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7A3" w:rsidRDefault="003037A3">
      <w:pPr>
        <w:rPr>
          <w:rFonts w:ascii="Times New Roman" w:hAnsi="Times New Roman" w:cs="Times New Roman"/>
          <w:b/>
          <w:sz w:val="24"/>
          <w:szCs w:val="24"/>
        </w:rPr>
      </w:pPr>
      <w:r>
        <w:rPr>
          <w:noProof/>
          <w:lang w:eastAsia="ru-RU"/>
        </w:rPr>
        <w:drawing>
          <wp:inline distT="0" distB="0" distL="0" distR="0" wp14:anchorId="5E35796B" wp14:editId="7AE18BFD">
            <wp:extent cx="6438728" cy="91871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38728" cy="9187100"/>
                    </a:xfrm>
                    <a:prstGeom prst="rect">
                      <a:avLst/>
                    </a:prstGeom>
                  </pic:spPr>
                </pic:pic>
              </a:graphicData>
            </a:graphic>
          </wp:inline>
        </w:drawing>
      </w:r>
    </w:p>
    <w:p w:rsidR="007146BE" w:rsidRPr="003E39E8" w:rsidRDefault="007146BE" w:rsidP="007146BE">
      <w:pPr>
        <w:contextualSpacing/>
        <w:jc w:val="center"/>
        <w:rPr>
          <w:rFonts w:ascii="Times New Roman" w:hAnsi="Times New Roman" w:cs="Times New Roman"/>
          <w:b/>
          <w:sz w:val="24"/>
          <w:szCs w:val="24"/>
        </w:rPr>
      </w:pPr>
      <w:r w:rsidRPr="003E39E8">
        <w:rPr>
          <w:rFonts w:ascii="Times New Roman" w:hAnsi="Times New Roman" w:cs="Times New Roman"/>
          <w:b/>
          <w:sz w:val="24"/>
          <w:szCs w:val="24"/>
        </w:rPr>
        <w:lastRenderedPageBreak/>
        <w:t>СОДЕРЖАНИЕ</w:t>
      </w:r>
    </w:p>
    <w:p w:rsidR="007146BE" w:rsidRPr="00DA3F59" w:rsidRDefault="007146BE" w:rsidP="00467678">
      <w:pPr>
        <w:pStyle w:val="25"/>
        <w:shd w:val="clear" w:color="auto" w:fill="FFFFFF" w:themeFill="background1"/>
        <w:spacing w:line="240" w:lineRule="auto"/>
        <w:ind w:right="-1"/>
        <w:jc w:val="both"/>
        <w:rPr>
          <w:sz w:val="24"/>
          <w:szCs w:val="24"/>
        </w:rPr>
      </w:pPr>
      <w:r w:rsidRPr="00C74906">
        <w:fldChar w:fldCharType="begin"/>
      </w:r>
      <w:r w:rsidRPr="00C74906">
        <w:instrText xml:space="preserve"> TOC \o "1-3" \h \z \u </w:instrText>
      </w:r>
      <w:r w:rsidRPr="00C74906">
        <w:fldChar w:fldCharType="separate"/>
      </w:r>
      <w:hyperlink w:anchor="_Toc105502765" w:history="1">
        <w:r w:rsidRPr="00DA3F59">
          <w:rPr>
            <w:sz w:val="24"/>
            <w:szCs w:val="24"/>
          </w:rPr>
          <w:t>1. ЦЕЛЕВОЙ РАЗДЕЛ ОСН</w:t>
        </w:r>
        <w:r w:rsidR="00920311" w:rsidRPr="00DA3F59">
          <w:rPr>
            <w:sz w:val="24"/>
            <w:szCs w:val="24"/>
          </w:rPr>
          <w:t xml:space="preserve">ОВНОЙ ОБРАЗОВАТЕЛЬНОЙ ПРОГРАММЫ </w:t>
        </w:r>
        <w:r w:rsidRPr="00DA3F59">
          <w:rPr>
            <w:sz w:val="24"/>
            <w:szCs w:val="24"/>
          </w:rPr>
          <w:t>СРЕДНЕГО ОБЩЕГО ОБРАЗОВАНИЯ…………………</w:t>
        </w:r>
      </w:hyperlink>
      <w:r w:rsidRPr="00DA3F59">
        <w:rPr>
          <w:sz w:val="24"/>
          <w:szCs w:val="24"/>
        </w:rPr>
        <w:t>…………………………......</w:t>
      </w:r>
      <w:r w:rsidR="00920311" w:rsidRPr="00DA3F59">
        <w:rPr>
          <w:sz w:val="24"/>
          <w:szCs w:val="24"/>
        </w:rPr>
        <w:t>...........</w:t>
      </w:r>
      <w:r w:rsidR="00543F41" w:rsidRPr="00DA3F59">
        <w:rPr>
          <w:sz w:val="24"/>
          <w:szCs w:val="24"/>
        </w:rPr>
        <w:t>.....................</w:t>
      </w:r>
      <w:r w:rsidRPr="00DA3F59">
        <w:rPr>
          <w:sz w:val="24"/>
          <w:szCs w:val="24"/>
        </w:rPr>
        <w:t>4</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66" w:history="1">
        <w:r w:rsidR="007146BE" w:rsidRPr="00DA3F59">
          <w:rPr>
            <w:sz w:val="24"/>
            <w:szCs w:val="24"/>
          </w:rPr>
          <w:t>1.1. ПОЯСНИТЕЛЬНАЯ ЗАПИСКА</w:t>
        </w:r>
        <w:r w:rsidR="00920311" w:rsidRPr="00DA3F59">
          <w:rPr>
            <w:webHidden/>
            <w:sz w:val="24"/>
            <w:szCs w:val="24"/>
          </w:rPr>
          <w:t>…………………………………………………...</w:t>
        </w:r>
        <w:r w:rsidR="00543F41" w:rsidRPr="00DA3F59">
          <w:rPr>
            <w:webHidden/>
            <w:sz w:val="24"/>
            <w:szCs w:val="24"/>
          </w:rPr>
          <w:t>............</w:t>
        </w:r>
        <w:r w:rsidR="007146BE" w:rsidRPr="00DA3F59">
          <w:rPr>
            <w:webHidden/>
            <w:sz w:val="24"/>
            <w:szCs w:val="24"/>
          </w:rPr>
          <w:t>4</w:t>
        </w:r>
      </w:hyperlink>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67" w:history="1">
        <w:r w:rsidR="007146BE" w:rsidRPr="00DA3F59">
          <w:rPr>
            <w:sz w:val="24"/>
            <w:szCs w:val="24"/>
          </w:rPr>
          <w:t>1.1.1. Цели реализации основной образовательной программы среднего общего образования</w:t>
        </w:r>
        <w:r w:rsidR="007146BE" w:rsidRPr="00DA3F59">
          <w:rPr>
            <w:webHidden/>
            <w:sz w:val="24"/>
            <w:szCs w:val="24"/>
          </w:rPr>
          <w:t>………………………………………………………………………………………4</w:t>
        </w:r>
      </w:hyperlink>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68" w:history="1">
        <w:r w:rsidR="007146BE" w:rsidRPr="00DA3F59">
          <w:rPr>
            <w:sz w:val="24"/>
            <w:szCs w:val="24"/>
          </w:rPr>
          <w:t>1.1.2. Принципы формирования и механизмы реализации основной образовательной программы среднего общего образования</w:t>
        </w:r>
        <w:r w:rsidR="007146BE" w:rsidRPr="00DA3F59">
          <w:rPr>
            <w:webHidden/>
            <w:sz w:val="24"/>
            <w:szCs w:val="24"/>
          </w:rPr>
          <w:t>……………………………………………………..5</w:t>
        </w:r>
      </w:hyperlink>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69" w:history="1">
        <w:r w:rsidR="007146BE" w:rsidRPr="00DA3F59">
          <w:rPr>
            <w:sz w:val="24"/>
            <w:szCs w:val="24"/>
          </w:rPr>
          <w:t>1.1.3. Общая характеристика основной образовательной программы среднего общего образования</w:t>
        </w:r>
      </w:hyperlink>
      <w:r w:rsidR="008506B0" w:rsidRPr="00DA3F59">
        <w:rPr>
          <w:sz w:val="24"/>
          <w:szCs w:val="24"/>
        </w:rPr>
        <w:t>………………………………………………………………………………………</w:t>
      </w:r>
      <w:r w:rsidR="00D3526F" w:rsidRPr="00DA3F59">
        <w:rPr>
          <w:sz w:val="24"/>
          <w:szCs w:val="24"/>
        </w:rPr>
        <w:t>6</w:t>
      </w:r>
      <w:r w:rsidR="008506B0" w:rsidRPr="00DA3F59">
        <w:rPr>
          <w:sz w:val="24"/>
          <w:szCs w:val="24"/>
        </w:rPr>
        <w:t xml:space="preserve"> </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70" w:history="1">
        <w:r w:rsidR="007146BE" w:rsidRPr="00DA3F59">
          <w:rPr>
            <w:sz w:val="24"/>
            <w:szCs w:val="24"/>
          </w:rPr>
          <w:t>1.2. ПЛАНИРУЕМЫЕ РЕЗУЛЬТАТЫ ОСВОЕНИЯ ОБУЧАЮЩИМИСЯ ОСНОВНОЙ ОБРАЗОВАТЕЛЬНОЙ ПРОГРАММЫ СРЕДНЕГО ОБЩЕГО ОБРАЗОВАНИЯ</w:t>
        </w:r>
      </w:hyperlink>
      <w:r w:rsidR="008506B0" w:rsidRPr="00DA3F59">
        <w:rPr>
          <w:sz w:val="24"/>
          <w:szCs w:val="24"/>
        </w:rPr>
        <w:t>………</w:t>
      </w:r>
      <w:r w:rsidR="00D3526F" w:rsidRPr="00DA3F59">
        <w:rPr>
          <w:sz w:val="24"/>
          <w:szCs w:val="24"/>
        </w:rPr>
        <w:t>…8</w:t>
      </w:r>
      <w:r w:rsidR="008506B0" w:rsidRPr="00DA3F59">
        <w:rPr>
          <w:sz w:val="24"/>
          <w:szCs w:val="24"/>
        </w:rPr>
        <w:t xml:space="preserve"> </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71" w:history="1">
        <w:r w:rsidR="007146BE" w:rsidRPr="00DA3F59">
          <w:rPr>
            <w:sz w:val="24"/>
            <w:szCs w:val="24"/>
          </w:rPr>
          <w:t xml:space="preserve">1.3. СИСТЕМА ОЦЕНКИ ДОСТИЖЕНИЯ ПЛАНИРУЕМЫХ РЕЗУЛЬТАТОВ ОСВОЕНИЯ </w:t>
        </w:r>
        <w:r w:rsidR="008506B0" w:rsidRPr="00DA3F59">
          <w:rPr>
            <w:sz w:val="24"/>
            <w:szCs w:val="24"/>
          </w:rPr>
          <w:t>ОСНОВНОЙ ОБРАЗОВАТЕЛЬНОЙ ПРОГРАММЫ СРЕДНЕГО ОБЩЕГО ОБРАЗОВАНИЯ</w:t>
        </w:r>
      </w:hyperlink>
      <w:r w:rsidR="008506B0" w:rsidRPr="00DA3F59">
        <w:rPr>
          <w:sz w:val="24"/>
          <w:szCs w:val="24"/>
        </w:rPr>
        <w:t>………………………………………………………………………………..</w:t>
      </w:r>
      <w:r w:rsidR="00D3526F" w:rsidRPr="00DA3F59">
        <w:rPr>
          <w:sz w:val="24"/>
          <w:szCs w:val="24"/>
        </w:rPr>
        <w:t>10</w:t>
      </w:r>
      <w:r w:rsidR="008506B0" w:rsidRPr="00DA3F59">
        <w:rPr>
          <w:sz w:val="24"/>
          <w:szCs w:val="24"/>
        </w:rPr>
        <w:t xml:space="preserve"> </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72" w:history="1">
        <w:r w:rsidR="007146BE" w:rsidRPr="00DA3F59">
          <w:rPr>
            <w:sz w:val="24"/>
            <w:szCs w:val="24"/>
          </w:rPr>
          <w:t>1.3.1. Общие положения</w:t>
        </w:r>
        <w:r w:rsidR="007146BE" w:rsidRPr="00DA3F59">
          <w:rPr>
            <w:webHidden/>
            <w:sz w:val="24"/>
            <w:szCs w:val="24"/>
          </w:rPr>
          <w:t>……………………………………………………………………….</w:t>
        </w:r>
        <w:r w:rsidR="008506B0" w:rsidRPr="00DA3F59">
          <w:rPr>
            <w:webHidden/>
            <w:sz w:val="24"/>
            <w:szCs w:val="24"/>
          </w:rPr>
          <w:t>.</w:t>
        </w:r>
        <w:r w:rsidR="00D3526F" w:rsidRPr="00DA3F59">
          <w:rPr>
            <w:webHidden/>
            <w:sz w:val="24"/>
            <w:szCs w:val="24"/>
          </w:rPr>
          <w:t>10</w:t>
        </w:r>
      </w:hyperlink>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73" w:history="1">
        <w:r w:rsidR="007146BE" w:rsidRPr="00DA3F59">
          <w:rPr>
            <w:sz w:val="24"/>
            <w:szCs w:val="24"/>
          </w:rPr>
          <w:t>1.3.2. Особенности оценки личностных, метапредметных и предметных результатов</w:t>
        </w:r>
      </w:hyperlink>
      <w:r w:rsidR="008506B0" w:rsidRPr="00DA3F59">
        <w:rPr>
          <w:sz w:val="24"/>
          <w:szCs w:val="24"/>
        </w:rPr>
        <w:t>…..</w:t>
      </w:r>
      <w:r w:rsidR="0036531A">
        <w:rPr>
          <w:sz w:val="24"/>
          <w:szCs w:val="24"/>
        </w:rPr>
        <w:t>.</w:t>
      </w:r>
      <w:r w:rsidR="00D3526F" w:rsidRPr="00DA3F59">
        <w:rPr>
          <w:sz w:val="24"/>
          <w:szCs w:val="24"/>
        </w:rPr>
        <w:t>11</w:t>
      </w:r>
      <w:r w:rsidR="008506B0" w:rsidRPr="00DA3F59">
        <w:rPr>
          <w:sz w:val="24"/>
          <w:szCs w:val="24"/>
        </w:rPr>
        <w:t xml:space="preserve">  </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74" w:history="1">
        <w:r w:rsidR="007146BE" w:rsidRPr="00DA3F59">
          <w:rPr>
            <w:sz w:val="24"/>
            <w:szCs w:val="24"/>
          </w:rPr>
          <w:t>1.3.3. Организация и содержание оценочных процедур</w:t>
        </w:r>
        <w:r w:rsidR="007146BE" w:rsidRPr="00DA3F59">
          <w:rPr>
            <w:webHidden/>
            <w:sz w:val="24"/>
            <w:szCs w:val="24"/>
          </w:rPr>
          <w:t>……………………………………..</w:t>
        </w:r>
        <w:r w:rsidR="007146BE" w:rsidRPr="00DA3F59">
          <w:rPr>
            <w:webHidden/>
            <w:sz w:val="24"/>
            <w:szCs w:val="24"/>
          </w:rPr>
          <w:fldChar w:fldCharType="begin"/>
        </w:r>
        <w:r w:rsidR="007146BE" w:rsidRPr="00DA3F59">
          <w:rPr>
            <w:webHidden/>
            <w:sz w:val="24"/>
            <w:szCs w:val="24"/>
          </w:rPr>
          <w:instrText xml:space="preserve"> PAGEREF _Toc105502774 \h </w:instrText>
        </w:r>
        <w:r w:rsidR="007146BE" w:rsidRPr="00DA3F59">
          <w:rPr>
            <w:webHidden/>
            <w:sz w:val="24"/>
            <w:szCs w:val="24"/>
          </w:rPr>
        </w:r>
        <w:r w:rsidR="007146BE" w:rsidRPr="00DA3F59">
          <w:rPr>
            <w:webHidden/>
            <w:sz w:val="24"/>
            <w:szCs w:val="24"/>
          </w:rPr>
          <w:fldChar w:fldCharType="separate"/>
        </w:r>
        <w:r w:rsidR="00114339">
          <w:rPr>
            <w:noProof/>
            <w:webHidden/>
            <w:sz w:val="24"/>
            <w:szCs w:val="24"/>
          </w:rPr>
          <w:t>13</w:t>
        </w:r>
        <w:r w:rsidR="007146BE" w:rsidRPr="00DA3F59">
          <w:rPr>
            <w:webHidden/>
            <w:sz w:val="24"/>
            <w:szCs w:val="24"/>
          </w:rPr>
          <w:fldChar w:fldCharType="end"/>
        </w:r>
      </w:hyperlink>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75" w:history="1">
        <w:r w:rsidR="007146BE" w:rsidRPr="00DA3F59">
          <w:rPr>
            <w:sz w:val="24"/>
            <w:szCs w:val="24"/>
          </w:rPr>
          <w:t>2. СОДЕРЖАТЕЛЬНЫЙ РАЗДЕЛ ОСНОВНОЙ ОБРАЗОВАТЕЛЬНОЙ ПРОГРАММЫ СРЕДНЕГО ОБЩЕГО ОБРАЗОВАНИЯ</w:t>
        </w:r>
      </w:hyperlink>
      <w:r w:rsidR="007146BE" w:rsidRPr="00DA3F59">
        <w:rPr>
          <w:sz w:val="24"/>
          <w:szCs w:val="24"/>
        </w:rPr>
        <w:t>…………………………………………………</w:t>
      </w:r>
      <w:r w:rsidR="005B2366" w:rsidRPr="00DA3F59">
        <w:rPr>
          <w:sz w:val="24"/>
          <w:szCs w:val="24"/>
        </w:rPr>
        <w:t>…..</w:t>
      </w:r>
      <w:r w:rsidR="00805D69">
        <w:rPr>
          <w:sz w:val="24"/>
          <w:szCs w:val="24"/>
        </w:rPr>
        <w:t>14</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76" w:history="1">
        <w:r w:rsidR="007146BE" w:rsidRPr="00DA3F59">
          <w:rPr>
            <w:sz w:val="24"/>
            <w:szCs w:val="24"/>
          </w:rPr>
          <w:t xml:space="preserve">2.1. </w:t>
        </w:r>
        <w:r w:rsidR="008506B0" w:rsidRPr="00DA3F59">
          <w:rPr>
            <w:sz w:val="24"/>
            <w:szCs w:val="24"/>
          </w:rPr>
          <w:t xml:space="preserve">ФЕДЕРАЛЬНЫЕ </w:t>
        </w:r>
        <w:r w:rsidR="007146BE" w:rsidRPr="00DA3F59">
          <w:rPr>
            <w:sz w:val="24"/>
            <w:szCs w:val="24"/>
          </w:rPr>
          <w:t>РАБОЧИЕ ПРОГРАММЫ УЧЕБНЫХ  ПРЕДМЕТОВ</w:t>
        </w:r>
      </w:hyperlink>
      <w:r w:rsidR="008506B0" w:rsidRPr="00DA3F59">
        <w:rPr>
          <w:sz w:val="24"/>
          <w:szCs w:val="24"/>
        </w:rPr>
        <w:t>…………….</w:t>
      </w:r>
      <w:r w:rsidR="00D3526F" w:rsidRPr="00DA3F59">
        <w:rPr>
          <w:sz w:val="24"/>
          <w:szCs w:val="24"/>
        </w:rPr>
        <w:t>15</w:t>
      </w:r>
      <w:r w:rsidR="008506B0" w:rsidRPr="00DA3F59">
        <w:rPr>
          <w:sz w:val="24"/>
          <w:szCs w:val="24"/>
        </w:rPr>
        <w:t xml:space="preserve"> </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77" w:history="1">
        <w:r w:rsidR="007146BE" w:rsidRPr="00DA3F59">
          <w:rPr>
            <w:sz w:val="24"/>
            <w:szCs w:val="24"/>
          </w:rPr>
          <w:t>2.1.1. РУССКИЙ ЯЗЫК</w:t>
        </w:r>
      </w:hyperlink>
      <w:r w:rsidR="008506B0" w:rsidRPr="00DA3F59">
        <w:rPr>
          <w:sz w:val="24"/>
          <w:szCs w:val="24"/>
        </w:rPr>
        <w:t>……………………………………………………………………..…</w:t>
      </w:r>
      <w:r w:rsidR="00C13E5F">
        <w:rPr>
          <w:sz w:val="24"/>
          <w:szCs w:val="24"/>
        </w:rPr>
        <w:t>.15</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78" w:history="1">
        <w:r w:rsidR="007146BE" w:rsidRPr="00DA3F59">
          <w:rPr>
            <w:sz w:val="24"/>
            <w:szCs w:val="24"/>
          </w:rPr>
          <w:t>2.1.2. ЛИТЕРАТУРА</w:t>
        </w:r>
        <w:r w:rsidR="007146BE" w:rsidRPr="00DA3F59">
          <w:rPr>
            <w:webHidden/>
            <w:sz w:val="24"/>
            <w:szCs w:val="24"/>
          </w:rPr>
          <w:t>…………………………………………………………</w:t>
        </w:r>
      </w:hyperlink>
      <w:r w:rsidR="007146BE" w:rsidRPr="00DA3F59">
        <w:rPr>
          <w:sz w:val="24"/>
          <w:szCs w:val="24"/>
        </w:rPr>
        <w:t>…………….......</w:t>
      </w:r>
      <w:r w:rsidR="00D3526F" w:rsidRPr="00DA3F59">
        <w:rPr>
          <w:sz w:val="24"/>
          <w:szCs w:val="24"/>
        </w:rPr>
        <w:t>29</w:t>
      </w:r>
    </w:p>
    <w:p w:rsidR="007146BE" w:rsidRPr="00DA3F59" w:rsidRDefault="007146BE" w:rsidP="00467678">
      <w:pPr>
        <w:pStyle w:val="25"/>
        <w:shd w:val="clear" w:color="auto" w:fill="FFFFFF" w:themeFill="background1"/>
        <w:spacing w:line="240" w:lineRule="auto"/>
        <w:ind w:right="-1"/>
        <w:jc w:val="both"/>
        <w:rPr>
          <w:sz w:val="24"/>
          <w:szCs w:val="24"/>
        </w:rPr>
      </w:pPr>
      <w:r w:rsidRPr="00DA3F59">
        <w:rPr>
          <w:sz w:val="24"/>
          <w:szCs w:val="24"/>
        </w:rPr>
        <w:t xml:space="preserve">2.1.3. </w:t>
      </w:r>
      <w:r w:rsidR="00D904D1" w:rsidRPr="00DA3F59">
        <w:rPr>
          <w:sz w:val="24"/>
          <w:szCs w:val="24"/>
        </w:rPr>
        <w:t>ИНОСТРАННЫЙ (АНГЛИЙСКИЙ) ЯЗЫК…………………………………………..</w:t>
      </w:r>
      <w:r w:rsidR="00D3526F" w:rsidRPr="00DA3F59">
        <w:rPr>
          <w:sz w:val="24"/>
          <w:szCs w:val="24"/>
        </w:rPr>
        <w:t>62</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80" w:history="1">
        <w:r w:rsidR="007146BE" w:rsidRPr="00DA3F59">
          <w:rPr>
            <w:sz w:val="24"/>
            <w:szCs w:val="24"/>
          </w:rPr>
          <w:t xml:space="preserve">2.1.4. </w:t>
        </w:r>
        <w:r w:rsidR="00D904D1" w:rsidRPr="00DA3F59">
          <w:rPr>
            <w:sz w:val="24"/>
            <w:szCs w:val="24"/>
          </w:rPr>
          <w:t>МАТЕМАТИКА</w:t>
        </w:r>
      </w:hyperlink>
      <w:r w:rsidR="00114339">
        <w:rPr>
          <w:sz w:val="24"/>
          <w:szCs w:val="24"/>
        </w:rPr>
        <w:t xml:space="preserve"> (АЛГЕБРА, ГЕОМЕТРИЯ, ВЕРОЯТНОСТЬ И СТАТИСТИКА)...</w:t>
      </w:r>
      <w:r w:rsidR="00D3526F" w:rsidRPr="00DA3F59">
        <w:rPr>
          <w:sz w:val="24"/>
          <w:szCs w:val="24"/>
        </w:rPr>
        <w:t>88</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81" w:history="1">
        <w:r w:rsidR="007146BE" w:rsidRPr="00DA3F59">
          <w:rPr>
            <w:sz w:val="24"/>
            <w:szCs w:val="24"/>
          </w:rPr>
          <w:t xml:space="preserve">2.1.5. </w:t>
        </w:r>
        <w:r w:rsidR="00D904D1" w:rsidRPr="00DA3F59">
          <w:rPr>
            <w:sz w:val="24"/>
            <w:szCs w:val="24"/>
          </w:rPr>
          <w:t>ИНФОРМАТИКА</w:t>
        </w:r>
        <w:r w:rsidR="00D904D1" w:rsidRPr="00DA3F59">
          <w:rPr>
            <w:webHidden/>
            <w:sz w:val="24"/>
            <w:szCs w:val="24"/>
          </w:rPr>
          <w:t xml:space="preserve"> </w:t>
        </w:r>
        <w:r w:rsidR="008506B0" w:rsidRPr="00DA3F59">
          <w:rPr>
            <w:webHidden/>
            <w:sz w:val="24"/>
            <w:szCs w:val="24"/>
          </w:rPr>
          <w:t>…………………………………………</w:t>
        </w:r>
        <w:r w:rsidR="00D904D1" w:rsidRPr="00DA3F59">
          <w:rPr>
            <w:webHidden/>
            <w:sz w:val="24"/>
            <w:szCs w:val="24"/>
          </w:rPr>
          <w:t>…………………………...</w:t>
        </w:r>
        <w:r w:rsidR="007146BE" w:rsidRPr="00DA3F59">
          <w:rPr>
            <w:webHidden/>
            <w:sz w:val="24"/>
            <w:szCs w:val="24"/>
          </w:rPr>
          <w:t>12</w:t>
        </w:r>
        <w:r w:rsidR="00D3526F" w:rsidRPr="00DA3F59">
          <w:rPr>
            <w:webHidden/>
            <w:sz w:val="24"/>
            <w:szCs w:val="24"/>
          </w:rPr>
          <w:t>6</w:t>
        </w:r>
      </w:hyperlink>
      <w:r w:rsidR="008506B0" w:rsidRPr="00DA3F59">
        <w:rPr>
          <w:sz w:val="24"/>
          <w:szCs w:val="24"/>
        </w:rPr>
        <w:t xml:space="preserve"> </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86" w:history="1">
        <w:r w:rsidR="007146BE" w:rsidRPr="00DA3F59">
          <w:rPr>
            <w:sz w:val="24"/>
            <w:szCs w:val="24"/>
          </w:rPr>
          <w:t xml:space="preserve">2.1.6. </w:t>
        </w:r>
        <w:r w:rsidR="00D904D1" w:rsidRPr="00DA3F59">
          <w:rPr>
            <w:sz w:val="24"/>
            <w:szCs w:val="24"/>
          </w:rPr>
          <w:t xml:space="preserve">ФИЗИКА </w:t>
        </w:r>
      </w:hyperlink>
      <w:r w:rsidR="007146BE" w:rsidRPr="00DA3F59">
        <w:rPr>
          <w:sz w:val="24"/>
          <w:szCs w:val="24"/>
        </w:rPr>
        <w:t>……………………………………………</w:t>
      </w:r>
      <w:r w:rsidR="00543F41" w:rsidRPr="00DA3F59">
        <w:rPr>
          <w:sz w:val="24"/>
          <w:szCs w:val="24"/>
        </w:rPr>
        <w:t>………………….........................</w:t>
      </w:r>
      <w:r w:rsidR="00D904D1" w:rsidRPr="00DA3F59">
        <w:rPr>
          <w:sz w:val="24"/>
          <w:szCs w:val="24"/>
        </w:rPr>
        <w:t>.</w:t>
      </w:r>
      <w:r w:rsidR="007146BE" w:rsidRPr="00DA3F59">
        <w:rPr>
          <w:sz w:val="24"/>
          <w:szCs w:val="24"/>
        </w:rPr>
        <w:t>1</w:t>
      </w:r>
      <w:r w:rsidR="00D3526F" w:rsidRPr="00DA3F59">
        <w:rPr>
          <w:sz w:val="24"/>
          <w:szCs w:val="24"/>
        </w:rPr>
        <w:t>37</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87" w:history="1">
        <w:r w:rsidR="007146BE" w:rsidRPr="00DA3F59">
          <w:rPr>
            <w:sz w:val="24"/>
            <w:szCs w:val="24"/>
          </w:rPr>
          <w:t xml:space="preserve">2.1.7. </w:t>
        </w:r>
        <w:r w:rsidR="00D904D1" w:rsidRPr="00DA3F59">
          <w:rPr>
            <w:sz w:val="24"/>
            <w:szCs w:val="24"/>
          </w:rPr>
          <w:t>ХИМИЯ</w:t>
        </w:r>
      </w:hyperlink>
      <w:r w:rsidR="00D904D1" w:rsidRPr="00DA3F59">
        <w:rPr>
          <w:sz w:val="24"/>
          <w:szCs w:val="24"/>
        </w:rPr>
        <w:t>………………………………………………………………………………….</w:t>
      </w:r>
      <w:r w:rsidR="007146BE" w:rsidRPr="00DA3F59">
        <w:rPr>
          <w:sz w:val="24"/>
          <w:szCs w:val="24"/>
        </w:rPr>
        <w:t>1</w:t>
      </w:r>
      <w:r w:rsidR="00D3526F" w:rsidRPr="00DA3F59">
        <w:rPr>
          <w:sz w:val="24"/>
          <w:szCs w:val="24"/>
        </w:rPr>
        <w:t>81</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88" w:history="1">
        <w:r w:rsidR="007146BE" w:rsidRPr="00DA3F59">
          <w:rPr>
            <w:sz w:val="24"/>
            <w:szCs w:val="24"/>
          </w:rPr>
          <w:t xml:space="preserve">2.1.8. </w:t>
        </w:r>
        <w:r w:rsidR="00D904D1" w:rsidRPr="00DA3F59">
          <w:rPr>
            <w:sz w:val="24"/>
            <w:szCs w:val="24"/>
          </w:rPr>
          <w:t>БИОЛОГИЯ</w:t>
        </w:r>
        <w:r w:rsidR="00D904D1" w:rsidRPr="00DA3F59">
          <w:rPr>
            <w:webHidden/>
            <w:sz w:val="24"/>
            <w:szCs w:val="24"/>
          </w:rPr>
          <w:t xml:space="preserve"> </w:t>
        </w:r>
        <w:r w:rsidR="007146BE" w:rsidRPr="00DA3F59">
          <w:rPr>
            <w:webHidden/>
            <w:sz w:val="24"/>
            <w:szCs w:val="24"/>
          </w:rPr>
          <w:t>…………………………………………………………….</w:t>
        </w:r>
      </w:hyperlink>
      <w:r w:rsidR="00543F41" w:rsidRPr="00DA3F59">
        <w:rPr>
          <w:sz w:val="24"/>
          <w:szCs w:val="24"/>
        </w:rPr>
        <w:t>.......................</w:t>
      </w:r>
      <w:r w:rsidR="00C4777C" w:rsidRPr="00DA3F59">
        <w:rPr>
          <w:sz w:val="24"/>
          <w:szCs w:val="24"/>
        </w:rPr>
        <w:t>.</w:t>
      </w:r>
      <w:r w:rsidR="00D3526F" w:rsidRPr="00DA3F59">
        <w:rPr>
          <w:sz w:val="24"/>
          <w:szCs w:val="24"/>
        </w:rPr>
        <w:t>195</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89" w:history="1">
        <w:r w:rsidR="007146BE" w:rsidRPr="00DA3F59">
          <w:rPr>
            <w:sz w:val="24"/>
            <w:szCs w:val="24"/>
          </w:rPr>
          <w:t xml:space="preserve">2.1.9. </w:t>
        </w:r>
        <w:r w:rsidR="00C4777C" w:rsidRPr="00DA3F59">
          <w:rPr>
            <w:sz w:val="24"/>
            <w:szCs w:val="24"/>
          </w:rPr>
          <w:t>ИСТОРИЯ</w:t>
        </w:r>
      </w:hyperlink>
      <w:r w:rsidR="008506B0" w:rsidRPr="00DA3F59">
        <w:rPr>
          <w:sz w:val="24"/>
          <w:szCs w:val="24"/>
        </w:rPr>
        <w:t>………………………………………………………………………...</w:t>
      </w:r>
      <w:r w:rsidR="00C4777C" w:rsidRPr="00DA3F59">
        <w:rPr>
          <w:sz w:val="24"/>
          <w:szCs w:val="24"/>
        </w:rPr>
        <w:t>..........</w:t>
      </w:r>
      <w:r w:rsidR="008506B0" w:rsidRPr="00DA3F59">
        <w:rPr>
          <w:sz w:val="24"/>
          <w:szCs w:val="24"/>
        </w:rPr>
        <w:t>2</w:t>
      </w:r>
      <w:r w:rsidR="00D3526F" w:rsidRPr="00DA3F59">
        <w:rPr>
          <w:sz w:val="24"/>
          <w:szCs w:val="24"/>
        </w:rPr>
        <w:t>40</w:t>
      </w:r>
      <w:r w:rsidR="008506B0" w:rsidRPr="00DA3F59">
        <w:rPr>
          <w:sz w:val="24"/>
          <w:szCs w:val="24"/>
        </w:rPr>
        <w:t xml:space="preserve"> </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90" w:history="1">
        <w:r w:rsidR="007146BE" w:rsidRPr="00DA3F59">
          <w:rPr>
            <w:sz w:val="24"/>
            <w:szCs w:val="24"/>
          </w:rPr>
          <w:t xml:space="preserve">2.1.10. </w:t>
        </w:r>
        <w:r w:rsidR="00C4777C" w:rsidRPr="00DA3F59">
          <w:rPr>
            <w:sz w:val="24"/>
            <w:szCs w:val="24"/>
          </w:rPr>
          <w:t>ОБЩЕСТВОЗНАНИЕ</w:t>
        </w:r>
      </w:hyperlink>
      <w:r w:rsidR="008506B0" w:rsidRPr="00DA3F59">
        <w:rPr>
          <w:sz w:val="24"/>
          <w:szCs w:val="24"/>
        </w:rPr>
        <w:t>………………………………………………………………</w:t>
      </w:r>
      <w:r w:rsidR="00C4777C" w:rsidRPr="00DA3F59">
        <w:rPr>
          <w:sz w:val="24"/>
          <w:szCs w:val="24"/>
        </w:rPr>
        <w:t>..</w:t>
      </w:r>
      <w:r w:rsidR="008506B0" w:rsidRPr="00DA3F59">
        <w:rPr>
          <w:sz w:val="24"/>
          <w:szCs w:val="24"/>
        </w:rPr>
        <w:t>.2</w:t>
      </w:r>
      <w:r w:rsidR="00D3526F" w:rsidRPr="00DA3F59">
        <w:rPr>
          <w:sz w:val="24"/>
          <w:szCs w:val="24"/>
        </w:rPr>
        <w:t>7</w:t>
      </w:r>
      <w:r w:rsidR="008506B0" w:rsidRPr="00DA3F59">
        <w:rPr>
          <w:sz w:val="24"/>
          <w:szCs w:val="24"/>
        </w:rPr>
        <w:t>3</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91" w:history="1">
        <w:r w:rsidR="007146BE" w:rsidRPr="00DA3F59">
          <w:rPr>
            <w:sz w:val="24"/>
            <w:szCs w:val="24"/>
          </w:rPr>
          <w:t xml:space="preserve">2.1.11. </w:t>
        </w:r>
        <w:r w:rsidR="00C4777C" w:rsidRPr="00DA3F59">
          <w:rPr>
            <w:sz w:val="24"/>
            <w:szCs w:val="24"/>
          </w:rPr>
          <w:t>ГЕОГРАФИЯ</w:t>
        </w:r>
        <w:r w:rsidR="00543F41" w:rsidRPr="00DA3F59">
          <w:rPr>
            <w:sz w:val="24"/>
            <w:szCs w:val="24"/>
          </w:rPr>
          <w:t>…….</w:t>
        </w:r>
        <w:r w:rsidR="007146BE" w:rsidRPr="00DA3F59">
          <w:rPr>
            <w:webHidden/>
            <w:sz w:val="24"/>
            <w:szCs w:val="24"/>
          </w:rPr>
          <w:t>………………………………………………………………</w:t>
        </w:r>
        <w:r w:rsidR="00C4777C" w:rsidRPr="00DA3F59">
          <w:rPr>
            <w:webHidden/>
            <w:sz w:val="24"/>
            <w:szCs w:val="24"/>
          </w:rPr>
          <w:t>……</w:t>
        </w:r>
        <w:r w:rsidR="007146BE" w:rsidRPr="00DA3F59">
          <w:rPr>
            <w:webHidden/>
            <w:sz w:val="24"/>
            <w:szCs w:val="24"/>
          </w:rPr>
          <w:t>.</w:t>
        </w:r>
      </w:hyperlink>
      <w:r w:rsidR="00D3526F" w:rsidRPr="00DA3F59">
        <w:rPr>
          <w:sz w:val="24"/>
          <w:szCs w:val="24"/>
        </w:rPr>
        <w:t>305</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92" w:history="1">
        <w:r w:rsidR="007146BE" w:rsidRPr="00DA3F59">
          <w:rPr>
            <w:sz w:val="24"/>
            <w:szCs w:val="24"/>
          </w:rPr>
          <w:t xml:space="preserve">2.1.12. </w:t>
        </w:r>
        <w:r w:rsidR="00C4777C" w:rsidRPr="00DA3F59">
          <w:rPr>
            <w:sz w:val="24"/>
            <w:szCs w:val="24"/>
          </w:rPr>
          <w:t>ФИЗИЧЕСКАЯ КУЛЬТУРА</w:t>
        </w:r>
      </w:hyperlink>
      <w:r w:rsidR="00C4777C" w:rsidRPr="00DA3F59">
        <w:rPr>
          <w:sz w:val="24"/>
          <w:szCs w:val="24"/>
        </w:rPr>
        <w:t>………………………………………………………….</w:t>
      </w:r>
      <w:r w:rsidR="007146BE" w:rsidRPr="00DA3F59">
        <w:rPr>
          <w:sz w:val="24"/>
          <w:szCs w:val="24"/>
        </w:rPr>
        <w:t>3</w:t>
      </w:r>
      <w:r w:rsidR="00D3526F" w:rsidRPr="00DA3F59">
        <w:rPr>
          <w:sz w:val="24"/>
          <w:szCs w:val="24"/>
        </w:rPr>
        <w:t>19</w:t>
      </w:r>
      <w:r w:rsidR="007146BE" w:rsidRPr="00DA3F59">
        <w:rPr>
          <w:sz w:val="24"/>
          <w:szCs w:val="24"/>
        </w:rPr>
        <w:t xml:space="preserve"> </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93" w:history="1">
        <w:r w:rsidR="007146BE" w:rsidRPr="00DA3F59">
          <w:rPr>
            <w:sz w:val="24"/>
            <w:szCs w:val="24"/>
          </w:rPr>
          <w:t xml:space="preserve">2.1.13. </w:t>
        </w:r>
        <w:r w:rsidR="00C4777C" w:rsidRPr="00DA3F59">
          <w:rPr>
            <w:sz w:val="24"/>
            <w:szCs w:val="24"/>
          </w:rPr>
          <w:t>ОСНОВЫ БЕЗОПАСНОСТИ ЖИЗНЕДЕЯТЕЛЬНОСТИ</w:t>
        </w:r>
      </w:hyperlink>
      <w:r w:rsidR="00C4777C" w:rsidRPr="00DA3F59">
        <w:rPr>
          <w:sz w:val="24"/>
          <w:szCs w:val="24"/>
        </w:rPr>
        <w:t>…………………………3</w:t>
      </w:r>
      <w:r w:rsidR="00D3526F" w:rsidRPr="00DA3F59">
        <w:rPr>
          <w:sz w:val="24"/>
          <w:szCs w:val="24"/>
        </w:rPr>
        <w:t>33</w:t>
      </w:r>
      <w:r w:rsidR="00C4777C" w:rsidRPr="00DA3F59">
        <w:rPr>
          <w:color w:val="FF0000"/>
          <w:sz w:val="24"/>
          <w:szCs w:val="24"/>
        </w:rPr>
        <w:t xml:space="preserve"> </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799" w:history="1">
        <w:r w:rsidR="007146BE" w:rsidRPr="00DA3F59">
          <w:rPr>
            <w:sz w:val="24"/>
            <w:szCs w:val="24"/>
          </w:rPr>
          <w:t>2.2. ПРОГРАММА ФОРМИРОВАНИЯ УНИВЕРСАЛЬНЫХ УЧЕБНЫХ ДЕЙСТВИЙ У ОБУЧАЮЩИХСЯ……………………………………………………………………..</w:t>
        </w:r>
      </w:hyperlink>
      <w:r w:rsidR="00D3526F" w:rsidRPr="00DA3F59">
        <w:rPr>
          <w:sz w:val="24"/>
          <w:szCs w:val="24"/>
        </w:rPr>
        <w:t>……...351</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800" w:history="1">
        <w:r w:rsidR="007146BE" w:rsidRPr="00DA3F59">
          <w:rPr>
            <w:sz w:val="24"/>
            <w:szCs w:val="24"/>
          </w:rPr>
          <w:t>2.2.1. Целевой раздел</w:t>
        </w:r>
        <w:r w:rsidR="00D904D1" w:rsidRPr="00DA3F59">
          <w:rPr>
            <w:sz w:val="24"/>
            <w:szCs w:val="24"/>
          </w:rPr>
          <w:t>………………………………………………………………………….</w:t>
        </w:r>
        <w:r w:rsidR="00D3526F" w:rsidRPr="00DA3F59">
          <w:rPr>
            <w:webHidden/>
            <w:sz w:val="24"/>
            <w:szCs w:val="24"/>
          </w:rPr>
          <w:t>351</w:t>
        </w:r>
        <w:r w:rsidR="00D904D1" w:rsidRPr="00DA3F59">
          <w:rPr>
            <w:webHidden/>
            <w:sz w:val="24"/>
            <w:szCs w:val="24"/>
          </w:rPr>
          <w:t xml:space="preserve"> </w:t>
        </w:r>
      </w:hyperlink>
      <w:r w:rsidR="00D904D1" w:rsidRPr="00DA3F59">
        <w:rPr>
          <w:sz w:val="24"/>
          <w:szCs w:val="24"/>
        </w:rPr>
        <w:t xml:space="preserve">  </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801" w:history="1">
        <w:r w:rsidR="007146BE" w:rsidRPr="00DA3F59">
          <w:rPr>
            <w:sz w:val="24"/>
            <w:szCs w:val="24"/>
          </w:rPr>
          <w:t>2.2.2. Содержательный раздел</w:t>
        </w:r>
      </w:hyperlink>
      <w:r w:rsidR="00D904D1" w:rsidRPr="00DA3F59">
        <w:rPr>
          <w:sz w:val="24"/>
          <w:szCs w:val="24"/>
        </w:rPr>
        <w:t>………………………………………………………………..3</w:t>
      </w:r>
      <w:r w:rsidR="00D3526F" w:rsidRPr="00DA3F59">
        <w:rPr>
          <w:sz w:val="24"/>
          <w:szCs w:val="24"/>
        </w:rPr>
        <w:t>52</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802" w:history="1">
        <w:r w:rsidR="007146BE" w:rsidRPr="00DA3F59">
          <w:rPr>
            <w:sz w:val="24"/>
            <w:szCs w:val="24"/>
          </w:rPr>
          <w:t>2.2.3. Организационный раздел</w:t>
        </w:r>
      </w:hyperlink>
      <w:r w:rsidR="00D904D1" w:rsidRPr="00DA3F59">
        <w:rPr>
          <w:sz w:val="24"/>
          <w:szCs w:val="24"/>
        </w:rPr>
        <w:t>………………………………………………………………</w:t>
      </w:r>
      <w:r w:rsidR="00F60E0C" w:rsidRPr="00DA3F59">
        <w:rPr>
          <w:sz w:val="24"/>
          <w:szCs w:val="24"/>
        </w:rPr>
        <w:t>364</w:t>
      </w:r>
      <w:r w:rsidR="00D904D1" w:rsidRPr="00DA3F59">
        <w:rPr>
          <w:sz w:val="24"/>
          <w:szCs w:val="24"/>
        </w:rPr>
        <w:t xml:space="preserve"> </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803" w:history="1">
        <w:r w:rsidR="007146BE" w:rsidRPr="00DA3F59">
          <w:rPr>
            <w:sz w:val="24"/>
            <w:szCs w:val="24"/>
          </w:rPr>
          <w:t>2.3. РАБОЧАЯ ПРОГРАММА ВОСПИТАНИЯ</w:t>
        </w:r>
        <w:r w:rsidR="007146BE" w:rsidRPr="00DA3F59">
          <w:rPr>
            <w:webHidden/>
            <w:sz w:val="24"/>
            <w:szCs w:val="24"/>
          </w:rPr>
          <w:t xml:space="preserve"> .................</w:t>
        </w:r>
      </w:hyperlink>
      <w:r w:rsidR="007146BE" w:rsidRPr="00DA3F59">
        <w:rPr>
          <w:sz w:val="24"/>
          <w:szCs w:val="24"/>
        </w:rPr>
        <w:t>...................................................</w:t>
      </w:r>
      <w:r w:rsidR="00F60E0C" w:rsidRPr="00DA3F59">
        <w:rPr>
          <w:sz w:val="24"/>
          <w:szCs w:val="24"/>
        </w:rPr>
        <w:t>365</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804" w:history="1">
        <w:r w:rsidR="007146BE" w:rsidRPr="00DA3F59">
          <w:rPr>
            <w:sz w:val="24"/>
            <w:szCs w:val="24"/>
          </w:rPr>
          <w:t>2.3.1. Целевой раздел</w:t>
        </w:r>
        <w:r w:rsidR="00776368" w:rsidRPr="00DA3F59">
          <w:rPr>
            <w:sz w:val="24"/>
            <w:szCs w:val="24"/>
          </w:rPr>
          <w:t>……...</w:t>
        </w:r>
        <w:r w:rsidR="007146BE" w:rsidRPr="00DA3F59">
          <w:rPr>
            <w:webHidden/>
            <w:sz w:val="24"/>
            <w:szCs w:val="24"/>
          </w:rPr>
          <w:t>..............................................................................</w:t>
        </w:r>
      </w:hyperlink>
      <w:r w:rsidR="00776368" w:rsidRPr="00DA3F59">
        <w:rPr>
          <w:sz w:val="24"/>
          <w:szCs w:val="24"/>
        </w:rPr>
        <w:t>........................</w:t>
      </w:r>
      <w:r w:rsidR="00F60E0C" w:rsidRPr="00DA3F59">
        <w:rPr>
          <w:sz w:val="24"/>
          <w:szCs w:val="24"/>
        </w:rPr>
        <w:t>365</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805" w:history="1">
        <w:r w:rsidR="007146BE" w:rsidRPr="00DA3F59">
          <w:rPr>
            <w:sz w:val="24"/>
            <w:szCs w:val="24"/>
          </w:rPr>
          <w:t>2.3.2. Содержательный</w:t>
        </w:r>
      </w:hyperlink>
      <w:r w:rsidR="007146BE" w:rsidRPr="00DA3F59">
        <w:rPr>
          <w:sz w:val="24"/>
          <w:szCs w:val="24"/>
        </w:rPr>
        <w:t xml:space="preserve"> раздел………………………………………………………………..</w:t>
      </w:r>
      <w:r w:rsidR="00F60E0C" w:rsidRPr="00DA3F59">
        <w:rPr>
          <w:sz w:val="24"/>
          <w:szCs w:val="24"/>
        </w:rPr>
        <w:t>377</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806" w:history="1">
        <w:r w:rsidR="007146BE" w:rsidRPr="00DA3F59">
          <w:rPr>
            <w:sz w:val="24"/>
            <w:szCs w:val="24"/>
          </w:rPr>
          <w:t>2.3.3. Организационный раздел</w:t>
        </w:r>
      </w:hyperlink>
      <w:r w:rsidR="00C4777C" w:rsidRPr="00DA3F59">
        <w:rPr>
          <w:sz w:val="24"/>
          <w:szCs w:val="24"/>
        </w:rPr>
        <w:t>………………………………………………………………</w:t>
      </w:r>
      <w:r w:rsidR="00F60E0C" w:rsidRPr="00DA3F59">
        <w:rPr>
          <w:sz w:val="24"/>
          <w:szCs w:val="24"/>
        </w:rPr>
        <w:t>399</w:t>
      </w:r>
      <w:r w:rsidR="007146BE" w:rsidRPr="00DA3F59">
        <w:rPr>
          <w:sz w:val="24"/>
          <w:szCs w:val="24"/>
        </w:rPr>
        <w:t xml:space="preserve"> </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807" w:history="1"/>
      <w:hyperlink w:anchor="_Toc105502809" w:history="1">
        <w:r w:rsidR="007146BE" w:rsidRPr="00DA3F59">
          <w:rPr>
            <w:sz w:val="24"/>
            <w:szCs w:val="24"/>
          </w:rPr>
          <w:t>2.4. ПРОГРАММА КОРРЕКЦИОННОЙ РАБОТЫ</w:t>
        </w:r>
        <w:r w:rsidR="00212137" w:rsidRPr="00DA3F59">
          <w:rPr>
            <w:sz w:val="24"/>
            <w:szCs w:val="24"/>
          </w:rPr>
          <w:t>…….</w:t>
        </w:r>
        <w:r w:rsidR="007146BE" w:rsidRPr="00DA3F59">
          <w:rPr>
            <w:webHidden/>
            <w:sz w:val="24"/>
            <w:szCs w:val="24"/>
          </w:rPr>
          <w:t>........................................</w:t>
        </w:r>
      </w:hyperlink>
      <w:r w:rsidR="00212137" w:rsidRPr="00DA3F59">
        <w:rPr>
          <w:sz w:val="24"/>
          <w:szCs w:val="24"/>
        </w:rPr>
        <w:t>.............</w:t>
      </w:r>
      <w:r w:rsidR="00F60E0C" w:rsidRPr="00DA3F59">
        <w:rPr>
          <w:sz w:val="24"/>
          <w:szCs w:val="24"/>
        </w:rPr>
        <w:t>408</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810" w:history="1">
        <w:r w:rsidR="007146BE" w:rsidRPr="00DA3F59">
          <w:rPr>
            <w:sz w:val="24"/>
            <w:szCs w:val="24"/>
          </w:rPr>
          <w:t xml:space="preserve">2.4.1. </w:t>
        </w:r>
        <w:r w:rsidR="00AF6B97" w:rsidRPr="00DA3F59">
          <w:rPr>
            <w:sz w:val="24"/>
            <w:szCs w:val="24"/>
          </w:rPr>
          <w:t>Цели и задачи коррекционной работы с обучающимися при получении среднего общего образования</w:t>
        </w:r>
      </w:hyperlink>
      <w:r w:rsidR="00D904D1" w:rsidRPr="00DA3F59">
        <w:rPr>
          <w:sz w:val="24"/>
          <w:szCs w:val="24"/>
        </w:rPr>
        <w:t>………</w:t>
      </w:r>
      <w:r w:rsidR="00AF6B97" w:rsidRPr="00DA3F59">
        <w:rPr>
          <w:sz w:val="24"/>
          <w:szCs w:val="24"/>
        </w:rPr>
        <w:t>…………………………………………………………………...</w:t>
      </w:r>
      <w:r w:rsidR="00F60E0C" w:rsidRPr="00DA3F59">
        <w:rPr>
          <w:sz w:val="24"/>
          <w:szCs w:val="24"/>
        </w:rPr>
        <w:t>409</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811" w:history="1">
        <w:r w:rsidR="007146BE" w:rsidRPr="00DA3F59">
          <w:rPr>
            <w:sz w:val="24"/>
            <w:szCs w:val="24"/>
          </w:rPr>
          <w:t xml:space="preserve">2.4.2. </w:t>
        </w:r>
        <w:r w:rsidR="00AF6B97" w:rsidRPr="00DA3F59">
          <w:rPr>
            <w:sz w:val="24"/>
            <w:szCs w:val="24"/>
          </w:rPr>
          <w:t>Перечень и содержание индивидуально ориентированных коррекционных направлений работы</w:t>
        </w:r>
        <w:r w:rsidR="00212137" w:rsidRPr="00DA3F59">
          <w:rPr>
            <w:sz w:val="24"/>
            <w:szCs w:val="24"/>
          </w:rPr>
          <w:t>………</w:t>
        </w:r>
        <w:r w:rsidR="007146BE" w:rsidRPr="00DA3F59">
          <w:rPr>
            <w:webHidden/>
            <w:sz w:val="24"/>
            <w:szCs w:val="24"/>
          </w:rPr>
          <w:t>……………………….</w:t>
        </w:r>
      </w:hyperlink>
      <w:r w:rsidR="00212137" w:rsidRPr="00DA3F59">
        <w:rPr>
          <w:sz w:val="24"/>
          <w:szCs w:val="24"/>
        </w:rPr>
        <w:t>..............</w:t>
      </w:r>
      <w:r w:rsidR="00AF6B97" w:rsidRPr="00DA3F59">
        <w:rPr>
          <w:sz w:val="24"/>
          <w:szCs w:val="24"/>
        </w:rPr>
        <w:t>................................................</w:t>
      </w:r>
      <w:r w:rsidR="00DA3F59">
        <w:rPr>
          <w:sz w:val="24"/>
          <w:szCs w:val="24"/>
        </w:rPr>
        <w:t>...</w:t>
      </w:r>
      <w:r w:rsidR="00F60E0C" w:rsidRPr="00DA3F59">
        <w:rPr>
          <w:sz w:val="24"/>
          <w:szCs w:val="24"/>
        </w:rPr>
        <w:t>409</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812" w:history="1">
        <w:r w:rsidR="007146BE" w:rsidRPr="00DA3F59">
          <w:rPr>
            <w:sz w:val="24"/>
            <w:szCs w:val="24"/>
          </w:rPr>
          <w:t xml:space="preserve">2.4.3. </w:t>
        </w:r>
        <w:r w:rsidR="00AF6B97" w:rsidRPr="00DA3F59">
          <w:rPr>
            <w:sz w:val="24"/>
            <w:szCs w:val="24"/>
          </w:rPr>
          <w:t xml:space="preserve">Система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w:t>
        </w:r>
        <w:r w:rsidR="00AF6B97" w:rsidRPr="00DA3F59">
          <w:rPr>
            <w:sz w:val="24"/>
            <w:szCs w:val="24"/>
          </w:rPr>
          <w:lastRenderedPageBreak/>
          <w:t>образовательной программы среднего общего образования</w:t>
        </w:r>
      </w:hyperlink>
      <w:r w:rsidR="00DA3F59">
        <w:rPr>
          <w:sz w:val="24"/>
          <w:szCs w:val="24"/>
        </w:rPr>
        <w:t>………………………………</w:t>
      </w:r>
      <w:r w:rsidR="00F60E0C" w:rsidRPr="00DA3F59">
        <w:rPr>
          <w:sz w:val="24"/>
          <w:szCs w:val="24"/>
        </w:rPr>
        <w:t>412</w:t>
      </w:r>
    </w:p>
    <w:p w:rsidR="007146BE" w:rsidRPr="00DA3F59" w:rsidRDefault="000A1794" w:rsidP="00AF6B97">
      <w:pPr>
        <w:pStyle w:val="1"/>
        <w:spacing w:before="0" w:after="0"/>
        <w:jc w:val="left"/>
        <w:rPr>
          <w:rFonts w:ascii="Times New Roman" w:hAnsi="Times New Roman" w:cs="Times New Roman"/>
          <w:b w:val="0"/>
          <w:bCs w:val="0"/>
          <w:color w:val="auto"/>
          <w:lang w:eastAsia="en-US"/>
        </w:rPr>
      </w:pPr>
      <w:hyperlink w:anchor="_Toc105502813" w:history="1">
        <w:r w:rsidR="007146BE" w:rsidRPr="00DA3F59">
          <w:rPr>
            <w:rFonts w:ascii="Times New Roman" w:hAnsi="Times New Roman" w:cs="Times New Roman"/>
            <w:b w:val="0"/>
            <w:bCs w:val="0"/>
            <w:color w:val="auto"/>
            <w:lang w:eastAsia="en-US"/>
          </w:rPr>
          <w:t xml:space="preserve">2.4.4. </w:t>
        </w:r>
        <w:r w:rsidR="00AF6B97" w:rsidRPr="00DA3F59">
          <w:rPr>
            <w:rFonts w:ascii="Times New Roman" w:hAnsi="Times New Roman" w:cs="Times New Roman"/>
            <w:b w:val="0"/>
            <w:bCs w:val="0"/>
            <w:color w:val="auto"/>
            <w:lang w:eastAsia="en-US"/>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и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hyperlink>
      <w:r w:rsidR="00AF6B97" w:rsidRPr="00DA3F59">
        <w:rPr>
          <w:b w:val="0"/>
        </w:rPr>
        <w:t>…………………………………………………………………...</w:t>
      </w:r>
      <w:r w:rsidR="00F60E0C" w:rsidRPr="00DA3F59">
        <w:rPr>
          <w:b w:val="0"/>
        </w:rPr>
        <w:t>415</w:t>
      </w:r>
    </w:p>
    <w:p w:rsidR="007146BE" w:rsidRPr="00DA3F59" w:rsidRDefault="000A1794" w:rsidP="00467678">
      <w:pPr>
        <w:pStyle w:val="25"/>
        <w:shd w:val="clear" w:color="auto" w:fill="FFFFFF" w:themeFill="background1"/>
        <w:spacing w:line="240" w:lineRule="auto"/>
        <w:ind w:right="-1"/>
        <w:jc w:val="both"/>
        <w:rPr>
          <w:sz w:val="24"/>
          <w:szCs w:val="24"/>
        </w:rPr>
      </w:pPr>
      <w:hyperlink w:anchor="_Toc105502814" w:history="1">
        <w:r w:rsidR="007146BE" w:rsidRPr="00DA3F59">
          <w:rPr>
            <w:sz w:val="24"/>
            <w:szCs w:val="24"/>
          </w:rPr>
          <w:t>2.4.5. Планируемые результаты коррекционной работы</w:t>
        </w:r>
        <w:r w:rsidR="007146BE" w:rsidRPr="00DA3F59">
          <w:rPr>
            <w:webHidden/>
            <w:sz w:val="24"/>
            <w:szCs w:val="24"/>
          </w:rPr>
          <w:t>………………………………..</w:t>
        </w:r>
      </w:hyperlink>
      <w:r w:rsidR="007146BE" w:rsidRPr="00DA3F59">
        <w:rPr>
          <w:sz w:val="24"/>
          <w:szCs w:val="24"/>
        </w:rPr>
        <w:t>.....</w:t>
      </w:r>
      <w:r w:rsidR="00F60E0C" w:rsidRPr="00DA3F59">
        <w:rPr>
          <w:sz w:val="24"/>
          <w:szCs w:val="24"/>
        </w:rPr>
        <w:t>416</w:t>
      </w:r>
    </w:p>
    <w:p w:rsidR="007146BE" w:rsidRPr="00AF6B97" w:rsidRDefault="000A1794" w:rsidP="00467678">
      <w:pPr>
        <w:pStyle w:val="25"/>
        <w:shd w:val="clear" w:color="auto" w:fill="FFFFFF" w:themeFill="background1"/>
        <w:spacing w:line="240" w:lineRule="auto"/>
        <w:ind w:right="-1"/>
        <w:jc w:val="both"/>
        <w:rPr>
          <w:sz w:val="24"/>
          <w:szCs w:val="24"/>
        </w:rPr>
      </w:pPr>
      <w:hyperlink w:anchor="_Toc105502815" w:history="1">
        <w:r w:rsidR="007146BE" w:rsidRPr="00AF6B97">
          <w:rPr>
            <w:sz w:val="24"/>
            <w:szCs w:val="24"/>
          </w:rPr>
          <w:t xml:space="preserve">3. ОРГАНИЗАЦИОННЫЙ РАЗДЕЛ ОСНОВНОЙ ОБРАЗОВАТЕЛЬНОЙ ПРОГРАММЫ </w:t>
        </w:r>
        <w:r w:rsidR="005B2366" w:rsidRPr="00AF6B97">
          <w:rPr>
            <w:sz w:val="24"/>
            <w:szCs w:val="24"/>
          </w:rPr>
          <w:t>СРЕДНЕГО</w:t>
        </w:r>
        <w:r w:rsidR="007146BE" w:rsidRPr="00AF6B97">
          <w:rPr>
            <w:sz w:val="24"/>
            <w:szCs w:val="24"/>
          </w:rPr>
          <w:t xml:space="preserve"> ОБЩЕГО ОБРАЗОВАНИЯ</w:t>
        </w:r>
      </w:hyperlink>
      <w:r w:rsidR="007146BE" w:rsidRPr="00AF6B97">
        <w:rPr>
          <w:sz w:val="24"/>
          <w:szCs w:val="24"/>
        </w:rPr>
        <w:t>………………………........................................</w:t>
      </w:r>
      <w:r w:rsidR="005B2366" w:rsidRPr="00AF6B97">
        <w:rPr>
          <w:sz w:val="24"/>
          <w:szCs w:val="24"/>
        </w:rPr>
        <w:t>....</w:t>
      </w:r>
      <w:r w:rsidR="00F60E0C" w:rsidRPr="00AF6B97">
        <w:rPr>
          <w:sz w:val="24"/>
          <w:szCs w:val="24"/>
        </w:rPr>
        <w:t>417</w:t>
      </w:r>
    </w:p>
    <w:p w:rsidR="007146BE" w:rsidRPr="00AF6B97" w:rsidRDefault="000A1794" w:rsidP="00467678">
      <w:pPr>
        <w:pStyle w:val="25"/>
        <w:shd w:val="clear" w:color="auto" w:fill="FFFFFF" w:themeFill="background1"/>
        <w:spacing w:line="240" w:lineRule="auto"/>
        <w:ind w:right="-1"/>
        <w:jc w:val="both"/>
        <w:rPr>
          <w:sz w:val="24"/>
          <w:szCs w:val="24"/>
        </w:rPr>
      </w:pPr>
      <w:hyperlink w:anchor="_Toc105502816" w:history="1">
        <w:r w:rsidR="00577083" w:rsidRPr="00AF6B97">
          <w:rPr>
            <w:sz w:val="24"/>
            <w:szCs w:val="24"/>
          </w:rPr>
          <w:t>3.1. УЧЕБНЫЙ ПЛАН………………………………………………………………………...</w:t>
        </w:r>
        <w:r w:rsidR="00F60E0C" w:rsidRPr="00AF6B97">
          <w:rPr>
            <w:sz w:val="24"/>
            <w:szCs w:val="24"/>
          </w:rPr>
          <w:t>417</w:t>
        </w:r>
        <w:r w:rsidR="007146BE" w:rsidRPr="00AF6B97">
          <w:rPr>
            <w:sz w:val="24"/>
            <w:szCs w:val="24"/>
          </w:rPr>
          <w:t xml:space="preserve"> </w:t>
        </w:r>
      </w:hyperlink>
    </w:p>
    <w:p w:rsidR="007146BE" w:rsidRPr="00AF6B97" w:rsidRDefault="000A1794" w:rsidP="00467678">
      <w:pPr>
        <w:pStyle w:val="25"/>
        <w:shd w:val="clear" w:color="auto" w:fill="FFFFFF" w:themeFill="background1"/>
        <w:spacing w:line="240" w:lineRule="auto"/>
        <w:ind w:right="-1"/>
        <w:jc w:val="both"/>
        <w:rPr>
          <w:sz w:val="24"/>
          <w:szCs w:val="24"/>
        </w:rPr>
      </w:pPr>
      <w:hyperlink w:anchor="_Toc105502818" w:history="1">
        <w:r w:rsidR="007146BE" w:rsidRPr="00AF6B97">
          <w:rPr>
            <w:sz w:val="24"/>
            <w:szCs w:val="24"/>
          </w:rPr>
          <w:t xml:space="preserve">3.2. </w:t>
        </w:r>
        <w:r w:rsidR="000E1AD0" w:rsidRPr="00AF6B97">
          <w:rPr>
            <w:sz w:val="24"/>
            <w:szCs w:val="24"/>
          </w:rPr>
          <w:t>КАЛЕНДАРНЫЙ УЧЕБНЫЙ</w:t>
        </w:r>
        <w:r w:rsidR="000E1AD0" w:rsidRPr="00AF6B97">
          <w:rPr>
            <w:webHidden/>
            <w:sz w:val="24"/>
            <w:szCs w:val="24"/>
          </w:rPr>
          <w:t xml:space="preserve"> </w:t>
        </w:r>
        <w:r w:rsidR="000E1AD0" w:rsidRPr="00AF6B97">
          <w:rPr>
            <w:sz w:val="24"/>
            <w:szCs w:val="24"/>
          </w:rPr>
          <w:t>ГРАФИК</w:t>
        </w:r>
        <w:r w:rsidR="007146BE" w:rsidRPr="00AF6B97">
          <w:rPr>
            <w:webHidden/>
            <w:sz w:val="24"/>
            <w:szCs w:val="24"/>
          </w:rPr>
          <w:t>………….</w:t>
        </w:r>
      </w:hyperlink>
      <w:r w:rsidR="007146BE" w:rsidRPr="00AF6B97">
        <w:rPr>
          <w:sz w:val="24"/>
          <w:szCs w:val="24"/>
        </w:rPr>
        <w:t>....................................................</w:t>
      </w:r>
      <w:r w:rsidR="000E1AD0" w:rsidRPr="00AF6B97">
        <w:rPr>
          <w:sz w:val="24"/>
          <w:szCs w:val="24"/>
        </w:rPr>
        <w:t>....</w:t>
      </w:r>
      <w:r w:rsidR="00F60E0C" w:rsidRPr="00AF6B97">
        <w:rPr>
          <w:sz w:val="24"/>
          <w:szCs w:val="24"/>
        </w:rPr>
        <w:t>425</w:t>
      </w:r>
    </w:p>
    <w:p w:rsidR="007146BE" w:rsidRPr="00AF6B97" w:rsidRDefault="000A1794" w:rsidP="00467678">
      <w:pPr>
        <w:pStyle w:val="25"/>
        <w:shd w:val="clear" w:color="auto" w:fill="FFFFFF" w:themeFill="background1"/>
        <w:spacing w:line="240" w:lineRule="auto"/>
        <w:ind w:right="-1"/>
        <w:jc w:val="both"/>
        <w:rPr>
          <w:sz w:val="24"/>
          <w:szCs w:val="24"/>
        </w:rPr>
      </w:pPr>
      <w:hyperlink w:anchor="_Toc105502819" w:history="1">
        <w:r w:rsidR="007146BE" w:rsidRPr="00AF6B97">
          <w:rPr>
            <w:sz w:val="24"/>
            <w:szCs w:val="24"/>
          </w:rPr>
          <w:t xml:space="preserve">3.3. </w:t>
        </w:r>
        <w:r w:rsidR="000E1AD0" w:rsidRPr="00AF6B97">
          <w:rPr>
            <w:sz w:val="24"/>
            <w:szCs w:val="24"/>
          </w:rPr>
          <w:t>ПЛАН ВНЕУРОЧНОЙ ДЕЯТЕЛЬНОСТИ</w:t>
        </w:r>
      </w:hyperlink>
      <w:r w:rsidR="000E1AD0" w:rsidRPr="00AF6B97">
        <w:rPr>
          <w:sz w:val="24"/>
          <w:szCs w:val="24"/>
        </w:rPr>
        <w:t>…………………………………………….</w:t>
      </w:r>
      <w:r w:rsidR="00F60E0C" w:rsidRPr="00AF6B97">
        <w:rPr>
          <w:sz w:val="24"/>
          <w:szCs w:val="24"/>
        </w:rPr>
        <w:t>42</w:t>
      </w:r>
      <w:r w:rsidR="007146BE" w:rsidRPr="00AF6B97">
        <w:rPr>
          <w:sz w:val="24"/>
          <w:szCs w:val="24"/>
        </w:rPr>
        <w:t>8</w:t>
      </w:r>
    </w:p>
    <w:p w:rsidR="007146BE" w:rsidRPr="00AF6B97" w:rsidRDefault="000A1794" w:rsidP="00467678">
      <w:pPr>
        <w:pStyle w:val="25"/>
        <w:shd w:val="clear" w:color="auto" w:fill="FFFFFF" w:themeFill="background1"/>
        <w:spacing w:line="240" w:lineRule="auto"/>
        <w:ind w:right="-1"/>
        <w:jc w:val="both"/>
        <w:rPr>
          <w:sz w:val="24"/>
          <w:szCs w:val="24"/>
        </w:rPr>
      </w:pPr>
      <w:hyperlink w:anchor="_Toc105502820" w:history="1">
        <w:r w:rsidR="007146BE" w:rsidRPr="00AF6B97">
          <w:rPr>
            <w:sz w:val="24"/>
            <w:szCs w:val="24"/>
          </w:rPr>
          <w:t>3.4. КАЛЕНДАРНЫЙ ПЛАН ВОСПИТАТЕЛЬНОЙ РАБОТЫ</w:t>
        </w:r>
      </w:hyperlink>
      <w:r w:rsidR="007146BE" w:rsidRPr="00AF6B97">
        <w:rPr>
          <w:sz w:val="24"/>
          <w:szCs w:val="24"/>
        </w:rPr>
        <w:t>……………………….......</w:t>
      </w:r>
      <w:r w:rsidR="00F60E0C" w:rsidRPr="00AF6B97">
        <w:rPr>
          <w:sz w:val="24"/>
          <w:szCs w:val="24"/>
        </w:rPr>
        <w:t>432</w:t>
      </w:r>
    </w:p>
    <w:p w:rsidR="007146BE" w:rsidRPr="00AF6B97" w:rsidRDefault="000A1794" w:rsidP="00467678">
      <w:pPr>
        <w:pStyle w:val="25"/>
        <w:shd w:val="clear" w:color="auto" w:fill="FFFFFF" w:themeFill="background1"/>
        <w:spacing w:line="240" w:lineRule="auto"/>
        <w:ind w:right="-1"/>
        <w:jc w:val="both"/>
        <w:rPr>
          <w:sz w:val="24"/>
          <w:szCs w:val="24"/>
        </w:rPr>
      </w:pPr>
      <w:hyperlink w:anchor="_Toc105502822" w:history="1">
        <w:r w:rsidR="007146BE" w:rsidRPr="00AF6B97">
          <w:rPr>
            <w:sz w:val="24"/>
            <w:szCs w:val="24"/>
          </w:rPr>
          <w:t xml:space="preserve">3.5. </w:t>
        </w:r>
        <w:r w:rsidR="00577083" w:rsidRPr="00AF6B97">
          <w:rPr>
            <w:sz w:val="24"/>
            <w:szCs w:val="24"/>
          </w:rPr>
          <w:t>СИСТЕМА</w:t>
        </w:r>
        <w:r w:rsidR="007146BE" w:rsidRPr="00AF6B97">
          <w:rPr>
            <w:sz w:val="24"/>
            <w:szCs w:val="24"/>
          </w:rPr>
          <w:t xml:space="preserve"> УСЛОВИЙ РЕАЛИЗАЦИИ ПРОГРАММЫ </w:t>
        </w:r>
        <w:r w:rsidR="005B2366" w:rsidRPr="00AF6B97">
          <w:rPr>
            <w:sz w:val="24"/>
            <w:szCs w:val="24"/>
          </w:rPr>
          <w:t>СРЕДНЕГО</w:t>
        </w:r>
        <w:r w:rsidR="007146BE" w:rsidRPr="00AF6B97">
          <w:rPr>
            <w:sz w:val="24"/>
            <w:szCs w:val="24"/>
          </w:rPr>
          <w:t xml:space="preserve"> ОБЩЕГО ОБРАЗОВАНИЯ</w:t>
        </w:r>
      </w:hyperlink>
      <w:r w:rsidR="00D904D1" w:rsidRPr="00AF6B97">
        <w:rPr>
          <w:sz w:val="24"/>
          <w:szCs w:val="24"/>
        </w:rPr>
        <w:t>…………………………………………………………………</w:t>
      </w:r>
      <w:r w:rsidR="00577083" w:rsidRPr="00AF6B97">
        <w:rPr>
          <w:sz w:val="24"/>
          <w:szCs w:val="24"/>
        </w:rPr>
        <w:t>……………</w:t>
      </w:r>
      <w:r w:rsidR="00F60E0C" w:rsidRPr="00AF6B97">
        <w:rPr>
          <w:sz w:val="24"/>
          <w:szCs w:val="24"/>
        </w:rPr>
        <w:t>448</w:t>
      </w:r>
    </w:p>
    <w:p w:rsidR="007146BE" w:rsidRPr="00AF6B97" w:rsidRDefault="000A1794" w:rsidP="00467678">
      <w:pPr>
        <w:pStyle w:val="25"/>
        <w:shd w:val="clear" w:color="auto" w:fill="FFFFFF" w:themeFill="background1"/>
        <w:spacing w:line="240" w:lineRule="auto"/>
        <w:ind w:right="-1"/>
        <w:jc w:val="both"/>
        <w:rPr>
          <w:sz w:val="24"/>
          <w:szCs w:val="24"/>
        </w:rPr>
      </w:pPr>
      <w:hyperlink w:anchor="_Toc105502823" w:history="1">
        <w:r w:rsidR="007146BE" w:rsidRPr="00AF6B97">
          <w:rPr>
            <w:sz w:val="24"/>
            <w:szCs w:val="24"/>
          </w:rPr>
          <w:t xml:space="preserve">3.5.1. </w:t>
        </w:r>
        <w:r w:rsidR="00577083" w:rsidRPr="00AF6B97">
          <w:rPr>
            <w:sz w:val="24"/>
            <w:szCs w:val="24"/>
          </w:rPr>
          <w:t>Требования к кадровым условиям реализации основной образовательной программы</w:t>
        </w:r>
        <w:r w:rsidR="00577083" w:rsidRPr="00AF6B97">
          <w:rPr>
            <w:webHidden/>
            <w:sz w:val="24"/>
            <w:szCs w:val="24"/>
          </w:rPr>
          <w:t>…………………………………………………………………………………….</w:t>
        </w:r>
        <w:r w:rsidR="00AF6B97">
          <w:rPr>
            <w:webHidden/>
            <w:sz w:val="24"/>
            <w:szCs w:val="24"/>
          </w:rPr>
          <w:t>.</w:t>
        </w:r>
        <w:r w:rsidR="00F60E0C" w:rsidRPr="00AF6B97">
          <w:rPr>
            <w:webHidden/>
            <w:sz w:val="24"/>
            <w:szCs w:val="24"/>
          </w:rPr>
          <w:t>44</w:t>
        </w:r>
        <w:r w:rsidR="007146BE" w:rsidRPr="00AF6B97">
          <w:rPr>
            <w:webHidden/>
            <w:sz w:val="24"/>
            <w:szCs w:val="24"/>
          </w:rPr>
          <w:t>8</w:t>
        </w:r>
      </w:hyperlink>
    </w:p>
    <w:p w:rsidR="007146BE" w:rsidRPr="00AF6B97" w:rsidRDefault="000A1794" w:rsidP="00467678">
      <w:pPr>
        <w:pStyle w:val="25"/>
        <w:shd w:val="clear" w:color="auto" w:fill="FFFFFF" w:themeFill="background1"/>
        <w:spacing w:line="240" w:lineRule="auto"/>
        <w:ind w:right="-1"/>
        <w:jc w:val="both"/>
        <w:rPr>
          <w:sz w:val="24"/>
          <w:szCs w:val="24"/>
        </w:rPr>
      </w:pPr>
      <w:hyperlink w:anchor="_Toc105502824" w:history="1">
        <w:r w:rsidR="00577083" w:rsidRPr="00AF6B97">
          <w:rPr>
            <w:sz w:val="24"/>
            <w:szCs w:val="24"/>
          </w:rPr>
          <w:t>3.5.2. П</w:t>
        </w:r>
        <w:r w:rsidR="007146BE" w:rsidRPr="00AF6B97">
          <w:rPr>
            <w:sz w:val="24"/>
            <w:szCs w:val="24"/>
          </w:rPr>
          <w:t xml:space="preserve">сихолого-педагогических условий реализации основной образовательной программы </w:t>
        </w:r>
        <w:r w:rsidR="005B2366" w:rsidRPr="00AF6B97">
          <w:rPr>
            <w:sz w:val="24"/>
            <w:szCs w:val="24"/>
          </w:rPr>
          <w:t>среднего</w:t>
        </w:r>
        <w:r w:rsidR="007146BE" w:rsidRPr="00AF6B97">
          <w:rPr>
            <w:sz w:val="24"/>
            <w:szCs w:val="24"/>
          </w:rPr>
          <w:t xml:space="preserve"> общего образования</w:t>
        </w:r>
        <w:r w:rsidR="007146BE" w:rsidRPr="00AF6B97">
          <w:rPr>
            <w:webHidden/>
            <w:sz w:val="24"/>
            <w:szCs w:val="24"/>
          </w:rPr>
          <w:t>………………</w:t>
        </w:r>
      </w:hyperlink>
      <w:r w:rsidR="007146BE" w:rsidRPr="00AF6B97">
        <w:rPr>
          <w:sz w:val="24"/>
          <w:szCs w:val="24"/>
        </w:rPr>
        <w:t>…………………………………</w:t>
      </w:r>
      <w:r w:rsidR="005B2366" w:rsidRPr="00AF6B97">
        <w:rPr>
          <w:sz w:val="24"/>
          <w:szCs w:val="24"/>
        </w:rPr>
        <w:t>..</w:t>
      </w:r>
      <w:r w:rsidR="00F60E0C" w:rsidRPr="00AF6B97">
        <w:rPr>
          <w:sz w:val="24"/>
          <w:szCs w:val="24"/>
        </w:rPr>
        <w:t>4</w:t>
      </w:r>
      <w:r w:rsidR="000E1AD0" w:rsidRPr="00AF6B97">
        <w:rPr>
          <w:sz w:val="24"/>
          <w:szCs w:val="24"/>
        </w:rPr>
        <w:t>65</w:t>
      </w:r>
    </w:p>
    <w:p w:rsidR="007146BE" w:rsidRPr="00AF6B97" w:rsidRDefault="000A1794" w:rsidP="00467678">
      <w:pPr>
        <w:pStyle w:val="25"/>
        <w:shd w:val="clear" w:color="auto" w:fill="FFFFFF" w:themeFill="background1"/>
        <w:spacing w:line="240" w:lineRule="auto"/>
        <w:ind w:right="-1"/>
        <w:jc w:val="both"/>
        <w:rPr>
          <w:sz w:val="24"/>
          <w:szCs w:val="24"/>
        </w:rPr>
      </w:pPr>
      <w:hyperlink w:anchor="_Toc105502825" w:history="1">
        <w:r w:rsidR="007146BE" w:rsidRPr="00AF6B97">
          <w:rPr>
            <w:sz w:val="24"/>
            <w:szCs w:val="24"/>
          </w:rPr>
          <w:t xml:space="preserve">3.5.3. </w:t>
        </w:r>
        <w:r w:rsidR="00577083" w:rsidRPr="00AF6B97">
          <w:rPr>
            <w:sz w:val="24"/>
            <w:szCs w:val="24"/>
          </w:rPr>
          <w:t>Финансовое обеспечение реализации образовательной программы среднего общего образования</w:t>
        </w:r>
      </w:hyperlink>
      <w:r w:rsidR="00D904D1" w:rsidRPr="00AF6B97">
        <w:rPr>
          <w:sz w:val="24"/>
          <w:szCs w:val="24"/>
        </w:rPr>
        <w:t>………………………………………………………………</w:t>
      </w:r>
      <w:r w:rsidR="00577083" w:rsidRPr="00AF6B97">
        <w:rPr>
          <w:sz w:val="24"/>
          <w:szCs w:val="24"/>
        </w:rPr>
        <w:t>…………</w:t>
      </w:r>
      <w:r w:rsidR="00AF6B97">
        <w:rPr>
          <w:sz w:val="24"/>
          <w:szCs w:val="24"/>
        </w:rPr>
        <w:t>…………</w:t>
      </w:r>
      <w:r w:rsidR="00F60E0C" w:rsidRPr="00AF6B97">
        <w:rPr>
          <w:sz w:val="24"/>
          <w:szCs w:val="24"/>
        </w:rPr>
        <w:t>47</w:t>
      </w:r>
      <w:r w:rsidR="000E1AD0" w:rsidRPr="00AF6B97">
        <w:rPr>
          <w:sz w:val="24"/>
          <w:szCs w:val="24"/>
        </w:rPr>
        <w:t>4</w:t>
      </w:r>
    </w:p>
    <w:p w:rsidR="007146BE" w:rsidRPr="00AF6B97" w:rsidRDefault="007146BE" w:rsidP="00467678">
      <w:pPr>
        <w:pStyle w:val="25"/>
        <w:shd w:val="clear" w:color="auto" w:fill="FFFFFF" w:themeFill="background1"/>
        <w:spacing w:line="240" w:lineRule="auto"/>
        <w:ind w:right="-1"/>
        <w:jc w:val="both"/>
        <w:rPr>
          <w:sz w:val="24"/>
          <w:szCs w:val="24"/>
        </w:rPr>
      </w:pPr>
      <w:r w:rsidRPr="00AF6B97">
        <w:rPr>
          <w:sz w:val="24"/>
          <w:szCs w:val="24"/>
        </w:rPr>
        <w:t xml:space="preserve">3.5.4. </w:t>
      </w:r>
      <w:r w:rsidR="000E1AD0" w:rsidRPr="00AF6B97">
        <w:rPr>
          <w:sz w:val="24"/>
          <w:szCs w:val="24"/>
        </w:rPr>
        <w:t>Материально-технические условия реализации основной образовательной программы среднего общего образования</w:t>
      </w:r>
      <w:r w:rsidR="00D904D1" w:rsidRPr="00AF6B97">
        <w:rPr>
          <w:sz w:val="24"/>
          <w:szCs w:val="24"/>
        </w:rPr>
        <w:t>……………………</w:t>
      </w:r>
      <w:r w:rsidR="000E1AD0" w:rsidRPr="00AF6B97">
        <w:rPr>
          <w:sz w:val="24"/>
          <w:szCs w:val="24"/>
        </w:rPr>
        <w:t>.......................................</w:t>
      </w:r>
      <w:r w:rsidR="00D904D1" w:rsidRPr="00AF6B97">
        <w:rPr>
          <w:sz w:val="24"/>
          <w:szCs w:val="24"/>
        </w:rPr>
        <w:t>.</w:t>
      </w:r>
      <w:r w:rsidR="00AF6B97">
        <w:rPr>
          <w:sz w:val="24"/>
          <w:szCs w:val="24"/>
        </w:rPr>
        <w:t>......</w:t>
      </w:r>
      <w:r w:rsidR="00577083" w:rsidRPr="00AF6B97">
        <w:rPr>
          <w:sz w:val="24"/>
          <w:szCs w:val="24"/>
        </w:rPr>
        <w:t>4</w:t>
      </w:r>
      <w:r w:rsidRPr="00AF6B97">
        <w:rPr>
          <w:sz w:val="24"/>
          <w:szCs w:val="24"/>
        </w:rPr>
        <w:t>7</w:t>
      </w:r>
      <w:r w:rsidR="000E1AD0" w:rsidRPr="00AF6B97">
        <w:rPr>
          <w:sz w:val="24"/>
          <w:szCs w:val="24"/>
        </w:rPr>
        <w:t>5</w:t>
      </w:r>
    </w:p>
    <w:p w:rsidR="007146BE" w:rsidRPr="00AF6B97" w:rsidRDefault="007146BE" w:rsidP="00467678">
      <w:pPr>
        <w:pStyle w:val="25"/>
        <w:shd w:val="clear" w:color="auto" w:fill="FFFFFF" w:themeFill="background1"/>
        <w:spacing w:line="240" w:lineRule="auto"/>
        <w:ind w:right="-1"/>
        <w:jc w:val="both"/>
        <w:rPr>
          <w:sz w:val="24"/>
          <w:szCs w:val="24"/>
        </w:rPr>
      </w:pPr>
      <w:r w:rsidRPr="00AF6B97">
        <w:rPr>
          <w:sz w:val="24"/>
          <w:szCs w:val="24"/>
        </w:rPr>
        <w:t xml:space="preserve">3.5.5. </w:t>
      </w:r>
      <w:r w:rsidR="000E1AD0" w:rsidRPr="00AF6B97">
        <w:rPr>
          <w:sz w:val="24"/>
          <w:szCs w:val="24"/>
        </w:rPr>
        <w:t>Информационно-методические условия реализации основной образовательной программы</w:t>
      </w:r>
      <w:r w:rsidR="00D904D1" w:rsidRPr="00AF6B97">
        <w:rPr>
          <w:sz w:val="24"/>
          <w:szCs w:val="24"/>
        </w:rPr>
        <w:t>…………………………………………………</w:t>
      </w:r>
      <w:r w:rsidR="000E1AD0" w:rsidRPr="00AF6B97">
        <w:rPr>
          <w:sz w:val="24"/>
          <w:szCs w:val="24"/>
        </w:rPr>
        <w:t>……………</w:t>
      </w:r>
      <w:r w:rsidR="00AF6B97">
        <w:rPr>
          <w:sz w:val="24"/>
          <w:szCs w:val="24"/>
        </w:rPr>
        <w:t>……………………..</w:t>
      </w:r>
      <w:r w:rsidR="00F60E0C" w:rsidRPr="00AF6B97">
        <w:rPr>
          <w:sz w:val="24"/>
          <w:szCs w:val="24"/>
        </w:rPr>
        <w:t>482</w:t>
      </w:r>
    </w:p>
    <w:p w:rsidR="007146BE" w:rsidRPr="00AF6B97" w:rsidRDefault="007146BE" w:rsidP="00467678">
      <w:pPr>
        <w:pStyle w:val="25"/>
        <w:shd w:val="clear" w:color="auto" w:fill="FFFFFF" w:themeFill="background1"/>
        <w:spacing w:line="240" w:lineRule="auto"/>
        <w:ind w:right="-1"/>
        <w:jc w:val="both"/>
        <w:rPr>
          <w:sz w:val="24"/>
          <w:szCs w:val="24"/>
        </w:rPr>
      </w:pPr>
      <w:r w:rsidRPr="00AF6B97">
        <w:rPr>
          <w:sz w:val="24"/>
          <w:szCs w:val="24"/>
        </w:rPr>
        <w:t xml:space="preserve">3.5.6. </w:t>
      </w:r>
      <w:r w:rsidR="00577083" w:rsidRPr="00AF6B97">
        <w:rPr>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r w:rsidR="00AF6B97">
        <w:rPr>
          <w:sz w:val="24"/>
          <w:szCs w:val="24"/>
        </w:rPr>
        <w:t>……….</w:t>
      </w:r>
      <w:r w:rsidR="00F60E0C" w:rsidRPr="00AF6B97">
        <w:rPr>
          <w:sz w:val="24"/>
          <w:szCs w:val="24"/>
        </w:rPr>
        <w:t>486</w:t>
      </w:r>
    </w:p>
    <w:p w:rsidR="00F60E0C" w:rsidRPr="00AF6B97" w:rsidRDefault="00F60E0C" w:rsidP="00467678">
      <w:pPr>
        <w:pStyle w:val="25"/>
        <w:shd w:val="clear" w:color="auto" w:fill="FFFFFF" w:themeFill="background1"/>
        <w:spacing w:line="240" w:lineRule="auto"/>
        <w:ind w:right="-1"/>
        <w:jc w:val="both"/>
        <w:rPr>
          <w:sz w:val="24"/>
          <w:szCs w:val="24"/>
        </w:rPr>
      </w:pPr>
      <w:r w:rsidRPr="00AF6B97">
        <w:rPr>
          <w:sz w:val="24"/>
          <w:szCs w:val="24"/>
        </w:rPr>
        <w:t>3.6. Механизмы достижения целевых ориентиров в системе условий……………………487</w:t>
      </w:r>
    </w:p>
    <w:p w:rsidR="007146BE" w:rsidRPr="00650920" w:rsidRDefault="007146BE" w:rsidP="00467678">
      <w:pPr>
        <w:pStyle w:val="25"/>
        <w:shd w:val="clear" w:color="auto" w:fill="FFFFFF" w:themeFill="background1"/>
        <w:spacing w:line="240" w:lineRule="auto"/>
        <w:ind w:right="-1" w:firstLine="720"/>
        <w:jc w:val="both"/>
      </w:pPr>
    </w:p>
    <w:p w:rsidR="007146BE" w:rsidRPr="00650920" w:rsidRDefault="007146BE" w:rsidP="00467678">
      <w:pPr>
        <w:pStyle w:val="25"/>
        <w:shd w:val="clear" w:color="auto" w:fill="FFFFFF" w:themeFill="background1"/>
        <w:spacing w:line="240" w:lineRule="auto"/>
        <w:ind w:right="-1" w:firstLine="720"/>
        <w:jc w:val="both"/>
      </w:pPr>
    </w:p>
    <w:p w:rsidR="007146BE" w:rsidRDefault="007146BE" w:rsidP="00467678">
      <w:pPr>
        <w:pStyle w:val="25"/>
        <w:shd w:val="clear" w:color="auto" w:fill="FFFFFF" w:themeFill="background1"/>
        <w:spacing w:line="240" w:lineRule="auto"/>
        <w:ind w:right="-1" w:firstLine="720"/>
        <w:jc w:val="both"/>
      </w:pPr>
    </w:p>
    <w:p w:rsidR="00543F41" w:rsidRDefault="00543F41" w:rsidP="00467678">
      <w:pPr>
        <w:pStyle w:val="25"/>
        <w:shd w:val="clear" w:color="auto" w:fill="FFFFFF" w:themeFill="background1"/>
        <w:spacing w:line="240" w:lineRule="auto"/>
        <w:ind w:right="-1" w:firstLine="720"/>
        <w:jc w:val="both"/>
      </w:pPr>
    </w:p>
    <w:p w:rsidR="00543F41" w:rsidRDefault="00543F41" w:rsidP="00467678">
      <w:pPr>
        <w:pStyle w:val="25"/>
        <w:shd w:val="clear" w:color="auto" w:fill="FFFFFF" w:themeFill="background1"/>
        <w:spacing w:line="240" w:lineRule="auto"/>
        <w:ind w:right="-1" w:firstLine="720"/>
        <w:jc w:val="both"/>
      </w:pPr>
    </w:p>
    <w:p w:rsidR="00543F41" w:rsidRDefault="00543F41" w:rsidP="00467678">
      <w:pPr>
        <w:pStyle w:val="25"/>
        <w:shd w:val="clear" w:color="auto" w:fill="FFFFFF" w:themeFill="background1"/>
        <w:spacing w:line="240" w:lineRule="auto"/>
        <w:ind w:right="-1" w:firstLine="720"/>
        <w:jc w:val="both"/>
      </w:pPr>
    </w:p>
    <w:p w:rsidR="00543F41" w:rsidRDefault="00543F41" w:rsidP="00467678">
      <w:pPr>
        <w:pStyle w:val="25"/>
        <w:shd w:val="clear" w:color="auto" w:fill="FFFFFF" w:themeFill="background1"/>
        <w:spacing w:line="240" w:lineRule="auto"/>
        <w:ind w:right="-1" w:firstLine="720"/>
        <w:jc w:val="both"/>
      </w:pPr>
    </w:p>
    <w:p w:rsidR="00543F41" w:rsidRDefault="00543F41" w:rsidP="00467678">
      <w:pPr>
        <w:pStyle w:val="25"/>
        <w:shd w:val="clear" w:color="auto" w:fill="FFFFFF" w:themeFill="background1"/>
        <w:spacing w:line="240" w:lineRule="auto"/>
        <w:ind w:right="-1" w:firstLine="720"/>
        <w:jc w:val="both"/>
      </w:pPr>
    </w:p>
    <w:p w:rsidR="00543F41" w:rsidRDefault="00543F41" w:rsidP="00467678">
      <w:pPr>
        <w:pStyle w:val="25"/>
        <w:shd w:val="clear" w:color="auto" w:fill="FFFFFF" w:themeFill="background1"/>
        <w:spacing w:line="240" w:lineRule="auto"/>
        <w:ind w:right="-1" w:firstLine="720"/>
        <w:jc w:val="both"/>
      </w:pPr>
    </w:p>
    <w:p w:rsidR="00D904D1" w:rsidRDefault="00D904D1" w:rsidP="00467678">
      <w:pPr>
        <w:pStyle w:val="25"/>
        <w:shd w:val="clear" w:color="auto" w:fill="FFFFFF" w:themeFill="background1"/>
        <w:spacing w:line="240" w:lineRule="auto"/>
        <w:ind w:right="-1" w:firstLine="720"/>
        <w:jc w:val="both"/>
      </w:pPr>
    </w:p>
    <w:p w:rsidR="00D904D1" w:rsidRDefault="00D904D1" w:rsidP="00467678">
      <w:pPr>
        <w:pStyle w:val="25"/>
        <w:shd w:val="clear" w:color="auto" w:fill="FFFFFF" w:themeFill="background1"/>
        <w:spacing w:line="240" w:lineRule="auto"/>
        <w:ind w:right="-1" w:firstLine="720"/>
        <w:jc w:val="both"/>
      </w:pPr>
    </w:p>
    <w:p w:rsidR="00D904D1" w:rsidRDefault="00D904D1" w:rsidP="00467678">
      <w:pPr>
        <w:pStyle w:val="25"/>
        <w:shd w:val="clear" w:color="auto" w:fill="FFFFFF" w:themeFill="background1"/>
        <w:spacing w:line="240" w:lineRule="auto"/>
        <w:ind w:right="-1" w:firstLine="720"/>
        <w:jc w:val="both"/>
      </w:pPr>
    </w:p>
    <w:p w:rsidR="00D904D1" w:rsidRDefault="00D904D1" w:rsidP="00467678">
      <w:pPr>
        <w:pStyle w:val="25"/>
        <w:shd w:val="clear" w:color="auto" w:fill="FFFFFF" w:themeFill="background1"/>
        <w:spacing w:line="240" w:lineRule="auto"/>
        <w:ind w:right="-1" w:firstLine="720"/>
        <w:jc w:val="both"/>
      </w:pPr>
    </w:p>
    <w:p w:rsidR="00D904D1" w:rsidRDefault="00D904D1" w:rsidP="00467678">
      <w:pPr>
        <w:pStyle w:val="25"/>
        <w:shd w:val="clear" w:color="auto" w:fill="FFFFFF" w:themeFill="background1"/>
        <w:spacing w:line="240" w:lineRule="auto"/>
        <w:ind w:right="-1" w:firstLine="720"/>
        <w:jc w:val="both"/>
      </w:pPr>
    </w:p>
    <w:p w:rsidR="00D904D1" w:rsidRDefault="00D904D1" w:rsidP="00467678">
      <w:pPr>
        <w:pStyle w:val="25"/>
        <w:shd w:val="clear" w:color="auto" w:fill="FFFFFF" w:themeFill="background1"/>
        <w:spacing w:line="240" w:lineRule="auto"/>
        <w:ind w:right="-1" w:firstLine="720"/>
        <w:jc w:val="both"/>
      </w:pPr>
    </w:p>
    <w:p w:rsidR="00D904D1" w:rsidRDefault="00D904D1" w:rsidP="00467678">
      <w:pPr>
        <w:pStyle w:val="25"/>
        <w:shd w:val="clear" w:color="auto" w:fill="FFFFFF" w:themeFill="background1"/>
        <w:spacing w:line="240" w:lineRule="auto"/>
        <w:ind w:right="-1" w:firstLine="720"/>
        <w:jc w:val="both"/>
      </w:pPr>
    </w:p>
    <w:p w:rsidR="00D904D1" w:rsidRDefault="00D904D1" w:rsidP="00467678">
      <w:pPr>
        <w:pStyle w:val="25"/>
        <w:shd w:val="clear" w:color="auto" w:fill="FFFFFF" w:themeFill="background1"/>
        <w:spacing w:line="240" w:lineRule="auto"/>
        <w:ind w:right="-1" w:firstLine="720"/>
        <w:jc w:val="both"/>
      </w:pPr>
    </w:p>
    <w:p w:rsidR="00D904D1" w:rsidRDefault="00D904D1" w:rsidP="00467678">
      <w:pPr>
        <w:pStyle w:val="25"/>
        <w:shd w:val="clear" w:color="auto" w:fill="FFFFFF" w:themeFill="background1"/>
        <w:spacing w:line="240" w:lineRule="auto"/>
        <w:ind w:right="-1" w:firstLine="720"/>
        <w:jc w:val="both"/>
      </w:pPr>
    </w:p>
    <w:p w:rsidR="00D904D1" w:rsidRDefault="00D904D1" w:rsidP="00467678">
      <w:pPr>
        <w:pStyle w:val="25"/>
        <w:shd w:val="clear" w:color="auto" w:fill="FFFFFF" w:themeFill="background1"/>
        <w:spacing w:line="240" w:lineRule="auto"/>
        <w:ind w:right="-1" w:firstLine="720"/>
        <w:jc w:val="both"/>
      </w:pPr>
    </w:p>
    <w:p w:rsidR="00212137" w:rsidRPr="00650920" w:rsidRDefault="00212137" w:rsidP="00467678">
      <w:pPr>
        <w:pStyle w:val="25"/>
        <w:shd w:val="clear" w:color="auto" w:fill="FFFFFF" w:themeFill="background1"/>
        <w:spacing w:line="240" w:lineRule="auto"/>
        <w:ind w:right="-1"/>
        <w:jc w:val="both"/>
      </w:pPr>
    </w:p>
    <w:p w:rsidR="008C08E3" w:rsidRPr="00543F41" w:rsidRDefault="008C08E3" w:rsidP="00467678">
      <w:pPr>
        <w:pStyle w:val="25"/>
        <w:shd w:val="clear" w:color="auto" w:fill="FFFFFF" w:themeFill="background1"/>
        <w:spacing w:line="240" w:lineRule="auto"/>
        <w:ind w:right="-1" w:firstLine="720"/>
        <w:jc w:val="both"/>
        <w:rPr>
          <w:b/>
          <w:sz w:val="24"/>
          <w:szCs w:val="24"/>
        </w:rPr>
      </w:pPr>
      <w:r w:rsidRPr="00543F41">
        <w:rPr>
          <w:b/>
          <w:sz w:val="24"/>
          <w:szCs w:val="24"/>
        </w:rPr>
        <w:lastRenderedPageBreak/>
        <w:t>1. ЦЕЛЕВОЙ РАЗДЕЛ ОСНОВНОЙ ОБРАЗОВАТЕЛЬНОЙ ПРОГРАММЫ СРЕДНЕГО ОБЩЕГО ОБРАЗОВАНИЯ</w:t>
      </w:r>
    </w:p>
    <w:p w:rsidR="008C08E3" w:rsidRPr="00543F41" w:rsidRDefault="008C08E3" w:rsidP="00467678">
      <w:pPr>
        <w:pStyle w:val="25"/>
        <w:shd w:val="clear" w:color="auto" w:fill="FFFFFF" w:themeFill="background1"/>
        <w:spacing w:line="240" w:lineRule="auto"/>
        <w:ind w:right="-1" w:firstLine="720"/>
        <w:jc w:val="both"/>
        <w:rPr>
          <w:b/>
          <w:sz w:val="24"/>
          <w:szCs w:val="24"/>
        </w:rPr>
      </w:pPr>
      <w:bookmarkStart w:id="0" w:name="bookmark4"/>
      <w:bookmarkStart w:id="1" w:name="_Toc105502766"/>
      <w:r w:rsidRPr="00543F41">
        <w:rPr>
          <w:b/>
          <w:sz w:val="24"/>
          <w:szCs w:val="24"/>
        </w:rPr>
        <w:t>1.1. ПОЯСНИТЕЛЬНАЯ ЗАПИСКА</w:t>
      </w:r>
      <w:bookmarkEnd w:id="0"/>
      <w:bookmarkEnd w:id="1"/>
    </w:p>
    <w:p w:rsidR="008C08E3" w:rsidRPr="00650920" w:rsidRDefault="008C08E3" w:rsidP="00467678">
      <w:pPr>
        <w:pStyle w:val="25"/>
        <w:shd w:val="clear" w:color="auto" w:fill="FFFFFF" w:themeFill="background1"/>
        <w:spacing w:line="240" w:lineRule="auto"/>
        <w:ind w:right="-1" w:firstLine="720"/>
        <w:jc w:val="both"/>
        <w:rPr>
          <w:sz w:val="24"/>
          <w:szCs w:val="24"/>
        </w:rPr>
      </w:pPr>
      <w:r w:rsidRPr="00650920">
        <w:rPr>
          <w:sz w:val="24"/>
          <w:szCs w:val="24"/>
        </w:rPr>
        <w:t>Основная образовательная программа среднего общего образования (далее – ООП СОО) МБОУ «Средняя общеобразовательная школа №27 имени А.А. Дейнеки» разработана в соответствии со  следующими нормативными  документами:</w:t>
      </w:r>
    </w:p>
    <w:p w:rsidR="008C08E3" w:rsidRPr="00650920" w:rsidRDefault="00CD189C"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 </w:t>
      </w:r>
      <w:r w:rsidR="008C08E3" w:rsidRPr="00650920">
        <w:rPr>
          <w:sz w:val="24"/>
          <w:szCs w:val="24"/>
        </w:rPr>
        <w:t xml:space="preserve">Федеральный закон Российской Федерации   от   29   декабря   2012 </w:t>
      </w:r>
      <w:r w:rsidR="001D760A" w:rsidRPr="00650920">
        <w:rPr>
          <w:sz w:val="24"/>
          <w:szCs w:val="24"/>
        </w:rPr>
        <w:t>г.           №</w:t>
      </w:r>
      <w:r w:rsidR="008C08E3" w:rsidRPr="00650920">
        <w:rPr>
          <w:sz w:val="24"/>
          <w:szCs w:val="24"/>
        </w:rPr>
        <w:t xml:space="preserve"> 273-ФЗ   (ред. от 02.07.2021) "Об образовании в Российской Федерации";</w:t>
      </w:r>
    </w:p>
    <w:p w:rsidR="008C08E3" w:rsidRPr="00650920" w:rsidRDefault="00CD189C"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 </w:t>
      </w:r>
      <w:r w:rsidR="008C08E3" w:rsidRPr="00650920">
        <w:rPr>
          <w:sz w:val="24"/>
          <w:szCs w:val="24"/>
        </w:rPr>
        <w:t xml:space="preserve">Федеральный государственный образовательный стандарт </w:t>
      </w:r>
      <w:r w:rsidR="001D760A" w:rsidRPr="00650920">
        <w:rPr>
          <w:sz w:val="24"/>
          <w:szCs w:val="24"/>
        </w:rPr>
        <w:t>среднего</w:t>
      </w:r>
      <w:r w:rsidR="008C08E3" w:rsidRPr="00650920">
        <w:rPr>
          <w:sz w:val="24"/>
          <w:szCs w:val="24"/>
        </w:rPr>
        <w:t xml:space="preserve"> общего образования (</w:t>
      </w:r>
      <w:r w:rsidR="001D760A" w:rsidRPr="00650920">
        <w:rPr>
          <w:sz w:val="24"/>
          <w:szCs w:val="24"/>
        </w:rPr>
        <w:t>приказ Министерства образования и науки Российской Федерации от 17.05.2012 № 413, с изменениями, внесенными п</w:t>
      </w:r>
      <w:r w:rsidR="008C08E3" w:rsidRPr="00650920">
        <w:rPr>
          <w:sz w:val="24"/>
          <w:szCs w:val="24"/>
        </w:rPr>
        <w:t>риказ</w:t>
      </w:r>
      <w:r w:rsidR="001D760A" w:rsidRPr="00650920">
        <w:rPr>
          <w:sz w:val="24"/>
          <w:szCs w:val="24"/>
        </w:rPr>
        <w:t>ом</w:t>
      </w:r>
      <w:r w:rsidR="008C08E3" w:rsidRPr="00650920">
        <w:rPr>
          <w:sz w:val="24"/>
          <w:szCs w:val="24"/>
        </w:rPr>
        <w:t xml:space="preserve"> Министерства просвещения Российской Федерации от 12.08.2022 № 732);</w:t>
      </w:r>
    </w:p>
    <w:p w:rsidR="008C08E3" w:rsidRPr="00650920" w:rsidRDefault="00CD189C"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 </w:t>
      </w:r>
      <w:r w:rsidR="008C08E3" w:rsidRPr="00650920">
        <w:rPr>
          <w:sz w:val="24"/>
          <w:szCs w:val="24"/>
        </w:rPr>
        <w:t xml:space="preserve">Федеральная образовательная программа </w:t>
      </w:r>
      <w:r w:rsidR="001D760A" w:rsidRPr="00650920">
        <w:rPr>
          <w:sz w:val="24"/>
          <w:szCs w:val="24"/>
        </w:rPr>
        <w:t>среднего</w:t>
      </w:r>
      <w:r w:rsidR="008C08E3" w:rsidRPr="00650920">
        <w:rPr>
          <w:sz w:val="24"/>
          <w:szCs w:val="24"/>
        </w:rPr>
        <w:t xml:space="preserve"> общего образования (утверждена приказом Министерства просвещения Российской Федерации от 18 мая 2023 г. </w:t>
      </w:r>
      <w:r w:rsidR="001D760A" w:rsidRPr="00650920">
        <w:rPr>
          <w:sz w:val="24"/>
          <w:szCs w:val="24"/>
        </w:rPr>
        <w:t>№</w:t>
      </w:r>
      <w:r w:rsidR="008C08E3" w:rsidRPr="00650920">
        <w:rPr>
          <w:sz w:val="24"/>
          <w:szCs w:val="24"/>
        </w:rPr>
        <w:t xml:space="preserve"> 371);</w:t>
      </w:r>
    </w:p>
    <w:p w:rsidR="008C08E3" w:rsidRPr="00650920" w:rsidRDefault="00CD189C"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 </w:t>
      </w:r>
      <w:r w:rsidR="008C08E3" w:rsidRPr="00650920">
        <w:rPr>
          <w:sz w:val="24"/>
          <w:szCs w:val="24"/>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C08E3" w:rsidRPr="00650920" w:rsidRDefault="00CD189C"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 </w:t>
      </w:r>
      <w:r w:rsidR="008C08E3" w:rsidRPr="00650920">
        <w:rPr>
          <w:sz w:val="24"/>
          <w:szCs w:val="24"/>
        </w:rPr>
        <w:t>Постановление Главного государственного санитарного врача РФ от 28.09.2020 № 28«Об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rsidR="008C08E3" w:rsidRPr="00650920" w:rsidRDefault="00CD189C"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 </w:t>
      </w:r>
      <w:r w:rsidR="008C08E3" w:rsidRPr="00650920">
        <w:rPr>
          <w:sz w:val="24"/>
          <w:szCs w:val="24"/>
        </w:rPr>
        <w:t>Санитарные правила и нормативы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Российской Федерации от 28 января 2021 г. N 28 (Гигиенические нормативы);</w:t>
      </w:r>
    </w:p>
    <w:p w:rsidR="008C08E3" w:rsidRPr="00650920" w:rsidRDefault="00CD189C"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 </w:t>
      </w:r>
      <w:r w:rsidR="008C08E3" w:rsidRPr="00650920">
        <w:rPr>
          <w:sz w:val="24"/>
          <w:szCs w:val="24"/>
        </w:rPr>
        <w:t>Приказ Минобрнауки России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8C08E3" w:rsidRPr="00650920" w:rsidRDefault="00CD189C"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 </w:t>
      </w:r>
      <w:r w:rsidR="008C08E3" w:rsidRPr="00650920">
        <w:rPr>
          <w:sz w:val="24"/>
          <w:szCs w:val="24"/>
        </w:rPr>
        <w:t>Устав МБОУ "Средняя общеобразовательная школа № 27 имени А.А. Дейнеки";</w:t>
      </w:r>
    </w:p>
    <w:p w:rsidR="008C08E3" w:rsidRPr="00650920" w:rsidRDefault="00CD189C"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 </w:t>
      </w:r>
      <w:r w:rsidR="008C08E3" w:rsidRPr="00650920">
        <w:rPr>
          <w:sz w:val="24"/>
          <w:szCs w:val="24"/>
        </w:rPr>
        <w:t>Локальные нормативные акты МБОУ "Средняя общеобразовательная школа   № 27 имени А.А. Дейнеки".</w:t>
      </w:r>
    </w:p>
    <w:p w:rsidR="000B1594" w:rsidRPr="00650920" w:rsidRDefault="001D760A" w:rsidP="00467678">
      <w:pPr>
        <w:pStyle w:val="25"/>
        <w:shd w:val="clear" w:color="auto" w:fill="FFFFFF" w:themeFill="background1"/>
        <w:spacing w:line="240" w:lineRule="auto"/>
        <w:ind w:right="-1" w:firstLine="720"/>
        <w:jc w:val="both"/>
        <w:rPr>
          <w:sz w:val="24"/>
          <w:szCs w:val="24"/>
        </w:rPr>
      </w:pPr>
      <w:r w:rsidRPr="00650920">
        <w:rPr>
          <w:sz w:val="24"/>
          <w:szCs w:val="24"/>
        </w:rPr>
        <w:t>При разработке ООП С</w:t>
      </w:r>
      <w:r w:rsidR="008C08E3" w:rsidRPr="00650920">
        <w:rPr>
          <w:sz w:val="24"/>
          <w:szCs w:val="24"/>
        </w:rPr>
        <w:t>ОО МБОУ «Средняя общеобразовательная школа № 27 имени А.А. Дейнеки» предусматривает непосредственное применение при реа</w:t>
      </w:r>
      <w:r w:rsidRPr="00650920">
        <w:rPr>
          <w:sz w:val="24"/>
          <w:szCs w:val="24"/>
        </w:rPr>
        <w:t>лизации обязательной части ООП С</w:t>
      </w:r>
      <w:r w:rsidR="008C08E3" w:rsidRPr="00650920">
        <w:rPr>
          <w:sz w:val="24"/>
          <w:szCs w:val="24"/>
        </w:rPr>
        <w:t>ОО федеральных рабочих программ по учебным предметам «Русский язык», «Литература», «История», «Обществознание», «География», «Основы безопасности жизнедеятельност</w:t>
      </w:r>
      <w:r w:rsidR="000B1594" w:rsidRPr="00650920">
        <w:rPr>
          <w:sz w:val="24"/>
          <w:szCs w:val="24"/>
        </w:rPr>
        <w:t>и».</w:t>
      </w:r>
    </w:p>
    <w:p w:rsidR="000B1594" w:rsidRDefault="000B1594" w:rsidP="00467678">
      <w:pPr>
        <w:pStyle w:val="25"/>
        <w:shd w:val="clear" w:color="auto" w:fill="FFFFFF" w:themeFill="background1"/>
        <w:spacing w:line="240" w:lineRule="auto"/>
        <w:ind w:right="-1" w:firstLine="720"/>
        <w:jc w:val="both"/>
        <w:rPr>
          <w:sz w:val="24"/>
          <w:szCs w:val="24"/>
        </w:rPr>
      </w:pPr>
      <w:r w:rsidRPr="00650920">
        <w:rPr>
          <w:sz w:val="24"/>
          <w:szCs w:val="24"/>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5E2C9F" w:rsidRDefault="005E2C9F" w:rsidP="00467678">
      <w:pPr>
        <w:pStyle w:val="25"/>
        <w:shd w:val="clear" w:color="auto" w:fill="FFFFFF" w:themeFill="background1"/>
        <w:spacing w:line="240" w:lineRule="auto"/>
        <w:ind w:right="-1" w:firstLine="720"/>
        <w:jc w:val="both"/>
        <w:rPr>
          <w:b/>
          <w:sz w:val="24"/>
          <w:szCs w:val="24"/>
        </w:rPr>
      </w:pPr>
    </w:p>
    <w:p w:rsidR="000B1594" w:rsidRPr="00543F41" w:rsidRDefault="000B1594" w:rsidP="00467678">
      <w:pPr>
        <w:pStyle w:val="25"/>
        <w:shd w:val="clear" w:color="auto" w:fill="FFFFFF" w:themeFill="background1"/>
        <w:spacing w:line="240" w:lineRule="auto"/>
        <w:ind w:right="-1" w:firstLine="720"/>
        <w:jc w:val="both"/>
        <w:rPr>
          <w:b/>
          <w:sz w:val="24"/>
          <w:szCs w:val="24"/>
        </w:rPr>
      </w:pPr>
      <w:r w:rsidRPr="00543F41">
        <w:rPr>
          <w:b/>
          <w:sz w:val="24"/>
          <w:szCs w:val="24"/>
        </w:rPr>
        <w:t>1.1.1. Цели реализации основной образовательной программы среднего общего образования</w:t>
      </w:r>
    </w:p>
    <w:p w:rsidR="00CD189C" w:rsidRPr="00543F41" w:rsidRDefault="00CD189C" w:rsidP="00467678">
      <w:pPr>
        <w:pStyle w:val="25"/>
        <w:shd w:val="clear" w:color="auto" w:fill="FFFFFF" w:themeFill="background1"/>
        <w:spacing w:line="240" w:lineRule="auto"/>
        <w:ind w:right="-1" w:firstLine="720"/>
        <w:jc w:val="both"/>
        <w:rPr>
          <w:b/>
          <w:sz w:val="24"/>
          <w:szCs w:val="24"/>
        </w:rPr>
      </w:pPr>
      <w:r w:rsidRPr="00543F41">
        <w:rPr>
          <w:b/>
          <w:sz w:val="24"/>
          <w:szCs w:val="24"/>
        </w:rPr>
        <w:t>Целями реализации основной образовательной программы среднего общего образования являются:</w:t>
      </w:r>
    </w:p>
    <w:p w:rsidR="00CD189C" w:rsidRPr="00E23EAD" w:rsidRDefault="004810D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CD189C" w:rsidRPr="00E23EAD">
        <w:rPr>
          <w:sz w:val="24"/>
          <w:szCs w:val="24"/>
        </w:rPr>
        <w:t>формирование российской гражданской идентичности обучающихся;</w:t>
      </w:r>
    </w:p>
    <w:p w:rsidR="00CD189C" w:rsidRPr="00E23EAD" w:rsidRDefault="004810D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CD189C" w:rsidRPr="00E23EAD">
        <w:rPr>
          <w:sz w:val="24"/>
          <w:szCs w:val="24"/>
        </w:rP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w:t>
      </w:r>
      <w:r w:rsidR="00CD189C" w:rsidRPr="00E23EAD">
        <w:rPr>
          <w:sz w:val="24"/>
          <w:szCs w:val="24"/>
        </w:rPr>
        <w:lastRenderedPageBreak/>
        <w:t>становления;</w:t>
      </w:r>
    </w:p>
    <w:p w:rsidR="00CD189C" w:rsidRPr="00E23EAD" w:rsidRDefault="004810D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CD189C" w:rsidRPr="00E23EAD">
        <w:rPr>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CD189C" w:rsidRPr="00E23EAD" w:rsidRDefault="004810D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CD189C" w:rsidRPr="00E23EAD">
        <w:rPr>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CD189C" w:rsidRPr="00E23EAD" w:rsidRDefault="004810D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CD189C" w:rsidRPr="00E23EAD">
        <w:rPr>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CD189C" w:rsidRPr="00E23EAD" w:rsidRDefault="004810D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CD189C" w:rsidRPr="00E23EAD">
        <w:rPr>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CD189C" w:rsidRPr="00E23EAD" w:rsidRDefault="004810D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CD189C" w:rsidRPr="00E23EAD">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CD189C" w:rsidRPr="00B655C2" w:rsidRDefault="00CD189C" w:rsidP="00467678">
      <w:pPr>
        <w:pStyle w:val="25"/>
        <w:shd w:val="clear" w:color="auto" w:fill="FFFFFF" w:themeFill="background1"/>
        <w:spacing w:line="240" w:lineRule="auto"/>
        <w:ind w:right="-1" w:firstLine="720"/>
        <w:jc w:val="both"/>
        <w:rPr>
          <w:b/>
          <w:sz w:val="24"/>
          <w:szCs w:val="24"/>
        </w:rPr>
      </w:pPr>
      <w:r w:rsidRPr="00B655C2">
        <w:rPr>
          <w:b/>
          <w:sz w:val="24"/>
          <w:szCs w:val="24"/>
        </w:rPr>
        <w:t xml:space="preserve">Достижение поставленных целей реализации </w:t>
      </w:r>
      <w:r w:rsidR="004810D2" w:rsidRPr="00B655C2">
        <w:rPr>
          <w:b/>
          <w:sz w:val="24"/>
          <w:szCs w:val="24"/>
        </w:rPr>
        <w:t>О</w:t>
      </w:r>
      <w:r w:rsidRPr="00B655C2">
        <w:rPr>
          <w:b/>
          <w:sz w:val="24"/>
          <w:szCs w:val="24"/>
        </w:rPr>
        <w:t>ОП СОО предусматривает решение следующих основных задач:</w:t>
      </w:r>
    </w:p>
    <w:p w:rsidR="00CD189C" w:rsidRPr="00E23EAD" w:rsidRDefault="004810D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CD189C" w:rsidRPr="00E23EAD">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D189C" w:rsidRPr="00E23EAD" w:rsidRDefault="004810D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CD189C" w:rsidRPr="00E23EAD">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D189C" w:rsidRPr="00E23EAD" w:rsidRDefault="004810D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CD189C" w:rsidRPr="00E23EAD">
        <w:rPr>
          <w:sz w:val="24"/>
          <w:szCs w:val="24"/>
        </w:rPr>
        <w:t>обеспечение преемственности основного общего и среднего общего образования;</w:t>
      </w:r>
    </w:p>
    <w:p w:rsidR="00CD189C" w:rsidRPr="00E23EAD" w:rsidRDefault="00CD189C"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достижение планируемых результатов освоения </w:t>
      </w:r>
      <w:r w:rsidR="004810D2" w:rsidRPr="00E23EAD">
        <w:rPr>
          <w:sz w:val="24"/>
          <w:szCs w:val="24"/>
        </w:rPr>
        <w:t>О</w:t>
      </w:r>
      <w:r w:rsidRPr="00E23EAD">
        <w:rPr>
          <w:sz w:val="24"/>
          <w:szCs w:val="24"/>
        </w:rPr>
        <w:t>ОП СОО всеми обучающимися, в том числе обучающимися с ограниченными возможностями здоровья (далее - ОВЗ);</w:t>
      </w:r>
    </w:p>
    <w:p w:rsidR="00CD189C" w:rsidRPr="00E23EAD" w:rsidRDefault="004810D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CD189C" w:rsidRPr="00E23EAD">
        <w:rPr>
          <w:sz w:val="24"/>
          <w:szCs w:val="24"/>
        </w:rPr>
        <w:t>обеспечение доступности получения качественного среднего общего образования;</w:t>
      </w:r>
    </w:p>
    <w:p w:rsidR="00CD189C" w:rsidRPr="00E23EAD" w:rsidRDefault="004810D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CD189C" w:rsidRPr="00E23EAD">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CD189C" w:rsidRPr="00E23EAD" w:rsidRDefault="004810D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CD189C" w:rsidRPr="00E23EAD">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CD189C" w:rsidRPr="00E23EAD" w:rsidRDefault="004810D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CD189C" w:rsidRPr="00E23EAD">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D189C" w:rsidRPr="00E23EAD" w:rsidRDefault="004810D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CD189C" w:rsidRPr="00E23EAD">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CD189C" w:rsidRPr="00E23EAD" w:rsidRDefault="004810D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CD189C" w:rsidRPr="00E23EAD">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CD189C" w:rsidRPr="00E23EAD" w:rsidRDefault="004810D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CD189C" w:rsidRPr="00E23EAD">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34C13" w:rsidRPr="00B655C2" w:rsidRDefault="00834C13" w:rsidP="00467678">
      <w:pPr>
        <w:pStyle w:val="25"/>
        <w:shd w:val="clear" w:color="auto" w:fill="FFFFFF" w:themeFill="background1"/>
        <w:spacing w:line="240" w:lineRule="auto"/>
        <w:ind w:right="-1" w:firstLine="720"/>
        <w:jc w:val="both"/>
        <w:rPr>
          <w:b/>
          <w:sz w:val="24"/>
          <w:szCs w:val="24"/>
        </w:rPr>
      </w:pPr>
    </w:p>
    <w:p w:rsidR="00834C13" w:rsidRPr="00B655C2" w:rsidRDefault="00834C13" w:rsidP="00467678">
      <w:pPr>
        <w:pStyle w:val="25"/>
        <w:shd w:val="clear" w:color="auto" w:fill="FFFFFF" w:themeFill="background1"/>
        <w:spacing w:line="240" w:lineRule="auto"/>
        <w:ind w:right="-1" w:firstLine="720"/>
        <w:jc w:val="both"/>
        <w:rPr>
          <w:b/>
          <w:sz w:val="24"/>
          <w:szCs w:val="24"/>
        </w:rPr>
      </w:pPr>
      <w:r w:rsidRPr="00B655C2">
        <w:rPr>
          <w:b/>
          <w:sz w:val="24"/>
          <w:szCs w:val="24"/>
        </w:rPr>
        <w:t>1.1.2. Принципы формирования и механизмы реализации основной образовательной программы основного общего образования</w:t>
      </w:r>
    </w:p>
    <w:p w:rsidR="00834C13" w:rsidRPr="00650920" w:rsidRDefault="00834C13" w:rsidP="00467678">
      <w:pPr>
        <w:pStyle w:val="25"/>
        <w:shd w:val="clear" w:color="auto" w:fill="FFFFFF" w:themeFill="background1"/>
        <w:spacing w:line="240" w:lineRule="auto"/>
        <w:ind w:right="-1" w:firstLine="720"/>
        <w:jc w:val="both"/>
        <w:rPr>
          <w:sz w:val="24"/>
          <w:szCs w:val="24"/>
        </w:rPr>
      </w:pPr>
      <w:r w:rsidRPr="00650920">
        <w:rPr>
          <w:sz w:val="24"/>
          <w:szCs w:val="24"/>
        </w:rPr>
        <w:t>В основе разработки основной образовательной программы основного общего образования лежат следующие принципы:</w:t>
      </w:r>
    </w:p>
    <w:p w:rsidR="00834C13" w:rsidRPr="00E23EAD" w:rsidRDefault="00834C13"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принцип учёта ФГОС СОО: ООП СОО базируется на требованиях, </w:t>
      </w:r>
      <w:r w:rsidRPr="00E23EAD">
        <w:rPr>
          <w:sz w:val="24"/>
          <w:szCs w:val="24"/>
        </w:rPr>
        <w:lastRenderedPageBreak/>
        <w:t>предъявляемых ФГОС СОО к целям, содержанию, планируемым результатам и условиям обучения на уровне среднего общего образования;</w:t>
      </w:r>
    </w:p>
    <w:p w:rsidR="00834C13" w:rsidRPr="00E23EAD" w:rsidRDefault="00834C13" w:rsidP="00467678">
      <w:pPr>
        <w:pStyle w:val="25"/>
        <w:shd w:val="clear" w:color="auto" w:fill="FFFFFF" w:themeFill="background1"/>
        <w:spacing w:line="240" w:lineRule="auto"/>
        <w:ind w:right="-1" w:firstLine="720"/>
        <w:jc w:val="both"/>
        <w:rPr>
          <w:sz w:val="24"/>
          <w:szCs w:val="24"/>
        </w:rPr>
      </w:pPr>
      <w:r w:rsidRPr="00E23EAD">
        <w:rPr>
          <w:sz w:val="24"/>
          <w:szCs w:val="24"/>
        </w:rPr>
        <w:t>- принцип учёта языка обучения: с учётом условий функционирования МБОУ "Средняя общеобразовательная школа № 27 имени А.А. Дейнеки"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w:t>
      </w:r>
    </w:p>
    <w:p w:rsidR="00834C13" w:rsidRPr="00E23EAD" w:rsidRDefault="00834C13" w:rsidP="00467678">
      <w:pPr>
        <w:pStyle w:val="25"/>
        <w:shd w:val="clear" w:color="auto" w:fill="FFFFFF" w:themeFill="background1"/>
        <w:spacing w:line="240" w:lineRule="auto"/>
        <w:ind w:right="-1" w:firstLine="720"/>
        <w:jc w:val="both"/>
        <w:rPr>
          <w:sz w:val="24"/>
          <w:szCs w:val="24"/>
        </w:rPr>
      </w:pPr>
      <w:r w:rsidRPr="00E23EAD">
        <w:rPr>
          <w:sz w:val="24"/>
          <w:szCs w:val="24"/>
        </w:rPr>
        <w:t>внеурочной деятельности;</w:t>
      </w:r>
    </w:p>
    <w:p w:rsidR="00834C13" w:rsidRPr="00E23EAD" w:rsidRDefault="00834C13" w:rsidP="00467678">
      <w:pPr>
        <w:pStyle w:val="25"/>
        <w:shd w:val="clear" w:color="auto" w:fill="FFFFFF" w:themeFill="background1"/>
        <w:spacing w:line="240" w:lineRule="auto"/>
        <w:ind w:right="-1" w:firstLine="720"/>
        <w:jc w:val="both"/>
        <w:rPr>
          <w:sz w:val="24"/>
          <w:szCs w:val="24"/>
        </w:rPr>
      </w:pPr>
      <w:r w:rsidRPr="00E23EAD">
        <w:rPr>
          <w:sz w:val="24"/>
          <w:szCs w:val="24"/>
        </w:rPr>
        <w:t>- 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34C13" w:rsidRPr="00E23EAD" w:rsidRDefault="00834C13" w:rsidP="00467678">
      <w:pPr>
        <w:pStyle w:val="25"/>
        <w:shd w:val="clear" w:color="auto" w:fill="FFFFFF" w:themeFill="background1"/>
        <w:spacing w:line="240" w:lineRule="auto"/>
        <w:ind w:right="-1" w:firstLine="720"/>
        <w:jc w:val="both"/>
        <w:rPr>
          <w:sz w:val="24"/>
          <w:szCs w:val="24"/>
        </w:rPr>
      </w:pPr>
      <w:r w:rsidRPr="00E23EAD">
        <w:rPr>
          <w:sz w:val="24"/>
          <w:szCs w:val="24"/>
        </w:rPr>
        <w:t>- 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34C13" w:rsidRPr="00E23EAD" w:rsidRDefault="00834C13" w:rsidP="00467678">
      <w:pPr>
        <w:pStyle w:val="25"/>
        <w:shd w:val="clear" w:color="auto" w:fill="FFFFFF" w:themeFill="background1"/>
        <w:spacing w:line="240" w:lineRule="auto"/>
        <w:ind w:right="-1" w:firstLine="720"/>
        <w:jc w:val="both"/>
        <w:rPr>
          <w:sz w:val="24"/>
          <w:szCs w:val="24"/>
        </w:rPr>
      </w:pPr>
      <w:r w:rsidRPr="00E23EAD">
        <w:rPr>
          <w:sz w:val="24"/>
          <w:szCs w:val="24"/>
        </w:rPr>
        <w:t>-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34C13" w:rsidRPr="00E23EAD" w:rsidRDefault="00834C13" w:rsidP="00467678">
      <w:pPr>
        <w:pStyle w:val="25"/>
        <w:shd w:val="clear" w:color="auto" w:fill="FFFFFF" w:themeFill="background1"/>
        <w:spacing w:line="240" w:lineRule="auto"/>
        <w:ind w:right="-1" w:firstLine="720"/>
        <w:jc w:val="both"/>
        <w:rPr>
          <w:sz w:val="24"/>
          <w:szCs w:val="24"/>
        </w:rPr>
      </w:pPr>
      <w:r w:rsidRPr="00E23EAD">
        <w:rPr>
          <w:sz w:val="24"/>
          <w:szCs w:val="24"/>
        </w:rPr>
        <w:t>-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34C13" w:rsidRPr="00E23EAD" w:rsidRDefault="00834C13" w:rsidP="00467678">
      <w:pPr>
        <w:pStyle w:val="25"/>
        <w:shd w:val="clear" w:color="auto" w:fill="FFFFFF" w:themeFill="background1"/>
        <w:spacing w:line="240" w:lineRule="auto"/>
        <w:ind w:right="-1" w:firstLine="720"/>
        <w:jc w:val="both"/>
        <w:rPr>
          <w:sz w:val="24"/>
          <w:szCs w:val="24"/>
        </w:rPr>
      </w:pPr>
      <w:r w:rsidRPr="00E23EAD">
        <w:rPr>
          <w:sz w:val="24"/>
          <w:szCs w:val="24"/>
        </w:rPr>
        <w:t>- принцип обеспечения фундаментального характера образования, учета специфики изучаемых учебных предметов;</w:t>
      </w:r>
    </w:p>
    <w:p w:rsidR="00834C13" w:rsidRPr="00E23EAD" w:rsidRDefault="00834C13" w:rsidP="00467678">
      <w:pPr>
        <w:pStyle w:val="25"/>
        <w:shd w:val="clear" w:color="auto" w:fill="FFFFFF" w:themeFill="background1"/>
        <w:spacing w:line="240" w:lineRule="auto"/>
        <w:ind w:right="-1" w:firstLine="720"/>
        <w:jc w:val="both"/>
        <w:rPr>
          <w:sz w:val="24"/>
          <w:szCs w:val="24"/>
        </w:rPr>
      </w:pPr>
      <w:r w:rsidRPr="00E23EAD">
        <w:rPr>
          <w:sz w:val="24"/>
          <w:szCs w:val="24"/>
        </w:rPr>
        <w:t>- 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B2366" w:rsidRPr="00650920" w:rsidRDefault="00834C13" w:rsidP="00467678">
      <w:pPr>
        <w:pStyle w:val="25"/>
        <w:shd w:val="clear" w:color="auto" w:fill="FFFFFF" w:themeFill="background1"/>
        <w:spacing w:line="240" w:lineRule="auto"/>
        <w:ind w:right="-1" w:firstLine="720"/>
        <w:jc w:val="both"/>
      </w:pPr>
      <w:r w:rsidRPr="00E23EAD">
        <w:rPr>
          <w:sz w:val="24"/>
          <w:szCs w:val="24"/>
        </w:rPr>
        <w:t>-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гигиеническими нормами.</w:t>
      </w:r>
    </w:p>
    <w:p w:rsidR="005C75F6" w:rsidRPr="00B655C2" w:rsidRDefault="005C75F6" w:rsidP="00467678">
      <w:pPr>
        <w:pStyle w:val="25"/>
        <w:shd w:val="clear" w:color="auto" w:fill="FFFFFF" w:themeFill="background1"/>
        <w:spacing w:line="240" w:lineRule="auto"/>
        <w:ind w:right="-1" w:firstLine="720"/>
        <w:jc w:val="both"/>
        <w:rPr>
          <w:b/>
          <w:sz w:val="24"/>
          <w:szCs w:val="24"/>
        </w:rPr>
      </w:pPr>
    </w:p>
    <w:p w:rsidR="005C75F6" w:rsidRPr="00B655C2" w:rsidRDefault="005C75F6" w:rsidP="00467678">
      <w:pPr>
        <w:pStyle w:val="25"/>
        <w:shd w:val="clear" w:color="auto" w:fill="FFFFFF" w:themeFill="background1"/>
        <w:spacing w:line="240" w:lineRule="auto"/>
        <w:ind w:right="-1" w:firstLine="720"/>
        <w:jc w:val="both"/>
        <w:rPr>
          <w:b/>
          <w:sz w:val="24"/>
          <w:szCs w:val="24"/>
        </w:rPr>
      </w:pPr>
      <w:r w:rsidRPr="00B655C2">
        <w:rPr>
          <w:b/>
          <w:sz w:val="24"/>
          <w:szCs w:val="24"/>
        </w:rPr>
        <w:t>1.1.3. Общая характеристика основной образовательной программы среднего общего образования</w:t>
      </w:r>
    </w:p>
    <w:p w:rsidR="005C75F6" w:rsidRPr="00E23EAD" w:rsidRDefault="005C75F6" w:rsidP="00467678">
      <w:pPr>
        <w:pStyle w:val="25"/>
        <w:shd w:val="clear" w:color="auto" w:fill="FFFFFF" w:themeFill="background1"/>
        <w:spacing w:line="240" w:lineRule="auto"/>
        <w:ind w:right="-1" w:firstLine="720"/>
        <w:jc w:val="both"/>
        <w:rPr>
          <w:sz w:val="24"/>
          <w:szCs w:val="24"/>
        </w:rPr>
      </w:pPr>
      <w:r w:rsidRPr="00B655C2">
        <w:rPr>
          <w:sz w:val="24"/>
          <w:szCs w:val="24"/>
        </w:rPr>
        <w:t xml:space="preserve">Основная образовательная программа среднего общего образования МБОУ "Средняя общеобразовательная школа № 27 имени А.А. Дейнеки" </w:t>
      </w:r>
      <w:r w:rsidRPr="00E23EAD">
        <w:rPr>
          <w:sz w:val="24"/>
          <w:szCs w:val="24"/>
        </w:rPr>
        <w:t xml:space="preserve">(далее - Школа) </w:t>
      </w:r>
      <w:r w:rsidRPr="00B655C2">
        <w:rPr>
          <w:sz w:val="24"/>
          <w:szCs w:val="24"/>
        </w:rPr>
        <w:t xml:space="preserve">разработана </w:t>
      </w:r>
      <w:r w:rsidRPr="00E23EAD">
        <w:rPr>
          <w:sz w:val="24"/>
          <w:szCs w:val="24"/>
        </w:rPr>
        <w:t xml:space="preserve">на основе Федерального закона «Об образовании в Российской Федерации», </w:t>
      </w:r>
      <w:r w:rsidRPr="00B655C2">
        <w:rPr>
          <w:sz w:val="24"/>
          <w:szCs w:val="24"/>
        </w:rPr>
        <w:t>в соответствии с требованиями федерального государственного образовательного стандарта среднего общего образования (далее — Стандарт) и с учетом федеральной образовательной программой среднего общего образования (ФОП СОО).</w:t>
      </w:r>
      <w:r w:rsidRPr="00E23EAD">
        <w:rPr>
          <w:sz w:val="24"/>
          <w:szCs w:val="24"/>
        </w:rPr>
        <w:t xml:space="preserve"> </w:t>
      </w:r>
    </w:p>
    <w:p w:rsidR="005C75F6" w:rsidRPr="00B655C2" w:rsidRDefault="005C75F6" w:rsidP="00467678">
      <w:pPr>
        <w:pStyle w:val="25"/>
        <w:shd w:val="clear" w:color="auto" w:fill="FFFFFF" w:themeFill="background1"/>
        <w:spacing w:line="240" w:lineRule="auto"/>
        <w:ind w:right="-1" w:firstLine="720"/>
        <w:jc w:val="both"/>
        <w:rPr>
          <w:sz w:val="24"/>
          <w:szCs w:val="24"/>
        </w:rPr>
      </w:pPr>
      <w:r w:rsidRPr="00B655C2">
        <w:rPr>
          <w:sz w:val="24"/>
          <w:szCs w:val="24"/>
        </w:rPr>
        <w:t>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5C75F6" w:rsidRPr="00650920" w:rsidRDefault="005C75F6" w:rsidP="00467678">
      <w:pPr>
        <w:pStyle w:val="25"/>
        <w:shd w:val="clear" w:color="auto" w:fill="FFFFFF" w:themeFill="background1"/>
        <w:spacing w:line="240" w:lineRule="auto"/>
        <w:ind w:right="-1" w:firstLine="720"/>
        <w:jc w:val="both"/>
        <w:rPr>
          <w:sz w:val="24"/>
          <w:szCs w:val="24"/>
        </w:rPr>
      </w:pPr>
      <w:r w:rsidRPr="00650920">
        <w:rPr>
          <w:sz w:val="24"/>
          <w:szCs w:val="24"/>
        </w:rPr>
        <w:t>Основная образовательная программа среднего общего образования включает три раздела: целевой, содержательный, организационный.</w:t>
      </w:r>
    </w:p>
    <w:p w:rsidR="005C75F6" w:rsidRPr="00E23EAD" w:rsidRDefault="005C75F6" w:rsidP="00467678">
      <w:pPr>
        <w:pStyle w:val="25"/>
        <w:shd w:val="clear" w:color="auto" w:fill="FFFFFF" w:themeFill="background1"/>
        <w:spacing w:line="240" w:lineRule="auto"/>
        <w:ind w:right="-1" w:firstLine="720"/>
        <w:jc w:val="both"/>
        <w:rPr>
          <w:sz w:val="24"/>
          <w:szCs w:val="24"/>
        </w:rPr>
      </w:pPr>
      <w:r w:rsidRPr="00E23EAD">
        <w:rPr>
          <w:sz w:val="24"/>
          <w:szCs w:val="24"/>
        </w:rPr>
        <w:t>Целевой раздел определяет общее назначение, цели, задачи и пла</w:t>
      </w:r>
      <w:r w:rsidR="004349CC" w:rsidRPr="00E23EAD">
        <w:rPr>
          <w:sz w:val="24"/>
          <w:szCs w:val="24"/>
        </w:rPr>
        <w:t xml:space="preserve">нируемые </w:t>
      </w:r>
      <w:r w:rsidR="004349CC" w:rsidRPr="00E23EAD">
        <w:rPr>
          <w:sz w:val="24"/>
          <w:szCs w:val="24"/>
        </w:rPr>
        <w:lastRenderedPageBreak/>
        <w:t>результаты реализации О</w:t>
      </w:r>
      <w:r w:rsidRPr="00E23EAD">
        <w:rPr>
          <w:sz w:val="24"/>
          <w:szCs w:val="24"/>
        </w:rPr>
        <w:t>ОП СОО, а также способы определения достижения этих целей и результатов</w:t>
      </w:r>
      <w:r w:rsidR="004349CC" w:rsidRPr="00E23EAD">
        <w:rPr>
          <w:sz w:val="24"/>
          <w:szCs w:val="24"/>
        </w:rPr>
        <w:t xml:space="preserve"> и </w:t>
      </w:r>
      <w:r w:rsidR="004349CC" w:rsidRPr="00650920">
        <w:rPr>
          <w:sz w:val="24"/>
          <w:szCs w:val="24"/>
        </w:rPr>
        <w:t xml:space="preserve"> </w:t>
      </w:r>
      <w:r w:rsidR="004349CC" w:rsidRPr="00E23EAD">
        <w:rPr>
          <w:sz w:val="24"/>
          <w:szCs w:val="24"/>
        </w:rPr>
        <w:t>включает:</w:t>
      </w:r>
    </w:p>
    <w:p w:rsidR="005C75F6" w:rsidRPr="00E23EAD" w:rsidRDefault="004349CC"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B655C2">
        <w:rPr>
          <w:sz w:val="24"/>
          <w:szCs w:val="24"/>
        </w:rPr>
        <w:t xml:space="preserve">- </w:t>
      </w:r>
      <w:r w:rsidR="005C75F6" w:rsidRPr="00E23EAD">
        <w:rPr>
          <w:sz w:val="24"/>
          <w:szCs w:val="24"/>
        </w:rPr>
        <w:t>пояснительную записку;</w:t>
      </w:r>
    </w:p>
    <w:p w:rsidR="005C75F6" w:rsidRPr="00E23EAD" w:rsidRDefault="00B655C2"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5C75F6" w:rsidRPr="00E23EAD">
        <w:rPr>
          <w:sz w:val="24"/>
          <w:szCs w:val="24"/>
        </w:rPr>
        <w:t>планируемые результаты освоения обучающи</w:t>
      </w:r>
      <w:r w:rsidR="004349CC" w:rsidRPr="00E23EAD">
        <w:rPr>
          <w:sz w:val="24"/>
          <w:szCs w:val="24"/>
        </w:rPr>
        <w:t>мися О</w:t>
      </w:r>
      <w:r w:rsidR="005C75F6" w:rsidRPr="00E23EAD">
        <w:rPr>
          <w:sz w:val="24"/>
          <w:szCs w:val="24"/>
        </w:rPr>
        <w:t>ОП СОО;</w:t>
      </w:r>
    </w:p>
    <w:p w:rsidR="005C75F6" w:rsidRPr="00E23EAD" w:rsidRDefault="00B655C2"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5C75F6" w:rsidRPr="00E23EAD">
        <w:rPr>
          <w:sz w:val="24"/>
          <w:szCs w:val="24"/>
        </w:rPr>
        <w:t>систему оценки достижения пл</w:t>
      </w:r>
      <w:r w:rsidR="004349CC" w:rsidRPr="00E23EAD">
        <w:rPr>
          <w:sz w:val="24"/>
          <w:szCs w:val="24"/>
        </w:rPr>
        <w:t>анируемых результатов освоения О</w:t>
      </w:r>
      <w:r w:rsidR="005C75F6" w:rsidRPr="00E23EAD">
        <w:rPr>
          <w:sz w:val="24"/>
          <w:szCs w:val="24"/>
        </w:rPr>
        <w:t>ОП СОО</w:t>
      </w:r>
      <w:r w:rsidR="004349CC" w:rsidRPr="00650920">
        <w:rPr>
          <w:sz w:val="24"/>
          <w:szCs w:val="24"/>
        </w:rPr>
        <w:t xml:space="preserve"> </w:t>
      </w:r>
      <w:r w:rsidR="005C75F6" w:rsidRPr="00E23EAD">
        <w:rPr>
          <w:sz w:val="24"/>
          <w:szCs w:val="24"/>
        </w:rPr>
        <w:t>.</w:t>
      </w:r>
    </w:p>
    <w:p w:rsidR="005C75F6" w:rsidRPr="00E23EAD" w:rsidRDefault="004349CC" w:rsidP="00467678">
      <w:pPr>
        <w:pStyle w:val="25"/>
        <w:shd w:val="clear" w:color="auto" w:fill="FFFFFF" w:themeFill="background1"/>
        <w:spacing w:line="240" w:lineRule="auto"/>
        <w:ind w:right="-1" w:firstLine="720"/>
        <w:jc w:val="both"/>
        <w:rPr>
          <w:sz w:val="24"/>
          <w:szCs w:val="24"/>
        </w:rPr>
      </w:pPr>
      <w:r w:rsidRPr="00E23EAD">
        <w:rPr>
          <w:sz w:val="24"/>
          <w:szCs w:val="24"/>
        </w:rPr>
        <w:t>Содержательный раздел О</w:t>
      </w:r>
      <w:r w:rsidR="005C75F6" w:rsidRPr="00E23EAD">
        <w:rPr>
          <w:sz w:val="24"/>
          <w:szCs w:val="24"/>
        </w:rPr>
        <w:t>ОП СОО включает следующие программы, ориентированные на достижение предметных, метапредметных и личностных результатов:</w:t>
      </w:r>
    </w:p>
    <w:p w:rsidR="005C75F6" w:rsidRPr="00E23EAD" w:rsidRDefault="00B655C2"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5C75F6" w:rsidRPr="00E23EAD">
        <w:rPr>
          <w:sz w:val="24"/>
          <w:szCs w:val="24"/>
        </w:rPr>
        <w:t>рабочие программы учебных предметов;</w:t>
      </w:r>
    </w:p>
    <w:p w:rsidR="004349CC" w:rsidRPr="00E23EAD" w:rsidRDefault="00B655C2"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5C75F6" w:rsidRPr="00E23EAD">
        <w:rPr>
          <w:sz w:val="24"/>
          <w:szCs w:val="24"/>
        </w:rPr>
        <w:t>программу формирования универсальны</w:t>
      </w:r>
      <w:r w:rsidR="004349CC" w:rsidRPr="00E23EAD">
        <w:rPr>
          <w:sz w:val="24"/>
          <w:szCs w:val="24"/>
        </w:rPr>
        <w:t>х учебных действий у обучающихся;</w:t>
      </w:r>
    </w:p>
    <w:p w:rsidR="005C75F6" w:rsidRPr="00E23EAD" w:rsidRDefault="00B655C2"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5C75F6" w:rsidRPr="00E23EAD">
        <w:rPr>
          <w:sz w:val="24"/>
          <w:szCs w:val="24"/>
        </w:rPr>
        <w:t>рабочую программу воспитания.</w:t>
      </w:r>
    </w:p>
    <w:p w:rsidR="005C75F6" w:rsidRPr="00E23EAD" w:rsidRDefault="002A6561" w:rsidP="00467678">
      <w:pPr>
        <w:pStyle w:val="25"/>
        <w:shd w:val="clear" w:color="auto" w:fill="FFFFFF" w:themeFill="background1"/>
        <w:spacing w:line="240" w:lineRule="auto"/>
        <w:ind w:right="-1" w:firstLine="720"/>
        <w:jc w:val="both"/>
        <w:rPr>
          <w:sz w:val="24"/>
          <w:szCs w:val="24"/>
        </w:rPr>
      </w:pPr>
      <w:r w:rsidRPr="00E23EAD">
        <w:rPr>
          <w:sz w:val="24"/>
          <w:szCs w:val="24"/>
        </w:rPr>
        <w:t>Р</w:t>
      </w:r>
      <w:r w:rsidR="005C75F6" w:rsidRPr="00E23EAD">
        <w:rPr>
          <w:sz w:val="24"/>
          <w:szCs w:val="24"/>
        </w:rPr>
        <w:t>абочие программы учебных предметов обеспечивают достижение пл</w:t>
      </w:r>
      <w:r w:rsidRPr="00E23EAD">
        <w:rPr>
          <w:sz w:val="24"/>
          <w:szCs w:val="24"/>
        </w:rPr>
        <w:t>анируемых результатов освоения О</w:t>
      </w:r>
      <w:r w:rsidR="005C75F6" w:rsidRPr="00E23EAD">
        <w:rPr>
          <w:sz w:val="24"/>
          <w:szCs w:val="24"/>
        </w:rPr>
        <w:t>ОП СОО и разработаны на основе требований ФГОС СОО к результатам освоения программы среднего общего образования.</w:t>
      </w:r>
    </w:p>
    <w:p w:rsidR="005C75F6" w:rsidRPr="00E23EAD" w:rsidRDefault="005C75F6" w:rsidP="00467678">
      <w:pPr>
        <w:pStyle w:val="25"/>
        <w:shd w:val="clear" w:color="auto" w:fill="FFFFFF" w:themeFill="background1"/>
        <w:spacing w:line="240" w:lineRule="auto"/>
        <w:ind w:right="-1" w:firstLine="720"/>
        <w:jc w:val="both"/>
        <w:rPr>
          <w:sz w:val="24"/>
          <w:szCs w:val="24"/>
        </w:rPr>
      </w:pPr>
      <w:r w:rsidRPr="00E23EAD">
        <w:rPr>
          <w:sz w:val="24"/>
          <w:szCs w:val="24"/>
        </w:rPr>
        <w:t>Программа формирования универсальных учебных действий у обучающихся содержит:</w:t>
      </w:r>
    </w:p>
    <w:p w:rsidR="005C75F6" w:rsidRPr="00E23EAD" w:rsidRDefault="002A6561"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5C75F6" w:rsidRPr="00E23EAD">
        <w:rPr>
          <w:sz w:val="24"/>
          <w:szCs w:val="24"/>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5C75F6" w:rsidRPr="00E23EAD" w:rsidRDefault="002A6561"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005C75F6" w:rsidRPr="00E23EAD">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5C75F6" w:rsidRPr="00E23EAD" w:rsidRDefault="002A6561" w:rsidP="00467678">
      <w:pPr>
        <w:pStyle w:val="25"/>
        <w:shd w:val="clear" w:color="auto" w:fill="FFFFFF" w:themeFill="background1"/>
        <w:spacing w:line="240" w:lineRule="auto"/>
        <w:ind w:right="-1" w:firstLine="720"/>
        <w:jc w:val="both"/>
        <w:rPr>
          <w:sz w:val="24"/>
          <w:szCs w:val="24"/>
        </w:rPr>
      </w:pPr>
      <w:r w:rsidRPr="00E23EAD">
        <w:rPr>
          <w:sz w:val="24"/>
          <w:szCs w:val="24"/>
        </w:rPr>
        <w:t>Р</w:t>
      </w:r>
      <w:r w:rsidR="005C75F6" w:rsidRPr="00E23EAD">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E23EAD">
        <w:rPr>
          <w:sz w:val="24"/>
          <w:szCs w:val="24"/>
        </w:rPr>
        <w:t>.</w:t>
      </w:r>
      <w:r w:rsidRPr="00650920">
        <w:rPr>
          <w:sz w:val="24"/>
          <w:szCs w:val="24"/>
        </w:rPr>
        <w:t xml:space="preserve">. </w:t>
      </w:r>
      <w:r w:rsidRPr="00E23EAD">
        <w:rPr>
          <w:sz w:val="24"/>
          <w:szCs w:val="24"/>
        </w:rPr>
        <w:t>Р</w:t>
      </w:r>
      <w:r w:rsidR="005C75F6" w:rsidRPr="00E23EAD">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4349CC" w:rsidRPr="00650920">
        <w:rPr>
          <w:sz w:val="24"/>
          <w:szCs w:val="24"/>
        </w:rPr>
        <w:t xml:space="preserve"> </w:t>
      </w:r>
      <w:r w:rsidR="005C75F6" w:rsidRPr="00E23EAD">
        <w:rPr>
          <w:sz w:val="24"/>
          <w:szCs w:val="24"/>
        </w:rPr>
        <w:t>.</w:t>
      </w:r>
    </w:p>
    <w:p w:rsidR="005C75F6" w:rsidRPr="00E23EAD" w:rsidRDefault="002A6561" w:rsidP="00467678">
      <w:pPr>
        <w:pStyle w:val="25"/>
        <w:shd w:val="clear" w:color="auto" w:fill="FFFFFF" w:themeFill="background1"/>
        <w:spacing w:line="240" w:lineRule="auto"/>
        <w:ind w:right="-1" w:firstLine="720"/>
        <w:jc w:val="both"/>
        <w:rPr>
          <w:sz w:val="24"/>
          <w:szCs w:val="24"/>
        </w:rPr>
      </w:pPr>
      <w:r w:rsidRPr="00E23EAD">
        <w:rPr>
          <w:sz w:val="24"/>
          <w:szCs w:val="24"/>
        </w:rPr>
        <w:t>Р</w:t>
      </w:r>
      <w:r w:rsidR="005C75F6" w:rsidRPr="00E23EAD">
        <w:rPr>
          <w:sz w:val="24"/>
          <w:szCs w:val="24"/>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004349CC" w:rsidRPr="00650920">
        <w:rPr>
          <w:sz w:val="24"/>
          <w:szCs w:val="24"/>
        </w:rPr>
        <w:t xml:space="preserve"> </w:t>
      </w:r>
    </w:p>
    <w:p w:rsidR="005C75F6" w:rsidRPr="00E23EAD" w:rsidRDefault="002A6561" w:rsidP="00467678">
      <w:pPr>
        <w:pStyle w:val="25"/>
        <w:shd w:val="clear" w:color="auto" w:fill="FFFFFF" w:themeFill="background1"/>
        <w:spacing w:line="240" w:lineRule="auto"/>
        <w:ind w:right="-1" w:firstLine="720"/>
        <w:jc w:val="both"/>
        <w:rPr>
          <w:sz w:val="24"/>
          <w:szCs w:val="24"/>
        </w:rPr>
      </w:pPr>
      <w:r w:rsidRPr="00E23EAD">
        <w:rPr>
          <w:sz w:val="24"/>
          <w:szCs w:val="24"/>
        </w:rPr>
        <w:t>Организационный раздел О</w:t>
      </w:r>
      <w:r w:rsidR="005C75F6" w:rsidRPr="00E23EAD">
        <w:rPr>
          <w:sz w:val="24"/>
          <w:szCs w:val="24"/>
        </w:rPr>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5C75F6" w:rsidRPr="00E23EAD" w:rsidRDefault="005C75F6" w:rsidP="00467678">
      <w:pPr>
        <w:pStyle w:val="25"/>
        <w:shd w:val="clear" w:color="auto" w:fill="FFFFFF" w:themeFill="background1"/>
        <w:spacing w:line="240" w:lineRule="auto"/>
        <w:ind w:right="-1" w:firstLine="720"/>
        <w:jc w:val="both"/>
        <w:rPr>
          <w:sz w:val="24"/>
          <w:szCs w:val="24"/>
        </w:rPr>
      </w:pPr>
      <w:r w:rsidRPr="00E23EAD">
        <w:rPr>
          <w:sz w:val="24"/>
          <w:szCs w:val="24"/>
        </w:rPr>
        <w:t>учебный план;</w:t>
      </w:r>
    </w:p>
    <w:p w:rsidR="005C75F6" w:rsidRPr="00E23EAD" w:rsidRDefault="005C75F6" w:rsidP="00467678">
      <w:pPr>
        <w:pStyle w:val="25"/>
        <w:shd w:val="clear" w:color="auto" w:fill="FFFFFF" w:themeFill="background1"/>
        <w:spacing w:line="240" w:lineRule="auto"/>
        <w:ind w:right="-1" w:firstLine="720"/>
        <w:jc w:val="both"/>
        <w:rPr>
          <w:sz w:val="24"/>
          <w:szCs w:val="24"/>
        </w:rPr>
      </w:pPr>
      <w:r w:rsidRPr="00E23EAD">
        <w:rPr>
          <w:sz w:val="24"/>
          <w:szCs w:val="24"/>
        </w:rPr>
        <w:t>план внеурочной деятельности;</w:t>
      </w:r>
    </w:p>
    <w:p w:rsidR="005C75F6" w:rsidRPr="00E23EAD" w:rsidRDefault="005C75F6" w:rsidP="00467678">
      <w:pPr>
        <w:pStyle w:val="25"/>
        <w:shd w:val="clear" w:color="auto" w:fill="FFFFFF" w:themeFill="background1"/>
        <w:spacing w:line="240" w:lineRule="auto"/>
        <w:ind w:right="-1" w:firstLine="720"/>
        <w:jc w:val="both"/>
        <w:rPr>
          <w:sz w:val="24"/>
          <w:szCs w:val="24"/>
        </w:rPr>
      </w:pPr>
      <w:r w:rsidRPr="00E23EAD">
        <w:rPr>
          <w:sz w:val="24"/>
          <w:szCs w:val="24"/>
        </w:rPr>
        <w:t>календарный учебный график;</w:t>
      </w:r>
    </w:p>
    <w:p w:rsidR="005C75F6" w:rsidRPr="00E23EAD" w:rsidRDefault="005C75F6" w:rsidP="00467678">
      <w:pPr>
        <w:pStyle w:val="25"/>
        <w:shd w:val="clear" w:color="auto" w:fill="FFFFFF" w:themeFill="background1"/>
        <w:spacing w:line="240" w:lineRule="auto"/>
        <w:ind w:right="-1" w:firstLine="720"/>
        <w:jc w:val="both"/>
        <w:rPr>
          <w:sz w:val="24"/>
          <w:szCs w:val="24"/>
        </w:rPr>
      </w:pPr>
      <w:r w:rsidRPr="00E23EAD">
        <w:rPr>
          <w:sz w:val="24"/>
          <w:szCs w:val="24"/>
        </w:rPr>
        <w:t>календарный план воспитательной работы.</w:t>
      </w:r>
    </w:p>
    <w:p w:rsidR="005C75F6" w:rsidRPr="00E23EAD" w:rsidRDefault="002A6561" w:rsidP="00467678">
      <w:pPr>
        <w:pStyle w:val="25"/>
        <w:shd w:val="clear" w:color="auto" w:fill="FFFFFF" w:themeFill="background1"/>
        <w:spacing w:line="240" w:lineRule="auto"/>
        <w:ind w:right="-1" w:firstLine="720"/>
        <w:jc w:val="both"/>
        <w:rPr>
          <w:sz w:val="24"/>
          <w:szCs w:val="24"/>
        </w:rPr>
      </w:pPr>
      <w:r w:rsidRPr="00E23EAD">
        <w:rPr>
          <w:sz w:val="24"/>
          <w:szCs w:val="24"/>
        </w:rPr>
        <w:t>К</w:t>
      </w:r>
      <w:r w:rsidR="005C75F6" w:rsidRPr="00E23EAD">
        <w:rPr>
          <w:sz w:val="24"/>
          <w:szCs w:val="24"/>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000908" w:rsidRPr="00B655C2" w:rsidRDefault="00000908" w:rsidP="00467678">
      <w:pPr>
        <w:pStyle w:val="25"/>
        <w:shd w:val="clear" w:color="auto" w:fill="FFFFFF" w:themeFill="background1"/>
        <w:spacing w:line="240" w:lineRule="auto"/>
        <w:ind w:right="-1" w:firstLine="720"/>
        <w:jc w:val="both"/>
        <w:rPr>
          <w:sz w:val="24"/>
          <w:szCs w:val="24"/>
        </w:rPr>
      </w:pPr>
      <w:r w:rsidRPr="00B655C2">
        <w:rPr>
          <w:sz w:val="24"/>
          <w:szCs w:val="24"/>
        </w:rPr>
        <w:t>Программа вступает в силу с 1 сентября 2023 года и будет реализовываться по мере реализации Стандартов.</w:t>
      </w:r>
    </w:p>
    <w:p w:rsidR="00000908" w:rsidRPr="00B655C2" w:rsidRDefault="00000908" w:rsidP="00467678">
      <w:pPr>
        <w:pStyle w:val="25"/>
        <w:shd w:val="clear" w:color="auto" w:fill="FFFFFF" w:themeFill="background1"/>
        <w:spacing w:line="240" w:lineRule="auto"/>
        <w:ind w:right="-1" w:firstLine="720"/>
        <w:jc w:val="both"/>
        <w:rPr>
          <w:sz w:val="24"/>
          <w:szCs w:val="24"/>
        </w:rPr>
      </w:pPr>
      <w:r w:rsidRPr="00B655C2">
        <w:rPr>
          <w:sz w:val="24"/>
          <w:szCs w:val="24"/>
        </w:rPr>
        <w:t>Программа разработана сроком на 2 года (2023-2025 гг.), в течение которого возможно внесение изменений и дополнений.</w:t>
      </w:r>
    </w:p>
    <w:p w:rsidR="00000908" w:rsidRPr="00E23EAD" w:rsidRDefault="00000908"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ООП СОО учитывает возрастные и психологические особенности обучающихся. </w:t>
      </w:r>
      <w:r w:rsidR="00C65726">
        <w:rPr>
          <w:sz w:val="24"/>
          <w:szCs w:val="24"/>
        </w:rPr>
        <w:t>В МБОУ "Средняя общеобразовательная школа № 27 имени А.А. Дейнеки" о</w:t>
      </w:r>
      <w:r w:rsidR="00C65726" w:rsidRPr="00E23EAD">
        <w:rPr>
          <w:sz w:val="24"/>
          <w:szCs w:val="24"/>
        </w:rPr>
        <w:t>бщий объем аудиторной работы обучающи</w:t>
      </w:r>
      <w:r w:rsidR="00C65726">
        <w:rPr>
          <w:sz w:val="24"/>
          <w:szCs w:val="24"/>
        </w:rPr>
        <w:t>хся за два учебных года составляет 2312</w:t>
      </w:r>
      <w:r w:rsidR="00C65726" w:rsidRPr="00E23EAD">
        <w:rPr>
          <w:sz w:val="24"/>
          <w:szCs w:val="24"/>
        </w:rPr>
        <w:t xml:space="preserve"> часов</w:t>
      </w:r>
      <w:r w:rsidR="00C65726">
        <w:rPr>
          <w:sz w:val="24"/>
          <w:szCs w:val="24"/>
        </w:rPr>
        <w:t xml:space="preserve"> </w:t>
      </w:r>
      <w:r w:rsidR="00C65726" w:rsidRPr="00E23EAD">
        <w:rPr>
          <w:sz w:val="24"/>
          <w:szCs w:val="24"/>
        </w:rPr>
        <w:t>при 5-</w:t>
      </w:r>
      <w:r w:rsidR="00C65726" w:rsidRPr="00E23EAD">
        <w:rPr>
          <w:sz w:val="24"/>
          <w:szCs w:val="24"/>
        </w:rPr>
        <w:lastRenderedPageBreak/>
        <w:t>дневной учебной неделе</w:t>
      </w:r>
      <w:r w:rsidRPr="00E23EAD">
        <w:rPr>
          <w:sz w:val="24"/>
          <w:szCs w:val="24"/>
        </w:rPr>
        <w:t>, предусмотренными Гигиеническими нормативами и Санитарно-эпидемиологическими требованиями.</w:t>
      </w:r>
    </w:p>
    <w:p w:rsidR="00000908" w:rsidRPr="00650920" w:rsidRDefault="00000908" w:rsidP="00467678">
      <w:pPr>
        <w:pStyle w:val="25"/>
        <w:shd w:val="clear" w:color="auto" w:fill="FFFFFF" w:themeFill="background1"/>
        <w:spacing w:line="240" w:lineRule="auto"/>
        <w:ind w:right="-1" w:firstLine="720"/>
        <w:jc w:val="both"/>
      </w:pPr>
      <w:r w:rsidRPr="00E23EAD">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МБОУ "Средняя общеобразовательная школа № 27 имени А.А. Дейнеки."</w:t>
      </w:r>
    </w:p>
    <w:p w:rsidR="00000908" w:rsidRPr="00650920" w:rsidRDefault="00000908" w:rsidP="00467678">
      <w:pPr>
        <w:pStyle w:val="25"/>
        <w:shd w:val="clear" w:color="auto" w:fill="FFFFFF" w:themeFill="background1"/>
        <w:spacing w:line="240" w:lineRule="auto"/>
        <w:ind w:right="-1" w:firstLine="720"/>
        <w:jc w:val="both"/>
        <w:rPr>
          <w:sz w:val="24"/>
          <w:szCs w:val="24"/>
        </w:rPr>
      </w:pPr>
      <w:r w:rsidRPr="00E23EAD">
        <w:rPr>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000908" w:rsidRPr="00B655C2" w:rsidRDefault="00000908" w:rsidP="00467678">
      <w:pPr>
        <w:pStyle w:val="25"/>
        <w:shd w:val="clear" w:color="auto" w:fill="FFFFFF" w:themeFill="background1"/>
        <w:spacing w:line="240" w:lineRule="auto"/>
        <w:ind w:right="-1" w:firstLine="720"/>
        <w:jc w:val="both"/>
        <w:rPr>
          <w:sz w:val="24"/>
          <w:szCs w:val="24"/>
        </w:rPr>
      </w:pPr>
      <w:r w:rsidRPr="00B655C2">
        <w:rPr>
          <w:sz w:val="24"/>
          <w:szCs w:val="24"/>
        </w:rPr>
        <w:t>Образовательная организация, реализующая основную образовательную программу среднего общего образования, обязана обеспечить ознакомление обучающихся и их родителей (законных представителей) как участников образовательного процесса:</w:t>
      </w:r>
    </w:p>
    <w:p w:rsidR="00000908" w:rsidRPr="00B655C2" w:rsidRDefault="00000908" w:rsidP="00467678">
      <w:pPr>
        <w:pStyle w:val="25"/>
        <w:shd w:val="clear" w:color="auto" w:fill="FFFFFF" w:themeFill="background1"/>
        <w:spacing w:line="240" w:lineRule="auto"/>
        <w:ind w:right="-1" w:firstLine="720"/>
        <w:jc w:val="both"/>
        <w:rPr>
          <w:sz w:val="24"/>
          <w:szCs w:val="24"/>
        </w:rPr>
      </w:pPr>
      <w:r w:rsidRPr="00B655C2">
        <w:rPr>
          <w:sz w:val="24"/>
          <w:szCs w:val="24"/>
        </w:rPr>
        <w:t>с их правами и обязанностями в части формирования и реализации основной образовательной программы среднего общего образования, установленными законодательством Российской Федерации и уставом образовательного учреждения;</w:t>
      </w:r>
    </w:p>
    <w:p w:rsidR="00000908" w:rsidRPr="00B655C2" w:rsidRDefault="00000908" w:rsidP="00467678">
      <w:pPr>
        <w:pStyle w:val="25"/>
        <w:shd w:val="clear" w:color="auto" w:fill="FFFFFF" w:themeFill="background1"/>
        <w:spacing w:line="240" w:lineRule="auto"/>
        <w:ind w:right="-1" w:firstLine="720"/>
        <w:jc w:val="both"/>
        <w:rPr>
          <w:sz w:val="24"/>
          <w:szCs w:val="24"/>
        </w:rPr>
      </w:pPr>
      <w:r w:rsidRPr="00B655C2">
        <w:rPr>
          <w:sz w:val="24"/>
          <w:szCs w:val="24"/>
        </w:rPr>
        <w:t>с Уставом и другими документами, регламентирующими осуществление образовательного процесса в этом учреждении.</w:t>
      </w:r>
    </w:p>
    <w:p w:rsidR="00E944E2" w:rsidRPr="00E23EAD" w:rsidRDefault="00E944E2" w:rsidP="00467678">
      <w:pPr>
        <w:pStyle w:val="25"/>
        <w:shd w:val="clear" w:color="auto" w:fill="FFFFFF" w:themeFill="background1"/>
        <w:spacing w:line="240" w:lineRule="auto"/>
        <w:ind w:right="-1" w:firstLine="720"/>
        <w:jc w:val="both"/>
        <w:rPr>
          <w:sz w:val="24"/>
          <w:szCs w:val="24"/>
        </w:rPr>
      </w:pPr>
    </w:p>
    <w:p w:rsidR="00E944E2" w:rsidRPr="00B655C2" w:rsidRDefault="00E944E2" w:rsidP="00467678">
      <w:pPr>
        <w:pStyle w:val="25"/>
        <w:shd w:val="clear" w:color="auto" w:fill="FFFFFF" w:themeFill="background1"/>
        <w:spacing w:line="240" w:lineRule="auto"/>
        <w:ind w:right="-1" w:firstLine="720"/>
        <w:jc w:val="both"/>
        <w:rPr>
          <w:b/>
          <w:sz w:val="24"/>
          <w:szCs w:val="24"/>
        </w:rPr>
      </w:pPr>
      <w:r w:rsidRPr="00B655C2">
        <w:rPr>
          <w:b/>
          <w:sz w:val="24"/>
          <w:szCs w:val="24"/>
        </w:rPr>
        <w:t>1.2. ПЛАНИРУЕМЫЕ РЕЗУЛЬТАТЫ ОСВОЕНИЯ ОБУЧАЮЩИМИСЯ ОСНОВНОЙ ОБРАЗОВАТЕЛЬНОЙ ПРОГРАММЫ СРЕДНЕГО ОБЩЕГО ОБРАЗОВАНИЯ</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обучающегося.</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w:t>
      </w:r>
      <w:r w:rsidRPr="00650920">
        <w:rPr>
          <w:sz w:val="24"/>
          <w:szCs w:val="24"/>
        </w:rPr>
        <w:t xml:space="preserve"> Требования к личностным результатам </w:t>
      </w:r>
      <w:r w:rsidRPr="00E23EAD">
        <w:rPr>
          <w:sz w:val="24"/>
          <w:szCs w:val="24"/>
        </w:rPr>
        <w:t>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B655C2">
        <w:rPr>
          <w:b/>
          <w:sz w:val="24"/>
          <w:szCs w:val="24"/>
        </w:rPr>
        <w:t xml:space="preserve">Личностные результаты </w:t>
      </w:r>
      <w:r w:rsidRPr="00E23EAD">
        <w:rPr>
          <w:sz w:val="24"/>
          <w:szCs w:val="24"/>
        </w:rPr>
        <w:t>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w:t>
      </w:r>
      <w:r w:rsidRPr="00E23EAD">
        <w:rPr>
          <w:sz w:val="24"/>
          <w:szCs w:val="24"/>
        </w:rPr>
        <w:lastRenderedPageBreak/>
        <w:t>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944E2" w:rsidRPr="00B655C2" w:rsidRDefault="00E944E2" w:rsidP="00467678">
      <w:pPr>
        <w:pStyle w:val="25"/>
        <w:shd w:val="clear" w:color="auto" w:fill="FFFFFF" w:themeFill="background1"/>
        <w:spacing w:line="240" w:lineRule="auto"/>
        <w:ind w:right="-1" w:firstLine="720"/>
        <w:jc w:val="both"/>
        <w:rPr>
          <w:b/>
          <w:sz w:val="24"/>
          <w:szCs w:val="24"/>
        </w:rPr>
      </w:pPr>
      <w:r w:rsidRPr="00E23EAD">
        <w:rPr>
          <w:sz w:val="24"/>
          <w:szCs w:val="24"/>
        </w:rPr>
        <w:t xml:space="preserve">            </w:t>
      </w:r>
      <w:r w:rsidRPr="00B655C2">
        <w:rPr>
          <w:b/>
          <w:sz w:val="24"/>
          <w:szCs w:val="24"/>
        </w:rPr>
        <w:t>Метапредметные результаты включают:</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способность их использовать в учебной, познавательной и социальной практике;</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овладение навыками учебно-исследовательской, проектной и социальной деятельности.</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познавательными универсальными учебными действиями;</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коммуникативными универсальными учебными действиями;</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регулятивными универсальными учебными действиями.</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944E2" w:rsidRPr="00B655C2" w:rsidRDefault="00E23EAD" w:rsidP="00467678">
      <w:pPr>
        <w:pStyle w:val="25"/>
        <w:shd w:val="clear" w:color="auto" w:fill="FFFFFF" w:themeFill="background1"/>
        <w:spacing w:line="240" w:lineRule="auto"/>
        <w:ind w:right="-1" w:firstLine="720"/>
        <w:jc w:val="both"/>
        <w:rPr>
          <w:b/>
          <w:sz w:val="24"/>
          <w:szCs w:val="24"/>
        </w:rPr>
      </w:pPr>
      <w:r w:rsidRPr="00650920">
        <w:rPr>
          <w:sz w:val="24"/>
          <w:szCs w:val="24"/>
        </w:rPr>
        <w:t xml:space="preserve">           </w:t>
      </w:r>
      <w:r w:rsidRPr="00B655C2">
        <w:rPr>
          <w:b/>
          <w:sz w:val="24"/>
          <w:szCs w:val="24"/>
        </w:rPr>
        <w:t xml:space="preserve">  </w:t>
      </w:r>
      <w:r w:rsidR="00E944E2" w:rsidRPr="00B655C2">
        <w:rPr>
          <w:b/>
          <w:sz w:val="24"/>
          <w:szCs w:val="24"/>
        </w:rPr>
        <w:t>Предметные результаты включают:</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при создании учебных и социальных проектов.</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Требования к предметным результатам:</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сформулированы в деятельностной форме с усилением акцента на применение знаний и конкретные умения;</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определяют требования к результатам освоения программ среднего общего образования по учебным предметам;</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усиливают акценты на изучение явлений и процессов современной России и мира в целом, современного состояния науки.</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            Предметные результаты освоения ООП СОО устанавливаются для учебных предметов на базовом и углубленном уровнях.</w:t>
      </w:r>
    </w:p>
    <w:p w:rsidR="00E944E2" w:rsidRPr="00E23EAD" w:rsidRDefault="00E944E2" w:rsidP="00467678">
      <w:pPr>
        <w:pStyle w:val="25"/>
        <w:shd w:val="clear" w:color="auto" w:fill="FFFFFF" w:themeFill="background1"/>
        <w:spacing w:line="240" w:lineRule="auto"/>
        <w:ind w:right="-1" w:firstLine="720"/>
        <w:jc w:val="both"/>
        <w:rPr>
          <w:sz w:val="24"/>
          <w:szCs w:val="24"/>
        </w:rPr>
      </w:pPr>
      <w:r w:rsidRPr="00E23EAD">
        <w:rPr>
          <w:sz w:val="24"/>
          <w:szCs w:val="24"/>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E944E2" w:rsidRPr="00E23EAD" w:rsidRDefault="00AA3280" w:rsidP="00467678">
      <w:pPr>
        <w:pStyle w:val="25"/>
        <w:shd w:val="clear" w:color="auto" w:fill="FFFFFF" w:themeFill="background1"/>
        <w:spacing w:line="240" w:lineRule="auto"/>
        <w:ind w:right="-1" w:firstLine="720"/>
        <w:jc w:val="both"/>
        <w:rPr>
          <w:sz w:val="24"/>
          <w:szCs w:val="24"/>
        </w:rPr>
      </w:pPr>
      <w:r w:rsidRPr="00E23EAD">
        <w:rPr>
          <w:sz w:val="24"/>
          <w:szCs w:val="24"/>
        </w:rPr>
        <w:t>Предметные результаты освоения О</w:t>
      </w:r>
      <w:r w:rsidR="00E944E2" w:rsidRPr="00E23EAD">
        <w:rPr>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E944E2" w:rsidRPr="00E23EAD" w:rsidRDefault="00AA3280" w:rsidP="00467678">
      <w:pPr>
        <w:pStyle w:val="25"/>
        <w:shd w:val="clear" w:color="auto" w:fill="FFFFFF" w:themeFill="background1"/>
        <w:spacing w:line="240" w:lineRule="auto"/>
        <w:ind w:right="-1" w:firstLine="720"/>
        <w:jc w:val="both"/>
        <w:rPr>
          <w:sz w:val="24"/>
          <w:szCs w:val="24"/>
        </w:rPr>
      </w:pPr>
      <w:r w:rsidRPr="00E23EAD">
        <w:rPr>
          <w:sz w:val="24"/>
          <w:szCs w:val="24"/>
        </w:rPr>
        <w:lastRenderedPageBreak/>
        <w:t xml:space="preserve">             Предметные результаты освоения О</w:t>
      </w:r>
      <w:r w:rsidR="00E944E2" w:rsidRPr="00E23EAD">
        <w:rPr>
          <w:sz w:val="24"/>
          <w:szCs w:val="24"/>
        </w:rPr>
        <w:t>ОП СОО обеспечивают возможность дальнейшего успешного профессионального обучения и профессиональной деятельности.</w:t>
      </w:r>
    </w:p>
    <w:p w:rsidR="00AA3280" w:rsidRPr="00650920" w:rsidRDefault="00AA3280" w:rsidP="00467678">
      <w:pPr>
        <w:pStyle w:val="25"/>
        <w:shd w:val="clear" w:color="auto" w:fill="FFFFFF" w:themeFill="background1"/>
        <w:spacing w:line="240" w:lineRule="auto"/>
        <w:ind w:right="-1" w:firstLine="720"/>
        <w:jc w:val="both"/>
        <w:rPr>
          <w:sz w:val="24"/>
          <w:szCs w:val="24"/>
        </w:rPr>
      </w:pPr>
    </w:p>
    <w:p w:rsidR="00AA3280" w:rsidRPr="00B655C2" w:rsidRDefault="00AA3280" w:rsidP="00467678">
      <w:pPr>
        <w:pStyle w:val="25"/>
        <w:shd w:val="clear" w:color="auto" w:fill="FFFFFF" w:themeFill="background1"/>
        <w:spacing w:line="240" w:lineRule="auto"/>
        <w:ind w:right="-1" w:firstLine="720"/>
        <w:jc w:val="both"/>
        <w:rPr>
          <w:b/>
          <w:sz w:val="24"/>
          <w:szCs w:val="24"/>
        </w:rPr>
      </w:pPr>
      <w:r w:rsidRPr="00B655C2">
        <w:rPr>
          <w:b/>
          <w:sz w:val="24"/>
          <w:szCs w:val="24"/>
        </w:rPr>
        <w:t>1.3. СИСТЕМА ОЦЕНКИ ДОСТИЖЕНИЯ ПЛАНИРУЕМЫХ РЕЗУЛЬТАТОВ ОСВОЕНИЯ ОСНОВНОЙ ОБРАЗОВАТЕЛЬНОЙ ПРОГРАММЫ СРЕДНЕГО ОБЩЕГО ОБРАЗОВАНИЯ</w:t>
      </w:r>
    </w:p>
    <w:p w:rsidR="00AA3280" w:rsidRPr="00B655C2" w:rsidRDefault="00AA3280" w:rsidP="00467678">
      <w:pPr>
        <w:pStyle w:val="25"/>
        <w:shd w:val="clear" w:color="auto" w:fill="FFFFFF" w:themeFill="background1"/>
        <w:spacing w:line="240" w:lineRule="auto"/>
        <w:ind w:right="-1" w:firstLine="720"/>
        <w:jc w:val="both"/>
        <w:rPr>
          <w:b/>
          <w:sz w:val="24"/>
          <w:szCs w:val="24"/>
        </w:rPr>
      </w:pPr>
      <w:bookmarkStart w:id="2" w:name="_Toc105502772"/>
      <w:r w:rsidRPr="00B655C2">
        <w:rPr>
          <w:b/>
          <w:sz w:val="24"/>
          <w:szCs w:val="24"/>
        </w:rPr>
        <w:t>1.3.1. Общие положения</w:t>
      </w:r>
      <w:bookmarkEnd w:id="2"/>
    </w:p>
    <w:p w:rsidR="00C74906" w:rsidRPr="00E23EAD" w:rsidRDefault="004B4821"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00C74906" w:rsidRPr="00E23EAD">
        <w:rPr>
          <w:sz w:val="24"/>
          <w:szCs w:val="24"/>
        </w:rPr>
        <w:t>ОП СОО и обеспечение эффективной обратной связи, позволяющей осуществлять управление образовательным процессом.</w:t>
      </w:r>
    </w:p>
    <w:p w:rsidR="00C74906" w:rsidRPr="00650920" w:rsidRDefault="004B4821"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650920">
        <w:rPr>
          <w:sz w:val="24"/>
          <w:szCs w:val="24"/>
        </w:rPr>
        <w:t xml:space="preserve">Основными направлениями и целями оценочной деятельности в </w:t>
      </w:r>
      <w:r w:rsidRPr="00650920">
        <w:rPr>
          <w:sz w:val="24"/>
          <w:szCs w:val="24"/>
        </w:rPr>
        <w:t>МБОУ "Средняя общеобразовательная школа № 27 имени А.А. Дейнеки"</w:t>
      </w:r>
      <w:r w:rsidR="00C74906" w:rsidRPr="00650920">
        <w:rPr>
          <w:sz w:val="24"/>
          <w:szCs w:val="24"/>
        </w:rPr>
        <w:t xml:space="preserve"> являются:</w:t>
      </w:r>
    </w:p>
    <w:p w:rsidR="00C74906" w:rsidRPr="00E23EAD"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74906" w:rsidRPr="00E23EAD"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оценка результатов деятельности образовательной организации как основа аккредитационных процедур.</w:t>
      </w:r>
    </w:p>
    <w:p w:rsidR="004B4821" w:rsidRDefault="004B4821"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           </w:t>
      </w:r>
      <w:r w:rsidR="00C74906" w:rsidRPr="00650920">
        <w:rPr>
          <w:sz w:val="24"/>
          <w:szCs w:val="24"/>
        </w:rPr>
        <w:t>Основным объектом системы оценки</w:t>
      </w:r>
      <w:r w:rsidR="00C74906" w:rsidRPr="00E23EAD">
        <w:rPr>
          <w:sz w:val="24"/>
          <w:szCs w:val="24"/>
        </w:rPr>
        <w:t>, её содер</w:t>
      </w:r>
      <w:r>
        <w:rPr>
          <w:sz w:val="24"/>
          <w:szCs w:val="24"/>
        </w:rPr>
        <w:t xml:space="preserve">жательной и критериальной базой </w:t>
      </w:r>
      <w:r w:rsidR="00C74906" w:rsidRPr="00E23EAD">
        <w:rPr>
          <w:sz w:val="24"/>
          <w:szCs w:val="24"/>
        </w:rPr>
        <w:t>выступают требования ФГОС СОО, которые конкретизируются в планируемых рез</w:t>
      </w:r>
      <w:r>
        <w:rPr>
          <w:sz w:val="24"/>
          <w:szCs w:val="24"/>
        </w:rPr>
        <w:t>ультатах освоения обучающимися О</w:t>
      </w:r>
      <w:r w:rsidR="00C74906" w:rsidRPr="00E23EAD">
        <w:rPr>
          <w:sz w:val="24"/>
          <w:szCs w:val="24"/>
        </w:rPr>
        <w:t xml:space="preserve">ОП СОО. </w:t>
      </w:r>
    </w:p>
    <w:p w:rsidR="00C74906" w:rsidRPr="00E23EAD" w:rsidRDefault="004B4821"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Система оценки включает процедуры внутренней и внешней оценки.</w:t>
      </w:r>
    </w:p>
    <w:p w:rsidR="004B4821" w:rsidRPr="00B655C2" w:rsidRDefault="004B4821" w:rsidP="00467678">
      <w:pPr>
        <w:pStyle w:val="25"/>
        <w:shd w:val="clear" w:color="auto" w:fill="FFFFFF" w:themeFill="background1"/>
        <w:spacing w:line="240" w:lineRule="auto"/>
        <w:ind w:right="-1" w:firstLine="720"/>
        <w:jc w:val="both"/>
        <w:rPr>
          <w:b/>
          <w:sz w:val="24"/>
          <w:szCs w:val="24"/>
        </w:rPr>
      </w:pPr>
      <w:r>
        <w:rPr>
          <w:sz w:val="24"/>
          <w:szCs w:val="24"/>
        </w:rPr>
        <w:t xml:space="preserve">           </w:t>
      </w:r>
      <w:r w:rsidR="00C74906" w:rsidRPr="00B655C2">
        <w:rPr>
          <w:b/>
          <w:sz w:val="24"/>
          <w:szCs w:val="24"/>
        </w:rPr>
        <w:t xml:space="preserve">Внутренняя оценка включает: </w:t>
      </w:r>
    </w:p>
    <w:p w:rsidR="004B4821" w:rsidRDefault="00B655C2"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 xml:space="preserve">стартовую диагностику; </w:t>
      </w:r>
    </w:p>
    <w:p w:rsidR="004B4821" w:rsidRDefault="00B655C2"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 xml:space="preserve">текущую и тематическую оценку; </w:t>
      </w:r>
    </w:p>
    <w:p w:rsidR="004B4821" w:rsidRDefault="00B655C2"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 xml:space="preserve">итоговую оценку; </w:t>
      </w:r>
    </w:p>
    <w:p w:rsidR="004B4821" w:rsidRDefault="00B655C2"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 xml:space="preserve">промежуточную аттестацию; </w:t>
      </w:r>
    </w:p>
    <w:p w:rsidR="00C74906" w:rsidRPr="00E23EAD" w:rsidRDefault="00B655C2"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психолого-педагогическое наблюдение;</w:t>
      </w:r>
    </w:p>
    <w:p w:rsidR="00C74906" w:rsidRPr="00E23EAD" w:rsidRDefault="00B655C2"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внутренний мониторинг образовательных достижений обучающихся.</w:t>
      </w:r>
    </w:p>
    <w:p w:rsidR="00C74906" w:rsidRPr="00B655C2" w:rsidRDefault="00C65726" w:rsidP="00467678">
      <w:pPr>
        <w:pStyle w:val="25"/>
        <w:shd w:val="clear" w:color="auto" w:fill="FFFFFF" w:themeFill="background1"/>
        <w:spacing w:line="240" w:lineRule="auto"/>
        <w:ind w:right="-1" w:firstLine="720"/>
        <w:jc w:val="both"/>
        <w:rPr>
          <w:b/>
          <w:sz w:val="24"/>
          <w:szCs w:val="24"/>
        </w:rPr>
      </w:pPr>
      <w:r>
        <w:rPr>
          <w:b/>
          <w:sz w:val="24"/>
          <w:szCs w:val="24"/>
        </w:rPr>
        <w:t xml:space="preserve">           </w:t>
      </w:r>
      <w:r w:rsidR="00C74906" w:rsidRPr="00B655C2">
        <w:rPr>
          <w:b/>
          <w:sz w:val="24"/>
          <w:szCs w:val="24"/>
        </w:rPr>
        <w:t>Внешняя оценка включает:</w:t>
      </w:r>
    </w:p>
    <w:p w:rsidR="004B4821" w:rsidRDefault="00B655C2"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независимую оценку качества подготовки обучающихся</w:t>
      </w:r>
      <w:r w:rsidR="004B4821">
        <w:rPr>
          <w:sz w:val="24"/>
          <w:szCs w:val="24"/>
        </w:rPr>
        <w:t>;</w:t>
      </w:r>
    </w:p>
    <w:p w:rsidR="004B4821" w:rsidRDefault="00B655C2"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итоговую аттестацию</w:t>
      </w:r>
      <w:r w:rsidR="004B4821">
        <w:rPr>
          <w:sz w:val="24"/>
          <w:szCs w:val="24"/>
        </w:rPr>
        <w:t>.</w:t>
      </w:r>
      <w:r w:rsidR="004B4821" w:rsidRPr="00650920">
        <w:rPr>
          <w:sz w:val="24"/>
          <w:szCs w:val="24"/>
        </w:rPr>
        <w:t xml:space="preserve"> </w:t>
      </w:r>
    </w:p>
    <w:p w:rsidR="00190697" w:rsidRDefault="004B4821" w:rsidP="00467678">
      <w:pPr>
        <w:pStyle w:val="25"/>
        <w:shd w:val="clear" w:color="auto" w:fill="FFFFFF" w:themeFill="background1"/>
        <w:spacing w:line="240" w:lineRule="auto"/>
        <w:ind w:right="-1" w:firstLine="720"/>
        <w:jc w:val="both"/>
        <w:rPr>
          <w:sz w:val="24"/>
          <w:szCs w:val="24"/>
        </w:rPr>
      </w:pPr>
      <w:r w:rsidRPr="004B4821">
        <w:rPr>
          <w:sz w:val="24"/>
          <w:szCs w:val="24"/>
        </w:rPr>
        <w:t xml:space="preserve">В соответствии с ФГОС </w:t>
      </w:r>
      <w:r w:rsidR="00C74906" w:rsidRPr="004B4821">
        <w:rPr>
          <w:sz w:val="24"/>
          <w:szCs w:val="24"/>
        </w:rPr>
        <w:t>СОО</w:t>
      </w:r>
      <w:r w:rsidRPr="004B4821">
        <w:rPr>
          <w:sz w:val="24"/>
          <w:szCs w:val="24"/>
        </w:rPr>
        <w:t xml:space="preserve"> </w:t>
      </w:r>
      <w:r w:rsidR="00C74906" w:rsidRPr="004B4821">
        <w:rPr>
          <w:sz w:val="24"/>
          <w:szCs w:val="24"/>
        </w:rPr>
        <w:t>система</w:t>
      </w:r>
      <w:r w:rsidRPr="004B4821">
        <w:rPr>
          <w:sz w:val="24"/>
          <w:szCs w:val="24"/>
        </w:rPr>
        <w:t xml:space="preserve"> </w:t>
      </w:r>
      <w:r w:rsidR="00C74906" w:rsidRPr="004B4821">
        <w:rPr>
          <w:sz w:val="24"/>
          <w:szCs w:val="24"/>
        </w:rPr>
        <w:t xml:space="preserve">оценки </w:t>
      </w:r>
      <w:r w:rsidRPr="004B4821">
        <w:rPr>
          <w:sz w:val="24"/>
          <w:szCs w:val="24"/>
        </w:rPr>
        <w:t>МБОУ "</w:t>
      </w:r>
      <w:r w:rsidR="00190697">
        <w:rPr>
          <w:sz w:val="24"/>
          <w:szCs w:val="24"/>
        </w:rPr>
        <w:t xml:space="preserve">Средняя </w:t>
      </w:r>
      <w:r w:rsidRPr="004B4821">
        <w:rPr>
          <w:sz w:val="24"/>
          <w:szCs w:val="24"/>
        </w:rPr>
        <w:t>общеобразовательная школа № 27 имени А.А. Дейнеки"</w:t>
      </w:r>
      <w:r w:rsidR="00C74906" w:rsidRPr="004B4821">
        <w:rPr>
          <w:sz w:val="24"/>
          <w:szCs w:val="24"/>
        </w:rPr>
        <w:t xml:space="preserve"> реализует системно-деятельностный, уровневый и комплексный подходы к оценке образовательных достижений.</w:t>
      </w:r>
    </w:p>
    <w:p w:rsidR="00190697" w:rsidRDefault="00C74906" w:rsidP="00467678">
      <w:pPr>
        <w:pStyle w:val="25"/>
        <w:shd w:val="clear" w:color="auto" w:fill="FFFFFF" w:themeFill="background1"/>
        <w:spacing w:line="240" w:lineRule="auto"/>
        <w:ind w:right="-1" w:firstLine="720"/>
        <w:jc w:val="both"/>
        <w:rPr>
          <w:sz w:val="24"/>
          <w:szCs w:val="24"/>
        </w:rPr>
      </w:pPr>
      <w:r w:rsidRPr="00C65726">
        <w:rPr>
          <w:b/>
          <w:sz w:val="24"/>
          <w:szCs w:val="24"/>
        </w:rPr>
        <w:t xml:space="preserve">Системно-деятельностный подход </w:t>
      </w:r>
      <w:r w:rsidRPr="00E23EAD">
        <w:rPr>
          <w:sz w:val="24"/>
          <w:szCs w:val="24"/>
        </w:rPr>
        <w:t>к оценке образовательных достижений обучающихся проявляется в оценке способности обучающихся к решению учебно</w:t>
      </w:r>
      <w:r w:rsidRPr="00E23EAD">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90697" w:rsidRDefault="00C74906" w:rsidP="00467678">
      <w:pPr>
        <w:pStyle w:val="25"/>
        <w:shd w:val="clear" w:color="auto" w:fill="FFFFFF" w:themeFill="background1"/>
        <w:spacing w:line="240" w:lineRule="auto"/>
        <w:ind w:right="-1" w:firstLine="720"/>
        <w:jc w:val="both"/>
        <w:rPr>
          <w:sz w:val="24"/>
          <w:szCs w:val="24"/>
        </w:rPr>
      </w:pPr>
      <w:r w:rsidRPr="00C65726">
        <w:rPr>
          <w:b/>
          <w:sz w:val="24"/>
          <w:szCs w:val="24"/>
        </w:rPr>
        <w:t>Уровневый подход</w:t>
      </w:r>
      <w:r w:rsidRPr="00E23EAD">
        <w:rPr>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90697"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w:t>
      </w:r>
      <w:r w:rsidRPr="00E23EAD">
        <w:rPr>
          <w:sz w:val="24"/>
          <w:szCs w:val="24"/>
        </w:rPr>
        <w:lastRenderedPageBreak/>
        <w:t>достаточным для продолжения обучения и усвоения последующего учебного материала.</w:t>
      </w:r>
    </w:p>
    <w:p w:rsidR="00C74906" w:rsidRPr="00E23EAD" w:rsidRDefault="00C74906" w:rsidP="00467678">
      <w:pPr>
        <w:pStyle w:val="25"/>
        <w:shd w:val="clear" w:color="auto" w:fill="FFFFFF" w:themeFill="background1"/>
        <w:spacing w:line="240" w:lineRule="auto"/>
        <w:ind w:right="-1" w:firstLine="720"/>
        <w:jc w:val="both"/>
        <w:rPr>
          <w:sz w:val="24"/>
          <w:szCs w:val="24"/>
        </w:rPr>
      </w:pPr>
      <w:r w:rsidRPr="00C65726">
        <w:rPr>
          <w:b/>
          <w:sz w:val="24"/>
          <w:szCs w:val="24"/>
        </w:rPr>
        <w:t xml:space="preserve">Комплексный подход </w:t>
      </w:r>
      <w:r w:rsidRPr="00E23EAD">
        <w:rPr>
          <w:sz w:val="24"/>
          <w:szCs w:val="24"/>
        </w:rPr>
        <w:t>к оценке образовательных достижений реализуется через:</w:t>
      </w:r>
    </w:p>
    <w:p w:rsidR="00C74906" w:rsidRPr="00E23EAD" w:rsidRDefault="00190697"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оценку предметных и метапредметных результатов;</w:t>
      </w:r>
    </w:p>
    <w:p w:rsidR="00C74906" w:rsidRPr="00E23EAD" w:rsidRDefault="00190697"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использование комплекса оценочных процедур для выявления динамики индивидуал</w:t>
      </w:r>
      <w:r>
        <w:rPr>
          <w:sz w:val="24"/>
          <w:szCs w:val="24"/>
        </w:rPr>
        <w:t xml:space="preserve">ьных образовательных достижений </w:t>
      </w:r>
      <w:r w:rsidR="00C74906" w:rsidRPr="00E23EAD">
        <w:rPr>
          <w:sz w:val="24"/>
          <w:szCs w:val="24"/>
        </w:rPr>
        <w:t>обучающихся</w:t>
      </w:r>
      <w:r>
        <w:rPr>
          <w:sz w:val="24"/>
          <w:szCs w:val="24"/>
        </w:rPr>
        <w:t xml:space="preserve"> </w:t>
      </w:r>
      <w:r w:rsidR="00C74906" w:rsidRPr="00E23EAD">
        <w:rPr>
          <w:sz w:val="24"/>
          <w:szCs w:val="24"/>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74906" w:rsidRPr="00E23EAD" w:rsidRDefault="00190697"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C74906" w:rsidRPr="00E23EAD" w:rsidRDefault="00190697"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90697" w:rsidRDefault="00190697"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190697" w:rsidRDefault="00190697" w:rsidP="00467678">
      <w:pPr>
        <w:pStyle w:val="25"/>
        <w:shd w:val="clear" w:color="auto" w:fill="FFFFFF" w:themeFill="background1"/>
        <w:spacing w:line="240" w:lineRule="auto"/>
        <w:ind w:right="-1" w:firstLine="720"/>
        <w:jc w:val="both"/>
        <w:rPr>
          <w:sz w:val="24"/>
          <w:szCs w:val="24"/>
        </w:rPr>
      </w:pPr>
    </w:p>
    <w:p w:rsidR="00190697" w:rsidRPr="00C65726" w:rsidRDefault="00190697" w:rsidP="00467678">
      <w:pPr>
        <w:pStyle w:val="25"/>
        <w:shd w:val="clear" w:color="auto" w:fill="FFFFFF" w:themeFill="background1"/>
        <w:spacing w:line="240" w:lineRule="auto"/>
        <w:ind w:right="-1" w:firstLine="720"/>
        <w:jc w:val="both"/>
        <w:rPr>
          <w:b/>
          <w:sz w:val="24"/>
          <w:szCs w:val="24"/>
        </w:rPr>
      </w:pPr>
      <w:r w:rsidRPr="00C65726">
        <w:rPr>
          <w:b/>
          <w:sz w:val="24"/>
          <w:szCs w:val="24"/>
        </w:rPr>
        <w:t>1.3.2. Особенности оценки личностных, метапредметных и предметных результатов</w:t>
      </w:r>
    </w:p>
    <w:p w:rsidR="00190697" w:rsidRPr="00C65726" w:rsidRDefault="00190697" w:rsidP="00467678">
      <w:pPr>
        <w:pStyle w:val="25"/>
        <w:shd w:val="clear" w:color="auto" w:fill="FFFFFF" w:themeFill="background1"/>
        <w:spacing w:line="240" w:lineRule="auto"/>
        <w:ind w:right="-1" w:firstLine="720"/>
        <w:jc w:val="both"/>
        <w:rPr>
          <w:b/>
          <w:sz w:val="24"/>
          <w:szCs w:val="24"/>
        </w:rPr>
      </w:pPr>
      <w:r w:rsidRPr="00C65726">
        <w:rPr>
          <w:b/>
          <w:sz w:val="24"/>
          <w:szCs w:val="24"/>
        </w:rPr>
        <w:t>Особенности оценки личностных результатов</w:t>
      </w:r>
    </w:p>
    <w:p w:rsidR="008A3104"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8A3104"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008A3104">
        <w:rPr>
          <w:sz w:val="24"/>
          <w:szCs w:val="24"/>
        </w:rPr>
        <w:t>-</w:t>
      </w:r>
      <w:r w:rsidRPr="00E23EAD">
        <w:rPr>
          <w:sz w:val="24"/>
          <w:szCs w:val="24"/>
        </w:rPr>
        <w:t>образовательной деятельности образовательной организации и образовательных систем разного уровня.</w:t>
      </w:r>
    </w:p>
    <w:p w:rsidR="008A3104"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8A3104" w:rsidRPr="00650920"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A3104" w:rsidRPr="00C65726" w:rsidRDefault="008A3104" w:rsidP="00467678">
      <w:pPr>
        <w:pStyle w:val="25"/>
        <w:shd w:val="clear" w:color="auto" w:fill="FFFFFF" w:themeFill="background1"/>
        <w:spacing w:line="240" w:lineRule="auto"/>
        <w:ind w:right="-1" w:firstLine="720"/>
        <w:jc w:val="both"/>
        <w:rPr>
          <w:b/>
          <w:sz w:val="24"/>
          <w:szCs w:val="24"/>
        </w:rPr>
      </w:pPr>
      <w:r w:rsidRPr="00C65726">
        <w:rPr>
          <w:b/>
          <w:sz w:val="24"/>
          <w:szCs w:val="24"/>
        </w:rPr>
        <w:t>Особенности оценки метапредметных результатов</w:t>
      </w:r>
    </w:p>
    <w:p w:rsidR="008A3104"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Оценка метапредметных результатов представляет собой оценку достижения пл</w:t>
      </w:r>
      <w:r w:rsidR="008A3104">
        <w:rPr>
          <w:sz w:val="24"/>
          <w:szCs w:val="24"/>
        </w:rPr>
        <w:t>анируемых результатов освоения О</w:t>
      </w:r>
      <w:r w:rsidRPr="00E23EAD">
        <w:rPr>
          <w:sz w:val="24"/>
          <w:szCs w:val="24"/>
        </w:rPr>
        <w:t>ОП СОО, которые отражают совокупность познавательных, коммуникативных и регулятивных универсальных учебных действий.</w:t>
      </w:r>
    </w:p>
    <w:p w:rsidR="008A3104"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C74906" w:rsidRPr="00E23EAD"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Основным объектом оценки метапредметных результатов является:</w:t>
      </w:r>
    </w:p>
    <w:p w:rsidR="00C74906" w:rsidRPr="00E23EAD" w:rsidRDefault="008A3104" w:rsidP="00467678">
      <w:pPr>
        <w:pStyle w:val="25"/>
        <w:shd w:val="clear" w:color="auto" w:fill="FFFFFF" w:themeFill="background1"/>
        <w:spacing w:line="240" w:lineRule="auto"/>
        <w:ind w:right="-1" w:firstLine="720"/>
        <w:jc w:val="both"/>
        <w:rPr>
          <w:sz w:val="24"/>
          <w:szCs w:val="24"/>
        </w:rPr>
      </w:pPr>
      <w:r>
        <w:rPr>
          <w:sz w:val="24"/>
          <w:szCs w:val="24"/>
        </w:rPr>
        <w:t>-</w:t>
      </w:r>
      <w:r w:rsidR="00C74906" w:rsidRPr="00E23EAD">
        <w:rPr>
          <w:sz w:val="24"/>
          <w:szCs w:val="24"/>
        </w:rPr>
        <w:t>освоение обучающимися универсальных учебных действий (регулятивных, познавательных, коммуникативных);</w:t>
      </w:r>
    </w:p>
    <w:p w:rsidR="00C74906" w:rsidRPr="00E23EAD" w:rsidRDefault="008A3104"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w:t>
      </w:r>
      <w:r w:rsidR="00C74906" w:rsidRPr="00E23EAD">
        <w:rPr>
          <w:sz w:val="24"/>
          <w:szCs w:val="24"/>
        </w:rPr>
        <w:lastRenderedPageBreak/>
        <w:t>работниками и сверстниками, к участию в построении индивидуальной образовательной траектории;</w:t>
      </w:r>
    </w:p>
    <w:p w:rsidR="008A3104" w:rsidRDefault="008A3104"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овладение навыками учебно-исследовательской, проектной и социальной деятельности.</w:t>
      </w:r>
    </w:p>
    <w:p w:rsidR="00C74906" w:rsidRPr="00E23EAD"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Оценка достижения метапредметных результатов осуществляется администрацией </w:t>
      </w:r>
      <w:r w:rsidR="008A3104">
        <w:rPr>
          <w:sz w:val="24"/>
          <w:szCs w:val="24"/>
        </w:rPr>
        <w:t>МБОУ «Средняя общеобразовательная школа № 27 имени А.А. Дейнеки»</w:t>
      </w:r>
      <w:r w:rsidRPr="00E23EAD">
        <w:rPr>
          <w:sz w:val="24"/>
          <w:szCs w:val="24"/>
        </w:rPr>
        <w:t xml:space="preserve"> в ходе внутреннего мониторинга. Содержание и периодичность внутреннего мониторинга устанавливается решением педагогического совета </w:t>
      </w:r>
      <w:r w:rsidR="008A3104">
        <w:rPr>
          <w:sz w:val="24"/>
          <w:szCs w:val="24"/>
        </w:rPr>
        <w:t>МБОУ «Средняя общеобразовательная школа № 27 имени А.А. Дейнеки»</w:t>
      </w:r>
      <w:r w:rsidRPr="00E23EAD">
        <w:rPr>
          <w:sz w:val="24"/>
          <w:szCs w:val="24"/>
        </w:rPr>
        <w:t>.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C74906" w:rsidRPr="00650920" w:rsidRDefault="00C74906" w:rsidP="00467678">
      <w:pPr>
        <w:pStyle w:val="25"/>
        <w:shd w:val="clear" w:color="auto" w:fill="FFFFFF" w:themeFill="background1"/>
        <w:spacing w:line="240" w:lineRule="auto"/>
        <w:ind w:right="-1" w:firstLine="720"/>
        <w:jc w:val="both"/>
        <w:rPr>
          <w:sz w:val="24"/>
          <w:szCs w:val="24"/>
        </w:rPr>
      </w:pPr>
      <w:r w:rsidRPr="00650920">
        <w:rPr>
          <w:sz w:val="24"/>
          <w:szCs w:val="24"/>
        </w:rPr>
        <w:t>Формы оценки:</w:t>
      </w:r>
    </w:p>
    <w:p w:rsidR="00C74906" w:rsidRPr="00E23EAD" w:rsidRDefault="008A3104" w:rsidP="00467678">
      <w:pPr>
        <w:pStyle w:val="25"/>
        <w:shd w:val="clear" w:color="auto" w:fill="FFFFFF" w:themeFill="background1"/>
        <w:spacing w:line="240" w:lineRule="auto"/>
        <w:ind w:right="-1" w:firstLine="720"/>
        <w:jc w:val="both"/>
        <w:rPr>
          <w:sz w:val="24"/>
          <w:szCs w:val="24"/>
        </w:rPr>
      </w:pPr>
      <w:r>
        <w:rPr>
          <w:sz w:val="24"/>
          <w:szCs w:val="24"/>
        </w:rPr>
        <w:t xml:space="preserve">- для проверки </w:t>
      </w:r>
      <w:r w:rsidR="00C74906" w:rsidRPr="00E23EAD">
        <w:rPr>
          <w:sz w:val="24"/>
          <w:szCs w:val="24"/>
        </w:rPr>
        <w:t>читательской грамотности - письменная работа</w:t>
      </w:r>
      <w:r>
        <w:rPr>
          <w:sz w:val="24"/>
          <w:szCs w:val="24"/>
        </w:rPr>
        <w:t xml:space="preserve"> </w:t>
      </w:r>
      <w:r w:rsidR="00C74906" w:rsidRPr="00E23EAD">
        <w:rPr>
          <w:sz w:val="24"/>
          <w:szCs w:val="24"/>
        </w:rPr>
        <w:t>на межпредметной основе;</w:t>
      </w:r>
    </w:p>
    <w:p w:rsidR="00C74906" w:rsidRPr="00E23EAD" w:rsidRDefault="008A3104"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для проверки цифровой грамотности - практическая работа в сочетании с письменной (компьютеризованной) частью;</w:t>
      </w:r>
    </w:p>
    <w:p w:rsidR="00C74906" w:rsidRPr="00E23EAD" w:rsidRDefault="008A3104" w:rsidP="00467678">
      <w:pPr>
        <w:pStyle w:val="25"/>
        <w:shd w:val="clear" w:color="auto" w:fill="FFFFFF" w:themeFill="background1"/>
        <w:spacing w:line="240" w:lineRule="auto"/>
        <w:ind w:right="-1" w:firstLine="720"/>
        <w:jc w:val="both"/>
        <w:rPr>
          <w:sz w:val="24"/>
          <w:szCs w:val="24"/>
        </w:rPr>
      </w:pPr>
      <w:r>
        <w:rPr>
          <w:sz w:val="24"/>
          <w:szCs w:val="24"/>
        </w:rPr>
        <w:t xml:space="preserve">- для проверки </w:t>
      </w:r>
      <w:r w:rsidR="00C74906" w:rsidRPr="00E23EAD">
        <w:rPr>
          <w:sz w:val="24"/>
          <w:szCs w:val="24"/>
        </w:rPr>
        <w:t>сформированности регулятивных, коммуникативных</w:t>
      </w:r>
    </w:p>
    <w:p w:rsidR="00C74906" w:rsidRPr="00E23EAD"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A3104"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Каждый из перечисленных видов диагностики проводится с периодичностью не менее чем один раз в два года.</w:t>
      </w:r>
    </w:p>
    <w:p w:rsidR="008A3104"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8A3104"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Выбор темы проекта осуществляется обучающимися.</w:t>
      </w:r>
    </w:p>
    <w:p w:rsidR="008A3104"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Результатом проекта является одна из следующих работ: </w:t>
      </w:r>
    </w:p>
    <w:p w:rsidR="00C74906" w:rsidRPr="00E23EAD" w:rsidRDefault="008A3104"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письменная работа (эссе, реферат, аналитические материалы, обзорные</w:t>
      </w:r>
      <w:r>
        <w:rPr>
          <w:sz w:val="24"/>
          <w:szCs w:val="24"/>
        </w:rPr>
        <w:t xml:space="preserve"> </w:t>
      </w:r>
      <w:r w:rsidR="00C74906" w:rsidRPr="00E23EAD">
        <w:rPr>
          <w:sz w:val="24"/>
          <w:szCs w:val="24"/>
        </w:rPr>
        <w:t>материалы, отчеты о проведенных исследованиях, стендовый доклад и другие);</w:t>
      </w:r>
    </w:p>
    <w:p w:rsidR="005F7083" w:rsidRDefault="008A3104"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5F7083" w:rsidRPr="00053E93" w:rsidRDefault="00C74906" w:rsidP="00467678">
      <w:pPr>
        <w:pStyle w:val="25"/>
        <w:shd w:val="clear" w:color="auto" w:fill="FFFFFF" w:themeFill="background1"/>
        <w:spacing w:line="240" w:lineRule="auto"/>
        <w:ind w:right="-1" w:firstLine="720"/>
        <w:jc w:val="both"/>
        <w:rPr>
          <w:sz w:val="24"/>
          <w:szCs w:val="24"/>
        </w:rPr>
      </w:pPr>
      <w:r w:rsidRPr="00053E93">
        <w:rPr>
          <w:sz w:val="24"/>
          <w:szCs w:val="24"/>
        </w:rPr>
        <w:t>Требования к организации проектн</w:t>
      </w:r>
      <w:r w:rsidR="00C65726" w:rsidRPr="00053E93">
        <w:rPr>
          <w:sz w:val="24"/>
          <w:szCs w:val="24"/>
        </w:rPr>
        <w:t xml:space="preserve">ой деятельности, к содержанию и </w:t>
      </w:r>
      <w:r w:rsidRPr="00053E93">
        <w:rPr>
          <w:sz w:val="24"/>
          <w:szCs w:val="24"/>
        </w:rPr>
        <w:t>направленности проекта разрабатываются образовательной орга</w:t>
      </w:r>
      <w:r w:rsidR="005F7083" w:rsidRPr="00053E93">
        <w:rPr>
          <w:sz w:val="24"/>
          <w:szCs w:val="24"/>
        </w:rPr>
        <w:t>низацией.</w:t>
      </w:r>
    </w:p>
    <w:p w:rsidR="005F7083" w:rsidRPr="00650920"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Проект оценивае</w:t>
      </w:r>
      <w:r w:rsidR="005F7083">
        <w:rPr>
          <w:sz w:val="24"/>
          <w:szCs w:val="24"/>
        </w:rPr>
        <w:t>тся по критериям сформированности</w:t>
      </w:r>
      <w:r w:rsidRPr="00E23EAD">
        <w:rPr>
          <w:sz w:val="24"/>
          <w:szCs w:val="24"/>
        </w:rPr>
        <w:t>: познавательных универсальных учебных действий, включающих способность</w:t>
      </w:r>
      <w:r w:rsidR="005F7083" w:rsidRPr="00650920">
        <w:rPr>
          <w:sz w:val="24"/>
          <w:szCs w:val="24"/>
        </w:rPr>
        <w:t xml:space="preserve"> </w:t>
      </w:r>
    </w:p>
    <w:p w:rsidR="005F7083" w:rsidRPr="00650920" w:rsidRDefault="005F7083"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sidRPr="00650920">
        <w:rPr>
          <w:sz w:val="24"/>
          <w:szCs w:val="24"/>
        </w:rPr>
        <w:t xml:space="preserve"> </w:t>
      </w:r>
    </w:p>
    <w:p w:rsidR="00C74906" w:rsidRPr="00650920" w:rsidRDefault="005F7083"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74906" w:rsidRPr="00E23EAD" w:rsidRDefault="005F7083"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 xml:space="preserve">регулятивных универсальных учебных действий: умение самостоятельно </w:t>
      </w:r>
      <w:r w:rsidR="00C74906" w:rsidRPr="00E23EAD">
        <w:rPr>
          <w:sz w:val="24"/>
          <w:szCs w:val="24"/>
        </w:rPr>
        <w:lastRenderedPageBreak/>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74906" w:rsidRPr="00E23EAD" w:rsidRDefault="005F7083"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5F7083"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ответить на вопросы.</w:t>
      </w:r>
      <w:r w:rsidR="005F7083">
        <w:rPr>
          <w:sz w:val="24"/>
          <w:szCs w:val="24"/>
        </w:rPr>
        <w:t xml:space="preserve"> </w:t>
      </w:r>
    </w:p>
    <w:p w:rsidR="005F7083" w:rsidRPr="00C65726" w:rsidRDefault="005F7083" w:rsidP="00467678">
      <w:pPr>
        <w:pStyle w:val="25"/>
        <w:shd w:val="clear" w:color="auto" w:fill="FFFFFF" w:themeFill="background1"/>
        <w:spacing w:line="240" w:lineRule="auto"/>
        <w:ind w:right="-1" w:firstLine="720"/>
        <w:jc w:val="both"/>
        <w:rPr>
          <w:b/>
          <w:sz w:val="24"/>
          <w:szCs w:val="24"/>
        </w:rPr>
      </w:pPr>
      <w:bookmarkStart w:id="3" w:name="bookmark26"/>
      <w:r w:rsidRPr="00C65726">
        <w:rPr>
          <w:b/>
          <w:sz w:val="24"/>
          <w:szCs w:val="24"/>
        </w:rPr>
        <w:t>Особенности оценки предметных результатов</w:t>
      </w:r>
      <w:bookmarkEnd w:id="3"/>
    </w:p>
    <w:p w:rsidR="005F7083" w:rsidRDefault="005F7083" w:rsidP="00467678">
      <w:pPr>
        <w:pStyle w:val="25"/>
        <w:shd w:val="clear" w:color="auto" w:fill="FFFFFF" w:themeFill="background1"/>
        <w:spacing w:line="240" w:lineRule="auto"/>
        <w:ind w:right="-1" w:firstLine="720"/>
        <w:jc w:val="both"/>
        <w:rPr>
          <w:sz w:val="24"/>
          <w:szCs w:val="24"/>
        </w:rPr>
      </w:pPr>
      <w:r>
        <w:rPr>
          <w:sz w:val="24"/>
          <w:szCs w:val="24"/>
        </w:rPr>
        <w:t>Предметные результаты освоения О</w:t>
      </w:r>
      <w:r w:rsidR="00C74906" w:rsidRPr="00E23EAD">
        <w:rPr>
          <w:sz w:val="24"/>
          <w:szCs w:val="24"/>
        </w:rPr>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5F7083"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5F7083"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Основным предметом оценки является способность к решению учебно</w:t>
      </w:r>
      <w:r w:rsidRPr="00E23EAD">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5F7083"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74906" w:rsidRPr="00650920" w:rsidRDefault="00C74906"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Особенности оценки по отдельному </w:t>
      </w:r>
      <w:r w:rsidR="005F7083" w:rsidRPr="00650920">
        <w:rPr>
          <w:sz w:val="24"/>
          <w:szCs w:val="24"/>
        </w:rPr>
        <w:t xml:space="preserve">учебному предмету фиксируются в </w:t>
      </w:r>
      <w:r w:rsidRPr="00650920">
        <w:rPr>
          <w:sz w:val="24"/>
          <w:szCs w:val="24"/>
        </w:rPr>
        <w:t>приложении к ООП СОО.</w:t>
      </w:r>
    </w:p>
    <w:p w:rsidR="00C74906" w:rsidRPr="00E23EAD"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Описание оценки предметных результатов по отдельному учебному предмету включает:</w:t>
      </w:r>
    </w:p>
    <w:p w:rsidR="00C74906" w:rsidRPr="00E23EAD" w:rsidRDefault="005F7083"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C74906" w:rsidRPr="00E23EAD" w:rsidRDefault="005F7083"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5F7083" w:rsidRDefault="005F7083"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C74906" w:rsidRPr="00E23EAD">
        <w:rPr>
          <w:sz w:val="24"/>
          <w:szCs w:val="24"/>
        </w:rPr>
        <w:t>график контрольных мероприятий.</w:t>
      </w:r>
    </w:p>
    <w:p w:rsidR="00A4029D" w:rsidRDefault="00A4029D" w:rsidP="00467678">
      <w:pPr>
        <w:pStyle w:val="25"/>
        <w:shd w:val="clear" w:color="auto" w:fill="FFFFFF" w:themeFill="background1"/>
        <w:spacing w:line="240" w:lineRule="auto"/>
        <w:ind w:right="-1" w:firstLine="720"/>
        <w:jc w:val="both"/>
        <w:rPr>
          <w:sz w:val="24"/>
          <w:szCs w:val="24"/>
        </w:rPr>
      </w:pPr>
    </w:p>
    <w:p w:rsidR="00A4029D" w:rsidRPr="00C65726" w:rsidRDefault="00A4029D" w:rsidP="00467678">
      <w:pPr>
        <w:pStyle w:val="25"/>
        <w:shd w:val="clear" w:color="auto" w:fill="FFFFFF" w:themeFill="background1"/>
        <w:spacing w:line="240" w:lineRule="auto"/>
        <w:ind w:right="-1" w:firstLine="720"/>
        <w:jc w:val="both"/>
        <w:rPr>
          <w:b/>
          <w:sz w:val="24"/>
          <w:szCs w:val="24"/>
        </w:rPr>
      </w:pPr>
      <w:bookmarkStart w:id="4" w:name="_Toc105502774"/>
      <w:r w:rsidRPr="00C65726">
        <w:rPr>
          <w:b/>
          <w:sz w:val="24"/>
          <w:szCs w:val="24"/>
        </w:rPr>
        <w:t>1.3.3. Организация и содержание оценочных процедур</w:t>
      </w:r>
      <w:bookmarkEnd w:id="4"/>
    </w:p>
    <w:p w:rsidR="00C74906" w:rsidRPr="00E23EAD" w:rsidRDefault="00C74906" w:rsidP="00467678">
      <w:pPr>
        <w:pStyle w:val="25"/>
        <w:shd w:val="clear" w:color="auto" w:fill="FFFFFF" w:themeFill="background1"/>
        <w:spacing w:line="240" w:lineRule="auto"/>
        <w:ind w:right="-1" w:firstLine="720"/>
        <w:jc w:val="both"/>
        <w:rPr>
          <w:sz w:val="24"/>
          <w:szCs w:val="24"/>
        </w:rPr>
      </w:pPr>
      <w:r w:rsidRPr="00C65726">
        <w:rPr>
          <w:b/>
          <w:sz w:val="24"/>
          <w:szCs w:val="24"/>
        </w:rPr>
        <w:t xml:space="preserve">Стартовая диагностика </w:t>
      </w:r>
      <w:r w:rsidRPr="00E23EAD">
        <w:rPr>
          <w:sz w:val="24"/>
          <w:szCs w:val="24"/>
        </w:rPr>
        <w:t>проводится администрацией образовательной организации с целью оценки готовности к обучению на уровне среднего общего образования.</w:t>
      </w:r>
      <w:r w:rsidR="00A4029D">
        <w:rPr>
          <w:sz w:val="24"/>
          <w:szCs w:val="24"/>
        </w:rPr>
        <w:t xml:space="preserve"> </w:t>
      </w:r>
      <w:r w:rsidRPr="00E23EAD">
        <w:rPr>
          <w:sz w:val="24"/>
          <w:szCs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A4029D"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00A4029D">
        <w:rPr>
          <w:sz w:val="24"/>
          <w:szCs w:val="24"/>
        </w:rPr>
        <w:t xml:space="preserve"> </w:t>
      </w:r>
      <w:r w:rsidRPr="00E23EAD">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4029D" w:rsidRDefault="00C74906" w:rsidP="00467678">
      <w:pPr>
        <w:pStyle w:val="25"/>
        <w:shd w:val="clear" w:color="auto" w:fill="FFFFFF" w:themeFill="background1"/>
        <w:spacing w:line="240" w:lineRule="auto"/>
        <w:ind w:right="-1" w:firstLine="720"/>
        <w:jc w:val="both"/>
        <w:rPr>
          <w:sz w:val="24"/>
          <w:szCs w:val="24"/>
        </w:rPr>
      </w:pPr>
      <w:r w:rsidRPr="00C65726">
        <w:rPr>
          <w:b/>
          <w:sz w:val="24"/>
          <w:szCs w:val="24"/>
        </w:rPr>
        <w:t>Текущая оценка</w:t>
      </w:r>
      <w:r w:rsidRPr="00E23EAD">
        <w:rPr>
          <w:sz w:val="24"/>
          <w:szCs w:val="24"/>
        </w:rPr>
        <w:t xml:space="preserve"> представляет собой процедуру оценки индивидуального продвижения обучающегося в освоении программы учебного предмета.</w:t>
      </w:r>
      <w:r w:rsidR="00A4029D">
        <w:rPr>
          <w:sz w:val="24"/>
          <w:szCs w:val="24"/>
        </w:rPr>
        <w:t xml:space="preserve"> </w:t>
      </w:r>
      <w:r w:rsidRPr="00E23EAD">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r w:rsidR="00A4029D">
        <w:rPr>
          <w:sz w:val="24"/>
          <w:szCs w:val="24"/>
        </w:rPr>
        <w:t xml:space="preserve"> </w:t>
      </w:r>
      <w:r w:rsidRPr="00E23EAD">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r w:rsidR="00A4029D">
        <w:rPr>
          <w:sz w:val="24"/>
          <w:szCs w:val="24"/>
        </w:rPr>
        <w:t xml:space="preserve"> </w:t>
      </w:r>
      <w:r w:rsidRPr="00E23EAD">
        <w:rPr>
          <w:sz w:val="24"/>
          <w:szCs w:val="24"/>
        </w:rPr>
        <w:t xml:space="preserve">В текущей оценке используются различные формы </w:t>
      </w:r>
      <w:r w:rsidRPr="00E23EAD">
        <w:rPr>
          <w:sz w:val="24"/>
          <w:szCs w:val="24"/>
        </w:rPr>
        <w:lastRenderedPageBreak/>
        <w:t>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r w:rsidR="00A4029D">
        <w:rPr>
          <w:sz w:val="24"/>
          <w:szCs w:val="24"/>
        </w:rPr>
        <w:t xml:space="preserve"> </w:t>
      </w:r>
      <w:r w:rsidRPr="00E23EAD">
        <w:rPr>
          <w:sz w:val="24"/>
          <w:szCs w:val="24"/>
        </w:rPr>
        <w:t>Результаты текущей оценки являются основой для индивидуализации учебного процесса.</w:t>
      </w:r>
    </w:p>
    <w:p w:rsidR="00A94498" w:rsidRPr="00A94498" w:rsidRDefault="00C74906" w:rsidP="00805D69">
      <w:pPr>
        <w:pStyle w:val="25"/>
        <w:shd w:val="clear" w:color="auto" w:fill="FFFFFF" w:themeFill="background1"/>
        <w:spacing w:line="240" w:lineRule="auto"/>
        <w:ind w:right="-1" w:firstLine="720"/>
        <w:jc w:val="both"/>
        <w:rPr>
          <w:sz w:val="24"/>
          <w:szCs w:val="24"/>
        </w:rPr>
      </w:pPr>
      <w:r w:rsidRPr="00C65726">
        <w:rPr>
          <w:b/>
          <w:sz w:val="24"/>
          <w:szCs w:val="24"/>
        </w:rPr>
        <w:t>Тематическая оценка</w:t>
      </w:r>
      <w:r w:rsidRPr="00E23EAD">
        <w:rPr>
          <w:sz w:val="24"/>
          <w:szCs w:val="24"/>
        </w:rPr>
        <w:t xml:space="preserve"> представляет собой процедуру оценки уровня достижения тематических планируемых результатов по учебному предмету.</w:t>
      </w:r>
    </w:p>
    <w:p w:rsidR="00A94498" w:rsidRPr="00A94498" w:rsidRDefault="00A94498" w:rsidP="00467678">
      <w:pPr>
        <w:pStyle w:val="25"/>
        <w:shd w:val="clear" w:color="auto" w:fill="FFFFFF" w:themeFill="background1"/>
        <w:spacing w:line="240" w:lineRule="auto"/>
        <w:ind w:right="-1" w:firstLine="720"/>
        <w:jc w:val="both"/>
        <w:rPr>
          <w:sz w:val="24"/>
          <w:szCs w:val="24"/>
        </w:rPr>
      </w:pPr>
      <w:r w:rsidRPr="00C65726">
        <w:rPr>
          <w:b/>
          <w:sz w:val="24"/>
          <w:szCs w:val="24"/>
        </w:rPr>
        <w:t>Внутренний мониторинг</w:t>
      </w:r>
      <w:r w:rsidRPr="00A94498">
        <w:rPr>
          <w:sz w:val="24"/>
          <w:szCs w:val="24"/>
        </w:rPr>
        <w:t xml:space="preserve">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A94498" w:rsidRPr="00A94498" w:rsidRDefault="00A94498" w:rsidP="00467678">
      <w:pPr>
        <w:pStyle w:val="25"/>
        <w:shd w:val="clear" w:color="auto" w:fill="FFFFFF" w:themeFill="background1"/>
        <w:spacing w:line="240" w:lineRule="auto"/>
        <w:ind w:right="-1" w:firstLine="720"/>
        <w:jc w:val="both"/>
        <w:rPr>
          <w:sz w:val="24"/>
          <w:szCs w:val="24"/>
        </w:rPr>
      </w:pPr>
      <w:r w:rsidRPr="00C65726">
        <w:rPr>
          <w:b/>
          <w:sz w:val="24"/>
          <w:szCs w:val="24"/>
        </w:rPr>
        <w:t>Промежуточная аттестация</w:t>
      </w:r>
      <w:r w:rsidRPr="00A94498">
        <w:rPr>
          <w:sz w:val="24"/>
          <w:szCs w:val="24"/>
        </w:rPr>
        <w:t xml:space="preserve"> представляет собой процедуру аттестации обучающихся на уровне среднего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A94498" w:rsidRPr="00A94498" w:rsidRDefault="00A94498" w:rsidP="00467678">
      <w:pPr>
        <w:pStyle w:val="25"/>
        <w:shd w:val="clear" w:color="auto" w:fill="FFFFFF" w:themeFill="background1"/>
        <w:spacing w:line="240" w:lineRule="auto"/>
        <w:ind w:right="-1" w:firstLine="720"/>
        <w:jc w:val="both"/>
        <w:rPr>
          <w:sz w:val="24"/>
          <w:szCs w:val="24"/>
        </w:rPr>
      </w:pPr>
      <w:r w:rsidRPr="00A94498">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заданий базового уровня или получения 65% от максимального балла за выполнение заданий базового уровня</w:t>
      </w:r>
      <w:r>
        <w:rPr>
          <w:sz w:val="24"/>
          <w:szCs w:val="24"/>
        </w:rPr>
        <w:t>.</w:t>
      </w:r>
    </w:p>
    <w:p w:rsidR="00C74906" w:rsidRPr="00E23EAD" w:rsidRDefault="00A94498" w:rsidP="00C13E5F">
      <w:pPr>
        <w:pStyle w:val="25"/>
        <w:shd w:val="clear" w:color="auto" w:fill="FFFFFF" w:themeFill="background1"/>
        <w:spacing w:line="240" w:lineRule="auto"/>
        <w:ind w:right="-1" w:firstLine="720"/>
        <w:jc w:val="both"/>
        <w:rPr>
          <w:sz w:val="24"/>
          <w:szCs w:val="24"/>
        </w:rPr>
      </w:pPr>
      <w:r w:rsidRPr="00A94498">
        <w:rPr>
          <w:sz w:val="24"/>
          <w:szCs w:val="24"/>
        </w:rPr>
        <w:t>Порядок проведения промежуточной аттестации регламентируется Законом "Об образовании в Российской Федерации" (</w:t>
      </w:r>
      <w:hyperlink r:id="rId10" w:history="1">
        <w:r w:rsidRPr="00650920">
          <w:t>статья 58</w:t>
        </w:r>
      </w:hyperlink>
      <w:r w:rsidRPr="00A94498">
        <w:rPr>
          <w:sz w:val="24"/>
          <w:szCs w:val="24"/>
        </w:rPr>
        <w:t xml:space="preserve">) и локальным нормативным актом </w:t>
      </w:r>
      <w:bookmarkStart w:id="5" w:name="sub_136"/>
      <w:r>
        <w:rPr>
          <w:sz w:val="24"/>
          <w:szCs w:val="24"/>
        </w:rPr>
        <w:t>образовательной организации.</w:t>
      </w:r>
      <w:bookmarkEnd w:id="5"/>
    </w:p>
    <w:p w:rsidR="00C74906" w:rsidRPr="00E23EAD" w:rsidRDefault="00C74906" w:rsidP="00467678">
      <w:pPr>
        <w:pStyle w:val="25"/>
        <w:shd w:val="clear" w:color="auto" w:fill="FFFFFF" w:themeFill="background1"/>
        <w:spacing w:line="240" w:lineRule="auto"/>
        <w:ind w:right="-1" w:firstLine="720"/>
        <w:jc w:val="both"/>
        <w:rPr>
          <w:sz w:val="24"/>
          <w:szCs w:val="24"/>
        </w:rPr>
      </w:pPr>
      <w:r w:rsidRPr="00E23EAD">
        <w:rPr>
          <w:sz w:val="24"/>
          <w:szCs w:val="24"/>
        </w:rPr>
        <w:t xml:space="preserve">Содержание и периодичность внутреннего мониторинга устанавливается решением педагогического совета </w:t>
      </w:r>
      <w:r w:rsidR="00A4029D">
        <w:rPr>
          <w:sz w:val="24"/>
          <w:szCs w:val="24"/>
        </w:rPr>
        <w:t>МБОУ "Средняя общеобразовательная школа № 27 имени А.А. Дейнеки"</w:t>
      </w:r>
      <w:r w:rsidRPr="00E23EAD">
        <w:rPr>
          <w:sz w:val="24"/>
          <w:szCs w:val="24"/>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146BE" w:rsidRPr="00650920" w:rsidRDefault="007146BE" w:rsidP="00467678">
      <w:pPr>
        <w:pStyle w:val="25"/>
        <w:shd w:val="clear" w:color="auto" w:fill="FFFFFF" w:themeFill="background1"/>
        <w:spacing w:line="240" w:lineRule="auto"/>
        <w:ind w:right="-1" w:firstLine="720"/>
        <w:jc w:val="both"/>
      </w:pPr>
    </w:p>
    <w:p w:rsidR="00400B11" w:rsidRPr="00C65726" w:rsidRDefault="00400B11" w:rsidP="00467678">
      <w:pPr>
        <w:pStyle w:val="25"/>
        <w:shd w:val="clear" w:color="auto" w:fill="FFFFFF" w:themeFill="background1"/>
        <w:spacing w:line="240" w:lineRule="auto"/>
        <w:ind w:right="-1" w:firstLine="720"/>
        <w:jc w:val="both"/>
        <w:rPr>
          <w:b/>
          <w:sz w:val="24"/>
          <w:szCs w:val="24"/>
        </w:rPr>
      </w:pPr>
      <w:r w:rsidRPr="00C65726">
        <w:rPr>
          <w:b/>
          <w:sz w:val="24"/>
          <w:szCs w:val="24"/>
        </w:rPr>
        <w:t xml:space="preserve">2. СОДЕРЖАТЕЛЬНЫЙ РАЗДЕЛ ОСНОВНОЙ ОБРАЗОВАТЕЛЬНОЙ ПРОГРАММЫ </w:t>
      </w:r>
      <w:r w:rsidR="003719CC" w:rsidRPr="00C65726">
        <w:rPr>
          <w:b/>
          <w:sz w:val="24"/>
          <w:szCs w:val="24"/>
        </w:rPr>
        <w:t>СРЕДНЕГО</w:t>
      </w:r>
      <w:r w:rsidR="00C65726">
        <w:rPr>
          <w:b/>
          <w:sz w:val="24"/>
          <w:szCs w:val="24"/>
        </w:rPr>
        <w:t xml:space="preserve"> ОБЩЕГО ОБРАЗОВАНИЯ</w:t>
      </w:r>
    </w:p>
    <w:p w:rsidR="00400B11" w:rsidRPr="00C65726" w:rsidRDefault="00C65726" w:rsidP="00467678">
      <w:pPr>
        <w:pStyle w:val="25"/>
        <w:shd w:val="clear" w:color="auto" w:fill="FFFFFF" w:themeFill="background1"/>
        <w:spacing w:line="240" w:lineRule="auto"/>
        <w:ind w:right="-1" w:firstLine="720"/>
        <w:jc w:val="both"/>
        <w:rPr>
          <w:b/>
          <w:color w:val="FF0000"/>
          <w:sz w:val="24"/>
          <w:szCs w:val="24"/>
        </w:rPr>
      </w:pPr>
      <w:r>
        <w:rPr>
          <w:b/>
          <w:sz w:val="24"/>
          <w:szCs w:val="24"/>
        </w:rPr>
        <w:t>2.1.</w:t>
      </w:r>
      <w:r w:rsidR="00400B11" w:rsidRPr="00C65726">
        <w:rPr>
          <w:b/>
          <w:sz w:val="24"/>
          <w:szCs w:val="24"/>
        </w:rPr>
        <w:t xml:space="preserve"> </w:t>
      </w:r>
      <w:r w:rsidR="00FD0EA8">
        <w:rPr>
          <w:b/>
          <w:sz w:val="24"/>
          <w:szCs w:val="24"/>
        </w:rPr>
        <w:t xml:space="preserve">ФЕДЕРАЛЬНЫЕ </w:t>
      </w:r>
      <w:r w:rsidR="00400B11" w:rsidRPr="00C65726">
        <w:rPr>
          <w:b/>
          <w:sz w:val="24"/>
          <w:szCs w:val="24"/>
        </w:rPr>
        <w:t>РАБОЧИЕ ПРОГРАММЫ УЧЕБНЫХ ПРЕДМЕТОВ</w:t>
      </w:r>
      <w:r w:rsidR="00400B11" w:rsidRPr="00C65726">
        <w:rPr>
          <w:b/>
          <w:color w:val="FF0000"/>
          <w:sz w:val="24"/>
          <w:szCs w:val="24"/>
        </w:rPr>
        <w:t xml:space="preserve"> </w:t>
      </w:r>
      <w:r w:rsidR="00FD0EA8">
        <w:rPr>
          <w:b/>
          <w:color w:val="FF0000"/>
          <w:sz w:val="24"/>
          <w:szCs w:val="24"/>
        </w:rPr>
        <w:t xml:space="preserve"> </w:t>
      </w:r>
    </w:p>
    <w:p w:rsidR="003719CC" w:rsidRPr="00650920" w:rsidRDefault="003719CC" w:rsidP="00467678">
      <w:pPr>
        <w:pStyle w:val="25"/>
        <w:shd w:val="clear" w:color="auto" w:fill="FFFFFF" w:themeFill="background1"/>
        <w:spacing w:line="240" w:lineRule="auto"/>
        <w:ind w:right="-1" w:firstLine="720"/>
        <w:jc w:val="both"/>
        <w:rPr>
          <w:sz w:val="24"/>
          <w:szCs w:val="24"/>
        </w:rPr>
      </w:pPr>
      <w:r w:rsidRPr="00650920">
        <w:rPr>
          <w:sz w:val="24"/>
          <w:szCs w:val="24"/>
        </w:rPr>
        <w:t>Рабочие программы учебных предметов, учебных курсов (в том числе внеурочной деятельности), учебных модулей должны обеспечивать достижение планируемых результатов освоения ООП СОО и разработаны на основе требований ФГОС СОО к результатам освоения ООП СОО и с учётом федеральных рабочих программ, разработанных Федеральным государственным бюджетным научным учреждением «Институт стратегии развития образования российской академии образования».</w:t>
      </w:r>
    </w:p>
    <w:p w:rsidR="003719CC" w:rsidRPr="00650920" w:rsidRDefault="003719CC" w:rsidP="00467678">
      <w:pPr>
        <w:pStyle w:val="25"/>
        <w:shd w:val="clear" w:color="auto" w:fill="FFFFFF" w:themeFill="background1"/>
        <w:spacing w:line="240" w:lineRule="auto"/>
        <w:ind w:right="-1" w:firstLine="720"/>
        <w:jc w:val="both"/>
        <w:rPr>
          <w:sz w:val="24"/>
          <w:szCs w:val="24"/>
        </w:rPr>
      </w:pPr>
      <w:r w:rsidRPr="00650920">
        <w:rPr>
          <w:sz w:val="24"/>
          <w:szCs w:val="24"/>
        </w:rPr>
        <w:t>Рабочие программы учебных предметов, учебных курсов (в том числе внеурочной деятельности), учебных модулей должны включать:</w:t>
      </w:r>
    </w:p>
    <w:p w:rsidR="003719CC" w:rsidRPr="00650920" w:rsidRDefault="003719CC"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 пояснительную записку, отражающую общие цели и задачи изучения учебного предмета, место в структуре учебного плана, а также подходы к отбору содержания и </w:t>
      </w:r>
      <w:r w:rsidR="003B7E45" w:rsidRPr="00650920">
        <w:rPr>
          <w:sz w:val="24"/>
          <w:szCs w:val="24"/>
        </w:rPr>
        <w:t>определению планируемых результатов;</w:t>
      </w:r>
    </w:p>
    <w:p w:rsidR="003719CC" w:rsidRPr="00650920" w:rsidRDefault="003719CC" w:rsidP="00467678">
      <w:pPr>
        <w:pStyle w:val="25"/>
        <w:shd w:val="clear" w:color="auto" w:fill="FFFFFF" w:themeFill="background1"/>
        <w:spacing w:line="240" w:lineRule="auto"/>
        <w:ind w:right="-1" w:firstLine="720"/>
        <w:jc w:val="both"/>
        <w:rPr>
          <w:sz w:val="24"/>
          <w:szCs w:val="24"/>
        </w:rPr>
      </w:pPr>
      <w:r w:rsidRPr="00650920">
        <w:rPr>
          <w:sz w:val="24"/>
          <w:szCs w:val="24"/>
        </w:rPr>
        <w:t>- содержание учебного предмета, учебного курса (в том числе внеурочной деятельности), учебного модуля;</w:t>
      </w:r>
    </w:p>
    <w:p w:rsidR="003B7E45" w:rsidRDefault="003719CC" w:rsidP="00467678">
      <w:pPr>
        <w:pStyle w:val="25"/>
        <w:shd w:val="clear" w:color="auto" w:fill="FFFFFF" w:themeFill="background1"/>
        <w:spacing w:line="240" w:lineRule="auto"/>
        <w:ind w:right="-1" w:firstLine="720"/>
        <w:jc w:val="both"/>
        <w:rPr>
          <w:sz w:val="24"/>
          <w:szCs w:val="24"/>
        </w:rPr>
      </w:pPr>
      <w:r w:rsidRPr="00650920">
        <w:rPr>
          <w:sz w:val="24"/>
          <w:szCs w:val="24"/>
        </w:rPr>
        <w:t>- планируемые результаты освоения учебного предмета, учебного курса (в том числе внеурочной деятельности), учебного модуля</w:t>
      </w:r>
      <w:r w:rsidR="003B7E45" w:rsidRPr="00650920">
        <w:rPr>
          <w:sz w:val="24"/>
          <w:szCs w:val="24"/>
        </w:rPr>
        <w:t xml:space="preserve"> (личностные, метапредметные, предметные)</w:t>
      </w:r>
      <w:r w:rsidRPr="00650920">
        <w:rPr>
          <w:sz w:val="24"/>
          <w:szCs w:val="24"/>
        </w:rPr>
        <w:t>;</w:t>
      </w:r>
    </w:p>
    <w:p w:rsidR="00FD0EA8" w:rsidRPr="00FD0EA8" w:rsidRDefault="00FD0EA8" w:rsidP="00467678">
      <w:pPr>
        <w:pStyle w:val="25"/>
        <w:shd w:val="clear" w:color="auto" w:fill="FFFFFF" w:themeFill="background1"/>
        <w:spacing w:line="240" w:lineRule="auto"/>
        <w:ind w:right="-1" w:firstLine="720"/>
        <w:jc w:val="both"/>
        <w:rPr>
          <w:sz w:val="24"/>
          <w:szCs w:val="24"/>
        </w:rPr>
      </w:pPr>
      <w:r w:rsidRPr="00FD0EA8">
        <w:lastRenderedPageBreak/>
        <w:t>- тематическое</w:t>
      </w:r>
      <w:r w:rsidRPr="00FD0EA8">
        <w:rPr>
          <w:spacing w:val="1"/>
        </w:rPr>
        <w:t xml:space="preserve"> </w:t>
      </w:r>
      <w:r w:rsidRPr="00FD0EA8">
        <w:t>планирование</w:t>
      </w:r>
      <w:r w:rsidRPr="00FD0EA8">
        <w:rPr>
          <w:spacing w:val="1"/>
        </w:rPr>
        <w:t xml:space="preserve"> </w:t>
      </w:r>
      <w:r w:rsidRPr="00FD0EA8">
        <w:t>с</w:t>
      </w:r>
      <w:r w:rsidRPr="00FD0EA8">
        <w:rPr>
          <w:spacing w:val="1"/>
        </w:rPr>
        <w:t xml:space="preserve"> </w:t>
      </w:r>
      <w:r w:rsidRPr="00FD0EA8">
        <w:t>указанием</w:t>
      </w:r>
      <w:r w:rsidRPr="00FD0EA8">
        <w:rPr>
          <w:spacing w:val="1"/>
        </w:rPr>
        <w:t xml:space="preserve"> </w:t>
      </w:r>
      <w:r w:rsidRPr="00FD0EA8">
        <w:t>количества</w:t>
      </w:r>
      <w:r w:rsidRPr="00FD0EA8">
        <w:rPr>
          <w:spacing w:val="1"/>
        </w:rPr>
        <w:t xml:space="preserve"> </w:t>
      </w:r>
      <w:r w:rsidRPr="00FD0EA8">
        <w:t>академических</w:t>
      </w:r>
      <w:r w:rsidRPr="00FD0EA8">
        <w:rPr>
          <w:spacing w:val="1"/>
        </w:rPr>
        <w:t xml:space="preserve"> </w:t>
      </w:r>
      <w:r w:rsidRPr="00FD0EA8">
        <w:t>часов,</w:t>
      </w:r>
      <w:r w:rsidRPr="00FD0EA8">
        <w:rPr>
          <w:spacing w:val="1"/>
        </w:rPr>
        <w:t xml:space="preserve"> </w:t>
      </w:r>
      <w:r w:rsidRPr="00FD0EA8">
        <w:t>отводимых</w:t>
      </w:r>
      <w:r w:rsidRPr="00FD0EA8">
        <w:rPr>
          <w:spacing w:val="1"/>
        </w:rPr>
        <w:t xml:space="preserve"> </w:t>
      </w:r>
      <w:r w:rsidRPr="00FD0EA8">
        <w:t>на</w:t>
      </w:r>
      <w:r w:rsidRPr="00FD0EA8">
        <w:rPr>
          <w:spacing w:val="1"/>
        </w:rPr>
        <w:t xml:space="preserve"> </w:t>
      </w:r>
      <w:r w:rsidRPr="00FD0EA8">
        <w:t>освоение каждой темы учебного предмета, учебного курса (в том числе внеурочной деятельности),</w:t>
      </w:r>
      <w:r w:rsidRPr="00FD0EA8">
        <w:rPr>
          <w:spacing w:val="-57"/>
        </w:rPr>
        <w:t xml:space="preserve"> </w:t>
      </w:r>
      <w:r w:rsidRPr="00FD0EA8">
        <w:t>учебного</w:t>
      </w:r>
      <w:r w:rsidRPr="00FD0EA8">
        <w:rPr>
          <w:spacing w:val="1"/>
        </w:rPr>
        <w:t xml:space="preserve"> </w:t>
      </w:r>
      <w:r w:rsidRPr="00FD0EA8">
        <w:t>модуля</w:t>
      </w:r>
      <w:r w:rsidRPr="00FD0EA8">
        <w:rPr>
          <w:spacing w:val="1"/>
        </w:rPr>
        <w:t xml:space="preserve"> </w:t>
      </w:r>
      <w:r w:rsidRPr="00FD0EA8">
        <w:t>и</w:t>
      </w:r>
      <w:r w:rsidRPr="00FD0EA8">
        <w:rPr>
          <w:spacing w:val="1"/>
        </w:rPr>
        <w:t xml:space="preserve"> </w:t>
      </w:r>
      <w:r w:rsidRPr="00FD0EA8">
        <w:t>возможность</w:t>
      </w:r>
      <w:r w:rsidRPr="00FD0EA8">
        <w:rPr>
          <w:spacing w:val="1"/>
        </w:rPr>
        <w:t xml:space="preserve"> </w:t>
      </w:r>
      <w:r w:rsidRPr="00FD0EA8">
        <w:t>использования</w:t>
      </w:r>
      <w:r w:rsidRPr="00FD0EA8">
        <w:rPr>
          <w:spacing w:val="1"/>
        </w:rPr>
        <w:t xml:space="preserve"> </w:t>
      </w:r>
      <w:r w:rsidRPr="00FD0EA8">
        <w:t>по</w:t>
      </w:r>
      <w:r w:rsidRPr="00FD0EA8">
        <w:rPr>
          <w:spacing w:val="1"/>
        </w:rPr>
        <w:t xml:space="preserve"> </w:t>
      </w:r>
      <w:r w:rsidRPr="00FD0EA8">
        <w:t>этой</w:t>
      </w:r>
      <w:r w:rsidRPr="00FD0EA8">
        <w:rPr>
          <w:spacing w:val="1"/>
        </w:rPr>
        <w:t xml:space="preserve"> </w:t>
      </w:r>
      <w:r w:rsidRPr="00FD0EA8">
        <w:t>теме</w:t>
      </w:r>
      <w:r w:rsidRPr="00FD0EA8">
        <w:rPr>
          <w:spacing w:val="1"/>
        </w:rPr>
        <w:t xml:space="preserve"> </w:t>
      </w:r>
      <w:r w:rsidRPr="00FD0EA8">
        <w:t>электронных</w:t>
      </w:r>
      <w:r w:rsidRPr="00FD0EA8">
        <w:rPr>
          <w:spacing w:val="1"/>
        </w:rPr>
        <w:t xml:space="preserve"> </w:t>
      </w:r>
      <w:r w:rsidRPr="00FD0EA8">
        <w:t>(цифровых)</w:t>
      </w:r>
      <w:r w:rsidRPr="00FD0EA8">
        <w:rPr>
          <w:spacing w:val="1"/>
        </w:rPr>
        <w:t xml:space="preserve"> </w:t>
      </w:r>
      <w:r w:rsidRPr="00FD0EA8">
        <w:t>образовательных</w:t>
      </w:r>
      <w:r w:rsidRPr="00FD0EA8">
        <w:rPr>
          <w:spacing w:val="1"/>
        </w:rPr>
        <w:t xml:space="preserve"> </w:t>
      </w:r>
      <w:r w:rsidRPr="00FD0EA8">
        <w:t>ресурсов,</w:t>
      </w:r>
      <w:r w:rsidRPr="00FD0EA8">
        <w:rPr>
          <w:spacing w:val="1"/>
        </w:rPr>
        <w:t xml:space="preserve"> </w:t>
      </w:r>
      <w:r w:rsidRPr="00FD0EA8">
        <w:t>являющихся</w:t>
      </w:r>
      <w:r w:rsidRPr="00FD0EA8">
        <w:rPr>
          <w:spacing w:val="1"/>
        </w:rPr>
        <w:t xml:space="preserve"> </w:t>
      </w:r>
      <w:r w:rsidRPr="00FD0EA8">
        <w:t>учебно-методическими</w:t>
      </w:r>
      <w:r w:rsidRPr="00FD0EA8">
        <w:rPr>
          <w:spacing w:val="1"/>
        </w:rPr>
        <w:t xml:space="preserve"> </w:t>
      </w:r>
      <w:r w:rsidRPr="00FD0EA8">
        <w:t>материалами</w:t>
      </w:r>
      <w:r w:rsidRPr="00FD0EA8">
        <w:rPr>
          <w:spacing w:val="1"/>
        </w:rPr>
        <w:t xml:space="preserve"> </w:t>
      </w:r>
      <w:r w:rsidRPr="00FD0EA8">
        <w:t>(мультимедийные</w:t>
      </w:r>
      <w:r w:rsidRPr="00FD0EA8">
        <w:rPr>
          <w:spacing w:val="-57"/>
        </w:rPr>
        <w:t xml:space="preserve"> </w:t>
      </w:r>
      <w:r w:rsidRPr="00FD0EA8">
        <w:t>программы,</w:t>
      </w:r>
      <w:r w:rsidRPr="00FD0EA8">
        <w:rPr>
          <w:spacing w:val="1"/>
        </w:rPr>
        <w:t xml:space="preserve"> </w:t>
      </w:r>
      <w:r w:rsidRPr="00FD0EA8">
        <w:t>электронные</w:t>
      </w:r>
      <w:r w:rsidRPr="00FD0EA8">
        <w:rPr>
          <w:spacing w:val="1"/>
        </w:rPr>
        <w:t xml:space="preserve"> </w:t>
      </w:r>
      <w:r w:rsidRPr="00FD0EA8">
        <w:t>учебники</w:t>
      </w:r>
      <w:r w:rsidRPr="00FD0EA8">
        <w:rPr>
          <w:spacing w:val="1"/>
        </w:rPr>
        <w:t xml:space="preserve"> </w:t>
      </w:r>
      <w:r w:rsidRPr="00FD0EA8">
        <w:t>и</w:t>
      </w:r>
      <w:r w:rsidRPr="00FD0EA8">
        <w:rPr>
          <w:spacing w:val="1"/>
        </w:rPr>
        <w:t xml:space="preserve"> </w:t>
      </w:r>
      <w:r w:rsidRPr="00FD0EA8">
        <w:t>задачники,</w:t>
      </w:r>
      <w:r w:rsidRPr="00FD0EA8">
        <w:rPr>
          <w:spacing w:val="1"/>
        </w:rPr>
        <w:t xml:space="preserve"> </w:t>
      </w:r>
      <w:r w:rsidRPr="00FD0EA8">
        <w:t>электронные.</w:t>
      </w:r>
    </w:p>
    <w:p w:rsidR="003B7E45" w:rsidRPr="00FD0EA8" w:rsidRDefault="003B7E45" w:rsidP="00467678">
      <w:pPr>
        <w:pStyle w:val="25"/>
        <w:shd w:val="clear" w:color="auto" w:fill="FFFFFF" w:themeFill="background1"/>
        <w:spacing w:line="240" w:lineRule="auto"/>
        <w:ind w:right="-1" w:firstLine="720"/>
        <w:jc w:val="both"/>
        <w:rPr>
          <w:sz w:val="24"/>
          <w:szCs w:val="24"/>
        </w:rPr>
      </w:pPr>
      <w:r w:rsidRPr="00FD0EA8">
        <w:rPr>
          <w:sz w:val="24"/>
          <w:szCs w:val="24"/>
        </w:rP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FD0EA8" w:rsidRPr="00FD0EA8" w:rsidRDefault="003B7E45" w:rsidP="00467678">
      <w:pPr>
        <w:pStyle w:val="25"/>
        <w:shd w:val="clear" w:color="auto" w:fill="FFFFFF" w:themeFill="background1"/>
        <w:spacing w:line="240" w:lineRule="auto"/>
        <w:ind w:right="-1" w:firstLine="720"/>
        <w:jc w:val="both"/>
        <w:rPr>
          <w:sz w:val="24"/>
          <w:szCs w:val="24"/>
        </w:rPr>
      </w:pPr>
      <w:r w:rsidRPr="00FD0EA8">
        <w:rPr>
          <w:sz w:val="24"/>
          <w:szCs w:val="24"/>
        </w:rPr>
        <w:t>Рабо</w:t>
      </w:r>
      <w:r w:rsidR="00FD0EA8" w:rsidRPr="00FD0EA8">
        <w:rPr>
          <w:sz w:val="24"/>
          <w:szCs w:val="24"/>
        </w:rPr>
        <w:t xml:space="preserve">чие программы учебных предметов </w:t>
      </w:r>
      <w:r w:rsidRPr="00FD0EA8">
        <w:rPr>
          <w:sz w:val="24"/>
          <w:szCs w:val="24"/>
        </w:rPr>
        <w:t>могут быть реализованы с применением электронного обучения и дистанционных образовательных технологий. Формы электронного обучения и цифровых образовательных технологий, используемых в образовательном процессе, указаны в разделе «Тематическое планирование» рабочей программы по каждому учебному предмету, учебному курсу (в том числе внеурочной деятельности), учебному модулю.</w:t>
      </w:r>
    </w:p>
    <w:p w:rsidR="003B7E45" w:rsidRPr="009106AD" w:rsidRDefault="003B7E45" w:rsidP="00467678">
      <w:pPr>
        <w:pStyle w:val="25"/>
        <w:shd w:val="clear" w:color="auto" w:fill="FFFFFF" w:themeFill="background1"/>
        <w:spacing w:line="240" w:lineRule="auto"/>
        <w:ind w:right="-1" w:firstLine="720"/>
        <w:jc w:val="both"/>
        <w:rPr>
          <w:sz w:val="24"/>
          <w:szCs w:val="24"/>
        </w:rPr>
      </w:pPr>
    </w:p>
    <w:p w:rsidR="00C03C2F" w:rsidRPr="00C65726" w:rsidRDefault="00C03C2F" w:rsidP="00467678">
      <w:pPr>
        <w:pStyle w:val="25"/>
        <w:shd w:val="clear" w:color="auto" w:fill="FFFFFF" w:themeFill="background1"/>
        <w:spacing w:line="240" w:lineRule="auto"/>
        <w:ind w:right="-1" w:firstLine="720"/>
        <w:jc w:val="center"/>
        <w:rPr>
          <w:b/>
          <w:sz w:val="24"/>
          <w:szCs w:val="24"/>
        </w:rPr>
      </w:pPr>
      <w:r w:rsidRPr="00C65726">
        <w:rPr>
          <w:b/>
          <w:sz w:val="24"/>
          <w:szCs w:val="24"/>
        </w:rPr>
        <w:t>2.1.1. РУССКИЙ ЯЗЫК</w:t>
      </w:r>
    </w:p>
    <w:p w:rsidR="00C03C2F" w:rsidRPr="00C65726" w:rsidRDefault="003B7E45" w:rsidP="00467678">
      <w:pPr>
        <w:pStyle w:val="25"/>
        <w:shd w:val="clear" w:color="auto" w:fill="FFFFFF" w:themeFill="background1"/>
        <w:spacing w:line="240" w:lineRule="auto"/>
        <w:ind w:right="-1" w:firstLine="720"/>
        <w:jc w:val="center"/>
        <w:rPr>
          <w:b/>
          <w:sz w:val="24"/>
          <w:szCs w:val="24"/>
        </w:rPr>
      </w:pPr>
      <w:r w:rsidRPr="00C65726">
        <w:rPr>
          <w:b/>
          <w:sz w:val="24"/>
          <w:szCs w:val="24"/>
        </w:rPr>
        <w:t>ПОЯСНИТЕЛЬНАЯ ЗАПИСКА</w:t>
      </w:r>
    </w:p>
    <w:p w:rsidR="003B7E45" w:rsidRPr="00650920" w:rsidRDefault="006D1D8A" w:rsidP="00467678">
      <w:pPr>
        <w:pStyle w:val="25"/>
        <w:shd w:val="clear" w:color="auto" w:fill="FFFFFF" w:themeFill="background1"/>
        <w:spacing w:line="240" w:lineRule="auto"/>
        <w:ind w:right="-1" w:firstLine="720"/>
        <w:jc w:val="both"/>
        <w:rPr>
          <w:sz w:val="24"/>
          <w:szCs w:val="24"/>
        </w:rPr>
      </w:pPr>
      <w:r w:rsidRPr="00650920">
        <w:rPr>
          <w:sz w:val="24"/>
          <w:szCs w:val="24"/>
        </w:rPr>
        <w:t>Р</w:t>
      </w:r>
      <w:r w:rsidR="003B7E45" w:rsidRPr="00650920">
        <w:rPr>
          <w:sz w:val="24"/>
          <w:szCs w:val="24"/>
        </w:rPr>
        <w:t>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Программа по русскому языку позволит учителю:</w:t>
      </w:r>
    </w:p>
    <w:p w:rsidR="003B7E45" w:rsidRPr="00C03C2F" w:rsidRDefault="006D1D8A"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3B7E45" w:rsidRPr="00C03C2F">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3B7E45" w:rsidRPr="00C03C2F" w:rsidRDefault="006D1D8A"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3B7E45" w:rsidRPr="00C03C2F">
        <w:rPr>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p>
    <w:p w:rsidR="003B7E45" w:rsidRPr="00C03C2F" w:rsidRDefault="006D1D8A" w:rsidP="00467678">
      <w:pPr>
        <w:pStyle w:val="25"/>
        <w:shd w:val="clear" w:color="auto" w:fill="FFFFFF" w:themeFill="background1"/>
        <w:spacing w:line="240" w:lineRule="auto"/>
        <w:ind w:right="-1" w:firstLine="720"/>
        <w:jc w:val="both"/>
        <w:rPr>
          <w:sz w:val="24"/>
          <w:szCs w:val="24"/>
        </w:rPr>
      </w:pPr>
      <w:r>
        <w:rPr>
          <w:sz w:val="24"/>
          <w:szCs w:val="24"/>
        </w:rPr>
        <w:t xml:space="preserve">- </w:t>
      </w:r>
      <w:r w:rsidR="003B7E45" w:rsidRPr="00C03C2F">
        <w:rPr>
          <w:sz w:val="24"/>
          <w:szCs w:val="24"/>
        </w:rPr>
        <w:t>разработать календарно-тематическое планирование с учётом особенностей конкретного класса.</w:t>
      </w:r>
    </w:p>
    <w:p w:rsidR="006D1D8A" w:rsidRPr="00C65726" w:rsidRDefault="006D1D8A" w:rsidP="00467678">
      <w:pPr>
        <w:pStyle w:val="25"/>
        <w:shd w:val="clear" w:color="auto" w:fill="FFFFFF" w:themeFill="background1"/>
        <w:spacing w:line="240" w:lineRule="auto"/>
        <w:ind w:right="-1" w:firstLine="720"/>
        <w:jc w:val="center"/>
        <w:rPr>
          <w:b/>
          <w:sz w:val="24"/>
          <w:szCs w:val="24"/>
        </w:rPr>
      </w:pPr>
      <w:bookmarkStart w:id="6" w:name="bookmark38"/>
      <w:r w:rsidRPr="00C65726">
        <w:rPr>
          <w:b/>
          <w:sz w:val="24"/>
          <w:szCs w:val="24"/>
        </w:rPr>
        <w:t>ОБЩАЯ ХАРАКТЕРИСТИКА УЧЕБНОГО ПРЕДМЕТА</w:t>
      </w:r>
    </w:p>
    <w:p w:rsidR="006D1D8A" w:rsidRPr="00C65726" w:rsidRDefault="006D1D8A" w:rsidP="00467678">
      <w:pPr>
        <w:pStyle w:val="25"/>
        <w:shd w:val="clear" w:color="auto" w:fill="FFFFFF" w:themeFill="background1"/>
        <w:spacing w:line="240" w:lineRule="auto"/>
        <w:ind w:right="-1" w:firstLine="720"/>
        <w:jc w:val="center"/>
        <w:rPr>
          <w:b/>
          <w:sz w:val="24"/>
          <w:szCs w:val="24"/>
        </w:rPr>
      </w:pPr>
      <w:r w:rsidRPr="00C65726">
        <w:rPr>
          <w:b/>
          <w:sz w:val="24"/>
          <w:szCs w:val="24"/>
        </w:rPr>
        <w:t>«РУССКИЙ ЯЗЫК»</w:t>
      </w:r>
      <w:bookmarkEnd w:id="6"/>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на процессы формирования универсальных интеллектуальных умений, навыков самоорганизации и самоконтроля.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w:t>
      </w:r>
      <w:r w:rsidRPr="00C03C2F">
        <w:rPr>
          <w:sz w:val="24"/>
          <w:szCs w:val="24"/>
        </w:rPr>
        <w:lastRenderedPageBreak/>
        <w:t>государства.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3B7E45"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6D1D8A" w:rsidRPr="00C65726" w:rsidRDefault="006D1D8A" w:rsidP="00467678">
      <w:pPr>
        <w:pStyle w:val="25"/>
        <w:shd w:val="clear" w:color="auto" w:fill="FFFFFF" w:themeFill="background1"/>
        <w:spacing w:line="240" w:lineRule="auto"/>
        <w:ind w:right="-1" w:firstLine="720"/>
        <w:jc w:val="both"/>
        <w:rPr>
          <w:b/>
          <w:sz w:val="24"/>
          <w:szCs w:val="24"/>
        </w:rPr>
      </w:pPr>
      <w:bookmarkStart w:id="7" w:name="bookmark40"/>
      <w:r w:rsidRPr="00C65726">
        <w:rPr>
          <w:b/>
          <w:sz w:val="24"/>
          <w:szCs w:val="24"/>
        </w:rPr>
        <w:t>ЦЕЛИ ИЗУЧЕНИЯ УЧЕБНОГО ПРЕДМЕТА «РУССКИЙ ЯЗЫК»</w:t>
      </w:r>
      <w:bookmarkEnd w:id="7"/>
    </w:p>
    <w:p w:rsidR="003B7E45" w:rsidRPr="00C65EE6" w:rsidRDefault="003B7E45" w:rsidP="00467678">
      <w:pPr>
        <w:pStyle w:val="25"/>
        <w:shd w:val="clear" w:color="auto" w:fill="FFFFFF" w:themeFill="background1"/>
        <w:spacing w:line="240" w:lineRule="auto"/>
        <w:ind w:right="-1" w:firstLine="720"/>
        <w:jc w:val="both"/>
        <w:rPr>
          <w:b/>
          <w:sz w:val="24"/>
          <w:szCs w:val="24"/>
        </w:rPr>
      </w:pPr>
      <w:r w:rsidRPr="00C65EE6">
        <w:rPr>
          <w:b/>
          <w:sz w:val="24"/>
          <w:szCs w:val="24"/>
        </w:rPr>
        <w:t>Изучение русского языка направлено на достижение следующих целей:</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осознание и проявление общероссийской гражданственности, патриотизма,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 xml:space="preserve">развитие функциональной грамотности: совершенствование умений текстовой </w:t>
      </w:r>
      <w:r w:rsidRPr="00C03C2F">
        <w:rPr>
          <w:sz w:val="24"/>
          <w:szCs w:val="24"/>
        </w:rPr>
        <w:lastRenderedPageBreak/>
        <w:t>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6D1D8A" w:rsidRPr="00C65726" w:rsidRDefault="006D1D8A" w:rsidP="00467678">
      <w:pPr>
        <w:pStyle w:val="25"/>
        <w:shd w:val="clear" w:color="auto" w:fill="FFFFFF" w:themeFill="background1"/>
        <w:spacing w:line="240" w:lineRule="auto"/>
        <w:ind w:right="-1" w:firstLine="720"/>
        <w:jc w:val="center"/>
        <w:rPr>
          <w:b/>
          <w:sz w:val="24"/>
          <w:szCs w:val="24"/>
        </w:rPr>
      </w:pPr>
      <w:bookmarkStart w:id="8" w:name="bookmark42"/>
      <w:r w:rsidRPr="00C65726">
        <w:rPr>
          <w:b/>
          <w:sz w:val="24"/>
          <w:szCs w:val="24"/>
        </w:rPr>
        <w:t>МЕСТО УЧЕБНОГО ПРЕДМЕТА «РУССКИЙ ЯЗЫК»</w:t>
      </w:r>
      <w:bookmarkEnd w:id="8"/>
    </w:p>
    <w:p w:rsidR="006D1D8A" w:rsidRPr="00C65726" w:rsidRDefault="006D1D8A" w:rsidP="00467678">
      <w:pPr>
        <w:pStyle w:val="25"/>
        <w:shd w:val="clear" w:color="auto" w:fill="FFFFFF" w:themeFill="background1"/>
        <w:spacing w:line="240" w:lineRule="auto"/>
        <w:ind w:right="-1" w:firstLine="720"/>
        <w:jc w:val="center"/>
        <w:rPr>
          <w:b/>
          <w:sz w:val="24"/>
          <w:szCs w:val="24"/>
        </w:rPr>
      </w:pPr>
      <w:r w:rsidRPr="00C65726">
        <w:rPr>
          <w:b/>
          <w:sz w:val="24"/>
          <w:szCs w:val="24"/>
        </w:rPr>
        <w:t>В УЧЕБНОМ ПЛАНЕ</w:t>
      </w:r>
    </w:p>
    <w:p w:rsidR="003B7E45" w:rsidRDefault="003B7E45" w:rsidP="00467678">
      <w:pPr>
        <w:pStyle w:val="25"/>
        <w:shd w:val="clear" w:color="auto" w:fill="FFFFFF" w:themeFill="background1"/>
        <w:spacing w:line="240" w:lineRule="auto"/>
        <w:ind w:firstLine="720"/>
        <w:jc w:val="both"/>
        <w:rPr>
          <w:sz w:val="24"/>
          <w:szCs w:val="24"/>
        </w:rPr>
      </w:pPr>
      <w:r w:rsidRPr="00C03C2F">
        <w:rPr>
          <w:sz w:val="24"/>
          <w:szCs w:val="24"/>
        </w:rPr>
        <w:t>В соответствии с ФГОС СОО предмет «Русский язык» является обязательным для изучения на данном уровне образования. Общее число</w:t>
      </w:r>
      <w:r w:rsidR="00C03C2F">
        <w:rPr>
          <w:sz w:val="24"/>
          <w:szCs w:val="24"/>
        </w:rPr>
        <w:t xml:space="preserve"> часов для изучения русского языка</w:t>
      </w:r>
      <w:r w:rsidRPr="00C03C2F">
        <w:rPr>
          <w:sz w:val="24"/>
          <w:szCs w:val="24"/>
        </w:rPr>
        <w:t xml:space="preserve"> - 136 часов: в 10 классе - 68 часов (2 часа в неделю), в 11 классе - 68 часа (2 часа в неделю).</w:t>
      </w:r>
    </w:p>
    <w:p w:rsidR="006D1D8A" w:rsidRPr="00C65726" w:rsidRDefault="006D1D8A" w:rsidP="00467678">
      <w:pPr>
        <w:pStyle w:val="25"/>
        <w:shd w:val="clear" w:color="auto" w:fill="FFFFFF" w:themeFill="background1"/>
        <w:spacing w:line="240" w:lineRule="auto"/>
        <w:ind w:firstLine="720"/>
        <w:jc w:val="center"/>
        <w:rPr>
          <w:b/>
          <w:sz w:val="24"/>
          <w:szCs w:val="24"/>
        </w:rPr>
      </w:pPr>
      <w:r w:rsidRPr="00C65726">
        <w:rPr>
          <w:b/>
          <w:sz w:val="24"/>
          <w:szCs w:val="24"/>
        </w:rPr>
        <w:t>СОДЕРЖАНИЕ УЧЕБНОГО ПРЕДМЕТА «РУССКИЙ ЯЗЫК»</w:t>
      </w:r>
    </w:p>
    <w:p w:rsidR="003B7E45" w:rsidRPr="00650920" w:rsidRDefault="003B7E45" w:rsidP="00467678">
      <w:pPr>
        <w:pStyle w:val="25"/>
        <w:shd w:val="clear" w:color="auto" w:fill="FFFFFF" w:themeFill="background1"/>
        <w:spacing w:line="240" w:lineRule="auto"/>
        <w:ind w:right="-1" w:firstLine="720"/>
        <w:jc w:val="both"/>
        <w:rPr>
          <w:b/>
          <w:bCs/>
          <w:smallCaps/>
        </w:rPr>
      </w:pPr>
      <w:r w:rsidRPr="00650920">
        <w:rPr>
          <w:b/>
          <w:bCs/>
          <w:smallCaps/>
        </w:rPr>
        <w:t>Содержание обучения в 10 классе.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Общие сведения о языке.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Язык как знаковая система. Основные функции языка.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Лингвистика как наука.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Язык и культура.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Язык и речь. Культура речи.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Система языка. Культура речи.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Система языка, её устройство, функционирование.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Культура речи как раздел лингвистики.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Языковая норма, её основные признаки и функции.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Качества хорошей речи.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Фонетика. Орфоэпия. Орфоэпические нормы.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lastRenderedPageBreak/>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Лексикология и фразеология. Лексические нормы.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Функционально-стилистическая окраска слова. Лексика общеупотребительная, разговорная и книжная. Особенности употребления.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Фразеология русского языка (повторение, обобщение). Крылатые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слова.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Морфемика и словообразование. Словообразовательные нормы. Морфемика и словообразование как разделы лингвистики (повторение,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Морфология. Морфологические нормы.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Морфологические нормы современного русского литературного языка (общее представление).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Основные нормы употребления имён существительных: форм рода, числа, падежа.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Основные нормы употребления имён прилагательных: форм степеней сравнения, краткой формы.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Основные нормы употребления количественных, порядковых и собирательных числительных.</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Основные нормы употребления местоимений: формы 3-го лица личных местоимений, возвратного местоимения себя.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Орфография. Основные правила орфографии.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Орфографические правила. Правописание гласных и согласных в корне.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Употребление разделительных ъ и ь.</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Правописание приставок. Буквы ы - и после приставок.</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Правописание суффиксов.</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Правописание н и нн в словах различных частей речи.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Правописание не и ни.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 xml:space="preserve">Правописание окончаний имён существительных, имён прилагательных и </w:t>
      </w:r>
      <w:r w:rsidRPr="00C03C2F">
        <w:rPr>
          <w:sz w:val="24"/>
          <w:szCs w:val="24"/>
        </w:rPr>
        <w:lastRenderedPageBreak/>
        <w:t>глаголов.</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Слитное, дефисное и раздельное написание слов.</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Речь. Речевое общение.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Речь как деятельность. Виды речевой деятельности (повторение, обобщение).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Текст. Информационно-смысловая переработка текста.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Текст, его основные признаки (повторение, обобщение).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Логико-смысловые отношения между предложениями в тексте (общее представление).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Информативность текста. Виды информации в тексте. Информационно</w:t>
      </w:r>
      <w:r w:rsidRPr="00C03C2F">
        <w:rPr>
          <w:sz w:val="24"/>
          <w:szCs w:val="24"/>
        </w:rPr>
        <w:softHyphen/>
        <w:t>смысловая переработка прочитанного текста, включая гипертекст, графику, инфографику и другие, и прослушанного текста.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План. Тезисы. Конспект. Реферат. Аннотация. Отзыв. Рецензия.</w:t>
      </w:r>
    </w:p>
    <w:p w:rsidR="003B7E45" w:rsidRPr="00650920" w:rsidRDefault="003B7E45" w:rsidP="00467678">
      <w:pPr>
        <w:pStyle w:val="25"/>
        <w:shd w:val="clear" w:color="auto" w:fill="FFFFFF" w:themeFill="background1"/>
        <w:spacing w:line="240" w:lineRule="auto"/>
        <w:ind w:right="-1" w:firstLine="720"/>
        <w:jc w:val="both"/>
        <w:rPr>
          <w:b/>
          <w:bCs/>
          <w:smallCaps/>
        </w:rPr>
      </w:pPr>
      <w:r w:rsidRPr="00650920">
        <w:rPr>
          <w:b/>
          <w:bCs/>
          <w:smallCaps/>
        </w:rPr>
        <w:t>Содержание обучения в 11 классе.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Общие сведения о языке.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Язык и речь. Культура речи.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Синтаксис. Синтаксические нормы.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Синтаксис как раздел лингвистики (повторение, обобщение). Синтаксический анализ словосочетания и предложения.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Основные нормы управления: правильный выбор падежной или предложно- падежной формы управляемого слова.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Основные нормы употребления однородных членов предложения.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Основные нормы употребления причастных и деепричастных оборотов.</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Основные нормы построения сложных предложений.</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lastRenderedPageBreak/>
        <w:t>Пунктуация. Основные правила пунктуации.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Пунктуация как раздел лингвистики (повторение, обобщение). Пунктуационный анализ предложения.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Знаки препинания и их функции. Знаки препинания между подлежащим и сказуемым.</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Знаки препинания в предложениях с однородными членами.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Знаки препинания при обособлении.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Знаки препинания в предложениях с вводными конструкциями, обращениями, междометиями.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Знаки препинания в сложном предложении.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Знаки препинания в сложном предложении с разными видами связи.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Знаки препинания при передаче чужой речи.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Функциональная стилистика. Культура речи.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Функциональная стилистика как раздел лингвистики. Стилистическая норма (повторение, обобщение).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Разговорная речь, сферы её использования, назначение. Основные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признаки разговорной речи:</w:t>
      </w:r>
      <w:r w:rsidRPr="00C03C2F">
        <w:rPr>
          <w:sz w:val="24"/>
          <w:szCs w:val="24"/>
        </w:rPr>
        <w:tab/>
        <w:t>неофициальность, экспрессивность,</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Язык художественной литературы и его отличие от других</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функциональных разновидностей языка (повторение, обобщение). Основные признаки художеств</w:t>
      </w:r>
      <w:r w:rsidR="00C03C2F">
        <w:rPr>
          <w:sz w:val="24"/>
          <w:szCs w:val="24"/>
        </w:rPr>
        <w:t xml:space="preserve">енной речи: образность, широкое </w:t>
      </w:r>
      <w:r w:rsidRPr="00C03C2F">
        <w:rPr>
          <w:sz w:val="24"/>
          <w:szCs w:val="24"/>
        </w:rPr>
        <w:t>использование</w:t>
      </w:r>
      <w:r w:rsidR="00107529">
        <w:rPr>
          <w:sz w:val="24"/>
          <w:szCs w:val="24"/>
        </w:rPr>
        <w:t xml:space="preserve"> </w:t>
      </w:r>
      <w:r w:rsidRPr="00C03C2F">
        <w:rPr>
          <w:sz w:val="24"/>
          <w:szCs w:val="24"/>
        </w:rPr>
        <w:t>изобразительно-выразительных средств, языковых средств других функциональных разновидностей языка.</w:t>
      </w:r>
    </w:p>
    <w:p w:rsidR="003B7E45" w:rsidRPr="00C65726" w:rsidRDefault="003B7E45" w:rsidP="00467678">
      <w:pPr>
        <w:pStyle w:val="25"/>
        <w:shd w:val="clear" w:color="auto" w:fill="FFFFFF" w:themeFill="background1"/>
        <w:spacing w:line="240" w:lineRule="auto"/>
        <w:ind w:right="-1" w:firstLine="720"/>
        <w:jc w:val="center"/>
        <w:rPr>
          <w:b/>
          <w:bCs/>
          <w:smallCaps/>
          <w:sz w:val="28"/>
          <w:szCs w:val="28"/>
        </w:rPr>
      </w:pPr>
      <w:r w:rsidRPr="00C65726">
        <w:rPr>
          <w:b/>
          <w:bCs/>
          <w:smallCaps/>
          <w:sz w:val="28"/>
          <w:szCs w:val="28"/>
        </w:rPr>
        <w:t>Планируемые результаты освоения программы по русскому языку на уро</w:t>
      </w:r>
      <w:r w:rsidR="009D7D38" w:rsidRPr="00C65726">
        <w:rPr>
          <w:b/>
          <w:bCs/>
          <w:smallCaps/>
          <w:sz w:val="28"/>
          <w:szCs w:val="28"/>
        </w:rPr>
        <w:t>вне среднего общего образования</w:t>
      </w:r>
    </w:p>
    <w:p w:rsidR="00140471" w:rsidRPr="00650920" w:rsidRDefault="00140471" w:rsidP="00467678">
      <w:pPr>
        <w:pStyle w:val="25"/>
        <w:shd w:val="clear" w:color="auto" w:fill="FFFFFF" w:themeFill="background1"/>
        <w:spacing w:line="240" w:lineRule="auto"/>
        <w:ind w:right="-1" w:firstLine="720"/>
        <w:jc w:val="both"/>
        <w:rPr>
          <w:b/>
          <w:bCs/>
          <w:smallCaps/>
        </w:rPr>
      </w:pPr>
    </w:p>
    <w:p w:rsidR="00140471" w:rsidRPr="00650920" w:rsidRDefault="00140471" w:rsidP="00467678">
      <w:pPr>
        <w:pStyle w:val="25"/>
        <w:shd w:val="clear" w:color="auto" w:fill="FFFFFF" w:themeFill="background1"/>
        <w:spacing w:line="240" w:lineRule="auto"/>
        <w:ind w:right="-1" w:firstLine="720"/>
        <w:jc w:val="both"/>
        <w:rPr>
          <w:b/>
          <w:bCs/>
          <w:smallCaps/>
        </w:rPr>
      </w:pPr>
      <w:r w:rsidRPr="00650920">
        <w:rPr>
          <w:b/>
          <w:bCs/>
          <w:smallCaps/>
        </w:rPr>
        <w:t>ЛИЧНОСТНЫЕ РЕЗУЛЬТАТЫ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 xml:space="preserve">Личностные результаты освоения программы по русскому языку на уровне среднего общего образования достигаются в единстве учебной и воспитательной </w:t>
      </w:r>
      <w:r w:rsidRPr="00C03C2F">
        <w:rPr>
          <w:sz w:val="24"/>
          <w:szCs w:val="24"/>
        </w:rPr>
        <w:lastRenderedPageBreak/>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B7E45" w:rsidRPr="00650920" w:rsidRDefault="003B7E45" w:rsidP="00467678">
      <w:pPr>
        <w:pStyle w:val="25"/>
        <w:shd w:val="clear" w:color="auto" w:fill="FFFFFF" w:themeFill="background1"/>
        <w:spacing w:line="240" w:lineRule="auto"/>
        <w:ind w:right="-1" w:firstLine="720"/>
        <w:jc w:val="both"/>
        <w:rPr>
          <w:b/>
          <w:bCs/>
          <w:smallCaps/>
        </w:rPr>
      </w:pPr>
      <w:r w:rsidRPr="00650920">
        <w:rPr>
          <w:b/>
          <w:bCs/>
          <w:smallCaps/>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3B7E45" w:rsidRPr="00C65726" w:rsidRDefault="003B7E45" w:rsidP="00467678">
      <w:pPr>
        <w:pStyle w:val="25"/>
        <w:shd w:val="clear" w:color="auto" w:fill="FFFFFF" w:themeFill="background1"/>
        <w:spacing w:line="240" w:lineRule="auto"/>
        <w:ind w:right="-1" w:firstLine="720"/>
        <w:jc w:val="both"/>
        <w:rPr>
          <w:b/>
          <w:sz w:val="24"/>
          <w:szCs w:val="24"/>
        </w:rPr>
      </w:pPr>
      <w:r w:rsidRPr="00C65726">
        <w:rPr>
          <w:b/>
          <w:sz w:val="24"/>
          <w:szCs w:val="24"/>
        </w:rPr>
        <w:t>гражданского воспитания: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сформированность гражданской позиции обучающегося как активного и ответственного члена российского общества;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осознание своих конституционных прав и обязанностей, уважение закона и правопорядка;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умение взаимодействовать с социальными институтами в соответствии с их функциями и назначением;</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готовность к гуманитарной и волонтёрской деятельности;</w:t>
      </w:r>
    </w:p>
    <w:p w:rsidR="003B7E45" w:rsidRPr="00E1734E" w:rsidRDefault="003B7E45" w:rsidP="00467678">
      <w:pPr>
        <w:pStyle w:val="25"/>
        <w:shd w:val="clear" w:color="auto" w:fill="FFFFFF" w:themeFill="background1"/>
        <w:spacing w:line="240" w:lineRule="auto"/>
        <w:ind w:right="-1" w:firstLine="720"/>
        <w:jc w:val="both"/>
        <w:rPr>
          <w:b/>
          <w:sz w:val="24"/>
          <w:szCs w:val="24"/>
        </w:rPr>
      </w:pPr>
      <w:r w:rsidRPr="00E1734E">
        <w:rPr>
          <w:b/>
          <w:sz w:val="24"/>
          <w:szCs w:val="24"/>
        </w:rPr>
        <w:t>патриотического воспитания: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идейная убеждённость, готовность к служению Отечеству и его защите, ответственность за его судьбу;</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ориентируясь на морально-нравственные нормы и ценности;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B7E45" w:rsidRPr="00E1734E" w:rsidRDefault="003B7E45" w:rsidP="00467678">
      <w:pPr>
        <w:pStyle w:val="25"/>
        <w:shd w:val="clear" w:color="auto" w:fill="FFFFFF" w:themeFill="background1"/>
        <w:spacing w:line="240" w:lineRule="auto"/>
        <w:ind w:right="-1" w:firstLine="720"/>
        <w:jc w:val="both"/>
        <w:rPr>
          <w:b/>
          <w:sz w:val="24"/>
          <w:szCs w:val="24"/>
        </w:rPr>
      </w:pPr>
      <w:r w:rsidRPr="00E1734E">
        <w:rPr>
          <w:b/>
          <w:sz w:val="24"/>
          <w:szCs w:val="24"/>
        </w:rPr>
        <w:t>эстетического воспитания: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3B7E45"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w:t>
      </w:r>
      <w:r w:rsidRPr="00C03C2F">
        <w:rPr>
          <w:sz w:val="24"/>
          <w:szCs w:val="24"/>
        </w:rPr>
        <w:lastRenderedPageBreak/>
        <w:t xml:space="preserve">русскому </w:t>
      </w:r>
      <w:r w:rsidR="00107529">
        <w:rPr>
          <w:sz w:val="24"/>
          <w:szCs w:val="24"/>
        </w:rPr>
        <w:t xml:space="preserve">языку, </w:t>
      </w:r>
    </w:p>
    <w:p w:rsidR="003B7E45" w:rsidRPr="00E1734E" w:rsidRDefault="003B7E45" w:rsidP="00467678">
      <w:pPr>
        <w:pStyle w:val="25"/>
        <w:shd w:val="clear" w:color="auto" w:fill="FFFFFF" w:themeFill="background1"/>
        <w:spacing w:line="240" w:lineRule="auto"/>
        <w:ind w:right="-1" w:firstLine="720"/>
        <w:jc w:val="both"/>
        <w:rPr>
          <w:b/>
          <w:sz w:val="24"/>
          <w:szCs w:val="24"/>
        </w:rPr>
      </w:pPr>
      <w:r w:rsidRPr="00E1734E">
        <w:rPr>
          <w:b/>
          <w:sz w:val="24"/>
          <w:szCs w:val="24"/>
        </w:rPr>
        <w:t>физического воспитания, формирования культуры здоровья и эмоционального благополучия: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сформированность здорового и безопасного образа жизни, ответственного отношения к своему здоровью;</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потребность в физическом совершенствовании, занятиях спортивно- оздоровительной деятельностью;</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активное неприятие вредных привычек и иных форм причинения вреда физическому и психическому здоровью;</w:t>
      </w:r>
    </w:p>
    <w:p w:rsidR="003B7E45" w:rsidRPr="00E1734E" w:rsidRDefault="003B7E45" w:rsidP="00467678">
      <w:pPr>
        <w:pStyle w:val="25"/>
        <w:shd w:val="clear" w:color="auto" w:fill="FFFFFF" w:themeFill="background1"/>
        <w:spacing w:line="240" w:lineRule="auto"/>
        <w:ind w:right="-1" w:firstLine="720"/>
        <w:jc w:val="both"/>
        <w:rPr>
          <w:b/>
          <w:sz w:val="24"/>
          <w:szCs w:val="24"/>
        </w:rPr>
      </w:pPr>
      <w:r w:rsidRPr="00E1734E">
        <w:rPr>
          <w:b/>
          <w:sz w:val="24"/>
          <w:szCs w:val="24"/>
        </w:rPr>
        <w:t>трудового воспитания: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готовность к труду, осознание ценности мастерства, трудолюбие;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готовность и способность к образованию и самообразованию на протяжении всей жизни;</w:t>
      </w:r>
    </w:p>
    <w:p w:rsidR="003B7E45" w:rsidRPr="00E1734E" w:rsidRDefault="003B7E45" w:rsidP="00467678">
      <w:pPr>
        <w:pStyle w:val="25"/>
        <w:shd w:val="clear" w:color="auto" w:fill="FFFFFF" w:themeFill="background1"/>
        <w:spacing w:line="240" w:lineRule="auto"/>
        <w:ind w:right="-1" w:firstLine="720"/>
        <w:jc w:val="both"/>
        <w:rPr>
          <w:b/>
          <w:sz w:val="24"/>
          <w:szCs w:val="24"/>
        </w:rPr>
      </w:pPr>
      <w:r w:rsidRPr="00E1734E">
        <w:rPr>
          <w:b/>
          <w:sz w:val="24"/>
          <w:szCs w:val="24"/>
        </w:rPr>
        <w:t>экологического воспитания: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планирование и осуществление действий в окружающей среде на основе знания целей устойчивого развития человечества;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расширение опыта деятельности экологической направленности;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E1734E">
        <w:rPr>
          <w:b/>
          <w:sz w:val="24"/>
          <w:szCs w:val="24"/>
        </w:rPr>
        <w:t>ценности научного познания:</w:t>
      </w:r>
      <w:r w:rsidRPr="00C03C2F">
        <w:rPr>
          <w:sz w:val="24"/>
          <w:szCs w:val="24"/>
        </w:rPr>
        <w:t xml:space="preserve"> развития науки и общественной практики, основанного на диалоге культур, способствующего осознанию своего места в поликультурном мире;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совершенствование языковой и читательской культуры как средства взаимодействия между людьми и познания мира;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осознание ценности научной деятельности, готовность осуществлять учебно</w:t>
      </w:r>
      <w:r w:rsidRPr="00C03C2F">
        <w:rPr>
          <w:sz w:val="24"/>
          <w:szCs w:val="24"/>
        </w:rPr>
        <w:softHyphen/>
        <w:t>исследовательскую и проектную деятельность, в том числе по русскому языку, индивидуально и в группе.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B7E45"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 xml:space="preserve">социальных навыков, включающих способность выстраивать отношения с другими </w:t>
      </w:r>
      <w:r w:rsidRPr="00C03C2F">
        <w:rPr>
          <w:sz w:val="24"/>
          <w:szCs w:val="24"/>
        </w:rPr>
        <w:lastRenderedPageBreak/>
        <w:t>людьми, заботиться о них, проявлять к ним интерес и разрешать конфликты с учётом собственного речевого и читательского опыта.</w:t>
      </w:r>
    </w:p>
    <w:p w:rsidR="00140471" w:rsidRPr="00E1734E" w:rsidRDefault="00140471" w:rsidP="00467678">
      <w:pPr>
        <w:pStyle w:val="25"/>
        <w:shd w:val="clear" w:color="auto" w:fill="FFFFFF" w:themeFill="background1"/>
        <w:spacing w:line="240" w:lineRule="auto"/>
        <w:ind w:right="-1" w:firstLine="720"/>
        <w:jc w:val="both"/>
        <w:rPr>
          <w:b/>
          <w:sz w:val="24"/>
          <w:szCs w:val="24"/>
        </w:rPr>
      </w:pPr>
      <w:r w:rsidRPr="00E1734E">
        <w:rPr>
          <w:b/>
          <w:sz w:val="24"/>
          <w:szCs w:val="24"/>
        </w:rPr>
        <w:t>МЕТАПРЕДМЕТНЫЕ РЕЗУЛЬТАТЫ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B7E45" w:rsidRPr="00E1734E" w:rsidRDefault="003B7E45" w:rsidP="00467678">
      <w:pPr>
        <w:pStyle w:val="25"/>
        <w:shd w:val="clear" w:color="auto" w:fill="FFFFFF" w:themeFill="background1"/>
        <w:spacing w:line="240" w:lineRule="auto"/>
        <w:ind w:right="-1" w:firstLine="720"/>
        <w:jc w:val="both"/>
        <w:rPr>
          <w:b/>
          <w:sz w:val="24"/>
          <w:szCs w:val="24"/>
        </w:rPr>
      </w:pPr>
      <w:r w:rsidRPr="00E1734E">
        <w:rPr>
          <w:b/>
          <w:sz w:val="24"/>
          <w:szCs w:val="24"/>
        </w:rPr>
        <w:t>У обучающегося будут</w:t>
      </w:r>
      <w:r w:rsidR="00140471" w:rsidRPr="00E1734E">
        <w:rPr>
          <w:b/>
          <w:sz w:val="24"/>
          <w:szCs w:val="24"/>
        </w:rPr>
        <w:t xml:space="preserve"> сформированы следующие базовые </w:t>
      </w:r>
      <w:r w:rsidRPr="00E1734E">
        <w:rPr>
          <w:b/>
          <w:sz w:val="24"/>
          <w:szCs w:val="24"/>
        </w:rPr>
        <w:t>логические действия как часть познавательных универсальных учебных действий:</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самостоятельно формулировать и актуализировать проблему, рассматривать её всесторонне;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определять цели деятельности, задавать параметры и критерии их достижения;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выявлять закономерности и противоречия языковых явлений, данных в наблюдении;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разрабатывать план решения проблемы с учётом анализа имеющихся материальных и нематериальных ресурсов;</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вносить коррективы в деятельность, оценивать риски и соответствие результатов целям;</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развивать креативное мышление при решении жизненных проблем с учётом собственного речевого и читательского опыта.</w:t>
      </w:r>
    </w:p>
    <w:p w:rsidR="003B7E45" w:rsidRPr="00E1734E" w:rsidRDefault="003B7E45" w:rsidP="00467678">
      <w:pPr>
        <w:pStyle w:val="25"/>
        <w:shd w:val="clear" w:color="auto" w:fill="FFFFFF" w:themeFill="background1"/>
        <w:spacing w:line="240" w:lineRule="auto"/>
        <w:ind w:right="-1" w:firstLine="720"/>
        <w:jc w:val="both"/>
        <w:rPr>
          <w:b/>
          <w:sz w:val="24"/>
          <w:szCs w:val="24"/>
        </w:rPr>
      </w:pPr>
      <w:r w:rsidRPr="00E1734E">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ставить и формулировать собственные задачи в образовательной деятельности и разнообразных жизненных ситуациях;</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выдвигать новые идеи, оригинальные подходы, предлагать альтернативные способы решения проблем.</w:t>
      </w:r>
    </w:p>
    <w:p w:rsidR="003B7E45" w:rsidRPr="00E1734E" w:rsidRDefault="003B7E45" w:rsidP="00467678">
      <w:pPr>
        <w:pStyle w:val="25"/>
        <w:shd w:val="clear" w:color="auto" w:fill="FFFFFF" w:themeFill="background1"/>
        <w:spacing w:line="240" w:lineRule="auto"/>
        <w:ind w:right="-1" w:firstLine="720"/>
        <w:jc w:val="both"/>
        <w:rPr>
          <w:b/>
          <w:sz w:val="24"/>
          <w:szCs w:val="24"/>
        </w:rPr>
      </w:pPr>
      <w:r w:rsidRPr="00E1734E">
        <w:rPr>
          <w:b/>
          <w:sz w:val="24"/>
          <w:szCs w:val="24"/>
        </w:rPr>
        <w:t>У обучающегося будут сформированы умения работать с информацией как часть познавательных универсальных учебных действий:</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 xml:space="preserve">владеть навыками получения информации, в том числе лингвистической, из </w:t>
      </w:r>
      <w:r w:rsidRPr="00C03C2F">
        <w:rPr>
          <w:sz w:val="24"/>
          <w:szCs w:val="24"/>
        </w:rPr>
        <w:lastRenderedPageBreak/>
        <w:t>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оценивать достоверность, легитимность информации, её соответствие правовым и морально-этическим нормам;</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безопасности;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владеть навыками защиты личной информации, соблюдать требования информационной безопасности.</w:t>
      </w:r>
    </w:p>
    <w:p w:rsidR="003B7E45" w:rsidRPr="00E1734E" w:rsidRDefault="003B7E45" w:rsidP="00467678">
      <w:pPr>
        <w:pStyle w:val="25"/>
        <w:shd w:val="clear" w:color="auto" w:fill="FFFFFF" w:themeFill="background1"/>
        <w:spacing w:line="240" w:lineRule="auto"/>
        <w:ind w:right="-1" w:firstLine="720"/>
        <w:jc w:val="both"/>
        <w:rPr>
          <w:b/>
          <w:sz w:val="24"/>
          <w:szCs w:val="24"/>
        </w:rPr>
      </w:pPr>
      <w:r w:rsidRPr="00E1734E">
        <w:rPr>
          <w:b/>
          <w:sz w:val="24"/>
          <w:szCs w:val="24"/>
        </w:rPr>
        <w:t>У обучающегося будут сформированы умения общения как часть коммуникативных универсальных учебных действий:</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осуществлять коммуникацию во всех сферах жизни;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владеть различными способами общения и взаимодействия; аргументированно вести диалог;</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развёрнуто, логично и корректно с точки зрения культуры речи излагать своё мнение, строить высказывание.</w:t>
      </w:r>
    </w:p>
    <w:p w:rsidR="003B7E45" w:rsidRPr="00E1734E" w:rsidRDefault="003B7E45" w:rsidP="00467678">
      <w:pPr>
        <w:pStyle w:val="25"/>
        <w:shd w:val="clear" w:color="auto" w:fill="FFFFFF" w:themeFill="background1"/>
        <w:spacing w:line="240" w:lineRule="auto"/>
        <w:ind w:right="-1" w:firstLine="720"/>
        <w:jc w:val="both"/>
        <w:rPr>
          <w:b/>
          <w:sz w:val="24"/>
          <w:szCs w:val="24"/>
        </w:rPr>
      </w:pPr>
      <w:r w:rsidRPr="00E1734E">
        <w:rPr>
          <w:b/>
          <w:sz w:val="24"/>
          <w:szCs w:val="24"/>
        </w:rPr>
        <w:t>У обучающегося будут сформированы умения самоорганизации как части регулятивных универсальных учебных действий:</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самостоятельно составлять план решения проблемы с учётом имеющихся ресурсов, собственных возможностей и предпочтений;</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расширять рамки учебного предмета на основе личных предпочтений;</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делать осознанный выбор, аргументировать его, брать ответственность за результаты выбора;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оценивать приобретённый опыт;</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3B7E45" w:rsidRPr="00E1734E" w:rsidRDefault="003B7E45" w:rsidP="00467678">
      <w:pPr>
        <w:pStyle w:val="25"/>
        <w:shd w:val="clear" w:color="auto" w:fill="FFFFFF" w:themeFill="background1"/>
        <w:spacing w:line="240" w:lineRule="auto"/>
        <w:ind w:right="-1" w:firstLine="720"/>
        <w:jc w:val="both"/>
        <w:rPr>
          <w:b/>
          <w:sz w:val="24"/>
          <w:szCs w:val="24"/>
        </w:rPr>
      </w:pPr>
      <w:r w:rsidRPr="00E1734E">
        <w:rPr>
          <w:b/>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давать оценку новым ситуациям, вносить коррективы в деятельность, оценивать соответствие результатов целям;</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признавать своё право и право других на ошибку; развивать способность видеть мир с позиции другого человека.</w:t>
      </w:r>
    </w:p>
    <w:p w:rsidR="003B7E45" w:rsidRPr="00E1734E" w:rsidRDefault="003B7E45" w:rsidP="00467678">
      <w:pPr>
        <w:pStyle w:val="25"/>
        <w:shd w:val="clear" w:color="auto" w:fill="FFFFFF" w:themeFill="background1"/>
        <w:spacing w:line="240" w:lineRule="auto"/>
        <w:ind w:right="-1" w:firstLine="720"/>
        <w:jc w:val="both"/>
        <w:rPr>
          <w:b/>
          <w:sz w:val="24"/>
          <w:szCs w:val="24"/>
        </w:rPr>
      </w:pPr>
      <w:r w:rsidRPr="00E1734E">
        <w:rPr>
          <w:b/>
          <w:sz w:val="24"/>
          <w:szCs w:val="24"/>
        </w:rPr>
        <w:t>У обучающегося будут сформированы умения совместной деятельности: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оценивать качество своего вклада и вклада каждого участника команды в общий результат по разработанным критериям;</w:t>
      </w:r>
    </w:p>
    <w:p w:rsidR="003B7E45"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140471" w:rsidRPr="00E1734E" w:rsidRDefault="00140471" w:rsidP="00467678">
      <w:pPr>
        <w:pStyle w:val="25"/>
        <w:shd w:val="clear" w:color="auto" w:fill="FFFFFF" w:themeFill="background1"/>
        <w:spacing w:line="240" w:lineRule="auto"/>
        <w:ind w:right="-1" w:firstLine="720"/>
        <w:jc w:val="both"/>
        <w:rPr>
          <w:b/>
          <w:sz w:val="24"/>
          <w:szCs w:val="24"/>
        </w:rPr>
      </w:pPr>
      <w:r w:rsidRPr="00E1734E">
        <w:rPr>
          <w:b/>
          <w:sz w:val="24"/>
          <w:szCs w:val="24"/>
        </w:rPr>
        <w:t>ПРЕДМЕТНЫЕ РЕЗУЛЬТАТЫ</w:t>
      </w:r>
    </w:p>
    <w:p w:rsidR="003B7E45" w:rsidRPr="00650920" w:rsidRDefault="003B7E45" w:rsidP="00467678">
      <w:pPr>
        <w:pStyle w:val="25"/>
        <w:shd w:val="clear" w:color="auto" w:fill="FFFFFF" w:themeFill="background1"/>
        <w:spacing w:line="240" w:lineRule="auto"/>
        <w:ind w:right="-1" w:firstLine="720"/>
        <w:jc w:val="both"/>
        <w:rPr>
          <w:b/>
          <w:bCs/>
          <w:smallCaps/>
        </w:rPr>
      </w:pPr>
      <w:r w:rsidRPr="00650920">
        <w:rPr>
          <w:b/>
          <w:bCs/>
          <w:smallCaps/>
        </w:rPr>
        <w:t>К концу обучения в 10 классе обучающийся получит следующие предметные результаты по отдельным темам программы по русскому языку:</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Общие сведения о языке.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Иметь представление о языке как знаковой системе, об основных функциях языка; о лингвистике как науке.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Язык и речь. Культура речи.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Иметь представление о культуре речи как разделе лингвистики.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Комментировать нормативный, коммуникативный и этический аспекты культуры речи, приводить соответствующие примеры.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Иметь представление о языковой норме, её видах.</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Использовать словари русского языка в учебной деятельности.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Фонетика. Орфоэпия. Орфоэпические нормы.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Выполнять фонетический анализ слова.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Определять изобразительно-выразительные средства фонетики в тексте.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lastRenderedPageBreak/>
        <w:t>Соблюдать основные произносительные и акцентологические нормы современного русского литературного языка.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Использовать орфоэпический словарь.</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Лексикология и фразеология. Лексические нормы.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Выполнять лексический анализ слова.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Определять изобразительно-выразительные средства лексики.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Соблюдать лексические нормы.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Морфемика и словообразование. Словообразовательные нормы.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Выполнять морфемный и словообразовательный анализ слова.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Анализировать и характеризовать речевые высказывания (в том числе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собственные) с точки зрения особенностей употребления сложносокращённых слов (аббревиатур).</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Использовать словообразовательный словарь.</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Морфология. Морфологические нормы.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Выполнять морфологический анализ слова.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Определять особенности употребления в тексте слов разных частей речи.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w:t>
      </w:r>
      <w:r w:rsidR="009D7D38">
        <w:rPr>
          <w:sz w:val="24"/>
          <w:szCs w:val="24"/>
        </w:rPr>
        <w:t xml:space="preserve"> </w:t>
      </w:r>
      <w:r w:rsidRPr="00C03C2F">
        <w:rPr>
          <w:sz w:val="24"/>
          <w:szCs w:val="24"/>
        </w:rPr>
        <w:t>литературного языка.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Соблюдать морфологические нормы.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Использовать словарь грамматических трудностей, справочники.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Орфография. Основные правила орфографии.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Иметь представление о принципах и разделах русской орфографии.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Выполнять орфографический анализ слова.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Соблюдать правила орфографии.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Использовать орфографический словарь.</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Речь. Речевое общение.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lastRenderedPageBreak/>
        <w:t>прослушанного или прочитанного текста для пересказа от 250 до 300 слов).</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Употреблять языковые средства с учётом речевой ситуации.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Соблюдать в устной речи и на письме нормы современного русского литературного языка.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Оценивать собственную и чужую речь с точки зрения точного, уместного и выразительного словоупотребления.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Текст. Информационно-смысловая переработка текста.</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Применять знания о тексте, его основных признаках, структуре и видах представленной в нём информации в речевой практике.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Выявлять логико-смысловые отношения между предложениями в тексте.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Создавать вторичные тексты (план, тезисы, конспект, реферат, аннотация, отзыв, рецензия и другие).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Корректировать текст: устранять логические, фактические, этические, грамматические и речевые ошибки.</w:t>
      </w:r>
    </w:p>
    <w:p w:rsidR="003B7E45" w:rsidRPr="00650920" w:rsidRDefault="003B7E45" w:rsidP="00467678">
      <w:pPr>
        <w:pStyle w:val="25"/>
        <w:shd w:val="clear" w:color="auto" w:fill="FFFFFF" w:themeFill="background1"/>
        <w:spacing w:line="240" w:lineRule="auto"/>
        <w:ind w:right="-1" w:firstLine="720"/>
        <w:jc w:val="both"/>
        <w:rPr>
          <w:b/>
          <w:bCs/>
          <w:smallCaps/>
        </w:rPr>
      </w:pPr>
      <w:r w:rsidRPr="00650920">
        <w:rPr>
          <w:b/>
          <w:bCs/>
          <w:smallCaps/>
        </w:rPr>
        <w:t>К концу обучения в 11 классе обучающийся получит следующие предметные результаты по отдельным темам программы по русскому языку:</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Общие сведения о языке.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Иметь представление об экологии языка, о проблемах речевой культуры в современном обществе.</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Язык и речь. Культура речи. Синтаксис. Синтаксические нормы.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Выполнять синтаксический анализ словосочетания, простого и сложного</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предложения.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Определять изобразительно-выразительные средства синтаксиса русского языка (в рамках изученного).</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Соблюдать синтаксические нормы.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Использовать словари грамматических трудностей, справочники.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lastRenderedPageBreak/>
        <w:t>Пунктуация. Основные правила пунктуации.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Иметь представление о принципах и разделах русской пунктуации.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Выполнять пунктуационный анализ предложения.</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Соблюдать правила пунктуации.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Использовать справочники по пунктуации.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Функциональная стилистика. Культура речи.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Иметь представление о функциональной стилистике как разделе лингвистики.</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Распознавать, анализ</w:t>
      </w:r>
      <w:r w:rsidR="00107529">
        <w:rPr>
          <w:sz w:val="24"/>
          <w:szCs w:val="24"/>
        </w:rPr>
        <w:t xml:space="preserve">ировать и комментировать тексты </w:t>
      </w:r>
      <w:r w:rsidRPr="00C03C2F">
        <w:rPr>
          <w:sz w:val="24"/>
          <w:szCs w:val="24"/>
        </w:rPr>
        <w:t>различных</w:t>
      </w:r>
      <w:r w:rsidR="00107529">
        <w:rPr>
          <w:sz w:val="24"/>
          <w:szCs w:val="24"/>
        </w:rPr>
        <w:t xml:space="preserve"> </w:t>
      </w:r>
      <w:r w:rsidRPr="00C03C2F">
        <w:rPr>
          <w:sz w:val="24"/>
          <w:szCs w:val="24"/>
        </w:rPr>
        <w:t>функциональных разновид</w:t>
      </w:r>
      <w:r w:rsidR="00107529">
        <w:rPr>
          <w:sz w:val="24"/>
          <w:szCs w:val="24"/>
        </w:rPr>
        <w:t xml:space="preserve">ностей языка (разговорная речь, </w:t>
      </w:r>
      <w:r w:rsidRPr="00C03C2F">
        <w:rPr>
          <w:sz w:val="24"/>
          <w:szCs w:val="24"/>
        </w:rPr>
        <w:t>научный,</w:t>
      </w:r>
      <w:r w:rsidR="00107529">
        <w:rPr>
          <w:sz w:val="24"/>
          <w:szCs w:val="24"/>
        </w:rPr>
        <w:t xml:space="preserve"> </w:t>
      </w:r>
      <w:r w:rsidRPr="00C03C2F">
        <w:rPr>
          <w:sz w:val="24"/>
          <w:szCs w:val="24"/>
        </w:rPr>
        <w:t>публицистический и официально-деловой стили, язык художественной литературы).</w:t>
      </w:r>
    </w:p>
    <w:p w:rsidR="003B7E45" w:rsidRPr="00C03C2F"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B7E45" w:rsidRDefault="003B7E45" w:rsidP="00467678">
      <w:pPr>
        <w:pStyle w:val="25"/>
        <w:shd w:val="clear" w:color="auto" w:fill="FFFFFF" w:themeFill="background1"/>
        <w:spacing w:line="240" w:lineRule="auto"/>
        <w:ind w:right="-1" w:firstLine="720"/>
        <w:jc w:val="both"/>
        <w:rPr>
          <w:sz w:val="24"/>
          <w:szCs w:val="24"/>
        </w:rPr>
      </w:pPr>
      <w:r w:rsidRPr="00C03C2F">
        <w:rPr>
          <w:sz w:val="24"/>
          <w:szCs w:val="24"/>
        </w:rPr>
        <w:t>Применять знания о функциональных разновидностях языка в речевой практике.</w:t>
      </w:r>
    </w:p>
    <w:p w:rsidR="00140471" w:rsidRDefault="00140471" w:rsidP="00467678">
      <w:pPr>
        <w:pStyle w:val="25"/>
        <w:shd w:val="clear" w:color="auto" w:fill="FFFFFF" w:themeFill="background1"/>
        <w:spacing w:line="240" w:lineRule="auto"/>
        <w:ind w:right="-1" w:firstLine="720"/>
        <w:jc w:val="both"/>
        <w:rPr>
          <w:sz w:val="24"/>
          <w:szCs w:val="24"/>
        </w:rPr>
      </w:pPr>
    </w:p>
    <w:p w:rsidR="00140471" w:rsidRPr="00650920" w:rsidRDefault="00140471" w:rsidP="00467678">
      <w:pPr>
        <w:pStyle w:val="25"/>
        <w:shd w:val="clear" w:color="auto" w:fill="FFFFFF" w:themeFill="background1"/>
        <w:spacing w:line="240" w:lineRule="auto"/>
        <w:ind w:right="-1" w:firstLine="720"/>
        <w:jc w:val="center"/>
        <w:rPr>
          <w:b/>
          <w:sz w:val="24"/>
          <w:szCs w:val="24"/>
        </w:rPr>
      </w:pPr>
      <w:r w:rsidRPr="00650920">
        <w:rPr>
          <w:b/>
          <w:sz w:val="24"/>
          <w:szCs w:val="24"/>
        </w:rPr>
        <w:t>2.1.2. ЛИТЕРАТУРА</w:t>
      </w:r>
    </w:p>
    <w:p w:rsidR="00140471" w:rsidRPr="00650920" w:rsidRDefault="00140471" w:rsidP="00467678">
      <w:pPr>
        <w:pStyle w:val="25"/>
        <w:shd w:val="clear" w:color="auto" w:fill="FFFFFF" w:themeFill="background1"/>
        <w:spacing w:line="240" w:lineRule="auto"/>
        <w:ind w:right="-1" w:firstLine="720"/>
        <w:jc w:val="center"/>
        <w:rPr>
          <w:b/>
          <w:sz w:val="24"/>
          <w:szCs w:val="24"/>
        </w:rPr>
      </w:pPr>
      <w:r w:rsidRPr="00650920">
        <w:rPr>
          <w:b/>
          <w:sz w:val="24"/>
          <w:szCs w:val="24"/>
        </w:rPr>
        <w:t>ПОЯСНИТЕЛЬНАЯ ЗАПИСКА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Программа по литературе позволит учителю:</w:t>
      </w:r>
    </w:p>
    <w:p w:rsidR="00650920" w:rsidRPr="00650920" w:rsidRDefault="00650920" w:rsidP="00467678">
      <w:pPr>
        <w:pStyle w:val="25"/>
        <w:shd w:val="clear" w:color="auto" w:fill="FFFFFF" w:themeFill="background1"/>
        <w:spacing w:line="240" w:lineRule="auto"/>
        <w:ind w:right="-1" w:firstLine="720"/>
        <w:jc w:val="both"/>
        <w:rPr>
          <w:sz w:val="24"/>
          <w:szCs w:val="24"/>
        </w:rPr>
      </w:pPr>
      <w:r>
        <w:rPr>
          <w:sz w:val="24"/>
          <w:szCs w:val="24"/>
        </w:rPr>
        <w:t xml:space="preserve">- </w:t>
      </w:r>
      <w:r w:rsidRPr="00650920">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650920" w:rsidRPr="00650920" w:rsidRDefault="00650920" w:rsidP="00467678">
      <w:pPr>
        <w:pStyle w:val="25"/>
        <w:shd w:val="clear" w:color="auto" w:fill="FFFFFF" w:themeFill="background1"/>
        <w:spacing w:line="240" w:lineRule="auto"/>
        <w:ind w:right="-1" w:firstLine="720"/>
        <w:jc w:val="both"/>
        <w:rPr>
          <w:sz w:val="24"/>
          <w:szCs w:val="24"/>
        </w:rPr>
      </w:pPr>
      <w:r>
        <w:rPr>
          <w:sz w:val="24"/>
          <w:szCs w:val="24"/>
        </w:rPr>
        <w:t xml:space="preserve">- </w:t>
      </w:r>
      <w:r w:rsidRPr="00650920">
        <w:rPr>
          <w:sz w:val="24"/>
          <w:szCs w:val="24"/>
        </w:rPr>
        <w:t>определить обязательную (инвариантную) часть содержания по литературе;</w:t>
      </w:r>
    </w:p>
    <w:p w:rsidR="00650920" w:rsidRPr="00650920" w:rsidRDefault="00650920" w:rsidP="00467678">
      <w:pPr>
        <w:pStyle w:val="25"/>
        <w:shd w:val="clear" w:color="auto" w:fill="FFFFFF" w:themeFill="background1"/>
        <w:spacing w:line="240" w:lineRule="auto"/>
        <w:ind w:right="-1" w:firstLine="720"/>
        <w:jc w:val="both"/>
        <w:rPr>
          <w:sz w:val="24"/>
          <w:szCs w:val="24"/>
        </w:rPr>
      </w:pPr>
      <w:r>
        <w:rPr>
          <w:sz w:val="24"/>
          <w:szCs w:val="24"/>
        </w:rPr>
        <w:t xml:space="preserve">- </w:t>
      </w:r>
      <w:r w:rsidRPr="00650920">
        <w:rPr>
          <w:sz w:val="24"/>
          <w:szCs w:val="24"/>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50920" w:rsidRPr="00650920" w:rsidRDefault="00650920" w:rsidP="00467678">
      <w:pPr>
        <w:pStyle w:val="af7"/>
        <w:shd w:val="clear" w:color="auto" w:fill="FFFFFF" w:themeFill="background1"/>
        <w:contextualSpacing/>
        <w:jc w:val="center"/>
        <w:rPr>
          <w:rFonts w:ascii="Times New Roman" w:hAnsi="Times New Roman" w:cs="Times New Roman"/>
          <w:color w:val="auto"/>
          <w:sz w:val="24"/>
          <w:szCs w:val="24"/>
        </w:rPr>
      </w:pPr>
      <w:r w:rsidRPr="009106AD">
        <w:rPr>
          <w:rFonts w:ascii="Times New Roman" w:hAnsi="Times New Roman" w:cs="Times New Roman"/>
          <w:color w:val="auto"/>
          <w:sz w:val="24"/>
          <w:szCs w:val="24"/>
        </w:rPr>
        <w:t>ОБЩАЯ ХАРАКТЕРИСТИКА УЧЕБНОГО ПРЕДМЕТА «ЛИТЕРАТУРА»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w:t>
      </w:r>
      <w:r w:rsidRPr="00650920">
        <w:rPr>
          <w:sz w:val="24"/>
          <w:szCs w:val="24"/>
        </w:rPr>
        <w:lastRenderedPageBreak/>
        <w:t>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650920" w:rsidRPr="00650920" w:rsidRDefault="00650920" w:rsidP="00467678">
      <w:pPr>
        <w:pStyle w:val="25"/>
        <w:shd w:val="clear" w:color="auto" w:fill="FFFFFF" w:themeFill="background1"/>
        <w:spacing w:line="240" w:lineRule="auto"/>
        <w:ind w:right="-1" w:firstLine="720"/>
        <w:jc w:val="both"/>
        <w:rPr>
          <w:sz w:val="24"/>
          <w:szCs w:val="24"/>
        </w:rPr>
      </w:pPr>
      <w:r>
        <w:rPr>
          <w:sz w:val="24"/>
          <w:szCs w:val="24"/>
        </w:rPr>
        <w:t xml:space="preserve">В </w:t>
      </w:r>
      <w:r w:rsidRPr="00650920">
        <w:rPr>
          <w:sz w:val="24"/>
          <w:szCs w:val="24"/>
        </w:rPr>
        <w:t>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95C28" w:rsidRPr="00095C28" w:rsidRDefault="00095C28" w:rsidP="00467678">
      <w:pPr>
        <w:pStyle w:val="25"/>
        <w:shd w:val="clear" w:color="auto" w:fill="FFFFFF" w:themeFill="background1"/>
        <w:spacing w:line="240" w:lineRule="auto"/>
        <w:ind w:right="-1" w:firstLine="720"/>
        <w:jc w:val="center"/>
        <w:rPr>
          <w:b/>
          <w:sz w:val="24"/>
          <w:szCs w:val="24"/>
        </w:rPr>
      </w:pPr>
      <w:r w:rsidRPr="00095C28">
        <w:rPr>
          <w:b/>
          <w:sz w:val="24"/>
          <w:szCs w:val="24"/>
        </w:rPr>
        <w:t>ЦЕЛИ ИЗУЧЕНИЯ ПРЕДМЕТА «ЛИТЕРАТУРА»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095C28">
        <w:rPr>
          <w:b/>
          <w:sz w:val="24"/>
          <w:szCs w:val="24"/>
        </w:rPr>
        <w:t>Цели изучения литературы на уровне среднего общего образования</w:t>
      </w:r>
      <w:r w:rsidRPr="00650920">
        <w:rPr>
          <w:sz w:val="24"/>
          <w:szCs w:val="24"/>
        </w:rPr>
        <w:t xml:space="preserve">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w:t>
      </w:r>
      <w:r w:rsidRPr="00650920">
        <w:rPr>
          <w:sz w:val="24"/>
          <w:szCs w:val="24"/>
        </w:rPr>
        <w:lastRenderedPageBreak/>
        <w:t>культуре.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Задачи, связанные с осознани</w:t>
      </w:r>
      <w:r w:rsidR="00095C28">
        <w:rPr>
          <w:sz w:val="24"/>
          <w:szCs w:val="24"/>
        </w:rPr>
        <w:t>ем обучающимися коммуникативно-</w:t>
      </w:r>
      <w:r w:rsidRPr="00650920">
        <w:rPr>
          <w:sz w:val="24"/>
          <w:szCs w:val="24"/>
        </w:rPr>
        <w:t>эстетических возможностей языка и реализац</w:t>
      </w:r>
      <w:r w:rsidR="00095C28">
        <w:rPr>
          <w:sz w:val="24"/>
          <w:szCs w:val="24"/>
        </w:rPr>
        <w:t xml:space="preserve">ией их в учебной деятельности и в дальнейшей </w:t>
      </w:r>
      <w:r w:rsidRPr="00650920">
        <w:rPr>
          <w:sz w:val="24"/>
          <w:szCs w:val="24"/>
        </w:rPr>
        <w:t>жизни, направл</w:t>
      </w:r>
      <w:r w:rsidR="00095C28">
        <w:rPr>
          <w:sz w:val="24"/>
          <w:szCs w:val="24"/>
        </w:rPr>
        <w:t xml:space="preserve">ены на расширение представлений </w:t>
      </w:r>
      <w:r w:rsidRPr="00650920">
        <w:rPr>
          <w:sz w:val="24"/>
          <w:szCs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650920">
        <w:rPr>
          <w:sz w:val="24"/>
          <w:szCs w:val="24"/>
        </w:rPr>
        <w:tab/>
        <w:t>в</w:t>
      </w:r>
      <w:r w:rsidR="00095C28">
        <w:rPr>
          <w:sz w:val="24"/>
          <w:szCs w:val="24"/>
        </w:rPr>
        <w:t xml:space="preserve">ажнейших литературных ресурсов, </w:t>
      </w:r>
      <w:r w:rsidRPr="00650920">
        <w:rPr>
          <w:sz w:val="24"/>
          <w:szCs w:val="24"/>
        </w:rPr>
        <w:t>в том числе</w:t>
      </w:r>
      <w:r w:rsidR="00095C28">
        <w:rPr>
          <w:sz w:val="24"/>
          <w:szCs w:val="24"/>
        </w:rPr>
        <w:t xml:space="preserve"> </w:t>
      </w:r>
      <w:r w:rsidRPr="00650920">
        <w:rPr>
          <w:sz w:val="24"/>
          <w:szCs w:val="24"/>
        </w:rPr>
        <w:t>в информационно-телекоммуникационной сети «Интернет» (далее - Интернет).</w:t>
      </w:r>
    </w:p>
    <w:p w:rsidR="00095C28" w:rsidRPr="00095C28" w:rsidRDefault="00095C28" w:rsidP="00467678">
      <w:pPr>
        <w:pStyle w:val="25"/>
        <w:shd w:val="clear" w:color="auto" w:fill="FFFFFF" w:themeFill="background1"/>
        <w:spacing w:line="240" w:lineRule="auto"/>
        <w:ind w:right="-1" w:firstLine="720"/>
        <w:jc w:val="both"/>
        <w:rPr>
          <w:b/>
          <w:sz w:val="24"/>
          <w:szCs w:val="24"/>
        </w:rPr>
      </w:pPr>
      <w:r w:rsidRPr="00095C28">
        <w:rPr>
          <w:b/>
          <w:sz w:val="24"/>
          <w:szCs w:val="24"/>
        </w:rPr>
        <w:t>МЕСТО УЧЕБНОГО ПРЕДМЕТА «ЛИТЕРАТУРА» В УЧЕБНОМ ПЛАНЕ</w:t>
      </w:r>
    </w:p>
    <w:p w:rsid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В соответствии с ФГОС СОО литература является обязательным предметом на данном уровне образования. Общее число </w:t>
      </w:r>
      <w:r w:rsidR="00095C28">
        <w:rPr>
          <w:sz w:val="24"/>
          <w:szCs w:val="24"/>
        </w:rPr>
        <w:t>часов для изучения литературы</w:t>
      </w:r>
      <w:r w:rsidRPr="00650920">
        <w:rPr>
          <w:sz w:val="24"/>
          <w:szCs w:val="24"/>
        </w:rPr>
        <w:t xml:space="preserve"> - 204 часа: в 10 классе - 102 часа (3 часа в неделю), в 11 классе - 102 часа (3 часа в неделю).</w:t>
      </w:r>
    </w:p>
    <w:p w:rsidR="00095C28" w:rsidRPr="00095C28" w:rsidRDefault="00095C28" w:rsidP="00467678">
      <w:pPr>
        <w:pStyle w:val="af7"/>
        <w:shd w:val="clear" w:color="auto" w:fill="FFFFFF" w:themeFill="background1"/>
        <w:contextualSpacing/>
        <w:jc w:val="center"/>
        <w:rPr>
          <w:rFonts w:ascii="Times New Roman" w:hAnsi="Times New Roman" w:cs="Times New Roman"/>
          <w:color w:val="auto"/>
          <w:sz w:val="24"/>
          <w:szCs w:val="24"/>
        </w:rPr>
      </w:pPr>
      <w:r w:rsidRPr="00626D4C">
        <w:rPr>
          <w:rFonts w:ascii="Times New Roman" w:hAnsi="Times New Roman" w:cs="Times New Roman"/>
          <w:color w:val="auto"/>
          <w:sz w:val="24"/>
          <w:szCs w:val="24"/>
        </w:rPr>
        <w:t>СОДЕРЖАНИЕ УЧЕБНОГО ПРЕДМЕТА «ЛИТЕРАТУРА»</w:t>
      </w:r>
    </w:p>
    <w:p w:rsidR="00650920" w:rsidRPr="00095C28" w:rsidRDefault="00650920" w:rsidP="00467678">
      <w:pPr>
        <w:pStyle w:val="25"/>
        <w:shd w:val="clear" w:color="auto" w:fill="FFFFFF" w:themeFill="background1"/>
        <w:spacing w:line="240" w:lineRule="auto"/>
        <w:ind w:right="-1" w:firstLine="720"/>
        <w:jc w:val="both"/>
        <w:rPr>
          <w:rStyle w:val="af4"/>
          <w:sz w:val="24"/>
          <w:szCs w:val="24"/>
        </w:rPr>
      </w:pPr>
      <w:r w:rsidRPr="00095C28">
        <w:rPr>
          <w:rStyle w:val="af4"/>
          <w:sz w:val="24"/>
          <w:szCs w:val="24"/>
        </w:rPr>
        <w:t>Содержание обучения в 10 классе.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Литература второй половины XIX века.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А.Н. Островский. Драма «Гроза».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И.А. Гончаров. Роман «Обломов».</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И.С. Тургенев. Роман «Отцы и дети».</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Поэма «Кому на Руси жить хорошо».</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Ф.М. Достоевский. Роман «Преступление и наказание».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Л.Н. Толстой. Роман-эпопея «Война и мир».</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Н.С. Лесков. Рассказы и повести (не менее одного произведения по выбору). Например, «Очарованный странник», «Однодум»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А.П. Чехов. Рассказы (не менее трёх по выбору). Например, «Студент», «Ионыч», «Дама с собачкой», «Человек в футляре»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lastRenderedPageBreak/>
        <w:t>Комедия «Вишнёвый сад».</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Литературная критика второй половины XIX века.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Литература народов России.</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Стихотворения (не менее одного по выбору). Например, Г. Тукая, К. Хетагурова и других.</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Зарубежная литература.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Зарубежная поэзия второй половины XIX века (не менее двух стихотворений одного из поэтов по выбору). Например, стихотворения А. Рембо,</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Бодлера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650920" w:rsidRPr="006C4CC4" w:rsidRDefault="00650920" w:rsidP="00467678">
      <w:pPr>
        <w:pStyle w:val="25"/>
        <w:shd w:val="clear" w:color="auto" w:fill="FFFFFF" w:themeFill="background1"/>
        <w:spacing w:line="240" w:lineRule="auto"/>
        <w:ind w:right="-1" w:firstLine="720"/>
        <w:jc w:val="both"/>
        <w:rPr>
          <w:rStyle w:val="af4"/>
          <w:sz w:val="24"/>
          <w:szCs w:val="24"/>
        </w:rPr>
      </w:pPr>
      <w:r w:rsidRPr="006C4CC4">
        <w:rPr>
          <w:rStyle w:val="af4"/>
          <w:sz w:val="24"/>
          <w:szCs w:val="24"/>
        </w:rPr>
        <w:t>Содержание обучения в 11 классе.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Литература конца XIX - начала XX века.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А.И. Куприн. Рассказы и повести (одно произведение по выбору). Например, «Гранатовый браслет», «Олеся»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Л.Н. Андреев. Рассказы и повести (одно произведение по выбору). Например, «Иуда Искариот», «Большой шлем»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М. Горький. Рассказы (один по выбору). Например, «Старуха Изергиль», «Макар Чудра», «Коновалов»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Пьеса «На дне».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Литература XX века.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И.А. Бунин. Рассказы (два по выбору). Например, «Антоновские яблоки», «Чистый понедельник», «Господин из Сан-Франциско»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Поэма «Двенадцать».</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Поэма «Облако в штанах».</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650920">
        <w:rPr>
          <w:b/>
          <w:bCs/>
          <w:i/>
          <w:iCs/>
        </w:rPr>
        <w:t>«</w:t>
      </w:r>
      <w:r w:rsidRPr="006C4CC4">
        <w:rPr>
          <w:bCs/>
          <w:iCs/>
        </w:rPr>
        <w:t>Я</w:t>
      </w:r>
      <w:r w:rsidRPr="00650920">
        <w:rPr>
          <w:sz w:val="24"/>
          <w:szCs w:val="24"/>
        </w:rPr>
        <w:t xml:space="preserve"> последний поэт деревни...», «Русь Советская», «Низкий дом с голубыми ставнями...»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w:t>
      </w:r>
      <w:r w:rsidRPr="00650920">
        <w:rPr>
          <w:sz w:val="24"/>
          <w:szCs w:val="24"/>
        </w:rPr>
        <w:lastRenderedPageBreak/>
        <w:t xml:space="preserve">Давно...», «Книги в красном переплёте», «Бабушке», «Красною кистью...» (из цикла </w:t>
      </w:r>
      <w:r w:rsidRPr="006C4CC4">
        <w:rPr>
          <w:bCs/>
          <w:iCs/>
        </w:rPr>
        <w:t>«Стихи о</w:t>
      </w:r>
      <w:r w:rsidRPr="00650920">
        <w:rPr>
          <w:sz w:val="24"/>
          <w:szCs w:val="24"/>
        </w:rPr>
        <w:t xml:space="preserve"> Москве»)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Поэма «Реквием».</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Н.А. Островский. Роман «Как закалялась сталь» (избранные главы).</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М.А. Шолохов. Роман-эпопея «Тихий Дон» (избранные главы).</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М.А. Булгаков. Романы «Белая гвардия», «Мастер и Маргарита» (один роман по выбору).</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6C4CC4">
        <w:rPr>
          <w:bCs/>
          <w:iCs/>
        </w:rPr>
        <w:t>«Я</w:t>
      </w:r>
      <w:r w:rsidRPr="00650920">
        <w:rPr>
          <w:sz w:val="24"/>
          <w:szCs w:val="24"/>
        </w:rPr>
        <w:t xml:space="preserve"> знаю, никакой моей вины...», «Дробится рваный цоколь монумента...»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А.А. Фадеев «Молодая гвардия».</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В.О. Богомолов «В августе сорок четвёртого».</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Драматургия о Великой Отечественной войне. Пьесы (одно произведение по выбору). Например, В.С. Розов «Вечно живые»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В.М. Шукшин. Рассказы (не менее двух по выбору). Например, «Срезал», «Обида», «Микроскоп», «Мастер», «Крепкий мужик», «Сапожки»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В.Г. Распутин. Рассказы и повести (не менее одного произведения по выбору). Например, «Живи и помни», «Прощание с Матёрой»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6C4CC4">
        <w:rPr>
          <w:bCs/>
          <w:iCs/>
        </w:rPr>
        <w:t>«Я</w:t>
      </w:r>
      <w:r w:rsidRPr="00650920">
        <w:rPr>
          <w:sz w:val="24"/>
          <w:szCs w:val="24"/>
        </w:rPr>
        <w:t xml:space="preserve"> входил вместо дикого зверя в клетку...»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w:t>
      </w:r>
      <w:r w:rsidRPr="00650920">
        <w:rPr>
          <w:sz w:val="24"/>
          <w:szCs w:val="24"/>
        </w:rPr>
        <w:lastRenderedPageBreak/>
        <w:t>(повести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Литература народов России.</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Зарубежная литература.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650920" w:rsidRPr="006C4CC4" w:rsidRDefault="006C4CC4" w:rsidP="00467678">
      <w:pPr>
        <w:pStyle w:val="25"/>
        <w:shd w:val="clear" w:color="auto" w:fill="FFFFFF" w:themeFill="background1"/>
        <w:spacing w:line="240" w:lineRule="auto"/>
        <w:ind w:right="-1" w:firstLine="720"/>
        <w:jc w:val="center"/>
        <w:rPr>
          <w:rStyle w:val="af4"/>
          <w:sz w:val="28"/>
          <w:szCs w:val="28"/>
        </w:rPr>
      </w:pPr>
      <w:r w:rsidRPr="006C4CC4">
        <w:rPr>
          <w:rStyle w:val="af4"/>
          <w:sz w:val="28"/>
          <w:szCs w:val="28"/>
        </w:rPr>
        <w:t xml:space="preserve">Планируемые </w:t>
      </w:r>
      <w:r w:rsidR="00650920" w:rsidRPr="006C4CC4">
        <w:rPr>
          <w:rStyle w:val="af4"/>
          <w:sz w:val="28"/>
          <w:szCs w:val="28"/>
        </w:rPr>
        <w:t>р</w:t>
      </w:r>
      <w:r w:rsidRPr="006C4CC4">
        <w:rPr>
          <w:rStyle w:val="af4"/>
          <w:sz w:val="28"/>
          <w:szCs w:val="28"/>
        </w:rPr>
        <w:t xml:space="preserve">езультаты освоения программы по литературе </w:t>
      </w:r>
      <w:r w:rsidR="00650920" w:rsidRPr="006C4CC4">
        <w:rPr>
          <w:rStyle w:val="af4"/>
          <w:sz w:val="28"/>
          <w:szCs w:val="28"/>
        </w:rPr>
        <w:t>на уро</w:t>
      </w:r>
      <w:r w:rsidRPr="006C4CC4">
        <w:rPr>
          <w:rStyle w:val="af4"/>
          <w:sz w:val="28"/>
          <w:szCs w:val="28"/>
        </w:rPr>
        <w:t>вне среднего общего образования</w:t>
      </w:r>
    </w:p>
    <w:p w:rsidR="006C4CC4" w:rsidRPr="006C4CC4" w:rsidRDefault="006C4CC4" w:rsidP="00467678">
      <w:pPr>
        <w:pStyle w:val="25"/>
        <w:shd w:val="clear" w:color="auto" w:fill="FFFFFF" w:themeFill="background1"/>
        <w:spacing w:line="240" w:lineRule="auto"/>
        <w:ind w:right="-1" w:firstLine="720"/>
        <w:rPr>
          <w:rStyle w:val="af4"/>
        </w:rPr>
      </w:pPr>
      <w:r w:rsidRPr="00E33DBA">
        <w:rPr>
          <w:b/>
          <w:sz w:val="24"/>
          <w:szCs w:val="24"/>
        </w:rPr>
        <w:t>ЛИЧНОСТНЫЕ РЕЗУЛЬТАТЫ</w:t>
      </w:r>
    </w:p>
    <w:p w:rsidR="00650920" w:rsidRPr="00650920" w:rsidRDefault="006C4CC4" w:rsidP="00467678">
      <w:pPr>
        <w:pStyle w:val="25"/>
        <w:shd w:val="clear" w:color="auto" w:fill="FFFFFF" w:themeFill="background1"/>
        <w:spacing w:line="240" w:lineRule="auto"/>
        <w:ind w:right="-1" w:firstLine="720"/>
        <w:jc w:val="both"/>
        <w:rPr>
          <w:sz w:val="24"/>
          <w:szCs w:val="24"/>
        </w:rPr>
      </w:pPr>
      <w:r>
        <w:rPr>
          <w:sz w:val="24"/>
          <w:szCs w:val="24"/>
        </w:rPr>
        <w:t xml:space="preserve">Личностные </w:t>
      </w:r>
      <w:r w:rsidR="00650920" w:rsidRPr="00650920">
        <w:rPr>
          <w:sz w:val="24"/>
          <w:szCs w:val="24"/>
        </w:rPr>
        <w:t>р</w:t>
      </w:r>
      <w:r>
        <w:rPr>
          <w:sz w:val="24"/>
          <w:szCs w:val="24"/>
        </w:rPr>
        <w:t xml:space="preserve">езультаты освоения программы по </w:t>
      </w:r>
      <w:r w:rsidR="00650920" w:rsidRPr="00650920">
        <w:rPr>
          <w:sz w:val="24"/>
          <w:szCs w:val="24"/>
        </w:rPr>
        <w:t>литер</w:t>
      </w:r>
      <w:r>
        <w:rPr>
          <w:sz w:val="24"/>
          <w:szCs w:val="24"/>
        </w:rPr>
        <w:t xml:space="preserve">атуре </w:t>
      </w:r>
      <w:r w:rsidR="00650920" w:rsidRPr="00650920">
        <w:rPr>
          <w:sz w:val="24"/>
          <w:szCs w:val="24"/>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650920" w:rsidRPr="006C4CC4" w:rsidRDefault="006C4CC4" w:rsidP="00467678">
      <w:pPr>
        <w:pStyle w:val="25"/>
        <w:shd w:val="clear" w:color="auto" w:fill="FFFFFF" w:themeFill="background1"/>
        <w:spacing w:line="240" w:lineRule="auto"/>
        <w:ind w:right="-1" w:firstLine="720"/>
        <w:jc w:val="both"/>
        <w:rPr>
          <w:b/>
          <w:sz w:val="24"/>
          <w:szCs w:val="24"/>
        </w:rPr>
      </w:pPr>
      <w:r w:rsidRPr="006C4CC4">
        <w:rPr>
          <w:b/>
          <w:sz w:val="24"/>
          <w:szCs w:val="24"/>
        </w:rPr>
        <w:t xml:space="preserve">1) </w:t>
      </w:r>
      <w:r w:rsidR="00650920" w:rsidRPr="006C4CC4">
        <w:rPr>
          <w:b/>
          <w:sz w:val="24"/>
          <w:szCs w:val="24"/>
        </w:rPr>
        <w:t>гражданского воспитания:</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lastRenderedPageBreak/>
        <w:t>сформированность гражданской позиции обучающегося как активного и ответственного члена российского общества;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осознание своих конституционных прав и обязанностей, уважение закона и правопорядка;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умение взаимодействовать с социальными институтами в соответствии с их функциями и назначением;</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готовность к гуманитарной деятельности;</w:t>
      </w:r>
    </w:p>
    <w:p w:rsidR="00650920" w:rsidRPr="006C4CC4" w:rsidRDefault="006C4CC4" w:rsidP="00467678">
      <w:pPr>
        <w:pStyle w:val="25"/>
        <w:shd w:val="clear" w:color="auto" w:fill="FFFFFF" w:themeFill="background1"/>
        <w:spacing w:line="240" w:lineRule="auto"/>
        <w:ind w:right="-1" w:firstLine="720"/>
        <w:jc w:val="both"/>
        <w:rPr>
          <w:b/>
          <w:sz w:val="24"/>
          <w:szCs w:val="24"/>
        </w:rPr>
      </w:pPr>
      <w:r w:rsidRPr="006C4CC4">
        <w:rPr>
          <w:b/>
          <w:sz w:val="24"/>
          <w:szCs w:val="24"/>
        </w:rPr>
        <w:t xml:space="preserve">2) </w:t>
      </w:r>
      <w:r w:rsidR="00650920" w:rsidRPr="006C4CC4">
        <w:rPr>
          <w:b/>
          <w:sz w:val="24"/>
          <w:szCs w:val="24"/>
        </w:rPr>
        <w:t>патриотического воспитания:</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E1296F" w:rsidRDefault="00E1296F" w:rsidP="00467678">
      <w:pPr>
        <w:pStyle w:val="25"/>
        <w:shd w:val="clear" w:color="auto" w:fill="FFFFFF" w:themeFill="background1"/>
        <w:spacing w:line="240" w:lineRule="auto"/>
        <w:ind w:right="-1" w:firstLine="720"/>
        <w:jc w:val="both"/>
        <w:rPr>
          <w:sz w:val="24"/>
          <w:szCs w:val="24"/>
        </w:rPr>
      </w:pPr>
      <w:r w:rsidRPr="00E1296F">
        <w:rPr>
          <w:b/>
          <w:sz w:val="24"/>
          <w:szCs w:val="24"/>
        </w:rPr>
        <w:t xml:space="preserve">3) </w:t>
      </w:r>
      <w:r w:rsidR="00650920" w:rsidRPr="00E1296F">
        <w:rPr>
          <w:b/>
          <w:sz w:val="24"/>
          <w:szCs w:val="24"/>
        </w:rPr>
        <w:t xml:space="preserve">духовно-нравственного воспитания: </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осознание личного вклада в построение устойчивого будущего;</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650920" w:rsidRPr="00E1296F" w:rsidRDefault="00E1296F" w:rsidP="00467678">
      <w:pPr>
        <w:pStyle w:val="25"/>
        <w:shd w:val="clear" w:color="auto" w:fill="FFFFFF" w:themeFill="background1"/>
        <w:spacing w:line="240" w:lineRule="auto"/>
        <w:ind w:right="-1" w:firstLine="720"/>
        <w:jc w:val="both"/>
        <w:rPr>
          <w:b/>
          <w:sz w:val="24"/>
          <w:szCs w:val="24"/>
        </w:rPr>
      </w:pPr>
      <w:r w:rsidRPr="00E1296F">
        <w:rPr>
          <w:b/>
          <w:sz w:val="24"/>
          <w:szCs w:val="24"/>
        </w:rPr>
        <w:t xml:space="preserve">4) </w:t>
      </w:r>
      <w:r w:rsidR="00650920" w:rsidRPr="00E1296F">
        <w:rPr>
          <w:b/>
          <w:sz w:val="24"/>
          <w:szCs w:val="24"/>
        </w:rPr>
        <w:t>эстетического воспитания:</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650920" w:rsidRPr="00E1296F" w:rsidRDefault="00E1296F" w:rsidP="00467678">
      <w:pPr>
        <w:pStyle w:val="25"/>
        <w:shd w:val="clear" w:color="auto" w:fill="FFFFFF" w:themeFill="background1"/>
        <w:spacing w:line="240" w:lineRule="auto"/>
        <w:ind w:right="-1" w:firstLine="720"/>
        <w:jc w:val="both"/>
        <w:rPr>
          <w:b/>
          <w:sz w:val="24"/>
          <w:szCs w:val="24"/>
        </w:rPr>
      </w:pPr>
      <w:r w:rsidRPr="00E1296F">
        <w:rPr>
          <w:b/>
          <w:sz w:val="24"/>
          <w:szCs w:val="24"/>
        </w:rPr>
        <w:t xml:space="preserve">5) </w:t>
      </w:r>
      <w:r w:rsidR="00650920" w:rsidRPr="00E1296F">
        <w:rPr>
          <w:b/>
          <w:sz w:val="24"/>
          <w:szCs w:val="24"/>
        </w:rPr>
        <w:t>физического воспитания, формирования культуры здоровья и эмоционального благополучия:</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сформированность здорового и безопасного образа жизни, ответственного </w:t>
      </w:r>
      <w:r w:rsidRPr="00650920">
        <w:rPr>
          <w:sz w:val="24"/>
          <w:szCs w:val="24"/>
        </w:rPr>
        <w:lastRenderedPageBreak/>
        <w:t>отношения к своему здоровью;</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потребность в физическом совершенствовании, занятиях спортивно- оздоровительной деятельностью;</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50920" w:rsidRPr="00E1296F" w:rsidRDefault="00E1296F" w:rsidP="00467678">
      <w:pPr>
        <w:pStyle w:val="25"/>
        <w:shd w:val="clear" w:color="auto" w:fill="FFFFFF" w:themeFill="background1"/>
        <w:spacing w:line="240" w:lineRule="auto"/>
        <w:ind w:right="-1" w:firstLine="720"/>
        <w:jc w:val="both"/>
        <w:rPr>
          <w:b/>
          <w:sz w:val="24"/>
          <w:szCs w:val="24"/>
        </w:rPr>
      </w:pPr>
      <w:r w:rsidRPr="00E1296F">
        <w:rPr>
          <w:b/>
          <w:sz w:val="24"/>
          <w:szCs w:val="24"/>
        </w:rPr>
        <w:t xml:space="preserve">6) </w:t>
      </w:r>
      <w:r w:rsidR="00650920" w:rsidRPr="00E1296F">
        <w:rPr>
          <w:b/>
          <w:sz w:val="24"/>
          <w:szCs w:val="24"/>
        </w:rPr>
        <w:t>трудового воспитания:</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выполнять такую деятельность в процессе литературного образования;</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650920" w:rsidRPr="00E1296F" w:rsidRDefault="00E1296F" w:rsidP="00467678">
      <w:pPr>
        <w:pStyle w:val="25"/>
        <w:shd w:val="clear" w:color="auto" w:fill="FFFFFF" w:themeFill="background1"/>
        <w:spacing w:line="240" w:lineRule="auto"/>
        <w:ind w:right="-1" w:firstLine="720"/>
        <w:jc w:val="both"/>
        <w:rPr>
          <w:b/>
          <w:sz w:val="24"/>
          <w:szCs w:val="24"/>
        </w:rPr>
      </w:pPr>
      <w:r w:rsidRPr="00E1296F">
        <w:rPr>
          <w:b/>
          <w:sz w:val="24"/>
          <w:szCs w:val="24"/>
        </w:rPr>
        <w:t xml:space="preserve">7) </w:t>
      </w:r>
      <w:r w:rsidR="00650920" w:rsidRPr="00E1296F">
        <w:rPr>
          <w:b/>
          <w:sz w:val="24"/>
          <w:szCs w:val="24"/>
        </w:rPr>
        <w:t>экологического воспитания:</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650920" w:rsidRPr="00E1296F" w:rsidRDefault="00E1296F" w:rsidP="00467678">
      <w:pPr>
        <w:pStyle w:val="25"/>
        <w:shd w:val="clear" w:color="auto" w:fill="FFFFFF" w:themeFill="background1"/>
        <w:spacing w:line="240" w:lineRule="auto"/>
        <w:ind w:right="-1" w:firstLine="720"/>
        <w:jc w:val="both"/>
        <w:rPr>
          <w:b/>
          <w:sz w:val="24"/>
          <w:szCs w:val="24"/>
        </w:rPr>
      </w:pPr>
      <w:r w:rsidRPr="00E1296F">
        <w:rPr>
          <w:b/>
          <w:sz w:val="24"/>
          <w:szCs w:val="24"/>
        </w:rPr>
        <w:t xml:space="preserve">8) </w:t>
      </w:r>
      <w:r w:rsidR="00650920" w:rsidRPr="00E1296F">
        <w:rPr>
          <w:b/>
          <w:sz w:val="24"/>
          <w:szCs w:val="24"/>
        </w:rPr>
        <w:t>ценности научного познания:</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на литературные темы.</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внутренней мотивации, включающей стремление к достижению цели и успеху, </w:t>
      </w:r>
      <w:r w:rsidRPr="00650920">
        <w:rPr>
          <w:sz w:val="24"/>
          <w:szCs w:val="24"/>
        </w:rPr>
        <w:lastRenderedPageBreak/>
        <w:t>оптимизм, инициативность, умение действовать, исходя из своих возможностей;</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1296F" w:rsidRPr="00E1296F" w:rsidRDefault="00E1296F" w:rsidP="00467678">
      <w:pPr>
        <w:pStyle w:val="25"/>
        <w:shd w:val="clear" w:color="auto" w:fill="FFFFFF" w:themeFill="background1"/>
        <w:spacing w:line="240" w:lineRule="auto"/>
        <w:ind w:right="-1" w:firstLine="720"/>
        <w:jc w:val="both"/>
        <w:rPr>
          <w:b/>
          <w:sz w:val="24"/>
          <w:szCs w:val="24"/>
        </w:rPr>
      </w:pPr>
      <w:r w:rsidRPr="00E1296F">
        <w:rPr>
          <w:b/>
          <w:sz w:val="24"/>
          <w:szCs w:val="24"/>
        </w:rPr>
        <w:t>МЕТАПРЕДМЕТНЫЕ РЕЗУЛЬТАТЫ</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0920" w:rsidRPr="00641B16" w:rsidRDefault="00650920" w:rsidP="00467678">
      <w:pPr>
        <w:pStyle w:val="25"/>
        <w:shd w:val="clear" w:color="auto" w:fill="FFFFFF" w:themeFill="background1"/>
        <w:spacing w:line="240" w:lineRule="auto"/>
        <w:ind w:right="-1" w:firstLine="720"/>
        <w:jc w:val="both"/>
        <w:rPr>
          <w:b/>
          <w:sz w:val="24"/>
          <w:szCs w:val="24"/>
        </w:rPr>
      </w:pPr>
      <w:r w:rsidRPr="00641B16">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устанавливать существенный признак или основания для сравнения литературных героев, художественных произведений и их фрагментов,</w:t>
      </w:r>
      <w:r w:rsidR="00641B16">
        <w:rPr>
          <w:sz w:val="24"/>
          <w:szCs w:val="24"/>
        </w:rPr>
        <w:t xml:space="preserve"> </w:t>
      </w:r>
      <w:r w:rsidRPr="00650920">
        <w:rPr>
          <w:sz w:val="24"/>
          <w:szCs w:val="24"/>
        </w:rPr>
        <w:t>классификации и обобщения литературных фактов;</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разрабатывать план решения проблемы с учётом анализа имеющихся материальных и нематериальных ресурсов;</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вносить коррективы в деятельность, оценивать соответствие результатов целям, оценивать риски последствий деятельности;</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развивать креативное мышление при решении жизненных проблем с использованием собственного читательского опыта.</w:t>
      </w:r>
    </w:p>
    <w:p w:rsidR="00650920" w:rsidRPr="00641B16" w:rsidRDefault="00650920" w:rsidP="00467678">
      <w:pPr>
        <w:pStyle w:val="25"/>
        <w:shd w:val="clear" w:color="auto" w:fill="FFFFFF" w:themeFill="background1"/>
        <w:spacing w:line="240" w:lineRule="auto"/>
        <w:ind w:right="-1" w:firstLine="720"/>
        <w:jc w:val="both"/>
        <w:rPr>
          <w:b/>
          <w:sz w:val="24"/>
          <w:szCs w:val="24"/>
        </w:rPr>
      </w:pPr>
      <w:r w:rsidRPr="00641B16">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выявлять причинно-следственные связи и актуализировать задачу</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давать оценку новым ситуациям, оценивать приобретённый опыт, в том числе читательский;</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lastRenderedPageBreak/>
        <w:t>осуществлять целенаправленный поиск переноса средств и способов действия в профессиональную среду;</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650920" w:rsidRPr="00641B16" w:rsidRDefault="00650920" w:rsidP="00467678">
      <w:pPr>
        <w:pStyle w:val="25"/>
        <w:shd w:val="clear" w:color="auto" w:fill="FFFFFF" w:themeFill="background1"/>
        <w:spacing w:line="240" w:lineRule="auto"/>
        <w:ind w:right="-1" w:firstLine="720"/>
        <w:jc w:val="both"/>
        <w:rPr>
          <w:b/>
          <w:sz w:val="24"/>
          <w:szCs w:val="24"/>
        </w:rPr>
      </w:pPr>
      <w:r w:rsidRPr="00641B16">
        <w:rPr>
          <w:b/>
          <w:sz w:val="24"/>
          <w:szCs w:val="24"/>
        </w:rPr>
        <w:t>У обучающегося будут сформированы умения работать с информацией как часть познавательных универсальных учебных действий:</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w:t>
      </w:r>
      <w:r w:rsidR="00641B16">
        <w:rPr>
          <w:sz w:val="24"/>
          <w:szCs w:val="24"/>
        </w:rPr>
        <w:t xml:space="preserve">еских норм, норм информационной </w:t>
      </w:r>
      <w:r w:rsidRPr="00650920">
        <w:rPr>
          <w:sz w:val="24"/>
          <w:szCs w:val="24"/>
        </w:rPr>
        <w:t>безопасности;</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владеть навыками распознавания и защиты литературной и другой информации, информационной безопасности личности.</w:t>
      </w:r>
    </w:p>
    <w:p w:rsidR="00650920" w:rsidRPr="00641B16" w:rsidRDefault="00650920" w:rsidP="00467678">
      <w:pPr>
        <w:pStyle w:val="25"/>
        <w:shd w:val="clear" w:color="auto" w:fill="FFFFFF" w:themeFill="background1"/>
        <w:spacing w:line="240" w:lineRule="auto"/>
        <w:ind w:right="-1" w:firstLine="720"/>
        <w:jc w:val="both"/>
        <w:rPr>
          <w:b/>
          <w:sz w:val="24"/>
          <w:szCs w:val="24"/>
        </w:rPr>
      </w:pPr>
      <w:r w:rsidRPr="00641B16">
        <w:rPr>
          <w:b/>
          <w:sz w:val="24"/>
          <w:szCs w:val="24"/>
        </w:rPr>
        <w:t>У обучающегося будут сформированы умения общения как часть коммуникативных универсальных учебных действий:</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осуществлять коммуникации во всех сферах жизни, в том числе на уроке литературы и во внеурочной деятельности по предмету;</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650920" w:rsidRPr="00641B16" w:rsidRDefault="00650920" w:rsidP="00467678">
      <w:pPr>
        <w:pStyle w:val="25"/>
        <w:shd w:val="clear" w:color="auto" w:fill="FFFFFF" w:themeFill="background1"/>
        <w:spacing w:line="240" w:lineRule="auto"/>
        <w:ind w:right="-1" w:firstLine="720"/>
        <w:jc w:val="both"/>
        <w:rPr>
          <w:b/>
          <w:sz w:val="24"/>
          <w:szCs w:val="24"/>
        </w:rPr>
      </w:pPr>
      <w:r w:rsidRPr="00641B16">
        <w:rPr>
          <w:b/>
          <w:sz w:val="24"/>
          <w:szCs w:val="24"/>
        </w:rPr>
        <w:t>У обучающегося будут сформированы умения самоорганизации как части регулятивных универсальных учебных действий:</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давать оценку новым ситу</w:t>
      </w:r>
      <w:r w:rsidR="00641B16">
        <w:rPr>
          <w:sz w:val="24"/>
          <w:szCs w:val="24"/>
        </w:rPr>
        <w:t>ациям,</w:t>
      </w:r>
      <w:r w:rsidR="00641B16">
        <w:rPr>
          <w:sz w:val="24"/>
          <w:szCs w:val="24"/>
        </w:rPr>
        <w:tab/>
        <w:t xml:space="preserve">в том числе изображённым </w:t>
      </w:r>
      <w:r w:rsidRPr="00650920">
        <w:rPr>
          <w:sz w:val="24"/>
          <w:szCs w:val="24"/>
        </w:rPr>
        <w:t>в художественной литературе;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расширять рамки учебного предмета на основе личных предпочтений с использованием читательского опыта;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делать осознанный выбор, аргументировать его, брать ответственность за решение;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w:t>
      </w:r>
      <w:r w:rsidRPr="00650920">
        <w:rPr>
          <w:sz w:val="24"/>
          <w:szCs w:val="24"/>
        </w:rPr>
        <w:lastRenderedPageBreak/>
        <w:t>вопросах литературы, постоянно повышать свой образовательный и культурный уровень.</w:t>
      </w:r>
    </w:p>
    <w:p w:rsidR="00650920" w:rsidRPr="00641B16" w:rsidRDefault="00650920" w:rsidP="00467678">
      <w:pPr>
        <w:pStyle w:val="25"/>
        <w:shd w:val="clear" w:color="auto" w:fill="FFFFFF" w:themeFill="background1"/>
        <w:spacing w:line="240" w:lineRule="auto"/>
        <w:ind w:right="-1" w:firstLine="720"/>
        <w:jc w:val="both"/>
        <w:rPr>
          <w:b/>
          <w:sz w:val="24"/>
          <w:szCs w:val="24"/>
        </w:rPr>
      </w:pPr>
      <w:r w:rsidRPr="00641B16">
        <w:rPr>
          <w:b/>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давать оценку новым ситуациям, вносить коррективы в деятельность, оценивать соответствие результатов целям;</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для оценки ситуации, выбора верного решения, опираясь на примеры из художественных произведений;</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признавать своё право и право других на ошибку в дискуссиях на литературные темы;</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развивать способность понимать мир с позиции другого человека, используя знания по литературе.</w:t>
      </w:r>
    </w:p>
    <w:p w:rsidR="00650920" w:rsidRPr="00641B16" w:rsidRDefault="00650920" w:rsidP="00467678">
      <w:pPr>
        <w:pStyle w:val="25"/>
        <w:shd w:val="clear" w:color="auto" w:fill="FFFFFF" w:themeFill="background1"/>
        <w:spacing w:line="240" w:lineRule="auto"/>
        <w:ind w:right="-1" w:firstLine="720"/>
        <w:jc w:val="both"/>
        <w:rPr>
          <w:b/>
          <w:sz w:val="24"/>
          <w:szCs w:val="24"/>
        </w:rPr>
      </w:pPr>
      <w:r w:rsidRPr="00641B16">
        <w:rPr>
          <w:b/>
          <w:sz w:val="24"/>
          <w:szCs w:val="24"/>
        </w:rPr>
        <w:t>У обучающегося будут сформированы умения совместной деятельности:</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выбирать тематику и методы совместных действий с учётом общих интересов и возможностей каждого члена коллектива;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оценивать качество своего вклада и каждого участника команды в общий результат по разработанным критериям;</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641B16" w:rsidRPr="00641B16" w:rsidRDefault="00641B16" w:rsidP="00467678">
      <w:pPr>
        <w:pStyle w:val="25"/>
        <w:shd w:val="clear" w:color="auto" w:fill="FFFFFF" w:themeFill="background1"/>
        <w:spacing w:line="240" w:lineRule="auto"/>
        <w:ind w:right="-1" w:firstLine="720"/>
        <w:jc w:val="both"/>
        <w:rPr>
          <w:b/>
          <w:sz w:val="24"/>
          <w:szCs w:val="24"/>
        </w:rPr>
      </w:pPr>
      <w:r w:rsidRPr="00641B16">
        <w:rPr>
          <w:b/>
          <w:sz w:val="24"/>
          <w:szCs w:val="24"/>
        </w:rPr>
        <w:t>ПРЕДМЕТНЫЕ РЕЗУЛЬТАТЫ</w:t>
      </w:r>
    </w:p>
    <w:p w:rsidR="00650920" w:rsidRPr="00641B16" w:rsidRDefault="00650920" w:rsidP="00467678">
      <w:pPr>
        <w:pStyle w:val="25"/>
        <w:shd w:val="clear" w:color="auto" w:fill="FFFFFF" w:themeFill="background1"/>
        <w:spacing w:line="240" w:lineRule="auto"/>
        <w:ind w:right="-1" w:firstLine="720"/>
        <w:jc w:val="both"/>
        <w:rPr>
          <w:rStyle w:val="af4"/>
          <w:sz w:val="24"/>
          <w:szCs w:val="24"/>
        </w:rPr>
      </w:pPr>
      <w:r w:rsidRPr="00641B16">
        <w:rPr>
          <w:rStyle w:val="af4"/>
          <w:sz w:val="24"/>
          <w:szCs w:val="24"/>
        </w:rPr>
        <w:t>Предметные результаты освоения программы по литературе на уровне среднего общего образования должны обеспечивать:</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осознание взаимосвязи между языковым, литературным, интеллектуальным, духовно-нравственным развитием личности;</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w:t>
      </w:r>
      <w:r w:rsidRPr="00650920">
        <w:rPr>
          <w:sz w:val="24"/>
          <w:szCs w:val="24"/>
        </w:rPr>
        <w:lastRenderedPageBreak/>
        <w:t>«История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 осознание художественной картины жизни,</w:t>
      </w:r>
      <w:r w:rsidRPr="00650920">
        <w:rPr>
          <w:sz w:val="24"/>
          <w:szCs w:val="24"/>
        </w:rPr>
        <w:tab/>
        <w:t>созданной автором в литературном произведении, в единстве эмоционального личностного восприятия и интеллектуального понимания;</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владение умениями анализа</w:t>
      </w:r>
      <w:r w:rsidR="00641B16">
        <w:rPr>
          <w:sz w:val="24"/>
          <w:szCs w:val="24"/>
        </w:rPr>
        <w:t xml:space="preserve"> и интерпретации художественных </w:t>
      </w:r>
      <w:r w:rsidRPr="00650920">
        <w:rPr>
          <w:sz w:val="24"/>
          <w:szCs w:val="24"/>
        </w:rPr>
        <w:t>произведений в единстве формы и содержания (с учётом неоднозначности заложенных в нём смыслов и наличия в нём подтек</w:t>
      </w:r>
      <w:r w:rsidR="00641B16">
        <w:rPr>
          <w:sz w:val="24"/>
          <w:szCs w:val="24"/>
        </w:rPr>
        <w:t>ста) с использованием теоретико-</w:t>
      </w:r>
      <w:r w:rsidRPr="00650920">
        <w:rPr>
          <w:sz w:val="24"/>
          <w:szCs w:val="24"/>
        </w:rPr>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w:t>
      </w:r>
      <w:r w:rsidR="00641B16">
        <w:rPr>
          <w:sz w:val="24"/>
          <w:szCs w:val="24"/>
        </w:rPr>
        <w:t xml:space="preserve">сателя; традиция и новаторство; авторский замысел </w:t>
      </w:r>
      <w:r w:rsidRPr="00650920">
        <w:rPr>
          <w:sz w:val="24"/>
          <w:szCs w:val="24"/>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умение сопоставлять произведения русской и зарубежной литературы и сравнивать </w:t>
      </w:r>
      <w:r w:rsidRPr="00650920">
        <w:rPr>
          <w:sz w:val="24"/>
          <w:szCs w:val="24"/>
        </w:rPr>
        <w:lastRenderedPageBreak/>
        <w:t>их с художественными интерпретациями в других видах искусств (графика, живопись, театр, кино, музыка и другие);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50920" w:rsidRPr="00641B16" w:rsidRDefault="00650920" w:rsidP="00467678">
      <w:pPr>
        <w:pStyle w:val="25"/>
        <w:shd w:val="clear" w:color="auto" w:fill="FFFFFF" w:themeFill="background1"/>
        <w:spacing w:line="240" w:lineRule="auto"/>
        <w:ind w:right="-1" w:firstLine="720"/>
        <w:jc w:val="both"/>
        <w:rPr>
          <w:rStyle w:val="af4"/>
          <w:sz w:val="24"/>
          <w:szCs w:val="24"/>
        </w:rPr>
      </w:pPr>
      <w:r w:rsidRPr="00641B16">
        <w:rPr>
          <w:rStyle w:val="af4"/>
          <w:sz w:val="24"/>
          <w:szCs w:val="24"/>
        </w:rPr>
        <w:t>Предметные результаты освоения программы по литературе к концу 10 класса должны обеспечивать:</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w:t>
      </w:r>
      <w:r w:rsidR="00641B16">
        <w:rPr>
          <w:sz w:val="24"/>
          <w:szCs w:val="24"/>
        </w:rPr>
        <w:t>е</w:t>
      </w:r>
      <w:r w:rsidR="00641B16">
        <w:rPr>
          <w:sz w:val="24"/>
          <w:szCs w:val="24"/>
        </w:rPr>
        <w:tab/>
        <w:t>и общечеловеческое</w:t>
      </w:r>
      <w:r w:rsidR="00641B16">
        <w:rPr>
          <w:sz w:val="24"/>
          <w:szCs w:val="24"/>
        </w:rPr>
        <w:tab/>
        <w:t xml:space="preserve">содержание литературных </w:t>
      </w:r>
      <w:r w:rsidRPr="00650920">
        <w:rPr>
          <w:sz w:val="24"/>
          <w:szCs w:val="24"/>
        </w:rPr>
        <w:t>произведений;</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641B16"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осмысление художественной к</w:t>
      </w:r>
      <w:r w:rsidR="00641B16">
        <w:rPr>
          <w:sz w:val="24"/>
          <w:szCs w:val="24"/>
        </w:rPr>
        <w:t xml:space="preserve">артины жизни, созданной автором </w:t>
      </w:r>
      <w:r w:rsidRPr="00650920">
        <w:rPr>
          <w:sz w:val="24"/>
          <w:szCs w:val="24"/>
        </w:rPr>
        <w:t>в литературном произведении, в единстве эмоционального личностного</w:t>
      </w:r>
      <w:r w:rsidR="00641B16">
        <w:rPr>
          <w:sz w:val="24"/>
          <w:szCs w:val="24"/>
        </w:rPr>
        <w:t xml:space="preserve"> восприятия и интеллектуального понимания; </w:t>
      </w:r>
    </w:p>
    <w:p w:rsidR="00650920" w:rsidRPr="00650920" w:rsidRDefault="00641B16" w:rsidP="00467678">
      <w:pPr>
        <w:pStyle w:val="25"/>
        <w:shd w:val="clear" w:color="auto" w:fill="FFFFFF" w:themeFill="background1"/>
        <w:spacing w:line="240" w:lineRule="auto"/>
        <w:ind w:right="-1" w:firstLine="720"/>
        <w:jc w:val="both"/>
        <w:rPr>
          <w:sz w:val="24"/>
          <w:szCs w:val="24"/>
        </w:rPr>
      </w:pPr>
      <w:r>
        <w:rPr>
          <w:sz w:val="24"/>
          <w:szCs w:val="24"/>
        </w:rPr>
        <w:t xml:space="preserve">умение </w:t>
      </w:r>
      <w:r w:rsidR="00650920" w:rsidRPr="00650920">
        <w:rPr>
          <w:sz w:val="24"/>
          <w:szCs w:val="24"/>
        </w:rPr>
        <w:t>эмоционально откликаться</w:t>
      </w:r>
      <w:r>
        <w:rPr>
          <w:sz w:val="24"/>
          <w:szCs w:val="24"/>
        </w:rPr>
        <w:t xml:space="preserve"> </w:t>
      </w:r>
      <w:r w:rsidR="00650920" w:rsidRPr="00650920">
        <w:rPr>
          <w:sz w:val="24"/>
          <w:szCs w:val="24"/>
        </w:rPr>
        <w:t>на прочитанное, выражать личное отношение к нему, передавать читательские впечатления;</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овладение умениями анализа и интерпретации художественных произведений в </w:t>
      </w:r>
      <w:r w:rsidRPr="00650920">
        <w:rPr>
          <w:sz w:val="24"/>
          <w:szCs w:val="24"/>
        </w:rPr>
        <w:lastRenderedPageBreak/>
        <w:t>единстве формы и содержания (с учётом неоднозначности заложенных в нём смыслов и наличия в нём подтекста) с использованием теоретико</w:t>
      </w:r>
      <w:r w:rsidRPr="00650920">
        <w:rPr>
          <w:sz w:val="24"/>
          <w:szCs w:val="24"/>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50920" w:rsidRPr="00641B16" w:rsidRDefault="00650920" w:rsidP="00467678">
      <w:pPr>
        <w:pStyle w:val="25"/>
        <w:shd w:val="clear" w:color="auto" w:fill="FFFFFF" w:themeFill="background1"/>
        <w:spacing w:line="240" w:lineRule="auto"/>
        <w:ind w:right="-1" w:firstLine="720"/>
        <w:jc w:val="both"/>
        <w:rPr>
          <w:rStyle w:val="af4"/>
          <w:sz w:val="24"/>
          <w:szCs w:val="24"/>
        </w:rPr>
      </w:pPr>
      <w:r w:rsidRPr="00641B16">
        <w:rPr>
          <w:rStyle w:val="af4"/>
          <w:sz w:val="24"/>
          <w:szCs w:val="24"/>
        </w:rPr>
        <w:t>Предметные результаты освоения программы по литературе к концу 11 класса должны обеспечивать:</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сформированность умений определять и учитывать историко-культурный контекст </w:t>
      </w:r>
      <w:r w:rsidRPr="00650920">
        <w:rPr>
          <w:sz w:val="24"/>
          <w:szCs w:val="24"/>
        </w:rPr>
        <w:lastRenderedPageBreak/>
        <w:t>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50920" w:rsidRPr="00650920" w:rsidRDefault="00641B16" w:rsidP="00467678">
      <w:pPr>
        <w:pStyle w:val="25"/>
        <w:shd w:val="clear" w:color="auto" w:fill="FFFFFF" w:themeFill="background1"/>
        <w:spacing w:line="240" w:lineRule="auto"/>
        <w:ind w:right="-1" w:firstLine="720"/>
        <w:jc w:val="both"/>
        <w:rPr>
          <w:sz w:val="24"/>
          <w:szCs w:val="24"/>
        </w:rPr>
      </w:pPr>
      <w:r>
        <w:rPr>
          <w:sz w:val="24"/>
          <w:szCs w:val="24"/>
        </w:rPr>
        <w:t xml:space="preserve"> сформированность </w:t>
      </w:r>
      <w:r w:rsidR="00650920" w:rsidRPr="00650920">
        <w:rPr>
          <w:sz w:val="24"/>
          <w:szCs w:val="24"/>
        </w:rPr>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50920"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40471" w:rsidRPr="00650920" w:rsidRDefault="00650920" w:rsidP="00467678">
      <w:pPr>
        <w:pStyle w:val="25"/>
        <w:shd w:val="clear" w:color="auto" w:fill="FFFFFF" w:themeFill="background1"/>
        <w:spacing w:line="240" w:lineRule="auto"/>
        <w:ind w:right="-1" w:firstLine="720"/>
        <w:jc w:val="both"/>
        <w:rPr>
          <w:sz w:val="24"/>
          <w:szCs w:val="24"/>
        </w:rPr>
      </w:pPr>
      <w:r w:rsidRPr="00650920">
        <w:rPr>
          <w:sz w:val="24"/>
          <w:szCs w:val="24"/>
        </w:rPr>
        <w:t xml:space="preserve">умение самостоятельно работать с разными информационными источниками, в том числе в медиапространстве, </w:t>
      </w:r>
      <w:r w:rsidR="00641B16">
        <w:rPr>
          <w:sz w:val="24"/>
          <w:szCs w:val="24"/>
        </w:rPr>
        <w:t xml:space="preserve">оптимально использовать ресурсы </w:t>
      </w:r>
      <w:r w:rsidRPr="00650920">
        <w:rPr>
          <w:sz w:val="24"/>
          <w:szCs w:val="24"/>
        </w:rPr>
        <w:t>традиционных библиотек и электронных библиотечных систем.</w:t>
      </w:r>
    </w:p>
    <w:p w:rsidR="00F446C2" w:rsidRDefault="00F446C2" w:rsidP="00467678">
      <w:pPr>
        <w:pStyle w:val="25"/>
        <w:shd w:val="clear" w:color="auto" w:fill="FFFFFF" w:themeFill="background1"/>
        <w:spacing w:line="240" w:lineRule="auto"/>
        <w:ind w:right="-1" w:firstLine="720"/>
        <w:jc w:val="center"/>
        <w:rPr>
          <w:b/>
          <w:sz w:val="24"/>
          <w:szCs w:val="24"/>
        </w:rPr>
      </w:pPr>
    </w:p>
    <w:p w:rsidR="00F446C2" w:rsidRPr="00B32188" w:rsidRDefault="00F446C2" w:rsidP="00467678">
      <w:pPr>
        <w:shd w:val="clear" w:color="auto" w:fill="FFFFFF" w:themeFill="background1"/>
        <w:spacing w:line="240" w:lineRule="auto"/>
        <w:contextualSpacing/>
        <w:jc w:val="center"/>
        <w:rPr>
          <w:rFonts w:ascii="Times New Roman" w:hAnsi="Times New Roman" w:cs="Times New Roman"/>
          <w:b/>
          <w:sz w:val="24"/>
          <w:szCs w:val="24"/>
        </w:rPr>
      </w:pPr>
      <w:r w:rsidRPr="00B32188">
        <w:rPr>
          <w:rFonts w:ascii="Times New Roman" w:hAnsi="Times New Roman" w:cs="Times New Roman"/>
          <w:b/>
          <w:sz w:val="24"/>
          <w:szCs w:val="24"/>
        </w:rPr>
        <w:t>2.1.2. ЛИТЕРАТУРА</w:t>
      </w:r>
      <w:r>
        <w:rPr>
          <w:rFonts w:ascii="Times New Roman" w:hAnsi="Times New Roman" w:cs="Times New Roman"/>
          <w:b/>
          <w:sz w:val="24"/>
          <w:szCs w:val="24"/>
        </w:rPr>
        <w:t xml:space="preserve"> (УГЛУБЛЕННЫЙ УРОВЕНЬ)</w:t>
      </w:r>
    </w:p>
    <w:p w:rsidR="007146BE" w:rsidRPr="00F446C2" w:rsidRDefault="00F446C2" w:rsidP="00467678">
      <w:pPr>
        <w:shd w:val="clear" w:color="auto" w:fill="FFFFFF" w:themeFill="background1"/>
        <w:spacing w:line="240" w:lineRule="auto"/>
        <w:contextualSpacing/>
        <w:jc w:val="center"/>
        <w:rPr>
          <w:rFonts w:ascii="Times New Roman" w:hAnsi="Times New Roman" w:cs="Times New Roman"/>
          <w:b/>
          <w:sz w:val="24"/>
          <w:szCs w:val="24"/>
        </w:rPr>
      </w:pPr>
      <w:r w:rsidRPr="00B32188">
        <w:rPr>
          <w:rFonts w:ascii="Times New Roman" w:hAnsi="Times New Roman" w:cs="Times New Roman"/>
          <w:b/>
          <w:sz w:val="24"/>
          <w:szCs w:val="24"/>
        </w:rPr>
        <w:t>ПОЯСНИТЕЛЬНАЯ ЗАПИСКА</w:t>
      </w:r>
    </w:p>
    <w:p w:rsidR="00F446C2" w:rsidRPr="00313C28" w:rsidRDefault="007146BE" w:rsidP="00313C28">
      <w:pPr>
        <w:pStyle w:val="25"/>
        <w:shd w:val="clear" w:color="auto" w:fill="auto"/>
        <w:tabs>
          <w:tab w:val="left" w:pos="1527"/>
        </w:tabs>
        <w:spacing w:line="240" w:lineRule="auto"/>
        <w:ind w:firstLine="426"/>
        <w:jc w:val="both"/>
        <w:rPr>
          <w:sz w:val="24"/>
          <w:szCs w:val="24"/>
        </w:rPr>
      </w:pPr>
      <w:r w:rsidRPr="00C74906">
        <w:rPr>
          <w:b/>
          <w:sz w:val="24"/>
          <w:szCs w:val="24"/>
        </w:rPr>
        <w:fldChar w:fldCharType="end"/>
      </w:r>
      <w:r w:rsidR="00F446C2" w:rsidRPr="00313C28">
        <w:rPr>
          <w:sz w:val="24"/>
          <w:szCs w:val="24"/>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r w:rsidR="00F446C2" w:rsidRPr="00313C28">
        <w:rPr>
          <w:sz w:val="24"/>
          <w:szCs w:val="24"/>
        </w:rPr>
        <w:lastRenderedPageBreak/>
        <w:t>ФГОС СОО.</w:t>
      </w:r>
    </w:p>
    <w:p w:rsidR="00F446C2" w:rsidRPr="00313C28" w:rsidRDefault="00F446C2" w:rsidP="00313C28">
      <w:pPr>
        <w:pStyle w:val="25"/>
        <w:shd w:val="clear" w:color="auto" w:fill="auto"/>
        <w:tabs>
          <w:tab w:val="left" w:pos="1532"/>
        </w:tabs>
        <w:spacing w:line="240" w:lineRule="auto"/>
        <w:ind w:firstLine="426"/>
        <w:jc w:val="both"/>
        <w:rPr>
          <w:sz w:val="24"/>
          <w:szCs w:val="24"/>
        </w:rPr>
      </w:pPr>
      <w:r w:rsidRPr="00313C28">
        <w:rPr>
          <w:sz w:val="24"/>
          <w:szCs w:val="24"/>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F446C2" w:rsidRPr="00313C28" w:rsidRDefault="00F446C2" w:rsidP="00313C28">
      <w:pPr>
        <w:pStyle w:val="25"/>
        <w:shd w:val="clear" w:color="auto" w:fill="auto"/>
        <w:tabs>
          <w:tab w:val="left" w:pos="1522"/>
        </w:tabs>
        <w:spacing w:line="240" w:lineRule="auto"/>
        <w:ind w:firstLine="426"/>
        <w:jc w:val="both"/>
        <w:rPr>
          <w:sz w:val="24"/>
          <w:szCs w:val="24"/>
        </w:rPr>
      </w:pPr>
      <w:r w:rsidRPr="00313C28">
        <w:rPr>
          <w:sz w:val="24"/>
          <w:szCs w:val="24"/>
        </w:rP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F446C2" w:rsidRPr="00313C28" w:rsidRDefault="00F446C2" w:rsidP="00313C28">
      <w:pPr>
        <w:pStyle w:val="25"/>
        <w:shd w:val="clear" w:color="auto" w:fill="auto"/>
        <w:tabs>
          <w:tab w:val="left" w:pos="1537"/>
        </w:tabs>
        <w:spacing w:line="240" w:lineRule="auto"/>
        <w:ind w:firstLine="426"/>
        <w:jc w:val="both"/>
        <w:rPr>
          <w:sz w:val="24"/>
          <w:szCs w:val="24"/>
        </w:rPr>
      </w:pPr>
      <w:r w:rsidRPr="00313C28">
        <w:rPr>
          <w:sz w:val="24"/>
          <w:szCs w:val="24"/>
        </w:rPr>
        <w:t>Программа по литературе позволит</w:t>
      </w:r>
      <w:r w:rsidR="00313C28">
        <w:rPr>
          <w:sz w:val="24"/>
          <w:szCs w:val="24"/>
        </w:rPr>
        <w:t xml:space="preserve"> учителю разработать календарно-</w:t>
      </w:r>
      <w:r w:rsidRPr="00313C28">
        <w:rPr>
          <w:sz w:val="24"/>
          <w:szCs w:val="24"/>
        </w:rPr>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F446C2" w:rsidRDefault="00F446C2" w:rsidP="00313C28">
      <w:pPr>
        <w:pStyle w:val="25"/>
        <w:shd w:val="clear" w:color="auto" w:fill="auto"/>
        <w:tabs>
          <w:tab w:val="left" w:pos="1532"/>
        </w:tabs>
        <w:spacing w:line="240" w:lineRule="auto"/>
        <w:ind w:firstLine="426"/>
        <w:jc w:val="both"/>
        <w:rPr>
          <w:sz w:val="24"/>
          <w:szCs w:val="24"/>
        </w:rPr>
      </w:pPr>
      <w:r w:rsidRPr="00313C28">
        <w:rPr>
          <w:sz w:val="24"/>
          <w:szCs w:val="24"/>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313C28" w:rsidRPr="00531C29" w:rsidRDefault="00313C28" w:rsidP="00531C29">
      <w:pPr>
        <w:pStyle w:val="af7"/>
        <w:contextualSpacing/>
        <w:jc w:val="center"/>
        <w:rPr>
          <w:rFonts w:ascii="Times New Roman" w:hAnsi="Times New Roman" w:cs="Times New Roman"/>
          <w:color w:val="auto"/>
          <w:sz w:val="24"/>
          <w:szCs w:val="24"/>
        </w:rPr>
      </w:pPr>
      <w:r w:rsidRPr="009106AD">
        <w:rPr>
          <w:rFonts w:ascii="Times New Roman" w:hAnsi="Times New Roman" w:cs="Times New Roman"/>
          <w:color w:val="auto"/>
          <w:sz w:val="24"/>
          <w:szCs w:val="24"/>
        </w:rPr>
        <w:t>ОБЩАЯ ХАРАКТЕРИСТИКА УЧЕБНОГО ПРЕДМЕТА «ЛИТЕРАТУРА</w:t>
      </w:r>
      <w:r>
        <w:rPr>
          <w:rFonts w:ascii="Times New Roman" w:hAnsi="Times New Roman" w:cs="Times New Roman"/>
          <w:color w:val="auto"/>
          <w:sz w:val="24"/>
          <w:szCs w:val="24"/>
        </w:rPr>
        <w:t xml:space="preserve"> (УГЛУБЛЕННЫЙ УРОВЕНЬ)</w:t>
      </w:r>
      <w:r w:rsidRPr="009106AD">
        <w:rPr>
          <w:rFonts w:ascii="Times New Roman" w:hAnsi="Times New Roman" w:cs="Times New Roman"/>
          <w:color w:val="auto"/>
          <w:sz w:val="24"/>
          <w:szCs w:val="24"/>
        </w:rPr>
        <w:t>»</w:t>
      </w:r>
    </w:p>
    <w:p w:rsidR="00F446C2" w:rsidRPr="00313C28" w:rsidRDefault="00F446C2" w:rsidP="00313C28">
      <w:pPr>
        <w:pStyle w:val="25"/>
        <w:shd w:val="clear" w:color="auto" w:fill="auto"/>
        <w:tabs>
          <w:tab w:val="left" w:pos="1537"/>
        </w:tabs>
        <w:spacing w:line="240" w:lineRule="auto"/>
        <w:ind w:firstLine="426"/>
        <w:jc w:val="both"/>
        <w:rPr>
          <w:sz w:val="24"/>
          <w:szCs w:val="24"/>
        </w:rPr>
      </w:pPr>
      <w:r w:rsidRPr="00313C28">
        <w:rPr>
          <w:sz w:val="24"/>
          <w:szCs w:val="24"/>
        </w:rP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F446C2" w:rsidRPr="00313C28" w:rsidRDefault="00F446C2" w:rsidP="00653405">
      <w:pPr>
        <w:pStyle w:val="25"/>
        <w:shd w:val="clear" w:color="auto" w:fill="auto"/>
        <w:tabs>
          <w:tab w:val="left" w:pos="1542"/>
        </w:tabs>
        <w:spacing w:line="240" w:lineRule="auto"/>
        <w:ind w:right="122" w:firstLine="426"/>
        <w:jc w:val="both"/>
        <w:rPr>
          <w:sz w:val="24"/>
          <w:szCs w:val="24"/>
        </w:rPr>
      </w:pPr>
      <w:r w:rsidRPr="00313C28">
        <w:rPr>
          <w:sz w:val="24"/>
          <w:szCs w:val="24"/>
        </w:rP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F446C2" w:rsidRPr="00313C28" w:rsidRDefault="00F446C2" w:rsidP="00313C28">
      <w:pPr>
        <w:pStyle w:val="25"/>
        <w:shd w:val="clear" w:color="auto" w:fill="auto"/>
        <w:tabs>
          <w:tab w:val="left" w:pos="1550"/>
        </w:tabs>
        <w:spacing w:line="240" w:lineRule="auto"/>
        <w:ind w:firstLine="426"/>
        <w:jc w:val="both"/>
        <w:rPr>
          <w:sz w:val="24"/>
          <w:szCs w:val="24"/>
        </w:rPr>
      </w:pPr>
      <w:r w:rsidRPr="00313C28">
        <w:rPr>
          <w:sz w:val="24"/>
          <w:szCs w:val="24"/>
        </w:rP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F446C2" w:rsidRPr="00313C28" w:rsidRDefault="00F446C2" w:rsidP="00313C28">
      <w:pPr>
        <w:pStyle w:val="25"/>
        <w:shd w:val="clear" w:color="auto" w:fill="auto"/>
        <w:tabs>
          <w:tab w:val="left" w:pos="1550"/>
        </w:tabs>
        <w:spacing w:line="240" w:lineRule="auto"/>
        <w:ind w:firstLine="426"/>
        <w:jc w:val="both"/>
        <w:rPr>
          <w:sz w:val="24"/>
          <w:szCs w:val="24"/>
        </w:rPr>
      </w:pPr>
      <w:r w:rsidRPr="00313C28">
        <w:rPr>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446C2" w:rsidRPr="00313C28" w:rsidRDefault="00F446C2" w:rsidP="00313C28">
      <w:pPr>
        <w:pStyle w:val="25"/>
        <w:shd w:val="clear" w:color="auto" w:fill="auto"/>
        <w:tabs>
          <w:tab w:val="left" w:pos="1662"/>
        </w:tabs>
        <w:spacing w:line="240" w:lineRule="auto"/>
        <w:ind w:firstLine="426"/>
        <w:jc w:val="both"/>
        <w:rPr>
          <w:sz w:val="24"/>
          <w:szCs w:val="24"/>
        </w:rPr>
      </w:pPr>
      <w:r w:rsidRPr="00313C28">
        <w:rPr>
          <w:sz w:val="24"/>
          <w:szCs w:val="24"/>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w:t>
      </w:r>
      <w:r w:rsidRPr="00313C28">
        <w:rPr>
          <w:sz w:val="24"/>
          <w:szCs w:val="24"/>
        </w:rPr>
        <w:lastRenderedPageBreak/>
        <w:t>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531C29" w:rsidRPr="00531C29" w:rsidRDefault="00531C29" w:rsidP="00531C29">
      <w:pPr>
        <w:pStyle w:val="25"/>
        <w:shd w:val="clear" w:color="auto" w:fill="auto"/>
        <w:tabs>
          <w:tab w:val="left" w:pos="1666"/>
        </w:tabs>
        <w:spacing w:line="240" w:lineRule="auto"/>
        <w:ind w:firstLine="426"/>
        <w:jc w:val="center"/>
        <w:rPr>
          <w:b/>
          <w:sz w:val="24"/>
          <w:szCs w:val="24"/>
        </w:rPr>
      </w:pPr>
      <w:r w:rsidRPr="00531C29">
        <w:rPr>
          <w:b/>
          <w:sz w:val="24"/>
          <w:szCs w:val="24"/>
        </w:rPr>
        <w:t>ЦЕЛИ ИЗУЧЕНИЯ ПРЕДМЕТА «ЛИТЕРАТУРА (УГЛУБЛЕННЫЙ УРОВЕНЬ)»</w:t>
      </w:r>
    </w:p>
    <w:p w:rsidR="00F446C2" w:rsidRPr="00313C28" w:rsidRDefault="00F446C2" w:rsidP="00313C28">
      <w:pPr>
        <w:pStyle w:val="25"/>
        <w:shd w:val="clear" w:color="auto" w:fill="auto"/>
        <w:tabs>
          <w:tab w:val="left" w:pos="1666"/>
        </w:tabs>
        <w:spacing w:line="240" w:lineRule="auto"/>
        <w:ind w:firstLine="426"/>
        <w:jc w:val="both"/>
        <w:rPr>
          <w:sz w:val="24"/>
          <w:szCs w:val="24"/>
        </w:rPr>
      </w:pPr>
      <w:r w:rsidRPr="00313C28">
        <w:rPr>
          <w:sz w:val="24"/>
          <w:szCs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F446C2" w:rsidRPr="00313C28" w:rsidRDefault="00F446C2" w:rsidP="00313C28">
      <w:pPr>
        <w:pStyle w:val="25"/>
        <w:shd w:val="clear" w:color="auto" w:fill="auto"/>
        <w:tabs>
          <w:tab w:val="left" w:pos="1666"/>
        </w:tabs>
        <w:spacing w:line="240" w:lineRule="auto"/>
        <w:ind w:firstLine="426"/>
        <w:jc w:val="both"/>
        <w:rPr>
          <w:sz w:val="24"/>
          <w:szCs w:val="24"/>
        </w:rPr>
      </w:pPr>
      <w:r w:rsidRPr="00313C28">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F446C2" w:rsidRPr="00313C28" w:rsidRDefault="00F446C2" w:rsidP="00313C28">
      <w:pPr>
        <w:pStyle w:val="25"/>
        <w:shd w:val="clear" w:color="auto" w:fill="auto"/>
        <w:tabs>
          <w:tab w:val="left" w:pos="1666"/>
        </w:tabs>
        <w:spacing w:line="240" w:lineRule="auto"/>
        <w:ind w:firstLine="426"/>
        <w:jc w:val="both"/>
        <w:rPr>
          <w:sz w:val="24"/>
          <w:szCs w:val="24"/>
        </w:rPr>
      </w:pPr>
      <w:r w:rsidRPr="00313C28">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446C2" w:rsidRPr="00313C28" w:rsidRDefault="00F446C2" w:rsidP="00531C29">
      <w:pPr>
        <w:pStyle w:val="25"/>
        <w:shd w:val="clear" w:color="auto" w:fill="auto"/>
        <w:tabs>
          <w:tab w:val="left" w:pos="1710"/>
        </w:tabs>
        <w:spacing w:line="240" w:lineRule="auto"/>
        <w:ind w:firstLine="425"/>
        <w:jc w:val="both"/>
        <w:rPr>
          <w:sz w:val="24"/>
          <w:szCs w:val="24"/>
        </w:rPr>
      </w:pPr>
      <w:r w:rsidRPr="00313C28">
        <w:rPr>
          <w:sz w:val="24"/>
          <w:szCs w:val="24"/>
        </w:rPr>
        <w:t>Задачи, связанные с воспитанием читательских качеств и овладением</w:t>
      </w:r>
    </w:p>
    <w:p w:rsidR="00F446C2" w:rsidRPr="00313C28" w:rsidRDefault="00F446C2" w:rsidP="00531C29">
      <w:pPr>
        <w:pStyle w:val="25"/>
        <w:shd w:val="clear" w:color="auto" w:fill="auto"/>
        <w:tabs>
          <w:tab w:val="left" w:pos="6082"/>
        </w:tabs>
        <w:spacing w:line="240" w:lineRule="auto"/>
        <w:ind w:firstLine="425"/>
        <w:jc w:val="both"/>
        <w:rPr>
          <w:sz w:val="24"/>
          <w:szCs w:val="24"/>
        </w:rPr>
      </w:pPr>
      <w:r w:rsidRPr="00313C28">
        <w:rPr>
          <w:sz w:val="24"/>
          <w:szCs w:val="24"/>
        </w:rPr>
        <w:t xml:space="preserve">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w:t>
      </w:r>
      <w:r w:rsidRPr="00313C28">
        <w:rPr>
          <w:sz w:val="24"/>
          <w:szCs w:val="24"/>
        </w:rPr>
        <w:lastRenderedPageBreak/>
        <w:t>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F446C2" w:rsidRPr="00313C28" w:rsidRDefault="00F446C2" w:rsidP="00531C29">
      <w:pPr>
        <w:pStyle w:val="25"/>
        <w:shd w:val="clear" w:color="auto" w:fill="auto"/>
        <w:tabs>
          <w:tab w:val="left" w:pos="1710"/>
        </w:tabs>
        <w:spacing w:line="240" w:lineRule="auto"/>
        <w:ind w:firstLine="426"/>
        <w:jc w:val="both"/>
        <w:rPr>
          <w:sz w:val="24"/>
          <w:szCs w:val="24"/>
        </w:rPr>
      </w:pPr>
      <w:r w:rsidRPr="00313C28">
        <w:rPr>
          <w:sz w:val="24"/>
          <w:szCs w:val="24"/>
        </w:rPr>
        <w:t>Кроме того, эти задачи связаны с развитием понятия</w:t>
      </w:r>
      <w:r w:rsidR="00531C29">
        <w:rPr>
          <w:sz w:val="24"/>
          <w:szCs w:val="24"/>
        </w:rPr>
        <w:t xml:space="preserve"> </w:t>
      </w:r>
      <w:r w:rsidRPr="00313C28">
        <w:rPr>
          <w:sz w:val="24"/>
          <w:szCs w:val="24"/>
        </w:rPr>
        <w:t>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F446C2" w:rsidRDefault="00F446C2" w:rsidP="00313C28">
      <w:pPr>
        <w:pStyle w:val="25"/>
        <w:shd w:val="clear" w:color="auto" w:fill="auto"/>
        <w:tabs>
          <w:tab w:val="left" w:pos="1666"/>
        </w:tabs>
        <w:spacing w:line="240" w:lineRule="auto"/>
        <w:ind w:firstLine="426"/>
        <w:jc w:val="both"/>
        <w:rPr>
          <w:sz w:val="24"/>
          <w:szCs w:val="24"/>
        </w:rPr>
      </w:pPr>
      <w:r w:rsidRPr="00313C28">
        <w:rPr>
          <w:sz w:val="24"/>
          <w:szCs w:val="24"/>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653405" w:rsidRPr="00653405" w:rsidRDefault="00653405" w:rsidP="00653405">
      <w:pPr>
        <w:pStyle w:val="af7"/>
        <w:contextualSpacing/>
        <w:jc w:val="center"/>
        <w:rPr>
          <w:rFonts w:ascii="Times New Roman" w:hAnsi="Times New Roman" w:cs="Times New Roman"/>
          <w:color w:val="auto"/>
          <w:sz w:val="24"/>
          <w:szCs w:val="24"/>
        </w:rPr>
      </w:pPr>
      <w:r w:rsidRPr="00626D4C">
        <w:rPr>
          <w:rFonts w:ascii="Times New Roman" w:hAnsi="Times New Roman" w:cs="Times New Roman"/>
          <w:color w:val="auto"/>
          <w:sz w:val="24"/>
          <w:szCs w:val="24"/>
        </w:rPr>
        <w:t>МЕСТО УЧЕБНОГО ПРЕДМЕТА «ЛИТЕРАТУРА</w:t>
      </w:r>
      <w:r>
        <w:rPr>
          <w:rFonts w:ascii="Times New Roman" w:hAnsi="Times New Roman" w:cs="Times New Roman"/>
          <w:color w:val="auto"/>
          <w:sz w:val="24"/>
          <w:szCs w:val="24"/>
        </w:rPr>
        <w:t xml:space="preserve"> (УГЛУБЛЕННЫЙ УРОВЕНЬ)</w:t>
      </w:r>
      <w:r w:rsidRPr="00626D4C">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Pr="00626D4C">
        <w:rPr>
          <w:rFonts w:ascii="Times New Roman" w:hAnsi="Times New Roman" w:cs="Times New Roman"/>
          <w:color w:val="auto"/>
          <w:sz w:val="24"/>
          <w:szCs w:val="24"/>
        </w:rPr>
        <w:t>В УЧЕБНОМ ПЛАНЕ</w:t>
      </w:r>
    </w:p>
    <w:p w:rsidR="00F446C2" w:rsidRPr="00313C28" w:rsidRDefault="00F446C2" w:rsidP="00313C28">
      <w:pPr>
        <w:pStyle w:val="25"/>
        <w:shd w:val="clear" w:color="auto" w:fill="auto"/>
        <w:tabs>
          <w:tab w:val="left" w:pos="1662"/>
        </w:tabs>
        <w:spacing w:line="240" w:lineRule="auto"/>
        <w:ind w:firstLine="426"/>
        <w:jc w:val="both"/>
        <w:rPr>
          <w:sz w:val="24"/>
          <w:szCs w:val="24"/>
        </w:rPr>
      </w:pPr>
      <w:r w:rsidRPr="00313C28">
        <w:rPr>
          <w:sz w:val="24"/>
          <w:szCs w:val="24"/>
        </w:rP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F446C2" w:rsidRDefault="00F446C2" w:rsidP="00313C28">
      <w:pPr>
        <w:pStyle w:val="25"/>
        <w:shd w:val="clear" w:color="auto" w:fill="auto"/>
        <w:tabs>
          <w:tab w:val="left" w:pos="1658"/>
        </w:tabs>
        <w:spacing w:line="240" w:lineRule="auto"/>
        <w:ind w:firstLine="426"/>
        <w:jc w:val="both"/>
        <w:rPr>
          <w:sz w:val="24"/>
          <w:szCs w:val="24"/>
        </w:rPr>
      </w:pPr>
      <w:r w:rsidRPr="00313C28">
        <w:rPr>
          <w:sz w:val="24"/>
          <w:szCs w:val="24"/>
        </w:rPr>
        <w:t>Общ</w:t>
      </w:r>
      <w:r w:rsidR="00653405">
        <w:rPr>
          <w:sz w:val="24"/>
          <w:szCs w:val="24"/>
        </w:rPr>
        <w:t xml:space="preserve">ее число часов </w:t>
      </w:r>
      <w:r w:rsidRPr="00313C28">
        <w:rPr>
          <w:sz w:val="24"/>
          <w:szCs w:val="24"/>
        </w:rPr>
        <w:t>для изучения литературы - 340 часов: в 10 классе - 170 (5 часов в неделю), в 11 классе - 170 (5 часов в неделю).</w:t>
      </w:r>
    </w:p>
    <w:p w:rsidR="001C1F9E" w:rsidRDefault="001C1F9E" w:rsidP="001C1F9E">
      <w:pPr>
        <w:pStyle w:val="25"/>
        <w:shd w:val="clear" w:color="auto" w:fill="auto"/>
        <w:tabs>
          <w:tab w:val="left" w:pos="1658"/>
        </w:tabs>
        <w:spacing w:line="240" w:lineRule="auto"/>
        <w:ind w:firstLine="426"/>
        <w:jc w:val="center"/>
        <w:rPr>
          <w:b/>
          <w:sz w:val="24"/>
          <w:szCs w:val="24"/>
        </w:rPr>
      </w:pPr>
      <w:r w:rsidRPr="001C1F9E">
        <w:rPr>
          <w:b/>
          <w:sz w:val="24"/>
          <w:szCs w:val="24"/>
        </w:rPr>
        <w:t>СОДЕРЖАНИЕ УЧЕБНОГО ПРЕДМЕТА</w:t>
      </w:r>
    </w:p>
    <w:p w:rsidR="001C1F9E" w:rsidRPr="001C1F9E" w:rsidRDefault="001C1F9E" w:rsidP="001C1F9E">
      <w:pPr>
        <w:pStyle w:val="25"/>
        <w:shd w:val="clear" w:color="auto" w:fill="auto"/>
        <w:tabs>
          <w:tab w:val="left" w:pos="1658"/>
        </w:tabs>
        <w:spacing w:line="240" w:lineRule="auto"/>
        <w:ind w:firstLine="426"/>
        <w:jc w:val="center"/>
        <w:rPr>
          <w:b/>
          <w:sz w:val="24"/>
          <w:szCs w:val="24"/>
        </w:rPr>
      </w:pPr>
      <w:r w:rsidRPr="001C1F9E">
        <w:rPr>
          <w:b/>
          <w:sz w:val="24"/>
          <w:szCs w:val="24"/>
        </w:rPr>
        <w:t xml:space="preserve"> «ЛИТЕРАТУРА (УГЛУБЛЕННЫЙ УРОВЕНЬ)»</w:t>
      </w:r>
    </w:p>
    <w:p w:rsidR="00F446C2" w:rsidRPr="001C1F9E" w:rsidRDefault="00F446C2" w:rsidP="00313C28">
      <w:pPr>
        <w:pStyle w:val="25"/>
        <w:shd w:val="clear" w:color="auto" w:fill="auto"/>
        <w:spacing w:line="240" w:lineRule="auto"/>
        <w:ind w:firstLine="426"/>
        <w:jc w:val="both"/>
        <w:rPr>
          <w:rStyle w:val="af4"/>
          <w:sz w:val="24"/>
          <w:szCs w:val="24"/>
        </w:rPr>
      </w:pPr>
      <w:r w:rsidRPr="001C1F9E">
        <w:rPr>
          <w:rStyle w:val="af4"/>
          <w:sz w:val="24"/>
          <w:szCs w:val="24"/>
        </w:rPr>
        <w:t>Содержание обучения в 10 классе.</w:t>
      </w:r>
    </w:p>
    <w:p w:rsidR="00F446C2" w:rsidRPr="00313C28" w:rsidRDefault="00F446C2" w:rsidP="00313C28">
      <w:pPr>
        <w:pStyle w:val="25"/>
        <w:shd w:val="clear" w:color="auto" w:fill="auto"/>
        <w:tabs>
          <w:tab w:val="left" w:pos="1575"/>
        </w:tabs>
        <w:spacing w:line="240" w:lineRule="auto"/>
        <w:ind w:firstLine="426"/>
        <w:jc w:val="both"/>
        <w:rPr>
          <w:sz w:val="24"/>
          <w:szCs w:val="24"/>
        </w:rPr>
      </w:pPr>
      <w:r w:rsidRPr="00313C28">
        <w:rPr>
          <w:sz w:val="24"/>
          <w:szCs w:val="24"/>
        </w:rPr>
        <w:t>Литература второй половины XIX века.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А.Н. Островский. Драма «Гроза». Пьесы «Бесприданница», «Свои люди - сочтёмся» и другие (одно произведение по выбору).</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lastRenderedPageBreak/>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 xml:space="preserve">Ф.И. Тютчев. Стихотворения (не менее пяти по выбору). Например, </w:t>
      </w:r>
      <w:r w:rsidRPr="00313C28">
        <w:rPr>
          <w:sz w:val="24"/>
          <w:szCs w:val="24"/>
          <w:lang w:bidi="en-US"/>
        </w:rPr>
        <w:t>«</w:t>
      </w:r>
      <w:r w:rsidRPr="00313C28">
        <w:rPr>
          <w:sz w:val="24"/>
          <w:szCs w:val="24"/>
          <w:lang w:val="en-US" w:bidi="en-US"/>
        </w:rPr>
        <w:t>Silentium</w:t>
      </w:r>
      <w:r w:rsidRPr="00313C28">
        <w:rPr>
          <w:sz w:val="24"/>
          <w:szCs w:val="24"/>
          <w:lang w:bidi="en-US"/>
        </w:rPr>
        <w:t xml:space="preserve">!», </w:t>
      </w:r>
      <w:r w:rsidRPr="00313C28">
        <w:rPr>
          <w:sz w:val="24"/>
          <w:szCs w:val="24"/>
        </w:rP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Поэма «Кому на Руси жить хорошо».</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А.К. Толстой. Стихотворения (не менее трёх по выбору). Например, «Средь шумного бала, случайно...», «Колокольчики мои...», «Меня, во мраке и в пыли...»,</w:t>
      </w:r>
    </w:p>
    <w:p w:rsidR="00F446C2" w:rsidRPr="00313C28" w:rsidRDefault="00F446C2" w:rsidP="00313C28">
      <w:pPr>
        <w:pStyle w:val="25"/>
        <w:shd w:val="clear" w:color="auto" w:fill="auto"/>
        <w:spacing w:line="240" w:lineRule="auto"/>
        <w:ind w:firstLine="426"/>
        <w:rPr>
          <w:sz w:val="24"/>
          <w:szCs w:val="24"/>
        </w:rPr>
      </w:pPr>
      <w:r w:rsidRPr="00313C28">
        <w:rPr>
          <w:sz w:val="24"/>
          <w:szCs w:val="24"/>
        </w:rPr>
        <w:t>«Двух станов не боец, но только гость случайный...»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sidRPr="00313C28">
        <w:rPr>
          <w:sz w:val="24"/>
          <w:szCs w:val="24"/>
          <w:lang w:val="en-US" w:bidi="en-US"/>
        </w:rPr>
        <w:t>rendez</w:t>
      </w:r>
      <w:r w:rsidRPr="00313C28">
        <w:rPr>
          <w:sz w:val="24"/>
          <w:szCs w:val="24"/>
          <w:lang w:bidi="en-US"/>
        </w:rPr>
        <w:t>-</w:t>
      </w:r>
      <w:r w:rsidRPr="00313C28">
        <w:rPr>
          <w:sz w:val="24"/>
          <w:szCs w:val="24"/>
          <w:lang w:val="en-US" w:bidi="en-US"/>
        </w:rPr>
        <w:t>vous</w:t>
      </w:r>
      <w:r w:rsidRPr="00313C28">
        <w:rPr>
          <w:sz w:val="24"/>
          <w:szCs w:val="24"/>
          <w:lang w:bidi="en-US"/>
        </w:rPr>
        <w:t xml:space="preserve">. </w:t>
      </w:r>
      <w:r w:rsidRPr="00313C28">
        <w:rPr>
          <w:sz w:val="24"/>
          <w:szCs w:val="24"/>
        </w:rPr>
        <w:t>Размышления по прочтении повести г. Тургенева «Ася».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Комедия «Вишнёвый сад». Пьесы «Чайка», «Дядя Ваня», «Три сестры» (одно произведение по выбору).</w:t>
      </w:r>
    </w:p>
    <w:p w:rsidR="00F446C2" w:rsidRPr="00313C28" w:rsidRDefault="00F446C2" w:rsidP="00313C28">
      <w:pPr>
        <w:pStyle w:val="25"/>
        <w:shd w:val="clear" w:color="auto" w:fill="auto"/>
        <w:tabs>
          <w:tab w:val="left" w:pos="1570"/>
        </w:tabs>
        <w:spacing w:line="240" w:lineRule="auto"/>
        <w:ind w:firstLine="426"/>
        <w:jc w:val="both"/>
        <w:rPr>
          <w:sz w:val="24"/>
          <w:szCs w:val="24"/>
        </w:rPr>
      </w:pPr>
      <w:r w:rsidRPr="00313C28">
        <w:rPr>
          <w:sz w:val="24"/>
          <w:szCs w:val="24"/>
        </w:rPr>
        <w:t>Литературная критика второй половины XIX века.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F446C2" w:rsidRPr="00313C28" w:rsidRDefault="00F446C2" w:rsidP="00313C28">
      <w:pPr>
        <w:pStyle w:val="25"/>
        <w:shd w:val="clear" w:color="auto" w:fill="auto"/>
        <w:spacing w:line="240" w:lineRule="auto"/>
        <w:ind w:firstLine="426"/>
        <w:rPr>
          <w:sz w:val="24"/>
          <w:szCs w:val="24"/>
        </w:rPr>
      </w:pPr>
      <w:r w:rsidRPr="00313C28">
        <w:rPr>
          <w:sz w:val="24"/>
          <w:szCs w:val="24"/>
        </w:rPr>
        <w:lastRenderedPageBreak/>
        <w:t>произведением).</w:t>
      </w:r>
    </w:p>
    <w:p w:rsidR="00F446C2" w:rsidRPr="00313C28" w:rsidRDefault="00F446C2" w:rsidP="00313C28">
      <w:pPr>
        <w:pStyle w:val="25"/>
        <w:shd w:val="clear" w:color="auto" w:fill="auto"/>
        <w:tabs>
          <w:tab w:val="left" w:pos="1606"/>
        </w:tabs>
        <w:spacing w:line="240" w:lineRule="auto"/>
        <w:ind w:firstLine="426"/>
        <w:jc w:val="both"/>
        <w:rPr>
          <w:sz w:val="24"/>
          <w:szCs w:val="24"/>
        </w:rPr>
      </w:pPr>
      <w:r w:rsidRPr="00313C28">
        <w:rPr>
          <w:sz w:val="24"/>
          <w:szCs w:val="24"/>
        </w:rPr>
        <w:t>Литература народов России.</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F446C2" w:rsidRPr="00313C28" w:rsidRDefault="00F446C2" w:rsidP="00313C28">
      <w:pPr>
        <w:pStyle w:val="25"/>
        <w:shd w:val="clear" w:color="auto" w:fill="auto"/>
        <w:tabs>
          <w:tab w:val="left" w:pos="1606"/>
        </w:tabs>
        <w:spacing w:line="240" w:lineRule="auto"/>
        <w:ind w:firstLine="426"/>
        <w:jc w:val="both"/>
        <w:rPr>
          <w:sz w:val="24"/>
          <w:szCs w:val="24"/>
        </w:rPr>
      </w:pPr>
      <w:r w:rsidRPr="00313C28">
        <w:rPr>
          <w:sz w:val="24"/>
          <w:szCs w:val="24"/>
        </w:rPr>
        <w:t>Зарубежная литература.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 xml:space="preserve">Зарубежная поэзия второй половины XIX века (не менее двух стихотворений одного из поэтов по выбору). Например, стихотворения А. Рембо, </w:t>
      </w:r>
      <w:r w:rsidRPr="00313C28">
        <w:rPr>
          <w:rStyle w:val="2-2pt"/>
          <w:sz w:val="24"/>
          <w:szCs w:val="24"/>
        </w:rPr>
        <w:t>111.</w:t>
      </w:r>
      <w:r w:rsidRPr="00313C28">
        <w:rPr>
          <w:sz w:val="24"/>
          <w:szCs w:val="24"/>
        </w:rPr>
        <w:t xml:space="preserve"> Бодлера, П. Верлена, Э. Верхарна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F446C2" w:rsidRPr="001C1F9E" w:rsidRDefault="00F446C2" w:rsidP="00313C28">
      <w:pPr>
        <w:pStyle w:val="25"/>
        <w:shd w:val="clear" w:color="auto" w:fill="auto"/>
        <w:spacing w:line="240" w:lineRule="auto"/>
        <w:ind w:firstLine="426"/>
        <w:jc w:val="both"/>
        <w:rPr>
          <w:rStyle w:val="af4"/>
          <w:sz w:val="24"/>
          <w:szCs w:val="24"/>
        </w:rPr>
      </w:pPr>
      <w:r w:rsidRPr="001C1F9E">
        <w:rPr>
          <w:rStyle w:val="af4"/>
          <w:sz w:val="24"/>
          <w:szCs w:val="24"/>
        </w:rPr>
        <w:t>Содержание обучения в 11 классе.</w:t>
      </w:r>
    </w:p>
    <w:p w:rsidR="00F446C2" w:rsidRPr="00313C28" w:rsidRDefault="00F446C2" w:rsidP="00313C28">
      <w:pPr>
        <w:pStyle w:val="25"/>
        <w:shd w:val="clear" w:color="auto" w:fill="auto"/>
        <w:tabs>
          <w:tab w:val="left" w:pos="1601"/>
        </w:tabs>
        <w:spacing w:line="240" w:lineRule="auto"/>
        <w:ind w:firstLine="426"/>
        <w:jc w:val="both"/>
        <w:rPr>
          <w:sz w:val="24"/>
          <w:szCs w:val="24"/>
        </w:rPr>
      </w:pPr>
      <w:r w:rsidRPr="00313C28">
        <w:rPr>
          <w:sz w:val="24"/>
          <w:szCs w:val="24"/>
        </w:rPr>
        <w:t>Литература конца XIX - начала XX века.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А.И. Куприн. Рассказы и повести (два произведения по выбору). Например, «Гранатовый браслет», «Олеся», «Поединок»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Л.Н. Андреев. Рассказы и повести (два произведения по выбору). Например, «Иуда Искариот», «Большой шлем», «Рассказ о семи повешенных»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М. Горький. Рассказы, повести, романы (два произведения по выбору). Например, «Старуха Изергиль», «Макар Чудра», «Коновалов», «Фома Гордеев»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Пьеса «На дне».</w:t>
      </w:r>
    </w:p>
    <w:p w:rsidR="00F446C2" w:rsidRPr="00313C28" w:rsidRDefault="00F446C2" w:rsidP="00313C28">
      <w:pPr>
        <w:pStyle w:val="25"/>
        <w:shd w:val="clear" w:color="auto" w:fill="auto"/>
        <w:tabs>
          <w:tab w:val="left" w:pos="1507"/>
        </w:tabs>
        <w:spacing w:line="240" w:lineRule="auto"/>
        <w:ind w:firstLine="426"/>
        <w:jc w:val="both"/>
        <w:rPr>
          <w:sz w:val="24"/>
          <w:szCs w:val="24"/>
        </w:rPr>
      </w:pPr>
      <w:r w:rsidRPr="00313C28">
        <w:rPr>
          <w:sz w:val="24"/>
          <w:szCs w:val="24"/>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rsidRPr="00313C28">
        <w:rPr>
          <w:sz w:val="24"/>
          <w:szCs w:val="24"/>
        </w:rPr>
        <w:tab/>
        <w:t>В.Л. Брюсова, М.А. Волошина, И. Северянина, В.С. Соловьева,</w:t>
      </w:r>
    </w:p>
    <w:p w:rsidR="00F446C2" w:rsidRPr="00313C28" w:rsidRDefault="00F446C2" w:rsidP="00313C28">
      <w:pPr>
        <w:pStyle w:val="25"/>
        <w:shd w:val="clear" w:color="auto" w:fill="auto"/>
        <w:spacing w:line="240" w:lineRule="auto"/>
        <w:ind w:firstLine="426"/>
        <w:rPr>
          <w:sz w:val="24"/>
          <w:szCs w:val="24"/>
        </w:rPr>
      </w:pPr>
      <w:r w:rsidRPr="00313C28">
        <w:rPr>
          <w:sz w:val="24"/>
          <w:szCs w:val="24"/>
        </w:rPr>
        <w:t>Ф.К. Сологуба, В.В. Хлебникова и другие.</w:t>
      </w:r>
    </w:p>
    <w:p w:rsidR="00F446C2" w:rsidRPr="00313C28" w:rsidRDefault="00F446C2" w:rsidP="00313C28">
      <w:pPr>
        <w:pStyle w:val="25"/>
        <w:shd w:val="clear" w:color="auto" w:fill="auto"/>
        <w:tabs>
          <w:tab w:val="left" w:pos="1560"/>
        </w:tabs>
        <w:spacing w:line="240" w:lineRule="auto"/>
        <w:ind w:firstLine="426"/>
        <w:jc w:val="both"/>
        <w:rPr>
          <w:sz w:val="24"/>
          <w:szCs w:val="24"/>
        </w:rPr>
      </w:pPr>
      <w:r w:rsidRPr="00313C28">
        <w:rPr>
          <w:sz w:val="24"/>
          <w:szCs w:val="24"/>
        </w:rPr>
        <w:t>Литература XX века.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Книга очерков «Окаянные дни» (фрагменты).</w:t>
      </w:r>
    </w:p>
    <w:p w:rsidR="00F446C2" w:rsidRPr="00313C28" w:rsidRDefault="00F446C2" w:rsidP="00313C28">
      <w:pPr>
        <w:pStyle w:val="25"/>
        <w:shd w:val="clear" w:color="auto" w:fill="auto"/>
        <w:tabs>
          <w:tab w:val="left" w:pos="1047"/>
        </w:tabs>
        <w:spacing w:line="240" w:lineRule="auto"/>
        <w:ind w:firstLine="426"/>
        <w:jc w:val="both"/>
        <w:rPr>
          <w:sz w:val="24"/>
          <w:szCs w:val="24"/>
        </w:rPr>
      </w:pPr>
      <w:r w:rsidRPr="00313C28">
        <w:rPr>
          <w:sz w:val="24"/>
          <w:szCs w:val="24"/>
        </w:rPr>
        <w:t xml:space="preserve">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sidRPr="00313C28">
        <w:rPr>
          <w:rStyle w:val="211pt1pt"/>
          <w:b w:val="0"/>
          <w:i w:val="0"/>
          <w:sz w:val="24"/>
          <w:szCs w:val="24"/>
        </w:rPr>
        <w:t>«Я</w:t>
      </w:r>
      <w:r w:rsidRPr="00313C28">
        <w:rPr>
          <w:sz w:val="24"/>
          <w:szCs w:val="24"/>
        </w:rP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Поэма «Двенадцать».</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F446C2" w:rsidRPr="00313C28" w:rsidRDefault="00F446C2" w:rsidP="00313C28">
      <w:pPr>
        <w:pStyle w:val="25"/>
        <w:shd w:val="clear" w:color="auto" w:fill="auto"/>
        <w:tabs>
          <w:tab w:val="left" w:pos="1052"/>
        </w:tabs>
        <w:spacing w:line="240" w:lineRule="auto"/>
        <w:ind w:firstLine="426"/>
        <w:jc w:val="both"/>
        <w:rPr>
          <w:sz w:val="24"/>
          <w:szCs w:val="24"/>
        </w:rPr>
      </w:pPr>
      <w:r w:rsidRPr="00313C28">
        <w:rPr>
          <w:sz w:val="24"/>
          <w:szCs w:val="24"/>
        </w:rPr>
        <w:t>А.В.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Поэмы «Облако в штанах», «Во весь голос. Первое вступление в поэму».</w:t>
      </w:r>
    </w:p>
    <w:p w:rsidR="00F446C2" w:rsidRPr="00313C28" w:rsidRDefault="00F446C2" w:rsidP="00313C28">
      <w:pPr>
        <w:pStyle w:val="25"/>
        <w:shd w:val="clear" w:color="auto" w:fill="auto"/>
        <w:tabs>
          <w:tab w:val="left" w:pos="1057"/>
        </w:tabs>
        <w:spacing w:line="240" w:lineRule="auto"/>
        <w:ind w:firstLine="426"/>
        <w:jc w:val="both"/>
        <w:rPr>
          <w:sz w:val="24"/>
          <w:szCs w:val="24"/>
        </w:rPr>
      </w:pPr>
      <w:r w:rsidRPr="00313C28">
        <w:rPr>
          <w:sz w:val="24"/>
          <w:szCs w:val="24"/>
        </w:rPr>
        <w:t xml:space="preserve">А.А. Есенин. Стихотворения (не менее пяти по выбору). Например, «Гой ты, Русь, </w:t>
      </w:r>
      <w:r w:rsidRPr="00313C28">
        <w:rPr>
          <w:sz w:val="24"/>
          <w:szCs w:val="24"/>
        </w:rPr>
        <w:lastRenderedPageBreak/>
        <w:t xml:space="preserve">моя родная...», «Письмо матери», «Собаке Качалова», «Спит ковыль. Равнина дорогая...», «Шаганэ ты моя, Шаганэ...», «Не жалею, не зову, не плачу...», </w:t>
      </w:r>
      <w:r w:rsidRPr="00313C28">
        <w:rPr>
          <w:rStyle w:val="211pt1pt"/>
          <w:b w:val="0"/>
          <w:i w:val="0"/>
          <w:sz w:val="24"/>
          <w:szCs w:val="24"/>
        </w:rPr>
        <w:t>«Я</w:t>
      </w:r>
      <w:r w:rsidRPr="00313C28">
        <w:rPr>
          <w:sz w:val="24"/>
          <w:szCs w:val="24"/>
        </w:rP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Поэма «Чёрный человек».</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313C28">
        <w:rPr>
          <w:sz w:val="24"/>
          <w:szCs w:val="24"/>
          <w:lang w:bidi="en-US"/>
        </w:rPr>
        <w:t>«</w:t>
      </w:r>
      <w:r w:rsidRPr="00313C28">
        <w:rPr>
          <w:sz w:val="24"/>
          <w:szCs w:val="24"/>
          <w:lang w:val="en-US" w:bidi="en-US"/>
        </w:rPr>
        <w:t>Notre</w:t>
      </w:r>
      <w:r w:rsidRPr="00313C28">
        <w:rPr>
          <w:sz w:val="24"/>
          <w:szCs w:val="24"/>
          <w:lang w:bidi="en-US"/>
        </w:rPr>
        <w:t xml:space="preserve"> </w:t>
      </w:r>
      <w:r w:rsidRPr="00313C28">
        <w:rPr>
          <w:sz w:val="24"/>
          <w:szCs w:val="24"/>
          <w:lang w:val="en-US" w:bidi="en-US"/>
        </w:rPr>
        <w:t>Dame</w:t>
      </w:r>
      <w:r w:rsidRPr="00313C28">
        <w:rPr>
          <w:sz w:val="24"/>
          <w:szCs w:val="24"/>
          <w:lang w:bidi="en-US"/>
        </w:rPr>
        <w:t xml:space="preserve">», </w:t>
      </w:r>
      <w:r w:rsidRPr="00313C28">
        <w:rPr>
          <w:sz w:val="24"/>
          <w:szCs w:val="24"/>
        </w:rP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Очерк «Мой Пушкин».</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Поэма «Реквием».</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Е.И. Замятин. Роман «Мы».</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Н.А. Островский. Роман «Как закалялась сталь» (избранные главы).</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М.А. Шолохов. Роман-эпопея «Тихий Дон».</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1C1F9E">
        <w:rPr>
          <w:rStyle w:val="211pt1pt"/>
          <w:b w:val="0"/>
          <w:i w:val="0"/>
          <w:sz w:val="24"/>
          <w:szCs w:val="24"/>
        </w:rPr>
        <w:t>«Я</w:t>
      </w:r>
      <w:r w:rsidRPr="001C1F9E">
        <w:rPr>
          <w:sz w:val="24"/>
          <w:szCs w:val="24"/>
        </w:rPr>
        <w:t xml:space="preserve"> знаю, никакой моей вины...», «Дробится рваный цоколь монумента...», «О сущем», «В тот день, когда окончилась война...», </w:t>
      </w:r>
      <w:r w:rsidRPr="001C1F9E">
        <w:rPr>
          <w:rStyle w:val="211pt1pt"/>
          <w:b w:val="0"/>
          <w:i w:val="0"/>
          <w:sz w:val="24"/>
          <w:szCs w:val="24"/>
        </w:rPr>
        <w:t>«Я</w:t>
      </w:r>
      <w:r w:rsidRPr="001C1F9E">
        <w:rPr>
          <w:sz w:val="24"/>
          <w:szCs w:val="24"/>
        </w:rPr>
        <w:t xml:space="preserve"> убит</w:t>
      </w:r>
      <w:r w:rsidRPr="00313C28">
        <w:rPr>
          <w:sz w:val="24"/>
          <w:szCs w:val="24"/>
        </w:rPr>
        <w:t xml:space="preserve"> подо Ржевом», «Памяти Гагарина»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Поэма «По праву памяти».</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 xml:space="preserve">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w:t>
      </w:r>
      <w:r w:rsidRPr="00313C28">
        <w:rPr>
          <w:sz w:val="24"/>
          <w:szCs w:val="24"/>
        </w:rPr>
        <w:lastRenderedPageBreak/>
        <w:t>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F446C2" w:rsidRPr="00313C28" w:rsidRDefault="00F446C2" w:rsidP="00313C28">
      <w:pPr>
        <w:pStyle w:val="25"/>
        <w:shd w:val="clear" w:color="auto" w:fill="auto"/>
        <w:tabs>
          <w:tab w:val="left" w:pos="1090"/>
        </w:tabs>
        <w:spacing w:line="240" w:lineRule="auto"/>
        <w:ind w:firstLine="426"/>
        <w:jc w:val="both"/>
        <w:rPr>
          <w:sz w:val="24"/>
          <w:szCs w:val="24"/>
        </w:rPr>
      </w:pPr>
      <w:r w:rsidRPr="00313C28">
        <w:rPr>
          <w:sz w:val="24"/>
          <w:szCs w:val="24"/>
        </w:rPr>
        <w:t>А.А. Фадеев «Молодая гвардия».</w:t>
      </w:r>
    </w:p>
    <w:p w:rsidR="00F446C2" w:rsidRPr="00313C28" w:rsidRDefault="00F446C2" w:rsidP="00313C28">
      <w:pPr>
        <w:pStyle w:val="25"/>
        <w:shd w:val="clear" w:color="auto" w:fill="auto"/>
        <w:tabs>
          <w:tab w:val="left" w:pos="1090"/>
        </w:tabs>
        <w:spacing w:line="240" w:lineRule="auto"/>
        <w:ind w:firstLine="426"/>
        <w:jc w:val="both"/>
        <w:rPr>
          <w:sz w:val="24"/>
          <w:szCs w:val="24"/>
        </w:rPr>
      </w:pPr>
      <w:r w:rsidRPr="00313C28">
        <w:rPr>
          <w:sz w:val="24"/>
          <w:szCs w:val="24"/>
        </w:rPr>
        <w:t>А.О. Богомолов «В августе сорок четвёртого».</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Поэзия о Великой Отечественной войне. Стихотворения (по одному стихотворению не менее чем трёх поэтов по выбору). Например, Ю.В. Друниной,</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М.В. Исаковского, Ю.Д. Левитанского, С.С. Орлова, Д.С. Самойлова, К.М. Симонова, Б.А. Слуцкого и других.</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Роман «Доктор Живаго» (избранные главы).</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А.В. Вампилов. Пьесы (не менее одной по выбору). Например, «Старший сын», «Утиная охота» и другие.</w:t>
      </w:r>
    </w:p>
    <w:p w:rsidR="00F446C2" w:rsidRPr="00313C28" w:rsidRDefault="00F446C2" w:rsidP="00313C28">
      <w:pPr>
        <w:pStyle w:val="25"/>
        <w:shd w:val="clear" w:color="auto" w:fill="auto"/>
        <w:tabs>
          <w:tab w:val="left" w:pos="1057"/>
        </w:tabs>
        <w:spacing w:line="240" w:lineRule="auto"/>
        <w:ind w:firstLine="426"/>
        <w:jc w:val="both"/>
        <w:rPr>
          <w:sz w:val="24"/>
          <w:szCs w:val="24"/>
        </w:rPr>
      </w:pPr>
      <w:r w:rsidRPr="00313C28">
        <w:rPr>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F446C2" w:rsidRPr="00313C28" w:rsidRDefault="00F446C2" w:rsidP="00313C28">
      <w:pPr>
        <w:pStyle w:val="25"/>
        <w:shd w:val="clear" w:color="auto" w:fill="auto"/>
        <w:tabs>
          <w:tab w:val="left" w:pos="1052"/>
        </w:tabs>
        <w:spacing w:line="240" w:lineRule="auto"/>
        <w:ind w:firstLine="426"/>
        <w:jc w:val="both"/>
        <w:rPr>
          <w:sz w:val="24"/>
          <w:szCs w:val="24"/>
        </w:rPr>
      </w:pPr>
      <w:r w:rsidRPr="00313C28">
        <w:rPr>
          <w:sz w:val="24"/>
          <w:szCs w:val="24"/>
        </w:rPr>
        <w:t>А.М.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В.Г. Распутин. Рассказы и повести (не менее одного произведения по выбору). Например, «Прощание с Матёрой», «Живи и помни», «Женский разговор»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313C28">
        <w:rPr>
          <w:sz w:val="24"/>
          <w:szCs w:val="24"/>
          <w:lang w:bidi="en-US"/>
        </w:rPr>
        <w:t>«</w:t>
      </w:r>
      <w:r w:rsidRPr="00313C28">
        <w:rPr>
          <w:sz w:val="24"/>
          <w:szCs w:val="24"/>
          <w:lang w:val="en-US" w:bidi="en-US"/>
        </w:rPr>
        <w:t>Postscriptum</w:t>
      </w:r>
      <w:r w:rsidRPr="00313C28">
        <w:rPr>
          <w:sz w:val="24"/>
          <w:szCs w:val="24"/>
          <w:lang w:bidi="en-US"/>
        </w:rPr>
        <w:t xml:space="preserve">» </w:t>
      </w:r>
      <w:r w:rsidRPr="00313C28">
        <w:rPr>
          <w:sz w:val="24"/>
          <w:szCs w:val="24"/>
        </w:rPr>
        <w:t>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F446C2" w:rsidRPr="00313C28" w:rsidRDefault="00F446C2" w:rsidP="00313C28">
      <w:pPr>
        <w:pStyle w:val="25"/>
        <w:shd w:val="clear" w:color="auto" w:fill="auto"/>
        <w:tabs>
          <w:tab w:val="left" w:pos="1532"/>
        </w:tabs>
        <w:spacing w:line="240" w:lineRule="auto"/>
        <w:ind w:firstLine="426"/>
        <w:jc w:val="both"/>
        <w:rPr>
          <w:sz w:val="24"/>
          <w:szCs w:val="24"/>
        </w:rPr>
      </w:pPr>
      <w:r w:rsidRPr="00313C28">
        <w:rPr>
          <w:sz w:val="24"/>
          <w:szCs w:val="24"/>
        </w:rP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w:t>
      </w:r>
      <w:r w:rsidRPr="00313C28">
        <w:rPr>
          <w:sz w:val="24"/>
          <w:szCs w:val="24"/>
        </w:rPr>
        <w:lastRenderedPageBreak/>
        <w:t>«Кролики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F446C2" w:rsidRPr="00313C28" w:rsidRDefault="00F446C2" w:rsidP="00313C28">
      <w:pPr>
        <w:pStyle w:val="25"/>
        <w:shd w:val="clear" w:color="auto" w:fill="auto"/>
        <w:tabs>
          <w:tab w:val="left" w:pos="1532"/>
        </w:tabs>
        <w:spacing w:line="240" w:lineRule="auto"/>
        <w:ind w:firstLine="426"/>
        <w:jc w:val="both"/>
        <w:rPr>
          <w:sz w:val="24"/>
          <w:szCs w:val="24"/>
        </w:rPr>
      </w:pPr>
      <w:r w:rsidRPr="00313C28">
        <w:rPr>
          <w:sz w:val="24"/>
          <w:szCs w:val="24"/>
        </w:rP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F446C2" w:rsidRPr="00313C28" w:rsidRDefault="00F446C2" w:rsidP="00313C28">
      <w:pPr>
        <w:pStyle w:val="25"/>
        <w:shd w:val="clear" w:color="auto" w:fill="auto"/>
        <w:tabs>
          <w:tab w:val="left" w:pos="1527"/>
        </w:tabs>
        <w:spacing w:line="240" w:lineRule="auto"/>
        <w:ind w:firstLine="426"/>
        <w:jc w:val="both"/>
        <w:rPr>
          <w:sz w:val="24"/>
          <w:szCs w:val="24"/>
        </w:rPr>
      </w:pPr>
      <w:r w:rsidRPr="00313C28">
        <w:rPr>
          <w:sz w:val="24"/>
          <w:szCs w:val="24"/>
        </w:rP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F446C2" w:rsidRPr="00313C28" w:rsidRDefault="00F446C2" w:rsidP="00313C28">
      <w:pPr>
        <w:pStyle w:val="25"/>
        <w:shd w:val="clear" w:color="auto" w:fill="auto"/>
        <w:tabs>
          <w:tab w:val="left" w:pos="1575"/>
        </w:tabs>
        <w:spacing w:line="240" w:lineRule="auto"/>
        <w:ind w:firstLine="426"/>
        <w:jc w:val="both"/>
        <w:rPr>
          <w:sz w:val="24"/>
          <w:szCs w:val="24"/>
        </w:rPr>
      </w:pPr>
      <w:r w:rsidRPr="00313C28">
        <w:rPr>
          <w:sz w:val="24"/>
          <w:szCs w:val="24"/>
        </w:rPr>
        <w:t>Литература народов России</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F446C2" w:rsidRPr="00313C28" w:rsidRDefault="00F446C2" w:rsidP="00313C28">
      <w:pPr>
        <w:pStyle w:val="25"/>
        <w:shd w:val="clear" w:color="auto" w:fill="auto"/>
        <w:tabs>
          <w:tab w:val="left" w:pos="1575"/>
        </w:tabs>
        <w:spacing w:line="240" w:lineRule="auto"/>
        <w:ind w:firstLine="426"/>
        <w:jc w:val="both"/>
        <w:rPr>
          <w:sz w:val="24"/>
          <w:szCs w:val="24"/>
        </w:rPr>
      </w:pPr>
      <w:r w:rsidRPr="00313C28">
        <w:rPr>
          <w:sz w:val="24"/>
          <w:szCs w:val="24"/>
        </w:rPr>
        <w:t>Зарубежная литература.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F446C2" w:rsidRDefault="00F446C2" w:rsidP="001C1F9E">
      <w:pPr>
        <w:pStyle w:val="25"/>
        <w:shd w:val="clear" w:color="auto" w:fill="auto"/>
        <w:spacing w:line="240" w:lineRule="auto"/>
        <w:ind w:firstLine="426"/>
        <w:jc w:val="center"/>
        <w:rPr>
          <w:rStyle w:val="af4"/>
          <w:sz w:val="28"/>
          <w:szCs w:val="28"/>
        </w:rPr>
      </w:pPr>
      <w:r w:rsidRPr="001C1F9E">
        <w:rPr>
          <w:rStyle w:val="af4"/>
          <w:sz w:val="28"/>
          <w:szCs w:val="28"/>
        </w:rPr>
        <w:t>Планируемые результаты освоения программы по литературе на уровне среднего общего образ</w:t>
      </w:r>
      <w:r w:rsidR="001C1F9E">
        <w:rPr>
          <w:rStyle w:val="af4"/>
          <w:sz w:val="28"/>
          <w:szCs w:val="28"/>
        </w:rPr>
        <w:t>ования</w:t>
      </w:r>
    </w:p>
    <w:p w:rsidR="00C15F9A" w:rsidRPr="00C15F9A" w:rsidRDefault="00C15F9A" w:rsidP="00C15F9A">
      <w:pPr>
        <w:pStyle w:val="25"/>
        <w:shd w:val="clear" w:color="auto" w:fill="auto"/>
        <w:spacing w:line="240" w:lineRule="auto"/>
        <w:ind w:firstLine="426"/>
        <w:rPr>
          <w:rStyle w:val="af4"/>
          <w:sz w:val="24"/>
          <w:szCs w:val="24"/>
        </w:rPr>
      </w:pPr>
      <w:r w:rsidRPr="00C15F9A">
        <w:rPr>
          <w:rStyle w:val="af4"/>
          <w:sz w:val="24"/>
          <w:szCs w:val="24"/>
        </w:rPr>
        <w:t>ЛИЧНОСТНЫЕ РЕЗУЛЬТАТЫ</w:t>
      </w:r>
    </w:p>
    <w:p w:rsidR="00F446C2" w:rsidRPr="00313C28" w:rsidRDefault="00F446C2" w:rsidP="00C15F9A">
      <w:pPr>
        <w:pStyle w:val="25"/>
        <w:shd w:val="clear" w:color="auto" w:fill="auto"/>
        <w:tabs>
          <w:tab w:val="left" w:pos="1581"/>
        </w:tabs>
        <w:spacing w:line="240" w:lineRule="auto"/>
        <w:ind w:firstLine="426"/>
        <w:jc w:val="both"/>
        <w:rPr>
          <w:sz w:val="24"/>
          <w:szCs w:val="24"/>
        </w:rPr>
      </w:pPr>
      <w:r w:rsidRPr="00313C28">
        <w:rPr>
          <w:sz w:val="24"/>
          <w:szCs w:val="24"/>
        </w:rPr>
        <w:t>Личностные результаты освоения программы среднего общего</w:t>
      </w:r>
      <w:r w:rsidR="00C15F9A">
        <w:rPr>
          <w:sz w:val="24"/>
          <w:szCs w:val="24"/>
        </w:rPr>
        <w:t xml:space="preserve"> </w:t>
      </w:r>
      <w:r w:rsidRPr="00313C28">
        <w:rPr>
          <w:sz w:val="24"/>
          <w:szCs w:val="24"/>
        </w:rP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sidRPr="00313C28">
        <w:rPr>
          <w:sz w:val="24"/>
          <w:szCs w:val="24"/>
        </w:rPr>
        <w:tab/>
        <w:t>и духовно-нравственными ценностями, отражёнными</w:t>
      </w:r>
      <w:r w:rsidR="00C15F9A">
        <w:rPr>
          <w:sz w:val="24"/>
          <w:szCs w:val="24"/>
        </w:rPr>
        <w:t xml:space="preserve"> </w:t>
      </w:r>
      <w:r w:rsidRPr="00313C28">
        <w:rPr>
          <w:sz w:val="24"/>
          <w:szCs w:val="24"/>
        </w:rPr>
        <w:t>в произведениях русской литературы, принятыми в обществе п</w:t>
      </w:r>
      <w:r w:rsidR="00313C28" w:rsidRPr="00313C28">
        <w:rPr>
          <w:sz w:val="24"/>
          <w:szCs w:val="24"/>
        </w:rPr>
        <w:t xml:space="preserve">равилами и нормами поведения, и </w:t>
      </w:r>
      <w:r w:rsidRPr="00313C28">
        <w:rPr>
          <w:sz w:val="24"/>
          <w:szCs w:val="24"/>
        </w:rPr>
        <w:t>спосо</w:t>
      </w:r>
      <w:r w:rsidR="00313C28" w:rsidRPr="00313C28">
        <w:rPr>
          <w:sz w:val="24"/>
          <w:szCs w:val="24"/>
        </w:rPr>
        <w:t xml:space="preserve">бствуют процессам </w:t>
      </w:r>
      <w:r w:rsidR="00313C28" w:rsidRPr="00313C28">
        <w:rPr>
          <w:sz w:val="24"/>
          <w:szCs w:val="24"/>
        </w:rPr>
        <w:lastRenderedPageBreak/>
        <w:t xml:space="preserve">самопознания, </w:t>
      </w:r>
      <w:r w:rsidRPr="00313C28">
        <w:rPr>
          <w:sz w:val="24"/>
          <w:szCs w:val="24"/>
        </w:rPr>
        <w:t>самовоспитания</w:t>
      </w:r>
      <w:r w:rsidR="00313C28" w:rsidRPr="00313C28">
        <w:rPr>
          <w:sz w:val="24"/>
          <w:szCs w:val="24"/>
        </w:rPr>
        <w:t xml:space="preserve"> </w:t>
      </w:r>
      <w:r w:rsidRPr="00313C28">
        <w:rPr>
          <w:sz w:val="24"/>
          <w:szCs w:val="24"/>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446C2" w:rsidRPr="00313C28" w:rsidRDefault="00F446C2" w:rsidP="00313C28">
      <w:pPr>
        <w:pStyle w:val="25"/>
        <w:shd w:val="clear" w:color="auto" w:fill="auto"/>
        <w:tabs>
          <w:tab w:val="left" w:pos="1542"/>
        </w:tabs>
        <w:spacing w:line="240" w:lineRule="auto"/>
        <w:ind w:firstLine="426"/>
        <w:jc w:val="both"/>
        <w:rPr>
          <w:sz w:val="24"/>
          <w:szCs w:val="24"/>
        </w:rPr>
      </w:pPr>
      <w:r w:rsidRPr="00313C28">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F446C2" w:rsidRPr="00C15F9A" w:rsidRDefault="00F446C2" w:rsidP="00313C28">
      <w:pPr>
        <w:pStyle w:val="25"/>
        <w:shd w:val="clear" w:color="auto" w:fill="auto"/>
        <w:tabs>
          <w:tab w:val="left" w:pos="1043"/>
        </w:tabs>
        <w:spacing w:line="240" w:lineRule="auto"/>
        <w:ind w:firstLine="426"/>
        <w:jc w:val="both"/>
        <w:rPr>
          <w:b/>
          <w:sz w:val="24"/>
          <w:szCs w:val="24"/>
        </w:rPr>
      </w:pPr>
      <w:r w:rsidRPr="00C15F9A">
        <w:rPr>
          <w:b/>
          <w:sz w:val="24"/>
          <w:szCs w:val="24"/>
        </w:rPr>
        <w:t>гражданского воспитания: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гражданской позиции обучающегося как активного и ответственного члена российского общества;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осознание своих конституционных прав и обязанностей, уважение закона и правопорядка;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умение взаимодействовать с социальными институтами в соответствии с их функциями и назначением;</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готовность к гуманитарной и волонтёрской деятельности;</w:t>
      </w:r>
    </w:p>
    <w:p w:rsidR="00F446C2" w:rsidRPr="00C15F9A" w:rsidRDefault="00F446C2" w:rsidP="00313C28">
      <w:pPr>
        <w:pStyle w:val="25"/>
        <w:shd w:val="clear" w:color="auto" w:fill="auto"/>
        <w:tabs>
          <w:tab w:val="left" w:pos="1071"/>
        </w:tabs>
        <w:spacing w:line="240" w:lineRule="auto"/>
        <w:ind w:firstLine="426"/>
        <w:jc w:val="both"/>
        <w:rPr>
          <w:b/>
          <w:sz w:val="24"/>
          <w:szCs w:val="24"/>
        </w:rPr>
      </w:pPr>
      <w:r w:rsidRPr="00C15F9A">
        <w:rPr>
          <w:b/>
          <w:sz w:val="24"/>
          <w:szCs w:val="24"/>
        </w:rPr>
        <w:t>патриотического воспитания: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F446C2" w:rsidRPr="00313C28" w:rsidRDefault="00F446C2" w:rsidP="00313C28">
      <w:pPr>
        <w:pStyle w:val="25"/>
        <w:shd w:val="clear" w:color="auto" w:fill="auto"/>
        <w:tabs>
          <w:tab w:val="left" w:pos="1076"/>
        </w:tabs>
        <w:spacing w:line="240" w:lineRule="auto"/>
        <w:ind w:firstLine="426"/>
        <w:rPr>
          <w:sz w:val="24"/>
          <w:szCs w:val="24"/>
        </w:rPr>
      </w:pPr>
      <w:r w:rsidRPr="00313C28">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F446C2" w:rsidRPr="00313C28" w:rsidRDefault="00F446C2" w:rsidP="00C15F9A">
      <w:pPr>
        <w:pStyle w:val="25"/>
        <w:shd w:val="clear" w:color="auto" w:fill="auto"/>
        <w:spacing w:line="240" w:lineRule="auto"/>
        <w:ind w:firstLine="426"/>
        <w:rPr>
          <w:sz w:val="24"/>
          <w:szCs w:val="24"/>
        </w:rPr>
      </w:pPr>
      <w:r w:rsidRPr="00313C28">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F446C2" w:rsidRPr="00C15F9A" w:rsidRDefault="00F446C2" w:rsidP="00C15F9A">
      <w:pPr>
        <w:pStyle w:val="25"/>
        <w:shd w:val="clear" w:color="auto" w:fill="auto"/>
        <w:tabs>
          <w:tab w:val="left" w:pos="1102"/>
        </w:tabs>
        <w:spacing w:line="240" w:lineRule="auto"/>
        <w:ind w:firstLine="426"/>
        <w:jc w:val="both"/>
        <w:rPr>
          <w:b/>
          <w:sz w:val="24"/>
          <w:szCs w:val="24"/>
        </w:rPr>
      </w:pPr>
      <w:r w:rsidRPr="00C15F9A">
        <w:rPr>
          <w:b/>
          <w:sz w:val="24"/>
          <w:szCs w:val="24"/>
        </w:rPr>
        <w:t>эстетического воспитания: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 xml:space="preserve">убеждённость в значимости для личности и общества отечественного и мирового </w:t>
      </w:r>
      <w:r w:rsidRPr="00313C28">
        <w:rPr>
          <w:sz w:val="24"/>
          <w:szCs w:val="24"/>
        </w:rPr>
        <w:lastRenderedPageBreak/>
        <w:t>искусства, этнических культурных традиций и устного народного творчества;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F446C2" w:rsidRPr="00C15F9A" w:rsidRDefault="00F446C2" w:rsidP="00313C28">
      <w:pPr>
        <w:pStyle w:val="25"/>
        <w:shd w:val="clear" w:color="auto" w:fill="auto"/>
        <w:tabs>
          <w:tab w:val="left" w:pos="1102"/>
        </w:tabs>
        <w:spacing w:line="240" w:lineRule="auto"/>
        <w:ind w:firstLine="426"/>
        <w:jc w:val="both"/>
        <w:rPr>
          <w:b/>
          <w:sz w:val="24"/>
          <w:szCs w:val="24"/>
        </w:rPr>
      </w:pPr>
      <w:r w:rsidRPr="00C15F9A">
        <w:rPr>
          <w:b/>
          <w:sz w:val="24"/>
          <w:szCs w:val="24"/>
        </w:rPr>
        <w:t>физического воспитания: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здорового и безопасного образа жизни, ответственного отношения к своему здоровью;</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потребность в физическом совершенствовании, занятиях спортивно- оздоровительной деятельностью;</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F446C2" w:rsidRPr="00C15F9A" w:rsidRDefault="00F446C2" w:rsidP="00313C28">
      <w:pPr>
        <w:pStyle w:val="25"/>
        <w:shd w:val="clear" w:color="auto" w:fill="auto"/>
        <w:tabs>
          <w:tab w:val="left" w:pos="1102"/>
        </w:tabs>
        <w:spacing w:line="240" w:lineRule="auto"/>
        <w:ind w:firstLine="426"/>
        <w:jc w:val="both"/>
        <w:rPr>
          <w:b/>
          <w:sz w:val="24"/>
          <w:szCs w:val="24"/>
        </w:rPr>
      </w:pPr>
      <w:r w:rsidRPr="00C15F9A">
        <w:rPr>
          <w:b/>
          <w:sz w:val="24"/>
          <w:szCs w:val="24"/>
        </w:rPr>
        <w:t>трудового воспитания: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F446C2" w:rsidRPr="00C15F9A" w:rsidRDefault="00F446C2" w:rsidP="00313C28">
      <w:pPr>
        <w:pStyle w:val="25"/>
        <w:shd w:val="clear" w:color="auto" w:fill="auto"/>
        <w:tabs>
          <w:tab w:val="left" w:pos="1082"/>
        </w:tabs>
        <w:spacing w:line="240" w:lineRule="auto"/>
        <w:ind w:firstLine="426"/>
        <w:jc w:val="both"/>
        <w:rPr>
          <w:b/>
          <w:sz w:val="24"/>
          <w:szCs w:val="24"/>
        </w:rPr>
      </w:pPr>
      <w:r w:rsidRPr="00C15F9A">
        <w:rPr>
          <w:b/>
          <w:sz w:val="24"/>
          <w:szCs w:val="24"/>
        </w:rPr>
        <w:t>экологического воспитания: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активное неприятие действий, приносящих вред окружающей среде, в том числе показанных в литературных произведениях;</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умение прогнозировать неблагоприятные экологические последствия предпринимаемых действий, предотвращать их;</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F446C2" w:rsidRPr="00C15F9A" w:rsidRDefault="00F446C2" w:rsidP="00313C28">
      <w:pPr>
        <w:pStyle w:val="25"/>
        <w:shd w:val="clear" w:color="auto" w:fill="auto"/>
        <w:tabs>
          <w:tab w:val="left" w:pos="1082"/>
        </w:tabs>
        <w:spacing w:line="240" w:lineRule="auto"/>
        <w:ind w:firstLine="426"/>
        <w:jc w:val="both"/>
        <w:rPr>
          <w:b/>
          <w:sz w:val="24"/>
          <w:szCs w:val="24"/>
        </w:rPr>
      </w:pPr>
      <w:r w:rsidRPr="00C15F9A">
        <w:rPr>
          <w:b/>
          <w:sz w:val="24"/>
          <w:szCs w:val="24"/>
        </w:rPr>
        <w:t>ценности научного познания: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F446C2" w:rsidRPr="00313C28" w:rsidRDefault="00F446C2" w:rsidP="00C15F9A">
      <w:pPr>
        <w:pStyle w:val="25"/>
        <w:shd w:val="clear" w:color="auto" w:fill="auto"/>
        <w:tabs>
          <w:tab w:val="left" w:pos="1581"/>
        </w:tabs>
        <w:spacing w:line="240" w:lineRule="auto"/>
        <w:ind w:firstLine="426"/>
        <w:jc w:val="both"/>
        <w:rPr>
          <w:sz w:val="24"/>
          <w:szCs w:val="24"/>
        </w:rPr>
      </w:pPr>
      <w:r w:rsidRPr="00313C28">
        <w:rPr>
          <w:sz w:val="24"/>
          <w:szCs w:val="24"/>
        </w:rPr>
        <w:t>В процессе достижения личностных результатов освоения</w:t>
      </w:r>
      <w:r w:rsidR="00C15F9A">
        <w:rPr>
          <w:sz w:val="24"/>
          <w:szCs w:val="24"/>
        </w:rPr>
        <w:t xml:space="preserve"> </w:t>
      </w:r>
      <w:r w:rsidRPr="00313C28">
        <w:rPr>
          <w:sz w:val="24"/>
          <w:szCs w:val="24"/>
        </w:rPr>
        <w:t xml:space="preserve">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w:t>
      </w:r>
      <w:r w:rsidRPr="00313C28">
        <w:rPr>
          <w:sz w:val="24"/>
          <w:szCs w:val="24"/>
        </w:rPr>
        <w:lastRenderedPageBreak/>
        <w:t>своё эмоциональное состояние, видеть направления развития собственной эмоциональной сферы, быть уверенным в себе;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446C2" w:rsidRDefault="00F446C2" w:rsidP="00313C28">
      <w:pPr>
        <w:pStyle w:val="25"/>
        <w:shd w:val="clear" w:color="auto" w:fill="auto"/>
        <w:spacing w:line="240" w:lineRule="auto"/>
        <w:ind w:firstLine="426"/>
        <w:jc w:val="both"/>
        <w:rPr>
          <w:sz w:val="24"/>
          <w:szCs w:val="24"/>
        </w:rPr>
      </w:pPr>
      <w:r w:rsidRPr="00313C28">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15F9A" w:rsidRPr="00C15F9A" w:rsidRDefault="00C15F9A" w:rsidP="00313C28">
      <w:pPr>
        <w:pStyle w:val="25"/>
        <w:shd w:val="clear" w:color="auto" w:fill="auto"/>
        <w:spacing w:line="240" w:lineRule="auto"/>
        <w:ind w:firstLine="426"/>
        <w:jc w:val="both"/>
        <w:rPr>
          <w:b/>
          <w:sz w:val="24"/>
          <w:szCs w:val="24"/>
        </w:rPr>
      </w:pPr>
      <w:r w:rsidRPr="00C15F9A">
        <w:rPr>
          <w:b/>
          <w:sz w:val="24"/>
          <w:szCs w:val="24"/>
        </w:rPr>
        <w:t>МЕТАПРЕДМЕТНЫЕ РЕЗУЛЬТАТЫ</w:t>
      </w:r>
    </w:p>
    <w:p w:rsidR="00F446C2" w:rsidRPr="00313C28" w:rsidRDefault="00F446C2" w:rsidP="00313C28">
      <w:pPr>
        <w:pStyle w:val="25"/>
        <w:shd w:val="clear" w:color="auto" w:fill="auto"/>
        <w:tabs>
          <w:tab w:val="left" w:pos="1537"/>
        </w:tabs>
        <w:spacing w:line="240" w:lineRule="auto"/>
        <w:ind w:firstLine="426"/>
        <w:jc w:val="both"/>
        <w:rPr>
          <w:sz w:val="24"/>
          <w:szCs w:val="24"/>
        </w:rPr>
      </w:pPr>
      <w:r w:rsidRPr="00313C28">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446C2" w:rsidRPr="00C15F9A" w:rsidRDefault="00F446C2" w:rsidP="00313C28">
      <w:pPr>
        <w:pStyle w:val="25"/>
        <w:shd w:val="clear" w:color="auto" w:fill="auto"/>
        <w:tabs>
          <w:tab w:val="left" w:pos="1738"/>
        </w:tabs>
        <w:spacing w:line="240" w:lineRule="auto"/>
        <w:ind w:firstLine="426"/>
        <w:jc w:val="both"/>
        <w:rPr>
          <w:b/>
          <w:sz w:val="24"/>
          <w:szCs w:val="24"/>
        </w:rPr>
      </w:pPr>
      <w:r w:rsidRPr="00C15F9A">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446C2" w:rsidRDefault="00F446C2" w:rsidP="00313C28">
      <w:pPr>
        <w:pStyle w:val="25"/>
        <w:shd w:val="clear" w:color="auto" w:fill="auto"/>
        <w:spacing w:line="240" w:lineRule="auto"/>
        <w:ind w:firstLine="426"/>
        <w:jc w:val="both"/>
        <w:rPr>
          <w:sz w:val="24"/>
          <w:szCs w:val="24"/>
        </w:rPr>
      </w:pPr>
      <w:r w:rsidRPr="00313C28">
        <w:rPr>
          <w:sz w:val="24"/>
          <w:szCs w:val="24"/>
        </w:rPr>
        <w:t>определять цели деятельности, задавать параметры и критерии их достижения;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разрабатывать план решения проблемы с учётом анализа имеющихся материальных и нематериальных ресурсов;</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вносить коррективы в деятельность, оценивать соответствие результатов целям, оценивать риски последствий деятельности;</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развивать креативное мышление при решении жизненных проблем с использованием собственного читательского опыта.</w:t>
      </w:r>
    </w:p>
    <w:p w:rsidR="00F446C2" w:rsidRPr="00C15F9A" w:rsidRDefault="00F446C2" w:rsidP="00313C28">
      <w:pPr>
        <w:pStyle w:val="25"/>
        <w:shd w:val="clear" w:color="auto" w:fill="auto"/>
        <w:tabs>
          <w:tab w:val="left" w:pos="1734"/>
        </w:tabs>
        <w:spacing w:line="240" w:lineRule="auto"/>
        <w:ind w:firstLine="426"/>
        <w:jc w:val="both"/>
        <w:rPr>
          <w:b/>
          <w:sz w:val="24"/>
          <w:szCs w:val="24"/>
        </w:rPr>
      </w:pPr>
      <w:r w:rsidRPr="00C15F9A">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 xml:space="preserve">выявлять причинно-следственные связи и актуализировать задачу при изучении </w:t>
      </w:r>
      <w:r w:rsidRPr="00313C28">
        <w:rPr>
          <w:sz w:val="24"/>
          <w:szCs w:val="24"/>
        </w:rPr>
        <w:lastRenderedPageBreak/>
        <w:t>литературных явлений и процессов, выдвигать гипотезу её решения, находить аргументы для доказательства своих утверждений, задавать параметры</w:t>
      </w:r>
    </w:p>
    <w:p w:rsidR="00F446C2" w:rsidRPr="00313C28" w:rsidRDefault="00F446C2" w:rsidP="00313C28">
      <w:pPr>
        <w:pStyle w:val="25"/>
        <w:shd w:val="clear" w:color="auto" w:fill="auto"/>
        <w:spacing w:line="240" w:lineRule="auto"/>
        <w:ind w:firstLine="426"/>
        <w:rPr>
          <w:sz w:val="24"/>
          <w:szCs w:val="24"/>
        </w:rPr>
      </w:pPr>
      <w:r w:rsidRPr="00313C28">
        <w:rPr>
          <w:sz w:val="24"/>
          <w:szCs w:val="24"/>
        </w:rPr>
        <w:t>и критерии решения;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давать оценку новым ситуациям, оценивать приобретённый опыт, в том числе читательский;</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осуществлять целенаправленный поиск переноса средств и способов действия в профессиональную среду;</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446C2" w:rsidRPr="00313C28" w:rsidRDefault="00F446C2" w:rsidP="00313C28">
      <w:pPr>
        <w:pStyle w:val="25"/>
        <w:shd w:val="clear" w:color="auto" w:fill="auto"/>
        <w:spacing w:line="240" w:lineRule="auto"/>
        <w:ind w:right="1080" w:firstLine="426"/>
        <w:rPr>
          <w:sz w:val="24"/>
          <w:szCs w:val="24"/>
        </w:rPr>
      </w:pPr>
      <w:r w:rsidRPr="00313C28">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F446C2" w:rsidRPr="00C15F9A" w:rsidRDefault="00F446C2" w:rsidP="00313C28">
      <w:pPr>
        <w:pStyle w:val="25"/>
        <w:shd w:val="clear" w:color="auto" w:fill="auto"/>
        <w:tabs>
          <w:tab w:val="left" w:pos="1729"/>
        </w:tabs>
        <w:spacing w:line="240" w:lineRule="auto"/>
        <w:ind w:firstLine="426"/>
        <w:jc w:val="both"/>
        <w:rPr>
          <w:b/>
          <w:sz w:val="24"/>
          <w:szCs w:val="24"/>
        </w:rPr>
      </w:pPr>
      <w:r w:rsidRPr="00C15F9A">
        <w:rPr>
          <w:b/>
          <w:sz w:val="24"/>
          <w:szCs w:val="24"/>
        </w:rPr>
        <w:t>У обучающегося будут сформированы умения работать с информацией как часть познавательных универсальных учебных действий:</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владеть навыками распознавания и защиты литературной и другой</w:t>
      </w:r>
    </w:p>
    <w:p w:rsidR="00F446C2" w:rsidRPr="00313C28" w:rsidRDefault="00F446C2" w:rsidP="00313C28">
      <w:pPr>
        <w:pStyle w:val="25"/>
        <w:shd w:val="clear" w:color="auto" w:fill="auto"/>
        <w:spacing w:line="240" w:lineRule="auto"/>
        <w:ind w:firstLine="426"/>
        <w:rPr>
          <w:sz w:val="24"/>
          <w:szCs w:val="24"/>
        </w:rPr>
      </w:pPr>
      <w:r w:rsidRPr="00313C28">
        <w:rPr>
          <w:sz w:val="24"/>
          <w:szCs w:val="24"/>
        </w:rPr>
        <w:t>информации, информационной безопасности личности.</w:t>
      </w:r>
    </w:p>
    <w:p w:rsidR="00F446C2" w:rsidRPr="00C15F9A" w:rsidRDefault="00F446C2" w:rsidP="00313C28">
      <w:pPr>
        <w:pStyle w:val="25"/>
        <w:shd w:val="clear" w:color="auto" w:fill="auto"/>
        <w:tabs>
          <w:tab w:val="left" w:pos="1765"/>
        </w:tabs>
        <w:spacing w:line="240" w:lineRule="auto"/>
        <w:ind w:firstLine="426"/>
        <w:jc w:val="both"/>
        <w:rPr>
          <w:b/>
          <w:sz w:val="24"/>
          <w:szCs w:val="24"/>
        </w:rPr>
      </w:pPr>
      <w:r w:rsidRPr="00C15F9A">
        <w:rPr>
          <w:b/>
          <w:sz w:val="24"/>
          <w:szCs w:val="24"/>
        </w:rPr>
        <w:t>У обучающегося будут сформированы умения общения как часть коммуникативных универсальных учебных действий:</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осуществлять коммуникации во всех сферах жизни, в том числе на уроке литературы и во внеурочной деятельности по предмету;</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владеть различными способами общения и взаимодействия в парной и групповой работе на уроках литературы;</w:t>
      </w:r>
    </w:p>
    <w:p w:rsidR="00F446C2" w:rsidRPr="00313C28" w:rsidRDefault="00F446C2" w:rsidP="00313C28">
      <w:pPr>
        <w:pStyle w:val="25"/>
        <w:shd w:val="clear" w:color="auto" w:fill="auto"/>
        <w:spacing w:line="240" w:lineRule="auto"/>
        <w:ind w:firstLine="426"/>
        <w:rPr>
          <w:sz w:val="24"/>
          <w:szCs w:val="24"/>
        </w:rPr>
      </w:pPr>
      <w:r w:rsidRPr="00313C28">
        <w:rPr>
          <w:sz w:val="24"/>
          <w:szCs w:val="24"/>
        </w:rP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F446C2" w:rsidRPr="00C15F9A" w:rsidRDefault="00F446C2" w:rsidP="00313C28">
      <w:pPr>
        <w:pStyle w:val="25"/>
        <w:shd w:val="clear" w:color="auto" w:fill="auto"/>
        <w:tabs>
          <w:tab w:val="left" w:pos="1770"/>
        </w:tabs>
        <w:spacing w:line="240" w:lineRule="auto"/>
        <w:ind w:firstLine="426"/>
        <w:jc w:val="both"/>
        <w:rPr>
          <w:b/>
          <w:sz w:val="24"/>
          <w:szCs w:val="24"/>
        </w:rPr>
      </w:pPr>
      <w:r w:rsidRPr="00C15F9A">
        <w:rPr>
          <w:b/>
          <w:sz w:val="24"/>
          <w:szCs w:val="24"/>
        </w:rPr>
        <w:t>У обучающегося будут сформированы умения совместной деятельности:</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выбирать тематику и методы совместных действий с учётом общих интересов, и возможностей каждого члена коллектива;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w:t>
      </w:r>
      <w:r w:rsidRPr="00313C28">
        <w:rPr>
          <w:sz w:val="24"/>
          <w:szCs w:val="24"/>
        </w:rPr>
        <w:lastRenderedPageBreak/>
        <w:t>внеурочной деятельности по предмету;</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оценивать качество своего вклада и каждого участника команды в общий результат по разработанным критериям;</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446C2" w:rsidRPr="00C15F9A" w:rsidRDefault="00F446C2" w:rsidP="00C15F9A">
      <w:pPr>
        <w:pStyle w:val="25"/>
        <w:shd w:val="clear" w:color="auto" w:fill="auto"/>
        <w:tabs>
          <w:tab w:val="left" w:pos="1808"/>
        </w:tabs>
        <w:spacing w:line="240" w:lineRule="auto"/>
        <w:ind w:firstLine="426"/>
        <w:jc w:val="both"/>
        <w:rPr>
          <w:b/>
          <w:sz w:val="24"/>
          <w:szCs w:val="24"/>
        </w:rPr>
      </w:pPr>
      <w:r w:rsidRPr="00C15F9A">
        <w:rPr>
          <w:b/>
          <w:sz w:val="24"/>
          <w:szCs w:val="24"/>
        </w:rPr>
        <w:t>У обучающегося будут сформированы умения самоорганизации как</w:t>
      </w:r>
      <w:r w:rsidR="00C15F9A">
        <w:rPr>
          <w:b/>
          <w:sz w:val="24"/>
          <w:szCs w:val="24"/>
        </w:rPr>
        <w:t xml:space="preserve"> </w:t>
      </w:r>
      <w:r w:rsidRPr="00C15F9A">
        <w:rPr>
          <w:b/>
          <w:sz w:val="24"/>
          <w:szCs w:val="24"/>
        </w:rPr>
        <w:t>часть регулятивных универсальных учебных действий:</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давать оценку новым ситуациям, в том числе изображённым в художественной литературе;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расширять рамки учебного предмета на основе личных предпочтений с использованием читательского опыта;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делать осознанный выбор, аргументировать его, брать ответственность за решение;</w:t>
      </w:r>
    </w:p>
    <w:p w:rsidR="00F446C2" w:rsidRPr="00313C28" w:rsidRDefault="00F446C2" w:rsidP="00313C28">
      <w:pPr>
        <w:pStyle w:val="25"/>
        <w:shd w:val="clear" w:color="auto" w:fill="auto"/>
        <w:spacing w:line="240" w:lineRule="auto"/>
        <w:ind w:firstLine="426"/>
        <w:rPr>
          <w:sz w:val="24"/>
          <w:szCs w:val="24"/>
        </w:rPr>
      </w:pPr>
      <w:r w:rsidRPr="00313C28">
        <w:rPr>
          <w:sz w:val="24"/>
          <w:szCs w:val="24"/>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C15F9A" w:rsidRDefault="00F446C2" w:rsidP="00313C28">
      <w:pPr>
        <w:pStyle w:val="25"/>
        <w:shd w:val="clear" w:color="auto" w:fill="auto"/>
        <w:tabs>
          <w:tab w:val="left" w:pos="1734"/>
        </w:tabs>
        <w:spacing w:line="240" w:lineRule="auto"/>
        <w:ind w:firstLine="426"/>
        <w:rPr>
          <w:sz w:val="24"/>
          <w:szCs w:val="24"/>
        </w:rPr>
      </w:pPr>
      <w:r w:rsidRPr="00C15F9A">
        <w:rPr>
          <w:b/>
          <w:sz w:val="24"/>
          <w:szCs w:val="24"/>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rsidR="00F446C2" w:rsidRPr="00313C28" w:rsidRDefault="00F446C2" w:rsidP="00313C28">
      <w:pPr>
        <w:pStyle w:val="25"/>
        <w:shd w:val="clear" w:color="auto" w:fill="auto"/>
        <w:tabs>
          <w:tab w:val="left" w:pos="1734"/>
        </w:tabs>
        <w:spacing w:line="240" w:lineRule="auto"/>
        <w:ind w:firstLine="426"/>
        <w:rPr>
          <w:sz w:val="24"/>
          <w:szCs w:val="24"/>
        </w:rPr>
      </w:pPr>
      <w:r w:rsidRPr="00313C28">
        <w:rPr>
          <w:sz w:val="24"/>
          <w:szCs w:val="24"/>
        </w:rPr>
        <w:t>давать оценку новым ситуациям, вносить коррективы в деятельность, оценивать соответствие результатов целям;</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F446C2" w:rsidRPr="00313C28" w:rsidRDefault="00F446C2" w:rsidP="00313C28">
      <w:pPr>
        <w:pStyle w:val="25"/>
        <w:shd w:val="clear" w:color="auto" w:fill="auto"/>
        <w:spacing w:line="240" w:lineRule="auto"/>
        <w:ind w:firstLine="426"/>
        <w:rPr>
          <w:sz w:val="24"/>
          <w:szCs w:val="24"/>
        </w:rPr>
      </w:pPr>
      <w:r w:rsidRPr="00313C28">
        <w:rPr>
          <w:sz w:val="24"/>
          <w:szCs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признавать своё право и право других на ошибку в дискуссиях на литературные темы;</w:t>
      </w:r>
    </w:p>
    <w:p w:rsidR="00F446C2" w:rsidRDefault="00F446C2" w:rsidP="00313C28">
      <w:pPr>
        <w:pStyle w:val="25"/>
        <w:shd w:val="clear" w:color="auto" w:fill="auto"/>
        <w:spacing w:line="240" w:lineRule="auto"/>
        <w:ind w:firstLine="426"/>
        <w:jc w:val="both"/>
        <w:rPr>
          <w:sz w:val="24"/>
          <w:szCs w:val="24"/>
        </w:rPr>
      </w:pPr>
      <w:r w:rsidRPr="00313C28">
        <w:rPr>
          <w:sz w:val="24"/>
          <w:szCs w:val="24"/>
        </w:rPr>
        <w:t>развивать способность понимать мир с позиции другого человека, используя знания по литературе.</w:t>
      </w:r>
    </w:p>
    <w:p w:rsidR="00C15F9A" w:rsidRPr="00C15F9A" w:rsidRDefault="00C15F9A" w:rsidP="00313C28">
      <w:pPr>
        <w:pStyle w:val="25"/>
        <w:shd w:val="clear" w:color="auto" w:fill="auto"/>
        <w:spacing w:line="240" w:lineRule="auto"/>
        <w:ind w:firstLine="426"/>
        <w:jc w:val="both"/>
        <w:rPr>
          <w:b/>
          <w:sz w:val="24"/>
          <w:szCs w:val="24"/>
        </w:rPr>
      </w:pPr>
      <w:r w:rsidRPr="00C15F9A">
        <w:rPr>
          <w:b/>
          <w:sz w:val="24"/>
          <w:szCs w:val="24"/>
        </w:rPr>
        <w:t>ПРЕДМЕТНЫЕ РЕЗУЛЬТАТЫ</w:t>
      </w:r>
    </w:p>
    <w:p w:rsidR="00F446C2" w:rsidRPr="00C15F9A" w:rsidRDefault="00F446C2" w:rsidP="00313C28">
      <w:pPr>
        <w:pStyle w:val="25"/>
        <w:shd w:val="clear" w:color="auto" w:fill="auto"/>
        <w:tabs>
          <w:tab w:val="left" w:pos="1527"/>
        </w:tabs>
        <w:spacing w:line="240" w:lineRule="auto"/>
        <w:ind w:firstLine="426"/>
        <w:jc w:val="both"/>
        <w:rPr>
          <w:b/>
          <w:sz w:val="24"/>
          <w:szCs w:val="24"/>
        </w:rPr>
      </w:pPr>
      <w:r w:rsidRPr="00C15F9A">
        <w:rPr>
          <w:b/>
          <w:sz w:val="24"/>
          <w:szCs w:val="24"/>
        </w:rPr>
        <w:t>Предметные результаты по литературе на уровне среднего общего образования должны обеспечивать:</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осознание причастности к отечественным традициям и исторической преемственности поколений;</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осознание взаимосвязи между языковым, литературным, интеллектуальным, духовно-нравственным развитием личности;</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устойчивого интереса к чтению как средству познания отечественной и других культур;</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 xml:space="preserve">приобщение к отечественному литературному наследию и через него - к </w:t>
      </w:r>
      <w:r w:rsidRPr="00313C28">
        <w:rPr>
          <w:sz w:val="24"/>
          <w:szCs w:val="24"/>
        </w:rPr>
        <w:lastRenderedPageBreak/>
        <w:t>традиционным ценностям и сокровищам мировой культуры;</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F446C2" w:rsidRPr="00313C28" w:rsidRDefault="00F446C2" w:rsidP="00C15F9A">
      <w:pPr>
        <w:pStyle w:val="25"/>
        <w:shd w:val="clear" w:color="auto" w:fill="auto"/>
        <w:spacing w:line="240" w:lineRule="auto"/>
        <w:ind w:firstLine="426"/>
        <w:jc w:val="both"/>
        <w:rPr>
          <w:sz w:val="24"/>
          <w:szCs w:val="24"/>
        </w:rPr>
      </w:pPr>
      <w:r w:rsidRPr="00313C28">
        <w:rPr>
          <w:sz w:val="24"/>
          <w:szCs w:val="24"/>
        </w:rPr>
        <w:t>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r w:rsidR="00C15F9A">
        <w:rPr>
          <w:sz w:val="24"/>
          <w:szCs w:val="24"/>
        </w:rPr>
        <w:t xml:space="preserve"> </w:t>
      </w:r>
      <w:r w:rsidRPr="00313C28">
        <w:rPr>
          <w:sz w:val="24"/>
          <w:szCs w:val="24"/>
        </w:rPr>
        <w:t>Г. Битова, Ю.В. Бондарева, Б.Л. Васильева, К.Д. Воробьева, В.С. Гроссмана, С.Д. Довлатова, Ф.А. Искандера, В.Л. Кондратьева, В.П. Некрасова, В.О. Пелевина,</w:t>
      </w:r>
      <w:r w:rsidR="00C15F9A">
        <w:rPr>
          <w:sz w:val="24"/>
          <w:szCs w:val="24"/>
        </w:rPr>
        <w:t xml:space="preserve"> </w:t>
      </w:r>
      <w:r w:rsidRPr="00313C28">
        <w:rPr>
          <w:sz w:val="24"/>
          <w:szCs w:val="24"/>
        </w:rPr>
        <w:t>Г. Распутина, А.Н. и Б.Н. Стругацких, В.Ф. Тендрякова, Ю.В. Трифонова,</w:t>
      </w:r>
      <w:r w:rsidR="00C15F9A">
        <w:rPr>
          <w:sz w:val="24"/>
          <w:szCs w:val="24"/>
        </w:rPr>
        <w:t xml:space="preserve"> </w:t>
      </w:r>
      <w:r w:rsidRPr="00313C28">
        <w:rPr>
          <w:sz w:val="24"/>
          <w:szCs w:val="24"/>
        </w:rP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w:t>
      </w:r>
      <w:r w:rsidR="00C15F9A">
        <w:rPr>
          <w:sz w:val="24"/>
          <w:szCs w:val="24"/>
        </w:rPr>
        <w:t xml:space="preserve">А. Евтушенко, Н.А. Заболоцкого, </w:t>
      </w:r>
      <w:r w:rsidRPr="00313C28">
        <w:rPr>
          <w:sz w:val="24"/>
          <w:szCs w:val="24"/>
        </w:rPr>
        <w:t>А.С. Кушнера, Л.Н. Мартынова, Б.Ш. Окуджавы,</w:t>
      </w:r>
      <w:r w:rsidR="00C15F9A">
        <w:rPr>
          <w:sz w:val="24"/>
          <w:szCs w:val="24"/>
        </w:rPr>
        <w:t xml:space="preserve"> </w:t>
      </w:r>
      <w:r w:rsidRPr="00313C28">
        <w:rPr>
          <w:sz w:val="24"/>
          <w:szCs w:val="24"/>
        </w:rP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r w:rsidR="00C15F9A">
        <w:rPr>
          <w:sz w:val="24"/>
          <w:szCs w:val="24"/>
        </w:rPr>
        <w:t xml:space="preserve"> </w:t>
      </w:r>
      <w:r w:rsidRPr="00313C28">
        <w:rPr>
          <w:sz w:val="24"/>
          <w:szCs w:val="24"/>
        </w:rP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w:t>
      </w:r>
      <w:r w:rsidRPr="00313C28">
        <w:rPr>
          <w:sz w:val="24"/>
          <w:szCs w:val="24"/>
        </w:rPr>
        <w:lastRenderedPageBreak/>
        <w:t>устных и письменных высказываниях, участвовать в дискуссии на литературные темы;</w:t>
      </w:r>
    </w:p>
    <w:p w:rsidR="00F446C2" w:rsidRPr="00313C28" w:rsidRDefault="00C15F9A" w:rsidP="00C15F9A">
      <w:pPr>
        <w:pStyle w:val="25"/>
        <w:shd w:val="clear" w:color="auto" w:fill="auto"/>
        <w:tabs>
          <w:tab w:val="left" w:pos="4464"/>
        </w:tabs>
        <w:spacing w:line="240" w:lineRule="auto"/>
        <w:ind w:firstLine="426"/>
        <w:jc w:val="both"/>
        <w:rPr>
          <w:sz w:val="24"/>
          <w:szCs w:val="24"/>
        </w:rPr>
      </w:pPr>
      <w:r>
        <w:rPr>
          <w:sz w:val="24"/>
          <w:szCs w:val="24"/>
        </w:rPr>
        <w:t xml:space="preserve">осознание художественной </w:t>
      </w:r>
      <w:r w:rsidR="00F446C2" w:rsidRPr="00313C28">
        <w:rPr>
          <w:sz w:val="24"/>
          <w:szCs w:val="24"/>
        </w:rPr>
        <w:t>картины жизни, созданной автором</w:t>
      </w:r>
      <w:r>
        <w:rPr>
          <w:sz w:val="24"/>
          <w:szCs w:val="24"/>
        </w:rPr>
        <w:t xml:space="preserve"> </w:t>
      </w:r>
      <w:r w:rsidR="00F446C2" w:rsidRPr="00313C28">
        <w:rPr>
          <w:sz w:val="24"/>
          <w:szCs w:val="24"/>
        </w:rPr>
        <w:t>в литературном произведении, в единстве эмоционального личностного восприятия и интеллектуального понимания;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F446C2" w:rsidRPr="00313C28" w:rsidRDefault="00F446C2" w:rsidP="00C15F9A">
      <w:pPr>
        <w:pStyle w:val="25"/>
        <w:shd w:val="clear" w:color="auto" w:fill="auto"/>
        <w:tabs>
          <w:tab w:val="left" w:pos="4464"/>
          <w:tab w:val="left" w:pos="5765"/>
        </w:tabs>
        <w:spacing w:line="240" w:lineRule="auto"/>
        <w:ind w:firstLine="426"/>
        <w:jc w:val="both"/>
        <w:rPr>
          <w:sz w:val="24"/>
          <w:szCs w:val="24"/>
        </w:rPr>
      </w:pPr>
      <w:r w:rsidRPr="00313C28">
        <w:rPr>
          <w:sz w:val="24"/>
          <w:szCs w:val="24"/>
        </w:rPr>
        <w:t>владение умениями анализа и интерпретации художественного произведения в единстве формы и содержания (с учётом неоднозначности заложенны</w:t>
      </w:r>
      <w:r w:rsidR="00C15F9A">
        <w:rPr>
          <w:sz w:val="24"/>
          <w:szCs w:val="24"/>
        </w:rPr>
        <w:t xml:space="preserve">х в нём смыслов и наличия в нём </w:t>
      </w:r>
      <w:r w:rsidRPr="00313C28">
        <w:rPr>
          <w:sz w:val="24"/>
          <w:szCs w:val="24"/>
        </w:rPr>
        <w:t>подтекста) с использованием</w:t>
      </w:r>
      <w:r w:rsidR="00C15F9A">
        <w:rPr>
          <w:sz w:val="24"/>
          <w:szCs w:val="24"/>
        </w:rPr>
        <w:t xml:space="preserve"> </w:t>
      </w:r>
      <w:r w:rsidRPr="00313C28">
        <w:rPr>
          <w:sz w:val="24"/>
          <w:szCs w:val="24"/>
        </w:rPr>
        <w:t>теоретико-литературных терминов и понятий (в дополнение к изученным на уровне основного общего образования);</w:t>
      </w:r>
    </w:p>
    <w:p w:rsidR="00F446C2" w:rsidRPr="00313C28" w:rsidRDefault="00F446C2" w:rsidP="00313C28">
      <w:pPr>
        <w:pStyle w:val="25"/>
        <w:shd w:val="clear" w:color="auto" w:fill="auto"/>
        <w:spacing w:line="240" w:lineRule="auto"/>
        <w:ind w:firstLine="426"/>
        <w:rPr>
          <w:sz w:val="24"/>
          <w:szCs w:val="24"/>
        </w:rPr>
      </w:pPr>
      <w:r w:rsidRPr="00313C28">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умение создавать собственные литературно-критические произведения на основе прочитанных художественных текстов;</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lastRenderedPageBreak/>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446C2" w:rsidRPr="00C15F9A" w:rsidRDefault="00F446C2" w:rsidP="00313C28">
      <w:pPr>
        <w:pStyle w:val="25"/>
        <w:shd w:val="clear" w:color="auto" w:fill="auto"/>
        <w:tabs>
          <w:tab w:val="left" w:pos="1532"/>
        </w:tabs>
        <w:spacing w:line="240" w:lineRule="auto"/>
        <w:ind w:firstLine="426"/>
        <w:jc w:val="both"/>
        <w:rPr>
          <w:rStyle w:val="af4"/>
          <w:sz w:val="24"/>
          <w:szCs w:val="24"/>
        </w:rPr>
      </w:pPr>
      <w:r w:rsidRPr="00C15F9A">
        <w:rPr>
          <w:rStyle w:val="af4"/>
          <w:sz w:val="24"/>
          <w:szCs w:val="24"/>
        </w:rPr>
        <w:t>К концу обучения в 10 классе обучающийся получит следующие предметные результаты по отдельным темам программы по литературе: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умение раскрывать конкретно-историческое и общечеловеческое содержание литературных произведений;</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устойчивые навыки устной и письменной речи в процессе чтения и обсуждения лучших образцов отечественной и зарубежной литературы;</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w:t>
      </w:r>
      <w:r w:rsidRPr="00313C28">
        <w:rPr>
          <w:sz w:val="24"/>
          <w:szCs w:val="24"/>
        </w:rPr>
        <w:lastRenderedPageBreak/>
        <w:t>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владение умением анализировать единицы различных языковых уровней и выявлять их смыслообразующую роль в произведении;</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представлений о стилях художественной литературы разных эпох, об индивидуальном авторском стиле;</w:t>
      </w:r>
    </w:p>
    <w:p w:rsidR="00313C28" w:rsidRPr="00313C28" w:rsidRDefault="00F446C2" w:rsidP="00313C28">
      <w:pPr>
        <w:pStyle w:val="25"/>
        <w:shd w:val="clear" w:color="auto" w:fill="auto"/>
        <w:spacing w:line="240" w:lineRule="auto"/>
        <w:ind w:firstLine="426"/>
        <w:jc w:val="both"/>
        <w:rPr>
          <w:sz w:val="24"/>
          <w:szCs w:val="24"/>
        </w:rPr>
      </w:pPr>
      <w:r w:rsidRPr="00313C28">
        <w:rPr>
          <w:sz w:val="24"/>
          <w:szCs w:val="24"/>
        </w:rPr>
        <w:t>владение современными читательскими практиками, культурой восприятия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умение создавать собственные литературно-критические произведения на основе прочитанных художественных текстов;</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446C2" w:rsidRPr="00C15F9A" w:rsidRDefault="00F446C2" w:rsidP="00313C28">
      <w:pPr>
        <w:pStyle w:val="25"/>
        <w:shd w:val="clear" w:color="auto" w:fill="auto"/>
        <w:tabs>
          <w:tab w:val="left" w:pos="1527"/>
        </w:tabs>
        <w:spacing w:line="240" w:lineRule="auto"/>
        <w:ind w:firstLine="426"/>
        <w:jc w:val="both"/>
        <w:rPr>
          <w:rStyle w:val="af4"/>
          <w:sz w:val="24"/>
          <w:szCs w:val="24"/>
        </w:rPr>
      </w:pPr>
      <w:r w:rsidRPr="00C15F9A">
        <w:rPr>
          <w:rStyle w:val="af4"/>
          <w:sz w:val="24"/>
          <w:szCs w:val="24"/>
        </w:rPr>
        <w:t>К концу обучения в 11 классе обучающийся получит следующие предметные результаты по отдельным темам программы по литературе: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воспитание ценностного отношения к литературе как неотъемлемой части культуры;</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lastRenderedPageBreak/>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313C28">
        <w:rPr>
          <w:sz w:val="24"/>
          <w:szCs w:val="24"/>
          <w:lang w:val="en-US" w:bidi="en-US"/>
        </w:rPr>
        <w:t>XIX</w:t>
      </w:r>
      <w:r w:rsidRPr="00313C28">
        <w:rPr>
          <w:sz w:val="24"/>
          <w:szCs w:val="24"/>
        </w:rPr>
        <w:t>-начала XXI века со временем написания, с современностью и традицией, выявлять сквозные темы и ключевые проблемы русской литературы;</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свободное владение устной и письменной речью в процессе чтения и обсуждения лучших образцов отечественной и зарубежной литературы;</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F446C2" w:rsidRPr="00313C28" w:rsidRDefault="00F446C2" w:rsidP="00313C28">
      <w:pPr>
        <w:pStyle w:val="25"/>
        <w:shd w:val="clear" w:color="auto" w:fill="auto"/>
        <w:spacing w:line="240" w:lineRule="auto"/>
        <w:ind w:firstLine="426"/>
        <w:rPr>
          <w:sz w:val="24"/>
          <w:szCs w:val="24"/>
        </w:rPr>
      </w:pPr>
      <w:r w:rsidRPr="00313C28">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умение анализировать языковые явления и факты, допускающие неоднозначную интерпретацию, и выявлять их смыслообразующую роль;</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умение создавать собственные литературно-критические произведения на основе прочитанных художественных текстов;</w:t>
      </w:r>
    </w:p>
    <w:p w:rsidR="00F446C2" w:rsidRPr="00313C28" w:rsidRDefault="00F446C2" w:rsidP="00313C28">
      <w:pPr>
        <w:pStyle w:val="25"/>
        <w:shd w:val="clear" w:color="auto" w:fill="auto"/>
        <w:spacing w:line="240" w:lineRule="auto"/>
        <w:ind w:firstLine="426"/>
        <w:jc w:val="both"/>
        <w:rPr>
          <w:sz w:val="24"/>
          <w:szCs w:val="24"/>
        </w:rPr>
      </w:pPr>
      <w:r w:rsidRPr="00313C28">
        <w:rPr>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920311" w:rsidRDefault="00920311" w:rsidP="00E1734E">
      <w:pPr>
        <w:spacing w:after="0" w:line="240" w:lineRule="auto"/>
        <w:jc w:val="center"/>
        <w:rPr>
          <w:rFonts w:ascii="Times New Roman" w:hAnsi="Times New Roman" w:cs="Times New Roman"/>
          <w:b/>
          <w:sz w:val="24"/>
          <w:szCs w:val="24"/>
        </w:rPr>
      </w:pPr>
    </w:p>
    <w:p w:rsidR="00920311" w:rsidRPr="005A2358" w:rsidRDefault="00920311" w:rsidP="00920311">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2.1.3</w:t>
      </w:r>
      <w:r w:rsidRPr="005A2358">
        <w:rPr>
          <w:rFonts w:ascii="Times New Roman" w:hAnsi="Times New Roman" w:cs="Times New Roman"/>
          <w:b/>
          <w:sz w:val="24"/>
          <w:szCs w:val="24"/>
        </w:rPr>
        <w:t xml:space="preserve">. </w:t>
      </w:r>
      <w:r>
        <w:rPr>
          <w:rFonts w:ascii="Times New Roman" w:hAnsi="Times New Roman" w:cs="Times New Roman"/>
          <w:b/>
          <w:sz w:val="24"/>
          <w:szCs w:val="24"/>
        </w:rPr>
        <w:t>ИНОСТРАННЫЙ (</w:t>
      </w:r>
      <w:r w:rsidRPr="005A2358">
        <w:rPr>
          <w:rFonts w:ascii="Times New Roman" w:hAnsi="Times New Roman" w:cs="Times New Roman"/>
          <w:b/>
          <w:sz w:val="24"/>
          <w:szCs w:val="24"/>
        </w:rPr>
        <w:t>АНГЛИЙСКИЙ</w:t>
      </w:r>
      <w:r>
        <w:rPr>
          <w:rFonts w:ascii="Times New Roman" w:hAnsi="Times New Roman" w:cs="Times New Roman"/>
          <w:b/>
          <w:sz w:val="24"/>
          <w:szCs w:val="24"/>
        </w:rPr>
        <w:t>)</w:t>
      </w:r>
      <w:r w:rsidRPr="005A2358">
        <w:rPr>
          <w:rFonts w:ascii="Times New Roman" w:hAnsi="Times New Roman" w:cs="Times New Roman"/>
          <w:b/>
          <w:sz w:val="24"/>
          <w:szCs w:val="24"/>
        </w:rPr>
        <w:t xml:space="preserve"> ЯЗЫК</w:t>
      </w:r>
    </w:p>
    <w:p w:rsidR="00920311" w:rsidRDefault="00920311" w:rsidP="00920311">
      <w:pPr>
        <w:pStyle w:val="25"/>
        <w:shd w:val="clear" w:color="auto" w:fill="auto"/>
        <w:tabs>
          <w:tab w:val="left" w:pos="1532"/>
        </w:tabs>
        <w:spacing w:line="240" w:lineRule="auto"/>
        <w:ind w:left="-284" w:firstLine="1004"/>
        <w:jc w:val="center"/>
        <w:rPr>
          <w:sz w:val="24"/>
          <w:szCs w:val="24"/>
        </w:rPr>
      </w:pPr>
      <w:r w:rsidRPr="005A2358">
        <w:rPr>
          <w:b/>
          <w:sz w:val="24"/>
          <w:szCs w:val="24"/>
        </w:rPr>
        <w:t>ПОЯСНИТЕЛЬНАЯ ЗАПИСКА</w:t>
      </w:r>
    </w:p>
    <w:p w:rsidR="00406C32" w:rsidRPr="00920311" w:rsidRDefault="00406C32" w:rsidP="00212137">
      <w:pPr>
        <w:pStyle w:val="25"/>
        <w:shd w:val="clear" w:color="auto" w:fill="auto"/>
        <w:tabs>
          <w:tab w:val="left" w:pos="1532"/>
        </w:tabs>
        <w:spacing w:line="240" w:lineRule="auto"/>
        <w:ind w:firstLine="720"/>
        <w:jc w:val="both"/>
        <w:rPr>
          <w:sz w:val="24"/>
          <w:szCs w:val="24"/>
        </w:rPr>
      </w:pPr>
      <w:r w:rsidRPr="00920311">
        <w:rPr>
          <w:sz w:val="24"/>
          <w:szCs w:val="24"/>
        </w:rPr>
        <w:t>Программа по английскому языку (базовый уровень) на уровне среднего общего образования разработана на основе ФГОС СОО.</w:t>
      </w:r>
    </w:p>
    <w:p w:rsidR="00406C32" w:rsidRPr="00920311" w:rsidRDefault="00406C32" w:rsidP="00212137">
      <w:pPr>
        <w:pStyle w:val="25"/>
        <w:shd w:val="clear" w:color="auto" w:fill="auto"/>
        <w:tabs>
          <w:tab w:val="left" w:pos="1542"/>
        </w:tabs>
        <w:spacing w:line="240" w:lineRule="auto"/>
        <w:ind w:firstLine="720"/>
        <w:jc w:val="both"/>
        <w:rPr>
          <w:sz w:val="24"/>
          <w:szCs w:val="24"/>
        </w:rPr>
      </w:pPr>
      <w:r w:rsidRPr="00920311">
        <w:rPr>
          <w:sz w:val="24"/>
          <w:szCs w:val="24"/>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406C32" w:rsidRPr="00920311" w:rsidRDefault="00406C32" w:rsidP="00212137">
      <w:pPr>
        <w:pStyle w:val="25"/>
        <w:shd w:val="clear" w:color="auto" w:fill="auto"/>
        <w:tabs>
          <w:tab w:val="left" w:pos="1532"/>
        </w:tabs>
        <w:spacing w:line="240" w:lineRule="auto"/>
        <w:ind w:firstLine="720"/>
        <w:jc w:val="both"/>
        <w:rPr>
          <w:sz w:val="24"/>
          <w:szCs w:val="24"/>
        </w:rPr>
      </w:pPr>
      <w:r w:rsidRPr="00920311">
        <w:rPr>
          <w:sz w:val="24"/>
          <w:szCs w:val="24"/>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w:t>
      </w:r>
      <w:r w:rsidRPr="00920311">
        <w:rPr>
          <w:sz w:val="24"/>
          <w:szCs w:val="24"/>
        </w:rPr>
        <w:lastRenderedPageBreak/>
        <w:t>лет.</w:t>
      </w:r>
    </w:p>
    <w:p w:rsidR="00406C32" w:rsidRDefault="00406C32" w:rsidP="00212137">
      <w:pPr>
        <w:pStyle w:val="25"/>
        <w:shd w:val="clear" w:color="auto" w:fill="auto"/>
        <w:tabs>
          <w:tab w:val="left" w:pos="1532"/>
        </w:tabs>
        <w:spacing w:line="240" w:lineRule="auto"/>
        <w:ind w:firstLine="720"/>
        <w:jc w:val="both"/>
        <w:rPr>
          <w:sz w:val="24"/>
          <w:szCs w:val="24"/>
        </w:rPr>
      </w:pPr>
      <w:r w:rsidRPr="00920311">
        <w:rPr>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E1734E" w:rsidRDefault="00E1734E" w:rsidP="00212137">
      <w:pPr>
        <w:pStyle w:val="af7"/>
        <w:ind w:firstLine="720"/>
        <w:contextualSpacing/>
        <w:jc w:val="center"/>
        <w:rPr>
          <w:rFonts w:ascii="Times New Roman" w:hAnsi="Times New Roman" w:cs="Times New Roman"/>
          <w:color w:val="auto"/>
          <w:sz w:val="24"/>
          <w:szCs w:val="24"/>
        </w:rPr>
      </w:pPr>
      <w:r w:rsidRPr="009106AD">
        <w:rPr>
          <w:rFonts w:ascii="Times New Roman" w:hAnsi="Times New Roman" w:cs="Times New Roman"/>
          <w:color w:val="auto"/>
          <w:sz w:val="24"/>
          <w:szCs w:val="24"/>
        </w:rPr>
        <w:t xml:space="preserve">ОБЩАЯ ХАРАКТЕРИСТИКА УЧЕБНОГО ПРЕДМЕТА </w:t>
      </w:r>
    </w:p>
    <w:p w:rsidR="00E1734E" w:rsidRPr="00E1734E" w:rsidRDefault="00E1734E" w:rsidP="00212137">
      <w:pPr>
        <w:pStyle w:val="af7"/>
        <w:ind w:firstLine="720"/>
        <w:contextualSpacing/>
        <w:jc w:val="center"/>
        <w:rPr>
          <w:rFonts w:ascii="Times New Roman" w:hAnsi="Times New Roman" w:cs="Times New Roman"/>
          <w:color w:val="auto"/>
          <w:sz w:val="24"/>
          <w:szCs w:val="24"/>
        </w:rPr>
      </w:pPr>
      <w:r w:rsidRPr="009106AD">
        <w:rPr>
          <w:rFonts w:ascii="Times New Roman" w:hAnsi="Times New Roman" w:cs="Times New Roman"/>
          <w:color w:val="auto"/>
          <w:sz w:val="24"/>
          <w:szCs w:val="24"/>
        </w:rPr>
        <w:t>«ИНОСТРАННЫЙ (АНГЛИЙСКИЙ) ЯЗЫК»</w:t>
      </w:r>
    </w:p>
    <w:p w:rsidR="00406C32" w:rsidRPr="00920311" w:rsidRDefault="00406C32" w:rsidP="00212137">
      <w:pPr>
        <w:pStyle w:val="25"/>
        <w:shd w:val="clear" w:color="auto" w:fill="auto"/>
        <w:tabs>
          <w:tab w:val="left" w:pos="1532"/>
        </w:tabs>
        <w:spacing w:line="240" w:lineRule="auto"/>
        <w:ind w:firstLine="720"/>
        <w:jc w:val="both"/>
        <w:rPr>
          <w:sz w:val="24"/>
          <w:szCs w:val="24"/>
        </w:rPr>
      </w:pPr>
      <w:r w:rsidRPr="00920311">
        <w:rPr>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06C32" w:rsidRPr="00920311" w:rsidRDefault="00406C32" w:rsidP="00212137">
      <w:pPr>
        <w:pStyle w:val="25"/>
        <w:shd w:val="clear" w:color="auto" w:fill="auto"/>
        <w:tabs>
          <w:tab w:val="left" w:pos="1537"/>
        </w:tabs>
        <w:spacing w:line="240" w:lineRule="auto"/>
        <w:ind w:firstLine="720"/>
        <w:jc w:val="both"/>
        <w:rPr>
          <w:sz w:val="24"/>
          <w:szCs w:val="24"/>
        </w:rPr>
      </w:pPr>
      <w:r w:rsidRPr="00920311">
        <w:rPr>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406C32" w:rsidRPr="00920311" w:rsidRDefault="00406C32" w:rsidP="00212137">
      <w:pPr>
        <w:pStyle w:val="25"/>
        <w:shd w:val="clear" w:color="auto" w:fill="auto"/>
        <w:tabs>
          <w:tab w:val="left" w:pos="1527"/>
        </w:tabs>
        <w:spacing w:line="240" w:lineRule="auto"/>
        <w:ind w:firstLine="720"/>
        <w:jc w:val="both"/>
        <w:rPr>
          <w:sz w:val="24"/>
          <w:szCs w:val="24"/>
        </w:rPr>
      </w:pPr>
      <w:r w:rsidRPr="00920311">
        <w:rPr>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06C32" w:rsidRDefault="00406C32" w:rsidP="00212137">
      <w:pPr>
        <w:pStyle w:val="25"/>
        <w:shd w:val="clear" w:color="auto" w:fill="auto"/>
        <w:tabs>
          <w:tab w:val="left" w:pos="1573"/>
        </w:tabs>
        <w:spacing w:line="240" w:lineRule="auto"/>
        <w:ind w:firstLine="720"/>
        <w:jc w:val="both"/>
        <w:rPr>
          <w:sz w:val="24"/>
          <w:szCs w:val="24"/>
        </w:rPr>
      </w:pPr>
      <w:r w:rsidRPr="00920311">
        <w:rPr>
          <w:sz w:val="24"/>
          <w:szCs w:val="24"/>
        </w:rPr>
        <w:t>Возрастание значимости владения иностранными языками приводит к переосмыслению целей и содержания обучения предмету.</w:t>
      </w:r>
    </w:p>
    <w:p w:rsidR="00E1734E" w:rsidRPr="009106AD" w:rsidRDefault="00E1734E" w:rsidP="00212137">
      <w:pPr>
        <w:pStyle w:val="af7"/>
        <w:ind w:firstLine="720"/>
        <w:contextualSpacing/>
        <w:jc w:val="center"/>
        <w:rPr>
          <w:rFonts w:ascii="Times New Roman" w:hAnsi="Times New Roman" w:cs="Times New Roman"/>
          <w:color w:val="auto"/>
          <w:sz w:val="24"/>
          <w:szCs w:val="24"/>
        </w:rPr>
      </w:pPr>
      <w:r w:rsidRPr="009106AD">
        <w:rPr>
          <w:rFonts w:ascii="Times New Roman" w:hAnsi="Times New Roman" w:cs="Times New Roman"/>
          <w:color w:val="auto"/>
          <w:sz w:val="24"/>
          <w:szCs w:val="24"/>
        </w:rPr>
        <w:t>ЦЕЛИ УЧЕБНОГО ПРЕДМЕТА</w:t>
      </w:r>
    </w:p>
    <w:p w:rsidR="00E1734E" w:rsidRPr="00E1734E" w:rsidRDefault="00E1734E" w:rsidP="00212137">
      <w:pPr>
        <w:pStyle w:val="af7"/>
        <w:ind w:firstLine="720"/>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t>«ИНОСТРАННЫЙ (АНГЛИЙСКИЙ) ЯЗЫК»</w:t>
      </w:r>
    </w:p>
    <w:p w:rsidR="00406C32" w:rsidRPr="00920311" w:rsidRDefault="00406C32" w:rsidP="00212137">
      <w:pPr>
        <w:pStyle w:val="25"/>
        <w:shd w:val="clear" w:color="auto" w:fill="auto"/>
        <w:tabs>
          <w:tab w:val="left" w:pos="1671"/>
        </w:tabs>
        <w:spacing w:line="240" w:lineRule="auto"/>
        <w:ind w:firstLine="720"/>
        <w:jc w:val="both"/>
        <w:rPr>
          <w:sz w:val="24"/>
          <w:szCs w:val="24"/>
        </w:rPr>
      </w:pPr>
      <w:r w:rsidRPr="00E1734E">
        <w:rPr>
          <w:b/>
          <w:sz w:val="24"/>
          <w:szCs w:val="24"/>
        </w:rPr>
        <w:t>Цели иноязычного образования</w:t>
      </w:r>
      <w:r w:rsidRPr="00920311">
        <w:rPr>
          <w:sz w:val="24"/>
          <w:szCs w:val="24"/>
        </w:rPr>
        <w:t xml:space="preserve">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06C32" w:rsidRPr="00920311" w:rsidRDefault="00406C32" w:rsidP="00212137">
      <w:pPr>
        <w:pStyle w:val="25"/>
        <w:shd w:val="clear" w:color="auto" w:fill="auto"/>
        <w:tabs>
          <w:tab w:val="left" w:pos="1662"/>
        </w:tabs>
        <w:spacing w:line="240" w:lineRule="auto"/>
        <w:ind w:firstLine="720"/>
        <w:jc w:val="both"/>
        <w:rPr>
          <w:sz w:val="24"/>
          <w:szCs w:val="24"/>
        </w:rPr>
      </w:pPr>
      <w:r w:rsidRPr="00920311">
        <w:rPr>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06C32" w:rsidRPr="00920311" w:rsidRDefault="00406C32" w:rsidP="00212137">
      <w:pPr>
        <w:pStyle w:val="25"/>
        <w:shd w:val="clear" w:color="auto" w:fill="auto"/>
        <w:tabs>
          <w:tab w:val="left" w:pos="1662"/>
        </w:tabs>
        <w:spacing w:line="240" w:lineRule="auto"/>
        <w:ind w:firstLine="720"/>
        <w:jc w:val="both"/>
        <w:rPr>
          <w:sz w:val="24"/>
          <w:szCs w:val="24"/>
        </w:rPr>
      </w:pPr>
      <w:r w:rsidRPr="00920311">
        <w:rPr>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06C32" w:rsidRPr="00920311" w:rsidRDefault="00406C32" w:rsidP="00212137">
      <w:pPr>
        <w:pStyle w:val="25"/>
        <w:shd w:val="clear" w:color="auto" w:fill="auto"/>
        <w:tabs>
          <w:tab w:val="left" w:pos="1662"/>
        </w:tabs>
        <w:spacing w:line="240" w:lineRule="auto"/>
        <w:ind w:firstLine="720"/>
        <w:jc w:val="both"/>
        <w:rPr>
          <w:sz w:val="24"/>
          <w:szCs w:val="24"/>
        </w:rPr>
      </w:pPr>
      <w:r w:rsidRPr="00920311">
        <w:rPr>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406C32" w:rsidRDefault="00406C32" w:rsidP="00212137">
      <w:pPr>
        <w:pStyle w:val="25"/>
        <w:shd w:val="clear" w:color="auto" w:fill="auto"/>
        <w:tabs>
          <w:tab w:val="left" w:pos="1671"/>
        </w:tabs>
        <w:spacing w:line="240" w:lineRule="auto"/>
        <w:ind w:firstLine="720"/>
        <w:jc w:val="both"/>
        <w:rPr>
          <w:sz w:val="24"/>
          <w:szCs w:val="24"/>
        </w:rPr>
      </w:pPr>
      <w:r w:rsidRPr="00920311">
        <w:rPr>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E1734E" w:rsidRPr="009106AD" w:rsidRDefault="00E1734E" w:rsidP="00212137">
      <w:pPr>
        <w:pStyle w:val="af7"/>
        <w:ind w:firstLine="720"/>
        <w:contextualSpacing/>
        <w:jc w:val="center"/>
        <w:rPr>
          <w:rFonts w:ascii="Times New Roman" w:hAnsi="Times New Roman" w:cs="Times New Roman"/>
          <w:color w:val="auto"/>
          <w:sz w:val="24"/>
          <w:szCs w:val="24"/>
        </w:rPr>
      </w:pPr>
      <w:r w:rsidRPr="009106AD">
        <w:rPr>
          <w:rFonts w:ascii="Times New Roman" w:hAnsi="Times New Roman" w:cs="Times New Roman"/>
          <w:color w:val="auto"/>
          <w:sz w:val="24"/>
          <w:szCs w:val="24"/>
        </w:rPr>
        <w:t>МЕСТО УЧЕБНОГО ПРЕДМЕТА</w:t>
      </w:r>
    </w:p>
    <w:p w:rsidR="00E1734E" w:rsidRPr="00E1734E" w:rsidRDefault="00E1734E" w:rsidP="00212137">
      <w:pPr>
        <w:pStyle w:val="af7"/>
        <w:ind w:firstLine="720"/>
        <w:contextualSpacing/>
        <w:jc w:val="center"/>
        <w:rPr>
          <w:rFonts w:ascii="Times New Roman" w:hAnsi="Times New Roman" w:cs="Times New Roman"/>
          <w:color w:val="auto"/>
          <w:sz w:val="24"/>
          <w:szCs w:val="24"/>
        </w:rPr>
      </w:pPr>
      <w:bookmarkStart w:id="9" w:name="bookmark546"/>
      <w:r w:rsidRPr="009106AD">
        <w:rPr>
          <w:rFonts w:ascii="Times New Roman" w:hAnsi="Times New Roman" w:cs="Times New Roman"/>
          <w:color w:val="auto"/>
          <w:sz w:val="24"/>
          <w:szCs w:val="24"/>
        </w:rPr>
        <w:t>«ИНОСТРАННЫЙ (АНГЛИЙСКИЙ) ЯЗЫК» В УЧЕБНОМ ПЛАНЕ</w:t>
      </w:r>
      <w:bookmarkEnd w:id="9"/>
    </w:p>
    <w:p w:rsidR="00406C32" w:rsidRPr="00920311" w:rsidRDefault="00406C32" w:rsidP="00212137">
      <w:pPr>
        <w:pStyle w:val="25"/>
        <w:shd w:val="clear" w:color="auto" w:fill="auto"/>
        <w:tabs>
          <w:tab w:val="left" w:pos="1666"/>
        </w:tabs>
        <w:spacing w:line="240" w:lineRule="auto"/>
        <w:ind w:firstLine="720"/>
        <w:jc w:val="both"/>
        <w:rPr>
          <w:sz w:val="24"/>
          <w:szCs w:val="24"/>
        </w:rPr>
      </w:pPr>
      <w:r w:rsidRPr="00920311">
        <w:rPr>
          <w:sz w:val="24"/>
          <w:szCs w:val="24"/>
        </w:rPr>
        <w:t>Общ</w:t>
      </w:r>
      <w:r w:rsidR="00C65726">
        <w:rPr>
          <w:sz w:val="24"/>
          <w:szCs w:val="24"/>
        </w:rPr>
        <w:t xml:space="preserve">ее число часов </w:t>
      </w:r>
      <w:r w:rsidRPr="00920311">
        <w:rPr>
          <w:sz w:val="24"/>
          <w:szCs w:val="24"/>
        </w:rPr>
        <w:t>для изучения иностранного (английского) языка - 204 часа: в 10 классе - 102 часа (3 часа в неделю), в 11 классе - 102 часа (3 часа в неделю).</w:t>
      </w:r>
    </w:p>
    <w:p w:rsidR="00406C32" w:rsidRPr="00920311" w:rsidRDefault="00406C32" w:rsidP="00212137">
      <w:pPr>
        <w:pStyle w:val="25"/>
        <w:shd w:val="clear" w:color="auto" w:fill="auto"/>
        <w:tabs>
          <w:tab w:val="left" w:pos="1666"/>
        </w:tabs>
        <w:spacing w:line="240" w:lineRule="auto"/>
        <w:ind w:firstLine="720"/>
        <w:jc w:val="both"/>
        <w:rPr>
          <w:sz w:val="24"/>
          <w:szCs w:val="24"/>
        </w:rPr>
      </w:pPr>
      <w:r w:rsidRPr="00920311">
        <w:rPr>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406C32" w:rsidRDefault="00406C32" w:rsidP="00212137">
      <w:pPr>
        <w:pStyle w:val="25"/>
        <w:shd w:val="clear" w:color="auto" w:fill="auto"/>
        <w:tabs>
          <w:tab w:val="left" w:pos="1666"/>
        </w:tabs>
        <w:spacing w:line="240" w:lineRule="auto"/>
        <w:ind w:firstLine="720"/>
        <w:jc w:val="both"/>
        <w:rPr>
          <w:sz w:val="24"/>
          <w:szCs w:val="24"/>
        </w:rPr>
      </w:pPr>
      <w:r w:rsidRPr="00920311">
        <w:rPr>
          <w:sz w:val="24"/>
          <w:szCs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w:t>
      </w:r>
      <w:r w:rsidRPr="00920311">
        <w:rPr>
          <w:sz w:val="24"/>
          <w:szCs w:val="24"/>
        </w:rPr>
        <w:lastRenderedPageBreak/>
        <w:t>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E1734E" w:rsidRPr="00920311" w:rsidRDefault="00E1734E" w:rsidP="00212137">
      <w:pPr>
        <w:pStyle w:val="25"/>
        <w:shd w:val="clear" w:color="auto" w:fill="auto"/>
        <w:tabs>
          <w:tab w:val="left" w:pos="1666"/>
        </w:tabs>
        <w:spacing w:line="240" w:lineRule="auto"/>
        <w:ind w:firstLine="720"/>
        <w:jc w:val="center"/>
        <w:rPr>
          <w:sz w:val="24"/>
          <w:szCs w:val="24"/>
        </w:rPr>
      </w:pPr>
      <w:r>
        <w:rPr>
          <w:rStyle w:val="af4"/>
        </w:rPr>
        <w:t>Содержание обучения</w:t>
      </w:r>
    </w:p>
    <w:p w:rsidR="00406C32" w:rsidRPr="00E1734E" w:rsidRDefault="00406C32" w:rsidP="00212137">
      <w:pPr>
        <w:pStyle w:val="25"/>
        <w:shd w:val="clear" w:color="auto" w:fill="auto"/>
        <w:tabs>
          <w:tab w:val="left" w:pos="1434"/>
        </w:tabs>
        <w:spacing w:line="240" w:lineRule="auto"/>
        <w:ind w:firstLine="720"/>
        <w:jc w:val="both"/>
        <w:rPr>
          <w:rStyle w:val="af4"/>
          <w:sz w:val="24"/>
          <w:szCs w:val="24"/>
        </w:rPr>
      </w:pPr>
      <w:r w:rsidRPr="00E1734E">
        <w:rPr>
          <w:rStyle w:val="af4"/>
          <w:sz w:val="24"/>
          <w:szCs w:val="24"/>
        </w:rPr>
        <w:t>Содержание обучения в 10 классе.</w:t>
      </w:r>
    </w:p>
    <w:p w:rsidR="00406C32" w:rsidRPr="00920311" w:rsidRDefault="00406C32" w:rsidP="00212137">
      <w:pPr>
        <w:pStyle w:val="25"/>
        <w:shd w:val="clear" w:color="auto" w:fill="auto"/>
        <w:tabs>
          <w:tab w:val="left" w:pos="1630"/>
        </w:tabs>
        <w:spacing w:line="240" w:lineRule="auto"/>
        <w:ind w:firstLine="720"/>
        <w:jc w:val="both"/>
        <w:rPr>
          <w:sz w:val="24"/>
          <w:szCs w:val="24"/>
        </w:rPr>
      </w:pPr>
      <w:r w:rsidRPr="00920311">
        <w:rPr>
          <w:sz w:val="24"/>
          <w:szCs w:val="24"/>
        </w:rPr>
        <w:t>Коммуникативные умения.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Внешность и характеристика человека, литературного персонажа.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Покупки: одежда, обувь и продукты питания. Карманные деньги. Молодёжная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мода.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Туризм. Виды отдыха. Путешествия по России и зарубежным странам.</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Проблемы экологии. Защита окружающей среды. Стихийные бедствия.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Условия проживания в городской/сельской местности.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406C32" w:rsidRDefault="00406C32" w:rsidP="00212137">
      <w:pPr>
        <w:pStyle w:val="25"/>
        <w:shd w:val="clear" w:color="auto" w:fill="auto"/>
        <w:spacing w:line="240" w:lineRule="auto"/>
        <w:ind w:firstLine="720"/>
        <w:jc w:val="both"/>
        <w:rPr>
          <w:sz w:val="24"/>
          <w:szCs w:val="24"/>
        </w:rPr>
      </w:pPr>
      <w:r w:rsidRPr="00920311">
        <w:rPr>
          <w:sz w:val="24"/>
          <w:szCs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культурные особенности (национальные и популярные праздники, знаменательные даты, традиции, обычаи), страницы истории.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406C32" w:rsidRPr="00920311" w:rsidRDefault="00406C32" w:rsidP="00212137">
      <w:pPr>
        <w:pStyle w:val="25"/>
        <w:shd w:val="clear" w:color="auto" w:fill="auto"/>
        <w:tabs>
          <w:tab w:val="left" w:pos="1772"/>
        </w:tabs>
        <w:spacing w:line="240" w:lineRule="auto"/>
        <w:ind w:firstLine="720"/>
        <w:jc w:val="both"/>
        <w:rPr>
          <w:sz w:val="24"/>
          <w:szCs w:val="24"/>
        </w:rPr>
      </w:pPr>
      <w:r w:rsidRPr="00920311">
        <w:rPr>
          <w:sz w:val="24"/>
          <w:szCs w:val="24"/>
        </w:rPr>
        <w:t>Говорение.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Объём диалога - 8 реплик со стороны каждого собеседника.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Развитие коммуникативных умений монологической речи на базе умений, сформированных на уровне основного общего образования: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создание устных связных монологических высказываний с использованием основных коммуникативных типов речи: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повествование/сообщение;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рассуждение;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устное представление (презентация) результатов выполненной проектной работы.</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Объём монологического высказывания - до 14 фраз.</w:t>
      </w:r>
    </w:p>
    <w:p w:rsidR="00406C32" w:rsidRPr="00920311" w:rsidRDefault="00406C32" w:rsidP="00212137">
      <w:pPr>
        <w:pStyle w:val="25"/>
        <w:shd w:val="clear" w:color="auto" w:fill="auto"/>
        <w:tabs>
          <w:tab w:val="left" w:pos="1806"/>
        </w:tabs>
        <w:spacing w:line="240" w:lineRule="auto"/>
        <w:ind w:firstLine="720"/>
        <w:jc w:val="both"/>
        <w:rPr>
          <w:sz w:val="24"/>
          <w:szCs w:val="24"/>
        </w:rPr>
      </w:pPr>
      <w:r w:rsidRPr="00920311">
        <w:rPr>
          <w:sz w:val="24"/>
          <w:szCs w:val="24"/>
        </w:rPr>
        <w:t>Аудирование.</w:t>
      </w:r>
    </w:p>
    <w:p w:rsidR="00406C32" w:rsidRPr="00920311" w:rsidRDefault="00406C32" w:rsidP="00212137">
      <w:pPr>
        <w:pStyle w:val="25"/>
        <w:shd w:val="clear" w:color="auto" w:fill="auto"/>
        <w:tabs>
          <w:tab w:val="left" w:pos="1171"/>
        </w:tabs>
        <w:spacing w:line="240" w:lineRule="auto"/>
        <w:ind w:firstLine="720"/>
        <w:jc w:val="both"/>
        <w:rPr>
          <w:sz w:val="24"/>
          <w:szCs w:val="24"/>
        </w:rPr>
      </w:pPr>
      <w:r w:rsidRPr="00920311">
        <w:rPr>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920311">
        <w:rPr>
          <w:sz w:val="24"/>
          <w:szCs w:val="24"/>
        </w:rPr>
        <w:tab/>
        <w:t xml:space="preserve">с пониманием основного </w:t>
      </w:r>
      <w:r w:rsidR="00C65726">
        <w:rPr>
          <w:sz w:val="24"/>
          <w:szCs w:val="24"/>
        </w:rPr>
        <w:t>содержания, с пониманием нужной</w:t>
      </w:r>
      <w:r w:rsidRPr="00920311">
        <w:rPr>
          <w:sz w:val="24"/>
          <w:szCs w:val="24"/>
        </w:rPr>
        <w:t>/интересующей/запрашиваемой информации.</w:t>
      </w:r>
    </w:p>
    <w:p w:rsidR="00406C32" w:rsidRPr="00920311" w:rsidRDefault="00406C32" w:rsidP="00212137">
      <w:pPr>
        <w:pStyle w:val="25"/>
        <w:shd w:val="clear" w:color="auto" w:fill="auto"/>
        <w:tabs>
          <w:tab w:val="left" w:pos="8045"/>
        </w:tabs>
        <w:spacing w:line="240" w:lineRule="auto"/>
        <w:ind w:firstLine="720"/>
        <w:jc w:val="both"/>
        <w:rPr>
          <w:sz w:val="24"/>
          <w:szCs w:val="24"/>
        </w:rPr>
      </w:pPr>
      <w:r w:rsidRPr="00920311">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C65726">
        <w:rPr>
          <w:sz w:val="24"/>
          <w:szCs w:val="24"/>
        </w:rPr>
        <w:t xml:space="preserve">а слух тексте, отделять главную информацию </w:t>
      </w:r>
      <w:r w:rsidRPr="00920311">
        <w:rPr>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Время звучания текста/текстов для аудирования - до 2,5 минуты.</w:t>
      </w:r>
    </w:p>
    <w:p w:rsidR="00406C32" w:rsidRPr="00920311" w:rsidRDefault="00406C32" w:rsidP="00212137">
      <w:pPr>
        <w:pStyle w:val="25"/>
        <w:shd w:val="clear" w:color="auto" w:fill="auto"/>
        <w:tabs>
          <w:tab w:val="left" w:pos="1772"/>
        </w:tabs>
        <w:spacing w:line="240" w:lineRule="auto"/>
        <w:ind w:firstLine="720"/>
        <w:jc w:val="both"/>
        <w:rPr>
          <w:sz w:val="24"/>
          <w:szCs w:val="24"/>
        </w:rPr>
      </w:pPr>
      <w:r w:rsidRPr="00920311">
        <w:rPr>
          <w:sz w:val="24"/>
          <w:szCs w:val="24"/>
        </w:rPr>
        <w:t>Смысловое чтение.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w:t>
      </w:r>
      <w:r w:rsidRPr="00920311">
        <w:rPr>
          <w:sz w:val="24"/>
          <w:szCs w:val="24"/>
        </w:rPr>
        <w:lastRenderedPageBreak/>
        <w:t>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Чтение несплошных текстов (таблиц, диаграмм, графиков и другие) и понимание представленной в них информации.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Объём текста/текстов для чтения - 500-700 слов.</w:t>
      </w:r>
    </w:p>
    <w:p w:rsidR="00406C32" w:rsidRPr="00920311" w:rsidRDefault="00406C32" w:rsidP="00212137">
      <w:pPr>
        <w:pStyle w:val="25"/>
        <w:shd w:val="clear" w:color="auto" w:fill="auto"/>
        <w:tabs>
          <w:tab w:val="left" w:pos="1795"/>
        </w:tabs>
        <w:spacing w:line="240" w:lineRule="auto"/>
        <w:ind w:firstLine="720"/>
        <w:jc w:val="both"/>
        <w:rPr>
          <w:sz w:val="24"/>
          <w:szCs w:val="24"/>
        </w:rPr>
      </w:pPr>
      <w:r w:rsidRPr="00920311">
        <w:rPr>
          <w:sz w:val="24"/>
          <w:szCs w:val="24"/>
        </w:rPr>
        <w:t>Письменная речь.</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Развитие умений письменной речи на базе умений, сформированных на уровне основного общего образования: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заполнение анкет и формуляров в соответствии с нормами, принятыми в стране/странах изучаемого языка;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написание резюме </w:t>
      </w:r>
      <w:r w:rsidRPr="00920311">
        <w:rPr>
          <w:sz w:val="24"/>
          <w:szCs w:val="24"/>
          <w:lang w:bidi="en-US"/>
        </w:rPr>
        <w:t>(</w:t>
      </w:r>
      <w:r w:rsidRPr="00920311">
        <w:rPr>
          <w:sz w:val="24"/>
          <w:szCs w:val="24"/>
          <w:lang w:val="en-US" w:bidi="en-US"/>
        </w:rPr>
        <w:t>CV</w:t>
      </w:r>
      <w:r w:rsidRPr="00920311">
        <w:rPr>
          <w:sz w:val="24"/>
          <w:szCs w:val="24"/>
          <w:lang w:bidi="en-US"/>
        </w:rPr>
        <w:t xml:space="preserve">) </w:t>
      </w:r>
      <w:r w:rsidRPr="00920311">
        <w:rPr>
          <w:sz w:val="24"/>
          <w:szCs w:val="24"/>
        </w:rPr>
        <w:t>с сообщением основных сведений о себе в соответствии с нормами, принятыми в стране/странах изучаемого языка;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406C32" w:rsidRPr="00920311" w:rsidRDefault="00406C32" w:rsidP="00212137">
      <w:pPr>
        <w:pStyle w:val="25"/>
        <w:shd w:val="clear" w:color="auto" w:fill="auto"/>
        <w:tabs>
          <w:tab w:val="left" w:pos="3672"/>
          <w:tab w:val="left" w:pos="4867"/>
        </w:tabs>
        <w:spacing w:line="240" w:lineRule="auto"/>
        <w:ind w:firstLine="720"/>
        <w:jc w:val="both"/>
        <w:rPr>
          <w:sz w:val="24"/>
          <w:szCs w:val="24"/>
        </w:rPr>
      </w:pPr>
      <w:r w:rsidRPr="00920311">
        <w:rPr>
          <w:sz w:val="24"/>
          <w:szCs w:val="24"/>
        </w:rPr>
        <w:t>создание небольшого письменного высказывания (рассказа, сочин</w:t>
      </w:r>
      <w:r w:rsidR="00C65726">
        <w:rPr>
          <w:sz w:val="24"/>
          <w:szCs w:val="24"/>
        </w:rPr>
        <w:t xml:space="preserve">ения и другие) на основе плана, </w:t>
      </w:r>
      <w:r w:rsidRPr="00920311">
        <w:rPr>
          <w:sz w:val="24"/>
          <w:szCs w:val="24"/>
        </w:rPr>
        <w:t>иллюстрации, таблицы, ди</w:t>
      </w:r>
      <w:r w:rsidR="00C65726">
        <w:rPr>
          <w:sz w:val="24"/>
          <w:szCs w:val="24"/>
        </w:rPr>
        <w:t xml:space="preserve">аграммы </w:t>
      </w:r>
      <w:r w:rsidRPr="00920311">
        <w:rPr>
          <w:sz w:val="24"/>
          <w:szCs w:val="24"/>
        </w:rPr>
        <w:t>и/или прочитанного/прослушанного текста с использованием образца, объём письменного высказывания - до 150 слов;</w:t>
      </w:r>
    </w:p>
    <w:p w:rsidR="00406C32" w:rsidRPr="00920311" w:rsidRDefault="00C65726" w:rsidP="00212137">
      <w:pPr>
        <w:pStyle w:val="25"/>
        <w:shd w:val="clear" w:color="auto" w:fill="auto"/>
        <w:tabs>
          <w:tab w:val="left" w:pos="3672"/>
          <w:tab w:val="left" w:pos="4867"/>
        </w:tabs>
        <w:spacing w:line="240" w:lineRule="auto"/>
        <w:ind w:firstLine="720"/>
        <w:jc w:val="both"/>
        <w:rPr>
          <w:sz w:val="24"/>
          <w:szCs w:val="24"/>
        </w:rPr>
      </w:pPr>
      <w:r>
        <w:rPr>
          <w:sz w:val="24"/>
          <w:szCs w:val="24"/>
        </w:rPr>
        <w:t xml:space="preserve">заполнение таблицы: краткая </w:t>
      </w:r>
      <w:r w:rsidR="00406C32" w:rsidRPr="00920311">
        <w:rPr>
          <w:sz w:val="24"/>
          <w:szCs w:val="24"/>
        </w:rPr>
        <w:t>фик</w:t>
      </w:r>
      <w:r>
        <w:rPr>
          <w:sz w:val="24"/>
          <w:szCs w:val="24"/>
        </w:rPr>
        <w:t>сация содержания, прочитанного/</w:t>
      </w:r>
      <w:r w:rsidR="00406C32" w:rsidRPr="00920311">
        <w:rPr>
          <w:sz w:val="24"/>
          <w:szCs w:val="24"/>
        </w:rPr>
        <w:t>прослушанного текста или дополнение информации в таблице;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письменное предоставление результатов выполненной проектной работы, в том числе в форме презентации, объём - до 150 слов.</w:t>
      </w:r>
    </w:p>
    <w:p w:rsidR="00406C32" w:rsidRPr="00920311" w:rsidRDefault="00406C32" w:rsidP="00212137">
      <w:pPr>
        <w:pStyle w:val="25"/>
        <w:shd w:val="clear" w:color="auto" w:fill="auto"/>
        <w:tabs>
          <w:tab w:val="left" w:pos="1585"/>
        </w:tabs>
        <w:spacing w:line="240" w:lineRule="auto"/>
        <w:ind w:firstLine="720"/>
        <w:jc w:val="both"/>
        <w:rPr>
          <w:sz w:val="24"/>
          <w:szCs w:val="24"/>
        </w:rPr>
      </w:pPr>
      <w:r w:rsidRPr="00920311">
        <w:rPr>
          <w:sz w:val="24"/>
          <w:szCs w:val="24"/>
        </w:rPr>
        <w:t>Языковые знания и навыки.</w:t>
      </w:r>
    </w:p>
    <w:p w:rsidR="00406C32" w:rsidRPr="00920311" w:rsidRDefault="00406C32" w:rsidP="00212137">
      <w:pPr>
        <w:pStyle w:val="25"/>
        <w:shd w:val="clear" w:color="auto" w:fill="auto"/>
        <w:tabs>
          <w:tab w:val="left" w:pos="1782"/>
        </w:tabs>
        <w:spacing w:line="240" w:lineRule="auto"/>
        <w:ind w:firstLine="720"/>
        <w:jc w:val="both"/>
        <w:rPr>
          <w:sz w:val="24"/>
          <w:szCs w:val="24"/>
        </w:rPr>
      </w:pPr>
      <w:r w:rsidRPr="00920311">
        <w:rPr>
          <w:sz w:val="24"/>
          <w:szCs w:val="24"/>
        </w:rPr>
        <w:t>Фонетическая сторона речи.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w:t>
      </w:r>
      <w:r w:rsidRPr="00920311">
        <w:rPr>
          <w:sz w:val="24"/>
          <w:szCs w:val="24"/>
        </w:rPr>
        <w:lastRenderedPageBreak/>
        <w:t>демонстрирующее понимание текста.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406C32" w:rsidRPr="00920311" w:rsidRDefault="00406C32" w:rsidP="00212137">
      <w:pPr>
        <w:pStyle w:val="25"/>
        <w:shd w:val="clear" w:color="auto" w:fill="auto"/>
        <w:tabs>
          <w:tab w:val="left" w:pos="1782"/>
        </w:tabs>
        <w:spacing w:line="240" w:lineRule="auto"/>
        <w:ind w:firstLine="720"/>
        <w:jc w:val="both"/>
        <w:rPr>
          <w:sz w:val="24"/>
          <w:szCs w:val="24"/>
        </w:rPr>
      </w:pPr>
      <w:r w:rsidRPr="00920311">
        <w:rPr>
          <w:sz w:val="24"/>
          <w:szCs w:val="24"/>
        </w:rPr>
        <w:t>Орфография и пунктуация.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Правильное написание изученных слов.</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06C32" w:rsidRPr="00920311" w:rsidRDefault="00406C32" w:rsidP="00212137">
      <w:pPr>
        <w:pStyle w:val="25"/>
        <w:shd w:val="clear" w:color="auto" w:fill="auto"/>
        <w:tabs>
          <w:tab w:val="left" w:pos="1832"/>
        </w:tabs>
        <w:spacing w:line="240" w:lineRule="auto"/>
        <w:ind w:firstLine="720"/>
        <w:jc w:val="both"/>
        <w:rPr>
          <w:sz w:val="24"/>
          <w:szCs w:val="24"/>
        </w:rPr>
      </w:pPr>
      <w:r w:rsidRPr="00920311">
        <w:rPr>
          <w:sz w:val="24"/>
          <w:szCs w:val="24"/>
        </w:rPr>
        <w:t>Лексическая сторона речи.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406C32" w:rsidRPr="00920311" w:rsidRDefault="00406C32" w:rsidP="00212137">
      <w:pPr>
        <w:pStyle w:val="25"/>
        <w:shd w:val="clear" w:color="auto" w:fill="auto"/>
        <w:spacing w:line="240" w:lineRule="auto"/>
        <w:ind w:right="4720" w:firstLine="720"/>
        <w:rPr>
          <w:sz w:val="24"/>
          <w:szCs w:val="24"/>
        </w:rPr>
      </w:pPr>
      <w:r w:rsidRPr="00920311">
        <w:rPr>
          <w:sz w:val="24"/>
          <w:szCs w:val="24"/>
        </w:rPr>
        <w:t>Основные способы словообразования: аффиксация: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образование глаголов при помощи префиксов </w:t>
      </w:r>
      <w:r w:rsidRPr="00920311">
        <w:rPr>
          <w:sz w:val="24"/>
          <w:szCs w:val="24"/>
          <w:lang w:val="en-US" w:bidi="en-US"/>
        </w:rPr>
        <w:t>dis</w:t>
      </w:r>
      <w:r w:rsidRPr="00920311">
        <w:rPr>
          <w:sz w:val="24"/>
          <w:szCs w:val="24"/>
          <w:lang w:bidi="en-US"/>
        </w:rPr>
        <w:t xml:space="preserve">-, </w:t>
      </w:r>
      <w:r w:rsidRPr="00920311">
        <w:rPr>
          <w:sz w:val="24"/>
          <w:szCs w:val="24"/>
          <w:lang w:val="en-US" w:bidi="en-US"/>
        </w:rPr>
        <w:t>mis</w:t>
      </w:r>
      <w:r w:rsidRPr="00920311">
        <w:rPr>
          <w:sz w:val="24"/>
          <w:szCs w:val="24"/>
          <w:lang w:bidi="en-US"/>
        </w:rPr>
        <w:t xml:space="preserve">-, </w:t>
      </w:r>
      <w:r w:rsidRPr="00920311">
        <w:rPr>
          <w:sz w:val="24"/>
          <w:szCs w:val="24"/>
          <w:lang w:val="en-US" w:bidi="en-US"/>
        </w:rPr>
        <w:t>re</w:t>
      </w:r>
      <w:r w:rsidRPr="00920311">
        <w:rPr>
          <w:sz w:val="24"/>
          <w:szCs w:val="24"/>
          <w:lang w:bidi="en-US"/>
        </w:rPr>
        <w:t xml:space="preserve">-, </w:t>
      </w:r>
      <w:r w:rsidRPr="00920311">
        <w:rPr>
          <w:sz w:val="24"/>
          <w:szCs w:val="24"/>
          <w:lang w:val="en-US" w:bidi="en-US"/>
        </w:rPr>
        <w:t>over</w:t>
      </w:r>
      <w:r w:rsidRPr="00920311">
        <w:rPr>
          <w:sz w:val="24"/>
          <w:szCs w:val="24"/>
          <w:lang w:bidi="en-US"/>
        </w:rPr>
        <w:t xml:space="preserve">-, </w:t>
      </w:r>
      <w:r w:rsidRPr="00920311">
        <w:rPr>
          <w:sz w:val="24"/>
          <w:szCs w:val="24"/>
          <w:lang w:val="en-US" w:bidi="en-US"/>
        </w:rPr>
        <w:t>under</w:t>
      </w:r>
      <w:r w:rsidRPr="00920311">
        <w:rPr>
          <w:sz w:val="24"/>
          <w:szCs w:val="24"/>
          <w:lang w:bidi="en-US"/>
        </w:rPr>
        <w:t xml:space="preserve">- </w:t>
      </w:r>
      <w:r w:rsidRPr="00920311">
        <w:rPr>
          <w:sz w:val="24"/>
          <w:szCs w:val="24"/>
        </w:rPr>
        <w:t xml:space="preserve">и суффикса </w:t>
      </w:r>
      <w:r w:rsidRPr="00920311">
        <w:rPr>
          <w:sz w:val="24"/>
          <w:szCs w:val="24"/>
          <w:lang w:bidi="en-US"/>
        </w:rPr>
        <w:t>-</w:t>
      </w:r>
      <w:r w:rsidRPr="00920311">
        <w:rPr>
          <w:sz w:val="24"/>
          <w:szCs w:val="24"/>
          <w:lang w:val="en-US" w:bidi="en-US"/>
        </w:rPr>
        <w:t>ise</w:t>
      </w:r>
      <w:r w:rsidRPr="00920311">
        <w:rPr>
          <w:sz w:val="24"/>
          <w:szCs w:val="24"/>
          <w:lang w:bidi="en-US"/>
        </w:rPr>
        <w:t>/-</w:t>
      </w:r>
      <w:r w:rsidRPr="00920311">
        <w:rPr>
          <w:sz w:val="24"/>
          <w:szCs w:val="24"/>
          <w:lang w:val="en-US" w:bidi="en-US"/>
        </w:rPr>
        <w:t>ize</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образование имён существительных при помощи префиксов </w:t>
      </w:r>
      <w:r w:rsidRPr="00920311">
        <w:rPr>
          <w:sz w:val="24"/>
          <w:szCs w:val="24"/>
          <w:lang w:val="en-US" w:bidi="en-US"/>
        </w:rPr>
        <w:t>un</w:t>
      </w:r>
      <w:r w:rsidRPr="00920311">
        <w:rPr>
          <w:sz w:val="24"/>
          <w:szCs w:val="24"/>
          <w:lang w:bidi="en-US"/>
        </w:rPr>
        <w:t xml:space="preserve">-, </w:t>
      </w:r>
      <w:r w:rsidRPr="00920311">
        <w:rPr>
          <w:sz w:val="24"/>
          <w:szCs w:val="24"/>
          <w:lang w:val="en-US" w:bidi="en-US"/>
        </w:rPr>
        <w:t>in</w:t>
      </w:r>
      <w:r w:rsidRPr="00920311">
        <w:rPr>
          <w:sz w:val="24"/>
          <w:szCs w:val="24"/>
          <w:lang w:bidi="en-US"/>
        </w:rPr>
        <w:t>-/</w:t>
      </w:r>
      <w:r w:rsidRPr="00920311">
        <w:rPr>
          <w:sz w:val="24"/>
          <w:szCs w:val="24"/>
          <w:lang w:val="en-US" w:bidi="en-US"/>
        </w:rPr>
        <w:t>im</w:t>
      </w:r>
      <w:r w:rsidRPr="00920311">
        <w:rPr>
          <w:sz w:val="24"/>
          <w:szCs w:val="24"/>
          <w:lang w:bidi="en-US"/>
        </w:rPr>
        <w:t xml:space="preserve">- </w:t>
      </w:r>
      <w:r w:rsidRPr="00920311">
        <w:rPr>
          <w:sz w:val="24"/>
          <w:szCs w:val="24"/>
        </w:rPr>
        <w:t xml:space="preserve">и суффиксов </w:t>
      </w:r>
      <w:r w:rsidRPr="00920311">
        <w:rPr>
          <w:sz w:val="24"/>
          <w:szCs w:val="24"/>
          <w:lang w:bidi="en-US"/>
        </w:rPr>
        <w:t>-</w:t>
      </w:r>
      <w:r w:rsidRPr="00920311">
        <w:rPr>
          <w:sz w:val="24"/>
          <w:szCs w:val="24"/>
          <w:lang w:val="en-US" w:bidi="en-US"/>
        </w:rPr>
        <w:t>ance</w:t>
      </w:r>
      <w:r w:rsidRPr="00920311">
        <w:rPr>
          <w:sz w:val="24"/>
          <w:szCs w:val="24"/>
          <w:lang w:bidi="en-US"/>
        </w:rPr>
        <w:t>/-</w:t>
      </w:r>
      <w:r w:rsidRPr="00920311">
        <w:rPr>
          <w:sz w:val="24"/>
          <w:szCs w:val="24"/>
          <w:lang w:val="en-US" w:bidi="en-US"/>
        </w:rPr>
        <w:t>ence</w:t>
      </w:r>
      <w:r w:rsidRPr="00920311">
        <w:rPr>
          <w:sz w:val="24"/>
          <w:szCs w:val="24"/>
          <w:lang w:bidi="en-US"/>
        </w:rPr>
        <w:t>, -</w:t>
      </w:r>
      <w:r w:rsidRPr="00920311">
        <w:rPr>
          <w:sz w:val="24"/>
          <w:szCs w:val="24"/>
          <w:lang w:val="en-US" w:bidi="en-US"/>
        </w:rPr>
        <w:t>er</w:t>
      </w:r>
      <w:r w:rsidRPr="00920311">
        <w:rPr>
          <w:sz w:val="24"/>
          <w:szCs w:val="24"/>
          <w:lang w:bidi="en-US"/>
        </w:rPr>
        <w:t>/-</w:t>
      </w:r>
      <w:r w:rsidRPr="00920311">
        <w:rPr>
          <w:sz w:val="24"/>
          <w:szCs w:val="24"/>
          <w:lang w:val="en-US" w:bidi="en-US"/>
        </w:rPr>
        <w:t>or</w:t>
      </w:r>
      <w:r w:rsidRPr="00920311">
        <w:rPr>
          <w:sz w:val="24"/>
          <w:szCs w:val="24"/>
          <w:lang w:bidi="en-US"/>
        </w:rPr>
        <w:t>, -</w:t>
      </w:r>
      <w:r w:rsidRPr="00920311">
        <w:rPr>
          <w:sz w:val="24"/>
          <w:szCs w:val="24"/>
          <w:lang w:val="en-US" w:bidi="en-US"/>
        </w:rPr>
        <w:t>ing</w:t>
      </w:r>
      <w:r w:rsidRPr="00920311">
        <w:rPr>
          <w:sz w:val="24"/>
          <w:szCs w:val="24"/>
          <w:lang w:bidi="en-US"/>
        </w:rPr>
        <w:t>, -</w:t>
      </w:r>
      <w:r w:rsidRPr="00920311">
        <w:rPr>
          <w:sz w:val="24"/>
          <w:szCs w:val="24"/>
          <w:lang w:val="en-US" w:bidi="en-US"/>
        </w:rPr>
        <w:t>ist</w:t>
      </w:r>
      <w:r w:rsidRPr="00920311">
        <w:rPr>
          <w:sz w:val="24"/>
          <w:szCs w:val="24"/>
          <w:lang w:bidi="en-US"/>
        </w:rPr>
        <w:t>, -</w:t>
      </w:r>
      <w:r w:rsidRPr="00920311">
        <w:rPr>
          <w:sz w:val="24"/>
          <w:szCs w:val="24"/>
          <w:lang w:val="en-US" w:bidi="en-US"/>
        </w:rPr>
        <w:t>ity</w:t>
      </w:r>
      <w:r w:rsidRPr="00920311">
        <w:rPr>
          <w:sz w:val="24"/>
          <w:szCs w:val="24"/>
          <w:lang w:bidi="en-US"/>
        </w:rPr>
        <w:t>, -</w:t>
      </w:r>
      <w:r w:rsidRPr="00920311">
        <w:rPr>
          <w:sz w:val="24"/>
          <w:szCs w:val="24"/>
          <w:lang w:val="en-US" w:bidi="en-US"/>
        </w:rPr>
        <w:t>ment</w:t>
      </w:r>
      <w:r w:rsidRPr="00920311">
        <w:rPr>
          <w:sz w:val="24"/>
          <w:szCs w:val="24"/>
          <w:lang w:bidi="en-US"/>
        </w:rPr>
        <w:t>, -</w:t>
      </w:r>
      <w:r w:rsidRPr="00920311">
        <w:rPr>
          <w:sz w:val="24"/>
          <w:szCs w:val="24"/>
          <w:lang w:val="en-US" w:bidi="en-US"/>
        </w:rPr>
        <w:t>ness</w:t>
      </w:r>
      <w:r w:rsidRPr="00920311">
        <w:rPr>
          <w:sz w:val="24"/>
          <w:szCs w:val="24"/>
          <w:lang w:bidi="en-US"/>
        </w:rPr>
        <w:t>, -</w:t>
      </w:r>
      <w:r w:rsidRPr="00920311">
        <w:rPr>
          <w:sz w:val="24"/>
          <w:szCs w:val="24"/>
          <w:lang w:val="en-US" w:bidi="en-US"/>
        </w:rPr>
        <w:t>sion</w:t>
      </w:r>
      <w:r w:rsidRPr="00920311">
        <w:rPr>
          <w:sz w:val="24"/>
          <w:szCs w:val="24"/>
          <w:lang w:bidi="en-US"/>
        </w:rPr>
        <w:t>/-</w:t>
      </w:r>
      <w:r w:rsidRPr="00920311">
        <w:rPr>
          <w:sz w:val="24"/>
          <w:szCs w:val="24"/>
          <w:lang w:val="en-US" w:bidi="en-US"/>
        </w:rPr>
        <w:t>tion</w:t>
      </w:r>
      <w:r w:rsidRPr="00920311">
        <w:rPr>
          <w:sz w:val="24"/>
          <w:szCs w:val="24"/>
          <w:lang w:bidi="en-US"/>
        </w:rPr>
        <w:t>, -</w:t>
      </w:r>
      <w:r w:rsidRPr="00920311">
        <w:rPr>
          <w:sz w:val="24"/>
          <w:szCs w:val="24"/>
          <w:lang w:val="en-US" w:bidi="en-US"/>
        </w:rPr>
        <w:t>ship</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образование имён прилагательных при помощи префиксов </w:t>
      </w:r>
      <w:r w:rsidRPr="00920311">
        <w:rPr>
          <w:sz w:val="24"/>
          <w:szCs w:val="24"/>
          <w:lang w:val="en-US" w:bidi="en-US"/>
        </w:rPr>
        <w:t>un</w:t>
      </w:r>
      <w:r w:rsidRPr="00920311">
        <w:rPr>
          <w:sz w:val="24"/>
          <w:szCs w:val="24"/>
          <w:lang w:bidi="en-US"/>
        </w:rPr>
        <w:t xml:space="preserve">-, </w:t>
      </w:r>
      <w:r w:rsidRPr="00920311">
        <w:rPr>
          <w:sz w:val="24"/>
          <w:szCs w:val="24"/>
          <w:lang w:val="en-US" w:bidi="en-US"/>
        </w:rPr>
        <w:t>in</w:t>
      </w:r>
      <w:r w:rsidRPr="00920311">
        <w:rPr>
          <w:sz w:val="24"/>
          <w:szCs w:val="24"/>
          <w:lang w:bidi="en-US"/>
        </w:rPr>
        <w:t>-/</w:t>
      </w:r>
      <w:r w:rsidRPr="00920311">
        <w:rPr>
          <w:sz w:val="24"/>
          <w:szCs w:val="24"/>
          <w:lang w:val="en-US" w:bidi="en-US"/>
        </w:rPr>
        <w:t>im</w:t>
      </w:r>
      <w:r w:rsidRPr="00920311">
        <w:rPr>
          <w:sz w:val="24"/>
          <w:szCs w:val="24"/>
          <w:lang w:bidi="en-US"/>
        </w:rPr>
        <w:t xml:space="preserve">-, </w:t>
      </w:r>
      <w:r w:rsidRPr="00920311">
        <w:rPr>
          <w:sz w:val="24"/>
          <w:szCs w:val="24"/>
          <w:lang w:val="en-US" w:bidi="en-US"/>
        </w:rPr>
        <w:t>inter</w:t>
      </w:r>
      <w:r w:rsidRPr="00920311">
        <w:rPr>
          <w:sz w:val="24"/>
          <w:szCs w:val="24"/>
          <w:lang w:bidi="en-US"/>
        </w:rPr>
        <w:t xml:space="preserve">-, </w:t>
      </w:r>
      <w:r w:rsidRPr="00920311">
        <w:rPr>
          <w:sz w:val="24"/>
          <w:szCs w:val="24"/>
          <w:lang w:val="en-US" w:bidi="en-US"/>
        </w:rPr>
        <w:t>non</w:t>
      </w:r>
      <w:r w:rsidRPr="00920311">
        <w:rPr>
          <w:sz w:val="24"/>
          <w:szCs w:val="24"/>
          <w:lang w:bidi="en-US"/>
        </w:rPr>
        <w:t xml:space="preserve">- </w:t>
      </w:r>
      <w:r w:rsidRPr="00920311">
        <w:rPr>
          <w:sz w:val="24"/>
          <w:szCs w:val="24"/>
        </w:rPr>
        <w:t xml:space="preserve">и суффиксов </w:t>
      </w:r>
      <w:r w:rsidRPr="00920311">
        <w:rPr>
          <w:sz w:val="24"/>
          <w:szCs w:val="24"/>
          <w:lang w:bidi="en-US"/>
        </w:rPr>
        <w:t>-</w:t>
      </w:r>
      <w:r w:rsidRPr="00920311">
        <w:rPr>
          <w:sz w:val="24"/>
          <w:szCs w:val="24"/>
          <w:lang w:val="en-US" w:bidi="en-US"/>
        </w:rPr>
        <w:t>able</w:t>
      </w:r>
      <w:r w:rsidRPr="00920311">
        <w:rPr>
          <w:sz w:val="24"/>
          <w:szCs w:val="24"/>
          <w:lang w:bidi="en-US"/>
        </w:rPr>
        <w:t>/-</w:t>
      </w:r>
      <w:r w:rsidRPr="00920311">
        <w:rPr>
          <w:sz w:val="24"/>
          <w:szCs w:val="24"/>
          <w:lang w:val="en-US" w:bidi="en-US"/>
        </w:rPr>
        <w:t>ible</w:t>
      </w:r>
      <w:r w:rsidRPr="00920311">
        <w:rPr>
          <w:sz w:val="24"/>
          <w:szCs w:val="24"/>
          <w:lang w:bidi="en-US"/>
        </w:rPr>
        <w:t>, -</w:t>
      </w:r>
      <w:r w:rsidRPr="00920311">
        <w:rPr>
          <w:sz w:val="24"/>
          <w:szCs w:val="24"/>
          <w:lang w:val="en-US" w:bidi="en-US"/>
        </w:rPr>
        <w:t>al</w:t>
      </w:r>
      <w:r w:rsidRPr="00920311">
        <w:rPr>
          <w:sz w:val="24"/>
          <w:szCs w:val="24"/>
          <w:lang w:bidi="en-US"/>
        </w:rPr>
        <w:t>, -</w:t>
      </w:r>
      <w:r w:rsidRPr="00920311">
        <w:rPr>
          <w:sz w:val="24"/>
          <w:szCs w:val="24"/>
          <w:lang w:val="en-US" w:bidi="en-US"/>
        </w:rPr>
        <w:t>ed</w:t>
      </w:r>
      <w:r w:rsidRPr="00920311">
        <w:rPr>
          <w:sz w:val="24"/>
          <w:szCs w:val="24"/>
          <w:lang w:bidi="en-US"/>
        </w:rPr>
        <w:t>, -</w:t>
      </w:r>
      <w:r w:rsidRPr="00920311">
        <w:rPr>
          <w:sz w:val="24"/>
          <w:szCs w:val="24"/>
          <w:lang w:val="en-US" w:bidi="en-US"/>
        </w:rPr>
        <w:t>ese</w:t>
      </w:r>
      <w:r w:rsidRPr="00920311">
        <w:rPr>
          <w:sz w:val="24"/>
          <w:szCs w:val="24"/>
          <w:lang w:bidi="en-US"/>
        </w:rPr>
        <w:t>, -</w:t>
      </w:r>
      <w:r w:rsidRPr="00920311">
        <w:rPr>
          <w:sz w:val="24"/>
          <w:szCs w:val="24"/>
          <w:lang w:val="en-US" w:bidi="en-US"/>
        </w:rPr>
        <w:t>fill</w:t>
      </w:r>
      <w:r w:rsidRPr="00920311">
        <w:rPr>
          <w:sz w:val="24"/>
          <w:szCs w:val="24"/>
          <w:lang w:bidi="en-US"/>
        </w:rPr>
        <w:t>, -</w:t>
      </w:r>
      <w:r w:rsidRPr="00920311">
        <w:rPr>
          <w:sz w:val="24"/>
          <w:szCs w:val="24"/>
          <w:lang w:val="en-US" w:bidi="en-US"/>
        </w:rPr>
        <w:t>ian</w:t>
      </w:r>
      <w:r w:rsidRPr="00920311">
        <w:rPr>
          <w:sz w:val="24"/>
          <w:szCs w:val="24"/>
          <w:lang w:bidi="en-US"/>
        </w:rPr>
        <w:t>/-</w:t>
      </w:r>
      <w:r w:rsidRPr="00920311">
        <w:rPr>
          <w:sz w:val="24"/>
          <w:szCs w:val="24"/>
          <w:lang w:val="en-US" w:bidi="en-US"/>
        </w:rPr>
        <w:t>an</w:t>
      </w:r>
      <w:r w:rsidRPr="00920311">
        <w:rPr>
          <w:sz w:val="24"/>
          <w:szCs w:val="24"/>
          <w:lang w:bidi="en-US"/>
        </w:rPr>
        <w:t>, -</w:t>
      </w:r>
      <w:r w:rsidRPr="00920311">
        <w:rPr>
          <w:sz w:val="24"/>
          <w:szCs w:val="24"/>
          <w:lang w:val="en-US" w:bidi="en-US"/>
        </w:rPr>
        <w:t>ing</w:t>
      </w:r>
      <w:r w:rsidRPr="00920311">
        <w:rPr>
          <w:sz w:val="24"/>
          <w:szCs w:val="24"/>
          <w:lang w:bidi="en-US"/>
        </w:rPr>
        <w:t>, -</w:t>
      </w:r>
      <w:r w:rsidRPr="00920311">
        <w:rPr>
          <w:sz w:val="24"/>
          <w:szCs w:val="24"/>
          <w:lang w:val="en-US" w:bidi="en-US"/>
        </w:rPr>
        <w:t>ish</w:t>
      </w:r>
      <w:r w:rsidRPr="00920311">
        <w:rPr>
          <w:sz w:val="24"/>
          <w:szCs w:val="24"/>
          <w:lang w:bidi="en-US"/>
        </w:rPr>
        <w:t>, -</w:t>
      </w:r>
      <w:r w:rsidRPr="00920311">
        <w:rPr>
          <w:sz w:val="24"/>
          <w:szCs w:val="24"/>
          <w:lang w:val="en-US" w:bidi="en-US"/>
        </w:rPr>
        <w:t>ive</w:t>
      </w:r>
      <w:r w:rsidRPr="00920311">
        <w:rPr>
          <w:sz w:val="24"/>
          <w:szCs w:val="24"/>
          <w:lang w:bidi="en-US"/>
        </w:rPr>
        <w:t>, -</w:t>
      </w:r>
      <w:r w:rsidRPr="00920311">
        <w:rPr>
          <w:sz w:val="24"/>
          <w:szCs w:val="24"/>
          <w:lang w:val="en-US" w:bidi="en-US"/>
        </w:rPr>
        <w:t>less</w:t>
      </w:r>
      <w:r w:rsidRPr="00920311">
        <w:rPr>
          <w:sz w:val="24"/>
          <w:szCs w:val="24"/>
          <w:lang w:bidi="en-US"/>
        </w:rPr>
        <w:t>, -</w:t>
      </w:r>
      <w:r w:rsidRPr="00920311">
        <w:rPr>
          <w:sz w:val="24"/>
          <w:szCs w:val="24"/>
          <w:lang w:val="en-US" w:bidi="en-US"/>
        </w:rPr>
        <w:t>ly</w:t>
      </w:r>
      <w:r w:rsidRPr="00920311">
        <w:rPr>
          <w:sz w:val="24"/>
          <w:szCs w:val="24"/>
          <w:lang w:bidi="en-US"/>
        </w:rPr>
        <w:t>, -</w:t>
      </w:r>
      <w:r w:rsidRPr="00920311">
        <w:rPr>
          <w:sz w:val="24"/>
          <w:szCs w:val="24"/>
          <w:lang w:val="en-US" w:bidi="en-US"/>
        </w:rPr>
        <w:t>ous</w:t>
      </w:r>
      <w:r w:rsidRPr="00920311">
        <w:rPr>
          <w:sz w:val="24"/>
          <w:szCs w:val="24"/>
          <w:lang w:bidi="en-US"/>
        </w:rPr>
        <w:t>,</w:t>
      </w:r>
    </w:p>
    <w:p w:rsidR="00406C32" w:rsidRPr="00920311" w:rsidRDefault="00406C32" w:rsidP="00212137">
      <w:pPr>
        <w:pStyle w:val="90"/>
        <w:shd w:val="clear" w:color="auto" w:fill="auto"/>
        <w:spacing w:after="0" w:line="240" w:lineRule="auto"/>
        <w:ind w:firstLine="720"/>
        <w:rPr>
          <w:sz w:val="24"/>
          <w:szCs w:val="24"/>
          <w:lang w:val="ru-RU"/>
        </w:rPr>
      </w:pPr>
      <w:r w:rsidRPr="00920311">
        <w:rPr>
          <w:sz w:val="24"/>
          <w:szCs w:val="24"/>
          <w:lang w:val="ru-RU"/>
        </w:rPr>
        <w:t>-</w:t>
      </w:r>
      <w:r w:rsidRPr="00920311">
        <w:rPr>
          <w:sz w:val="24"/>
          <w:szCs w:val="24"/>
        </w:rPr>
        <w:t>y</w:t>
      </w:r>
      <w:r w:rsidRPr="00920311">
        <w:rPr>
          <w:sz w:val="24"/>
          <w:szCs w:val="24"/>
          <w:lang w:val="ru-RU"/>
        </w:rPr>
        <w:t>;</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 xml:space="preserve">образование наречий при помощи префиксов </w:t>
      </w:r>
      <w:r w:rsidRPr="00920311">
        <w:rPr>
          <w:sz w:val="24"/>
          <w:szCs w:val="24"/>
          <w:lang w:val="en-US" w:bidi="en-US"/>
        </w:rPr>
        <w:t>un</w:t>
      </w:r>
      <w:r w:rsidRPr="00920311">
        <w:rPr>
          <w:sz w:val="24"/>
          <w:szCs w:val="24"/>
          <w:lang w:bidi="en-US"/>
        </w:rPr>
        <w:t xml:space="preserve">-, </w:t>
      </w:r>
      <w:r w:rsidRPr="00920311">
        <w:rPr>
          <w:sz w:val="24"/>
          <w:szCs w:val="24"/>
          <w:lang w:val="en-US" w:bidi="en-US"/>
        </w:rPr>
        <w:t>in</w:t>
      </w:r>
      <w:r w:rsidRPr="00920311">
        <w:rPr>
          <w:sz w:val="24"/>
          <w:szCs w:val="24"/>
          <w:lang w:bidi="en-US"/>
        </w:rPr>
        <w:t>-/</w:t>
      </w:r>
      <w:r w:rsidRPr="00920311">
        <w:rPr>
          <w:sz w:val="24"/>
          <w:szCs w:val="24"/>
          <w:lang w:val="en-US" w:bidi="en-US"/>
        </w:rPr>
        <w:t>im</w:t>
      </w:r>
      <w:r w:rsidRPr="00920311">
        <w:rPr>
          <w:sz w:val="24"/>
          <w:szCs w:val="24"/>
          <w:lang w:bidi="en-US"/>
        </w:rPr>
        <w:t xml:space="preserve">- </w:t>
      </w:r>
      <w:r w:rsidRPr="00920311">
        <w:rPr>
          <w:sz w:val="24"/>
          <w:szCs w:val="24"/>
        </w:rPr>
        <w:t xml:space="preserve">и суффикса -1у; образование числительных при помощи суффиксов </w:t>
      </w:r>
      <w:r w:rsidRPr="00920311">
        <w:rPr>
          <w:sz w:val="24"/>
          <w:szCs w:val="24"/>
          <w:lang w:bidi="en-US"/>
        </w:rPr>
        <w:t>-</w:t>
      </w:r>
      <w:r w:rsidRPr="00920311">
        <w:rPr>
          <w:sz w:val="24"/>
          <w:szCs w:val="24"/>
          <w:lang w:val="en-US" w:bidi="en-US"/>
        </w:rPr>
        <w:t>teen</w:t>
      </w:r>
      <w:r w:rsidRPr="00920311">
        <w:rPr>
          <w:sz w:val="24"/>
          <w:szCs w:val="24"/>
          <w:lang w:bidi="en-US"/>
        </w:rPr>
        <w:t>, -</w:t>
      </w:r>
      <w:r w:rsidRPr="00920311">
        <w:rPr>
          <w:sz w:val="24"/>
          <w:szCs w:val="24"/>
          <w:lang w:val="en-US" w:bidi="en-US"/>
        </w:rPr>
        <w:t>ty</w:t>
      </w:r>
      <w:r w:rsidRPr="00920311">
        <w:rPr>
          <w:sz w:val="24"/>
          <w:szCs w:val="24"/>
          <w:lang w:bidi="en-US"/>
        </w:rPr>
        <w:t>, -</w:t>
      </w:r>
      <w:r w:rsidRPr="00920311">
        <w:rPr>
          <w:sz w:val="24"/>
          <w:szCs w:val="24"/>
          <w:lang w:val="en-US" w:bidi="en-US"/>
        </w:rPr>
        <w:t>th</w:t>
      </w:r>
      <w:r w:rsidRPr="00920311">
        <w:rPr>
          <w:sz w:val="24"/>
          <w:szCs w:val="24"/>
          <w:lang w:bidi="en-US"/>
        </w:rPr>
        <w:t xml:space="preserve">; </w:t>
      </w:r>
      <w:r w:rsidRPr="00920311">
        <w:rPr>
          <w:sz w:val="24"/>
          <w:szCs w:val="24"/>
        </w:rPr>
        <w:t>словосложение:</w:t>
      </w:r>
    </w:p>
    <w:p w:rsidR="00406C32" w:rsidRPr="00920311" w:rsidRDefault="00776368" w:rsidP="00212137">
      <w:pPr>
        <w:pStyle w:val="25"/>
        <w:shd w:val="clear" w:color="auto" w:fill="auto"/>
        <w:tabs>
          <w:tab w:val="right" w:pos="3611"/>
          <w:tab w:val="left" w:pos="3875"/>
          <w:tab w:val="left" w:pos="7201"/>
          <w:tab w:val="right" w:pos="9750"/>
        </w:tabs>
        <w:spacing w:line="240" w:lineRule="auto"/>
        <w:ind w:firstLine="720"/>
        <w:jc w:val="both"/>
        <w:rPr>
          <w:sz w:val="24"/>
          <w:szCs w:val="24"/>
        </w:rPr>
      </w:pPr>
      <w:r>
        <w:rPr>
          <w:sz w:val="24"/>
          <w:szCs w:val="24"/>
        </w:rPr>
        <w:t>образование</w:t>
      </w:r>
      <w:r>
        <w:rPr>
          <w:sz w:val="24"/>
          <w:szCs w:val="24"/>
        </w:rPr>
        <w:tab/>
        <w:t xml:space="preserve">сложных </w:t>
      </w:r>
      <w:r w:rsidR="00406C32" w:rsidRPr="00920311">
        <w:rPr>
          <w:sz w:val="24"/>
          <w:szCs w:val="24"/>
        </w:rPr>
        <w:t>с</w:t>
      </w:r>
      <w:r>
        <w:rPr>
          <w:sz w:val="24"/>
          <w:szCs w:val="24"/>
        </w:rPr>
        <w:t xml:space="preserve">уществительных путём соединения основ </w:t>
      </w:r>
      <w:r w:rsidR="00406C32" w:rsidRPr="00920311">
        <w:rPr>
          <w:sz w:val="24"/>
          <w:szCs w:val="24"/>
        </w:rPr>
        <w:t xml:space="preserve">существительных </w:t>
      </w:r>
      <w:r w:rsidR="00406C32" w:rsidRPr="00920311">
        <w:rPr>
          <w:sz w:val="24"/>
          <w:szCs w:val="24"/>
          <w:lang w:bidi="en-US"/>
        </w:rPr>
        <w:t>(</w:t>
      </w:r>
      <w:r w:rsidR="00406C32" w:rsidRPr="00920311">
        <w:rPr>
          <w:sz w:val="24"/>
          <w:szCs w:val="24"/>
          <w:lang w:val="en-US" w:bidi="en-US"/>
        </w:rPr>
        <w:t>football</w:t>
      </w:r>
      <w:r w:rsidR="00406C32" w:rsidRPr="00920311">
        <w:rPr>
          <w:sz w:val="24"/>
          <w:szCs w:val="24"/>
          <w:lang w:bidi="en-US"/>
        </w:rPr>
        <w:t>);</w:t>
      </w:r>
    </w:p>
    <w:p w:rsidR="00406C32" w:rsidRPr="00920311" w:rsidRDefault="00776368" w:rsidP="00212137">
      <w:pPr>
        <w:pStyle w:val="25"/>
        <w:shd w:val="clear" w:color="auto" w:fill="auto"/>
        <w:tabs>
          <w:tab w:val="right" w:pos="3611"/>
          <w:tab w:val="left" w:pos="3875"/>
          <w:tab w:val="left" w:pos="6154"/>
          <w:tab w:val="left" w:pos="7201"/>
          <w:tab w:val="right" w:pos="9750"/>
        </w:tabs>
        <w:spacing w:line="240" w:lineRule="auto"/>
        <w:ind w:firstLine="720"/>
        <w:jc w:val="both"/>
        <w:rPr>
          <w:sz w:val="24"/>
          <w:szCs w:val="24"/>
        </w:rPr>
      </w:pPr>
      <w:r>
        <w:rPr>
          <w:sz w:val="24"/>
          <w:szCs w:val="24"/>
        </w:rPr>
        <w:t>образование</w:t>
      </w:r>
      <w:r>
        <w:rPr>
          <w:sz w:val="24"/>
          <w:szCs w:val="24"/>
        </w:rPr>
        <w:tab/>
        <w:t xml:space="preserve">сложных </w:t>
      </w:r>
      <w:r w:rsidR="00406C32" w:rsidRPr="00920311">
        <w:rPr>
          <w:sz w:val="24"/>
          <w:szCs w:val="24"/>
        </w:rPr>
        <w:t>с</w:t>
      </w:r>
      <w:r>
        <w:rPr>
          <w:sz w:val="24"/>
          <w:szCs w:val="24"/>
        </w:rPr>
        <w:t xml:space="preserve">уществительных путём соединения основы </w:t>
      </w:r>
      <w:r w:rsidR="00406C32" w:rsidRPr="00920311">
        <w:rPr>
          <w:sz w:val="24"/>
          <w:szCs w:val="24"/>
        </w:rPr>
        <w:t xml:space="preserve">прилагательного с основой существительного </w:t>
      </w:r>
      <w:r w:rsidR="00406C32" w:rsidRPr="00920311">
        <w:rPr>
          <w:sz w:val="24"/>
          <w:szCs w:val="24"/>
          <w:lang w:bidi="en-US"/>
        </w:rPr>
        <w:t>(</w:t>
      </w:r>
      <w:r w:rsidR="00406C32" w:rsidRPr="00920311">
        <w:rPr>
          <w:sz w:val="24"/>
          <w:szCs w:val="24"/>
          <w:lang w:val="en-US" w:bidi="en-US"/>
        </w:rPr>
        <w:t>blackboard</w:t>
      </w:r>
      <w:r w:rsidR="00406C32" w:rsidRPr="00920311">
        <w:rPr>
          <w:sz w:val="24"/>
          <w:szCs w:val="24"/>
          <w:lang w:bidi="en-US"/>
        </w:rPr>
        <w:t>);</w:t>
      </w:r>
    </w:p>
    <w:p w:rsidR="00406C32" w:rsidRPr="00920311" w:rsidRDefault="00406C32" w:rsidP="00212137">
      <w:pPr>
        <w:pStyle w:val="25"/>
        <w:shd w:val="clear" w:color="auto" w:fill="auto"/>
        <w:tabs>
          <w:tab w:val="right" w:pos="3611"/>
          <w:tab w:val="left" w:pos="3875"/>
          <w:tab w:val="left" w:pos="7203"/>
          <w:tab w:val="right" w:pos="9750"/>
        </w:tabs>
        <w:spacing w:line="240" w:lineRule="auto"/>
        <w:ind w:firstLine="720"/>
        <w:jc w:val="both"/>
        <w:rPr>
          <w:sz w:val="24"/>
          <w:szCs w:val="24"/>
        </w:rPr>
      </w:pPr>
      <w:r w:rsidRPr="00920311">
        <w:rPr>
          <w:sz w:val="24"/>
          <w:szCs w:val="24"/>
        </w:rPr>
        <w:t>образовани</w:t>
      </w:r>
      <w:r w:rsidR="00776368">
        <w:rPr>
          <w:sz w:val="24"/>
          <w:szCs w:val="24"/>
        </w:rPr>
        <w:t>е</w:t>
      </w:r>
      <w:r w:rsidR="00776368">
        <w:rPr>
          <w:sz w:val="24"/>
          <w:szCs w:val="24"/>
        </w:rPr>
        <w:tab/>
        <w:t xml:space="preserve">сложных существительных путём </w:t>
      </w:r>
      <w:r w:rsidRPr="00920311">
        <w:rPr>
          <w:sz w:val="24"/>
          <w:szCs w:val="24"/>
        </w:rPr>
        <w:t>с</w:t>
      </w:r>
      <w:r w:rsidR="00776368">
        <w:rPr>
          <w:sz w:val="24"/>
          <w:szCs w:val="24"/>
        </w:rPr>
        <w:t xml:space="preserve">оединения основ </w:t>
      </w:r>
      <w:r w:rsidRPr="00920311">
        <w:rPr>
          <w:sz w:val="24"/>
          <w:szCs w:val="24"/>
        </w:rPr>
        <w:t xml:space="preserve">существительных с предлогом </w:t>
      </w:r>
      <w:r w:rsidRPr="00920311">
        <w:rPr>
          <w:sz w:val="24"/>
          <w:szCs w:val="24"/>
          <w:lang w:bidi="en-US"/>
        </w:rPr>
        <w:t>(</w:t>
      </w:r>
      <w:r w:rsidRPr="00920311">
        <w:rPr>
          <w:sz w:val="24"/>
          <w:szCs w:val="24"/>
          <w:lang w:val="en-US" w:bidi="en-US"/>
        </w:rPr>
        <w:t>father</w:t>
      </w:r>
      <w:r w:rsidRPr="00920311">
        <w:rPr>
          <w:sz w:val="24"/>
          <w:szCs w:val="24"/>
          <w:lang w:bidi="en-US"/>
        </w:rPr>
        <w:t>-</w:t>
      </w:r>
      <w:r w:rsidRPr="00920311">
        <w:rPr>
          <w:sz w:val="24"/>
          <w:szCs w:val="24"/>
          <w:lang w:val="en-US" w:bidi="en-US"/>
        </w:rPr>
        <w:t>in</w:t>
      </w:r>
      <w:r w:rsidRPr="00920311">
        <w:rPr>
          <w:sz w:val="24"/>
          <w:szCs w:val="24"/>
          <w:lang w:bidi="en-US"/>
        </w:rPr>
        <w:t>-</w:t>
      </w:r>
      <w:r w:rsidRPr="00920311">
        <w:rPr>
          <w:sz w:val="24"/>
          <w:szCs w:val="24"/>
          <w:lang w:val="en-US" w:bidi="en-US"/>
        </w:rPr>
        <w:t>law</w:t>
      </w:r>
      <w:r w:rsidRPr="00920311">
        <w:rPr>
          <w:sz w:val="24"/>
          <w:szCs w:val="24"/>
          <w:lang w:bidi="en-US"/>
        </w:rPr>
        <w:t>);</w:t>
      </w:r>
    </w:p>
    <w:p w:rsidR="00406C32" w:rsidRPr="00920311" w:rsidRDefault="00776368" w:rsidP="00212137">
      <w:pPr>
        <w:pStyle w:val="25"/>
        <w:shd w:val="clear" w:color="auto" w:fill="auto"/>
        <w:tabs>
          <w:tab w:val="right" w:pos="3611"/>
          <w:tab w:val="left" w:pos="3875"/>
          <w:tab w:val="left" w:pos="6154"/>
          <w:tab w:val="left" w:pos="7201"/>
          <w:tab w:val="right" w:pos="9750"/>
        </w:tabs>
        <w:spacing w:line="240" w:lineRule="auto"/>
        <w:ind w:firstLine="720"/>
        <w:jc w:val="both"/>
        <w:rPr>
          <w:sz w:val="24"/>
          <w:szCs w:val="24"/>
        </w:rPr>
      </w:pPr>
      <w:r>
        <w:rPr>
          <w:sz w:val="24"/>
          <w:szCs w:val="24"/>
        </w:rPr>
        <w:t>образование</w:t>
      </w:r>
      <w:r>
        <w:rPr>
          <w:sz w:val="24"/>
          <w:szCs w:val="24"/>
        </w:rPr>
        <w:tab/>
        <w:t xml:space="preserve">сложных прилагательных путём соединения основы </w:t>
      </w:r>
      <w:r w:rsidR="00406C32" w:rsidRPr="00920311">
        <w:rPr>
          <w:sz w:val="24"/>
          <w:szCs w:val="24"/>
        </w:rPr>
        <w:t xml:space="preserve">прилагательного/числительного с основой существительного с добавлением суффикса </w:t>
      </w:r>
      <w:r w:rsidR="00406C32" w:rsidRPr="00920311">
        <w:rPr>
          <w:sz w:val="24"/>
          <w:szCs w:val="24"/>
          <w:lang w:bidi="en-US"/>
        </w:rPr>
        <w:t>-</w:t>
      </w:r>
      <w:r w:rsidR="00406C32" w:rsidRPr="00920311">
        <w:rPr>
          <w:sz w:val="24"/>
          <w:szCs w:val="24"/>
          <w:lang w:val="en-US" w:bidi="en-US"/>
        </w:rPr>
        <w:t>ed</w:t>
      </w:r>
      <w:r w:rsidR="00406C32" w:rsidRPr="00920311">
        <w:rPr>
          <w:sz w:val="24"/>
          <w:szCs w:val="24"/>
          <w:lang w:bidi="en-US"/>
        </w:rPr>
        <w:t xml:space="preserve"> (</w:t>
      </w:r>
      <w:r w:rsidR="00406C32" w:rsidRPr="00920311">
        <w:rPr>
          <w:sz w:val="24"/>
          <w:szCs w:val="24"/>
          <w:lang w:val="en-US" w:bidi="en-US"/>
        </w:rPr>
        <w:t>blue</w:t>
      </w:r>
      <w:r w:rsidR="00406C32" w:rsidRPr="00920311">
        <w:rPr>
          <w:sz w:val="24"/>
          <w:szCs w:val="24"/>
          <w:lang w:bidi="en-US"/>
        </w:rPr>
        <w:t>-</w:t>
      </w:r>
      <w:r w:rsidR="00406C32" w:rsidRPr="00920311">
        <w:rPr>
          <w:sz w:val="24"/>
          <w:szCs w:val="24"/>
          <w:lang w:val="en-US" w:bidi="en-US"/>
        </w:rPr>
        <w:t>eyed</w:t>
      </w:r>
      <w:r w:rsidR="00406C32" w:rsidRPr="00920311">
        <w:rPr>
          <w:sz w:val="24"/>
          <w:szCs w:val="24"/>
          <w:lang w:bidi="en-US"/>
        </w:rPr>
        <w:t xml:space="preserve">, </w:t>
      </w:r>
      <w:r w:rsidR="00406C32" w:rsidRPr="00920311">
        <w:rPr>
          <w:sz w:val="24"/>
          <w:szCs w:val="24"/>
          <w:lang w:val="en-US" w:bidi="en-US"/>
        </w:rPr>
        <w:t>eight</w:t>
      </w:r>
      <w:r w:rsidR="00406C32" w:rsidRPr="00920311">
        <w:rPr>
          <w:sz w:val="24"/>
          <w:szCs w:val="24"/>
          <w:lang w:bidi="en-US"/>
        </w:rPr>
        <w:t>-</w:t>
      </w:r>
      <w:r w:rsidR="00406C32" w:rsidRPr="00920311">
        <w:rPr>
          <w:sz w:val="24"/>
          <w:szCs w:val="24"/>
          <w:lang w:val="en-US" w:bidi="en-US"/>
        </w:rPr>
        <w:t>legged</w:t>
      </w:r>
      <w:r w:rsidR="00406C32"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образование сложных прилагательных путём соединения наречия с основой причасти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я II </w:t>
      </w:r>
      <w:r w:rsidRPr="00920311">
        <w:rPr>
          <w:sz w:val="24"/>
          <w:szCs w:val="24"/>
          <w:lang w:bidi="en-US"/>
        </w:rPr>
        <w:t>(</w:t>
      </w:r>
      <w:r w:rsidRPr="00920311">
        <w:rPr>
          <w:sz w:val="24"/>
          <w:szCs w:val="24"/>
          <w:lang w:val="en-US" w:bidi="en-US"/>
        </w:rPr>
        <w:t>well</w:t>
      </w:r>
      <w:r w:rsidRPr="00920311">
        <w:rPr>
          <w:sz w:val="24"/>
          <w:szCs w:val="24"/>
          <w:lang w:bidi="en-US"/>
        </w:rPr>
        <w:t>-</w:t>
      </w:r>
      <w:r w:rsidRPr="00920311">
        <w:rPr>
          <w:sz w:val="24"/>
          <w:szCs w:val="24"/>
          <w:lang w:val="en-US" w:bidi="en-US"/>
        </w:rPr>
        <w:t>behaved</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образование сложных прилагательных путём соединения основы прилагательного с основой причастия </w:t>
      </w:r>
      <w:r w:rsidRPr="00920311">
        <w:rPr>
          <w:sz w:val="24"/>
          <w:szCs w:val="24"/>
          <w:lang w:val="en-US" w:bidi="en-US"/>
        </w:rPr>
        <w:t>I</w:t>
      </w:r>
      <w:r w:rsidRPr="00920311">
        <w:rPr>
          <w:sz w:val="24"/>
          <w:szCs w:val="24"/>
          <w:lang w:bidi="en-US"/>
        </w:rPr>
        <w:t xml:space="preserve"> (</w:t>
      </w:r>
      <w:r w:rsidRPr="00920311">
        <w:rPr>
          <w:sz w:val="24"/>
          <w:szCs w:val="24"/>
          <w:lang w:val="en-US" w:bidi="en-US"/>
        </w:rPr>
        <w:t>nice</w:t>
      </w:r>
      <w:r w:rsidRPr="00920311">
        <w:rPr>
          <w:sz w:val="24"/>
          <w:szCs w:val="24"/>
          <w:lang w:bidi="en-US"/>
        </w:rPr>
        <w:t>-</w:t>
      </w:r>
      <w:r w:rsidRPr="00920311">
        <w:rPr>
          <w:sz w:val="24"/>
          <w:szCs w:val="24"/>
          <w:lang w:val="en-US" w:bidi="en-US"/>
        </w:rPr>
        <w:t>looking</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конверсия: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lastRenderedPageBreak/>
        <w:t xml:space="preserve">образование имён существительных от неопределённой формы глаголов </w:t>
      </w:r>
      <w:r w:rsidRPr="00920311">
        <w:rPr>
          <w:sz w:val="24"/>
          <w:szCs w:val="24"/>
          <w:lang w:bidi="en-US"/>
        </w:rPr>
        <w:t>(</w:t>
      </w:r>
      <w:r w:rsidRPr="00920311">
        <w:rPr>
          <w:sz w:val="24"/>
          <w:szCs w:val="24"/>
          <w:lang w:val="en-US" w:bidi="en-US"/>
        </w:rPr>
        <w:t>to</w:t>
      </w:r>
      <w:r w:rsidRPr="00920311">
        <w:rPr>
          <w:sz w:val="24"/>
          <w:szCs w:val="24"/>
          <w:lang w:bidi="en-US"/>
        </w:rPr>
        <w:t xml:space="preserve"> </w:t>
      </w:r>
      <w:r w:rsidRPr="00920311">
        <w:rPr>
          <w:sz w:val="24"/>
          <w:szCs w:val="24"/>
          <w:lang w:val="en-US" w:bidi="en-US"/>
        </w:rPr>
        <w:t>run</w:t>
      </w:r>
      <w:r w:rsidRPr="00920311">
        <w:rPr>
          <w:sz w:val="24"/>
          <w:szCs w:val="24"/>
          <w:lang w:bidi="en-US"/>
        </w:rPr>
        <w:t xml:space="preserve"> </w:t>
      </w:r>
      <w:r w:rsidRPr="00920311">
        <w:rPr>
          <w:sz w:val="24"/>
          <w:szCs w:val="24"/>
        </w:rPr>
        <w:t xml:space="preserve">- </w:t>
      </w:r>
      <w:r w:rsidRPr="00920311">
        <w:rPr>
          <w:sz w:val="24"/>
          <w:szCs w:val="24"/>
          <w:lang w:val="en-US" w:bidi="en-US"/>
        </w:rPr>
        <w:t>a</w:t>
      </w:r>
      <w:r w:rsidRPr="00920311">
        <w:rPr>
          <w:sz w:val="24"/>
          <w:szCs w:val="24"/>
          <w:lang w:bidi="en-US"/>
        </w:rPr>
        <w:t xml:space="preserve"> </w:t>
      </w:r>
      <w:r w:rsidRPr="00920311">
        <w:rPr>
          <w:sz w:val="24"/>
          <w:szCs w:val="24"/>
          <w:lang w:val="en-US" w:bidi="en-US"/>
        </w:rPr>
        <w:t>run</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образование имён существительных от имён прилагательных </w:t>
      </w:r>
      <w:r w:rsidRPr="00920311">
        <w:rPr>
          <w:sz w:val="24"/>
          <w:szCs w:val="24"/>
          <w:lang w:bidi="en-US"/>
        </w:rPr>
        <w:t>(</w:t>
      </w:r>
      <w:r w:rsidRPr="00920311">
        <w:rPr>
          <w:sz w:val="24"/>
          <w:szCs w:val="24"/>
          <w:lang w:val="en-US" w:bidi="en-US"/>
        </w:rPr>
        <w:t>rich</w:t>
      </w:r>
      <w:r w:rsidRPr="00920311">
        <w:rPr>
          <w:sz w:val="24"/>
          <w:szCs w:val="24"/>
          <w:lang w:bidi="en-US"/>
        </w:rPr>
        <w:t xml:space="preserve"> </w:t>
      </w:r>
      <w:r w:rsidRPr="00920311">
        <w:rPr>
          <w:sz w:val="24"/>
          <w:szCs w:val="24"/>
          <w:lang w:val="en-US" w:bidi="en-US"/>
        </w:rPr>
        <w:t>people</w:t>
      </w:r>
      <w:r w:rsidRPr="00920311">
        <w:rPr>
          <w:sz w:val="24"/>
          <w:szCs w:val="24"/>
          <w:lang w:bidi="en-US"/>
        </w:rPr>
        <w:t xml:space="preserve"> </w:t>
      </w:r>
      <w:r w:rsidRPr="00920311">
        <w:rPr>
          <w:sz w:val="24"/>
          <w:szCs w:val="24"/>
        </w:rPr>
        <w:t xml:space="preserve">- </w:t>
      </w:r>
      <w:r w:rsidRPr="00920311">
        <w:rPr>
          <w:sz w:val="24"/>
          <w:szCs w:val="24"/>
          <w:lang w:val="en-US" w:bidi="en-US"/>
        </w:rPr>
        <w:t>the</w:t>
      </w:r>
      <w:r w:rsidRPr="00920311">
        <w:rPr>
          <w:sz w:val="24"/>
          <w:szCs w:val="24"/>
          <w:lang w:bidi="en-US"/>
        </w:rPr>
        <w:t xml:space="preserve"> </w:t>
      </w:r>
      <w:r w:rsidRPr="00920311">
        <w:rPr>
          <w:sz w:val="24"/>
          <w:szCs w:val="24"/>
          <w:lang w:val="en-US" w:bidi="en-US"/>
        </w:rPr>
        <w:t>rich</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образование глаголов от имён существительных </w:t>
      </w:r>
      <w:r w:rsidRPr="00920311">
        <w:rPr>
          <w:sz w:val="24"/>
          <w:szCs w:val="24"/>
          <w:lang w:bidi="en-US"/>
        </w:rPr>
        <w:t>(</w:t>
      </w:r>
      <w:r w:rsidRPr="00920311">
        <w:rPr>
          <w:sz w:val="24"/>
          <w:szCs w:val="24"/>
          <w:lang w:val="en-US" w:bidi="en-US"/>
        </w:rPr>
        <w:t>a</w:t>
      </w:r>
      <w:r w:rsidRPr="00920311">
        <w:rPr>
          <w:sz w:val="24"/>
          <w:szCs w:val="24"/>
          <w:lang w:bidi="en-US"/>
        </w:rPr>
        <w:t xml:space="preserve"> </w:t>
      </w:r>
      <w:r w:rsidRPr="00920311">
        <w:rPr>
          <w:sz w:val="24"/>
          <w:szCs w:val="24"/>
          <w:lang w:val="en-US" w:bidi="en-US"/>
        </w:rPr>
        <w:t>hand</w:t>
      </w:r>
      <w:r w:rsidRPr="00920311">
        <w:rPr>
          <w:sz w:val="24"/>
          <w:szCs w:val="24"/>
          <w:lang w:bidi="en-US"/>
        </w:rPr>
        <w:t xml:space="preserve"> </w:t>
      </w:r>
      <w:r w:rsidRPr="00920311">
        <w:rPr>
          <w:sz w:val="24"/>
          <w:szCs w:val="24"/>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hand</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образование глаголов от имён прилагательных </w:t>
      </w:r>
      <w:r w:rsidRPr="00920311">
        <w:rPr>
          <w:sz w:val="24"/>
          <w:szCs w:val="24"/>
          <w:lang w:bidi="en-US"/>
        </w:rPr>
        <w:t>(</w:t>
      </w:r>
      <w:r w:rsidRPr="00920311">
        <w:rPr>
          <w:sz w:val="24"/>
          <w:szCs w:val="24"/>
          <w:lang w:val="en-US" w:bidi="en-US"/>
        </w:rPr>
        <w:t>cool</w:t>
      </w:r>
      <w:r w:rsidRPr="00920311">
        <w:rPr>
          <w:sz w:val="24"/>
          <w:szCs w:val="24"/>
          <w:lang w:bidi="en-US"/>
        </w:rPr>
        <w:t xml:space="preserve"> </w:t>
      </w:r>
      <w:r w:rsidRPr="00920311">
        <w:rPr>
          <w:sz w:val="24"/>
          <w:szCs w:val="24"/>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cool</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Имена прилагательные на </w:t>
      </w:r>
      <w:r w:rsidRPr="00920311">
        <w:rPr>
          <w:sz w:val="24"/>
          <w:szCs w:val="24"/>
          <w:lang w:bidi="en-US"/>
        </w:rPr>
        <w:t>-</w:t>
      </w:r>
      <w:r w:rsidRPr="00920311">
        <w:rPr>
          <w:sz w:val="24"/>
          <w:szCs w:val="24"/>
          <w:lang w:val="en-US" w:bidi="en-US"/>
        </w:rPr>
        <w:t>ed</w:t>
      </w:r>
      <w:r w:rsidRPr="00920311">
        <w:rPr>
          <w:sz w:val="24"/>
          <w:szCs w:val="24"/>
          <w:lang w:bidi="en-US"/>
        </w:rPr>
        <w:t xml:space="preserve"> </w:t>
      </w:r>
      <w:r w:rsidRPr="00920311">
        <w:rPr>
          <w:sz w:val="24"/>
          <w:szCs w:val="24"/>
        </w:rPr>
        <w:t xml:space="preserve">и </w:t>
      </w:r>
      <w:r w:rsidRPr="00920311">
        <w:rPr>
          <w:sz w:val="24"/>
          <w:szCs w:val="24"/>
          <w:lang w:bidi="en-US"/>
        </w:rPr>
        <w:t>-</w:t>
      </w:r>
      <w:r w:rsidRPr="00920311">
        <w:rPr>
          <w:sz w:val="24"/>
          <w:szCs w:val="24"/>
          <w:lang w:val="en-US" w:bidi="en-US"/>
        </w:rPr>
        <w:t>ing</w:t>
      </w:r>
      <w:r w:rsidRPr="00920311">
        <w:rPr>
          <w:sz w:val="24"/>
          <w:szCs w:val="24"/>
          <w:lang w:bidi="en-US"/>
        </w:rPr>
        <w:t xml:space="preserve"> (</w:t>
      </w:r>
      <w:r w:rsidRPr="00920311">
        <w:rPr>
          <w:sz w:val="24"/>
          <w:szCs w:val="24"/>
          <w:lang w:val="en-US" w:bidi="en-US"/>
        </w:rPr>
        <w:t>excited</w:t>
      </w:r>
      <w:r w:rsidRPr="00920311">
        <w:rPr>
          <w:sz w:val="24"/>
          <w:szCs w:val="24"/>
          <w:lang w:bidi="en-US"/>
        </w:rPr>
        <w:t xml:space="preserve"> </w:t>
      </w:r>
      <w:r w:rsidRPr="00920311">
        <w:rPr>
          <w:sz w:val="24"/>
          <w:szCs w:val="24"/>
        </w:rPr>
        <w:t xml:space="preserve">- </w:t>
      </w:r>
      <w:r w:rsidRPr="00920311">
        <w:rPr>
          <w:sz w:val="24"/>
          <w:szCs w:val="24"/>
          <w:lang w:val="en-US" w:bidi="en-US"/>
        </w:rPr>
        <w:t>exciting</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Различные средства связи для обеспечения целостности и логичности устного/письменного высказывания.</w:t>
      </w:r>
    </w:p>
    <w:p w:rsidR="00406C32" w:rsidRPr="00920311" w:rsidRDefault="00406C32" w:rsidP="00212137">
      <w:pPr>
        <w:pStyle w:val="25"/>
        <w:shd w:val="clear" w:color="auto" w:fill="auto"/>
        <w:tabs>
          <w:tab w:val="left" w:pos="1827"/>
        </w:tabs>
        <w:spacing w:line="240" w:lineRule="auto"/>
        <w:ind w:firstLine="720"/>
        <w:jc w:val="both"/>
        <w:rPr>
          <w:sz w:val="24"/>
          <w:szCs w:val="24"/>
        </w:rPr>
      </w:pPr>
      <w:r w:rsidRPr="00920311">
        <w:rPr>
          <w:sz w:val="24"/>
          <w:szCs w:val="24"/>
        </w:rPr>
        <w:t>Грамматическая сторона речи.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20311">
        <w:rPr>
          <w:sz w:val="24"/>
          <w:szCs w:val="24"/>
          <w:lang w:bidi="en-US"/>
        </w:rPr>
        <w:t>(</w:t>
      </w:r>
      <w:r w:rsidRPr="00920311">
        <w:rPr>
          <w:sz w:val="24"/>
          <w:szCs w:val="24"/>
          <w:lang w:val="en-US" w:bidi="en-US"/>
        </w:rPr>
        <w:t>We</w:t>
      </w:r>
      <w:r w:rsidRPr="00920311">
        <w:rPr>
          <w:sz w:val="24"/>
          <w:szCs w:val="24"/>
          <w:lang w:bidi="en-US"/>
        </w:rPr>
        <w:t xml:space="preserve"> </w:t>
      </w:r>
      <w:r w:rsidRPr="00920311">
        <w:rPr>
          <w:sz w:val="24"/>
          <w:szCs w:val="24"/>
          <w:lang w:val="en-US" w:bidi="en-US"/>
        </w:rPr>
        <w:t>moved</w:t>
      </w:r>
      <w:r w:rsidRPr="00920311">
        <w:rPr>
          <w:sz w:val="24"/>
          <w:szCs w:val="24"/>
          <w:lang w:bidi="en-US"/>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a</w:t>
      </w:r>
      <w:r w:rsidRPr="00920311">
        <w:rPr>
          <w:sz w:val="24"/>
          <w:szCs w:val="24"/>
          <w:lang w:bidi="en-US"/>
        </w:rPr>
        <w:t xml:space="preserve"> </w:t>
      </w:r>
      <w:r w:rsidRPr="00920311">
        <w:rPr>
          <w:sz w:val="24"/>
          <w:szCs w:val="24"/>
          <w:lang w:val="en-US" w:bidi="en-US"/>
        </w:rPr>
        <w:t>new</w:t>
      </w:r>
      <w:r w:rsidRPr="00920311">
        <w:rPr>
          <w:sz w:val="24"/>
          <w:szCs w:val="24"/>
          <w:lang w:bidi="en-US"/>
        </w:rPr>
        <w:t xml:space="preserve"> </w:t>
      </w:r>
      <w:r w:rsidRPr="00920311">
        <w:rPr>
          <w:sz w:val="24"/>
          <w:szCs w:val="24"/>
          <w:lang w:val="en-US" w:bidi="en-US"/>
        </w:rPr>
        <w:t>house</w:t>
      </w:r>
      <w:r w:rsidRPr="00920311">
        <w:rPr>
          <w:sz w:val="24"/>
          <w:szCs w:val="24"/>
          <w:lang w:bidi="en-US"/>
        </w:rPr>
        <w:t xml:space="preserve"> </w:t>
      </w:r>
      <w:r w:rsidRPr="00920311">
        <w:rPr>
          <w:sz w:val="24"/>
          <w:szCs w:val="24"/>
          <w:lang w:val="en-US" w:bidi="en-US"/>
        </w:rPr>
        <w:t>last</w:t>
      </w:r>
      <w:r w:rsidRPr="00920311">
        <w:rPr>
          <w:sz w:val="24"/>
          <w:szCs w:val="24"/>
          <w:lang w:bidi="en-US"/>
        </w:rPr>
        <w:t xml:space="preserve"> </w:t>
      </w:r>
      <w:r w:rsidRPr="00920311">
        <w:rPr>
          <w:sz w:val="24"/>
          <w:szCs w:val="24"/>
          <w:lang w:val="en-US" w:bidi="en-US"/>
        </w:rPr>
        <w:t>year</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Предложения с начальным </w:t>
      </w:r>
      <w:r w:rsidRPr="00920311">
        <w:rPr>
          <w:sz w:val="24"/>
          <w:szCs w:val="24"/>
          <w:lang w:val="en-US" w:bidi="en-US"/>
        </w:rPr>
        <w:t>It</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Предложения с начальным </w:t>
      </w:r>
      <w:r w:rsidRPr="00920311">
        <w:rPr>
          <w:sz w:val="24"/>
          <w:szCs w:val="24"/>
          <w:lang w:val="en-US" w:bidi="en-US"/>
        </w:rPr>
        <w:t>There</w:t>
      </w:r>
      <w:r w:rsidRPr="00920311">
        <w:rPr>
          <w:sz w:val="24"/>
          <w:szCs w:val="24"/>
          <w:lang w:bidi="en-US"/>
        </w:rPr>
        <w:t xml:space="preserve"> </w:t>
      </w:r>
      <w:r w:rsidRPr="00920311">
        <w:rPr>
          <w:sz w:val="24"/>
          <w:szCs w:val="24"/>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be</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Предложения</w:t>
      </w:r>
      <w:r w:rsidRPr="00920311">
        <w:rPr>
          <w:sz w:val="24"/>
          <w:szCs w:val="24"/>
          <w:lang w:val="en-US"/>
        </w:rPr>
        <w:t xml:space="preserve"> </w:t>
      </w:r>
      <w:r w:rsidRPr="00920311">
        <w:rPr>
          <w:sz w:val="24"/>
          <w:szCs w:val="24"/>
        </w:rPr>
        <w:t>с</w:t>
      </w:r>
      <w:r w:rsidRPr="00920311">
        <w:rPr>
          <w:sz w:val="24"/>
          <w:szCs w:val="24"/>
          <w:lang w:val="en-US"/>
        </w:rPr>
        <w:t xml:space="preserve"> </w:t>
      </w:r>
      <w:r w:rsidRPr="00920311">
        <w:rPr>
          <w:sz w:val="24"/>
          <w:szCs w:val="24"/>
        </w:rPr>
        <w:t>глагольными</w:t>
      </w:r>
      <w:r w:rsidRPr="00920311">
        <w:rPr>
          <w:sz w:val="24"/>
          <w:szCs w:val="24"/>
          <w:lang w:val="en-US"/>
        </w:rPr>
        <w:t xml:space="preserve"> </w:t>
      </w:r>
      <w:r w:rsidRPr="00920311">
        <w:rPr>
          <w:sz w:val="24"/>
          <w:szCs w:val="24"/>
        </w:rPr>
        <w:t>конструкциями</w:t>
      </w:r>
      <w:r w:rsidRPr="00920311">
        <w:rPr>
          <w:sz w:val="24"/>
          <w:szCs w:val="24"/>
          <w:lang w:val="en-US"/>
        </w:rPr>
        <w:t xml:space="preserve">, </w:t>
      </w:r>
      <w:r w:rsidRPr="00920311">
        <w:rPr>
          <w:sz w:val="24"/>
          <w:szCs w:val="24"/>
        </w:rPr>
        <w:t>содержащими</w:t>
      </w:r>
      <w:r w:rsidRPr="00920311">
        <w:rPr>
          <w:sz w:val="24"/>
          <w:szCs w:val="24"/>
          <w:lang w:val="en-US"/>
        </w:rPr>
        <w:t xml:space="preserve"> </w:t>
      </w:r>
      <w:r w:rsidRPr="00920311">
        <w:rPr>
          <w:sz w:val="24"/>
          <w:szCs w:val="24"/>
        </w:rPr>
        <w:t>глаголы</w:t>
      </w:r>
      <w:r w:rsidRPr="00920311">
        <w:rPr>
          <w:sz w:val="24"/>
          <w:szCs w:val="24"/>
          <w:lang w:val="en-US"/>
        </w:rPr>
        <w:t>-</w:t>
      </w:r>
      <w:r w:rsidRPr="00920311">
        <w:rPr>
          <w:sz w:val="24"/>
          <w:szCs w:val="24"/>
        </w:rPr>
        <w:t>связки</w:t>
      </w:r>
      <w:r w:rsidRPr="00920311">
        <w:rPr>
          <w:sz w:val="24"/>
          <w:szCs w:val="24"/>
          <w:lang w:val="en-US"/>
        </w:rPr>
        <w:t xml:space="preserve"> </w:t>
      </w:r>
      <w:r w:rsidRPr="00920311">
        <w:rPr>
          <w:sz w:val="24"/>
          <w:szCs w:val="24"/>
          <w:lang w:val="en-US" w:bidi="en-US"/>
        </w:rPr>
        <w:t>to be, to look, to seem, to feel (He looks/seems/feels happy.).</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Предложения</w:t>
      </w:r>
      <w:r w:rsidRPr="00920311">
        <w:rPr>
          <w:sz w:val="24"/>
          <w:szCs w:val="24"/>
          <w:lang w:val="en-US"/>
        </w:rPr>
        <w:t xml:space="preserve"> </w:t>
      </w:r>
      <w:r w:rsidRPr="00920311">
        <w:rPr>
          <w:sz w:val="24"/>
          <w:szCs w:val="24"/>
        </w:rPr>
        <w:t>со</w:t>
      </w:r>
      <w:r w:rsidRPr="00920311">
        <w:rPr>
          <w:sz w:val="24"/>
          <w:szCs w:val="24"/>
          <w:lang w:val="en-US"/>
        </w:rPr>
        <w:t xml:space="preserve"> </w:t>
      </w:r>
      <w:r w:rsidRPr="00920311">
        <w:rPr>
          <w:sz w:val="24"/>
          <w:szCs w:val="24"/>
        </w:rPr>
        <w:t>сложным</w:t>
      </w:r>
      <w:r w:rsidRPr="00920311">
        <w:rPr>
          <w:sz w:val="24"/>
          <w:szCs w:val="24"/>
          <w:lang w:val="en-US"/>
        </w:rPr>
        <w:t xml:space="preserve"> </w:t>
      </w:r>
      <w:r w:rsidRPr="00920311">
        <w:rPr>
          <w:sz w:val="24"/>
          <w:szCs w:val="24"/>
        </w:rPr>
        <w:t>дополнением</w:t>
      </w:r>
      <w:r w:rsidRPr="00920311">
        <w:rPr>
          <w:sz w:val="24"/>
          <w:szCs w:val="24"/>
          <w:lang w:val="en-US"/>
        </w:rPr>
        <w:t xml:space="preserve"> - </w:t>
      </w:r>
      <w:r w:rsidRPr="00920311">
        <w:rPr>
          <w:sz w:val="24"/>
          <w:szCs w:val="24"/>
          <w:lang w:val="en-US" w:bidi="en-US"/>
        </w:rPr>
        <w:t>Complex Object (I want you to help me. I saw her cross/crossing the road. I want to have my hair cut.).</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Сложносочинённые</w:t>
      </w:r>
      <w:r w:rsidRPr="00920311">
        <w:rPr>
          <w:sz w:val="24"/>
          <w:szCs w:val="24"/>
          <w:lang w:val="en-US"/>
        </w:rPr>
        <w:t xml:space="preserve"> </w:t>
      </w:r>
      <w:r w:rsidRPr="00920311">
        <w:rPr>
          <w:sz w:val="24"/>
          <w:szCs w:val="24"/>
        </w:rPr>
        <w:t>предложения</w:t>
      </w:r>
      <w:r w:rsidRPr="00920311">
        <w:rPr>
          <w:sz w:val="24"/>
          <w:szCs w:val="24"/>
          <w:lang w:val="en-US"/>
        </w:rPr>
        <w:t xml:space="preserve"> </w:t>
      </w:r>
      <w:r w:rsidRPr="00920311">
        <w:rPr>
          <w:sz w:val="24"/>
          <w:szCs w:val="24"/>
        </w:rPr>
        <w:t>с</w:t>
      </w:r>
      <w:r w:rsidRPr="00920311">
        <w:rPr>
          <w:sz w:val="24"/>
          <w:szCs w:val="24"/>
          <w:lang w:val="en-US"/>
        </w:rPr>
        <w:t xml:space="preserve"> </w:t>
      </w:r>
      <w:r w:rsidRPr="00920311">
        <w:rPr>
          <w:sz w:val="24"/>
          <w:szCs w:val="24"/>
        </w:rPr>
        <w:t>сочинительными</w:t>
      </w:r>
      <w:r w:rsidRPr="00920311">
        <w:rPr>
          <w:sz w:val="24"/>
          <w:szCs w:val="24"/>
          <w:lang w:val="en-US"/>
        </w:rPr>
        <w:t xml:space="preserve"> </w:t>
      </w:r>
      <w:r w:rsidRPr="00920311">
        <w:rPr>
          <w:sz w:val="24"/>
          <w:szCs w:val="24"/>
        </w:rPr>
        <w:t>союзами</w:t>
      </w:r>
      <w:r w:rsidRPr="00920311">
        <w:rPr>
          <w:sz w:val="24"/>
          <w:szCs w:val="24"/>
          <w:lang w:val="en-US"/>
        </w:rPr>
        <w:t xml:space="preserve"> </w:t>
      </w:r>
      <w:r w:rsidRPr="00920311">
        <w:rPr>
          <w:sz w:val="24"/>
          <w:szCs w:val="24"/>
          <w:lang w:val="en-US" w:bidi="en-US"/>
        </w:rPr>
        <w:t>and, but, or.</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Сложноподчинённые</w:t>
      </w:r>
      <w:r w:rsidRPr="00920311">
        <w:rPr>
          <w:sz w:val="24"/>
          <w:szCs w:val="24"/>
          <w:lang w:val="en-US"/>
        </w:rPr>
        <w:t xml:space="preserve"> </w:t>
      </w:r>
      <w:r w:rsidRPr="00920311">
        <w:rPr>
          <w:sz w:val="24"/>
          <w:szCs w:val="24"/>
        </w:rPr>
        <w:t>предложения</w:t>
      </w:r>
      <w:r w:rsidRPr="00920311">
        <w:rPr>
          <w:sz w:val="24"/>
          <w:szCs w:val="24"/>
          <w:lang w:val="en-US"/>
        </w:rPr>
        <w:t xml:space="preserve"> </w:t>
      </w:r>
      <w:r w:rsidRPr="00920311">
        <w:rPr>
          <w:sz w:val="24"/>
          <w:szCs w:val="24"/>
        </w:rPr>
        <w:t>с</w:t>
      </w:r>
      <w:r w:rsidRPr="00920311">
        <w:rPr>
          <w:sz w:val="24"/>
          <w:szCs w:val="24"/>
          <w:lang w:val="en-US"/>
        </w:rPr>
        <w:t xml:space="preserve"> </w:t>
      </w:r>
      <w:r w:rsidRPr="00920311">
        <w:rPr>
          <w:sz w:val="24"/>
          <w:szCs w:val="24"/>
        </w:rPr>
        <w:t>союзами</w:t>
      </w:r>
      <w:r w:rsidRPr="00920311">
        <w:rPr>
          <w:sz w:val="24"/>
          <w:szCs w:val="24"/>
          <w:lang w:val="en-US"/>
        </w:rPr>
        <w:t xml:space="preserve"> </w:t>
      </w:r>
      <w:r w:rsidRPr="00920311">
        <w:rPr>
          <w:sz w:val="24"/>
          <w:szCs w:val="24"/>
        </w:rPr>
        <w:t>и</w:t>
      </w:r>
      <w:r w:rsidRPr="00920311">
        <w:rPr>
          <w:sz w:val="24"/>
          <w:szCs w:val="24"/>
          <w:lang w:val="en-US"/>
        </w:rPr>
        <w:t xml:space="preserve"> </w:t>
      </w:r>
      <w:r w:rsidRPr="00920311">
        <w:rPr>
          <w:sz w:val="24"/>
          <w:szCs w:val="24"/>
        </w:rPr>
        <w:t>союзными</w:t>
      </w:r>
      <w:r w:rsidRPr="00920311">
        <w:rPr>
          <w:sz w:val="24"/>
          <w:szCs w:val="24"/>
          <w:lang w:val="en-US"/>
        </w:rPr>
        <w:t xml:space="preserve"> </w:t>
      </w:r>
      <w:r w:rsidRPr="00920311">
        <w:rPr>
          <w:sz w:val="24"/>
          <w:szCs w:val="24"/>
        </w:rPr>
        <w:t>словами</w:t>
      </w:r>
      <w:r w:rsidRPr="00920311">
        <w:rPr>
          <w:sz w:val="24"/>
          <w:szCs w:val="24"/>
          <w:lang w:val="en-US"/>
        </w:rPr>
        <w:t xml:space="preserve"> </w:t>
      </w:r>
      <w:r w:rsidRPr="00920311">
        <w:rPr>
          <w:sz w:val="24"/>
          <w:szCs w:val="24"/>
          <w:lang w:val="en-US" w:bidi="en-US"/>
        </w:rPr>
        <w:t>because, if, when, where, what, why, how.</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Сложноподчинённые предложения с определительными придаточными с союзными словами </w:t>
      </w:r>
      <w:r w:rsidRPr="00920311">
        <w:rPr>
          <w:sz w:val="24"/>
          <w:szCs w:val="24"/>
          <w:lang w:val="en-US" w:bidi="en-US"/>
        </w:rPr>
        <w:t>who</w:t>
      </w:r>
      <w:r w:rsidRPr="00920311">
        <w:rPr>
          <w:sz w:val="24"/>
          <w:szCs w:val="24"/>
          <w:lang w:bidi="en-US"/>
        </w:rPr>
        <w:t xml:space="preserve">, </w:t>
      </w:r>
      <w:r w:rsidRPr="00920311">
        <w:rPr>
          <w:sz w:val="24"/>
          <w:szCs w:val="24"/>
          <w:lang w:val="en-US" w:bidi="en-US"/>
        </w:rPr>
        <w:t>which</w:t>
      </w:r>
      <w:r w:rsidRPr="00920311">
        <w:rPr>
          <w:sz w:val="24"/>
          <w:szCs w:val="24"/>
          <w:lang w:bidi="en-US"/>
        </w:rPr>
        <w:t xml:space="preserve">, </w:t>
      </w:r>
      <w:r w:rsidRPr="00920311">
        <w:rPr>
          <w:sz w:val="24"/>
          <w:szCs w:val="24"/>
          <w:lang w:val="en-US" w:bidi="en-US"/>
        </w:rPr>
        <w:t>that</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Сложноподчинённые предложения с союзными словами </w:t>
      </w:r>
      <w:r w:rsidRPr="00920311">
        <w:rPr>
          <w:sz w:val="24"/>
          <w:szCs w:val="24"/>
          <w:lang w:val="en-US" w:bidi="en-US"/>
        </w:rPr>
        <w:t>whoever</w:t>
      </w:r>
      <w:r w:rsidRPr="00920311">
        <w:rPr>
          <w:sz w:val="24"/>
          <w:szCs w:val="24"/>
          <w:lang w:bidi="en-US"/>
        </w:rPr>
        <w:t xml:space="preserve">, </w:t>
      </w:r>
      <w:r w:rsidRPr="00920311">
        <w:rPr>
          <w:sz w:val="24"/>
          <w:szCs w:val="24"/>
          <w:lang w:val="en-US" w:bidi="en-US"/>
        </w:rPr>
        <w:t>whatever</w:t>
      </w:r>
      <w:r w:rsidRPr="00920311">
        <w:rPr>
          <w:sz w:val="24"/>
          <w:szCs w:val="24"/>
          <w:lang w:bidi="en-US"/>
        </w:rPr>
        <w:t xml:space="preserve">, </w:t>
      </w:r>
      <w:r w:rsidRPr="00920311">
        <w:rPr>
          <w:sz w:val="24"/>
          <w:szCs w:val="24"/>
          <w:lang w:val="en-US" w:bidi="en-US"/>
        </w:rPr>
        <w:t>however</w:t>
      </w:r>
      <w:r w:rsidRPr="00920311">
        <w:rPr>
          <w:sz w:val="24"/>
          <w:szCs w:val="24"/>
          <w:lang w:bidi="en-US"/>
        </w:rPr>
        <w:t xml:space="preserve">, </w:t>
      </w:r>
      <w:r w:rsidRPr="00920311">
        <w:rPr>
          <w:sz w:val="24"/>
          <w:szCs w:val="24"/>
          <w:lang w:val="en-US" w:bidi="en-US"/>
        </w:rPr>
        <w:t>whenever</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Условные предложения с глаголами в изъявительном наклонении </w:t>
      </w:r>
      <w:r w:rsidRPr="00920311">
        <w:rPr>
          <w:sz w:val="24"/>
          <w:szCs w:val="24"/>
          <w:lang w:bidi="en-US"/>
        </w:rPr>
        <w:t>(</w:t>
      </w:r>
      <w:r w:rsidRPr="00920311">
        <w:rPr>
          <w:sz w:val="24"/>
          <w:szCs w:val="24"/>
          <w:lang w:val="en-US" w:bidi="en-US"/>
        </w:rPr>
        <w:t>Conditional</w:t>
      </w:r>
      <w:r w:rsidRPr="00920311">
        <w:rPr>
          <w:sz w:val="24"/>
          <w:szCs w:val="24"/>
          <w:lang w:bidi="en-US"/>
        </w:rPr>
        <w:t xml:space="preserve"> </w:t>
      </w:r>
      <w:r w:rsidRPr="00920311">
        <w:rPr>
          <w:sz w:val="24"/>
          <w:szCs w:val="24"/>
        </w:rPr>
        <w:t xml:space="preserve">0, </w:t>
      </w:r>
      <w:r w:rsidRPr="00920311">
        <w:rPr>
          <w:sz w:val="24"/>
          <w:szCs w:val="24"/>
          <w:lang w:val="en-US" w:bidi="en-US"/>
        </w:rPr>
        <w:t>Conditional</w:t>
      </w:r>
      <w:r w:rsidRPr="00920311">
        <w:rPr>
          <w:sz w:val="24"/>
          <w:szCs w:val="24"/>
          <w:lang w:bidi="en-US"/>
        </w:rPr>
        <w:t xml:space="preserve"> </w:t>
      </w:r>
      <w:r w:rsidRPr="00920311">
        <w:rPr>
          <w:sz w:val="24"/>
          <w:szCs w:val="24"/>
        </w:rPr>
        <w:t xml:space="preserve">1) и с глаголами в сослагательном наклонении </w:t>
      </w:r>
      <w:r w:rsidRPr="00920311">
        <w:rPr>
          <w:sz w:val="24"/>
          <w:szCs w:val="24"/>
          <w:lang w:bidi="en-US"/>
        </w:rPr>
        <w:t>(</w:t>
      </w:r>
      <w:r w:rsidRPr="00920311">
        <w:rPr>
          <w:sz w:val="24"/>
          <w:szCs w:val="24"/>
          <w:lang w:val="en-US" w:bidi="en-US"/>
        </w:rPr>
        <w:t>Conditional</w:t>
      </w:r>
      <w:r w:rsidRPr="00920311">
        <w:rPr>
          <w:sz w:val="24"/>
          <w:szCs w:val="24"/>
          <w:lang w:bidi="en-US"/>
        </w:rPr>
        <w:t xml:space="preserve"> </w:t>
      </w:r>
      <w:r w:rsidRPr="00920311">
        <w:rPr>
          <w:sz w:val="24"/>
          <w:szCs w:val="24"/>
        </w:rPr>
        <w:t>II).</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Все</w:t>
      </w:r>
      <w:r w:rsidRPr="00920311">
        <w:rPr>
          <w:sz w:val="24"/>
          <w:szCs w:val="24"/>
          <w:lang w:val="en-US"/>
        </w:rPr>
        <w:t xml:space="preserve"> </w:t>
      </w:r>
      <w:r w:rsidRPr="00920311">
        <w:rPr>
          <w:sz w:val="24"/>
          <w:szCs w:val="24"/>
        </w:rPr>
        <w:t>типы</w:t>
      </w:r>
      <w:r w:rsidRPr="00920311">
        <w:rPr>
          <w:sz w:val="24"/>
          <w:szCs w:val="24"/>
          <w:lang w:val="en-US"/>
        </w:rPr>
        <w:t xml:space="preserve"> </w:t>
      </w:r>
      <w:r w:rsidRPr="00920311">
        <w:rPr>
          <w:sz w:val="24"/>
          <w:szCs w:val="24"/>
        </w:rPr>
        <w:t>вопросительных</w:t>
      </w:r>
      <w:r w:rsidRPr="00920311">
        <w:rPr>
          <w:sz w:val="24"/>
          <w:szCs w:val="24"/>
          <w:lang w:val="en-US"/>
        </w:rPr>
        <w:t xml:space="preserve"> </w:t>
      </w:r>
      <w:r w:rsidRPr="00920311">
        <w:rPr>
          <w:sz w:val="24"/>
          <w:szCs w:val="24"/>
        </w:rPr>
        <w:t>предложений</w:t>
      </w:r>
      <w:r w:rsidRPr="00920311">
        <w:rPr>
          <w:sz w:val="24"/>
          <w:szCs w:val="24"/>
          <w:lang w:val="en-US"/>
        </w:rPr>
        <w:t xml:space="preserve"> (</w:t>
      </w:r>
      <w:r w:rsidRPr="00920311">
        <w:rPr>
          <w:sz w:val="24"/>
          <w:szCs w:val="24"/>
        </w:rPr>
        <w:t>общий</w:t>
      </w:r>
      <w:r w:rsidRPr="00920311">
        <w:rPr>
          <w:sz w:val="24"/>
          <w:szCs w:val="24"/>
          <w:lang w:val="en-US"/>
        </w:rPr>
        <w:t xml:space="preserve">, </w:t>
      </w:r>
      <w:r w:rsidRPr="00920311">
        <w:rPr>
          <w:sz w:val="24"/>
          <w:szCs w:val="24"/>
        </w:rPr>
        <w:t>специальный</w:t>
      </w:r>
      <w:r w:rsidRPr="00920311">
        <w:rPr>
          <w:sz w:val="24"/>
          <w:szCs w:val="24"/>
          <w:lang w:val="en-US"/>
        </w:rPr>
        <w:t xml:space="preserve">, </w:t>
      </w:r>
      <w:r w:rsidRPr="00920311">
        <w:rPr>
          <w:sz w:val="24"/>
          <w:szCs w:val="24"/>
        </w:rPr>
        <w:t>альтернативный</w:t>
      </w:r>
      <w:r w:rsidRPr="00920311">
        <w:rPr>
          <w:sz w:val="24"/>
          <w:szCs w:val="24"/>
          <w:lang w:val="en-US"/>
        </w:rPr>
        <w:t xml:space="preserve">, </w:t>
      </w:r>
      <w:r w:rsidRPr="00920311">
        <w:rPr>
          <w:sz w:val="24"/>
          <w:szCs w:val="24"/>
        </w:rPr>
        <w:t>разделительный</w:t>
      </w:r>
      <w:r w:rsidRPr="00920311">
        <w:rPr>
          <w:sz w:val="24"/>
          <w:szCs w:val="24"/>
          <w:lang w:val="en-US"/>
        </w:rPr>
        <w:t xml:space="preserve"> </w:t>
      </w:r>
      <w:r w:rsidRPr="00920311">
        <w:rPr>
          <w:sz w:val="24"/>
          <w:szCs w:val="24"/>
        </w:rPr>
        <w:t>вопросы</w:t>
      </w:r>
      <w:r w:rsidRPr="00920311">
        <w:rPr>
          <w:sz w:val="24"/>
          <w:szCs w:val="24"/>
          <w:lang w:val="en-US"/>
        </w:rPr>
        <w:t xml:space="preserve"> </w:t>
      </w:r>
      <w:r w:rsidRPr="00920311">
        <w:rPr>
          <w:sz w:val="24"/>
          <w:szCs w:val="24"/>
        </w:rPr>
        <w:t>в</w:t>
      </w:r>
      <w:r w:rsidRPr="00920311">
        <w:rPr>
          <w:sz w:val="24"/>
          <w:szCs w:val="24"/>
          <w:lang w:val="en-US"/>
        </w:rPr>
        <w:t xml:space="preserve"> </w:t>
      </w:r>
      <w:r w:rsidRPr="00920311">
        <w:rPr>
          <w:sz w:val="24"/>
          <w:szCs w:val="24"/>
          <w:lang w:val="en-US" w:bidi="en-US"/>
        </w:rPr>
        <w:t>Present/Past/Future Simple Tense, Present/Past Continuous Tense, Present/Past Perfect Tense, Present Perfect Continuous Tense).</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Модальные глаголы в косвенной речи в настоящем и прошедшем времени.</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Предложения</w:t>
      </w:r>
      <w:r w:rsidRPr="00920311">
        <w:rPr>
          <w:sz w:val="24"/>
          <w:szCs w:val="24"/>
          <w:lang w:val="en-US"/>
        </w:rPr>
        <w:t xml:space="preserve"> </w:t>
      </w:r>
      <w:r w:rsidRPr="00920311">
        <w:rPr>
          <w:sz w:val="24"/>
          <w:szCs w:val="24"/>
        </w:rPr>
        <w:t>с</w:t>
      </w:r>
      <w:r w:rsidRPr="00920311">
        <w:rPr>
          <w:sz w:val="24"/>
          <w:szCs w:val="24"/>
          <w:lang w:val="en-US"/>
        </w:rPr>
        <w:t xml:space="preserve"> </w:t>
      </w:r>
      <w:r w:rsidRPr="00920311">
        <w:rPr>
          <w:sz w:val="24"/>
          <w:szCs w:val="24"/>
        </w:rPr>
        <w:t>конструкциями</w:t>
      </w:r>
      <w:r w:rsidRPr="00920311">
        <w:rPr>
          <w:sz w:val="24"/>
          <w:szCs w:val="24"/>
          <w:lang w:val="en-US"/>
        </w:rPr>
        <w:t xml:space="preserve"> </w:t>
      </w:r>
      <w:r w:rsidRPr="00920311">
        <w:rPr>
          <w:sz w:val="24"/>
          <w:szCs w:val="24"/>
          <w:lang w:val="en-US" w:bidi="en-US"/>
        </w:rPr>
        <w:t xml:space="preserve">as </w:t>
      </w:r>
      <w:r w:rsidRPr="00920311">
        <w:rPr>
          <w:sz w:val="24"/>
          <w:szCs w:val="24"/>
          <w:lang w:val="en-US"/>
        </w:rPr>
        <w:t xml:space="preserve">... </w:t>
      </w:r>
      <w:r w:rsidRPr="00920311">
        <w:rPr>
          <w:sz w:val="24"/>
          <w:szCs w:val="24"/>
          <w:lang w:val="en-US" w:bidi="en-US"/>
        </w:rPr>
        <w:t xml:space="preserve">as, not so </w:t>
      </w:r>
      <w:r w:rsidRPr="00920311">
        <w:rPr>
          <w:sz w:val="24"/>
          <w:szCs w:val="24"/>
          <w:lang w:val="en-US"/>
        </w:rPr>
        <w:t xml:space="preserve">... </w:t>
      </w:r>
      <w:r w:rsidRPr="00920311">
        <w:rPr>
          <w:sz w:val="24"/>
          <w:szCs w:val="24"/>
          <w:lang w:val="en-US" w:bidi="en-US"/>
        </w:rPr>
        <w:t>as, both ... and ..., either ... or, neither ... nor.</w:t>
      </w:r>
    </w:p>
    <w:p w:rsidR="00406C32" w:rsidRPr="00920311" w:rsidRDefault="00C65726" w:rsidP="00212137">
      <w:pPr>
        <w:pStyle w:val="25"/>
        <w:shd w:val="clear" w:color="auto" w:fill="auto"/>
        <w:spacing w:line="240" w:lineRule="auto"/>
        <w:ind w:firstLine="720"/>
        <w:jc w:val="both"/>
        <w:rPr>
          <w:sz w:val="24"/>
          <w:szCs w:val="24"/>
        </w:rPr>
      </w:pPr>
      <w:r w:rsidRPr="008C31BE">
        <w:rPr>
          <w:sz w:val="24"/>
          <w:szCs w:val="24"/>
          <w:lang w:val="en-US"/>
        </w:rPr>
        <w:t xml:space="preserve">            </w:t>
      </w:r>
      <w:r w:rsidR="00406C32" w:rsidRPr="00920311">
        <w:rPr>
          <w:sz w:val="24"/>
          <w:szCs w:val="24"/>
        </w:rPr>
        <w:t xml:space="preserve">Предложения с </w:t>
      </w:r>
      <w:r w:rsidR="00406C32" w:rsidRPr="00920311">
        <w:rPr>
          <w:sz w:val="24"/>
          <w:szCs w:val="24"/>
          <w:lang w:val="en-US" w:bidi="en-US"/>
        </w:rPr>
        <w:t>I</w:t>
      </w:r>
      <w:r w:rsidR="00406C32" w:rsidRPr="00920311">
        <w:rPr>
          <w:sz w:val="24"/>
          <w:szCs w:val="24"/>
          <w:lang w:bidi="en-US"/>
        </w:rPr>
        <w:t xml:space="preserve"> </w:t>
      </w:r>
      <w:r w:rsidR="00406C32" w:rsidRPr="00920311">
        <w:rPr>
          <w:sz w:val="24"/>
          <w:szCs w:val="24"/>
          <w:lang w:val="en-US" w:bidi="en-US"/>
        </w:rPr>
        <w:t>wish</w:t>
      </w:r>
      <w:r w:rsidR="00406C32"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Конструкции с глаголами на </w:t>
      </w:r>
      <w:r w:rsidRPr="00920311">
        <w:rPr>
          <w:sz w:val="24"/>
          <w:szCs w:val="24"/>
          <w:lang w:bidi="en-US"/>
        </w:rPr>
        <w:t>-</w:t>
      </w:r>
      <w:r w:rsidRPr="00920311">
        <w:rPr>
          <w:sz w:val="24"/>
          <w:szCs w:val="24"/>
          <w:lang w:val="en-US" w:bidi="en-US"/>
        </w:rPr>
        <w:t>ing</w:t>
      </w:r>
      <w:r w:rsidRPr="00920311">
        <w:rPr>
          <w:sz w:val="24"/>
          <w:szCs w:val="24"/>
          <w:lang w:bidi="en-US"/>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love</w:t>
      </w:r>
      <w:r w:rsidRPr="00920311">
        <w:rPr>
          <w:sz w:val="24"/>
          <w:szCs w:val="24"/>
          <w:lang w:bidi="en-US"/>
        </w:rPr>
        <w:t>/</w:t>
      </w:r>
      <w:r w:rsidRPr="00920311">
        <w:rPr>
          <w:sz w:val="24"/>
          <w:szCs w:val="24"/>
          <w:lang w:val="en-US" w:bidi="en-US"/>
        </w:rPr>
        <w:t>hate</w:t>
      </w:r>
      <w:r w:rsidRPr="00920311">
        <w:rPr>
          <w:sz w:val="24"/>
          <w:szCs w:val="24"/>
          <w:lang w:bidi="en-US"/>
        </w:rPr>
        <w:t xml:space="preserve"> </w:t>
      </w:r>
      <w:r w:rsidRPr="00920311">
        <w:rPr>
          <w:sz w:val="24"/>
          <w:szCs w:val="24"/>
          <w:lang w:val="en-US" w:bidi="en-US"/>
        </w:rPr>
        <w:t>doing</w:t>
      </w:r>
      <w:r w:rsidRPr="00920311">
        <w:rPr>
          <w:sz w:val="24"/>
          <w:szCs w:val="24"/>
          <w:lang w:bidi="en-US"/>
        </w:rPr>
        <w:t xml:space="preserve"> </w:t>
      </w:r>
      <w:r w:rsidRPr="00920311">
        <w:rPr>
          <w:sz w:val="24"/>
          <w:szCs w:val="24"/>
          <w:lang w:val="en-US" w:bidi="en-US"/>
        </w:rPr>
        <w:t>smth</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Конструкции</w:t>
      </w:r>
      <w:r w:rsidRPr="00920311">
        <w:rPr>
          <w:sz w:val="24"/>
          <w:szCs w:val="24"/>
          <w:lang w:val="en-US"/>
        </w:rPr>
        <w:t xml:space="preserve"> </w:t>
      </w:r>
      <w:r w:rsidRPr="00920311">
        <w:rPr>
          <w:sz w:val="24"/>
          <w:szCs w:val="24"/>
        </w:rPr>
        <w:t>с</w:t>
      </w:r>
      <w:r w:rsidRPr="00920311">
        <w:rPr>
          <w:sz w:val="24"/>
          <w:szCs w:val="24"/>
          <w:lang w:val="en-US"/>
        </w:rPr>
        <w:t xml:space="preserve"> </w:t>
      </w:r>
      <w:r w:rsidRPr="00920311">
        <w:rPr>
          <w:sz w:val="24"/>
          <w:szCs w:val="24"/>
        </w:rPr>
        <w:t>глаголами</w:t>
      </w:r>
      <w:r w:rsidRPr="00920311">
        <w:rPr>
          <w:sz w:val="24"/>
          <w:szCs w:val="24"/>
          <w:lang w:val="en-US"/>
        </w:rPr>
        <w:t xml:space="preserve"> </w:t>
      </w:r>
      <w:r w:rsidRPr="00920311">
        <w:rPr>
          <w:sz w:val="24"/>
          <w:szCs w:val="24"/>
          <w:lang w:val="en-US" w:bidi="en-US"/>
        </w:rPr>
        <w:t xml:space="preserve">to stop, to remember, to forget </w:t>
      </w:r>
      <w:r w:rsidRPr="00920311">
        <w:rPr>
          <w:sz w:val="24"/>
          <w:szCs w:val="24"/>
          <w:lang w:val="en-US"/>
        </w:rPr>
        <w:t>(</w:t>
      </w:r>
      <w:r w:rsidRPr="00920311">
        <w:rPr>
          <w:sz w:val="24"/>
          <w:szCs w:val="24"/>
        </w:rPr>
        <w:t>разница</w:t>
      </w:r>
      <w:r w:rsidRPr="00920311">
        <w:rPr>
          <w:sz w:val="24"/>
          <w:szCs w:val="24"/>
          <w:lang w:val="en-US"/>
        </w:rPr>
        <w:t xml:space="preserve"> </w:t>
      </w:r>
      <w:r w:rsidRPr="00920311">
        <w:rPr>
          <w:sz w:val="24"/>
          <w:szCs w:val="24"/>
        </w:rPr>
        <w:t>в</w:t>
      </w:r>
      <w:r w:rsidRPr="00920311">
        <w:rPr>
          <w:sz w:val="24"/>
          <w:szCs w:val="24"/>
          <w:lang w:val="en-US"/>
        </w:rPr>
        <w:t xml:space="preserve"> </w:t>
      </w:r>
      <w:r w:rsidRPr="00920311">
        <w:rPr>
          <w:sz w:val="24"/>
          <w:szCs w:val="24"/>
        </w:rPr>
        <w:t>значении</w:t>
      </w:r>
      <w:r w:rsidRPr="00920311">
        <w:rPr>
          <w:sz w:val="24"/>
          <w:szCs w:val="24"/>
          <w:lang w:val="en-US"/>
        </w:rPr>
        <w:t xml:space="preserve"> </w:t>
      </w:r>
      <w:r w:rsidRPr="00920311">
        <w:rPr>
          <w:sz w:val="24"/>
          <w:szCs w:val="24"/>
          <w:lang w:val="en-US" w:bidi="en-US"/>
        </w:rPr>
        <w:t xml:space="preserve">to stop doing smth </w:t>
      </w:r>
      <w:r w:rsidRPr="00920311">
        <w:rPr>
          <w:sz w:val="24"/>
          <w:szCs w:val="24"/>
        </w:rPr>
        <w:t>и</w:t>
      </w:r>
      <w:r w:rsidRPr="00920311">
        <w:rPr>
          <w:sz w:val="24"/>
          <w:szCs w:val="24"/>
          <w:lang w:val="en-US"/>
        </w:rPr>
        <w:t xml:space="preserve"> </w:t>
      </w:r>
      <w:r w:rsidRPr="00920311">
        <w:rPr>
          <w:sz w:val="24"/>
          <w:szCs w:val="24"/>
          <w:lang w:val="en-US" w:bidi="en-US"/>
        </w:rPr>
        <w:t>to stop to do smth).</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Конструкция</w:t>
      </w:r>
      <w:r w:rsidRPr="00920311">
        <w:rPr>
          <w:sz w:val="24"/>
          <w:szCs w:val="24"/>
          <w:lang w:val="en-US"/>
        </w:rPr>
        <w:t xml:space="preserve"> </w:t>
      </w:r>
      <w:r w:rsidRPr="00920311">
        <w:rPr>
          <w:sz w:val="24"/>
          <w:szCs w:val="24"/>
          <w:lang w:val="en-US" w:bidi="en-US"/>
        </w:rPr>
        <w:t>It takes me ... to do smth.</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Конструкция </w:t>
      </w:r>
      <w:r w:rsidRPr="00920311">
        <w:rPr>
          <w:sz w:val="24"/>
          <w:szCs w:val="24"/>
          <w:lang w:val="en-US" w:bidi="en-US"/>
        </w:rPr>
        <w:t>used</w:t>
      </w:r>
      <w:r w:rsidRPr="00920311">
        <w:rPr>
          <w:sz w:val="24"/>
          <w:szCs w:val="24"/>
          <w:lang w:bidi="en-US"/>
        </w:rPr>
        <w:t xml:space="preserve"> </w:t>
      </w:r>
      <w:r w:rsidRPr="00920311">
        <w:rPr>
          <w:sz w:val="24"/>
          <w:szCs w:val="24"/>
          <w:lang w:val="en-US" w:bidi="en-US"/>
        </w:rPr>
        <w:t>to</w:t>
      </w:r>
      <w:r w:rsidRPr="00920311">
        <w:rPr>
          <w:sz w:val="24"/>
          <w:szCs w:val="24"/>
          <w:lang w:bidi="en-US"/>
        </w:rPr>
        <w:t xml:space="preserve"> + </w:t>
      </w:r>
      <w:r w:rsidRPr="00920311">
        <w:rPr>
          <w:sz w:val="24"/>
          <w:szCs w:val="24"/>
        </w:rPr>
        <w:t>инфинитив глагола.</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Конструкции</w:t>
      </w:r>
      <w:r w:rsidRPr="00920311">
        <w:rPr>
          <w:sz w:val="24"/>
          <w:szCs w:val="24"/>
          <w:lang w:val="en-US"/>
        </w:rPr>
        <w:t xml:space="preserve"> </w:t>
      </w:r>
      <w:r w:rsidRPr="00920311">
        <w:rPr>
          <w:sz w:val="24"/>
          <w:szCs w:val="24"/>
          <w:lang w:val="en-US" w:bidi="en-US"/>
        </w:rPr>
        <w:t>be/get used to smth, be/get used to doing smth.</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Конструкции</w:t>
      </w:r>
      <w:r w:rsidRPr="00920311">
        <w:rPr>
          <w:sz w:val="24"/>
          <w:szCs w:val="24"/>
          <w:lang w:val="en-US"/>
        </w:rPr>
        <w:t xml:space="preserve"> </w:t>
      </w:r>
      <w:r w:rsidRPr="00920311">
        <w:rPr>
          <w:sz w:val="24"/>
          <w:szCs w:val="24"/>
          <w:lang w:val="en-US" w:bidi="en-US"/>
        </w:rPr>
        <w:t xml:space="preserve">I prefer, I’d prefer, I’d rather prefer, </w:t>
      </w:r>
      <w:r w:rsidRPr="00920311">
        <w:rPr>
          <w:sz w:val="24"/>
          <w:szCs w:val="24"/>
        </w:rPr>
        <w:t>выражающие</w:t>
      </w:r>
      <w:r w:rsidRPr="00920311">
        <w:rPr>
          <w:sz w:val="24"/>
          <w:szCs w:val="24"/>
          <w:lang w:val="en-US"/>
        </w:rPr>
        <w:t xml:space="preserve"> </w:t>
      </w:r>
      <w:r w:rsidRPr="00920311">
        <w:rPr>
          <w:sz w:val="24"/>
          <w:szCs w:val="24"/>
        </w:rPr>
        <w:t>предпочтение</w:t>
      </w:r>
      <w:r w:rsidRPr="00920311">
        <w:rPr>
          <w:sz w:val="24"/>
          <w:szCs w:val="24"/>
          <w:lang w:val="en-US"/>
        </w:rPr>
        <w:t xml:space="preserve">, </w:t>
      </w:r>
      <w:r w:rsidRPr="00920311">
        <w:rPr>
          <w:sz w:val="24"/>
          <w:szCs w:val="24"/>
        </w:rPr>
        <w:t>а</w:t>
      </w:r>
      <w:r w:rsidRPr="00920311">
        <w:rPr>
          <w:sz w:val="24"/>
          <w:szCs w:val="24"/>
          <w:lang w:val="en-US"/>
        </w:rPr>
        <w:t xml:space="preserve"> </w:t>
      </w:r>
      <w:r w:rsidRPr="00920311">
        <w:rPr>
          <w:sz w:val="24"/>
          <w:szCs w:val="24"/>
        </w:rPr>
        <w:lastRenderedPageBreak/>
        <w:t>также</w:t>
      </w:r>
      <w:r w:rsidRPr="00920311">
        <w:rPr>
          <w:sz w:val="24"/>
          <w:szCs w:val="24"/>
          <w:lang w:val="en-US"/>
        </w:rPr>
        <w:t xml:space="preserve"> </w:t>
      </w:r>
      <w:r w:rsidRPr="00920311">
        <w:rPr>
          <w:sz w:val="24"/>
          <w:szCs w:val="24"/>
        </w:rPr>
        <w:t>конструкции</w:t>
      </w:r>
      <w:r w:rsidRPr="00920311">
        <w:rPr>
          <w:sz w:val="24"/>
          <w:szCs w:val="24"/>
          <w:lang w:val="en-US"/>
        </w:rPr>
        <w:t xml:space="preserve"> </w:t>
      </w:r>
      <w:r w:rsidRPr="00920311">
        <w:rPr>
          <w:sz w:val="24"/>
          <w:szCs w:val="24"/>
          <w:lang w:val="en-US" w:bidi="en-US"/>
        </w:rPr>
        <w:t>I’d rather, You’d better.</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Подлежащее, выраженное собирательным существительным </w:t>
      </w:r>
      <w:r w:rsidRPr="00920311">
        <w:rPr>
          <w:sz w:val="24"/>
          <w:szCs w:val="24"/>
          <w:lang w:bidi="en-US"/>
        </w:rPr>
        <w:t>(</w:t>
      </w:r>
      <w:r w:rsidRPr="00920311">
        <w:rPr>
          <w:sz w:val="24"/>
          <w:szCs w:val="24"/>
          <w:lang w:val="en-US" w:bidi="en-US"/>
        </w:rPr>
        <w:t>family</w:t>
      </w:r>
      <w:r w:rsidRPr="00920311">
        <w:rPr>
          <w:sz w:val="24"/>
          <w:szCs w:val="24"/>
          <w:lang w:bidi="en-US"/>
        </w:rPr>
        <w:t xml:space="preserve">, </w:t>
      </w:r>
      <w:r w:rsidRPr="00920311">
        <w:rPr>
          <w:sz w:val="24"/>
          <w:szCs w:val="24"/>
          <w:lang w:val="en-US" w:bidi="en-US"/>
        </w:rPr>
        <w:t>police</w:t>
      </w:r>
      <w:r w:rsidRPr="00920311">
        <w:rPr>
          <w:sz w:val="24"/>
          <w:szCs w:val="24"/>
          <w:lang w:bidi="en-US"/>
        </w:rPr>
        <w:t xml:space="preserve">), </w:t>
      </w:r>
      <w:r w:rsidRPr="00920311">
        <w:rPr>
          <w:sz w:val="24"/>
          <w:szCs w:val="24"/>
        </w:rPr>
        <w:t>и его согласование со сказуемым.</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Глаголы (правильные и неправильные) в видовременных формах действительного залога в изъявительном наклонении </w:t>
      </w:r>
      <w:r w:rsidRPr="00920311">
        <w:rPr>
          <w:sz w:val="24"/>
          <w:szCs w:val="24"/>
          <w:lang w:bidi="en-US"/>
        </w:rPr>
        <w:t>(</w:t>
      </w:r>
      <w:r w:rsidRPr="00920311">
        <w:rPr>
          <w:sz w:val="24"/>
          <w:szCs w:val="24"/>
          <w:lang w:val="en-US" w:bidi="en-US"/>
        </w:rPr>
        <w:t>Present</w:t>
      </w:r>
      <w:r w:rsidRPr="00920311">
        <w:rPr>
          <w:sz w:val="24"/>
          <w:szCs w:val="24"/>
          <w:lang w:bidi="en-US"/>
        </w:rPr>
        <w:t>/</w:t>
      </w:r>
      <w:r w:rsidRPr="00920311">
        <w:rPr>
          <w:sz w:val="24"/>
          <w:szCs w:val="24"/>
          <w:lang w:val="en-US" w:bidi="en-US"/>
        </w:rPr>
        <w:t>Past</w:t>
      </w:r>
      <w:r w:rsidRPr="00920311">
        <w:rPr>
          <w:sz w:val="24"/>
          <w:szCs w:val="24"/>
          <w:lang w:bidi="en-US"/>
        </w:rPr>
        <w:t>/</w:t>
      </w:r>
      <w:r w:rsidRPr="00920311">
        <w:rPr>
          <w:sz w:val="24"/>
          <w:szCs w:val="24"/>
          <w:lang w:val="en-US" w:bidi="en-US"/>
        </w:rPr>
        <w:t>Future</w:t>
      </w:r>
      <w:r w:rsidRPr="00920311">
        <w:rPr>
          <w:sz w:val="24"/>
          <w:szCs w:val="24"/>
          <w:lang w:bidi="en-US"/>
        </w:rPr>
        <w:t xml:space="preserve"> </w:t>
      </w:r>
      <w:r w:rsidRPr="00920311">
        <w:rPr>
          <w:sz w:val="24"/>
          <w:szCs w:val="24"/>
          <w:lang w:val="en-US" w:bidi="en-US"/>
        </w:rPr>
        <w:t>Simple</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lang w:val="en-US" w:bidi="en-US"/>
        </w:rPr>
        <w:t>Present</w:t>
      </w:r>
      <w:r w:rsidRPr="00920311">
        <w:rPr>
          <w:sz w:val="24"/>
          <w:szCs w:val="24"/>
          <w:lang w:bidi="en-US"/>
        </w:rPr>
        <w:t>/</w:t>
      </w:r>
      <w:r w:rsidRPr="00920311">
        <w:rPr>
          <w:sz w:val="24"/>
          <w:szCs w:val="24"/>
          <w:lang w:val="en-US" w:bidi="en-US"/>
        </w:rPr>
        <w:t>Past</w:t>
      </w:r>
      <w:r w:rsidRPr="00920311">
        <w:rPr>
          <w:sz w:val="24"/>
          <w:szCs w:val="24"/>
          <w:lang w:bidi="en-US"/>
        </w:rPr>
        <w:t xml:space="preserve"> </w:t>
      </w:r>
      <w:r w:rsidRPr="00920311">
        <w:rPr>
          <w:sz w:val="24"/>
          <w:szCs w:val="24"/>
          <w:lang w:val="en-US" w:bidi="en-US"/>
        </w:rPr>
        <w:t>Continuous</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lang w:val="en-US" w:bidi="en-US"/>
        </w:rPr>
        <w:t>Present</w:t>
      </w:r>
      <w:r w:rsidRPr="00920311">
        <w:rPr>
          <w:sz w:val="24"/>
          <w:szCs w:val="24"/>
          <w:lang w:bidi="en-US"/>
        </w:rPr>
        <w:t>/</w:t>
      </w:r>
      <w:r w:rsidRPr="00920311">
        <w:rPr>
          <w:sz w:val="24"/>
          <w:szCs w:val="24"/>
          <w:lang w:val="en-US" w:bidi="en-US"/>
        </w:rPr>
        <w:t>Past</w:t>
      </w:r>
      <w:r w:rsidRPr="00920311">
        <w:rPr>
          <w:sz w:val="24"/>
          <w:szCs w:val="24"/>
          <w:lang w:bidi="en-US"/>
        </w:rPr>
        <w:t xml:space="preserve"> </w:t>
      </w:r>
      <w:r w:rsidRPr="00920311">
        <w:rPr>
          <w:sz w:val="24"/>
          <w:szCs w:val="24"/>
          <w:lang w:val="en-US" w:bidi="en-US"/>
        </w:rPr>
        <w:t>Perfect</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lang w:val="en-US" w:bidi="en-US"/>
        </w:rPr>
        <w:t>Present</w:t>
      </w:r>
      <w:r w:rsidRPr="00920311">
        <w:rPr>
          <w:sz w:val="24"/>
          <w:szCs w:val="24"/>
          <w:lang w:bidi="en-US"/>
        </w:rPr>
        <w:t xml:space="preserve"> </w:t>
      </w:r>
      <w:r w:rsidRPr="00920311">
        <w:rPr>
          <w:sz w:val="24"/>
          <w:szCs w:val="24"/>
          <w:lang w:val="en-US" w:bidi="en-US"/>
        </w:rPr>
        <w:t>Perfect</w:t>
      </w:r>
      <w:r w:rsidRPr="00920311">
        <w:rPr>
          <w:sz w:val="24"/>
          <w:szCs w:val="24"/>
          <w:lang w:bidi="en-US"/>
        </w:rPr>
        <w:t xml:space="preserve"> </w:t>
      </w:r>
      <w:r w:rsidRPr="00920311">
        <w:rPr>
          <w:sz w:val="24"/>
          <w:szCs w:val="24"/>
          <w:lang w:val="en-US" w:bidi="en-US"/>
        </w:rPr>
        <w:t>Continuous</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lang w:val="en-US" w:bidi="en-US"/>
        </w:rPr>
        <w:t>Future</w:t>
      </w:r>
      <w:r w:rsidRPr="00920311">
        <w:rPr>
          <w:sz w:val="24"/>
          <w:szCs w:val="24"/>
          <w:lang w:bidi="en-US"/>
        </w:rPr>
        <w:t>-</w:t>
      </w:r>
      <w:r w:rsidRPr="00920311">
        <w:rPr>
          <w:sz w:val="24"/>
          <w:szCs w:val="24"/>
          <w:lang w:val="en-US" w:bidi="en-US"/>
        </w:rPr>
        <w:t>in</w:t>
      </w:r>
      <w:r w:rsidRPr="00920311">
        <w:rPr>
          <w:sz w:val="24"/>
          <w:szCs w:val="24"/>
          <w:lang w:bidi="en-US"/>
        </w:rPr>
        <w:t>-</w:t>
      </w:r>
      <w:r w:rsidRPr="00920311">
        <w:rPr>
          <w:sz w:val="24"/>
          <w:szCs w:val="24"/>
          <w:lang w:val="en-US" w:bidi="en-US"/>
        </w:rPr>
        <w:t>the</w:t>
      </w:r>
      <w:r w:rsidRPr="00920311">
        <w:rPr>
          <w:sz w:val="24"/>
          <w:szCs w:val="24"/>
          <w:lang w:bidi="en-US"/>
        </w:rPr>
        <w:t>-</w:t>
      </w:r>
      <w:r w:rsidRPr="00920311">
        <w:rPr>
          <w:sz w:val="24"/>
          <w:szCs w:val="24"/>
          <w:lang w:val="en-US" w:bidi="en-US"/>
        </w:rPr>
        <w:t>Past</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rPr>
        <w:t xml:space="preserve">и наиболее употребительных формах страдательного залога </w:t>
      </w:r>
      <w:r w:rsidRPr="00920311">
        <w:rPr>
          <w:sz w:val="24"/>
          <w:szCs w:val="24"/>
          <w:lang w:bidi="en-US"/>
        </w:rPr>
        <w:t>(</w:t>
      </w:r>
      <w:r w:rsidRPr="00920311">
        <w:rPr>
          <w:sz w:val="24"/>
          <w:szCs w:val="24"/>
          <w:lang w:val="en-US" w:bidi="en-US"/>
        </w:rPr>
        <w:t>Present</w:t>
      </w:r>
      <w:r w:rsidRPr="00920311">
        <w:rPr>
          <w:sz w:val="24"/>
          <w:szCs w:val="24"/>
          <w:lang w:bidi="en-US"/>
        </w:rPr>
        <w:t>/</w:t>
      </w:r>
      <w:r w:rsidRPr="00920311">
        <w:rPr>
          <w:sz w:val="24"/>
          <w:szCs w:val="24"/>
          <w:lang w:val="en-US" w:bidi="en-US"/>
        </w:rPr>
        <w:t>Past</w:t>
      </w:r>
      <w:r w:rsidRPr="00920311">
        <w:rPr>
          <w:sz w:val="24"/>
          <w:szCs w:val="24"/>
          <w:lang w:bidi="en-US"/>
        </w:rPr>
        <w:t xml:space="preserve"> </w:t>
      </w:r>
      <w:r w:rsidRPr="00920311">
        <w:rPr>
          <w:sz w:val="24"/>
          <w:szCs w:val="24"/>
          <w:lang w:val="en-US" w:bidi="en-US"/>
        </w:rPr>
        <w:t>Simple</w:t>
      </w:r>
      <w:r w:rsidRPr="00920311">
        <w:rPr>
          <w:sz w:val="24"/>
          <w:szCs w:val="24"/>
          <w:lang w:bidi="en-US"/>
        </w:rPr>
        <w:t xml:space="preserve"> </w:t>
      </w:r>
      <w:r w:rsidRPr="00920311">
        <w:rPr>
          <w:sz w:val="24"/>
          <w:szCs w:val="24"/>
          <w:lang w:val="en-US" w:bidi="en-US"/>
        </w:rPr>
        <w:t>Passive</w:t>
      </w:r>
      <w:r w:rsidRPr="00920311">
        <w:rPr>
          <w:sz w:val="24"/>
          <w:szCs w:val="24"/>
          <w:lang w:bidi="en-US"/>
        </w:rPr>
        <w:t xml:space="preserve">, </w:t>
      </w:r>
      <w:r w:rsidRPr="00920311">
        <w:rPr>
          <w:sz w:val="24"/>
          <w:szCs w:val="24"/>
          <w:lang w:val="en-US" w:bidi="en-US"/>
        </w:rPr>
        <w:t>Present</w:t>
      </w:r>
      <w:r w:rsidRPr="00920311">
        <w:rPr>
          <w:sz w:val="24"/>
          <w:szCs w:val="24"/>
          <w:lang w:bidi="en-US"/>
        </w:rPr>
        <w:t xml:space="preserve"> </w:t>
      </w:r>
      <w:r w:rsidRPr="00920311">
        <w:rPr>
          <w:sz w:val="24"/>
          <w:szCs w:val="24"/>
          <w:lang w:val="en-US" w:bidi="en-US"/>
        </w:rPr>
        <w:t>Perfect</w:t>
      </w:r>
      <w:r w:rsidRPr="00920311">
        <w:rPr>
          <w:sz w:val="24"/>
          <w:szCs w:val="24"/>
          <w:lang w:bidi="en-US"/>
        </w:rPr>
        <w:t xml:space="preserve"> </w:t>
      </w:r>
      <w:r w:rsidRPr="00920311">
        <w:rPr>
          <w:sz w:val="24"/>
          <w:szCs w:val="24"/>
          <w:lang w:val="en-US" w:bidi="en-US"/>
        </w:rPr>
        <w:t>Passive</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Конструкция</w:t>
      </w:r>
      <w:r w:rsidRPr="00920311">
        <w:rPr>
          <w:sz w:val="24"/>
          <w:szCs w:val="24"/>
          <w:lang w:val="en-US"/>
        </w:rPr>
        <w:t xml:space="preserve"> </w:t>
      </w:r>
      <w:r w:rsidRPr="00920311">
        <w:rPr>
          <w:sz w:val="24"/>
          <w:szCs w:val="24"/>
          <w:lang w:val="en-US" w:bidi="en-US"/>
        </w:rPr>
        <w:t xml:space="preserve">to be going to, </w:t>
      </w:r>
      <w:r w:rsidRPr="00920311">
        <w:rPr>
          <w:sz w:val="24"/>
          <w:szCs w:val="24"/>
        </w:rPr>
        <w:t>формы</w:t>
      </w:r>
      <w:r w:rsidRPr="00920311">
        <w:rPr>
          <w:sz w:val="24"/>
          <w:szCs w:val="24"/>
          <w:lang w:val="en-US"/>
        </w:rPr>
        <w:t xml:space="preserve"> </w:t>
      </w:r>
      <w:r w:rsidRPr="00920311">
        <w:rPr>
          <w:sz w:val="24"/>
          <w:szCs w:val="24"/>
          <w:lang w:val="en-US" w:bidi="en-US"/>
        </w:rPr>
        <w:t xml:space="preserve">Future Simple Tense </w:t>
      </w:r>
      <w:r w:rsidRPr="00920311">
        <w:rPr>
          <w:sz w:val="24"/>
          <w:szCs w:val="24"/>
        </w:rPr>
        <w:t>и</w:t>
      </w:r>
      <w:r w:rsidRPr="00920311">
        <w:rPr>
          <w:sz w:val="24"/>
          <w:szCs w:val="24"/>
          <w:lang w:val="en-US"/>
        </w:rPr>
        <w:t xml:space="preserve"> </w:t>
      </w:r>
      <w:r w:rsidRPr="00920311">
        <w:rPr>
          <w:sz w:val="24"/>
          <w:szCs w:val="24"/>
          <w:lang w:val="en-US" w:bidi="en-US"/>
        </w:rPr>
        <w:t xml:space="preserve">Present Continuous Tense </w:t>
      </w:r>
      <w:r w:rsidRPr="00920311">
        <w:rPr>
          <w:sz w:val="24"/>
          <w:szCs w:val="24"/>
        </w:rPr>
        <w:t>для</w:t>
      </w:r>
      <w:r w:rsidRPr="00920311">
        <w:rPr>
          <w:sz w:val="24"/>
          <w:szCs w:val="24"/>
          <w:lang w:val="en-US"/>
        </w:rPr>
        <w:t xml:space="preserve"> </w:t>
      </w:r>
      <w:r w:rsidRPr="00920311">
        <w:rPr>
          <w:sz w:val="24"/>
          <w:szCs w:val="24"/>
        </w:rPr>
        <w:t>выражения</w:t>
      </w:r>
      <w:r w:rsidRPr="00920311">
        <w:rPr>
          <w:sz w:val="24"/>
          <w:szCs w:val="24"/>
          <w:lang w:val="en-US"/>
        </w:rPr>
        <w:t xml:space="preserve"> </w:t>
      </w:r>
      <w:r w:rsidRPr="00920311">
        <w:rPr>
          <w:sz w:val="24"/>
          <w:szCs w:val="24"/>
        </w:rPr>
        <w:t>будущего</w:t>
      </w:r>
      <w:r w:rsidRPr="00920311">
        <w:rPr>
          <w:sz w:val="24"/>
          <w:szCs w:val="24"/>
          <w:lang w:val="en-US"/>
        </w:rPr>
        <w:t xml:space="preserve"> </w:t>
      </w:r>
      <w:r w:rsidRPr="00920311">
        <w:rPr>
          <w:sz w:val="24"/>
          <w:szCs w:val="24"/>
        </w:rPr>
        <w:t>действия</w:t>
      </w:r>
      <w:r w:rsidRPr="00920311">
        <w:rPr>
          <w:sz w:val="24"/>
          <w:szCs w:val="24"/>
          <w:lang w:val="en-US"/>
        </w:rPr>
        <w:t>.</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Модальные</w:t>
      </w:r>
      <w:r w:rsidRPr="00920311">
        <w:rPr>
          <w:sz w:val="24"/>
          <w:szCs w:val="24"/>
          <w:lang w:val="en-US"/>
        </w:rPr>
        <w:t xml:space="preserve"> </w:t>
      </w:r>
      <w:r w:rsidRPr="00920311">
        <w:rPr>
          <w:sz w:val="24"/>
          <w:szCs w:val="24"/>
        </w:rPr>
        <w:t>глаголы</w:t>
      </w:r>
      <w:r w:rsidRPr="00920311">
        <w:rPr>
          <w:sz w:val="24"/>
          <w:szCs w:val="24"/>
          <w:lang w:val="en-US"/>
        </w:rPr>
        <w:t xml:space="preserve"> </w:t>
      </w:r>
      <w:r w:rsidRPr="00920311">
        <w:rPr>
          <w:sz w:val="24"/>
          <w:szCs w:val="24"/>
        </w:rPr>
        <w:t>и</w:t>
      </w:r>
      <w:r w:rsidRPr="00920311">
        <w:rPr>
          <w:sz w:val="24"/>
          <w:szCs w:val="24"/>
          <w:lang w:val="en-US"/>
        </w:rPr>
        <w:t xml:space="preserve"> </w:t>
      </w:r>
      <w:r w:rsidRPr="00920311">
        <w:rPr>
          <w:sz w:val="24"/>
          <w:szCs w:val="24"/>
        </w:rPr>
        <w:t>их</w:t>
      </w:r>
      <w:r w:rsidRPr="00920311">
        <w:rPr>
          <w:sz w:val="24"/>
          <w:szCs w:val="24"/>
          <w:lang w:val="en-US"/>
        </w:rPr>
        <w:t xml:space="preserve"> </w:t>
      </w:r>
      <w:r w:rsidRPr="00920311">
        <w:rPr>
          <w:sz w:val="24"/>
          <w:szCs w:val="24"/>
        </w:rPr>
        <w:t>эквиваленты</w:t>
      </w:r>
      <w:r w:rsidRPr="00920311">
        <w:rPr>
          <w:sz w:val="24"/>
          <w:szCs w:val="24"/>
          <w:lang w:val="en-US"/>
        </w:rPr>
        <w:t xml:space="preserve"> </w:t>
      </w:r>
      <w:r w:rsidRPr="00920311">
        <w:rPr>
          <w:sz w:val="24"/>
          <w:szCs w:val="24"/>
          <w:lang w:val="en-US" w:bidi="en-US"/>
        </w:rPr>
        <w:t>(can/be able to, could, must/have to, may, might, should, shall, would, will, need).</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Неличные</w:t>
      </w:r>
      <w:r w:rsidRPr="00920311">
        <w:rPr>
          <w:sz w:val="24"/>
          <w:szCs w:val="24"/>
          <w:lang w:val="en-US"/>
        </w:rPr>
        <w:t xml:space="preserve"> </w:t>
      </w:r>
      <w:r w:rsidRPr="00920311">
        <w:rPr>
          <w:sz w:val="24"/>
          <w:szCs w:val="24"/>
        </w:rPr>
        <w:t>формы</w:t>
      </w:r>
      <w:r w:rsidRPr="00920311">
        <w:rPr>
          <w:sz w:val="24"/>
          <w:szCs w:val="24"/>
          <w:lang w:val="en-US"/>
        </w:rPr>
        <w:t xml:space="preserve"> </w:t>
      </w:r>
      <w:r w:rsidRPr="00920311">
        <w:rPr>
          <w:sz w:val="24"/>
          <w:szCs w:val="24"/>
        </w:rPr>
        <w:t>глагола</w:t>
      </w:r>
      <w:r w:rsidRPr="00920311">
        <w:rPr>
          <w:sz w:val="24"/>
          <w:szCs w:val="24"/>
          <w:lang w:val="en-US"/>
        </w:rPr>
        <w:t xml:space="preserve"> </w:t>
      </w:r>
      <w:r w:rsidRPr="00920311">
        <w:rPr>
          <w:sz w:val="24"/>
          <w:szCs w:val="24"/>
          <w:lang w:val="en-US" w:bidi="en-US"/>
        </w:rPr>
        <w:t xml:space="preserve">- </w:t>
      </w:r>
      <w:r w:rsidRPr="00920311">
        <w:rPr>
          <w:sz w:val="24"/>
          <w:szCs w:val="24"/>
        </w:rPr>
        <w:t>инфинитив</w:t>
      </w:r>
      <w:r w:rsidRPr="00920311">
        <w:rPr>
          <w:sz w:val="24"/>
          <w:szCs w:val="24"/>
          <w:lang w:val="en-US"/>
        </w:rPr>
        <w:t xml:space="preserve">, </w:t>
      </w:r>
      <w:r w:rsidRPr="00920311">
        <w:rPr>
          <w:sz w:val="24"/>
          <w:szCs w:val="24"/>
        </w:rPr>
        <w:t>герундий</w:t>
      </w:r>
      <w:r w:rsidRPr="00920311">
        <w:rPr>
          <w:sz w:val="24"/>
          <w:szCs w:val="24"/>
          <w:lang w:val="en-US"/>
        </w:rPr>
        <w:t xml:space="preserve">, </w:t>
      </w:r>
      <w:r w:rsidRPr="00920311">
        <w:rPr>
          <w:sz w:val="24"/>
          <w:szCs w:val="24"/>
        </w:rPr>
        <w:t>причастие</w:t>
      </w:r>
      <w:r w:rsidRPr="00920311">
        <w:rPr>
          <w:sz w:val="24"/>
          <w:szCs w:val="24"/>
          <w:lang w:val="en-US"/>
        </w:rPr>
        <w:t xml:space="preserve"> </w:t>
      </w:r>
      <w:r w:rsidRPr="00920311">
        <w:rPr>
          <w:sz w:val="24"/>
          <w:szCs w:val="24"/>
          <w:lang w:val="en-US" w:bidi="en-US"/>
        </w:rPr>
        <w:t xml:space="preserve">(Participle </w:t>
      </w:r>
      <w:r w:rsidRPr="00920311">
        <w:rPr>
          <w:sz w:val="24"/>
          <w:szCs w:val="24"/>
          <w:lang w:val="en-US"/>
        </w:rPr>
        <w:t xml:space="preserve">1 </w:t>
      </w:r>
      <w:r w:rsidRPr="00920311">
        <w:rPr>
          <w:sz w:val="24"/>
          <w:szCs w:val="24"/>
        </w:rPr>
        <w:t>и</w:t>
      </w:r>
      <w:r w:rsidRPr="00920311">
        <w:rPr>
          <w:sz w:val="24"/>
          <w:szCs w:val="24"/>
          <w:lang w:val="en-US"/>
        </w:rPr>
        <w:t xml:space="preserve"> </w:t>
      </w:r>
      <w:r w:rsidRPr="00920311">
        <w:rPr>
          <w:sz w:val="24"/>
          <w:szCs w:val="24"/>
          <w:lang w:val="en-US" w:bidi="en-US"/>
        </w:rPr>
        <w:t xml:space="preserve">Participle </w:t>
      </w:r>
      <w:r w:rsidRPr="00920311">
        <w:rPr>
          <w:sz w:val="24"/>
          <w:szCs w:val="24"/>
          <w:lang w:val="en-US"/>
        </w:rPr>
        <w:t xml:space="preserve">II), </w:t>
      </w:r>
      <w:r w:rsidRPr="00920311">
        <w:rPr>
          <w:sz w:val="24"/>
          <w:szCs w:val="24"/>
        </w:rPr>
        <w:t>причастия</w:t>
      </w:r>
      <w:r w:rsidRPr="00920311">
        <w:rPr>
          <w:sz w:val="24"/>
          <w:szCs w:val="24"/>
          <w:lang w:val="en-US"/>
        </w:rPr>
        <w:t xml:space="preserve"> </w:t>
      </w:r>
      <w:r w:rsidRPr="00920311">
        <w:rPr>
          <w:sz w:val="24"/>
          <w:szCs w:val="24"/>
        </w:rPr>
        <w:t>в</w:t>
      </w:r>
      <w:r w:rsidRPr="00920311">
        <w:rPr>
          <w:sz w:val="24"/>
          <w:szCs w:val="24"/>
          <w:lang w:val="en-US"/>
        </w:rPr>
        <w:t xml:space="preserve"> </w:t>
      </w:r>
      <w:r w:rsidRPr="00920311">
        <w:rPr>
          <w:sz w:val="24"/>
          <w:szCs w:val="24"/>
        </w:rPr>
        <w:t>функции</w:t>
      </w:r>
      <w:r w:rsidRPr="00920311">
        <w:rPr>
          <w:sz w:val="24"/>
          <w:szCs w:val="24"/>
          <w:lang w:val="en-US"/>
        </w:rPr>
        <w:t xml:space="preserve"> </w:t>
      </w:r>
      <w:r w:rsidRPr="00920311">
        <w:rPr>
          <w:sz w:val="24"/>
          <w:szCs w:val="24"/>
        </w:rPr>
        <w:t>определения</w:t>
      </w:r>
      <w:r w:rsidRPr="00920311">
        <w:rPr>
          <w:sz w:val="24"/>
          <w:szCs w:val="24"/>
          <w:lang w:val="en-US"/>
        </w:rPr>
        <w:t xml:space="preserve"> </w:t>
      </w:r>
      <w:r w:rsidRPr="00920311">
        <w:rPr>
          <w:sz w:val="24"/>
          <w:szCs w:val="24"/>
          <w:lang w:val="en-US" w:bidi="en-US"/>
        </w:rPr>
        <w:t xml:space="preserve">(Participle </w:t>
      </w:r>
      <w:r w:rsidRPr="00920311">
        <w:rPr>
          <w:sz w:val="24"/>
          <w:szCs w:val="24"/>
          <w:lang w:val="en-US"/>
        </w:rPr>
        <w:t xml:space="preserve">I - </w:t>
      </w:r>
      <w:r w:rsidRPr="00920311">
        <w:rPr>
          <w:sz w:val="24"/>
          <w:szCs w:val="24"/>
          <w:lang w:val="en-US" w:bidi="en-US"/>
        </w:rPr>
        <w:t xml:space="preserve">a playing child, Participle </w:t>
      </w:r>
      <w:r w:rsidRPr="00920311">
        <w:rPr>
          <w:sz w:val="24"/>
          <w:szCs w:val="24"/>
          <w:lang w:val="en-US"/>
        </w:rPr>
        <w:t xml:space="preserve">II - </w:t>
      </w:r>
      <w:r w:rsidRPr="00920311">
        <w:rPr>
          <w:sz w:val="24"/>
          <w:szCs w:val="24"/>
          <w:lang w:val="en-US" w:bidi="en-US"/>
        </w:rPr>
        <w:t>a written text).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Определённый, неопределённый и нулевой артикли.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Имена существительные во множественном числе, образованных по правилу, и исключения.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Неисчисляемые имена существительные, имеющие форму только множественного числа.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Притяжательный падеж имён существительных.</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Имена прилагательные и наречия в положительной, сравнительной и превосходной степенях, образованные по правилу, и исключения.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Порядок следования нескольких прилагательных (мнение - размер - возраст - цвет - происхождение).</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Слова</w:t>
      </w:r>
      <w:r w:rsidRPr="00920311">
        <w:rPr>
          <w:sz w:val="24"/>
          <w:szCs w:val="24"/>
          <w:lang w:val="en-US"/>
        </w:rPr>
        <w:t xml:space="preserve">, </w:t>
      </w:r>
      <w:r w:rsidRPr="00920311">
        <w:rPr>
          <w:sz w:val="24"/>
          <w:szCs w:val="24"/>
        </w:rPr>
        <w:t>выражающие</w:t>
      </w:r>
      <w:r w:rsidRPr="00920311">
        <w:rPr>
          <w:sz w:val="24"/>
          <w:szCs w:val="24"/>
          <w:lang w:val="en-US"/>
        </w:rPr>
        <w:t xml:space="preserve"> </w:t>
      </w:r>
      <w:r w:rsidRPr="00920311">
        <w:rPr>
          <w:sz w:val="24"/>
          <w:szCs w:val="24"/>
        </w:rPr>
        <w:t>количество</w:t>
      </w:r>
      <w:r w:rsidRPr="00920311">
        <w:rPr>
          <w:sz w:val="24"/>
          <w:szCs w:val="24"/>
          <w:lang w:val="en-US"/>
        </w:rPr>
        <w:t xml:space="preserve"> </w:t>
      </w:r>
      <w:r w:rsidRPr="00920311">
        <w:rPr>
          <w:sz w:val="24"/>
          <w:szCs w:val="24"/>
          <w:lang w:val="en-US" w:bidi="en-US"/>
        </w:rPr>
        <w:t>(many/much, little/a little, few</w:t>
      </w:r>
      <w:r w:rsidRPr="00920311">
        <w:rPr>
          <w:sz w:val="24"/>
          <w:szCs w:val="24"/>
          <w:lang w:val="en-US"/>
        </w:rPr>
        <w:t>/</w:t>
      </w:r>
      <w:r w:rsidRPr="00920311">
        <w:rPr>
          <w:sz w:val="24"/>
          <w:szCs w:val="24"/>
        </w:rPr>
        <w:t>а</w:t>
      </w:r>
      <w:r w:rsidRPr="00920311">
        <w:rPr>
          <w:sz w:val="24"/>
          <w:szCs w:val="24"/>
          <w:lang w:val="en-US"/>
        </w:rPr>
        <w:t xml:space="preserve"> </w:t>
      </w:r>
      <w:r w:rsidRPr="00920311">
        <w:rPr>
          <w:sz w:val="24"/>
          <w:szCs w:val="24"/>
          <w:lang w:val="en-US" w:bidi="en-US"/>
        </w:rPr>
        <w:t>few, a lot of).</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20311">
        <w:rPr>
          <w:sz w:val="24"/>
          <w:szCs w:val="24"/>
          <w:lang w:bidi="en-US"/>
        </w:rPr>
        <w:t>(</w:t>
      </w:r>
      <w:r w:rsidRPr="00920311">
        <w:rPr>
          <w:sz w:val="24"/>
          <w:szCs w:val="24"/>
          <w:lang w:val="en-US" w:bidi="en-US"/>
        </w:rPr>
        <w:t>nobody</w:t>
      </w:r>
      <w:r w:rsidRPr="00920311">
        <w:rPr>
          <w:sz w:val="24"/>
          <w:szCs w:val="24"/>
          <w:lang w:bidi="en-US"/>
        </w:rPr>
        <w:t xml:space="preserve">, </w:t>
      </w:r>
      <w:r w:rsidRPr="00920311">
        <w:rPr>
          <w:sz w:val="24"/>
          <w:szCs w:val="24"/>
          <w:lang w:val="en-US" w:bidi="en-US"/>
        </w:rPr>
        <w:t>nothing</w:t>
      </w:r>
      <w:r w:rsidRPr="00920311">
        <w:rPr>
          <w:sz w:val="24"/>
          <w:szCs w:val="24"/>
          <w:lang w:bidi="en-US"/>
        </w:rPr>
        <w:t xml:space="preserve"> </w:t>
      </w:r>
      <w:r w:rsidRPr="00920311">
        <w:rPr>
          <w:sz w:val="24"/>
          <w:szCs w:val="24"/>
        </w:rPr>
        <w:t>и другие).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Количественные и порядковые числительные.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Предлоги места, времени, направления, предлоги, употребляемые с глаголами в страдательном залоге.</w:t>
      </w:r>
    </w:p>
    <w:p w:rsidR="00406C32" w:rsidRPr="00920311" w:rsidRDefault="00406C32" w:rsidP="00212137">
      <w:pPr>
        <w:pStyle w:val="25"/>
        <w:shd w:val="clear" w:color="auto" w:fill="auto"/>
        <w:tabs>
          <w:tab w:val="left" w:pos="1566"/>
        </w:tabs>
        <w:spacing w:line="240" w:lineRule="auto"/>
        <w:ind w:firstLine="720"/>
        <w:jc w:val="both"/>
        <w:rPr>
          <w:sz w:val="24"/>
          <w:szCs w:val="24"/>
        </w:rPr>
      </w:pPr>
      <w:r w:rsidRPr="00920311">
        <w:rPr>
          <w:sz w:val="24"/>
          <w:szCs w:val="24"/>
        </w:rPr>
        <w:t>Социокультурные знания и умения.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w:t>
      </w:r>
      <w:r w:rsidRPr="00920311">
        <w:rPr>
          <w:sz w:val="24"/>
          <w:szCs w:val="24"/>
        </w:rPr>
        <w:lastRenderedPageBreak/>
        <w:t>музыканты, спортсмены, актёры и другие).</w:t>
      </w:r>
    </w:p>
    <w:p w:rsidR="00406C32" w:rsidRPr="00920311" w:rsidRDefault="00406C32" w:rsidP="00212137">
      <w:pPr>
        <w:pStyle w:val="25"/>
        <w:shd w:val="clear" w:color="auto" w:fill="auto"/>
        <w:tabs>
          <w:tab w:val="left" w:pos="1566"/>
        </w:tabs>
        <w:spacing w:line="240" w:lineRule="auto"/>
        <w:ind w:firstLine="720"/>
        <w:jc w:val="both"/>
        <w:rPr>
          <w:sz w:val="24"/>
          <w:szCs w:val="24"/>
        </w:rPr>
      </w:pPr>
      <w:r w:rsidRPr="00920311">
        <w:rPr>
          <w:sz w:val="24"/>
          <w:szCs w:val="24"/>
        </w:rPr>
        <w:t>Компенсаторные умения.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Овладение компенсаторными умени</w:t>
      </w:r>
      <w:r w:rsidR="00066712">
        <w:rPr>
          <w:sz w:val="24"/>
          <w:szCs w:val="24"/>
        </w:rPr>
        <w:t xml:space="preserve">ями, позволяющими в случае сбоя </w:t>
      </w:r>
      <w:r w:rsidRPr="00920311">
        <w:rPr>
          <w:sz w:val="24"/>
          <w:szCs w:val="24"/>
        </w:rP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06C32" w:rsidRPr="00776368" w:rsidRDefault="00406C32" w:rsidP="00212137">
      <w:pPr>
        <w:pStyle w:val="25"/>
        <w:shd w:val="clear" w:color="auto" w:fill="auto"/>
        <w:spacing w:line="240" w:lineRule="auto"/>
        <w:ind w:firstLine="720"/>
        <w:jc w:val="both"/>
        <w:rPr>
          <w:rStyle w:val="af4"/>
          <w:sz w:val="24"/>
          <w:szCs w:val="24"/>
        </w:rPr>
      </w:pPr>
      <w:r w:rsidRPr="00776368">
        <w:rPr>
          <w:rStyle w:val="af4"/>
          <w:sz w:val="24"/>
          <w:szCs w:val="24"/>
        </w:rPr>
        <w:t>Содержание обучения в 11 классе.</w:t>
      </w:r>
    </w:p>
    <w:p w:rsidR="00406C32" w:rsidRPr="00920311" w:rsidRDefault="00406C32" w:rsidP="00212137">
      <w:pPr>
        <w:pStyle w:val="25"/>
        <w:shd w:val="clear" w:color="auto" w:fill="auto"/>
        <w:tabs>
          <w:tab w:val="left" w:pos="1591"/>
        </w:tabs>
        <w:spacing w:line="240" w:lineRule="auto"/>
        <w:ind w:firstLine="720"/>
        <w:jc w:val="both"/>
        <w:rPr>
          <w:sz w:val="24"/>
          <w:szCs w:val="24"/>
        </w:rPr>
      </w:pPr>
      <w:r w:rsidRPr="00920311">
        <w:rPr>
          <w:sz w:val="24"/>
          <w:szCs w:val="24"/>
        </w:rPr>
        <w:t>Коммуникативные умения.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Внешность и характеристика человека, литературного персонажа.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Место иностранного языка в повседневной жизни и профессиональной деятельности в современном мире.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Роль спорта в современной жизни: виды спорта, экстремальный спорт, спортивные соревнования, Олимпийские игры.</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Туризм. Виды отдыха. Экотуризм. Путешествия по России и зарубежным странам.</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Вселенная и человек. Природа. Проблемы экологии. Защита окружающей среды. Проживание в городской/сельской местности.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406C32" w:rsidRPr="00920311" w:rsidRDefault="00406C32" w:rsidP="00212137">
      <w:pPr>
        <w:pStyle w:val="25"/>
        <w:shd w:val="clear" w:color="auto" w:fill="auto"/>
        <w:tabs>
          <w:tab w:val="left" w:pos="1767"/>
        </w:tabs>
        <w:spacing w:line="240" w:lineRule="auto"/>
        <w:ind w:firstLine="720"/>
        <w:jc w:val="both"/>
        <w:rPr>
          <w:sz w:val="24"/>
          <w:szCs w:val="24"/>
        </w:rPr>
      </w:pPr>
      <w:r w:rsidRPr="00920311">
        <w:rPr>
          <w:sz w:val="24"/>
          <w:szCs w:val="24"/>
        </w:rPr>
        <w:t>Говорение.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w:t>
      </w:r>
      <w:r w:rsidRPr="00920311">
        <w:rPr>
          <w:sz w:val="24"/>
          <w:szCs w:val="24"/>
        </w:rPr>
        <w:lastRenderedPageBreak/>
        <w:t>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Объём диалога - до 9 реплик со стороны каждого собеседника.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Развитие коммуникативных умений монологической речи: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создание устных связных монологических высказываний с использованием основных коммуникативных типов речи: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повествование/сообщение;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рассуждение;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устное представление (презентация) результатов выполненной проектной работы.</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Объём монологического высказывания - 14-15 фраз.</w:t>
      </w:r>
    </w:p>
    <w:p w:rsidR="00406C32" w:rsidRPr="00920311" w:rsidRDefault="00406C32" w:rsidP="00212137">
      <w:pPr>
        <w:pStyle w:val="25"/>
        <w:shd w:val="clear" w:color="auto" w:fill="auto"/>
        <w:tabs>
          <w:tab w:val="left" w:pos="1791"/>
        </w:tabs>
        <w:spacing w:line="240" w:lineRule="auto"/>
        <w:ind w:firstLine="720"/>
        <w:jc w:val="both"/>
        <w:rPr>
          <w:sz w:val="24"/>
          <w:szCs w:val="24"/>
        </w:rPr>
      </w:pPr>
      <w:r w:rsidRPr="00920311">
        <w:rPr>
          <w:sz w:val="24"/>
          <w:szCs w:val="24"/>
        </w:rPr>
        <w:t>Аудирование.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Развитие коммуникативных умений аудирования: понимание на слух</w:t>
      </w:r>
    </w:p>
    <w:p w:rsidR="00406C32" w:rsidRPr="00920311" w:rsidRDefault="00406C32" w:rsidP="00212137">
      <w:pPr>
        <w:pStyle w:val="25"/>
        <w:shd w:val="clear" w:color="auto" w:fill="auto"/>
        <w:tabs>
          <w:tab w:val="left" w:pos="1373"/>
        </w:tabs>
        <w:spacing w:line="240" w:lineRule="auto"/>
        <w:ind w:firstLine="720"/>
        <w:jc w:val="both"/>
        <w:rPr>
          <w:sz w:val="24"/>
          <w:szCs w:val="24"/>
        </w:rPr>
      </w:pPr>
      <w:r w:rsidRPr="00920311">
        <w:rPr>
          <w:sz w:val="24"/>
          <w:szCs w:val="24"/>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920311">
        <w:rPr>
          <w:sz w:val="24"/>
          <w:szCs w:val="24"/>
        </w:rPr>
        <w:tab/>
        <w:t>с пониманием основного содержания, с пониманием</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нужной/интересующей/запрашиваемой информации.</w:t>
      </w:r>
    </w:p>
    <w:p w:rsidR="00406C32" w:rsidRPr="00920311" w:rsidRDefault="00406C32" w:rsidP="00212137">
      <w:pPr>
        <w:pStyle w:val="25"/>
        <w:shd w:val="clear" w:color="auto" w:fill="auto"/>
        <w:tabs>
          <w:tab w:val="left" w:pos="4358"/>
          <w:tab w:val="left" w:pos="8054"/>
        </w:tabs>
        <w:spacing w:line="240" w:lineRule="auto"/>
        <w:ind w:firstLine="720"/>
        <w:jc w:val="both"/>
        <w:rPr>
          <w:sz w:val="24"/>
          <w:szCs w:val="24"/>
        </w:rPr>
      </w:pPr>
      <w:r w:rsidRPr="00920311">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066712">
        <w:rPr>
          <w:sz w:val="24"/>
          <w:szCs w:val="24"/>
        </w:rPr>
        <w:t xml:space="preserve">а слух тексте, отделять главную информацию </w:t>
      </w:r>
      <w:r w:rsidRPr="00920311">
        <w:rPr>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Время звучания текста/текстов для аудирования - до 2,5 минуты.</w:t>
      </w:r>
    </w:p>
    <w:p w:rsidR="00406C32" w:rsidRPr="00920311" w:rsidRDefault="00406C32" w:rsidP="00212137">
      <w:pPr>
        <w:pStyle w:val="25"/>
        <w:shd w:val="clear" w:color="auto" w:fill="auto"/>
        <w:tabs>
          <w:tab w:val="left" w:pos="1767"/>
        </w:tabs>
        <w:spacing w:line="240" w:lineRule="auto"/>
        <w:ind w:firstLine="720"/>
        <w:jc w:val="both"/>
        <w:rPr>
          <w:sz w:val="24"/>
          <w:szCs w:val="24"/>
        </w:rPr>
      </w:pPr>
      <w:r w:rsidRPr="00920311">
        <w:rPr>
          <w:sz w:val="24"/>
          <w:szCs w:val="24"/>
        </w:rPr>
        <w:lastRenderedPageBreak/>
        <w:t>Смысловое чтение.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Чтение несплошных текстов (таблиц, диаграмм, графиков и других) и понимание представленной в них информации.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Объём текста/текстов для чтения - до 600-800 слов.</w:t>
      </w:r>
    </w:p>
    <w:p w:rsidR="00406C32" w:rsidRPr="00920311" w:rsidRDefault="00406C32" w:rsidP="00212137">
      <w:pPr>
        <w:pStyle w:val="25"/>
        <w:shd w:val="clear" w:color="auto" w:fill="auto"/>
        <w:tabs>
          <w:tab w:val="left" w:pos="1758"/>
        </w:tabs>
        <w:spacing w:line="240" w:lineRule="auto"/>
        <w:ind w:firstLine="720"/>
        <w:jc w:val="both"/>
        <w:rPr>
          <w:sz w:val="24"/>
          <w:szCs w:val="24"/>
        </w:rPr>
      </w:pPr>
      <w:r w:rsidRPr="00920311">
        <w:rPr>
          <w:sz w:val="24"/>
          <w:szCs w:val="24"/>
        </w:rPr>
        <w:t>Письменная речь.</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Развитие умений письменной речи: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заполнение анкет и формуляров в соответствии с нормами, принятыми в стране/странах изучаемого языка;</w:t>
      </w:r>
    </w:p>
    <w:p w:rsidR="00406C32" w:rsidRDefault="00406C32" w:rsidP="00212137">
      <w:pPr>
        <w:pStyle w:val="25"/>
        <w:shd w:val="clear" w:color="auto" w:fill="auto"/>
        <w:spacing w:line="240" w:lineRule="auto"/>
        <w:ind w:firstLine="720"/>
        <w:jc w:val="both"/>
        <w:rPr>
          <w:sz w:val="24"/>
          <w:szCs w:val="24"/>
        </w:rPr>
      </w:pPr>
      <w:r w:rsidRPr="00920311">
        <w:rPr>
          <w:sz w:val="24"/>
          <w:szCs w:val="24"/>
        </w:rPr>
        <w:t xml:space="preserve">написание резюме </w:t>
      </w:r>
      <w:r w:rsidRPr="00920311">
        <w:rPr>
          <w:sz w:val="24"/>
          <w:szCs w:val="24"/>
          <w:lang w:bidi="en-US"/>
        </w:rPr>
        <w:t>(</w:t>
      </w:r>
      <w:r w:rsidRPr="00920311">
        <w:rPr>
          <w:sz w:val="24"/>
          <w:szCs w:val="24"/>
          <w:lang w:val="en-US" w:bidi="en-US"/>
        </w:rPr>
        <w:t>CV</w:t>
      </w:r>
      <w:r w:rsidRPr="00920311">
        <w:rPr>
          <w:sz w:val="24"/>
          <w:szCs w:val="24"/>
          <w:lang w:bidi="en-US"/>
        </w:rPr>
        <w:t xml:space="preserve">) </w:t>
      </w:r>
      <w:r w:rsidRPr="00920311">
        <w:rPr>
          <w:sz w:val="24"/>
          <w:szCs w:val="24"/>
        </w:rPr>
        <w:t>с сообщением основных сведений о себе в соответствии с нормами, принятыми в стране/странах изучаемого языка;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заполнение таблицы: краткая фиксация содержания прочитанного/ прослушанного текста или дополнение информации в таблице;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письменное предоставление результатов выполненной проектной работы, в том числе в форме презентации, объём - до 180 слов.</w:t>
      </w:r>
    </w:p>
    <w:p w:rsidR="00406C32" w:rsidRPr="00920311" w:rsidRDefault="00406C32" w:rsidP="00212137">
      <w:pPr>
        <w:pStyle w:val="25"/>
        <w:shd w:val="clear" w:color="auto" w:fill="auto"/>
        <w:tabs>
          <w:tab w:val="left" w:pos="1577"/>
        </w:tabs>
        <w:spacing w:line="240" w:lineRule="auto"/>
        <w:ind w:firstLine="720"/>
        <w:jc w:val="both"/>
        <w:rPr>
          <w:sz w:val="24"/>
          <w:szCs w:val="24"/>
        </w:rPr>
      </w:pPr>
      <w:r w:rsidRPr="00920311">
        <w:rPr>
          <w:sz w:val="24"/>
          <w:szCs w:val="24"/>
        </w:rPr>
        <w:t>Языковые знания и навыки.</w:t>
      </w:r>
    </w:p>
    <w:p w:rsidR="00406C32" w:rsidRPr="00920311" w:rsidRDefault="00406C32" w:rsidP="00212137">
      <w:pPr>
        <w:pStyle w:val="25"/>
        <w:shd w:val="clear" w:color="auto" w:fill="auto"/>
        <w:tabs>
          <w:tab w:val="left" w:pos="1774"/>
        </w:tabs>
        <w:spacing w:line="240" w:lineRule="auto"/>
        <w:ind w:firstLine="720"/>
        <w:jc w:val="both"/>
        <w:rPr>
          <w:sz w:val="24"/>
          <w:szCs w:val="24"/>
        </w:rPr>
      </w:pPr>
      <w:r w:rsidRPr="00920311">
        <w:rPr>
          <w:sz w:val="24"/>
          <w:szCs w:val="24"/>
        </w:rPr>
        <w:t>Фонетическая сторона речи.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Различение на слух (без ошибок, ведущих к сбою в коммуникации) произношение </w:t>
      </w:r>
      <w:r w:rsidRPr="00920311">
        <w:rPr>
          <w:sz w:val="24"/>
          <w:szCs w:val="24"/>
        </w:rPr>
        <w:lastRenderedPageBreak/>
        <w:t>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406C32" w:rsidRPr="00920311" w:rsidRDefault="00406C32" w:rsidP="00212137">
      <w:pPr>
        <w:pStyle w:val="25"/>
        <w:shd w:val="clear" w:color="auto" w:fill="auto"/>
        <w:tabs>
          <w:tab w:val="left" w:pos="1774"/>
        </w:tabs>
        <w:spacing w:line="240" w:lineRule="auto"/>
        <w:ind w:firstLine="720"/>
        <w:jc w:val="both"/>
        <w:rPr>
          <w:sz w:val="24"/>
          <w:szCs w:val="24"/>
        </w:rPr>
      </w:pPr>
      <w:r w:rsidRPr="00920311">
        <w:rPr>
          <w:sz w:val="24"/>
          <w:szCs w:val="24"/>
        </w:rPr>
        <w:t>Орфография и пунктуация.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Правильное написание изученных слов.</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w:t>
      </w:r>
      <w:r w:rsidR="00066712">
        <w:rPr>
          <w:sz w:val="24"/>
          <w:szCs w:val="24"/>
        </w:rPr>
        <w:t>сутствие точки после заголовка.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06C32" w:rsidRPr="00920311" w:rsidRDefault="00406C32" w:rsidP="00212137">
      <w:pPr>
        <w:pStyle w:val="25"/>
        <w:shd w:val="clear" w:color="auto" w:fill="auto"/>
        <w:tabs>
          <w:tab w:val="left" w:pos="1798"/>
        </w:tabs>
        <w:spacing w:line="240" w:lineRule="auto"/>
        <w:ind w:firstLine="720"/>
        <w:jc w:val="both"/>
        <w:rPr>
          <w:sz w:val="24"/>
          <w:szCs w:val="24"/>
        </w:rPr>
      </w:pPr>
      <w:r w:rsidRPr="00920311">
        <w:rPr>
          <w:sz w:val="24"/>
          <w:szCs w:val="24"/>
        </w:rPr>
        <w:t>Лексическая сторона речи.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Основные способы словообразования: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аффиксация:</w:t>
      </w:r>
    </w:p>
    <w:p w:rsidR="00406C32" w:rsidRDefault="00406C32" w:rsidP="00212137">
      <w:pPr>
        <w:pStyle w:val="25"/>
        <w:shd w:val="clear" w:color="auto" w:fill="auto"/>
        <w:spacing w:line="240" w:lineRule="auto"/>
        <w:ind w:firstLine="720"/>
        <w:jc w:val="both"/>
        <w:rPr>
          <w:sz w:val="24"/>
          <w:szCs w:val="24"/>
          <w:lang w:bidi="en-US"/>
        </w:rPr>
      </w:pPr>
      <w:r w:rsidRPr="00920311">
        <w:rPr>
          <w:sz w:val="24"/>
          <w:szCs w:val="24"/>
        </w:rPr>
        <w:t xml:space="preserve">образование глаголов при помощи префиксов </w:t>
      </w:r>
      <w:r w:rsidRPr="00920311">
        <w:rPr>
          <w:sz w:val="24"/>
          <w:szCs w:val="24"/>
          <w:lang w:val="en-US" w:bidi="en-US"/>
        </w:rPr>
        <w:t>dis</w:t>
      </w:r>
      <w:r w:rsidRPr="00920311">
        <w:rPr>
          <w:sz w:val="24"/>
          <w:szCs w:val="24"/>
          <w:lang w:bidi="en-US"/>
        </w:rPr>
        <w:t xml:space="preserve">-, </w:t>
      </w:r>
      <w:r w:rsidRPr="00920311">
        <w:rPr>
          <w:sz w:val="24"/>
          <w:szCs w:val="24"/>
          <w:lang w:val="en-US" w:bidi="en-US"/>
        </w:rPr>
        <w:t>mis</w:t>
      </w:r>
      <w:r w:rsidRPr="00920311">
        <w:rPr>
          <w:sz w:val="24"/>
          <w:szCs w:val="24"/>
          <w:lang w:bidi="en-US"/>
        </w:rPr>
        <w:t xml:space="preserve">-, </w:t>
      </w:r>
      <w:r w:rsidRPr="00920311">
        <w:rPr>
          <w:sz w:val="24"/>
          <w:szCs w:val="24"/>
          <w:lang w:val="en-US" w:bidi="en-US"/>
        </w:rPr>
        <w:t>re</w:t>
      </w:r>
      <w:r w:rsidRPr="00920311">
        <w:rPr>
          <w:sz w:val="24"/>
          <w:szCs w:val="24"/>
          <w:lang w:bidi="en-US"/>
        </w:rPr>
        <w:t xml:space="preserve">-, </w:t>
      </w:r>
      <w:r w:rsidRPr="00920311">
        <w:rPr>
          <w:sz w:val="24"/>
          <w:szCs w:val="24"/>
          <w:lang w:val="en-US" w:bidi="en-US"/>
        </w:rPr>
        <w:t>over</w:t>
      </w:r>
      <w:r w:rsidRPr="00920311">
        <w:rPr>
          <w:sz w:val="24"/>
          <w:szCs w:val="24"/>
          <w:lang w:bidi="en-US"/>
        </w:rPr>
        <w:t xml:space="preserve">-, </w:t>
      </w:r>
      <w:r w:rsidRPr="00920311">
        <w:rPr>
          <w:sz w:val="24"/>
          <w:szCs w:val="24"/>
          <w:lang w:val="en-US" w:bidi="en-US"/>
        </w:rPr>
        <w:t>under</w:t>
      </w:r>
      <w:r w:rsidRPr="00920311">
        <w:rPr>
          <w:sz w:val="24"/>
          <w:szCs w:val="24"/>
          <w:lang w:bidi="en-US"/>
        </w:rPr>
        <w:t xml:space="preserve">- </w:t>
      </w:r>
      <w:r w:rsidRPr="00920311">
        <w:rPr>
          <w:sz w:val="24"/>
          <w:szCs w:val="24"/>
        </w:rPr>
        <w:t xml:space="preserve">и суффиксов </w:t>
      </w:r>
      <w:r w:rsidRPr="00920311">
        <w:rPr>
          <w:sz w:val="24"/>
          <w:szCs w:val="24"/>
          <w:lang w:bidi="en-US"/>
        </w:rPr>
        <w:t>-</w:t>
      </w:r>
      <w:r w:rsidRPr="00920311">
        <w:rPr>
          <w:sz w:val="24"/>
          <w:szCs w:val="24"/>
          <w:lang w:val="en-US" w:bidi="en-US"/>
        </w:rPr>
        <w:t>ise</w:t>
      </w:r>
      <w:r w:rsidRPr="00920311">
        <w:rPr>
          <w:sz w:val="24"/>
          <w:szCs w:val="24"/>
          <w:lang w:bidi="en-US"/>
        </w:rPr>
        <w:t>/-</w:t>
      </w:r>
      <w:r w:rsidRPr="00920311">
        <w:rPr>
          <w:sz w:val="24"/>
          <w:szCs w:val="24"/>
          <w:lang w:val="en-US" w:bidi="en-US"/>
        </w:rPr>
        <w:t>ize</w:t>
      </w:r>
      <w:r w:rsidRPr="00920311">
        <w:rPr>
          <w:sz w:val="24"/>
          <w:szCs w:val="24"/>
          <w:lang w:bidi="en-US"/>
        </w:rPr>
        <w:t>, -</w:t>
      </w:r>
      <w:r w:rsidRPr="00920311">
        <w:rPr>
          <w:sz w:val="24"/>
          <w:szCs w:val="24"/>
          <w:lang w:val="en-US" w:bidi="en-US"/>
        </w:rPr>
        <w:t>en</w:t>
      </w:r>
      <w:r w:rsidRPr="00920311">
        <w:rPr>
          <w:sz w:val="24"/>
          <w:szCs w:val="24"/>
          <w:lang w:bidi="en-US"/>
        </w:rPr>
        <w:t>;</w:t>
      </w:r>
    </w:p>
    <w:p w:rsidR="00066712" w:rsidRPr="00920311" w:rsidRDefault="00066712" w:rsidP="00212137">
      <w:pPr>
        <w:pStyle w:val="25"/>
        <w:shd w:val="clear" w:color="auto" w:fill="auto"/>
        <w:spacing w:line="240" w:lineRule="auto"/>
        <w:ind w:firstLine="720"/>
        <w:jc w:val="both"/>
        <w:rPr>
          <w:sz w:val="24"/>
          <w:szCs w:val="24"/>
        </w:rPr>
      </w:pPr>
      <w:r>
        <w:rPr>
          <w:sz w:val="24"/>
          <w:szCs w:val="24"/>
          <w:lang w:bidi="en-US"/>
        </w:rPr>
        <w:t>словосложение: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образование имён существительных при помощи префиксов </w:t>
      </w:r>
      <w:r w:rsidRPr="00920311">
        <w:rPr>
          <w:sz w:val="24"/>
          <w:szCs w:val="24"/>
          <w:lang w:val="en-US" w:bidi="en-US"/>
        </w:rPr>
        <w:t>un</w:t>
      </w:r>
      <w:r w:rsidRPr="00920311">
        <w:rPr>
          <w:sz w:val="24"/>
          <w:szCs w:val="24"/>
          <w:lang w:bidi="en-US"/>
        </w:rPr>
        <w:t xml:space="preserve">-, </w:t>
      </w:r>
      <w:r w:rsidRPr="00920311">
        <w:rPr>
          <w:sz w:val="24"/>
          <w:szCs w:val="24"/>
          <w:lang w:val="en-US" w:bidi="en-US"/>
        </w:rPr>
        <w:t>in</w:t>
      </w:r>
      <w:r w:rsidRPr="00920311">
        <w:rPr>
          <w:sz w:val="24"/>
          <w:szCs w:val="24"/>
          <w:lang w:bidi="en-US"/>
        </w:rPr>
        <w:t>-/</w:t>
      </w:r>
      <w:r w:rsidRPr="00920311">
        <w:rPr>
          <w:sz w:val="24"/>
          <w:szCs w:val="24"/>
          <w:lang w:val="en-US" w:bidi="en-US"/>
        </w:rPr>
        <w:t>im</w:t>
      </w:r>
      <w:r w:rsidRPr="00920311">
        <w:rPr>
          <w:sz w:val="24"/>
          <w:szCs w:val="24"/>
          <w:lang w:bidi="en-US"/>
        </w:rPr>
        <w:t xml:space="preserve">-, </w:t>
      </w:r>
      <w:r w:rsidRPr="00920311">
        <w:rPr>
          <w:sz w:val="24"/>
          <w:szCs w:val="24"/>
          <w:lang w:val="en-US" w:bidi="en-US"/>
        </w:rPr>
        <w:t>il</w:t>
      </w:r>
      <w:r w:rsidRPr="00920311">
        <w:rPr>
          <w:sz w:val="24"/>
          <w:szCs w:val="24"/>
          <w:lang w:bidi="en-US"/>
        </w:rPr>
        <w:t>-/</w:t>
      </w:r>
      <w:r w:rsidRPr="00920311">
        <w:rPr>
          <w:sz w:val="24"/>
          <w:szCs w:val="24"/>
          <w:lang w:val="en-US" w:bidi="en-US"/>
        </w:rPr>
        <w:t>ir</w:t>
      </w:r>
      <w:r w:rsidRPr="00920311">
        <w:rPr>
          <w:sz w:val="24"/>
          <w:szCs w:val="24"/>
          <w:lang w:bidi="en-US"/>
        </w:rPr>
        <w:t xml:space="preserve">- </w:t>
      </w:r>
      <w:r w:rsidRPr="00920311">
        <w:rPr>
          <w:sz w:val="24"/>
          <w:szCs w:val="24"/>
        </w:rPr>
        <w:t xml:space="preserve">и суффиксов </w:t>
      </w:r>
      <w:r w:rsidRPr="00920311">
        <w:rPr>
          <w:sz w:val="24"/>
          <w:szCs w:val="24"/>
          <w:lang w:bidi="en-US"/>
        </w:rPr>
        <w:t>-</w:t>
      </w:r>
      <w:r w:rsidRPr="00920311">
        <w:rPr>
          <w:sz w:val="24"/>
          <w:szCs w:val="24"/>
          <w:lang w:val="en-US" w:bidi="en-US"/>
        </w:rPr>
        <w:t>ance</w:t>
      </w:r>
      <w:r w:rsidRPr="00920311">
        <w:rPr>
          <w:sz w:val="24"/>
          <w:szCs w:val="24"/>
          <w:lang w:bidi="en-US"/>
        </w:rPr>
        <w:t>/-</w:t>
      </w:r>
      <w:r w:rsidRPr="00920311">
        <w:rPr>
          <w:sz w:val="24"/>
          <w:szCs w:val="24"/>
          <w:lang w:val="en-US" w:bidi="en-US"/>
        </w:rPr>
        <w:t>ence</w:t>
      </w:r>
      <w:r w:rsidRPr="00920311">
        <w:rPr>
          <w:sz w:val="24"/>
          <w:szCs w:val="24"/>
          <w:lang w:bidi="en-US"/>
        </w:rPr>
        <w:t>, -</w:t>
      </w:r>
      <w:r w:rsidRPr="00920311">
        <w:rPr>
          <w:sz w:val="24"/>
          <w:szCs w:val="24"/>
          <w:lang w:val="en-US" w:bidi="en-US"/>
        </w:rPr>
        <w:t>er</w:t>
      </w:r>
      <w:r w:rsidRPr="00920311">
        <w:rPr>
          <w:sz w:val="24"/>
          <w:szCs w:val="24"/>
          <w:lang w:bidi="en-US"/>
        </w:rPr>
        <w:t>/-</w:t>
      </w:r>
      <w:r w:rsidRPr="00920311">
        <w:rPr>
          <w:sz w:val="24"/>
          <w:szCs w:val="24"/>
          <w:lang w:val="en-US" w:bidi="en-US"/>
        </w:rPr>
        <w:t>or</w:t>
      </w:r>
      <w:r w:rsidRPr="00920311">
        <w:rPr>
          <w:sz w:val="24"/>
          <w:szCs w:val="24"/>
          <w:lang w:bidi="en-US"/>
        </w:rPr>
        <w:t>, -</w:t>
      </w:r>
      <w:r w:rsidRPr="00920311">
        <w:rPr>
          <w:sz w:val="24"/>
          <w:szCs w:val="24"/>
          <w:lang w:val="en-US" w:bidi="en-US"/>
        </w:rPr>
        <w:t>ing</w:t>
      </w:r>
      <w:r w:rsidRPr="00920311">
        <w:rPr>
          <w:sz w:val="24"/>
          <w:szCs w:val="24"/>
          <w:lang w:bidi="en-US"/>
        </w:rPr>
        <w:t>, -</w:t>
      </w:r>
      <w:r w:rsidRPr="00920311">
        <w:rPr>
          <w:sz w:val="24"/>
          <w:szCs w:val="24"/>
          <w:lang w:val="en-US" w:bidi="en-US"/>
        </w:rPr>
        <w:t>ist</w:t>
      </w:r>
      <w:r w:rsidRPr="00920311">
        <w:rPr>
          <w:sz w:val="24"/>
          <w:szCs w:val="24"/>
          <w:lang w:bidi="en-US"/>
        </w:rPr>
        <w:t>, -</w:t>
      </w:r>
      <w:r w:rsidRPr="00920311">
        <w:rPr>
          <w:sz w:val="24"/>
          <w:szCs w:val="24"/>
          <w:lang w:val="en-US" w:bidi="en-US"/>
        </w:rPr>
        <w:t>ity</w:t>
      </w:r>
      <w:r w:rsidRPr="00920311">
        <w:rPr>
          <w:sz w:val="24"/>
          <w:szCs w:val="24"/>
          <w:lang w:bidi="en-US"/>
        </w:rPr>
        <w:t>, -</w:t>
      </w:r>
      <w:r w:rsidRPr="00920311">
        <w:rPr>
          <w:sz w:val="24"/>
          <w:szCs w:val="24"/>
          <w:lang w:val="en-US" w:bidi="en-US"/>
        </w:rPr>
        <w:t>ment</w:t>
      </w:r>
      <w:r w:rsidRPr="00920311">
        <w:rPr>
          <w:sz w:val="24"/>
          <w:szCs w:val="24"/>
          <w:lang w:bidi="en-US"/>
        </w:rPr>
        <w:t>, -</w:t>
      </w:r>
      <w:r w:rsidRPr="00920311">
        <w:rPr>
          <w:sz w:val="24"/>
          <w:szCs w:val="24"/>
          <w:lang w:val="en-US" w:bidi="en-US"/>
        </w:rPr>
        <w:t>ness</w:t>
      </w:r>
      <w:r w:rsidRPr="00920311">
        <w:rPr>
          <w:sz w:val="24"/>
          <w:szCs w:val="24"/>
          <w:lang w:bidi="en-US"/>
        </w:rPr>
        <w:t>, -</w:t>
      </w:r>
      <w:r w:rsidRPr="00920311">
        <w:rPr>
          <w:sz w:val="24"/>
          <w:szCs w:val="24"/>
          <w:lang w:val="en-US" w:bidi="en-US"/>
        </w:rPr>
        <w:t>sion</w:t>
      </w:r>
      <w:r w:rsidRPr="00920311">
        <w:rPr>
          <w:sz w:val="24"/>
          <w:szCs w:val="24"/>
          <w:lang w:bidi="en-US"/>
        </w:rPr>
        <w:t>/-</w:t>
      </w:r>
      <w:r w:rsidRPr="00920311">
        <w:rPr>
          <w:sz w:val="24"/>
          <w:szCs w:val="24"/>
          <w:lang w:val="en-US" w:bidi="en-US"/>
        </w:rPr>
        <w:t>tion</w:t>
      </w:r>
      <w:r w:rsidRPr="00920311">
        <w:rPr>
          <w:sz w:val="24"/>
          <w:szCs w:val="24"/>
          <w:lang w:bidi="en-US"/>
        </w:rPr>
        <w:t>, -</w:t>
      </w:r>
      <w:r w:rsidRPr="00920311">
        <w:rPr>
          <w:sz w:val="24"/>
          <w:szCs w:val="24"/>
          <w:lang w:val="en-US" w:bidi="en-US"/>
        </w:rPr>
        <w:t>ship</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образование имён прилагательных при помощи префиксов </w:t>
      </w:r>
      <w:r w:rsidRPr="00920311">
        <w:rPr>
          <w:sz w:val="24"/>
          <w:szCs w:val="24"/>
          <w:lang w:val="en-US" w:bidi="en-US"/>
        </w:rPr>
        <w:t>un</w:t>
      </w:r>
      <w:r w:rsidRPr="00920311">
        <w:rPr>
          <w:sz w:val="24"/>
          <w:szCs w:val="24"/>
          <w:lang w:bidi="en-US"/>
        </w:rPr>
        <w:t xml:space="preserve">-, </w:t>
      </w:r>
      <w:r w:rsidRPr="00920311">
        <w:rPr>
          <w:sz w:val="24"/>
          <w:szCs w:val="24"/>
          <w:lang w:val="en-US" w:bidi="en-US"/>
        </w:rPr>
        <w:t>in</w:t>
      </w:r>
      <w:r w:rsidRPr="00920311">
        <w:rPr>
          <w:sz w:val="24"/>
          <w:szCs w:val="24"/>
          <w:lang w:bidi="en-US"/>
        </w:rPr>
        <w:t>-/</w:t>
      </w:r>
      <w:r w:rsidRPr="00920311">
        <w:rPr>
          <w:sz w:val="24"/>
          <w:szCs w:val="24"/>
          <w:lang w:val="en-US" w:bidi="en-US"/>
        </w:rPr>
        <w:t>im</w:t>
      </w:r>
      <w:r w:rsidRPr="00920311">
        <w:rPr>
          <w:sz w:val="24"/>
          <w:szCs w:val="24"/>
          <w:lang w:bidi="en-US"/>
        </w:rPr>
        <w:t xml:space="preserve">-, </w:t>
      </w:r>
      <w:r w:rsidRPr="00920311">
        <w:rPr>
          <w:sz w:val="24"/>
          <w:szCs w:val="24"/>
          <w:lang w:val="en-US" w:bidi="en-US"/>
        </w:rPr>
        <w:t>il</w:t>
      </w:r>
      <w:r w:rsidRPr="00920311">
        <w:rPr>
          <w:sz w:val="24"/>
          <w:szCs w:val="24"/>
          <w:lang w:bidi="en-US"/>
        </w:rPr>
        <w:t>-/</w:t>
      </w:r>
      <w:r w:rsidRPr="00920311">
        <w:rPr>
          <w:sz w:val="24"/>
          <w:szCs w:val="24"/>
          <w:lang w:val="en-US" w:bidi="en-US"/>
        </w:rPr>
        <w:t>ir</w:t>
      </w:r>
      <w:r w:rsidRPr="00920311">
        <w:rPr>
          <w:sz w:val="24"/>
          <w:szCs w:val="24"/>
          <w:lang w:bidi="en-US"/>
        </w:rPr>
        <w:t xml:space="preserve">-, </w:t>
      </w:r>
      <w:r w:rsidRPr="00920311">
        <w:rPr>
          <w:sz w:val="24"/>
          <w:szCs w:val="24"/>
          <w:lang w:val="en-US" w:bidi="en-US"/>
        </w:rPr>
        <w:t>inter</w:t>
      </w:r>
      <w:r w:rsidRPr="00920311">
        <w:rPr>
          <w:sz w:val="24"/>
          <w:szCs w:val="24"/>
          <w:lang w:bidi="en-US"/>
        </w:rPr>
        <w:t xml:space="preserve">-, </w:t>
      </w:r>
      <w:r w:rsidRPr="00920311">
        <w:rPr>
          <w:sz w:val="24"/>
          <w:szCs w:val="24"/>
          <w:lang w:val="en-US" w:bidi="en-US"/>
        </w:rPr>
        <w:t>non</w:t>
      </w:r>
      <w:r w:rsidRPr="00920311">
        <w:rPr>
          <w:sz w:val="24"/>
          <w:szCs w:val="24"/>
          <w:lang w:bidi="en-US"/>
        </w:rPr>
        <w:t xml:space="preserve">-, </w:t>
      </w:r>
      <w:r w:rsidRPr="00920311">
        <w:rPr>
          <w:sz w:val="24"/>
          <w:szCs w:val="24"/>
          <w:lang w:val="en-US" w:bidi="en-US"/>
        </w:rPr>
        <w:t>post</w:t>
      </w:r>
      <w:r w:rsidRPr="00920311">
        <w:rPr>
          <w:sz w:val="24"/>
          <w:szCs w:val="24"/>
          <w:lang w:bidi="en-US"/>
        </w:rPr>
        <w:t xml:space="preserve">-, </w:t>
      </w:r>
      <w:r w:rsidRPr="00920311">
        <w:rPr>
          <w:sz w:val="24"/>
          <w:szCs w:val="24"/>
          <w:lang w:val="en-US" w:bidi="en-US"/>
        </w:rPr>
        <w:t>pre</w:t>
      </w:r>
      <w:r w:rsidRPr="00920311">
        <w:rPr>
          <w:sz w:val="24"/>
          <w:szCs w:val="24"/>
          <w:lang w:bidi="en-US"/>
        </w:rPr>
        <w:t xml:space="preserve">- </w:t>
      </w:r>
      <w:r w:rsidRPr="00920311">
        <w:rPr>
          <w:sz w:val="24"/>
          <w:szCs w:val="24"/>
        </w:rPr>
        <w:t xml:space="preserve">и суффиксов </w:t>
      </w:r>
      <w:r w:rsidRPr="00920311">
        <w:rPr>
          <w:sz w:val="24"/>
          <w:szCs w:val="24"/>
          <w:lang w:bidi="en-US"/>
        </w:rPr>
        <w:t>-</w:t>
      </w:r>
      <w:r w:rsidRPr="00920311">
        <w:rPr>
          <w:sz w:val="24"/>
          <w:szCs w:val="24"/>
          <w:lang w:val="en-US" w:bidi="en-US"/>
        </w:rPr>
        <w:t>able</w:t>
      </w:r>
      <w:r w:rsidRPr="00920311">
        <w:rPr>
          <w:sz w:val="24"/>
          <w:szCs w:val="24"/>
          <w:lang w:bidi="en-US"/>
        </w:rPr>
        <w:t>/-</w:t>
      </w:r>
      <w:r w:rsidRPr="00920311">
        <w:rPr>
          <w:sz w:val="24"/>
          <w:szCs w:val="24"/>
          <w:lang w:val="en-US" w:bidi="en-US"/>
        </w:rPr>
        <w:t>ible</w:t>
      </w:r>
      <w:r w:rsidRPr="00920311">
        <w:rPr>
          <w:sz w:val="24"/>
          <w:szCs w:val="24"/>
          <w:lang w:bidi="en-US"/>
        </w:rPr>
        <w:t>, -</w:t>
      </w:r>
      <w:r w:rsidRPr="00920311">
        <w:rPr>
          <w:sz w:val="24"/>
          <w:szCs w:val="24"/>
          <w:lang w:val="en-US" w:bidi="en-US"/>
        </w:rPr>
        <w:t>al</w:t>
      </w:r>
      <w:r w:rsidRPr="00920311">
        <w:rPr>
          <w:sz w:val="24"/>
          <w:szCs w:val="24"/>
          <w:lang w:bidi="en-US"/>
        </w:rPr>
        <w:t>, -</w:t>
      </w:r>
      <w:r w:rsidRPr="00920311">
        <w:rPr>
          <w:sz w:val="24"/>
          <w:szCs w:val="24"/>
          <w:lang w:val="en-US" w:bidi="en-US"/>
        </w:rPr>
        <w:t>ed</w:t>
      </w:r>
      <w:r w:rsidRPr="00920311">
        <w:rPr>
          <w:sz w:val="24"/>
          <w:szCs w:val="24"/>
          <w:lang w:bidi="en-US"/>
        </w:rPr>
        <w:t>, -</w:t>
      </w:r>
      <w:r w:rsidRPr="00920311">
        <w:rPr>
          <w:sz w:val="24"/>
          <w:szCs w:val="24"/>
          <w:lang w:val="en-US" w:bidi="en-US"/>
        </w:rPr>
        <w:t>ese</w:t>
      </w:r>
      <w:r w:rsidRPr="00920311">
        <w:rPr>
          <w:sz w:val="24"/>
          <w:szCs w:val="24"/>
          <w:lang w:bidi="en-US"/>
        </w:rPr>
        <w:t>, -</w:t>
      </w:r>
      <w:r w:rsidRPr="00920311">
        <w:rPr>
          <w:sz w:val="24"/>
          <w:szCs w:val="24"/>
          <w:lang w:val="en-US" w:bidi="en-US"/>
        </w:rPr>
        <w:t>ful</w:t>
      </w:r>
      <w:r w:rsidRPr="00920311">
        <w:rPr>
          <w:sz w:val="24"/>
          <w:szCs w:val="24"/>
          <w:lang w:bidi="en-US"/>
        </w:rPr>
        <w:t>, -</w:t>
      </w:r>
      <w:r w:rsidRPr="00920311">
        <w:rPr>
          <w:sz w:val="24"/>
          <w:szCs w:val="24"/>
          <w:lang w:val="en-US" w:bidi="en-US"/>
        </w:rPr>
        <w:t>ian</w:t>
      </w:r>
      <w:r w:rsidRPr="00920311">
        <w:rPr>
          <w:sz w:val="24"/>
          <w:szCs w:val="24"/>
          <w:lang w:bidi="en-US"/>
        </w:rPr>
        <w:t>/-</w:t>
      </w:r>
      <w:r w:rsidRPr="00920311">
        <w:rPr>
          <w:sz w:val="24"/>
          <w:szCs w:val="24"/>
          <w:lang w:val="en-US" w:bidi="en-US"/>
        </w:rPr>
        <w:t>an</w:t>
      </w:r>
      <w:r w:rsidRPr="00920311">
        <w:rPr>
          <w:sz w:val="24"/>
          <w:szCs w:val="24"/>
          <w:lang w:bidi="en-US"/>
        </w:rPr>
        <w:t>, -</w:t>
      </w:r>
      <w:r w:rsidRPr="00920311">
        <w:rPr>
          <w:sz w:val="24"/>
          <w:szCs w:val="24"/>
          <w:lang w:val="en-US" w:bidi="en-US"/>
        </w:rPr>
        <w:t>ical</w:t>
      </w:r>
      <w:r w:rsidRPr="00920311">
        <w:rPr>
          <w:sz w:val="24"/>
          <w:szCs w:val="24"/>
          <w:lang w:bidi="en-US"/>
        </w:rPr>
        <w:t>, -</w:t>
      </w:r>
      <w:r w:rsidRPr="00920311">
        <w:rPr>
          <w:sz w:val="24"/>
          <w:szCs w:val="24"/>
          <w:lang w:val="en-US" w:bidi="en-US"/>
        </w:rPr>
        <w:t>ing</w:t>
      </w:r>
      <w:r w:rsidRPr="00920311">
        <w:rPr>
          <w:sz w:val="24"/>
          <w:szCs w:val="24"/>
          <w:lang w:bidi="en-US"/>
        </w:rPr>
        <w:t>, -</w:t>
      </w:r>
      <w:r w:rsidRPr="00920311">
        <w:rPr>
          <w:sz w:val="24"/>
          <w:szCs w:val="24"/>
          <w:lang w:val="en-US" w:bidi="en-US"/>
        </w:rPr>
        <w:t>ish</w:t>
      </w:r>
      <w:r w:rsidRPr="00920311">
        <w:rPr>
          <w:sz w:val="24"/>
          <w:szCs w:val="24"/>
          <w:lang w:bidi="en-US"/>
        </w:rPr>
        <w:t>, -</w:t>
      </w:r>
      <w:r w:rsidRPr="00920311">
        <w:rPr>
          <w:sz w:val="24"/>
          <w:szCs w:val="24"/>
          <w:lang w:val="en-US" w:bidi="en-US"/>
        </w:rPr>
        <w:t>ive</w:t>
      </w:r>
      <w:r w:rsidRPr="00920311">
        <w:rPr>
          <w:sz w:val="24"/>
          <w:szCs w:val="24"/>
          <w:lang w:bidi="en-US"/>
        </w:rPr>
        <w:t>, -</w:t>
      </w:r>
      <w:r w:rsidRPr="00920311">
        <w:rPr>
          <w:sz w:val="24"/>
          <w:szCs w:val="24"/>
          <w:lang w:val="en-US" w:bidi="en-US"/>
        </w:rPr>
        <w:t>less</w:t>
      </w:r>
      <w:r w:rsidRPr="00920311">
        <w:rPr>
          <w:sz w:val="24"/>
          <w:szCs w:val="24"/>
          <w:lang w:bidi="en-US"/>
        </w:rPr>
        <w:t>, -</w:t>
      </w:r>
      <w:r w:rsidRPr="00920311">
        <w:rPr>
          <w:sz w:val="24"/>
          <w:szCs w:val="24"/>
          <w:lang w:val="en-US" w:bidi="en-US"/>
        </w:rPr>
        <w:t>ly</w:t>
      </w:r>
      <w:r w:rsidRPr="00920311">
        <w:rPr>
          <w:sz w:val="24"/>
          <w:szCs w:val="24"/>
          <w:lang w:bidi="en-US"/>
        </w:rPr>
        <w:t>, -</w:t>
      </w:r>
      <w:r w:rsidRPr="00920311">
        <w:rPr>
          <w:sz w:val="24"/>
          <w:szCs w:val="24"/>
          <w:lang w:val="en-US" w:bidi="en-US"/>
        </w:rPr>
        <w:t>ous</w:t>
      </w:r>
      <w:r w:rsidRPr="00920311">
        <w:rPr>
          <w:sz w:val="24"/>
          <w:szCs w:val="24"/>
          <w:lang w:bidi="en-US"/>
        </w:rPr>
        <w:t>, -</w:t>
      </w:r>
      <w:r w:rsidRPr="00920311">
        <w:rPr>
          <w:sz w:val="24"/>
          <w:szCs w:val="24"/>
          <w:lang w:val="en-US" w:bidi="en-US"/>
        </w:rPr>
        <w:t>y</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образование наречий при помощи префиксов </w:t>
      </w:r>
      <w:r w:rsidRPr="00920311">
        <w:rPr>
          <w:sz w:val="24"/>
          <w:szCs w:val="24"/>
          <w:lang w:val="en-US" w:bidi="en-US"/>
        </w:rPr>
        <w:t>un</w:t>
      </w:r>
      <w:r w:rsidRPr="00920311">
        <w:rPr>
          <w:sz w:val="24"/>
          <w:szCs w:val="24"/>
          <w:lang w:bidi="en-US"/>
        </w:rPr>
        <w:t xml:space="preserve">-, </w:t>
      </w:r>
      <w:r w:rsidRPr="00920311">
        <w:rPr>
          <w:sz w:val="24"/>
          <w:szCs w:val="24"/>
          <w:lang w:val="en-US" w:bidi="en-US"/>
        </w:rPr>
        <w:t>in</w:t>
      </w:r>
      <w:r w:rsidRPr="00920311">
        <w:rPr>
          <w:sz w:val="24"/>
          <w:szCs w:val="24"/>
          <w:lang w:bidi="en-US"/>
        </w:rPr>
        <w:t>-/</w:t>
      </w:r>
      <w:r w:rsidRPr="00920311">
        <w:rPr>
          <w:sz w:val="24"/>
          <w:szCs w:val="24"/>
          <w:lang w:val="en-US" w:bidi="en-US"/>
        </w:rPr>
        <w:t>im</w:t>
      </w:r>
      <w:r w:rsidRPr="00920311">
        <w:rPr>
          <w:sz w:val="24"/>
          <w:szCs w:val="24"/>
          <w:lang w:bidi="en-US"/>
        </w:rPr>
        <w:t xml:space="preserve">-, </w:t>
      </w:r>
      <w:r w:rsidRPr="00920311">
        <w:rPr>
          <w:sz w:val="24"/>
          <w:szCs w:val="24"/>
          <w:lang w:val="en-US" w:bidi="en-US"/>
        </w:rPr>
        <w:t>il</w:t>
      </w:r>
      <w:r w:rsidRPr="00920311">
        <w:rPr>
          <w:sz w:val="24"/>
          <w:szCs w:val="24"/>
          <w:lang w:bidi="en-US"/>
        </w:rPr>
        <w:t>-/</w:t>
      </w:r>
      <w:r w:rsidRPr="00920311">
        <w:rPr>
          <w:sz w:val="24"/>
          <w:szCs w:val="24"/>
          <w:lang w:val="en-US" w:bidi="en-US"/>
        </w:rPr>
        <w:t>ir</w:t>
      </w:r>
      <w:r w:rsidRPr="00920311">
        <w:rPr>
          <w:sz w:val="24"/>
          <w:szCs w:val="24"/>
          <w:lang w:bidi="en-US"/>
        </w:rPr>
        <w:t xml:space="preserve">- </w:t>
      </w:r>
      <w:r w:rsidRPr="00920311">
        <w:rPr>
          <w:sz w:val="24"/>
          <w:szCs w:val="24"/>
        </w:rPr>
        <w:t xml:space="preserve">и суффикса </w:t>
      </w:r>
      <w:r w:rsidRPr="00920311">
        <w:rPr>
          <w:sz w:val="24"/>
          <w:szCs w:val="24"/>
          <w:lang w:bidi="en-US"/>
        </w:rPr>
        <w:t>-</w:t>
      </w:r>
      <w:r w:rsidRPr="00920311">
        <w:rPr>
          <w:sz w:val="24"/>
          <w:szCs w:val="24"/>
          <w:lang w:val="en-US" w:bidi="en-US"/>
        </w:rPr>
        <w:t>ly</w:t>
      </w:r>
      <w:r w:rsidRPr="00920311">
        <w:rPr>
          <w:sz w:val="24"/>
          <w:szCs w:val="24"/>
          <w:lang w:bidi="en-US"/>
        </w:rPr>
        <w:t>;</w:t>
      </w:r>
    </w:p>
    <w:p w:rsidR="00406C32" w:rsidRDefault="00406C32" w:rsidP="00212137">
      <w:pPr>
        <w:pStyle w:val="25"/>
        <w:shd w:val="clear" w:color="auto" w:fill="auto"/>
        <w:spacing w:line="240" w:lineRule="auto"/>
        <w:ind w:firstLine="720"/>
        <w:jc w:val="both"/>
        <w:rPr>
          <w:sz w:val="24"/>
          <w:szCs w:val="24"/>
          <w:lang w:bidi="en-US"/>
        </w:rPr>
      </w:pPr>
      <w:r w:rsidRPr="00920311">
        <w:rPr>
          <w:sz w:val="24"/>
          <w:szCs w:val="24"/>
        </w:rPr>
        <w:t xml:space="preserve">образование числительных при помощи суффиксов </w:t>
      </w:r>
      <w:r w:rsidRPr="00920311">
        <w:rPr>
          <w:sz w:val="24"/>
          <w:szCs w:val="24"/>
          <w:lang w:bidi="en-US"/>
        </w:rPr>
        <w:t>-</w:t>
      </w:r>
      <w:r w:rsidRPr="00920311">
        <w:rPr>
          <w:sz w:val="24"/>
          <w:szCs w:val="24"/>
          <w:lang w:val="en-US" w:bidi="en-US"/>
        </w:rPr>
        <w:t>teen</w:t>
      </w:r>
      <w:r w:rsidRPr="00920311">
        <w:rPr>
          <w:sz w:val="24"/>
          <w:szCs w:val="24"/>
          <w:lang w:bidi="en-US"/>
        </w:rPr>
        <w:t>, -</w:t>
      </w:r>
      <w:r w:rsidRPr="00920311">
        <w:rPr>
          <w:sz w:val="24"/>
          <w:szCs w:val="24"/>
          <w:lang w:val="en-US" w:bidi="en-US"/>
        </w:rPr>
        <w:t>ty</w:t>
      </w:r>
      <w:r w:rsidRPr="00920311">
        <w:rPr>
          <w:sz w:val="24"/>
          <w:szCs w:val="24"/>
          <w:lang w:bidi="en-US"/>
        </w:rPr>
        <w:t>, -</w:t>
      </w:r>
      <w:r w:rsidRPr="00920311">
        <w:rPr>
          <w:sz w:val="24"/>
          <w:szCs w:val="24"/>
          <w:lang w:val="en-US" w:bidi="en-US"/>
        </w:rPr>
        <w:t>th</w:t>
      </w:r>
      <w:r w:rsidRPr="00920311">
        <w:rPr>
          <w:sz w:val="24"/>
          <w:szCs w:val="24"/>
          <w:lang w:bidi="en-US"/>
        </w:rPr>
        <w:t>;</w:t>
      </w:r>
    </w:p>
    <w:p w:rsidR="00406C32" w:rsidRPr="00920311" w:rsidRDefault="00066712" w:rsidP="00212137">
      <w:pPr>
        <w:pStyle w:val="25"/>
        <w:shd w:val="clear" w:color="auto" w:fill="auto"/>
        <w:tabs>
          <w:tab w:val="right" w:pos="3570"/>
          <w:tab w:val="left" w:pos="3834"/>
          <w:tab w:val="right" w:pos="9744"/>
        </w:tabs>
        <w:spacing w:line="240" w:lineRule="auto"/>
        <w:ind w:firstLine="720"/>
        <w:jc w:val="both"/>
        <w:rPr>
          <w:sz w:val="24"/>
          <w:szCs w:val="24"/>
        </w:rPr>
      </w:pPr>
      <w:r>
        <w:rPr>
          <w:sz w:val="24"/>
          <w:szCs w:val="24"/>
        </w:rPr>
        <w:t>образование</w:t>
      </w:r>
      <w:r>
        <w:rPr>
          <w:sz w:val="24"/>
          <w:szCs w:val="24"/>
        </w:rPr>
        <w:tab/>
        <w:t xml:space="preserve"> сложных </w:t>
      </w:r>
      <w:r w:rsidR="00406C32" w:rsidRPr="00920311">
        <w:rPr>
          <w:sz w:val="24"/>
          <w:szCs w:val="24"/>
        </w:rPr>
        <w:t>существи</w:t>
      </w:r>
      <w:r>
        <w:rPr>
          <w:sz w:val="24"/>
          <w:szCs w:val="24"/>
        </w:rPr>
        <w:t xml:space="preserve">тельных путём соединения основ </w:t>
      </w:r>
      <w:r w:rsidR="00406C32" w:rsidRPr="00920311">
        <w:rPr>
          <w:sz w:val="24"/>
          <w:szCs w:val="24"/>
        </w:rPr>
        <w:t xml:space="preserve">существительных </w:t>
      </w:r>
      <w:r w:rsidR="00406C32" w:rsidRPr="00920311">
        <w:rPr>
          <w:sz w:val="24"/>
          <w:szCs w:val="24"/>
          <w:lang w:bidi="en-US"/>
        </w:rPr>
        <w:t>(</w:t>
      </w:r>
      <w:r w:rsidR="00406C32" w:rsidRPr="00920311">
        <w:rPr>
          <w:sz w:val="24"/>
          <w:szCs w:val="24"/>
          <w:lang w:val="en-US" w:bidi="en-US"/>
        </w:rPr>
        <w:t>football</w:t>
      </w:r>
      <w:r w:rsidR="00406C32"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образование сложных существительных путём соединения основы прилагательного с основой существительного </w:t>
      </w:r>
      <w:r w:rsidRPr="00920311">
        <w:rPr>
          <w:sz w:val="24"/>
          <w:szCs w:val="24"/>
          <w:lang w:bidi="en-US"/>
        </w:rPr>
        <w:t>(</w:t>
      </w:r>
      <w:r w:rsidRPr="00920311">
        <w:rPr>
          <w:sz w:val="24"/>
          <w:szCs w:val="24"/>
          <w:lang w:val="en-US" w:bidi="en-US"/>
        </w:rPr>
        <w:t>blue</w:t>
      </w:r>
      <w:r w:rsidRPr="00920311">
        <w:rPr>
          <w:sz w:val="24"/>
          <w:szCs w:val="24"/>
          <w:lang w:bidi="en-US"/>
        </w:rPr>
        <w:t>-</w:t>
      </w:r>
      <w:r w:rsidRPr="00920311">
        <w:rPr>
          <w:sz w:val="24"/>
          <w:szCs w:val="24"/>
          <w:lang w:val="en-US" w:bidi="en-US"/>
        </w:rPr>
        <w:t>bell</w:t>
      </w:r>
      <w:r w:rsidRPr="00920311">
        <w:rPr>
          <w:sz w:val="24"/>
          <w:szCs w:val="24"/>
          <w:lang w:bidi="en-US"/>
        </w:rPr>
        <w:t>);</w:t>
      </w:r>
    </w:p>
    <w:p w:rsidR="00406C32" w:rsidRPr="00920311" w:rsidRDefault="00066712" w:rsidP="00212137">
      <w:pPr>
        <w:pStyle w:val="25"/>
        <w:shd w:val="clear" w:color="auto" w:fill="auto"/>
        <w:tabs>
          <w:tab w:val="right" w:pos="3570"/>
          <w:tab w:val="left" w:pos="3834"/>
          <w:tab w:val="right" w:pos="9744"/>
        </w:tabs>
        <w:spacing w:line="240" w:lineRule="auto"/>
        <w:ind w:firstLine="720"/>
        <w:jc w:val="both"/>
        <w:rPr>
          <w:sz w:val="24"/>
          <w:szCs w:val="24"/>
        </w:rPr>
      </w:pPr>
      <w:r>
        <w:rPr>
          <w:sz w:val="24"/>
          <w:szCs w:val="24"/>
        </w:rPr>
        <w:t>образование</w:t>
      </w:r>
      <w:r>
        <w:rPr>
          <w:sz w:val="24"/>
          <w:szCs w:val="24"/>
        </w:rPr>
        <w:tab/>
        <w:t xml:space="preserve">сложных </w:t>
      </w:r>
      <w:r w:rsidR="00406C32" w:rsidRPr="00920311">
        <w:rPr>
          <w:sz w:val="24"/>
          <w:szCs w:val="24"/>
        </w:rPr>
        <w:t>с</w:t>
      </w:r>
      <w:r>
        <w:rPr>
          <w:sz w:val="24"/>
          <w:szCs w:val="24"/>
        </w:rPr>
        <w:t xml:space="preserve">уществительных путём соединения основ </w:t>
      </w:r>
      <w:r w:rsidR="00406C32" w:rsidRPr="00920311">
        <w:rPr>
          <w:sz w:val="24"/>
          <w:szCs w:val="24"/>
        </w:rPr>
        <w:t xml:space="preserve">существительных с предлогом </w:t>
      </w:r>
      <w:r w:rsidR="00406C32" w:rsidRPr="00920311">
        <w:rPr>
          <w:sz w:val="24"/>
          <w:szCs w:val="24"/>
          <w:lang w:bidi="en-US"/>
        </w:rPr>
        <w:t>(</w:t>
      </w:r>
      <w:r w:rsidR="00406C32" w:rsidRPr="00920311">
        <w:rPr>
          <w:sz w:val="24"/>
          <w:szCs w:val="24"/>
          <w:lang w:val="en-US" w:bidi="en-US"/>
        </w:rPr>
        <w:t>father</w:t>
      </w:r>
      <w:r w:rsidR="00406C32" w:rsidRPr="00920311">
        <w:rPr>
          <w:sz w:val="24"/>
          <w:szCs w:val="24"/>
          <w:lang w:bidi="en-US"/>
        </w:rPr>
        <w:t>-</w:t>
      </w:r>
      <w:r w:rsidR="00406C32" w:rsidRPr="00920311">
        <w:rPr>
          <w:sz w:val="24"/>
          <w:szCs w:val="24"/>
          <w:lang w:val="en-US" w:bidi="en-US"/>
        </w:rPr>
        <w:t>in</w:t>
      </w:r>
      <w:r w:rsidR="00406C32" w:rsidRPr="00920311">
        <w:rPr>
          <w:sz w:val="24"/>
          <w:szCs w:val="24"/>
          <w:lang w:bidi="en-US"/>
        </w:rPr>
        <w:t>-</w:t>
      </w:r>
      <w:r w:rsidR="00406C32" w:rsidRPr="00920311">
        <w:rPr>
          <w:sz w:val="24"/>
          <w:szCs w:val="24"/>
          <w:lang w:val="en-US" w:bidi="en-US"/>
        </w:rPr>
        <w:t>law</w:t>
      </w:r>
      <w:r w:rsidR="00406C32" w:rsidRPr="00920311">
        <w:rPr>
          <w:sz w:val="24"/>
          <w:szCs w:val="24"/>
          <w:lang w:bidi="en-US"/>
        </w:rPr>
        <w:t>);</w:t>
      </w:r>
    </w:p>
    <w:p w:rsidR="00406C32" w:rsidRPr="00920311" w:rsidRDefault="00066712" w:rsidP="00212137">
      <w:pPr>
        <w:pStyle w:val="25"/>
        <w:shd w:val="clear" w:color="auto" w:fill="auto"/>
        <w:tabs>
          <w:tab w:val="right" w:pos="3570"/>
          <w:tab w:val="left" w:pos="3834"/>
          <w:tab w:val="left" w:pos="6066"/>
          <w:tab w:val="left" w:pos="7122"/>
          <w:tab w:val="right" w:pos="9744"/>
        </w:tabs>
        <w:spacing w:line="240" w:lineRule="auto"/>
        <w:ind w:firstLine="720"/>
        <w:jc w:val="both"/>
        <w:rPr>
          <w:sz w:val="24"/>
          <w:szCs w:val="24"/>
        </w:rPr>
      </w:pPr>
      <w:r>
        <w:rPr>
          <w:sz w:val="24"/>
          <w:szCs w:val="24"/>
        </w:rPr>
        <w:t>образование</w:t>
      </w:r>
      <w:r>
        <w:rPr>
          <w:sz w:val="24"/>
          <w:szCs w:val="24"/>
        </w:rPr>
        <w:tab/>
        <w:t xml:space="preserve">сложных прилагательных путём соединения основы </w:t>
      </w:r>
      <w:r w:rsidR="00406C32" w:rsidRPr="00920311">
        <w:rPr>
          <w:sz w:val="24"/>
          <w:szCs w:val="24"/>
        </w:rPr>
        <w:t xml:space="preserve">прилагательного/числительного с основой существительного с добавлением суффикса </w:t>
      </w:r>
      <w:r w:rsidR="00406C32" w:rsidRPr="00920311">
        <w:rPr>
          <w:sz w:val="24"/>
          <w:szCs w:val="24"/>
          <w:lang w:bidi="en-US"/>
        </w:rPr>
        <w:t>-</w:t>
      </w:r>
      <w:r w:rsidR="00406C32" w:rsidRPr="00920311">
        <w:rPr>
          <w:sz w:val="24"/>
          <w:szCs w:val="24"/>
          <w:lang w:val="en-US" w:bidi="en-US"/>
        </w:rPr>
        <w:t>ed</w:t>
      </w:r>
      <w:r w:rsidR="00406C32" w:rsidRPr="00920311">
        <w:rPr>
          <w:sz w:val="24"/>
          <w:szCs w:val="24"/>
          <w:lang w:bidi="en-US"/>
        </w:rPr>
        <w:t xml:space="preserve"> (</w:t>
      </w:r>
      <w:r w:rsidR="00406C32" w:rsidRPr="00920311">
        <w:rPr>
          <w:sz w:val="24"/>
          <w:szCs w:val="24"/>
          <w:lang w:val="en-US" w:bidi="en-US"/>
        </w:rPr>
        <w:t>blue</w:t>
      </w:r>
      <w:r w:rsidR="00406C32" w:rsidRPr="00920311">
        <w:rPr>
          <w:sz w:val="24"/>
          <w:szCs w:val="24"/>
          <w:lang w:bidi="en-US"/>
        </w:rPr>
        <w:t>-</w:t>
      </w:r>
      <w:r w:rsidR="00406C32" w:rsidRPr="00920311">
        <w:rPr>
          <w:sz w:val="24"/>
          <w:szCs w:val="24"/>
          <w:lang w:val="en-US" w:bidi="en-US"/>
        </w:rPr>
        <w:t>eyed</w:t>
      </w:r>
      <w:r w:rsidR="00406C32" w:rsidRPr="00920311">
        <w:rPr>
          <w:sz w:val="24"/>
          <w:szCs w:val="24"/>
          <w:lang w:bidi="en-US"/>
        </w:rPr>
        <w:t xml:space="preserve">, </w:t>
      </w:r>
      <w:r w:rsidR="00406C32" w:rsidRPr="00920311">
        <w:rPr>
          <w:sz w:val="24"/>
          <w:szCs w:val="24"/>
          <w:lang w:val="en-US" w:bidi="en-US"/>
        </w:rPr>
        <w:t>eight</w:t>
      </w:r>
      <w:r w:rsidR="00406C32" w:rsidRPr="00920311">
        <w:rPr>
          <w:sz w:val="24"/>
          <w:szCs w:val="24"/>
          <w:lang w:bidi="en-US"/>
        </w:rPr>
        <w:t>-</w:t>
      </w:r>
      <w:r w:rsidR="00406C32" w:rsidRPr="00920311">
        <w:rPr>
          <w:sz w:val="24"/>
          <w:szCs w:val="24"/>
          <w:lang w:val="en-US" w:bidi="en-US"/>
        </w:rPr>
        <w:t>legged</w:t>
      </w:r>
      <w:r w:rsidR="00406C32"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lastRenderedPageBreak/>
        <w:t xml:space="preserve">образование сложных прилагательных путём соединения наречия с основой причастия II </w:t>
      </w:r>
      <w:r w:rsidRPr="00920311">
        <w:rPr>
          <w:sz w:val="24"/>
          <w:szCs w:val="24"/>
          <w:lang w:bidi="en-US"/>
        </w:rPr>
        <w:t>(</w:t>
      </w:r>
      <w:r w:rsidRPr="00920311">
        <w:rPr>
          <w:sz w:val="24"/>
          <w:szCs w:val="24"/>
          <w:lang w:val="en-US" w:bidi="en-US"/>
        </w:rPr>
        <w:t>well</w:t>
      </w:r>
      <w:r w:rsidRPr="00920311">
        <w:rPr>
          <w:sz w:val="24"/>
          <w:szCs w:val="24"/>
          <w:lang w:bidi="en-US"/>
        </w:rPr>
        <w:t>-</w:t>
      </w:r>
      <w:r w:rsidRPr="00920311">
        <w:rPr>
          <w:sz w:val="24"/>
          <w:szCs w:val="24"/>
          <w:lang w:val="en-US" w:bidi="en-US"/>
        </w:rPr>
        <w:t>behaved</w:t>
      </w:r>
      <w:r w:rsidRPr="00920311">
        <w:rPr>
          <w:sz w:val="24"/>
          <w:szCs w:val="24"/>
          <w:lang w:bidi="en-US"/>
        </w:rPr>
        <w:t>);</w:t>
      </w:r>
    </w:p>
    <w:p w:rsidR="00406C32" w:rsidRPr="00920311" w:rsidRDefault="00DA702E" w:rsidP="00212137">
      <w:pPr>
        <w:pStyle w:val="25"/>
        <w:shd w:val="clear" w:color="auto" w:fill="auto"/>
        <w:tabs>
          <w:tab w:val="right" w:pos="3570"/>
          <w:tab w:val="left" w:pos="3834"/>
          <w:tab w:val="left" w:pos="6066"/>
          <w:tab w:val="left" w:pos="7122"/>
          <w:tab w:val="right" w:pos="9744"/>
        </w:tabs>
        <w:spacing w:line="240" w:lineRule="auto"/>
        <w:ind w:firstLine="720"/>
        <w:jc w:val="both"/>
        <w:rPr>
          <w:sz w:val="24"/>
          <w:szCs w:val="24"/>
        </w:rPr>
      </w:pPr>
      <w:r>
        <w:rPr>
          <w:sz w:val="24"/>
          <w:szCs w:val="24"/>
        </w:rPr>
        <w:t>образование</w:t>
      </w:r>
      <w:r>
        <w:rPr>
          <w:sz w:val="24"/>
          <w:szCs w:val="24"/>
        </w:rPr>
        <w:tab/>
        <w:t xml:space="preserve">сложных прилагательных путём соединения </w:t>
      </w:r>
      <w:r w:rsidR="00066712">
        <w:rPr>
          <w:sz w:val="24"/>
          <w:szCs w:val="24"/>
        </w:rPr>
        <w:t xml:space="preserve">основы </w:t>
      </w:r>
      <w:r w:rsidR="00406C32" w:rsidRPr="00920311">
        <w:rPr>
          <w:sz w:val="24"/>
          <w:szCs w:val="24"/>
        </w:rPr>
        <w:t xml:space="preserve">прилагательного с основой причастия </w:t>
      </w:r>
      <w:r w:rsidR="00406C32" w:rsidRPr="00920311">
        <w:rPr>
          <w:sz w:val="24"/>
          <w:szCs w:val="24"/>
          <w:lang w:val="en-US" w:bidi="en-US"/>
        </w:rPr>
        <w:t>I</w:t>
      </w:r>
      <w:r w:rsidR="00406C32" w:rsidRPr="00920311">
        <w:rPr>
          <w:sz w:val="24"/>
          <w:szCs w:val="24"/>
          <w:lang w:bidi="en-US"/>
        </w:rPr>
        <w:t xml:space="preserve"> (</w:t>
      </w:r>
      <w:r w:rsidR="00406C32" w:rsidRPr="00920311">
        <w:rPr>
          <w:sz w:val="24"/>
          <w:szCs w:val="24"/>
          <w:lang w:val="en-US" w:bidi="en-US"/>
        </w:rPr>
        <w:t>nice</w:t>
      </w:r>
      <w:r w:rsidR="00406C32" w:rsidRPr="00920311">
        <w:rPr>
          <w:sz w:val="24"/>
          <w:szCs w:val="24"/>
          <w:lang w:bidi="en-US"/>
        </w:rPr>
        <w:t>-</w:t>
      </w:r>
      <w:r w:rsidR="00406C32" w:rsidRPr="00920311">
        <w:rPr>
          <w:sz w:val="24"/>
          <w:szCs w:val="24"/>
          <w:lang w:val="en-US" w:bidi="en-US"/>
        </w:rPr>
        <w:t>looking</w:t>
      </w:r>
      <w:r w:rsidR="00406C32"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конверсия: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образование образование имён существительных от неопределённой формы глаголов </w:t>
      </w:r>
      <w:r w:rsidRPr="00920311">
        <w:rPr>
          <w:sz w:val="24"/>
          <w:szCs w:val="24"/>
          <w:lang w:bidi="en-US"/>
        </w:rPr>
        <w:t>(</w:t>
      </w:r>
      <w:r w:rsidRPr="00920311">
        <w:rPr>
          <w:sz w:val="24"/>
          <w:szCs w:val="24"/>
          <w:lang w:val="en-US" w:bidi="en-US"/>
        </w:rPr>
        <w:t>to</w:t>
      </w:r>
      <w:r w:rsidRPr="00920311">
        <w:rPr>
          <w:sz w:val="24"/>
          <w:szCs w:val="24"/>
          <w:lang w:bidi="en-US"/>
        </w:rPr>
        <w:t xml:space="preserve"> </w:t>
      </w:r>
      <w:r w:rsidRPr="00920311">
        <w:rPr>
          <w:sz w:val="24"/>
          <w:szCs w:val="24"/>
          <w:lang w:val="en-US" w:bidi="en-US"/>
        </w:rPr>
        <w:t>run</w:t>
      </w:r>
      <w:r w:rsidRPr="00920311">
        <w:rPr>
          <w:sz w:val="24"/>
          <w:szCs w:val="24"/>
          <w:lang w:bidi="en-US"/>
        </w:rPr>
        <w:t xml:space="preserve"> </w:t>
      </w:r>
      <w:r w:rsidRPr="00920311">
        <w:rPr>
          <w:sz w:val="24"/>
          <w:szCs w:val="24"/>
        </w:rPr>
        <w:t xml:space="preserve">- </w:t>
      </w:r>
      <w:r w:rsidRPr="00920311">
        <w:rPr>
          <w:sz w:val="24"/>
          <w:szCs w:val="24"/>
          <w:lang w:val="en-US" w:bidi="en-US"/>
        </w:rPr>
        <w:t>a</w:t>
      </w:r>
      <w:r w:rsidRPr="00920311">
        <w:rPr>
          <w:sz w:val="24"/>
          <w:szCs w:val="24"/>
          <w:lang w:bidi="en-US"/>
        </w:rPr>
        <w:t xml:space="preserve"> </w:t>
      </w:r>
      <w:r w:rsidRPr="00920311">
        <w:rPr>
          <w:sz w:val="24"/>
          <w:szCs w:val="24"/>
          <w:lang w:val="en-US" w:bidi="en-US"/>
        </w:rPr>
        <w:t>run</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образование имён существительных от прилагательных </w:t>
      </w:r>
      <w:r w:rsidRPr="00920311">
        <w:rPr>
          <w:sz w:val="24"/>
          <w:szCs w:val="24"/>
          <w:lang w:bidi="en-US"/>
        </w:rPr>
        <w:t>(</w:t>
      </w:r>
      <w:r w:rsidRPr="00920311">
        <w:rPr>
          <w:sz w:val="24"/>
          <w:szCs w:val="24"/>
          <w:lang w:val="en-US" w:bidi="en-US"/>
        </w:rPr>
        <w:t>rich</w:t>
      </w:r>
      <w:r w:rsidRPr="00920311">
        <w:rPr>
          <w:sz w:val="24"/>
          <w:szCs w:val="24"/>
          <w:lang w:bidi="en-US"/>
        </w:rPr>
        <w:t xml:space="preserve"> </w:t>
      </w:r>
      <w:r w:rsidRPr="00920311">
        <w:rPr>
          <w:sz w:val="24"/>
          <w:szCs w:val="24"/>
          <w:lang w:val="en-US" w:bidi="en-US"/>
        </w:rPr>
        <w:t>people</w:t>
      </w:r>
      <w:r w:rsidRPr="00920311">
        <w:rPr>
          <w:sz w:val="24"/>
          <w:szCs w:val="24"/>
          <w:lang w:bidi="en-US"/>
        </w:rPr>
        <w:t xml:space="preserve"> </w:t>
      </w:r>
      <w:r w:rsidRPr="00920311">
        <w:rPr>
          <w:sz w:val="24"/>
          <w:szCs w:val="24"/>
        </w:rPr>
        <w:t xml:space="preserve">- </w:t>
      </w:r>
      <w:r w:rsidRPr="00920311">
        <w:rPr>
          <w:sz w:val="24"/>
          <w:szCs w:val="24"/>
          <w:lang w:val="en-US" w:bidi="en-US"/>
        </w:rPr>
        <w:t>the</w:t>
      </w:r>
      <w:r w:rsidRPr="00920311">
        <w:rPr>
          <w:sz w:val="24"/>
          <w:szCs w:val="24"/>
          <w:lang w:bidi="en-US"/>
        </w:rPr>
        <w:t xml:space="preserve"> </w:t>
      </w:r>
      <w:r w:rsidRPr="00920311">
        <w:rPr>
          <w:sz w:val="24"/>
          <w:szCs w:val="24"/>
          <w:lang w:val="en-US" w:bidi="en-US"/>
        </w:rPr>
        <w:t>rich</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образование глаголов от имён существительных </w:t>
      </w:r>
      <w:r w:rsidRPr="00920311">
        <w:rPr>
          <w:sz w:val="24"/>
          <w:szCs w:val="24"/>
          <w:lang w:bidi="en-US"/>
        </w:rPr>
        <w:t>(</w:t>
      </w:r>
      <w:r w:rsidRPr="00920311">
        <w:rPr>
          <w:sz w:val="24"/>
          <w:szCs w:val="24"/>
          <w:lang w:val="en-US" w:bidi="en-US"/>
        </w:rPr>
        <w:t>a</w:t>
      </w:r>
      <w:r w:rsidRPr="00920311">
        <w:rPr>
          <w:sz w:val="24"/>
          <w:szCs w:val="24"/>
          <w:lang w:bidi="en-US"/>
        </w:rPr>
        <w:t xml:space="preserve"> </w:t>
      </w:r>
      <w:r w:rsidRPr="00920311">
        <w:rPr>
          <w:sz w:val="24"/>
          <w:szCs w:val="24"/>
          <w:lang w:val="en-US" w:bidi="en-US"/>
        </w:rPr>
        <w:t>hand</w:t>
      </w:r>
      <w:r w:rsidRPr="00920311">
        <w:rPr>
          <w:sz w:val="24"/>
          <w:szCs w:val="24"/>
          <w:lang w:bidi="en-US"/>
        </w:rPr>
        <w:t xml:space="preserve"> </w:t>
      </w:r>
      <w:r w:rsidRPr="00920311">
        <w:rPr>
          <w:sz w:val="24"/>
          <w:szCs w:val="24"/>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hand</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образование глаголов от имён прилагательных </w:t>
      </w:r>
      <w:r w:rsidRPr="00920311">
        <w:rPr>
          <w:sz w:val="24"/>
          <w:szCs w:val="24"/>
          <w:lang w:bidi="en-US"/>
        </w:rPr>
        <w:t>(</w:t>
      </w:r>
      <w:r w:rsidRPr="00920311">
        <w:rPr>
          <w:sz w:val="24"/>
          <w:szCs w:val="24"/>
          <w:lang w:val="en-US" w:bidi="en-US"/>
        </w:rPr>
        <w:t>cool</w:t>
      </w:r>
      <w:r w:rsidRPr="00920311">
        <w:rPr>
          <w:sz w:val="24"/>
          <w:szCs w:val="24"/>
          <w:lang w:bidi="en-US"/>
        </w:rPr>
        <w:t xml:space="preserve"> </w:t>
      </w:r>
      <w:r w:rsidRPr="00920311">
        <w:rPr>
          <w:sz w:val="24"/>
          <w:szCs w:val="24"/>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cool</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Имена прилагательные на </w:t>
      </w:r>
      <w:r w:rsidRPr="00920311">
        <w:rPr>
          <w:sz w:val="24"/>
          <w:szCs w:val="24"/>
          <w:lang w:bidi="en-US"/>
        </w:rPr>
        <w:t>-</w:t>
      </w:r>
      <w:r w:rsidRPr="00920311">
        <w:rPr>
          <w:sz w:val="24"/>
          <w:szCs w:val="24"/>
          <w:lang w:val="en-US" w:bidi="en-US"/>
        </w:rPr>
        <w:t>ed</w:t>
      </w:r>
      <w:r w:rsidRPr="00920311">
        <w:rPr>
          <w:sz w:val="24"/>
          <w:szCs w:val="24"/>
          <w:lang w:bidi="en-US"/>
        </w:rPr>
        <w:t xml:space="preserve"> </w:t>
      </w:r>
      <w:r w:rsidRPr="00920311">
        <w:rPr>
          <w:sz w:val="24"/>
          <w:szCs w:val="24"/>
        </w:rPr>
        <w:t xml:space="preserve">и </w:t>
      </w:r>
      <w:r w:rsidRPr="00920311">
        <w:rPr>
          <w:sz w:val="24"/>
          <w:szCs w:val="24"/>
          <w:lang w:bidi="en-US"/>
        </w:rPr>
        <w:t>-</w:t>
      </w:r>
      <w:r w:rsidRPr="00920311">
        <w:rPr>
          <w:sz w:val="24"/>
          <w:szCs w:val="24"/>
          <w:lang w:val="en-US" w:bidi="en-US"/>
        </w:rPr>
        <w:t>ing</w:t>
      </w:r>
      <w:r w:rsidRPr="00920311">
        <w:rPr>
          <w:sz w:val="24"/>
          <w:szCs w:val="24"/>
          <w:lang w:bidi="en-US"/>
        </w:rPr>
        <w:t xml:space="preserve"> (</w:t>
      </w:r>
      <w:r w:rsidRPr="00920311">
        <w:rPr>
          <w:sz w:val="24"/>
          <w:szCs w:val="24"/>
          <w:lang w:val="en-US" w:bidi="en-US"/>
        </w:rPr>
        <w:t>excited</w:t>
      </w:r>
      <w:r w:rsidRPr="00920311">
        <w:rPr>
          <w:sz w:val="24"/>
          <w:szCs w:val="24"/>
          <w:lang w:bidi="en-US"/>
        </w:rPr>
        <w:t xml:space="preserve"> </w:t>
      </w:r>
      <w:r w:rsidRPr="00920311">
        <w:rPr>
          <w:sz w:val="24"/>
          <w:szCs w:val="24"/>
        </w:rPr>
        <w:t xml:space="preserve">- </w:t>
      </w:r>
      <w:r w:rsidRPr="00920311">
        <w:rPr>
          <w:sz w:val="24"/>
          <w:szCs w:val="24"/>
          <w:lang w:val="en-US" w:bidi="en-US"/>
        </w:rPr>
        <w:t>exciting</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Различные средства связи для обеспечения целостности и логичности у стн ого/п и сьм енн ого высказы вания.</w:t>
      </w:r>
    </w:p>
    <w:p w:rsidR="00406C32" w:rsidRPr="00920311" w:rsidRDefault="00406C32" w:rsidP="00212137">
      <w:pPr>
        <w:pStyle w:val="25"/>
        <w:shd w:val="clear" w:color="auto" w:fill="auto"/>
        <w:tabs>
          <w:tab w:val="left" w:pos="1802"/>
        </w:tabs>
        <w:spacing w:line="240" w:lineRule="auto"/>
        <w:ind w:firstLine="720"/>
        <w:jc w:val="both"/>
        <w:rPr>
          <w:sz w:val="24"/>
          <w:szCs w:val="24"/>
        </w:rPr>
      </w:pPr>
      <w:r w:rsidRPr="00920311">
        <w:rPr>
          <w:sz w:val="24"/>
          <w:szCs w:val="24"/>
        </w:rPr>
        <w:t>Грамматическая сторона речи.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Различные коммуникативные типы предложений: повествовательные (утвердительные, отрицательные), вопросительные (общий, специальный,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альтернативный, разделительный вопросы), побудительные (в утвердительной и отрицательной форме).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20311">
        <w:rPr>
          <w:sz w:val="24"/>
          <w:szCs w:val="24"/>
          <w:lang w:bidi="en-US"/>
        </w:rPr>
        <w:t>(</w:t>
      </w:r>
      <w:r w:rsidRPr="00920311">
        <w:rPr>
          <w:sz w:val="24"/>
          <w:szCs w:val="24"/>
          <w:lang w:val="en-US" w:bidi="en-US"/>
        </w:rPr>
        <w:t>We</w:t>
      </w:r>
      <w:r w:rsidRPr="00920311">
        <w:rPr>
          <w:sz w:val="24"/>
          <w:szCs w:val="24"/>
          <w:lang w:bidi="en-US"/>
        </w:rPr>
        <w:t xml:space="preserve"> </w:t>
      </w:r>
      <w:r w:rsidRPr="00920311">
        <w:rPr>
          <w:sz w:val="24"/>
          <w:szCs w:val="24"/>
          <w:lang w:val="en-US" w:bidi="en-US"/>
        </w:rPr>
        <w:t>moved</w:t>
      </w:r>
      <w:r w:rsidRPr="00920311">
        <w:rPr>
          <w:sz w:val="24"/>
          <w:szCs w:val="24"/>
          <w:lang w:bidi="en-US"/>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a</w:t>
      </w:r>
      <w:r w:rsidRPr="00920311">
        <w:rPr>
          <w:sz w:val="24"/>
          <w:szCs w:val="24"/>
          <w:lang w:bidi="en-US"/>
        </w:rPr>
        <w:t xml:space="preserve"> </w:t>
      </w:r>
      <w:r w:rsidRPr="00920311">
        <w:rPr>
          <w:sz w:val="24"/>
          <w:szCs w:val="24"/>
          <w:lang w:val="en-US" w:bidi="en-US"/>
        </w:rPr>
        <w:t>new</w:t>
      </w:r>
      <w:r w:rsidRPr="00920311">
        <w:rPr>
          <w:sz w:val="24"/>
          <w:szCs w:val="24"/>
          <w:lang w:bidi="en-US"/>
        </w:rPr>
        <w:t xml:space="preserve"> </w:t>
      </w:r>
      <w:r w:rsidRPr="00920311">
        <w:rPr>
          <w:sz w:val="24"/>
          <w:szCs w:val="24"/>
          <w:lang w:val="en-US" w:bidi="en-US"/>
        </w:rPr>
        <w:t>house</w:t>
      </w:r>
      <w:r w:rsidRPr="00920311">
        <w:rPr>
          <w:sz w:val="24"/>
          <w:szCs w:val="24"/>
          <w:lang w:bidi="en-US"/>
        </w:rPr>
        <w:t xml:space="preserve"> </w:t>
      </w:r>
      <w:r w:rsidRPr="00920311">
        <w:rPr>
          <w:sz w:val="24"/>
          <w:szCs w:val="24"/>
          <w:lang w:val="en-US" w:bidi="en-US"/>
        </w:rPr>
        <w:t>last</w:t>
      </w:r>
      <w:r w:rsidRPr="00920311">
        <w:rPr>
          <w:sz w:val="24"/>
          <w:szCs w:val="24"/>
          <w:lang w:bidi="en-US"/>
        </w:rPr>
        <w:t xml:space="preserve"> </w:t>
      </w:r>
      <w:r w:rsidRPr="00920311">
        <w:rPr>
          <w:sz w:val="24"/>
          <w:szCs w:val="24"/>
          <w:lang w:val="en-US" w:bidi="en-US"/>
        </w:rPr>
        <w:t>year</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Предложения с начальным </w:t>
      </w:r>
      <w:r w:rsidRPr="00920311">
        <w:rPr>
          <w:sz w:val="24"/>
          <w:szCs w:val="24"/>
          <w:lang w:val="en-US" w:bidi="en-US"/>
        </w:rPr>
        <w:t>It</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Предложения с начальным </w:t>
      </w:r>
      <w:r w:rsidRPr="00920311">
        <w:rPr>
          <w:sz w:val="24"/>
          <w:szCs w:val="24"/>
          <w:lang w:val="en-US" w:bidi="en-US"/>
        </w:rPr>
        <w:t>There</w:t>
      </w:r>
      <w:r w:rsidRPr="00920311">
        <w:rPr>
          <w:sz w:val="24"/>
          <w:szCs w:val="24"/>
          <w:lang w:bidi="en-US"/>
        </w:rPr>
        <w:t xml:space="preserve"> + </w:t>
      </w:r>
      <w:r w:rsidRPr="00920311">
        <w:rPr>
          <w:sz w:val="24"/>
          <w:szCs w:val="24"/>
          <w:lang w:val="en-US" w:bidi="en-US"/>
        </w:rPr>
        <w:t>to</w:t>
      </w:r>
      <w:r w:rsidRPr="00920311">
        <w:rPr>
          <w:sz w:val="24"/>
          <w:szCs w:val="24"/>
          <w:lang w:bidi="en-US"/>
        </w:rPr>
        <w:t xml:space="preserve"> </w:t>
      </w:r>
      <w:r w:rsidRPr="00920311">
        <w:rPr>
          <w:sz w:val="24"/>
          <w:szCs w:val="24"/>
          <w:lang w:val="en-US" w:bidi="en-US"/>
        </w:rPr>
        <w:t>be</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Предложения</w:t>
      </w:r>
      <w:r w:rsidRPr="00920311">
        <w:rPr>
          <w:sz w:val="24"/>
          <w:szCs w:val="24"/>
          <w:lang w:val="en-US"/>
        </w:rPr>
        <w:t xml:space="preserve"> </w:t>
      </w:r>
      <w:r w:rsidRPr="00920311">
        <w:rPr>
          <w:sz w:val="24"/>
          <w:szCs w:val="24"/>
        </w:rPr>
        <w:t>с</w:t>
      </w:r>
      <w:r w:rsidRPr="00920311">
        <w:rPr>
          <w:sz w:val="24"/>
          <w:szCs w:val="24"/>
          <w:lang w:val="en-US"/>
        </w:rPr>
        <w:t xml:space="preserve"> </w:t>
      </w:r>
      <w:r w:rsidRPr="00920311">
        <w:rPr>
          <w:sz w:val="24"/>
          <w:szCs w:val="24"/>
        </w:rPr>
        <w:t>глагольными</w:t>
      </w:r>
      <w:r w:rsidRPr="00920311">
        <w:rPr>
          <w:sz w:val="24"/>
          <w:szCs w:val="24"/>
          <w:lang w:val="en-US"/>
        </w:rPr>
        <w:t xml:space="preserve"> </w:t>
      </w:r>
      <w:r w:rsidRPr="00920311">
        <w:rPr>
          <w:sz w:val="24"/>
          <w:szCs w:val="24"/>
        </w:rPr>
        <w:t>конструкциями</w:t>
      </w:r>
      <w:r w:rsidRPr="00920311">
        <w:rPr>
          <w:sz w:val="24"/>
          <w:szCs w:val="24"/>
          <w:lang w:val="en-US"/>
        </w:rPr>
        <w:t xml:space="preserve">, </w:t>
      </w:r>
      <w:r w:rsidRPr="00920311">
        <w:rPr>
          <w:sz w:val="24"/>
          <w:szCs w:val="24"/>
        </w:rPr>
        <w:t>содержащими</w:t>
      </w:r>
      <w:r w:rsidRPr="00920311">
        <w:rPr>
          <w:sz w:val="24"/>
          <w:szCs w:val="24"/>
          <w:lang w:val="en-US"/>
        </w:rPr>
        <w:t xml:space="preserve"> </w:t>
      </w:r>
      <w:r w:rsidRPr="00920311">
        <w:rPr>
          <w:sz w:val="24"/>
          <w:szCs w:val="24"/>
        </w:rPr>
        <w:t>глаголы</w:t>
      </w:r>
      <w:r w:rsidRPr="00920311">
        <w:rPr>
          <w:sz w:val="24"/>
          <w:szCs w:val="24"/>
          <w:lang w:val="en-US"/>
        </w:rPr>
        <w:t>-</w:t>
      </w:r>
      <w:r w:rsidRPr="00920311">
        <w:rPr>
          <w:sz w:val="24"/>
          <w:szCs w:val="24"/>
        </w:rPr>
        <w:t>связки</w:t>
      </w:r>
      <w:r w:rsidRPr="00920311">
        <w:rPr>
          <w:sz w:val="24"/>
          <w:szCs w:val="24"/>
          <w:lang w:val="en-US"/>
        </w:rPr>
        <w:t xml:space="preserve"> </w:t>
      </w:r>
      <w:r w:rsidRPr="00920311">
        <w:rPr>
          <w:sz w:val="24"/>
          <w:szCs w:val="24"/>
          <w:lang w:val="en-US" w:bidi="en-US"/>
        </w:rPr>
        <w:t>to be, to look, to seem, to feel (He looks/seems/feels happy.).</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Предложения со сложным подлежащим - </w:t>
      </w:r>
      <w:r w:rsidRPr="00920311">
        <w:rPr>
          <w:sz w:val="24"/>
          <w:szCs w:val="24"/>
          <w:lang w:val="en-US" w:bidi="en-US"/>
        </w:rPr>
        <w:t>Complex</w:t>
      </w:r>
      <w:r w:rsidRPr="00920311">
        <w:rPr>
          <w:sz w:val="24"/>
          <w:szCs w:val="24"/>
          <w:lang w:bidi="en-US"/>
        </w:rPr>
        <w:t xml:space="preserve"> </w:t>
      </w:r>
      <w:r w:rsidRPr="00920311">
        <w:rPr>
          <w:sz w:val="24"/>
          <w:szCs w:val="24"/>
          <w:lang w:val="en-US" w:bidi="en-US"/>
        </w:rPr>
        <w:t>Subject</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Предложения</w:t>
      </w:r>
      <w:r w:rsidRPr="00920311">
        <w:rPr>
          <w:sz w:val="24"/>
          <w:szCs w:val="24"/>
          <w:lang w:val="en-US"/>
        </w:rPr>
        <w:t xml:space="preserve"> </w:t>
      </w:r>
      <w:r w:rsidRPr="00920311">
        <w:rPr>
          <w:sz w:val="24"/>
          <w:szCs w:val="24"/>
        </w:rPr>
        <w:t>со</w:t>
      </w:r>
      <w:r w:rsidRPr="00920311">
        <w:rPr>
          <w:sz w:val="24"/>
          <w:szCs w:val="24"/>
          <w:lang w:val="en-US"/>
        </w:rPr>
        <w:t xml:space="preserve"> </w:t>
      </w:r>
      <w:r w:rsidRPr="00920311">
        <w:rPr>
          <w:sz w:val="24"/>
          <w:szCs w:val="24"/>
        </w:rPr>
        <w:t>сложным</w:t>
      </w:r>
      <w:r w:rsidRPr="00920311">
        <w:rPr>
          <w:sz w:val="24"/>
          <w:szCs w:val="24"/>
          <w:lang w:val="en-US"/>
        </w:rPr>
        <w:t xml:space="preserve"> </w:t>
      </w:r>
      <w:r w:rsidRPr="00920311">
        <w:rPr>
          <w:sz w:val="24"/>
          <w:szCs w:val="24"/>
        </w:rPr>
        <w:t>дополнением</w:t>
      </w:r>
      <w:r w:rsidRPr="00920311">
        <w:rPr>
          <w:sz w:val="24"/>
          <w:szCs w:val="24"/>
          <w:lang w:val="en-US"/>
        </w:rPr>
        <w:t xml:space="preserve"> - </w:t>
      </w:r>
      <w:r w:rsidRPr="00920311">
        <w:rPr>
          <w:sz w:val="24"/>
          <w:szCs w:val="24"/>
          <w:lang w:val="en-US" w:bidi="en-US"/>
        </w:rPr>
        <w:t>Complex Object (I want you to help me. I saw her cross/crossing the road. I want to have my hair cut.).</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Сложносочинённые</w:t>
      </w:r>
      <w:r w:rsidRPr="00920311">
        <w:rPr>
          <w:sz w:val="24"/>
          <w:szCs w:val="24"/>
          <w:lang w:val="en-US"/>
        </w:rPr>
        <w:t xml:space="preserve"> </w:t>
      </w:r>
      <w:r w:rsidRPr="00920311">
        <w:rPr>
          <w:sz w:val="24"/>
          <w:szCs w:val="24"/>
        </w:rPr>
        <w:t>предложения</w:t>
      </w:r>
      <w:r w:rsidRPr="00920311">
        <w:rPr>
          <w:sz w:val="24"/>
          <w:szCs w:val="24"/>
          <w:lang w:val="en-US"/>
        </w:rPr>
        <w:t xml:space="preserve"> </w:t>
      </w:r>
      <w:r w:rsidRPr="00920311">
        <w:rPr>
          <w:sz w:val="24"/>
          <w:szCs w:val="24"/>
        </w:rPr>
        <w:t>с</w:t>
      </w:r>
      <w:r w:rsidRPr="00920311">
        <w:rPr>
          <w:sz w:val="24"/>
          <w:szCs w:val="24"/>
          <w:lang w:val="en-US"/>
        </w:rPr>
        <w:t xml:space="preserve"> </w:t>
      </w:r>
      <w:r w:rsidRPr="00920311">
        <w:rPr>
          <w:sz w:val="24"/>
          <w:szCs w:val="24"/>
        </w:rPr>
        <w:t>сочинительными</w:t>
      </w:r>
      <w:r w:rsidRPr="00920311">
        <w:rPr>
          <w:sz w:val="24"/>
          <w:szCs w:val="24"/>
          <w:lang w:val="en-US"/>
        </w:rPr>
        <w:t xml:space="preserve"> </w:t>
      </w:r>
      <w:r w:rsidRPr="00920311">
        <w:rPr>
          <w:sz w:val="24"/>
          <w:szCs w:val="24"/>
        </w:rPr>
        <w:t>союзами</w:t>
      </w:r>
      <w:r w:rsidRPr="00920311">
        <w:rPr>
          <w:sz w:val="24"/>
          <w:szCs w:val="24"/>
          <w:lang w:val="en-US"/>
        </w:rPr>
        <w:t xml:space="preserve"> </w:t>
      </w:r>
      <w:r w:rsidRPr="00920311">
        <w:rPr>
          <w:sz w:val="24"/>
          <w:szCs w:val="24"/>
          <w:lang w:val="en-US" w:bidi="en-US"/>
        </w:rPr>
        <w:t>and, but, or.</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Сложноподчинённые</w:t>
      </w:r>
      <w:r w:rsidRPr="00920311">
        <w:rPr>
          <w:sz w:val="24"/>
          <w:szCs w:val="24"/>
          <w:lang w:val="en-US"/>
        </w:rPr>
        <w:t xml:space="preserve"> </w:t>
      </w:r>
      <w:r w:rsidRPr="00920311">
        <w:rPr>
          <w:sz w:val="24"/>
          <w:szCs w:val="24"/>
        </w:rPr>
        <w:t>предложения</w:t>
      </w:r>
      <w:r w:rsidRPr="00920311">
        <w:rPr>
          <w:sz w:val="24"/>
          <w:szCs w:val="24"/>
          <w:lang w:val="en-US"/>
        </w:rPr>
        <w:t xml:space="preserve"> </w:t>
      </w:r>
      <w:r w:rsidRPr="00920311">
        <w:rPr>
          <w:sz w:val="24"/>
          <w:szCs w:val="24"/>
        </w:rPr>
        <w:t>с</w:t>
      </w:r>
      <w:r w:rsidRPr="00920311">
        <w:rPr>
          <w:sz w:val="24"/>
          <w:szCs w:val="24"/>
          <w:lang w:val="en-US"/>
        </w:rPr>
        <w:t xml:space="preserve"> </w:t>
      </w:r>
      <w:r w:rsidRPr="00920311">
        <w:rPr>
          <w:sz w:val="24"/>
          <w:szCs w:val="24"/>
        </w:rPr>
        <w:t>союзами</w:t>
      </w:r>
      <w:r w:rsidRPr="00920311">
        <w:rPr>
          <w:sz w:val="24"/>
          <w:szCs w:val="24"/>
          <w:lang w:val="en-US"/>
        </w:rPr>
        <w:t xml:space="preserve"> </w:t>
      </w:r>
      <w:r w:rsidRPr="00920311">
        <w:rPr>
          <w:sz w:val="24"/>
          <w:szCs w:val="24"/>
        </w:rPr>
        <w:t>и</w:t>
      </w:r>
      <w:r w:rsidRPr="00920311">
        <w:rPr>
          <w:sz w:val="24"/>
          <w:szCs w:val="24"/>
          <w:lang w:val="en-US"/>
        </w:rPr>
        <w:t xml:space="preserve"> </w:t>
      </w:r>
      <w:r w:rsidRPr="00920311">
        <w:rPr>
          <w:sz w:val="24"/>
          <w:szCs w:val="24"/>
        </w:rPr>
        <w:t>союзными</w:t>
      </w:r>
      <w:r w:rsidRPr="00920311">
        <w:rPr>
          <w:sz w:val="24"/>
          <w:szCs w:val="24"/>
          <w:lang w:val="en-US"/>
        </w:rPr>
        <w:t xml:space="preserve"> </w:t>
      </w:r>
      <w:r w:rsidRPr="00920311">
        <w:rPr>
          <w:sz w:val="24"/>
          <w:szCs w:val="24"/>
        </w:rPr>
        <w:t>словами</w:t>
      </w:r>
      <w:r w:rsidRPr="00920311">
        <w:rPr>
          <w:sz w:val="24"/>
          <w:szCs w:val="24"/>
          <w:lang w:val="en-US"/>
        </w:rPr>
        <w:t xml:space="preserve"> </w:t>
      </w:r>
      <w:r w:rsidRPr="00920311">
        <w:rPr>
          <w:sz w:val="24"/>
          <w:szCs w:val="24"/>
          <w:lang w:val="en-US" w:bidi="en-US"/>
        </w:rPr>
        <w:t>because, if, when, where, what, why, how.</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Сложноподчинённые предложения с определительными придаточными с союзными словами </w:t>
      </w:r>
      <w:r w:rsidRPr="00920311">
        <w:rPr>
          <w:sz w:val="24"/>
          <w:szCs w:val="24"/>
          <w:lang w:val="en-US" w:bidi="en-US"/>
        </w:rPr>
        <w:t>who</w:t>
      </w:r>
      <w:r w:rsidRPr="00920311">
        <w:rPr>
          <w:sz w:val="24"/>
          <w:szCs w:val="24"/>
          <w:lang w:bidi="en-US"/>
        </w:rPr>
        <w:t xml:space="preserve">, </w:t>
      </w:r>
      <w:r w:rsidRPr="00920311">
        <w:rPr>
          <w:sz w:val="24"/>
          <w:szCs w:val="24"/>
          <w:lang w:val="en-US" w:bidi="en-US"/>
        </w:rPr>
        <w:t>which</w:t>
      </w:r>
      <w:r w:rsidRPr="00920311">
        <w:rPr>
          <w:sz w:val="24"/>
          <w:szCs w:val="24"/>
          <w:lang w:bidi="en-US"/>
        </w:rPr>
        <w:t xml:space="preserve">, </w:t>
      </w:r>
      <w:r w:rsidRPr="00920311">
        <w:rPr>
          <w:sz w:val="24"/>
          <w:szCs w:val="24"/>
          <w:lang w:val="en-US" w:bidi="en-US"/>
        </w:rPr>
        <w:t>that</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Сложноподчинённые предложения с союзными словами </w:t>
      </w:r>
      <w:r w:rsidRPr="00920311">
        <w:rPr>
          <w:sz w:val="24"/>
          <w:szCs w:val="24"/>
          <w:lang w:val="en-US" w:bidi="en-US"/>
        </w:rPr>
        <w:t>whoever</w:t>
      </w:r>
      <w:r w:rsidRPr="00920311">
        <w:rPr>
          <w:sz w:val="24"/>
          <w:szCs w:val="24"/>
          <w:lang w:bidi="en-US"/>
        </w:rPr>
        <w:t xml:space="preserve">, </w:t>
      </w:r>
      <w:r w:rsidRPr="00920311">
        <w:rPr>
          <w:sz w:val="24"/>
          <w:szCs w:val="24"/>
          <w:lang w:val="en-US" w:bidi="en-US"/>
        </w:rPr>
        <w:t>whatever</w:t>
      </w:r>
      <w:r w:rsidRPr="00920311">
        <w:rPr>
          <w:sz w:val="24"/>
          <w:szCs w:val="24"/>
          <w:lang w:bidi="en-US"/>
        </w:rPr>
        <w:t xml:space="preserve">, </w:t>
      </w:r>
      <w:r w:rsidRPr="00920311">
        <w:rPr>
          <w:sz w:val="24"/>
          <w:szCs w:val="24"/>
          <w:lang w:val="en-US" w:bidi="en-US"/>
        </w:rPr>
        <w:t>however</w:t>
      </w:r>
      <w:r w:rsidRPr="00920311">
        <w:rPr>
          <w:sz w:val="24"/>
          <w:szCs w:val="24"/>
          <w:lang w:bidi="en-US"/>
        </w:rPr>
        <w:t xml:space="preserve">, </w:t>
      </w:r>
      <w:r w:rsidRPr="00920311">
        <w:rPr>
          <w:sz w:val="24"/>
          <w:szCs w:val="24"/>
          <w:lang w:val="en-US" w:bidi="en-US"/>
        </w:rPr>
        <w:t>whenever</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Условные предложения с глаголами в изъявительном наклонении </w:t>
      </w:r>
      <w:r w:rsidRPr="00920311">
        <w:rPr>
          <w:sz w:val="24"/>
          <w:szCs w:val="24"/>
          <w:lang w:bidi="en-US"/>
        </w:rPr>
        <w:t>(</w:t>
      </w:r>
      <w:r w:rsidRPr="00920311">
        <w:rPr>
          <w:sz w:val="24"/>
          <w:szCs w:val="24"/>
          <w:lang w:val="en-US" w:bidi="en-US"/>
        </w:rPr>
        <w:t>Conditional</w:t>
      </w:r>
      <w:r w:rsidRPr="00920311">
        <w:rPr>
          <w:sz w:val="24"/>
          <w:szCs w:val="24"/>
          <w:lang w:bidi="en-US"/>
        </w:rPr>
        <w:t xml:space="preserve"> </w:t>
      </w:r>
      <w:r w:rsidRPr="00920311">
        <w:rPr>
          <w:sz w:val="24"/>
          <w:szCs w:val="24"/>
        </w:rPr>
        <w:t xml:space="preserve">0, </w:t>
      </w:r>
      <w:r w:rsidRPr="00920311">
        <w:rPr>
          <w:sz w:val="24"/>
          <w:szCs w:val="24"/>
          <w:lang w:val="en-US" w:bidi="en-US"/>
        </w:rPr>
        <w:t>Conditional</w:t>
      </w:r>
      <w:r w:rsidRPr="00920311">
        <w:rPr>
          <w:sz w:val="24"/>
          <w:szCs w:val="24"/>
          <w:lang w:bidi="en-US"/>
        </w:rPr>
        <w:t xml:space="preserve"> </w:t>
      </w:r>
      <w:r w:rsidRPr="00920311">
        <w:rPr>
          <w:sz w:val="24"/>
          <w:szCs w:val="24"/>
        </w:rPr>
        <w:t xml:space="preserve">I) и с глаголами в сослагательном наклонении </w:t>
      </w:r>
      <w:r w:rsidRPr="00920311">
        <w:rPr>
          <w:sz w:val="24"/>
          <w:szCs w:val="24"/>
          <w:lang w:bidi="en-US"/>
        </w:rPr>
        <w:t>(</w:t>
      </w:r>
      <w:r w:rsidRPr="00920311">
        <w:rPr>
          <w:sz w:val="24"/>
          <w:szCs w:val="24"/>
          <w:lang w:val="en-US" w:bidi="en-US"/>
        </w:rPr>
        <w:t>Conditional</w:t>
      </w:r>
      <w:r w:rsidRPr="00920311">
        <w:rPr>
          <w:sz w:val="24"/>
          <w:szCs w:val="24"/>
          <w:lang w:bidi="en-US"/>
        </w:rPr>
        <w:t xml:space="preserve"> </w:t>
      </w:r>
      <w:r w:rsidRPr="00920311">
        <w:rPr>
          <w:sz w:val="24"/>
          <w:szCs w:val="24"/>
        </w:rPr>
        <w:t>II).</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Все</w:t>
      </w:r>
      <w:r w:rsidRPr="00920311">
        <w:rPr>
          <w:sz w:val="24"/>
          <w:szCs w:val="24"/>
          <w:lang w:val="en-US"/>
        </w:rPr>
        <w:t xml:space="preserve"> </w:t>
      </w:r>
      <w:r w:rsidRPr="00920311">
        <w:rPr>
          <w:sz w:val="24"/>
          <w:szCs w:val="24"/>
        </w:rPr>
        <w:t>типы</w:t>
      </w:r>
      <w:r w:rsidRPr="00920311">
        <w:rPr>
          <w:sz w:val="24"/>
          <w:szCs w:val="24"/>
          <w:lang w:val="en-US"/>
        </w:rPr>
        <w:t xml:space="preserve"> </w:t>
      </w:r>
      <w:r w:rsidRPr="00920311">
        <w:rPr>
          <w:sz w:val="24"/>
          <w:szCs w:val="24"/>
        </w:rPr>
        <w:t>вопросительных</w:t>
      </w:r>
      <w:r w:rsidRPr="00920311">
        <w:rPr>
          <w:sz w:val="24"/>
          <w:szCs w:val="24"/>
          <w:lang w:val="en-US"/>
        </w:rPr>
        <w:t xml:space="preserve"> </w:t>
      </w:r>
      <w:r w:rsidRPr="00920311">
        <w:rPr>
          <w:sz w:val="24"/>
          <w:szCs w:val="24"/>
        </w:rPr>
        <w:t>предложений</w:t>
      </w:r>
      <w:r w:rsidRPr="00920311">
        <w:rPr>
          <w:sz w:val="24"/>
          <w:szCs w:val="24"/>
          <w:lang w:val="en-US"/>
        </w:rPr>
        <w:t xml:space="preserve"> (</w:t>
      </w:r>
      <w:r w:rsidRPr="00920311">
        <w:rPr>
          <w:sz w:val="24"/>
          <w:szCs w:val="24"/>
        </w:rPr>
        <w:t>общий</w:t>
      </w:r>
      <w:r w:rsidRPr="00920311">
        <w:rPr>
          <w:sz w:val="24"/>
          <w:szCs w:val="24"/>
          <w:lang w:val="en-US"/>
        </w:rPr>
        <w:t xml:space="preserve">, </w:t>
      </w:r>
      <w:r w:rsidRPr="00920311">
        <w:rPr>
          <w:sz w:val="24"/>
          <w:szCs w:val="24"/>
        </w:rPr>
        <w:t>специальный</w:t>
      </w:r>
      <w:r w:rsidRPr="00920311">
        <w:rPr>
          <w:sz w:val="24"/>
          <w:szCs w:val="24"/>
          <w:lang w:val="en-US"/>
        </w:rPr>
        <w:t xml:space="preserve">, </w:t>
      </w:r>
      <w:r w:rsidRPr="00920311">
        <w:rPr>
          <w:sz w:val="24"/>
          <w:szCs w:val="24"/>
        </w:rPr>
        <w:t>альтернативный</w:t>
      </w:r>
      <w:r w:rsidRPr="00920311">
        <w:rPr>
          <w:sz w:val="24"/>
          <w:szCs w:val="24"/>
          <w:lang w:val="en-US"/>
        </w:rPr>
        <w:t xml:space="preserve">, </w:t>
      </w:r>
      <w:r w:rsidRPr="00920311">
        <w:rPr>
          <w:sz w:val="24"/>
          <w:szCs w:val="24"/>
        </w:rPr>
        <w:t>разделительный</w:t>
      </w:r>
      <w:r w:rsidRPr="00920311">
        <w:rPr>
          <w:sz w:val="24"/>
          <w:szCs w:val="24"/>
          <w:lang w:val="en-US"/>
        </w:rPr>
        <w:t xml:space="preserve"> </w:t>
      </w:r>
      <w:r w:rsidRPr="00920311">
        <w:rPr>
          <w:sz w:val="24"/>
          <w:szCs w:val="24"/>
        </w:rPr>
        <w:t>вопросы</w:t>
      </w:r>
      <w:r w:rsidRPr="00920311">
        <w:rPr>
          <w:sz w:val="24"/>
          <w:szCs w:val="24"/>
          <w:lang w:val="en-US"/>
        </w:rPr>
        <w:t xml:space="preserve"> </w:t>
      </w:r>
      <w:r w:rsidRPr="00920311">
        <w:rPr>
          <w:sz w:val="24"/>
          <w:szCs w:val="24"/>
        </w:rPr>
        <w:t>в</w:t>
      </w:r>
      <w:r w:rsidRPr="00920311">
        <w:rPr>
          <w:sz w:val="24"/>
          <w:szCs w:val="24"/>
          <w:lang w:val="en-US"/>
        </w:rPr>
        <w:t xml:space="preserve"> </w:t>
      </w:r>
      <w:r w:rsidRPr="00920311">
        <w:rPr>
          <w:sz w:val="24"/>
          <w:szCs w:val="24"/>
          <w:lang w:val="en-US" w:bidi="en-US"/>
        </w:rPr>
        <w:t>Present/Past/Future Simple Tense, Present/Past Continuous Tense, Present/Past Perfect Tense, Present Perfect Continuous Tense).</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Модальные глаголы в косвенной речи в настоящем и прошедшем времени.</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Предложения</w:t>
      </w:r>
      <w:r w:rsidRPr="00920311">
        <w:rPr>
          <w:sz w:val="24"/>
          <w:szCs w:val="24"/>
          <w:lang w:val="en-US"/>
        </w:rPr>
        <w:t xml:space="preserve"> </w:t>
      </w:r>
      <w:r w:rsidRPr="00920311">
        <w:rPr>
          <w:sz w:val="24"/>
          <w:szCs w:val="24"/>
        </w:rPr>
        <w:t>с</w:t>
      </w:r>
      <w:r w:rsidRPr="00920311">
        <w:rPr>
          <w:sz w:val="24"/>
          <w:szCs w:val="24"/>
          <w:lang w:val="en-US"/>
        </w:rPr>
        <w:t xml:space="preserve"> </w:t>
      </w:r>
      <w:r w:rsidRPr="00920311">
        <w:rPr>
          <w:sz w:val="24"/>
          <w:szCs w:val="24"/>
        </w:rPr>
        <w:t>конструкциями</w:t>
      </w:r>
      <w:r w:rsidRPr="00920311">
        <w:rPr>
          <w:sz w:val="24"/>
          <w:szCs w:val="24"/>
          <w:lang w:val="en-US"/>
        </w:rPr>
        <w:t xml:space="preserve"> </w:t>
      </w:r>
      <w:r w:rsidRPr="00920311">
        <w:rPr>
          <w:sz w:val="24"/>
          <w:szCs w:val="24"/>
          <w:lang w:val="en-US" w:bidi="en-US"/>
        </w:rPr>
        <w:t xml:space="preserve">as </w:t>
      </w:r>
      <w:r w:rsidRPr="00920311">
        <w:rPr>
          <w:sz w:val="24"/>
          <w:szCs w:val="24"/>
          <w:lang w:val="en-US"/>
        </w:rPr>
        <w:t xml:space="preserve">... </w:t>
      </w:r>
      <w:r w:rsidRPr="00920311">
        <w:rPr>
          <w:sz w:val="24"/>
          <w:szCs w:val="24"/>
          <w:lang w:val="en-US" w:bidi="en-US"/>
        </w:rPr>
        <w:t xml:space="preserve">as, not so </w:t>
      </w:r>
      <w:r w:rsidRPr="00920311">
        <w:rPr>
          <w:sz w:val="24"/>
          <w:szCs w:val="24"/>
          <w:lang w:val="en-US"/>
        </w:rPr>
        <w:t xml:space="preserve">... </w:t>
      </w:r>
      <w:r w:rsidRPr="00920311">
        <w:rPr>
          <w:sz w:val="24"/>
          <w:szCs w:val="24"/>
          <w:lang w:val="en-US" w:bidi="en-US"/>
        </w:rPr>
        <w:t>as, both ... and ..., either ... or, neither ... nor.</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Предложения с </w:t>
      </w:r>
      <w:r w:rsidRPr="00920311">
        <w:rPr>
          <w:sz w:val="24"/>
          <w:szCs w:val="24"/>
          <w:lang w:val="en-US" w:bidi="en-US"/>
        </w:rPr>
        <w:t>I</w:t>
      </w:r>
      <w:r w:rsidRPr="00920311">
        <w:rPr>
          <w:sz w:val="24"/>
          <w:szCs w:val="24"/>
          <w:lang w:bidi="en-US"/>
        </w:rPr>
        <w:t xml:space="preserve"> </w:t>
      </w:r>
      <w:r w:rsidRPr="00920311">
        <w:rPr>
          <w:sz w:val="24"/>
          <w:szCs w:val="24"/>
          <w:lang w:val="en-US" w:bidi="en-US"/>
        </w:rPr>
        <w:t>wish</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Конструкции с глаголами на </w:t>
      </w:r>
      <w:r w:rsidRPr="00920311">
        <w:rPr>
          <w:sz w:val="24"/>
          <w:szCs w:val="24"/>
          <w:lang w:bidi="en-US"/>
        </w:rPr>
        <w:t>-</w:t>
      </w:r>
      <w:r w:rsidRPr="00920311">
        <w:rPr>
          <w:sz w:val="24"/>
          <w:szCs w:val="24"/>
          <w:lang w:val="en-US" w:bidi="en-US"/>
        </w:rPr>
        <w:t>ing</w:t>
      </w:r>
      <w:r w:rsidRPr="00920311">
        <w:rPr>
          <w:sz w:val="24"/>
          <w:szCs w:val="24"/>
          <w:lang w:bidi="en-US"/>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love</w:t>
      </w:r>
      <w:r w:rsidRPr="00920311">
        <w:rPr>
          <w:sz w:val="24"/>
          <w:szCs w:val="24"/>
          <w:lang w:bidi="en-US"/>
        </w:rPr>
        <w:t>/</w:t>
      </w:r>
      <w:r w:rsidRPr="00920311">
        <w:rPr>
          <w:sz w:val="24"/>
          <w:szCs w:val="24"/>
          <w:lang w:val="en-US" w:bidi="en-US"/>
        </w:rPr>
        <w:t>hate</w:t>
      </w:r>
      <w:r w:rsidRPr="00920311">
        <w:rPr>
          <w:sz w:val="24"/>
          <w:szCs w:val="24"/>
          <w:lang w:bidi="en-US"/>
        </w:rPr>
        <w:t xml:space="preserve"> </w:t>
      </w:r>
      <w:r w:rsidRPr="00920311">
        <w:rPr>
          <w:sz w:val="24"/>
          <w:szCs w:val="24"/>
          <w:lang w:val="en-US" w:bidi="en-US"/>
        </w:rPr>
        <w:t>doing</w:t>
      </w:r>
      <w:r w:rsidRPr="00920311">
        <w:rPr>
          <w:sz w:val="24"/>
          <w:szCs w:val="24"/>
          <w:lang w:bidi="en-US"/>
        </w:rPr>
        <w:t xml:space="preserve"> </w:t>
      </w:r>
      <w:r w:rsidRPr="00920311">
        <w:rPr>
          <w:sz w:val="24"/>
          <w:szCs w:val="24"/>
          <w:lang w:val="en-US" w:bidi="en-US"/>
        </w:rPr>
        <w:t>smth</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lastRenderedPageBreak/>
        <w:t>Конструкции</w:t>
      </w:r>
      <w:r w:rsidRPr="00920311">
        <w:rPr>
          <w:sz w:val="24"/>
          <w:szCs w:val="24"/>
          <w:lang w:val="en-US"/>
        </w:rPr>
        <w:t xml:space="preserve"> </w:t>
      </w:r>
      <w:r w:rsidRPr="00920311">
        <w:rPr>
          <w:sz w:val="24"/>
          <w:szCs w:val="24"/>
        </w:rPr>
        <w:t>с</w:t>
      </w:r>
      <w:r w:rsidRPr="00920311">
        <w:rPr>
          <w:sz w:val="24"/>
          <w:szCs w:val="24"/>
          <w:lang w:val="en-US"/>
        </w:rPr>
        <w:t xml:space="preserve"> </w:t>
      </w:r>
      <w:r w:rsidRPr="00920311">
        <w:rPr>
          <w:sz w:val="24"/>
          <w:szCs w:val="24"/>
        </w:rPr>
        <w:t>глаголами</w:t>
      </w:r>
      <w:r w:rsidRPr="00920311">
        <w:rPr>
          <w:sz w:val="24"/>
          <w:szCs w:val="24"/>
          <w:lang w:val="en-US"/>
        </w:rPr>
        <w:t xml:space="preserve"> </w:t>
      </w:r>
      <w:r w:rsidRPr="00920311">
        <w:rPr>
          <w:sz w:val="24"/>
          <w:szCs w:val="24"/>
          <w:lang w:val="en-US" w:bidi="en-US"/>
        </w:rPr>
        <w:t xml:space="preserve">to stop, to remember, to forget </w:t>
      </w:r>
      <w:r w:rsidRPr="00920311">
        <w:rPr>
          <w:sz w:val="24"/>
          <w:szCs w:val="24"/>
          <w:lang w:val="en-US"/>
        </w:rPr>
        <w:t>(</w:t>
      </w:r>
      <w:r w:rsidRPr="00920311">
        <w:rPr>
          <w:sz w:val="24"/>
          <w:szCs w:val="24"/>
        </w:rPr>
        <w:t>разница</w:t>
      </w:r>
      <w:r w:rsidRPr="00920311">
        <w:rPr>
          <w:sz w:val="24"/>
          <w:szCs w:val="24"/>
          <w:lang w:val="en-US"/>
        </w:rPr>
        <w:t xml:space="preserve"> </w:t>
      </w:r>
      <w:r w:rsidRPr="00920311">
        <w:rPr>
          <w:sz w:val="24"/>
          <w:szCs w:val="24"/>
        </w:rPr>
        <w:t>в</w:t>
      </w:r>
      <w:r w:rsidRPr="00920311">
        <w:rPr>
          <w:sz w:val="24"/>
          <w:szCs w:val="24"/>
          <w:lang w:val="en-US"/>
        </w:rPr>
        <w:t xml:space="preserve"> </w:t>
      </w:r>
      <w:r w:rsidRPr="00920311">
        <w:rPr>
          <w:sz w:val="24"/>
          <w:szCs w:val="24"/>
        </w:rPr>
        <w:t>значении</w:t>
      </w:r>
      <w:r w:rsidRPr="00920311">
        <w:rPr>
          <w:sz w:val="24"/>
          <w:szCs w:val="24"/>
          <w:lang w:val="en-US"/>
        </w:rPr>
        <w:t xml:space="preserve"> </w:t>
      </w:r>
      <w:r w:rsidRPr="00920311">
        <w:rPr>
          <w:sz w:val="24"/>
          <w:szCs w:val="24"/>
          <w:lang w:val="en-US" w:bidi="en-US"/>
        </w:rPr>
        <w:t xml:space="preserve">to stop doing smth </w:t>
      </w:r>
      <w:r w:rsidRPr="00920311">
        <w:rPr>
          <w:sz w:val="24"/>
          <w:szCs w:val="24"/>
        </w:rPr>
        <w:t>и</w:t>
      </w:r>
      <w:r w:rsidRPr="00920311">
        <w:rPr>
          <w:sz w:val="24"/>
          <w:szCs w:val="24"/>
          <w:lang w:val="en-US"/>
        </w:rPr>
        <w:t xml:space="preserve"> </w:t>
      </w:r>
      <w:r w:rsidRPr="00920311">
        <w:rPr>
          <w:sz w:val="24"/>
          <w:szCs w:val="24"/>
          <w:lang w:val="en-US" w:bidi="en-US"/>
        </w:rPr>
        <w:t>to stop to do smth).</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Конструкция</w:t>
      </w:r>
      <w:r w:rsidRPr="00920311">
        <w:rPr>
          <w:sz w:val="24"/>
          <w:szCs w:val="24"/>
          <w:lang w:val="en-US"/>
        </w:rPr>
        <w:t xml:space="preserve"> </w:t>
      </w:r>
      <w:r w:rsidRPr="00920311">
        <w:rPr>
          <w:sz w:val="24"/>
          <w:szCs w:val="24"/>
          <w:lang w:val="en-US" w:bidi="en-US"/>
        </w:rPr>
        <w:t>It takes me ... to do smth.</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Конструкция </w:t>
      </w:r>
      <w:r w:rsidRPr="00920311">
        <w:rPr>
          <w:sz w:val="24"/>
          <w:szCs w:val="24"/>
          <w:lang w:val="en-US" w:bidi="en-US"/>
        </w:rPr>
        <w:t>used</w:t>
      </w:r>
      <w:r w:rsidRPr="00920311">
        <w:rPr>
          <w:sz w:val="24"/>
          <w:szCs w:val="24"/>
          <w:lang w:bidi="en-US"/>
        </w:rPr>
        <w:t xml:space="preserve"> </w:t>
      </w:r>
      <w:r w:rsidRPr="00920311">
        <w:rPr>
          <w:sz w:val="24"/>
          <w:szCs w:val="24"/>
          <w:lang w:val="en-US" w:bidi="en-US"/>
        </w:rPr>
        <w:t>to</w:t>
      </w:r>
      <w:r w:rsidRPr="00920311">
        <w:rPr>
          <w:sz w:val="24"/>
          <w:szCs w:val="24"/>
          <w:lang w:bidi="en-US"/>
        </w:rPr>
        <w:t xml:space="preserve"> + </w:t>
      </w:r>
      <w:r w:rsidRPr="00920311">
        <w:rPr>
          <w:sz w:val="24"/>
          <w:szCs w:val="24"/>
        </w:rPr>
        <w:t>инфинитив глагола.</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Конструкции</w:t>
      </w:r>
      <w:r w:rsidRPr="00920311">
        <w:rPr>
          <w:sz w:val="24"/>
          <w:szCs w:val="24"/>
          <w:lang w:val="en-US"/>
        </w:rPr>
        <w:t xml:space="preserve"> </w:t>
      </w:r>
      <w:r w:rsidRPr="00920311">
        <w:rPr>
          <w:sz w:val="24"/>
          <w:szCs w:val="24"/>
          <w:lang w:val="en-US" w:bidi="en-US"/>
        </w:rPr>
        <w:t>be/get used to smth, be/get used to doing smth.</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Конструкции</w:t>
      </w:r>
      <w:r w:rsidRPr="00920311">
        <w:rPr>
          <w:sz w:val="24"/>
          <w:szCs w:val="24"/>
          <w:lang w:val="en-US"/>
        </w:rPr>
        <w:t xml:space="preserve"> </w:t>
      </w:r>
      <w:r w:rsidRPr="00920311">
        <w:rPr>
          <w:sz w:val="24"/>
          <w:szCs w:val="24"/>
          <w:lang w:val="en-US" w:bidi="en-US"/>
        </w:rPr>
        <w:t xml:space="preserve">I prefer, I’d prefer, I’d rather prefer, </w:t>
      </w:r>
      <w:r w:rsidRPr="00920311">
        <w:rPr>
          <w:sz w:val="24"/>
          <w:szCs w:val="24"/>
        </w:rPr>
        <w:t>выражающие</w:t>
      </w:r>
      <w:r w:rsidRPr="00920311">
        <w:rPr>
          <w:sz w:val="24"/>
          <w:szCs w:val="24"/>
          <w:lang w:val="en-US"/>
        </w:rPr>
        <w:t xml:space="preserve"> </w:t>
      </w:r>
      <w:r w:rsidRPr="00920311">
        <w:rPr>
          <w:sz w:val="24"/>
          <w:szCs w:val="24"/>
        </w:rPr>
        <w:t>предпочтение</w:t>
      </w:r>
      <w:r w:rsidRPr="00920311">
        <w:rPr>
          <w:sz w:val="24"/>
          <w:szCs w:val="24"/>
          <w:lang w:val="en-US"/>
        </w:rPr>
        <w:t xml:space="preserve">, </w:t>
      </w:r>
      <w:r w:rsidRPr="00920311">
        <w:rPr>
          <w:sz w:val="24"/>
          <w:szCs w:val="24"/>
        </w:rPr>
        <w:t>а</w:t>
      </w:r>
      <w:r w:rsidRPr="00920311">
        <w:rPr>
          <w:sz w:val="24"/>
          <w:szCs w:val="24"/>
          <w:lang w:val="en-US"/>
        </w:rPr>
        <w:t xml:space="preserve"> </w:t>
      </w:r>
      <w:r w:rsidRPr="00920311">
        <w:rPr>
          <w:sz w:val="24"/>
          <w:szCs w:val="24"/>
        </w:rPr>
        <w:t>также</w:t>
      </w:r>
      <w:r w:rsidRPr="00920311">
        <w:rPr>
          <w:sz w:val="24"/>
          <w:szCs w:val="24"/>
          <w:lang w:val="en-US"/>
        </w:rPr>
        <w:t xml:space="preserve"> </w:t>
      </w:r>
      <w:r w:rsidRPr="00920311">
        <w:rPr>
          <w:sz w:val="24"/>
          <w:szCs w:val="24"/>
        </w:rPr>
        <w:t>конструкции</w:t>
      </w:r>
      <w:r w:rsidRPr="00920311">
        <w:rPr>
          <w:sz w:val="24"/>
          <w:szCs w:val="24"/>
          <w:lang w:val="en-US"/>
        </w:rPr>
        <w:t xml:space="preserve"> </w:t>
      </w:r>
      <w:r w:rsidRPr="00920311">
        <w:rPr>
          <w:sz w:val="24"/>
          <w:szCs w:val="24"/>
          <w:lang w:val="en-US" w:bidi="en-US"/>
        </w:rPr>
        <w:t>I’d rather, You’d better.</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Подлежащее, выраженное собирательным существительным </w:t>
      </w:r>
      <w:r w:rsidRPr="00920311">
        <w:rPr>
          <w:sz w:val="24"/>
          <w:szCs w:val="24"/>
          <w:lang w:bidi="en-US"/>
        </w:rPr>
        <w:t>(</w:t>
      </w:r>
      <w:r w:rsidRPr="00920311">
        <w:rPr>
          <w:sz w:val="24"/>
          <w:szCs w:val="24"/>
          <w:lang w:val="en-US" w:bidi="en-US"/>
        </w:rPr>
        <w:t>family</w:t>
      </w:r>
      <w:r w:rsidRPr="00920311">
        <w:rPr>
          <w:sz w:val="24"/>
          <w:szCs w:val="24"/>
          <w:lang w:bidi="en-US"/>
        </w:rPr>
        <w:t xml:space="preserve">, </w:t>
      </w:r>
      <w:r w:rsidRPr="00920311">
        <w:rPr>
          <w:sz w:val="24"/>
          <w:szCs w:val="24"/>
          <w:lang w:val="en-US" w:bidi="en-US"/>
        </w:rPr>
        <w:t>police</w:t>
      </w:r>
      <w:r w:rsidRPr="00920311">
        <w:rPr>
          <w:sz w:val="24"/>
          <w:szCs w:val="24"/>
          <w:lang w:bidi="en-US"/>
        </w:rPr>
        <w:t xml:space="preserve">), </w:t>
      </w:r>
      <w:r w:rsidRPr="00920311">
        <w:rPr>
          <w:sz w:val="24"/>
          <w:szCs w:val="24"/>
        </w:rPr>
        <w:t>и его согласование со сказуемым.</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Глаголы (правильные и неправильные) в видовременных формах действительного залога в изъявительном наклонении </w:t>
      </w:r>
      <w:r w:rsidRPr="00920311">
        <w:rPr>
          <w:sz w:val="24"/>
          <w:szCs w:val="24"/>
          <w:lang w:bidi="en-US"/>
        </w:rPr>
        <w:t>(</w:t>
      </w:r>
      <w:r w:rsidRPr="00920311">
        <w:rPr>
          <w:sz w:val="24"/>
          <w:szCs w:val="24"/>
          <w:lang w:val="en-US" w:bidi="en-US"/>
        </w:rPr>
        <w:t>Present</w:t>
      </w:r>
      <w:r w:rsidRPr="00920311">
        <w:rPr>
          <w:sz w:val="24"/>
          <w:szCs w:val="24"/>
          <w:lang w:bidi="en-US"/>
        </w:rPr>
        <w:t>/</w:t>
      </w:r>
      <w:r w:rsidRPr="00920311">
        <w:rPr>
          <w:sz w:val="24"/>
          <w:szCs w:val="24"/>
          <w:lang w:val="en-US" w:bidi="en-US"/>
        </w:rPr>
        <w:t>Past</w:t>
      </w:r>
      <w:r w:rsidRPr="00920311">
        <w:rPr>
          <w:sz w:val="24"/>
          <w:szCs w:val="24"/>
          <w:lang w:bidi="en-US"/>
        </w:rPr>
        <w:t>/</w:t>
      </w:r>
      <w:r w:rsidRPr="00920311">
        <w:rPr>
          <w:sz w:val="24"/>
          <w:szCs w:val="24"/>
          <w:lang w:val="en-US" w:bidi="en-US"/>
        </w:rPr>
        <w:t>Future</w:t>
      </w:r>
      <w:r w:rsidRPr="00920311">
        <w:rPr>
          <w:sz w:val="24"/>
          <w:szCs w:val="24"/>
          <w:lang w:bidi="en-US"/>
        </w:rPr>
        <w:t xml:space="preserve"> </w:t>
      </w:r>
      <w:r w:rsidRPr="00920311">
        <w:rPr>
          <w:sz w:val="24"/>
          <w:szCs w:val="24"/>
          <w:lang w:val="en-US" w:bidi="en-US"/>
        </w:rPr>
        <w:t>Simple</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lang w:val="en-US" w:bidi="en-US"/>
        </w:rPr>
        <w:t>Present</w:t>
      </w:r>
      <w:r w:rsidRPr="00920311">
        <w:rPr>
          <w:sz w:val="24"/>
          <w:szCs w:val="24"/>
          <w:lang w:bidi="en-US"/>
        </w:rPr>
        <w:t>/</w:t>
      </w:r>
      <w:r w:rsidRPr="00920311">
        <w:rPr>
          <w:sz w:val="24"/>
          <w:szCs w:val="24"/>
          <w:lang w:val="en-US" w:bidi="en-US"/>
        </w:rPr>
        <w:t>Past</w:t>
      </w:r>
      <w:r w:rsidRPr="00920311">
        <w:rPr>
          <w:sz w:val="24"/>
          <w:szCs w:val="24"/>
          <w:lang w:bidi="en-US"/>
        </w:rPr>
        <w:t>/</w:t>
      </w:r>
      <w:r w:rsidRPr="00920311">
        <w:rPr>
          <w:sz w:val="24"/>
          <w:szCs w:val="24"/>
          <w:lang w:val="en-US" w:bidi="en-US"/>
        </w:rPr>
        <w:t>Future</w:t>
      </w:r>
      <w:r w:rsidRPr="00920311">
        <w:rPr>
          <w:sz w:val="24"/>
          <w:szCs w:val="24"/>
          <w:lang w:bidi="en-US"/>
        </w:rPr>
        <w:t xml:space="preserve"> </w:t>
      </w:r>
      <w:r w:rsidRPr="00920311">
        <w:rPr>
          <w:sz w:val="24"/>
          <w:szCs w:val="24"/>
          <w:lang w:val="en-US" w:bidi="en-US"/>
        </w:rPr>
        <w:t>Continuous</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lang w:val="en-US" w:bidi="en-US"/>
        </w:rPr>
        <w:t>Present</w:t>
      </w:r>
      <w:r w:rsidRPr="00920311">
        <w:rPr>
          <w:sz w:val="24"/>
          <w:szCs w:val="24"/>
          <w:lang w:bidi="en-US"/>
        </w:rPr>
        <w:t>/</w:t>
      </w:r>
      <w:r w:rsidRPr="00920311">
        <w:rPr>
          <w:sz w:val="24"/>
          <w:szCs w:val="24"/>
          <w:lang w:val="en-US" w:bidi="en-US"/>
        </w:rPr>
        <w:t>Past</w:t>
      </w:r>
      <w:r w:rsidRPr="00920311">
        <w:rPr>
          <w:sz w:val="24"/>
          <w:szCs w:val="24"/>
          <w:lang w:bidi="en-US"/>
        </w:rPr>
        <w:t xml:space="preserve"> </w:t>
      </w:r>
      <w:r w:rsidRPr="00920311">
        <w:rPr>
          <w:sz w:val="24"/>
          <w:szCs w:val="24"/>
          <w:lang w:val="en-US" w:bidi="en-US"/>
        </w:rPr>
        <w:t>Perfect</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lang w:val="en-US" w:bidi="en-US"/>
        </w:rPr>
        <w:t>Present</w:t>
      </w:r>
      <w:r w:rsidRPr="00920311">
        <w:rPr>
          <w:sz w:val="24"/>
          <w:szCs w:val="24"/>
          <w:lang w:bidi="en-US"/>
        </w:rPr>
        <w:t xml:space="preserve"> </w:t>
      </w:r>
      <w:r w:rsidRPr="00920311">
        <w:rPr>
          <w:sz w:val="24"/>
          <w:szCs w:val="24"/>
          <w:lang w:val="en-US" w:bidi="en-US"/>
        </w:rPr>
        <w:t>Perfect</w:t>
      </w:r>
      <w:r w:rsidRPr="00920311">
        <w:rPr>
          <w:sz w:val="24"/>
          <w:szCs w:val="24"/>
          <w:lang w:bidi="en-US"/>
        </w:rPr>
        <w:t xml:space="preserve"> </w:t>
      </w:r>
      <w:r w:rsidRPr="00920311">
        <w:rPr>
          <w:sz w:val="24"/>
          <w:szCs w:val="24"/>
          <w:lang w:val="en-US" w:bidi="en-US"/>
        </w:rPr>
        <w:t>Continuous</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lang w:val="en-US" w:bidi="en-US"/>
        </w:rPr>
        <w:t>Future</w:t>
      </w:r>
      <w:r w:rsidRPr="00920311">
        <w:rPr>
          <w:sz w:val="24"/>
          <w:szCs w:val="24"/>
          <w:lang w:bidi="en-US"/>
        </w:rPr>
        <w:t>-</w:t>
      </w:r>
      <w:r w:rsidRPr="00920311">
        <w:rPr>
          <w:sz w:val="24"/>
          <w:szCs w:val="24"/>
          <w:lang w:val="en-US" w:bidi="en-US"/>
        </w:rPr>
        <w:t>in</w:t>
      </w:r>
      <w:r w:rsidRPr="00920311">
        <w:rPr>
          <w:sz w:val="24"/>
          <w:szCs w:val="24"/>
          <w:lang w:bidi="en-US"/>
        </w:rPr>
        <w:t>-</w:t>
      </w:r>
      <w:r w:rsidRPr="00920311">
        <w:rPr>
          <w:sz w:val="24"/>
          <w:szCs w:val="24"/>
          <w:lang w:val="en-US" w:bidi="en-US"/>
        </w:rPr>
        <w:t>the</w:t>
      </w:r>
      <w:r w:rsidRPr="00920311">
        <w:rPr>
          <w:sz w:val="24"/>
          <w:szCs w:val="24"/>
          <w:lang w:bidi="en-US"/>
        </w:rPr>
        <w:t>-</w:t>
      </w:r>
      <w:r w:rsidRPr="00920311">
        <w:rPr>
          <w:sz w:val="24"/>
          <w:szCs w:val="24"/>
          <w:lang w:val="en-US" w:bidi="en-US"/>
        </w:rPr>
        <w:t>Past</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rPr>
        <w:t xml:space="preserve">и наиболее употребительных формах страдательного залога </w:t>
      </w:r>
      <w:r w:rsidRPr="00920311">
        <w:rPr>
          <w:sz w:val="24"/>
          <w:szCs w:val="24"/>
          <w:lang w:bidi="en-US"/>
        </w:rPr>
        <w:t>(</w:t>
      </w:r>
      <w:r w:rsidRPr="00920311">
        <w:rPr>
          <w:sz w:val="24"/>
          <w:szCs w:val="24"/>
          <w:lang w:val="en-US" w:bidi="en-US"/>
        </w:rPr>
        <w:t>Present</w:t>
      </w:r>
      <w:r w:rsidRPr="00920311">
        <w:rPr>
          <w:sz w:val="24"/>
          <w:szCs w:val="24"/>
          <w:lang w:bidi="en-US"/>
        </w:rPr>
        <w:t>/</w:t>
      </w:r>
      <w:r w:rsidRPr="00920311">
        <w:rPr>
          <w:sz w:val="24"/>
          <w:szCs w:val="24"/>
          <w:lang w:val="en-US" w:bidi="en-US"/>
        </w:rPr>
        <w:t>Past</w:t>
      </w:r>
      <w:r w:rsidRPr="00920311">
        <w:rPr>
          <w:sz w:val="24"/>
          <w:szCs w:val="24"/>
          <w:lang w:bidi="en-US"/>
        </w:rPr>
        <w:t xml:space="preserve"> </w:t>
      </w:r>
      <w:r w:rsidRPr="00920311">
        <w:rPr>
          <w:sz w:val="24"/>
          <w:szCs w:val="24"/>
          <w:lang w:val="en-US" w:bidi="en-US"/>
        </w:rPr>
        <w:t>Simple</w:t>
      </w:r>
      <w:r w:rsidRPr="00920311">
        <w:rPr>
          <w:sz w:val="24"/>
          <w:szCs w:val="24"/>
          <w:lang w:bidi="en-US"/>
        </w:rPr>
        <w:t xml:space="preserve"> </w:t>
      </w:r>
      <w:r w:rsidRPr="00920311">
        <w:rPr>
          <w:sz w:val="24"/>
          <w:szCs w:val="24"/>
          <w:lang w:val="en-US" w:bidi="en-US"/>
        </w:rPr>
        <w:t>Passive</w:t>
      </w:r>
      <w:r w:rsidRPr="00920311">
        <w:rPr>
          <w:sz w:val="24"/>
          <w:szCs w:val="24"/>
          <w:lang w:bidi="en-US"/>
        </w:rPr>
        <w:t xml:space="preserve">, </w:t>
      </w:r>
      <w:r w:rsidRPr="00920311">
        <w:rPr>
          <w:sz w:val="24"/>
          <w:szCs w:val="24"/>
          <w:lang w:val="en-US" w:bidi="en-US"/>
        </w:rPr>
        <w:t>Present</w:t>
      </w:r>
      <w:r w:rsidRPr="00920311">
        <w:rPr>
          <w:sz w:val="24"/>
          <w:szCs w:val="24"/>
          <w:lang w:bidi="en-US"/>
        </w:rPr>
        <w:t xml:space="preserve"> </w:t>
      </w:r>
      <w:r w:rsidRPr="00920311">
        <w:rPr>
          <w:sz w:val="24"/>
          <w:szCs w:val="24"/>
          <w:lang w:val="en-US" w:bidi="en-US"/>
        </w:rPr>
        <w:t>Perfect</w:t>
      </w:r>
      <w:r w:rsidRPr="00920311">
        <w:rPr>
          <w:sz w:val="24"/>
          <w:szCs w:val="24"/>
          <w:lang w:bidi="en-US"/>
        </w:rPr>
        <w:t xml:space="preserve"> </w:t>
      </w:r>
      <w:r w:rsidRPr="00920311">
        <w:rPr>
          <w:sz w:val="24"/>
          <w:szCs w:val="24"/>
          <w:lang w:val="en-US" w:bidi="en-US"/>
        </w:rPr>
        <w:t>Passive</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Конструкция</w:t>
      </w:r>
      <w:r w:rsidRPr="00920311">
        <w:rPr>
          <w:sz w:val="24"/>
          <w:szCs w:val="24"/>
          <w:lang w:val="en-US"/>
        </w:rPr>
        <w:t xml:space="preserve"> </w:t>
      </w:r>
      <w:r w:rsidRPr="00920311">
        <w:rPr>
          <w:sz w:val="24"/>
          <w:szCs w:val="24"/>
          <w:lang w:val="en-US" w:bidi="en-US"/>
        </w:rPr>
        <w:t xml:space="preserve">to be going to, </w:t>
      </w:r>
      <w:r w:rsidRPr="00920311">
        <w:rPr>
          <w:sz w:val="24"/>
          <w:szCs w:val="24"/>
        </w:rPr>
        <w:t>формы</w:t>
      </w:r>
      <w:r w:rsidRPr="00920311">
        <w:rPr>
          <w:sz w:val="24"/>
          <w:szCs w:val="24"/>
          <w:lang w:val="en-US"/>
        </w:rPr>
        <w:t xml:space="preserve"> </w:t>
      </w:r>
      <w:r w:rsidRPr="00920311">
        <w:rPr>
          <w:sz w:val="24"/>
          <w:szCs w:val="24"/>
          <w:lang w:val="en-US" w:bidi="en-US"/>
        </w:rPr>
        <w:t xml:space="preserve">Future Simple Tense </w:t>
      </w:r>
      <w:r w:rsidRPr="00920311">
        <w:rPr>
          <w:sz w:val="24"/>
          <w:szCs w:val="24"/>
        </w:rPr>
        <w:t>и</w:t>
      </w:r>
      <w:r w:rsidRPr="00920311">
        <w:rPr>
          <w:sz w:val="24"/>
          <w:szCs w:val="24"/>
          <w:lang w:val="en-US"/>
        </w:rPr>
        <w:t xml:space="preserve"> </w:t>
      </w:r>
      <w:r w:rsidRPr="00920311">
        <w:rPr>
          <w:sz w:val="24"/>
          <w:szCs w:val="24"/>
          <w:lang w:val="en-US" w:bidi="en-US"/>
        </w:rPr>
        <w:t xml:space="preserve">Present Continuous Tense </w:t>
      </w:r>
      <w:r w:rsidRPr="00920311">
        <w:rPr>
          <w:sz w:val="24"/>
          <w:szCs w:val="24"/>
        </w:rPr>
        <w:t>для</w:t>
      </w:r>
      <w:r w:rsidRPr="00920311">
        <w:rPr>
          <w:sz w:val="24"/>
          <w:szCs w:val="24"/>
          <w:lang w:val="en-US"/>
        </w:rPr>
        <w:t xml:space="preserve"> </w:t>
      </w:r>
      <w:r w:rsidRPr="00920311">
        <w:rPr>
          <w:sz w:val="24"/>
          <w:szCs w:val="24"/>
        </w:rPr>
        <w:t>выражения</w:t>
      </w:r>
      <w:r w:rsidRPr="00920311">
        <w:rPr>
          <w:sz w:val="24"/>
          <w:szCs w:val="24"/>
          <w:lang w:val="en-US"/>
        </w:rPr>
        <w:t xml:space="preserve"> </w:t>
      </w:r>
      <w:r w:rsidRPr="00920311">
        <w:rPr>
          <w:sz w:val="24"/>
          <w:szCs w:val="24"/>
        </w:rPr>
        <w:t>будущего</w:t>
      </w:r>
      <w:r w:rsidRPr="00920311">
        <w:rPr>
          <w:sz w:val="24"/>
          <w:szCs w:val="24"/>
          <w:lang w:val="en-US"/>
        </w:rPr>
        <w:t xml:space="preserve"> </w:t>
      </w:r>
      <w:r w:rsidRPr="00920311">
        <w:rPr>
          <w:sz w:val="24"/>
          <w:szCs w:val="24"/>
        </w:rPr>
        <w:t>действия</w:t>
      </w:r>
      <w:r w:rsidRPr="00920311">
        <w:rPr>
          <w:sz w:val="24"/>
          <w:szCs w:val="24"/>
          <w:lang w:val="en-US"/>
        </w:rPr>
        <w:t>.</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Модальные</w:t>
      </w:r>
      <w:r w:rsidRPr="00920311">
        <w:rPr>
          <w:sz w:val="24"/>
          <w:szCs w:val="24"/>
          <w:lang w:val="en-US"/>
        </w:rPr>
        <w:t xml:space="preserve"> </w:t>
      </w:r>
      <w:r w:rsidRPr="00920311">
        <w:rPr>
          <w:sz w:val="24"/>
          <w:szCs w:val="24"/>
        </w:rPr>
        <w:t>глаголы</w:t>
      </w:r>
      <w:r w:rsidRPr="00920311">
        <w:rPr>
          <w:sz w:val="24"/>
          <w:szCs w:val="24"/>
          <w:lang w:val="en-US"/>
        </w:rPr>
        <w:t xml:space="preserve"> </w:t>
      </w:r>
      <w:r w:rsidRPr="00920311">
        <w:rPr>
          <w:sz w:val="24"/>
          <w:szCs w:val="24"/>
        </w:rPr>
        <w:t>и</w:t>
      </w:r>
      <w:r w:rsidRPr="00920311">
        <w:rPr>
          <w:sz w:val="24"/>
          <w:szCs w:val="24"/>
          <w:lang w:val="en-US"/>
        </w:rPr>
        <w:t xml:space="preserve"> </w:t>
      </w:r>
      <w:r w:rsidRPr="00920311">
        <w:rPr>
          <w:sz w:val="24"/>
          <w:szCs w:val="24"/>
        </w:rPr>
        <w:t>их</w:t>
      </w:r>
      <w:r w:rsidRPr="00920311">
        <w:rPr>
          <w:sz w:val="24"/>
          <w:szCs w:val="24"/>
          <w:lang w:val="en-US"/>
        </w:rPr>
        <w:t xml:space="preserve"> </w:t>
      </w:r>
      <w:r w:rsidRPr="00920311">
        <w:rPr>
          <w:sz w:val="24"/>
          <w:szCs w:val="24"/>
        </w:rPr>
        <w:t>эквиваленты</w:t>
      </w:r>
      <w:r w:rsidRPr="00920311">
        <w:rPr>
          <w:sz w:val="24"/>
          <w:szCs w:val="24"/>
          <w:lang w:val="en-US"/>
        </w:rPr>
        <w:t xml:space="preserve"> </w:t>
      </w:r>
      <w:r w:rsidRPr="00920311">
        <w:rPr>
          <w:sz w:val="24"/>
          <w:szCs w:val="24"/>
          <w:lang w:val="en-US" w:bidi="en-US"/>
        </w:rPr>
        <w:t>(can/be able to, could, must/have to, may, might, should, shall, would, will, need).</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Неличные</w:t>
      </w:r>
      <w:r w:rsidRPr="00920311">
        <w:rPr>
          <w:sz w:val="24"/>
          <w:szCs w:val="24"/>
          <w:lang w:val="en-US"/>
        </w:rPr>
        <w:t xml:space="preserve"> </w:t>
      </w:r>
      <w:r w:rsidRPr="00920311">
        <w:rPr>
          <w:sz w:val="24"/>
          <w:szCs w:val="24"/>
        </w:rPr>
        <w:t>формы</w:t>
      </w:r>
      <w:r w:rsidRPr="00920311">
        <w:rPr>
          <w:sz w:val="24"/>
          <w:szCs w:val="24"/>
          <w:lang w:val="en-US"/>
        </w:rPr>
        <w:t xml:space="preserve"> </w:t>
      </w:r>
      <w:r w:rsidRPr="00920311">
        <w:rPr>
          <w:sz w:val="24"/>
          <w:szCs w:val="24"/>
        </w:rPr>
        <w:t>глагола</w:t>
      </w:r>
      <w:r w:rsidRPr="00920311">
        <w:rPr>
          <w:sz w:val="24"/>
          <w:szCs w:val="24"/>
          <w:lang w:val="en-US"/>
        </w:rPr>
        <w:t xml:space="preserve"> </w:t>
      </w:r>
      <w:r w:rsidRPr="00920311">
        <w:rPr>
          <w:sz w:val="24"/>
          <w:szCs w:val="24"/>
          <w:lang w:val="en-US" w:bidi="en-US"/>
        </w:rPr>
        <w:t xml:space="preserve">- </w:t>
      </w:r>
      <w:r w:rsidRPr="00920311">
        <w:rPr>
          <w:sz w:val="24"/>
          <w:szCs w:val="24"/>
        </w:rPr>
        <w:t>инфинитив</w:t>
      </w:r>
      <w:r w:rsidRPr="00920311">
        <w:rPr>
          <w:sz w:val="24"/>
          <w:szCs w:val="24"/>
          <w:lang w:val="en-US"/>
        </w:rPr>
        <w:t xml:space="preserve">, </w:t>
      </w:r>
      <w:r w:rsidRPr="00920311">
        <w:rPr>
          <w:sz w:val="24"/>
          <w:szCs w:val="24"/>
        </w:rPr>
        <w:t>герундий</w:t>
      </w:r>
      <w:r w:rsidRPr="00920311">
        <w:rPr>
          <w:sz w:val="24"/>
          <w:szCs w:val="24"/>
          <w:lang w:val="en-US"/>
        </w:rPr>
        <w:t xml:space="preserve">, </w:t>
      </w:r>
      <w:r w:rsidRPr="00920311">
        <w:rPr>
          <w:sz w:val="24"/>
          <w:szCs w:val="24"/>
        </w:rPr>
        <w:t>причастие</w:t>
      </w:r>
      <w:r w:rsidRPr="00920311">
        <w:rPr>
          <w:sz w:val="24"/>
          <w:szCs w:val="24"/>
          <w:lang w:val="en-US"/>
        </w:rPr>
        <w:t xml:space="preserve"> </w:t>
      </w:r>
      <w:r w:rsidRPr="00920311">
        <w:rPr>
          <w:sz w:val="24"/>
          <w:szCs w:val="24"/>
          <w:lang w:val="en-US" w:bidi="en-US"/>
        </w:rPr>
        <w:t xml:space="preserve">(Participle </w:t>
      </w:r>
      <w:r w:rsidRPr="00920311">
        <w:rPr>
          <w:sz w:val="24"/>
          <w:szCs w:val="24"/>
          <w:lang w:val="en-US"/>
        </w:rPr>
        <w:t xml:space="preserve">1 </w:t>
      </w:r>
      <w:r w:rsidRPr="00920311">
        <w:rPr>
          <w:sz w:val="24"/>
          <w:szCs w:val="24"/>
        </w:rPr>
        <w:t>и</w:t>
      </w:r>
      <w:r w:rsidRPr="00920311">
        <w:rPr>
          <w:sz w:val="24"/>
          <w:szCs w:val="24"/>
          <w:lang w:val="en-US"/>
        </w:rPr>
        <w:t xml:space="preserve"> </w:t>
      </w:r>
      <w:r w:rsidRPr="00920311">
        <w:rPr>
          <w:sz w:val="24"/>
          <w:szCs w:val="24"/>
          <w:lang w:val="en-US" w:bidi="en-US"/>
        </w:rPr>
        <w:t xml:space="preserve">Participle </w:t>
      </w:r>
      <w:r w:rsidRPr="00920311">
        <w:rPr>
          <w:sz w:val="24"/>
          <w:szCs w:val="24"/>
        </w:rPr>
        <w:t>И</w:t>
      </w:r>
      <w:r w:rsidRPr="00920311">
        <w:rPr>
          <w:sz w:val="24"/>
          <w:szCs w:val="24"/>
          <w:lang w:val="en-US"/>
        </w:rPr>
        <w:t xml:space="preserve">), </w:t>
      </w:r>
      <w:r w:rsidRPr="00920311">
        <w:rPr>
          <w:sz w:val="24"/>
          <w:szCs w:val="24"/>
        </w:rPr>
        <w:t>причастия</w:t>
      </w:r>
      <w:r w:rsidRPr="00920311">
        <w:rPr>
          <w:sz w:val="24"/>
          <w:szCs w:val="24"/>
          <w:lang w:val="en-US"/>
        </w:rPr>
        <w:t xml:space="preserve"> </w:t>
      </w:r>
      <w:r w:rsidRPr="00920311">
        <w:rPr>
          <w:sz w:val="24"/>
          <w:szCs w:val="24"/>
        </w:rPr>
        <w:t>в</w:t>
      </w:r>
      <w:r w:rsidRPr="00920311">
        <w:rPr>
          <w:sz w:val="24"/>
          <w:szCs w:val="24"/>
          <w:lang w:val="en-US"/>
        </w:rPr>
        <w:t xml:space="preserve"> </w:t>
      </w:r>
      <w:r w:rsidRPr="00920311">
        <w:rPr>
          <w:sz w:val="24"/>
          <w:szCs w:val="24"/>
        </w:rPr>
        <w:t>функции</w:t>
      </w:r>
      <w:r w:rsidRPr="00920311">
        <w:rPr>
          <w:sz w:val="24"/>
          <w:szCs w:val="24"/>
          <w:lang w:val="en-US"/>
        </w:rPr>
        <w:t xml:space="preserve"> </w:t>
      </w:r>
      <w:r w:rsidRPr="00920311">
        <w:rPr>
          <w:sz w:val="24"/>
          <w:szCs w:val="24"/>
        </w:rPr>
        <w:t>определения</w:t>
      </w:r>
      <w:r w:rsidRPr="00920311">
        <w:rPr>
          <w:sz w:val="24"/>
          <w:szCs w:val="24"/>
          <w:lang w:val="en-US"/>
        </w:rPr>
        <w:t xml:space="preserve"> </w:t>
      </w:r>
      <w:r w:rsidRPr="00920311">
        <w:rPr>
          <w:sz w:val="24"/>
          <w:szCs w:val="24"/>
          <w:lang w:val="en-US" w:bidi="en-US"/>
        </w:rPr>
        <w:t xml:space="preserve">(Participle </w:t>
      </w:r>
      <w:r w:rsidRPr="00920311">
        <w:rPr>
          <w:sz w:val="24"/>
          <w:szCs w:val="24"/>
          <w:lang w:val="en-US"/>
        </w:rPr>
        <w:t xml:space="preserve">1 - </w:t>
      </w:r>
      <w:r w:rsidRPr="00920311">
        <w:rPr>
          <w:sz w:val="24"/>
          <w:szCs w:val="24"/>
          <w:lang w:val="en-US" w:bidi="en-US"/>
        </w:rPr>
        <w:t xml:space="preserve">a playing child, Participle </w:t>
      </w:r>
      <w:r w:rsidRPr="00920311">
        <w:rPr>
          <w:sz w:val="24"/>
          <w:szCs w:val="24"/>
          <w:lang w:val="en-US"/>
        </w:rPr>
        <w:t xml:space="preserve">II - </w:t>
      </w:r>
      <w:r w:rsidRPr="00920311">
        <w:rPr>
          <w:sz w:val="24"/>
          <w:szCs w:val="24"/>
          <w:lang w:val="en-US" w:bidi="en-US"/>
        </w:rPr>
        <w:t>a written text).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Определённый, неопределённый и нулевой артикли.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Имена существительные во множественном числе, образованных по правилу, и исключения.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Неисчисляемые имена существительные, имеющие форму только множественного числа.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Притяжательный падеж имён существительных.</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Порядок следования нескольких прилагательных (мнение - размер - возраст - цвет - происхождение).</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Слова</w:t>
      </w:r>
      <w:r w:rsidRPr="00920311">
        <w:rPr>
          <w:sz w:val="24"/>
          <w:szCs w:val="24"/>
          <w:lang w:val="en-US"/>
        </w:rPr>
        <w:t xml:space="preserve">, </w:t>
      </w:r>
      <w:r w:rsidRPr="00920311">
        <w:rPr>
          <w:sz w:val="24"/>
          <w:szCs w:val="24"/>
        </w:rPr>
        <w:t>выражающие</w:t>
      </w:r>
      <w:r w:rsidRPr="00920311">
        <w:rPr>
          <w:sz w:val="24"/>
          <w:szCs w:val="24"/>
          <w:lang w:val="en-US"/>
        </w:rPr>
        <w:t xml:space="preserve"> </w:t>
      </w:r>
      <w:r w:rsidRPr="00920311">
        <w:rPr>
          <w:sz w:val="24"/>
          <w:szCs w:val="24"/>
        </w:rPr>
        <w:t>количество</w:t>
      </w:r>
      <w:r w:rsidRPr="00920311">
        <w:rPr>
          <w:sz w:val="24"/>
          <w:szCs w:val="24"/>
          <w:lang w:val="en-US"/>
        </w:rPr>
        <w:t xml:space="preserve"> </w:t>
      </w:r>
      <w:r w:rsidRPr="00920311">
        <w:rPr>
          <w:sz w:val="24"/>
          <w:szCs w:val="24"/>
          <w:lang w:val="en-US" w:bidi="en-US"/>
        </w:rPr>
        <w:t>(many/much, little/a little, few</w:t>
      </w:r>
      <w:r w:rsidRPr="00920311">
        <w:rPr>
          <w:sz w:val="24"/>
          <w:szCs w:val="24"/>
          <w:lang w:val="en-US"/>
        </w:rPr>
        <w:t>/</w:t>
      </w:r>
      <w:r w:rsidRPr="00920311">
        <w:rPr>
          <w:sz w:val="24"/>
          <w:szCs w:val="24"/>
        </w:rPr>
        <w:t>а</w:t>
      </w:r>
      <w:r w:rsidRPr="00920311">
        <w:rPr>
          <w:sz w:val="24"/>
          <w:szCs w:val="24"/>
          <w:lang w:val="en-US"/>
        </w:rPr>
        <w:t xml:space="preserve"> </w:t>
      </w:r>
      <w:r w:rsidRPr="00920311">
        <w:rPr>
          <w:sz w:val="24"/>
          <w:szCs w:val="24"/>
          <w:lang w:val="en-US" w:bidi="en-US"/>
        </w:rPr>
        <w:t>few, a lot of).</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20311">
        <w:rPr>
          <w:sz w:val="24"/>
          <w:szCs w:val="24"/>
          <w:lang w:bidi="en-US"/>
        </w:rPr>
        <w:t>(</w:t>
      </w:r>
      <w:r w:rsidRPr="00920311">
        <w:rPr>
          <w:sz w:val="24"/>
          <w:szCs w:val="24"/>
          <w:lang w:val="en-US" w:bidi="en-US"/>
        </w:rPr>
        <w:t>nobody</w:t>
      </w:r>
      <w:r w:rsidRPr="00920311">
        <w:rPr>
          <w:sz w:val="24"/>
          <w:szCs w:val="24"/>
          <w:lang w:bidi="en-US"/>
        </w:rPr>
        <w:t xml:space="preserve">, </w:t>
      </w:r>
      <w:r w:rsidRPr="00920311">
        <w:rPr>
          <w:sz w:val="24"/>
          <w:szCs w:val="24"/>
          <w:lang w:val="en-US" w:bidi="en-US"/>
        </w:rPr>
        <w:t>nothing</w:t>
      </w:r>
      <w:r w:rsidRPr="00920311">
        <w:rPr>
          <w:sz w:val="24"/>
          <w:szCs w:val="24"/>
          <w:lang w:bidi="en-US"/>
        </w:rPr>
        <w:t xml:space="preserve"> </w:t>
      </w:r>
      <w:r w:rsidRPr="00920311">
        <w:rPr>
          <w:sz w:val="24"/>
          <w:szCs w:val="24"/>
        </w:rPr>
        <w:t>и другие).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Количественные и порядковые числительные.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Предлоги места, времени, направления, предлоги, употребляемые с глаголами в страдательном залоге.</w:t>
      </w:r>
    </w:p>
    <w:p w:rsidR="00406C32" w:rsidRPr="00920311" w:rsidRDefault="00406C32" w:rsidP="00212137">
      <w:pPr>
        <w:pStyle w:val="25"/>
        <w:shd w:val="clear" w:color="auto" w:fill="auto"/>
        <w:tabs>
          <w:tab w:val="left" w:pos="1575"/>
        </w:tabs>
        <w:spacing w:line="240" w:lineRule="auto"/>
        <w:ind w:firstLine="720"/>
        <w:jc w:val="both"/>
        <w:rPr>
          <w:sz w:val="24"/>
          <w:szCs w:val="24"/>
        </w:rPr>
      </w:pPr>
      <w:r w:rsidRPr="00920311">
        <w:rPr>
          <w:sz w:val="24"/>
          <w:szCs w:val="24"/>
        </w:rPr>
        <w:t>Социокультурные знания и умения.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lastRenderedPageBreak/>
        <w:t>Понимание речевых различий в ситуациях официального и неофициального общения в рамках тематического содержания речи и использование</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лексико-грамматических средств с их учётом.</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06C32" w:rsidRPr="00920311" w:rsidRDefault="00406C32" w:rsidP="00212137">
      <w:pPr>
        <w:pStyle w:val="25"/>
        <w:shd w:val="clear" w:color="auto" w:fill="auto"/>
        <w:tabs>
          <w:tab w:val="left" w:pos="1570"/>
        </w:tabs>
        <w:spacing w:line="240" w:lineRule="auto"/>
        <w:ind w:firstLine="720"/>
        <w:jc w:val="both"/>
        <w:rPr>
          <w:sz w:val="24"/>
          <w:szCs w:val="24"/>
        </w:rPr>
      </w:pPr>
      <w:r w:rsidRPr="00920311">
        <w:rPr>
          <w:sz w:val="24"/>
          <w:szCs w:val="24"/>
        </w:rPr>
        <w:t>Компенсаторные умения.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06C32" w:rsidRPr="00776368" w:rsidRDefault="00406C32" w:rsidP="00212137">
      <w:pPr>
        <w:pStyle w:val="25"/>
        <w:shd w:val="clear" w:color="auto" w:fill="auto"/>
        <w:spacing w:line="240" w:lineRule="auto"/>
        <w:ind w:firstLine="720"/>
        <w:jc w:val="center"/>
        <w:rPr>
          <w:rStyle w:val="af4"/>
          <w:sz w:val="28"/>
          <w:szCs w:val="28"/>
        </w:rPr>
      </w:pPr>
      <w:r w:rsidRPr="00776368">
        <w:rPr>
          <w:rStyle w:val="af4"/>
          <w:sz w:val="28"/>
          <w:szCs w:val="28"/>
        </w:rPr>
        <w:t>Планируемые результаты освоения программы по английскому языку на уровне среднего общего образования.</w:t>
      </w:r>
    </w:p>
    <w:p w:rsidR="00406C32" w:rsidRPr="00920311" w:rsidRDefault="00406C32" w:rsidP="00212137">
      <w:pPr>
        <w:pStyle w:val="25"/>
        <w:shd w:val="clear" w:color="auto" w:fill="auto"/>
        <w:tabs>
          <w:tab w:val="left" w:pos="1532"/>
        </w:tabs>
        <w:spacing w:line="240" w:lineRule="auto"/>
        <w:ind w:firstLine="720"/>
        <w:jc w:val="both"/>
        <w:rPr>
          <w:sz w:val="24"/>
          <w:szCs w:val="24"/>
        </w:rPr>
      </w:pPr>
      <w:r w:rsidRPr="00776368">
        <w:rPr>
          <w:b/>
          <w:sz w:val="28"/>
          <w:szCs w:val="28"/>
        </w:rPr>
        <w:t>Личностные результаты</w:t>
      </w:r>
      <w:r w:rsidRPr="00920311">
        <w:rPr>
          <w:sz w:val="24"/>
          <w:szCs w:val="24"/>
        </w:rPr>
        <w:t xml:space="preserve">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06C32" w:rsidRPr="00920311" w:rsidRDefault="00406C32" w:rsidP="00212137">
      <w:pPr>
        <w:pStyle w:val="25"/>
        <w:shd w:val="clear" w:color="auto" w:fill="auto"/>
        <w:tabs>
          <w:tab w:val="left" w:pos="1522"/>
        </w:tabs>
        <w:spacing w:line="240" w:lineRule="auto"/>
        <w:ind w:firstLine="720"/>
        <w:jc w:val="both"/>
        <w:rPr>
          <w:sz w:val="24"/>
          <w:szCs w:val="24"/>
        </w:rPr>
      </w:pPr>
      <w:r w:rsidRPr="00920311">
        <w:rPr>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06C32" w:rsidRPr="00776368" w:rsidRDefault="00406C32" w:rsidP="00212137">
      <w:pPr>
        <w:pStyle w:val="25"/>
        <w:shd w:val="clear" w:color="auto" w:fill="auto"/>
        <w:tabs>
          <w:tab w:val="left" w:pos="1564"/>
        </w:tabs>
        <w:spacing w:line="240" w:lineRule="auto"/>
        <w:ind w:firstLine="720"/>
        <w:jc w:val="both"/>
        <w:rPr>
          <w:b/>
          <w:sz w:val="24"/>
          <w:szCs w:val="24"/>
        </w:rPr>
      </w:pPr>
      <w:r w:rsidRPr="00776368">
        <w:rPr>
          <w:b/>
          <w:sz w:val="24"/>
          <w:szCs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406C32" w:rsidRPr="00776368" w:rsidRDefault="00406C32" w:rsidP="00212137">
      <w:pPr>
        <w:pStyle w:val="25"/>
        <w:shd w:val="clear" w:color="auto" w:fill="auto"/>
        <w:tabs>
          <w:tab w:val="left" w:pos="1064"/>
        </w:tabs>
        <w:spacing w:line="240" w:lineRule="auto"/>
        <w:ind w:firstLine="720"/>
        <w:jc w:val="both"/>
        <w:rPr>
          <w:b/>
          <w:sz w:val="24"/>
          <w:szCs w:val="24"/>
        </w:rPr>
      </w:pPr>
      <w:r w:rsidRPr="00776368">
        <w:rPr>
          <w:b/>
          <w:sz w:val="24"/>
          <w:szCs w:val="24"/>
        </w:rPr>
        <w:t>гражданского воспитания: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сформированность гражданской позиции обучающегося как активного и ответственного члена российского общества;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осознание своих конституционных прав и обязанностей, уважение закона и правопорядка;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принятие традиционных национальных, общечеловеческих гуманистических и демократических ценностей;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умение взаимодействовать с социальными институтами в соответствии с их функциями и назначением;</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lastRenderedPageBreak/>
        <w:t>готовность к гуманитарной и волонтёрской деятельности;</w:t>
      </w:r>
    </w:p>
    <w:p w:rsidR="00406C32" w:rsidRPr="00776368" w:rsidRDefault="00406C32" w:rsidP="00212137">
      <w:pPr>
        <w:pStyle w:val="25"/>
        <w:shd w:val="clear" w:color="auto" w:fill="auto"/>
        <w:tabs>
          <w:tab w:val="left" w:pos="1084"/>
        </w:tabs>
        <w:spacing w:line="240" w:lineRule="auto"/>
        <w:ind w:firstLine="720"/>
        <w:jc w:val="both"/>
        <w:rPr>
          <w:b/>
          <w:sz w:val="24"/>
          <w:szCs w:val="24"/>
        </w:rPr>
      </w:pPr>
      <w:r w:rsidRPr="00776368">
        <w:rPr>
          <w:b/>
          <w:sz w:val="24"/>
          <w:szCs w:val="24"/>
        </w:rPr>
        <w:t>патриотического воспитания: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406C32" w:rsidRPr="00920311" w:rsidRDefault="00406C32" w:rsidP="00212137">
      <w:pPr>
        <w:pStyle w:val="25"/>
        <w:shd w:val="clear" w:color="auto" w:fill="auto"/>
        <w:spacing w:after="22" w:line="240" w:lineRule="auto"/>
        <w:ind w:firstLine="720"/>
        <w:rPr>
          <w:sz w:val="24"/>
          <w:szCs w:val="24"/>
        </w:rPr>
      </w:pPr>
      <w:r w:rsidRPr="00920311">
        <w:rPr>
          <w:sz w:val="24"/>
          <w:szCs w:val="24"/>
        </w:rPr>
        <w:t>искусстве, спорте, технологиях, труде;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идейная убеждённость, готовность к служению и защите Отечества, ответственность за его судьбу;</w:t>
      </w:r>
    </w:p>
    <w:p w:rsidR="00406C32" w:rsidRPr="00920311" w:rsidRDefault="00406C32" w:rsidP="00212137">
      <w:pPr>
        <w:pStyle w:val="25"/>
        <w:shd w:val="clear" w:color="auto" w:fill="auto"/>
        <w:tabs>
          <w:tab w:val="left" w:pos="1098"/>
        </w:tabs>
        <w:spacing w:line="240" w:lineRule="auto"/>
        <w:ind w:firstLine="720"/>
        <w:rPr>
          <w:sz w:val="24"/>
          <w:szCs w:val="24"/>
        </w:rPr>
      </w:pPr>
      <w:r w:rsidRPr="00920311">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ориентируясь на морально-нравственные нормы и ценности;</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06C32" w:rsidRPr="00776368" w:rsidRDefault="00406C32" w:rsidP="00212137">
      <w:pPr>
        <w:pStyle w:val="25"/>
        <w:shd w:val="clear" w:color="auto" w:fill="auto"/>
        <w:tabs>
          <w:tab w:val="left" w:pos="1098"/>
        </w:tabs>
        <w:spacing w:line="240" w:lineRule="auto"/>
        <w:ind w:firstLine="720"/>
        <w:jc w:val="both"/>
        <w:rPr>
          <w:b/>
          <w:sz w:val="24"/>
          <w:szCs w:val="24"/>
        </w:rPr>
      </w:pPr>
      <w:r w:rsidRPr="00776368">
        <w:rPr>
          <w:b/>
          <w:sz w:val="24"/>
          <w:szCs w:val="24"/>
        </w:rPr>
        <w:t>эстетического воспитания: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готовность к самовыражению в разных видах искусства, стремление проявлять качества творческой личности;</w:t>
      </w:r>
    </w:p>
    <w:p w:rsidR="00406C32" w:rsidRPr="00776368" w:rsidRDefault="00406C32" w:rsidP="00212137">
      <w:pPr>
        <w:pStyle w:val="25"/>
        <w:shd w:val="clear" w:color="auto" w:fill="auto"/>
        <w:tabs>
          <w:tab w:val="left" w:pos="1098"/>
        </w:tabs>
        <w:spacing w:line="240" w:lineRule="auto"/>
        <w:ind w:firstLine="720"/>
        <w:jc w:val="both"/>
        <w:rPr>
          <w:b/>
          <w:sz w:val="24"/>
          <w:szCs w:val="24"/>
        </w:rPr>
      </w:pPr>
      <w:r w:rsidRPr="00776368">
        <w:rPr>
          <w:b/>
          <w:sz w:val="24"/>
          <w:szCs w:val="24"/>
        </w:rPr>
        <w:t>физического воспитания: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сформированность здорового и безопасного образа жизни, ответственного отношения к своему здоровью;</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потребность в физическом совершенствовании, занятиях спортивно- оздоровительной деятельностью;</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активное неприятие вредных привычек и иных форм причинения вреда физическому и психическому здоровью;</w:t>
      </w:r>
    </w:p>
    <w:p w:rsidR="00406C32" w:rsidRPr="00776368" w:rsidRDefault="00406C32" w:rsidP="00212137">
      <w:pPr>
        <w:pStyle w:val="25"/>
        <w:shd w:val="clear" w:color="auto" w:fill="auto"/>
        <w:tabs>
          <w:tab w:val="left" w:pos="1103"/>
        </w:tabs>
        <w:spacing w:line="240" w:lineRule="auto"/>
        <w:ind w:firstLine="720"/>
        <w:jc w:val="both"/>
        <w:rPr>
          <w:b/>
          <w:sz w:val="24"/>
          <w:szCs w:val="24"/>
        </w:rPr>
      </w:pPr>
      <w:r w:rsidRPr="00776368">
        <w:rPr>
          <w:b/>
          <w:sz w:val="24"/>
          <w:szCs w:val="24"/>
        </w:rPr>
        <w:t>трудового воспитания:</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406C32" w:rsidRPr="00776368" w:rsidRDefault="00406C32" w:rsidP="00212137">
      <w:pPr>
        <w:pStyle w:val="25"/>
        <w:shd w:val="clear" w:color="auto" w:fill="auto"/>
        <w:tabs>
          <w:tab w:val="left" w:pos="1103"/>
        </w:tabs>
        <w:spacing w:line="240" w:lineRule="auto"/>
        <w:ind w:firstLine="720"/>
        <w:jc w:val="both"/>
        <w:rPr>
          <w:b/>
          <w:sz w:val="24"/>
          <w:szCs w:val="24"/>
        </w:rPr>
      </w:pPr>
      <w:r w:rsidRPr="00776368">
        <w:rPr>
          <w:b/>
          <w:sz w:val="24"/>
          <w:szCs w:val="24"/>
        </w:rPr>
        <w:t>экологического воспитания: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планирование и осуществление действий в окружающей среде на основе знания </w:t>
      </w:r>
      <w:r w:rsidRPr="00920311">
        <w:rPr>
          <w:sz w:val="24"/>
          <w:szCs w:val="24"/>
        </w:rPr>
        <w:lastRenderedPageBreak/>
        <w:t>целей устойчивого развития человечества;</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расширение опыта деятельности экологической направленности;</w:t>
      </w:r>
    </w:p>
    <w:p w:rsidR="00406C32" w:rsidRPr="00776368" w:rsidRDefault="00406C32" w:rsidP="00212137">
      <w:pPr>
        <w:pStyle w:val="25"/>
        <w:shd w:val="clear" w:color="auto" w:fill="auto"/>
        <w:tabs>
          <w:tab w:val="left" w:pos="1103"/>
        </w:tabs>
        <w:spacing w:line="240" w:lineRule="auto"/>
        <w:ind w:firstLine="720"/>
        <w:jc w:val="both"/>
        <w:rPr>
          <w:b/>
          <w:sz w:val="24"/>
          <w:szCs w:val="24"/>
        </w:rPr>
      </w:pPr>
      <w:r w:rsidRPr="00776368">
        <w:rPr>
          <w:b/>
          <w:sz w:val="24"/>
          <w:szCs w:val="24"/>
        </w:rPr>
        <w:t>ценности научного познания: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совершенствование языковой и читательской культуры как средства взаимодействия между людьми и познания мира;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406C32" w:rsidRPr="00920311" w:rsidRDefault="00406C32" w:rsidP="00212137">
      <w:pPr>
        <w:pStyle w:val="25"/>
        <w:shd w:val="clear" w:color="auto" w:fill="auto"/>
        <w:tabs>
          <w:tab w:val="left" w:pos="1542"/>
        </w:tabs>
        <w:spacing w:line="240" w:lineRule="auto"/>
        <w:ind w:firstLine="720"/>
        <w:jc w:val="both"/>
        <w:rPr>
          <w:sz w:val="24"/>
          <w:szCs w:val="24"/>
        </w:rPr>
      </w:pPr>
      <w:r w:rsidRPr="00920311">
        <w:rPr>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06C32" w:rsidRDefault="00406C32" w:rsidP="00212137">
      <w:pPr>
        <w:pStyle w:val="25"/>
        <w:shd w:val="clear" w:color="auto" w:fill="auto"/>
        <w:spacing w:line="240" w:lineRule="auto"/>
        <w:ind w:firstLine="720"/>
        <w:jc w:val="both"/>
        <w:rPr>
          <w:sz w:val="24"/>
          <w:szCs w:val="24"/>
        </w:rPr>
      </w:pPr>
      <w:r w:rsidRPr="00920311">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776368" w:rsidRPr="00776368" w:rsidRDefault="00776368" w:rsidP="00212137">
      <w:pPr>
        <w:pStyle w:val="25"/>
        <w:shd w:val="clear" w:color="auto" w:fill="auto"/>
        <w:spacing w:line="240" w:lineRule="auto"/>
        <w:ind w:firstLine="720"/>
        <w:jc w:val="both"/>
        <w:rPr>
          <w:b/>
          <w:sz w:val="24"/>
          <w:szCs w:val="24"/>
        </w:rPr>
      </w:pPr>
      <w:r w:rsidRPr="00776368">
        <w:rPr>
          <w:b/>
          <w:sz w:val="24"/>
          <w:szCs w:val="24"/>
        </w:rPr>
        <w:t>МЕТАПРЕДМЕТНЫЕ РЕЗУЛЬТАТЫ</w:t>
      </w:r>
    </w:p>
    <w:p w:rsidR="00406C32" w:rsidRPr="00920311" w:rsidRDefault="00406C32" w:rsidP="00212137">
      <w:pPr>
        <w:pStyle w:val="25"/>
        <w:shd w:val="clear" w:color="auto" w:fill="auto"/>
        <w:tabs>
          <w:tab w:val="left" w:pos="1537"/>
        </w:tabs>
        <w:spacing w:line="240" w:lineRule="auto"/>
        <w:ind w:firstLine="720"/>
        <w:jc w:val="both"/>
        <w:rPr>
          <w:sz w:val="24"/>
          <w:szCs w:val="24"/>
        </w:rPr>
      </w:pPr>
      <w:r w:rsidRPr="00920311">
        <w:rPr>
          <w:sz w:val="24"/>
          <w:szCs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06C32" w:rsidRPr="00776368" w:rsidRDefault="00406C32" w:rsidP="00212137">
      <w:pPr>
        <w:pStyle w:val="25"/>
        <w:shd w:val="clear" w:color="auto" w:fill="auto"/>
        <w:tabs>
          <w:tab w:val="left" w:pos="1734"/>
        </w:tabs>
        <w:spacing w:line="240" w:lineRule="auto"/>
        <w:ind w:firstLine="720"/>
        <w:jc w:val="both"/>
        <w:rPr>
          <w:b/>
          <w:sz w:val="24"/>
          <w:szCs w:val="24"/>
        </w:rPr>
      </w:pPr>
      <w:r w:rsidRPr="00776368">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самостоятельно формулировать и актуализировать проблему, рассматривать её всесторонне;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разрабатывать план решения проблемы с учётом анализа имеющихся материальных и нематериальных ресурсов;</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вносить коррективы в деятельность, оценивать соответствие результатов целям, оценивать риски последствий деятельности;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координировать и выполнять работу в условиях реального, виртуального и комбинированного взаимодействия;</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lastRenderedPageBreak/>
        <w:t>развивать креативное мышление при решении жизненных проблем.</w:t>
      </w:r>
    </w:p>
    <w:p w:rsidR="00406C32" w:rsidRPr="00776368" w:rsidRDefault="00406C32" w:rsidP="00212137">
      <w:pPr>
        <w:pStyle w:val="25"/>
        <w:shd w:val="clear" w:color="auto" w:fill="auto"/>
        <w:tabs>
          <w:tab w:val="left" w:pos="1738"/>
        </w:tabs>
        <w:spacing w:line="240" w:lineRule="auto"/>
        <w:ind w:firstLine="720"/>
        <w:jc w:val="both"/>
        <w:rPr>
          <w:b/>
          <w:sz w:val="24"/>
          <w:szCs w:val="24"/>
        </w:rPr>
      </w:pPr>
      <w:r w:rsidRPr="00776368">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давать оценку новым ситуациям, оценивать приобретённый опыт;</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осуществлять целенаправленный поиск переноса средств и способов действия в профессиональную среду;</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уметь переносить знания в познавательную и практическую области жизнедеятельности;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уметь интегрировать знания из разных предметных областей;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выдвигать новые идеи, предлагать оригинальные подходы и решения;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ставить проблемы и задачи, допускающие альтернативных решений.</w:t>
      </w:r>
    </w:p>
    <w:p w:rsidR="00406C32" w:rsidRPr="00776368" w:rsidRDefault="00406C32" w:rsidP="00212137">
      <w:pPr>
        <w:pStyle w:val="25"/>
        <w:shd w:val="clear" w:color="auto" w:fill="auto"/>
        <w:tabs>
          <w:tab w:val="left" w:pos="1762"/>
        </w:tabs>
        <w:spacing w:line="240" w:lineRule="auto"/>
        <w:ind w:firstLine="720"/>
        <w:jc w:val="both"/>
        <w:rPr>
          <w:b/>
          <w:sz w:val="24"/>
          <w:szCs w:val="24"/>
        </w:rPr>
      </w:pPr>
      <w:r w:rsidRPr="00776368">
        <w:rPr>
          <w:b/>
          <w:sz w:val="24"/>
          <w:szCs w:val="24"/>
        </w:rPr>
        <w:t>У обучающегося будут сформированы умения работать с информацией как часть познавательных универсальных учебных действий: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оценивать достоверность информации, её соответствие морально-этическим нормам;</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владеть навыками распознавания и защиты информации, информационной безопасности личности.</w:t>
      </w:r>
    </w:p>
    <w:p w:rsidR="00406C32" w:rsidRPr="00776368" w:rsidRDefault="00406C32" w:rsidP="00212137">
      <w:pPr>
        <w:pStyle w:val="25"/>
        <w:shd w:val="clear" w:color="auto" w:fill="auto"/>
        <w:tabs>
          <w:tab w:val="left" w:pos="1767"/>
        </w:tabs>
        <w:spacing w:line="240" w:lineRule="auto"/>
        <w:ind w:firstLine="720"/>
        <w:jc w:val="both"/>
        <w:rPr>
          <w:b/>
          <w:sz w:val="24"/>
          <w:szCs w:val="24"/>
        </w:rPr>
      </w:pPr>
      <w:r w:rsidRPr="00776368">
        <w:rPr>
          <w:b/>
          <w:sz w:val="24"/>
          <w:szCs w:val="24"/>
        </w:rPr>
        <w:t>У обучающегося будут сформированы умения общения как часть коммуникативных универсальных учебных действий: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осуществлять коммуникации во всех сферах жизни;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развёрнуто и логично излагать свою точку зрения с использованием языковых средств.</w:t>
      </w:r>
    </w:p>
    <w:p w:rsidR="00406C32" w:rsidRPr="00776368" w:rsidRDefault="00406C32" w:rsidP="00212137">
      <w:pPr>
        <w:pStyle w:val="25"/>
        <w:shd w:val="clear" w:color="auto" w:fill="auto"/>
        <w:tabs>
          <w:tab w:val="left" w:pos="1787"/>
        </w:tabs>
        <w:spacing w:line="240" w:lineRule="auto"/>
        <w:ind w:firstLine="720"/>
        <w:jc w:val="both"/>
        <w:rPr>
          <w:b/>
          <w:sz w:val="24"/>
          <w:szCs w:val="24"/>
        </w:rPr>
      </w:pPr>
      <w:r w:rsidRPr="00776368">
        <w:rPr>
          <w:b/>
          <w:sz w:val="24"/>
          <w:szCs w:val="24"/>
        </w:rPr>
        <w:lastRenderedPageBreak/>
        <w:t>У обучающегося будут сформированы умения самоорганизации как часть регулятивных универсальных учебных действий: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самостоятельно составлять план решения проблемы с учётом имеющихся ресурсов, собственных возможностей и предпочтений;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давать оценку новым ситуациям;</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делать осознанный выбор, аргументировать его, брать ответственность за решение;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оценивать приобретённый опыт;</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06C32" w:rsidRPr="00776368" w:rsidRDefault="00406C32" w:rsidP="00212137">
      <w:pPr>
        <w:pStyle w:val="25"/>
        <w:shd w:val="clear" w:color="auto" w:fill="auto"/>
        <w:tabs>
          <w:tab w:val="left" w:pos="1782"/>
        </w:tabs>
        <w:spacing w:line="240" w:lineRule="auto"/>
        <w:ind w:firstLine="720"/>
        <w:jc w:val="both"/>
        <w:rPr>
          <w:b/>
          <w:sz w:val="24"/>
          <w:szCs w:val="24"/>
        </w:rPr>
      </w:pPr>
      <w:r w:rsidRPr="00776368">
        <w:rPr>
          <w:b/>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давать оценку новым ситуациям;</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использовать приёмы рефлексии для оценки ситуации, выбора верного решения;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оценивать соответствие создаваемого устного/письменного текста на иностранном (английском) языке выполняемой коммуникативной задаче;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вносить коррективы в созданный речевой продукт в случае необходимости;</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оценивать риски и своевременно принимать решения по их снижению;</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принимать мотивы и аргументы других при анализе результатов деятельности;</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принимать себя, понимая свои недостатки и достоинства;</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принимать мотивы и аргументы других при анализе результатов деятельности;</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признавать своё право и право других на ошибку;</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развивать способность понимать мир с позиции другого человека.</w:t>
      </w:r>
    </w:p>
    <w:p w:rsidR="00406C32" w:rsidRPr="00776368" w:rsidRDefault="00406C32" w:rsidP="00212137">
      <w:pPr>
        <w:pStyle w:val="25"/>
        <w:shd w:val="clear" w:color="auto" w:fill="auto"/>
        <w:tabs>
          <w:tab w:val="left" w:pos="1774"/>
        </w:tabs>
        <w:spacing w:line="240" w:lineRule="auto"/>
        <w:ind w:firstLine="720"/>
        <w:rPr>
          <w:b/>
          <w:sz w:val="24"/>
          <w:szCs w:val="24"/>
        </w:rPr>
      </w:pPr>
      <w:r w:rsidRPr="00776368">
        <w:rPr>
          <w:b/>
          <w:sz w:val="24"/>
          <w:szCs w:val="24"/>
        </w:rPr>
        <w:t>У обучающегося будут сформированы умения совместной деятельности:</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оценивать качество своего вклада и каждого участника команды в общий результат по разработанным критериям;</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предлагать новые проекты, оценивать идеи с позиции новизны, оригинальности, практической значимости.</w:t>
      </w:r>
    </w:p>
    <w:p w:rsidR="00406C32" w:rsidRPr="00920311" w:rsidRDefault="00406C32" w:rsidP="00212137">
      <w:pPr>
        <w:pStyle w:val="25"/>
        <w:shd w:val="clear" w:color="auto" w:fill="auto"/>
        <w:tabs>
          <w:tab w:val="left" w:pos="1568"/>
        </w:tabs>
        <w:spacing w:line="240" w:lineRule="auto"/>
        <w:ind w:firstLine="720"/>
        <w:jc w:val="both"/>
        <w:rPr>
          <w:sz w:val="24"/>
          <w:szCs w:val="24"/>
        </w:rPr>
      </w:pPr>
      <w:r w:rsidRPr="00776368">
        <w:rPr>
          <w:b/>
          <w:sz w:val="28"/>
          <w:szCs w:val="28"/>
        </w:rPr>
        <w:t>Предметные результаты</w:t>
      </w:r>
      <w:r w:rsidRPr="00920311">
        <w:rPr>
          <w:sz w:val="24"/>
          <w:szCs w:val="24"/>
        </w:rPr>
        <w:t xml:space="preserve">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406C32" w:rsidRPr="00776368" w:rsidRDefault="00406C32" w:rsidP="00212137">
      <w:pPr>
        <w:pStyle w:val="25"/>
        <w:shd w:val="clear" w:color="auto" w:fill="auto"/>
        <w:tabs>
          <w:tab w:val="left" w:pos="1568"/>
        </w:tabs>
        <w:spacing w:line="240" w:lineRule="auto"/>
        <w:ind w:firstLine="720"/>
        <w:rPr>
          <w:rStyle w:val="af4"/>
          <w:sz w:val="24"/>
          <w:szCs w:val="24"/>
        </w:rPr>
      </w:pPr>
      <w:r w:rsidRPr="00776368">
        <w:rPr>
          <w:rStyle w:val="af4"/>
          <w:sz w:val="24"/>
          <w:szCs w:val="24"/>
        </w:rPr>
        <w:t>Предметные результаты освоения программы по английскому языку. К концу 10 класса обучающийся научится:</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владеть основными видами речевой деятельности: говорение:</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lastRenderedPageBreak/>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устно излагать результаты выполненной проектной работы (объём - до 14 фраз);</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аудирование: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читать про себя и устанавливать причинно-следственную взаимосвязь изложенных в тексте фактов и событий;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читать про себя несплошные тексты (таблицы, диаграммы, графики и другие) и понимать представленную в них информацию;</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письменная речь:</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писать резюме </w:t>
      </w:r>
      <w:r w:rsidRPr="00920311">
        <w:rPr>
          <w:sz w:val="24"/>
          <w:szCs w:val="24"/>
          <w:lang w:bidi="en-US"/>
        </w:rPr>
        <w:t>(</w:t>
      </w:r>
      <w:r w:rsidRPr="00920311">
        <w:rPr>
          <w:sz w:val="24"/>
          <w:szCs w:val="24"/>
          <w:lang w:val="en-US" w:bidi="en-US"/>
        </w:rPr>
        <w:t>CV</w:t>
      </w:r>
      <w:r w:rsidRPr="00920311">
        <w:rPr>
          <w:sz w:val="24"/>
          <w:szCs w:val="24"/>
          <w:lang w:bidi="en-US"/>
        </w:rPr>
        <w:t xml:space="preserve">) </w:t>
      </w:r>
      <w:r w:rsidRPr="00920311">
        <w:rPr>
          <w:sz w:val="24"/>
          <w:szCs w:val="24"/>
        </w:rPr>
        <w:t>с сообщением основных сведений о себе в соответствии с нормами, принятыми в стране/странах изучаемого языка;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lastRenderedPageBreak/>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920311">
        <w:rPr>
          <w:sz w:val="24"/>
          <w:szCs w:val="24"/>
          <w:lang w:val="en-US" w:bidi="en-US"/>
        </w:rPr>
        <w:t>dis</w:t>
      </w:r>
      <w:r w:rsidRPr="00920311">
        <w:rPr>
          <w:sz w:val="24"/>
          <w:szCs w:val="24"/>
          <w:lang w:bidi="en-US"/>
        </w:rPr>
        <w:t xml:space="preserve">-, </w:t>
      </w:r>
      <w:r w:rsidRPr="00920311">
        <w:rPr>
          <w:sz w:val="24"/>
          <w:szCs w:val="24"/>
          <w:lang w:val="en-US" w:bidi="en-US"/>
        </w:rPr>
        <w:t>mis</w:t>
      </w:r>
      <w:r w:rsidRPr="00920311">
        <w:rPr>
          <w:sz w:val="24"/>
          <w:szCs w:val="24"/>
          <w:lang w:bidi="en-US"/>
        </w:rPr>
        <w:t xml:space="preserve">-, </w:t>
      </w:r>
      <w:r w:rsidRPr="00920311">
        <w:rPr>
          <w:sz w:val="24"/>
          <w:szCs w:val="24"/>
          <w:lang w:val="en-US" w:bidi="en-US"/>
        </w:rPr>
        <w:t>re</w:t>
      </w:r>
      <w:r w:rsidRPr="00920311">
        <w:rPr>
          <w:sz w:val="24"/>
          <w:szCs w:val="24"/>
          <w:lang w:bidi="en-US"/>
        </w:rPr>
        <w:t xml:space="preserve">-, </w:t>
      </w:r>
      <w:r w:rsidRPr="00920311">
        <w:rPr>
          <w:sz w:val="24"/>
          <w:szCs w:val="24"/>
          <w:lang w:val="en-US" w:bidi="en-US"/>
        </w:rPr>
        <w:t>over</w:t>
      </w:r>
      <w:r w:rsidRPr="00920311">
        <w:rPr>
          <w:sz w:val="24"/>
          <w:szCs w:val="24"/>
          <w:lang w:bidi="en-US"/>
        </w:rPr>
        <w:t xml:space="preserve">-, </w:t>
      </w:r>
      <w:r w:rsidRPr="00920311">
        <w:rPr>
          <w:sz w:val="24"/>
          <w:szCs w:val="24"/>
          <w:lang w:val="en-US" w:bidi="en-US"/>
        </w:rPr>
        <w:t>under</w:t>
      </w:r>
      <w:r w:rsidRPr="00920311">
        <w:rPr>
          <w:sz w:val="24"/>
          <w:szCs w:val="24"/>
          <w:lang w:bidi="en-US"/>
        </w:rPr>
        <w:t xml:space="preserve">- </w:t>
      </w:r>
      <w:r w:rsidRPr="00920311">
        <w:rPr>
          <w:sz w:val="24"/>
          <w:szCs w:val="24"/>
        </w:rPr>
        <w:t xml:space="preserve">и суффиксов </w:t>
      </w:r>
      <w:r w:rsidRPr="00920311">
        <w:rPr>
          <w:sz w:val="24"/>
          <w:szCs w:val="24"/>
          <w:lang w:bidi="en-US"/>
        </w:rPr>
        <w:t>-</w:t>
      </w:r>
      <w:r w:rsidRPr="00920311">
        <w:rPr>
          <w:sz w:val="24"/>
          <w:szCs w:val="24"/>
          <w:lang w:val="en-US" w:bidi="en-US"/>
        </w:rPr>
        <w:t>ise</w:t>
      </w:r>
      <w:r w:rsidRPr="00920311">
        <w:rPr>
          <w:sz w:val="24"/>
          <w:szCs w:val="24"/>
          <w:lang w:bidi="en-US"/>
        </w:rPr>
        <w:t>/-</w:t>
      </w:r>
      <w:r w:rsidRPr="00920311">
        <w:rPr>
          <w:sz w:val="24"/>
          <w:szCs w:val="24"/>
          <w:lang w:val="en-US" w:bidi="en-US"/>
        </w:rPr>
        <w:t>ize</w:t>
      </w:r>
      <w:r w:rsidRPr="00920311">
        <w:rPr>
          <w:sz w:val="24"/>
          <w:szCs w:val="24"/>
          <w:lang w:bidi="en-US"/>
        </w:rPr>
        <w:t>;</w:t>
      </w:r>
    </w:p>
    <w:p w:rsidR="00406C32" w:rsidRPr="00920311" w:rsidRDefault="00406C32" w:rsidP="00212137">
      <w:pPr>
        <w:pStyle w:val="25"/>
        <w:shd w:val="clear" w:color="auto" w:fill="auto"/>
        <w:spacing w:line="240" w:lineRule="auto"/>
        <w:ind w:firstLine="720"/>
        <w:rPr>
          <w:sz w:val="24"/>
          <w:szCs w:val="24"/>
          <w:lang w:val="en-US"/>
        </w:rPr>
      </w:pPr>
      <w:r w:rsidRPr="00920311">
        <w:rPr>
          <w:sz w:val="24"/>
          <w:szCs w:val="24"/>
        </w:rPr>
        <w:t>имена</w:t>
      </w:r>
      <w:r w:rsidRPr="00920311">
        <w:rPr>
          <w:sz w:val="24"/>
          <w:szCs w:val="24"/>
          <w:lang w:val="en-US"/>
        </w:rPr>
        <w:t xml:space="preserve"> </w:t>
      </w:r>
      <w:r w:rsidRPr="00920311">
        <w:rPr>
          <w:sz w:val="24"/>
          <w:szCs w:val="24"/>
        </w:rPr>
        <w:t>существительные</w:t>
      </w:r>
      <w:r w:rsidRPr="00920311">
        <w:rPr>
          <w:sz w:val="24"/>
          <w:szCs w:val="24"/>
          <w:lang w:val="en-US"/>
        </w:rPr>
        <w:t xml:space="preserve"> </w:t>
      </w:r>
      <w:r w:rsidRPr="00920311">
        <w:rPr>
          <w:sz w:val="24"/>
          <w:szCs w:val="24"/>
        </w:rPr>
        <w:t>при</w:t>
      </w:r>
      <w:r w:rsidRPr="00920311">
        <w:rPr>
          <w:sz w:val="24"/>
          <w:szCs w:val="24"/>
          <w:lang w:val="en-US"/>
        </w:rPr>
        <w:t xml:space="preserve"> </w:t>
      </w:r>
      <w:r w:rsidRPr="00920311">
        <w:rPr>
          <w:sz w:val="24"/>
          <w:szCs w:val="24"/>
        </w:rPr>
        <w:t>помощи</w:t>
      </w:r>
      <w:r w:rsidRPr="00920311">
        <w:rPr>
          <w:sz w:val="24"/>
          <w:szCs w:val="24"/>
          <w:lang w:val="en-US"/>
        </w:rPr>
        <w:t xml:space="preserve"> </w:t>
      </w:r>
      <w:r w:rsidRPr="00920311">
        <w:rPr>
          <w:sz w:val="24"/>
          <w:szCs w:val="24"/>
        </w:rPr>
        <w:t>префиксов</w:t>
      </w:r>
      <w:r w:rsidRPr="00920311">
        <w:rPr>
          <w:sz w:val="24"/>
          <w:szCs w:val="24"/>
          <w:lang w:val="en-US"/>
        </w:rPr>
        <w:t xml:space="preserve"> </w:t>
      </w:r>
      <w:r w:rsidRPr="00920311">
        <w:rPr>
          <w:sz w:val="24"/>
          <w:szCs w:val="24"/>
          <w:lang w:val="en-US" w:bidi="en-US"/>
        </w:rPr>
        <w:t xml:space="preserve">un-, in-/im- </w:t>
      </w:r>
      <w:r w:rsidRPr="00920311">
        <w:rPr>
          <w:sz w:val="24"/>
          <w:szCs w:val="24"/>
        </w:rPr>
        <w:t>и</w:t>
      </w:r>
      <w:r w:rsidRPr="00920311">
        <w:rPr>
          <w:sz w:val="24"/>
          <w:szCs w:val="24"/>
          <w:lang w:val="en-US"/>
        </w:rPr>
        <w:t xml:space="preserve"> </w:t>
      </w:r>
      <w:r w:rsidRPr="00920311">
        <w:rPr>
          <w:sz w:val="24"/>
          <w:szCs w:val="24"/>
        </w:rPr>
        <w:t>суффиксов</w:t>
      </w:r>
      <w:r w:rsidRPr="00920311">
        <w:rPr>
          <w:sz w:val="24"/>
          <w:szCs w:val="24"/>
          <w:lang w:val="en-US"/>
        </w:rPr>
        <w:t xml:space="preserve"> </w:t>
      </w:r>
      <w:r w:rsidRPr="00920311">
        <w:rPr>
          <w:sz w:val="24"/>
          <w:szCs w:val="24"/>
          <w:lang w:val="en-US" w:bidi="en-US"/>
        </w:rPr>
        <w:t>-ance/-ence, -er/-or, -ing, -ist, -ity, -ment, -ness, -sion/-tion, -ship;</w:t>
      </w:r>
    </w:p>
    <w:p w:rsidR="00406C32" w:rsidRPr="00920311" w:rsidRDefault="00406C32" w:rsidP="00212137">
      <w:pPr>
        <w:pStyle w:val="25"/>
        <w:shd w:val="clear" w:color="auto" w:fill="auto"/>
        <w:spacing w:line="240" w:lineRule="auto"/>
        <w:ind w:firstLine="720"/>
        <w:rPr>
          <w:sz w:val="24"/>
          <w:szCs w:val="24"/>
          <w:lang w:val="en-US"/>
        </w:rPr>
      </w:pPr>
      <w:r w:rsidRPr="00920311">
        <w:rPr>
          <w:sz w:val="24"/>
          <w:szCs w:val="24"/>
        </w:rPr>
        <w:t>имена</w:t>
      </w:r>
      <w:r w:rsidRPr="00920311">
        <w:rPr>
          <w:sz w:val="24"/>
          <w:szCs w:val="24"/>
          <w:lang w:val="en-US"/>
        </w:rPr>
        <w:t xml:space="preserve"> </w:t>
      </w:r>
      <w:r w:rsidRPr="00920311">
        <w:rPr>
          <w:sz w:val="24"/>
          <w:szCs w:val="24"/>
        </w:rPr>
        <w:t>прилагательные</w:t>
      </w:r>
      <w:r w:rsidRPr="00920311">
        <w:rPr>
          <w:sz w:val="24"/>
          <w:szCs w:val="24"/>
          <w:lang w:val="en-US"/>
        </w:rPr>
        <w:t xml:space="preserve"> </w:t>
      </w:r>
      <w:r w:rsidRPr="00920311">
        <w:rPr>
          <w:sz w:val="24"/>
          <w:szCs w:val="24"/>
        </w:rPr>
        <w:t>при</w:t>
      </w:r>
      <w:r w:rsidRPr="00920311">
        <w:rPr>
          <w:sz w:val="24"/>
          <w:szCs w:val="24"/>
          <w:lang w:val="en-US"/>
        </w:rPr>
        <w:t xml:space="preserve"> </w:t>
      </w:r>
      <w:r w:rsidRPr="00920311">
        <w:rPr>
          <w:sz w:val="24"/>
          <w:szCs w:val="24"/>
        </w:rPr>
        <w:t>помощи</w:t>
      </w:r>
      <w:r w:rsidRPr="00920311">
        <w:rPr>
          <w:sz w:val="24"/>
          <w:szCs w:val="24"/>
          <w:lang w:val="en-US"/>
        </w:rPr>
        <w:t xml:space="preserve"> </w:t>
      </w:r>
      <w:r w:rsidRPr="00920311">
        <w:rPr>
          <w:sz w:val="24"/>
          <w:szCs w:val="24"/>
        </w:rPr>
        <w:t>префиксов</w:t>
      </w:r>
      <w:r w:rsidRPr="00920311">
        <w:rPr>
          <w:sz w:val="24"/>
          <w:szCs w:val="24"/>
          <w:lang w:val="en-US"/>
        </w:rPr>
        <w:t xml:space="preserve"> </w:t>
      </w:r>
      <w:r w:rsidRPr="00920311">
        <w:rPr>
          <w:sz w:val="24"/>
          <w:szCs w:val="24"/>
          <w:lang w:val="en-US" w:bidi="en-US"/>
        </w:rPr>
        <w:t xml:space="preserve">un-, in-/im-, inter-, non- </w:t>
      </w:r>
      <w:r w:rsidRPr="00920311">
        <w:rPr>
          <w:sz w:val="24"/>
          <w:szCs w:val="24"/>
        </w:rPr>
        <w:t>и</w:t>
      </w:r>
      <w:r w:rsidRPr="00920311">
        <w:rPr>
          <w:sz w:val="24"/>
          <w:szCs w:val="24"/>
          <w:lang w:val="en-US"/>
        </w:rPr>
        <w:t xml:space="preserve"> </w:t>
      </w:r>
      <w:r w:rsidRPr="00920311">
        <w:rPr>
          <w:sz w:val="24"/>
          <w:szCs w:val="24"/>
        </w:rPr>
        <w:t>суффиксов</w:t>
      </w:r>
      <w:r w:rsidRPr="00920311">
        <w:rPr>
          <w:sz w:val="24"/>
          <w:szCs w:val="24"/>
          <w:lang w:val="en-US"/>
        </w:rPr>
        <w:t xml:space="preserve"> </w:t>
      </w:r>
      <w:r w:rsidRPr="00920311">
        <w:rPr>
          <w:sz w:val="24"/>
          <w:szCs w:val="24"/>
          <w:lang w:val="en-US" w:bidi="en-US"/>
        </w:rPr>
        <w:t xml:space="preserve">-able/-ible, -al, -ed, -ese, -fill, -ian/-an, -ing, -ish, -ive, -less, -ly, -ous, -y; </w:t>
      </w:r>
      <w:r w:rsidRPr="00920311">
        <w:rPr>
          <w:sz w:val="24"/>
          <w:szCs w:val="24"/>
        </w:rPr>
        <w:t>наречия</w:t>
      </w:r>
      <w:r w:rsidRPr="00920311">
        <w:rPr>
          <w:sz w:val="24"/>
          <w:szCs w:val="24"/>
          <w:lang w:val="en-US"/>
        </w:rPr>
        <w:t xml:space="preserve"> </w:t>
      </w:r>
      <w:r w:rsidRPr="00920311">
        <w:rPr>
          <w:sz w:val="24"/>
          <w:szCs w:val="24"/>
        </w:rPr>
        <w:t>при</w:t>
      </w:r>
      <w:r w:rsidRPr="00920311">
        <w:rPr>
          <w:sz w:val="24"/>
          <w:szCs w:val="24"/>
          <w:lang w:val="en-US"/>
        </w:rPr>
        <w:t xml:space="preserve"> </w:t>
      </w:r>
      <w:r w:rsidRPr="00920311">
        <w:rPr>
          <w:sz w:val="24"/>
          <w:szCs w:val="24"/>
        </w:rPr>
        <w:t>помощи</w:t>
      </w:r>
      <w:r w:rsidRPr="00920311">
        <w:rPr>
          <w:sz w:val="24"/>
          <w:szCs w:val="24"/>
          <w:lang w:val="en-US"/>
        </w:rPr>
        <w:t xml:space="preserve"> </w:t>
      </w:r>
      <w:r w:rsidRPr="00920311">
        <w:rPr>
          <w:sz w:val="24"/>
          <w:szCs w:val="24"/>
        </w:rPr>
        <w:t>префиксов</w:t>
      </w:r>
      <w:r w:rsidRPr="00920311">
        <w:rPr>
          <w:sz w:val="24"/>
          <w:szCs w:val="24"/>
          <w:lang w:val="en-US"/>
        </w:rPr>
        <w:t xml:space="preserve"> </w:t>
      </w:r>
      <w:r w:rsidRPr="00920311">
        <w:rPr>
          <w:sz w:val="24"/>
          <w:szCs w:val="24"/>
          <w:lang w:val="en-US" w:bidi="en-US"/>
        </w:rPr>
        <w:t xml:space="preserve">un-, in-/im-, </w:t>
      </w:r>
      <w:r w:rsidRPr="00920311">
        <w:rPr>
          <w:sz w:val="24"/>
          <w:szCs w:val="24"/>
        </w:rPr>
        <w:t>и</w:t>
      </w:r>
      <w:r w:rsidRPr="00920311">
        <w:rPr>
          <w:sz w:val="24"/>
          <w:szCs w:val="24"/>
          <w:lang w:val="en-US"/>
        </w:rPr>
        <w:t xml:space="preserve"> </w:t>
      </w:r>
      <w:r w:rsidRPr="00920311">
        <w:rPr>
          <w:sz w:val="24"/>
          <w:szCs w:val="24"/>
        </w:rPr>
        <w:t>суффикса</w:t>
      </w:r>
      <w:r w:rsidRPr="00920311">
        <w:rPr>
          <w:sz w:val="24"/>
          <w:szCs w:val="24"/>
          <w:lang w:val="en-US"/>
        </w:rPr>
        <w:t xml:space="preserve"> </w:t>
      </w:r>
      <w:r w:rsidRPr="00920311">
        <w:rPr>
          <w:sz w:val="24"/>
          <w:szCs w:val="24"/>
          <w:lang w:val="en-US" w:bidi="en-US"/>
        </w:rPr>
        <w:t xml:space="preserve">-ly; </w:t>
      </w:r>
      <w:r w:rsidRPr="00920311">
        <w:rPr>
          <w:sz w:val="24"/>
          <w:szCs w:val="24"/>
        </w:rPr>
        <w:t>числительные</w:t>
      </w:r>
      <w:r w:rsidRPr="00920311">
        <w:rPr>
          <w:sz w:val="24"/>
          <w:szCs w:val="24"/>
          <w:lang w:val="en-US"/>
        </w:rPr>
        <w:t xml:space="preserve"> </w:t>
      </w:r>
      <w:r w:rsidRPr="00920311">
        <w:rPr>
          <w:sz w:val="24"/>
          <w:szCs w:val="24"/>
        </w:rPr>
        <w:t>при</w:t>
      </w:r>
      <w:r w:rsidRPr="00920311">
        <w:rPr>
          <w:sz w:val="24"/>
          <w:szCs w:val="24"/>
          <w:lang w:val="en-US"/>
        </w:rPr>
        <w:t xml:space="preserve"> </w:t>
      </w:r>
      <w:r w:rsidRPr="00920311">
        <w:rPr>
          <w:sz w:val="24"/>
          <w:szCs w:val="24"/>
        </w:rPr>
        <w:t>помощи</w:t>
      </w:r>
      <w:r w:rsidRPr="00920311">
        <w:rPr>
          <w:sz w:val="24"/>
          <w:szCs w:val="24"/>
          <w:lang w:val="en-US"/>
        </w:rPr>
        <w:t xml:space="preserve"> </w:t>
      </w:r>
      <w:r w:rsidRPr="00920311">
        <w:rPr>
          <w:sz w:val="24"/>
          <w:szCs w:val="24"/>
        </w:rPr>
        <w:t>суффиксов</w:t>
      </w:r>
      <w:r w:rsidRPr="00920311">
        <w:rPr>
          <w:sz w:val="24"/>
          <w:szCs w:val="24"/>
          <w:lang w:val="en-US"/>
        </w:rPr>
        <w:t xml:space="preserve"> </w:t>
      </w:r>
      <w:r w:rsidRPr="00920311">
        <w:rPr>
          <w:sz w:val="24"/>
          <w:szCs w:val="24"/>
          <w:lang w:val="en-US" w:bidi="en-US"/>
        </w:rPr>
        <w:t xml:space="preserve">-teen, -ty, -th; </w:t>
      </w:r>
      <w:r w:rsidRPr="00920311">
        <w:rPr>
          <w:sz w:val="24"/>
          <w:szCs w:val="24"/>
        </w:rPr>
        <w:t>с</w:t>
      </w:r>
      <w:r w:rsidRPr="00920311">
        <w:rPr>
          <w:sz w:val="24"/>
          <w:szCs w:val="24"/>
          <w:lang w:val="en-US"/>
        </w:rPr>
        <w:t xml:space="preserve"> </w:t>
      </w:r>
      <w:r w:rsidRPr="00920311">
        <w:rPr>
          <w:sz w:val="24"/>
          <w:szCs w:val="24"/>
        </w:rPr>
        <w:t>использованием</w:t>
      </w:r>
      <w:r w:rsidRPr="00920311">
        <w:rPr>
          <w:sz w:val="24"/>
          <w:szCs w:val="24"/>
          <w:lang w:val="en-US"/>
        </w:rPr>
        <w:t xml:space="preserve"> </w:t>
      </w:r>
      <w:r w:rsidRPr="00920311">
        <w:rPr>
          <w:sz w:val="24"/>
          <w:szCs w:val="24"/>
        </w:rPr>
        <w:t>словосложения</w:t>
      </w:r>
      <w:r w:rsidRPr="00920311">
        <w:rPr>
          <w:sz w:val="24"/>
          <w:szCs w:val="24"/>
          <w:lang w:val="en-US"/>
        </w:rPr>
        <w:t>:</w:t>
      </w:r>
    </w:p>
    <w:p w:rsidR="00406C32" w:rsidRPr="00920311" w:rsidRDefault="00406C32" w:rsidP="00212137">
      <w:pPr>
        <w:pStyle w:val="25"/>
        <w:shd w:val="clear" w:color="auto" w:fill="auto"/>
        <w:tabs>
          <w:tab w:val="right" w:pos="4186"/>
          <w:tab w:val="left" w:pos="4379"/>
          <w:tab w:val="left" w:pos="5129"/>
          <w:tab w:val="left" w:pos="6697"/>
          <w:tab w:val="right" w:pos="9742"/>
        </w:tabs>
        <w:spacing w:line="240" w:lineRule="auto"/>
        <w:ind w:firstLine="720"/>
        <w:jc w:val="both"/>
        <w:rPr>
          <w:sz w:val="24"/>
          <w:szCs w:val="24"/>
        </w:rPr>
      </w:pPr>
      <w:r w:rsidRPr="00920311">
        <w:rPr>
          <w:sz w:val="24"/>
          <w:szCs w:val="24"/>
        </w:rPr>
        <w:t>сложные</w:t>
      </w:r>
      <w:r w:rsidRPr="00920311">
        <w:rPr>
          <w:sz w:val="24"/>
          <w:szCs w:val="24"/>
        </w:rPr>
        <w:tab/>
        <w:t>существ</w:t>
      </w:r>
      <w:r w:rsidR="00DA702E">
        <w:rPr>
          <w:sz w:val="24"/>
          <w:szCs w:val="24"/>
        </w:rPr>
        <w:t xml:space="preserve">ительные путём соединения основ существительных </w:t>
      </w:r>
      <w:r w:rsidRPr="00920311">
        <w:rPr>
          <w:sz w:val="24"/>
          <w:szCs w:val="24"/>
          <w:lang w:bidi="en-US"/>
        </w:rPr>
        <w:t>(</w:t>
      </w:r>
      <w:r w:rsidRPr="00920311">
        <w:rPr>
          <w:sz w:val="24"/>
          <w:szCs w:val="24"/>
          <w:lang w:val="en-US" w:bidi="en-US"/>
        </w:rPr>
        <w:t>football</w:t>
      </w:r>
      <w:r w:rsidRPr="00920311">
        <w:rPr>
          <w:sz w:val="24"/>
          <w:szCs w:val="24"/>
          <w:lang w:bidi="en-US"/>
        </w:rPr>
        <w:t>);</w:t>
      </w:r>
    </w:p>
    <w:p w:rsidR="00406C32" w:rsidRPr="00920311" w:rsidRDefault="00406C32" w:rsidP="00212137">
      <w:pPr>
        <w:pStyle w:val="25"/>
        <w:shd w:val="clear" w:color="auto" w:fill="auto"/>
        <w:tabs>
          <w:tab w:val="right" w:pos="4186"/>
          <w:tab w:val="left" w:pos="4374"/>
          <w:tab w:val="left" w:pos="5129"/>
          <w:tab w:val="left" w:pos="6680"/>
          <w:tab w:val="right" w:pos="9742"/>
        </w:tabs>
        <w:spacing w:line="240" w:lineRule="auto"/>
        <w:ind w:firstLine="720"/>
        <w:jc w:val="both"/>
        <w:rPr>
          <w:sz w:val="24"/>
          <w:szCs w:val="24"/>
        </w:rPr>
      </w:pPr>
      <w:r w:rsidRPr="00920311">
        <w:rPr>
          <w:sz w:val="24"/>
          <w:szCs w:val="24"/>
        </w:rPr>
        <w:t>сложные</w:t>
      </w:r>
      <w:r w:rsidRPr="00920311">
        <w:rPr>
          <w:sz w:val="24"/>
          <w:szCs w:val="24"/>
        </w:rPr>
        <w:tab/>
        <w:t>существи</w:t>
      </w:r>
      <w:r w:rsidR="00DA702E">
        <w:rPr>
          <w:sz w:val="24"/>
          <w:szCs w:val="24"/>
        </w:rPr>
        <w:t xml:space="preserve">тельные путём соединения основы прилагательного </w:t>
      </w:r>
      <w:r w:rsidRPr="00920311">
        <w:rPr>
          <w:sz w:val="24"/>
          <w:szCs w:val="24"/>
        </w:rPr>
        <w:t xml:space="preserve">с основой существительного </w:t>
      </w:r>
      <w:r w:rsidRPr="00920311">
        <w:rPr>
          <w:sz w:val="24"/>
          <w:szCs w:val="24"/>
          <w:lang w:bidi="en-US"/>
        </w:rPr>
        <w:t>(</w:t>
      </w:r>
      <w:r w:rsidRPr="00920311">
        <w:rPr>
          <w:sz w:val="24"/>
          <w:szCs w:val="24"/>
          <w:lang w:val="en-US" w:bidi="en-US"/>
        </w:rPr>
        <w:t>bluebell</w:t>
      </w:r>
      <w:r w:rsidRPr="00920311">
        <w:rPr>
          <w:sz w:val="24"/>
          <w:szCs w:val="24"/>
          <w:lang w:bidi="en-US"/>
        </w:rPr>
        <w:t>);</w:t>
      </w:r>
    </w:p>
    <w:p w:rsidR="00406C32" w:rsidRPr="00DA702E" w:rsidRDefault="00406C32" w:rsidP="00212137">
      <w:pPr>
        <w:pStyle w:val="25"/>
        <w:shd w:val="clear" w:color="auto" w:fill="auto"/>
        <w:tabs>
          <w:tab w:val="right" w:pos="4186"/>
          <w:tab w:val="left" w:pos="4374"/>
          <w:tab w:val="left" w:pos="5129"/>
          <w:tab w:val="left" w:pos="6692"/>
          <w:tab w:val="right" w:pos="9742"/>
        </w:tabs>
        <w:spacing w:line="240" w:lineRule="auto"/>
        <w:ind w:firstLine="720"/>
        <w:jc w:val="both"/>
        <w:rPr>
          <w:sz w:val="24"/>
          <w:szCs w:val="24"/>
        </w:rPr>
      </w:pPr>
      <w:r w:rsidRPr="00920311">
        <w:rPr>
          <w:sz w:val="24"/>
          <w:szCs w:val="24"/>
        </w:rPr>
        <w:t>сложные</w:t>
      </w:r>
      <w:r w:rsidRPr="00920311">
        <w:rPr>
          <w:sz w:val="24"/>
          <w:szCs w:val="24"/>
        </w:rPr>
        <w:tab/>
        <w:t>существ</w:t>
      </w:r>
      <w:r w:rsidR="00DA702E">
        <w:rPr>
          <w:sz w:val="24"/>
          <w:szCs w:val="24"/>
        </w:rPr>
        <w:t xml:space="preserve">ительные путём соединения основ существительных </w:t>
      </w:r>
      <w:r w:rsidRPr="00920311">
        <w:rPr>
          <w:sz w:val="24"/>
          <w:szCs w:val="24"/>
        </w:rPr>
        <w:t>с</w:t>
      </w:r>
      <w:r w:rsidRPr="00DA702E">
        <w:rPr>
          <w:sz w:val="24"/>
          <w:szCs w:val="24"/>
        </w:rPr>
        <w:t xml:space="preserve"> </w:t>
      </w:r>
      <w:r w:rsidRPr="00920311">
        <w:rPr>
          <w:sz w:val="24"/>
          <w:szCs w:val="24"/>
        </w:rPr>
        <w:t>предлогом</w:t>
      </w:r>
      <w:r w:rsidRPr="00DA702E">
        <w:rPr>
          <w:sz w:val="24"/>
          <w:szCs w:val="24"/>
        </w:rPr>
        <w:t xml:space="preserve"> </w:t>
      </w:r>
      <w:r w:rsidRPr="00DA702E">
        <w:rPr>
          <w:sz w:val="24"/>
          <w:szCs w:val="24"/>
          <w:lang w:bidi="en-US"/>
        </w:rPr>
        <w:t>(</w:t>
      </w:r>
      <w:r w:rsidRPr="00920311">
        <w:rPr>
          <w:sz w:val="24"/>
          <w:szCs w:val="24"/>
          <w:lang w:val="en-US" w:bidi="en-US"/>
        </w:rPr>
        <w:t>father</w:t>
      </w:r>
      <w:r w:rsidRPr="00DA702E">
        <w:rPr>
          <w:sz w:val="24"/>
          <w:szCs w:val="24"/>
          <w:lang w:bidi="en-US"/>
        </w:rPr>
        <w:t>-</w:t>
      </w:r>
      <w:r w:rsidRPr="00920311">
        <w:rPr>
          <w:sz w:val="24"/>
          <w:szCs w:val="24"/>
          <w:lang w:val="en-US" w:bidi="en-US"/>
        </w:rPr>
        <w:t>in</w:t>
      </w:r>
      <w:r w:rsidRPr="00DA702E">
        <w:rPr>
          <w:sz w:val="24"/>
          <w:szCs w:val="24"/>
          <w:lang w:bidi="en-US"/>
        </w:rPr>
        <w:t>-</w:t>
      </w:r>
      <w:r w:rsidRPr="00920311">
        <w:rPr>
          <w:sz w:val="24"/>
          <w:szCs w:val="24"/>
          <w:lang w:val="en-US" w:bidi="en-US"/>
        </w:rPr>
        <w:t>law</w:t>
      </w:r>
      <w:r w:rsidRPr="00DA702E">
        <w:rPr>
          <w:sz w:val="24"/>
          <w:szCs w:val="24"/>
          <w:lang w:bidi="en-US"/>
        </w:rPr>
        <w:t>);</w:t>
      </w:r>
    </w:p>
    <w:p w:rsidR="00406C32" w:rsidRPr="00920311" w:rsidRDefault="00DA702E" w:rsidP="00212137">
      <w:pPr>
        <w:pStyle w:val="25"/>
        <w:shd w:val="clear" w:color="auto" w:fill="auto"/>
        <w:tabs>
          <w:tab w:val="left" w:pos="2553"/>
          <w:tab w:val="left" w:pos="5129"/>
          <w:tab w:val="left" w:pos="6680"/>
          <w:tab w:val="left" w:pos="8918"/>
        </w:tabs>
        <w:spacing w:line="240" w:lineRule="auto"/>
        <w:ind w:firstLine="720"/>
        <w:jc w:val="both"/>
        <w:rPr>
          <w:sz w:val="24"/>
          <w:szCs w:val="24"/>
        </w:rPr>
      </w:pPr>
      <w:r>
        <w:rPr>
          <w:sz w:val="24"/>
          <w:szCs w:val="24"/>
        </w:rPr>
        <w:t xml:space="preserve">сложные прилагательные путём соединения основы </w:t>
      </w:r>
      <w:r w:rsidR="00406C32" w:rsidRPr="00920311">
        <w:rPr>
          <w:sz w:val="24"/>
          <w:szCs w:val="24"/>
        </w:rPr>
        <w:t xml:space="preserve">прилагательного/числительного с основой существительного с добавлением суффикса </w:t>
      </w:r>
      <w:r w:rsidR="00406C32" w:rsidRPr="00920311">
        <w:rPr>
          <w:sz w:val="24"/>
          <w:szCs w:val="24"/>
          <w:lang w:bidi="en-US"/>
        </w:rPr>
        <w:t>-</w:t>
      </w:r>
      <w:r w:rsidR="00406C32" w:rsidRPr="00920311">
        <w:rPr>
          <w:sz w:val="24"/>
          <w:szCs w:val="24"/>
          <w:lang w:val="en-US" w:bidi="en-US"/>
        </w:rPr>
        <w:t>ed</w:t>
      </w:r>
      <w:r w:rsidR="00406C32" w:rsidRPr="00920311">
        <w:rPr>
          <w:sz w:val="24"/>
          <w:szCs w:val="24"/>
          <w:lang w:bidi="en-US"/>
        </w:rPr>
        <w:t xml:space="preserve"> (</w:t>
      </w:r>
      <w:r w:rsidR="00406C32" w:rsidRPr="00920311">
        <w:rPr>
          <w:sz w:val="24"/>
          <w:szCs w:val="24"/>
          <w:lang w:val="en-US" w:bidi="en-US"/>
        </w:rPr>
        <w:t>blue</w:t>
      </w:r>
      <w:r w:rsidR="00406C32" w:rsidRPr="00920311">
        <w:rPr>
          <w:sz w:val="24"/>
          <w:szCs w:val="24"/>
          <w:lang w:bidi="en-US"/>
        </w:rPr>
        <w:t>-</w:t>
      </w:r>
      <w:r w:rsidR="00406C32" w:rsidRPr="00920311">
        <w:rPr>
          <w:sz w:val="24"/>
          <w:szCs w:val="24"/>
          <w:lang w:val="en-US" w:bidi="en-US"/>
        </w:rPr>
        <w:t>eyed</w:t>
      </w:r>
      <w:r w:rsidR="00406C32" w:rsidRPr="00920311">
        <w:rPr>
          <w:sz w:val="24"/>
          <w:szCs w:val="24"/>
          <w:lang w:bidi="en-US"/>
        </w:rPr>
        <w:t xml:space="preserve">, </w:t>
      </w:r>
      <w:r w:rsidR="00406C32" w:rsidRPr="00920311">
        <w:rPr>
          <w:sz w:val="24"/>
          <w:szCs w:val="24"/>
          <w:lang w:val="en-US" w:bidi="en-US"/>
        </w:rPr>
        <w:t>eight</w:t>
      </w:r>
      <w:r w:rsidR="00406C32" w:rsidRPr="00920311">
        <w:rPr>
          <w:sz w:val="24"/>
          <w:szCs w:val="24"/>
          <w:lang w:bidi="en-US"/>
        </w:rPr>
        <w:t>-</w:t>
      </w:r>
      <w:r w:rsidR="00406C32" w:rsidRPr="00920311">
        <w:rPr>
          <w:sz w:val="24"/>
          <w:szCs w:val="24"/>
          <w:lang w:val="en-US" w:bidi="en-US"/>
        </w:rPr>
        <w:t>legged</w:t>
      </w:r>
      <w:r w:rsidR="00406C32" w:rsidRPr="00920311">
        <w:rPr>
          <w:sz w:val="24"/>
          <w:szCs w:val="24"/>
          <w:lang w:bidi="en-US"/>
        </w:rPr>
        <w:t>);</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 xml:space="preserve">сложных прилагательные путём соединения наречия с основой причастия II </w:t>
      </w:r>
      <w:r w:rsidRPr="00920311">
        <w:rPr>
          <w:sz w:val="24"/>
          <w:szCs w:val="24"/>
          <w:lang w:bidi="en-US"/>
        </w:rPr>
        <w:t>(</w:t>
      </w:r>
      <w:r w:rsidRPr="00920311">
        <w:rPr>
          <w:sz w:val="24"/>
          <w:szCs w:val="24"/>
          <w:lang w:val="en-US" w:bidi="en-US"/>
        </w:rPr>
        <w:t>well</w:t>
      </w:r>
      <w:r w:rsidRPr="00920311">
        <w:rPr>
          <w:sz w:val="24"/>
          <w:szCs w:val="24"/>
          <w:lang w:bidi="en-US"/>
        </w:rPr>
        <w:t>-</w:t>
      </w:r>
      <w:r w:rsidRPr="00920311">
        <w:rPr>
          <w:sz w:val="24"/>
          <w:szCs w:val="24"/>
          <w:lang w:val="en-US" w:bidi="en-US"/>
        </w:rPr>
        <w:t>behaved</w:t>
      </w:r>
      <w:r w:rsidRPr="00920311">
        <w:rPr>
          <w:sz w:val="24"/>
          <w:szCs w:val="24"/>
          <w:lang w:bidi="en-US"/>
        </w:rPr>
        <w:t>);</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 xml:space="preserve">сложные прилагательные путём соединения основы прилагательного с основой причастия 1 </w:t>
      </w:r>
      <w:r w:rsidRPr="00920311">
        <w:rPr>
          <w:sz w:val="24"/>
          <w:szCs w:val="24"/>
          <w:lang w:bidi="en-US"/>
        </w:rPr>
        <w:t>(</w:t>
      </w:r>
      <w:r w:rsidRPr="00920311">
        <w:rPr>
          <w:sz w:val="24"/>
          <w:szCs w:val="24"/>
          <w:lang w:val="en-US" w:bidi="en-US"/>
        </w:rPr>
        <w:t>nice</w:t>
      </w:r>
      <w:r w:rsidRPr="00920311">
        <w:rPr>
          <w:sz w:val="24"/>
          <w:szCs w:val="24"/>
          <w:lang w:bidi="en-US"/>
        </w:rPr>
        <w:t>-</w:t>
      </w:r>
      <w:r w:rsidRPr="00920311">
        <w:rPr>
          <w:sz w:val="24"/>
          <w:szCs w:val="24"/>
          <w:lang w:val="en-US" w:bidi="en-US"/>
        </w:rPr>
        <w:t>looking</w:t>
      </w:r>
      <w:r w:rsidRPr="00920311">
        <w:rPr>
          <w:sz w:val="24"/>
          <w:szCs w:val="24"/>
          <w:lang w:bidi="en-US"/>
        </w:rPr>
        <w:t xml:space="preserve">); </w:t>
      </w:r>
      <w:r w:rsidRPr="00920311">
        <w:rPr>
          <w:sz w:val="24"/>
          <w:szCs w:val="24"/>
        </w:rPr>
        <w:t>с использованием конверсии: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образование имён существительных от неопределённых форм глаголов</w:t>
      </w:r>
    </w:p>
    <w:p w:rsidR="00406C32" w:rsidRPr="00920311" w:rsidRDefault="00406C32" w:rsidP="00212137">
      <w:pPr>
        <w:pStyle w:val="25"/>
        <w:shd w:val="clear" w:color="auto" w:fill="auto"/>
        <w:spacing w:line="240" w:lineRule="auto"/>
        <w:ind w:firstLine="720"/>
        <w:rPr>
          <w:sz w:val="24"/>
          <w:szCs w:val="24"/>
        </w:rPr>
      </w:pPr>
      <w:r w:rsidRPr="00920311">
        <w:rPr>
          <w:sz w:val="24"/>
          <w:szCs w:val="24"/>
          <w:lang w:bidi="en-US"/>
        </w:rPr>
        <w:t>(</w:t>
      </w:r>
      <w:r w:rsidRPr="00920311">
        <w:rPr>
          <w:sz w:val="24"/>
          <w:szCs w:val="24"/>
          <w:lang w:val="en-US" w:bidi="en-US"/>
        </w:rPr>
        <w:t>to</w:t>
      </w:r>
      <w:r w:rsidRPr="00920311">
        <w:rPr>
          <w:sz w:val="24"/>
          <w:szCs w:val="24"/>
          <w:lang w:bidi="en-US"/>
        </w:rPr>
        <w:t xml:space="preserve"> </w:t>
      </w:r>
      <w:r w:rsidRPr="00920311">
        <w:rPr>
          <w:sz w:val="24"/>
          <w:szCs w:val="24"/>
          <w:lang w:val="en-US" w:bidi="en-US"/>
        </w:rPr>
        <w:t>run</w:t>
      </w:r>
      <w:r w:rsidRPr="00920311">
        <w:rPr>
          <w:sz w:val="24"/>
          <w:szCs w:val="24"/>
          <w:lang w:bidi="en-US"/>
        </w:rPr>
        <w:t xml:space="preserve"> - </w:t>
      </w:r>
      <w:r w:rsidRPr="00920311">
        <w:rPr>
          <w:sz w:val="24"/>
          <w:szCs w:val="24"/>
          <w:lang w:val="en-US" w:bidi="en-US"/>
        </w:rPr>
        <w:t>a</w:t>
      </w:r>
      <w:r w:rsidRPr="00920311">
        <w:rPr>
          <w:sz w:val="24"/>
          <w:szCs w:val="24"/>
          <w:lang w:bidi="en-US"/>
        </w:rPr>
        <w:t xml:space="preserve"> </w:t>
      </w:r>
      <w:r w:rsidRPr="00920311">
        <w:rPr>
          <w:sz w:val="24"/>
          <w:szCs w:val="24"/>
          <w:lang w:val="en-US" w:bidi="en-US"/>
        </w:rPr>
        <w:t>run</w:t>
      </w:r>
      <w:r w:rsidRPr="00920311">
        <w:rPr>
          <w:sz w:val="24"/>
          <w:szCs w:val="24"/>
          <w:lang w:bidi="en-US"/>
        </w:rPr>
        <w:t>);</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 xml:space="preserve">имён существительных от прилагательных </w:t>
      </w:r>
      <w:r w:rsidRPr="00920311">
        <w:rPr>
          <w:sz w:val="24"/>
          <w:szCs w:val="24"/>
          <w:lang w:bidi="en-US"/>
        </w:rPr>
        <w:t>(</w:t>
      </w:r>
      <w:r w:rsidRPr="00920311">
        <w:rPr>
          <w:sz w:val="24"/>
          <w:szCs w:val="24"/>
          <w:lang w:val="en-US" w:bidi="en-US"/>
        </w:rPr>
        <w:t>rich</w:t>
      </w:r>
      <w:r w:rsidRPr="00920311">
        <w:rPr>
          <w:sz w:val="24"/>
          <w:szCs w:val="24"/>
          <w:lang w:bidi="en-US"/>
        </w:rPr>
        <w:t xml:space="preserve"> </w:t>
      </w:r>
      <w:r w:rsidRPr="00920311">
        <w:rPr>
          <w:sz w:val="24"/>
          <w:szCs w:val="24"/>
          <w:lang w:val="en-US" w:bidi="en-US"/>
        </w:rPr>
        <w:t>people</w:t>
      </w:r>
      <w:r w:rsidRPr="00920311">
        <w:rPr>
          <w:sz w:val="24"/>
          <w:szCs w:val="24"/>
          <w:lang w:bidi="en-US"/>
        </w:rPr>
        <w:t xml:space="preserve"> - </w:t>
      </w:r>
      <w:r w:rsidRPr="00920311">
        <w:rPr>
          <w:sz w:val="24"/>
          <w:szCs w:val="24"/>
          <w:lang w:val="en-US" w:bidi="en-US"/>
        </w:rPr>
        <w:t>the</w:t>
      </w:r>
      <w:r w:rsidRPr="00920311">
        <w:rPr>
          <w:sz w:val="24"/>
          <w:szCs w:val="24"/>
          <w:lang w:bidi="en-US"/>
        </w:rPr>
        <w:t xml:space="preserve"> </w:t>
      </w:r>
      <w:r w:rsidRPr="00920311">
        <w:rPr>
          <w:sz w:val="24"/>
          <w:szCs w:val="24"/>
          <w:lang w:val="en-US" w:bidi="en-US"/>
        </w:rPr>
        <w:t>rich</w:t>
      </w:r>
      <w:r w:rsidRPr="00920311">
        <w:rPr>
          <w:sz w:val="24"/>
          <w:szCs w:val="24"/>
          <w:lang w:bidi="en-US"/>
        </w:rPr>
        <w:t xml:space="preserve">); </w:t>
      </w:r>
      <w:r w:rsidRPr="00920311">
        <w:rPr>
          <w:sz w:val="24"/>
          <w:szCs w:val="24"/>
        </w:rPr>
        <w:t xml:space="preserve">глаголов от имён существительных </w:t>
      </w:r>
      <w:r w:rsidRPr="00920311">
        <w:rPr>
          <w:sz w:val="24"/>
          <w:szCs w:val="24"/>
          <w:lang w:bidi="en-US"/>
        </w:rPr>
        <w:t>(</w:t>
      </w:r>
      <w:r w:rsidRPr="00920311">
        <w:rPr>
          <w:sz w:val="24"/>
          <w:szCs w:val="24"/>
          <w:lang w:val="en-US" w:bidi="en-US"/>
        </w:rPr>
        <w:t>a</w:t>
      </w:r>
      <w:r w:rsidRPr="00920311">
        <w:rPr>
          <w:sz w:val="24"/>
          <w:szCs w:val="24"/>
          <w:lang w:bidi="en-US"/>
        </w:rPr>
        <w:t xml:space="preserve"> </w:t>
      </w:r>
      <w:r w:rsidRPr="00920311">
        <w:rPr>
          <w:sz w:val="24"/>
          <w:szCs w:val="24"/>
          <w:lang w:val="en-US" w:bidi="en-US"/>
        </w:rPr>
        <w:t>hand</w:t>
      </w:r>
      <w:r w:rsidRPr="00920311">
        <w:rPr>
          <w:sz w:val="24"/>
          <w:szCs w:val="24"/>
          <w:lang w:bidi="en-US"/>
        </w:rPr>
        <w:t xml:space="preserve"> </w:t>
      </w:r>
      <w:r w:rsidRPr="00920311">
        <w:rPr>
          <w:sz w:val="24"/>
          <w:szCs w:val="24"/>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hand</w:t>
      </w:r>
      <w:r w:rsidRPr="00920311">
        <w:rPr>
          <w:sz w:val="24"/>
          <w:szCs w:val="24"/>
          <w:lang w:bidi="en-US"/>
        </w:rPr>
        <w:t xml:space="preserve">); </w:t>
      </w:r>
      <w:r w:rsidRPr="00920311">
        <w:rPr>
          <w:sz w:val="24"/>
          <w:szCs w:val="24"/>
        </w:rPr>
        <w:t xml:space="preserve">глаголов от имён прилагательных </w:t>
      </w:r>
      <w:r w:rsidRPr="00920311">
        <w:rPr>
          <w:sz w:val="24"/>
          <w:szCs w:val="24"/>
          <w:lang w:bidi="en-US"/>
        </w:rPr>
        <w:t>(</w:t>
      </w:r>
      <w:r w:rsidRPr="00920311">
        <w:rPr>
          <w:sz w:val="24"/>
          <w:szCs w:val="24"/>
          <w:lang w:val="en-US" w:bidi="en-US"/>
        </w:rPr>
        <w:t>cool</w:t>
      </w:r>
      <w:r w:rsidRPr="00920311">
        <w:rPr>
          <w:sz w:val="24"/>
          <w:szCs w:val="24"/>
          <w:lang w:bidi="en-US"/>
        </w:rPr>
        <w:t xml:space="preserve"> </w:t>
      </w:r>
      <w:r w:rsidRPr="00920311">
        <w:rPr>
          <w:sz w:val="24"/>
          <w:szCs w:val="24"/>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cool</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распознавать и употреблять в устной и письменной речи имена прилагательные на </w:t>
      </w:r>
      <w:r w:rsidRPr="00920311">
        <w:rPr>
          <w:sz w:val="24"/>
          <w:szCs w:val="24"/>
          <w:lang w:bidi="en-US"/>
        </w:rPr>
        <w:t>-</w:t>
      </w:r>
      <w:r w:rsidRPr="00920311">
        <w:rPr>
          <w:sz w:val="24"/>
          <w:szCs w:val="24"/>
          <w:lang w:val="en-US" w:bidi="en-US"/>
        </w:rPr>
        <w:t>ed</w:t>
      </w:r>
      <w:r w:rsidRPr="00920311">
        <w:rPr>
          <w:sz w:val="24"/>
          <w:szCs w:val="24"/>
          <w:lang w:bidi="en-US"/>
        </w:rPr>
        <w:t xml:space="preserve"> </w:t>
      </w:r>
      <w:r w:rsidRPr="00920311">
        <w:rPr>
          <w:sz w:val="24"/>
          <w:szCs w:val="24"/>
        </w:rPr>
        <w:t xml:space="preserve">и </w:t>
      </w:r>
      <w:r w:rsidRPr="00920311">
        <w:rPr>
          <w:sz w:val="24"/>
          <w:szCs w:val="24"/>
          <w:lang w:bidi="en-US"/>
        </w:rPr>
        <w:t>-</w:t>
      </w:r>
      <w:r w:rsidRPr="00920311">
        <w:rPr>
          <w:sz w:val="24"/>
          <w:szCs w:val="24"/>
          <w:lang w:val="en-US" w:bidi="en-US"/>
        </w:rPr>
        <w:t>ing</w:t>
      </w:r>
      <w:r w:rsidRPr="00920311">
        <w:rPr>
          <w:sz w:val="24"/>
          <w:szCs w:val="24"/>
          <w:lang w:bidi="en-US"/>
        </w:rPr>
        <w:t xml:space="preserve"> (</w:t>
      </w:r>
      <w:r w:rsidRPr="00920311">
        <w:rPr>
          <w:sz w:val="24"/>
          <w:szCs w:val="24"/>
          <w:lang w:val="en-US" w:bidi="en-US"/>
        </w:rPr>
        <w:t>excited</w:t>
      </w:r>
      <w:r w:rsidRPr="00920311">
        <w:rPr>
          <w:sz w:val="24"/>
          <w:szCs w:val="24"/>
          <w:lang w:bidi="en-US"/>
        </w:rPr>
        <w:t xml:space="preserve"> </w:t>
      </w:r>
      <w:r w:rsidRPr="00920311">
        <w:rPr>
          <w:sz w:val="24"/>
          <w:szCs w:val="24"/>
        </w:rPr>
        <w:t xml:space="preserve">- </w:t>
      </w:r>
      <w:r w:rsidRPr="00920311">
        <w:rPr>
          <w:sz w:val="24"/>
          <w:szCs w:val="24"/>
          <w:lang w:val="en-US" w:bidi="en-US"/>
        </w:rPr>
        <w:t>exciting</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 xml:space="preserve">предложения с начальным </w:t>
      </w:r>
      <w:r w:rsidRPr="00920311">
        <w:rPr>
          <w:sz w:val="24"/>
          <w:szCs w:val="24"/>
          <w:lang w:val="en-US" w:bidi="en-US"/>
        </w:rPr>
        <w:t>It</w:t>
      </w:r>
      <w:r w:rsidRPr="00920311">
        <w:rPr>
          <w:sz w:val="24"/>
          <w:szCs w:val="24"/>
          <w:lang w:bidi="en-US"/>
        </w:rPr>
        <w:t xml:space="preserve">; </w:t>
      </w:r>
      <w:r w:rsidRPr="00920311">
        <w:rPr>
          <w:sz w:val="24"/>
          <w:szCs w:val="24"/>
        </w:rPr>
        <w:t xml:space="preserve">предложения с начальным </w:t>
      </w:r>
      <w:r w:rsidRPr="00920311">
        <w:rPr>
          <w:sz w:val="24"/>
          <w:szCs w:val="24"/>
          <w:lang w:val="en-US" w:bidi="en-US"/>
        </w:rPr>
        <w:t>There</w:t>
      </w:r>
      <w:r w:rsidRPr="00920311">
        <w:rPr>
          <w:sz w:val="24"/>
          <w:szCs w:val="24"/>
          <w:lang w:bidi="en-US"/>
        </w:rPr>
        <w:t xml:space="preserve"> </w:t>
      </w:r>
      <w:r w:rsidRPr="00920311">
        <w:rPr>
          <w:sz w:val="24"/>
          <w:szCs w:val="24"/>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be</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предложения с глагольными конструкциями, содержащими глаголы-связки </w:t>
      </w:r>
      <w:r w:rsidRPr="00920311">
        <w:rPr>
          <w:sz w:val="24"/>
          <w:szCs w:val="24"/>
          <w:lang w:val="en-US" w:bidi="en-US"/>
        </w:rPr>
        <w:t>to</w:t>
      </w:r>
      <w:r w:rsidRPr="00920311">
        <w:rPr>
          <w:sz w:val="24"/>
          <w:szCs w:val="24"/>
          <w:lang w:bidi="en-US"/>
        </w:rPr>
        <w:t xml:space="preserve"> </w:t>
      </w:r>
      <w:r w:rsidRPr="00920311">
        <w:rPr>
          <w:sz w:val="24"/>
          <w:szCs w:val="24"/>
          <w:lang w:val="en-US" w:bidi="en-US"/>
        </w:rPr>
        <w:t>be</w:t>
      </w:r>
      <w:r w:rsidRPr="00920311">
        <w:rPr>
          <w:sz w:val="24"/>
          <w:szCs w:val="24"/>
          <w:lang w:bidi="en-US"/>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look</w:t>
      </w:r>
      <w:r w:rsidRPr="00920311">
        <w:rPr>
          <w:sz w:val="24"/>
          <w:szCs w:val="24"/>
          <w:lang w:bidi="en-US"/>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seem</w:t>
      </w:r>
      <w:r w:rsidRPr="00920311">
        <w:rPr>
          <w:sz w:val="24"/>
          <w:szCs w:val="24"/>
          <w:lang w:bidi="en-US"/>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feel</w:t>
      </w:r>
      <w:r w:rsidRPr="00920311">
        <w:rPr>
          <w:sz w:val="24"/>
          <w:szCs w:val="24"/>
          <w:lang w:bidi="en-US"/>
        </w:rPr>
        <w:t>;</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 xml:space="preserve">предложения со сложным дополнением - </w:t>
      </w:r>
      <w:r w:rsidRPr="00920311">
        <w:rPr>
          <w:sz w:val="24"/>
          <w:szCs w:val="24"/>
          <w:lang w:val="en-US" w:bidi="en-US"/>
        </w:rPr>
        <w:t>Complex</w:t>
      </w:r>
      <w:r w:rsidRPr="00920311">
        <w:rPr>
          <w:sz w:val="24"/>
          <w:szCs w:val="24"/>
          <w:lang w:bidi="en-US"/>
        </w:rPr>
        <w:t xml:space="preserve"> </w:t>
      </w:r>
      <w:r w:rsidRPr="00920311">
        <w:rPr>
          <w:sz w:val="24"/>
          <w:szCs w:val="24"/>
          <w:lang w:val="en-US" w:bidi="en-US"/>
        </w:rPr>
        <w:t>Object</w:t>
      </w:r>
      <w:r w:rsidRPr="00920311">
        <w:rPr>
          <w:sz w:val="24"/>
          <w:szCs w:val="24"/>
          <w:lang w:bidi="en-US"/>
        </w:rPr>
        <w:t xml:space="preserve">; </w:t>
      </w:r>
      <w:r w:rsidRPr="00920311">
        <w:rPr>
          <w:sz w:val="24"/>
          <w:szCs w:val="24"/>
        </w:rPr>
        <w:t xml:space="preserve">сложносочинённые предложения с сочинительными союзами </w:t>
      </w:r>
      <w:r w:rsidRPr="00920311">
        <w:rPr>
          <w:sz w:val="24"/>
          <w:szCs w:val="24"/>
          <w:lang w:val="en-US" w:bidi="en-US"/>
        </w:rPr>
        <w:t>and</w:t>
      </w:r>
      <w:r w:rsidRPr="00920311">
        <w:rPr>
          <w:sz w:val="24"/>
          <w:szCs w:val="24"/>
          <w:lang w:bidi="en-US"/>
        </w:rPr>
        <w:t xml:space="preserve">, </w:t>
      </w:r>
      <w:r w:rsidRPr="00920311">
        <w:rPr>
          <w:sz w:val="24"/>
          <w:szCs w:val="24"/>
          <w:lang w:val="en-US" w:bidi="en-US"/>
        </w:rPr>
        <w:t>but</w:t>
      </w:r>
      <w:r w:rsidRPr="00920311">
        <w:rPr>
          <w:sz w:val="24"/>
          <w:szCs w:val="24"/>
          <w:lang w:bidi="en-US"/>
        </w:rPr>
        <w:t xml:space="preserve">, </w:t>
      </w:r>
      <w:r w:rsidRPr="00920311">
        <w:rPr>
          <w:sz w:val="24"/>
          <w:szCs w:val="24"/>
          <w:lang w:val="en-US" w:bidi="en-US"/>
        </w:rPr>
        <w:t>or</w:t>
      </w:r>
      <w:r w:rsidRPr="00920311">
        <w:rPr>
          <w:sz w:val="24"/>
          <w:szCs w:val="24"/>
          <w:lang w:bidi="en-US"/>
        </w:rPr>
        <w:t xml:space="preserve">; </w:t>
      </w:r>
      <w:r w:rsidRPr="00920311">
        <w:rPr>
          <w:sz w:val="24"/>
          <w:szCs w:val="24"/>
        </w:rPr>
        <w:t xml:space="preserve">сложноподчинённые предложения с союзами и союзными словами </w:t>
      </w:r>
      <w:r w:rsidRPr="00920311">
        <w:rPr>
          <w:sz w:val="24"/>
          <w:szCs w:val="24"/>
          <w:lang w:val="en-US" w:bidi="en-US"/>
        </w:rPr>
        <w:t>because</w:t>
      </w:r>
      <w:r w:rsidRPr="00920311">
        <w:rPr>
          <w:sz w:val="24"/>
          <w:szCs w:val="24"/>
          <w:lang w:bidi="en-US"/>
        </w:rPr>
        <w:t xml:space="preserve">, </w:t>
      </w:r>
      <w:r w:rsidRPr="00920311">
        <w:rPr>
          <w:sz w:val="24"/>
          <w:szCs w:val="24"/>
          <w:lang w:val="en-US" w:bidi="en-US"/>
        </w:rPr>
        <w:t>if</w:t>
      </w:r>
      <w:r w:rsidRPr="00920311">
        <w:rPr>
          <w:sz w:val="24"/>
          <w:szCs w:val="24"/>
          <w:lang w:bidi="en-US"/>
        </w:rPr>
        <w:t xml:space="preserve">, </w:t>
      </w:r>
      <w:r w:rsidRPr="00920311">
        <w:rPr>
          <w:sz w:val="24"/>
          <w:szCs w:val="24"/>
          <w:lang w:val="en-US" w:bidi="en-US"/>
        </w:rPr>
        <w:t>when</w:t>
      </w:r>
      <w:r w:rsidRPr="00920311">
        <w:rPr>
          <w:sz w:val="24"/>
          <w:szCs w:val="24"/>
          <w:lang w:bidi="en-US"/>
        </w:rPr>
        <w:t xml:space="preserve">, </w:t>
      </w:r>
      <w:r w:rsidRPr="00920311">
        <w:rPr>
          <w:sz w:val="24"/>
          <w:szCs w:val="24"/>
          <w:lang w:val="en-US" w:bidi="en-US"/>
        </w:rPr>
        <w:t>where</w:t>
      </w:r>
      <w:r w:rsidRPr="00920311">
        <w:rPr>
          <w:sz w:val="24"/>
          <w:szCs w:val="24"/>
          <w:lang w:bidi="en-US"/>
        </w:rPr>
        <w:t xml:space="preserve">, </w:t>
      </w:r>
      <w:r w:rsidRPr="00920311">
        <w:rPr>
          <w:sz w:val="24"/>
          <w:szCs w:val="24"/>
          <w:lang w:val="en-US" w:bidi="en-US"/>
        </w:rPr>
        <w:t>what</w:t>
      </w:r>
      <w:r w:rsidRPr="00920311">
        <w:rPr>
          <w:sz w:val="24"/>
          <w:szCs w:val="24"/>
          <w:lang w:bidi="en-US"/>
        </w:rPr>
        <w:t xml:space="preserve">, </w:t>
      </w:r>
      <w:r w:rsidRPr="00920311">
        <w:rPr>
          <w:sz w:val="24"/>
          <w:szCs w:val="24"/>
          <w:lang w:val="en-US" w:bidi="en-US"/>
        </w:rPr>
        <w:t>why</w:t>
      </w:r>
      <w:r w:rsidRPr="00920311">
        <w:rPr>
          <w:sz w:val="24"/>
          <w:szCs w:val="24"/>
          <w:lang w:bidi="en-US"/>
        </w:rPr>
        <w:t xml:space="preserve">, </w:t>
      </w:r>
      <w:r w:rsidRPr="00920311">
        <w:rPr>
          <w:sz w:val="24"/>
          <w:szCs w:val="24"/>
          <w:lang w:val="en-US" w:bidi="en-US"/>
        </w:rPr>
        <w:t>how</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сложноподчинённые предложения с определительными придаточными с союзными словами </w:t>
      </w:r>
      <w:r w:rsidRPr="00920311">
        <w:rPr>
          <w:sz w:val="24"/>
          <w:szCs w:val="24"/>
          <w:lang w:val="en-US" w:bidi="en-US"/>
        </w:rPr>
        <w:t>who</w:t>
      </w:r>
      <w:r w:rsidRPr="00920311">
        <w:rPr>
          <w:sz w:val="24"/>
          <w:szCs w:val="24"/>
          <w:lang w:bidi="en-US"/>
        </w:rPr>
        <w:t xml:space="preserve">, </w:t>
      </w:r>
      <w:r w:rsidRPr="00920311">
        <w:rPr>
          <w:sz w:val="24"/>
          <w:szCs w:val="24"/>
          <w:lang w:val="en-US" w:bidi="en-US"/>
        </w:rPr>
        <w:t>which</w:t>
      </w:r>
      <w:r w:rsidRPr="00920311">
        <w:rPr>
          <w:sz w:val="24"/>
          <w:szCs w:val="24"/>
          <w:lang w:bidi="en-US"/>
        </w:rPr>
        <w:t xml:space="preserve">, </w:t>
      </w:r>
      <w:r w:rsidRPr="00920311">
        <w:rPr>
          <w:sz w:val="24"/>
          <w:szCs w:val="24"/>
          <w:lang w:val="en-US" w:bidi="en-US"/>
        </w:rPr>
        <w:t>that</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сложноподчинённые предложения с союзными словами </w:t>
      </w:r>
      <w:r w:rsidRPr="00920311">
        <w:rPr>
          <w:sz w:val="24"/>
          <w:szCs w:val="24"/>
          <w:lang w:val="en-US" w:bidi="en-US"/>
        </w:rPr>
        <w:t>whoever</w:t>
      </w:r>
      <w:r w:rsidRPr="00920311">
        <w:rPr>
          <w:sz w:val="24"/>
          <w:szCs w:val="24"/>
          <w:lang w:bidi="en-US"/>
        </w:rPr>
        <w:t xml:space="preserve">, </w:t>
      </w:r>
      <w:r w:rsidRPr="00920311">
        <w:rPr>
          <w:sz w:val="24"/>
          <w:szCs w:val="24"/>
          <w:lang w:val="en-US" w:bidi="en-US"/>
        </w:rPr>
        <w:t>whatever</w:t>
      </w:r>
      <w:r w:rsidRPr="00920311">
        <w:rPr>
          <w:sz w:val="24"/>
          <w:szCs w:val="24"/>
          <w:lang w:bidi="en-US"/>
        </w:rPr>
        <w:t xml:space="preserve">, </w:t>
      </w:r>
      <w:r w:rsidRPr="00920311">
        <w:rPr>
          <w:sz w:val="24"/>
          <w:szCs w:val="24"/>
          <w:lang w:val="en-US" w:bidi="en-US"/>
        </w:rPr>
        <w:t>however</w:t>
      </w:r>
      <w:r w:rsidRPr="00920311">
        <w:rPr>
          <w:sz w:val="24"/>
          <w:szCs w:val="24"/>
          <w:lang w:bidi="en-US"/>
        </w:rPr>
        <w:t xml:space="preserve">, </w:t>
      </w:r>
      <w:r w:rsidRPr="00920311">
        <w:rPr>
          <w:sz w:val="24"/>
          <w:szCs w:val="24"/>
          <w:lang w:val="en-US" w:bidi="en-US"/>
        </w:rPr>
        <w:t>whenever</w:t>
      </w:r>
      <w:r w:rsidRPr="00920311">
        <w:rPr>
          <w:sz w:val="24"/>
          <w:szCs w:val="24"/>
          <w:lang w:bidi="en-US"/>
        </w:rPr>
        <w:t>;</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условные предложения с глаголами в изъявительном наклонении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lang w:bidi="en-US"/>
        </w:rPr>
        <w:t>(</w:t>
      </w:r>
      <w:r w:rsidRPr="00920311">
        <w:rPr>
          <w:sz w:val="24"/>
          <w:szCs w:val="24"/>
          <w:lang w:val="en-US" w:bidi="en-US"/>
        </w:rPr>
        <w:t>Conditional</w:t>
      </w:r>
      <w:r w:rsidRPr="00920311">
        <w:rPr>
          <w:sz w:val="24"/>
          <w:szCs w:val="24"/>
          <w:lang w:bidi="en-US"/>
        </w:rPr>
        <w:t xml:space="preserve"> 0, </w:t>
      </w:r>
      <w:r w:rsidRPr="00920311">
        <w:rPr>
          <w:sz w:val="24"/>
          <w:szCs w:val="24"/>
          <w:lang w:val="en-US" w:bidi="en-US"/>
        </w:rPr>
        <w:t>Conditional</w:t>
      </w:r>
      <w:r w:rsidRPr="00920311">
        <w:rPr>
          <w:sz w:val="24"/>
          <w:szCs w:val="24"/>
          <w:lang w:bidi="en-US"/>
        </w:rPr>
        <w:t xml:space="preserve"> </w:t>
      </w:r>
      <w:r w:rsidRPr="00920311">
        <w:rPr>
          <w:sz w:val="24"/>
          <w:szCs w:val="24"/>
          <w:lang w:val="en-US" w:bidi="en-US"/>
        </w:rPr>
        <w:t>I</w:t>
      </w:r>
      <w:r w:rsidRPr="00920311">
        <w:rPr>
          <w:sz w:val="24"/>
          <w:szCs w:val="24"/>
          <w:lang w:bidi="en-US"/>
        </w:rPr>
        <w:t xml:space="preserve">) </w:t>
      </w:r>
      <w:r w:rsidRPr="00920311">
        <w:rPr>
          <w:sz w:val="24"/>
          <w:szCs w:val="24"/>
        </w:rPr>
        <w:t xml:space="preserve">и с глаголами в сослагательном наклонении </w:t>
      </w:r>
      <w:r w:rsidRPr="00920311">
        <w:rPr>
          <w:sz w:val="24"/>
          <w:szCs w:val="24"/>
          <w:lang w:bidi="en-US"/>
        </w:rPr>
        <w:t>(</w:t>
      </w:r>
      <w:r w:rsidRPr="00920311">
        <w:rPr>
          <w:sz w:val="24"/>
          <w:szCs w:val="24"/>
          <w:lang w:val="en-US" w:bidi="en-US"/>
        </w:rPr>
        <w:t>Conditional</w:t>
      </w:r>
      <w:r w:rsidRPr="00920311">
        <w:rPr>
          <w:sz w:val="24"/>
          <w:szCs w:val="24"/>
          <w:lang w:bidi="en-US"/>
        </w:rPr>
        <w:t xml:space="preserve"> </w:t>
      </w:r>
      <w:r w:rsidRPr="00920311">
        <w:rPr>
          <w:sz w:val="24"/>
          <w:szCs w:val="24"/>
        </w:rPr>
        <w:t>II);</w:t>
      </w:r>
    </w:p>
    <w:p w:rsidR="00406C32" w:rsidRPr="008C31BE" w:rsidRDefault="00406C32" w:rsidP="00212137">
      <w:pPr>
        <w:pStyle w:val="25"/>
        <w:shd w:val="clear" w:color="auto" w:fill="auto"/>
        <w:tabs>
          <w:tab w:val="left" w:pos="8170"/>
        </w:tabs>
        <w:spacing w:line="240" w:lineRule="auto"/>
        <w:ind w:firstLine="720"/>
        <w:jc w:val="both"/>
        <w:rPr>
          <w:sz w:val="24"/>
          <w:szCs w:val="24"/>
        </w:rPr>
      </w:pPr>
      <w:r w:rsidRPr="00920311">
        <w:rPr>
          <w:sz w:val="24"/>
          <w:szCs w:val="24"/>
        </w:rPr>
        <w:t>все</w:t>
      </w:r>
      <w:r w:rsidRPr="008C31BE">
        <w:rPr>
          <w:sz w:val="24"/>
          <w:szCs w:val="24"/>
        </w:rPr>
        <w:t xml:space="preserve"> </w:t>
      </w:r>
      <w:r w:rsidRPr="00920311">
        <w:rPr>
          <w:sz w:val="24"/>
          <w:szCs w:val="24"/>
        </w:rPr>
        <w:t>типы</w:t>
      </w:r>
      <w:r w:rsidRPr="008C31BE">
        <w:rPr>
          <w:sz w:val="24"/>
          <w:szCs w:val="24"/>
        </w:rPr>
        <w:t xml:space="preserve"> </w:t>
      </w:r>
      <w:r w:rsidRPr="00920311">
        <w:rPr>
          <w:sz w:val="24"/>
          <w:szCs w:val="24"/>
        </w:rPr>
        <w:t>воп</w:t>
      </w:r>
      <w:r w:rsidR="00DA702E">
        <w:rPr>
          <w:sz w:val="24"/>
          <w:szCs w:val="24"/>
        </w:rPr>
        <w:t>росительных</w:t>
      </w:r>
      <w:r w:rsidR="00DA702E" w:rsidRPr="008C31BE">
        <w:rPr>
          <w:sz w:val="24"/>
          <w:szCs w:val="24"/>
        </w:rPr>
        <w:t xml:space="preserve"> </w:t>
      </w:r>
      <w:r w:rsidR="00DA702E">
        <w:rPr>
          <w:sz w:val="24"/>
          <w:szCs w:val="24"/>
        </w:rPr>
        <w:t>предложений</w:t>
      </w:r>
      <w:r w:rsidR="00DA702E" w:rsidRPr="008C31BE">
        <w:rPr>
          <w:sz w:val="24"/>
          <w:szCs w:val="24"/>
        </w:rPr>
        <w:t xml:space="preserve"> (</w:t>
      </w:r>
      <w:r w:rsidR="00DA702E">
        <w:rPr>
          <w:sz w:val="24"/>
          <w:szCs w:val="24"/>
        </w:rPr>
        <w:t>общий</w:t>
      </w:r>
      <w:r w:rsidR="00DA702E" w:rsidRPr="008C31BE">
        <w:rPr>
          <w:sz w:val="24"/>
          <w:szCs w:val="24"/>
        </w:rPr>
        <w:t xml:space="preserve">, </w:t>
      </w:r>
      <w:r w:rsidR="00DA702E">
        <w:rPr>
          <w:sz w:val="24"/>
          <w:szCs w:val="24"/>
        </w:rPr>
        <w:t>специальный</w:t>
      </w:r>
      <w:r w:rsidR="00DA702E" w:rsidRPr="008C31BE">
        <w:rPr>
          <w:sz w:val="24"/>
          <w:szCs w:val="24"/>
        </w:rPr>
        <w:t xml:space="preserve">, </w:t>
      </w:r>
      <w:r w:rsidRPr="00920311">
        <w:rPr>
          <w:sz w:val="24"/>
          <w:szCs w:val="24"/>
        </w:rPr>
        <w:t>альтернативный</w:t>
      </w:r>
      <w:r w:rsidRPr="008C31BE">
        <w:rPr>
          <w:sz w:val="24"/>
          <w:szCs w:val="24"/>
        </w:rPr>
        <w:t xml:space="preserve">, </w:t>
      </w:r>
      <w:r w:rsidRPr="00920311">
        <w:rPr>
          <w:sz w:val="24"/>
          <w:szCs w:val="24"/>
        </w:rPr>
        <w:t>разделительный</w:t>
      </w:r>
      <w:r w:rsidRPr="008C31BE">
        <w:rPr>
          <w:sz w:val="24"/>
          <w:szCs w:val="24"/>
        </w:rPr>
        <w:t xml:space="preserve"> </w:t>
      </w:r>
      <w:r w:rsidRPr="00920311">
        <w:rPr>
          <w:sz w:val="24"/>
          <w:szCs w:val="24"/>
        </w:rPr>
        <w:t>вопросы</w:t>
      </w:r>
      <w:r w:rsidRPr="008C31BE">
        <w:rPr>
          <w:sz w:val="24"/>
          <w:szCs w:val="24"/>
        </w:rPr>
        <w:t xml:space="preserve"> </w:t>
      </w:r>
      <w:r w:rsidRPr="00920311">
        <w:rPr>
          <w:sz w:val="24"/>
          <w:szCs w:val="24"/>
        </w:rPr>
        <w:t>в</w:t>
      </w:r>
      <w:r w:rsidRPr="008C31BE">
        <w:rPr>
          <w:sz w:val="24"/>
          <w:szCs w:val="24"/>
        </w:rPr>
        <w:t xml:space="preserve"> </w:t>
      </w:r>
      <w:r w:rsidRPr="00920311">
        <w:rPr>
          <w:sz w:val="24"/>
          <w:szCs w:val="24"/>
          <w:lang w:val="en-US" w:bidi="en-US"/>
        </w:rPr>
        <w:t>Present</w:t>
      </w:r>
      <w:r w:rsidRPr="008C31BE">
        <w:rPr>
          <w:sz w:val="24"/>
          <w:szCs w:val="24"/>
          <w:lang w:bidi="en-US"/>
        </w:rPr>
        <w:t>/</w:t>
      </w:r>
      <w:r w:rsidRPr="00920311">
        <w:rPr>
          <w:sz w:val="24"/>
          <w:szCs w:val="24"/>
          <w:lang w:val="en-US" w:bidi="en-US"/>
        </w:rPr>
        <w:t>Past</w:t>
      </w:r>
      <w:r w:rsidRPr="008C31BE">
        <w:rPr>
          <w:sz w:val="24"/>
          <w:szCs w:val="24"/>
          <w:lang w:bidi="en-US"/>
        </w:rPr>
        <w:t>/</w:t>
      </w:r>
      <w:r w:rsidRPr="00920311">
        <w:rPr>
          <w:sz w:val="24"/>
          <w:szCs w:val="24"/>
          <w:lang w:val="en-US" w:bidi="en-US"/>
        </w:rPr>
        <w:t>Future</w:t>
      </w:r>
      <w:r w:rsidRPr="008C31BE">
        <w:rPr>
          <w:sz w:val="24"/>
          <w:szCs w:val="24"/>
          <w:lang w:bidi="en-US"/>
        </w:rPr>
        <w:t xml:space="preserve"> </w:t>
      </w:r>
      <w:r w:rsidRPr="00920311">
        <w:rPr>
          <w:sz w:val="24"/>
          <w:szCs w:val="24"/>
          <w:lang w:val="en-US" w:bidi="en-US"/>
        </w:rPr>
        <w:t>Simple</w:t>
      </w:r>
      <w:r w:rsidRPr="008C31BE">
        <w:rPr>
          <w:sz w:val="24"/>
          <w:szCs w:val="24"/>
          <w:lang w:bidi="en-US"/>
        </w:rPr>
        <w:t xml:space="preserve"> </w:t>
      </w:r>
      <w:r w:rsidRPr="00920311">
        <w:rPr>
          <w:sz w:val="24"/>
          <w:szCs w:val="24"/>
          <w:lang w:val="en-US" w:bidi="en-US"/>
        </w:rPr>
        <w:t>Tense</w:t>
      </w:r>
      <w:r w:rsidRPr="008C31BE">
        <w:rPr>
          <w:sz w:val="24"/>
          <w:szCs w:val="24"/>
          <w:lang w:bidi="en-US"/>
        </w:rPr>
        <w:t xml:space="preserve">, </w:t>
      </w:r>
      <w:r w:rsidRPr="00920311">
        <w:rPr>
          <w:sz w:val="24"/>
          <w:szCs w:val="24"/>
          <w:lang w:val="en-US" w:bidi="en-US"/>
        </w:rPr>
        <w:t>Present</w:t>
      </w:r>
      <w:r w:rsidRPr="008C31BE">
        <w:rPr>
          <w:sz w:val="24"/>
          <w:szCs w:val="24"/>
          <w:lang w:bidi="en-US"/>
        </w:rPr>
        <w:t>/</w:t>
      </w:r>
      <w:r w:rsidRPr="00920311">
        <w:rPr>
          <w:sz w:val="24"/>
          <w:szCs w:val="24"/>
          <w:lang w:val="en-US" w:bidi="en-US"/>
        </w:rPr>
        <w:t>Past</w:t>
      </w:r>
      <w:r w:rsidRPr="008C31BE">
        <w:rPr>
          <w:sz w:val="24"/>
          <w:szCs w:val="24"/>
          <w:lang w:bidi="en-US"/>
        </w:rPr>
        <w:t xml:space="preserve"> </w:t>
      </w:r>
      <w:r w:rsidRPr="00920311">
        <w:rPr>
          <w:sz w:val="24"/>
          <w:szCs w:val="24"/>
          <w:lang w:val="en-US" w:bidi="en-US"/>
        </w:rPr>
        <w:t>Continuous</w:t>
      </w:r>
      <w:r w:rsidRPr="008C31BE">
        <w:rPr>
          <w:sz w:val="24"/>
          <w:szCs w:val="24"/>
          <w:lang w:bidi="en-US"/>
        </w:rPr>
        <w:t xml:space="preserve"> </w:t>
      </w:r>
      <w:r w:rsidRPr="00920311">
        <w:rPr>
          <w:sz w:val="24"/>
          <w:szCs w:val="24"/>
          <w:lang w:val="en-US" w:bidi="en-US"/>
        </w:rPr>
        <w:t>Tense</w:t>
      </w:r>
      <w:r w:rsidRPr="008C31BE">
        <w:rPr>
          <w:sz w:val="24"/>
          <w:szCs w:val="24"/>
          <w:lang w:bidi="en-US"/>
        </w:rPr>
        <w:t xml:space="preserve">, </w:t>
      </w:r>
      <w:r w:rsidRPr="00920311">
        <w:rPr>
          <w:sz w:val="24"/>
          <w:szCs w:val="24"/>
          <w:lang w:val="en-US" w:bidi="en-US"/>
        </w:rPr>
        <w:t>Present</w:t>
      </w:r>
      <w:r w:rsidRPr="008C31BE">
        <w:rPr>
          <w:sz w:val="24"/>
          <w:szCs w:val="24"/>
          <w:lang w:bidi="en-US"/>
        </w:rPr>
        <w:t>/</w:t>
      </w:r>
      <w:r w:rsidRPr="00920311">
        <w:rPr>
          <w:sz w:val="24"/>
          <w:szCs w:val="24"/>
          <w:lang w:val="en-US" w:bidi="en-US"/>
        </w:rPr>
        <w:t>Past</w:t>
      </w:r>
      <w:r w:rsidRPr="008C31BE">
        <w:rPr>
          <w:sz w:val="24"/>
          <w:szCs w:val="24"/>
          <w:lang w:bidi="en-US"/>
        </w:rPr>
        <w:t xml:space="preserve"> </w:t>
      </w:r>
      <w:r w:rsidRPr="00920311">
        <w:rPr>
          <w:sz w:val="24"/>
          <w:szCs w:val="24"/>
          <w:lang w:val="en-US" w:bidi="en-US"/>
        </w:rPr>
        <w:t>Perfect</w:t>
      </w:r>
      <w:r w:rsidRPr="008C31BE">
        <w:rPr>
          <w:sz w:val="24"/>
          <w:szCs w:val="24"/>
          <w:lang w:bidi="en-US"/>
        </w:rPr>
        <w:t xml:space="preserve"> </w:t>
      </w:r>
      <w:r w:rsidRPr="00920311">
        <w:rPr>
          <w:sz w:val="24"/>
          <w:szCs w:val="24"/>
          <w:lang w:val="en-US" w:bidi="en-US"/>
        </w:rPr>
        <w:t>Tense</w:t>
      </w:r>
      <w:r w:rsidRPr="008C31BE">
        <w:rPr>
          <w:sz w:val="24"/>
          <w:szCs w:val="24"/>
          <w:lang w:bidi="en-US"/>
        </w:rPr>
        <w:t xml:space="preserve">, </w:t>
      </w:r>
      <w:r w:rsidRPr="00920311">
        <w:rPr>
          <w:sz w:val="24"/>
          <w:szCs w:val="24"/>
          <w:lang w:val="en-US" w:bidi="en-US"/>
        </w:rPr>
        <w:t>Present</w:t>
      </w:r>
      <w:r w:rsidRPr="008C31BE">
        <w:rPr>
          <w:sz w:val="24"/>
          <w:szCs w:val="24"/>
          <w:lang w:bidi="en-US"/>
        </w:rPr>
        <w:t xml:space="preserve"> </w:t>
      </w:r>
      <w:r w:rsidRPr="00920311">
        <w:rPr>
          <w:sz w:val="24"/>
          <w:szCs w:val="24"/>
          <w:lang w:val="en-US" w:bidi="en-US"/>
        </w:rPr>
        <w:t>Perfect</w:t>
      </w:r>
      <w:r w:rsidRPr="008C31BE">
        <w:rPr>
          <w:sz w:val="24"/>
          <w:szCs w:val="24"/>
          <w:lang w:bidi="en-US"/>
        </w:rPr>
        <w:t xml:space="preserve"> </w:t>
      </w:r>
      <w:r w:rsidRPr="00920311">
        <w:rPr>
          <w:sz w:val="24"/>
          <w:szCs w:val="24"/>
          <w:lang w:val="en-US" w:bidi="en-US"/>
        </w:rPr>
        <w:t>Continuous</w:t>
      </w:r>
      <w:r w:rsidRPr="008C31BE">
        <w:rPr>
          <w:sz w:val="24"/>
          <w:szCs w:val="24"/>
          <w:lang w:bidi="en-US"/>
        </w:rPr>
        <w:t xml:space="preserve"> </w:t>
      </w:r>
      <w:r w:rsidRPr="00920311">
        <w:rPr>
          <w:sz w:val="24"/>
          <w:szCs w:val="24"/>
          <w:lang w:val="en-US" w:bidi="en-US"/>
        </w:rPr>
        <w:t>Tense</w:t>
      </w:r>
      <w:r w:rsidRPr="008C31BE">
        <w:rPr>
          <w:sz w:val="24"/>
          <w:szCs w:val="24"/>
          <w:lang w:bidi="en-US"/>
        </w:rPr>
        <w:t>);</w:t>
      </w:r>
    </w:p>
    <w:p w:rsidR="00406C32" w:rsidRPr="00920311" w:rsidRDefault="00406C32" w:rsidP="00212137">
      <w:pPr>
        <w:pStyle w:val="25"/>
        <w:shd w:val="clear" w:color="auto" w:fill="auto"/>
        <w:tabs>
          <w:tab w:val="left" w:pos="8170"/>
        </w:tabs>
        <w:spacing w:line="240" w:lineRule="auto"/>
        <w:ind w:firstLine="720"/>
        <w:jc w:val="both"/>
        <w:rPr>
          <w:sz w:val="24"/>
          <w:szCs w:val="24"/>
        </w:rPr>
      </w:pPr>
      <w:r w:rsidRPr="00920311">
        <w:rPr>
          <w:sz w:val="24"/>
          <w:szCs w:val="24"/>
        </w:rPr>
        <w:lastRenderedPageBreak/>
        <w:t>повествовательные,</w:t>
      </w:r>
      <w:r w:rsidR="00DA702E">
        <w:rPr>
          <w:sz w:val="24"/>
          <w:szCs w:val="24"/>
        </w:rPr>
        <w:t xml:space="preserve"> вопросительные и побудительные предложения </w:t>
      </w:r>
      <w:r w:rsidRPr="00920311">
        <w:rPr>
          <w:sz w:val="24"/>
          <w:szCs w:val="24"/>
        </w:rPr>
        <w:t>в косвенной речи в настоящем и прошедшем времени, согласование времён в рамках сложного предложения;</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 xml:space="preserve">модальные глаголы в косвенной речи в настоящем и прошедшем времени; предложения с конструкциями </w:t>
      </w:r>
      <w:r w:rsidRPr="00920311">
        <w:rPr>
          <w:sz w:val="24"/>
          <w:szCs w:val="24"/>
          <w:lang w:val="en-US" w:bidi="en-US"/>
        </w:rPr>
        <w:t>as</w:t>
      </w:r>
      <w:r w:rsidRPr="00920311">
        <w:rPr>
          <w:sz w:val="24"/>
          <w:szCs w:val="24"/>
          <w:lang w:bidi="en-US"/>
        </w:rPr>
        <w:t xml:space="preserve"> </w:t>
      </w:r>
      <w:r w:rsidRPr="00920311">
        <w:rPr>
          <w:sz w:val="24"/>
          <w:szCs w:val="24"/>
        </w:rPr>
        <w:t xml:space="preserve">... </w:t>
      </w:r>
      <w:r w:rsidRPr="00920311">
        <w:rPr>
          <w:sz w:val="24"/>
          <w:szCs w:val="24"/>
          <w:lang w:val="en-US" w:bidi="en-US"/>
        </w:rPr>
        <w:t>as</w:t>
      </w:r>
      <w:r w:rsidRPr="00920311">
        <w:rPr>
          <w:sz w:val="24"/>
          <w:szCs w:val="24"/>
          <w:lang w:bidi="en-US"/>
        </w:rPr>
        <w:t xml:space="preserve">, </w:t>
      </w:r>
      <w:r w:rsidRPr="00920311">
        <w:rPr>
          <w:sz w:val="24"/>
          <w:szCs w:val="24"/>
          <w:lang w:val="en-US" w:bidi="en-US"/>
        </w:rPr>
        <w:t>not</w:t>
      </w:r>
      <w:r w:rsidRPr="00920311">
        <w:rPr>
          <w:sz w:val="24"/>
          <w:szCs w:val="24"/>
          <w:lang w:bidi="en-US"/>
        </w:rPr>
        <w:t xml:space="preserve"> </w:t>
      </w:r>
      <w:r w:rsidRPr="00920311">
        <w:rPr>
          <w:sz w:val="24"/>
          <w:szCs w:val="24"/>
          <w:lang w:val="en-US" w:bidi="en-US"/>
        </w:rPr>
        <w:t>so</w:t>
      </w:r>
      <w:r w:rsidRPr="00920311">
        <w:rPr>
          <w:sz w:val="24"/>
          <w:szCs w:val="24"/>
          <w:lang w:bidi="en-US"/>
        </w:rPr>
        <w:t xml:space="preserve"> </w:t>
      </w:r>
      <w:r w:rsidRPr="00920311">
        <w:rPr>
          <w:sz w:val="24"/>
          <w:szCs w:val="24"/>
        </w:rPr>
        <w:t xml:space="preserve">... </w:t>
      </w:r>
      <w:r w:rsidRPr="00920311">
        <w:rPr>
          <w:sz w:val="24"/>
          <w:szCs w:val="24"/>
          <w:lang w:val="en-US" w:bidi="en-US"/>
        </w:rPr>
        <w:t>as</w:t>
      </w:r>
      <w:r w:rsidRPr="00920311">
        <w:rPr>
          <w:sz w:val="24"/>
          <w:szCs w:val="24"/>
          <w:lang w:bidi="en-US"/>
        </w:rPr>
        <w:t xml:space="preserve">, </w:t>
      </w:r>
      <w:r w:rsidRPr="00920311">
        <w:rPr>
          <w:sz w:val="24"/>
          <w:szCs w:val="24"/>
          <w:lang w:val="en-US" w:bidi="en-US"/>
        </w:rPr>
        <w:t>both</w:t>
      </w:r>
      <w:r w:rsidRPr="00920311">
        <w:rPr>
          <w:sz w:val="24"/>
          <w:szCs w:val="24"/>
          <w:lang w:bidi="en-US"/>
        </w:rPr>
        <w:t xml:space="preserve"> ... </w:t>
      </w:r>
      <w:r w:rsidRPr="00920311">
        <w:rPr>
          <w:sz w:val="24"/>
          <w:szCs w:val="24"/>
          <w:lang w:val="en-US" w:bidi="en-US"/>
        </w:rPr>
        <w:t>and</w:t>
      </w:r>
      <w:r w:rsidRPr="00920311">
        <w:rPr>
          <w:sz w:val="24"/>
          <w:szCs w:val="24"/>
          <w:lang w:bidi="en-US"/>
        </w:rPr>
        <w:t xml:space="preserve"> ..., </w:t>
      </w:r>
      <w:r w:rsidRPr="00920311">
        <w:rPr>
          <w:sz w:val="24"/>
          <w:szCs w:val="24"/>
          <w:lang w:val="en-US" w:bidi="en-US"/>
        </w:rPr>
        <w:t>either</w:t>
      </w:r>
      <w:r w:rsidRPr="00920311">
        <w:rPr>
          <w:sz w:val="24"/>
          <w:szCs w:val="24"/>
          <w:lang w:bidi="en-US"/>
        </w:rPr>
        <w:t xml:space="preserve"> ... </w:t>
      </w:r>
      <w:r w:rsidRPr="00920311">
        <w:rPr>
          <w:sz w:val="24"/>
          <w:szCs w:val="24"/>
          <w:lang w:val="en-US" w:bidi="en-US"/>
        </w:rPr>
        <w:t>or</w:t>
      </w:r>
      <w:r w:rsidRPr="00920311">
        <w:rPr>
          <w:sz w:val="24"/>
          <w:szCs w:val="24"/>
          <w:lang w:bidi="en-US"/>
        </w:rPr>
        <w:t xml:space="preserve">, </w:t>
      </w:r>
      <w:r w:rsidRPr="00920311">
        <w:rPr>
          <w:sz w:val="24"/>
          <w:szCs w:val="24"/>
          <w:lang w:val="en-US" w:bidi="en-US"/>
        </w:rPr>
        <w:t>neither</w:t>
      </w:r>
      <w:r w:rsidRPr="00920311">
        <w:rPr>
          <w:sz w:val="24"/>
          <w:szCs w:val="24"/>
          <w:lang w:bidi="en-US"/>
        </w:rPr>
        <w:t xml:space="preserve"> ... </w:t>
      </w:r>
      <w:r w:rsidRPr="00920311">
        <w:rPr>
          <w:sz w:val="24"/>
          <w:szCs w:val="24"/>
          <w:lang w:val="en-US" w:bidi="en-US"/>
        </w:rPr>
        <w:t>nor</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предложения с </w:t>
      </w:r>
      <w:r w:rsidRPr="00920311">
        <w:rPr>
          <w:sz w:val="24"/>
          <w:szCs w:val="24"/>
          <w:lang w:val="en-US" w:bidi="en-US"/>
        </w:rPr>
        <w:t>I</w:t>
      </w:r>
      <w:r w:rsidRPr="00920311">
        <w:rPr>
          <w:sz w:val="24"/>
          <w:szCs w:val="24"/>
          <w:lang w:bidi="en-US"/>
        </w:rPr>
        <w:t xml:space="preserve"> </w:t>
      </w:r>
      <w:r w:rsidRPr="00920311">
        <w:rPr>
          <w:sz w:val="24"/>
          <w:szCs w:val="24"/>
          <w:lang w:val="en-US" w:bidi="en-US"/>
        </w:rPr>
        <w:t>wish</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конструкции с глаголами на </w:t>
      </w:r>
      <w:r w:rsidRPr="00920311">
        <w:rPr>
          <w:sz w:val="24"/>
          <w:szCs w:val="24"/>
          <w:lang w:bidi="en-US"/>
        </w:rPr>
        <w:t>-</w:t>
      </w:r>
      <w:r w:rsidRPr="00920311">
        <w:rPr>
          <w:sz w:val="24"/>
          <w:szCs w:val="24"/>
          <w:lang w:val="en-US" w:bidi="en-US"/>
        </w:rPr>
        <w:t>ing</w:t>
      </w:r>
      <w:r w:rsidRPr="00920311">
        <w:rPr>
          <w:sz w:val="24"/>
          <w:szCs w:val="24"/>
          <w:lang w:bidi="en-US"/>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love</w:t>
      </w:r>
      <w:r w:rsidRPr="00920311">
        <w:rPr>
          <w:sz w:val="24"/>
          <w:szCs w:val="24"/>
          <w:lang w:bidi="en-US"/>
        </w:rPr>
        <w:t>/</w:t>
      </w:r>
      <w:r w:rsidRPr="00920311">
        <w:rPr>
          <w:sz w:val="24"/>
          <w:szCs w:val="24"/>
          <w:lang w:val="en-US" w:bidi="en-US"/>
        </w:rPr>
        <w:t>hate</w:t>
      </w:r>
      <w:r w:rsidRPr="00920311">
        <w:rPr>
          <w:sz w:val="24"/>
          <w:szCs w:val="24"/>
          <w:lang w:bidi="en-US"/>
        </w:rPr>
        <w:t xml:space="preserve"> </w:t>
      </w:r>
      <w:r w:rsidRPr="00920311">
        <w:rPr>
          <w:sz w:val="24"/>
          <w:szCs w:val="24"/>
          <w:lang w:val="en-US" w:bidi="en-US"/>
        </w:rPr>
        <w:t>doing</w:t>
      </w:r>
      <w:r w:rsidRPr="00920311">
        <w:rPr>
          <w:sz w:val="24"/>
          <w:szCs w:val="24"/>
          <w:lang w:bidi="en-US"/>
        </w:rPr>
        <w:t xml:space="preserve"> </w:t>
      </w:r>
      <w:r w:rsidRPr="00920311">
        <w:rPr>
          <w:sz w:val="24"/>
          <w:szCs w:val="24"/>
          <w:lang w:val="en-US" w:bidi="en-US"/>
        </w:rPr>
        <w:t>smth</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конструкции</w:t>
      </w:r>
      <w:r w:rsidRPr="00920311">
        <w:rPr>
          <w:sz w:val="24"/>
          <w:szCs w:val="24"/>
          <w:lang w:val="en-US"/>
        </w:rPr>
        <w:t xml:space="preserve"> </w:t>
      </w:r>
      <w:r w:rsidRPr="00920311">
        <w:rPr>
          <w:sz w:val="24"/>
          <w:szCs w:val="24"/>
        </w:rPr>
        <w:t>с</w:t>
      </w:r>
      <w:r w:rsidRPr="00920311">
        <w:rPr>
          <w:sz w:val="24"/>
          <w:szCs w:val="24"/>
          <w:lang w:val="en-US"/>
        </w:rPr>
        <w:t xml:space="preserve"> </w:t>
      </w:r>
      <w:r w:rsidRPr="00920311">
        <w:rPr>
          <w:sz w:val="24"/>
          <w:szCs w:val="24"/>
        </w:rPr>
        <w:t>глаголами</w:t>
      </w:r>
      <w:r w:rsidRPr="00920311">
        <w:rPr>
          <w:sz w:val="24"/>
          <w:szCs w:val="24"/>
          <w:lang w:val="en-US"/>
        </w:rPr>
        <w:t xml:space="preserve"> </w:t>
      </w:r>
      <w:r w:rsidRPr="00920311">
        <w:rPr>
          <w:sz w:val="24"/>
          <w:szCs w:val="24"/>
          <w:lang w:val="en-US" w:bidi="en-US"/>
        </w:rPr>
        <w:t xml:space="preserve">to stop, to remember, to forget </w:t>
      </w:r>
      <w:r w:rsidRPr="00920311">
        <w:rPr>
          <w:sz w:val="24"/>
          <w:szCs w:val="24"/>
          <w:lang w:val="en-US"/>
        </w:rPr>
        <w:t>(</w:t>
      </w:r>
      <w:r w:rsidRPr="00920311">
        <w:rPr>
          <w:sz w:val="24"/>
          <w:szCs w:val="24"/>
        </w:rPr>
        <w:t>разница</w:t>
      </w:r>
      <w:r w:rsidRPr="00920311">
        <w:rPr>
          <w:sz w:val="24"/>
          <w:szCs w:val="24"/>
          <w:lang w:val="en-US"/>
        </w:rPr>
        <w:t xml:space="preserve"> </w:t>
      </w:r>
      <w:r w:rsidRPr="00920311">
        <w:rPr>
          <w:sz w:val="24"/>
          <w:szCs w:val="24"/>
        </w:rPr>
        <w:t>в</w:t>
      </w:r>
      <w:r w:rsidRPr="00920311">
        <w:rPr>
          <w:sz w:val="24"/>
          <w:szCs w:val="24"/>
          <w:lang w:val="en-US"/>
        </w:rPr>
        <w:t xml:space="preserve"> </w:t>
      </w:r>
      <w:r w:rsidRPr="00920311">
        <w:rPr>
          <w:sz w:val="24"/>
          <w:szCs w:val="24"/>
        </w:rPr>
        <w:t>значении</w:t>
      </w:r>
      <w:r w:rsidRPr="00920311">
        <w:rPr>
          <w:sz w:val="24"/>
          <w:szCs w:val="24"/>
          <w:lang w:val="en-US"/>
        </w:rPr>
        <w:t xml:space="preserve"> </w:t>
      </w:r>
      <w:r w:rsidRPr="00920311">
        <w:rPr>
          <w:sz w:val="24"/>
          <w:szCs w:val="24"/>
          <w:lang w:val="en-US" w:bidi="en-US"/>
        </w:rPr>
        <w:t xml:space="preserve">to stop doing smth </w:t>
      </w:r>
      <w:r w:rsidRPr="00920311">
        <w:rPr>
          <w:sz w:val="24"/>
          <w:szCs w:val="24"/>
        </w:rPr>
        <w:t>и</w:t>
      </w:r>
      <w:r w:rsidRPr="00920311">
        <w:rPr>
          <w:sz w:val="24"/>
          <w:szCs w:val="24"/>
          <w:lang w:val="en-US"/>
        </w:rPr>
        <w:t xml:space="preserve"> </w:t>
      </w:r>
      <w:r w:rsidRPr="00920311">
        <w:rPr>
          <w:sz w:val="24"/>
          <w:szCs w:val="24"/>
          <w:lang w:val="en-US" w:bidi="en-US"/>
        </w:rPr>
        <w:t>to stop to do smth);</w:t>
      </w:r>
    </w:p>
    <w:p w:rsidR="00406C32" w:rsidRPr="00920311" w:rsidRDefault="00406C32" w:rsidP="00212137">
      <w:pPr>
        <w:pStyle w:val="25"/>
        <w:shd w:val="clear" w:color="auto" w:fill="auto"/>
        <w:spacing w:line="240" w:lineRule="auto"/>
        <w:ind w:firstLine="720"/>
        <w:rPr>
          <w:sz w:val="24"/>
          <w:szCs w:val="24"/>
          <w:lang w:val="en-US"/>
        </w:rPr>
      </w:pPr>
      <w:r w:rsidRPr="00920311">
        <w:rPr>
          <w:sz w:val="24"/>
          <w:szCs w:val="24"/>
        </w:rPr>
        <w:t>конструкция</w:t>
      </w:r>
      <w:r w:rsidRPr="00920311">
        <w:rPr>
          <w:sz w:val="24"/>
          <w:szCs w:val="24"/>
          <w:lang w:val="en-US"/>
        </w:rPr>
        <w:t xml:space="preserve"> </w:t>
      </w:r>
      <w:r w:rsidRPr="00920311">
        <w:rPr>
          <w:sz w:val="24"/>
          <w:szCs w:val="24"/>
          <w:lang w:val="en-US" w:bidi="en-US"/>
        </w:rPr>
        <w:t xml:space="preserve">It takes me ... to do smth; </w:t>
      </w:r>
      <w:r w:rsidRPr="00920311">
        <w:rPr>
          <w:sz w:val="24"/>
          <w:szCs w:val="24"/>
        </w:rPr>
        <w:t>конструкция</w:t>
      </w:r>
      <w:r w:rsidRPr="00920311">
        <w:rPr>
          <w:sz w:val="24"/>
          <w:szCs w:val="24"/>
          <w:lang w:val="en-US"/>
        </w:rPr>
        <w:t xml:space="preserve"> </w:t>
      </w:r>
      <w:r w:rsidRPr="00920311">
        <w:rPr>
          <w:sz w:val="24"/>
          <w:szCs w:val="24"/>
          <w:lang w:val="en-US" w:bidi="en-US"/>
        </w:rPr>
        <w:t xml:space="preserve">used to + </w:t>
      </w:r>
      <w:r w:rsidRPr="00920311">
        <w:rPr>
          <w:sz w:val="24"/>
          <w:szCs w:val="24"/>
        </w:rPr>
        <w:t>инфинитив</w:t>
      </w:r>
      <w:r w:rsidRPr="00920311">
        <w:rPr>
          <w:sz w:val="24"/>
          <w:szCs w:val="24"/>
          <w:lang w:val="en-US"/>
        </w:rPr>
        <w:t xml:space="preserve"> </w:t>
      </w:r>
      <w:r w:rsidRPr="00920311">
        <w:rPr>
          <w:sz w:val="24"/>
          <w:szCs w:val="24"/>
        </w:rPr>
        <w:t>глагола</w:t>
      </w:r>
      <w:r w:rsidRPr="00920311">
        <w:rPr>
          <w:sz w:val="24"/>
          <w:szCs w:val="24"/>
          <w:lang w:val="en-US"/>
        </w:rPr>
        <w:t xml:space="preserve">; </w:t>
      </w:r>
      <w:r w:rsidRPr="00920311">
        <w:rPr>
          <w:sz w:val="24"/>
          <w:szCs w:val="24"/>
        </w:rPr>
        <w:t>конструкции</w:t>
      </w:r>
      <w:r w:rsidRPr="00920311">
        <w:rPr>
          <w:sz w:val="24"/>
          <w:szCs w:val="24"/>
          <w:lang w:val="en-US"/>
        </w:rPr>
        <w:t xml:space="preserve"> </w:t>
      </w:r>
      <w:r w:rsidRPr="00920311">
        <w:rPr>
          <w:sz w:val="24"/>
          <w:szCs w:val="24"/>
          <w:lang w:val="en-US" w:bidi="en-US"/>
        </w:rPr>
        <w:t xml:space="preserve">be/get used to smth, be/get used to doing smth; </w:t>
      </w:r>
      <w:r w:rsidRPr="00920311">
        <w:rPr>
          <w:sz w:val="24"/>
          <w:szCs w:val="24"/>
        </w:rPr>
        <w:t>конструкции</w:t>
      </w:r>
      <w:r w:rsidRPr="00920311">
        <w:rPr>
          <w:sz w:val="24"/>
          <w:szCs w:val="24"/>
          <w:lang w:val="en-US"/>
        </w:rPr>
        <w:t xml:space="preserve"> </w:t>
      </w:r>
      <w:r w:rsidRPr="00920311">
        <w:rPr>
          <w:sz w:val="24"/>
          <w:szCs w:val="24"/>
          <w:lang w:val="en-US" w:bidi="en-US"/>
        </w:rPr>
        <w:t xml:space="preserve">1 prefer, I’d prefer, I’d rather prefer, </w:t>
      </w:r>
      <w:r w:rsidRPr="00920311">
        <w:rPr>
          <w:sz w:val="24"/>
          <w:szCs w:val="24"/>
        </w:rPr>
        <w:t>выражающие</w:t>
      </w:r>
      <w:r w:rsidRPr="00920311">
        <w:rPr>
          <w:sz w:val="24"/>
          <w:szCs w:val="24"/>
          <w:lang w:val="en-US"/>
        </w:rPr>
        <w:t xml:space="preserve"> </w:t>
      </w:r>
      <w:r w:rsidRPr="00920311">
        <w:rPr>
          <w:sz w:val="24"/>
          <w:szCs w:val="24"/>
        </w:rPr>
        <w:t>предпочтение</w:t>
      </w:r>
      <w:r w:rsidRPr="00920311">
        <w:rPr>
          <w:sz w:val="24"/>
          <w:szCs w:val="24"/>
          <w:lang w:val="en-US"/>
        </w:rPr>
        <w:t xml:space="preserve">, </w:t>
      </w:r>
      <w:r w:rsidRPr="00920311">
        <w:rPr>
          <w:sz w:val="24"/>
          <w:szCs w:val="24"/>
        </w:rPr>
        <w:t>а</w:t>
      </w:r>
      <w:r w:rsidRPr="00920311">
        <w:rPr>
          <w:sz w:val="24"/>
          <w:szCs w:val="24"/>
          <w:lang w:val="en-US"/>
        </w:rPr>
        <w:t xml:space="preserve"> </w:t>
      </w:r>
      <w:r w:rsidRPr="00920311">
        <w:rPr>
          <w:sz w:val="24"/>
          <w:szCs w:val="24"/>
        </w:rPr>
        <w:t>также</w:t>
      </w:r>
      <w:r w:rsidRPr="00920311">
        <w:rPr>
          <w:sz w:val="24"/>
          <w:szCs w:val="24"/>
          <w:lang w:val="en-US"/>
        </w:rPr>
        <w:t xml:space="preserve"> </w:t>
      </w:r>
      <w:r w:rsidRPr="00920311">
        <w:rPr>
          <w:sz w:val="24"/>
          <w:szCs w:val="24"/>
        </w:rPr>
        <w:t>конструкций</w:t>
      </w:r>
      <w:r w:rsidRPr="00920311">
        <w:rPr>
          <w:sz w:val="24"/>
          <w:szCs w:val="24"/>
          <w:lang w:val="en-US"/>
        </w:rPr>
        <w:t xml:space="preserve"> </w:t>
      </w:r>
      <w:r w:rsidRPr="00920311">
        <w:rPr>
          <w:sz w:val="24"/>
          <w:szCs w:val="24"/>
          <w:lang w:val="en-US" w:bidi="en-US"/>
        </w:rPr>
        <w:t>I’d rather, You’d better;</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подлежащее, выраженное собирательным существительным </w:t>
      </w:r>
      <w:r w:rsidRPr="00920311">
        <w:rPr>
          <w:sz w:val="24"/>
          <w:szCs w:val="24"/>
          <w:lang w:bidi="en-US"/>
        </w:rPr>
        <w:t>(</w:t>
      </w:r>
      <w:r w:rsidRPr="00920311">
        <w:rPr>
          <w:sz w:val="24"/>
          <w:szCs w:val="24"/>
          <w:lang w:val="en-US" w:bidi="en-US"/>
        </w:rPr>
        <w:t>family</w:t>
      </w:r>
      <w:r w:rsidRPr="00920311">
        <w:rPr>
          <w:sz w:val="24"/>
          <w:szCs w:val="24"/>
          <w:lang w:bidi="en-US"/>
        </w:rPr>
        <w:t xml:space="preserve">, </w:t>
      </w:r>
      <w:r w:rsidRPr="00920311">
        <w:rPr>
          <w:sz w:val="24"/>
          <w:szCs w:val="24"/>
          <w:lang w:val="en-US" w:bidi="en-US"/>
        </w:rPr>
        <w:t>police</w:t>
      </w:r>
      <w:r w:rsidRPr="00920311">
        <w:rPr>
          <w:sz w:val="24"/>
          <w:szCs w:val="24"/>
          <w:lang w:bidi="en-US"/>
        </w:rPr>
        <w:t xml:space="preserve">), </w:t>
      </w:r>
      <w:r w:rsidRPr="00920311">
        <w:rPr>
          <w:sz w:val="24"/>
          <w:szCs w:val="24"/>
        </w:rPr>
        <w:t>и его согласование со сказуемым;</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глаголы (правильные и неправильные) в видовременных формах действительного залога в изъявительном наклонении </w:t>
      </w:r>
      <w:r w:rsidRPr="00920311">
        <w:rPr>
          <w:sz w:val="24"/>
          <w:szCs w:val="24"/>
          <w:lang w:bidi="en-US"/>
        </w:rPr>
        <w:t>(</w:t>
      </w:r>
      <w:r w:rsidRPr="00920311">
        <w:rPr>
          <w:sz w:val="24"/>
          <w:szCs w:val="24"/>
          <w:lang w:val="en-US" w:bidi="en-US"/>
        </w:rPr>
        <w:t>Present</w:t>
      </w:r>
      <w:r w:rsidRPr="00920311">
        <w:rPr>
          <w:sz w:val="24"/>
          <w:szCs w:val="24"/>
          <w:lang w:bidi="en-US"/>
        </w:rPr>
        <w:t>/</w:t>
      </w:r>
      <w:r w:rsidRPr="00920311">
        <w:rPr>
          <w:sz w:val="24"/>
          <w:szCs w:val="24"/>
          <w:lang w:val="en-US" w:bidi="en-US"/>
        </w:rPr>
        <w:t>Past</w:t>
      </w:r>
      <w:r w:rsidRPr="00920311">
        <w:rPr>
          <w:sz w:val="24"/>
          <w:szCs w:val="24"/>
          <w:lang w:bidi="en-US"/>
        </w:rPr>
        <w:t>/</w:t>
      </w:r>
      <w:r w:rsidRPr="00920311">
        <w:rPr>
          <w:sz w:val="24"/>
          <w:szCs w:val="24"/>
          <w:lang w:val="en-US" w:bidi="en-US"/>
        </w:rPr>
        <w:t>Future</w:t>
      </w:r>
      <w:r w:rsidRPr="00920311">
        <w:rPr>
          <w:sz w:val="24"/>
          <w:szCs w:val="24"/>
          <w:lang w:bidi="en-US"/>
        </w:rPr>
        <w:t xml:space="preserve"> </w:t>
      </w:r>
      <w:r w:rsidRPr="00920311">
        <w:rPr>
          <w:sz w:val="24"/>
          <w:szCs w:val="24"/>
          <w:lang w:val="en-US" w:bidi="en-US"/>
        </w:rPr>
        <w:t>Simple</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lang w:val="en-US" w:bidi="en-US"/>
        </w:rPr>
        <w:t>Present</w:t>
      </w:r>
      <w:r w:rsidRPr="00920311">
        <w:rPr>
          <w:sz w:val="24"/>
          <w:szCs w:val="24"/>
          <w:lang w:bidi="en-US"/>
        </w:rPr>
        <w:t>/</w:t>
      </w:r>
      <w:r w:rsidRPr="00920311">
        <w:rPr>
          <w:sz w:val="24"/>
          <w:szCs w:val="24"/>
          <w:lang w:val="en-US" w:bidi="en-US"/>
        </w:rPr>
        <w:t>Past</w:t>
      </w:r>
      <w:r w:rsidRPr="00920311">
        <w:rPr>
          <w:sz w:val="24"/>
          <w:szCs w:val="24"/>
          <w:lang w:bidi="en-US"/>
        </w:rPr>
        <w:t>/</w:t>
      </w:r>
      <w:r w:rsidRPr="00920311">
        <w:rPr>
          <w:sz w:val="24"/>
          <w:szCs w:val="24"/>
          <w:lang w:val="en-US" w:bidi="en-US"/>
        </w:rPr>
        <w:t>Future</w:t>
      </w:r>
      <w:r w:rsidRPr="00920311">
        <w:rPr>
          <w:sz w:val="24"/>
          <w:szCs w:val="24"/>
          <w:lang w:bidi="en-US"/>
        </w:rPr>
        <w:t xml:space="preserve"> </w:t>
      </w:r>
      <w:r w:rsidRPr="00920311">
        <w:rPr>
          <w:sz w:val="24"/>
          <w:szCs w:val="24"/>
          <w:lang w:val="en-US" w:bidi="en-US"/>
        </w:rPr>
        <w:t>Continuous</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lang w:val="en-US" w:bidi="en-US"/>
        </w:rPr>
        <w:t>Present</w:t>
      </w:r>
      <w:r w:rsidRPr="00920311">
        <w:rPr>
          <w:sz w:val="24"/>
          <w:szCs w:val="24"/>
          <w:lang w:bidi="en-US"/>
        </w:rPr>
        <w:t>/</w:t>
      </w:r>
      <w:r w:rsidRPr="00920311">
        <w:rPr>
          <w:sz w:val="24"/>
          <w:szCs w:val="24"/>
          <w:lang w:val="en-US" w:bidi="en-US"/>
        </w:rPr>
        <w:t>Past</w:t>
      </w:r>
      <w:r w:rsidRPr="00920311">
        <w:rPr>
          <w:sz w:val="24"/>
          <w:szCs w:val="24"/>
          <w:lang w:bidi="en-US"/>
        </w:rPr>
        <w:t xml:space="preserve"> </w:t>
      </w:r>
      <w:r w:rsidRPr="00920311">
        <w:rPr>
          <w:sz w:val="24"/>
          <w:szCs w:val="24"/>
          <w:lang w:val="en-US" w:bidi="en-US"/>
        </w:rPr>
        <w:t>Perfect</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lang w:val="en-US" w:bidi="en-US"/>
        </w:rPr>
        <w:t>Present</w:t>
      </w:r>
      <w:r w:rsidRPr="00920311">
        <w:rPr>
          <w:sz w:val="24"/>
          <w:szCs w:val="24"/>
          <w:lang w:bidi="en-US"/>
        </w:rPr>
        <w:t xml:space="preserve"> </w:t>
      </w:r>
      <w:r w:rsidRPr="00920311">
        <w:rPr>
          <w:sz w:val="24"/>
          <w:szCs w:val="24"/>
          <w:lang w:val="en-US" w:bidi="en-US"/>
        </w:rPr>
        <w:t>Perfect</w:t>
      </w:r>
      <w:r w:rsidRPr="00920311">
        <w:rPr>
          <w:sz w:val="24"/>
          <w:szCs w:val="24"/>
          <w:lang w:bidi="en-US"/>
        </w:rPr>
        <w:t xml:space="preserve"> </w:t>
      </w:r>
      <w:r w:rsidRPr="00920311">
        <w:rPr>
          <w:sz w:val="24"/>
          <w:szCs w:val="24"/>
          <w:lang w:val="en-US" w:bidi="en-US"/>
        </w:rPr>
        <w:t>Continuous</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lang w:val="en-US" w:bidi="en-US"/>
        </w:rPr>
        <w:t>Future</w:t>
      </w:r>
      <w:r w:rsidRPr="00920311">
        <w:rPr>
          <w:sz w:val="24"/>
          <w:szCs w:val="24"/>
          <w:lang w:bidi="en-US"/>
        </w:rPr>
        <w:t>-</w:t>
      </w:r>
      <w:r w:rsidRPr="00920311">
        <w:rPr>
          <w:sz w:val="24"/>
          <w:szCs w:val="24"/>
          <w:lang w:val="en-US" w:bidi="en-US"/>
        </w:rPr>
        <w:t>in</w:t>
      </w:r>
      <w:r w:rsidRPr="00920311">
        <w:rPr>
          <w:sz w:val="24"/>
          <w:szCs w:val="24"/>
          <w:lang w:bidi="en-US"/>
        </w:rPr>
        <w:t>-</w:t>
      </w:r>
      <w:r w:rsidRPr="00920311">
        <w:rPr>
          <w:sz w:val="24"/>
          <w:szCs w:val="24"/>
          <w:lang w:val="en-US" w:bidi="en-US"/>
        </w:rPr>
        <w:t>the</w:t>
      </w:r>
      <w:r w:rsidRPr="00920311">
        <w:rPr>
          <w:sz w:val="24"/>
          <w:szCs w:val="24"/>
          <w:lang w:bidi="en-US"/>
        </w:rPr>
        <w:t>-</w:t>
      </w:r>
      <w:r w:rsidRPr="00920311">
        <w:rPr>
          <w:sz w:val="24"/>
          <w:szCs w:val="24"/>
          <w:lang w:val="en-US" w:bidi="en-US"/>
        </w:rPr>
        <w:t>Past</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rPr>
        <w:t xml:space="preserve">и наиболее употребительных формах страдательного залога </w:t>
      </w:r>
      <w:r w:rsidRPr="00920311">
        <w:rPr>
          <w:sz w:val="24"/>
          <w:szCs w:val="24"/>
          <w:lang w:bidi="en-US"/>
        </w:rPr>
        <w:t>(</w:t>
      </w:r>
      <w:r w:rsidRPr="00920311">
        <w:rPr>
          <w:sz w:val="24"/>
          <w:szCs w:val="24"/>
          <w:lang w:val="en-US" w:bidi="en-US"/>
        </w:rPr>
        <w:t>Present</w:t>
      </w:r>
      <w:r w:rsidRPr="00920311">
        <w:rPr>
          <w:sz w:val="24"/>
          <w:szCs w:val="24"/>
          <w:lang w:bidi="en-US"/>
        </w:rPr>
        <w:t>/</w:t>
      </w:r>
      <w:r w:rsidRPr="00920311">
        <w:rPr>
          <w:sz w:val="24"/>
          <w:szCs w:val="24"/>
          <w:lang w:val="en-US" w:bidi="en-US"/>
        </w:rPr>
        <w:t>Past</w:t>
      </w:r>
      <w:r w:rsidRPr="00920311">
        <w:rPr>
          <w:sz w:val="24"/>
          <w:szCs w:val="24"/>
          <w:lang w:bidi="en-US"/>
        </w:rPr>
        <w:t xml:space="preserve"> </w:t>
      </w:r>
      <w:r w:rsidRPr="00920311">
        <w:rPr>
          <w:sz w:val="24"/>
          <w:szCs w:val="24"/>
          <w:lang w:val="en-US" w:bidi="en-US"/>
        </w:rPr>
        <w:t>Simple</w:t>
      </w:r>
      <w:r w:rsidRPr="00920311">
        <w:rPr>
          <w:sz w:val="24"/>
          <w:szCs w:val="24"/>
          <w:lang w:bidi="en-US"/>
        </w:rPr>
        <w:t xml:space="preserve"> </w:t>
      </w:r>
      <w:r w:rsidRPr="00920311">
        <w:rPr>
          <w:sz w:val="24"/>
          <w:szCs w:val="24"/>
          <w:lang w:val="en-US" w:bidi="en-US"/>
        </w:rPr>
        <w:t>Passive</w:t>
      </w:r>
      <w:r w:rsidRPr="00920311">
        <w:rPr>
          <w:sz w:val="24"/>
          <w:szCs w:val="24"/>
          <w:lang w:bidi="en-US"/>
        </w:rPr>
        <w:t xml:space="preserve">, </w:t>
      </w:r>
      <w:r w:rsidRPr="00920311">
        <w:rPr>
          <w:sz w:val="24"/>
          <w:szCs w:val="24"/>
          <w:lang w:val="en-US" w:bidi="en-US"/>
        </w:rPr>
        <w:t>Present</w:t>
      </w:r>
      <w:r w:rsidRPr="00920311">
        <w:rPr>
          <w:sz w:val="24"/>
          <w:szCs w:val="24"/>
          <w:lang w:bidi="en-US"/>
        </w:rPr>
        <w:t xml:space="preserve"> </w:t>
      </w:r>
      <w:r w:rsidRPr="00920311">
        <w:rPr>
          <w:sz w:val="24"/>
          <w:szCs w:val="24"/>
          <w:lang w:val="en-US" w:bidi="en-US"/>
        </w:rPr>
        <w:t>Perfect</w:t>
      </w:r>
      <w:r w:rsidRPr="00920311">
        <w:rPr>
          <w:sz w:val="24"/>
          <w:szCs w:val="24"/>
          <w:lang w:bidi="en-US"/>
        </w:rPr>
        <w:t xml:space="preserve"> </w:t>
      </w:r>
      <w:r w:rsidRPr="00920311">
        <w:rPr>
          <w:sz w:val="24"/>
          <w:szCs w:val="24"/>
          <w:lang w:val="en-US" w:bidi="en-US"/>
        </w:rPr>
        <w:t>Passive</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конструкция</w:t>
      </w:r>
      <w:r w:rsidRPr="00920311">
        <w:rPr>
          <w:sz w:val="24"/>
          <w:szCs w:val="24"/>
          <w:lang w:val="en-US"/>
        </w:rPr>
        <w:t xml:space="preserve"> </w:t>
      </w:r>
      <w:r w:rsidRPr="00920311">
        <w:rPr>
          <w:sz w:val="24"/>
          <w:szCs w:val="24"/>
          <w:lang w:val="en-US" w:bidi="en-US"/>
        </w:rPr>
        <w:t xml:space="preserve">to be going to, </w:t>
      </w:r>
      <w:r w:rsidRPr="00920311">
        <w:rPr>
          <w:sz w:val="24"/>
          <w:szCs w:val="24"/>
        </w:rPr>
        <w:t>формы</w:t>
      </w:r>
      <w:r w:rsidRPr="00920311">
        <w:rPr>
          <w:sz w:val="24"/>
          <w:szCs w:val="24"/>
          <w:lang w:val="en-US"/>
        </w:rPr>
        <w:t xml:space="preserve"> </w:t>
      </w:r>
      <w:r w:rsidRPr="00920311">
        <w:rPr>
          <w:sz w:val="24"/>
          <w:szCs w:val="24"/>
          <w:lang w:val="en-US" w:bidi="en-US"/>
        </w:rPr>
        <w:t xml:space="preserve">Future Simple Tense </w:t>
      </w:r>
      <w:r w:rsidRPr="00920311">
        <w:rPr>
          <w:sz w:val="24"/>
          <w:szCs w:val="24"/>
        </w:rPr>
        <w:t>и</w:t>
      </w:r>
      <w:r w:rsidRPr="00920311">
        <w:rPr>
          <w:sz w:val="24"/>
          <w:szCs w:val="24"/>
          <w:lang w:val="en-US"/>
        </w:rPr>
        <w:t xml:space="preserve"> </w:t>
      </w:r>
      <w:r w:rsidRPr="00920311">
        <w:rPr>
          <w:sz w:val="24"/>
          <w:szCs w:val="24"/>
          <w:lang w:val="en-US" w:bidi="en-US"/>
        </w:rPr>
        <w:t xml:space="preserve">Present Continuous Tense </w:t>
      </w:r>
      <w:r w:rsidRPr="00920311">
        <w:rPr>
          <w:sz w:val="24"/>
          <w:szCs w:val="24"/>
        </w:rPr>
        <w:t>для</w:t>
      </w:r>
      <w:r w:rsidRPr="00920311">
        <w:rPr>
          <w:sz w:val="24"/>
          <w:szCs w:val="24"/>
          <w:lang w:val="en-US"/>
        </w:rPr>
        <w:t xml:space="preserve"> </w:t>
      </w:r>
      <w:r w:rsidRPr="00920311">
        <w:rPr>
          <w:sz w:val="24"/>
          <w:szCs w:val="24"/>
        </w:rPr>
        <w:t>выражения</w:t>
      </w:r>
      <w:r w:rsidRPr="00920311">
        <w:rPr>
          <w:sz w:val="24"/>
          <w:szCs w:val="24"/>
          <w:lang w:val="en-US"/>
        </w:rPr>
        <w:t xml:space="preserve"> </w:t>
      </w:r>
      <w:r w:rsidRPr="00920311">
        <w:rPr>
          <w:sz w:val="24"/>
          <w:szCs w:val="24"/>
        </w:rPr>
        <w:t>будущего</w:t>
      </w:r>
      <w:r w:rsidRPr="00920311">
        <w:rPr>
          <w:sz w:val="24"/>
          <w:szCs w:val="24"/>
          <w:lang w:val="en-US"/>
        </w:rPr>
        <w:t xml:space="preserve"> </w:t>
      </w:r>
      <w:r w:rsidRPr="00920311">
        <w:rPr>
          <w:sz w:val="24"/>
          <w:szCs w:val="24"/>
        </w:rPr>
        <w:t>действия</w:t>
      </w:r>
      <w:r w:rsidRPr="00920311">
        <w:rPr>
          <w:sz w:val="24"/>
          <w:szCs w:val="24"/>
          <w:lang w:val="en-US"/>
        </w:rPr>
        <w:t>;</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модальные</w:t>
      </w:r>
      <w:r w:rsidRPr="00920311">
        <w:rPr>
          <w:sz w:val="24"/>
          <w:szCs w:val="24"/>
          <w:lang w:val="en-US"/>
        </w:rPr>
        <w:t xml:space="preserve"> </w:t>
      </w:r>
      <w:r w:rsidRPr="00920311">
        <w:rPr>
          <w:sz w:val="24"/>
          <w:szCs w:val="24"/>
        </w:rPr>
        <w:t>глаголы</w:t>
      </w:r>
      <w:r w:rsidRPr="00920311">
        <w:rPr>
          <w:sz w:val="24"/>
          <w:szCs w:val="24"/>
          <w:lang w:val="en-US"/>
        </w:rPr>
        <w:t xml:space="preserve"> </w:t>
      </w:r>
      <w:r w:rsidRPr="00920311">
        <w:rPr>
          <w:sz w:val="24"/>
          <w:szCs w:val="24"/>
        </w:rPr>
        <w:t>и</w:t>
      </w:r>
      <w:r w:rsidRPr="00920311">
        <w:rPr>
          <w:sz w:val="24"/>
          <w:szCs w:val="24"/>
          <w:lang w:val="en-US"/>
        </w:rPr>
        <w:t xml:space="preserve"> </w:t>
      </w:r>
      <w:r w:rsidRPr="00920311">
        <w:rPr>
          <w:sz w:val="24"/>
          <w:szCs w:val="24"/>
        </w:rPr>
        <w:t>их</w:t>
      </w:r>
      <w:r w:rsidRPr="00920311">
        <w:rPr>
          <w:sz w:val="24"/>
          <w:szCs w:val="24"/>
          <w:lang w:val="en-US"/>
        </w:rPr>
        <w:t xml:space="preserve"> </w:t>
      </w:r>
      <w:r w:rsidRPr="00920311">
        <w:rPr>
          <w:sz w:val="24"/>
          <w:szCs w:val="24"/>
        </w:rPr>
        <w:t>эквиваленты</w:t>
      </w:r>
      <w:r w:rsidRPr="00920311">
        <w:rPr>
          <w:sz w:val="24"/>
          <w:szCs w:val="24"/>
          <w:lang w:val="en-US"/>
        </w:rPr>
        <w:t xml:space="preserve"> </w:t>
      </w:r>
      <w:r w:rsidRPr="00920311">
        <w:rPr>
          <w:sz w:val="24"/>
          <w:szCs w:val="24"/>
          <w:lang w:val="en-US" w:bidi="en-US"/>
        </w:rPr>
        <w:t>(can/be able to, could, must/have to, may, might, should, shall, would, will, need);</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неличные</w:t>
      </w:r>
      <w:r w:rsidRPr="00920311">
        <w:rPr>
          <w:sz w:val="24"/>
          <w:szCs w:val="24"/>
          <w:lang w:val="en-US"/>
        </w:rPr>
        <w:t xml:space="preserve"> </w:t>
      </w:r>
      <w:r w:rsidRPr="00920311">
        <w:rPr>
          <w:sz w:val="24"/>
          <w:szCs w:val="24"/>
        </w:rPr>
        <w:t>формы</w:t>
      </w:r>
      <w:r w:rsidRPr="00920311">
        <w:rPr>
          <w:sz w:val="24"/>
          <w:szCs w:val="24"/>
          <w:lang w:val="en-US"/>
        </w:rPr>
        <w:t xml:space="preserve"> </w:t>
      </w:r>
      <w:r w:rsidRPr="00920311">
        <w:rPr>
          <w:sz w:val="24"/>
          <w:szCs w:val="24"/>
        </w:rPr>
        <w:t>глагола</w:t>
      </w:r>
      <w:r w:rsidRPr="00920311">
        <w:rPr>
          <w:sz w:val="24"/>
          <w:szCs w:val="24"/>
          <w:lang w:val="en-US"/>
        </w:rPr>
        <w:t xml:space="preserve"> </w:t>
      </w:r>
      <w:r w:rsidRPr="00920311">
        <w:rPr>
          <w:sz w:val="24"/>
          <w:szCs w:val="24"/>
          <w:lang w:val="en-US" w:bidi="en-US"/>
        </w:rPr>
        <w:t xml:space="preserve">- </w:t>
      </w:r>
      <w:r w:rsidRPr="00920311">
        <w:rPr>
          <w:sz w:val="24"/>
          <w:szCs w:val="24"/>
        </w:rPr>
        <w:t>инфинитив</w:t>
      </w:r>
      <w:r w:rsidRPr="00920311">
        <w:rPr>
          <w:sz w:val="24"/>
          <w:szCs w:val="24"/>
          <w:lang w:val="en-US"/>
        </w:rPr>
        <w:t xml:space="preserve">, </w:t>
      </w:r>
      <w:r w:rsidRPr="00920311">
        <w:rPr>
          <w:sz w:val="24"/>
          <w:szCs w:val="24"/>
        </w:rPr>
        <w:t>герундий</w:t>
      </w:r>
      <w:r w:rsidRPr="00920311">
        <w:rPr>
          <w:sz w:val="24"/>
          <w:szCs w:val="24"/>
          <w:lang w:val="en-US"/>
        </w:rPr>
        <w:t xml:space="preserve">, </w:t>
      </w:r>
      <w:r w:rsidRPr="00920311">
        <w:rPr>
          <w:sz w:val="24"/>
          <w:szCs w:val="24"/>
        </w:rPr>
        <w:t>причастие</w:t>
      </w:r>
      <w:r w:rsidRPr="00920311">
        <w:rPr>
          <w:sz w:val="24"/>
          <w:szCs w:val="24"/>
          <w:lang w:val="en-US"/>
        </w:rPr>
        <w:t xml:space="preserve"> </w:t>
      </w:r>
      <w:r w:rsidRPr="00920311">
        <w:rPr>
          <w:sz w:val="24"/>
          <w:szCs w:val="24"/>
          <w:lang w:val="en-US" w:bidi="en-US"/>
        </w:rPr>
        <w:t xml:space="preserve">(Participle </w:t>
      </w:r>
      <w:r w:rsidRPr="00920311">
        <w:rPr>
          <w:sz w:val="24"/>
          <w:szCs w:val="24"/>
          <w:lang w:val="en-US"/>
        </w:rPr>
        <w:t xml:space="preserve">I </w:t>
      </w:r>
      <w:r w:rsidRPr="00920311">
        <w:rPr>
          <w:sz w:val="24"/>
          <w:szCs w:val="24"/>
        </w:rPr>
        <w:t>и</w:t>
      </w:r>
      <w:r w:rsidRPr="00920311">
        <w:rPr>
          <w:sz w:val="24"/>
          <w:szCs w:val="24"/>
          <w:lang w:val="en-US"/>
        </w:rPr>
        <w:t xml:space="preserve"> </w:t>
      </w:r>
      <w:r w:rsidRPr="00920311">
        <w:rPr>
          <w:sz w:val="24"/>
          <w:szCs w:val="24"/>
          <w:lang w:val="en-US" w:bidi="en-US"/>
        </w:rPr>
        <w:t xml:space="preserve">Participle </w:t>
      </w:r>
      <w:r w:rsidRPr="00920311">
        <w:rPr>
          <w:sz w:val="24"/>
          <w:szCs w:val="24"/>
          <w:lang w:val="en-US"/>
        </w:rPr>
        <w:t xml:space="preserve">II), </w:t>
      </w:r>
      <w:r w:rsidRPr="00920311">
        <w:rPr>
          <w:sz w:val="24"/>
          <w:szCs w:val="24"/>
        </w:rPr>
        <w:t>причастия</w:t>
      </w:r>
      <w:r w:rsidRPr="00920311">
        <w:rPr>
          <w:sz w:val="24"/>
          <w:szCs w:val="24"/>
          <w:lang w:val="en-US"/>
        </w:rPr>
        <w:t xml:space="preserve"> </w:t>
      </w:r>
      <w:r w:rsidRPr="00920311">
        <w:rPr>
          <w:sz w:val="24"/>
          <w:szCs w:val="24"/>
        </w:rPr>
        <w:t>в</w:t>
      </w:r>
      <w:r w:rsidRPr="00920311">
        <w:rPr>
          <w:sz w:val="24"/>
          <w:szCs w:val="24"/>
          <w:lang w:val="en-US"/>
        </w:rPr>
        <w:t xml:space="preserve"> </w:t>
      </w:r>
      <w:r w:rsidRPr="00920311">
        <w:rPr>
          <w:sz w:val="24"/>
          <w:szCs w:val="24"/>
        </w:rPr>
        <w:t>функции</w:t>
      </w:r>
      <w:r w:rsidRPr="00920311">
        <w:rPr>
          <w:sz w:val="24"/>
          <w:szCs w:val="24"/>
          <w:lang w:val="en-US"/>
        </w:rPr>
        <w:t xml:space="preserve"> </w:t>
      </w:r>
      <w:r w:rsidRPr="00920311">
        <w:rPr>
          <w:sz w:val="24"/>
          <w:szCs w:val="24"/>
        </w:rPr>
        <w:t>определения</w:t>
      </w:r>
      <w:r w:rsidRPr="00920311">
        <w:rPr>
          <w:sz w:val="24"/>
          <w:szCs w:val="24"/>
          <w:lang w:val="en-US"/>
        </w:rPr>
        <w:t xml:space="preserve"> </w:t>
      </w:r>
      <w:r w:rsidRPr="00920311">
        <w:rPr>
          <w:sz w:val="24"/>
          <w:szCs w:val="24"/>
          <w:lang w:val="en-US" w:bidi="en-US"/>
        </w:rPr>
        <w:t xml:space="preserve">(Participle </w:t>
      </w:r>
      <w:r w:rsidRPr="00920311">
        <w:rPr>
          <w:sz w:val="24"/>
          <w:szCs w:val="24"/>
          <w:lang w:val="en-US"/>
        </w:rPr>
        <w:t xml:space="preserve">I - </w:t>
      </w:r>
      <w:r w:rsidRPr="00920311">
        <w:rPr>
          <w:sz w:val="24"/>
          <w:szCs w:val="24"/>
          <w:lang w:val="en-US" w:bidi="en-US"/>
        </w:rPr>
        <w:t xml:space="preserve">a playing child, Participle </w:t>
      </w:r>
      <w:r w:rsidRPr="00920311">
        <w:rPr>
          <w:sz w:val="24"/>
          <w:szCs w:val="24"/>
          <w:lang w:val="en-US"/>
        </w:rPr>
        <w:t xml:space="preserve">II - </w:t>
      </w:r>
      <w:r w:rsidRPr="00920311">
        <w:rPr>
          <w:sz w:val="24"/>
          <w:szCs w:val="24"/>
          <w:lang w:val="en-US" w:bidi="en-US"/>
        </w:rPr>
        <w:t>a written text);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определённый, неопределённый и нулевой артикли;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имена существительные во множественном числе, образованных по правилу, и исключения;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неисчисляемые имена существительные, имеющие форму только множественного числа;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притяжательный падеж имён существительных;</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порядок следования нескольких прилагательных (мнение - размер - возраст - цвет - происхождение);</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слова</w:t>
      </w:r>
      <w:r w:rsidRPr="00920311">
        <w:rPr>
          <w:sz w:val="24"/>
          <w:szCs w:val="24"/>
          <w:lang w:val="en-US"/>
        </w:rPr>
        <w:t xml:space="preserve">, </w:t>
      </w:r>
      <w:r w:rsidRPr="00920311">
        <w:rPr>
          <w:sz w:val="24"/>
          <w:szCs w:val="24"/>
        </w:rPr>
        <w:t>выражающие</w:t>
      </w:r>
      <w:r w:rsidRPr="00920311">
        <w:rPr>
          <w:sz w:val="24"/>
          <w:szCs w:val="24"/>
          <w:lang w:val="en-US"/>
        </w:rPr>
        <w:t xml:space="preserve"> </w:t>
      </w:r>
      <w:r w:rsidRPr="00920311">
        <w:rPr>
          <w:sz w:val="24"/>
          <w:szCs w:val="24"/>
        </w:rPr>
        <w:t>количество</w:t>
      </w:r>
      <w:r w:rsidRPr="00920311">
        <w:rPr>
          <w:sz w:val="24"/>
          <w:szCs w:val="24"/>
          <w:lang w:val="en-US"/>
        </w:rPr>
        <w:t xml:space="preserve"> </w:t>
      </w:r>
      <w:r w:rsidRPr="00920311">
        <w:rPr>
          <w:sz w:val="24"/>
          <w:szCs w:val="24"/>
          <w:lang w:val="en-US" w:bidi="en-US"/>
        </w:rPr>
        <w:t>(many/much, little/a little, few</w:t>
      </w:r>
      <w:r w:rsidRPr="00920311">
        <w:rPr>
          <w:sz w:val="24"/>
          <w:szCs w:val="24"/>
          <w:lang w:val="en-US"/>
        </w:rPr>
        <w:t>/</w:t>
      </w:r>
      <w:r w:rsidRPr="00920311">
        <w:rPr>
          <w:sz w:val="24"/>
          <w:szCs w:val="24"/>
        </w:rPr>
        <w:t>а</w:t>
      </w:r>
      <w:r w:rsidRPr="00920311">
        <w:rPr>
          <w:sz w:val="24"/>
          <w:szCs w:val="24"/>
          <w:lang w:val="en-US"/>
        </w:rPr>
        <w:t xml:space="preserve"> </w:t>
      </w:r>
      <w:r w:rsidRPr="00920311">
        <w:rPr>
          <w:sz w:val="24"/>
          <w:szCs w:val="24"/>
          <w:lang w:val="en-US" w:bidi="en-US"/>
        </w:rPr>
        <w:t>few, a lot of);</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неопределённые местоимения и их производные, отрицательные местоимения попе, по и производные последнего </w:t>
      </w:r>
      <w:r w:rsidRPr="00920311">
        <w:rPr>
          <w:sz w:val="24"/>
          <w:szCs w:val="24"/>
          <w:lang w:bidi="en-US"/>
        </w:rPr>
        <w:t>(</w:t>
      </w:r>
      <w:r w:rsidRPr="00920311">
        <w:rPr>
          <w:sz w:val="24"/>
          <w:szCs w:val="24"/>
          <w:lang w:val="en-US" w:bidi="en-US"/>
        </w:rPr>
        <w:t>nobody</w:t>
      </w:r>
      <w:r w:rsidRPr="00920311">
        <w:rPr>
          <w:sz w:val="24"/>
          <w:szCs w:val="24"/>
          <w:lang w:bidi="en-US"/>
        </w:rPr>
        <w:t xml:space="preserve">, </w:t>
      </w:r>
      <w:r w:rsidRPr="00920311">
        <w:rPr>
          <w:sz w:val="24"/>
          <w:szCs w:val="24"/>
          <w:lang w:val="en-US" w:bidi="en-US"/>
        </w:rPr>
        <w:t>nothing</w:t>
      </w:r>
      <w:r w:rsidRPr="00920311">
        <w:rPr>
          <w:sz w:val="24"/>
          <w:szCs w:val="24"/>
          <w:lang w:bidi="en-US"/>
        </w:rPr>
        <w:t xml:space="preserve">, </w:t>
      </w:r>
      <w:r w:rsidRPr="00920311">
        <w:rPr>
          <w:sz w:val="24"/>
          <w:szCs w:val="24"/>
        </w:rPr>
        <w:t>и другие);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количественные и порядковые числительные;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предлоги места, времени, направления, предлоги, употребляемые с глаголами в страдательном залоге;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владеть социокультурными знаниями и умениями: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w:t>
      </w:r>
      <w:r w:rsidRPr="00920311">
        <w:rPr>
          <w:sz w:val="24"/>
          <w:szCs w:val="24"/>
        </w:rPr>
        <w:lastRenderedPageBreak/>
        <w:t>праздники, этикетные особенности общения и другие);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иметь базовые знания о социокультурном портрете и культурном наследии родной страны и страны/стран изучаемого языка;</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владеть компенсаторными умениями, позволяющими в случае сбоя коммуникации, а также в условиях дефицита языковых средств:</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владеть метапредметными умениями, позволяющими:</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406C32" w:rsidRPr="00920311" w:rsidRDefault="00406C32" w:rsidP="00212137">
      <w:pPr>
        <w:pStyle w:val="25"/>
        <w:shd w:val="clear" w:color="auto" w:fill="auto"/>
        <w:tabs>
          <w:tab w:val="left" w:pos="3120"/>
          <w:tab w:val="left" w:pos="5410"/>
          <w:tab w:val="left" w:pos="7205"/>
          <w:tab w:val="left" w:pos="8242"/>
        </w:tabs>
        <w:spacing w:line="240" w:lineRule="auto"/>
        <w:ind w:firstLine="720"/>
        <w:jc w:val="both"/>
        <w:rPr>
          <w:sz w:val="24"/>
          <w:szCs w:val="24"/>
        </w:rPr>
      </w:pPr>
      <w:r w:rsidRPr="00920311">
        <w:rPr>
          <w:sz w:val="24"/>
          <w:szCs w:val="24"/>
        </w:rPr>
        <w:t>ис</w:t>
      </w:r>
      <w:r w:rsidR="00DA702E">
        <w:rPr>
          <w:sz w:val="24"/>
          <w:szCs w:val="24"/>
        </w:rPr>
        <w:t xml:space="preserve">пользовать иноязычные словари и справочники, </w:t>
      </w:r>
      <w:r w:rsidRPr="00920311">
        <w:rPr>
          <w:sz w:val="24"/>
          <w:szCs w:val="24"/>
        </w:rPr>
        <w:t>в том числе информационно-справочные системы в электронной форме;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соблюдать правила информационной безопасности в ситуациях повседневной жизни и при работе в сети Интернет.</w:t>
      </w:r>
    </w:p>
    <w:p w:rsidR="00406C32" w:rsidRPr="00776368" w:rsidRDefault="00406C32" w:rsidP="00212137">
      <w:pPr>
        <w:pStyle w:val="25"/>
        <w:shd w:val="clear" w:color="auto" w:fill="auto"/>
        <w:spacing w:line="240" w:lineRule="auto"/>
        <w:ind w:firstLine="720"/>
        <w:jc w:val="both"/>
        <w:rPr>
          <w:rStyle w:val="af4"/>
          <w:sz w:val="24"/>
          <w:szCs w:val="24"/>
        </w:rPr>
      </w:pPr>
      <w:r w:rsidRPr="00776368">
        <w:rPr>
          <w:rStyle w:val="af4"/>
          <w:sz w:val="24"/>
          <w:szCs w:val="24"/>
        </w:rPr>
        <w:t>Предметные результаты освоения программы по английскому языку. К концу 11 класса обучающийся научится:</w:t>
      </w:r>
    </w:p>
    <w:p w:rsidR="00406C32" w:rsidRPr="00920311" w:rsidRDefault="00406C32" w:rsidP="00212137">
      <w:pPr>
        <w:pStyle w:val="25"/>
        <w:shd w:val="clear" w:color="auto" w:fill="auto"/>
        <w:spacing w:line="240" w:lineRule="auto"/>
        <w:ind w:right="3380" w:firstLine="720"/>
        <w:rPr>
          <w:sz w:val="24"/>
          <w:szCs w:val="24"/>
        </w:rPr>
      </w:pPr>
      <w:r w:rsidRPr="00920311">
        <w:rPr>
          <w:sz w:val="24"/>
          <w:szCs w:val="24"/>
        </w:rPr>
        <w:t>владеть основными видами речевой деятельности: говорение: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устно излагать результаты выполненной проектной работы (объём - 14-15 фраз);</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аудирование: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читать про себя несплошные тексты (таблицы, диаграммы, графики) и понимать представленную в них информацию; письменная речь:</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lastRenderedPageBreak/>
        <w:t>заполнять анкеты и формуляры, сообщая о себе основные сведения, в соответствии с нормами, принятыми в стране/странах изучаемого языка;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писать резюме </w:t>
      </w:r>
      <w:r w:rsidRPr="00920311">
        <w:rPr>
          <w:sz w:val="24"/>
          <w:szCs w:val="24"/>
          <w:lang w:bidi="en-US"/>
        </w:rPr>
        <w:t>(</w:t>
      </w:r>
      <w:r w:rsidRPr="00920311">
        <w:rPr>
          <w:sz w:val="24"/>
          <w:szCs w:val="24"/>
          <w:lang w:val="en-US" w:bidi="en-US"/>
        </w:rPr>
        <w:t>CV</w:t>
      </w:r>
      <w:r w:rsidRPr="00920311">
        <w:rPr>
          <w:sz w:val="24"/>
          <w:szCs w:val="24"/>
          <w:lang w:bidi="en-US"/>
        </w:rPr>
        <w:t xml:space="preserve">) </w:t>
      </w:r>
      <w:r w:rsidRPr="00920311">
        <w:rPr>
          <w:sz w:val="24"/>
          <w:szCs w:val="24"/>
        </w:rPr>
        <w:t>с сообщением основных сведений о себе в соответствии с нормами, принятыми в стране/странах изучаемого языка;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406C32" w:rsidRPr="00920311" w:rsidRDefault="00406C32" w:rsidP="00212137">
      <w:pPr>
        <w:pStyle w:val="25"/>
        <w:shd w:val="clear" w:color="auto" w:fill="auto"/>
        <w:tabs>
          <w:tab w:val="left" w:pos="2784"/>
          <w:tab w:val="left" w:pos="4704"/>
          <w:tab w:val="left" w:pos="6403"/>
          <w:tab w:val="left" w:pos="8424"/>
        </w:tabs>
        <w:spacing w:line="240" w:lineRule="auto"/>
        <w:ind w:firstLine="720"/>
        <w:jc w:val="both"/>
        <w:rPr>
          <w:sz w:val="24"/>
          <w:szCs w:val="24"/>
        </w:rPr>
      </w:pPr>
      <w:r w:rsidRPr="00920311">
        <w:rPr>
          <w:sz w:val="24"/>
          <w:szCs w:val="24"/>
        </w:rPr>
        <w:t>зап</w:t>
      </w:r>
      <w:r w:rsidR="00DA702E">
        <w:rPr>
          <w:sz w:val="24"/>
          <w:szCs w:val="24"/>
        </w:rPr>
        <w:t xml:space="preserve">олнять таблицу, кратко фиксируя содержание </w:t>
      </w:r>
      <w:r w:rsidRPr="00920311">
        <w:rPr>
          <w:sz w:val="24"/>
          <w:szCs w:val="24"/>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владеть фонетическими навыками: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406C32" w:rsidRPr="00920311" w:rsidRDefault="00406C32" w:rsidP="00212137">
      <w:pPr>
        <w:pStyle w:val="25"/>
        <w:shd w:val="clear" w:color="auto" w:fill="auto"/>
        <w:tabs>
          <w:tab w:val="left" w:pos="6672"/>
        </w:tabs>
        <w:spacing w:line="240" w:lineRule="auto"/>
        <w:ind w:firstLine="720"/>
        <w:rPr>
          <w:sz w:val="24"/>
          <w:szCs w:val="24"/>
        </w:rPr>
      </w:pPr>
      <w:r w:rsidRPr="00920311">
        <w:rPr>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w:t>
      </w:r>
      <w:r w:rsidR="00DA702E">
        <w:rPr>
          <w:sz w:val="24"/>
          <w:szCs w:val="24"/>
        </w:rPr>
        <w:t xml:space="preserve">адеть пунктуационными навыками: использовать запятую </w:t>
      </w:r>
      <w:r w:rsidRPr="00920311">
        <w:rPr>
          <w:sz w:val="24"/>
          <w:szCs w:val="24"/>
        </w:rPr>
        <w:t>при перечислении, обращении и при выделении вводных слов;</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406C32" w:rsidRDefault="00406C32" w:rsidP="00212137">
      <w:pPr>
        <w:pStyle w:val="25"/>
        <w:shd w:val="clear" w:color="auto" w:fill="auto"/>
        <w:spacing w:line="240" w:lineRule="auto"/>
        <w:ind w:firstLine="720"/>
        <w:jc w:val="both"/>
        <w:rPr>
          <w:sz w:val="24"/>
          <w:szCs w:val="24"/>
        </w:rPr>
      </w:pPr>
      <w:r w:rsidRPr="00920311">
        <w:rPr>
          <w:sz w:val="24"/>
          <w:szCs w:val="24"/>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920311">
        <w:rPr>
          <w:sz w:val="24"/>
          <w:szCs w:val="24"/>
          <w:lang w:val="en-US" w:bidi="en-US"/>
        </w:rPr>
        <w:t>dis</w:t>
      </w:r>
      <w:r w:rsidRPr="00920311">
        <w:rPr>
          <w:sz w:val="24"/>
          <w:szCs w:val="24"/>
          <w:lang w:bidi="en-US"/>
        </w:rPr>
        <w:t xml:space="preserve">-, </w:t>
      </w:r>
      <w:r w:rsidRPr="00920311">
        <w:rPr>
          <w:sz w:val="24"/>
          <w:szCs w:val="24"/>
          <w:lang w:val="en-US" w:bidi="en-US"/>
        </w:rPr>
        <w:t>mis</w:t>
      </w:r>
      <w:r w:rsidRPr="00920311">
        <w:rPr>
          <w:sz w:val="24"/>
          <w:szCs w:val="24"/>
          <w:lang w:bidi="en-US"/>
        </w:rPr>
        <w:t xml:space="preserve">-, </w:t>
      </w:r>
      <w:r w:rsidRPr="00920311">
        <w:rPr>
          <w:sz w:val="24"/>
          <w:szCs w:val="24"/>
          <w:lang w:val="en-US" w:bidi="en-US"/>
        </w:rPr>
        <w:t>re</w:t>
      </w:r>
      <w:r w:rsidRPr="00920311">
        <w:rPr>
          <w:sz w:val="24"/>
          <w:szCs w:val="24"/>
          <w:lang w:bidi="en-US"/>
        </w:rPr>
        <w:t xml:space="preserve">-, </w:t>
      </w:r>
      <w:r w:rsidRPr="00920311">
        <w:rPr>
          <w:sz w:val="24"/>
          <w:szCs w:val="24"/>
          <w:lang w:val="en-US" w:bidi="en-US"/>
        </w:rPr>
        <w:t>over</w:t>
      </w:r>
      <w:r w:rsidRPr="00920311">
        <w:rPr>
          <w:sz w:val="24"/>
          <w:szCs w:val="24"/>
          <w:lang w:bidi="en-US"/>
        </w:rPr>
        <w:t xml:space="preserve">-, </w:t>
      </w:r>
      <w:r w:rsidRPr="00920311">
        <w:rPr>
          <w:sz w:val="24"/>
          <w:szCs w:val="24"/>
          <w:lang w:val="en-US" w:bidi="en-US"/>
        </w:rPr>
        <w:t>under</w:t>
      </w:r>
      <w:r w:rsidRPr="00920311">
        <w:rPr>
          <w:sz w:val="24"/>
          <w:szCs w:val="24"/>
          <w:lang w:bidi="en-US"/>
        </w:rPr>
        <w:t xml:space="preserve">- </w:t>
      </w:r>
      <w:r w:rsidRPr="00920311">
        <w:rPr>
          <w:sz w:val="24"/>
          <w:szCs w:val="24"/>
        </w:rPr>
        <w:t xml:space="preserve">и суффиксов </w:t>
      </w:r>
      <w:r w:rsidRPr="00920311">
        <w:rPr>
          <w:sz w:val="24"/>
          <w:szCs w:val="24"/>
          <w:lang w:bidi="en-US"/>
        </w:rPr>
        <w:t>-</w:t>
      </w:r>
      <w:r w:rsidRPr="00920311">
        <w:rPr>
          <w:sz w:val="24"/>
          <w:szCs w:val="24"/>
          <w:lang w:val="en-US" w:bidi="en-US"/>
        </w:rPr>
        <w:t>ise</w:t>
      </w:r>
      <w:r w:rsidRPr="00920311">
        <w:rPr>
          <w:sz w:val="24"/>
          <w:szCs w:val="24"/>
          <w:lang w:bidi="en-US"/>
        </w:rPr>
        <w:t>/-</w:t>
      </w:r>
      <w:r w:rsidRPr="00920311">
        <w:rPr>
          <w:sz w:val="24"/>
          <w:szCs w:val="24"/>
          <w:lang w:val="en-US" w:bidi="en-US"/>
        </w:rPr>
        <w:t>ize</w:t>
      </w:r>
      <w:r w:rsidRPr="00920311">
        <w:rPr>
          <w:sz w:val="24"/>
          <w:szCs w:val="24"/>
          <w:lang w:bidi="en-US"/>
        </w:rPr>
        <w:t>, -</w:t>
      </w:r>
      <w:r w:rsidRPr="00920311">
        <w:rPr>
          <w:sz w:val="24"/>
          <w:szCs w:val="24"/>
          <w:lang w:val="en-US" w:bidi="en-US"/>
        </w:rPr>
        <w:t>en</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имена</w:t>
      </w:r>
      <w:r w:rsidRPr="00920311">
        <w:rPr>
          <w:sz w:val="24"/>
          <w:szCs w:val="24"/>
          <w:lang w:val="en-US"/>
        </w:rPr>
        <w:t xml:space="preserve"> </w:t>
      </w:r>
      <w:r w:rsidRPr="00920311">
        <w:rPr>
          <w:sz w:val="24"/>
          <w:szCs w:val="24"/>
        </w:rPr>
        <w:t>существительные</w:t>
      </w:r>
      <w:r w:rsidRPr="00920311">
        <w:rPr>
          <w:sz w:val="24"/>
          <w:szCs w:val="24"/>
          <w:lang w:val="en-US"/>
        </w:rPr>
        <w:t xml:space="preserve"> </w:t>
      </w:r>
      <w:r w:rsidRPr="00920311">
        <w:rPr>
          <w:sz w:val="24"/>
          <w:szCs w:val="24"/>
        </w:rPr>
        <w:t>при</w:t>
      </w:r>
      <w:r w:rsidRPr="00920311">
        <w:rPr>
          <w:sz w:val="24"/>
          <w:szCs w:val="24"/>
          <w:lang w:val="en-US"/>
        </w:rPr>
        <w:t xml:space="preserve"> </w:t>
      </w:r>
      <w:r w:rsidRPr="00920311">
        <w:rPr>
          <w:sz w:val="24"/>
          <w:szCs w:val="24"/>
        </w:rPr>
        <w:t>помощи</w:t>
      </w:r>
      <w:r w:rsidRPr="00920311">
        <w:rPr>
          <w:sz w:val="24"/>
          <w:szCs w:val="24"/>
          <w:lang w:val="en-US"/>
        </w:rPr>
        <w:t xml:space="preserve"> </w:t>
      </w:r>
      <w:r w:rsidRPr="00920311">
        <w:rPr>
          <w:sz w:val="24"/>
          <w:szCs w:val="24"/>
        </w:rPr>
        <w:t>префиксов</w:t>
      </w:r>
      <w:r w:rsidRPr="00920311">
        <w:rPr>
          <w:sz w:val="24"/>
          <w:szCs w:val="24"/>
          <w:lang w:val="en-US"/>
        </w:rPr>
        <w:t xml:space="preserve"> </w:t>
      </w:r>
      <w:r w:rsidRPr="00920311">
        <w:rPr>
          <w:sz w:val="24"/>
          <w:szCs w:val="24"/>
          <w:lang w:val="en-US" w:bidi="en-US"/>
        </w:rPr>
        <w:t xml:space="preserve">un-, in-/im-, il-/ir- </w:t>
      </w:r>
      <w:r w:rsidRPr="00920311">
        <w:rPr>
          <w:sz w:val="24"/>
          <w:szCs w:val="24"/>
        </w:rPr>
        <w:t>и</w:t>
      </w:r>
      <w:r w:rsidRPr="00920311">
        <w:rPr>
          <w:sz w:val="24"/>
          <w:szCs w:val="24"/>
          <w:lang w:val="en-US"/>
        </w:rPr>
        <w:t xml:space="preserve"> </w:t>
      </w:r>
      <w:r w:rsidRPr="00920311">
        <w:rPr>
          <w:sz w:val="24"/>
          <w:szCs w:val="24"/>
        </w:rPr>
        <w:t>суффиксов</w:t>
      </w:r>
      <w:r w:rsidRPr="00920311">
        <w:rPr>
          <w:sz w:val="24"/>
          <w:szCs w:val="24"/>
          <w:lang w:val="en-US"/>
        </w:rPr>
        <w:t xml:space="preserve"> </w:t>
      </w:r>
      <w:r w:rsidRPr="00920311">
        <w:rPr>
          <w:sz w:val="24"/>
          <w:szCs w:val="24"/>
          <w:lang w:val="en-US" w:bidi="en-US"/>
        </w:rPr>
        <w:t>-ance/-ence, -er/-or, -ing, -ist, -ity, -ment, -ness, -sion/-tion, -ship;</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имена</w:t>
      </w:r>
      <w:r w:rsidRPr="00920311">
        <w:rPr>
          <w:sz w:val="24"/>
          <w:szCs w:val="24"/>
          <w:lang w:val="en-US"/>
        </w:rPr>
        <w:t xml:space="preserve"> </w:t>
      </w:r>
      <w:r w:rsidRPr="00920311">
        <w:rPr>
          <w:sz w:val="24"/>
          <w:szCs w:val="24"/>
        </w:rPr>
        <w:t>прилагательные</w:t>
      </w:r>
      <w:r w:rsidRPr="00920311">
        <w:rPr>
          <w:sz w:val="24"/>
          <w:szCs w:val="24"/>
          <w:lang w:val="en-US"/>
        </w:rPr>
        <w:t xml:space="preserve"> </w:t>
      </w:r>
      <w:r w:rsidRPr="00920311">
        <w:rPr>
          <w:sz w:val="24"/>
          <w:szCs w:val="24"/>
        </w:rPr>
        <w:t>при</w:t>
      </w:r>
      <w:r w:rsidRPr="00920311">
        <w:rPr>
          <w:sz w:val="24"/>
          <w:szCs w:val="24"/>
          <w:lang w:val="en-US"/>
        </w:rPr>
        <w:t xml:space="preserve"> </w:t>
      </w:r>
      <w:r w:rsidRPr="00920311">
        <w:rPr>
          <w:sz w:val="24"/>
          <w:szCs w:val="24"/>
        </w:rPr>
        <w:t>помощи</w:t>
      </w:r>
      <w:r w:rsidRPr="00920311">
        <w:rPr>
          <w:sz w:val="24"/>
          <w:szCs w:val="24"/>
          <w:lang w:val="en-US"/>
        </w:rPr>
        <w:t xml:space="preserve"> </w:t>
      </w:r>
      <w:r w:rsidRPr="00920311">
        <w:rPr>
          <w:sz w:val="24"/>
          <w:szCs w:val="24"/>
        </w:rPr>
        <w:t>префиксов</w:t>
      </w:r>
      <w:r w:rsidRPr="00920311">
        <w:rPr>
          <w:sz w:val="24"/>
          <w:szCs w:val="24"/>
          <w:lang w:val="en-US"/>
        </w:rPr>
        <w:t xml:space="preserve"> </w:t>
      </w:r>
      <w:r w:rsidRPr="00920311">
        <w:rPr>
          <w:sz w:val="24"/>
          <w:szCs w:val="24"/>
          <w:lang w:val="en-US" w:bidi="en-US"/>
        </w:rPr>
        <w:t xml:space="preserve">un-, in-/im-, il-/ir-, inter-, non-, post-, pre- </w:t>
      </w:r>
      <w:r w:rsidRPr="00920311">
        <w:rPr>
          <w:sz w:val="24"/>
          <w:szCs w:val="24"/>
        </w:rPr>
        <w:t>и</w:t>
      </w:r>
      <w:r w:rsidRPr="00920311">
        <w:rPr>
          <w:sz w:val="24"/>
          <w:szCs w:val="24"/>
          <w:lang w:val="en-US"/>
        </w:rPr>
        <w:t xml:space="preserve"> </w:t>
      </w:r>
      <w:r w:rsidRPr="00920311">
        <w:rPr>
          <w:sz w:val="24"/>
          <w:szCs w:val="24"/>
        </w:rPr>
        <w:t>суффиксов</w:t>
      </w:r>
      <w:r w:rsidRPr="00920311">
        <w:rPr>
          <w:sz w:val="24"/>
          <w:szCs w:val="24"/>
          <w:lang w:val="en-US"/>
        </w:rPr>
        <w:t xml:space="preserve"> </w:t>
      </w:r>
      <w:r w:rsidRPr="00920311">
        <w:rPr>
          <w:sz w:val="24"/>
          <w:szCs w:val="24"/>
          <w:lang w:val="en-US" w:bidi="en-US"/>
        </w:rPr>
        <w:t>-able/-ible, -al, -ed, -ese, -fill, -ian/ -an, -ical, -ing, -ish, -ive, -less, -ly, -ous, -y;</w:t>
      </w:r>
    </w:p>
    <w:p w:rsidR="00406C32" w:rsidRPr="00920311" w:rsidRDefault="00406C32" w:rsidP="00212137">
      <w:pPr>
        <w:pStyle w:val="25"/>
        <w:shd w:val="clear" w:color="auto" w:fill="auto"/>
        <w:spacing w:line="240" w:lineRule="auto"/>
        <w:ind w:right="1600" w:firstLine="720"/>
        <w:rPr>
          <w:sz w:val="24"/>
          <w:szCs w:val="24"/>
        </w:rPr>
      </w:pPr>
      <w:r w:rsidRPr="00920311">
        <w:rPr>
          <w:sz w:val="24"/>
          <w:szCs w:val="24"/>
        </w:rPr>
        <w:t xml:space="preserve">наречия при помощи префиксов </w:t>
      </w:r>
      <w:r w:rsidRPr="00920311">
        <w:rPr>
          <w:sz w:val="24"/>
          <w:szCs w:val="24"/>
          <w:lang w:val="en-US" w:bidi="en-US"/>
        </w:rPr>
        <w:t>un</w:t>
      </w:r>
      <w:r w:rsidRPr="00920311">
        <w:rPr>
          <w:sz w:val="24"/>
          <w:szCs w:val="24"/>
          <w:lang w:bidi="en-US"/>
        </w:rPr>
        <w:t xml:space="preserve">-, </w:t>
      </w:r>
      <w:r w:rsidRPr="00920311">
        <w:rPr>
          <w:sz w:val="24"/>
          <w:szCs w:val="24"/>
          <w:lang w:val="en-US" w:bidi="en-US"/>
        </w:rPr>
        <w:t>in</w:t>
      </w:r>
      <w:r w:rsidRPr="00920311">
        <w:rPr>
          <w:sz w:val="24"/>
          <w:szCs w:val="24"/>
          <w:lang w:bidi="en-US"/>
        </w:rPr>
        <w:t>-/</w:t>
      </w:r>
      <w:r w:rsidRPr="00920311">
        <w:rPr>
          <w:sz w:val="24"/>
          <w:szCs w:val="24"/>
          <w:lang w:val="en-US" w:bidi="en-US"/>
        </w:rPr>
        <w:t>im</w:t>
      </w:r>
      <w:r w:rsidRPr="00920311">
        <w:rPr>
          <w:sz w:val="24"/>
          <w:szCs w:val="24"/>
          <w:lang w:bidi="en-US"/>
        </w:rPr>
        <w:t xml:space="preserve">-, </w:t>
      </w:r>
      <w:r w:rsidRPr="00920311">
        <w:rPr>
          <w:sz w:val="24"/>
          <w:szCs w:val="24"/>
          <w:lang w:val="en-US" w:bidi="en-US"/>
        </w:rPr>
        <w:t>il</w:t>
      </w:r>
      <w:r w:rsidRPr="00920311">
        <w:rPr>
          <w:sz w:val="24"/>
          <w:szCs w:val="24"/>
          <w:lang w:bidi="en-US"/>
        </w:rPr>
        <w:t>-/</w:t>
      </w:r>
      <w:r w:rsidRPr="00920311">
        <w:rPr>
          <w:sz w:val="24"/>
          <w:szCs w:val="24"/>
          <w:lang w:val="en-US" w:bidi="en-US"/>
        </w:rPr>
        <w:t>ir</w:t>
      </w:r>
      <w:r w:rsidRPr="00920311">
        <w:rPr>
          <w:sz w:val="24"/>
          <w:szCs w:val="24"/>
          <w:lang w:bidi="en-US"/>
        </w:rPr>
        <w:t xml:space="preserve">- </w:t>
      </w:r>
      <w:r w:rsidRPr="00920311">
        <w:rPr>
          <w:sz w:val="24"/>
          <w:szCs w:val="24"/>
        </w:rPr>
        <w:t xml:space="preserve">и суффикса </w:t>
      </w:r>
      <w:r w:rsidRPr="00920311">
        <w:rPr>
          <w:sz w:val="24"/>
          <w:szCs w:val="24"/>
          <w:lang w:bidi="en-US"/>
        </w:rPr>
        <w:t>-</w:t>
      </w:r>
      <w:r w:rsidRPr="00920311">
        <w:rPr>
          <w:sz w:val="24"/>
          <w:szCs w:val="24"/>
          <w:lang w:val="en-US" w:bidi="en-US"/>
        </w:rPr>
        <w:t>ly</w:t>
      </w:r>
      <w:r w:rsidRPr="00920311">
        <w:rPr>
          <w:sz w:val="24"/>
          <w:szCs w:val="24"/>
          <w:lang w:bidi="en-US"/>
        </w:rPr>
        <w:t xml:space="preserve">; </w:t>
      </w:r>
      <w:r w:rsidRPr="00920311">
        <w:rPr>
          <w:sz w:val="24"/>
          <w:szCs w:val="24"/>
        </w:rPr>
        <w:t xml:space="preserve">числительные при помощи суффиксов </w:t>
      </w:r>
      <w:r w:rsidRPr="00920311">
        <w:rPr>
          <w:sz w:val="24"/>
          <w:szCs w:val="24"/>
          <w:lang w:bidi="en-US"/>
        </w:rPr>
        <w:t>-</w:t>
      </w:r>
      <w:r w:rsidRPr="00920311">
        <w:rPr>
          <w:sz w:val="24"/>
          <w:szCs w:val="24"/>
          <w:lang w:val="en-US" w:bidi="en-US"/>
        </w:rPr>
        <w:t>teen</w:t>
      </w:r>
      <w:r w:rsidRPr="00920311">
        <w:rPr>
          <w:sz w:val="24"/>
          <w:szCs w:val="24"/>
          <w:lang w:bidi="en-US"/>
        </w:rPr>
        <w:t>, -</w:t>
      </w:r>
      <w:r w:rsidRPr="00920311">
        <w:rPr>
          <w:sz w:val="24"/>
          <w:szCs w:val="24"/>
          <w:lang w:val="en-US" w:bidi="en-US"/>
        </w:rPr>
        <w:t>ty</w:t>
      </w:r>
      <w:r w:rsidRPr="00920311">
        <w:rPr>
          <w:sz w:val="24"/>
          <w:szCs w:val="24"/>
          <w:lang w:bidi="en-US"/>
        </w:rPr>
        <w:t>, -</w:t>
      </w:r>
      <w:r w:rsidRPr="00920311">
        <w:rPr>
          <w:sz w:val="24"/>
          <w:szCs w:val="24"/>
          <w:lang w:val="en-US" w:bidi="en-US"/>
        </w:rPr>
        <w:t>th</w:t>
      </w:r>
      <w:r w:rsidRPr="00920311">
        <w:rPr>
          <w:sz w:val="24"/>
          <w:szCs w:val="24"/>
          <w:lang w:bidi="en-US"/>
        </w:rPr>
        <w:t xml:space="preserve">; </w:t>
      </w:r>
      <w:r w:rsidR="00DA702E">
        <w:rPr>
          <w:sz w:val="24"/>
          <w:szCs w:val="24"/>
        </w:rPr>
        <w:t xml:space="preserve">с использованием </w:t>
      </w:r>
      <w:r w:rsidRPr="00920311">
        <w:rPr>
          <w:sz w:val="24"/>
          <w:szCs w:val="24"/>
        </w:rPr>
        <w:t>словосложения:</w:t>
      </w:r>
    </w:p>
    <w:p w:rsidR="00406C32" w:rsidRPr="00920311" w:rsidRDefault="00406C32" w:rsidP="00212137">
      <w:pPr>
        <w:pStyle w:val="25"/>
        <w:shd w:val="clear" w:color="auto" w:fill="auto"/>
        <w:tabs>
          <w:tab w:val="right" w:pos="4146"/>
          <w:tab w:val="right" w:pos="4986"/>
          <w:tab w:val="right" w:pos="6599"/>
          <w:tab w:val="left" w:pos="6796"/>
          <w:tab w:val="right" w:pos="9735"/>
        </w:tabs>
        <w:spacing w:line="240" w:lineRule="auto"/>
        <w:ind w:firstLine="720"/>
        <w:jc w:val="both"/>
        <w:rPr>
          <w:sz w:val="24"/>
          <w:szCs w:val="24"/>
        </w:rPr>
      </w:pPr>
      <w:r w:rsidRPr="00920311">
        <w:rPr>
          <w:sz w:val="24"/>
          <w:szCs w:val="24"/>
        </w:rPr>
        <w:t>сложные</w:t>
      </w:r>
      <w:r w:rsidR="00DA702E">
        <w:rPr>
          <w:sz w:val="24"/>
          <w:szCs w:val="24"/>
        </w:rPr>
        <w:t xml:space="preserve"> </w:t>
      </w:r>
      <w:r w:rsidRPr="00920311">
        <w:rPr>
          <w:sz w:val="24"/>
          <w:szCs w:val="24"/>
        </w:rPr>
        <w:tab/>
        <w:t>существ</w:t>
      </w:r>
      <w:r w:rsidR="00DA702E">
        <w:rPr>
          <w:sz w:val="24"/>
          <w:szCs w:val="24"/>
        </w:rPr>
        <w:t xml:space="preserve">ительные путём </w:t>
      </w:r>
      <w:r w:rsidR="00DA702E">
        <w:rPr>
          <w:sz w:val="24"/>
          <w:szCs w:val="24"/>
        </w:rPr>
        <w:tab/>
        <w:t xml:space="preserve">соединения основ </w:t>
      </w:r>
      <w:r w:rsidRPr="00920311">
        <w:rPr>
          <w:sz w:val="24"/>
          <w:szCs w:val="24"/>
        </w:rPr>
        <w:t>существительных</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lang w:bidi="en-US"/>
        </w:rPr>
        <w:t>(</w:t>
      </w:r>
      <w:r w:rsidRPr="00920311">
        <w:rPr>
          <w:sz w:val="24"/>
          <w:szCs w:val="24"/>
          <w:lang w:val="en-US" w:bidi="en-US"/>
        </w:rPr>
        <w:t>football</w:t>
      </w:r>
      <w:r w:rsidRPr="00920311">
        <w:rPr>
          <w:sz w:val="24"/>
          <w:szCs w:val="24"/>
          <w:lang w:bidi="en-US"/>
        </w:rPr>
        <w:t>);</w:t>
      </w:r>
    </w:p>
    <w:p w:rsidR="00406C32" w:rsidRPr="00920311" w:rsidRDefault="00406C32" w:rsidP="00212137">
      <w:pPr>
        <w:pStyle w:val="25"/>
        <w:shd w:val="clear" w:color="auto" w:fill="auto"/>
        <w:tabs>
          <w:tab w:val="right" w:pos="4146"/>
          <w:tab w:val="right" w:pos="4986"/>
          <w:tab w:val="right" w:pos="6599"/>
          <w:tab w:val="left" w:pos="6796"/>
          <w:tab w:val="right" w:pos="9735"/>
        </w:tabs>
        <w:spacing w:line="240" w:lineRule="auto"/>
        <w:ind w:firstLine="720"/>
        <w:jc w:val="both"/>
        <w:rPr>
          <w:sz w:val="24"/>
          <w:szCs w:val="24"/>
        </w:rPr>
      </w:pPr>
      <w:r w:rsidRPr="00920311">
        <w:rPr>
          <w:sz w:val="24"/>
          <w:szCs w:val="24"/>
        </w:rPr>
        <w:t>сложные</w:t>
      </w:r>
      <w:r w:rsidRPr="00920311">
        <w:rPr>
          <w:sz w:val="24"/>
          <w:szCs w:val="24"/>
        </w:rPr>
        <w:tab/>
        <w:t>существи</w:t>
      </w:r>
      <w:r w:rsidR="00DA702E">
        <w:rPr>
          <w:sz w:val="24"/>
          <w:szCs w:val="24"/>
        </w:rPr>
        <w:t>тельные путём</w:t>
      </w:r>
      <w:r w:rsidR="00DA702E">
        <w:rPr>
          <w:sz w:val="24"/>
          <w:szCs w:val="24"/>
        </w:rPr>
        <w:tab/>
        <w:t xml:space="preserve">соединения основы </w:t>
      </w:r>
      <w:r w:rsidRPr="00920311">
        <w:rPr>
          <w:sz w:val="24"/>
          <w:szCs w:val="24"/>
        </w:rPr>
        <w:t>прил</w:t>
      </w:r>
      <w:r w:rsidR="00DA702E">
        <w:rPr>
          <w:sz w:val="24"/>
          <w:szCs w:val="24"/>
        </w:rPr>
        <w:t xml:space="preserve">агательного </w:t>
      </w:r>
      <w:r w:rsidRPr="00920311">
        <w:rPr>
          <w:sz w:val="24"/>
          <w:szCs w:val="24"/>
        </w:rPr>
        <w:t xml:space="preserve">с основой существительного </w:t>
      </w:r>
      <w:r w:rsidRPr="00920311">
        <w:rPr>
          <w:sz w:val="24"/>
          <w:szCs w:val="24"/>
          <w:lang w:bidi="en-US"/>
        </w:rPr>
        <w:t>(</w:t>
      </w:r>
      <w:r w:rsidRPr="00920311">
        <w:rPr>
          <w:sz w:val="24"/>
          <w:szCs w:val="24"/>
          <w:lang w:val="en-US" w:bidi="en-US"/>
        </w:rPr>
        <w:t>bluebell</w:t>
      </w:r>
      <w:r w:rsidRPr="00920311">
        <w:rPr>
          <w:sz w:val="24"/>
          <w:szCs w:val="24"/>
          <w:lang w:bidi="en-US"/>
        </w:rPr>
        <w:t>);</w:t>
      </w:r>
    </w:p>
    <w:p w:rsidR="00406C32" w:rsidRPr="00920311" w:rsidRDefault="00406C32" w:rsidP="00212137">
      <w:pPr>
        <w:pStyle w:val="25"/>
        <w:shd w:val="clear" w:color="auto" w:fill="auto"/>
        <w:tabs>
          <w:tab w:val="right" w:pos="4146"/>
          <w:tab w:val="right" w:pos="4986"/>
          <w:tab w:val="right" w:pos="6599"/>
          <w:tab w:val="left" w:pos="6796"/>
          <w:tab w:val="right" w:pos="9735"/>
        </w:tabs>
        <w:spacing w:line="240" w:lineRule="auto"/>
        <w:ind w:firstLine="720"/>
        <w:jc w:val="both"/>
        <w:rPr>
          <w:sz w:val="24"/>
          <w:szCs w:val="24"/>
        </w:rPr>
      </w:pPr>
      <w:r w:rsidRPr="00920311">
        <w:rPr>
          <w:sz w:val="24"/>
          <w:szCs w:val="24"/>
        </w:rPr>
        <w:t>сложные</w:t>
      </w:r>
      <w:r w:rsidRPr="00920311">
        <w:rPr>
          <w:sz w:val="24"/>
          <w:szCs w:val="24"/>
        </w:rPr>
        <w:tab/>
      </w:r>
      <w:r w:rsidR="00DA702E">
        <w:rPr>
          <w:sz w:val="24"/>
          <w:szCs w:val="24"/>
        </w:rPr>
        <w:t xml:space="preserve"> </w:t>
      </w:r>
      <w:r w:rsidRPr="00920311">
        <w:rPr>
          <w:sz w:val="24"/>
          <w:szCs w:val="24"/>
        </w:rPr>
        <w:t>существ</w:t>
      </w:r>
      <w:r w:rsidR="00DA702E">
        <w:rPr>
          <w:sz w:val="24"/>
          <w:szCs w:val="24"/>
        </w:rPr>
        <w:t xml:space="preserve">ительные путём </w:t>
      </w:r>
      <w:r w:rsidR="00DA702E">
        <w:rPr>
          <w:sz w:val="24"/>
          <w:szCs w:val="24"/>
        </w:rPr>
        <w:tab/>
        <w:t xml:space="preserve">соединения основ </w:t>
      </w:r>
      <w:r w:rsidRPr="00920311">
        <w:rPr>
          <w:sz w:val="24"/>
          <w:szCs w:val="24"/>
        </w:rPr>
        <w:t>существительных</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с</w:t>
      </w:r>
      <w:r w:rsidRPr="00920311">
        <w:rPr>
          <w:sz w:val="24"/>
          <w:szCs w:val="24"/>
          <w:lang w:val="en-US"/>
        </w:rPr>
        <w:t xml:space="preserve"> </w:t>
      </w:r>
      <w:r w:rsidRPr="00920311">
        <w:rPr>
          <w:sz w:val="24"/>
          <w:szCs w:val="24"/>
        </w:rPr>
        <w:t>предлогом</w:t>
      </w:r>
      <w:r w:rsidRPr="00920311">
        <w:rPr>
          <w:sz w:val="24"/>
          <w:szCs w:val="24"/>
          <w:lang w:val="en-US"/>
        </w:rPr>
        <w:t xml:space="preserve"> </w:t>
      </w:r>
      <w:r w:rsidRPr="00920311">
        <w:rPr>
          <w:sz w:val="24"/>
          <w:szCs w:val="24"/>
          <w:lang w:val="en-US" w:bidi="en-US"/>
        </w:rPr>
        <w:t>(father-in-law);</w:t>
      </w:r>
    </w:p>
    <w:p w:rsidR="00406C32" w:rsidRPr="00920311" w:rsidRDefault="00DA702E" w:rsidP="00212137">
      <w:pPr>
        <w:pStyle w:val="25"/>
        <w:shd w:val="clear" w:color="auto" w:fill="auto"/>
        <w:tabs>
          <w:tab w:val="left" w:pos="2548"/>
          <w:tab w:val="left" w:pos="5222"/>
          <w:tab w:val="left" w:pos="6682"/>
          <w:tab w:val="left" w:pos="8913"/>
        </w:tabs>
        <w:spacing w:line="240" w:lineRule="auto"/>
        <w:ind w:firstLine="720"/>
        <w:jc w:val="both"/>
        <w:rPr>
          <w:sz w:val="24"/>
          <w:szCs w:val="24"/>
        </w:rPr>
      </w:pPr>
      <w:r>
        <w:rPr>
          <w:sz w:val="24"/>
          <w:szCs w:val="24"/>
        </w:rPr>
        <w:t xml:space="preserve">сложные прилагательные путём соединения основы </w:t>
      </w:r>
      <w:r w:rsidR="00406C32" w:rsidRPr="00920311">
        <w:rPr>
          <w:sz w:val="24"/>
          <w:szCs w:val="24"/>
        </w:rPr>
        <w:t xml:space="preserve">прилагательного/числительного с основой существительного с добавлением суффикса </w:t>
      </w:r>
      <w:r w:rsidR="00406C32" w:rsidRPr="00920311">
        <w:rPr>
          <w:sz w:val="24"/>
          <w:szCs w:val="24"/>
          <w:lang w:bidi="en-US"/>
        </w:rPr>
        <w:t>-</w:t>
      </w:r>
      <w:r w:rsidR="00406C32" w:rsidRPr="00920311">
        <w:rPr>
          <w:sz w:val="24"/>
          <w:szCs w:val="24"/>
          <w:lang w:val="en-US" w:bidi="en-US"/>
        </w:rPr>
        <w:t>ed</w:t>
      </w:r>
      <w:r w:rsidR="00406C32" w:rsidRPr="00920311">
        <w:rPr>
          <w:sz w:val="24"/>
          <w:szCs w:val="24"/>
          <w:lang w:bidi="en-US"/>
        </w:rPr>
        <w:t xml:space="preserve"> (</w:t>
      </w:r>
      <w:r w:rsidR="00406C32" w:rsidRPr="00920311">
        <w:rPr>
          <w:sz w:val="24"/>
          <w:szCs w:val="24"/>
          <w:lang w:val="en-US" w:bidi="en-US"/>
        </w:rPr>
        <w:t>blue</w:t>
      </w:r>
      <w:r w:rsidR="00406C32" w:rsidRPr="00920311">
        <w:rPr>
          <w:sz w:val="24"/>
          <w:szCs w:val="24"/>
          <w:lang w:bidi="en-US"/>
        </w:rPr>
        <w:t>-</w:t>
      </w:r>
      <w:r w:rsidR="00406C32" w:rsidRPr="00920311">
        <w:rPr>
          <w:sz w:val="24"/>
          <w:szCs w:val="24"/>
          <w:lang w:val="en-US" w:bidi="en-US"/>
        </w:rPr>
        <w:t>eyed</w:t>
      </w:r>
      <w:r w:rsidR="00406C32" w:rsidRPr="00920311">
        <w:rPr>
          <w:sz w:val="24"/>
          <w:szCs w:val="24"/>
          <w:lang w:bidi="en-US"/>
        </w:rPr>
        <w:t xml:space="preserve">, </w:t>
      </w:r>
      <w:r w:rsidR="00406C32" w:rsidRPr="00920311">
        <w:rPr>
          <w:sz w:val="24"/>
          <w:szCs w:val="24"/>
          <w:lang w:val="en-US" w:bidi="en-US"/>
        </w:rPr>
        <w:t>eight</w:t>
      </w:r>
      <w:r w:rsidR="00406C32" w:rsidRPr="00920311">
        <w:rPr>
          <w:sz w:val="24"/>
          <w:szCs w:val="24"/>
          <w:lang w:bidi="en-US"/>
        </w:rPr>
        <w:t>-</w:t>
      </w:r>
      <w:r w:rsidR="00406C32" w:rsidRPr="00920311">
        <w:rPr>
          <w:sz w:val="24"/>
          <w:szCs w:val="24"/>
          <w:lang w:val="en-US" w:bidi="en-US"/>
        </w:rPr>
        <w:t>legged</w:t>
      </w:r>
      <w:r w:rsidR="00406C32"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сложные прилагательные путём соединения наречия с основой причастия II </w:t>
      </w:r>
      <w:r w:rsidRPr="00920311">
        <w:rPr>
          <w:sz w:val="24"/>
          <w:szCs w:val="24"/>
          <w:lang w:bidi="en-US"/>
        </w:rPr>
        <w:t>(</w:t>
      </w:r>
      <w:r w:rsidRPr="00920311">
        <w:rPr>
          <w:sz w:val="24"/>
          <w:szCs w:val="24"/>
          <w:lang w:val="en-US" w:bidi="en-US"/>
        </w:rPr>
        <w:t>well</w:t>
      </w:r>
      <w:r w:rsidRPr="00920311">
        <w:rPr>
          <w:sz w:val="24"/>
          <w:szCs w:val="24"/>
          <w:lang w:bidi="en-US"/>
        </w:rPr>
        <w:t>-</w:t>
      </w:r>
      <w:r w:rsidRPr="00920311">
        <w:rPr>
          <w:sz w:val="24"/>
          <w:szCs w:val="24"/>
          <w:lang w:val="en-US" w:bidi="en-US"/>
        </w:rPr>
        <w:t>behaved</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lastRenderedPageBreak/>
        <w:t xml:space="preserve">сложные прилагательные путём соединения основы прилагательного с основой причастия </w:t>
      </w:r>
      <w:r w:rsidRPr="00920311">
        <w:rPr>
          <w:sz w:val="24"/>
          <w:szCs w:val="24"/>
          <w:lang w:val="en-US" w:bidi="en-US"/>
        </w:rPr>
        <w:t>I</w:t>
      </w:r>
      <w:r w:rsidRPr="00920311">
        <w:rPr>
          <w:sz w:val="24"/>
          <w:szCs w:val="24"/>
          <w:lang w:bidi="en-US"/>
        </w:rPr>
        <w:t xml:space="preserve"> (</w:t>
      </w:r>
      <w:r w:rsidRPr="00920311">
        <w:rPr>
          <w:sz w:val="24"/>
          <w:szCs w:val="24"/>
          <w:lang w:val="en-US" w:bidi="en-US"/>
        </w:rPr>
        <w:t>nice</w:t>
      </w:r>
      <w:r w:rsidRPr="00920311">
        <w:rPr>
          <w:sz w:val="24"/>
          <w:szCs w:val="24"/>
          <w:lang w:bidi="en-US"/>
        </w:rPr>
        <w:t>-</w:t>
      </w:r>
      <w:r w:rsidRPr="00920311">
        <w:rPr>
          <w:sz w:val="24"/>
          <w:szCs w:val="24"/>
          <w:lang w:val="en-US" w:bidi="en-US"/>
        </w:rPr>
        <w:t>looking</w:t>
      </w:r>
      <w:r w:rsidRPr="00920311">
        <w:rPr>
          <w:sz w:val="24"/>
          <w:szCs w:val="24"/>
          <w:lang w:bidi="en-US"/>
        </w:rPr>
        <w:t>);</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с использованием конверсии: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образование имён существительных от неопределённых форм глаголов </w:t>
      </w:r>
      <w:r w:rsidRPr="00920311">
        <w:rPr>
          <w:sz w:val="24"/>
          <w:szCs w:val="24"/>
          <w:lang w:bidi="en-US"/>
        </w:rPr>
        <w:t>(</w:t>
      </w:r>
      <w:r w:rsidRPr="00920311">
        <w:rPr>
          <w:sz w:val="24"/>
          <w:szCs w:val="24"/>
          <w:lang w:val="en-US" w:bidi="en-US"/>
        </w:rPr>
        <w:t>to</w:t>
      </w:r>
      <w:r w:rsidRPr="00920311">
        <w:rPr>
          <w:sz w:val="24"/>
          <w:szCs w:val="24"/>
          <w:lang w:bidi="en-US"/>
        </w:rPr>
        <w:t xml:space="preserve"> </w:t>
      </w:r>
      <w:r w:rsidRPr="00920311">
        <w:rPr>
          <w:sz w:val="24"/>
          <w:szCs w:val="24"/>
          <w:lang w:val="en-US" w:bidi="en-US"/>
        </w:rPr>
        <w:t>run</w:t>
      </w:r>
      <w:r w:rsidRPr="00920311">
        <w:rPr>
          <w:sz w:val="24"/>
          <w:szCs w:val="24"/>
          <w:lang w:bidi="en-US"/>
        </w:rPr>
        <w:t xml:space="preserve"> </w:t>
      </w:r>
      <w:r w:rsidRPr="00920311">
        <w:rPr>
          <w:sz w:val="24"/>
          <w:szCs w:val="24"/>
        </w:rPr>
        <w:t xml:space="preserve">- </w:t>
      </w:r>
      <w:r w:rsidRPr="00920311">
        <w:rPr>
          <w:sz w:val="24"/>
          <w:szCs w:val="24"/>
          <w:lang w:val="en-US" w:bidi="en-US"/>
        </w:rPr>
        <w:t>a</w:t>
      </w:r>
      <w:r w:rsidRPr="00920311">
        <w:rPr>
          <w:sz w:val="24"/>
          <w:szCs w:val="24"/>
          <w:lang w:bidi="en-US"/>
        </w:rPr>
        <w:t xml:space="preserve"> </w:t>
      </w:r>
      <w:r w:rsidRPr="00920311">
        <w:rPr>
          <w:sz w:val="24"/>
          <w:szCs w:val="24"/>
          <w:lang w:val="en-US" w:bidi="en-US"/>
        </w:rPr>
        <w:t>run</w:t>
      </w:r>
      <w:r w:rsidRPr="00920311">
        <w:rPr>
          <w:sz w:val="24"/>
          <w:szCs w:val="24"/>
          <w:lang w:bidi="en-US"/>
        </w:rPr>
        <w:t>);</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 xml:space="preserve">имён существительных от прилагательных </w:t>
      </w:r>
      <w:r w:rsidRPr="00920311">
        <w:rPr>
          <w:sz w:val="24"/>
          <w:szCs w:val="24"/>
          <w:lang w:bidi="en-US"/>
        </w:rPr>
        <w:t>(</w:t>
      </w:r>
      <w:r w:rsidRPr="00920311">
        <w:rPr>
          <w:sz w:val="24"/>
          <w:szCs w:val="24"/>
          <w:lang w:val="en-US" w:bidi="en-US"/>
        </w:rPr>
        <w:t>rich</w:t>
      </w:r>
      <w:r w:rsidRPr="00920311">
        <w:rPr>
          <w:sz w:val="24"/>
          <w:szCs w:val="24"/>
          <w:lang w:bidi="en-US"/>
        </w:rPr>
        <w:t xml:space="preserve"> </w:t>
      </w:r>
      <w:r w:rsidRPr="00920311">
        <w:rPr>
          <w:sz w:val="24"/>
          <w:szCs w:val="24"/>
          <w:lang w:val="en-US" w:bidi="en-US"/>
        </w:rPr>
        <w:t>people</w:t>
      </w:r>
      <w:r w:rsidRPr="00920311">
        <w:rPr>
          <w:sz w:val="24"/>
          <w:szCs w:val="24"/>
          <w:lang w:bidi="en-US"/>
        </w:rPr>
        <w:t xml:space="preserve"> </w:t>
      </w:r>
      <w:r w:rsidRPr="00920311">
        <w:rPr>
          <w:sz w:val="24"/>
          <w:szCs w:val="24"/>
        </w:rPr>
        <w:t xml:space="preserve">- </w:t>
      </w:r>
      <w:r w:rsidRPr="00920311">
        <w:rPr>
          <w:sz w:val="24"/>
          <w:szCs w:val="24"/>
          <w:lang w:val="en-US" w:bidi="en-US"/>
        </w:rPr>
        <w:t>the</w:t>
      </w:r>
      <w:r w:rsidRPr="00920311">
        <w:rPr>
          <w:sz w:val="24"/>
          <w:szCs w:val="24"/>
          <w:lang w:bidi="en-US"/>
        </w:rPr>
        <w:t xml:space="preserve"> </w:t>
      </w:r>
      <w:r w:rsidRPr="00920311">
        <w:rPr>
          <w:sz w:val="24"/>
          <w:szCs w:val="24"/>
          <w:lang w:val="en-US" w:bidi="en-US"/>
        </w:rPr>
        <w:t>rich</w:t>
      </w:r>
      <w:r w:rsidRPr="00920311">
        <w:rPr>
          <w:sz w:val="24"/>
          <w:szCs w:val="24"/>
          <w:lang w:bidi="en-US"/>
        </w:rPr>
        <w:t xml:space="preserve">); </w:t>
      </w:r>
      <w:r w:rsidRPr="00920311">
        <w:rPr>
          <w:sz w:val="24"/>
          <w:szCs w:val="24"/>
        </w:rPr>
        <w:t xml:space="preserve">глаголов от имён существительных </w:t>
      </w:r>
      <w:r w:rsidRPr="00920311">
        <w:rPr>
          <w:sz w:val="24"/>
          <w:szCs w:val="24"/>
          <w:lang w:bidi="en-US"/>
        </w:rPr>
        <w:t>(</w:t>
      </w:r>
      <w:r w:rsidRPr="00920311">
        <w:rPr>
          <w:sz w:val="24"/>
          <w:szCs w:val="24"/>
          <w:lang w:val="en-US" w:bidi="en-US"/>
        </w:rPr>
        <w:t>a</w:t>
      </w:r>
      <w:r w:rsidRPr="00920311">
        <w:rPr>
          <w:sz w:val="24"/>
          <w:szCs w:val="24"/>
          <w:lang w:bidi="en-US"/>
        </w:rPr>
        <w:t xml:space="preserve"> </w:t>
      </w:r>
      <w:r w:rsidRPr="00920311">
        <w:rPr>
          <w:sz w:val="24"/>
          <w:szCs w:val="24"/>
          <w:lang w:val="en-US" w:bidi="en-US"/>
        </w:rPr>
        <w:t>hand</w:t>
      </w:r>
      <w:r w:rsidRPr="00920311">
        <w:rPr>
          <w:sz w:val="24"/>
          <w:szCs w:val="24"/>
          <w:lang w:bidi="en-US"/>
        </w:rPr>
        <w:t xml:space="preserve"> </w:t>
      </w:r>
      <w:r w:rsidRPr="00920311">
        <w:rPr>
          <w:sz w:val="24"/>
          <w:szCs w:val="24"/>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hand</w:t>
      </w:r>
      <w:r w:rsidRPr="00920311">
        <w:rPr>
          <w:sz w:val="24"/>
          <w:szCs w:val="24"/>
          <w:lang w:bidi="en-US"/>
        </w:rPr>
        <w:t xml:space="preserve">); </w:t>
      </w:r>
      <w:r w:rsidRPr="00920311">
        <w:rPr>
          <w:sz w:val="24"/>
          <w:szCs w:val="24"/>
        </w:rPr>
        <w:t xml:space="preserve">глаголов от имён прилагательных </w:t>
      </w:r>
      <w:r w:rsidRPr="00920311">
        <w:rPr>
          <w:sz w:val="24"/>
          <w:szCs w:val="24"/>
          <w:lang w:bidi="en-US"/>
        </w:rPr>
        <w:t>(</w:t>
      </w:r>
      <w:r w:rsidRPr="00920311">
        <w:rPr>
          <w:sz w:val="24"/>
          <w:szCs w:val="24"/>
          <w:lang w:val="en-US" w:bidi="en-US"/>
        </w:rPr>
        <w:t>cool</w:t>
      </w:r>
      <w:r w:rsidRPr="00920311">
        <w:rPr>
          <w:sz w:val="24"/>
          <w:szCs w:val="24"/>
          <w:lang w:bidi="en-US"/>
        </w:rPr>
        <w:t xml:space="preserve"> </w:t>
      </w:r>
      <w:r w:rsidRPr="00920311">
        <w:rPr>
          <w:sz w:val="24"/>
          <w:szCs w:val="24"/>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cool</w:t>
      </w:r>
      <w:r w:rsidRPr="00920311">
        <w:rPr>
          <w:sz w:val="24"/>
          <w:szCs w:val="24"/>
          <w:lang w:bidi="en-US"/>
        </w:rPr>
        <w:t>);</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 xml:space="preserve">распознавать и употреблять в устной и письменной речи имена прилагательные на </w:t>
      </w:r>
      <w:r w:rsidRPr="00920311">
        <w:rPr>
          <w:sz w:val="24"/>
          <w:szCs w:val="24"/>
          <w:lang w:bidi="en-US"/>
        </w:rPr>
        <w:t>-</w:t>
      </w:r>
      <w:r w:rsidRPr="00920311">
        <w:rPr>
          <w:sz w:val="24"/>
          <w:szCs w:val="24"/>
          <w:lang w:val="en-US" w:bidi="en-US"/>
        </w:rPr>
        <w:t>ed</w:t>
      </w:r>
      <w:r w:rsidRPr="00920311">
        <w:rPr>
          <w:sz w:val="24"/>
          <w:szCs w:val="24"/>
          <w:lang w:bidi="en-US"/>
        </w:rPr>
        <w:t xml:space="preserve"> </w:t>
      </w:r>
      <w:r w:rsidRPr="00920311">
        <w:rPr>
          <w:sz w:val="24"/>
          <w:szCs w:val="24"/>
        </w:rPr>
        <w:t xml:space="preserve">и </w:t>
      </w:r>
      <w:r w:rsidRPr="00920311">
        <w:rPr>
          <w:sz w:val="24"/>
          <w:szCs w:val="24"/>
          <w:lang w:bidi="en-US"/>
        </w:rPr>
        <w:t>-</w:t>
      </w:r>
      <w:r w:rsidRPr="00920311">
        <w:rPr>
          <w:sz w:val="24"/>
          <w:szCs w:val="24"/>
          <w:lang w:val="en-US" w:bidi="en-US"/>
        </w:rPr>
        <w:t>ing</w:t>
      </w:r>
      <w:r w:rsidRPr="00920311">
        <w:rPr>
          <w:sz w:val="24"/>
          <w:szCs w:val="24"/>
          <w:lang w:bidi="en-US"/>
        </w:rPr>
        <w:t xml:space="preserve"> (</w:t>
      </w:r>
      <w:r w:rsidRPr="00920311">
        <w:rPr>
          <w:sz w:val="24"/>
          <w:szCs w:val="24"/>
          <w:lang w:val="en-US" w:bidi="en-US"/>
        </w:rPr>
        <w:t>excited</w:t>
      </w:r>
      <w:r w:rsidRPr="00920311">
        <w:rPr>
          <w:sz w:val="24"/>
          <w:szCs w:val="24"/>
          <w:lang w:bidi="en-US"/>
        </w:rPr>
        <w:t xml:space="preserve"> </w:t>
      </w:r>
      <w:r w:rsidRPr="00920311">
        <w:rPr>
          <w:sz w:val="24"/>
          <w:szCs w:val="24"/>
        </w:rPr>
        <w:t xml:space="preserve">- </w:t>
      </w:r>
      <w:r w:rsidRPr="00920311">
        <w:rPr>
          <w:sz w:val="24"/>
          <w:szCs w:val="24"/>
          <w:lang w:val="en-US" w:bidi="en-US"/>
        </w:rPr>
        <w:t>exciting</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предложения, в том числе с несколькими обстоятельствами, следующими в определённом порядке;</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 xml:space="preserve">предложения с начальным </w:t>
      </w:r>
      <w:r w:rsidRPr="00920311">
        <w:rPr>
          <w:sz w:val="24"/>
          <w:szCs w:val="24"/>
          <w:lang w:val="en-US" w:bidi="en-US"/>
        </w:rPr>
        <w:t>It</w:t>
      </w:r>
      <w:r w:rsidRPr="00920311">
        <w:rPr>
          <w:sz w:val="24"/>
          <w:szCs w:val="24"/>
          <w:lang w:bidi="en-US"/>
        </w:rPr>
        <w:t xml:space="preserve">; </w:t>
      </w:r>
      <w:r w:rsidRPr="00920311">
        <w:rPr>
          <w:sz w:val="24"/>
          <w:szCs w:val="24"/>
        </w:rPr>
        <w:t xml:space="preserve">предложения с начальным </w:t>
      </w:r>
      <w:r w:rsidRPr="00920311">
        <w:rPr>
          <w:sz w:val="24"/>
          <w:szCs w:val="24"/>
          <w:lang w:val="en-US" w:bidi="en-US"/>
        </w:rPr>
        <w:t>There</w:t>
      </w:r>
      <w:r w:rsidRPr="00920311">
        <w:rPr>
          <w:sz w:val="24"/>
          <w:szCs w:val="24"/>
          <w:lang w:bidi="en-US"/>
        </w:rPr>
        <w:t xml:space="preserve"> </w:t>
      </w:r>
      <w:r w:rsidRPr="00920311">
        <w:rPr>
          <w:sz w:val="24"/>
          <w:szCs w:val="24"/>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be</w:t>
      </w:r>
      <w:r w:rsidRPr="00920311">
        <w:rPr>
          <w:sz w:val="24"/>
          <w:szCs w:val="24"/>
          <w:lang w:bidi="en-US"/>
        </w:rPr>
        <w:t>;</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 xml:space="preserve">предложения с глагольными конструкциями, содержащими глаголы-связки </w:t>
      </w:r>
      <w:r w:rsidRPr="00920311">
        <w:rPr>
          <w:sz w:val="24"/>
          <w:szCs w:val="24"/>
          <w:lang w:val="en-US" w:bidi="en-US"/>
        </w:rPr>
        <w:t>to</w:t>
      </w:r>
      <w:r w:rsidRPr="00920311">
        <w:rPr>
          <w:sz w:val="24"/>
          <w:szCs w:val="24"/>
          <w:lang w:bidi="en-US"/>
        </w:rPr>
        <w:t xml:space="preserve"> </w:t>
      </w:r>
      <w:r w:rsidRPr="00920311">
        <w:rPr>
          <w:sz w:val="24"/>
          <w:szCs w:val="24"/>
          <w:lang w:val="en-US" w:bidi="en-US"/>
        </w:rPr>
        <w:t>be</w:t>
      </w:r>
      <w:r w:rsidRPr="00920311">
        <w:rPr>
          <w:sz w:val="24"/>
          <w:szCs w:val="24"/>
          <w:lang w:bidi="en-US"/>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look</w:t>
      </w:r>
      <w:r w:rsidRPr="00920311">
        <w:rPr>
          <w:sz w:val="24"/>
          <w:szCs w:val="24"/>
          <w:lang w:bidi="en-US"/>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seem</w:t>
      </w:r>
      <w:r w:rsidRPr="00920311">
        <w:rPr>
          <w:sz w:val="24"/>
          <w:szCs w:val="24"/>
          <w:lang w:bidi="en-US"/>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feel</w:t>
      </w:r>
      <w:r w:rsidRPr="00920311">
        <w:rPr>
          <w:sz w:val="24"/>
          <w:szCs w:val="24"/>
          <w:lang w:bidi="en-US"/>
        </w:rPr>
        <w:t>;</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 xml:space="preserve">предложения со сложным подлежащим - </w:t>
      </w:r>
      <w:r w:rsidRPr="00920311">
        <w:rPr>
          <w:sz w:val="24"/>
          <w:szCs w:val="24"/>
          <w:lang w:val="en-US" w:bidi="en-US"/>
        </w:rPr>
        <w:t>Complex</w:t>
      </w:r>
      <w:r w:rsidRPr="00920311">
        <w:rPr>
          <w:sz w:val="24"/>
          <w:szCs w:val="24"/>
          <w:lang w:bidi="en-US"/>
        </w:rPr>
        <w:t xml:space="preserve"> </w:t>
      </w:r>
      <w:r w:rsidRPr="00920311">
        <w:rPr>
          <w:sz w:val="24"/>
          <w:szCs w:val="24"/>
          <w:lang w:val="en-US" w:bidi="en-US"/>
        </w:rPr>
        <w:t>Subject</w:t>
      </w:r>
      <w:r w:rsidRPr="00920311">
        <w:rPr>
          <w:sz w:val="24"/>
          <w:szCs w:val="24"/>
          <w:lang w:bidi="en-US"/>
        </w:rPr>
        <w:t xml:space="preserve">; </w:t>
      </w:r>
      <w:r w:rsidRPr="00920311">
        <w:rPr>
          <w:sz w:val="24"/>
          <w:szCs w:val="24"/>
        </w:rPr>
        <w:t xml:space="preserve">предложения со сложным дополнением - </w:t>
      </w:r>
      <w:r w:rsidRPr="00920311">
        <w:rPr>
          <w:sz w:val="24"/>
          <w:szCs w:val="24"/>
          <w:lang w:val="en-US" w:bidi="en-US"/>
        </w:rPr>
        <w:t>Complex</w:t>
      </w:r>
      <w:r w:rsidRPr="00920311">
        <w:rPr>
          <w:sz w:val="24"/>
          <w:szCs w:val="24"/>
          <w:lang w:bidi="en-US"/>
        </w:rPr>
        <w:t xml:space="preserve"> </w:t>
      </w:r>
      <w:r w:rsidRPr="00920311">
        <w:rPr>
          <w:sz w:val="24"/>
          <w:szCs w:val="24"/>
          <w:lang w:val="en-US" w:bidi="en-US"/>
        </w:rPr>
        <w:t>Object</w:t>
      </w:r>
      <w:r w:rsidRPr="00920311">
        <w:rPr>
          <w:sz w:val="24"/>
          <w:szCs w:val="24"/>
          <w:lang w:bidi="en-US"/>
        </w:rPr>
        <w:t xml:space="preserve">; </w:t>
      </w:r>
      <w:r w:rsidRPr="00920311">
        <w:rPr>
          <w:sz w:val="24"/>
          <w:szCs w:val="24"/>
        </w:rPr>
        <w:t xml:space="preserve">сложносочинённые предложения с сочинительными союзами </w:t>
      </w:r>
      <w:r w:rsidRPr="00920311">
        <w:rPr>
          <w:sz w:val="24"/>
          <w:szCs w:val="24"/>
          <w:lang w:val="en-US" w:bidi="en-US"/>
        </w:rPr>
        <w:t>and</w:t>
      </w:r>
      <w:r w:rsidRPr="00920311">
        <w:rPr>
          <w:sz w:val="24"/>
          <w:szCs w:val="24"/>
          <w:lang w:bidi="en-US"/>
        </w:rPr>
        <w:t xml:space="preserve">, </w:t>
      </w:r>
      <w:r w:rsidRPr="00920311">
        <w:rPr>
          <w:sz w:val="24"/>
          <w:szCs w:val="24"/>
          <w:lang w:val="en-US" w:bidi="en-US"/>
        </w:rPr>
        <w:t>but</w:t>
      </w:r>
      <w:r w:rsidRPr="00920311">
        <w:rPr>
          <w:sz w:val="24"/>
          <w:szCs w:val="24"/>
          <w:lang w:bidi="en-US"/>
        </w:rPr>
        <w:t xml:space="preserve">, </w:t>
      </w:r>
      <w:r w:rsidRPr="00920311">
        <w:rPr>
          <w:sz w:val="24"/>
          <w:szCs w:val="24"/>
          <w:lang w:val="en-US" w:bidi="en-US"/>
        </w:rPr>
        <w:t>or</w:t>
      </w:r>
      <w:r w:rsidRPr="00920311">
        <w:rPr>
          <w:sz w:val="24"/>
          <w:szCs w:val="24"/>
          <w:lang w:bidi="en-US"/>
        </w:rPr>
        <w:t xml:space="preserve">; </w:t>
      </w:r>
      <w:r w:rsidRPr="00920311">
        <w:rPr>
          <w:sz w:val="24"/>
          <w:szCs w:val="24"/>
        </w:rPr>
        <w:t xml:space="preserve">сложноподчинённые предложения с союзами и союзными словами </w:t>
      </w:r>
      <w:r w:rsidRPr="00920311">
        <w:rPr>
          <w:sz w:val="24"/>
          <w:szCs w:val="24"/>
          <w:lang w:val="en-US" w:bidi="en-US"/>
        </w:rPr>
        <w:t>because</w:t>
      </w:r>
      <w:r w:rsidRPr="00920311">
        <w:rPr>
          <w:sz w:val="24"/>
          <w:szCs w:val="24"/>
          <w:lang w:bidi="en-US"/>
        </w:rPr>
        <w:t xml:space="preserve">, </w:t>
      </w:r>
      <w:r w:rsidRPr="00920311">
        <w:rPr>
          <w:sz w:val="24"/>
          <w:szCs w:val="24"/>
          <w:lang w:val="en-US" w:bidi="en-US"/>
        </w:rPr>
        <w:t>if</w:t>
      </w:r>
      <w:r w:rsidRPr="00920311">
        <w:rPr>
          <w:sz w:val="24"/>
          <w:szCs w:val="24"/>
          <w:lang w:bidi="en-US"/>
        </w:rPr>
        <w:t xml:space="preserve">, </w:t>
      </w:r>
      <w:r w:rsidRPr="00920311">
        <w:rPr>
          <w:sz w:val="24"/>
          <w:szCs w:val="24"/>
          <w:lang w:val="en-US" w:bidi="en-US"/>
        </w:rPr>
        <w:t>when</w:t>
      </w:r>
      <w:r w:rsidRPr="00920311">
        <w:rPr>
          <w:sz w:val="24"/>
          <w:szCs w:val="24"/>
          <w:lang w:bidi="en-US"/>
        </w:rPr>
        <w:t xml:space="preserve">, </w:t>
      </w:r>
      <w:r w:rsidRPr="00920311">
        <w:rPr>
          <w:sz w:val="24"/>
          <w:szCs w:val="24"/>
          <w:lang w:val="en-US" w:bidi="en-US"/>
        </w:rPr>
        <w:t>where</w:t>
      </w:r>
      <w:r w:rsidRPr="00920311">
        <w:rPr>
          <w:sz w:val="24"/>
          <w:szCs w:val="24"/>
          <w:lang w:bidi="en-US"/>
        </w:rPr>
        <w:t xml:space="preserve">, </w:t>
      </w:r>
      <w:r w:rsidRPr="00920311">
        <w:rPr>
          <w:sz w:val="24"/>
          <w:szCs w:val="24"/>
          <w:lang w:val="en-US" w:bidi="en-US"/>
        </w:rPr>
        <w:t>what</w:t>
      </w:r>
      <w:r w:rsidRPr="00920311">
        <w:rPr>
          <w:sz w:val="24"/>
          <w:szCs w:val="24"/>
          <w:lang w:bidi="en-US"/>
        </w:rPr>
        <w:t xml:space="preserve">, </w:t>
      </w:r>
      <w:r w:rsidRPr="00920311">
        <w:rPr>
          <w:sz w:val="24"/>
          <w:szCs w:val="24"/>
          <w:lang w:val="en-US" w:bidi="en-US"/>
        </w:rPr>
        <w:t>why</w:t>
      </w:r>
      <w:r w:rsidRPr="00920311">
        <w:rPr>
          <w:sz w:val="24"/>
          <w:szCs w:val="24"/>
          <w:lang w:bidi="en-US"/>
        </w:rPr>
        <w:t xml:space="preserve">, </w:t>
      </w:r>
      <w:r w:rsidRPr="00920311">
        <w:rPr>
          <w:sz w:val="24"/>
          <w:szCs w:val="24"/>
          <w:lang w:val="en-US" w:bidi="en-US"/>
        </w:rPr>
        <w:t>how</w:t>
      </w:r>
      <w:r w:rsidRPr="00920311">
        <w:rPr>
          <w:sz w:val="24"/>
          <w:szCs w:val="24"/>
          <w:lang w:bidi="en-US"/>
        </w:rPr>
        <w:t>;</w:t>
      </w:r>
    </w:p>
    <w:p w:rsidR="00406C32" w:rsidRDefault="00406C32" w:rsidP="00212137">
      <w:pPr>
        <w:pStyle w:val="25"/>
        <w:shd w:val="clear" w:color="auto" w:fill="auto"/>
        <w:spacing w:line="240" w:lineRule="auto"/>
        <w:ind w:firstLine="720"/>
        <w:rPr>
          <w:sz w:val="24"/>
          <w:szCs w:val="24"/>
          <w:lang w:bidi="en-US"/>
        </w:rPr>
      </w:pPr>
      <w:r w:rsidRPr="00920311">
        <w:rPr>
          <w:sz w:val="24"/>
          <w:szCs w:val="24"/>
        </w:rPr>
        <w:t xml:space="preserve">сложноподчинённые предложения с определительными придаточными с союзными словами </w:t>
      </w:r>
      <w:r w:rsidRPr="00920311">
        <w:rPr>
          <w:sz w:val="24"/>
          <w:szCs w:val="24"/>
          <w:lang w:val="en-US" w:bidi="en-US"/>
        </w:rPr>
        <w:t>who</w:t>
      </w:r>
      <w:r w:rsidRPr="00920311">
        <w:rPr>
          <w:sz w:val="24"/>
          <w:szCs w:val="24"/>
          <w:lang w:bidi="en-US"/>
        </w:rPr>
        <w:t xml:space="preserve">, </w:t>
      </w:r>
      <w:r w:rsidRPr="00920311">
        <w:rPr>
          <w:sz w:val="24"/>
          <w:szCs w:val="24"/>
          <w:lang w:val="en-US" w:bidi="en-US"/>
        </w:rPr>
        <w:t>which</w:t>
      </w:r>
      <w:r w:rsidRPr="00920311">
        <w:rPr>
          <w:sz w:val="24"/>
          <w:szCs w:val="24"/>
          <w:lang w:bidi="en-US"/>
        </w:rPr>
        <w:t xml:space="preserve">, </w:t>
      </w:r>
      <w:r w:rsidRPr="00920311">
        <w:rPr>
          <w:sz w:val="24"/>
          <w:szCs w:val="24"/>
          <w:lang w:val="en-US" w:bidi="en-US"/>
        </w:rPr>
        <w:t>that</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сложноподчинённые предложения с союзными словами </w:t>
      </w:r>
      <w:r w:rsidRPr="00920311">
        <w:rPr>
          <w:sz w:val="24"/>
          <w:szCs w:val="24"/>
          <w:lang w:val="en-US" w:bidi="en-US"/>
        </w:rPr>
        <w:t>whoever</w:t>
      </w:r>
      <w:r w:rsidRPr="00920311">
        <w:rPr>
          <w:sz w:val="24"/>
          <w:szCs w:val="24"/>
          <w:lang w:bidi="en-US"/>
        </w:rPr>
        <w:t xml:space="preserve">, </w:t>
      </w:r>
      <w:r w:rsidRPr="00920311">
        <w:rPr>
          <w:sz w:val="24"/>
          <w:szCs w:val="24"/>
          <w:lang w:val="en-US" w:bidi="en-US"/>
        </w:rPr>
        <w:t>whatever</w:t>
      </w:r>
      <w:r w:rsidRPr="00920311">
        <w:rPr>
          <w:sz w:val="24"/>
          <w:szCs w:val="24"/>
          <w:lang w:bidi="en-US"/>
        </w:rPr>
        <w:t xml:space="preserve">, </w:t>
      </w:r>
      <w:r w:rsidRPr="00920311">
        <w:rPr>
          <w:sz w:val="24"/>
          <w:szCs w:val="24"/>
          <w:lang w:val="en-US" w:bidi="en-US"/>
        </w:rPr>
        <w:t>however</w:t>
      </w:r>
      <w:r w:rsidRPr="00920311">
        <w:rPr>
          <w:sz w:val="24"/>
          <w:szCs w:val="24"/>
          <w:lang w:bidi="en-US"/>
        </w:rPr>
        <w:t xml:space="preserve">, </w:t>
      </w:r>
      <w:r w:rsidRPr="00920311">
        <w:rPr>
          <w:sz w:val="24"/>
          <w:szCs w:val="24"/>
          <w:lang w:val="en-US" w:bidi="en-US"/>
        </w:rPr>
        <w:t>whenever</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условные предложения с глаголами в изъявительном наклонении </w:t>
      </w:r>
      <w:r w:rsidRPr="00920311">
        <w:rPr>
          <w:sz w:val="24"/>
          <w:szCs w:val="24"/>
          <w:lang w:bidi="en-US"/>
        </w:rPr>
        <w:t>(</w:t>
      </w:r>
      <w:r w:rsidRPr="00920311">
        <w:rPr>
          <w:sz w:val="24"/>
          <w:szCs w:val="24"/>
          <w:lang w:val="en-US" w:bidi="en-US"/>
        </w:rPr>
        <w:t>Conditional</w:t>
      </w:r>
      <w:r w:rsidRPr="00920311">
        <w:rPr>
          <w:sz w:val="24"/>
          <w:szCs w:val="24"/>
          <w:lang w:bidi="en-US"/>
        </w:rPr>
        <w:t xml:space="preserve"> </w:t>
      </w:r>
      <w:r w:rsidRPr="00920311">
        <w:rPr>
          <w:sz w:val="24"/>
          <w:szCs w:val="24"/>
        </w:rPr>
        <w:t xml:space="preserve">0, </w:t>
      </w:r>
      <w:r w:rsidRPr="00920311">
        <w:rPr>
          <w:sz w:val="24"/>
          <w:szCs w:val="24"/>
          <w:lang w:val="en-US" w:bidi="en-US"/>
        </w:rPr>
        <w:t>Conditional</w:t>
      </w:r>
      <w:r w:rsidRPr="00920311">
        <w:rPr>
          <w:sz w:val="24"/>
          <w:szCs w:val="24"/>
          <w:lang w:bidi="en-US"/>
        </w:rPr>
        <w:t xml:space="preserve"> </w:t>
      </w:r>
      <w:r w:rsidRPr="00920311">
        <w:rPr>
          <w:sz w:val="24"/>
          <w:szCs w:val="24"/>
        </w:rPr>
        <w:t xml:space="preserve">I) и с глаголами в сослагательном наклонении </w:t>
      </w:r>
      <w:r w:rsidRPr="00920311">
        <w:rPr>
          <w:sz w:val="24"/>
          <w:szCs w:val="24"/>
          <w:lang w:bidi="en-US"/>
        </w:rPr>
        <w:t>(</w:t>
      </w:r>
      <w:r w:rsidRPr="00920311">
        <w:rPr>
          <w:sz w:val="24"/>
          <w:szCs w:val="24"/>
          <w:lang w:val="en-US" w:bidi="en-US"/>
        </w:rPr>
        <w:t>Conditional</w:t>
      </w:r>
      <w:r w:rsidRPr="00920311">
        <w:rPr>
          <w:sz w:val="24"/>
          <w:szCs w:val="24"/>
          <w:lang w:bidi="en-US"/>
        </w:rPr>
        <w:t xml:space="preserve"> </w:t>
      </w:r>
      <w:r w:rsidRPr="00920311">
        <w:rPr>
          <w:sz w:val="24"/>
          <w:szCs w:val="24"/>
        </w:rPr>
        <w:t>II);</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все</w:t>
      </w:r>
      <w:r w:rsidRPr="00920311">
        <w:rPr>
          <w:sz w:val="24"/>
          <w:szCs w:val="24"/>
          <w:lang w:val="en-US"/>
        </w:rPr>
        <w:t xml:space="preserve"> </w:t>
      </w:r>
      <w:r w:rsidRPr="00920311">
        <w:rPr>
          <w:sz w:val="24"/>
          <w:szCs w:val="24"/>
        </w:rPr>
        <w:t>типы</w:t>
      </w:r>
      <w:r w:rsidRPr="00920311">
        <w:rPr>
          <w:sz w:val="24"/>
          <w:szCs w:val="24"/>
          <w:lang w:val="en-US"/>
        </w:rPr>
        <w:t xml:space="preserve"> </w:t>
      </w:r>
      <w:r w:rsidRPr="00920311">
        <w:rPr>
          <w:sz w:val="24"/>
          <w:szCs w:val="24"/>
        </w:rPr>
        <w:t>вопросительных</w:t>
      </w:r>
      <w:r w:rsidRPr="00920311">
        <w:rPr>
          <w:sz w:val="24"/>
          <w:szCs w:val="24"/>
          <w:lang w:val="en-US"/>
        </w:rPr>
        <w:t xml:space="preserve"> </w:t>
      </w:r>
      <w:r w:rsidRPr="00920311">
        <w:rPr>
          <w:sz w:val="24"/>
          <w:szCs w:val="24"/>
        </w:rPr>
        <w:t>предложений</w:t>
      </w:r>
      <w:r w:rsidRPr="00920311">
        <w:rPr>
          <w:sz w:val="24"/>
          <w:szCs w:val="24"/>
          <w:lang w:val="en-US"/>
        </w:rPr>
        <w:t xml:space="preserve"> (</w:t>
      </w:r>
      <w:r w:rsidRPr="00920311">
        <w:rPr>
          <w:sz w:val="24"/>
          <w:szCs w:val="24"/>
        </w:rPr>
        <w:t>общий</w:t>
      </w:r>
      <w:r w:rsidRPr="00920311">
        <w:rPr>
          <w:sz w:val="24"/>
          <w:szCs w:val="24"/>
          <w:lang w:val="en-US"/>
        </w:rPr>
        <w:t xml:space="preserve">, </w:t>
      </w:r>
      <w:r w:rsidRPr="00920311">
        <w:rPr>
          <w:sz w:val="24"/>
          <w:szCs w:val="24"/>
        </w:rPr>
        <w:t>специальный</w:t>
      </w:r>
      <w:r w:rsidRPr="00920311">
        <w:rPr>
          <w:sz w:val="24"/>
          <w:szCs w:val="24"/>
          <w:lang w:val="en-US"/>
        </w:rPr>
        <w:t xml:space="preserve">, </w:t>
      </w:r>
      <w:r w:rsidRPr="00920311">
        <w:rPr>
          <w:sz w:val="24"/>
          <w:szCs w:val="24"/>
        </w:rPr>
        <w:t>альтернативный</w:t>
      </w:r>
      <w:r w:rsidRPr="00920311">
        <w:rPr>
          <w:sz w:val="24"/>
          <w:szCs w:val="24"/>
          <w:lang w:val="en-US"/>
        </w:rPr>
        <w:t xml:space="preserve">, </w:t>
      </w:r>
      <w:r w:rsidRPr="00920311">
        <w:rPr>
          <w:sz w:val="24"/>
          <w:szCs w:val="24"/>
        </w:rPr>
        <w:t>разделительный</w:t>
      </w:r>
      <w:r w:rsidRPr="00920311">
        <w:rPr>
          <w:sz w:val="24"/>
          <w:szCs w:val="24"/>
          <w:lang w:val="en-US"/>
        </w:rPr>
        <w:t xml:space="preserve"> </w:t>
      </w:r>
      <w:r w:rsidRPr="00920311">
        <w:rPr>
          <w:sz w:val="24"/>
          <w:szCs w:val="24"/>
        </w:rPr>
        <w:t>вопросы</w:t>
      </w:r>
      <w:r w:rsidRPr="00920311">
        <w:rPr>
          <w:sz w:val="24"/>
          <w:szCs w:val="24"/>
          <w:lang w:val="en-US"/>
        </w:rPr>
        <w:t xml:space="preserve"> </w:t>
      </w:r>
      <w:r w:rsidRPr="00920311">
        <w:rPr>
          <w:sz w:val="24"/>
          <w:szCs w:val="24"/>
        </w:rPr>
        <w:t>в</w:t>
      </w:r>
      <w:r w:rsidRPr="00920311">
        <w:rPr>
          <w:sz w:val="24"/>
          <w:szCs w:val="24"/>
          <w:lang w:val="en-US"/>
        </w:rPr>
        <w:t xml:space="preserve"> </w:t>
      </w:r>
      <w:r w:rsidRPr="00920311">
        <w:rPr>
          <w:sz w:val="24"/>
          <w:szCs w:val="24"/>
          <w:lang w:val="en-US" w:bidi="en-US"/>
        </w:rPr>
        <w:t>Present/Past/Future Simple Tense, Present/Past Continuous Tense, Present/Past Perfect Tense, Present Perfect Continuous Tense);</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406C32" w:rsidRPr="00920311" w:rsidRDefault="00406C32" w:rsidP="00212137">
      <w:pPr>
        <w:pStyle w:val="25"/>
        <w:shd w:val="clear" w:color="auto" w:fill="auto"/>
        <w:spacing w:line="240" w:lineRule="auto"/>
        <w:ind w:firstLine="720"/>
        <w:rPr>
          <w:sz w:val="24"/>
          <w:szCs w:val="24"/>
        </w:rPr>
      </w:pPr>
      <w:r w:rsidRPr="00920311">
        <w:rPr>
          <w:sz w:val="24"/>
          <w:szCs w:val="24"/>
        </w:rPr>
        <w:t xml:space="preserve">модальные глаголы в косвенной речи в настоящем и прошедшем времени; предложения с конструкциями </w:t>
      </w:r>
      <w:r w:rsidRPr="00920311">
        <w:rPr>
          <w:sz w:val="24"/>
          <w:szCs w:val="24"/>
          <w:lang w:val="en-US" w:bidi="en-US"/>
        </w:rPr>
        <w:t>as</w:t>
      </w:r>
      <w:r w:rsidRPr="00920311">
        <w:rPr>
          <w:sz w:val="24"/>
          <w:szCs w:val="24"/>
          <w:lang w:bidi="en-US"/>
        </w:rPr>
        <w:t xml:space="preserve"> </w:t>
      </w:r>
      <w:r w:rsidRPr="00920311">
        <w:rPr>
          <w:sz w:val="24"/>
          <w:szCs w:val="24"/>
        </w:rPr>
        <w:t xml:space="preserve">... </w:t>
      </w:r>
      <w:r w:rsidRPr="00920311">
        <w:rPr>
          <w:sz w:val="24"/>
          <w:szCs w:val="24"/>
          <w:lang w:val="en-US" w:bidi="en-US"/>
        </w:rPr>
        <w:t>as</w:t>
      </w:r>
      <w:r w:rsidRPr="00920311">
        <w:rPr>
          <w:sz w:val="24"/>
          <w:szCs w:val="24"/>
          <w:lang w:bidi="en-US"/>
        </w:rPr>
        <w:t xml:space="preserve">, </w:t>
      </w:r>
      <w:r w:rsidRPr="00920311">
        <w:rPr>
          <w:sz w:val="24"/>
          <w:szCs w:val="24"/>
          <w:lang w:val="en-US" w:bidi="en-US"/>
        </w:rPr>
        <w:t>not</w:t>
      </w:r>
      <w:r w:rsidRPr="00920311">
        <w:rPr>
          <w:sz w:val="24"/>
          <w:szCs w:val="24"/>
          <w:lang w:bidi="en-US"/>
        </w:rPr>
        <w:t xml:space="preserve"> </w:t>
      </w:r>
      <w:r w:rsidRPr="00920311">
        <w:rPr>
          <w:sz w:val="24"/>
          <w:szCs w:val="24"/>
          <w:lang w:val="en-US" w:bidi="en-US"/>
        </w:rPr>
        <w:t>so</w:t>
      </w:r>
      <w:r w:rsidRPr="00920311">
        <w:rPr>
          <w:sz w:val="24"/>
          <w:szCs w:val="24"/>
          <w:lang w:bidi="en-US"/>
        </w:rPr>
        <w:t xml:space="preserve"> </w:t>
      </w:r>
      <w:r w:rsidRPr="00920311">
        <w:rPr>
          <w:sz w:val="24"/>
          <w:szCs w:val="24"/>
        </w:rPr>
        <w:t xml:space="preserve">... </w:t>
      </w:r>
      <w:r w:rsidRPr="00920311">
        <w:rPr>
          <w:sz w:val="24"/>
          <w:szCs w:val="24"/>
          <w:lang w:val="en-US" w:bidi="en-US"/>
        </w:rPr>
        <w:t>as</w:t>
      </w:r>
      <w:r w:rsidRPr="00920311">
        <w:rPr>
          <w:sz w:val="24"/>
          <w:szCs w:val="24"/>
          <w:lang w:bidi="en-US"/>
        </w:rPr>
        <w:t xml:space="preserve">, </w:t>
      </w:r>
      <w:r w:rsidRPr="00920311">
        <w:rPr>
          <w:sz w:val="24"/>
          <w:szCs w:val="24"/>
          <w:lang w:val="en-US" w:bidi="en-US"/>
        </w:rPr>
        <w:t>both</w:t>
      </w:r>
      <w:r w:rsidRPr="00920311">
        <w:rPr>
          <w:sz w:val="24"/>
          <w:szCs w:val="24"/>
          <w:lang w:bidi="en-US"/>
        </w:rPr>
        <w:t xml:space="preserve"> ... </w:t>
      </w:r>
      <w:r w:rsidRPr="00920311">
        <w:rPr>
          <w:sz w:val="24"/>
          <w:szCs w:val="24"/>
          <w:lang w:val="en-US" w:bidi="en-US"/>
        </w:rPr>
        <w:t>and</w:t>
      </w:r>
      <w:r w:rsidRPr="00920311">
        <w:rPr>
          <w:sz w:val="24"/>
          <w:szCs w:val="24"/>
          <w:lang w:bidi="en-US"/>
        </w:rPr>
        <w:t xml:space="preserve"> ..., </w:t>
      </w:r>
      <w:r w:rsidRPr="00920311">
        <w:rPr>
          <w:sz w:val="24"/>
          <w:szCs w:val="24"/>
          <w:lang w:val="en-US" w:bidi="en-US"/>
        </w:rPr>
        <w:t>either</w:t>
      </w:r>
      <w:r w:rsidRPr="00920311">
        <w:rPr>
          <w:sz w:val="24"/>
          <w:szCs w:val="24"/>
          <w:lang w:bidi="en-US"/>
        </w:rPr>
        <w:t xml:space="preserve"> ... </w:t>
      </w:r>
      <w:r w:rsidRPr="00920311">
        <w:rPr>
          <w:sz w:val="24"/>
          <w:szCs w:val="24"/>
          <w:lang w:val="en-US" w:bidi="en-US"/>
        </w:rPr>
        <w:t>or</w:t>
      </w:r>
      <w:r w:rsidRPr="00920311">
        <w:rPr>
          <w:sz w:val="24"/>
          <w:szCs w:val="24"/>
          <w:lang w:bidi="en-US"/>
        </w:rPr>
        <w:t xml:space="preserve">, </w:t>
      </w:r>
      <w:r w:rsidRPr="00920311">
        <w:rPr>
          <w:sz w:val="24"/>
          <w:szCs w:val="24"/>
          <w:lang w:val="en-US" w:bidi="en-US"/>
        </w:rPr>
        <w:t>neither</w:t>
      </w:r>
      <w:r w:rsidRPr="00920311">
        <w:rPr>
          <w:sz w:val="24"/>
          <w:szCs w:val="24"/>
          <w:lang w:bidi="en-US"/>
        </w:rPr>
        <w:t xml:space="preserve"> ... </w:t>
      </w:r>
      <w:r w:rsidRPr="00920311">
        <w:rPr>
          <w:sz w:val="24"/>
          <w:szCs w:val="24"/>
          <w:lang w:val="en-US" w:bidi="en-US"/>
        </w:rPr>
        <w:t>nor</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предложения с </w:t>
      </w:r>
      <w:r w:rsidRPr="00920311">
        <w:rPr>
          <w:sz w:val="24"/>
          <w:szCs w:val="24"/>
          <w:lang w:val="en-US" w:bidi="en-US"/>
        </w:rPr>
        <w:t>I</w:t>
      </w:r>
      <w:r w:rsidRPr="00920311">
        <w:rPr>
          <w:sz w:val="24"/>
          <w:szCs w:val="24"/>
          <w:lang w:bidi="en-US"/>
        </w:rPr>
        <w:t xml:space="preserve"> </w:t>
      </w:r>
      <w:r w:rsidRPr="00920311">
        <w:rPr>
          <w:sz w:val="24"/>
          <w:szCs w:val="24"/>
          <w:lang w:val="en-US" w:bidi="en-US"/>
        </w:rPr>
        <w:t>wish</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конструкции с глаголами на </w:t>
      </w:r>
      <w:r w:rsidRPr="00920311">
        <w:rPr>
          <w:sz w:val="24"/>
          <w:szCs w:val="24"/>
          <w:lang w:bidi="en-US"/>
        </w:rPr>
        <w:t>-</w:t>
      </w:r>
      <w:r w:rsidRPr="00920311">
        <w:rPr>
          <w:sz w:val="24"/>
          <w:szCs w:val="24"/>
          <w:lang w:val="en-US" w:bidi="en-US"/>
        </w:rPr>
        <w:t>ing</w:t>
      </w:r>
      <w:r w:rsidRPr="00920311">
        <w:rPr>
          <w:sz w:val="24"/>
          <w:szCs w:val="24"/>
          <w:lang w:bidi="en-US"/>
        </w:rPr>
        <w:t xml:space="preserve">: </w:t>
      </w:r>
      <w:r w:rsidRPr="00920311">
        <w:rPr>
          <w:sz w:val="24"/>
          <w:szCs w:val="24"/>
          <w:lang w:val="en-US" w:bidi="en-US"/>
        </w:rPr>
        <w:t>to</w:t>
      </w:r>
      <w:r w:rsidRPr="00920311">
        <w:rPr>
          <w:sz w:val="24"/>
          <w:szCs w:val="24"/>
          <w:lang w:bidi="en-US"/>
        </w:rPr>
        <w:t xml:space="preserve"> </w:t>
      </w:r>
      <w:r w:rsidRPr="00920311">
        <w:rPr>
          <w:sz w:val="24"/>
          <w:szCs w:val="24"/>
          <w:lang w:val="en-US" w:bidi="en-US"/>
        </w:rPr>
        <w:t>love</w:t>
      </w:r>
      <w:r w:rsidRPr="00920311">
        <w:rPr>
          <w:sz w:val="24"/>
          <w:szCs w:val="24"/>
          <w:lang w:bidi="en-US"/>
        </w:rPr>
        <w:t>/</w:t>
      </w:r>
      <w:r w:rsidRPr="00920311">
        <w:rPr>
          <w:sz w:val="24"/>
          <w:szCs w:val="24"/>
          <w:lang w:val="en-US" w:bidi="en-US"/>
        </w:rPr>
        <w:t>hate</w:t>
      </w:r>
      <w:r w:rsidRPr="00920311">
        <w:rPr>
          <w:sz w:val="24"/>
          <w:szCs w:val="24"/>
          <w:lang w:bidi="en-US"/>
        </w:rPr>
        <w:t xml:space="preserve"> </w:t>
      </w:r>
      <w:r w:rsidRPr="00920311">
        <w:rPr>
          <w:sz w:val="24"/>
          <w:szCs w:val="24"/>
          <w:lang w:val="en-US" w:bidi="en-US"/>
        </w:rPr>
        <w:t>doing</w:t>
      </w:r>
      <w:r w:rsidRPr="00920311">
        <w:rPr>
          <w:sz w:val="24"/>
          <w:szCs w:val="24"/>
          <w:lang w:bidi="en-US"/>
        </w:rPr>
        <w:t xml:space="preserve"> </w:t>
      </w:r>
      <w:r w:rsidRPr="00920311">
        <w:rPr>
          <w:sz w:val="24"/>
          <w:szCs w:val="24"/>
          <w:lang w:val="en-US" w:bidi="en-US"/>
        </w:rPr>
        <w:t>smth</w:t>
      </w:r>
      <w:r w:rsidRPr="00920311">
        <w:rPr>
          <w:sz w:val="24"/>
          <w:szCs w:val="24"/>
          <w:lang w:bidi="en-US"/>
        </w:rPr>
        <w:t>;</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конструкции</w:t>
      </w:r>
      <w:r w:rsidRPr="00920311">
        <w:rPr>
          <w:sz w:val="24"/>
          <w:szCs w:val="24"/>
          <w:lang w:val="en-US"/>
        </w:rPr>
        <w:t xml:space="preserve"> </w:t>
      </w:r>
      <w:r w:rsidRPr="00920311">
        <w:rPr>
          <w:sz w:val="24"/>
          <w:szCs w:val="24"/>
        </w:rPr>
        <w:t>с</w:t>
      </w:r>
      <w:r w:rsidRPr="00920311">
        <w:rPr>
          <w:sz w:val="24"/>
          <w:szCs w:val="24"/>
          <w:lang w:val="en-US"/>
        </w:rPr>
        <w:t xml:space="preserve"> </w:t>
      </w:r>
      <w:r w:rsidRPr="00920311">
        <w:rPr>
          <w:sz w:val="24"/>
          <w:szCs w:val="24"/>
        </w:rPr>
        <w:t>глаголами</w:t>
      </w:r>
      <w:r w:rsidRPr="00920311">
        <w:rPr>
          <w:sz w:val="24"/>
          <w:szCs w:val="24"/>
          <w:lang w:val="en-US"/>
        </w:rPr>
        <w:t xml:space="preserve"> </w:t>
      </w:r>
      <w:r w:rsidRPr="00920311">
        <w:rPr>
          <w:sz w:val="24"/>
          <w:szCs w:val="24"/>
          <w:lang w:val="en-US" w:bidi="en-US"/>
        </w:rPr>
        <w:t xml:space="preserve">to stop, to remember, to forget </w:t>
      </w:r>
      <w:r w:rsidRPr="00920311">
        <w:rPr>
          <w:sz w:val="24"/>
          <w:szCs w:val="24"/>
          <w:lang w:val="en-US"/>
        </w:rPr>
        <w:t>(</w:t>
      </w:r>
      <w:r w:rsidRPr="00920311">
        <w:rPr>
          <w:sz w:val="24"/>
          <w:szCs w:val="24"/>
        </w:rPr>
        <w:t>разница</w:t>
      </w:r>
      <w:r w:rsidRPr="00920311">
        <w:rPr>
          <w:sz w:val="24"/>
          <w:szCs w:val="24"/>
          <w:lang w:val="en-US"/>
        </w:rPr>
        <w:t xml:space="preserve"> </w:t>
      </w:r>
      <w:r w:rsidRPr="00920311">
        <w:rPr>
          <w:sz w:val="24"/>
          <w:szCs w:val="24"/>
        </w:rPr>
        <w:t>в</w:t>
      </w:r>
      <w:r w:rsidRPr="00920311">
        <w:rPr>
          <w:sz w:val="24"/>
          <w:szCs w:val="24"/>
          <w:lang w:val="en-US"/>
        </w:rPr>
        <w:t xml:space="preserve"> </w:t>
      </w:r>
      <w:r w:rsidRPr="00920311">
        <w:rPr>
          <w:sz w:val="24"/>
          <w:szCs w:val="24"/>
        </w:rPr>
        <w:t>значении</w:t>
      </w:r>
      <w:r w:rsidRPr="00920311">
        <w:rPr>
          <w:sz w:val="24"/>
          <w:szCs w:val="24"/>
          <w:lang w:val="en-US"/>
        </w:rPr>
        <w:t xml:space="preserve"> </w:t>
      </w:r>
      <w:r w:rsidRPr="00920311">
        <w:rPr>
          <w:sz w:val="24"/>
          <w:szCs w:val="24"/>
          <w:lang w:val="en-US" w:bidi="en-US"/>
        </w:rPr>
        <w:t xml:space="preserve">to stop doing smth </w:t>
      </w:r>
      <w:r w:rsidRPr="00920311">
        <w:rPr>
          <w:sz w:val="24"/>
          <w:szCs w:val="24"/>
        </w:rPr>
        <w:t>и</w:t>
      </w:r>
      <w:r w:rsidRPr="00920311">
        <w:rPr>
          <w:sz w:val="24"/>
          <w:szCs w:val="24"/>
          <w:lang w:val="en-US"/>
        </w:rPr>
        <w:t xml:space="preserve"> </w:t>
      </w:r>
      <w:r w:rsidRPr="00920311">
        <w:rPr>
          <w:sz w:val="24"/>
          <w:szCs w:val="24"/>
          <w:lang w:val="en-US" w:bidi="en-US"/>
        </w:rPr>
        <w:t>to stop to do smth);</w:t>
      </w:r>
    </w:p>
    <w:p w:rsidR="00406C32" w:rsidRPr="00920311" w:rsidRDefault="00406C32" w:rsidP="00212137">
      <w:pPr>
        <w:pStyle w:val="25"/>
        <w:shd w:val="clear" w:color="auto" w:fill="auto"/>
        <w:spacing w:line="240" w:lineRule="auto"/>
        <w:ind w:firstLine="720"/>
        <w:rPr>
          <w:sz w:val="24"/>
          <w:szCs w:val="24"/>
          <w:lang w:val="en-US"/>
        </w:rPr>
      </w:pPr>
      <w:r w:rsidRPr="00920311">
        <w:rPr>
          <w:sz w:val="24"/>
          <w:szCs w:val="24"/>
        </w:rPr>
        <w:t>конструкция</w:t>
      </w:r>
      <w:r w:rsidRPr="00920311">
        <w:rPr>
          <w:sz w:val="24"/>
          <w:szCs w:val="24"/>
          <w:lang w:val="en-US"/>
        </w:rPr>
        <w:t xml:space="preserve"> </w:t>
      </w:r>
      <w:r w:rsidRPr="00920311">
        <w:rPr>
          <w:sz w:val="24"/>
          <w:szCs w:val="24"/>
          <w:lang w:val="en-US" w:bidi="en-US"/>
        </w:rPr>
        <w:t xml:space="preserve">It takes me ... to do smth; </w:t>
      </w:r>
      <w:r w:rsidRPr="00920311">
        <w:rPr>
          <w:sz w:val="24"/>
          <w:szCs w:val="24"/>
        </w:rPr>
        <w:t>конструкция</w:t>
      </w:r>
      <w:r w:rsidRPr="00920311">
        <w:rPr>
          <w:sz w:val="24"/>
          <w:szCs w:val="24"/>
          <w:lang w:val="en-US"/>
        </w:rPr>
        <w:t xml:space="preserve"> </w:t>
      </w:r>
      <w:r w:rsidRPr="00920311">
        <w:rPr>
          <w:sz w:val="24"/>
          <w:szCs w:val="24"/>
          <w:lang w:val="en-US" w:bidi="en-US"/>
        </w:rPr>
        <w:t xml:space="preserve">used to + </w:t>
      </w:r>
      <w:r w:rsidRPr="00920311">
        <w:rPr>
          <w:sz w:val="24"/>
          <w:szCs w:val="24"/>
        </w:rPr>
        <w:t>инфинитив</w:t>
      </w:r>
      <w:r w:rsidRPr="00920311">
        <w:rPr>
          <w:sz w:val="24"/>
          <w:szCs w:val="24"/>
          <w:lang w:val="en-US"/>
        </w:rPr>
        <w:t xml:space="preserve"> </w:t>
      </w:r>
      <w:r w:rsidRPr="00920311">
        <w:rPr>
          <w:sz w:val="24"/>
          <w:szCs w:val="24"/>
        </w:rPr>
        <w:t>глагола</w:t>
      </w:r>
      <w:r w:rsidRPr="00920311">
        <w:rPr>
          <w:sz w:val="24"/>
          <w:szCs w:val="24"/>
          <w:lang w:val="en-US"/>
        </w:rPr>
        <w:t xml:space="preserve">; </w:t>
      </w:r>
      <w:r w:rsidRPr="00920311">
        <w:rPr>
          <w:sz w:val="24"/>
          <w:szCs w:val="24"/>
        </w:rPr>
        <w:t>конструкции</w:t>
      </w:r>
      <w:r w:rsidRPr="00920311">
        <w:rPr>
          <w:sz w:val="24"/>
          <w:szCs w:val="24"/>
          <w:lang w:val="en-US"/>
        </w:rPr>
        <w:t xml:space="preserve"> </w:t>
      </w:r>
      <w:r w:rsidRPr="00920311">
        <w:rPr>
          <w:sz w:val="24"/>
          <w:szCs w:val="24"/>
          <w:lang w:val="en-US" w:bidi="en-US"/>
        </w:rPr>
        <w:t xml:space="preserve">be/get used to smth, be/get used to doing smth; </w:t>
      </w:r>
      <w:r w:rsidRPr="00920311">
        <w:rPr>
          <w:sz w:val="24"/>
          <w:szCs w:val="24"/>
        </w:rPr>
        <w:t>конструкции</w:t>
      </w:r>
      <w:r w:rsidRPr="00920311">
        <w:rPr>
          <w:sz w:val="24"/>
          <w:szCs w:val="24"/>
          <w:lang w:val="en-US"/>
        </w:rPr>
        <w:t xml:space="preserve"> </w:t>
      </w:r>
      <w:r w:rsidRPr="00920311">
        <w:rPr>
          <w:sz w:val="24"/>
          <w:szCs w:val="24"/>
          <w:lang w:val="en-US" w:bidi="en-US"/>
        </w:rPr>
        <w:t xml:space="preserve">I prefer, I’d prefer, I’d rather prefer, </w:t>
      </w:r>
      <w:r w:rsidRPr="00920311">
        <w:rPr>
          <w:sz w:val="24"/>
          <w:szCs w:val="24"/>
        </w:rPr>
        <w:t>выражающие</w:t>
      </w:r>
      <w:r w:rsidRPr="00920311">
        <w:rPr>
          <w:sz w:val="24"/>
          <w:szCs w:val="24"/>
          <w:lang w:val="en-US"/>
        </w:rPr>
        <w:t xml:space="preserve"> </w:t>
      </w:r>
      <w:r w:rsidRPr="00920311">
        <w:rPr>
          <w:sz w:val="24"/>
          <w:szCs w:val="24"/>
        </w:rPr>
        <w:t>предпочтение</w:t>
      </w:r>
      <w:r w:rsidRPr="00920311">
        <w:rPr>
          <w:sz w:val="24"/>
          <w:szCs w:val="24"/>
          <w:lang w:val="en-US"/>
        </w:rPr>
        <w:t xml:space="preserve">, </w:t>
      </w:r>
      <w:r w:rsidRPr="00920311">
        <w:rPr>
          <w:sz w:val="24"/>
          <w:szCs w:val="24"/>
        </w:rPr>
        <w:t>а</w:t>
      </w:r>
      <w:r w:rsidRPr="00920311">
        <w:rPr>
          <w:sz w:val="24"/>
          <w:szCs w:val="24"/>
          <w:lang w:val="en-US"/>
        </w:rPr>
        <w:t xml:space="preserve"> </w:t>
      </w:r>
      <w:r w:rsidRPr="00920311">
        <w:rPr>
          <w:sz w:val="24"/>
          <w:szCs w:val="24"/>
        </w:rPr>
        <w:t>также</w:t>
      </w:r>
      <w:r w:rsidRPr="00920311">
        <w:rPr>
          <w:sz w:val="24"/>
          <w:szCs w:val="24"/>
          <w:lang w:val="en-US"/>
        </w:rPr>
        <w:t xml:space="preserve"> </w:t>
      </w:r>
      <w:r w:rsidRPr="00920311">
        <w:rPr>
          <w:sz w:val="24"/>
          <w:szCs w:val="24"/>
        </w:rPr>
        <w:t>конструкций</w:t>
      </w:r>
      <w:r w:rsidRPr="00920311">
        <w:rPr>
          <w:sz w:val="24"/>
          <w:szCs w:val="24"/>
          <w:lang w:val="en-US"/>
        </w:rPr>
        <w:t xml:space="preserve"> </w:t>
      </w:r>
      <w:r w:rsidRPr="00920311">
        <w:rPr>
          <w:sz w:val="24"/>
          <w:szCs w:val="24"/>
          <w:lang w:val="en-US" w:bidi="en-US"/>
        </w:rPr>
        <w:t>I’d rather, You’d better;</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подлежащее, выраженное собирательным существительным </w:t>
      </w:r>
      <w:r w:rsidRPr="00920311">
        <w:rPr>
          <w:sz w:val="24"/>
          <w:szCs w:val="24"/>
          <w:lang w:bidi="en-US"/>
        </w:rPr>
        <w:t>(</w:t>
      </w:r>
      <w:r w:rsidRPr="00920311">
        <w:rPr>
          <w:sz w:val="24"/>
          <w:szCs w:val="24"/>
          <w:lang w:val="en-US" w:bidi="en-US"/>
        </w:rPr>
        <w:t>family</w:t>
      </w:r>
      <w:r w:rsidRPr="00920311">
        <w:rPr>
          <w:sz w:val="24"/>
          <w:szCs w:val="24"/>
          <w:lang w:bidi="en-US"/>
        </w:rPr>
        <w:t xml:space="preserve">, </w:t>
      </w:r>
      <w:r w:rsidRPr="00920311">
        <w:rPr>
          <w:sz w:val="24"/>
          <w:szCs w:val="24"/>
          <w:lang w:val="en-US" w:bidi="en-US"/>
        </w:rPr>
        <w:t>police</w:t>
      </w:r>
      <w:r w:rsidRPr="00920311">
        <w:rPr>
          <w:sz w:val="24"/>
          <w:szCs w:val="24"/>
          <w:lang w:bidi="en-US"/>
        </w:rPr>
        <w:t xml:space="preserve">), </w:t>
      </w:r>
      <w:r w:rsidRPr="00920311">
        <w:rPr>
          <w:sz w:val="24"/>
          <w:szCs w:val="24"/>
        </w:rPr>
        <w:t>и его согласование со сказуемым;</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глаголы (правильные и неправильные) в видовременных формах действительного залога в изъявительном наклонении </w:t>
      </w:r>
      <w:r w:rsidRPr="00920311">
        <w:rPr>
          <w:sz w:val="24"/>
          <w:szCs w:val="24"/>
          <w:lang w:bidi="en-US"/>
        </w:rPr>
        <w:t>(</w:t>
      </w:r>
      <w:r w:rsidRPr="00920311">
        <w:rPr>
          <w:sz w:val="24"/>
          <w:szCs w:val="24"/>
          <w:lang w:val="en-US" w:bidi="en-US"/>
        </w:rPr>
        <w:t>Present</w:t>
      </w:r>
      <w:r w:rsidRPr="00920311">
        <w:rPr>
          <w:sz w:val="24"/>
          <w:szCs w:val="24"/>
          <w:lang w:bidi="en-US"/>
        </w:rPr>
        <w:t>/</w:t>
      </w:r>
      <w:r w:rsidRPr="00920311">
        <w:rPr>
          <w:sz w:val="24"/>
          <w:szCs w:val="24"/>
          <w:lang w:val="en-US" w:bidi="en-US"/>
        </w:rPr>
        <w:t>Past</w:t>
      </w:r>
      <w:r w:rsidRPr="00920311">
        <w:rPr>
          <w:sz w:val="24"/>
          <w:szCs w:val="24"/>
          <w:lang w:bidi="en-US"/>
        </w:rPr>
        <w:t>/</w:t>
      </w:r>
      <w:r w:rsidRPr="00920311">
        <w:rPr>
          <w:sz w:val="24"/>
          <w:szCs w:val="24"/>
          <w:lang w:val="en-US" w:bidi="en-US"/>
        </w:rPr>
        <w:t>Future</w:t>
      </w:r>
      <w:r w:rsidRPr="00920311">
        <w:rPr>
          <w:sz w:val="24"/>
          <w:szCs w:val="24"/>
          <w:lang w:bidi="en-US"/>
        </w:rPr>
        <w:t xml:space="preserve"> </w:t>
      </w:r>
      <w:r w:rsidRPr="00920311">
        <w:rPr>
          <w:sz w:val="24"/>
          <w:szCs w:val="24"/>
          <w:lang w:val="en-US" w:bidi="en-US"/>
        </w:rPr>
        <w:t>Simple</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lang w:val="en-US" w:bidi="en-US"/>
        </w:rPr>
        <w:t>Present</w:t>
      </w:r>
      <w:r w:rsidRPr="00920311">
        <w:rPr>
          <w:sz w:val="24"/>
          <w:szCs w:val="24"/>
          <w:lang w:bidi="en-US"/>
        </w:rPr>
        <w:t>/</w:t>
      </w:r>
      <w:r w:rsidRPr="00920311">
        <w:rPr>
          <w:sz w:val="24"/>
          <w:szCs w:val="24"/>
          <w:lang w:val="en-US" w:bidi="en-US"/>
        </w:rPr>
        <w:t>Past</w:t>
      </w:r>
      <w:r w:rsidRPr="00920311">
        <w:rPr>
          <w:sz w:val="24"/>
          <w:szCs w:val="24"/>
          <w:lang w:bidi="en-US"/>
        </w:rPr>
        <w:t>/</w:t>
      </w:r>
      <w:r w:rsidRPr="00920311">
        <w:rPr>
          <w:sz w:val="24"/>
          <w:szCs w:val="24"/>
          <w:lang w:val="en-US" w:bidi="en-US"/>
        </w:rPr>
        <w:t>Future</w:t>
      </w:r>
      <w:r w:rsidRPr="00920311">
        <w:rPr>
          <w:sz w:val="24"/>
          <w:szCs w:val="24"/>
          <w:lang w:bidi="en-US"/>
        </w:rPr>
        <w:t xml:space="preserve"> </w:t>
      </w:r>
      <w:r w:rsidRPr="00920311">
        <w:rPr>
          <w:sz w:val="24"/>
          <w:szCs w:val="24"/>
          <w:lang w:val="en-US" w:bidi="en-US"/>
        </w:rPr>
        <w:t>Continuous</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lang w:val="en-US" w:bidi="en-US"/>
        </w:rPr>
        <w:t>Present</w:t>
      </w:r>
      <w:r w:rsidRPr="00920311">
        <w:rPr>
          <w:sz w:val="24"/>
          <w:szCs w:val="24"/>
          <w:lang w:bidi="en-US"/>
        </w:rPr>
        <w:t>/</w:t>
      </w:r>
      <w:r w:rsidRPr="00920311">
        <w:rPr>
          <w:sz w:val="24"/>
          <w:szCs w:val="24"/>
          <w:lang w:val="en-US" w:bidi="en-US"/>
        </w:rPr>
        <w:t>Past</w:t>
      </w:r>
      <w:r w:rsidRPr="00920311">
        <w:rPr>
          <w:sz w:val="24"/>
          <w:szCs w:val="24"/>
          <w:lang w:bidi="en-US"/>
        </w:rPr>
        <w:t xml:space="preserve"> </w:t>
      </w:r>
      <w:r w:rsidRPr="00920311">
        <w:rPr>
          <w:sz w:val="24"/>
          <w:szCs w:val="24"/>
          <w:lang w:val="en-US" w:bidi="en-US"/>
        </w:rPr>
        <w:t>Perfect</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lang w:val="en-US" w:bidi="en-US"/>
        </w:rPr>
        <w:t>Present</w:t>
      </w:r>
      <w:r w:rsidRPr="00920311">
        <w:rPr>
          <w:sz w:val="24"/>
          <w:szCs w:val="24"/>
          <w:lang w:bidi="en-US"/>
        </w:rPr>
        <w:t xml:space="preserve"> </w:t>
      </w:r>
      <w:r w:rsidRPr="00920311">
        <w:rPr>
          <w:sz w:val="24"/>
          <w:szCs w:val="24"/>
          <w:lang w:val="en-US" w:bidi="en-US"/>
        </w:rPr>
        <w:t>Perfect</w:t>
      </w:r>
      <w:r w:rsidRPr="00920311">
        <w:rPr>
          <w:sz w:val="24"/>
          <w:szCs w:val="24"/>
          <w:lang w:bidi="en-US"/>
        </w:rPr>
        <w:t xml:space="preserve"> </w:t>
      </w:r>
      <w:r w:rsidRPr="00920311">
        <w:rPr>
          <w:sz w:val="24"/>
          <w:szCs w:val="24"/>
          <w:lang w:val="en-US" w:bidi="en-US"/>
        </w:rPr>
        <w:t>Continuous</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lang w:val="en-US" w:bidi="en-US"/>
        </w:rPr>
        <w:t>Future</w:t>
      </w:r>
      <w:r w:rsidRPr="00920311">
        <w:rPr>
          <w:sz w:val="24"/>
          <w:szCs w:val="24"/>
          <w:lang w:bidi="en-US"/>
        </w:rPr>
        <w:t>-</w:t>
      </w:r>
      <w:r w:rsidRPr="00920311">
        <w:rPr>
          <w:sz w:val="24"/>
          <w:szCs w:val="24"/>
          <w:lang w:val="en-US" w:bidi="en-US"/>
        </w:rPr>
        <w:t>in</w:t>
      </w:r>
      <w:r w:rsidRPr="00920311">
        <w:rPr>
          <w:sz w:val="24"/>
          <w:szCs w:val="24"/>
          <w:lang w:bidi="en-US"/>
        </w:rPr>
        <w:t>-</w:t>
      </w:r>
      <w:r w:rsidRPr="00920311">
        <w:rPr>
          <w:sz w:val="24"/>
          <w:szCs w:val="24"/>
          <w:lang w:val="en-US" w:bidi="en-US"/>
        </w:rPr>
        <w:t>the</w:t>
      </w:r>
      <w:r w:rsidRPr="00920311">
        <w:rPr>
          <w:sz w:val="24"/>
          <w:szCs w:val="24"/>
          <w:lang w:bidi="en-US"/>
        </w:rPr>
        <w:t>-</w:t>
      </w:r>
      <w:r w:rsidRPr="00920311">
        <w:rPr>
          <w:sz w:val="24"/>
          <w:szCs w:val="24"/>
          <w:lang w:val="en-US" w:bidi="en-US"/>
        </w:rPr>
        <w:lastRenderedPageBreak/>
        <w:t>Past</w:t>
      </w:r>
      <w:r w:rsidRPr="00920311">
        <w:rPr>
          <w:sz w:val="24"/>
          <w:szCs w:val="24"/>
          <w:lang w:bidi="en-US"/>
        </w:rPr>
        <w:t xml:space="preserve"> </w:t>
      </w:r>
      <w:r w:rsidRPr="00920311">
        <w:rPr>
          <w:sz w:val="24"/>
          <w:szCs w:val="24"/>
          <w:lang w:val="en-US" w:bidi="en-US"/>
        </w:rPr>
        <w:t>Tense</w:t>
      </w:r>
      <w:r w:rsidRPr="00920311">
        <w:rPr>
          <w:sz w:val="24"/>
          <w:szCs w:val="24"/>
          <w:lang w:bidi="en-US"/>
        </w:rPr>
        <w:t xml:space="preserve">) </w:t>
      </w:r>
      <w:r w:rsidRPr="00920311">
        <w:rPr>
          <w:sz w:val="24"/>
          <w:szCs w:val="24"/>
        </w:rPr>
        <w:t>и наиболее употребительных формах</w:t>
      </w:r>
    </w:p>
    <w:p w:rsidR="00406C32" w:rsidRPr="00920311" w:rsidRDefault="00406C32" w:rsidP="00212137">
      <w:pPr>
        <w:pStyle w:val="25"/>
        <w:shd w:val="clear" w:color="auto" w:fill="auto"/>
        <w:spacing w:line="240" w:lineRule="auto"/>
        <w:ind w:firstLine="720"/>
        <w:rPr>
          <w:sz w:val="24"/>
          <w:szCs w:val="24"/>
          <w:lang w:val="en-US"/>
        </w:rPr>
      </w:pPr>
      <w:r w:rsidRPr="00920311">
        <w:rPr>
          <w:sz w:val="24"/>
          <w:szCs w:val="24"/>
        </w:rPr>
        <w:t>страдательного</w:t>
      </w:r>
      <w:r w:rsidRPr="00920311">
        <w:rPr>
          <w:sz w:val="24"/>
          <w:szCs w:val="24"/>
          <w:lang w:val="en-US"/>
        </w:rPr>
        <w:t xml:space="preserve"> </w:t>
      </w:r>
      <w:r w:rsidRPr="00920311">
        <w:rPr>
          <w:sz w:val="24"/>
          <w:szCs w:val="24"/>
        </w:rPr>
        <w:t>залога</w:t>
      </w:r>
      <w:r w:rsidRPr="00920311">
        <w:rPr>
          <w:sz w:val="24"/>
          <w:szCs w:val="24"/>
          <w:lang w:val="en-US"/>
        </w:rPr>
        <w:t xml:space="preserve"> </w:t>
      </w:r>
      <w:r w:rsidRPr="00920311">
        <w:rPr>
          <w:sz w:val="24"/>
          <w:szCs w:val="24"/>
          <w:lang w:val="en-US" w:bidi="en-US"/>
        </w:rPr>
        <w:t>(Present/Past Simple Passive, Present Perfect Passive);</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конструкция</w:t>
      </w:r>
      <w:r w:rsidRPr="00920311">
        <w:rPr>
          <w:sz w:val="24"/>
          <w:szCs w:val="24"/>
          <w:lang w:val="en-US"/>
        </w:rPr>
        <w:t xml:space="preserve"> </w:t>
      </w:r>
      <w:r w:rsidRPr="00920311">
        <w:rPr>
          <w:sz w:val="24"/>
          <w:szCs w:val="24"/>
          <w:lang w:val="en-US" w:bidi="en-US"/>
        </w:rPr>
        <w:t xml:space="preserve">to be going to, </w:t>
      </w:r>
      <w:r w:rsidRPr="00920311">
        <w:rPr>
          <w:sz w:val="24"/>
          <w:szCs w:val="24"/>
        </w:rPr>
        <w:t>формы</w:t>
      </w:r>
      <w:r w:rsidRPr="00920311">
        <w:rPr>
          <w:sz w:val="24"/>
          <w:szCs w:val="24"/>
          <w:lang w:val="en-US"/>
        </w:rPr>
        <w:t xml:space="preserve"> </w:t>
      </w:r>
      <w:r w:rsidRPr="00920311">
        <w:rPr>
          <w:sz w:val="24"/>
          <w:szCs w:val="24"/>
          <w:lang w:val="en-US" w:bidi="en-US"/>
        </w:rPr>
        <w:t xml:space="preserve">Future Simple Tense </w:t>
      </w:r>
      <w:r w:rsidRPr="00920311">
        <w:rPr>
          <w:sz w:val="24"/>
          <w:szCs w:val="24"/>
        </w:rPr>
        <w:t>и</w:t>
      </w:r>
      <w:r w:rsidRPr="00920311">
        <w:rPr>
          <w:sz w:val="24"/>
          <w:szCs w:val="24"/>
          <w:lang w:val="en-US"/>
        </w:rPr>
        <w:t xml:space="preserve"> </w:t>
      </w:r>
      <w:r w:rsidRPr="00920311">
        <w:rPr>
          <w:sz w:val="24"/>
          <w:szCs w:val="24"/>
          <w:lang w:val="en-US" w:bidi="en-US"/>
        </w:rPr>
        <w:t xml:space="preserve">Present Continuous Tense </w:t>
      </w:r>
      <w:r w:rsidRPr="00920311">
        <w:rPr>
          <w:sz w:val="24"/>
          <w:szCs w:val="24"/>
        </w:rPr>
        <w:t>для</w:t>
      </w:r>
      <w:r w:rsidRPr="00920311">
        <w:rPr>
          <w:sz w:val="24"/>
          <w:szCs w:val="24"/>
          <w:lang w:val="en-US"/>
        </w:rPr>
        <w:t xml:space="preserve"> </w:t>
      </w:r>
      <w:r w:rsidRPr="00920311">
        <w:rPr>
          <w:sz w:val="24"/>
          <w:szCs w:val="24"/>
        </w:rPr>
        <w:t>выражения</w:t>
      </w:r>
      <w:r w:rsidRPr="00920311">
        <w:rPr>
          <w:sz w:val="24"/>
          <w:szCs w:val="24"/>
          <w:lang w:val="en-US"/>
        </w:rPr>
        <w:t xml:space="preserve"> </w:t>
      </w:r>
      <w:r w:rsidRPr="00920311">
        <w:rPr>
          <w:sz w:val="24"/>
          <w:szCs w:val="24"/>
        </w:rPr>
        <w:t>будущего</w:t>
      </w:r>
      <w:r w:rsidRPr="00920311">
        <w:rPr>
          <w:sz w:val="24"/>
          <w:szCs w:val="24"/>
          <w:lang w:val="en-US"/>
        </w:rPr>
        <w:t xml:space="preserve"> </w:t>
      </w:r>
      <w:r w:rsidRPr="00920311">
        <w:rPr>
          <w:sz w:val="24"/>
          <w:szCs w:val="24"/>
        </w:rPr>
        <w:t>действия</w:t>
      </w:r>
      <w:r w:rsidRPr="00920311">
        <w:rPr>
          <w:sz w:val="24"/>
          <w:szCs w:val="24"/>
          <w:lang w:val="en-US"/>
        </w:rPr>
        <w:t>;</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модальные</w:t>
      </w:r>
      <w:r w:rsidRPr="00920311">
        <w:rPr>
          <w:sz w:val="24"/>
          <w:szCs w:val="24"/>
          <w:lang w:val="en-US"/>
        </w:rPr>
        <w:t xml:space="preserve"> </w:t>
      </w:r>
      <w:r w:rsidRPr="00920311">
        <w:rPr>
          <w:sz w:val="24"/>
          <w:szCs w:val="24"/>
        </w:rPr>
        <w:t>глаголы</w:t>
      </w:r>
      <w:r w:rsidRPr="00920311">
        <w:rPr>
          <w:sz w:val="24"/>
          <w:szCs w:val="24"/>
          <w:lang w:val="en-US"/>
        </w:rPr>
        <w:t xml:space="preserve"> </w:t>
      </w:r>
      <w:r w:rsidRPr="00920311">
        <w:rPr>
          <w:sz w:val="24"/>
          <w:szCs w:val="24"/>
        </w:rPr>
        <w:t>и</w:t>
      </w:r>
      <w:r w:rsidRPr="00920311">
        <w:rPr>
          <w:sz w:val="24"/>
          <w:szCs w:val="24"/>
          <w:lang w:val="en-US"/>
        </w:rPr>
        <w:t xml:space="preserve"> </w:t>
      </w:r>
      <w:r w:rsidRPr="00920311">
        <w:rPr>
          <w:sz w:val="24"/>
          <w:szCs w:val="24"/>
        </w:rPr>
        <w:t>их</w:t>
      </w:r>
      <w:r w:rsidRPr="00920311">
        <w:rPr>
          <w:sz w:val="24"/>
          <w:szCs w:val="24"/>
          <w:lang w:val="en-US"/>
        </w:rPr>
        <w:t xml:space="preserve"> </w:t>
      </w:r>
      <w:r w:rsidRPr="00920311">
        <w:rPr>
          <w:sz w:val="24"/>
          <w:szCs w:val="24"/>
        </w:rPr>
        <w:t>эквиваленты</w:t>
      </w:r>
      <w:r w:rsidRPr="00920311">
        <w:rPr>
          <w:sz w:val="24"/>
          <w:szCs w:val="24"/>
          <w:lang w:val="en-US"/>
        </w:rPr>
        <w:t xml:space="preserve"> </w:t>
      </w:r>
      <w:r w:rsidRPr="00920311">
        <w:rPr>
          <w:sz w:val="24"/>
          <w:szCs w:val="24"/>
          <w:lang w:val="en-US" w:bidi="en-US"/>
        </w:rPr>
        <w:t>(can/be able to, could, must/have to, may, might, should, shall, would, will, need);</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неличные</w:t>
      </w:r>
      <w:r w:rsidRPr="00920311">
        <w:rPr>
          <w:sz w:val="24"/>
          <w:szCs w:val="24"/>
          <w:lang w:val="en-US"/>
        </w:rPr>
        <w:t xml:space="preserve"> </w:t>
      </w:r>
      <w:r w:rsidRPr="00920311">
        <w:rPr>
          <w:sz w:val="24"/>
          <w:szCs w:val="24"/>
        </w:rPr>
        <w:t>формы</w:t>
      </w:r>
      <w:r w:rsidRPr="00920311">
        <w:rPr>
          <w:sz w:val="24"/>
          <w:szCs w:val="24"/>
          <w:lang w:val="en-US"/>
        </w:rPr>
        <w:t xml:space="preserve"> </w:t>
      </w:r>
      <w:r w:rsidRPr="00920311">
        <w:rPr>
          <w:sz w:val="24"/>
          <w:szCs w:val="24"/>
        </w:rPr>
        <w:t>глагола</w:t>
      </w:r>
      <w:r w:rsidRPr="00920311">
        <w:rPr>
          <w:sz w:val="24"/>
          <w:szCs w:val="24"/>
          <w:lang w:val="en-US"/>
        </w:rPr>
        <w:t xml:space="preserve"> </w:t>
      </w:r>
      <w:r w:rsidRPr="00920311">
        <w:rPr>
          <w:sz w:val="24"/>
          <w:szCs w:val="24"/>
          <w:lang w:val="en-US" w:bidi="en-US"/>
        </w:rPr>
        <w:t xml:space="preserve">- </w:t>
      </w:r>
      <w:r w:rsidRPr="00920311">
        <w:rPr>
          <w:sz w:val="24"/>
          <w:szCs w:val="24"/>
        </w:rPr>
        <w:t>инфинитив</w:t>
      </w:r>
      <w:r w:rsidRPr="00920311">
        <w:rPr>
          <w:sz w:val="24"/>
          <w:szCs w:val="24"/>
          <w:lang w:val="en-US"/>
        </w:rPr>
        <w:t xml:space="preserve">, </w:t>
      </w:r>
      <w:r w:rsidRPr="00920311">
        <w:rPr>
          <w:sz w:val="24"/>
          <w:szCs w:val="24"/>
        </w:rPr>
        <w:t>герундий</w:t>
      </w:r>
      <w:r w:rsidRPr="00920311">
        <w:rPr>
          <w:sz w:val="24"/>
          <w:szCs w:val="24"/>
          <w:lang w:val="en-US"/>
        </w:rPr>
        <w:t xml:space="preserve">, </w:t>
      </w:r>
      <w:r w:rsidRPr="00920311">
        <w:rPr>
          <w:sz w:val="24"/>
          <w:szCs w:val="24"/>
        </w:rPr>
        <w:t>причастие</w:t>
      </w:r>
      <w:r w:rsidRPr="00920311">
        <w:rPr>
          <w:sz w:val="24"/>
          <w:szCs w:val="24"/>
          <w:lang w:val="en-US"/>
        </w:rPr>
        <w:t xml:space="preserve"> </w:t>
      </w:r>
      <w:r w:rsidRPr="00920311">
        <w:rPr>
          <w:sz w:val="24"/>
          <w:szCs w:val="24"/>
          <w:lang w:val="en-US" w:bidi="en-US"/>
        </w:rPr>
        <w:t xml:space="preserve">(Participle </w:t>
      </w:r>
      <w:r w:rsidRPr="00920311">
        <w:rPr>
          <w:sz w:val="24"/>
          <w:szCs w:val="24"/>
          <w:lang w:val="en-US"/>
        </w:rPr>
        <w:t xml:space="preserve">I </w:t>
      </w:r>
      <w:r w:rsidRPr="00920311">
        <w:rPr>
          <w:sz w:val="24"/>
          <w:szCs w:val="24"/>
        </w:rPr>
        <w:t>и</w:t>
      </w:r>
      <w:r w:rsidRPr="00920311">
        <w:rPr>
          <w:sz w:val="24"/>
          <w:szCs w:val="24"/>
          <w:lang w:val="en-US"/>
        </w:rPr>
        <w:t xml:space="preserve"> </w:t>
      </w:r>
      <w:r w:rsidRPr="00920311">
        <w:rPr>
          <w:sz w:val="24"/>
          <w:szCs w:val="24"/>
          <w:lang w:val="en-US" w:bidi="en-US"/>
        </w:rPr>
        <w:t xml:space="preserve">Participle </w:t>
      </w:r>
      <w:r w:rsidRPr="00920311">
        <w:rPr>
          <w:sz w:val="24"/>
          <w:szCs w:val="24"/>
          <w:lang w:val="en-US"/>
        </w:rPr>
        <w:t xml:space="preserve">II), </w:t>
      </w:r>
      <w:r w:rsidRPr="00920311">
        <w:rPr>
          <w:sz w:val="24"/>
          <w:szCs w:val="24"/>
        </w:rPr>
        <w:t>причастия</w:t>
      </w:r>
      <w:r w:rsidRPr="00920311">
        <w:rPr>
          <w:sz w:val="24"/>
          <w:szCs w:val="24"/>
          <w:lang w:val="en-US"/>
        </w:rPr>
        <w:t xml:space="preserve"> </w:t>
      </w:r>
      <w:r w:rsidRPr="00920311">
        <w:rPr>
          <w:sz w:val="24"/>
          <w:szCs w:val="24"/>
        </w:rPr>
        <w:t>в</w:t>
      </w:r>
      <w:r w:rsidRPr="00920311">
        <w:rPr>
          <w:sz w:val="24"/>
          <w:szCs w:val="24"/>
          <w:lang w:val="en-US"/>
        </w:rPr>
        <w:t xml:space="preserve"> </w:t>
      </w:r>
      <w:r w:rsidRPr="00920311">
        <w:rPr>
          <w:sz w:val="24"/>
          <w:szCs w:val="24"/>
        </w:rPr>
        <w:t>функции</w:t>
      </w:r>
      <w:r w:rsidRPr="00920311">
        <w:rPr>
          <w:sz w:val="24"/>
          <w:szCs w:val="24"/>
          <w:lang w:val="en-US"/>
        </w:rPr>
        <w:t xml:space="preserve"> </w:t>
      </w:r>
      <w:r w:rsidRPr="00920311">
        <w:rPr>
          <w:sz w:val="24"/>
          <w:szCs w:val="24"/>
        </w:rPr>
        <w:t>определения</w:t>
      </w:r>
      <w:r w:rsidRPr="00920311">
        <w:rPr>
          <w:sz w:val="24"/>
          <w:szCs w:val="24"/>
          <w:lang w:val="en-US"/>
        </w:rPr>
        <w:t xml:space="preserve"> </w:t>
      </w:r>
      <w:r w:rsidRPr="00920311">
        <w:rPr>
          <w:sz w:val="24"/>
          <w:szCs w:val="24"/>
          <w:lang w:val="en-US" w:bidi="en-US"/>
        </w:rPr>
        <w:t xml:space="preserve">(Participle </w:t>
      </w:r>
      <w:r w:rsidRPr="00920311">
        <w:rPr>
          <w:sz w:val="24"/>
          <w:szCs w:val="24"/>
          <w:lang w:val="en-US"/>
        </w:rPr>
        <w:t xml:space="preserve">I - </w:t>
      </w:r>
      <w:r w:rsidRPr="00920311">
        <w:rPr>
          <w:sz w:val="24"/>
          <w:szCs w:val="24"/>
          <w:lang w:val="en-US" w:bidi="en-US"/>
        </w:rPr>
        <w:t xml:space="preserve">a playing child, Participle </w:t>
      </w:r>
      <w:r w:rsidRPr="00920311">
        <w:rPr>
          <w:sz w:val="24"/>
          <w:szCs w:val="24"/>
          <w:lang w:val="en-US"/>
        </w:rPr>
        <w:t xml:space="preserve">II - </w:t>
      </w:r>
      <w:r w:rsidRPr="00920311">
        <w:rPr>
          <w:sz w:val="24"/>
          <w:szCs w:val="24"/>
          <w:lang w:val="en-US" w:bidi="en-US"/>
        </w:rPr>
        <w:t>a written text);</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определённый, неопределённый и нулевой артикли;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имена существительные во множественном числе, образованных по правилу, и исключения;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неисчисляемые имена существительные, имеющие форму только множественного числа;</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притяжательный падеж имён существительных;</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порядок следования нескольких прилагательных (мнение - размер - возраст - цвет - происхождение);</w:t>
      </w:r>
    </w:p>
    <w:p w:rsidR="00406C32" w:rsidRPr="00920311" w:rsidRDefault="00406C32" w:rsidP="00212137">
      <w:pPr>
        <w:pStyle w:val="25"/>
        <w:shd w:val="clear" w:color="auto" w:fill="auto"/>
        <w:spacing w:line="240" w:lineRule="auto"/>
        <w:ind w:firstLine="720"/>
        <w:jc w:val="both"/>
        <w:rPr>
          <w:sz w:val="24"/>
          <w:szCs w:val="24"/>
          <w:lang w:val="en-US"/>
        </w:rPr>
      </w:pPr>
      <w:r w:rsidRPr="00920311">
        <w:rPr>
          <w:sz w:val="24"/>
          <w:szCs w:val="24"/>
        </w:rPr>
        <w:t>слова</w:t>
      </w:r>
      <w:r w:rsidRPr="00920311">
        <w:rPr>
          <w:sz w:val="24"/>
          <w:szCs w:val="24"/>
          <w:lang w:val="en-US"/>
        </w:rPr>
        <w:t xml:space="preserve">, </w:t>
      </w:r>
      <w:r w:rsidRPr="00920311">
        <w:rPr>
          <w:sz w:val="24"/>
          <w:szCs w:val="24"/>
        </w:rPr>
        <w:t>выражающие</w:t>
      </w:r>
      <w:r w:rsidRPr="00920311">
        <w:rPr>
          <w:sz w:val="24"/>
          <w:szCs w:val="24"/>
          <w:lang w:val="en-US"/>
        </w:rPr>
        <w:t xml:space="preserve"> </w:t>
      </w:r>
      <w:r w:rsidRPr="00920311">
        <w:rPr>
          <w:sz w:val="24"/>
          <w:szCs w:val="24"/>
        </w:rPr>
        <w:t>количество</w:t>
      </w:r>
      <w:r w:rsidRPr="00920311">
        <w:rPr>
          <w:sz w:val="24"/>
          <w:szCs w:val="24"/>
          <w:lang w:val="en-US"/>
        </w:rPr>
        <w:t xml:space="preserve"> </w:t>
      </w:r>
      <w:r w:rsidRPr="00920311">
        <w:rPr>
          <w:sz w:val="24"/>
          <w:szCs w:val="24"/>
          <w:lang w:val="en-US" w:bidi="en-US"/>
        </w:rPr>
        <w:t>(many/much, little/a little, few</w:t>
      </w:r>
      <w:r w:rsidRPr="00920311">
        <w:rPr>
          <w:sz w:val="24"/>
          <w:szCs w:val="24"/>
          <w:lang w:val="en-US"/>
        </w:rPr>
        <w:t>/</w:t>
      </w:r>
      <w:r w:rsidRPr="00920311">
        <w:rPr>
          <w:sz w:val="24"/>
          <w:szCs w:val="24"/>
        </w:rPr>
        <w:t>а</w:t>
      </w:r>
      <w:r w:rsidRPr="00920311">
        <w:rPr>
          <w:sz w:val="24"/>
          <w:szCs w:val="24"/>
          <w:lang w:val="en-US"/>
        </w:rPr>
        <w:t xml:space="preserve"> </w:t>
      </w:r>
      <w:r w:rsidRPr="00920311">
        <w:rPr>
          <w:sz w:val="24"/>
          <w:szCs w:val="24"/>
          <w:lang w:val="en-US" w:bidi="en-US"/>
        </w:rPr>
        <w:t>few, a lot of);</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 xml:space="preserve">неопределённые местоимения и их производные, отрицательные местоимения попе, по и производные последнего </w:t>
      </w:r>
      <w:r w:rsidRPr="00920311">
        <w:rPr>
          <w:sz w:val="24"/>
          <w:szCs w:val="24"/>
          <w:lang w:bidi="en-US"/>
        </w:rPr>
        <w:t>(</w:t>
      </w:r>
      <w:r w:rsidRPr="00920311">
        <w:rPr>
          <w:sz w:val="24"/>
          <w:szCs w:val="24"/>
          <w:lang w:val="en-US" w:bidi="en-US"/>
        </w:rPr>
        <w:t>nobody</w:t>
      </w:r>
      <w:r w:rsidRPr="00920311">
        <w:rPr>
          <w:sz w:val="24"/>
          <w:szCs w:val="24"/>
          <w:lang w:bidi="en-US"/>
        </w:rPr>
        <w:t xml:space="preserve">, </w:t>
      </w:r>
      <w:r w:rsidRPr="00920311">
        <w:rPr>
          <w:sz w:val="24"/>
          <w:szCs w:val="24"/>
          <w:lang w:val="en-US" w:bidi="en-US"/>
        </w:rPr>
        <w:t>nothing</w:t>
      </w:r>
      <w:r w:rsidRPr="00920311">
        <w:rPr>
          <w:sz w:val="24"/>
          <w:szCs w:val="24"/>
          <w:lang w:bidi="en-US"/>
        </w:rPr>
        <w:t xml:space="preserve">, </w:t>
      </w:r>
      <w:r w:rsidRPr="00920311">
        <w:rPr>
          <w:sz w:val="24"/>
          <w:szCs w:val="24"/>
        </w:rPr>
        <w:t>и другие);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количественные и порядковые числительные;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предлоги места, времени, направления, предлоги, употребляемые с глаголами в страдательном залоге;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владеть социокультурными знаниями и умениями:</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проявлять уважение к иной культуре, соблюдать нормы вежливости в межкультурном общении;</w:t>
      </w:r>
    </w:p>
    <w:p w:rsidR="00406C32" w:rsidRPr="00920311" w:rsidRDefault="00406C32" w:rsidP="00212137">
      <w:pPr>
        <w:pStyle w:val="25"/>
        <w:shd w:val="clear" w:color="auto" w:fill="auto"/>
        <w:tabs>
          <w:tab w:val="left" w:pos="4222"/>
          <w:tab w:val="right" w:pos="9745"/>
        </w:tabs>
        <w:spacing w:line="240" w:lineRule="auto"/>
        <w:ind w:firstLine="720"/>
        <w:jc w:val="both"/>
        <w:rPr>
          <w:sz w:val="24"/>
          <w:szCs w:val="24"/>
        </w:rPr>
      </w:pPr>
      <w:r w:rsidRPr="00920311">
        <w:rPr>
          <w:sz w:val="24"/>
          <w:szCs w:val="24"/>
        </w:rPr>
        <w:t>владеть компенсат</w:t>
      </w:r>
      <w:r w:rsidR="00DA702E">
        <w:rPr>
          <w:sz w:val="24"/>
          <w:szCs w:val="24"/>
        </w:rPr>
        <w:t xml:space="preserve">орными умениями, позволяющими в </w:t>
      </w:r>
      <w:r w:rsidRPr="00920311">
        <w:rPr>
          <w:sz w:val="24"/>
          <w:szCs w:val="24"/>
        </w:rPr>
        <w:t>случае сбоя</w:t>
      </w:r>
    </w:p>
    <w:p w:rsidR="00406C32" w:rsidRPr="00920311" w:rsidRDefault="00406C32" w:rsidP="00212137">
      <w:pPr>
        <w:pStyle w:val="25"/>
        <w:shd w:val="clear" w:color="auto" w:fill="auto"/>
        <w:tabs>
          <w:tab w:val="right" w:pos="4013"/>
          <w:tab w:val="left" w:pos="4222"/>
          <w:tab w:val="right" w:pos="9745"/>
        </w:tabs>
        <w:spacing w:line="240" w:lineRule="auto"/>
        <w:ind w:firstLine="720"/>
        <w:jc w:val="both"/>
        <w:rPr>
          <w:sz w:val="24"/>
          <w:szCs w:val="24"/>
        </w:rPr>
      </w:pPr>
      <w:r w:rsidRPr="00920311">
        <w:rPr>
          <w:sz w:val="24"/>
          <w:szCs w:val="24"/>
        </w:rPr>
        <w:t>коммуникации, а также в условиях дефицита языковых средств: исп</w:t>
      </w:r>
      <w:r w:rsidR="00DA702E">
        <w:rPr>
          <w:sz w:val="24"/>
          <w:szCs w:val="24"/>
        </w:rPr>
        <w:t xml:space="preserve">ользовать </w:t>
      </w:r>
      <w:r w:rsidRPr="00920311">
        <w:rPr>
          <w:sz w:val="24"/>
          <w:szCs w:val="24"/>
        </w:rPr>
        <w:t>различные приёмы</w:t>
      </w:r>
      <w:r w:rsidRPr="00920311">
        <w:rPr>
          <w:sz w:val="24"/>
          <w:szCs w:val="24"/>
        </w:rPr>
        <w:tab/>
        <w:t>перера</w:t>
      </w:r>
      <w:r w:rsidR="00B655C2">
        <w:rPr>
          <w:sz w:val="24"/>
          <w:szCs w:val="24"/>
        </w:rPr>
        <w:t xml:space="preserve">ботки информации: при говорении </w:t>
      </w:r>
      <w:r w:rsidR="00DA702E">
        <w:rPr>
          <w:sz w:val="24"/>
          <w:szCs w:val="24"/>
        </w:rPr>
        <w:t xml:space="preserve">- переспрос, при </w:t>
      </w:r>
      <w:r w:rsidR="00B655C2">
        <w:rPr>
          <w:sz w:val="24"/>
          <w:szCs w:val="24"/>
        </w:rPr>
        <w:t xml:space="preserve">говорении и </w:t>
      </w:r>
      <w:r w:rsidRPr="00920311">
        <w:rPr>
          <w:sz w:val="24"/>
          <w:szCs w:val="24"/>
        </w:rPr>
        <w:t xml:space="preserve">письме </w:t>
      </w:r>
      <w:r w:rsidR="00B655C2">
        <w:rPr>
          <w:sz w:val="24"/>
          <w:szCs w:val="24"/>
        </w:rPr>
        <w:t xml:space="preserve">- описание/перифраз/толкование, </w:t>
      </w:r>
      <w:r w:rsidR="00DA702E">
        <w:rPr>
          <w:sz w:val="24"/>
          <w:szCs w:val="24"/>
        </w:rPr>
        <w:t xml:space="preserve">при чтении </w:t>
      </w:r>
      <w:r w:rsidRPr="00920311">
        <w:rPr>
          <w:sz w:val="24"/>
          <w:szCs w:val="24"/>
        </w:rPr>
        <w:t>и аудировании - языковую и контекстуальную догадку;</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владеть метапредметными умениями, позволяющими совершенствовать учебную деятельность по овладению иностранным языком;</w:t>
      </w:r>
    </w:p>
    <w:p w:rsidR="00B655C2" w:rsidRDefault="00406C32" w:rsidP="00212137">
      <w:pPr>
        <w:pStyle w:val="25"/>
        <w:shd w:val="clear" w:color="auto" w:fill="auto"/>
        <w:spacing w:line="240" w:lineRule="auto"/>
        <w:ind w:firstLine="720"/>
        <w:jc w:val="both"/>
        <w:rPr>
          <w:sz w:val="24"/>
          <w:szCs w:val="24"/>
        </w:rPr>
      </w:pPr>
      <w:r w:rsidRPr="00920311">
        <w:rPr>
          <w:sz w:val="24"/>
          <w:szCs w:val="24"/>
        </w:rPr>
        <w:t xml:space="preserve">сравнивать, классифицировать, систематизировать и обобщать по существенным признакам изученные языковые явления </w:t>
      </w:r>
      <w:r w:rsidR="00B655C2">
        <w:rPr>
          <w:sz w:val="24"/>
          <w:szCs w:val="24"/>
        </w:rPr>
        <w:t xml:space="preserve">(лексические и грамматические); </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t>использовать</w:t>
      </w:r>
      <w:r w:rsidRPr="00920311">
        <w:rPr>
          <w:sz w:val="24"/>
          <w:szCs w:val="24"/>
        </w:rPr>
        <w:tab/>
        <w:t>иноя</w:t>
      </w:r>
      <w:r w:rsidR="00B655C2">
        <w:rPr>
          <w:sz w:val="24"/>
          <w:szCs w:val="24"/>
        </w:rPr>
        <w:t xml:space="preserve">зычные словари и справочники, в </w:t>
      </w:r>
      <w:r w:rsidRPr="00920311">
        <w:rPr>
          <w:sz w:val="24"/>
          <w:szCs w:val="24"/>
        </w:rPr>
        <w:t>том ч</w:t>
      </w:r>
      <w:r w:rsidR="00B655C2">
        <w:rPr>
          <w:sz w:val="24"/>
          <w:szCs w:val="24"/>
        </w:rPr>
        <w:t xml:space="preserve">исле </w:t>
      </w:r>
      <w:r w:rsidRPr="00920311">
        <w:rPr>
          <w:sz w:val="24"/>
          <w:szCs w:val="24"/>
        </w:rPr>
        <w:t>информационно-справочные системы в электронной форме;</w:t>
      </w:r>
    </w:p>
    <w:p w:rsidR="00406C32" w:rsidRPr="00920311" w:rsidRDefault="00406C32" w:rsidP="00212137">
      <w:pPr>
        <w:pStyle w:val="25"/>
        <w:shd w:val="clear" w:color="auto" w:fill="auto"/>
        <w:spacing w:line="240" w:lineRule="auto"/>
        <w:ind w:firstLine="720"/>
        <w:jc w:val="both"/>
        <w:rPr>
          <w:sz w:val="24"/>
          <w:szCs w:val="24"/>
        </w:rPr>
      </w:pPr>
      <w:r w:rsidRPr="00920311">
        <w:rPr>
          <w:sz w:val="24"/>
          <w:szCs w:val="24"/>
        </w:rPr>
        <w:lastRenderedPageBreak/>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C07F8" w:rsidRDefault="00406C32" w:rsidP="004E1F9F">
      <w:pPr>
        <w:pStyle w:val="25"/>
        <w:shd w:val="clear" w:color="auto" w:fill="auto"/>
        <w:spacing w:line="240" w:lineRule="auto"/>
        <w:ind w:firstLine="720"/>
        <w:jc w:val="both"/>
        <w:rPr>
          <w:sz w:val="24"/>
          <w:szCs w:val="24"/>
        </w:rPr>
      </w:pPr>
      <w:r w:rsidRPr="00920311">
        <w:rPr>
          <w:sz w:val="24"/>
          <w:szCs w:val="24"/>
        </w:rPr>
        <w:t>соблюдать правила информационной безопасности в ситуациях повседневной жизн</w:t>
      </w:r>
      <w:r w:rsidR="004E1F9F">
        <w:rPr>
          <w:sz w:val="24"/>
          <w:szCs w:val="24"/>
        </w:rPr>
        <w:t>и и при работе в сети Интернет.</w:t>
      </w:r>
    </w:p>
    <w:p w:rsidR="004E1F9F" w:rsidRPr="004E1F9F" w:rsidRDefault="004E1F9F" w:rsidP="004E1F9F">
      <w:pPr>
        <w:pStyle w:val="25"/>
        <w:shd w:val="clear" w:color="auto" w:fill="auto"/>
        <w:spacing w:line="240" w:lineRule="auto"/>
        <w:ind w:firstLine="720"/>
        <w:jc w:val="both"/>
        <w:rPr>
          <w:sz w:val="24"/>
          <w:szCs w:val="24"/>
        </w:rPr>
      </w:pPr>
    </w:p>
    <w:p w:rsidR="00230C64" w:rsidRDefault="00F64932" w:rsidP="00406C32">
      <w:pPr>
        <w:jc w:val="center"/>
        <w:rPr>
          <w:rFonts w:ascii="Times New Roman" w:hAnsi="Times New Roman" w:cs="Times New Roman"/>
          <w:b/>
          <w:sz w:val="24"/>
          <w:szCs w:val="24"/>
        </w:rPr>
      </w:pPr>
      <w:r>
        <w:rPr>
          <w:rFonts w:ascii="Times New Roman" w:hAnsi="Times New Roman" w:cs="Times New Roman"/>
          <w:b/>
          <w:sz w:val="24"/>
          <w:szCs w:val="24"/>
        </w:rPr>
        <w:t>2.1.4. МАТЕМАТИКА</w:t>
      </w:r>
      <w:r w:rsidR="0031597E">
        <w:rPr>
          <w:rFonts w:ascii="Times New Roman" w:hAnsi="Times New Roman" w:cs="Times New Roman"/>
          <w:b/>
          <w:sz w:val="24"/>
          <w:szCs w:val="24"/>
        </w:rPr>
        <w:t xml:space="preserve"> (БАЗОВЫЙ УРОВЕНЬ)</w:t>
      </w:r>
    </w:p>
    <w:p w:rsidR="00F64932" w:rsidRPr="00BC07F8" w:rsidRDefault="00F64932" w:rsidP="00BC07F8">
      <w:pPr>
        <w:pStyle w:val="25"/>
        <w:shd w:val="clear" w:color="auto" w:fill="auto"/>
        <w:tabs>
          <w:tab w:val="left" w:pos="1662"/>
        </w:tabs>
        <w:spacing w:line="240" w:lineRule="auto"/>
        <w:ind w:firstLine="740"/>
        <w:jc w:val="both"/>
        <w:rPr>
          <w:sz w:val="24"/>
          <w:szCs w:val="24"/>
        </w:rPr>
      </w:pPr>
      <w:r w:rsidRPr="00BC07F8">
        <w:rPr>
          <w:sz w:val="24"/>
          <w:szCs w:val="24"/>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F64932" w:rsidRPr="00BC07F8" w:rsidRDefault="00F64932" w:rsidP="00BC07F8">
      <w:pPr>
        <w:pStyle w:val="25"/>
        <w:shd w:val="clear" w:color="auto" w:fill="auto"/>
        <w:spacing w:line="240" w:lineRule="auto"/>
        <w:rPr>
          <w:sz w:val="24"/>
          <w:szCs w:val="24"/>
        </w:rPr>
      </w:pPr>
      <w:r w:rsidRPr="00BC07F8">
        <w:rPr>
          <w:sz w:val="24"/>
          <w:szCs w:val="24"/>
        </w:rPr>
        <w:t>и познавательного развития личности обучающихся.</w:t>
      </w:r>
    </w:p>
    <w:p w:rsidR="00F64932" w:rsidRPr="00BC07F8" w:rsidRDefault="00F64932" w:rsidP="00BC07F8">
      <w:pPr>
        <w:pStyle w:val="25"/>
        <w:shd w:val="clear" w:color="auto" w:fill="auto"/>
        <w:tabs>
          <w:tab w:val="left" w:pos="1671"/>
        </w:tabs>
        <w:spacing w:line="240" w:lineRule="auto"/>
        <w:ind w:firstLine="740"/>
        <w:jc w:val="both"/>
        <w:rPr>
          <w:sz w:val="24"/>
          <w:szCs w:val="24"/>
        </w:rPr>
      </w:pPr>
      <w:r w:rsidRPr="00BC07F8">
        <w:rPr>
          <w:sz w:val="24"/>
          <w:szCs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F64932" w:rsidRPr="00BC07F8" w:rsidRDefault="00F64932" w:rsidP="00BC07F8">
      <w:pPr>
        <w:pStyle w:val="25"/>
        <w:shd w:val="clear" w:color="auto" w:fill="auto"/>
        <w:tabs>
          <w:tab w:val="left" w:pos="1666"/>
        </w:tabs>
        <w:spacing w:line="240" w:lineRule="auto"/>
        <w:ind w:firstLine="740"/>
        <w:jc w:val="both"/>
        <w:rPr>
          <w:sz w:val="24"/>
          <w:szCs w:val="24"/>
        </w:rPr>
      </w:pPr>
      <w:r w:rsidRPr="00BC07F8">
        <w:rPr>
          <w:sz w:val="24"/>
          <w:szCs w:val="24"/>
        </w:rPr>
        <w:t>Математика - опорный предмет для изучения смежных дисциплин, что делает базовую математическую подготовку необходимой.</w:t>
      </w:r>
    </w:p>
    <w:p w:rsidR="00F64932" w:rsidRPr="00BC07F8" w:rsidRDefault="00F64932" w:rsidP="00BC07F8">
      <w:pPr>
        <w:pStyle w:val="25"/>
        <w:shd w:val="clear" w:color="auto" w:fill="auto"/>
        <w:tabs>
          <w:tab w:val="left" w:pos="1666"/>
        </w:tabs>
        <w:spacing w:line="240" w:lineRule="auto"/>
        <w:ind w:firstLine="740"/>
        <w:jc w:val="both"/>
        <w:rPr>
          <w:sz w:val="24"/>
          <w:szCs w:val="24"/>
        </w:rPr>
      </w:pPr>
      <w:r w:rsidRPr="00BC07F8">
        <w:rPr>
          <w:sz w:val="24"/>
          <w:szCs w:val="24"/>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F64932" w:rsidRPr="00BC07F8" w:rsidRDefault="00F64932" w:rsidP="00BC07F8">
      <w:pPr>
        <w:pStyle w:val="25"/>
        <w:shd w:val="clear" w:color="auto" w:fill="auto"/>
        <w:tabs>
          <w:tab w:val="left" w:pos="1666"/>
        </w:tabs>
        <w:spacing w:line="240" w:lineRule="auto"/>
        <w:ind w:firstLine="740"/>
        <w:jc w:val="both"/>
        <w:rPr>
          <w:sz w:val="24"/>
          <w:szCs w:val="24"/>
        </w:rPr>
      </w:pPr>
      <w:r w:rsidRPr="00BC07F8">
        <w:rPr>
          <w:sz w:val="24"/>
          <w:szCs w:val="24"/>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F64932" w:rsidRPr="00BC07F8" w:rsidRDefault="00F64932" w:rsidP="00BC07F8">
      <w:pPr>
        <w:pStyle w:val="25"/>
        <w:shd w:val="clear" w:color="auto" w:fill="auto"/>
        <w:tabs>
          <w:tab w:val="left" w:pos="1681"/>
        </w:tabs>
        <w:spacing w:line="240" w:lineRule="auto"/>
        <w:ind w:firstLine="740"/>
        <w:jc w:val="both"/>
        <w:rPr>
          <w:sz w:val="24"/>
          <w:szCs w:val="24"/>
        </w:rPr>
      </w:pPr>
      <w:r w:rsidRPr="00BC07F8">
        <w:rPr>
          <w:sz w:val="24"/>
          <w:szCs w:val="24"/>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F64932" w:rsidRPr="00BC07F8" w:rsidRDefault="00F64932" w:rsidP="00BC07F8">
      <w:pPr>
        <w:pStyle w:val="25"/>
        <w:shd w:val="clear" w:color="auto" w:fill="auto"/>
        <w:tabs>
          <w:tab w:val="left" w:pos="1671"/>
        </w:tabs>
        <w:spacing w:line="240" w:lineRule="auto"/>
        <w:ind w:firstLine="740"/>
        <w:jc w:val="both"/>
        <w:rPr>
          <w:sz w:val="24"/>
          <w:szCs w:val="24"/>
        </w:rPr>
      </w:pPr>
      <w:r w:rsidRPr="00BC07F8">
        <w:rPr>
          <w:sz w:val="24"/>
          <w:szCs w:val="24"/>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F64932" w:rsidRPr="00BC07F8" w:rsidRDefault="00F64932" w:rsidP="00BC07F8">
      <w:pPr>
        <w:pStyle w:val="25"/>
        <w:shd w:val="clear" w:color="auto" w:fill="auto"/>
        <w:tabs>
          <w:tab w:val="left" w:pos="1734"/>
        </w:tabs>
        <w:spacing w:line="240" w:lineRule="auto"/>
        <w:ind w:firstLine="740"/>
        <w:jc w:val="both"/>
        <w:rPr>
          <w:sz w:val="24"/>
          <w:szCs w:val="24"/>
        </w:rPr>
      </w:pPr>
      <w:r w:rsidRPr="00BC07F8">
        <w:rPr>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64932" w:rsidRPr="00BC07F8" w:rsidRDefault="00F64932" w:rsidP="00BC07F8">
      <w:pPr>
        <w:pStyle w:val="25"/>
        <w:shd w:val="clear" w:color="auto" w:fill="auto"/>
        <w:tabs>
          <w:tab w:val="left" w:pos="1668"/>
        </w:tabs>
        <w:spacing w:line="240" w:lineRule="auto"/>
        <w:ind w:firstLine="740"/>
        <w:jc w:val="both"/>
        <w:rPr>
          <w:sz w:val="24"/>
          <w:szCs w:val="24"/>
        </w:rPr>
      </w:pPr>
      <w:r w:rsidRPr="00BC07F8">
        <w:rPr>
          <w:sz w:val="24"/>
          <w:szCs w:val="24"/>
        </w:rPr>
        <w:t>Приоритетными целями обучения математике в 10-11 классах на базовом уровне являются: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 xml:space="preserve">формирование центральных математических понятий (число, величина, </w:t>
      </w:r>
      <w:r w:rsidRPr="00BC07F8">
        <w:rPr>
          <w:sz w:val="24"/>
          <w:szCs w:val="24"/>
        </w:rPr>
        <w:lastRenderedPageBreak/>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64932" w:rsidRPr="00BC07F8" w:rsidRDefault="00F64932" w:rsidP="00BC07F8">
      <w:pPr>
        <w:pStyle w:val="25"/>
        <w:shd w:val="clear" w:color="auto" w:fill="auto"/>
        <w:tabs>
          <w:tab w:val="left" w:pos="1796"/>
        </w:tabs>
        <w:spacing w:line="240" w:lineRule="auto"/>
        <w:ind w:firstLine="740"/>
        <w:jc w:val="both"/>
        <w:rPr>
          <w:sz w:val="24"/>
          <w:szCs w:val="24"/>
        </w:rPr>
      </w:pPr>
      <w:r w:rsidRPr="00BC07F8">
        <w:rPr>
          <w:sz w:val="24"/>
          <w:szCs w:val="24"/>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F64932" w:rsidRPr="00BC07F8" w:rsidRDefault="00F64932" w:rsidP="00BC07F8">
      <w:pPr>
        <w:pStyle w:val="25"/>
        <w:shd w:val="clear" w:color="auto" w:fill="auto"/>
        <w:tabs>
          <w:tab w:val="left" w:pos="1796"/>
        </w:tabs>
        <w:spacing w:line="240" w:lineRule="auto"/>
        <w:ind w:firstLine="740"/>
        <w:jc w:val="both"/>
        <w:rPr>
          <w:sz w:val="24"/>
          <w:szCs w:val="24"/>
        </w:rPr>
      </w:pPr>
      <w:r w:rsidRPr="00BC07F8">
        <w:rPr>
          <w:sz w:val="24"/>
          <w:szCs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F64932" w:rsidRPr="00CB29EC" w:rsidRDefault="00F64932" w:rsidP="00BC07F8">
      <w:pPr>
        <w:pStyle w:val="25"/>
        <w:shd w:val="clear" w:color="auto" w:fill="auto"/>
        <w:tabs>
          <w:tab w:val="left" w:pos="1791"/>
        </w:tabs>
        <w:spacing w:line="240" w:lineRule="auto"/>
        <w:ind w:firstLine="740"/>
        <w:jc w:val="both"/>
        <w:rPr>
          <w:sz w:val="24"/>
          <w:szCs w:val="24"/>
        </w:rPr>
      </w:pPr>
      <w:r w:rsidRPr="00CB29EC">
        <w:rPr>
          <w:sz w:val="24"/>
          <w:szCs w:val="24"/>
        </w:rPr>
        <w:t>Общее число часов для изучения математики - 340 часов: в 10 классе - 170 часов (5 часов в неделю), в 11 классе - 170 часов (5 часов в неделю).</w:t>
      </w:r>
    </w:p>
    <w:p w:rsidR="00F64932" w:rsidRPr="00BC07F8" w:rsidRDefault="00F64932" w:rsidP="00BC07F8">
      <w:pPr>
        <w:pStyle w:val="25"/>
        <w:shd w:val="clear" w:color="auto" w:fill="auto"/>
        <w:tabs>
          <w:tab w:val="left" w:pos="1465"/>
        </w:tabs>
        <w:spacing w:line="240" w:lineRule="auto"/>
        <w:ind w:firstLine="740"/>
        <w:jc w:val="center"/>
        <w:rPr>
          <w:rStyle w:val="af4"/>
          <w:sz w:val="24"/>
          <w:szCs w:val="24"/>
        </w:rPr>
      </w:pPr>
      <w:r w:rsidRPr="00BC07F8">
        <w:rPr>
          <w:rStyle w:val="af4"/>
          <w:sz w:val="24"/>
          <w:szCs w:val="24"/>
        </w:rPr>
        <w:t>Планируемые результаты освоения программы по математике базовый уровень на уро</w:t>
      </w:r>
      <w:r w:rsidR="00BC07F8">
        <w:rPr>
          <w:rStyle w:val="af4"/>
          <w:sz w:val="24"/>
          <w:szCs w:val="24"/>
        </w:rPr>
        <w:t>вне среднего общего образования</w:t>
      </w:r>
    </w:p>
    <w:p w:rsidR="00F64932" w:rsidRPr="00BC07F8" w:rsidRDefault="00F64932" w:rsidP="00BC07F8">
      <w:pPr>
        <w:pStyle w:val="25"/>
        <w:shd w:val="clear" w:color="auto" w:fill="auto"/>
        <w:tabs>
          <w:tab w:val="left" w:pos="1701"/>
        </w:tabs>
        <w:spacing w:line="240" w:lineRule="auto"/>
        <w:ind w:firstLine="740"/>
        <w:jc w:val="both"/>
        <w:rPr>
          <w:sz w:val="24"/>
          <w:szCs w:val="24"/>
        </w:rPr>
      </w:pPr>
      <w:r w:rsidRPr="00BC07F8">
        <w:rPr>
          <w:sz w:val="24"/>
          <w:szCs w:val="24"/>
        </w:rPr>
        <w:t xml:space="preserve">В результате изучения математики на уровне среднего общего образования у обучающегося будут сформированы следующие </w:t>
      </w:r>
      <w:r w:rsidRPr="00BC07F8">
        <w:rPr>
          <w:b/>
          <w:sz w:val="24"/>
          <w:szCs w:val="24"/>
        </w:rPr>
        <w:t>личностные результаты:</w:t>
      </w:r>
    </w:p>
    <w:p w:rsidR="00F64932" w:rsidRPr="00BC07F8" w:rsidRDefault="00F64932" w:rsidP="00BC07F8">
      <w:pPr>
        <w:pStyle w:val="25"/>
        <w:shd w:val="clear" w:color="auto" w:fill="auto"/>
        <w:tabs>
          <w:tab w:val="left" w:pos="1062"/>
        </w:tabs>
        <w:spacing w:line="240" w:lineRule="auto"/>
        <w:ind w:firstLine="740"/>
        <w:jc w:val="both"/>
        <w:rPr>
          <w:b/>
          <w:sz w:val="24"/>
          <w:szCs w:val="24"/>
        </w:rPr>
      </w:pPr>
      <w:r w:rsidRPr="00BC07F8">
        <w:rPr>
          <w:b/>
          <w:sz w:val="24"/>
          <w:szCs w:val="24"/>
        </w:rPr>
        <w:t>гражданского воспитания: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F64932" w:rsidRPr="00BC07F8" w:rsidRDefault="00F64932" w:rsidP="00BC07F8">
      <w:pPr>
        <w:pStyle w:val="25"/>
        <w:shd w:val="clear" w:color="auto" w:fill="auto"/>
        <w:spacing w:line="240" w:lineRule="auto"/>
        <w:ind w:firstLine="740"/>
        <w:rPr>
          <w:sz w:val="24"/>
          <w:szCs w:val="24"/>
        </w:rPr>
      </w:pPr>
      <w:r w:rsidRPr="00BC07F8">
        <w:rPr>
          <w:sz w:val="24"/>
          <w:szCs w:val="24"/>
        </w:rPr>
        <w:t>институтами в соответствии с их функциями и назначением;</w:t>
      </w:r>
    </w:p>
    <w:p w:rsidR="00F64932" w:rsidRPr="00BC07F8" w:rsidRDefault="00F64932" w:rsidP="00BC07F8">
      <w:pPr>
        <w:pStyle w:val="25"/>
        <w:shd w:val="clear" w:color="auto" w:fill="auto"/>
        <w:tabs>
          <w:tab w:val="left" w:pos="1080"/>
        </w:tabs>
        <w:spacing w:line="240" w:lineRule="auto"/>
        <w:ind w:firstLine="740"/>
        <w:jc w:val="both"/>
        <w:rPr>
          <w:b/>
          <w:sz w:val="24"/>
          <w:szCs w:val="24"/>
        </w:rPr>
      </w:pPr>
      <w:r w:rsidRPr="00BC07F8">
        <w:rPr>
          <w:b/>
          <w:sz w:val="24"/>
          <w:szCs w:val="24"/>
        </w:rPr>
        <w:t>патриотического воспитания: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64932" w:rsidRPr="00BC07F8" w:rsidRDefault="00F64932" w:rsidP="00BC07F8">
      <w:pPr>
        <w:pStyle w:val="25"/>
        <w:shd w:val="clear" w:color="auto" w:fill="auto"/>
        <w:tabs>
          <w:tab w:val="left" w:pos="1080"/>
        </w:tabs>
        <w:spacing w:line="240" w:lineRule="auto"/>
        <w:ind w:firstLine="740"/>
        <w:jc w:val="both"/>
        <w:rPr>
          <w:b/>
          <w:sz w:val="24"/>
          <w:szCs w:val="24"/>
        </w:rPr>
      </w:pPr>
      <w:r w:rsidRPr="00BC07F8">
        <w:rPr>
          <w:b/>
          <w:sz w:val="24"/>
          <w:szCs w:val="24"/>
        </w:rPr>
        <w:t>духовно-нравственного воспитания: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lastRenderedPageBreak/>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64932" w:rsidRPr="00BC07F8" w:rsidRDefault="00F64932" w:rsidP="00BC07F8">
      <w:pPr>
        <w:pStyle w:val="25"/>
        <w:shd w:val="clear" w:color="auto" w:fill="auto"/>
        <w:tabs>
          <w:tab w:val="left" w:pos="1080"/>
        </w:tabs>
        <w:spacing w:line="240" w:lineRule="auto"/>
        <w:ind w:firstLine="740"/>
        <w:jc w:val="both"/>
        <w:rPr>
          <w:sz w:val="24"/>
          <w:szCs w:val="24"/>
        </w:rPr>
      </w:pPr>
      <w:r w:rsidRPr="00BC07F8">
        <w:rPr>
          <w:sz w:val="24"/>
          <w:szCs w:val="24"/>
        </w:rPr>
        <w:t>эстетического воспитания: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F64932" w:rsidRPr="00BC07F8" w:rsidRDefault="00F64932" w:rsidP="00BC07F8">
      <w:pPr>
        <w:pStyle w:val="25"/>
        <w:shd w:val="clear" w:color="auto" w:fill="auto"/>
        <w:tabs>
          <w:tab w:val="left" w:pos="1080"/>
        </w:tabs>
        <w:spacing w:line="240" w:lineRule="auto"/>
        <w:ind w:firstLine="740"/>
        <w:jc w:val="both"/>
        <w:rPr>
          <w:b/>
          <w:sz w:val="24"/>
          <w:szCs w:val="24"/>
        </w:rPr>
      </w:pPr>
      <w:r w:rsidRPr="00BC07F8">
        <w:rPr>
          <w:b/>
          <w:sz w:val="24"/>
          <w:szCs w:val="24"/>
        </w:rPr>
        <w:t>физического воспитания: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F64932" w:rsidRPr="00BC07F8" w:rsidRDefault="00F64932" w:rsidP="00BC07F8">
      <w:pPr>
        <w:pStyle w:val="25"/>
        <w:shd w:val="clear" w:color="auto" w:fill="auto"/>
        <w:tabs>
          <w:tab w:val="left" w:pos="1080"/>
        </w:tabs>
        <w:spacing w:line="240" w:lineRule="auto"/>
        <w:ind w:firstLine="740"/>
        <w:jc w:val="both"/>
        <w:rPr>
          <w:b/>
          <w:sz w:val="24"/>
          <w:szCs w:val="24"/>
        </w:rPr>
      </w:pPr>
      <w:r w:rsidRPr="00BC07F8">
        <w:rPr>
          <w:b/>
          <w:sz w:val="24"/>
          <w:szCs w:val="24"/>
        </w:rPr>
        <w:t>трудового воспитания: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64932" w:rsidRPr="00BC07F8" w:rsidRDefault="00F64932" w:rsidP="00BC07F8">
      <w:pPr>
        <w:pStyle w:val="25"/>
        <w:shd w:val="clear" w:color="auto" w:fill="auto"/>
        <w:tabs>
          <w:tab w:val="left" w:pos="1080"/>
        </w:tabs>
        <w:spacing w:line="240" w:lineRule="auto"/>
        <w:ind w:firstLine="740"/>
        <w:jc w:val="both"/>
        <w:rPr>
          <w:b/>
          <w:sz w:val="24"/>
          <w:szCs w:val="24"/>
        </w:rPr>
      </w:pPr>
      <w:r w:rsidRPr="00BC07F8">
        <w:rPr>
          <w:b/>
          <w:sz w:val="24"/>
          <w:szCs w:val="24"/>
        </w:rPr>
        <w:t>экологического воспитания: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64932" w:rsidRPr="00BC07F8" w:rsidRDefault="00F64932" w:rsidP="00BC07F8">
      <w:pPr>
        <w:pStyle w:val="25"/>
        <w:shd w:val="clear" w:color="auto" w:fill="auto"/>
        <w:tabs>
          <w:tab w:val="left" w:pos="1062"/>
        </w:tabs>
        <w:spacing w:line="240" w:lineRule="auto"/>
        <w:ind w:firstLine="740"/>
        <w:jc w:val="both"/>
        <w:rPr>
          <w:b/>
          <w:sz w:val="24"/>
          <w:szCs w:val="24"/>
        </w:rPr>
      </w:pPr>
      <w:r w:rsidRPr="00BC07F8">
        <w:rPr>
          <w:b/>
          <w:sz w:val="24"/>
          <w:szCs w:val="24"/>
        </w:rPr>
        <w:t>ценности научного познания:</w:t>
      </w:r>
    </w:p>
    <w:p w:rsidR="00F64932" w:rsidRDefault="00F64932" w:rsidP="00BC07F8">
      <w:pPr>
        <w:pStyle w:val="25"/>
        <w:shd w:val="clear" w:color="auto" w:fill="auto"/>
        <w:spacing w:line="240" w:lineRule="auto"/>
        <w:ind w:firstLine="740"/>
        <w:jc w:val="both"/>
        <w:rPr>
          <w:sz w:val="24"/>
          <w:szCs w:val="24"/>
        </w:rPr>
      </w:pPr>
      <w:r w:rsidRPr="00BC07F8">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C07F8" w:rsidRPr="00BC07F8" w:rsidRDefault="00BC07F8" w:rsidP="00BC07F8">
      <w:pPr>
        <w:pStyle w:val="25"/>
        <w:shd w:val="clear" w:color="auto" w:fill="auto"/>
        <w:spacing w:line="240" w:lineRule="auto"/>
        <w:ind w:firstLine="740"/>
        <w:jc w:val="both"/>
        <w:rPr>
          <w:b/>
          <w:sz w:val="24"/>
          <w:szCs w:val="24"/>
        </w:rPr>
      </w:pPr>
      <w:r w:rsidRPr="00BC07F8">
        <w:rPr>
          <w:b/>
          <w:sz w:val="24"/>
          <w:szCs w:val="24"/>
        </w:rPr>
        <w:t>Метапредметные результаты</w:t>
      </w:r>
    </w:p>
    <w:p w:rsidR="00F64932" w:rsidRPr="00BC07F8" w:rsidRDefault="00F64932" w:rsidP="00BC07F8">
      <w:pPr>
        <w:pStyle w:val="25"/>
        <w:shd w:val="clear" w:color="auto" w:fill="auto"/>
        <w:tabs>
          <w:tab w:val="left" w:pos="1676"/>
        </w:tabs>
        <w:spacing w:line="240" w:lineRule="auto"/>
        <w:ind w:firstLine="740"/>
        <w:jc w:val="both"/>
        <w:rPr>
          <w:sz w:val="24"/>
          <w:szCs w:val="24"/>
        </w:rPr>
      </w:pPr>
      <w:r w:rsidRPr="00BC07F8">
        <w:rPr>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64932" w:rsidRPr="00BC07F8" w:rsidRDefault="00F64932" w:rsidP="00BC07F8">
      <w:pPr>
        <w:pStyle w:val="25"/>
        <w:shd w:val="clear" w:color="auto" w:fill="auto"/>
        <w:tabs>
          <w:tab w:val="left" w:pos="1873"/>
        </w:tabs>
        <w:spacing w:line="240" w:lineRule="auto"/>
        <w:ind w:firstLine="740"/>
        <w:rPr>
          <w:sz w:val="24"/>
          <w:szCs w:val="24"/>
        </w:rPr>
      </w:pPr>
      <w:r w:rsidRPr="00BC07F8">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w:t>
      </w:r>
      <w:r w:rsidRPr="00BC07F8">
        <w:rPr>
          <w:sz w:val="24"/>
          <w:szCs w:val="24"/>
        </w:rPr>
        <w:t xml:space="preserve">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делать выводы с использованием законов логики, дедуктивных и индуктивных умозаключений, умозаключений по аналогии;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lastRenderedPageBreak/>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64932" w:rsidRPr="00BC07F8" w:rsidRDefault="00F64932" w:rsidP="00BC07F8">
      <w:pPr>
        <w:pStyle w:val="25"/>
        <w:shd w:val="clear" w:color="auto" w:fill="auto"/>
        <w:tabs>
          <w:tab w:val="left" w:pos="1888"/>
        </w:tabs>
        <w:spacing w:line="240" w:lineRule="auto"/>
        <w:ind w:firstLine="740"/>
        <w:jc w:val="both"/>
        <w:rPr>
          <w:b/>
          <w:sz w:val="24"/>
          <w:szCs w:val="24"/>
        </w:rPr>
      </w:pPr>
      <w:r w:rsidRPr="00BC07F8">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прогнозировать возможное развитие процесса, а также выдвигать предположения о его развитии в новых условиях.</w:t>
      </w:r>
    </w:p>
    <w:p w:rsidR="00F64932" w:rsidRPr="00BC07F8" w:rsidRDefault="00F64932" w:rsidP="00BC07F8">
      <w:pPr>
        <w:pStyle w:val="25"/>
        <w:shd w:val="clear" w:color="auto" w:fill="auto"/>
        <w:tabs>
          <w:tab w:val="left" w:pos="4344"/>
          <w:tab w:val="left" w:pos="7478"/>
        </w:tabs>
        <w:spacing w:line="240" w:lineRule="auto"/>
        <w:ind w:firstLine="740"/>
        <w:jc w:val="both"/>
        <w:rPr>
          <w:b/>
          <w:sz w:val="24"/>
          <w:szCs w:val="24"/>
        </w:rPr>
      </w:pPr>
      <w:r w:rsidRPr="00BC07F8">
        <w:rPr>
          <w:b/>
          <w:sz w:val="24"/>
          <w:szCs w:val="24"/>
        </w:rPr>
        <w:t xml:space="preserve"> У </w:t>
      </w:r>
      <w:r w:rsidR="00BC07F8" w:rsidRPr="00BC07F8">
        <w:rPr>
          <w:b/>
          <w:sz w:val="24"/>
          <w:szCs w:val="24"/>
        </w:rPr>
        <w:t xml:space="preserve">обучающегося будут сформированы умения работать </w:t>
      </w:r>
      <w:r w:rsidRPr="00BC07F8">
        <w:rPr>
          <w:b/>
          <w:sz w:val="24"/>
          <w:szCs w:val="24"/>
        </w:rPr>
        <w:t>с информацией как часть познавательных универсальных учебных действий: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выявлять дефициты информации, данных, необходимых для ответа на вопрос и для решения задачи;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структурировать информацию, представлять её в различных формах, иллюстрировать графически;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оценивать надёжность информации по самостоятельно сформулированным</w:t>
      </w:r>
    </w:p>
    <w:p w:rsidR="00F64932" w:rsidRPr="00BC07F8" w:rsidRDefault="00F64932" w:rsidP="00BC07F8">
      <w:pPr>
        <w:pStyle w:val="25"/>
        <w:shd w:val="clear" w:color="auto" w:fill="auto"/>
        <w:spacing w:line="240" w:lineRule="auto"/>
        <w:ind w:firstLine="740"/>
        <w:rPr>
          <w:sz w:val="24"/>
          <w:szCs w:val="24"/>
        </w:rPr>
      </w:pPr>
      <w:r w:rsidRPr="00BC07F8">
        <w:rPr>
          <w:sz w:val="24"/>
          <w:szCs w:val="24"/>
        </w:rPr>
        <w:t>критериям.</w:t>
      </w:r>
    </w:p>
    <w:p w:rsidR="00F64932" w:rsidRPr="00BC07F8" w:rsidRDefault="00F64932" w:rsidP="00BC07F8">
      <w:pPr>
        <w:pStyle w:val="25"/>
        <w:shd w:val="clear" w:color="auto" w:fill="auto"/>
        <w:tabs>
          <w:tab w:val="left" w:pos="1863"/>
        </w:tabs>
        <w:spacing w:line="240" w:lineRule="auto"/>
        <w:ind w:firstLine="740"/>
        <w:jc w:val="both"/>
        <w:rPr>
          <w:b/>
          <w:sz w:val="24"/>
          <w:szCs w:val="24"/>
        </w:rPr>
      </w:pPr>
      <w:r w:rsidRPr="00BC07F8">
        <w:rPr>
          <w:b/>
          <w:sz w:val="24"/>
          <w:szCs w:val="24"/>
        </w:rPr>
        <w:t>У обучающегося будут сформированы умения общения как часть коммуникативных универсальных учебных действий: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64932" w:rsidRPr="00BC07F8" w:rsidRDefault="00F64932" w:rsidP="00BC07F8">
      <w:pPr>
        <w:pStyle w:val="25"/>
        <w:shd w:val="clear" w:color="auto" w:fill="auto"/>
        <w:tabs>
          <w:tab w:val="left" w:pos="1858"/>
        </w:tabs>
        <w:spacing w:line="240" w:lineRule="auto"/>
        <w:ind w:firstLine="740"/>
        <w:jc w:val="both"/>
        <w:rPr>
          <w:b/>
          <w:sz w:val="24"/>
          <w:szCs w:val="24"/>
        </w:rPr>
      </w:pPr>
      <w:r w:rsidRPr="00BC07F8">
        <w:rPr>
          <w:b/>
          <w:sz w:val="24"/>
          <w:szCs w:val="24"/>
        </w:rPr>
        <w:t>У обучающегося будут сформированы умения самоорганизации как часть регулятивных универсальных учебных действий: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64932" w:rsidRPr="00BC07F8" w:rsidRDefault="00F64932" w:rsidP="00BC07F8">
      <w:pPr>
        <w:pStyle w:val="25"/>
        <w:shd w:val="clear" w:color="auto" w:fill="auto"/>
        <w:tabs>
          <w:tab w:val="left" w:pos="1854"/>
        </w:tabs>
        <w:spacing w:line="240" w:lineRule="auto"/>
        <w:ind w:firstLine="740"/>
        <w:jc w:val="both"/>
        <w:rPr>
          <w:b/>
          <w:sz w:val="24"/>
          <w:szCs w:val="24"/>
        </w:rPr>
      </w:pPr>
      <w:r w:rsidRPr="00BC07F8">
        <w:rPr>
          <w:b/>
          <w:sz w:val="24"/>
          <w:szCs w:val="24"/>
        </w:rPr>
        <w:t>У обучающегося будут сформированы умения самоконтроля как часть регулятивных универсальных учебных действий: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w:t>
      </w:r>
      <w:r w:rsidRPr="00BC07F8">
        <w:rPr>
          <w:sz w:val="24"/>
          <w:szCs w:val="24"/>
        </w:rPr>
        <w:lastRenderedPageBreak/>
        <w:t>самоконтроля процесса и результата решения математической задачи;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64932" w:rsidRPr="00BC07F8" w:rsidRDefault="00F64932" w:rsidP="00BC07F8">
      <w:pPr>
        <w:pStyle w:val="25"/>
        <w:shd w:val="clear" w:color="auto" w:fill="auto"/>
        <w:tabs>
          <w:tab w:val="left" w:pos="1873"/>
        </w:tabs>
        <w:spacing w:line="240" w:lineRule="auto"/>
        <w:ind w:firstLine="740"/>
        <w:jc w:val="both"/>
        <w:rPr>
          <w:b/>
          <w:sz w:val="24"/>
          <w:szCs w:val="24"/>
        </w:rPr>
      </w:pPr>
      <w:r w:rsidRPr="00BC07F8">
        <w:rPr>
          <w:b/>
          <w:sz w:val="24"/>
          <w:szCs w:val="24"/>
        </w:rPr>
        <w:t>У обучающегося будут сформированы умения совместной деятельности: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64932" w:rsidRPr="00BC07F8" w:rsidRDefault="00F64932" w:rsidP="00BC07F8">
      <w:pPr>
        <w:pStyle w:val="25"/>
        <w:shd w:val="clear" w:color="auto" w:fill="auto"/>
        <w:tabs>
          <w:tab w:val="left" w:pos="1666"/>
        </w:tabs>
        <w:spacing w:line="240" w:lineRule="auto"/>
        <w:ind w:firstLine="740"/>
        <w:jc w:val="both"/>
        <w:rPr>
          <w:sz w:val="24"/>
          <w:szCs w:val="24"/>
        </w:rPr>
      </w:pPr>
      <w:r w:rsidRPr="00BC07F8">
        <w:rPr>
          <w:b/>
          <w:sz w:val="24"/>
          <w:szCs w:val="24"/>
        </w:rPr>
        <w:t>Предметные результаты</w:t>
      </w:r>
      <w:r w:rsidRPr="00BC07F8">
        <w:rPr>
          <w:sz w:val="24"/>
          <w:szCs w:val="24"/>
        </w:rPr>
        <w:t xml:space="preserve">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F64932" w:rsidRPr="00BC07F8" w:rsidRDefault="004E1F9F" w:rsidP="00BC07F8">
      <w:pPr>
        <w:pStyle w:val="25"/>
        <w:shd w:val="clear" w:color="auto" w:fill="auto"/>
        <w:tabs>
          <w:tab w:val="left" w:pos="1868"/>
        </w:tabs>
        <w:spacing w:line="240" w:lineRule="auto"/>
        <w:ind w:firstLine="740"/>
        <w:jc w:val="center"/>
        <w:rPr>
          <w:rStyle w:val="af4"/>
          <w:sz w:val="24"/>
          <w:szCs w:val="24"/>
        </w:rPr>
      </w:pPr>
      <w:r>
        <w:rPr>
          <w:rStyle w:val="af4"/>
          <w:sz w:val="24"/>
          <w:szCs w:val="24"/>
        </w:rPr>
        <w:t>2.1.4.</w:t>
      </w:r>
      <w:r w:rsidR="0031597E">
        <w:rPr>
          <w:rStyle w:val="af4"/>
          <w:sz w:val="24"/>
          <w:szCs w:val="24"/>
        </w:rPr>
        <w:t xml:space="preserve"> </w:t>
      </w:r>
      <w:r w:rsidR="00BC07F8" w:rsidRPr="00BC07F8">
        <w:rPr>
          <w:rStyle w:val="af4"/>
          <w:sz w:val="24"/>
          <w:szCs w:val="24"/>
        </w:rPr>
        <w:t>Р</w:t>
      </w:r>
      <w:r w:rsidR="00F64932" w:rsidRPr="00BC07F8">
        <w:rPr>
          <w:rStyle w:val="af4"/>
          <w:sz w:val="24"/>
          <w:szCs w:val="24"/>
        </w:rPr>
        <w:t xml:space="preserve">абочая программа учебного курса «Алгебра и </w:t>
      </w:r>
      <w:r w:rsidR="00BC07F8" w:rsidRPr="00BC07F8">
        <w:rPr>
          <w:rStyle w:val="af4"/>
          <w:sz w:val="24"/>
          <w:szCs w:val="24"/>
        </w:rPr>
        <w:t>начала математического анализа»</w:t>
      </w:r>
    </w:p>
    <w:p w:rsidR="00F64932" w:rsidRDefault="00BC07F8" w:rsidP="00BC07F8">
      <w:pPr>
        <w:pStyle w:val="25"/>
        <w:shd w:val="clear" w:color="auto" w:fill="auto"/>
        <w:tabs>
          <w:tab w:val="left" w:pos="1696"/>
        </w:tabs>
        <w:spacing w:line="240" w:lineRule="auto"/>
        <w:ind w:firstLine="740"/>
        <w:jc w:val="center"/>
        <w:rPr>
          <w:rStyle w:val="af4"/>
          <w:sz w:val="24"/>
          <w:szCs w:val="24"/>
        </w:rPr>
      </w:pPr>
      <w:r w:rsidRPr="00BC07F8">
        <w:rPr>
          <w:rStyle w:val="af4"/>
          <w:sz w:val="24"/>
          <w:szCs w:val="24"/>
        </w:rPr>
        <w:t>Пояснительная записка</w:t>
      </w:r>
    </w:p>
    <w:p w:rsidR="00CC733E" w:rsidRPr="00CC733E" w:rsidRDefault="00CC733E" w:rsidP="00BC07F8">
      <w:pPr>
        <w:pStyle w:val="25"/>
        <w:shd w:val="clear" w:color="auto" w:fill="auto"/>
        <w:tabs>
          <w:tab w:val="left" w:pos="1696"/>
        </w:tabs>
        <w:spacing w:line="240" w:lineRule="auto"/>
        <w:ind w:firstLine="740"/>
        <w:jc w:val="center"/>
        <w:rPr>
          <w:rStyle w:val="af4"/>
          <w:b w:val="0"/>
          <w:sz w:val="24"/>
          <w:szCs w:val="24"/>
        </w:rPr>
      </w:pPr>
      <w:r w:rsidRPr="00CC733E">
        <w:rPr>
          <w:b/>
          <w:sz w:val="24"/>
          <w:szCs w:val="24"/>
        </w:rPr>
        <w:t>ОБЩАЯ ХАРАКТЕРИСТИКА УЧЕБНОГО ПРЕДМЕТА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F64932" w:rsidRPr="00BC07F8" w:rsidRDefault="00F64932" w:rsidP="00BC07F8">
      <w:pPr>
        <w:pStyle w:val="25"/>
        <w:shd w:val="clear" w:color="auto" w:fill="auto"/>
        <w:tabs>
          <w:tab w:val="left" w:pos="1898"/>
        </w:tabs>
        <w:spacing w:line="240" w:lineRule="auto"/>
        <w:ind w:firstLine="740"/>
        <w:jc w:val="both"/>
        <w:rPr>
          <w:sz w:val="24"/>
          <w:szCs w:val="24"/>
        </w:rPr>
      </w:pPr>
      <w:r w:rsidRPr="00BC07F8">
        <w:rPr>
          <w:sz w:val="24"/>
          <w:szCs w:val="24"/>
        </w:rPr>
        <w:t>Учебный курс алгебры и начал математического анализа обладает</w:t>
      </w:r>
      <w:r w:rsidR="00BC07F8">
        <w:rPr>
          <w:sz w:val="24"/>
          <w:szCs w:val="24"/>
        </w:rPr>
        <w:t xml:space="preserve"> значительным </w:t>
      </w:r>
      <w:r w:rsidRPr="00BC07F8">
        <w:rPr>
          <w:sz w:val="24"/>
          <w:szCs w:val="24"/>
        </w:rPr>
        <w:t>восп</w:t>
      </w:r>
      <w:r w:rsidR="00BC07F8">
        <w:rPr>
          <w:sz w:val="24"/>
          <w:szCs w:val="24"/>
        </w:rPr>
        <w:t xml:space="preserve">итательным потенциалом, который реализуется как </w:t>
      </w:r>
      <w:r w:rsidRPr="00BC07F8">
        <w:rPr>
          <w:sz w:val="24"/>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F64932" w:rsidRPr="00BC07F8" w:rsidRDefault="00F64932" w:rsidP="00BC07F8">
      <w:pPr>
        <w:pStyle w:val="25"/>
        <w:shd w:val="clear" w:color="auto" w:fill="auto"/>
        <w:tabs>
          <w:tab w:val="left" w:pos="1858"/>
        </w:tabs>
        <w:spacing w:line="240" w:lineRule="auto"/>
        <w:ind w:firstLine="740"/>
        <w:jc w:val="both"/>
        <w:rPr>
          <w:sz w:val="24"/>
          <w:szCs w:val="24"/>
        </w:rPr>
      </w:pPr>
      <w:r w:rsidRPr="00BC07F8">
        <w:rPr>
          <w:sz w:val="24"/>
          <w:szCs w:val="24"/>
        </w:rPr>
        <w:t>В основе методики обучения алгебре и началам математического анализа лежит деятельностный принцип обучения.</w:t>
      </w:r>
    </w:p>
    <w:p w:rsidR="00F64932" w:rsidRPr="00BC07F8" w:rsidRDefault="00F64932" w:rsidP="00BC07F8">
      <w:pPr>
        <w:pStyle w:val="25"/>
        <w:shd w:val="clear" w:color="auto" w:fill="auto"/>
        <w:tabs>
          <w:tab w:val="left" w:pos="1868"/>
        </w:tabs>
        <w:spacing w:line="240" w:lineRule="auto"/>
        <w:ind w:firstLine="740"/>
        <w:jc w:val="both"/>
        <w:rPr>
          <w:sz w:val="24"/>
          <w:szCs w:val="24"/>
        </w:rPr>
      </w:pPr>
      <w:r w:rsidRPr="00BC07F8">
        <w:rPr>
          <w:sz w:val="24"/>
          <w:szCs w:val="24"/>
        </w:rP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w:t>
      </w:r>
      <w:r w:rsidRPr="00BC07F8">
        <w:rPr>
          <w:sz w:val="24"/>
          <w:szCs w:val="24"/>
        </w:rPr>
        <w:lastRenderedPageBreak/>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w:t>
      </w:r>
      <w:r w:rsidR="00BC07F8">
        <w:rPr>
          <w:sz w:val="24"/>
          <w:szCs w:val="24"/>
        </w:rPr>
        <w:t xml:space="preserve">рованной математической задачи, </w:t>
      </w:r>
      <w:r w:rsidRPr="00BC07F8">
        <w:rPr>
          <w:sz w:val="24"/>
          <w:szCs w:val="24"/>
        </w:rPr>
        <w:t>а затем интерпретировать полученный результат.</w:t>
      </w:r>
    </w:p>
    <w:p w:rsidR="00F64932" w:rsidRPr="00BC07F8" w:rsidRDefault="00F64932" w:rsidP="00BC07F8">
      <w:pPr>
        <w:pStyle w:val="25"/>
        <w:shd w:val="clear" w:color="auto" w:fill="auto"/>
        <w:tabs>
          <w:tab w:val="left" w:pos="2074"/>
        </w:tabs>
        <w:spacing w:line="240" w:lineRule="auto"/>
        <w:ind w:firstLine="740"/>
        <w:jc w:val="both"/>
        <w:rPr>
          <w:sz w:val="24"/>
          <w:szCs w:val="24"/>
        </w:rPr>
      </w:pPr>
      <w:r w:rsidRPr="00BC07F8">
        <w:rPr>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64932" w:rsidRPr="00BC07F8" w:rsidRDefault="00F64932" w:rsidP="00BC07F8">
      <w:pPr>
        <w:pStyle w:val="25"/>
        <w:shd w:val="clear" w:color="auto" w:fill="auto"/>
        <w:tabs>
          <w:tab w:val="left" w:pos="2074"/>
        </w:tabs>
        <w:spacing w:line="240" w:lineRule="auto"/>
        <w:ind w:firstLine="740"/>
        <w:jc w:val="both"/>
        <w:rPr>
          <w:sz w:val="24"/>
          <w:szCs w:val="24"/>
        </w:rPr>
      </w:pPr>
      <w:r w:rsidRPr="00BC07F8">
        <w:rPr>
          <w:sz w:val="24"/>
          <w:szCs w:val="24"/>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64932" w:rsidRPr="00BC07F8" w:rsidRDefault="00F64932" w:rsidP="00BC07F8">
      <w:pPr>
        <w:pStyle w:val="25"/>
        <w:shd w:val="clear" w:color="auto" w:fill="auto"/>
        <w:tabs>
          <w:tab w:val="left" w:pos="2074"/>
        </w:tabs>
        <w:spacing w:line="240" w:lineRule="auto"/>
        <w:ind w:firstLine="740"/>
        <w:jc w:val="both"/>
        <w:rPr>
          <w:sz w:val="24"/>
          <w:szCs w:val="24"/>
        </w:rPr>
      </w:pPr>
      <w:r w:rsidRPr="00BC07F8">
        <w:rPr>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w:t>
      </w:r>
      <w:r w:rsidRPr="00BC07F8">
        <w:rPr>
          <w:sz w:val="24"/>
          <w:szCs w:val="24"/>
        </w:rPr>
        <w:lastRenderedPageBreak/>
        <w:t>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w:t>
      </w:r>
      <w:r w:rsidR="00CC733E">
        <w:rPr>
          <w:sz w:val="24"/>
          <w:szCs w:val="24"/>
        </w:rPr>
        <w:t>азвитию абстрактного, формально-</w:t>
      </w:r>
      <w:r w:rsidRPr="00BC07F8">
        <w:rPr>
          <w:sz w:val="24"/>
          <w:szCs w:val="24"/>
        </w:rPr>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F64932" w:rsidRPr="00BC07F8" w:rsidRDefault="00F64932" w:rsidP="00CC733E">
      <w:pPr>
        <w:pStyle w:val="25"/>
        <w:shd w:val="clear" w:color="auto" w:fill="auto"/>
        <w:tabs>
          <w:tab w:val="left" w:pos="2070"/>
        </w:tabs>
        <w:spacing w:line="240" w:lineRule="auto"/>
        <w:ind w:firstLine="740"/>
        <w:jc w:val="both"/>
        <w:rPr>
          <w:sz w:val="24"/>
          <w:szCs w:val="24"/>
        </w:rPr>
      </w:pPr>
      <w:r w:rsidRPr="00BC07F8">
        <w:rPr>
          <w:sz w:val="24"/>
          <w:szCs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CC733E">
        <w:rPr>
          <w:sz w:val="24"/>
          <w:szCs w:val="24"/>
        </w:rPr>
        <w:t xml:space="preserve"> </w:t>
      </w:r>
      <w:r w:rsidRPr="00BC07F8">
        <w:rPr>
          <w:sz w:val="24"/>
          <w:szCs w:val="24"/>
        </w:rPr>
        <w:t>современной математики и использовать его для выражения своих мыслей.</w:t>
      </w:r>
    </w:p>
    <w:p w:rsidR="00F64932" w:rsidRDefault="00F64932" w:rsidP="00BC07F8">
      <w:pPr>
        <w:pStyle w:val="25"/>
        <w:shd w:val="clear" w:color="auto" w:fill="auto"/>
        <w:tabs>
          <w:tab w:val="left" w:pos="1873"/>
        </w:tabs>
        <w:spacing w:line="240" w:lineRule="auto"/>
        <w:ind w:firstLine="740"/>
        <w:jc w:val="both"/>
        <w:rPr>
          <w:sz w:val="24"/>
          <w:szCs w:val="24"/>
        </w:rPr>
      </w:pPr>
      <w:r w:rsidRPr="00BC07F8">
        <w:rPr>
          <w:sz w:val="24"/>
          <w:szCs w:val="24"/>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CC733E" w:rsidRPr="009106AD" w:rsidRDefault="00CC733E" w:rsidP="00CC733E">
      <w:pPr>
        <w:pStyle w:val="af7"/>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9106AD">
        <w:rPr>
          <w:rFonts w:ascii="Times New Roman" w:hAnsi="Times New Roman" w:cs="Times New Roman"/>
          <w:color w:val="auto"/>
          <w:sz w:val="24"/>
          <w:szCs w:val="24"/>
        </w:rPr>
        <w:t>МЕСТО УЧЕБНОГО ПРЕДМЕТА</w:t>
      </w:r>
    </w:p>
    <w:p w:rsidR="00CC733E" w:rsidRPr="00CC733E" w:rsidRDefault="00CC733E" w:rsidP="00CC733E">
      <w:pPr>
        <w:pStyle w:val="af7"/>
        <w:contextualSpacing/>
        <w:jc w:val="center"/>
        <w:rPr>
          <w:rFonts w:ascii="Times New Roman" w:hAnsi="Times New Roman" w:cs="Times New Roman"/>
          <w:color w:val="auto"/>
          <w:sz w:val="24"/>
          <w:szCs w:val="24"/>
        </w:rPr>
      </w:pPr>
      <w:r w:rsidRPr="009106AD">
        <w:rPr>
          <w:rFonts w:ascii="Times New Roman" w:hAnsi="Times New Roman" w:cs="Times New Roman"/>
          <w:color w:val="auto"/>
          <w:sz w:val="24"/>
          <w:szCs w:val="24"/>
        </w:rPr>
        <w:t xml:space="preserve"> В УЧЕБНОМ ПЛАНЕ</w:t>
      </w:r>
    </w:p>
    <w:p w:rsidR="00F64932" w:rsidRPr="00BC07F8" w:rsidRDefault="00F64932" w:rsidP="00BC07F8">
      <w:pPr>
        <w:pStyle w:val="25"/>
        <w:shd w:val="clear" w:color="auto" w:fill="auto"/>
        <w:tabs>
          <w:tab w:val="left" w:pos="1863"/>
        </w:tabs>
        <w:spacing w:line="240" w:lineRule="auto"/>
        <w:ind w:firstLine="740"/>
        <w:jc w:val="both"/>
        <w:rPr>
          <w:sz w:val="24"/>
          <w:szCs w:val="24"/>
        </w:rPr>
      </w:pPr>
      <w:r w:rsidRPr="00BC07F8">
        <w:rPr>
          <w:sz w:val="24"/>
          <w:szCs w:val="24"/>
        </w:rPr>
        <w:t>Общ</w:t>
      </w:r>
      <w:r w:rsidR="00CC733E">
        <w:rPr>
          <w:sz w:val="24"/>
          <w:szCs w:val="24"/>
        </w:rPr>
        <w:t xml:space="preserve">ее число часов </w:t>
      </w:r>
      <w:r w:rsidRPr="00BC07F8">
        <w:rPr>
          <w:sz w:val="24"/>
          <w:szCs w:val="24"/>
        </w:rPr>
        <w:t xml:space="preserve">для изучения учебного курса «Алгебра и </w:t>
      </w:r>
      <w:r w:rsidR="00CC733E">
        <w:rPr>
          <w:sz w:val="24"/>
          <w:szCs w:val="24"/>
        </w:rPr>
        <w:t>начала математического анализа»</w:t>
      </w:r>
      <w:r w:rsidRPr="00BC07F8">
        <w:rPr>
          <w:sz w:val="24"/>
          <w:szCs w:val="24"/>
        </w:rPr>
        <w:t xml:space="preserve"> - </w:t>
      </w:r>
      <w:r w:rsidR="00CB29EC">
        <w:rPr>
          <w:sz w:val="24"/>
          <w:szCs w:val="24"/>
        </w:rPr>
        <w:t>136</w:t>
      </w:r>
      <w:r w:rsidRPr="00BC07F8">
        <w:rPr>
          <w:sz w:val="24"/>
          <w:szCs w:val="24"/>
        </w:rPr>
        <w:t xml:space="preserve"> часов: в 10 классе - 68 часов (2 часа в неделю), в 11 классе -</w:t>
      </w:r>
      <w:r w:rsidR="00CB29EC">
        <w:rPr>
          <w:sz w:val="24"/>
          <w:szCs w:val="24"/>
        </w:rPr>
        <w:t>68 часов</w:t>
      </w:r>
      <w:r w:rsidRPr="00BC07F8">
        <w:rPr>
          <w:sz w:val="24"/>
          <w:szCs w:val="24"/>
        </w:rPr>
        <w:t xml:space="preserve"> (</w:t>
      </w:r>
      <w:r w:rsidR="00CB29EC">
        <w:rPr>
          <w:sz w:val="24"/>
          <w:szCs w:val="24"/>
        </w:rPr>
        <w:t>2</w:t>
      </w:r>
      <w:r w:rsidRPr="00BC07F8">
        <w:rPr>
          <w:sz w:val="24"/>
          <w:szCs w:val="24"/>
        </w:rPr>
        <w:t xml:space="preserve"> часа в неделю).</w:t>
      </w:r>
    </w:p>
    <w:p w:rsidR="00F64932" w:rsidRPr="00CC733E" w:rsidRDefault="00F64932" w:rsidP="00BC07F8">
      <w:pPr>
        <w:pStyle w:val="25"/>
        <w:shd w:val="clear" w:color="auto" w:fill="auto"/>
        <w:tabs>
          <w:tab w:val="left" w:pos="1676"/>
        </w:tabs>
        <w:spacing w:line="240" w:lineRule="auto"/>
        <w:ind w:firstLine="740"/>
        <w:jc w:val="both"/>
        <w:rPr>
          <w:rStyle w:val="af4"/>
          <w:sz w:val="24"/>
          <w:szCs w:val="24"/>
        </w:rPr>
      </w:pPr>
      <w:r w:rsidRPr="00CC733E">
        <w:rPr>
          <w:rStyle w:val="af4"/>
          <w:sz w:val="24"/>
          <w:szCs w:val="24"/>
        </w:rPr>
        <w:t>Содержание обучения в 10 классе.</w:t>
      </w:r>
    </w:p>
    <w:p w:rsidR="00F64932" w:rsidRPr="00BC07F8" w:rsidRDefault="00F64932" w:rsidP="00BC07F8">
      <w:pPr>
        <w:pStyle w:val="25"/>
        <w:shd w:val="clear" w:color="auto" w:fill="auto"/>
        <w:tabs>
          <w:tab w:val="left" w:pos="1878"/>
        </w:tabs>
        <w:spacing w:line="240" w:lineRule="auto"/>
        <w:ind w:firstLine="740"/>
        <w:jc w:val="both"/>
        <w:rPr>
          <w:sz w:val="24"/>
          <w:szCs w:val="24"/>
        </w:rPr>
      </w:pPr>
      <w:r w:rsidRPr="00BC07F8">
        <w:rPr>
          <w:sz w:val="24"/>
          <w:szCs w:val="24"/>
        </w:rPr>
        <w:t>Числа и вычисления.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Арифметический корень натуральной степени. Действия с арифметическими корнями натуральной степени.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Синус, косинус и тангенс числового аргумента. Арксинус, арккосинус,</w:t>
      </w:r>
    </w:p>
    <w:p w:rsidR="00F64932" w:rsidRPr="00BC07F8" w:rsidRDefault="00F64932" w:rsidP="00BC07F8">
      <w:pPr>
        <w:pStyle w:val="25"/>
        <w:shd w:val="clear" w:color="auto" w:fill="auto"/>
        <w:spacing w:line="240" w:lineRule="auto"/>
        <w:ind w:firstLine="740"/>
        <w:rPr>
          <w:sz w:val="24"/>
          <w:szCs w:val="24"/>
        </w:rPr>
      </w:pPr>
      <w:r w:rsidRPr="00BC07F8">
        <w:rPr>
          <w:sz w:val="24"/>
          <w:szCs w:val="24"/>
        </w:rPr>
        <w:t>арктангенс числового аргумента.</w:t>
      </w:r>
    </w:p>
    <w:p w:rsidR="00F64932" w:rsidRPr="00BC07F8" w:rsidRDefault="00F64932" w:rsidP="00BC07F8">
      <w:pPr>
        <w:pStyle w:val="25"/>
        <w:shd w:val="clear" w:color="auto" w:fill="auto"/>
        <w:tabs>
          <w:tab w:val="left" w:pos="1938"/>
        </w:tabs>
        <w:spacing w:line="240" w:lineRule="auto"/>
        <w:ind w:firstLine="740"/>
        <w:jc w:val="both"/>
        <w:rPr>
          <w:sz w:val="24"/>
          <w:szCs w:val="24"/>
        </w:rPr>
      </w:pPr>
      <w:r w:rsidRPr="00BC07F8">
        <w:rPr>
          <w:sz w:val="24"/>
          <w:szCs w:val="24"/>
        </w:rPr>
        <w:t>Уравнения и неравенства.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Тождества и тождественные преобразования.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Преобразование тригонометрических выражений. Основные тригонометрические формулы.</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Уравнение, корень уравнения. Неравенство, решение неравенства. Метод интервалов.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lastRenderedPageBreak/>
        <w:t>Решение целых и дробно-рациональных уравнений и неравенств.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Решение иррациональных уравнений и неравенств.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Решение тригонометрических уравнений.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Применение уравнений и неравенств к решению математических задач и задач из различных областей науки и реальной жизни.</w:t>
      </w:r>
    </w:p>
    <w:p w:rsidR="00F64932" w:rsidRPr="00BC07F8" w:rsidRDefault="00F64932" w:rsidP="00BC07F8">
      <w:pPr>
        <w:pStyle w:val="25"/>
        <w:shd w:val="clear" w:color="auto" w:fill="auto"/>
        <w:tabs>
          <w:tab w:val="left" w:pos="1938"/>
        </w:tabs>
        <w:spacing w:line="240" w:lineRule="auto"/>
        <w:ind w:firstLine="740"/>
        <w:jc w:val="both"/>
        <w:rPr>
          <w:sz w:val="24"/>
          <w:szCs w:val="24"/>
        </w:rPr>
      </w:pPr>
      <w:r w:rsidRPr="00BC07F8">
        <w:rPr>
          <w:sz w:val="24"/>
          <w:szCs w:val="24"/>
        </w:rPr>
        <w:t>Функции и графики.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Функция, способы задания функции. График функции. Взаимно обратные функции.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Область определения и множество значений функции. Нули функции. Промежутки знакопостоянства. Чётные и нечётные функции.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 xml:space="preserve">Степенная функция с натуральным и целым показателем. Её свойства и график. Свойства и график корня </w:t>
      </w:r>
      <w:r w:rsidRPr="00BC07F8">
        <w:rPr>
          <w:sz w:val="24"/>
          <w:szCs w:val="24"/>
          <w:lang w:val="en-US" w:bidi="en-US"/>
        </w:rPr>
        <w:t>n</w:t>
      </w:r>
      <w:r w:rsidRPr="00BC07F8">
        <w:rPr>
          <w:sz w:val="24"/>
          <w:szCs w:val="24"/>
        </w:rPr>
        <w:t>-ой степени.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Тригонометрическая окружность, определение тригонометрических функций числового аргумента.</w:t>
      </w:r>
    </w:p>
    <w:p w:rsidR="00F64932" w:rsidRPr="00BC07F8" w:rsidRDefault="00F64932" w:rsidP="00BC07F8">
      <w:pPr>
        <w:pStyle w:val="25"/>
        <w:shd w:val="clear" w:color="auto" w:fill="auto"/>
        <w:tabs>
          <w:tab w:val="left" w:pos="1938"/>
        </w:tabs>
        <w:spacing w:line="240" w:lineRule="auto"/>
        <w:ind w:firstLine="740"/>
        <w:jc w:val="both"/>
        <w:rPr>
          <w:sz w:val="24"/>
          <w:szCs w:val="24"/>
        </w:rPr>
      </w:pPr>
      <w:r w:rsidRPr="00BC07F8">
        <w:rPr>
          <w:sz w:val="24"/>
          <w:szCs w:val="24"/>
        </w:rPr>
        <w:t>Начала математического анализа.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Последовательности, способы задания последовательностей. Монотонные последовательности.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64932" w:rsidRPr="00BC07F8" w:rsidRDefault="00F64932" w:rsidP="00BC07F8">
      <w:pPr>
        <w:pStyle w:val="25"/>
        <w:shd w:val="clear" w:color="auto" w:fill="auto"/>
        <w:tabs>
          <w:tab w:val="left" w:pos="1938"/>
        </w:tabs>
        <w:spacing w:line="240" w:lineRule="auto"/>
        <w:ind w:firstLine="740"/>
        <w:jc w:val="both"/>
        <w:rPr>
          <w:sz w:val="24"/>
          <w:szCs w:val="24"/>
        </w:rPr>
      </w:pPr>
      <w:r w:rsidRPr="00BC07F8">
        <w:rPr>
          <w:sz w:val="24"/>
          <w:szCs w:val="24"/>
        </w:rPr>
        <w:t>Множества и логика.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Множество, операции над множествами. Диаграммы Эйлера-Венна.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Применение теоретико-множественного аппарата для описания реальных процессов и явлений, при решении задач из других учебных предметов.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Определение, теорема, следствие, доказательство.</w:t>
      </w:r>
    </w:p>
    <w:p w:rsidR="00F64932" w:rsidRPr="00CC733E" w:rsidRDefault="00F64932" w:rsidP="00BC07F8">
      <w:pPr>
        <w:pStyle w:val="25"/>
        <w:shd w:val="clear" w:color="auto" w:fill="auto"/>
        <w:tabs>
          <w:tab w:val="left" w:pos="1781"/>
        </w:tabs>
        <w:spacing w:line="240" w:lineRule="auto"/>
        <w:ind w:firstLine="740"/>
        <w:jc w:val="both"/>
        <w:rPr>
          <w:rStyle w:val="af4"/>
          <w:sz w:val="24"/>
          <w:szCs w:val="24"/>
        </w:rPr>
      </w:pPr>
      <w:r w:rsidRPr="00CC733E">
        <w:rPr>
          <w:rStyle w:val="af4"/>
          <w:sz w:val="24"/>
          <w:szCs w:val="24"/>
        </w:rPr>
        <w:t>Содержание обучения в 11 классе.</w:t>
      </w:r>
    </w:p>
    <w:p w:rsidR="00F64932" w:rsidRPr="00BC07F8" w:rsidRDefault="00F64932" w:rsidP="00BC07F8">
      <w:pPr>
        <w:pStyle w:val="25"/>
        <w:shd w:val="clear" w:color="auto" w:fill="auto"/>
        <w:tabs>
          <w:tab w:val="left" w:pos="1947"/>
        </w:tabs>
        <w:spacing w:line="240" w:lineRule="auto"/>
        <w:ind w:firstLine="740"/>
        <w:jc w:val="both"/>
        <w:rPr>
          <w:sz w:val="24"/>
          <w:szCs w:val="24"/>
        </w:rPr>
      </w:pPr>
      <w:r w:rsidRPr="00BC07F8">
        <w:rPr>
          <w:sz w:val="24"/>
          <w:szCs w:val="24"/>
        </w:rPr>
        <w:t>Числа и вычисления.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Натуральные и целые числа. Признаки делимости целых чисел.</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Степень с рациональным показателем. Свойства степени.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Логарифм числа. Десятичные и натуральные логарифмы.</w:t>
      </w:r>
    </w:p>
    <w:p w:rsidR="00F64932" w:rsidRPr="00BC07F8" w:rsidRDefault="00F64932" w:rsidP="00BC07F8">
      <w:pPr>
        <w:pStyle w:val="25"/>
        <w:shd w:val="clear" w:color="auto" w:fill="auto"/>
        <w:tabs>
          <w:tab w:val="left" w:pos="1947"/>
        </w:tabs>
        <w:spacing w:line="240" w:lineRule="auto"/>
        <w:ind w:firstLine="740"/>
        <w:jc w:val="both"/>
        <w:rPr>
          <w:sz w:val="24"/>
          <w:szCs w:val="24"/>
        </w:rPr>
      </w:pPr>
      <w:r w:rsidRPr="00BC07F8">
        <w:rPr>
          <w:sz w:val="24"/>
          <w:szCs w:val="24"/>
        </w:rPr>
        <w:t>Уравнения и неравенства.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Преобразование выражений, содержащих логарифмы.</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Преобразование выражений, содержащих степени с рациональным показателем.</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Примеры тригонометрических неравенств.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Показательные уравнения и неравенства.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Логарифмические уравнения и неравенства.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Системы линейных уравнений. Решение прикладных задач с помощью системы линейных уравнений.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Системы и совокупности рациональных уравнений и неравенств.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F64932" w:rsidRPr="00BC07F8" w:rsidRDefault="00F64932" w:rsidP="00BC07F8">
      <w:pPr>
        <w:pStyle w:val="25"/>
        <w:shd w:val="clear" w:color="auto" w:fill="auto"/>
        <w:tabs>
          <w:tab w:val="left" w:pos="1947"/>
        </w:tabs>
        <w:spacing w:line="240" w:lineRule="auto"/>
        <w:ind w:firstLine="740"/>
        <w:jc w:val="both"/>
        <w:rPr>
          <w:sz w:val="24"/>
          <w:szCs w:val="24"/>
        </w:rPr>
      </w:pPr>
      <w:r w:rsidRPr="00BC07F8">
        <w:rPr>
          <w:sz w:val="24"/>
          <w:szCs w:val="24"/>
        </w:rPr>
        <w:t>Функции и графики.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Тригонометрические функции, их свойства и графики.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Показательная и логарифмическая функции, их свойства и графики.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Использование графиков функций для решения уравнений и линейных систем.</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F64932" w:rsidRPr="00BC07F8" w:rsidRDefault="00F64932" w:rsidP="00BC07F8">
      <w:pPr>
        <w:pStyle w:val="25"/>
        <w:shd w:val="clear" w:color="auto" w:fill="auto"/>
        <w:tabs>
          <w:tab w:val="left" w:pos="1929"/>
        </w:tabs>
        <w:spacing w:line="240" w:lineRule="auto"/>
        <w:ind w:firstLine="740"/>
        <w:jc w:val="both"/>
        <w:rPr>
          <w:sz w:val="24"/>
          <w:szCs w:val="24"/>
        </w:rPr>
      </w:pPr>
      <w:r w:rsidRPr="00BC07F8">
        <w:rPr>
          <w:sz w:val="24"/>
          <w:szCs w:val="24"/>
        </w:rPr>
        <w:t>Начала математического анализа.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lastRenderedPageBreak/>
        <w:t>Непрерывные функции. Метод интервалов для решения неравенств.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Производная функции. Геометрический и физический смысл производной.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Производные элементарных функций. Формулы нахождения производной суммы, произведения и частного функций.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Первообразная. Таблица первообразных.</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Интеграл, его геометрический и физический смысл. Вычисление интеграла по формуле Ньютона-Лейбница.</w:t>
      </w:r>
    </w:p>
    <w:p w:rsidR="00F64932" w:rsidRPr="00BC07F8" w:rsidRDefault="00F64932" w:rsidP="00BC07F8">
      <w:pPr>
        <w:pStyle w:val="25"/>
        <w:shd w:val="clear" w:color="auto" w:fill="auto"/>
        <w:tabs>
          <w:tab w:val="left" w:pos="1914"/>
        </w:tabs>
        <w:spacing w:line="240" w:lineRule="auto"/>
        <w:ind w:firstLine="740"/>
        <w:jc w:val="both"/>
        <w:rPr>
          <w:sz w:val="24"/>
          <w:szCs w:val="24"/>
        </w:rPr>
      </w:pPr>
      <w:r w:rsidRPr="00BC07F8">
        <w:rPr>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F64932" w:rsidRPr="00BC07F8" w:rsidRDefault="00F64932" w:rsidP="00BC07F8">
      <w:pPr>
        <w:pStyle w:val="25"/>
        <w:shd w:val="clear" w:color="auto" w:fill="auto"/>
        <w:tabs>
          <w:tab w:val="left" w:pos="1905"/>
        </w:tabs>
        <w:spacing w:line="240" w:lineRule="auto"/>
        <w:ind w:firstLine="740"/>
        <w:jc w:val="both"/>
        <w:rPr>
          <w:sz w:val="24"/>
          <w:szCs w:val="24"/>
        </w:rPr>
      </w:pPr>
      <w:r w:rsidRPr="00BC07F8">
        <w:rPr>
          <w:sz w:val="24"/>
          <w:szCs w:val="24"/>
        </w:rPr>
        <w:t>Предметные результаты по отдельным темам учебного курса «Алгебра и начала математического анализа». К концу 10 класса обучающийся научится:</w:t>
      </w:r>
    </w:p>
    <w:p w:rsidR="00F64932" w:rsidRPr="00BC07F8" w:rsidRDefault="00F64932" w:rsidP="00BC07F8">
      <w:pPr>
        <w:pStyle w:val="25"/>
        <w:shd w:val="clear" w:color="auto" w:fill="auto"/>
        <w:tabs>
          <w:tab w:val="left" w:pos="2121"/>
        </w:tabs>
        <w:spacing w:line="240" w:lineRule="auto"/>
        <w:ind w:firstLine="740"/>
        <w:jc w:val="both"/>
        <w:rPr>
          <w:sz w:val="24"/>
          <w:szCs w:val="24"/>
        </w:rPr>
      </w:pPr>
      <w:r w:rsidRPr="00BC07F8">
        <w:rPr>
          <w:sz w:val="24"/>
          <w:szCs w:val="24"/>
        </w:rPr>
        <w:t>Числа и вычисления: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рациональное и действительное число, обыкновенная и десятичная дробь, проценты;</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выполнять арифметические операции с рациональными и действительными числами;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выполнять приближённые вычисления, используя правила округления, делать прикидку и оценку результата вычислений;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64932" w:rsidRPr="00BC07F8" w:rsidRDefault="00F64932" w:rsidP="00BC07F8">
      <w:pPr>
        <w:pStyle w:val="25"/>
        <w:shd w:val="clear" w:color="auto" w:fill="auto"/>
        <w:tabs>
          <w:tab w:val="left" w:pos="2105"/>
        </w:tabs>
        <w:spacing w:line="240" w:lineRule="auto"/>
        <w:ind w:firstLine="740"/>
        <w:jc w:val="both"/>
        <w:rPr>
          <w:sz w:val="24"/>
          <w:szCs w:val="24"/>
        </w:rPr>
      </w:pPr>
      <w:r w:rsidRPr="00BC07F8">
        <w:rPr>
          <w:sz w:val="24"/>
          <w:szCs w:val="24"/>
        </w:rPr>
        <w:t>Уравнения и неравенства: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выполнять преобразования тригонометрических выражений и решать тригонометрические уравнения;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применять уравнения и неравенства для решения математических задач и задач из различных областей науки и реальной жизни;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F64932" w:rsidRPr="00BC07F8" w:rsidRDefault="00F64932" w:rsidP="00BC07F8">
      <w:pPr>
        <w:pStyle w:val="25"/>
        <w:shd w:val="clear" w:color="auto" w:fill="auto"/>
        <w:tabs>
          <w:tab w:val="left" w:pos="2105"/>
        </w:tabs>
        <w:spacing w:line="240" w:lineRule="auto"/>
        <w:ind w:firstLine="740"/>
        <w:jc w:val="both"/>
        <w:rPr>
          <w:sz w:val="24"/>
          <w:szCs w:val="24"/>
        </w:rPr>
      </w:pPr>
      <w:r w:rsidRPr="00BC07F8">
        <w:rPr>
          <w:sz w:val="24"/>
          <w:szCs w:val="24"/>
        </w:rPr>
        <w:t>Функции и графики: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чётность и нечётность функции, нули функции, промежутки знакопостоянства;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использовать графики функций для решения уравнений;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строить и читать графики линейной функции, квадратичной функции, степенной функции с целым показателем;</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64932" w:rsidRPr="00BC07F8" w:rsidRDefault="00F64932" w:rsidP="00BC07F8">
      <w:pPr>
        <w:pStyle w:val="25"/>
        <w:shd w:val="clear" w:color="auto" w:fill="auto"/>
        <w:tabs>
          <w:tab w:val="left" w:pos="2105"/>
        </w:tabs>
        <w:spacing w:line="240" w:lineRule="auto"/>
        <w:ind w:firstLine="740"/>
        <w:jc w:val="both"/>
        <w:rPr>
          <w:sz w:val="24"/>
          <w:szCs w:val="24"/>
        </w:rPr>
      </w:pPr>
      <w:r w:rsidRPr="00BC07F8">
        <w:rPr>
          <w:sz w:val="24"/>
          <w:szCs w:val="24"/>
        </w:rPr>
        <w:t>Начала математического анализа:</w:t>
      </w:r>
    </w:p>
    <w:p w:rsidR="00F64932" w:rsidRPr="00BC07F8" w:rsidRDefault="0031597E" w:rsidP="0031597E">
      <w:pPr>
        <w:pStyle w:val="25"/>
        <w:shd w:val="clear" w:color="auto" w:fill="auto"/>
        <w:tabs>
          <w:tab w:val="left" w:pos="4858"/>
        </w:tabs>
        <w:spacing w:line="240" w:lineRule="auto"/>
        <w:ind w:firstLine="740"/>
        <w:jc w:val="both"/>
        <w:rPr>
          <w:sz w:val="24"/>
          <w:szCs w:val="24"/>
        </w:rPr>
      </w:pPr>
      <w:r>
        <w:rPr>
          <w:sz w:val="24"/>
          <w:szCs w:val="24"/>
        </w:rPr>
        <w:lastRenderedPageBreak/>
        <w:t xml:space="preserve">оперировать понятиями: </w:t>
      </w:r>
      <w:r w:rsidR="00F64932" w:rsidRPr="00BC07F8">
        <w:rPr>
          <w:sz w:val="24"/>
          <w:szCs w:val="24"/>
        </w:rPr>
        <w:t>пос</w:t>
      </w:r>
      <w:r>
        <w:rPr>
          <w:sz w:val="24"/>
          <w:szCs w:val="24"/>
        </w:rPr>
        <w:t xml:space="preserve">ледовательность, арифметическая </w:t>
      </w:r>
      <w:r w:rsidR="00F64932" w:rsidRPr="00BC07F8">
        <w:rPr>
          <w:sz w:val="24"/>
          <w:szCs w:val="24"/>
        </w:rPr>
        <w:t>и геометрическая прогрессии;</w:t>
      </w:r>
    </w:p>
    <w:p w:rsidR="00F64932" w:rsidRPr="00BC07F8" w:rsidRDefault="00F64932" w:rsidP="00BC07F8">
      <w:pPr>
        <w:pStyle w:val="25"/>
        <w:shd w:val="clear" w:color="auto" w:fill="auto"/>
        <w:spacing w:line="240" w:lineRule="auto"/>
        <w:ind w:firstLine="740"/>
        <w:rPr>
          <w:sz w:val="24"/>
          <w:szCs w:val="24"/>
        </w:rPr>
      </w:pPr>
      <w:r w:rsidRPr="00BC07F8">
        <w:rPr>
          <w:sz w:val="24"/>
          <w:szCs w:val="24"/>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использовать свойства последовательностей и прогрессий для решения реальных задач прикладного характера.</w:t>
      </w:r>
    </w:p>
    <w:p w:rsidR="00F64932" w:rsidRPr="00BC07F8" w:rsidRDefault="00F64932" w:rsidP="00BC07F8">
      <w:pPr>
        <w:pStyle w:val="25"/>
        <w:shd w:val="clear" w:color="auto" w:fill="auto"/>
        <w:tabs>
          <w:tab w:val="left" w:pos="2120"/>
        </w:tabs>
        <w:spacing w:line="240" w:lineRule="auto"/>
        <w:ind w:firstLine="740"/>
        <w:jc w:val="both"/>
        <w:rPr>
          <w:sz w:val="24"/>
          <w:szCs w:val="24"/>
        </w:rPr>
      </w:pPr>
      <w:r w:rsidRPr="00BC07F8">
        <w:rPr>
          <w:sz w:val="24"/>
          <w:szCs w:val="24"/>
        </w:rPr>
        <w:t>Множества и логика:</w:t>
      </w:r>
    </w:p>
    <w:p w:rsidR="00F64932" w:rsidRPr="00BC07F8" w:rsidRDefault="00F64932" w:rsidP="00BC07F8">
      <w:pPr>
        <w:pStyle w:val="25"/>
        <w:shd w:val="clear" w:color="auto" w:fill="auto"/>
        <w:spacing w:line="240" w:lineRule="auto"/>
        <w:ind w:firstLine="740"/>
        <w:rPr>
          <w:sz w:val="24"/>
          <w:szCs w:val="24"/>
        </w:rPr>
      </w:pPr>
      <w:r w:rsidRPr="00BC07F8">
        <w:rPr>
          <w:sz w:val="24"/>
          <w:szCs w:val="24"/>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определение, теорема, следствие, доказательство.</w:t>
      </w:r>
    </w:p>
    <w:p w:rsidR="00F64932" w:rsidRPr="00BC07F8" w:rsidRDefault="00F64932" w:rsidP="00BC07F8">
      <w:pPr>
        <w:pStyle w:val="25"/>
        <w:shd w:val="clear" w:color="auto" w:fill="auto"/>
        <w:tabs>
          <w:tab w:val="left" w:pos="1895"/>
        </w:tabs>
        <w:spacing w:line="240" w:lineRule="auto"/>
        <w:ind w:firstLine="740"/>
        <w:jc w:val="both"/>
        <w:rPr>
          <w:sz w:val="24"/>
          <w:szCs w:val="24"/>
        </w:rPr>
      </w:pPr>
      <w:r w:rsidRPr="00BC07F8">
        <w:rPr>
          <w:sz w:val="24"/>
          <w:szCs w:val="24"/>
        </w:rPr>
        <w:t>Предметные результаты по отдельным темам учебного курса «Алгебра и начала математического анализа». К концу 11 класса обучающийся научится:</w:t>
      </w:r>
    </w:p>
    <w:p w:rsidR="00F64932" w:rsidRPr="00BC07F8" w:rsidRDefault="00F64932" w:rsidP="00BC07F8">
      <w:pPr>
        <w:pStyle w:val="25"/>
        <w:shd w:val="clear" w:color="auto" w:fill="auto"/>
        <w:tabs>
          <w:tab w:val="left" w:pos="2116"/>
        </w:tabs>
        <w:spacing w:line="240" w:lineRule="auto"/>
        <w:ind w:firstLine="740"/>
        <w:jc w:val="both"/>
        <w:rPr>
          <w:sz w:val="24"/>
          <w:szCs w:val="24"/>
        </w:rPr>
      </w:pPr>
      <w:r w:rsidRPr="00BC07F8">
        <w:rPr>
          <w:sz w:val="24"/>
          <w:szCs w:val="24"/>
        </w:rPr>
        <w:t>Числа и вычисления: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64932" w:rsidRPr="00BC07F8" w:rsidRDefault="00F64932" w:rsidP="00BC07F8">
      <w:pPr>
        <w:pStyle w:val="25"/>
        <w:shd w:val="clear" w:color="auto" w:fill="auto"/>
        <w:spacing w:line="240" w:lineRule="auto"/>
        <w:ind w:firstLine="740"/>
        <w:rPr>
          <w:sz w:val="24"/>
          <w:szCs w:val="24"/>
        </w:rPr>
      </w:pPr>
      <w:r w:rsidRPr="00BC07F8">
        <w:rPr>
          <w:sz w:val="24"/>
          <w:szCs w:val="24"/>
        </w:rPr>
        <w:t>оперировать понятием: степень с рациональным показателем; оперировать понятиями: логарифм числа, десятичные и натуральные логарифмы.</w:t>
      </w:r>
    </w:p>
    <w:p w:rsidR="00F64932" w:rsidRPr="00BC07F8" w:rsidRDefault="00F64932" w:rsidP="00BC07F8">
      <w:pPr>
        <w:pStyle w:val="25"/>
        <w:shd w:val="clear" w:color="auto" w:fill="auto"/>
        <w:tabs>
          <w:tab w:val="left" w:pos="2116"/>
        </w:tabs>
        <w:spacing w:line="240" w:lineRule="auto"/>
        <w:ind w:firstLine="740"/>
        <w:jc w:val="both"/>
        <w:rPr>
          <w:sz w:val="24"/>
          <w:szCs w:val="24"/>
        </w:rPr>
      </w:pPr>
      <w:r w:rsidRPr="00BC07F8">
        <w:rPr>
          <w:sz w:val="24"/>
          <w:szCs w:val="24"/>
        </w:rPr>
        <w:t>Уравнения и неравенства: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находить решения простейших тригонометрических неравенств;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находить решения простейших систем и совокупностей рациональных уравнений и неравенств;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64932" w:rsidRPr="00BC07F8" w:rsidRDefault="00F64932" w:rsidP="00BC07F8">
      <w:pPr>
        <w:pStyle w:val="25"/>
        <w:shd w:val="clear" w:color="auto" w:fill="auto"/>
        <w:tabs>
          <w:tab w:val="left" w:pos="2127"/>
        </w:tabs>
        <w:spacing w:line="240" w:lineRule="auto"/>
        <w:ind w:firstLine="740"/>
        <w:jc w:val="both"/>
        <w:rPr>
          <w:sz w:val="24"/>
          <w:szCs w:val="24"/>
        </w:rPr>
      </w:pPr>
      <w:r w:rsidRPr="00BC07F8">
        <w:rPr>
          <w:sz w:val="24"/>
          <w:szCs w:val="24"/>
        </w:rPr>
        <w:t>Функции и графики: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изображать на координатной плоскости графики линейных уравнений и использовать их для решения системы линейных уравнений;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использовать графики функций для исследования процессов и зависимостей из других учебных дисциплин.</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Начала математического анализа: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находить производные элементарных функций, вычислять производные суммы, произведения, частного функций;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lastRenderedPageBreak/>
        <w:t>использовать производную для нахождения наилучшего решения в прикладных, в том числе социально-экономических, задачах;</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первообразная и интеграл, понимать геометрический и физический смысл интеграла;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находить первообразные элементарных функций, вычислять интеграл</w:t>
      </w:r>
    </w:p>
    <w:p w:rsidR="00F64932" w:rsidRPr="00BC07F8" w:rsidRDefault="00F64932" w:rsidP="00BC07F8">
      <w:pPr>
        <w:pStyle w:val="25"/>
        <w:shd w:val="clear" w:color="auto" w:fill="auto"/>
        <w:spacing w:line="240" w:lineRule="auto"/>
        <w:ind w:firstLine="740"/>
        <w:rPr>
          <w:sz w:val="24"/>
          <w:szCs w:val="24"/>
        </w:rPr>
      </w:pPr>
      <w:r w:rsidRPr="00BC07F8">
        <w:rPr>
          <w:sz w:val="24"/>
          <w:szCs w:val="24"/>
        </w:rPr>
        <w:t>по формуле Ньютона-Лейбница;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041743" w:rsidRDefault="00041743" w:rsidP="0031597E">
      <w:pPr>
        <w:pStyle w:val="25"/>
        <w:shd w:val="clear" w:color="auto" w:fill="auto"/>
        <w:spacing w:line="240" w:lineRule="auto"/>
        <w:rPr>
          <w:rStyle w:val="af4"/>
        </w:rPr>
      </w:pPr>
    </w:p>
    <w:p w:rsidR="005E2C9F" w:rsidRDefault="005E2C9F" w:rsidP="00CC733E">
      <w:pPr>
        <w:pStyle w:val="25"/>
        <w:shd w:val="clear" w:color="auto" w:fill="auto"/>
        <w:spacing w:line="240" w:lineRule="auto"/>
        <w:ind w:firstLine="740"/>
        <w:jc w:val="center"/>
        <w:rPr>
          <w:rStyle w:val="af4"/>
        </w:rPr>
      </w:pPr>
    </w:p>
    <w:p w:rsidR="00F64932" w:rsidRPr="00CC733E" w:rsidRDefault="0031597E" w:rsidP="00CC733E">
      <w:pPr>
        <w:pStyle w:val="25"/>
        <w:shd w:val="clear" w:color="auto" w:fill="auto"/>
        <w:spacing w:line="240" w:lineRule="auto"/>
        <w:ind w:firstLine="740"/>
        <w:jc w:val="center"/>
        <w:rPr>
          <w:rStyle w:val="af4"/>
          <w:sz w:val="28"/>
          <w:szCs w:val="28"/>
        </w:rPr>
      </w:pPr>
      <w:r>
        <w:rPr>
          <w:rStyle w:val="af4"/>
        </w:rPr>
        <w:t>2.1.4.</w:t>
      </w:r>
      <w:r w:rsidR="00CC733E">
        <w:rPr>
          <w:rStyle w:val="af4"/>
        </w:rPr>
        <w:t xml:space="preserve"> </w:t>
      </w:r>
      <w:r w:rsidR="00CC733E" w:rsidRPr="00CC733E">
        <w:rPr>
          <w:rStyle w:val="af4"/>
          <w:sz w:val="28"/>
          <w:szCs w:val="28"/>
        </w:rPr>
        <w:t>Р</w:t>
      </w:r>
      <w:r w:rsidR="00F64932" w:rsidRPr="00CC733E">
        <w:rPr>
          <w:rStyle w:val="af4"/>
          <w:sz w:val="28"/>
          <w:szCs w:val="28"/>
        </w:rPr>
        <w:t>абочая программа учебного курса «Гео</w:t>
      </w:r>
      <w:r w:rsidR="00CC733E" w:rsidRPr="00CC733E">
        <w:rPr>
          <w:rStyle w:val="af4"/>
          <w:sz w:val="28"/>
          <w:szCs w:val="28"/>
        </w:rPr>
        <w:t>метрия»</w:t>
      </w:r>
    </w:p>
    <w:p w:rsidR="00F64932" w:rsidRPr="00CC733E" w:rsidRDefault="00CC733E" w:rsidP="00CC733E">
      <w:pPr>
        <w:pStyle w:val="25"/>
        <w:shd w:val="clear" w:color="auto" w:fill="auto"/>
        <w:tabs>
          <w:tab w:val="left" w:pos="1701"/>
        </w:tabs>
        <w:spacing w:line="240" w:lineRule="auto"/>
        <w:ind w:firstLine="740"/>
        <w:jc w:val="center"/>
        <w:rPr>
          <w:rStyle w:val="af4"/>
          <w:sz w:val="28"/>
          <w:szCs w:val="28"/>
        </w:rPr>
      </w:pPr>
      <w:r w:rsidRPr="00CC733E">
        <w:rPr>
          <w:rStyle w:val="af4"/>
          <w:sz w:val="28"/>
          <w:szCs w:val="28"/>
        </w:rPr>
        <w:t>Пояснительная записка</w:t>
      </w:r>
    </w:p>
    <w:p w:rsidR="00CC733E" w:rsidRPr="00CC733E" w:rsidRDefault="00CC733E" w:rsidP="00CC733E">
      <w:pPr>
        <w:pStyle w:val="25"/>
        <w:shd w:val="clear" w:color="auto" w:fill="auto"/>
        <w:tabs>
          <w:tab w:val="left" w:pos="1701"/>
        </w:tabs>
        <w:spacing w:line="240" w:lineRule="auto"/>
        <w:ind w:firstLine="740"/>
        <w:jc w:val="center"/>
        <w:rPr>
          <w:rStyle w:val="af4"/>
          <w:b w:val="0"/>
        </w:rPr>
      </w:pPr>
      <w:r w:rsidRPr="00CC733E">
        <w:rPr>
          <w:b/>
          <w:sz w:val="24"/>
          <w:szCs w:val="24"/>
        </w:rPr>
        <w:t>ОБЩАЯ ХАРАКТЕРИСТИКА УЧЕБНОГО ПРЕДМЕТА «ГЕОМЕТРИЯ»</w:t>
      </w:r>
    </w:p>
    <w:p w:rsidR="00F64932" w:rsidRPr="00BC07F8" w:rsidRDefault="00F64932" w:rsidP="00BC07F8">
      <w:pPr>
        <w:pStyle w:val="25"/>
        <w:shd w:val="clear" w:color="auto" w:fill="auto"/>
        <w:tabs>
          <w:tab w:val="left" w:pos="1868"/>
        </w:tabs>
        <w:spacing w:line="240" w:lineRule="auto"/>
        <w:ind w:firstLine="740"/>
        <w:jc w:val="both"/>
        <w:rPr>
          <w:sz w:val="24"/>
          <w:szCs w:val="24"/>
        </w:rPr>
      </w:pPr>
      <w:r w:rsidRPr="00BC07F8">
        <w:rPr>
          <w:sz w:val="24"/>
          <w:szCs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64932" w:rsidRPr="00BC07F8" w:rsidRDefault="00F64932" w:rsidP="00BC07F8">
      <w:pPr>
        <w:pStyle w:val="25"/>
        <w:shd w:val="clear" w:color="auto" w:fill="auto"/>
        <w:tabs>
          <w:tab w:val="left" w:pos="1858"/>
        </w:tabs>
        <w:spacing w:line="240" w:lineRule="auto"/>
        <w:ind w:firstLine="740"/>
        <w:jc w:val="both"/>
        <w:rPr>
          <w:sz w:val="24"/>
          <w:szCs w:val="24"/>
        </w:rPr>
      </w:pPr>
      <w:r w:rsidRPr="00BC07F8">
        <w:rPr>
          <w:sz w:val="24"/>
          <w:szCs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F64932" w:rsidRPr="00BC07F8" w:rsidRDefault="00F64932" w:rsidP="00BC07F8">
      <w:pPr>
        <w:pStyle w:val="25"/>
        <w:shd w:val="clear" w:color="auto" w:fill="auto"/>
        <w:tabs>
          <w:tab w:val="left" w:pos="1863"/>
        </w:tabs>
        <w:spacing w:line="240" w:lineRule="auto"/>
        <w:ind w:firstLine="740"/>
        <w:jc w:val="both"/>
        <w:rPr>
          <w:sz w:val="24"/>
          <w:szCs w:val="24"/>
        </w:rPr>
      </w:pPr>
      <w:r w:rsidRPr="00BC07F8">
        <w:rPr>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F64932" w:rsidRDefault="00F64932" w:rsidP="00BC07F8">
      <w:pPr>
        <w:pStyle w:val="25"/>
        <w:shd w:val="clear" w:color="auto" w:fill="auto"/>
        <w:tabs>
          <w:tab w:val="left" w:pos="1863"/>
        </w:tabs>
        <w:spacing w:line="240" w:lineRule="auto"/>
        <w:ind w:firstLine="740"/>
        <w:jc w:val="both"/>
        <w:rPr>
          <w:sz w:val="24"/>
          <w:szCs w:val="24"/>
        </w:rPr>
      </w:pPr>
      <w:r w:rsidRPr="00BC07F8">
        <w:rPr>
          <w:sz w:val="24"/>
          <w:szCs w:val="24"/>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CC733E" w:rsidRPr="00CC733E" w:rsidRDefault="00CC733E" w:rsidP="00CC733E">
      <w:pPr>
        <w:pStyle w:val="25"/>
        <w:shd w:val="clear" w:color="auto" w:fill="auto"/>
        <w:tabs>
          <w:tab w:val="left" w:pos="1863"/>
        </w:tabs>
        <w:spacing w:line="240" w:lineRule="auto"/>
        <w:ind w:firstLine="740"/>
        <w:jc w:val="center"/>
        <w:rPr>
          <w:b/>
          <w:sz w:val="24"/>
          <w:szCs w:val="24"/>
        </w:rPr>
      </w:pPr>
      <w:r w:rsidRPr="00CC733E">
        <w:rPr>
          <w:b/>
          <w:sz w:val="24"/>
          <w:szCs w:val="24"/>
        </w:rPr>
        <w:t>ЦЕЛИ УЧЕБНОГО ПРЕДМЕТА «ГЕОМЕТРИЯ»</w:t>
      </w:r>
    </w:p>
    <w:p w:rsidR="00F64932" w:rsidRPr="00BC07F8" w:rsidRDefault="00F64932" w:rsidP="00BC07F8">
      <w:pPr>
        <w:pStyle w:val="25"/>
        <w:shd w:val="clear" w:color="auto" w:fill="auto"/>
        <w:tabs>
          <w:tab w:val="left" w:pos="1873"/>
        </w:tabs>
        <w:spacing w:line="240" w:lineRule="auto"/>
        <w:ind w:firstLine="740"/>
        <w:jc w:val="both"/>
        <w:rPr>
          <w:sz w:val="24"/>
          <w:szCs w:val="24"/>
        </w:rPr>
      </w:pPr>
      <w:r w:rsidRPr="00041743">
        <w:rPr>
          <w:b/>
          <w:sz w:val="24"/>
          <w:szCs w:val="24"/>
        </w:rPr>
        <w:t>Цель освоения программы учебного курса «Геометрия» на базовом уровне обучения</w:t>
      </w:r>
      <w:r w:rsidRPr="00BC07F8">
        <w:rPr>
          <w:sz w:val="24"/>
          <w:szCs w:val="24"/>
        </w:rPr>
        <w:t xml:space="preserve">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F64932" w:rsidRPr="00BC07F8" w:rsidRDefault="00F64932" w:rsidP="00BC07F8">
      <w:pPr>
        <w:pStyle w:val="25"/>
        <w:shd w:val="clear" w:color="auto" w:fill="auto"/>
        <w:tabs>
          <w:tab w:val="left" w:pos="1873"/>
        </w:tabs>
        <w:spacing w:line="240" w:lineRule="auto"/>
        <w:ind w:firstLine="740"/>
        <w:jc w:val="both"/>
        <w:rPr>
          <w:sz w:val="24"/>
          <w:szCs w:val="24"/>
        </w:rPr>
      </w:pPr>
      <w:r w:rsidRPr="00BC07F8">
        <w:rPr>
          <w:sz w:val="24"/>
          <w:szCs w:val="24"/>
        </w:rPr>
        <w:t>Приоритетными задачами освоения учебного курса «Геометрии» на базовом уровне в 10-11 классах являются: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формирование представления о геометрии как части мировой культуры и осознание её взаимосвязи с окружающим миром;</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w:t>
      </w:r>
      <w:r w:rsidRPr="00BC07F8">
        <w:rPr>
          <w:sz w:val="24"/>
          <w:szCs w:val="24"/>
        </w:rPr>
        <w:lastRenderedPageBreak/>
        <w:t>окружающего мира;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формирование умения распознавать на чертежах, моделях и в реальном мире многогранники и тела вращения;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овладение методами решения задач на построения на изображениях пространственных фигур;</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формирование умения оперировать основными понятиями о многогранниках и телах вращения и их основными свойствами;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64932" w:rsidRPr="00BC07F8" w:rsidRDefault="00F64932" w:rsidP="00BC07F8">
      <w:pPr>
        <w:pStyle w:val="25"/>
        <w:shd w:val="clear" w:color="auto" w:fill="auto"/>
        <w:tabs>
          <w:tab w:val="left" w:pos="1888"/>
        </w:tabs>
        <w:spacing w:line="240" w:lineRule="auto"/>
        <w:ind w:firstLine="740"/>
        <w:jc w:val="both"/>
        <w:rPr>
          <w:sz w:val="24"/>
          <w:szCs w:val="24"/>
        </w:rPr>
      </w:pPr>
      <w:r w:rsidRPr="00BC07F8">
        <w:rPr>
          <w:sz w:val="24"/>
          <w:szCs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F64932" w:rsidRPr="00BC07F8" w:rsidRDefault="00F64932" w:rsidP="00BC07F8">
      <w:pPr>
        <w:pStyle w:val="25"/>
        <w:shd w:val="clear" w:color="auto" w:fill="auto"/>
        <w:tabs>
          <w:tab w:val="left" w:pos="1888"/>
        </w:tabs>
        <w:spacing w:line="240" w:lineRule="auto"/>
        <w:ind w:firstLine="740"/>
        <w:jc w:val="both"/>
        <w:rPr>
          <w:sz w:val="24"/>
          <w:szCs w:val="24"/>
        </w:rPr>
      </w:pPr>
      <w:r w:rsidRPr="00BC07F8">
        <w:rPr>
          <w:sz w:val="24"/>
          <w:szCs w:val="24"/>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F64932" w:rsidRPr="00BC07F8" w:rsidRDefault="00F64932" w:rsidP="00041743">
      <w:pPr>
        <w:pStyle w:val="25"/>
        <w:shd w:val="clear" w:color="auto" w:fill="auto"/>
        <w:tabs>
          <w:tab w:val="left" w:pos="1902"/>
        </w:tabs>
        <w:spacing w:line="240" w:lineRule="auto"/>
        <w:ind w:firstLine="740"/>
        <w:jc w:val="both"/>
        <w:rPr>
          <w:sz w:val="24"/>
          <w:szCs w:val="24"/>
        </w:rPr>
      </w:pPr>
      <w:r w:rsidRPr="00BC07F8">
        <w:rPr>
          <w:sz w:val="24"/>
          <w:szCs w:val="24"/>
        </w:rPr>
        <w:t>Основными содержательными линиями учебного курса «Геометрия»</w:t>
      </w:r>
      <w:r w:rsidR="00041743">
        <w:rPr>
          <w:sz w:val="24"/>
          <w:szCs w:val="24"/>
        </w:rPr>
        <w:t xml:space="preserve"> в </w:t>
      </w:r>
      <w:r w:rsidRPr="00BC07F8">
        <w:rPr>
          <w:sz w:val="24"/>
          <w:szCs w:val="24"/>
        </w:rPr>
        <w:t>10-11 кла</w:t>
      </w:r>
      <w:r w:rsidR="00041743">
        <w:rPr>
          <w:sz w:val="24"/>
          <w:szCs w:val="24"/>
        </w:rPr>
        <w:t xml:space="preserve">ссах являются: «Многогранники», </w:t>
      </w:r>
      <w:r w:rsidRPr="00BC07F8">
        <w:rPr>
          <w:sz w:val="24"/>
          <w:szCs w:val="24"/>
        </w:rPr>
        <w:t>«Прямые и плоскости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F64932" w:rsidRDefault="00F64932" w:rsidP="00BC07F8">
      <w:pPr>
        <w:pStyle w:val="25"/>
        <w:shd w:val="clear" w:color="auto" w:fill="auto"/>
        <w:tabs>
          <w:tab w:val="left" w:pos="2002"/>
        </w:tabs>
        <w:spacing w:line="240" w:lineRule="auto"/>
        <w:ind w:firstLine="740"/>
        <w:jc w:val="both"/>
        <w:rPr>
          <w:sz w:val="24"/>
          <w:szCs w:val="24"/>
        </w:rPr>
      </w:pPr>
      <w:r w:rsidRPr="00BC07F8">
        <w:rPr>
          <w:sz w:val="24"/>
          <w:szCs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041743" w:rsidRPr="009106AD" w:rsidRDefault="00041743" w:rsidP="00041743">
      <w:pPr>
        <w:pStyle w:val="af7"/>
        <w:contextualSpacing/>
        <w:jc w:val="center"/>
        <w:rPr>
          <w:rFonts w:ascii="Times New Roman" w:hAnsi="Times New Roman" w:cs="Times New Roman"/>
          <w:color w:val="auto"/>
          <w:sz w:val="24"/>
          <w:szCs w:val="24"/>
        </w:rPr>
      </w:pPr>
      <w:r w:rsidRPr="009106AD">
        <w:rPr>
          <w:rFonts w:ascii="Times New Roman" w:hAnsi="Times New Roman" w:cs="Times New Roman"/>
          <w:color w:val="auto"/>
          <w:sz w:val="24"/>
          <w:szCs w:val="24"/>
        </w:rPr>
        <w:t>МЕСТО УЧЕБНОГО ПРЕДМЕТА</w:t>
      </w:r>
    </w:p>
    <w:p w:rsidR="00041743" w:rsidRPr="00041743" w:rsidRDefault="00041743" w:rsidP="00041743">
      <w:pPr>
        <w:pStyle w:val="af7"/>
        <w:contextualSpacing/>
        <w:jc w:val="center"/>
        <w:rPr>
          <w:rFonts w:ascii="Times New Roman" w:hAnsi="Times New Roman" w:cs="Times New Roman"/>
          <w:color w:val="auto"/>
          <w:sz w:val="24"/>
          <w:szCs w:val="24"/>
        </w:rPr>
      </w:pPr>
      <w:r w:rsidRPr="009106AD">
        <w:rPr>
          <w:rFonts w:ascii="Times New Roman" w:hAnsi="Times New Roman" w:cs="Times New Roman"/>
          <w:color w:val="auto"/>
          <w:sz w:val="24"/>
          <w:szCs w:val="24"/>
        </w:rPr>
        <w:t>«</w:t>
      </w:r>
      <w:r>
        <w:rPr>
          <w:rFonts w:ascii="Times New Roman" w:hAnsi="Times New Roman" w:cs="Times New Roman"/>
          <w:color w:val="auto"/>
          <w:sz w:val="24"/>
          <w:szCs w:val="24"/>
        </w:rPr>
        <w:t>ГЕОМЕТРИЯ</w:t>
      </w:r>
      <w:r w:rsidRPr="009106AD">
        <w:rPr>
          <w:rFonts w:ascii="Times New Roman" w:hAnsi="Times New Roman" w:cs="Times New Roman"/>
          <w:color w:val="auto"/>
          <w:sz w:val="24"/>
          <w:szCs w:val="24"/>
        </w:rPr>
        <w:t>» В УЧЕБНОМ ПЛАНЕ</w:t>
      </w:r>
    </w:p>
    <w:p w:rsidR="00F64932" w:rsidRPr="00CB29EC" w:rsidRDefault="00F64932" w:rsidP="00BC07F8">
      <w:pPr>
        <w:pStyle w:val="25"/>
        <w:shd w:val="clear" w:color="auto" w:fill="auto"/>
        <w:tabs>
          <w:tab w:val="left" w:pos="1292"/>
        </w:tabs>
        <w:spacing w:line="240" w:lineRule="auto"/>
        <w:ind w:firstLine="740"/>
        <w:jc w:val="both"/>
        <w:rPr>
          <w:sz w:val="24"/>
          <w:szCs w:val="24"/>
        </w:rPr>
      </w:pPr>
      <w:r w:rsidRPr="00BC07F8">
        <w:rPr>
          <w:sz w:val="24"/>
          <w:szCs w:val="24"/>
        </w:rPr>
        <w:t>Общ</w:t>
      </w:r>
      <w:r w:rsidR="00041743">
        <w:rPr>
          <w:sz w:val="24"/>
          <w:szCs w:val="24"/>
        </w:rPr>
        <w:t xml:space="preserve">ее число часов </w:t>
      </w:r>
      <w:r w:rsidRPr="00BC07F8">
        <w:rPr>
          <w:sz w:val="24"/>
          <w:szCs w:val="24"/>
        </w:rPr>
        <w:t xml:space="preserve">для изучения учебного курса «Геометрия» - </w:t>
      </w:r>
      <w:r w:rsidR="00CB29EC">
        <w:rPr>
          <w:sz w:val="24"/>
          <w:szCs w:val="24"/>
        </w:rPr>
        <w:t>136 часов</w:t>
      </w:r>
      <w:r w:rsidRPr="00BC07F8">
        <w:rPr>
          <w:sz w:val="24"/>
          <w:szCs w:val="24"/>
        </w:rPr>
        <w:t xml:space="preserve">: в 10 классе - 68 часов (2 часа в неделю), в 11 классе </w:t>
      </w:r>
      <w:r w:rsidR="00CB29EC">
        <w:rPr>
          <w:sz w:val="24"/>
          <w:szCs w:val="24"/>
        </w:rPr>
        <w:t>–</w:t>
      </w:r>
      <w:r w:rsidRPr="00BC07F8">
        <w:rPr>
          <w:sz w:val="24"/>
          <w:szCs w:val="24"/>
        </w:rPr>
        <w:t xml:space="preserve"> </w:t>
      </w:r>
      <w:r w:rsidR="00CB29EC" w:rsidRPr="00CB29EC">
        <w:rPr>
          <w:sz w:val="24"/>
          <w:szCs w:val="24"/>
        </w:rPr>
        <w:t>68 часов</w:t>
      </w:r>
      <w:r w:rsidRPr="00CB29EC">
        <w:rPr>
          <w:sz w:val="24"/>
          <w:szCs w:val="24"/>
        </w:rPr>
        <w:t xml:space="preserve"> (</w:t>
      </w:r>
      <w:r w:rsidR="00CB29EC" w:rsidRPr="00CB29EC">
        <w:rPr>
          <w:sz w:val="24"/>
          <w:szCs w:val="24"/>
        </w:rPr>
        <w:t>2</w:t>
      </w:r>
      <w:r w:rsidRPr="00CB29EC">
        <w:rPr>
          <w:sz w:val="24"/>
          <w:szCs w:val="24"/>
        </w:rPr>
        <w:t xml:space="preserve"> час</w:t>
      </w:r>
      <w:r w:rsidR="00CB29EC" w:rsidRPr="00CB29EC">
        <w:rPr>
          <w:sz w:val="24"/>
          <w:szCs w:val="24"/>
        </w:rPr>
        <w:t>а</w:t>
      </w:r>
      <w:r w:rsidRPr="00CB29EC">
        <w:rPr>
          <w:sz w:val="24"/>
          <w:szCs w:val="24"/>
        </w:rPr>
        <w:t xml:space="preserve"> в неделю).</w:t>
      </w:r>
    </w:p>
    <w:p w:rsidR="00F64932" w:rsidRPr="00041743" w:rsidRDefault="00F64932" w:rsidP="00BC07F8">
      <w:pPr>
        <w:pStyle w:val="25"/>
        <w:shd w:val="clear" w:color="auto" w:fill="auto"/>
        <w:tabs>
          <w:tab w:val="left" w:pos="1681"/>
        </w:tabs>
        <w:spacing w:line="240" w:lineRule="auto"/>
        <w:ind w:firstLine="740"/>
        <w:jc w:val="both"/>
        <w:rPr>
          <w:rStyle w:val="af4"/>
        </w:rPr>
      </w:pPr>
      <w:r w:rsidRPr="00041743">
        <w:rPr>
          <w:rStyle w:val="af4"/>
        </w:rPr>
        <w:t>Содержание обучения в 10 классе.</w:t>
      </w:r>
    </w:p>
    <w:p w:rsidR="00F64932" w:rsidRPr="00BC07F8" w:rsidRDefault="00F64932" w:rsidP="00BC07F8">
      <w:pPr>
        <w:pStyle w:val="25"/>
        <w:shd w:val="clear" w:color="auto" w:fill="auto"/>
        <w:tabs>
          <w:tab w:val="left" w:pos="1878"/>
        </w:tabs>
        <w:spacing w:line="240" w:lineRule="auto"/>
        <w:ind w:firstLine="740"/>
        <w:jc w:val="both"/>
        <w:rPr>
          <w:sz w:val="24"/>
          <w:szCs w:val="24"/>
        </w:rPr>
      </w:pPr>
      <w:r w:rsidRPr="00BC07F8">
        <w:rPr>
          <w:sz w:val="24"/>
          <w:szCs w:val="24"/>
        </w:rPr>
        <w:t>Прямые и плоскости в пространстве.</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w:t>
      </w:r>
      <w:r w:rsidRPr="00BC07F8">
        <w:rPr>
          <w:sz w:val="24"/>
          <w:szCs w:val="24"/>
        </w:rPr>
        <w:lastRenderedPageBreak/>
        <w:t>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F64932" w:rsidRPr="00BC07F8" w:rsidRDefault="00F64932" w:rsidP="00BC07F8">
      <w:pPr>
        <w:pStyle w:val="25"/>
        <w:shd w:val="clear" w:color="auto" w:fill="auto"/>
        <w:tabs>
          <w:tab w:val="left" w:pos="1878"/>
        </w:tabs>
        <w:spacing w:line="240" w:lineRule="auto"/>
        <w:ind w:firstLine="740"/>
        <w:jc w:val="both"/>
        <w:rPr>
          <w:sz w:val="24"/>
          <w:szCs w:val="24"/>
        </w:rPr>
      </w:pPr>
      <w:r w:rsidRPr="00BC07F8">
        <w:rPr>
          <w:sz w:val="24"/>
          <w:szCs w:val="24"/>
        </w:rPr>
        <w:t>Многогранники.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BC07F8">
        <w:rPr>
          <w:sz w:val="24"/>
          <w:szCs w:val="24"/>
          <w:lang w:val="en-US" w:bidi="en-US"/>
        </w:rPr>
        <w:t>n</w:t>
      </w:r>
      <w:r w:rsidRPr="00BC07F8">
        <w:rPr>
          <w:sz w:val="24"/>
          <w:szCs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Подобные тела в пространстве. Соотношения между площадями поверхностей, объёмами подобных тел.</w:t>
      </w:r>
    </w:p>
    <w:p w:rsidR="00F64932" w:rsidRPr="00041743" w:rsidRDefault="00F64932" w:rsidP="00BC07F8">
      <w:pPr>
        <w:pStyle w:val="25"/>
        <w:shd w:val="clear" w:color="auto" w:fill="auto"/>
        <w:tabs>
          <w:tab w:val="left" w:pos="1691"/>
        </w:tabs>
        <w:spacing w:line="240" w:lineRule="auto"/>
        <w:ind w:firstLine="740"/>
        <w:jc w:val="both"/>
        <w:rPr>
          <w:rStyle w:val="af4"/>
        </w:rPr>
      </w:pPr>
      <w:r w:rsidRPr="00041743">
        <w:rPr>
          <w:rStyle w:val="af4"/>
        </w:rPr>
        <w:t>Содержание обучения в 11 классе.</w:t>
      </w:r>
    </w:p>
    <w:p w:rsidR="00F64932" w:rsidRPr="00BC07F8" w:rsidRDefault="00F64932" w:rsidP="00BC07F8">
      <w:pPr>
        <w:pStyle w:val="25"/>
        <w:shd w:val="clear" w:color="auto" w:fill="auto"/>
        <w:tabs>
          <w:tab w:val="left" w:pos="1893"/>
        </w:tabs>
        <w:spacing w:line="240" w:lineRule="auto"/>
        <w:ind w:firstLine="740"/>
        <w:jc w:val="both"/>
        <w:rPr>
          <w:sz w:val="24"/>
          <w:szCs w:val="24"/>
        </w:rPr>
      </w:pPr>
      <w:r w:rsidRPr="00BC07F8">
        <w:rPr>
          <w:sz w:val="24"/>
          <w:szCs w:val="24"/>
        </w:rPr>
        <w:t>Тела вращения.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Изображение тел вращения на плоскости. Развёртка цилиндра и конуса.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Подобные тела в пространстве. Соотношения между площадями поверхностей, объёмами подобных тел.</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lastRenderedPageBreak/>
        <w:t>Сечения цилиндра (параллельно и перпендикулярно оси), сечения конуса (параллельное основанию и проходящее через вершину), сечения шара.</w:t>
      </w:r>
    </w:p>
    <w:p w:rsidR="00F64932" w:rsidRPr="00BC07F8" w:rsidRDefault="00F64932" w:rsidP="00BC07F8">
      <w:pPr>
        <w:pStyle w:val="25"/>
        <w:shd w:val="clear" w:color="auto" w:fill="auto"/>
        <w:tabs>
          <w:tab w:val="left" w:pos="1896"/>
        </w:tabs>
        <w:spacing w:line="240" w:lineRule="auto"/>
        <w:ind w:firstLine="740"/>
        <w:jc w:val="both"/>
        <w:rPr>
          <w:sz w:val="24"/>
          <w:szCs w:val="24"/>
        </w:rPr>
      </w:pPr>
      <w:r w:rsidRPr="00BC07F8">
        <w:rPr>
          <w:sz w:val="24"/>
          <w:szCs w:val="24"/>
        </w:rPr>
        <w:t>Векторы и координаты в пространстве.</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F64932" w:rsidRPr="00BC07F8" w:rsidRDefault="00F64932" w:rsidP="00BC07F8">
      <w:pPr>
        <w:pStyle w:val="25"/>
        <w:shd w:val="clear" w:color="auto" w:fill="auto"/>
        <w:tabs>
          <w:tab w:val="left" w:pos="1680"/>
        </w:tabs>
        <w:spacing w:line="240" w:lineRule="auto"/>
        <w:ind w:firstLine="740"/>
        <w:jc w:val="both"/>
        <w:rPr>
          <w:sz w:val="24"/>
          <w:szCs w:val="24"/>
        </w:rPr>
      </w:pPr>
      <w:r w:rsidRPr="00041743">
        <w:rPr>
          <w:rStyle w:val="af4"/>
          <w:sz w:val="28"/>
          <w:szCs w:val="28"/>
        </w:rPr>
        <w:t>Планируемые предметные</w:t>
      </w:r>
      <w:r w:rsidR="00041743" w:rsidRPr="00041743">
        <w:rPr>
          <w:rStyle w:val="af4"/>
          <w:sz w:val="28"/>
          <w:szCs w:val="28"/>
        </w:rPr>
        <w:t xml:space="preserve"> результаты освоения</w:t>
      </w:r>
      <w:r w:rsidRPr="00041743">
        <w:rPr>
          <w:rStyle w:val="af4"/>
          <w:sz w:val="28"/>
          <w:szCs w:val="28"/>
        </w:rPr>
        <w:t xml:space="preserve"> рабочей программы учебного курса «Геометрия»</w:t>
      </w:r>
      <w:r w:rsidRPr="00BC07F8">
        <w:rPr>
          <w:sz w:val="24"/>
          <w:szCs w:val="24"/>
        </w:rPr>
        <w:t xml:space="preserve">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F64932" w:rsidRPr="00041743" w:rsidRDefault="00F64932" w:rsidP="00BC07F8">
      <w:pPr>
        <w:pStyle w:val="25"/>
        <w:shd w:val="clear" w:color="auto" w:fill="auto"/>
        <w:tabs>
          <w:tab w:val="left" w:pos="1872"/>
        </w:tabs>
        <w:spacing w:line="240" w:lineRule="auto"/>
        <w:ind w:firstLine="740"/>
        <w:jc w:val="both"/>
        <w:rPr>
          <w:rStyle w:val="af4"/>
          <w:sz w:val="24"/>
          <w:szCs w:val="24"/>
        </w:rPr>
      </w:pPr>
      <w:r w:rsidRPr="00041743">
        <w:rPr>
          <w:rStyle w:val="af4"/>
          <w:sz w:val="24"/>
          <w:szCs w:val="24"/>
        </w:rPr>
        <w:t>Предметные результаты по отдельным темам учебного курса «Геометрия». К концу 10 класса обучающийся научится: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точка, прямая, плоскость;</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применять аксиомы стереометрии и следствия из них при решении геометрических задач;</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параллельность и перпендикулярность прямых и плоскостей;</w:t>
      </w:r>
    </w:p>
    <w:p w:rsidR="00F64932" w:rsidRPr="00BC07F8" w:rsidRDefault="00F64932" w:rsidP="00041743">
      <w:pPr>
        <w:pStyle w:val="25"/>
        <w:shd w:val="clear" w:color="auto" w:fill="auto"/>
        <w:tabs>
          <w:tab w:val="left" w:pos="3955"/>
          <w:tab w:val="left" w:pos="6130"/>
          <w:tab w:val="left" w:pos="8894"/>
        </w:tabs>
        <w:spacing w:line="240" w:lineRule="auto"/>
        <w:ind w:firstLine="740"/>
        <w:jc w:val="both"/>
        <w:rPr>
          <w:sz w:val="24"/>
          <w:szCs w:val="24"/>
        </w:rPr>
      </w:pPr>
      <w:r w:rsidRPr="00BC07F8">
        <w:rPr>
          <w:sz w:val="24"/>
          <w:szCs w:val="24"/>
        </w:rPr>
        <w:t>классиф</w:t>
      </w:r>
      <w:r w:rsidR="00041743">
        <w:rPr>
          <w:sz w:val="24"/>
          <w:szCs w:val="24"/>
        </w:rPr>
        <w:t xml:space="preserve">ицировать взаимное расположение прямых </w:t>
      </w:r>
      <w:r w:rsidRPr="00BC07F8">
        <w:rPr>
          <w:sz w:val="24"/>
          <w:szCs w:val="24"/>
        </w:rPr>
        <w:t>и плоскостей в пространстве;</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многогранник, выпуклый и невыпуклый многогранник, элементы многогранника, правильный многогранник;</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распознавать основные виды многогранников (пирамида, призма, прямоугольный параллелепипед, куб);</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F64932" w:rsidRPr="00BC07F8" w:rsidRDefault="00F64932" w:rsidP="00BC07F8">
      <w:pPr>
        <w:pStyle w:val="25"/>
        <w:shd w:val="clear" w:color="auto" w:fill="auto"/>
        <w:spacing w:line="240" w:lineRule="auto"/>
        <w:ind w:firstLine="740"/>
        <w:rPr>
          <w:sz w:val="24"/>
          <w:szCs w:val="24"/>
        </w:rPr>
      </w:pPr>
      <w:r w:rsidRPr="00BC07F8">
        <w:rPr>
          <w:sz w:val="24"/>
          <w:szCs w:val="24"/>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64932" w:rsidRPr="00BC07F8" w:rsidRDefault="00F64932" w:rsidP="00041743">
      <w:pPr>
        <w:pStyle w:val="25"/>
        <w:shd w:val="clear" w:color="auto" w:fill="auto"/>
        <w:tabs>
          <w:tab w:val="right" w:pos="6806"/>
          <w:tab w:val="right" w:pos="7949"/>
          <w:tab w:val="right" w:pos="8554"/>
          <w:tab w:val="right" w:pos="9733"/>
        </w:tabs>
        <w:spacing w:line="240" w:lineRule="auto"/>
        <w:ind w:firstLine="740"/>
        <w:jc w:val="both"/>
        <w:rPr>
          <w:sz w:val="24"/>
          <w:szCs w:val="24"/>
        </w:rPr>
      </w:pPr>
      <w:r w:rsidRPr="00BC07F8">
        <w:rPr>
          <w:sz w:val="24"/>
          <w:szCs w:val="24"/>
        </w:rPr>
        <w:t>реш</w:t>
      </w:r>
      <w:r w:rsidR="00041743">
        <w:rPr>
          <w:sz w:val="24"/>
          <w:szCs w:val="24"/>
        </w:rPr>
        <w:t xml:space="preserve">ать задачи на нахождение геометрических величин </w:t>
      </w:r>
      <w:r w:rsidRPr="00BC07F8">
        <w:rPr>
          <w:sz w:val="24"/>
          <w:szCs w:val="24"/>
        </w:rPr>
        <w:t>по</w:t>
      </w:r>
      <w:r w:rsidR="00041743">
        <w:rPr>
          <w:sz w:val="24"/>
          <w:szCs w:val="24"/>
        </w:rPr>
        <w:t xml:space="preserve"> образцам или алгоритмам, применяя известные аналитические</w:t>
      </w:r>
      <w:r w:rsidR="00041743">
        <w:rPr>
          <w:sz w:val="24"/>
          <w:szCs w:val="24"/>
        </w:rPr>
        <w:tab/>
        <w:t xml:space="preserve"> методы при решении </w:t>
      </w:r>
      <w:r w:rsidRPr="00BC07F8">
        <w:rPr>
          <w:sz w:val="24"/>
          <w:szCs w:val="24"/>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64932" w:rsidRPr="00BC07F8" w:rsidRDefault="00F64932" w:rsidP="00041743">
      <w:pPr>
        <w:pStyle w:val="25"/>
        <w:shd w:val="clear" w:color="auto" w:fill="auto"/>
        <w:tabs>
          <w:tab w:val="right" w:pos="6806"/>
          <w:tab w:val="right" w:pos="7949"/>
          <w:tab w:val="right" w:pos="8554"/>
          <w:tab w:val="right" w:pos="9733"/>
        </w:tabs>
        <w:spacing w:line="240" w:lineRule="auto"/>
        <w:ind w:firstLine="740"/>
        <w:jc w:val="both"/>
        <w:rPr>
          <w:sz w:val="24"/>
          <w:szCs w:val="24"/>
        </w:rPr>
      </w:pPr>
      <w:r w:rsidRPr="00BC07F8">
        <w:rPr>
          <w:sz w:val="24"/>
          <w:szCs w:val="24"/>
        </w:rPr>
        <w:t>решать задачи на нахож</w:t>
      </w:r>
      <w:r w:rsidR="00041743">
        <w:rPr>
          <w:sz w:val="24"/>
          <w:szCs w:val="24"/>
        </w:rPr>
        <w:t>дение геометрических величин</w:t>
      </w:r>
      <w:r w:rsidR="00041743">
        <w:rPr>
          <w:sz w:val="24"/>
          <w:szCs w:val="24"/>
        </w:rPr>
        <w:tab/>
        <w:t xml:space="preserve"> по образцам или </w:t>
      </w:r>
      <w:r w:rsidRPr="00BC07F8">
        <w:rPr>
          <w:sz w:val="24"/>
          <w:szCs w:val="24"/>
        </w:rPr>
        <w:t>алгоритмам, применяя изв</w:t>
      </w:r>
      <w:r w:rsidR="00041743">
        <w:rPr>
          <w:sz w:val="24"/>
          <w:szCs w:val="24"/>
        </w:rPr>
        <w:t xml:space="preserve">естные аналитические методы </w:t>
      </w:r>
      <w:r w:rsidR="00041743">
        <w:rPr>
          <w:sz w:val="24"/>
          <w:szCs w:val="24"/>
        </w:rPr>
        <w:tab/>
        <w:t xml:space="preserve">при решении </w:t>
      </w:r>
      <w:r w:rsidRPr="00BC07F8">
        <w:rPr>
          <w:sz w:val="24"/>
          <w:szCs w:val="24"/>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симметрия в пространстве, центр, ось и плоскость симметрии, центр, ось и плоскость симметрии фигуры;</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 xml:space="preserve">применять геометрические факты для решения стереометрических задач, </w:t>
      </w:r>
      <w:r w:rsidRPr="00BC07F8">
        <w:rPr>
          <w:sz w:val="24"/>
          <w:szCs w:val="24"/>
        </w:rPr>
        <w:lastRenderedPageBreak/>
        <w:t>предполагающих несколько шагов решения, если условия применения заданы в явной форме;</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применять простейшие пр</w:t>
      </w:r>
      <w:r w:rsidR="00041743">
        <w:rPr>
          <w:sz w:val="24"/>
          <w:szCs w:val="24"/>
        </w:rPr>
        <w:t>ограммные средства и электронно-</w:t>
      </w:r>
      <w:r w:rsidRPr="00BC07F8">
        <w:rPr>
          <w:sz w:val="24"/>
          <w:szCs w:val="24"/>
        </w:rPr>
        <w:t>коммуникационные системы при решении стереометрических задач;</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64932" w:rsidRPr="00041743" w:rsidRDefault="00F64932" w:rsidP="00BC07F8">
      <w:pPr>
        <w:pStyle w:val="25"/>
        <w:shd w:val="clear" w:color="auto" w:fill="auto"/>
        <w:tabs>
          <w:tab w:val="left" w:pos="1863"/>
        </w:tabs>
        <w:spacing w:line="240" w:lineRule="auto"/>
        <w:ind w:firstLine="740"/>
        <w:jc w:val="both"/>
        <w:rPr>
          <w:rStyle w:val="af4"/>
          <w:sz w:val="24"/>
          <w:szCs w:val="24"/>
        </w:rPr>
      </w:pPr>
      <w:r w:rsidRPr="00041743">
        <w:rPr>
          <w:rStyle w:val="af4"/>
          <w:sz w:val="24"/>
          <w:szCs w:val="24"/>
        </w:rPr>
        <w:t>Предметные результаты по отдельным темам учебного курса «Геометрия». К концу 11 класса обучающийся научится: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64932" w:rsidRPr="00BC07F8" w:rsidRDefault="00F64932" w:rsidP="00BC07F8">
      <w:pPr>
        <w:pStyle w:val="25"/>
        <w:shd w:val="clear" w:color="auto" w:fill="auto"/>
        <w:spacing w:line="240" w:lineRule="auto"/>
        <w:ind w:firstLine="740"/>
        <w:rPr>
          <w:sz w:val="24"/>
          <w:szCs w:val="24"/>
        </w:rPr>
      </w:pPr>
      <w:r w:rsidRPr="00BC07F8">
        <w:rPr>
          <w:sz w:val="24"/>
          <w:szCs w:val="24"/>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вычислять объёмы и площади поверхностей тел вращения, геометрических тел с применением формул;</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вычислять соотношения между площадями поверхностей и объёмами подобных тел;</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изображать изучаемые фигуры от руки и с применением простых чертёжных инструментов;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выполнять (выносные) плоские чертежи из рисунков простых объёмных</w:t>
      </w:r>
    </w:p>
    <w:p w:rsidR="00F64932" w:rsidRPr="00BC07F8" w:rsidRDefault="00F64932" w:rsidP="00BC07F8">
      <w:pPr>
        <w:pStyle w:val="25"/>
        <w:shd w:val="clear" w:color="auto" w:fill="auto"/>
        <w:spacing w:line="240" w:lineRule="auto"/>
        <w:ind w:firstLine="740"/>
        <w:rPr>
          <w:sz w:val="24"/>
          <w:szCs w:val="24"/>
        </w:rPr>
      </w:pPr>
      <w:r w:rsidRPr="00BC07F8">
        <w:rPr>
          <w:sz w:val="24"/>
          <w:szCs w:val="24"/>
        </w:rPr>
        <w:t>фигур: вид сверху, сбоку, снизу, строить сечения тел вращения;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понятием вектор в пространстве;</w:t>
      </w:r>
    </w:p>
    <w:p w:rsidR="00F64932" w:rsidRPr="00BC07F8" w:rsidRDefault="00F64932" w:rsidP="00BC07F8">
      <w:pPr>
        <w:pStyle w:val="25"/>
        <w:shd w:val="clear" w:color="auto" w:fill="auto"/>
        <w:spacing w:line="240" w:lineRule="auto"/>
        <w:ind w:firstLine="740"/>
        <w:rPr>
          <w:sz w:val="24"/>
          <w:szCs w:val="24"/>
        </w:rPr>
      </w:pPr>
      <w:r w:rsidRPr="00BC07F8">
        <w:rPr>
          <w:sz w:val="24"/>
          <w:szCs w:val="24"/>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F64932" w:rsidRPr="00BC07F8" w:rsidRDefault="00F64932" w:rsidP="00BC07F8">
      <w:pPr>
        <w:pStyle w:val="25"/>
        <w:shd w:val="clear" w:color="auto" w:fill="auto"/>
        <w:spacing w:line="240" w:lineRule="auto"/>
        <w:ind w:firstLine="740"/>
        <w:rPr>
          <w:sz w:val="24"/>
          <w:szCs w:val="24"/>
        </w:rPr>
      </w:pPr>
      <w:r w:rsidRPr="00BC07F8">
        <w:rPr>
          <w:sz w:val="24"/>
          <w:szCs w:val="24"/>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решать простейшие геометрически</w:t>
      </w:r>
      <w:r w:rsidR="00041743">
        <w:rPr>
          <w:sz w:val="24"/>
          <w:szCs w:val="24"/>
        </w:rPr>
        <w:t>е задачи на применение векторно-</w:t>
      </w:r>
      <w:r w:rsidRPr="00BC07F8">
        <w:rPr>
          <w:sz w:val="24"/>
          <w:szCs w:val="24"/>
        </w:rPr>
        <w:t>координатного метода;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применять простейшие пр</w:t>
      </w:r>
      <w:r w:rsidR="00041743">
        <w:rPr>
          <w:sz w:val="24"/>
          <w:szCs w:val="24"/>
        </w:rPr>
        <w:t>ограммные средства и электронно-</w:t>
      </w:r>
      <w:r w:rsidRPr="00BC07F8">
        <w:rPr>
          <w:sz w:val="24"/>
          <w:szCs w:val="24"/>
        </w:rPr>
        <w:t>коммуникационные системы при решении стереометрических задач;</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lastRenderedPageBreak/>
        <w:t>приводить примеры математических закономерностей в природе и жизни, распознавать проявление законов геометрии в искусстве;</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E2C9F" w:rsidRDefault="005E2C9F" w:rsidP="000D0746">
      <w:pPr>
        <w:pStyle w:val="25"/>
        <w:shd w:val="clear" w:color="auto" w:fill="auto"/>
        <w:spacing w:line="240" w:lineRule="auto"/>
        <w:ind w:firstLine="743"/>
        <w:jc w:val="center"/>
        <w:rPr>
          <w:rStyle w:val="af4"/>
          <w:sz w:val="28"/>
          <w:szCs w:val="28"/>
        </w:rPr>
      </w:pPr>
    </w:p>
    <w:p w:rsidR="005E2C9F" w:rsidRDefault="005E2C9F" w:rsidP="000D0746">
      <w:pPr>
        <w:pStyle w:val="25"/>
        <w:shd w:val="clear" w:color="auto" w:fill="auto"/>
        <w:spacing w:line="240" w:lineRule="auto"/>
        <w:ind w:firstLine="743"/>
        <w:jc w:val="center"/>
        <w:rPr>
          <w:rStyle w:val="af4"/>
          <w:sz w:val="28"/>
          <w:szCs w:val="28"/>
        </w:rPr>
      </w:pPr>
    </w:p>
    <w:p w:rsidR="00F64932" w:rsidRPr="00041743" w:rsidRDefault="0031597E" w:rsidP="000D0746">
      <w:pPr>
        <w:pStyle w:val="25"/>
        <w:shd w:val="clear" w:color="auto" w:fill="auto"/>
        <w:spacing w:line="240" w:lineRule="auto"/>
        <w:ind w:firstLine="743"/>
        <w:jc w:val="center"/>
        <w:rPr>
          <w:rStyle w:val="af4"/>
          <w:sz w:val="28"/>
          <w:szCs w:val="28"/>
        </w:rPr>
      </w:pPr>
      <w:r>
        <w:rPr>
          <w:rStyle w:val="af4"/>
          <w:sz w:val="28"/>
          <w:szCs w:val="28"/>
        </w:rPr>
        <w:t>2.1.4.</w:t>
      </w:r>
      <w:r w:rsidR="00041743">
        <w:rPr>
          <w:rStyle w:val="af4"/>
          <w:sz w:val="28"/>
          <w:szCs w:val="28"/>
        </w:rPr>
        <w:t xml:space="preserve"> </w:t>
      </w:r>
      <w:r w:rsidR="00041743" w:rsidRPr="00041743">
        <w:rPr>
          <w:rStyle w:val="af4"/>
          <w:sz w:val="28"/>
          <w:szCs w:val="28"/>
        </w:rPr>
        <w:t>Р</w:t>
      </w:r>
      <w:r w:rsidR="00F64932" w:rsidRPr="00041743">
        <w:rPr>
          <w:rStyle w:val="af4"/>
          <w:sz w:val="28"/>
          <w:szCs w:val="28"/>
        </w:rPr>
        <w:t>абочая программа учебного к</w:t>
      </w:r>
      <w:r w:rsidR="00041743">
        <w:rPr>
          <w:rStyle w:val="af4"/>
          <w:sz w:val="28"/>
          <w:szCs w:val="28"/>
        </w:rPr>
        <w:t>урса «Вероятность и статистика»</w:t>
      </w:r>
    </w:p>
    <w:p w:rsidR="00F64932" w:rsidRDefault="00F64932" w:rsidP="000D0746">
      <w:pPr>
        <w:pStyle w:val="25"/>
        <w:shd w:val="clear" w:color="auto" w:fill="auto"/>
        <w:tabs>
          <w:tab w:val="left" w:pos="1701"/>
        </w:tabs>
        <w:spacing w:line="240" w:lineRule="auto"/>
        <w:ind w:firstLine="743"/>
        <w:jc w:val="center"/>
        <w:rPr>
          <w:rStyle w:val="af4"/>
          <w:sz w:val="28"/>
          <w:szCs w:val="28"/>
        </w:rPr>
      </w:pPr>
      <w:r w:rsidRPr="00041743">
        <w:rPr>
          <w:rStyle w:val="af4"/>
          <w:sz w:val="28"/>
          <w:szCs w:val="28"/>
        </w:rPr>
        <w:t>Пояснительная</w:t>
      </w:r>
      <w:r w:rsidR="00041743">
        <w:rPr>
          <w:rStyle w:val="af4"/>
          <w:sz w:val="28"/>
          <w:szCs w:val="28"/>
        </w:rPr>
        <w:t xml:space="preserve"> записка</w:t>
      </w:r>
    </w:p>
    <w:p w:rsidR="000D0746" w:rsidRDefault="000D0746" w:rsidP="00041743">
      <w:pPr>
        <w:pStyle w:val="25"/>
        <w:shd w:val="clear" w:color="auto" w:fill="auto"/>
        <w:tabs>
          <w:tab w:val="left" w:pos="1701"/>
        </w:tabs>
        <w:spacing w:line="240" w:lineRule="auto"/>
        <w:ind w:firstLine="740"/>
        <w:jc w:val="center"/>
        <w:rPr>
          <w:rStyle w:val="af4"/>
          <w:sz w:val="24"/>
          <w:szCs w:val="24"/>
        </w:rPr>
      </w:pPr>
      <w:r w:rsidRPr="000D0746">
        <w:rPr>
          <w:rStyle w:val="af4"/>
          <w:sz w:val="24"/>
          <w:szCs w:val="24"/>
        </w:rPr>
        <w:t>ОБЩАЯ ХАРАКТЕРИСТИКА УЧЕБНОГО ПРЕДМЕТА</w:t>
      </w:r>
    </w:p>
    <w:p w:rsidR="000D0746" w:rsidRPr="000D0746" w:rsidRDefault="000D0746" w:rsidP="00041743">
      <w:pPr>
        <w:pStyle w:val="25"/>
        <w:shd w:val="clear" w:color="auto" w:fill="auto"/>
        <w:tabs>
          <w:tab w:val="left" w:pos="1701"/>
        </w:tabs>
        <w:spacing w:line="240" w:lineRule="auto"/>
        <w:ind w:firstLine="740"/>
        <w:jc w:val="center"/>
        <w:rPr>
          <w:rStyle w:val="af4"/>
          <w:sz w:val="24"/>
          <w:szCs w:val="24"/>
        </w:rPr>
      </w:pPr>
      <w:r w:rsidRPr="000D0746">
        <w:rPr>
          <w:rStyle w:val="af4"/>
          <w:sz w:val="24"/>
          <w:szCs w:val="24"/>
        </w:rPr>
        <w:t xml:space="preserve"> «ВЕРОЯТНОСТЬ И СТАТИСТИКА»</w:t>
      </w:r>
    </w:p>
    <w:p w:rsidR="00F64932" w:rsidRDefault="00F64932" w:rsidP="00BC07F8">
      <w:pPr>
        <w:pStyle w:val="25"/>
        <w:shd w:val="clear" w:color="auto" w:fill="auto"/>
        <w:tabs>
          <w:tab w:val="left" w:pos="1863"/>
        </w:tabs>
        <w:spacing w:line="240" w:lineRule="auto"/>
        <w:ind w:firstLine="740"/>
        <w:jc w:val="both"/>
        <w:rPr>
          <w:sz w:val="24"/>
          <w:szCs w:val="24"/>
        </w:rPr>
      </w:pPr>
      <w:r w:rsidRPr="00BC07F8">
        <w:rPr>
          <w:sz w:val="24"/>
          <w:szCs w:val="24"/>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0D0746" w:rsidRPr="000D0746" w:rsidRDefault="000D0746" w:rsidP="000D0746">
      <w:pPr>
        <w:pStyle w:val="25"/>
        <w:shd w:val="clear" w:color="auto" w:fill="auto"/>
        <w:tabs>
          <w:tab w:val="left" w:pos="1701"/>
        </w:tabs>
        <w:spacing w:line="240" w:lineRule="auto"/>
        <w:ind w:firstLine="740"/>
        <w:jc w:val="center"/>
        <w:rPr>
          <w:rStyle w:val="af4"/>
        </w:rPr>
      </w:pPr>
      <w:r w:rsidRPr="000D0746">
        <w:rPr>
          <w:rStyle w:val="af4"/>
        </w:rPr>
        <w:t xml:space="preserve">ЦЕЛИ УЧЕБНОГО ПРЕДМЕТА </w:t>
      </w:r>
      <w:r w:rsidRPr="000D0746">
        <w:rPr>
          <w:rStyle w:val="af4"/>
          <w:sz w:val="24"/>
          <w:szCs w:val="24"/>
        </w:rPr>
        <w:t xml:space="preserve"> «ВЕРОЯТНОСТЬ И СТАТИСТИКА»</w:t>
      </w:r>
    </w:p>
    <w:p w:rsidR="00F64932" w:rsidRPr="00BC07F8" w:rsidRDefault="00F64932" w:rsidP="00BC07F8">
      <w:pPr>
        <w:pStyle w:val="25"/>
        <w:shd w:val="clear" w:color="auto" w:fill="auto"/>
        <w:tabs>
          <w:tab w:val="left" w:pos="1858"/>
        </w:tabs>
        <w:spacing w:line="240" w:lineRule="auto"/>
        <w:ind w:firstLine="740"/>
        <w:jc w:val="both"/>
        <w:rPr>
          <w:sz w:val="24"/>
          <w:szCs w:val="24"/>
        </w:rPr>
      </w:pPr>
      <w:r w:rsidRPr="00BC07F8">
        <w:rPr>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64932" w:rsidRPr="00BC07F8" w:rsidRDefault="00F64932" w:rsidP="00BC07F8">
      <w:pPr>
        <w:pStyle w:val="25"/>
        <w:shd w:val="clear" w:color="auto" w:fill="auto"/>
        <w:tabs>
          <w:tab w:val="left" w:pos="1868"/>
        </w:tabs>
        <w:spacing w:line="240" w:lineRule="auto"/>
        <w:ind w:firstLine="740"/>
        <w:jc w:val="both"/>
        <w:rPr>
          <w:sz w:val="24"/>
          <w:szCs w:val="24"/>
        </w:rPr>
      </w:pPr>
      <w:r w:rsidRPr="00BC07F8">
        <w:rPr>
          <w:sz w:val="24"/>
          <w:szCs w:val="24"/>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64932" w:rsidRPr="00BC07F8" w:rsidRDefault="00F64932" w:rsidP="00BC07F8">
      <w:pPr>
        <w:pStyle w:val="25"/>
        <w:shd w:val="clear" w:color="auto" w:fill="auto"/>
        <w:tabs>
          <w:tab w:val="left" w:pos="1858"/>
        </w:tabs>
        <w:spacing w:line="240" w:lineRule="auto"/>
        <w:ind w:firstLine="740"/>
        <w:jc w:val="both"/>
        <w:rPr>
          <w:sz w:val="24"/>
          <w:szCs w:val="24"/>
        </w:rPr>
      </w:pPr>
      <w:r w:rsidRPr="00BC07F8">
        <w:rPr>
          <w:sz w:val="24"/>
          <w:szCs w:val="24"/>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F64932" w:rsidRPr="00BC07F8" w:rsidRDefault="00F64932" w:rsidP="00BC07F8">
      <w:pPr>
        <w:pStyle w:val="25"/>
        <w:shd w:val="clear" w:color="auto" w:fill="auto"/>
        <w:tabs>
          <w:tab w:val="left" w:pos="1878"/>
        </w:tabs>
        <w:spacing w:line="240" w:lineRule="auto"/>
        <w:ind w:firstLine="740"/>
        <w:jc w:val="both"/>
        <w:rPr>
          <w:sz w:val="24"/>
          <w:szCs w:val="24"/>
        </w:rPr>
      </w:pPr>
      <w:r w:rsidRPr="00BC07F8">
        <w:rPr>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F64932" w:rsidRDefault="00F64932" w:rsidP="00BC07F8">
      <w:pPr>
        <w:pStyle w:val="25"/>
        <w:shd w:val="clear" w:color="auto" w:fill="auto"/>
        <w:tabs>
          <w:tab w:val="left" w:pos="1868"/>
        </w:tabs>
        <w:spacing w:line="240" w:lineRule="auto"/>
        <w:ind w:firstLine="740"/>
        <w:jc w:val="both"/>
        <w:rPr>
          <w:sz w:val="24"/>
          <w:szCs w:val="24"/>
        </w:rPr>
      </w:pPr>
      <w:r w:rsidRPr="00BC07F8">
        <w:rPr>
          <w:sz w:val="24"/>
          <w:szCs w:val="24"/>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0D0746" w:rsidRPr="009106AD" w:rsidRDefault="000D0746" w:rsidP="000D0746">
      <w:pPr>
        <w:pStyle w:val="af7"/>
        <w:contextualSpacing/>
        <w:jc w:val="center"/>
        <w:rPr>
          <w:rFonts w:ascii="Times New Roman" w:hAnsi="Times New Roman" w:cs="Times New Roman"/>
          <w:color w:val="auto"/>
          <w:sz w:val="24"/>
          <w:szCs w:val="24"/>
        </w:rPr>
      </w:pPr>
      <w:r w:rsidRPr="009106AD">
        <w:rPr>
          <w:rFonts w:ascii="Times New Roman" w:hAnsi="Times New Roman" w:cs="Times New Roman"/>
          <w:color w:val="auto"/>
          <w:sz w:val="24"/>
          <w:szCs w:val="24"/>
        </w:rPr>
        <w:lastRenderedPageBreak/>
        <w:t>МЕСТО УЧЕБНОГО ПРЕДМЕТА</w:t>
      </w:r>
    </w:p>
    <w:p w:rsidR="000D0746" w:rsidRPr="000D0746" w:rsidRDefault="000D0746" w:rsidP="000D0746">
      <w:pPr>
        <w:pStyle w:val="af7"/>
        <w:contextualSpacing/>
        <w:jc w:val="center"/>
        <w:rPr>
          <w:rFonts w:ascii="Times New Roman" w:hAnsi="Times New Roman" w:cs="Times New Roman"/>
          <w:color w:val="auto"/>
          <w:sz w:val="24"/>
          <w:szCs w:val="24"/>
        </w:rPr>
      </w:pPr>
      <w:r w:rsidRPr="009106AD">
        <w:rPr>
          <w:rFonts w:ascii="Times New Roman" w:hAnsi="Times New Roman" w:cs="Times New Roman"/>
          <w:color w:val="auto"/>
          <w:sz w:val="24"/>
          <w:szCs w:val="24"/>
        </w:rPr>
        <w:t>«</w:t>
      </w:r>
      <w:r w:rsidRPr="000D0746">
        <w:rPr>
          <w:rFonts w:ascii="Times New Roman" w:hAnsi="Times New Roman" w:cs="Times New Roman"/>
          <w:color w:val="auto"/>
          <w:sz w:val="24"/>
          <w:szCs w:val="24"/>
        </w:rPr>
        <w:t>ВЕРОЯТНОСТЬ И СТАТИСТИКА</w:t>
      </w:r>
      <w:r w:rsidRPr="009106AD">
        <w:rPr>
          <w:rFonts w:ascii="Times New Roman" w:hAnsi="Times New Roman" w:cs="Times New Roman"/>
          <w:color w:val="auto"/>
          <w:sz w:val="24"/>
          <w:szCs w:val="24"/>
        </w:rPr>
        <w:t>» В УЧЕБНОМ ПЛАНЕ</w:t>
      </w:r>
    </w:p>
    <w:p w:rsidR="00F64932" w:rsidRPr="00BC07F8" w:rsidRDefault="00F64932" w:rsidP="00BC07F8">
      <w:pPr>
        <w:pStyle w:val="25"/>
        <w:shd w:val="clear" w:color="auto" w:fill="auto"/>
        <w:tabs>
          <w:tab w:val="left" w:pos="1868"/>
        </w:tabs>
        <w:spacing w:line="240" w:lineRule="auto"/>
        <w:ind w:firstLine="740"/>
        <w:jc w:val="both"/>
        <w:rPr>
          <w:sz w:val="24"/>
          <w:szCs w:val="24"/>
        </w:rPr>
      </w:pPr>
      <w:r w:rsidRPr="00BC07F8">
        <w:rPr>
          <w:sz w:val="24"/>
          <w:szCs w:val="24"/>
        </w:rPr>
        <w:t>Общ</w:t>
      </w:r>
      <w:r w:rsidR="000D0746">
        <w:rPr>
          <w:sz w:val="24"/>
          <w:szCs w:val="24"/>
        </w:rPr>
        <w:t xml:space="preserve">ее число часов </w:t>
      </w:r>
      <w:r w:rsidRPr="00BC07F8">
        <w:rPr>
          <w:sz w:val="24"/>
          <w:szCs w:val="24"/>
        </w:rPr>
        <w:t>для изучения учебного курса «Вероятность и статистика» - 68 часов: в 10 классе - 34 часа (1 час в неделю), в 11 классе - 34 часа (1 час в неделю).</w:t>
      </w:r>
    </w:p>
    <w:p w:rsidR="00F64932" w:rsidRPr="00C65EE6" w:rsidRDefault="00F64932" w:rsidP="00BC07F8">
      <w:pPr>
        <w:pStyle w:val="25"/>
        <w:shd w:val="clear" w:color="auto" w:fill="auto"/>
        <w:spacing w:line="240" w:lineRule="auto"/>
        <w:ind w:firstLine="740"/>
        <w:jc w:val="both"/>
        <w:rPr>
          <w:rStyle w:val="af4"/>
          <w:sz w:val="24"/>
          <w:szCs w:val="24"/>
        </w:rPr>
      </w:pPr>
      <w:r w:rsidRPr="00C65EE6">
        <w:rPr>
          <w:rStyle w:val="af4"/>
          <w:sz w:val="24"/>
          <w:szCs w:val="24"/>
        </w:rPr>
        <w:t>Содержание обучения в 10 классе.</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Операции над событиями: пересечение, объединение, противоположные события. Диаграммы Эйлера. Формула сложения вероятностей.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Комбинаторное правило умножения. Перестановки и факториал. Число</w:t>
      </w:r>
    </w:p>
    <w:p w:rsidR="00F64932" w:rsidRPr="00BC07F8" w:rsidRDefault="00F64932" w:rsidP="00BC07F8">
      <w:pPr>
        <w:pStyle w:val="25"/>
        <w:shd w:val="clear" w:color="auto" w:fill="auto"/>
        <w:spacing w:line="240" w:lineRule="auto"/>
        <w:ind w:firstLine="740"/>
        <w:rPr>
          <w:sz w:val="24"/>
          <w:szCs w:val="24"/>
        </w:rPr>
      </w:pPr>
      <w:r w:rsidRPr="00BC07F8">
        <w:rPr>
          <w:sz w:val="24"/>
          <w:szCs w:val="24"/>
        </w:rPr>
        <w:t>сочетаний. Треугольник Паскаля. Формула бинома Ньютона.</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F64932" w:rsidRPr="00C65EE6" w:rsidRDefault="00F64932" w:rsidP="00BC07F8">
      <w:pPr>
        <w:pStyle w:val="25"/>
        <w:shd w:val="clear" w:color="auto" w:fill="auto"/>
        <w:tabs>
          <w:tab w:val="left" w:pos="1691"/>
        </w:tabs>
        <w:spacing w:line="240" w:lineRule="auto"/>
        <w:ind w:firstLine="740"/>
        <w:jc w:val="both"/>
        <w:rPr>
          <w:rStyle w:val="af4"/>
          <w:sz w:val="24"/>
          <w:szCs w:val="24"/>
        </w:rPr>
      </w:pPr>
      <w:r w:rsidRPr="00C65EE6">
        <w:rPr>
          <w:rStyle w:val="af4"/>
          <w:sz w:val="24"/>
          <w:szCs w:val="24"/>
        </w:rPr>
        <w:t>Содержание обучения в 11 классе.</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Закон больших чисел и его роль в науке, природе и обществе. Выборочный метод исследований.</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F64932" w:rsidRPr="00BC07F8" w:rsidRDefault="00F64932" w:rsidP="00BC07F8">
      <w:pPr>
        <w:pStyle w:val="25"/>
        <w:shd w:val="clear" w:color="auto" w:fill="auto"/>
        <w:tabs>
          <w:tab w:val="left" w:pos="1686"/>
        </w:tabs>
        <w:spacing w:line="240" w:lineRule="auto"/>
        <w:ind w:firstLine="740"/>
        <w:jc w:val="both"/>
        <w:rPr>
          <w:sz w:val="24"/>
          <w:szCs w:val="24"/>
        </w:rPr>
      </w:pPr>
      <w:r w:rsidRPr="00C65EE6">
        <w:rPr>
          <w:rStyle w:val="af4"/>
          <w:sz w:val="24"/>
          <w:szCs w:val="24"/>
        </w:rPr>
        <w:t>Предметные результаты освоения учебного курса «Вероятность и статистика» на базовом уровн</w:t>
      </w:r>
      <w:r w:rsidRPr="00C65EE6">
        <w:rPr>
          <w:rStyle w:val="af4"/>
        </w:rPr>
        <w:t>е</w:t>
      </w:r>
      <w:r w:rsidRPr="00BC07F8">
        <w:rPr>
          <w:sz w:val="24"/>
          <w:szCs w:val="24"/>
        </w:rPr>
        <w:t xml:space="preserve">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F64932" w:rsidRPr="00C65EE6" w:rsidRDefault="00F64932" w:rsidP="00BC07F8">
      <w:pPr>
        <w:pStyle w:val="25"/>
        <w:shd w:val="clear" w:color="auto" w:fill="auto"/>
        <w:tabs>
          <w:tab w:val="left" w:pos="1873"/>
        </w:tabs>
        <w:spacing w:line="240" w:lineRule="auto"/>
        <w:ind w:firstLine="740"/>
        <w:jc w:val="both"/>
        <w:rPr>
          <w:b/>
          <w:sz w:val="24"/>
          <w:szCs w:val="24"/>
        </w:rPr>
      </w:pPr>
      <w:r w:rsidRPr="00C65EE6">
        <w:rPr>
          <w:b/>
          <w:sz w:val="24"/>
          <w:szCs w:val="24"/>
        </w:rPr>
        <w:t>Предметные результаты по отдельным темам учебного курса «Вероятность и статистика». К концу 10 класса обучающийся научится: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читать и строить таблицы и диаграммы;</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среднее арифметическое, медиана, наибольшее, наименьшее значение, размах массива числовых данных;</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 xml:space="preserve">оперировать понятиями: условная вероятность, независимые события, находить </w:t>
      </w:r>
      <w:r w:rsidRPr="00BC07F8">
        <w:rPr>
          <w:sz w:val="24"/>
          <w:szCs w:val="24"/>
        </w:rPr>
        <w:lastRenderedPageBreak/>
        <w:t>вероятности с помощью правила умножения, с помощью дерева случайного опыта;</w:t>
      </w:r>
    </w:p>
    <w:p w:rsidR="00F64932" w:rsidRPr="00BC07F8" w:rsidRDefault="00F64932" w:rsidP="00BC07F8">
      <w:pPr>
        <w:pStyle w:val="25"/>
        <w:shd w:val="clear" w:color="auto" w:fill="auto"/>
        <w:spacing w:line="240" w:lineRule="auto"/>
        <w:ind w:firstLine="740"/>
        <w:rPr>
          <w:sz w:val="24"/>
          <w:szCs w:val="24"/>
        </w:rPr>
      </w:pPr>
      <w:r w:rsidRPr="00BC07F8">
        <w:rPr>
          <w:sz w:val="24"/>
          <w:szCs w:val="24"/>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оперировать понятиями: случайная величина, распределение вероятностей, диаграмма распределения.</w:t>
      </w:r>
    </w:p>
    <w:p w:rsidR="00F64932" w:rsidRPr="00C65EE6" w:rsidRDefault="00F64932" w:rsidP="00BC07F8">
      <w:pPr>
        <w:pStyle w:val="25"/>
        <w:shd w:val="clear" w:color="auto" w:fill="auto"/>
        <w:tabs>
          <w:tab w:val="left" w:pos="1858"/>
        </w:tabs>
        <w:spacing w:line="240" w:lineRule="auto"/>
        <w:ind w:firstLine="740"/>
        <w:jc w:val="both"/>
        <w:rPr>
          <w:b/>
          <w:sz w:val="24"/>
          <w:szCs w:val="24"/>
        </w:rPr>
      </w:pPr>
      <w:r w:rsidRPr="00C65EE6">
        <w:rPr>
          <w:b/>
          <w:sz w:val="24"/>
          <w:szCs w:val="24"/>
        </w:rPr>
        <w:t>Предметные результаты по отдельным темам учебного курса «Вероятность и статистика». К концу 11 класса обучающийся научится:</w:t>
      </w:r>
    </w:p>
    <w:p w:rsidR="00F64932" w:rsidRPr="00BC07F8" w:rsidRDefault="00F64932" w:rsidP="00BC07F8">
      <w:pPr>
        <w:pStyle w:val="25"/>
        <w:shd w:val="clear" w:color="auto" w:fill="auto"/>
        <w:spacing w:line="240" w:lineRule="auto"/>
        <w:ind w:firstLine="740"/>
        <w:jc w:val="both"/>
        <w:rPr>
          <w:sz w:val="24"/>
          <w:szCs w:val="24"/>
        </w:rPr>
      </w:pPr>
      <w:r w:rsidRPr="00BC07F8">
        <w:rPr>
          <w:sz w:val="24"/>
          <w:szCs w:val="24"/>
        </w:rPr>
        <w:t>сравнивать вероятности значений случайной величины по распределению или с помощью диаграмм;</w:t>
      </w:r>
    </w:p>
    <w:p w:rsidR="00F64932" w:rsidRPr="00BC07F8" w:rsidRDefault="00F64932" w:rsidP="0031597E">
      <w:pPr>
        <w:pStyle w:val="25"/>
        <w:shd w:val="clear" w:color="auto" w:fill="auto"/>
        <w:spacing w:line="240" w:lineRule="auto"/>
        <w:ind w:firstLine="740"/>
        <w:rPr>
          <w:sz w:val="24"/>
          <w:szCs w:val="24"/>
        </w:rPr>
      </w:pPr>
      <w:r w:rsidRPr="00BC07F8">
        <w:rPr>
          <w:sz w:val="24"/>
          <w:szCs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F64932" w:rsidRDefault="00F64932" w:rsidP="0031597E">
      <w:pPr>
        <w:spacing w:after="0" w:line="240" w:lineRule="auto"/>
        <w:jc w:val="center"/>
        <w:rPr>
          <w:rFonts w:ascii="Times New Roman" w:hAnsi="Times New Roman" w:cs="Times New Roman"/>
          <w:b/>
          <w:sz w:val="24"/>
          <w:szCs w:val="24"/>
        </w:rPr>
      </w:pPr>
    </w:p>
    <w:p w:rsidR="00070586" w:rsidRDefault="004E1F9F" w:rsidP="0031597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2.1.4</w:t>
      </w:r>
      <w:r w:rsidR="00070586">
        <w:rPr>
          <w:rFonts w:ascii="Times New Roman" w:hAnsi="Times New Roman" w:cs="Times New Roman"/>
          <w:b/>
          <w:sz w:val="24"/>
          <w:szCs w:val="24"/>
        </w:rPr>
        <w:t>. МАТЕМ</w:t>
      </w:r>
      <w:r w:rsidR="0031597E">
        <w:rPr>
          <w:rFonts w:ascii="Times New Roman" w:hAnsi="Times New Roman" w:cs="Times New Roman"/>
          <w:b/>
          <w:sz w:val="24"/>
          <w:szCs w:val="24"/>
        </w:rPr>
        <w:t>АТИКА (УГЛУБЛЕННЫЙ УРОВЕНЬ)</w:t>
      </w:r>
    </w:p>
    <w:p w:rsidR="00B92FC9" w:rsidRPr="0031597E" w:rsidRDefault="00B92FC9" w:rsidP="0031597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070586" w:rsidRPr="0031597E" w:rsidRDefault="00070586" w:rsidP="00A63CEF">
      <w:pPr>
        <w:pStyle w:val="25"/>
        <w:shd w:val="clear" w:color="auto" w:fill="auto"/>
        <w:tabs>
          <w:tab w:val="left" w:pos="1662"/>
        </w:tabs>
        <w:spacing w:line="240" w:lineRule="auto"/>
        <w:ind w:firstLine="709"/>
        <w:jc w:val="both"/>
        <w:rPr>
          <w:sz w:val="24"/>
          <w:szCs w:val="24"/>
        </w:rPr>
      </w:pPr>
      <w:r w:rsidRPr="0031597E">
        <w:rPr>
          <w:sz w:val="24"/>
          <w:szCs w:val="24"/>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070586" w:rsidRPr="0031597E" w:rsidRDefault="00070586" w:rsidP="00A63CEF">
      <w:pPr>
        <w:pStyle w:val="25"/>
        <w:shd w:val="clear" w:color="auto" w:fill="auto"/>
        <w:tabs>
          <w:tab w:val="left" w:pos="1666"/>
        </w:tabs>
        <w:spacing w:line="240" w:lineRule="auto"/>
        <w:ind w:firstLine="709"/>
        <w:jc w:val="both"/>
        <w:rPr>
          <w:sz w:val="24"/>
          <w:szCs w:val="24"/>
        </w:rPr>
      </w:pPr>
      <w:r w:rsidRPr="0031597E">
        <w:rPr>
          <w:sz w:val="24"/>
          <w:szCs w:val="24"/>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A63CEF">
        <w:rPr>
          <w:sz w:val="24"/>
          <w:szCs w:val="24"/>
        </w:rPr>
        <w:t xml:space="preserve"> </w:t>
      </w:r>
      <w:r w:rsidRPr="0031597E">
        <w:rPr>
          <w:sz w:val="24"/>
          <w:szCs w:val="24"/>
        </w:rPr>
        <w:t>уровня.</w:t>
      </w:r>
    </w:p>
    <w:p w:rsidR="00070586" w:rsidRPr="0031597E" w:rsidRDefault="00070586" w:rsidP="00A63CEF">
      <w:pPr>
        <w:pStyle w:val="25"/>
        <w:shd w:val="clear" w:color="auto" w:fill="auto"/>
        <w:tabs>
          <w:tab w:val="left" w:pos="1681"/>
        </w:tabs>
        <w:spacing w:line="240" w:lineRule="auto"/>
        <w:ind w:firstLine="709"/>
        <w:jc w:val="both"/>
        <w:rPr>
          <w:sz w:val="24"/>
          <w:szCs w:val="24"/>
        </w:rPr>
      </w:pPr>
      <w:r w:rsidRPr="0031597E">
        <w:rPr>
          <w:sz w:val="24"/>
          <w:szCs w:val="24"/>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070586" w:rsidRPr="0031597E" w:rsidRDefault="00070586" w:rsidP="00A63CEF">
      <w:pPr>
        <w:pStyle w:val="25"/>
        <w:shd w:val="clear" w:color="auto" w:fill="auto"/>
        <w:tabs>
          <w:tab w:val="left" w:pos="1676"/>
        </w:tabs>
        <w:spacing w:line="240" w:lineRule="auto"/>
        <w:ind w:firstLine="709"/>
        <w:jc w:val="both"/>
        <w:rPr>
          <w:sz w:val="24"/>
          <w:szCs w:val="24"/>
        </w:rPr>
      </w:pPr>
      <w:r w:rsidRPr="0031597E">
        <w:rPr>
          <w:sz w:val="24"/>
          <w:szCs w:val="24"/>
        </w:rPr>
        <w:t xml:space="preserve">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w:t>
      </w:r>
      <w:r w:rsidRPr="0031597E">
        <w:rPr>
          <w:sz w:val="24"/>
          <w:szCs w:val="24"/>
        </w:rPr>
        <w:lastRenderedPageBreak/>
        <w:t>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070586" w:rsidRPr="0031597E" w:rsidRDefault="00070586" w:rsidP="00A63CEF">
      <w:pPr>
        <w:pStyle w:val="25"/>
        <w:shd w:val="clear" w:color="auto" w:fill="auto"/>
        <w:tabs>
          <w:tab w:val="left" w:pos="1671"/>
        </w:tabs>
        <w:spacing w:line="240" w:lineRule="auto"/>
        <w:ind w:firstLine="709"/>
        <w:jc w:val="both"/>
        <w:rPr>
          <w:sz w:val="24"/>
          <w:szCs w:val="24"/>
        </w:rPr>
      </w:pPr>
      <w:r w:rsidRPr="0031597E">
        <w:rPr>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070586" w:rsidRPr="0031597E" w:rsidRDefault="00070586" w:rsidP="00A63CEF">
      <w:pPr>
        <w:pStyle w:val="25"/>
        <w:shd w:val="clear" w:color="auto" w:fill="auto"/>
        <w:tabs>
          <w:tab w:val="left" w:pos="1666"/>
        </w:tabs>
        <w:spacing w:line="240" w:lineRule="auto"/>
        <w:ind w:firstLine="709"/>
        <w:jc w:val="both"/>
        <w:rPr>
          <w:sz w:val="24"/>
          <w:szCs w:val="24"/>
        </w:rPr>
      </w:pPr>
      <w:r w:rsidRPr="0031597E">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70586" w:rsidRPr="0031597E" w:rsidRDefault="00070586" w:rsidP="00A63CEF">
      <w:pPr>
        <w:pStyle w:val="25"/>
        <w:shd w:val="clear" w:color="auto" w:fill="auto"/>
        <w:tabs>
          <w:tab w:val="left" w:pos="1666"/>
        </w:tabs>
        <w:spacing w:line="240" w:lineRule="auto"/>
        <w:ind w:firstLine="709"/>
        <w:jc w:val="both"/>
        <w:rPr>
          <w:sz w:val="24"/>
          <w:szCs w:val="24"/>
        </w:rPr>
      </w:pPr>
      <w:r w:rsidRPr="0031597E">
        <w:rPr>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070586" w:rsidRPr="0031597E" w:rsidRDefault="00070586" w:rsidP="00A63CEF">
      <w:pPr>
        <w:pStyle w:val="25"/>
        <w:shd w:val="clear" w:color="auto" w:fill="auto"/>
        <w:tabs>
          <w:tab w:val="left" w:pos="1666"/>
        </w:tabs>
        <w:spacing w:line="240" w:lineRule="auto"/>
        <w:ind w:firstLine="709"/>
        <w:jc w:val="both"/>
        <w:rPr>
          <w:sz w:val="24"/>
          <w:szCs w:val="24"/>
        </w:rPr>
      </w:pPr>
      <w:r w:rsidRPr="0031597E">
        <w:rPr>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070586" w:rsidRPr="00A63CEF" w:rsidRDefault="00070586" w:rsidP="00A63CEF">
      <w:pPr>
        <w:pStyle w:val="25"/>
        <w:shd w:val="clear" w:color="auto" w:fill="auto"/>
        <w:tabs>
          <w:tab w:val="left" w:pos="1666"/>
        </w:tabs>
        <w:spacing w:line="240" w:lineRule="auto"/>
        <w:ind w:firstLine="709"/>
        <w:jc w:val="both"/>
        <w:rPr>
          <w:b/>
          <w:sz w:val="24"/>
          <w:szCs w:val="24"/>
        </w:rPr>
      </w:pPr>
      <w:r w:rsidRPr="00A63CEF">
        <w:rPr>
          <w:b/>
          <w:sz w:val="24"/>
          <w:szCs w:val="24"/>
        </w:rPr>
        <w:t>Приоритетными целями обучения математике в 10-11 классах на углублённом уровне продолжают оставаться: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070586" w:rsidRPr="0031597E" w:rsidRDefault="00070586" w:rsidP="00A63CEF">
      <w:pPr>
        <w:pStyle w:val="25"/>
        <w:shd w:val="clear" w:color="auto" w:fill="auto"/>
        <w:spacing w:after="240" w:line="240" w:lineRule="auto"/>
        <w:ind w:firstLine="709"/>
        <w:jc w:val="both"/>
        <w:rPr>
          <w:sz w:val="24"/>
          <w:szCs w:val="24"/>
        </w:rPr>
      </w:pPr>
      <w:r w:rsidRPr="0031597E">
        <w:rPr>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70586" w:rsidRPr="00A63CEF" w:rsidRDefault="00070586" w:rsidP="00A63CEF">
      <w:pPr>
        <w:pStyle w:val="25"/>
        <w:shd w:val="clear" w:color="auto" w:fill="auto"/>
        <w:tabs>
          <w:tab w:val="left" w:pos="1815"/>
        </w:tabs>
        <w:spacing w:line="240" w:lineRule="auto"/>
        <w:ind w:firstLine="709"/>
        <w:jc w:val="both"/>
        <w:rPr>
          <w:b/>
          <w:sz w:val="24"/>
          <w:szCs w:val="24"/>
        </w:rPr>
      </w:pPr>
      <w:r w:rsidRPr="00A63CEF">
        <w:rPr>
          <w:b/>
          <w:sz w:val="24"/>
          <w:szCs w:val="24"/>
        </w:rPr>
        <w:t>Основными линиями содержания математики в 10-11 классах</w:t>
      </w:r>
    </w:p>
    <w:p w:rsidR="00070586" w:rsidRPr="0031597E" w:rsidRDefault="00A63CEF" w:rsidP="00A63CEF">
      <w:pPr>
        <w:pStyle w:val="25"/>
        <w:shd w:val="clear" w:color="auto" w:fill="auto"/>
        <w:tabs>
          <w:tab w:val="left" w:pos="4747"/>
        </w:tabs>
        <w:spacing w:line="240" w:lineRule="auto"/>
        <w:ind w:firstLine="709"/>
        <w:jc w:val="both"/>
        <w:rPr>
          <w:sz w:val="24"/>
          <w:szCs w:val="24"/>
        </w:rPr>
      </w:pPr>
      <w:r>
        <w:rPr>
          <w:sz w:val="24"/>
          <w:szCs w:val="24"/>
        </w:rPr>
        <w:t xml:space="preserve">углублённого уровня являются: «Числа и вычисления», «Алгебра» </w:t>
      </w:r>
      <w:r w:rsidR="00070586" w:rsidRPr="0031597E">
        <w:rPr>
          <w:sz w:val="24"/>
          <w:szCs w:val="24"/>
        </w:rPr>
        <w:t xml:space="preserve">(«Алгебраические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w:t>
      </w:r>
      <w:r w:rsidR="00070586" w:rsidRPr="0031597E">
        <w:rPr>
          <w:sz w:val="24"/>
          <w:szCs w:val="24"/>
        </w:rPr>
        <w:lastRenderedPageBreak/>
        <w:t>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070586" w:rsidRPr="0031597E" w:rsidRDefault="00070586" w:rsidP="00A63CEF">
      <w:pPr>
        <w:pStyle w:val="25"/>
        <w:shd w:val="clear" w:color="auto" w:fill="auto"/>
        <w:tabs>
          <w:tab w:val="left" w:pos="1801"/>
        </w:tabs>
        <w:spacing w:line="240" w:lineRule="auto"/>
        <w:ind w:firstLine="709"/>
        <w:jc w:val="both"/>
        <w:rPr>
          <w:sz w:val="24"/>
          <w:szCs w:val="24"/>
        </w:rPr>
      </w:pPr>
      <w:r w:rsidRPr="0031597E">
        <w:rPr>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070586" w:rsidRPr="0031597E" w:rsidRDefault="00070586" w:rsidP="00A63CEF">
      <w:pPr>
        <w:pStyle w:val="25"/>
        <w:shd w:val="clear" w:color="auto" w:fill="auto"/>
        <w:tabs>
          <w:tab w:val="left" w:pos="1801"/>
        </w:tabs>
        <w:spacing w:line="240" w:lineRule="auto"/>
        <w:ind w:firstLine="709"/>
        <w:jc w:val="both"/>
        <w:rPr>
          <w:sz w:val="24"/>
          <w:szCs w:val="24"/>
        </w:rPr>
      </w:pPr>
      <w:r w:rsidRPr="0031597E">
        <w:rPr>
          <w:sz w:val="24"/>
          <w:szCs w:val="24"/>
        </w:rPr>
        <w:t>Общ</w:t>
      </w:r>
      <w:r w:rsidR="00A63CEF">
        <w:rPr>
          <w:sz w:val="24"/>
          <w:szCs w:val="24"/>
        </w:rPr>
        <w:t xml:space="preserve">ее число часов </w:t>
      </w:r>
      <w:r w:rsidRPr="0031597E">
        <w:rPr>
          <w:sz w:val="24"/>
          <w:szCs w:val="24"/>
        </w:rPr>
        <w:t>для изучения математики - 544 часа: в 10 классе - 272 часа (8 часов в неделю), в 11 классе - 272 часа (8 часов в неделю).</w:t>
      </w:r>
    </w:p>
    <w:p w:rsidR="00070586" w:rsidRPr="00B92FC9" w:rsidRDefault="00070586" w:rsidP="00B92FC9">
      <w:pPr>
        <w:pStyle w:val="25"/>
        <w:shd w:val="clear" w:color="auto" w:fill="auto"/>
        <w:spacing w:line="240" w:lineRule="auto"/>
        <w:ind w:firstLine="709"/>
        <w:jc w:val="center"/>
        <w:rPr>
          <w:rStyle w:val="af4"/>
          <w:sz w:val="24"/>
          <w:szCs w:val="24"/>
        </w:rPr>
      </w:pPr>
      <w:r w:rsidRPr="00B92FC9">
        <w:rPr>
          <w:rStyle w:val="af4"/>
          <w:sz w:val="24"/>
          <w:szCs w:val="24"/>
        </w:rPr>
        <w:t>Планируемые результаты освоения программы по математике на уро</w:t>
      </w:r>
      <w:r w:rsidR="00B92FC9" w:rsidRPr="00B92FC9">
        <w:rPr>
          <w:rStyle w:val="af4"/>
          <w:sz w:val="24"/>
          <w:szCs w:val="24"/>
        </w:rPr>
        <w:t>вне среднего общего образования</w:t>
      </w:r>
    </w:p>
    <w:p w:rsidR="00070586" w:rsidRPr="00B92FC9" w:rsidRDefault="00070586" w:rsidP="00A63CEF">
      <w:pPr>
        <w:pStyle w:val="25"/>
        <w:shd w:val="clear" w:color="auto" w:fill="auto"/>
        <w:tabs>
          <w:tab w:val="left" w:pos="1687"/>
        </w:tabs>
        <w:spacing w:line="240" w:lineRule="auto"/>
        <w:ind w:firstLine="709"/>
        <w:jc w:val="both"/>
        <w:rPr>
          <w:b/>
          <w:sz w:val="24"/>
          <w:szCs w:val="24"/>
        </w:rPr>
      </w:pPr>
      <w:r w:rsidRPr="0031597E">
        <w:rPr>
          <w:sz w:val="24"/>
          <w:szCs w:val="24"/>
        </w:rPr>
        <w:t xml:space="preserve">В результате изучения математики на уровне среднего общего образования у обучающегося будут сформированы следующие </w:t>
      </w:r>
      <w:r w:rsidRPr="00B92FC9">
        <w:rPr>
          <w:b/>
          <w:sz w:val="24"/>
          <w:szCs w:val="24"/>
        </w:rPr>
        <w:t>личностные результаты:</w:t>
      </w:r>
    </w:p>
    <w:p w:rsidR="00070586" w:rsidRPr="00B92FC9" w:rsidRDefault="00070586" w:rsidP="00A63CEF">
      <w:pPr>
        <w:pStyle w:val="25"/>
        <w:shd w:val="clear" w:color="auto" w:fill="auto"/>
        <w:tabs>
          <w:tab w:val="left" w:pos="1042"/>
        </w:tabs>
        <w:spacing w:line="240" w:lineRule="auto"/>
        <w:ind w:firstLine="709"/>
        <w:jc w:val="both"/>
        <w:rPr>
          <w:b/>
          <w:sz w:val="24"/>
          <w:szCs w:val="24"/>
        </w:rPr>
      </w:pPr>
      <w:r w:rsidRPr="00B92FC9">
        <w:rPr>
          <w:b/>
          <w:sz w:val="24"/>
          <w:szCs w:val="24"/>
        </w:rPr>
        <w:t>гражданского воспитания: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070586" w:rsidRPr="00B92FC9" w:rsidRDefault="00070586" w:rsidP="00A63CEF">
      <w:pPr>
        <w:pStyle w:val="25"/>
        <w:shd w:val="clear" w:color="auto" w:fill="auto"/>
        <w:tabs>
          <w:tab w:val="left" w:pos="1066"/>
        </w:tabs>
        <w:spacing w:line="240" w:lineRule="auto"/>
        <w:ind w:firstLine="709"/>
        <w:jc w:val="both"/>
        <w:rPr>
          <w:b/>
          <w:sz w:val="24"/>
          <w:szCs w:val="24"/>
        </w:rPr>
      </w:pPr>
      <w:r w:rsidRPr="00B92FC9">
        <w:rPr>
          <w:b/>
          <w:sz w:val="24"/>
          <w:szCs w:val="24"/>
        </w:rPr>
        <w:t>патриотического воспитания: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070586" w:rsidRPr="00B92FC9" w:rsidRDefault="00070586" w:rsidP="00A63CEF">
      <w:pPr>
        <w:pStyle w:val="25"/>
        <w:shd w:val="clear" w:color="auto" w:fill="auto"/>
        <w:tabs>
          <w:tab w:val="left" w:pos="1066"/>
        </w:tabs>
        <w:spacing w:line="240" w:lineRule="auto"/>
        <w:ind w:firstLine="709"/>
        <w:jc w:val="both"/>
        <w:rPr>
          <w:b/>
          <w:sz w:val="24"/>
          <w:szCs w:val="24"/>
        </w:rPr>
      </w:pPr>
      <w:r w:rsidRPr="00B92FC9">
        <w:rPr>
          <w:b/>
          <w:sz w:val="24"/>
          <w:szCs w:val="24"/>
        </w:rPr>
        <w:t>духовно-нравственного воспитания: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070586" w:rsidRPr="00B92FC9" w:rsidRDefault="00070586" w:rsidP="00A63CEF">
      <w:pPr>
        <w:pStyle w:val="25"/>
        <w:shd w:val="clear" w:color="auto" w:fill="auto"/>
        <w:tabs>
          <w:tab w:val="left" w:pos="1071"/>
        </w:tabs>
        <w:spacing w:line="240" w:lineRule="auto"/>
        <w:ind w:firstLine="709"/>
        <w:jc w:val="both"/>
        <w:rPr>
          <w:b/>
          <w:sz w:val="24"/>
          <w:szCs w:val="24"/>
        </w:rPr>
      </w:pPr>
      <w:r w:rsidRPr="00B92FC9">
        <w:rPr>
          <w:b/>
          <w:sz w:val="24"/>
          <w:szCs w:val="24"/>
        </w:rPr>
        <w:t>эстетического воспитания: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070586" w:rsidRPr="00B92FC9" w:rsidRDefault="00070586" w:rsidP="00A63CEF">
      <w:pPr>
        <w:pStyle w:val="25"/>
        <w:shd w:val="clear" w:color="auto" w:fill="auto"/>
        <w:tabs>
          <w:tab w:val="left" w:pos="1066"/>
        </w:tabs>
        <w:spacing w:line="240" w:lineRule="auto"/>
        <w:ind w:firstLine="709"/>
        <w:jc w:val="both"/>
        <w:rPr>
          <w:b/>
          <w:sz w:val="24"/>
          <w:szCs w:val="24"/>
        </w:rPr>
      </w:pPr>
      <w:r w:rsidRPr="00B92FC9">
        <w:rPr>
          <w:b/>
          <w:sz w:val="24"/>
          <w:szCs w:val="24"/>
        </w:rPr>
        <w:t>физического воспитания: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070586" w:rsidRPr="00B92FC9" w:rsidRDefault="00070586" w:rsidP="00A63CEF">
      <w:pPr>
        <w:pStyle w:val="25"/>
        <w:shd w:val="clear" w:color="auto" w:fill="auto"/>
        <w:tabs>
          <w:tab w:val="left" w:pos="1066"/>
        </w:tabs>
        <w:spacing w:line="240" w:lineRule="auto"/>
        <w:ind w:firstLine="709"/>
        <w:jc w:val="both"/>
        <w:rPr>
          <w:b/>
          <w:sz w:val="24"/>
          <w:szCs w:val="24"/>
        </w:rPr>
      </w:pPr>
      <w:r w:rsidRPr="00B92FC9">
        <w:rPr>
          <w:b/>
          <w:sz w:val="24"/>
          <w:szCs w:val="24"/>
        </w:rPr>
        <w:t>трудового воспитания: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 xml:space="preserve">готовность к труду, осознание ценности трудолюбия, интерес к различным сферам </w:t>
      </w:r>
      <w:r w:rsidRPr="0031597E">
        <w:rPr>
          <w:sz w:val="24"/>
          <w:szCs w:val="24"/>
        </w:rPr>
        <w:lastRenderedPageBreak/>
        <w:t>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070586" w:rsidRPr="00B92FC9" w:rsidRDefault="00070586" w:rsidP="00A63CEF">
      <w:pPr>
        <w:pStyle w:val="25"/>
        <w:shd w:val="clear" w:color="auto" w:fill="auto"/>
        <w:tabs>
          <w:tab w:val="left" w:pos="1066"/>
        </w:tabs>
        <w:spacing w:line="240" w:lineRule="auto"/>
        <w:ind w:firstLine="709"/>
        <w:jc w:val="both"/>
        <w:rPr>
          <w:b/>
          <w:sz w:val="24"/>
          <w:szCs w:val="24"/>
        </w:rPr>
      </w:pPr>
      <w:r w:rsidRPr="00B92FC9">
        <w:rPr>
          <w:b/>
          <w:sz w:val="24"/>
          <w:szCs w:val="24"/>
        </w:rPr>
        <w:t>экологического воспитания: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070586" w:rsidRPr="00B92FC9" w:rsidRDefault="00070586" w:rsidP="00A63CEF">
      <w:pPr>
        <w:pStyle w:val="25"/>
        <w:shd w:val="clear" w:color="auto" w:fill="auto"/>
        <w:tabs>
          <w:tab w:val="left" w:pos="1066"/>
        </w:tabs>
        <w:spacing w:line="240" w:lineRule="auto"/>
        <w:ind w:firstLine="709"/>
        <w:jc w:val="both"/>
        <w:rPr>
          <w:b/>
          <w:sz w:val="24"/>
          <w:szCs w:val="24"/>
        </w:rPr>
      </w:pPr>
      <w:r w:rsidRPr="00B92FC9">
        <w:rPr>
          <w:b/>
          <w:sz w:val="24"/>
          <w:szCs w:val="24"/>
        </w:rPr>
        <w:t>ценности научного познания:</w:t>
      </w:r>
    </w:p>
    <w:p w:rsidR="00070586" w:rsidRDefault="00070586" w:rsidP="00B92FC9">
      <w:pPr>
        <w:pStyle w:val="25"/>
        <w:shd w:val="clear" w:color="auto" w:fill="auto"/>
        <w:spacing w:line="240" w:lineRule="auto"/>
        <w:ind w:firstLine="709"/>
        <w:jc w:val="both"/>
        <w:rPr>
          <w:sz w:val="24"/>
          <w:szCs w:val="24"/>
        </w:rPr>
      </w:pPr>
      <w:r w:rsidRPr="0031597E">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w:t>
      </w:r>
      <w:r w:rsidR="00B92FC9">
        <w:rPr>
          <w:sz w:val="24"/>
          <w:szCs w:val="24"/>
        </w:rPr>
        <w:t xml:space="preserve">товность осуществлять проектную </w:t>
      </w:r>
      <w:r w:rsidRPr="0031597E">
        <w:rPr>
          <w:sz w:val="24"/>
          <w:szCs w:val="24"/>
        </w:rPr>
        <w:t>и исследовательскую деятельность индивидуально и в группе.</w:t>
      </w:r>
    </w:p>
    <w:p w:rsidR="00B92FC9" w:rsidRPr="00B92FC9" w:rsidRDefault="00B92FC9" w:rsidP="00B92FC9">
      <w:pPr>
        <w:pStyle w:val="25"/>
        <w:shd w:val="clear" w:color="auto" w:fill="auto"/>
        <w:spacing w:line="240" w:lineRule="auto"/>
        <w:ind w:firstLine="709"/>
        <w:jc w:val="both"/>
        <w:rPr>
          <w:b/>
          <w:sz w:val="24"/>
          <w:szCs w:val="24"/>
        </w:rPr>
      </w:pPr>
      <w:r w:rsidRPr="00B92FC9">
        <w:rPr>
          <w:b/>
          <w:sz w:val="24"/>
          <w:szCs w:val="24"/>
        </w:rPr>
        <w:t>Метапредметные результаты</w:t>
      </w:r>
    </w:p>
    <w:p w:rsidR="00070586" w:rsidRPr="0031597E" w:rsidRDefault="00070586" w:rsidP="00A63CEF">
      <w:pPr>
        <w:pStyle w:val="25"/>
        <w:shd w:val="clear" w:color="auto" w:fill="auto"/>
        <w:tabs>
          <w:tab w:val="left" w:pos="1676"/>
        </w:tabs>
        <w:spacing w:line="240" w:lineRule="auto"/>
        <w:ind w:firstLine="709"/>
        <w:jc w:val="both"/>
        <w:rPr>
          <w:sz w:val="24"/>
          <w:szCs w:val="24"/>
        </w:rPr>
      </w:pPr>
      <w:r w:rsidRPr="0031597E">
        <w:rPr>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70586" w:rsidRPr="00B92FC9" w:rsidRDefault="00070586" w:rsidP="00A63CEF">
      <w:pPr>
        <w:pStyle w:val="25"/>
        <w:shd w:val="clear" w:color="auto" w:fill="auto"/>
        <w:tabs>
          <w:tab w:val="left" w:pos="1873"/>
        </w:tabs>
        <w:spacing w:line="240" w:lineRule="auto"/>
        <w:ind w:firstLine="709"/>
        <w:jc w:val="both"/>
        <w:rPr>
          <w:b/>
          <w:sz w:val="24"/>
          <w:szCs w:val="24"/>
        </w:rPr>
      </w:pPr>
      <w:r w:rsidRPr="00B92FC9">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делать выводы с использованием законов логики, дедуктивных и индуктивных умозаключений, умозаключений по аналогии;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70586" w:rsidRPr="00B92FC9" w:rsidRDefault="00070586" w:rsidP="00A63CEF">
      <w:pPr>
        <w:pStyle w:val="25"/>
        <w:shd w:val="clear" w:color="auto" w:fill="auto"/>
        <w:tabs>
          <w:tab w:val="left" w:pos="1878"/>
        </w:tabs>
        <w:spacing w:line="240" w:lineRule="auto"/>
        <w:ind w:firstLine="709"/>
        <w:jc w:val="both"/>
        <w:rPr>
          <w:b/>
          <w:sz w:val="24"/>
          <w:szCs w:val="24"/>
        </w:rPr>
      </w:pPr>
      <w:r w:rsidRPr="00B92FC9">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sidRPr="0031597E">
        <w:rPr>
          <w:sz w:val="24"/>
          <w:szCs w:val="24"/>
        </w:rPr>
        <w:lastRenderedPageBreak/>
        <w:t>обобщений;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прогнозировать возможное развитие процесса, а также выдвигать предположения о его развитии в новых условиях.</w:t>
      </w:r>
    </w:p>
    <w:p w:rsidR="00070586" w:rsidRPr="00B92FC9" w:rsidRDefault="00070586" w:rsidP="00A63CEF">
      <w:pPr>
        <w:pStyle w:val="25"/>
        <w:shd w:val="clear" w:color="auto" w:fill="auto"/>
        <w:tabs>
          <w:tab w:val="left" w:pos="1868"/>
        </w:tabs>
        <w:spacing w:line="240" w:lineRule="auto"/>
        <w:ind w:firstLine="709"/>
        <w:jc w:val="both"/>
        <w:rPr>
          <w:b/>
          <w:sz w:val="24"/>
          <w:szCs w:val="24"/>
        </w:rPr>
      </w:pPr>
      <w:r w:rsidRPr="00B92FC9">
        <w:rPr>
          <w:b/>
          <w:sz w:val="24"/>
          <w:szCs w:val="24"/>
        </w:rPr>
        <w:t>У обучающегося будут сформированы умения работать с информацией как часть познавательных универсальных учебных действий: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выявлять дефициты информации, данных, необходимых для ответа на вопрос и для решения задачи;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структурировать информацию, представлять её в различных формах, иллюстрировать графически;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оценивать надёжность информации по самостоятельно сформулированным критериям.</w:t>
      </w:r>
    </w:p>
    <w:p w:rsidR="00070586" w:rsidRPr="00B92FC9" w:rsidRDefault="00070586" w:rsidP="00A63CEF">
      <w:pPr>
        <w:pStyle w:val="25"/>
        <w:shd w:val="clear" w:color="auto" w:fill="auto"/>
        <w:tabs>
          <w:tab w:val="left" w:pos="1873"/>
        </w:tabs>
        <w:spacing w:line="240" w:lineRule="auto"/>
        <w:ind w:firstLine="709"/>
        <w:jc w:val="both"/>
        <w:rPr>
          <w:b/>
          <w:sz w:val="24"/>
          <w:szCs w:val="24"/>
        </w:rPr>
      </w:pPr>
      <w:r w:rsidRPr="00B92FC9">
        <w:rPr>
          <w:b/>
          <w:sz w:val="24"/>
          <w:szCs w:val="24"/>
        </w:rPr>
        <w:t>У обучающегося будут сформированы умения общения как часть коммуникативных универсальных учебных действий: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70586" w:rsidRPr="00B92FC9" w:rsidRDefault="00070586" w:rsidP="00A63CEF">
      <w:pPr>
        <w:pStyle w:val="25"/>
        <w:shd w:val="clear" w:color="auto" w:fill="auto"/>
        <w:tabs>
          <w:tab w:val="left" w:pos="1863"/>
        </w:tabs>
        <w:spacing w:line="240" w:lineRule="auto"/>
        <w:ind w:firstLine="709"/>
        <w:jc w:val="both"/>
        <w:rPr>
          <w:b/>
          <w:sz w:val="24"/>
          <w:szCs w:val="24"/>
        </w:rPr>
      </w:pPr>
      <w:r w:rsidRPr="00B92FC9">
        <w:rPr>
          <w:b/>
          <w:sz w:val="24"/>
          <w:szCs w:val="24"/>
        </w:rPr>
        <w:t>У обучающегося будут сформированы умения самоорганизации как часть регулятивных универсальных учебных действий: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70586" w:rsidRPr="00B92FC9" w:rsidRDefault="00070586" w:rsidP="00A63CEF">
      <w:pPr>
        <w:pStyle w:val="25"/>
        <w:shd w:val="clear" w:color="auto" w:fill="auto"/>
        <w:tabs>
          <w:tab w:val="left" w:pos="1863"/>
        </w:tabs>
        <w:spacing w:line="240" w:lineRule="auto"/>
        <w:ind w:firstLine="709"/>
        <w:jc w:val="both"/>
        <w:rPr>
          <w:b/>
          <w:sz w:val="24"/>
          <w:szCs w:val="24"/>
        </w:rPr>
      </w:pPr>
      <w:r w:rsidRPr="00B92FC9">
        <w:rPr>
          <w:b/>
          <w:sz w:val="24"/>
          <w:szCs w:val="24"/>
        </w:rPr>
        <w:t>У обучающегося будут сформированы умения самоконтроля как часть регулятивных универсальных учебных действий: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070586" w:rsidRPr="00B92FC9" w:rsidRDefault="00070586" w:rsidP="00A63CEF">
      <w:pPr>
        <w:pStyle w:val="25"/>
        <w:shd w:val="clear" w:color="auto" w:fill="auto"/>
        <w:tabs>
          <w:tab w:val="left" w:pos="1868"/>
        </w:tabs>
        <w:spacing w:line="240" w:lineRule="auto"/>
        <w:ind w:firstLine="709"/>
        <w:jc w:val="both"/>
        <w:rPr>
          <w:b/>
          <w:sz w:val="24"/>
          <w:szCs w:val="24"/>
        </w:rPr>
      </w:pPr>
      <w:r w:rsidRPr="00B92FC9">
        <w:rPr>
          <w:b/>
          <w:sz w:val="24"/>
          <w:szCs w:val="24"/>
        </w:rPr>
        <w:t>У обучающегося будут сформированы умения совместной деятельности: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70586" w:rsidRDefault="00070586" w:rsidP="00A63CEF">
      <w:pPr>
        <w:pStyle w:val="25"/>
        <w:shd w:val="clear" w:color="auto" w:fill="auto"/>
        <w:tabs>
          <w:tab w:val="left" w:pos="1666"/>
        </w:tabs>
        <w:spacing w:line="240" w:lineRule="auto"/>
        <w:ind w:firstLine="709"/>
        <w:jc w:val="both"/>
        <w:rPr>
          <w:sz w:val="24"/>
          <w:szCs w:val="24"/>
        </w:rPr>
      </w:pPr>
      <w:r w:rsidRPr="0031597E">
        <w:rPr>
          <w:sz w:val="24"/>
          <w:szCs w:val="24"/>
        </w:rPr>
        <w:lastRenderedPageBreak/>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92FC9" w:rsidRPr="0031597E" w:rsidRDefault="00B92FC9" w:rsidP="00A63CEF">
      <w:pPr>
        <w:pStyle w:val="25"/>
        <w:shd w:val="clear" w:color="auto" w:fill="auto"/>
        <w:tabs>
          <w:tab w:val="left" w:pos="1666"/>
        </w:tabs>
        <w:spacing w:line="240" w:lineRule="auto"/>
        <w:ind w:firstLine="709"/>
        <w:jc w:val="both"/>
        <w:rPr>
          <w:sz w:val="24"/>
          <w:szCs w:val="24"/>
        </w:rPr>
      </w:pPr>
    </w:p>
    <w:p w:rsidR="005E2C9F" w:rsidRDefault="005E2C9F" w:rsidP="00A63CEF">
      <w:pPr>
        <w:pStyle w:val="25"/>
        <w:shd w:val="clear" w:color="auto" w:fill="auto"/>
        <w:tabs>
          <w:tab w:val="left" w:pos="1470"/>
        </w:tabs>
        <w:spacing w:line="240" w:lineRule="auto"/>
        <w:ind w:firstLine="709"/>
        <w:jc w:val="both"/>
        <w:rPr>
          <w:rStyle w:val="af4"/>
        </w:rPr>
      </w:pPr>
    </w:p>
    <w:p w:rsidR="005E2C9F" w:rsidRDefault="005E2C9F" w:rsidP="00A63CEF">
      <w:pPr>
        <w:pStyle w:val="25"/>
        <w:shd w:val="clear" w:color="auto" w:fill="auto"/>
        <w:tabs>
          <w:tab w:val="left" w:pos="1470"/>
        </w:tabs>
        <w:spacing w:line="240" w:lineRule="auto"/>
        <w:ind w:firstLine="709"/>
        <w:jc w:val="both"/>
        <w:rPr>
          <w:rStyle w:val="af4"/>
        </w:rPr>
      </w:pPr>
    </w:p>
    <w:p w:rsidR="005E2C9F" w:rsidRDefault="005E2C9F" w:rsidP="00A63CEF">
      <w:pPr>
        <w:pStyle w:val="25"/>
        <w:shd w:val="clear" w:color="auto" w:fill="auto"/>
        <w:tabs>
          <w:tab w:val="left" w:pos="1470"/>
        </w:tabs>
        <w:spacing w:line="240" w:lineRule="auto"/>
        <w:ind w:firstLine="709"/>
        <w:jc w:val="both"/>
        <w:rPr>
          <w:rStyle w:val="af4"/>
        </w:rPr>
      </w:pPr>
    </w:p>
    <w:p w:rsidR="005E2C9F" w:rsidRDefault="005E2C9F" w:rsidP="00A63CEF">
      <w:pPr>
        <w:pStyle w:val="25"/>
        <w:shd w:val="clear" w:color="auto" w:fill="auto"/>
        <w:tabs>
          <w:tab w:val="left" w:pos="1470"/>
        </w:tabs>
        <w:spacing w:line="240" w:lineRule="auto"/>
        <w:ind w:firstLine="709"/>
        <w:jc w:val="both"/>
        <w:rPr>
          <w:rStyle w:val="af4"/>
        </w:rPr>
      </w:pPr>
    </w:p>
    <w:p w:rsidR="005E2C9F" w:rsidRDefault="005E2C9F" w:rsidP="00A63CEF">
      <w:pPr>
        <w:pStyle w:val="25"/>
        <w:shd w:val="clear" w:color="auto" w:fill="auto"/>
        <w:tabs>
          <w:tab w:val="left" w:pos="1470"/>
        </w:tabs>
        <w:spacing w:line="240" w:lineRule="auto"/>
        <w:ind w:firstLine="709"/>
        <w:jc w:val="both"/>
        <w:rPr>
          <w:rStyle w:val="af4"/>
        </w:rPr>
      </w:pPr>
    </w:p>
    <w:p w:rsidR="00070586" w:rsidRPr="00B92FC9" w:rsidRDefault="004E1F9F" w:rsidP="00A63CEF">
      <w:pPr>
        <w:pStyle w:val="25"/>
        <w:shd w:val="clear" w:color="auto" w:fill="auto"/>
        <w:tabs>
          <w:tab w:val="left" w:pos="1470"/>
        </w:tabs>
        <w:spacing w:line="240" w:lineRule="auto"/>
        <w:ind w:firstLine="709"/>
        <w:jc w:val="both"/>
        <w:rPr>
          <w:rStyle w:val="af4"/>
        </w:rPr>
      </w:pPr>
      <w:r>
        <w:rPr>
          <w:rStyle w:val="af4"/>
        </w:rPr>
        <w:t>2.1.4</w:t>
      </w:r>
      <w:r w:rsidR="00B92FC9">
        <w:rPr>
          <w:rStyle w:val="af4"/>
        </w:rPr>
        <w:t xml:space="preserve">. </w:t>
      </w:r>
      <w:r w:rsidR="00B92FC9" w:rsidRPr="00B92FC9">
        <w:rPr>
          <w:rStyle w:val="af4"/>
        </w:rPr>
        <w:t>Р</w:t>
      </w:r>
      <w:r w:rsidR="00070586" w:rsidRPr="00B92FC9">
        <w:rPr>
          <w:rStyle w:val="af4"/>
        </w:rPr>
        <w:t>абочая программа учебного курса «Алгебра и начал</w:t>
      </w:r>
      <w:r w:rsidR="00B92FC9">
        <w:rPr>
          <w:rStyle w:val="af4"/>
        </w:rPr>
        <w:t>а математического анализа»</w:t>
      </w:r>
    </w:p>
    <w:p w:rsidR="00070586" w:rsidRDefault="00B92FC9" w:rsidP="00B92FC9">
      <w:pPr>
        <w:pStyle w:val="25"/>
        <w:shd w:val="clear" w:color="auto" w:fill="auto"/>
        <w:tabs>
          <w:tab w:val="left" w:pos="1701"/>
        </w:tabs>
        <w:spacing w:line="240" w:lineRule="auto"/>
        <w:ind w:firstLine="709"/>
        <w:jc w:val="center"/>
        <w:rPr>
          <w:rStyle w:val="af4"/>
        </w:rPr>
      </w:pPr>
      <w:r>
        <w:rPr>
          <w:rStyle w:val="af4"/>
        </w:rPr>
        <w:t>Пояснительная записка</w:t>
      </w:r>
    </w:p>
    <w:p w:rsidR="00B92FC9" w:rsidRPr="00B92FC9" w:rsidRDefault="00B92FC9" w:rsidP="00B92FC9">
      <w:pPr>
        <w:pStyle w:val="25"/>
        <w:shd w:val="clear" w:color="auto" w:fill="auto"/>
        <w:tabs>
          <w:tab w:val="left" w:pos="1470"/>
        </w:tabs>
        <w:spacing w:line="240" w:lineRule="auto"/>
        <w:ind w:firstLine="709"/>
        <w:jc w:val="center"/>
        <w:rPr>
          <w:rStyle w:val="af4"/>
        </w:rPr>
      </w:pPr>
      <w:r w:rsidRPr="00B92FC9">
        <w:rPr>
          <w:rStyle w:val="af4"/>
          <w:sz w:val="24"/>
          <w:szCs w:val="24"/>
        </w:rPr>
        <w:t>ОБЩАЯ ХАРАКТЕРИСТИКА УЧЕБНОГО ПРЕДМЕТА</w:t>
      </w:r>
      <w:r>
        <w:rPr>
          <w:sz w:val="24"/>
          <w:szCs w:val="24"/>
        </w:rPr>
        <w:t xml:space="preserve"> </w:t>
      </w:r>
      <w:r w:rsidRPr="00B92FC9">
        <w:rPr>
          <w:rStyle w:val="af4"/>
        </w:rPr>
        <w:t>«Алгебра и начал</w:t>
      </w:r>
      <w:r>
        <w:rPr>
          <w:rStyle w:val="af4"/>
        </w:rPr>
        <w:t>а математического анализа»</w:t>
      </w:r>
    </w:p>
    <w:p w:rsidR="00070586" w:rsidRPr="0031597E" w:rsidRDefault="00070586" w:rsidP="00A63CEF">
      <w:pPr>
        <w:pStyle w:val="25"/>
        <w:shd w:val="clear" w:color="auto" w:fill="auto"/>
        <w:tabs>
          <w:tab w:val="left" w:pos="1873"/>
        </w:tabs>
        <w:spacing w:line="240" w:lineRule="auto"/>
        <w:ind w:firstLine="709"/>
        <w:jc w:val="both"/>
        <w:rPr>
          <w:sz w:val="24"/>
          <w:szCs w:val="24"/>
        </w:rPr>
      </w:pPr>
      <w:r w:rsidRPr="0031597E">
        <w:rPr>
          <w:sz w:val="24"/>
          <w:szCs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070586" w:rsidRPr="0031597E" w:rsidRDefault="00070586" w:rsidP="00A63CEF">
      <w:pPr>
        <w:pStyle w:val="25"/>
        <w:shd w:val="clear" w:color="auto" w:fill="auto"/>
        <w:tabs>
          <w:tab w:val="left" w:pos="1873"/>
        </w:tabs>
        <w:spacing w:line="240" w:lineRule="auto"/>
        <w:ind w:firstLine="709"/>
        <w:jc w:val="both"/>
        <w:rPr>
          <w:sz w:val="24"/>
          <w:szCs w:val="24"/>
        </w:rPr>
      </w:pPr>
      <w:r w:rsidRPr="0031597E">
        <w:rPr>
          <w:sz w:val="24"/>
          <w:szCs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070586" w:rsidRPr="0031597E" w:rsidRDefault="00070586" w:rsidP="00B92FC9">
      <w:pPr>
        <w:pStyle w:val="25"/>
        <w:shd w:val="clear" w:color="auto" w:fill="auto"/>
        <w:tabs>
          <w:tab w:val="left" w:pos="1873"/>
        </w:tabs>
        <w:spacing w:line="240" w:lineRule="auto"/>
        <w:ind w:firstLine="709"/>
        <w:jc w:val="both"/>
        <w:rPr>
          <w:sz w:val="24"/>
          <w:szCs w:val="24"/>
        </w:rPr>
      </w:pPr>
      <w:r w:rsidRPr="0031597E">
        <w:rPr>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w:t>
      </w:r>
      <w:r w:rsidR="00B92FC9">
        <w:rPr>
          <w:sz w:val="24"/>
          <w:szCs w:val="24"/>
        </w:rPr>
        <w:t xml:space="preserve">, с выдающимися математическими </w:t>
      </w:r>
      <w:r w:rsidRPr="0031597E">
        <w:rPr>
          <w:sz w:val="24"/>
          <w:szCs w:val="24"/>
        </w:rPr>
        <w:t>открытиями и их авторами.</w:t>
      </w:r>
    </w:p>
    <w:p w:rsidR="00070586" w:rsidRPr="0031597E" w:rsidRDefault="00070586" w:rsidP="00A63CEF">
      <w:pPr>
        <w:pStyle w:val="25"/>
        <w:shd w:val="clear" w:color="auto" w:fill="auto"/>
        <w:tabs>
          <w:tab w:val="left" w:pos="1873"/>
        </w:tabs>
        <w:spacing w:line="240" w:lineRule="auto"/>
        <w:ind w:firstLine="709"/>
        <w:jc w:val="both"/>
        <w:rPr>
          <w:sz w:val="24"/>
          <w:szCs w:val="24"/>
        </w:rPr>
      </w:pPr>
      <w:r w:rsidRPr="0031597E">
        <w:rPr>
          <w:sz w:val="24"/>
          <w:szCs w:val="24"/>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070586" w:rsidRPr="0031597E" w:rsidRDefault="00070586" w:rsidP="00A63CEF">
      <w:pPr>
        <w:pStyle w:val="25"/>
        <w:shd w:val="clear" w:color="auto" w:fill="auto"/>
        <w:tabs>
          <w:tab w:val="left" w:pos="1873"/>
        </w:tabs>
        <w:spacing w:line="240" w:lineRule="auto"/>
        <w:ind w:firstLine="709"/>
        <w:jc w:val="both"/>
        <w:rPr>
          <w:sz w:val="24"/>
          <w:szCs w:val="24"/>
        </w:rPr>
      </w:pPr>
      <w:r w:rsidRPr="0031597E">
        <w:rPr>
          <w:sz w:val="24"/>
          <w:szCs w:val="24"/>
        </w:rPr>
        <w:t>В основе методики обучения алгебре и началам математического анализа лежит деятельностный принцип обучения.</w:t>
      </w:r>
    </w:p>
    <w:p w:rsidR="00070586" w:rsidRPr="0031597E" w:rsidRDefault="00070586" w:rsidP="00A63CEF">
      <w:pPr>
        <w:pStyle w:val="25"/>
        <w:shd w:val="clear" w:color="auto" w:fill="auto"/>
        <w:tabs>
          <w:tab w:val="left" w:pos="1873"/>
        </w:tabs>
        <w:spacing w:line="240" w:lineRule="auto"/>
        <w:ind w:firstLine="709"/>
        <w:jc w:val="both"/>
        <w:rPr>
          <w:sz w:val="24"/>
          <w:szCs w:val="24"/>
        </w:rPr>
      </w:pPr>
      <w:r w:rsidRPr="0031597E">
        <w:rPr>
          <w:sz w:val="24"/>
          <w:szCs w:val="24"/>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w:t>
      </w:r>
      <w:r w:rsidRPr="0031597E">
        <w:rPr>
          <w:sz w:val="24"/>
          <w:szCs w:val="24"/>
        </w:rPr>
        <w:lastRenderedPageBreak/>
        <w:t>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070586" w:rsidRPr="0031597E" w:rsidRDefault="00070586" w:rsidP="00B92FC9">
      <w:pPr>
        <w:pStyle w:val="25"/>
        <w:shd w:val="clear" w:color="auto" w:fill="auto"/>
        <w:tabs>
          <w:tab w:val="left" w:pos="2070"/>
        </w:tabs>
        <w:spacing w:line="240" w:lineRule="auto"/>
        <w:ind w:firstLine="709"/>
        <w:jc w:val="both"/>
        <w:rPr>
          <w:sz w:val="24"/>
          <w:szCs w:val="24"/>
        </w:rPr>
      </w:pPr>
      <w:r w:rsidRPr="0031597E">
        <w:rPr>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070586" w:rsidRPr="0031597E" w:rsidRDefault="00070586" w:rsidP="00A63CEF">
      <w:pPr>
        <w:pStyle w:val="25"/>
        <w:shd w:val="clear" w:color="auto" w:fill="auto"/>
        <w:tabs>
          <w:tab w:val="left" w:pos="2070"/>
        </w:tabs>
        <w:spacing w:line="240" w:lineRule="auto"/>
        <w:ind w:firstLine="709"/>
        <w:jc w:val="both"/>
        <w:rPr>
          <w:sz w:val="24"/>
          <w:szCs w:val="24"/>
        </w:rPr>
      </w:pPr>
      <w:r w:rsidRPr="0031597E">
        <w:rPr>
          <w:sz w:val="24"/>
          <w:szCs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070586" w:rsidRPr="0031597E" w:rsidRDefault="00070586" w:rsidP="00A63CEF">
      <w:pPr>
        <w:pStyle w:val="25"/>
        <w:shd w:val="clear" w:color="auto" w:fill="auto"/>
        <w:tabs>
          <w:tab w:val="left" w:pos="2060"/>
        </w:tabs>
        <w:spacing w:line="240" w:lineRule="auto"/>
        <w:ind w:firstLine="709"/>
        <w:jc w:val="both"/>
        <w:rPr>
          <w:sz w:val="24"/>
          <w:szCs w:val="24"/>
        </w:rPr>
      </w:pPr>
      <w:r w:rsidRPr="0031597E">
        <w:rPr>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070586" w:rsidRPr="0031597E" w:rsidRDefault="00070586" w:rsidP="00A63CEF">
      <w:pPr>
        <w:pStyle w:val="25"/>
        <w:shd w:val="clear" w:color="auto" w:fill="auto"/>
        <w:tabs>
          <w:tab w:val="left" w:pos="2074"/>
        </w:tabs>
        <w:spacing w:line="240" w:lineRule="auto"/>
        <w:ind w:firstLine="709"/>
        <w:jc w:val="both"/>
        <w:rPr>
          <w:sz w:val="24"/>
          <w:szCs w:val="24"/>
        </w:rPr>
      </w:pPr>
      <w:r w:rsidRPr="0031597E">
        <w:rPr>
          <w:sz w:val="24"/>
          <w:szCs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w:t>
      </w:r>
      <w:r w:rsidRPr="0031597E">
        <w:rPr>
          <w:sz w:val="24"/>
          <w:szCs w:val="24"/>
        </w:rPr>
        <w:lastRenderedPageBreak/>
        <w:t>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070586" w:rsidRPr="0031597E" w:rsidRDefault="00070586" w:rsidP="00A63CEF">
      <w:pPr>
        <w:pStyle w:val="25"/>
        <w:shd w:val="clear" w:color="auto" w:fill="auto"/>
        <w:tabs>
          <w:tab w:val="left" w:pos="2065"/>
        </w:tabs>
        <w:spacing w:line="240" w:lineRule="auto"/>
        <w:ind w:firstLine="709"/>
        <w:jc w:val="both"/>
        <w:rPr>
          <w:sz w:val="24"/>
          <w:szCs w:val="24"/>
        </w:rPr>
      </w:pPr>
      <w:r w:rsidRPr="0031597E">
        <w:rPr>
          <w:sz w:val="24"/>
          <w:szCs w:val="24"/>
        </w:rPr>
        <w:t>Содержательно-методическая линия «Множества и логика» включает в себя элементы теории множеств и м</w:t>
      </w:r>
      <w:r w:rsidR="00B92FC9">
        <w:rPr>
          <w:sz w:val="24"/>
          <w:szCs w:val="24"/>
        </w:rPr>
        <w:t>атематической логики. Теоретико-</w:t>
      </w:r>
      <w:r w:rsidRPr="0031597E">
        <w:rPr>
          <w:sz w:val="24"/>
          <w:szCs w:val="24"/>
        </w:rPr>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070586" w:rsidRDefault="00070586" w:rsidP="00A63CEF">
      <w:pPr>
        <w:pStyle w:val="25"/>
        <w:shd w:val="clear" w:color="auto" w:fill="auto"/>
        <w:tabs>
          <w:tab w:val="left" w:pos="1873"/>
        </w:tabs>
        <w:spacing w:line="240" w:lineRule="auto"/>
        <w:ind w:firstLine="709"/>
        <w:jc w:val="both"/>
        <w:rPr>
          <w:sz w:val="24"/>
          <w:szCs w:val="24"/>
        </w:rPr>
      </w:pPr>
      <w:r w:rsidRPr="0031597E">
        <w:rPr>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92FC9" w:rsidRPr="00B92FC9" w:rsidRDefault="00B92FC9" w:rsidP="00B92FC9">
      <w:pPr>
        <w:pStyle w:val="af7"/>
        <w:contextualSpacing/>
        <w:jc w:val="center"/>
        <w:rPr>
          <w:rFonts w:ascii="Times New Roman" w:hAnsi="Times New Roman" w:cs="Times New Roman"/>
          <w:color w:val="auto"/>
          <w:sz w:val="24"/>
          <w:szCs w:val="24"/>
        </w:rPr>
      </w:pPr>
      <w:r w:rsidRPr="009106AD">
        <w:rPr>
          <w:rFonts w:ascii="Times New Roman" w:hAnsi="Times New Roman" w:cs="Times New Roman"/>
          <w:color w:val="auto"/>
          <w:sz w:val="24"/>
          <w:szCs w:val="24"/>
        </w:rPr>
        <w:t>ЦЕЛИ УЧЕБНОГО ПРЕДМЕТА</w:t>
      </w:r>
    </w:p>
    <w:p w:rsidR="00070586" w:rsidRPr="0031597E" w:rsidRDefault="00070586" w:rsidP="00A63CEF">
      <w:pPr>
        <w:pStyle w:val="25"/>
        <w:shd w:val="clear" w:color="auto" w:fill="auto"/>
        <w:tabs>
          <w:tab w:val="left" w:pos="1878"/>
        </w:tabs>
        <w:spacing w:line="240" w:lineRule="auto"/>
        <w:ind w:firstLine="709"/>
        <w:jc w:val="both"/>
        <w:rPr>
          <w:sz w:val="24"/>
          <w:szCs w:val="24"/>
        </w:rPr>
      </w:pPr>
      <w:r w:rsidRPr="0031597E">
        <w:rPr>
          <w:sz w:val="24"/>
          <w:szCs w:val="24"/>
        </w:rPr>
        <w:t>Общ</w:t>
      </w:r>
      <w:r w:rsidR="00B92FC9">
        <w:rPr>
          <w:sz w:val="24"/>
          <w:szCs w:val="24"/>
        </w:rPr>
        <w:t xml:space="preserve">ее число часов </w:t>
      </w:r>
      <w:r w:rsidRPr="0031597E">
        <w:rPr>
          <w:sz w:val="24"/>
          <w:szCs w:val="24"/>
        </w:rPr>
        <w:t>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070586" w:rsidRPr="007043A9" w:rsidRDefault="00070586" w:rsidP="00A63CEF">
      <w:pPr>
        <w:pStyle w:val="25"/>
        <w:shd w:val="clear" w:color="auto" w:fill="auto"/>
        <w:tabs>
          <w:tab w:val="left" w:pos="1696"/>
        </w:tabs>
        <w:spacing w:line="240" w:lineRule="auto"/>
        <w:ind w:firstLine="709"/>
        <w:jc w:val="both"/>
        <w:rPr>
          <w:rStyle w:val="af4"/>
          <w:sz w:val="28"/>
          <w:szCs w:val="28"/>
        </w:rPr>
      </w:pPr>
      <w:r w:rsidRPr="007043A9">
        <w:rPr>
          <w:rStyle w:val="af4"/>
          <w:sz w:val="28"/>
          <w:szCs w:val="28"/>
        </w:rPr>
        <w:t>Содержание обучения в 10 классе.</w:t>
      </w:r>
    </w:p>
    <w:p w:rsidR="00070586" w:rsidRPr="0031597E" w:rsidRDefault="00070586" w:rsidP="00A63CEF">
      <w:pPr>
        <w:pStyle w:val="25"/>
        <w:shd w:val="clear" w:color="auto" w:fill="auto"/>
        <w:tabs>
          <w:tab w:val="left" w:pos="1902"/>
        </w:tabs>
        <w:spacing w:line="240" w:lineRule="auto"/>
        <w:ind w:firstLine="709"/>
        <w:jc w:val="both"/>
        <w:rPr>
          <w:sz w:val="24"/>
          <w:szCs w:val="24"/>
        </w:rPr>
      </w:pPr>
      <w:r w:rsidRPr="0031597E">
        <w:rPr>
          <w:sz w:val="24"/>
          <w:szCs w:val="24"/>
        </w:rPr>
        <w:t>Числа и вычисления.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070586" w:rsidRPr="0031597E" w:rsidRDefault="00070586" w:rsidP="00A63CEF">
      <w:pPr>
        <w:pStyle w:val="25"/>
        <w:shd w:val="clear" w:color="auto" w:fill="auto"/>
        <w:spacing w:line="240" w:lineRule="auto"/>
        <w:ind w:firstLine="709"/>
        <w:rPr>
          <w:sz w:val="24"/>
          <w:szCs w:val="24"/>
        </w:rPr>
      </w:pPr>
      <w:r w:rsidRPr="0031597E">
        <w:rPr>
          <w:sz w:val="24"/>
          <w:szCs w:val="24"/>
        </w:rPr>
        <w:t>и оценка результата вычислений.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Арифметический корень натуральной степени и его свойства.</w:t>
      </w:r>
    </w:p>
    <w:p w:rsidR="00070586" w:rsidRPr="0031597E" w:rsidRDefault="007043A9" w:rsidP="007043A9">
      <w:pPr>
        <w:pStyle w:val="25"/>
        <w:shd w:val="clear" w:color="auto" w:fill="auto"/>
        <w:tabs>
          <w:tab w:val="left" w:pos="1915"/>
        </w:tabs>
        <w:spacing w:line="240" w:lineRule="auto"/>
        <w:ind w:firstLine="709"/>
        <w:jc w:val="both"/>
        <w:rPr>
          <w:sz w:val="24"/>
          <w:szCs w:val="24"/>
        </w:rPr>
      </w:pPr>
      <w:r>
        <w:rPr>
          <w:sz w:val="24"/>
          <w:szCs w:val="24"/>
        </w:rPr>
        <w:t xml:space="preserve">Степень </w:t>
      </w:r>
      <w:r w:rsidR="00070586" w:rsidRPr="0031597E">
        <w:rPr>
          <w:sz w:val="24"/>
          <w:szCs w:val="24"/>
        </w:rPr>
        <w:t>с рациональным пок</w:t>
      </w:r>
      <w:r>
        <w:rPr>
          <w:sz w:val="24"/>
          <w:szCs w:val="24"/>
        </w:rPr>
        <w:t xml:space="preserve">азателем и её свойства, степень </w:t>
      </w:r>
      <w:r w:rsidR="00070586" w:rsidRPr="0031597E">
        <w:rPr>
          <w:sz w:val="24"/>
          <w:szCs w:val="24"/>
        </w:rPr>
        <w:t>с действительным показателем.</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Логарифм числа. Свойства логарифма. Десятичные и натуральные логарифмы.</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 xml:space="preserve">Синус, косинус, тангенс, котангенс числового аргумента. Арксинус, арккосинус и </w:t>
      </w:r>
      <w:r w:rsidRPr="0031597E">
        <w:rPr>
          <w:sz w:val="24"/>
          <w:szCs w:val="24"/>
        </w:rPr>
        <w:lastRenderedPageBreak/>
        <w:t>арктангенс числового аргумента.</w:t>
      </w:r>
    </w:p>
    <w:p w:rsidR="00070586" w:rsidRPr="0031597E" w:rsidRDefault="00070586" w:rsidP="00A63CEF">
      <w:pPr>
        <w:pStyle w:val="25"/>
        <w:shd w:val="clear" w:color="auto" w:fill="auto"/>
        <w:tabs>
          <w:tab w:val="left" w:pos="1938"/>
        </w:tabs>
        <w:spacing w:line="240" w:lineRule="auto"/>
        <w:ind w:firstLine="709"/>
        <w:jc w:val="both"/>
        <w:rPr>
          <w:sz w:val="24"/>
          <w:szCs w:val="24"/>
        </w:rPr>
      </w:pPr>
      <w:r w:rsidRPr="0031597E">
        <w:rPr>
          <w:sz w:val="24"/>
          <w:szCs w:val="24"/>
        </w:rPr>
        <w:t>Уравнения и неравенства.</w:t>
      </w:r>
    </w:p>
    <w:p w:rsidR="00070586" w:rsidRPr="0031597E" w:rsidRDefault="00070586" w:rsidP="007043A9">
      <w:pPr>
        <w:pStyle w:val="25"/>
        <w:shd w:val="clear" w:color="auto" w:fill="auto"/>
        <w:tabs>
          <w:tab w:val="left" w:pos="1915"/>
        </w:tabs>
        <w:spacing w:line="240" w:lineRule="auto"/>
        <w:ind w:firstLine="709"/>
        <w:jc w:val="both"/>
        <w:rPr>
          <w:sz w:val="24"/>
          <w:szCs w:val="24"/>
        </w:rPr>
      </w:pPr>
      <w:r w:rsidRPr="0031597E">
        <w:rPr>
          <w:sz w:val="24"/>
          <w:szCs w:val="24"/>
        </w:rPr>
        <w:t>Тождества и тождественные преобразования. Уравнение,</w:t>
      </w:r>
      <w:r w:rsidR="007043A9">
        <w:rPr>
          <w:sz w:val="24"/>
          <w:szCs w:val="24"/>
        </w:rPr>
        <w:t xml:space="preserve"> корень уравнения. Равносильные </w:t>
      </w:r>
      <w:r w:rsidRPr="0031597E">
        <w:rPr>
          <w:sz w:val="24"/>
          <w:szCs w:val="24"/>
        </w:rPr>
        <w:t>уравнения и уравнения-</w:t>
      </w:r>
      <w:r w:rsidR="007043A9">
        <w:rPr>
          <w:sz w:val="24"/>
          <w:szCs w:val="24"/>
        </w:rPr>
        <w:t xml:space="preserve">следствия. Неравенство, решение </w:t>
      </w:r>
      <w:r w:rsidRPr="0031597E">
        <w:rPr>
          <w:sz w:val="24"/>
          <w:szCs w:val="24"/>
        </w:rPr>
        <w:t>неравенства.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Преобразования числовых выражений, содержащих степени и корни.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Иррациональные уравнения. Основные методы решения иррациональных уравнений.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Показательные уравнения. Основные методы решения показательных уравнений.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Преобразование выражений, содержащих логарифмы.</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Логарифмические уравнения. Основные методы решения логарифмических уравнений.</w:t>
      </w:r>
    </w:p>
    <w:p w:rsidR="00070586" w:rsidRPr="0031597E" w:rsidRDefault="00070586" w:rsidP="007043A9">
      <w:pPr>
        <w:pStyle w:val="25"/>
        <w:shd w:val="clear" w:color="auto" w:fill="auto"/>
        <w:tabs>
          <w:tab w:val="left" w:pos="2726"/>
          <w:tab w:val="left" w:pos="5938"/>
          <w:tab w:val="left" w:pos="7910"/>
        </w:tabs>
        <w:spacing w:line="240" w:lineRule="auto"/>
        <w:ind w:firstLine="709"/>
        <w:jc w:val="both"/>
        <w:rPr>
          <w:sz w:val="24"/>
          <w:szCs w:val="24"/>
        </w:rPr>
      </w:pPr>
      <w:r w:rsidRPr="0031597E">
        <w:rPr>
          <w:sz w:val="24"/>
          <w:szCs w:val="24"/>
        </w:rPr>
        <w:t>Основ</w:t>
      </w:r>
      <w:r w:rsidR="007043A9">
        <w:rPr>
          <w:sz w:val="24"/>
          <w:szCs w:val="24"/>
        </w:rPr>
        <w:t xml:space="preserve">ные тригонометрические формулы. Преобразование </w:t>
      </w:r>
      <w:r w:rsidRPr="0031597E">
        <w:rPr>
          <w:sz w:val="24"/>
          <w:szCs w:val="24"/>
        </w:rPr>
        <w:t>тригонометрических выражений. Решение тригонометрических уравнений.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 xml:space="preserve">Решение систем линейных уравнений. Матрица системы линейных уравнений. Определитель матрицы </w:t>
      </w:r>
      <w:r w:rsidRPr="0031597E">
        <w:rPr>
          <w:sz w:val="24"/>
          <w:szCs w:val="24"/>
          <w:lang w:bidi="en-US"/>
        </w:rPr>
        <w:t>2</w:t>
      </w:r>
      <w:r w:rsidRPr="0031597E">
        <w:rPr>
          <w:sz w:val="24"/>
          <w:szCs w:val="24"/>
          <w:lang w:val="en-US" w:bidi="en-US"/>
        </w:rPr>
        <w:t>x</w:t>
      </w:r>
      <w:r w:rsidRPr="0031597E">
        <w:rPr>
          <w:sz w:val="24"/>
          <w:szCs w:val="24"/>
          <w:lang w:bidi="en-US"/>
        </w:rPr>
        <w:t xml:space="preserve">2, </w:t>
      </w:r>
      <w:r w:rsidRPr="0031597E">
        <w:rPr>
          <w:sz w:val="24"/>
          <w:szCs w:val="24"/>
        </w:rPr>
        <w:t>его геометрический смысл и свойства, вычисление его значения, применение определителя для решения системы линейных уравнений.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Решение прикладных задач с помощью системы линейных уравнений. Исследование построенной модели с помощью матриц и определителей.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070586" w:rsidRPr="0031597E" w:rsidRDefault="00070586" w:rsidP="00A63CEF">
      <w:pPr>
        <w:pStyle w:val="25"/>
        <w:shd w:val="clear" w:color="auto" w:fill="auto"/>
        <w:tabs>
          <w:tab w:val="left" w:pos="1905"/>
        </w:tabs>
        <w:spacing w:line="240" w:lineRule="auto"/>
        <w:ind w:firstLine="709"/>
        <w:jc w:val="both"/>
        <w:rPr>
          <w:sz w:val="24"/>
          <w:szCs w:val="24"/>
        </w:rPr>
      </w:pPr>
      <w:r w:rsidRPr="0031597E">
        <w:rPr>
          <w:sz w:val="24"/>
          <w:szCs w:val="24"/>
        </w:rPr>
        <w:t>Функции и графики.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Линейная, квадратичная и дробно-линейная функции. Элементарное исследование и построение их графиков.</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 xml:space="preserve">Степенная функция с натуральным и целым показателем. Её свойства и график. Свойства и график корня </w:t>
      </w:r>
      <w:r w:rsidRPr="0031597E">
        <w:rPr>
          <w:sz w:val="24"/>
          <w:szCs w:val="24"/>
          <w:lang w:val="en-US" w:bidi="en-US"/>
        </w:rPr>
        <w:t>n</w:t>
      </w:r>
      <w:r w:rsidRPr="0031597E">
        <w:rPr>
          <w:sz w:val="24"/>
          <w:szCs w:val="24"/>
        </w:rPr>
        <w:t>-ой степени как функции обратной степени с натуральным показателем.</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Показательная и логарифмическая функции, их свойства и графики. Использование графиков функций для решения уравнений.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Тригонометрическая окружность, определение тригонометрических функций числового аргумента.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Функциональные зависимости в реальных процессах и явлениях. Графики реальных зависимостей.</w:t>
      </w:r>
    </w:p>
    <w:p w:rsidR="00070586" w:rsidRPr="0031597E" w:rsidRDefault="00070586" w:rsidP="00A63CEF">
      <w:pPr>
        <w:pStyle w:val="25"/>
        <w:shd w:val="clear" w:color="auto" w:fill="auto"/>
        <w:tabs>
          <w:tab w:val="left" w:pos="1905"/>
        </w:tabs>
        <w:spacing w:line="240" w:lineRule="auto"/>
        <w:ind w:firstLine="709"/>
        <w:jc w:val="both"/>
        <w:rPr>
          <w:sz w:val="24"/>
          <w:szCs w:val="24"/>
        </w:rPr>
      </w:pPr>
      <w:r w:rsidRPr="0031597E">
        <w:rPr>
          <w:sz w:val="24"/>
          <w:szCs w:val="24"/>
        </w:rPr>
        <w:t>Начала математического анализа.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 xml:space="preserve">Непрерывные функции и их свойства. Точки разрыва. Асимптоты графиков функций. Свойства функций непрерывных на отрезке. Метод интервалов для решения </w:t>
      </w:r>
      <w:r w:rsidRPr="0031597E">
        <w:rPr>
          <w:sz w:val="24"/>
          <w:szCs w:val="24"/>
        </w:rPr>
        <w:lastRenderedPageBreak/>
        <w:t>неравенств. Применение свойств непрерывных функций для решения задач.</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Производные элементарных функций. Производная суммы, произведения, частного и композиции функций.</w:t>
      </w:r>
    </w:p>
    <w:p w:rsidR="00070586" w:rsidRPr="0031597E" w:rsidRDefault="00070586" w:rsidP="00A63CEF">
      <w:pPr>
        <w:pStyle w:val="25"/>
        <w:shd w:val="clear" w:color="auto" w:fill="auto"/>
        <w:tabs>
          <w:tab w:val="left" w:pos="1910"/>
        </w:tabs>
        <w:spacing w:line="240" w:lineRule="auto"/>
        <w:ind w:firstLine="709"/>
        <w:jc w:val="both"/>
        <w:rPr>
          <w:sz w:val="24"/>
          <w:szCs w:val="24"/>
        </w:rPr>
      </w:pPr>
      <w:r w:rsidRPr="0031597E">
        <w:rPr>
          <w:sz w:val="24"/>
          <w:szCs w:val="24"/>
        </w:rPr>
        <w:t>Множества и логика.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Определение, теорема, свойство математического объекта, следствие, доказательство, равносильные уравнения.</w:t>
      </w:r>
    </w:p>
    <w:p w:rsidR="00070586" w:rsidRPr="007043A9" w:rsidRDefault="00070586" w:rsidP="00A63CEF">
      <w:pPr>
        <w:pStyle w:val="25"/>
        <w:shd w:val="clear" w:color="auto" w:fill="auto"/>
        <w:spacing w:line="240" w:lineRule="auto"/>
        <w:ind w:firstLine="709"/>
        <w:jc w:val="both"/>
        <w:rPr>
          <w:rStyle w:val="af4"/>
          <w:sz w:val="28"/>
          <w:szCs w:val="28"/>
        </w:rPr>
      </w:pPr>
      <w:r w:rsidRPr="007043A9">
        <w:rPr>
          <w:rStyle w:val="af4"/>
          <w:sz w:val="28"/>
          <w:szCs w:val="28"/>
        </w:rPr>
        <w:t>Содержание обучения в 11 классе.</w:t>
      </w:r>
    </w:p>
    <w:p w:rsidR="00070586" w:rsidRPr="0031597E" w:rsidRDefault="00070586" w:rsidP="00A63CEF">
      <w:pPr>
        <w:pStyle w:val="25"/>
        <w:shd w:val="clear" w:color="auto" w:fill="auto"/>
        <w:tabs>
          <w:tab w:val="left" w:pos="1910"/>
        </w:tabs>
        <w:spacing w:line="240" w:lineRule="auto"/>
        <w:ind w:firstLine="709"/>
        <w:jc w:val="both"/>
        <w:rPr>
          <w:sz w:val="24"/>
          <w:szCs w:val="24"/>
        </w:rPr>
      </w:pPr>
      <w:r w:rsidRPr="0031597E">
        <w:rPr>
          <w:sz w:val="24"/>
          <w:szCs w:val="24"/>
        </w:rPr>
        <w:t>Числа и вычисления.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31597E">
        <w:rPr>
          <w:sz w:val="24"/>
          <w:szCs w:val="24"/>
          <w:lang w:val="en-US" w:bidi="en-US"/>
        </w:rPr>
        <w:t>n</w:t>
      </w:r>
      <w:r w:rsidRPr="0031597E">
        <w:rPr>
          <w:sz w:val="24"/>
          <w:szCs w:val="24"/>
        </w:rPr>
        <w:t>-ой степени из комплексного числа. Применение комплексных чисел для решения физических и геометрических задач.</w:t>
      </w:r>
    </w:p>
    <w:p w:rsidR="00070586" w:rsidRPr="0031597E" w:rsidRDefault="00070586" w:rsidP="00A63CEF">
      <w:pPr>
        <w:pStyle w:val="25"/>
        <w:shd w:val="clear" w:color="auto" w:fill="auto"/>
        <w:tabs>
          <w:tab w:val="left" w:pos="1910"/>
        </w:tabs>
        <w:spacing w:line="240" w:lineRule="auto"/>
        <w:ind w:firstLine="709"/>
        <w:jc w:val="both"/>
        <w:rPr>
          <w:sz w:val="24"/>
          <w:szCs w:val="24"/>
        </w:rPr>
      </w:pPr>
      <w:r w:rsidRPr="0031597E">
        <w:rPr>
          <w:sz w:val="24"/>
          <w:szCs w:val="24"/>
        </w:rPr>
        <w:t>Уравнения и неравенства.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Система и совокупность уравнений и неравенств. Равносильные системы и системы-следствия. Равносильные неравенства.</w:t>
      </w:r>
    </w:p>
    <w:p w:rsidR="00070586" w:rsidRPr="0031597E" w:rsidRDefault="00070586" w:rsidP="007043A9">
      <w:pPr>
        <w:pStyle w:val="25"/>
        <w:shd w:val="clear" w:color="auto" w:fill="auto"/>
        <w:spacing w:line="240" w:lineRule="auto"/>
        <w:ind w:firstLine="709"/>
        <w:jc w:val="both"/>
        <w:rPr>
          <w:sz w:val="24"/>
          <w:szCs w:val="24"/>
        </w:rPr>
      </w:pPr>
      <w:r w:rsidRPr="0031597E">
        <w:rPr>
          <w:sz w:val="24"/>
          <w:szCs w:val="24"/>
        </w:rPr>
        <w:t xml:space="preserve">Отбор корней тригонометрических уравнений </w:t>
      </w:r>
      <w:r w:rsidR="007043A9">
        <w:rPr>
          <w:sz w:val="24"/>
          <w:szCs w:val="24"/>
        </w:rPr>
        <w:t xml:space="preserve">с помощью </w:t>
      </w:r>
      <w:r w:rsidRPr="0031597E">
        <w:rPr>
          <w:sz w:val="24"/>
          <w:szCs w:val="24"/>
        </w:rPr>
        <w:t>тригонометрической окружности. Решение тригонометрических неравенств.</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Основные методы решения показательных и логарифмических неравенств.</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Основные методы решения иррациональных неравенств.</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Основные методы решения систем и совокупностей рациональных, иррациональных, показательных и логарифмических уравнений.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Уравнения, неравенства и системы с параметрами.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070586" w:rsidRPr="0031597E" w:rsidRDefault="00070586" w:rsidP="00A63CEF">
      <w:pPr>
        <w:pStyle w:val="25"/>
        <w:shd w:val="clear" w:color="auto" w:fill="auto"/>
        <w:tabs>
          <w:tab w:val="left" w:pos="1942"/>
        </w:tabs>
        <w:spacing w:line="240" w:lineRule="auto"/>
        <w:ind w:firstLine="709"/>
        <w:jc w:val="both"/>
        <w:rPr>
          <w:sz w:val="24"/>
          <w:szCs w:val="24"/>
        </w:rPr>
      </w:pPr>
      <w:r w:rsidRPr="0031597E">
        <w:rPr>
          <w:sz w:val="24"/>
          <w:szCs w:val="24"/>
        </w:rPr>
        <w:t>Функции и графики.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График композиции функций. Геометрические образы уравнений и неравенств на координатной плоскости.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Тригонометрические функции, их свойства и графики.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Графические методы решения уравнений и неравенств. Графические методы решения задач с параметрами.</w:t>
      </w:r>
    </w:p>
    <w:p w:rsidR="00070586" w:rsidRPr="0031597E" w:rsidRDefault="007043A9" w:rsidP="007043A9">
      <w:pPr>
        <w:pStyle w:val="25"/>
        <w:shd w:val="clear" w:color="auto" w:fill="auto"/>
        <w:tabs>
          <w:tab w:val="left" w:pos="2784"/>
          <w:tab w:val="left" w:pos="4325"/>
          <w:tab w:val="left" w:pos="5736"/>
        </w:tabs>
        <w:spacing w:line="240" w:lineRule="auto"/>
        <w:ind w:firstLine="709"/>
        <w:jc w:val="both"/>
        <w:rPr>
          <w:sz w:val="24"/>
          <w:szCs w:val="24"/>
        </w:rPr>
      </w:pPr>
      <w:r>
        <w:rPr>
          <w:sz w:val="24"/>
          <w:szCs w:val="24"/>
        </w:rPr>
        <w:t xml:space="preserve">Использование графиков функций для исследования процессов </w:t>
      </w:r>
      <w:r w:rsidR="00070586" w:rsidRPr="0031597E">
        <w:rPr>
          <w:sz w:val="24"/>
          <w:szCs w:val="24"/>
        </w:rPr>
        <w:t>и зависимостей, которые возникают при решении задач из других учебных предметов и реальной жизни.</w:t>
      </w:r>
    </w:p>
    <w:p w:rsidR="00070586" w:rsidRPr="0031597E" w:rsidRDefault="00070586" w:rsidP="00A63CEF">
      <w:pPr>
        <w:pStyle w:val="25"/>
        <w:shd w:val="clear" w:color="auto" w:fill="auto"/>
        <w:tabs>
          <w:tab w:val="left" w:pos="1942"/>
        </w:tabs>
        <w:spacing w:line="240" w:lineRule="auto"/>
        <w:ind w:firstLine="709"/>
        <w:jc w:val="both"/>
        <w:rPr>
          <w:sz w:val="24"/>
          <w:szCs w:val="24"/>
        </w:rPr>
      </w:pPr>
      <w:r w:rsidRPr="0031597E">
        <w:rPr>
          <w:sz w:val="24"/>
          <w:szCs w:val="24"/>
        </w:rPr>
        <w:t>Начала математического анализа.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070586" w:rsidRPr="0031597E" w:rsidRDefault="00070586" w:rsidP="007043A9">
      <w:pPr>
        <w:pStyle w:val="25"/>
        <w:shd w:val="clear" w:color="auto" w:fill="auto"/>
        <w:tabs>
          <w:tab w:val="left" w:pos="2784"/>
          <w:tab w:val="left" w:pos="4325"/>
          <w:tab w:val="left" w:pos="5736"/>
        </w:tabs>
        <w:spacing w:line="240" w:lineRule="auto"/>
        <w:ind w:firstLine="709"/>
        <w:jc w:val="both"/>
        <w:rPr>
          <w:sz w:val="24"/>
          <w:szCs w:val="24"/>
        </w:rPr>
      </w:pPr>
      <w:r w:rsidRPr="0031597E">
        <w:rPr>
          <w:sz w:val="24"/>
          <w:szCs w:val="24"/>
        </w:rPr>
        <w:t>П</w:t>
      </w:r>
      <w:r w:rsidR="007043A9">
        <w:rPr>
          <w:sz w:val="24"/>
          <w:szCs w:val="24"/>
        </w:rPr>
        <w:t xml:space="preserve">ервообразная, основное свойство первообразных. Первообразные </w:t>
      </w:r>
      <w:r w:rsidRPr="0031597E">
        <w:rPr>
          <w:sz w:val="24"/>
          <w:szCs w:val="24"/>
        </w:rPr>
        <w:t>элементарных функций. Правила нахождения первообразных.</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 xml:space="preserve">Интеграл. Геометрический смысл интеграла. Вычисление определённого интеграла </w:t>
      </w:r>
      <w:r w:rsidRPr="0031597E">
        <w:rPr>
          <w:sz w:val="24"/>
          <w:szCs w:val="24"/>
        </w:rPr>
        <w:lastRenderedPageBreak/>
        <w:t>по формуле Ньютона-Лейбница.</w:t>
      </w:r>
    </w:p>
    <w:p w:rsidR="00070586" w:rsidRPr="0031597E" w:rsidRDefault="00070586" w:rsidP="007043A9">
      <w:pPr>
        <w:pStyle w:val="25"/>
        <w:shd w:val="clear" w:color="auto" w:fill="auto"/>
        <w:spacing w:line="240" w:lineRule="auto"/>
        <w:ind w:firstLine="709"/>
        <w:rPr>
          <w:sz w:val="24"/>
          <w:szCs w:val="24"/>
        </w:rPr>
      </w:pPr>
      <w:r w:rsidRPr="0031597E">
        <w:rPr>
          <w:sz w:val="24"/>
          <w:szCs w:val="24"/>
        </w:rPr>
        <w:t>Применение интеграла для нахождения площадей плоских фигур и объёмов</w:t>
      </w:r>
      <w:r w:rsidR="007043A9">
        <w:rPr>
          <w:sz w:val="24"/>
          <w:szCs w:val="24"/>
        </w:rPr>
        <w:t xml:space="preserve"> </w:t>
      </w:r>
      <w:r w:rsidRPr="0031597E">
        <w:rPr>
          <w:sz w:val="24"/>
          <w:szCs w:val="24"/>
        </w:rPr>
        <w:t>геометрических тел.</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Примеры решений дифференциальных уравнений. Математическое моделирование реальных процессов с помощью дифференциальных уравнений.</w:t>
      </w:r>
    </w:p>
    <w:p w:rsidR="00070586" w:rsidRPr="0031597E" w:rsidRDefault="00070586" w:rsidP="00A63CEF">
      <w:pPr>
        <w:pStyle w:val="25"/>
        <w:shd w:val="clear" w:color="auto" w:fill="auto"/>
        <w:tabs>
          <w:tab w:val="left" w:pos="1716"/>
        </w:tabs>
        <w:spacing w:line="240" w:lineRule="auto"/>
        <w:ind w:firstLine="709"/>
        <w:jc w:val="both"/>
        <w:rPr>
          <w:sz w:val="24"/>
          <w:szCs w:val="24"/>
        </w:rPr>
      </w:pPr>
      <w:r w:rsidRPr="0031597E">
        <w:rPr>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070586" w:rsidRPr="007043A9" w:rsidRDefault="00070586" w:rsidP="00A63CEF">
      <w:pPr>
        <w:pStyle w:val="25"/>
        <w:shd w:val="clear" w:color="auto" w:fill="auto"/>
        <w:tabs>
          <w:tab w:val="left" w:pos="1922"/>
        </w:tabs>
        <w:spacing w:line="240" w:lineRule="auto"/>
        <w:ind w:firstLine="709"/>
        <w:jc w:val="both"/>
        <w:rPr>
          <w:rStyle w:val="af4"/>
          <w:sz w:val="24"/>
          <w:szCs w:val="24"/>
        </w:rPr>
      </w:pPr>
      <w:r w:rsidRPr="007043A9">
        <w:rPr>
          <w:rStyle w:val="af4"/>
          <w:sz w:val="24"/>
          <w:szCs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070586" w:rsidRPr="0031597E" w:rsidRDefault="00070586" w:rsidP="00A63CEF">
      <w:pPr>
        <w:pStyle w:val="25"/>
        <w:shd w:val="clear" w:color="auto" w:fill="auto"/>
        <w:tabs>
          <w:tab w:val="left" w:pos="2129"/>
        </w:tabs>
        <w:spacing w:line="240" w:lineRule="auto"/>
        <w:ind w:firstLine="709"/>
        <w:jc w:val="both"/>
        <w:rPr>
          <w:sz w:val="24"/>
          <w:szCs w:val="24"/>
        </w:rPr>
      </w:pPr>
      <w:r w:rsidRPr="0031597E">
        <w:rPr>
          <w:sz w:val="24"/>
          <w:szCs w:val="24"/>
        </w:rPr>
        <w:t>Числа и вычисления: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070586" w:rsidRPr="0031597E" w:rsidRDefault="00070586" w:rsidP="007043A9">
      <w:pPr>
        <w:pStyle w:val="25"/>
        <w:shd w:val="clear" w:color="auto" w:fill="auto"/>
        <w:tabs>
          <w:tab w:val="left" w:pos="7272"/>
        </w:tabs>
        <w:spacing w:line="240" w:lineRule="auto"/>
        <w:ind w:firstLine="709"/>
        <w:jc w:val="both"/>
        <w:rPr>
          <w:sz w:val="24"/>
          <w:szCs w:val="24"/>
        </w:rPr>
      </w:pPr>
      <w:r w:rsidRPr="0031597E">
        <w:rPr>
          <w:sz w:val="24"/>
          <w:szCs w:val="24"/>
        </w:rPr>
        <w:t>применя</w:t>
      </w:r>
      <w:r w:rsidR="007043A9">
        <w:rPr>
          <w:sz w:val="24"/>
          <w:szCs w:val="24"/>
        </w:rPr>
        <w:t xml:space="preserve">ть дроби и проценты для решения прикладных задач </w:t>
      </w:r>
      <w:r w:rsidRPr="0031597E">
        <w:rPr>
          <w:sz w:val="24"/>
          <w:szCs w:val="24"/>
        </w:rPr>
        <w:t>из различных отраслей знаний и реальной жизни;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применять приближённые вычисления, правила округления, прикидку и оценку результата вычислений;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понятием: арифметический корень натуральной степени;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понятием: степень с рациональным показателем;</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логарифм числа, десятичные и натуральные логарифмы;</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синус, косинус, тангенс, котангенс числового аргумента;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оперировать понятиями: арксинус, арккосинус и арктангенс числового аргумента.</w:t>
      </w:r>
    </w:p>
    <w:p w:rsidR="00070586" w:rsidRPr="0031597E" w:rsidRDefault="00070586" w:rsidP="00A63CEF">
      <w:pPr>
        <w:pStyle w:val="25"/>
        <w:shd w:val="clear" w:color="auto" w:fill="auto"/>
        <w:tabs>
          <w:tab w:val="left" w:pos="2129"/>
        </w:tabs>
        <w:spacing w:line="240" w:lineRule="auto"/>
        <w:ind w:firstLine="709"/>
        <w:jc w:val="both"/>
        <w:rPr>
          <w:sz w:val="24"/>
          <w:szCs w:val="24"/>
        </w:rPr>
      </w:pPr>
      <w:r w:rsidRPr="0031597E">
        <w:rPr>
          <w:sz w:val="24"/>
          <w:szCs w:val="24"/>
        </w:rPr>
        <w:t>Уравнения и неравенства:</w:t>
      </w:r>
    </w:p>
    <w:p w:rsidR="007043A9" w:rsidRDefault="007043A9" w:rsidP="007043A9">
      <w:pPr>
        <w:pStyle w:val="25"/>
        <w:shd w:val="clear" w:color="auto" w:fill="auto"/>
        <w:tabs>
          <w:tab w:val="left" w:pos="2110"/>
          <w:tab w:val="left" w:pos="3646"/>
          <w:tab w:val="left" w:pos="5249"/>
          <w:tab w:val="left" w:pos="6722"/>
          <w:tab w:val="left" w:pos="8258"/>
        </w:tabs>
        <w:spacing w:line="240" w:lineRule="auto"/>
        <w:ind w:firstLine="709"/>
        <w:jc w:val="both"/>
        <w:rPr>
          <w:sz w:val="24"/>
          <w:szCs w:val="24"/>
        </w:rPr>
      </w:pPr>
      <w:r>
        <w:rPr>
          <w:sz w:val="24"/>
          <w:szCs w:val="24"/>
        </w:rPr>
        <w:t xml:space="preserve">Свободно оперировать </w:t>
      </w:r>
      <w:r w:rsidR="00070586" w:rsidRPr="0031597E">
        <w:rPr>
          <w:sz w:val="24"/>
          <w:szCs w:val="24"/>
        </w:rPr>
        <w:t>п</w:t>
      </w:r>
      <w:r>
        <w:rPr>
          <w:sz w:val="24"/>
          <w:szCs w:val="24"/>
        </w:rPr>
        <w:t xml:space="preserve">онятиями: тождество, уравнение, неравенство, </w:t>
      </w:r>
      <w:r w:rsidR="00070586" w:rsidRPr="0031597E">
        <w:rPr>
          <w:sz w:val="24"/>
          <w:szCs w:val="24"/>
        </w:rPr>
        <w:t>равносильные уравнения и уравнения-следс</w:t>
      </w:r>
      <w:r>
        <w:rPr>
          <w:sz w:val="24"/>
          <w:szCs w:val="24"/>
        </w:rPr>
        <w:t xml:space="preserve">твия, равносильные неравенства; </w:t>
      </w:r>
      <w:r w:rsidR="00070586" w:rsidRPr="0031597E">
        <w:rPr>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r>
        <w:rPr>
          <w:sz w:val="24"/>
          <w:szCs w:val="24"/>
        </w:rPr>
        <w:t xml:space="preserve"> </w:t>
      </w:r>
    </w:p>
    <w:p w:rsidR="00070586" w:rsidRPr="0031597E" w:rsidRDefault="007043A9" w:rsidP="007043A9">
      <w:pPr>
        <w:pStyle w:val="25"/>
        <w:shd w:val="clear" w:color="auto" w:fill="auto"/>
        <w:tabs>
          <w:tab w:val="left" w:pos="2110"/>
          <w:tab w:val="left" w:pos="3646"/>
          <w:tab w:val="left" w:pos="5249"/>
          <w:tab w:val="left" w:pos="6722"/>
          <w:tab w:val="left" w:pos="8258"/>
        </w:tabs>
        <w:spacing w:line="240" w:lineRule="auto"/>
        <w:ind w:firstLine="709"/>
        <w:jc w:val="both"/>
        <w:rPr>
          <w:sz w:val="24"/>
          <w:szCs w:val="24"/>
        </w:rPr>
      </w:pPr>
      <w:r>
        <w:rPr>
          <w:sz w:val="24"/>
          <w:szCs w:val="24"/>
        </w:rPr>
        <w:t xml:space="preserve">свободно </w:t>
      </w:r>
      <w:r w:rsidR="00070586" w:rsidRPr="0031597E">
        <w:rPr>
          <w:sz w:val="24"/>
          <w:szCs w:val="24"/>
        </w:rPr>
        <w:t>оперироват</w:t>
      </w:r>
      <w:r>
        <w:rPr>
          <w:sz w:val="24"/>
          <w:szCs w:val="24"/>
        </w:rPr>
        <w:t xml:space="preserve">ь понятиями: многочлен от одной переменной, </w:t>
      </w:r>
      <w:r w:rsidR="00070586" w:rsidRPr="0031597E">
        <w:rPr>
          <w:sz w:val="24"/>
          <w:szCs w:val="24"/>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31597E">
        <w:rPr>
          <w:sz w:val="24"/>
          <w:szCs w:val="24"/>
          <w:lang w:bidi="en-US"/>
        </w:rPr>
        <w:t>2</w:t>
      </w:r>
      <w:r w:rsidRPr="0031597E">
        <w:rPr>
          <w:sz w:val="24"/>
          <w:szCs w:val="24"/>
          <w:lang w:val="en-US" w:bidi="en-US"/>
        </w:rPr>
        <w:t>x</w:t>
      </w:r>
      <w:r w:rsidRPr="0031597E">
        <w:rPr>
          <w:sz w:val="24"/>
          <w:szCs w:val="24"/>
          <w:lang w:bidi="en-US"/>
        </w:rPr>
        <w:t xml:space="preserve">2 </w:t>
      </w:r>
      <w:r w:rsidRPr="0031597E">
        <w:rPr>
          <w:sz w:val="24"/>
          <w:szCs w:val="24"/>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использовать свойства логарифмов для преобразования логарифмических выражений;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применять основные тригонометрические формулы для преобразования тригонометрических выражений;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lastRenderedPageBreak/>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070586" w:rsidRPr="0031597E" w:rsidRDefault="00070586" w:rsidP="00A63CEF">
      <w:pPr>
        <w:pStyle w:val="25"/>
        <w:shd w:val="clear" w:color="auto" w:fill="auto"/>
        <w:tabs>
          <w:tab w:val="left" w:pos="2125"/>
        </w:tabs>
        <w:spacing w:after="13" w:line="240" w:lineRule="auto"/>
        <w:ind w:firstLine="709"/>
        <w:jc w:val="both"/>
        <w:rPr>
          <w:sz w:val="24"/>
          <w:szCs w:val="24"/>
        </w:rPr>
      </w:pPr>
      <w:r w:rsidRPr="0031597E">
        <w:rPr>
          <w:sz w:val="24"/>
          <w:szCs w:val="24"/>
        </w:rPr>
        <w:t>Функции и графики: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31597E">
        <w:rPr>
          <w:sz w:val="24"/>
          <w:szCs w:val="24"/>
          <w:lang w:val="en-US" w:bidi="en-US"/>
        </w:rPr>
        <w:t>n</w:t>
      </w:r>
      <w:r w:rsidRPr="0031597E">
        <w:rPr>
          <w:sz w:val="24"/>
          <w:szCs w:val="24"/>
        </w:rPr>
        <w:t>-ой степени как функции обратной степени с натуральным показателем;</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7043A9" w:rsidRDefault="00070586" w:rsidP="007043A9">
      <w:pPr>
        <w:pStyle w:val="25"/>
        <w:shd w:val="clear" w:color="auto" w:fill="auto"/>
        <w:tabs>
          <w:tab w:val="left" w:pos="3902"/>
          <w:tab w:val="left" w:pos="5570"/>
          <w:tab w:val="left" w:pos="8304"/>
        </w:tabs>
        <w:spacing w:line="240" w:lineRule="auto"/>
        <w:ind w:firstLine="709"/>
        <w:jc w:val="both"/>
        <w:rPr>
          <w:sz w:val="24"/>
          <w:szCs w:val="24"/>
        </w:rPr>
      </w:pPr>
      <w:r w:rsidRPr="0031597E">
        <w:rPr>
          <w:sz w:val="24"/>
          <w:szCs w:val="24"/>
        </w:rPr>
        <w:t>свободно оперироват</w:t>
      </w:r>
      <w:r w:rsidR="007043A9">
        <w:rPr>
          <w:sz w:val="24"/>
          <w:szCs w:val="24"/>
        </w:rPr>
        <w:t xml:space="preserve">ь понятиями: тригонометрическая окружность, </w:t>
      </w:r>
      <w:r w:rsidRPr="0031597E">
        <w:rPr>
          <w:sz w:val="24"/>
          <w:szCs w:val="24"/>
        </w:rPr>
        <w:t>определение тригонометрическ</w:t>
      </w:r>
      <w:r w:rsidR="007043A9">
        <w:rPr>
          <w:sz w:val="24"/>
          <w:szCs w:val="24"/>
        </w:rPr>
        <w:t>их функций числового аргумента;</w:t>
      </w:r>
    </w:p>
    <w:p w:rsidR="00070586" w:rsidRPr="0031597E" w:rsidRDefault="007043A9" w:rsidP="007043A9">
      <w:pPr>
        <w:pStyle w:val="25"/>
        <w:shd w:val="clear" w:color="auto" w:fill="auto"/>
        <w:tabs>
          <w:tab w:val="left" w:pos="3902"/>
          <w:tab w:val="left" w:pos="5570"/>
          <w:tab w:val="left" w:pos="8304"/>
        </w:tabs>
        <w:spacing w:line="240" w:lineRule="auto"/>
        <w:ind w:firstLine="709"/>
        <w:jc w:val="both"/>
        <w:rPr>
          <w:sz w:val="24"/>
          <w:szCs w:val="24"/>
        </w:rPr>
      </w:pPr>
      <w:r>
        <w:rPr>
          <w:sz w:val="24"/>
          <w:szCs w:val="24"/>
        </w:rPr>
        <w:t xml:space="preserve">использовать графики функций для исследования процессов </w:t>
      </w:r>
      <w:r w:rsidR="00070586" w:rsidRPr="0031597E">
        <w:rPr>
          <w:sz w:val="24"/>
          <w:szCs w:val="24"/>
        </w:rPr>
        <w:t>и зависимостей при решении задач из других учебных предметов и реальной жизни, выражать формула</w:t>
      </w:r>
      <w:r>
        <w:rPr>
          <w:sz w:val="24"/>
          <w:szCs w:val="24"/>
        </w:rPr>
        <w:t>ми зависимости между величинами.</w:t>
      </w:r>
    </w:p>
    <w:p w:rsidR="00070586" w:rsidRPr="0031597E" w:rsidRDefault="00070586" w:rsidP="00A63CEF">
      <w:pPr>
        <w:pStyle w:val="25"/>
        <w:shd w:val="clear" w:color="auto" w:fill="auto"/>
        <w:tabs>
          <w:tab w:val="left" w:pos="2125"/>
        </w:tabs>
        <w:spacing w:line="240" w:lineRule="auto"/>
        <w:ind w:firstLine="709"/>
        <w:jc w:val="both"/>
        <w:rPr>
          <w:sz w:val="24"/>
          <w:szCs w:val="24"/>
        </w:rPr>
      </w:pPr>
      <w:r w:rsidRPr="0031597E">
        <w:rPr>
          <w:sz w:val="24"/>
          <w:szCs w:val="24"/>
        </w:rPr>
        <w:t>Начала математического анализа: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070586" w:rsidRPr="0031597E" w:rsidRDefault="00070586" w:rsidP="007043A9">
      <w:pPr>
        <w:pStyle w:val="25"/>
        <w:shd w:val="clear" w:color="auto" w:fill="auto"/>
        <w:spacing w:line="240" w:lineRule="auto"/>
        <w:ind w:firstLine="709"/>
        <w:rPr>
          <w:sz w:val="24"/>
          <w:szCs w:val="24"/>
        </w:rPr>
      </w:pPr>
      <w:r w:rsidRPr="0031597E">
        <w:rPr>
          <w:sz w:val="24"/>
          <w:szCs w:val="24"/>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070586" w:rsidRPr="0031597E" w:rsidRDefault="00070586" w:rsidP="00A63CEF">
      <w:pPr>
        <w:pStyle w:val="25"/>
        <w:shd w:val="clear" w:color="auto" w:fill="auto"/>
        <w:spacing w:line="240" w:lineRule="auto"/>
        <w:ind w:firstLine="709"/>
        <w:rPr>
          <w:sz w:val="24"/>
          <w:szCs w:val="24"/>
        </w:rPr>
      </w:pPr>
      <w:r w:rsidRPr="0031597E">
        <w:rPr>
          <w:sz w:val="24"/>
          <w:szCs w:val="24"/>
        </w:rPr>
        <w:t>основы зарождения математического анализа как анализа бесконечно малых;</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непрерывные функции, точки разрыва графика функции, асимптоты графика функции;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понятием: функция, непрерывная на отрезке, применять свойства непрерывных функций для решения задач;</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первая и вторая производные функции, касательная к графику функции;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вычислять производные суммы, произведения, частного и композиции двух функций, знать производные элементарных функций;</w:t>
      </w:r>
    </w:p>
    <w:p w:rsidR="00070586" w:rsidRPr="0031597E" w:rsidRDefault="00070586" w:rsidP="007043A9">
      <w:pPr>
        <w:pStyle w:val="25"/>
        <w:shd w:val="clear" w:color="auto" w:fill="auto"/>
        <w:spacing w:line="240" w:lineRule="auto"/>
        <w:ind w:firstLine="709"/>
        <w:jc w:val="both"/>
        <w:rPr>
          <w:sz w:val="24"/>
          <w:szCs w:val="24"/>
        </w:rPr>
      </w:pPr>
      <w:r w:rsidRPr="0031597E">
        <w:rPr>
          <w:sz w:val="24"/>
          <w:szCs w:val="24"/>
        </w:rPr>
        <w:t>использовать геометрический и физически</w:t>
      </w:r>
      <w:r w:rsidR="007043A9">
        <w:rPr>
          <w:sz w:val="24"/>
          <w:szCs w:val="24"/>
        </w:rPr>
        <w:t xml:space="preserve">й смысл производной для решения </w:t>
      </w:r>
      <w:r w:rsidRPr="0031597E">
        <w:rPr>
          <w:sz w:val="24"/>
          <w:szCs w:val="24"/>
        </w:rPr>
        <w:t>задач.</w:t>
      </w:r>
    </w:p>
    <w:p w:rsidR="00070586" w:rsidRPr="0031597E" w:rsidRDefault="00070586" w:rsidP="00A63CEF">
      <w:pPr>
        <w:pStyle w:val="25"/>
        <w:shd w:val="clear" w:color="auto" w:fill="auto"/>
        <w:tabs>
          <w:tab w:val="left" w:pos="2122"/>
        </w:tabs>
        <w:spacing w:line="240" w:lineRule="auto"/>
        <w:ind w:firstLine="709"/>
        <w:jc w:val="both"/>
        <w:rPr>
          <w:sz w:val="24"/>
          <w:szCs w:val="24"/>
        </w:rPr>
      </w:pPr>
      <w:r w:rsidRPr="0031597E">
        <w:rPr>
          <w:sz w:val="24"/>
          <w:szCs w:val="24"/>
        </w:rPr>
        <w:t>Множества и логика:</w:t>
      </w:r>
    </w:p>
    <w:p w:rsidR="00070586" w:rsidRPr="0031597E" w:rsidRDefault="00070586" w:rsidP="00A63CEF">
      <w:pPr>
        <w:pStyle w:val="25"/>
        <w:shd w:val="clear" w:color="auto" w:fill="auto"/>
        <w:spacing w:line="240" w:lineRule="auto"/>
        <w:ind w:firstLine="709"/>
        <w:rPr>
          <w:sz w:val="24"/>
          <w:szCs w:val="24"/>
        </w:rPr>
      </w:pPr>
      <w:r w:rsidRPr="0031597E">
        <w:rPr>
          <w:sz w:val="24"/>
          <w:szCs w:val="24"/>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070586" w:rsidRPr="007043A9" w:rsidRDefault="00070586" w:rsidP="00A63CEF">
      <w:pPr>
        <w:pStyle w:val="25"/>
        <w:shd w:val="clear" w:color="auto" w:fill="auto"/>
        <w:tabs>
          <w:tab w:val="left" w:pos="1906"/>
        </w:tabs>
        <w:spacing w:line="240" w:lineRule="auto"/>
        <w:ind w:firstLine="709"/>
        <w:jc w:val="both"/>
        <w:rPr>
          <w:rStyle w:val="af4"/>
          <w:sz w:val="24"/>
          <w:szCs w:val="24"/>
        </w:rPr>
      </w:pPr>
      <w:r w:rsidRPr="007043A9">
        <w:rPr>
          <w:rStyle w:val="af4"/>
          <w:sz w:val="24"/>
          <w:szCs w:val="24"/>
        </w:rPr>
        <w:t xml:space="preserve">К концу обучения в 11 классе обучающийся получит следующие </w:t>
      </w:r>
      <w:r w:rsidRPr="007043A9">
        <w:rPr>
          <w:rStyle w:val="af4"/>
          <w:sz w:val="24"/>
          <w:szCs w:val="24"/>
        </w:rPr>
        <w:lastRenderedPageBreak/>
        <w:t>предметные результаты</w:t>
      </w:r>
      <w:r w:rsidR="007043A9">
        <w:rPr>
          <w:rStyle w:val="af4"/>
          <w:sz w:val="24"/>
          <w:szCs w:val="24"/>
        </w:rPr>
        <w:t xml:space="preserve"> по отдельным темам </w:t>
      </w:r>
      <w:r w:rsidRPr="007043A9">
        <w:rPr>
          <w:rStyle w:val="af4"/>
          <w:sz w:val="24"/>
          <w:szCs w:val="24"/>
        </w:rPr>
        <w:t>рабочей программы учебного курса «Алгебра и начала математического анализа»:</w:t>
      </w:r>
    </w:p>
    <w:p w:rsidR="00070586" w:rsidRPr="0031597E" w:rsidRDefault="00070586" w:rsidP="00A63CEF">
      <w:pPr>
        <w:pStyle w:val="25"/>
        <w:shd w:val="clear" w:color="auto" w:fill="auto"/>
        <w:tabs>
          <w:tab w:val="left" w:pos="2122"/>
        </w:tabs>
        <w:spacing w:line="240" w:lineRule="auto"/>
        <w:ind w:firstLine="709"/>
        <w:jc w:val="both"/>
        <w:rPr>
          <w:sz w:val="24"/>
          <w:szCs w:val="24"/>
        </w:rPr>
      </w:pPr>
      <w:r w:rsidRPr="0031597E">
        <w:rPr>
          <w:sz w:val="24"/>
          <w:szCs w:val="24"/>
        </w:rPr>
        <w:t>Числа и вычисления: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понятием остатка по модулю, записывать натуральные числа в различных позиционных системах счисления;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070586" w:rsidRPr="0031597E" w:rsidRDefault="00070586" w:rsidP="00A63CEF">
      <w:pPr>
        <w:pStyle w:val="25"/>
        <w:shd w:val="clear" w:color="auto" w:fill="auto"/>
        <w:spacing w:line="240" w:lineRule="auto"/>
        <w:ind w:firstLine="709"/>
        <w:rPr>
          <w:sz w:val="24"/>
          <w:szCs w:val="24"/>
        </w:rPr>
      </w:pPr>
      <w:r w:rsidRPr="0031597E">
        <w:rPr>
          <w:sz w:val="24"/>
          <w:szCs w:val="24"/>
        </w:rPr>
        <w:t>и изображать на координатной плоскости.</w:t>
      </w:r>
    </w:p>
    <w:p w:rsidR="00070586" w:rsidRPr="0031597E" w:rsidRDefault="00070586" w:rsidP="00A63CEF">
      <w:pPr>
        <w:pStyle w:val="25"/>
        <w:shd w:val="clear" w:color="auto" w:fill="auto"/>
        <w:tabs>
          <w:tab w:val="left" w:pos="2138"/>
        </w:tabs>
        <w:spacing w:line="240" w:lineRule="auto"/>
        <w:ind w:firstLine="709"/>
        <w:jc w:val="both"/>
        <w:rPr>
          <w:sz w:val="24"/>
          <w:szCs w:val="24"/>
        </w:rPr>
      </w:pPr>
      <w:r w:rsidRPr="0031597E">
        <w:rPr>
          <w:sz w:val="24"/>
          <w:szCs w:val="24"/>
        </w:rPr>
        <w:t>Уравнения и неравенства: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осуществлять отбор корней при решении тригонометрического уравнения;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применять графические методы для решения уравнений и неравенств, а также задач с параметрами;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070586" w:rsidRPr="0031597E" w:rsidRDefault="00070586" w:rsidP="00A63CEF">
      <w:pPr>
        <w:pStyle w:val="25"/>
        <w:shd w:val="clear" w:color="auto" w:fill="auto"/>
        <w:tabs>
          <w:tab w:val="left" w:pos="2138"/>
        </w:tabs>
        <w:spacing w:line="240" w:lineRule="auto"/>
        <w:ind w:firstLine="709"/>
        <w:jc w:val="both"/>
        <w:rPr>
          <w:sz w:val="24"/>
          <w:szCs w:val="24"/>
        </w:rPr>
      </w:pPr>
      <w:r w:rsidRPr="0031597E">
        <w:rPr>
          <w:sz w:val="24"/>
          <w:szCs w:val="24"/>
        </w:rPr>
        <w:t>Функции и графики: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строить графики композиции функций с помощью элементарного исследования и свойств композиции двух функций;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строить геометрические образы уравнений и неравенств на координатной плоскости;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графики тригонометрических функций;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применять функции для моделирования и исследования реальных процессов.</w:t>
      </w:r>
    </w:p>
    <w:p w:rsidR="00070586" w:rsidRPr="0031597E" w:rsidRDefault="00070586" w:rsidP="00A63CEF">
      <w:pPr>
        <w:pStyle w:val="25"/>
        <w:shd w:val="clear" w:color="auto" w:fill="auto"/>
        <w:tabs>
          <w:tab w:val="left" w:pos="2138"/>
        </w:tabs>
        <w:spacing w:line="240" w:lineRule="auto"/>
        <w:ind w:firstLine="709"/>
        <w:jc w:val="both"/>
        <w:rPr>
          <w:sz w:val="24"/>
          <w:szCs w:val="24"/>
        </w:rPr>
      </w:pPr>
      <w:r w:rsidRPr="0031597E">
        <w:rPr>
          <w:sz w:val="24"/>
          <w:szCs w:val="24"/>
        </w:rPr>
        <w:t>Начала математического анализа:</w:t>
      </w:r>
    </w:p>
    <w:p w:rsidR="00070586" w:rsidRPr="0031597E" w:rsidRDefault="00070586" w:rsidP="007043A9">
      <w:pPr>
        <w:pStyle w:val="25"/>
        <w:shd w:val="clear" w:color="auto" w:fill="auto"/>
        <w:spacing w:line="240" w:lineRule="auto"/>
        <w:ind w:firstLine="709"/>
        <w:jc w:val="both"/>
        <w:rPr>
          <w:sz w:val="24"/>
          <w:szCs w:val="24"/>
        </w:rPr>
      </w:pPr>
      <w:r w:rsidRPr="0031597E">
        <w:rPr>
          <w:sz w:val="24"/>
          <w:szCs w:val="24"/>
        </w:rPr>
        <w:t>использовать производную для иссле</w:t>
      </w:r>
      <w:r w:rsidR="007043A9">
        <w:rPr>
          <w:sz w:val="24"/>
          <w:szCs w:val="24"/>
        </w:rPr>
        <w:t xml:space="preserve">дования функции на монотонность </w:t>
      </w:r>
      <w:r w:rsidRPr="0031597E">
        <w:rPr>
          <w:sz w:val="24"/>
          <w:szCs w:val="24"/>
        </w:rPr>
        <w:t>и экстремумы;</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находить наибольшее и наименьшее значения функции непрерывной на отрезке;</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находить площади плоских фигур и объёмы тел с помощью интеграла;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иметь представление о математическом моделировании на примере составления дифференциальных уравнений;</w:t>
      </w:r>
    </w:p>
    <w:p w:rsidR="00070586" w:rsidRDefault="00070586" w:rsidP="00A63CEF">
      <w:pPr>
        <w:pStyle w:val="25"/>
        <w:shd w:val="clear" w:color="auto" w:fill="auto"/>
        <w:spacing w:line="240" w:lineRule="auto"/>
        <w:ind w:firstLine="709"/>
        <w:jc w:val="both"/>
        <w:rPr>
          <w:sz w:val="24"/>
          <w:szCs w:val="24"/>
        </w:rPr>
      </w:pPr>
      <w:r w:rsidRPr="0031597E">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7043A9" w:rsidRPr="0031597E" w:rsidRDefault="007043A9" w:rsidP="00A63CEF">
      <w:pPr>
        <w:pStyle w:val="25"/>
        <w:shd w:val="clear" w:color="auto" w:fill="auto"/>
        <w:spacing w:line="240" w:lineRule="auto"/>
        <w:ind w:firstLine="709"/>
        <w:jc w:val="both"/>
        <w:rPr>
          <w:sz w:val="24"/>
          <w:szCs w:val="24"/>
        </w:rPr>
      </w:pPr>
    </w:p>
    <w:p w:rsidR="00070586" w:rsidRPr="007043A9" w:rsidRDefault="004E1F9F" w:rsidP="00A63CEF">
      <w:pPr>
        <w:pStyle w:val="25"/>
        <w:shd w:val="clear" w:color="auto" w:fill="auto"/>
        <w:spacing w:line="240" w:lineRule="auto"/>
        <w:ind w:firstLine="709"/>
        <w:jc w:val="both"/>
        <w:rPr>
          <w:rStyle w:val="af4"/>
          <w:sz w:val="28"/>
          <w:szCs w:val="28"/>
        </w:rPr>
      </w:pPr>
      <w:r>
        <w:rPr>
          <w:rStyle w:val="af4"/>
          <w:sz w:val="28"/>
          <w:szCs w:val="28"/>
        </w:rPr>
        <w:t>2.1.4</w:t>
      </w:r>
      <w:r w:rsidR="007043A9" w:rsidRPr="007043A9">
        <w:rPr>
          <w:rStyle w:val="af4"/>
          <w:sz w:val="28"/>
          <w:szCs w:val="28"/>
        </w:rPr>
        <w:t>. Р</w:t>
      </w:r>
      <w:r w:rsidR="00070586" w:rsidRPr="007043A9">
        <w:rPr>
          <w:rStyle w:val="af4"/>
          <w:sz w:val="28"/>
          <w:szCs w:val="28"/>
        </w:rPr>
        <w:t>абочая прогр</w:t>
      </w:r>
      <w:r w:rsidR="007043A9">
        <w:rPr>
          <w:rStyle w:val="af4"/>
          <w:sz w:val="28"/>
          <w:szCs w:val="28"/>
        </w:rPr>
        <w:t>амма учебного курса «Геометрия»</w:t>
      </w:r>
    </w:p>
    <w:p w:rsidR="00070586" w:rsidRDefault="007043A9" w:rsidP="007043A9">
      <w:pPr>
        <w:pStyle w:val="25"/>
        <w:shd w:val="clear" w:color="auto" w:fill="auto"/>
        <w:tabs>
          <w:tab w:val="left" w:pos="1681"/>
        </w:tabs>
        <w:spacing w:line="240" w:lineRule="auto"/>
        <w:ind w:firstLine="709"/>
        <w:jc w:val="center"/>
        <w:rPr>
          <w:rStyle w:val="af4"/>
          <w:sz w:val="28"/>
          <w:szCs w:val="28"/>
        </w:rPr>
      </w:pPr>
      <w:r>
        <w:rPr>
          <w:rStyle w:val="af4"/>
          <w:sz w:val="28"/>
          <w:szCs w:val="28"/>
        </w:rPr>
        <w:t>Пояснительная записка</w:t>
      </w:r>
    </w:p>
    <w:p w:rsidR="007043A9" w:rsidRPr="007043A9" w:rsidRDefault="007043A9" w:rsidP="007043A9">
      <w:pPr>
        <w:pStyle w:val="25"/>
        <w:shd w:val="clear" w:color="auto" w:fill="auto"/>
        <w:tabs>
          <w:tab w:val="left" w:pos="1681"/>
        </w:tabs>
        <w:spacing w:line="240" w:lineRule="auto"/>
        <w:ind w:firstLine="709"/>
        <w:jc w:val="center"/>
        <w:rPr>
          <w:rStyle w:val="af4"/>
          <w:sz w:val="24"/>
          <w:szCs w:val="24"/>
        </w:rPr>
      </w:pPr>
      <w:r w:rsidRPr="007043A9">
        <w:rPr>
          <w:rStyle w:val="af4"/>
          <w:sz w:val="24"/>
          <w:szCs w:val="24"/>
        </w:rPr>
        <w:t xml:space="preserve">ОБЩАЯ ХАРАКТЕРИСТИКА УЧЕБНОГО </w:t>
      </w:r>
      <w:r>
        <w:rPr>
          <w:rStyle w:val="af4"/>
          <w:sz w:val="24"/>
          <w:szCs w:val="24"/>
        </w:rPr>
        <w:t xml:space="preserve">КУРСА </w:t>
      </w:r>
      <w:r>
        <w:rPr>
          <w:rStyle w:val="af4"/>
          <w:sz w:val="28"/>
          <w:szCs w:val="28"/>
        </w:rPr>
        <w:t>«Геометрия»</w:t>
      </w:r>
    </w:p>
    <w:p w:rsidR="00070586" w:rsidRDefault="00070586" w:rsidP="00A63CEF">
      <w:pPr>
        <w:pStyle w:val="25"/>
        <w:shd w:val="clear" w:color="auto" w:fill="auto"/>
        <w:tabs>
          <w:tab w:val="left" w:pos="1868"/>
        </w:tabs>
        <w:spacing w:line="240" w:lineRule="auto"/>
        <w:ind w:firstLine="709"/>
        <w:jc w:val="both"/>
        <w:rPr>
          <w:sz w:val="24"/>
          <w:szCs w:val="24"/>
        </w:rPr>
      </w:pPr>
      <w:r w:rsidRPr="0031597E">
        <w:rPr>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7043A9" w:rsidRPr="003408BC" w:rsidRDefault="007043A9" w:rsidP="007043A9">
      <w:pPr>
        <w:pStyle w:val="af7"/>
        <w:contextualSpacing/>
        <w:jc w:val="center"/>
        <w:rPr>
          <w:rFonts w:ascii="Times New Roman" w:hAnsi="Times New Roman" w:cs="Times New Roman"/>
          <w:color w:val="auto"/>
          <w:sz w:val="28"/>
          <w:szCs w:val="28"/>
        </w:rPr>
      </w:pPr>
      <w:r>
        <w:rPr>
          <w:rFonts w:ascii="Times New Roman" w:hAnsi="Times New Roman" w:cs="Times New Roman"/>
          <w:color w:val="auto"/>
          <w:sz w:val="24"/>
          <w:szCs w:val="24"/>
        </w:rPr>
        <w:t xml:space="preserve">ЦЕЛИ УЧЕБНОГО КУРСА </w:t>
      </w:r>
      <w:r w:rsidRPr="003408BC">
        <w:rPr>
          <w:rFonts w:ascii="Times New Roman" w:hAnsi="Times New Roman" w:cs="Times New Roman"/>
          <w:bCs/>
          <w:smallCaps/>
          <w:color w:val="auto"/>
          <w:sz w:val="28"/>
          <w:szCs w:val="28"/>
        </w:rPr>
        <w:t>«Геометрия»</w:t>
      </w:r>
    </w:p>
    <w:p w:rsidR="00070586" w:rsidRPr="0031597E" w:rsidRDefault="00070586" w:rsidP="007043A9">
      <w:pPr>
        <w:pStyle w:val="25"/>
        <w:shd w:val="clear" w:color="auto" w:fill="auto"/>
        <w:tabs>
          <w:tab w:val="left" w:pos="1873"/>
        </w:tabs>
        <w:spacing w:line="240" w:lineRule="auto"/>
        <w:ind w:firstLine="709"/>
        <w:jc w:val="both"/>
        <w:rPr>
          <w:sz w:val="24"/>
          <w:szCs w:val="24"/>
        </w:rPr>
      </w:pPr>
      <w:r w:rsidRPr="007043A9">
        <w:rPr>
          <w:b/>
          <w:sz w:val="24"/>
          <w:szCs w:val="24"/>
        </w:rPr>
        <w:t xml:space="preserve">Цель освоения программы учебного курса «Геометрия» на углублённом уровне </w:t>
      </w:r>
      <w:r w:rsidRPr="0031597E">
        <w:rPr>
          <w:sz w:val="24"/>
          <w:szCs w:val="24"/>
        </w:rPr>
        <w:t xml:space="preserve">-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w:t>
      </w:r>
      <w:r w:rsidR="007043A9">
        <w:rPr>
          <w:sz w:val="24"/>
          <w:szCs w:val="24"/>
        </w:rPr>
        <w:t xml:space="preserve">образования, связанного </w:t>
      </w:r>
      <w:r w:rsidRPr="0031597E">
        <w:rPr>
          <w:sz w:val="24"/>
          <w:szCs w:val="24"/>
        </w:rPr>
        <w:t>с использованием математики.</w:t>
      </w:r>
    </w:p>
    <w:p w:rsidR="00070586" w:rsidRPr="0031597E" w:rsidRDefault="00070586" w:rsidP="00A63CEF">
      <w:pPr>
        <w:pStyle w:val="25"/>
        <w:shd w:val="clear" w:color="auto" w:fill="auto"/>
        <w:tabs>
          <w:tab w:val="left" w:pos="1868"/>
        </w:tabs>
        <w:spacing w:line="240" w:lineRule="auto"/>
        <w:ind w:firstLine="709"/>
        <w:jc w:val="both"/>
        <w:rPr>
          <w:sz w:val="24"/>
          <w:szCs w:val="24"/>
        </w:rPr>
      </w:pPr>
      <w:r w:rsidRPr="0031597E">
        <w:rPr>
          <w:sz w:val="24"/>
          <w:szCs w:val="24"/>
        </w:rPr>
        <w:t xml:space="preserve">Приоритетными </w:t>
      </w:r>
      <w:r w:rsidRPr="007043A9">
        <w:rPr>
          <w:b/>
          <w:sz w:val="24"/>
          <w:szCs w:val="24"/>
        </w:rPr>
        <w:t>задачами курса геометрии на углублённом уровне</w:t>
      </w:r>
      <w:r w:rsidRPr="0031597E">
        <w:rPr>
          <w:sz w:val="24"/>
          <w:szCs w:val="24"/>
        </w:rPr>
        <w:t>, расширяющими и усиливающими курс базового уровня, являются: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070586" w:rsidRPr="0031597E" w:rsidRDefault="00070586" w:rsidP="00A63CEF">
      <w:pPr>
        <w:pStyle w:val="25"/>
        <w:shd w:val="clear" w:color="auto" w:fill="auto"/>
        <w:tabs>
          <w:tab w:val="left" w:pos="1900"/>
        </w:tabs>
        <w:spacing w:line="240" w:lineRule="auto"/>
        <w:ind w:firstLine="709"/>
        <w:jc w:val="both"/>
        <w:rPr>
          <w:sz w:val="24"/>
          <w:szCs w:val="24"/>
        </w:rPr>
      </w:pPr>
      <w:r w:rsidRPr="0031597E">
        <w:rPr>
          <w:sz w:val="24"/>
          <w:szCs w:val="24"/>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070586" w:rsidRPr="0031597E" w:rsidRDefault="00070586" w:rsidP="003408BC">
      <w:pPr>
        <w:pStyle w:val="25"/>
        <w:shd w:val="clear" w:color="auto" w:fill="auto"/>
        <w:tabs>
          <w:tab w:val="left" w:pos="1940"/>
        </w:tabs>
        <w:spacing w:line="240" w:lineRule="auto"/>
        <w:ind w:firstLine="709"/>
        <w:jc w:val="both"/>
        <w:rPr>
          <w:sz w:val="24"/>
          <w:szCs w:val="24"/>
        </w:rPr>
      </w:pPr>
      <w:r w:rsidRPr="0031597E">
        <w:rPr>
          <w:sz w:val="24"/>
          <w:szCs w:val="24"/>
        </w:rPr>
        <w:t>Сформулированное в ФГОС СО</w:t>
      </w:r>
      <w:r w:rsidR="003408BC">
        <w:rPr>
          <w:sz w:val="24"/>
          <w:szCs w:val="24"/>
        </w:rPr>
        <w:t xml:space="preserve">О требование «уметь оперировать </w:t>
      </w:r>
      <w:r w:rsidRPr="0031597E">
        <w:rPr>
          <w:sz w:val="24"/>
          <w:szCs w:val="24"/>
        </w:rPr>
        <w:t>по</w:t>
      </w:r>
      <w:r w:rsidR="003408BC">
        <w:rPr>
          <w:sz w:val="24"/>
          <w:szCs w:val="24"/>
        </w:rPr>
        <w:t xml:space="preserve">нятиями», </w:t>
      </w:r>
      <w:r w:rsidR="003408BC">
        <w:rPr>
          <w:sz w:val="24"/>
          <w:szCs w:val="24"/>
        </w:rPr>
        <w:lastRenderedPageBreak/>
        <w:t xml:space="preserve">релевантных геометрии </w:t>
      </w:r>
      <w:r w:rsidRPr="0031597E">
        <w:rPr>
          <w:sz w:val="24"/>
          <w:szCs w:val="24"/>
        </w:rPr>
        <w:t>на углуб</w:t>
      </w:r>
      <w:r w:rsidR="003408BC">
        <w:rPr>
          <w:sz w:val="24"/>
          <w:szCs w:val="24"/>
        </w:rPr>
        <w:t xml:space="preserve">лённом уровне обучения </w:t>
      </w:r>
      <w:r w:rsidRPr="0031597E">
        <w:rPr>
          <w:sz w:val="24"/>
          <w:szCs w:val="24"/>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w:t>
      </w:r>
      <w:r w:rsidR="003408BC">
        <w:rPr>
          <w:sz w:val="24"/>
          <w:szCs w:val="24"/>
        </w:rPr>
        <w:t xml:space="preserve">ния, соответствующее предметным </w:t>
      </w:r>
      <w:r w:rsidRPr="0031597E">
        <w:rPr>
          <w:sz w:val="24"/>
          <w:szCs w:val="24"/>
        </w:rPr>
        <w:t>р</w:t>
      </w:r>
      <w:r w:rsidR="003408BC">
        <w:rPr>
          <w:sz w:val="24"/>
          <w:szCs w:val="24"/>
        </w:rPr>
        <w:t xml:space="preserve">езультатам освоения рабочей программы, </w:t>
      </w:r>
      <w:r w:rsidRPr="0031597E">
        <w:rPr>
          <w:sz w:val="24"/>
          <w:szCs w:val="24"/>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3408BC" w:rsidRDefault="00070586" w:rsidP="003408BC">
      <w:pPr>
        <w:pStyle w:val="25"/>
        <w:shd w:val="clear" w:color="auto" w:fill="auto"/>
        <w:tabs>
          <w:tab w:val="left" w:pos="1940"/>
        </w:tabs>
        <w:spacing w:line="240" w:lineRule="auto"/>
        <w:ind w:firstLine="709"/>
        <w:jc w:val="both"/>
        <w:rPr>
          <w:sz w:val="24"/>
          <w:szCs w:val="24"/>
        </w:rPr>
      </w:pPr>
      <w:r w:rsidRPr="0031597E">
        <w:rPr>
          <w:sz w:val="24"/>
          <w:szCs w:val="24"/>
        </w:rPr>
        <w:t>Переход к изучению геометрии н</w:t>
      </w:r>
      <w:r w:rsidR="003408BC">
        <w:rPr>
          <w:sz w:val="24"/>
          <w:szCs w:val="24"/>
        </w:rPr>
        <w:t xml:space="preserve">а углублённом уровне позволяет: </w:t>
      </w:r>
    </w:p>
    <w:p w:rsidR="00070586" w:rsidRPr="0031597E" w:rsidRDefault="00070586" w:rsidP="003408BC">
      <w:pPr>
        <w:pStyle w:val="25"/>
        <w:shd w:val="clear" w:color="auto" w:fill="auto"/>
        <w:tabs>
          <w:tab w:val="left" w:pos="1940"/>
        </w:tabs>
        <w:spacing w:line="240" w:lineRule="auto"/>
        <w:ind w:firstLine="709"/>
        <w:jc w:val="both"/>
        <w:rPr>
          <w:sz w:val="24"/>
          <w:szCs w:val="24"/>
        </w:rPr>
      </w:pPr>
      <w:r w:rsidRPr="0031597E">
        <w:rPr>
          <w:sz w:val="24"/>
          <w:szCs w:val="24"/>
        </w:rPr>
        <w:t>создать условия для дифференциации обуч</w:t>
      </w:r>
      <w:r w:rsidR="003408BC">
        <w:rPr>
          <w:sz w:val="24"/>
          <w:szCs w:val="24"/>
        </w:rPr>
        <w:t xml:space="preserve">ения, построения индивидуальных </w:t>
      </w:r>
      <w:r w:rsidRPr="0031597E">
        <w:rPr>
          <w:sz w:val="24"/>
          <w:szCs w:val="24"/>
        </w:rPr>
        <w:t>образовательных программ, обеспечить углублённое изучение геометрии как составляющей учебного предмета «Математика»;</w:t>
      </w:r>
    </w:p>
    <w:p w:rsidR="00070586" w:rsidRDefault="00070586" w:rsidP="00A63CEF">
      <w:pPr>
        <w:pStyle w:val="25"/>
        <w:shd w:val="clear" w:color="auto" w:fill="auto"/>
        <w:spacing w:line="240" w:lineRule="auto"/>
        <w:ind w:firstLine="709"/>
        <w:jc w:val="both"/>
        <w:rPr>
          <w:sz w:val="24"/>
          <w:szCs w:val="24"/>
        </w:rPr>
      </w:pPr>
      <w:r w:rsidRPr="0031597E">
        <w:rPr>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3408BC" w:rsidRPr="009106AD" w:rsidRDefault="003408BC" w:rsidP="003408BC">
      <w:pPr>
        <w:pStyle w:val="af7"/>
        <w:contextualSpacing/>
        <w:jc w:val="center"/>
        <w:rPr>
          <w:rFonts w:ascii="Times New Roman" w:hAnsi="Times New Roman" w:cs="Times New Roman"/>
          <w:color w:val="auto"/>
          <w:sz w:val="24"/>
          <w:szCs w:val="24"/>
        </w:rPr>
      </w:pPr>
      <w:r w:rsidRPr="009106AD">
        <w:rPr>
          <w:rFonts w:ascii="Times New Roman" w:hAnsi="Times New Roman" w:cs="Times New Roman"/>
          <w:color w:val="auto"/>
          <w:sz w:val="24"/>
          <w:szCs w:val="24"/>
        </w:rPr>
        <w:t xml:space="preserve">МЕСТО УЧЕБНОГО </w:t>
      </w:r>
      <w:r>
        <w:rPr>
          <w:rFonts w:ascii="Times New Roman" w:hAnsi="Times New Roman" w:cs="Times New Roman"/>
          <w:color w:val="auto"/>
          <w:sz w:val="24"/>
          <w:szCs w:val="24"/>
        </w:rPr>
        <w:t>КУРСА</w:t>
      </w:r>
    </w:p>
    <w:p w:rsidR="003408BC" w:rsidRPr="003408BC" w:rsidRDefault="003408BC" w:rsidP="003408BC">
      <w:pPr>
        <w:pStyle w:val="af7"/>
        <w:contextualSpacing/>
        <w:jc w:val="center"/>
        <w:rPr>
          <w:rFonts w:ascii="Times New Roman" w:hAnsi="Times New Roman" w:cs="Times New Roman"/>
          <w:color w:val="auto"/>
          <w:sz w:val="24"/>
          <w:szCs w:val="24"/>
        </w:rPr>
      </w:pPr>
      <w:r w:rsidRPr="009106AD">
        <w:rPr>
          <w:rFonts w:ascii="Times New Roman" w:hAnsi="Times New Roman" w:cs="Times New Roman"/>
          <w:color w:val="auto"/>
          <w:sz w:val="24"/>
          <w:szCs w:val="24"/>
        </w:rPr>
        <w:t>«</w:t>
      </w:r>
      <w:r>
        <w:rPr>
          <w:rFonts w:ascii="Times New Roman" w:hAnsi="Times New Roman" w:cs="Times New Roman"/>
          <w:color w:val="auto"/>
          <w:sz w:val="24"/>
          <w:szCs w:val="24"/>
        </w:rPr>
        <w:t>ГЕОМЕТРИЯ</w:t>
      </w:r>
      <w:r w:rsidRPr="009106AD">
        <w:rPr>
          <w:rFonts w:ascii="Times New Roman" w:hAnsi="Times New Roman" w:cs="Times New Roman"/>
          <w:color w:val="auto"/>
          <w:sz w:val="24"/>
          <w:szCs w:val="24"/>
        </w:rPr>
        <w:t>» В УЧЕБНОМ ПЛАНЕ</w:t>
      </w:r>
    </w:p>
    <w:p w:rsidR="00070586" w:rsidRPr="0031597E" w:rsidRDefault="00070586" w:rsidP="00A63CEF">
      <w:pPr>
        <w:pStyle w:val="25"/>
        <w:shd w:val="clear" w:color="auto" w:fill="auto"/>
        <w:tabs>
          <w:tab w:val="left" w:pos="1896"/>
        </w:tabs>
        <w:spacing w:line="240" w:lineRule="auto"/>
        <w:ind w:firstLine="709"/>
        <w:jc w:val="both"/>
        <w:rPr>
          <w:sz w:val="24"/>
          <w:szCs w:val="24"/>
        </w:rPr>
      </w:pPr>
      <w:r w:rsidRPr="0031597E">
        <w:rPr>
          <w:sz w:val="24"/>
          <w:szCs w:val="24"/>
        </w:rPr>
        <w:t>Общ</w:t>
      </w:r>
      <w:r w:rsidR="003408BC">
        <w:rPr>
          <w:sz w:val="24"/>
          <w:szCs w:val="24"/>
        </w:rPr>
        <w:t xml:space="preserve">ее число часов </w:t>
      </w:r>
      <w:r w:rsidRPr="0031597E">
        <w:rPr>
          <w:sz w:val="24"/>
          <w:szCs w:val="24"/>
        </w:rPr>
        <w:t>для изучения учебного курса «Геометрия» на углубленном уровне - 204 часа: в 10 классе - 102 часа (3 часа в неделю), в 11 классе - 102 часа (3 часа в неделю).</w:t>
      </w:r>
    </w:p>
    <w:p w:rsidR="00070586" w:rsidRPr="003408BC" w:rsidRDefault="00070586" w:rsidP="00A63CEF">
      <w:pPr>
        <w:pStyle w:val="25"/>
        <w:shd w:val="clear" w:color="auto" w:fill="auto"/>
        <w:spacing w:line="240" w:lineRule="auto"/>
        <w:ind w:firstLine="709"/>
        <w:jc w:val="both"/>
        <w:rPr>
          <w:rStyle w:val="af4"/>
          <w:sz w:val="28"/>
          <w:szCs w:val="28"/>
        </w:rPr>
      </w:pPr>
      <w:r w:rsidRPr="003408BC">
        <w:rPr>
          <w:rStyle w:val="af4"/>
          <w:sz w:val="28"/>
          <w:szCs w:val="28"/>
        </w:rPr>
        <w:t xml:space="preserve"> Содержание обучения в 10 классе.</w:t>
      </w:r>
    </w:p>
    <w:p w:rsidR="00070586" w:rsidRPr="0031597E" w:rsidRDefault="00070586" w:rsidP="00A63CEF">
      <w:pPr>
        <w:pStyle w:val="25"/>
        <w:shd w:val="clear" w:color="auto" w:fill="auto"/>
        <w:tabs>
          <w:tab w:val="left" w:pos="1930"/>
        </w:tabs>
        <w:spacing w:line="240" w:lineRule="auto"/>
        <w:ind w:firstLine="709"/>
        <w:jc w:val="both"/>
        <w:rPr>
          <w:sz w:val="24"/>
          <w:szCs w:val="24"/>
        </w:rPr>
      </w:pPr>
      <w:r w:rsidRPr="0031597E">
        <w:rPr>
          <w:sz w:val="24"/>
          <w:szCs w:val="24"/>
        </w:rPr>
        <w:t>Прямые и плоскости в пространстве.</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Основные понятия стереометрии. Точка, прямая, плоскость, пространство.</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Понятие об аксиоматическом построении стереометрии: аксиомы стереометрии и следствия из них.</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070586" w:rsidRPr="0031597E" w:rsidRDefault="00070586" w:rsidP="00A63CEF">
      <w:pPr>
        <w:pStyle w:val="25"/>
        <w:shd w:val="clear" w:color="auto" w:fill="auto"/>
        <w:tabs>
          <w:tab w:val="left" w:pos="8818"/>
        </w:tabs>
        <w:spacing w:line="240" w:lineRule="auto"/>
        <w:ind w:firstLine="709"/>
        <w:jc w:val="both"/>
        <w:rPr>
          <w:sz w:val="24"/>
          <w:szCs w:val="24"/>
        </w:rPr>
      </w:pPr>
      <w:r w:rsidRPr="0031597E">
        <w:rPr>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w:t>
      </w:r>
      <w:r w:rsidR="0031597E" w:rsidRPr="0031597E">
        <w:rPr>
          <w:sz w:val="24"/>
          <w:szCs w:val="24"/>
        </w:rPr>
        <w:t xml:space="preserve"> Перпендикулярность плоскостей: </w:t>
      </w:r>
      <w:r w:rsidRPr="0031597E">
        <w:rPr>
          <w:sz w:val="24"/>
          <w:szCs w:val="24"/>
        </w:rPr>
        <w:t>признак</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перпендикулярности двух плоскостей. Теорема о трёх перпендикулярах.</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070586" w:rsidRPr="0031597E" w:rsidRDefault="00070586" w:rsidP="00A63CEF">
      <w:pPr>
        <w:pStyle w:val="25"/>
        <w:shd w:val="clear" w:color="auto" w:fill="auto"/>
        <w:tabs>
          <w:tab w:val="left" w:pos="1878"/>
        </w:tabs>
        <w:spacing w:line="240" w:lineRule="auto"/>
        <w:ind w:firstLine="709"/>
        <w:jc w:val="both"/>
        <w:rPr>
          <w:sz w:val="24"/>
          <w:szCs w:val="24"/>
        </w:rPr>
      </w:pPr>
      <w:r w:rsidRPr="0031597E">
        <w:rPr>
          <w:sz w:val="24"/>
          <w:szCs w:val="24"/>
        </w:rPr>
        <w:t>Многогранники.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 xml:space="preserve">Виды многогранников, развёртка многогранника. Призма: </w:t>
      </w:r>
      <w:r w:rsidRPr="0031597E">
        <w:rPr>
          <w:sz w:val="24"/>
          <w:szCs w:val="24"/>
          <w:lang w:val="en-US" w:bidi="en-US"/>
        </w:rPr>
        <w:t>n</w:t>
      </w:r>
      <w:r w:rsidRPr="0031597E">
        <w:rPr>
          <w:sz w:val="24"/>
          <w:szCs w:val="24"/>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31597E">
        <w:rPr>
          <w:sz w:val="24"/>
          <w:szCs w:val="24"/>
          <w:lang w:val="en-US" w:bidi="en-US"/>
        </w:rPr>
        <w:t>n</w:t>
      </w:r>
      <w:r w:rsidRPr="0031597E">
        <w:rPr>
          <w:sz w:val="24"/>
          <w:szCs w:val="24"/>
        </w:rPr>
        <w:t>-</w:t>
      </w:r>
      <w:r w:rsidRPr="0031597E">
        <w:rPr>
          <w:sz w:val="24"/>
          <w:szCs w:val="24"/>
        </w:rPr>
        <w:lastRenderedPageBreak/>
        <w:t xml:space="preserve">угольная пирамида, правильная и усечённая пирамиды. Свойства рёбер и боковых граней правильной пирамиды. Правильные </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070586" w:rsidRPr="0031597E" w:rsidRDefault="00070586" w:rsidP="00A63CEF">
      <w:pPr>
        <w:pStyle w:val="25"/>
        <w:shd w:val="clear" w:color="auto" w:fill="auto"/>
        <w:tabs>
          <w:tab w:val="left" w:pos="1882"/>
        </w:tabs>
        <w:spacing w:line="240" w:lineRule="auto"/>
        <w:ind w:firstLine="709"/>
        <w:jc w:val="both"/>
        <w:rPr>
          <w:sz w:val="24"/>
          <w:szCs w:val="24"/>
        </w:rPr>
      </w:pPr>
      <w:r w:rsidRPr="0031597E">
        <w:rPr>
          <w:sz w:val="24"/>
          <w:szCs w:val="24"/>
        </w:rPr>
        <w:t>Векторы и координаты в пространстве.</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070586" w:rsidRPr="003408BC" w:rsidRDefault="00070586" w:rsidP="00A63CEF">
      <w:pPr>
        <w:pStyle w:val="25"/>
        <w:shd w:val="clear" w:color="auto" w:fill="auto"/>
        <w:tabs>
          <w:tab w:val="left" w:pos="1882"/>
        </w:tabs>
        <w:spacing w:line="240" w:lineRule="auto"/>
        <w:ind w:firstLine="709"/>
        <w:jc w:val="both"/>
        <w:rPr>
          <w:rStyle w:val="af4"/>
          <w:sz w:val="28"/>
          <w:szCs w:val="28"/>
        </w:rPr>
      </w:pPr>
      <w:r w:rsidRPr="003408BC">
        <w:rPr>
          <w:rStyle w:val="af4"/>
          <w:sz w:val="28"/>
          <w:szCs w:val="28"/>
        </w:rPr>
        <w:t>Содержание обучения в 11 классе.</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Тела вращения.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070586" w:rsidRPr="0031597E" w:rsidRDefault="00070586" w:rsidP="00A63CEF">
      <w:pPr>
        <w:pStyle w:val="25"/>
        <w:shd w:val="clear" w:color="auto" w:fill="auto"/>
        <w:tabs>
          <w:tab w:val="left" w:pos="1878"/>
        </w:tabs>
        <w:spacing w:line="240" w:lineRule="auto"/>
        <w:ind w:firstLine="709"/>
        <w:jc w:val="both"/>
        <w:rPr>
          <w:sz w:val="24"/>
          <w:szCs w:val="24"/>
        </w:rPr>
      </w:pPr>
      <w:r w:rsidRPr="0031597E">
        <w:rPr>
          <w:sz w:val="24"/>
          <w:szCs w:val="24"/>
        </w:rPr>
        <w:t>Векторы и координаты в пространстве.</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31597E">
        <w:rPr>
          <w:sz w:val="24"/>
          <w:szCs w:val="24"/>
        </w:rPr>
        <w:softHyphen/>
        <w:t>векторный метод при решении геометрических задач.</w:t>
      </w:r>
    </w:p>
    <w:p w:rsidR="00070586" w:rsidRPr="0031597E" w:rsidRDefault="00070586" w:rsidP="00A63CEF">
      <w:pPr>
        <w:pStyle w:val="25"/>
        <w:shd w:val="clear" w:color="auto" w:fill="auto"/>
        <w:tabs>
          <w:tab w:val="left" w:pos="1878"/>
        </w:tabs>
        <w:spacing w:line="240" w:lineRule="auto"/>
        <w:ind w:firstLine="709"/>
        <w:jc w:val="both"/>
        <w:rPr>
          <w:sz w:val="24"/>
          <w:szCs w:val="24"/>
        </w:rPr>
      </w:pPr>
      <w:r w:rsidRPr="0031597E">
        <w:rPr>
          <w:sz w:val="24"/>
          <w:szCs w:val="24"/>
        </w:rPr>
        <w:t>Движения в пространстве.</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w:t>
      </w:r>
      <w:r w:rsidRPr="0031597E">
        <w:rPr>
          <w:sz w:val="24"/>
          <w:szCs w:val="24"/>
        </w:rPr>
        <w:lastRenderedPageBreak/>
        <w:t>зеркальная симметрия, поворот вокруг прямой. Преобразования подобия. Прямая и сфера Эйлера.</w:t>
      </w:r>
    </w:p>
    <w:p w:rsidR="00070586" w:rsidRPr="003408BC" w:rsidRDefault="00070586" w:rsidP="00A63CEF">
      <w:pPr>
        <w:pStyle w:val="25"/>
        <w:shd w:val="clear" w:color="auto" w:fill="auto"/>
        <w:tabs>
          <w:tab w:val="left" w:pos="1657"/>
        </w:tabs>
        <w:spacing w:line="240" w:lineRule="auto"/>
        <w:ind w:firstLine="709"/>
        <w:jc w:val="both"/>
        <w:rPr>
          <w:rStyle w:val="af4"/>
        </w:rPr>
      </w:pPr>
      <w:r w:rsidRPr="003408BC">
        <w:rPr>
          <w:rStyle w:val="af4"/>
        </w:rPr>
        <w:t>Предметные результаты по отдельным темам учебного курса «Геометрия». К концу 10 класса обучающийся научится: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основными понятиями стереометрии при решении задач и проведении математических рассуждений;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применять аксиомы стереометрии и следствия из них при решении геометрических задач;</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связанными с углами в пространстве: между прямыми в пространстве, между прямой и плоскостью;</w:t>
      </w:r>
    </w:p>
    <w:p w:rsidR="00070586" w:rsidRPr="0031597E" w:rsidRDefault="00070586" w:rsidP="00A63CEF">
      <w:pPr>
        <w:pStyle w:val="25"/>
        <w:shd w:val="clear" w:color="auto" w:fill="auto"/>
        <w:spacing w:line="240" w:lineRule="auto"/>
        <w:ind w:firstLine="709"/>
        <w:rPr>
          <w:sz w:val="24"/>
          <w:szCs w:val="24"/>
        </w:rPr>
      </w:pPr>
      <w:r w:rsidRPr="0031597E">
        <w:rPr>
          <w:sz w:val="24"/>
          <w:szCs w:val="24"/>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070586" w:rsidRPr="0031597E" w:rsidRDefault="00070586" w:rsidP="00A63CEF">
      <w:pPr>
        <w:pStyle w:val="25"/>
        <w:shd w:val="clear" w:color="auto" w:fill="auto"/>
        <w:spacing w:line="240" w:lineRule="auto"/>
        <w:ind w:firstLine="709"/>
        <w:rPr>
          <w:sz w:val="24"/>
          <w:szCs w:val="24"/>
        </w:rPr>
      </w:pPr>
      <w:r w:rsidRPr="0031597E">
        <w:rPr>
          <w:sz w:val="24"/>
          <w:szCs w:val="24"/>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вычислять площади поверхностей многогранников (призма, пирамида), геометрических тел с применением формул;</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070586" w:rsidRPr="0031597E" w:rsidRDefault="003408BC" w:rsidP="003408BC">
      <w:pPr>
        <w:pStyle w:val="25"/>
        <w:shd w:val="clear" w:color="auto" w:fill="auto"/>
        <w:tabs>
          <w:tab w:val="left" w:pos="2232"/>
          <w:tab w:val="left" w:pos="4099"/>
          <w:tab w:val="left" w:pos="5904"/>
        </w:tabs>
        <w:spacing w:line="240" w:lineRule="auto"/>
        <w:ind w:firstLine="709"/>
        <w:jc w:val="both"/>
        <w:rPr>
          <w:sz w:val="24"/>
          <w:szCs w:val="24"/>
        </w:rPr>
      </w:pPr>
      <w:r>
        <w:rPr>
          <w:sz w:val="24"/>
          <w:szCs w:val="24"/>
        </w:rPr>
        <w:t xml:space="preserve">свободно оперировать понятиями, соответствующими векторам </w:t>
      </w:r>
      <w:r w:rsidR="00070586" w:rsidRPr="0031597E">
        <w:rPr>
          <w:sz w:val="24"/>
          <w:szCs w:val="24"/>
        </w:rPr>
        <w:t>и координатам в пространстве;</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выполнять действия над векторами;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070586" w:rsidRPr="0031597E" w:rsidRDefault="003408BC" w:rsidP="003408BC">
      <w:pPr>
        <w:pStyle w:val="25"/>
        <w:shd w:val="clear" w:color="auto" w:fill="auto"/>
        <w:tabs>
          <w:tab w:val="left" w:pos="2232"/>
          <w:tab w:val="left" w:pos="4099"/>
          <w:tab w:val="left" w:pos="8309"/>
        </w:tabs>
        <w:spacing w:line="240" w:lineRule="auto"/>
        <w:ind w:firstLine="709"/>
        <w:jc w:val="both"/>
        <w:rPr>
          <w:sz w:val="24"/>
          <w:szCs w:val="24"/>
        </w:rPr>
      </w:pPr>
      <w:r>
        <w:rPr>
          <w:sz w:val="24"/>
          <w:szCs w:val="24"/>
        </w:rPr>
        <w:t xml:space="preserve">применять </w:t>
      </w:r>
      <w:r w:rsidR="00070586" w:rsidRPr="0031597E">
        <w:rPr>
          <w:sz w:val="24"/>
          <w:szCs w:val="24"/>
        </w:rPr>
        <w:t>пр</w:t>
      </w:r>
      <w:r>
        <w:rPr>
          <w:sz w:val="24"/>
          <w:szCs w:val="24"/>
        </w:rPr>
        <w:t>остейшие программные средства и электронно-</w:t>
      </w:r>
      <w:r w:rsidR="00070586" w:rsidRPr="0031597E">
        <w:rPr>
          <w:sz w:val="24"/>
          <w:szCs w:val="24"/>
        </w:rPr>
        <w:t>коммуникационные системы при решении стереометрических задач;</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иметь представления об основных этапах развития геометрии как составной части фундамента развития технологий.</w:t>
      </w:r>
    </w:p>
    <w:p w:rsidR="00070586" w:rsidRPr="003408BC" w:rsidRDefault="00070586" w:rsidP="00A63CEF">
      <w:pPr>
        <w:pStyle w:val="25"/>
        <w:shd w:val="clear" w:color="auto" w:fill="auto"/>
        <w:tabs>
          <w:tab w:val="left" w:pos="1667"/>
        </w:tabs>
        <w:spacing w:line="240" w:lineRule="auto"/>
        <w:ind w:firstLine="709"/>
        <w:jc w:val="both"/>
        <w:rPr>
          <w:rStyle w:val="af4"/>
        </w:rPr>
      </w:pPr>
      <w:r w:rsidRPr="003408BC">
        <w:rPr>
          <w:rStyle w:val="af4"/>
        </w:rPr>
        <w:t>Предметные результаты по отдельным темам учебного курса «Геометрия». К концу 11 класса обучающийся научится: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оперировать понятиями, связанными с телами вращения: цилиндром, конусом, сферой и шаром;</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распознавать тела вращения (цилиндр, конус, сфера и шар) и объяснять способы получения тел вращения;</w:t>
      </w:r>
    </w:p>
    <w:p w:rsidR="00070586" w:rsidRPr="0031597E" w:rsidRDefault="00070586" w:rsidP="00A63CEF">
      <w:pPr>
        <w:pStyle w:val="25"/>
        <w:shd w:val="clear" w:color="auto" w:fill="auto"/>
        <w:spacing w:line="240" w:lineRule="auto"/>
        <w:ind w:firstLine="709"/>
        <w:rPr>
          <w:sz w:val="24"/>
          <w:szCs w:val="24"/>
        </w:rPr>
      </w:pPr>
      <w:r w:rsidRPr="0031597E">
        <w:rPr>
          <w:sz w:val="24"/>
          <w:szCs w:val="24"/>
        </w:rPr>
        <w:t xml:space="preserve">классифицировать взаимное расположение сферы и плоскости; вычислять </w:t>
      </w:r>
      <w:r w:rsidRPr="0031597E">
        <w:rPr>
          <w:sz w:val="24"/>
          <w:szCs w:val="24"/>
        </w:rPr>
        <w:lastRenderedPageBreak/>
        <w:t>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вычислять соотношения между площадями поверхностей и объёмами подобных тел;</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понятием вектор в пространстве;</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выполнять операции над векторами;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задавать плоскость уравнением в декартовой системе координат;</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связанными с движением в пространстве, знать свойства движений;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использовать методы построения сечений: метод следов, метод внутреннего проектирования, метод переноса секущей плоскости;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доказывать геометрические утверждения;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решать задачи на доказательство математических отношений и нахождение геометрических величин;</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применять программные средства и электронно-коммуникационные системы при решении стереометрических задач;</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70586" w:rsidRDefault="00070586" w:rsidP="003408BC">
      <w:pPr>
        <w:pStyle w:val="25"/>
        <w:shd w:val="clear" w:color="auto" w:fill="auto"/>
        <w:spacing w:line="240" w:lineRule="auto"/>
        <w:ind w:firstLine="709"/>
        <w:jc w:val="both"/>
        <w:rPr>
          <w:sz w:val="24"/>
          <w:szCs w:val="24"/>
        </w:rPr>
      </w:pPr>
      <w:r w:rsidRPr="0031597E">
        <w:rPr>
          <w:sz w:val="24"/>
          <w:szCs w:val="24"/>
        </w:rPr>
        <w:t>иметь представления об основных этапах р</w:t>
      </w:r>
      <w:r w:rsidR="003408BC">
        <w:rPr>
          <w:sz w:val="24"/>
          <w:szCs w:val="24"/>
        </w:rPr>
        <w:t xml:space="preserve">азвития геометрии как составной </w:t>
      </w:r>
      <w:r w:rsidRPr="0031597E">
        <w:rPr>
          <w:sz w:val="24"/>
          <w:szCs w:val="24"/>
        </w:rPr>
        <w:t>части фундамента развития технологий.</w:t>
      </w:r>
    </w:p>
    <w:p w:rsidR="003408BC" w:rsidRPr="0031597E" w:rsidRDefault="003408BC" w:rsidP="003408BC">
      <w:pPr>
        <w:pStyle w:val="25"/>
        <w:shd w:val="clear" w:color="auto" w:fill="auto"/>
        <w:spacing w:line="240" w:lineRule="auto"/>
        <w:ind w:firstLine="709"/>
        <w:jc w:val="both"/>
        <w:rPr>
          <w:sz w:val="24"/>
          <w:szCs w:val="24"/>
        </w:rPr>
      </w:pPr>
    </w:p>
    <w:p w:rsidR="00070586" w:rsidRPr="003408BC" w:rsidRDefault="004E1F9F" w:rsidP="00A63CEF">
      <w:pPr>
        <w:pStyle w:val="25"/>
        <w:shd w:val="clear" w:color="auto" w:fill="auto"/>
        <w:spacing w:line="240" w:lineRule="auto"/>
        <w:ind w:firstLine="709"/>
        <w:jc w:val="both"/>
        <w:rPr>
          <w:rStyle w:val="af4"/>
          <w:sz w:val="28"/>
          <w:szCs w:val="28"/>
        </w:rPr>
      </w:pPr>
      <w:r>
        <w:rPr>
          <w:rStyle w:val="af4"/>
          <w:sz w:val="28"/>
          <w:szCs w:val="28"/>
        </w:rPr>
        <w:t>2.1.4</w:t>
      </w:r>
      <w:r w:rsidR="003408BC" w:rsidRPr="003408BC">
        <w:rPr>
          <w:rStyle w:val="af4"/>
          <w:sz w:val="28"/>
          <w:szCs w:val="28"/>
        </w:rPr>
        <w:t>. Р</w:t>
      </w:r>
      <w:r w:rsidR="00070586" w:rsidRPr="003408BC">
        <w:rPr>
          <w:rStyle w:val="af4"/>
          <w:sz w:val="28"/>
          <w:szCs w:val="28"/>
        </w:rPr>
        <w:t>абочая программа учебного к</w:t>
      </w:r>
      <w:r w:rsidR="003408BC">
        <w:rPr>
          <w:rStyle w:val="af4"/>
          <w:sz w:val="28"/>
          <w:szCs w:val="28"/>
        </w:rPr>
        <w:t>урса «Вероятность и статистика»</w:t>
      </w:r>
    </w:p>
    <w:p w:rsidR="00070586" w:rsidRPr="003408BC" w:rsidRDefault="003408BC" w:rsidP="003408BC">
      <w:pPr>
        <w:pStyle w:val="25"/>
        <w:shd w:val="clear" w:color="auto" w:fill="auto"/>
        <w:tabs>
          <w:tab w:val="left" w:pos="1706"/>
        </w:tabs>
        <w:spacing w:line="240" w:lineRule="auto"/>
        <w:ind w:firstLine="709"/>
        <w:jc w:val="center"/>
        <w:rPr>
          <w:rStyle w:val="af4"/>
          <w:sz w:val="28"/>
          <w:szCs w:val="28"/>
        </w:rPr>
      </w:pPr>
      <w:r>
        <w:rPr>
          <w:rStyle w:val="af4"/>
          <w:sz w:val="28"/>
          <w:szCs w:val="28"/>
        </w:rPr>
        <w:t>Пояснительная записка</w:t>
      </w:r>
    </w:p>
    <w:p w:rsidR="00070586" w:rsidRPr="0031597E" w:rsidRDefault="00070586" w:rsidP="00A63CEF">
      <w:pPr>
        <w:pStyle w:val="25"/>
        <w:shd w:val="clear" w:color="auto" w:fill="auto"/>
        <w:tabs>
          <w:tab w:val="left" w:pos="1873"/>
        </w:tabs>
        <w:spacing w:line="240" w:lineRule="auto"/>
        <w:ind w:firstLine="709"/>
        <w:jc w:val="both"/>
        <w:rPr>
          <w:sz w:val="24"/>
          <w:szCs w:val="24"/>
        </w:rPr>
      </w:pPr>
      <w:r w:rsidRPr="0031597E">
        <w:rPr>
          <w:sz w:val="24"/>
          <w:szCs w:val="24"/>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w:t>
      </w:r>
      <w:r w:rsidRPr="0031597E">
        <w:rPr>
          <w:sz w:val="24"/>
          <w:szCs w:val="24"/>
        </w:rPr>
        <w:lastRenderedPageBreak/>
        <w:t>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070586" w:rsidRPr="0031597E" w:rsidRDefault="00070586" w:rsidP="00A63CEF">
      <w:pPr>
        <w:pStyle w:val="25"/>
        <w:shd w:val="clear" w:color="auto" w:fill="auto"/>
        <w:tabs>
          <w:tab w:val="left" w:pos="1868"/>
        </w:tabs>
        <w:spacing w:line="240" w:lineRule="auto"/>
        <w:ind w:firstLine="709"/>
        <w:jc w:val="both"/>
        <w:rPr>
          <w:sz w:val="24"/>
          <w:szCs w:val="24"/>
        </w:rPr>
      </w:pPr>
      <w:r w:rsidRPr="0031597E">
        <w:rPr>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070586" w:rsidRPr="0031597E" w:rsidRDefault="00070586" w:rsidP="003408BC">
      <w:pPr>
        <w:pStyle w:val="25"/>
        <w:shd w:val="clear" w:color="auto" w:fill="auto"/>
        <w:tabs>
          <w:tab w:val="left" w:pos="1863"/>
        </w:tabs>
        <w:spacing w:line="240" w:lineRule="auto"/>
        <w:ind w:firstLine="709"/>
        <w:jc w:val="both"/>
        <w:rPr>
          <w:sz w:val="24"/>
          <w:szCs w:val="24"/>
        </w:rPr>
      </w:pPr>
      <w:r w:rsidRPr="0031597E">
        <w:rPr>
          <w:sz w:val="24"/>
          <w:szCs w:val="24"/>
        </w:rPr>
        <w:t>В соответствии с указанными целями в структуре учебного курса «Вероятность и статистика» на углублённом уровне выделены основ</w:t>
      </w:r>
      <w:r w:rsidR="003408BC">
        <w:rPr>
          <w:sz w:val="24"/>
          <w:szCs w:val="24"/>
        </w:rPr>
        <w:t xml:space="preserve">ные содержательные линии: </w:t>
      </w:r>
      <w:r w:rsidRPr="0031597E">
        <w:rPr>
          <w:sz w:val="24"/>
          <w:szCs w:val="24"/>
        </w:rPr>
        <w:t>«С</w:t>
      </w:r>
      <w:r w:rsidR="003408BC">
        <w:rPr>
          <w:sz w:val="24"/>
          <w:szCs w:val="24"/>
        </w:rPr>
        <w:t xml:space="preserve">лучайные события и вероятности» </w:t>
      </w:r>
      <w:r w:rsidRPr="0031597E">
        <w:rPr>
          <w:sz w:val="24"/>
          <w:szCs w:val="24"/>
        </w:rPr>
        <w:t>и «Случайные величины и закон больших чисел».</w:t>
      </w:r>
    </w:p>
    <w:p w:rsidR="00070586" w:rsidRPr="0031597E" w:rsidRDefault="00070586" w:rsidP="00A63CEF">
      <w:pPr>
        <w:pStyle w:val="25"/>
        <w:shd w:val="clear" w:color="auto" w:fill="auto"/>
        <w:tabs>
          <w:tab w:val="left" w:pos="1868"/>
        </w:tabs>
        <w:spacing w:line="240" w:lineRule="auto"/>
        <w:ind w:firstLine="709"/>
        <w:jc w:val="both"/>
        <w:rPr>
          <w:sz w:val="24"/>
          <w:szCs w:val="24"/>
        </w:rPr>
      </w:pPr>
      <w:r w:rsidRPr="0031597E">
        <w:rPr>
          <w:sz w:val="24"/>
          <w:szCs w:val="24"/>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070586" w:rsidRPr="0031597E" w:rsidRDefault="00070586" w:rsidP="00A63CEF">
      <w:pPr>
        <w:pStyle w:val="25"/>
        <w:shd w:val="clear" w:color="auto" w:fill="auto"/>
        <w:tabs>
          <w:tab w:val="left" w:pos="1868"/>
        </w:tabs>
        <w:spacing w:line="240" w:lineRule="auto"/>
        <w:ind w:firstLine="709"/>
        <w:jc w:val="both"/>
        <w:rPr>
          <w:sz w:val="24"/>
          <w:szCs w:val="24"/>
        </w:rPr>
      </w:pPr>
      <w:r w:rsidRPr="0031597E">
        <w:rPr>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070586" w:rsidRPr="0031597E" w:rsidRDefault="00070586" w:rsidP="00A63CEF">
      <w:pPr>
        <w:pStyle w:val="25"/>
        <w:shd w:val="clear" w:color="auto" w:fill="auto"/>
        <w:tabs>
          <w:tab w:val="left" w:pos="1868"/>
        </w:tabs>
        <w:spacing w:line="240" w:lineRule="auto"/>
        <w:ind w:firstLine="709"/>
        <w:jc w:val="both"/>
        <w:rPr>
          <w:sz w:val="24"/>
          <w:szCs w:val="24"/>
        </w:rPr>
      </w:pPr>
      <w:r w:rsidRPr="0031597E">
        <w:rPr>
          <w:sz w:val="24"/>
          <w:szCs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070586" w:rsidRPr="0031597E" w:rsidRDefault="00070586" w:rsidP="00A63CEF">
      <w:pPr>
        <w:pStyle w:val="25"/>
        <w:shd w:val="clear" w:color="auto" w:fill="auto"/>
        <w:tabs>
          <w:tab w:val="left" w:pos="1868"/>
        </w:tabs>
        <w:spacing w:line="240" w:lineRule="auto"/>
        <w:ind w:firstLine="709"/>
        <w:jc w:val="both"/>
        <w:rPr>
          <w:sz w:val="24"/>
          <w:szCs w:val="24"/>
        </w:rPr>
      </w:pPr>
      <w:r w:rsidRPr="0031597E">
        <w:rPr>
          <w:sz w:val="24"/>
          <w:szCs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070586" w:rsidRDefault="00070586" w:rsidP="00A63CEF">
      <w:pPr>
        <w:pStyle w:val="25"/>
        <w:shd w:val="clear" w:color="auto" w:fill="auto"/>
        <w:tabs>
          <w:tab w:val="left" w:pos="1873"/>
        </w:tabs>
        <w:spacing w:line="240" w:lineRule="auto"/>
        <w:ind w:firstLine="709"/>
        <w:jc w:val="both"/>
        <w:rPr>
          <w:sz w:val="24"/>
          <w:szCs w:val="24"/>
        </w:rPr>
      </w:pPr>
      <w:r w:rsidRPr="0031597E">
        <w:rPr>
          <w:sz w:val="24"/>
          <w:szCs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3408BC" w:rsidRPr="003408BC" w:rsidRDefault="003408BC" w:rsidP="003408BC">
      <w:pPr>
        <w:pStyle w:val="25"/>
        <w:shd w:val="clear" w:color="auto" w:fill="auto"/>
        <w:tabs>
          <w:tab w:val="left" w:pos="1868"/>
        </w:tabs>
        <w:spacing w:line="240" w:lineRule="auto"/>
        <w:ind w:firstLine="709"/>
        <w:jc w:val="center"/>
        <w:rPr>
          <w:rStyle w:val="af4"/>
        </w:rPr>
      </w:pPr>
      <w:r w:rsidRPr="003408BC">
        <w:rPr>
          <w:rStyle w:val="af4"/>
        </w:rPr>
        <w:t>Место курса «Вероятность и статистика» в учебном плане</w:t>
      </w:r>
    </w:p>
    <w:p w:rsidR="00070586" w:rsidRPr="0031597E" w:rsidRDefault="00070586" w:rsidP="003408BC">
      <w:pPr>
        <w:pStyle w:val="25"/>
        <w:shd w:val="clear" w:color="auto" w:fill="auto"/>
        <w:tabs>
          <w:tab w:val="left" w:pos="1868"/>
        </w:tabs>
        <w:spacing w:line="240" w:lineRule="auto"/>
        <w:ind w:firstLine="709"/>
        <w:jc w:val="both"/>
        <w:rPr>
          <w:sz w:val="24"/>
          <w:szCs w:val="24"/>
        </w:rPr>
      </w:pPr>
      <w:r w:rsidRPr="0031597E">
        <w:rPr>
          <w:sz w:val="24"/>
          <w:szCs w:val="24"/>
        </w:rPr>
        <w:t>Об</w:t>
      </w:r>
      <w:r w:rsidR="003408BC">
        <w:rPr>
          <w:sz w:val="24"/>
          <w:szCs w:val="24"/>
        </w:rPr>
        <w:t xml:space="preserve">щее число часов </w:t>
      </w:r>
      <w:r w:rsidRPr="0031597E">
        <w:rPr>
          <w:sz w:val="24"/>
          <w:szCs w:val="24"/>
        </w:rPr>
        <w:t>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070586" w:rsidRPr="003408BC" w:rsidRDefault="00070586" w:rsidP="00A63CEF">
      <w:pPr>
        <w:pStyle w:val="25"/>
        <w:shd w:val="clear" w:color="auto" w:fill="auto"/>
        <w:tabs>
          <w:tab w:val="left" w:pos="1691"/>
        </w:tabs>
        <w:spacing w:line="240" w:lineRule="auto"/>
        <w:ind w:firstLine="709"/>
        <w:jc w:val="both"/>
        <w:rPr>
          <w:rStyle w:val="af4"/>
        </w:rPr>
      </w:pPr>
      <w:r w:rsidRPr="003408BC">
        <w:rPr>
          <w:rStyle w:val="af4"/>
        </w:rPr>
        <w:t>Содержание обучения в 10 классе.</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Граф, связный граф, пути в графе: циклы и цепи. Степень (валентность)</w:t>
      </w:r>
    </w:p>
    <w:p w:rsidR="00070586" w:rsidRPr="0031597E" w:rsidRDefault="00070586" w:rsidP="00A63CEF">
      <w:pPr>
        <w:pStyle w:val="25"/>
        <w:shd w:val="clear" w:color="auto" w:fill="auto"/>
        <w:spacing w:line="240" w:lineRule="auto"/>
        <w:ind w:firstLine="709"/>
        <w:rPr>
          <w:sz w:val="24"/>
          <w:szCs w:val="24"/>
        </w:rPr>
      </w:pPr>
      <w:r w:rsidRPr="0031597E">
        <w:rPr>
          <w:sz w:val="24"/>
          <w:szCs w:val="24"/>
        </w:rPr>
        <w:lastRenderedPageBreak/>
        <w:t>вершины. Графы на плоскости. Деревья.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Операции над событиями: пересечение, объединение, противоположные события. Диаграммы Эйлера. Формула сложения вероятностей.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Серия независимых испытаний Бернулли. Случайный выбор из конечной совокупности.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070586" w:rsidRPr="003408BC" w:rsidRDefault="00070586" w:rsidP="00A63CEF">
      <w:pPr>
        <w:pStyle w:val="25"/>
        <w:shd w:val="clear" w:color="auto" w:fill="auto"/>
        <w:tabs>
          <w:tab w:val="left" w:pos="1676"/>
        </w:tabs>
        <w:spacing w:line="240" w:lineRule="auto"/>
        <w:ind w:firstLine="709"/>
        <w:jc w:val="both"/>
        <w:rPr>
          <w:rStyle w:val="af4"/>
        </w:rPr>
      </w:pPr>
      <w:r w:rsidRPr="003408BC">
        <w:rPr>
          <w:rStyle w:val="af4"/>
        </w:rPr>
        <w:t>Содержание обучения в 11 классе.</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Совместное распределение двух случайных величин. Независимые случайные величины.</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070586" w:rsidRPr="0031597E" w:rsidRDefault="00070586" w:rsidP="00440B31">
      <w:pPr>
        <w:pStyle w:val="25"/>
        <w:shd w:val="clear" w:color="auto" w:fill="auto"/>
        <w:spacing w:line="240" w:lineRule="auto"/>
        <w:ind w:firstLine="709"/>
        <w:jc w:val="both"/>
        <w:rPr>
          <w:sz w:val="24"/>
          <w:szCs w:val="24"/>
        </w:rPr>
      </w:pPr>
      <w:r w:rsidRPr="0031597E">
        <w:rPr>
          <w:sz w:val="24"/>
          <w:szCs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w:t>
      </w:r>
      <w:r w:rsidR="00440B31">
        <w:rPr>
          <w:sz w:val="24"/>
          <w:szCs w:val="24"/>
        </w:rPr>
        <w:t xml:space="preserve">персия и стандартное отклонение </w:t>
      </w:r>
      <w:r w:rsidRPr="0031597E">
        <w:rPr>
          <w:sz w:val="24"/>
          <w:szCs w:val="24"/>
        </w:rPr>
        <w:t>геометрического распределения.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Последовательность одиночных независимых событий. Задачи, приводящие к распределению Пуассона.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070586" w:rsidRPr="00440B31" w:rsidRDefault="00070586" w:rsidP="00A63CEF">
      <w:pPr>
        <w:pStyle w:val="25"/>
        <w:shd w:val="clear" w:color="auto" w:fill="auto"/>
        <w:tabs>
          <w:tab w:val="left" w:pos="1662"/>
        </w:tabs>
        <w:spacing w:line="240" w:lineRule="auto"/>
        <w:ind w:firstLine="709"/>
        <w:jc w:val="both"/>
        <w:rPr>
          <w:rStyle w:val="af4"/>
        </w:rPr>
      </w:pPr>
      <w:r w:rsidRPr="00440B31">
        <w:rPr>
          <w:rStyle w:val="af4"/>
        </w:rPr>
        <w:t>Предметные результаты по отдельным темам учебного курса «Вероятность и статистика». К концу 10 класса обучающийся научится: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lastRenderedPageBreak/>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070586" w:rsidRPr="00440B31" w:rsidRDefault="00070586" w:rsidP="00A63CEF">
      <w:pPr>
        <w:pStyle w:val="25"/>
        <w:shd w:val="clear" w:color="auto" w:fill="auto"/>
        <w:tabs>
          <w:tab w:val="left" w:pos="1657"/>
        </w:tabs>
        <w:spacing w:line="240" w:lineRule="auto"/>
        <w:ind w:firstLine="709"/>
        <w:jc w:val="both"/>
        <w:rPr>
          <w:rStyle w:val="af4"/>
        </w:rPr>
      </w:pPr>
      <w:r w:rsidRPr="00440B31">
        <w:rPr>
          <w:rStyle w:val="af4"/>
        </w:rPr>
        <w:t>Предметные результаты по отдельным темам учебного курса «Вероятность и статистика». К концу 11 класса обучающийся научится:</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070586" w:rsidRPr="0031597E" w:rsidRDefault="00070586" w:rsidP="00A63CEF">
      <w:pPr>
        <w:pStyle w:val="25"/>
        <w:shd w:val="clear" w:color="auto" w:fill="auto"/>
        <w:spacing w:line="240" w:lineRule="auto"/>
        <w:ind w:firstLine="709"/>
        <w:jc w:val="both"/>
        <w:rPr>
          <w:sz w:val="24"/>
          <w:szCs w:val="24"/>
        </w:rPr>
      </w:pPr>
      <w:r w:rsidRPr="0031597E">
        <w:rPr>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070586" w:rsidRDefault="00070586" w:rsidP="00A63CEF">
      <w:pPr>
        <w:pStyle w:val="25"/>
        <w:shd w:val="clear" w:color="auto" w:fill="auto"/>
        <w:spacing w:line="240" w:lineRule="auto"/>
        <w:ind w:firstLine="709"/>
        <w:jc w:val="both"/>
        <w:rPr>
          <w:sz w:val="24"/>
          <w:szCs w:val="24"/>
        </w:rPr>
      </w:pPr>
      <w:r w:rsidRPr="0031597E">
        <w:rPr>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4E1F9F" w:rsidRPr="0031597E" w:rsidRDefault="004E1F9F" w:rsidP="00A63CEF">
      <w:pPr>
        <w:pStyle w:val="25"/>
        <w:shd w:val="clear" w:color="auto" w:fill="auto"/>
        <w:spacing w:line="240" w:lineRule="auto"/>
        <w:ind w:firstLine="709"/>
        <w:jc w:val="both"/>
        <w:rPr>
          <w:sz w:val="24"/>
          <w:szCs w:val="24"/>
        </w:rPr>
      </w:pPr>
    </w:p>
    <w:p w:rsidR="008C31BE" w:rsidRDefault="004E1F9F" w:rsidP="008C31B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2.1.5</w:t>
      </w:r>
      <w:r w:rsidR="008C31BE">
        <w:rPr>
          <w:rFonts w:ascii="Times New Roman" w:hAnsi="Times New Roman" w:cs="Times New Roman"/>
          <w:b/>
          <w:sz w:val="24"/>
          <w:szCs w:val="24"/>
        </w:rPr>
        <w:t>. ИНФОРМАТИКА</w:t>
      </w:r>
    </w:p>
    <w:p w:rsidR="008C31BE" w:rsidRDefault="008C31BE" w:rsidP="004A6CFB">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4A6CFB" w:rsidRPr="004A6CFB" w:rsidRDefault="004A6CFB" w:rsidP="004A6CFB">
      <w:pPr>
        <w:pStyle w:val="25"/>
        <w:shd w:val="clear" w:color="auto" w:fill="auto"/>
        <w:tabs>
          <w:tab w:val="left" w:pos="1666"/>
        </w:tabs>
        <w:spacing w:line="240" w:lineRule="auto"/>
        <w:ind w:firstLine="709"/>
        <w:jc w:val="both"/>
        <w:rPr>
          <w:sz w:val="24"/>
          <w:szCs w:val="24"/>
        </w:rPr>
      </w:pPr>
      <w:r w:rsidRPr="004A6CFB">
        <w:rPr>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4A6CFB" w:rsidRDefault="004A6CFB" w:rsidP="004A6CFB">
      <w:pPr>
        <w:pStyle w:val="25"/>
        <w:shd w:val="clear" w:color="auto" w:fill="auto"/>
        <w:tabs>
          <w:tab w:val="left" w:pos="1666"/>
        </w:tabs>
        <w:spacing w:line="240" w:lineRule="auto"/>
        <w:ind w:firstLine="709"/>
        <w:jc w:val="both"/>
        <w:rPr>
          <w:sz w:val="24"/>
          <w:szCs w:val="24"/>
        </w:rPr>
      </w:pPr>
      <w:r w:rsidRPr="004A6CFB">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203B6B" w:rsidRPr="00203B6B" w:rsidRDefault="00203B6B" w:rsidP="004A6CFB">
      <w:pPr>
        <w:pStyle w:val="25"/>
        <w:shd w:val="clear" w:color="auto" w:fill="auto"/>
        <w:tabs>
          <w:tab w:val="left" w:pos="1666"/>
        </w:tabs>
        <w:spacing w:line="240" w:lineRule="auto"/>
        <w:ind w:firstLine="709"/>
        <w:jc w:val="both"/>
        <w:rPr>
          <w:b/>
          <w:sz w:val="24"/>
          <w:szCs w:val="24"/>
        </w:rPr>
      </w:pPr>
      <w:r w:rsidRPr="00203B6B">
        <w:rPr>
          <w:b/>
          <w:sz w:val="24"/>
          <w:szCs w:val="24"/>
        </w:rPr>
        <w:t>ОБЩАЯ ХАРАКТЕРИСТИКА УЧЕБНОГО ПРЕДМЕТА «ИНФОРМАТИКА»</w:t>
      </w:r>
    </w:p>
    <w:p w:rsidR="004A6CFB" w:rsidRPr="004A6CFB" w:rsidRDefault="004A6CFB" w:rsidP="004A6CFB">
      <w:pPr>
        <w:pStyle w:val="25"/>
        <w:shd w:val="clear" w:color="auto" w:fill="auto"/>
        <w:tabs>
          <w:tab w:val="left" w:pos="1686"/>
        </w:tabs>
        <w:spacing w:line="240" w:lineRule="auto"/>
        <w:ind w:firstLine="709"/>
        <w:jc w:val="both"/>
        <w:rPr>
          <w:sz w:val="24"/>
          <w:szCs w:val="24"/>
        </w:rPr>
      </w:pPr>
      <w:r w:rsidRPr="004A6CFB">
        <w:rPr>
          <w:sz w:val="24"/>
          <w:szCs w:val="24"/>
        </w:rPr>
        <w:t>Информатика на уровне среднего общего образовании отражает:</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lastRenderedPageBreak/>
        <w:t>сущность информатики как научной дисциплины, изучающей закономерности</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протекания и возможности автоматизации информационных процессов в различных системах;</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основные области применения информатики, прежде всего информационные технологии, управление и социальную сферу;</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междисциплинарный характер информатики и информационной деятельности.</w:t>
      </w:r>
    </w:p>
    <w:p w:rsidR="004A6CFB" w:rsidRPr="004A6CFB" w:rsidRDefault="004A6CFB" w:rsidP="004A6CFB">
      <w:pPr>
        <w:pStyle w:val="25"/>
        <w:shd w:val="clear" w:color="auto" w:fill="auto"/>
        <w:tabs>
          <w:tab w:val="left" w:pos="1671"/>
        </w:tabs>
        <w:spacing w:line="240" w:lineRule="auto"/>
        <w:ind w:firstLine="709"/>
        <w:jc w:val="both"/>
        <w:rPr>
          <w:sz w:val="24"/>
          <w:szCs w:val="24"/>
        </w:rPr>
      </w:pPr>
      <w:r w:rsidRPr="004A6CFB">
        <w:rPr>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4A6CFB" w:rsidRPr="004A6CFB" w:rsidRDefault="004A6CFB" w:rsidP="004A6CFB">
      <w:pPr>
        <w:pStyle w:val="25"/>
        <w:shd w:val="clear" w:color="auto" w:fill="auto"/>
        <w:tabs>
          <w:tab w:val="left" w:pos="1666"/>
        </w:tabs>
        <w:spacing w:line="240" w:lineRule="auto"/>
        <w:ind w:firstLine="709"/>
        <w:jc w:val="both"/>
        <w:rPr>
          <w:sz w:val="24"/>
          <w:szCs w:val="24"/>
        </w:rPr>
      </w:pPr>
      <w:r w:rsidRPr="004A6CFB">
        <w:rPr>
          <w:sz w:val="24"/>
          <w:szCs w:val="24"/>
        </w:rPr>
        <w:t>В содержании учебного предмета «Информатика» выделяются четыре тематических раздела.</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4A6CFB" w:rsidRPr="004A6CFB" w:rsidRDefault="004A6CFB" w:rsidP="00203B6B">
      <w:pPr>
        <w:pStyle w:val="25"/>
        <w:shd w:val="clear" w:color="auto" w:fill="auto"/>
        <w:spacing w:line="240" w:lineRule="auto"/>
        <w:ind w:firstLine="709"/>
        <w:jc w:val="both"/>
        <w:rPr>
          <w:sz w:val="24"/>
          <w:szCs w:val="24"/>
        </w:rPr>
      </w:pPr>
      <w:r w:rsidRPr="004A6CFB">
        <w:rPr>
          <w:sz w:val="24"/>
          <w:szCs w:val="24"/>
        </w:rPr>
        <w:t>Раздел «Алгоритмы и программирование» направлен на развитие алгоритмического мышления, разработку алгоритмов, формирование навыков</w:t>
      </w:r>
      <w:r w:rsidR="00203B6B">
        <w:rPr>
          <w:sz w:val="24"/>
          <w:szCs w:val="24"/>
        </w:rPr>
        <w:t xml:space="preserve"> </w:t>
      </w:r>
      <w:r w:rsidRPr="004A6CFB">
        <w:rPr>
          <w:sz w:val="24"/>
          <w:szCs w:val="24"/>
        </w:rPr>
        <w:t>реализации программ на выбранном языке программирования высокого уровня.</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4A6CFB" w:rsidRPr="004A6CFB" w:rsidRDefault="004A6CFB" w:rsidP="004A6CFB">
      <w:pPr>
        <w:pStyle w:val="25"/>
        <w:shd w:val="clear" w:color="auto" w:fill="auto"/>
        <w:tabs>
          <w:tab w:val="left" w:pos="1671"/>
        </w:tabs>
        <w:spacing w:line="240" w:lineRule="auto"/>
        <w:ind w:right="780" w:firstLine="709"/>
        <w:jc w:val="both"/>
        <w:rPr>
          <w:sz w:val="24"/>
          <w:szCs w:val="24"/>
        </w:rPr>
      </w:pPr>
      <w:r w:rsidRPr="004A6CFB">
        <w:rPr>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понимание предмета, ключевых вопросов и основных составляющих элементов изучаемой предметной области;</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умение решать типовые практические задачи, характерные для использования методов и инструментария данной предметной области;</w:t>
      </w:r>
    </w:p>
    <w:p w:rsidR="004A6CFB" w:rsidRDefault="004A6CFB" w:rsidP="004A6CFB">
      <w:pPr>
        <w:pStyle w:val="25"/>
        <w:shd w:val="clear" w:color="auto" w:fill="auto"/>
        <w:spacing w:line="240" w:lineRule="auto"/>
        <w:ind w:right="780" w:firstLine="709"/>
        <w:jc w:val="both"/>
        <w:rPr>
          <w:sz w:val="24"/>
          <w:szCs w:val="24"/>
        </w:rPr>
      </w:pPr>
      <w:r w:rsidRPr="004A6CFB">
        <w:rPr>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203B6B" w:rsidRPr="00203B6B" w:rsidRDefault="00203B6B" w:rsidP="00203B6B">
      <w:pPr>
        <w:pStyle w:val="af7"/>
        <w:contextualSpacing/>
        <w:jc w:val="center"/>
        <w:rPr>
          <w:rFonts w:ascii="Times New Roman" w:hAnsi="Times New Roman" w:cs="Times New Roman"/>
          <w:color w:val="auto"/>
          <w:sz w:val="24"/>
          <w:szCs w:val="24"/>
        </w:rPr>
      </w:pPr>
      <w:r w:rsidRPr="009106AD">
        <w:rPr>
          <w:rFonts w:ascii="Times New Roman" w:hAnsi="Times New Roman" w:cs="Times New Roman"/>
          <w:color w:val="auto"/>
          <w:sz w:val="24"/>
          <w:szCs w:val="24"/>
        </w:rPr>
        <w:t>ЦЕЛИ УЧЕБНОГО ПРЕДМЕТА</w:t>
      </w:r>
      <w:r>
        <w:rPr>
          <w:rFonts w:ascii="Times New Roman" w:hAnsi="Times New Roman" w:cs="Times New Roman"/>
          <w:color w:val="auto"/>
          <w:sz w:val="24"/>
          <w:szCs w:val="24"/>
        </w:rPr>
        <w:t xml:space="preserve"> «ИНФОРМАТИКА»</w:t>
      </w:r>
    </w:p>
    <w:p w:rsidR="004A6CFB" w:rsidRPr="004A6CFB" w:rsidRDefault="004A6CFB" w:rsidP="004A6CFB">
      <w:pPr>
        <w:pStyle w:val="25"/>
        <w:shd w:val="clear" w:color="auto" w:fill="auto"/>
        <w:tabs>
          <w:tab w:val="left" w:pos="1671"/>
        </w:tabs>
        <w:spacing w:line="240" w:lineRule="auto"/>
        <w:ind w:right="780" w:firstLine="709"/>
        <w:jc w:val="both"/>
        <w:rPr>
          <w:sz w:val="24"/>
          <w:szCs w:val="24"/>
        </w:rPr>
      </w:pPr>
      <w:r w:rsidRPr="00203B6B">
        <w:rPr>
          <w:b/>
          <w:sz w:val="24"/>
          <w:szCs w:val="24"/>
        </w:rPr>
        <w:t>Основная цель изучения учебного предмета «Информатика»</w:t>
      </w:r>
      <w:r w:rsidRPr="004A6CFB">
        <w:rPr>
          <w:sz w:val="24"/>
          <w:szCs w:val="24"/>
        </w:rPr>
        <w:t xml:space="preserve">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сформированность представлений о роли информатики, информационных и коммуникационных технологий в современном обществе;</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сформированность основ логического и алгоритмического мышления;</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393A28" w:rsidRDefault="004A6CFB" w:rsidP="00393A28">
      <w:pPr>
        <w:pStyle w:val="25"/>
        <w:shd w:val="clear" w:color="auto" w:fill="auto"/>
        <w:spacing w:line="240" w:lineRule="auto"/>
        <w:ind w:right="780" w:firstLine="709"/>
        <w:jc w:val="both"/>
        <w:rPr>
          <w:sz w:val="24"/>
          <w:szCs w:val="24"/>
        </w:rPr>
      </w:pPr>
      <w:r w:rsidRPr="004A6CFB">
        <w:rPr>
          <w:sz w:val="24"/>
          <w:szCs w:val="24"/>
        </w:rPr>
        <w:lastRenderedPageBreak/>
        <w:t xml:space="preserve">сформированность представлений о влиянии информационных технологий на жизнь </w:t>
      </w:r>
      <w:r w:rsidRPr="00203B6B">
        <w:rPr>
          <w:sz w:val="24"/>
          <w:szCs w:val="24"/>
        </w:rPr>
        <w:t>человека в обществе, понима</w:t>
      </w:r>
      <w:r w:rsidR="00203B6B" w:rsidRPr="00203B6B">
        <w:rPr>
          <w:sz w:val="24"/>
          <w:szCs w:val="24"/>
        </w:rPr>
        <w:t>ние социального, экономического,</w:t>
      </w:r>
      <w:r w:rsidR="00393A28">
        <w:rPr>
          <w:sz w:val="24"/>
          <w:szCs w:val="24"/>
        </w:rPr>
        <w:t xml:space="preserve"> </w:t>
      </w:r>
      <w:r w:rsidRPr="004A6CFB">
        <w:rPr>
          <w:sz w:val="24"/>
          <w:szCs w:val="24"/>
        </w:rPr>
        <w:t>политического, культурного, юридического, природного, эргономического, медицинског</w:t>
      </w:r>
      <w:r w:rsidR="00393A28">
        <w:rPr>
          <w:sz w:val="24"/>
          <w:szCs w:val="24"/>
        </w:rPr>
        <w:t>о и физиологического контекстов информационных технологий;</w:t>
      </w:r>
    </w:p>
    <w:p w:rsidR="004A6CFB" w:rsidRPr="004A6CFB" w:rsidRDefault="004A6CFB" w:rsidP="00393A28">
      <w:pPr>
        <w:pStyle w:val="25"/>
        <w:shd w:val="clear" w:color="auto" w:fill="auto"/>
        <w:spacing w:line="240" w:lineRule="auto"/>
        <w:ind w:right="780" w:firstLine="709"/>
        <w:jc w:val="both"/>
        <w:rPr>
          <w:sz w:val="24"/>
          <w:szCs w:val="24"/>
        </w:rPr>
      </w:pPr>
      <w:r w:rsidRPr="004A6CFB">
        <w:rPr>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4A6CFB" w:rsidRDefault="004A6CFB" w:rsidP="004A6CFB">
      <w:pPr>
        <w:pStyle w:val="25"/>
        <w:shd w:val="clear" w:color="auto" w:fill="auto"/>
        <w:spacing w:line="240" w:lineRule="auto"/>
        <w:ind w:right="780" w:firstLine="709"/>
        <w:jc w:val="both"/>
        <w:rPr>
          <w:sz w:val="24"/>
          <w:szCs w:val="24"/>
        </w:rPr>
      </w:pPr>
      <w:r w:rsidRPr="004A6CFB">
        <w:rPr>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393A28" w:rsidRPr="004A6CFB" w:rsidRDefault="00393A28" w:rsidP="00393A28">
      <w:pPr>
        <w:pStyle w:val="af7"/>
        <w:contextualSpacing/>
        <w:jc w:val="center"/>
        <w:rPr>
          <w:rFonts w:ascii="Times New Roman" w:hAnsi="Times New Roman" w:cs="Times New Roman"/>
          <w:sz w:val="24"/>
          <w:szCs w:val="24"/>
        </w:rPr>
      </w:pPr>
      <w:r w:rsidRPr="009106AD">
        <w:rPr>
          <w:rFonts w:ascii="Times New Roman" w:hAnsi="Times New Roman" w:cs="Times New Roman"/>
          <w:sz w:val="24"/>
          <w:szCs w:val="24"/>
        </w:rPr>
        <w:t xml:space="preserve">МЕСТО УЧЕБНОГО </w:t>
      </w:r>
      <w:r>
        <w:rPr>
          <w:rFonts w:ascii="Times New Roman" w:hAnsi="Times New Roman" w:cs="Times New Roman"/>
          <w:sz w:val="24"/>
          <w:szCs w:val="24"/>
        </w:rPr>
        <w:t>ПРЕДМЕТА «ИНФОРМАТИКА»</w:t>
      </w:r>
      <w:r w:rsidRPr="009106AD">
        <w:rPr>
          <w:rFonts w:ascii="Times New Roman" w:hAnsi="Times New Roman" w:cs="Times New Roman"/>
          <w:sz w:val="24"/>
          <w:szCs w:val="24"/>
        </w:rPr>
        <w:t xml:space="preserve"> В УЧЕБНОМ ПЛАНЕ</w:t>
      </w:r>
    </w:p>
    <w:p w:rsidR="004A6CFB" w:rsidRPr="004A6CFB" w:rsidRDefault="004A6CFB" w:rsidP="004A6CFB">
      <w:pPr>
        <w:pStyle w:val="25"/>
        <w:shd w:val="clear" w:color="auto" w:fill="auto"/>
        <w:tabs>
          <w:tab w:val="left" w:pos="1662"/>
        </w:tabs>
        <w:spacing w:line="240" w:lineRule="auto"/>
        <w:ind w:right="780" w:firstLine="709"/>
        <w:jc w:val="both"/>
        <w:rPr>
          <w:sz w:val="24"/>
          <w:szCs w:val="24"/>
        </w:rPr>
      </w:pPr>
      <w:r w:rsidRPr="004A6CFB">
        <w:rPr>
          <w:sz w:val="24"/>
          <w:szCs w:val="24"/>
        </w:rPr>
        <w:t>Общ</w:t>
      </w:r>
      <w:r w:rsidR="00393A28">
        <w:rPr>
          <w:sz w:val="24"/>
          <w:szCs w:val="24"/>
        </w:rPr>
        <w:t xml:space="preserve">ее число часов </w:t>
      </w:r>
      <w:r w:rsidRPr="004A6CFB">
        <w:rPr>
          <w:sz w:val="24"/>
          <w:szCs w:val="24"/>
        </w:rPr>
        <w:t>для изучения информатики - 68 часов: в 10 классе - 34 часа (1 час в неделю), в 11 классе - 34 часа (1 час в неделю).</w:t>
      </w:r>
    </w:p>
    <w:p w:rsidR="004A6CFB" w:rsidRPr="004A6CFB" w:rsidRDefault="00393A28" w:rsidP="004A6CFB">
      <w:pPr>
        <w:pStyle w:val="25"/>
        <w:shd w:val="clear" w:color="auto" w:fill="auto"/>
        <w:tabs>
          <w:tab w:val="left" w:pos="4361"/>
        </w:tabs>
        <w:spacing w:line="240" w:lineRule="auto"/>
        <w:ind w:right="780" w:firstLine="709"/>
        <w:jc w:val="both"/>
        <w:rPr>
          <w:sz w:val="24"/>
          <w:szCs w:val="24"/>
        </w:rPr>
      </w:pPr>
      <w:r>
        <w:rPr>
          <w:sz w:val="24"/>
          <w:szCs w:val="24"/>
        </w:rPr>
        <w:t xml:space="preserve"> Базовый уровень </w:t>
      </w:r>
      <w:r w:rsidR="004A6CFB" w:rsidRPr="004A6CFB">
        <w:rPr>
          <w:sz w:val="24"/>
          <w:szCs w:val="24"/>
        </w:rPr>
        <w:t>изучения информатики рекомендуется для следующих профилей:</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4A6CFB" w:rsidRPr="004A6CFB" w:rsidRDefault="00393A28" w:rsidP="00393A28">
      <w:pPr>
        <w:pStyle w:val="25"/>
        <w:shd w:val="clear" w:color="auto" w:fill="auto"/>
        <w:tabs>
          <w:tab w:val="left" w:pos="2919"/>
          <w:tab w:val="left" w:pos="4361"/>
        </w:tabs>
        <w:spacing w:line="240" w:lineRule="auto"/>
        <w:ind w:firstLine="709"/>
        <w:jc w:val="both"/>
        <w:rPr>
          <w:sz w:val="24"/>
          <w:szCs w:val="24"/>
        </w:rPr>
      </w:pPr>
      <w:r>
        <w:rPr>
          <w:sz w:val="24"/>
          <w:szCs w:val="24"/>
        </w:rPr>
        <w:t xml:space="preserve">универсальный профиль, </w:t>
      </w:r>
      <w:r w:rsidR="004A6CFB" w:rsidRPr="004A6CFB">
        <w:rPr>
          <w:sz w:val="24"/>
          <w:szCs w:val="24"/>
        </w:rPr>
        <w:t>ориентированный в первую очередь</w:t>
      </w:r>
      <w:r>
        <w:rPr>
          <w:sz w:val="24"/>
          <w:szCs w:val="24"/>
        </w:rPr>
        <w:t xml:space="preserve"> </w:t>
      </w:r>
      <w:r w:rsidR="004A6CFB" w:rsidRPr="004A6CFB">
        <w:rPr>
          <w:sz w:val="24"/>
          <w:szCs w:val="24"/>
        </w:rPr>
        <w:t>на обучающихся, чей выбор не соответствует в полной мере ни одному из утверждённых профилей.</w:t>
      </w:r>
    </w:p>
    <w:p w:rsidR="004A6CFB" w:rsidRPr="004A6CFB" w:rsidRDefault="004A6CFB" w:rsidP="004A6CFB">
      <w:pPr>
        <w:pStyle w:val="25"/>
        <w:shd w:val="clear" w:color="auto" w:fill="auto"/>
        <w:tabs>
          <w:tab w:val="left" w:pos="1801"/>
        </w:tabs>
        <w:spacing w:line="240" w:lineRule="auto"/>
        <w:ind w:right="780" w:firstLine="709"/>
        <w:jc w:val="both"/>
        <w:rPr>
          <w:sz w:val="24"/>
          <w:szCs w:val="24"/>
        </w:rPr>
      </w:pPr>
      <w:r w:rsidRPr="004A6CFB">
        <w:rPr>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4A6CFB" w:rsidRPr="004A6CFB" w:rsidRDefault="004A6CFB" w:rsidP="004A6CFB">
      <w:pPr>
        <w:pStyle w:val="25"/>
        <w:shd w:val="clear" w:color="auto" w:fill="auto"/>
        <w:tabs>
          <w:tab w:val="left" w:pos="1796"/>
        </w:tabs>
        <w:spacing w:line="240" w:lineRule="auto"/>
        <w:ind w:right="780" w:firstLine="709"/>
        <w:jc w:val="both"/>
        <w:rPr>
          <w:sz w:val="24"/>
          <w:szCs w:val="24"/>
        </w:rPr>
      </w:pPr>
      <w:r w:rsidRPr="004A6CFB">
        <w:rPr>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4A6CFB" w:rsidRPr="00393A28" w:rsidRDefault="004A6CFB" w:rsidP="004A6CFB">
      <w:pPr>
        <w:pStyle w:val="25"/>
        <w:shd w:val="clear" w:color="auto" w:fill="auto"/>
        <w:tabs>
          <w:tab w:val="left" w:pos="1510"/>
        </w:tabs>
        <w:spacing w:line="240" w:lineRule="auto"/>
        <w:ind w:firstLine="709"/>
        <w:jc w:val="both"/>
        <w:rPr>
          <w:rStyle w:val="af4"/>
          <w:sz w:val="28"/>
          <w:szCs w:val="28"/>
        </w:rPr>
      </w:pPr>
      <w:r w:rsidRPr="00393A28">
        <w:rPr>
          <w:rStyle w:val="af4"/>
          <w:sz w:val="28"/>
          <w:szCs w:val="28"/>
        </w:rPr>
        <w:t>Содержание обучения в 10 классе.</w:t>
      </w:r>
    </w:p>
    <w:p w:rsidR="004A6CFB" w:rsidRPr="004A6CFB" w:rsidRDefault="004A6CFB" w:rsidP="004A6CFB">
      <w:pPr>
        <w:pStyle w:val="25"/>
        <w:shd w:val="clear" w:color="auto" w:fill="auto"/>
        <w:tabs>
          <w:tab w:val="left" w:pos="1702"/>
        </w:tabs>
        <w:spacing w:line="240" w:lineRule="auto"/>
        <w:ind w:firstLine="709"/>
        <w:jc w:val="both"/>
        <w:rPr>
          <w:sz w:val="24"/>
          <w:szCs w:val="24"/>
        </w:rPr>
      </w:pPr>
      <w:r w:rsidRPr="004A6CFB">
        <w:rPr>
          <w:sz w:val="24"/>
          <w:szCs w:val="24"/>
        </w:rPr>
        <w:t>Цифровая грамотность.</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Требования техники безопасности и гигиены при работе с компьютерами и другими компонентами цифрового окружения.</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Принципы работы компьютера. Персональный компьютер. Выбор конфигурации компьютера в зависимости от решаемых задач.</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Прикладные компьютерные программы для решения типовых задач по выбранной специализации. Системы автоматизированного проектирования.</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 xml:space="preserve">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w:t>
      </w:r>
      <w:r w:rsidRPr="004A6CFB">
        <w:rPr>
          <w:sz w:val="24"/>
          <w:szCs w:val="24"/>
        </w:rPr>
        <w:lastRenderedPageBreak/>
        <w:t>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4A6CFB" w:rsidRPr="004A6CFB" w:rsidRDefault="004A6CFB" w:rsidP="004A6CFB">
      <w:pPr>
        <w:pStyle w:val="25"/>
        <w:shd w:val="clear" w:color="auto" w:fill="auto"/>
        <w:tabs>
          <w:tab w:val="left" w:pos="1702"/>
        </w:tabs>
        <w:spacing w:line="240" w:lineRule="auto"/>
        <w:ind w:firstLine="709"/>
        <w:jc w:val="both"/>
        <w:rPr>
          <w:sz w:val="24"/>
          <w:szCs w:val="24"/>
        </w:rPr>
      </w:pPr>
      <w:r w:rsidRPr="004A6CFB">
        <w:rPr>
          <w:sz w:val="24"/>
          <w:szCs w:val="24"/>
        </w:rPr>
        <w:t>Теоретические основы информатики.</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Системы. Компоненты системы и их взаимодействие. Системы управления. Управление как информационный процесс. Обратная связь.</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Представление целых и вещественных чисел в памяти компьютера.</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 xml:space="preserve">Кодирование текстов. Кодировка </w:t>
      </w:r>
      <w:r w:rsidRPr="004A6CFB">
        <w:rPr>
          <w:sz w:val="24"/>
          <w:szCs w:val="24"/>
          <w:lang w:val="en-US" w:bidi="en-US"/>
        </w:rPr>
        <w:t>ASCII</w:t>
      </w:r>
      <w:r w:rsidRPr="004A6CFB">
        <w:rPr>
          <w:sz w:val="24"/>
          <w:szCs w:val="24"/>
          <w:lang w:bidi="en-US"/>
        </w:rPr>
        <w:t xml:space="preserve">. </w:t>
      </w:r>
      <w:r w:rsidRPr="004A6CFB">
        <w:rPr>
          <w:sz w:val="24"/>
          <w:szCs w:val="24"/>
        </w:rPr>
        <w:t xml:space="preserve">Однобайтные кодировки. Стандарт </w:t>
      </w:r>
      <w:r w:rsidRPr="004A6CFB">
        <w:rPr>
          <w:sz w:val="24"/>
          <w:szCs w:val="24"/>
          <w:lang w:val="en-US" w:bidi="en-US"/>
        </w:rPr>
        <w:t>UNICODE</w:t>
      </w:r>
      <w:r w:rsidRPr="004A6CFB">
        <w:rPr>
          <w:sz w:val="24"/>
          <w:szCs w:val="24"/>
          <w:lang w:bidi="en-US"/>
        </w:rPr>
        <w:t xml:space="preserve">. </w:t>
      </w:r>
      <w:r w:rsidRPr="004A6CFB">
        <w:rPr>
          <w:sz w:val="24"/>
          <w:szCs w:val="24"/>
        </w:rPr>
        <w:t xml:space="preserve">Кодировка </w:t>
      </w:r>
      <w:r w:rsidRPr="004A6CFB">
        <w:rPr>
          <w:sz w:val="24"/>
          <w:szCs w:val="24"/>
          <w:lang w:val="en-US" w:bidi="en-US"/>
        </w:rPr>
        <w:t>UTF</w:t>
      </w:r>
      <w:r w:rsidRPr="004A6CFB">
        <w:rPr>
          <w:sz w:val="24"/>
          <w:szCs w:val="24"/>
          <w:lang w:bidi="en-US"/>
        </w:rPr>
        <w:t xml:space="preserve">-8. </w:t>
      </w:r>
      <w:r w:rsidRPr="004A6CFB">
        <w:rPr>
          <w:sz w:val="24"/>
          <w:szCs w:val="24"/>
        </w:rPr>
        <w:t>Определение информационного объёма текстовых сообщений.</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4A6CFB" w:rsidRPr="004A6CFB" w:rsidRDefault="004A6CFB" w:rsidP="004A6CFB">
      <w:pPr>
        <w:pStyle w:val="25"/>
        <w:shd w:val="clear" w:color="auto" w:fill="auto"/>
        <w:tabs>
          <w:tab w:val="left" w:pos="1696"/>
        </w:tabs>
        <w:spacing w:line="240" w:lineRule="auto"/>
        <w:ind w:firstLine="709"/>
        <w:jc w:val="both"/>
        <w:rPr>
          <w:sz w:val="24"/>
          <w:szCs w:val="24"/>
        </w:rPr>
      </w:pPr>
      <w:r w:rsidRPr="004A6CFB">
        <w:rPr>
          <w:sz w:val="24"/>
          <w:szCs w:val="24"/>
        </w:rPr>
        <w:t>Информационные технологии.</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 xml:space="preserve">Текстовый процессор. Редактирование и форматирование. Проверка </w:t>
      </w:r>
      <w:r w:rsidRPr="004A6CFB">
        <w:rPr>
          <w:sz w:val="24"/>
          <w:szCs w:val="24"/>
        </w:rPr>
        <w:lastRenderedPageBreak/>
        <w:t>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Обработка изображения и звука с использованием интернет-приложений.</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Мультимедиа. Компьютерные презентации. Использование мультимедийных онлайн-сервисов для разработки презентаций проектных работ.</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Принципы построения и редактирования трёхмерных моделей.</w:t>
      </w:r>
    </w:p>
    <w:p w:rsidR="004A6CFB" w:rsidRPr="00393A28" w:rsidRDefault="004A6CFB" w:rsidP="004A6CFB">
      <w:pPr>
        <w:pStyle w:val="25"/>
        <w:shd w:val="clear" w:color="auto" w:fill="auto"/>
        <w:tabs>
          <w:tab w:val="left" w:pos="1494"/>
        </w:tabs>
        <w:spacing w:line="240" w:lineRule="auto"/>
        <w:ind w:firstLine="709"/>
        <w:jc w:val="both"/>
        <w:rPr>
          <w:rStyle w:val="af4"/>
          <w:sz w:val="28"/>
          <w:szCs w:val="28"/>
        </w:rPr>
      </w:pPr>
      <w:r w:rsidRPr="00393A28">
        <w:rPr>
          <w:rStyle w:val="af4"/>
          <w:sz w:val="28"/>
          <w:szCs w:val="28"/>
        </w:rPr>
        <w:t>Содержание обучения в 11 классе.</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Цифровая грамотность.</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 xml:space="preserve"> Теоретические основы информатики.</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Модели и моделирование. Цели моделирования. Соответствие модели моделируемому объекту или процессу. Формализация прикладных задач.</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4A6CFB" w:rsidRPr="004A6CFB" w:rsidRDefault="004A6CFB" w:rsidP="004A6CFB">
      <w:pPr>
        <w:pStyle w:val="25"/>
        <w:shd w:val="clear" w:color="auto" w:fill="auto"/>
        <w:spacing w:line="240" w:lineRule="auto"/>
        <w:ind w:right="780" w:firstLine="709"/>
        <w:rPr>
          <w:sz w:val="24"/>
          <w:szCs w:val="24"/>
        </w:rPr>
      </w:pPr>
      <w:r w:rsidRPr="004A6CFB">
        <w:rPr>
          <w:sz w:val="24"/>
          <w:szCs w:val="24"/>
        </w:rPr>
        <w:t>графа, определение количества различных путей между вершинами ориентированного ациклического графа).</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 xml:space="preserve">Деревья. Бинарное дерево. Дискретные игры двух игроков с полной </w:t>
      </w:r>
      <w:r w:rsidRPr="004A6CFB">
        <w:rPr>
          <w:sz w:val="24"/>
          <w:szCs w:val="24"/>
        </w:rPr>
        <w:lastRenderedPageBreak/>
        <w:t>информацией. Построение дерева перебора вариантов, описание стратегии игры в табличной форме. Выигрышные стратегии.</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Использование графов и деревьев при описании объектов и процессов окружающего мира.</w:t>
      </w:r>
    </w:p>
    <w:p w:rsidR="004A6CFB" w:rsidRPr="004A6CFB" w:rsidRDefault="004A6CFB" w:rsidP="004A6CFB">
      <w:pPr>
        <w:pStyle w:val="25"/>
        <w:shd w:val="clear" w:color="auto" w:fill="auto"/>
        <w:tabs>
          <w:tab w:val="left" w:pos="1681"/>
        </w:tabs>
        <w:spacing w:line="240" w:lineRule="auto"/>
        <w:ind w:firstLine="709"/>
        <w:jc w:val="both"/>
        <w:rPr>
          <w:sz w:val="24"/>
          <w:szCs w:val="24"/>
        </w:rPr>
      </w:pPr>
      <w:r w:rsidRPr="004A6CFB">
        <w:rPr>
          <w:sz w:val="24"/>
          <w:szCs w:val="24"/>
        </w:rPr>
        <w:t>Алгоритмы и программирование.</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 xml:space="preserve">Этапы решения задач на компьютере. Язык программирования (Паскаль, </w:t>
      </w:r>
      <w:r w:rsidRPr="004A6CFB">
        <w:rPr>
          <w:sz w:val="24"/>
          <w:szCs w:val="24"/>
          <w:lang w:val="en-US" w:bidi="en-US"/>
        </w:rPr>
        <w:t>Python</w:t>
      </w:r>
      <w:r w:rsidRPr="004A6CFB">
        <w:rPr>
          <w:sz w:val="24"/>
          <w:szCs w:val="24"/>
          <w:lang w:bidi="en-US"/>
        </w:rPr>
        <w:t xml:space="preserve">, </w:t>
      </w:r>
      <w:r w:rsidRPr="004A6CFB">
        <w:rPr>
          <w:sz w:val="24"/>
          <w:szCs w:val="24"/>
          <w:lang w:val="en-US" w:bidi="en-US"/>
        </w:rPr>
        <w:t>Java</w:t>
      </w:r>
      <w:r w:rsidRPr="004A6CFB">
        <w:rPr>
          <w:sz w:val="24"/>
          <w:szCs w:val="24"/>
          <w:lang w:bidi="en-US"/>
        </w:rPr>
        <w:t xml:space="preserve">, </w:t>
      </w:r>
      <w:r w:rsidRPr="004A6CFB">
        <w:rPr>
          <w:sz w:val="24"/>
          <w:szCs w:val="24"/>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Обработка символьных данных. Встроенные функции языка программирования для обработки символьных строк.</w:t>
      </w:r>
    </w:p>
    <w:p w:rsidR="004A6CFB" w:rsidRDefault="004A6CFB" w:rsidP="004A6CFB">
      <w:pPr>
        <w:pStyle w:val="25"/>
        <w:shd w:val="clear" w:color="auto" w:fill="auto"/>
        <w:spacing w:line="240" w:lineRule="auto"/>
        <w:ind w:right="780" w:firstLine="709"/>
        <w:jc w:val="both"/>
        <w:rPr>
          <w:sz w:val="24"/>
          <w:szCs w:val="24"/>
        </w:rPr>
      </w:pPr>
      <w:r w:rsidRPr="004A6CFB">
        <w:rPr>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r w:rsidR="00393A28">
        <w:rPr>
          <w:sz w:val="24"/>
          <w:szCs w:val="24"/>
        </w:rPr>
        <w:t xml:space="preserve"> </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Сортировка одномерного массива. Простые методы сортировки (например, метод пузырька, метод выбора, сортировка вставками). Подпрограммы.</w:t>
      </w:r>
    </w:p>
    <w:p w:rsidR="004A6CFB" w:rsidRPr="004A6CFB" w:rsidRDefault="004A6CFB" w:rsidP="004A6CFB">
      <w:pPr>
        <w:pStyle w:val="25"/>
        <w:shd w:val="clear" w:color="auto" w:fill="auto"/>
        <w:tabs>
          <w:tab w:val="left" w:pos="1701"/>
        </w:tabs>
        <w:spacing w:line="240" w:lineRule="auto"/>
        <w:ind w:firstLine="709"/>
        <w:jc w:val="both"/>
        <w:rPr>
          <w:sz w:val="24"/>
          <w:szCs w:val="24"/>
        </w:rPr>
      </w:pPr>
      <w:r w:rsidRPr="004A6CFB">
        <w:rPr>
          <w:sz w:val="24"/>
          <w:szCs w:val="24"/>
        </w:rPr>
        <w:t>Информационные технологии.</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Численное решение уравнений с помощью подбора параметра.</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Многотабличные базы данных. Типы связей между таблицами. Запросы к многотабличным базам данных.</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w:t>
      </w:r>
      <w:r w:rsidRPr="004A6CFB">
        <w:rPr>
          <w:sz w:val="24"/>
          <w:szCs w:val="24"/>
        </w:rPr>
        <w:lastRenderedPageBreak/>
        <w:t>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4A6CFB" w:rsidRPr="00393A28" w:rsidRDefault="004A6CFB" w:rsidP="00393A28">
      <w:pPr>
        <w:pStyle w:val="25"/>
        <w:shd w:val="clear" w:color="auto" w:fill="auto"/>
        <w:tabs>
          <w:tab w:val="left" w:pos="1456"/>
        </w:tabs>
        <w:spacing w:line="240" w:lineRule="auto"/>
        <w:ind w:right="780" w:firstLine="709"/>
        <w:jc w:val="center"/>
        <w:rPr>
          <w:rStyle w:val="af4"/>
          <w:sz w:val="28"/>
          <w:szCs w:val="28"/>
        </w:rPr>
      </w:pPr>
      <w:r w:rsidRPr="00393A28">
        <w:rPr>
          <w:rStyle w:val="af4"/>
          <w:sz w:val="28"/>
          <w:szCs w:val="28"/>
        </w:rPr>
        <w:t>Планируемые результаты освоения программы по информатике на уро</w:t>
      </w:r>
      <w:r w:rsidR="00393A28">
        <w:rPr>
          <w:rStyle w:val="af4"/>
          <w:sz w:val="28"/>
          <w:szCs w:val="28"/>
        </w:rPr>
        <w:t>вне среднего общего образования</w:t>
      </w:r>
    </w:p>
    <w:p w:rsidR="004A6CFB" w:rsidRPr="004A6CFB" w:rsidRDefault="004A6CFB" w:rsidP="004A6CFB">
      <w:pPr>
        <w:pStyle w:val="25"/>
        <w:shd w:val="clear" w:color="auto" w:fill="auto"/>
        <w:tabs>
          <w:tab w:val="left" w:pos="1653"/>
        </w:tabs>
        <w:spacing w:line="240" w:lineRule="auto"/>
        <w:ind w:right="780" w:firstLine="709"/>
        <w:jc w:val="both"/>
        <w:rPr>
          <w:sz w:val="24"/>
          <w:szCs w:val="24"/>
        </w:rPr>
      </w:pPr>
      <w:r w:rsidRPr="00393A28">
        <w:rPr>
          <w:rStyle w:val="af4"/>
          <w:sz w:val="24"/>
          <w:szCs w:val="24"/>
        </w:rPr>
        <w:t>Личностные результаты</w:t>
      </w:r>
      <w:r w:rsidRPr="004A6CFB">
        <w:rPr>
          <w:sz w:val="24"/>
          <w:szCs w:val="24"/>
        </w:rPr>
        <w:t xml:space="preserve">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4A6CFB" w:rsidRPr="00393A28" w:rsidRDefault="004A6CFB" w:rsidP="004A6CFB">
      <w:pPr>
        <w:pStyle w:val="25"/>
        <w:shd w:val="clear" w:color="auto" w:fill="auto"/>
        <w:tabs>
          <w:tab w:val="left" w:pos="1098"/>
        </w:tabs>
        <w:spacing w:line="240" w:lineRule="auto"/>
        <w:ind w:firstLine="709"/>
        <w:jc w:val="both"/>
        <w:rPr>
          <w:b/>
          <w:sz w:val="24"/>
          <w:szCs w:val="24"/>
        </w:rPr>
      </w:pPr>
      <w:r w:rsidRPr="00393A28">
        <w:rPr>
          <w:b/>
          <w:sz w:val="24"/>
          <w:szCs w:val="24"/>
        </w:rPr>
        <w:t>гражданского воспитания:</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4A6CFB" w:rsidRPr="00393A28" w:rsidRDefault="004A6CFB" w:rsidP="004A6CFB">
      <w:pPr>
        <w:pStyle w:val="25"/>
        <w:shd w:val="clear" w:color="auto" w:fill="auto"/>
        <w:tabs>
          <w:tab w:val="left" w:pos="1122"/>
        </w:tabs>
        <w:spacing w:line="240" w:lineRule="auto"/>
        <w:ind w:firstLine="709"/>
        <w:jc w:val="both"/>
        <w:rPr>
          <w:b/>
          <w:sz w:val="24"/>
          <w:szCs w:val="24"/>
        </w:rPr>
      </w:pPr>
      <w:r w:rsidRPr="00393A28">
        <w:rPr>
          <w:b/>
          <w:sz w:val="24"/>
          <w:szCs w:val="24"/>
        </w:rPr>
        <w:t>патриотического воспитания:</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4A6CFB" w:rsidRPr="00393A28" w:rsidRDefault="004A6CFB" w:rsidP="004A6CFB">
      <w:pPr>
        <w:pStyle w:val="25"/>
        <w:shd w:val="clear" w:color="auto" w:fill="auto"/>
        <w:tabs>
          <w:tab w:val="left" w:pos="1122"/>
        </w:tabs>
        <w:spacing w:line="240" w:lineRule="auto"/>
        <w:ind w:firstLine="709"/>
        <w:jc w:val="both"/>
        <w:rPr>
          <w:b/>
          <w:sz w:val="24"/>
          <w:szCs w:val="24"/>
        </w:rPr>
      </w:pPr>
      <w:r w:rsidRPr="00393A28">
        <w:rPr>
          <w:b/>
          <w:sz w:val="24"/>
          <w:szCs w:val="24"/>
        </w:rPr>
        <w:t>духовно-нравственного воспитания:</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сформированность нравственного сознания, этического поведения;</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4A6CFB" w:rsidRPr="00393A28" w:rsidRDefault="004A6CFB" w:rsidP="004A6CFB">
      <w:pPr>
        <w:pStyle w:val="25"/>
        <w:shd w:val="clear" w:color="auto" w:fill="auto"/>
        <w:tabs>
          <w:tab w:val="left" w:pos="1122"/>
        </w:tabs>
        <w:spacing w:line="240" w:lineRule="auto"/>
        <w:ind w:firstLine="709"/>
        <w:jc w:val="both"/>
        <w:rPr>
          <w:b/>
          <w:sz w:val="24"/>
          <w:szCs w:val="24"/>
        </w:rPr>
      </w:pPr>
      <w:r w:rsidRPr="00393A28">
        <w:rPr>
          <w:b/>
          <w:sz w:val="24"/>
          <w:szCs w:val="24"/>
        </w:rPr>
        <w:t>эстетического воспитания:</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эстетическое отношение к миру, включая эстетику научного и технического творчества;</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способность воспринимать различные виды искусства, в том числе основанные на использовании информационных технологий;</w:t>
      </w:r>
    </w:p>
    <w:p w:rsidR="004A6CFB" w:rsidRPr="00393A28" w:rsidRDefault="004A6CFB" w:rsidP="004A6CFB">
      <w:pPr>
        <w:pStyle w:val="25"/>
        <w:shd w:val="clear" w:color="auto" w:fill="auto"/>
        <w:tabs>
          <w:tab w:val="left" w:pos="1122"/>
        </w:tabs>
        <w:spacing w:line="240" w:lineRule="auto"/>
        <w:ind w:firstLine="709"/>
        <w:jc w:val="both"/>
        <w:rPr>
          <w:b/>
          <w:sz w:val="24"/>
          <w:szCs w:val="24"/>
        </w:rPr>
      </w:pPr>
      <w:r w:rsidRPr="00393A28">
        <w:rPr>
          <w:b/>
          <w:sz w:val="24"/>
          <w:szCs w:val="24"/>
        </w:rPr>
        <w:t>физического воспитания:</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4A6CFB" w:rsidRPr="00393A28" w:rsidRDefault="004A6CFB" w:rsidP="004A6CFB">
      <w:pPr>
        <w:pStyle w:val="25"/>
        <w:shd w:val="clear" w:color="auto" w:fill="auto"/>
        <w:tabs>
          <w:tab w:val="left" w:pos="1154"/>
        </w:tabs>
        <w:spacing w:line="240" w:lineRule="auto"/>
        <w:ind w:firstLine="709"/>
        <w:jc w:val="both"/>
        <w:rPr>
          <w:b/>
          <w:sz w:val="24"/>
          <w:szCs w:val="24"/>
        </w:rPr>
      </w:pPr>
      <w:r w:rsidRPr="00393A28">
        <w:rPr>
          <w:b/>
          <w:sz w:val="24"/>
          <w:szCs w:val="24"/>
        </w:rPr>
        <w:t>трудового воспитания:</w:t>
      </w:r>
    </w:p>
    <w:p w:rsidR="004A6CFB" w:rsidRPr="004A6CFB" w:rsidRDefault="004A6CFB" w:rsidP="004A6CFB">
      <w:pPr>
        <w:pStyle w:val="25"/>
        <w:shd w:val="clear" w:color="auto" w:fill="auto"/>
        <w:spacing w:line="240" w:lineRule="auto"/>
        <w:ind w:right="720" w:firstLine="709"/>
        <w:jc w:val="both"/>
        <w:rPr>
          <w:sz w:val="24"/>
          <w:szCs w:val="24"/>
        </w:rPr>
      </w:pPr>
      <w:r w:rsidRPr="004A6CFB">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A6CFB" w:rsidRPr="004A6CFB" w:rsidRDefault="004A6CFB" w:rsidP="004A6CFB">
      <w:pPr>
        <w:pStyle w:val="25"/>
        <w:shd w:val="clear" w:color="auto" w:fill="auto"/>
        <w:spacing w:line="240" w:lineRule="auto"/>
        <w:ind w:right="720" w:firstLine="709"/>
        <w:jc w:val="both"/>
        <w:rPr>
          <w:sz w:val="24"/>
          <w:szCs w:val="24"/>
        </w:rPr>
      </w:pPr>
      <w:r w:rsidRPr="004A6CFB">
        <w:rPr>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4A6CFB" w:rsidRPr="004A6CFB" w:rsidRDefault="004A6CFB" w:rsidP="004A6CFB">
      <w:pPr>
        <w:pStyle w:val="25"/>
        <w:shd w:val="clear" w:color="auto" w:fill="auto"/>
        <w:spacing w:line="240" w:lineRule="auto"/>
        <w:ind w:right="720" w:firstLine="709"/>
        <w:jc w:val="both"/>
        <w:rPr>
          <w:sz w:val="24"/>
          <w:szCs w:val="24"/>
        </w:rPr>
      </w:pPr>
      <w:r w:rsidRPr="004A6CFB">
        <w:rPr>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4A6CFB" w:rsidRPr="004A6CFB" w:rsidRDefault="004A6CFB" w:rsidP="004A6CFB">
      <w:pPr>
        <w:pStyle w:val="25"/>
        <w:shd w:val="clear" w:color="auto" w:fill="auto"/>
        <w:spacing w:line="240" w:lineRule="auto"/>
        <w:ind w:right="720" w:firstLine="709"/>
        <w:jc w:val="both"/>
        <w:rPr>
          <w:sz w:val="24"/>
          <w:szCs w:val="24"/>
        </w:rPr>
      </w:pPr>
      <w:r w:rsidRPr="004A6CFB">
        <w:rPr>
          <w:sz w:val="24"/>
          <w:szCs w:val="24"/>
        </w:rPr>
        <w:t>готовность и способность к образованию и самообразованию на протяжении всей жизни;</w:t>
      </w:r>
    </w:p>
    <w:p w:rsidR="004A6CFB" w:rsidRPr="00393A28" w:rsidRDefault="004A6CFB" w:rsidP="004A6CFB">
      <w:pPr>
        <w:pStyle w:val="25"/>
        <w:shd w:val="clear" w:color="auto" w:fill="auto"/>
        <w:tabs>
          <w:tab w:val="left" w:pos="1154"/>
        </w:tabs>
        <w:spacing w:line="240" w:lineRule="auto"/>
        <w:ind w:firstLine="709"/>
        <w:jc w:val="both"/>
        <w:rPr>
          <w:b/>
          <w:sz w:val="24"/>
          <w:szCs w:val="24"/>
        </w:rPr>
      </w:pPr>
      <w:r w:rsidRPr="00393A28">
        <w:rPr>
          <w:b/>
          <w:sz w:val="24"/>
          <w:szCs w:val="24"/>
        </w:rPr>
        <w:t>экологического воспитания:</w:t>
      </w:r>
    </w:p>
    <w:p w:rsidR="004A6CFB" w:rsidRPr="004A6CFB" w:rsidRDefault="004A6CFB" w:rsidP="004A6CFB">
      <w:pPr>
        <w:pStyle w:val="25"/>
        <w:shd w:val="clear" w:color="auto" w:fill="auto"/>
        <w:spacing w:line="240" w:lineRule="auto"/>
        <w:ind w:right="720" w:firstLine="709"/>
        <w:jc w:val="both"/>
        <w:rPr>
          <w:sz w:val="24"/>
          <w:szCs w:val="24"/>
        </w:rPr>
      </w:pPr>
      <w:r w:rsidRPr="004A6CFB">
        <w:rPr>
          <w:sz w:val="24"/>
          <w:szCs w:val="24"/>
        </w:rPr>
        <w:lastRenderedPageBreak/>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4A6CFB" w:rsidRPr="004A6CFB" w:rsidRDefault="004A6CFB" w:rsidP="004A6CFB">
      <w:pPr>
        <w:pStyle w:val="25"/>
        <w:shd w:val="clear" w:color="auto" w:fill="auto"/>
        <w:tabs>
          <w:tab w:val="left" w:pos="1154"/>
        </w:tabs>
        <w:spacing w:line="240" w:lineRule="auto"/>
        <w:ind w:firstLine="709"/>
        <w:jc w:val="both"/>
        <w:rPr>
          <w:sz w:val="24"/>
          <w:szCs w:val="24"/>
        </w:rPr>
      </w:pPr>
      <w:r w:rsidRPr="004A6CFB">
        <w:rPr>
          <w:sz w:val="24"/>
          <w:szCs w:val="24"/>
        </w:rPr>
        <w:t>ценности научного познания:</w:t>
      </w:r>
    </w:p>
    <w:p w:rsidR="004A6CFB" w:rsidRPr="004A6CFB" w:rsidRDefault="004A6CFB" w:rsidP="004A6CFB">
      <w:pPr>
        <w:pStyle w:val="25"/>
        <w:shd w:val="clear" w:color="auto" w:fill="auto"/>
        <w:tabs>
          <w:tab w:val="left" w:pos="3469"/>
          <w:tab w:val="left" w:pos="8500"/>
        </w:tabs>
        <w:spacing w:line="240" w:lineRule="auto"/>
        <w:ind w:right="720" w:firstLine="709"/>
        <w:jc w:val="both"/>
        <w:rPr>
          <w:sz w:val="24"/>
          <w:szCs w:val="24"/>
        </w:rPr>
      </w:pPr>
      <w:r w:rsidRPr="004A6CFB">
        <w:rPr>
          <w:sz w:val="24"/>
          <w:szCs w:val="24"/>
        </w:rPr>
        <w:t>сформированность мировоззрения, соответствующего современно</w:t>
      </w:r>
      <w:r w:rsidR="00393A28">
        <w:rPr>
          <w:sz w:val="24"/>
          <w:szCs w:val="24"/>
        </w:rPr>
        <w:t xml:space="preserve">му уровню развития информатики, достижениям научно-технического </w:t>
      </w:r>
      <w:r w:rsidRPr="004A6CFB">
        <w:rPr>
          <w:sz w:val="24"/>
          <w:szCs w:val="24"/>
        </w:rPr>
        <w:t>прогресса</w:t>
      </w:r>
    </w:p>
    <w:p w:rsidR="004A6CFB" w:rsidRPr="004A6CFB" w:rsidRDefault="004A6CFB" w:rsidP="004A6CFB">
      <w:pPr>
        <w:pStyle w:val="25"/>
        <w:shd w:val="clear" w:color="auto" w:fill="auto"/>
        <w:spacing w:line="240" w:lineRule="auto"/>
        <w:ind w:right="720" w:firstLine="709"/>
        <w:jc w:val="both"/>
        <w:rPr>
          <w:sz w:val="24"/>
          <w:szCs w:val="24"/>
        </w:rPr>
      </w:pPr>
      <w:r w:rsidRPr="004A6CFB">
        <w:rPr>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4A6CFB" w:rsidRPr="004A6CFB" w:rsidRDefault="004A6CFB" w:rsidP="004A6CFB">
      <w:pPr>
        <w:pStyle w:val="25"/>
        <w:shd w:val="clear" w:color="auto" w:fill="auto"/>
        <w:spacing w:line="240" w:lineRule="auto"/>
        <w:ind w:right="720" w:firstLine="709"/>
        <w:jc w:val="both"/>
        <w:rPr>
          <w:sz w:val="24"/>
          <w:szCs w:val="24"/>
        </w:rPr>
      </w:pPr>
      <w:r w:rsidRPr="004A6CFB">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4A6CFB" w:rsidRPr="004A6CFB" w:rsidRDefault="004A6CFB" w:rsidP="004A6CFB">
      <w:pPr>
        <w:pStyle w:val="25"/>
        <w:shd w:val="clear" w:color="auto" w:fill="auto"/>
        <w:spacing w:line="240" w:lineRule="auto"/>
        <w:ind w:right="720" w:firstLine="709"/>
        <w:jc w:val="both"/>
        <w:rPr>
          <w:sz w:val="24"/>
          <w:szCs w:val="24"/>
        </w:rPr>
      </w:pPr>
      <w:r w:rsidRPr="004A6CFB">
        <w:rPr>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393A28" w:rsidRDefault="00393A28" w:rsidP="00393A28">
      <w:pPr>
        <w:pStyle w:val="25"/>
        <w:shd w:val="clear" w:color="auto" w:fill="auto"/>
        <w:tabs>
          <w:tab w:val="left" w:pos="3469"/>
          <w:tab w:val="left" w:pos="8500"/>
        </w:tabs>
        <w:spacing w:line="240" w:lineRule="auto"/>
        <w:ind w:firstLine="709"/>
        <w:jc w:val="both"/>
        <w:rPr>
          <w:sz w:val="24"/>
          <w:szCs w:val="24"/>
        </w:rPr>
      </w:pPr>
      <w:r>
        <w:rPr>
          <w:sz w:val="24"/>
          <w:szCs w:val="24"/>
        </w:rPr>
        <w:t xml:space="preserve">саморегулирования, </w:t>
      </w:r>
      <w:r w:rsidR="004A6CFB" w:rsidRPr="004A6CFB">
        <w:rPr>
          <w:sz w:val="24"/>
          <w:szCs w:val="24"/>
        </w:rPr>
        <w:t>в</w:t>
      </w:r>
      <w:r>
        <w:rPr>
          <w:sz w:val="24"/>
          <w:szCs w:val="24"/>
        </w:rPr>
        <w:t xml:space="preserve">ключающего самоконтроль, умение </w:t>
      </w:r>
      <w:r w:rsidR="004A6CFB" w:rsidRPr="004A6CFB">
        <w:rPr>
          <w:sz w:val="24"/>
          <w:szCs w:val="24"/>
        </w:rPr>
        <w:t>принимать</w:t>
      </w:r>
      <w:r>
        <w:rPr>
          <w:sz w:val="24"/>
          <w:szCs w:val="24"/>
        </w:rPr>
        <w:t xml:space="preserve"> </w:t>
      </w:r>
      <w:r w:rsidR="004A6CFB" w:rsidRPr="004A6CFB">
        <w:rPr>
          <w:sz w:val="24"/>
          <w:szCs w:val="24"/>
        </w:rPr>
        <w:t>ответственность</w:t>
      </w:r>
    </w:p>
    <w:p w:rsidR="00393A28" w:rsidRDefault="004A6CFB" w:rsidP="00393A28">
      <w:pPr>
        <w:pStyle w:val="25"/>
        <w:shd w:val="clear" w:color="auto" w:fill="auto"/>
        <w:tabs>
          <w:tab w:val="left" w:pos="3469"/>
          <w:tab w:val="left" w:pos="8500"/>
        </w:tabs>
        <w:spacing w:line="240" w:lineRule="auto"/>
        <w:jc w:val="both"/>
        <w:rPr>
          <w:sz w:val="24"/>
          <w:szCs w:val="24"/>
        </w:rPr>
      </w:pPr>
      <w:r w:rsidRPr="004A6CFB">
        <w:rPr>
          <w:sz w:val="24"/>
          <w:szCs w:val="24"/>
        </w:rPr>
        <w:t xml:space="preserve"> за своё поведение, способность адаптироваться к эмоциональным изменениям и </w:t>
      </w:r>
    </w:p>
    <w:p w:rsidR="004A6CFB" w:rsidRPr="004A6CFB" w:rsidRDefault="004A6CFB" w:rsidP="00393A28">
      <w:pPr>
        <w:pStyle w:val="25"/>
        <w:shd w:val="clear" w:color="auto" w:fill="auto"/>
        <w:tabs>
          <w:tab w:val="left" w:pos="3469"/>
          <w:tab w:val="left" w:pos="8500"/>
        </w:tabs>
        <w:spacing w:line="240" w:lineRule="auto"/>
        <w:jc w:val="both"/>
        <w:rPr>
          <w:sz w:val="24"/>
          <w:szCs w:val="24"/>
        </w:rPr>
      </w:pPr>
      <w:r w:rsidRPr="004A6CFB">
        <w:rPr>
          <w:sz w:val="24"/>
          <w:szCs w:val="24"/>
        </w:rPr>
        <w:t>проявлять гибкость, быть открытым новому;</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A6CFB" w:rsidRDefault="004A6CFB" w:rsidP="004A6CFB">
      <w:pPr>
        <w:pStyle w:val="25"/>
        <w:shd w:val="clear" w:color="auto" w:fill="auto"/>
        <w:spacing w:line="240" w:lineRule="auto"/>
        <w:ind w:right="780" w:firstLine="709"/>
        <w:jc w:val="both"/>
        <w:rPr>
          <w:sz w:val="24"/>
          <w:szCs w:val="24"/>
        </w:rPr>
      </w:pPr>
      <w:r w:rsidRPr="004A6CFB">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93A28" w:rsidRPr="00393A28" w:rsidRDefault="00393A28" w:rsidP="004A6CFB">
      <w:pPr>
        <w:pStyle w:val="25"/>
        <w:shd w:val="clear" w:color="auto" w:fill="auto"/>
        <w:spacing w:line="240" w:lineRule="auto"/>
        <w:ind w:right="780" w:firstLine="709"/>
        <w:jc w:val="both"/>
        <w:rPr>
          <w:rStyle w:val="af4"/>
          <w:sz w:val="24"/>
          <w:szCs w:val="24"/>
        </w:rPr>
      </w:pPr>
      <w:r w:rsidRPr="00393A28">
        <w:rPr>
          <w:rStyle w:val="af4"/>
          <w:sz w:val="24"/>
          <w:szCs w:val="24"/>
        </w:rPr>
        <w:t>Метапредметные результаты</w:t>
      </w:r>
    </w:p>
    <w:p w:rsidR="004A6CFB" w:rsidRPr="004A6CFB" w:rsidRDefault="004A6CFB" w:rsidP="004A6CFB">
      <w:pPr>
        <w:pStyle w:val="25"/>
        <w:shd w:val="clear" w:color="auto" w:fill="auto"/>
        <w:tabs>
          <w:tab w:val="left" w:pos="1695"/>
        </w:tabs>
        <w:spacing w:line="240" w:lineRule="auto"/>
        <w:ind w:right="780" w:firstLine="709"/>
        <w:jc w:val="both"/>
        <w:rPr>
          <w:sz w:val="24"/>
          <w:szCs w:val="24"/>
        </w:rPr>
      </w:pPr>
      <w:r w:rsidRPr="004A6CFB">
        <w:rPr>
          <w:sz w:val="24"/>
          <w:szCs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A6CFB" w:rsidRPr="00393A28" w:rsidRDefault="004A6CFB" w:rsidP="004A6CFB">
      <w:pPr>
        <w:pStyle w:val="25"/>
        <w:shd w:val="clear" w:color="auto" w:fill="auto"/>
        <w:spacing w:line="240" w:lineRule="auto"/>
        <w:ind w:firstLine="709"/>
        <w:jc w:val="both"/>
        <w:rPr>
          <w:b/>
          <w:sz w:val="24"/>
          <w:szCs w:val="24"/>
        </w:rPr>
      </w:pPr>
      <w:r w:rsidRPr="00393A28">
        <w:rPr>
          <w:b/>
          <w:sz w:val="24"/>
          <w:szCs w:val="24"/>
        </w:rPr>
        <w:t>Овладение универсальными познавательными действиями:</w:t>
      </w:r>
    </w:p>
    <w:p w:rsidR="004A6CFB" w:rsidRPr="00393A28" w:rsidRDefault="004A6CFB" w:rsidP="004A6CFB">
      <w:pPr>
        <w:pStyle w:val="25"/>
        <w:shd w:val="clear" w:color="auto" w:fill="auto"/>
        <w:tabs>
          <w:tab w:val="left" w:pos="1066"/>
        </w:tabs>
        <w:spacing w:line="240" w:lineRule="auto"/>
        <w:ind w:firstLine="709"/>
        <w:jc w:val="both"/>
        <w:rPr>
          <w:b/>
          <w:sz w:val="24"/>
          <w:szCs w:val="24"/>
        </w:rPr>
      </w:pPr>
      <w:r w:rsidRPr="00393A28">
        <w:rPr>
          <w:b/>
          <w:sz w:val="24"/>
          <w:szCs w:val="24"/>
        </w:rPr>
        <w:t>базовые логические действия:</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самостоятельно формулировать и актуализировать проблему, рассматривать её всесторонне;</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устанавливать существенный признак или основания для сравнения, классификации и обобщения;</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определять цели деятельности, задавать параметры и критерии их достижения;</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выявлять закономерности и противоречия в рассматриваемых явлениях;</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разрабатывать план решения проблемы с учётом анализа имеющихся материальных и нематериальных ресурсов;</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вносить коррективы в деятельность, оценивать соответствие результатов целям, оценивать риски последствий деятельности;</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координировать и выполнять работу в условиях реального, виртуального и комбинированного взаимодействия;</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развивать креативное мышление при решении жизненных проблем.</w:t>
      </w:r>
    </w:p>
    <w:p w:rsidR="004A6CFB" w:rsidRPr="00393A28" w:rsidRDefault="004A6CFB" w:rsidP="004A6CFB">
      <w:pPr>
        <w:pStyle w:val="25"/>
        <w:shd w:val="clear" w:color="auto" w:fill="auto"/>
        <w:tabs>
          <w:tab w:val="left" w:pos="1125"/>
        </w:tabs>
        <w:spacing w:line="240" w:lineRule="auto"/>
        <w:ind w:firstLine="709"/>
        <w:jc w:val="both"/>
        <w:rPr>
          <w:b/>
          <w:sz w:val="24"/>
          <w:szCs w:val="24"/>
        </w:rPr>
      </w:pPr>
      <w:r w:rsidRPr="00393A28">
        <w:rPr>
          <w:b/>
          <w:sz w:val="24"/>
          <w:szCs w:val="24"/>
        </w:rPr>
        <w:t>базовые исследовательские действия:</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sidRPr="004A6CFB">
        <w:rPr>
          <w:sz w:val="24"/>
          <w:szCs w:val="24"/>
        </w:rPr>
        <w:lastRenderedPageBreak/>
        <w:t>познания;</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формирование научного типа мышления, владение научной терминологией, ключевыми понятиями и методами;</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ставить и формулировать собственные задачи в образовательной деятельности и жизненных ситуациях;</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давать оценку новым ситуациям, оценивать приобретённый опыт;</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осуществлять целенаправленный поиск переноса средств и способов действия в профессиональную среду;</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переносить знания в познавательную и практическую области жизнедеятельности;</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интегрировать знания из разных предметных областей;</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4A6CFB" w:rsidRPr="00393A28" w:rsidRDefault="004A6CFB" w:rsidP="004A6CFB">
      <w:pPr>
        <w:pStyle w:val="25"/>
        <w:shd w:val="clear" w:color="auto" w:fill="auto"/>
        <w:tabs>
          <w:tab w:val="left" w:pos="1125"/>
        </w:tabs>
        <w:spacing w:line="240" w:lineRule="auto"/>
        <w:ind w:firstLine="709"/>
        <w:jc w:val="both"/>
        <w:rPr>
          <w:b/>
          <w:sz w:val="24"/>
          <w:szCs w:val="24"/>
        </w:rPr>
      </w:pPr>
      <w:r w:rsidRPr="00393A28">
        <w:rPr>
          <w:b/>
          <w:sz w:val="24"/>
          <w:szCs w:val="24"/>
        </w:rPr>
        <w:t>работа с информацией:</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оценивать достоверность, легитимность информации, её соответствие правовым и морально-этическим нормам;</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владеть навыками распознавания и защиты информации, информационной безопасности личности.</w:t>
      </w:r>
    </w:p>
    <w:p w:rsidR="004A6CFB" w:rsidRPr="00393A28" w:rsidRDefault="004A6CFB" w:rsidP="004A6CFB">
      <w:pPr>
        <w:pStyle w:val="25"/>
        <w:shd w:val="clear" w:color="auto" w:fill="auto"/>
        <w:tabs>
          <w:tab w:val="left" w:pos="1947"/>
        </w:tabs>
        <w:spacing w:line="240" w:lineRule="auto"/>
        <w:ind w:firstLine="709"/>
        <w:jc w:val="both"/>
        <w:rPr>
          <w:b/>
          <w:sz w:val="24"/>
          <w:szCs w:val="24"/>
        </w:rPr>
      </w:pPr>
      <w:r w:rsidRPr="00393A28">
        <w:rPr>
          <w:b/>
          <w:sz w:val="24"/>
          <w:szCs w:val="24"/>
        </w:rPr>
        <w:t>Овладение универсальными коммуникативными действиями:</w:t>
      </w:r>
    </w:p>
    <w:p w:rsidR="004A6CFB" w:rsidRPr="00393A28" w:rsidRDefault="004A6CFB" w:rsidP="004A6CFB">
      <w:pPr>
        <w:pStyle w:val="25"/>
        <w:shd w:val="clear" w:color="auto" w:fill="auto"/>
        <w:tabs>
          <w:tab w:val="left" w:pos="1112"/>
        </w:tabs>
        <w:spacing w:line="240" w:lineRule="auto"/>
        <w:ind w:firstLine="709"/>
        <w:jc w:val="both"/>
        <w:rPr>
          <w:b/>
          <w:sz w:val="24"/>
          <w:szCs w:val="24"/>
        </w:rPr>
      </w:pPr>
      <w:r w:rsidRPr="00393A28">
        <w:rPr>
          <w:b/>
          <w:sz w:val="24"/>
          <w:szCs w:val="24"/>
        </w:rPr>
        <w:t>общение:</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осуществлять коммуникации во всех сферах жизни;</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владеть различными способами общения и взаимодействия, аргументированно вести диалог;</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развёрнуто и логично излагать свою точку зрения.</w:t>
      </w:r>
    </w:p>
    <w:p w:rsidR="004A6CFB" w:rsidRPr="00393A28" w:rsidRDefault="004A6CFB" w:rsidP="004A6CFB">
      <w:pPr>
        <w:pStyle w:val="25"/>
        <w:shd w:val="clear" w:color="auto" w:fill="auto"/>
        <w:tabs>
          <w:tab w:val="left" w:pos="1131"/>
        </w:tabs>
        <w:spacing w:line="240" w:lineRule="auto"/>
        <w:ind w:firstLine="709"/>
        <w:jc w:val="both"/>
        <w:rPr>
          <w:b/>
          <w:sz w:val="24"/>
          <w:szCs w:val="24"/>
        </w:rPr>
      </w:pPr>
      <w:r w:rsidRPr="00393A28">
        <w:rPr>
          <w:b/>
          <w:sz w:val="24"/>
          <w:szCs w:val="24"/>
        </w:rPr>
        <w:t>совместная деятельность:</w:t>
      </w:r>
    </w:p>
    <w:p w:rsidR="004A6CFB" w:rsidRPr="004A6CFB" w:rsidRDefault="004A6CFB" w:rsidP="004A6CFB">
      <w:pPr>
        <w:pStyle w:val="25"/>
        <w:shd w:val="clear" w:color="auto" w:fill="auto"/>
        <w:spacing w:line="240" w:lineRule="auto"/>
        <w:ind w:right="760" w:firstLine="709"/>
        <w:rPr>
          <w:sz w:val="24"/>
          <w:szCs w:val="24"/>
        </w:rPr>
      </w:pPr>
      <w:r w:rsidRPr="004A6CFB">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принимать цели совместной деятельности, организовывать и координировать действия по её достижению: составлять</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 xml:space="preserve">план действий, распределять роли с учётом мнений участников, обсуждать </w:t>
      </w:r>
      <w:r w:rsidRPr="004A6CFB">
        <w:rPr>
          <w:sz w:val="24"/>
          <w:szCs w:val="24"/>
        </w:rPr>
        <w:lastRenderedPageBreak/>
        <w:t>результаты совместной работы;</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оценивать качество своего вклада и каждого участника команды в общий результат по разработанным критериям;</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предлагать новые проекты, оценивать идеи с позиции новизны, оригинальности, практической значимости;</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E2C9F" w:rsidRDefault="005E2C9F" w:rsidP="004A6CFB">
      <w:pPr>
        <w:pStyle w:val="25"/>
        <w:shd w:val="clear" w:color="auto" w:fill="auto"/>
        <w:tabs>
          <w:tab w:val="left" w:pos="1959"/>
        </w:tabs>
        <w:spacing w:line="240" w:lineRule="auto"/>
        <w:ind w:firstLine="709"/>
        <w:jc w:val="both"/>
        <w:rPr>
          <w:b/>
          <w:sz w:val="24"/>
          <w:szCs w:val="24"/>
        </w:rPr>
      </w:pPr>
    </w:p>
    <w:p w:rsidR="005E2C9F" w:rsidRDefault="005E2C9F" w:rsidP="004A6CFB">
      <w:pPr>
        <w:pStyle w:val="25"/>
        <w:shd w:val="clear" w:color="auto" w:fill="auto"/>
        <w:tabs>
          <w:tab w:val="left" w:pos="1959"/>
        </w:tabs>
        <w:spacing w:line="240" w:lineRule="auto"/>
        <w:ind w:firstLine="709"/>
        <w:jc w:val="both"/>
        <w:rPr>
          <w:b/>
          <w:sz w:val="24"/>
          <w:szCs w:val="24"/>
        </w:rPr>
      </w:pPr>
    </w:p>
    <w:p w:rsidR="004A6CFB" w:rsidRPr="00393A28" w:rsidRDefault="004A6CFB" w:rsidP="004A6CFB">
      <w:pPr>
        <w:pStyle w:val="25"/>
        <w:shd w:val="clear" w:color="auto" w:fill="auto"/>
        <w:tabs>
          <w:tab w:val="left" w:pos="1959"/>
        </w:tabs>
        <w:spacing w:line="240" w:lineRule="auto"/>
        <w:ind w:firstLine="709"/>
        <w:jc w:val="both"/>
        <w:rPr>
          <w:b/>
          <w:sz w:val="24"/>
          <w:szCs w:val="24"/>
        </w:rPr>
      </w:pPr>
      <w:r w:rsidRPr="00393A28">
        <w:rPr>
          <w:b/>
          <w:sz w:val="24"/>
          <w:szCs w:val="24"/>
        </w:rPr>
        <w:t>Овладение универсальными регулятивными действиями:</w:t>
      </w:r>
    </w:p>
    <w:p w:rsidR="004A6CFB" w:rsidRPr="00393A28" w:rsidRDefault="004A6CFB" w:rsidP="004A6CFB">
      <w:pPr>
        <w:pStyle w:val="25"/>
        <w:shd w:val="clear" w:color="auto" w:fill="auto"/>
        <w:tabs>
          <w:tab w:val="left" w:pos="1119"/>
        </w:tabs>
        <w:spacing w:line="240" w:lineRule="auto"/>
        <w:ind w:firstLine="709"/>
        <w:jc w:val="both"/>
        <w:rPr>
          <w:b/>
          <w:sz w:val="24"/>
          <w:szCs w:val="24"/>
        </w:rPr>
      </w:pPr>
      <w:r w:rsidRPr="00393A28">
        <w:rPr>
          <w:b/>
          <w:sz w:val="24"/>
          <w:szCs w:val="24"/>
        </w:rPr>
        <w:t>самоорганизация:</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A6CFB" w:rsidRPr="004A6CFB" w:rsidRDefault="004A6CFB" w:rsidP="004A6CFB">
      <w:pPr>
        <w:pStyle w:val="25"/>
        <w:shd w:val="clear" w:color="auto" w:fill="auto"/>
        <w:spacing w:line="240" w:lineRule="auto"/>
        <w:ind w:right="780" w:firstLine="709"/>
        <w:rPr>
          <w:sz w:val="24"/>
          <w:szCs w:val="24"/>
        </w:rPr>
      </w:pPr>
      <w:r w:rsidRPr="004A6CFB">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4A6CFB" w:rsidRPr="004A6CFB" w:rsidRDefault="004A6CFB" w:rsidP="004A6CFB">
      <w:pPr>
        <w:pStyle w:val="25"/>
        <w:shd w:val="clear" w:color="auto" w:fill="auto"/>
        <w:spacing w:line="240" w:lineRule="auto"/>
        <w:ind w:right="780" w:firstLine="709"/>
        <w:rPr>
          <w:sz w:val="24"/>
          <w:szCs w:val="24"/>
        </w:rPr>
      </w:pPr>
      <w:r w:rsidRPr="004A6CFB">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оценивать приобретённый опыт;</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A6CFB" w:rsidRPr="00374A00" w:rsidRDefault="004A6CFB" w:rsidP="004A6CFB">
      <w:pPr>
        <w:pStyle w:val="25"/>
        <w:shd w:val="clear" w:color="auto" w:fill="auto"/>
        <w:tabs>
          <w:tab w:val="left" w:pos="1148"/>
        </w:tabs>
        <w:spacing w:line="240" w:lineRule="auto"/>
        <w:ind w:firstLine="709"/>
        <w:jc w:val="both"/>
        <w:rPr>
          <w:b/>
          <w:sz w:val="24"/>
          <w:szCs w:val="24"/>
        </w:rPr>
      </w:pPr>
      <w:r w:rsidRPr="00374A00">
        <w:rPr>
          <w:b/>
          <w:sz w:val="24"/>
          <w:szCs w:val="24"/>
        </w:rPr>
        <w:t>самоконтроль:</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давать оценку новым ситуациям, вносить коррективы в деятельность, оценивать соответствие результатов целям;</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A6CFB" w:rsidRPr="004A6CFB" w:rsidRDefault="004A6CFB" w:rsidP="004A6CFB">
      <w:pPr>
        <w:pStyle w:val="25"/>
        <w:shd w:val="clear" w:color="auto" w:fill="auto"/>
        <w:spacing w:line="240" w:lineRule="auto"/>
        <w:ind w:right="780" w:firstLine="709"/>
        <w:rPr>
          <w:sz w:val="24"/>
          <w:szCs w:val="24"/>
        </w:rPr>
      </w:pPr>
      <w:r w:rsidRPr="004A6CFB">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4A6CFB" w:rsidRPr="00374A00" w:rsidRDefault="004A6CFB" w:rsidP="004A6CFB">
      <w:pPr>
        <w:pStyle w:val="25"/>
        <w:shd w:val="clear" w:color="auto" w:fill="auto"/>
        <w:tabs>
          <w:tab w:val="left" w:pos="1148"/>
        </w:tabs>
        <w:spacing w:line="240" w:lineRule="auto"/>
        <w:ind w:firstLine="709"/>
        <w:jc w:val="both"/>
        <w:rPr>
          <w:b/>
          <w:sz w:val="24"/>
          <w:szCs w:val="24"/>
        </w:rPr>
      </w:pPr>
      <w:r w:rsidRPr="00374A00">
        <w:rPr>
          <w:b/>
          <w:sz w:val="24"/>
          <w:szCs w:val="24"/>
        </w:rPr>
        <w:t>принятия себя и других:</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принимать себя, понимая свои недостатки и достоинства;</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принимать мотивы и аргументы других при анализе результатов деятельности;</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признавать своё право и право других на ошибку;</w:t>
      </w:r>
    </w:p>
    <w:p w:rsidR="004A6CFB" w:rsidRPr="004A6CFB" w:rsidRDefault="004A6CFB" w:rsidP="004A6CFB">
      <w:pPr>
        <w:pStyle w:val="25"/>
        <w:shd w:val="clear" w:color="auto" w:fill="auto"/>
        <w:spacing w:line="240" w:lineRule="auto"/>
        <w:ind w:firstLine="709"/>
        <w:jc w:val="both"/>
        <w:rPr>
          <w:sz w:val="24"/>
          <w:szCs w:val="24"/>
        </w:rPr>
      </w:pPr>
      <w:r w:rsidRPr="004A6CFB">
        <w:rPr>
          <w:sz w:val="24"/>
          <w:szCs w:val="24"/>
        </w:rPr>
        <w:t>развивать способность понимать мир с позиции другого человека.</w:t>
      </w:r>
    </w:p>
    <w:p w:rsidR="004A6CFB" w:rsidRPr="00374A00" w:rsidRDefault="004A6CFB" w:rsidP="004A6CFB">
      <w:pPr>
        <w:pStyle w:val="25"/>
        <w:shd w:val="clear" w:color="auto" w:fill="auto"/>
        <w:tabs>
          <w:tab w:val="left" w:pos="1683"/>
        </w:tabs>
        <w:spacing w:line="240" w:lineRule="auto"/>
        <w:ind w:right="780" w:firstLine="709"/>
        <w:jc w:val="both"/>
        <w:rPr>
          <w:rStyle w:val="af4"/>
          <w:sz w:val="24"/>
          <w:szCs w:val="24"/>
        </w:rPr>
      </w:pPr>
      <w:r w:rsidRPr="00374A00">
        <w:rPr>
          <w:rStyle w:val="af4"/>
          <w:sz w:val="24"/>
          <w:szCs w:val="24"/>
        </w:rPr>
        <w:t>Предметные результаты освоения программы по информатике базового уровня в 10 классе.</w:t>
      </w:r>
    </w:p>
    <w:p w:rsidR="004A6CFB" w:rsidRPr="00374A00" w:rsidRDefault="004A6CFB" w:rsidP="004A6CFB">
      <w:pPr>
        <w:pStyle w:val="25"/>
        <w:shd w:val="clear" w:color="auto" w:fill="auto"/>
        <w:spacing w:line="240" w:lineRule="auto"/>
        <w:ind w:right="780" w:firstLine="709"/>
        <w:jc w:val="both"/>
        <w:rPr>
          <w:b/>
          <w:sz w:val="24"/>
          <w:szCs w:val="24"/>
        </w:rPr>
      </w:pPr>
      <w:r w:rsidRPr="00374A00">
        <w:rPr>
          <w:b/>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владение методами поиска информации в сети Интернет, умение критически оценивать информацию, полученную из сети Интернет;</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умение характеризовать большие данные, приводить примеры источников их получения и направления использования;</w:t>
      </w:r>
    </w:p>
    <w:p w:rsidR="00374A00" w:rsidRDefault="004A6CFB" w:rsidP="00374A00">
      <w:pPr>
        <w:pStyle w:val="25"/>
        <w:shd w:val="clear" w:color="auto" w:fill="auto"/>
        <w:tabs>
          <w:tab w:val="left" w:pos="3766"/>
          <w:tab w:val="left" w:pos="5389"/>
        </w:tabs>
        <w:spacing w:line="240" w:lineRule="auto"/>
        <w:ind w:firstLine="709"/>
        <w:jc w:val="both"/>
        <w:rPr>
          <w:sz w:val="24"/>
          <w:szCs w:val="24"/>
        </w:rPr>
      </w:pPr>
      <w:r w:rsidRPr="004A6CFB">
        <w:rPr>
          <w:sz w:val="24"/>
          <w:szCs w:val="24"/>
        </w:rPr>
        <w:t>понима</w:t>
      </w:r>
      <w:r w:rsidR="00374A00">
        <w:rPr>
          <w:sz w:val="24"/>
          <w:szCs w:val="24"/>
        </w:rPr>
        <w:t xml:space="preserve">ние основных принципов </w:t>
      </w:r>
      <w:r w:rsidRPr="004A6CFB">
        <w:rPr>
          <w:sz w:val="24"/>
          <w:szCs w:val="24"/>
        </w:rPr>
        <w:t>устройства и функционирования</w:t>
      </w:r>
      <w:r w:rsidR="00374A00">
        <w:rPr>
          <w:sz w:val="24"/>
          <w:szCs w:val="24"/>
        </w:rPr>
        <w:t xml:space="preserve"> </w:t>
      </w:r>
      <w:r w:rsidRPr="004A6CFB">
        <w:rPr>
          <w:sz w:val="24"/>
          <w:szCs w:val="24"/>
        </w:rPr>
        <w:t xml:space="preserve">современных </w:t>
      </w:r>
    </w:p>
    <w:p w:rsidR="004A6CFB" w:rsidRPr="004A6CFB" w:rsidRDefault="004A6CFB" w:rsidP="00374A00">
      <w:pPr>
        <w:pStyle w:val="25"/>
        <w:shd w:val="clear" w:color="auto" w:fill="auto"/>
        <w:tabs>
          <w:tab w:val="left" w:pos="3766"/>
          <w:tab w:val="left" w:pos="5389"/>
        </w:tabs>
        <w:spacing w:line="240" w:lineRule="auto"/>
        <w:jc w:val="both"/>
        <w:rPr>
          <w:sz w:val="24"/>
          <w:szCs w:val="24"/>
        </w:rPr>
      </w:pPr>
      <w:r w:rsidRPr="004A6CFB">
        <w:rPr>
          <w:sz w:val="24"/>
          <w:szCs w:val="24"/>
        </w:rPr>
        <w:t>стационарных и мобильных компьютеров, тенденций развития компьютерных технологий;</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lastRenderedPageBreak/>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374A00" w:rsidRDefault="00374A00" w:rsidP="00374A00">
      <w:pPr>
        <w:pStyle w:val="25"/>
        <w:shd w:val="clear" w:color="auto" w:fill="auto"/>
        <w:tabs>
          <w:tab w:val="left" w:pos="3766"/>
          <w:tab w:val="left" w:pos="5389"/>
        </w:tabs>
        <w:spacing w:line="240" w:lineRule="auto"/>
        <w:ind w:firstLine="709"/>
        <w:jc w:val="both"/>
        <w:rPr>
          <w:sz w:val="24"/>
          <w:szCs w:val="24"/>
        </w:rPr>
      </w:pPr>
      <w:r>
        <w:rPr>
          <w:sz w:val="24"/>
          <w:szCs w:val="24"/>
        </w:rPr>
        <w:t xml:space="preserve">понимание основных принципов </w:t>
      </w:r>
      <w:r w:rsidR="004A6CFB" w:rsidRPr="004A6CFB">
        <w:rPr>
          <w:sz w:val="24"/>
          <w:szCs w:val="24"/>
        </w:rPr>
        <w:t>дискретизации различных видов</w:t>
      </w:r>
      <w:r>
        <w:rPr>
          <w:sz w:val="24"/>
          <w:szCs w:val="24"/>
        </w:rPr>
        <w:t xml:space="preserve"> </w:t>
      </w:r>
      <w:r w:rsidR="004A6CFB" w:rsidRPr="004A6CFB">
        <w:rPr>
          <w:sz w:val="24"/>
          <w:szCs w:val="24"/>
        </w:rPr>
        <w:t xml:space="preserve">информации, </w:t>
      </w:r>
    </w:p>
    <w:p w:rsidR="00374A00" w:rsidRDefault="004A6CFB" w:rsidP="00374A00">
      <w:pPr>
        <w:pStyle w:val="25"/>
        <w:shd w:val="clear" w:color="auto" w:fill="auto"/>
        <w:tabs>
          <w:tab w:val="left" w:pos="3766"/>
          <w:tab w:val="left" w:pos="5389"/>
        </w:tabs>
        <w:spacing w:line="240" w:lineRule="auto"/>
        <w:jc w:val="both"/>
        <w:rPr>
          <w:sz w:val="24"/>
          <w:szCs w:val="24"/>
        </w:rPr>
      </w:pPr>
      <w:r w:rsidRPr="004A6CFB">
        <w:rPr>
          <w:sz w:val="24"/>
          <w:szCs w:val="24"/>
        </w:rPr>
        <w:t xml:space="preserve">умение определять информационный объём текстовых, графических и звуковых </w:t>
      </w:r>
    </w:p>
    <w:p w:rsidR="004A6CFB" w:rsidRPr="004A6CFB" w:rsidRDefault="004A6CFB" w:rsidP="00374A00">
      <w:pPr>
        <w:pStyle w:val="25"/>
        <w:shd w:val="clear" w:color="auto" w:fill="auto"/>
        <w:tabs>
          <w:tab w:val="left" w:pos="3766"/>
          <w:tab w:val="left" w:pos="5389"/>
        </w:tabs>
        <w:spacing w:line="240" w:lineRule="auto"/>
        <w:jc w:val="both"/>
        <w:rPr>
          <w:sz w:val="24"/>
          <w:szCs w:val="24"/>
        </w:rPr>
      </w:pPr>
      <w:r w:rsidRPr="004A6CFB">
        <w:rPr>
          <w:sz w:val="24"/>
          <w:szCs w:val="24"/>
        </w:rPr>
        <w:t>данных при заданных параметрах дискретизации;</w:t>
      </w:r>
    </w:p>
    <w:p w:rsidR="004A6CFB" w:rsidRPr="004A6CFB" w:rsidRDefault="004A6CFB" w:rsidP="004A6CFB">
      <w:pPr>
        <w:pStyle w:val="25"/>
        <w:shd w:val="clear" w:color="auto" w:fill="auto"/>
        <w:spacing w:line="240" w:lineRule="auto"/>
        <w:ind w:right="780" w:firstLine="709"/>
        <w:jc w:val="both"/>
        <w:rPr>
          <w:sz w:val="24"/>
          <w:szCs w:val="24"/>
        </w:rPr>
      </w:pPr>
      <w:r w:rsidRPr="004A6CFB">
        <w:rPr>
          <w:sz w:val="24"/>
          <w:szCs w:val="24"/>
        </w:rPr>
        <w:t>умение строить неравномерные коды, допускающие однозначное декодирование сообщений (префиксные коды);</w:t>
      </w:r>
    </w:p>
    <w:p w:rsidR="004A6CFB" w:rsidRDefault="004A6CFB" w:rsidP="004A6CFB">
      <w:pPr>
        <w:pStyle w:val="25"/>
        <w:shd w:val="clear" w:color="auto" w:fill="auto"/>
        <w:spacing w:line="240" w:lineRule="auto"/>
        <w:ind w:right="780" w:firstLine="709"/>
        <w:jc w:val="both"/>
        <w:rPr>
          <w:sz w:val="24"/>
          <w:szCs w:val="24"/>
        </w:rPr>
      </w:pPr>
      <w:r w:rsidRPr="004A6CFB">
        <w:rPr>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w:t>
      </w:r>
      <w:r w:rsidR="00374A00">
        <w:rPr>
          <w:sz w:val="24"/>
          <w:szCs w:val="24"/>
        </w:rPr>
        <w:t xml:space="preserve"> </w:t>
      </w:r>
    </w:p>
    <w:p w:rsidR="004A6CFB" w:rsidRPr="004A6CFB" w:rsidRDefault="004A6CFB" w:rsidP="004A6CFB">
      <w:pPr>
        <w:pStyle w:val="25"/>
        <w:shd w:val="clear" w:color="auto" w:fill="auto"/>
        <w:spacing w:line="240" w:lineRule="auto"/>
        <w:ind w:right="760" w:firstLine="709"/>
        <w:rPr>
          <w:sz w:val="24"/>
          <w:szCs w:val="24"/>
        </w:rPr>
      </w:pPr>
      <w:r w:rsidRPr="004A6CFB">
        <w:rPr>
          <w:sz w:val="24"/>
          <w:szCs w:val="24"/>
        </w:rPr>
        <w:t>выполнять преобразования логических выражений, используя законы алгебры логики;</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4A6CFB" w:rsidRPr="00374A00" w:rsidRDefault="004A6CFB" w:rsidP="004A6CFB">
      <w:pPr>
        <w:pStyle w:val="25"/>
        <w:shd w:val="clear" w:color="auto" w:fill="auto"/>
        <w:tabs>
          <w:tab w:val="left" w:pos="1776"/>
        </w:tabs>
        <w:spacing w:line="240" w:lineRule="auto"/>
        <w:ind w:right="760" w:firstLine="709"/>
        <w:jc w:val="both"/>
        <w:rPr>
          <w:rStyle w:val="af4"/>
          <w:sz w:val="24"/>
          <w:szCs w:val="24"/>
        </w:rPr>
      </w:pPr>
      <w:r w:rsidRPr="00374A00">
        <w:rPr>
          <w:rStyle w:val="af4"/>
          <w:sz w:val="24"/>
          <w:szCs w:val="24"/>
        </w:rPr>
        <w:t>Предметные результаты освоения программы по информатике базового уровня в 11 классе.</w:t>
      </w:r>
    </w:p>
    <w:p w:rsidR="004A6CFB" w:rsidRPr="00374A00" w:rsidRDefault="004A6CFB" w:rsidP="004A6CFB">
      <w:pPr>
        <w:pStyle w:val="25"/>
        <w:shd w:val="clear" w:color="auto" w:fill="auto"/>
        <w:spacing w:line="240" w:lineRule="auto"/>
        <w:ind w:right="760" w:firstLine="709"/>
        <w:jc w:val="both"/>
        <w:rPr>
          <w:b/>
          <w:sz w:val="24"/>
          <w:szCs w:val="24"/>
        </w:rPr>
      </w:pPr>
      <w:r w:rsidRPr="00374A00">
        <w:rPr>
          <w:b/>
          <w:sz w:val="24"/>
          <w:szCs w:val="24"/>
        </w:rPr>
        <w:t>В процессе изучения курса информатики базового уровня в 11 классе обучающимися будут достигнуты следующий предметные результаты:</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4A6CFB">
        <w:rPr>
          <w:sz w:val="24"/>
          <w:szCs w:val="24"/>
          <w:lang w:val="en-US" w:bidi="en-US"/>
        </w:rPr>
        <w:t>Python</w:t>
      </w:r>
      <w:r w:rsidRPr="004A6CFB">
        <w:rPr>
          <w:sz w:val="24"/>
          <w:szCs w:val="24"/>
          <w:lang w:bidi="en-US"/>
        </w:rPr>
        <w:t xml:space="preserve">, </w:t>
      </w:r>
      <w:r w:rsidRPr="004A6CFB">
        <w:rPr>
          <w:sz w:val="24"/>
          <w:szCs w:val="24"/>
          <w:lang w:val="en-US" w:bidi="en-US"/>
        </w:rPr>
        <w:t>Java</w:t>
      </w:r>
      <w:r w:rsidRPr="004A6CFB">
        <w:rPr>
          <w:sz w:val="24"/>
          <w:szCs w:val="24"/>
          <w:lang w:bidi="en-US"/>
        </w:rPr>
        <w:t xml:space="preserve">, </w:t>
      </w:r>
      <w:r w:rsidRPr="004A6CFB">
        <w:rPr>
          <w:sz w:val="24"/>
          <w:szCs w:val="24"/>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4A6CFB" w:rsidRPr="004A6CFB" w:rsidRDefault="004A6CFB" w:rsidP="004A6CFB">
      <w:pPr>
        <w:pStyle w:val="25"/>
        <w:shd w:val="clear" w:color="auto" w:fill="auto"/>
        <w:spacing w:line="240" w:lineRule="auto"/>
        <w:ind w:right="760" w:firstLine="709"/>
        <w:jc w:val="both"/>
        <w:rPr>
          <w:sz w:val="24"/>
          <w:szCs w:val="24"/>
        </w:rPr>
      </w:pPr>
      <w:r w:rsidRPr="004A6CFB">
        <w:rPr>
          <w:sz w:val="24"/>
          <w:szCs w:val="24"/>
        </w:rPr>
        <w:t xml:space="preserve">умение реализовывать на выбранном для изучения языке программирования высокого уровня (Паскаль, </w:t>
      </w:r>
      <w:r w:rsidRPr="004A6CFB">
        <w:rPr>
          <w:sz w:val="24"/>
          <w:szCs w:val="24"/>
          <w:lang w:val="en-US" w:bidi="en-US"/>
        </w:rPr>
        <w:t>Python</w:t>
      </w:r>
      <w:r w:rsidRPr="004A6CFB">
        <w:rPr>
          <w:sz w:val="24"/>
          <w:szCs w:val="24"/>
          <w:lang w:bidi="en-US"/>
        </w:rPr>
        <w:t xml:space="preserve">, </w:t>
      </w:r>
      <w:r w:rsidRPr="004A6CFB">
        <w:rPr>
          <w:sz w:val="24"/>
          <w:szCs w:val="24"/>
          <w:lang w:val="en-US" w:bidi="en-US"/>
        </w:rPr>
        <w:t>Java</w:t>
      </w:r>
      <w:r w:rsidRPr="004A6CFB">
        <w:rPr>
          <w:sz w:val="24"/>
          <w:szCs w:val="24"/>
          <w:lang w:bidi="en-US"/>
        </w:rPr>
        <w:t xml:space="preserve">, </w:t>
      </w:r>
      <w:r w:rsidRPr="004A6CFB">
        <w:rPr>
          <w:sz w:val="24"/>
          <w:szCs w:val="24"/>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4A6CFB" w:rsidRPr="004A6CFB" w:rsidRDefault="004A6CFB" w:rsidP="004A6CFB">
      <w:pPr>
        <w:pStyle w:val="25"/>
        <w:shd w:val="clear" w:color="auto" w:fill="auto"/>
        <w:spacing w:line="240" w:lineRule="auto"/>
        <w:ind w:right="720" w:firstLine="709"/>
        <w:jc w:val="both"/>
        <w:rPr>
          <w:sz w:val="24"/>
          <w:szCs w:val="24"/>
        </w:rPr>
      </w:pPr>
      <w:r w:rsidRPr="004A6CFB">
        <w:rPr>
          <w:sz w:val="24"/>
          <w:szCs w:val="24"/>
        </w:rPr>
        <w:t xml:space="preserve">умение использовать табличные (реляционные) базы данных, в частности, </w:t>
      </w:r>
      <w:r w:rsidRPr="004A6CFB">
        <w:rPr>
          <w:sz w:val="24"/>
          <w:szCs w:val="24"/>
        </w:rPr>
        <w:lastRenderedPageBreak/>
        <w:t>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4A6CFB" w:rsidRPr="004A6CFB" w:rsidRDefault="004A6CFB" w:rsidP="004A6CFB">
      <w:pPr>
        <w:pStyle w:val="25"/>
        <w:shd w:val="clear" w:color="auto" w:fill="auto"/>
        <w:spacing w:line="240" w:lineRule="auto"/>
        <w:ind w:right="720" w:firstLine="709"/>
        <w:jc w:val="both"/>
        <w:rPr>
          <w:sz w:val="24"/>
          <w:szCs w:val="24"/>
        </w:rPr>
      </w:pPr>
      <w:r w:rsidRPr="004A6CFB">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4A6CFB" w:rsidRPr="004A6CFB" w:rsidRDefault="004A6CFB" w:rsidP="004A6CFB">
      <w:pPr>
        <w:pStyle w:val="25"/>
        <w:shd w:val="clear" w:color="auto" w:fill="auto"/>
        <w:spacing w:line="240" w:lineRule="auto"/>
        <w:ind w:right="720" w:firstLine="709"/>
        <w:jc w:val="both"/>
        <w:rPr>
          <w:sz w:val="24"/>
          <w:szCs w:val="24"/>
        </w:rPr>
      </w:pPr>
      <w:r w:rsidRPr="004A6CFB">
        <w:rPr>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8C31BE" w:rsidRDefault="008C31BE" w:rsidP="008C31BE">
      <w:pPr>
        <w:spacing w:after="0" w:line="240" w:lineRule="auto"/>
        <w:jc w:val="center"/>
        <w:rPr>
          <w:rFonts w:ascii="Times New Roman" w:hAnsi="Times New Roman" w:cs="Times New Roman"/>
          <w:b/>
          <w:sz w:val="24"/>
          <w:szCs w:val="24"/>
        </w:rPr>
      </w:pPr>
    </w:p>
    <w:p w:rsidR="00374A00" w:rsidRDefault="004E1F9F" w:rsidP="008C31B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2.1.6</w:t>
      </w:r>
      <w:r w:rsidR="00374A00">
        <w:rPr>
          <w:rFonts w:ascii="Times New Roman" w:hAnsi="Times New Roman" w:cs="Times New Roman"/>
          <w:b/>
          <w:sz w:val="24"/>
          <w:szCs w:val="24"/>
        </w:rPr>
        <w:t>. ФИЗИКА</w:t>
      </w:r>
    </w:p>
    <w:p w:rsidR="00C20B65" w:rsidRDefault="00C20B65" w:rsidP="008C31B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ФИЗИКА (БАЗОВЫЙ УРОВЕНЬ)</w:t>
      </w:r>
    </w:p>
    <w:p w:rsidR="00374A00" w:rsidRDefault="00374A00" w:rsidP="008C31B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374A00" w:rsidRPr="003F5B1E" w:rsidRDefault="00374A00" w:rsidP="003F5B1E">
      <w:pPr>
        <w:pStyle w:val="25"/>
        <w:shd w:val="clear" w:color="auto" w:fill="auto"/>
        <w:tabs>
          <w:tab w:val="left" w:pos="1926"/>
        </w:tabs>
        <w:spacing w:line="240" w:lineRule="auto"/>
        <w:ind w:right="-1" w:firstLine="709"/>
        <w:jc w:val="both"/>
        <w:rPr>
          <w:sz w:val="24"/>
          <w:szCs w:val="24"/>
        </w:rPr>
      </w:pPr>
      <w:r w:rsidRPr="003F5B1E">
        <w:rPr>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374A00" w:rsidRPr="003F5B1E" w:rsidRDefault="00374A00" w:rsidP="003F5B1E">
      <w:pPr>
        <w:pStyle w:val="25"/>
        <w:shd w:val="clear" w:color="auto" w:fill="auto"/>
        <w:tabs>
          <w:tab w:val="left" w:pos="1926"/>
        </w:tabs>
        <w:spacing w:line="240" w:lineRule="auto"/>
        <w:ind w:right="-1" w:firstLine="709"/>
        <w:jc w:val="both"/>
        <w:rPr>
          <w:sz w:val="24"/>
          <w:szCs w:val="24"/>
        </w:rPr>
      </w:pPr>
      <w:r w:rsidRPr="003F5B1E">
        <w:rPr>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374A00" w:rsidRPr="003F5B1E" w:rsidRDefault="00374A00" w:rsidP="003F5B1E">
      <w:pPr>
        <w:pStyle w:val="25"/>
        <w:shd w:val="clear" w:color="auto" w:fill="auto"/>
        <w:tabs>
          <w:tab w:val="left" w:pos="1896"/>
        </w:tabs>
        <w:spacing w:line="240" w:lineRule="auto"/>
        <w:ind w:right="-1" w:firstLine="709"/>
        <w:jc w:val="both"/>
        <w:rPr>
          <w:sz w:val="24"/>
          <w:szCs w:val="24"/>
        </w:rPr>
      </w:pPr>
      <w:r w:rsidRPr="003F5B1E">
        <w:rPr>
          <w:sz w:val="24"/>
          <w:szCs w:val="24"/>
        </w:rPr>
        <w:t>Программа по физике включает:</w:t>
      </w:r>
    </w:p>
    <w:p w:rsidR="00374A00" w:rsidRPr="003F5B1E" w:rsidRDefault="003F5B1E" w:rsidP="003F5B1E">
      <w:pPr>
        <w:pStyle w:val="25"/>
        <w:shd w:val="clear" w:color="auto" w:fill="auto"/>
        <w:spacing w:line="240" w:lineRule="auto"/>
        <w:ind w:right="-1" w:firstLine="709"/>
        <w:jc w:val="both"/>
        <w:rPr>
          <w:sz w:val="24"/>
          <w:szCs w:val="24"/>
        </w:rPr>
      </w:pPr>
      <w:r>
        <w:rPr>
          <w:sz w:val="24"/>
          <w:szCs w:val="24"/>
        </w:rPr>
        <w:t>п</w:t>
      </w:r>
      <w:r w:rsidR="00374A00" w:rsidRPr="003F5B1E">
        <w:rPr>
          <w:sz w:val="24"/>
          <w:szCs w:val="24"/>
        </w:rPr>
        <w:t>ланируемые результаты освоения курса физики на базовом уровне, в том числе предметные результаты по годам обучения;</w:t>
      </w:r>
    </w:p>
    <w:p w:rsidR="00374A00" w:rsidRPr="003F5B1E" w:rsidRDefault="003F5B1E" w:rsidP="003F5B1E">
      <w:pPr>
        <w:pStyle w:val="25"/>
        <w:shd w:val="clear" w:color="auto" w:fill="auto"/>
        <w:spacing w:line="240" w:lineRule="auto"/>
        <w:ind w:right="-1" w:firstLine="709"/>
        <w:jc w:val="both"/>
        <w:rPr>
          <w:sz w:val="24"/>
          <w:szCs w:val="24"/>
        </w:rPr>
      </w:pPr>
      <w:r>
        <w:rPr>
          <w:sz w:val="24"/>
          <w:szCs w:val="24"/>
        </w:rPr>
        <w:t>с</w:t>
      </w:r>
      <w:r w:rsidR="00374A00" w:rsidRPr="003F5B1E">
        <w:rPr>
          <w:sz w:val="24"/>
          <w:szCs w:val="24"/>
        </w:rPr>
        <w:t>одержание учебного предмета «Физика» по годам обучения;</w:t>
      </w:r>
    </w:p>
    <w:p w:rsidR="00374A00" w:rsidRPr="003F5B1E" w:rsidRDefault="003F5B1E" w:rsidP="003F5B1E">
      <w:pPr>
        <w:pStyle w:val="25"/>
        <w:shd w:val="clear" w:color="auto" w:fill="auto"/>
        <w:tabs>
          <w:tab w:val="left" w:pos="1906"/>
        </w:tabs>
        <w:spacing w:line="240" w:lineRule="auto"/>
        <w:ind w:right="-1" w:firstLine="709"/>
        <w:jc w:val="both"/>
        <w:rPr>
          <w:sz w:val="24"/>
          <w:szCs w:val="24"/>
        </w:rPr>
      </w:pPr>
      <w:r>
        <w:rPr>
          <w:sz w:val="24"/>
          <w:szCs w:val="24"/>
        </w:rPr>
        <w:t>п</w:t>
      </w:r>
      <w:r w:rsidR="00374A00" w:rsidRPr="003F5B1E">
        <w:rPr>
          <w:sz w:val="24"/>
          <w:szCs w:val="24"/>
        </w:rPr>
        <w:t>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374A00" w:rsidRDefault="00374A00" w:rsidP="003F5B1E">
      <w:pPr>
        <w:pStyle w:val="25"/>
        <w:shd w:val="clear" w:color="auto" w:fill="auto"/>
        <w:tabs>
          <w:tab w:val="left" w:pos="1911"/>
        </w:tabs>
        <w:spacing w:line="240" w:lineRule="auto"/>
        <w:ind w:right="-1" w:firstLine="709"/>
        <w:jc w:val="both"/>
        <w:rPr>
          <w:sz w:val="24"/>
          <w:szCs w:val="24"/>
        </w:rPr>
      </w:pPr>
      <w:r w:rsidRPr="003F5B1E">
        <w:rPr>
          <w:sz w:val="24"/>
          <w:szCs w:val="24"/>
        </w:rPr>
        <w:t>Программа по физик</w:t>
      </w:r>
      <w:r w:rsidR="003F5B1E">
        <w:rPr>
          <w:sz w:val="24"/>
          <w:szCs w:val="24"/>
        </w:rPr>
        <w:t>е</w:t>
      </w:r>
      <w:r w:rsidRPr="003F5B1E">
        <w:rPr>
          <w:sz w:val="24"/>
          <w:szCs w:val="24"/>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3F5B1E" w:rsidRPr="003F5B1E" w:rsidRDefault="003F5B1E" w:rsidP="003F5B1E">
      <w:pPr>
        <w:pStyle w:val="25"/>
        <w:shd w:val="clear" w:color="auto" w:fill="auto"/>
        <w:tabs>
          <w:tab w:val="left" w:pos="1911"/>
        </w:tabs>
        <w:spacing w:line="240" w:lineRule="auto"/>
        <w:ind w:right="-1" w:firstLine="709"/>
        <w:jc w:val="center"/>
        <w:rPr>
          <w:b/>
          <w:sz w:val="24"/>
          <w:szCs w:val="24"/>
        </w:rPr>
      </w:pPr>
      <w:r w:rsidRPr="003F5B1E">
        <w:rPr>
          <w:b/>
          <w:sz w:val="24"/>
          <w:szCs w:val="24"/>
        </w:rPr>
        <w:t>ОБЩАЯ ХАРАКТЕРИСТИКА УЧЕБНОГО ПРЕДМЕТА «ФИЗИКА»</w:t>
      </w:r>
    </w:p>
    <w:p w:rsidR="00374A00" w:rsidRPr="003F5B1E" w:rsidRDefault="00374A00" w:rsidP="003F5B1E">
      <w:pPr>
        <w:pStyle w:val="25"/>
        <w:shd w:val="clear" w:color="auto" w:fill="auto"/>
        <w:tabs>
          <w:tab w:val="left" w:pos="1911"/>
        </w:tabs>
        <w:spacing w:line="240" w:lineRule="auto"/>
        <w:ind w:right="-1" w:firstLine="709"/>
        <w:jc w:val="both"/>
        <w:rPr>
          <w:sz w:val="24"/>
          <w:szCs w:val="24"/>
        </w:rPr>
      </w:pPr>
      <w:r w:rsidRPr="003F5B1E">
        <w:rPr>
          <w:sz w:val="24"/>
          <w:szCs w:val="24"/>
        </w:rPr>
        <w:lastRenderedPageBreak/>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w:t>
      </w:r>
      <w:r w:rsidR="003F5B1E">
        <w:rPr>
          <w:sz w:val="24"/>
          <w:szCs w:val="24"/>
        </w:rPr>
        <w:t xml:space="preserve">оса, получения новых материалов </w:t>
      </w:r>
      <w:r w:rsidRPr="003F5B1E">
        <w:rPr>
          <w:sz w:val="24"/>
          <w:szCs w:val="24"/>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374A00" w:rsidRPr="003F5B1E" w:rsidRDefault="00374A00" w:rsidP="003F5B1E">
      <w:pPr>
        <w:pStyle w:val="25"/>
        <w:shd w:val="clear" w:color="auto" w:fill="auto"/>
        <w:tabs>
          <w:tab w:val="left" w:pos="1922"/>
        </w:tabs>
        <w:spacing w:line="240" w:lineRule="auto"/>
        <w:ind w:right="-1" w:firstLine="709"/>
        <w:jc w:val="both"/>
        <w:rPr>
          <w:sz w:val="24"/>
          <w:szCs w:val="24"/>
        </w:rPr>
      </w:pPr>
      <w:r w:rsidRPr="003F5B1E">
        <w:rPr>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374A00" w:rsidRPr="003F5B1E" w:rsidRDefault="00374A00" w:rsidP="003F5B1E">
      <w:pPr>
        <w:pStyle w:val="25"/>
        <w:shd w:val="clear" w:color="auto" w:fill="auto"/>
        <w:tabs>
          <w:tab w:val="left" w:pos="1931"/>
        </w:tabs>
        <w:spacing w:line="240" w:lineRule="auto"/>
        <w:ind w:right="-1" w:firstLine="709"/>
        <w:jc w:val="both"/>
        <w:rPr>
          <w:sz w:val="24"/>
          <w:szCs w:val="24"/>
        </w:rPr>
      </w:pPr>
      <w:r w:rsidRPr="003F5B1E">
        <w:rPr>
          <w:sz w:val="24"/>
          <w:szCs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374A00" w:rsidRPr="003F5B1E" w:rsidRDefault="00374A00" w:rsidP="003F5B1E">
      <w:pPr>
        <w:pStyle w:val="25"/>
        <w:shd w:val="clear" w:color="auto" w:fill="auto"/>
        <w:tabs>
          <w:tab w:val="left" w:pos="1922"/>
        </w:tabs>
        <w:spacing w:line="240" w:lineRule="auto"/>
        <w:ind w:right="-1" w:firstLine="709"/>
        <w:jc w:val="both"/>
        <w:rPr>
          <w:sz w:val="24"/>
          <w:szCs w:val="24"/>
        </w:rPr>
      </w:pPr>
      <w:r w:rsidRPr="003F5B1E">
        <w:rPr>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374A00" w:rsidRPr="003F5B1E" w:rsidRDefault="00374A00" w:rsidP="003F5B1E">
      <w:pPr>
        <w:pStyle w:val="25"/>
        <w:shd w:val="clear" w:color="auto" w:fill="auto"/>
        <w:tabs>
          <w:tab w:val="left" w:pos="2061"/>
        </w:tabs>
        <w:spacing w:line="240" w:lineRule="auto"/>
        <w:ind w:right="-1" w:firstLine="709"/>
        <w:jc w:val="both"/>
        <w:rPr>
          <w:sz w:val="24"/>
          <w:szCs w:val="24"/>
        </w:rPr>
      </w:pPr>
      <w:r w:rsidRPr="003F5B1E">
        <w:rPr>
          <w:sz w:val="24"/>
          <w:szCs w:val="24"/>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 xml:space="preserve"> В соответствии с требо</w:t>
      </w:r>
      <w:r w:rsidR="00C07795">
        <w:rPr>
          <w:sz w:val="24"/>
          <w:szCs w:val="24"/>
        </w:rPr>
        <w:t>ваниями ФГОС СОО к материально-</w:t>
      </w:r>
      <w:r w:rsidRPr="003F5B1E">
        <w:rPr>
          <w:sz w:val="24"/>
          <w:szCs w:val="24"/>
        </w:rPr>
        <w:t xml:space="preserve">техническому </w:t>
      </w:r>
      <w:r w:rsidRPr="003F5B1E">
        <w:rPr>
          <w:sz w:val="24"/>
          <w:szCs w:val="24"/>
        </w:rPr>
        <w:lastRenderedPageBreak/>
        <w:t>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374A00" w:rsidRDefault="00374A00" w:rsidP="00C07795">
      <w:pPr>
        <w:pStyle w:val="25"/>
        <w:shd w:val="clear" w:color="auto" w:fill="auto"/>
        <w:tabs>
          <w:tab w:val="left" w:pos="2061"/>
        </w:tabs>
        <w:spacing w:line="240" w:lineRule="auto"/>
        <w:ind w:right="-1" w:firstLine="709"/>
        <w:jc w:val="both"/>
        <w:rPr>
          <w:sz w:val="24"/>
          <w:szCs w:val="24"/>
        </w:rPr>
      </w:pPr>
      <w:r w:rsidRPr="003F5B1E">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w:t>
      </w:r>
      <w:r w:rsidR="00C07795">
        <w:rPr>
          <w:sz w:val="24"/>
          <w:szCs w:val="24"/>
        </w:rPr>
        <w:t xml:space="preserve">ические комплекты лабораторного </w:t>
      </w:r>
      <w:r w:rsidRPr="003F5B1E">
        <w:rPr>
          <w:sz w:val="24"/>
          <w:szCs w:val="24"/>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C07795" w:rsidRPr="00C07795" w:rsidRDefault="00C07795" w:rsidP="00C07795">
      <w:pPr>
        <w:pStyle w:val="25"/>
        <w:shd w:val="clear" w:color="auto" w:fill="auto"/>
        <w:tabs>
          <w:tab w:val="left" w:pos="2061"/>
        </w:tabs>
        <w:spacing w:line="240" w:lineRule="auto"/>
        <w:ind w:right="-1" w:firstLine="709"/>
        <w:jc w:val="center"/>
        <w:rPr>
          <w:b/>
          <w:sz w:val="24"/>
          <w:szCs w:val="24"/>
        </w:rPr>
      </w:pPr>
      <w:r w:rsidRPr="00C07795">
        <w:rPr>
          <w:b/>
          <w:sz w:val="24"/>
          <w:szCs w:val="24"/>
        </w:rPr>
        <w:t>ЦЕЛИ ИЗУЧЕНИЯ УЧЕБНОГО ПРЕДМЕТА «ФИЗИКА»</w:t>
      </w:r>
    </w:p>
    <w:p w:rsidR="00374A00" w:rsidRPr="00C07795" w:rsidRDefault="00374A00" w:rsidP="003F5B1E">
      <w:pPr>
        <w:pStyle w:val="25"/>
        <w:shd w:val="clear" w:color="auto" w:fill="auto"/>
        <w:tabs>
          <w:tab w:val="left" w:pos="1989"/>
        </w:tabs>
        <w:spacing w:line="240" w:lineRule="auto"/>
        <w:ind w:right="-1" w:firstLine="709"/>
        <w:jc w:val="both"/>
        <w:rPr>
          <w:b/>
          <w:sz w:val="24"/>
          <w:szCs w:val="24"/>
        </w:rPr>
      </w:pPr>
      <w:r w:rsidRPr="00C07795">
        <w:rPr>
          <w:b/>
          <w:sz w:val="24"/>
          <w:szCs w:val="24"/>
        </w:rPr>
        <w:t>Основными целями изучения физики в общем образовании являются: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Формирование интереса и стремления обучающихся к научному изучению</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природы, развитие их интеллектуальных и творческих способностей;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Развитие представлений о научном методе познания и формирование исследовательского отношения к окружающим явлениям;</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Формирование научного мировоззрения как результата изучения основ строения материи и фундаментальных законов физики;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Формирование умений объяснять явления с использованием физических знаний и научных доказательств;</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Формирование представлений о роли физики для развития других естественных наук, техники и технологий.</w:t>
      </w:r>
    </w:p>
    <w:p w:rsidR="00374A00" w:rsidRPr="003F5B1E" w:rsidRDefault="00374A00" w:rsidP="003F5B1E">
      <w:pPr>
        <w:pStyle w:val="25"/>
        <w:shd w:val="clear" w:color="auto" w:fill="auto"/>
        <w:tabs>
          <w:tab w:val="left" w:pos="1990"/>
        </w:tabs>
        <w:spacing w:line="240" w:lineRule="auto"/>
        <w:ind w:right="-1" w:firstLine="709"/>
        <w:jc w:val="both"/>
        <w:rPr>
          <w:sz w:val="24"/>
          <w:szCs w:val="24"/>
        </w:rPr>
      </w:pPr>
      <w:r w:rsidRPr="003F5B1E">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374A00" w:rsidRDefault="00374A00" w:rsidP="003F5B1E">
      <w:pPr>
        <w:pStyle w:val="25"/>
        <w:shd w:val="clear" w:color="auto" w:fill="auto"/>
        <w:spacing w:line="240" w:lineRule="auto"/>
        <w:ind w:right="-1" w:firstLine="709"/>
        <w:jc w:val="both"/>
        <w:rPr>
          <w:sz w:val="24"/>
          <w:szCs w:val="24"/>
        </w:rPr>
      </w:pPr>
      <w:r w:rsidRPr="003F5B1E">
        <w:rPr>
          <w:sz w:val="24"/>
          <w:szCs w:val="24"/>
        </w:rPr>
        <w:t>Создание условий для развития умений проектно-исследовательской, творческой деятельности.</w:t>
      </w:r>
    </w:p>
    <w:p w:rsidR="00C07795" w:rsidRPr="003F5B1E" w:rsidRDefault="00C07795" w:rsidP="00C07795">
      <w:pPr>
        <w:pStyle w:val="af7"/>
        <w:contextualSpacing/>
        <w:jc w:val="center"/>
        <w:rPr>
          <w:rFonts w:ascii="Times New Roman" w:hAnsi="Times New Roman" w:cs="Times New Roman"/>
          <w:sz w:val="24"/>
          <w:szCs w:val="24"/>
        </w:rPr>
      </w:pPr>
      <w:r w:rsidRPr="009106AD">
        <w:rPr>
          <w:rFonts w:ascii="Times New Roman" w:hAnsi="Times New Roman" w:cs="Times New Roman"/>
          <w:sz w:val="24"/>
          <w:szCs w:val="24"/>
        </w:rPr>
        <w:t xml:space="preserve">МЕСТО УЧЕБНОГО </w:t>
      </w:r>
      <w:r>
        <w:rPr>
          <w:rFonts w:ascii="Times New Roman" w:hAnsi="Times New Roman" w:cs="Times New Roman"/>
          <w:sz w:val="24"/>
          <w:szCs w:val="24"/>
        </w:rPr>
        <w:t>ПРЕДМЕТА «ФИЗИКА»</w:t>
      </w:r>
      <w:r w:rsidRPr="009106AD">
        <w:rPr>
          <w:rFonts w:ascii="Times New Roman" w:hAnsi="Times New Roman" w:cs="Times New Roman"/>
          <w:sz w:val="24"/>
          <w:szCs w:val="24"/>
        </w:rPr>
        <w:t xml:space="preserve"> В УЧЕБНОМ ПЛАНЕ</w:t>
      </w:r>
    </w:p>
    <w:p w:rsidR="00374A00" w:rsidRPr="003F5B1E" w:rsidRDefault="00374A00" w:rsidP="003F5B1E">
      <w:pPr>
        <w:pStyle w:val="25"/>
        <w:shd w:val="clear" w:color="auto" w:fill="auto"/>
        <w:tabs>
          <w:tab w:val="left" w:pos="2047"/>
        </w:tabs>
        <w:spacing w:line="240" w:lineRule="auto"/>
        <w:ind w:right="-1" w:firstLine="709"/>
        <w:jc w:val="both"/>
        <w:rPr>
          <w:sz w:val="24"/>
          <w:szCs w:val="24"/>
        </w:rPr>
      </w:pPr>
      <w:r w:rsidRPr="003F5B1E">
        <w:rPr>
          <w:sz w:val="24"/>
          <w:szCs w:val="24"/>
        </w:rPr>
        <w:t>Общ</w:t>
      </w:r>
      <w:r w:rsidR="00C07795">
        <w:rPr>
          <w:sz w:val="24"/>
          <w:szCs w:val="24"/>
        </w:rPr>
        <w:t xml:space="preserve">ее число часов </w:t>
      </w:r>
      <w:r w:rsidRPr="003F5B1E">
        <w:rPr>
          <w:sz w:val="24"/>
          <w:szCs w:val="24"/>
        </w:rPr>
        <w:t>для изучения физики - 136 часов: в 10 классе - 68 часов (2 часа в неделю), в 11 классе - 68 часов (2 часа в неделю).</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374A00" w:rsidRPr="003F5B1E" w:rsidRDefault="00374A00" w:rsidP="00C07795">
      <w:pPr>
        <w:pStyle w:val="25"/>
        <w:shd w:val="clear" w:color="auto" w:fill="auto"/>
        <w:tabs>
          <w:tab w:val="left" w:pos="2061"/>
        </w:tabs>
        <w:spacing w:line="240" w:lineRule="auto"/>
        <w:ind w:right="-1" w:firstLine="709"/>
        <w:jc w:val="both"/>
        <w:rPr>
          <w:sz w:val="24"/>
          <w:szCs w:val="24"/>
        </w:rPr>
      </w:pPr>
      <w:r w:rsidRPr="003F5B1E">
        <w:rPr>
          <w:sz w:val="24"/>
          <w:szCs w:val="24"/>
        </w:rPr>
        <w:t>Любая рабочая программа должна полностью включать в себя содержание данн</w:t>
      </w:r>
      <w:r w:rsidR="00C07795">
        <w:rPr>
          <w:sz w:val="24"/>
          <w:szCs w:val="24"/>
        </w:rPr>
        <w:t xml:space="preserve">ой </w:t>
      </w:r>
      <w:r w:rsidR="00C07795">
        <w:rPr>
          <w:sz w:val="24"/>
          <w:szCs w:val="24"/>
        </w:rPr>
        <w:lastRenderedPageBreak/>
        <w:t>программы по физике.</w:t>
      </w:r>
    </w:p>
    <w:p w:rsidR="00374A00" w:rsidRPr="00C07795" w:rsidRDefault="00C07795" w:rsidP="00C07795">
      <w:pPr>
        <w:pStyle w:val="25"/>
        <w:shd w:val="clear" w:color="auto" w:fill="auto"/>
        <w:spacing w:line="240" w:lineRule="auto"/>
        <w:ind w:right="-1"/>
        <w:jc w:val="both"/>
        <w:rPr>
          <w:rStyle w:val="af4"/>
          <w:sz w:val="28"/>
          <w:szCs w:val="28"/>
        </w:rPr>
      </w:pPr>
      <w:r>
        <w:rPr>
          <w:sz w:val="24"/>
          <w:szCs w:val="24"/>
        </w:rPr>
        <w:t xml:space="preserve">           </w:t>
      </w:r>
      <w:r w:rsidR="00374A00" w:rsidRPr="003F5B1E">
        <w:rPr>
          <w:sz w:val="24"/>
          <w:szCs w:val="24"/>
        </w:rPr>
        <w:t xml:space="preserve"> </w:t>
      </w:r>
      <w:r w:rsidR="00374A00" w:rsidRPr="00C07795">
        <w:rPr>
          <w:rStyle w:val="af4"/>
          <w:sz w:val="28"/>
          <w:szCs w:val="28"/>
        </w:rPr>
        <w:t>Содержание обучения в 10 классе.</w:t>
      </w:r>
    </w:p>
    <w:p w:rsidR="00374A00" w:rsidRPr="003F5B1E" w:rsidRDefault="00374A00" w:rsidP="003F5B1E">
      <w:pPr>
        <w:pStyle w:val="25"/>
        <w:shd w:val="clear" w:color="auto" w:fill="auto"/>
        <w:tabs>
          <w:tab w:val="left" w:pos="1892"/>
        </w:tabs>
        <w:spacing w:line="240" w:lineRule="auto"/>
        <w:ind w:right="-1" w:firstLine="709"/>
        <w:jc w:val="both"/>
        <w:rPr>
          <w:sz w:val="24"/>
          <w:szCs w:val="24"/>
        </w:rPr>
      </w:pPr>
      <w:r w:rsidRPr="003F5B1E">
        <w:rPr>
          <w:sz w:val="24"/>
          <w:szCs w:val="24"/>
        </w:rPr>
        <w:t>Раздел 1. Физика и методы научного познания.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Роль и место физики в формировании современной научной картины мира, в практической деятельности людей.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Демонстрации.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Аналоговые и цифровые измерительные приборы, компьютерные датчики.</w:t>
      </w:r>
    </w:p>
    <w:p w:rsidR="00374A00" w:rsidRPr="003F5B1E" w:rsidRDefault="00374A00" w:rsidP="003F5B1E">
      <w:pPr>
        <w:pStyle w:val="25"/>
        <w:shd w:val="clear" w:color="auto" w:fill="auto"/>
        <w:tabs>
          <w:tab w:val="left" w:pos="1966"/>
        </w:tabs>
        <w:spacing w:line="240" w:lineRule="auto"/>
        <w:ind w:right="-1" w:firstLine="709"/>
        <w:jc w:val="both"/>
        <w:rPr>
          <w:sz w:val="24"/>
          <w:szCs w:val="24"/>
        </w:rPr>
      </w:pPr>
      <w:r w:rsidRPr="003F5B1E">
        <w:rPr>
          <w:sz w:val="24"/>
          <w:szCs w:val="24"/>
        </w:rPr>
        <w:t>Раздел 2. Механика.</w:t>
      </w:r>
    </w:p>
    <w:p w:rsidR="00374A00" w:rsidRPr="003F5B1E" w:rsidRDefault="00374A00" w:rsidP="003F5B1E">
      <w:pPr>
        <w:pStyle w:val="25"/>
        <w:shd w:val="clear" w:color="auto" w:fill="auto"/>
        <w:tabs>
          <w:tab w:val="left" w:pos="2167"/>
        </w:tabs>
        <w:spacing w:line="240" w:lineRule="auto"/>
        <w:ind w:right="-1" w:firstLine="709"/>
        <w:jc w:val="both"/>
        <w:rPr>
          <w:sz w:val="24"/>
          <w:szCs w:val="24"/>
        </w:rPr>
      </w:pPr>
      <w:r w:rsidRPr="003F5B1E">
        <w:rPr>
          <w:sz w:val="24"/>
          <w:szCs w:val="24"/>
        </w:rPr>
        <w:t>Тема 1. Кинематика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Механическое движение. Относительность механического движения. Система отсчёта. Траектория.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Свободное падение. Ускорение свободного падения.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Технические устройства и практическое применение: спидометр, движение снарядов, цепные и ремённые передачи.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Демонстрации.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Модель системы отсчёта, иллюстрация кинематических характеристик движения.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Преобразование движений с использованием простых механизмов.</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Падение тел в воздухе и в разреженном пространстве.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Наблюдение движения тела, брошенного под углом к горизонту и горизонтально.</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Измерение ускорения свободного падения.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Направление скорости при движении по окружности.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Ученический эксперимент, лабораторные работы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Изучение неравномерного движения с целью определения мгновенной скорости.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Исследование соотношения между путями, пройденными телом за последовательные равные промежутки времени при равноускоренном движении</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с начальной скоростью, равной нулю.</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Изучение движения шарика в вязкой жидкости.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Изучение движения тела, брошенного горизонтально.</w:t>
      </w:r>
    </w:p>
    <w:p w:rsidR="00374A00" w:rsidRPr="003F5B1E" w:rsidRDefault="00374A00" w:rsidP="003F5B1E">
      <w:pPr>
        <w:pStyle w:val="25"/>
        <w:shd w:val="clear" w:color="auto" w:fill="auto"/>
        <w:tabs>
          <w:tab w:val="left" w:pos="2098"/>
        </w:tabs>
        <w:spacing w:line="240" w:lineRule="auto"/>
        <w:ind w:right="-1" w:firstLine="709"/>
        <w:jc w:val="both"/>
        <w:rPr>
          <w:sz w:val="24"/>
          <w:szCs w:val="24"/>
        </w:rPr>
      </w:pPr>
      <w:r w:rsidRPr="003F5B1E">
        <w:rPr>
          <w:sz w:val="24"/>
          <w:szCs w:val="24"/>
        </w:rPr>
        <w:t>Тема 2. Динамика.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Принцип относительности Галилея. Первый закон Ньютона. Инерциальные системы отсчёта.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Закон всемирного тяготения. Сила тяжести. Первая космическая скорость.</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Сила упругости. Закон Гука. Вес тела.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Поступательное и вращательное движение абсолютно твёрдого тела.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 xml:space="preserve">Момент силы относительно оси вращения. Плечо силы. Условия равновесия </w:t>
      </w:r>
      <w:r w:rsidRPr="003F5B1E">
        <w:rPr>
          <w:sz w:val="24"/>
          <w:szCs w:val="24"/>
        </w:rPr>
        <w:lastRenderedPageBreak/>
        <w:t>твёрдого тела.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Технические устройства и практическое применение: подшипники, движение искусственных спутников.</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Демонстрации.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Явление инерции.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Сравнение масс взаимодействующих тел.</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Второй закон Ньютона.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Измерение сил.</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Сложение сил.</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Зависимость силы упругости от деформации.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Невесомость. Вес тела при ускоренном подъёме и падении.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Сравнение сил трения покоя, качения и скольжения.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Условия равновесия твёрдого тела. Виды равновесия.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Ученический эксперимент, лабораторные работы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Изучение движения бруска по наклонной плоскости.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Исследование зависимости сил упругости, возникающих в пружине и резиновом образце, от их деформации.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Исследование условий равновесия твёрдого тела, имеющего ось вращения.</w:t>
      </w:r>
    </w:p>
    <w:p w:rsidR="00374A00" w:rsidRPr="003F5B1E" w:rsidRDefault="00374A00" w:rsidP="003F5B1E">
      <w:pPr>
        <w:pStyle w:val="25"/>
        <w:shd w:val="clear" w:color="auto" w:fill="auto"/>
        <w:tabs>
          <w:tab w:val="left" w:pos="2247"/>
        </w:tabs>
        <w:spacing w:line="240" w:lineRule="auto"/>
        <w:ind w:right="-1" w:firstLine="709"/>
        <w:jc w:val="both"/>
        <w:rPr>
          <w:sz w:val="24"/>
          <w:szCs w:val="24"/>
        </w:rPr>
      </w:pPr>
      <w:r w:rsidRPr="003F5B1E">
        <w:rPr>
          <w:sz w:val="24"/>
          <w:szCs w:val="24"/>
        </w:rPr>
        <w:t>Тема 3. Законы сохранения в механике.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Работа силы. Мощность силы.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Кинетическая энергия материальной точки. Теорема об изменении кинетической энергии.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Упругие и неупругие столкновения.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Технические устройства и практическое применение: водомёт, копёр, пружинный пистолет, движение ракет.</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Демонстрации.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Закон сохранения импульса.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Реактивное движение.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Переход потенциальной энергии в кинетическую и обратно.</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Ученический эксперимент, лабораторные работы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Изучение абсолютно неупругого удара с помощью двух одинаковых нитяных маятников.</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Исследование связи работы силы с изменением механической энергии тела на примере растяжения резинового жгута.</w:t>
      </w:r>
    </w:p>
    <w:p w:rsidR="00374A00" w:rsidRPr="003F5B1E" w:rsidRDefault="00374A00" w:rsidP="003F5B1E">
      <w:pPr>
        <w:pStyle w:val="25"/>
        <w:shd w:val="clear" w:color="auto" w:fill="auto"/>
        <w:tabs>
          <w:tab w:val="left" w:pos="2247"/>
        </w:tabs>
        <w:spacing w:line="240" w:lineRule="auto"/>
        <w:ind w:right="-1" w:firstLine="709"/>
        <w:jc w:val="both"/>
        <w:rPr>
          <w:sz w:val="24"/>
          <w:szCs w:val="24"/>
        </w:rPr>
      </w:pPr>
      <w:r w:rsidRPr="003F5B1E">
        <w:rPr>
          <w:sz w:val="24"/>
          <w:szCs w:val="24"/>
        </w:rPr>
        <w:t>Раздел 3. Молекулярная физика и термодинамика.</w:t>
      </w:r>
    </w:p>
    <w:p w:rsidR="00374A00" w:rsidRPr="003F5B1E" w:rsidRDefault="00374A00" w:rsidP="003F5B1E">
      <w:pPr>
        <w:pStyle w:val="25"/>
        <w:shd w:val="clear" w:color="auto" w:fill="auto"/>
        <w:tabs>
          <w:tab w:val="left" w:pos="2233"/>
        </w:tabs>
        <w:spacing w:line="240" w:lineRule="auto"/>
        <w:ind w:right="-1" w:firstLine="709"/>
        <w:jc w:val="both"/>
        <w:rPr>
          <w:sz w:val="24"/>
          <w:szCs w:val="24"/>
        </w:rPr>
      </w:pPr>
      <w:r w:rsidRPr="003F5B1E">
        <w:rPr>
          <w:sz w:val="24"/>
          <w:szCs w:val="24"/>
        </w:rPr>
        <w:t>Тема 1. Основы молекулярно-кинетической теории.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Основные положения молекулярно-кинетической теории и их опытное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Тепловое равновесие. Температура и её измерение. Шкала температур Цельсия.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w:t>
      </w:r>
      <w:r w:rsidRPr="003F5B1E">
        <w:rPr>
          <w:sz w:val="24"/>
          <w:szCs w:val="24"/>
        </w:rPr>
        <w:lastRenderedPageBreak/>
        <w:t>постоянным количеством вещества. Графическое представление изопроцессов: изотерма, изохора, изобара.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Технические устройства и практическое применение: термометр, барометр.</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Демонстрации.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Опыты, доказывающие дискретное строение вещества, фотографии молекул органических соединений.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Опыты по диффузии жидкостей и газов.</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Модель броуновского движения.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Модель опыта Штерна.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Опыты, доказывающие существование межмолекулярного взаимодействия.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Модель, иллюстрирующая природу давления газа на стенки сосуда.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Опыты, иллюстрирующие уравнение состояния идеального газа, изопроцессы.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Ученический эксперимент, лабораторные работы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Определение массы воздуха в классной комнате на основе измерений объёма комнаты, давления и температуры воздуха в ней.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Исследование зависимости между параметрами состояния разреженного газа.</w:t>
      </w:r>
    </w:p>
    <w:p w:rsidR="00374A00" w:rsidRPr="003F5B1E" w:rsidRDefault="00374A00" w:rsidP="003F5B1E">
      <w:pPr>
        <w:pStyle w:val="25"/>
        <w:shd w:val="clear" w:color="auto" w:fill="auto"/>
        <w:tabs>
          <w:tab w:val="left" w:pos="2098"/>
        </w:tabs>
        <w:spacing w:line="240" w:lineRule="auto"/>
        <w:ind w:right="-1" w:firstLine="709"/>
        <w:jc w:val="both"/>
        <w:rPr>
          <w:sz w:val="24"/>
          <w:szCs w:val="24"/>
        </w:rPr>
      </w:pPr>
      <w:r w:rsidRPr="003F5B1E">
        <w:rPr>
          <w:sz w:val="24"/>
          <w:szCs w:val="24"/>
        </w:rPr>
        <w:t>Тема 2. Основы термодинамики.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излучение. Удельная теплоёмкость вещества. Количество теплоты при теплопередаче.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Второй закон термодинамики. Необратимость процессов в природе.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Технические устройства и практическое применение: двигатель внутреннего сгорания, бытовой холодильник, кондиционер.</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Демонстрации.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Изменение внутренней энергии (температуры) тела при теплопередаче.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Опыт по адиабатному расширению воздуха (опыт с воздушным огнивом).</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Модели паровой турбины, двигателя внутреннего сгорания, реактивного двигателя.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Ученический эксперимент, лабораторные работы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Измерение удельной теплоёмкости.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Тема 3. Агрегатные состояния вещества. Фазовые переходы.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Уравнение теплового баланса.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Демонстрации.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Свойства насыщенных паров.</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lastRenderedPageBreak/>
        <w:t>Кипение при пониженном давлении.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Способы измерения влажности.</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Наблюдение нагревания и плавления кристаллического вещества. Демонстрация кристаллов.</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Ученический эксперимент, лабораторные работы Измерение относительной влажности воздуха.</w:t>
      </w:r>
    </w:p>
    <w:p w:rsidR="00374A00" w:rsidRPr="003F5B1E" w:rsidRDefault="00374A00" w:rsidP="003F5B1E">
      <w:pPr>
        <w:pStyle w:val="25"/>
        <w:shd w:val="clear" w:color="auto" w:fill="auto"/>
        <w:tabs>
          <w:tab w:val="left" w:pos="1971"/>
        </w:tabs>
        <w:spacing w:line="240" w:lineRule="auto"/>
        <w:ind w:right="-1" w:firstLine="709"/>
        <w:jc w:val="both"/>
        <w:rPr>
          <w:sz w:val="24"/>
          <w:szCs w:val="24"/>
        </w:rPr>
      </w:pPr>
      <w:r w:rsidRPr="003F5B1E">
        <w:rPr>
          <w:sz w:val="24"/>
          <w:szCs w:val="24"/>
        </w:rPr>
        <w:t>Раздел 4. Электродинамика.</w:t>
      </w:r>
    </w:p>
    <w:p w:rsidR="00374A00" w:rsidRPr="003F5B1E" w:rsidRDefault="00374A00" w:rsidP="003F5B1E">
      <w:pPr>
        <w:pStyle w:val="25"/>
        <w:shd w:val="clear" w:color="auto" w:fill="auto"/>
        <w:tabs>
          <w:tab w:val="left" w:pos="2182"/>
        </w:tabs>
        <w:spacing w:line="240" w:lineRule="auto"/>
        <w:ind w:right="-1" w:firstLine="709"/>
        <w:jc w:val="both"/>
        <w:rPr>
          <w:sz w:val="24"/>
          <w:szCs w:val="24"/>
        </w:rPr>
      </w:pPr>
      <w:r w:rsidRPr="003F5B1E">
        <w:rPr>
          <w:sz w:val="24"/>
          <w:szCs w:val="24"/>
        </w:rPr>
        <w:t>Тема 1. Электростатика.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Электроёмкость. Конденсатор. Электроёмкость плоского конденсатора. Энергия заряженного конденсатора.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Демонстрации.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Устройство и принцип действия электрометра.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Взаимодействие наэлектризованных тел.</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Электрическое поле заряженных тел.</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Проводники в электростатическом поле.</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Электростатическая защита.</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Диэлектрики в электростатическом поле.</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Энергия заряженного конденсатора.</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Ученический эксперимент, лабораторные работы Измерение электроёмкости конденсатора.</w:t>
      </w:r>
    </w:p>
    <w:p w:rsidR="00374A00" w:rsidRPr="003F5B1E" w:rsidRDefault="00374A00" w:rsidP="003F5B1E">
      <w:pPr>
        <w:pStyle w:val="25"/>
        <w:shd w:val="clear" w:color="auto" w:fill="auto"/>
        <w:tabs>
          <w:tab w:val="left" w:pos="2143"/>
        </w:tabs>
        <w:spacing w:line="240" w:lineRule="auto"/>
        <w:ind w:right="-1" w:firstLine="709"/>
        <w:rPr>
          <w:sz w:val="24"/>
          <w:szCs w:val="24"/>
        </w:rPr>
      </w:pPr>
      <w:r w:rsidRPr="003F5B1E">
        <w:rPr>
          <w:sz w:val="24"/>
          <w:szCs w:val="24"/>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Напряжение. Закон Ома для участка цепи.</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Электрическое сопротивление. Удельное сопротивление вещества. Последовательное, параллельное, смешанное соединение проводников.</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Работа электрического тока. Закон Джоуля-Ленца. Мощность электрического</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тока.</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Электронная проводимость твёрдых металлов. Зависимость сопротивления металлов от температуры. Сверхпроводимость.</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Электрический ток в вакууме. Свойства электронных пучков.</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Полупроводники. Собственная и примесная проводимость полупроводников. Свойства р-п-перехода. Полупроводниковые приборы.</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Электрический ток в растворах и расплавах электролитов. Электролитическая диссоциация. Электролиз.</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Электрический ток в газах. Самостоятельный и несамостоятельный разряд. Молния. Плазма.</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 xml:space="preserve">Технические устройства и практическое применение: амперметр, вольтметр, </w:t>
      </w:r>
      <w:r w:rsidRPr="003F5B1E">
        <w:rPr>
          <w:sz w:val="24"/>
          <w:szCs w:val="24"/>
        </w:rPr>
        <w:lastRenderedPageBreak/>
        <w:t>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Демонстрации.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Измерение силы тока и напряжения.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Зависимость сопротивления цилиндрических проводников от длины, площади поперечного сечения и материала.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Смешанное соединение проводников.</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Прямое измерение электродвижущей силы. Короткое замыкание гальванического элемента и оценка внутреннего сопротивления.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Зависимость сопротивления металлов от температуры.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Проводимость электролитов.</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Искровой разряд и проводимость воздуха.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Односторонняя проводимость диода.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Ученический эксперимент, лабораторные работы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Изучение смешанного соединения резисторов.</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Измерение электродвижущей силы источника тока и его внутреннего сопротивления.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Наблюдение электролиза.</w:t>
      </w:r>
    </w:p>
    <w:p w:rsidR="00374A00" w:rsidRPr="003F5B1E" w:rsidRDefault="00374A00" w:rsidP="003F5B1E">
      <w:pPr>
        <w:pStyle w:val="25"/>
        <w:shd w:val="clear" w:color="auto" w:fill="auto"/>
        <w:tabs>
          <w:tab w:val="left" w:pos="1876"/>
        </w:tabs>
        <w:spacing w:line="240" w:lineRule="auto"/>
        <w:ind w:right="-1" w:firstLine="709"/>
        <w:jc w:val="both"/>
        <w:rPr>
          <w:sz w:val="24"/>
          <w:szCs w:val="24"/>
        </w:rPr>
      </w:pPr>
      <w:r w:rsidRPr="003F5B1E">
        <w:rPr>
          <w:sz w:val="24"/>
          <w:szCs w:val="24"/>
        </w:rPr>
        <w:t>Межпредметные связи.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Биология: механическое движение в живой природе, диффузия, осмос,</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теплообмен живых организмов (виды теплопередачи, тепловое равновесие), электрические явления в живой природе.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География: влажность воздуха, ветры, барометр, термометр.</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374A00" w:rsidRPr="00C07795" w:rsidRDefault="00374A00" w:rsidP="003F5B1E">
      <w:pPr>
        <w:pStyle w:val="25"/>
        <w:shd w:val="clear" w:color="auto" w:fill="auto"/>
        <w:spacing w:line="240" w:lineRule="auto"/>
        <w:ind w:right="-1" w:firstLine="709"/>
        <w:jc w:val="both"/>
        <w:rPr>
          <w:rStyle w:val="af4"/>
          <w:sz w:val="28"/>
          <w:szCs w:val="28"/>
        </w:rPr>
      </w:pPr>
      <w:r w:rsidRPr="00C07795">
        <w:rPr>
          <w:rStyle w:val="af4"/>
          <w:sz w:val="28"/>
          <w:szCs w:val="28"/>
        </w:rPr>
        <w:t>Содержание обучения в 11 классе.</w:t>
      </w:r>
    </w:p>
    <w:p w:rsidR="00374A00" w:rsidRPr="003F5B1E" w:rsidRDefault="00374A00" w:rsidP="003F5B1E">
      <w:pPr>
        <w:pStyle w:val="25"/>
        <w:shd w:val="clear" w:color="auto" w:fill="auto"/>
        <w:tabs>
          <w:tab w:val="left" w:pos="1973"/>
        </w:tabs>
        <w:spacing w:line="240" w:lineRule="auto"/>
        <w:ind w:right="-1" w:firstLine="709"/>
        <w:jc w:val="both"/>
        <w:rPr>
          <w:sz w:val="24"/>
          <w:szCs w:val="24"/>
        </w:rPr>
      </w:pPr>
      <w:r w:rsidRPr="003F5B1E">
        <w:rPr>
          <w:sz w:val="24"/>
          <w:szCs w:val="24"/>
        </w:rPr>
        <w:t>Раздел 4. Электродинамика.</w:t>
      </w:r>
    </w:p>
    <w:p w:rsidR="00374A00" w:rsidRPr="003F5B1E" w:rsidRDefault="00374A00" w:rsidP="003F5B1E">
      <w:pPr>
        <w:pStyle w:val="25"/>
        <w:shd w:val="clear" w:color="auto" w:fill="auto"/>
        <w:tabs>
          <w:tab w:val="left" w:pos="2170"/>
        </w:tabs>
        <w:spacing w:line="240" w:lineRule="auto"/>
        <w:ind w:right="-1" w:firstLine="709"/>
        <w:jc w:val="both"/>
        <w:rPr>
          <w:sz w:val="24"/>
          <w:szCs w:val="24"/>
        </w:rPr>
      </w:pPr>
      <w:r w:rsidRPr="003F5B1E">
        <w:rPr>
          <w:sz w:val="24"/>
          <w:szCs w:val="24"/>
        </w:rPr>
        <w:t>Тема 3. Магнитное поле. Электромагнитная индукция.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Постоянные магниты. Взаимодействие постоянных магнитов. Магнитное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 xml:space="preserve">Магнитное поле проводника с током. Картина линий индукции магнитного поля </w:t>
      </w:r>
      <w:r w:rsidRPr="003F5B1E">
        <w:rPr>
          <w:sz w:val="24"/>
          <w:szCs w:val="24"/>
        </w:rPr>
        <w:lastRenderedPageBreak/>
        <w:t>длинного прямого проводника и замкнутого кольцевого провод-ника, катушки с током. Опыт Эрстеда. Взаимодействие проводников с током.</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Сила Ампера, её модуль и направление.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Сила Лоренца, её модуль и направление. Движение заряженной частицы в однородном магнитном поле. Работа силы Лоренца.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Правило Ленца.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Индуктивность. Явление самоиндукции. Электродвижущая сила самоиндукции.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Энергия магнитного поля катушки с током.</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Электромагнитное поле.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Демонстрации.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Опыт Эрстеда.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Отклонение электронного пучка магнитным полем.</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Линии индукции магнитного поля.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Взаимодействие двух проводников с током.</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Сила Ампера.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Действие силы Лоренца на ионы электролита.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Явление электромагнитной индукции.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Правило Ленца.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Зависимость электродвижущей силы индукции от скорости изменения магнитного потока.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Явление самоиндукции.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Ученический эксперимент, лабораторные работы.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Изучение магнитного поля катушки с током.</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Исследование действия постоянного магнита на рамку с током.</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Исследование явления электромагнитной индукции.</w:t>
      </w:r>
    </w:p>
    <w:p w:rsidR="00374A00" w:rsidRPr="003F5B1E" w:rsidRDefault="00374A00" w:rsidP="003F5B1E">
      <w:pPr>
        <w:pStyle w:val="25"/>
        <w:shd w:val="clear" w:color="auto" w:fill="auto"/>
        <w:tabs>
          <w:tab w:val="left" w:pos="1961"/>
        </w:tabs>
        <w:spacing w:line="240" w:lineRule="auto"/>
        <w:ind w:right="-1" w:firstLine="709"/>
        <w:jc w:val="both"/>
        <w:rPr>
          <w:sz w:val="24"/>
          <w:szCs w:val="24"/>
        </w:rPr>
      </w:pPr>
      <w:r w:rsidRPr="003F5B1E">
        <w:rPr>
          <w:sz w:val="24"/>
          <w:szCs w:val="24"/>
        </w:rPr>
        <w:t>Раздел 5. Колебания и волны.</w:t>
      </w:r>
    </w:p>
    <w:p w:rsidR="00374A00" w:rsidRPr="003F5B1E" w:rsidRDefault="00374A00" w:rsidP="003F5B1E">
      <w:pPr>
        <w:pStyle w:val="25"/>
        <w:shd w:val="clear" w:color="auto" w:fill="auto"/>
        <w:tabs>
          <w:tab w:val="left" w:pos="2158"/>
        </w:tabs>
        <w:spacing w:line="240" w:lineRule="auto"/>
        <w:ind w:right="-1" w:firstLine="709"/>
        <w:jc w:val="both"/>
        <w:rPr>
          <w:sz w:val="24"/>
          <w:szCs w:val="24"/>
        </w:rPr>
      </w:pPr>
      <w:r w:rsidRPr="003F5B1E">
        <w:rPr>
          <w:sz w:val="24"/>
          <w:szCs w:val="24"/>
        </w:rPr>
        <w:t>Тема 1. Механические и электромагнитные колебания.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Представление о затухающих колебаниях. Вынужденные механические колебания. Резонанс. Вынужденные электромагнитные колебания.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Переменный ток. Синусоидальный переменный ток. Мощность переменного тока. Амплитудное и действующее значение силы тока и напряжения.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Технические устройства и практическое применение: электрический звонок, генератор переменного тока, линии электропередач.</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Демонстрации.</w:t>
      </w:r>
    </w:p>
    <w:p w:rsidR="00374A00" w:rsidRPr="003F5B1E" w:rsidRDefault="00C07795" w:rsidP="00C07795">
      <w:pPr>
        <w:pStyle w:val="25"/>
        <w:shd w:val="clear" w:color="auto" w:fill="auto"/>
        <w:tabs>
          <w:tab w:val="left" w:pos="2994"/>
          <w:tab w:val="left" w:pos="4665"/>
        </w:tabs>
        <w:spacing w:line="240" w:lineRule="auto"/>
        <w:ind w:right="-1" w:firstLine="709"/>
        <w:jc w:val="both"/>
        <w:rPr>
          <w:sz w:val="24"/>
          <w:szCs w:val="24"/>
        </w:rPr>
      </w:pPr>
      <w:r>
        <w:rPr>
          <w:sz w:val="24"/>
          <w:szCs w:val="24"/>
        </w:rPr>
        <w:t xml:space="preserve">Исследование параметров </w:t>
      </w:r>
      <w:r w:rsidR="00374A00" w:rsidRPr="003F5B1E">
        <w:rPr>
          <w:sz w:val="24"/>
          <w:szCs w:val="24"/>
        </w:rPr>
        <w:t>к</w:t>
      </w:r>
      <w:r>
        <w:rPr>
          <w:sz w:val="24"/>
          <w:szCs w:val="24"/>
        </w:rPr>
        <w:t xml:space="preserve">олебательной системы (пружинный </w:t>
      </w:r>
      <w:r w:rsidR="00374A00" w:rsidRPr="003F5B1E">
        <w:rPr>
          <w:sz w:val="24"/>
          <w:szCs w:val="24"/>
        </w:rPr>
        <w:t xml:space="preserve">или </w:t>
      </w:r>
      <w:r w:rsidR="00374A00" w:rsidRPr="003F5B1E">
        <w:rPr>
          <w:sz w:val="24"/>
          <w:szCs w:val="24"/>
        </w:rPr>
        <w:lastRenderedPageBreak/>
        <w:t>математический маятник).</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Наблюдение затухающих колебаний.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Исследование свойств вынужденных колебаний.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Наблюдение резонанса.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Свободные электромагнитные колебания.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Осциллограммы (зависимости силы тока и напряжения от времени) для электромагнитных колебаний.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Резонанс при последовательном соединении резистора, катушки индуктивности и конденсатора.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Модель линии электропередачи.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Ученический эксперимент, лабораторные работы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Исследование зависимости периода малых колебаний груза на нити от длины нити и массы груза.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Исследование переменного тока в цепи из последовательно соединённых конденсатора, катушки и резистора.</w:t>
      </w:r>
    </w:p>
    <w:p w:rsidR="00374A00" w:rsidRPr="003F5B1E" w:rsidRDefault="00374A00" w:rsidP="003F5B1E">
      <w:pPr>
        <w:pStyle w:val="25"/>
        <w:shd w:val="clear" w:color="auto" w:fill="auto"/>
        <w:tabs>
          <w:tab w:val="left" w:pos="2178"/>
        </w:tabs>
        <w:spacing w:line="240" w:lineRule="auto"/>
        <w:ind w:right="-1" w:firstLine="709"/>
        <w:jc w:val="both"/>
        <w:rPr>
          <w:sz w:val="24"/>
          <w:szCs w:val="24"/>
        </w:rPr>
      </w:pPr>
      <w:r w:rsidRPr="003F5B1E">
        <w:rPr>
          <w:sz w:val="24"/>
          <w:szCs w:val="24"/>
        </w:rPr>
        <w:t>Тема 2. Механические и электромагнитные волны.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Механические волны, условия распространения. Период. Скорость</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распространения и длина волны. Поперечные и продольные волны. Интерференция и дифракция механических волн.</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Звук. Скорость звука. Громкость звука. Высота тона. Тембр звука.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 xml:space="preserve">Электромагнитные волны. Условия излучения электромагнитных волн. Взаимная ориентация векторов Е, В, </w:t>
      </w:r>
      <w:r w:rsidRPr="003F5B1E">
        <w:rPr>
          <w:sz w:val="24"/>
          <w:szCs w:val="24"/>
          <w:lang w:val="en-US" w:bidi="en-US"/>
        </w:rPr>
        <w:t>v</w:t>
      </w:r>
      <w:r w:rsidRPr="003F5B1E">
        <w:rPr>
          <w:sz w:val="24"/>
          <w:szCs w:val="24"/>
          <w:lang w:bidi="en-US"/>
        </w:rPr>
        <w:t xml:space="preserve"> </w:t>
      </w:r>
      <w:r w:rsidRPr="003F5B1E">
        <w:rPr>
          <w:sz w:val="24"/>
          <w:szCs w:val="24"/>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Шкала электромагнитных волн. Применение электромагнитных волн в технике и быту.</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Принципы радиосвязи и телевидения. Радиолокация.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Электромагнитное загрязнение окружающей среды.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Демонстрации.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Образование и распространение поперечных и продольных волн.</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Колеблющееся тело как источник звука.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Наблюдение отражения и преломления механических волн.</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Наблюдение интерференции и дифракции механических волн.</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Звуковой резонанс.</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Наблюдение связи громкости звука и высоты тона с амплитудой и частотой колебаний.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Исследование свойств электромагнитных волн: отражение, преломление, поляризация, дифракция, интерференция.</w:t>
      </w:r>
    </w:p>
    <w:p w:rsidR="00374A00" w:rsidRPr="003F5B1E" w:rsidRDefault="00374A00" w:rsidP="003F5B1E">
      <w:pPr>
        <w:pStyle w:val="25"/>
        <w:shd w:val="clear" w:color="auto" w:fill="auto"/>
        <w:tabs>
          <w:tab w:val="left" w:pos="2178"/>
        </w:tabs>
        <w:spacing w:line="240" w:lineRule="auto"/>
        <w:ind w:right="-1" w:firstLine="709"/>
        <w:jc w:val="both"/>
        <w:rPr>
          <w:sz w:val="24"/>
          <w:szCs w:val="24"/>
        </w:rPr>
      </w:pPr>
      <w:r w:rsidRPr="003F5B1E">
        <w:rPr>
          <w:sz w:val="24"/>
          <w:szCs w:val="24"/>
        </w:rPr>
        <w:t>Тема 3. Оптика.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Геометрическая оптика. Прямолинейное распространение света в однородной среде. Луч света. Точечный источник света.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Отражение света. Законы отражения света. Построение изображений</w:t>
      </w:r>
    </w:p>
    <w:p w:rsidR="00374A00" w:rsidRPr="003F5B1E" w:rsidRDefault="00374A00" w:rsidP="003F5B1E">
      <w:pPr>
        <w:pStyle w:val="25"/>
        <w:shd w:val="clear" w:color="auto" w:fill="auto"/>
        <w:spacing w:after="18" w:line="240" w:lineRule="auto"/>
        <w:ind w:right="-1" w:firstLine="709"/>
        <w:rPr>
          <w:sz w:val="24"/>
          <w:szCs w:val="24"/>
        </w:rPr>
      </w:pPr>
      <w:r w:rsidRPr="003F5B1E">
        <w:rPr>
          <w:sz w:val="24"/>
          <w:szCs w:val="24"/>
        </w:rPr>
        <w:t>в плоском зеркале.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Дисперсия света. Сложный состав белого света. Цвет.</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 xml:space="preserve">Собирающие и рассеивающие линзы. Тонкая линза. Фокусное расстояние и оптическая сила тонкой линзы. Построение изображений в собирающих и рассеивающих </w:t>
      </w:r>
      <w:r w:rsidRPr="003F5B1E">
        <w:rPr>
          <w:sz w:val="24"/>
          <w:szCs w:val="24"/>
        </w:rPr>
        <w:lastRenderedPageBreak/>
        <w:t>линзах. Формула тонкой линзы. Увеличение, даваемое линзой.</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Пределы применимости геометрической оптики.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Поляризация света.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Демонстрации.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Прямолинейное распространение, отражение и преломление света. Оптические приборы.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Полное внутреннее отражение. Модель световода.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Исследование свойств изображений в линзах.</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Модели микроскопа, телескопа.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Наблюдение интерференции света.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Наблюдение дифракции света.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Наблюдение дисперсии света.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Получение спектра с помощью призмы.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Получение спектра с помощью дифракционной решётки.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Наблюдение поляризации света.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Ученический эксперимент, лабораторные работы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Измерение показателя преломления стекла.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Исследование свойств изображений в линзах.</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Наблюдение дисперсии света.</w:t>
      </w:r>
    </w:p>
    <w:p w:rsidR="00374A00" w:rsidRPr="003F5B1E" w:rsidRDefault="00374A00" w:rsidP="003F5B1E">
      <w:pPr>
        <w:pStyle w:val="25"/>
        <w:shd w:val="clear" w:color="auto" w:fill="auto"/>
        <w:tabs>
          <w:tab w:val="left" w:pos="1881"/>
        </w:tabs>
        <w:spacing w:line="240" w:lineRule="auto"/>
        <w:ind w:right="-1" w:firstLine="709"/>
        <w:jc w:val="both"/>
        <w:rPr>
          <w:sz w:val="24"/>
          <w:szCs w:val="24"/>
        </w:rPr>
      </w:pPr>
      <w:r w:rsidRPr="003F5B1E">
        <w:rPr>
          <w:sz w:val="24"/>
          <w:szCs w:val="24"/>
        </w:rPr>
        <w:t>Раздел 6. Основы специальной теории относительности.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C07795">
        <w:rPr>
          <w:rStyle w:val="212pt"/>
          <w:b w:val="0"/>
          <w:lang w:val="ru-RU"/>
        </w:rPr>
        <w:t>при</w:t>
      </w:r>
      <w:r w:rsidRPr="00C07795">
        <w:rPr>
          <w:rStyle w:val="212pt"/>
          <w:rFonts w:eastAsia="Consolas"/>
          <w:b w:val="0"/>
          <w:lang w:val="ru-RU"/>
        </w:rPr>
        <w:t>нц</w:t>
      </w:r>
      <w:r w:rsidRPr="00C07795">
        <w:rPr>
          <w:rStyle w:val="212pt"/>
          <w:b w:val="0"/>
          <w:lang w:val="ru-RU"/>
        </w:rPr>
        <w:t xml:space="preserve">ип </w:t>
      </w:r>
      <w:r w:rsidRPr="003F5B1E">
        <w:rPr>
          <w:sz w:val="24"/>
          <w:szCs w:val="24"/>
        </w:rPr>
        <w:t>относительности Эйнштейна.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Относительность одновременности. Замедление времени и сокращение длины.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Энергия и импульс релятивистской частицы.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Связь массы с энергией и импульсом релятивистской частицы. Энергия покоя.</w:t>
      </w:r>
    </w:p>
    <w:p w:rsidR="00374A00" w:rsidRPr="003F5B1E" w:rsidRDefault="00374A00" w:rsidP="003F5B1E">
      <w:pPr>
        <w:pStyle w:val="25"/>
        <w:shd w:val="clear" w:color="auto" w:fill="auto"/>
        <w:tabs>
          <w:tab w:val="left" w:pos="1881"/>
        </w:tabs>
        <w:spacing w:line="240" w:lineRule="auto"/>
        <w:ind w:right="-1" w:firstLine="709"/>
        <w:jc w:val="both"/>
        <w:rPr>
          <w:sz w:val="24"/>
          <w:szCs w:val="24"/>
        </w:rPr>
      </w:pPr>
      <w:r w:rsidRPr="003F5B1E">
        <w:rPr>
          <w:sz w:val="24"/>
          <w:szCs w:val="24"/>
        </w:rPr>
        <w:t>Раздел 7. Квантовая физика.</w:t>
      </w:r>
    </w:p>
    <w:p w:rsidR="00374A00" w:rsidRPr="003F5B1E" w:rsidRDefault="00374A00" w:rsidP="003F5B1E">
      <w:pPr>
        <w:pStyle w:val="25"/>
        <w:shd w:val="clear" w:color="auto" w:fill="auto"/>
        <w:tabs>
          <w:tab w:val="left" w:pos="2078"/>
        </w:tabs>
        <w:spacing w:line="240" w:lineRule="auto"/>
        <w:ind w:right="-1" w:firstLine="709"/>
        <w:jc w:val="both"/>
        <w:rPr>
          <w:sz w:val="24"/>
          <w:szCs w:val="24"/>
        </w:rPr>
      </w:pPr>
      <w:r w:rsidRPr="003F5B1E">
        <w:rPr>
          <w:sz w:val="24"/>
          <w:szCs w:val="24"/>
        </w:rPr>
        <w:t>Тема 1. Элементы квантовой оптики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Фотоны. Формула Планка связи энергии фотона с его частотой. Энергия и импульс фотона.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Давление света. Опыты П.Н. Лебедева.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Химическое действие света.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Технические устройства и практическое применение: фотоэлемент, фотодатчик, солнечная батарея, светодиод.</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Демонстрации.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Фотоэффект на установке с цинковой пластиной.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Исследование законов внешнего фотоэффекта.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Светодиод.</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Солнечная батарея.</w:t>
      </w:r>
    </w:p>
    <w:p w:rsidR="00374A00" w:rsidRPr="003F5B1E" w:rsidRDefault="00374A00" w:rsidP="003F5B1E">
      <w:pPr>
        <w:pStyle w:val="25"/>
        <w:shd w:val="clear" w:color="auto" w:fill="auto"/>
        <w:tabs>
          <w:tab w:val="left" w:pos="2078"/>
        </w:tabs>
        <w:spacing w:line="240" w:lineRule="auto"/>
        <w:ind w:right="-1" w:firstLine="709"/>
        <w:jc w:val="both"/>
        <w:rPr>
          <w:sz w:val="24"/>
          <w:szCs w:val="24"/>
        </w:rPr>
      </w:pPr>
      <w:r w:rsidRPr="003F5B1E">
        <w:rPr>
          <w:sz w:val="24"/>
          <w:szCs w:val="24"/>
        </w:rPr>
        <w:t>Тема 2. Строение атома.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 xml:space="preserve">Модель атома Томсона. Опыты Резерфорда по рассеянию </w:t>
      </w:r>
      <w:r w:rsidRPr="003F5B1E">
        <w:rPr>
          <w:rStyle w:val="211pt"/>
          <w:sz w:val="24"/>
          <w:szCs w:val="24"/>
        </w:rPr>
        <w:t>а</w:t>
      </w:r>
      <w:r w:rsidRPr="003F5B1E">
        <w:rPr>
          <w:sz w:val="24"/>
          <w:szCs w:val="24"/>
        </w:rPr>
        <w:t xml:space="preserve"> -частиц. Планетарная модель атома. Постулаты Бора. Излучение и поглощение фотонов</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lastRenderedPageBreak/>
        <w:t>при переходе атома с одного уровня энергии на другой. Виды спектров. Спектр уровней энергии атома водорода.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Волновые свойства частиц. Волны де Бройля. Корпускулярно-волновой дуализм.</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Спонтанное и вынужденное излучение.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Технические устройства и практическое применение: спектральный анализ (спектроскоп), лазер, квантовый компьютер.</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Демонстрации.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Модель опыта Резерфорда.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Определение длины волны лазера.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Наблюдение линейчатых спектров излучения.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Лазер.</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Ученический эксперимент, лабораторные работы.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Наблюдение линейчатого спектра.</w:t>
      </w:r>
    </w:p>
    <w:p w:rsidR="00374A00" w:rsidRPr="003F5B1E" w:rsidRDefault="00374A00" w:rsidP="003F5B1E">
      <w:pPr>
        <w:pStyle w:val="25"/>
        <w:shd w:val="clear" w:color="auto" w:fill="auto"/>
        <w:tabs>
          <w:tab w:val="left" w:pos="2178"/>
        </w:tabs>
        <w:spacing w:line="240" w:lineRule="auto"/>
        <w:ind w:right="-1" w:firstLine="709"/>
        <w:jc w:val="both"/>
        <w:rPr>
          <w:sz w:val="24"/>
          <w:szCs w:val="24"/>
        </w:rPr>
      </w:pPr>
      <w:r w:rsidRPr="003F5B1E">
        <w:rPr>
          <w:sz w:val="24"/>
          <w:szCs w:val="24"/>
        </w:rPr>
        <w:t>Тема 3. Атомное ядро.</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Открытие протона и нейтрона. Нуклонная модель ядра Гейзенберга-Иваненко. Заряд ядра. Массовое число ядра. Изотопы.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Альфа-распад. Электронный и позитронный бета-распад. Гамма-излучение. Закон радиоактивного распада.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Энергия связи нуклонов в ядре. Ядерные силы. Дефект массы ядра.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Ядерные реакции. Деление и синтез ядер.</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Ядерный реактор. Термоядерный синтез. Проблемы и перспективы ядерной энергетики. Экологические аспекты ядерной энергетики.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Элементарные частицы. Открытие позитрона.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Методы наблюдения и регистрации элементарных частиц.</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Фундаментальные взаимодействия. Единство физической картины мира.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Технические устройства и практическое применение: дозиметр, камера Вильсона, ядерный реактор, атомная бомба.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Демонстрации.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Счётчик ионизирующих частиц.</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Ученический эксперимент, лабораторные работы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Исследование треков частиц (по готовым фотографиям).</w:t>
      </w:r>
    </w:p>
    <w:p w:rsidR="00374A00" w:rsidRPr="003F5B1E" w:rsidRDefault="00374A00" w:rsidP="003F5B1E">
      <w:pPr>
        <w:pStyle w:val="25"/>
        <w:shd w:val="clear" w:color="auto" w:fill="auto"/>
        <w:tabs>
          <w:tab w:val="left" w:pos="1961"/>
        </w:tabs>
        <w:spacing w:line="240" w:lineRule="auto"/>
        <w:ind w:right="-1" w:firstLine="709"/>
        <w:jc w:val="both"/>
        <w:rPr>
          <w:sz w:val="24"/>
          <w:szCs w:val="24"/>
        </w:rPr>
      </w:pPr>
      <w:r w:rsidRPr="003F5B1E">
        <w:rPr>
          <w:sz w:val="24"/>
          <w:szCs w:val="24"/>
        </w:rPr>
        <w:t>Раздел 8. Элементы астрономии и астрофизики.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Этапы развития астрономии. Прикладное и мировоззренческое значение астрономии.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Вид звёздного неба. Созвездия, яркие звёзды, планеты, их видимое движение.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Солнечная система.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Вселенная. Расширение Вселенной. Закон Хаббла. Разбегание галактик. Теория Большого взрыва. Реликтовое излучение.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Масштабная структура Вселенной. Метагалактика.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Нерешённые проблемы астрономии.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Ученические наблюдения.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 xml:space="preserve">Наблюдения невооружённым глазом с использованием компьютерных приложений </w:t>
      </w:r>
      <w:r w:rsidRPr="003F5B1E">
        <w:rPr>
          <w:sz w:val="24"/>
          <w:szCs w:val="24"/>
        </w:rPr>
        <w:lastRenderedPageBreak/>
        <w:t>для определения положения небесных объектов на конкретную дату: основные созвездия Северного полушария и яркие звёзды.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Наблюдения в телескоп Луны, планет, Млечного Пути.</w:t>
      </w:r>
    </w:p>
    <w:p w:rsidR="00374A00" w:rsidRPr="003F5B1E" w:rsidRDefault="00374A00" w:rsidP="003F5B1E">
      <w:pPr>
        <w:pStyle w:val="25"/>
        <w:shd w:val="clear" w:color="auto" w:fill="auto"/>
        <w:tabs>
          <w:tab w:val="left" w:pos="1961"/>
        </w:tabs>
        <w:spacing w:line="240" w:lineRule="auto"/>
        <w:ind w:right="-1" w:firstLine="709"/>
        <w:jc w:val="both"/>
        <w:rPr>
          <w:sz w:val="24"/>
          <w:szCs w:val="24"/>
        </w:rPr>
      </w:pPr>
      <w:r w:rsidRPr="003F5B1E">
        <w:rPr>
          <w:sz w:val="24"/>
          <w:szCs w:val="24"/>
        </w:rPr>
        <w:t>Обобщающее повторение.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374A00" w:rsidRPr="003F5B1E" w:rsidRDefault="00374A00" w:rsidP="003F5B1E">
      <w:pPr>
        <w:pStyle w:val="25"/>
        <w:shd w:val="clear" w:color="auto" w:fill="auto"/>
        <w:tabs>
          <w:tab w:val="left" w:pos="1848"/>
        </w:tabs>
        <w:spacing w:line="240" w:lineRule="auto"/>
        <w:ind w:right="-1" w:firstLine="709"/>
        <w:jc w:val="both"/>
        <w:rPr>
          <w:sz w:val="24"/>
          <w:szCs w:val="24"/>
        </w:rPr>
      </w:pPr>
      <w:r w:rsidRPr="003F5B1E">
        <w:rPr>
          <w:sz w:val="24"/>
          <w:szCs w:val="24"/>
        </w:rPr>
        <w:t>Межпредметные связи.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География: магнитные полюса Земли, залежи магнитных руд, фотосъёмка земной поверхности, предсказание землетрясений.</w:t>
      </w:r>
    </w:p>
    <w:p w:rsidR="00374A00" w:rsidRPr="003F5B1E" w:rsidRDefault="00374A00" w:rsidP="003F5B1E">
      <w:pPr>
        <w:pStyle w:val="25"/>
        <w:shd w:val="clear" w:color="auto" w:fill="auto"/>
        <w:tabs>
          <w:tab w:val="left" w:pos="2670"/>
        </w:tabs>
        <w:spacing w:line="240" w:lineRule="auto"/>
        <w:ind w:right="-1" w:firstLine="709"/>
        <w:jc w:val="both"/>
        <w:rPr>
          <w:sz w:val="24"/>
          <w:szCs w:val="24"/>
        </w:rPr>
      </w:pPr>
      <w:r w:rsidRPr="003F5B1E">
        <w:rPr>
          <w:sz w:val="24"/>
          <w:szCs w:val="24"/>
        </w:rPr>
        <w:t>Технология:</w:t>
      </w:r>
      <w:r w:rsidRPr="003F5B1E">
        <w:rPr>
          <w:sz w:val="24"/>
          <w:szCs w:val="24"/>
        </w:rPr>
        <w:tab/>
        <w:t>линии электропередач, генератор переменного тока,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374A00" w:rsidRPr="00C07795" w:rsidRDefault="00374A00" w:rsidP="00C07795">
      <w:pPr>
        <w:pStyle w:val="25"/>
        <w:shd w:val="clear" w:color="auto" w:fill="auto"/>
        <w:spacing w:line="240" w:lineRule="auto"/>
        <w:ind w:right="-1" w:firstLine="709"/>
        <w:jc w:val="center"/>
        <w:rPr>
          <w:rStyle w:val="af4"/>
          <w:sz w:val="28"/>
          <w:szCs w:val="28"/>
        </w:rPr>
      </w:pPr>
      <w:r w:rsidRPr="00C07795">
        <w:rPr>
          <w:rStyle w:val="af4"/>
          <w:sz w:val="28"/>
          <w:szCs w:val="28"/>
        </w:rPr>
        <w:t>Планируемые результаты освоения программы по физике на уро</w:t>
      </w:r>
      <w:r w:rsidR="00C07795">
        <w:rPr>
          <w:rStyle w:val="af4"/>
          <w:sz w:val="28"/>
          <w:szCs w:val="28"/>
        </w:rPr>
        <w:t>вне среднего общего образования</w:t>
      </w:r>
    </w:p>
    <w:p w:rsidR="00374A00" w:rsidRPr="003F5B1E" w:rsidRDefault="00374A00" w:rsidP="003F5B1E">
      <w:pPr>
        <w:pStyle w:val="25"/>
        <w:shd w:val="clear" w:color="auto" w:fill="auto"/>
        <w:tabs>
          <w:tab w:val="left" w:pos="1849"/>
        </w:tabs>
        <w:spacing w:line="240" w:lineRule="auto"/>
        <w:ind w:right="-1" w:firstLine="709"/>
        <w:jc w:val="both"/>
        <w:rPr>
          <w:sz w:val="24"/>
          <w:szCs w:val="24"/>
        </w:rPr>
      </w:pPr>
      <w:r w:rsidRPr="003F5B1E">
        <w:rPr>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374A00" w:rsidRPr="003F5B1E" w:rsidRDefault="00374A00" w:rsidP="003F5B1E">
      <w:pPr>
        <w:pStyle w:val="25"/>
        <w:shd w:val="clear" w:color="auto" w:fill="auto"/>
        <w:spacing w:line="240" w:lineRule="auto"/>
        <w:ind w:right="-1" w:firstLine="709"/>
        <w:jc w:val="both"/>
        <w:rPr>
          <w:sz w:val="24"/>
          <w:szCs w:val="24"/>
        </w:rPr>
      </w:pPr>
      <w:r w:rsidRPr="00C07795">
        <w:rPr>
          <w:rStyle w:val="af4"/>
          <w:sz w:val="24"/>
          <w:szCs w:val="24"/>
        </w:rPr>
        <w:t>Личностные результаты</w:t>
      </w:r>
      <w:r w:rsidRPr="003F5B1E">
        <w:rPr>
          <w:sz w:val="24"/>
          <w:szCs w:val="24"/>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74A00" w:rsidRPr="00C07795" w:rsidRDefault="00374A00" w:rsidP="003F5B1E">
      <w:pPr>
        <w:pStyle w:val="25"/>
        <w:shd w:val="clear" w:color="auto" w:fill="auto"/>
        <w:tabs>
          <w:tab w:val="left" w:pos="1220"/>
        </w:tabs>
        <w:spacing w:line="240" w:lineRule="auto"/>
        <w:ind w:right="-1" w:firstLine="709"/>
        <w:jc w:val="both"/>
        <w:rPr>
          <w:b/>
          <w:sz w:val="24"/>
          <w:szCs w:val="24"/>
        </w:rPr>
      </w:pPr>
      <w:r w:rsidRPr="00C07795">
        <w:rPr>
          <w:b/>
          <w:sz w:val="24"/>
          <w:szCs w:val="24"/>
        </w:rPr>
        <w:t>гражданского воспитания: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сформированность гражданской позиции обучающегося как активного и ответственного члена российского общества;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принятие традиционных общечеловеческих гуманистических и демократических ценностей;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умение взаимодействовать с социальными институтами в соответствии с их функциями и назначением;</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готовность к гуманитарной и волонтёрской деятельности;</w:t>
      </w:r>
    </w:p>
    <w:p w:rsidR="00374A00" w:rsidRPr="00C07795" w:rsidRDefault="00374A00" w:rsidP="003F5B1E">
      <w:pPr>
        <w:pStyle w:val="25"/>
        <w:shd w:val="clear" w:color="auto" w:fill="auto"/>
        <w:tabs>
          <w:tab w:val="left" w:pos="1249"/>
        </w:tabs>
        <w:spacing w:line="240" w:lineRule="auto"/>
        <w:ind w:right="-1" w:firstLine="709"/>
        <w:jc w:val="both"/>
        <w:rPr>
          <w:b/>
          <w:sz w:val="24"/>
          <w:szCs w:val="24"/>
        </w:rPr>
      </w:pPr>
      <w:r w:rsidRPr="00C07795">
        <w:rPr>
          <w:b/>
          <w:sz w:val="24"/>
          <w:szCs w:val="24"/>
        </w:rPr>
        <w:t>патриотического воспитания: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lastRenderedPageBreak/>
        <w:t>сформированность российской гражданской идентичности, патриотизма;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ценностное отношение к государственным символам, достижениям российских учёных в области физики и технике;</w:t>
      </w:r>
    </w:p>
    <w:p w:rsidR="00374A00" w:rsidRPr="00C07795" w:rsidRDefault="00374A00" w:rsidP="003F5B1E">
      <w:pPr>
        <w:pStyle w:val="25"/>
        <w:shd w:val="clear" w:color="auto" w:fill="auto"/>
        <w:tabs>
          <w:tab w:val="left" w:pos="1249"/>
        </w:tabs>
        <w:spacing w:line="240" w:lineRule="auto"/>
        <w:ind w:right="-1" w:firstLine="709"/>
        <w:jc w:val="both"/>
        <w:rPr>
          <w:b/>
          <w:sz w:val="24"/>
          <w:szCs w:val="24"/>
        </w:rPr>
      </w:pPr>
      <w:r w:rsidRPr="00C07795">
        <w:rPr>
          <w:b/>
          <w:sz w:val="24"/>
          <w:szCs w:val="24"/>
        </w:rPr>
        <w:t>духовно-нравственного воспитания: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сформированность нравственного сознания, этического поведения;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осознание личного вклада в построение устойчивого будущего;</w:t>
      </w:r>
    </w:p>
    <w:p w:rsidR="00374A00" w:rsidRPr="00C07795" w:rsidRDefault="00374A00" w:rsidP="003F5B1E">
      <w:pPr>
        <w:pStyle w:val="25"/>
        <w:shd w:val="clear" w:color="auto" w:fill="auto"/>
        <w:tabs>
          <w:tab w:val="left" w:pos="1249"/>
        </w:tabs>
        <w:spacing w:line="240" w:lineRule="auto"/>
        <w:ind w:right="-1" w:firstLine="709"/>
        <w:jc w:val="both"/>
        <w:rPr>
          <w:b/>
          <w:sz w:val="24"/>
          <w:szCs w:val="24"/>
        </w:rPr>
      </w:pPr>
      <w:r w:rsidRPr="00C07795">
        <w:rPr>
          <w:b/>
          <w:sz w:val="24"/>
          <w:szCs w:val="24"/>
        </w:rPr>
        <w:t>эстетического воспитания: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эстетическое отношение к миру, включая эстетику научного творчества, присущего физической науке;</w:t>
      </w:r>
    </w:p>
    <w:p w:rsidR="00374A00" w:rsidRPr="00C07795" w:rsidRDefault="00374A00" w:rsidP="003F5B1E">
      <w:pPr>
        <w:pStyle w:val="25"/>
        <w:shd w:val="clear" w:color="auto" w:fill="auto"/>
        <w:tabs>
          <w:tab w:val="left" w:pos="1327"/>
        </w:tabs>
        <w:spacing w:line="240" w:lineRule="auto"/>
        <w:ind w:right="-1" w:firstLine="709"/>
        <w:jc w:val="both"/>
        <w:rPr>
          <w:b/>
          <w:sz w:val="24"/>
          <w:szCs w:val="24"/>
        </w:rPr>
      </w:pPr>
      <w:r w:rsidRPr="00C07795">
        <w:rPr>
          <w:b/>
          <w:sz w:val="24"/>
          <w:szCs w:val="24"/>
        </w:rPr>
        <w:t>трудового воспитания: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готовность и способность к образованию и самообразованию в области физики на протяжении всей жизни;</w:t>
      </w:r>
    </w:p>
    <w:p w:rsidR="00374A00" w:rsidRPr="00C07795" w:rsidRDefault="00374A00" w:rsidP="003F5B1E">
      <w:pPr>
        <w:pStyle w:val="25"/>
        <w:shd w:val="clear" w:color="auto" w:fill="auto"/>
        <w:tabs>
          <w:tab w:val="left" w:pos="1327"/>
        </w:tabs>
        <w:spacing w:line="240" w:lineRule="auto"/>
        <w:ind w:right="-1" w:firstLine="709"/>
        <w:jc w:val="both"/>
        <w:rPr>
          <w:b/>
          <w:sz w:val="24"/>
          <w:szCs w:val="24"/>
        </w:rPr>
      </w:pPr>
      <w:r w:rsidRPr="00C07795">
        <w:rPr>
          <w:b/>
          <w:sz w:val="24"/>
          <w:szCs w:val="24"/>
        </w:rPr>
        <w:t>экологического воспитания: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сформированность экологической культуры, осознание глобального характера экологических проблем;</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планирование и осуществление действий в окружающей среде на основе знания целей устойчивого развития человечества;</w:t>
      </w:r>
    </w:p>
    <w:p w:rsidR="00374A00" w:rsidRPr="003F5B1E" w:rsidRDefault="00C07795" w:rsidP="003F5B1E">
      <w:pPr>
        <w:pStyle w:val="25"/>
        <w:shd w:val="clear" w:color="auto" w:fill="auto"/>
        <w:spacing w:line="240" w:lineRule="auto"/>
        <w:ind w:right="-1" w:firstLine="709"/>
        <w:jc w:val="both"/>
        <w:rPr>
          <w:sz w:val="24"/>
          <w:szCs w:val="24"/>
        </w:rPr>
      </w:pPr>
      <w:r>
        <w:rPr>
          <w:sz w:val="24"/>
          <w:szCs w:val="24"/>
        </w:rPr>
        <w:t>р</w:t>
      </w:r>
      <w:r w:rsidR="00374A00" w:rsidRPr="003F5B1E">
        <w:rPr>
          <w:sz w:val="24"/>
          <w:szCs w:val="24"/>
        </w:rPr>
        <w:t>асширение опыта деятельности экологической направленности на основе имеющихся знаний по физике;</w:t>
      </w:r>
    </w:p>
    <w:p w:rsidR="00374A00" w:rsidRPr="003F5B1E" w:rsidRDefault="00374A00" w:rsidP="003F5B1E">
      <w:pPr>
        <w:pStyle w:val="25"/>
        <w:shd w:val="clear" w:color="auto" w:fill="auto"/>
        <w:tabs>
          <w:tab w:val="left" w:pos="1327"/>
        </w:tabs>
        <w:spacing w:line="240" w:lineRule="auto"/>
        <w:ind w:right="-1" w:firstLine="709"/>
        <w:jc w:val="both"/>
        <w:rPr>
          <w:sz w:val="24"/>
          <w:szCs w:val="24"/>
        </w:rPr>
      </w:pPr>
      <w:r w:rsidRPr="003F5B1E">
        <w:rPr>
          <w:sz w:val="24"/>
          <w:szCs w:val="24"/>
        </w:rPr>
        <w:t>ценности научного познания: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сформированность мировоззрения, соответствующего современному уровню развития физической науки;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374A00" w:rsidRPr="003F5B1E" w:rsidRDefault="00374A00" w:rsidP="003F5B1E">
      <w:pPr>
        <w:pStyle w:val="25"/>
        <w:shd w:val="clear" w:color="auto" w:fill="auto"/>
        <w:tabs>
          <w:tab w:val="left" w:pos="1942"/>
        </w:tabs>
        <w:spacing w:line="240" w:lineRule="auto"/>
        <w:ind w:right="-1" w:firstLine="709"/>
        <w:jc w:val="both"/>
        <w:rPr>
          <w:sz w:val="24"/>
          <w:szCs w:val="24"/>
        </w:rPr>
      </w:pPr>
      <w:r w:rsidRPr="003F5B1E">
        <w:rPr>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374A00" w:rsidRPr="003F5B1E" w:rsidRDefault="00374A00" w:rsidP="003F5B1E">
      <w:pPr>
        <w:pStyle w:val="25"/>
        <w:shd w:val="clear" w:color="auto" w:fill="auto"/>
        <w:spacing w:after="9" w:line="240" w:lineRule="auto"/>
        <w:ind w:right="-1" w:firstLine="709"/>
        <w:rPr>
          <w:sz w:val="24"/>
          <w:szCs w:val="24"/>
        </w:rPr>
      </w:pPr>
      <w:r w:rsidRPr="003F5B1E">
        <w:rPr>
          <w:sz w:val="24"/>
          <w:szCs w:val="24"/>
        </w:rPr>
        <w:t>возможностей;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74A00" w:rsidRPr="003F5B1E" w:rsidRDefault="00374A00" w:rsidP="003F5B1E">
      <w:pPr>
        <w:pStyle w:val="25"/>
        <w:shd w:val="clear" w:color="auto" w:fill="auto"/>
        <w:tabs>
          <w:tab w:val="left" w:pos="1942"/>
        </w:tabs>
        <w:spacing w:line="240" w:lineRule="auto"/>
        <w:ind w:right="-1" w:firstLine="709"/>
        <w:jc w:val="both"/>
        <w:rPr>
          <w:sz w:val="24"/>
          <w:szCs w:val="24"/>
        </w:rPr>
      </w:pPr>
      <w:r w:rsidRPr="00C07795">
        <w:rPr>
          <w:rStyle w:val="af4"/>
          <w:sz w:val="24"/>
          <w:szCs w:val="24"/>
        </w:rPr>
        <w:t>Метапредметные результаты</w:t>
      </w:r>
      <w:r w:rsidRPr="003F5B1E">
        <w:rPr>
          <w:sz w:val="24"/>
          <w:szCs w:val="24"/>
        </w:rPr>
        <w:t xml:space="preserve"> освоения программы среднего общего образования должны отражать:</w:t>
      </w:r>
    </w:p>
    <w:p w:rsidR="00374A00" w:rsidRPr="00C07795" w:rsidRDefault="00374A00" w:rsidP="003F5B1E">
      <w:pPr>
        <w:pStyle w:val="25"/>
        <w:shd w:val="clear" w:color="auto" w:fill="auto"/>
        <w:spacing w:line="240" w:lineRule="auto"/>
        <w:ind w:right="-1" w:firstLine="709"/>
        <w:jc w:val="both"/>
        <w:rPr>
          <w:b/>
          <w:sz w:val="24"/>
          <w:szCs w:val="24"/>
        </w:rPr>
      </w:pPr>
      <w:r w:rsidRPr="00C07795">
        <w:rPr>
          <w:b/>
          <w:sz w:val="24"/>
          <w:szCs w:val="24"/>
        </w:rPr>
        <w:t>Овладение универсальными познавательными действиями:</w:t>
      </w:r>
    </w:p>
    <w:p w:rsidR="00374A00" w:rsidRPr="00C07795" w:rsidRDefault="00374A00" w:rsidP="003F5B1E">
      <w:pPr>
        <w:pStyle w:val="25"/>
        <w:shd w:val="clear" w:color="auto" w:fill="auto"/>
        <w:tabs>
          <w:tab w:val="left" w:pos="1282"/>
        </w:tabs>
        <w:spacing w:line="240" w:lineRule="auto"/>
        <w:ind w:right="-1" w:firstLine="709"/>
        <w:jc w:val="both"/>
        <w:rPr>
          <w:b/>
          <w:sz w:val="24"/>
          <w:szCs w:val="24"/>
        </w:rPr>
      </w:pPr>
      <w:r w:rsidRPr="00C07795">
        <w:rPr>
          <w:b/>
          <w:sz w:val="24"/>
          <w:szCs w:val="24"/>
        </w:rPr>
        <w:t>базовые логические действия: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самостоятельно формулировать и актуализировать проблему, рассматривать её всесторонне;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определять цели деятельности, задавать параметры и критерии их достижения;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 xml:space="preserve">выявлять закономерности и противоречия в рассматриваемых физических </w:t>
      </w:r>
      <w:r w:rsidRPr="003F5B1E">
        <w:rPr>
          <w:sz w:val="24"/>
          <w:szCs w:val="24"/>
        </w:rPr>
        <w:lastRenderedPageBreak/>
        <w:t>явлениях;</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разрабатывать план решения проблемы с учётом анализа имеющихся материальных и нематериальных ресурсов;</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вносить коррективы в деятельность, оценивать соответствие результатов целям, оценивать риски последствий деятельности;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координировать и выполнять работу в условиях реального, виртуального и комбинированного взаимодействия;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развивать креативное мышление при решении жизненных проблем.</w:t>
      </w:r>
    </w:p>
    <w:p w:rsidR="00374A00" w:rsidRPr="00C07795" w:rsidRDefault="00374A00" w:rsidP="003F5B1E">
      <w:pPr>
        <w:pStyle w:val="25"/>
        <w:shd w:val="clear" w:color="auto" w:fill="auto"/>
        <w:tabs>
          <w:tab w:val="left" w:pos="1311"/>
        </w:tabs>
        <w:spacing w:line="240" w:lineRule="auto"/>
        <w:ind w:right="-1" w:firstLine="709"/>
        <w:jc w:val="both"/>
        <w:rPr>
          <w:b/>
          <w:sz w:val="24"/>
          <w:szCs w:val="24"/>
        </w:rPr>
      </w:pPr>
      <w:r w:rsidRPr="00C07795">
        <w:rPr>
          <w:b/>
          <w:sz w:val="24"/>
          <w:szCs w:val="24"/>
        </w:rPr>
        <w:t>базовые исследовательские действия: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владеть научной терминологией, ключевыми понятиями и методами физической науки;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владеть видами деятельности по получению нового знания, его интерпретации, преобразованию и применению в различных учебных ситуациях,</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в том числе при создании учебных проектов в области физики;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ставить и формулировать собственные задачи в образовательной деятельности, в том числе при изучении физики;</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374A00" w:rsidRPr="00D709B6" w:rsidRDefault="00374A00" w:rsidP="003F5B1E">
      <w:pPr>
        <w:pStyle w:val="25"/>
        <w:shd w:val="clear" w:color="auto" w:fill="auto"/>
        <w:tabs>
          <w:tab w:val="left" w:pos="1220"/>
        </w:tabs>
        <w:spacing w:line="240" w:lineRule="auto"/>
        <w:ind w:right="-1" w:firstLine="709"/>
        <w:jc w:val="both"/>
        <w:rPr>
          <w:b/>
          <w:sz w:val="24"/>
          <w:szCs w:val="24"/>
        </w:rPr>
      </w:pPr>
      <w:r w:rsidRPr="00D709B6">
        <w:rPr>
          <w:b/>
          <w:sz w:val="24"/>
          <w:szCs w:val="24"/>
        </w:rPr>
        <w:t>работа с информацией: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оценивать достоверность информации;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374A00" w:rsidRPr="00D709B6" w:rsidRDefault="00374A00" w:rsidP="003F5B1E">
      <w:pPr>
        <w:pStyle w:val="25"/>
        <w:shd w:val="clear" w:color="auto" w:fill="auto"/>
        <w:spacing w:line="240" w:lineRule="auto"/>
        <w:ind w:right="-1" w:firstLine="709"/>
        <w:jc w:val="both"/>
        <w:rPr>
          <w:b/>
          <w:sz w:val="24"/>
          <w:szCs w:val="24"/>
        </w:rPr>
      </w:pPr>
      <w:r w:rsidRPr="00D709B6">
        <w:rPr>
          <w:b/>
          <w:sz w:val="24"/>
          <w:szCs w:val="24"/>
        </w:rPr>
        <w:t>Овладение универсальными коммуникативными действиями:</w:t>
      </w:r>
    </w:p>
    <w:p w:rsidR="00374A00" w:rsidRPr="00D709B6" w:rsidRDefault="00374A00" w:rsidP="003F5B1E">
      <w:pPr>
        <w:pStyle w:val="25"/>
        <w:shd w:val="clear" w:color="auto" w:fill="auto"/>
        <w:tabs>
          <w:tab w:val="left" w:pos="1192"/>
        </w:tabs>
        <w:spacing w:line="240" w:lineRule="auto"/>
        <w:ind w:right="-1" w:firstLine="709"/>
        <w:jc w:val="both"/>
        <w:rPr>
          <w:b/>
          <w:sz w:val="24"/>
          <w:szCs w:val="24"/>
        </w:rPr>
      </w:pPr>
      <w:r w:rsidRPr="00D709B6">
        <w:rPr>
          <w:b/>
          <w:sz w:val="24"/>
          <w:szCs w:val="24"/>
        </w:rPr>
        <w:t>общение:</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374A00" w:rsidRPr="00D709B6" w:rsidRDefault="00374A00" w:rsidP="003F5B1E">
      <w:pPr>
        <w:pStyle w:val="25"/>
        <w:shd w:val="clear" w:color="auto" w:fill="auto"/>
        <w:tabs>
          <w:tab w:val="left" w:pos="1227"/>
        </w:tabs>
        <w:spacing w:line="240" w:lineRule="auto"/>
        <w:ind w:right="-1" w:firstLine="709"/>
        <w:jc w:val="both"/>
        <w:rPr>
          <w:b/>
          <w:sz w:val="24"/>
          <w:szCs w:val="24"/>
        </w:rPr>
      </w:pPr>
      <w:r w:rsidRPr="00D709B6">
        <w:rPr>
          <w:b/>
          <w:sz w:val="24"/>
          <w:szCs w:val="24"/>
        </w:rPr>
        <w:t>совместная деятельность:</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w:t>
      </w:r>
      <w:r w:rsidRPr="003F5B1E">
        <w:rPr>
          <w:sz w:val="24"/>
          <w:szCs w:val="24"/>
        </w:rPr>
        <w:lastRenderedPageBreak/>
        <w:t>мнений участников, обсуждать результаты совместной работы;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оценивать качество своего вклада и каждого участника команды в общий результат по разработанным критериям;</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предлагать новые проекты, оценивать идеи с позиции новизны, оригинальности, практической значимости;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74A00" w:rsidRPr="00D709B6" w:rsidRDefault="00374A00" w:rsidP="003F5B1E">
      <w:pPr>
        <w:pStyle w:val="25"/>
        <w:shd w:val="clear" w:color="auto" w:fill="auto"/>
        <w:tabs>
          <w:tab w:val="left" w:pos="2038"/>
        </w:tabs>
        <w:spacing w:line="240" w:lineRule="auto"/>
        <w:ind w:right="-1" w:firstLine="709"/>
        <w:jc w:val="both"/>
        <w:rPr>
          <w:b/>
          <w:sz w:val="24"/>
          <w:szCs w:val="24"/>
        </w:rPr>
      </w:pPr>
      <w:r w:rsidRPr="00D709B6">
        <w:rPr>
          <w:b/>
          <w:sz w:val="24"/>
          <w:szCs w:val="24"/>
        </w:rPr>
        <w:t>Овладение универсальными регулятивными действиями:</w:t>
      </w:r>
    </w:p>
    <w:p w:rsidR="00374A00" w:rsidRPr="00D709B6" w:rsidRDefault="00374A00" w:rsidP="003F5B1E">
      <w:pPr>
        <w:pStyle w:val="25"/>
        <w:shd w:val="clear" w:color="auto" w:fill="auto"/>
        <w:spacing w:line="240" w:lineRule="auto"/>
        <w:ind w:right="-1" w:firstLine="709"/>
        <w:jc w:val="both"/>
        <w:rPr>
          <w:b/>
          <w:sz w:val="24"/>
          <w:szCs w:val="24"/>
        </w:rPr>
      </w:pPr>
      <w:r w:rsidRPr="00D709B6">
        <w:rPr>
          <w:b/>
          <w:sz w:val="24"/>
          <w:szCs w:val="24"/>
        </w:rPr>
        <w:t>1) самоорганизация: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давать оценку новым ситуациям;</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оценивать приобретённый опыт;</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374A00" w:rsidRPr="00D709B6" w:rsidRDefault="00D709B6" w:rsidP="003F5B1E">
      <w:pPr>
        <w:pStyle w:val="25"/>
        <w:shd w:val="clear" w:color="auto" w:fill="auto"/>
        <w:tabs>
          <w:tab w:val="left" w:pos="1313"/>
        </w:tabs>
        <w:spacing w:line="240" w:lineRule="auto"/>
        <w:ind w:right="-1" w:firstLine="709"/>
        <w:jc w:val="both"/>
        <w:rPr>
          <w:b/>
          <w:sz w:val="24"/>
          <w:szCs w:val="24"/>
        </w:rPr>
      </w:pPr>
      <w:r>
        <w:rPr>
          <w:b/>
          <w:sz w:val="24"/>
          <w:szCs w:val="24"/>
        </w:rPr>
        <w:t xml:space="preserve">2) </w:t>
      </w:r>
      <w:r w:rsidR="00374A00" w:rsidRPr="00D709B6">
        <w:rPr>
          <w:b/>
          <w:sz w:val="24"/>
          <w:szCs w:val="24"/>
        </w:rPr>
        <w:t>самоконтроль:</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давать оценку новым ситуациям, вносить коррективы в деятельность, оценивать соответствие результатов целям;</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использовать приёмы рефлексии для оценки ситуации, выбора верного решения;</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374A00" w:rsidRPr="00D709B6" w:rsidRDefault="00D709B6" w:rsidP="003F5B1E">
      <w:pPr>
        <w:pStyle w:val="25"/>
        <w:shd w:val="clear" w:color="auto" w:fill="auto"/>
        <w:tabs>
          <w:tab w:val="left" w:pos="1313"/>
        </w:tabs>
        <w:spacing w:line="240" w:lineRule="auto"/>
        <w:ind w:right="-1" w:firstLine="709"/>
        <w:jc w:val="both"/>
        <w:rPr>
          <w:b/>
          <w:sz w:val="24"/>
          <w:szCs w:val="24"/>
        </w:rPr>
      </w:pPr>
      <w:r w:rsidRPr="00D709B6">
        <w:rPr>
          <w:b/>
          <w:sz w:val="24"/>
          <w:szCs w:val="24"/>
        </w:rPr>
        <w:t xml:space="preserve">3) </w:t>
      </w:r>
      <w:r w:rsidR="00374A00" w:rsidRPr="00D709B6">
        <w:rPr>
          <w:b/>
          <w:sz w:val="24"/>
          <w:szCs w:val="24"/>
        </w:rPr>
        <w:t>принятие себя и других:</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принимать себя, понимая свои недостатки и достоинства;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принимать мотивы и аргументы других при анализе результатов деятельности;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признавать своё право и право других на ошибку.</w:t>
      </w:r>
    </w:p>
    <w:p w:rsidR="00D709B6" w:rsidRPr="00D709B6" w:rsidRDefault="00374A00" w:rsidP="003F5B1E">
      <w:pPr>
        <w:pStyle w:val="25"/>
        <w:shd w:val="clear" w:color="auto" w:fill="auto"/>
        <w:tabs>
          <w:tab w:val="left" w:pos="1939"/>
        </w:tabs>
        <w:spacing w:line="240" w:lineRule="auto"/>
        <w:ind w:right="-1" w:firstLine="709"/>
        <w:rPr>
          <w:b/>
          <w:sz w:val="24"/>
          <w:szCs w:val="24"/>
        </w:rPr>
      </w:pPr>
      <w:r w:rsidRPr="00D709B6">
        <w:rPr>
          <w:rStyle w:val="af4"/>
          <w:sz w:val="24"/>
          <w:szCs w:val="24"/>
        </w:rPr>
        <w:t>Предметные результаты</w:t>
      </w:r>
      <w:r w:rsidRPr="003F5B1E">
        <w:rPr>
          <w:sz w:val="24"/>
          <w:szCs w:val="24"/>
        </w:rPr>
        <w:t xml:space="preserve"> освоения программы по физике. </w:t>
      </w:r>
      <w:r w:rsidRPr="00D709B6">
        <w:rPr>
          <w:b/>
          <w:sz w:val="24"/>
          <w:szCs w:val="24"/>
        </w:rPr>
        <w:t xml:space="preserve">В процессе изучения курса курса физики базового уровня в 10 классе обучающийся научится: </w:t>
      </w:r>
    </w:p>
    <w:p w:rsidR="00374A00" w:rsidRPr="003F5B1E" w:rsidRDefault="00374A00" w:rsidP="003F5B1E">
      <w:pPr>
        <w:pStyle w:val="25"/>
        <w:shd w:val="clear" w:color="auto" w:fill="auto"/>
        <w:tabs>
          <w:tab w:val="left" w:pos="1939"/>
        </w:tabs>
        <w:spacing w:line="240" w:lineRule="auto"/>
        <w:ind w:right="-1" w:firstLine="709"/>
        <w:rPr>
          <w:sz w:val="24"/>
          <w:szCs w:val="24"/>
        </w:rPr>
      </w:pPr>
      <w:r w:rsidRPr="003F5B1E">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74A00" w:rsidRPr="003F5B1E" w:rsidRDefault="00374A00" w:rsidP="003F5B1E">
      <w:pPr>
        <w:pStyle w:val="25"/>
        <w:shd w:val="clear" w:color="auto" w:fill="auto"/>
        <w:tabs>
          <w:tab w:val="left" w:pos="8886"/>
        </w:tabs>
        <w:spacing w:line="240" w:lineRule="auto"/>
        <w:ind w:right="-1" w:firstLine="709"/>
        <w:jc w:val="both"/>
        <w:rPr>
          <w:sz w:val="24"/>
          <w:szCs w:val="24"/>
        </w:rPr>
      </w:pPr>
      <w:r w:rsidRPr="003F5B1E">
        <w:rPr>
          <w:sz w:val="24"/>
          <w:szCs w:val="24"/>
        </w:rPr>
        <w:t xml:space="preserve">учитывать границы </w:t>
      </w:r>
      <w:r w:rsidR="00D709B6">
        <w:rPr>
          <w:sz w:val="24"/>
          <w:szCs w:val="24"/>
        </w:rPr>
        <w:t xml:space="preserve">применения изученных физических </w:t>
      </w:r>
      <w:r w:rsidRPr="003F5B1E">
        <w:rPr>
          <w:sz w:val="24"/>
          <w:szCs w:val="24"/>
        </w:rPr>
        <w:t>моделей: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374A00" w:rsidRPr="003F5B1E" w:rsidRDefault="00374A00" w:rsidP="003F5B1E">
      <w:pPr>
        <w:pStyle w:val="25"/>
        <w:shd w:val="clear" w:color="auto" w:fill="auto"/>
        <w:tabs>
          <w:tab w:val="left" w:pos="8886"/>
        </w:tabs>
        <w:spacing w:line="240" w:lineRule="auto"/>
        <w:ind w:right="-1" w:firstLine="709"/>
        <w:rPr>
          <w:sz w:val="24"/>
          <w:szCs w:val="24"/>
        </w:rPr>
      </w:pPr>
      <w:r w:rsidRPr="003F5B1E">
        <w:rPr>
          <w:sz w:val="24"/>
          <w:szCs w:val="24"/>
        </w:rPr>
        <w:t>распознавать физические явления (процессы) и объяснять их на основе законов механики, молекуляр</w:t>
      </w:r>
      <w:r w:rsidR="00D709B6">
        <w:rPr>
          <w:sz w:val="24"/>
          <w:szCs w:val="24"/>
        </w:rPr>
        <w:t xml:space="preserve">но-кинетической теории строения </w:t>
      </w:r>
      <w:r w:rsidRPr="003F5B1E">
        <w:rPr>
          <w:sz w:val="24"/>
          <w:szCs w:val="24"/>
        </w:rPr>
        <w:t>вещества</w:t>
      </w:r>
    </w:p>
    <w:p w:rsidR="00374A00" w:rsidRPr="003F5B1E" w:rsidRDefault="00D709B6" w:rsidP="00D709B6">
      <w:pPr>
        <w:pStyle w:val="25"/>
        <w:shd w:val="clear" w:color="auto" w:fill="auto"/>
        <w:spacing w:line="240" w:lineRule="auto"/>
        <w:ind w:right="-1"/>
        <w:jc w:val="both"/>
        <w:rPr>
          <w:sz w:val="24"/>
          <w:szCs w:val="24"/>
        </w:rPr>
      </w:pPr>
      <w:r>
        <w:rPr>
          <w:sz w:val="24"/>
          <w:szCs w:val="24"/>
        </w:rPr>
        <w:t xml:space="preserve"> </w:t>
      </w:r>
      <w:r w:rsidR="00374A00" w:rsidRPr="003F5B1E">
        <w:rPr>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w:t>
      </w:r>
      <w:r w:rsidRPr="003F5B1E">
        <w:rPr>
          <w:sz w:val="24"/>
          <w:szCs w:val="24"/>
        </w:rPr>
        <w:lastRenderedPageBreak/>
        <w:t>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 xml:space="preserve">анализировать физические процессы и явления, используя физические законы и принципы: закон всемирного тяготения, </w:t>
      </w:r>
      <w:r w:rsidRPr="003F5B1E">
        <w:rPr>
          <w:sz w:val="24"/>
          <w:szCs w:val="24"/>
          <w:lang w:val="en-US" w:bidi="en-US"/>
        </w:rPr>
        <w:t>I</w:t>
      </w:r>
      <w:r w:rsidRPr="003F5B1E">
        <w:rPr>
          <w:sz w:val="24"/>
          <w:szCs w:val="24"/>
          <w:lang w:bidi="en-US"/>
        </w:rPr>
        <w:t xml:space="preserve">, </w:t>
      </w:r>
      <w:r w:rsidRPr="003F5B1E">
        <w:rPr>
          <w:sz w:val="24"/>
          <w:szCs w:val="24"/>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 xml:space="preserve">приводить примеры вклада российских и зарубежных учёных-физиков в развитие </w:t>
      </w:r>
      <w:r w:rsidRPr="003F5B1E">
        <w:rPr>
          <w:sz w:val="24"/>
          <w:szCs w:val="24"/>
        </w:rPr>
        <w:lastRenderedPageBreak/>
        <w:t>науки, объяснение процессов окружающего мира, в развитие техники</w:t>
      </w:r>
    </w:p>
    <w:p w:rsidR="00374A00" w:rsidRPr="003F5B1E" w:rsidRDefault="00374A00" w:rsidP="003F5B1E">
      <w:pPr>
        <w:pStyle w:val="25"/>
        <w:shd w:val="clear" w:color="auto" w:fill="auto"/>
        <w:spacing w:after="14" w:line="240" w:lineRule="auto"/>
        <w:ind w:right="-1" w:firstLine="709"/>
        <w:rPr>
          <w:sz w:val="24"/>
          <w:szCs w:val="24"/>
        </w:rPr>
      </w:pPr>
      <w:r w:rsidRPr="003F5B1E">
        <w:rPr>
          <w:sz w:val="24"/>
          <w:szCs w:val="24"/>
        </w:rPr>
        <w:t>и технологий;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374A00" w:rsidRPr="003F5B1E" w:rsidRDefault="00374A00" w:rsidP="003F5B1E">
      <w:pPr>
        <w:pStyle w:val="25"/>
        <w:shd w:val="clear" w:color="auto" w:fill="auto"/>
        <w:tabs>
          <w:tab w:val="left" w:pos="1866"/>
        </w:tabs>
        <w:spacing w:line="240" w:lineRule="auto"/>
        <w:ind w:right="-1" w:firstLine="709"/>
        <w:rPr>
          <w:sz w:val="24"/>
          <w:szCs w:val="24"/>
        </w:rPr>
      </w:pPr>
      <w:r w:rsidRPr="00D709B6">
        <w:rPr>
          <w:b/>
          <w:sz w:val="24"/>
          <w:szCs w:val="24"/>
        </w:rPr>
        <w:t xml:space="preserve">Предметные результаты освоения программы по физике. В процессе изучения курса курса физики базового уровня в 11 классе обучающийся научится: </w:t>
      </w:r>
      <w:r w:rsidRPr="003F5B1E">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374A00" w:rsidRPr="003F5B1E" w:rsidRDefault="00374A00" w:rsidP="00D709B6">
      <w:pPr>
        <w:pStyle w:val="25"/>
        <w:shd w:val="clear" w:color="auto" w:fill="auto"/>
        <w:spacing w:line="240" w:lineRule="auto"/>
        <w:ind w:right="-1" w:firstLine="709"/>
        <w:jc w:val="both"/>
        <w:rPr>
          <w:sz w:val="24"/>
          <w:szCs w:val="24"/>
        </w:rPr>
      </w:pPr>
      <w:r w:rsidRPr="003F5B1E">
        <w:rPr>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w:t>
      </w:r>
      <w:r w:rsidR="00D709B6">
        <w:rPr>
          <w:sz w:val="24"/>
          <w:szCs w:val="24"/>
        </w:rPr>
        <w:t xml:space="preserve">а, его математическое выражение </w:t>
      </w:r>
      <w:r w:rsidRPr="003F5B1E">
        <w:rPr>
          <w:sz w:val="24"/>
          <w:szCs w:val="24"/>
        </w:rPr>
        <w:t>и условия (границы, области) применимости;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определять направление вектора индукции магнитного поля проводника с током, силы Ампера и силы Лоренца;</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lastRenderedPageBreak/>
        <w:t>строить и описывать изображение, создаваемое плоским зеркалом, тонкой линзой;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374A00" w:rsidRPr="003F5B1E" w:rsidRDefault="00374A00" w:rsidP="003F5B1E">
      <w:pPr>
        <w:pStyle w:val="25"/>
        <w:shd w:val="clear" w:color="auto" w:fill="auto"/>
        <w:spacing w:line="240" w:lineRule="auto"/>
        <w:ind w:right="-1" w:firstLine="709"/>
        <w:rPr>
          <w:sz w:val="24"/>
          <w:szCs w:val="24"/>
        </w:rPr>
      </w:pPr>
      <w:r w:rsidRPr="003F5B1E">
        <w:rPr>
          <w:sz w:val="24"/>
          <w:szCs w:val="24"/>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374A00" w:rsidRPr="003F5B1E" w:rsidRDefault="00374A00" w:rsidP="003F5B1E">
      <w:pPr>
        <w:pStyle w:val="25"/>
        <w:shd w:val="clear" w:color="auto" w:fill="auto"/>
        <w:spacing w:line="240" w:lineRule="auto"/>
        <w:ind w:right="-1" w:firstLine="709"/>
        <w:jc w:val="both"/>
        <w:rPr>
          <w:sz w:val="24"/>
          <w:szCs w:val="24"/>
        </w:rPr>
      </w:pPr>
      <w:r w:rsidRPr="003F5B1E">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374A00" w:rsidRPr="003F5B1E" w:rsidRDefault="00374A00" w:rsidP="00D709B6">
      <w:pPr>
        <w:pStyle w:val="25"/>
        <w:shd w:val="clear" w:color="auto" w:fill="auto"/>
        <w:spacing w:line="240" w:lineRule="auto"/>
        <w:ind w:right="-1" w:firstLine="709"/>
        <w:jc w:val="both"/>
        <w:rPr>
          <w:sz w:val="24"/>
          <w:szCs w:val="24"/>
        </w:rPr>
      </w:pPr>
      <w:r w:rsidRPr="003F5B1E">
        <w:rPr>
          <w:sz w:val="24"/>
          <w:szCs w:val="24"/>
        </w:rPr>
        <w:t>использовать теоретические знания</w:t>
      </w:r>
      <w:r w:rsidR="00D709B6">
        <w:rPr>
          <w:sz w:val="24"/>
          <w:szCs w:val="24"/>
        </w:rPr>
        <w:t xml:space="preserve"> по физике в повседневной жизни </w:t>
      </w:r>
      <w:r w:rsidRPr="003F5B1E">
        <w:rPr>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74A00" w:rsidRDefault="00374A00" w:rsidP="003F5B1E">
      <w:pPr>
        <w:pStyle w:val="25"/>
        <w:shd w:val="clear" w:color="auto" w:fill="auto"/>
        <w:spacing w:line="240" w:lineRule="auto"/>
        <w:ind w:right="-1" w:firstLine="709"/>
        <w:jc w:val="both"/>
        <w:rPr>
          <w:sz w:val="24"/>
          <w:szCs w:val="24"/>
        </w:rPr>
      </w:pPr>
      <w:r w:rsidRPr="003F5B1E">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D709B6" w:rsidRDefault="00D709B6" w:rsidP="003F5B1E">
      <w:pPr>
        <w:pStyle w:val="25"/>
        <w:shd w:val="clear" w:color="auto" w:fill="auto"/>
        <w:spacing w:line="240" w:lineRule="auto"/>
        <w:ind w:right="-1" w:firstLine="709"/>
        <w:jc w:val="both"/>
        <w:rPr>
          <w:sz w:val="24"/>
          <w:szCs w:val="24"/>
        </w:rPr>
      </w:pPr>
    </w:p>
    <w:p w:rsidR="00D709B6" w:rsidRPr="00D709B6" w:rsidRDefault="00D709B6" w:rsidP="00D709B6">
      <w:pPr>
        <w:pStyle w:val="25"/>
        <w:shd w:val="clear" w:color="auto" w:fill="auto"/>
        <w:spacing w:line="240" w:lineRule="auto"/>
        <w:ind w:right="-1" w:firstLine="709"/>
        <w:jc w:val="center"/>
        <w:rPr>
          <w:b/>
          <w:sz w:val="24"/>
          <w:szCs w:val="24"/>
        </w:rPr>
      </w:pPr>
      <w:r w:rsidRPr="00D709B6">
        <w:rPr>
          <w:b/>
          <w:sz w:val="24"/>
          <w:szCs w:val="24"/>
        </w:rPr>
        <w:t xml:space="preserve"> </w:t>
      </w:r>
      <w:r w:rsidR="004E1F9F">
        <w:rPr>
          <w:b/>
          <w:sz w:val="24"/>
          <w:szCs w:val="24"/>
        </w:rPr>
        <w:t xml:space="preserve">2.1.6. </w:t>
      </w:r>
      <w:r w:rsidRPr="00D709B6">
        <w:rPr>
          <w:b/>
          <w:sz w:val="24"/>
          <w:szCs w:val="24"/>
        </w:rPr>
        <w:t>ФИЗИКА (УГЛУБЛЕННЫЙ УРОВЕНЬ)</w:t>
      </w:r>
    </w:p>
    <w:p w:rsidR="00D709B6" w:rsidRDefault="00D709B6" w:rsidP="00D709B6">
      <w:pPr>
        <w:pStyle w:val="25"/>
        <w:shd w:val="clear" w:color="auto" w:fill="auto"/>
        <w:spacing w:line="240" w:lineRule="auto"/>
        <w:ind w:right="-1" w:firstLine="709"/>
        <w:jc w:val="center"/>
        <w:rPr>
          <w:b/>
          <w:sz w:val="24"/>
          <w:szCs w:val="24"/>
        </w:rPr>
      </w:pPr>
      <w:r w:rsidRPr="00D709B6">
        <w:rPr>
          <w:b/>
          <w:sz w:val="24"/>
          <w:szCs w:val="24"/>
        </w:rPr>
        <w:t>ПОЯСНИТЕЛЬНАЯ ЗАПИСКА</w:t>
      </w:r>
    </w:p>
    <w:p w:rsidR="00C20B65" w:rsidRPr="00734F0A" w:rsidRDefault="00C20B65" w:rsidP="00511F45">
      <w:pPr>
        <w:pStyle w:val="25"/>
        <w:shd w:val="clear" w:color="auto" w:fill="auto"/>
        <w:tabs>
          <w:tab w:val="left" w:pos="1806"/>
        </w:tabs>
        <w:spacing w:line="240" w:lineRule="auto"/>
        <w:ind w:firstLine="700"/>
        <w:jc w:val="both"/>
        <w:rPr>
          <w:sz w:val="24"/>
          <w:szCs w:val="24"/>
        </w:rPr>
      </w:pPr>
      <w:r w:rsidRPr="00734F0A">
        <w:rPr>
          <w:sz w:val="24"/>
          <w:szCs w:val="24"/>
        </w:rPr>
        <w:t xml:space="preserve">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w:t>
      </w:r>
      <w:r w:rsidR="00511F45">
        <w:rPr>
          <w:sz w:val="24"/>
          <w:szCs w:val="24"/>
        </w:rPr>
        <w:t xml:space="preserve">федеральной рабочей программы, </w:t>
      </w:r>
      <w:r w:rsidRPr="00734F0A">
        <w:rPr>
          <w:sz w:val="24"/>
          <w:szCs w:val="24"/>
        </w:rPr>
        <w:t>федеральной рабочей программы воспитания и Концепции преподавания учебного</w:t>
      </w:r>
      <w:r w:rsidR="00511F45">
        <w:rPr>
          <w:sz w:val="24"/>
          <w:szCs w:val="24"/>
        </w:rPr>
        <w:t xml:space="preserve"> </w:t>
      </w:r>
      <w:r w:rsidRPr="00734F0A">
        <w:rPr>
          <w:sz w:val="24"/>
          <w:szCs w:val="24"/>
        </w:rPr>
        <w:t>предмета «Физика» в образовательных организациях Российской Федерации, реализующих основные образовательные программы.</w:t>
      </w:r>
    </w:p>
    <w:p w:rsidR="00C20B65" w:rsidRPr="00734F0A" w:rsidRDefault="00C20B65" w:rsidP="00511F45">
      <w:pPr>
        <w:pStyle w:val="25"/>
        <w:shd w:val="clear" w:color="auto" w:fill="auto"/>
        <w:tabs>
          <w:tab w:val="left" w:pos="1982"/>
        </w:tabs>
        <w:spacing w:line="240" w:lineRule="auto"/>
        <w:ind w:firstLine="700"/>
        <w:jc w:val="both"/>
        <w:rPr>
          <w:sz w:val="24"/>
          <w:szCs w:val="24"/>
        </w:rPr>
      </w:pPr>
      <w:r w:rsidRPr="00734F0A">
        <w:rPr>
          <w:sz w:val="24"/>
          <w:szCs w:val="24"/>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C20B65" w:rsidRPr="00734F0A" w:rsidRDefault="00C20B65" w:rsidP="00511F45">
      <w:pPr>
        <w:pStyle w:val="25"/>
        <w:shd w:val="clear" w:color="auto" w:fill="auto"/>
        <w:tabs>
          <w:tab w:val="left" w:pos="1991"/>
        </w:tabs>
        <w:spacing w:line="240" w:lineRule="auto"/>
        <w:ind w:firstLine="700"/>
        <w:jc w:val="both"/>
        <w:rPr>
          <w:sz w:val="24"/>
          <w:szCs w:val="24"/>
        </w:rPr>
      </w:pPr>
      <w:r w:rsidRPr="00734F0A">
        <w:rPr>
          <w:sz w:val="24"/>
          <w:szCs w:val="24"/>
        </w:rPr>
        <w:lastRenderedPageBreak/>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C20B65" w:rsidRPr="00734F0A" w:rsidRDefault="00C20B65" w:rsidP="00511F45">
      <w:pPr>
        <w:pStyle w:val="25"/>
        <w:shd w:val="clear" w:color="auto" w:fill="auto"/>
        <w:tabs>
          <w:tab w:val="left" w:pos="1986"/>
        </w:tabs>
        <w:spacing w:line="240" w:lineRule="auto"/>
        <w:ind w:firstLine="700"/>
        <w:jc w:val="both"/>
        <w:rPr>
          <w:sz w:val="24"/>
          <w:szCs w:val="24"/>
        </w:rPr>
      </w:pPr>
      <w:r w:rsidRPr="00734F0A">
        <w:rPr>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C20B65" w:rsidRPr="00734F0A" w:rsidRDefault="00C20B65" w:rsidP="00511F45">
      <w:pPr>
        <w:pStyle w:val="25"/>
        <w:shd w:val="clear" w:color="auto" w:fill="auto"/>
        <w:tabs>
          <w:tab w:val="left" w:pos="1981"/>
        </w:tabs>
        <w:spacing w:line="240" w:lineRule="auto"/>
        <w:ind w:firstLine="700"/>
        <w:jc w:val="both"/>
        <w:rPr>
          <w:sz w:val="24"/>
          <w:szCs w:val="24"/>
        </w:rPr>
      </w:pPr>
      <w:r w:rsidRPr="00734F0A">
        <w:rPr>
          <w:sz w:val="24"/>
          <w:szCs w:val="24"/>
        </w:rPr>
        <w:t>Программа по физике включает:</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планируемые результаты освоения курса физики на углублённом уровне, в том числе предметные результаты по годам обучения;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содержание учебного предмета «Физика» по годам обучения.</w:t>
      </w:r>
    </w:p>
    <w:p w:rsidR="00C20B65" w:rsidRPr="00734F0A" w:rsidRDefault="00C20B65" w:rsidP="00511F45">
      <w:pPr>
        <w:pStyle w:val="25"/>
        <w:shd w:val="clear" w:color="auto" w:fill="auto"/>
        <w:tabs>
          <w:tab w:val="left" w:pos="1982"/>
        </w:tabs>
        <w:spacing w:line="240" w:lineRule="auto"/>
        <w:ind w:firstLine="700"/>
        <w:jc w:val="both"/>
        <w:rPr>
          <w:sz w:val="24"/>
          <w:szCs w:val="24"/>
        </w:rPr>
      </w:pPr>
      <w:r w:rsidRPr="00734F0A">
        <w:rPr>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C20B65" w:rsidRDefault="00C20B65" w:rsidP="00511F45">
      <w:pPr>
        <w:pStyle w:val="25"/>
        <w:shd w:val="clear" w:color="auto" w:fill="auto"/>
        <w:tabs>
          <w:tab w:val="left" w:pos="1996"/>
        </w:tabs>
        <w:spacing w:line="240" w:lineRule="auto"/>
        <w:ind w:firstLine="700"/>
        <w:jc w:val="both"/>
        <w:rPr>
          <w:sz w:val="24"/>
          <w:szCs w:val="24"/>
        </w:rPr>
      </w:pPr>
      <w:r w:rsidRPr="00734F0A">
        <w:rPr>
          <w:sz w:val="24"/>
          <w:szCs w:val="24"/>
        </w:rPr>
        <w:t>Программа по физике предоставляет возможности для реализации различных методических подходов к преподаванию физики на углублённом уровне</w:t>
      </w:r>
      <w:r w:rsidR="00734F0A" w:rsidRPr="00734F0A">
        <w:rPr>
          <w:sz w:val="24"/>
          <w:szCs w:val="24"/>
        </w:rPr>
        <w:t xml:space="preserve"> </w:t>
      </w:r>
      <w:r w:rsidRPr="00734F0A">
        <w:rPr>
          <w:sz w:val="24"/>
          <w:szCs w:val="24"/>
        </w:rPr>
        <w:t>при условии сохранения обязательной части содержания курса.</w:t>
      </w:r>
    </w:p>
    <w:p w:rsidR="00511F45" w:rsidRPr="00511F45" w:rsidRDefault="00511F45" w:rsidP="00511F45">
      <w:pPr>
        <w:pStyle w:val="25"/>
        <w:shd w:val="clear" w:color="auto" w:fill="auto"/>
        <w:tabs>
          <w:tab w:val="left" w:pos="1996"/>
        </w:tabs>
        <w:spacing w:line="240" w:lineRule="auto"/>
        <w:ind w:firstLine="700"/>
        <w:jc w:val="both"/>
        <w:rPr>
          <w:b/>
          <w:sz w:val="24"/>
          <w:szCs w:val="24"/>
        </w:rPr>
      </w:pPr>
      <w:r w:rsidRPr="00511F45">
        <w:rPr>
          <w:b/>
          <w:sz w:val="24"/>
          <w:szCs w:val="24"/>
        </w:rPr>
        <w:t>ОБЩАЯ ХАРАКТЕРИСТИКА УЧЕБНОГО ПРЕДМЕТА «ФИЗИКА»</w:t>
      </w:r>
    </w:p>
    <w:p w:rsidR="00C20B65" w:rsidRPr="00734F0A" w:rsidRDefault="00C20B65" w:rsidP="00511F45">
      <w:pPr>
        <w:pStyle w:val="25"/>
        <w:shd w:val="clear" w:color="auto" w:fill="auto"/>
        <w:tabs>
          <w:tab w:val="left" w:pos="1951"/>
        </w:tabs>
        <w:spacing w:line="240" w:lineRule="auto"/>
        <w:ind w:firstLine="700"/>
        <w:jc w:val="both"/>
        <w:rPr>
          <w:sz w:val="24"/>
          <w:szCs w:val="24"/>
        </w:rPr>
      </w:pPr>
      <w:r w:rsidRPr="00734F0A">
        <w:rPr>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C20B65" w:rsidRPr="00734F0A" w:rsidRDefault="00C20B65" w:rsidP="00511F45">
      <w:pPr>
        <w:pStyle w:val="25"/>
        <w:shd w:val="clear" w:color="auto" w:fill="auto"/>
        <w:tabs>
          <w:tab w:val="left" w:pos="1951"/>
        </w:tabs>
        <w:spacing w:line="240" w:lineRule="auto"/>
        <w:ind w:firstLine="700"/>
        <w:jc w:val="both"/>
        <w:rPr>
          <w:sz w:val="24"/>
          <w:szCs w:val="24"/>
        </w:rPr>
      </w:pPr>
      <w:r w:rsidRPr="00734F0A">
        <w:rPr>
          <w:sz w:val="24"/>
          <w:szCs w:val="24"/>
        </w:rPr>
        <w:t>В основу курса физики на уровне среднего общего образования положен ряд идей, которые можно рассматривать как принципы его построения.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с развитием техники и технологий, а также обсуждения проблем рационального природопользования и экологической безопасности.</w:t>
      </w:r>
    </w:p>
    <w:p w:rsidR="00C20B65" w:rsidRPr="00734F0A" w:rsidRDefault="00C20B65" w:rsidP="00511F45">
      <w:pPr>
        <w:pStyle w:val="25"/>
        <w:shd w:val="clear" w:color="auto" w:fill="auto"/>
        <w:tabs>
          <w:tab w:val="left" w:pos="1966"/>
        </w:tabs>
        <w:spacing w:line="240" w:lineRule="auto"/>
        <w:ind w:firstLine="700"/>
        <w:jc w:val="both"/>
        <w:rPr>
          <w:sz w:val="24"/>
          <w:szCs w:val="24"/>
        </w:rPr>
      </w:pPr>
      <w:r w:rsidRPr="00734F0A">
        <w:rPr>
          <w:sz w:val="24"/>
          <w:szCs w:val="24"/>
        </w:rPr>
        <w:lastRenderedPageBreak/>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C20B65" w:rsidRPr="00734F0A" w:rsidRDefault="00C20B65" w:rsidP="00511F45">
      <w:pPr>
        <w:pStyle w:val="25"/>
        <w:shd w:val="clear" w:color="auto" w:fill="auto"/>
        <w:tabs>
          <w:tab w:val="left" w:pos="1966"/>
        </w:tabs>
        <w:spacing w:line="240" w:lineRule="auto"/>
        <w:ind w:firstLine="700"/>
        <w:jc w:val="both"/>
        <w:rPr>
          <w:sz w:val="24"/>
          <w:szCs w:val="24"/>
        </w:rPr>
      </w:pPr>
      <w:r w:rsidRPr="00734F0A">
        <w:rPr>
          <w:sz w:val="24"/>
          <w:szCs w:val="24"/>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C20B65" w:rsidRPr="00734F0A" w:rsidRDefault="00C20B65" w:rsidP="00511F45">
      <w:pPr>
        <w:pStyle w:val="25"/>
        <w:shd w:val="clear" w:color="auto" w:fill="auto"/>
        <w:tabs>
          <w:tab w:val="left" w:pos="1966"/>
        </w:tabs>
        <w:spacing w:line="240" w:lineRule="auto"/>
        <w:ind w:firstLine="700"/>
        <w:jc w:val="both"/>
        <w:rPr>
          <w:sz w:val="24"/>
          <w:szCs w:val="24"/>
        </w:rPr>
      </w:pPr>
      <w:r w:rsidRPr="00734F0A">
        <w:rPr>
          <w:sz w:val="24"/>
          <w:szCs w:val="24"/>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 xml:space="preserve"> В соответствии с требо</w:t>
      </w:r>
      <w:r w:rsidR="00511F45">
        <w:rPr>
          <w:sz w:val="24"/>
          <w:szCs w:val="24"/>
        </w:rPr>
        <w:t>ваниями ФГОС СОО к материально-</w:t>
      </w:r>
      <w:r w:rsidRPr="00734F0A">
        <w:rPr>
          <w:sz w:val="24"/>
          <w:szCs w:val="24"/>
        </w:rPr>
        <w:t>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C20B65" w:rsidRPr="00734F0A" w:rsidRDefault="00C20B65" w:rsidP="00511F45">
      <w:pPr>
        <w:pStyle w:val="25"/>
        <w:shd w:val="clear" w:color="auto" w:fill="auto"/>
        <w:tabs>
          <w:tab w:val="left" w:pos="2061"/>
        </w:tabs>
        <w:spacing w:line="240" w:lineRule="auto"/>
        <w:ind w:firstLine="700"/>
        <w:jc w:val="both"/>
        <w:rPr>
          <w:sz w:val="24"/>
          <w:szCs w:val="24"/>
        </w:rPr>
      </w:pPr>
      <w:r w:rsidRPr="00734F0A">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11F45" w:rsidRDefault="00C20B65" w:rsidP="00511F45">
      <w:pPr>
        <w:pStyle w:val="25"/>
        <w:shd w:val="clear" w:color="auto" w:fill="auto"/>
        <w:tabs>
          <w:tab w:val="left" w:pos="2079"/>
        </w:tabs>
        <w:spacing w:line="240" w:lineRule="auto"/>
        <w:ind w:firstLine="700"/>
        <w:rPr>
          <w:sz w:val="24"/>
          <w:szCs w:val="24"/>
        </w:rPr>
      </w:pPr>
      <w:r w:rsidRPr="00511F45">
        <w:rPr>
          <w:rStyle w:val="af4"/>
        </w:rPr>
        <w:t>Основными целями изучения физики в общем образовании являются:</w:t>
      </w:r>
      <w:r w:rsidRPr="00734F0A">
        <w:rPr>
          <w:sz w:val="24"/>
          <w:szCs w:val="24"/>
        </w:rPr>
        <w:t xml:space="preserve"> </w:t>
      </w:r>
    </w:p>
    <w:p w:rsidR="00C20B65" w:rsidRPr="00734F0A" w:rsidRDefault="00C20B65" w:rsidP="00511F45">
      <w:pPr>
        <w:pStyle w:val="25"/>
        <w:shd w:val="clear" w:color="auto" w:fill="auto"/>
        <w:tabs>
          <w:tab w:val="left" w:pos="2079"/>
        </w:tabs>
        <w:spacing w:line="240" w:lineRule="auto"/>
        <w:ind w:firstLine="700"/>
        <w:rPr>
          <w:sz w:val="24"/>
          <w:szCs w:val="24"/>
        </w:rPr>
      </w:pPr>
      <w:r w:rsidRPr="00734F0A">
        <w:rPr>
          <w:sz w:val="24"/>
          <w:szCs w:val="24"/>
        </w:rPr>
        <w:t>формирование интереса и стремления обучающихся к научному изучению</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природы, развитие их интеллектуальных и творческих способностей;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развитие представлений о научном методе познания и формирование исследовательского отношения к окружающим явлениям;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формирование научного мировоззрения как результата изучения основ строения материи и фундаментальных законов физики;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формирование умений объяснять явления с использованием физических знаний и научных доказательств;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 xml:space="preserve">формирование представлений о роли физики для развития других естественных </w:t>
      </w:r>
      <w:r w:rsidRPr="00734F0A">
        <w:rPr>
          <w:sz w:val="24"/>
          <w:szCs w:val="24"/>
        </w:rPr>
        <w:lastRenderedPageBreak/>
        <w:t>наук, техники и технологий;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развитие представлений о возможных сферах будущей профессиональной деятельности, связанных с физикой, подготовка к дальнейшему обучению</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в этом направлении.</w:t>
      </w:r>
    </w:p>
    <w:p w:rsidR="00C20B65" w:rsidRPr="00734F0A" w:rsidRDefault="00C20B65" w:rsidP="00511F45">
      <w:pPr>
        <w:pStyle w:val="25"/>
        <w:shd w:val="clear" w:color="auto" w:fill="auto"/>
        <w:tabs>
          <w:tab w:val="left" w:pos="1946"/>
        </w:tabs>
        <w:spacing w:line="240" w:lineRule="auto"/>
        <w:ind w:firstLine="700"/>
        <w:jc w:val="both"/>
        <w:rPr>
          <w:sz w:val="24"/>
          <w:szCs w:val="24"/>
        </w:rPr>
      </w:pPr>
      <w:r w:rsidRPr="00734F0A">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создание условий для развития умений проектно-исследовательской, творческой деятельности;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развитие интереса к сферам профессиональной деятельности, связанной с физикой.</w:t>
      </w:r>
    </w:p>
    <w:p w:rsidR="00C20B65" w:rsidRDefault="00C20B65" w:rsidP="00511F45">
      <w:pPr>
        <w:pStyle w:val="25"/>
        <w:shd w:val="clear" w:color="auto" w:fill="auto"/>
        <w:tabs>
          <w:tab w:val="left" w:pos="1951"/>
        </w:tabs>
        <w:spacing w:line="240" w:lineRule="auto"/>
        <w:ind w:firstLine="700"/>
        <w:jc w:val="both"/>
        <w:rPr>
          <w:sz w:val="24"/>
          <w:szCs w:val="24"/>
        </w:rPr>
      </w:pPr>
      <w:r w:rsidRPr="00734F0A">
        <w:rPr>
          <w:sz w:val="24"/>
          <w:szCs w:val="24"/>
        </w:rP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511F45" w:rsidRPr="00511F45" w:rsidRDefault="00511F45" w:rsidP="00511F45">
      <w:pPr>
        <w:pStyle w:val="25"/>
        <w:shd w:val="clear" w:color="auto" w:fill="auto"/>
        <w:tabs>
          <w:tab w:val="left" w:pos="1951"/>
        </w:tabs>
        <w:spacing w:line="240" w:lineRule="auto"/>
        <w:ind w:firstLine="700"/>
        <w:jc w:val="both"/>
        <w:rPr>
          <w:b/>
          <w:sz w:val="24"/>
          <w:szCs w:val="24"/>
        </w:rPr>
      </w:pPr>
      <w:r w:rsidRPr="00511F45">
        <w:rPr>
          <w:b/>
          <w:sz w:val="24"/>
          <w:szCs w:val="24"/>
        </w:rPr>
        <w:t>МЕСТО УЧЕБНОГО ПРЕДМЕТА «ФИЗИКА» В УЧЕБНОМ ПЛАНЕ</w:t>
      </w:r>
    </w:p>
    <w:p w:rsidR="00C20B65" w:rsidRPr="00734F0A" w:rsidRDefault="00511F45" w:rsidP="00511F45">
      <w:pPr>
        <w:pStyle w:val="25"/>
        <w:shd w:val="clear" w:color="auto" w:fill="auto"/>
        <w:tabs>
          <w:tab w:val="left" w:pos="1946"/>
        </w:tabs>
        <w:spacing w:line="240" w:lineRule="auto"/>
        <w:ind w:firstLine="700"/>
        <w:jc w:val="both"/>
        <w:rPr>
          <w:sz w:val="24"/>
          <w:szCs w:val="24"/>
        </w:rPr>
      </w:pPr>
      <w:r>
        <w:rPr>
          <w:sz w:val="24"/>
          <w:szCs w:val="24"/>
        </w:rPr>
        <w:t>Общее число часов</w:t>
      </w:r>
      <w:r w:rsidR="00C20B65" w:rsidRPr="00734F0A">
        <w:rPr>
          <w:sz w:val="24"/>
          <w:szCs w:val="24"/>
        </w:rPr>
        <w:t xml:space="preserve"> для изучения физики (углубленный уровень) - 340 часов: в 10 классе - 170 часов (5 часов в неделю), в 11 классе - 170 часов (5 часов в неделю).</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работ и опытов с учётом индивидуальных особенностей обучающихся.</w:t>
      </w:r>
    </w:p>
    <w:p w:rsidR="00C20B65" w:rsidRPr="00734F0A" w:rsidRDefault="00C20B65" w:rsidP="00511F45">
      <w:pPr>
        <w:pStyle w:val="25"/>
        <w:shd w:val="clear" w:color="auto" w:fill="auto"/>
        <w:tabs>
          <w:tab w:val="left" w:pos="2026"/>
        </w:tabs>
        <w:spacing w:line="240" w:lineRule="auto"/>
        <w:ind w:firstLine="700"/>
        <w:jc w:val="both"/>
        <w:rPr>
          <w:sz w:val="24"/>
          <w:szCs w:val="24"/>
        </w:rPr>
      </w:pPr>
      <w:r w:rsidRPr="00734F0A">
        <w:rPr>
          <w:sz w:val="24"/>
          <w:szCs w:val="24"/>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C20B65" w:rsidRPr="00511F45" w:rsidRDefault="00C20B65" w:rsidP="00511F45">
      <w:pPr>
        <w:pStyle w:val="25"/>
        <w:shd w:val="clear" w:color="auto" w:fill="auto"/>
        <w:spacing w:line="240" w:lineRule="auto"/>
        <w:ind w:firstLine="700"/>
        <w:jc w:val="both"/>
        <w:rPr>
          <w:rStyle w:val="af4"/>
          <w:sz w:val="28"/>
          <w:szCs w:val="28"/>
        </w:rPr>
      </w:pPr>
      <w:r w:rsidRPr="00511F45">
        <w:rPr>
          <w:rStyle w:val="af4"/>
          <w:sz w:val="28"/>
          <w:szCs w:val="28"/>
        </w:rPr>
        <w:t>Содержание обучения в 10 классе.</w:t>
      </w:r>
    </w:p>
    <w:p w:rsidR="00C20B65" w:rsidRPr="00734F0A" w:rsidRDefault="00C20B65" w:rsidP="00511F45">
      <w:pPr>
        <w:pStyle w:val="25"/>
        <w:shd w:val="clear" w:color="auto" w:fill="auto"/>
        <w:tabs>
          <w:tab w:val="left" w:pos="1866"/>
        </w:tabs>
        <w:spacing w:line="240" w:lineRule="auto"/>
        <w:ind w:firstLine="700"/>
        <w:jc w:val="both"/>
        <w:rPr>
          <w:sz w:val="24"/>
          <w:szCs w:val="24"/>
        </w:rPr>
      </w:pPr>
      <w:r w:rsidRPr="00734F0A">
        <w:rPr>
          <w:sz w:val="24"/>
          <w:szCs w:val="24"/>
        </w:rPr>
        <w:t>Раздел 1. Научный метод познания природы.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Физика - фундаментальная наука о природе. Научный метод познания и методы исследования физических явлений.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Эксперимент и теория в процессе познания природы. Наблюдение и эксперимент в физике.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Способы измерения физических величин (аналоговые и цифровые измерительные приборы, компьютерные датчиковые системы).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Погрешности измерений физических величин (абсолютная и относительная).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Роль и место физики в формировании современной научной картины мира, в практической деятельности людей.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lastRenderedPageBreak/>
        <w:t>Измерение силы тока и напряжения в цепи постоянного тока при помощи аналоговых и цифровых измерительных приборов.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Знакомство с цифровой лабораторией по физике. Примеры измерения физических величин при помощи компьютерных датчиков.</w:t>
      </w:r>
    </w:p>
    <w:p w:rsidR="00C20B65" w:rsidRPr="00734F0A" w:rsidRDefault="00C20B65" w:rsidP="00511F45">
      <w:pPr>
        <w:pStyle w:val="25"/>
        <w:shd w:val="clear" w:color="auto" w:fill="auto"/>
        <w:tabs>
          <w:tab w:val="left" w:pos="1866"/>
        </w:tabs>
        <w:spacing w:line="240" w:lineRule="auto"/>
        <w:ind w:firstLine="700"/>
        <w:jc w:val="both"/>
        <w:rPr>
          <w:sz w:val="24"/>
          <w:szCs w:val="24"/>
        </w:rPr>
      </w:pPr>
      <w:r w:rsidRPr="00734F0A">
        <w:rPr>
          <w:sz w:val="24"/>
          <w:szCs w:val="24"/>
        </w:rPr>
        <w:t>Раздел 2. Механика.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Тема 1. Кинематика.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Механическое движение. Относительность механического движения. Система отсчёта.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Прямая и обратная задачи механики.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Радиус-вектор материальной точки, его проекции на оси системы координат.</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Траектория.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Демонстрации.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Модель системы отсчёта, иллюстрация кинематических характеристик движения.</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Способы исследования движений.</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Иллюстрация предельного перехода и измерение мгновенной скорости.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Преобразование движений с использованием механизмов.</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Падение тел в воздухе и в разреженном пространстве.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Наблюдение движения тела, брошенного под углом к горизонту и горизонтально.</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Направление скорости при движении по окружности.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Преобразование угловой скорости в редукторе.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Сравнение путей, траекторий, скоростей движения одного и того же тела в разных системах отсчёта.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неравномерного движения с целью определения мгновенной скорости.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Измерение ускорения при прямолинейном равноускоренном движении по наклонной плоскости.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зависимости пути от времени при равноускоренном движении.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Измерение ускорения свободного падения (рекомендовано использование цифровой лаборатории).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движения тела по окружности с постоянной по модулю скоростью.</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зависимости периода обращения конического маятника от его параметров.</w:t>
      </w:r>
    </w:p>
    <w:p w:rsidR="00C20B65" w:rsidRPr="00734F0A" w:rsidRDefault="00C20B65" w:rsidP="00511F45">
      <w:pPr>
        <w:pStyle w:val="25"/>
        <w:shd w:val="clear" w:color="auto" w:fill="auto"/>
        <w:tabs>
          <w:tab w:val="left" w:pos="2158"/>
        </w:tabs>
        <w:spacing w:line="240" w:lineRule="auto"/>
        <w:ind w:firstLine="700"/>
        <w:jc w:val="both"/>
        <w:rPr>
          <w:sz w:val="24"/>
          <w:szCs w:val="24"/>
        </w:rPr>
      </w:pPr>
      <w:r w:rsidRPr="00734F0A">
        <w:rPr>
          <w:sz w:val="24"/>
          <w:szCs w:val="24"/>
        </w:rPr>
        <w:t>Тема 2. Динамика.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Масса тела. Сила. Принцип суперпозиции сил.</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Второй закон Ньютона для материальной точки.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lastRenderedPageBreak/>
        <w:t>Третий закон Ньютона для материальных точек.</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Закон всемирного тяготения. Эквивалентность гравитационной и инертной массы.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Сила упругости. Закон Гука. Вес тела. Вес тела, движущегося с ускорением.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Давление. Гидростатическое давление. Сила Архимеда.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Технические устройства и технологические процессы: подшипники, движение искусственных спутников.</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Демонстрации.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Наблюдение движения тел в инерциальных и неинерциальных системах отсчёта.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Принцип относительности.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Качение двух цилиндров или шаров разной массы с одинаковым ускорением относительно неинерциальной системы отсчёта.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Равенство сил, возникающих в результате взаимодействия тел.</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Измерение масс по взаимодействию.</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Невесомость.</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Вес тела при ускоренном подъёме и падении.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Центробежные механизмы.</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Сравнение сил трения покоя, качения и скольжения.</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Измерение равнодействующей сил при движении бруска по наклонной плоскости.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Проверка гипотезы о независимости времени движения бруска по наклонной плоскости на заданное расстояние от его массы.</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Исследование зависимости сил упругости, возникающих в пружине и резиновом образце, от их деформации.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Изучение движения системы тел, связанных нитью, перекинутой через лёгкий</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блок.</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 xml:space="preserve">Измерение коэффициента трения по величине углового коэффициента зависимости </w:t>
      </w:r>
      <w:r w:rsidRPr="00734F0A">
        <w:rPr>
          <w:sz w:val="24"/>
          <w:szCs w:val="24"/>
          <w:lang w:val="en-US" w:bidi="en-US"/>
        </w:rPr>
        <w:t>F</w:t>
      </w:r>
      <w:r w:rsidRPr="00734F0A">
        <w:rPr>
          <w:sz w:val="24"/>
          <w:szCs w:val="24"/>
          <w:lang w:bidi="en-US"/>
        </w:rPr>
        <w:t>,</w:t>
      </w:r>
      <w:r w:rsidRPr="00734F0A">
        <w:rPr>
          <w:sz w:val="24"/>
          <w:szCs w:val="24"/>
          <w:vertAlign w:val="subscript"/>
          <w:lang w:val="en-US" w:bidi="en-US"/>
        </w:rPr>
        <w:t>P</w:t>
      </w:r>
      <w:r w:rsidRPr="00734F0A">
        <w:rPr>
          <w:sz w:val="24"/>
          <w:szCs w:val="24"/>
          <w:lang w:bidi="en-US"/>
        </w:rPr>
        <w:t>(</w:t>
      </w:r>
      <w:r w:rsidRPr="00734F0A">
        <w:rPr>
          <w:sz w:val="24"/>
          <w:szCs w:val="24"/>
          <w:lang w:val="en-US" w:bidi="en-US"/>
        </w:rPr>
        <w:t>N</w:t>
      </w:r>
      <w:r w:rsidRPr="00734F0A">
        <w:rPr>
          <w:sz w:val="24"/>
          <w:szCs w:val="24"/>
          <w:lang w:bidi="en-US"/>
        </w:rPr>
        <w:t>).</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Исследование движения бруска по наклонной плоскости с переменным коэффициентом трения.</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Изучение движения груза на валу с трением.</w:t>
      </w:r>
    </w:p>
    <w:p w:rsidR="00C20B65" w:rsidRPr="00734F0A" w:rsidRDefault="00C20B65" w:rsidP="00511F45">
      <w:pPr>
        <w:pStyle w:val="25"/>
        <w:shd w:val="clear" w:color="auto" w:fill="auto"/>
        <w:tabs>
          <w:tab w:val="left" w:pos="2142"/>
        </w:tabs>
        <w:spacing w:line="240" w:lineRule="auto"/>
        <w:ind w:firstLine="700"/>
        <w:jc w:val="both"/>
        <w:rPr>
          <w:sz w:val="24"/>
          <w:szCs w:val="24"/>
        </w:rPr>
      </w:pPr>
      <w:r w:rsidRPr="00734F0A">
        <w:rPr>
          <w:sz w:val="24"/>
          <w:szCs w:val="24"/>
        </w:rPr>
        <w:t>Тема 3. Статика твёрдого тела.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Условия равновесия твёрдого тела.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Устойчивое, неустойчивое, безразличное равновесие.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Технические устройства и технологические процессы: кронштейн, строительный кран, решётчатые конструкции.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Демонстрации.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Условия равновесия.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Виды равновесия.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условий равновесия твёрдого тела, имеющего ось вращения.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Конструирование кронштейнов и расчёт сил упругости.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lastRenderedPageBreak/>
        <w:t>Изучение устойчивости твёрдого тела, имеющего площадь опоры.</w:t>
      </w:r>
    </w:p>
    <w:p w:rsidR="00C20B65" w:rsidRPr="00734F0A" w:rsidRDefault="00C20B65" w:rsidP="00511F45">
      <w:pPr>
        <w:pStyle w:val="25"/>
        <w:shd w:val="clear" w:color="auto" w:fill="auto"/>
        <w:tabs>
          <w:tab w:val="left" w:pos="2142"/>
        </w:tabs>
        <w:spacing w:line="240" w:lineRule="auto"/>
        <w:ind w:firstLine="700"/>
        <w:jc w:val="both"/>
        <w:rPr>
          <w:sz w:val="24"/>
          <w:szCs w:val="24"/>
        </w:rPr>
      </w:pPr>
      <w:r w:rsidRPr="00734F0A">
        <w:rPr>
          <w:sz w:val="24"/>
          <w:szCs w:val="24"/>
        </w:rPr>
        <w:t>Тема 4. Законы сохранения в механике.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Импульс силы и изменение импульса тела.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Закон сохранения импульса.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Реактивное движение.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Момент импульса материальной точки. Представление о сохранении момента импульса в центральных полях.</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Работа силы на малом и на конечном перемещении. Графическое представление работы силы.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Мощность силы.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Кинетическая энергия материальной точки. Теорема об изменении кинетической энергии материальной точки.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Потенциальные и непотенциальные силы. Потенциальная энергия. Потенциальная энергия упруго деформированной пружины. Потенциальная энергия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Связь работы непотенциальных сил с изменением механической энергии системы тел. Закон сохранения механической энергии.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Упругие и неупругие столкновения.</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Уравнение Бернулли для идеальной жидкости как следствие закона сохранения механической энергии.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Демонстрации.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Закон сохранения импульса.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Реактивное движение.</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Измерение мощности силы.</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Изменение энергии тела при совершении работы.</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Взаимные превращения кинетической и потенциальной энергий при действии на тело силы тяжести и силы упругости.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Сохранение энергии при свободном падении.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Измерение импульса тела по тормозному пути.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Измерение силы тяги, скорости модели электромобиля и мощности силы тяги.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Сравнение изменения импульса тела с импульсом силы.</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Исследование сохранения импульса при упругом взаимодействии.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Измерение кинетической энергии тела по тормозному пути.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Сравнение изменения потенциальной энергии пружины с работой силы трения.</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Определение работы силы трения при движении тела по наклонной плоскости.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Раздел 3. Молекулярная физика и термодинамика.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Тема 1. Основы молекулярно-кинетической теории.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Основные положения молекулярно-кинетической теории (МКТ), их опытное</w:t>
      </w:r>
      <w:r w:rsidR="00734F0A" w:rsidRPr="00734F0A">
        <w:rPr>
          <w:sz w:val="24"/>
          <w:szCs w:val="24"/>
        </w:rPr>
        <w:t xml:space="preserve"> обоснование. Диффузия. </w:t>
      </w:r>
      <w:r w:rsidRPr="00734F0A">
        <w:rPr>
          <w:sz w:val="24"/>
          <w:szCs w:val="24"/>
        </w:rPr>
        <w:t>Броуновское движение. Характер движения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Тепловое равновесие. Температура и способы её измерения. Шкала температур Цельсия.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 xml:space="preserve">Модель идеального газа в молекулярно-кинетической теории: частицы газа </w:t>
      </w:r>
      <w:r w:rsidRPr="00734F0A">
        <w:rPr>
          <w:sz w:val="24"/>
          <w:szCs w:val="24"/>
        </w:rPr>
        <w:lastRenderedPageBreak/>
        <w:t>движутся хаотически и не взаимодействуют друг с другом.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 xml:space="preserve">Связь между давлением и средней кинетической энергией поступательного теплового движения молекул идеального газа </w:t>
      </w:r>
      <w:r w:rsidR="00734F0A" w:rsidRPr="00734F0A">
        <w:rPr>
          <w:sz w:val="24"/>
          <w:szCs w:val="24"/>
        </w:rPr>
        <w:t>(основное уравнение молекулярно-</w:t>
      </w:r>
      <w:r w:rsidRPr="00734F0A">
        <w:rPr>
          <w:sz w:val="24"/>
          <w:szCs w:val="24"/>
        </w:rPr>
        <w:t>кинетической теории идеального газа).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Технические устройства и технологические процессы: термометр, барометр, получение наноматериалов.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Демонстрации.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Модели движения частиц вещества.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Модель броуновского движения.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Видеоролик с записью реального броуновского движения.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Диффузия жидкостей.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Модель опыта Штерна.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Притяжение молекул.</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Модели кристаллических решёток.</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Наблюдение и исследование изопроцессов.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между горячей и холодной водой.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изотермического процесса (рекомендовано использование цифровой лаборатории).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изохорного процесса.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изобарного процесса.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Проверка уравнения состояния.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Тема 2. Термодинамика. Тепловые машины.</w:t>
      </w:r>
    </w:p>
    <w:p w:rsidR="00C20B65" w:rsidRPr="00734F0A" w:rsidRDefault="00734F0A" w:rsidP="00907B9B">
      <w:pPr>
        <w:pStyle w:val="25"/>
        <w:shd w:val="clear" w:color="auto" w:fill="auto"/>
        <w:tabs>
          <w:tab w:val="left" w:pos="3587"/>
          <w:tab w:val="left" w:pos="5987"/>
        </w:tabs>
        <w:spacing w:line="240" w:lineRule="auto"/>
        <w:ind w:firstLine="700"/>
        <w:jc w:val="both"/>
        <w:rPr>
          <w:sz w:val="24"/>
          <w:szCs w:val="24"/>
        </w:rPr>
      </w:pPr>
      <w:r w:rsidRPr="00734F0A">
        <w:rPr>
          <w:sz w:val="24"/>
          <w:szCs w:val="24"/>
        </w:rPr>
        <w:t xml:space="preserve">Термодинамическая (ТД) система. </w:t>
      </w:r>
      <w:r w:rsidR="00C20B65" w:rsidRPr="00734F0A">
        <w:rPr>
          <w:sz w:val="24"/>
          <w:szCs w:val="24"/>
        </w:rPr>
        <w:t>Задание внешн</w:t>
      </w:r>
      <w:r w:rsidR="00907B9B">
        <w:rPr>
          <w:sz w:val="24"/>
          <w:szCs w:val="24"/>
        </w:rPr>
        <w:t xml:space="preserve">их условий </w:t>
      </w:r>
      <w:r w:rsidR="00C20B65" w:rsidRPr="00734F0A">
        <w:rPr>
          <w:sz w:val="24"/>
          <w:szCs w:val="24"/>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C20B65" w:rsidRPr="00734F0A" w:rsidRDefault="00734F0A" w:rsidP="00511F45">
      <w:pPr>
        <w:pStyle w:val="25"/>
        <w:shd w:val="clear" w:color="auto" w:fill="auto"/>
        <w:tabs>
          <w:tab w:val="left" w:pos="3587"/>
          <w:tab w:val="left" w:pos="5987"/>
          <w:tab w:val="left" w:pos="8654"/>
        </w:tabs>
        <w:spacing w:line="240" w:lineRule="auto"/>
        <w:ind w:firstLine="700"/>
        <w:jc w:val="both"/>
        <w:rPr>
          <w:sz w:val="24"/>
          <w:szCs w:val="24"/>
        </w:rPr>
      </w:pPr>
      <w:r w:rsidRPr="00734F0A">
        <w:rPr>
          <w:sz w:val="24"/>
          <w:szCs w:val="24"/>
        </w:rPr>
        <w:t xml:space="preserve">Нулевое начало термодинамики. Самопроизвольная </w:t>
      </w:r>
      <w:r w:rsidR="00C20B65" w:rsidRPr="00734F0A">
        <w:rPr>
          <w:sz w:val="24"/>
          <w:szCs w:val="24"/>
        </w:rPr>
        <w:t>релаксация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термодинамической системы к тепловому равновесию.</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Квазистатические и нестатические процессы.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 xml:space="preserve">Элементарная работа в термодинамике. Вычисление работы по графику процесса на </w:t>
      </w:r>
      <w:r w:rsidRPr="00734F0A">
        <w:rPr>
          <w:sz w:val="24"/>
          <w:szCs w:val="24"/>
          <w:lang w:val="en-US" w:bidi="en-US"/>
        </w:rPr>
        <w:t>pV</w:t>
      </w:r>
      <w:r w:rsidRPr="00734F0A">
        <w:rPr>
          <w:sz w:val="24"/>
          <w:szCs w:val="24"/>
        </w:rPr>
        <w:t>-диаграмме.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lastRenderedPageBreak/>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Принципы действия тепловых машин. КПД.</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Максимальное значение КПД. Цикл Карно.</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Экологические аспекты использования тепловых двигателей. Тепловое загрязнение окружающей среды.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Демонстрации.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Изменение температуры при адиабатическом расширении.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Воздушное огниво.</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Сравнение удельных теплоёмкостей веществ.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Способы изменения внутренней энергии.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адиабатного процесса.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Компьютерные модели тепловых двигателей.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Измерение удельной теплоёмкости.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процесса остывания вещества.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адиабатного процесса.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взаимосвязи энергии межмолекулярного взаимодействия и температуры кипения жидкостей.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Тема 3. Агрегатные состояния вещества. Фазовые переходы.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Парообразование и конденсация. Испарение и кипение. Удельная теплота парообразования.</w:t>
      </w:r>
    </w:p>
    <w:p w:rsidR="00C20B65" w:rsidRPr="00734F0A" w:rsidRDefault="00C20B65" w:rsidP="00907B9B">
      <w:pPr>
        <w:pStyle w:val="25"/>
        <w:shd w:val="clear" w:color="auto" w:fill="auto"/>
        <w:spacing w:line="240" w:lineRule="auto"/>
        <w:ind w:firstLine="700"/>
        <w:jc w:val="both"/>
        <w:rPr>
          <w:sz w:val="24"/>
          <w:szCs w:val="24"/>
        </w:rPr>
      </w:pPr>
      <w:r w:rsidRPr="00734F0A">
        <w:rPr>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объёма</w:t>
      </w:r>
      <w:r w:rsidR="00907B9B">
        <w:rPr>
          <w:sz w:val="24"/>
          <w:szCs w:val="24"/>
        </w:rPr>
        <w:t xml:space="preserve"> </w:t>
      </w:r>
      <w:r w:rsidRPr="00734F0A">
        <w:rPr>
          <w:sz w:val="24"/>
          <w:szCs w:val="24"/>
        </w:rPr>
        <w:t>насыщенного пара. Зависимость температуры кипения от давления в жидкости. Влажность воздуха. Абсолютная и относительная влажность.</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Деформации твёрдого тела. Растяжение и сжатие. Сдвиг. Модуль Юнга. Предел упругих деформаций.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Преобразование энергии в фазовых переходах.</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Уравнение теплового баланса.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Технические устройства и технологические процессы: жидкие кристаллы, современные материалы.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Демонстрации.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Тепловое расширение.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Свойства насыщенных паров.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Кипение. Кипение при пониженном давлении.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Измерение силы поверхностного натяжения.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Опыты с мыльными плёнками.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Смачивание.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Капиллярные явления.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lastRenderedPageBreak/>
        <w:t>Модели неньютоновской жидкости.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Способы измерения влажности.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нагревания и плавления кристаллического вещества.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Виды деформаций.</w:t>
      </w:r>
    </w:p>
    <w:p w:rsidR="00C20B65" w:rsidRPr="00734F0A" w:rsidRDefault="00734F0A" w:rsidP="00511F45">
      <w:pPr>
        <w:pStyle w:val="25"/>
        <w:shd w:val="clear" w:color="auto" w:fill="auto"/>
        <w:spacing w:line="240" w:lineRule="auto"/>
        <w:ind w:firstLine="700"/>
        <w:jc w:val="both"/>
        <w:rPr>
          <w:sz w:val="24"/>
          <w:szCs w:val="24"/>
        </w:rPr>
      </w:pPr>
      <w:r w:rsidRPr="00734F0A">
        <w:rPr>
          <w:sz w:val="24"/>
          <w:szCs w:val="24"/>
        </w:rPr>
        <w:t xml:space="preserve">Наблюдение малых </w:t>
      </w:r>
      <w:r w:rsidR="00C20B65" w:rsidRPr="00734F0A">
        <w:rPr>
          <w:sz w:val="24"/>
          <w:szCs w:val="24"/>
        </w:rPr>
        <w:t>деформаций.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закономерностей испарения жидкостей.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Измерение удельной теплоты плавления льда.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свойств насыщенных паров.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Измерение абсолютной влажности воздуха и оценка массы паров в помещении.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Измерение коэффициента поверхностного натяжения.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Измерение модуля Юнга.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зависимости деформации резинового образца от приложенной к нему силы.</w:t>
      </w:r>
    </w:p>
    <w:p w:rsidR="00C20B65" w:rsidRPr="00734F0A" w:rsidRDefault="00C20B65" w:rsidP="00511F45">
      <w:pPr>
        <w:pStyle w:val="25"/>
        <w:shd w:val="clear" w:color="auto" w:fill="auto"/>
        <w:tabs>
          <w:tab w:val="left" w:pos="1921"/>
        </w:tabs>
        <w:spacing w:line="240" w:lineRule="auto"/>
        <w:ind w:firstLine="700"/>
        <w:jc w:val="both"/>
        <w:rPr>
          <w:sz w:val="24"/>
          <w:szCs w:val="24"/>
        </w:rPr>
      </w:pPr>
      <w:r w:rsidRPr="00734F0A">
        <w:rPr>
          <w:sz w:val="24"/>
          <w:szCs w:val="24"/>
        </w:rPr>
        <w:t>Раздел 4. Электродинамика.</w:t>
      </w:r>
    </w:p>
    <w:p w:rsidR="00C20B65" w:rsidRPr="00734F0A" w:rsidRDefault="00C20B65" w:rsidP="00511F45">
      <w:pPr>
        <w:pStyle w:val="25"/>
        <w:shd w:val="clear" w:color="auto" w:fill="auto"/>
        <w:tabs>
          <w:tab w:val="left" w:pos="2118"/>
        </w:tabs>
        <w:spacing w:line="240" w:lineRule="auto"/>
        <w:ind w:firstLine="700"/>
        <w:jc w:val="both"/>
        <w:rPr>
          <w:sz w:val="24"/>
          <w:szCs w:val="24"/>
        </w:rPr>
      </w:pPr>
      <w:r w:rsidRPr="00734F0A">
        <w:rPr>
          <w:sz w:val="24"/>
          <w:szCs w:val="24"/>
        </w:rPr>
        <w:t>Тема 1. Электрическое поле.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Взаимодействие зарядов. Точечные заряды. Закон Кулона.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Электрическое поле. Его действие на электрические заряды.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Напряжённость электрического поля. Пробный заряд. Линии напряжённости электрического поля. Однородное электрическое поле.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Принцип суперпозиции электрических полей.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Проводники в электростатическом поле. Условие равновесия зарядов.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Диэлектрики в электростатическом поле. Диэлектрическая проницаемость</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вещества.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Конденсатор. Электроёмкость конденсатора. Электроёмкость плоского конденсатора.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Параллельное соединение конденсаторов. Последовательное соединение конденсаторов.</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Энергия заряженного конденсатора.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Движение заряженной частицы в однородном электрическом поле.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Демонстрации.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Устройство и принцип действия электрометра.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Электрическое поле заряженных шариков.</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Электрическое поле двух заряженных пластин.</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Модель электростатического генератора (Ван де Граафа).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Проводники в электрическом поле.</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Электростатическая защита.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Устройство и действие конденсатора постоянной и переменной ёмкости.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 xml:space="preserve">Зависимость электроёмкости плоского конденсатора от площади пластин, </w:t>
      </w:r>
      <w:r w:rsidRPr="00734F0A">
        <w:rPr>
          <w:sz w:val="24"/>
          <w:szCs w:val="24"/>
        </w:rPr>
        <w:lastRenderedPageBreak/>
        <w:t>расстояния между ними и диэлектрической проницаемости.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Энергия электрического поля заряженного конденсатора.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Зарядка и разрядка конденсатора через резистор.</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Оценка сил взаимодействия заряженных тел.</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Наблюдение превращения энергии заряженного конденсатора в энергию излучения светодиода.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Изучение протекания тока в цепи, содержащей конденсатор.</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 xml:space="preserve">Распределение разности потенциалов (напряжения) </w:t>
      </w:r>
      <w:r w:rsidR="00734F0A" w:rsidRPr="00734F0A">
        <w:rPr>
          <w:sz w:val="24"/>
          <w:szCs w:val="24"/>
        </w:rPr>
        <w:t xml:space="preserve">при последовательном соединении </w:t>
      </w:r>
      <w:r w:rsidRPr="00734F0A">
        <w:rPr>
          <w:sz w:val="24"/>
          <w:szCs w:val="24"/>
        </w:rPr>
        <w:t>конденсаторов.</w:t>
      </w:r>
    </w:p>
    <w:p w:rsidR="00C20B65" w:rsidRPr="00734F0A" w:rsidRDefault="00C20B65" w:rsidP="00511F45">
      <w:pPr>
        <w:pStyle w:val="25"/>
        <w:shd w:val="clear" w:color="auto" w:fill="auto"/>
        <w:tabs>
          <w:tab w:val="left" w:pos="2067"/>
        </w:tabs>
        <w:spacing w:line="240" w:lineRule="auto"/>
        <w:ind w:firstLine="700"/>
        <w:jc w:val="both"/>
        <w:rPr>
          <w:sz w:val="24"/>
          <w:szCs w:val="24"/>
        </w:rPr>
      </w:pPr>
      <w:r w:rsidRPr="00734F0A">
        <w:rPr>
          <w:sz w:val="24"/>
          <w:szCs w:val="24"/>
        </w:rPr>
        <w:t>Тема 2. Постоянный электрический ток.</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Сила тока. Постоянный ток.</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 xml:space="preserve">Условия существования постоянного электрического тока. Источники тока. Напряжение </w:t>
      </w:r>
      <w:r w:rsidRPr="00734F0A">
        <w:rPr>
          <w:sz w:val="24"/>
          <w:szCs w:val="24"/>
          <w:lang w:val="en-US" w:bidi="en-US"/>
        </w:rPr>
        <w:t>U</w:t>
      </w:r>
      <w:r w:rsidRPr="00734F0A">
        <w:rPr>
          <w:sz w:val="24"/>
          <w:szCs w:val="24"/>
          <w:lang w:bidi="en-US"/>
        </w:rPr>
        <w:t xml:space="preserve"> </w:t>
      </w:r>
      <w:r w:rsidRPr="00734F0A">
        <w:rPr>
          <w:sz w:val="24"/>
          <w:szCs w:val="24"/>
        </w:rPr>
        <w:t>и ЭДС £.</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Закон Ома для участка цепи.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Работа электрического тока. Закон Джоуля-Ленца.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Мощность электрического тока. Тепловая мощность, выделяемая на резисторе.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Конденсатор в цепи постоянного тока.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Технические устройства и технологические процессы: амперметр, вольтметр, реостат, счётчик электрической энергии.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Демонстрации.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Измерение силы тока и напряжения.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зависимости силы тока от напряжения для резистора, лампы накаливания и светодиода.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Зависимость сопротивления цилиндрических проводников от длины, площади поперечного сечения и материала.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зависимости силы тока от сопротивления при постоянном напряжении.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Прямое измерение ЭДС. Короткое замыкание гальванического элемента и оценка внутреннего сопротивления.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Способы соединения источников тока, ЭДС батарей.</w:t>
      </w:r>
    </w:p>
    <w:p w:rsidR="00C20B65" w:rsidRPr="00734F0A" w:rsidRDefault="00907B9B" w:rsidP="00511F45">
      <w:pPr>
        <w:pStyle w:val="25"/>
        <w:shd w:val="clear" w:color="auto" w:fill="auto"/>
        <w:spacing w:line="240" w:lineRule="auto"/>
        <w:ind w:firstLine="700"/>
        <w:rPr>
          <w:sz w:val="24"/>
          <w:szCs w:val="24"/>
        </w:rPr>
      </w:pPr>
      <w:r>
        <w:rPr>
          <w:sz w:val="24"/>
          <w:szCs w:val="24"/>
        </w:rPr>
        <w:t xml:space="preserve">Сила </w:t>
      </w:r>
      <w:r w:rsidR="00C20B65" w:rsidRPr="00734F0A">
        <w:rPr>
          <w:sz w:val="24"/>
          <w:szCs w:val="24"/>
        </w:rPr>
        <w:t>тока в цепи.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смешанного соединения резисторов.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Измерение удельного сопротивления проводников.</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Исследование зависимости силы тока от напряжения для лампы накаливания. Увеличение предела измерения амперметра (вольтметра).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Измерение ЭДС и внутреннего сопротивления источника тока.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зависимости ЭДС гальванического элемента от времени при коротком замыкании.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разности потенциалов между полюсами источника тока от силы тока в цепи.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зависимости полезной мощности источника тока от силы тока.</w:t>
      </w:r>
    </w:p>
    <w:p w:rsidR="00C20B65" w:rsidRPr="00734F0A" w:rsidRDefault="00C20B65" w:rsidP="00511F45">
      <w:pPr>
        <w:pStyle w:val="25"/>
        <w:shd w:val="clear" w:color="auto" w:fill="auto"/>
        <w:tabs>
          <w:tab w:val="left" w:pos="2118"/>
        </w:tabs>
        <w:spacing w:line="240" w:lineRule="auto"/>
        <w:ind w:firstLine="700"/>
        <w:jc w:val="both"/>
        <w:rPr>
          <w:sz w:val="24"/>
          <w:szCs w:val="24"/>
        </w:rPr>
      </w:pPr>
      <w:r w:rsidRPr="00734F0A">
        <w:rPr>
          <w:sz w:val="24"/>
          <w:szCs w:val="24"/>
        </w:rPr>
        <w:t>Тема 3. Токи в различных средах.</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 xml:space="preserve">Электрическая проводимость различных веществ. Электронная проводимость </w:t>
      </w:r>
      <w:r w:rsidRPr="00734F0A">
        <w:rPr>
          <w:sz w:val="24"/>
          <w:szCs w:val="24"/>
        </w:rPr>
        <w:lastRenderedPageBreak/>
        <w:t>твёрдых металлов. Зависимость сопротивления металлов от температуры. Сверхпроводимость.</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Электрический ток в вакууме. Свойства электронных пучков.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Полупроводники. Собственная и примесная проводимость полупроводников. Свойства р-п-перехода. Полупроводниковые приборы.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Электрический ток в электролитах. Электролитическая диссоциация. Электролиз. Законы Фарадея для электролиза.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Демонстрации.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Зависимость сопротивления металлов от температуры.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Проводимость электролитов.</w:t>
      </w:r>
    </w:p>
    <w:p w:rsidR="00C20B65" w:rsidRPr="00734F0A" w:rsidRDefault="00734F0A" w:rsidP="00511F45">
      <w:pPr>
        <w:spacing w:after="0" w:line="240" w:lineRule="auto"/>
        <w:ind w:firstLine="700"/>
        <w:rPr>
          <w:rFonts w:ascii="Times New Roman" w:hAnsi="Times New Roman" w:cs="Times New Roman"/>
          <w:sz w:val="24"/>
          <w:szCs w:val="24"/>
        </w:rPr>
      </w:pPr>
      <w:r w:rsidRPr="00734F0A">
        <w:rPr>
          <w:rStyle w:val="TimesNewRoman105pt"/>
          <w:rFonts w:eastAsia="Cambria"/>
          <w:b w:val="0"/>
          <w:sz w:val="24"/>
          <w:szCs w:val="24"/>
        </w:rPr>
        <w:t>Исследование разряда конденсатора через резистор.</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Законы электролиза Фарадея.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Искровой разряд и проводимость воздуха.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Сравнение проводимости металлов и полупроводников.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Односторонняя проводимость диода.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Наблюдение электролиза.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Измерение заряда одновалентного иона.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зависимости сопротивления терморезистора от температуры.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Снятие вольт-амперной характеристики диода.</w:t>
      </w:r>
    </w:p>
    <w:p w:rsidR="00C20B65" w:rsidRPr="00734F0A" w:rsidRDefault="00C20B65" w:rsidP="00511F45">
      <w:pPr>
        <w:pStyle w:val="25"/>
        <w:shd w:val="clear" w:color="auto" w:fill="auto"/>
        <w:tabs>
          <w:tab w:val="left" w:pos="1901"/>
        </w:tabs>
        <w:spacing w:line="240" w:lineRule="auto"/>
        <w:ind w:firstLine="700"/>
        <w:jc w:val="both"/>
        <w:rPr>
          <w:sz w:val="24"/>
          <w:szCs w:val="24"/>
        </w:rPr>
      </w:pPr>
      <w:r w:rsidRPr="00734F0A">
        <w:rPr>
          <w:sz w:val="24"/>
          <w:szCs w:val="24"/>
        </w:rPr>
        <w:t>Физический практикум.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C20B65" w:rsidRPr="00734F0A" w:rsidRDefault="00C20B65" w:rsidP="00511F45">
      <w:pPr>
        <w:pStyle w:val="25"/>
        <w:shd w:val="clear" w:color="auto" w:fill="auto"/>
        <w:tabs>
          <w:tab w:val="left" w:pos="1901"/>
        </w:tabs>
        <w:spacing w:line="240" w:lineRule="auto"/>
        <w:ind w:firstLine="700"/>
        <w:jc w:val="both"/>
        <w:rPr>
          <w:sz w:val="24"/>
          <w:szCs w:val="24"/>
        </w:rPr>
      </w:pPr>
      <w:r w:rsidRPr="00734F0A">
        <w:rPr>
          <w:sz w:val="24"/>
          <w:szCs w:val="24"/>
        </w:rPr>
        <w:t>Межпредметные связи.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 xml:space="preserve">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w:t>
      </w:r>
      <w:r w:rsidRPr="00734F0A">
        <w:rPr>
          <w:sz w:val="24"/>
          <w:szCs w:val="24"/>
        </w:rPr>
        <w:lastRenderedPageBreak/>
        <w:t>газов, жидкие кристаллы, электрические свойства металлов, электролитическая диссоциация, гальваника, электронная микроскопия.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География: влажность воздуха, ветры, барометр, термометр.</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C20B65" w:rsidRPr="00907B9B" w:rsidRDefault="00C20B65" w:rsidP="00511F45">
      <w:pPr>
        <w:pStyle w:val="25"/>
        <w:shd w:val="clear" w:color="auto" w:fill="auto"/>
        <w:spacing w:line="240" w:lineRule="auto"/>
        <w:ind w:firstLine="700"/>
        <w:jc w:val="both"/>
        <w:rPr>
          <w:rStyle w:val="af4"/>
          <w:sz w:val="28"/>
          <w:szCs w:val="28"/>
        </w:rPr>
      </w:pPr>
      <w:r w:rsidRPr="00907B9B">
        <w:rPr>
          <w:rStyle w:val="af4"/>
          <w:sz w:val="28"/>
          <w:szCs w:val="28"/>
        </w:rPr>
        <w:t>Содержание обучения в 11 классе.</w:t>
      </w:r>
    </w:p>
    <w:p w:rsidR="00C20B65" w:rsidRPr="00734F0A" w:rsidRDefault="00C20B65" w:rsidP="00511F45">
      <w:pPr>
        <w:pStyle w:val="25"/>
        <w:shd w:val="clear" w:color="auto" w:fill="auto"/>
        <w:tabs>
          <w:tab w:val="left" w:pos="1825"/>
        </w:tabs>
        <w:spacing w:line="240" w:lineRule="auto"/>
        <w:ind w:firstLine="700"/>
        <w:jc w:val="both"/>
        <w:rPr>
          <w:sz w:val="24"/>
          <w:szCs w:val="24"/>
        </w:rPr>
      </w:pPr>
      <w:r w:rsidRPr="00734F0A">
        <w:rPr>
          <w:sz w:val="24"/>
          <w:szCs w:val="24"/>
        </w:rPr>
        <w:t>Раздел 4. Электродинамика.</w:t>
      </w:r>
    </w:p>
    <w:p w:rsidR="00C20B65" w:rsidRPr="00734F0A" w:rsidRDefault="00C20B65" w:rsidP="00511F45">
      <w:pPr>
        <w:pStyle w:val="25"/>
        <w:shd w:val="clear" w:color="auto" w:fill="auto"/>
        <w:tabs>
          <w:tab w:val="left" w:pos="2032"/>
        </w:tabs>
        <w:spacing w:line="240" w:lineRule="auto"/>
        <w:ind w:firstLine="700"/>
        <w:jc w:val="both"/>
        <w:rPr>
          <w:sz w:val="24"/>
          <w:szCs w:val="24"/>
        </w:rPr>
      </w:pPr>
      <w:r w:rsidRPr="00734F0A">
        <w:rPr>
          <w:sz w:val="24"/>
          <w:szCs w:val="24"/>
        </w:rPr>
        <w:t>Тема 4. Магнитное поле.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Магнитное поле проводника с током (прямого проводника, катушки и кругового витка). Опыт Эрстеда.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Сила Ампера, её направление и модуль.</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Сила Лоренца, её направление и модуль. Движение заряженной частицы в однородном магнитном поле. Работа силы Лоренца.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Магнитное поле в веществе. Ферромагнетики, пара- и диамагнетики.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Демонстрации.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Картина линий индукции магнитного поля полосового и подковообразного постоянных магнитов.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Картина линий магнитной индукции поля длинного прямого проводника и замкнутого кольцевого проводника, катушки с током.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Взаимодействие двух проводников с током.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Сила Ампера.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Действие силы Лоренца на ионы электролита.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Наблюдение движения пучка электронов в магнитном поле.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Принцип действия электроизмерительного прибора магнитоэлектрической системы.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магнитного поля постоянных магнитов.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свойств ферромагнетиков.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действия постоянного магнита на рамку с током.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Измерение силы Ампера.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зависимости силы Ампера от силы тока.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Определение магнитной индукции на основе измерения силы Ампера.</w:t>
      </w:r>
    </w:p>
    <w:p w:rsidR="00C20B65" w:rsidRPr="00734F0A" w:rsidRDefault="00C20B65" w:rsidP="00511F45">
      <w:pPr>
        <w:pStyle w:val="25"/>
        <w:shd w:val="clear" w:color="auto" w:fill="auto"/>
        <w:tabs>
          <w:tab w:val="left" w:pos="2118"/>
        </w:tabs>
        <w:spacing w:line="240" w:lineRule="auto"/>
        <w:ind w:firstLine="700"/>
        <w:jc w:val="both"/>
        <w:rPr>
          <w:sz w:val="24"/>
          <w:szCs w:val="24"/>
        </w:rPr>
      </w:pPr>
      <w:r w:rsidRPr="00734F0A">
        <w:rPr>
          <w:sz w:val="24"/>
          <w:szCs w:val="24"/>
        </w:rPr>
        <w:t>Тема 5. Электромагнитная индукция.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ЭДС индукции в проводнике, движущемся в однородном магнитном поле.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Правило Ленца.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Индуктивность. Катушка индуктивности в цепи постоянного тока. Явление самоиндукции. ЭДС самоиндукции.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Энергия магнитного поля катушки с током.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lastRenderedPageBreak/>
        <w:t>Электромагнитное поле.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Демонстрации.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Наблюдение явления электромагнитной индукции.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зависимости ЭДС индукции от скорости изменения магнитного потока.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Правило Ленца.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Падение магнита в алюминиевой (медной) трубе.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Явление самоиндукции.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зависимости ЭДС самоиндукции от скорости изменения силы тока в цепи.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явления электромагнитной индукции.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Определение индукции вихревого магнитного поля.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явления самоиндукции.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Сборка модели электромагнитного генератора.</w:t>
      </w:r>
    </w:p>
    <w:p w:rsidR="00C20B65" w:rsidRPr="00734F0A" w:rsidRDefault="00C20B65" w:rsidP="00511F45">
      <w:pPr>
        <w:pStyle w:val="25"/>
        <w:shd w:val="clear" w:color="auto" w:fill="auto"/>
        <w:tabs>
          <w:tab w:val="left" w:pos="1856"/>
        </w:tabs>
        <w:spacing w:line="240" w:lineRule="auto"/>
        <w:ind w:firstLine="700"/>
        <w:jc w:val="both"/>
        <w:rPr>
          <w:sz w:val="24"/>
          <w:szCs w:val="24"/>
        </w:rPr>
      </w:pPr>
      <w:r w:rsidRPr="00734F0A">
        <w:rPr>
          <w:sz w:val="24"/>
          <w:szCs w:val="24"/>
        </w:rPr>
        <w:t>Раздел 5. Колебания и волны.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Тема 1. Механические колебания.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Колебательная система. Свободные колебания.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Амплитуда и фаза колебаний. Связь амплитуды колебаний исходной величины с амплитудами колебаний её скорости и ускорения.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Период и частота колебаний. Период малых свободных колебаний математического маятника. Период свободных колебаний пружинного маятника.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Технические устройства и технологические процессы: метроном, часы, качели, музыкальные инструменты, сейсмограф.</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Демонстрации.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Запись колебательного движения.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Наблюдение независимости периода малых колебаний груза на нити от амплитуды.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затухающих колебаний и зависимости периода свободных колебаний от сопротивления.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Закон сохранения энергии при колебаниях груза на пружине.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вынужденных колебаний.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Наблюдение резонанса.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Измерение периода свободных колебаний нитяного и пружинного маятников.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законов движения тела в ходе колебаний на упругом подвесе.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движения нитяного маятника.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Преобразование энергии в пружинном маятнике.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убывания амплитуды затухающих колебаний.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вынужденных колебаний.</w:t>
      </w:r>
    </w:p>
    <w:p w:rsidR="00C20B65" w:rsidRPr="00734F0A" w:rsidRDefault="00C20B65" w:rsidP="00511F45">
      <w:pPr>
        <w:pStyle w:val="25"/>
        <w:shd w:val="clear" w:color="auto" w:fill="auto"/>
        <w:tabs>
          <w:tab w:val="left" w:pos="2058"/>
        </w:tabs>
        <w:spacing w:line="240" w:lineRule="auto"/>
        <w:ind w:firstLine="700"/>
        <w:jc w:val="both"/>
        <w:rPr>
          <w:sz w:val="24"/>
          <w:szCs w:val="24"/>
        </w:rPr>
      </w:pPr>
      <w:r w:rsidRPr="00734F0A">
        <w:rPr>
          <w:sz w:val="24"/>
          <w:szCs w:val="24"/>
        </w:rPr>
        <w:t>Тема 2. Электромагнитные колебания.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 xml:space="preserve">Колебательный контур. Свободные электромагнитные колебания в идеальном колебательном контуре. Формула Томсона. Связь амплитуды заряда конденсатора с </w:t>
      </w:r>
      <w:r w:rsidRPr="00734F0A">
        <w:rPr>
          <w:sz w:val="24"/>
          <w:szCs w:val="24"/>
        </w:rPr>
        <w:lastRenderedPageBreak/>
        <w:t>амплитудой силы тока в колебательном контуре.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Закон сохранения энергии в идеальном колебательном контуре.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Затухающие электромагнитные колебания. Вынужденные электромагнитные колебания.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C20B65" w:rsidRPr="00734F0A" w:rsidRDefault="00C20B65" w:rsidP="00511F45">
      <w:pPr>
        <w:pStyle w:val="25"/>
        <w:shd w:val="clear" w:color="auto" w:fill="auto"/>
        <w:tabs>
          <w:tab w:val="left" w:pos="6646"/>
        </w:tabs>
        <w:spacing w:line="240" w:lineRule="auto"/>
        <w:ind w:firstLine="700"/>
        <w:jc w:val="both"/>
        <w:rPr>
          <w:sz w:val="24"/>
          <w:szCs w:val="24"/>
        </w:rPr>
      </w:pPr>
      <w:r w:rsidRPr="00734F0A">
        <w:rPr>
          <w:sz w:val="24"/>
          <w:szCs w:val="24"/>
        </w:rPr>
        <w:t>Идеальный трансформатор. Производство, передача и потребление</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электрической энергии.</w:t>
      </w:r>
    </w:p>
    <w:p w:rsidR="00C20B65" w:rsidRPr="00734F0A" w:rsidRDefault="00C20B65" w:rsidP="00511F45">
      <w:pPr>
        <w:pStyle w:val="25"/>
        <w:shd w:val="clear" w:color="auto" w:fill="auto"/>
        <w:tabs>
          <w:tab w:val="left" w:pos="6646"/>
        </w:tabs>
        <w:spacing w:line="240" w:lineRule="auto"/>
        <w:ind w:firstLine="700"/>
        <w:jc w:val="both"/>
        <w:rPr>
          <w:sz w:val="24"/>
          <w:szCs w:val="24"/>
        </w:rPr>
      </w:pPr>
      <w:r w:rsidRPr="00734F0A">
        <w:rPr>
          <w:sz w:val="24"/>
          <w:szCs w:val="24"/>
        </w:rPr>
        <w:t>Экологические риски при производстве электроэнергии. Культура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использования электроэнергии в повседневной жизни.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Технические устройства и технологические процессы: электрический звонок, генератор переменного тока, линии электропередач.</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Демонстрации.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Свободные электромагнитные колебания.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Зависимость частоты свободных колебаний от индуктивности и ёмкости контура.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Осциллограммы электромагнитных колебаний.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Генератор незатухающих электромагнитных колебаний.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Модель электромагнитного генератора.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Вынужденные синусоидальные колебания.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Резистор, катушка индуктивности и конденсатор в цепи переменного тока.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Резонанс при последовательном соединении резистора, катушки индуктивности и конденсатора.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Устройство и принцип действия трансформатора.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Модель линии электропередачи.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трансформатора.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переменного тока через последовательно соединённые конденсатор, катушку и резистор.</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Наблюдение электромагнитного резонанса.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работы источников света в цепи переменного тока.</w:t>
      </w:r>
    </w:p>
    <w:p w:rsidR="00C20B65" w:rsidRPr="00734F0A" w:rsidRDefault="00C20B65" w:rsidP="00511F45">
      <w:pPr>
        <w:pStyle w:val="25"/>
        <w:shd w:val="clear" w:color="auto" w:fill="auto"/>
        <w:tabs>
          <w:tab w:val="left" w:pos="2138"/>
        </w:tabs>
        <w:spacing w:line="240" w:lineRule="auto"/>
        <w:ind w:firstLine="700"/>
        <w:jc w:val="both"/>
        <w:rPr>
          <w:sz w:val="24"/>
          <w:szCs w:val="24"/>
        </w:rPr>
      </w:pPr>
      <w:r w:rsidRPr="00734F0A">
        <w:rPr>
          <w:sz w:val="24"/>
          <w:szCs w:val="24"/>
        </w:rPr>
        <w:t>Тема 3. Механические и электромагнитные волны.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Механические волны, условия их распространения. Поперечные и продольные</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волны. Период, скорость распространения и длина волны. Свойства механических волн: отражение, преломление, интерференция и дифракция.</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Звук. Скорость звука. Громкость звука. Высота тона. Тембр звука.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Шумовое загрязнение окружающей среды.</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Электромагнитные волны. Условия излучения электромагнитных волн.</w:t>
      </w:r>
    </w:p>
    <w:p w:rsidR="00C20B65" w:rsidRPr="00ED4554" w:rsidRDefault="00C20B65" w:rsidP="00511F45">
      <w:pPr>
        <w:pStyle w:val="25"/>
        <w:shd w:val="clear" w:color="auto" w:fill="auto"/>
        <w:spacing w:line="240" w:lineRule="auto"/>
        <w:ind w:firstLine="700"/>
        <w:rPr>
          <w:sz w:val="24"/>
          <w:szCs w:val="24"/>
        </w:rPr>
      </w:pPr>
      <w:r w:rsidRPr="00ED4554">
        <w:rPr>
          <w:sz w:val="24"/>
          <w:szCs w:val="24"/>
        </w:rPr>
        <w:t>Взаимная ориентация векторов —» —» в электромагнитной волне.</w:t>
      </w:r>
    </w:p>
    <w:p w:rsidR="00C20B65" w:rsidRPr="00ED4554" w:rsidRDefault="00ED4554" w:rsidP="00511F45">
      <w:pPr>
        <w:pStyle w:val="251"/>
        <w:shd w:val="clear" w:color="auto" w:fill="auto"/>
        <w:spacing w:line="240" w:lineRule="auto"/>
        <w:ind w:firstLine="700"/>
        <w:rPr>
          <w:sz w:val="24"/>
          <w:szCs w:val="24"/>
          <w:lang w:val="ru-RU"/>
        </w:rPr>
      </w:pPr>
      <w:r w:rsidRPr="00ED4554">
        <w:rPr>
          <w:sz w:val="24"/>
          <w:szCs w:val="24"/>
          <w:lang w:val="ru-RU" w:eastAsia="ru-RU" w:bidi="ru-RU"/>
        </w:rPr>
        <w:t xml:space="preserve">                                    </w:t>
      </w:r>
      <w:r w:rsidR="00C20B65" w:rsidRPr="00ED4554">
        <w:rPr>
          <w:sz w:val="24"/>
          <w:szCs w:val="24"/>
          <w:lang w:val="ru-RU" w:eastAsia="ru-RU" w:bidi="ru-RU"/>
        </w:rPr>
        <w:t xml:space="preserve">Е, </w:t>
      </w:r>
      <w:r w:rsidR="00C20B65" w:rsidRPr="00ED4554">
        <w:rPr>
          <w:sz w:val="24"/>
          <w:szCs w:val="24"/>
        </w:rPr>
        <w:t>B</w:t>
      </w:r>
      <w:r w:rsidR="00C20B65" w:rsidRPr="00ED4554">
        <w:rPr>
          <w:sz w:val="24"/>
          <w:szCs w:val="24"/>
          <w:lang w:val="ru-RU"/>
        </w:rPr>
        <w:t>,</w:t>
      </w:r>
      <w:r w:rsidR="00C20B65" w:rsidRPr="00ED4554">
        <w:rPr>
          <w:sz w:val="24"/>
          <w:szCs w:val="24"/>
        </w:rPr>
        <w:t>v</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Свойства электромагнитных волн: отражение, преломление, поляризация, интерференция и дифракция.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Шкала электромагнитных волн. Применение электромагнитных волн в технике и быту.</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Принципы радиосвязи и телевидения. Радиолокация.</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Электромагнитное загрязнение окружающей среды.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Демонстрации.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lastRenderedPageBreak/>
        <w:t>Образование и распространение поперечных и продольных волн.</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Колеблющееся тело как источник звука.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Зависимость длины волны от частоты колебаний.</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Наблюдение отражения и преломления механических волн.</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Наблюдение интерференции и дифракции механических волн.</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Акустический резонанс.</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Свойства ультразвука и его применение.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Наблюдение связи громкости звука и высоты тона с амплитудой и частотой колебаний.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свойств электромагнитных волн: отражение, преломление, поляризация, дифракция, интерференция.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Обнаружение инфракрасного и ультрафиолетового излучений.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параметров звуковой волны.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распространения звуковых волн в замкнутом пространстве.</w:t>
      </w:r>
    </w:p>
    <w:p w:rsidR="00C20B65" w:rsidRPr="00734F0A" w:rsidRDefault="00C20B65" w:rsidP="00511F45">
      <w:pPr>
        <w:pStyle w:val="25"/>
        <w:shd w:val="clear" w:color="auto" w:fill="auto"/>
        <w:tabs>
          <w:tab w:val="left" w:pos="2177"/>
        </w:tabs>
        <w:spacing w:line="240" w:lineRule="auto"/>
        <w:ind w:firstLine="700"/>
        <w:jc w:val="both"/>
        <w:rPr>
          <w:sz w:val="24"/>
          <w:szCs w:val="24"/>
        </w:rPr>
      </w:pPr>
      <w:r w:rsidRPr="00734F0A">
        <w:rPr>
          <w:sz w:val="24"/>
          <w:szCs w:val="24"/>
        </w:rPr>
        <w:t>Тема 4. Оптика.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Прямолинейное распространение света в однородной среде. Луч света. Точечный источник света.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Отражение света. Законы отражения света. Построение изображений в плоском зеркале. Сферические зеркала.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Ход лучей в призме. Дисперсия света. Сложный состав белого света. Цвет.</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Полное внутреннее отражение. Предельный угол полного внутреннего отражения.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Формула тонкой линзы. Увеличение, даваемое линзой.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Оптические приборы. Разрешающая способность. Глаз как оптическая система.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Пределы применимости геометрической оптики.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Поляризация света.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Демонстрации.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Законы отражения света.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Исследование преломления света.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Наблюдение полного внутреннего отражения. Модель световода.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хода световых пучков через плоскопараллельную пластину и призму.</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Исследование свойств изображений в линзах.</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Модели микроскопа, телескопа.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Наблюдение интерференции света.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lastRenderedPageBreak/>
        <w:t>Наблюдение цветов тонких плёнок.</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Наблюдение дифракции света.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Изучение дифракционной решётки.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Наблюдение дифракционного спектра.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Наблюдение дисперсии света.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Наблюдение поляризации света.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Применение поляроидов для изучения механических напряжений. 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Измерение показателя преломления стекла.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зависимости фокусного расстояния от вещества (на примере жидких линз).</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Измерение фокусного расстояния рассеивающих линз.</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Получение изображения в системе из плоского зеркала и линзы.</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Получение изображения в системе из двух линз.</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Конструирование телескопических систем.</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Наблюдение дифракции, интерференции и поляризации света.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Изучение поляризации света, отражённого от поверхности диэлектрика. Изучение интерференции лазерного излучения на двух щелях.</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Наблюдение дисперсии.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Наблюдение и исследование дифракционного спектра.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Измерение длины световой волны.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Получение спектра излучения светодиода при помощи дифракционной решётки.</w:t>
      </w:r>
    </w:p>
    <w:p w:rsidR="00C20B65" w:rsidRPr="00734F0A" w:rsidRDefault="00C20B65" w:rsidP="00511F45">
      <w:pPr>
        <w:pStyle w:val="25"/>
        <w:shd w:val="clear" w:color="auto" w:fill="auto"/>
        <w:tabs>
          <w:tab w:val="left" w:pos="1836"/>
        </w:tabs>
        <w:spacing w:line="240" w:lineRule="auto"/>
        <w:ind w:firstLine="700"/>
        <w:jc w:val="both"/>
        <w:rPr>
          <w:sz w:val="24"/>
          <w:szCs w:val="24"/>
        </w:rPr>
      </w:pPr>
      <w:r w:rsidRPr="00734F0A">
        <w:rPr>
          <w:sz w:val="24"/>
          <w:szCs w:val="24"/>
        </w:rPr>
        <w:t>Раздел 6. Основы специальной теории относительности.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Границы применимости классической механики. Постулаты специальной теории относительности.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Энергия и импульс релятивистской частицы.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Связь массы с энергией и импульсом релятивистской частицы. Энергия покоя.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Технические устройства и технологические процессы: спутниковые приёмники, ускорители заряженных частиц.</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Определение импульса и энергии релятивистских частиц (по фотографиям треков заряженных частиц в магнитном поле).</w:t>
      </w:r>
    </w:p>
    <w:p w:rsidR="00C20B65" w:rsidRPr="00734F0A" w:rsidRDefault="00C20B65" w:rsidP="00511F45">
      <w:pPr>
        <w:pStyle w:val="25"/>
        <w:shd w:val="clear" w:color="auto" w:fill="auto"/>
        <w:tabs>
          <w:tab w:val="left" w:pos="1836"/>
        </w:tabs>
        <w:spacing w:line="240" w:lineRule="auto"/>
        <w:ind w:firstLine="700"/>
        <w:jc w:val="both"/>
        <w:rPr>
          <w:sz w:val="24"/>
          <w:szCs w:val="24"/>
        </w:rPr>
      </w:pPr>
      <w:r w:rsidRPr="00734F0A">
        <w:rPr>
          <w:sz w:val="24"/>
          <w:szCs w:val="24"/>
        </w:rPr>
        <w:t>Раздел 7. Квантовая физика.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Тема 1. Корпускулярно-волновой дуализм.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Равновесное тепловое излучение (излучение абсолютно чёрного тела). Закон смещения Вина. Гипотеза Планка о квантах.</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Фотоны. Энергия и импульс фотона.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Фотоэффект. Опыты А.Г. Столетова. Законы фотоэффекта. Уравнение Эйнштейна для фотоэффекта. «Красная граница» фотоэффекта.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Давление света (в частности, давление света на абсолютно поглощающую и абсолютно отражающую поверхность). Опыты П.Н. Лебедева.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 xml:space="preserve">Специфика измерений в микромире. </w:t>
      </w:r>
      <w:r w:rsidR="00ED4554">
        <w:rPr>
          <w:sz w:val="24"/>
          <w:szCs w:val="24"/>
        </w:rPr>
        <w:t>Соотношения неопределенностей Г</w:t>
      </w:r>
      <w:r w:rsidRPr="00734F0A">
        <w:rPr>
          <w:sz w:val="24"/>
          <w:szCs w:val="24"/>
        </w:rPr>
        <w:t>ейзенберга.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Фотоэффект на установке с цинковой пластиной.</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Исследование законов внешнего фотоэффекта.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lastRenderedPageBreak/>
        <w:t>Исследование зависимости сопротивления полупроводников от освещённости. Светодиод.</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Солнечная батарея.</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Исследование фоторезистора.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Измерение постоянной Планка на основе исследования фотоэффекта. Исследование зависимости силы тока через светодиод от напряжения.</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Тема 2. Физика атома.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Опыты по исследованию строения атома. Планетарная модель атома Резерфорда.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Постулаты Бора. Излучение и поглощение фотонов при переходе атома с одного уровня энергии на другой.</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Виды спектров. Спектр уровней энергии атома водорода.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Спонтанное и вынужденное излучение света. Лазер.</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Технические устройства и технологические процессы: спектральный анализ (спектроскоп), лазер, квантовый компьютер.</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Демонстрации.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Модель опыта Резерфорда.</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Наблюдение линейчатых спектров.</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Устройство и действие счётчика ионизирующих частиц.</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Определение длины волны лазерного излучения.</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Наблюдение линейчатого спектра.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спектра разреженного атомарного водорода и измерение постоянной Ридберга.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Тема 3. Физика атомного ядра и элементарных частиц.</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Нуклонная модель ядра Гейзенберга-Иваненко. Заряд ядра. Массовое число ядра. Изотопы.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Радиоактивность. Альфа-распад. Электронный и позитронный бета-распад. Гамма-излучение.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Энергия связи нуклонов в ядре. Ядерные силы. Дефект массы ядра.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Методы регистрации и исследования элементарных частиц.</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Фундаментальные взаимодействия. Барионы, мезоны и лептоны. Представление о Стандартной модели. Кварк-глюонная модель адронов.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Физика за пределами Стандартной модели. Тёмная материя и тёмная энергия.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Единство физической картины мира.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Ученический эксперимент, лабораторные работы, практикум.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треков частиц (по готовым фотографиям).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Исследование радиоактивного фона с использованием дозиметра.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поглощения бета-частиц алюминием.</w:t>
      </w:r>
    </w:p>
    <w:p w:rsidR="00C20B65" w:rsidRPr="00734F0A" w:rsidRDefault="00C20B65" w:rsidP="00511F45">
      <w:pPr>
        <w:pStyle w:val="25"/>
        <w:shd w:val="clear" w:color="auto" w:fill="auto"/>
        <w:tabs>
          <w:tab w:val="left" w:pos="1956"/>
        </w:tabs>
        <w:spacing w:line="240" w:lineRule="auto"/>
        <w:ind w:firstLine="700"/>
        <w:jc w:val="both"/>
        <w:rPr>
          <w:sz w:val="24"/>
          <w:szCs w:val="24"/>
        </w:rPr>
      </w:pPr>
      <w:r w:rsidRPr="00734F0A">
        <w:rPr>
          <w:sz w:val="24"/>
          <w:szCs w:val="24"/>
        </w:rPr>
        <w:t>Раздел 8. Элементы астрономии и астрофизики.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lastRenderedPageBreak/>
        <w:t>Методы астрономических исследований. Современные оптические телескопы, радиотелескопы, внеатмосферная астрономия.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Вид звёздного неба. Созвездия, яркие звёзды, планеты, их видимое движение.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Солнечная система.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Солнце. Солнечная активность. Источник энергии Солнца и звёзд.</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Вселенная. Расширение Вселенной. Закон Хаббла. Разбегание галактик. Теория Большого взрыва. Реликтовое излучение.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Масштабная структура Вселенной. Метагалактика.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Нерешённые проблемы астрономии.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Ученические наблюдения.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Наблюдения в телескоп Луны, планет, туманностей и звёздных скоплений.</w:t>
      </w:r>
    </w:p>
    <w:p w:rsidR="00C20B65" w:rsidRPr="00734F0A" w:rsidRDefault="00C20B65" w:rsidP="00511F45">
      <w:pPr>
        <w:pStyle w:val="25"/>
        <w:shd w:val="clear" w:color="auto" w:fill="auto"/>
        <w:tabs>
          <w:tab w:val="left" w:pos="1927"/>
        </w:tabs>
        <w:spacing w:line="240" w:lineRule="auto"/>
        <w:ind w:firstLine="700"/>
        <w:jc w:val="both"/>
        <w:rPr>
          <w:sz w:val="24"/>
          <w:szCs w:val="24"/>
        </w:rPr>
      </w:pPr>
      <w:r w:rsidRPr="00734F0A">
        <w:rPr>
          <w:sz w:val="24"/>
          <w:szCs w:val="24"/>
        </w:rPr>
        <w:t>Физический практикум.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C20B65" w:rsidRPr="00734F0A" w:rsidRDefault="00C20B65" w:rsidP="00511F45">
      <w:pPr>
        <w:pStyle w:val="25"/>
        <w:shd w:val="clear" w:color="auto" w:fill="auto"/>
        <w:tabs>
          <w:tab w:val="left" w:pos="1801"/>
        </w:tabs>
        <w:spacing w:line="240" w:lineRule="auto"/>
        <w:ind w:firstLine="700"/>
        <w:jc w:val="both"/>
        <w:rPr>
          <w:sz w:val="24"/>
          <w:szCs w:val="24"/>
        </w:rPr>
      </w:pPr>
      <w:r w:rsidRPr="00734F0A">
        <w:rPr>
          <w:sz w:val="24"/>
          <w:szCs w:val="24"/>
        </w:rPr>
        <w:t>Обобщающее повторение.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20B65" w:rsidRPr="00734F0A" w:rsidRDefault="00C20B65" w:rsidP="00511F45">
      <w:pPr>
        <w:pStyle w:val="25"/>
        <w:shd w:val="clear" w:color="auto" w:fill="auto"/>
        <w:tabs>
          <w:tab w:val="left" w:pos="1801"/>
        </w:tabs>
        <w:spacing w:line="240" w:lineRule="auto"/>
        <w:ind w:firstLine="700"/>
        <w:jc w:val="both"/>
        <w:rPr>
          <w:sz w:val="24"/>
          <w:szCs w:val="24"/>
        </w:rPr>
      </w:pPr>
      <w:r w:rsidRPr="00734F0A">
        <w:rPr>
          <w:sz w:val="24"/>
          <w:szCs w:val="24"/>
        </w:rPr>
        <w:t>Межпредметные связи.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 xml:space="preserve">Биология: электрические явления в живой природе, колебательные движения в </w:t>
      </w:r>
      <w:r w:rsidRPr="00734F0A">
        <w:rPr>
          <w:sz w:val="24"/>
          <w:szCs w:val="24"/>
        </w:rPr>
        <w:lastRenderedPageBreak/>
        <w:t>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География: магнитные полюса Земли, залежи магнитных руд, фотосъёмка земной поверхности, сейсмограф.</w:t>
      </w:r>
    </w:p>
    <w:p w:rsidR="00C20B65" w:rsidRPr="00734F0A" w:rsidRDefault="00ED4554" w:rsidP="00ED4554">
      <w:pPr>
        <w:pStyle w:val="25"/>
        <w:shd w:val="clear" w:color="auto" w:fill="auto"/>
        <w:tabs>
          <w:tab w:val="left" w:pos="2773"/>
        </w:tabs>
        <w:spacing w:line="240" w:lineRule="auto"/>
        <w:ind w:firstLine="700"/>
        <w:jc w:val="both"/>
        <w:rPr>
          <w:sz w:val="24"/>
          <w:szCs w:val="24"/>
        </w:rPr>
      </w:pPr>
      <w:r>
        <w:rPr>
          <w:sz w:val="24"/>
          <w:szCs w:val="24"/>
        </w:rPr>
        <w:t xml:space="preserve">Технология: </w:t>
      </w:r>
      <w:r w:rsidR="00C20B65" w:rsidRPr="00734F0A">
        <w:rPr>
          <w:sz w:val="24"/>
          <w:szCs w:val="24"/>
        </w:rPr>
        <w:t>применение постоя</w:t>
      </w:r>
      <w:r>
        <w:rPr>
          <w:sz w:val="24"/>
          <w:szCs w:val="24"/>
        </w:rPr>
        <w:t xml:space="preserve">нных магнитов, электромагнитов, </w:t>
      </w:r>
      <w:r w:rsidR="00C20B65" w:rsidRPr="00734F0A">
        <w:rPr>
          <w:sz w:val="24"/>
          <w:szCs w:val="24"/>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C20B65" w:rsidRPr="00ED4554" w:rsidRDefault="00C20B65" w:rsidP="00ED4554">
      <w:pPr>
        <w:pStyle w:val="25"/>
        <w:shd w:val="clear" w:color="auto" w:fill="auto"/>
        <w:tabs>
          <w:tab w:val="left" w:pos="1719"/>
        </w:tabs>
        <w:spacing w:line="240" w:lineRule="auto"/>
        <w:ind w:firstLine="700"/>
        <w:jc w:val="center"/>
        <w:rPr>
          <w:rStyle w:val="af4"/>
          <w:sz w:val="28"/>
          <w:szCs w:val="28"/>
        </w:rPr>
      </w:pPr>
      <w:r w:rsidRPr="00ED4554">
        <w:rPr>
          <w:rStyle w:val="af4"/>
          <w:sz w:val="28"/>
          <w:szCs w:val="28"/>
        </w:rPr>
        <w:t>Планируемые результаты освоения программы по физике на уровне среднего общего образования</w:t>
      </w:r>
    </w:p>
    <w:p w:rsidR="00C20B65" w:rsidRPr="00734F0A" w:rsidRDefault="00C20B65" w:rsidP="00511F45">
      <w:pPr>
        <w:pStyle w:val="25"/>
        <w:shd w:val="clear" w:color="auto" w:fill="auto"/>
        <w:tabs>
          <w:tab w:val="left" w:pos="1921"/>
        </w:tabs>
        <w:spacing w:line="240" w:lineRule="auto"/>
        <w:ind w:firstLine="700"/>
        <w:jc w:val="both"/>
        <w:rPr>
          <w:sz w:val="24"/>
          <w:szCs w:val="24"/>
        </w:rPr>
      </w:pPr>
      <w:r w:rsidRPr="00734F0A">
        <w:rPr>
          <w:sz w:val="24"/>
          <w:szCs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C20B65" w:rsidRPr="00734F0A" w:rsidRDefault="00C20B65" w:rsidP="00511F45">
      <w:pPr>
        <w:pStyle w:val="25"/>
        <w:shd w:val="clear" w:color="auto" w:fill="auto"/>
        <w:spacing w:line="240" w:lineRule="auto"/>
        <w:ind w:firstLine="700"/>
        <w:jc w:val="both"/>
        <w:rPr>
          <w:sz w:val="24"/>
          <w:szCs w:val="24"/>
        </w:rPr>
      </w:pPr>
      <w:r w:rsidRPr="00ED4554">
        <w:rPr>
          <w:rStyle w:val="af4"/>
          <w:sz w:val="24"/>
          <w:szCs w:val="24"/>
        </w:rPr>
        <w:t>Личностные результаты</w:t>
      </w:r>
      <w:r w:rsidRPr="00734F0A">
        <w:rPr>
          <w:sz w:val="24"/>
          <w:szCs w:val="24"/>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20B65" w:rsidRPr="00ED4554" w:rsidRDefault="00C20B65" w:rsidP="00511F45">
      <w:pPr>
        <w:pStyle w:val="25"/>
        <w:shd w:val="clear" w:color="auto" w:fill="auto"/>
        <w:tabs>
          <w:tab w:val="left" w:pos="1247"/>
        </w:tabs>
        <w:spacing w:line="240" w:lineRule="auto"/>
        <w:ind w:firstLine="700"/>
        <w:jc w:val="both"/>
        <w:rPr>
          <w:b/>
          <w:sz w:val="24"/>
          <w:szCs w:val="24"/>
        </w:rPr>
      </w:pPr>
      <w:r w:rsidRPr="00ED4554">
        <w:rPr>
          <w:b/>
          <w:sz w:val="24"/>
          <w:szCs w:val="24"/>
        </w:rPr>
        <w:t>гражданского воспитания: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сформированность гражданской позиции обучающегося как активного и ответственного члена российского общества;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принятие традиционных общечеловеческих гуманистических и демократических ценностей;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умение взаимодействовать с социальными институтами в соответствии с их функциями и назначением;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готовность к гуманитарной и волонтёрской деятельности;</w:t>
      </w:r>
    </w:p>
    <w:p w:rsidR="00C20B65" w:rsidRPr="00ED4554" w:rsidRDefault="00C20B65" w:rsidP="00511F45">
      <w:pPr>
        <w:pStyle w:val="25"/>
        <w:shd w:val="clear" w:color="auto" w:fill="auto"/>
        <w:tabs>
          <w:tab w:val="left" w:pos="1271"/>
        </w:tabs>
        <w:spacing w:line="240" w:lineRule="auto"/>
        <w:ind w:firstLine="700"/>
        <w:jc w:val="both"/>
        <w:rPr>
          <w:b/>
          <w:sz w:val="24"/>
          <w:szCs w:val="24"/>
        </w:rPr>
      </w:pPr>
      <w:r w:rsidRPr="00ED4554">
        <w:rPr>
          <w:b/>
          <w:sz w:val="24"/>
          <w:szCs w:val="24"/>
        </w:rPr>
        <w:t>патриотического воспитания: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сформированность российской гражданской идентичности, патриотизма;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ценностное отношение к государственным символам, достижениям российских учёных в области физики и технике;</w:t>
      </w:r>
    </w:p>
    <w:p w:rsidR="00C20B65" w:rsidRPr="00ED4554" w:rsidRDefault="00C20B65" w:rsidP="00511F45">
      <w:pPr>
        <w:pStyle w:val="25"/>
        <w:shd w:val="clear" w:color="auto" w:fill="auto"/>
        <w:tabs>
          <w:tab w:val="left" w:pos="1271"/>
        </w:tabs>
        <w:spacing w:line="240" w:lineRule="auto"/>
        <w:ind w:firstLine="700"/>
        <w:jc w:val="both"/>
        <w:rPr>
          <w:b/>
          <w:sz w:val="24"/>
          <w:szCs w:val="24"/>
        </w:rPr>
      </w:pPr>
      <w:r w:rsidRPr="00ED4554">
        <w:rPr>
          <w:b/>
          <w:sz w:val="24"/>
          <w:szCs w:val="24"/>
        </w:rPr>
        <w:t>духовно-нравственного воспитания: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сформированность нравственного сознания, этического поведения;</w:t>
      </w:r>
    </w:p>
    <w:p w:rsidR="00C20B65" w:rsidRPr="00734F0A" w:rsidRDefault="00C20B65" w:rsidP="00511F45">
      <w:pPr>
        <w:pStyle w:val="25"/>
        <w:shd w:val="clear" w:color="auto" w:fill="auto"/>
        <w:tabs>
          <w:tab w:val="left" w:pos="4054"/>
        </w:tabs>
        <w:spacing w:line="240" w:lineRule="auto"/>
        <w:ind w:firstLine="700"/>
        <w:jc w:val="both"/>
        <w:rPr>
          <w:sz w:val="24"/>
          <w:szCs w:val="24"/>
        </w:rPr>
      </w:pPr>
      <w:r w:rsidRPr="00734F0A">
        <w:rPr>
          <w:sz w:val="24"/>
          <w:szCs w:val="24"/>
        </w:rPr>
        <w:t>способность оценивать ситуацию и принимать осознанные решения, ориентируясь на морально-нравственные нормы и ценности,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в том числе в деятельности учёного;</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осознание личного вклада в построение устойчивого будущего;</w:t>
      </w:r>
    </w:p>
    <w:p w:rsidR="00C20B65" w:rsidRPr="00ED4554" w:rsidRDefault="00C20B65" w:rsidP="00511F45">
      <w:pPr>
        <w:pStyle w:val="25"/>
        <w:shd w:val="clear" w:color="auto" w:fill="auto"/>
        <w:tabs>
          <w:tab w:val="left" w:pos="1271"/>
        </w:tabs>
        <w:spacing w:line="240" w:lineRule="auto"/>
        <w:ind w:firstLine="700"/>
        <w:jc w:val="both"/>
        <w:rPr>
          <w:b/>
          <w:sz w:val="24"/>
          <w:szCs w:val="24"/>
        </w:rPr>
      </w:pPr>
      <w:r w:rsidRPr="00ED4554">
        <w:rPr>
          <w:b/>
          <w:sz w:val="24"/>
          <w:szCs w:val="24"/>
        </w:rPr>
        <w:t>эстетического воспитания: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эстетическое отношение к миру, включая эстетику научного творчества, присущего физической науке;</w:t>
      </w:r>
    </w:p>
    <w:p w:rsidR="00C20B65" w:rsidRPr="00ED4554" w:rsidRDefault="00C20B65" w:rsidP="00511F45">
      <w:pPr>
        <w:pStyle w:val="25"/>
        <w:shd w:val="clear" w:color="auto" w:fill="auto"/>
        <w:tabs>
          <w:tab w:val="left" w:pos="1271"/>
        </w:tabs>
        <w:spacing w:line="240" w:lineRule="auto"/>
        <w:ind w:firstLine="700"/>
        <w:jc w:val="both"/>
        <w:rPr>
          <w:b/>
          <w:sz w:val="24"/>
          <w:szCs w:val="24"/>
        </w:rPr>
      </w:pPr>
      <w:r w:rsidRPr="00ED4554">
        <w:rPr>
          <w:b/>
          <w:sz w:val="24"/>
          <w:szCs w:val="24"/>
        </w:rPr>
        <w:t>трудового воспитания: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 xml:space="preserve">готовность и способность к образованию и самообразованию в области физики на </w:t>
      </w:r>
      <w:r w:rsidRPr="00734F0A">
        <w:rPr>
          <w:sz w:val="24"/>
          <w:szCs w:val="24"/>
        </w:rPr>
        <w:lastRenderedPageBreak/>
        <w:t>протяжении всей жизни;</w:t>
      </w:r>
    </w:p>
    <w:p w:rsidR="00C20B65" w:rsidRPr="00ED4554" w:rsidRDefault="00C20B65" w:rsidP="00511F45">
      <w:pPr>
        <w:pStyle w:val="25"/>
        <w:shd w:val="clear" w:color="auto" w:fill="auto"/>
        <w:tabs>
          <w:tab w:val="left" w:pos="1271"/>
        </w:tabs>
        <w:spacing w:line="240" w:lineRule="auto"/>
        <w:ind w:firstLine="700"/>
        <w:jc w:val="both"/>
        <w:rPr>
          <w:b/>
          <w:sz w:val="24"/>
          <w:szCs w:val="24"/>
        </w:rPr>
      </w:pPr>
      <w:r w:rsidRPr="00ED4554">
        <w:rPr>
          <w:b/>
          <w:sz w:val="24"/>
          <w:szCs w:val="24"/>
        </w:rPr>
        <w:t>экологического воспитания: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сформированность экологической культуры, осознание глобального характера экологических проблем;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планирование и осуществление действий в окружающей среде на основе знания целей устойчивого развития человечества;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Расширение опыта деятельности экологической направленности на основе имеющихся знаний по физике;</w:t>
      </w:r>
    </w:p>
    <w:p w:rsidR="00C20B65" w:rsidRPr="00ED4554" w:rsidRDefault="00C20B65" w:rsidP="00511F45">
      <w:pPr>
        <w:pStyle w:val="25"/>
        <w:shd w:val="clear" w:color="auto" w:fill="auto"/>
        <w:tabs>
          <w:tab w:val="left" w:pos="1271"/>
        </w:tabs>
        <w:spacing w:line="240" w:lineRule="auto"/>
        <w:ind w:firstLine="700"/>
        <w:jc w:val="both"/>
        <w:rPr>
          <w:b/>
          <w:sz w:val="24"/>
          <w:szCs w:val="24"/>
        </w:rPr>
      </w:pPr>
      <w:r w:rsidRPr="00ED4554">
        <w:rPr>
          <w:b/>
          <w:sz w:val="24"/>
          <w:szCs w:val="24"/>
        </w:rPr>
        <w:t>ценности научного познания: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сформированность мировоззрения, соответствующего современному уровню развития физической науки;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C20B65" w:rsidRPr="00734F0A" w:rsidRDefault="00C20B65" w:rsidP="00511F45">
      <w:pPr>
        <w:pStyle w:val="25"/>
        <w:shd w:val="clear" w:color="auto" w:fill="auto"/>
        <w:tabs>
          <w:tab w:val="left" w:pos="1854"/>
        </w:tabs>
        <w:spacing w:line="240" w:lineRule="auto"/>
        <w:ind w:firstLine="700"/>
        <w:jc w:val="both"/>
        <w:rPr>
          <w:sz w:val="24"/>
          <w:szCs w:val="24"/>
        </w:rPr>
      </w:pPr>
      <w:r w:rsidRPr="00734F0A">
        <w:rPr>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C20B65" w:rsidRPr="00734F0A" w:rsidRDefault="00C20B65" w:rsidP="00511F45">
      <w:pPr>
        <w:pStyle w:val="25"/>
        <w:shd w:val="clear" w:color="auto" w:fill="auto"/>
        <w:tabs>
          <w:tab w:val="left" w:pos="1849"/>
        </w:tabs>
        <w:spacing w:line="240" w:lineRule="auto"/>
        <w:ind w:firstLine="700"/>
        <w:jc w:val="both"/>
        <w:rPr>
          <w:sz w:val="24"/>
          <w:szCs w:val="24"/>
        </w:rPr>
      </w:pPr>
      <w:r w:rsidRPr="00ED4554">
        <w:rPr>
          <w:rStyle w:val="af4"/>
          <w:sz w:val="24"/>
          <w:szCs w:val="24"/>
        </w:rPr>
        <w:t>Метапредметные результаты</w:t>
      </w:r>
      <w:r w:rsidRPr="00734F0A">
        <w:rPr>
          <w:sz w:val="24"/>
          <w:szCs w:val="24"/>
        </w:rPr>
        <w:t xml:space="preserve"> освоения программы среднего общего образования должны отражать:</w:t>
      </w:r>
    </w:p>
    <w:p w:rsidR="00C20B65" w:rsidRPr="00ED4554" w:rsidRDefault="00C20B65" w:rsidP="00511F45">
      <w:pPr>
        <w:pStyle w:val="25"/>
        <w:shd w:val="clear" w:color="auto" w:fill="auto"/>
        <w:spacing w:line="240" w:lineRule="auto"/>
        <w:ind w:firstLine="700"/>
        <w:jc w:val="both"/>
        <w:rPr>
          <w:b/>
          <w:sz w:val="24"/>
          <w:szCs w:val="24"/>
        </w:rPr>
      </w:pPr>
      <w:r w:rsidRPr="00ED4554">
        <w:rPr>
          <w:b/>
          <w:sz w:val="24"/>
          <w:szCs w:val="24"/>
        </w:rPr>
        <w:t>Овладение универсальными познавательными действиями:</w:t>
      </w:r>
    </w:p>
    <w:p w:rsidR="00C20B65" w:rsidRPr="00ED4554" w:rsidRDefault="00ED4554" w:rsidP="00511F45">
      <w:pPr>
        <w:pStyle w:val="25"/>
        <w:shd w:val="clear" w:color="auto" w:fill="auto"/>
        <w:tabs>
          <w:tab w:val="left" w:pos="1210"/>
        </w:tabs>
        <w:spacing w:line="240" w:lineRule="auto"/>
        <w:ind w:firstLine="700"/>
        <w:jc w:val="both"/>
        <w:rPr>
          <w:b/>
          <w:sz w:val="24"/>
          <w:szCs w:val="24"/>
        </w:rPr>
      </w:pPr>
      <w:r>
        <w:rPr>
          <w:b/>
          <w:sz w:val="24"/>
          <w:szCs w:val="24"/>
        </w:rPr>
        <w:t>базовые логические действия: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самостоятельно формулировать и актуализировать проблему, рассматривать её всесторонне;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определять цели деятельности, задавать параметры и критерии их достижения;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выявлять закономерности и противоречия в рассматриваемых физических явлениях;</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разрабатывать план решения проблемы с учётом анализа имеющихся</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материальных и нематериальных ресурсов;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вносить коррективы в деятельность, оценивать соответствие результатов целям, оценивать риски последствий деятельности;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координировать и выполнять работу в условиях реального, виртуального и комбинированного взаимодействия;</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развивать креативное мышление при решении жизненных проблем.</w:t>
      </w:r>
    </w:p>
    <w:p w:rsidR="00C20B65" w:rsidRPr="00ED4554" w:rsidRDefault="00C20B65" w:rsidP="00511F45">
      <w:pPr>
        <w:pStyle w:val="25"/>
        <w:shd w:val="clear" w:color="auto" w:fill="auto"/>
        <w:tabs>
          <w:tab w:val="left" w:pos="1313"/>
        </w:tabs>
        <w:spacing w:line="240" w:lineRule="auto"/>
        <w:ind w:firstLine="700"/>
        <w:jc w:val="both"/>
        <w:rPr>
          <w:b/>
          <w:sz w:val="24"/>
          <w:szCs w:val="24"/>
        </w:rPr>
      </w:pPr>
      <w:r w:rsidRPr="00ED4554">
        <w:rPr>
          <w:b/>
          <w:sz w:val="24"/>
          <w:szCs w:val="24"/>
        </w:rPr>
        <w:t>базовые исследовательские действия: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владеть научной терминологией, ключевыми понятиями и методами физической науки;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ставить и формулировать собственные задачи в образовательной деятельности, в том числе при изучении физики;</w:t>
      </w:r>
    </w:p>
    <w:p w:rsidR="00C20B65" w:rsidRPr="00734F0A" w:rsidRDefault="00C20B65" w:rsidP="00511F45">
      <w:pPr>
        <w:pStyle w:val="25"/>
        <w:shd w:val="clear" w:color="auto" w:fill="auto"/>
        <w:tabs>
          <w:tab w:val="left" w:pos="3474"/>
        </w:tabs>
        <w:spacing w:line="240" w:lineRule="auto"/>
        <w:ind w:firstLine="700"/>
        <w:rPr>
          <w:sz w:val="24"/>
          <w:szCs w:val="24"/>
        </w:rPr>
      </w:pPr>
      <w:r w:rsidRPr="00734F0A">
        <w:rPr>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C20B65" w:rsidRPr="00ED4554" w:rsidRDefault="00C20B65" w:rsidP="00511F45">
      <w:pPr>
        <w:pStyle w:val="25"/>
        <w:shd w:val="clear" w:color="auto" w:fill="auto"/>
        <w:tabs>
          <w:tab w:val="left" w:pos="1313"/>
        </w:tabs>
        <w:spacing w:line="240" w:lineRule="auto"/>
        <w:ind w:firstLine="700"/>
        <w:jc w:val="both"/>
        <w:rPr>
          <w:b/>
          <w:sz w:val="24"/>
          <w:szCs w:val="24"/>
        </w:rPr>
      </w:pPr>
      <w:r w:rsidRPr="00ED4554">
        <w:rPr>
          <w:b/>
          <w:sz w:val="24"/>
          <w:szCs w:val="24"/>
        </w:rPr>
        <w:t>работа с информацией:</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владеть навыками получения информации физического содержания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оценивать достоверность информации;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C20B65" w:rsidRPr="00ED4554" w:rsidRDefault="00C20B65" w:rsidP="00511F45">
      <w:pPr>
        <w:pStyle w:val="25"/>
        <w:shd w:val="clear" w:color="auto" w:fill="auto"/>
        <w:spacing w:line="240" w:lineRule="auto"/>
        <w:ind w:firstLine="700"/>
        <w:jc w:val="both"/>
        <w:rPr>
          <w:b/>
          <w:sz w:val="24"/>
          <w:szCs w:val="24"/>
        </w:rPr>
      </w:pPr>
      <w:r w:rsidRPr="00ED4554">
        <w:rPr>
          <w:b/>
          <w:sz w:val="24"/>
          <w:szCs w:val="24"/>
        </w:rPr>
        <w:t>Овладение универсальными коммуникативными действиями:</w:t>
      </w:r>
    </w:p>
    <w:p w:rsidR="00C20B65" w:rsidRPr="00ED4554" w:rsidRDefault="00C20B65" w:rsidP="00511F45">
      <w:pPr>
        <w:pStyle w:val="25"/>
        <w:shd w:val="clear" w:color="auto" w:fill="auto"/>
        <w:tabs>
          <w:tab w:val="left" w:pos="1236"/>
        </w:tabs>
        <w:spacing w:line="240" w:lineRule="auto"/>
        <w:ind w:firstLine="700"/>
        <w:jc w:val="both"/>
        <w:rPr>
          <w:b/>
          <w:sz w:val="24"/>
          <w:szCs w:val="24"/>
        </w:rPr>
      </w:pPr>
      <w:r w:rsidRPr="00ED4554">
        <w:rPr>
          <w:b/>
          <w:sz w:val="24"/>
          <w:szCs w:val="24"/>
        </w:rPr>
        <w:t>общение:</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C20B65" w:rsidRPr="00ED4554" w:rsidRDefault="00C20B65" w:rsidP="00511F45">
      <w:pPr>
        <w:pStyle w:val="25"/>
        <w:shd w:val="clear" w:color="auto" w:fill="auto"/>
        <w:tabs>
          <w:tab w:val="left" w:pos="1260"/>
        </w:tabs>
        <w:spacing w:line="240" w:lineRule="auto"/>
        <w:ind w:firstLine="700"/>
        <w:jc w:val="both"/>
        <w:rPr>
          <w:b/>
          <w:sz w:val="24"/>
          <w:szCs w:val="24"/>
        </w:rPr>
      </w:pPr>
      <w:r w:rsidRPr="00ED4554">
        <w:rPr>
          <w:b/>
          <w:sz w:val="24"/>
          <w:szCs w:val="24"/>
        </w:rPr>
        <w:t>совместная деятельность:</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оценивать качество своего вклада и каждого участника команды в общий результат по разработанным критериям;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предлагать новые проекты, оценивать идеи с позиции новизны, оригинальности, практической значимости;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осуществлять позитивное стратегическое поведение в различных ситуациях,</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проявлять творчество и воображение, быть инициативным.</w:t>
      </w:r>
    </w:p>
    <w:p w:rsidR="00C20B65" w:rsidRPr="00ED4554" w:rsidRDefault="00C20B65" w:rsidP="00511F45">
      <w:pPr>
        <w:pStyle w:val="25"/>
        <w:shd w:val="clear" w:color="auto" w:fill="auto"/>
        <w:tabs>
          <w:tab w:val="left" w:pos="2038"/>
        </w:tabs>
        <w:spacing w:line="240" w:lineRule="auto"/>
        <w:ind w:firstLine="700"/>
        <w:jc w:val="both"/>
        <w:rPr>
          <w:b/>
          <w:sz w:val="24"/>
          <w:szCs w:val="24"/>
        </w:rPr>
      </w:pPr>
      <w:r w:rsidRPr="00ED4554">
        <w:rPr>
          <w:b/>
          <w:sz w:val="24"/>
          <w:szCs w:val="24"/>
        </w:rPr>
        <w:t>Овладение универсальными регулятивными действиями:</w:t>
      </w:r>
    </w:p>
    <w:p w:rsidR="00C20B65" w:rsidRPr="00ED4554" w:rsidRDefault="00C20B65" w:rsidP="00511F45">
      <w:pPr>
        <w:pStyle w:val="25"/>
        <w:shd w:val="clear" w:color="auto" w:fill="auto"/>
        <w:tabs>
          <w:tab w:val="left" w:pos="1207"/>
        </w:tabs>
        <w:spacing w:line="240" w:lineRule="auto"/>
        <w:ind w:firstLine="700"/>
        <w:jc w:val="both"/>
        <w:rPr>
          <w:b/>
          <w:sz w:val="24"/>
          <w:szCs w:val="24"/>
        </w:rPr>
      </w:pPr>
      <w:r w:rsidRPr="00ED4554">
        <w:rPr>
          <w:b/>
          <w:sz w:val="24"/>
          <w:szCs w:val="24"/>
        </w:rPr>
        <w:t>самоорганизация: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давать оценку новым ситуациям;</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lastRenderedPageBreak/>
        <w:t>оценивать приобретённый опыт;</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C20B65" w:rsidRPr="00ED4554" w:rsidRDefault="00C20B65" w:rsidP="00511F45">
      <w:pPr>
        <w:pStyle w:val="25"/>
        <w:shd w:val="clear" w:color="auto" w:fill="auto"/>
        <w:tabs>
          <w:tab w:val="left" w:pos="1226"/>
        </w:tabs>
        <w:spacing w:line="240" w:lineRule="auto"/>
        <w:ind w:firstLine="700"/>
        <w:jc w:val="both"/>
        <w:rPr>
          <w:b/>
          <w:sz w:val="24"/>
          <w:szCs w:val="24"/>
        </w:rPr>
      </w:pPr>
      <w:r w:rsidRPr="00ED4554">
        <w:rPr>
          <w:b/>
          <w:sz w:val="24"/>
          <w:szCs w:val="24"/>
        </w:rPr>
        <w:t>самоконтроль:</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давать оценку новым ситуациям, вносить коррективы в деятельность, оценивать соответствие результатов целям;</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использовать приёмы рефлексии для оценки ситуации, выбора верного решения;</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C20B65" w:rsidRPr="00ED4554" w:rsidRDefault="00C20B65" w:rsidP="00511F45">
      <w:pPr>
        <w:pStyle w:val="25"/>
        <w:shd w:val="clear" w:color="auto" w:fill="auto"/>
        <w:tabs>
          <w:tab w:val="left" w:pos="1226"/>
        </w:tabs>
        <w:spacing w:line="240" w:lineRule="auto"/>
        <w:ind w:firstLine="700"/>
        <w:jc w:val="both"/>
        <w:rPr>
          <w:b/>
          <w:sz w:val="24"/>
          <w:szCs w:val="24"/>
        </w:rPr>
      </w:pPr>
      <w:r w:rsidRPr="00ED4554">
        <w:rPr>
          <w:b/>
          <w:sz w:val="24"/>
          <w:szCs w:val="24"/>
        </w:rPr>
        <w:t>принятие себя и других:</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принимать себя, понимая свои недостатки и достоинства;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принимать мотивы и аргументы других при анализе результатов деятельности;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признавать своё право и право других на ошибку.</w:t>
      </w:r>
    </w:p>
    <w:p w:rsidR="00C20B65" w:rsidRPr="00ED4554" w:rsidRDefault="00C20B65" w:rsidP="00ED4554">
      <w:pPr>
        <w:pStyle w:val="25"/>
        <w:shd w:val="clear" w:color="auto" w:fill="auto"/>
        <w:tabs>
          <w:tab w:val="left" w:pos="1852"/>
        </w:tabs>
        <w:spacing w:line="240" w:lineRule="auto"/>
        <w:ind w:firstLine="700"/>
        <w:jc w:val="both"/>
        <w:rPr>
          <w:b/>
          <w:sz w:val="24"/>
          <w:szCs w:val="24"/>
        </w:rPr>
      </w:pPr>
      <w:r w:rsidRPr="00ED4554">
        <w:rPr>
          <w:rStyle w:val="af4"/>
          <w:sz w:val="24"/>
          <w:szCs w:val="24"/>
        </w:rPr>
        <w:t>Предметные результаты</w:t>
      </w:r>
      <w:r w:rsidRPr="00734F0A">
        <w:rPr>
          <w:sz w:val="24"/>
          <w:szCs w:val="24"/>
        </w:rPr>
        <w:t xml:space="preserve"> освоения программы по физике. </w:t>
      </w:r>
      <w:r w:rsidRPr="00ED4554">
        <w:rPr>
          <w:b/>
          <w:sz w:val="24"/>
          <w:szCs w:val="24"/>
        </w:rPr>
        <w:t>В процессе изучения курса физики углубленного</w:t>
      </w:r>
      <w:r w:rsidR="00ED4554">
        <w:rPr>
          <w:b/>
          <w:sz w:val="24"/>
          <w:szCs w:val="24"/>
        </w:rPr>
        <w:t xml:space="preserve"> уровня в 10 классе обучающийся </w:t>
      </w:r>
      <w:r w:rsidRPr="00ED4554">
        <w:rPr>
          <w:b/>
          <w:sz w:val="24"/>
          <w:szCs w:val="24"/>
        </w:rPr>
        <w:t>научится: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w:t>
      </w:r>
      <w:r w:rsidRPr="00734F0A">
        <w:rPr>
          <w:sz w:val="24"/>
          <w:szCs w:val="24"/>
        </w:rPr>
        <w:lastRenderedPageBreak/>
        <w:t>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t>и кристаллизация, направленность теплопередачи, электризация тел, эквипотенциальность поверхности заряженного проводника;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w:t>
      </w:r>
      <w:r w:rsidRPr="00734F0A">
        <w:rPr>
          <w:sz w:val="24"/>
          <w:szCs w:val="24"/>
        </w:rPr>
        <w:lastRenderedPageBreak/>
        <w:t>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проявлять мотивацию к будущей профессиональной деятельности по специальностям физико-технического профиля.</w:t>
      </w:r>
    </w:p>
    <w:p w:rsidR="00C20B65" w:rsidRPr="00ED4554" w:rsidRDefault="00C20B65" w:rsidP="00511F45">
      <w:pPr>
        <w:pStyle w:val="25"/>
        <w:shd w:val="clear" w:color="auto" w:fill="auto"/>
        <w:tabs>
          <w:tab w:val="left" w:pos="1906"/>
        </w:tabs>
        <w:spacing w:line="240" w:lineRule="auto"/>
        <w:ind w:firstLine="700"/>
        <w:jc w:val="both"/>
        <w:rPr>
          <w:b/>
          <w:sz w:val="24"/>
          <w:szCs w:val="24"/>
        </w:rPr>
      </w:pPr>
      <w:r w:rsidRPr="00ED4554">
        <w:rPr>
          <w:b/>
          <w:sz w:val="24"/>
          <w:szCs w:val="24"/>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C20B65" w:rsidRPr="00734F0A" w:rsidRDefault="00C20B65" w:rsidP="00511F45">
      <w:pPr>
        <w:pStyle w:val="25"/>
        <w:shd w:val="clear" w:color="auto" w:fill="auto"/>
        <w:spacing w:line="240" w:lineRule="auto"/>
        <w:ind w:firstLine="700"/>
        <w:rPr>
          <w:sz w:val="24"/>
          <w:szCs w:val="24"/>
        </w:rPr>
      </w:pPr>
      <w:r w:rsidRPr="00734F0A">
        <w:rPr>
          <w:sz w:val="24"/>
          <w:szCs w:val="24"/>
        </w:rPr>
        <w:lastRenderedPageBreak/>
        <w:t>энергия покоя свободной частицы, энергия и импульс фотона, массовое число и заряд ядра, энергия связи ядра;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определять направление индукции магнитного поля проводника с током, силы Ампера и силы Лоренца;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строить изображение, создаваемое плоским зеркалом, тонкой линзой, и рассчитывать его характеристики;</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описывать методы получения научных астрономических знаний;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w:t>
      </w:r>
      <w:r w:rsidRPr="00734F0A">
        <w:rPr>
          <w:sz w:val="24"/>
          <w:szCs w:val="24"/>
        </w:rPr>
        <w:lastRenderedPageBreak/>
        <w:t>получаемую информацию и оценивать её достоверность как на основе имеющихся знаний, так и на основе анализа источника информации;</w:t>
      </w:r>
    </w:p>
    <w:p w:rsidR="00C20B65" w:rsidRPr="00734F0A" w:rsidRDefault="00C20B65" w:rsidP="00163356">
      <w:pPr>
        <w:pStyle w:val="25"/>
        <w:shd w:val="clear" w:color="auto" w:fill="auto"/>
        <w:spacing w:line="240" w:lineRule="auto"/>
        <w:ind w:firstLine="700"/>
        <w:jc w:val="both"/>
        <w:rPr>
          <w:sz w:val="24"/>
          <w:szCs w:val="24"/>
        </w:rPr>
      </w:pPr>
      <w:r w:rsidRPr="00734F0A">
        <w:rPr>
          <w:sz w:val="24"/>
          <w:szCs w:val="24"/>
        </w:rPr>
        <w:t>проявлять организационные и познава</w:t>
      </w:r>
      <w:r w:rsidR="00163356">
        <w:rPr>
          <w:sz w:val="24"/>
          <w:szCs w:val="24"/>
        </w:rPr>
        <w:t xml:space="preserve">тельные умения самостоятельного </w:t>
      </w:r>
      <w:r w:rsidRPr="00734F0A">
        <w:rPr>
          <w:sz w:val="24"/>
          <w:szCs w:val="24"/>
        </w:rPr>
        <w:t>приобретения новых знаний в процессе выполнения проектных и учебно-исследовательских работ;</w:t>
      </w:r>
    </w:p>
    <w:p w:rsidR="00C20B65" w:rsidRPr="00734F0A" w:rsidRDefault="00C20B65" w:rsidP="00511F45">
      <w:pPr>
        <w:pStyle w:val="25"/>
        <w:shd w:val="clear" w:color="auto" w:fill="auto"/>
        <w:spacing w:line="240" w:lineRule="auto"/>
        <w:ind w:firstLine="700"/>
        <w:jc w:val="both"/>
        <w:rPr>
          <w:sz w:val="24"/>
          <w:szCs w:val="24"/>
        </w:rPr>
      </w:pPr>
      <w:r w:rsidRPr="00734F0A">
        <w:rPr>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374A00" w:rsidRDefault="00C20B65" w:rsidP="00ED4554">
      <w:pPr>
        <w:pStyle w:val="25"/>
        <w:shd w:val="clear" w:color="auto" w:fill="auto"/>
        <w:spacing w:line="240" w:lineRule="auto"/>
        <w:ind w:firstLine="700"/>
        <w:jc w:val="both"/>
        <w:rPr>
          <w:sz w:val="24"/>
          <w:szCs w:val="24"/>
        </w:rPr>
      </w:pPr>
      <w:r w:rsidRPr="00734F0A">
        <w:rPr>
          <w:sz w:val="24"/>
          <w:szCs w:val="24"/>
        </w:rPr>
        <w:t>проявлять мотивацию к будущей профессиональной деятельности по специальност</w:t>
      </w:r>
      <w:r w:rsidR="00ED4554">
        <w:rPr>
          <w:sz w:val="24"/>
          <w:szCs w:val="24"/>
        </w:rPr>
        <w:t>ям физико-технического профиля.</w:t>
      </w:r>
    </w:p>
    <w:p w:rsidR="00422215" w:rsidRDefault="00422215" w:rsidP="00ED4554">
      <w:pPr>
        <w:pStyle w:val="25"/>
        <w:shd w:val="clear" w:color="auto" w:fill="auto"/>
        <w:spacing w:line="240" w:lineRule="auto"/>
        <w:ind w:firstLine="700"/>
        <w:jc w:val="both"/>
        <w:rPr>
          <w:sz w:val="24"/>
          <w:szCs w:val="24"/>
        </w:rPr>
      </w:pPr>
    </w:p>
    <w:p w:rsidR="00422215" w:rsidRPr="00422215" w:rsidRDefault="00422215" w:rsidP="00422215">
      <w:pPr>
        <w:pStyle w:val="25"/>
        <w:shd w:val="clear" w:color="auto" w:fill="auto"/>
        <w:spacing w:line="240" w:lineRule="auto"/>
        <w:ind w:firstLine="700"/>
        <w:jc w:val="center"/>
        <w:rPr>
          <w:b/>
          <w:sz w:val="24"/>
          <w:szCs w:val="24"/>
        </w:rPr>
      </w:pPr>
      <w:r w:rsidRPr="00422215">
        <w:rPr>
          <w:b/>
          <w:sz w:val="24"/>
          <w:szCs w:val="24"/>
        </w:rPr>
        <w:t>2.1</w:t>
      </w:r>
      <w:r w:rsidR="004E1F9F">
        <w:rPr>
          <w:b/>
          <w:sz w:val="24"/>
          <w:szCs w:val="24"/>
        </w:rPr>
        <w:t>.7</w:t>
      </w:r>
      <w:r w:rsidRPr="00422215">
        <w:rPr>
          <w:b/>
          <w:sz w:val="24"/>
          <w:szCs w:val="24"/>
        </w:rPr>
        <w:t>. ХИМИЯ</w:t>
      </w:r>
    </w:p>
    <w:p w:rsidR="00422215" w:rsidRDefault="00422215" w:rsidP="00422215">
      <w:pPr>
        <w:pStyle w:val="25"/>
        <w:shd w:val="clear" w:color="auto" w:fill="auto"/>
        <w:spacing w:line="240" w:lineRule="auto"/>
        <w:ind w:firstLine="700"/>
        <w:jc w:val="center"/>
        <w:rPr>
          <w:b/>
          <w:sz w:val="24"/>
          <w:szCs w:val="24"/>
        </w:rPr>
      </w:pPr>
      <w:r w:rsidRPr="00422215">
        <w:rPr>
          <w:b/>
          <w:sz w:val="24"/>
          <w:szCs w:val="24"/>
        </w:rPr>
        <w:t>ПОЯСНИТЕЛЬНАЯ ЗАПИСКА</w:t>
      </w:r>
    </w:p>
    <w:p w:rsidR="00382E67" w:rsidRPr="00382E67" w:rsidRDefault="00382E67" w:rsidP="00382E67">
      <w:pPr>
        <w:pStyle w:val="25"/>
        <w:shd w:val="clear" w:color="auto" w:fill="auto"/>
        <w:tabs>
          <w:tab w:val="left" w:pos="1826"/>
        </w:tabs>
        <w:spacing w:line="240" w:lineRule="auto"/>
        <w:ind w:firstLine="567"/>
        <w:jc w:val="both"/>
        <w:rPr>
          <w:sz w:val="24"/>
          <w:szCs w:val="24"/>
        </w:rPr>
      </w:pPr>
      <w:r w:rsidRPr="00382E67">
        <w:rPr>
          <w:sz w:val="24"/>
          <w:szCs w:val="24"/>
        </w:rPr>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r w:rsidR="003D0DA2">
        <w:rPr>
          <w:sz w:val="24"/>
          <w:szCs w:val="24"/>
        </w:rPr>
        <w:t xml:space="preserve">в федеральной рабочей программе </w:t>
      </w:r>
      <w:r w:rsidRPr="00382E67">
        <w:rPr>
          <w:sz w:val="24"/>
          <w:szCs w:val="24"/>
        </w:rPr>
        <w:t>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382E67" w:rsidRPr="00382E67" w:rsidRDefault="00382E67" w:rsidP="00382E67">
      <w:pPr>
        <w:pStyle w:val="25"/>
        <w:shd w:val="clear" w:color="auto" w:fill="auto"/>
        <w:tabs>
          <w:tab w:val="left" w:pos="1886"/>
        </w:tabs>
        <w:spacing w:line="240" w:lineRule="auto"/>
        <w:ind w:firstLine="567"/>
        <w:jc w:val="both"/>
        <w:rPr>
          <w:sz w:val="24"/>
          <w:szCs w:val="24"/>
        </w:rPr>
      </w:pPr>
      <w:r w:rsidRPr="00382E67">
        <w:rPr>
          <w:sz w:val="24"/>
          <w:szCs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382E67" w:rsidRPr="00382E67" w:rsidRDefault="00382E67" w:rsidP="00382E67">
      <w:pPr>
        <w:pStyle w:val="25"/>
        <w:shd w:val="clear" w:color="auto" w:fill="auto"/>
        <w:tabs>
          <w:tab w:val="left" w:pos="1882"/>
        </w:tabs>
        <w:spacing w:line="240" w:lineRule="auto"/>
        <w:ind w:firstLine="567"/>
        <w:jc w:val="both"/>
        <w:rPr>
          <w:sz w:val="24"/>
          <w:szCs w:val="24"/>
        </w:rPr>
      </w:pPr>
      <w:r w:rsidRPr="00382E67">
        <w:rPr>
          <w:sz w:val="24"/>
          <w:szCs w:val="24"/>
        </w:rPr>
        <w:t>В соответствии с данными положениями программа по химии (базовый уровень) на уровне среднего общего образования: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w:t>
      </w:r>
      <w:r w:rsidR="00E059F0">
        <w:rPr>
          <w:sz w:val="24"/>
          <w:szCs w:val="24"/>
        </w:rPr>
        <w:t xml:space="preserve">а преемственность с </w:t>
      </w:r>
      <w:r w:rsidRPr="00382E67">
        <w:rPr>
          <w:sz w:val="24"/>
          <w:szCs w:val="24"/>
        </w:rPr>
        <w:t>рабочей программой основного общего образования по химии (для 8-9 классов образовательных организаций, базовый уровень).</w:t>
      </w:r>
    </w:p>
    <w:p w:rsidR="00382E67" w:rsidRDefault="00382E67" w:rsidP="00E059F0">
      <w:pPr>
        <w:pStyle w:val="25"/>
        <w:shd w:val="clear" w:color="auto" w:fill="auto"/>
        <w:tabs>
          <w:tab w:val="left" w:pos="1886"/>
        </w:tabs>
        <w:spacing w:line="240" w:lineRule="auto"/>
        <w:ind w:firstLine="567"/>
        <w:jc w:val="both"/>
        <w:rPr>
          <w:sz w:val="24"/>
          <w:szCs w:val="24"/>
        </w:rPr>
      </w:pPr>
      <w:r w:rsidRPr="00382E67">
        <w:rPr>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r w:rsidR="00E059F0">
        <w:rPr>
          <w:sz w:val="24"/>
          <w:szCs w:val="24"/>
        </w:rPr>
        <w:t xml:space="preserve"> </w:t>
      </w:r>
      <w:r w:rsidRPr="00382E67">
        <w:rPr>
          <w:sz w:val="24"/>
          <w:szCs w:val="24"/>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E059F0" w:rsidRPr="00311CDB" w:rsidRDefault="00E059F0" w:rsidP="00311CDB">
      <w:pPr>
        <w:pStyle w:val="25"/>
        <w:shd w:val="clear" w:color="auto" w:fill="auto"/>
        <w:tabs>
          <w:tab w:val="left" w:pos="1886"/>
        </w:tabs>
        <w:spacing w:line="240" w:lineRule="auto"/>
        <w:ind w:firstLine="567"/>
        <w:jc w:val="center"/>
        <w:rPr>
          <w:rStyle w:val="af4"/>
        </w:rPr>
      </w:pPr>
      <w:r w:rsidRPr="00311CDB">
        <w:rPr>
          <w:rStyle w:val="af4"/>
        </w:rPr>
        <w:t>Общая характеристика учебного предмета «Химия»</w:t>
      </w:r>
    </w:p>
    <w:p w:rsidR="00382E67" w:rsidRPr="00382E67" w:rsidRDefault="00382E67" w:rsidP="00382E67">
      <w:pPr>
        <w:pStyle w:val="25"/>
        <w:shd w:val="clear" w:color="auto" w:fill="auto"/>
        <w:tabs>
          <w:tab w:val="left" w:pos="1846"/>
        </w:tabs>
        <w:spacing w:line="240" w:lineRule="auto"/>
        <w:ind w:firstLine="567"/>
        <w:jc w:val="both"/>
        <w:rPr>
          <w:sz w:val="24"/>
          <w:szCs w:val="24"/>
        </w:rPr>
      </w:pPr>
      <w:r w:rsidRPr="00382E67">
        <w:rPr>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w:t>
      </w:r>
      <w:r w:rsidRPr="00382E67">
        <w:rPr>
          <w:sz w:val="24"/>
          <w:szCs w:val="24"/>
        </w:rPr>
        <w:lastRenderedPageBreak/>
        <w:t>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При формировании содержания предмета «Химия» учтены следующие положения о специфике и значении науки химии.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382E67" w:rsidRPr="00382E67" w:rsidRDefault="00382E67" w:rsidP="00E059F0">
      <w:pPr>
        <w:pStyle w:val="25"/>
        <w:shd w:val="clear" w:color="auto" w:fill="auto"/>
        <w:spacing w:line="240" w:lineRule="auto"/>
        <w:ind w:firstLine="567"/>
        <w:jc w:val="both"/>
        <w:rPr>
          <w:sz w:val="24"/>
          <w:szCs w:val="24"/>
        </w:rPr>
      </w:pPr>
      <w:r w:rsidRPr="00382E67">
        <w:rPr>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382E67" w:rsidRPr="00382E67" w:rsidRDefault="00382E67" w:rsidP="00E059F0">
      <w:pPr>
        <w:pStyle w:val="25"/>
        <w:shd w:val="clear" w:color="auto" w:fill="auto"/>
        <w:tabs>
          <w:tab w:val="left" w:pos="1871"/>
        </w:tabs>
        <w:spacing w:line="240" w:lineRule="auto"/>
        <w:ind w:firstLine="567"/>
        <w:jc w:val="both"/>
        <w:rPr>
          <w:sz w:val="24"/>
          <w:szCs w:val="24"/>
        </w:rPr>
      </w:pPr>
      <w:r w:rsidRPr="00382E67">
        <w:rPr>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382E67" w:rsidRPr="00382E67" w:rsidRDefault="00382E67" w:rsidP="00382E67">
      <w:pPr>
        <w:pStyle w:val="25"/>
        <w:shd w:val="clear" w:color="auto" w:fill="auto"/>
        <w:tabs>
          <w:tab w:val="left" w:pos="1871"/>
        </w:tabs>
        <w:spacing w:line="240" w:lineRule="auto"/>
        <w:ind w:firstLine="567"/>
        <w:jc w:val="both"/>
        <w:rPr>
          <w:sz w:val="24"/>
          <w:szCs w:val="24"/>
        </w:rPr>
      </w:pPr>
      <w:r w:rsidRPr="00382E67">
        <w:rPr>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382E67" w:rsidRPr="00382E67" w:rsidRDefault="00382E67" w:rsidP="00382E67">
      <w:pPr>
        <w:pStyle w:val="25"/>
        <w:shd w:val="clear" w:color="auto" w:fill="auto"/>
        <w:tabs>
          <w:tab w:val="left" w:pos="1876"/>
        </w:tabs>
        <w:spacing w:line="240" w:lineRule="auto"/>
        <w:ind w:firstLine="567"/>
        <w:jc w:val="both"/>
        <w:rPr>
          <w:sz w:val="24"/>
          <w:szCs w:val="24"/>
        </w:rPr>
      </w:pPr>
      <w:r w:rsidRPr="00382E67">
        <w:rPr>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382E67" w:rsidRPr="00382E67" w:rsidRDefault="00382E67" w:rsidP="00382E67">
      <w:pPr>
        <w:pStyle w:val="25"/>
        <w:shd w:val="clear" w:color="auto" w:fill="auto"/>
        <w:tabs>
          <w:tab w:val="left" w:pos="1871"/>
        </w:tabs>
        <w:spacing w:line="240" w:lineRule="auto"/>
        <w:ind w:firstLine="567"/>
        <w:jc w:val="both"/>
        <w:rPr>
          <w:sz w:val="24"/>
          <w:szCs w:val="24"/>
        </w:rPr>
      </w:pPr>
      <w:r w:rsidRPr="00382E67">
        <w:rPr>
          <w:sz w:val="24"/>
          <w:szCs w:val="24"/>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382E67" w:rsidRPr="00382E67" w:rsidRDefault="00382E67" w:rsidP="00382E67">
      <w:pPr>
        <w:pStyle w:val="25"/>
        <w:shd w:val="clear" w:color="auto" w:fill="auto"/>
        <w:tabs>
          <w:tab w:val="left" w:pos="1950"/>
        </w:tabs>
        <w:spacing w:line="240" w:lineRule="auto"/>
        <w:ind w:firstLine="567"/>
        <w:jc w:val="both"/>
        <w:rPr>
          <w:sz w:val="24"/>
          <w:szCs w:val="24"/>
        </w:rPr>
      </w:pPr>
      <w:r w:rsidRPr="00382E67">
        <w:rPr>
          <w:sz w:val="24"/>
          <w:szCs w:val="24"/>
        </w:rPr>
        <w:t>Единая система знаний о важнейших веществах, их составе,</w:t>
      </w:r>
    </w:p>
    <w:p w:rsidR="00E059F0" w:rsidRDefault="00382E67" w:rsidP="00382E67">
      <w:pPr>
        <w:pStyle w:val="25"/>
        <w:shd w:val="clear" w:color="auto" w:fill="auto"/>
        <w:tabs>
          <w:tab w:val="left" w:pos="995"/>
        </w:tabs>
        <w:spacing w:line="240" w:lineRule="auto"/>
        <w:ind w:firstLine="567"/>
        <w:jc w:val="both"/>
        <w:rPr>
          <w:sz w:val="24"/>
          <w:szCs w:val="24"/>
        </w:rPr>
      </w:pPr>
      <w:r w:rsidRPr="00382E67">
        <w:rPr>
          <w:sz w:val="24"/>
          <w:szCs w:val="24"/>
        </w:rPr>
        <w:t xml:space="preserve">строении, свойствах и применении, а также о химических реакциях, их сущности и </w:t>
      </w:r>
      <w:r w:rsidRPr="00382E67">
        <w:rPr>
          <w:sz w:val="24"/>
          <w:szCs w:val="24"/>
        </w:rPr>
        <w:lastRenderedPageBreak/>
        <w:t>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w:t>
      </w:r>
      <w:r w:rsidR="00E059F0">
        <w:rPr>
          <w:sz w:val="24"/>
          <w:szCs w:val="24"/>
        </w:rPr>
        <w:t xml:space="preserve">ия философских идей, таких как: </w:t>
      </w:r>
    </w:p>
    <w:p w:rsidR="00382E67" w:rsidRPr="00382E67" w:rsidRDefault="00382E67" w:rsidP="00E059F0">
      <w:pPr>
        <w:pStyle w:val="25"/>
        <w:shd w:val="clear" w:color="auto" w:fill="auto"/>
        <w:tabs>
          <w:tab w:val="left" w:pos="995"/>
        </w:tabs>
        <w:spacing w:line="240" w:lineRule="auto"/>
        <w:ind w:firstLine="567"/>
        <w:jc w:val="both"/>
        <w:rPr>
          <w:sz w:val="24"/>
          <w:szCs w:val="24"/>
        </w:rPr>
      </w:pPr>
      <w:r w:rsidRPr="00382E67">
        <w:rPr>
          <w:sz w:val="24"/>
          <w:szCs w:val="24"/>
        </w:rPr>
        <w:t>материальное единство неорганического и органического мира,</w:t>
      </w:r>
      <w:r w:rsidR="00E059F0">
        <w:rPr>
          <w:sz w:val="24"/>
          <w:szCs w:val="24"/>
        </w:rPr>
        <w:t xml:space="preserve"> </w:t>
      </w:r>
      <w:r w:rsidRPr="00382E67">
        <w:rPr>
          <w:sz w:val="24"/>
          <w:szCs w:val="24"/>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382E67" w:rsidRPr="00382E67" w:rsidRDefault="00382E67" w:rsidP="00382E67">
      <w:pPr>
        <w:pStyle w:val="25"/>
        <w:shd w:val="clear" w:color="auto" w:fill="auto"/>
        <w:tabs>
          <w:tab w:val="left" w:pos="1961"/>
        </w:tabs>
        <w:spacing w:line="240" w:lineRule="auto"/>
        <w:ind w:firstLine="567"/>
        <w:jc w:val="both"/>
        <w:rPr>
          <w:sz w:val="24"/>
          <w:szCs w:val="24"/>
        </w:rPr>
      </w:pPr>
      <w:r w:rsidRPr="00382E67">
        <w:rPr>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382E67" w:rsidRPr="00382E67" w:rsidRDefault="00382E67" w:rsidP="00382E67">
      <w:pPr>
        <w:pStyle w:val="25"/>
        <w:shd w:val="clear" w:color="auto" w:fill="auto"/>
        <w:tabs>
          <w:tab w:val="left" w:pos="1951"/>
        </w:tabs>
        <w:spacing w:line="240" w:lineRule="auto"/>
        <w:ind w:firstLine="567"/>
        <w:jc w:val="both"/>
        <w:rPr>
          <w:sz w:val="24"/>
          <w:szCs w:val="24"/>
        </w:rPr>
      </w:pPr>
      <w:r w:rsidRPr="00382E67">
        <w:rPr>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382E67" w:rsidRPr="00E059F0" w:rsidRDefault="00382E67" w:rsidP="00E059F0">
      <w:pPr>
        <w:pStyle w:val="25"/>
        <w:shd w:val="clear" w:color="auto" w:fill="auto"/>
        <w:tabs>
          <w:tab w:val="left" w:pos="1976"/>
        </w:tabs>
        <w:spacing w:line="240" w:lineRule="auto"/>
        <w:ind w:firstLine="567"/>
        <w:rPr>
          <w:rStyle w:val="af4"/>
          <w:sz w:val="28"/>
          <w:szCs w:val="28"/>
        </w:rPr>
      </w:pPr>
      <w:r w:rsidRPr="00E059F0">
        <w:rPr>
          <w:rStyle w:val="af4"/>
          <w:sz w:val="28"/>
          <w:szCs w:val="28"/>
        </w:rPr>
        <w:t>целями изучения предмета «Химия» на уровне среднего общего образования на базовом уровне являются: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382E67" w:rsidRPr="00382E67" w:rsidRDefault="00382E67" w:rsidP="00382E67">
      <w:pPr>
        <w:pStyle w:val="25"/>
        <w:shd w:val="clear" w:color="auto" w:fill="auto"/>
        <w:tabs>
          <w:tab w:val="left" w:pos="1986"/>
        </w:tabs>
        <w:spacing w:line="240" w:lineRule="auto"/>
        <w:ind w:firstLine="567"/>
        <w:jc w:val="both"/>
        <w:rPr>
          <w:sz w:val="24"/>
          <w:szCs w:val="24"/>
        </w:rPr>
      </w:pPr>
      <w:r w:rsidRPr="00382E67">
        <w:rPr>
          <w:sz w:val="24"/>
          <w:szCs w:val="24"/>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311CDB">
        <w:rPr>
          <w:sz w:val="24"/>
          <w:szCs w:val="24"/>
        </w:rPr>
        <w:t>обще</w:t>
      </w:r>
      <w:r w:rsidRPr="00382E67">
        <w:rPr>
          <w:sz w:val="24"/>
          <w:szCs w:val="24"/>
        </w:rPr>
        <w:t>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382E67" w:rsidRPr="00382E67" w:rsidRDefault="00382E67" w:rsidP="00311CDB">
      <w:pPr>
        <w:pStyle w:val="25"/>
        <w:shd w:val="clear" w:color="auto" w:fill="auto"/>
        <w:tabs>
          <w:tab w:val="left" w:pos="1975"/>
        </w:tabs>
        <w:spacing w:line="240" w:lineRule="auto"/>
        <w:ind w:firstLine="567"/>
        <w:jc w:val="both"/>
        <w:rPr>
          <w:sz w:val="24"/>
          <w:szCs w:val="24"/>
        </w:rPr>
      </w:pPr>
      <w:r w:rsidRPr="00382E67">
        <w:rPr>
          <w:sz w:val="24"/>
          <w:szCs w:val="24"/>
        </w:rPr>
        <w:t>В этой связи при изучении предмета «Химия» доминирующее</w:t>
      </w:r>
      <w:r w:rsidR="00311CDB">
        <w:rPr>
          <w:sz w:val="24"/>
          <w:szCs w:val="24"/>
        </w:rPr>
        <w:t xml:space="preserve"> </w:t>
      </w:r>
      <w:r w:rsidRPr="00382E67">
        <w:rPr>
          <w:sz w:val="24"/>
          <w:szCs w:val="24"/>
        </w:rPr>
        <w:t xml:space="preserve">значение приобретают </w:t>
      </w:r>
      <w:r w:rsidRPr="00382E67">
        <w:rPr>
          <w:sz w:val="24"/>
          <w:szCs w:val="24"/>
        </w:rPr>
        <w:lastRenderedPageBreak/>
        <w:t>такие цели и задачи, как:</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382E67" w:rsidRPr="00382E67" w:rsidRDefault="00382E67" w:rsidP="00311CDB">
      <w:pPr>
        <w:pStyle w:val="25"/>
        <w:shd w:val="clear" w:color="auto" w:fill="auto"/>
        <w:tabs>
          <w:tab w:val="left" w:pos="1991"/>
        </w:tabs>
        <w:spacing w:line="240" w:lineRule="auto"/>
        <w:ind w:firstLine="567"/>
        <w:jc w:val="both"/>
        <w:rPr>
          <w:sz w:val="24"/>
          <w:szCs w:val="24"/>
        </w:rPr>
      </w:pPr>
      <w:r w:rsidRPr="00382E67">
        <w:rPr>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r w:rsidR="00311CDB">
        <w:rPr>
          <w:sz w:val="24"/>
          <w:szCs w:val="24"/>
        </w:rPr>
        <w:t xml:space="preserve"> </w:t>
      </w:r>
      <w:r w:rsidRPr="00382E67">
        <w:rPr>
          <w:sz w:val="24"/>
          <w:szCs w:val="24"/>
        </w:rPr>
        <w:t>какие знания и умения имеют прямое отношение к реализации конкретной цели.</w:t>
      </w:r>
    </w:p>
    <w:p w:rsidR="00382E67" w:rsidRDefault="00382E67" w:rsidP="00382E67">
      <w:pPr>
        <w:pStyle w:val="25"/>
        <w:shd w:val="clear" w:color="auto" w:fill="auto"/>
        <w:tabs>
          <w:tab w:val="left" w:pos="2010"/>
        </w:tabs>
        <w:spacing w:line="240" w:lineRule="auto"/>
        <w:ind w:firstLine="567"/>
        <w:jc w:val="both"/>
        <w:rPr>
          <w:sz w:val="24"/>
          <w:szCs w:val="24"/>
        </w:rPr>
      </w:pPr>
      <w:r w:rsidRPr="00382E67">
        <w:rPr>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311CDB" w:rsidRPr="00311CDB" w:rsidRDefault="00311CDB" w:rsidP="00311CDB">
      <w:pPr>
        <w:pStyle w:val="25"/>
        <w:shd w:val="clear" w:color="auto" w:fill="auto"/>
        <w:tabs>
          <w:tab w:val="left" w:pos="2010"/>
        </w:tabs>
        <w:spacing w:line="240" w:lineRule="auto"/>
        <w:ind w:firstLine="567"/>
        <w:jc w:val="center"/>
        <w:rPr>
          <w:rStyle w:val="af4"/>
        </w:rPr>
      </w:pPr>
      <w:r w:rsidRPr="00311CDB">
        <w:rPr>
          <w:rStyle w:val="af4"/>
        </w:rPr>
        <w:t>Место учебного предмета «Химия» в учебном плане</w:t>
      </w:r>
    </w:p>
    <w:p w:rsidR="00382E67" w:rsidRPr="00382E67" w:rsidRDefault="00382E67" w:rsidP="00311CDB">
      <w:pPr>
        <w:pStyle w:val="25"/>
        <w:shd w:val="clear" w:color="auto" w:fill="auto"/>
        <w:tabs>
          <w:tab w:val="left" w:pos="2010"/>
        </w:tabs>
        <w:spacing w:line="240" w:lineRule="auto"/>
        <w:ind w:firstLine="567"/>
        <w:jc w:val="both"/>
        <w:rPr>
          <w:sz w:val="24"/>
          <w:szCs w:val="24"/>
        </w:rPr>
      </w:pPr>
      <w:r w:rsidRPr="00382E67">
        <w:rPr>
          <w:sz w:val="24"/>
          <w:szCs w:val="24"/>
        </w:rPr>
        <w:t>Общ</w:t>
      </w:r>
      <w:r w:rsidR="00311CDB">
        <w:rPr>
          <w:sz w:val="24"/>
          <w:szCs w:val="24"/>
        </w:rPr>
        <w:t xml:space="preserve">ее число часов </w:t>
      </w:r>
      <w:r w:rsidRPr="00382E67">
        <w:rPr>
          <w:sz w:val="24"/>
          <w:szCs w:val="24"/>
        </w:rPr>
        <w:t>для изучения химии - 68 часов: в 10 классе - 34 часа (1 час в неделю), в 11 классе - 34 часа (1 час в неделю).</w:t>
      </w:r>
    </w:p>
    <w:p w:rsidR="00382E67" w:rsidRPr="00311CDB" w:rsidRDefault="00382E67" w:rsidP="00382E67">
      <w:pPr>
        <w:pStyle w:val="25"/>
        <w:shd w:val="clear" w:color="auto" w:fill="auto"/>
        <w:spacing w:line="240" w:lineRule="auto"/>
        <w:ind w:firstLine="567"/>
        <w:jc w:val="both"/>
        <w:rPr>
          <w:rStyle w:val="af4"/>
        </w:rPr>
      </w:pPr>
      <w:r w:rsidRPr="00311CDB">
        <w:rPr>
          <w:rStyle w:val="af4"/>
        </w:rPr>
        <w:t>Содержание обучения в 10 классе.</w:t>
      </w:r>
    </w:p>
    <w:p w:rsidR="00382E67" w:rsidRPr="00382E67" w:rsidRDefault="00382E67" w:rsidP="00382E67">
      <w:pPr>
        <w:pStyle w:val="25"/>
        <w:shd w:val="clear" w:color="auto" w:fill="auto"/>
        <w:tabs>
          <w:tab w:val="left" w:pos="1850"/>
        </w:tabs>
        <w:spacing w:line="240" w:lineRule="auto"/>
        <w:ind w:firstLine="567"/>
        <w:jc w:val="both"/>
        <w:rPr>
          <w:sz w:val="24"/>
          <w:szCs w:val="24"/>
        </w:rPr>
      </w:pPr>
      <w:r w:rsidRPr="00382E67">
        <w:rPr>
          <w:sz w:val="24"/>
          <w:szCs w:val="24"/>
        </w:rPr>
        <w:t>Органическая химия.</w:t>
      </w:r>
    </w:p>
    <w:p w:rsidR="00382E67" w:rsidRPr="00382E67" w:rsidRDefault="00382E67" w:rsidP="00382E67">
      <w:pPr>
        <w:pStyle w:val="25"/>
        <w:shd w:val="clear" w:color="auto" w:fill="auto"/>
        <w:tabs>
          <w:tab w:val="left" w:pos="2052"/>
        </w:tabs>
        <w:spacing w:line="240" w:lineRule="auto"/>
        <w:ind w:firstLine="567"/>
        <w:jc w:val="both"/>
        <w:rPr>
          <w:sz w:val="24"/>
          <w:szCs w:val="24"/>
        </w:rPr>
      </w:pPr>
      <w:r w:rsidRPr="00382E67">
        <w:rPr>
          <w:sz w:val="24"/>
          <w:szCs w:val="24"/>
        </w:rPr>
        <w:t>Теоретические основы органической химии.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382E67" w:rsidRPr="00382E67" w:rsidRDefault="00382E67" w:rsidP="00382E67">
      <w:pPr>
        <w:pStyle w:val="25"/>
        <w:shd w:val="clear" w:color="auto" w:fill="auto"/>
        <w:tabs>
          <w:tab w:val="left" w:pos="2052"/>
        </w:tabs>
        <w:spacing w:line="240" w:lineRule="auto"/>
        <w:ind w:firstLine="567"/>
        <w:jc w:val="both"/>
        <w:rPr>
          <w:sz w:val="24"/>
          <w:szCs w:val="24"/>
        </w:rPr>
      </w:pPr>
      <w:r w:rsidRPr="00382E67">
        <w:rPr>
          <w:sz w:val="24"/>
          <w:szCs w:val="24"/>
        </w:rPr>
        <w:t>Углеводороды.</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lastRenderedPageBreak/>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Расчётные задачи.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82E67" w:rsidRPr="00382E67" w:rsidRDefault="00382E67" w:rsidP="00382E67">
      <w:pPr>
        <w:pStyle w:val="25"/>
        <w:shd w:val="clear" w:color="auto" w:fill="auto"/>
        <w:tabs>
          <w:tab w:val="left" w:pos="2038"/>
        </w:tabs>
        <w:spacing w:line="240" w:lineRule="auto"/>
        <w:ind w:firstLine="567"/>
        <w:jc w:val="both"/>
        <w:rPr>
          <w:sz w:val="24"/>
          <w:szCs w:val="24"/>
        </w:rPr>
      </w:pPr>
      <w:r w:rsidRPr="00382E67">
        <w:rPr>
          <w:sz w:val="24"/>
          <w:szCs w:val="24"/>
        </w:rPr>
        <w:t>Кислородсодержащие органические соединения.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382E67" w:rsidRPr="00382E67" w:rsidRDefault="00382E67" w:rsidP="00382E67">
      <w:pPr>
        <w:pStyle w:val="25"/>
        <w:shd w:val="clear" w:color="auto" w:fill="auto"/>
        <w:spacing w:line="240" w:lineRule="auto"/>
        <w:ind w:firstLine="567"/>
        <w:rPr>
          <w:sz w:val="24"/>
          <w:szCs w:val="24"/>
        </w:rPr>
      </w:pPr>
      <w:r w:rsidRPr="00382E67">
        <w:rPr>
          <w:sz w:val="24"/>
          <w:szCs w:val="24"/>
        </w:rPr>
        <w:t>реакция на многоатомные спирты). Действие на организм человека. Применение глицерина и этиленгликоля.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Фенол: строение молекулы, физические и химические свойства. Токсичность фенола. Применение фенола.</w:t>
      </w:r>
    </w:p>
    <w:p w:rsidR="00382E67" w:rsidRPr="00382E67" w:rsidRDefault="00382E67" w:rsidP="00382E67">
      <w:pPr>
        <w:pStyle w:val="25"/>
        <w:shd w:val="clear" w:color="auto" w:fill="auto"/>
        <w:tabs>
          <w:tab w:val="left" w:pos="7039"/>
        </w:tabs>
        <w:spacing w:line="240" w:lineRule="auto"/>
        <w:ind w:firstLine="567"/>
        <w:jc w:val="both"/>
        <w:rPr>
          <w:sz w:val="24"/>
          <w:szCs w:val="24"/>
        </w:rPr>
      </w:pPr>
      <w:r w:rsidRPr="00382E67">
        <w:rPr>
          <w:sz w:val="24"/>
          <w:szCs w:val="24"/>
        </w:rPr>
        <w:t>Альдеги</w:t>
      </w:r>
      <w:r>
        <w:rPr>
          <w:sz w:val="24"/>
          <w:szCs w:val="24"/>
        </w:rPr>
        <w:t xml:space="preserve">ды. Формальдегид, ацетальдегид: </w:t>
      </w:r>
      <w:r w:rsidRPr="00382E67">
        <w:rPr>
          <w:sz w:val="24"/>
          <w:szCs w:val="24"/>
        </w:rPr>
        <w:t>строение, физические</w:t>
      </w:r>
    </w:p>
    <w:p w:rsidR="00382E67" w:rsidRPr="00382E67" w:rsidRDefault="00382E67" w:rsidP="00382E67">
      <w:pPr>
        <w:pStyle w:val="25"/>
        <w:shd w:val="clear" w:color="auto" w:fill="auto"/>
        <w:spacing w:line="240" w:lineRule="auto"/>
        <w:ind w:firstLine="567"/>
        <w:rPr>
          <w:sz w:val="24"/>
          <w:szCs w:val="24"/>
        </w:rPr>
      </w:pPr>
      <w:r w:rsidRPr="00382E67">
        <w:rPr>
          <w:sz w:val="24"/>
          <w:szCs w:val="24"/>
        </w:rPr>
        <w:t>и химические свойства (реакции окисления и восстановления, качественные реакции), получение и применение.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 xml:space="preserve">Экспериментальные методы изучения веществ и их превращений: проведение, </w:t>
      </w:r>
      <w:r w:rsidRPr="00382E67">
        <w:rPr>
          <w:sz w:val="24"/>
          <w:szCs w:val="24"/>
        </w:rPr>
        <w:lastRenderedPageBreak/>
        <w:t>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Расчётные задачи.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82E67" w:rsidRPr="00382E67" w:rsidRDefault="00382E67" w:rsidP="00382E67">
      <w:pPr>
        <w:pStyle w:val="25"/>
        <w:shd w:val="clear" w:color="auto" w:fill="auto"/>
        <w:tabs>
          <w:tab w:val="left" w:pos="2085"/>
        </w:tabs>
        <w:spacing w:line="240" w:lineRule="auto"/>
        <w:ind w:firstLine="567"/>
        <w:jc w:val="both"/>
        <w:rPr>
          <w:sz w:val="24"/>
          <w:szCs w:val="24"/>
        </w:rPr>
      </w:pPr>
      <w:r w:rsidRPr="00382E67">
        <w:rPr>
          <w:sz w:val="24"/>
          <w:szCs w:val="24"/>
        </w:rPr>
        <w:t>Азотсодержащие органические соединения.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382E67" w:rsidRPr="00382E67" w:rsidRDefault="00382E67" w:rsidP="00382E67">
      <w:pPr>
        <w:pStyle w:val="25"/>
        <w:shd w:val="clear" w:color="auto" w:fill="auto"/>
        <w:tabs>
          <w:tab w:val="left" w:pos="2085"/>
        </w:tabs>
        <w:spacing w:line="240" w:lineRule="auto"/>
        <w:ind w:firstLine="567"/>
        <w:jc w:val="both"/>
        <w:rPr>
          <w:sz w:val="24"/>
          <w:szCs w:val="24"/>
        </w:rPr>
      </w:pPr>
      <w:r w:rsidRPr="00382E67">
        <w:rPr>
          <w:sz w:val="24"/>
          <w:szCs w:val="24"/>
        </w:rPr>
        <w:t>Высокомолекулярные соединения.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382E67" w:rsidRPr="00382E67" w:rsidRDefault="00382E67" w:rsidP="00382E67">
      <w:pPr>
        <w:pStyle w:val="25"/>
        <w:shd w:val="clear" w:color="auto" w:fill="auto"/>
        <w:tabs>
          <w:tab w:val="left" w:pos="2085"/>
        </w:tabs>
        <w:spacing w:line="240" w:lineRule="auto"/>
        <w:ind w:firstLine="567"/>
        <w:jc w:val="both"/>
        <w:rPr>
          <w:sz w:val="24"/>
          <w:szCs w:val="24"/>
        </w:rPr>
      </w:pPr>
      <w:r w:rsidRPr="00382E67">
        <w:rPr>
          <w:sz w:val="24"/>
          <w:szCs w:val="24"/>
        </w:rPr>
        <w:t>Межпредметные связи.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82E67" w:rsidRDefault="00382E67" w:rsidP="00382E67">
      <w:pPr>
        <w:pStyle w:val="25"/>
        <w:shd w:val="clear" w:color="auto" w:fill="auto"/>
        <w:spacing w:line="240" w:lineRule="auto"/>
        <w:ind w:firstLine="567"/>
        <w:jc w:val="both"/>
        <w:rPr>
          <w:sz w:val="24"/>
          <w:szCs w:val="24"/>
        </w:rPr>
      </w:pPr>
      <w:r w:rsidRPr="00382E67">
        <w:rPr>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Биология: клетка, организм, биосфера, обмен веществ в организме, фотосинтезо-биологически активные вещества (белки, углеводы, жиры, ферменты).</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География: минералы, горные породы, полезные ископаемые, топливо, ресурсы.</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382E67" w:rsidRPr="00311CDB" w:rsidRDefault="00382E67" w:rsidP="00382E67">
      <w:pPr>
        <w:pStyle w:val="25"/>
        <w:shd w:val="clear" w:color="auto" w:fill="auto"/>
        <w:spacing w:line="240" w:lineRule="auto"/>
        <w:ind w:firstLine="567"/>
        <w:jc w:val="both"/>
        <w:rPr>
          <w:rStyle w:val="af4"/>
        </w:rPr>
      </w:pPr>
      <w:r w:rsidRPr="00311CDB">
        <w:rPr>
          <w:rStyle w:val="af4"/>
        </w:rPr>
        <w:t>Содержание обучения в 11 классе.</w:t>
      </w:r>
    </w:p>
    <w:p w:rsidR="00382E67" w:rsidRPr="00382E67" w:rsidRDefault="00382E67" w:rsidP="00382E67">
      <w:pPr>
        <w:pStyle w:val="25"/>
        <w:shd w:val="clear" w:color="auto" w:fill="auto"/>
        <w:tabs>
          <w:tab w:val="left" w:pos="1856"/>
        </w:tabs>
        <w:spacing w:line="240" w:lineRule="auto"/>
        <w:ind w:firstLine="567"/>
        <w:jc w:val="both"/>
        <w:rPr>
          <w:sz w:val="24"/>
          <w:szCs w:val="24"/>
        </w:rPr>
      </w:pPr>
      <w:r w:rsidRPr="00382E67">
        <w:rPr>
          <w:sz w:val="24"/>
          <w:szCs w:val="24"/>
        </w:rPr>
        <w:t>Общая и неорганическая химия.</w:t>
      </w:r>
    </w:p>
    <w:p w:rsidR="00382E67" w:rsidRPr="00382E67" w:rsidRDefault="00382E67" w:rsidP="00382E67">
      <w:pPr>
        <w:pStyle w:val="25"/>
        <w:shd w:val="clear" w:color="auto" w:fill="auto"/>
        <w:tabs>
          <w:tab w:val="left" w:pos="2058"/>
        </w:tabs>
        <w:spacing w:line="240" w:lineRule="auto"/>
        <w:ind w:firstLine="567"/>
        <w:jc w:val="both"/>
        <w:rPr>
          <w:sz w:val="24"/>
          <w:szCs w:val="24"/>
        </w:rPr>
      </w:pPr>
      <w:r w:rsidRPr="00382E67">
        <w:rPr>
          <w:sz w:val="24"/>
          <w:szCs w:val="24"/>
        </w:rPr>
        <w:t>Теоретические основы химии.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 xml:space="preserve">Химический элемент. Атом. Ядро атома, изотопы. Электронная оболочка. Энергетические уровни, подуровни. Атомные орбитали, </w:t>
      </w:r>
      <w:r w:rsidRPr="00382E67">
        <w:rPr>
          <w:sz w:val="24"/>
          <w:szCs w:val="24"/>
          <w:lang w:val="en-US" w:bidi="en-US"/>
        </w:rPr>
        <w:t>s</w:t>
      </w:r>
      <w:r w:rsidRPr="00382E67">
        <w:rPr>
          <w:sz w:val="24"/>
          <w:szCs w:val="24"/>
          <w:lang w:bidi="en-US"/>
        </w:rPr>
        <w:t xml:space="preserve">-, </w:t>
      </w:r>
      <w:r w:rsidRPr="00382E67">
        <w:rPr>
          <w:sz w:val="24"/>
          <w:szCs w:val="24"/>
        </w:rPr>
        <w:t xml:space="preserve">р-, </w:t>
      </w:r>
      <w:r w:rsidRPr="00382E67">
        <w:rPr>
          <w:sz w:val="24"/>
          <w:szCs w:val="24"/>
          <w:lang w:val="en-US" w:bidi="en-US"/>
        </w:rPr>
        <w:t>d</w:t>
      </w:r>
      <w:r w:rsidRPr="00382E67">
        <w:rPr>
          <w:sz w:val="24"/>
          <w:szCs w:val="24"/>
          <w:lang w:bidi="en-US"/>
        </w:rPr>
        <w:t xml:space="preserve">- </w:t>
      </w:r>
      <w:r w:rsidRPr="00382E67">
        <w:rPr>
          <w:sz w:val="24"/>
          <w:szCs w:val="24"/>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w:t>
      </w:r>
      <w:r w:rsidRPr="00382E67">
        <w:rPr>
          <w:sz w:val="24"/>
          <w:szCs w:val="24"/>
        </w:rPr>
        <w:lastRenderedPageBreak/>
        <w:t>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382E67" w:rsidRPr="00382E67" w:rsidRDefault="00382E67" w:rsidP="00382E67">
      <w:pPr>
        <w:pStyle w:val="25"/>
        <w:shd w:val="clear" w:color="auto" w:fill="auto"/>
        <w:spacing w:line="240" w:lineRule="auto"/>
        <w:ind w:firstLine="567"/>
        <w:rPr>
          <w:sz w:val="24"/>
          <w:szCs w:val="24"/>
        </w:rPr>
      </w:pPr>
      <w:r w:rsidRPr="00382E67">
        <w:rPr>
          <w:sz w:val="24"/>
          <w:szCs w:val="24"/>
        </w:rPr>
        <w:t>от типа кристаллической решётки.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Понятие о дисперсных системах. Истинные и коллоидные растворы. Массовая доля вещества в растворе.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Окислительно-восстановительные реакции.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Расчётные задачи.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382E67" w:rsidRPr="00382E67" w:rsidRDefault="00382E67" w:rsidP="00382E67">
      <w:pPr>
        <w:pStyle w:val="25"/>
        <w:shd w:val="clear" w:color="auto" w:fill="auto"/>
        <w:tabs>
          <w:tab w:val="left" w:pos="2057"/>
        </w:tabs>
        <w:spacing w:line="240" w:lineRule="auto"/>
        <w:ind w:firstLine="567"/>
        <w:jc w:val="both"/>
        <w:rPr>
          <w:sz w:val="24"/>
          <w:szCs w:val="24"/>
        </w:rPr>
      </w:pPr>
      <w:r w:rsidRPr="00382E67">
        <w:rPr>
          <w:sz w:val="24"/>
          <w:szCs w:val="24"/>
        </w:rPr>
        <w:t>Раздел 2. Неорганическая химия.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382E67" w:rsidRPr="00382E67" w:rsidRDefault="00382E67" w:rsidP="00382E67">
      <w:pPr>
        <w:pStyle w:val="25"/>
        <w:shd w:val="clear" w:color="auto" w:fill="auto"/>
        <w:spacing w:line="240" w:lineRule="auto"/>
        <w:ind w:firstLine="567"/>
        <w:rPr>
          <w:sz w:val="24"/>
          <w:szCs w:val="24"/>
        </w:rPr>
      </w:pPr>
      <w:r w:rsidRPr="00382E67">
        <w:rPr>
          <w:sz w:val="24"/>
          <w:szCs w:val="24"/>
        </w:rPr>
        <w:t>неметаллов. Аллотропия неметаллов (на примере кислорода, серы, фосфора и углерода).</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Применение важнейших неметаллов и их соединений.</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Химические свойства важнейших металлов (натрий, калий, кальций, магний, алюминий, цинк, хром, железо, медь) и их соединений.</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Общие способы получения металлов. Применение металлов в быту и технике.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w:t>
      </w:r>
      <w:r w:rsidRPr="00382E67">
        <w:rPr>
          <w:sz w:val="24"/>
          <w:szCs w:val="24"/>
        </w:rPr>
        <w:lastRenderedPageBreak/>
        <w:t>(взаимодействие гидроксида алюминия с растворами кислот и щелочей, качественные реакции на катионы металлов).</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Расчётные задачи.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382E67" w:rsidRPr="00382E67" w:rsidRDefault="00382E67" w:rsidP="00382E67">
      <w:pPr>
        <w:pStyle w:val="25"/>
        <w:shd w:val="clear" w:color="auto" w:fill="auto"/>
        <w:tabs>
          <w:tab w:val="left" w:pos="2126"/>
        </w:tabs>
        <w:spacing w:line="240" w:lineRule="auto"/>
        <w:ind w:firstLine="567"/>
        <w:jc w:val="both"/>
        <w:rPr>
          <w:sz w:val="24"/>
          <w:szCs w:val="24"/>
        </w:rPr>
      </w:pPr>
      <w:r w:rsidRPr="00382E67">
        <w:rPr>
          <w:sz w:val="24"/>
          <w:szCs w:val="24"/>
        </w:rPr>
        <w:t>Химия и жизнь. Межпредметные связи.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Представления об общих научных принципах промышленного получения важнейших веществ.</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Биология: клетка, организм, экосистема, биосфера, макро- и микроэлементы, витамины, обмен веществ в организме.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География: минералы, горные породы, полезные ископаемые, топливо, ресурсы.</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382E67" w:rsidRPr="00311CDB" w:rsidRDefault="00382E67" w:rsidP="00311CDB">
      <w:pPr>
        <w:pStyle w:val="25"/>
        <w:shd w:val="clear" w:color="auto" w:fill="auto"/>
        <w:spacing w:line="240" w:lineRule="auto"/>
        <w:ind w:firstLine="567"/>
        <w:jc w:val="center"/>
        <w:rPr>
          <w:rStyle w:val="af4"/>
        </w:rPr>
      </w:pPr>
      <w:r w:rsidRPr="00311CDB">
        <w:rPr>
          <w:rStyle w:val="af4"/>
        </w:rPr>
        <w:t>Планируемые результаты освоения программы по химии на уро</w:t>
      </w:r>
      <w:r w:rsidR="00311CDB">
        <w:rPr>
          <w:rStyle w:val="af4"/>
        </w:rPr>
        <w:t>вне среднего общего образования</w:t>
      </w:r>
    </w:p>
    <w:p w:rsidR="00382E67" w:rsidRDefault="00382E67" w:rsidP="00382E67">
      <w:pPr>
        <w:pStyle w:val="25"/>
        <w:shd w:val="clear" w:color="auto" w:fill="auto"/>
        <w:spacing w:line="240" w:lineRule="auto"/>
        <w:ind w:firstLine="567"/>
        <w:jc w:val="both"/>
        <w:rPr>
          <w:sz w:val="24"/>
          <w:szCs w:val="24"/>
        </w:rPr>
      </w:pPr>
      <w:r w:rsidRPr="00382E67">
        <w:rPr>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311CDB" w:rsidRPr="00311CDB" w:rsidRDefault="00311CDB" w:rsidP="00382E67">
      <w:pPr>
        <w:pStyle w:val="25"/>
        <w:shd w:val="clear" w:color="auto" w:fill="auto"/>
        <w:spacing w:line="240" w:lineRule="auto"/>
        <w:ind w:firstLine="567"/>
        <w:jc w:val="both"/>
        <w:rPr>
          <w:rStyle w:val="af4"/>
        </w:rPr>
      </w:pPr>
      <w:r w:rsidRPr="00311CDB">
        <w:rPr>
          <w:rStyle w:val="af4"/>
        </w:rPr>
        <w:t>Личностные результаты</w:t>
      </w:r>
    </w:p>
    <w:p w:rsidR="00382E67" w:rsidRPr="00382E67" w:rsidRDefault="00382E67" w:rsidP="00382E67">
      <w:pPr>
        <w:pStyle w:val="25"/>
        <w:shd w:val="clear" w:color="auto" w:fill="auto"/>
        <w:tabs>
          <w:tab w:val="left" w:pos="1935"/>
        </w:tabs>
        <w:spacing w:line="240" w:lineRule="auto"/>
        <w:ind w:firstLine="567"/>
        <w:jc w:val="both"/>
        <w:rPr>
          <w:sz w:val="24"/>
          <w:szCs w:val="24"/>
        </w:rPr>
      </w:pPr>
      <w:r w:rsidRPr="00382E67">
        <w:rPr>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осознание обучающимися российской гражданской идентичности - готовности к саморазвитию, самостоятельности и самоопределению;</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наличие мотивации к обучению;</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целенаправленное развитие внутренних убеждений личности на основе ключевых ценностей и исторических традиций базовой науки химии;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w:t>
      </w:r>
      <w:r w:rsidRPr="00382E67">
        <w:rPr>
          <w:sz w:val="24"/>
          <w:szCs w:val="24"/>
        </w:rPr>
        <w:lastRenderedPageBreak/>
        <w:t>образования;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наличие правосознания экологической культуры и способности ставить цели и строить жизненные планы.</w:t>
      </w:r>
    </w:p>
    <w:p w:rsidR="00382E67" w:rsidRPr="00382E67" w:rsidRDefault="00382E67" w:rsidP="00382E67">
      <w:pPr>
        <w:pStyle w:val="25"/>
        <w:shd w:val="clear" w:color="auto" w:fill="auto"/>
        <w:tabs>
          <w:tab w:val="left" w:pos="1935"/>
        </w:tabs>
        <w:spacing w:line="240" w:lineRule="auto"/>
        <w:ind w:firstLine="567"/>
        <w:jc w:val="both"/>
        <w:rPr>
          <w:sz w:val="24"/>
          <w:szCs w:val="24"/>
        </w:rPr>
      </w:pPr>
      <w:r w:rsidRPr="00382E67">
        <w:rPr>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382E67" w:rsidRPr="00382E67" w:rsidRDefault="00382E67" w:rsidP="00382E67">
      <w:pPr>
        <w:pStyle w:val="25"/>
        <w:shd w:val="clear" w:color="auto" w:fill="auto"/>
        <w:tabs>
          <w:tab w:val="left" w:pos="1935"/>
        </w:tabs>
        <w:spacing w:line="240" w:lineRule="auto"/>
        <w:ind w:firstLine="567"/>
        <w:jc w:val="both"/>
        <w:rPr>
          <w:sz w:val="24"/>
          <w:szCs w:val="24"/>
        </w:rPr>
      </w:pPr>
      <w:r w:rsidRPr="00311CDB">
        <w:rPr>
          <w:b/>
          <w:sz w:val="24"/>
          <w:szCs w:val="24"/>
        </w:rPr>
        <w:t>Личностные результаты</w:t>
      </w:r>
      <w:r w:rsidRPr="00382E67">
        <w:rPr>
          <w:sz w:val="24"/>
          <w:szCs w:val="24"/>
        </w:rPr>
        <w:t xml:space="preserve">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382E67" w:rsidRPr="00311CDB" w:rsidRDefault="00382E67" w:rsidP="00382E67">
      <w:pPr>
        <w:pStyle w:val="25"/>
        <w:shd w:val="clear" w:color="auto" w:fill="auto"/>
        <w:tabs>
          <w:tab w:val="left" w:pos="1261"/>
        </w:tabs>
        <w:spacing w:line="240" w:lineRule="auto"/>
        <w:ind w:firstLine="567"/>
        <w:jc w:val="both"/>
        <w:rPr>
          <w:b/>
          <w:sz w:val="24"/>
          <w:szCs w:val="24"/>
        </w:rPr>
      </w:pPr>
      <w:r w:rsidRPr="00311CDB">
        <w:rPr>
          <w:b/>
          <w:sz w:val="24"/>
          <w:szCs w:val="24"/>
        </w:rPr>
        <w:t>гражданского воспитания: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осознания обучающимися своих конституционных прав и обязанностей, уважения к закону и правопорядку;</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представления о социальных нормах и правилах межличностных отношений в коллективе;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382E67" w:rsidRPr="00311CDB" w:rsidRDefault="00382E67" w:rsidP="00382E67">
      <w:pPr>
        <w:pStyle w:val="25"/>
        <w:shd w:val="clear" w:color="auto" w:fill="auto"/>
        <w:tabs>
          <w:tab w:val="left" w:pos="1305"/>
        </w:tabs>
        <w:spacing w:line="240" w:lineRule="auto"/>
        <w:ind w:firstLine="567"/>
        <w:jc w:val="both"/>
        <w:rPr>
          <w:b/>
          <w:sz w:val="24"/>
          <w:szCs w:val="24"/>
        </w:rPr>
      </w:pPr>
      <w:r w:rsidRPr="00311CDB">
        <w:rPr>
          <w:b/>
          <w:sz w:val="24"/>
          <w:szCs w:val="24"/>
        </w:rPr>
        <w:t>патриотического воспитания: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ценностного отношения к историческому и научному наследию отечественной химии;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382E67" w:rsidRPr="00311CDB" w:rsidRDefault="00382E67" w:rsidP="00382E67">
      <w:pPr>
        <w:pStyle w:val="25"/>
        <w:shd w:val="clear" w:color="auto" w:fill="auto"/>
        <w:tabs>
          <w:tab w:val="left" w:pos="1305"/>
        </w:tabs>
        <w:spacing w:line="240" w:lineRule="auto"/>
        <w:ind w:firstLine="567"/>
        <w:jc w:val="both"/>
        <w:rPr>
          <w:b/>
          <w:sz w:val="24"/>
          <w:szCs w:val="24"/>
        </w:rPr>
      </w:pPr>
      <w:r w:rsidRPr="00311CDB">
        <w:rPr>
          <w:b/>
          <w:sz w:val="24"/>
          <w:szCs w:val="24"/>
        </w:rPr>
        <w:t>духовно-нравственного воспитания: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нравственного сознания, этического поведения;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382E67" w:rsidRPr="00311CDB" w:rsidRDefault="00382E67" w:rsidP="00382E67">
      <w:pPr>
        <w:pStyle w:val="25"/>
        <w:shd w:val="clear" w:color="auto" w:fill="auto"/>
        <w:tabs>
          <w:tab w:val="left" w:pos="1305"/>
        </w:tabs>
        <w:spacing w:line="240" w:lineRule="auto"/>
        <w:ind w:firstLine="567"/>
        <w:jc w:val="both"/>
        <w:rPr>
          <w:b/>
          <w:sz w:val="24"/>
          <w:szCs w:val="24"/>
        </w:rPr>
      </w:pPr>
      <w:r w:rsidRPr="00311CDB">
        <w:rPr>
          <w:b/>
          <w:sz w:val="24"/>
          <w:szCs w:val="24"/>
        </w:rPr>
        <w:t>формирования культуры здоровья: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соблюдения правил безопасного обращения с веществами в быту, повседневной жизни и в трудовой деятельности;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осознания последствий и неприятия вредных привычек (употребления алкоголя, наркотиков, курения);</w:t>
      </w:r>
    </w:p>
    <w:p w:rsidR="00382E67" w:rsidRPr="00311CDB" w:rsidRDefault="00382E67" w:rsidP="00382E67">
      <w:pPr>
        <w:pStyle w:val="25"/>
        <w:shd w:val="clear" w:color="auto" w:fill="auto"/>
        <w:tabs>
          <w:tab w:val="left" w:pos="1320"/>
        </w:tabs>
        <w:spacing w:line="240" w:lineRule="auto"/>
        <w:ind w:firstLine="567"/>
        <w:jc w:val="both"/>
        <w:rPr>
          <w:b/>
          <w:sz w:val="24"/>
          <w:szCs w:val="24"/>
        </w:rPr>
      </w:pPr>
      <w:r w:rsidRPr="00311CDB">
        <w:rPr>
          <w:b/>
          <w:sz w:val="24"/>
          <w:szCs w:val="24"/>
        </w:rPr>
        <w:t>трудового воспитания: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установки на активное участие в решении практических задач социальной направленности (в рамках своего класса, школы);</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интереса к практическому изучению профессий различного рода, в том числе на основе применения предметных знаний по химии;</w:t>
      </w:r>
    </w:p>
    <w:p w:rsidR="00382E67" w:rsidRPr="00382E67" w:rsidRDefault="00382E67" w:rsidP="00382E67">
      <w:pPr>
        <w:pStyle w:val="25"/>
        <w:shd w:val="clear" w:color="auto" w:fill="auto"/>
        <w:spacing w:line="240" w:lineRule="auto"/>
        <w:ind w:firstLine="567"/>
        <w:rPr>
          <w:sz w:val="24"/>
          <w:szCs w:val="24"/>
        </w:rPr>
      </w:pPr>
      <w:r w:rsidRPr="00382E67">
        <w:rPr>
          <w:sz w:val="24"/>
          <w:szCs w:val="24"/>
        </w:rPr>
        <w:t xml:space="preserve">уважения к труду, людям труда и результатам трудовой деятельности; готовности к </w:t>
      </w:r>
      <w:r w:rsidRPr="00382E67">
        <w:rPr>
          <w:sz w:val="24"/>
          <w:szCs w:val="24"/>
        </w:rPr>
        <w:lastRenderedPageBreak/>
        <w:t>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382E67" w:rsidRPr="00311CDB" w:rsidRDefault="00382E67" w:rsidP="00382E67">
      <w:pPr>
        <w:pStyle w:val="25"/>
        <w:shd w:val="clear" w:color="auto" w:fill="auto"/>
        <w:tabs>
          <w:tab w:val="left" w:pos="1320"/>
        </w:tabs>
        <w:spacing w:line="240" w:lineRule="auto"/>
        <w:ind w:firstLine="567"/>
        <w:jc w:val="both"/>
        <w:rPr>
          <w:b/>
          <w:sz w:val="24"/>
          <w:szCs w:val="24"/>
        </w:rPr>
      </w:pPr>
      <w:r w:rsidRPr="00311CDB">
        <w:rPr>
          <w:b/>
          <w:sz w:val="24"/>
          <w:szCs w:val="24"/>
        </w:rPr>
        <w:t>экологического воспитания: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экологически целесообразного отношения к природе, как источнику существования жизни на Земле;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осознания необходимости использования достижений химии для решения вопросов рационального природопользования;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382E67" w:rsidRPr="00311CDB" w:rsidRDefault="00382E67" w:rsidP="00382E67">
      <w:pPr>
        <w:pStyle w:val="25"/>
        <w:shd w:val="clear" w:color="auto" w:fill="auto"/>
        <w:tabs>
          <w:tab w:val="left" w:pos="1320"/>
        </w:tabs>
        <w:spacing w:line="240" w:lineRule="auto"/>
        <w:ind w:firstLine="567"/>
        <w:jc w:val="both"/>
        <w:rPr>
          <w:b/>
          <w:sz w:val="24"/>
          <w:szCs w:val="24"/>
        </w:rPr>
      </w:pPr>
      <w:r w:rsidRPr="00311CDB">
        <w:rPr>
          <w:b/>
          <w:sz w:val="24"/>
          <w:szCs w:val="24"/>
        </w:rPr>
        <w:t>ценности научного познания:</w:t>
      </w:r>
    </w:p>
    <w:p w:rsidR="00382E67" w:rsidRPr="00382E67" w:rsidRDefault="00311CDB" w:rsidP="00382E67">
      <w:pPr>
        <w:pStyle w:val="25"/>
        <w:shd w:val="clear" w:color="auto" w:fill="auto"/>
        <w:spacing w:line="240" w:lineRule="auto"/>
        <w:ind w:firstLine="567"/>
        <w:jc w:val="both"/>
        <w:rPr>
          <w:sz w:val="24"/>
          <w:szCs w:val="24"/>
        </w:rPr>
      </w:pPr>
      <w:r>
        <w:rPr>
          <w:sz w:val="24"/>
          <w:szCs w:val="24"/>
        </w:rPr>
        <w:t>сформированное</w:t>
      </w:r>
      <w:r w:rsidR="00382E67" w:rsidRPr="00382E67">
        <w:rPr>
          <w:sz w:val="24"/>
          <w:szCs w:val="24"/>
        </w:rPr>
        <w:t xml:space="preserve"> мировоззрения, соответствующего современному уровню развития науки и общественной практики;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382E67" w:rsidRPr="00382E67" w:rsidRDefault="00382E67" w:rsidP="00382E67">
      <w:pPr>
        <w:pStyle w:val="25"/>
        <w:shd w:val="clear" w:color="auto" w:fill="auto"/>
        <w:spacing w:line="240" w:lineRule="auto"/>
        <w:ind w:firstLine="567"/>
        <w:rPr>
          <w:sz w:val="24"/>
          <w:szCs w:val="24"/>
        </w:rPr>
      </w:pPr>
      <w:r w:rsidRPr="00382E67">
        <w:rPr>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способности самостоятельно использовать химические знания для решения проблем в реальных жизненных ситуациях;</w:t>
      </w:r>
    </w:p>
    <w:p w:rsidR="00382E67" w:rsidRPr="00382E67" w:rsidRDefault="00382E67" w:rsidP="00382E67">
      <w:pPr>
        <w:pStyle w:val="25"/>
        <w:shd w:val="clear" w:color="auto" w:fill="auto"/>
        <w:spacing w:line="240" w:lineRule="auto"/>
        <w:ind w:firstLine="567"/>
        <w:rPr>
          <w:sz w:val="24"/>
          <w:szCs w:val="24"/>
        </w:rPr>
      </w:pPr>
      <w:r w:rsidRPr="00382E67">
        <w:rPr>
          <w:sz w:val="24"/>
          <w:szCs w:val="24"/>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интереса к особенностям труда в различных сферах профессиональной деятельности.</w:t>
      </w:r>
    </w:p>
    <w:p w:rsidR="00382E67" w:rsidRPr="00382E67" w:rsidRDefault="00382E67" w:rsidP="00382E67">
      <w:pPr>
        <w:pStyle w:val="25"/>
        <w:shd w:val="clear" w:color="auto" w:fill="auto"/>
        <w:tabs>
          <w:tab w:val="left" w:pos="1917"/>
        </w:tabs>
        <w:spacing w:line="240" w:lineRule="auto"/>
        <w:ind w:firstLine="567"/>
        <w:jc w:val="both"/>
        <w:rPr>
          <w:sz w:val="24"/>
          <w:szCs w:val="24"/>
        </w:rPr>
      </w:pPr>
      <w:r w:rsidRPr="00311CDB">
        <w:rPr>
          <w:rStyle w:val="af4"/>
        </w:rPr>
        <w:t>Метапредметные результаты</w:t>
      </w:r>
      <w:r w:rsidRPr="00382E67">
        <w:rPr>
          <w:sz w:val="24"/>
          <w:szCs w:val="24"/>
        </w:rPr>
        <w:t xml:space="preserve"> освоения учебного предмета «Химия» на уровне среднего общего образования включают:</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универсальные учебные действия (познавательные, коммуникативные,</w:t>
      </w:r>
    </w:p>
    <w:p w:rsidR="00382E67" w:rsidRPr="00382E67" w:rsidRDefault="00382E67" w:rsidP="00382E67">
      <w:pPr>
        <w:pStyle w:val="25"/>
        <w:shd w:val="clear" w:color="auto" w:fill="auto"/>
        <w:spacing w:line="240" w:lineRule="auto"/>
        <w:ind w:firstLine="567"/>
        <w:rPr>
          <w:sz w:val="24"/>
          <w:szCs w:val="24"/>
        </w:rPr>
      </w:pPr>
      <w:r w:rsidRPr="00382E67">
        <w:rPr>
          <w:sz w:val="24"/>
          <w:szCs w:val="24"/>
        </w:rPr>
        <w:t>регулятивные), обеспечивающие формирование функциональной грамотности и социальной компетенции обучающихся;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lastRenderedPageBreak/>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82E67" w:rsidRPr="00382E67" w:rsidRDefault="00382E67" w:rsidP="00382E67">
      <w:pPr>
        <w:pStyle w:val="25"/>
        <w:shd w:val="clear" w:color="auto" w:fill="auto"/>
        <w:tabs>
          <w:tab w:val="left" w:pos="1941"/>
        </w:tabs>
        <w:spacing w:line="240" w:lineRule="auto"/>
        <w:ind w:firstLine="567"/>
        <w:jc w:val="both"/>
        <w:rPr>
          <w:sz w:val="24"/>
          <w:szCs w:val="24"/>
        </w:rPr>
      </w:pPr>
      <w:r w:rsidRPr="00311CDB">
        <w:rPr>
          <w:b/>
          <w:sz w:val="24"/>
          <w:szCs w:val="24"/>
        </w:rPr>
        <w:t>Метапредметные результаты</w:t>
      </w:r>
      <w:r w:rsidRPr="00382E67">
        <w:rPr>
          <w:sz w:val="24"/>
          <w:szCs w:val="24"/>
        </w:rPr>
        <w:t xml:space="preserve"> отражают овладение универсальными учебными познавательными, коммуникативными и регулятивными действиями.</w:t>
      </w:r>
    </w:p>
    <w:p w:rsidR="00382E67" w:rsidRPr="00311CDB" w:rsidRDefault="00382E67" w:rsidP="00382E67">
      <w:pPr>
        <w:pStyle w:val="25"/>
        <w:shd w:val="clear" w:color="auto" w:fill="auto"/>
        <w:tabs>
          <w:tab w:val="left" w:pos="2148"/>
        </w:tabs>
        <w:spacing w:line="240" w:lineRule="auto"/>
        <w:ind w:firstLine="567"/>
        <w:jc w:val="both"/>
        <w:rPr>
          <w:b/>
          <w:sz w:val="24"/>
          <w:szCs w:val="24"/>
        </w:rPr>
      </w:pPr>
      <w:r w:rsidRPr="00311CDB">
        <w:rPr>
          <w:b/>
          <w:sz w:val="24"/>
          <w:szCs w:val="24"/>
        </w:rPr>
        <w:t>Овладение универсальными учебными познавательными действиями:</w:t>
      </w:r>
    </w:p>
    <w:p w:rsidR="00382E67" w:rsidRPr="00311CDB" w:rsidRDefault="00382E67" w:rsidP="00382E67">
      <w:pPr>
        <w:pStyle w:val="25"/>
        <w:shd w:val="clear" w:color="auto" w:fill="auto"/>
        <w:tabs>
          <w:tab w:val="left" w:pos="1282"/>
        </w:tabs>
        <w:spacing w:line="240" w:lineRule="auto"/>
        <w:ind w:firstLine="567"/>
        <w:jc w:val="both"/>
        <w:rPr>
          <w:b/>
          <w:sz w:val="24"/>
          <w:szCs w:val="24"/>
        </w:rPr>
      </w:pPr>
      <w:r w:rsidRPr="00311CDB">
        <w:rPr>
          <w:b/>
          <w:sz w:val="24"/>
          <w:szCs w:val="24"/>
        </w:rPr>
        <w:t>базовые логические действия: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самостоятельно формулировать и актуализировать проблему, всесторонне её рассматривать;</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выбирать основания и критерии для классификации веществ и химических реакций;</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устанавливать причинно-следственные связи между изучаемыми явлениями;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382E67" w:rsidRPr="00311CDB" w:rsidRDefault="00382E67" w:rsidP="00382E67">
      <w:pPr>
        <w:pStyle w:val="25"/>
        <w:shd w:val="clear" w:color="auto" w:fill="auto"/>
        <w:tabs>
          <w:tab w:val="left" w:pos="1306"/>
        </w:tabs>
        <w:spacing w:line="240" w:lineRule="auto"/>
        <w:ind w:firstLine="567"/>
        <w:jc w:val="both"/>
        <w:rPr>
          <w:b/>
          <w:sz w:val="24"/>
          <w:szCs w:val="24"/>
        </w:rPr>
      </w:pPr>
      <w:r w:rsidRPr="00311CDB">
        <w:rPr>
          <w:b/>
          <w:sz w:val="24"/>
          <w:szCs w:val="24"/>
        </w:rPr>
        <w:t>базовые исследовательские действия:</w:t>
      </w:r>
    </w:p>
    <w:p w:rsidR="00382E67" w:rsidRPr="00382E67" w:rsidRDefault="00382E67" w:rsidP="00382E67">
      <w:pPr>
        <w:pStyle w:val="25"/>
        <w:shd w:val="clear" w:color="auto" w:fill="auto"/>
        <w:spacing w:line="240" w:lineRule="auto"/>
        <w:ind w:firstLine="567"/>
        <w:rPr>
          <w:sz w:val="24"/>
          <w:szCs w:val="24"/>
        </w:rPr>
      </w:pPr>
      <w:r w:rsidRPr="00382E67">
        <w:rPr>
          <w:sz w:val="24"/>
          <w:szCs w:val="24"/>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382E67" w:rsidRPr="00311CDB" w:rsidRDefault="00382E67" w:rsidP="00382E67">
      <w:pPr>
        <w:pStyle w:val="25"/>
        <w:shd w:val="clear" w:color="auto" w:fill="auto"/>
        <w:tabs>
          <w:tab w:val="left" w:pos="1242"/>
        </w:tabs>
        <w:spacing w:line="240" w:lineRule="auto"/>
        <w:ind w:firstLine="567"/>
        <w:jc w:val="both"/>
        <w:rPr>
          <w:b/>
          <w:sz w:val="24"/>
          <w:szCs w:val="24"/>
        </w:rPr>
      </w:pPr>
      <w:r w:rsidRPr="00311CDB">
        <w:rPr>
          <w:b/>
          <w:sz w:val="24"/>
          <w:szCs w:val="24"/>
        </w:rPr>
        <w:t>работа с информацией:</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приобретать опыт использования информационно-коммуникативных технологий и различных поисковых систем;</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самостоятельно выбирать оптимальную форму представления информации (схемы, графики, диаграммы, таблицы, рисунки и другие);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использовать и преобразовывать знаково-символические средства наглядности.</w:t>
      </w:r>
    </w:p>
    <w:p w:rsidR="00382E67" w:rsidRPr="00311CDB" w:rsidRDefault="00382E67" w:rsidP="00382E67">
      <w:pPr>
        <w:pStyle w:val="25"/>
        <w:shd w:val="clear" w:color="auto" w:fill="auto"/>
        <w:tabs>
          <w:tab w:val="left" w:pos="2053"/>
        </w:tabs>
        <w:spacing w:line="240" w:lineRule="auto"/>
        <w:ind w:firstLine="567"/>
        <w:jc w:val="both"/>
        <w:rPr>
          <w:b/>
          <w:sz w:val="24"/>
          <w:szCs w:val="24"/>
        </w:rPr>
      </w:pPr>
      <w:r w:rsidRPr="00311CDB">
        <w:rPr>
          <w:b/>
          <w:sz w:val="24"/>
          <w:szCs w:val="24"/>
        </w:rPr>
        <w:lastRenderedPageBreak/>
        <w:t>Овладение универсальными коммуникативными действиями: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311CDB" w:rsidRPr="00311CDB" w:rsidRDefault="00382E67" w:rsidP="00382E67">
      <w:pPr>
        <w:pStyle w:val="25"/>
        <w:shd w:val="clear" w:color="auto" w:fill="auto"/>
        <w:tabs>
          <w:tab w:val="left" w:pos="2073"/>
        </w:tabs>
        <w:spacing w:line="240" w:lineRule="auto"/>
        <w:ind w:firstLine="567"/>
        <w:jc w:val="both"/>
        <w:rPr>
          <w:b/>
          <w:sz w:val="24"/>
          <w:szCs w:val="24"/>
        </w:rPr>
      </w:pPr>
      <w:r w:rsidRPr="00311CDB">
        <w:rPr>
          <w:b/>
          <w:sz w:val="24"/>
          <w:szCs w:val="24"/>
        </w:rPr>
        <w:t xml:space="preserve">Овладение универсальными регулятивными действиями: </w:t>
      </w:r>
    </w:p>
    <w:p w:rsidR="00382E67" w:rsidRPr="00382E67" w:rsidRDefault="00382E67" w:rsidP="00382E67">
      <w:pPr>
        <w:pStyle w:val="25"/>
        <w:shd w:val="clear" w:color="auto" w:fill="auto"/>
        <w:tabs>
          <w:tab w:val="left" w:pos="2073"/>
        </w:tabs>
        <w:spacing w:line="240" w:lineRule="auto"/>
        <w:ind w:firstLine="567"/>
        <w:jc w:val="both"/>
        <w:rPr>
          <w:sz w:val="24"/>
          <w:szCs w:val="24"/>
        </w:rPr>
      </w:pPr>
      <w:r w:rsidRPr="00382E67">
        <w:rPr>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осуществлять самоконтроль своей деятельности на основе самоанализа и самооценки.</w:t>
      </w:r>
    </w:p>
    <w:p w:rsidR="00382E67" w:rsidRPr="00382E67" w:rsidRDefault="00382E67" w:rsidP="00311CDB">
      <w:pPr>
        <w:pStyle w:val="25"/>
        <w:shd w:val="clear" w:color="auto" w:fill="auto"/>
        <w:tabs>
          <w:tab w:val="left" w:pos="1856"/>
        </w:tabs>
        <w:spacing w:line="240" w:lineRule="auto"/>
        <w:ind w:firstLine="567"/>
        <w:jc w:val="both"/>
        <w:rPr>
          <w:sz w:val="24"/>
          <w:szCs w:val="24"/>
        </w:rPr>
      </w:pPr>
      <w:r w:rsidRPr="00311CDB">
        <w:rPr>
          <w:rStyle w:val="af4"/>
        </w:rPr>
        <w:t>Предметные результаты</w:t>
      </w:r>
      <w:r w:rsidRPr="00382E67">
        <w:rPr>
          <w:sz w:val="24"/>
          <w:szCs w:val="24"/>
        </w:rPr>
        <w:t xml:space="preserve"> освоения программы среднего общего</w:t>
      </w:r>
      <w:r w:rsidR="00311CDB">
        <w:rPr>
          <w:sz w:val="24"/>
          <w:szCs w:val="24"/>
        </w:rPr>
        <w:t xml:space="preserve"> </w:t>
      </w:r>
      <w:r w:rsidRPr="00382E67">
        <w:rPr>
          <w:sz w:val="24"/>
          <w:szCs w:val="24"/>
        </w:rPr>
        <w:t>образования по химии на базовом уровне ориентированы на обеспечение преиму</w:t>
      </w:r>
      <w:r w:rsidR="00311CDB">
        <w:rPr>
          <w:sz w:val="24"/>
          <w:szCs w:val="24"/>
        </w:rPr>
        <w:t xml:space="preserve">щественно общеобразовательной и </w:t>
      </w:r>
      <w:r w:rsidRPr="00382E67">
        <w:rPr>
          <w:sz w:val="24"/>
          <w:szCs w:val="24"/>
        </w:rPr>
        <w:t>общекультурной подготовки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382E67" w:rsidRPr="00311CDB" w:rsidRDefault="00382E67" w:rsidP="00382E67">
      <w:pPr>
        <w:pStyle w:val="25"/>
        <w:shd w:val="clear" w:color="auto" w:fill="auto"/>
        <w:tabs>
          <w:tab w:val="left" w:pos="1862"/>
        </w:tabs>
        <w:spacing w:line="240" w:lineRule="auto"/>
        <w:ind w:firstLine="567"/>
        <w:jc w:val="both"/>
        <w:rPr>
          <w:rStyle w:val="af4"/>
          <w:sz w:val="24"/>
          <w:szCs w:val="24"/>
        </w:rPr>
      </w:pPr>
      <w:r w:rsidRPr="00311CDB">
        <w:rPr>
          <w:rStyle w:val="af4"/>
          <w:sz w:val="24"/>
          <w:szCs w:val="24"/>
        </w:rPr>
        <w:t>К концу обучения в 10 классе предметные результаты освоения курса «Органическая химия» отражают:</w:t>
      </w:r>
    </w:p>
    <w:p w:rsidR="00382E67" w:rsidRPr="00382E67" w:rsidRDefault="00382E67" w:rsidP="00382E67">
      <w:pPr>
        <w:pStyle w:val="25"/>
        <w:shd w:val="clear" w:color="auto" w:fill="auto"/>
        <w:tabs>
          <w:tab w:val="left" w:pos="5616"/>
          <w:tab w:val="left" w:pos="8230"/>
        </w:tabs>
        <w:spacing w:line="240" w:lineRule="auto"/>
        <w:ind w:firstLine="567"/>
        <w:jc w:val="both"/>
        <w:rPr>
          <w:sz w:val="24"/>
          <w:szCs w:val="24"/>
        </w:rPr>
      </w:pPr>
      <w:r>
        <w:rPr>
          <w:sz w:val="24"/>
          <w:szCs w:val="24"/>
        </w:rPr>
        <w:t xml:space="preserve">сформированность представлений </w:t>
      </w:r>
      <w:r w:rsidRPr="00382E67">
        <w:rPr>
          <w:sz w:val="24"/>
          <w:szCs w:val="24"/>
        </w:rPr>
        <w:t xml:space="preserve">о </w:t>
      </w:r>
      <w:r>
        <w:rPr>
          <w:sz w:val="24"/>
          <w:szCs w:val="24"/>
        </w:rPr>
        <w:t xml:space="preserve">химической </w:t>
      </w:r>
      <w:r w:rsidRPr="00382E67">
        <w:rPr>
          <w:sz w:val="24"/>
          <w:szCs w:val="24"/>
        </w:rPr>
        <w:t>составляющей</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естественно-научной картины мира, роли химии в познании явлений природы,</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теории и законы (теория строения органических веществ А.М. Бутлерова, закон сохранения массы веществ);</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закономерности, символический язык химии;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 xml:space="preserve">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w:t>
      </w:r>
      <w:r w:rsidRPr="00382E67">
        <w:rPr>
          <w:sz w:val="24"/>
          <w:szCs w:val="24"/>
        </w:rPr>
        <w:lastRenderedPageBreak/>
        <w:t>для иллюстрации их химического и пространственного строения;</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382E67">
        <w:rPr>
          <w:sz w:val="24"/>
          <w:szCs w:val="24"/>
          <w:lang w:bidi="en-US"/>
        </w:rPr>
        <w:t>(</w:t>
      </w:r>
      <w:r w:rsidRPr="00382E67">
        <w:rPr>
          <w:sz w:val="24"/>
          <w:szCs w:val="24"/>
          <w:lang w:val="en-US" w:bidi="en-US"/>
        </w:rPr>
        <w:t>IUPAC</w:t>
      </w:r>
      <w:r w:rsidRPr="00382E67">
        <w:rPr>
          <w:sz w:val="24"/>
          <w:szCs w:val="24"/>
          <w:lang w:bidi="en-US"/>
        </w:rPr>
        <w:t xml:space="preserve">), </w:t>
      </w:r>
      <w:r w:rsidRPr="00382E67">
        <w:rPr>
          <w:sz w:val="24"/>
          <w:szCs w:val="24"/>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умения определять виды химической связи в органических соединениях (одинарные и кратные);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соблюдать правила пользования химической</w:t>
      </w:r>
    </w:p>
    <w:p w:rsidR="00382E67" w:rsidRPr="00382E67" w:rsidRDefault="00382E67" w:rsidP="00382E67">
      <w:pPr>
        <w:pStyle w:val="25"/>
        <w:shd w:val="clear" w:color="auto" w:fill="auto"/>
        <w:spacing w:line="240" w:lineRule="auto"/>
        <w:ind w:firstLine="567"/>
        <w:rPr>
          <w:sz w:val="24"/>
          <w:szCs w:val="24"/>
        </w:rPr>
      </w:pPr>
      <w:r w:rsidRPr="00382E67">
        <w:rPr>
          <w:sz w:val="24"/>
          <w:szCs w:val="24"/>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lastRenderedPageBreak/>
        <w:t>для слепых и слабовидящих обучающихся: умение использовать рельефно точечную систему обозначений Л. Брайля для записи химических формул.</w:t>
      </w:r>
    </w:p>
    <w:p w:rsidR="00382E67" w:rsidRPr="00311CDB" w:rsidRDefault="00382E67" w:rsidP="00382E67">
      <w:pPr>
        <w:pStyle w:val="25"/>
        <w:shd w:val="clear" w:color="auto" w:fill="auto"/>
        <w:tabs>
          <w:tab w:val="left" w:pos="1942"/>
        </w:tabs>
        <w:spacing w:line="240" w:lineRule="auto"/>
        <w:ind w:firstLine="567"/>
        <w:jc w:val="both"/>
        <w:rPr>
          <w:rStyle w:val="af4"/>
          <w:sz w:val="24"/>
          <w:szCs w:val="24"/>
        </w:rPr>
      </w:pPr>
      <w:r w:rsidRPr="00311CDB">
        <w:rPr>
          <w:rStyle w:val="af4"/>
          <w:sz w:val="24"/>
          <w:szCs w:val="24"/>
        </w:rPr>
        <w:t>К концу обучения в 11 классе предметные результаты освоения курса «Общая и неорганическая химия» отражают:</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 xml:space="preserve">владение системой химических знаний, которая включает: основополагающие понятия (химический элемент, атом, изотоп, </w:t>
      </w:r>
      <w:r w:rsidRPr="00382E67">
        <w:rPr>
          <w:sz w:val="24"/>
          <w:szCs w:val="24"/>
          <w:lang w:val="en-US" w:bidi="en-US"/>
        </w:rPr>
        <w:t>s</w:t>
      </w:r>
      <w:r w:rsidRPr="00382E67">
        <w:rPr>
          <w:sz w:val="24"/>
          <w:szCs w:val="24"/>
          <w:lang w:bidi="en-US"/>
        </w:rPr>
        <w:t xml:space="preserve">-, </w:t>
      </w:r>
      <w:r w:rsidRPr="00382E67">
        <w:rPr>
          <w:sz w:val="24"/>
          <w:szCs w:val="24"/>
        </w:rPr>
        <w:t xml:space="preserve">р-, </w:t>
      </w:r>
      <w:r w:rsidRPr="00382E67">
        <w:rPr>
          <w:sz w:val="24"/>
          <w:szCs w:val="24"/>
          <w:lang w:val="en-US" w:bidi="en-US"/>
        </w:rPr>
        <w:t>cl</w:t>
      </w:r>
      <w:r w:rsidRPr="00382E67">
        <w:rPr>
          <w:sz w:val="24"/>
          <w:szCs w:val="24"/>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382E67" w:rsidRPr="00382E67" w:rsidRDefault="00382E67" w:rsidP="00382E67">
      <w:pPr>
        <w:pStyle w:val="25"/>
        <w:shd w:val="clear" w:color="auto" w:fill="auto"/>
        <w:tabs>
          <w:tab w:val="left" w:pos="4757"/>
        </w:tabs>
        <w:spacing w:line="240" w:lineRule="auto"/>
        <w:ind w:firstLine="567"/>
        <w:jc w:val="both"/>
        <w:rPr>
          <w:sz w:val="24"/>
          <w:szCs w:val="24"/>
        </w:rPr>
      </w:pPr>
      <w:r>
        <w:rPr>
          <w:sz w:val="24"/>
          <w:szCs w:val="24"/>
        </w:rPr>
        <w:t xml:space="preserve">сформированность умений </w:t>
      </w:r>
      <w:r w:rsidRPr="00382E67">
        <w:rPr>
          <w:sz w:val="24"/>
          <w:szCs w:val="24"/>
        </w:rPr>
        <w:t>использовать химическую символику</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382E67" w:rsidRPr="00382E67" w:rsidRDefault="00382E67" w:rsidP="00382E67">
      <w:pPr>
        <w:pStyle w:val="25"/>
        <w:shd w:val="clear" w:color="auto" w:fill="auto"/>
        <w:spacing w:line="240" w:lineRule="auto"/>
        <w:ind w:firstLine="567"/>
        <w:rPr>
          <w:sz w:val="24"/>
          <w:szCs w:val="24"/>
        </w:rPr>
      </w:pPr>
      <w:r w:rsidRPr="00382E67">
        <w:rPr>
          <w:sz w:val="24"/>
          <w:szCs w:val="24"/>
        </w:rPr>
        <w:t>вещества - металлы и неметаллы, оксиды, основания, кислоты, амфотерные гидроксиды, соли);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382E67">
        <w:rPr>
          <w:rStyle w:val="211pt0"/>
          <w:sz w:val="24"/>
          <w:szCs w:val="24"/>
          <w:lang w:val="ru-RU"/>
        </w:rPr>
        <w:t>«</w:t>
      </w:r>
      <w:r w:rsidRPr="00382E67">
        <w:rPr>
          <w:rStyle w:val="211pt0"/>
          <w:sz w:val="24"/>
          <w:szCs w:val="24"/>
        </w:rPr>
        <w:t>S</w:t>
      </w:r>
      <w:r w:rsidRPr="00382E67">
        <w:rPr>
          <w:rStyle w:val="211pt0"/>
          <w:sz w:val="24"/>
          <w:szCs w:val="24"/>
          <w:lang w:val="ru-RU"/>
        </w:rPr>
        <w:t xml:space="preserve">-, </w:t>
      </w:r>
      <w:r w:rsidRPr="00382E67">
        <w:rPr>
          <w:sz w:val="24"/>
          <w:szCs w:val="24"/>
        </w:rPr>
        <w:t xml:space="preserve">р-, </w:t>
      </w:r>
      <w:r w:rsidRPr="00382E67">
        <w:rPr>
          <w:sz w:val="24"/>
          <w:szCs w:val="24"/>
          <w:lang w:val="en-US" w:bidi="en-US"/>
        </w:rPr>
        <w:t>d</w:t>
      </w:r>
      <w:r w:rsidRPr="00382E67">
        <w:rPr>
          <w:sz w:val="24"/>
          <w:szCs w:val="24"/>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w:t>
      </w:r>
      <w:r w:rsidRPr="00382E67">
        <w:rPr>
          <w:sz w:val="24"/>
          <w:szCs w:val="24"/>
        </w:rPr>
        <w:lastRenderedPageBreak/>
        <w:t>химических реакций;</w:t>
      </w:r>
    </w:p>
    <w:p w:rsidR="00382E67" w:rsidRPr="00382E67" w:rsidRDefault="00382E67" w:rsidP="00382E67">
      <w:pPr>
        <w:pStyle w:val="25"/>
        <w:shd w:val="clear" w:color="auto" w:fill="auto"/>
        <w:tabs>
          <w:tab w:val="left" w:pos="3425"/>
          <w:tab w:val="right" w:pos="9930"/>
        </w:tabs>
        <w:spacing w:line="240" w:lineRule="auto"/>
        <w:ind w:firstLine="567"/>
        <w:jc w:val="both"/>
        <w:rPr>
          <w:sz w:val="24"/>
          <w:szCs w:val="24"/>
        </w:rPr>
      </w:pPr>
      <w:r>
        <w:rPr>
          <w:sz w:val="24"/>
          <w:szCs w:val="24"/>
        </w:rPr>
        <w:t xml:space="preserve">сформированность умения </w:t>
      </w:r>
      <w:r w:rsidRPr="00382E67">
        <w:rPr>
          <w:sz w:val="24"/>
          <w:szCs w:val="24"/>
        </w:rPr>
        <w:t>классифицировать химические реакции</w:t>
      </w:r>
    </w:p>
    <w:p w:rsidR="00382E67" w:rsidRPr="00382E67" w:rsidRDefault="00382E67" w:rsidP="00382E67">
      <w:pPr>
        <w:pStyle w:val="25"/>
        <w:shd w:val="clear" w:color="auto" w:fill="auto"/>
        <w:tabs>
          <w:tab w:val="left" w:pos="3469"/>
          <w:tab w:val="right" w:pos="9930"/>
        </w:tabs>
        <w:spacing w:line="240" w:lineRule="auto"/>
        <w:ind w:firstLine="567"/>
        <w:jc w:val="both"/>
        <w:rPr>
          <w:sz w:val="24"/>
          <w:szCs w:val="24"/>
        </w:rPr>
      </w:pPr>
      <w:r>
        <w:rPr>
          <w:sz w:val="24"/>
          <w:szCs w:val="24"/>
        </w:rPr>
        <w:t xml:space="preserve">по различным признакам (числу и </w:t>
      </w:r>
      <w:r w:rsidRPr="00382E67">
        <w:rPr>
          <w:sz w:val="24"/>
          <w:szCs w:val="24"/>
        </w:rPr>
        <w:t>составу реагирующих веществ, тепловому</w:t>
      </w:r>
    </w:p>
    <w:p w:rsidR="00382E67" w:rsidRPr="00382E67" w:rsidRDefault="00382E67" w:rsidP="00382E67">
      <w:pPr>
        <w:pStyle w:val="25"/>
        <w:shd w:val="clear" w:color="auto" w:fill="auto"/>
        <w:spacing w:line="240" w:lineRule="auto"/>
        <w:ind w:firstLine="567"/>
        <w:rPr>
          <w:sz w:val="24"/>
          <w:szCs w:val="24"/>
        </w:rPr>
      </w:pPr>
      <w:r w:rsidRPr="00382E67">
        <w:rPr>
          <w:sz w:val="24"/>
          <w:szCs w:val="24"/>
        </w:rPr>
        <w:t>эффекту реакции, изменению степеней окисления элементов, обратимости реакции, участию катализатора);</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382E67" w:rsidRPr="00382E67" w:rsidRDefault="00382E67" w:rsidP="00382E67">
      <w:pPr>
        <w:pStyle w:val="25"/>
        <w:shd w:val="clear" w:color="auto" w:fill="auto"/>
        <w:tabs>
          <w:tab w:val="left" w:pos="3425"/>
          <w:tab w:val="right" w:pos="9930"/>
        </w:tabs>
        <w:spacing w:line="240" w:lineRule="auto"/>
        <w:ind w:firstLine="567"/>
        <w:jc w:val="both"/>
        <w:rPr>
          <w:sz w:val="24"/>
          <w:szCs w:val="24"/>
        </w:rPr>
      </w:pPr>
      <w:r>
        <w:rPr>
          <w:sz w:val="24"/>
          <w:szCs w:val="24"/>
        </w:rPr>
        <w:t xml:space="preserve">сформированность умений </w:t>
      </w:r>
      <w:r w:rsidRPr="00382E67">
        <w:rPr>
          <w:sz w:val="24"/>
          <w:szCs w:val="24"/>
        </w:rPr>
        <w:t>проводить реакции, подтверждающие</w:t>
      </w:r>
    </w:p>
    <w:p w:rsidR="00382E67" w:rsidRPr="00382E67" w:rsidRDefault="00382E67" w:rsidP="00382E67">
      <w:pPr>
        <w:pStyle w:val="25"/>
        <w:shd w:val="clear" w:color="auto" w:fill="auto"/>
        <w:spacing w:line="240" w:lineRule="auto"/>
        <w:ind w:firstLine="567"/>
        <w:rPr>
          <w:sz w:val="24"/>
          <w:szCs w:val="24"/>
        </w:rPr>
      </w:pPr>
      <w:r w:rsidRPr="00382E67">
        <w:rPr>
          <w:sz w:val="24"/>
          <w:szCs w:val="24"/>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382E67" w:rsidRPr="00382E67" w:rsidRDefault="00382E67" w:rsidP="00382E67">
      <w:pPr>
        <w:pStyle w:val="25"/>
        <w:shd w:val="clear" w:color="auto" w:fill="auto"/>
        <w:tabs>
          <w:tab w:val="left" w:pos="3425"/>
          <w:tab w:val="right" w:pos="9930"/>
        </w:tabs>
        <w:spacing w:line="240" w:lineRule="auto"/>
        <w:ind w:firstLine="567"/>
        <w:jc w:val="both"/>
        <w:rPr>
          <w:sz w:val="24"/>
          <w:szCs w:val="24"/>
        </w:rPr>
      </w:pPr>
      <w:r>
        <w:rPr>
          <w:sz w:val="24"/>
          <w:szCs w:val="24"/>
        </w:rPr>
        <w:t xml:space="preserve">сформированность умений </w:t>
      </w:r>
      <w:r w:rsidRPr="00382E67">
        <w:rPr>
          <w:sz w:val="24"/>
          <w:szCs w:val="24"/>
        </w:rPr>
        <w:t>раскрыват</w:t>
      </w:r>
      <w:r>
        <w:rPr>
          <w:sz w:val="24"/>
          <w:szCs w:val="24"/>
        </w:rPr>
        <w:t>ь сущность окислительно-</w:t>
      </w:r>
    </w:p>
    <w:p w:rsidR="00382E67" w:rsidRPr="00382E67" w:rsidRDefault="00382E67" w:rsidP="00382E67">
      <w:pPr>
        <w:pStyle w:val="25"/>
        <w:shd w:val="clear" w:color="auto" w:fill="auto"/>
        <w:spacing w:line="240" w:lineRule="auto"/>
        <w:ind w:firstLine="567"/>
        <w:rPr>
          <w:sz w:val="24"/>
          <w:szCs w:val="24"/>
        </w:rPr>
      </w:pPr>
      <w:r w:rsidRPr="00382E67">
        <w:rPr>
          <w:sz w:val="24"/>
          <w:szCs w:val="24"/>
        </w:rPr>
        <w:t>восстановительных реакций посредством составления электронного баланса этих реакций;</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382E67" w:rsidRPr="00382E67" w:rsidRDefault="00382E67" w:rsidP="00382E67">
      <w:pPr>
        <w:pStyle w:val="25"/>
        <w:shd w:val="clear" w:color="auto" w:fill="auto"/>
        <w:spacing w:line="240" w:lineRule="auto"/>
        <w:ind w:firstLine="567"/>
        <w:rPr>
          <w:sz w:val="24"/>
          <w:szCs w:val="24"/>
        </w:rPr>
      </w:pPr>
      <w:r w:rsidRPr="00382E67">
        <w:rPr>
          <w:sz w:val="24"/>
          <w:szCs w:val="24"/>
        </w:rPr>
        <w:t>в зависимости от внешнего воздействия (принцип Ле Шателье);</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82E67" w:rsidRPr="00382E67" w:rsidRDefault="00382E67" w:rsidP="00382E67">
      <w:pPr>
        <w:pStyle w:val="25"/>
        <w:shd w:val="clear" w:color="auto" w:fill="auto"/>
        <w:spacing w:line="240" w:lineRule="auto"/>
        <w:ind w:firstLine="567"/>
        <w:jc w:val="both"/>
        <w:rPr>
          <w:sz w:val="24"/>
          <w:szCs w:val="24"/>
        </w:rPr>
      </w:pPr>
      <w:r w:rsidRPr="00382E67">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422215" w:rsidRDefault="00422215" w:rsidP="00422215">
      <w:pPr>
        <w:pStyle w:val="25"/>
        <w:shd w:val="clear" w:color="auto" w:fill="auto"/>
        <w:spacing w:line="240" w:lineRule="auto"/>
        <w:ind w:firstLine="700"/>
        <w:jc w:val="center"/>
        <w:rPr>
          <w:b/>
          <w:sz w:val="24"/>
          <w:szCs w:val="24"/>
        </w:rPr>
      </w:pPr>
    </w:p>
    <w:p w:rsidR="00B46577" w:rsidRDefault="004E1F9F" w:rsidP="00422215">
      <w:pPr>
        <w:pStyle w:val="25"/>
        <w:shd w:val="clear" w:color="auto" w:fill="auto"/>
        <w:spacing w:line="240" w:lineRule="auto"/>
        <w:ind w:firstLine="700"/>
        <w:jc w:val="center"/>
        <w:rPr>
          <w:b/>
          <w:sz w:val="24"/>
          <w:szCs w:val="24"/>
        </w:rPr>
      </w:pPr>
      <w:r>
        <w:rPr>
          <w:b/>
          <w:sz w:val="24"/>
          <w:szCs w:val="24"/>
        </w:rPr>
        <w:t>2.1.8</w:t>
      </w:r>
      <w:r w:rsidR="00B46577">
        <w:rPr>
          <w:b/>
          <w:sz w:val="24"/>
          <w:szCs w:val="24"/>
        </w:rPr>
        <w:t>. БИОЛОГИЯ</w:t>
      </w:r>
    </w:p>
    <w:p w:rsidR="00B46577" w:rsidRDefault="00B46577" w:rsidP="00422215">
      <w:pPr>
        <w:pStyle w:val="25"/>
        <w:shd w:val="clear" w:color="auto" w:fill="auto"/>
        <w:spacing w:line="240" w:lineRule="auto"/>
        <w:ind w:firstLine="700"/>
        <w:jc w:val="center"/>
        <w:rPr>
          <w:b/>
          <w:sz w:val="24"/>
          <w:szCs w:val="24"/>
        </w:rPr>
      </w:pPr>
      <w:r>
        <w:rPr>
          <w:b/>
          <w:sz w:val="24"/>
          <w:szCs w:val="24"/>
        </w:rPr>
        <w:lastRenderedPageBreak/>
        <w:t>БИОЛОГИЯ (БАЗОВЫЙ УРОВЕНЬ)</w:t>
      </w:r>
    </w:p>
    <w:p w:rsidR="00B46577" w:rsidRDefault="00B46577" w:rsidP="00422215">
      <w:pPr>
        <w:pStyle w:val="25"/>
        <w:shd w:val="clear" w:color="auto" w:fill="auto"/>
        <w:spacing w:line="240" w:lineRule="auto"/>
        <w:ind w:firstLine="700"/>
        <w:jc w:val="center"/>
        <w:rPr>
          <w:b/>
          <w:sz w:val="24"/>
          <w:szCs w:val="24"/>
        </w:rPr>
      </w:pPr>
      <w:r>
        <w:rPr>
          <w:b/>
          <w:sz w:val="24"/>
          <w:szCs w:val="24"/>
        </w:rPr>
        <w:t>ПОЯСНИТЕЛЬНАЯ ЗАПИСКА</w:t>
      </w:r>
    </w:p>
    <w:p w:rsidR="00B46577" w:rsidRPr="00034234" w:rsidRDefault="00B46577" w:rsidP="00034234">
      <w:pPr>
        <w:pStyle w:val="25"/>
        <w:shd w:val="clear" w:color="auto" w:fill="auto"/>
        <w:tabs>
          <w:tab w:val="left" w:pos="1876"/>
        </w:tabs>
        <w:spacing w:line="240" w:lineRule="auto"/>
        <w:ind w:firstLine="709"/>
        <w:jc w:val="both"/>
        <w:rPr>
          <w:sz w:val="24"/>
          <w:szCs w:val="24"/>
        </w:rPr>
      </w:pPr>
      <w:r w:rsidRPr="00034234">
        <w:rPr>
          <w:sz w:val="24"/>
          <w:szCs w:val="24"/>
        </w:rPr>
        <w:t>При разработке программы по биологии теоретическую основу</w:t>
      </w:r>
      <w:r w:rsidR="00034234">
        <w:rPr>
          <w:sz w:val="24"/>
          <w:szCs w:val="24"/>
        </w:rPr>
        <w:t xml:space="preserve"> </w:t>
      </w:r>
      <w:r w:rsidRPr="00034234">
        <w:rPr>
          <w:sz w:val="24"/>
          <w:szCs w:val="24"/>
        </w:rPr>
        <w:t>для определения подходов к формированию содержания учебного</w:t>
      </w:r>
      <w:r w:rsidR="00034234" w:rsidRPr="00034234">
        <w:rPr>
          <w:sz w:val="24"/>
          <w:szCs w:val="24"/>
        </w:rPr>
        <w:t xml:space="preserve"> предмета «Биология» составили: </w:t>
      </w:r>
      <w:r w:rsidRPr="00034234">
        <w:rPr>
          <w:sz w:val="24"/>
          <w:szCs w:val="24"/>
        </w:rPr>
        <w:t>ко</w:t>
      </w:r>
      <w:r w:rsidR="00034234" w:rsidRPr="00034234">
        <w:rPr>
          <w:sz w:val="24"/>
          <w:szCs w:val="24"/>
        </w:rPr>
        <w:t xml:space="preserve">нцептуальные положения ФГОС СОО </w:t>
      </w:r>
      <w:r w:rsidRPr="00034234">
        <w:rPr>
          <w:sz w:val="24"/>
          <w:szCs w:val="24"/>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46577" w:rsidRPr="00034234" w:rsidRDefault="00B46577" w:rsidP="00034234">
      <w:pPr>
        <w:pStyle w:val="25"/>
        <w:shd w:val="clear" w:color="auto" w:fill="auto"/>
        <w:tabs>
          <w:tab w:val="left" w:pos="1886"/>
        </w:tabs>
        <w:spacing w:line="240" w:lineRule="auto"/>
        <w:ind w:firstLine="709"/>
        <w:jc w:val="both"/>
        <w:rPr>
          <w:sz w:val="24"/>
          <w:szCs w:val="24"/>
        </w:rPr>
      </w:pPr>
      <w:r w:rsidRPr="00034234">
        <w:rPr>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46577" w:rsidRPr="00034234" w:rsidRDefault="00B46577" w:rsidP="00034234">
      <w:pPr>
        <w:pStyle w:val="25"/>
        <w:shd w:val="clear" w:color="auto" w:fill="auto"/>
        <w:tabs>
          <w:tab w:val="left" w:pos="5230"/>
          <w:tab w:val="left" w:pos="7025"/>
          <w:tab w:val="left" w:pos="8758"/>
        </w:tabs>
        <w:spacing w:line="240" w:lineRule="auto"/>
        <w:ind w:firstLine="709"/>
        <w:jc w:val="both"/>
        <w:rPr>
          <w:sz w:val="24"/>
          <w:szCs w:val="24"/>
        </w:rPr>
      </w:pPr>
      <w:r w:rsidRPr="00034234">
        <w:rPr>
          <w:sz w:val="24"/>
          <w:szCs w:val="24"/>
        </w:rPr>
        <w:t>В программе по биологии также учитываются требования к планируемым личностным, метапред</w:t>
      </w:r>
      <w:r w:rsidR="00034234" w:rsidRPr="00034234">
        <w:rPr>
          <w:sz w:val="24"/>
          <w:szCs w:val="24"/>
        </w:rPr>
        <w:t xml:space="preserve">метным и предметным результатам обучения </w:t>
      </w:r>
      <w:r w:rsidRPr="00034234">
        <w:rPr>
          <w:sz w:val="24"/>
          <w:szCs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46577" w:rsidRPr="00034234" w:rsidRDefault="00B46577" w:rsidP="00034234">
      <w:pPr>
        <w:pStyle w:val="25"/>
        <w:shd w:val="clear" w:color="auto" w:fill="auto"/>
        <w:tabs>
          <w:tab w:val="left" w:pos="1921"/>
        </w:tabs>
        <w:spacing w:line="240" w:lineRule="auto"/>
        <w:ind w:firstLine="709"/>
        <w:jc w:val="both"/>
        <w:rPr>
          <w:sz w:val="24"/>
          <w:szCs w:val="24"/>
        </w:rPr>
      </w:pPr>
      <w:r w:rsidRPr="00034234">
        <w:rPr>
          <w:sz w:val="24"/>
          <w:szCs w:val="24"/>
        </w:rPr>
        <w:t>В программе по биологии (10-11 классы, базовый уровень)</w:t>
      </w:r>
      <w:r w:rsidR="00034234">
        <w:rPr>
          <w:sz w:val="24"/>
          <w:szCs w:val="24"/>
        </w:rPr>
        <w:t>:</w:t>
      </w:r>
    </w:p>
    <w:p w:rsidR="00B46577" w:rsidRDefault="00B46577" w:rsidP="00034234">
      <w:pPr>
        <w:pStyle w:val="25"/>
        <w:shd w:val="clear" w:color="auto" w:fill="auto"/>
        <w:tabs>
          <w:tab w:val="left" w:pos="5230"/>
          <w:tab w:val="left" w:pos="7025"/>
          <w:tab w:val="left" w:pos="8758"/>
        </w:tabs>
        <w:spacing w:line="240" w:lineRule="auto"/>
        <w:ind w:firstLine="709"/>
        <w:jc w:val="both"/>
        <w:rPr>
          <w:sz w:val="24"/>
          <w:szCs w:val="24"/>
        </w:rPr>
      </w:pPr>
      <w:r w:rsidRPr="00034234">
        <w:rPr>
          <w:sz w:val="24"/>
          <w:szCs w:val="24"/>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w:t>
      </w:r>
      <w:r w:rsidR="00034234" w:rsidRPr="00034234">
        <w:rPr>
          <w:sz w:val="24"/>
          <w:szCs w:val="24"/>
        </w:rPr>
        <w:t xml:space="preserve">оззрения, ценностных ориентаций личности, </w:t>
      </w:r>
      <w:r w:rsidRPr="00034234">
        <w:rPr>
          <w:sz w:val="24"/>
          <w:szCs w:val="24"/>
        </w:rP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w:t>
      </w:r>
      <w:r w:rsidR="00034234">
        <w:rPr>
          <w:sz w:val="24"/>
          <w:szCs w:val="24"/>
        </w:rPr>
        <w:t>звивающегося современного мира.</w:t>
      </w:r>
    </w:p>
    <w:p w:rsidR="00034234" w:rsidRPr="00034234" w:rsidRDefault="00034234" w:rsidP="00034234">
      <w:pPr>
        <w:pStyle w:val="25"/>
        <w:shd w:val="clear" w:color="auto" w:fill="auto"/>
        <w:tabs>
          <w:tab w:val="left" w:pos="5230"/>
          <w:tab w:val="left" w:pos="7025"/>
          <w:tab w:val="left" w:pos="8758"/>
        </w:tabs>
        <w:spacing w:line="240" w:lineRule="auto"/>
        <w:ind w:firstLine="709"/>
        <w:jc w:val="center"/>
        <w:rPr>
          <w:rStyle w:val="af4"/>
        </w:rPr>
      </w:pPr>
      <w:r w:rsidRPr="00034234">
        <w:rPr>
          <w:rStyle w:val="af4"/>
        </w:rPr>
        <w:t>Общая характеристика учебного предмета «Биология»</w:t>
      </w:r>
    </w:p>
    <w:p w:rsidR="00B46577" w:rsidRPr="00034234" w:rsidRDefault="00B46577" w:rsidP="00034234">
      <w:pPr>
        <w:pStyle w:val="25"/>
        <w:shd w:val="clear" w:color="auto" w:fill="auto"/>
        <w:tabs>
          <w:tab w:val="left" w:pos="1897"/>
        </w:tabs>
        <w:spacing w:line="240" w:lineRule="auto"/>
        <w:ind w:firstLine="709"/>
        <w:jc w:val="both"/>
        <w:rPr>
          <w:sz w:val="24"/>
          <w:szCs w:val="24"/>
        </w:rPr>
      </w:pPr>
      <w:r w:rsidRPr="00034234">
        <w:rPr>
          <w:sz w:val="24"/>
          <w:szCs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46577" w:rsidRPr="00034234" w:rsidRDefault="00B46577" w:rsidP="00034234">
      <w:pPr>
        <w:pStyle w:val="25"/>
        <w:shd w:val="clear" w:color="auto" w:fill="auto"/>
        <w:tabs>
          <w:tab w:val="left" w:pos="1871"/>
        </w:tabs>
        <w:spacing w:line="240" w:lineRule="auto"/>
        <w:ind w:firstLine="709"/>
        <w:jc w:val="both"/>
        <w:rPr>
          <w:sz w:val="24"/>
          <w:szCs w:val="24"/>
        </w:rPr>
      </w:pPr>
      <w:r w:rsidRPr="00034234">
        <w:rPr>
          <w:sz w:val="24"/>
          <w:szCs w:val="24"/>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w:t>
      </w:r>
      <w:r w:rsidRPr="00034234">
        <w:rPr>
          <w:sz w:val="24"/>
          <w:szCs w:val="24"/>
        </w:rPr>
        <w:lastRenderedPageBreak/>
        <w:t>структурированию его содержания, представленного в программе по биологии.</w:t>
      </w:r>
    </w:p>
    <w:p w:rsidR="00B46577" w:rsidRPr="00034234" w:rsidRDefault="00B46577" w:rsidP="00034234">
      <w:pPr>
        <w:pStyle w:val="25"/>
        <w:shd w:val="clear" w:color="auto" w:fill="auto"/>
        <w:tabs>
          <w:tab w:val="left" w:pos="1876"/>
        </w:tabs>
        <w:spacing w:line="240" w:lineRule="auto"/>
        <w:ind w:firstLine="709"/>
        <w:jc w:val="both"/>
        <w:rPr>
          <w:sz w:val="24"/>
          <w:szCs w:val="24"/>
        </w:rPr>
      </w:pPr>
      <w:r w:rsidRPr="00034234">
        <w:rPr>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46577" w:rsidRDefault="00B46577" w:rsidP="00034234">
      <w:pPr>
        <w:pStyle w:val="25"/>
        <w:shd w:val="clear" w:color="auto" w:fill="auto"/>
        <w:tabs>
          <w:tab w:val="left" w:pos="1876"/>
        </w:tabs>
        <w:spacing w:line="240" w:lineRule="auto"/>
        <w:ind w:firstLine="709"/>
        <w:jc w:val="both"/>
        <w:rPr>
          <w:sz w:val="24"/>
          <w:szCs w:val="24"/>
        </w:rPr>
      </w:pPr>
      <w:r w:rsidRPr="00034234">
        <w:rPr>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w:t>
      </w:r>
      <w:r w:rsidR="00034234">
        <w:rPr>
          <w:sz w:val="24"/>
          <w:szCs w:val="24"/>
        </w:rPr>
        <w:t xml:space="preserve">огообразие органического мира», </w:t>
      </w:r>
      <w:r w:rsidRPr="00034234">
        <w:rPr>
          <w:sz w:val="24"/>
          <w:szCs w:val="24"/>
        </w:rPr>
        <w:t>«Эволюция живой природы», «Экосистемы и присущие им закономерности».</w:t>
      </w:r>
    </w:p>
    <w:p w:rsidR="00034234" w:rsidRDefault="00034234" w:rsidP="00034234">
      <w:pPr>
        <w:pStyle w:val="25"/>
        <w:shd w:val="clear" w:color="auto" w:fill="auto"/>
        <w:tabs>
          <w:tab w:val="left" w:pos="1876"/>
        </w:tabs>
        <w:spacing w:line="240" w:lineRule="auto"/>
        <w:ind w:firstLine="709"/>
        <w:jc w:val="center"/>
        <w:rPr>
          <w:rStyle w:val="af4"/>
        </w:rPr>
      </w:pPr>
      <w:r w:rsidRPr="00034234">
        <w:rPr>
          <w:rStyle w:val="af4"/>
        </w:rPr>
        <w:t xml:space="preserve">Цель изучения учебного предмета «Биология» </w:t>
      </w:r>
    </w:p>
    <w:p w:rsidR="00034234" w:rsidRPr="00034234" w:rsidRDefault="00034234" w:rsidP="00034234">
      <w:pPr>
        <w:pStyle w:val="25"/>
        <w:shd w:val="clear" w:color="auto" w:fill="auto"/>
        <w:tabs>
          <w:tab w:val="left" w:pos="1876"/>
        </w:tabs>
        <w:spacing w:line="240" w:lineRule="auto"/>
        <w:ind w:firstLine="709"/>
        <w:jc w:val="center"/>
        <w:rPr>
          <w:rStyle w:val="af4"/>
        </w:rPr>
      </w:pPr>
      <w:r w:rsidRPr="00034234">
        <w:rPr>
          <w:rStyle w:val="af4"/>
        </w:rPr>
        <w:t>на базовом уровне</w:t>
      </w:r>
    </w:p>
    <w:p w:rsidR="00B46577" w:rsidRPr="00034234" w:rsidRDefault="00B46577" w:rsidP="00034234">
      <w:pPr>
        <w:pStyle w:val="25"/>
        <w:shd w:val="clear" w:color="auto" w:fill="auto"/>
        <w:tabs>
          <w:tab w:val="left" w:pos="1942"/>
        </w:tabs>
        <w:spacing w:line="240" w:lineRule="auto"/>
        <w:ind w:firstLine="709"/>
        <w:jc w:val="both"/>
        <w:rPr>
          <w:sz w:val="24"/>
          <w:szCs w:val="24"/>
        </w:rPr>
      </w:pPr>
      <w:r w:rsidRPr="00034234">
        <w:rPr>
          <w:b/>
          <w:sz w:val="24"/>
          <w:szCs w:val="24"/>
        </w:rPr>
        <w:t>Цель изучения учебного предмета «Биология» на базовом уровне</w:t>
      </w:r>
      <w:r w:rsidRPr="00034234">
        <w:rPr>
          <w:sz w:val="24"/>
          <w:szCs w:val="24"/>
        </w:rP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46577" w:rsidRPr="00221CF2" w:rsidRDefault="00B46577" w:rsidP="00034234">
      <w:pPr>
        <w:pStyle w:val="25"/>
        <w:shd w:val="clear" w:color="auto" w:fill="auto"/>
        <w:tabs>
          <w:tab w:val="left" w:pos="2062"/>
        </w:tabs>
        <w:spacing w:line="240" w:lineRule="auto"/>
        <w:ind w:firstLine="709"/>
        <w:jc w:val="both"/>
        <w:rPr>
          <w:b/>
          <w:sz w:val="24"/>
          <w:szCs w:val="24"/>
        </w:rPr>
      </w:pPr>
      <w:r w:rsidRPr="00221CF2">
        <w:rPr>
          <w:b/>
          <w:sz w:val="24"/>
          <w:szCs w:val="24"/>
        </w:rPr>
        <w:t>Достижение цели изучения учебного предмета «Биология» на базовом уровне обеспечивается решением</w:t>
      </w:r>
      <w:r w:rsidRPr="00034234">
        <w:rPr>
          <w:sz w:val="24"/>
          <w:szCs w:val="24"/>
        </w:rPr>
        <w:t xml:space="preserve"> </w:t>
      </w:r>
      <w:r w:rsidRPr="00221CF2">
        <w:rPr>
          <w:b/>
          <w:sz w:val="24"/>
          <w:szCs w:val="24"/>
        </w:rPr>
        <w:t>следующих задач:</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46577" w:rsidRPr="00034234" w:rsidRDefault="00034234" w:rsidP="00034234">
      <w:pPr>
        <w:pStyle w:val="25"/>
        <w:shd w:val="clear" w:color="auto" w:fill="auto"/>
        <w:tabs>
          <w:tab w:val="left" w:pos="2925"/>
          <w:tab w:val="left" w:pos="3458"/>
          <w:tab w:val="left" w:pos="5402"/>
        </w:tabs>
        <w:spacing w:line="240" w:lineRule="auto"/>
        <w:ind w:firstLine="709"/>
        <w:jc w:val="both"/>
        <w:rPr>
          <w:sz w:val="24"/>
          <w:szCs w:val="24"/>
        </w:rPr>
      </w:pPr>
      <w:r w:rsidRPr="00034234">
        <w:rPr>
          <w:sz w:val="24"/>
          <w:szCs w:val="24"/>
        </w:rPr>
        <w:t xml:space="preserve">формирование у обучающихся </w:t>
      </w:r>
      <w:r w:rsidR="00B46577" w:rsidRPr="00034234">
        <w:rPr>
          <w:sz w:val="24"/>
          <w:szCs w:val="24"/>
        </w:rPr>
        <w:t>познавательных, интеллектуальных</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46577" w:rsidRPr="00034234" w:rsidRDefault="00221CF2" w:rsidP="00221CF2">
      <w:pPr>
        <w:pStyle w:val="25"/>
        <w:shd w:val="clear" w:color="auto" w:fill="auto"/>
        <w:tabs>
          <w:tab w:val="left" w:pos="2925"/>
          <w:tab w:val="left" w:pos="3458"/>
          <w:tab w:val="left" w:pos="5402"/>
        </w:tabs>
        <w:spacing w:line="240" w:lineRule="auto"/>
        <w:ind w:firstLine="709"/>
        <w:jc w:val="both"/>
        <w:rPr>
          <w:sz w:val="24"/>
          <w:szCs w:val="24"/>
        </w:rPr>
      </w:pPr>
      <w:r>
        <w:rPr>
          <w:sz w:val="24"/>
          <w:szCs w:val="24"/>
        </w:rPr>
        <w:t xml:space="preserve">формирование у обучающихся умений иллюстрировать значение </w:t>
      </w:r>
      <w:r w:rsidR="00B46577" w:rsidRPr="00034234">
        <w:rPr>
          <w:sz w:val="24"/>
          <w:szCs w:val="24"/>
        </w:rPr>
        <w:t>биологических знаний в практической деятельности человека, развитии современных медицинских технологий и агробиотехнологий;</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применение приобретённых знаний и умений в повседневной жизни</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46577" w:rsidRDefault="00B46577" w:rsidP="00034234">
      <w:pPr>
        <w:pStyle w:val="25"/>
        <w:shd w:val="clear" w:color="auto" w:fill="auto"/>
        <w:tabs>
          <w:tab w:val="left" w:pos="2086"/>
        </w:tabs>
        <w:spacing w:line="240" w:lineRule="auto"/>
        <w:ind w:firstLine="709"/>
        <w:jc w:val="both"/>
        <w:rPr>
          <w:sz w:val="24"/>
          <w:szCs w:val="24"/>
        </w:rPr>
      </w:pPr>
      <w:r w:rsidRPr="00034234">
        <w:rPr>
          <w:sz w:val="24"/>
          <w:szCs w:val="24"/>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221CF2" w:rsidRPr="00221CF2" w:rsidRDefault="00221CF2" w:rsidP="00221CF2">
      <w:pPr>
        <w:pStyle w:val="25"/>
        <w:shd w:val="clear" w:color="auto" w:fill="auto"/>
        <w:tabs>
          <w:tab w:val="left" w:pos="2086"/>
        </w:tabs>
        <w:spacing w:line="240" w:lineRule="auto"/>
        <w:ind w:firstLine="709"/>
        <w:jc w:val="center"/>
        <w:rPr>
          <w:rStyle w:val="af4"/>
        </w:rPr>
      </w:pPr>
      <w:r w:rsidRPr="00221CF2">
        <w:rPr>
          <w:rStyle w:val="af4"/>
        </w:rPr>
        <w:t>Место учебного предмета «Биология» в учебном плане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Общ</w:t>
      </w:r>
      <w:r w:rsidR="00221CF2">
        <w:rPr>
          <w:sz w:val="24"/>
          <w:szCs w:val="24"/>
        </w:rPr>
        <w:t xml:space="preserve">ее число часов </w:t>
      </w:r>
      <w:r w:rsidRPr="00034234">
        <w:rPr>
          <w:sz w:val="24"/>
          <w:szCs w:val="24"/>
        </w:rPr>
        <w:t xml:space="preserve">для изучения биологии - 68 часов: в 10 классе - 34 часов (1 час в </w:t>
      </w:r>
      <w:r w:rsidRPr="00034234">
        <w:rPr>
          <w:sz w:val="24"/>
          <w:szCs w:val="24"/>
        </w:rPr>
        <w:lastRenderedPageBreak/>
        <w:t>неделю), в 11 классе - 34 часов (1 час в неделю).</w:t>
      </w:r>
    </w:p>
    <w:p w:rsidR="00B46577" w:rsidRPr="00221CF2" w:rsidRDefault="00B46577" w:rsidP="00034234">
      <w:pPr>
        <w:pStyle w:val="25"/>
        <w:shd w:val="clear" w:color="auto" w:fill="auto"/>
        <w:spacing w:line="240" w:lineRule="auto"/>
        <w:ind w:firstLine="709"/>
        <w:jc w:val="both"/>
        <w:rPr>
          <w:rStyle w:val="af4"/>
        </w:rPr>
      </w:pPr>
      <w:r w:rsidRPr="00221CF2">
        <w:rPr>
          <w:rStyle w:val="af4"/>
        </w:rPr>
        <w:t>Содержание обучения в 10 классе.</w:t>
      </w:r>
    </w:p>
    <w:p w:rsidR="00B46577" w:rsidRPr="00034234" w:rsidRDefault="00B46577" w:rsidP="00034234">
      <w:pPr>
        <w:pStyle w:val="25"/>
        <w:shd w:val="clear" w:color="auto" w:fill="auto"/>
        <w:tabs>
          <w:tab w:val="left" w:pos="1916"/>
        </w:tabs>
        <w:spacing w:line="240" w:lineRule="auto"/>
        <w:ind w:firstLine="709"/>
        <w:jc w:val="both"/>
        <w:rPr>
          <w:sz w:val="24"/>
          <w:szCs w:val="24"/>
        </w:rPr>
      </w:pPr>
      <w:r w:rsidRPr="00034234">
        <w:rPr>
          <w:sz w:val="24"/>
          <w:szCs w:val="24"/>
        </w:rPr>
        <w:t>Тема 1. Биология как наука.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Демонстрации: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Портреты: Ч. Дарвин, Г. Мендель, Н.К. Кольцов, Дж. Уотсон и Ф. Крик.</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Таблицы и схемы: «Методы познания живой природы».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Лабораторные и практические работы: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Практическая работа № 1. «Использование различных методов при изучении биологических объектов».</w:t>
      </w:r>
    </w:p>
    <w:p w:rsidR="00B46577" w:rsidRPr="00034234" w:rsidRDefault="00B46577" w:rsidP="00034234">
      <w:pPr>
        <w:pStyle w:val="25"/>
        <w:shd w:val="clear" w:color="auto" w:fill="auto"/>
        <w:tabs>
          <w:tab w:val="left" w:pos="1916"/>
        </w:tabs>
        <w:spacing w:line="240" w:lineRule="auto"/>
        <w:ind w:firstLine="709"/>
        <w:jc w:val="both"/>
        <w:rPr>
          <w:sz w:val="24"/>
          <w:szCs w:val="24"/>
        </w:rPr>
      </w:pPr>
      <w:r w:rsidRPr="00034234">
        <w:rPr>
          <w:sz w:val="24"/>
          <w:szCs w:val="24"/>
        </w:rPr>
        <w:t>Тема 2. Живые системы и их организация.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Живые системы (биосистемы) как предмет изучения биологии. Отличие живых систем от неорганической природы.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Демонстрации: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Таблицы и схемы: «Основные признаки жизни», «Уровни организации живой природы».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Оборудование: модель молекулы ДНК.</w:t>
      </w:r>
    </w:p>
    <w:p w:rsidR="00B46577" w:rsidRPr="00034234" w:rsidRDefault="00B46577" w:rsidP="00034234">
      <w:pPr>
        <w:pStyle w:val="25"/>
        <w:shd w:val="clear" w:color="auto" w:fill="auto"/>
        <w:tabs>
          <w:tab w:val="left" w:pos="1872"/>
        </w:tabs>
        <w:spacing w:line="240" w:lineRule="auto"/>
        <w:ind w:firstLine="709"/>
        <w:jc w:val="both"/>
        <w:rPr>
          <w:sz w:val="24"/>
          <w:szCs w:val="24"/>
        </w:rPr>
      </w:pPr>
      <w:r w:rsidRPr="00034234">
        <w:rPr>
          <w:sz w:val="24"/>
          <w:szCs w:val="24"/>
        </w:rPr>
        <w:t>Тема 3. Химический состав и строение клетки.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Химический состав клетки. Химические элементы: макроэлементы, микроэлементы. Вода и минеральные вещества.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Функции воды и минеральных веществ в клетке. Поддержание осмотического баланса.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Цитология - наука о клетке. Клеточная теория - пример взаимодействия идей и фактов в научном познании. Методы изучения клетки.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lastRenderedPageBreak/>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Ядро - регуляторный центр клетки. Строение ядра: ядерная оболочка, кариоплазма, хроматин, ядрышко. Хромосомы.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Транспорт веществ в клетке.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Демонстрации:</w:t>
      </w:r>
    </w:p>
    <w:p w:rsidR="00B46577" w:rsidRPr="00034234" w:rsidRDefault="00221CF2" w:rsidP="00221CF2">
      <w:pPr>
        <w:pStyle w:val="25"/>
        <w:shd w:val="clear" w:color="auto" w:fill="auto"/>
        <w:tabs>
          <w:tab w:val="left" w:pos="2406"/>
        </w:tabs>
        <w:spacing w:line="240" w:lineRule="auto"/>
        <w:ind w:firstLine="709"/>
        <w:jc w:val="both"/>
        <w:rPr>
          <w:sz w:val="24"/>
          <w:szCs w:val="24"/>
        </w:rPr>
      </w:pPr>
      <w:r>
        <w:rPr>
          <w:sz w:val="24"/>
          <w:szCs w:val="24"/>
        </w:rPr>
        <w:t xml:space="preserve">Портреты: </w:t>
      </w:r>
      <w:r w:rsidR="00B46577" w:rsidRPr="00034234">
        <w:rPr>
          <w:sz w:val="24"/>
          <w:szCs w:val="24"/>
        </w:rPr>
        <w:t>А. Левенгук, Р. Гук, Т</w:t>
      </w:r>
      <w:r>
        <w:rPr>
          <w:sz w:val="24"/>
          <w:szCs w:val="24"/>
        </w:rPr>
        <w:t xml:space="preserve">. Шванн, М. Шлейден, Р. Вирхов, </w:t>
      </w:r>
      <w:r w:rsidR="00B46577" w:rsidRPr="00034234">
        <w:rPr>
          <w:sz w:val="24"/>
          <w:szCs w:val="24"/>
        </w:rPr>
        <w:t>Дж. Уотсон, Ф. Крик, М. Уилкинс, Р. Франклин, К.М. Бэр.</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Диаграммы: «Распределение химических элементов в неживой природе», «Распределение химических элементов в живой природе».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46577" w:rsidRPr="00034234" w:rsidRDefault="00221CF2" w:rsidP="00221CF2">
      <w:pPr>
        <w:pStyle w:val="25"/>
        <w:shd w:val="clear" w:color="auto" w:fill="auto"/>
        <w:tabs>
          <w:tab w:val="left" w:pos="2924"/>
        </w:tabs>
        <w:spacing w:line="240" w:lineRule="auto"/>
        <w:ind w:firstLine="709"/>
        <w:jc w:val="both"/>
        <w:rPr>
          <w:sz w:val="24"/>
          <w:szCs w:val="24"/>
        </w:rPr>
      </w:pPr>
      <w:r>
        <w:rPr>
          <w:sz w:val="24"/>
          <w:szCs w:val="24"/>
        </w:rPr>
        <w:t xml:space="preserve">Оборудование: </w:t>
      </w:r>
      <w:r w:rsidR="00B46577" w:rsidRPr="00034234">
        <w:rPr>
          <w:sz w:val="24"/>
          <w:szCs w:val="24"/>
        </w:rPr>
        <w:t>световой микроск</w:t>
      </w:r>
      <w:r>
        <w:rPr>
          <w:sz w:val="24"/>
          <w:szCs w:val="24"/>
        </w:rPr>
        <w:t xml:space="preserve">оп, оборудование для проведения </w:t>
      </w:r>
      <w:r w:rsidR="00B46577" w:rsidRPr="00034234">
        <w:rPr>
          <w:sz w:val="24"/>
          <w:szCs w:val="24"/>
        </w:rPr>
        <w:t>наблюдений, измерений, экспериментов, микропрепараты растительных, животных и бактериальных клеток.</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Лабораторные и практические работы: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Лабораторная работа № 1. «Изучение каталитической активности ферментов (на примере амилазы или каталазы)».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B46577" w:rsidRPr="00034234" w:rsidRDefault="00B46577" w:rsidP="00034234">
      <w:pPr>
        <w:pStyle w:val="25"/>
        <w:shd w:val="clear" w:color="auto" w:fill="auto"/>
        <w:tabs>
          <w:tab w:val="left" w:pos="1851"/>
        </w:tabs>
        <w:spacing w:line="240" w:lineRule="auto"/>
        <w:ind w:firstLine="709"/>
        <w:jc w:val="both"/>
        <w:rPr>
          <w:sz w:val="24"/>
          <w:szCs w:val="24"/>
        </w:rPr>
      </w:pPr>
      <w:r w:rsidRPr="00034234">
        <w:rPr>
          <w:sz w:val="24"/>
          <w:szCs w:val="24"/>
        </w:rPr>
        <w:t>Тема 4. Жизнедеятельность клетки.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Типы обмена веществ: автотрофный и гетеротрофный. Роль ферментов в обмене веществ и превращении энергии в клетке.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Хемосинтез. Хемосинтезирующие бактерии. Значение хемосинтеза для жизни на Земле.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Демонстрации: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lastRenderedPageBreak/>
        <w:t>Портреты: Н.К. Кольцов, Д.И. Ивановский, К.А. Тимирязев.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Оборудование: модели-аппликации «Удвоение ДНК и транскрипция», «Биосинтез белка», «Строение клетки», модель структуры ДНК.</w:t>
      </w:r>
    </w:p>
    <w:p w:rsidR="00B46577" w:rsidRPr="00034234" w:rsidRDefault="00B46577" w:rsidP="00034234">
      <w:pPr>
        <w:pStyle w:val="25"/>
        <w:shd w:val="clear" w:color="auto" w:fill="auto"/>
        <w:tabs>
          <w:tab w:val="left" w:pos="1850"/>
        </w:tabs>
        <w:spacing w:line="240" w:lineRule="auto"/>
        <w:ind w:firstLine="709"/>
        <w:jc w:val="both"/>
        <w:rPr>
          <w:sz w:val="24"/>
          <w:szCs w:val="24"/>
        </w:rPr>
      </w:pPr>
      <w:r w:rsidRPr="00034234">
        <w:rPr>
          <w:sz w:val="24"/>
          <w:szCs w:val="24"/>
        </w:rPr>
        <w:t>Тема 5. Размножение и индивидуальное развитие организмов.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Деление клетки - митоз. Стадии митоза. Процессы, происходящие на разных стадиях митоза. Биологический смысл митоза.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Программируемая гибель клетки - апоптоз.</w:t>
      </w:r>
    </w:p>
    <w:p w:rsidR="00B46577" w:rsidRPr="00034234" w:rsidRDefault="00B46577" w:rsidP="00221CF2">
      <w:pPr>
        <w:pStyle w:val="25"/>
        <w:shd w:val="clear" w:color="auto" w:fill="auto"/>
        <w:tabs>
          <w:tab w:val="left" w:pos="2192"/>
        </w:tabs>
        <w:spacing w:line="240" w:lineRule="auto"/>
        <w:ind w:firstLine="709"/>
        <w:jc w:val="both"/>
        <w:rPr>
          <w:sz w:val="24"/>
          <w:szCs w:val="24"/>
        </w:rPr>
      </w:pPr>
      <w:r w:rsidRPr="00034234">
        <w:rPr>
          <w:sz w:val="24"/>
          <w:szCs w:val="24"/>
        </w:rPr>
        <w:t>Формы размножения организмов: бесполое и полов</w:t>
      </w:r>
      <w:r w:rsidR="00221CF2">
        <w:rPr>
          <w:sz w:val="24"/>
          <w:szCs w:val="24"/>
        </w:rPr>
        <w:t xml:space="preserve">ое. Виды бесполого размножения: </w:t>
      </w:r>
      <w:r w:rsidRPr="00034234">
        <w:rPr>
          <w:sz w:val="24"/>
          <w:szCs w:val="24"/>
        </w:rPr>
        <w:t>деление надвое, по</w:t>
      </w:r>
      <w:r w:rsidR="00221CF2">
        <w:rPr>
          <w:sz w:val="24"/>
          <w:szCs w:val="24"/>
        </w:rPr>
        <w:t xml:space="preserve">чкование одно и многоклеточных, </w:t>
      </w:r>
      <w:r w:rsidRPr="00034234">
        <w:rPr>
          <w:sz w:val="24"/>
          <w:szCs w:val="24"/>
        </w:rPr>
        <w:t>спорообразование, вегетативное размножение. Искусственное клонирование организмов, его значение для селекции.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Половое размножение, его отличия от бесполого.</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46577" w:rsidRPr="00034234" w:rsidRDefault="00B46577" w:rsidP="00221CF2">
      <w:pPr>
        <w:pStyle w:val="25"/>
        <w:shd w:val="clear" w:color="auto" w:fill="auto"/>
        <w:spacing w:line="240" w:lineRule="auto"/>
        <w:ind w:firstLine="709"/>
        <w:jc w:val="both"/>
        <w:rPr>
          <w:sz w:val="24"/>
          <w:szCs w:val="24"/>
        </w:rPr>
      </w:pPr>
      <w:r w:rsidRPr="00034234">
        <w:rPr>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w:t>
      </w:r>
      <w:r w:rsidR="00221CF2">
        <w:rPr>
          <w:sz w:val="24"/>
          <w:szCs w:val="24"/>
        </w:rPr>
        <w:t xml:space="preserve"> (личиночное). Влияние среды на </w:t>
      </w:r>
      <w:r w:rsidRPr="00034234">
        <w:rPr>
          <w:sz w:val="24"/>
          <w:szCs w:val="24"/>
        </w:rPr>
        <w:t>развитие организмов, факторы, способные вызывать врождённые уродства.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Рост и развитие растений. Онтогенез цветкового растения: строение семени, стадии развития.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Демонстрации: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46577" w:rsidRPr="00034234" w:rsidRDefault="00221CF2" w:rsidP="00221CF2">
      <w:pPr>
        <w:pStyle w:val="25"/>
        <w:shd w:val="clear" w:color="auto" w:fill="auto"/>
        <w:tabs>
          <w:tab w:val="left" w:pos="3358"/>
        </w:tabs>
        <w:spacing w:line="240" w:lineRule="auto"/>
        <w:ind w:firstLine="709"/>
        <w:jc w:val="both"/>
        <w:rPr>
          <w:sz w:val="24"/>
          <w:szCs w:val="24"/>
        </w:rPr>
      </w:pPr>
      <w:r>
        <w:rPr>
          <w:sz w:val="24"/>
          <w:szCs w:val="24"/>
        </w:rPr>
        <w:t xml:space="preserve">Оборудование: </w:t>
      </w:r>
      <w:r w:rsidR="00B46577" w:rsidRPr="00034234">
        <w:rPr>
          <w:sz w:val="24"/>
          <w:szCs w:val="24"/>
        </w:rPr>
        <w:t>микроскоп</w:t>
      </w:r>
      <w:r>
        <w:rPr>
          <w:sz w:val="24"/>
          <w:szCs w:val="24"/>
        </w:rPr>
        <w:t xml:space="preserve">, микропрепараты «Сперматозоиды </w:t>
      </w:r>
      <w:r w:rsidR="00B46577" w:rsidRPr="00034234">
        <w:rPr>
          <w:sz w:val="24"/>
          <w:szCs w:val="24"/>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Лабораторные и практические работы: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Лабораторная работа № 3. «Наблюдение митоза в клетках кончика корешка лука на готовых микропрепаратах».</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Лабораторная работа № 4. «Изучение строения половых клеток на готовых микропрепаратах».</w:t>
      </w:r>
    </w:p>
    <w:p w:rsidR="00B46577" w:rsidRPr="00034234" w:rsidRDefault="00B46577" w:rsidP="00034234">
      <w:pPr>
        <w:pStyle w:val="25"/>
        <w:shd w:val="clear" w:color="auto" w:fill="auto"/>
        <w:tabs>
          <w:tab w:val="left" w:pos="1895"/>
        </w:tabs>
        <w:spacing w:line="240" w:lineRule="auto"/>
        <w:ind w:firstLine="709"/>
        <w:jc w:val="both"/>
        <w:rPr>
          <w:sz w:val="24"/>
          <w:szCs w:val="24"/>
        </w:rPr>
      </w:pPr>
      <w:r w:rsidRPr="00034234">
        <w:rPr>
          <w:sz w:val="24"/>
          <w:szCs w:val="24"/>
        </w:rPr>
        <w:t>Тема 6. Наследственность и изменчивость организмов.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 xml:space="preserve">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w:t>
      </w:r>
      <w:r w:rsidRPr="00034234">
        <w:rPr>
          <w:sz w:val="24"/>
          <w:szCs w:val="24"/>
        </w:rPr>
        <w:lastRenderedPageBreak/>
        <w:t>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Дигибридное скрещивание. Закон независимого наследования признаков.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Хромосомная теория наследственности. Генетические карты.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Внеядерная наследственность и изменчивость.</w:t>
      </w:r>
    </w:p>
    <w:p w:rsidR="00B46577" w:rsidRPr="00034234" w:rsidRDefault="00B46577" w:rsidP="00034234">
      <w:pPr>
        <w:pStyle w:val="25"/>
        <w:shd w:val="clear" w:color="auto" w:fill="auto"/>
        <w:tabs>
          <w:tab w:val="left" w:pos="3562"/>
          <w:tab w:val="left" w:pos="4757"/>
          <w:tab w:val="left" w:pos="6221"/>
          <w:tab w:val="left" w:pos="8016"/>
        </w:tabs>
        <w:spacing w:line="240" w:lineRule="auto"/>
        <w:ind w:firstLine="709"/>
        <w:jc w:val="both"/>
        <w:rPr>
          <w:sz w:val="24"/>
          <w:szCs w:val="24"/>
        </w:rPr>
      </w:pPr>
      <w:r w:rsidRPr="00034234">
        <w:rPr>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034234">
        <w:rPr>
          <w:sz w:val="24"/>
          <w:szCs w:val="24"/>
        </w:rP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Демонстрации:</w:t>
      </w:r>
    </w:p>
    <w:p w:rsidR="00B46577" w:rsidRPr="00034234" w:rsidRDefault="00221CF2" w:rsidP="00221CF2">
      <w:pPr>
        <w:pStyle w:val="25"/>
        <w:shd w:val="clear" w:color="auto" w:fill="auto"/>
        <w:tabs>
          <w:tab w:val="left" w:pos="2604"/>
        </w:tabs>
        <w:spacing w:line="240" w:lineRule="auto"/>
        <w:ind w:firstLine="709"/>
        <w:jc w:val="both"/>
        <w:rPr>
          <w:sz w:val="24"/>
          <w:szCs w:val="24"/>
        </w:rPr>
      </w:pPr>
      <w:r>
        <w:rPr>
          <w:sz w:val="24"/>
          <w:szCs w:val="24"/>
        </w:rPr>
        <w:t xml:space="preserve">Портреты: </w:t>
      </w:r>
      <w:r w:rsidR="00B46577" w:rsidRPr="00034234">
        <w:rPr>
          <w:sz w:val="24"/>
          <w:szCs w:val="24"/>
        </w:rPr>
        <w:t>Г. Мендель, Т. Морга</w:t>
      </w:r>
      <w:r>
        <w:rPr>
          <w:sz w:val="24"/>
          <w:szCs w:val="24"/>
        </w:rPr>
        <w:t xml:space="preserve">н, Г. де Фриз, С.С. Четвериков, </w:t>
      </w:r>
      <w:r w:rsidR="00B46577" w:rsidRPr="00034234">
        <w:rPr>
          <w:sz w:val="24"/>
          <w:szCs w:val="24"/>
        </w:rPr>
        <w:t>Н.В. Тимофеев-Ресовский, Н.И. Вавилов.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46577" w:rsidRPr="00034234" w:rsidRDefault="00B46577" w:rsidP="00221CF2">
      <w:pPr>
        <w:pStyle w:val="25"/>
        <w:shd w:val="clear" w:color="auto" w:fill="auto"/>
        <w:tabs>
          <w:tab w:val="left" w:pos="3074"/>
        </w:tabs>
        <w:spacing w:line="240" w:lineRule="auto"/>
        <w:ind w:firstLine="709"/>
        <w:jc w:val="both"/>
        <w:rPr>
          <w:sz w:val="24"/>
          <w:szCs w:val="24"/>
        </w:rPr>
      </w:pPr>
      <w:r w:rsidRPr="00034234">
        <w:rPr>
          <w:sz w:val="24"/>
          <w:szCs w:val="24"/>
        </w:rPr>
        <w:t>Оборудование:</w:t>
      </w:r>
      <w:r w:rsidR="00221CF2">
        <w:rPr>
          <w:sz w:val="24"/>
          <w:szCs w:val="24"/>
        </w:rPr>
        <w:t xml:space="preserve"> </w:t>
      </w:r>
      <w:r w:rsidRPr="00034234">
        <w:rPr>
          <w:sz w:val="24"/>
          <w:szCs w:val="24"/>
        </w:rPr>
        <w:t>модели-аппликац</w:t>
      </w:r>
      <w:r w:rsidR="00221CF2">
        <w:rPr>
          <w:sz w:val="24"/>
          <w:szCs w:val="24"/>
        </w:rPr>
        <w:t xml:space="preserve">ии «Моногибридное скрещивание», </w:t>
      </w:r>
      <w:r w:rsidRPr="00034234">
        <w:rPr>
          <w:sz w:val="24"/>
          <w:szCs w:val="24"/>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lastRenderedPageBreak/>
        <w:t>Лабораторные и практические работы: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Лабораторная работа № 6. «Изучение модификационной изменчивости, построение вариационного ряда и вариационной кривой».</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Лабораторная работа № 7. «Анализ мутаций у дрозофилы на готовых микропрепаратах».</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Практическая работа № 2. «Составление и анализ родословных человека».</w:t>
      </w:r>
    </w:p>
    <w:p w:rsidR="00B46577" w:rsidRPr="00034234" w:rsidRDefault="00B46577" w:rsidP="00034234">
      <w:pPr>
        <w:pStyle w:val="25"/>
        <w:shd w:val="clear" w:color="auto" w:fill="auto"/>
        <w:tabs>
          <w:tab w:val="left" w:pos="1893"/>
        </w:tabs>
        <w:spacing w:line="240" w:lineRule="auto"/>
        <w:ind w:firstLine="709"/>
        <w:jc w:val="both"/>
        <w:rPr>
          <w:sz w:val="24"/>
          <w:szCs w:val="24"/>
        </w:rPr>
      </w:pPr>
      <w:r w:rsidRPr="00034234">
        <w:rPr>
          <w:sz w:val="24"/>
          <w:szCs w:val="24"/>
        </w:rPr>
        <w:t>Тема 7. Селекция организмов. Основы биотехнологии.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46577" w:rsidRPr="00034234" w:rsidRDefault="00B46577" w:rsidP="00034234">
      <w:pPr>
        <w:pStyle w:val="25"/>
        <w:shd w:val="clear" w:color="auto" w:fill="auto"/>
        <w:tabs>
          <w:tab w:val="left" w:pos="6134"/>
          <w:tab w:val="left" w:pos="8078"/>
        </w:tabs>
        <w:spacing w:line="240" w:lineRule="auto"/>
        <w:ind w:firstLine="709"/>
        <w:jc w:val="both"/>
        <w:rPr>
          <w:sz w:val="24"/>
          <w:szCs w:val="24"/>
        </w:rPr>
      </w:pPr>
      <w:r w:rsidRPr="00034234">
        <w:rPr>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Демонстрации: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Портреты: Н.И. Вавилов, И.В. Мичурин, Г.Д. Карпеченко, М.Ф. Иванов.</w:t>
      </w:r>
    </w:p>
    <w:p w:rsidR="00B46577" w:rsidRPr="00034234" w:rsidRDefault="00B46577" w:rsidP="00034234">
      <w:pPr>
        <w:pStyle w:val="25"/>
        <w:shd w:val="clear" w:color="auto" w:fill="auto"/>
        <w:tabs>
          <w:tab w:val="left" w:pos="6134"/>
          <w:tab w:val="left" w:pos="8078"/>
        </w:tabs>
        <w:spacing w:line="240" w:lineRule="auto"/>
        <w:ind w:firstLine="709"/>
        <w:jc w:val="both"/>
        <w:rPr>
          <w:sz w:val="24"/>
          <w:szCs w:val="24"/>
        </w:rPr>
      </w:pPr>
      <w:r w:rsidRPr="00034234">
        <w:rPr>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Оборудование: муляжи плодов и корнеплодов диких форм и культурных сортов растений, гербарий «Сельскохозяйственные растения».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Лабораторные и практические работы: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46577" w:rsidRPr="00221CF2" w:rsidRDefault="00B46577" w:rsidP="00221CF2">
      <w:pPr>
        <w:pStyle w:val="25"/>
        <w:shd w:val="clear" w:color="auto" w:fill="auto"/>
        <w:tabs>
          <w:tab w:val="left" w:pos="1729"/>
        </w:tabs>
        <w:spacing w:line="240" w:lineRule="auto"/>
        <w:ind w:firstLine="709"/>
        <w:jc w:val="both"/>
        <w:rPr>
          <w:b/>
          <w:bCs/>
          <w:smallCaps/>
          <w:spacing w:val="5"/>
        </w:rPr>
      </w:pPr>
      <w:r w:rsidRPr="00221CF2">
        <w:rPr>
          <w:rStyle w:val="af4"/>
        </w:rPr>
        <w:t>С</w:t>
      </w:r>
      <w:r w:rsidR="00221CF2">
        <w:rPr>
          <w:rStyle w:val="af4"/>
        </w:rPr>
        <w:t>одержание обучения в 11 классе.</w:t>
      </w:r>
    </w:p>
    <w:p w:rsidR="00B46577" w:rsidRPr="00034234" w:rsidRDefault="00B46577" w:rsidP="00034234">
      <w:pPr>
        <w:pStyle w:val="25"/>
        <w:shd w:val="clear" w:color="auto" w:fill="auto"/>
        <w:tabs>
          <w:tab w:val="left" w:pos="1926"/>
        </w:tabs>
        <w:spacing w:line="240" w:lineRule="auto"/>
        <w:ind w:firstLine="709"/>
        <w:jc w:val="both"/>
        <w:rPr>
          <w:sz w:val="24"/>
          <w:szCs w:val="24"/>
        </w:rPr>
      </w:pPr>
      <w:r w:rsidRPr="00034234">
        <w:rPr>
          <w:sz w:val="24"/>
          <w:szCs w:val="24"/>
        </w:rPr>
        <w:t>Тема 1. Эволюционная биология.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46577" w:rsidRPr="00034234" w:rsidRDefault="00B46577" w:rsidP="00034234">
      <w:pPr>
        <w:pStyle w:val="25"/>
        <w:shd w:val="clear" w:color="auto" w:fill="auto"/>
        <w:tabs>
          <w:tab w:val="left" w:pos="6243"/>
        </w:tabs>
        <w:spacing w:line="240" w:lineRule="auto"/>
        <w:ind w:firstLine="709"/>
        <w:jc w:val="both"/>
        <w:rPr>
          <w:sz w:val="24"/>
          <w:szCs w:val="24"/>
        </w:rPr>
      </w:pPr>
      <w:r w:rsidRPr="00034234">
        <w:rPr>
          <w:sz w:val="24"/>
          <w:szCs w:val="24"/>
        </w:rPr>
        <w:t>Эмбриологические: сходства и различия эмбрионов разных видов позвоночных. Сравнительно-анатомические: гомологичные, аналогичные,</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Синтетическая теория эволюции (СТЭ) и её основные положения.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lastRenderedPageBreak/>
        <w:t>Микроэволюция. Популяция как единица вида и эволюции.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Естественный отбор - направляющий фактор эволюции. Формы естественного отбора.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Приспособленность организмов как результат эволюции. Примеры приспособлений у организмов. Ароморфозы и идио-адаптации.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Вид и видообразование. Критерии вида. Основные формы видообразования: географическое, экологическое.</w:t>
      </w:r>
    </w:p>
    <w:p w:rsidR="00B46577" w:rsidRPr="00034234" w:rsidRDefault="00B46577" w:rsidP="00034234">
      <w:pPr>
        <w:pStyle w:val="25"/>
        <w:shd w:val="clear" w:color="auto" w:fill="auto"/>
        <w:tabs>
          <w:tab w:val="left" w:pos="6243"/>
        </w:tabs>
        <w:spacing w:line="240" w:lineRule="auto"/>
        <w:ind w:firstLine="709"/>
        <w:jc w:val="both"/>
        <w:rPr>
          <w:sz w:val="24"/>
          <w:szCs w:val="24"/>
        </w:rPr>
      </w:pPr>
      <w:r w:rsidRPr="00034234">
        <w:rPr>
          <w:sz w:val="24"/>
          <w:szCs w:val="24"/>
        </w:rPr>
        <w:t>Макроэволюция. Формы эволюции:</w:t>
      </w:r>
      <w:r w:rsidRPr="00034234">
        <w:rPr>
          <w:sz w:val="24"/>
          <w:szCs w:val="24"/>
        </w:rPr>
        <w:tab/>
        <w:t>филетическая, дивергентная,</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конвергентная, параллельная. Необратимость эволюции.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Происхождение от неспециализированных предков. Прогрессирующая специализация. Адаптивная радиация.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Демонстрации: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Портреты: К. Линней, Ж.Б. Ламарк, Ч. Дарвин, В.О. Ковалевский, К.М. Бэр, Э. Геккель, Ф. Мюллер, А.Н. Северцов.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Лабораторные и практические работы: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Лабораторная работа № 1. «Сравнение видов по морфологическому критерию».</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Лабораторная работа № 2. «Описание приспособленности организма и её относительного характера».</w:t>
      </w:r>
    </w:p>
    <w:p w:rsidR="00B46577" w:rsidRPr="00034234" w:rsidRDefault="00B46577" w:rsidP="00034234">
      <w:pPr>
        <w:pStyle w:val="25"/>
        <w:shd w:val="clear" w:color="auto" w:fill="auto"/>
        <w:tabs>
          <w:tab w:val="left" w:pos="1876"/>
        </w:tabs>
        <w:spacing w:line="240" w:lineRule="auto"/>
        <w:ind w:firstLine="709"/>
        <w:jc w:val="both"/>
        <w:rPr>
          <w:sz w:val="24"/>
          <w:szCs w:val="24"/>
        </w:rPr>
      </w:pPr>
      <w:r w:rsidRPr="00034234">
        <w:rPr>
          <w:sz w:val="24"/>
          <w:szCs w:val="24"/>
        </w:rPr>
        <w:t>Тема 2. Возникновение и развитие жизни на Земле.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Мезозойская эра и её периоды: триасовый, юрский, меловой.</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Кайнозойская эра и её периоды: палеогеновый, неогеновый, антропогеновый.</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 xml:space="preserve">Система органического мира как отражение эволюции. Основные систематические </w:t>
      </w:r>
      <w:r w:rsidRPr="00034234">
        <w:rPr>
          <w:sz w:val="24"/>
          <w:szCs w:val="24"/>
        </w:rPr>
        <w:lastRenderedPageBreak/>
        <w:t>группы организмов.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Демонстрации: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Портреты: Ф. Реди, Л. Пастер, А.И. Опарин, С. Миллер, Г. Юри, Ч. Дарвин.</w:t>
      </w:r>
    </w:p>
    <w:p w:rsidR="00B46577" w:rsidRPr="00034234" w:rsidRDefault="00B46577" w:rsidP="00034234">
      <w:pPr>
        <w:pStyle w:val="25"/>
        <w:shd w:val="clear" w:color="auto" w:fill="auto"/>
        <w:tabs>
          <w:tab w:val="left" w:pos="2143"/>
          <w:tab w:val="left" w:pos="3541"/>
          <w:tab w:val="left" w:pos="5739"/>
          <w:tab w:val="left" w:pos="8734"/>
        </w:tabs>
        <w:spacing w:line="240" w:lineRule="auto"/>
        <w:ind w:firstLine="709"/>
        <w:jc w:val="both"/>
        <w:rPr>
          <w:sz w:val="24"/>
          <w:szCs w:val="24"/>
        </w:rPr>
      </w:pPr>
      <w:r w:rsidRPr="00034234">
        <w:rPr>
          <w:sz w:val="24"/>
          <w:szCs w:val="24"/>
        </w:rPr>
        <w:t>Таблицы и схемы: «Возникновение Солнечной системы», «Развитие</w:t>
      </w:r>
    </w:p>
    <w:p w:rsidR="00B46577" w:rsidRPr="00034234" w:rsidRDefault="00B46577" w:rsidP="00034234">
      <w:pPr>
        <w:pStyle w:val="25"/>
        <w:shd w:val="clear" w:color="auto" w:fill="auto"/>
        <w:tabs>
          <w:tab w:val="left" w:pos="3541"/>
          <w:tab w:val="left" w:pos="5739"/>
          <w:tab w:val="left" w:pos="7137"/>
        </w:tabs>
        <w:spacing w:line="240" w:lineRule="auto"/>
        <w:ind w:firstLine="709"/>
        <w:jc w:val="both"/>
        <w:rPr>
          <w:sz w:val="24"/>
          <w:szCs w:val="24"/>
        </w:rPr>
      </w:pPr>
      <w:r w:rsidRPr="00034234">
        <w:rPr>
          <w:sz w:val="24"/>
          <w:szCs w:val="24"/>
        </w:rPr>
        <w:t>органического мира», «Растительная клетка», «Животная клетка»,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Лабораторные и практические работы: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Практическая работа № 1. «Изучение ископаемых остатков растений и животных в коллекциях».</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Экскурсия «Эволюция органического мира на Земле» (в естественно-научный или краеведческий музей).</w:t>
      </w:r>
    </w:p>
    <w:p w:rsidR="00B46577" w:rsidRPr="00034234" w:rsidRDefault="00B46577" w:rsidP="00034234">
      <w:pPr>
        <w:pStyle w:val="25"/>
        <w:shd w:val="clear" w:color="auto" w:fill="auto"/>
        <w:tabs>
          <w:tab w:val="left" w:pos="1872"/>
        </w:tabs>
        <w:spacing w:line="240" w:lineRule="auto"/>
        <w:ind w:firstLine="709"/>
        <w:jc w:val="both"/>
        <w:rPr>
          <w:sz w:val="24"/>
          <w:szCs w:val="24"/>
        </w:rPr>
      </w:pPr>
      <w:r w:rsidRPr="00034234">
        <w:rPr>
          <w:sz w:val="24"/>
          <w:szCs w:val="24"/>
        </w:rPr>
        <w:t>Тема 3. Организмы и окружающая среда.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Среды обитания организмов: водная, наземно-воздушная, почвенная, внутриорганизменная.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Демонстрации: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Портреты: А. Гумбольдт, К.Ф. Рулье, Э. Геккель.</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Таблицы и схемы: карта «Природные зоны Земли», «Среды обитания</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lastRenderedPageBreak/>
        <w:t>организмов», «Фотопериодизм», «Популяции», «Закономерности роста численности популяции инфузории-туфельки», «Пищевые цепи».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Лабораторные и практические работы: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Лабораторная работа № 3. «Морфологические особенности растений из разных мест обитания».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Лабораторная работа № 4. «Влияние света на рост и развитие черенков колеуса».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Практическая работа № 5. «Подсчёт плотности популяций разных видов растений».</w:t>
      </w:r>
    </w:p>
    <w:p w:rsidR="00B46577" w:rsidRPr="00034234" w:rsidRDefault="00B46577" w:rsidP="00034234">
      <w:pPr>
        <w:pStyle w:val="25"/>
        <w:shd w:val="clear" w:color="auto" w:fill="auto"/>
        <w:tabs>
          <w:tab w:val="left" w:pos="1898"/>
        </w:tabs>
        <w:spacing w:line="240" w:lineRule="auto"/>
        <w:ind w:firstLine="709"/>
        <w:jc w:val="both"/>
        <w:rPr>
          <w:sz w:val="24"/>
          <w:szCs w:val="24"/>
        </w:rPr>
      </w:pPr>
      <w:r w:rsidRPr="00034234">
        <w:rPr>
          <w:sz w:val="24"/>
          <w:szCs w:val="24"/>
        </w:rPr>
        <w:t>Тема 4. Сообщества и экологические системы.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Природные экосистемы. Экосистемы озёр и рек. Экосистема хвойного или широколиственного леса.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Биоразнообразие как фактор устойчивости экосистем. Сохранение биологического разнообразия на Земле.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Круговороты веществ и биогеохимические циклы элементов (углерода, азота). Зональность биосферы. Основные биомы суши.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Человечество в биосфере Земли. Антропогенные изменения в биосфере.</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Глобальные экологические проблемы.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Демонстрации: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Портреты: А.Д. Тенсли, В.Н. Сукачёв, В.И. Вернадский.</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46577" w:rsidRPr="00221CF2" w:rsidRDefault="00B46577" w:rsidP="00221CF2">
      <w:pPr>
        <w:pStyle w:val="25"/>
        <w:shd w:val="clear" w:color="auto" w:fill="auto"/>
        <w:spacing w:line="240" w:lineRule="auto"/>
        <w:ind w:firstLine="709"/>
        <w:jc w:val="center"/>
        <w:rPr>
          <w:rStyle w:val="af4"/>
        </w:rPr>
      </w:pPr>
      <w:r w:rsidRPr="00221CF2">
        <w:rPr>
          <w:rStyle w:val="af4"/>
        </w:rPr>
        <w:t>Планируемые результаты освоения программы по биологии (базовый уровень) на уро</w:t>
      </w:r>
      <w:r w:rsidR="00221CF2">
        <w:rPr>
          <w:rStyle w:val="af4"/>
        </w:rPr>
        <w:t>вне среднего общего образования</w:t>
      </w:r>
    </w:p>
    <w:p w:rsidR="00B46577" w:rsidRPr="00034234" w:rsidRDefault="00B46577" w:rsidP="00034234">
      <w:pPr>
        <w:pStyle w:val="25"/>
        <w:shd w:val="clear" w:color="auto" w:fill="auto"/>
        <w:tabs>
          <w:tab w:val="left" w:pos="1877"/>
        </w:tabs>
        <w:spacing w:line="240" w:lineRule="auto"/>
        <w:ind w:firstLine="709"/>
        <w:jc w:val="both"/>
        <w:rPr>
          <w:sz w:val="24"/>
          <w:szCs w:val="24"/>
        </w:rPr>
      </w:pPr>
      <w:r w:rsidRPr="00034234">
        <w:rPr>
          <w:sz w:val="24"/>
          <w:szCs w:val="24"/>
        </w:rPr>
        <w:t xml:space="preserve">Согласно ФГОС СОО устанавливаются требования к результатам освоения обучающимися программ среднего общего образования: личностным, метапредметным и </w:t>
      </w:r>
      <w:r w:rsidRPr="00034234">
        <w:rPr>
          <w:sz w:val="24"/>
          <w:szCs w:val="24"/>
        </w:rPr>
        <w:lastRenderedPageBreak/>
        <w:t>предметным.</w:t>
      </w:r>
    </w:p>
    <w:p w:rsidR="00B46577" w:rsidRPr="00034234" w:rsidRDefault="00B46577" w:rsidP="00034234">
      <w:pPr>
        <w:pStyle w:val="25"/>
        <w:shd w:val="clear" w:color="auto" w:fill="auto"/>
        <w:tabs>
          <w:tab w:val="left" w:pos="1882"/>
        </w:tabs>
        <w:spacing w:line="240" w:lineRule="auto"/>
        <w:ind w:firstLine="709"/>
        <w:jc w:val="both"/>
        <w:rPr>
          <w:sz w:val="24"/>
          <w:szCs w:val="24"/>
        </w:rPr>
      </w:pPr>
      <w:r w:rsidRPr="00034234">
        <w:rPr>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034234">
        <w:rPr>
          <w:sz w:val="24"/>
          <w:szCs w:val="24"/>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46577" w:rsidRPr="00034234" w:rsidRDefault="00B46577" w:rsidP="00034234">
      <w:pPr>
        <w:pStyle w:val="25"/>
        <w:shd w:val="clear" w:color="auto" w:fill="auto"/>
        <w:tabs>
          <w:tab w:val="left" w:pos="1886"/>
        </w:tabs>
        <w:spacing w:line="240" w:lineRule="auto"/>
        <w:ind w:firstLine="709"/>
        <w:jc w:val="both"/>
        <w:rPr>
          <w:sz w:val="24"/>
          <w:szCs w:val="24"/>
        </w:rPr>
      </w:pPr>
      <w:r w:rsidRPr="00221CF2">
        <w:rPr>
          <w:rStyle w:val="af4"/>
        </w:rPr>
        <w:t>Личностные результаты</w:t>
      </w:r>
      <w:r w:rsidRPr="00034234">
        <w:rPr>
          <w:sz w:val="24"/>
          <w:szCs w:val="24"/>
        </w:rPr>
        <w:t xml:space="preserve">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46577" w:rsidRPr="00034234" w:rsidRDefault="00B46577" w:rsidP="00034234">
      <w:pPr>
        <w:pStyle w:val="25"/>
        <w:shd w:val="clear" w:color="auto" w:fill="auto"/>
        <w:tabs>
          <w:tab w:val="left" w:pos="1891"/>
        </w:tabs>
        <w:spacing w:line="240" w:lineRule="auto"/>
        <w:ind w:firstLine="709"/>
        <w:jc w:val="both"/>
        <w:rPr>
          <w:sz w:val="24"/>
          <w:szCs w:val="24"/>
        </w:rPr>
      </w:pPr>
      <w:r w:rsidRPr="00221CF2">
        <w:rPr>
          <w:b/>
          <w:sz w:val="24"/>
          <w:szCs w:val="24"/>
        </w:rPr>
        <w:t>Личностные результаты освоения учебного предмета «Биология»</w:t>
      </w:r>
      <w:r w:rsidRPr="00034234">
        <w:rPr>
          <w:sz w:val="24"/>
          <w:szCs w:val="24"/>
        </w:rPr>
        <w:t xml:space="preserve">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46577" w:rsidRPr="00221CF2" w:rsidRDefault="00B46577" w:rsidP="00034234">
      <w:pPr>
        <w:pStyle w:val="25"/>
        <w:shd w:val="clear" w:color="auto" w:fill="auto"/>
        <w:tabs>
          <w:tab w:val="left" w:pos="1222"/>
        </w:tabs>
        <w:spacing w:line="240" w:lineRule="auto"/>
        <w:ind w:firstLine="709"/>
        <w:jc w:val="both"/>
        <w:rPr>
          <w:b/>
          <w:sz w:val="24"/>
          <w:szCs w:val="24"/>
        </w:rPr>
      </w:pPr>
      <w:r w:rsidRPr="00221CF2">
        <w:rPr>
          <w:b/>
          <w:sz w:val="24"/>
          <w:szCs w:val="24"/>
        </w:rPr>
        <w:t>гражданского воспитания: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сформированность гражданской позиции обучающегося как активного и ответственного члена российского общества;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осознание своих конституционных прав и обязанностей, уважение закона и правопорядка;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способность определять собственную позицию по отношению к явлениям</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современной жизни и объяснять её;</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46577" w:rsidRPr="00221CF2" w:rsidRDefault="00B46577" w:rsidP="00034234">
      <w:pPr>
        <w:pStyle w:val="25"/>
        <w:shd w:val="clear" w:color="auto" w:fill="auto"/>
        <w:tabs>
          <w:tab w:val="left" w:pos="1254"/>
        </w:tabs>
        <w:spacing w:line="240" w:lineRule="auto"/>
        <w:ind w:firstLine="709"/>
        <w:jc w:val="both"/>
        <w:rPr>
          <w:b/>
          <w:sz w:val="24"/>
          <w:szCs w:val="24"/>
        </w:rPr>
      </w:pPr>
      <w:r w:rsidRPr="00221CF2">
        <w:rPr>
          <w:b/>
          <w:sz w:val="24"/>
          <w:szCs w:val="24"/>
        </w:rPr>
        <w:t>патриотического воспитания: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идейная убеждённость, готовность к служению Отечеству и его защите, ответственность за его судьбу;</w:t>
      </w:r>
    </w:p>
    <w:p w:rsidR="00221CF2" w:rsidRDefault="00B46577" w:rsidP="00034234">
      <w:pPr>
        <w:pStyle w:val="25"/>
        <w:shd w:val="clear" w:color="auto" w:fill="auto"/>
        <w:tabs>
          <w:tab w:val="left" w:pos="1254"/>
        </w:tabs>
        <w:spacing w:line="240" w:lineRule="auto"/>
        <w:ind w:firstLine="709"/>
        <w:rPr>
          <w:sz w:val="24"/>
          <w:szCs w:val="24"/>
        </w:rPr>
      </w:pPr>
      <w:r w:rsidRPr="00221CF2">
        <w:rPr>
          <w:b/>
          <w:sz w:val="24"/>
          <w:szCs w:val="24"/>
        </w:rPr>
        <w:t xml:space="preserve">духовно-нравственного воспитания: </w:t>
      </w:r>
    </w:p>
    <w:p w:rsidR="00221CF2" w:rsidRDefault="00B46577" w:rsidP="00034234">
      <w:pPr>
        <w:pStyle w:val="25"/>
        <w:shd w:val="clear" w:color="auto" w:fill="auto"/>
        <w:tabs>
          <w:tab w:val="left" w:pos="1254"/>
        </w:tabs>
        <w:spacing w:line="240" w:lineRule="auto"/>
        <w:ind w:firstLine="709"/>
        <w:rPr>
          <w:sz w:val="24"/>
          <w:szCs w:val="24"/>
        </w:rPr>
      </w:pPr>
      <w:r w:rsidRPr="00034234">
        <w:rPr>
          <w:sz w:val="24"/>
          <w:szCs w:val="24"/>
        </w:rPr>
        <w:lastRenderedPageBreak/>
        <w:t>осознание духовных ценностей российского народа;</w:t>
      </w:r>
    </w:p>
    <w:p w:rsidR="00B46577" w:rsidRPr="00034234" w:rsidRDefault="00B46577" w:rsidP="00034234">
      <w:pPr>
        <w:pStyle w:val="25"/>
        <w:shd w:val="clear" w:color="auto" w:fill="auto"/>
        <w:tabs>
          <w:tab w:val="left" w:pos="1254"/>
        </w:tabs>
        <w:spacing w:line="240" w:lineRule="auto"/>
        <w:ind w:firstLine="709"/>
        <w:rPr>
          <w:sz w:val="24"/>
          <w:szCs w:val="24"/>
        </w:rPr>
      </w:pPr>
      <w:r w:rsidRPr="00034234">
        <w:rPr>
          <w:sz w:val="24"/>
          <w:szCs w:val="24"/>
        </w:rPr>
        <w:t xml:space="preserve"> сформированность нравственного сознания, этического поведения; способность оценивать ситуацию и принимать осознанные решения,</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ориентируясь на морально-нравственные нормы и ценности;</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46577" w:rsidRPr="00221CF2" w:rsidRDefault="00B46577" w:rsidP="00034234">
      <w:pPr>
        <w:pStyle w:val="25"/>
        <w:shd w:val="clear" w:color="auto" w:fill="auto"/>
        <w:tabs>
          <w:tab w:val="left" w:pos="1254"/>
        </w:tabs>
        <w:spacing w:line="240" w:lineRule="auto"/>
        <w:ind w:firstLine="709"/>
        <w:jc w:val="both"/>
        <w:rPr>
          <w:b/>
          <w:sz w:val="24"/>
          <w:szCs w:val="24"/>
        </w:rPr>
      </w:pPr>
      <w:r w:rsidRPr="00221CF2">
        <w:rPr>
          <w:b/>
          <w:sz w:val="24"/>
          <w:szCs w:val="24"/>
        </w:rPr>
        <w:t>эстетического воспитания: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понимание эмоционального воздействия живой природы и её ценности;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готовность к самовыражению в разных видах искусства, стремление проявлять качества творческой личности;</w:t>
      </w:r>
    </w:p>
    <w:p w:rsidR="00B46577" w:rsidRPr="00221CF2" w:rsidRDefault="00B46577" w:rsidP="00034234">
      <w:pPr>
        <w:pStyle w:val="25"/>
        <w:shd w:val="clear" w:color="auto" w:fill="auto"/>
        <w:tabs>
          <w:tab w:val="left" w:pos="1291"/>
        </w:tabs>
        <w:spacing w:line="240" w:lineRule="auto"/>
        <w:ind w:firstLine="709"/>
        <w:jc w:val="both"/>
        <w:rPr>
          <w:b/>
          <w:sz w:val="24"/>
          <w:szCs w:val="24"/>
        </w:rPr>
      </w:pPr>
      <w:r w:rsidRPr="00221CF2">
        <w:rPr>
          <w:b/>
          <w:sz w:val="24"/>
          <w:szCs w:val="24"/>
        </w:rPr>
        <w:t>физического воспитания: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осознание последствий и неприятие вредных привычек (употребления алкоголя, наркотиков, курения);</w:t>
      </w:r>
    </w:p>
    <w:p w:rsidR="00B46577" w:rsidRPr="00221CF2" w:rsidRDefault="00B46577" w:rsidP="00034234">
      <w:pPr>
        <w:pStyle w:val="25"/>
        <w:shd w:val="clear" w:color="auto" w:fill="auto"/>
        <w:tabs>
          <w:tab w:val="left" w:pos="1291"/>
        </w:tabs>
        <w:spacing w:line="240" w:lineRule="auto"/>
        <w:ind w:firstLine="709"/>
        <w:jc w:val="both"/>
        <w:rPr>
          <w:b/>
          <w:sz w:val="24"/>
          <w:szCs w:val="24"/>
        </w:rPr>
      </w:pPr>
      <w:r w:rsidRPr="00221CF2">
        <w:rPr>
          <w:b/>
          <w:sz w:val="24"/>
          <w:szCs w:val="24"/>
        </w:rPr>
        <w:t>трудового воспитания: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готовность к труду, осознание ценности мастерства, трудолюбие;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готовность и способность к образованию и самообразованию на протяжении всей жизни;</w:t>
      </w:r>
    </w:p>
    <w:p w:rsidR="00B46577" w:rsidRPr="00221CF2" w:rsidRDefault="00B46577" w:rsidP="00034234">
      <w:pPr>
        <w:pStyle w:val="25"/>
        <w:shd w:val="clear" w:color="auto" w:fill="auto"/>
        <w:tabs>
          <w:tab w:val="left" w:pos="1291"/>
        </w:tabs>
        <w:spacing w:line="240" w:lineRule="auto"/>
        <w:ind w:firstLine="709"/>
        <w:jc w:val="both"/>
        <w:rPr>
          <w:b/>
          <w:sz w:val="24"/>
          <w:szCs w:val="24"/>
        </w:rPr>
      </w:pPr>
      <w:r w:rsidRPr="00221CF2">
        <w:rPr>
          <w:b/>
          <w:sz w:val="24"/>
          <w:szCs w:val="24"/>
        </w:rPr>
        <w:t>экологического воспитания: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экологически целесообразное отношение к природе как источнику жизни на Земле, основе её существования;</w:t>
      </w:r>
    </w:p>
    <w:p w:rsidR="00B46577" w:rsidRPr="00034234" w:rsidRDefault="00B46577" w:rsidP="00221CF2">
      <w:pPr>
        <w:pStyle w:val="25"/>
        <w:shd w:val="clear" w:color="auto" w:fill="auto"/>
        <w:spacing w:line="240" w:lineRule="auto"/>
        <w:ind w:firstLine="709"/>
        <w:jc w:val="both"/>
        <w:rPr>
          <w:sz w:val="24"/>
          <w:szCs w:val="24"/>
        </w:rPr>
      </w:pPr>
      <w:r w:rsidRPr="00034234">
        <w:rPr>
          <w:sz w:val="24"/>
          <w:szCs w:val="24"/>
        </w:rPr>
        <w:t>повышение уровня экологической культуры: приобретение опыта планирования поступков и оценки их возмо</w:t>
      </w:r>
      <w:r w:rsidR="00221CF2">
        <w:rPr>
          <w:sz w:val="24"/>
          <w:szCs w:val="24"/>
        </w:rPr>
        <w:t xml:space="preserve">жных последствий для окружающей </w:t>
      </w:r>
      <w:r w:rsidRPr="00034234">
        <w:rPr>
          <w:sz w:val="24"/>
          <w:szCs w:val="24"/>
        </w:rPr>
        <w:t>среды;</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46577" w:rsidRPr="00221CF2" w:rsidRDefault="00B46577" w:rsidP="00034234">
      <w:pPr>
        <w:pStyle w:val="25"/>
        <w:shd w:val="clear" w:color="auto" w:fill="auto"/>
        <w:tabs>
          <w:tab w:val="left" w:pos="1217"/>
        </w:tabs>
        <w:spacing w:line="240" w:lineRule="auto"/>
        <w:ind w:firstLine="709"/>
        <w:jc w:val="both"/>
        <w:rPr>
          <w:b/>
          <w:sz w:val="24"/>
          <w:szCs w:val="24"/>
        </w:rPr>
      </w:pPr>
      <w:r w:rsidRPr="00221CF2">
        <w:rPr>
          <w:b/>
          <w:sz w:val="24"/>
          <w:szCs w:val="24"/>
        </w:rPr>
        <w:t>ценности научного познания: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lastRenderedPageBreak/>
        <w:t>совершенствование языковой и читательской культуры как средства взаимодействия между людьми и познания мира;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способность самостоятельно использовать биологические знания для решения проблем в реальных жизненных ситуациях;</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46577" w:rsidRPr="00034234" w:rsidRDefault="00B46577" w:rsidP="00034234">
      <w:pPr>
        <w:pStyle w:val="25"/>
        <w:shd w:val="clear" w:color="auto" w:fill="auto"/>
        <w:tabs>
          <w:tab w:val="left" w:pos="1842"/>
        </w:tabs>
        <w:spacing w:line="240" w:lineRule="auto"/>
        <w:ind w:firstLine="709"/>
        <w:jc w:val="both"/>
        <w:rPr>
          <w:sz w:val="24"/>
          <w:szCs w:val="24"/>
        </w:rPr>
      </w:pPr>
      <w:r w:rsidRPr="00034234">
        <w:rPr>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46577" w:rsidRPr="00034234" w:rsidRDefault="00B46577" w:rsidP="00221CF2">
      <w:pPr>
        <w:pStyle w:val="25"/>
        <w:shd w:val="clear" w:color="auto" w:fill="auto"/>
        <w:spacing w:line="240" w:lineRule="auto"/>
        <w:ind w:firstLine="709"/>
        <w:jc w:val="both"/>
        <w:rPr>
          <w:sz w:val="24"/>
          <w:szCs w:val="24"/>
        </w:rPr>
      </w:pPr>
      <w:r w:rsidRPr="00034234">
        <w:rPr>
          <w:sz w:val="24"/>
          <w:szCs w:val="24"/>
        </w:rPr>
        <w:t>эмпатии, включающей способность понимать эмоциональное состояние других, учитывать его при осуществ</w:t>
      </w:r>
      <w:r w:rsidR="00221CF2">
        <w:rPr>
          <w:sz w:val="24"/>
          <w:szCs w:val="24"/>
        </w:rPr>
        <w:t xml:space="preserve">лении коммуникации, способность </w:t>
      </w:r>
      <w:r w:rsidRPr="00034234">
        <w:rPr>
          <w:sz w:val="24"/>
          <w:szCs w:val="24"/>
        </w:rPr>
        <w:t>к сочувствию и сопереживанию;</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46577" w:rsidRPr="00034234" w:rsidRDefault="00B46577" w:rsidP="00221CF2">
      <w:pPr>
        <w:pStyle w:val="25"/>
        <w:shd w:val="clear" w:color="auto" w:fill="auto"/>
        <w:tabs>
          <w:tab w:val="left" w:pos="1864"/>
        </w:tabs>
        <w:spacing w:line="240" w:lineRule="auto"/>
        <w:ind w:firstLine="709"/>
        <w:jc w:val="both"/>
        <w:rPr>
          <w:sz w:val="24"/>
          <w:szCs w:val="24"/>
        </w:rPr>
      </w:pPr>
      <w:r w:rsidRPr="00221CF2">
        <w:rPr>
          <w:rStyle w:val="af4"/>
        </w:rPr>
        <w:t>Метапредметные результаты</w:t>
      </w:r>
      <w:r w:rsidRPr="00034234">
        <w:rPr>
          <w:sz w:val="24"/>
          <w:szCs w:val="24"/>
        </w:rPr>
        <w:t xml:space="preserve"> освоен</w:t>
      </w:r>
      <w:r w:rsidR="00221CF2">
        <w:rPr>
          <w:sz w:val="24"/>
          <w:szCs w:val="24"/>
        </w:rPr>
        <w:t xml:space="preserve">ия учебного предмета «Биология» включают: </w:t>
      </w:r>
      <w:r w:rsidRPr="00034234">
        <w:rPr>
          <w:sz w:val="24"/>
          <w:szCs w:val="24"/>
        </w:rPr>
        <w:t>значимые для формиро</w:t>
      </w:r>
      <w:r w:rsidR="00221CF2">
        <w:rPr>
          <w:sz w:val="24"/>
          <w:szCs w:val="24"/>
        </w:rPr>
        <w:t xml:space="preserve">вания мировоззрения обучающихся </w:t>
      </w:r>
      <w:r w:rsidRPr="00034234">
        <w:rPr>
          <w:sz w:val="24"/>
          <w:szCs w:val="24"/>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46577" w:rsidRPr="00221CF2" w:rsidRDefault="00B46577" w:rsidP="00034234">
      <w:pPr>
        <w:pStyle w:val="25"/>
        <w:shd w:val="clear" w:color="auto" w:fill="auto"/>
        <w:tabs>
          <w:tab w:val="left" w:pos="1885"/>
        </w:tabs>
        <w:spacing w:line="240" w:lineRule="auto"/>
        <w:ind w:firstLine="709"/>
        <w:jc w:val="both"/>
        <w:rPr>
          <w:b/>
          <w:sz w:val="24"/>
          <w:szCs w:val="24"/>
        </w:rPr>
      </w:pPr>
      <w:r w:rsidRPr="00221CF2">
        <w:rPr>
          <w:b/>
          <w:sz w:val="24"/>
          <w:szCs w:val="24"/>
        </w:rPr>
        <w:lastRenderedPageBreak/>
        <w:t>Метапредметные результаты освоения программы среднего общего образования должны отражать:</w:t>
      </w:r>
    </w:p>
    <w:p w:rsidR="00B46577" w:rsidRPr="00221CF2" w:rsidRDefault="00B46577" w:rsidP="00034234">
      <w:pPr>
        <w:pStyle w:val="25"/>
        <w:shd w:val="clear" w:color="auto" w:fill="auto"/>
        <w:tabs>
          <w:tab w:val="left" w:pos="2096"/>
        </w:tabs>
        <w:spacing w:line="240" w:lineRule="auto"/>
        <w:ind w:firstLine="709"/>
        <w:jc w:val="both"/>
        <w:rPr>
          <w:b/>
          <w:sz w:val="24"/>
          <w:szCs w:val="24"/>
        </w:rPr>
      </w:pPr>
      <w:r w:rsidRPr="00221CF2">
        <w:rPr>
          <w:b/>
          <w:sz w:val="24"/>
          <w:szCs w:val="24"/>
        </w:rPr>
        <w:t>Овладение универсальными учебными познавательными действиями:</w:t>
      </w:r>
    </w:p>
    <w:p w:rsidR="00B46577" w:rsidRPr="00221CF2" w:rsidRDefault="00B46577" w:rsidP="00034234">
      <w:pPr>
        <w:pStyle w:val="25"/>
        <w:shd w:val="clear" w:color="auto" w:fill="auto"/>
        <w:tabs>
          <w:tab w:val="left" w:pos="1226"/>
        </w:tabs>
        <w:spacing w:line="240" w:lineRule="auto"/>
        <w:ind w:firstLine="709"/>
        <w:jc w:val="both"/>
        <w:rPr>
          <w:b/>
          <w:sz w:val="24"/>
          <w:szCs w:val="24"/>
        </w:rPr>
      </w:pPr>
      <w:r w:rsidRPr="00221CF2">
        <w:rPr>
          <w:b/>
          <w:sz w:val="24"/>
          <w:szCs w:val="24"/>
        </w:rPr>
        <w:t>базовые логические действия: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самостоятельно формулировать и актуализировать проблему, рассматривать её всесторонне;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использовать биологические понятия для объяснения фактов и явлений живой природы;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разрабатывать план решения проблемы с учётом анализа имеющихся материальных и нематериальных ресурсов;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вносить коррективы в деятельность, оценивать соответствие результатов целям, оценивать риски последствий деятельности;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координировать и выполнять работу в условиях реального, виртуального и комбинированного взаимодействия;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развивать креативное мышление при решении жизненных проблем;</w:t>
      </w:r>
    </w:p>
    <w:p w:rsidR="00B46577" w:rsidRPr="00221CF2" w:rsidRDefault="00B46577" w:rsidP="00034234">
      <w:pPr>
        <w:pStyle w:val="25"/>
        <w:shd w:val="clear" w:color="auto" w:fill="auto"/>
        <w:tabs>
          <w:tab w:val="left" w:pos="1257"/>
        </w:tabs>
        <w:spacing w:line="240" w:lineRule="auto"/>
        <w:ind w:firstLine="709"/>
        <w:jc w:val="both"/>
        <w:rPr>
          <w:b/>
          <w:sz w:val="24"/>
          <w:szCs w:val="24"/>
        </w:rPr>
      </w:pPr>
      <w:r w:rsidRPr="00221CF2">
        <w:rPr>
          <w:b/>
          <w:sz w:val="24"/>
          <w:szCs w:val="24"/>
        </w:rPr>
        <w:t>базовые исследовательские действия: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формировать научный тип мышления, владеть научной терминологией, ключевыми понятиями и методами;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ставить и формулировать собственные задачи в образовательной деятельности и жизненных ситуациях;</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уметь переносить знания в познавательную и практическую области жизнедеятельности;</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46577" w:rsidRPr="00221CF2" w:rsidRDefault="00B46577" w:rsidP="00034234">
      <w:pPr>
        <w:pStyle w:val="25"/>
        <w:shd w:val="clear" w:color="auto" w:fill="auto"/>
        <w:tabs>
          <w:tab w:val="left" w:pos="1298"/>
        </w:tabs>
        <w:spacing w:line="240" w:lineRule="auto"/>
        <w:ind w:firstLine="709"/>
        <w:jc w:val="both"/>
        <w:rPr>
          <w:b/>
          <w:sz w:val="24"/>
          <w:szCs w:val="24"/>
        </w:rPr>
      </w:pPr>
      <w:r w:rsidRPr="00221CF2">
        <w:rPr>
          <w:b/>
          <w:sz w:val="24"/>
          <w:szCs w:val="24"/>
        </w:rPr>
        <w:t>работа с информацией:</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 xml:space="preserve">ориентироваться в различных источниках информации (тексте учебного пособия, </w:t>
      </w:r>
      <w:r w:rsidRPr="00034234">
        <w:rPr>
          <w:sz w:val="24"/>
          <w:szCs w:val="24"/>
        </w:rPr>
        <w:lastRenderedPageBreak/>
        <w:t>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46577" w:rsidRPr="00034234" w:rsidRDefault="00221CF2" w:rsidP="00221CF2">
      <w:pPr>
        <w:pStyle w:val="25"/>
        <w:shd w:val="clear" w:color="auto" w:fill="auto"/>
        <w:tabs>
          <w:tab w:val="left" w:pos="5840"/>
        </w:tabs>
        <w:spacing w:line="240" w:lineRule="auto"/>
        <w:ind w:firstLine="709"/>
        <w:jc w:val="both"/>
        <w:rPr>
          <w:sz w:val="24"/>
          <w:szCs w:val="24"/>
        </w:rPr>
      </w:pPr>
      <w:r>
        <w:rPr>
          <w:sz w:val="24"/>
          <w:szCs w:val="24"/>
        </w:rPr>
        <w:t xml:space="preserve">приобретать опыт использования информационно-коммуникативных </w:t>
      </w:r>
      <w:r w:rsidR="00B46577" w:rsidRPr="00034234">
        <w:rPr>
          <w:sz w:val="24"/>
          <w:szCs w:val="24"/>
        </w:rPr>
        <w:t>технологий, совершенствовать культуру активного использования различных поисковых систем;</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владеть навыками распознавания и защиты информации, информационной безопасности личности.</w:t>
      </w:r>
    </w:p>
    <w:p w:rsidR="00B46577" w:rsidRPr="00221CF2" w:rsidRDefault="00B46577" w:rsidP="00034234">
      <w:pPr>
        <w:pStyle w:val="25"/>
        <w:shd w:val="clear" w:color="auto" w:fill="auto"/>
        <w:tabs>
          <w:tab w:val="left" w:pos="2104"/>
        </w:tabs>
        <w:spacing w:line="240" w:lineRule="auto"/>
        <w:ind w:firstLine="709"/>
        <w:jc w:val="both"/>
        <w:rPr>
          <w:b/>
          <w:sz w:val="24"/>
          <w:szCs w:val="24"/>
        </w:rPr>
      </w:pPr>
      <w:r w:rsidRPr="00221CF2">
        <w:rPr>
          <w:b/>
          <w:sz w:val="24"/>
          <w:szCs w:val="24"/>
        </w:rPr>
        <w:t>Овладение универсальными коммуникативными действиями:</w:t>
      </w:r>
    </w:p>
    <w:p w:rsidR="00B46577" w:rsidRPr="00221CF2" w:rsidRDefault="00B46577" w:rsidP="00034234">
      <w:pPr>
        <w:pStyle w:val="25"/>
        <w:shd w:val="clear" w:color="auto" w:fill="auto"/>
        <w:tabs>
          <w:tab w:val="left" w:pos="1274"/>
        </w:tabs>
        <w:spacing w:line="240" w:lineRule="auto"/>
        <w:ind w:firstLine="709"/>
        <w:jc w:val="both"/>
        <w:rPr>
          <w:b/>
          <w:sz w:val="24"/>
          <w:szCs w:val="24"/>
        </w:rPr>
      </w:pPr>
      <w:r w:rsidRPr="00221CF2">
        <w:rPr>
          <w:b/>
          <w:sz w:val="24"/>
          <w:szCs w:val="24"/>
        </w:rPr>
        <w:t>общение: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осуществлять коммуникации во всех сферах жизни, активно участвовать</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развёрнуто и логично излагать свою точку зрения с использованием языковых средств;</w:t>
      </w:r>
    </w:p>
    <w:p w:rsidR="00B46577" w:rsidRPr="00221CF2" w:rsidRDefault="00B46577" w:rsidP="00034234">
      <w:pPr>
        <w:pStyle w:val="25"/>
        <w:shd w:val="clear" w:color="auto" w:fill="auto"/>
        <w:tabs>
          <w:tab w:val="left" w:pos="1281"/>
        </w:tabs>
        <w:spacing w:line="240" w:lineRule="auto"/>
        <w:ind w:firstLine="709"/>
        <w:jc w:val="both"/>
        <w:rPr>
          <w:b/>
          <w:sz w:val="24"/>
          <w:szCs w:val="24"/>
        </w:rPr>
      </w:pPr>
      <w:r w:rsidRPr="00221CF2">
        <w:rPr>
          <w:b/>
          <w:sz w:val="24"/>
          <w:szCs w:val="24"/>
        </w:rPr>
        <w:t>совместная деятельность:</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выбирать тематику и методы совместных действий с учётом общих интересов и возможностей каждого члена коллектива;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оценивать качество своего вклада и каждого участника команды в общий результат по разработанным критериям;</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предлагать новые проекты, оценивать идеи с позиции новизны, оригинальности, практической значимости;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46577" w:rsidRPr="00221CF2" w:rsidRDefault="00B46577" w:rsidP="00034234">
      <w:pPr>
        <w:pStyle w:val="25"/>
        <w:shd w:val="clear" w:color="auto" w:fill="auto"/>
        <w:tabs>
          <w:tab w:val="left" w:pos="2088"/>
        </w:tabs>
        <w:spacing w:line="240" w:lineRule="auto"/>
        <w:ind w:firstLine="709"/>
        <w:jc w:val="both"/>
        <w:rPr>
          <w:b/>
          <w:sz w:val="24"/>
          <w:szCs w:val="24"/>
        </w:rPr>
      </w:pPr>
      <w:r w:rsidRPr="00221CF2">
        <w:rPr>
          <w:b/>
          <w:sz w:val="24"/>
          <w:szCs w:val="24"/>
        </w:rPr>
        <w:t>Овладение универсальными регулятивными действиями:</w:t>
      </w:r>
    </w:p>
    <w:p w:rsidR="00B46577" w:rsidRPr="00221CF2" w:rsidRDefault="00B46577" w:rsidP="00034234">
      <w:pPr>
        <w:pStyle w:val="25"/>
        <w:shd w:val="clear" w:color="auto" w:fill="auto"/>
        <w:spacing w:line="240" w:lineRule="auto"/>
        <w:ind w:firstLine="709"/>
        <w:jc w:val="both"/>
        <w:rPr>
          <w:b/>
          <w:sz w:val="24"/>
          <w:szCs w:val="24"/>
        </w:rPr>
      </w:pPr>
      <w:r w:rsidRPr="00221CF2">
        <w:rPr>
          <w:b/>
          <w:sz w:val="24"/>
          <w:szCs w:val="24"/>
        </w:rPr>
        <w:t>1) самоорганизация: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использовать биологические знания для выявления проблем и их решения в жизненных и учебных ситуациях;</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оценивать приобретённый опыт;</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46577" w:rsidRPr="00221CF2" w:rsidRDefault="00221CF2" w:rsidP="00034234">
      <w:pPr>
        <w:pStyle w:val="25"/>
        <w:shd w:val="clear" w:color="auto" w:fill="auto"/>
        <w:tabs>
          <w:tab w:val="left" w:pos="1272"/>
        </w:tabs>
        <w:spacing w:line="240" w:lineRule="auto"/>
        <w:ind w:firstLine="709"/>
        <w:jc w:val="both"/>
        <w:rPr>
          <w:b/>
          <w:sz w:val="24"/>
          <w:szCs w:val="24"/>
        </w:rPr>
      </w:pPr>
      <w:r w:rsidRPr="00221CF2">
        <w:rPr>
          <w:b/>
          <w:sz w:val="24"/>
          <w:szCs w:val="24"/>
        </w:rPr>
        <w:t xml:space="preserve">2) </w:t>
      </w:r>
      <w:r w:rsidR="00B46577" w:rsidRPr="00221CF2">
        <w:rPr>
          <w:b/>
          <w:sz w:val="24"/>
          <w:szCs w:val="24"/>
        </w:rPr>
        <w:t>самоконтроль:</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давать оценку новым ситуациям, вносить коррективы в деятельность, оценивать соответствие результатов целям;</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46577" w:rsidRPr="00221CF2" w:rsidRDefault="00221CF2" w:rsidP="00034234">
      <w:pPr>
        <w:pStyle w:val="25"/>
        <w:shd w:val="clear" w:color="auto" w:fill="auto"/>
        <w:tabs>
          <w:tab w:val="left" w:pos="1272"/>
        </w:tabs>
        <w:spacing w:line="240" w:lineRule="auto"/>
        <w:ind w:firstLine="709"/>
        <w:jc w:val="both"/>
        <w:rPr>
          <w:b/>
          <w:sz w:val="24"/>
          <w:szCs w:val="24"/>
        </w:rPr>
      </w:pPr>
      <w:r w:rsidRPr="00221CF2">
        <w:rPr>
          <w:b/>
          <w:sz w:val="24"/>
          <w:szCs w:val="24"/>
        </w:rPr>
        <w:t xml:space="preserve">3) </w:t>
      </w:r>
      <w:r w:rsidR="00B46577" w:rsidRPr="00221CF2">
        <w:rPr>
          <w:b/>
          <w:sz w:val="24"/>
          <w:szCs w:val="24"/>
        </w:rPr>
        <w:t>принятия себя и других</w:t>
      </w:r>
      <w:r w:rsidRPr="00221CF2">
        <w:rPr>
          <w:b/>
          <w:sz w:val="24"/>
          <w:szCs w:val="24"/>
        </w:rPr>
        <w:t>:</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принимать себя, понимая свои недостатки и достоинства;</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t>принимать мотивы и аргументы других при анализе результатов деятельности;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признавать своё право и право других на ошибку;</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развивать способность понимать мир с позиции другого человека.</w:t>
      </w:r>
    </w:p>
    <w:p w:rsidR="00B46577" w:rsidRPr="00034234" w:rsidRDefault="00B46577" w:rsidP="00034234">
      <w:pPr>
        <w:pStyle w:val="25"/>
        <w:shd w:val="clear" w:color="auto" w:fill="auto"/>
        <w:tabs>
          <w:tab w:val="left" w:pos="1912"/>
        </w:tabs>
        <w:spacing w:line="240" w:lineRule="auto"/>
        <w:ind w:firstLine="709"/>
        <w:rPr>
          <w:sz w:val="24"/>
          <w:szCs w:val="24"/>
        </w:rPr>
      </w:pPr>
      <w:r w:rsidRPr="00E16E3F">
        <w:rPr>
          <w:rStyle w:val="af4"/>
        </w:rPr>
        <w:t>Предметные результаты</w:t>
      </w:r>
      <w:r w:rsidRPr="00034234">
        <w:rPr>
          <w:sz w:val="24"/>
          <w:szCs w:val="24"/>
        </w:rPr>
        <w:t xml:space="preserve"> освоения про</w:t>
      </w:r>
      <w:r w:rsidR="00221CF2">
        <w:rPr>
          <w:sz w:val="24"/>
          <w:szCs w:val="24"/>
        </w:rPr>
        <w:t>г</w:t>
      </w:r>
      <w:r w:rsidRPr="00034234">
        <w:rPr>
          <w:sz w:val="24"/>
          <w:szCs w:val="24"/>
        </w:rPr>
        <w:t>раммы СОО по биологии на базовом уровне включают специфические для учебного предмета «Биология»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46577" w:rsidRPr="00E16E3F" w:rsidRDefault="00B46577" w:rsidP="00034234">
      <w:pPr>
        <w:pStyle w:val="25"/>
        <w:shd w:val="clear" w:color="auto" w:fill="auto"/>
        <w:tabs>
          <w:tab w:val="left" w:pos="1911"/>
        </w:tabs>
        <w:spacing w:line="240" w:lineRule="auto"/>
        <w:ind w:firstLine="709"/>
        <w:jc w:val="both"/>
        <w:rPr>
          <w:rStyle w:val="af4"/>
          <w:sz w:val="24"/>
          <w:szCs w:val="24"/>
        </w:rPr>
      </w:pPr>
      <w:r w:rsidRPr="00E16E3F">
        <w:rPr>
          <w:rStyle w:val="af4"/>
          <w:sz w:val="24"/>
          <w:szCs w:val="24"/>
        </w:rPr>
        <w:t>Предметные результаты освоения учебного предмета «Биология» в 10 клвссе должны отражать:</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B46577" w:rsidRPr="00034234" w:rsidRDefault="00B46577" w:rsidP="00034234">
      <w:pPr>
        <w:pStyle w:val="25"/>
        <w:shd w:val="clear" w:color="auto" w:fill="auto"/>
        <w:spacing w:line="240" w:lineRule="auto"/>
        <w:ind w:firstLine="709"/>
        <w:rPr>
          <w:sz w:val="24"/>
          <w:szCs w:val="24"/>
        </w:rPr>
      </w:pPr>
      <w:r w:rsidRPr="00034234">
        <w:rPr>
          <w:sz w:val="24"/>
          <w:szCs w:val="24"/>
        </w:rPr>
        <w:lastRenderedPageBreak/>
        <w:t>и энергетического обмена, хемосинтеза, митоза, мейоза, оплодотворения, размножения, индивидуального развития организма (онтогенез);</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46577" w:rsidRPr="00E16E3F" w:rsidRDefault="00B46577" w:rsidP="00034234">
      <w:pPr>
        <w:pStyle w:val="25"/>
        <w:shd w:val="clear" w:color="auto" w:fill="auto"/>
        <w:tabs>
          <w:tab w:val="left" w:pos="2016"/>
        </w:tabs>
        <w:spacing w:line="240" w:lineRule="auto"/>
        <w:ind w:firstLine="709"/>
        <w:jc w:val="both"/>
        <w:rPr>
          <w:rStyle w:val="af4"/>
          <w:sz w:val="24"/>
          <w:szCs w:val="24"/>
        </w:rPr>
      </w:pPr>
      <w:r w:rsidRPr="00E16E3F">
        <w:rPr>
          <w:rStyle w:val="af4"/>
          <w:sz w:val="24"/>
          <w:szCs w:val="24"/>
        </w:rPr>
        <w:t>Предметные результаты освоения учебного предмета «Биология» в 11 классе должны отражать:</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w:t>
      </w:r>
      <w:r w:rsidRPr="00034234">
        <w:rPr>
          <w:sz w:val="24"/>
          <w:szCs w:val="24"/>
        </w:rPr>
        <w:lastRenderedPageBreak/>
        <w:t>использования достижений современной биологии для рационального природопользования;</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умение решать элементарные биологические задачи, составлять схемы переноса веществ и энергии в экосистемах (цепи питания);</w:t>
      </w:r>
    </w:p>
    <w:p w:rsidR="00B46577" w:rsidRPr="00034234" w:rsidRDefault="00B46577" w:rsidP="00E16E3F">
      <w:pPr>
        <w:pStyle w:val="25"/>
        <w:shd w:val="clear" w:color="auto" w:fill="auto"/>
        <w:spacing w:line="240" w:lineRule="auto"/>
        <w:ind w:firstLine="709"/>
        <w:jc w:val="both"/>
        <w:rPr>
          <w:sz w:val="24"/>
          <w:szCs w:val="24"/>
        </w:rPr>
      </w:pPr>
      <w:r w:rsidRPr="00034234">
        <w:rPr>
          <w:sz w:val="24"/>
          <w:szCs w:val="24"/>
        </w:rPr>
        <w:t>умение выполнять лабораторные и практич</w:t>
      </w:r>
      <w:r w:rsidR="00E16E3F">
        <w:rPr>
          <w:sz w:val="24"/>
          <w:szCs w:val="24"/>
        </w:rPr>
        <w:t xml:space="preserve">еские работы, соблюдать правила </w:t>
      </w:r>
      <w:r w:rsidRPr="00034234">
        <w:rPr>
          <w:sz w:val="24"/>
          <w:szCs w:val="24"/>
        </w:rPr>
        <w:t>при работе с учебным и лабораторным оборудованием;</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46577" w:rsidRPr="00034234" w:rsidRDefault="00B46577" w:rsidP="00034234">
      <w:pPr>
        <w:pStyle w:val="25"/>
        <w:shd w:val="clear" w:color="auto" w:fill="auto"/>
        <w:spacing w:line="240" w:lineRule="auto"/>
        <w:ind w:firstLine="709"/>
        <w:jc w:val="both"/>
        <w:rPr>
          <w:sz w:val="24"/>
          <w:szCs w:val="24"/>
        </w:rPr>
      </w:pPr>
      <w:r w:rsidRPr="00034234">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46577" w:rsidRDefault="00B46577" w:rsidP="00422215">
      <w:pPr>
        <w:pStyle w:val="25"/>
        <w:shd w:val="clear" w:color="auto" w:fill="auto"/>
        <w:spacing w:line="240" w:lineRule="auto"/>
        <w:ind w:firstLine="700"/>
        <w:jc w:val="center"/>
        <w:rPr>
          <w:b/>
          <w:sz w:val="24"/>
          <w:szCs w:val="24"/>
        </w:rPr>
      </w:pPr>
    </w:p>
    <w:p w:rsidR="00E16E3F" w:rsidRDefault="004E1F9F" w:rsidP="00422215">
      <w:pPr>
        <w:pStyle w:val="25"/>
        <w:shd w:val="clear" w:color="auto" w:fill="auto"/>
        <w:spacing w:line="240" w:lineRule="auto"/>
        <w:ind w:firstLine="700"/>
        <w:jc w:val="center"/>
        <w:rPr>
          <w:b/>
          <w:sz w:val="24"/>
          <w:szCs w:val="24"/>
        </w:rPr>
      </w:pPr>
      <w:r>
        <w:rPr>
          <w:b/>
          <w:sz w:val="24"/>
          <w:szCs w:val="24"/>
        </w:rPr>
        <w:t xml:space="preserve">2.1.8. </w:t>
      </w:r>
      <w:r w:rsidR="00E16E3F">
        <w:rPr>
          <w:b/>
          <w:sz w:val="24"/>
          <w:szCs w:val="24"/>
        </w:rPr>
        <w:t>БИОЛОГИЯ (УГЛУБЛЕННЫЙ УРОВЕНЬ)</w:t>
      </w:r>
    </w:p>
    <w:p w:rsidR="00E16E3F" w:rsidRDefault="00E16E3F" w:rsidP="00422215">
      <w:pPr>
        <w:pStyle w:val="25"/>
        <w:shd w:val="clear" w:color="auto" w:fill="auto"/>
        <w:spacing w:line="240" w:lineRule="auto"/>
        <w:ind w:firstLine="700"/>
        <w:jc w:val="center"/>
        <w:rPr>
          <w:b/>
          <w:sz w:val="24"/>
          <w:szCs w:val="24"/>
        </w:rPr>
      </w:pPr>
      <w:r>
        <w:rPr>
          <w:b/>
          <w:sz w:val="24"/>
          <w:szCs w:val="24"/>
        </w:rPr>
        <w:t>ПОЯСНИТЕЛЬНАЯ ЗАПИСКА</w:t>
      </w:r>
    </w:p>
    <w:p w:rsidR="00E16E3F" w:rsidRPr="004C5951" w:rsidRDefault="00E16E3F" w:rsidP="008A7841">
      <w:pPr>
        <w:pStyle w:val="25"/>
        <w:shd w:val="clear" w:color="auto" w:fill="auto"/>
        <w:tabs>
          <w:tab w:val="left" w:pos="1871"/>
        </w:tabs>
        <w:spacing w:line="240" w:lineRule="auto"/>
        <w:ind w:firstLine="851"/>
        <w:jc w:val="both"/>
        <w:rPr>
          <w:sz w:val="24"/>
          <w:szCs w:val="24"/>
        </w:rPr>
      </w:pPr>
      <w:r w:rsidRPr="004C5951">
        <w:rPr>
          <w:sz w:val="24"/>
          <w:szCs w:val="24"/>
        </w:rPr>
        <w:t>Программа по биологии на уровне среднего общего образования</w:t>
      </w:r>
      <w:r w:rsidR="008A7841">
        <w:rPr>
          <w:sz w:val="24"/>
          <w:szCs w:val="24"/>
        </w:rPr>
        <w:t xml:space="preserve"> </w:t>
      </w:r>
      <w:r w:rsidRPr="004C5951">
        <w:rPr>
          <w:sz w:val="24"/>
          <w:szCs w:val="24"/>
        </w:rPr>
        <w:t>разработана на основе Феде</w:t>
      </w:r>
      <w:r w:rsidR="00A11EDE" w:rsidRPr="004C5951">
        <w:rPr>
          <w:sz w:val="24"/>
          <w:szCs w:val="24"/>
        </w:rPr>
        <w:t xml:space="preserve">рального закона от 29.12.2012 № </w:t>
      </w:r>
      <w:r w:rsidR="008A7841">
        <w:rPr>
          <w:sz w:val="24"/>
          <w:szCs w:val="24"/>
        </w:rPr>
        <w:t xml:space="preserve">273-ФЗ </w:t>
      </w:r>
      <w:r w:rsidRPr="004C5951">
        <w:rPr>
          <w:sz w:val="24"/>
          <w:szCs w:val="24"/>
        </w:rPr>
        <w:t xml:space="preserve">«Об образовании в Российской Федерации», ФГОС СОО, </w:t>
      </w:r>
      <w:r w:rsidR="00A11EDE" w:rsidRPr="004C5951">
        <w:rPr>
          <w:sz w:val="24"/>
          <w:szCs w:val="24"/>
        </w:rPr>
        <w:t xml:space="preserve">Федеральной рабочей программы, </w:t>
      </w:r>
      <w:r w:rsidRPr="004C5951">
        <w:rPr>
          <w:sz w:val="24"/>
          <w:szCs w:val="24"/>
        </w:rPr>
        <w:t>Концепции преподавания учебного предмета «Биология» и основных положений федеральной рабочей программы воспитания.</w:t>
      </w:r>
    </w:p>
    <w:p w:rsidR="00E16E3F" w:rsidRPr="004C5951" w:rsidRDefault="00E16E3F" w:rsidP="008A7841">
      <w:pPr>
        <w:pStyle w:val="25"/>
        <w:shd w:val="clear" w:color="auto" w:fill="auto"/>
        <w:tabs>
          <w:tab w:val="left" w:pos="1891"/>
        </w:tabs>
        <w:spacing w:line="240" w:lineRule="auto"/>
        <w:ind w:firstLine="851"/>
        <w:jc w:val="both"/>
        <w:rPr>
          <w:sz w:val="24"/>
          <w:szCs w:val="24"/>
        </w:rPr>
      </w:pPr>
      <w:r w:rsidRPr="004C5951">
        <w:rPr>
          <w:sz w:val="24"/>
          <w:szCs w:val="24"/>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E16E3F" w:rsidRPr="004C5951" w:rsidRDefault="00E16E3F" w:rsidP="008A7841">
      <w:pPr>
        <w:pStyle w:val="25"/>
        <w:shd w:val="clear" w:color="auto" w:fill="auto"/>
        <w:tabs>
          <w:tab w:val="left" w:pos="1896"/>
        </w:tabs>
        <w:spacing w:line="240" w:lineRule="auto"/>
        <w:ind w:firstLine="851"/>
        <w:jc w:val="both"/>
        <w:rPr>
          <w:sz w:val="24"/>
          <w:szCs w:val="24"/>
        </w:rPr>
      </w:pPr>
      <w:r w:rsidRPr="004C5951">
        <w:rPr>
          <w:sz w:val="24"/>
          <w:szCs w:val="24"/>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w:t>
      </w:r>
      <w:r w:rsidR="008A7841">
        <w:rPr>
          <w:sz w:val="24"/>
          <w:szCs w:val="24"/>
        </w:rPr>
        <w:t xml:space="preserve">бно-познавательной деятельности </w:t>
      </w:r>
      <w:r w:rsidRPr="004C5951">
        <w:rPr>
          <w:sz w:val="24"/>
          <w:szCs w:val="24"/>
        </w:rPr>
        <w:t>обучающихся по освоению содержания биологического образования на уровне среднего общего образования.</w:t>
      </w:r>
    </w:p>
    <w:p w:rsidR="00E16E3F" w:rsidRDefault="00E16E3F" w:rsidP="008A7841">
      <w:pPr>
        <w:pStyle w:val="25"/>
        <w:shd w:val="clear" w:color="auto" w:fill="auto"/>
        <w:tabs>
          <w:tab w:val="left" w:pos="1916"/>
        </w:tabs>
        <w:spacing w:line="240" w:lineRule="auto"/>
        <w:ind w:firstLine="851"/>
        <w:jc w:val="both"/>
        <w:rPr>
          <w:sz w:val="24"/>
          <w:szCs w:val="24"/>
        </w:rPr>
      </w:pPr>
      <w:r w:rsidRPr="004C5951">
        <w:rPr>
          <w:sz w:val="24"/>
          <w:szCs w:val="24"/>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w:t>
      </w:r>
      <w:r w:rsidRPr="004C5951">
        <w:rPr>
          <w:sz w:val="24"/>
          <w:szCs w:val="24"/>
        </w:rPr>
        <w:lastRenderedPageBreak/>
        <w:t>способов формирования у обучающихся предметных знаний и умений, а также методов воспитания и развития средствами учебного предмета «Биология».</w:t>
      </w:r>
    </w:p>
    <w:p w:rsidR="008A7841" w:rsidRPr="008A7841" w:rsidRDefault="008A7841" w:rsidP="008A7841">
      <w:pPr>
        <w:pStyle w:val="25"/>
        <w:shd w:val="clear" w:color="auto" w:fill="auto"/>
        <w:tabs>
          <w:tab w:val="left" w:pos="1916"/>
        </w:tabs>
        <w:spacing w:line="240" w:lineRule="auto"/>
        <w:ind w:firstLine="851"/>
        <w:jc w:val="center"/>
        <w:rPr>
          <w:rStyle w:val="af4"/>
        </w:rPr>
      </w:pPr>
      <w:r w:rsidRPr="008A7841">
        <w:rPr>
          <w:rStyle w:val="af4"/>
        </w:rPr>
        <w:t>Общая характеристика учебного предмета «Биология»</w:t>
      </w:r>
    </w:p>
    <w:p w:rsidR="00E16E3F" w:rsidRPr="004C5951" w:rsidRDefault="00E16E3F" w:rsidP="008A7841">
      <w:pPr>
        <w:pStyle w:val="25"/>
        <w:shd w:val="clear" w:color="auto" w:fill="auto"/>
        <w:tabs>
          <w:tab w:val="left" w:pos="1906"/>
        </w:tabs>
        <w:spacing w:line="240" w:lineRule="auto"/>
        <w:ind w:firstLine="851"/>
        <w:jc w:val="both"/>
        <w:rPr>
          <w:sz w:val="24"/>
          <w:szCs w:val="24"/>
        </w:rPr>
      </w:pPr>
      <w:r w:rsidRPr="004C5951">
        <w:rPr>
          <w:sz w:val="24"/>
          <w:szCs w:val="24"/>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E16E3F" w:rsidRPr="004C5951" w:rsidRDefault="00E16E3F" w:rsidP="008A7841">
      <w:pPr>
        <w:pStyle w:val="25"/>
        <w:shd w:val="clear" w:color="auto" w:fill="auto"/>
        <w:tabs>
          <w:tab w:val="left" w:pos="1916"/>
        </w:tabs>
        <w:spacing w:line="240" w:lineRule="auto"/>
        <w:ind w:firstLine="851"/>
        <w:jc w:val="both"/>
        <w:rPr>
          <w:sz w:val="24"/>
          <w:szCs w:val="24"/>
        </w:rPr>
      </w:pPr>
      <w:r w:rsidRPr="004C5951">
        <w:rPr>
          <w:sz w:val="24"/>
          <w:szCs w:val="24"/>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E16E3F" w:rsidRPr="004C5951" w:rsidRDefault="00E16E3F" w:rsidP="008A7841">
      <w:pPr>
        <w:pStyle w:val="25"/>
        <w:shd w:val="clear" w:color="auto" w:fill="auto"/>
        <w:tabs>
          <w:tab w:val="left" w:pos="1911"/>
        </w:tabs>
        <w:spacing w:line="240" w:lineRule="auto"/>
        <w:ind w:firstLine="851"/>
        <w:jc w:val="both"/>
        <w:rPr>
          <w:sz w:val="24"/>
          <w:szCs w:val="24"/>
        </w:rPr>
      </w:pPr>
      <w:r w:rsidRPr="004C5951">
        <w:rPr>
          <w:sz w:val="24"/>
          <w:szCs w:val="24"/>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E16E3F" w:rsidRDefault="00E16E3F" w:rsidP="008A7841">
      <w:pPr>
        <w:pStyle w:val="25"/>
        <w:shd w:val="clear" w:color="auto" w:fill="auto"/>
        <w:tabs>
          <w:tab w:val="left" w:pos="1827"/>
        </w:tabs>
        <w:spacing w:line="240" w:lineRule="auto"/>
        <w:ind w:firstLine="851"/>
        <w:jc w:val="both"/>
        <w:rPr>
          <w:sz w:val="24"/>
          <w:szCs w:val="24"/>
        </w:rPr>
      </w:pPr>
      <w:r w:rsidRPr="004C5951">
        <w:rPr>
          <w:sz w:val="24"/>
          <w:szCs w:val="24"/>
        </w:rPr>
        <w:t>Биология призван</w:t>
      </w:r>
      <w:r w:rsidR="00A11EDE" w:rsidRPr="004C5951">
        <w:rPr>
          <w:sz w:val="24"/>
          <w:szCs w:val="24"/>
        </w:rPr>
        <w:t>а</w:t>
      </w:r>
      <w:r w:rsidRPr="004C5951">
        <w:rPr>
          <w:sz w:val="24"/>
          <w:szCs w:val="24"/>
        </w:rPr>
        <w:t xml:space="preserve"> обеспечить освоение обучающимися биологических</w:t>
      </w:r>
      <w:r w:rsidR="00A11EDE" w:rsidRPr="004C5951">
        <w:rPr>
          <w:sz w:val="24"/>
          <w:szCs w:val="24"/>
        </w:rPr>
        <w:t xml:space="preserve"> </w:t>
      </w:r>
      <w:r w:rsidRPr="004C5951">
        <w:rPr>
          <w:sz w:val="24"/>
          <w:szCs w:val="24"/>
        </w:rPr>
        <w:t>теорий и законов, идей, принципов и правил, лежащих в основе современной естественно-научной к</w:t>
      </w:r>
      <w:r w:rsidR="00A11EDE" w:rsidRPr="004C5951">
        <w:rPr>
          <w:sz w:val="24"/>
          <w:szCs w:val="24"/>
        </w:rPr>
        <w:t xml:space="preserve">артины мира, знаний о строении, многообразии </w:t>
      </w:r>
      <w:r w:rsidRPr="004C5951">
        <w:rPr>
          <w:sz w:val="24"/>
          <w:szCs w:val="24"/>
        </w:rP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8A7841" w:rsidRPr="008A7841" w:rsidRDefault="008A7841" w:rsidP="008A7841">
      <w:pPr>
        <w:pStyle w:val="25"/>
        <w:shd w:val="clear" w:color="auto" w:fill="auto"/>
        <w:tabs>
          <w:tab w:val="left" w:pos="1827"/>
        </w:tabs>
        <w:spacing w:line="240" w:lineRule="auto"/>
        <w:ind w:firstLine="851"/>
        <w:jc w:val="center"/>
        <w:rPr>
          <w:rStyle w:val="af4"/>
        </w:rPr>
      </w:pPr>
      <w:r w:rsidRPr="008A7841">
        <w:rPr>
          <w:rStyle w:val="af4"/>
        </w:rPr>
        <w:t>Цель учебного предмета «Биология»</w:t>
      </w:r>
    </w:p>
    <w:p w:rsidR="008A7841" w:rsidRPr="004C5951" w:rsidRDefault="00E16E3F" w:rsidP="008A7841">
      <w:pPr>
        <w:pStyle w:val="25"/>
        <w:shd w:val="clear" w:color="auto" w:fill="auto"/>
        <w:tabs>
          <w:tab w:val="left" w:pos="1842"/>
        </w:tabs>
        <w:spacing w:line="240" w:lineRule="auto"/>
        <w:ind w:firstLine="851"/>
        <w:jc w:val="both"/>
        <w:rPr>
          <w:sz w:val="24"/>
          <w:szCs w:val="24"/>
        </w:rPr>
      </w:pPr>
      <w:r w:rsidRPr="008A7841">
        <w:rPr>
          <w:b/>
          <w:sz w:val="24"/>
          <w:szCs w:val="24"/>
        </w:rPr>
        <w:t>Цель изучения учебного предмета «Биология» на углублённом уровне</w:t>
      </w:r>
      <w:r w:rsidRPr="004C5951">
        <w:rPr>
          <w:sz w:val="24"/>
          <w:szCs w:val="24"/>
        </w:rP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E16E3F" w:rsidRPr="008A7841" w:rsidRDefault="00E16E3F" w:rsidP="008A7841">
      <w:pPr>
        <w:pStyle w:val="25"/>
        <w:shd w:val="clear" w:color="auto" w:fill="auto"/>
        <w:tabs>
          <w:tab w:val="left" w:pos="1971"/>
        </w:tabs>
        <w:spacing w:line="240" w:lineRule="auto"/>
        <w:ind w:firstLine="851"/>
        <w:jc w:val="both"/>
        <w:rPr>
          <w:b/>
          <w:sz w:val="24"/>
          <w:szCs w:val="24"/>
        </w:rPr>
      </w:pPr>
      <w:r w:rsidRPr="008A7841">
        <w:rPr>
          <w:b/>
          <w:sz w:val="24"/>
          <w:szCs w:val="24"/>
        </w:rPr>
        <w:t>Достижение цели изучения учебного предмета «Биология» на углублённом уровне обеспечивается решением следующих задач:</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w:t>
      </w:r>
      <w:r w:rsidRPr="004C5951">
        <w:rPr>
          <w:sz w:val="24"/>
          <w:szCs w:val="24"/>
        </w:rPr>
        <w:lastRenderedPageBreak/>
        <w:t>биологии;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rsidRPr="004C5951">
        <w:rPr>
          <w:sz w:val="24"/>
          <w:szCs w:val="24"/>
        </w:rPr>
        <w:softHyphen/>
        <w:t>научных знаний;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характера) на основе использования биологических знаний и умений в повседневной жизни;</w:t>
      </w:r>
    </w:p>
    <w:p w:rsidR="00E16E3F" w:rsidRDefault="00E16E3F" w:rsidP="008A7841">
      <w:pPr>
        <w:pStyle w:val="25"/>
        <w:shd w:val="clear" w:color="auto" w:fill="auto"/>
        <w:spacing w:line="240" w:lineRule="auto"/>
        <w:ind w:firstLine="851"/>
        <w:jc w:val="both"/>
        <w:rPr>
          <w:sz w:val="24"/>
          <w:szCs w:val="24"/>
        </w:rPr>
      </w:pPr>
      <w:r w:rsidRPr="004C5951">
        <w:rPr>
          <w:sz w:val="24"/>
          <w:szCs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8A7841" w:rsidRPr="008A7841" w:rsidRDefault="008A7841" w:rsidP="008A7841">
      <w:pPr>
        <w:pStyle w:val="25"/>
        <w:shd w:val="clear" w:color="auto" w:fill="auto"/>
        <w:spacing w:line="240" w:lineRule="auto"/>
        <w:ind w:firstLine="851"/>
        <w:jc w:val="center"/>
        <w:rPr>
          <w:rStyle w:val="af4"/>
        </w:rPr>
      </w:pPr>
      <w:r w:rsidRPr="008A7841">
        <w:rPr>
          <w:rStyle w:val="af4"/>
        </w:rPr>
        <w:t>Место учебного предмета «Биология» в учебном плане</w:t>
      </w:r>
    </w:p>
    <w:p w:rsidR="00E16E3F" w:rsidRPr="004C5951" w:rsidRDefault="00E16E3F" w:rsidP="008A7841">
      <w:pPr>
        <w:pStyle w:val="25"/>
        <w:shd w:val="clear" w:color="auto" w:fill="auto"/>
        <w:tabs>
          <w:tab w:val="left" w:pos="2021"/>
        </w:tabs>
        <w:spacing w:line="240" w:lineRule="auto"/>
        <w:ind w:firstLine="851"/>
        <w:jc w:val="both"/>
        <w:rPr>
          <w:sz w:val="24"/>
          <w:szCs w:val="24"/>
        </w:rPr>
      </w:pPr>
      <w:r w:rsidRPr="004C5951">
        <w:rPr>
          <w:sz w:val="24"/>
          <w:szCs w:val="24"/>
        </w:rPr>
        <w:t>Общ</w:t>
      </w:r>
      <w:r w:rsidR="008A7841">
        <w:rPr>
          <w:sz w:val="24"/>
          <w:szCs w:val="24"/>
        </w:rPr>
        <w:t xml:space="preserve">ее число часов </w:t>
      </w:r>
      <w:r w:rsidRPr="004C5951">
        <w:rPr>
          <w:sz w:val="24"/>
          <w:szCs w:val="24"/>
        </w:rPr>
        <w:t>для изучения</w:t>
      </w:r>
      <w:r w:rsidR="008A7841">
        <w:rPr>
          <w:sz w:val="24"/>
          <w:szCs w:val="24"/>
        </w:rPr>
        <w:t xml:space="preserve"> биологии на углубленном уровне</w:t>
      </w:r>
      <w:r w:rsidRPr="004C5951">
        <w:rPr>
          <w:sz w:val="24"/>
          <w:szCs w:val="24"/>
        </w:rPr>
        <w:t xml:space="preserve"> - 204 часа: в 10 классе - 102 часа (3 часа в неделю), в 11 классе - 102 часа (3 часа в неделю).</w:t>
      </w:r>
    </w:p>
    <w:p w:rsidR="00E16E3F" w:rsidRPr="004C5951" w:rsidRDefault="00E16E3F" w:rsidP="008A7841">
      <w:pPr>
        <w:pStyle w:val="25"/>
        <w:shd w:val="clear" w:color="auto" w:fill="auto"/>
        <w:tabs>
          <w:tab w:val="left" w:pos="2021"/>
        </w:tabs>
        <w:spacing w:line="240" w:lineRule="auto"/>
        <w:ind w:firstLine="851"/>
        <w:jc w:val="both"/>
        <w:rPr>
          <w:sz w:val="24"/>
          <w:szCs w:val="24"/>
        </w:rPr>
      </w:pPr>
      <w:r w:rsidRPr="004C5951">
        <w:rPr>
          <w:sz w:val="24"/>
          <w:szCs w:val="24"/>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E16E3F" w:rsidRPr="004C5951" w:rsidRDefault="00E16E3F" w:rsidP="008A7841">
      <w:pPr>
        <w:pStyle w:val="25"/>
        <w:shd w:val="clear" w:color="auto" w:fill="auto"/>
        <w:tabs>
          <w:tab w:val="left" w:pos="2030"/>
        </w:tabs>
        <w:spacing w:line="240" w:lineRule="auto"/>
        <w:ind w:firstLine="851"/>
        <w:jc w:val="both"/>
        <w:rPr>
          <w:sz w:val="24"/>
          <w:szCs w:val="24"/>
        </w:rPr>
      </w:pPr>
      <w:r w:rsidRPr="004C5951">
        <w:rPr>
          <w:sz w:val="24"/>
          <w:szCs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E16E3F" w:rsidRPr="00384970" w:rsidRDefault="00E16E3F" w:rsidP="00384970">
      <w:pPr>
        <w:pStyle w:val="25"/>
        <w:shd w:val="clear" w:color="auto" w:fill="auto"/>
        <w:spacing w:line="240" w:lineRule="auto"/>
        <w:ind w:firstLine="851"/>
        <w:jc w:val="both"/>
        <w:rPr>
          <w:rStyle w:val="af4"/>
        </w:rPr>
      </w:pPr>
      <w:r w:rsidRPr="00384970">
        <w:rPr>
          <w:rStyle w:val="af4"/>
        </w:rPr>
        <w:t>С</w:t>
      </w:r>
      <w:r w:rsidR="00384970" w:rsidRPr="00384970">
        <w:rPr>
          <w:rStyle w:val="af4"/>
        </w:rPr>
        <w:t>одержание обучения в 10 классе.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Содержание программы, выделенное курсивом, не входит в проверку государственной итоговой аттстации (ГИА).</w:t>
      </w:r>
    </w:p>
    <w:p w:rsidR="00E16E3F" w:rsidRPr="004C5951" w:rsidRDefault="00E16E3F" w:rsidP="008A7841">
      <w:pPr>
        <w:pStyle w:val="25"/>
        <w:shd w:val="clear" w:color="auto" w:fill="auto"/>
        <w:tabs>
          <w:tab w:val="left" w:pos="1871"/>
        </w:tabs>
        <w:spacing w:line="240" w:lineRule="auto"/>
        <w:ind w:firstLine="851"/>
        <w:jc w:val="both"/>
        <w:rPr>
          <w:sz w:val="24"/>
          <w:szCs w:val="24"/>
        </w:rPr>
      </w:pPr>
      <w:r w:rsidRPr="004C5951">
        <w:rPr>
          <w:sz w:val="24"/>
          <w:szCs w:val="24"/>
        </w:rPr>
        <w:lastRenderedPageBreak/>
        <w:t>Тема 1. Биология как наука.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A11EDE" w:rsidRPr="004C5951" w:rsidRDefault="00E16E3F" w:rsidP="008A7841">
      <w:pPr>
        <w:pStyle w:val="25"/>
        <w:shd w:val="clear" w:color="auto" w:fill="auto"/>
        <w:spacing w:line="240" w:lineRule="auto"/>
        <w:ind w:firstLine="851"/>
        <w:jc w:val="both"/>
        <w:rPr>
          <w:sz w:val="24"/>
          <w:szCs w:val="24"/>
        </w:rPr>
      </w:pPr>
      <w:r w:rsidRPr="004C5951">
        <w:rPr>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r w:rsidR="00A11EDE" w:rsidRPr="004C5951">
        <w:rPr>
          <w:sz w:val="24"/>
          <w:szCs w:val="24"/>
        </w:rPr>
        <w:t>.</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«Связь биологии с другими науками», «Система биологических наук».</w:t>
      </w:r>
    </w:p>
    <w:p w:rsidR="00E16E3F" w:rsidRPr="004C5951" w:rsidRDefault="00E16E3F" w:rsidP="008A7841">
      <w:pPr>
        <w:pStyle w:val="25"/>
        <w:shd w:val="clear" w:color="auto" w:fill="auto"/>
        <w:tabs>
          <w:tab w:val="left" w:pos="1861"/>
        </w:tabs>
        <w:spacing w:line="240" w:lineRule="auto"/>
        <w:ind w:firstLine="851"/>
        <w:jc w:val="both"/>
        <w:rPr>
          <w:sz w:val="24"/>
          <w:szCs w:val="24"/>
        </w:rPr>
      </w:pPr>
      <w:r w:rsidRPr="004C5951">
        <w:rPr>
          <w:sz w:val="24"/>
          <w:szCs w:val="24"/>
        </w:rPr>
        <w:t>Тема 2. Живые системы и их изучение.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Оборудование: лабораторное оборудование для проведения наблюдений, измерений, экспериментов.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Практическая работа «Использование различных методов при изучении живых систем».</w:t>
      </w:r>
    </w:p>
    <w:p w:rsidR="00E16E3F" w:rsidRPr="004C5951" w:rsidRDefault="00E16E3F" w:rsidP="008A7841">
      <w:pPr>
        <w:pStyle w:val="25"/>
        <w:shd w:val="clear" w:color="auto" w:fill="auto"/>
        <w:tabs>
          <w:tab w:val="left" w:pos="1898"/>
        </w:tabs>
        <w:spacing w:line="240" w:lineRule="auto"/>
        <w:ind w:firstLine="851"/>
        <w:jc w:val="both"/>
        <w:rPr>
          <w:sz w:val="24"/>
          <w:szCs w:val="24"/>
        </w:rPr>
      </w:pPr>
      <w:r w:rsidRPr="004C5951">
        <w:rPr>
          <w:sz w:val="24"/>
          <w:szCs w:val="24"/>
        </w:rPr>
        <w:t>Тема 3. Биология клетки.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Портреты: Р. Гук, А. Левенгук, Т. Шванн, М. Шлейден, Р. Вирхов, К.М. Бэр.</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«Световой микроскоп», «Электронный микроскоп», «История развития методов микроскопии».</w:t>
      </w:r>
    </w:p>
    <w:p w:rsidR="00E16E3F" w:rsidRPr="004C5951" w:rsidRDefault="00E16E3F" w:rsidP="008A7841">
      <w:pPr>
        <w:pStyle w:val="25"/>
        <w:shd w:val="clear" w:color="auto" w:fill="auto"/>
        <w:tabs>
          <w:tab w:val="left" w:pos="2988"/>
        </w:tabs>
        <w:spacing w:line="240" w:lineRule="auto"/>
        <w:ind w:firstLine="851"/>
        <w:jc w:val="both"/>
        <w:rPr>
          <w:sz w:val="24"/>
          <w:szCs w:val="24"/>
        </w:rPr>
      </w:pPr>
      <w:r w:rsidRPr="004C5951">
        <w:rPr>
          <w:sz w:val="24"/>
          <w:szCs w:val="24"/>
        </w:rPr>
        <w:t>Оборудование</w:t>
      </w:r>
      <w:r w:rsidR="00A11EDE" w:rsidRPr="004C5951">
        <w:rPr>
          <w:sz w:val="24"/>
          <w:szCs w:val="24"/>
        </w:rPr>
        <w:t xml:space="preserve">: </w:t>
      </w:r>
      <w:r w:rsidRPr="004C5951">
        <w:rPr>
          <w:sz w:val="24"/>
          <w:szCs w:val="24"/>
        </w:rPr>
        <w:t>световой микроско</w:t>
      </w:r>
      <w:r w:rsidR="00A11EDE" w:rsidRPr="004C5951">
        <w:rPr>
          <w:sz w:val="24"/>
          <w:szCs w:val="24"/>
        </w:rPr>
        <w:t xml:space="preserve">п, микропрепараты растительных, </w:t>
      </w:r>
      <w:r w:rsidRPr="004C5951">
        <w:rPr>
          <w:sz w:val="24"/>
          <w:szCs w:val="24"/>
        </w:rPr>
        <w:t>животных и бактериальных клеток.</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 xml:space="preserve">Практическая работа «Изучение методов клеточной биологии (хроматография, </w:t>
      </w:r>
      <w:r w:rsidRPr="004C5951">
        <w:rPr>
          <w:sz w:val="24"/>
          <w:szCs w:val="24"/>
        </w:rPr>
        <w:lastRenderedPageBreak/>
        <w:t>электрофорез, дифференциальное центрифугирование, ПЦР)».</w:t>
      </w:r>
    </w:p>
    <w:p w:rsidR="00E16E3F" w:rsidRPr="004C5951" w:rsidRDefault="00E16E3F" w:rsidP="008A7841">
      <w:pPr>
        <w:pStyle w:val="25"/>
        <w:shd w:val="clear" w:color="auto" w:fill="auto"/>
        <w:tabs>
          <w:tab w:val="left" w:pos="1898"/>
        </w:tabs>
        <w:spacing w:line="240" w:lineRule="auto"/>
        <w:ind w:firstLine="851"/>
        <w:jc w:val="both"/>
        <w:rPr>
          <w:sz w:val="24"/>
          <w:szCs w:val="24"/>
        </w:rPr>
      </w:pPr>
      <w:r w:rsidRPr="004C5951">
        <w:rPr>
          <w:sz w:val="24"/>
          <w:szCs w:val="24"/>
        </w:rPr>
        <w:t>Тема 4. Химическая организация клетки.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Общие свойства биологических мембран - текучесть, способность к самозамыканию, полупроницаемость.</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Структурная биология: биохимические и биофизические исследования состава и пространственной структуры биомолекул.</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Портреты: Л. Полинг, Дж. Уотсон, Ф. Крик, М. Уилкинс, Р. Франклин, Ф. Сэнгер, С. Прузинер.</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Диаграммы: «Распределение химических элементов в неживой природе», «Распределение химических элементов в живой природе».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Оборудование: химическая посуда и оборудование.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«Обнаружение белков с помощью качественных реакций».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«Исследование нуклеиновых кислот, выделенных из клеток различных организмов».</w:t>
      </w:r>
    </w:p>
    <w:p w:rsidR="00E16E3F" w:rsidRPr="004C5951" w:rsidRDefault="00E16E3F" w:rsidP="008A7841">
      <w:pPr>
        <w:pStyle w:val="25"/>
        <w:shd w:val="clear" w:color="auto" w:fill="auto"/>
        <w:tabs>
          <w:tab w:val="left" w:pos="1874"/>
        </w:tabs>
        <w:spacing w:line="240" w:lineRule="auto"/>
        <w:ind w:firstLine="851"/>
        <w:jc w:val="both"/>
        <w:rPr>
          <w:sz w:val="24"/>
          <w:szCs w:val="24"/>
        </w:rPr>
      </w:pPr>
      <w:r w:rsidRPr="004C5951">
        <w:rPr>
          <w:sz w:val="24"/>
          <w:szCs w:val="24"/>
        </w:rPr>
        <w:t>Тема 5. Строение и функции клетки.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Типы клеток: эукариотическая и прокариотическая. Структурно</w:t>
      </w:r>
      <w:r w:rsidRPr="004C5951">
        <w:rPr>
          <w:sz w:val="24"/>
          <w:szCs w:val="24"/>
        </w:rPr>
        <w:softHyphen/>
        <w:t>функциональные образования клетки.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Строение прокариотической клетки. Клеточная стенка бактерий и архей.</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Особенности строения гетеротрофной и автотрофной прокариотических клеток. Место и роль прокариот в биоценозах.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w:t>
      </w:r>
      <w:r w:rsidRPr="004C5951">
        <w:rPr>
          <w:sz w:val="24"/>
          <w:szCs w:val="24"/>
        </w:rPr>
        <w:lastRenderedPageBreak/>
        <w:t>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Клеточные включения. Сравнительная характеристика клеток эукариот (растительной, животной, грибной).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after="13" w:line="240" w:lineRule="auto"/>
        <w:ind w:firstLine="851"/>
        <w:jc w:val="both"/>
        <w:rPr>
          <w:sz w:val="24"/>
          <w:szCs w:val="24"/>
        </w:rPr>
      </w:pPr>
      <w:r w:rsidRPr="004C5951">
        <w:rPr>
          <w:sz w:val="24"/>
          <w:szCs w:val="24"/>
        </w:rPr>
        <w:t>Портреты: К.С. Мережковский, Л. Маргулис.</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E16E3F" w:rsidRPr="004C5951" w:rsidRDefault="00E16E3F" w:rsidP="008A7841">
      <w:pPr>
        <w:pStyle w:val="25"/>
        <w:shd w:val="clear" w:color="auto" w:fill="auto"/>
        <w:tabs>
          <w:tab w:val="left" w:pos="2983"/>
        </w:tabs>
        <w:spacing w:line="240" w:lineRule="auto"/>
        <w:ind w:firstLine="851"/>
        <w:jc w:val="both"/>
        <w:rPr>
          <w:sz w:val="24"/>
          <w:szCs w:val="24"/>
        </w:rPr>
      </w:pPr>
      <w:r w:rsidRPr="004C5951">
        <w:rPr>
          <w:sz w:val="24"/>
          <w:szCs w:val="24"/>
        </w:rPr>
        <w:t>Оборудование:</w:t>
      </w:r>
      <w:r w:rsidRPr="004C5951">
        <w:rPr>
          <w:sz w:val="24"/>
          <w:szCs w:val="24"/>
        </w:rPr>
        <w:tab/>
        <w:t>световой микроскоп, микропрепараты растительных,</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животных клеток, микропрепараты бактериальных клеток.</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«Изучение строения клеток различных организмов».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Практическая работа «Изучение свойств клеточной мембраны».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«Исследование плазмолиза и деплазмолиза в растительных клетках».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Практическая работа «Изучение движения цитоплазмы в растительных клетках».</w:t>
      </w:r>
    </w:p>
    <w:p w:rsidR="00E16E3F" w:rsidRPr="004C5951" w:rsidRDefault="00E16E3F" w:rsidP="008A7841">
      <w:pPr>
        <w:pStyle w:val="25"/>
        <w:shd w:val="clear" w:color="auto" w:fill="auto"/>
        <w:tabs>
          <w:tab w:val="left" w:pos="1885"/>
        </w:tabs>
        <w:spacing w:line="240" w:lineRule="auto"/>
        <w:ind w:firstLine="851"/>
        <w:jc w:val="both"/>
        <w:rPr>
          <w:sz w:val="24"/>
          <w:szCs w:val="24"/>
        </w:rPr>
      </w:pPr>
      <w:r w:rsidRPr="004C5951">
        <w:rPr>
          <w:sz w:val="24"/>
          <w:szCs w:val="24"/>
        </w:rPr>
        <w:t>Тема 6. Обмен веществ и превращение энергии в клетке.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Аэробные организмы. Этапы энергетического обмена. Подготовительный</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этап. Гликолиз - бескислородное расщепление глюкозы.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A11EDE" w:rsidP="008A7841">
      <w:pPr>
        <w:pStyle w:val="25"/>
        <w:shd w:val="clear" w:color="auto" w:fill="auto"/>
        <w:tabs>
          <w:tab w:val="left" w:pos="2883"/>
        </w:tabs>
        <w:spacing w:line="240" w:lineRule="auto"/>
        <w:ind w:firstLine="851"/>
        <w:jc w:val="both"/>
        <w:rPr>
          <w:sz w:val="24"/>
          <w:szCs w:val="24"/>
        </w:rPr>
      </w:pPr>
      <w:r w:rsidRPr="004C5951">
        <w:rPr>
          <w:sz w:val="24"/>
          <w:szCs w:val="24"/>
        </w:rPr>
        <w:lastRenderedPageBreak/>
        <w:t xml:space="preserve">Портреты: </w:t>
      </w:r>
      <w:r w:rsidR="00E16E3F" w:rsidRPr="004C5951">
        <w:rPr>
          <w:sz w:val="24"/>
          <w:szCs w:val="24"/>
        </w:rPr>
        <w:t>Д. Пристли, К.А.</w:t>
      </w:r>
      <w:r w:rsidRPr="004C5951">
        <w:rPr>
          <w:sz w:val="24"/>
          <w:szCs w:val="24"/>
        </w:rPr>
        <w:t xml:space="preserve"> Тимирязев, С. Н. Виноградский, </w:t>
      </w:r>
      <w:r w:rsidR="00E16E3F" w:rsidRPr="004C5951">
        <w:rPr>
          <w:sz w:val="24"/>
          <w:szCs w:val="24"/>
        </w:rPr>
        <w:t>В. А. Энгельгардт, П. Митчелл, Г.А. Заварзин.</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«Фотосинтез», «Энергетический обмен», «Биосинтез белка», «Строение фермента», «Хемосинтез».</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Оборудование: световой микроскоп, оборудование для приготовления постоянных и временных микропрепаратов.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«Изучение каталитической активности ферментов (на примере амилазы или каталазы)».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«Изучение ферментативного расщепления пероксида водорода в растительных и животных клетках».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«Сравнение процессов фотосинтеза и хемосинтеза».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«Сравнение процессов брожения и дыхания».</w:t>
      </w:r>
    </w:p>
    <w:p w:rsidR="00E16E3F" w:rsidRPr="004C5951" w:rsidRDefault="00E16E3F" w:rsidP="008A7841">
      <w:pPr>
        <w:pStyle w:val="25"/>
        <w:shd w:val="clear" w:color="auto" w:fill="auto"/>
        <w:tabs>
          <w:tab w:val="left" w:pos="1936"/>
        </w:tabs>
        <w:spacing w:line="240" w:lineRule="auto"/>
        <w:ind w:firstLine="851"/>
        <w:jc w:val="both"/>
        <w:rPr>
          <w:sz w:val="24"/>
          <w:szCs w:val="24"/>
        </w:rPr>
      </w:pPr>
      <w:r w:rsidRPr="004C5951">
        <w:rPr>
          <w:sz w:val="24"/>
          <w:szCs w:val="24"/>
        </w:rPr>
        <w:t>Тема 7. Наследственная информация и реализация её в клетке.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Вирусы - неклеточные формы жизни и облигатные паразиты. Строение</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простых и сложных вирусов, ретровирусов, бактериофагов.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 xml:space="preserve">Вирусные заболевания человека, животных, растений. СПИД, </w:t>
      </w:r>
      <w:r w:rsidRPr="004C5951">
        <w:rPr>
          <w:sz w:val="24"/>
          <w:szCs w:val="24"/>
          <w:lang w:val="en-US" w:bidi="en-US"/>
        </w:rPr>
        <w:t>COVID</w:t>
      </w:r>
      <w:r w:rsidRPr="004C5951">
        <w:rPr>
          <w:sz w:val="24"/>
          <w:szCs w:val="24"/>
          <w:lang w:bidi="en-US"/>
        </w:rPr>
        <w:t xml:space="preserve">-19, </w:t>
      </w:r>
      <w:r w:rsidRPr="004C5951">
        <w:rPr>
          <w:sz w:val="24"/>
          <w:szCs w:val="24"/>
        </w:rPr>
        <w:t>социальные и медицинские проблемы.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Портреты: Н.К. Кольцов, Д.И. Ивановский.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«Биосинтез белка», «Генетический код», «Вирусы», «Бактериофаги».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Практическая работа «Создание модели вируса».</w:t>
      </w:r>
    </w:p>
    <w:p w:rsidR="00E16E3F" w:rsidRPr="004C5951" w:rsidRDefault="00E16E3F" w:rsidP="008A7841">
      <w:pPr>
        <w:pStyle w:val="25"/>
        <w:shd w:val="clear" w:color="auto" w:fill="auto"/>
        <w:tabs>
          <w:tab w:val="left" w:pos="1901"/>
        </w:tabs>
        <w:spacing w:line="240" w:lineRule="auto"/>
        <w:ind w:firstLine="851"/>
        <w:jc w:val="both"/>
        <w:rPr>
          <w:sz w:val="24"/>
          <w:szCs w:val="24"/>
        </w:rPr>
      </w:pPr>
      <w:r w:rsidRPr="004C5951">
        <w:rPr>
          <w:sz w:val="24"/>
          <w:szCs w:val="24"/>
        </w:rPr>
        <w:t>Тема 8. Жизненный цикл клетки.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Деление клетки - митоз. Стадии митоза и происходящие в них процессы. Типы митоза. Кариокинез и цитокинез. Биологическое значение митоза.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Регуляция митотического цикла клетки. Программируемая клеточная гибель - апоптоз.</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Клеточное ядро, хромосомы, функциональная геномика.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«Жизненный цикл клетки», «Митоз», «Строение хромосом», «Репликация ДНК».</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Оборудование: световой микроскоп, микропрепараты: «Митоз в клетках корешка лука».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«Изучение хромосом на готовых микропрепаратах».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lastRenderedPageBreak/>
        <w:t>Лабораторная работа «Наблюдение митоза в клетках кончика корешка лука</w:t>
      </w:r>
    </w:p>
    <w:p w:rsidR="00E16E3F" w:rsidRPr="004C5951" w:rsidRDefault="00E16E3F" w:rsidP="008A7841">
      <w:pPr>
        <w:pStyle w:val="25"/>
        <w:shd w:val="clear" w:color="auto" w:fill="auto"/>
        <w:spacing w:after="8" w:line="240" w:lineRule="auto"/>
        <w:ind w:firstLine="851"/>
        <w:rPr>
          <w:sz w:val="24"/>
          <w:szCs w:val="24"/>
        </w:rPr>
      </w:pPr>
      <w:r w:rsidRPr="004C5951">
        <w:rPr>
          <w:sz w:val="24"/>
          <w:szCs w:val="24"/>
        </w:rPr>
        <w:t>(на готовых микропрепаратах)».</w:t>
      </w:r>
    </w:p>
    <w:p w:rsidR="00E16E3F" w:rsidRPr="004C5951" w:rsidRDefault="00E16E3F" w:rsidP="008A7841">
      <w:pPr>
        <w:pStyle w:val="25"/>
        <w:shd w:val="clear" w:color="auto" w:fill="auto"/>
        <w:tabs>
          <w:tab w:val="left" w:pos="1896"/>
        </w:tabs>
        <w:spacing w:line="240" w:lineRule="auto"/>
        <w:ind w:firstLine="851"/>
        <w:jc w:val="both"/>
        <w:rPr>
          <w:sz w:val="24"/>
          <w:szCs w:val="24"/>
        </w:rPr>
      </w:pPr>
      <w:r w:rsidRPr="004C5951">
        <w:rPr>
          <w:sz w:val="24"/>
          <w:szCs w:val="24"/>
        </w:rPr>
        <w:t>Тема 9. Строение и функции организмов.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Биологическое разнообразие организмов. Одноклеточные, колониальные, многоклеточные организмы.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Взаимосвязь частей многоклеточного организма. Ткани, органы и системы органов. Организм как единое целое. Гомеостаз.</w:t>
      </w:r>
    </w:p>
    <w:p w:rsidR="00E16E3F" w:rsidRPr="004C5951" w:rsidRDefault="00E16E3F" w:rsidP="008A7841">
      <w:pPr>
        <w:pStyle w:val="25"/>
        <w:shd w:val="clear" w:color="auto" w:fill="auto"/>
        <w:tabs>
          <w:tab w:val="left" w:pos="5505"/>
          <w:tab w:val="left" w:pos="7377"/>
          <w:tab w:val="left" w:pos="8850"/>
        </w:tabs>
        <w:spacing w:line="240" w:lineRule="auto"/>
        <w:ind w:firstLine="851"/>
        <w:jc w:val="both"/>
        <w:rPr>
          <w:sz w:val="24"/>
          <w:szCs w:val="24"/>
        </w:rPr>
      </w:pPr>
      <w:r w:rsidRPr="004C5951">
        <w:rPr>
          <w:sz w:val="24"/>
          <w:szCs w:val="24"/>
        </w:rPr>
        <w:t>Ткани растений. Типы растительных тканей: образовательная, покровная, пров</w:t>
      </w:r>
      <w:r w:rsidR="00A11EDE" w:rsidRPr="004C5951">
        <w:rPr>
          <w:sz w:val="24"/>
          <w:szCs w:val="24"/>
        </w:rPr>
        <w:t xml:space="preserve">одящая, основная, механическая. </w:t>
      </w:r>
      <w:r w:rsidRPr="004C5951">
        <w:rPr>
          <w:sz w:val="24"/>
          <w:szCs w:val="24"/>
        </w:rPr>
        <w:t>Особенно</w:t>
      </w:r>
      <w:r w:rsidR="00A11EDE" w:rsidRPr="004C5951">
        <w:rPr>
          <w:sz w:val="24"/>
          <w:szCs w:val="24"/>
        </w:rPr>
        <w:t xml:space="preserve">сти строения, функций </w:t>
      </w:r>
      <w:r w:rsidRPr="004C5951">
        <w:rPr>
          <w:sz w:val="24"/>
          <w:szCs w:val="24"/>
        </w:rPr>
        <w:t>и расположения тканей в органах растений.</w:t>
      </w:r>
    </w:p>
    <w:p w:rsidR="00E16E3F" w:rsidRPr="004C5951" w:rsidRDefault="00E16E3F" w:rsidP="008A7841">
      <w:pPr>
        <w:pStyle w:val="25"/>
        <w:shd w:val="clear" w:color="auto" w:fill="auto"/>
        <w:tabs>
          <w:tab w:val="left" w:pos="5505"/>
          <w:tab w:val="left" w:pos="7377"/>
          <w:tab w:val="left" w:pos="8850"/>
        </w:tabs>
        <w:spacing w:line="240" w:lineRule="auto"/>
        <w:ind w:firstLine="851"/>
        <w:jc w:val="both"/>
        <w:rPr>
          <w:sz w:val="24"/>
          <w:szCs w:val="24"/>
        </w:rPr>
      </w:pPr>
      <w:r w:rsidRPr="004C5951">
        <w:rPr>
          <w:sz w:val="24"/>
          <w:szCs w:val="24"/>
        </w:rPr>
        <w:t>Ткани животных и человека. Типы животных тканей: эпителиальная, соединительная, мышечная,</w:t>
      </w:r>
      <w:r w:rsidR="00A11EDE" w:rsidRPr="004C5951">
        <w:rPr>
          <w:sz w:val="24"/>
          <w:szCs w:val="24"/>
        </w:rPr>
        <w:t xml:space="preserve"> нервная. Особенности строения, функций </w:t>
      </w:r>
      <w:r w:rsidRPr="004C5951">
        <w:rPr>
          <w:sz w:val="24"/>
          <w:szCs w:val="24"/>
        </w:rPr>
        <w:t>и расположения тканей в органах животных и человека.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w:t>
      </w:r>
      <w:r w:rsidRPr="004C5951">
        <w:rPr>
          <w:sz w:val="24"/>
          <w:szCs w:val="24"/>
        </w:rPr>
        <w:lastRenderedPageBreak/>
        <w:t>организмов. Роль врождённого иммунитета в развитии системных заболеваний.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A11EDE" w:rsidRPr="004C5951" w:rsidRDefault="00E16E3F" w:rsidP="008A7841">
      <w:pPr>
        <w:pStyle w:val="25"/>
        <w:shd w:val="clear" w:color="auto" w:fill="auto"/>
        <w:spacing w:line="240" w:lineRule="auto"/>
        <w:ind w:firstLine="851"/>
        <w:jc w:val="both"/>
        <w:rPr>
          <w:sz w:val="24"/>
          <w:szCs w:val="24"/>
        </w:rPr>
      </w:pPr>
      <w:r w:rsidRPr="004C5951">
        <w:rPr>
          <w:sz w:val="24"/>
          <w:szCs w:val="24"/>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Безусловные и условные рефлексы.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 И.П. Павлов.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«Изучение тканей растений».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«Изучение тканей животных».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«Изучение органов цветкового растения».</w:t>
      </w:r>
    </w:p>
    <w:p w:rsidR="00E16E3F" w:rsidRPr="004C5951" w:rsidRDefault="00E16E3F" w:rsidP="008A7841">
      <w:pPr>
        <w:pStyle w:val="25"/>
        <w:shd w:val="clear" w:color="auto" w:fill="auto"/>
        <w:tabs>
          <w:tab w:val="left" w:pos="1955"/>
        </w:tabs>
        <w:spacing w:line="240" w:lineRule="auto"/>
        <w:ind w:firstLine="851"/>
        <w:jc w:val="both"/>
        <w:rPr>
          <w:sz w:val="24"/>
          <w:szCs w:val="24"/>
        </w:rPr>
      </w:pPr>
      <w:r w:rsidRPr="004C5951">
        <w:rPr>
          <w:sz w:val="24"/>
          <w:szCs w:val="24"/>
        </w:rPr>
        <w:t>Тема 10. Размножение и развитие организмов.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Оплодотворение и эмбриональное развитие животных. Способы оплодотворения: наружное, внутреннее. Партеногенез.</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 xml:space="preserve">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w:t>
      </w:r>
      <w:r w:rsidRPr="004C5951">
        <w:rPr>
          <w:sz w:val="24"/>
          <w:szCs w:val="24"/>
        </w:rPr>
        <w:lastRenderedPageBreak/>
        <w:t>животного как результат иерархических взаимодействий генов. Влияние на эмбриональное развитие различных факторов окружающей среды.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w:t>
      </w:r>
      <w:r w:rsidR="00A11EDE" w:rsidRPr="004C5951">
        <w:rPr>
          <w:sz w:val="24"/>
          <w:szCs w:val="24"/>
        </w:rPr>
        <w:t xml:space="preserve">астительных организмов. Двойное </w:t>
      </w:r>
      <w:r w:rsidRPr="004C5951">
        <w:rPr>
          <w:sz w:val="24"/>
          <w:szCs w:val="24"/>
        </w:rPr>
        <w:t>оплодотворение у цветковых растений. Образование и развитие семени.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Механизмы регуляции онтогенеза у растений и животных.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Портреты: С.Г. Навашин, X. Шпеман.</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E16E3F" w:rsidRPr="004C5951" w:rsidRDefault="00A11EDE" w:rsidP="00384970">
      <w:pPr>
        <w:pStyle w:val="25"/>
        <w:shd w:val="clear" w:color="auto" w:fill="auto"/>
        <w:tabs>
          <w:tab w:val="left" w:pos="3059"/>
        </w:tabs>
        <w:spacing w:line="240" w:lineRule="auto"/>
        <w:ind w:firstLine="851"/>
        <w:jc w:val="both"/>
        <w:rPr>
          <w:sz w:val="24"/>
          <w:szCs w:val="24"/>
        </w:rPr>
      </w:pPr>
      <w:r w:rsidRPr="004C5951">
        <w:rPr>
          <w:sz w:val="24"/>
          <w:szCs w:val="24"/>
        </w:rPr>
        <w:t xml:space="preserve">Оборудование: </w:t>
      </w:r>
      <w:r w:rsidR="00E16E3F" w:rsidRPr="004C5951">
        <w:rPr>
          <w:sz w:val="24"/>
          <w:szCs w:val="24"/>
        </w:rPr>
        <w:t>световой микро</w:t>
      </w:r>
      <w:r w:rsidR="00384970">
        <w:rPr>
          <w:sz w:val="24"/>
          <w:szCs w:val="24"/>
        </w:rPr>
        <w:t xml:space="preserve">скоп, микропрепараты яйцеклеток </w:t>
      </w:r>
      <w:r w:rsidR="00E16E3F" w:rsidRPr="004C5951">
        <w:rPr>
          <w:sz w:val="24"/>
          <w:szCs w:val="24"/>
        </w:rPr>
        <w:t>и сперматозоидов, модель «Цикл развития лягушки».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«Изучение строения половых клеток на готовых микропрепаратах».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Практическая работа «Выявление признаков сходства зародышей позвоночных животных».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«Строение органов размножения высших растений».</w:t>
      </w:r>
    </w:p>
    <w:p w:rsidR="00E16E3F" w:rsidRPr="004C5951" w:rsidRDefault="00E16E3F" w:rsidP="008A7841">
      <w:pPr>
        <w:pStyle w:val="25"/>
        <w:shd w:val="clear" w:color="auto" w:fill="auto"/>
        <w:tabs>
          <w:tab w:val="left" w:pos="2026"/>
        </w:tabs>
        <w:spacing w:line="240" w:lineRule="auto"/>
        <w:ind w:firstLine="851"/>
        <w:jc w:val="both"/>
        <w:rPr>
          <w:sz w:val="24"/>
          <w:szCs w:val="24"/>
        </w:rPr>
      </w:pPr>
      <w:r w:rsidRPr="004C5951">
        <w:rPr>
          <w:sz w:val="24"/>
          <w:szCs w:val="24"/>
        </w:rPr>
        <w:t>Тема 11. Генетика - наука о наследственности и изменчивости организмов.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Портреты: Г. Мендель, Г. де Фриз, Т. Морган, Н.К. Кольцов, Н.И. Вавилов, А.Н. Белозерский, Г.Д. Карпеченко, Ю.А. Филипченко, Н.В. Тимофеев-Ресовский.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«Методы генетики», «Схемы скрещивания».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«Дрозофила как объект генетических исследований».</w:t>
      </w:r>
    </w:p>
    <w:p w:rsidR="00E16E3F" w:rsidRPr="004C5951" w:rsidRDefault="00E16E3F" w:rsidP="008A7841">
      <w:pPr>
        <w:pStyle w:val="25"/>
        <w:shd w:val="clear" w:color="auto" w:fill="auto"/>
        <w:tabs>
          <w:tab w:val="left" w:pos="2026"/>
        </w:tabs>
        <w:spacing w:line="240" w:lineRule="auto"/>
        <w:ind w:firstLine="851"/>
        <w:jc w:val="both"/>
        <w:rPr>
          <w:sz w:val="24"/>
          <w:szCs w:val="24"/>
        </w:rPr>
      </w:pPr>
      <w:r w:rsidRPr="004C5951">
        <w:rPr>
          <w:sz w:val="24"/>
          <w:szCs w:val="24"/>
        </w:rPr>
        <w:t>Тема 12. Закономерности наследственности.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Анализирующее скрещивание. Промежуточный характер наследования. Расщепление признаков при неполном доминировании.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 xml:space="preserve">Дигибридное скрещивание. Третий закон Менделя - закон независимого </w:t>
      </w:r>
      <w:r w:rsidRPr="004C5951">
        <w:rPr>
          <w:sz w:val="24"/>
          <w:szCs w:val="24"/>
        </w:rPr>
        <w:lastRenderedPageBreak/>
        <w:t>наследования признаков. Цитологические основы дигибридного скрещивания.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Портреты: Г. Мендель, Т. Морган.</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«Первый и второй законы Менделя», «Третий закон</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Практическая работа «Изучение результатов моногибридного скрещивания у дрозофилы».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Практическая работа «Изучение результатов дигибридного скрещивания у дрозофилы».</w:t>
      </w:r>
    </w:p>
    <w:p w:rsidR="00E16E3F" w:rsidRPr="004C5951" w:rsidRDefault="00E16E3F" w:rsidP="008A7841">
      <w:pPr>
        <w:pStyle w:val="25"/>
        <w:shd w:val="clear" w:color="auto" w:fill="auto"/>
        <w:tabs>
          <w:tab w:val="left" w:pos="1990"/>
        </w:tabs>
        <w:spacing w:line="240" w:lineRule="auto"/>
        <w:ind w:firstLine="851"/>
        <w:jc w:val="both"/>
        <w:rPr>
          <w:sz w:val="24"/>
          <w:szCs w:val="24"/>
        </w:rPr>
      </w:pPr>
      <w:r w:rsidRPr="004C5951">
        <w:rPr>
          <w:sz w:val="24"/>
          <w:szCs w:val="24"/>
        </w:rPr>
        <w:t>Тема 13. Закономерности изменчивости.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Портреты: Г. де Фриз, В. Иоганнсен, Н.И. Вавилов.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 xml:space="preserve">Таблицы и схемы: «Виды изменчивости», «Модификационная изменчивость», «Комбинативная изменчивость», «Мейоз», «Оплодотворение», «Генетические </w:t>
      </w:r>
      <w:r w:rsidRPr="004C5951">
        <w:rPr>
          <w:sz w:val="24"/>
          <w:szCs w:val="24"/>
        </w:rPr>
        <w:lastRenderedPageBreak/>
        <w:t>заболевания человека», «Виды мутаций».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Оборудование: живые и гербарные экземпляры комнатных растений, рисунки (фотографии) животных с различными видами изменчивости.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«Исследование закономерностей модификационной изменчивости. Построение вариационного ряда и вариационной кривой».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Практическая работа «Мутации у дрозофилы (на готовых микропрепаратах)».</w:t>
      </w:r>
    </w:p>
    <w:p w:rsidR="00E16E3F" w:rsidRPr="004C5951" w:rsidRDefault="00E16E3F" w:rsidP="008A7841">
      <w:pPr>
        <w:pStyle w:val="25"/>
        <w:shd w:val="clear" w:color="auto" w:fill="auto"/>
        <w:tabs>
          <w:tab w:val="left" w:pos="2010"/>
        </w:tabs>
        <w:spacing w:line="240" w:lineRule="auto"/>
        <w:ind w:firstLine="851"/>
        <w:jc w:val="both"/>
        <w:rPr>
          <w:sz w:val="24"/>
          <w:szCs w:val="24"/>
        </w:rPr>
      </w:pPr>
      <w:r w:rsidRPr="004C5951">
        <w:rPr>
          <w:sz w:val="24"/>
          <w:szCs w:val="24"/>
        </w:rPr>
        <w:t>Тема 14. Генетика человека.</w:t>
      </w:r>
    </w:p>
    <w:p w:rsidR="00E16E3F" w:rsidRPr="004C5951" w:rsidRDefault="00E16E3F" w:rsidP="008A7841">
      <w:pPr>
        <w:pStyle w:val="25"/>
        <w:shd w:val="clear" w:color="auto" w:fill="auto"/>
        <w:tabs>
          <w:tab w:val="left" w:pos="5782"/>
        </w:tabs>
        <w:spacing w:line="240" w:lineRule="auto"/>
        <w:ind w:firstLine="851"/>
        <w:jc w:val="both"/>
        <w:rPr>
          <w:sz w:val="24"/>
          <w:szCs w:val="24"/>
        </w:rPr>
      </w:pPr>
      <w:r w:rsidRPr="004C5951">
        <w:rPr>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w:t>
      </w:r>
      <w:r w:rsidR="00A11EDE" w:rsidRPr="004C5951">
        <w:rPr>
          <w:sz w:val="24"/>
          <w:szCs w:val="24"/>
        </w:rPr>
        <w:t xml:space="preserve">временное определение генотипа: полногеномное секвенирование, </w:t>
      </w:r>
      <w:r w:rsidRPr="004C5951">
        <w:rPr>
          <w:sz w:val="24"/>
          <w:szCs w:val="24"/>
        </w:rP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rsidRPr="004C5951">
        <w:rPr>
          <w:sz w:val="24"/>
          <w:szCs w:val="24"/>
        </w:rP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E16E3F" w:rsidRPr="004C5951" w:rsidRDefault="00A11EDE" w:rsidP="008A7841">
      <w:pPr>
        <w:pStyle w:val="25"/>
        <w:shd w:val="clear" w:color="auto" w:fill="auto"/>
        <w:spacing w:line="240" w:lineRule="auto"/>
        <w:ind w:firstLine="851"/>
        <w:jc w:val="both"/>
        <w:rPr>
          <w:sz w:val="24"/>
          <w:szCs w:val="24"/>
        </w:rPr>
      </w:pPr>
      <w:r w:rsidRPr="004C5951">
        <w:rPr>
          <w:sz w:val="24"/>
          <w:szCs w:val="24"/>
        </w:rPr>
        <w:t>Г</w:t>
      </w:r>
      <w:r w:rsidR="00E16E3F" w:rsidRPr="004C5951">
        <w:rPr>
          <w:sz w:val="24"/>
          <w:szCs w:val="24"/>
        </w:rPr>
        <w:t>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«Кариотип человека», «Методы изучения генетики человека», «Генетические заболевания человека».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Практическая работа «Составление и анализ родословной».</w:t>
      </w:r>
    </w:p>
    <w:p w:rsidR="00E16E3F" w:rsidRPr="004C5951" w:rsidRDefault="00E16E3F" w:rsidP="008A7841">
      <w:pPr>
        <w:pStyle w:val="25"/>
        <w:shd w:val="clear" w:color="auto" w:fill="auto"/>
        <w:tabs>
          <w:tab w:val="left" w:pos="2010"/>
        </w:tabs>
        <w:spacing w:line="240" w:lineRule="auto"/>
        <w:ind w:firstLine="851"/>
        <w:jc w:val="both"/>
        <w:rPr>
          <w:sz w:val="24"/>
          <w:szCs w:val="24"/>
        </w:rPr>
      </w:pPr>
      <w:r w:rsidRPr="004C5951">
        <w:rPr>
          <w:sz w:val="24"/>
          <w:szCs w:val="24"/>
        </w:rPr>
        <w:t>Тема 15. Селекция организмов.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Портреты: Н.И. Вавилов, И.В. Мичурин, Г.Д. Карпеченко, П.П. Лукьяненко, Б.Л. Астауров, Н. Борлоуг, Д.К. Беляев.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«Изучение сортов культурных растений и пород домашних животных».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lastRenderedPageBreak/>
        <w:t>Лабораторная работа «Изучение методов селекции растений».</w:t>
      </w:r>
    </w:p>
    <w:p w:rsidR="00E16E3F" w:rsidRPr="004C5951" w:rsidRDefault="00E16E3F" w:rsidP="008A7841">
      <w:pPr>
        <w:pStyle w:val="25"/>
        <w:shd w:val="clear" w:color="auto" w:fill="auto"/>
        <w:spacing w:after="14" w:line="240" w:lineRule="auto"/>
        <w:ind w:firstLine="851"/>
        <w:jc w:val="both"/>
        <w:rPr>
          <w:sz w:val="24"/>
          <w:szCs w:val="24"/>
        </w:rPr>
      </w:pPr>
      <w:r w:rsidRPr="004C5951">
        <w:rPr>
          <w:sz w:val="24"/>
          <w:szCs w:val="24"/>
        </w:rPr>
        <w:t>Практическая работа «Прививка растений».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E16E3F" w:rsidRPr="004C5951" w:rsidRDefault="00E16E3F" w:rsidP="008A7841">
      <w:pPr>
        <w:pStyle w:val="25"/>
        <w:shd w:val="clear" w:color="auto" w:fill="auto"/>
        <w:tabs>
          <w:tab w:val="left" w:pos="1975"/>
        </w:tabs>
        <w:spacing w:line="240" w:lineRule="auto"/>
        <w:ind w:firstLine="851"/>
        <w:jc w:val="both"/>
        <w:rPr>
          <w:sz w:val="24"/>
          <w:szCs w:val="24"/>
        </w:rPr>
      </w:pPr>
      <w:r w:rsidRPr="004C5951">
        <w:rPr>
          <w:sz w:val="24"/>
          <w:szCs w:val="24"/>
        </w:rPr>
        <w:t>Тема 16. Биотехнология и синтетическая биология.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E16E3F" w:rsidRPr="004C5951" w:rsidRDefault="00E16E3F" w:rsidP="008A7841">
      <w:pPr>
        <w:pStyle w:val="25"/>
        <w:shd w:val="clear" w:color="auto" w:fill="auto"/>
        <w:tabs>
          <w:tab w:val="left" w:pos="2206"/>
          <w:tab w:val="left" w:pos="6814"/>
          <w:tab w:val="left" w:pos="9219"/>
        </w:tabs>
        <w:spacing w:line="240" w:lineRule="auto"/>
        <w:ind w:firstLine="851"/>
        <w:jc w:val="both"/>
        <w:rPr>
          <w:sz w:val="24"/>
          <w:szCs w:val="24"/>
        </w:rPr>
      </w:pPr>
      <w:r w:rsidRPr="004C5951">
        <w:rPr>
          <w:sz w:val="24"/>
          <w:szCs w:val="24"/>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w:t>
      </w:r>
      <w:r w:rsidR="00A11EDE" w:rsidRPr="004C5951">
        <w:rPr>
          <w:sz w:val="24"/>
          <w:szCs w:val="24"/>
        </w:rPr>
        <w:t xml:space="preserve">четанием технологий трёхмерного </w:t>
      </w:r>
      <w:r w:rsidRPr="004C5951">
        <w:rPr>
          <w:sz w:val="24"/>
          <w:szCs w:val="24"/>
        </w:rPr>
        <w:t>биопринт</w:t>
      </w:r>
      <w:r w:rsidR="00A11EDE" w:rsidRPr="004C5951">
        <w:rPr>
          <w:sz w:val="24"/>
          <w:szCs w:val="24"/>
        </w:rPr>
        <w:t xml:space="preserve">инга и скаффолдинга для решения задач </w:t>
      </w:r>
      <w:r w:rsidRPr="004C5951">
        <w:rPr>
          <w:sz w:val="24"/>
          <w:szCs w:val="24"/>
        </w:rPr>
        <w:t>персонализированной медицины.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Создание векторных вакцин с целью обеспечения комбинированной защиты от возбудителей ОРВИ, установление молекулярных механизмов</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функционирования РНК-содержащих вирусов, вызывающих особо опасные заболевания человека и животных.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«Использование микроорганизмов в промышленном производстве», «Клеточная инженерия», «Генная инженерия».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«Изучение объектов биотехнологии».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Практическая работа «Получение молочнокислых продуктов».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Экскурсия «Биотехнология - важнейшая производительная сила современности (на биотехнологическое производство)».</w:t>
      </w:r>
    </w:p>
    <w:p w:rsidR="00E16E3F" w:rsidRPr="00384970" w:rsidRDefault="00E16E3F" w:rsidP="00384970">
      <w:pPr>
        <w:pStyle w:val="25"/>
        <w:shd w:val="clear" w:color="auto" w:fill="auto"/>
        <w:spacing w:line="240" w:lineRule="auto"/>
        <w:ind w:firstLine="851"/>
        <w:jc w:val="both"/>
        <w:rPr>
          <w:rStyle w:val="af4"/>
        </w:rPr>
      </w:pPr>
      <w:r w:rsidRPr="00384970">
        <w:rPr>
          <w:rStyle w:val="af4"/>
        </w:rPr>
        <w:t>С</w:t>
      </w:r>
      <w:r w:rsidR="00384970" w:rsidRPr="00384970">
        <w:rPr>
          <w:rStyle w:val="af4"/>
        </w:rPr>
        <w:t>одержание обучения в 11 классе.</w:t>
      </w:r>
    </w:p>
    <w:p w:rsidR="00E16E3F" w:rsidRPr="004C5951" w:rsidRDefault="00E16E3F" w:rsidP="008A7841">
      <w:pPr>
        <w:pStyle w:val="25"/>
        <w:shd w:val="clear" w:color="auto" w:fill="auto"/>
        <w:tabs>
          <w:tab w:val="left" w:pos="1953"/>
        </w:tabs>
        <w:spacing w:line="240" w:lineRule="auto"/>
        <w:ind w:firstLine="851"/>
        <w:jc w:val="both"/>
        <w:rPr>
          <w:sz w:val="24"/>
          <w:szCs w:val="24"/>
        </w:rPr>
      </w:pPr>
      <w:r w:rsidRPr="004C5951">
        <w:rPr>
          <w:sz w:val="24"/>
          <w:szCs w:val="24"/>
        </w:rPr>
        <w:t>Тема 1. Зарождение и развитие эволюционных представлений в биологии.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Эволюционная теория Ч. Дарвина. Предпосылки возникновения дарвинизма. Жизнь и научная деятельность Ч. Дарвина.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Портреты: Аристотель, К. Линней, Ж. Ламарк, Э. Сент-Илер, Ж. Кювье, Ч. Дарвин, С.С. Четвериков, И.И. Шмальгаузен, Д. Холдейн, Д.К. Беляев.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 xml:space="preserve">Таблицы и схемы: «Система живой природы (по К. Линнею)», «Лестница живых существ (по Ламарку)», «Механизм формирования приспособлений у растений и </w:t>
      </w:r>
      <w:r w:rsidRPr="004C5951">
        <w:rPr>
          <w:sz w:val="24"/>
          <w:szCs w:val="24"/>
        </w:rPr>
        <w:lastRenderedPageBreak/>
        <w:t>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w:t>
      </w:r>
      <w:r w:rsidR="00A11EDE" w:rsidRPr="004C5951">
        <w:rPr>
          <w:sz w:val="24"/>
          <w:szCs w:val="24"/>
        </w:rPr>
        <w:t xml:space="preserve"> видов (по Ч. Дарвину)», «Схема </w:t>
      </w:r>
      <w:r w:rsidRPr="004C5951">
        <w:rPr>
          <w:sz w:val="24"/>
          <w:szCs w:val="24"/>
        </w:rPr>
        <w:t>соотношения движущих сил эволюции», «Основные положения синтетической теории эволюции».</w:t>
      </w:r>
    </w:p>
    <w:p w:rsidR="00E16E3F" w:rsidRPr="004C5951" w:rsidRDefault="00E16E3F" w:rsidP="008A7841">
      <w:pPr>
        <w:pStyle w:val="25"/>
        <w:shd w:val="clear" w:color="auto" w:fill="auto"/>
        <w:tabs>
          <w:tab w:val="left" w:pos="1902"/>
        </w:tabs>
        <w:spacing w:line="240" w:lineRule="auto"/>
        <w:ind w:firstLine="851"/>
        <w:jc w:val="both"/>
        <w:rPr>
          <w:sz w:val="24"/>
          <w:szCs w:val="24"/>
        </w:rPr>
      </w:pPr>
      <w:r w:rsidRPr="004C5951">
        <w:rPr>
          <w:sz w:val="24"/>
          <w:szCs w:val="24"/>
        </w:rPr>
        <w:t>Тема 2. Микроэволюция и её результаты.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A11EDE" w:rsidRPr="004C5951" w:rsidRDefault="00E16E3F" w:rsidP="008A7841">
      <w:pPr>
        <w:pStyle w:val="25"/>
        <w:shd w:val="clear" w:color="auto" w:fill="auto"/>
        <w:tabs>
          <w:tab w:val="left" w:pos="2894"/>
        </w:tabs>
        <w:spacing w:line="240" w:lineRule="auto"/>
        <w:ind w:firstLine="851"/>
        <w:jc w:val="both"/>
        <w:rPr>
          <w:sz w:val="24"/>
          <w:szCs w:val="24"/>
        </w:rPr>
      </w:pPr>
      <w:r w:rsidRPr="004C5951">
        <w:rPr>
          <w:sz w:val="24"/>
          <w:szCs w:val="24"/>
        </w:rP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w:t>
      </w:r>
    </w:p>
    <w:p w:rsidR="00E16E3F" w:rsidRPr="004C5951" w:rsidRDefault="00E16E3F" w:rsidP="008A7841">
      <w:pPr>
        <w:pStyle w:val="25"/>
        <w:shd w:val="clear" w:color="auto" w:fill="auto"/>
        <w:tabs>
          <w:tab w:val="left" w:pos="2894"/>
        </w:tabs>
        <w:spacing w:line="240" w:lineRule="auto"/>
        <w:ind w:firstLine="851"/>
        <w:jc w:val="both"/>
        <w:rPr>
          <w:sz w:val="24"/>
          <w:szCs w:val="24"/>
        </w:rPr>
      </w:pPr>
      <w:r w:rsidRPr="004C5951">
        <w:rPr>
          <w:sz w:val="24"/>
          <w:szCs w:val="24"/>
        </w:rPr>
        <w:t>Длительность эволюционных процессов.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Механизмы формирования биологического разнообразия.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Портреты: С.С. Четвериков, Э. Майр.</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«Мутационная изменчивость», «Популяционная структура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«Выявление изменчивости у особей одного вида».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«Приспособления организмов и их относительная целесообразность».</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«Сравнение видов по морфологическому критерию».</w:t>
      </w:r>
    </w:p>
    <w:p w:rsidR="00E16E3F" w:rsidRPr="004C5951" w:rsidRDefault="00E16E3F" w:rsidP="008A7841">
      <w:pPr>
        <w:pStyle w:val="25"/>
        <w:shd w:val="clear" w:color="auto" w:fill="auto"/>
        <w:tabs>
          <w:tab w:val="left" w:pos="1871"/>
        </w:tabs>
        <w:spacing w:line="240" w:lineRule="auto"/>
        <w:ind w:firstLine="851"/>
        <w:jc w:val="both"/>
        <w:rPr>
          <w:sz w:val="24"/>
          <w:szCs w:val="24"/>
        </w:rPr>
      </w:pPr>
      <w:r w:rsidRPr="004C5951">
        <w:rPr>
          <w:sz w:val="24"/>
          <w:szCs w:val="24"/>
        </w:rPr>
        <w:t>Тема 3. Макроэволюция и её результаты.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lastRenderedPageBreak/>
        <w:t>Методы изучения макроэволюции. Палеонтологические методы изучения эволюции. Переходные формы и филогенетические ряды организмов.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Хромосомные мутации и эволюция геномов.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Общие закономерности (правила) эволюции. Необратимость эволюции. Адаптивная радиация. Неравномерность темпов эволюции.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Портреты: К.М. Бэр, А.О. Ковалевский, Ф. Мюллер, Э. Геккель.</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E16E3F" w:rsidRPr="004C5951" w:rsidRDefault="00E16E3F" w:rsidP="008A7841">
      <w:pPr>
        <w:pStyle w:val="25"/>
        <w:shd w:val="clear" w:color="auto" w:fill="auto"/>
        <w:tabs>
          <w:tab w:val="left" w:pos="1841"/>
        </w:tabs>
        <w:spacing w:line="240" w:lineRule="auto"/>
        <w:ind w:firstLine="851"/>
        <w:jc w:val="both"/>
        <w:rPr>
          <w:sz w:val="24"/>
          <w:szCs w:val="24"/>
        </w:rPr>
      </w:pPr>
      <w:r w:rsidRPr="004C5951">
        <w:rPr>
          <w:sz w:val="24"/>
          <w:szCs w:val="24"/>
        </w:rPr>
        <w:t>Тема 4. Происхождение и развитие жизни на Земле.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Начальные этапы органической эволюции. Появление и эволюция первых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lastRenderedPageBreak/>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Современная система органического мира. Принципы классификации организмов. Основные систематические группы организмов.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Портреты: Ф. Реди, Л. Спалланцани, Л. Пастер, И.И. Мечников, А.И. Опарин, Д. Холдейн, Г. Мёллер, С. Миллер, Г. Юри.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«Изучение и описание ископаемых остатков древних организмов».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Практическая работа «Изучение особенностей строения растений разных отделов».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Практическая работа «Изучение особенностей строения позвоночных животных».</w:t>
      </w:r>
    </w:p>
    <w:p w:rsidR="00E16E3F" w:rsidRPr="004C5951" w:rsidRDefault="00E16E3F" w:rsidP="008A7841">
      <w:pPr>
        <w:pStyle w:val="25"/>
        <w:shd w:val="clear" w:color="auto" w:fill="auto"/>
        <w:tabs>
          <w:tab w:val="left" w:pos="1856"/>
        </w:tabs>
        <w:spacing w:line="240" w:lineRule="auto"/>
        <w:ind w:firstLine="851"/>
        <w:jc w:val="both"/>
        <w:rPr>
          <w:sz w:val="24"/>
          <w:szCs w:val="24"/>
        </w:rPr>
      </w:pPr>
      <w:r w:rsidRPr="004C5951">
        <w:rPr>
          <w:sz w:val="24"/>
          <w:szCs w:val="24"/>
        </w:rPr>
        <w:t>Тема 5. Происхождение человека - антропогенез.</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Разделы и задачи антропологии. Методы антропологии.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Становление представлений о происхождении человека. Религиозные воззрения. Современные научные теории.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от животных. Прямохождение и комплекс связанных с ним признаков. Развитие головного мозга и второй сигнальной системы.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w:t>
      </w:r>
      <w:r w:rsidRPr="004C5951">
        <w:rPr>
          <w:sz w:val="24"/>
          <w:szCs w:val="24"/>
        </w:rPr>
        <w:lastRenderedPageBreak/>
        <w:t>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Портреты: Ч. Дарвин, Л. Лики</w:t>
      </w:r>
      <w:r w:rsidRPr="004C5951">
        <w:rPr>
          <w:b/>
          <w:i/>
          <w:sz w:val="24"/>
          <w:szCs w:val="24"/>
        </w:rPr>
        <w:t xml:space="preserve">, </w:t>
      </w:r>
      <w:r w:rsidRPr="004C5951">
        <w:rPr>
          <w:rStyle w:val="211pt2pt"/>
          <w:b w:val="0"/>
          <w:i w:val="0"/>
          <w:sz w:val="24"/>
          <w:szCs w:val="24"/>
        </w:rPr>
        <w:t>Я.Я.</w:t>
      </w:r>
      <w:r w:rsidRPr="004C5951">
        <w:rPr>
          <w:sz w:val="24"/>
          <w:szCs w:val="24"/>
        </w:rPr>
        <w:t xml:space="preserve"> Рогинский, М.М. Герасимов.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«Изучение особенностей строения скелета человека, связанных с прямохождением».</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Практическая работа «Изучение экологических адаптаций человека».</w:t>
      </w:r>
    </w:p>
    <w:p w:rsidR="00E16E3F" w:rsidRPr="004C5951" w:rsidRDefault="00E16E3F" w:rsidP="008A7841">
      <w:pPr>
        <w:pStyle w:val="25"/>
        <w:shd w:val="clear" w:color="auto" w:fill="auto"/>
        <w:tabs>
          <w:tab w:val="left" w:pos="1948"/>
        </w:tabs>
        <w:spacing w:line="240" w:lineRule="auto"/>
        <w:ind w:firstLine="851"/>
        <w:jc w:val="both"/>
        <w:rPr>
          <w:sz w:val="24"/>
          <w:szCs w:val="24"/>
        </w:rPr>
      </w:pPr>
      <w:r w:rsidRPr="004C5951">
        <w:rPr>
          <w:sz w:val="24"/>
          <w:szCs w:val="24"/>
        </w:rPr>
        <w:t>Тема 6. Экология - наука о взаимоотношениях организмов и надорганизменных систем с окружающей средой.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Портреты: А. Гумбольдт, К.Ф. Рулье, Н.А. Северцов, Э. Геккель, А. Тенсли, В.Н. Сукачёв.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«Разделы экологии», «Методы экологии», «Схема мониторинга окружающей среды».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«Изучение методов экологических исследований».</w:t>
      </w:r>
    </w:p>
    <w:p w:rsidR="00E16E3F" w:rsidRPr="004C5951" w:rsidRDefault="00E16E3F" w:rsidP="008A7841">
      <w:pPr>
        <w:pStyle w:val="25"/>
        <w:shd w:val="clear" w:color="auto" w:fill="auto"/>
        <w:tabs>
          <w:tab w:val="left" w:pos="1922"/>
        </w:tabs>
        <w:spacing w:line="240" w:lineRule="auto"/>
        <w:ind w:firstLine="851"/>
        <w:jc w:val="both"/>
        <w:rPr>
          <w:sz w:val="24"/>
          <w:szCs w:val="24"/>
        </w:rPr>
      </w:pPr>
      <w:r w:rsidRPr="004C5951">
        <w:rPr>
          <w:sz w:val="24"/>
          <w:szCs w:val="24"/>
        </w:rPr>
        <w:t>Тема 7. Организмы и среда обитания.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 xml:space="preserve">Экологические факторы и закономерности их действия. Классификация экологических факторов: абиотические, биотические, антропогенные. Общие </w:t>
      </w:r>
      <w:r w:rsidRPr="004C5951">
        <w:rPr>
          <w:sz w:val="24"/>
          <w:szCs w:val="24"/>
        </w:rPr>
        <w:lastRenderedPageBreak/>
        <w:t>закономерности действия экологических факторов. Правило минимума (К. Шпренгель, Ю. Либих). Толерантность. Эврибионтные и стенобионтные организмы.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«Выявление приспособлений организмов к влиянию света».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«Выявление приспособлений организмов к влиянию температуры».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«Анатомические особенности растений из разных мест обитания».</w:t>
      </w:r>
    </w:p>
    <w:p w:rsidR="00E16E3F" w:rsidRPr="004C5951" w:rsidRDefault="00E16E3F" w:rsidP="008A7841">
      <w:pPr>
        <w:pStyle w:val="25"/>
        <w:shd w:val="clear" w:color="auto" w:fill="auto"/>
        <w:tabs>
          <w:tab w:val="left" w:pos="1876"/>
        </w:tabs>
        <w:spacing w:line="240" w:lineRule="auto"/>
        <w:ind w:firstLine="851"/>
        <w:jc w:val="both"/>
        <w:rPr>
          <w:sz w:val="24"/>
          <w:szCs w:val="24"/>
        </w:rPr>
      </w:pPr>
      <w:r w:rsidRPr="004C5951">
        <w:rPr>
          <w:sz w:val="24"/>
          <w:szCs w:val="24"/>
        </w:rPr>
        <w:t>Тема 8. Экология видов и популяций.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w:t>
      </w:r>
      <w:r w:rsidRPr="004C5951">
        <w:rPr>
          <w:sz w:val="24"/>
          <w:szCs w:val="24"/>
        </w:rPr>
        <w:lastRenderedPageBreak/>
        <w:t>прирост, темп роста, смертность, миграция.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Вид как система популяций. Ареалы видов. Виды и их жизненные стратегии. Экологические эквиваленты.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Закономерности поведения и миграций животных. Биологические инвазии чужеродных видов.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 Д.И. Хатчинсон.</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Оборудование: гербарии растений, коллекции животных.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«Приспособления семян растений к расселению».</w:t>
      </w:r>
    </w:p>
    <w:p w:rsidR="00E16E3F" w:rsidRPr="004C5951" w:rsidRDefault="00E16E3F" w:rsidP="008A7841">
      <w:pPr>
        <w:pStyle w:val="25"/>
        <w:shd w:val="clear" w:color="auto" w:fill="auto"/>
        <w:tabs>
          <w:tab w:val="left" w:pos="1895"/>
        </w:tabs>
        <w:spacing w:line="240" w:lineRule="auto"/>
        <w:ind w:firstLine="851"/>
        <w:jc w:val="both"/>
        <w:rPr>
          <w:sz w:val="24"/>
          <w:szCs w:val="24"/>
        </w:rPr>
      </w:pPr>
      <w:r w:rsidRPr="004C5951">
        <w:rPr>
          <w:sz w:val="24"/>
          <w:szCs w:val="24"/>
        </w:rPr>
        <w:t>Тема 9. Экология сообществ. Экологические системы.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Сообщества организмов. Биоценоз и его структура. Связи между организмами в биоценозе.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Основные показатели экосистемы. Биомасса и продукция. Экологические пирамиды чисел, биомассы и энергии.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Направленные закономерные смены сообществ - сукцессии. Первичные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Природные экосистемы.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Антропогенные экосистемы. Агроэкосистема. Агроценоз. Различия между антропогенными и природными экосистемами.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Методология мониторинга естественных и антропогенных экосистем.</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 А.Д. Тенсли.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w:t>
      </w:r>
      <w:r w:rsidRPr="004C5951">
        <w:rPr>
          <w:sz w:val="24"/>
          <w:szCs w:val="24"/>
        </w:rPr>
        <w:lastRenderedPageBreak/>
        <w:t>леса после пожара», «Экосистема озера», «Агроценоз», «Круговорот веществ и поток энергии в агроценозе», «Примеры урбоэкосистем».</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Практическая работа «Изучение и описание урбоэкосистемы».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Лабораторная работа «Изучение разнообразия мелких почвенных членистоногих в разных экосистемах».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Экскурсия «Экскурсия в типичный биогеоценоз (в дубраву, березняк, ельник, на суходольный или пойменный луг, озеро, болото)».</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Экскурсия «Экскурсия в агроэкосистему (на поле или в тепличное хозяйство)».</w:t>
      </w:r>
    </w:p>
    <w:p w:rsidR="00E16E3F" w:rsidRPr="004C5951" w:rsidRDefault="00E16E3F" w:rsidP="008A7841">
      <w:pPr>
        <w:pStyle w:val="25"/>
        <w:shd w:val="clear" w:color="auto" w:fill="auto"/>
        <w:tabs>
          <w:tab w:val="left" w:pos="2040"/>
        </w:tabs>
        <w:spacing w:line="240" w:lineRule="auto"/>
        <w:ind w:firstLine="851"/>
        <w:jc w:val="both"/>
        <w:rPr>
          <w:sz w:val="24"/>
          <w:szCs w:val="24"/>
        </w:rPr>
      </w:pPr>
      <w:r w:rsidRPr="004C5951">
        <w:rPr>
          <w:sz w:val="24"/>
          <w:szCs w:val="24"/>
        </w:rPr>
        <w:t>Тема 10. Биосфера - глобальная экосистема.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Структура и функция живых систем, оценка их ресурсного потенциала и биосферных функций.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Портреты: В.И. Вернадский, Э. Зюсс.</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Оборудование: гербарии растений разных биомов, коллекции животных.</w:t>
      </w:r>
    </w:p>
    <w:p w:rsidR="00E16E3F" w:rsidRPr="004C5951" w:rsidRDefault="00E16E3F" w:rsidP="008A7841">
      <w:pPr>
        <w:pStyle w:val="25"/>
        <w:shd w:val="clear" w:color="auto" w:fill="auto"/>
        <w:tabs>
          <w:tab w:val="left" w:pos="2040"/>
        </w:tabs>
        <w:spacing w:line="240" w:lineRule="auto"/>
        <w:ind w:firstLine="851"/>
        <w:jc w:val="both"/>
        <w:rPr>
          <w:sz w:val="24"/>
          <w:szCs w:val="24"/>
        </w:rPr>
      </w:pPr>
      <w:r w:rsidRPr="004C5951">
        <w:rPr>
          <w:sz w:val="24"/>
          <w:szCs w:val="24"/>
        </w:rPr>
        <w:t>Тема 11. Человек и окружающая среда.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водных ресурсов. Разрушение почвы. Охрана почвенных ресурсов. Изменение климата.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Развитие методов мониторинга развития опасных техногенных процессов.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Демонстрации: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Оборудование: фотографии охраняемых растений и животных Красной книги Российской Федерации, Красной книги региона.</w:t>
      </w:r>
    </w:p>
    <w:p w:rsidR="00E16E3F" w:rsidRPr="00384970" w:rsidRDefault="00E16E3F" w:rsidP="00384970">
      <w:pPr>
        <w:pStyle w:val="25"/>
        <w:shd w:val="clear" w:color="auto" w:fill="auto"/>
        <w:spacing w:line="240" w:lineRule="auto"/>
        <w:ind w:firstLine="851"/>
        <w:jc w:val="center"/>
        <w:rPr>
          <w:rStyle w:val="af4"/>
        </w:rPr>
      </w:pPr>
      <w:r w:rsidRPr="00384970">
        <w:rPr>
          <w:rStyle w:val="af4"/>
        </w:rPr>
        <w:t>Планируемые результаты освоения программы по биологии на уро</w:t>
      </w:r>
      <w:r w:rsidR="00384970">
        <w:rPr>
          <w:rStyle w:val="af4"/>
        </w:rPr>
        <w:t>вне среднего общего образования</w:t>
      </w:r>
    </w:p>
    <w:p w:rsidR="00E16E3F" w:rsidRPr="004C5951" w:rsidRDefault="00E16E3F" w:rsidP="008A7841">
      <w:pPr>
        <w:pStyle w:val="25"/>
        <w:shd w:val="clear" w:color="auto" w:fill="auto"/>
        <w:tabs>
          <w:tab w:val="left" w:pos="2012"/>
        </w:tabs>
        <w:spacing w:line="240" w:lineRule="auto"/>
        <w:ind w:firstLine="851"/>
        <w:jc w:val="both"/>
        <w:rPr>
          <w:sz w:val="24"/>
          <w:szCs w:val="24"/>
        </w:rPr>
      </w:pPr>
      <w:r w:rsidRPr="004C5951">
        <w:rPr>
          <w:sz w:val="24"/>
          <w:szCs w:val="24"/>
        </w:rPr>
        <w:lastRenderedPageBreak/>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E16E3F" w:rsidRPr="004C5951" w:rsidRDefault="00E16E3F" w:rsidP="00384970">
      <w:pPr>
        <w:pStyle w:val="25"/>
        <w:shd w:val="clear" w:color="auto" w:fill="auto"/>
        <w:spacing w:line="240" w:lineRule="auto"/>
        <w:ind w:firstLine="851"/>
        <w:jc w:val="both"/>
        <w:rPr>
          <w:sz w:val="24"/>
          <w:szCs w:val="24"/>
        </w:rPr>
      </w:pPr>
      <w:r w:rsidRPr="004C5951">
        <w:rPr>
          <w:sz w:val="24"/>
          <w:szCs w:val="24"/>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4C5951">
        <w:rPr>
          <w:sz w:val="24"/>
          <w:szCs w:val="24"/>
        </w:rPr>
        <w:softHyphen/>
        <w:t>смысловыми установками, присущими сист</w:t>
      </w:r>
      <w:r w:rsidR="00384970">
        <w:rPr>
          <w:sz w:val="24"/>
          <w:szCs w:val="24"/>
        </w:rPr>
        <w:t xml:space="preserve">еме биологического образования, </w:t>
      </w:r>
      <w:r w:rsidRPr="004C5951">
        <w:rPr>
          <w:sz w:val="24"/>
          <w:szCs w:val="24"/>
        </w:rPr>
        <w:t>наличие правосознания экологической культуры, способности ставить цели и строить жизненные планы.</w:t>
      </w:r>
    </w:p>
    <w:p w:rsidR="00E16E3F" w:rsidRPr="004C5951" w:rsidRDefault="00E16E3F" w:rsidP="008A7841">
      <w:pPr>
        <w:pStyle w:val="25"/>
        <w:shd w:val="clear" w:color="auto" w:fill="auto"/>
        <w:tabs>
          <w:tab w:val="left" w:pos="1911"/>
        </w:tabs>
        <w:spacing w:line="240" w:lineRule="auto"/>
        <w:ind w:firstLine="851"/>
        <w:jc w:val="both"/>
        <w:rPr>
          <w:sz w:val="24"/>
          <w:szCs w:val="24"/>
        </w:rPr>
      </w:pPr>
      <w:r w:rsidRPr="00384970">
        <w:rPr>
          <w:rStyle w:val="af4"/>
        </w:rPr>
        <w:t>Личностные результаты</w:t>
      </w:r>
      <w:r w:rsidRPr="004C5951">
        <w:rPr>
          <w:sz w:val="24"/>
          <w:szCs w:val="24"/>
        </w:rPr>
        <w:t xml:space="preserve">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16E3F" w:rsidRPr="004C5951" w:rsidRDefault="00E16E3F" w:rsidP="008A7841">
      <w:pPr>
        <w:pStyle w:val="25"/>
        <w:shd w:val="clear" w:color="auto" w:fill="auto"/>
        <w:tabs>
          <w:tab w:val="left" w:pos="1911"/>
        </w:tabs>
        <w:spacing w:line="240" w:lineRule="auto"/>
        <w:ind w:firstLine="851"/>
        <w:jc w:val="both"/>
        <w:rPr>
          <w:sz w:val="24"/>
          <w:szCs w:val="24"/>
        </w:rPr>
      </w:pPr>
      <w:r w:rsidRPr="00384970">
        <w:rPr>
          <w:b/>
          <w:sz w:val="24"/>
          <w:szCs w:val="24"/>
        </w:rPr>
        <w:t>Личностные результаты освоения учебного предмета «Биология»</w:t>
      </w:r>
      <w:r w:rsidRPr="004C5951">
        <w:rPr>
          <w:sz w:val="24"/>
          <w:szCs w:val="24"/>
        </w:rPr>
        <w:t xml:space="preserve">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16E3F" w:rsidRPr="00384970" w:rsidRDefault="00E16E3F" w:rsidP="008A7841">
      <w:pPr>
        <w:pStyle w:val="25"/>
        <w:shd w:val="clear" w:color="auto" w:fill="auto"/>
        <w:tabs>
          <w:tab w:val="left" w:pos="1242"/>
        </w:tabs>
        <w:spacing w:line="240" w:lineRule="auto"/>
        <w:ind w:firstLine="851"/>
        <w:jc w:val="both"/>
        <w:rPr>
          <w:b/>
          <w:sz w:val="24"/>
          <w:szCs w:val="24"/>
        </w:rPr>
      </w:pPr>
      <w:r w:rsidRPr="00384970">
        <w:rPr>
          <w:b/>
          <w:sz w:val="24"/>
          <w:szCs w:val="24"/>
        </w:rPr>
        <w:t>гражданского воспитания: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сформированность гражданской позиции обучающегося как активного и ответственного члена российского общества;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осознание своих конституционных прав и обязанностей, уважение закона и правопорядка;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способность определять собственную позицию по отношению к явлениям современной жизни и объяснять её;</w:t>
      </w:r>
    </w:p>
    <w:p w:rsidR="00E16E3F" w:rsidRPr="004C5951" w:rsidRDefault="00E16E3F" w:rsidP="00384970">
      <w:pPr>
        <w:pStyle w:val="25"/>
        <w:shd w:val="clear" w:color="auto" w:fill="auto"/>
        <w:spacing w:line="240" w:lineRule="auto"/>
        <w:ind w:firstLine="851"/>
        <w:jc w:val="both"/>
        <w:rPr>
          <w:sz w:val="24"/>
          <w:szCs w:val="24"/>
        </w:rPr>
      </w:pPr>
      <w:r w:rsidRPr="004C5951">
        <w:rPr>
          <w:sz w:val="24"/>
          <w:szCs w:val="24"/>
        </w:rPr>
        <w:t>умение учитывать в своих действиях необходимость конструктивного взаимодействия людей с разными убеж</w:t>
      </w:r>
      <w:r w:rsidR="00384970">
        <w:rPr>
          <w:sz w:val="24"/>
          <w:szCs w:val="24"/>
        </w:rPr>
        <w:t xml:space="preserve">дениями, культурными ценностями </w:t>
      </w:r>
      <w:r w:rsidRPr="004C5951">
        <w:rPr>
          <w:sz w:val="24"/>
          <w:szCs w:val="24"/>
        </w:rPr>
        <w:t>и социальным положением;</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E16E3F" w:rsidRPr="00384970" w:rsidRDefault="00E16E3F" w:rsidP="008A7841">
      <w:pPr>
        <w:pStyle w:val="25"/>
        <w:shd w:val="clear" w:color="auto" w:fill="auto"/>
        <w:tabs>
          <w:tab w:val="left" w:pos="1265"/>
        </w:tabs>
        <w:spacing w:line="240" w:lineRule="auto"/>
        <w:ind w:firstLine="851"/>
        <w:jc w:val="both"/>
        <w:rPr>
          <w:b/>
          <w:sz w:val="24"/>
          <w:szCs w:val="24"/>
        </w:rPr>
      </w:pPr>
      <w:r w:rsidRPr="00384970">
        <w:rPr>
          <w:b/>
          <w:sz w:val="24"/>
          <w:szCs w:val="24"/>
        </w:rPr>
        <w:t>патриотического воспитания: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lastRenderedPageBreak/>
        <w:t>идейная убеждённость, готовность к служению и защите Отечества, ответственность за его судьбу;</w:t>
      </w:r>
    </w:p>
    <w:p w:rsidR="00384970" w:rsidRDefault="00E16E3F" w:rsidP="008A7841">
      <w:pPr>
        <w:pStyle w:val="25"/>
        <w:shd w:val="clear" w:color="auto" w:fill="auto"/>
        <w:tabs>
          <w:tab w:val="left" w:pos="1270"/>
        </w:tabs>
        <w:spacing w:line="240" w:lineRule="auto"/>
        <w:ind w:firstLine="851"/>
        <w:rPr>
          <w:sz w:val="24"/>
          <w:szCs w:val="24"/>
        </w:rPr>
      </w:pPr>
      <w:r w:rsidRPr="00384970">
        <w:rPr>
          <w:b/>
          <w:sz w:val="24"/>
          <w:szCs w:val="24"/>
        </w:rPr>
        <w:t>духовно-нравственного воспитания:</w:t>
      </w:r>
      <w:r w:rsidRPr="004C5951">
        <w:rPr>
          <w:sz w:val="24"/>
          <w:szCs w:val="24"/>
        </w:rPr>
        <w:t xml:space="preserve"> </w:t>
      </w:r>
    </w:p>
    <w:p w:rsidR="00384970" w:rsidRDefault="00E16E3F" w:rsidP="008A7841">
      <w:pPr>
        <w:pStyle w:val="25"/>
        <w:shd w:val="clear" w:color="auto" w:fill="auto"/>
        <w:tabs>
          <w:tab w:val="left" w:pos="1270"/>
        </w:tabs>
        <w:spacing w:line="240" w:lineRule="auto"/>
        <w:ind w:firstLine="851"/>
        <w:rPr>
          <w:sz w:val="24"/>
          <w:szCs w:val="24"/>
        </w:rPr>
      </w:pPr>
      <w:r w:rsidRPr="004C5951">
        <w:rPr>
          <w:sz w:val="24"/>
          <w:szCs w:val="24"/>
        </w:rPr>
        <w:t xml:space="preserve">осознание духовных ценностей российского народа; </w:t>
      </w:r>
    </w:p>
    <w:p w:rsidR="00E16E3F" w:rsidRPr="004C5951" w:rsidRDefault="00E16E3F" w:rsidP="008A7841">
      <w:pPr>
        <w:pStyle w:val="25"/>
        <w:shd w:val="clear" w:color="auto" w:fill="auto"/>
        <w:tabs>
          <w:tab w:val="left" w:pos="1270"/>
        </w:tabs>
        <w:spacing w:line="240" w:lineRule="auto"/>
        <w:ind w:firstLine="851"/>
        <w:rPr>
          <w:sz w:val="24"/>
          <w:szCs w:val="24"/>
        </w:rPr>
      </w:pPr>
      <w:r w:rsidRPr="004C5951">
        <w:rPr>
          <w:sz w:val="24"/>
          <w:szCs w:val="24"/>
        </w:rPr>
        <w:t>сформированность нравственного сознания, этического поведения; способность оценивать ситуацию и принимать осознанные решения,</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ориентируясь на морально-нравственные нормы и ценности;</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16E3F" w:rsidRPr="00384970" w:rsidRDefault="00E16E3F" w:rsidP="008A7841">
      <w:pPr>
        <w:pStyle w:val="25"/>
        <w:shd w:val="clear" w:color="auto" w:fill="auto"/>
        <w:tabs>
          <w:tab w:val="left" w:pos="1265"/>
        </w:tabs>
        <w:spacing w:line="240" w:lineRule="auto"/>
        <w:ind w:firstLine="851"/>
        <w:jc w:val="both"/>
        <w:rPr>
          <w:b/>
          <w:sz w:val="24"/>
          <w:szCs w:val="24"/>
        </w:rPr>
      </w:pPr>
      <w:r w:rsidRPr="00384970">
        <w:rPr>
          <w:b/>
          <w:sz w:val="24"/>
          <w:szCs w:val="24"/>
        </w:rPr>
        <w:t>эстетического воспитания: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понимание эмоционального воздействия живой природы и её ценности;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готовность к самовыражению в разных видах искусства, стремление проявлять качества творческой личности;</w:t>
      </w:r>
    </w:p>
    <w:p w:rsidR="00E16E3F" w:rsidRPr="00384970" w:rsidRDefault="00E16E3F" w:rsidP="008A7841">
      <w:pPr>
        <w:pStyle w:val="25"/>
        <w:shd w:val="clear" w:color="auto" w:fill="auto"/>
        <w:tabs>
          <w:tab w:val="left" w:pos="1271"/>
        </w:tabs>
        <w:spacing w:line="240" w:lineRule="auto"/>
        <w:ind w:firstLine="851"/>
        <w:jc w:val="both"/>
        <w:rPr>
          <w:b/>
          <w:sz w:val="24"/>
          <w:szCs w:val="24"/>
        </w:rPr>
      </w:pPr>
      <w:r w:rsidRPr="00384970">
        <w:rPr>
          <w:b/>
          <w:sz w:val="24"/>
          <w:szCs w:val="24"/>
        </w:rPr>
        <w:t>физического воспитания: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осознание последствий и неприятия вредных привычек (употребления алкоголя, наркотиков, курения);</w:t>
      </w:r>
    </w:p>
    <w:p w:rsidR="00E16E3F" w:rsidRPr="00384970" w:rsidRDefault="00E16E3F" w:rsidP="008A7841">
      <w:pPr>
        <w:pStyle w:val="25"/>
        <w:shd w:val="clear" w:color="auto" w:fill="auto"/>
        <w:tabs>
          <w:tab w:val="left" w:pos="1271"/>
        </w:tabs>
        <w:spacing w:line="240" w:lineRule="auto"/>
        <w:ind w:firstLine="851"/>
        <w:jc w:val="both"/>
        <w:rPr>
          <w:b/>
          <w:sz w:val="24"/>
          <w:szCs w:val="24"/>
        </w:rPr>
      </w:pPr>
      <w:r w:rsidRPr="00384970">
        <w:rPr>
          <w:b/>
          <w:sz w:val="24"/>
          <w:szCs w:val="24"/>
        </w:rPr>
        <w:t>трудового воспитания: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готовность к труду, осознание ценности мастерства, трудолюбие;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готовность и способность к образованию и самообразованию на протяжении всей жизни;</w:t>
      </w:r>
    </w:p>
    <w:p w:rsidR="00E16E3F" w:rsidRPr="00384970" w:rsidRDefault="00E16E3F" w:rsidP="008A7841">
      <w:pPr>
        <w:pStyle w:val="25"/>
        <w:shd w:val="clear" w:color="auto" w:fill="auto"/>
        <w:tabs>
          <w:tab w:val="left" w:pos="1271"/>
        </w:tabs>
        <w:spacing w:line="240" w:lineRule="auto"/>
        <w:ind w:firstLine="851"/>
        <w:jc w:val="both"/>
        <w:rPr>
          <w:b/>
          <w:sz w:val="24"/>
          <w:szCs w:val="24"/>
        </w:rPr>
      </w:pPr>
      <w:r w:rsidRPr="00384970">
        <w:rPr>
          <w:b/>
          <w:sz w:val="24"/>
          <w:szCs w:val="24"/>
        </w:rPr>
        <w:t>экологического воспитания: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экологически целесообразное отношение к природе как источнику жизни на Земле, основе её существования;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осознание глобального характера экологических проблем и путей их решения;</w:t>
      </w:r>
    </w:p>
    <w:p w:rsidR="00E16E3F" w:rsidRPr="004C5951" w:rsidRDefault="00E16E3F" w:rsidP="00384970">
      <w:pPr>
        <w:pStyle w:val="25"/>
        <w:shd w:val="clear" w:color="auto" w:fill="auto"/>
        <w:spacing w:line="240" w:lineRule="auto"/>
        <w:ind w:firstLine="851"/>
        <w:jc w:val="both"/>
        <w:rPr>
          <w:sz w:val="24"/>
          <w:szCs w:val="24"/>
        </w:rPr>
      </w:pPr>
      <w:r w:rsidRPr="004C5951">
        <w:rPr>
          <w:sz w:val="24"/>
          <w:szCs w:val="24"/>
        </w:rPr>
        <w:t>способность использовать приобретаем</w:t>
      </w:r>
      <w:r w:rsidR="00384970">
        <w:rPr>
          <w:sz w:val="24"/>
          <w:szCs w:val="24"/>
        </w:rPr>
        <w:t xml:space="preserve">ые при изучении биологии знания </w:t>
      </w:r>
      <w:r w:rsidRPr="004C5951">
        <w:rPr>
          <w:sz w:val="24"/>
          <w:szCs w:val="24"/>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E16E3F" w:rsidRPr="00384970" w:rsidRDefault="00E16E3F" w:rsidP="008A7841">
      <w:pPr>
        <w:pStyle w:val="25"/>
        <w:shd w:val="clear" w:color="auto" w:fill="auto"/>
        <w:tabs>
          <w:tab w:val="left" w:pos="1217"/>
        </w:tabs>
        <w:spacing w:line="240" w:lineRule="auto"/>
        <w:ind w:firstLine="851"/>
        <w:jc w:val="both"/>
        <w:rPr>
          <w:b/>
          <w:sz w:val="24"/>
          <w:szCs w:val="24"/>
        </w:rPr>
      </w:pPr>
      <w:r w:rsidRPr="00384970">
        <w:rPr>
          <w:b/>
          <w:sz w:val="24"/>
          <w:szCs w:val="24"/>
        </w:rPr>
        <w:t>ценности научного познания: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совершенствование языковой и читательской культуры как средства взаимодействия между людьми и познания мира;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способность самостоятельно использовать биологические знания для решения проблем в реальных жизненных ситуациях;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E16E3F" w:rsidRPr="004C5951" w:rsidRDefault="00E16E3F" w:rsidP="008A7841">
      <w:pPr>
        <w:pStyle w:val="25"/>
        <w:shd w:val="clear" w:color="auto" w:fill="auto"/>
        <w:tabs>
          <w:tab w:val="left" w:pos="1897"/>
        </w:tabs>
        <w:spacing w:line="240" w:lineRule="auto"/>
        <w:ind w:firstLine="851"/>
        <w:jc w:val="both"/>
        <w:rPr>
          <w:sz w:val="24"/>
          <w:szCs w:val="24"/>
        </w:rPr>
      </w:pPr>
      <w:r w:rsidRPr="004C5951">
        <w:rPr>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16E3F" w:rsidRPr="004C5951" w:rsidRDefault="00E16E3F" w:rsidP="008A7841">
      <w:pPr>
        <w:pStyle w:val="25"/>
        <w:shd w:val="clear" w:color="auto" w:fill="auto"/>
        <w:tabs>
          <w:tab w:val="left" w:pos="1876"/>
        </w:tabs>
        <w:spacing w:line="240" w:lineRule="auto"/>
        <w:ind w:firstLine="851"/>
        <w:jc w:val="both"/>
        <w:rPr>
          <w:sz w:val="24"/>
          <w:szCs w:val="24"/>
        </w:rPr>
      </w:pPr>
      <w:r w:rsidRPr="00384970">
        <w:rPr>
          <w:rStyle w:val="af4"/>
        </w:rPr>
        <w:t>Метапредметные результаты</w:t>
      </w:r>
      <w:r w:rsidRPr="004C5951">
        <w:rPr>
          <w:sz w:val="24"/>
          <w:szCs w:val="24"/>
        </w:rPr>
        <w:t xml:space="preserve"> освоения учебного предмета «Биология» включают: </w:t>
      </w:r>
    </w:p>
    <w:p w:rsidR="00E16E3F" w:rsidRPr="004C5951" w:rsidRDefault="00E16E3F" w:rsidP="008A7841">
      <w:pPr>
        <w:pStyle w:val="25"/>
        <w:shd w:val="clear" w:color="auto" w:fill="auto"/>
        <w:tabs>
          <w:tab w:val="left" w:pos="1876"/>
        </w:tabs>
        <w:spacing w:line="240" w:lineRule="auto"/>
        <w:ind w:firstLine="851"/>
        <w:jc w:val="both"/>
        <w:rPr>
          <w:sz w:val="24"/>
          <w:szCs w:val="24"/>
        </w:rPr>
      </w:pPr>
      <w:r w:rsidRPr="004C5951">
        <w:rPr>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w:t>
      </w:r>
      <w:r w:rsidRPr="004C5951">
        <w:rPr>
          <w:sz w:val="24"/>
          <w:szCs w:val="24"/>
        </w:rPr>
        <w:lastRenderedPageBreak/>
        <w:t>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16E3F" w:rsidRPr="004C5951" w:rsidRDefault="00E16E3F" w:rsidP="008A7841">
      <w:pPr>
        <w:pStyle w:val="25"/>
        <w:shd w:val="clear" w:color="auto" w:fill="auto"/>
        <w:tabs>
          <w:tab w:val="left" w:pos="1911"/>
        </w:tabs>
        <w:spacing w:line="240" w:lineRule="auto"/>
        <w:ind w:firstLine="851"/>
        <w:jc w:val="both"/>
        <w:rPr>
          <w:sz w:val="24"/>
          <w:szCs w:val="24"/>
        </w:rPr>
      </w:pPr>
      <w:r w:rsidRPr="004C5951">
        <w:rPr>
          <w:sz w:val="24"/>
          <w:szCs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6E3F" w:rsidRPr="00384970" w:rsidRDefault="00E16E3F" w:rsidP="008A7841">
      <w:pPr>
        <w:pStyle w:val="25"/>
        <w:shd w:val="clear" w:color="auto" w:fill="auto"/>
        <w:tabs>
          <w:tab w:val="left" w:pos="1902"/>
        </w:tabs>
        <w:spacing w:line="240" w:lineRule="auto"/>
        <w:ind w:firstLine="851"/>
        <w:jc w:val="both"/>
        <w:rPr>
          <w:b/>
          <w:sz w:val="24"/>
          <w:szCs w:val="24"/>
        </w:rPr>
      </w:pPr>
      <w:r w:rsidRPr="00384970">
        <w:rPr>
          <w:b/>
          <w:sz w:val="24"/>
          <w:szCs w:val="24"/>
        </w:rPr>
        <w:t>Метапредметные результаты освоения программы среднего общего образования должны отражать:</w:t>
      </w:r>
    </w:p>
    <w:p w:rsidR="00E16E3F" w:rsidRPr="00384970" w:rsidRDefault="00E16E3F" w:rsidP="008A7841">
      <w:pPr>
        <w:pStyle w:val="25"/>
        <w:shd w:val="clear" w:color="auto" w:fill="auto"/>
        <w:tabs>
          <w:tab w:val="left" w:pos="2113"/>
        </w:tabs>
        <w:spacing w:line="240" w:lineRule="auto"/>
        <w:ind w:firstLine="851"/>
        <w:jc w:val="both"/>
        <w:rPr>
          <w:b/>
          <w:sz w:val="24"/>
          <w:szCs w:val="24"/>
        </w:rPr>
      </w:pPr>
      <w:r w:rsidRPr="00384970">
        <w:rPr>
          <w:b/>
          <w:sz w:val="24"/>
          <w:szCs w:val="24"/>
        </w:rPr>
        <w:t>Овладение универсальными учебными познавательными действиями:</w:t>
      </w:r>
    </w:p>
    <w:p w:rsidR="00E16E3F" w:rsidRPr="00384970" w:rsidRDefault="00E16E3F" w:rsidP="008A7841">
      <w:pPr>
        <w:pStyle w:val="25"/>
        <w:shd w:val="clear" w:color="auto" w:fill="auto"/>
        <w:tabs>
          <w:tab w:val="left" w:pos="1238"/>
        </w:tabs>
        <w:spacing w:line="240" w:lineRule="auto"/>
        <w:ind w:firstLine="851"/>
        <w:jc w:val="both"/>
        <w:rPr>
          <w:b/>
          <w:sz w:val="24"/>
          <w:szCs w:val="24"/>
        </w:rPr>
      </w:pPr>
      <w:r w:rsidRPr="00384970">
        <w:rPr>
          <w:b/>
          <w:sz w:val="24"/>
          <w:szCs w:val="24"/>
        </w:rPr>
        <w:t>базовые логические действия: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самостоятельно формулировать и актуализировать проблему, рассматривать её всесторонне;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использовать биологические понятия для объяснения фактов и явлений живой природы;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разрабатывать план решения проблемы с учётом анализа имеющихся материальных и нематериальных ресурсов;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вносить коррективы в деятельность, оценивать соответствие результатов целям, оценивать риски последствий деятельности;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координировать и выполнять работу в условиях реального, виртуального и комбинированного взаимодействия;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развивать креативное мышление при решении жизненных проблем;</w:t>
      </w:r>
    </w:p>
    <w:p w:rsidR="00E16E3F" w:rsidRPr="00384970" w:rsidRDefault="00E16E3F" w:rsidP="008A7841">
      <w:pPr>
        <w:pStyle w:val="25"/>
        <w:shd w:val="clear" w:color="auto" w:fill="auto"/>
        <w:tabs>
          <w:tab w:val="left" w:pos="1237"/>
        </w:tabs>
        <w:spacing w:line="240" w:lineRule="auto"/>
        <w:ind w:firstLine="851"/>
        <w:jc w:val="both"/>
        <w:rPr>
          <w:b/>
          <w:sz w:val="24"/>
          <w:szCs w:val="24"/>
        </w:rPr>
      </w:pPr>
      <w:r w:rsidRPr="00384970">
        <w:rPr>
          <w:b/>
          <w:sz w:val="24"/>
          <w:szCs w:val="24"/>
        </w:rPr>
        <w:t>базовые исследовательские действия: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формировать научный тип мышления, владеть научной терминологией, ключевыми понятиями и методами;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ставить и формулировать собственные задачи в образовательной деятельности и жизненных ситуациях;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 xml:space="preserve">давать оценку новым ситуациям, оценивать приобретённый опыт; осуществлять </w:t>
      </w:r>
      <w:r w:rsidRPr="004C5951">
        <w:rPr>
          <w:sz w:val="24"/>
          <w:szCs w:val="24"/>
        </w:rPr>
        <w:lastRenderedPageBreak/>
        <w:t>целенаправленный поиск переноса средств и способов действия в профессиональную среду;</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уметь переносить знания в познавательную и практическую области жизнедеятельности;</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E16E3F" w:rsidRPr="00384970" w:rsidRDefault="00E16E3F" w:rsidP="008A7841">
      <w:pPr>
        <w:pStyle w:val="25"/>
        <w:shd w:val="clear" w:color="auto" w:fill="auto"/>
        <w:tabs>
          <w:tab w:val="left" w:pos="1246"/>
        </w:tabs>
        <w:spacing w:line="240" w:lineRule="auto"/>
        <w:ind w:firstLine="851"/>
        <w:jc w:val="both"/>
        <w:rPr>
          <w:b/>
          <w:sz w:val="24"/>
          <w:szCs w:val="24"/>
        </w:rPr>
      </w:pPr>
      <w:r w:rsidRPr="00384970">
        <w:rPr>
          <w:b/>
          <w:sz w:val="24"/>
          <w:szCs w:val="24"/>
        </w:rPr>
        <w:t>работа с информацией:</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владеть навыками распознавания и защиты информации, информационной безопасности личности.</w:t>
      </w:r>
    </w:p>
    <w:p w:rsidR="00E16E3F" w:rsidRPr="004C5951" w:rsidRDefault="00E16E3F" w:rsidP="008A7841">
      <w:pPr>
        <w:pStyle w:val="25"/>
        <w:shd w:val="clear" w:color="auto" w:fill="auto"/>
        <w:tabs>
          <w:tab w:val="left" w:pos="2057"/>
        </w:tabs>
        <w:spacing w:line="240" w:lineRule="auto"/>
        <w:ind w:firstLine="851"/>
        <w:jc w:val="both"/>
        <w:rPr>
          <w:sz w:val="24"/>
          <w:szCs w:val="24"/>
        </w:rPr>
      </w:pPr>
      <w:r w:rsidRPr="004C5951">
        <w:rPr>
          <w:sz w:val="24"/>
          <w:szCs w:val="24"/>
        </w:rPr>
        <w:t>Овладение универсальными коммуникативными действиями:</w:t>
      </w:r>
    </w:p>
    <w:p w:rsidR="00E16E3F" w:rsidRPr="00384970" w:rsidRDefault="00E16E3F" w:rsidP="008A7841">
      <w:pPr>
        <w:pStyle w:val="25"/>
        <w:shd w:val="clear" w:color="auto" w:fill="auto"/>
        <w:tabs>
          <w:tab w:val="left" w:pos="1222"/>
        </w:tabs>
        <w:spacing w:line="240" w:lineRule="auto"/>
        <w:ind w:firstLine="851"/>
        <w:jc w:val="both"/>
        <w:rPr>
          <w:b/>
          <w:sz w:val="24"/>
          <w:szCs w:val="24"/>
        </w:rPr>
      </w:pPr>
      <w:r w:rsidRPr="00384970">
        <w:rPr>
          <w:b/>
          <w:sz w:val="24"/>
          <w:szCs w:val="24"/>
        </w:rPr>
        <w:t>общение: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осуществлять коммуникации во всех сферах жизни, активно участвовать</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развёрнуто и логично излагать свою точку зрения с использованием языковых средств;</w:t>
      </w:r>
    </w:p>
    <w:p w:rsidR="00E16E3F" w:rsidRPr="00384970" w:rsidRDefault="00E16E3F" w:rsidP="008A7841">
      <w:pPr>
        <w:pStyle w:val="25"/>
        <w:shd w:val="clear" w:color="auto" w:fill="auto"/>
        <w:tabs>
          <w:tab w:val="left" w:pos="1301"/>
        </w:tabs>
        <w:spacing w:line="240" w:lineRule="auto"/>
        <w:ind w:firstLine="851"/>
        <w:jc w:val="both"/>
        <w:rPr>
          <w:b/>
          <w:sz w:val="24"/>
          <w:szCs w:val="24"/>
        </w:rPr>
      </w:pPr>
      <w:r w:rsidRPr="00384970">
        <w:rPr>
          <w:b/>
          <w:sz w:val="24"/>
          <w:szCs w:val="24"/>
        </w:rPr>
        <w:t>совместная деятельность:</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выбирать тематику и методы совместных действий с учётом общих интересов и возможностей каждого члена коллектива;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оценивать качество своего вклада и каждого участника команды в общий результат по разработанным критериям;</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предлагать новые проекты, оценивать идеи с позиции новизны, оригинальности, практической значимости;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E16E3F" w:rsidRPr="00384970" w:rsidRDefault="00E16E3F" w:rsidP="008A7841">
      <w:pPr>
        <w:pStyle w:val="25"/>
        <w:shd w:val="clear" w:color="auto" w:fill="auto"/>
        <w:tabs>
          <w:tab w:val="left" w:pos="2113"/>
        </w:tabs>
        <w:spacing w:line="240" w:lineRule="auto"/>
        <w:ind w:firstLine="851"/>
        <w:jc w:val="both"/>
        <w:rPr>
          <w:b/>
          <w:sz w:val="24"/>
          <w:szCs w:val="24"/>
        </w:rPr>
      </w:pPr>
      <w:r w:rsidRPr="00384970">
        <w:rPr>
          <w:b/>
          <w:sz w:val="24"/>
          <w:szCs w:val="24"/>
        </w:rPr>
        <w:t>Овладение универсальными регулятивными действиями:</w:t>
      </w:r>
    </w:p>
    <w:p w:rsidR="00E16E3F" w:rsidRPr="00384970" w:rsidRDefault="00E16E3F" w:rsidP="008A7841">
      <w:pPr>
        <w:pStyle w:val="25"/>
        <w:shd w:val="clear" w:color="auto" w:fill="auto"/>
        <w:spacing w:line="240" w:lineRule="auto"/>
        <w:ind w:firstLine="851"/>
        <w:jc w:val="both"/>
        <w:rPr>
          <w:b/>
          <w:sz w:val="24"/>
          <w:szCs w:val="24"/>
        </w:rPr>
      </w:pPr>
      <w:r w:rsidRPr="00384970">
        <w:rPr>
          <w:b/>
          <w:sz w:val="24"/>
          <w:szCs w:val="24"/>
        </w:rPr>
        <w:t>1) самоорганизация: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использовать биологические знания для выявления проблем и их решения в жизненных и учебных ситуациях;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оценивать приобретённый опыт;</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16E3F" w:rsidRPr="00384970" w:rsidRDefault="00384970" w:rsidP="008A7841">
      <w:pPr>
        <w:pStyle w:val="25"/>
        <w:shd w:val="clear" w:color="auto" w:fill="auto"/>
        <w:tabs>
          <w:tab w:val="left" w:pos="1312"/>
        </w:tabs>
        <w:spacing w:line="240" w:lineRule="auto"/>
        <w:ind w:firstLine="851"/>
        <w:jc w:val="both"/>
        <w:rPr>
          <w:b/>
          <w:sz w:val="24"/>
          <w:szCs w:val="24"/>
        </w:rPr>
      </w:pPr>
      <w:r>
        <w:rPr>
          <w:b/>
          <w:sz w:val="24"/>
          <w:szCs w:val="24"/>
        </w:rPr>
        <w:t xml:space="preserve">2) </w:t>
      </w:r>
      <w:r w:rsidR="00E16E3F" w:rsidRPr="00384970">
        <w:rPr>
          <w:b/>
          <w:sz w:val="24"/>
          <w:szCs w:val="24"/>
        </w:rPr>
        <w:t>самоконтроль:</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давать оценку новым ситуациям, вносить коррективы в деятельность, оценивать соответствие результатов целям;</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16E3F" w:rsidRPr="004C5951" w:rsidRDefault="00E16E3F" w:rsidP="008A7841">
      <w:pPr>
        <w:pStyle w:val="25"/>
        <w:shd w:val="clear" w:color="auto" w:fill="auto"/>
        <w:spacing w:line="240" w:lineRule="auto"/>
        <w:ind w:firstLine="851"/>
        <w:rPr>
          <w:sz w:val="24"/>
          <w:szCs w:val="24"/>
        </w:rPr>
      </w:pPr>
      <w:r w:rsidRPr="004C5951">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E16E3F" w:rsidRPr="00384970" w:rsidRDefault="00384970" w:rsidP="008A7841">
      <w:pPr>
        <w:pStyle w:val="25"/>
        <w:shd w:val="clear" w:color="auto" w:fill="auto"/>
        <w:tabs>
          <w:tab w:val="left" w:pos="1312"/>
        </w:tabs>
        <w:spacing w:line="240" w:lineRule="auto"/>
        <w:ind w:firstLine="851"/>
        <w:jc w:val="both"/>
        <w:rPr>
          <w:b/>
          <w:sz w:val="24"/>
          <w:szCs w:val="24"/>
        </w:rPr>
      </w:pPr>
      <w:r w:rsidRPr="00384970">
        <w:rPr>
          <w:b/>
          <w:sz w:val="24"/>
          <w:szCs w:val="24"/>
        </w:rPr>
        <w:t xml:space="preserve">3) </w:t>
      </w:r>
      <w:r w:rsidR="00E16E3F" w:rsidRPr="00384970">
        <w:rPr>
          <w:b/>
          <w:sz w:val="24"/>
          <w:szCs w:val="24"/>
        </w:rPr>
        <w:t>принятия себя и других: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принимать себя, понимая свои недостатки и достоинства;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принимать мотивы и аргументы других при анализе результатов деятельности;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признавать своё право и право других на ошибку;</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развивать способность понимать мир с позиции другого человека.</w:t>
      </w:r>
    </w:p>
    <w:p w:rsidR="00E16E3F" w:rsidRPr="004C5951" w:rsidRDefault="00E16E3F" w:rsidP="00384970">
      <w:pPr>
        <w:pStyle w:val="25"/>
        <w:shd w:val="clear" w:color="auto" w:fill="auto"/>
        <w:tabs>
          <w:tab w:val="left" w:pos="1942"/>
        </w:tabs>
        <w:spacing w:line="240" w:lineRule="auto"/>
        <w:ind w:firstLine="851"/>
        <w:rPr>
          <w:sz w:val="24"/>
          <w:szCs w:val="24"/>
        </w:rPr>
      </w:pPr>
      <w:r w:rsidRPr="00384970">
        <w:rPr>
          <w:rStyle w:val="af4"/>
        </w:rPr>
        <w:t>Предметные результаты</w:t>
      </w:r>
      <w:r w:rsidRPr="004C5951">
        <w:rPr>
          <w:sz w:val="24"/>
          <w:szCs w:val="24"/>
        </w:rPr>
        <w:t xml:space="preserve"> освоения содержания учебного предмета «Биология» на углублённом уровне ориентиро</w:t>
      </w:r>
      <w:r w:rsidR="00384970">
        <w:rPr>
          <w:sz w:val="24"/>
          <w:szCs w:val="24"/>
        </w:rPr>
        <w:t xml:space="preserve">ваны на обеспечение профильного </w:t>
      </w:r>
      <w:r w:rsidRPr="004C5951">
        <w:rPr>
          <w:sz w:val="24"/>
          <w:szCs w:val="24"/>
        </w:rP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E16E3F" w:rsidRPr="00384970" w:rsidRDefault="00E16E3F" w:rsidP="008A7841">
      <w:pPr>
        <w:pStyle w:val="25"/>
        <w:shd w:val="clear" w:color="auto" w:fill="auto"/>
        <w:tabs>
          <w:tab w:val="left" w:pos="1922"/>
        </w:tabs>
        <w:spacing w:line="240" w:lineRule="auto"/>
        <w:ind w:firstLine="851"/>
        <w:jc w:val="both"/>
        <w:rPr>
          <w:b/>
          <w:sz w:val="24"/>
          <w:szCs w:val="24"/>
        </w:rPr>
      </w:pPr>
      <w:r w:rsidRPr="00384970">
        <w:rPr>
          <w:b/>
          <w:sz w:val="24"/>
          <w:szCs w:val="24"/>
        </w:rPr>
        <w:t>Предметные результаты освоения учебного предмета «Биология» в 10 классе должны отражать:</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w:t>
      </w:r>
      <w:r w:rsidRPr="004C5951">
        <w:rPr>
          <w:sz w:val="24"/>
          <w:szCs w:val="24"/>
        </w:rPr>
        <w:lastRenderedPageBreak/>
        <w:t>гомологических рядов в наследственной изменчивости Н.И. Вавилова), принципы (комплементарности);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E16E3F" w:rsidRPr="004C5951" w:rsidRDefault="00E16E3F" w:rsidP="008A7841">
      <w:pPr>
        <w:pStyle w:val="25"/>
        <w:shd w:val="clear" w:color="auto" w:fill="auto"/>
        <w:tabs>
          <w:tab w:val="left" w:pos="2149"/>
          <w:tab w:val="right" w:pos="10012"/>
        </w:tabs>
        <w:spacing w:line="240" w:lineRule="auto"/>
        <w:ind w:firstLine="851"/>
        <w:jc w:val="both"/>
        <w:rPr>
          <w:sz w:val="24"/>
          <w:szCs w:val="24"/>
        </w:rPr>
      </w:pPr>
      <w:r w:rsidRPr="004C5951">
        <w:rPr>
          <w:sz w:val="24"/>
          <w:szCs w:val="24"/>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E16E3F" w:rsidRPr="004C5951" w:rsidRDefault="00E16E3F" w:rsidP="008A7841">
      <w:pPr>
        <w:pStyle w:val="25"/>
        <w:shd w:val="clear" w:color="auto" w:fill="auto"/>
        <w:tabs>
          <w:tab w:val="left" w:pos="2149"/>
          <w:tab w:val="right" w:pos="10012"/>
        </w:tabs>
        <w:spacing w:line="240" w:lineRule="auto"/>
        <w:ind w:firstLine="851"/>
        <w:jc w:val="both"/>
        <w:rPr>
          <w:sz w:val="24"/>
          <w:szCs w:val="24"/>
        </w:rPr>
      </w:pPr>
      <w:r w:rsidRPr="004C5951">
        <w:rPr>
          <w:sz w:val="24"/>
          <w:szCs w:val="24"/>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умение выявлять отличительные признаки живых систем, в том числе растений, животных и человека;</w:t>
      </w:r>
    </w:p>
    <w:p w:rsidR="00E16E3F" w:rsidRPr="004C5951" w:rsidRDefault="00E16E3F" w:rsidP="00384970">
      <w:pPr>
        <w:pStyle w:val="25"/>
        <w:shd w:val="clear" w:color="auto" w:fill="auto"/>
        <w:tabs>
          <w:tab w:val="left" w:pos="2149"/>
          <w:tab w:val="right" w:pos="10012"/>
        </w:tabs>
        <w:spacing w:line="240" w:lineRule="auto"/>
        <w:ind w:firstLine="851"/>
        <w:jc w:val="both"/>
        <w:rPr>
          <w:sz w:val="24"/>
          <w:szCs w:val="24"/>
        </w:rPr>
      </w:pPr>
      <w:r w:rsidRPr="004C5951">
        <w:rPr>
          <w:sz w:val="24"/>
          <w:szCs w:val="24"/>
        </w:rPr>
        <w:t>умение использовать соответст</w:t>
      </w:r>
      <w:r w:rsidR="00384970">
        <w:rPr>
          <w:sz w:val="24"/>
          <w:szCs w:val="24"/>
        </w:rPr>
        <w:t xml:space="preserve">вующие аргументы, биологическую </w:t>
      </w:r>
      <w:r w:rsidRPr="004C5951">
        <w:rPr>
          <w:sz w:val="24"/>
          <w:szCs w:val="24"/>
        </w:rPr>
        <w:t>терминологию и символику для доказательства родства организмов разных</w:t>
      </w:r>
    </w:p>
    <w:p w:rsidR="00E16E3F" w:rsidRPr="004C5951" w:rsidRDefault="00384970" w:rsidP="00384970">
      <w:pPr>
        <w:pStyle w:val="25"/>
        <w:shd w:val="clear" w:color="auto" w:fill="auto"/>
        <w:spacing w:line="240" w:lineRule="auto"/>
        <w:ind w:firstLine="851"/>
        <w:jc w:val="both"/>
        <w:rPr>
          <w:sz w:val="24"/>
          <w:szCs w:val="24"/>
        </w:rPr>
      </w:pPr>
      <w:r>
        <w:rPr>
          <w:sz w:val="24"/>
          <w:szCs w:val="24"/>
        </w:rPr>
        <w:t xml:space="preserve">систематических групп; </w:t>
      </w:r>
      <w:r w:rsidR="00E16E3F" w:rsidRPr="004C5951">
        <w:rPr>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E16E3F" w:rsidRPr="004C5951" w:rsidRDefault="00E16E3F" w:rsidP="00384970">
      <w:pPr>
        <w:pStyle w:val="25"/>
        <w:shd w:val="clear" w:color="auto" w:fill="auto"/>
        <w:spacing w:line="240" w:lineRule="auto"/>
        <w:ind w:firstLine="851"/>
        <w:jc w:val="both"/>
        <w:rPr>
          <w:sz w:val="24"/>
          <w:szCs w:val="24"/>
        </w:rPr>
      </w:pPr>
      <w:r w:rsidRPr="004C5951">
        <w:rPr>
          <w:sz w:val="24"/>
          <w:szCs w:val="24"/>
        </w:rPr>
        <w:t>умение осуществлять осознанный</w:t>
      </w:r>
      <w:r w:rsidR="00384970">
        <w:rPr>
          <w:sz w:val="24"/>
          <w:szCs w:val="24"/>
        </w:rPr>
        <w:t xml:space="preserve"> выбор будущей профессиональной </w:t>
      </w:r>
      <w:r w:rsidRPr="004C5951">
        <w:rPr>
          <w:sz w:val="24"/>
          <w:szCs w:val="24"/>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E16E3F" w:rsidRPr="00384970" w:rsidRDefault="00E16E3F" w:rsidP="008A7841">
      <w:pPr>
        <w:pStyle w:val="25"/>
        <w:shd w:val="clear" w:color="auto" w:fill="auto"/>
        <w:tabs>
          <w:tab w:val="left" w:pos="2021"/>
        </w:tabs>
        <w:spacing w:line="240" w:lineRule="auto"/>
        <w:ind w:firstLine="851"/>
        <w:jc w:val="both"/>
        <w:rPr>
          <w:b/>
          <w:sz w:val="24"/>
          <w:szCs w:val="24"/>
        </w:rPr>
      </w:pPr>
      <w:r w:rsidRPr="00384970">
        <w:rPr>
          <w:b/>
          <w:sz w:val="24"/>
          <w:szCs w:val="24"/>
        </w:rPr>
        <w:t>Предметные результаты освоения учебного предмета «Биология» в 11 классе должны отражать:</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 xml:space="preserve">умение владеть системой биологических знаний, которая включает определения и </w:t>
      </w:r>
      <w:r w:rsidRPr="004C5951">
        <w:rPr>
          <w:sz w:val="24"/>
          <w:szCs w:val="24"/>
        </w:rPr>
        <w:lastRenderedPageBreak/>
        <w:t>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E16E3F" w:rsidRPr="004C5951" w:rsidRDefault="00E16E3F" w:rsidP="00384970">
      <w:pPr>
        <w:pStyle w:val="25"/>
        <w:shd w:val="clear" w:color="auto" w:fill="auto"/>
        <w:spacing w:line="240" w:lineRule="auto"/>
        <w:ind w:firstLine="851"/>
        <w:jc w:val="both"/>
        <w:rPr>
          <w:sz w:val="24"/>
          <w:szCs w:val="24"/>
        </w:rPr>
      </w:pPr>
      <w:r w:rsidRPr="004C5951">
        <w:rPr>
          <w:sz w:val="24"/>
          <w:szCs w:val="24"/>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w:t>
      </w:r>
      <w:r w:rsidR="00384970">
        <w:rPr>
          <w:sz w:val="24"/>
          <w:szCs w:val="24"/>
        </w:rPr>
        <w:t xml:space="preserve">и, круговорота веществ и потока </w:t>
      </w:r>
      <w:r w:rsidRPr="004C5951">
        <w:rPr>
          <w:sz w:val="24"/>
          <w:szCs w:val="24"/>
        </w:rPr>
        <w:t>энергии в экосистемах;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 xml:space="preserve">умение оценивать гипотезы и теории о происхождении жизни, человека и человеческих </w:t>
      </w:r>
      <w:r w:rsidR="00384970" w:rsidRPr="004C5951">
        <w:rPr>
          <w:sz w:val="24"/>
          <w:szCs w:val="24"/>
        </w:rPr>
        <w:t>расах</w:t>
      </w:r>
      <w:r w:rsidRPr="004C5951">
        <w:rPr>
          <w:sz w:val="24"/>
          <w:szCs w:val="24"/>
        </w:rPr>
        <w:t>, о причинах, последствиях и способах предотвращения глобальных изменений в биосфере;</w:t>
      </w:r>
    </w:p>
    <w:p w:rsidR="00E16E3F" w:rsidRPr="004C5951" w:rsidRDefault="00E16E3F" w:rsidP="008A7841">
      <w:pPr>
        <w:pStyle w:val="25"/>
        <w:shd w:val="clear" w:color="auto" w:fill="auto"/>
        <w:spacing w:line="240" w:lineRule="auto"/>
        <w:ind w:firstLine="851"/>
        <w:jc w:val="both"/>
        <w:rPr>
          <w:sz w:val="24"/>
          <w:szCs w:val="24"/>
        </w:rPr>
      </w:pPr>
      <w:r w:rsidRPr="004C5951">
        <w:rPr>
          <w:sz w:val="24"/>
          <w:szCs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E16E3F" w:rsidRDefault="00E16E3F" w:rsidP="00422215">
      <w:pPr>
        <w:pStyle w:val="25"/>
        <w:shd w:val="clear" w:color="auto" w:fill="auto"/>
        <w:spacing w:line="240" w:lineRule="auto"/>
        <w:ind w:firstLine="700"/>
        <w:jc w:val="center"/>
        <w:rPr>
          <w:b/>
          <w:sz w:val="24"/>
          <w:szCs w:val="24"/>
        </w:rPr>
      </w:pPr>
    </w:p>
    <w:p w:rsidR="00384970" w:rsidRDefault="00CA73A1" w:rsidP="00422215">
      <w:pPr>
        <w:pStyle w:val="25"/>
        <w:shd w:val="clear" w:color="auto" w:fill="auto"/>
        <w:spacing w:line="240" w:lineRule="auto"/>
        <w:ind w:firstLine="700"/>
        <w:jc w:val="center"/>
        <w:rPr>
          <w:b/>
          <w:sz w:val="24"/>
          <w:szCs w:val="24"/>
        </w:rPr>
      </w:pPr>
      <w:r>
        <w:rPr>
          <w:b/>
          <w:sz w:val="24"/>
          <w:szCs w:val="24"/>
        </w:rPr>
        <w:t>2.1.9</w:t>
      </w:r>
      <w:r w:rsidR="00384970">
        <w:rPr>
          <w:b/>
          <w:sz w:val="24"/>
          <w:szCs w:val="24"/>
        </w:rPr>
        <w:t>. ИСТОРИЯ</w:t>
      </w:r>
    </w:p>
    <w:p w:rsidR="00384970" w:rsidRDefault="00384970" w:rsidP="00422215">
      <w:pPr>
        <w:pStyle w:val="25"/>
        <w:shd w:val="clear" w:color="auto" w:fill="auto"/>
        <w:spacing w:line="240" w:lineRule="auto"/>
        <w:ind w:firstLine="700"/>
        <w:jc w:val="center"/>
        <w:rPr>
          <w:b/>
          <w:sz w:val="24"/>
          <w:szCs w:val="24"/>
        </w:rPr>
      </w:pPr>
      <w:r>
        <w:rPr>
          <w:b/>
          <w:sz w:val="24"/>
          <w:szCs w:val="24"/>
        </w:rPr>
        <w:t>ПОЯСНИТЕЛЬНАЯ ЗАПИСКА</w:t>
      </w:r>
    </w:p>
    <w:p w:rsidR="00303A39" w:rsidRPr="0056476A" w:rsidRDefault="00303A39" w:rsidP="0056476A">
      <w:pPr>
        <w:pStyle w:val="25"/>
        <w:shd w:val="clear" w:color="auto" w:fill="auto"/>
        <w:tabs>
          <w:tab w:val="left" w:pos="1946"/>
          <w:tab w:val="left" w:pos="9356"/>
        </w:tabs>
        <w:spacing w:line="240" w:lineRule="auto"/>
        <w:ind w:firstLine="851"/>
        <w:jc w:val="both"/>
        <w:rPr>
          <w:sz w:val="24"/>
          <w:szCs w:val="24"/>
        </w:rPr>
      </w:pPr>
      <w:r w:rsidRPr="0056476A">
        <w:rPr>
          <w:sz w:val="24"/>
          <w:szCs w:val="24"/>
        </w:rPr>
        <w:t xml:space="preserve">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w:t>
      </w:r>
      <w:r w:rsidRPr="0056476A">
        <w:rPr>
          <w:sz w:val="24"/>
          <w:szCs w:val="24"/>
        </w:rPr>
        <w:lastRenderedPageBreak/>
        <w:t>непосредственному применению при реализации обязательной части ООП СОО.</w:t>
      </w:r>
    </w:p>
    <w:p w:rsidR="00303A39" w:rsidRDefault="00303A39" w:rsidP="0056476A">
      <w:pPr>
        <w:pStyle w:val="25"/>
        <w:shd w:val="clear" w:color="auto" w:fill="auto"/>
        <w:tabs>
          <w:tab w:val="left" w:pos="1946"/>
          <w:tab w:val="left" w:pos="9356"/>
        </w:tabs>
        <w:spacing w:line="240" w:lineRule="auto"/>
        <w:ind w:firstLine="851"/>
        <w:jc w:val="both"/>
        <w:rPr>
          <w:sz w:val="24"/>
          <w:szCs w:val="24"/>
        </w:rPr>
      </w:pPr>
      <w:r w:rsidRPr="0056476A">
        <w:rPr>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6476A" w:rsidRPr="0056476A" w:rsidRDefault="0056476A" w:rsidP="0056476A">
      <w:pPr>
        <w:pStyle w:val="25"/>
        <w:shd w:val="clear" w:color="auto" w:fill="auto"/>
        <w:tabs>
          <w:tab w:val="left" w:pos="1946"/>
          <w:tab w:val="left" w:pos="9356"/>
        </w:tabs>
        <w:spacing w:line="240" w:lineRule="auto"/>
        <w:ind w:firstLine="851"/>
        <w:jc w:val="both"/>
        <w:rPr>
          <w:rStyle w:val="af4"/>
        </w:rPr>
      </w:pPr>
      <w:r w:rsidRPr="0056476A">
        <w:rPr>
          <w:rStyle w:val="af4"/>
        </w:rPr>
        <w:t>Общая характеристика учебного предмета «История»</w:t>
      </w:r>
    </w:p>
    <w:p w:rsidR="00303A39" w:rsidRDefault="00303A39" w:rsidP="0056476A">
      <w:pPr>
        <w:pStyle w:val="25"/>
        <w:shd w:val="clear" w:color="auto" w:fill="auto"/>
        <w:tabs>
          <w:tab w:val="left" w:pos="1951"/>
          <w:tab w:val="left" w:pos="9356"/>
        </w:tabs>
        <w:spacing w:line="240" w:lineRule="auto"/>
        <w:ind w:firstLine="851"/>
        <w:jc w:val="both"/>
        <w:rPr>
          <w:sz w:val="24"/>
          <w:szCs w:val="24"/>
        </w:rPr>
      </w:pPr>
      <w:r w:rsidRPr="0056476A">
        <w:rPr>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6476A" w:rsidRPr="0056476A" w:rsidRDefault="0056476A" w:rsidP="0056476A">
      <w:pPr>
        <w:pStyle w:val="25"/>
        <w:shd w:val="clear" w:color="auto" w:fill="auto"/>
        <w:tabs>
          <w:tab w:val="left" w:pos="1951"/>
          <w:tab w:val="left" w:pos="9356"/>
        </w:tabs>
        <w:spacing w:line="240" w:lineRule="auto"/>
        <w:ind w:firstLine="851"/>
        <w:jc w:val="center"/>
        <w:rPr>
          <w:rStyle w:val="af4"/>
        </w:rPr>
      </w:pPr>
      <w:r w:rsidRPr="0056476A">
        <w:rPr>
          <w:rStyle w:val="af4"/>
        </w:rPr>
        <w:t>Цель учебного предмета «История»</w:t>
      </w:r>
    </w:p>
    <w:p w:rsidR="00303A39" w:rsidRPr="0056476A" w:rsidRDefault="00303A39" w:rsidP="0056476A">
      <w:pPr>
        <w:pStyle w:val="25"/>
        <w:shd w:val="clear" w:color="auto" w:fill="auto"/>
        <w:tabs>
          <w:tab w:val="left" w:pos="1946"/>
          <w:tab w:val="left" w:pos="9356"/>
        </w:tabs>
        <w:spacing w:line="240" w:lineRule="auto"/>
        <w:ind w:firstLine="851"/>
        <w:jc w:val="both"/>
        <w:rPr>
          <w:sz w:val="24"/>
          <w:szCs w:val="24"/>
        </w:rPr>
      </w:pPr>
      <w:r w:rsidRPr="0056476A">
        <w:rPr>
          <w:b/>
          <w:sz w:val="24"/>
          <w:szCs w:val="24"/>
        </w:rPr>
        <w:t>Целью школьного исторического образования</w:t>
      </w:r>
      <w:r w:rsidRPr="0056476A">
        <w:rPr>
          <w:sz w:val="24"/>
          <w:szCs w:val="24"/>
        </w:rPr>
        <w:t xml:space="preserve">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303A39" w:rsidRPr="0056476A" w:rsidRDefault="00303A39" w:rsidP="0056476A">
      <w:pPr>
        <w:pStyle w:val="25"/>
        <w:shd w:val="clear" w:color="auto" w:fill="auto"/>
        <w:tabs>
          <w:tab w:val="left" w:pos="1876"/>
          <w:tab w:val="left" w:pos="9356"/>
        </w:tabs>
        <w:spacing w:line="240" w:lineRule="auto"/>
        <w:ind w:firstLine="851"/>
        <w:jc w:val="both"/>
        <w:rPr>
          <w:b/>
          <w:sz w:val="24"/>
          <w:szCs w:val="24"/>
        </w:rPr>
      </w:pPr>
      <w:r w:rsidRPr="0056476A">
        <w:rPr>
          <w:b/>
          <w:sz w:val="24"/>
          <w:szCs w:val="24"/>
        </w:rPr>
        <w:t>Задачами изучения истории являются:</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освоение систематических знаний об истории России и всеобщей истории XX - начала XXI вв.;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303A39"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развитие практики применения знаний и умений в социальной среде, общественной деятельности, межкультурном общении.</w:t>
      </w:r>
    </w:p>
    <w:p w:rsidR="0056476A" w:rsidRPr="0056476A" w:rsidRDefault="0056476A" w:rsidP="0056476A">
      <w:pPr>
        <w:pStyle w:val="25"/>
        <w:shd w:val="clear" w:color="auto" w:fill="auto"/>
        <w:tabs>
          <w:tab w:val="left" w:pos="9356"/>
        </w:tabs>
        <w:spacing w:line="240" w:lineRule="auto"/>
        <w:ind w:firstLine="851"/>
        <w:jc w:val="center"/>
        <w:rPr>
          <w:rStyle w:val="af4"/>
        </w:rPr>
      </w:pPr>
      <w:r w:rsidRPr="0056476A">
        <w:rPr>
          <w:rStyle w:val="af4"/>
        </w:rPr>
        <w:t>Место учебного предмета «История в учебном плане»</w:t>
      </w:r>
    </w:p>
    <w:p w:rsidR="00303A39" w:rsidRPr="0056476A" w:rsidRDefault="00303A39" w:rsidP="0056476A">
      <w:pPr>
        <w:pStyle w:val="25"/>
        <w:shd w:val="clear" w:color="auto" w:fill="auto"/>
        <w:tabs>
          <w:tab w:val="left" w:pos="1962"/>
          <w:tab w:val="left" w:pos="9356"/>
        </w:tabs>
        <w:spacing w:line="240" w:lineRule="auto"/>
        <w:ind w:firstLine="851"/>
        <w:jc w:val="both"/>
        <w:rPr>
          <w:sz w:val="24"/>
          <w:szCs w:val="24"/>
        </w:rPr>
      </w:pPr>
      <w:r w:rsidRPr="0056476A">
        <w:rPr>
          <w:sz w:val="24"/>
          <w:szCs w:val="24"/>
        </w:rPr>
        <w:t>Общ</w:t>
      </w:r>
      <w:r w:rsidR="0056476A">
        <w:rPr>
          <w:sz w:val="24"/>
          <w:szCs w:val="24"/>
        </w:rPr>
        <w:t>ее число часов для изучения истории</w:t>
      </w:r>
      <w:r w:rsidRPr="0056476A">
        <w:rPr>
          <w:sz w:val="24"/>
          <w:szCs w:val="24"/>
        </w:rPr>
        <w:t xml:space="preserve"> - 136, в 10-11 классах по 2 часа в неделю при 34 учебных неделях.</w:t>
      </w:r>
    </w:p>
    <w:p w:rsidR="00303A39" w:rsidRPr="0056476A" w:rsidRDefault="00303A39" w:rsidP="0056476A">
      <w:pPr>
        <w:pStyle w:val="25"/>
        <w:shd w:val="clear" w:color="auto" w:fill="auto"/>
        <w:tabs>
          <w:tab w:val="left" w:pos="1986"/>
          <w:tab w:val="left" w:pos="9356"/>
        </w:tabs>
        <w:spacing w:line="240" w:lineRule="auto"/>
        <w:ind w:firstLine="851"/>
        <w:jc w:val="both"/>
        <w:rPr>
          <w:sz w:val="24"/>
          <w:szCs w:val="24"/>
        </w:rPr>
      </w:pPr>
      <w:r w:rsidRPr="0056476A">
        <w:rPr>
          <w:sz w:val="24"/>
          <w:szCs w:val="24"/>
        </w:rPr>
        <w:lastRenderedPageBreak/>
        <w:t>Последовательность изучения тем в рамках программы по истории в пределах одного класса может варьироваться.</w:t>
      </w:r>
    </w:p>
    <w:p w:rsidR="00303A39" w:rsidRPr="00DB49E9" w:rsidRDefault="00303A39" w:rsidP="00DB49E9">
      <w:pPr>
        <w:pStyle w:val="25"/>
        <w:shd w:val="clear" w:color="auto" w:fill="auto"/>
        <w:tabs>
          <w:tab w:val="left" w:pos="1763"/>
          <w:tab w:val="left" w:pos="9356"/>
        </w:tabs>
        <w:spacing w:line="240" w:lineRule="auto"/>
        <w:ind w:firstLine="851"/>
        <w:rPr>
          <w:rStyle w:val="af4"/>
        </w:rPr>
      </w:pPr>
      <w:r w:rsidRPr="00DB49E9">
        <w:rPr>
          <w:rStyle w:val="af4"/>
        </w:rPr>
        <w:t>Содержание обучения в 10 классе.</w:t>
      </w:r>
    </w:p>
    <w:p w:rsidR="00303A39" w:rsidRPr="0056476A" w:rsidRDefault="00303A39" w:rsidP="0056476A">
      <w:pPr>
        <w:pStyle w:val="25"/>
        <w:shd w:val="clear" w:color="auto" w:fill="auto"/>
        <w:tabs>
          <w:tab w:val="left" w:pos="1960"/>
          <w:tab w:val="left" w:pos="9356"/>
        </w:tabs>
        <w:spacing w:line="240" w:lineRule="auto"/>
        <w:ind w:firstLine="851"/>
        <w:jc w:val="both"/>
        <w:rPr>
          <w:sz w:val="24"/>
          <w:szCs w:val="24"/>
        </w:rPr>
      </w:pPr>
      <w:r w:rsidRPr="0056476A">
        <w:rPr>
          <w:sz w:val="24"/>
          <w:szCs w:val="24"/>
        </w:rPr>
        <w:t>Всеобщая история. 1914-1945 гг.</w:t>
      </w:r>
    </w:p>
    <w:p w:rsidR="00303A39" w:rsidRPr="0056476A" w:rsidRDefault="00DB49E9" w:rsidP="00DB49E9">
      <w:pPr>
        <w:pStyle w:val="25"/>
        <w:shd w:val="clear" w:color="auto" w:fill="auto"/>
        <w:tabs>
          <w:tab w:val="left" w:pos="2335"/>
          <w:tab w:val="left" w:pos="9356"/>
        </w:tabs>
        <w:spacing w:line="240" w:lineRule="auto"/>
        <w:ind w:firstLine="851"/>
        <w:jc w:val="both"/>
        <w:rPr>
          <w:sz w:val="24"/>
          <w:szCs w:val="24"/>
        </w:rPr>
      </w:pPr>
      <w:r>
        <w:rPr>
          <w:sz w:val="24"/>
          <w:szCs w:val="24"/>
        </w:rPr>
        <w:t xml:space="preserve">Введение. </w:t>
      </w:r>
      <w:r w:rsidR="00303A39" w:rsidRPr="0056476A">
        <w:rPr>
          <w:sz w:val="24"/>
          <w:szCs w:val="24"/>
        </w:rPr>
        <w:t>Понятие «Новейше</w:t>
      </w:r>
      <w:r>
        <w:rPr>
          <w:sz w:val="24"/>
          <w:szCs w:val="24"/>
        </w:rPr>
        <w:t xml:space="preserve">е время». Хронологические рамки </w:t>
      </w:r>
      <w:r w:rsidR="00303A39" w:rsidRPr="0056476A">
        <w:rPr>
          <w:sz w:val="24"/>
          <w:szCs w:val="24"/>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303A39" w:rsidRPr="0056476A" w:rsidRDefault="00303A39" w:rsidP="0056476A">
      <w:pPr>
        <w:pStyle w:val="25"/>
        <w:shd w:val="clear" w:color="auto" w:fill="auto"/>
        <w:tabs>
          <w:tab w:val="left" w:pos="2162"/>
          <w:tab w:val="left" w:pos="9356"/>
        </w:tabs>
        <w:spacing w:line="240" w:lineRule="auto"/>
        <w:ind w:firstLine="851"/>
        <w:jc w:val="both"/>
        <w:rPr>
          <w:sz w:val="24"/>
          <w:szCs w:val="24"/>
        </w:rPr>
      </w:pPr>
      <w:r w:rsidRPr="0056476A">
        <w:rPr>
          <w:sz w:val="24"/>
          <w:szCs w:val="24"/>
        </w:rPr>
        <w:t>Мир накануне и в годы Первой мировой войны.</w:t>
      </w:r>
    </w:p>
    <w:p w:rsidR="00303A39" w:rsidRPr="0056476A" w:rsidRDefault="00303A39" w:rsidP="0056476A">
      <w:pPr>
        <w:pStyle w:val="25"/>
        <w:shd w:val="clear" w:color="auto" w:fill="auto"/>
        <w:tabs>
          <w:tab w:val="left" w:pos="2389"/>
          <w:tab w:val="left" w:pos="9356"/>
        </w:tabs>
        <w:spacing w:line="240" w:lineRule="auto"/>
        <w:ind w:firstLine="851"/>
        <w:jc w:val="both"/>
        <w:rPr>
          <w:sz w:val="24"/>
          <w:szCs w:val="24"/>
        </w:rPr>
      </w:pPr>
      <w:r w:rsidRPr="0056476A">
        <w:rPr>
          <w:sz w:val="24"/>
          <w:szCs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303A39" w:rsidRPr="0056476A" w:rsidRDefault="00303A39" w:rsidP="0056476A">
      <w:pPr>
        <w:pStyle w:val="25"/>
        <w:shd w:val="clear" w:color="auto" w:fill="auto"/>
        <w:tabs>
          <w:tab w:val="left" w:pos="2394"/>
          <w:tab w:val="left" w:pos="9356"/>
        </w:tabs>
        <w:spacing w:line="240" w:lineRule="auto"/>
        <w:ind w:firstLine="851"/>
        <w:jc w:val="both"/>
        <w:rPr>
          <w:sz w:val="24"/>
          <w:szCs w:val="24"/>
        </w:rPr>
      </w:pPr>
      <w:r w:rsidRPr="0056476A">
        <w:rPr>
          <w:sz w:val="24"/>
          <w:szCs w:val="24"/>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воюющих стран. Вынужденные переселения, геноцид. Рост антивоенных настроений.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303A39" w:rsidRPr="0056476A" w:rsidRDefault="00303A39" w:rsidP="0056476A">
      <w:pPr>
        <w:pStyle w:val="25"/>
        <w:shd w:val="clear" w:color="auto" w:fill="auto"/>
        <w:tabs>
          <w:tab w:val="left" w:pos="2102"/>
          <w:tab w:val="left" w:pos="9356"/>
        </w:tabs>
        <w:spacing w:line="240" w:lineRule="auto"/>
        <w:ind w:firstLine="851"/>
        <w:jc w:val="both"/>
        <w:rPr>
          <w:sz w:val="24"/>
          <w:szCs w:val="24"/>
        </w:rPr>
      </w:pPr>
      <w:r w:rsidRPr="0056476A">
        <w:rPr>
          <w:sz w:val="24"/>
          <w:szCs w:val="24"/>
        </w:rPr>
        <w:t>Мир в 1918-1939 гг.</w:t>
      </w:r>
    </w:p>
    <w:p w:rsidR="00303A39" w:rsidRPr="0056476A" w:rsidRDefault="00303A39" w:rsidP="0056476A">
      <w:pPr>
        <w:pStyle w:val="25"/>
        <w:shd w:val="clear" w:color="auto" w:fill="auto"/>
        <w:tabs>
          <w:tab w:val="left" w:pos="2304"/>
          <w:tab w:val="left" w:pos="9356"/>
        </w:tabs>
        <w:spacing w:line="240" w:lineRule="auto"/>
        <w:ind w:firstLine="851"/>
        <w:jc w:val="both"/>
        <w:rPr>
          <w:sz w:val="24"/>
          <w:szCs w:val="24"/>
        </w:rPr>
      </w:pPr>
      <w:r w:rsidRPr="0056476A">
        <w:rPr>
          <w:sz w:val="24"/>
          <w:szCs w:val="24"/>
        </w:rPr>
        <w:t>От войны к миру.</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303A39" w:rsidRPr="0056476A" w:rsidRDefault="00303A39" w:rsidP="0056476A">
      <w:pPr>
        <w:pStyle w:val="25"/>
        <w:shd w:val="clear" w:color="auto" w:fill="auto"/>
        <w:tabs>
          <w:tab w:val="left" w:pos="2304"/>
          <w:tab w:val="left" w:pos="9356"/>
        </w:tabs>
        <w:spacing w:line="240" w:lineRule="auto"/>
        <w:ind w:firstLine="851"/>
        <w:jc w:val="both"/>
        <w:rPr>
          <w:sz w:val="24"/>
          <w:szCs w:val="24"/>
        </w:rPr>
      </w:pPr>
      <w:r w:rsidRPr="0056476A">
        <w:rPr>
          <w:sz w:val="24"/>
          <w:szCs w:val="24"/>
        </w:rPr>
        <w:t>Страны Европы и Северной Америки в 1920-1930-е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Борьба против угрозы фашизма. Тактика единого рабочего фронта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lastRenderedPageBreak/>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03A39" w:rsidRPr="0056476A" w:rsidRDefault="00303A39" w:rsidP="0056476A">
      <w:pPr>
        <w:pStyle w:val="25"/>
        <w:shd w:val="clear" w:color="auto" w:fill="auto"/>
        <w:tabs>
          <w:tab w:val="left" w:pos="2284"/>
          <w:tab w:val="left" w:pos="9356"/>
        </w:tabs>
        <w:spacing w:line="240" w:lineRule="auto"/>
        <w:ind w:firstLine="851"/>
        <w:jc w:val="both"/>
        <w:rPr>
          <w:sz w:val="24"/>
          <w:szCs w:val="24"/>
        </w:rPr>
      </w:pPr>
      <w:r w:rsidRPr="0056476A">
        <w:rPr>
          <w:sz w:val="24"/>
          <w:szCs w:val="24"/>
        </w:rPr>
        <w:t>Страны Азии, Латинской Америки в 1918-1930-е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303A39" w:rsidRPr="0056476A" w:rsidRDefault="00303A39" w:rsidP="0056476A">
      <w:pPr>
        <w:pStyle w:val="25"/>
        <w:shd w:val="clear" w:color="auto" w:fill="auto"/>
        <w:tabs>
          <w:tab w:val="left" w:pos="2284"/>
          <w:tab w:val="left" w:pos="9356"/>
        </w:tabs>
        <w:spacing w:line="240" w:lineRule="auto"/>
        <w:ind w:firstLine="851"/>
        <w:jc w:val="both"/>
        <w:rPr>
          <w:sz w:val="24"/>
          <w:szCs w:val="24"/>
        </w:rPr>
      </w:pPr>
      <w:r w:rsidRPr="0056476A">
        <w:rPr>
          <w:sz w:val="24"/>
          <w:szCs w:val="24"/>
        </w:rPr>
        <w:t>Международные отношения в 1920-1930-х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03A39" w:rsidRPr="0056476A" w:rsidRDefault="00303A39" w:rsidP="0056476A">
      <w:pPr>
        <w:pStyle w:val="25"/>
        <w:shd w:val="clear" w:color="auto" w:fill="auto"/>
        <w:tabs>
          <w:tab w:val="left" w:pos="2284"/>
          <w:tab w:val="left" w:pos="9356"/>
        </w:tabs>
        <w:spacing w:line="240" w:lineRule="auto"/>
        <w:ind w:firstLine="851"/>
        <w:jc w:val="both"/>
        <w:rPr>
          <w:sz w:val="24"/>
          <w:szCs w:val="24"/>
        </w:rPr>
      </w:pPr>
      <w:r w:rsidRPr="0056476A">
        <w:rPr>
          <w:sz w:val="24"/>
          <w:szCs w:val="24"/>
        </w:rPr>
        <w:t>Развитие культуры в 1914-1930-х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Научные открытия первых десятилетий XX в. (физика, химия, биология,</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медицина и другие). Технический прогресс в 1920-1930-х гг. Изменение облика городов.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303A39" w:rsidRPr="0056476A" w:rsidRDefault="00303A39" w:rsidP="0056476A">
      <w:pPr>
        <w:pStyle w:val="25"/>
        <w:shd w:val="clear" w:color="auto" w:fill="auto"/>
        <w:tabs>
          <w:tab w:val="left" w:pos="2102"/>
          <w:tab w:val="left" w:pos="9356"/>
        </w:tabs>
        <w:spacing w:line="240" w:lineRule="auto"/>
        <w:ind w:firstLine="851"/>
        <w:jc w:val="both"/>
        <w:rPr>
          <w:sz w:val="24"/>
          <w:szCs w:val="24"/>
        </w:rPr>
      </w:pPr>
      <w:r w:rsidRPr="0056476A">
        <w:rPr>
          <w:sz w:val="24"/>
          <w:szCs w:val="24"/>
        </w:rPr>
        <w:t>Вторая мировая война.</w:t>
      </w:r>
    </w:p>
    <w:p w:rsidR="00303A39" w:rsidRPr="0056476A" w:rsidRDefault="00303A39" w:rsidP="0056476A">
      <w:pPr>
        <w:pStyle w:val="25"/>
        <w:shd w:val="clear" w:color="auto" w:fill="auto"/>
        <w:tabs>
          <w:tab w:val="left" w:pos="2300"/>
          <w:tab w:val="left" w:pos="9356"/>
        </w:tabs>
        <w:spacing w:line="240" w:lineRule="auto"/>
        <w:ind w:firstLine="851"/>
        <w:jc w:val="both"/>
        <w:rPr>
          <w:sz w:val="24"/>
          <w:szCs w:val="24"/>
        </w:rPr>
      </w:pPr>
      <w:r w:rsidRPr="0056476A">
        <w:rPr>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03A39" w:rsidRPr="0056476A" w:rsidRDefault="00303A39" w:rsidP="0056476A">
      <w:pPr>
        <w:pStyle w:val="25"/>
        <w:shd w:val="clear" w:color="auto" w:fill="auto"/>
        <w:tabs>
          <w:tab w:val="left" w:pos="2305"/>
          <w:tab w:val="left" w:pos="9356"/>
        </w:tabs>
        <w:spacing w:line="240" w:lineRule="auto"/>
        <w:ind w:firstLine="851"/>
        <w:jc w:val="both"/>
        <w:rPr>
          <w:sz w:val="24"/>
          <w:szCs w:val="24"/>
        </w:rPr>
      </w:pPr>
      <w:r w:rsidRPr="0056476A">
        <w:rPr>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303A39" w:rsidRPr="0056476A" w:rsidRDefault="00303A39" w:rsidP="0056476A">
      <w:pPr>
        <w:pStyle w:val="25"/>
        <w:shd w:val="clear" w:color="auto" w:fill="auto"/>
        <w:tabs>
          <w:tab w:val="left" w:pos="2305"/>
          <w:tab w:val="left" w:pos="9356"/>
        </w:tabs>
        <w:spacing w:line="240" w:lineRule="auto"/>
        <w:ind w:firstLine="851"/>
        <w:jc w:val="both"/>
        <w:rPr>
          <w:sz w:val="24"/>
          <w:szCs w:val="24"/>
        </w:rPr>
      </w:pPr>
      <w:r w:rsidRPr="0056476A">
        <w:rPr>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03A39" w:rsidRPr="0056476A" w:rsidRDefault="00303A39" w:rsidP="0056476A">
      <w:pPr>
        <w:pStyle w:val="25"/>
        <w:shd w:val="clear" w:color="auto" w:fill="auto"/>
        <w:tabs>
          <w:tab w:val="left" w:pos="2310"/>
          <w:tab w:val="left" w:pos="9356"/>
        </w:tabs>
        <w:spacing w:line="240" w:lineRule="auto"/>
        <w:ind w:firstLine="851"/>
        <w:jc w:val="both"/>
        <w:rPr>
          <w:sz w:val="24"/>
          <w:szCs w:val="24"/>
        </w:rPr>
      </w:pPr>
      <w:r w:rsidRPr="0056476A">
        <w:rPr>
          <w:sz w:val="24"/>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03A39" w:rsidRPr="0056476A" w:rsidRDefault="00303A39" w:rsidP="0056476A">
      <w:pPr>
        <w:pStyle w:val="25"/>
        <w:shd w:val="clear" w:color="auto" w:fill="auto"/>
        <w:tabs>
          <w:tab w:val="left" w:pos="2295"/>
          <w:tab w:val="left" w:pos="9356"/>
        </w:tabs>
        <w:spacing w:line="240" w:lineRule="auto"/>
        <w:ind w:firstLine="851"/>
        <w:jc w:val="both"/>
        <w:rPr>
          <w:sz w:val="24"/>
          <w:szCs w:val="24"/>
        </w:rPr>
      </w:pPr>
      <w:r w:rsidRPr="0056476A">
        <w:rPr>
          <w:sz w:val="24"/>
          <w:szCs w:val="24"/>
        </w:rPr>
        <w:t xml:space="preserve">Разгром Германии, Японии и их союзников. Открытие второго фронта в Европе, </w:t>
      </w:r>
      <w:r w:rsidRPr="0056476A">
        <w:rPr>
          <w:sz w:val="24"/>
          <w:szCs w:val="24"/>
        </w:rPr>
        <w:lastRenderedPageBreak/>
        <w:t>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303A39" w:rsidRPr="0056476A" w:rsidRDefault="00303A39" w:rsidP="0056476A">
      <w:pPr>
        <w:pStyle w:val="25"/>
        <w:shd w:val="clear" w:color="auto" w:fill="auto"/>
        <w:tabs>
          <w:tab w:val="left" w:pos="2122"/>
          <w:tab w:val="left" w:pos="9356"/>
        </w:tabs>
        <w:spacing w:line="240" w:lineRule="auto"/>
        <w:ind w:firstLine="851"/>
        <w:jc w:val="both"/>
        <w:rPr>
          <w:sz w:val="24"/>
          <w:szCs w:val="24"/>
        </w:rPr>
      </w:pPr>
      <w:r w:rsidRPr="0056476A">
        <w:rPr>
          <w:sz w:val="24"/>
          <w:szCs w:val="24"/>
        </w:rPr>
        <w:t>Обобщение.</w:t>
      </w:r>
    </w:p>
    <w:p w:rsidR="00303A39" w:rsidRPr="0056476A" w:rsidRDefault="00303A39" w:rsidP="0056476A">
      <w:pPr>
        <w:pStyle w:val="25"/>
        <w:shd w:val="clear" w:color="auto" w:fill="auto"/>
        <w:tabs>
          <w:tab w:val="left" w:pos="1916"/>
          <w:tab w:val="left" w:pos="9356"/>
        </w:tabs>
        <w:spacing w:line="240" w:lineRule="auto"/>
        <w:ind w:firstLine="851"/>
        <w:jc w:val="both"/>
        <w:rPr>
          <w:sz w:val="24"/>
          <w:szCs w:val="24"/>
        </w:rPr>
      </w:pPr>
      <w:r w:rsidRPr="0056476A">
        <w:rPr>
          <w:sz w:val="24"/>
          <w:szCs w:val="24"/>
        </w:rPr>
        <w:t>История России.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Введение. Россия в начале XX в.</w:t>
      </w:r>
    </w:p>
    <w:p w:rsidR="00303A39" w:rsidRPr="0056476A" w:rsidRDefault="00303A39" w:rsidP="0056476A">
      <w:pPr>
        <w:pStyle w:val="25"/>
        <w:shd w:val="clear" w:color="auto" w:fill="auto"/>
        <w:tabs>
          <w:tab w:val="left" w:pos="2128"/>
          <w:tab w:val="left" w:pos="9356"/>
        </w:tabs>
        <w:spacing w:line="240" w:lineRule="auto"/>
        <w:ind w:firstLine="851"/>
        <w:jc w:val="both"/>
        <w:rPr>
          <w:sz w:val="24"/>
          <w:szCs w:val="24"/>
        </w:rPr>
      </w:pPr>
      <w:r w:rsidRPr="0056476A">
        <w:rPr>
          <w:sz w:val="24"/>
          <w:szCs w:val="24"/>
        </w:rPr>
        <w:t>Россия в годы Первой мировой войны и Великой российской революции (1914-1922 гг.).</w:t>
      </w:r>
    </w:p>
    <w:p w:rsidR="00303A39" w:rsidRPr="0056476A" w:rsidRDefault="00303A39" w:rsidP="0056476A">
      <w:pPr>
        <w:pStyle w:val="25"/>
        <w:shd w:val="clear" w:color="auto" w:fill="auto"/>
        <w:tabs>
          <w:tab w:val="left" w:pos="2319"/>
          <w:tab w:val="left" w:pos="9356"/>
        </w:tabs>
        <w:spacing w:line="240" w:lineRule="auto"/>
        <w:ind w:firstLine="851"/>
        <w:jc w:val="both"/>
        <w:rPr>
          <w:sz w:val="24"/>
          <w:szCs w:val="24"/>
        </w:rPr>
      </w:pPr>
      <w:r w:rsidRPr="0056476A">
        <w:rPr>
          <w:sz w:val="24"/>
          <w:szCs w:val="24"/>
        </w:rPr>
        <w:t>Россия в</w:t>
      </w:r>
      <w:r w:rsidR="00DB49E9">
        <w:rPr>
          <w:sz w:val="24"/>
          <w:szCs w:val="24"/>
        </w:rPr>
        <w:t xml:space="preserve"> </w:t>
      </w:r>
      <w:r w:rsidRPr="0056476A">
        <w:rPr>
          <w:sz w:val="24"/>
          <w:szCs w:val="24"/>
        </w:rPr>
        <w:t>Первой мировой войне (1914-1918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03A39" w:rsidRPr="0056476A" w:rsidRDefault="00303A39" w:rsidP="0056476A">
      <w:pPr>
        <w:pStyle w:val="25"/>
        <w:shd w:val="clear" w:color="auto" w:fill="auto"/>
        <w:tabs>
          <w:tab w:val="left" w:pos="2289"/>
          <w:tab w:val="left" w:pos="9356"/>
        </w:tabs>
        <w:spacing w:line="240" w:lineRule="auto"/>
        <w:ind w:firstLine="851"/>
        <w:jc w:val="both"/>
        <w:rPr>
          <w:sz w:val="24"/>
          <w:szCs w:val="24"/>
        </w:rPr>
      </w:pPr>
      <w:r w:rsidRPr="0056476A">
        <w:rPr>
          <w:sz w:val="24"/>
          <w:szCs w:val="24"/>
        </w:rPr>
        <w:t>Великая российская революция (1917-1922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303A39" w:rsidRPr="0056476A" w:rsidRDefault="00303A39" w:rsidP="0056476A">
      <w:pPr>
        <w:pStyle w:val="25"/>
        <w:shd w:val="clear" w:color="auto" w:fill="auto"/>
        <w:tabs>
          <w:tab w:val="left" w:pos="2289"/>
          <w:tab w:val="left" w:pos="9356"/>
        </w:tabs>
        <w:spacing w:line="240" w:lineRule="auto"/>
        <w:ind w:firstLine="851"/>
        <w:jc w:val="both"/>
        <w:rPr>
          <w:sz w:val="24"/>
          <w:szCs w:val="24"/>
        </w:rPr>
      </w:pPr>
      <w:r w:rsidRPr="0056476A">
        <w:rPr>
          <w:sz w:val="24"/>
          <w:szCs w:val="24"/>
        </w:rPr>
        <w:t>Первые революционные преобразования большевиков.</w:t>
      </w:r>
    </w:p>
    <w:p w:rsidR="00303A39" w:rsidRPr="0056476A" w:rsidRDefault="00303A39" w:rsidP="00DB49E9">
      <w:pPr>
        <w:pStyle w:val="25"/>
        <w:shd w:val="clear" w:color="auto" w:fill="auto"/>
        <w:tabs>
          <w:tab w:val="left" w:pos="6181"/>
          <w:tab w:val="left" w:pos="9356"/>
        </w:tabs>
        <w:spacing w:line="240" w:lineRule="auto"/>
        <w:ind w:firstLine="851"/>
        <w:jc w:val="both"/>
        <w:rPr>
          <w:sz w:val="24"/>
          <w:szCs w:val="24"/>
        </w:rPr>
      </w:pPr>
      <w:r w:rsidRPr="0056476A">
        <w:rPr>
          <w:sz w:val="24"/>
          <w:szCs w:val="24"/>
        </w:rPr>
        <w:lastRenderedPageBreak/>
        <w:t>П</w:t>
      </w:r>
      <w:r w:rsidR="00DB49E9">
        <w:rPr>
          <w:sz w:val="24"/>
          <w:szCs w:val="24"/>
        </w:rPr>
        <w:t xml:space="preserve">ервые мероприятия большевиков в политической, экономической </w:t>
      </w:r>
      <w:r w:rsidRPr="0056476A">
        <w:rPr>
          <w:sz w:val="24"/>
          <w:szCs w:val="24"/>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с контрреволюцией и саботажем. Создание Высшего совета народного хозяйства (ВСНХ). Первая Конституция РСФСР 1918 г.</w:t>
      </w:r>
    </w:p>
    <w:p w:rsidR="00303A39" w:rsidRPr="0056476A" w:rsidRDefault="00303A39" w:rsidP="0056476A">
      <w:pPr>
        <w:pStyle w:val="25"/>
        <w:shd w:val="clear" w:color="auto" w:fill="auto"/>
        <w:tabs>
          <w:tab w:val="left" w:pos="2319"/>
          <w:tab w:val="left" w:pos="9356"/>
        </w:tabs>
        <w:spacing w:line="240" w:lineRule="auto"/>
        <w:ind w:firstLine="851"/>
        <w:jc w:val="both"/>
        <w:rPr>
          <w:sz w:val="24"/>
          <w:szCs w:val="24"/>
        </w:rPr>
      </w:pPr>
      <w:r w:rsidRPr="0056476A">
        <w:rPr>
          <w:sz w:val="24"/>
          <w:szCs w:val="24"/>
        </w:rPr>
        <w:t>Гражданская война и ее последствия.</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303A39" w:rsidRPr="0056476A" w:rsidRDefault="00303A39" w:rsidP="0056476A">
      <w:pPr>
        <w:pStyle w:val="25"/>
        <w:shd w:val="clear" w:color="auto" w:fill="auto"/>
        <w:tabs>
          <w:tab w:val="left" w:pos="2340"/>
          <w:tab w:val="left" w:pos="9356"/>
        </w:tabs>
        <w:spacing w:line="240" w:lineRule="auto"/>
        <w:ind w:firstLine="851"/>
        <w:jc w:val="both"/>
        <w:rPr>
          <w:sz w:val="24"/>
          <w:szCs w:val="24"/>
        </w:rPr>
      </w:pPr>
      <w:r w:rsidRPr="0056476A">
        <w:rPr>
          <w:sz w:val="24"/>
          <w:szCs w:val="24"/>
        </w:rPr>
        <w:t>Идеология и культура Советской России периода Гражданской войны.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03A39" w:rsidRPr="0056476A" w:rsidRDefault="00303A39" w:rsidP="0056476A">
      <w:pPr>
        <w:pStyle w:val="25"/>
        <w:shd w:val="clear" w:color="auto" w:fill="auto"/>
        <w:tabs>
          <w:tab w:val="left" w:pos="2319"/>
          <w:tab w:val="left" w:pos="9356"/>
        </w:tabs>
        <w:spacing w:line="240" w:lineRule="auto"/>
        <w:ind w:firstLine="851"/>
        <w:jc w:val="both"/>
        <w:rPr>
          <w:sz w:val="24"/>
          <w:szCs w:val="24"/>
        </w:rPr>
      </w:pPr>
      <w:r w:rsidRPr="0056476A">
        <w:rPr>
          <w:sz w:val="24"/>
          <w:szCs w:val="24"/>
        </w:rPr>
        <w:t>Наш край в 1914-1922 гг.</w:t>
      </w:r>
    </w:p>
    <w:p w:rsidR="00303A39" w:rsidRPr="0056476A" w:rsidRDefault="00303A39" w:rsidP="0056476A">
      <w:pPr>
        <w:pStyle w:val="25"/>
        <w:shd w:val="clear" w:color="auto" w:fill="auto"/>
        <w:tabs>
          <w:tab w:val="left" w:pos="2118"/>
          <w:tab w:val="left" w:pos="9356"/>
        </w:tabs>
        <w:spacing w:line="240" w:lineRule="auto"/>
        <w:ind w:firstLine="851"/>
        <w:jc w:val="both"/>
        <w:rPr>
          <w:sz w:val="24"/>
          <w:szCs w:val="24"/>
        </w:rPr>
      </w:pPr>
      <w:r w:rsidRPr="0056476A">
        <w:rPr>
          <w:sz w:val="24"/>
          <w:szCs w:val="24"/>
        </w:rPr>
        <w:t>Советский Союз в 1920-1930-е гг.</w:t>
      </w:r>
    </w:p>
    <w:p w:rsidR="00303A39" w:rsidRPr="0056476A" w:rsidRDefault="00303A39" w:rsidP="0056476A">
      <w:pPr>
        <w:pStyle w:val="25"/>
        <w:shd w:val="clear" w:color="auto" w:fill="auto"/>
        <w:tabs>
          <w:tab w:val="left" w:pos="2319"/>
          <w:tab w:val="left" w:pos="9356"/>
        </w:tabs>
        <w:spacing w:line="240" w:lineRule="auto"/>
        <w:ind w:firstLine="851"/>
        <w:jc w:val="both"/>
        <w:rPr>
          <w:sz w:val="24"/>
          <w:szCs w:val="24"/>
        </w:rPr>
      </w:pPr>
      <w:r w:rsidRPr="0056476A">
        <w:rPr>
          <w:sz w:val="24"/>
          <w:szCs w:val="24"/>
        </w:rPr>
        <w:t>СССР в годы нэпа (1921-1928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w:t>
      </w:r>
      <w:r w:rsidRPr="0056476A">
        <w:rPr>
          <w:sz w:val="24"/>
          <w:szCs w:val="24"/>
        </w:rPr>
        <w:lastRenderedPageBreak/>
        <w:t>Труда).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Социальная политика большевиков. Положение рабочих и крестьян.</w:t>
      </w:r>
    </w:p>
    <w:p w:rsidR="00303A39" w:rsidRPr="0056476A" w:rsidRDefault="00303A39" w:rsidP="00DB49E9">
      <w:pPr>
        <w:pStyle w:val="25"/>
        <w:shd w:val="clear" w:color="auto" w:fill="auto"/>
        <w:tabs>
          <w:tab w:val="left" w:pos="2924"/>
          <w:tab w:val="left" w:pos="4926"/>
          <w:tab w:val="left" w:pos="9356"/>
        </w:tabs>
        <w:spacing w:line="240" w:lineRule="auto"/>
        <w:ind w:firstLine="851"/>
        <w:jc w:val="both"/>
        <w:rPr>
          <w:sz w:val="24"/>
          <w:szCs w:val="24"/>
        </w:rPr>
      </w:pPr>
      <w:r w:rsidRPr="0056476A">
        <w:rPr>
          <w:sz w:val="24"/>
          <w:szCs w:val="24"/>
        </w:rPr>
        <w:t xml:space="preserve">Эмансипация женщин. Социальные лифты. Становление системы здравоохранения. Охрана материнства и детства. Борьба с беспризорностью и преступностью. </w:t>
      </w:r>
      <w:r w:rsidR="00DB49E9">
        <w:rPr>
          <w:sz w:val="24"/>
          <w:szCs w:val="24"/>
        </w:rPr>
        <w:t xml:space="preserve">Меры по сокращению безработицы. Положение бывших представителей </w:t>
      </w:r>
      <w:r w:rsidRPr="0056476A">
        <w:rPr>
          <w:sz w:val="24"/>
          <w:szCs w:val="24"/>
        </w:rPr>
        <w:t>«эксплуататорских классов». Деревенский социум: кулаки, середняки и бедняки. Сельскохозяйственные коммуны, артели и ТОЗы.</w:t>
      </w:r>
    </w:p>
    <w:p w:rsidR="00303A39" w:rsidRPr="0056476A" w:rsidRDefault="00303A39" w:rsidP="0056476A">
      <w:pPr>
        <w:pStyle w:val="25"/>
        <w:shd w:val="clear" w:color="auto" w:fill="auto"/>
        <w:tabs>
          <w:tab w:val="left" w:pos="2309"/>
          <w:tab w:val="left" w:pos="9356"/>
        </w:tabs>
        <w:spacing w:line="240" w:lineRule="auto"/>
        <w:ind w:firstLine="851"/>
        <w:jc w:val="both"/>
        <w:rPr>
          <w:sz w:val="24"/>
          <w:szCs w:val="24"/>
        </w:rPr>
      </w:pPr>
      <w:r w:rsidRPr="0056476A">
        <w:rPr>
          <w:sz w:val="24"/>
          <w:szCs w:val="24"/>
        </w:rPr>
        <w:t>Советский Союз в 1929-1941 гг.</w:t>
      </w:r>
    </w:p>
    <w:p w:rsidR="00303A39" w:rsidRPr="0056476A" w:rsidRDefault="00303A39" w:rsidP="0056476A">
      <w:pPr>
        <w:pStyle w:val="25"/>
        <w:shd w:val="clear" w:color="auto" w:fill="auto"/>
        <w:tabs>
          <w:tab w:val="left" w:pos="2924"/>
          <w:tab w:val="left" w:pos="9356"/>
        </w:tabs>
        <w:spacing w:line="240" w:lineRule="auto"/>
        <w:ind w:firstLine="851"/>
        <w:jc w:val="both"/>
        <w:rPr>
          <w:sz w:val="24"/>
          <w:szCs w:val="24"/>
        </w:rPr>
      </w:pPr>
      <w:r w:rsidRPr="0056476A">
        <w:rPr>
          <w:sz w:val="24"/>
          <w:szCs w:val="24"/>
        </w:rPr>
        <w:t>«Великий перелом». Перестройка экономики на основе командного администрирования.</w:t>
      </w:r>
      <w:r w:rsidRPr="0056476A">
        <w:rPr>
          <w:sz w:val="24"/>
          <w:szCs w:val="24"/>
        </w:rPr>
        <w:tab/>
        <w:t>Форсированная индустриализация. Создание рабочих</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Советская социальная и национальная политика 1930-х гг. Пропаганда и реальные достижения. Конституция СССР 1936 г.</w:t>
      </w:r>
    </w:p>
    <w:p w:rsidR="00303A39" w:rsidRPr="0056476A" w:rsidRDefault="00303A39" w:rsidP="0056476A">
      <w:pPr>
        <w:pStyle w:val="25"/>
        <w:shd w:val="clear" w:color="auto" w:fill="auto"/>
        <w:tabs>
          <w:tab w:val="left" w:pos="2308"/>
          <w:tab w:val="left" w:pos="9356"/>
        </w:tabs>
        <w:spacing w:line="240" w:lineRule="auto"/>
        <w:ind w:firstLine="851"/>
        <w:rPr>
          <w:sz w:val="24"/>
          <w:szCs w:val="24"/>
        </w:rPr>
      </w:pPr>
      <w:r w:rsidRPr="0056476A">
        <w:rPr>
          <w:sz w:val="24"/>
          <w:szCs w:val="24"/>
        </w:rPr>
        <w:t>Культурное пространство советского общества в 1920-1930-е гг. Повседневная жизнь и общественные настроения в годы нэпа. Повышение</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общего уровня жизни. Нэпманы и отношение к ним в обществе.</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 xml:space="preserve">Культурная революция. От обязательного начального образования к массовой </w:t>
      </w:r>
      <w:r w:rsidRPr="0056476A">
        <w:rPr>
          <w:sz w:val="24"/>
          <w:szCs w:val="24"/>
        </w:rPr>
        <w:lastRenderedPageBreak/>
        <w:t>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03A39" w:rsidRPr="0056476A" w:rsidRDefault="00303A39" w:rsidP="0056476A">
      <w:pPr>
        <w:pStyle w:val="25"/>
        <w:shd w:val="clear" w:color="auto" w:fill="auto"/>
        <w:tabs>
          <w:tab w:val="left" w:pos="2279"/>
          <w:tab w:val="left" w:pos="9356"/>
        </w:tabs>
        <w:spacing w:line="240" w:lineRule="auto"/>
        <w:ind w:firstLine="851"/>
        <w:jc w:val="both"/>
        <w:rPr>
          <w:sz w:val="24"/>
          <w:szCs w:val="24"/>
        </w:rPr>
      </w:pPr>
      <w:r w:rsidRPr="0056476A">
        <w:rPr>
          <w:sz w:val="24"/>
          <w:szCs w:val="24"/>
        </w:rPr>
        <w:t>Внешняя политика СССР в 1920-1930-е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03A39" w:rsidRPr="0056476A" w:rsidRDefault="00303A39" w:rsidP="0056476A">
      <w:pPr>
        <w:pStyle w:val="25"/>
        <w:shd w:val="clear" w:color="auto" w:fill="auto"/>
        <w:tabs>
          <w:tab w:val="left" w:pos="2319"/>
          <w:tab w:val="left" w:pos="9356"/>
        </w:tabs>
        <w:spacing w:line="240" w:lineRule="auto"/>
        <w:ind w:firstLine="851"/>
        <w:jc w:val="both"/>
        <w:rPr>
          <w:sz w:val="24"/>
          <w:szCs w:val="24"/>
        </w:rPr>
      </w:pPr>
      <w:r w:rsidRPr="0056476A">
        <w:rPr>
          <w:sz w:val="24"/>
          <w:szCs w:val="24"/>
        </w:rPr>
        <w:t>Наш край в 1920-1930-е гг.</w:t>
      </w:r>
    </w:p>
    <w:p w:rsidR="00303A39" w:rsidRPr="0056476A" w:rsidRDefault="00303A39" w:rsidP="0056476A">
      <w:pPr>
        <w:pStyle w:val="25"/>
        <w:shd w:val="clear" w:color="auto" w:fill="auto"/>
        <w:tabs>
          <w:tab w:val="left" w:pos="2122"/>
          <w:tab w:val="left" w:pos="9356"/>
        </w:tabs>
        <w:spacing w:line="240" w:lineRule="auto"/>
        <w:ind w:firstLine="851"/>
        <w:jc w:val="both"/>
        <w:rPr>
          <w:sz w:val="24"/>
          <w:szCs w:val="24"/>
        </w:rPr>
      </w:pPr>
      <w:r w:rsidRPr="0056476A">
        <w:rPr>
          <w:sz w:val="24"/>
          <w:szCs w:val="24"/>
        </w:rPr>
        <w:t>Великая Отечественная война (1941-1945 гг.)</w:t>
      </w:r>
    </w:p>
    <w:p w:rsidR="00303A39" w:rsidRPr="0056476A" w:rsidRDefault="00303A39" w:rsidP="0056476A">
      <w:pPr>
        <w:pStyle w:val="25"/>
        <w:shd w:val="clear" w:color="auto" w:fill="auto"/>
        <w:tabs>
          <w:tab w:val="left" w:pos="2319"/>
          <w:tab w:val="left" w:pos="9356"/>
        </w:tabs>
        <w:spacing w:line="240" w:lineRule="auto"/>
        <w:ind w:firstLine="851"/>
        <w:jc w:val="both"/>
        <w:rPr>
          <w:sz w:val="24"/>
          <w:szCs w:val="24"/>
        </w:rPr>
      </w:pPr>
      <w:r w:rsidRPr="0056476A">
        <w:rPr>
          <w:sz w:val="24"/>
          <w:szCs w:val="24"/>
        </w:rPr>
        <w:t>Первый период войны (июнь 1941 - осень 1942 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03A39" w:rsidRPr="0056476A" w:rsidRDefault="00303A39" w:rsidP="0056476A">
      <w:pPr>
        <w:pStyle w:val="25"/>
        <w:shd w:val="clear" w:color="auto" w:fill="auto"/>
        <w:tabs>
          <w:tab w:val="left" w:pos="8867"/>
          <w:tab w:val="left" w:pos="9356"/>
        </w:tabs>
        <w:spacing w:line="240" w:lineRule="auto"/>
        <w:ind w:firstLine="851"/>
        <w:jc w:val="both"/>
        <w:rPr>
          <w:sz w:val="24"/>
          <w:szCs w:val="24"/>
        </w:rPr>
      </w:pPr>
      <w:r w:rsidRPr="0056476A">
        <w:rPr>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w:t>
      </w:r>
      <w:r w:rsidR="00DB49E9">
        <w:rPr>
          <w:sz w:val="24"/>
          <w:szCs w:val="24"/>
        </w:rPr>
        <w:t xml:space="preserve">азгром немецкой группировки под </w:t>
      </w:r>
      <w:r w:rsidRPr="0056476A">
        <w:rPr>
          <w:sz w:val="24"/>
          <w:szCs w:val="24"/>
        </w:rPr>
        <w:t>Москвой.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Начало массового сопротивления врагу. Восстания в нацистских лагерях. Развертывание партизанского движения.</w:t>
      </w:r>
    </w:p>
    <w:p w:rsidR="00303A39" w:rsidRPr="0056476A" w:rsidRDefault="00303A39" w:rsidP="0056476A">
      <w:pPr>
        <w:pStyle w:val="25"/>
        <w:shd w:val="clear" w:color="auto" w:fill="auto"/>
        <w:tabs>
          <w:tab w:val="left" w:pos="2304"/>
          <w:tab w:val="left" w:pos="9356"/>
        </w:tabs>
        <w:spacing w:line="240" w:lineRule="auto"/>
        <w:ind w:firstLine="851"/>
        <w:jc w:val="both"/>
        <w:rPr>
          <w:sz w:val="24"/>
          <w:szCs w:val="24"/>
        </w:rPr>
      </w:pPr>
      <w:r w:rsidRPr="0056476A">
        <w:rPr>
          <w:sz w:val="24"/>
          <w:szCs w:val="24"/>
        </w:rPr>
        <w:t>Коренной перелом в ходе войны (осень 1942-1943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lastRenderedPageBreak/>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оккупантов в 1943-1946 гг.</w:t>
      </w:r>
    </w:p>
    <w:p w:rsidR="00303A39" w:rsidRPr="0056476A" w:rsidRDefault="00303A39" w:rsidP="0056476A">
      <w:pPr>
        <w:pStyle w:val="25"/>
        <w:shd w:val="clear" w:color="auto" w:fill="auto"/>
        <w:tabs>
          <w:tab w:val="left" w:pos="2319"/>
          <w:tab w:val="left" w:pos="9356"/>
        </w:tabs>
        <w:spacing w:line="240" w:lineRule="auto"/>
        <w:ind w:firstLine="851"/>
        <w:jc w:val="both"/>
        <w:rPr>
          <w:sz w:val="24"/>
          <w:szCs w:val="24"/>
        </w:rPr>
      </w:pPr>
      <w:r w:rsidRPr="0056476A">
        <w:rPr>
          <w:sz w:val="24"/>
          <w:szCs w:val="24"/>
        </w:rPr>
        <w:t>Человек и война: единство фронта и тыла.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03A39" w:rsidRPr="0056476A" w:rsidRDefault="00303A39" w:rsidP="0056476A">
      <w:pPr>
        <w:pStyle w:val="25"/>
        <w:shd w:val="clear" w:color="auto" w:fill="auto"/>
        <w:tabs>
          <w:tab w:val="left" w:pos="2320"/>
          <w:tab w:val="left" w:pos="9356"/>
        </w:tabs>
        <w:spacing w:line="240" w:lineRule="auto"/>
        <w:ind w:firstLine="851"/>
        <w:jc w:val="both"/>
        <w:rPr>
          <w:sz w:val="24"/>
          <w:szCs w:val="24"/>
        </w:rPr>
      </w:pPr>
      <w:r w:rsidRPr="0056476A">
        <w:rPr>
          <w:sz w:val="24"/>
          <w:szCs w:val="24"/>
        </w:rPr>
        <w:t>Победа СССР в Великой Отечественной войне. Окончание Второй мировой войны (1944 - сентябрь 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Советско-японская война 1945 г. Разгром Квантунской армии. Ядерные</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бомбардировки японских городов американской авиацией и их последствия.</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Создание ООН. Осуждение главных военных преступников. Нюрнбергский и Токийский судебные процессы.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w:t>
      </w:r>
      <w:r w:rsidRPr="0056476A">
        <w:rPr>
          <w:sz w:val="24"/>
          <w:szCs w:val="24"/>
        </w:rPr>
        <w:lastRenderedPageBreak/>
        <w:t>политической карты мира.</w:t>
      </w:r>
    </w:p>
    <w:p w:rsidR="00303A39" w:rsidRPr="0056476A" w:rsidRDefault="00303A39" w:rsidP="0056476A">
      <w:pPr>
        <w:pStyle w:val="25"/>
        <w:shd w:val="clear" w:color="auto" w:fill="auto"/>
        <w:tabs>
          <w:tab w:val="left" w:pos="2353"/>
          <w:tab w:val="left" w:pos="9356"/>
        </w:tabs>
        <w:spacing w:line="240" w:lineRule="auto"/>
        <w:ind w:firstLine="851"/>
        <w:jc w:val="both"/>
        <w:rPr>
          <w:sz w:val="24"/>
          <w:szCs w:val="24"/>
        </w:rPr>
      </w:pPr>
      <w:r w:rsidRPr="0056476A">
        <w:rPr>
          <w:sz w:val="24"/>
          <w:szCs w:val="24"/>
        </w:rPr>
        <w:t>Наш край в 1941-1945 гг.</w:t>
      </w:r>
    </w:p>
    <w:p w:rsidR="00303A39" w:rsidRPr="0056476A" w:rsidRDefault="00303A39" w:rsidP="0056476A">
      <w:pPr>
        <w:pStyle w:val="25"/>
        <w:shd w:val="clear" w:color="auto" w:fill="auto"/>
        <w:tabs>
          <w:tab w:val="left" w:pos="2151"/>
          <w:tab w:val="left" w:pos="9356"/>
        </w:tabs>
        <w:spacing w:line="240" w:lineRule="auto"/>
        <w:ind w:firstLine="851"/>
        <w:jc w:val="both"/>
        <w:rPr>
          <w:sz w:val="24"/>
          <w:szCs w:val="24"/>
        </w:rPr>
      </w:pPr>
      <w:r w:rsidRPr="0056476A">
        <w:rPr>
          <w:sz w:val="24"/>
          <w:szCs w:val="24"/>
        </w:rPr>
        <w:t>Обобщение.</w:t>
      </w:r>
    </w:p>
    <w:p w:rsidR="00303A39" w:rsidRPr="00DB49E9" w:rsidRDefault="00303A39" w:rsidP="0056476A">
      <w:pPr>
        <w:pStyle w:val="25"/>
        <w:shd w:val="clear" w:color="auto" w:fill="auto"/>
        <w:tabs>
          <w:tab w:val="left" w:pos="2151"/>
          <w:tab w:val="left" w:pos="9356"/>
        </w:tabs>
        <w:spacing w:line="240" w:lineRule="auto"/>
        <w:ind w:firstLine="851"/>
        <w:jc w:val="both"/>
        <w:rPr>
          <w:rStyle w:val="af4"/>
        </w:rPr>
      </w:pPr>
      <w:r w:rsidRPr="00DB49E9">
        <w:rPr>
          <w:rStyle w:val="af4"/>
        </w:rPr>
        <w:t>Содержание обучения в 11 классе.</w:t>
      </w:r>
    </w:p>
    <w:p w:rsidR="00303A39" w:rsidRPr="0056476A" w:rsidRDefault="00303A39" w:rsidP="0056476A">
      <w:pPr>
        <w:pStyle w:val="25"/>
        <w:shd w:val="clear" w:color="auto" w:fill="auto"/>
        <w:tabs>
          <w:tab w:val="left" w:pos="1950"/>
          <w:tab w:val="left" w:pos="9356"/>
        </w:tabs>
        <w:spacing w:line="240" w:lineRule="auto"/>
        <w:ind w:firstLine="851"/>
        <w:jc w:val="both"/>
        <w:rPr>
          <w:sz w:val="24"/>
          <w:szCs w:val="24"/>
        </w:rPr>
      </w:pPr>
      <w:r w:rsidRPr="0056476A">
        <w:rPr>
          <w:sz w:val="24"/>
          <w:szCs w:val="24"/>
        </w:rPr>
        <w:t>Всеобщая история. 1945-2022 гг.</w:t>
      </w:r>
    </w:p>
    <w:p w:rsidR="00303A39" w:rsidRPr="0056476A" w:rsidRDefault="00303A39" w:rsidP="0056476A">
      <w:pPr>
        <w:pStyle w:val="25"/>
        <w:shd w:val="clear" w:color="auto" w:fill="auto"/>
        <w:tabs>
          <w:tab w:val="left" w:pos="2162"/>
          <w:tab w:val="left" w:pos="9356"/>
        </w:tabs>
        <w:spacing w:line="240" w:lineRule="auto"/>
        <w:ind w:firstLine="851"/>
        <w:jc w:val="both"/>
        <w:rPr>
          <w:sz w:val="24"/>
          <w:szCs w:val="24"/>
        </w:rPr>
      </w:pPr>
      <w:r w:rsidRPr="0056476A">
        <w:rPr>
          <w:sz w:val="24"/>
          <w:szCs w:val="24"/>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303A39" w:rsidRPr="0056476A" w:rsidRDefault="00303A39" w:rsidP="0056476A">
      <w:pPr>
        <w:pStyle w:val="25"/>
        <w:shd w:val="clear" w:color="auto" w:fill="auto"/>
        <w:tabs>
          <w:tab w:val="left" w:pos="2152"/>
          <w:tab w:val="left" w:pos="9356"/>
        </w:tabs>
        <w:spacing w:line="240" w:lineRule="auto"/>
        <w:ind w:firstLine="851"/>
        <w:jc w:val="both"/>
        <w:rPr>
          <w:sz w:val="24"/>
          <w:szCs w:val="24"/>
        </w:rPr>
      </w:pPr>
      <w:r w:rsidRPr="0056476A">
        <w:rPr>
          <w:sz w:val="24"/>
          <w:szCs w:val="24"/>
        </w:rPr>
        <w:t>Страны Северной Америки и Европы во второй половине XX - начале XXI 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03A39" w:rsidRPr="0056476A" w:rsidRDefault="00303A39" w:rsidP="0056476A">
      <w:pPr>
        <w:pStyle w:val="25"/>
        <w:shd w:val="clear" w:color="auto" w:fill="auto"/>
        <w:tabs>
          <w:tab w:val="left" w:pos="2363"/>
          <w:tab w:val="left" w:pos="9356"/>
        </w:tabs>
        <w:spacing w:line="240" w:lineRule="auto"/>
        <w:ind w:firstLine="851"/>
        <w:jc w:val="both"/>
        <w:rPr>
          <w:sz w:val="24"/>
          <w:szCs w:val="24"/>
        </w:rPr>
      </w:pPr>
      <w:r w:rsidRPr="0056476A">
        <w:rPr>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303A39" w:rsidRPr="0056476A" w:rsidRDefault="00303A39" w:rsidP="0056476A">
      <w:pPr>
        <w:pStyle w:val="25"/>
        <w:shd w:val="clear" w:color="auto" w:fill="auto"/>
        <w:tabs>
          <w:tab w:val="left" w:pos="2348"/>
          <w:tab w:val="left" w:pos="9356"/>
        </w:tabs>
        <w:spacing w:line="240" w:lineRule="auto"/>
        <w:ind w:firstLine="851"/>
        <w:jc w:val="both"/>
        <w:rPr>
          <w:sz w:val="24"/>
          <w:szCs w:val="24"/>
        </w:rPr>
      </w:pPr>
      <w:r w:rsidRPr="0056476A">
        <w:rPr>
          <w:sz w:val="24"/>
          <w:szCs w:val="24"/>
        </w:rPr>
        <w:t>Страны Западной Европы. Экономическая и политическая</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303A39" w:rsidRPr="0056476A" w:rsidRDefault="00303A39" w:rsidP="0056476A">
      <w:pPr>
        <w:pStyle w:val="25"/>
        <w:shd w:val="clear" w:color="auto" w:fill="auto"/>
        <w:tabs>
          <w:tab w:val="left" w:pos="2354"/>
          <w:tab w:val="left" w:pos="9356"/>
        </w:tabs>
        <w:spacing w:line="240" w:lineRule="auto"/>
        <w:ind w:firstLine="851"/>
        <w:jc w:val="both"/>
        <w:rPr>
          <w:sz w:val="24"/>
          <w:szCs w:val="24"/>
        </w:rPr>
      </w:pPr>
      <w:r w:rsidRPr="0056476A">
        <w:rPr>
          <w:sz w:val="24"/>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03A39" w:rsidRPr="0056476A" w:rsidRDefault="00303A39" w:rsidP="0056476A">
      <w:pPr>
        <w:pStyle w:val="25"/>
        <w:shd w:val="clear" w:color="auto" w:fill="auto"/>
        <w:tabs>
          <w:tab w:val="left" w:pos="2350"/>
          <w:tab w:val="left" w:pos="9356"/>
        </w:tabs>
        <w:spacing w:line="240" w:lineRule="auto"/>
        <w:ind w:firstLine="851"/>
        <w:jc w:val="both"/>
        <w:rPr>
          <w:sz w:val="24"/>
          <w:szCs w:val="24"/>
        </w:rPr>
      </w:pPr>
      <w:r w:rsidRPr="0056476A">
        <w:rPr>
          <w:sz w:val="24"/>
          <w:szCs w:val="24"/>
        </w:rPr>
        <w:t>Страны Азии, Африки во второй половине XX - начале XXI вв.: проблемы и пути модернизации.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Обретение независимости и выбор путей развития странами Азии и Африки.</w:t>
      </w:r>
    </w:p>
    <w:p w:rsidR="00303A39" w:rsidRPr="0056476A" w:rsidRDefault="00303A39" w:rsidP="0056476A">
      <w:pPr>
        <w:pStyle w:val="25"/>
        <w:shd w:val="clear" w:color="auto" w:fill="auto"/>
        <w:tabs>
          <w:tab w:val="left" w:pos="2350"/>
          <w:tab w:val="left" w:pos="9356"/>
        </w:tabs>
        <w:spacing w:line="240" w:lineRule="auto"/>
        <w:ind w:firstLine="851"/>
        <w:jc w:val="both"/>
        <w:rPr>
          <w:sz w:val="24"/>
          <w:szCs w:val="24"/>
        </w:rPr>
      </w:pPr>
      <w:r w:rsidRPr="0056476A">
        <w:rPr>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Успехи модернизации. Япония после Второй мировой войны: от поражения</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 xml:space="preserve">к лидерству. Восстановление суверенитета страны. Японское «экономическое </w:t>
      </w:r>
      <w:r w:rsidRPr="0056476A">
        <w:rPr>
          <w:sz w:val="24"/>
          <w:szCs w:val="24"/>
        </w:rPr>
        <w:lastRenderedPageBreak/>
        <w:t>чудо». Новые индустриальные страны (Сингапур, Южная Корея).</w:t>
      </w:r>
    </w:p>
    <w:p w:rsidR="00303A39" w:rsidRPr="0056476A" w:rsidRDefault="00303A39" w:rsidP="0056476A">
      <w:pPr>
        <w:pStyle w:val="25"/>
        <w:shd w:val="clear" w:color="auto" w:fill="auto"/>
        <w:tabs>
          <w:tab w:val="left" w:pos="2314"/>
          <w:tab w:val="left" w:pos="9356"/>
        </w:tabs>
        <w:spacing w:line="240" w:lineRule="auto"/>
        <w:ind w:firstLine="851"/>
        <w:jc w:val="both"/>
        <w:rPr>
          <w:sz w:val="24"/>
          <w:szCs w:val="24"/>
        </w:rPr>
      </w:pPr>
      <w:r w:rsidRPr="0056476A">
        <w:rPr>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303A39" w:rsidRPr="0056476A" w:rsidRDefault="00303A39" w:rsidP="0056476A">
      <w:pPr>
        <w:pStyle w:val="25"/>
        <w:shd w:val="clear" w:color="auto" w:fill="auto"/>
        <w:tabs>
          <w:tab w:val="left" w:pos="2305"/>
          <w:tab w:val="left" w:pos="9356"/>
        </w:tabs>
        <w:spacing w:line="240" w:lineRule="auto"/>
        <w:ind w:firstLine="851"/>
        <w:jc w:val="both"/>
        <w:rPr>
          <w:sz w:val="24"/>
          <w:szCs w:val="24"/>
        </w:rPr>
      </w:pPr>
      <w:r w:rsidRPr="0056476A">
        <w:rPr>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03A39" w:rsidRPr="0056476A" w:rsidRDefault="00303A39" w:rsidP="0056476A">
      <w:pPr>
        <w:pStyle w:val="25"/>
        <w:shd w:val="clear" w:color="auto" w:fill="auto"/>
        <w:tabs>
          <w:tab w:val="left" w:pos="2098"/>
          <w:tab w:val="left" w:pos="9356"/>
        </w:tabs>
        <w:spacing w:line="240" w:lineRule="auto"/>
        <w:ind w:firstLine="851"/>
        <w:jc w:val="both"/>
        <w:rPr>
          <w:sz w:val="24"/>
          <w:szCs w:val="24"/>
        </w:rPr>
      </w:pPr>
      <w:r w:rsidRPr="0056476A">
        <w:rPr>
          <w:sz w:val="24"/>
          <w:szCs w:val="24"/>
        </w:rPr>
        <w:t>Страны Латинской Америки во второй половине XX - начале XXI вв.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w:t>
      </w:r>
      <w:r w:rsidR="00DB49E9">
        <w:rPr>
          <w:sz w:val="24"/>
          <w:szCs w:val="24"/>
        </w:rPr>
        <w:t xml:space="preserve"> </w:t>
      </w:r>
      <w:r w:rsidRPr="0056476A">
        <w:rPr>
          <w:sz w:val="24"/>
          <w:szCs w:val="24"/>
        </w:rPr>
        <w:t>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303A39" w:rsidRPr="0056476A" w:rsidRDefault="00303A39" w:rsidP="0056476A">
      <w:pPr>
        <w:pStyle w:val="25"/>
        <w:shd w:val="clear" w:color="auto" w:fill="auto"/>
        <w:tabs>
          <w:tab w:val="left" w:pos="2103"/>
          <w:tab w:val="left" w:pos="9356"/>
        </w:tabs>
        <w:spacing w:line="240" w:lineRule="auto"/>
        <w:ind w:firstLine="851"/>
        <w:jc w:val="both"/>
        <w:rPr>
          <w:sz w:val="24"/>
          <w:szCs w:val="24"/>
        </w:rPr>
      </w:pPr>
      <w:r w:rsidRPr="0056476A">
        <w:rPr>
          <w:sz w:val="24"/>
          <w:szCs w:val="24"/>
        </w:rP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03A39" w:rsidRPr="0056476A" w:rsidRDefault="00303A39" w:rsidP="0056476A">
      <w:pPr>
        <w:pStyle w:val="25"/>
        <w:shd w:val="clear" w:color="auto" w:fill="auto"/>
        <w:tabs>
          <w:tab w:val="left" w:pos="2078"/>
          <w:tab w:val="left" w:pos="9356"/>
        </w:tabs>
        <w:spacing w:line="240" w:lineRule="auto"/>
        <w:ind w:firstLine="851"/>
        <w:jc w:val="both"/>
        <w:rPr>
          <w:sz w:val="24"/>
          <w:szCs w:val="24"/>
        </w:rPr>
      </w:pPr>
      <w:r w:rsidRPr="0056476A">
        <w:rPr>
          <w:sz w:val="24"/>
          <w:szCs w:val="24"/>
        </w:rPr>
        <w:t>Развитие науки и культуры во второй половине XX - начале XXI вв.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 xml:space="preserve">Течения и стили в художественной культуре второй половины XX - начала XXI </w:t>
      </w:r>
      <w:r w:rsidRPr="0056476A">
        <w:rPr>
          <w:sz w:val="24"/>
          <w:szCs w:val="24"/>
        </w:rPr>
        <w:lastRenderedPageBreak/>
        <w:t>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03A39" w:rsidRPr="0056476A" w:rsidRDefault="00303A39" w:rsidP="0056476A">
      <w:pPr>
        <w:pStyle w:val="25"/>
        <w:shd w:val="clear" w:color="auto" w:fill="auto"/>
        <w:tabs>
          <w:tab w:val="left" w:pos="2096"/>
          <w:tab w:val="left" w:pos="9356"/>
        </w:tabs>
        <w:spacing w:line="240" w:lineRule="auto"/>
        <w:ind w:firstLine="851"/>
        <w:jc w:val="both"/>
        <w:rPr>
          <w:sz w:val="24"/>
          <w:szCs w:val="24"/>
        </w:rPr>
      </w:pPr>
      <w:r w:rsidRPr="0056476A">
        <w:rPr>
          <w:sz w:val="24"/>
          <w:szCs w:val="24"/>
        </w:rPr>
        <w:t>Современный мир.</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03A39" w:rsidRPr="0056476A" w:rsidRDefault="00303A39" w:rsidP="0056476A">
      <w:pPr>
        <w:pStyle w:val="25"/>
        <w:shd w:val="clear" w:color="auto" w:fill="auto"/>
        <w:tabs>
          <w:tab w:val="left" w:pos="2096"/>
          <w:tab w:val="left" w:pos="9356"/>
        </w:tabs>
        <w:spacing w:line="240" w:lineRule="auto"/>
        <w:ind w:firstLine="851"/>
        <w:jc w:val="both"/>
        <w:rPr>
          <w:sz w:val="24"/>
          <w:szCs w:val="24"/>
        </w:rPr>
      </w:pPr>
      <w:r w:rsidRPr="0056476A">
        <w:rPr>
          <w:sz w:val="24"/>
          <w:szCs w:val="24"/>
        </w:rPr>
        <w:t>Обобщение.</w:t>
      </w:r>
    </w:p>
    <w:p w:rsidR="00303A39" w:rsidRPr="0056476A" w:rsidRDefault="00303A39" w:rsidP="0056476A">
      <w:pPr>
        <w:pStyle w:val="25"/>
        <w:shd w:val="clear" w:color="auto" w:fill="auto"/>
        <w:tabs>
          <w:tab w:val="left" w:pos="1899"/>
          <w:tab w:val="left" w:pos="9356"/>
        </w:tabs>
        <w:spacing w:line="240" w:lineRule="auto"/>
        <w:ind w:firstLine="851"/>
        <w:jc w:val="both"/>
        <w:rPr>
          <w:sz w:val="24"/>
          <w:szCs w:val="24"/>
        </w:rPr>
      </w:pPr>
      <w:r w:rsidRPr="0056476A">
        <w:rPr>
          <w:sz w:val="24"/>
          <w:szCs w:val="24"/>
        </w:rPr>
        <w:t>История России. 1945-2022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Введение.</w:t>
      </w:r>
    </w:p>
    <w:p w:rsidR="00303A39" w:rsidRPr="0056476A" w:rsidRDefault="00303A39" w:rsidP="0056476A">
      <w:pPr>
        <w:pStyle w:val="25"/>
        <w:shd w:val="clear" w:color="auto" w:fill="auto"/>
        <w:tabs>
          <w:tab w:val="left" w:pos="2096"/>
          <w:tab w:val="left" w:pos="9356"/>
        </w:tabs>
        <w:spacing w:line="240" w:lineRule="auto"/>
        <w:ind w:firstLine="851"/>
        <w:jc w:val="both"/>
        <w:rPr>
          <w:sz w:val="24"/>
          <w:szCs w:val="24"/>
        </w:rPr>
      </w:pPr>
      <w:r w:rsidRPr="0056476A">
        <w:rPr>
          <w:sz w:val="24"/>
          <w:szCs w:val="24"/>
        </w:rPr>
        <w:t>СССР в 1945-1991 гг.</w:t>
      </w:r>
    </w:p>
    <w:p w:rsidR="00303A39" w:rsidRPr="0056476A" w:rsidRDefault="00303A39" w:rsidP="0056476A">
      <w:pPr>
        <w:pStyle w:val="25"/>
        <w:shd w:val="clear" w:color="auto" w:fill="auto"/>
        <w:tabs>
          <w:tab w:val="left" w:pos="2293"/>
          <w:tab w:val="left" w:pos="9356"/>
        </w:tabs>
        <w:spacing w:line="240" w:lineRule="auto"/>
        <w:ind w:firstLine="851"/>
        <w:jc w:val="both"/>
        <w:rPr>
          <w:sz w:val="24"/>
          <w:szCs w:val="24"/>
        </w:rPr>
      </w:pPr>
      <w:r w:rsidRPr="0056476A">
        <w:rPr>
          <w:sz w:val="24"/>
          <w:szCs w:val="24"/>
        </w:rPr>
        <w:t>СССР в 1945-1953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r w:rsidR="00614BDD" w:rsidRPr="0056476A">
        <w:rPr>
          <w:sz w:val="24"/>
          <w:szCs w:val="24"/>
        </w:rPr>
        <w:t xml:space="preserve"> </w:t>
      </w:r>
      <w:r w:rsidRPr="0056476A">
        <w:rPr>
          <w:sz w:val="24"/>
          <w:szCs w:val="24"/>
        </w:rPr>
        <w:t>Североатлантического договора (НАТО). Создание по инициативе СССР Организации Варшавского договора. Война в Корее.</w:t>
      </w:r>
    </w:p>
    <w:p w:rsidR="00303A39" w:rsidRPr="0056476A" w:rsidRDefault="00303A39" w:rsidP="0056476A">
      <w:pPr>
        <w:pStyle w:val="25"/>
        <w:shd w:val="clear" w:color="auto" w:fill="auto"/>
        <w:tabs>
          <w:tab w:val="left" w:pos="2304"/>
          <w:tab w:val="left" w:pos="9356"/>
        </w:tabs>
        <w:spacing w:line="240" w:lineRule="auto"/>
        <w:ind w:firstLine="851"/>
        <w:jc w:val="both"/>
        <w:rPr>
          <w:sz w:val="24"/>
          <w:szCs w:val="24"/>
        </w:rPr>
      </w:pPr>
      <w:r w:rsidRPr="0056476A">
        <w:rPr>
          <w:sz w:val="24"/>
          <w:szCs w:val="24"/>
        </w:rPr>
        <w:t>СССР в середине 1950-х - первой половине 1960-х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 xml:space="preserve">Научно-техническая революция в СССР. Военный и гражданский секторы </w:t>
      </w:r>
      <w:r w:rsidRPr="0056476A">
        <w:rPr>
          <w:sz w:val="24"/>
          <w:szCs w:val="24"/>
        </w:rPr>
        <w:lastRenderedPageBreak/>
        <w:t>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Внешняя политика. СССР и страны Запада. Международные военно</w:t>
      </w:r>
      <w:r w:rsidRPr="0056476A">
        <w:rPr>
          <w:sz w:val="24"/>
          <w:szCs w:val="24"/>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Конец оттепели. Нарастание негативных тенденций в обществе. Кризис доверия власти. Новочеркасские события. Смещение Н.С. Хрущева.</w:t>
      </w:r>
    </w:p>
    <w:p w:rsidR="00303A39" w:rsidRPr="0056476A" w:rsidRDefault="00303A39" w:rsidP="0056476A">
      <w:pPr>
        <w:pStyle w:val="25"/>
        <w:shd w:val="clear" w:color="auto" w:fill="auto"/>
        <w:tabs>
          <w:tab w:val="left" w:pos="2301"/>
          <w:tab w:val="left" w:pos="9356"/>
        </w:tabs>
        <w:spacing w:line="240" w:lineRule="auto"/>
        <w:ind w:firstLine="851"/>
        <w:jc w:val="both"/>
        <w:rPr>
          <w:sz w:val="24"/>
          <w:szCs w:val="24"/>
        </w:rPr>
      </w:pPr>
      <w:r w:rsidRPr="0056476A">
        <w:rPr>
          <w:sz w:val="24"/>
          <w:szCs w:val="24"/>
        </w:rPr>
        <w:t>Советское государство и общество в середине 1960-х - начале 1980-х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Развитие физкультуры и спорта в СССР. XXII летние Олимпийские игры 1980 г. в Москве. Литература и искусство: поиски новых путей. Авторское кино.</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Л.И. Брежнев в оценках современников и историков.</w:t>
      </w:r>
    </w:p>
    <w:p w:rsidR="00303A39" w:rsidRPr="0056476A" w:rsidRDefault="00303A39" w:rsidP="0056476A">
      <w:pPr>
        <w:pStyle w:val="25"/>
        <w:shd w:val="clear" w:color="auto" w:fill="auto"/>
        <w:tabs>
          <w:tab w:val="left" w:pos="2299"/>
          <w:tab w:val="left" w:pos="9356"/>
        </w:tabs>
        <w:spacing w:line="240" w:lineRule="auto"/>
        <w:ind w:firstLine="851"/>
        <w:jc w:val="both"/>
        <w:rPr>
          <w:sz w:val="24"/>
          <w:szCs w:val="24"/>
        </w:rPr>
      </w:pPr>
      <w:r w:rsidRPr="0056476A">
        <w:rPr>
          <w:sz w:val="24"/>
          <w:szCs w:val="24"/>
        </w:rPr>
        <w:t>Политика перестройки. Распад СССР (1985-1991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Нарастание кризисных явлений в с</w:t>
      </w:r>
      <w:r w:rsidR="00614BDD" w:rsidRPr="0056476A">
        <w:rPr>
          <w:sz w:val="24"/>
          <w:szCs w:val="24"/>
        </w:rPr>
        <w:t>оциально-экономической и идейно-</w:t>
      </w:r>
      <w:r w:rsidRPr="0056476A">
        <w:rPr>
          <w:sz w:val="24"/>
          <w:szCs w:val="24"/>
        </w:rPr>
        <w:t xml:space="preserve">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w:t>
      </w:r>
      <w:r w:rsidRPr="0056476A">
        <w:rPr>
          <w:sz w:val="24"/>
          <w:szCs w:val="24"/>
        </w:rPr>
        <w:lastRenderedPageBreak/>
        <w:t>приватизации государственных предприятий.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w:t>
      </w:r>
      <w:r w:rsidR="00614BDD" w:rsidRPr="0056476A">
        <w:rPr>
          <w:sz w:val="24"/>
          <w:szCs w:val="24"/>
        </w:rPr>
        <w:t>ие. Новый этап в государственно-</w:t>
      </w:r>
      <w:r w:rsidRPr="0056476A">
        <w:rPr>
          <w:sz w:val="24"/>
          <w:szCs w:val="24"/>
        </w:rPr>
        <w:t>конфессиональных отношениях.</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w:t>
      </w:r>
      <w:r w:rsidR="00614BDD" w:rsidRPr="0056476A">
        <w:rPr>
          <w:sz w:val="24"/>
          <w:szCs w:val="24"/>
        </w:rPr>
        <w:t>спада СССР. Беловежские и Алма-</w:t>
      </w:r>
      <w:r w:rsidRPr="0056476A">
        <w:rPr>
          <w:sz w:val="24"/>
          <w:szCs w:val="24"/>
        </w:rPr>
        <w:t>Атинские соглашения, создание Содружества Независимых Государств (СНГ).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Реакция мирового сообщества на распад СССР. Россия как преемник СССР на международной арене.</w:t>
      </w:r>
    </w:p>
    <w:p w:rsidR="00303A39" w:rsidRPr="0056476A" w:rsidRDefault="00303A39" w:rsidP="0056476A">
      <w:pPr>
        <w:pStyle w:val="25"/>
        <w:shd w:val="clear" w:color="auto" w:fill="auto"/>
        <w:tabs>
          <w:tab w:val="left" w:pos="2299"/>
          <w:tab w:val="left" w:pos="9356"/>
        </w:tabs>
        <w:spacing w:line="240" w:lineRule="auto"/>
        <w:ind w:firstLine="851"/>
        <w:jc w:val="both"/>
        <w:rPr>
          <w:sz w:val="24"/>
          <w:szCs w:val="24"/>
        </w:rPr>
      </w:pPr>
      <w:r w:rsidRPr="0056476A">
        <w:rPr>
          <w:sz w:val="24"/>
          <w:szCs w:val="24"/>
        </w:rPr>
        <w:t>Наш край в 1945-1991 гг.</w:t>
      </w:r>
    </w:p>
    <w:p w:rsidR="00303A39" w:rsidRPr="0056476A" w:rsidRDefault="00303A39" w:rsidP="0056476A">
      <w:pPr>
        <w:pStyle w:val="25"/>
        <w:shd w:val="clear" w:color="auto" w:fill="auto"/>
        <w:tabs>
          <w:tab w:val="left" w:pos="2339"/>
          <w:tab w:val="left" w:pos="9356"/>
        </w:tabs>
        <w:spacing w:line="240" w:lineRule="auto"/>
        <w:ind w:firstLine="851"/>
        <w:jc w:val="both"/>
        <w:rPr>
          <w:sz w:val="24"/>
          <w:szCs w:val="24"/>
        </w:rPr>
      </w:pPr>
      <w:r w:rsidRPr="0056476A">
        <w:rPr>
          <w:sz w:val="24"/>
          <w:szCs w:val="24"/>
        </w:rPr>
        <w:t>Обобщение.</w:t>
      </w:r>
    </w:p>
    <w:p w:rsidR="00303A39" w:rsidRPr="0056476A" w:rsidRDefault="00303A39" w:rsidP="0056476A">
      <w:pPr>
        <w:pStyle w:val="25"/>
        <w:shd w:val="clear" w:color="auto" w:fill="auto"/>
        <w:tabs>
          <w:tab w:val="left" w:pos="2142"/>
          <w:tab w:val="left" w:pos="9356"/>
        </w:tabs>
        <w:spacing w:line="240" w:lineRule="auto"/>
        <w:ind w:firstLine="851"/>
        <w:jc w:val="both"/>
        <w:rPr>
          <w:sz w:val="24"/>
          <w:szCs w:val="24"/>
        </w:rPr>
      </w:pPr>
      <w:r w:rsidRPr="0056476A">
        <w:rPr>
          <w:sz w:val="24"/>
          <w:szCs w:val="24"/>
        </w:rPr>
        <w:t>Российская Федерация в 1992-2022 гг.</w:t>
      </w:r>
    </w:p>
    <w:p w:rsidR="00303A39" w:rsidRPr="0056476A" w:rsidRDefault="00303A39" w:rsidP="0056476A">
      <w:pPr>
        <w:pStyle w:val="25"/>
        <w:shd w:val="clear" w:color="auto" w:fill="auto"/>
        <w:tabs>
          <w:tab w:val="left" w:pos="2339"/>
          <w:tab w:val="left" w:pos="9356"/>
        </w:tabs>
        <w:spacing w:line="240" w:lineRule="auto"/>
        <w:ind w:firstLine="851"/>
        <w:jc w:val="both"/>
        <w:rPr>
          <w:sz w:val="24"/>
          <w:szCs w:val="24"/>
        </w:rPr>
      </w:pPr>
      <w:r w:rsidRPr="0056476A">
        <w:rPr>
          <w:sz w:val="24"/>
          <w:szCs w:val="24"/>
        </w:rPr>
        <w:t>Становление новой России (1992-1999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03A39" w:rsidRPr="0056476A" w:rsidRDefault="00303A39" w:rsidP="0056476A">
      <w:pPr>
        <w:pStyle w:val="25"/>
        <w:shd w:val="clear" w:color="auto" w:fill="auto"/>
        <w:tabs>
          <w:tab w:val="left" w:pos="7274"/>
          <w:tab w:val="left" w:pos="9356"/>
        </w:tabs>
        <w:spacing w:line="240" w:lineRule="auto"/>
        <w:ind w:firstLine="851"/>
        <w:jc w:val="both"/>
        <w:rPr>
          <w:sz w:val="24"/>
          <w:szCs w:val="24"/>
        </w:rPr>
      </w:pPr>
      <w:r w:rsidRPr="0056476A">
        <w:rPr>
          <w:sz w:val="24"/>
          <w:szCs w:val="24"/>
        </w:rPr>
        <w:t>Нарастание политико-конституционного кризиса в условиях ухудшения экономическо</w:t>
      </w:r>
      <w:r w:rsidR="00614BDD" w:rsidRPr="0056476A">
        <w:rPr>
          <w:sz w:val="24"/>
          <w:szCs w:val="24"/>
        </w:rPr>
        <w:t xml:space="preserve">й ситуации. Указ Б.Н. Ельцина № 1400 и его оценка </w:t>
      </w:r>
      <w:r w:rsidRPr="0056476A">
        <w:rPr>
          <w:sz w:val="24"/>
          <w:szCs w:val="24"/>
        </w:rPr>
        <w:t xml:space="preserve">Конституционным </w:t>
      </w:r>
      <w:r w:rsidRPr="0056476A">
        <w:rPr>
          <w:sz w:val="24"/>
          <w:szCs w:val="24"/>
        </w:rPr>
        <w:lastRenderedPageBreak/>
        <w:t>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w:t>
      </w:r>
      <w:r w:rsidR="00614BDD" w:rsidRPr="0056476A">
        <w:rPr>
          <w:sz w:val="24"/>
          <w:szCs w:val="24"/>
        </w:rPr>
        <w:t>а и субъектов Федерации. Военно-</w:t>
      </w:r>
      <w:r w:rsidRPr="0056476A">
        <w:rPr>
          <w:sz w:val="24"/>
          <w:szCs w:val="24"/>
        </w:rPr>
        <w:t>политический кризис в Чеченской Республике.</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03A39" w:rsidRPr="0056476A" w:rsidRDefault="00303A39" w:rsidP="0056476A">
      <w:pPr>
        <w:pStyle w:val="25"/>
        <w:shd w:val="clear" w:color="auto" w:fill="auto"/>
        <w:tabs>
          <w:tab w:val="left" w:pos="2279"/>
          <w:tab w:val="left" w:pos="9356"/>
        </w:tabs>
        <w:spacing w:line="240" w:lineRule="auto"/>
        <w:ind w:firstLine="851"/>
        <w:jc w:val="both"/>
        <w:rPr>
          <w:sz w:val="24"/>
          <w:szCs w:val="24"/>
        </w:rPr>
      </w:pPr>
      <w:r w:rsidRPr="0056476A">
        <w:rPr>
          <w:sz w:val="24"/>
          <w:szCs w:val="24"/>
        </w:rPr>
        <w:t>Россия в XXI в.: вызовы времени и задачи модернизации.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Избрание В.В. Путина Президентом Российской Федерации в 2012 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303A39" w:rsidRPr="0056476A" w:rsidRDefault="00303A39" w:rsidP="0056476A">
      <w:pPr>
        <w:pStyle w:val="25"/>
        <w:shd w:val="clear" w:color="auto" w:fill="auto"/>
        <w:tabs>
          <w:tab w:val="left" w:pos="9356"/>
          <w:tab w:val="left" w:pos="9448"/>
        </w:tabs>
        <w:spacing w:line="240" w:lineRule="auto"/>
        <w:ind w:firstLine="851"/>
        <w:jc w:val="both"/>
        <w:rPr>
          <w:sz w:val="24"/>
          <w:szCs w:val="24"/>
        </w:rPr>
      </w:pPr>
      <w:r w:rsidRPr="0056476A">
        <w:rPr>
          <w:sz w:val="24"/>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w:t>
      </w:r>
      <w:r w:rsidRPr="0056476A">
        <w:rPr>
          <w:sz w:val="24"/>
          <w:szCs w:val="24"/>
        </w:rPr>
        <w:lastRenderedPageBreak/>
        <w:t>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w:t>
      </w:r>
      <w:r w:rsidR="00614BDD" w:rsidRPr="0056476A">
        <w:rPr>
          <w:sz w:val="24"/>
          <w:szCs w:val="24"/>
        </w:rPr>
        <w:t xml:space="preserve">я российского спорта. Чемпионат </w:t>
      </w:r>
      <w:r w:rsidRPr="0056476A">
        <w:rPr>
          <w:sz w:val="24"/>
          <w:szCs w:val="24"/>
        </w:rPr>
        <w:t>мир</w:t>
      </w:r>
      <w:r w:rsidR="00614BDD" w:rsidRPr="0056476A">
        <w:rPr>
          <w:sz w:val="24"/>
          <w:szCs w:val="24"/>
        </w:rPr>
        <w:t xml:space="preserve">а </w:t>
      </w:r>
      <w:r w:rsidRPr="0056476A">
        <w:rPr>
          <w:sz w:val="24"/>
          <w:szCs w:val="24"/>
        </w:rPr>
        <w:t>по футболу и открытие нового образа России миру.</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03A39" w:rsidRPr="0056476A" w:rsidRDefault="00303A39" w:rsidP="0056476A">
      <w:pPr>
        <w:pStyle w:val="25"/>
        <w:shd w:val="clear" w:color="auto" w:fill="auto"/>
        <w:tabs>
          <w:tab w:val="left" w:pos="2270"/>
          <w:tab w:val="left" w:pos="9356"/>
        </w:tabs>
        <w:spacing w:line="240" w:lineRule="auto"/>
        <w:ind w:firstLine="851"/>
        <w:jc w:val="both"/>
        <w:rPr>
          <w:sz w:val="24"/>
          <w:szCs w:val="24"/>
        </w:rPr>
      </w:pPr>
      <w:r w:rsidRPr="0056476A">
        <w:rPr>
          <w:sz w:val="24"/>
          <w:szCs w:val="24"/>
        </w:rPr>
        <w:t>Наш край в 1992-2022 гг.</w:t>
      </w:r>
    </w:p>
    <w:p w:rsidR="00303A39" w:rsidRPr="0056476A" w:rsidRDefault="00303A39" w:rsidP="0056476A">
      <w:pPr>
        <w:pStyle w:val="25"/>
        <w:shd w:val="clear" w:color="auto" w:fill="auto"/>
        <w:tabs>
          <w:tab w:val="left" w:pos="2082"/>
          <w:tab w:val="left" w:pos="9356"/>
        </w:tabs>
        <w:spacing w:line="240" w:lineRule="auto"/>
        <w:ind w:firstLine="851"/>
        <w:jc w:val="both"/>
        <w:rPr>
          <w:sz w:val="24"/>
          <w:szCs w:val="24"/>
        </w:rPr>
      </w:pPr>
      <w:r w:rsidRPr="0056476A">
        <w:rPr>
          <w:sz w:val="24"/>
          <w:szCs w:val="24"/>
        </w:rPr>
        <w:t>Итоговое обобщение.</w:t>
      </w:r>
    </w:p>
    <w:p w:rsidR="00303A39" w:rsidRPr="00DB49E9" w:rsidRDefault="00303A39" w:rsidP="00DB49E9">
      <w:pPr>
        <w:pStyle w:val="25"/>
        <w:shd w:val="clear" w:color="auto" w:fill="auto"/>
        <w:tabs>
          <w:tab w:val="left" w:pos="9356"/>
        </w:tabs>
        <w:spacing w:line="240" w:lineRule="auto"/>
        <w:ind w:firstLine="851"/>
        <w:jc w:val="center"/>
        <w:rPr>
          <w:rStyle w:val="af4"/>
        </w:rPr>
      </w:pPr>
      <w:r w:rsidRPr="00DB49E9">
        <w:rPr>
          <w:rStyle w:val="af4"/>
        </w:rPr>
        <w:t>Планируемые результаты освоения программы по истории на уро</w:t>
      </w:r>
      <w:r w:rsidR="00DB49E9">
        <w:rPr>
          <w:rStyle w:val="af4"/>
        </w:rPr>
        <w:t>вне среднего общего образования</w:t>
      </w:r>
    </w:p>
    <w:p w:rsidR="00303A39" w:rsidRPr="0056476A" w:rsidRDefault="00303A39" w:rsidP="0056476A">
      <w:pPr>
        <w:pStyle w:val="25"/>
        <w:shd w:val="clear" w:color="auto" w:fill="auto"/>
        <w:tabs>
          <w:tab w:val="left" w:pos="1881"/>
          <w:tab w:val="left" w:pos="9356"/>
        </w:tabs>
        <w:spacing w:line="240" w:lineRule="auto"/>
        <w:ind w:firstLine="851"/>
        <w:jc w:val="both"/>
        <w:rPr>
          <w:sz w:val="24"/>
          <w:szCs w:val="24"/>
        </w:rPr>
      </w:pPr>
      <w:r w:rsidRPr="0056476A">
        <w:rPr>
          <w:sz w:val="24"/>
          <w:szCs w:val="24"/>
        </w:rPr>
        <w:t xml:space="preserve">К важнейшим </w:t>
      </w:r>
      <w:r w:rsidRPr="00DB49E9">
        <w:rPr>
          <w:rStyle w:val="af4"/>
        </w:rPr>
        <w:t>личностным результатам</w:t>
      </w:r>
      <w:r w:rsidRPr="0056476A">
        <w:rPr>
          <w:sz w:val="24"/>
          <w:szCs w:val="24"/>
        </w:rPr>
        <w:t xml:space="preserve"> изучения истории относятся:</w:t>
      </w:r>
    </w:p>
    <w:p w:rsidR="00DB49E9" w:rsidRDefault="00303A39" w:rsidP="0056476A">
      <w:pPr>
        <w:pStyle w:val="25"/>
        <w:shd w:val="clear" w:color="auto" w:fill="auto"/>
        <w:tabs>
          <w:tab w:val="left" w:pos="1242"/>
          <w:tab w:val="left" w:pos="9356"/>
        </w:tabs>
        <w:spacing w:line="240" w:lineRule="auto"/>
        <w:ind w:firstLine="851"/>
        <w:jc w:val="both"/>
        <w:rPr>
          <w:sz w:val="24"/>
          <w:szCs w:val="24"/>
        </w:rPr>
      </w:pPr>
      <w:r w:rsidRPr="00DB49E9">
        <w:rPr>
          <w:b/>
          <w:sz w:val="24"/>
          <w:szCs w:val="24"/>
        </w:rPr>
        <w:lastRenderedPageBreak/>
        <w:t xml:space="preserve">в сфере гражданского воспитания: </w:t>
      </w:r>
    </w:p>
    <w:p w:rsidR="00DB49E9" w:rsidRDefault="00303A39" w:rsidP="0056476A">
      <w:pPr>
        <w:pStyle w:val="25"/>
        <w:shd w:val="clear" w:color="auto" w:fill="auto"/>
        <w:tabs>
          <w:tab w:val="left" w:pos="1242"/>
          <w:tab w:val="left" w:pos="9356"/>
        </w:tabs>
        <w:spacing w:line="240" w:lineRule="auto"/>
        <w:ind w:firstLine="851"/>
        <w:jc w:val="both"/>
        <w:rPr>
          <w:sz w:val="24"/>
          <w:szCs w:val="24"/>
        </w:rPr>
      </w:pPr>
      <w:r w:rsidRPr="0056476A">
        <w:rPr>
          <w:sz w:val="24"/>
          <w:szCs w:val="24"/>
        </w:rPr>
        <w:t>осмысление сложившихся в российской</w:t>
      </w:r>
      <w:r w:rsidR="00614BDD" w:rsidRPr="0056476A">
        <w:rPr>
          <w:sz w:val="24"/>
          <w:szCs w:val="24"/>
        </w:rPr>
        <w:t xml:space="preserve"> </w:t>
      </w:r>
      <w:r w:rsidRPr="0056476A">
        <w:rPr>
          <w:sz w:val="24"/>
          <w:szCs w:val="24"/>
        </w:rPr>
        <w:t>истории традиций г</w:t>
      </w:r>
      <w:r w:rsidR="00614BDD" w:rsidRPr="0056476A">
        <w:rPr>
          <w:sz w:val="24"/>
          <w:szCs w:val="24"/>
        </w:rPr>
        <w:t xml:space="preserve">ражданского служения Отечеству; </w:t>
      </w:r>
    </w:p>
    <w:p w:rsidR="00DB49E9" w:rsidRDefault="00303A39" w:rsidP="0056476A">
      <w:pPr>
        <w:pStyle w:val="25"/>
        <w:shd w:val="clear" w:color="auto" w:fill="auto"/>
        <w:tabs>
          <w:tab w:val="left" w:pos="1242"/>
          <w:tab w:val="left" w:pos="9356"/>
        </w:tabs>
        <w:spacing w:line="240" w:lineRule="auto"/>
        <w:ind w:firstLine="851"/>
        <w:jc w:val="both"/>
        <w:rPr>
          <w:sz w:val="24"/>
          <w:szCs w:val="24"/>
        </w:rPr>
      </w:pPr>
      <w:r w:rsidRPr="0056476A">
        <w:rPr>
          <w:sz w:val="24"/>
          <w:szCs w:val="24"/>
        </w:rPr>
        <w:t>сформированность</w:t>
      </w:r>
      <w:r w:rsidR="00614BDD" w:rsidRPr="0056476A">
        <w:rPr>
          <w:sz w:val="24"/>
          <w:szCs w:val="24"/>
        </w:rPr>
        <w:t xml:space="preserve"> </w:t>
      </w:r>
      <w:r w:rsidRPr="0056476A">
        <w:rPr>
          <w:sz w:val="24"/>
          <w:szCs w:val="24"/>
        </w:rPr>
        <w:t xml:space="preserve">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DB49E9" w:rsidRDefault="00303A39" w:rsidP="0056476A">
      <w:pPr>
        <w:pStyle w:val="25"/>
        <w:shd w:val="clear" w:color="auto" w:fill="auto"/>
        <w:tabs>
          <w:tab w:val="left" w:pos="1242"/>
          <w:tab w:val="left" w:pos="9356"/>
        </w:tabs>
        <w:spacing w:line="240" w:lineRule="auto"/>
        <w:ind w:firstLine="851"/>
        <w:jc w:val="both"/>
        <w:rPr>
          <w:sz w:val="24"/>
          <w:szCs w:val="24"/>
        </w:rPr>
      </w:pPr>
      <w:r w:rsidRPr="0056476A">
        <w:rPr>
          <w:sz w:val="24"/>
          <w:szCs w:val="24"/>
        </w:rPr>
        <w:t xml:space="preserve">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303A39" w:rsidRPr="0056476A" w:rsidRDefault="00303A39" w:rsidP="0056476A">
      <w:pPr>
        <w:pStyle w:val="25"/>
        <w:shd w:val="clear" w:color="auto" w:fill="auto"/>
        <w:tabs>
          <w:tab w:val="left" w:pos="1242"/>
          <w:tab w:val="left" w:pos="9356"/>
        </w:tabs>
        <w:spacing w:line="240" w:lineRule="auto"/>
        <w:ind w:firstLine="851"/>
        <w:jc w:val="both"/>
        <w:rPr>
          <w:sz w:val="24"/>
          <w:szCs w:val="24"/>
        </w:rPr>
      </w:pPr>
      <w:r w:rsidRPr="0056476A">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w:t>
      </w:r>
      <w:r w:rsidR="00614BDD" w:rsidRPr="0056476A">
        <w:rPr>
          <w:sz w:val="24"/>
          <w:szCs w:val="24"/>
        </w:rPr>
        <w:t xml:space="preserve">ми институтами в соответствии с их функциями </w:t>
      </w:r>
      <w:r w:rsidRPr="0056476A">
        <w:rPr>
          <w:sz w:val="24"/>
          <w:szCs w:val="24"/>
        </w:rPr>
        <w:t>и назначением; готовность к гуманитарной и волонтерской деятельности;</w:t>
      </w:r>
    </w:p>
    <w:p w:rsidR="00F77461" w:rsidRDefault="00303A39" w:rsidP="0056476A">
      <w:pPr>
        <w:pStyle w:val="25"/>
        <w:shd w:val="clear" w:color="auto" w:fill="auto"/>
        <w:tabs>
          <w:tab w:val="left" w:pos="1248"/>
          <w:tab w:val="left" w:pos="9356"/>
        </w:tabs>
        <w:spacing w:line="240" w:lineRule="auto"/>
        <w:ind w:firstLine="851"/>
        <w:jc w:val="both"/>
        <w:rPr>
          <w:sz w:val="24"/>
          <w:szCs w:val="24"/>
        </w:rPr>
      </w:pPr>
      <w:r w:rsidRPr="00DB49E9">
        <w:rPr>
          <w:b/>
          <w:sz w:val="24"/>
          <w:szCs w:val="24"/>
        </w:rPr>
        <w:t>в сфере патриотического воспитания:</w:t>
      </w:r>
      <w:r w:rsidRPr="0056476A">
        <w:rPr>
          <w:sz w:val="24"/>
          <w:szCs w:val="24"/>
        </w:rPr>
        <w:t xml:space="preserve"> </w:t>
      </w:r>
    </w:p>
    <w:p w:rsidR="00F77461" w:rsidRDefault="00303A39" w:rsidP="00F77461">
      <w:pPr>
        <w:pStyle w:val="25"/>
        <w:shd w:val="clear" w:color="auto" w:fill="auto"/>
        <w:tabs>
          <w:tab w:val="left" w:pos="1248"/>
          <w:tab w:val="left" w:pos="9356"/>
        </w:tabs>
        <w:spacing w:line="240" w:lineRule="auto"/>
        <w:ind w:firstLine="851"/>
        <w:jc w:val="both"/>
        <w:rPr>
          <w:sz w:val="24"/>
          <w:szCs w:val="24"/>
        </w:rPr>
      </w:pPr>
      <w:r w:rsidRPr="0056476A">
        <w:rPr>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303A39" w:rsidRPr="0056476A" w:rsidRDefault="00303A39" w:rsidP="00F77461">
      <w:pPr>
        <w:pStyle w:val="25"/>
        <w:shd w:val="clear" w:color="auto" w:fill="auto"/>
        <w:tabs>
          <w:tab w:val="left" w:pos="1248"/>
          <w:tab w:val="left" w:pos="9356"/>
        </w:tabs>
        <w:spacing w:line="240" w:lineRule="auto"/>
        <w:ind w:firstLine="851"/>
        <w:jc w:val="both"/>
        <w:rPr>
          <w:sz w:val="24"/>
          <w:szCs w:val="24"/>
        </w:rPr>
      </w:pPr>
      <w:r w:rsidRPr="0056476A">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F77461" w:rsidRDefault="00303A39" w:rsidP="0056476A">
      <w:pPr>
        <w:pStyle w:val="25"/>
        <w:shd w:val="clear" w:color="auto" w:fill="auto"/>
        <w:tabs>
          <w:tab w:val="left" w:pos="1258"/>
          <w:tab w:val="left" w:pos="9356"/>
        </w:tabs>
        <w:spacing w:line="240" w:lineRule="auto"/>
        <w:ind w:firstLine="851"/>
        <w:jc w:val="both"/>
        <w:rPr>
          <w:sz w:val="24"/>
          <w:szCs w:val="24"/>
        </w:rPr>
      </w:pPr>
      <w:r w:rsidRPr="00F77461">
        <w:rPr>
          <w:b/>
          <w:sz w:val="24"/>
          <w:szCs w:val="24"/>
        </w:rPr>
        <w:t>в сфере духовно-нравственного воспитания:</w:t>
      </w:r>
      <w:r w:rsidRPr="0056476A">
        <w:rPr>
          <w:sz w:val="24"/>
          <w:szCs w:val="24"/>
        </w:rPr>
        <w:t xml:space="preserve"> </w:t>
      </w:r>
    </w:p>
    <w:p w:rsidR="00F77461" w:rsidRDefault="00303A39" w:rsidP="0056476A">
      <w:pPr>
        <w:pStyle w:val="25"/>
        <w:shd w:val="clear" w:color="auto" w:fill="auto"/>
        <w:tabs>
          <w:tab w:val="left" w:pos="1258"/>
          <w:tab w:val="left" w:pos="9356"/>
        </w:tabs>
        <w:spacing w:line="240" w:lineRule="auto"/>
        <w:ind w:firstLine="851"/>
        <w:jc w:val="both"/>
        <w:rPr>
          <w:sz w:val="24"/>
          <w:szCs w:val="24"/>
        </w:rPr>
      </w:pPr>
      <w:r w:rsidRPr="0056476A">
        <w:rPr>
          <w:sz w:val="24"/>
          <w:szCs w:val="24"/>
        </w:rPr>
        <w:t>личностное осмысление и принятие сущности и значения исторически сложившихся и развивавшихся духовно-нравственны</w:t>
      </w:r>
      <w:r w:rsidR="00F77461">
        <w:rPr>
          <w:sz w:val="24"/>
          <w:szCs w:val="24"/>
        </w:rPr>
        <w:t>х ценностей российского народа;</w:t>
      </w:r>
    </w:p>
    <w:p w:rsidR="00F77461" w:rsidRDefault="00303A39" w:rsidP="0056476A">
      <w:pPr>
        <w:pStyle w:val="25"/>
        <w:shd w:val="clear" w:color="auto" w:fill="auto"/>
        <w:tabs>
          <w:tab w:val="left" w:pos="1258"/>
          <w:tab w:val="left" w:pos="9356"/>
        </w:tabs>
        <w:spacing w:line="240" w:lineRule="auto"/>
        <w:ind w:firstLine="851"/>
        <w:jc w:val="both"/>
        <w:rPr>
          <w:sz w:val="24"/>
          <w:szCs w:val="24"/>
        </w:rPr>
      </w:pPr>
      <w:r w:rsidRPr="0056476A">
        <w:rPr>
          <w:sz w:val="24"/>
          <w:szCs w:val="24"/>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03A39" w:rsidRPr="0056476A" w:rsidRDefault="00303A39" w:rsidP="0056476A">
      <w:pPr>
        <w:pStyle w:val="25"/>
        <w:shd w:val="clear" w:color="auto" w:fill="auto"/>
        <w:tabs>
          <w:tab w:val="left" w:pos="1258"/>
          <w:tab w:val="left" w:pos="9356"/>
        </w:tabs>
        <w:spacing w:line="240" w:lineRule="auto"/>
        <w:ind w:firstLine="851"/>
        <w:jc w:val="both"/>
        <w:rPr>
          <w:sz w:val="24"/>
          <w:szCs w:val="24"/>
        </w:rPr>
      </w:pPr>
      <w:r w:rsidRPr="0056476A">
        <w:rPr>
          <w:sz w:val="24"/>
          <w:szCs w:val="24"/>
        </w:rPr>
        <w:t>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F77461" w:rsidRDefault="00303A39" w:rsidP="0056476A">
      <w:pPr>
        <w:pStyle w:val="25"/>
        <w:shd w:val="clear" w:color="auto" w:fill="auto"/>
        <w:tabs>
          <w:tab w:val="left" w:pos="1359"/>
          <w:tab w:val="left" w:pos="9356"/>
        </w:tabs>
        <w:spacing w:line="240" w:lineRule="auto"/>
        <w:ind w:firstLine="851"/>
        <w:jc w:val="both"/>
        <w:rPr>
          <w:sz w:val="24"/>
          <w:szCs w:val="24"/>
        </w:rPr>
      </w:pPr>
      <w:r w:rsidRPr="00F77461">
        <w:rPr>
          <w:b/>
          <w:sz w:val="24"/>
          <w:szCs w:val="24"/>
        </w:rPr>
        <w:t>в сфере эстетического воспитания:</w:t>
      </w:r>
      <w:r w:rsidRPr="0056476A">
        <w:rPr>
          <w:sz w:val="24"/>
          <w:szCs w:val="24"/>
        </w:rPr>
        <w:t xml:space="preserve"> </w:t>
      </w:r>
    </w:p>
    <w:p w:rsidR="00F77461" w:rsidRDefault="00303A39" w:rsidP="0056476A">
      <w:pPr>
        <w:pStyle w:val="25"/>
        <w:shd w:val="clear" w:color="auto" w:fill="auto"/>
        <w:tabs>
          <w:tab w:val="left" w:pos="1359"/>
          <w:tab w:val="left" w:pos="9356"/>
        </w:tabs>
        <w:spacing w:line="240" w:lineRule="auto"/>
        <w:ind w:firstLine="851"/>
        <w:jc w:val="both"/>
        <w:rPr>
          <w:sz w:val="24"/>
          <w:szCs w:val="24"/>
        </w:rPr>
      </w:pPr>
      <w:r w:rsidRPr="0056476A">
        <w:rPr>
          <w:sz w:val="24"/>
          <w:szCs w:val="24"/>
        </w:rPr>
        <w:t>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w:t>
      </w:r>
      <w:r w:rsidR="00F77461">
        <w:rPr>
          <w:sz w:val="24"/>
          <w:szCs w:val="24"/>
        </w:rPr>
        <w:t>ональное воздействие искусства;</w:t>
      </w:r>
    </w:p>
    <w:p w:rsidR="00303A39" w:rsidRPr="0056476A" w:rsidRDefault="00303A39" w:rsidP="0056476A">
      <w:pPr>
        <w:pStyle w:val="25"/>
        <w:shd w:val="clear" w:color="auto" w:fill="auto"/>
        <w:tabs>
          <w:tab w:val="left" w:pos="1359"/>
          <w:tab w:val="left" w:pos="9356"/>
        </w:tabs>
        <w:spacing w:line="240" w:lineRule="auto"/>
        <w:ind w:firstLine="851"/>
        <w:jc w:val="both"/>
        <w:rPr>
          <w:sz w:val="24"/>
          <w:szCs w:val="24"/>
        </w:rPr>
      </w:pPr>
      <w:r w:rsidRPr="0056476A">
        <w:rPr>
          <w:sz w:val="24"/>
          <w:szCs w:val="24"/>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F77461" w:rsidRDefault="00303A39" w:rsidP="0056476A">
      <w:pPr>
        <w:pStyle w:val="25"/>
        <w:shd w:val="clear" w:color="auto" w:fill="auto"/>
        <w:tabs>
          <w:tab w:val="left" w:pos="1298"/>
          <w:tab w:val="left" w:pos="9356"/>
        </w:tabs>
        <w:spacing w:line="240" w:lineRule="auto"/>
        <w:ind w:firstLine="851"/>
        <w:jc w:val="both"/>
        <w:rPr>
          <w:sz w:val="24"/>
          <w:szCs w:val="24"/>
        </w:rPr>
      </w:pPr>
      <w:r w:rsidRPr="00F77461">
        <w:rPr>
          <w:b/>
          <w:sz w:val="24"/>
          <w:szCs w:val="24"/>
        </w:rPr>
        <w:t>в сфере физического воспитания:</w:t>
      </w:r>
      <w:r w:rsidRPr="0056476A">
        <w:rPr>
          <w:sz w:val="24"/>
          <w:szCs w:val="24"/>
        </w:rPr>
        <w:t xml:space="preserve"> </w:t>
      </w:r>
    </w:p>
    <w:p w:rsidR="00F77461" w:rsidRDefault="00303A39" w:rsidP="0056476A">
      <w:pPr>
        <w:pStyle w:val="25"/>
        <w:shd w:val="clear" w:color="auto" w:fill="auto"/>
        <w:tabs>
          <w:tab w:val="left" w:pos="1298"/>
          <w:tab w:val="left" w:pos="9356"/>
        </w:tabs>
        <w:spacing w:line="240" w:lineRule="auto"/>
        <w:ind w:firstLine="851"/>
        <w:jc w:val="both"/>
        <w:rPr>
          <w:sz w:val="24"/>
          <w:szCs w:val="24"/>
        </w:rPr>
      </w:pPr>
      <w:r w:rsidRPr="0056476A">
        <w:rPr>
          <w:sz w:val="24"/>
          <w:szCs w:val="24"/>
        </w:rPr>
        <w:t xml:space="preserve">осознание ценности жизни и необходимости ее сохранения (в том числе на основе примеров из истории); </w:t>
      </w:r>
    </w:p>
    <w:p w:rsidR="00303A39" w:rsidRPr="0056476A" w:rsidRDefault="00303A39" w:rsidP="0056476A">
      <w:pPr>
        <w:pStyle w:val="25"/>
        <w:shd w:val="clear" w:color="auto" w:fill="auto"/>
        <w:tabs>
          <w:tab w:val="left" w:pos="1298"/>
          <w:tab w:val="left" w:pos="9356"/>
        </w:tabs>
        <w:spacing w:line="240" w:lineRule="auto"/>
        <w:ind w:firstLine="851"/>
        <w:jc w:val="both"/>
        <w:rPr>
          <w:sz w:val="24"/>
          <w:szCs w:val="24"/>
        </w:rPr>
      </w:pPr>
      <w:r w:rsidRPr="0056476A">
        <w:rPr>
          <w:sz w:val="24"/>
          <w:szCs w:val="24"/>
        </w:rPr>
        <w:t>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F77461" w:rsidRDefault="00303A39" w:rsidP="0056476A">
      <w:pPr>
        <w:pStyle w:val="25"/>
        <w:shd w:val="clear" w:color="auto" w:fill="auto"/>
        <w:tabs>
          <w:tab w:val="left" w:pos="1359"/>
          <w:tab w:val="left" w:pos="9356"/>
        </w:tabs>
        <w:spacing w:line="240" w:lineRule="auto"/>
        <w:ind w:firstLine="851"/>
        <w:jc w:val="both"/>
        <w:rPr>
          <w:sz w:val="24"/>
          <w:szCs w:val="24"/>
        </w:rPr>
      </w:pPr>
      <w:r w:rsidRPr="00F77461">
        <w:rPr>
          <w:b/>
          <w:sz w:val="24"/>
          <w:szCs w:val="24"/>
        </w:rPr>
        <w:t>в сфере трудового воспитания:</w:t>
      </w:r>
      <w:r w:rsidRPr="0056476A">
        <w:rPr>
          <w:sz w:val="24"/>
          <w:szCs w:val="24"/>
        </w:rPr>
        <w:t xml:space="preserve"> </w:t>
      </w:r>
    </w:p>
    <w:p w:rsidR="00F77461" w:rsidRDefault="00303A39" w:rsidP="0056476A">
      <w:pPr>
        <w:pStyle w:val="25"/>
        <w:shd w:val="clear" w:color="auto" w:fill="auto"/>
        <w:tabs>
          <w:tab w:val="left" w:pos="1359"/>
          <w:tab w:val="left" w:pos="9356"/>
        </w:tabs>
        <w:spacing w:line="240" w:lineRule="auto"/>
        <w:ind w:firstLine="851"/>
        <w:jc w:val="both"/>
        <w:rPr>
          <w:sz w:val="24"/>
          <w:szCs w:val="24"/>
        </w:rPr>
      </w:pPr>
      <w:r w:rsidRPr="0056476A">
        <w:rPr>
          <w:sz w:val="24"/>
          <w:szCs w:val="24"/>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w:t>
      </w:r>
      <w:r w:rsidRPr="0056476A">
        <w:rPr>
          <w:sz w:val="24"/>
          <w:szCs w:val="24"/>
        </w:rPr>
        <w:lastRenderedPageBreak/>
        <w:t xml:space="preserve">деятельности человека; представление о разнообразии существовавших в прошлом и современных профессий; </w:t>
      </w:r>
    </w:p>
    <w:p w:rsidR="00F77461" w:rsidRDefault="00303A39" w:rsidP="0056476A">
      <w:pPr>
        <w:pStyle w:val="25"/>
        <w:shd w:val="clear" w:color="auto" w:fill="auto"/>
        <w:tabs>
          <w:tab w:val="left" w:pos="1359"/>
          <w:tab w:val="left" w:pos="9356"/>
        </w:tabs>
        <w:spacing w:line="240" w:lineRule="auto"/>
        <w:ind w:firstLine="851"/>
        <w:jc w:val="both"/>
        <w:rPr>
          <w:sz w:val="24"/>
          <w:szCs w:val="24"/>
        </w:rPr>
      </w:pPr>
      <w:r w:rsidRPr="0056476A">
        <w:rPr>
          <w:sz w:val="24"/>
          <w:szCs w:val="24"/>
        </w:rPr>
        <w:t xml:space="preserve">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303A39" w:rsidRPr="0056476A" w:rsidRDefault="00303A39" w:rsidP="0056476A">
      <w:pPr>
        <w:pStyle w:val="25"/>
        <w:shd w:val="clear" w:color="auto" w:fill="auto"/>
        <w:tabs>
          <w:tab w:val="left" w:pos="1359"/>
          <w:tab w:val="left" w:pos="9356"/>
        </w:tabs>
        <w:spacing w:line="240" w:lineRule="auto"/>
        <w:ind w:firstLine="851"/>
        <w:jc w:val="both"/>
        <w:rPr>
          <w:sz w:val="24"/>
          <w:szCs w:val="24"/>
        </w:rPr>
      </w:pPr>
      <w:r w:rsidRPr="0056476A">
        <w:rPr>
          <w:sz w:val="24"/>
          <w:szCs w:val="24"/>
        </w:rPr>
        <w:t>мотивация и способность к образованию и самообразованию на протяжении всей жизни;</w:t>
      </w:r>
    </w:p>
    <w:p w:rsidR="00F77461" w:rsidRDefault="00303A39" w:rsidP="0056476A">
      <w:pPr>
        <w:pStyle w:val="25"/>
        <w:shd w:val="clear" w:color="auto" w:fill="auto"/>
        <w:tabs>
          <w:tab w:val="left" w:pos="1359"/>
          <w:tab w:val="left" w:pos="9356"/>
        </w:tabs>
        <w:spacing w:line="240" w:lineRule="auto"/>
        <w:ind w:firstLine="851"/>
        <w:jc w:val="both"/>
        <w:rPr>
          <w:sz w:val="24"/>
          <w:szCs w:val="24"/>
        </w:rPr>
      </w:pPr>
      <w:r w:rsidRPr="00F77461">
        <w:rPr>
          <w:b/>
          <w:sz w:val="24"/>
          <w:szCs w:val="24"/>
        </w:rPr>
        <w:t>в сфере экологического воспитания:</w:t>
      </w:r>
      <w:r w:rsidRPr="0056476A">
        <w:rPr>
          <w:sz w:val="24"/>
          <w:szCs w:val="24"/>
        </w:rPr>
        <w:t xml:space="preserve"> </w:t>
      </w:r>
    </w:p>
    <w:p w:rsidR="00F77461" w:rsidRDefault="00303A39" w:rsidP="0056476A">
      <w:pPr>
        <w:pStyle w:val="25"/>
        <w:shd w:val="clear" w:color="auto" w:fill="auto"/>
        <w:tabs>
          <w:tab w:val="left" w:pos="1359"/>
          <w:tab w:val="left" w:pos="9356"/>
        </w:tabs>
        <w:spacing w:line="240" w:lineRule="auto"/>
        <w:ind w:firstLine="851"/>
        <w:jc w:val="both"/>
        <w:rPr>
          <w:sz w:val="24"/>
          <w:szCs w:val="24"/>
        </w:rPr>
      </w:pPr>
      <w:r w:rsidRPr="0056476A">
        <w:rPr>
          <w:sz w:val="24"/>
          <w:szCs w:val="24"/>
        </w:rPr>
        <w:t xml:space="preserve">осмысление исторического опыта взаимодействия людей с природной средой, его позитивных и негативных проявлений; </w:t>
      </w:r>
    </w:p>
    <w:p w:rsidR="00303A39" w:rsidRPr="0056476A" w:rsidRDefault="00303A39" w:rsidP="0056476A">
      <w:pPr>
        <w:pStyle w:val="25"/>
        <w:shd w:val="clear" w:color="auto" w:fill="auto"/>
        <w:tabs>
          <w:tab w:val="left" w:pos="1359"/>
          <w:tab w:val="left" w:pos="9356"/>
        </w:tabs>
        <w:spacing w:line="240" w:lineRule="auto"/>
        <w:ind w:firstLine="851"/>
        <w:jc w:val="both"/>
        <w:rPr>
          <w:sz w:val="24"/>
          <w:szCs w:val="24"/>
        </w:rPr>
      </w:pPr>
      <w:r w:rsidRPr="0056476A">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F77461" w:rsidRDefault="00303A39" w:rsidP="0056476A">
      <w:pPr>
        <w:pStyle w:val="25"/>
        <w:shd w:val="clear" w:color="auto" w:fill="auto"/>
        <w:tabs>
          <w:tab w:val="left" w:pos="1298"/>
          <w:tab w:val="left" w:pos="9356"/>
        </w:tabs>
        <w:spacing w:line="240" w:lineRule="auto"/>
        <w:ind w:firstLine="851"/>
        <w:jc w:val="both"/>
        <w:rPr>
          <w:sz w:val="24"/>
          <w:szCs w:val="24"/>
        </w:rPr>
      </w:pPr>
      <w:r w:rsidRPr="00F77461">
        <w:rPr>
          <w:b/>
          <w:sz w:val="24"/>
          <w:szCs w:val="24"/>
        </w:rPr>
        <w:t>в понимании ценности научного познания:</w:t>
      </w:r>
      <w:r w:rsidRPr="0056476A">
        <w:rPr>
          <w:sz w:val="24"/>
          <w:szCs w:val="24"/>
        </w:rPr>
        <w:t xml:space="preserve"> </w:t>
      </w:r>
    </w:p>
    <w:p w:rsidR="00F77461" w:rsidRDefault="00303A39" w:rsidP="0056476A">
      <w:pPr>
        <w:pStyle w:val="25"/>
        <w:shd w:val="clear" w:color="auto" w:fill="auto"/>
        <w:tabs>
          <w:tab w:val="left" w:pos="1298"/>
          <w:tab w:val="left" w:pos="9356"/>
        </w:tabs>
        <w:spacing w:line="240" w:lineRule="auto"/>
        <w:ind w:firstLine="851"/>
        <w:jc w:val="both"/>
        <w:rPr>
          <w:sz w:val="24"/>
          <w:szCs w:val="24"/>
        </w:rPr>
      </w:pPr>
      <w:r w:rsidRPr="0056476A">
        <w:rPr>
          <w:sz w:val="24"/>
          <w:szCs w:val="24"/>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F77461" w:rsidRDefault="00303A39" w:rsidP="0056476A">
      <w:pPr>
        <w:pStyle w:val="25"/>
        <w:shd w:val="clear" w:color="auto" w:fill="auto"/>
        <w:tabs>
          <w:tab w:val="left" w:pos="1298"/>
          <w:tab w:val="left" w:pos="9356"/>
        </w:tabs>
        <w:spacing w:line="240" w:lineRule="auto"/>
        <w:ind w:firstLine="851"/>
        <w:jc w:val="both"/>
        <w:rPr>
          <w:sz w:val="24"/>
          <w:szCs w:val="24"/>
        </w:rPr>
      </w:pPr>
      <w:r w:rsidRPr="0056476A">
        <w:rPr>
          <w:sz w:val="24"/>
          <w:szCs w:val="24"/>
        </w:rPr>
        <w:t xml:space="preserve">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w:t>
      </w:r>
    </w:p>
    <w:p w:rsidR="00303A39" w:rsidRPr="0056476A" w:rsidRDefault="00303A39" w:rsidP="0056476A">
      <w:pPr>
        <w:pStyle w:val="25"/>
        <w:shd w:val="clear" w:color="auto" w:fill="auto"/>
        <w:tabs>
          <w:tab w:val="left" w:pos="1298"/>
          <w:tab w:val="left" w:pos="9356"/>
        </w:tabs>
        <w:spacing w:line="240" w:lineRule="auto"/>
        <w:ind w:firstLine="851"/>
        <w:jc w:val="both"/>
        <w:rPr>
          <w:sz w:val="24"/>
          <w:szCs w:val="24"/>
        </w:rPr>
      </w:pPr>
      <w:r w:rsidRPr="0056476A">
        <w:rPr>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F77461" w:rsidRDefault="00303A39" w:rsidP="0056476A">
      <w:pPr>
        <w:pStyle w:val="25"/>
        <w:shd w:val="clear" w:color="auto" w:fill="auto"/>
        <w:tabs>
          <w:tab w:val="left" w:pos="1298"/>
          <w:tab w:val="left" w:pos="9356"/>
        </w:tabs>
        <w:spacing w:line="240" w:lineRule="auto"/>
        <w:ind w:firstLine="851"/>
        <w:jc w:val="both"/>
        <w:rPr>
          <w:sz w:val="24"/>
          <w:szCs w:val="24"/>
        </w:rPr>
      </w:pPr>
      <w:r w:rsidRPr="00F77461">
        <w:rPr>
          <w:b/>
          <w:sz w:val="24"/>
          <w:szCs w:val="24"/>
        </w:rPr>
        <w:t>в сфере развития эмоционального интеллекта обучающихся:</w:t>
      </w:r>
      <w:r w:rsidRPr="0056476A">
        <w:rPr>
          <w:sz w:val="24"/>
          <w:szCs w:val="24"/>
        </w:rPr>
        <w:t xml:space="preserve"> </w:t>
      </w:r>
    </w:p>
    <w:p w:rsidR="00F77461" w:rsidRDefault="00303A39" w:rsidP="0056476A">
      <w:pPr>
        <w:pStyle w:val="25"/>
        <w:shd w:val="clear" w:color="auto" w:fill="auto"/>
        <w:tabs>
          <w:tab w:val="left" w:pos="1298"/>
          <w:tab w:val="left" w:pos="9356"/>
        </w:tabs>
        <w:spacing w:line="240" w:lineRule="auto"/>
        <w:ind w:firstLine="851"/>
        <w:jc w:val="both"/>
        <w:rPr>
          <w:sz w:val="24"/>
          <w:szCs w:val="24"/>
        </w:rPr>
      </w:pPr>
      <w:r w:rsidRPr="0056476A">
        <w:rPr>
          <w:sz w:val="24"/>
          <w:szCs w:val="24"/>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w:t>
      </w:r>
    </w:p>
    <w:p w:rsidR="00F77461" w:rsidRDefault="00303A39" w:rsidP="0056476A">
      <w:pPr>
        <w:pStyle w:val="25"/>
        <w:shd w:val="clear" w:color="auto" w:fill="auto"/>
        <w:tabs>
          <w:tab w:val="left" w:pos="1298"/>
          <w:tab w:val="left" w:pos="9356"/>
        </w:tabs>
        <w:spacing w:line="240" w:lineRule="auto"/>
        <w:ind w:firstLine="851"/>
        <w:jc w:val="both"/>
        <w:rPr>
          <w:sz w:val="24"/>
          <w:szCs w:val="24"/>
        </w:rPr>
      </w:pPr>
      <w:r w:rsidRPr="0056476A">
        <w:rPr>
          <w:sz w:val="24"/>
          <w:szCs w:val="24"/>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F77461" w:rsidRDefault="00303A39" w:rsidP="0056476A">
      <w:pPr>
        <w:pStyle w:val="25"/>
        <w:shd w:val="clear" w:color="auto" w:fill="auto"/>
        <w:tabs>
          <w:tab w:val="left" w:pos="1298"/>
          <w:tab w:val="left" w:pos="9356"/>
        </w:tabs>
        <w:spacing w:line="240" w:lineRule="auto"/>
        <w:ind w:firstLine="851"/>
        <w:jc w:val="both"/>
        <w:rPr>
          <w:sz w:val="24"/>
          <w:szCs w:val="24"/>
        </w:rPr>
      </w:pPr>
      <w:r w:rsidRPr="0056476A">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77461" w:rsidRDefault="00303A39" w:rsidP="0056476A">
      <w:pPr>
        <w:pStyle w:val="25"/>
        <w:shd w:val="clear" w:color="auto" w:fill="auto"/>
        <w:tabs>
          <w:tab w:val="left" w:pos="1298"/>
          <w:tab w:val="left" w:pos="9356"/>
        </w:tabs>
        <w:spacing w:line="240" w:lineRule="auto"/>
        <w:ind w:firstLine="851"/>
        <w:jc w:val="both"/>
        <w:rPr>
          <w:sz w:val="24"/>
          <w:szCs w:val="24"/>
        </w:rPr>
      </w:pPr>
      <w:r w:rsidRPr="0056476A">
        <w:rPr>
          <w:sz w:val="24"/>
          <w:szCs w:val="24"/>
        </w:rPr>
        <w:t xml:space="preserve">эмпатии (способность понимать другого человека, оказавшегося в определенных обстоятельствах); </w:t>
      </w:r>
    </w:p>
    <w:p w:rsidR="00303A39" w:rsidRDefault="00303A39" w:rsidP="0056476A">
      <w:pPr>
        <w:pStyle w:val="25"/>
        <w:shd w:val="clear" w:color="auto" w:fill="auto"/>
        <w:tabs>
          <w:tab w:val="left" w:pos="1298"/>
          <w:tab w:val="left" w:pos="9356"/>
        </w:tabs>
        <w:spacing w:line="240" w:lineRule="auto"/>
        <w:ind w:firstLine="851"/>
        <w:jc w:val="both"/>
        <w:rPr>
          <w:sz w:val="24"/>
          <w:szCs w:val="24"/>
        </w:rPr>
      </w:pPr>
      <w:r w:rsidRPr="0056476A">
        <w:rPr>
          <w:sz w:val="24"/>
          <w:szCs w:val="24"/>
        </w:rPr>
        <w:t>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F77461" w:rsidRPr="00F77461" w:rsidRDefault="00F77461" w:rsidP="0056476A">
      <w:pPr>
        <w:pStyle w:val="25"/>
        <w:shd w:val="clear" w:color="auto" w:fill="auto"/>
        <w:tabs>
          <w:tab w:val="left" w:pos="1298"/>
          <w:tab w:val="left" w:pos="9356"/>
        </w:tabs>
        <w:spacing w:line="240" w:lineRule="auto"/>
        <w:ind w:firstLine="851"/>
        <w:jc w:val="both"/>
        <w:rPr>
          <w:rStyle w:val="af4"/>
        </w:rPr>
      </w:pPr>
      <w:r w:rsidRPr="00F77461">
        <w:rPr>
          <w:rStyle w:val="af4"/>
        </w:rPr>
        <w:t>Метапредметные результаты</w:t>
      </w:r>
    </w:p>
    <w:p w:rsidR="00303A39" w:rsidRPr="0056476A" w:rsidRDefault="00303A39" w:rsidP="0056476A">
      <w:pPr>
        <w:pStyle w:val="25"/>
        <w:shd w:val="clear" w:color="auto" w:fill="auto"/>
        <w:tabs>
          <w:tab w:val="left" w:pos="1922"/>
          <w:tab w:val="left" w:pos="9356"/>
        </w:tabs>
        <w:spacing w:line="240" w:lineRule="auto"/>
        <w:ind w:firstLine="851"/>
        <w:jc w:val="both"/>
        <w:rPr>
          <w:sz w:val="24"/>
          <w:szCs w:val="24"/>
        </w:rPr>
      </w:pPr>
      <w:r w:rsidRPr="0056476A">
        <w:rPr>
          <w:sz w:val="24"/>
          <w:szCs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03A39" w:rsidRPr="0056476A" w:rsidRDefault="00303A39" w:rsidP="00F77461">
      <w:pPr>
        <w:pStyle w:val="25"/>
        <w:shd w:val="clear" w:color="auto" w:fill="auto"/>
        <w:tabs>
          <w:tab w:val="left" w:pos="9356"/>
        </w:tabs>
        <w:spacing w:line="240" w:lineRule="auto"/>
        <w:ind w:firstLine="851"/>
        <w:jc w:val="both"/>
        <w:rPr>
          <w:sz w:val="24"/>
          <w:szCs w:val="24"/>
        </w:rPr>
      </w:pPr>
      <w:r w:rsidRPr="00F77461">
        <w:rPr>
          <w:b/>
          <w:sz w:val="24"/>
          <w:szCs w:val="24"/>
        </w:rPr>
        <w:t>У обучающегося будут сформированы следующие базовые</w:t>
      </w:r>
      <w:r w:rsidR="00614BDD" w:rsidRPr="00F77461">
        <w:rPr>
          <w:b/>
          <w:sz w:val="24"/>
          <w:szCs w:val="24"/>
        </w:rPr>
        <w:t xml:space="preserve"> </w:t>
      </w:r>
      <w:r w:rsidRPr="00F77461">
        <w:rPr>
          <w:b/>
          <w:sz w:val="24"/>
          <w:szCs w:val="24"/>
        </w:rPr>
        <w:t>логические действия</w:t>
      </w:r>
      <w:r w:rsidRPr="0056476A">
        <w:rPr>
          <w:sz w:val="24"/>
          <w:szCs w:val="24"/>
        </w:rPr>
        <w:t xml:space="preserve"> как часть познавательных универсальных учебных действий: формулировать проблему, вопрос, требующий решения;</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устанавливать существенный призн</w:t>
      </w:r>
      <w:r w:rsidR="00F77461">
        <w:rPr>
          <w:sz w:val="24"/>
          <w:szCs w:val="24"/>
        </w:rPr>
        <w:t xml:space="preserve">ак или основания для сравнения, </w:t>
      </w:r>
      <w:r w:rsidRPr="0056476A">
        <w:rPr>
          <w:sz w:val="24"/>
          <w:szCs w:val="24"/>
        </w:rPr>
        <w:t>классификации и обобщения;</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 xml:space="preserve">определять цели деятельности, задавать параметры и критерии их достижения; выявлять закономерные черты и противоречия в рассматриваемых явлениях; </w:t>
      </w:r>
      <w:r w:rsidRPr="0056476A">
        <w:rPr>
          <w:sz w:val="24"/>
          <w:szCs w:val="24"/>
        </w:rPr>
        <w:lastRenderedPageBreak/>
        <w:t>разрабатывать план решения проблемы с учетом анализа имеющихся ресурсов;</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вносить коррективы в деятельность, оценивать соответствие результатов целям.</w:t>
      </w:r>
    </w:p>
    <w:p w:rsidR="00303A39" w:rsidRPr="00F77461" w:rsidRDefault="00303A39" w:rsidP="0056476A">
      <w:pPr>
        <w:pStyle w:val="25"/>
        <w:shd w:val="clear" w:color="auto" w:fill="auto"/>
        <w:tabs>
          <w:tab w:val="left" w:pos="2114"/>
          <w:tab w:val="left" w:pos="9356"/>
        </w:tabs>
        <w:spacing w:line="240" w:lineRule="auto"/>
        <w:ind w:firstLine="851"/>
        <w:jc w:val="both"/>
        <w:rPr>
          <w:b/>
          <w:sz w:val="24"/>
          <w:szCs w:val="24"/>
        </w:rPr>
      </w:pPr>
      <w:r w:rsidRPr="00F77461">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определять познавательную задачу;</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намечать путь ее решения и осуществлять подбор исторического материала, объекта;</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систематизировать и обобщать исторические факты (в том числе в форме таблиц, схем);</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формулировать и обосновывать выводы;</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объяснять сферу применения и значение проведенного учебного исследования в современном общественном контексте.</w:t>
      </w:r>
    </w:p>
    <w:p w:rsidR="00303A39" w:rsidRPr="00F77461" w:rsidRDefault="00303A39" w:rsidP="0056476A">
      <w:pPr>
        <w:pStyle w:val="25"/>
        <w:shd w:val="clear" w:color="auto" w:fill="auto"/>
        <w:tabs>
          <w:tab w:val="left" w:pos="2151"/>
          <w:tab w:val="left" w:pos="9356"/>
        </w:tabs>
        <w:spacing w:line="240" w:lineRule="auto"/>
        <w:ind w:firstLine="851"/>
        <w:jc w:val="both"/>
        <w:rPr>
          <w:b/>
          <w:sz w:val="24"/>
          <w:szCs w:val="24"/>
        </w:rPr>
      </w:pPr>
      <w:r w:rsidRPr="00F77461">
        <w:rPr>
          <w:b/>
          <w:sz w:val="24"/>
          <w:szCs w:val="24"/>
        </w:rPr>
        <w:t>У обучающегося будут сформированы умения работать с информацией как часть познавательных универсальных учебных действий: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рассматривать комплексы источников, выявляя совпадения и различия их свидетельств;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03A39" w:rsidRPr="00F77461" w:rsidRDefault="00303A39" w:rsidP="0056476A">
      <w:pPr>
        <w:pStyle w:val="25"/>
        <w:shd w:val="clear" w:color="auto" w:fill="auto"/>
        <w:tabs>
          <w:tab w:val="left" w:pos="2151"/>
          <w:tab w:val="left" w:pos="9356"/>
        </w:tabs>
        <w:spacing w:line="240" w:lineRule="auto"/>
        <w:ind w:firstLine="851"/>
        <w:jc w:val="both"/>
        <w:rPr>
          <w:b/>
          <w:sz w:val="24"/>
          <w:szCs w:val="24"/>
        </w:rPr>
      </w:pPr>
      <w:r w:rsidRPr="00F77461">
        <w:rPr>
          <w:b/>
          <w:sz w:val="24"/>
          <w:szCs w:val="24"/>
        </w:rPr>
        <w:t>У обучающегося будут сформированы умения общения как часть коммуникативных универсальных учебных действий: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представлять особенности взаимодействия людей в исторических обществах и современном мире;</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участвовать в обсуждении событий и личностей прошлого и современности, выявляя сходство и различие высказываемых оценок;</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излагать и аргументировать свою точку зрения в устном высказывании, письменном тексте;</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аргументированно вести диалог, уметь смягчать конфликтные ситуации.</w:t>
      </w:r>
    </w:p>
    <w:p w:rsidR="00303A39" w:rsidRPr="00F77461" w:rsidRDefault="00303A39" w:rsidP="00F77461">
      <w:pPr>
        <w:pStyle w:val="25"/>
        <w:shd w:val="clear" w:color="auto" w:fill="auto"/>
        <w:tabs>
          <w:tab w:val="left" w:pos="2150"/>
          <w:tab w:val="left" w:pos="9356"/>
        </w:tabs>
        <w:spacing w:line="240" w:lineRule="auto"/>
        <w:ind w:firstLine="851"/>
        <w:jc w:val="both"/>
        <w:rPr>
          <w:b/>
          <w:sz w:val="24"/>
          <w:szCs w:val="24"/>
        </w:rPr>
      </w:pPr>
      <w:r w:rsidRPr="00F77461">
        <w:rPr>
          <w:b/>
          <w:sz w:val="24"/>
          <w:szCs w:val="24"/>
        </w:rPr>
        <w:t>У обучающегося будут</w:t>
      </w:r>
      <w:r w:rsidR="00F77461" w:rsidRPr="00F77461">
        <w:rPr>
          <w:b/>
          <w:sz w:val="24"/>
          <w:szCs w:val="24"/>
        </w:rPr>
        <w:t xml:space="preserve"> сформированы умения совместной </w:t>
      </w:r>
      <w:r w:rsidRPr="00F77461">
        <w:rPr>
          <w:b/>
          <w:sz w:val="24"/>
          <w:szCs w:val="24"/>
        </w:rPr>
        <w:t>деятельности: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lastRenderedPageBreak/>
        <w:t>планировать и осуществлять совместную работу, коллективные учебные проекты по истории, в том числе на региональном материале;</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определять свое участие в общей работе и координировать свои действия с другими членами команды;</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проявлять творчество и инициативу в индивидуальной и командной работе; оценивать полученные результаты и свой вклад в общую работу.</w:t>
      </w:r>
    </w:p>
    <w:p w:rsidR="00303A39" w:rsidRPr="00F77461" w:rsidRDefault="00303A39" w:rsidP="0056476A">
      <w:pPr>
        <w:pStyle w:val="25"/>
        <w:shd w:val="clear" w:color="auto" w:fill="auto"/>
        <w:tabs>
          <w:tab w:val="left" w:pos="2103"/>
          <w:tab w:val="left" w:pos="9356"/>
        </w:tabs>
        <w:spacing w:line="240" w:lineRule="auto"/>
        <w:ind w:firstLine="851"/>
        <w:jc w:val="both"/>
        <w:rPr>
          <w:b/>
          <w:sz w:val="24"/>
          <w:szCs w:val="24"/>
        </w:rPr>
      </w:pPr>
      <w:r w:rsidRPr="00F77461">
        <w:rPr>
          <w:b/>
          <w:sz w:val="24"/>
          <w:szCs w:val="24"/>
        </w:rPr>
        <w:t>У обучающегося будут сформированы умения в части регулятивных универсальных учебных действий: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03A39" w:rsidRPr="0056476A" w:rsidRDefault="00303A39" w:rsidP="0056476A">
      <w:pPr>
        <w:pStyle w:val="25"/>
        <w:shd w:val="clear" w:color="auto" w:fill="auto"/>
        <w:tabs>
          <w:tab w:val="left" w:pos="1892"/>
          <w:tab w:val="left" w:pos="9356"/>
        </w:tabs>
        <w:spacing w:line="240" w:lineRule="auto"/>
        <w:ind w:firstLine="851"/>
        <w:jc w:val="both"/>
        <w:rPr>
          <w:sz w:val="24"/>
          <w:szCs w:val="24"/>
        </w:rPr>
      </w:pPr>
      <w:r w:rsidRPr="00F77461">
        <w:rPr>
          <w:rStyle w:val="af4"/>
        </w:rPr>
        <w:t>Предметные результаты</w:t>
      </w:r>
      <w:r w:rsidRPr="0056476A">
        <w:rPr>
          <w:sz w:val="24"/>
          <w:szCs w:val="24"/>
        </w:rPr>
        <w:t xml:space="preserve"> освоения программы по истории на уровне среднего общего образования должны обеспечивать:</w:t>
      </w:r>
    </w:p>
    <w:p w:rsidR="00303A39" w:rsidRPr="0056476A" w:rsidRDefault="00303A39" w:rsidP="0056476A">
      <w:pPr>
        <w:pStyle w:val="25"/>
        <w:shd w:val="clear" w:color="auto" w:fill="auto"/>
        <w:tabs>
          <w:tab w:val="left" w:pos="1268"/>
          <w:tab w:val="left" w:pos="9356"/>
        </w:tabs>
        <w:spacing w:line="240" w:lineRule="auto"/>
        <w:ind w:firstLine="851"/>
        <w:jc w:val="both"/>
        <w:rPr>
          <w:sz w:val="24"/>
          <w:szCs w:val="24"/>
        </w:rPr>
      </w:pPr>
      <w:r w:rsidRPr="0056476A">
        <w:rPr>
          <w:sz w:val="24"/>
          <w:szCs w:val="24"/>
        </w:rP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303A39" w:rsidRPr="0056476A" w:rsidRDefault="00303A39" w:rsidP="0056476A">
      <w:pPr>
        <w:pStyle w:val="25"/>
        <w:shd w:val="clear" w:color="auto" w:fill="auto"/>
        <w:tabs>
          <w:tab w:val="left" w:pos="1298"/>
          <w:tab w:val="left" w:pos="9356"/>
        </w:tabs>
        <w:spacing w:line="240" w:lineRule="auto"/>
        <w:ind w:firstLine="851"/>
        <w:jc w:val="both"/>
        <w:rPr>
          <w:sz w:val="24"/>
          <w:szCs w:val="24"/>
        </w:rPr>
      </w:pPr>
      <w:r w:rsidRPr="0056476A">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303A39" w:rsidRPr="0056476A" w:rsidRDefault="00303A39" w:rsidP="0056476A">
      <w:pPr>
        <w:pStyle w:val="25"/>
        <w:shd w:val="clear" w:color="auto" w:fill="auto"/>
        <w:tabs>
          <w:tab w:val="left" w:pos="1302"/>
          <w:tab w:val="left" w:pos="9356"/>
        </w:tabs>
        <w:spacing w:line="240" w:lineRule="auto"/>
        <w:ind w:firstLine="851"/>
        <w:jc w:val="both"/>
        <w:rPr>
          <w:sz w:val="24"/>
          <w:szCs w:val="24"/>
        </w:rPr>
      </w:pPr>
      <w:r w:rsidRPr="0056476A">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03A39" w:rsidRPr="0056476A" w:rsidRDefault="00303A39" w:rsidP="0056476A">
      <w:pPr>
        <w:pStyle w:val="25"/>
        <w:shd w:val="clear" w:color="auto" w:fill="auto"/>
        <w:tabs>
          <w:tab w:val="left" w:pos="1293"/>
          <w:tab w:val="left" w:pos="9356"/>
        </w:tabs>
        <w:spacing w:line="240" w:lineRule="auto"/>
        <w:ind w:firstLine="851"/>
        <w:jc w:val="both"/>
        <w:rPr>
          <w:sz w:val="24"/>
          <w:szCs w:val="24"/>
        </w:rPr>
      </w:pPr>
      <w:r w:rsidRPr="0056476A">
        <w:rPr>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03A39" w:rsidRPr="0056476A" w:rsidRDefault="00303A39" w:rsidP="0056476A">
      <w:pPr>
        <w:pStyle w:val="25"/>
        <w:shd w:val="clear" w:color="auto" w:fill="auto"/>
        <w:tabs>
          <w:tab w:val="left" w:pos="1302"/>
          <w:tab w:val="left" w:pos="9356"/>
        </w:tabs>
        <w:spacing w:line="240" w:lineRule="auto"/>
        <w:ind w:firstLine="851"/>
        <w:jc w:val="both"/>
        <w:rPr>
          <w:sz w:val="24"/>
          <w:szCs w:val="24"/>
        </w:rPr>
      </w:pPr>
      <w:r w:rsidRPr="0056476A">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303A39" w:rsidRPr="0056476A" w:rsidRDefault="00303A39" w:rsidP="0056476A">
      <w:pPr>
        <w:pStyle w:val="25"/>
        <w:shd w:val="clear" w:color="auto" w:fill="auto"/>
        <w:tabs>
          <w:tab w:val="left" w:pos="1293"/>
          <w:tab w:val="left" w:pos="9356"/>
        </w:tabs>
        <w:spacing w:line="240" w:lineRule="auto"/>
        <w:ind w:firstLine="851"/>
        <w:jc w:val="both"/>
        <w:rPr>
          <w:sz w:val="24"/>
          <w:szCs w:val="24"/>
        </w:rPr>
      </w:pPr>
      <w:r w:rsidRPr="0056476A">
        <w:rPr>
          <w:sz w:val="24"/>
          <w:szCs w:val="24"/>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w:t>
      </w:r>
      <w:r w:rsidRPr="0056476A">
        <w:rPr>
          <w:sz w:val="24"/>
          <w:szCs w:val="24"/>
        </w:rPr>
        <w:lastRenderedPageBreak/>
        <w:t>различия; привлекать контекстную информацию при работе с историческими источниками;</w:t>
      </w:r>
    </w:p>
    <w:p w:rsidR="00303A39" w:rsidRPr="0056476A" w:rsidRDefault="00303A39" w:rsidP="0056476A">
      <w:pPr>
        <w:pStyle w:val="25"/>
        <w:shd w:val="clear" w:color="auto" w:fill="auto"/>
        <w:tabs>
          <w:tab w:val="left" w:pos="1291"/>
          <w:tab w:val="left" w:pos="9356"/>
        </w:tabs>
        <w:spacing w:line="240" w:lineRule="auto"/>
        <w:ind w:firstLine="851"/>
        <w:jc w:val="both"/>
        <w:rPr>
          <w:sz w:val="24"/>
          <w:szCs w:val="24"/>
        </w:rPr>
      </w:pPr>
      <w:r w:rsidRPr="0056476A">
        <w:rPr>
          <w:sz w:val="24"/>
          <w:szCs w:val="24"/>
        </w:rPr>
        <w:t>умение осуществлять с соблюдением правил информационной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03A39" w:rsidRPr="0056476A" w:rsidRDefault="00303A39" w:rsidP="0056476A">
      <w:pPr>
        <w:pStyle w:val="25"/>
        <w:shd w:val="clear" w:color="auto" w:fill="auto"/>
        <w:tabs>
          <w:tab w:val="left" w:pos="1296"/>
          <w:tab w:val="left" w:pos="9356"/>
        </w:tabs>
        <w:spacing w:line="240" w:lineRule="auto"/>
        <w:ind w:firstLine="851"/>
        <w:jc w:val="both"/>
        <w:rPr>
          <w:sz w:val="24"/>
          <w:szCs w:val="24"/>
        </w:rPr>
      </w:pPr>
      <w:r w:rsidRPr="0056476A">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303A39" w:rsidRPr="0056476A" w:rsidRDefault="00303A39" w:rsidP="0056476A">
      <w:pPr>
        <w:pStyle w:val="25"/>
        <w:shd w:val="clear" w:color="auto" w:fill="auto"/>
        <w:tabs>
          <w:tab w:val="left" w:pos="1296"/>
          <w:tab w:val="left" w:pos="9356"/>
        </w:tabs>
        <w:spacing w:line="240" w:lineRule="auto"/>
        <w:ind w:firstLine="851"/>
        <w:jc w:val="both"/>
        <w:rPr>
          <w:sz w:val="24"/>
          <w:szCs w:val="24"/>
        </w:rPr>
      </w:pPr>
      <w:r w:rsidRPr="0056476A">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03A39" w:rsidRPr="0056476A" w:rsidRDefault="00303A39" w:rsidP="0056476A">
      <w:pPr>
        <w:pStyle w:val="25"/>
        <w:shd w:val="clear" w:color="auto" w:fill="auto"/>
        <w:tabs>
          <w:tab w:val="left" w:pos="1418"/>
          <w:tab w:val="left" w:pos="9356"/>
        </w:tabs>
        <w:spacing w:line="240" w:lineRule="auto"/>
        <w:ind w:firstLine="851"/>
        <w:jc w:val="both"/>
        <w:rPr>
          <w:sz w:val="24"/>
          <w:szCs w:val="24"/>
        </w:rPr>
      </w:pPr>
      <w:r w:rsidRPr="0056476A">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03A39" w:rsidRPr="0056476A" w:rsidRDefault="00303A39" w:rsidP="0056476A">
      <w:pPr>
        <w:pStyle w:val="25"/>
        <w:shd w:val="clear" w:color="auto" w:fill="auto"/>
        <w:tabs>
          <w:tab w:val="left" w:pos="1422"/>
          <w:tab w:val="left" w:pos="9356"/>
        </w:tabs>
        <w:spacing w:line="240" w:lineRule="auto"/>
        <w:ind w:firstLine="851"/>
        <w:jc w:val="both"/>
        <w:rPr>
          <w:sz w:val="24"/>
          <w:szCs w:val="24"/>
        </w:rPr>
      </w:pPr>
      <w:r w:rsidRPr="0056476A">
        <w:rPr>
          <w:sz w:val="24"/>
          <w:szCs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303A39" w:rsidRPr="0056476A" w:rsidRDefault="00303A39" w:rsidP="0056476A">
      <w:pPr>
        <w:pStyle w:val="25"/>
        <w:shd w:val="clear" w:color="auto" w:fill="auto"/>
        <w:tabs>
          <w:tab w:val="left" w:pos="1926"/>
          <w:tab w:val="left" w:pos="9356"/>
        </w:tabs>
        <w:spacing w:line="240" w:lineRule="auto"/>
        <w:ind w:firstLine="851"/>
        <w:jc w:val="both"/>
        <w:rPr>
          <w:sz w:val="24"/>
          <w:szCs w:val="24"/>
        </w:rPr>
      </w:pPr>
      <w:r w:rsidRPr="0056476A">
        <w:rPr>
          <w:sz w:val="24"/>
          <w:szCs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03A39" w:rsidRPr="00F77461" w:rsidRDefault="00303A39" w:rsidP="0056476A">
      <w:pPr>
        <w:pStyle w:val="25"/>
        <w:shd w:val="clear" w:color="auto" w:fill="auto"/>
        <w:tabs>
          <w:tab w:val="left" w:pos="2143"/>
          <w:tab w:val="left" w:pos="9356"/>
        </w:tabs>
        <w:spacing w:line="240" w:lineRule="auto"/>
        <w:ind w:firstLine="851"/>
        <w:jc w:val="both"/>
        <w:rPr>
          <w:b/>
          <w:sz w:val="24"/>
          <w:szCs w:val="24"/>
        </w:rPr>
      </w:pPr>
      <w:r w:rsidRPr="00F77461">
        <w:rPr>
          <w:b/>
          <w:sz w:val="24"/>
          <w:szCs w:val="24"/>
        </w:rPr>
        <w:t>Предметные результаты освоения базового учебного курса «История России»:</w:t>
      </w:r>
    </w:p>
    <w:p w:rsidR="00303A39" w:rsidRPr="0056476A" w:rsidRDefault="00303A39" w:rsidP="0056476A">
      <w:pPr>
        <w:pStyle w:val="25"/>
        <w:shd w:val="clear" w:color="auto" w:fill="auto"/>
        <w:tabs>
          <w:tab w:val="left" w:pos="1298"/>
          <w:tab w:val="left" w:pos="9356"/>
        </w:tabs>
        <w:spacing w:line="240" w:lineRule="auto"/>
        <w:ind w:firstLine="851"/>
        <w:jc w:val="both"/>
        <w:rPr>
          <w:sz w:val="24"/>
          <w:szCs w:val="24"/>
        </w:rPr>
      </w:pPr>
      <w:r w:rsidRPr="0056476A">
        <w:rPr>
          <w:sz w:val="24"/>
          <w:szCs w:val="24"/>
        </w:rPr>
        <w:t>Россия накануне Первой мировой войны. Ход военных действий. Власть, общество, экономика, культура. Предпосылки революции;</w:t>
      </w:r>
    </w:p>
    <w:p w:rsidR="00303A39" w:rsidRPr="0056476A" w:rsidRDefault="00303A39" w:rsidP="0056476A">
      <w:pPr>
        <w:pStyle w:val="25"/>
        <w:shd w:val="clear" w:color="auto" w:fill="auto"/>
        <w:tabs>
          <w:tab w:val="left" w:pos="1303"/>
          <w:tab w:val="left" w:pos="9356"/>
        </w:tabs>
        <w:spacing w:line="240" w:lineRule="auto"/>
        <w:ind w:firstLine="851"/>
        <w:jc w:val="both"/>
        <w:rPr>
          <w:sz w:val="24"/>
          <w:szCs w:val="24"/>
        </w:rPr>
      </w:pPr>
      <w:r w:rsidRPr="0056476A">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03A39" w:rsidRPr="0056476A" w:rsidRDefault="00303A39" w:rsidP="0056476A">
      <w:pPr>
        <w:pStyle w:val="25"/>
        <w:shd w:val="clear" w:color="auto" w:fill="auto"/>
        <w:tabs>
          <w:tab w:val="left" w:pos="1313"/>
          <w:tab w:val="left" w:pos="9356"/>
        </w:tabs>
        <w:spacing w:line="240" w:lineRule="auto"/>
        <w:ind w:firstLine="851"/>
        <w:jc w:val="both"/>
        <w:rPr>
          <w:sz w:val="24"/>
          <w:szCs w:val="24"/>
        </w:rPr>
      </w:pPr>
      <w:r w:rsidRPr="0056476A">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03A39" w:rsidRPr="0056476A" w:rsidRDefault="00303A39" w:rsidP="0056476A">
      <w:pPr>
        <w:pStyle w:val="25"/>
        <w:shd w:val="clear" w:color="auto" w:fill="auto"/>
        <w:tabs>
          <w:tab w:val="left" w:pos="1313"/>
          <w:tab w:val="left" w:pos="9356"/>
        </w:tabs>
        <w:spacing w:line="240" w:lineRule="auto"/>
        <w:ind w:firstLine="851"/>
        <w:jc w:val="both"/>
        <w:rPr>
          <w:sz w:val="24"/>
          <w:szCs w:val="24"/>
        </w:rPr>
      </w:pPr>
      <w:r w:rsidRPr="0056476A">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03A39" w:rsidRPr="0056476A" w:rsidRDefault="00303A39" w:rsidP="0056476A">
      <w:pPr>
        <w:pStyle w:val="25"/>
        <w:shd w:val="clear" w:color="auto" w:fill="auto"/>
        <w:tabs>
          <w:tab w:val="left" w:pos="1313"/>
          <w:tab w:val="left" w:pos="9356"/>
        </w:tabs>
        <w:spacing w:line="240" w:lineRule="auto"/>
        <w:ind w:firstLine="851"/>
        <w:jc w:val="both"/>
        <w:rPr>
          <w:sz w:val="24"/>
          <w:szCs w:val="24"/>
        </w:rPr>
      </w:pPr>
      <w:r w:rsidRPr="0056476A">
        <w:rPr>
          <w:sz w:val="24"/>
          <w:szCs w:val="24"/>
        </w:rPr>
        <w:t xml:space="preserve">СССР в 1945-1991 гг. Экономические развитие и реформы. Политическая система «развитого социализма». Развитие науки, образования, культуры. Холодная война и </w:t>
      </w:r>
      <w:r w:rsidRPr="0056476A">
        <w:rPr>
          <w:sz w:val="24"/>
          <w:szCs w:val="24"/>
        </w:rPr>
        <w:lastRenderedPageBreak/>
        <w:t>внешняя политика. СССР и мировая социалистическая система. Причины распада Советского Союза;</w:t>
      </w:r>
    </w:p>
    <w:p w:rsidR="00303A39" w:rsidRPr="0056476A" w:rsidRDefault="00303A39" w:rsidP="0056476A">
      <w:pPr>
        <w:pStyle w:val="25"/>
        <w:shd w:val="clear" w:color="auto" w:fill="auto"/>
        <w:tabs>
          <w:tab w:val="left" w:pos="1311"/>
          <w:tab w:val="left" w:pos="9356"/>
        </w:tabs>
        <w:spacing w:line="240" w:lineRule="auto"/>
        <w:ind w:firstLine="851"/>
        <w:jc w:val="both"/>
        <w:rPr>
          <w:sz w:val="24"/>
          <w:szCs w:val="24"/>
        </w:rPr>
      </w:pPr>
      <w:r w:rsidRPr="0056476A">
        <w:rPr>
          <w:sz w:val="24"/>
          <w:szCs w:val="24"/>
        </w:rPr>
        <w:t>Российская Федерация в 1992-2022 гг. Становление новой России.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03A39" w:rsidRPr="00F77461" w:rsidRDefault="00303A39" w:rsidP="0056476A">
      <w:pPr>
        <w:pStyle w:val="25"/>
        <w:shd w:val="clear" w:color="auto" w:fill="auto"/>
        <w:tabs>
          <w:tab w:val="left" w:pos="2128"/>
          <w:tab w:val="left" w:pos="9356"/>
        </w:tabs>
        <w:spacing w:line="240" w:lineRule="auto"/>
        <w:ind w:firstLine="851"/>
        <w:jc w:val="both"/>
        <w:rPr>
          <w:b/>
          <w:sz w:val="24"/>
          <w:szCs w:val="24"/>
        </w:rPr>
      </w:pPr>
      <w:r w:rsidRPr="00F77461">
        <w:rPr>
          <w:b/>
          <w:sz w:val="24"/>
          <w:szCs w:val="24"/>
        </w:rPr>
        <w:t>Предметные результаты освоения базового учебного курса «Всеобщая история»:</w:t>
      </w:r>
    </w:p>
    <w:p w:rsidR="00303A39" w:rsidRPr="0056476A" w:rsidRDefault="00303A39" w:rsidP="0056476A">
      <w:pPr>
        <w:pStyle w:val="25"/>
        <w:shd w:val="clear" w:color="auto" w:fill="auto"/>
        <w:tabs>
          <w:tab w:val="left" w:pos="1298"/>
          <w:tab w:val="left" w:pos="9356"/>
        </w:tabs>
        <w:spacing w:line="240" w:lineRule="auto"/>
        <w:ind w:firstLine="851"/>
        <w:jc w:val="both"/>
        <w:rPr>
          <w:sz w:val="24"/>
          <w:szCs w:val="24"/>
        </w:rPr>
      </w:pPr>
      <w:r w:rsidRPr="0056476A">
        <w:rPr>
          <w:sz w:val="24"/>
          <w:szCs w:val="24"/>
        </w:rPr>
        <w:t>Мир накануне Первой мировой войны. Первая мировая война: причины, участники, основные события, результаты. Власть и общество;</w:t>
      </w:r>
    </w:p>
    <w:p w:rsidR="00303A39" w:rsidRPr="0056476A" w:rsidRDefault="00303A39" w:rsidP="0056476A">
      <w:pPr>
        <w:pStyle w:val="25"/>
        <w:shd w:val="clear" w:color="auto" w:fill="auto"/>
        <w:tabs>
          <w:tab w:val="left" w:pos="1293"/>
          <w:tab w:val="left" w:pos="9356"/>
        </w:tabs>
        <w:spacing w:line="240" w:lineRule="auto"/>
        <w:ind w:firstLine="851"/>
        <w:jc w:val="both"/>
        <w:rPr>
          <w:sz w:val="24"/>
          <w:szCs w:val="24"/>
        </w:rPr>
      </w:pPr>
      <w:r w:rsidRPr="0056476A">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03A39" w:rsidRPr="0056476A" w:rsidRDefault="00303A39" w:rsidP="0056476A">
      <w:pPr>
        <w:pStyle w:val="25"/>
        <w:shd w:val="clear" w:color="auto" w:fill="auto"/>
        <w:tabs>
          <w:tab w:val="left" w:pos="1311"/>
          <w:tab w:val="left" w:pos="9356"/>
        </w:tabs>
        <w:spacing w:line="240" w:lineRule="auto"/>
        <w:ind w:firstLine="851"/>
        <w:jc w:val="both"/>
        <w:rPr>
          <w:sz w:val="24"/>
          <w:szCs w:val="24"/>
        </w:rPr>
      </w:pPr>
      <w:r w:rsidRPr="0056476A">
        <w:rPr>
          <w:sz w:val="24"/>
          <w:szCs w:val="24"/>
        </w:rPr>
        <w:t>Вторая мировая война: причины, участники, основные сражения, итоги;</w:t>
      </w:r>
    </w:p>
    <w:p w:rsidR="00303A39" w:rsidRPr="0056476A" w:rsidRDefault="00303A39" w:rsidP="0056476A">
      <w:pPr>
        <w:pStyle w:val="25"/>
        <w:shd w:val="clear" w:color="auto" w:fill="auto"/>
        <w:tabs>
          <w:tab w:val="left" w:pos="1316"/>
          <w:tab w:val="left" w:pos="9356"/>
        </w:tabs>
        <w:spacing w:line="240" w:lineRule="auto"/>
        <w:ind w:firstLine="851"/>
        <w:jc w:val="both"/>
        <w:rPr>
          <w:sz w:val="24"/>
          <w:szCs w:val="24"/>
        </w:rPr>
      </w:pPr>
      <w:r w:rsidRPr="0056476A">
        <w:rPr>
          <w:sz w:val="24"/>
          <w:szCs w:val="24"/>
        </w:rPr>
        <w:t>Власть и общество в годы войны. Решающий вклад СССР в Победу;</w:t>
      </w:r>
    </w:p>
    <w:p w:rsidR="00303A39" w:rsidRPr="0056476A" w:rsidRDefault="00303A39" w:rsidP="0056476A">
      <w:pPr>
        <w:pStyle w:val="25"/>
        <w:shd w:val="clear" w:color="auto" w:fill="auto"/>
        <w:tabs>
          <w:tab w:val="left" w:pos="1307"/>
          <w:tab w:val="left" w:pos="9356"/>
        </w:tabs>
        <w:spacing w:line="240" w:lineRule="auto"/>
        <w:ind w:firstLine="851"/>
        <w:jc w:val="both"/>
        <w:rPr>
          <w:sz w:val="24"/>
          <w:szCs w:val="24"/>
        </w:rPr>
      </w:pPr>
      <w:r w:rsidRPr="0056476A">
        <w:rPr>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03A39" w:rsidRPr="00F77461" w:rsidRDefault="00303A39" w:rsidP="0056476A">
      <w:pPr>
        <w:pStyle w:val="25"/>
        <w:shd w:val="clear" w:color="auto" w:fill="auto"/>
        <w:tabs>
          <w:tab w:val="left" w:pos="1916"/>
          <w:tab w:val="left" w:pos="9356"/>
        </w:tabs>
        <w:spacing w:line="240" w:lineRule="auto"/>
        <w:ind w:firstLine="851"/>
        <w:jc w:val="both"/>
        <w:rPr>
          <w:b/>
          <w:sz w:val="24"/>
          <w:szCs w:val="24"/>
        </w:rPr>
      </w:pPr>
      <w:r w:rsidRPr="00F77461">
        <w:rPr>
          <w:b/>
          <w:sz w:val="24"/>
          <w:szCs w:val="24"/>
        </w:rPr>
        <w:t>Предметные результаты изучения истории в 10 классе.</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называть наиболее значимые события истории России 1914-1945 гг., объяснять их особую значимость для истории нашей страны;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используя знания по истории России и всемирной истории 1914-1945 гг., выявлять попытки фальсификации истории;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303A39" w:rsidRPr="0056476A" w:rsidRDefault="00303A39" w:rsidP="0056476A">
      <w:pPr>
        <w:pStyle w:val="25"/>
        <w:shd w:val="clear" w:color="auto" w:fill="auto"/>
        <w:tabs>
          <w:tab w:val="left" w:pos="2133"/>
          <w:tab w:val="left" w:pos="9356"/>
        </w:tabs>
        <w:spacing w:line="240" w:lineRule="auto"/>
        <w:ind w:firstLine="851"/>
        <w:jc w:val="both"/>
        <w:rPr>
          <w:sz w:val="24"/>
          <w:szCs w:val="24"/>
        </w:rPr>
      </w:pPr>
      <w:r w:rsidRPr="0056476A">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 xml:space="preserve">Достижение указанного предметного результата возможно при комплексном </w:t>
      </w:r>
      <w:r w:rsidRPr="0056476A">
        <w:rPr>
          <w:sz w:val="24"/>
          <w:szCs w:val="24"/>
        </w:rPr>
        <w:lastRenderedPageBreak/>
        <w:t>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614BDD" w:rsidRPr="0056476A" w:rsidRDefault="00614BDD" w:rsidP="0056476A">
      <w:pPr>
        <w:pStyle w:val="25"/>
        <w:shd w:val="clear" w:color="auto" w:fill="auto"/>
        <w:tabs>
          <w:tab w:val="left" w:pos="4694"/>
          <w:tab w:val="left" w:pos="9356"/>
        </w:tabs>
        <w:spacing w:line="240" w:lineRule="auto"/>
        <w:ind w:firstLine="851"/>
        <w:jc w:val="both"/>
        <w:rPr>
          <w:sz w:val="24"/>
          <w:szCs w:val="24"/>
        </w:rPr>
      </w:pPr>
      <w:r w:rsidRPr="0056476A">
        <w:rPr>
          <w:sz w:val="24"/>
          <w:szCs w:val="24"/>
        </w:rPr>
        <w:t xml:space="preserve">называть имена наиболее </w:t>
      </w:r>
      <w:r w:rsidR="00303A39" w:rsidRPr="0056476A">
        <w:rPr>
          <w:sz w:val="24"/>
          <w:szCs w:val="24"/>
        </w:rPr>
        <w:t>выд</w:t>
      </w:r>
      <w:r w:rsidRPr="0056476A">
        <w:rPr>
          <w:sz w:val="24"/>
          <w:szCs w:val="24"/>
        </w:rPr>
        <w:t xml:space="preserve">ающихся деятелей истории России </w:t>
      </w:r>
    </w:p>
    <w:p w:rsidR="00303A39" w:rsidRPr="0056476A" w:rsidRDefault="00303A39" w:rsidP="0056476A">
      <w:pPr>
        <w:pStyle w:val="25"/>
        <w:shd w:val="clear" w:color="auto" w:fill="auto"/>
        <w:tabs>
          <w:tab w:val="left" w:pos="4694"/>
          <w:tab w:val="left" w:pos="9356"/>
        </w:tabs>
        <w:spacing w:line="240" w:lineRule="auto"/>
        <w:ind w:firstLine="851"/>
        <w:jc w:val="both"/>
        <w:rPr>
          <w:sz w:val="24"/>
          <w:szCs w:val="24"/>
        </w:rPr>
      </w:pPr>
      <w:r w:rsidRPr="0056476A">
        <w:rPr>
          <w:sz w:val="24"/>
          <w:szCs w:val="24"/>
        </w:rPr>
        <w:t>1914-1945 гг., события, процессы, в которых они участвовали;</w:t>
      </w:r>
    </w:p>
    <w:p w:rsidR="00303A39" w:rsidRPr="0056476A" w:rsidRDefault="00303A39" w:rsidP="00F77461">
      <w:pPr>
        <w:pStyle w:val="25"/>
        <w:shd w:val="clear" w:color="auto" w:fill="auto"/>
        <w:tabs>
          <w:tab w:val="left" w:pos="9356"/>
        </w:tabs>
        <w:spacing w:line="240" w:lineRule="auto"/>
        <w:ind w:firstLine="851"/>
        <w:jc w:val="both"/>
        <w:rPr>
          <w:sz w:val="24"/>
          <w:szCs w:val="24"/>
        </w:rPr>
      </w:pPr>
      <w:r w:rsidRPr="0056476A">
        <w:rPr>
          <w:sz w:val="24"/>
          <w:szCs w:val="24"/>
        </w:rPr>
        <w:t>характеризовать деятельность исторических личностей в рамках событий, процессов истории России 1914-1945 гг., оце</w:t>
      </w:r>
      <w:r w:rsidR="00F77461">
        <w:rPr>
          <w:sz w:val="24"/>
          <w:szCs w:val="24"/>
        </w:rPr>
        <w:t xml:space="preserve">нивать значение их деятельности </w:t>
      </w:r>
      <w:r w:rsidRPr="0056476A">
        <w:rPr>
          <w:sz w:val="24"/>
          <w:szCs w:val="24"/>
        </w:rPr>
        <w:t>для истории нашей станы и человечества в целом;</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определять и объяснять (аргументировать) свое отношение и оценку деятельности исторических личностей.</w:t>
      </w:r>
    </w:p>
    <w:p w:rsidR="00303A39" w:rsidRPr="0056476A" w:rsidRDefault="00303A39" w:rsidP="0056476A">
      <w:pPr>
        <w:pStyle w:val="25"/>
        <w:shd w:val="clear" w:color="auto" w:fill="auto"/>
        <w:tabs>
          <w:tab w:val="left" w:pos="2088"/>
          <w:tab w:val="left" w:pos="9356"/>
        </w:tabs>
        <w:spacing w:line="240" w:lineRule="auto"/>
        <w:ind w:firstLine="851"/>
        <w:jc w:val="both"/>
        <w:rPr>
          <w:sz w:val="24"/>
          <w:szCs w:val="24"/>
        </w:rPr>
      </w:pPr>
      <w:r w:rsidRPr="0056476A">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и художественных приемов создания памятников культуры;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303A39" w:rsidRPr="0056476A" w:rsidRDefault="00303A39" w:rsidP="0056476A">
      <w:pPr>
        <w:pStyle w:val="25"/>
        <w:shd w:val="clear" w:color="auto" w:fill="auto"/>
        <w:tabs>
          <w:tab w:val="left" w:pos="2148"/>
          <w:tab w:val="left" w:pos="9356"/>
        </w:tabs>
        <w:spacing w:line="240" w:lineRule="auto"/>
        <w:ind w:firstLine="851"/>
        <w:jc w:val="both"/>
        <w:rPr>
          <w:sz w:val="24"/>
          <w:szCs w:val="24"/>
        </w:rPr>
      </w:pPr>
      <w:r w:rsidRPr="0056476A">
        <w:rPr>
          <w:sz w:val="24"/>
          <w:szCs w:val="24"/>
        </w:rPr>
        <w:lastRenderedPageBreak/>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называть характерные, существенные признаки событий, процессов, явлений истории России и всеобщей истории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обобщать историческую информацию по истории России и зарубежных стран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 основе изучения исторического материала устанавливать исторические аналогии.</w:t>
      </w:r>
    </w:p>
    <w:p w:rsidR="00303A39" w:rsidRPr="0056476A" w:rsidRDefault="00303A39" w:rsidP="0056476A">
      <w:pPr>
        <w:pStyle w:val="25"/>
        <w:shd w:val="clear" w:color="auto" w:fill="auto"/>
        <w:tabs>
          <w:tab w:val="left" w:pos="2088"/>
          <w:tab w:val="left" w:pos="9356"/>
        </w:tabs>
        <w:spacing w:line="240" w:lineRule="auto"/>
        <w:ind w:firstLine="851"/>
        <w:jc w:val="both"/>
        <w:rPr>
          <w:sz w:val="24"/>
          <w:szCs w:val="24"/>
        </w:rPr>
      </w:pPr>
      <w:r w:rsidRPr="0056476A">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соотносить события истории родного края, истории России и зарубежных стран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определять современников исторических событий, явлений, процессов истории России и человечества в целом 1914-1945 гг.</w:t>
      </w:r>
    </w:p>
    <w:p w:rsidR="00303A39" w:rsidRPr="0056476A" w:rsidRDefault="00303A39" w:rsidP="0056476A">
      <w:pPr>
        <w:pStyle w:val="25"/>
        <w:shd w:val="clear" w:color="auto" w:fill="auto"/>
        <w:tabs>
          <w:tab w:val="left" w:pos="2133"/>
          <w:tab w:val="left" w:pos="9356"/>
        </w:tabs>
        <w:spacing w:line="240" w:lineRule="auto"/>
        <w:ind w:firstLine="851"/>
        <w:jc w:val="both"/>
        <w:rPr>
          <w:sz w:val="24"/>
          <w:szCs w:val="24"/>
        </w:rPr>
      </w:pPr>
      <w:r w:rsidRPr="0056476A">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 xml:space="preserve">Структура предметного результата включает следующий перечень знаний и </w:t>
      </w:r>
      <w:r w:rsidRPr="0056476A">
        <w:rPr>
          <w:sz w:val="24"/>
          <w:szCs w:val="24"/>
        </w:rPr>
        <w:lastRenderedPageBreak/>
        <w:t>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различать виды письменных исторических источников по истории России и всемирной истории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использовать исторические письменные источники при аргументации</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дискуссионных точек зрения;</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03A39" w:rsidRPr="0056476A" w:rsidRDefault="00303A39" w:rsidP="0056476A">
      <w:pPr>
        <w:pStyle w:val="25"/>
        <w:shd w:val="clear" w:color="auto" w:fill="auto"/>
        <w:tabs>
          <w:tab w:val="left" w:pos="2128"/>
          <w:tab w:val="left" w:pos="9356"/>
        </w:tabs>
        <w:spacing w:line="240" w:lineRule="auto"/>
        <w:ind w:firstLine="851"/>
        <w:jc w:val="both"/>
        <w:rPr>
          <w:sz w:val="24"/>
          <w:szCs w:val="24"/>
        </w:rPr>
      </w:pPr>
      <w:r w:rsidRPr="0056476A">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знать и использовать правила информационной безопасности при поиске исторической информации;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03A39" w:rsidRPr="0056476A" w:rsidRDefault="00303A39" w:rsidP="0056476A">
      <w:pPr>
        <w:pStyle w:val="25"/>
        <w:shd w:val="clear" w:color="auto" w:fill="auto"/>
        <w:tabs>
          <w:tab w:val="left" w:pos="2133"/>
          <w:tab w:val="left" w:pos="9356"/>
        </w:tabs>
        <w:spacing w:line="240" w:lineRule="auto"/>
        <w:ind w:firstLine="851"/>
        <w:jc w:val="both"/>
        <w:rPr>
          <w:sz w:val="24"/>
          <w:szCs w:val="24"/>
        </w:rPr>
      </w:pPr>
      <w:r w:rsidRPr="0056476A">
        <w:rPr>
          <w:sz w:val="24"/>
          <w:szCs w:val="24"/>
        </w:rPr>
        <w:t xml:space="preserve">Умение анализировать текстовые, визуальные источники исторической </w:t>
      </w:r>
      <w:r w:rsidRPr="0056476A">
        <w:rPr>
          <w:sz w:val="24"/>
          <w:szCs w:val="24"/>
        </w:rPr>
        <w:lastRenderedPageBreak/>
        <w:t>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 основании информации, представленной на карте/схеме по истории России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определять события, явления, процессы, которым посвящены визуальные источники исторической информации;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представлять историческую информацию в виде таблиц, графиков, схем, диаграмм;</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303A39" w:rsidRPr="0056476A" w:rsidRDefault="00303A39" w:rsidP="0056476A">
      <w:pPr>
        <w:pStyle w:val="25"/>
        <w:shd w:val="clear" w:color="auto" w:fill="auto"/>
        <w:tabs>
          <w:tab w:val="left" w:pos="2143"/>
          <w:tab w:val="left" w:pos="9356"/>
        </w:tabs>
        <w:spacing w:line="240" w:lineRule="auto"/>
        <w:ind w:firstLine="851"/>
        <w:jc w:val="both"/>
        <w:rPr>
          <w:sz w:val="24"/>
          <w:szCs w:val="24"/>
        </w:rPr>
      </w:pPr>
      <w:r w:rsidRPr="0056476A">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w:t>
      </w:r>
      <w:r w:rsidRPr="0056476A">
        <w:rPr>
          <w:sz w:val="24"/>
          <w:szCs w:val="24"/>
        </w:rPr>
        <w:lastRenderedPageBreak/>
        <w:t>обучающимися особенностей развития нашей страны как многонационального государства, важности уважения и взаимопонимания</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между всеми народами России.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понимать особенности политического, социа</w:t>
      </w:r>
      <w:r w:rsidR="00614BDD" w:rsidRPr="0056476A">
        <w:rPr>
          <w:sz w:val="24"/>
          <w:szCs w:val="24"/>
        </w:rPr>
        <w:t>льно-экономического и историко-</w:t>
      </w:r>
      <w:r w:rsidRPr="0056476A">
        <w:rPr>
          <w:sz w:val="24"/>
          <w:szCs w:val="24"/>
        </w:rPr>
        <w:t>культурного развития России как многонационального государства, знакомство с культурой, традициями и обычаями народов России;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03A39" w:rsidRPr="0056476A" w:rsidRDefault="00303A39" w:rsidP="0056476A">
      <w:pPr>
        <w:pStyle w:val="25"/>
        <w:shd w:val="clear" w:color="auto" w:fill="auto"/>
        <w:tabs>
          <w:tab w:val="left" w:pos="2278"/>
          <w:tab w:val="left" w:pos="9356"/>
        </w:tabs>
        <w:spacing w:line="240" w:lineRule="auto"/>
        <w:ind w:firstLine="851"/>
        <w:jc w:val="both"/>
        <w:rPr>
          <w:sz w:val="24"/>
          <w:szCs w:val="24"/>
        </w:rPr>
      </w:pPr>
      <w:r w:rsidRPr="0056476A">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активно участвовать в дискуссиях, не допуская умаления подвига народа при защите Отечества.</w:t>
      </w:r>
    </w:p>
    <w:p w:rsidR="00303A39" w:rsidRPr="0056476A" w:rsidRDefault="00303A39" w:rsidP="0056476A">
      <w:pPr>
        <w:pStyle w:val="25"/>
        <w:shd w:val="clear" w:color="auto" w:fill="auto"/>
        <w:tabs>
          <w:tab w:val="left" w:pos="2267"/>
          <w:tab w:val="left" w:pos="9356"/>
        </w:tabs>
        <w:spacing w:line="240" w:lineRule="auto"/>
        <w:ind w:firstLine="851"/>
        <w:jc w:val="both"/>
        <w:rPr>
          <w:sz w:val="24"/>
          <w:szCs w:val="24"/>
        </w:rPr>
      </w:pPr>
      <w:r w:rsidRPr="0056476A">
        <w:rPr>
          <w:sz w:val="24"/>
          <w:szCs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303A39" w:rsidRPr="0056476A" w:rsidRDefault="00303A39" w:rsidP="0056476A">
      <w:pPr>
        <w:pStyle w:val="25"/>
        <w:shd w:val="clear" w:color="auto" w:fill="auto"/>
        <w:tabs>
          <w:tab w:val="left" w:pos="2434"/>
          <w:tab w:val="left" w:pos="9356"/>
        </w:tabs>
        <w:spacing w:line="240" w:lineRule="auto"/>
        <w:ind w:firstLine="851"/>
        <w:jc w:val="both"/>
        <w:rPr>
          <w:sz w:val="24"/>
          <w:szCs w:val="24"/>
        </w:rPr>
      </w:pPr>
      <w:r w:rsidRPr="0056476A">
        <w:rPr>
          <w:sz w:val="24"/>
          <w:szCs w:val="24"/>
        </w:rPr>
        <w:t>По учебному курсу «История России»:</w:t>
      </w:r>
    </w:p>
    <w:p w:rsidR="00303A39" w:rsidRPr="0056476A" w:rsidRDefault="00303A39" w:rsidP="0056476A">
      <w:pPr>
        <w:pStyle w:val="25"/>
        <w:shd w:val="clear" w:color="auto" w:fill="auto"/>
        <w:tabs>
          <w:tab w:val="left" w:pos="1288"/>
          <w:tab w:val="left" w:pos="9356"/>
        </w:tabs>
        <w:spacing w:line="240" w:lineRule="auto"/>
        <w:ind w:firstLine="851"/>
        <w:jc w:val="both"/>
        <w:rPr>
          <w:sz w:val="24"/>
          <w:szCs w:val="24"/>
        </w:rPr>
      </w:pPr>
      <w:r w:rsidRPr="0056476A">
        <w:rPr>
          <w:sz w:val="24"/>
          <w:szCs w:val="24"/>
        </w:rPr>
        <w:t>Россия накануне Первой мировой войны. Ход военных действий. Власть, общество, экономика, культура. Предпосылки революции;</w:t>
      </w:r>
    </w:p>
    <w:p w:rsidR="00303A39" w:rsidRPr="0056476A" w:rsidRDefault="00303A39" w:rsidP="0056476A">
      <w:pPr>
        <w:pStyle w:val="25"/>
        <w:shd w:val="clear" w:color="auto" w:fill="auto"/>
        <w:tabs>
          <w:tab w:val="left" w:pos="1288"/>
          <w:tab w:val="left" w:pos="9356"/>
        </w:tabs>
        <w:spacing w:line="240" w:lineRule="auto"/>
        <w:ind w:firstLine="851"/>
        <w:jc w:val="both"/>
        <w:rPr>
          <w:sz w:val="24"/>
          <w:szCs w:val="24"/>
        </w:rPr>
      </w:pPr>
      <w:r w:rsidRPr="0056476A">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03A39" w:rsidRPr="0056476A" w:rsidRDefault="00303A39" w:rsidP="0056476A">
      <w:pPr>
        <w:pStyle w:val="25"/>
        <w:shd w:val="clear" w:color="auto" w:fill="auto"/>
        <w:tabs>
          <w:tab w:val="left" w:pos="1298"/>
          <w:tab w:val="left" w:pos="9356"/>
        </w:tabs>
        <w:spacing w:line="240" w:lineRule="auto"/>
        <w:ind w:firstLine="851"/>
        <w:jc w:val="both"/>
        <w:rPr>
          <w:sz w:val="24"/>
          <w:szCs w:val="24"/>
        </w:rPr>
      </w:pPr>
      <w:r w:rsidRPr="0056476A">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03A39" w:rsidRPr="0056476A" w:rsidRDefault="00303A39" w:rsidP="0056476A">
      <w:pPr>
        <w:pStyle w:val="25"/>
        <w:shd w:val="clear" w:color="auto" w:fill="auto"/>
        <w:tabs>
          <w:tab w:val="left" w:pos="1283"/>
          <w:tab w:val="left" w:pos="9356"/>
        </w:tabs>
        <w:spacing w:line="240" w:lineRule="auto"/>
        <w:ind w:firstLine="851"/>
        <w:jc w:val="both"/>
        <w:rPr>
          <w:sz w:val="24"/>
          <w:szCs w:val="24"/>
        </w:rPr>
      </w:pPr>
      <w:r w:rsidRPr="0056476A">
        <w:rPr>
          <w:sz w:val="24"/>
          <w:szCs w:val="24"/>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w:t>
      </w:r>
      <w:r w:rsidRPr="0056476A">
        <w:rPr>
          <w:sz w:val="24"/>
          <w:szCs w:val="24"/>
        </w:rPr>
        <w:lastRenderedPageBreak/>
        <w:t>вклад СССР в Великую Победу. Защита памяти о Великой Победе.</w:t>
      </w:r>
    </w:p>
    <w:p w:rsidR="00303A39" w:rsidRPr="00F77461" w:rsidRDefault="00303A39" w:rsidP="0056476A">
      <w:pPr>
        <w:pStyle w:val="25"/>
        <w:shd w:val="clear" w:color="auto" w:fill="auto"/>
        <w:tabs>
          <w:tab w:val="left" w:pos="9356"/>
        </w:tabs>
        <w:spacing w:line="240" w:lineRule="auto"/>
        <w:ind w:firstLine="851"/>
        <w:jc w:val="both"/>
        <w:rPr>
          <w:rStyle w:val="af4"/>
        </w:rPr>
      </w:pPr>
      <w:r w:rsidRPr="00F77461">
        <w:rPr>
          <w:rStyle w:val="af4"/>
        </w:rPr>
        <w:t>По учебному курсу «Всеобщая история»:</w:t>
      </w:r>
    </w:p>
    <w:p w:rsidR="00303A39" w:rsidRPr="0056476A" w:rsidRDefault="00303A39" w:rsidP="0056476A">
      <w:pPr>
        <w:pStyle w:val="25"/>
        <w:shd w:val="clear" w:color="auto" w:fill="auto"/>
        <w:tabs>
          <w:tab w:val="left" w:pos="1288"/>
          <w:tab w:val="left" w:pos="9356"/>
        </w:tabs>
        <w:spacing w:line="240" w:lineRule="auto"/>
        <w:ind w:firstLine="851"/>
        <w:jc w:val="both"/>
        <w:rPr>
          <w:sz w:val="24"/>
          <w:szCs w:val="24"/>
        </w:rPr>
      </w:pPr>
      <w:r w:rsidRPr="0056476A">
        <w:rPr>
          <w:sz w:val="24"/>
          <w:szCs w:val="24"/>
        </w:rPr>
        <w:t>Мир накануне Первой мировой войны. Первая мировая война: причины, участники, основные события, результаты. Власть и общество;</w:t>
      </w:r>
    </w:p>
    <w:p w:rsidR="00303A39" w:rsidRPr="0056476A" w:rsidRDefault="00303A39" w:rsidP="0056476A">
      <w:pPr>
        <w:pStyle w:val="25"/>
        <w:shd w:val="clear" w:color="auto" w:fill="auto"/>
        <w:tabs>
          <w:tab w:val="left" w:pos="1283"/>
          <w:tab w:val="left" w:pos="9356"/>
        </w:tabs>
        <w:spacing w:line="240" w:lineRule="auto"/>
        <w:ind w:firstLine="851"/>
        <w:jc w:val="both"/>
        <w:rPr>
          <w:sz w:val="24"/>
          <w:szCs w:val="24"/>
        </w:rPr>
      </w:pPr>
      <w:r w:rsidRPr="0056476A">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странах. «Новый курс» в США. Германский нацизм. Народный фронт. Политика «умиротворения агрессора». Культурное развитие;</w:t>
      </w:r>
    </w:p>
    <w:p w:rsidR="00303A39" w:rsidRPr="0056476A" w:rsidRDefault="00303A39" w:rsidP="0056476A">
      <w:pPr>
        <w:pStyle w:val="25"/>
        <w:shd w:val="clear" w:color="auto" w:fill="auto"/>
        <w:tabs>
          <w:tab w:val="left" w:pos="1350"/>
          <w:tab w:val="left" w:pos="9356"/>
        </w:tabs>
        <w:spacing w:line="240" w:lineRule="auto"/>
        <w:ind w:firstLine="851"/>
        <w:jc w:val="both"/>
        <w:rPr>
          <w:sz w:val="24"/>
          <w:szCs w:val="24"/>
        </w:rPr>
      </w:pPr>
      <w:r w:rsidRPr="0056476A">
        <w:rPr>
          <w:sz w:val="24"/>
          <w:szCs w:val="24"/>
        </w:rPr>
        <w:t>Вторая мировая война: причины, участники, основные сражения, итоги;</w:t>
      </w:r>
    </w:p>
    <w:p w:rsidR="00303A39" w:rsidRPr="0056476A" w:rsidRDefault="00303A39" w:rsidP="0056476A">
      <w:pPr>
        <w:pStyle w:val="25"/>
        <w:shd w:val="clear" w:color="auto" w:fill="auto"/>
        <w:tabs>
          <w:tab w:val="left" w:pos="1354"/>
          <w:tab w:val="left" w:pos="9356"/>
        </w:tabs>
        <w:spacing w:line="240" w:lineRule="auto"/>
        <w:ind w:firstLine="851"/>
        <w:jc w:val="both"/>
        <w:rPr>
          <w:sz w:val="24"/>
          <w:szCs w:val="24"/>
        </w:rPr>
      </w:pPr>
      <w:r w:rsidRPr="0056476A">
        <w:rPr>
          <w:sz w:val="24"/>
          <w:szCs w:val="24"/>
        </w:rPr>
        <w:t>Власть и общество в годы войны. Решающий вклад СССР в Победу.</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предметных результатов включает следующий перечень знаний</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указывать хронологические рамки основных периодов отечественной и всеобщей истории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называть даты важнейших событий и процессов отечественной и всеобщей истории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выявлять синхронность исторических процессов отечественной и всеобщей истории 1914-1945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делать выводы о тенденциях развития своей страны и других стран в данный период;</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303A39" w:rsidRPr="00F77461" w:rsidRDefault="00303A39" w:rsidP="0056476A">
      <w:pPr>
        <w:pStyle w:val="25"/>
        <w:shd w:val="clear" w:color="auto" w:fill="auto"/>
        <w:tabs>
          <w:tab w:val="left" w:pos="9356"/>
        </w:tabs>
        <w:spacing w:line="240" w:lineRule="auto"/>
        <w:ind w:firstLine="851"/>
        <w:jc w:val="both"/>
        <w:rPr>
          <w:b/>
          <w:sz w:val="24"/>
          <w:szCs w:val="24"/>
        </w:rPr>
      </w:pPr>
      <w:r w:rsidRPr="00F77461">
        <w:rPr>
          <w:b/>
          <w:sz w:val="24"/>
          <w:szCs w:val="24"/>
        </w:rPr>
        <w:t>Предметные результаты изучения истории в 11 классе.</w:t>
      </w:r>
    </w:p>
    <w:p w:rsidR="00303A39" w:rsidRPr="0056476A" w:rsidRDefault="00303A39" w:rsidP="0056476A">
      <w:pPr>
        <w:pStyle w:val="25"/>
        <w:shd w:val="clear" w:color="auto" w:fill="auto"/>
        <w:tabs>
          <w:tab w:val="left" w:pos="2186"/>
          <w:tab w:val="left" w:pos="9356"/>
        </w:tabs>
        <w:spacing w:line="240" w:lineRule="auto"/>
        <w:ind w:firstLine="851"/>
        <w:jc w:val="both"/>
        <w:rPr>
          <w:sz w:val="24"/>
          <w:szCs w:val="24"/>
        </w:rPr>
      </w:pPr>
      <w:r w:rsidRPr="0056476A">
        <w:rPr>
          <w:sz w:val="24"/>
          <w:szCs w:val="24"/>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w:t>
      </w:r>
      <w:r w:rsidR="00614BDD" w:rsidRPr="0056476A">
        <w:rPr>
          <w:sz w:val="24"/>
          <w:szCs w:val="24"/>
        </w:rPr>
        <w:t>еское значение советских научно-</w:t>
      </w:r>
      <w:r w:rsidRPr="0056476A">
        <w:rPr>
          <w:sz w:val="24"/>
          <w:szCs w:val="24"/>
        </w:rPr>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истории, отстаивать историческую правду. Данный результат достижим при комплексном использовании методов обучения и воспитания.</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называть наиболее значимые события истории России 1945-2022 гг., объяснять их особую значимость для истории нашей страны;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используя знания по истории России и всемирной истории 1945-2022 гг., выявлять попытки фальсификации истории;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303A39" w:rsidRPr="0056476A" w:rsidRDefault="00303A39" w:rsidP="0056476A">
      <w:pPr>
        <w:pStyle w:val="25"/>
        <w:shd w:val="clear" w:color="auto" w:fill="auto"/>
        <w:tabs>
          <w:tab w:val="left" w:pos="2167"/>
          <w:tab w:val="left" w:pos="9356"/>
        </w:tabs>
        <w:spacing w:line="240" w:lineRule="auto"/>
        <w:ind w:firstLine="851"/>
        <w:jc w:val="both"/>
        <w:rPr>
          <w:sz w:val="24"/>
          <w:szCs w:val="24"/>
        </w:rPr>
      </w:pPr>
      <w:r w:rsidRPr="0056476A">
        <w:rPr>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w:t>
      </w:r>
      <w:r w:rsidRPr="0056476A">
        <w:rPr>
          <w:sz w:val="24"/>
          <w:szCs w:val="24"/>
        </w:rPr>
        <w:lastRenderedPageBreak/>
        <w:t>личности, обучающиеся должны осознать величие личности человека, влияние его деятельности на ход истории.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614BDD" w:rsidP="0056476A">
      <w:pPr>
        <w:pStyle w:val="25"/>
        <w:shd w:val="clear" w:color="auto" w:fill="auto"/>
        <w:tabs>
          <w:tab w:val="left" w:pos="4699"/>
          <w:tab w:val="left" w:pos="9356"/>
        </w:tabs>
        <w:spacing w:line="240" w:lineRule="auto"/>
        <w:ind w:firstLine="851"/>
        <w:jc w:val="both"/>
        <w:rPr>
          <w:sz w:val="24"/>
          <w:szCs w:val="24"/>
        </w:rPr>
      </w:pPr>
      <w:r w:rsidRPr="0056476A">
        <w:rPr>
          <w:sz w:val="24"/>
          <w:szCs w:val="24"/>
        </w:rPr>
        <w:t xml:space="preserve">называть имена наиболее </w:t>
      </w:r>
      <w:r w:rsidR="00303A39" w:rsidRPr="0056476A">
        <w:rPr>
          <w:sz w:val="24"/>
          <w:szCs w:val="24"/>
        </w:rPr>
        <w:t>выдающихся деятел</w:t>
      </w:r>
      <w:r w:rsidRPr="0056476A">
        <w:rPr>
          <w:sz w:val="24"/>
          <w:szCs w:val="24"/>
        </w:rPr>
        <w:t xml:space="preserve">ей истории России </w:t>
      </w:r>
      <w:r w:rsidR="00303A39" w:rsidRPr="0056476A">
        <w:rPr>
          <w:sz w:val="24"/>
          <w:szCs w:val="24"/>
        </w:rPr>
        <w:t>1945-2022 гг., события, процессы, в которых они участвовали;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определять и объяснять (аргументировать) свое отношение и оценку деятельности исторических личностей.</w:t>
      </w:r>
    </w:p>
    <w:p w:rsidR="00303A39" w:rsidRPr="0056476A" w:rsidRDefault="00303A39" w:rsidP="0056476A">
      <w:pPr>
        <w:pStyle w:val="25"/>
        <w:shd w:val="clear" w:color="auto" w:fill="auto"/>
        <w:tabs>
          <w:tab w:val="left" w:pos="2153"/>
          <w:tab w:val="left" w:pos="9356"/>
        </w:tabs>
        <w:spacing w:line="240" w:lineRule="auto"/>
        <w:ind w:firstLine="851"/>
        <w:jc w:val="both"/>
        <w:rPr>
          <w:sz w:val="24"/>
          <w:szCs w:val="24"/>
        </w:rPr>
      </w:pPr>
      <w:r w:rsidRPr="0056476A">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03A39" w:rsidRPr="0056476A" w:rsidRDefault="00303A39" w:rsidP="00E40FC3">
      <w:pPr>
        <w:pStyle w:val="25"/>
        <w:shd w:val="clear" w:color="auto" w:fill="auto"/>
        <w:tabs>
          <w:tab w:val="left" w:pos="9356"/>
        </w:tabs>
        <w:spacing w:line="240" w:lineRule="auto"/>
        <w:ind w:firstLine="851"/>
        <w:jc w:val="both"/>
        <w:rPr>
          <w:sz w:val="24"/>
          <w:szCs w:val="24"/>
        </w:rPr>
      </w:pPr>
      <w:r w:rsidRPr="0056476A">
        <w:rPr>
          <w:sz w:val="24"/>
          <w:szCs w:val="24"/>
        </w:rPr>
        <w:t>представлять результаты самостоятельного изучения исторической информации из истории России и всемирной истории 1945-2022 г</w:t>
      </w:r>
      <w:r w:rsidR="00E40FC3">
        <w:rPr>
          <w:sz w:val="24"/>
          <w:szCs w:val="24"/>
        </w:rPr>
        <w:t xml:space="preserve">г. в форме </w:t>
      </w:r>
      <w:r w:rsidRPr="0056476A">
        <w:rPr>
          <w:sz w:val="24"/>
          <w:szCs w:val="24"/>
        </w:rPr>
        <w:t>сложного плана, конспекта, реферата;</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303A39" w:rsidRPr="0056476A" w:rsidRDefault="00303A39" w:rsidP="0056476A">
      <w:pPr>
        <w:pStyle w:val="25"/>
        <w:shd w:val="clear" w:color="auto" w:fill="auto"/>
        <w:tabs>
          <w:tab w:val="left" w:pos="2148"/>
          <w:tab w:val="left" w:pos="9356"/>
        </w:tabs>
        <w:spacing w:line="240" w:lineRule="auto"/>
        <w:ind w:firstLine="851"/>
        <w:jc w:val="both"/>
        <w:rPr>
          <w:sz w:val="24"/>
          <w:szCs w:val="24"/>
        </w:rPr>
      </w:pPr>
      <w:r w:rsidRPr="0056476A">
        <w:rPr>
          <w:sz w:val="24"/>
          <w:szCs w:val="24"/>
        </w:rPr>
        <w:t xml:space="preserve">Умение выявлять существенные черты исторических событий, явлений, </w:t>
      </w:r>
      <w:r w:rsidRPr="0056476A">
        <w:rPr>
          <w:sz w:val="24"/>
          <w:szCs w:val="24"/>
        </w:rPr>
        <w:lastRenderedPageBreak/>
        <w:t>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называть характерные, существенные признаки событий, процессов, явлений истории России и всеобщей истории 1945-2022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обобщать историческую информацию по истории России и зарубежных стран 1945-2022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 основе изучения исторического материала устанавливать исторические аналогии.</w:t>
      </w:r>
    </w:p>
    <w:p w:rsidR="00303A39" w:rsidRPr="0056476A" w:rsidRDefault="00303A39" w:rsidP="0056476A">
      <w:pPr>
        <w:pStyle w:val="25"/>
        <w:shd w:val="clear" w:color="auto" w:fill="auto"/>
        <w:tabs>
          <w:tab w:val="left" w:pos="2143"/>
          <w:tab w:val="left" w:pos="9356"/>
        </w:tabs>
        <w:spacing w:line="240" w:lineRule="auto"/>
        <w:ind w:firstLine="851"/>
        <w:jc w:val="both"/>
        <w:rPr>
          <w:sz w:val="24"/>
          <w:szCs w:val="24"/>
        </w:rPr>
      </w:pPr>
      <w:r w:rsidRPr="0056476A">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соотносить события истории родного края, истории России и зарубежных стран 1945-2022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определять современников исторических событий, явлений, процессов истории России и человечества в целом 1945-2022 гг.</w:t>
      </w:r>
    </w:p>
    <w:p w:rsidR="00303A39" w:rsidRPr="0056476A" w:rsidRDefault="00303A39" w:rsidP="0056476A">
      <w:pPr>
        <w:pStyle w:val="25"/>
        <w:shd w:val="clear" w:color="auto" w:fill="auto"/>
        <w:tabs>
          <w:tab w:val="left" w:pos="2118"/>
          <w:tab w:val="left" w:pos="9356"/>
        </w:tabs>
        <w:spacing w:line="240" w:lineRule="auto"/>
        <w:ind w:firstLine="851"/>
        <w:jc w:val="both"/>
        <w:rPr>
          <w:sz w:val="24"/>
          <w:szCs w:val="24"/>
        </w:rPr>
      </w:pPr>
      <w:r w:rsidRPr="0056476A">
        <w:rPr>
          <w:sz w:val="24"/>
          <w:szCs w:val="24"/>
        </w:rPr>
        <w:t>Умение критически анализировать для решения познавательной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lastRenderedPageBreak/>
        <w:t>различать виды письменных исторических источников по истории России и всемирной истории 1945-2022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использовать исторические письменные источники при аргументации дискуссионных точек зрения;</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03A39" w:rsidRPr="0056476A" w:rsidRDefault="00303A39" w:rsidP="0056476A">
      <w:pPr>
        <w:pStyle w:val="25"/>
        <w:shd w:val="clear" w:color="auto" w:fill="auto"/>
        <w:tabs>
          <w:tab w:val="left" w:pos="2206"/>
          <w:tab w:val="left" w:pos="9356"/>
        </w:tabs>
        <w:spacing w:line="240" w:lineRule="auto"/>
        <w:ind w:firstLine="851"/>
        <w:jc w:val="both"/>
        <w:rPr>
          <w:sz w:val="24"/>
          <w:szCs w:val="24"/>
        </w:rPr>
      </w:pPr>
      <w:r w:rsidRPr="0056476A">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знать и использовать правила информационной безопасности при поиске исторической информации;</w:t>
      </w:r>
    </w:p>
    <w:p w:rsidR="00303A39" w:rsidRPr="0056476A" w:rsidRDefault="00303A39" w:rsidP="0056476A">
      <w:pPr>
        <w:pStyle w:val="25"/>
        <w:shd w:val="clear" w:color="auto" w:fill="auto"/>
        <w:tabs>
          <w:tab w:val="left" w:pos="4016"/>
          <w:tab w:val="left" w:pos="5139"/>
          <w:tab w:val="left" w:pos="9356"/>
          <w:tab w:val="right" w:pos="10015"/>
        </w:tabs>
        <w:spacing w:line="240" w:lineRule="auto"/>
        <w:ind w:firstLine="851"/>
        <w:jc w:val="both"/>
        <w:rPr>
          <w:sz w:val="24"/>
          <w:szCs w:val="24"/>
        </w:rPr>
      </w:pPr>
      <w:r w:rsidRPr="0056476A">
        <w:rPr>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303A39" w:rsidRPr="0056476A" w:rsidRDefault="00303A39" w:rsidP="0056476A">
      <w:pPr>
        <w:pStyle w:val="25"/>
        <w:shd w:val="clear" w:color="auto" w:fill="auto"/>
        <w:tabs>
          <w:tab w:val="left" w:pos="4016"/>
          <w:tab w:val="left" w:pos="5139"/>
          <w:tab w:val="left" w:pos="9356"/>
        </w:tabs>
        <w:spacing w:line="240" w:lineRule="auto"/>
        <w:ind w:firstLine="851"/>
        <w:jc w:val="both"/>
        <w:rPr>
          <w:sz w:val="24"/>
          <w:szCs w:val="24"/>
        </w:rPr>
      </w:pPr>
      <w:r w:rsidRPr="0056476A">
        <w:rPr>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03A39" w:rsidRPr="0056476A" w:rsidRDefault="00303A39" w:rsidP="0056476A">
      <w:pPr>
        <w:pStyle w:val="25"/>
        <w:shd w:val="clear" w:color="auto" w:fill="auto"/>
        <w:tabs>
          <w:tab w:val="right" w:pos="3953"/>
          <w:tab w:val="left" w:pos="4130"/>
          <w:tab w:val="left" w:pos="5172"/>
          <w:tab w:val="left" w:pos="9356"/>
          <w:tab w:val="right" w:pos="10015"/>
        </w:tabs>
        <w:spacing w:line="240" w:lineRule="auto"/>
        <w:ind w:firstLine="851"/>
        <w:jc w:val="both"/>
        <w:rPr>
          <w:sz w:val="24"/>
          <w:szCs w:val="24"/>
        </w:rPr>
      </w:pPr>
      <w:r w:rsidRPr="0056476A">
        <w:rPr>
          <w:sz w:val="24"/>
          <w:szCs w:val="24"/>
        </w:rPr>
        <w:t>самостоятельно осуществлять поиск исторической информации, необходимой для</w:t>
      </w:r>
      <w:r w:rsidRPr="0056476A">
        <w:rPr>
          <w:sz w:val="24"/>
          <w:szCs w:val="24"/>
        </w:rPr>
        <w:tab/>
        <w:t>анализа исторических событий, процессов, явлений истории России и зарубежных стран 1945-2022 гг.;</w:t>
      </w:r>
    </w:p>
    <w:p w:rsidR="00303A39" w:rsidRPr="0056476A" w:rsidRDefault="00303A39" w:rsidP="0056476A">
      <w:pPr>
        <w:pStyle w:val="25"/>
        <w:shd w:val="clear" w:color="auto" w:fill="auto"/>
        <w:tabs>
          <w:tab w:val="left" w:pos="4016"/>
          <w:tab w:val="left" w:pos="5180"/>
          <w:tab w:val="left" w:pos="9356"/>
          <w:tab w:val="right" w:pos="10015"/>
        </w:tabs>
        <w:spacing w:line="240" w:lineRule="auto"/>
        <w:ind w:firstLine="851"/>
        <w:jc w:val="both"/>
        <w:rPr>
          <w:sz w:val="24"/>
          <w:szCs w:val="24"/>
        </w:rPr>
      </w:pPr>
      <w:r w:rsidRPr="0056476A">
        <w:rPr>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03A39" w:rsidRPr="0056476A" w:rsidRDefault="00303A39" w:rsidP="0056476A">
      <w:pPr>
        <w:pStyle w:val="25"/>
        <w:shd w:val="clear" w:color="auto" w:fill="auto"/>
        <w:tabs>
          <w:tab w:val="left" w:pos="2175"/>
          <w:tab w:val="left" w:pos="9356"/>
        </w:tabs>
        <w:spacing w:line="240" w:lineRule="auto"/>
        <w:ind w:firstLine="851"/>
        <w:jc w:val="both"/>
        <w:rPr>
          <w:sz w:val="24"/>
          <w:szCs w:val="24"/>
        </w:rPr>
      </w:pPr>
      <w:r w:rsidRPr="0056476A">
        <w:rPr>
          <w:sz w:val="24"/>
          <w:szCs w:val="24"/>
        </w:rPr>
        <w:t>Умение анализировать текстовые, визуальные источники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 xml:space="preserve">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w:t>
      </w:r>
      <w:r w:rsidRPr="0056476A">
        <w:rPr>
          <w:sz w:val="24"/>
          <w:szCs w:val="24"/>
        </w:rPr>
        <w:lastRenderedPageBreak/>
        <w:t>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делать выводы;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определять события, явления, процессы, которым посвящены визуальные источники исторической информации;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представлять историческую информацию в виде таблиц, графиков, схем, диаграмм;</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303A39" w:rsidRPr="0056476A" w:rsidRDefault="00303A39" w:rsidP="0056476A">
      <w:pPr>
        <w:pStyle w:val="25"/>
        <w:shd w:val="clear" w:color="auto" w:fill="auto"/>
        <w:tabs>
          <w:tab w:val="left" w:pos="2148"/>
          <w:tab w:val="left" w:pos="9356"/>
        </w:tabs>
        <w:spacing w:line="240" w:lineRule="auto"/>
        <w:ind w:firstLine="851"/>
        <w:jc w:val="both"/>
        <w:rPr>
          <w:sz w:val="24"/>
          <w:szCs w:val="24"/>
        </w:rPr>
      </w:pPr>
      <w:r w:rsidRPr="0056476A">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lastRenderedPageBreak/>
        <w:t>Структура предметного результата включает следующий перечень знаний</w:t>
      </w:r>
    </w:p>
    <w:p w:rsidR="00303A39" w:rsidRPr="0056476A" w:rsidRDefault="00303A39" w:rsidP="0056476A">
      <w:pPr>
        <w:pStyle w:val="25"/>
        <w:shd w:val="clear" w:color="auto" w:fill="auto"/>
        <w:tabs>
          <w:tab w:val="left" w:pos="9356"/>
        </w:tabs>
        <w:spacing w:line="240" w:lineRule="auto"/>
        <w:ind w:firstLine="851"/>
        <w:rPr>
          <w:sz w:val="24"/>
          <w:szCs w:val="24"/>
        </w:rPr>
      </w:pPr>
      <w:r w:rsidRPr="0056476A">
        <w:rPr>
          <w:sz w:val="24"/>
          <w:szCs w:val="24"/>
        </w:rPr>
        <w:t>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03A39" w:rsidRPr="0056476A" w:rsidRDefault="00303A39" w:rsidP="0056476A">
      <w:pPr>
        <w:pStyle w:val="25"/>
        <w:shd w:val="clear" w:color="auto" w:fill="auto"/>
        <w:tabs>
          <w:tab w:val="left" w:pos="2282"/>
          <w:tab w:val="left" w:pos="9356"/>
        </w:tabs>
        <w:spacing w:line="240" w:lineRule="auto"/>
        <w:ind w:firstLine="851"/>
        <w:jc w:val="both"/>
        <w:rPr>
          <w:sz w:val="24"/>
          <w:szCs w:val="24"/>
        </w:rPr>
      </w:pPr>
      <w:r w:rsidRPr="0056476A">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активно участвовать в дискуссиях, не допуская умаления подвига народа при защите Отечества.</w:t>
      </w:r>
    </w:p>
    <w:p w:rsidR="00303A39" w:rsidRPr="0056476A" w:rsidRDefault="00303A39" w:rsidP="0056476A">
      <w:pPr>
        <w:pStyle w:val="25"/>
        <w:shd w:val="clear" w:color="auto" w:fill="auto"/>
        <w:tabs>
          <w:tab w:val="left" w:pos="2281"/>
          <w:tab w:val="left" w:pos="9356"/>
        </w:tabs>
        <w:spacing w:line="240" w:lineRule="auto"/>
        <w:ind w:firstLine="851"/>
        <w:jc w:val="both"/>
        <w:rPr>
          <w:sz w:val="24"/>
          <w:szCs w:val="24"/>
        </w:rPr>
      </w:pPr>
      <w:r w:rsidRPr="0056476A">
        <w:rPr>
          <w:sz w:val="24"/>
          <w:szCs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303A39" w:rsidRPr="0056476A" w:rsidRDefault="00303A39" w:rsidP="0056476A">
      <w:pPr>
        <w:pStyle w:val="25"/>
        <w:shd w:val="clear" w:color="auto" w:fill="auto"/>
        <w:tabs>
          <w:tab w:val="left" w:pos="2477"/>
          <w:tab w:val="left" w:pos="9356"/>
        </w:tabs>
        <w:spacing w:line="240" w:lineRule="auto"/>
        <w:ind w:firstLine="851"/>
        <w:jc w:val="both"/>
        <w:rPr>
          <w:sz w:val="24"/>
          <w:szCs w:val="24"/>
        </w:rPr>
      </w:pPr>
      <w:r w:rsidRPr="0056476A">
        <w:rPr>
          <w:sz w:val="24"/>
          <w:szCs w:val="24"/>
        </w:rPr>
        <w:t>По учебному курсу «История России»:</w:t>
      </w:r>
    </w:p>
    <w:p w:rsidR="00303A39" w:rsidRPr="0056476A" w:rsidRDefault="00303A39" w:rsidP="0056476A">
      <w:pPr>
        <w:pStyle w:val="25"/>
        <w:shd w:val="clear" w:color="auto" w:fill="auto"/>
        <w:tabs>
          <w:tab w:val="left" w:pos="1316"/>
          <w:tab w:val="left" w:pos="9356"/>
        </w:tabs>
        <w:spacing w:line="240" w:lineRule="auto"/>
        <w:ind w:firstLine="851"/>
        <w:jc w:val="both"/>
        <w:rPr>
          <w:sz w:val="24"/>
          <w:szCs w:val="24"/>
        </w:rPr>
      </w:pPr>
      <w:r w:rsidRPr="0056476A">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03A39" w:rsidRPr="0056476A" w:rsidRDefault="00303A39" w:rsidP="0056476A">
      <w:pPr>
        <w:pStyle w:val="25"/>
        <w:shd w:val="clear" w:color="auto" w:fill="auto"/>
        <w:tabs>
          <w:tab w:val="left" w:pos="1316"/>
          <w:tab w:val="left" w:pos="9356"/>
        </w:tabs>
        <w:spacing w:line="240" w:lineRule="auto"/>
        <w:ind w:firstLine="851"/>
        <w:jc w:val="both"/>
        <w:rPr>
          <w:sz w:val="24"/>
          <w:szCs w:val="24"/>
        </w:rPr>
      </w:pPr>
      <w:r w:rsidRPr="0056476A">
        <w:rPr>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03A39" w:rsidRPr="0056476A" w:rsidRDefault="00303A39" w:rsidP="0056476A">
      <w:pPr>
        <w:pStyle w:val="25"/>
        <w:shd w:val="clear" w:color="auto" w:fill="auto"/>
        <w:tabs>
          <w:tab w:val="left" w:pos="2477"/>
          <w:tab w:val="left" w:pos="9356"/>
        </w:tabs>
        <w:spacing w:line="240" w:lineRule="auto"/>
        <w:ind w:firstLine="851"/>
        <w:jc w:val="both"/>
        <w:rPr>
          <w:sz w:val="24"/>
          <w:szCs w:val="24"/>
        </w:rPr>
      </w:pPr>
      <w:r w:rsidRPr="0056476A">
        <w:rPr>
          <w:sz w:val="24"/>
          <w:szCs w:val="24"/>
        </w:rPr>
        <w:t>По учебному курсу «Всеобщая история»:</w:t>
      </w:r>
    </w:p>
    <w:p w:rsidR="00303A39" w:rsidRPr="0056476A" w:rsidRDefault="00303A39" w:rsidP="0056476A">
      <w:pPr>
        <w:pStyle w:val="25"/>
        <w:shd w:val="clear" w:color="auto" w:fill="auto"/>
        <w:tabs>
          <w:tab w:val="left" w:pos="1302"/>
          <w:tab w:val="left" w:pos="9356"/>
        </w:tabs>
        <w:spacing w:line="240" w:lineRule="auto"/>
        <w:ind w:firstLine="851"/>
        <w:jc w:val="both"/>
        <w:rPr>
          <w:sz w:val="24"/>
          <w:szCs w:val="24"/>
        </w:rPr>
      </w:pPr>
      <w:r w:rsidRPr="0056476A">
        <w:rPr>
          <w:sz w:val="24"/>
          <w:szCs w:val="24"/>
        </w:rPr>
        <w:t>Послевоенные перемены в мире. Холодная война. Мировая система социализма. Экономические и политические изменения в странах Запада;</w:t>
      </w:r>
    </w:p>
    <w:p w:rsidR="00303A39" w:rsidRPr="0056476A" w:rsidRDefault="00303A39" w:rsidP="0056476A">
      <w:pPr>
        <w:pStyle w:val="25"/>
        <w:shd w:val="clear" w:color="auto" w:fill="auto"/>
        <w:tabs>
          <w:tab w:val="left" w:pos="1307"/>
          <w:tab w:val="left" w:pos="9356"/>
        </w:tabs>
        <w:spacing w:line="240" w:lineRule="auto"/>
        <w:ind w:firstLine="851"/>
        <w:jc w:val="both"/>
        <w:rPr>
          <w:sz w:val="24"/>
          <w:szCs w:val="24"/>
        </w:rPr>
      </w:pPr>
      <w:r w:rsidRPr="0056476A">
        <w:rPr>
          <w:sz w:val="24"/>
          <w:szCs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03A39" w:rsidRPr="0056476A" w:rsidRDefault="00303A39" w:rsidP="0056476A">
      <w:pPr>
        <w:pStyle w:val="25"/>
        <w:shd w:val="clear" w:color="auto" w:fill="auto"/>
        <w:tabs>
          <w:tab w:val="left" w:pos="1311"/>
          <w:tab w:val="left" w:pos="9356"/>
        </w:tabs>
        <w:spacing w:line="240" w:lineRule="auto"/>
        <w:ind w:firstLine="851"/>
        <w:jc w:val="both"/>
        <w:rPr>
          <w:sz w:val="24"/>
          <w:szCs w:val="24"/>
        </w:rPr>
      </w:pPr>
      <w:r w:rsidRPr="0056476A">
        <w:rPr>
          <w:sz w:val="24"/>
          <w:szCs w:val="24"/>
        </w:rPr>
        <w:t xml:space="preserve">Современный мир: глобализация и деглобализация. Геополитический кризис 2022 </w:t>
      </w:r>
      <w:r w:rsidRPr="0056476A">
        <w:rPr>
          <w:sz w:val="24"/>
          <w:szCs w:val="24"/>
        </w:rPr>
        <w:lastRenderedPageBreak/>
        <w:t>г. и его влияние на мировую систему.</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Структура предметного результата включает следующий перечень знаний и умений:</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указывать хронологические рамки основных периодов отечественной и всеобщей истории 1945-2022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называть даты важнейших событий и процессов отечественной и всеобщей истории 1945-2022 гг.;</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303A39" w:rsidRPr="0056476A" w:rsidRDefault="00303A39" w:rsidP="0056476A">
      <w:pPr>
        <w:pStyle w:val="25"/>
        <w:shd w:val="clear" w:color="auto" w:fill="auto"/>
        <w:tabs>
          <w:tab w:val="left" w:pos="9356"/>
        </w:tabs>
        <w:spacing w:line="240" w:lineRule="auto"/>
        <w:ind w:firstLine="851"/>
        <w:jc w:val="both"/>
        <w:rPr>
          <w:sz w:val="24"/>
          <w:szCs w:val="24"/>
        </w:rPr>
      </w:pPr>
      <w:r w:rsidRPr="0056476A">
        <w:rPr>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384970" w:rsidRDefault="00384970" w:rsidP="00422215">
      <w:pPr>
        <w:pStyle w:val="25"/>
        <w:shd w:val="clear" w:color="auto" w:fill="auto"/>
        <w:spacing w:line="240" w:lineRule="auto"/>
        <w:ind w:firstLine="700"/>
        <w:jc w:val="center"/>
        <w:rPr>
          <w:b/>
          <w:sz w:val="24"/>
          <w:szCs w:val="24"/>
        </w:rPr>
      </w:pPr>
    </w:p>
    <w:p w:rsidR="000928E0" w:rsidRDefault="00CA73A1" w:rsidP="00422215">
      <w:pPr>
        <w:pStyle w:val="25"/>
        <w:shd w:val="clear" w:color="auto" w:fill="auto"/>
        <w:spacing w:line="240" w:lineRule="auto"/>
        <w:ind w:firstLine="700"/>
        <w:jc w:val="center"/>
        <w:rPr>
          <w:b/>
          <w:sz w:val="24"/>
          <w:szCs w:val="24"/>
        </w:rPr>
      </w:pPr>
      <w:r>
        <w:rPr>
          <w:b/>
          <w:sz w:val="24"/>
          <w:szCs w:val="24"/>
        </w:rPr>
        <w:t>2.1.10</w:t>
      </w:r>
      <w:r w:rsidR="000928E0">
        <w:rPr>
          <w:b/>
          <w:sz w:val="24"/>
          <w:szCs w:val="24"/>
        </w:rPr>
        <w:t>. ОБЩЕСТВОЗНАНИЕ</w:t>
      </w:r>
    </w:p>
    <w:p w:rsidR="000928E0" w:rsidRDefault="000928E0" w:rsidP="00422215">
      <w:pPr>
        <w:pStyle w:val="25"/>
        <w:shd w:val="clear" w:color="auto" w:fill="auto"/>
        <w:spacing w:line="240" w:lineRule="auto"/>
        <w:ind w:firstLine="700"/>
        <w:jc w:val="center"/>
        <w:rPr>
          <w:b/>
          <w:sz w:val="24"/>
          <w:szCs w:val="24"/>
        </w:rPr>
      </w:pPr>
      <w:r>
        <w:rPr>
          <w:b/>
          <w:sz w:val="24"/>
          <w:szCs w:val="24"/>
        </w:rPr>
        <w:t>ОБЩЕСТВОЗНАНИЕ (БАЗОВЫЙ УРОВЕНЬ)</w:t>
      </w:r>
    </w:p>
    <w:p w:rsidR="000928E0" w:rsidRDefault="000928E0" w:rsidP="00422215">
      <w:pPr>
        <w:pStyle w:val="25"/>
        <w:shd w:val="clear" w:color="auto" w:fill="auto"/>
        <w:spacing w:line="240" w:lineRule="auto"/>
        <w:ind w:firstLine="700"/>
        <w:jc w:val="center"/>
        <w:rPr>
          <w:b/>
          <w:sz w:val="24"/>
          <w:szCs w:val="24"/>
        </w:rPr>
      </w:pPr>
      <w:r>
        <w:rPr>
          <w:b/>
          <w:sz w:val="24"/>
          <w:szCs w:val="24"/>
        </w:rPr>
        <w:t>ПОЯСНИТЕЛЬНАЯ ЗАПИСКА</w:t>
      </w:r>
    </w:p>
    <w:p w:rsidR="000928E0" w:rsidRDefault="000928E0" w:rsidP="00D75B5A">
      <w:pPr>
        <w:pStyle w:val="25"/>
        <w:shd w:val="clear" w:color="auto" w:fill="auto"/>
        <w:tabs>
          <w:tab w:val="left" w:pos="1680"/>
        </w:tabs>
        <w:spacing w:line="240" w:lineRule="auto"/>
        <w:ind w:firstLine="720"/>
        <w:jc w:val="both"/>
        <w:rPr>
          <w:sz w:val="24"/>
          <w:szCs w:val="24"/>
        </w:rPr>
      </w:pPr>
      <w:r w:rsidRPr="00D75B5A">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w:t>
      </w:r>
      <w:r w:rsidR="001352C8">
        <w:rPr>
          <w:sz w:val="24"/>
          <w:szCs w:val="24"/>
        </w:rPr>
        <w:t xml:space="preserve">в федеральной рабочей программе по обществознанию, </w:t>
      </w:r>
      <w:r w:rsidRPr="00D75B5A">
        <w:rPr>
          <w:sz w:val="24"/>
          <w:szCs w:val="24"/>
        </w:rPr>
        <w:t>с учётом федеральной рабочей программы воспитания и подлежит непосредственному применению при реализации обязательной части ООП СОО.</w:t>
      </w:r>
    </w:p>
    <w:p w:rsidR="001352C8" w:rsidRPr="001352C8" w:rsidRDefault="001352C8" w:rsidP="001352C8">
      <w:pPr>
        <w:pStyle w:val="25"/>
        <w:shd w:val="clear" w:color="auto" w:fill="auto"/>
        <w:tabs>
          <w:tab w:val="left" w:pos="1680"/>
        </w:tabs>
        <w:spacing w:line="240" w:lineRule="auto"/>
        <w:ind w:firstLine="720"/>
        <w:jc w:val="center"/>
        <w:rPr>
          <w:rStyle w:val="af4"/>
        </w:rPr>
      </w:pPr>
      <w:r w:rsidRPr="001352C8">
        <w:rPr>
          <w:rStyle w:val="af4"/>
        </w:rPr>
        <w:t>Общая характеристика учебного предмета «Обществознание»</w:t>
      </w:r>
    </w:p>
    <w:p w:rsidR="000928E0" w:rsidRPr="00D75B5A" w:rsidRDefault="000928E0" w:rsidP="00D75B5A">
      <w:pPr>
        <w:pStyle w:val="25"/>
        <w:shd w:val="clear" w:color="auto" w:fill="auto"/>
        <w:tabs>
          <w:tab w:val="left" w:pos="975"/>
        </w:tabs>
        <w:spacing w:line="240" w:lineRule="auto"/>
        <w:ind w:firstLine="720"/>
        <w:jc w:val="both"/>
        <w:rPr>
          <w:sz w:val="24"/>
          <w:szCs w:val="24"/>
        </w:rPr>
      </w:pPr>
      <w:r w:rsidRPr="00D75B5A">
        <w:rPr>
          <w:sz w:val="24"/>
          <w:szCs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0928E0" w:rsidRDefault="000928E0" w:rsidP="00D75B5A">
      <w:pPr>
        <w:pStyle w:val="25"/>
        <w:shd w:val="clear" w:color="auto" w:fill="auto"/>
        <w:spacing w:line="240" w:lineRule="auto"/>
        <w:ind w:firstLine="720"/>
        <w:jc w:val="both"/>
        <w:rPr>
          <w:sz w:val="24"/>
          <w:szCs w:val="24"/>
        </w:rPr>
      </w:pPr>
      <w:r w:rsidRPr="00D75B5A">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52C8" w:rsidRPr="001352C8" w:rsidRDefault="001352C8" w:rsidP="001352C8">
      <w:pPr>
        <w:pStyle w:val="25"/>
        <w:shd w:val="clear" w:color="auto" w:fill="auto"/>
        <w:spacing w:line="240" w:lineRule="auto"/>
        <w:ind w:firstLine="720"/>
        <w:jc w:val="center"/>
        <w:rPr>
          <w:rStyle w:val="af4"/>
        </w:rPr>
      </w:pPr>
      <w:r w:rsidRPr="001352C8">
        <w:rPr>
          <w:rStyle w:val="af4"/>
        </w:rPr>
        <w:t>Цели изучения учебного предмета «Обществознание»</w:t>
      </w:r>
    </w:p>
    <w:p w:rsidR="000928E0" w:rsidRPr="001352C8" w:rsidRDefault="000928E0" w:rsidP="00D75B5A">
      <w:pPr>
        <w:pStyle w:val="25"/>
        <w:shd w:val="clear" w:color="auto" w:fill="auto"/>
        <w:tabs>
          <w:tab w:val="left" w:pos="1657"/>
        </w:tabs>
        <w:spacing w:line="240" w:lineRule="auto"/>
        <w:ind w:firstLine="720"/>
        <w:jc w:val="both"/>
        <w:rPr>
          <w:b/>
          <w:sz w:val="24"/>
          <w:szCs w:val="24"/>
        </w:rPr>
      </w:pPr>
      <w:r w:rsidRPr="001352C8">
        <w:rPr>
          <w:b/>
          <w:sz w:val="24"/>
          <w:szCs w:val="24"/>
        </w:rPr>
        <w:t>Целями обществоведческого образования на уровне среднего общего образования являются: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развитие личности в период ранней</w:t>
      </w:r>
      <w:r w:rsidR="001352C8">
        <w:rPr>
          <w:sz w:val="24"/>
          <w:szCs w:val="24"/>
        </w:rPr>
        <w:t xml:space="preserve"> юности, становление ее духовно-</w:t>
      </w:r>
      <w:r w:rsidRPr="00D75B5A">
        <w:rPr>
          <w:sz w:val="24"/>
          <w:szCs w:val="24"/>
        </w:rPr>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w:t>
      </w:r>
      <w:r w:rsidR="001352C8">
        <w:rPr>
          <w:sz w:val="24"/>
          <w:szCs w:val="24"/>
        </w:rPr>
        <w:t xml:space="preserve"> </w:t>
      </w:r>
      <w:r w:rsidRPr="00D75B5A">
        <w:rPr>
          <w:sz w:val="24"/>
          <w:szCs w:val="24"/>
        </w:rPr>
        <w:t>трудовой, профессиональной;</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развитие способности обучающихся к личному самоопределению, самореализации, самоконтролю;</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развитие интереса обучающихся к освоению социальных и гуманитарных дисциплин;</w:t>
      </w:r>
    </w:p>
    <w:p w:rsidR="000928E0" w:rsidRPr="00D75B5A" w:rsidRDefault="000928E0" w:rsidP="001352C8">
      <w:pPr>
        <w:pStyle w:val="25"/>
        <w:shd w:val="clear" w:color="auto" w:fill="auto"/>
        <w:spacing w:line="240" w:lineRule="auto"/>
        <w:ind w:firstLine="720"/>
        <w:jc w:val="both"/>
        <w:rPr>
          <w:sz w:val="24"/>
          <w:szCs w:val="24"/>
        </w:rPr>
      </w:pPr>
      <w:r w:rsidRPr="00D75B5A">
        <w:rPr>
          <w:sz w:val="24"/>
          <w:szCs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r w:rsidR="001352C8">
        <w:rPr>
          <w:sz w:val="24"/>
          <w:szCs w:val="24"/>
        </w:rPr>
        <w:t xml:space="preserve"> </w:t>
      </w:r>
      <w:r w:rsidRPr="00D75B5A">
        <w:rPr>
          <w:sz w:val="24"/>
          <w:szCs w:val="24"/>
        </w:rPr>
        <w:t xml:space="preserve">в ФГОС </w:t>
      </w:r>
      <w:r w:rsidRPr="00D75B5A">
        <w:rPr>
          <w:sz w:val="24"/>
          <w:szCs w:val="24"/>
          <w:lang w:val="en-US" w:bidi="en-US"/>
        </w:rPr>
        <w:t>COO</w:t>
      </w:r>
      <w:r w:rsidRPr="00D75B5A">
        <w:rPr>
          <w:sz w:val="24"/>
          <w:szCs w:val="24"/>
          <w:lang w:bidi="en-US"/>
        </w:rPr>
        <w:t>;</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lastRenderedPageBreak/>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w:t>
      </w:r>
      <w:r w:rsidR="008174E8" w:rsidRPr="00D75B5A">
        <w:rPr>
          <w:sz w:val="24"/>
          <w:szCs w:val="24"/>
        </w:rPr>
        <w:t>амостоятельного решения учебно-</w:t>
      </w:r>
      <w:r w:rsidRPr="00D75B5A">
        <w:rPr>
          <w:sz w:val="24"/>
          <w:szCs w:val="24"/>
        </w:rPr>
        <w:t>познавательных, исследовательских задач, а также в проектной деятельности;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0928E0" w:rsidRPr="00D75B5A" w:rsidRDefault="000928E0" w:rsidP="00D75B5A">
      <w:pPr>
        <w:pStyle w:val="25"/>
        <w:shd w:val="clear" w:color="auto" w:fill="auto"/>
        <w:tabs>
          <w:tab w:val="left" w:pos="1662"/>
        </w:tabs>
        <w:spacing w:line="240" w:lineRule="auto"/>
        <w:ind w:firstLine="720"/>
        <w:jc w:val="both"/>
        <w:rPr>
          <w:sz w:val="24"/>
          <w:szCs w:val="24"/>
        </w:rPr>
      </w:pPr>
      <w:r w:rsidRPr="00D75B5A">
        <w:rPr>
          <w:sz w:val="24"/>
          <w:szCs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расширение возможностей самопрезентации обучающихся, мотивирующей креативное мышление и участие в социальных практиках.</w:t>
      </w:r>
    </w:p>
    <w:p w:rsidR="000928E0" w:rsidRPr="00D75B5A" w:rsidRDefault="000928E0" w:rsidP="001352C8">
      <w:pPr>
        <w:pStyle w:val="25"/>
        <w:shd w:val="clear" w:color="auto" w:fill="auto"/>
        <w:tabs>
          <w:tab w:val="left" w:pos="1662"/>
        </w:tabs>
        <w:spacing w:line="240" w:lineRule="auto"/>
        <w:ind w:firstLine="720"/>
        <w:jc w:val="both"/>
        <w:rPr>
          <w:sz w:val="24"/>
          <w:szCs w:val="24"/>
        </w:rPr>
      </w:pPr>
      <w:r w:rsidRPr="00D75B5A">
        <w:rPr>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r w:rsidR="001352C8">
        <w:rPr>
          <w:sz w:val="24"/>
          <w:szCs w:val="24"/>
        </w:rPr>
        <w:t xml:space="preserve"> </w:t>
      </w:r>
      <w:r w:rsidRPr="00D75B5A">
        <w:rPr>
          <w:sz w:val="24"/>
          <w:szCs w:val="24"/>
        </w:rPr>
        <w:t>изучении нового теоретического содержания;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рассмотрении ряда ранее изученных социальных явлений и процессов в более сложных и разнообразных связях и отношениях;</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освоении обучающимися базовых методов социального познания;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928E0" w:rsidRDefault="000928E0" w:rsidP="00D75B5A">
      <w:pPr>
        <w:pStyle w:val="25"/>
        <w:shd w:val="clear" w:color="auto" w:fill="auto"/>
        <w:spacing w:line="240" w:lineRule="auto"/>
        <w:ind w:firstLine="720"/>
        <w:jc w:val="both"/>
        <w:rPr>
          <w:sz w:val="24"/>
          <w:szCs w:val="24"/>
        </w:rPr>
      </w:pPr>
      <w:r w:rsidRPr="00D75B5A">
        <w:rPr>
          <w:sz w:val="24"/>
          <w:szCs w:val="24"/>
        </w:rPr>
        <w:t xml:space="preserve">расширении и совершенствовании познавательных, исследовательских, проектных умений, которые осваивают обучающиеся, и возможностей их применения при </w:t>
      </w:r>
      <w:r w:rsidRPr="00D75B5A">
        <w:rPr>
          <w:sz w:val="24"/>
          <w:szCs w:val="24"/>
        </w:rPr>
        <w:lastRenderedPageBreak/>
        <w:t>выполнении социальных ролей, типичных для старшего подросткового возраста.</w:t>
      </w:r>
    </w:p>
    <w:p w:rsidR="001352C8" w:rsidRPr="001352C8" w:rsidRDefault="001352C8" w:rsidP="001352C8">
      <w:pPr>
        <w:pStyle w:val="25"/>
        <w:shd w:val="clear" w:color="auto" w:fill="auto"/>
        <w:spacing w:line="240" w:lineRule="auto"/>
        <w:ind w:firstLine="720"/>
        <w:jc w:val="center"/>
        <w:rPr>
          <w:rStyle w:val="af4"/>
        </w:rPr>
      </w:pPr>
      <w:r w:rsidRPr="001352C8">
        <w:rPr>
          <w:rStyle w:val="af4"/>
        </w:rPr>
        <w:t>Место учебного предмета «Обществознание»</w:t>
      </w:r>
      <w:r>
        <w:rPr>
          <w:rStyle w:val="af4"/>
        </w:rPr>
        <w:t xml:space="preserve"> </w:t>
      </w:r>
      <w:r w:rsidRPr="001352C8">
        <w:rPr>
          <w:rStyle w:val="af4"/>
        </w:rPr>
        <w:t>в учебном плане</w:t>
      </w:r>
    </w:p>
    <w:p w:rsidR="000928E0" w:rsidRPr="00D75B5A" w:rsidRDefault="000928E0" w:rsidP="001352C8">
      <w:pPr>
        <w:pStyle w:val="25"/>
        <w:shd w:val="clear" w:color="auto" w:fill="auto"/>
        <w:tabs>
          <w:tab w:val="left" w:pos="1662"/>
        </w:tabs>
        <w:spacing w:line="240" w:lineRule="auto"/>
        <w:ind w:firstLine="720"/>
        <w:jc w:val="both"/>
        <w:rPr>
          <w:sz w:val="24"/>
          <w:szCs w:val="24"/>
        </w:rPr>
      </w:pPr>
      <w:r w:rsidRPr="00D75B5A">
        <w:rPr>
          <w:sz w:val="24"/>
          <w:szCs w:val="24"/>
        </w:rPr>
        <w:t>В соответствии с учебным планом среднего общего образования о</w:t>
      </w:r>
      <w:r w:rsidR="001352C8">
        <w:rPr>
          <w:sz w:val="24"/>
          <w:szCs w:val="24"/>
        </w:rPr>
        <w:t xml:space="preserve">бщее количество </w:t>
      </w:r>
      <w:r w:rsidRPr="00D75B5A">
        <w:rPr>
          <w:sz w:val="24"/>
          <w:szCs w:val="24"/>
        </w:rPr>
        <w:t>учебных часов на изучение обществознания</w:t>
      </w:r>
      <w:r w:rsidR="001352C8">
        <w:rPr>
          <w:sz w:val="24"/>
          <w:szCs w:val="24"/>
        </w:rPr>
        <w:t xml:space="preserve"> </w:t>
      </w:r>
      <w:r w:rsidRPr="00D75B5A">
        <w:rPr>
          <w:sz w:val="24"/>
          <w:szCs w:val="24"/>
        </w:rPr>
        <w:t>составляет 136 часов, по 2 часа в неделю при 34 учебных неделях.</w:t>
      </w:r>
    </w:p>
    <w:p w:rsidR="000928E0" w:rsidRPr="001352C8" w:rsidRDefault="000928E0" w:rsidP="001352C8">
      <w:pPr>
        <w:pStyle w:val="25"/>
        <w:shd w:val="clear" w:color="auto" w:fill="auto"/>
        <w:tabs>
          <w:tab w:val="left" w:pos="1479"/>
        </w:tabs>
        <w:spacing w:line="240" w:lineRule="auto"/>
        <w:ind w:firstLine="720"/>
        <w:jc w:val="both"/>
        <w:rPr>
          <w:rStyle w:val="af4"/>
        </w:rPr>
      </w:pPr>
      <w:r w:rsidRPr="001352C8">
        <w:rPr>
          <w:rStyle w:val="af4"/>
        </w:rPr>
        <w:t>Содержание обучения в 10 классе.</w:t>
      </w:r>
    </w:p>
    <w:p w:rsidR="000928E0" w:rsidRPr="00D75B5A" w:rsidRDefault="000928E0" w:rsidP="001352C8">
      <w:pPr>
        <w:pStyle w:val="25"/>
        <w:shd w:val="clear" w:color="auto" w:fill="auto"/>
        <w:tabs>
          <w:tab w:val="left" w:pos="1681"/>
        </w:tabs>
        <w:spacing w:line="240" w:lineRule="auto"/>
        <w:ind w:firstLine="720"/>
        <w:jc w:val="both"/>
        <w:rPr>
          <w:sz w:val="24"/>
          <w:szCs w:val="24"/>
        </w:rPr>
      </w:pPr>
      <w:r w:rsidRPr="00D75B5A">
        <w:rPr>
          <w:sz w:val="24"/>
          <w:szCs w:val="24"/>
        </w:rPr>
        <w:t>Человек в обществе.</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w:t>
      </w:r>
      <w:r w:rsidR="008174E8" w:rsidRPr="00D75B5A">
        <w:rPr>
          <w:sz w:val="24"/>
          <w:szCs w:val="24"/>
        </w:rPr>
        <w:t>и научного познания в социально-</w:t>
      </w:r>
      <w:r w:rsidRPr="00D75B5A">
        <w:rPr>
          <w:sz w:val="24"/>
          <w:szCs w:val="24"/>
        </w:rPr>
        <w:t>гуманитарных науках.</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Российское общество и человек перед лицом угроз и вызовов XXI в.</w:t>
      </w:r>
    </w:p>
    <w:p w:rsidR="000928E0" w:rsidRPr="00D75B5A" w:rsidRDefault="000928E0" w:rsidP="00D75B5A">
      <w:pPr>
        <w:pStyle w:val="25"/>
        <w:shd w:val="clear" w:color="auto" w:fill="auto"/>
        <w:tabs>
          <w:tab w:val="left" w:pos="1681"/>
        </w:tabs>
        <w:spacing w:line="240" w:lineRule="auto"/>
        <w:ind w:firstLine="720"/>
        <w:jc w:val="both"/>
        <w:rPr>
          <w:sz w:val="24"/>
          <w:szCs w:val="24"/>
        </w:rPr>
      </w:pPr>
      <w:r w:rsidRPr="00D75B5A">
        <w:rPr>
          <w:sz w:val="24"/>
          <w:szCs w:val="24"/>
        </w:rPr>
        <w:t>Духовная культура.</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0928E0" w:rsidRPr="00D75B5A" w:rsidRDefault="000928E0" w:rsidP="00D75B5A">
      <w:pPr>
        <w:pStyle w:val="25"/>
        <w:shd w:val="clear" w:color="auto" w:fill="auto"/>
        <w:tabs>
          <w:tab w:val="left" w:pos="5993"/>
          <w:tab w:val="left" w:pos="8266"/>
        </w:tabs>
        <w:spacing w:line="240" w:lineRule="auto"/>
        <w:ind w:firstLine="720"/>
        <w:jc w:val="both"/>
        <w:rPr>
          <w:sz w:val="24"/>
          <w:szCs w:val="24"/>
        </w:rPr>
      </w:pPr>
      <w:r w:rsidRPr="00D75B5A">
        <w:rPr>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w:t>
      </w:r>
      <w:r w:rsidR="008174E8" w:rsidRPr="00D75B5A">
        <w:rPr>
          <w:sz w:val="24"/>
          <w:szCs w:val="24"/>
        </w:rPr>
        <w:t xml:space="preserve">ийской Федерации. Непрерывность </w:t>
      </w:r>
      <w:r w:rsidRPr="00D75B5A">
        <w:rPr>
          <w:sz w:val="24"/>
          <w:szCs w:val="24"/>
        </w:rPr>
        <w:t>образования</w:t>
      </w:r>
      <w:r w:rsidR="008174E8" w:rsidRPr="00D75B5A">
        <w:rPr>
          <w:sz w:val="24"/>
          <w:szCs w:val="24"/>
        </w:rPr>
        <w:t xml:space="preserve"> </w:t>
      </w:r>
      <w:r w:rsidRPr="00D75B5A">
        <w:rPr>
          <w:sz w:val="24"/>
          <w:szCs w:val="24"/>
        </w:rPr>
        <w:t>в ин</w:t>
      </w:r>
      <w:r w:rsidR="008174E8" w:rsidRPr="00D75B5A">
        <w:rPr>
          <w:sz w:val="24"/>
          <w:szCs w:val="24"/>
        </w:rPr>
        <w:t xml:space="preserve">формационном обществе. Значение </w:t>
      </w:r>
      <w:r w:rsidRPr="00D75B5A">
        <w:rPr>
          <w:sz w:val="24"/>
          <w:szCs w:val="24"/>
        </w:rPr>
        <w:t>самообразования. Цифровые</w:t>
      </w:r>
      <w:r w:rsidR="008174E8" w:rsidRPr="00D75B5A">
        <w:rPr>
          <w:sz w:val="24"/>
          <w:szCs w:val="24"/>
        </w:rPr>
        <w:t xml:space="preserve"> </w:t>
      </w:r>
      <w:r w:rsidRPr="00D75B5A">
        <w:rPr>
          <w:sz w:val="24"/>
          <w:szCs w:val="24"/>
        </w:rPr>
        <w:t>образовательные ресурсы.</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Особенности профессиональной деятельности в сфере науки, образования, искусства.</w:t>
      </w:r>
    </w:p>
    <w:p w:rsidR="000928E0" w:rsidRPr="00D75B5A" w:rsidRDefault="000928E0" w:rsidP="00D75B5A">
      <w:pPr>
        <w:pStyle w:val="25"/>
        <w:shd w:val="clear" w:color="auto" w:fill="auto"/>
        <w:tabs>
          <w:tab w:val="left" w:pos="1676"/>
        </w:tabs>
        <w:spacing w:line="240" w:lineRule="auto"/>
        <w:ind w:firstLine="720"/>
        <w:jc w:val="both"/>
        <w:rPr>
          <w:sz w:val="24"/>
          <w:szCs w:val="24"/>
        </w:rPr>
      </w:pPr>
      <w:r w:rsidRPr="00D75B5A">
        <w:rPr>
          <w:sz w:val="24"/>
          <w:szCs w:val="24"/>
        </w:rPr>
        <w:t>Экономическая жизнь общества.</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 xml:space="preserve">Роль экономики в жизни общества. Макроэкономические показатели и качество </w:t>
      </w:r>
      <w:r w:rsidRPr="00D75B5A">
        <w:rPr>
          <w:sz w:val="24"/>
          <w:szCs w:val="24"/>
        </w:rPr>
        <w:lastRenderedPageBreak/>
        <w:t>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0928E0" w:rsidRPr="00D75B5A" w:rsidRDefault="000928E0" w:rsidP="001352C8">
      <w:pPr>
        <w:pStyle w:val="25"/>
        <w:shd w:val="clear" w:color="auto" w:fill="auto"/>
        <w:spacing w:line="240" w:lineRule="auto"/>
        <w:ind w:firstLine="720"/>
        <w:jc w:val="both"/>
        <w:rPr>
          <w:sz w:val="24"/>
          <w:szCs w:val="24"/>
        </w:rPr>
      </w:pPr>
      <w:r w:rsidRPr="00D75B5A">
        <w:rPr>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w:t>
      </w:r>
      <w:r w:rsidR="001352C8">
        <w:rPr>
          <w:sz w:val="24"/>
          <w:szCs w:val="24"/>
        </w:rPr>
        <w:t xml:space="preserve"> </w:t>
      </w:r>
      <w:r w:rsidRPr="00D75B5A">
        <w:rPr>
          <w:sz w:val="24"/>
          <w:szCs w:val="24"/>
        </w:rP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0928E0" w:rsidRPr="00D75B5A" w:rsidRDefault="008174E8" w:rsidP="00D75B5A">
      <w:pPr>
        <w:pStyle w:val="25"/>
        <w:shd w:val="clear" w:color="auto" w:fill="auto"/>
        <w:tabs>
          <w:tab w:val="left" w:pos="2846"/>
          <w:tab w:val="left" w:pos="4781"/>
        </w:tabs>
        <w:spacing w:line="240" w:lineRule="auto"/>
        <w:ind w:firstLine="720"/>
        <w:jc w:val="both"/>
        <w:rPr>
          <w:sz w:val="24"/>
          <w:szCs w:val="24"/>
        </w:rPr>
      </w:pPr>
      <w:r w:rsidRPr="00D75B5A">
        <w:rPr>
          <w:sz w:val="24"/>
          <w:szCs w:val="24"/>
        </w:rPr>
        <w:t xml:space="preserve">Рациональное экономическое </w:t>
      </w:r>
      <w:r w:rsidR="000928E0" w:rsidRPr="00D75B5A">
        <w:rPr>
          <w:sz w:val="24"/>
          <w:szCs w:val="24"/>
        </w:rPr>
        <w:t>поведение. Экономическая свобода</w:t>
      </w:r>
      <w:r w:rsidRPr="00D75B5A">
        <w:rPr>
          <w:sz w:val="24"/>
          <w:szCs w:val="24"/>
        </w:rPr>
        <w:t xml:space="preserve"> </w:t>
      </w:r>
      <w:r w:rsidR="000928E0" w:rsidRPr="00D75B5A">
        <w:rPr>
          <w:sz w:val="24"/>
          <w:szCs w:val="24"/>
        </w:rP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0928E0" w:rsidRPr="00D75B5A" w:rsidRDefault="000928E0" w:rsidP="00D75B5A">
      <w:pPr>
        <w:pStyle w:val="25"/>
        <w:shd w:val="clear" w:color="auto" w:fill="auto"/>
        <w:tabs>
          <w:tab w:val="left" w:pos="2028"/>
          <w:tab w:val="left" w:pos="5902"/>
          <w:tab w:val="left" w:pos="7349"/>
        </w:tabs>
        <w:spacing w:line="240" w:lineRule="auto"/>
        <w:ind w:firstLine="720"/>
        <w:jc w:val="both"/>
        <w:rPr>
          <w:sz w:val="24"/>
          <w:szCs w:val="24"/>
        </w:rPr>
      </w:pPr>
      <w:r w:rsidRPr="00D75B5A">
        <w:rPr>
          <w:sz w:val="24"/>
          <w:szCs w:val="24"/>
        </w:rPr>
        <w:t>Экономика и государство. Экономические функции государства. Общественные блага. Внешние эффекты. Государстве</w:t>
      </w:r>
      <w:r w:rsidR="008174E8" w:rsidRPr="00D75B5A">
        <w:rPr>
          <w:sz w:val="24"/>
          <w:szCs w:val="24"/>
        </w:rPr>
        <w:t xml:space="preserve">нный бюджет. Дефицит и профицит </w:t>
      </w:r>
      <w:r w:rsidRPr="00D75B5A">
        <w:rPr>
          <w:sz w:val="24"/>
          <w:szCs w:val="24"/>
        </w:rPr>
        <w:t>го</w:t>
      </w:r>
      <w:r w:rsidR="008174E8" w:rsidRPr="00D75B5A">
        <w:rPr>
          <w:sz w:val="24"/>
          <w:szCs w:val="24"/>
        </w:rPr>
        <w:t xml:space="preserve">сударственного бюджета. Принцип </w:t>
      </w:r>
      <w:r w:rsidRPr="00D75B5A">
        <w:rPr>
          <w:sz w:val="24"/>
          <w:szCs w:val="24"/>
        </w:rPr>
        <w:t>сбалансированности</w:t>
      </w:r>
      <w:r w:rsidR="008174E8" w:rsidRPr="00D75B5A">
        <w:rPr>
          <w:sz w:val="24"/>
          <w:szCs w:val="24"/>
        </w:rPr>
        <w:t xml:space="preserve"> </w:t>
      </w:r>
      <w:r w:rsidRPr="00D75B5A">
        <w:rPr>
          <w:sz w:val="24"/>
          <w:szCs w:val="24"/>
        </w:rP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928E0" w:rsidRPr="00D75B5A" w:rsidRDefault="000928E0" w:rsidP="00D75B5A">
      <w:pPr>
        <w:pStyle w:val="25"/>
        <w:shd w:val="clear" w:color="auto" w:fill="auto"/>
        <w:tabs>
          <w:tab w:val="left" w:pos="2028"/>
          <w:tab w:val="left" w:pos="5902"/>
        </w:tabs>
        <w:spacing w:line="240" w:lineRule="auto"/>
        <w:ind w:firstLine="720"/>
        <w:jc w:val="both"/>
        <w:rPr>
          <w:sz w:val="24"/>
          <w:szCs w:val="24"/>
        </w:rPr>
      </w:pPr>
      <w:r w:rsidRPr="00D75B5A">
        <w:rPr>
          <w:sz w:val="24"/>
          <w:szCs w:val="24"/>
        </w:rPr>
        <w:t>М</w:t>
      </w:r>
      <w:r w:rsidR="001352C8">
        <w:rPr>
          <w:sz w:val="24"/>
          <w:szCs w:val="24"/>
        </w:rPr>
        <w:t xml:space="preserve">ировая </w:t>
      </w:r>
      <w:r w:rsidR="008174E8" w:rsidRPr="00D75B5A">
        <w:rPr>
          <w:sz w:val="24"/>
          <w:szCs w:val="24"/>
        </w:rPr>
        <w:t xml:space="preserve">экономика. Международное </w:t>
      </w:r>
      <w:r w:rsidRPr="00D75B5A">
        <w:rPr>
          <w:sz w:val="24"/>
          <w:szCs w:val="24"/>
        </w:rPr>
        <w:t>разделение труда. Экспорт</w:t>
      </w:r>
      <w:r w:rsidR="008174E8" w:rsidRPr="00D75B5A">
        <w:rPr>
          <w:sz w:val="24"/>
          <w:szCs w:val="24"/>
        </w:rPr>
        <w:t xml:space="preserve"> </w:t>
      </w:r>
      <w:r w:rsidRPr="00D75B5A">
        <w:rPr>
          <w:sz w:val="24"/>
          <w:szCs w:val="24"/>
        </w:rPr>
        <w:t>и импорт товаров и услуг. Выгоды и убытки от участия в международной торговле. Государственное регулирование внешней торговли.</w:t>
      </w:r>
    </w:p>
    <w:p w:rsidR="000928E0" w:rsidRPr="001352C8" w:rsidRDefault="000928E0" w:rsidP="00D75B5A">
      <w:pPr>
        <w:pStyle w:val="25"/>
        <w:shd w:val="clear" w:color="auto" w:fill="auto"/>
        <w:tabs>
          <w:tab w:val="left" w:pos="1484"/>
        </w:tabs>
        <w:spacing w:line="240" w:lineRule="auto"/>
        <w:ind w:firstLine="720"/>
        <w:jc w:val="both"/>
        <w:rPr>
          <w:rStyle w:val="af4"/>
        </w:rPr>
      </w:pPr>
      <w:r w:rsidRPr="001352C8">
        <w:rPr>
          <w:rStyle w:val="af4"/>
        </w:rPr>
        <w:t>Содержание обучения в 11 классе.</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 xml:space="preserve"> Социальная сфера.</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Государственная поддержка социально незащищенных слоев общества в Российской Федерации.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 xml:space="preserve">Социальный конфликт. Виды социальных конфликтов, их причины. Способы </w:t>
      </w:r>
      <w:r w:rsidRPr="00D75B5A">
        <w:rPr>
          <w:sz w:val="24"/>
          <w:szCs w:val="24"/>
        </w:rPr>
        <w:lastRenderedPageBreak/>
        <w:t>разрешения социальных конфликтов. Особенности профессиональной деятельности социолога, социального психолога.</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Политическая сфера.</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Политическая власть и субъекты политики в современном обществе. Политические институты. Политическая деятельность.</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0928E0" w:rsidRPr="00D75B5A" w:rsidRDefault="000928E0" w:rsidP="001352C8">
      <w:pPr>
        <w:pStyle w:val="25"/>
        <w:shd w:val="clear" w:color="auto" w:fill="auto"/>
        <w:spacing w:line="240" w:lineRule="auto"/>
        <w:ind w:firstLine="720"/>
        <w:jc w:val="both"/>
        <w:rPr>
          <w:sz w:val="24"/>
          <w:szCs w:val="24"/>
        </w:rPr>
      </w:pPr>
      <w:r w:rsidRPr="00D75B5A">
        <w:rPr>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r w:rsidR="001352C8">
        <w:rPr>
          <w:sz w:val="24"/>
          <w:szCs w:val="24"/>
        </w:rPr>
        <w:t xml:space="preserve"> </w:t>
      </w:r>
      <w:r w:rsidRPr="00D75B5A">
        <w:rPr>
          <w:sz w:val="24"/>
          <w:szCs w:val="24"/>
        </w:rPr>
        <w:t>по противодействию экстремизму.</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Политическая элита и политическое лидерство. Типология лидерства.</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Роль средств массовой информации в политической жизни общества. Интернет в современной политической коммуникации.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Правовое регулирование общественных отношений в Российской Федерации.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 xml:space="preserve">Федеральный закон «Об образовании в Российской Федерации» от 29декабря 2012 </w:t>
      </w:r>
      <w:r w:rsidRPr="00D75B5A">
        <w:rPr>
          <w:sz w:val="24"/>
          <w:szCs w:val="24"/>
        </w:rPr>
        <w:lastRenderedPageBreak/>
        <w:t>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Административное право и его субъекты. Административное правонарушение и административная ответственность.</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Конституционное судопроизводство. Арбитражное судопроизводство.</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Юридическое образование, юристы как социально-профессиональная группа.</w:t>
      </w:r>
    </w:p>
    <w:p w:rsidR="000928E0" w:rsidRPr="00D75B5A" w:rsidRDefault="000928E0" w:rsidP="00D75B5A">
      <w:pPr>
        <w:pStyle w:val="25"/>
        <w:shd w:val="clear" w:color="auto" w:fill="auto"/>
        <w:tabs>
          <w:tab w:val="left" w:pos="3298"/>
          <w:tab w:val="left" w:pos="6226"/>
        </w:tabs>
        <w:spacing w:line="240" w:lineRule="auto"/>
        <w:ind w:firstLine="720"/>
        <w:jc w:val="both"/>
        <w:rPr>
          <w:sz w:val="24"/>
          <w:szCs w:val="24"/>
        </w:rPr>
      </w:pPr>
      <w:r w:rsidRPr="00D75B5A">
        <w:rPr>
          <w:sz w:val="24"/>
          <w:szCs w:val="24"/>
        </w:rPr>
        <w:t>Адм</w:t>
      </w:r>
      <w:r w:rsidR="008174E8" w:rsidRPr="00D75B5A">
        <w:rPr>
          <w:sz w:val="24"/>
          <w:szCs w:val="24"/>
        </w:rPr>
        <w:t xml:space="preserve">инистративный процесс. Судебное </w:t>
      </w:r>
      <w:r w:rsidRPr="00D75B5A">
        <w:rPr>
          <w:sz w:val="24"/>
          <w:szCs w:val="24"/>
        </w:rPr>
        <w:t>производство по делам</w:t>
      </w:r>
      <w:r w:rsidR="008174E8" w:rsidRPr="00D75B5A">
        <w:rPr>
          <w:sz w:val="24"/>
          <w:szCs w:val="24"/>
        </w:rPr>
        <w:t xml:space="preserve"> </w:t>
      </w:r>
      <w:r w:rsidRPr="00D75B5A">
        <w:rPr>
          <w:sz w:val="24"/>
          <w:szCs w:val="24"/>
        </w:rPr>
        <w:t>об административных правонарушениях.</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Экологическое законодательство. Экологические правонарушения. Способы защиты права на благоприятную окружающую среду.</w:t>
      </w:r>
    </w:p>
    <w:p w:rsidR="000928E0" w:rsidRPr="001352C8" w:rsidRDefault="000928E0" w:rsidP="001352C8">
      <w:pPr>
        <w:pStyle w:val="25"/>
        <w:shd w:val="clear" w:color="auto" w:fill="auto"/>
        <w:tabs>
          <w:tab w:val="left" w:pos="1484"/>
        </w:tabs>
        <w:spacing w:line="240" w:lineRule="auto"/>
        <w:ind w:firstLine="720"/>
        <w:jc w:val="center"/>
        <w:rPr>
          <w:rStyle w:val="af4"/>
        </w:rPr>
      </w:pPr>
      <w:r w:rsidRPr="001352C8">
        <w:rPr>
          <w:rStyle w:val="af4"/>
        </w:rPr>
        <w:t>Планируемые результаты освое</w:t>
      </w:r>
      <w:r w:rsidR="001352C8">
        <w:rPr>
          <w:rStyle w:val="af4"/>
        </w:rPr>
        <w:t>ния программы по обществознанию</w:t>
      </w:r>
    </w:p>
    <w:p w:rsidR="000928E0" w:rsidRPr="00D75B5A" w:rsidRDefault="000928E0" w:rsidP="00D75B5A">
      <w:pPr>
        <w:pStyle w:val="25"/>
        <w:shd w:val="clear" w:color="auto" w:fill="auto"/>
        <w:tabs>
          <w:tab w:val="left" w:pos="1671"/>
        </w:tabs>
        <w:spacing w:line="240" w:lineRule="auto"/>
        <w:ind w:firstLine="720"/>
        <w:jc w:val="both"/>
        <w:rPr>
          <w:sz w:val="24"/>
          <w:szCs w:val="24"/>
        </w:rPr>
      </w:pPr>
      <w:r w:rsidRPr="001352C8">
        <w:rPr>
          <w:rStyle w:val="af4"/>
        </w:rPr>
        <w:t>Личностные результаты</w:t>
      </w:r>
      <w:r w:rsidRPr="00D75B5A">
        <w:rPr>
          <w:sz w:val="24"/>
          <w:szCs w:val="24"/>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928E0" w:rsidRPr="001352C8" w:rsidRDefault="000928E0" w:rsidP="00D75B5A">
      <w:pPr>
        <w:pStyle w:val="25"/>
        <w:shd w:val="clear" w:color="auto" w:fill="auto"/>
        <w:tabs>
          <w:tab w:val="left" w:pos="1058"/>
        </w:tabs>
        <w:spacing w:line="240" w:lineRule="auto"/>
        <w:ind w:firstLine="720"/>
        <w:jc w:val="both"/>
        <w:rPr>
          <w:b/>
          <w:sz w:val="24"/>
          <w:szCs w:val="24"/>
        </w:rPr>
      </w:pPr>
      <w:r w:rsidRPr="001352C8">
        <w:rPr>
          <w:b/>
          <w:sz w:val="24"/>
          <w:szCs w:val="24"/>
        </w:rPr>
        <w:t>гражданского воспитания: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сформированность гражданской позиции обучающегося как активного и ответственного члена российского общества;</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осознание своих конституционных прав и обязанностей, уважение закона и правопорядка;</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умение взаимодействовать с социальными институтами в соответствии с их функциями и назначением;</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готовность к гуманитарной и волонтерской деятельности;</w:t>
      </w:r>
    </w:p>
    <w:p w:rsidR="000928E0" w:rsidRPr="001352C8" w:rsidRDefault="000928E0" w:rsidP="00D75B5A">
      <w:pPr>
        <w:pStyle w:val="25"/>
        <w:shd w:val="clear" w:color="auto" w:fill="auto"/>
        <w:tabs>
          <w:tab w:val="left" w:pos="1082"/>
        </w:tabs>
        <w:spacing w:line="240" w:lineRule="auto"/>
        <w:ind w:firstLine="720"/>
        <w:jc w:val="both"/>
        <w:rPr>
          <w:b/>
          <w:sz w:val="24"/>
          <w:szCs w:val="24"/>
        </w:rPr>
      </w:pPr>
      <w:r w:rsidRPr="001352C8">
        <w:rPr>
          <w:b/>
          <w:sz w:val="24"/>
          <w:szCs w:val="24"/>
        </w:rPr>
        <w:t>патриотического воспитания:</w:t>
      </w:r>
    </w:p>
    <w:p w:rsidR="001352C8" w:rsidRDefault="000928E0" w:rsidP="00D75B5A">
      <w:pPr>
        <w:pStyle w:val="25"/>
        <w:shd w:val="clear" w:color="auto" w:fill="auto"/>
        <w:spacing w:line="240" w:lineRule="auto"/>
        <w:ind w:firstLine="720"/>
        <w:jc w:val="both"/>
        <w:rPr>
          <w:sz w:val="24"/>
          <w:szCs w:val="24"/>
        </w:rPr>
      </w:pPr>
      <w:r w:rsidRPr="00D75B5A">
        <w:rPr>
          <w:sz w:val="24"/>
          <w:szCs w:val="24"/>
        </w:rPr>
        <w:t xml:space="preserve">сформированность российской </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1352C8" w:rsidRDefault="000928E0" w:rsidP="00D75B5A">
      <w:pPr>
        <w:pStyle w:val="25"/>
        <w:shd w:val="clear" w:color="auto" w:fill="auto"/>
        <w:tabs>
          <w:tab w:val="left" w:pos="1087"/>
        </w:tabs>
        <w:spacing w:line="240" w:lineRule="auto"/>
        <w:ind w:right="1420" w:firstLine="720"/>
        <w:rPr>
          <w:sz w:val="24"/>
          <w:szCs w:val="24"/>
        </w:rPr>
      </w:pPr>
      <w:r w:rsidRPr="001352C8">
        <w:rPr>
          <w:b/>
          <w:sz w:val="24"/>
          <w:szCs w:val="24"/>
        </w:rPr>
        <w:t>духовно-нравственного воспитания:</w:t>
      </w:r>
      <w:r w:rsidRPr="00D75B5A">
        <w:rPr>
          <w:sz w:val="24"/>
          <w:szCs w:val="24"/>
        </w:rPr>
        <w:t xml:space="preserve"> </w:t>
      </w:r>
    </w:p>
    <w:p w:rsidR="001352C8" w:rsidRDefault="000928E0" w:rsidP="00D75B5A">
      <w:pPr>
        <w:pStyle w:val="25"/>
        <w:shd w:val="clear" w:color="auto" w:fill="auto"/>
        <w:tabs>
          <w:tab w:val="left" w:pos="1087"/>
        </w:tabs>
        <w:spacing w:line="240" w:lineRule="auto"/>
        <w:ind w:right="1420" w:firstLine="720"/>
        <w:rPr>
          <w:sz w:val="24"/>
          <w:szCs w:val="24"/>
        </w:rPr>
      </w:pPr>
      <w:r w:rsidRPr="00D75B5A">
        <w:rPr>
          <w:sz w:val="24"/>
          <w:szCs w:val="24"/>
        </w:rPr>
        <w:t>осознание духовны</w:t>
      </w:r>
      <w:r w:rsidR="001352C8">
        <w:rPr>
          <w:sz w:val="24"/>
          <w:szCs w:val="24"/>
        </w:rPr>
        <w:t>х ценностей российского народа;</w:t>
      </w:r>
    </w:p>
    <w:p w:rsidR="000928E0" w:rsidRPr="00D75B5A" w:rsidRDefault="000928E0" w:rsidP="00D75B5A">
      <w:pPr>
        <w:pStyle w:val="25"/>
        <w:shd w:val="clear" w:color="auto" w:fill="auto"/>
        <w:tabs>
          <w:tab w:val="left" w:pos="1087"/>
        </w:tabs>
        <w:spacing w:line="240" w:lineRule="auto"/>
        <w:ind w:right="1420" w:firstLine="720"/>
        <w:rPr>
          <w:sz w:val="24"/>
          <w:szCs w:val="24"/>
        </w:rPr>
      </w:pPr>
      <w:r w:rsidRPr="00D75B5A">
        <w:rPr>
          <w:sz w:val="24"/>
          <w:szCs w:val="24"/>
        </w:rPr>
        <w:lastRenderedPageBreak/>
        <w:t>сформированность нравственного сознания, этического поведения;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способность оценивать ситуацию и принимать осознанные решения, ориентируясь на морально-нравственные нормы и ценности;</w:t>
      </w:r>
    </w:p>
    <w:p w:rsidR="000928E0" w:rsidRPr="00D75B5A" w:rsidRDefault="000928E0" w:rsidP="00D75B5A">
      <w:pPr>
        <w:pStyle w:val="25"/>
        <w:shd w:val="clear" w:color="auto" w:fill="auto"/>
        <w:spacing w:line="240" w:lineRule="auto"/>
        <w:ind w:firstLine="720"/>
        <w:rPr>
          <w:sz w:val="24"/>
          <w:szCs w:val="24"/>
        </w:rPr>
      </w:pPr>
      <w:r w:rsidRPr="00D75B5A">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928E0" w:rsidRPr="001352C8" w:rsidRDefault="000928E0" w:rsidP="00D75B5A">
      <w:pPr>
        <w:pStyle w:val="25"/>
        <w:shd w:val="clear" w:color="auto" w:fill="auto"/>
        <w:tabs>
          <w:tab w:val="left" w:pos="1082"/>
        </w:tabs>
        <w:spacing w:line="240" w:lineRule="auto"/>
        <w:ind w:firstLine="720"/>
        <w:jc w:val="both"/>
        <w:rPr>
          <w:b/>
          <w:sz w:val="24"/>
          <w:szCs w:val="24"/>
        </w:rPr>
      </w:pPr>
      <w:r w:rsidRPr="001352C8">
        <w:rPr>
          <w:b/>
          <w:sz w:val="24"/>
          <w:szCs w:val="24"/>
        </w:rPr>
        <w:t>эстетического воспитания: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928E0" w:rsidRPr="00D75B5A" w:rsidRDefault="000928E0" w:rsidP="00D75B5A">
      <w:pPr>
        <w:pStyle w:val="25"/>
        <w:shd w:val="clear" w:color="auto" w:fill="auto"/>
        <w:spacing w:line="240" w:lineRule="auto"/>
        <w:ind w:firstLine="720"/>
        <w:rPr>
          <w:sz w:val="24"/>
          <w:szCs w:val="24"/>
        </w:rPr>
      </w:pPr>
      <w:r w:rsidRPr="00D75B5A">
        <w:rPr>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0928E0" w:rsidRPr="001352C8" w:rsidRDefault="000928E0" w:rsidP="00D75B5A">
      <w:pPr>
        <w:pStyle w:val="25"/>
        <w:shd w:val="clear" w:color="auto" w:fill="auto"/>
        <w:tabs>
          <w:tab w:val="left" w:pos="1082"/>
        </w:tabs>
        <w:spacing w:line="240" w:lineRule="auto"/>
        <w:ind w:firstLine="720"/>
        <w:jc w:val="both"/>
        <w:rPr>
          <w:b/>
          <w:sz w:val="24"/>
          <w:szCs w:val="24"/>
        </w:rPr>
      </w:pPr>
      <w:r w:rsidRPr="001352C8">
        <w:rPr>
          <w:b/>
          <w:sz w:val="24"/>
          <w:szCs w:val="24"/>
        </w:rPr>
        <w:t>физического воспитания: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активное неприятие вредных привычек и иных форм причинения вреда физическому и психическому здоровью;</w:t>
      </w:r>
    </w:p>
    <w:p w:rsidR="000928E0" w:rsidRPr="001352C8" w:rsidRDefault="000928E0" w:rsidP="00D75B5A">
      <w:pPr>
        <w:pStyle w:val="25"/>
        <w:shd w:val="clear" w:color="auto" w:fill="auto"/>
        <w:tabs>
          <w:tab w:val="left" w:pos="1082"/>
        </w:tabs>
        <w:spacing w:line="240" w:lineRule="auto"/>
        <w:ind w:firstLine="720"/>
        <w:jc w:val="both"/>
        <w:rPr>
          <w:b/>
          <w:sz w:val="24"/>
          <w:szCs w:val="24"/>
        </w:rPr>
      </w:pPr>
      <w:r w:rsidRPr="001352C8">
        <w:rPr>
          <w:b/>
          <w:sz w:val="24"/>
          <w:szCs w:val="24"/>
        </w:rPr>
        <w:t>трудового воспитания:</w:t>
      </w:r>
    </w:p>
    <w:p w:rsidR="000928E0" w:rsidRPr="00D75B5A" w:rsidRDefault="000928E0" w:rsidP="00D75B5A">
      <w:pPr>
        <w:pStyle w:val="25"/>
        <w:shd w:val="clear" w:color="auto" w:fill="auto"/>
        <w:spacing w:line="240" w:lineRule="auto"/>
        <w:ind w:firstLine="720"/>
        <w:rPr>
          <w:sz w:val="24"/>
          <w:szCs w:val="24"/>
        </w:rPr>
      </w:pPr>
      <w:r w:rsidRPr="00D75B5A">
        <w:rPr>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готовность и способность к образованию и самообразованию на протяжении жизни;</w:t>
      </w:r>
    </w:p>
    <w:p w:rsidR="000928E0" w:rsidRPr="001352C8" w:rsidRDefault="000928E0" w:rsidP="00D75B5A">
      <w:pPr>
        <w:pStyle w:val="25"/>
        <w:shd w:val="clear" w:color="auto" w:fill="auto"/>
        <w:tabs>
          <w:tab w:val="left" w:pos="1082"/>
        </w:tabs>
        <w:spacing w:line="240" w:lineRule="auto"/>
        <w:ind w:firstLine="720"/>
        <w:jc w:val="both"/>
        <w:rPr>
          <w:b/>
          <w:sz w:val="24"/>
          <w:szCs w:val="24"/>
        </w:rPr>
      </w:pPr>
      <w:r w:rsidRPr="001352C8">
        <w:rPr>
          <w:b/>
          <w:sz w:val="24"/>
          <w:szCs w:val="24"/>
        </w:rPr>
        <w:t>экологического воспитания: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планирование и осуществление действий в окружающей среде на основе знания целей устойчивого развития человечества;</w:t>
      </w:r>
    </w:p>
    <w:p w:rsidR="000928E0" w:rsidRPr="00D75B5A" w:rsidRDefault="000928E0" w:rsidP="00D75B5A">
      <w:pPr>
        <w:pStyle w:val="25"/>
        <w:shd w:val="clear" w:color="auto" w:fill="auto"/>
        <w:spacing w:line="240" w:lineRule="auto"/>
        <w:ind w:firstLine="720"/>
        <w:rPr>
          <w:sz w:val="24"/>
          <w:szCs w:val="24"/>
        </w:rPr>
      </w:pPr>
      <w:r w:rsidRPr="00D75B5A">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расширение опыта деятельности экологической направленности;</w:t>
      </w:r>
    </w:p>
    <w:p w:rsidR="000928E0" w:rsidRPr="001352C8" w:rsidRDefault="000928E0" w:rsidP="00D75B5A">
      <w:pPr>
        <w:pStyle w:val="25"/>
        <w:shd w:val="clear" w:color="auto" w:fill="auto"/>
        <w:tabs>
          <w:tab w:val="left" w:pos="1062"/>
        </w:tabs>
        <w:spacing w:line="240" w:lineRule="auto"/>
        <w:ind w:firstLine="720"/>
        <w:jc w:val="both"/>
        <w:rPr>
          <w:b/>
          <w:sz w:val="24"/>
          <w:szCs w:val="24"/>
        </w:rPr>
      </w:pPr>
      <w:r w:rsidRPr="001352C8">
        <w:rPr>
          <w:b/>
          <w:sz w:val="24"/>
          <w:szCs w:val="24"/>
        </w:rPr>
        <w:t>ценности научного познания: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0928E0" w:rsidRPr="00D75B5A" w:rsidRDefault="000928E0" w:rsidP="00D75B5A">
      <w:pPr>
        <w:pStyle w:val="25"/>
        <w:shd w:val="clear" w:color="auto" w:fill="auto"/>
        <w:tabs>
          <w:tab w:val="left" w:pos="1662"/>
        </w:tabs>
        <w:spacing w:line="240" w:lineRule="auto"/>
        <w:ind w:firstLine="720"/>
        <w:rPr>
          <w:sz w:val="24"/>
          <w:szCs w:val="24"/>
        </w:rPr>
      </w:pPr>
      <w:r w:rsidRPr="00D75B5A">
        <w:rPr>
          <w:sz w:val="24"/>
          <w:szCs w:val="24"/>
        </w:rPr>
        <w:t xml:space="preserve">В процессе достижения личностных результатов освоения обучающимися программы среднего общего образования (на базовом уровне) у них совершенствуется </w:t>
      </w:r>
      <w:r w:rsidRPr="00D75B5A">
        <w:rPr>
          <w:sz w:val="24"/>
          <w:szCs w:val="24"/>
        </w:rPr>
        <w:lastRenderedPageBreak/>
        <w:t>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928E0" w:rsidRDefault="000928E0" w:rsidP="00D75B5A">
      <w:pPr>
        <w:pStyle w:val="25"/>
        <w:shd w:val="clear" w:color="auto" w:fill="auto"/>
        <w:spacing w:line="240" w:lineRule="auto"/>
        <w:ind w:firstLine="720"/>
        <w:jc w:val="both"/>
        <w:rPr>
          <w:sz w:val="24"/>
          <w:szCs w:val="24"/>
        </w:rPr>
      </w:pPr>
      <w:r w:rsidRPr="00D75B5A">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1352C8" w:rsidRPr="001352C8" w:rsidRDefault="001352C8" w:rsidP="00D75B5A">
      <w:pPr>
        <w:pStyle w:val="25"/>
        <w:shd w:val="clear" w:color="auto" w:fill="auto"/>
        <w:spacing w:line="240" w:lineRule="auto"/>
        <w:ind w:firstLine="720"/>
        <w:jc w:val="both"/>
        <w:rPr>
          <w:rStyle w:val="af4"/>
        </w:rPr>
      </w:pPr>
      <w:r w:rsidRPr="001352C8">
        <w:rPr>
          <w:rStyle w:val="af4"/>
        </w:rPr>
        <w:t>Метапредметные результаты</w:t>
      </w:r>
    </w:p>
    <w:p w:rsidR="000928E0" w:rsidRPr="00D75B5A" w:rsidRDefault="000928E0" w:rsidP="00D75B5A">
      <w:pPr>
        <w:pStyle w:val="25"/>
        <w:shd w:val="clear" w:color="auto" w:fill="auto"/>
        <w:tabs>
          <w:tab w:val="left" w:pos="1681"/>
        </w:tabs>
        <w:spacing w:line="240" w:lineRule="auto"/>
        <w:ind w:firstLine="720"/>
        <w:jc w:val="both"/>
        <w:rPr>
          <w:sz w:val="24"/>
          <w:szCs w:val="24"/>
        </w:rPr>
      </w:pPr>
      <w:r w:rsidRPr="00D75B5A">
        <w:rPr>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928E0" w:rsidRPr="001352C8" w:rsidRDefault="000928E0" w:rsidP="00D75B5A">
      <w:pPr>
        <w:pStyle w:val="25"/>
        <w:shd w:val="clear" w:color="auto" w:fill="auto"/>
        <w:tabs>
          <w:tab w:val="left" w:pos="1882"/>
        </w:tabs>
        <w:spacing w:line="240" w:lineRule="auto"/>
        <w:ind w:firstLine="720"/>
        <w:jc w:val="both"/>
        <w:rPr>
          <w:b/>
          <w:sz w:val="24"/>
          <w:szCs w:val="24"/>
        </w:rPr>
      </w:pPr>
      <w:r w:rsidRPr="001352C8">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самостоятельно формулировать и актуализировать социальную проблему, рассматривать ее всесторонне;</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определять цели познавательной деятельности, задавать параметры и критерии их достижения;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выявлять закономерности и противоречия в рассматриваемых социальных явлениях и процессах;</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координировать и выполнять работу в условиях реального, виртуального и комбинированного взаимодействия;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развивать креативное мышление при решении жизненных проблем, в том числе учебно-познавательных.</w:t>
      </w:r>
    </w:p>
    <w:p w:rsidR="000928E0" w:rsidRPr="001352C8" w:rsidRDefault="000928E0" w:rsidP="00D75B5A">
      <w:pPr>
        <w:pStyle w:val="25"/>
        <w:shd w:val="clear" w:color="auto" w:fill="auto"/>
        <w:tabs>
          <w:tab w:val="left" w:pos="1172"/>
        </w:tabs>
        <w:spacing w:line="240" w:lineRule="auto"/>
        <w:ind w:firstLine="720"/>
        <w:jc w:val="both"/>
        <w:rPr>
          <w:b/>
          <w:sz w:val="24"/>
          <w:szCs w:val="24"/>
        </w:rPr>
      </w:pPr>
      <w:r w:rsidRPr="001352C8">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развивать навыки учебно-исследовательской и проектной деятельности, навыки разрешения проблем;</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формировать научный тип мышления, применять научную терминологию, ключевые понятия и методы социальных наук;</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ставить и формулировать собственные задачи в образовательной деятельности и жизненных ситуациях;</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w:t>
      </w:r>
      <w:r w:rsidRPr="00D75B5A">
        <w:rPr>
          <w:sz w:val="24"/>
          <w:szCs w:val="24"/>
        </w:rPr>
        <w:lastRenderedPageBreak/>
        <w:t>аргументы для доказательства своих утверждений, задавать параметры и критерии решения;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0928E0" w:rsidRPr="00D75B5A" w:rsidRDefault="000928E0" w:rsidP="00D75B5A">
      <w:pPr>
        <w:pStyle w:val="25"/>
        <w:shd w:val="clear" w:color="auto" w:fill="auto"/>
        <w:spacing w:line="240" w:lineRule="auto"/>
        <w:ind w:right="1100" w:firstLine="720"/>
        <w:rPr>
          <w:sz w:val="24"/>
          <w:szCs w:val="24"/>
        </w:rPr>
      </w:pPr>
      <w:r w:rsidRPr="00D75B5A">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0928E0" w:rsidRPr="001352C8" w:rsidRDefault="000928E0" w:rsidP="00D75B5A">
      <w:pPr>
        <w:pStyle w:val="25"/>
        <w:shd w:val="clear" w:color="auto" w:fill="auto"/>
        <w:tabs>
          <w:tab w:val="left" w:pos="1866"/>
        </w:tabs>
        <w:spacing w:line="240" w:lineRule="auto"/>
        <w:ind w:firstLine="720"/>
        <w:jc w:val="both"/>
        <w:rPr>
          <w:b/>
          <w:sz w:val="24"/>
          <w:szCs w:val="24"/>
        </w:rPr>
      </w:pPr>
      <w:r w:rsidRPr="001352C8">
        <w:rPr>
          <w:b/>
          <w:sz w:val="24"/>
          <w:szCs w:val="24"/>
        </w:rPr>
        <w:t>У обучающегося будут сформированы умения работать с информацией как часть познавательных универсальных учебных действий:</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w:t>
      </w:r>
    </w:p>
    <w:p w:rsidR="000928E0" w:rsidRPr="00D75B5A" w:rsidRDefault="000928E0" w:rsidP="00D75B5A">
      <w:pPr>
        <w:pStyle w:val="25"/>
        <w:shd w:val="clear" w:color="auto" w:fill="auto"/>
        <w:spacing w:line="240" w:lineRule="auto"/>
        <w:ind w:firstLine="720"/>
        <w:rPr>
          <w:sz w:val="24"/>
          <w:szCs w:val="24"/>
        </w:rPr>
      </w:pPr>
      <w:r w:rsidRPr="00D75B5A">
        <w:rPr>
          <w:sz w:val="24"/>
          <w:szCs w:val="24"/>
        </w:rPr>
        <w:t>и интерпретацию информации различных видов и форм представления;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владеть навыками распознавания и защиты информации, информационной безопасности личности.</w:t>
      </w:r>
    </w:p>
    <w:p w:rsidR="000928E0" w:rsidRPr="001352C8" w:rsidRDefault="000928E0" w:rsidP="00D75B5A">
      <w:pPr>
        <w:pStyle w:val="25"/>
        <w:shd w:val="clear" w:color="auto" w:fill="auto"/>
        <w:tabs>
          <w:tab w:val="left" w:pos="1886"/>
        </w:tabs>
        <w:spacing w:line="240" w:lineRule="auto"/>
        <w:ind w:firstLine="720"/>
        <w:jc w:val="both"/>
        <w:rPr>
          <w:b/>
          <w:sz w:val="24"/>
          <w:szCs w:val="24"/>
        </w:rPr>
      </w:pPr>
      <w:r w:rsidRPr="001352C8">
        <w:rPr>
          <w:b/>
          <w:sz w:val="24"/>
          <w:szCs w:val="24"/>
        </w:rPr>
        <w:t>У обучающегося будут сформированы умения общения как часть коммуникативных универсальных учебных действий:</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осуществлять коммуникации во всех сферах жизни; распознавать невербальные средства общения, понимать;</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значение социальных знаков, распознавать предпосылки конфликтных ситуаций и смягчать конфликты;</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развернуто и логично излагать свою точку зрения с использованием языковых средств.</w:t>
      </w:r>
    </w:p>
    <w:p w:rsidR="000928E0" w:rsidRPr="001352C8" w:rsidRDefault="000928E0" w:rsidP="00D75B5A">
      <w:pPr>
        <w:pStyle w:val="25"/>
        <w:shd w:val="clear" w:color="auto" w:fill="auto"/>
        <w:tabs>
          <w:tab w:val="left" w:pos="1891"/>
        </w:tabs>
        <w:spacing w:line="240" w:lineRule="auto"/>
        <w:ind w:firstLine="720"/>
        <w:jc w:val="both"/>
        <w:rPr>
          <w:b/>
          <w:sz w:val="24"/>
          <w:szCs w:val="24"/>
        </w:rPr>
      </w:pPr>
      <w:r w:rsidRPr="001352C8">
        <w:rPr>
          <w:b/>
          <w:sz w:val="24"/>
          <w:szCs w:val="24"/>
        </w:rPr>
        <w:t>У обучающегося будут сформированы умения самоорганизации как части регулятивных универсальных учебных действий:</w:t>
      </w:r>
    </w:p>
    <w:p w:rsidR="000928E0" w:rsidRPr="00D75B5A" w:rsidRDefault="000928E0" w:rsidP="00D75B5A">
      <w:pPr>
        <w:pStyle w:val="25"/>
        <w:shd w:val="clear" w:color="auto" w:fill="auto"/>
        <w:spacing w:line="240" w:lineRule="auto"/>
        <w:ind w:firstLine="720"/>
        <w:rPr>
          <w:sz w:val="24"/>
          <w:szCs w:val="24"/>
        </w:rPr>
      </w:pPr>
      <w:r w:rsidRPr="00D75B5A">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самостоятельно составлять план решения проблемы с учетом имеющихся ресурсов, собственных возможностей и предпочтений;</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давать оценку новым ситуациям, возникающим в познавательной</w:t>
      </w:r>
    </w:p>
    <w:p w:rsidR="000928E0" w:rsidRPr="00D75B5A" w:rsidRDefault="000928E0" w:rsidP="00D75B5A">
      <w:pPr>
        <w:pStyle w:val="25"/>
        <w:shd w:val="clear" w:color="auto" w:fill="auto"/>
        <w:spacing w:line="240" w:lineRule="auto"/>
        <w:ind w:firstLine="720"/>
        <w:rPr>
          <w:sz w:val="24"/>
          <w:szCs w:val="24"/>
        </w:rPr>
      </w:pPr>
      <w:r w:rsidRPr="00D75B5A">
        <w:rPr>
          <w:sz w:val="24"/>
          <w:szCs w:val="24"/>
        </w:rPr>
        <w:t>и практической деятельности, в межличностных отношениях;</w:t>
      </w:r>
    </w:p>
    <w:p w:rsidR="000928E0" w:rsidRPr="00D75B5A" w:rsidRDefault="000928E0" w:rsidP="00D75B5A">
      <w:pPr>
        <w:pStyle w:val="25"/>
        <w:shd w:val="clear" w:color="auto" w:fill="auto"/>
        <w:spacing w:line="240" w:lineRule="auto"/>
        <w:ind w:firstLine="720"/>
        <w:rPr>
          <w:sz w:val="24"/>
          <w:szCs w:val="24"/>
        </w:rPr>
      </w:pPr>
      <w:r w:rsidRPr="00D75B5A">
        <w:rPr>
          <w:sz w:val="24"/>
          <w:szCs w:val="24"/>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928E0" w:rsidRPr="00D75B5A" w:rsidRDefault="000928E0" w:rsidP="00D75B5A">
      <w:pPr>
        <w:pStyle w:val="25"/>
        <w:shd w:val="clear" w:color="auto" w:fill="auto"/>
        <w:spacing w:line="240" w:lineRule="auto"/>
        <w:ind w:firstLine="720"/>
        <w:rPr>
          <w:sz w:val="24"/>
          <w:szCs w:val="24"/>
        </w:rPr>
      </w:pPr>
      <w:r w:rsidRPr="00D75B5A">
        <w:rPr>
          <w:sz w:val="24"/>
          <w:szCs w:val="24"/>
        </w:rPr>
        <w:t>оценивать приобретенный опыт;</w:t>
      </w:r>
    </w:p>
    <w:p w:rsidR="000928E0" w:rsidRPr="00D75B5A" w:rsidRDefault="000928E0" w:rsidP="00D75B5A">
      <w:pPr>
        <w:pStyle w:val="25"/>
        <w:shd w:val="clear" w:color="auto" w:fill="auto"/>
        <w:spacing w:line="240" w:lineRule="auto"/>
        <w:ind w:firstLine="720"/>
        <w:rPr>
          <w:sz w:val="24"/>
          <w:szCs w:val="24"/>
        </w:rPr>
      </w:pPr>
      <w:r w:rsidRPr="00D75B5A">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928E0" w:rsidRPr="001352C8" w:rsidRDefault="000928E0" w:rsidP="00D75B5A">
      <w:pPr>
        <w:pStyle w:val="25"/>
        <w:shd w:val="clear" w:color="auto" w:fill="auto"/>
        <w:tabs>
          <w:tab w:val="left" w:pos="1888"/>
        </w:tabs>
        <w:spacing w:line="240" w:lineRule="auto"/>
        <w:ind w:firstLine="720"/>
        <w:rPr>
          <w:b/>
          <w:sz w:val="24"/>
          <w:szCs w:val="24"/>
        </w:rPr>
      </w:pPr>
      <w:r w:rsidRPr="001352C8">
        <w:rPr>
          <w:b/>
          <w:sz w:val="24"/>
          <w:szCs w:val="24"/>
        </w:rPr>
        <w:lastRenderedPageBreak/>
        <w:t>У обучающегося будут сформированы умения совместной деятельности:</w:t>
      </w:r>
    </w:p>
    <w:p w:rsidR="000928E0" w:rsidRPr="00D75B5A" w:rsidRDefault="000928E0" w:rsidP="00D75B5A">
      <w:pPr>
        <w:pStyle w:val="25"/>
        <w:shd w:val="clear" w:color="auto" w:fill="auto"/>
        <w:spacing w:line="240" w:lineRule="auto"/>
        <w:ind w:firstLine="720"/>
        <w:rPr>
          <w:sz w:val="24"/>
          <w:szCs w:val="24"/>
        </w:rPr>
      </w:pPr>
      <w:r w:rsidRPr="00D75B5A">
        <w:rPr>
          <w:sz w:val="24"/>
          <w:szCs w:val="24"/>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928E0" w:rsidRPr="00D75B5A" w:rsidRDefault="000928E0" w:rsidP="00D75B5A">
      <w:pPr>
        <w:pStyle w:val="25"/>
        <w:shd w:val="clear" w:color="auto" w:fill="auto"/>
        <w:spacing w:line="240" w:lineRule="auto"/>
        <w:ind w:firstLine="720"/>
        <w:rPr>
          <w:sz w:val="24"/>
          <w:szCs w:val="24"/>
        </w:rPr>
      </w:pPr>
      <w:r w:rsidRPr="00D75B5A">
        <w:rPr>
          <w:sz w:val="24"/>
          <w:szCs w:val="24"/>
        </w:rPr>
        <w:t>оценивать качество своего вклада и вклада каждого участника команды в общий результат по разработанным критериям;</w:t>
      </w:r>
    </w:p>
    <w:p w:rsidR="000928E0" w:rsidRPr="00D75B5A" w:rsidRDefault="000928E0" w:rsidP="00D75B5A">
      <w:pPr>
        <w:pStyle w:val="25"/>
        <w:shd w:val="clear" w:color="auto" w:fill="auto"/>
        <w:spacing w:line="240" w:lineRule="auto"/>
        <w:ind w:firstLine="720"/>
        <w:rPr>
          <w:sz w:val="24"/>
          <w:szCs w:val="24"/>
        </w:rPr>
      </w:pPr>
      <w:r w:rsidRPr="00D75B5A">
        <w:rPr>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928E0" w:rsidRPr="00D75B5A" w:rsidRDefault="000928E0" w:rsidP="00D75B5A">
      <w:pPr>
        <w:pStyle w:val="25"/>
        <w:shd w:val="clear" w:color="auto" w:fill="auto"/>
        <w:spacing w:line="240" w:lineRule="auto"/>
        <w:ind w:firstLine="720"/>
        <w:rPr>
          <w:sz w:val="24"/>
          <w:szCs w:val="24"/>
        </w:rPr>
      </w:pPr>
      <w:r w:rsidRPr="00D75B5A">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0928E0" w:rsidRPr="001352C8" w:rsidRDefault="000928E0" w:rsidP="00D75B5A">
      <w:pPr>
        <w:pStyle w:val="25"/>
        <w:shd w:val="clear" w:color="auto" w:fill="auto"/>
        <w:tabs>
          <w:tab w:val="left" w:pos="1888"/>
        </w:tabs>
        <w:spacing w:line="240" w:lineRule="auto"/>
        <w:ind w:firstLine="720"/>
        <w:rPr>
          <w:b/>
          <w:sz w:val="24"/>
          <w:szCs w:val="24"/>
        </w:rPr>
      </w:pPr>
      <w:r w:rsidRPr="001352C8">
        <w:rPr>
          <w:b/>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0928E0" w:rsidRPr="00D75B5A" w:rsidRDefault="000928E0" w:rsidP="00D75B5A">
      <w:pPr>
        <w:pStyle w:val="25"/>
        <w:shd w:val="clear" w:color="auto" w:fill="auto"/>
        <w:spacing w:line="240" w:lineRule="auto"/>
        <w:ind w:firstLine="720"/>
        <w:rPr>
          <w:sz w:val="24"/>
          <w:szCs w:val="24"/>
        </w:rPr>
      </w:pPr>
      <w:r w:rsidRPr="00D75B5A">
        <w:rPr>
          <w:sz w:val="24"/>
          <w:szCs w:val="24"/>
        </w:rPr>
        <w:t>давать оценку новым ситуациям, вносить коррективы в деятельность, оценивать соответствие результатов целям;</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0928E0" w:rsidRPr="00D75B5A" w:rsidRDefault="000928E0" w:rsidP="00D75B5A">
      <w:pPr>
        <w:pStyle w:val="25"/>
        <w:shd w:val="clear" w:color="auto" w:fill="auto"/>
        <w:spacing w:line="240" w:lineRule="auto"/>
        <w:ind w:firstLine="720"/>
        <w:rPr>
          <w:sz w:val="24"/>
          <w:szCs w:val="24"/>
        </w:rPr>
      </w:pPr>
      <w:r w:rsidRPr="00D75B5A">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признавать свое право и право других на ошибку; развивать способность понимать мир с позиции другого человека.</w:t>
      </w:r>
    </w:p>
    <w:p w:rsidR="000928E0" w:rsidRPr="00716445" w:rsidRDefault="000928E0" w:rsidP="00D75B5A">
      <w:pPr>
        <w:pStyle w:val="25"/>
        <w:shd w:val="clear" w:color="auto" w:fill="auto"/>
        <w:spacing w:line="240" w:lineRule="auto"/>
        <w:ind w:firstLine="720"/>
        <w:jc w:val="both"/>
        <w:rPr>
          <w:rStyle w:val="af4"/>
        </w:rPr>
      </w:pPr>
      <w:r w:rsidRPr="00716445">
        <w:rPr>
          <w:rStyle w:val="af4"/>
        </w:rPr>
        <w:t>Предметные результаты освоения программы 10 класса по обществознанию (базовый уровень).</w:t>
      </w:r>
    </w:p>
    <w:p w:rsidR="000928E0" w:rsidRPr="00D75B5A" w:rsidRDefault="000928E0" w:rsidP="00D75B5A">
      <w:pPr>
        <w:pStyle w:val="25"/>
        <w:shd w:val="clear" w:color="auto" w:fill="auto"/>
        <w:tabs>
          <w:tab w:val="left" w:pos="1873"/>
        </w:tabs>
        <w:spacing w:line="240" w:lineRule="auto"/>
        <w:ind w:firstLine="720"/>
        <w:jc w:val="both"/>
        <w:rPr>
          <w:sz w:val="24"/>
          <w:szCs w:val="24"/>
        </w:rPr>
      </w:pPr>
      <w:r w:rsidRPr="00D75B5A">
        <w:rPr>
          <w:sz w:val="24"/>
          <w:szCs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0928E0" w:rsidRPr="00D75B5A" w:rsidRDefault="000928E0" w:rsidP="00D75B5A">
      <w:pPr>
        <w:pStyle w:val="25"/>
        <w:shd w:val="clear" w:color="auto" w:fill="auto"/>
        <w:tabs>
          <w:tab w:val="left" w:pos="1868"/>
        </w:tabs>
        <w:spacing w:line="240" w:lineRule="auto"/>
        <w:ind w:firstLine="720"/>
        <w:jc w:val="both"/>
        <w:rPr>
          <w:sz w:val="24"/>
          <w:szCs w:val="24"/>
        </w:rPr>
      </w:pPr>
      <w:r w:rsidRPr="00D75B5A">
        <w:rPr>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w:t>
      </w:r>
      <w:r w:rsidRPr="00D75B5A">
        <w:rPr>
          <w:sz w:val="24"/>
          <w:szCs w:val="24"/>
        </w:rPr>
        <w:lastRenderedPageBreak/>
        <w:t>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0928E0" w:rsidRPr="00D75B5A" w:rsidRDefault="000928E0" w:rsidP="00D75B5A">
      <w:pPr>
        <w:pStyle w:val="25"/>
        <w:shd w:val="clear" w:color="auto" w:fill="auto"/>
        <w:tabs>
          <w:tab w:val="left" w:pos="1873"/>
        </w:tabs>
        <w:spacing w:line="240" w:lineRule="auto"/>
        <w:ind w:firstLine="720"/>
        <w:jc w:val="both"/>
        <w:rPr>
          <w:sz w:val="24"/>
          <w:szCs w:val="24"/>
        </w:rPr>
      </w:pPr>
      <w:r w:rsidRPr="00D75B5A">
        <w:rPr>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определять различные смыслы многозначных понятий, в том числе: общество, личность, свобода, культура, экономика, собственность;</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0928E0" w:rsidRPr="00D75B5A" w:rsidRDefault="000928E0" w:rsidP="00D75B5A">
      <w:pPr>
        <w:pStyle w:val="25"/>
        <w:shd w:val="clear" w:color="auto" w:fill="auto"/>
        <w:tabs>
          <w:tab w:val="left" w:pos="1873"/>
        </w:tabs>
        <w:spacing w:line="240" w:lineRule="auto"/>
        <w:ind w:firstLine="720"/>
        <w:jc w:val="both"/>
        <w:rPr>
          <w:sz w:val="24"/>
          <w:szCs w:val="24"/>
        </w:rPr>
      </w:pPr>
      <w:r w:rsidRPr="00D75B5A">
        <w:rPr>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0928E0" w:rsidRPr="00D75B5A" w:rsidRDefault="000928E0" w:rsidP="00D75B5A">
      <w:pPr>
        <w:pStyle w:val="25"/>
        <w:shd w:val="clear" w:color="auto" w:fill="auto"/>
        <w:tabs>
          <w:tab w:val="left" w:pos="1878"/>
        </w:tabs>
        <w:spacing w:line="240" w:lineRule="auto"/>
        <w:ind w:firstLine="720"/>
        <w:jc w:val="both"/>
        <w:rPr>
          <w:sz w:val="24"/>
          <w:szCs w:val="24"/>
        </w:rPr>
      </w:pPr>
      <w:r w:rsidRPr="00D75B5A">
        <w:rPr>
          <w:sz w:val="24"/>
          <w:szCs w:val="24"/>
        </w:rPr>
        <w:t>Иметь представления о методах изучения социальных явлений</w:t>
      </w:r>
      <w:r w:rsidR="00D75B5A">
        <w:rPr>
          <w:sz w:val="24"/>
          <w:szCs w:val="24"/>
        </w:rPr>
        <w:t xml:space="preserve"> </w:t>
      </w:r>
      <w:r w:rsidRPr="00D75B5A">
        <w:rPr>
          <w:sz w:val="24"/>
          <w:szCs w:val="24"/>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w:t>
      </w:r>
      <w:r w:rsidR="00D75B5A">
        <w:rPr>
          <w:sz w:val="24"/>
          <w:szCs w:val="24"/>
        </w:rPr>
        <w:t xml:space="preserve">од, социальное прогнозирование, </w:t>
      </w:r>
      <w:r w:rsidRPr="00D75B5A">
        <w:rPr>
          <w:sz w:val="24"/>
          <w:szCs w:val="24"/>
        </w:rPr>
        <w:t>метод моделирования</w:t>
      </w:r>
      <w:r w:rsidR="00D75B5A">
        <w:rPr>
          <w:sz w:val="24"/>
          <w:szCs w:val="24"/>
        </w:rPr>
        <w:t xml:space="preserve"> </w:t>
      </w:r>
      <w:r w:rsidRPr="00D75B5A">
        <w:rPr>
          <w:sz w:val="24"/>
          <w:szCs w:val="24"/>
        </w:rPr>
        <w:t>и сравнительно-исторический метод.</w:t>
      </w:r>
    </w:p>
    <w:p w:rsidR="000928E0" w:rsidRPr="00D75B5A" w:rsidRDefault="000928E0" w:rsidP="00D75B5A">
      <w:pPr>
        <w:pStyle w:val="25"/>
        <w:shd w:val="clear" w:color="auto" w:fill="auto"/>
        <w:tabs>
          <w:tab w:val="left" w:pos="1873"/>
        </w:tabs>
        <w:spacing w:line="240" w:lineRule="auto"/>
        <w:ind w:firstLine="720"/>
        <w:jc w:val="both"/>
        <w:rPr>
          <w:sz w:val="24"/>
          <w:szCs w:val="24"/>
        </w:rPr>
      </w:pPr>
      <w:r w:rsidRPr="00D75B5A">
        <w:rPr>
          <w:sz w:val="24"/>
          <w:szCs w:val="24"/>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w:t>
      </w:r>
      <w:r w:rsidRPr="00D75B5A">
        <w:rPr>
          <w:sz w:val="24"/>
          <w:szCs w:val="24"/>
        </w:rPr>
        <w:lastRenderedPageBreak/>
        <w:t>интернет-ресурсах государственных органов, нормативные правовые акты, государственные документы стратегического характера, публикации в СМИ;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0928E0" w:rsidRPr="00D75B5A" w:rsidRDefault="000928E0" w:rsidP="00D75B5A">
      <w:pPr>
        <w:pStyle w:val="25"/>
        <w:shd w:val="clear" w:color="auto" w:fill="auto"/>
        <w:tabs>
          <w:tab w:val="left" w:pos="1868"/>
        </w:tabs>
        <w:spacing w:line="240" w:lineRule="auto"/>
        <w:ind w:firstLine="720"/>
        <w:jc w:val="both"/>
        <w:rPr>
          <w:sz w:val="24"/>
          <w:szCs w:val="24"/>
        </w:rPr>
      </w:pPr>
      <w:r w:rsidRPr="00D75B5A">
        <w:rPr>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928E0" w:rsidRPr="00D75B5A" w:rsidRDefault="000928E0" w:rsidP="00D75B5A">
      <w:pPr>
        <w:pStyle w:val="25"/>
        <w:shd w:val="clear" w:color="auto" w:fill="auto"/>
        <w:tabs>
          <w:tab w:val="left" w:pos="1868"/>
        </w:tabs>
        <w:spacing w:line="240" w:lineRule="auto"/>
        <w:ind w:firstLine="720"/>
        <w:jc w:val="both"/>
        <w:rPr>
          <w:sz w:val="24"/>
          <w:szCs w:val="24"/>
        </w:rPr>
      </w:pPr>
      <w:r w:rsidRPr="00D75B5A">
        <w:rPr>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0928E0" w:rsidRPr="00D75B5A" w:rsidRDefault="000928E0" w:rsidP="00D75B5A">
      <w:pPr>
        <w:pStyle w:val="25"/>
        <w:shd w:val="clear" w:color="auto" w:fill="auto"/>
        <w:tabs>
          <w:tab w:val="left" w:pos="1868"/>
        </w:tabs>
        <w:spacing w:line="240" w:lineRule="auto"/>
        <w:ind w:firstLine="720"/>
        <w:jc w:val="both"/>
        <w:rPr>
          <w:sz w:val="24"/>
          <w:szCs w:val="24"/>
        </w:rPr>
      </w:pPr>
      <w:r w:rsidRPr="00D75B5A">
        <w:rPr>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0928E0" w:rsidRPr="00D75B5A" w:rsidRDefault="000928E0" w:rsidP="00D75B5A">
      <w:pPr>
        <w:pStyle w:val="25"/>
        <w:shd w:val="clear" w:color="auto" w:fill="auto"/>
        <w:tabs>
          <w:tab w:val="left" w:pos="1998"/>
        </w:tabs>
        <w:spacing w:line="240" w:lineRule="auto"/>
        <w:ind w:firstLine="720"/>
        <w:jc w:val="both"/>
        <w:rPr>
          <w:sz w:val="24"/>
          <w:szCs w:val="24"/>
        </w:rPr>
      </w:pPr>
      <w:r w:rsidRPr="00D75B5A">
        <w:rPr>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928E0" w:rsidRPr="00D75B5A" w:rsidRDefault="000928E0" w:rsidP="00D75B5A">
      <w:pPr>
        <w:pStyle w:val="25"/>
        <w:shd w:val="clear" w:color="auto" w:fill="auto"/>
        <w:tabs>
          <w:tab w:val="left" w:pos="1998"/>
        </w:tabs>
        <w:spacing w:line="240" w:lineRule="auto"/>
        <w:ind w:firstLine="720"/>
        <w:jc w:val="both"/>
        <w:rPr>
          <w:sz w:val="24"/>
          <w:szCs w:val="24"/>
        </w:rPr>
      </w:pPr>
      <w:r w:rsidRPr="00D75B5A">
        <w:rPr>
          <w:sz w:val="24"/>
          <w:szCs w:val="24"/>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w:t>
      </w:r>
      <w:r w:rsidRPr="00D75B5A">
        <w:rPr>
          <w:sz w:val="24"/>
          <w:szCs w:val="24"/>
        </w:rPr>
        <w:lastRenderedPageBreak/>
        <w:t>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0928E0" w:rsidRPr="00D75B5A" w:rsidRDefault="000928E0" w:rsidP="00D75B5A">
      <w:pPr>
        <w:pStyle w:val="25"/>
        <w:shd w:val="clear" w:color="auto" w:fill="auto"/>
        <w:tabs>
          <w:tab w:val="left" w:pos="2007"/>
        </w:tabs>
        <w:spacing w:line="240" w:lineRule="auto"/>
        <w:ind w:firstLine="720"/>
        <w:jc w:val="both"/>
        <w:rPr>
          <w:sz w:val="24"/>
          <w:szCs w:val="24"/>
        </w:rPr>
      </w:pPr>
      <w:r w:rsidRPr="00D75B5A">
        <w:rPr>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0928E0" w:rsidRPr="00716445" w:rsidRDefault="000928E0" w:rsidP="00D75B5A">
      <w:pPr>
        <w:pStyle w:val="25"/>
        <w:shd w:val="clear" w:color="auto" w:fill="auto"/>
        <w:tabs>
          <w:tab w:val="left" w:pos="1706"/>
          <w:tab w:val="left" w:pos="6697"/>
          <w:tab w:val="left" w:pos="8876"/>
        </w:tabs>
        <w:spacing w:line="240" w:lineRule="auto"/>
        <w:ind w:firstLine="720"/>
        <w:jc w:val="both"/>
        <w:rPr>
          <w:rStyle w:val="af4"/>
        </w:rPr>
      </w:pPr>
      <w:r w:rsidRPr="00716445">
        <w:rPr>
          <w:rStyle w:val="af4"/>
        </w:rPr>
        <w:t>Предметные р</w:t>
      </w:r>
      <w:r w:rsidR="00D75B5A" w:rsidRPr="00716445">
        <w:rPr>
          <w:rStyle w:val="af4"/>
        </w:rPr>
        <w:t xml:space="preserve">езультаты освоения программы 11 </w:t>
      </w:r>
      <w:r w:rsidRPr="00716445">
        <w:rPr>
          <w:rStyle w:val="af4"/>
        </w:rPr>
        <w:t>класса</w:t>
      </w:r>
      <w:r w:rsidR="00D75B5A" w:rsidRPr="00716445">
        <w:rPr>
          <w:rStyle w:val="af4"/>
        </w:rPr>
        <w:t xml:space="preserve"> </w:t>
      </w:r>
      <w:r w:rsidRPr="00716445">
        <w:rPr>
          <w:rStyle w:val="af4"/>
        </w:rPr>
        <w:t>по обществознанию (базовый уровень).</w:t>
      </w:r>
    </w:p>
    <w:p w:rsidR="000928E0" w:rsidRPr="00D75B5A" w:rsidRDefault="000928E0" w:rsidP="00D75B5A">
      <w:pPr>
        <w:pStyle w:val="25"/>
        <w:shd w:val="clear" w:color="auto" w:fill="auto"/>
        <w:tabs>
          <w:tab w:val="left" w:pos="1868"/>
        </w:tabs>
        <w:spacing w:line="240" w:lineRule="auto"/>
        <w:ind w:firstLine="720"/>
        <w:jc w:val="both"/>
        <w:rPr>
          <w:sz w:val="24"/>
          <w:szCs w:val="24"/>
        </w:rPr>
      </w:pPr>
      <w:r w:rsidRPr="00D75B5A">
        <w:rPr>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928E0" w:rsidRPr="00D75B5A" w:rsidRDefault="000928E0" w:rsidP="00D75B5A">
      <w:pPr>
        <w:pStyle w:val="25"/>
        <w:shd w:val="clear" w:color="auto" w:fill="auto"/>
        <w:tabs>
          <w:tab w:val="left" w:pos="1873"/>
        </w:tabs>
        <w:spacing w:line="240" w:lineRule="auto"/>
        <w:ind w:firstLine="720"/>
        <w:jc w:val="both"/>
        <w:rPr>
          <w:sz w:val="24"/>
          <w:szCs w:val="24"/>
        </w:rPr>
      </w:pPr>
      <w:r w:rsidRPr="00D75B5A">
        <w:rPr>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0928E0" w:rsidRPr="00D75B5A" w:rsidRDefault="000928E0" w:rsidP="00D75B5A">
      <w:pPr>
        <w:pStyle w:val="25"/>
        <w:shd w:val="clear" w:color="auto" w:fill="auto"/>
        <w:tabs>
          <w:tab w:val="left" w:pos="1878"/>
        </w:tabs>
        <w:spacing w:line="240" w:lineRule="auto"/>
        <w:ind w:firstLine="720"/>
        <w:jc w:val="both"/>
        <w:rPr>
          <w:sz w:val="24"/>
          <w:szCs w:val="24"/>
        </w:rPr>
      </w:pPr>
      <w:r w:rsidRPr="00D75B5A">
        <w:rPr>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определять различные смыслы многозначных понятий, в том числе: власть, социальная справедливость, социальный институт;</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w:t>
      </w:r>
      <w:r w:rsidRPr="00D75B5A">
        <w:rPr>
          <w:sz w:val="24"/>
          <w:szCs w:val="24"/>
        </w:rPr>
        <w:lastRenderedPageBreak/>
        <w:t>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0928E0" w:rsidRPr="00D75B5A" w:rsidRDefault="000928E0" w:rsidP="00D75B5A">
      <w:pPr>
        <w:pStyle w:val="25"/>
        <w:shd w:val="clear" w:color="auto" w:fill="auto"/>
        <w:tabs>
          <w:tab w:val="left" w:pos="1882"/>
        </w:tabs>
        <w:spacing w:line="240" w:lineRule="auto"/>
        <w:ind w:firstLine="720"/>
        <w:jc w:val="both"/>
        <w:rPr>
          <w:sz w:val="24"/>
          <w:szCs w:val="24"/>
        </w:rPr>
      </w:pPr>
      <w:r w:rsidRPr="00D75B5A">
        <w:rPr>
          <w:sz w:val="24"/>
          <w:szCs w:val="24"/>
        </w:rPr>
        <w:t>Уметь устанавливать, выявлять, объяснять причинно-следственные,</w:t>
      </w:r>
    </w:p>
    <w:p w:rsidR="000928E0" w:rsidRPr="00D75B5A" w:rsidRDefault="000928E0" w:rsidP="00D75B5A">
      <w:pPr>
        <w:pStyle w:val="25"/>
        <w:shd w:val="clear" w:color="auto" w:fill="auto"/>
        <w:tabs>
          <w:tab w:val="left" w:pos="1823"/>
        </w:tabs>
        <w:spacing w:line="240" w:lineRule="auto"/>
        <w:ind w:firstLine="720"/>
        <w:jc w:val="both"/>
        <w:rPr>
          <w:sz w:val="24"/>
          <w:szCs w:val="24"/>
        </w:rPr>
      </w:pPr>
      <w:r w:rsidRPr="00D75B5A">
        <w:rPr>
          <w:sz w:val="24"/>
          <w:szCs w:val="24"/>
        </w:rPr>
        <w:t>функциональные, иерархические и другие связи при описании социальной структу</w:t>
      </w:r>
      <w:r w:rsidR="00D75B5A">
        <w:rPr>
          <w:sz w:val="24"/>
          <w:szCs w:val="24"/>
        </w:rPr>
        <w:t xml:space="preserve">ры, </w:t>
      </w:r>
      <w:r w:rsidRPr="00D75B5A">
        <w:rPr>
          <w:sz w:val="24"/>
          <w:szCs w:val="24"/>
        </w:rPr>
        <w:t>формы государства, политической культуры личности</w:t>
      </w:r>
      <w:r w:rsidR="00D75B5A">
        <w:rPr>
          <w:sz w:val="24"/>
          <w:szCs w:val="24"/>
        </w:rPr>
        <w:t xml:space="preserve"> </w:t>
      </w:r>
      <w:r w:rsidRPr="00D75B5A">
        <w:rPr>
          <w:sz w:val="24"/>
          <w:szCs w:val="24"/>
        </w:rPr>
        <w:t>и ее политического поведения, системы права, нормативно-правовых актов, прав, свобод и обязанностей;</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0928E0" w:rsidRPr="00D75B5A" w:rsidRDefault="000928E0" w:rsidP="00D75B5A">
      <w:pPr>
        <w:pStyle w:val="25"/>
        <w:shd w:val="clear" w:color="auto" w:fill="auto"/>
        <w:tabs>
          <w:tab w:val="left" w:pos="1868"/>
        </w:tabs>
        <w:spacing w:line="240" w:lineRule="auto"/>
        <w:ind w:firstLine="720"/>
        <w:jc w:val="both"/>
        <w:rPr>
          <w:sz w:val="24"/>
          <w:szCs w:val="24"/>
        </w:rPr>
      </w:pPr>
      <w:r w:rsidRPr="00D75B5A">
        <w:rPr>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0928E0" w:rsidRPr="00D75B5A" w:rsidRDefault="000928E0" w:rsidP="00D75B5A">
      <w:pPr>
        <w:pStyle w:val="25"/>
        <w:shd w:val="clear" w:color="auto" w:fill="auto"/>
        <w:tabs>
          <w:tab w:val="left" w:pos="1878"/>
        </w:tabs>
        <w:spacing w:line="240" w:lineRule="auto"/>
        <w:ind w:firstLine="720"/>
        <w:jc w:val="both"/>
        <w:rPr>
          <w:sz w:val="24"/>
          <w:szCs w:val="24"/>
        </w:rPr>
      </w:pPr>
      <w:r w:rsidRPr="00D75B5A">
        <w:rPr>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0928E0" w:rsidRPr="00D75B5A" w:rsidRDefault="000928E0" w:rsidP="00D75B5A">
      <w:pPr>
        <w:pStyle w:val="25"/>
        <w:shd w:val="clear" w:color="auto" w:fill="auto"/>
        <w:tabs>
          <w:tab w:val="left" w:pos="1868"/>
        </w:tabs>
        <w:spacing w:line="240" w:lineRule="auto"/>
        <w:ind w:firstLine="720"/>
        <w:jc w:val="both"/>
        <w:rPr>
          <w:sz w:val="24"/>
          <w:szCs w:val="24"/>
        </w:rPr>
      </w:pPr>
      <w:r w:rsidRPr="00D75B5A">
        <w:rPr>
          <w:sz w:val="24"/>
          <w:szCs w:val="24"/>
        </w:rPr>
        <w:lastRenderedPageBreak/>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по изученным темам, составлять сложный и тезисный план развернутых ответов, анализировать неадаптированные тексты.</w:t>
      </w:r>
    </w:p>
    <w:p w:rsidR="000928E0" w:rsidRPr="00D75B5A" w:rsidRDefault="000928E0" w:rsidP="00D75B5A">
      <w:pPr>
        <w:pStyle w:val="25"/>
        <w:shd w:val="clear" w:color="auto" w:fill="auto"/>
        <w:tabs>
          <w:tab w:val="left" w:pos="1868"/>
        </w:tabs>
        <w:spacing w:line="240" w:lineRule="auto"/>
        <w:ind w:firstLine="720"/>
        <w:jc w:val="both"/>
        <w:rPr>
          <w:sz w:val="24"/>
          <w:szCs w:val="24"/>
        </w:rPr>
      </w:pPr>
      <w:r w:rsidRPr="00D75B5A">
        <w:rPr>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0928E0" w:rsidRPr="00D75B5A" w:rsidRDefault="000928E0" w:rsidP="00D75B5A">
      <w:pPr>
        <w:pStyle w:val="25"/>
        <w:shd w:val="clear" w:color="auto" w:fill="auto"/>
        <w:tabs>
          <w:tab w:val="left" w:pos="1873"/>
        </w:tabs>
        <w:spacing w:line="240" w:lineRule="auto"/>
        <w:ind w:firstLine="720"/>
        <w:jc w:val="both"/>
        <w:rPr>
          <w:sz w:val="24"/>
          <w:szCs w:val="24"/>
        </w:rPr>
      </w:pPr>
      <w:r w:rsidRPr="00D75B5A">
        <w:rPr>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0928E0" w:rsidRPr="00D75B5A" w:rsidRDefault="000928E0" w:rsidP="00D75B5A">
      <w:pPr>
        <w:pStyle w:val="25"/>
        <w:shd w:val="clear" w:color="auto" w:fill="auto"/>
        <w:spacing w:line="240" w:lineRule="auto"/>
        <w:ind w:firstLine="720"/>
        <w:jc w:val="both"/>
        <w:rPr>
          <w:sz w:val="24"/>
          <w:szCs w:val="24"/>
        </w:rPr>
      </w:pPr>
      <w:r w:rsidRPr="00D75B5A">
        <w:rPr>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0928E0" w:rsidRPr="00D75B5A" w:rsidRDefault="000928E0" w:rsidP="00D75B5A">
      <w:pPr>
        <w:pStyle w:val="25"/>
        <w:shd w:val="clear" w:color="auto" w:fill="auto"/>
        <w:tabs>
          <w:tab w:val="left" w:pos="1656"/>
          <w:tab w:val="left" w:pos="4901"/>
        </w:tabs>
        <w:spacing w:line="240" w:lineRule="auto"/>
        <w:ind w:firstLine="720"/>
        <w:jc w:val="both"/>
        <w:rPr>
          <w:sz w:val="24"/>
          <w:szCs w:val="24"/>
        </w:rPr>
      </w:pPr>
      <w:r w:rsidRPr="00D75B5A">
        <w:rPr>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rsidR="00D75B5A">
        <w:rPr>
          <w:sz w:val="24"/>
          <w:szCs w:val="24"/>
        </w:rPr>
        <w:t xml:space="preserve"> Российской Федерации; </w:t>
      </w:r>
      <w:r w:rsidRPr="00D75B5A">
        <w:rPr>
          <w:sz w:val="24"/>
          <w:szCs w:val="24"/>
        </w:rPr>
        <w:t>государственной службе и статусе</w:t>
      </w:r>
      <w:r w:rsidR="00D75B5A">
        <w:rPr>
          <w:sz w:val="24"/>
          <w:szCs w:val="24"/>
        </w:rPr>
        <w:t xml:space="preserve"> </w:t>
      </w:r>
      <w:r w:rsidRPr="00D75B5A">
        <w:rPr>
          <w:sz w:val="24"/>
          <w:szCs w:val="24"/>
        </w:rP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0928E0" w:rsidRPr="00D75B5A" w:rsidRDefault="000928E0" w:rsidP="00D75B5A">
      <w:pPr>
        <w:pStyle w:val="25"/>
        <w:shd w:val="clear" w:color="auto" w:fill="auto"/>
        <w:tabs>
          <w:tab w:val="left" w:pos="1287"/>
        </w:tabs>
        <w:spacing w:line="240" w:lineRule="auto"/>
        <w:ind w:firstLine="720"/>
        <w:jc w:val="both"/>
        <w:rPr>
          <w:sz w:val="24"/>
          <w:szCs w:val="24"/>
        </w:rPr>
      </w:pPr>
      <w:r w:rsidRPr="00D75B5A">
        <w:rPr>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0928E0" w:rsidRPr="00D75B5A" w:rsidRDefault="000928E0" w:rsidP="00D75B5A">
      <w:pPr>
        <w:pStyle w:val="25"/>
        <w:shd w:val="clear" w:color="auto" w:fill="auto"/>
        <w:tabs>
          <w:tab w:val="left" w:pos="2015"/>
        </w:tabs>
        <w:spacing w:line="240" w:lineRule="auto"/>
        <w:ind w:firstLine="720"/>
        <w:jc w:val="both"/>
        <w:rPr>
          <w:sz w:val="24"/>
          <w:szCs w:val="24"/>
        </w:rPr>
      </w:pPr>
      <w:r w:rsidRPr="00D75B5A">
        <w:rPr>
          <w:sz w:val="24"/>
          <w:szCs w:val="24"/>
        </w:rPr>
        <w:t xml:space="preserve">Оценивать социальную информацию по проблемам социальных отношений, </w:t>
      </w:r>
      <w:r w:rsidRPr="00D75B5A">
        <w:rPr>
          <w:sz w:val="24"/>
          <w:szCs w:val="24"/>
        </w:rPr>
        <w:lastRenderedPageBreak/>
        <w:t>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0928E0" w:rsidRPr="00D75B5A" w:rsidRDefault="000928E0" w:rsidP="00D75B5A">
      <w:pPr>
        <w:pStyle w:val="25"/>
        <w:shd w:val="clear" w:color="auto" w:fill="auto"/>
        <w:tabs>
          <w:tab w:val="left" w:pos="2045"/>
        </w:tabs>
        <w:spacing w:line="240" w:lineRule="auto"/>
        <w:ind w:firstLine="720"/>
        <w:jc w:val="both"/>
        <w:rPr>
          <w:sz w:val="24"/>
          <w:szCs w:val="24"/>
        </w:rPr>
      </w:pPr>
      <w:r w:rsidRPr="00D75B5A">
        <w:rPr>
          <w:sz w:val="24"/>
          <w:szCs w:val="24"/>
        </w:rPr>
        <w:t>Самостоятельно оценивать и принимать решения, выявлять</w:t>
      </w:r>
      <w:r w:rsidR="00D75B5A">
        <w:rPr>
          <w:sz w:val="24"/>
          <w:szCs w:val="24"/>
        </w:rPr>
        <w:t xml:space="preserve"> </w:t>
      </w:r>
      <w:r w:rsidRPr="00D75B5A">
        <w:rPr>
          <w:sz w:val="24"/>
          <w:szCs w:val="24"/>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w:t>
      </w:r>
      <w:r w:rsidR="00D75B5A">
        <w:rPr>
          <w:sz w:val="24"/>
          <w:szCs w:val="24"/>
        </w:rPr>
        <w:t xml:space="preserve">ормы морали и права, ценностей; </w:t>
      </w:r>
      <w:r w:rsidRPr="00D75B5A">
        <w:rPr>
          <w:sz w:val="24"/>
          <w:szCs w:val="24"/>
        </w:rPr>
        <w:t>осознавать</w:t>
      </w:r>
      <w:r w:rsidR="00D75B5A">
        <w:rPr>
          <w:sz w:val="24"/>
          <w:szCs w:val="24"/>
        </w:rPr>
        <w:t xml:space="preserve"> </w:t>
      </w:r>
      <w:r w:rsidRPr="00D75B5A">
        <w:rPr>
          <w:sz w:val="24"/>
          <w:szCs w:val="24"/>
        </w:rPr>
        <w:t>неприемлемость антиобщественного поведения, опасность алкоголизма и наркомании.</w:t>
      </w:r>
    </w:p>
    <w:p w:rsidR="000928E0" w:rsidRDefault="000928E0" w:rsidP="00422215">
      <w:pPr>
        <w:pStyle w:val="25"/>
        <w:shd w:val="clear" w:color="auto" w:fill="auto"/>
        <w:spacing w:line="240" w:lineRule="auto"/>
        <w:ind w:firstLine="700"/>
        <w:jc w:val="center"/>
        <w:rPr>
          <w:b/>
          <w:sz w:val="24"/>
          <w:szCs w:val="24"/>
        </w:rPr>
      </w:pPr>
    </w:p>
    <w:p w:rsidR="00716445" w:rsidRDefault="00CA73A1" w:rsidP="00422215">
      <w:pPr>
        <w:pStyle w:val="25"/>
        <w:shd w:val="clear" w:color="auto" w:fill="auto"/>
        <w:spacing w:line="240" w:lineRule="auto"/>
        <w:ind w:firstLine="700"/>
        <w:jc w:val="center"/>
        <w:rPr>
          <w:b/>
          <w:sz w:val="24"/>
          <w:szCs w:val="24"/>
        </w:rPr>
      </w:pPr>
      <w:r>
        <w:rPr>
          <w:b/>
          <w:sz w:val="24"/>
          <w:szCs w:val="24"/>
        </w:rPr>
        <w:t xml:space="preserve">2.1.10. </w:t>
      </w:r>
      <w:r w:rsidR="00716445">
        <w:rPr>
          <w:b/>
          <w:sz w:val="24"/>
          <w:szCs w:val="24"/>
        </w:rPr>
        <w:t>ОБЩЕСТВОЗНАНИЕ (УГЛУБЛЕННЫЙ УРОВЕНЬ)</w:t>
      </w:r>
    </w:p>
    <w:p w:rsidR="00716445" w:rsidRDefault="00716445" w:rsidP="00422215">
      <w:pPr>
        <w:pStyle w:val="25"/>
        <w:shd w:val="clear" w:color="auto" w:fill="auto"/>
        <w:spacing w:line="240" w:lineRule="auto"/>
        <w:ind w:firstLine="700"/>
        <w:jc w:val="center"/>
        <w:rPr>
          <w:b/>
          <w:sz w:val="24"/>
          <w:szCs w:val="24"/>
        </w:rPr>
      </w:pPr>
      <w:r>
        <w:rPr>
          <w:b/>
          <w:sz w:val="24"/>
          <w:szCs w:val="24"/>
        </w:rPr>
        <w:t>ПОЯСНИТЕЛЬНАЯ ЗАПИСКА</w:t>
      </w:r>
    </w:p>
    <w:p w:rsidR="00716445" w:rsidRDefault="00716445" w:rsidP="008C63F4">
      <w:pPr>
        <w:pStyle w:val="25"/>
        <w:shd w:val="clear" w:color="auto" w:fill="auto"/>
        <w:tabs>
          <w:tab w:val="left" w:pos="1671"/>
        </w:tabs>
        <w:spacing w:line="240" w:lineRule="auto"/>
        <w:ind w:firstLine="740"/>
        <w:jc w:val="both"/>
        <w:rPr>
          <w:sz w:val="24"/>
          <w:szCs w:val="24"/>
        </w:rPr>
      </w:pPr>
      <w:r w:rsidRPr="008C63F4">
        <w:rPr>
          <w:sz w:val="24"/>
          <w:szCs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w:t>
      </w:r>
      <w:r w:rsidR="008C63F4">
        <w:rPr>
          <w:sz w:val="24"/>
          <w:szCs w:val="24"/>
        </w:rPr>
        <w:t xml:space="preserve"> и федеральной рабочей программой по обществознанию (углубленный уровень)</w:t>
      </w:r>
      <w:r w:rsidRPr="008C63F4">
        <w:rPr>
          <w:sz w:val="24"/>
          <w:szCs w:val="24"/>
        </w:rPr>
        <w:t>,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8C63F4" w:rsidRPr="008C63F4" w:rsidRDefault="008C63F4" w:rsidP="008C63F4">
      <w:pPr>
        <w:pStyle w:val="25"/>
        <w:shd w:val="clear" w:color="auto" w:fill="auto"/>
        <w:tabs>
          <w:tab w:val="left" w:pos="1671"/>
        </w:tabs>
        <w:spacing w:line="240" w:lineRule="auto"/>
        <w:ind w:firstLine="740"/>
        <w:jc w:val="center"/>
        <w:rPr>
          <w:rStyle w:val="af4"/>
        </w:rPr>
      </w:pPr>
      <w:r w:rsidRPr="008C63F4">
        <w:rPr>
          <w:rStyle w:val="af4"/>
        </w:rPr>
        <w:t>Общая характеристика учебного предмета «Обществознание»</w:t>
      </w:r>
    </w:p>
    <w:p w:rsidR="00716445" w:rsidRPr="008C63F4" w:rsidRDefault="00716445" w:rsidP="008C63F4">
      <w:pPr>
        <w:pStyle w:val="25"/>
        <w:shd w:val="clear" w:color="auto" w:fill="auto"/>
        <w:tabs>
          <w:tab w:val="left" w:pos="1671"/>
        </w:tabs>
        <w:spacing w:line="240" w:lineRule="auto"/>
        <w:ind w:firstLine="740"/>
        <w:jc w:val="both"/>
        <w:rPr>
          <w:sz w:val="24"/>
          <w:szCs w:val="24"/>
        </w:rPr>
      </w:pPr>
      <w:r w:rsidRPr="008C63F4">
        <w:rPr>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716445" w:rsidRPr="008C63F4" w:rsidRDefault="00716445" w:rsidP="008C63F4">
      <w:pPr>
        <w:pStyle w:val="25"/>
        <w:shd w:val="clear" w:color="auto" w:fill="auto"/>
        <w:tabs>
          <w:tab w:val="left" w:pos="1676"/>
        </w:tabs>
        <w:spacing w:line="240" w:lineRule="auto"/>
        <w:ind w:firstLine="740"/>
        <w:jc w:val="both"/>
        <w:rPr>
          <w:sz w:val="24"/>
          <w:szCs w:val="24"/>
        </w:rPr>
      </w:pPr>
      <w:r w:rsidRPr="008C63F4">
        <w:rPr>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716445" w:rsidRPr="008C63F4" w:rsidRDefault="00716445" w:rsidP="008C63F4">
      <w:pPr>
        <w:pStyle w:val="25"/>
        <w:shd w:val="clear" w:color="auto" w:fill="auto"/>
        <w:tabs>
          <w:tab w:val="left" w:pos="1666"/>
        </w:tabs>
        <w:spacing w:line="240" w:lineRule="auto"/>
        <w:ind w:firstLine="740"/>
        <w:jc w:val="both"/>
        <w:rPr>
          <w:sz w:val="24"/>
          <w:szCs w:val="24"/>
        </w:rPr>
      </w:pPr>
      <w:r w:rsidRPr="008C63F4">
        <w:rPr>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716445" w:rsidRPr="008C63F4" w:rsidRDefault="00716445" w:rsidP="008C63F4">
      <w:pPr>
        <w:pStyle w:val="25"/>
        <w:shd w:val="clear" w:color="auto" w:fill="auto"/>
        <w:tabs>
          <w:tab w:val="left" w:pos="1662"/>
        </w:tabs>
        <w:spacing w:line="240" w:lineRule="auto"/>
        <w:ind w:firstLine="740"/>
        <w:jc w:val="both"/>
        <w:rPr>
          <w:sz w:val="24"/>
          <w:szCs w:val="24"/>
        </w:rPr>
      </w:pPr>
      <w:r w:rsidRPr="008C63F4">
        <w:rPr>
          <w:sz w:val="24"/>
          <w:szCs w:val="24"/>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w:t>
      </w:r>
      <w:r w:rsidRPr="008C63F4">
        <w:rPr>
          <w:sz w:val="24"/>
          <w:szCs w:val="24"/>
        </w:rPr>
        <w:lastRenderedPageBreak/>
        <w:t>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716445" w:rsidRPr="008C63F4" w:rsidRDefault="00716445" w:rsidP="008C63F4">
      <w:pPr>
        <w:pStyle w:val="25"/>
        <w:shd w:val="clear" w:color="auto" w:fill="auto"/>
        <w:tabs>
          <w:tab w:val="left" w:pos="1676"/>
        </w:tabs>
        <w:spacing w:line="240" w:lineRule="auto"/>
        <w:ind w:firstLine="740"/>
        <w:jc w:val="both"/>
        <w:rPr>
          <w:sz w:val="24"/>
          <w:szCs w:val="24"/>
        </w:rPr>
      </w:pPr>
      <w:r w:rsidRPr="008C63F4">
        <w:rPr>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716445" w:rsidRPr="008C63F4" w:rsidRDefault="00716445" w:rsidP="008C63F4">
      <w:pPr>
        <w:pStyle w:val="25"/>
        <w:shd w:val="clear" w:color="auto" w:fill="auto"/>
        <w:tabs>
          <w:tab w:val="left" w:pos="1701"/>
        </w:tabs>
        <w:spacing w:line="240" w:lineRule="auto"/>
        <w:ind w:firstLine="740"/>
        <w:jc w:val="both"/>
        <w:rPr>
          <w:sz w:val="24"/>
          <w:szCs w:val="24"/>
        </w:rPr>
      </w:pPr>
      <w:r w:rsidRPr="008C63F4">
        <w:rPr>
          <w:sz w:val="24"/>
          <w:szCs w:val="24"/>
        </w:rPr>
        <w:t>Изучение обществознания на углублённом уровне предполагает</w:t>
      </w:r>
      <w:r w:rsidR="008C63F4">
        <w:rPr>
          <w:sz w:val="24"/>
          <w:szCs w:val="24"/>
        </w:rPr>
        <w:t xml:space="preserve"> п</w:t>
      </w:r>
      <w:r w:rsidR="008C63F4" w:rsidRPr="008C63F4">
        <w:rPr>
          <w:sz w:val="24"/>
          <w:szCs w:val="24"/>
        </w:rPr>
        <w:t xml:space="preserve">олучение </w:t>
      </w:r>
      <w:r w:rsidRPr="008C63F4">
        <w:rPr>
          <w:sz w:val="24"/>
          <w:szCs w:val="24"/>
        </w:rPr>
        <w:t>обуча</w:t>
      </w:r>
      <w:r w:rsidR="008C63F4" w:rsidRPr="008C63F4">
        <w:rPr>
          <w:sz w:val="24"/>
          <w:szCs w:val="24"/>
        </w:rPr>
        <w:t xml:space="preserve">ющимися широкого (развёрнутого) опыта </w:t>
      </w:r>
      <w:r w:rsidRPr="008C63F4">
        <w:rPr>
          <w:sz w:val="24"/>
          <w:szCs w:val="24"/>
        </w:rPr>
        <w:t>учебно-исследовательской деятельности, характерной для высшего образования.</w:t>
      </w:r>
    </w:p>
    <w:p w:rsidR="00716445" w:rsidRDefault="00716445" w:rsidP="008C63F4">
      <w:pPr>
        <w:pStyle w:val="25"/>
        <w:shd w:val="clear" w:color="auto" w:fill="auto"/>
        <w:tabs>
          <w:tab w:val="left" w:pos="1666"/>
        </w:tabs>
        <w:spacing w:line="240" w:lineRule="auto"/>
        <w:ind w:firstLine="740"/>
        <w:jc w:val="both"/>
        <w:rPr>
          <w:sz w:val="24"/>
          <w:szCs w:val="24"/>
        </w:rPr>
      </w:pPr>
      <w:r w:rsidRPr="008C63F4">
        <w:rPr>
          <w:sz w:val="24"/>
          <w:szCs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8C63F4" w:rsidRPr="008C63F4" w:rsidRDefault="008C63F4" w:rsidP="008C63F4">
      <w:pPr>
        <w:pStyle w:val="25"/>
        <w:shd w:val="clear" w:color="auto" w:fill="auto"/>
        <w:tabs>
          <w:tab w:val="left" w:pos="1666"/>
        </w:tabs>
        <w:spacing w:line="240" w:lineRule="auto"/>
        <w:ind w:firstLine="740"/>
        <w:jc w:val="center"/>
        <w:rPr>
          <w:rStyle w:val="af4"/>
        </w:rPr>
      </w:pPr>
      <w:r w:rsidRPr="008C63F4">
        <w:rPr>
          <w:rStyle w:val="af4"/>
        </w:rPr>
        <w:t>Цели изучения учебного предмета «Обществознание»</w:t>
      </w:r>
    </w:p>
    <w:p w:rsidR="00716445" w:rsidRPr="008C63F4" w:rsidRDefault="00716445" w:rsidP="008C63F4">
      <w:pPr>
        <w:pStyle w:val="25"/>
        <w:shd w:val="clear" w:color="auto" w:fill="auto"/>
        <w:tabs>
          <w:tab w:val="left" w:pos="1662"/>
        </w:tabs>
        <w:spacing w:line="240" w:lineRule="auto"/>
        <w:ind w:firstLine="740"/>
        <w:jc w:val="both"/>
        <w:rPr>
          <w:b/>
          <w:sz w:val="24"/>
          <w:szCs w:val="24"/>
        </w:rPr>
      </w:pPr>
      <w:r w:rsidRPr="008C63F4">
        <w:rPr>
          <w:b/>
          <w:sz w:val="24"/>
          <w:szCs w:val="24"/>
        </w:rPr>
        <w:t>Целями изучения учебного предмета «Обществознание» углублённого уровня являются: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716445" w:rsidRDefault="00716445" w:rsidP="008C63F4">
      <w:pPr>
        <w:pStyle w:val="25"/>
        <w:shd w:val="clear" w:color="auto" w:fill="auto"/>
        <w:spacing w:line="240" w:lineRule="auto"/>
        <w:ind w:firstLine="740"/>
        <w:jc w:val="both"/>
        <w:rPr>
          <w:sz w:val="24"/>
          <w:szCs w:val="24"/>
        </w:rPr>
      </w:pPr>
      <w:r w:rsidRPr="008C63F4">
        <w:rPr>
          <w:sz w:val="24"/>
          <w:szCs w:val="24"/>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w:t>
      </w:r>
      <w:r w:rsidRPr="008C63F4">
        <w:rPr>
          <w:sz w:val="24"/>
          <w:szCs w:val="24"/>
        </w:rPr>
        <w:lastRenderedPageBreak/>
        <w:t>образования, в том числе по направлениям социально-гуманитарной подготовки.</w:t>
      </w:r>
    </w:p>
    <w:p w:rsidR="006F4ABD" w:rsidRPr="006F4ABD" w:rsidRDefault="008C63F4" w:rsidP="006F4ABD">
      <w:pPr>
        <w:pStyle w:val="25"/>
        <w:shd w:val="clear" w:color="auto" w:fill="auto"/>
        <w:spacing w:line="240" w:lineRule="auto"/>
        <w:ind w:firstLine="740"/>
        <w:jc w:val="center"/>
        <w:rPr>
          <w:rStyle w:val="af4"/>
        </w:rPr>
      </w:pPr>
      <w:r w:rsidRPr="006F4ABD">
        <w:rPr>
          <w:rStyle w:val="af4"/>
        </w:rPr>
        <w:t>Место учебного предмета «</w:t>
      </w:r>
      <w:r w:rsidR="006F4ABD" w:rsidRPr="006F4ABD">
        <w:rPr>
          <w:rStyle w:val="af4"/>
        </w:rPr>
        <w:t>Обществознание</w:t>
      </w:r>
      <w:r w:rsidRPr="006F4ABD">
        <w:rPr>
          <w:rStyle w:val="af4"/>
        </w:rPr>
        <w:t>»</w:t>
      </w:r>
      <w:r w:rsidR="006F4ABD" w:rsidRPr="006F4ABD">
        <w:rPr>
          <w:rStyle w:val="af4"/>
        </w:rPr>
        <w:t xml:space="preserve"> в учебном плане</w:t>
      </w:r>
    </w:p>
    <w:p w:rsidR="00716445" w:rsidRPr="008C63F4" w:rsidRDefault="00716445" w:rsidP="006F4ABD">
      <w:pPr>
        <w:pStyle w:val="25"/>
        <w:shd w:val="clear" w:color="auto" w:fill="auto"/>
        <w:spacing w:line="240" w:lineRule="auto"/>
        <w:ind w:firstLine="740"/>
        <w:jc w:val="both"/>
        <w:rPr>
          <w:sz w:val="24"/>
          <w:szCs w:val="24"/>
        </w:rPr>
      </w:pPr>
      <w:r w:rsidRPr="008C63F4">
        <w:rPr>
          <w:sz w:val="24"/>
          <w:szCs w:val="24"/>
        </w:rPr>
        <w:t>Общ</w:t>
      </w:r>
      <w:r w:rsidR="008C63F4" w:rsidRPr="008C63F4">
        <w:rPr>
          <w:sz w:val="24"/>
          <w:szCs w:val="24"/>
        </w:rPr>
        <w:t xml:space="preserve">ее число часов </w:t>
      </w:r>
      <w:r w:rsidRPr="008C63F4">
        <w:rPr>
          <w:sz w:val="24"/>
          <w:szCs w:val="24"/>
        </w:rPr>
        <w:t xml:space="preserve">для изучения </w:t>
      </w:r>
      <w:r w:rsidR="008C63F4" w:rsidRPr="008C63F4">
        <w:rPr>
          <w:sz w:val="24"/>
          <w:szCs w:val="24"/>
        </w:rPr>
        <w:t>- 272 часа</w:t>
      </w:r>
      <w:r w:rsidRPr="008C63F4">
        <w:rPr>
          <w:sz w:val="24"/>
          <w:szCs w:val="24"/>
        </w:rPr>
        <w:t>: в 10 классе - 136 часов (4 часа в неделю), в 11 классе - 136 часов (4 часа в неделю).</w:t>
      </w:r>
    </w:p>
    <w:p w:rsidR="006F4ABD" w:rsidRDefault="00716445" w:rsidP="008C63F4">
      <w:pPr>
        <w:pStyle w:val="25"/>
        <w:shd w:val="clear" w:color="auto" w:fill="auto"/>
        <w:spacing w:line="240" w:lineRule="auto"/>
        <w:ind w:firstLine="740"/>
        <w:jc w:val="both"/>
        <w:rPr>
          <w:sz w:val="24"/>
          <w:szCs w:val="24"/>
        </w:rPr>
      </w:pPr>
      <w:r w:rsidRPr="006F4ABD">
        <w:rPr>
          <w:rStyle w:val="af4"/>
        </w:rPr>
        <w:t>Содержание обучения в 10 классе</w:t>
      </w:r>
      <w:r w:rsidRPr="008C63F4">
        <w:rPr>
          <w:sz w:val="24"/>
          <w:szCs w:val="24"/>
        </w:rPr>
        <w:t xml:space="preserve"> </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Последовательность изучения тем в пределах одного раздела может варьироваться.</w:t>
      </w:r>
    </w:p>
    <w:p w:rsidR="00716445" w:rsidRPr="008C63F4" w:rsidRDefault="00716445" w:rsidP="008C63F4">
      <w:pPr>
        <w:pStyle w:val="25"/>
        <w:shd w:val="clear" w:color="auto" w:fill="auto"/>
        <w:tabs>
          <w:tab w:val="left" w:pos="1692"/>
        </w:tabs>
        <w:spacing w:line="240" w:lineRule="auto"/>
        <w:ind w:firstLine="740"/>
        <w:jc w:val="both"/>
        <w:rPr>
          <w:sz w:val="24"/>
          <w:szCs w:val="24"/>
        </w:rPr>
      </w:pPr>
      <w:r w:rsidRPr="008C63F4">
        <w:rPr>
          <w:sz w:val="24"/>
          <w:szCs w:val="24"/>
        </w:rPr>
        <w:t>Социальные науки и их особенности.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Социальные науки в системе научного знания. Место философии в системе обществознания. Философия и наука.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Социальные науки и профессиональное самоопределение молодёжи.</w:t>
      </w:r>
    </w:p>
    <w:p w:rsidR="00716445" w:rsidRPr="008C63F4" w:rsidRDefault="00716445" w:rsidP="008C63F4">
      <w:pPr>
        <w:pStyle w:val="25"/>
        <w:shd w:val="clear" w:color="auto" w:fill="auto"/>
        <w:tabs>
          <w:tab w:val="left" w:pos="1692"/>
        </w:tabs>
        <w:spacing w:line="240" w:lineRule="auto"/>
        <w:ind w:firstLine="740"/>
        <w:jc w:val="both"/>
        <w:rPr>
          <w:sz w:val="24"/>
          <w:szCs w:val="24"/>
        </w:rPr>
      </w:pPr>
      <w:r w:rsidRPr="008C63F4">
        <w:rPr>
          <w:sz w:val="24"/>
          <w:szCs w:val="24"/>
        </w:rPr>
        <w:t>Введение в философию.</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Типология обществ. Современное общество: ведущие тенденции, особенности развития. Динамика и многообразие процессов развития общества.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w:t>
      </w:r>
      <w:r w:rsidRPr="008C63F4">
        <w:rPr>
          <w:sz w:val="24"/>
          <w:szCs w:val="24"/>
        </w:rPr>
        <w:lastRenderedPageBreak/>
        <w:t>исследования.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Искусство, его виды и формы. Социальные функции искусства. Современное искусство. Художественная культура.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Образование как институт сохранения и передачи культурного наследия.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Этические нормы как регулятор деятельности социальных институтов и нравственного поведения людей.</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Особенности профессиональной деятельности по направлениям, связанным с философией.</w:t>
      </w:r>
    </w:p>
    <w:p w:rsidR="00716445" w:rsidRPr="008C63F4" w:rsidRDefault="00716445" w:rsidP="008C63F4">
      <w:pPr>
        <w:pStyle w:val="25"/>
        <w:shd w:val="clear" w:color="auto" w:fill="auto"/>
        <w:tabs>
          <w:tab w:val="left" w:pos="1686"/>
        </w:tabs>
        <w:spacing w:line="240" w:lineRule="auto"/>
        <w:ind w:firstLine="740"/>
        <w:jc w:val="both"/>
        <w:rPr>
          <w:sz w:val="24"/>
          <w:szCs w:val="24"/>
        </w:rPr>
      </w:pPr>
      <w:r w:rsidRPr="008C63F4">
        <w:rPr>
          <w:sz w:val="24"/>
          <w:szCs w:val="24"/>
        </w:rPr>
        <w:t>Введение в социальную психологию.</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Теории социальных отношений. Основные типы социальных отношений.</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Межличностное взаимодействие как объект социальной психологии.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Малые группы. Динамические процессы в малой группе.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Условные группы. Референтная группа. Интеграция в группах разного уровня развития.</w:t>
      </w:r>
    </w:p>
    <w:p w:rsidR="00716445" w:rsidRPr="008C63F4" w:rsidRDefault="00716445" w:rsidP="008C63F4">
      <w:pPr>
        <w:pStyle w:val="25"/>
        <w:shd w:val="clear" w:color="auto" w:fill="auto"/>
        <w:tabs>
          <w:tab w:val="left" w:pos="2362"/>
          <w:tab w:val="left" w:pos="4790"/>
        </w:tabs>
        <w:spacing w:line="240" w:lineRule="auto"/>
        <w:ind w:firstLine="740"/>
        <w:jc w:val="both"/>
        <w:rPr>
          <w:sz w:val="24"/>
          <w:szCs w:val="24"/>
        </w:rPr>
      </w:pPr>
      <w:r w:rsidRPr="008C63F4">
        <w:rPr>
          <w:sz w:val="24"/>
          <w:szCs w:val="24"/>
        </w:rPr>
        <w:t>Влияние группы на индивидуальное поведение. Групповая сплочённос</w:t>
      </w:r>
      <w:r w:rsidR="008C63F4" w:rsidRPr="008C63F4">
        <w:rPr>
          <w:sz w:val="24"/>
          <w:szCs w:val="24"/>
        </w:rPr>
        <w:t xml:space="preserve">ть. Конформизм и нонконформизм. Причины конформного поведения. Психологическое манипулирование и способы противодействия ему. </w:t>
      </w:r>
      <w:r w:rsidRPr="008C63F4">
        <w:rPr>
          <w:sz w:val="24"/>
          <w:szCs w:val="24"/>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Антисоциальные группы. Опасность криминальных групп. Агрессивное поведение.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716445" w:rsidRPr="008C63F4" w:rsidRDefault="00716445" w:rsidP="008C63F4">
      <w:pPr>
        <w:pStyle w:val="25"/>
        <w:shd w:val="clear" w:color="auto" w:fill="auto"/>
        <w:spacing w:line="240" w:lineRule="auto"/>
        <w:ind w:firstLine="740"/>
        <w:rPr>
          <w:sz w:val="24"/>
          <w:szCs w:val="24"/>
        </w:rPr>
      </w:pPr>
      <w:r w:rsidRPr="008C63F4">
        <w:rPr>
          <w:sz w:val="24"/>
          <w:szCs w:val="24"/>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716445" w:rsidRPr="008C63F4" w:rsidRDefault="00716445" w:rsidP="008C63F4">
      <w:pPr>
        <w:pStyle w:val="25"/>
        <w:shd w:val="clear" w:color="auto" w:fill="auto"/>
        <w:tabs>
          <w:tab w:val="left" w:pos="1690"/>
        </w:tabs>
        <w:spacing w:line="240" w:lineRule="auto"/>
        <w:ind w:firstLine="740"/>
        <w:jc w:val="both"/>
        <w:rPr>
          <w:sz w:val="24"/>
          <w:szCs w:val="24"/>
        </w:rPr>
      </w:pPr>
      <w:r w:rsidRPr="008C63F4">
        <w:rPr>
          <w:sz w:val="24"/>
          <w:szCs w:val="24"/>
        </w:rPr>
        <w:t>Введение в экономическую науку.</w:t>
      </w:r>
    </w:p>
    <w:p w:rsidR="00716445" w:rsidRPr="008C63F4" w:rsidRDefault="00716445" w:rsidP="008C63F4">
      <w:pPr>
        <w:pStyle w:val="25"/>
        <w:shd w:val="clear" w:color="auto" w:fill="auto"/>
        <w:spacing w:line="240" w:lineRule="auto"/>
        <w:ind w:firstLine="740"/>
        <w:rPr>
          <w:sz w:val="24"/>
          <w:szCs w:val="24"/>
        </w:rPr>
      </w:pPr>
      <w:r w:rsidRPr="008C63F4">
        <w:rPr>
          <w:sz w:val="24"/>
          <w:szCs w:val="24"/>
        </w:rPr>
        <w:t xml:space="preserve">Экономика как наука, этапы и основные направления её развития. </w:t>
      </w:r>
      <w:r w:rsidRPr="008C63F4">
        <w:rPr>
          <w:sz w:val="24"/>
          <w:szCs w:val="24"/>
        </w:rPr>
        <w:lastRenderedPageBreak/>
        <w:t>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716445" w:rsidRPr="008C63F4" w:rsidRDefault="00716445" w:rsidP="008C63F4">
      <w:pPr>
        <w:pStyle w:val="25"/>
        <w:shd w:val="clear" w:color="auto" w:fill="auto"/>
        <w:spacing w:line="240" w:lineRule="auto"/>
        <w:ind w:firstLine="740"/>
        <w:rPr>
          <w:sz w:val="24"/>
          <w:szCs w:val="24"/>
        </w:rPr>
      </w:pPr>
      <w:r w:rsidRPr="008C63F4">
        <w:rPr>
          <w:sz w:val="24"/>
          <w:szCs w:val="24"/>
        </w:rPr>
        <w:t>и поддержка малого и среднего предпринимательства в Российской Федерации.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w:t>
      </w:r>
      <w:r w:rsidRPr="008C63F4">
        <w:rPr>
          <w:sz w:val="24"/>
          <w:szCs w:val="24"/>
        </w:rPr>
        <w:lastRenderedPageBreak/>
        <w:t>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Возможности применения экономических знаний. Особенности профессиональной деятельности в экономической сфере.</w:t>
      </w:r>
    </w:p>
    <w:p w:rsidR="006F4ABD" w:rsidRPr="006F4ABD" w:rsidRDefault="008C63F4" w:rsidP="008C63F4">
      <w:pPr>
        <w:pStyle w:val="25"/>
        <w:shd w:val="clear" w:color="auto" w:fill="auto"/>
        <w:spacing w:line="240" w:lineRule="auto"/>
        <w:ind w:firstLine="740"/>
        <w:jc w:val="both"/>
        <w:rPr>
          <w:rStyle w:val="af4"/>
        </w:rPr>
      </w:pPr>
      <w:r w:rsidRPr="006F4ABD">
        <w:rPr>
          <w:rStyle w:val="af4"/>
        </w:rPr>
        <w:t>Содержание обучения в</w:t>
      </w:r>
      <w:r w:rsidR="006F4ABD">
        <w:rPr>
          <w:rStyle w:val="af4"/>
        </w:rPr>
        <w:t xml:space="preserve"> </w:t>
      </w:r>
      <w:r w:rsidRPr="006F4ABD">
        <w:rPr>
          <w:rStyle w:val="af4"/>
        </w:rPr>
        <w:t>11</w:t>
      </w:r>
      <w:r w:rsidR="00716445" w:rsidRPr="006F4ABD">
        <w:rPr>
          <w:rStyle w:val="af4"/>
        </w:rPr>
        <w:t xml:space="preserve"> классе </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Последовательность изучения тем в пределах одного раздела может варьироваться.</w:t>
      </w:r>
    </w:p>
    <w:p w:rsidR="00716445" w:rsidRPr="008C63F4" w:rsidRDefault="00716445" w:rsidP="008C63F4">
      <w:pPr>
        <w:pStyle w:val="25"/>
        <w:shd w:val="clear" w:color="auto" w:fill="auto"/>
        <w:tabs>
          <w:tab w:val="left" w:pos="1681"/>
        </w:tabs>
        <w:spacing w:line="240" w:lineRule="auto"/>
        <w:ind w:firstLine="740"/>
        <w:jc w:val="both"/>
        <w:rPr>
          <w:sz w:val="24"/>
          <w:szCs w:val="24"/>
        </w:rPr>
      </w:pPr>
      <w:r w:rsidRPr="008C63F4">
        <w:rPr>
          <w:sz w:val="24"/>
          <w:szCs w:val="24"/>
        </w:rPr>
        <w:t>Введение в социологию.</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Институты социальной стратификации. Социальная структура и стратификация. Социальное неравенство. Критерии социальной стратификации.</w:t>
      </w:r>
    </w:p>
    <w:p w:rsidR="00716445" w:rsidRPr="008C63F4" w:rsidRDefault="00716445" w:rsidP="008C63F4">
      <w:pPr>
        <w:pStyle w:val="25"/>
        <w:shd w:val="clear" w:color="auto" w:fill="auto"/>
        <w:spacing w:line="240" w:lineRule="auto"/>
        <w:ind w:firstLine="740"/>
        <w:rPr>
          <w:sz w:val="24"/>
          <w:szCs w:val="24"/>
        </w:rPr>
      </w:pPr>
      <w:r w:rsidRPr="008C63F4">
        <w:rPr>
          <w:sz w:val="24"/>
          <w:szCs w:val="24"/>
        </w:rPr>
        <w:t>Стратификация в информационном обществе.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 xml:space="preserve">Социализация личности, её этапы. Социальное поведение. Социальный статус и </w:t>
      </w:r>
      <w:r w:rsidRPr="008C63F4">
        <w:rPr>
          <w:sz w:val="24"/>
          <w:szCs w:val="24"/>
        </w:rPr>
        <w:lastRenderedPageBreak/>
        <w:t>социальная роль. Социальные роли в юношеском возрасте.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Особенности профессиональной деятельности социолога. Социологическое образование.</w:t>
      </w:r>
    </w:p>
    <w:p w:rsidR="00716445" w:rsidRPr="008C63F4" w:rsidRDefault="00716445" w:rsidP="008C63F4">
      <w:pPr>
        <w:pStyle w:val="25"/>
        <w:shd w:val="clear" w:color="auto" w:fill="auto"/>
        <w:tabs>
          <w:tab w:val="left" w:pos="1671"/>
        </w:tabs>
        <w:spacing w:line="240" w:lineRule="auto"/>
        <w:ind w:firstLine="740"/>
        <w:jc w:val="both"/>
        <w:rPr>
          <w:sz w:val="24"/>
          <w:szCs w:val="24"/>
        </w:rPr>
      </w:pPr>
      <w:r w:rsidRPr="008C63F4">
        <w:rPr>
          <w:sz w:val="24"/>
          <w:szCs w:val="24"/>
        </w:rPr>
        <w:t>Введение в политологию.</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Политология в системе общественных наук, её структура, функции и методы.</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Институты государственной власти. Институт главы государства.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Институт исполнительной власти.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Институты судопроизводства и охраны правопорядка.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 xml:space="preserve">Политический процесс и его основные характеристики. Виды политических </w:t>
      </w:r>
      <w:r w:rsidRPr="008C63F4">
        <w:rPr>
          <w:sz w:val="24"/>
          <w:szCs w:val="24"/>
        </w:rPr>
        <w:lastRenderedPageBreak/>
        <w:t>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Современный этап политического развития России. Особенности профессиональной деятельности политолога.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Политологическое образование.</w:t>
      </w:r>
    </w:p>
    <w:p w:rsidR="00716445" w:rsidRPr="008C63F4" w:rsidRDefault="00716445" w:rsidP="008C63F4">
      <w:pPr>
        <w:pStyle w:val="25"/>
        <w:shd w:val="clear" w:color="auto" w:fill="auto"/>
        <w:tabs>
          <w:tab w:val="left" w:pos="1696"/>
        </w:tabs>
        <w:spacing w:line="240" w:lineRule="auto"/>
        <w:ind w:firstLine="740"/>
        <w:jc w:val="both"/>
        <w:rPr>
          <w:sz w:val="24"/>
          <w:szCs w:val="24"/>
        </w:rPr>
      </w:pPr>
      <w:r w:rsidRPr="008C63F4">
        <w:rPr>
          <w:sz w:val="24"/>
          <w:szCs w:val="24"/>
        </w:rPr>
        <w:t>Введение в правоведение.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Юридическая наука. Этапы и основные направления развития юридической науки.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Правотворчество и законотворчество. Законодательный процесс.</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Система права. Отрасли права. Частное и публичное, материальное и процессуальное, национальное и международное право.</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Правосознание, правовая культура, правовое воспитание.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Понятие и признаки правоотношений. Субъекты правоотношений, их виды.</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Правоспособность и дееспособность. Реализация и применение права, правоприменительные акты. Толкование права.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Конституционные обязанности гражданина Российской Федерации. Воинская обязанность и альтернативная гражданская служба.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Россия - федеративное государство. Конституционно-правовой статус субъектов Российской Федерации.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w:t>
      </w:r>
      <w:r w:rsidRPr="008C63F4">
        <w:rPr>
          <w:sz w:val="24"/>
          <w:szCs w:val="24"/>
        </w:rPr>
        <w:lastRenderedPageBreak/>
        <w:t>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Финансовое право. Правовое регулирование банковской деятельности. Права и обязанности потребителей финансовых услуг.</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Арбитражный процесс. Административный процесс.</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Юридическое образование. Профессиональная деятельность юриста. Основные виды юридических профессий.</w:t>
      </w:r>
    </w:p>
    <w:p w:rsidR="00716445" w:rsidRPr="006F4ABD" w:rsidRDefault="00716445" w:rsidP="006F4ABD">
      <w:pPr>
        <w:pStyle w:val="25"/>
        <w:shd w:val="clear" w:color="auto" w:fill="auto"/>
        <w:spacing w:line="240" w:lineRule="auto"/>
        <w:ind w:firstLine="740"/>
        <w:jc w:val="center"/>
        <w:rPr>
          <w:rStyle w:val="af4"/>
        </w:rPr>
      </w:pPr>
      <w:r w:rsidRPr="006F4ABD">
        <w:rPr>
          <w:rStyle w:val="af4"/>
        </w:rPr>
        <w:t>Планируемые результаты освоения программы по обществознанию на уро</w:t>
      </w:r>
      <w:r w:rsidR="006F4ABD">
        <w:rPr>
          <w:rStyle w:val="af4"/>
        </w:rPr>
        <w:t>вне среднего общего образования</w:t>
      </w:r>
    </w:p>
    <w:p w:rsidR="00716445" w:rsidRPr="008C63F4" w:rsidRDefault="00716445" w:rsidP="008C63F4">
      <w:pPr>
        <w:pStyle w:val="25"/>
        <w:shd w:val="clear" w:color="auto" w:fill="auto"/>
        <w:tabs>
          <w:tab w:val="left" w:pos="1657"/>
        </w:tabs>
        <w:spacing w:line="240" w:lineRule="auto"/>
        <w:ind w:firstLine="740"/>
        <w:jc w:val="both"/>
        <w:rPr>
          <w:sz w:val="24"/>
          <w:szCs w:val="24"/>
        </w:rPr>
      </w:pPr>
      <w:r w:rsidRPr="006F4ABD">
        <w:rPr>
          <w:rStyle w:val="af4"/>
        </w:rPr>
        <w:t>Личностные результаты</w:t>
      </w:r>
      <w:r w:rsidRPr="008C63F4">
        <w:rPr>
          <w:sz w:val="24"/>
          <w:szCs w:val="24"/>
        </w:rPr>
        <w:t xml:space="preserve"> программы по обществознанию на уровне </w:t>
      </w:r>
      <w:r w:rsidRPr="008C63F4">
        <w:rPr>
          <w:sz w:val="24"/>
          <w:szCs w:val="24"/>
        </w:rPr>
        <w:lastRenderedPageBreak/>
        <w:t>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16445" w:rsidRPr="006F4ABD" w:rsidRDefault="00716445" w:rsidP="008C63F4">
      <w:pPr>
        <w:pStyle w:val="25"/>
        <w:shd w:val="clear" w:color="auto" w:fill="auto"/>
        <w:tabs>
          <w:tab w:val="left" w:pos="1679"/>
        </w:tabs>
        <w:spacing w:line="240" w:lineRule="auto"/>
        <w:ind w:firstLine="740"/>
        <w:jc w:val="both"/>
        <w:rPr>
          <w:b/>
          <w:sz w:val="24"/>
          <w:szCs w:val="24"/>
        </w:rPr>
      </w:pPr>
      <w:r w:rsidRPr="006F4ABD">
        <w:rPr>
          <w:b/>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716445" w:rsidRPr="006F4ABD" w:rsidRDefault="00716445" w:rsidP="008C63F4">
      <w:pPr>
        <w:pStyle w:val="25"/>
        <w:shd w:val="clear" w:color="auto" w:fill="auto"/>
        <w:tabs>
          <w:tab w:val="left" w:pos="1055"/>
        </w:tabs>
        <w:spacing w:line="240" w:lineRule="auto"/>
        <w:ind w:firstLine="740"/>
        <w:jc w:val="both"/>
        <w:rPr>
          <w:b/>
          <w:sz w:val="24"/>
          <w:szCs w:val="24"/>
        </w:rPr>
      </w:pPr>
      <w:r w:rsidRPr="006F4ABD">
        <w:rPr>
          <w:b/>
          <w:sz w:val="24"/>
          <w:szCs w:val="24"/>
        </w:rPr>
        <w:t>гражданского воспитания: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сформированность гражданской позиции обучающегося как активного и ответственного члена российского общества;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осознание своих конституционных прав и обязанностей, уважение закона и правопорядка;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умение взаимодействовать с социальными институтами в соответствии с их функциями и назначением;</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готовность к гуманитарной и волонтёрской деятельности;</w:t>
      </w:r>
    </w:p>
    <w:p w:rsidR="00716445" w:rsidRPr="006F4ABD" w:rsidRDefault="00716445" w:rsidP="008C63F4">
      <w:pPr>
        <w:pStyle w:val="25"/>
        <w:shd w:val="clear" w:color="auto" w:fill="auto"/>
        <w:tabs>
          <w:tab w:val="left" w:pos="1084"/>
        </w:tabs>
        <w:spacing w:line="240" w:lineRule="auto"/>
        <w:ind w:firstLine="740"/>
        <w:jc w:val="both"/>
        <w:rPr>
          <w:b/>
          <w:sz w:val="24"/>
          <w:szCs w:val="24"/>
        </w:rPr>
      </w:pPr>
      <w:r w:rsidRPr="006F4ABD">
        <w:rPr>
          <w:b/>
          <w:sz w:val="24"/>
          <w:szCs w:val="24"/>
        </w:rPr>
        <w:t>патриотического воспитания: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16445" w:rsidRPr="008C63F4" w:rsidRDefault="00716445" w:rsidP="008C63F4">
      <w:pPr>
        <w:pStyle w:val="25"/>
        <w:shd w:val="clear" w:color="auto" w:fill="auto"/>
        <w:spacing w:line="240" w:lineRule="auto"/>
        <w:ind w:firstLine="740"/>
        <w:rPr>
          <w:sz w:val="24"/>
          <w:szCs w:val="24"/>
        </w:rPr>
      </w:pPr>
      <w:r w:rsidRPr="008C63F4">
        <w:rPr>
          <w:sz w:val="24"/>
          <w:szCs w:val="24"/>
        </w:rPr>
        <w:t>идейная убеждённость, готовность к служению и защите Отечества, ответственность за его судьбу;</w:t>
      </w:r>
    </w:p>
    <w:p w:rsidR="006F4ABD" w:rsidRDefault="00716445" w:rsidP="008C63F4">
      <w:pPr>
        <w:pStyle w:val="25"/>
        <w:shd w:val="clear" w:color="auto" w:fill="auto"/>
        <w:tabs>
          <w:tab w:val="left" w:pos="1103"/>
        </w:tabs>
        <w:spacing w:line="240" w:lineRule="auto"/>
        <w:ind w:firstLine="740"/>
        <w:rPr>
          <w:sz w:val="24"/>
          <w:szCs w:val="24"/>
        </w:rPr>
      </w:pPr>
      <w:r w:rsidRPr="006F4ABD">
        <w:rPr>
          <w:b/>
          <w:sz w:val="24"/>
          <w:szCs w:val="24"/>
        </w:rPr>
        <w:t xml:space="preserve">духовно-нравственного воспитания: </w:t>
      </w:r>
    </w:p>
    <w:p w:rsidR="006F4ABD" w:rsidRDefault="00716445" w:rsidP="008C63F4">
      <w:pPr>
        <w:pStyle w:val="25"/>
        <w:shd w:val="clear" w:color="auto" w:fill="auto"/>
        <w:tabs>
          <w:tab w:val="left" w:pos="1103"/>
        </w:tabs>
        <w:spacing w:line="240" w:lineRule="auto"/>
        <w:ind w:firstLine="740"/>
        <w:rPr>
          <w:sz w:val="24"/>
          <w:szCs w:val="24"/>
        </w:rPr>
      </w:pPr>
      <w:r w:rsidRPr="008C63F4">
        <w:rPr>
          <w:sz w:val="24"/>
          <w:szCs w:val="24"/>
        </w:rPr>
        <w:t xml:space="preserve">осознание духовных ценностей российского народа; </w:t>
      </w:r>
    </w:p>
    <w:p w:rsidR="00716445" w:rsidRPr="008C63F4" w:rsidRDefault="00716445" w:rsidP="008C63F4">
      <w:pPr>
        <w:pStyle w:val="25"/>
        <w:shd w:val="clear" w:color="auto" w:fill="auto"/>
        <w:tabs>
          <w:tab w:val="left" w:pos="1103"/>
        </w:tabs>
        <w:spacing w:line="240" w:lineRule="auto"/>
        <w:ind w:firstLine="740"/>
        <w:rPr>
          <w:sz w:val="24"/>
          <w:szCs w:val="24"/>
        </w:rPr>
      </w:pPr>
      <w:r w:rsidRPr="008C63F4">
        <w:rPr>
          <w:sz w:val="24"/>
          <w:szCs w:val="24"/>
        </w:rPr>
        <w:t>сформированность нравственного сознания, этического поведения; способность оценивать ситуацию и принимать осознанные решения,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ориентируясь на морально-нравственные нормы и ценности;</w:t>
      </w:r>
    </w:p>
    <w:p w:rsidR="00716445" w:rsidRPr="008C63F4" w:rsidRDefault="00716445" w:rsidP="008C63F4">
      <w:pPr>
        <w:pStyle w:val="25"/>
        <w:shd w:val="clear" w:color="auto" w:fill="auto"/>
        <w:spacing w:line="240" w:lineRule="auto"/>
        <w:ind w:firstLine="740"/>
        <w:rPr>
          <w:sz w:val="24"/>
          <w:szCs w:val="24"/>
        </w:rPr>
      </w:pPr>
      <w:r w:rsidRPr="008C63F4">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16445" w:rsidRPr="006F4ABD" w:rsidRDefault="00716445" w:rsidP="008C63F4">
      <w:pPr>
        <w:pStyle w:val="25"/>
        <w:shd w:val="clear" w:color="auto" w:fill="auto"/>
        <w:tabs>
          <w:tab w:val="left" w:pos="1103"/>
        </w:tabs>
        <w:spacing w:line="240" w:lineRule="auto"/>
        <w:ind w:firstLine="740"/>
        <w:jc w:val="both"/>
        <w:rPr>
          <w:b/>
          <w:sz w:val="24"/>
          <w:szCs w:val="24"/>
        </w:rPr>
      </w:pPr>
      <w:r w:rsidRPr="006F4ABD">
        <w:rPr>
          <w:b/>
          <w:sz w:val="24"/>
          <w:szCs w:val="24"/>
        </w:rPr>
        <w:t>эстетического воспитания:</w:t>
      </w:r>
    </w:p>
    <w:p w:rsidR="00716445" w:rsidRPr="008C63F4" w:rsidRDefault="00716445" w:rsidP="008C63F4">
      <w:pPr>
        <w:pStyle w:val="25"/>
        <w:shd w:val="clear" w:color="auto" w:fill="auto"/>
        <w:spacing w:line="240" w:lineRule="auto"/>
        <w:ind w:firstLine="740"/>
        <w:rPr>
          <w:sz w:val="24"/>
          <w:szCs w:val="24"/>
        </w:rPr>
      </w:pPr>
      <w:r w:rsidRPr="008C63F4">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716445" w:rsidRPr="008C63F4" w:rsidRDefault="00716445" w:rsidP="008C63F4">
      <w:pPr>
        <w:pStyle w:val="25"/>
        <w:shd w:val="clear" w:color="auto" w:fill="auto"/>
        <w:spacing w:line="240" w:lineRule="auto"/>
        <w:ind w:firstLine="740"/>
        <w:rPr>
          <w:sz w:val="24"/>
          <w:szCs w:val="24"/>
        </w:rPr>
      </w:pPr>
      <w:r w:rsidRPr="008C63F4">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16445" w:rsidRPr="008C63F4" w:rsidRDefault="00716445" w:rsidP="008C63F4">
      <w:pPr>
        <w:pStyle w:val="25"/>
        <w:shd w:val="clear" w:color="auto" w:fill="auto"/>
        <w:spacing w:line="240" w:lineRule="auto"/>
        <w:ind w:firstLine="740"/>
        <w:rPr>
          <w:sz w:val="24"/>
          <w:szCs w:val="24"/>
        </w:rPr>
      </w:pPr>
      <w:r w:rsidRPr="008C63F4">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716445" w:rsidRPr="006F4ABD" w:rsidRDefault="00716445" w:rsidP="008C63F4">
      <w:pPr>
        <w:pStyle w:val="25"/>
        <w:shd w:val="clear" w:color="auto" w:fill="auto"/>
        <w:tabs>
          <w:tab w:val="left" w:pos="1103"/>
        </w:tabs>
        <w:spacing w:line="240" w:lineRule="auto"/>
        <w:ind w:firstLine="740"/>
        <w:jc w:val="both"/>
        <w:rPr>
          <w:b/>
          <w:sz w:val="24"/>
          <w:szCs w:val="24"/>
        </w:rPr>
      </w:pPr>
      <w:r w:rsidRPr="006F4ABD">
        <w:rPr>
          <w:b/>
          <w:sz w:val="24"/>
          <w:szCs w:val="24"/>
        </w:rPr>
        <w:t>физического воспитания:</w:t>
      </w:r>
    </w:p>
    <w:p w:rsidR="00716445" w:rsidRPr="008C63F4" w:rsidRDefault="00716445" w:rsidP="008C63F4">
      <w:pPr>
        <w:pStyle w:val="25"/>
        <w:shd w:val="clear" w:color="auto" w:fill="auto"/>
        <w:spacing w:line="240" w:lineRule="auto"/>
        <w:ind w:firstLine="740"/>
        <w:rPr>
          <w:sz w:val="24"/>
          <w:szCs w:val="24"/>
        </w:rPr>
      </w:pPr>
      <w:r w:rsidRPr="008C63F4">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16445" w:rsidRPr="008C63F4" w:rsidRDefault="00716445" w:rsidP="008C63F4">
      <w:pPr>
        <w:pStyle w:val="25"/>
        <w:shd w:val="clear" w:color="auto" w:fill="auto"/>
        <w:spacing w:line="240" w:lineRule="auto"/>
        <w:ind w:firstLine="740"/>
        <w:rPr>
          <w:sz w:val="24"/>
          <w:szCs w:val="24"/>
        </w:rPr>
      </w:pPr>
      <w:r w:rsidRPr="008C63F4">
        <w:rPr>
          <w:sz w:val="24"/>
          <w:szCs w:val="24"/>
        </w:rPr>
        <w:t xml:space="preserve">активное неприятие вредных привычек и иных форм причинения вреда </w:t>
      </w:r>
      <w:r w:rsidRPr="008C63F4">
        <w:rPr>
          <w:sz w:val="24"/>
          <w:szCs w:val="24"/>
        </w:rPr>
        <w:lastRenderedPageBreak/>
        <w:t>физическому и психическому здоровью;</w:t>
      </w:r>
    </w:p>
    <w:p w:rsidR="00716445" w:rsidRPr="006F4ABD" w:rsidRDefault="00716445" w:rsidP="008C63F4">
      <w:pPr>
        <w:pStyle w:val="25"/>
        <w:shd w:val="clear" w:color="auto" w:fill="auto"/>
        <w:tabs>
          <w:tab w:val="left" w:pos="1103"/>
        </w:tabs>
        <w:spacing w:line="240" w:lineRule="auto"/>
        <w:ind w:firstLine="740"/>
        <w:jc w:val="both"/>
        <w:rPr>
          <w:b/>
          <w:sz w:val="24"/>
          <w:szCs w:val="24"/>
        </w:rPr>
      </w:pPr>
      <w:r w:rsidRPr="006F4ABD">
        <w:rPr>
          <w:b/>
          <w:sz w:val="24"/>
          <w:szCs w:val="24"/>
        </w:rPr>
        <w:t>трудового воспитания:</w:t>
      </w:r>
    </w:p>
    <w:p w:rsidR="00716445" w:rsidRPr="008C63F4" w:rsidRDefault="00716445" w:rsidP="008C63F4">
      <w:pPr>
        <w:pStyle w:val="25"/>
        <w:shd w:val="clear" w:color="auto" w:fill="auto"/>
        <w:spacing w:line="240" w:lineRule="auto"/>
        <w:ind w:firstLine="740"/>
        <w:rPr>
          <w:sz w:val="24"/>
          <w:szCs w:val="24"/>
        </w:rPr>
      </w:pPr>
      <w:r w:rsidRPr="008C63F4">
        <w:rPr>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готовность и способность к образованию и самообразованию на протяжении всей жизни;</w:t>
      </w:r>
    </w:p>
    <w:p w:rsidR="00716445" w:rsidRPr="006F4ABD" w:rsidRDefault="00716445" w:rsidP="008C63F4">
      <w:pPr>
        <w:pStyle w:val="25"/>
        <w:shd w:val="clear" w:color="auto" w:fill="auto"/>
        <w:tabs>
          <w:tab w:val="left" w:pos="1092"/>
        </w:tabs>
        <w:spacing w:line="240" w:lineRule="auto"/>
        <w:ind w:firstLine="740"/>
        <w:jc w:val="both"/>
        <w:rPr>
          <w:b/>
          <w:sz w:val="24"/>
          <w:szCs w:val="24"/>
        </w:rPr>
      </w:pPr>
      <w:r w:rsidRPr="006F4ABD">
        <w:rPr>
          <w:b/>
          <w:sz w:val="24"/>
          <w:szCs w:val="24"/>
        </w:rPr>
        <w:t>экологического воспитания: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умение прогнозировать неблагоприятные экологические последствия предпринимаемых действий, предотвращать их;</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расширение опыта деятельности экологической направленности;</w:t>
      </w:r>
    </w:p>
    <w:p w:rsidR="00716445" w:rsidRPr="006F4ABD" w:rsidRDefault="00716445" w:rsidP="008C63F4">
      <w:pPr>
        <w:pStyle w:val="25"/>
        <w:shd w:val="clear" w:color="auto" w:fill="auto"/>
        <w:tabs>
          <w:tab w:val="left" w:pos="1092"/>
        </w:tabs>
        <w:spacing w:line="240" w:lineRule="auto"/>
        <w:ind w:firstLine="740"/>
        <w:jc w:val="both"/>
        <w:rPr>
          <w:b/>
          <w:sz w:val="24"/>
          <w:szCs w:val="24"/>
        </w:rPr>
      </w:pPr>
      <w:r w:rsidRPr="006F4ABD">
        <w:rPr>
          <w:b/>
          <w:sz w:val="24"/>
          <w:szCs w:val="24"/>
        </w:rPr>
        <w:t>ценности научного познания: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совершенствование языковой и читательской культуры как средства взаимодействия между людьми и познания мира;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языковое и речевое развитие человека, включая понимание языка социально-экономической и политической коммуникации;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мотивация к познанию и творчеству, обучению и самообучению на протяжении всей жизни, интерес к изучению социальных и гуманитарных</w:t>
      </w:r>
    </w:p>
    <w:p w:rsidR="00716445" w:rsidRPr="008C63F4" w:rsidRDefault="00716445" w:rsidP="008C63F4">
      <w:pPr>
        <w:pStyle w:val="25"/>
        <w:shd w:val="clear" w:color="auto" w:fill="auto"/>
        <w:spacing w:line="240" w:lineRule="auto"/>
        <w:ind w:firstLine="740"/>
        <w:rPr>
          <w:sz w:val="24"/>
          <w:szCs w:val="24"/>
        </w:rPr>
      </w:pPr>
      <w:r w:rsidRPr="008C63F4">
        <w:rPr>
          <w:sz w:val="24"/>
          <w:szCs w:val="24"/>
        </w:rPr>
        <w:t>дисциплин.</w:t>
      </w:r>
    </w:p>
    <w:p w:rsidR="00716445" w:rsidRPr="008C63F4" w:rsidRDefault="00716445" w:rsidP="008C63F4">
      <w:pPr>
        <w:pStyle w:val="25"/>
        <w:shd w:val="clear" w:color="auto" w:fill="auto"/>
        <w:tabs>
          <w:tab w:val="left" w:pos="1669"/>
        </w:tabs>
        <w:spacing w:line="240" w:lineRule="auto"/>
        <w:ind w:firstLine="740"/>
        <w:jc w:val="both"/>
        <w:rPr>
          <w:sz w:val="24"/>
          <w:szCs w:val="24"/>
        </w:rPr>
      </w:pPr>
      <w:r w:rsidRPr="008C63F4">
        <w:rPr>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готовность и способность овладевать новыми социальными практиками, осваивать типичные социальные роли;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16445" w:rsidRDefault="00716445" w:rsidP="008C63F4">
      <w:pPr>
        <w:pStyle w:val="25"/>
        <w:shd w:val="clear" w:color="auto" w:fill="auto"/>
        <w:spacing w:line="240" w:lineRule="auto"/>
        <w:ind w:firstLine="740"/>
        <w:jc w:val="both"/>
        <w:rPr>
          <w:sz w:val="24"/>
          <w:szCs w:val="24"/>
        </w:rPr>
      </w:pPr>
      <w:r w:rsidRPr="008C63F4">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6F4ABD" w:rsidRPr="006F4ABD" w:rsidRDefault="006F4ABD" w:rsidP="008C63F4">
      <w:pPr>
        <w:pStyle w:val="25"/>
        <w:shd w:val="clear" w:color="auto" w:fill="auto"/>
        <w:spacing w:line="240" w:lineRule="auto"/>
        <w:ind w:firstLine="740"/>
        <w:jc w:val="both"/>
        <w:rPr>
          <w:rStyle w:val="af4"/>
        </w:rPr>
      </w:pPr>
      <w:r w:rsidRPr="006F4ABD">
        <w:rPr>
          <w:rStyle w:val="af4"/>
        </w:rPr>
        <w:lastRenderedPageBreak/>
        <w:t>Метапредметные результаты</w:t>
      </w:r>
    </w:p>
    <w:p w:rsidR="00716445" w:rsidRPr="008C63F4" w:rsidRDefault="00716445" w:rsidP="008C63F4">
      <w:pPr>
        <w:pStyle w:val="25"/>
        <w:shd w:val="clear" w:color="auto" w:fill="auto"/>
        <w:tabs>
          <w:tab w:val="left" w:pos="1673"/>
        </w:tabs>
        <w:spacing w:line="240" w:lineRule="auto"/>
        <w:ind w:firstLine="740"/>
        <w:jc w:val="both"/>
        <w:rPr>
          <w:sz w:val="24"/>
          <w:szCs w:val="24"/>
        </w:rPr>
      </w:pPr>
      <w:r w:rsidRPr="008C63F4">
        <w:rPr>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16445" w:rsidRPr="006F4ABD" w:rsidRDefault="00716445" w:rsidP="008C63F4">
      <w:pPr>
        <w:pStyle w:val="25"/>
        <w:shd w:val="clear" w:color="auto" w:fill="auto"/>
        <w:tabs>
          <w:tab w:val="left" w:pos="1870"/>
        </w:tabs>
        <w:spacing w:line="240" w:lineRule="auto"/>
        <w:ind w:firstLine="740"/>
        <w:jc w:val="both"/>
        <w:rPr>
          <w:b/>
          <w:sz w:val="24"/>
          <w:szCs w:val="24"/>
        </w:rPr>
      </w:pPr>
      <w:r w:rsidRPr="006F4ABD">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самостоятельно формулировать и актуализировать социальную проблему, рассматривать её разносторонне;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устанавливать существенные признаки или основания для сравнения, классификации и обобщения социальных объектов, явлений и процессов,</w:t>
      </w:r>
    </w:p>
    <w:p w:rsidR="00716445" w:rsidRPr="008C63F4" w:rsidRDefault="00716445" w:rsidP="008C63F4">
      <w:pPr>
        <w:pStyle w:val="25"/>
        <w:shd w:val="clear" w:color="auto" w:fill="auto"/>
        <w:spacing w:line="240" w:lineRule="auto"/>
        <w:ind w:firstLine="740"/>
        <w:rPr>
          <w:sz w:val="24"/>
          <w:szCs w:val="24"/>
        </w:rPr>
      </w:pPr>
      <w:r w:rsidRPr="008C63F4">
        <w:rPr>
          <w:sz w:val="24"/>
          <w:szCs w:val="24"/>
        </w:rPr>
        <w:t>определять критерии типологизации;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разрабатывать план решения проблемы с учётом анализа имеющихся ресурсов и возможных рисков;</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координировать и выполнять работу в условиях реального, виртуального и комбинированного взаимодействия;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развивать креативное мышление при решении учебно-познавательных, жизненных проблем, при выполнении социальных проектов.</w:t>
      </w:r>
    </w:p>
    <w:p w:rsidR="00716445" w:rsidRPr="006F4ABD" w:rsidRDefault="00716445" w:rsidP="008C63F4">
      <w:pPr>
        <w:pStyle w:val="25"/>
        <w:shd w:val="clear" w:color="auto" w:fill="auto"/>
        <w:tabs>
          <w:tab w:val="left" w:pos="1881"/>
        </w:tabs>
        <w:spacing w:line="240" w:lineRule="auto"/>
        <w:ind w:firstLine="740"/>
        <w:jc w:val="both"/>
        <w:rPr>
          <w:b/>
          <w:sz w:val="24"/>
          <w:szCs w:val="24"/>
        </w:rPr>
      </w:pPr>
      <w:r w:rsidRPr="006F4ABD">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формировать научный тип мышления, применять научную терминологию, ключевые понятия и методы;</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ставить и формулировать собственные задачи в образовательной деятельности и жизненных ситуациях;</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выявлять причинно-следственные связи социальных явлений и процессов</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716445" w:rsidRPr="006F4ABD" w:rsidRDefault="00716445" w:rsidP="008C63F4">
      <w:pPr>
        <w:pStyle w:val="25"/>
        <w:shd w:val="clear" w:color="auto" w:fill="auto"/>
        <w:tabs>
          <w:tab w:val="left" w:pos="1858"/>
        </w:tabs>
        <w:spacing w:line="240" w:lineRule="auto"/>
        <w:ind w:firstLine="740"/>
        <w:jc w:val="both"/>
        <w:rPr>
          <w:b/>
          <w:sz w:val="24"/>
          <w:szCs w:val="24"/>
        </w:rPr>
      </w:pPr>
      <w:r w:rsidRPr="006F4ABD">
        <w:rPr>
          <w:b/>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716445" w:rsidRPr="008C63F4" w:rsidRDefault="00716445" w:rsidP="006F4ABD">
      <w:pPr>
        <w:pStyle w:val="25"/>
        <w:shd w:val="clear" w:color="auto" w:fill="auto"/>
        <w:spacing w:line="240" w:lineRule="auto"/>
        <w:ind w:firstLine="740"/>
        <w:jc w:val="both"/>
        <w:rPr>
          <w:sz w:val="24"/>
          <w:szCs w:val="24"/>
        </w:rPr>
      </w:pPr>
      <w:r w:rsidRPr="008C63F4">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w:t>
      </w:r>
      <w:r w:rsidR="006F4ABD">
        <w:rPr>
          <w:sz w:val="24"/>
          <w:szCs w:val="24"/>
        </w:rPr>
        <w:t xml:space="preserve">мационной </w:t>
      </w:r>
      <w:r w:rsidRPr="008C63F4">
        <w:rPr>
          <w:sz w:val="24"/>
          <w:szCs w:val="24"/>
        </w:rPr>
        <w:t>безопасности;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владеть навыками распознавания и защиты информации, информационной безопасности личности.</w:t>
      </w:r>
    </w:p>
    <w:p w:rsidR="00716445" w:rsidRPr="006F4ABD" w:rsidRDefault="00716445" w:rsidP="008C63F4">
      <w:pPr>
        <w:pStyle w:val="25"/>
        <w:shd w:val="clear" w:color="auto" w:fill="auto"/>
        <w:tabs>
          <w:tab w:val="left" w:pos="1911"/>
        </w:tabs>
        <w:spacing w:line="240" w:lineRule="auto"/>
        <w:ind w:firstLine="740"/>
        <w:jc w:val="both"/>
        <w:rPr>
          <w:b/>
          <w:sz w:val="24"/>
          <w:szCs w:val="24"/>
        </w:rPr>
      </w:pPr>
      <w:r w:rsidRPr="006F4ABD">
        <w:rPr>
          <w:b/>
          <w:sz w:val="24"/>
          <w:szCs w:val="24"/>
        </w:rPr>
        <w:t>У обучающегося будут сформированы умения общения как часть коммуникативных универсальных учебных действий:</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осуществлять коммуникации во всех сферах жизни;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владеть различными способами общения и взаимодействия; аргументированно вести диалог, учитывать разные точки зрения;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развёрнуто и логично излагать свою точку зрения с использованием языковых средств.</w:t>
      </w:r>
    </w:p>
    <w:p w:rsidR="00716445" w:rsidRPr="006F4ABD" w:rsidRDefault="00716445" w:rsidP="008C63F4">
      <w:pPr>
        <w:pStyle w:val="25"/>
        <w:shd w:val="clear" w:color="auto" w:fill="auto"/>
        <w:tabs>
          <w:tab w:val="left" w:pos="1911"/>
        </w:tabs>
        <w:spacing w:line="240" w:lineRule="auto"/>
        <w:ind w:firstLine="740"/>
        <w:jc w:val="both"/>
        <w:rPr>
          <w:b/>
          <w:sz w:val="24"/>
          <w:szCs w:val="24"/>
        </w:rPr>
      </w:pPr>
      <w:r w:rsidRPr="006F4ABD">
        <w:rPr>
          <w:b/>
          <w:sz w:val="24"/>
          <w:szCs w:val="24"/>
        </w:rPr>
        <w:t>У обучающегося будут сформированы умения самоорганизации как часть регулятивных универсальных учебных действий:</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самостоятельно составлять план решения проблемы с учётом имеющихся ресурсов, собственных возможностей и предпочтений;</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давать оценку новым ситуациям, возникающим в познавательной и практической деятельности, в межличностных отношениях;</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расширять рамки учебного предмета на основе личных предпочтений, проявлять интерес к социальной проблематике;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оценивать приобретённый опыт;</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16445" w:rsidRPr="006F4ABD" w:rsidRDefault="00716445" w:rsidP="008C63F4">
      <w:pPr>
        <w:pStyle w:val="25"/>
        <w:shd w:val="clear" w:color="auto" w:fill="auto"/>
        <w:tabs>
          <w:tab w:val="left" w:pos="1923"/>
        </w:tabs>
        <w:spacing w:line="240" w:lineRule="auto"/>
        <w:ind w:firstLine="740"/>
        <w:jc w:val="both"/>
        <w:rPr>
          <w:b/>
          <w:sz w:val="24"/>
          <w:szCs w:val="24"/>
        </w:rPr>
      </w:pPr>
      <w:r w:rsidRPr="006F4ABD">
        <w:rPr>
          <w:b/>
          <w:sz w:val="24"/>
          <w:szCs w:val="24"/>
        </w:rPr>
        <w:t>У обучающегося будут сформированы умения совместной деятельности:</w:t>
      </w:r>
    </w:p>
    <w:p w:rsidR="00716445" w:rsidRPr="008C63F4" w:rsidRDefault="00716445" w:rsidP="008C63F4">
      <w:pPr>
        <w:pStyle w:val="25"/>
        <w:shd w:val="clear" w:color="auto" w:fill="auto"/>
        <w:spacing w:line="240" w:lineRule="auto"/>
        <w:ind w:firstLine="740"/>
        <w:rPr>
          <w:sz w:val="24"/>
          <w:szCs w:val="24"/>
        </w:rPr>
      </w:pPr>
      <w:r w:rsidRPr="008C63F4">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оценивать качество своего вклада и каждого участника команды в общий результат по разработанным критериям;</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lastRenderedPageBreak/>
        <w:t>предлагать новые учебно-исследовательские и социальные проекты, оценивать идеи с позиции новизны, оригинальности, практической значимости;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716445" w:rsidRPr="006F4ABD" w:rsidRDefault="00716445" w:rsidP="008C63F4">
      <w:pPr>
        <w:pStyle w:val="25"/>
        <w:shd w:val="clear" w:color="auto" w:fill="auto"/>
        <w:tabs>
          <w:tab w:val="left" w:pos="1914"/>
        </w:tabs>
        <w:spacing w:line="240" w:lineRule="auto"/>
        <w:ind w:firstLine="740"/>
        <w:jc w:val="both"/>
        <w:rPr>
          <w:b/>
          <w:sz w:val="24"/>
          <w:szCs w:val="24"/>
        </w:rPr>
      </w:pPr>
      <w:r w:rsidRPr="006F4ABD">
        <w:rPr>
          <w:b/>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давать оценку новым ситуациям, вносить коррективы в деятельность, оценивать соответствие результатов целям;</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оценивать риски и своевременно принимать решения по их снижению;</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принимать себя, понимая свои недостатки и достоинства;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учитывать мотивы и аргументы других при анализе результатов деятельности;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признавать своё право и право других на ошибку;</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развивать способность понимать мир с позиции другого человека.</w:t>
      </w:r>
    </w:p>
    <w:p w:rsidR="00716445" w:rsidRPr="006F4ABD" w:rsidRDefault="00716445" w:rsidP="008C63F4">
      <w:pPr>
        <w:pStyle w:val="25"/>
        <w:shd w:val="clear" w:color="auto" w:fill="auto"/>
        <w:spacing w:line="240" w:lineRule="auto"/>
        <w:ind w:firstLine="740"/>
        <w:jc w:val="both"/>
        <w:rPr>
          <w:b/>
          <w:sz w:val="24"/>
          <w:szCs w:val="24"/>
        </w:rPr>
      </w:pPr>
      <w:r w:rsidRPr="006F4ABD">
        <w:rPr>
          <w:rStyle w:val="af4"/>
        </w:rPr>
        <w:t>Предметные результаты</w:t>
      </w:r>
      <w:r w:rsidRPr="008C63F4">
        <w:rPr>
          <w:sz w:val="24"/>
          <w:szCs w:val="24"/>
        </w:rPr>
        <w:t xml:space="preserve"> освоения программы по обществознанию. </w:t>
      </w:r>
      <w:r w:rsidRPr="006F4ABD">
        <w:rPr>
          <w:b/>
          <w:sz w:val="24"/>
          <w:szCs w:val="24"/>
        </w:rPr>
        <w:t>К концу 10 класса обучающийся будет:</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w:t>
      </w:r>
      <w:r w:rsidR="006F4ABD">
        <w:rPr>
          <w:sz w:val="24"/>
          <w:szCs w:val="24"/>
        </w:rPr>
        <w:t>формировании социально-</w:t>
      </w:r>
      <w:r w:rsidRPr="008C63F4">
        <w:rPr>
          <w:sz w:val="24"/>
          <w:szCs w:val="24"/>
        </w:rPr>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 xml:space="preserve">уметь классифицировать и типологизировать: социальные институты, типы </w:t>
      </w:r>
      <w:r w:rsidRPr="008C63F4">
        <w:rPr>
          <w:sz w:val="24"/>
          <w:szCs w:val="24"/>
        </w:rPr>
        <w:lastRenderedPageBreak/>
        <w:t>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8C63F4">
        <w:rPr>
          <w:sz w:val="24"/>
          <w:szCs w:val="24"/>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716445" w:rsidRPr="008C63F4" w:rsidRDefault="00716445" w:rsidP="008C63F4">
      <w:pPr>
        <w:pStyle w:val="25"/>
        <w:shd w:val="clear" w:color="auto" w:fill="auto"/>
        <w:spacing w:line="240" w:lineRule="auto"/>
        <w:ind w:firstLine="740"/>
        <w:rPr>
          <w:sz w:val="24"/>
          <w:szCs w:val="24"/>
        </w:rPr>
      </w:pPr>
      <w:r w:rsidRPr="008C63F4">
        <w:rPr>
          <w:sz w:val="24"/>
          <w:szCs w:val="24"/>
        </w:rPr>
        <w:t>философии», «Основы социальной психологии», «Основы экономической науки»;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 xml:space="preserve">проявлять умения, необходимые для успешного продолжения образования по </w:t>
      </w:r>
      <w:r w:rsidRPr="008C63F4">
        <w:rPr>
          <w:sz w:val="24"/>
          <w:szCs w:val="24"/>
        </w:rPr>
        <w:lastRenderedPageBreak/>
        <w:t>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716445" w:rsidRPr="006F4ABD" w:rsidRDefault="00716445" w:rsidP="008C63F4">
      <w:pPr>
        <w:pStyle w:val="25"/>
        <w:shd w:val="clear" w:color="auto" w:fill="auto"/>
        <w:spacing w:line="240" w:lineRule="auto"/>
        <w:ind w:firstLine="740"/>
        <w:jc w:val="both"/>
        <w:rPr>
          <w:b/>
          <w:sz w:val="24"/>
          <w:szCs w:val="24"/>
        </w:rPr>
      </w:pPr>
      <w:r w:rsidRPr="006F4ABD">
        <w:rPr>
          <w:b/>
          <w:sz w:val="24"/>
          <w:szCs w:val="24"/>
        </w:rPr>
        <w:t>Предметные результаты освоения программы по обществознанию. К концу 11 класса обучающийся будет:</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716445" w:rsidRPr="008C63F4" w:rsidRDefault="00716445" w:rsidP="006F4ABD">
      <w:pPr>
        <w:pStyle w:val="25"/>
        <w:shd w:val="clear" w:color="auto" w:fill="auto"/>
        <w:tabs>
          <w:tab w:val="left" w:pos="3614"/>
          <w:tab w:val="left" w:pos="5378"/>
          <w:tab w:val="left" w:pos="7236"/>
        </w:tabs>
        <w:spacing w:line="240" w:lineRule="auto"/>
        <w:ind w:firstLine="740"/>
        <w:jc w:val="both"/>
        <w:rPr>
          <w:sz w:val="24"/>
          <w:szCs w:val="24"/>
        </w:rPr>
      </w:pPr>
      <w:r w:rsidRPr="008C63F4">
        <w:rPr>
          <w:sz w:val="24"/>
          <w:szCs w:val="24"/>
        </w:rPr>
        <w:t>владеть эле</w:t>
      </w:r>
      <w:r w:rsidR="008C63F4" w:rsidRPr="008C63F4">
        <w:rPr>
          <w:sz w:val="24"/>
          <w:szCs w:val="24"/>
        </w:rPr>
        <w:t xml:space="preserve">ментами методологии социального </w:t>
      </w:r>
      <w:r w:rsidR="006F4ABD">
        <w:rPr>
          <w:sz w:val="24"/>
          <w:szCs w:val="24"/>
        </w:rPr>
        <w:t xml:space="preserve">познания, включая </w:t>
      </w:r>
      <w:r w:rsidRPr="008C63F4">
        <w:rPr>
          <w:sz w:val="24"/>
          <w:szCs w:val="24"/>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w:t>
      </w:r>
      <w:r w:rsidR="008C63F4" w:rsidRPr="008C63F4">
        <w:rPr>
          <w:sz w:val="24"/>
          <w:szCs w:val="24"/>
        </w:rPr>
        <w:t xml:space="preserve"> и социологический эксперимент; </w:t>
      </w:r>
      <w:r w:rsidRPr="008C63F4">
        <w:rPr>
          <w:sz w:val="24"/>
          <w:szCs w:val="24"/>
        </w:rPr>
        <w:t xml:space="preserve">политологии, </w:t>
      </w:r>
      <w:r w:rsidR="008C63F4" w:rsidRPr="008C63F4">
        <w:rPr>
          <w:sz w:val="24"/>
          <w:szCs w:val="24"/>
        </w:rPr>
        <w:t xml:space="preserve">такие как нормативно-ценностный </w:t>
      </w:r>
      <w:r w:rsidR="006F4ABD">
        <w:rPr>
          <w:sz w:val="24"/>
          <w:szCs w:val="24"/>
        </w:rPr>
        <w:t xml:space="preserve">подход, </w:t>
      </w:r>
      <w:r w:rsidRPr="008C63F4">
        <w:rPr>
          <w:sz w:val="24"/>
          <w:szCs w:val="24"/>
        </w:rPr>
        <w:t>структурно-фу</w:t>
      </w:r>
      <w:r w:rsidR="008C63F4" w:rsidRPr="008C63F4">
        <w:rPr>
          <w:sz w:val="24"/>
          <w:szCs w:val="24"/>
        </w:rPr>
        <w:t xml:space="preserve">нкциональный анализ, системный, институциональный, </w:t>
      </w:r>
      <w:r w:rsidRPr="008C63F4">
        <w:rPr>
          <w:sz w:val="24"/>
          <w:szCs w:val="24"/>
        </w:rPr>
        <w:t xml:space="preserve">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w:t>
      </w:r>
      <w:r w:rsidRPr="008C63F4">
        <w:rPr>
          <w:sz w:val="24"/>
          <w:szCs w:val="24"/>
        </w:rPr>
        <w:lastRenderedPageBreak/>
        <w:t>движений, в противодействии политическому экстремизму, при осуществлении профессионального выбора;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w:t>
      </w:r>
      <w:r w:rsidRPr="008C63F4">
        <w:rPr>
          <w:sz w:val="24"/>
          <w:szCs w:val="24"/>
        </w:rPr>
        <w:lastRenderedPageBreak/>
        <w:t>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716445" w:rsidRPr="008C63F4" w:rsidRDefault="00716445" w:rsidP="008C63F4">
      <w:pPr>
        <w:pStyle w:val="25"/>
        <w:shd w:val="clear" w:color="auto" w:fill="auto"/>
        <w:spacing w:line="240" w:lineRule="auto"/>
        <w:ind w:firstLine="740"/>
        <w:jc w:val="both"/>
        <w:rPr>
          <w:sz w:val="24"/>
          <w:szCs w:val="24"/>
        </w:rPr>
      </w:pPr>
      <w:r w:rsidRPr="008C63F4">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716445" w:rsidRDefault="00716445" w:rsidP="00422215">
      <w:pPr>
        <w:pStyle w:val="25"/>
        <w:shd w:val="clear" w:color="auto" w:fill="auto"/>
        <w:spacing w:line="240" w:lineRule="auto"/>
        <w:ind w:firstLine="700"/>
        <w:jc w:val="center"/>
        <w:rPr>
          <w:b/>
          <w:sz w:val="24"/>
          <w:szCs w:val="24"/>
        </w:rPr>
      </w:pPr>
    </w:p>
    <w:p w:rsidR="002852B7" w:rsidRDefault="00CA73A1" w:rsidP="00422215">
      <w:pPr>
        <w:pStyle w:val="25"/>
        <w:shd w:val="clear" w:color="auto" w:fill="auto"/>
        <w:spacing w:line="240" w:lineRule="auto"/>
        <w:ind w:firstLine="700"/>
        <w:jc w:val="center"/>
        <w:rPr>
          <w:b/>
          <w:sz w:val="24"/>
          <w:szCs w:val="24"/>
        </w:rPr>
      </w:pPr>
      <w:r>
        <w:rPr>
          <w:b/>
          <w:sz w:val="24"/>
          <w:szCs w:val="24"/>
        </w:rPr>
        <w:t>2.1.11</w:t>
      </w:r>
      <w:r w:rsidR="002852B7">
        <w:rPr>
          <w:b/>
          <w:sz w:val="24"/>
          <w:szCs w:val="24"/>
        </w:rPr>
        <w:t>. ГЕОГРАФИЯ</w:t>
      </w:r>
    </w:p>
    <w:p w:rsidR="002852B7" w:rsidRDefault="002852B7" w:rsidP="00422215">
      <w:pPr>
        <w:pStyle w:val="25"/>
        <w:shd w:val="clear" w:color="auto" w:fill="auto"/>
        <w:spacing w:line="240" w:lineRule="auto"/>
        <w:ind w:firstLine="700"/>
        <w:jc w:val="center"/>
        <w:rPr>
          <w:b/>
          <w:sz w:val="24"/>
          <w:szCs w:val="24"/>
        </w:rPr>
      </w:pPr>
      <w:r>
        <w:rPr>
          <w:b/>
          <w:sz w:val="24"/>
          <w:szCs w:val="24"/>
        </w:rPr>
        <w:t>ПОЯСНИТЕЛЬНАЯ ЗАПИСКА</w:t>
      </w:r>
    </w:p>
    <w:p w:rsidR="002852B7" w:rsidRPr="002852B7" w:rsidRDefault="002852B7" w:rsidP="002852B7">
      <w:pPr>
        <w:pStyle w:val="25"/>
        <w:shd w:val="clear" w:color="auto" w:fill="auto"/>
        <w:tabs>
          <w:tab w:val="left" w:pos="1666"/>
        </w:tabs>
        <w:spacing w:line="240" w:lineRule="auto"/>
        <w:ind w:firstLine="709"/>
        <w:jc w:val="both"/>
        <w:rPr>
          <w:sz w:val="24"/>
          <w:szCs w:val="24"/>
        </w:rPr>
      </w:pPr>
      <w:r w:rsidRPr="002852B7">
        <w:rPr>
          <w:sz w:val="24"/>
          <w:szCs w:val="24"/>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2852B7" w:rsidRPr="002852B7" w:rsidRDefault="002852B7" w:rsidP="002852B7">
      <w:pPr>
        <w:pStyle w:val="25"/>
        <w:shd w:val="clear" w:color="auto" w:fill="auto"/>
        <w:tabs>
          <w:tab w:val="left" w:pos="1662"/>
        </w:tabs>
        <w:spacing w:line="240" w:lineRule="auto"/>
        <w:ind w:firstLine="709"/>
        <w:jc w:val="both"/>
        <w:rPr>
          <w:sz w:val="24"/>
          <w:szCs w:val="24"/>
        </w:rPr>
      </w:pPr>
      <w:r w:rsidRPr="002852B7">
        <w:rPr>
          <w:sz w:val="24"/>
          <w:szCs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2852B7" w:rsidRPr="002852B7" w:rsidRDefault="002852B7" w:rsidP="002852B7">
      <w:pPr>
        <w:pStyle w:val="25"/>
        <w:shd w:val="clear" w:color="auto" w:fill="auto"/>
        <w:tabs>
          <w:tab w:val="left" w:pos="1666"/>
        </w:tabs>
        <w:spacing w:line="240" w:lineRule="auto"/>
        <w:ind w:firstLine="709"/>
        <w:jc w:val="both"/>
        <w:rPr>
          <w:sz w:val="24"/>
          <w:szCs w:val="24"/>
        </w:rPr>
      </w:pPr>
      <w:r w:rsidRPr="002852B7">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2852B7" w:rsidRDefault="002852B7" w:rsidP="002852B7">
      <w:pPr>
        <w:pStyle w:val="25"/>
        <w:shd w:val="clear" w:color="auto" w:fill="auto"/>
        <w:spacing w:line="240" w:lineRule="auto"/>
        <w:ind w:firstLine="709"/>
        <w:jc w:val="both"/>
        <w:rPr>
          <w:sz w:val="24"/>
          <w:szCs w:val="24"/>
        </w:rPr>
      </w:pPr>
      <w:r w:rsidRPr="002852B7">
        <w:rPr>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82285D" w:rsidRPr="0082285D" w:rsidRDefault="0082285D" w:rsidP="0082285D">
      <w:pPr>
        <w:pStyle w:val="25"/>
        <w:shd w:val="clear" w:color="auto" w:fill="auto"/>
        <w:spacing w:line="240" w:lineRule="auto"/>
        <w:ind w:firstLine="709"/>
        <w:jc w:val="center"/>
        <w:rPr>
          <w:rStyle w:val="af4"/>
        </w:rPr>
      </w:pPr>
      <w:r w:rsidRPr="0082285D">
        <w:rPr>
          <w:rStyle w:val="af4"/>
        </w:rPr>
        <w:t>Общая характеристика учебного предмета «География»</w:t>
      </w:r>
    </w:p>
    <w:p w:rsidR="002852B7" w:rsidRPr="002852B7" w:rsidRDefault="002852B7" w:rsidP="002852B7">
      <w:pPr>
        <w:pStyle w:val="25"/>
        <w:shd w:val="clear" w:color="auto" w:fill="auto"/>
        <w:tabs>
          <w:tab w:val="left" w:pos="1662"/>
        </w:tabs>
        <w:spacing w:line="240" w:lineRule="auto"/>
        <w:ind w:firstLine="709"/>
        <w:jc w:val="both"/>
        <w:rPr>
          <w:sz w:val="24"/>
          <w:szCs w:val="24"/>
        </w:rPr>
      </w:pPr>
      <w:r w:rsidRPr="002852B7">
        <w:rPr>
          <w:sz w:val="24"/>
          <w:szCs w:val="24"/>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2852B7" w:rsidRDefault="002852B7" w:rsidP="002852B7">
      <w:pPr>
        <w:pStyle w:val="25"/>
        <w:shd w:val="clear" w:color="auto" w:fill="auto"/>
        <w:tabs>
          <w:tab w:val="left" w:pos="1666"/>
        </w:tabs>
        <w:spacing w:line="240" w:lineRule="auto"/>
        <w:ind w:firstLine="709"/>
        <w:jc w:val="both"/>
        <w:rPr>
          <w:sz w:val="24"/>
          <w:szCs w:val="24"/>
        </w:rPr>
      </w:pPr>
      <w:r w:rsidRPr="002852B7">
        <w:rPr>
          <w:sz w:val="24"/>
          <w:szCs w:val="24"/>
        </w:rPr>
        <w:t xml:space="preserve">В основу содержания географии положено изучение единого и одновременно </w:t>
      </w:r>
      <w:r w:rsidRPr="002852B7">
        <w:rPr>
          <w:sz w:val="24"/>
          <w:szCs w:val="24"/>
        </w:rPr>
        <w:lastRenderedPageBreak/>
        <w:t>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82285D" w:rsidRPr="0082285D" w:rsidRDefault="0082285D" w:rsidP="0082285D">
      <w:pPr>
        <w:pStyle w:val="25"/>
        <w:shd w:val="clear" w:color="auto" w:fill="auto"/>
        <w:spacing w:line="240" w:lineRule="auto"/>
        <w:ind w:firstLine="709"/>
        <w:jc w:val="center"/>
        <w:rPr>
          <w:rStyle w:val="af4"/>
        </w:rPr>
      </w:pPr>
      <w:r w:rsidRPr="0082285D">
        <w:rPr>
          <w:rStyle w:val="af4"/>
        </w:rPr>
        <w:t>Цели изучения учебного предмета «География»</w:t>
      </w:r>
    </w:p>
    <w:p w:rsidR="002852B7" w:rsidRPr="0082285D" w:rsidRDefault="002852B7" w:rsidP="002852B7">
      <w:pPr>
        <w:pStyle w:val="25"/>
        <w:shd w:val="clear" w:color="auto" w:fill="auto"/>
        <w:tabs>
          <w:tab w:val="left" w:pos="1696"/>
        </w:tabs>
        <w:spacing w:line="240" w:lineRule="auto"/>
        <w:ind w:firstLine="709"/>
        <w:jc w:val="both"/>
        <w:rPr>
          <w:b/>
          <w:sz w:val="24"/>
          <w:szCs w:val="24"/>
        </w:rPr>
      </w:pPr>
      <w:r w:rsidRPr="0082285D">
        <w:rPr>
          <w:b/>
          <w:sz w:val="24"/>
          <w:szCs w:val="24"/>
        </w:rPr>
        <w:t>Изучение географии направлено на достижение следующих целей:</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воспитание чувства патриотизма, взаимопонимания с другими народами,</w:t>
      </w:r>
    </w:p>
    <w:p w:rsidR="002852B7" w:rsidRPr="002852B7" w:rsidRDefault="002852B7" w:rsidP="0082285D">
      <w:pPr>
        <w:pStyle w:val="25"/>
        <w:shd w:val="clear" w:color="auto" w:fill="auto"/>
        <w:spacing w:line="240" w:lineRule="auto"/>
        <w:ind w:firstLine="709"/>
        <w:jc w:val="both"/>
        <w:rPr>
          <w:sz w:val="24"/>
          <w:szCs w:val="24"/>
        </w:rPr>
      </w:pPr>
      <w:r w:rsidRPr="002852B7">
        <w:rPr>
          <w:sz w:val="24"/>
          <w:szCs w:val="24"/>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82285D">
        <w:rPr>
          <w:sz w:val="24"/>
          <w:szCs w:val="24"/>
        </w:rPr>
        <w:t xml:space="preserve"> </w:t>
      </w:r>
      <w:r w:rsidRPr="002852B7">
        <w:rPr>
          <w:sz w:val="24"/>
          <w:szCs w:val="24"/>
        </w:rPr>
        <w:t>с ролью России как составной части мирового сообщества;</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приобретение опыта разнообразной деятельности, направленной на достижение целей устойчивого развития.</w:t>
      </w:r>
    </w:p>
    <w:p w:rsidR="002852B7" w:rsidRDefault="002852B7" w:rsidP="002852B7">
      <w:pPr>
        <w:pStyle w:val="25"/>
        <w:shd w:val="clear" w:color="auto" w:fill="auto"/>
        <w:tabs>
          <w:tab w:val="left" w:pos="1670"/>
        </w:tabs>
        <w:spacing w:line="240" w:lineRule="auto"/>
        <w:ind w:firstLine="709"/>
        <w:jc w:val="both"/>
        <w:rPr>
          <w:sz w:val="24"/>
          <w:szCs w:val="24"/>
        </w:rPr>
      </w:pPr>
      <w:r w:rsidRPr="002852B7">
        <w:rPr>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82285D" w:rsidRPr="0082285D" w:rsidRDefault="0082285D" w:rsidP="0082285D">
      <w:pPr>
        <w:pStyle w:val="25"/>
        <w:shd w:val="clear" w:color="auto" w:fill="auto"/>
        <w:spacing w:line="240" w:lineRule="auto"/>
        <w:ind w:firstLine="709"/>
        <w:jc w:val="center"/>
        <w:rPr>
          <w:rStyle w:val="af4"/>
        </w:rPr>
      </w:pPr>
      <w:r w:rsidRPr="0082285D">
        <w:rPr>
          <w:rStyle w:val="af4"/>
        </w:rPr>
        <w:t>Место учебного предмета «География»</w:t>
      </w:r>
    </w:p>
    <w:p w:rsidR="0082285D" w:rsidRPr="0082285D" w:rsidRDefault="0082285D" w:rsidP="0082285D">
      <w:pPr>
        <w:pStyle w:val="25"/>
        <w:shd w:val="clear" w:color="auto" w:fill="auto"/>
        <w:tabs>
          <w:tab w:val="left" w:pos="1670"/>
        </w:tabs>
        <w:spacing w:line="240" w:lineRule="auto"/>
        <w:ind w:firstLine="709"/>
        <w:jc w:val="center"/>
        <w:rPr>
          <w:rStyle w:val="af4"/>
        </w:rPr>
      </w:pPr>
      <w:r w:rsidRPr="0082285D">
        <w:rPr>
          <w:rStyle w:val="af4"/>
        </w:rPr>
        <w:t>в учебном плане</w:t>
      </w:r>
    </w:p>
    <w:p w:rsidR="002852B7" w:rsidRPr="002852B7" w:rsidRDefault="002852B7" w:rsidP="002852B7">
      <w:pPr>
        <w:pStyle w:val="25"/>
        <w:shd w:val="clear" w:color="auto" w:fill="auto"/>
        <w:tabs>
          <w:tab w:val="left" w:pos="1661"/>
        </w:tabs>
        <w:spacing w:line="240" w:lineRule="auto"/>
        <w:ind w:firstLine="709"/>
        <w:jc w:val="both"/>
        <w:rPr>
          <w:sz w:val="24"/>
          <w:szCs w:val="24"/>
        </w:rPr>
      </w:pPr>
      <w:r w:rsidRPr="002852B7">
        <w:rPr>
          <w:sz w:val="24"/>
          <w:szCs w:val="24"/>
        </w:rPr>
        <w:t>Общ</w:t>
      </w:r>
      <w:r w:rsidR="0082285D">
        <w:rPr>
          <w:sz w:val="24"/>
          <w:szCs w:val="24"/>
        </w:rPr>
        <w:t xml:space="preserve">ее число часов </w:t>
      </w:r>
      <w:r w:rsidRPr="002852B7">
        <w:rPr>
          <w:sz w:val="24"/>
          <w:szCs w:val="24"/>
        </w:rPr>
        <w:t>для изучения географии, - 68 часов: по одному часу в неделю в 10 и 11 классах.</w:t>
      </w:r>
    </w:p>
    <w:p w:rsidR="002852B7" w:rsidRPr="0082285D" w:rsidRDefault="002852B7" w:rsidP="002852B7">
      <w:pPr>
        <w:pStyle w:val="25"/>
        <w:shd w:val="clear" w:color="auto" w:fill="auto"/>
        <w:tabs>
          <w:tab w:val="left" w:pos="1488"/>
        </w:tabs>
        <w:spacing w:line="240" w:lineRule="auto"/>
        <w:ind w:firstLine="709"/>
        <w:jc w:val="both"/>
        <w:rPr>
          <w:rStyle w:val="af4"/>
        </w:rPr>
      </w:pPr>
      <w:r w:rsidRPr="0082285D">
        <w:rPr>
          <w:rStyle w:val="af4"/>
        </w:rPr>
        <w:t>Содержание обучения географии в 10 классе.</w:t>
      </w:r>
    </w:p>
    <w:p w:rsidR="002852B7" w:rsidRPr="002852B7" w:rsidRDefault="002852B7" w:rsidP="002852B7">
      <w:pPr>
        <w:pStyle w:val="25"/>
        <w:shd w:val="clear" w:color="auto" w:fill="auto"/>
        <w:tabs>
          <w:tab w:val="left" w:pos="1685"/>
        </w:tabs>
        <w:spacing w:line="240" w:lineRule="auto"/>
        <w:ind w:firstLine="709"/>
        <w:jc w:val="both"/>
        <w:rPr>
          <w:sz w:val="24"/>
          <w:szCs w:val="24"/>
        </w:rPr>
      </w:pPr>
      <w:r w:rsidRPr="002852B7">
        <w:rPr>
          <w:sz w:val="24"/>
          <w:szCs w:val="24"/>
        </w:rPr>
        <w:t>География как наука.</w:t>
      </w:r>
    </w:p>
    <w:p w:rsidR="002852B7" w:rsidRPr="002852B7" w:rsidRDefault="002852B7" w:rsidP="002852B7">
      <w:pPr>
        <w:pStyle w:val="25"/>
        <w:shd w:val="clear" w:color="auto" w:fill="auto"/>
        <w:tabs>
          <w:tab w:val="left" w:pos="1872"/>
        </w:tabs>
        <w:spacing w:line="240" w:lineRule="auto"/>
        <w:ind w:firstLine="709"/>
        <w:jc w:val="both"/>
        <w:rPr>
          <w:sz w:val="24"/>
          <w:szCs w:val="24"/>
        </w:rPr>
      </w:pPr>
      <w:r w:rsidRPr="002852B7">
        <w:rPr>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2852B7" w:rsidRPr="002852B7" w:rsidRDefault="002852B7" w:rsidP="002852B7">
      <w:pPr>
        <w:pStyle w:val="25"/>
        <w:shd w:val="clear" w:color="auto" w:fill="auto"/>
        <w:tabs>
          <w:tab w:val="left" w:pos="1872"/>
        </w:tabs>
        <w:spacing w:line="240" w:lineRule="auto"/>
        <w:ind w:firstLine="709"/>
        <w:jc w:val="both"/>
        <w:rPr>
          <w:sz w:val="24"/>
          <w:szCs w:val="24"/>
        </w:rPr>
      </w:pPr>
      <w:r w:rsidRPr="002852B7">
        <w:rPr>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2852B7" w:rsidRPr="002852B7" w:rsidRDefault="002852B7" w:rsidP="002852B7">
      <w:pPr>
        <w:pStyle w:val="25"/>
        <w:shd w:val="clear" w:color="auto" w:fill="auto"/>
        <w:tabs>
          <w:tab w:val="left" w:pos="1886"/>
        </w:tabs>
        <w:spacing w:line="240" w:lineRule="auto"/>
        <w:ind w:firstLine="709"/>
        <w:jc w:val="both"/>
        <w:rPr>
          <w:sz w:val="24"/>
          <w:szCs w:val="24"/>
        </w:rPr>
      </w:pPr>
      <w:r w:rsidRPr="002852B7">
        <w:rPr>
          <w:sz w:val="24"/>
          <w:szCs w:val="24"/>
        </w:rPr>
        <w:t>Природопользование и геоэкология.</w:t>
      </w:r>
    </w:p>
    <w:p w:rsidR="002852B7" w:rsidRPr="002852B7" w:rsidRDefault="002852B7" w:rsidP="002852B7">
      <w:pPr>
        <w:pStyle w:val="25"/>
        <w:shd w:val="clear" w:color="auto" w:fill="auto"/>
        <w:tabs>
          <w:tab w:val="left" w:pos="1868"/>
        </w:tabs>
        <w:spacing w:line="240" w:lineRule="auto"/>
        <w:ind w:firstLine="709"/>
        <w:jc w:val="both"/>
        <w:rPr>
          <w:sz w:val="24"/>
          <w:szCs w:val="24"/>
        </w:rPr>
      </w:pPr>
      <w:r w:rsidRPr="002852B7">
        <w:rPr>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2852B7" w:rsidRPr="002852B7" w:rsidRDefault="002852B7" w:rsidP="002852B7">
      <w:pPr>
        <w:pStyle w:val="25"/>
        <w:shd w:val="clear" w:color="auto" w:fill="auto"/>
        <w:tabs>
          <w:tab w:val="left" w:pos="1873"/>
        </w:tabs>
        <w:spacing w:line="240" w:lineRule="auto"/>
        <w:ind w:firstLine="709"/>
        <w:jc w:val="both"/>
        <w:rPr>
          <w:sz w:val="24"/>
          <w:szCs w:val="24"/>
        </w:rPr>
      </w:pPr>
      <w:r w:rsidRPr="002852B7">
        <w:rPr>
          <w:sz w:val="24"/>
          <w:szCs w:val="24"/>
        </w:rPr>
        <w:t>Естественный и антропогенный ландшафты. Проблема сохранения ландшафтного и культурного разнообразия на Земле.</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Практическая работа «Классификация ландшафтов с использованием источников географической информации».</w:t>
      </w:r>
    </w:p>
    <w:p w:rsidR="002852B7" w:rsidRPr="002852B7" w:rsidRDefault="002852B7" w:rsidP="002852B7">
      <w:pPr>
        <w:pStyle w:val="25"/>
        <w:shd w:val="clear" w:color="auto" w:fill="auto"/>
        <w:tabs>
          <w:tab w:val="left" w:pos="1878"/>
        </w:tabs>
        <w:spacing w:line="240" w:lineRule="auto"/>
        <w:ind w:firstLine="709"/>
        <w:jc w:val="both"/>
        <w:rPr>
          <w:sz w:val="24"/>
          <w:szCs w:val="24"/>
        </w:rPr>
      </w:pPr>
      <w:r w:rsidRPr="002852B7">
        <w:rPr>
          <w:sz w:val="24"/>
          <w:szCs w:val="24"/>
        </w:rP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w:t>
      </w:r>
      <w:r w:rsidRPr="002852B7">
        <w:rPr>
          <w:sz w:val="24"/>
          <w:szCs w:val="24"/>
        </w:rPr>
        <w:lastRenderedPageBreak/>
        <w:t>территории как один из объектов целей устойчивого развития. Объекты Всемирного природного и культурного наследия.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2852B7" w:rsidRPr="002852B7" w:rsidRDefault="002852B7" w:rsidP="002852B7">
      <w:pPr>
        <w:pStyle w:val="25"/>
        <w:shd w:val="clear" w:color="auto" w:fill="auto"/>
        <w:tabs>
          <w:tab w:val="left" w:pos="1902"/>
        </w:tabs>
        <w:spacing w:line="240" w:lineRule="auto"/>
        <w:ind w:firstLine="709"/>
        <w:jc w:val="both"/>
        <w:rPr>
          <w:sz w:val="24"/>
          <w:szCs w:val="24"/>
        </w:rPr>
      </w:pPr>
      <w:r w:rsidRPr="002852B7">
        <w:rPr>
          <w:sz w:val="24"/>
          <w:szCs w:val="24"/>
        </w:rPr>
        <w:t>Природные ресурсы и их виды. Особенности размещения</w:t>
      </w:r>
    </w:p>
    <w:p w:rsidR="002852B7" w:rsidRPr="002852B7" w:rsidRDefault="002852B7" w:rsidP="002852B7">
      <w:pPr>
        <w:pStyle w:val="25"/>
        <w:shd w:val="clear" w:color="auto" w:fill="auto"/>
        <w:tabs>
          <w:tab w:val="left" w:pos="7058"/>
          <w:tab w:val="left" w:pos="8191"/>
        </w:tabs>
        <w:spacing w:line="240" w:lineRule="auto"/>
        <w:ind w:firstLine="709"/>
        <w:jc w:val="both"/>
        <w:rPr>
          <w:sz w:val="24"/>
          <w:szCs w:val="24"/>
        </w:rPr>
      </w:pPr>
      <w:r w:rsidRPr="002852B7">
        <w:rPr>
          <w:sz w:val="24"/>
          <w:szCs w:val="24"/>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2852B7" w:rsidRPr="002852B7" w:rsidRDefault="002852B7" w:rsidP="0082285D">
      <w:pPr>
        <w:pStyle w:val="25"/>
        <w:shd w:val="clear" w:color="auto" w:fill="auto"/>
        <w:spacing w:line="240" w:lineRule="auto"/>
        <w:ind w:firstLine="709"/>
        <w:jc w:val="both"/>
        <w:rPr>
          <w:sz w:val="24"/>
          <w:szCs w:val="24"/>
        </w:rPr>
      </w:pPr>
      <w:r w:rsidRPr="002852B7">
        <w:rPr>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w:t>
      </w:r>
      <w:r w:rsidR="0082285D">
        <w:rPr>
          <w:sz w:val="24"/>
          <w:szCs w:val="24"/>
        </w:rPr>
        <w:t xml:space="preserve"> </w:t>
      </w:r>
      <w:r w:rsidRPr="002852B7">
        <w:rPr>
          <w:sz w:val="24"/>
          <w:szCs w:val="24"/>
        </w:rPr>
        <w:t>ресурсообеспеченности стран отдельными видами природных ресурсов».</w:t>
      </w:r>
    </w:p>
    <w:p w:rsidR="002852B7" w:rsidRPr="002852B7" w:rsidRDefault="002852B7" w:rsidP="002852B7">
      <w:pPr>
        <w:pStyle w:val="25"/>
        <w:shd w:val="clear" w:color="auto" w:fill="auto"/>
        <w:tabs>
          <w:tab w:val="left" w:pos="1706"/>
        </w:tabs>
        <w:spacing w:line="240" w:lineRule="auto"/>
        <w:ind w:firstLine="709"/>
        <w:jc w:val="both"/>
        <w:rPr>
          <w:sz w:val="24"/>
          <w:szCs w:val="24"/>
        </w:rPr>
      </w:pPr>
      <w:r w:rsidRPr="002852B7">
        <w:rPr>
          <w:sz w:val="24"/>
          <w:szCs w:val="24"/>
        </w:rPr>
        <w:t>Современная политическая карта.</w:t>
      </w:r>
    </w:p>
    <w:p w:rsidR="002852B7" w:rsidRPr="002852B7" w:rsidRDefault="002852B7" w:rsidP="002852B7">
      <w:pPr>
        <w:pStyle w:val="25"/>
        <w:shd w:val="clear" w:color="auto" w:fill="auto"/>
        <w:tabs>
          <w:tab w:val="left" w:pos="1873"/>
        </w:tabs>
        <w:spacing w:line="240" w:lineRule="auto"/>
        <w:ind w:firstLine="709"/>
        <w:jc w:val="both"/>
        <w:rPr>
          <w:sz w:val="24"/>
          <w:szCs w:val="24"/>
        </w:rPr>
      </w:pPr>
      <w:r w:rsidRPr="002852B7">
        <w:rPr>
          <w:sz w:val="24"/>
          <w:szCs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2852B7" w:rsidRPr="002852B7" w:rsidRDefault="002852B7" w:rsidP="002852B7">
      <w:pPr>
        <w:pStyle w:val="25"/>
        <w:shd w:val="clear" w:color="auto" w:fill="auto"/>
        <w:tabs>
          <w:tab w:val="left" w:pos="1873"/>
        </w:tabs>
        <w:spacing w:line="240" w:lineRule="auto"/>
        <w:ind w:firstLine="709"/>
        <w:jc w:val="both"/>
        <w:rPr>
          <w:sz w:val="24"/>
          <w:szCs w:val="24"/>
        </w:rPr>
      </w:pPr>
      <w:r w:rsidRPr="002852B7">
        <w:rPr>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2852B7" w:rsidRPr="002852B7" w:rsidRDefault="002852B7" w:rsidP="002852B7">
      <w:pPr>
        <w:pStyle w:val="25"/>
        <w:shd w:val="clear" w:color="auto" w:fill="auto"/>
        <w:tabs>
          <w:tab w:val="left" w:pos="1706"/>
        </w:tabs>
        <w:spacing w:line="240" w:lineRule="auto"/>
        <w:ind w:firstLine="709"/>
        <w:jc w:val="both"/>
        <w:rPr>
          <w:sz w:val="24"/>
          <w:szCs w:val="24"/>
        </w:rPr>
      </w:pPr>
      <w:r w:rsidRPr="002852B7">
        <w:rPr>
          <w:sz w:val="24"/>
          <w:szCs w:val="24"/>
        </w:rPr>
        <w:t>Население мира.</w:t>
      </w:r>
    </w:p>
    <w:p w:rsidR="002852B7" w:rsidRPr="002852B7" w:rsidRDefault="002852B7" w:rsidP="002852B7">
      <w:pPr>
        <w:pStyle w:val="25"/>
        <w:shd w:val="clear" w:color="auto" w:fill="auto"/>
        <w:tabs>
          <w:tab w:val="left" w:pos="1873"/>
        </w:tabs>
        <w:spacing w:line="240" w:lineRule="auto"/>
        <w:ind w:firstLine="709"/>
        <w:jc w:val="both"/>
        <w:rPr>
          <w:sz w:val="24"/>
          <w:szCs w:val="24"/>
        </w:rPr>
      </w:pPr>
      <w:r w:rsidRPr="002852B7">
        <w:rPr>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2852B7" w:rsidRPr="002852B7" w:rsidRDefault="002852B7" w:rsidP="002852B7">
      <w:pPr>
        <w:pStyle w:val="25"/>
        <w:shd w:val="clear" w:color="auto" w:fill="auto"/>
        <w:tabs>
          <w:tab w:val="left" w:pos="1863"/>
        </w:tabs>
        <w:spacing w:line="240" w:lineRule="auto"/>
        <w:ind w:firstLine="709"/>
        <w:jc w:val="both"/>
        <w:rPr>
          <w:sz w:val="24"/>
          <w:szCs w:val="24"/>
        </w:rPr>
      </w:pPr>
      <w:r w:rsidRPr="002852B7">
        <w:rPr>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2852B7" w:rsidRPr="002852B7" w:rsidRDefault="002852B7" w:rsidP="002852B7">
      <w:pPr>
        <w:pStyle w:val="25"/>
        <w:shd w:val="clear" w:color="auto" w:fill="auto"/>
        <w:tabs>
          <w:tab w:val="left" w:pos="1868"/>
        </w:tabs>
        <w:spacing w:line="240" w:lineRule="auto"/>
        <w:ind w:firstLine="709"/>
        <w:jc w:val="both"/>
        <w:rPr>
          <w:sz w:val="24"/>
          <w:szCs w:val="24"/>
        </w:rPr>
      </w:pPr>
      <w:r w:rsidRPr="002852B7">
        <w:rPr>
          <w:sz w:val="24"/>
          <w:szCs w:val="24"/>
        </w:rPr>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w:t>
      </w:r>
      <w:r w:rsidRPr="002852B7">
        <w:rPr>
          <w:sz w:val="24"/>
          <w:szCs w:val="24"/>
        </w:rPr>
        <w:lastRenderedPageBreak/>
        <w:t>социально-экономических типов. Городские агломерации и мегалополисы мира.</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2852B7" w:rsidRPr="002852B7" w:rsidRDefault="002852B7" w:rsidP="002852B7">
      <w:pPr>
        <w:pStyle w:val="25"/>
        <w:shd w:val="clear" w:color="auto" w:fill="auto"/>
        <w:tabs>
          <w:tab w:val="left" w:pos="1868"/>
        </w:tabs>
        <w:spacing w:line="240" w:lineRule="auto"/>
        <w:ind w:firstLine="709"/>
        <w:jc w:val="both"/>
        <w:rPr>
          <w:sz w:val="24"/>
          <w:szCs w:val="24"/>
        </w:rPr>
      </w:pPr>
      <w:r w:rsidRPr="002852B7">
        <w:rPr>
          <w:sz w:val="24"/>
          <w:szCs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Мировое хозяйство.</w:t>
      </w:r>
    </w:p>
    <w:p w:rsidR="002852B7" w:rsidRPr="002852B7" w:rsidRDefault="002852B7" w:rsidP="002852B7">
      <w:pPr>
        <w:pStyle w:val="25"/>
        <w:shd w:val="clear" w:color="auto" w:fill="auto"/>
        <w:tabs>
          <w:tab w:val="left" w:pos="1868"/>
        </w:tabs>
        <w:spacing w:line="240" w:lineRule="auto"/>
        <w:ind w:firstLine="709"/>
        <w:jc w:val="both"/>
        <w:rPr>
          <w:sz w:val="24"/>
          <w:szCs w:val="24"/>
        </w:rPr>
      </w:pPr>
      <w:r w:rsidRPr="002852B7">
        <w:rPr>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Практическая работа «Сравнение структуры экономики аграрных, индустриальных и постиндустриальных стран».</w:t>
      </w:r>
    </w:p>
    <w:p w:rsidR="002852B7" w:rsidRPr="002852B7" w:rsidRDefault="002852B7" w:rsidP="002852B7">
      <w:pPr>
        <w:pStyle w:val="25"/>
        <w:shd w:val="clear" w:color="auto" w:fill="auto"/>
        <w:tabs>
          <w:tab w:val="left" w:pos="1878"/>
        </w:tabs>
        <w:spacing w:line="240" w:lineRule="auto"/>
        <w:ind w:firstLine="709"/>
        <w:jc w:val="both"/>
        <w:rPr>
          <w:sz w:val="24"/>
          <w:szCs w:val="24"/>
        </w:rPr>
      </w:pPr>
      <w:r w:rsidRPr="002852B7">
        <w:rPr>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2852B7" w:rsidRPr="002852B7" w:rsidRDefault="002852B7" w:rsidP="002852B7">
      <w:pPr>
        <w:pStyle w:val="25"/>
        <w:shd w:val="clear" w:color="auto" w:fill="auto"/>
        <w:tabs>
          <w:tab w:val="left" w:pos="1902"/>
        </w:tabs>
        <w:spacing w:line="240" w:lineRule="auto"/>
        <w:ind w:firstLine="709"/>
        <w:jc w:val="both"/>
        <w:rPr>
          <w:sz w:val="24"/>
          <w:szCs w:val="24"/>
        </w:rPr>
      </w:pPr>
      <w:r w:rsidRPr="002852B7">
        <w:rPr>
          <w:sz w:val="24"/>
          <w:szCs w:val="24"/>
        </w:rPr>
        <w:t>География главных отраслей мирового хозяйства.</w:t>
      </w:r>
    </w:p>
    <w:p w:rsidR="002852B7" w:rsidRPr="002852B7" w:rsidRDefault="002852B7" w:rsidP="0082285D">
      <w:pPr>
        <w:pStyle w:val="25"/>
        <w:shd w:val="clear" w:color="auto" w:fill="auto"/>
        <w:spacing w:line="240" w:lineRule="auto"/>
        <w:ind w:firstLine="709"/>
        <w:jc w:val="both"/>
        <w:rPr>
          <w:sz w:val="24"/>
          <w:szCs w:val="24"/>
        </w:rPr>
      </w:pPr>
      <w:r w:rsidRPr="002852B7">
        <w:rPr>
          <w:sz w:val="24"/>
          <w:szCs w:val="24"/>
        </w:rPr>
        <w:t>Промышленность мира. Географические особенности размещения основных</w:t>
      </w:r>
      <w:r w:rsidR="0082285D">
        <w:rPr>
          <w:sz w:val="24"/>
          <w:szCs w:val="24"/>
        </w:rPr>
        <w:t xml:space="preserve"> </w:t>
      </w:r>
      <w:r w:rsidRPr="002852B7">
        <w:rPr>
          <w:sz w:val="24"/>
          <w:szCs w:val="24"/>
        </w:rPr>
        <w:t>видов сырьевых и топливных ресурсов. Страны-лидеры по запасам и добыче нефти, природного газа и угля.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w:t>
      </w:r>
      <w:r w:rsidRPr="002852B7">
        <w:rPr>
          <w:sz w:val="24"/>
          <w:szCs w:val="24"/>
        </w:rPr>
        <w:lastRenderedPageBreak/>
        <w:t>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2852B7" w:rsidRPr="002852B7" w:rsidRDefault="002852B7" w:rsidP="002852B7">
      <w:pPr>
        <w:pStyle w:val="25"/>
        <w:shd w:val="clear" w:color="auto" w:fill="auto"/>
        <w:tabs>
          <w:tab w:val="left" w:pos="6228"/>
        </w:tabs>
        <w:spacing w:line="240" w:lineRule="auto"/>
        <w:ind w:firstLine="709"/>
        <w:jc w:val="both"/>
        <w:rPr>
          <w:sz w:val="24"/>
          <w:szCs w:val="24"/>
        </w:rPr>
      </w:pPr>
      <w:r w:rsidRPr="002852B7">
        <w:rPr>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Влияние сельского хозяйства и отдельных его отраслей на окружающую среду.</w:t>
      </w:r>
    </w:p>
    <w:p w:rsidR="002852B7" w:rsidRPr="002852B7" w:rsidRDefault="002852B7" w:rsidP="002852B7">
      <w:pPr>
        <w:pStyle w:val="25"/>
        <w:shd w:val="clear" w:color="auto" w:fill="auto"/>
        <w:tabs>
          <w:tab w:val="left" w:pos="6228"/>
          <w:tab w:val="left" w:pos="8155"/>
        </w:tabs>
        <w:spacing w:line="240" w:lineRule="auto"/>
        <w:ind w:firstLine="709"/>
        <w:jc w:val="both"/>
        <w:rPr>
          <w:sz w:val="24"/>
          <w:szCs w:val="24"/>
        </w:rPr>
      </w:pPr>
      <w:r w:rsidRPr="002852B7">
        <w:rPr>
          <w:sz w:val="24"/>
          <w:szCs w:val="24"/>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Сфера услуг. Мировой транспорт. Основные международные магистрали и транспортные узлы. Мировая система научно-исследовательских и опытно</w:t>
      </w:r>
      <w:r w:rsidRPr="002852B7">
        <w:rPr>
          <w:sz w:val="24"/>
          <w:szCs w:val="24"/>
        </w:rP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2852B7" w:rsidRPr="0082285D" w:rsidRDefault="002852B7" w:rsidP="002852B7">
      <w:pPr>
        <w:pStyle w:val="25"/>
        <w:shd w:val="clear" w:color="auto" w:fill="auto"/>
        <w:tabs>
          <w:tab w:val="left" w:pos="1513"/>
        </w:tabs>
        <w:spacing w:line="240" w:lineRule="auto"/>
        <w:ind w:firstLine="709"/>
        <w:jc w:val="both"/>
        <w:rPr>
          <w:rStyle w:val="af4"/>
        </w:rPr>
      </w:pPr>
      <w:r w:rsidRPr="0082285D">
        <w:rPr>
          <w:rStyle w:val="af4"/>
        </w:rPr>
        <w:t>Содержание обучения географии в 11 классе.</w:t>
      </w:r>
    </w:p>
    <w:p w:rsidR="002852B7" w:rsidRPr="002852B7" w:rsidRDefault="002852B7" w:rsidP="002852B7">
      <w:pPr>
        <w:pStyle w:val="25"/>
        <w:shd w:val="clear" w:color="auto" w:fill="auto"/>
        <w:tabs>
          <w:tab w:val="left" w:pos="1709"/>
        </w:tabs>
        <w:spacing w:line="240" w:lineRule="auto"/>
        <w:ind w:firstLine="709"/>
        <w:jc w:val="both"/>
        <w:rPr>
          <w:sz w:val="24"/>
          <w:szCs w:val="24"/>
        </w:rPr>
      </w:pPr>
      <w:r w:rsidRPr="002852B7">
        <w:rPr>
          <w:sz w:val="24"/>
          <w:szCs w:val="24"/>
        </w:rPr>
        <w:t>Регионы и страны.</w:t>
      </w:r>
    </w:p>
    <w:p w:rsidR="002852B7" w:rsidRPr="002852B7" w:rsidRDefault="002852B7" w:rsidP="002852B7">
      <w:pPr>
        <w:pStyle w:val="25"/>
        <w:shd w:val="clear" w:color="auto" w:fill="auto"/>
        <w:tabs>
          <w:tab w:val="left" w:pos="1911"/>
        </w:tabs>
        <w:spacing w:line="240" w:lineRule="auto"/>
        <w:ind w:firstLine="709"/>
        <w:jc w:val="both"/>
        <w:rPr>
          <w:sz w:val="24"/>
          <w:szCs w:val="24"/>
        </w:rPr>
      </w:pPr>
      <w:r w:rsidRPr="002852B7">
        <w:rPr>
          <w:sz w:val="24"/>
          <w:szCs w:val="24"/>
        </w:rPr>
        <w:t>Регионы мира. Зарубежная Европа.</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Многообразие подходов к выделению регионов мира. Регионы мира: зарубежная Европа, зарубежная Азия, Америка, Африка, Австралия и Океания.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2852B7" w:rsidRPr="002852B7" w:rsidRDefault="002852B7" w:rsidP="002852B7">
      <w:pPr>
        <w:pStyle w:val="25"/>
        <w:shd w:val="clear" w:color="auto" w:fill="auto"/>
        <w:tabs>
          <w:tab w:val="left" w:pos="1878"/>
        </w:tabs>
        <w:spacing w:line="240" w:lineRule="auto"/>
        <w:ind w:firstLine="709"/>
        <w:jc w:val="both"/>
        <w:rPr>
          <w:sz w:val="24"/>
          <w:szCs w:val="24"/>
        </w:rPr>
      </w:pPr>
      <w:r w:rsidRPr="002852B7">
        <w:rPr>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2852B7">
        <w:rPr>
          <w:sz w:val="24"/>
          <w:szCs w:val="24"/>
        </w:rPr>
        <w:softHyphen/>
        <w:t>ресурсного капитала, населения и хозяйства субрегионов. Особенности экономико</w:t>
      </w:r>
      <w:r w:rsidRPr="002852B7">
        <w:rPr>
          <w:sz w:val="24"/>
          <w:szCs w:val="24"/>
        </w:rP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2852B7" w:rsidRPr="002852B7" w:rsidRDefault="002852B7" w:rsidP="002852B7">
      <w:pPr>
        <w:pStyle w:val="25"/>
        <w:shd w:val="clear" w:color="auto" w:fill="auto"/>
        <w:tabs>
          <w:tab w:val="left" w:pos="1873"/>
        </w:tabs>
        <w:spacing w:line="240" w:lineRule="auto"/>
        <w:ind w:firstLine="709"/>
        <w:jc w:val="both"/>
        <w:rPr>
          <w:sz w:val="24"/>
          <w:szCs w:val="24"/>
        </w:rPr>
      </w:pPr>
      <w:r w:rsidRPr="002852B7">
        <w:rPr>
          <w:sz w:val="24"/>
          <w:szCs w:val="24"/>
        </w:rPr>
        <w:t>Америка: состав (субрегионы: США и Канада, Латинская Америка), общая экономико-географическая характеристика. Особенности природно</w:t>
      </w:r>
      <w:r w:rsidRPr="002852B7">
        <w:rPr>
          <w:sz w:val="24"/>
          <w:szCs w:val="24"/>
        </w:rP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2852B7" w:rsidRPr="002852B7" w:rsidRDefault="002852B7" w:rsidP="002852B7">
      <w:pPr>
        <w:pStyle w:val="25"/>
        <w:shd w:val="clear" w:color="auto" w:fill="auto"/>
        <w:tabs>
          <w:tab w:val="left" w:pos="1873"/>
        </w:tabs>
        <w:spacing w:line="240" w:lineRule="auto"/>
        <w:ind w:firstLine="709"/>
        <w:jc w:val="both"/>
        <w:rPr>
          <w:sz w:val="24"/>
          <w:szCs w:val="24"/>
        </w:rPr>
      </w:pPr>
      <w:r w:rsidRPr="002852B7">
        <w:rPr>
          <w:sz w:val="24"/>
          <w:szCs w:val="24"/>
        </w:rPr>
        <w:t>Африка: состав (субрегионы: Северная Африка, Западная Африка, Центральная Африка, Восточная Африка, Южная Африка). Общая экономико</w:t>
      </w:r>
      <w:r w:rsidRPr="002852B7">
        <w:rPr>
          <w:sz w:val="24"/>
          <w:szCs w:val="24"/>
        </w:rP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w:t>
      </w:r>
      <w:r w:rsidRPr="002852B7">
        <w:rPr>
          <w:sz w:val="24"/>
          <w:szCs w:val="24"/>
        </w:rPr>
        <w:lastRenderedPageBreak/>
        <w:t>географического положения, природно</w:t>
      </w:r>
      <w:r w:rsidRPr="002852B7">
        <w:rPr>
          <w:sz w:val="24"/>
          <w:szCs w:val="24"/>
        </w:rPr>
        <w:softHyphen/>
        <w:t>ресурсного капитала, населения, хозяйства стран Африки (ЮАР, Египет, Алжир).</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2852B7" w:rsidRPr="002852B7" w:rsidRDefault="002852B7" w:rsidP="002852B7">
      <w:pPr>
        <w:pStyle w:val="25"/>
        <w:shd w:val="clear" w:color="auto" w:fill="auto"/>
        <w:tabs>
          <w:tab w:val="left" w:pos="1863"/>
        </w:tabs>
        <w:spacing w:line="240" w:lineRule="auto"/>
        <w:ind w:firstLine="709"/>
        <w:jc w:val="both"/>
        <w:rPr>
          <w:sz w:val="24"/>
          <w:szCs w:val="24"/>
        </w:rPr>
      </w:pPr>
      <w:r w:rsidRPr="002852B7">
        <w:rPr>
          <w:sz w:val="24"/>
          <w:szCs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2852B7">
        <w:rPr>
          <w:sz w:val="24"/>
          <w:szCs w:val="24"/>
        </w:rP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2852B7" w:rsidRPr="002852B7" w:rsidRDefault="002852B7" w:rsidP="002852B7">
      <w:pPr>
        <w:pStyle w:val="25"/>
        <w:shd w:val="clear" w:color="auto" w:fill="auto"/>
        <w:tabs>
          <w:tab w:val="left" w:pos="1895"/>
          <w:tab w:val="left" w:pos="3523"/>
          <w:tab w:val="left" w:pos="4704"/>
          <w:tab w:val="right" w:pos="9739"/>
        </w:tabs>
        <w:spacing w:line="240" w:lineRule="auto"/>
        <w:ind w:firstLine="709"/>
        <w:jc w:val="both"/>
        <w:rPr>
          <w:sz w:val="24"/>
          <w:szCs w:val="24"/>
        </w:rPr>
      </w:pPr>
      <w:r w:rsidRPr="002852B7">
        <w:rPr>
          <w:sz w:val="24"/>
          <w:szCs w:val="24"/>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Практическая работа «Изменение направления международных экономических связей России в новых экономических условиях».</w:t>
      </w:r>
    </w:p>
    <w:p w:rsidR="002852B7" w:rsidRPr="002852B7" w:rsidRDefault="002852B7" w:rsidP="002852B7">
      <w:pPr>
        <w:pStyle w:val="25"/>
        <w:shd w:val="clear" w:color="auto" w:fill="auto"/>
        <w:tabs>
          <w:tab w:val="left" w:pos="1693"/>
        </w:tabs>
        <w:spacing w:line="240" w:lineRule="auto"/>
        <w:ind w:firstLine="709"/>
        <w:jc w:val="both"/>
        <w:rPr>
          <w:sz w:val="24"/>
          <w:szCs w:val="24"/>
        </w:rPr>
      </w:pPr>
      <w:r w:rsidRPr="002852B7">
        <w:rPr>
          <w:sz w:val="24"/>
          <w:szCs w:val="24"/>
        </w:rPr>
        <w:t>Глобальные проблемы человечества.</w:t>
      </w:r>
    </w:p>
    <w:p w:rsidR="002852B7" w:rsidRPr="002852B7" w:rsidRDefault="002852B7" w:rsidP="002852B7">
      <w:pPr>
        <w:pStyle w:val="25"/>
        <w:shd w:val="clear" w:color="auto" w:fill="auto"/>
        <w:tabs>
          <w:tab w:val="left" w:pos="5520"/>
        </w:tabs>
        <w:spacing w:line="240" w:lineRule="auto"/>
        <w:ind w:firstLine="709"/>
        <w:jc w:val="both"/>
        <w:rPr>
          <w:sz w:val="24"/>
          <w:szCs w:val="24"/>
        </w:rPr>
      </w:pPr>
      <w:r w:rsidRPr="002852B7">
        <w:rPr>
          <w:sz w:val="24"/>
          <w:szCs w:val="24"/>
        </w:rPr>
        <w:t>Группы глобальных проблем: геополитические, экологические, демографические.</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2852B7" w:rsidRPr="002852B7" w:rsidRDefault="002852B7" w:rsidP="002852B7">
      <w:pPr>
        <w:pStyle w:val="25"/>
        <w:shd w:val="clear" w:color="auto" w:fill="auto"/>
        <w:tabs>
          <w:tab w:val="left" w:pos="2904"/>
          <w:tab w:val="left" w:pos="4877"/>
          <w:tab w:val="left" w:pos="7714"/>
        </w:tabs>
        <w:spacing w:line="240" w:lineRule="auto"/>
        <w:ind w:firstLine="709"/>
        <w:jc w:val="both"/>
        <w:rPr>
          <w:sz w:val="24"/>
          <w:szCs w:val="24"/>
        </w:rPr>
      </w:pPr>
      <w:r w:rsidRPr="002852B7">
        <w:rPr>
          <w:sz w:val="24"/>
          <w:szCs w:val="24"/>
        </w:rPr>
        <w:t>Глобальные проблемы народонаселения: демографическая, продовольственная, роста городов, здоровья и долголетия человека.</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Взаимосвязь глобальных геополитических, экологических проблем и проблем народонаселения.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2852B7" w:rsidRPr="0082285D" w:rsidRDefault="002852B7" w:rsidP="0082285D">
      <w:pPr>
        <w:pStyle w:val="25"/>
        <w:shd w:val="clear" w:color="auto" w:fill="auto"/>
        <w:spacing w:line="240" w:lineRule="auto"/>
        <w:jc w:val="center"/>
        <w:rPr>
          <w:rStyle w:val="af4"/>
        </w:rPr>
      </w:pPr>
      <w:r w:rsidRPr="0082285D">
        <w:rPr>
          <w:rStyle w:val="af4"/>
        </w:rPr>
        <w:t>Планируемы</w:t>
      </w:r>
      <w:r w:rsidR="0082285D">
        <w:rPr>
          <w:rStyle w:val="af4"/>
        </w:rPr>
        <w:t>е результаты освоения географии</w:t>
      </w:r>
    </w:p>
    <w:p w:rsidR="002852B7" w:rsidRPr="002852B7" w:rsidRDefault="002852B7" w:rsidP="002852B7">
      <w:pPr>
        <w:pStyle w:val="25"/>
        <w:shd w:val="clear" w:color="auto" w:fill="auto"/>
        <w:tabs>
          <w:tab w:val="left" w:pos="1696"/>
        </w:tabs>
        <w:spacing w:line="240" w:lineRule="auto"/>
        <w:ind w:firstLine="709"/>
        <w:jc w:val="both"/>
        <w:rPr>
          <w:sz w:val="24"/>
          <w:szCs w:val="24"/>
        </w:rPr>
      </w:pPr>
      <w:r w:rsidRPr="0082285D">
        <w:rPr>
          <w:rStyle w:val="af4"/>
        </w:rPr>
        <w:t>Личностные результаты</w:t>
      </w:r>
      <w:r w:rsidRPr="002852B7">
        <w:rPr>
          <w:sz w:val="24"/>
          <w:szCs w:val="24"/>
        </w:rPr>
        <w:t xml:space="preserve">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852B7" w:rsidRPr="0082285D" w:rsidRDefault="002852B7" w:rsidP="002852B7">
      <w:pPr>
        <w:pStyle w:val="25"/>
        <w:shd w:val="clear" w:color="auto" w:fill="auto"/>
        <w:tabs>
          <w:tab w:val="left" w:pos="1067"/>
        </w:tabs>
        <w:spacing w:line="240" w:lineRule="auto"/>
        <w:ind w:firstLine="709"/>
        <w:jc w:val="both"/>
        <w:rPr>
          <w:b/>
          <w:sz w:val="24"/>
          <w:szCs w:val="24"/>
        </w:rPr>
      </w:pPr>
      <w:r w:rsidRPr="0082285D">
        <w:rPr>
          <w:b/>
          <w:sz w:val="24"/>
          <w:szCs w:val="24"/>
        </w:rPr>
        <w:t>гражданского воспитания: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сформированность гражданской позиции обучающегося как активного и ответственного члена российского общества;</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осознание своих конституционных прав и обязанностей, уважение закона и правопорядка;</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lastRenderedPageBreak/>
        <w:t>принятие традиционных национальных, общечеловеческих гуманистических и демократических ценностей;</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умение взаимодействовать с социальными институтами в соответствии с их функциями и назначением;</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готовность к гуманитарной и волонтёрской деятельности;</w:t>
      </w:r>
    </w:p>
    <w:p w:rsidR="002852B7" w:rsidRPr="0082285D" w:rsidRDefault="002852B7" w:rsidP="002852B7">
      <w:pPr>
        <w:pStyle w:val="25"/>
        <w:shd w:val="clear" w:color="auto" w:fill="auto"/>
        <w:tabs>
          <w:tab w:val="left" w:pos="1091"/>
        </w:tabs>
        <w:spacing w:line="240" w:lineRule="auto"/>
        <w:ind w:firstLine="709"/>
        <w:jc w:val="both"/>
        <w:rPr>
          <w:b/>
          <w:sz w:val="24"/>
          <w:szCs w:val="24"/>
        </w:rPr>
      </w:pPr>
      <w:r w:rsidRPr="0082285D">
        <w:rPr>
          <w:b/>
          <w:sz w:val="24"/>
          <w:szCs w:val="24"/>
        </w:rPr>
        <w:t>патриотического воспитания: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идейная убеждённость, готовность к служению и защите Отечества, ответственность за его судьбу;</w:t>
      </w:r>
    </w:p>
    <w:p w:rsidR="0082285D" w:rsidRPr="0082285D" w:rsidRDefault="002852B7" w:rsidP="002852B7">
      <w:pPr>
        <w:pStyle w:val="25"/>
        <w:shd w:val="clear" w:color="auto" w:fill="auto"/>
        <w:tabs>
          <w:tab w:val="left" w:pos="1087"/>
        </w:tabs>
        <w:spacing w:line="240" w:lineRule="auto"/>
        <w:ind w:firstLine="709"/>
        <w:rPr>
          <w:b/>
          <w:sz w:val="24"/>
          <w:szCs w:val="24"/>
        </w:rPr>
      </w:pPr>
      <w:r w:rsidRPr="0082285D">
        <w:rPr>
          <w:b/>
          <w:sz w:val="24"/>
          <w:szCs w:val="24"/>
        </w:rPr>
        <w:t xml:space="preserve">духовно-нравственного воспитания: </w:t>
      </w:r>
    </w:p>
    <w:p w:rsidR="002852B7" w:rsidRPr="002852B7" w:rsidRDefault="002852B7" w:rsidP="002852B7">
      <w:pPr>
        <w:pStyle w:val="25"/>
        <w:shd w:val="clear" w:color="auto" w:fill="auto"/>
        <w:tabs>
          <w:tab w:val="left" w:pos="1087"/>
        </w:tabs>
        <w:spacing w:line="240" w:lineRule="auto"/>
        <w:ind w:firstLine="709"/>
        <w:rPr>
          <w:sz w:val="24"/>
          <w:szCs w:val="24"/>
        </w:rPr>
      </w:pPr>
      <w:r w:rsidRPr="002852B7">
        <w:rPr>
          <w:sz w:val="24"/>
          <w:szCs w:val="24"/>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ориентируясь на морально-нравственные нормы и ценности;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852B7" w:rsidRPr="0082285D" w:rsidRDefault="002852B7" w:rsidP="002852B7">
      <w:pPr>
        <w:pStyle w:val="25"/>
        <w:shd w:val="clear" w:color="auto" w:fill="auto"/>
        <w:tabs>
          <w:tab w:val="left" w:pos="1087"/>
        </w:tabs>
        <w:spacing w:line="240" w:lineRule="auto"/>
        <w:ind w:firstLine="709"/>
        <w:jc w:val="both"/>
        <w:rPr>
          <w:b/>
          <w:sz w:val="24"/>
          <w:szCs w:val="24"/>
        </w:rPr>
      </w:pPr>
      <w:r w:rsidRPr="0082285D">
        <w:rPr>
          <w:b/>
          <w:sz w:val="24"/>
          <w:szCs w:val="24"/>
        </w:rPr>
        <w:t>эстетического воспитания: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готовность к самовыражению в разных видах искусства, стремление проявлять качества творческой личности;</w:t>
      </w:r>
    </w:p>
    <w:p w:rsidR="002852B7" w:rsidRPr="0082285D" w:rsidRDefault="002852B7" w:rsidP="002852B7">
      <w:pPr>
        <w:pStyle w:val="25"/>
        <w:shd w:val="clear" w:color="auto" w:fill="auto"/>
        <w:tabs>
          <w:tab w:val="left" w:pos="1087"/>
        </w:tabs>
        <w:spacing w:line="240" w:lineRule="auto"/>
        <w:ind w:firstLine="709"/>
        <w:jc w:val="both"/>
        <w:rPr>
          <w:b/>
          <w:sz w:val="24"/>
          <w:szCs w:val="24"/>
        </w:rPr>
      </w:pPr>
      <w:r w:rsidRPr="0082285D">
        <w:rPr>
          <w:b/>
          <w:sz w:val="24"/>
          <w:szCs w:val="24"/>
        </w:rPr>
        <w:t>ценности научного познания: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852B7" w:rsidRPr="0082285D" w:rsidRDefault="002852B7" w:rsidP="002852B7">
      <w:pPr>
        <w:pStyle w:val="25"/>
        <w:shd w:val="clear" w:color="auto" w:fill="auto"/>
        <w:tabs>
          <w:tab w:val="left" w:pos="1042"/>
        </w:tabs>
        <w:spacing w:line="240" w:lineRule="auto"/>
        <w:ind w:firstLine="709"/>
        <w:jc w:val="both"/>
        <w:rPr>
          <w:b/>
          <w:sz w:val="24"/>
          <w:szCs w:val="24"/>
        </w:rPr>
      </w:pPr>
      <w:r w:rsidRPr="0082285D">
        <w:rPr>
          <w:b/>
          <w:sz w:val="24"/>
          <w:szCs w:val="24"/>
        </w:rPr>
        <w:t>физического воспитания, формирования культуры здоровья и эмоционального благополучия: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lastRenderedPageBreak/>
        <w:t>потребность в физическом совершенствовании, занятиях спортивно- оздоровительной деятельностью;</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активное неприятие вредных привычек и иных форм причинения вреда физическому и психическому здоровью;</w:t>
      </w:r>
    </w:p>
    <w:p w:rsidR="002852B7" w:rsidRPr="0082285D" w:rsidRDefault="002852B7" w:rsidP="002852B7">
      <w:pPr>
        <w:pStyle w:val="25"/>
        <w:shd w:val="clear" w:color="auto" w:fill="auto"/>
        <w:tabs>
          <w:tab w:val="left" w:pos="1080"/>
        </w:tabs>
        <w:spacing w:line="240" w:lineRule="auto"/>
        <w:ind w:firstLine="709"/>
        <w:jc w:val="both"/>
        <w:rPr>
          <w:b/>
          <w:sz w:val="24"/>
          <w:szCs w:val="24"/>
        </w:rPr>
      </w:pPr>
      <w:r w:rsidRPr="0082285D">
        <w:rPr>
          <w:b/>
          <w:sz w:val="24"/>
          <w:szCs w:val="24"/>
        </w:rPr>
        <w:t>трудового воспитания: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готовность к труду, осознание ценности мастерства, трудолюбие;</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готовность и способность к образованию и самообразованию на протяжении всей жизни;</w:t>
      </w:r>
    </w:p>
    <w:p w:rsidR="002852B7" w:rsidRPr="0082285D" w:rsidRDefault="002852B7" w:rsidP="002852B7">
      <w:pPr>
        <w:pStyle w:val="25"/>
        <w:shd w:val="clear" w:color="auto" w:fill="auto"/>
        <w:tabs>
          <w:tab w:val="left" w:pos="1080"/>
        </w:tabs>
        <w:spacing w:line="240" w:lineRule="auto"/>
        <w:ind w:firstLine="709"/>
        <w:jc w:val="both"/>
        <w:rPr>
          <w:b/>
          <w:sz w:val="24"/>
          <w:szCs w:val="24"/>
        </w:rPr>
      </w:pPr>
      <w:r w:rsidRPr="0082285D">
        <w:rPr>
          <w:b/>
          <w:sz w:val="24"/>
          <w:szCs w:val="24"/>
        </w:rPr>
        <w:t>экологического воспитания: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планирование и осуществление действий в окружающей среде на основе знания целей устойчивого развития человечества;</w:t>
      </w:r>
    </w:p>
    <w:p w:rsidR="002852B7" w:rsidRPr="002852B7" w:rsidRDefault="002852B7" w:rsidP="002852B7">
      <w:pPr>
        <w:pStyle w:val="25"/>
        <w:shd w:val="clear" w:color="auto" w:fill="auto"/>
        <w:spacing w:line="240" w:lineRule="auto"/>
        <w:ind w:firstLine="709"/>
        <w:rPr>
          <w:sz w:val="24"/>
          <w:szCs w:val="24"/>
        </w:rPr>
      </w:pPr>
      <w:r w:rsidRPr="002852B7">
        <w:rPr>
          <w:sz w:val="24"/>
          <w:szCs w:val="24"/>
        </w:rPr>
        <w:t>активное неприятие действий, приносящих вред окружающей среде; умение прогнозировать, в том числе на основе пр</w:t>
      </w:r>
      <w:r w:rsidR="0082285D">
        <w:rPr>
          <w:sz w:val="24"/>
          <w:szCs w:val="24"/>
        </w:rPr>
        <w:t xml:space="preserve">именения географических знаний, </w:t>
      </w:r>
      <w:r w:rsidRPr="002852B7">
        <w:rPr>
          <w:sz w:val="24"/>
          <w:szCs w:val="24"/>
        </w:rPr>
        <w:t>неблагоприятные экологические последствия предпринимаемых действий, предотвращать их;</w:t>
      </w:r>
    </w:p>
    <w:p w:rsidR="002852B7" w:rsidRDefault="002852B7" w:rsidP="002852B7">
      <w:pPr>
        <w:pStyle w:val="25"/>
        <w:shd w:val="clear" w:color="auto" w:fill="auto"/>
        <w:spacing w:line="240" w:lineRule="auto"/>
        <w:ind w:firstLine="709"/>
        <w:jc w:val="both"/>
        <w:rPr>
          <w:sz w:val="24"/>
          <w:szCs w:val="24"/>
        </w:rPr>
      </w:pPr>
      <w:r w:rsidRPr="002852B7">
        <w:rPr>
          <w:sz w:val="24"/>
          <w:szCs w:val="24"/>
        </w:rPr>
        <w:t>расширение опыта деятельности экологической направленности.</w:t>
      </w:r>
    </w:p>
    <w:p w:rsidR="0082285D" w:rsidRPr="0082285D" w:rsidRDefault="0082285D" w:rsidP="002852B7">
      <w:pPr>
        <w:pStyle w:val="25"/>
        <w:shd w:val="clear" w:color="auto" w:fill="auto"/>
        <w:spacing w:line="240" w:lineRule="auto"/>
        <w:ind w:firstLine="709"/>
        <w:jc w:val="both"/>
        <w:rPr>
          <w:rStyle w:val="af4"/>
        </w:rPr>
      </w:pPr>
      <w:r w:rsidRPr="0082285D">
        <w:rPr>
          <w:rStyle w:val="af4"/>
        </w:rPr>
        <w:t>Метапредметные результаты</w:t>
      </w:r>
    </w:p>
    <w:p w:rsidR="002852B7" w:rsidRPr="002852B7" w:rsidRDefault="002852B7" w:rsidP="002852B7">
      <w:pPr>
        <w:pStyle w:val="25"/>
        <w:shd w:val="clear" w:color="auto" w:fill="auto"/>
        <w:tabs>
          <w:tab w:val="left" w:pos="1681"/>
        </w:tabs>
        <w:spacing w:line="240" w:lineRule="auto"/>
        <w:ind w:firstLine="709"/>
        <w:jc w:val="both"/>
        <w:rPr>
          <w:sz w:val="24"/>
          <w:szCs w:val="24"/>
        </w:rPr>
      </w:pPr>
      <w:r w:rsidRPr="002852B7">
        <w:rPr>
          <w:sz w:val="24"/>
          <w:szCs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2852B7" w:rsidRPr="0082285D" w:rsidRDefault="002852B7" w:rsidP="002852B7">
      <w:pPr>
        <w:pStyle w:val="25"/>
        <w:shd w:val="clear" w:color="auto" w:fill="auto"/>
        <w:tabs>
          <w:tab w:val="left" w:pos="1883"/>
        </w:tabs>
        <w:spacing w:line="240" w:lineRule="auto"/>
        <w:ind w:firstLine="709"/>
        <w:jc w:val="both"/>
        <w:rPr>
          <w:b/>
          <w:sz w:val="24"/>
          <w:szCs w:val="24"/>
        </w:rPr>
      </w:pPr>
      <w:r w:rsidRPr="0082285D">
        <w:rPr>
          <w:b/>
          <w:sz w:val="24"/>
          <w:szCs w:val="24"/>
        </w:rPr>
        <w:t>У обучающегося будут сформированы следующие базовые логические действия как часть универсальных учебных познавательных действий:</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2852B7" w:rsidRPr="002852B7" w:rsidRDefault="002852B7" w:rsidP="002852B7">
      <w:pPr>
        <w:pStyle w:val="25"/>
        <w:shd w:val="clear" w:color="auto" w:fill="auto"/>
        <w:spacing w:line="240" w:lineRule="auto"/>
        <w:ind w:firstLine="709"/>
        <w:rPr>
          <w:sz w:val="24"/>
          <w:szCs w:val="24"/>
        </w:rPr>
      </w:pPr>
      <w:r w:rsidRPr="002852B7">
        <w:rPr>
          <w:sz w:val="24"/>
          <w:szCs w:val="24"/>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выявлять закономерности и противоречия в рассматриваемых явлениях с учётом предложенной географической задачи;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вносить коррективы в деятельность, оценивать соответствие результатов целям;</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креативно мыслить при поиске путей решения жизненных проблем, имеющих географические аспекты.</w:t>
      </w:r>
    </w:p>
    <w:p w:rsidR="002852B7" w:rsidRPr="0082285D" w:rsidRDefault="002852B7" w:rsidP="0082285D">
      <w:pPr>
        <w:pStyle w:val="25"/>
        <w:shd w:val="clear" w:color="auto" w:fill="auto"/>
        <w:tabs>
          <w:tab w:val="left" w:pos="1878"/>
        </w:tabs>
        <w:spacing w:line="240" w:lineRule="auto"/>
        <w:ind w:firstLine="709"/>
        <w:jc w:val="both"/>
        <w:rPr>
          <w:b/>
          <w:sz w:val="24"/>
          <w:szCs w:val="24"/>
        </w:rPr>
      </w:pPr>
      <w:r w:rsidRPr="0082285D">
        <w:rPr>
          <w:b/>
          <w:sz w:val="24"/>
          <w:szCs w:val="24"/>
        </w:rPr>
        <w:t>У обучающегося будут сформированы следующие базовые исследовательские действия как часть универсальных учебных познавательных</w:t>
      </w:r>
      <w:r w:rsidR="0082285D">
        <w:rPr>
          <w:b/>
          <w:sz w:val="24"/>
          <w:szCs w:val="24"/>
        </w:rPr>
        <w:t xml:space="preserve"> </w:t>
      </w:r>
      <w:r w:rsidRPr="0082285D">
        <w:rPr>
          <w:b/>
          <w:sz w:val="24"/>
          <w:szCs w:val="24"/>
        </w:rPr>
        <w:t>действий:</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w:t>
      </w:r>
      <w:r w:rsidRPr="002852B7">
        <w:rPr>
          <w:sz w:val="24"/>
          <w:szCs w:val="24"/>
        </w:rPr>
        <w:lastRenderedPageBreak/>
        <w:t>природных, социально-экономических и геоэкологических объектов, процессов и явлений;</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852B7" w:rsidRPr="002852B7" w:rsidRDefault="002852B7" w:rsidP="002852B7">
      <w:pPr>
        <w:pStyle w:val="25"/>
        <w:shd w:val="clear" w:color="auto" w:fill="auto"/>
        <w:spacing w:line="240" w:lineRule="auto"/>
        <w:ind w:firstLine="709"/>
        <w:rPr>
          <w:sz w:val="24"/>
          <w:szCs w:val="24"/>
        </w:rPr>
      </w:pPr>
      <w:r w:rsidRPr="002852B7">
        <w:rPr>
          <w:sz w:val="24"/>
          <w:szCs w:val="24"/>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852B7" w:rsidRPr="002852B7" w:rsidRDefault="002852B7" w:rsidP="002852B7">
      <w:pPr>
        <w:pStyle w:val="25"/>
        <w:shd w:val="clear" w:color="auto" w:fill="auto"/>
        <w:spacing w:line="240" w:lineRule="auto"/>
        <w:ind w:firstLine="709"/>
        <w:rPr>
          <w:sz w:val="24"/>
          <w:szCs w:val="24"/>
        </w:rPr>
      </w:pPr>
      <w:r w:rsidRPr="002852B7">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2852B7" w:rsidRPr="002852B7" w:rsidRDefault="002852B7" w:rsidP="002852B7">
      <w:pPr>
        <w:pStyle w:val="25"/>
        <w:shd w:val="clear" w:color="auto" w:fill="auto"/>
        <w:spacing w:line="240" w:lineRule="auto"/>
        <w:ind w:firstLine="709"/>
        <w:rPr>
          <w:sz w:val="24"/>
          <w:szCs w:val="24"/>
        </w:rPr>
      </w:pPr>
      <w:r w:rsidRPr="002852B7">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852B7" w:rsidRPr="0082285D" w:rsidRDefault="002852B7" w:rsidP="002852B7">
      <w:pPr>
        <w:pStyle w:val="25"/>
        <w:shd w:val="clear" w:color="auto" w:fill="auto"/>
        <w:tabs>
          <w:tab w:val="left" w:pos="1858"/>
        </w:tabs>
        <w:spacing w:line="240" w:lineRule="auto"/>
        <w:ind w:firstLine="709"/>
        <w:jc w:val="both"/>
        <w:rPr>
          <w:b/>
          <w:sz w:val="24"/>
          <w:szCs w:val="24"/>
        </w:rPr>
      </w:pPr>
      <w:r w:rsidRPr="0082285D">
        <w:rPr>
          <w:b/>
          <w:sz w:val="24"/>
          <w:szCs w:val="24"/>
        </w:rPr>
        <w:t>У обучающегося будут сформированы умения работать с информацией как часть универсальных учебных познавательных действий:</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2852B7" w:rsidRPr="002852B7" w:rsidRDefault="002852B7" w:rsidP="0082285D">
      <w:pPr>
        <w:pStyle w:val="25"/>
        <w:shd w:val="clear" w:color="auto" w:fill="auto"/>
        <w:spacing w:line="240" w:lineRule="auto"/>
        <w:ind w:firstLine="709"/>
        <w:jc w:val="both"/>
        <w:rPr>
          <w:sz w:val="24"/>
          <w:szCs w:val="24"/>
        </w:rPr>
      </w:pPr>
      <w:r w:rsidRPr="002852B7">
        <w:rPr>
          <w:sz w:val="24"/>
          <w:szCs w:val="24"/>
        </w:rPr>
        <w:t>выбирать оптимальную форму представления и визуализации информации</w:t>
      </w:r>
      <w:r w:rsidR="0082285D">
        <w:rPr>
          <w:sz w:val="24"/>
          <w:szCs w:val="24"/>
        </w:rPr>
        <w:t xml:space="preserve"> </w:t>
      </w:r>
      <w:r w:rsidRPr="002852B7">
        <w:rPr>
          <w:sz w:val="24"/>
          <w:szCs w:val="24"/>
        </w:rPr>
        <w:t>с учётом её назначения (тексты, картосхемы, диаграммы и другие); оценивать достоверность информации;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использовать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владеть навыками распознавания и защиты информации, информационной безопасности личности.</w:t>
      </w:r>
    </w:p>
    <w:p w:rsidR="002852B7" w:rsidRPr="0082285D" w:rsidRDefault="002852B7" w:rsidP="002852B7">
      <w:pPr>
        <w:pStyle w:val="25"/>
        <w:shd w:val="clear" w:color="auto" w:fill="auto"/>
        <w:tabs>
          <w:tab w:val="left" w:pos="1873"/>
        </w:tabs>
        <w:spacing w:line="240" w:lineRule="auto"/>
        <w:ind w:firstLine="709"/>
        <w:jc w:val="both"/>
        <w:rPr>
          <w:b/>
          <w:sz w:val="24"/>
          <w:szCs w:val="24"/>
        </w:rPr>
      </w:pPr>
      <w:r w:rsidRPr="0082285D">
        <w:rPr>
          <w:b/>
          <w:sz w:val="24"/>
          <w:szCs w:val="24"/>
        </w:rPr>
        <w:t>У обучающегося будут сформированы умения общения как часть универсальных учебных коммуникативных действий:</w:t>
      </w:r>
    </w:p>
    <w:p w:rsidR="002852B7" w:rsidRPr="002852B7" w:rsidRDefault="002852B7" w:rsidP="002852B7">
      <w:pPr>
        <w:pStyle w:val="25"/>
        <w:shd w:val="clear" w:color="auto" w:fill="auto"/>
        <w:spacing w:line="240" w:lineRule="auto"/>
        <w:ind w:firstLine="709"/>
        <w:rPr>
          <w:sz w:val="24"/>
          <w:szCs w:val="24"/>
        </w:rPr>
      </w:pPr>
      <w:r w:rsidRPr="002852B7">
        <w:rPr>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2852B7" w:rsidRPr="0082285D" w:rsidRDefault="002852B7" w:rsidP="002852B7">
      <w:pPr>
        <w:pStyle w:val="25"/>
        <w:shd w:val="clear" w:color="auto" w:fill="auto"/>
        <w:tabs>
          <w:tab w:val="left" w:pos="1873"/>
        </w:tabs>
        <w:spacing w:line="240" w:lineRule="auto"/>
        <w:ind w:firstLine="709"/>
        <w:jc w:val="both"/>
        <w:rPr>
          <w:b/>
          <w:sz w:val="24"/>
          <w:szCs w:val="24"/>
        </w:rPr>
      </w:pPr>
      <w:r w:rsidRPr="0082285D">
        <w:rPr>
          <w:b/>
          <w:sz w:val="24"/>
          <w:szCs w:val="24"/>
        </w:rPr>
        <w:t>У обучающегося будут сформированы умения совместной деятельности как часть универсальных учебных коммуникативных действий:</w:t>
      </w:r>
    </w:p>
    <w:p w:rsidR="002852B7" w:rsidRPr="002852B7" w:rsidRDefault="002852B7" w:rsidP="002852B7">
      <w:pPr>
        <w:pStyle w:val="25"/>
        <w:shd w:val="clear" w:color="auto" w:fill="auto"/>
        <w:spacing w:line="240" w:lineRule="auto"/>
        <w:ind w:firstLine="709"/>
        <w:rPr>
          <w:sz w:val="24"/>
          <w:szCs w:val="24"/>
        </w:rPr>
      </w:pPr>
      <w:r w:rsidRPr="002852B7">
        <w:rPr>
          <w:sz w:val="24"/>
          <w:szCs w:val="24"/>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оценивать качество своего вклада и каждого участника команды в общий результат по разработанным критериям;</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lastRenderedPageBreak/>
        <w:t>предлагать новые проекты, оценивать идеи с позиции новизны, оригинальности, практической значимости.</w:t>
      </w:r>
    </w:p>
    <w:p w:rsidR="002852B7" w:rsidRPr="0082285D" w:rsidRDefault="002852B7" w:rsidP="0082285D">
      <w:pPr>
        <w:pStyle w:val="25"/>
        <w:shd w:val="clear" w:color="auto" w:fill="auto"/>
        <w:tabs>
          <w:tab w:val="left" w:pos="1883"/>
        </w:tabs>
        <w:spacing w:line="240" w:lineRule="auto"/>
        <w:ind w:firstLine="709"/>
        <w:jc w:val="both"/>
        <w:rPr>
          <w:b/>
          <w:sz w:val="24"/>
          <w:szCs w:val="24"/>
        </w:rPr>
      </w:pPr>
      <w:r w:rsidRPr="0082285D">
        <w:rPr>
          <w:b/>
          <w:sz w:val="24"/>
          <w:szCs w:val="24"/>
        </w:rPr>
        <w:t>У обучающегося будут сформированы умения самоорганизации</w:t>
      </w:r>
      <w:r w:rsidR="0082285D" w:rsidRPr="0082285D">
        <w:rPr>
          <w:b/>
          <w:sz w:val="24"/>
          <w:szCs w:val="24"/>
        </w:rPr>
        <w:t xml:space="preserve"> </w:t>
      </w:r>
      <w:r w:rsidRPr="0082285D">
        <w:rPr>
          <w:b/>
          <w:sz w:val="24"/>
          <w:szCs w:val="24"/>
        </w:rPr>
        <w:t>как части универсальных учебных регулятивных действий:</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852B7" w:rsidRPr="002852B7" w:rsidRDefault="002852B7" w:rsidP="002852B7">
      <w:pPr>
        <w:pStyle w:val="25"/>
        <w:shd w:val="clear" w:color="auto" w:fill="auto"/>
        <w:spacing w:line="240" w:lineRule="auto"/>
        <w:ind w:firstLine="709"/>
        <w:rPr>
          <w:sz w:val="24"/>
          <w:szCs w:val="24"/>
        </w:rPr>
      </w:pPr>
      <w:r w:rsidRPr="002852B7">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852B7" w:rsidRPr="002852B7" w:rsidRDefault="002852B7" w:rsidP="002852B7">
      <w:pPr>
        <w:pStyle w:val="25"/>
        <w:shd w:val="clear" w:color="auto" w:fill="auto"/>
        <w:spacing w:line="240" w:lineRule="auto"/>
        <w:ind w:firstLine="709"/>
        <w:rPr>
          <w:sz w:val="24"/>
          <w:szCs w:val="24"/>
        </w:rPr>
      </w:pPr>
      <w:r w:rsidRPr="002852B7">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оценивать приобретённый опыт;</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852B7" w:rsidRPr="0082285D" w:rsidRDefault="002852B7" w:rsidP="002852B7">
      <w:pPr>
        <w:pStyle w:val="25"/>
        <w:shd w:val="clear" w:color="auto" w:fill="auto"/>
        <w:tabs>
          <w:tab w:val="left" w:pos="1883"/>
        </w:tabs>
        <w:spacing w:line="240" w:lineRule="auto"/>
        <w:ind w:firstLine="709"/>
        <w:jc w:val="both"/>
        <w:rPr>
          <w:b/>
          <w:sz w:val="24"/>
          <w:szCs w:val="24"/>
        </w:rPr>
      </w:pPr>
      <w:r w:rsidRPr="0082285D">
        <w:rPr>
          <w:b/>
          <w:sz w:val="24"/>
          <w:szCs w:val="24"/>
        </w:rPr>
        <w:t>У обучающегося будут сформированы умения самоконтроля как части универсальных учебных регулятивных действий:</w:t>
      </w:r>
    </w:p>
    <w:p w:rsidR="002852B7" w:rsidRPr="002852B7" w:rsidRDefault="002852B7" w:rsidP="002852B7">
      <w:pPr>
        <w:pStyle w:val="25"/>
        <w:shd w:val="clear" w:color="auto" w:fill="auto"/>
        <w:spacing w:line="240" w:lineRule="auto"/>
        <w:ind w:firstLine="709"/>
        <w:rPr>
          <w:sz w:val="24"/>
          <w:szCs w:val="24"/>
        </w:rPr>
      </w:pPr>
      <w:r w:rsidRPr="002852B7">
        <w:rPr>
          <w:sz w:val="24"/>
          <w:szCs w:val="24"/>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2852B7" w:rsidRPr="002852B7" w:rsidRDefault="002852B7" w:rsidP="002852B7">
      <w:pPr>
        <w:pStyle w:val="25"/>
        <w:shd w:val="clear" w:color="auto" w:fill="auto"/>
        <w:spacing w:line="240" w:lineRule="auto"/>
        <w:ind w:firstLine="709"/>
        <w:rPr>
          <w:sz w:val="24"/>
          <w:szCs w:val="24"/>
        </w:rPr>
      </w:pPr>
      <w:r w:rsidRPr="002852B7">
        <w:rPr>
          <w:sz w:val="24"/>
          <w:szCs w:val="24"/>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82285D" w:rsidRDefault="002852B7" w:rsidP="002852B7">
      <w:pPr>
        <w:pStyle w:val="25"/>
        <w:shd w:val="clear" w:color="auto" w:fill="auto"/>
        <w:spacing w:line="240" w:lineRule="auto"/>
        <w:ind w:firstLine="709"/>
        <w:rPr>
          <w:sz w:val="24"/>
          <w:szCs w:val="24"/>
        </w:rPr>
      </w:pPr>
      <w:r w:rsidRPr="002852B7">
        <w:rPr>
          <w:sz w:val="24"/>
          <w:szCs w:val="24"/>
        </w:rPr>
        <w:t>принимать мотивы и аргументы других при анализе резу</w:t>
      </w:r>
      <w:r w:rsidR="0082285D">
        <w:rPr>
          <w:sz w:val="24"/>
          <w:szCs w:val="24"/>
        </w:rPr>
        <w:t xml:space="preserve">льтатов деятельности; </w:t>
      </w:r>
    </w:p>
    <w:p w:rsidR="002852B7" w:rsidRPr="0082285D" w:rsidRDefault="002852B7" w:rsidP="002852B7">
      <w:pPr>
        <w:pStyle w:val="25"/>
        <w:shd w:val="clear" w:color="auto" w:fill="auto"/>
        <w:spacing w:line="240" w:lineRule="auto"/>
        <w:ind w:firstLine="709"/>
        <w:rPr>
          <w:b/>
          <w:sz w:val="24"/>
          <w:szCs w:val="24"/>
        </w:rPr>
      </w:pPr>
      <w:r w:rsidRPr="0082285D">
        <w:rPr>
          <w:b/>
          <w:sz w:val="24"/>
          <w:szCs w:val="24"/>
        </w:rPr>
        <w:t>У обучающегося будет развиваться эмоциональный интеллект, предполагающий сформированность:</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2852B7" w:rsidRPr="002852B7" w:rsidRDefault="002852B7" w:rsidP="002852B7">
      <w:pPr>
        <w:pStyle w:val="25"/>
        <w:shd w:val="clear" w:color="auto" w:fill="auto"/>
        <w:spacing w:line="240" w:lineRule="auto"/>
        <w:ind w:firstLine="709"/>
        <w:rPr>
          <w:sz w:val="24"/>
          <w:szCs w:val="24"/>
        </w:rPr>
      </w:pPr>
      <w:r w:rsidRPr="002852B7">
        <w:rPr>
          <w:sz w:val="24"/>
          <w:szCs w:val="24"/>
        </w:rPr>
        <w:t>возможностей;</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2852B7" w:rsidRPr="002852B7" w:rsidRDefault="002852B7" w:rsidP="002852B7">
      <w:pPr>
        <w:pStyle w:val="25"/>
        <w:shd w:val="clear" w:color="auto" w:fill="auto"/>
        <w:spacing w:line="240" w:lineRule="auto"/>
        <w:ind w:firstLine="709"/>
        <w:rPr>
          <w:sz w:val="24"/>
          <w:szCs w:val="24"/>
        </w:rPr>
      </w:pPr>
      <w:r w:rsidRPr="002852B7">
        <w:rPr>
          <w:sz w:val="24"/>
          <w:szCs w:val="24"/>
        </w:rPr>
        <w:t>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2852B7" w:rsidRPr="0082285D" w:rsidRDefault="002852B7" w:rsidP="002852B7">
      <w:pPr>
        <w:pStyle w:val="25"/>
        <w:shd w:val="clear" w:color="auto" w:fill="auto"/>
        <w:spacing w:line="240" w:lineRule="auto"/>
        <w:ind w:firstLine="709"/>
        <w:jc w:val="both"/>
        <w:rPr>
          <w:b/>
          <w:sz w:val="24"/>
          <w:szCs w:val="24"/>
        </w:rPr>
      </w:pPr>
      <w:r w:rsidRPr="0082285D">
        <w:rPr>
          <w:rStyle w:val="af4"/>
        </w:rPr>
        <w:t>Предметные результаты</w:t>
      </w:r>
      <w:r w:rsidRPr="002852B7">
        <w:rPr>
          <w:sz w:val="24"/>
          <w:szCs w:val="24"/>
        </w:rPr>
        <w:t xml:space="preserve"> </w:t>
      </w:r>
      <w:r w:rsidRPr="0082285D">
        <w:rPr>
          <w:b/>
          <w:sz w:val="24"/>
          <w:szCs w:val="24"/>
        </w:rPr>
        <w:t>освоения программы по географии на базовом уровне к концу 10 класса должны отражать:</w:t>
      </w:r>
    </w:p>
    <w:p w:rsidR="002852B7" w:rsidRPr="002852B7" w:rsidRDefault="002852B7" w:rsidP="002852B7">
      <w:pPr>
        <w:pStyle w:val="25"/>
        <w:shd w:val="clear" w:color="auto" w:fill="auto"/>
        <w:tabs>
          <w:tab w:val="left" w:pos="1039"/>
        </w:tabs>
        <w:spacing w:line="240" w:lineRule="auto"/>
        <w:ind w:firstLine="709"/>
        <w:jc w:val="both"/>
        <w:rPr>
          <w:sz w:val="24"/>
          <w:szCs w:val="24"/>
        </w:rPr>
      </w:pPr>
      <w:r w:rsidRPr="002852B7">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2852B7" w:rsidRPr="002852B7" w:rsidRDefault="002852B7" w:rsidP="002852B7">
      <w:pPr>
        <w:pStyle w:val="25"/>
        <w:shd w:val="clear" w:color="auto" w:fill="auto"/>
        <w:tabs>
          <w:tab w:val="left" w:pos="1039"/>
        </w:tabs>
        <w:spacing w:line="240" w:lineRule="auto"/>
        <w:ind w:firstLine="709"/>
        <w:jc w:val="both"/>
        <w:rPr>
          <w:sz w:val="24"/>
          <w:szCs w:val="24"/>
        </w:rPr>
      </w:pPr>
      <w:r w:rsidRPr="002852B7">
        <w:rPr>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 xml:space="preserve">описывать положение и взаиморасположение изученных географических объектов </w:t>
      </w:r>
      <w:r w:rsidRPr="002852B7">
        <w:rPr>
          <w:sz w:val="24"/>
          <w:szCs w:val="24"/>
        </w:rPr>
        <w:lastRenderedPageBreak/>
        <w:t>в пространстве, новую многополярную модель политического мироустройства, ареалы распространения основных религий;</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2852B7" w:rsidRPr="002852B7" w:rsidRDefault="002852B7" w:rsidP="002852B7">
      <w:pPr>
        <w:pStyle w:val="25"/>
        <w:shd w:val="clear" w:color="auto" w:fill="auto"/>
        <w:tabs>
          <w:tab w:val="left" w:pos="1042"/>
        </w:tabs>
        <w:spacing w:line="240" w:lineRule="auto"/>
        <w:ind w:firstLine="709"/>
        <w:jc w:val="both"/>
        <w:rPr>
          <w:sz w:val="24"/>
          <w:szCs w:val="24"/>
        </w:rPr>
      </w:pPr>
      <w:r w:rsidRPr="002852B7">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формулировать и (или) обосновывать выводы на основе использования географических знаний;</w:t>
      </w:r>
    </w:p>
    <w:p w:rsidR="002852B7" w:rsidRPr="002852B7" w:rsidRDefault="002852B7" w:rsidP="002852B7">
      <w:pPr>
        <w:pStyle w:val="25"/>
        <w:shd w:val="clear" w:color="auto" w:fill="auto"/>
        <w:tabs>
          <w:tab w:val="left" w:pos="1045"/>
        </w:tabs>
        <w:spacing w:line="240" w:lineRule="auto"/>
        <w:ind w:firstLine="709"/>
        <w:jc w:val="both"/>
        <w:rPr>
          <w:sz w:val="24"/>
          <w:szCs w:val="24"/>
        </w:rPr>
      </w:pPr>
      <w:r w:rsidRPr="002852B7">
        <w:rPr>
          <w:sz w:val="24"/>
          <w:szCs w:val="24"/>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w:t>
      </w:r>
      <w:r w:rsidRPr="002852B7">
        <w:rPr>
          <w:sz w:val="24"/>
          <w:szCs w:val="24"/>
        </w:rPr>
        <w:lastRenderedPageBreak/>
        <w:t>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852B7" w:rsidRPr="002852B7" w:rsidRDefault="002852B7" w:rsidP="002852B7">
      <w:pPr>
        <w:pStyle w:val="25"/>
        <w:shd w:val="clear" w:color="auto" w:fill="auto"/>
        <w:tabs>
          <w:tab w:val="left" w:pos="1045"/>
        </w:tabs>
        <w:spacing w:line="240" w:lineRule="auto"/>
        <w:ind w:firstLine="709"/>
        <w:jc w:val="both"/>
        <w:rPr>
          <w:sz w:val="24"/>
          <w:szCs w:val="24"/>
        </w:rPr>
      </w:pPr>
      <w:r w:rsidRPr="002852B7">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2852B7" w:rsidRPr="002852B7" w:rsidRDefault="002852B7" w:rsidP="002852B7">
      <w:pPr>
        <w:pStyle w:val="25"/>
        <w:shd w:val="clear" w:color="auto" w:fill="auto"/>
        <w:tabs>
          <w:tab w:val="left" w:pos="1045"/>
        </w:tabs>
        <w:spacing w:line="240" w:lineRule="auto"/>
        <w:ind w:firstLine="709"/>
        <w:jc w:val="both"/>
        <w:rPr>
          <w:sz w:val="24"/>
          <w:szCs w:val="24"/>
        </w:rPr>
      </w:pPr>
      <w:r w:rsidRPr="002852B7">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самостоятельно находить, отбирать и применять различные методы познания для решения практико-ориентированных задач;</w:t>
      </w:r>
    </w:p>
    <w:p w:rsidR="002852B7" w:rsidRPr="002852B7" w:rsidRDefault="002852B7" w:rsidP="002852B7">
      <w:pPr>
        <w:pStyle w:val="25"/>
        <w:shd w:val="clear" w:color="auto" w:fill="auto"/>
        <w:tabs>
          <w:tab w:val="left" w:pos="1046"/>
        </w:tabs>
        <w:spacing w:line="240" w:lineRule="auto"/>
        <w:ind w:firstLine="709"/>
        <w:jc w:val="both"/>
        <w:rPr>
          <w:sz w:val="24"/>
          <w:szCs w:val="24"/>
        </w:rPr>
      </w:pPr>
      <w:r w:rsidRPr="002852B7">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формулировать выводы и заключения на основе анализа и интерпретации информации из различных источников;</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критически оценивать и интерпретировать информацию, получаемую из различных источников;</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использовать различные источники географической информации для решения учебных и (или) практико-ориентированных задач;</w:t>
      </w:r>
    </w:p>
    <w:p w:rsidR="002852B7" w:rsidRPr="002852B7" w:rsidRDefault="002852B7" w:rsidP="002852B7">
      <w:pPr>
        <w:pStyle w:val="25"/>
        <w:shd w:val="clear" w:color="auto" w:fill="auto"/>
        <w:tabs>
          <w:tab w:val="left" w:pos="1090"/>
        </w:tabs>
        <w:spacing w:line="240" w:lineRule="auto"/>
        <w:ind w:firstLine="709"/>
        <w:jc w:val="both"/>
        <w:rPr>
          <w:sz w:val="24"/>
          <w:szCs w:val="24"/>
        </w:rPr>
      </w:pPr>
      <w:r w:rsidRPr="002852B7">
        <w:rPr>
          <w:sz w:val="24"/>
          <w:szCs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 xml:space="preserve">использовать географические знания о мировом хозяйстве и населении мира, об </w:t>
      </w:r>
      <w:r w:rsidRPr="002852B7">
        <w:rPr>
          <w:sz w:val="24"/>
          <w:szCs w:val="24"/>
        </w:rPr>
        <w:lastRenderedPageBreak/>
        <w:t>особенностях взаимодействия природы и общества для решения учебных и (или) практико-ориентированных задач;</w:t>
      </w:r>
    </w:p>
    <w:p w:rsidR="002852B7" w:rsidRPr="002852B7" w:rsidRDefault="002852B7" w:rsidP="002852B7">
      <w:pPr>
        <w:pStyle w:val="25"/>
        <w:shd w:val="clear" w:color="auto" w:fill="auto"/>
        <w:tabs>
          <w:tab w:val="left" w:pos="1090"/>
        </w:tabs>
        <w:spacing w:line="240" w:lineRule="auto"/>
        <w:ind w:firstLine="709"/>
        <w:jc w:val="both"/>
        <w:rPr>
          <w:sz w:val="24"/>
          <w:szCs w:val="24"/>
        </w:rPr>
      </w:pPr>
      <w:r w:rsidRPr="002852B7">
        <w:rPr>
          <w:sz w:val="24"/>
          <w:szCs w:val="24"/>
        </w:rPr>
        <w:t>сформированность умений применять географические знания для оценки разнообразных явлений и процессов:</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2852B7" w:rsidRPr="002852B7" w:rsidRDefault="002852B7" w:rsidP="002852B7">
      <w:pPr>
        <w:pStyle w:val="25"/>
        <w:shd w:val="clear" w:color="auto" w:fill="auto"/>
        <w:tabs>
          <w:tab w:val="left" w:pos="1172"/>
        </w:tabs>
        <w:spacing w:line="240" w:lineRule="auto"/>
        <w:ind w:firstLine="709"/>
        <w:jc w:val="both"/>
        <w:rPr>
          <w:sz w:val="24"/>
          <w:szCs w:val="24"/>
        </w:rPr>
      </w:pPr>
      <w:r w:rsidRPr="002852B7">
        <w:rPr>
          <w:sz w:val="24"/>
          <w:szCs w:val="24"/>
        </w:rPr>
        <w:t>сформированность знаний об основных проблемах взаимодействия</w:t>
      </w:r>
    </w:p>
    <w:p w:rsidR="002852B7" w:rsidRPr="002852B7" w:rsidRDefault="002852B7" w:rsidP="002852B7">
      <w:pPr>
        <w:pStyle w:val="25"/>
        <w:shd w:val="clear" w:color="auto" w:fill="auto"/>
        <w:tabs>
          <w:tab w:val="left" w:pos="3552"/>
        </w:tabs>
        <w:spacing w:line="240" w:lineRule="auto"/>
        <w:ind w:firstLine="709"/>
        <w:jc w:val="both"/>
        <w:rPr>
          <w:sz w:val="24"/>
          <w:szCs w:val="24"/>
        </w:rPr>
      </w:pPr>
      <w:r w:rsidRPr="002852B7">
        <w:rPr>
          <w:sz w:val="24"/>
          <w:szCs w:val="24"/>
        </w:rPr>
        <w:t>природы и общества, о природных и социально-экономических аспектах экологических проблем:</w:t>
      </w:r>
      <w:r w:rsidRPr="002852B7">
        <w:rPr>
          <w:sz w:val="24"/>
          <w:szCs w:val="24"/>
        </w:rPr>
        <w:tab/>
        <w:t>описывать географические аспекты проблем</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в результате природных и антропогенных воздействий на примере регионов и стран мира, на планетарном уровне.</w:t>
      </w:r>
    </w:p>
    <w:p w:rsidR="002852B7" w:rsidRPr="0082285D" w:rsidRDefault="002852B7" w:rsidP="002852B7">
      <w:pPr>
        <w:pStyle w:val="25"/>
        <w:shd w:val="clear" w:color="auto" w:fill="auto"/>
        <w:tabs>
          <w:tab w:val="left" w:pos="1838"/>
        </w:tabs>
        <w:spacing w:line="240" w:lineRule="auto"/>
        <w:ind w:firstLine="709"/>
        <w:jc w:val="both"/>
        <w:rPr>
          <w:b/>
          <w:sz w:val="24"/>
          <w:szCs w:val="24"/>
        </w:rPr>
      </w:pPr>
      <w:r w:rsidRPr="0082285D">
        <w:rPr>
          <w:b/>
          <w:sz w:val="24"/>
          <w:szCs w:val="24"/>
        </w:rPr>
        <w:t>Предметные результаты освоения программы по географии на базовом уровне к концу 11 класса должны отражать:</w:t>
      </w:r>
    </w:p>
    <w:p w:rsidR="002852B7" w:rsidRPr="002852B7" w:rsidRDefault="002852B7" w:rsidP="002852B7">
      <w:pPr>
        <w:pStyle w:val="25"/>
        <w:shd w:val="clear" w:color="auto" w:fill="auto"/>
        <w:tabs>
          <w:tab w:val="left" w:pos="1040"/>
        </w:tabs>
        <w:spacing w:line="240" w:lineRule="auto"/>
        <w:ind w:firstLine="709"/>
        <w:jc w:val="both"/>
        <w:rPr>
          <w:sz w:val="24"/>
          <w:szCs w:val="24"/>
        </w:rPr>
      </w:pPr>
      <w:r w:rsidRPr="002852B7">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2852B7" w:rsidRPr="002852B7" w:rsidRDefault="002852B7" w:rsidP="002852B7">
      <w:pPr>
        <w:pStyle w:val="25"/>
        <w:shd w:val="clear" w:color="auto" w:fill="auto"/>
        <w:tabs>
          <w:tab w:val="left" w:pos="1040"/>
        </w:tabs>
        <w:spacing w:line="240" w:lineRule="auto"/>
        <w:ind w:firstLine="709"/>
        <w:jc w:val="both"/>
        <w:rPr>
          <w:sz w:val="24"/>
          <w:szCs w:val="24"/>
        </w:rPr>
      </w:pPr>
      <w:r w:rsidRPr="002852B7">
        <w:rPr>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2852B7" w:rsidRPr="002852B7" w:rsidRDefault="002852B7" w:rsidP="002852B7">
      <w:pPr>
        <w:pStyle w:val="25"/>
        <w:shd w:val="clear" w:color="auto" w:fill="auto"/>
        <w:tabs>
          <w:tab w:val="left" w:pos="1040"/>
        </w:tabs>
        <w:spacing w:line="240" w:lineRule="auto"/>
        <w:ind w:firstLine="709"/>
        <w:jc w:val="both"/>
        <w:rPr>
          <w:sz w:val="24"/>
          <w:szCs w:val="24"/>
        </w:rPr>
      </w:pPr>
      <w:r w:rsidRPr="002852B7">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2852B7">
        <w:rPr>
          <w:sz w:val="24"/>
          <w:szCs w:val="24"/>
        </w:rPr>
        <w:softHyphen/>
        <w:t>ресурсным капиталом и отраслевой структурой хозяйства изученных стран;</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 xml:space="preserve">прогнозировать изменения возрастной структуры населения отдельных стран </w:t>
      </w:r>
      <w:r w:rsidRPr="002852B7">
        <w:rPr>
          <w:sz w:val="24"/>
          <w:szCs w:val="24"/>
        </w:rPr>
        <w:lastRenderedPageBreak/>
        <w:t>зарубежной Европы с использованием источников географической информации;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формулировать и (или) обосновывать выводы на основе использования географических знаний;</w:t>
      </w:r>
    </w:p>
    <w:p w:rsidR="002852B7" w:rsidRPr="002852B7" w:rsidRDefault="002852B7" w:rsidP="002852B7">
      <w:pPr>
        <w:pStyle w:val="25"/>
        <w:shd w:val="clear" w:color="auto" w:fill="auto"/>
        <w:tabs>
          <w:tab w:val="left" w:pos="1038"/>
        </w:tabs>
        <w:spacing w:line="240" w:lineRule="auto"/>
        <w:ind w:firstLine="709"/>
        <w:jc w:val="both"/>
        <w:rPr>
          <w:sz w:val="24"/>
          <w:szCs w:val="24"/>
        </w:rPr>
      </w:pPr>
      <w:r w:rsidRPr="002852B7">
        <w:rPr>
          <w:sz w:val="24"/>
          <w:szCs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852B7" w:rsidRPr="002852B7" w:rsidRDefault="002852B7" w:rsidP="002852B7">
      <w:pPr>
        <w:pStyle w:val="25"/>
        <w:shd w:val="clear" w:color="auto" w:fill="auto"/>
        <w:tabs>
          <w:tab w:val="left" w:pos="1038"/>
        </w:tabs>
        <w:spacing w:line="240" w:lineRule="auto"/>
        <w:ind w:firstLine="709"/>
        <w:jc w:val="both"/>
        <w:rPr>
          <w:sz w:val="24"/>
          <w:szCs w:val="24"/>
        </w:rPr>
      </w:pPr>
      <w:r w:rsidRPr="002852B7">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2852B7" w:rsidRPr="002852B7" w:rsidRDefault="002852B7" w:rsidP="002852B7">
      <w:pPr>
        <w:pStyle w:val="25"/>
        <w:shd w:val="clear" w:color="auto" w:fill="auto"/>
        <w:tabs>
          <w:tab w:val="left" w:pos="1027"/>
        </w:tabs>
        <w:spacing w:line="240" w:lineRule="auto"/>
        <w:ind w:firstLine="709"/>
        <w:jc w:val="both"/>
        <w:rPr>
          <w:sz w:val="24"/>
          <w:szCs w:val="24"/>
        </w:rPr>
      </w:pPr>
      <w:r w:rsidRPr="002852B7">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w:t>
      </w:r>
      <w:r w:rsidR="0082285D">
        <w:rPr>
          <w:sz w:val="24"/>
          <w:szCs w:val="24"/>
        </w:rPr>
        <w:t>ы познания для решения практико-</w:t>
      </w:r>
      <w:r w:rsidRPr="002852B7">
        <w:rPr>
          <w:sz w:val="24"/>
          <w:szCs w:val="24"/>
        </w:rPr>
        <w:t>ориентированных задач;</w:t>
      </w:r>
    </w:p>
    <w:p w:rsidR="002852B7" w:rsidRPr="002852B7" w:rsidRDefault="002852B7" w:rsidP="002852B7">
      <w:pPr>
        <w:pStyle w:val="25"/>
        <w:shd w:val="clear" w:color="auto" w:fill="auto"/>
        <w:tabs>
          <w:tab w:val="left" w:pos="1028"/>
        </w:tabs>
        <w:spacing w:line="240" w:lineRule="auto"/>
        <w:ind w:firstLine="709"/>
        <w:jc w:val="both"/>
        <w:rPr>
          <w:sz w:val="24"/>
          <w:szCs w:val="24"/>
        </w:rPr>
      </w:pPr>
      <w:r w:rsidRPr="002852B7">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w:t>
      </w:r>
      <w:r w:rsidRPr="002852B7">
        <w:rPr>
          <w:sz w:val="24"/>
          <w:szCs w:val="24"/>
        </w:rPr>
        <w:lastRenderedPageBreak/>
        <w:t>и изученных стран; их отраслевой и территориальной структуре их хозяйств, географических особенностях развития отдельных отраслей;</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формулировать выводы и заключения на основе анализа и интерпретации</w:t>
      </w:r>
    </w:p>
    <w:p w:rsidR="002852B7" w:rsidRPr="002852B7" w:rsidRDefault="002852B7" w:rsidP="002852B7">
      <w:pPr>
        <w:pStyle w:val="25"/>
        <w:shd w:val="clear" w:color="auto" w:fill="auto"/>
        <w:spacing w:line="240" w:lineRule="auto"/>
        <w:ind w:firstLine="709"/>
        <w:rPr>
          <w:sz w:val="24"/>
          <w:szCs w:val="24"/>
        </w:rPr>
      </w:pPr>
      <w:r w:rsidRPr="002852B7">
        <w:rPr>
          <w:sz w:val="24"/>
          <w:szCs w:val="24"/>
        </w:rPr>
        <w:t>информации из различных источников;</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критически оценивать и интерпретировать информацию, получаемую из различных источников;</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использовать различные источники географической информации для решения учебных и (или) практико-ориентированных задач;</w:t>
      </w:r>
    </w:p>
    <w:p w:rsidR="002852B7" w:rsidRPr="002852B7" w:rsidRDefault="002852B7" w:rsidP="002852B7">
      <w:pPr>
        <w:pStyle w:val="25"/>
        <w:shd w:val="clear" w:color="auto" w:fill="auto"/>
        <w:tabs>
          <w:tab w:val="left" w:pos="1086"/>
        </w:tabs>
        <w:spacing w:line="240" w:lineRule="auto"/>
        <w:ind w:firstLine="709"/>
        <w:jc w:val="both"/>
        <w:rPr>
          <w:sz w:val="24"/>
          <w:szCs w:val="24"/>
        </w:rPr>
      </w:pPr>
      <w:r w:rsidRPr="002852B7">
        <w:rPr>
          <w:sz w:val="24"/>
          <w:szCs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2852B7" w:rsidRPr="002852B7" w:rsidRDefault="002852B7" w:rsidP="002852B7">
      <w:pPr>
        <w:pStyle w:val="25"/>
        <w:shd w:val="clear" w:color="auto" w:fill="auto"/>
        <w:tabs>
          <w:tab w:val="left" w:pos="1086"/>
        </w:tabs>
        <w:spacing w:line="240" w:lineRule="auto"/>
        <w:ind w:firstLine="709"/>
        <w:jc w:val="both"/>
        <w:rPr>
          <w:sz w:val="24"/>
          <w:szCs w:val="24"/>
        </w:rPr>
      </w:pPr>
      <w:r w:rsidRPr="002852B7">
        <w:rPr>
          <w:sz w:val="24"/>
          <w:szCs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2852B7" w:rsidRPr="002852B7" w:rsidRDefault="002852B7" w:rsidP="002852B7">
      <w:pPr>
        <w:pStyle w:val="25"/>
        <w:shd w:val="clear" w:color="auto" w:fill="auto"/>
        <w:tabs>
          <w:tab w:val="left" w:pos="1162"/>
        </w:tabs>
        <w:spacing w:line="240" w:lineRule="auto"/>
        <w:ind w:firstLine="709"/>
        <w:jc w:val="both"/>
        <w:rPr>
          <w:sz w:val="24"/>
          <w:szCs w:val="24"/>
        </w:rPr>
      </w:pPr>
      <w:r w:rsidRPr="002852B7">
        <w:rPr>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2852B7" w:rsidRPr="002852B7" w:rsidRDefault="002852B7" w:rsidP="002852B7">
      <w:pPr>
        <w:pStyle w:val="25"/>
        <w:shd w:val="clear" w:color="auto" w:fill="auto"/>
        <w:spacing w:line="240" w:lineRule="auto"/>
        <w:ind w:firstLine="709"/>
        <w:rPr>
          <w:sz w:val="24"/>
          <w:szCs w:val="24"/>
        </w:rPr>
      </w:pPr>
      <w:r w:rsidRPr="002852B7">
        <w:rPr>
          <w:sz w:val="24"/>
          <w:szCs w:val="24"/>
        </w:rPr>
        <w:t>взаимодействия природы и общества;</w:t>
      </w:r>
    </w:p>
    <w:p w:rsidR="002852B7" w:rsidRPr="002852B7" w:rsidRDefault="002852B7" w:rsidP="002852B7">
      <w:pPr>
        <w:pStyle w:val="25"/>
        <w:shd w:val="clear" w:color="auto" w:fill="auto"/>
        <w:spacing w:line="240" w:lineRule="auto"/>
        <w:ind w:firstLine="709"/>
        <w:jc w:val="both"/>
        <w:rPr>
          <w:sz w:val="24"/>
          <w:szCs w:val="24"/>
        </w:rPr>
      </w:pPr>
      <w:r w:rsidRPr="002852B7">
        <w:rPr>
          <w:sz w:val="24"/>
          <w:szCs w:val="24"/>
        </w:rPr>
        <w:t>приводить примеры взаимосвязи глобальных проблем; возможных путей решения глобальных проблем.</w:t>
      </w:r>
    </w:p>
    <w:p w:rsidR="002852B7" w:rsidRDefault="002852B7" w:rsidP="00422215">
      <w:pPr>
        <w:pStyle w:val="25"/>
        <w:shd w:val="clear" w:color="auto" w:fill="auto"/>
        <w:spacing w:line="240" w:lineRule="auto"/>
        <w:ind w:firstLine="700"/>
        <w:jc w:val="center"/>
        <w:rPr>
          <w:b/>
          <w:sz w:val="24"/>
          <w:szCs w:val="24"/>
        </w:rPr>
      </w:pPr>
    </w:p>
    <w:p w:rsidR="0082285D" w:rsidRDefault="0082285D" w:rsidP="00422215">
      <w:pPr>
        <w:pStyle w:val="25"/>
        <w:shd w:val="clear" w:color="auto" w:fill="auto"/>
        <w:spacing w:line="240" w:lineRule="auto"/>
        <w:ind w:firstLine="700"/>
        <w:jc w:val="center"/>
        <w:rPr>
          <w:b/>
          <w:sz w:val="24"/>
          <w:szCs w:val="24"/>
        </w:rPr>
      </w:pPr>
      <w:r>
        <w:rPr>
          <w:b/>
          <w:sz w:val="24"/>
          <w:szCs w:val="24"/>
        </w:rPr>
        <w:t xml:space="preserve">2.1.12. </w:t>
      </w:r>
      <w:r w:rsidR="00662379">
        <w:rPr>
          <w:b/>
          <w:sz w:val="24"/>
          <w:szCs w:val="24"/>
        </w:rPr>
        <w:t>ФИЗИЧЕСКАЯ КУЛЬТУРА</w:t>
      </w:r>
    </w:p>
    <w:p w:rsidR="00662379" w:rsidRDefault="00662379" w:rsidP="00422215">
      <w:pPr>
        <w:pStyle w:val="25"/>
        <w:shd w:val="clear" w:color="auto" w:fill="auto"/>
        <w:spacing w:line="240" w:lineRule="auto"/>
        <w:ind w:firstLine="700"/>
        <w:jc w:val="center"/>
        <w:rPr>
          <w:b/>
          <w:sz w:val="24"/>
          <w:szCs w:val="24"/>
        </w:rPr>
      </w:pPr>
      <w:r>
        <w:rPr>
          <w:b/>
          <w:sz w:val="24"/>
          <w:szCs w:val="24"/>
        </w:rPr>
        <w:t>ПОЯСНИТЕЛЬНАЯ ЗАПИСКА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00695FC9">
        <w:rPr>
          <w:sz w:val="24"/>
          <w:szCs w:val="24"/>
        </w:rPr>
        <w:t>-</w:t>
      </w:r>
      <w:r w:rsidRPr="00695FC9">
        <w:rPr>
          <w:sz w:val="24"/>
          <w:szCs w:val="24"/>
        </w:rPr>
        <w:t>нравственного развития, воспитания и социализации обучающихся, представленной в федеральной рабочей программе воспитания.</w:t>
      </w:r>
    </w:p>
    <w:p w:rsidR="00662379" w:rsidRPr="00695FC9" w:rsidRDefault="00662379" w:rsidP="00695FC9">
      <w:pPr>
        <w:pStyle w:val="25"/>
        <w:shd w:val="clear" w:color="auto" w:fill="auto"/>
        <w:tabs>
          <w:tab w:val="left" w:pos="1666"/>
        </w:tabs>
        <w:spacing w:line="240" w:lineRule="auto"/>
        <w:ind w:firstLine="740"/>
        <w:jc w:val="both"/>
        <w:rPr>
          <w:sz w:val="24"/>
          <w:szCs w:val="24"/>
        </w:rPr>
      </w:pPr>
      <w:r w:rsidRPr="00695FC9">
        <w:rPr>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662379" w:rsidRPr="00695FC9" w:rsidRDefault="00662379" w:rsidP="00695FC9">
      <w:pPr>
        <w:pStyle w:val="25"/>
        <w:shd w:val="clear" w:color="auto" w:fill="auto"/>
        <w:tabs>
          <w:tab w:val="left" w:pos="1671"/>
        </w:tabs>
        <w:spacing w:line="240" w:lineRule="auto"/>
        <w:ind w:firstLine="740"/>
        <w:jc w:val="both"/>
        <w:rPr>
          <w:sz w:val="24"/>
          <w:szCs w:val="24"/>
        </w:rPr>
      </w:pPr>
      <w:r w:rsidRPr="00695FC9">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w:t>
      </w:r>
      <w:r w:rsidRPr="00695FC9">
        <w:rPr>
          <w:sz w:val="24"/>
          <w:szCs w:val="24"/>
        </w:rPr>
        <w:lastRenderedPageBreak/>
        <w:t>поддержания здоровья и сохранения активного творческого долголетия.</w:t>
      </w:r>
    </w:p>
    <w:p w:rsidR="00662379" w:rsidRPr="00695FC9" w:rsidRDefault="00662379" w:rsidP="00695FC9">
      <w:pPr>
        <w:pStyle w:val="25"/>
        <w:shd w:val="clear" w:color="auto" w:fill="auto"/>
        <w:tabs>
          <w:tab w:val="left" w:pos="1676"/>
        </w:tabs>
        <w:spacing w:line="240" w:lineRule="auto"/>
        <w:ind w:firstLine="740"/>
        <w:jc w:val="both"/>
        <w:rPr>
          <w:sz w:val="24"/>
          <w:szCs w:val="24"/>
        </w:rPr>
      </w:pPr>
      <w:r w:rsidRPr="00695FC9">
        <w:rPr>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662379" w:rsidRPr="00695FC9" w:rsidRDefault="00662379" w:rsidP="00695FC9">
      <w:pPr>
        <w:pStyle w:val="25"/>
        <w:shd w:val="clear" w:color="auto" w:fill="auto"/>
        <w:tabs>
          <w:tab w:val="left" w:pos="1671"/>
        </w:tabs>
        <w:spacing w:line="240" w:lineRule="auto"/>
        <w:ind w:firstLine="740"/>
        <w:jc w:val="both"/>
        <w:rPr>
          <w:sz w:val="24"/>
          <w:szCs w:val="24"/>
        </w:rPr>
      </w:pPr>
      <w:r w:rsidRPr="00695FC9">
        <w:rPr>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662379" w:rsidRPr="00695FC9" w:rsidRDefault="00662379" w:rsidP="00695FC9">
      <w:pPr>
        <w:pStyle w:val="25"/>
        <w:shd w:val="clear" w:color="auto" w:fill="auto"/>
        <w:tabs>
          <w:tab w:val="left" w:pos="1666"/>
        </w:tabs>
        <w:spacing w:line="240" w:lineRule="auto"/>
        <w:ind w:firstLine="740"/>
        <w:jc w:val="both"/>
        <w:rPr>
          <w:sz w:val="24"/>
          <w:szCs w:val="24"/>
        </w:rPr>
      </w:pPr>
      <w:r w:rsidRPr="00695FC9">
        <w:rPr>
          <w:sz w:val="24"/>
          <w:szCs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662379" w:rsidRDefault="00662379" w:rsidP="00695FC9">
      <w:pPr>
        <w:pStyle w:val="25"/>
        <w:shd w:val="clear" w:color="auto" w:fill="auto"/>
        <w:tabs>
          <w:tab w:val="left" w:pos="1662"/>
        </w:tabs>
        <w:spacing w:line="240" w:lineRule="auto"/>
        <w:ind w:firstLine="740"/>
        <w:jc w:val="both"/>
        <w:rPr>
          <w:sz w:val="24"/>
          <w:szCs w:val="24"/>
        </w:rPr>
      </w:pPr>
      <w:r w:rsidRPr="00695FC9">
        <w:rPr>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250CFE" w:rsidRPr="00250CFE" w:rsidRDefault="00250CFE" w:rsidP="00250CFE">
      <w:pPr>
        <w:pStyle w:val="25"/>
        <w:shd w:val="clear" w:color="auto" w:fill="auto"/>
        <w:tabs>
          <w:tab w:val="left" w:pos="1662"/>
        </w:tabs>
        <w:spacing w:line="240" w:lineRule="auto"/>
        <w:ind w:firstLine="740"/>
        <w:jc w:val="center"/>
        <w:rPr>
          <w:rStyle w:val="af4"/>
        </w:rPr>
      </w:pPr>
      <w:r w:rsidRPr="00250CFE">
        <w:rPr>
          <w:rStyle w:val="af4"/>
        </w:rPr>
        <w:t>Цель изучения учебного предмета «Физическая культура»</w:t>
      </w:r>
    </w:p>
    <w:p w:rsidR="00662379" w:rsidRPr="00695FC9" w:rsidRDefault="00662379" w:rsidP="00695FC9">
      <w:pPr>
        <w:pStyle w:val="25"/>
        <w:shd w:val="clear" w:color="auto" w:fill="auto"/>
        <w:tabs>
          <w:tab w:val="left" w:pos="1671"/>
        </w:tabs>
        <w:spacing w:line="240" w:lineRule="auto"/>
        <w:ind w:firstLine="740"/>
        <w:jc w:val="both"/>
        <w:rPr>
          <w:sz w:val="24"/>
          <w:szCs w:val="24"/>
        </w:rPr>
      </w:pPr>
      <w:r w:rsidRPr="00250CFE">
        <w:rPr>
          <w:b/>
          <w:sz w:val="24"/>
          <w:szCs w:val="24"/>
        </w:rPr>
        <w:t>Общей целью общего образования по физической культуре</w:t>
      </w:r>
      <w:r w:rsidRPr="00695FC9">
        <w:rPr>
          <w:sz w:val="24"/>
          <w:szCs w:val="24"/>
        </w:rPr>
        <w:t xml:space="preserve">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w:t>
      </w:r>
      <w:r w:rsidR="00695FC9">
        <w:rPr>
          <w:sz w:val="24"/>
          <w:szCs w:val="24"/>
        </w:rPr>
        <w:t xml:space="preserve">ств. Предполагаемым результатом </w:t>
      </w:r>
      <w:r w:rsidRPr="00695FC9">
        <w:rPr>
          <w:sz w:val="24"/>
          <w:szCs w:val="24"/>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lastRenderedPageBreak/>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662379" w:rsidRPr="00695FC9" w:rsidRDefault="00662379" w:rsidP="00695FC9">
      <w:pPr>
        <w:pStyle w:val="25"/>
        <w:shd w:val="clear" w:color="auto" w:fill="auto"/>
        <w:tabs>
          <w:tab w:val="left" w:pos="1662"/>
        </w:tabs>
        <w:spacing w:line="240" w:lineRule="auto"/>
        <w:ind w:firstLine="740"/>
        <w:jc w:val="both"/>
        <w:rPr>
          <w:sz w:val="24"/>
          <w:szCs w:val="24"/>
        </w:rPr>
      </w:pPr>
      <w:r w:rsidRPr="00695FC9">
        <w:rPr>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662379" w:rsidRPr="00695FC9" w:rsidRDefault="00662379" w:rsidP="00695FC9">
      <w:pPr>
        <w:pStyle w:val="25"/>
        <w:shd w:val="clear" w:color="auto" w:fill="auto"/>
        <w:tabs>
          <w:tab w:val="left" w:pos="1801"/>
        </w:tabs>
        <w:spacing w:line="240" w:lineRule="auto"/>
        <w:ind w:firstLine="740"/>
        <w:jc w:val="both"/>
        <w:rPr>
          <w:sz w:val="24"/>
          <w:szCs w:val="24"/>
        </w:rPr>
      </w:pPr>
      <w:r w:rsidRPr="00695FC9">
        <w:rPr>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662379" w:rsidRDefault="00662379" w:rsidP="00695FC9">
      <w:pPr>
        <w:pStyle w:val="25"/>
        <w:shd w:val="clear" w:color="auto" w:fill="auto"/>
        <w:tabs>
          <w:tab w:val="left" w:pos="1796"/>
        </w:tabs>
        <w:spacing w:line="240" w:lineRule="auto"/>
        <w:ind w:firstLine="740"/>
        <w:jc w:val="both"/>
        <w:rPr>
          <w:sz w:val="24"/>
          <w:szCs w:val="24"/>
        </w:rPr>
      </w:pPr>
      <w:r w:rsidRPr="00695FC9">
        <w:rPr>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w:t>
      </w:r>
      <w:r w:rsidR="00695FC9">
        <w:rPr>
          <w:sz w:val="24"/>
          <w:szCs w:val="24"/>
        </w:rPr>
        <w:t xml:space="preserve"> данного модуля предлагается </w:t>
      </w:r>
      <w:r w:rsidRPr="00695FC9">
        <w:rPr>
          <w:sz w:val="24"/>
          <w:szCs w:val="24"/>
        </w:rPr>
        <w:t xml:space="preserve">содержательное наполнение модуля </w:t>
      </w:r>
      <w:r w:rsidRPr="00695FC9">
        <w:rPr>
          <w:sz w:val="24"/>
          <w:szCs w:val="24"/>
        </w:rPr>
        <w:lastRenderedPageBreak/>
        <w:t>«Базовая физическая подготовка».</w:t>
      </w:r>
    </w:p>
    <w:p w:rsidR="00250CFE" w:rsidRDefault="00250CFE" w:rsidP="00250CFE">
      <w:pPr>
        <w:pStyle w:val="25"/>
        <w:shd w:val="clear" w:color="auto" w:fill="auto"/>
        <w:tabs>
          <w:tab w:val="left" w:pos="1796"/>
        </w:tabs>
        <w:spacing w:line="240" w:lineRule="auto"/>
        <w:ind w:firstLine="740"/>
        <w:jc w:val="center"/>
        <w:rPr>
          <w:rStyle w:val="af4"/>
        </w:rPr>
      </w:pPr>
      <w:r w:rsidRPr="00250CFE">
        <w:rPr>
          <w:rStyle w:val="af4"/>
        </w:rPr>
        <w:t xml:space="preserve">Место учебного предмета «Физическая культура» </w:t>
      </w:r>
    </w:p>
    <w:p w:rsidR="00250CFE" w:rsidRPr="00250CFE" w:rsidRDefault="00250CFE" w:rsidP="00250CFE">
      <w:pPr>
        <w:pStyle w:val="25"/>
        <w:shd w:val="clear" w:color="auto" w:fill="auto"/>
        <w:tabs>
          <w:tab w:val="left" w:pos="1796"/>
        </w:tabs>
        <w:spacing w:line="240" w:lineRule="auto"/>
        <w:ind w:firstLine="740"/>
        <w:jc w:val="center"/>
        <w:rPr>
          <w:rStyle w:val="af4"/>
        </w:rPr>
      </w:pPr>
      <w:r w:rsidRPr="00250CFE">
        <w:rPr>
          <w:rStyle w:val="af4"/>
        </w:rPr>
        <w:t>в учебном плане</w:t>
      </w:r>
    </w:p>
    <w:p w:rsidR="00662379" w:rsidRPr="00695FC9" w:rsidRDefault="00662379" w:rsidP="00695FC9">
      <w:pPr>
        <w:pStyle w:val="25"/>
        <w:shd w:val="clear" w:color="auto" w:fill="auto"/>
        <w:tabs>
          <w:tab w:val="left" w:pos="1806"/>
        </w:tabs>
        <w:spacing w:line="240" w:lineRule="auto"/>
        <w:ind w:firstLine="740"/>
        <w:jc w:val="both"/>
        <w:rPr>
          <w:sz w:val="24"/>
          <w:szCs w:val="24"/>
        </w:rPr>
      </w:pPr>
      <w:r w:rsidRPr="00695FC9">
        <w:rPr>
          <w:sz w:val="24"/>
          <w:szCs w:val="24"/>
        </w:rPr>
        <w:t>Об</w:t>
      </w:r>
      <w:r w:rsidR="00695FC9" w:rsidRPr="00695FC9">
        <w:rPr>
          <w:sz w:val="24"/>
          <w:szCs w:val="24"/>
        </w:rPr>
        <w:t xml:space="preserve">щее число часов </w:t>
      </w:r>
      <w:r w:rsidRPr="00695FC9">
        <w:rPr>
          <w:sz w:val="24"/>
          <w:szCs w:val="24"/>
        </w:rPr>
        <w:t>д</w:t>
      </w:r>
      <w:r w:rsidR="00695FC9" w:rsidRPr="00695FC9">
        <w:rPr>
          <w:sz w:val="24"/>
          <w:szCs w:val="24"/>
        </w:rPr>
        <w:t>ля изучения физической культуры</w:t>
      </w:r>
      <w:r w:rsidRPr="00695FC9">
        <w:rPr>
          <w:sz w:val="24"/>
          <w:szCs w:val="24"/>
        </w:rPr>
        <w:t xml:space="preserve"> - </w:t>
      </w:r>
      <w:r w:rsidR="00695FC9" w:rsidRPr="00695FC9">
        <w:rPr>
          <w:sz w:val="24"/>
          <w:szCs w:val="24"/>
        </w:rPr>
        <w:t>136 часов</w:t>
      </w:r>
      <w:r w:rsidRPr="00695FC9">
        <w:rPr>
          <w:sz w:val="24"/>
          <w:szCs w:val="24"/>
        </w:rPr>
        <w:t xml:space="preserve">: в 10 классе - </w:t>
      </w:r>
      <w:r w:rsidR="00695FC9" w:rsidRPr="00695FC9">
        <w:rPr>
          <w:sz w:val="24"/>
          <w:szCs w:val="24"/>
        </w:rPr>
        <w:t>68 часов</w:t>
      </w:r>
      <w:r w:rsidRPr="00695FC9">
        <w:rPr>
          <w:sz w:val="24"/>
          <w:szCs w:val="24"/>
        </w:rPr>
        <w:t xml:space="preserve"> (</w:t>
      </w:r>
      <w:r w:rsidR="00695FC9" w:rsidRPr="00695FC9">
        <w:rPr>
          <w:sz w:val="24"/>
          <w:szCs w:val="24"/>
        </w:rPr>
        <w:t>2</w:t>
      </w:r>
      <w:r w:rsidRPr="00695FC9">
        <w:rPr>
          <w:sz w:val="24"/>
          <w:szCs w:val="24"/>
        </w:rPr>
        <w:t xml:space="preserve"> часа в неделю), в 11 классе - </w:t>
      </w:r>
      <w:r w:rsidR="00695FC9" w:rsidRPr="00695FC9">
        <w:rPr>
          <w:sz w:val="24"/>
          <w:szCs w:val="24"/>
        </w:rPr>
        <w:t>68 часов</w:t>
      </w:r>
      <w:r w:rsidRPr="00695FC9">
        <w:rPr>
          <w:sz w:val="24"/>
          <w:szCs w:val="24"/>
        </w:rPr>
        <w:t xml:space="preserve"> (</w:t>
      </w:r>
      <w:r w:rsidR="00695FC9" w:rsidRPr="00695FC9">
        <w:rPr>
          <w:sz w:val="24"/>
          <w:szCs w:val="24"/>
        </w:rPr>
        <w:t>2</w:t>
      </w:r>
      <w:r w:rsidRPr="00695FC9">
        <w:rPr>
          <w:sz w:val="24"/>
          <w:szCs w:val="24"/>
        </w:rPr>
        <w:t xml:space="preserve"> часа в недел</w:t>
      </w:r>
      <w:r w:rsidR="00695FC9" w:rsidRPr="00695FC9">
        <w:rPr>
          <w:sz w:val="24"/>
          <w:szCs w:val="24"/>
        </w:rPr>
        <w:t>ю).</w:t>
      </w:r>
    </w:p>
    <w:p w:rsidR="00662379" w:rsidRPr="00695FC9" w:rsidRDefault="00662379" w:rsidP="00695FC9">
      <w:pPr>
        <w:pStyle w:val="25"/>
        <w:shd w:val="clear" w:color="auto" w:fill="auto"/>
        <w:tabs>
          <w:tab w:val="left" w:pos="1801"/>
        </w:tabs>
        <w:spacing w:line="240" w:lineRule="auto"/>
        <w:ind w:firstLine="740"/>
        <w:jc w:val="both"/>
        <w:rPr>
          <w:sz w:val="24"/>
          <w:szCs w:val="24"/>
        </w:rPr>
      </w:pPr>
      <w:r w:rsidRPr="00695FC9">
        <w:rPr>
          <w:sz w:val="24"/>
          <w:szCs w:val="24"/>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662379" w:rsidRPr="00695FC9" w:rsidRDefault="00662379" w:rsidP="00695FC9">
      <w:pPr>
        <w:pStyle w:val="25"/>
        <w:shd w:val="clear" w:color="auto" w:fill="auto"/>
        <w:tabs>
          <w:tab w:val="left" w:pos="1806"/>
        </w:tabs>
        <w:spacing w:line="240" w:lineRule="auto"/>
        <w:ind w:firstLine="740"/>
        <w:jc w:val="both"/>
        <w:rPr>
          <w:sz w:val="24"/>
          <w:szCs w:val="24"/>
        </w:rPr>
      </w:pPr>
      <w:r w:rsidRPr="00695FC9">
        <w:rPr>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662379" w:rsidRPr="00250CFE" w:rsidRDefault="00662379" w:rsidP="00695FC9">
      <w:pPr>
        <w:pStyle w:val="25"/>
        <w:shd w:val="clear" w:color="auto" w:fill="auto"/>
        <w:spacing w:line="240" w:lineRule="auto"/>
        <w:ind w:firstLine="740"/>
        <w:jc w:val="both"/>
        <w:rPr>
          <w:rStyle w:val="af4"/>
        </w:rPr>
      </w:pPr>
      <w:r w:rsidRPr="00250CFE">
        <w:rPr>
          <w:rStyle w:val="af4"/>
        </w:rPr>
        <w:t>Содержание обучения в 10 классе.</w:t>
      </w:r>
    </w:p>
    <w:p w:rsidR="00662379" w:rsidRPr="00695FC9" w:rsidRDefault="00662379" w:rsidP="00695FC9">
      <w:pPr>
        <w:pStyle w:val="25"/>
        <w:shd w:val="clear" w:color="auto" w:fill="auto"/>
        <w:tabs>
          <w:tab w:val="left" w:pos="1720"/>
        </w:tabs>
        <w:spacing w:line="240" w:lineRule="auto"/>
        <w:ind w:firstLine="740"/>
        <w:jc w:val="both"/>
        <w:rPr>
          <w:sz w:val="24"/>
          <w:szCs w:val="24"/>
        </w:rPr>
      </w:pPr>
      <w:r w:rsidRPr="00695FC9">
        <w:rPr>
          <w:sz w:val="24"/>
          <w:szCs w:val="24"/>
        </w:rPr>
        <w:t>Знания о физической культуре.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662379" w:rsidRPr="00695FC9" w:rsidRDefault="00662379" w:rsidP="00695FC9">
      <w:pPr>
        <w:pStyle w:val="25"/>
        <w:shd w:val="clear" w:color="auto" w:fill="auto"/>
        <w:tabs>
          <w:tab w:val="left" w:pos="1676"/>
        </w:tabs>
        <w:spacing w:line="240" w:lineRule="auto"/>
        <w:ind w:firstLine="740"/>
        <w:jc w:val="both"/>
        <w:rPr>
          <w:sz w:val="24"/>
          <w:szCs w:val="24"/>
        </w:rPr>
      </w:pPr>
      <w:r w:rsidRPr="00695FC9">
        <w:rPr>
          <w:sz w:val="24"/>
          <w:szCs w:val="24"/>
        </w:rPr>
        <w:t>Способы самостоятельной двигательной деятельности.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w:t>
      </w:r>
      <w:r w:rsidRPr="00695FC9">
        <w:rPr>
          <w:sz w:val="24"/>
          <w:szCs w:val="24"/>
        </w:rPr>
        <w:lastRenderedPageBreak/>
        <w:t>критериев оценивания. Оперативный контроль в системе самостоятельных занятий кондиционной тренировкой, цель и задачи контроля,</w:t>
      </w:r>
    </w:p>
    <w:p w:rsidR="00662379" w:rsidRPr="00695FC9" w:rsidRDefault="00662379" w:rsidP="00695FC9">
      <w:pPr>
        <w:pStyle w:val="25"/>
        <w:shd w:val="clear" w:color="auto" w:fill="auto"/>
        <w:spacing w:line="240" w:lineRule="auto"/>
        <w:ind w:firstLine="740"/>
        <w:rPr>
          <w:sz w:val="24"/>
          <w:szCs w:val="24"/>
        </w:rPr>
      </w:pPr>
      <w:r w:rsidRPr="00695FC9">
        <w:rPr>
          <w:sz w:val="24"/>
          <w:szCs w:val="24"/>
        </w:rPr>
        <w:t>способы организации и проведения измерительных процедур.</w:t>
      </w:r>
    </w:p>
    <w:p w:rsidR="00662379" w:rsidRPr="00695FC9" w:rsidRDefault="00662379" w:rsidP="00695FC9">
      <w:pPr>
        <w:pStyle w:val="25"/>
        <w:shd w:val="clear" w:color="auto" w:fill="auto"/>
        <w:tabs>
          <w:tab w:val="left" w:pos="1681"/>
        </w:tabs>
        <w:spacing w:line="240" w:lineRule="auto"/>
        <w:ind w:firstLine="740"/>
        <w:jc w:val="both"/>
        <w:rPr>
          <w:sz w:val="24"/>
          <w:szCs w:val="24"/>
        </w:rPr>
      </w:pPr>
      <w:r w:rsidRPr="00695FC9">
        <w:rPr>
          <w:sz w:val="24"/>
          <w:szCs w:val="24"/>
        </w:rPr>
        <w:t>Физическое совершенствование.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Спортивно-оздоровительная деятельность. Модуль «Спортивные игры».</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662379" w:rsidRPr="00695FC9" w:rsidRDefault="00662379" w:rsidP="00695FC9">
      <w:pPr>
        <w:pStyle w:val="25"/>
        <w:shd w:val="clear" w:color="auto" w:fill="auto"/>
        <w:spacing w:line="240" w:lineRule="auto"/>
        <w:ind w:firstLine="740"/>
        <w:rPr>
          <w:sz w:val="24"/>
          <w:szCs w:val="24"/>
        </w:rPr>
      </w:pPr>
      <w:r w:rsidRPr="00695FC9">
        <w:rPr>
          <w:sz w:val="24"/>
          <w:szCs w:val="24"/>
        </w:rPr>
        <w:t>физической культуры, национальных видов спорта, культурно-этнических игр.</w:t>
      </w:r>
    </w:p>
    <w:p w:rsidR="00662379" w:rsidRPr="00250CFE" w:rsidRDefault="00662379" w:rsidP="00695FC9">
      <w:pPr>
        <w:pStyle w:val="25"/>
        <w:shd w:val="clear" w:color="auto" w:fill="auto"/>
        <w:spacing w:line="240" w:lineRule="auto"/>
        <w:ind w:firstLine="740"/>
        <w:jc w:val="both"/>
        <w:rPr>
          <w:rStyle w:val="af4"/>
        </w:rPr>
      </w:pPr>
      <w:r w:rsidRPr="00250CFE">
        <w:rPr>
          <w:rStyle w:val="af4"/>
        </w:rPr>
        <w:t>Содержание обучения в 11 классе.</w:t>
      </w:r>
    </w:p>
    <w:p w:rsidR="00662379" w:rsidRPr="00695FC9" w:rsidRDefault="00662379" w:rsidP="00695FC9">
      <w:pPr>
        <w:pStyle w:val="25"/>
        <w:shd w:val="clear" w:color="auto" w:fill="auto"/>
        <w:tabs>
          <w:tab w:val="left" w:pos="1695"/>
        </w:tabs>
        <w:spacing w:line="240" w:lineRule="auto"/>
        <w:ind w:firstLine="740"/>
        <w:jc w:val="both"/>
        <w:rPr>
          <w:sz w:val="24"/>
          <w:szCs w:val="24"/>
        </w:rPr>
      </w:pPr>
      <w:r w:rsidRPr="00695FC9">
        <w:rPr>
          <w:sz w:val="24"/>
          <w:szCs w:val="24"/>
        </w:rPr>
        <w:t>Знания о физической культуре.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w:t>
      </w:r>
      <w:r w:rsidRPr="00695FC9">
        <w:rPr>
          <w:sz w:val="24"/>
          <w:szCs w:val="24"/>
        </w:rPr>
        <w:lastRenderedPageBreak/>
        <w:t>правила профилактики травм во время самостоятельных занятий оздоровительной физической культурой.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662379" w:rsidRPr="00695FC9" w:rsidRDefault="00662379" w:rsidP="00695FC9">
      <w:pPr>
        <w:pStyle w:val="25"/>
        <w:shd w:val="clear" w:color="auto" w:fill="auto"/>
        <w:tabs>
          <w:tab w:val="left" w:pos="1695"/>
        </w:tabs>
        <w:spacing w:line="240" w:lineRule="auto"/>
        <w:ind w:firstLine="740"/>
        <w:jc w:val="both"/>
        <w:rPr>
          <w:sz w:val="24"/>
          <w:szCs w:val="24"/>
        </w:rPr>
      </w:pPr>
      <w:r w:rsidRPr="00695FC9">
        <w:rPr>
          <w:sz w:val="24"/>
          <w:szCs w:val="24"/>
        </w:rPr>
        <w:t>Способы самостоятельной двигательной деятельности.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Современные оздоровительные методы и процедуры в режиме здорового</w:t>
      </w:r>
    </w:p>
    <w:p w:rsidR="00662379" w:rsidRPr="00695FC9" w:rsidRDefault="00662379" w:rsidP="00695FC9">
      <w:pPr>
        <w:pStyle w:val="25"/>
        <w:shd w:val="clear" w:color="auto" w:fill="auto"/>
        <w:spacing w:line="240" w:lineRule="auto"/>
        <w:ind w:firstLine="740"/>
        <w:rPr>
          <w:sz w:val="24"/>
          <w:szCs w:val="24"/>
        </w:rPr>
      </w:pPr>
      <w:r w:rsidRPr="00695FC9">
        <w:rPr>
          <w:sz w:val="24"/>
          <w:szCs w:val="24"/>
        </w:rPr>
        <w:t>образа жизни. Релаксация как метод восстановления после психического</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Банные процедуры, их назначение и правила проведения, основные способы парения.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662379" w:rsidRPr="00695FC9" w:rsidRDefault="00662379" w:rsidP="00695FC9">
      <w:pPr>
        <w:pStyle w:val="25"/>
        <w:shd w:val="clear" w:color="auto" w:fill="auto"/>
        <w:tabs>
          <w:tab w:val="left" w:pos="1676"/>
        </w:tabs>
        <w:spacing w:line="240" w:lineRule="auto"/>
        <w:ind w:firstLine="740"/>
        <w:jc w:val="both"/>
        <w:rPr>
          <w:sz w:val="24"/>
          <w:szCs w:val="24"/>
        </w:rPr>
      </w:pPr>
      <w:r w:rsidRPr="00695FC9">
        <w:rPr>
          <w:sz w:val="24"/>
          <w:szCs w:val="24"/>
        </w:rPr>
        <w:t>Физическое совершенствование.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Спортивно-оздоровительная деятельность. Модуль «Спортивные игры».</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Баскетбол. Повторение правил игры в баскетбол, соблюдение их в процессе</w:t>
      </w:r>
    </w:p>
    <w:p w:rsidR="00662379" w:rsidRPr="00695FC9" w:rsidRDefault="00695FC9" w:rsidP="00695FC9">
      <w:pPr>
        <w:pStyle w:val="25"/>
        <w:shd w:val="clear" w:color="auto" w:fill="auto"/>
        <w:tabs>
          <w:tab w:val="left" w:pos="1255"/>
          <w:tab w:val="left" w:pos="3036"/>
          <w:tab w:val="left" w:pos="5609"/>
          <w:tab w:val="left" w:pos="6996"/>
          <w:tab w:val="left" w:pos="8714"/>
        </w:tabs>
        <w:spacing w:line="240" w:lineRule="auto"/>
        <w:ind w:firstLine="740"/>
        <w:jc w:val="both"/>
        <w:rPr>
          <w:sz w:val="24"/>
          <w:szCs w:val="24"/>
        </w:rPr>
      </w:pPr>
      <w:r w:rsidRPr="00695FC9">
        <w:rPr>
          <w:sz w:val="24"/>
          <w:szCs w:val="24"/>
        </w:rPr>
        <w:t xml:space="preserve">игровой деятельности. Совершенствование </w:t>
      </w:r>
      <w:r w:rsidR="00662379" w:rsidRPr="00695FC9">
        <w:rPr>
          <w:sz w:val="24"/>
          <w:szCs w:val="24"/>
        </w:rPr>
        <w:t>осн</w:t>
      </w:r>
      <w:r w:rsidRPr="00695FC9">
        <w:rPr>
          <w:sz w:val="24"/>
          <w:szCs w:val="24"/>
        </w:rPr>
        <w:t xml:space="preserve">овных технических приёмов </w:t>
      </w:r>
      <w:r w:rsidR="00662379" w:rsidRPr="00695FC9">
        <w:rPr>
          <w:sz w:val="24"/>
          <w:szCs w:val="24"/>
        </w:rPr>
        <w:t>и тактических действий в условиях учебной и игровой деятельности.</w:t>
      </w:r>
    </w:p>
    <w:p w:rsidR="00662379" w:rsidRPr="00695FC9" w:rsidRDefault="00662379" w:rsidP="00695FC9">
      <w:pPr>
        <w:pStyle w:val="25"/>
        <w:shd w:val="clear" w:color="auto" w:fill="auto"/>
        <w:tabs>
          <w:tab w:val="left" w:pos="1255"/>
          <w:tab w:val="left" w:pos="3036"/>
          <w:tab w:val="left" w:pos="5609"/>
          <w:tab w:val="left" w:pos="6996"/>
          <w:tab w:val="left" w:pos="8714"/>
        </w:tabs>
        <w:spacing w:line="240" w:lineRule="auto"/>
        <w:ind w:firstLine="740"/>
        <w:jc w:val="both"/>
        <w:rPr>
          <w:sz w:val="24"/>
          <w:szCs w:val="24"/>
        </w:rPr>
      </w:pPr>
      <w:r w:rsidRPr="00695FC9">
        <w:rPr>
          <w:sz w:val="24"/>
          <w:szCs w:val="24"/>
        </w:rPr>
        <w:t>Волейбол. Повторение правил игры в баскетбол, соблюдение их в</w:t>
      </w:r>
      <w:r w:rsidR="00695FC9" w:rsidRPr="00695FC9">
        <w:rPr>
          <w:sz w:val="24"/>
          <w:szCs w:val="24"/>
        </w:rPr>
        <w:t xml:space="preserve"> процессе игровой деятельности. </w:t>
      </w:r>
      <w:r w:rsidRPr="00695FC9">
        <w:rPr>
          <w:sz w:val="24"/>
          <w:szCs w:val="24"/>
        </w:rPr>
        <w:t>Соверше</w:t>
      </w:r>
      <w:r w:rsidR="00695FC9" w:rsidRPr="00695FC9">
        <w:rPr>
          <w:sz w:val="24"/>
          <w:szCs w:val="24"/>
        </w:rPr>
        <w:t xml:space="preserve">нствование основных технических приёмов </w:t>
      </w:r>
      <w:r w:rsidRPr="00695FC9">
        <w:rPr>
          <w:sz w:val="24"/>
          <w:szCs w:val="24"/>
        </w:rPr>
        <w:t>и тактических действий в условиях учебной и игровой деятельности.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w:t>
      </w:r>
      <w:r w:rsidRPr="00695FC9">
        <w:rPr>
          <w:sz w:val="24"/>
          <w:szCs w:val="24"/>
        </w:rPr>
        <w:lastRenderedPageBreak/>
        <w:t>национальных видов спорта, культурно-этнических игр.</w:t>
      </w:r>
    </w:p>
    <w:p w:rsidR="00662379" w:rsidRPr="00695FC9" w:rsidRDefault="00250CFE" w:rsidP="00695FC9">
      <w:pPr>
        <w:pStyle w:val="25"/>
        <w:shd w:val="clear" w:color="auto" w:fill="auto"/>
        <w:tabs>
          <w:tab w:val="left" w:pos="1657"/>
        </w:tabs>
        <w:spacing w:line="240" w:lineRule="auto"/>
        <w:ind w:firstLine="740"/>
        <w:jc w:val="both"/>
        <w:rPr>
          <w:sz w:val="24"/>
          <w:szCs w:val="24"/>
        </w:rPr>
      </w:pPr>
      <w:r>
        <w:rPr>
          <w:sz w:val="24"/>
          <w:szCs w:val="24"/>
        </w:rPr>
        <w:t>Р</w:t>
      </w:r>
      <w:r w:rsidR="00662379" w:rsidRPr="00695FC9">
        <w:rPr>
          <w:sz w:val="24"/>
          <w:szCs w:val="24"/>
        </w:rPr>
        <w:t>абочая программа вариативного модуля «Базовая физическая подготовка».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662379" w:rsidRPr="00695FC9" w:rsidRDefault="00662379" w:rsidP="00695FC9">
      <w:pPr>
        <w:pStyle w:val="25"/>
        <w:shd w:val="clear" w:color="auto" w:fill="auto"/>
        <w:tabs>
          <w:tab w:val="left" w:pos="5549"/>
        </w:tabs>
        <w:spacing w:line="240" w:lineRule="auto"/>
        <w:ind w:firstLine="740"/>
        <w:jc w:val="both"/>
        <w:rPr>
          <w:sz w:val="24"/>
          <w:szCs w:val="24"/>
        </w:rPr>
      </w:pPr>
      <w:r w:rsidRPr="00695FC9">
        <w:rPr>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w:t>
      </w:r>
      <w:r w:rsidR="00695FC9" w:rsidRPr="00695FC9">
        <w:rPr>
          <w:sz w:val="24"/>
          <w:szCs w:val="24"/>
        </w:rPr>
        <w:t xml:space="preserve">ов, лежащих на полу и на разной высоте. Стартовые ускорения </w:t>
      </w:r>
      <w:r w:rsidRPr="00695FC9">
        <w:rPr>
          <w:sz w:val="24"/>
          <w:szCs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Специальная физическая подготовка. Модуль «Гимнастика».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lastRenderedPageBreak/>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Развитие силовых способностей. Подтягивание в висе и отжимание в упоре.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Модуль «Лёгкая атлетика».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w:t>
      </w:r>
      <w:r w:rsidRPr="00695FC9">
        <w:rPr>
          <w:sz w:val="24"/>
          <w:szCs w:val="24"/>
        </w:rPr>
        <w:lastRenderedPageBreak/>
        <w:t>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Модуль «Зимние виды спорта».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Развитие координации. Упражнения в поворотах и спусках на лыжах, проезд через «ворота» и преодоление небольших трамплинов.</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Модуль «Спортивные игры».</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695FC9">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w:t>
      </w:r>
      <w:r w:rsidRPr="00695FC9">
        <w:rPr>
          <w:sz w:val="24"/>
          <w:szCs w:val="24"/>
        </w:rPr>
        <w:lastRenderedPageBreak/>
        <w:t>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662379" w:rsidRPr="00250CFE" w:rsidRDefault="00662379" w:rsidP="00250CFE">
      <w:pPr>
        <w:pStyle w:val="25"/>
        <w:shd w:val="clear" w:color="auto" w:fill="auto"/>
        <w:spacing w:line="240" w:lineRule="auto"/>
        <w:ind w:firstLine="740"/>
        <w:jc w:val="center"/>
        <w:rPr>
          <w:rStyle w:val="af4"/>
        </w:rPr>
      </w:pPr>
      <w:r w:rsidRPr="00250CFE">
        <w:rPr>
          <w:rStyle w:val="af4"/>
        </w:rPr>
        <w:t>Планируемые результаты освоения программы по физической культуре на уро</w:t>
      </w:r>
      <w:r w:rsidR="00250CFE">
        <w:rPr>
          <w:rStyle w:val="af4"/>
        </w:rPr>
        <w:t>вне среднего общего образования</w:t>
      </w:r>
    </w:p>
    <w:p w:rsidR="00662379" w:rsidRPr="00695FC9" w:rsidRDefault="00662379" w:rsidP="00695FC9">
      <w:pPr>
        <w:pStyle w:val="25"/>
        <w:shd w:val="clear" w:color="auto" w:fill="auto"/>
        <w:tabs>
          <w:tab w:val="left" w:pos="1662"/>
        </w:tabs>
        <w:spacing w:line="240" w:lineRule="auto"/>
        <w:ind w:firstLine="740"/>
        <w:jc w:val="both"/>
        <w:rPr>
          <w:sz w:val="24"/>
          <w:szCs w:val="24"/>
        </w:rPr>
      </w:pPr>
      <w:r w:rsidRPr="00695FC9">
        <w:rPr>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w:t>
      </w:r>
      <w:r w:rsidRPr="00250CFE">
        <w:rPr>
          <w:rStyle w:val="af4"/>
        </w:rPr>
        <w:t>личностные результаты</w:t>
      </w:r>
      <w:r w:rsidRPr="00695FC9">
        <w:rPr>
          <w:sz w:val="24"/>
          <w:szCs w:val="24"/>
        </w:rPr>
        <w:t>:</w:t>
      </w:r>
    </w:p>
    <w:p w:rsidR="00662379" w:rsidRPr="00250CFE" w:rsidRDefault="00662379" w:rsidP="00695FC9">
      <w:pPr>
        <w:pStyle w:val="25"/>
        <w:shd w:val="clear" w:color="auto" w:fill="auto"/>
        <w:tabs>
          <w:tab w:val="left" w:pos="1038"/>
        </w:tabs>
        <w:spacing w:line="240" w:lineRule="auto"/>
        <w:ind w:firstLine="740"/>
        <w:jc w:val="both"/>
        <w:rPr>
          <w:b/>
          <w:sz w:val="24"/>
          <w:szCs w:val="24"/>
        </w:rPr>
      </w:pPr>
      <w:r w:rsidRPr="00250CFE">
        <w:rPr>
          <w:b/>
          <w:sz w:val="24"/>
          <w:szCs w:val="24"/>
        </w:rPr>
        <w:t>гражданского воспитания: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сформированность гражданской позиции обучающегося как активного и ответственного члена российского общества;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осознание своих конституционных прав и обязанностей, уважение закона и правопорядка;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принятие традиционных национальных, общечеловеческих гуманистических и демократических ценностей;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умение взаимодействовать с социальными институтами в соответствии с их функциями и назначением;</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готовность к гуманитарной и волонтёрской деятельности;</w:t>
      </w:r>
    </w:p>
    <w:p w:rsidR="00662379" w:rsidRPr="00250CFE" w:rsidRDefault="00662379" w:rsidP="00695FC9">
      <w:pPr>
        <w:pStyle w:val="25"/>
        <w:shd w:val="clear" w:color="auto" w:fill="auto"/>
        <w:tabs>
          <w:tab w:val="left" w:pos="1093"/>
        </w:tabs>
        <w:spacing w:line="240" w:lineRule="auto"/>
        <w:ind w:firstLine="740"/>
        <w:jc w:val="both"/>
        <w:rPr>
          <w:b/>
          <w:sz w:val="24"/>
          <w:szCs w:val="24"/>
        </w:rPr>
      </w:pPr>
      <w:r w:rsidRPr="00250CFE">
        <w:rPr>
          <w:b/>
          <w:sz w:val="24"/>
          <w:szCs w:val="24"/>
        </w:rPr>
        <w:t>патриотического воспитания: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идейную убеждённость, готовность к служению и защите Отечества, ответственность за его судьбу;</w:t>
      </w:r>
    </w:p>
    <w:p w:rsidR="00250CFE" w:rsidRPr="00250CFE" w:rsidRDefault="00662379" w:rsidP="00695FC9">
      <w:pPr>
        <w:pStyle w:val="25"/>
        <w:shd w:val="clear" w:color="auto" w:fill="auto"/>
        <w:tabs>
          <w:tab w:val="left" w:pos="1102"/>
        </w:tabs>
        <w:spacing w:line="240" w:lineRule="auto"/>
        <w:ind w:firstLine="740"/>
        <w:rPr>
          <w:b/>
          <w:sz w:val="24"/>
          <w:szCs w:val="24"/>
        </w:rPr>
      </w:pPr>
      <w:r w:rsidRPr="00250CFE">
        <w:rPr>
          <w:b/>
          <w:sz w:val="24"/>
          <w:szCs w:val="24"/>
        </w:rPr>
        <w:t xml:space="preserve">духовно-нравственного воспитания: </w:t>
      </w:r>
    </w:p>
    <w:p w:rsidR="00662379" w:rsidRPr="00695FC9" w:rsidRDefault="00662379" w:rsidP="00695FC9">
      <w:pPr>
        <w:pStyle w:val="25"/>
        <w:shd w:val="clear" w:color="auto" w:fill="auto"/>
        <w:tabs>
          <w:tab w:val="left" w:pos="1102"/>
        </w:tabs>
        <w:spacing w:line="240" w:lineRule="auto"/>
        <w:ind w:firstLine="740"/>
        <w:rPr>
          <w:sz w:val="24"/>
          <w:szCs w:val="24"/>
        </w:rPr>
      </w:pPr>
      <w:r w:rsidRPr="00695FC9">
        <w:rPr>
          <w:sz w:val="24"/>
          <w:szCs w:val="24"/>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662379" w:rsidRPr="00695FC9" w:rsidRDefault="00662379" w:rsidP="00695FC9">
      <w:pPr>
        <w:pStyle w:val="25"/>
        <w:shd w:val="clear" w:color="auto" w:fill="auto"/>
        <w:spacing w:line="240" w:lineRule="auto"/>
        <w:ind w:firstLine="740"/>
        <w:rPr>
          <w:sz w:val="24"/>
          <w:szCs w:val="24"/>
        </w:rPr>
      </w:pPr>
      <w:r w:rsidRPr="00695FC9">
        <w:rPr>
          <w:sz w:val="24"/>
          <w:szCs w:val="24"/>
        </w:rPr>
        <w:t>ориентируясь на морально-нравственные нормы и ценности;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lastRenderedPageBreak/>
        <w:t>осознание личного вклада в построение устойчивого будущего;</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62379" w:rsidRPr="00250CFE" w:rsidRDefault="00662379" w:rsidP="00695FC9">
      <w:pPr>
        <w:pStyle w:val="25"/>
        <w:shd w:val="clear" w:color="auto" w:fill="auto"/>
        <w:tabs>
          <w:tab w:val="left" w:pos="1128"/>
        </w:tabs>
        <w:spacing w:line="240" w:lineRule="auto"/>
        <w:ind w:firstLine="740"/>
        <w:jc w:val="both"/>
        <w:rPr>
          <w:b/>
          <w:sz w:val="24"/>
          <w:szCs w:val="24"/>
        </w:rPr>
      </w:pPr>
      <w:r w:rsidRPr="00250CFE">
        <w:rPr>
          <w:b/>
          <w:sz w:val="24"/>
          <w:szCs w:val="24"/>
        </w:rPr>
        <w:t>эстетического воспитания: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готовность к самовыражению в разных видах искусства, стремление проявлять качества творческой личности;</w:t>
      </w:r>
    </w:p>
    <w:p w:rsidR="00662379" w:rsidRPr="00250CFE" w:rsidRDefault="00662379" w:rsidP="00695FC9">
      <w:pPr>
        <w:pStyle w:val="25"/>
        <w:shd w:val="clear" w:color="auto" w:fill="auto"/>
        <w:tabs>
          <w:tab w:val="left" w:pos="1128"/>
        </w:tabs>
        <w:spacing w:line="240" w:lineRule="auto"/>
        <w:ind w:firstLine="740"/>
        <w:jc w:val="both"/>
        <w:rPr>
          <w:b/>
          <w:sz w:val="24"/>
          <w:szCs w:val="24"/>
        </w:rPr>
      </w:pPr>
      <w:r w:rsidRPr="00250CFE">
        <w:rPr>
          <w:b/>
          <w:sz w:val="24"/>
          <w:szCs w:val="24"/>
        </w:rPr>
        <w:t>физического воспитания: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сформированность здорового и безопасного образа жизни, ответственного отношения к своему здоровью;</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потребность в физическом совершенствовании, занятиях спортивно-оздоровительной деятельностью;</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активное неприятие вредных привычек и иных форм причинения вреда физическому и психическому здоровью;</w:t>
      </w:r>
    </w:p>
    <w:p w:rsidR="00662379" w:rsidRPr="00250CFE" w:rsidRDefault="00662379" w:rsidP="00695FC9">
      <w:pPr>
        <w:pStyle w:val="25"/>
        <w:shd w:val="clear" w:color="auto" w:fill="auto"/>
        <w:tabs>
          <w:tab w:val="left" w:pos="1128"/>
        </w:tabs>
        <w:spacing w:line="240" w:lineRule="auto"/>
        <w:ind w:firstLine="740"/>
        <w:jc w:val="both"/>
        <w:rPr>
          <w:b/>
          <w:sz w:val="24"/>
          <w:szCs w:val="24"/>
        </w:rPr>
      </w:pPr>
      <w:r w:rsidRPr="00250CFE">
        <w:rPr>
          <w:b/>
          <w:sz w:val="24"/>
          <w:szCs w:val="24"/>
        </w:rPr>
        <w:t>трудового воспитания: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готовность к труду, осознание приобретённых умений и навыков, трудолюбие;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готовность и способность к образованию и самообразованию на протяжении всей жизни;</w:t>
      </w:r>
    </w:p>
    <w:p w:rsidR="00662379" w:rsidRPr="00250CFE" w:rsidRDefault="00662379" w:rsidP="00695FC9">
      <w:pPr>
        <w:pStyle w:val="25"/>
        <w:shd w:val="clear" w:color="auto" w:fill="auto"/>
        <w:tabs>
          <w:tab w:val="left" w:pos="1128"/>
        </w:tabs>
        <w:spacing w:line="240" w:lineRule="auto"/>
        <w:ind w:firstLine="740"/>
        <w:jc w:val="both"/>
        <w:rPr>
          <w:b/>
          <w:sz w:val="24"/>
          <w:szCs w:val="24"/>
        </w:rPr>
      </w:pPr>
      <w:r w:rsidRPr="00250CFE">
        <w:rPr>
          <w:b/>
          <w:sz w:val="24"/>
          <w:szCs w:val="24"/>
        </w:rPr>
        <w:t>экологического воспитания: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планирование и осуществление действий в окружающей среде на основе знания целей устойчивого развития человечества;</w:t>
      </w:r>
    </w:p>
    <w:p w:rsidR="00662379" w:rsidRPr="00695FC9" w:rsidRDefault="00662379" w:rsidP="00695FC9">
      <w:pPr>
        <w:pStyle w:val="25"/>
        <w:shd w:val="clear" w:color="auto" w:fill="auto"/>
        <w:spacing w:line="240" w:lineRule="auto"/>
        <w:ind w:firstLine="740"/>
        <w:rPr>
          <w:sz w:val="24"/>
          <w:szCs w:val="24"/>
        </w:rPr>
      </w:pPr>
      <w:r w:rsidRPr="00695FC9">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расширение опыта деятельности экологической направленности.</w:t>
      </w:r>
    </w:p>
    <w:p w:rsidR="00662379" w:rsidRPr="00250CFE" w:rsidRDefault="00662379" w:rsidP="00695FC9">
      <w:pPr>
        <w:pStyle w:val="25"/>
        <w:shd w:val="clear" w:color="auto" w:fill="auto"/>
        <w:tabs>
          <w:tab w:val="left" w:pos="1070"/>
        </w:tabs>
        <w:spacing w:line="240" w:lineRule="auto"/>
        <w:ind w:firstLine="740"/>
        <w:jc w:val="both"/>
        <w:rPr>
          <w:b/>
          <w:sz w:val="24"/>
          <w:szCs w:val="24"/>
        </w:rPr>
      </w:pPr>
      <w:r w:rsidRPr="00250CFE">
        <w:rPr>
          <w:b/>
          <w:sz w:val="24"/>
          <w:szCs w:val="24"/>
        </w:rPr>
        <w:t>ценности научного познания: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совершенствование языковой и читательской культуры как средства взаимодействия между людьми и познанием мира;</w:t>
      </w:r>
    </w:p>
    <w:p w:rsidR="00662379" w:rsidRDefault="00662379" w:rsidP="00695FC9">
      <w:pPr>
        <w:pStyle w:val="25"/>
        <w:shd w:val="clear" w:color="auto" w:fill="auto"/>
        <w:spacing w:line="240" w:lineRule="auto"/>
        <w:ind w:firstLine="740"/>
        <w:jc w:val="both"/>
        <w:rPr>
          <w:sz w:val="24"/>
          <w:szCs w:val="24"/>
        </w:rPr>
      </w:pPr>
      <w:r w:rsidRPr="00695FC9">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482233" w:rsidRPr="00482233" w:rsidRDefault="00482233" w:rsidP="00695FC9">
      <w:pPr>
        <w:pStyle w:val="25"/>
        <w:shd w:val="clear" w:color="auto" w:fill="auto"/>
        <w:spacing w:line="240" w:lineRule="auto"/>
        <w:ind w:firstLine="740"/>
        <w:jc w:val="both"/>
        <w:rPr>
          <w:rStyle w:val="af4"/>
        </w:rPr>
      </w:pPr>
      <w:r w:rsidRPr="00482233">
        <w:rPr>
          <w:rStyle w:val="af4"/>
        </w:rPr>
        <w:t>Метапредметные результаты</w:t>
      </w:r>
    </w:p>
    <w:p w:rsidR="00662379" w:rsidRPr="00695FC9" w:rsidRDefault="00662379" w:rsidP="00695FC9">
      <w:pPr>
        <w:pStyle w:val="25"/>
        <w:shd w:val="clear" w:color="auto" w:fill="auto"/>
        <w:tabs>
          <w:tab w:val="left" w:pos="1670"/>
        </w:tabs>
        <w:spacing w:line="240" w:lineRule="auto"/>
        <w:ind w:firstLine="740"/>
        <w:jc w:val="both"/>
        <w:rPr>
          <w:sz w:val="24"/>
          <w:szCs w:val="24"/>
        </w:rPr>
      </w:pPr>
      <w:r w:rsidRPr="00695FC9">
        <w:rPr>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82233" w:rsidRDefault="00662379" w:rsidP="00695FC9">
      <w:pPr>
        <w:pStyle w:val="25"/>
        <w:shd w:val="clear" w:color="auto" w:fill="auto"/>
        <w:tabs>
          <w:tab w:val="left" w:pos="1871"/>
        </w:tabs>
        <w:spacing w:line="240" w:lineRule="auto"/>
        <w:ind w:firstLine="740"/>
        <w:rPr>
          <w:sz w:val="24"/>
          <w:szCs w:val="24"/>
        </w:rPr>
      </w:pPr>
      <w:r w:rsidRPr="00482233">
        <w:rPr>
          <w:b/>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662379" w:rsidRPr="00695FC9" w:rsidRDefault="00662379" w:rsidP="00695FC9">
      <w:pPr>
        <w:pStyle w:val="25"/>
        <w:shd w:val="clear" w:color="auto" w:fill="auto"/>
        <w:tabs>
          <w:tab w:val="left" w:pos="1871"/>
        </w:tabs>
        <w:spacing w:line="240" w:lineRule="auto"/>
        <w:ind w:firstLine="740"/>
        <w:rPr>
          <w:sz w:val="24"/>
          <w:szCs w:val="24"/>
        </w:rPr>
      </w:pPr>
      <w:r w:rsidRPr="00695FC9">
        <w:rPr>
          <w:sz w:val="24"/>
          <w:szCs w:val="24"/>
        </w:rPr>
        <w:t>самостоятельно формулировать и актуализировать проблему, рассматривать её всесторонне;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устанавливать существенный признак или основания для сравнения, классификации и обобщения;</w:t>
      </w:r>
    </w:p>
    <w:p w:rsidR="00662379" w:rsidRPr="00695FC9" w:rsidRDefault="00662379" w:rsidP="00695FC9">
      <w:pPr>
        <w:pStyle w:val="25"/>
        <w:shd w:val="clear" w:color="auto" w:fill="auto"/>
        <w:spacing w:line="240" w:lineRule="auto"/>
        <w:ind w:firstLine="740"/>
        <w:rPr>
          <w:sz w:val="24"/>
          <w:szCs w:val="24"/>
        </w:rPr>
      </w:pPr>
      <w:r w:rsidRPr="00695FC9">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662379" w:rsidRPr="00695FC9" w:rsidRDefault="00662379" w:rsidP="00695FC9">
      <w:pPr>
        <w:pStyle w:val="25"/>
        <w:shd w:val="clear" w:color="auto" w:fill="auto"/>
        <w:spacing w:line="240" w:lineRule="auto"/>
        <w:ind w:firstLine="740"/>
        <w:rPr>
          <w:sz w:val="24"/>
          <w:szCs w:val="24"/>
        </w:rPr>
      </w:pPr>
      <w:r w:rsidRPr="00695FC9">
        <w:rPr>
          <w:sz w:val="24"/>
          <w:szCs w:val="24"/>
        </w:rPr>
        <w:t>материальных и нематериальных ресурсов;</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вносить коррективы в деятельность, оценивать соответствие результатов целям, оценивать риски последствий деятельности;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координировать и выполнять работу в условиях реального, виртуального и комбинированного взаимодействия;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развивать креативное мышление при решении жизненных проблем.</w:t>
      </w:r>
    </w:p>
    <w:p w:rsidR="00662379" w:rsidRPr="00482233" w:rsidRDefault="00662379" w:rsidP="00695FC9">
      <w:pPr>
        <w:pStyle w:val="25"/>
        <w:shd w:val="clear" w:color="auto" w:fill="auto"/>
        <w:tabs>
          <w:tab w:val="left" w:pos="1873"/>
        </w:tabs>
        <w:spacing w:line="240" w:lineRule="auto"/>
        <w:ind w:firstLine="740"/>
        <w:jc w:val="both"/>
        <w:rPr>
          <w:b/>
          <w:sz w:val="24"/>
          <w:szCs w:val="24"/>
        </w:rPr>
      </w:pPr>
      <w:r w:rsidRPr="00482233">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формирование научного типа мышления, владение научной терминологией, ключевыми понятиями и методами;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ставить и формулировать собственные задачи в образовательной деятельности и жизненных ситуациях;</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62379" w:rsidRPr="00695FC9" w:rsidRDefault="00662379" w:rsidP="00695FC9">
      <w:pPr>
        <w:pStyle w:val="25"/>
        <w:shd w:val="clear" w:color="auto" w:fill="auto"/>
        <w:spacing w:line="240" w:lineRule="auto"/>
        <w:ind w:firstLine="740"/>
        <w:rPr>
          <w:sz w:val="24"/>
          <w:szCs w:val="24"/>
        </w:rPr>
      </w:pPr>
      <w:r w:rsidRPr="00695FC9">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уметь переносить знания в познавательную и практическую области жизнедеятельности;</w:t>
      </w:r>
    </w:p>
    <w:p w:rsidR="00662379" w:rsidRPr="00695FC9" w:rsidRDefault="00662379" w:rsidP="00695FC9">
      <w:pPr>
        <w:pStyle w:val="25"/>
        <w:shd w:val="clear" w:color="auto" w:fill="auto"/>
        <w:spacing w:line="240" w:lineRule="auto"/>
        <w:ind w:firstLine="740"/>
        <w:rPr>
          <w:sz w:val="24"/>
          <w:szCs w:val="24"/>
        </w:rPr>
      </w:pPr>
      <w:r w:rsidRPr="00695FC9">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662379" w:rsidRPr="00482233" w:rsidRDefault="00662379" w:rsidP="00695FC9">
      <w:pPr>
        <w:pStyle w:val="25"/>
        <w:shd w:val="clear" w:color="auto" w:fill="auto"/>
        <w:tabs>
          <w:tab w:val="left" w:pos="1863"/>
        </w:tabs>
        <w:spacing w:line="240" w:lineRule="auto"/>
        <w:ind w:firstLine="740"/>
        <w:jc w:val="both"/>
        <w:rPr>
          <w:b/>
          <w:sz w:val="24"/>
          <w:szCs w:val="24"/>
        </w:rPr>
      </w:pPr>
      <w:r w:rsidRPr="00482233">
        <w:rPr>
          <w:b/>
          <w:sz w:val="24"/>
          <w:szCs w:val="24"/>
        </w:rPr>
        <w:t>У обучающегося будут сформированы умения работать с информацией как часть познавательных универсальных учебных действий: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оценивать достоверность, легитимность информации, её соответствие правовым и морально-этическим нормам;</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lastRenderedPageBreak/>
        <w:t>владеть навыками распознавания и защиты информации, информационной безопасности личности.</w:t>
      </w:r>
    </w:p>
    <w:p w:rsidR="00662379" w:rsidRPr="00482233" w:rsidRDefault="00662379" w:rsidP="00695FC9">
      <w:pPr>
        <w:pStyle w:val="25"/>
        <w:shd w:val="clear" w:color="auto" w:fill="auto"/>
        <w:tabs>
          <w:tab w:val="left" w:pos="1868"/>
        </w:tabs>
        <w:spacing w:line="240" w:lineRule="auto"/>
        <w:ind w:firstLine="740"/>
        <w:jc w:val="both"/>
        <w:rPr>
          <w:b/>
          <w:sz w:val="24"/>
          <w:szCs w:val="24"/>
        </w:rPr>
      </w:pPr>
      <w:r w:rsidRPr="00482233">
        <w:rPr>
          <w:b/>
          <w:sz w:val="24"/>
          <w:szCs w:val="24"/>
        </w:rPr>
        <w:t>У обучающегося будут сформированы умения общения как часть коммуникативных универсальных учебных действий:</w:t>
      </w:r>
    </w:p>
    <w:p w:rsidR="00662379" w:rsidRPr="00695FC9" w:rsidRDefault="00662379" w:rsidP="00695FC9">
      <w:pPr>
        <w:pStyle w:val="25"/>
        <w:shd w:val="clear" w:color="auto" w:fill="auto"/>
        <w:spacing w:line="240" w:lineRule="auto"/>
        <w:ind w:firstLine="740"/>
        <w:rPr>
          <w:sz w:val="24"/>
          <w:szCs w:val="24"/>
        </w:rPr>
      </w:pPr>
      <w:r w:rsidRPr="00695FC9">
        <w:rPr>
          <w:sz w:val="24"/>
          <w:szCs w:val="24"/>
        </w:rPr>
        <w:t>осуществлять коммуникации во всех сферах жизни;</w:t>
      </w:r>
    </w:p>
    <w:p w:rsidR="00662379" w:rsidRPr="00695FC9" w:rsidRDefault="00662379" w:rsidP="00695FC9">
      <w:pPr>
        <w:pStyle w:val="25"/>
        <w:shd w:val="clear" w:color="auto" w:fill="auto"/>
        <w:spacing w:line="240" w:lineRule="auto"/>
        <w:ind w:firstLine="740"/>
        <w:rPr>
          <w:sz w:val="24"/>
          <w:szCs w:val="24"/>
        </w:rPr>
      </w:pPr>
      <w:r w:rsidRPr="00695FC9">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662379" w:rsidRPr="00482233" w:rsidRDefault="00662379" w:rsidP="00695FC9">
      <w:pPr>
        <w:pStyle w:val="25"/>
        <w:shd w:val="clear" w:color="auto" w:fill="auto"/>
        <w:tabs>
          <w:tab w:val="left" w:pos="1858"/>
        </w:tabs>
        <w:spacing w:line="240" w:lineRule="auto"/>
        <w:ind w:firstLine="740"/>
        <w:jc w:val="both"/>
        <w:rPr>
          <w:b/>
          <w:sz w:val="24"/>
          <w:szCs w:val="24"/>
        </w:rPr>
      </w:pPr>
      <w:r w:rsidRPr="00482233">
        <w:rPr>
          <w:b/>
          <w:sz w:val="24"/>
          <w:szCs w:val="24"/>
        </w:rPr>
        <w:t>У обучающегося будут сформированы умения самоорганизации как часть регулятивных универсальных учебных действий: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62379" w:rsidRPr="00695FC9" w:rsidRDefault="00662379" w:rsidP="00695FC9">
      <w:pPr>
        <w:pStyle w:val="25"/>
        <w:shd w:val="clear" w:color="auto" w:fill="auto"/>
        <w:spacing w:line="240" w:lineRule="auto"/>
        <w:ind w:firstLine="740"/>
        <w:rPr>
          <w:sz w:val="24"/>
          <w:szCs w:val="24"/>
        </w:rPr>
      </w:pPr>
      <w:r w:rsidRPr="00695FC9">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662379" w:rsidRPr="00695FC9" w:rsidRDefault="00662379" w:rsidP="00695FC9">
      <w:pPr>
        <w:pStyle w:val="25"/>
        <w:shd w:val="clear" w:color="auto" w:fill="auto"/>
        <w:spacing w:line="240" w:lineRule="auto"/>
        <w:ind w:firstLine="740"/>
        <w:rPr>
          <w:sz w:val="24"/>
          <w:szCs w:val="24"/>
        </w:rPr>
      </w:pPr>
      <w:r w:rsidRPr="00695FC9">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оценивать приобретённый опыт;</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способствовать формированию и проявлению широкой эрудиции в разных областях знаний;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постоянно повышать свой образовательный и культурный уровень;</w:t>
      </w:r>
    </w:p>
    <w:p w:rsidR="00662379" w:rsidRPr="00482233" w:rsidRDefault="00662379" w:rsidP="00695FC9">
      <w:pPr>
        <w:pStyle w:val="25"/>
        <w:shd w:val="clear" w:color="auto" w:fill="auto"/>
        <w:tabs>
          <w:tab w:val="left" w:pos="1923"/>
        </w:tabs>
        <w:spacing w:line="240" w:lineRule="auto"/>
        <w:ind w:firstLine="740"/>
        <w:jc w:val="both"/>
        <w:rPr>
          <w:b/>
          <w:sz w:val="24"/>
          <w:szCs w:val="24"/>
        </w:rPr>
      </w:pPr>
      <w:r w:rsidRPr="00482233">
        <w:rPr>
          <w:b/>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давать оценку новым ситуациям, вносить коррективы в деятельность, оценивать соответствие результатов целям;</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владеть навыками познавательной рефлексии как осознанием совершаемых действий и мыслительных процессов, их результатов и оснований;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использовать приёмы рефлексии для оценки ситуации, выбора верного решения;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оценивать риски и своевременно принимать решения по их снижению;</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принимать мотивы и аргументы других при анализе результатов деятельности;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принимать себя, понимая свои недостатки и достоинства;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принимать мотивы и аргументы других при анализе результатов деятельности;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признавать своё право и право других на ошибку;</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развивать способность понимать мир с позиции другого человека.</w:t>
      </w:r>
    </w:p>
    <w:p w:rsidR="00662379" w:rsidRPr="00482233" w:rsidRDefault="00662379" w:rsidP="00695FC9">
      <w:pPr>
        <w:pStyle w:val="25"/>
        <w:shd w:val="clear" w:color="auto" w:fill="auto"/>
        <w:tabs>
          <w:tab w:val="left" w:pos="1928"/>
        </w:tabs>
        <w:spacing w:line="240" w:lineRule="auto"/>
        <w:ind w:firstLine="740"/>
        <w:jc w:val="both"/>
        <w:rPr>
          <w:b/>
          <w:sz w:val="24"/>
          <w:szCs w:val="24"/>
        </w:rPr>
      </w:pPr>
      <w:r w:rsidRPr="00482233">
        <w:rPr>
          <w:b/>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понимать и использовать преимущества командной и индивидуальной работы;</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выбирать тематику и методы совместных действий с учётом общих интересов, и возможностей каждого члена коллектива;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оценивать качество вклада своего и каждого участника команды в общий результат по разработанным критериям;</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предлагать новые проекты, оценивать идеи с позиции новизны, оригинальности, практической значимости;</w:t>
      </w:r>
    </w:p>
    <w:p w:rsidR="00662379" w:rsidRDefault="00662379" w:rsidP="00695FC9">
      <w:pPr>
        <w:pStyle w:val="25"/>
        <w:shd w:val="clear" w:color="auto" w:fill="auto"/>
        <w:spacing w:line="240" w:lineRule="auto"/>
        <w:ind w:firstLine="740"/>
        <w:jc w:val="both"/>
        <w:rPr>
          <w:sz w:val="24"/>
          <w:szCs w:val="24"/>
        </w:rPr>
      </w:pPr>
      <w:r w:rsidRPr="00695FC9">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82233" w:rsidRPr="00482233" w:rsidRDefault="00482233" w:rsidP="00695FC9">
      <w:pPr>
        <w:pStyle w:val="25"/>
        <w:shd w:val="clear" w:color="auto" w:fill="auto"/>
        <w:spacing w:line="240" w:lineRule="auto"/>
        <w:ind w:firstLine="740"/>
        <w:jc w:val="both"/>
        <w:rPr>
          <w:rStyle w:val="af4"/>
        </w:rPr>
      </w:pPr>
      <w:r w:rsidRPr="00482233">
        <w:rPr>
          <w:rStyle w:val="af4"/>
        </w:rPr>
        <w:t>Предметные результаты</w:t>
      </w:r>
    </w:p>
    <w:p w:rsidR="00662379" w:rsidRPr="00482233" w:rsidRDefault="00662379" w:rsidP="00695FC9">
      <w:pPr>
        <w:pStyle w:val="25"/>
        <w:shd w:val="clear" w:color="auto" w:fill="auto"/>
        <w:spacing w:line="240" w:lineRule="auto"/>
        <w:ind w:firstLine="740"/>
        <w:jc w:val="both"/>
        <w:rPr>
          <w:b/>
          <w:sz w:val="24"/>
          <w:szCs w:val="24"/>
        </w:rPr>
      </w:pPr>
      <w:r w:rsidRPr="00482233">
        <w:rPr>
          <w:b/>
          <w:sz w:val="24"/>
          <w:szCs w:val="24"/>
        </w:rPr>
        <w:t xml:space="preserve">К концу обучения в 10 классе обучающийся получит следующие предметные </w:t>
      </w:r>
      <w:r w:rsidRPr="00482233">
        <w:rPr>
          <w:b/>
          <w:sz w:val="24"/>
          <w:szCs w:val="24"/>
        </w:rPr>
        <w:lastRenderedPageBreak/>
        <w:t>результаты по отдельным темам программы по физической культуре:</w:t>
      </w:r>
    </w:p>
    <w:p w:rsidR="00662379" w:rsidRPr="00695FC9" w:rsidRDefault="00662379" w:rsidP="00695FC9">
      <w:pPr>
        <w:pStyle w:val="25"/>
        <w:shd w:val="clear" w:color="auto" w:fill="auto"/>
        <w:tabs>
          <w:tab w:val="left" w:pos="1897"/>
        </w:tabs>
        <w:spacing w:line="240" w:lineRule="auto"/>
        <w:ind w:firstLine="740"/>
        <w:jc w:val="both"/>
        <w:rPr>
          <w:sz w:val="24"/>
          <w:szCs w:val="24"/>
        </w:rPr>
      </w:pPr>
      <w:r w:rsidRPr="00695FC9">
        <w:rPr>
          <w:sz w:val="24"/>
          <w:szCs w:val="24"/>
        </w:rPr>
        <w:t>Раздел «Знания о физической культуре»: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662379" w:rsidRPr="00695FC9" w:rsidRDefault="00662379" w:rsidP="00695FC9">
      <w:pPr>
        <w:pStyle w:val="25"/>
        <w:shd w:val="clear" w:color="auto" w:fill="auto"/>
        <w:tabs>
          <w:tab w:val="left" w:pos="1926"/>
        </w:tabs>
        <w:spacing w:line="240" w:lineRule="auto"/>
        <w:ind w:firstLine="740"/>
        <w:rPr>
          <w:sz w:val="24"/>
          <w:szCs w:val="24"/>
        </w:rPr>
      </w:pPr>
      <w:r w:rsidRPr="00695FC9">
        <w:rPr>
          <w:sz w:val="24"/>
          <w:szCs w:val="24"/>
        </w:rPr>
        <w:t>Раздел «Организация самостоятельных занятий»: проектировать досуговую деятельность с включением в её содержание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662379" w:rsidRPr="00695FC9" w:rsidRDefault="00662379" w:rsidP="00695FC9">
      <w:pPr>
        <w:pStyle w:val="25"/>
        <w:shd w:val="clear" w:color="auto" w:fill="auto"/>
        <w:tabs>
          <w:tab w:val="left" w:pos="1896"/>
        </w:tabs>
        <w:spacing w:line="240" w:lineRule="auto"/>
        <w:ind w:firstLine="740"/>
        <w:jc w:val="both"/>
        <w:rPr>
          <w:sz w:val="24"/>
          <w:szCs w:val="24"/>
        </w:rPr>
      </w:pPr>
      <w:r w:rsidRPr="00695FC9">
        <w:rPr>
          <w:sz w:val="24"/>
          <w:szCs w:val="24"/>
        </w:rPr>
        <w:t>Раздел «Физическое совершенствование»: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выполнять упражнения общефизической подготовки, использовать их в планировании кондиционной тренировки;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662379" w:rsidRPr="00482233" w:rsidRDefault="00662379" w:rsidP="00695FC9">
      <w:pPr>
        <w:pStyle w:val="25"/>
        <w:shd w:val="clear" w:color="auto" w:fill="auto"/>
        <w:spacing w:line="240" w:lineRule="auto"/>
        <w:ind w:firstLine="740"/>
        <w:jc w:val="both"/>
        <w:rPr>
          <w:b/>
          <w:sz w:val="24"/>
          <w:szCs w:val="24"/>
        </w:rPr>
      </w:pPr>
      <w:r w:rsidRPr="00482233">
        <w:rPr>
          <w:b/>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662379" w:rsidRPr="00695FC9" w:rsidRDefault="00662379" w:rsidP="00695FC9">
      <w:pPr>
        <w:pStyle w:val="25"/>
        <w:shd w:val="clear" w:color="auto" w:fill="auto"/>
        <w:tabs>
          <w:tab w:val="left" w:pos="1891"/>
        </w:tabs>
        <w:spacing w:line="240" w:lineRule="auto"/>
        <w:ind w:firstLine="740"/>
        <w:jc w:val="both"/>
        <w:rPr>
          <w:sz w:val="24"/>
          <w:szCs w:val="24"/>
        </w:rPr>
      </w:pPr>
      <w:r w:rsidRPr="00695FC9">
        <w:rPr>
          <w:sz w:val="24"/>
          <w:szCs w:val="24"/>
        </w:rPr>
        <w:t>Раздел «Знания о физической культуре»: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662379" w:rsidRPr="00695FC9" w:rsidRDefault="00662379" w:rsidP="00695FC9">
      <w:pPr>
        <w:pStyle w:val="25"/>
        <w:shd w:val="clear" w:color="auto" w:fill="auto"/>
        <w:spacing w:line="240" w:lineRule="auto"/>
        <w:ind w:firstLine="740"/>
        <w:rPr>
          <w:sz w:val="24"/>
          <w:szCs w:val="24"/>
        </w:rPr>
      </w:pPr>
      <w:r w:rsidRPr="00695FC9">
        <w:rPr>
          <w:sz w:val="24"/>
          <w:szCs w:val="24"/>
        </w:rPr>
        <w:t>долголетия;</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662379" w:rsidRPr="00695FC9" w:rsidRDefault="00662379" w:rsidP="00695FC9">
      <w:pPr>
        <w:pStyle w:val="25"/>
        <w:shd w:val="clear" w:color="auto" w:fill="auto"/>
        <w:tabs>
          <w:tab w:val="left" w:pos="1885"/>
        </w:tabs>
        <w:spacing w:line="240" w:lineRule="auto"/>
        <w:ind w:firstLine="740"/>
        <w:jc w:val="both"/>
        <w:rPr>
          <w:sz w:val="24"/>
          <w:szCs w:val="24"/>
        </w:rPr>
      </w:pPr>
      <w:r w:rsidRPr="00695FC9">
        <w:rPr>
          <w:sz w:val="24"/>
          <w:szCs w:val="24"/>
        </w:rPr>
        <w:t>Раздел «Организация самостоятельных занятий»: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 xml:space="preserve">планировать оздоровительные мероприятия в режиме учебной и трудовой </w:t>
      </w:r>
      <w:r w:rsidRPr="00695FC9">
        <w:rPr>
          <w:sz w:val="24"/>
          <w:szCs w:val="24"/>
        </w:rPr>
        <w:lastRenderedPageBreak/>
        <w:t>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662379" w:rsidRPr="00695FC9" w:rsidRDefault="00662379" w:rsidP="00695FC9">
      <w:pPr>
        <w:pStyle w:val="25"/>
        <w:shd w:val="clear" w:color="auto" w:fill="auto"/>
        <w:tabs>
          <w:tab w:val="left" w:pos="1885"/>
        </w:tabs>
        <w:spacing w:line="240" w:lineRule="auto"/>
        <w:ind w:firstLine="740"/>
        <w:jc w:val="both"/>
        <w:rPr>
          <w:sz w:val="24"/>
          <w:szCs w:val="24"/>
        </w:rPr>
      </w:pPr>
      <w:r w:rsidRPr="00695FC9">
        <w:rPr>
          <w:sz w:val="24"/>
          <w:szCs w:val="24"/>
        </w:rPr>
        <w:t>Раздел «Физическое совершенствование»:</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662379" w:rsidRPr="00695FC9" w:rsidRDefault="00662379" w:rsidP="00695FC9">
      <w:pPr>
        <w:pStyle w:val="25"/>
        <w:shd w:val="clear" w:color="auto" w:fill="auto"/>
        <w:spacing w:line="240" w:lineRule="auto"/>
        <w:ind w:firstLine="740"/>
        <w:jc w:val="both"/>
        <w:rPr>
          <w:sz w:val="24"/>
          <w:szCs w:val="24"/>
        </w:rPr>
      </w:pPr>
      <w:r w:rsidRPr="00695FC9">
        <w:rPr>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662379" w:rsidRDefault="00662379" w:rsidP="00695FC9">
      <w:pPr>
        <w:pStyle w:val="25"/>
        <w:shd w:val="clear" w:color="auto" w:fill="auto"/>
        <w:spacing w:line="240" w:lineRule="auto"/>
        <w:ind w:firstLine="740"/>
        <w:jc w:val="both"/>
        <w:rPr>
          <w:sz w:val="24"/>
          <w:szCs w:val="24"/>
        </w:rPr>
      </w:pPr>
      <w:r w:rsidRPr="00695FC9">
        <w:rPr>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482233" w:rsidRDefault="00482233" w:rsidP="00695FC9">
      <w:pPr>
        <w:pStyle w:val="25"/>
        <w:shd w:val="clear" w:color="auto" w:fill="auto"/>
        <w:spacing w:line="240" w:lineRule="auto"/>
        <w:ind w:firstLine="740"/>
        <w:jc w:val="both"/>
        <w:rPr>
          <w:sz w:val="24"/>
          <w:szCs w:val="24"/>
        </w:rPr>
      </w:pPr>
    </w:p>
    <w:p w:rsidR="00482233" w:rsidRPr="00482233" w:rsidRDefault="00482233" w:rsidP="00482233">
      <w:pPr>
        <w:pStyle w:val="25"/>
        <w:shd w:val="clear" w:color="auto" w:fill="auto"/>
        <w:spacing w:line="240" w:lineRule="auto"/>
        <w:ind w:firstLine="740"/>
        <w:jc w:val="center"/>
        <w:rPr>
          <w:b/>
          <w:sz w:val="24"/>
          <w:szCs w:val="24"/>
        </w:rPr>
      </w:pPr>
      <w:r w:rsidRPr="00482233">
        <w:rPr>
          <w:b/>
          <w:sz w:val="24"/>
          <w:szCs w:val="24"/>
        </w:rPr>
        <w:t>2.1.13. ОСНОВЫ БЕЗОПАСНОСТИ ЖИЗНЕДЕЯТЕЛЬНОСТИ</w:t>
      </w:r>
    </w:p>
    <w:p w:rsidR="00482233" w:rsidRDefault="00482233" w:rsidP="00482233">
      <w:pPr>
        <w:pStyle w:val="25"/>
        <w:shd w:val="clear" w:color="auto" w:fill="auto"/>
        <w:spacing w:line="240" w:lineRule="auto"/>
        <w:ind w:firstLine="740"/>
        <w:jc w:val="center"/>
        <w:rPr>
          <w:b/>
          <w:sz w:val="24"/>
          <w:szCs w:val="24"/>
        </w:rPr>
      </w:pPr>
      <w:r w:rsidRPr="00482233">
        <w:rPr>
          <w:b/>
          <w:sz w:val="24"/>
          <w:szCs w:val="24"/>
        </w:rPr>
        <w:t>ПОЯСНИТЕЛЬНАЯ ЗАПИСКА</w:t>
      </w:r>
    </w:p>
    <w:p w:rsidR="00482233" w:rsidRPr="000D1F1B" w:rsidRDefault="00482233" w:rsidP="000D1F1B">
      <w:pPr>
        <w:pStyle w:val="25"/>
        <w:shd w:val="clear" w:color="auto" w:fill="auto"/>
        <w:tabs>
          <w:tab w:val="left" w:pos="1703"/>
        </w:tabs>
        <w:spacing w:line="240" w:lineRule="auto"/>
        <w:ind w:firstLine="720"/>
        <w:jc w:val="both"/>
        <w:rPr>
          <w:sz w:val="24"/>
          <w:szCs w:val="24"/>
        </w:rPr>
      </w:pPr>
      <w:r w:rsidRPr="000D1F1B">
        <w:rPr>
          <w:sz w:val="24"/>
          <w:szCs w:val="24"/>
        </w:rPr>
        <w:t>Программа по ОБЖ разработана на основе требований к результатам</w:t>
      </w:r>
      <w:r w:rsidR="000D1F1B" w:rsidRPr="000D1F1B">
        <w:rPr>
          <w:sz w:val="24"/>
          <w:szCs w:val="24"/>
        </w:rPr>
        <w:t xml:space="preserve"> </w:t>
      </w:r>
      <w:r w:rsidRPr="000D1F1B">
        <w:rPr>
          <w:sz w:val="24"/>
          <w:szCs w:val="24"/>
        </w:rP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w:t>
      </w:r>
      <w:r w:rsidR="000D1F1B" w:rsidRPr="000D1F1B">
        <w:rPr>
          <w:sz w:val="24"/>
          <w:szCs w:val="24"/>
        </w:rPr>
        <w:t xml:space="preserve">зопасности жизнедеятельности» и </w:t>
      </w:r>
      <w:r w:rsidRPr="000D1F1B">
        <w:rPr>
          <w:sz w:val="24"/>
          <w:szCs w:val="24"/>
        </w:rPr>
        <w:t>предусматривает непосредственно</w:t>
      </w:r>
      <w:r w:rsidR="000D1F1B" w:rsidRPr="000D1F1B">
        <w:rPr>
          <w:sz w:val="24"/>
          <w:szCs w:val="24"/>
        </w:rPr>
        <w:t xml:space="preserve">е применение </w:t>
      </w:r>
      <w:r w:rsidRPr="000D1F1B">
        <w:rPr>
          <w:sz w:val="24"/>
          <w:szCs w:val="24"/>
        </w:rPr>
        <w:t>при реализации ООП СОО.</w:t>
      </w:r>
    </w:p>
    <w:p w:rsidR="00482233" w:rsidRPr="000D1F1B" w:rsidRDefault="00482233" w:rsidP="000D1F1B">
      <w:pPr>
        <w:pStyle w:val="25"/>
        <w:shd w:val="clear" w:color="auto" w:fill="auto"/>
        <w:tabs>
          <w:tab w:val="left" w:pos="1671"/>
        </w:tabs>
        <w:spacing w:line="240" w:lineRule="auto"/>
        <w:ind w:firstLine="720"/>
        <w:jc w:val="both"/>
        <w:rPr>
          <w:sz w:val="24"/>
          <w:szCs w:val="24"/>
        </w:rPr>
      </w:pPr>
      <w:r w:rsidRPr="000D1F1B">
        <w:rPr>
          <w:sz w:val="24"/>
          <w:szCs w:val="24"/>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82233" w:rsidRPr="000D1F1B" w:rsidRDefault="00482233" w:rsidP="000D1F1B">
      <w:pPr>
        <w:pStyle w:val="25"/>
        <w:shd w:val="clear" w:color="auto" w:fill="auto"/>
        <w:tabs>
          <w:tab w:val="left" w:pos="8256"/>
        </w:tabs>
        <w:spacing w:line="240" w:lineRule="auto"/>
        <w:ind w:firstLine="720"/>
        <w:jc w:val="both"/>
        <w:rPr>
          <w:sz w:val="24"/>
          <w:szCs w:val="24"/>
        </w:rPr>
      </w:pPr>
      <w:r w:rsidRPr="000D1F1B">
        <w:rPr>
          <w:sz w:val="24"/>
          <w:szCs w:val="24"/>
        </w:rPr>
        <w:t>Программа по ОБЖ в методическом плане обеспечивает реализацию практико-ориентированн</w:t>
      </w:r>
      <w:r w:rsidR="000D1F1B" w:rsidRPr="000D1F1B">
        <w:rPr>
          <w:sz w:val="24"/>
          <w:szCs w:val="24"/>
        </w:rPr>
        <w:t xml:space="preserve">ого подхода в преподавании ОБЖ, системность </w:t>
      </w:r>
      <w:r w:rsidRPr="000D1F1B">
        <w:rPr>
          <w:sz w:val="24"/>
          <w:szCs w:val="24"/>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482233" w:rsidRPr="000D1F1B" w:rsidRDefault="00482233" w:rsidP="000D1F1B">
      <w:pPr>
        <w:pStyle w:val="25"/>
        <w:shd w:val="clear" w:color="auto" w:fill="auto"/>
        <w:tabs>
          <w:tab w:val="left" w:pos="1681"/>
        </w:tabs>
        <w:spacing w:line="240" w:lineRule="auto"/>
        <w:ind w:firstLine="720"/>
        <w:jc w:val="both"/>
        <w:rPr>
          <w:sz w:val="24"/>
          <w:szCs w:val="24"/>
        </w:rPr>
      </w:pPr>
      <w:r w:rsidRPr="000D1F1B">
        <w:rPr>
          <w:sz w:val="24"/>
          <w:szCs w:val="24"/>
        </w:rPr>
        <w:t>Программа по ОБЖ обеспечивает:</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lastRenderedPageBreak/>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482233" w:rsidRPr="000D1F1B" w:rsidRDefault="00482233" w:rsidP="000D1F1B">
      <w:pPr>
        <w:pStyle w:val="25"/>
        <w:shd w:val="clear" w:color="auto" w:fill="auto"/>
        <w:spacing w:line="240" w:lineRule="auto"/>
        <w:ind w:firstLine="720"/>
        <w:rPr>
          <w:sz w:val="24"/>
          <w:szCs w:val="24"/>
        </w:rPr>
      </w:pPr>
      <w:r w:rsidRPr="000D1F1B">
        <w:rPr>
          <w:sz w:val="24"/>
          <w:szCs w:val="24"/>
        </w:rPr>
        <w:t>подготовку выпускников к решению актуальных практических задач безопасности жизнедеятельности в повседневной жизни.</w:t>
      </w:r>
    </w:p>
    <w:p w:rsidR="00482233" w:rsidRPr="000D1F1B" w:rsidRDefault="00482233" w:rsidP="000D1F1B">
      <w:pPr>
        <w:pStyle w:val="25"/>
        <w:shd w:val="clear" w:color="auto" w:fill="auto"/>
        <w:tabs>
          <w:tab w:val="left" w:pos="1726"/>
          <w:tab w:val="left" w:pos="4757"/>
          <w:tab w:val="left" w:pos="6427"/>
        </w:tabs>
        <w:spacing w:line="240" w:lineRule="auto"/>
        <w:ind w:firstLine="720"/>
        <w:rPr>
          <w:sz w:val="24"/>
          <w:szCs w:val="24"/>
        </w:rPr>
      </w:pPr>
      <w:r w:rsidRPr="000D1F1B">
        <w:rPr>
          <w:sz w:val="24"/>
          <w:szCs w:val="24"/>
        </w:rPr>
        <w:t>В программе по ОБЖ содержание у</w:t>
      </w:r>
      <w:r w:rsidR="000D1F1B">
        <w:rPr>
          <w:sz w:val="24"/>
          <w:szCs w:val="24"/>
        </w:rPr>
        <w:t xml:space="preserve">чебного предмета ОБЖ структурно </w:t>
      </w:r>
      <w:r w:rsidRPr="000D1F1B">
        <w:rPr>
          <w:sz w:val="24"/>
          <w:szCs w:val="24"/>
        </w:rPr>
        <w:t>представл</w:t>
      </w:r>
      <w:r w:rsidR="000D1F1B" w:rsidRPr="000D1F1B">
        <w:rPr>
          <w:sz w:val="24"/>
          <w:szCs w:val="24"/>
        </w:rPr>
        <w:t xml:space="preserve">ено двумя вариантами реализации </w:t>
      </w:r>
      <w:r w:rsidR="000D1F1B">
        <w:rPr>
          <w:sz w:val="24"/>
          <w:szCs w:val="24"/>
        </w:rPr>
        <w:t xml:space="preserve">содержания, состоящими </w:t>
      </w:r>
      <w:r w:rsidRPr="000D1F1B">
        <w:rPr>
          <w:sz w:val="24"/>
          <w:szCs w:val="24"/>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DA7432" w:rsidRDefault="00DA7432" w:rsidP="000D1F1B">
      <w:pPr>
        <w:pStyle w:val="25"/>
        <w:shd w:val="clear" w:color="auto" w:fill="auto"/>
        <w:tabs>
          <w:tab w:val="left" w:pos="1942"/>
        </w:tabs>
        <w:spacing w:line="240" w:lineRule="auto"/>
        <w:ind w:firstLine="720"/>
        <w:jc w:val="both"/>
        <w:rPr>
          <w:sz w:val="24"/>
          <w:szCs w:val="24"/>
        </w:rPr>
      </w:pPr>
    </w:p>
    <w:p w:rsidR="00482233" w:rsidRPr="000D1F1B" w:rsidRDefault="00482233" w:rsidP="000D1F1B">
      <w:pPr>
        <w:pStyle w:val="25"/>
        <w:shd w:val="clear" w:color="auto" w:fill="auto"/>
        <w:tabs>
          <w:tab w:val="left" w:pos="1942"/>
        </w:tabs>
        <w:spacing w:line="240" w:lineRule="auto"/>
        <w:ind w:firstLine="720"/>
        <w:jc w:val="both"/>
        <w:rPr>
          <w:sz w:val="24"/>
          <w:szCs w:val="24"/>
        </w:rPr>
      </w:pPr>
      <w:r w:rsidRPr="000D1F1B">
        <w:rPr>
          <w:sz w:val="24"/>
          <w:szCs w:val="24"/>
        </w:rPr>
        <w:t>Вариант 1.</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Модуль № 1. «Основы комплексной безопасности».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Модуль № 2. «Основы обороны государства».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Модуль № 3. «Военно-профессиональная деятельность».</w:t>
      </w:r>
    </w:p>
    <w:p w:rsidR="00482233" w:rsidRPr="000D1F1B" w:rsidRDefault="00482233" w:rsidP="000D1F1B">
      <w:pPr>
        <w:pStyle w:val="25"/>
        <w:shd w:val="clear" w:color="auto" w:fill="auto"/>
        <w:spacing w:line="240" w:lineRule="auto"/>
        <w:ind w:firstLine="720"/>
        <w:rPr>
          <w:sz w:val="24"/>
          <w:szCs w:val="24"/>
        </w:rPr>
      </w:pPr>
      <w:r w:rsidRPr="000D1F1B">
        <w:rPr>
          <w:sz w:val="24"/>
          <w:szCs w:val="24"/>
        </w:rPr>
        <w:t>Модуль № 4. «Защита населения Ро</w:t>
      </w:r>
      <w:r w:rsidR="00FB03F5">
        <w:rPr>
          <w:sz w:val="24"/>
          <w:szCs w:val="24"/>
        </w:rPr>
        <w:t xml:space="preserve">ссийской Федерации от опасных </w:t>
      </w:r>
      <w:r w:rsidRPr="000D1F1B">
        <w:rPr>
          <w:sz w:val="24"/>
          <w:szCs w:val="24"/>
        </w:rPr>
        <w:t>чрезвычайных ситуаций».</w:t>
      </w:r>
    </w:p>
    <w:p w:rsidR="00482233" w:rsidRPr="000D1F1B" w:rsidRDefault="00482233" w:rsidP="00FB03F5">
      <w:pPr>
        <w:pStyle w:val="25"/>
        <w:shd w:val="clear" w:color="auto" w:fill="auto"/>
        <w:tabs>
          <w:tab w:val="left" w:pos="4757"/>
          <w:tab w:val="left" w:pos="6427"/>
        </w:tabs>
        <w:spacing w:line="240" w:lineRule="auto"/>
        <w:ind w:firstLine="720"/>
        <w:jc w:val="both"/>
        <w:rPr>
          <w:sz w:val="24"/>
          <w:szCs w:val="24"/>
        </w:rPr>
      </w:pPr>
      <w:r w:rsidRPr="000D1F1B">
        <w:rPr>
          <w:sz w:val="24"/>
          <w:szCs w:val="24"/>
        </w:rPr>
        <w:t>Модуль</w:t>
      </w:r>
      <w:r w:rsidR="00FB03F5">
        <w:rPr>
          <w:sz w:val="24"/>
          <w:szCs w:val="24"/>
        </w:rPr>
        <w:t xml:space="preserve"> № 5. «Безопасность в природной </w:t>
      </w:r>
      <w:r w:rsidRPr="000D1F1B">
        <w:rPr>
          <w:sz w:val="24"/>
          <w:szCs w:val="24"/>
        </w:rPr>
        <w:t>среде и эколо</w:t>
      </w:r>
      <w:r w:rsidR="00FB03F5">
        <w:rPr>
          <w:sz w:val="24"/>
          <w:szCs w:val="24"/>
        </w:rPr>
        <w:t xml:space="preserve">гическая </w:t>
      </w:r>
      <w:r w:rsidRPr="000D1F1B">
        <w:rPr>
          <w:sz w:val="24"/>
          <w:szCs w:val="24"/>
        </w:rPr>
        <w:t>безопасность».</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Модуль № 6. «Основы противодействия экстремизму и терроризму».</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Модуль № 7. «Основы здорового образа жизни».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Модуль № 8. «Основы медицинских знаний и оказание первой помощи».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Модуль № 9. «Элементы начальной военной подготовки».</w:t>
      </w:r>
    </w:p>
    <w:p w:rsidR="00482233" w:rsidRPr="000D1F1B" w:rsidRDefault="00482233" w:rsidP="000D1F1B">
      <w:pPr>
        <w:pStyle w:val="25"/>
        <w:shd w:val="clear" w:color="auto" w:fill="auto"/>
        <w:tabs>
          <w:tab w:val="left" w:pos="1942"/>
        </w:tabs>
        <w:spacing w:line="240" w:lineRule="auto"/>
        <w:ind w:firstLine="720"/>
        <w:jc w:val="both"/>
        <w:rPr>
          <w:sz w:val="24"/>
          <w:szCs w:val="24"/>
        </w:rPr>
      </w:pPr>
      <w:r w:rsidRPr="000D1F1B">
        <w:rPr>
          <w:sz w:val="24"/>
          <w:szCs w:val="24"/>
        </w:rPr>
        <w:t>Вариант 2.</w:t>
      </w:r>
    </w:p>
    <w:p w:rsidR="00482233" w:rsidRPr="000D1F1B" w:rsidRDefault="00482233" w:rsidP="000D1F1B">
      <w:pPr>
        <w:pStyle w:val="25"/>
        <w:shd w:val="clear" w:color="auto" w:fill="auto"/>
        <w:spacing w:line="240" w:lineRule="auto"/>
        <w:ind w:firstLine="720"/>
        <w:rPr>
          <w:sz w:val="24"/>
          <w:szCs w:val="24"/>
        </w:rPr>
      </w:pPr>
      <w:r w:rsidRPr="000D1F1B">
        <w:rPr>
          <w:sz w:val="24"/>
          <w:szCs w:val="24"/>
        </w:rPr>
        <w:t xml:space="preserve">Модуль № 1 «Культура безопасности </w:t>
      </w:r>
      <w:r w:rsidR="00FB03F5">
        <w:rPr>
          <w:sz w:val="24"/>
          <w:szCs w:val="24"/>
        </w:rPr>
        <w:t xml:space="preserve">жизнедеятельности в современном </w:t>
      </w:r>
      <w:r w:rsidRPr="000D1F1B">
        <w:rPr>
          <w:sz w:val="24"/>
          <w:szCs w:val="24"/>
        </w:rPr>
        <w:t>обществе».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Модуль № 2 «Безопасность в быту».</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Модуль № 3 «Безопасность на транспорте».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Модуль № 4 «Безопасность в общественных местах».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Модуль № 5 «Безопасность в природной среде».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Модуль № 6 «Здоровье и как его сохранить. Основы медицинских знаний».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Модуль № 7 «Безопасность в социуме».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Модуль № 8 «Безопасность в информационном пространстве».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Модуль № 9 «Основы противодействия экстремизму и терроризму».</w:t>
      </w:r>
    </w:p>
    <w:p w:rsidR="00482233" w:rsidRPr="000D1F1B" w:rsidRDefault="000D1F1B" w:rsidP="00FB03F5">
      <w:pPr>
        <w:pStyle w:val="25"/>
        <w:shd w:val="clear" w:color="auto" w:fill="auto"/>
        <w:tabs>
          <w:tab w:val="left" w:pos="2463"/>
        </w:tabs>
        <w:spacing w:line="240" w:lineRule="auto"/>
        <w:ind w:firstLine="720"/>
        <w:jc w:val="both"/>
        <w:rPr>
          <w:sz w:val="24"/>
          <w:szCs w:val="24"/>
        </w:rPr>
      </w:pPr>
      <w:r w:rsidRPr="000D1F1B">
        <w:rPr>
          <w:sz w:val="24"/>
          <w:szCs w:val="24"/>
        </w:rPr>
        <w:t xml:space="preserve">Модуль № </w:t>
      </w:r>
      <w:r w:rsidR="00482233" w:rsidRPr="000D1F1B">
        <w:rPr>
          <w:sz w:val="24"/>
          <w:szCs w:val="24"/>
        </w:rPr>
        <w:t>10 «Взаимодействие личности, общества и государства</w:t>
      </w:r>
      <w:r w:rsidR="00FB03F5">
        <w:rPr>
          <w:sz w:val="24"/>
          <w:szCs w:val="24"/>
        </w:rPr>
        <w:t xml:space="preserve"> </w:t>
      </w:r>
      <w:r w:rsidR="00482233" w:rsidRPr="000D1F1B">
        <w:rPr>
          <w:sz w:val="24"/>
          <w:szCs w:val="24"/>
        </w:rPr>
        <w:t>в обеспечении безопасности жизни и здоровья населения».</w:t>
      </w:r>
    </w:p>
    <w:p w:rsidR="00482233" w:rsidRPr="000D1F1B" w:rsidRDefault="00482233" w:rsidP="000D1F1B">
      <w:pPr>
        <w:pStyle w:val="25"/>
        <w:shd w:val="clear" w:color="auto" w:fill="auto"/>
        <w:tabs>
          <w:tab w:val="left" w:pos="1706"/>
        </w:tabs>
        <w:spacing w:line="240" w:lineRule="auto"/>
        <w:ind w:firstLine="720"/>
        <w:jc w:val="both"/>
        <w:rPr>
          <w:sz w:val="24"/>
          <w:szCs w:val="24"/>
        </w:rPr>
      </w:pPr>
      <w:r w:rsidRPr="000D1F1B">
        <w:rPr>
          <w:sz w:val="24"/>
          <w:szCs w:val="24"/>
        </w:rPr>
        <w:t>В целях обеспечения преемственности в изучении учебного предмета</w:t>
      </w:r>
    </w:p>
    <w:p w:rsidR="00482233" w:rsidRPr="000D1F1B" w:rsidRDefault="00482233" w:rsidP="000D1F1B">
      <w:pPr>
        <w:pStyle w:val="25"/>
        <w:shd w:val="clear" w:color="auto" w:fill="auto"/>
        <w:tabs>
          <w:tab w:val="left" w:pos="4882"/>
          <w:tab w:val="left" w:pos="6134"/>
        </w:tabs>
        <w:spacing w:line="240" w:lineRule="auto"/>
        <w:ind w:firstLine="720"/>
        <w:jc w:val="both"/>
        <w:rPr>
          <w:sz w:val="24"/>
          <w:szCs w:val="24"/>
        </w:rPr>
      </w:pPr>
      <w:r w:rsidRPr="000D1F1B">
        <w:rPr>
          <w:sz w:val="24"/>
          <w:szCs w:val="24"/>
        </w:rPr>
        <w:t>ОБЖ на уровне среднего</w:t>
      </w:r>
      <w:r w:rsidR="00FB03F5">
        <w:rPr>
          <w:sz w:val="24"/>
          <w:szCs w:val="24"/>
        </w:rPr>
        <w:t xml:space="preserve"> общего образования </w:t>
      </w:r>
      <w:r w:rsidRPr="000D1F1B">
        <w:rPr>
          <w:sz w:val="24"/>
          <w:szCs w:val="24"/>
        </w:rPr>
        <w:t>рабочая программа предполагает внедрение универсальной структурно-логической схемы изучения учебн</w:t>
      </w:r>
      <w:r w:rsidR="000D1F1B" w:rsidRPr="000D1F1B">
        <w:rPr>
          <w:sz w:val="24"/>
          <w:szCs w:val="24"/>
        </w:rPr>
        <w:t xml:space="preserve">ых модулей (тематических линий) в парадигме безопасной </w:t>
      </w:r>
      <w:r w:rsidRPr="000D1F1B">
        <w:rPr>
          <w:sz w:val="24"/>
          <w:szCs w:val="24"/>
        </w:rPr>
        <w:t>жизнедеятельности: «предвидеть опасность, по возможности её избегать, при необходимости безопасно действовать».</w:t>
      </w:r>
    </w:p>
    <w:p w:rsidR="00482233" w:rsidRPr="000D1F1B" w:rsidRDefault="00482233" w:rsidP="00FB03F5">
      <w:pPr>
        <w:pStyle w:val="25"/>
        <w:shd w:val="clear" w:color="auto" w:fill="auto"/>
        <w:tabs>
          <w:tab w:val="left" w:pos="1706"/>
        </w:tabs>
        <w:spacing w:line="240" w:lineRule="auto"/>
        <w:ind w:firstLine="720"/>
        <w:jc w:val="both"/>
        <w:rPr>
          <w:sz w:val="24"/>
          <w:szCs w:val="24"/>
        </w:rPr>
      </w:pPr>
      <w:r w:rsidRPr="000D1F1B">
        <w:rPr>
          <w:sz w:val="24"/>
          <w:szCs w:val="24"/>
        </w:rPr>
        <w:t>Программа предусматривает внедрение практико-о</w:t>
      </w:r>
      <w:r w:rsidR="00FB03F5">
        <w:rPr>
          <w:sz w:val="24"/>
          <w:szCs w:val="24"/>
        </w:rPr>
        <w:t xml:space="preserve">риентированных </w:t>
      </w:r>
      <w:r w:rsidRPr="000D1F1B">
        <w:rPr>
          <w:sz w:val="24"/>
          <w:szCs w:val="24"/>
        </w:rPr>
        <w:t>интерак</w:t>
      </w:r>
      <w:r w:rsidR="00FB03F5">
        <w:rPr>
          <w:sz w:val="24"/>
          <w:szCs w:val="24"/>
        </w:rPr>
        <w:t xml:space="preserve">тивных форм организации учебных занятий с возможностью </w:t>
      </w:r>
      <w:r w:rsidRPr="000D1F1B">
        <w:rPr>
          <w:sz w:val="24"/>
          <w:szCs w:val="24"/>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2233" w:rsidRPr="000D1F1B" w:rsidRDefault="00482233" w:rsidP="000D1F1B">
      <w:pPr>
        <w:pStyle w:val="25"/>
        <w:shd w:val="clear" w:color="auto" w:fill="auto"/>
        <w:tabs>
          <w:tab w:val="left" w:pos="1681"/>
        </w:tabs>
        <w:spacing w:line="240" w:lineRule="auto"/>
        <w:ind w:firstLine="720"/>
        <w:jc w:val="both"/>
        <w:rPr>
          <w:sz w:val="24"/>
          <w:szCs w:val="24"/>
        </w:rPr>
      </w:pPr>
      <w:r w:rsidRPr="000D1F1B">
        <w:rPr>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w:t>
      </w:r>
      <w:r w:rsidR="000D1F1B" w:rsidRPr="000D1F1B">
        <w:rPr>
          <w:sz w:val="24"/>
          <w:szCs w:val="24"/>
        </w:rPr>
        <w:t xml:space="preserve"> существенное ухудшение медико-</w:t>
      </w:r>
      <w:r w:rsidRPr="000D1F1B">
        <w:rPr>
          <w:sz w:val="24"/>
          <w:szCs w:val="24"/>
        </w:rPr>
        <w:t xml:space="preserve">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w:t>
      </w:r>
      <w:r w:rsidRPr="000D1F1B">
        <w:rPr>
          <w:sz w:val="24"/>
          <w:szCs w:val="24"/>
        </w:rPr>
        <w:lastRenderedPageBreak/>
        <w:t>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482233" w:rsidRDefault="00482233" w:rsidP="00FB03F5">
      <w:pPr>
        <w:pStyle w:val="25"/>
        <w:shd w:val="clear" w:color="auto" w:fill="auto"/>
        <w:tabs>
          <w:tab w:val="left" w:pos="1676"/>
        </w:tabs>
        <w:spacing w:line="240" w:lineRule="auto"/>
        <w:ind w:firstLine="720"/>
        <w:jc w:val="both"/>
        <w:rPr>
          <w:sz w:val="24"/>
          <w:szCs w:val="24"/>
        </w:rPr>
      </w:pPr>
      <w:r w:rsidRPr="000D1F1B">
        <w:rPr>
          <w:sz w:val="24"/>
          <w:szCs w:val="24"/>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r w:rsidR="00FB03F5">
        <w:rPr>
          <w:sz w:val="24"/>
          <w:szCs w:val="24"/>
        </w:rPr>
        <w:t xml:space="preserve"> </w:t>
      </w:r>
      <w:r w:rsidRPr="000D1F1B">
        <w:rPr>
          <w:sz w:val="24"/>
          <w:szCs w:val="24"/>
        </w:rPr>
        <w:t>Российской Федерации</w:t>
      </w:r>
      <w:r w:rsidR="000D1F1B" w:rsidRPr="000D1F1B">
        <w:rPr>
          <w:sz w:val="24"/>
          <w:szCs w:val="24"/>
        </w:rPr>
        <w:t>,</w:t>
      </w:r>
      <w:r w:rsidR="000D1F1B" w:rsidRPr="000D1F1B">
        <w:rPr>
          <w:sz w:val="24"/>
          <w:szCs w:val="24"/>
          <w:vertAlign w:val="superscript"/>
        </w:rPr>
        <w:t xml:space="preserve"> </w:t>
      </w:r>
      <w:r w:rsidRPr="000D1F1B">
        <w:rPr>
          <w:sz w:val="24"/>
          <w:szCs w:val="24"/>
        </w:rPr>
        <w:t xml:space="preserve"> Национальными целями развития Российской Федерации на период до 2030 года, Государственной программой Российской Федерации «Развитие образования» .</w:t>
      </w:r>
    </w:p>
    <w:p w:rsidR="00FB03F5" w:rsidRDefault="00FB03F5" w:rsidP="00FB03F5">
      <w:pPr>
        <w:pStyle w:val="25"/>
        <w:shd w:val="clear" w:color="auto" w:fill="auto"/>
        <w:tabs>
          <w:tab w:val="left" w:pos="1676"/>
        </w:tabs>
        <w:spacing w:line="240" w:lineRule="auto"/>
        <w:ind w:firstLine="720"/>
        <w:jc w:val="center"/>
        <w:rPr>
          <w:rStyle w:val="af4"/>
        </w:rPr>
      </w:pPr>
      <w:r w:rsidRPr="00FB03F5">
        <w:rPr>
          <w:rStyle w:val="af4"/>
        </w:rPr>
        <w:t xml:space="preserve">Общая характеристика учебного предмета </w:t>
      </w:r>
    </w:p>
    <w:p w:rsidR="00FB03F5" w:rsidRPr="00FB03F5" w:rsidRDefault="00FB03F5" w:rsidP="00FB03F5">
      <w:pPr>
        <w:pStyle w:val="25"/>
        <w:shd w:val="clear" w:color="auto" w:fill="auto"/>
        <w:tabs>
          <w:tab w:val="left" w:pos="1676"/>
        </w:tabs>
        <w:spacing w:line="240" w:lineRule="auto"/>
        <w:ind w:firstLine="720"/>
        <w:jc w:val="center"/>
        <w:rPr>
          <w:rStyle w:val="af4"/>
        </w:rPr>
      </w:pPr>
      <w:r w:rsidRPr="00FB03F5">
        <w:rPr>
          <w:rStyle w:val="af4"/>
        </w:rPr>
        <w:t>«Основы безопасности жизнедеятельности»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482233" w:rsidRPr="000D1F1B" w:rsidRDefault="00482233" w:rsidP="000D1F1B">
      <w:pPr>
        <w:pStyle w:val="25"/>
        <w:shd w:val="clear" w:color="auto" w:fill="auto"/>
        <w:tabs>
          <w:tab w:val="left" w:pos="1801"/>
        </w:tabs>
        <w:spacing w:line="240" w:lineRule="auto"/>
        <w:ind w:firstLine="720"/>
        <w:jc w:val="both"/>
        <w:rPr>
          <w:sz w:val="24"/>
          <w:szCs w:val="24"/>
        </w:rPr>
      </w:pPr>
      <w:r w:rsidRPr="000D1F1B">
        <w:rPr>
          <w:sz w:val="24"/>
          <w:szCs w:val="24"/>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482233" w:rsidRDefault="00482233" w:rsidP="000D1F1B">
      <w:pPr>
        <w:pStyle w:val="25"/>
        <w:shd w:val="clear" w:color="auto" w:fill="auto"/>
        <w:tabs>
          <w:tab w:val="left" w:pos="1801"/>
        </w:tabs>
        <w:spacing w:line="240" w:lineRule="auto"/>
        <w:ind w:firstLine="720"/>
        <w:jc w:val="both"/>
        <w:rPr>
          <w:sz w:val="24"/>
          <w:szCs w:val="24"/>
        </w:rPr>
      </w:pPr>
      <w:r w:rsidRPr="000D1F1B">
        <w:rPr>
          <w:sz w:val="24"/>
          <w:szCs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FB03F5" w:rsidRDefault="00FB03F5" w:rsidP="00FB03F5">
      <w:pPr>
        <w:pStyle w:val="25"/>
        <w:shd w:val="clear" w:color="auto" w:fill="auto"/>
        <w:tabs>
          <w:tab w:val="left" w:pos="1801"/>
        </w:tabs>
        <w:spacing w:line="240" w:lineRule="auto"/>
        <w:ind w:firstLine="720"/>
        <w:jc w:val="center"/>
        <w:rPr>
          <w:rStyle w:val="af4"/>
        </w:rPr>
      </w:pPr>
      <w:r w:rsidRPr="00FB03F5">
        <w:rPr>
          <w:rStyle w:val="af4"/>
        </w:rPr>
        <w:t xml:space="preserve">Цели изучения учебного предмета </w:t>
      </w:r>
    </w:p>
    <w:p w:rsidR="00FB03F5" w:rsidRPr="00FB03F5" w:rsidRDefault="00FB03F5" w:rsidP="00FB03F5">
      <w:pPr>
        <w:pStyle w:val="25"/>
        <w:shd w:val="clear" w:color="auto" w:fill="auto"/>
        <w:tabs>
          <w:tab w:val="left" w:pos="1801"/>
        </w:tabs>
        <w:spacing w:line="240" w:lineRule="auto"/>
        <w:ind w:firstLine="720"/>
        <w:jc w:val="center"/>
        <w:rPr>
          <w:rStyle w:val="af4"/>
        </w:rPr>
      </w:pPr>
      <w:r w:rsidRPr="00FB03F5">
        <w:rPr>
          <w:rStyle w:val="af4"/>
        </w:rPr>
        <w:t>«Основы безопасности жизнедеятельности»</w:t>
      </w:r>
    </w:p>
    <w:p w:rsidR="00482233" w:rsidRPr="000D1F1B" w:rsidRDefault="00482233" w:rsidP="000D1F1B">
      <w:pPr>
        <w:pStyle w:val="25"/>
        <w:shd w:val="clear" w:color="auto" w:fill="auto"/>
        <w:tabs>
          <w:tab w:val="left" w:pos="1807"/>
        </w:tabs>
        <w:spacing w:line="240" w:lineRule="auto"/>
        <w:ind w:firstLine="720"/>
        <w:jc w:val="both"/>
        <w:rPr>
          <w:sz w:val="24"/>
          <w:szCs w:val="24"/>
        </w:rPr>
      </w:pPr>
      <w:r w:rsidRPr="00FB03F5">
        <w:rPr>
          <w:b/>
          <w:sz w:val="24"/>
          <w:szCs w:val="24"/>
        </w:rPr>
        <w:t>Целью изучения ОБЖ на уровне среднего общего образования</w:t>
      </w:r>
      <w:r w:rsidRPr="000D1F1B">
        <w:rPr>
          <w:sz w:val="24"/>
          <w:szCs w:val="24"/>
        </w:rPr>
        <w:t xml:space="preserve">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482233" w:rsidRDefault="00482233" w:rsidP="000D1F1B">
      <w:pPr>
        <w:pStyle w:val="25"/>
        <w:shd w:val="clear" w:color="auto" w:fill="auto"/>
        <w:spacing w:line="240" w:lineRule="auto"/>
        <w:ind w:firstLine="720"/>
        <w:jc w:val="both"/>
        <w:rPr>
          <w:sz w:val="24"/>
          <w:szCs w:val="24"/>
        </w:rPr>
      </w:pPr>
      <w:r w:rsidRPr="000D1F1B">
        <w:rPr>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FB03F5" w:rsidRPr="00FB03F5" w:rsidRDefault="00FB03F5" w:rsidP="00FB03F5">
      <w:pPr>
        <w:pStyle w:val="25"/>
        <w:shd w:val="clear" w:color="auto" w:fill="auto"/>
        <w:spacing w:line="240" w:lineRule="auto"/>
        <w:ind w:firstLine="720"/>
        <w:jc w:val="center"/>
        <w:rPr>
          <w:rStyle w:val="af4"/>
        </w:rPr>
      </w:pPr>
      <w:r w:rsidRPr="00FB03F5">
        <w:rPr>
          <w:rStyle w:val="af4"/>
        </w:rPr>
        <w:lastRenderedPageBreak/>
        <w:t>Место учебного предмета «Основы безопасности жизнедеятельности» в учебном плане</w:t>
      </w:r>
    </w:p>
    <w:p w:rsidR="00482233" w:rsidRPr="000D1F1B" w:rsidRDefault="00482233" w:rsidP="000D1F1B">
      <w:pPr>
        <w:pStyle w:val="25"/>
        <w:shd w:val="clear" w:color="auto" w:fill="auto"/>
        <w:tabs>
          <w:tab w:val="left" w:pos="1811"/>
        </w:tabs>
        <w:spacing w:line="240" w:lineRule="auto"/>
        <w:ind w:firstLine="720"/>
        <w:jc w:val="both"/>
        <w:rPr>
          <w:sz w:val="24"/>
          <w:szCs w:val="24"/>
        </w:rPr>
      </w:pPr>
      <w:r w:rsidRPr="000D1F1B">
        <w:rPr>
          <w:sz w:val="24"/>
          <w:szCs w:val="24"/>
        </w:rPr>
        <w:t>Всего на изучение ОБЖ на уро</w:t>
      </w:r>
      <w:r w:rsidR="00FB03F5">
        <w:rPr>
          <w:sz w:val="24"/>
          <w:szCs w:val="24"/>
        </w:rPr>
        <w:t>вне среднего общего образования</w:t>
      </w:r>
      <w:r w:rsidRPr="000D1F1B">
        <w:rPr>
          <w:sz w:val="24"/>
          <w:szCs w:val="24"/>
        </w:rPr>
        <w:t xml:space="preserve">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482233" w:rsidRPr="00FB03F5" w:rsidRDefault="00FB03F5" w:rsidP="000D1F1B">
      <w:pPr>
        <w:pStyle w:val="25"/>
        <w:shd w:val="clear" w:color="auto" w:fill="auto"/>
        <w:spacing w:line="240" w:lineRule="auto"/>
        <w:ind w:firstLine="720"/>
        <w:jc w:val="both"/>
        <w:rPr>
          <w:rStyle w:val="af4"/>
        </w:rPr>
      </w:pPr>
      <w:r>
        <w:rPr>
          <w:rStyle w:val="af4"/>
        </w:rPr>
        <w:t>Содержание обучения</w:t>
      </w:r>
    </w:p>
    <w:p w:rsidR="00482233" w:rsidRPr="000D1F1B" w:rsidRDefault="00482233" w:rsidP="000D1F1B">
      <w:pPr>
        <w:pStyle w:val="25"/>
        <w:shd w:val="clear" w:color="auto" w:fill="auto"/>
        <w:tabs>
          <w:tab w:val="left" w:pos="1741"/>
        </w:tabs>
        <w:spacing w:line="240" w:lineRule="auto"/>
        <w:ind w:firstLine="720"/>
        <w:jc w:val="both"/>
        <w:rPr>
          <w:sz w:val="24"/>
          <w:szCs w:val="24"/>
        </w:rPr>
      </w:pPr>
      <w:r w:rsidRPr="000D1F1B">
        <w:rPr>
          <w:sz w:val="24"/>
          <w:szCs w:val="24"/>
        </w:rPr>
        <w:t>Вариант № 1.</w:t>
      </w:r>
    </w:p>
    <w:p w:rsidR="00482233" w:rsidRPr="000D1F1B" w:rsidRDefault="00482233" w:rsidP="000D1F1B">
      <w:pPr>
        <w:pStyle w:val="25"/>
        <w:shd w:val="clear" w:color="auto" w:fill="auto"/>
        <w:tabs>
          <w:tab w:val="left" w:pos="1879"/>
        </w:tabs>
        <w:spacing w:line="240" w:lineRule="auto"/>
        <w:ind w:firstLine="720"/>
        <w:jc w:val="both"/>
        <w:rPr>
          <w:sz w:val="24"/>
          <w:szCs w:val="24"/>
        </w:rPr>
      </w:pPr>
      <w:r w:rsidRPr="000D1F1B">
        <w:rPr>
          <w:sz w:val="24"/>
          <w:szCs w:val="24"/>
        </w:rPr>
        <w:t>Модуль № 1. «Основы комплексной безопасности».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Культура безопасности жизнедеятельности в современном обществе.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Корпоративный, индивидуальный, групповой уровень культуры безопасности.</w:t>
      </w:r>
    </w:p>
    <w:p w:rsidR="00482233" w:rsidRPr="000D1F1B" w:rsidRDefault="00482233" w:rsidP="000D1F1B">
      <w:pPr>
        <w:pStyle w:val="25"/>
        <w:shd w:val="clear" w:color="auto" w:fill="auto"/>
        <w:spacing w:line="240" w:lineRule="auto"/>
        <w:ind w:firstLine="720"/>
        <w:rPr>
          <w:sz w:val="24"/>
          <w:szCs w:val="24"/>
        </w:rPr>
      </w:pPr>
      <w:r w:rsidRPr="000D1F1B">
        <w:rPr>
          <w:sz w:val="24"/>
          <w:szCs w:val="24"/>
        </w:rPr>
        <w:t>Общественно-государственный уровень культуры безопасности жизнедеятельности.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Личностный фактор в обеспечении безопасности жизнедеятельности населения в стране.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Общие правила безопасности жизнедеятельности.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Как не стать жертвой информационной войны.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Обязанности участников дорожного движения. Правила дорожного движения для пешеходов, пассажиров, водителей.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Безопасное поведение на различных видах транспорта.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lastRenderedPageBreak/>
        <w:t>Информационная и финансовая безопасность. Информационная безопасность Российской Федерации. Угроза информационной безопасности.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Порядок действий при попадании в опасную ситуацию. Порядок действий в случаях, когда потерялся человек.</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482233" w:rsidRPr="000D1F1B" w:rsidRDefault="00482233" w:rsidP="000D1F1B">
      <w:pPr>
        <w:pStyle w:val="25"/>
        <w:shd w:val="clear" w:color="auto" w:fill="auto"/>
        <w:tabs>
          <w:tab w:val="left" w:pos="1882"/>
        </w:tabs>
        <w:spacing w:line="240" w:lineRule="auto"/>
        <w:ind w:firstLine="720"/>
        <w:jc w:val="both"/>
        <w:rPr>
          <w:sz w:val="24"/>
          <w:szCs w:val="24"/>
        </w:rPr>
      </w:pPr>
      <w:r w:rsidRPr="000D1F1B">
        <w:rPr>
          <w:sz w:val="24"/>
          <w:szCs w:val="24"/>
        </w:rPr>
        <w:t>Модуль № 2. «Основы обороны государства».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Дни воинской славы (победные дни) России. Памятные даты России.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r w:rsidR="000D1F1B" w:rsidRPr="000D1F1B">
        <w:rPr>
          <w:sz w:val="24"/>
          <w:szCs w:val="24"/>
        </w:rPr>
        <w:t xml:space="preserve"> </w:t>
      </w:r>
      <w:r w:rsidRPr="000D1F1B">
        <w:rPr>
          <w:sz w:val="24"/>
          <w:szCs w:val="24"/>
        </w:rPr>
        <w:t>Военная форма одежды и знаки различия военнослужащих.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 xml:space="preserve">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w:t>
      </w:r>
      <w:r w:rsidRPr="000D1F1B">
        <w:rPr>
          <w:sz w:val="24"/>
          <w:szCs w:val="24"/>
        </w:rPr>
        <w:lastRenderedPageBreak/>
        <w:t>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482233" w:rsidRPr="000D1F1B" w:rsidRDefault="00482233" w:rsidP="000D1F1B">
      <w:pPr>
        <w:pStyle w:val="25"/>
        <w:shd w:val="clear" w:color="auto" w:fill="auto"/>
        <w:tabs>
          <w:tab w:val="left" w:pos="1878"/>
        </w:tabs>
        <w:spacing w:line="240" w:lineRule="auto"/>
        <w:ind w:firstLine="720"/>
        <w:jc w:val="both"/>
        <w:rPr>
          <w:sz w:val="24"/>
          <w:szCs w:val="24"/>
        </w:rPr>
      </w:pPr>
      <w:r w:rsidRPr="000D1F1B">
        <w:rPr>
          <w:sz w:val="24"/>
          <w:szCs w:val="24"/>
        </w:rPr>
        <w:t>Модуль № 3. «Военно-профессиональная деятельность».</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Организация подготовки офицерских кадров для Вооружённых Сил Российской Федерации, МВД России, ФСБ России, МЧС России.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Ритуал подъёма и спуска Государственного флага Российской Федерации. Вручение воинской части государственной награды.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482233" w:rsidRPr="000D1F1B" w:rsidRDefault="00482233" w:rsidP="000D1F1B">
      <w:pPr>
        <w:pStyle w:val="25"/>
        <w:shd w:val="clear" w:color="auto" w:fill="auto"/>
        <w:tabs>
          <w:tab w:val="left" w:pos="1863"/>
        </w:tabs>
        <w:spacing w:line="240" w:lineRule="auto"/>
        <w:ind w:firstLine="720"/>
        <w:jc w:val="both"/>
        <w:rPr>
          <w:sz w:val="24"/>
          <w:szCs w:val="24"/>
        </w:rPr>
      </w:pPr>
      <w:r w:rsidRPr="000D1F1B">
        <w:rPr>
          <w:sz w:val="24"/>
          <w:szCs w:val="24"/>
        </w:rPr>
        <w:t>Модуль № 4. «Защита населения Российской Федерации от опасных и чрезвычайных ситуаций».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482233" w:rsidRPr="000D1F1B" w:rsidRDefault="00482233" w:rsidP="00FB03F5">
      <w:pPr>
        <w:pStyle w:val="25"/>
        <w:shd w:val="clear" w:color="auto" w:fill="auto"/>
        <w:spacing w:line="240" w:lineRule="auto"/>
        <w:ind w:firstLine="720"/>
        <w:jc w:val="both"/>
        <w:rPr>
          <w:sz w:val="24"/>
          <w:szCs w:val="24"/>
        </w:rPr>
      </w:pPr>
      <w:r w:rsidRPr="000D1F1B">
        <w:rPr>
          <w:sz w:val="24"/>
          <w:szCs w:val="24"/>
        </w:rPr>
        <w:t xml:space="preserve">Инженерная защита населения и неотложные работы в зоне поражения. Защитные сооружения гражданской обороны. </w:t>
      </w:r>
      <w:r w:rsidR="00FB03F5">
        <w:rPr>
          <w:sz w:val="24"/>
          <w:szCs w:val="24"/>
        </w:rPr>
        <w:t xml:space="preserve">Размещение населения в защитных </w:t>
      </w:r>
      <w:r w:rsidRPr="000D1F1B">
        <w:rPr>
          <w:sz w:val="24"/>
          <w:szCs w:val="24"/>
        </w:rPr>
        <w:t>сооружениях.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lastRenderedPageBreak/>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482233" w:rsidRPr="000D1F1B" w:rsidRDefault="00482233" w:rsidP="000D1F1B">
      <w:pPr>
        <w:pStyle w:val="25"/>
        <w:shd w:val="clear" w:color="auto" w:fill="auto"/>
        <w:tabs>
          <w:tab w:val="left" w:pos="1863"/>
        </w:tabs>
        <w:spacing w:line="240" w:lineRule="auto"/>
        <w:ind w:firstLine="720"/>
        <w:jc w:val="both"/>
        <w:rPr>
          <w:sz w:val="24"/>
          <w:szCs w:val="24"/>
        </w:rPr>
      </w:pPr>
      <w:r w:rsidRPr="000D1F1B">
        <w:rPr>
          <w:sz w:val="24"/>
          <w:szCs w:val="24"/>
        </w:rPr>
        <w:t>Модуль № 5. «Безопасность в природной среде и экологическая безопасность».</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0D1F1B">
        <w:rPr>
          <w:sz w:val="24"/>
          <w:szCs w:val="24"/>
          <w:lang w:val="en-US" w:bidi="en-US"/>
        </w:rPr>
        <w:t>GPS</w:t>
      </w:r>
      <w:r w:rsidRPr="000D1F1B">
        <w:rPr>
          <w:sz w:val="24"/>
          <w:szCs w:val="24"/>
          <w:lang w:bidi="en-US"/>
        </w:rPr>
        <w:t xml:space="preserve">). </w:t>
      </w:r>
      <w:r w:rsidRPr="000D1F1B">
        <w:rPr>
          <w:sz w:val="24"/>
          <w:szCs w:val="24"/>
        </w:rPr>
        <w:t>Безопасность в автономных условиях.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 xml:space="preserve">Средства защиты и предупреждения от экологических опасностей. Бытовые приборы контроля воздуха. </w:t>
      </w:r>
      <w:r w:rsidRPr="000D1F1B">
        <w:rPr>
          <w:sz w:val="24"/>
          <w:szCs w:val="24"/>
          <w:lang w:val="en-US" w:bidi="en-US"/>
        </w:rPr>
        <w:t>TDS</w:t>
      </w:r>
      <w:r w:rsidRPr="000D1F1B">
        <w:rPr>
          <w:sz w:val="24"/>
          <w:szCs w:val="24"/>
        </w:rPr>
        <w:t>-метры (солемеры). Шумомеры. Люксметры. Бытовые дозиметры (радиометры). Бытовые нитратомеры.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482233" w:rsidRPr="000D1F1B" w:rsidRDefault="00482233" w:rsidP="000D1F1B">
      <w:pPr>
        <w:pStyle w:val="25"/>
        <w:shd w:val="clear" w:color="auto" w:fill="auto"/>
        <w:tabs>
          <w:tab w:val="left" w:pos="1882"/>
        </w:tabs>
        <w:spacing w:line="240" w:lineRule="auto"/>
        <w:ind w:firstLine="720"/>
        <w:jc w:val="both"/>
        <w:rPr>
          <w:sz w:val="24"/>
          <w:szCs w:val="24"/>
        </w:rPr>
      </w:pPr>
      <w:r w:rsidRPr="000D1F1B">
        <w:rPr>
          <w:sz w:val="24"/>
          <w:szCs w:val="24"/>
        </w:rPr>
        <w:t>Модуль № 6. «Основы противодействия экстремизму и терроризму».</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Разновидности экстремистской деятельности. Внешние и внутренние</w:t>
      </w:r>
    </w:p>
    <w:p w:rsidR="00482233" w:rsidRPr="000D1F1B" w:rsidRDefault="00482233" w:rsidP="000D1F1B">
      <w:pPr>
        <w:pStyle w:val="25"/>
        <w:shd w:val="clear" w:color="auto" w:fill="auto"/>
        <w:spacing w:line="240" w:lineRule="auto"/>
        <w:ind w:firstLine="720"/>
        <w:rPr>
          <w:sz w:val="24"/>
          <w:szCs w:val="24"/>
        </w:rPr>
      </w:pPr>
      <w:r w:rsidRPr="000D1F1B">
        <w:rPr>
          <w:sz w:val="24"/>
          <w:szCs w:val="24"/>
        </w:rPr>
        <w:t>экстремистские угрозы.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lastRenderedPageBreak/>
        <w:t>Меры личной безопасности при вооружённом нападении на образовательную организацию. Действия при угрозе совершения террористического акта.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482233" w:rsidRPr="000D1F1B" w:rsidRDefault="00482233" w:rsidP="000D1F1B">
      <w:pPr>
        <w:pStyle w:val="25"/>
        <w:shd w:val="clear" w:color="auto" w:fill="auto"/>
        <w:tabs>
          <w:tab w:val="left" w:pos="1882"/>
        </w:tabs>
        <w:spacing w:line="240" w:lineRule="auto"/>
        <w:ind w:firstLine="720"/>
        <w:jc w:val="both"/>
        <w:rPr>
          <w:sz w:val="24"/>
          <w:szCs w:val="24"/>
        </w:rPr>
      </w:pPr>
      <w:r w:rsidRPr="000D1F1B">
        <w:rPr>
          <w:sz w:val="24"/>
          <w:szCs w:val="24"/>
        </w:rPr>
        <w:t>Модуль № 7. «Основы здорового образа жизни».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482233" w:rsidRPr="000D1F1B" w:rsidRDefault="00482233" w:rsidP="000D1F1B">
      <w:pPr>
        <w:pStyle w:val="25"/>
        <w:shd w:val="clear" w:color="auto" w:fill="auto"/>
        <w:tabs>
          <w:tab w:val="left" w:pos="1868"/>
        </w:tabs>
        <w:spacing w:line="240" w:lineRule="auto"/>
        <w:ind w:firstLine="720"/>
        <w:jc w:val="both"/>
        <w:rPr>
          <w:sz w:val="24"/>
          <w:szCs w:val="24"/>
        </w:rPr>
      </w:pPr>
      <w:r w:rsidRPr="000D1F1B">
        <w:rPr>
          <w:sz w:val="24"/>
          <w:szCs w:val="24"/>
        </w:rPr>
        <w:t>Модуль № 8. «Основы медицинских знаний и оказание первой помощи».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Освоение основ медицинских знаний.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0D1F1B">
        <w:rPr>
          <w:sz w:val="24"/>
          <w:szCs w:val="24"/>
          <w:lang w:val="en-US" w:bidi="en-US"/>
        </w:rPr>
        <w:t>COVID</w:t>
      </w:r>
      <w:r w:rsidRPr="000D1F1B">
        <w:rPr>
          <w:sz w:val="24"/>
          <w:szCs w:val="24"/>
          <w:lang w:bidi="en-US"/>
        </w:rPr>
        <w:t xml:space="preserve">-19. </w:t>
      </w:r>
      <w:r w:rsidRPr="000D1F1B">
        <w:rPr>
          <w:sz w:val="24"/>
          <w:szCs w:val="24"/>
        </w:rPr>
        <w:t>Правила профилактики коронавируса.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 xml:space="preserve">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w:t>
      </w:r>
      <w:r w:rsidRPr="000D1F1B">
        <w:rPr>
          <w:sz w:val="24"/>
          <w:szCs w:val="24"/>
        </w:rPr>
        <w:lastRenderedPageBreak/>
        <w:t>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Составы аптечек для оказания первой помощи в различных условиях.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Правила и способы переноски (транспортировки) пострадавших.</w:t>
      </w:r>
    </w:p>
    <w:p w:rsidR="00482233" w:rsidRPr="000D1F1B" w:rsidRDefault="00482233" w:rsidP="000D1F1B">
      <w:pPr>
        <w:pStyle w:val="25"/>
        <w:shd w:val="clear" w:color="auto" w:fill="auto"/>
        <w:tabs>
          <w:tab w:val="left" w:pos="1938"/>
        </w:tabs>
        <w:spacing w:line="240" w:lineRule="auto"/>
        <w:ind w:firstLine="720"/>
        <w:jc w:val="both"/>
        <w:rPr>
          <w:sz w:val="24"/>
          <w:szCs w:val="24"/>
        </w:rPr>
      </w:pPr>
      <w:r w:rsidRPr="000D1F1B">
        <w:rPr>
          <w:sz w:val="24"/>
          <w:szCs w:val="24"/>
        </w:rPr>
        <w:t>Модуль № 9. «Элементы начальной военной подготовки».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Способы передвижения в бою при действиях в пешем порядке.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482233" w:rsidRPr="000D1F1B" w:rsidRDefault="00482233" w:rsidP="000D1F1B">
      <w:pPr>
        <w:pStyle w:val="25"/>
        <w:shd w:val="clear" w:color="auto" w:fill="auto"/>
        <w:tabs>
          <w:tab w:val="left" w:pos="1731"/>
        </w:tabs>
        <w:spacing w:line="240" w:lineRule="auto"/>
        <w:ind w:firstLine="720"/>
        <w:jc w:val="both"/>
        <w:rPr>
          <w:sz w:val="24"/>
          <w:szCs w:val="24"/>
        </w:rPr>
      </w:pPr>
      <w:r w:rsidRPr="000D1F1B">
        <w:rPr>
          <w:sz w:val="24"/>
          <w:szCs w:val="24"/>
        </w:rPr>
        <w:t>Вариант № 2.</w:t>
      </w:r>
    </w:p>
    <w:p w:rsidR="00482233" w:rsidRPr="000D1F1B" w:rsidRDefault="00FB03F5" w:rsidP="00FB03F5">
      <w:pPr>
        <w:pStyle w:val="25"/>
        <w:shd w:val="clear" w:color="auto" w:fill="auto"/>
        <w:tabs>
          <w:tab w:val="left" w:pos="3677"/>
        </w:tabs>
        <w:spacing w:line="240" w:lineRule="auto"/>
        <w:ind w:firstLine="720"/>
        <w:jc w:val="both"/>
        <w:rPr>
          <w:sz w:val="24"/>
          <w:szCs w:val="24"/>
        </w:rPr>
      </w:pPr>
      <w:r>
        <w:rPr>
          <w:sz w:val="24"/>
          <w:szCs w:val="24"/>
        </w:rPr>
        <w:t xml:space="preserve">Модуль № </w:t>
      </w:r>
      <w:r w:rsidR="00482233" w:rsidRPr="000D1F1B">
        <w:rPr>
          <w:sz w:val="24"/>
          <w:szCs w:val="24"/>
        </w:rPr>
        <w:t>1 «Культура</w:t>
      </w:r>
      <w:r>
        <w:rPr>
          <w:sz w:val="24"/>
          <w:szCs w:val="24"/>
        </w:rPr>
        <w:t xml:space="preserve"> безопасности жизнедеятельности </w:t>
      </w:r>
      <w:r w:rsidR="00482233" w:rsidRPr="000D1F1B">
        <w:rPr>
          <w:sz w:val="24"/>
          <w:szCs w:val="24"/>
        </w:rPr>
        <w:t>в современном обществе».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представления об уровнях взаимодействия человека и окружающей среды. Приводить примеры.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представление об уровнях решения задачи обеспечения безопасности, приводить примеры.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Раскрывать смысл понятия «безопасное поведение». Иметь представление о понятии «виктимное поведение». Приводить примеры.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и применять общие правила безопасного поведения.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Сформировать представление о безопасном поведении как о неотъемлемой части жизни современного человека и общества.</w:t>
      </w:r>
    </w:p>
    <w:p w:rsidR="00482233" w:rsidRPr="000D1F1B" w:rsidRDefault="00482233" w:rsidP="000D1F1B">
      <w:pPr>
        <w:pStyle w:val="25"/>
        <w:shd w:val="clear" w:color="auto" w:fill="auto"/>
        <w:tabs>
          <w:tab w:val="left" w:pos="1938"/>
        </w:tabs>
        <w:spacing w:line="240" w:lineRule="auto"/>
        <w:ind w:firstLine="720"/>
        <w:jc w:val="both"/>
        <w:rPr>
          <w:sz w:val="24"/>
          <w:szCs w:val="24"/>
        </w:rPr>
      </w:pPr>
      <w:r w:rsidRPr="000D1F1B">
        <w:rPr>
          <w:sz w:val="24"/>
          <w:szCs w:val="24"/>
        </w:rPr>
        <w:t>Модуль № 2 «Безопасность в быту».</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Классифицировать и характеризовать источники опасности в быту.</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общие правила безопасного поведения, владеть ими в бытовых ситуациях.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представление о защите прав потребителя, в том числе при совершении покупок в Интернете.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Безопасно действовать в различных бытовых ситуациях. Знать порядок действий при возникновении опасных ситуаций в быту.</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порядок оказания первой помощи при ушибах, переломах, кровотечениях.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 xml:space="preserve">Знать правила вызова экстренных служб, порядок взаимодействия с экстренными </w:t>
      </w:r>
      <w:r w:rsidRPr="000D1F1B">
        <w:rPr>
          <w:sz w:val="24"/>
          <w:szCs w:val="24"/>
        </w:rPr>
        <w:lastRenderedPageBreak/>
        <w:t>службами.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правила обращения с электрическими и газовыми приборами.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представления о возможных последствиях электротравмы. Знать порядок проведения сердечно-легочной реанимации.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представления о современных системах извещения и пожаротушения в жилых помещениях.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Соблюдать правила пожарной безопасности в быту. Знать порядок действий при угрозе или возникновении пожара.</w:t>
      </w:r>
    </w:p>
    <w:p w:rsidR="00482233" w:rsidRPr="000D1F1B" w:rsidRDefault="00482233" w:rsidP="00FB03F5">
      <w:pPr>
        <w:pStyle w:val="25"/>
        <w:shd w:val="clear" w:color="auto" w:fill="auto"/>
        <w:spacing w:line="240" w:lineRule="auto"/>
        <w:ind w:firstLine="720"/>
        <w:jc w:val="both"/>
        <w:rPr>
          <w:sz w:val="24"/>
          <w:szCs w:val="24"/>
        </w:rPr>
      </w:pPr>
      <w:r w:rsidRPr="000D1F1B">
        <w:rPr>
          <w:sz w:val="24"/>
          <w:szCs w:val="24"/>
        </w:rPr>
        <w:t>Знать порядок оказания первой помо</w:t>
      </w:r>
      <w:r w:rsidR="00FB03F5">
        <w:rPr>
          <w:sz w:val="24"/>
          <w:szCs w:val="24"/>
        </w:rPr>
        <w:t xml:space="preserve">щи при химических и термических </w:t>
      </w:r>
      <w:r w:rsidRPr="000D1F1B">
        <w:rPr>
          <w:sz w:val="24"/>
          <w:szCs w:val="24"/>
        </w:rPr>
        <w:t>ожогах.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представление о нормативах прибытия пожарных в городах и сельской местности, правилах действий пожарных расчётов.</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права, обязанности и ответственность граждан в области пожарной безопасности.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Распознавать ситуации криминального характера. Знать меры профилактики и порядок действий в ситуациях криминального характера.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правила поведения при коммунальной аварии, порядок вызова аварийных служб и взаимодействия с ними.</w:t>
      </w:r>
    </w:p>
    <w:p w:rsidR="00482233" w:rsidRPr="000D1F1B" w:rsidRDefault="00482233" w:rsidP="000D1F1B">
      <w:pPr>
        <w:pStyle w:val="25"/>
        <w:shd w:val="clear" w:color="auto" w:fill="auto"/>
        <w:tabs>
          <w:tab w:val="left" w:pos="1921"/>
        </w:tabs>
        <w:spacing w:line="240" w:lineRule="auto"/>
        <w:ind w:firstLine="720"/>
        <w:jc w:val="both"/>
        <w:rPr>
          <w:sz w:val="24"/>
          <w:szCs w:val="24"/>
        </w:rPr>
      </w:pPr>
      <w:r w:rsidRPr="000D1F1B">
        <w:rPr>
          <w:sz w:val="24"/>
          <w:szCs w:val="24"/>
        </w:rPr>
        <w:t>Модуль № 3 «Безопасность на транспорте».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опасности на различных видах транспорта.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Приводить примеры взаимосвязи безопасности водителя и пассажира.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представления о знаниях и навыках, необходимых водителю автомобиля.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482233" w:rsidRPr="000D1F1B" w:rsidRDefault="00482233" w:rsidP="00FB03F5">
      <w:pPr>
        <w:pStyle w:val="25"/>
        <w:shd w:val="clear" w:color="auto" w:fill="auto"/>
        <w:tabs>
          <w:tab w:val="left" w:pos="1971"/>
        </w:tabs>
        <w:spacing w:line="240" w:lineRule="auto"/>
        <w:ind w:left="709" w:right="1860" w:firstLine="11"/>
        <w:jc w:val="both"/>
        <w:rPr>
          <w:sz w:val="24"/>
          <w:szCs w:val="24"/>
        </w:rPr>
      </w:pPr>
      <w:r w:rsidRPr="000D1F1B">
        <w:rPr>
          <w:sz w:val="24"/>
          <w:szCs w:val="24"/>
        </w:rPr>
        <w:t>Модуль № 4 «Безоп</w:t>
      </w:r>
      <w:r w:rsidR="00FB03F5">
        <w:rPr>
          <w:sz w:val="24"/>
          <w:szCs w:val="24"/>
        </w:rPr>
        <w:t xml:space="preserve">асность в общественных местах». </w:t>
      </w:r>
      <w:r w:rsidRPr="000D1F1B">
        <w:rPr>
          <w:sz w:val="24"/>
          <w:szCs w:val="24"/>
        </w:rPr>
        <w:t xml:space="preserve">Характеризовать источники опасности в общественных местах. Характеризовать источники опасности, </w:t>
      </w:r>
      <w:r w:rsidR="00FB03F5">
        <w:rPr>
          <w:sz w:val="24"/>
          <w:szCs w:val="24"/>
        </w:rPr>
        <w:t xml:space="preserve">связанные с действиями человека </w:t>
      </w:r>
      <w:r w:rsidRPr="000D1F1B">
        <w:rPr>
          <w:sz w:val="24"/>
          <w:szCs w:val="24"/>
        </w:rPr>
        <w:t>(возникновение тол</w:t>
      </w:r>
      <w:r w:rsidR="00FB03F5">
        <w:rPr>
          <w:sz w:val="24"/>
          <w:szCs w:val="24"/>
        </w:rPr>
        <w:t xml:space="preserve">пы, давки; проявление агрессии; </w:t>
      </w:r>
      <w:r w:rsidRPr="000D1F1B">
        <w:rPr>
          <w:sz w:val="24"/>
          <w:szCs w:val="24"/>
        </w:rPr>
        <w:t>криминальные ситуации; случаи, когда потерялся человек).</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Соблюдать правила безопасного поведения в общественных местах.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порядок действий при попадании в толпу, давку.</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Соблюдать правила поведения при проявлении агрессии.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порядок действий при криминальной опасности.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lastRenderedPageBreak/>
        <w:t>Знать порядок действий в случаях, когда потерялся человек.</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порядок действий при угрозе обрушения зданий или отдельных конструкций.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порядок действий при угрозе совершения террористического акта.</w:t>
      </w:r>
    </w:p>
    <w:p w:rsidR="00482233" w:rsidRPr="000D1F1B" w:rsidRDefault="00482233" w:rsidP="000D1F1B">
      <w:pPr>
        <w:pStyle w:val="25"/>
        <w:shd w:val="clear" w:color="auto" w:fill="auto"/>
        <w:tabs>
          <w:tab w:val="left" w:pos="1942"/>
        </w:tabs>
        <w:spacing w:line="240" w:lineRule="auto"/>
        <w:ind w:firstLine="720"/>
        <w:jc w:val="both"/>
        <w:rPr>
          <w:sz w:val="24"/>
          <w:szCs w:val="24"/>
        </w:rPr>
      </w:pPr>
      <w:r w:rsidRPr="000D1F1B">
        <w:rPr>
          <w:sz w:val="24"/>
          <w:szCs w:val="24"/>
        </w:rPr>
        <w:t>Модуль № 5 «Безопасность в природной среде».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основные источники опасности в природной среде.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и соблюдать правила безопасного поведения на природе (в лесу; в горах; на водоёмах).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представление о способах ориентирования на местности, традиционных и современных средствах навигации.</w:t>
      </w:r>
    </w:p>
    <w:p w:rsidR="00482233" w:rsidRPr="000D1F1B" w:rsidRDefault="00482233" w:rsidP="00FB03F5">
      <w:pPr>
        <w:pStyle w:val="25"/>
        <w:shd w:val="clear" w:color="auto" w:fill="auto"/>
        <w:spacing w:line="240" w:lineRule="auto"/>
        <w:ind w:firstLine="720"/>
        <w:jc w:val="both"/>
        <w:rPr>
          <w:sz w:val="24"/>
          <w:szCs w:val="24"/>
        </w:rPr>
      </w:pPr>
      <w:r w:rsidRPr="000D1F1B">
        <w:rPr>
          <w:sz w:val="24"/>
          <w:szCs w:val="24"/>
        </w:rPr>
        <w:t>Знать порядок действий в случаях, когда человек</w:t>
      </w:r>
      <w:r w:rsidR="00FB03F5">
        <w:rPr>
          <w:sz w:val="24"/>
          <w:szCs w:val="24"/>
        </w:rPr>
        <w:t xml:space="preserve"> потерялся в природной </w:t>
      </w:r>
      <w:r w:rsidRPr="000D1F1B">
        <w:rPr>
          <w:sz w:val="24"/>
          <w:szCs w:val="24"/>
        </w:rPr>
        <w:t>среде.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способы подачи сигнала о помощи.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приёмы оказания первой помощи при перегреве, переохлаждении, отморожении.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общие правила поведения при чрезвычайных ситуациях природного характера.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о причинах возникновения природных пожаров.</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роль человека в возникновении и предупреждении природных пожаров. Приводить примеры.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представление о мероприятиях по борьбе с природными пожарами, возможных последствиях и способах их смягчения.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порядок действий при чрезвычайных ситуациях геологического характера.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порядок действий при чрезвычайных ситуациях гидрологического характера.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порядок действий при чрезвычайных ситуациях метеорологического характера.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Объяснять смысл понятия «экология». Характеризовать влияние деятельности человека на экологию.</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Сформировать бережное отношение к природе.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Разумно пользоваться природными богатствами.</w:t>
      </w:r>
    </w:p>
    <w:p w:rsidR="00482233" w:rsidRPr="000D1F1B" w:rsidRDefault="00482233" w:rsidP="000D1F1B">
      <w:pPr>
        <w:pStyle w:val="25"/>
        <w:shd w:val="clear" w:color="auto" w:fill="auto"/>
        <w:tabs>
          <w:tab w:val="left" w:pos="1916"/>
        </w:tabs>
        <w:spacing w:line="240" w:lineRule="auto"/>
        <w:ind w:firstLine="720"/>
        <w:jc w:val="both"/>
        <w:rPr>
          <w:sz w:val="24"/>
          <w:szCs w:val="24"/>
        </w:rPr>
      </w:pPr>
      <w:r w:rsidRPr="000D1F1B">
        <w:rPr>
          <w:sz w:val="24"/>
          <w:szCs w:val="24"/>
        </w:rPr>
        <w:t>Модуль № 6 «Здоровье и как его сохранить. Основы медицинских знаний».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Объяснять смысл понятий «здоровье», «охрана здоровья», «здоровый образ жизни», «лечение», «профилактика».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факторы, влияющие на здоровье человека и составляющие здорового образа жизни.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Объяснять смысл понятия «вакцинация». Иметь представление о механизме действия вакцины.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lastRenderedPageBreak/>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Классифицировать чрезвычайные ситуации биолого-социального характера. Приводить примеры.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представления о самых распространённых неинфекционных заболеваниях.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Раскрывать роль образа жизни в профилактике неинфекционных заболеваний.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Раскрывать роль диспансеризации для профилактики неинфекционных заболеваний.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представление о важности раннего выявления психических расстройств, роли инклюзивной среды.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Сформировать доброжелательное отношение к людям с особенностями психического развития.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Сформировать негативное отношение к употреблению алкоголя и наркотиков.</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и применять способы сохранения психического здоровья.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критерии, когда необходима помощь специалиста.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и соотносить понятия «первая помощь» и «скорая медицинская помощь».</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состояния, при которых оказывается первая помощь, мероприятия первой помощи, алгоритм первой помощи.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482233" w:rsidRPr="000D1F1B" w:rsidRDefault="00482233" w:rsidP="000D1F1B">
      <w:pPr>
        <w:pStyle w:val="25"/>
        <w:shd w:val="clear" w:color="auto" w:fill="auto"/>
        <w:tabs>
          <w:tab w:val="left" w:pos="1919"/>
        </w:tabs>
        <w:spacing w:line="240" w:lineRule="auto"/>
        <w:ind w:firstLine="720"/>
        <w:jc w:val="both"/>
        <w:rPr>
          <w:sz w:val="24"/>
          <w:szCs w:val="24"/>
        </w:rPr>
      </w:pPr>
      <w:r w:rsidRPr="000D1F1B">
        <w:rPr>
          <w:sz w:val="24"/>
          <w:szCs w:val="24"/>
        </w:rPr>
        <w:t>Модуль № 7 «Безопасность в социуме».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Объяснять смысл понятий «общение», «социальная группа», «большая группа», «малая группа».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принципы и показатели эффективного межличностного общения и общения в группе.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Сформировать негативное отношение к опасным проявлениям конфликтов.</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 xml:space="preserve">Уметь распознавать манипуляцию. Отличать просьбы, аргументированное </w:t>
      </w:r>
      <w:r w:rsidRPr="000D1F1B">
        <w:rPr>
          <w:sz w:val="24"/>
          <w:szCs w:val="24"/>
        </w:rPr>
        <w:lastRenderedPageBreak/>
        <w:t>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Уметь распознавать манипулятивные компоненты в мошеннических криминалистических схемах.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Уметь отличать конструктивные способы психологического воздействия от деструктивных форм.</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482233" w:rsidRPr="000D1F1B" w:rsidRDefault="00482233" w:rsidP="000D1F1B">
      <w:pPr>
        <w:pStyle w:val="25"/>
        <w:shd w:val="clear" w:color="auto" w:fill="auto"/>
        <w:tabs>
          <w:tab w:val="left" w:pos="1938"/>
        </w:tabs>
        <w:spacing w:line="240" w:lineRule="auto"/>
        <w:ind w:firstLine="720"/>
        <w:jc w:val="both"/>
        <w:rPr>
          <w:sz w:val="24"/>
          <w:szCs w:val="24"/>
        </w:rPr>
      </w:pPr>
      <w:r w:rsidRPr="000D1F1B">
        <w:rPr>
          <w:sz w:val="24"/>
          <w:szCs w:val="24"/>
        </w:rPr>
        <w:t>Модуль № 8 «Безопасность в информационном пространстве».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смысл понятий «цифровая среда», «цифровой след».</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Раскрывать сущность и приводить примеры положительного и отрицательного влияния цифровой среды на жизнь человека.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признаки, осознавать опасность цифровой зависимости.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основные риски цифровой среды.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представление об основных правах человека в цифровой среде.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и соблюдать правила безопасного поведения в цифровой среде.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основные поведенческие риски в цифровой среде.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Осознавать опасность сетевой травли. Знать правила противостояния травле в цифровой среде и профилактические меры.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и соблюдать правила безопасной коммуникации в цифровой среде.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Объяснять смысл понятия «достоверность информации». Знать критерии проверки достоверности информации.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Объяснять смысл понятия «информационный пузырь». Знать основные признаки манипуляции сознанием и пропаганды.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Объяснять смысл понятия «фейк». Иметь представление о целях создания и распространения фейков в цифровой среде, их основных видах.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правила и основные инструменты распознавания фейковых текстов и изображений.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482233" w:rsidRPr="000D1F1B" w:rsidRDefault="00482233" w:rsidP="000D1F1B">
      <w:pPr>
        <w:pStyle w:val="25"/>
        <w:shd w:val="clear" w:color="auto" w:fill="auto"/>
        <w:tabs>
          <w:tab w:val="left" w:pos="1922"/>
        </w:tabs>
        <w:spacing w:line="240" w:lineRule="auto"/>
        <w:ind w:firstLine="720"/>
        <w:jc w:val="both"/>
        <w:rPr>
          <w:sz w:val="24"/>
          <w:szCs w:val="24"/>
        </w:rPr>
      </w:pPr>
      <w:r w:rsidRPr="000D1F1B">
        <w:rPr>
          <w:sz w:val="24"/>
          <w:szCs w:val="24"/>
        </w:rPr>
        <w:t>Модуль № 9 «Основы противодействия экстремизму и терроризму»</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влияние экстремизма и терроризма на жизнь государства и общества.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Сформировать нетерпимое отношение к проявлениям экстремизма и терроризма.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Распознавать признаки вовлечения в экстремистскую и террористическую деятельность, знать способы противодействия.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порядок действий при объявлении различных уровней террористической направленности.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lastRenderedPageBreak/>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Объяснять цели, задачи, принципы противодействия экстремизму.</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482233" w:rsidRPr="000D1F1B" w:rsidRDefault="00482233" w:rsidP="000D1F1B">
      <w:pPr>
        <w:pStyle w:val="25"/>
        <w:shd w:val="clear" w:color="auto" w:fill="auto"/>
        <w:tabs>
          <w:tab w:val="left" w:pos="2058"/>
        </w:tabs>
        <w:spacing w:line="240" w:lineRule="auto"/>
        <w:ind w:firstLine="720"/>
        <w:jc w:val="both"/>
        <w:rPr>
          <w:sz w:val="24"/>
          <w:szCs w:val="24"/>
        </w:rPr>
      </w:pPr>
      <w:r w:rsidRPr="000D1F1B">
        <w:rPr>
          <w:sz w:val="24"/>
          <w:szCs w:val="24"/>
        </w:rPr>
        <w:t>Модуль № 10 «Взаимодействие личности, общества и государства в обеспечении безопасности жизни и здоровья населения».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роль обороны страны для мирного социально-экономического развития Российской Федерации.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представление о современном облике Вооружённых Сил Российской Федерации.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Объяснять смысл понятий «воинская обязанность» и «военная служба».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начальные знания в области обороны, основ военной службы.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представления о классификации чрезвычайных ситуаций.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принципы организации Единой системы предупреждения и ликвидации чрезвычайных ситуаций (РСЧС).</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представление о задачах РСЧС. Приводить примеры.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права и обязанности граждан в области защиты от чрезвычайных ситуаций.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Иметь представление о правовой основе обеспечения национальной</w:t>
      </w:r>
    </w:p>
    <w:p w:rsidR="00482233" w:rsidRPr="000D1F1B" w:rsidRDefault="00482233" w:rsidP="000D1F1B">
      <w:pPr>
        <w:pStyle w:val="25"/>
        <w:shd w:val="clear" w:color="auto" w:fill="auto"/>
        <w:spacing w:line="240" w:lineRule="auto"/>
        <w:ind w:firstLine="720"/>
        <w:rPr>
          <w:sz w:val="24"/>
          <w:szCs w:val="24"/>
        </w:rPr>
      </w:pPr>
      <w:r w:rsidRPr="000D1F1B">
        <w:rPr>
          <w:sz w:val="24"/>
          <w:szCs w:val="24"/>
        </w:rPr>
        <w:t>безопасности.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Знать принципы обеспечения национальной безопасности.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роль реализации национальных приоритетов в обеспечении безопасности.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Объяснять роль личности, общества, государства в реализации национальных приоритетов, приводить примеры.</w:t>
      </w:r>
    </w:p>
    <w:p w:rsidR="00482233" w:rsidRPr="00FB03F5" w:rsidRDefault="00482233" w:rsidP="00FB03F5">
      <w:pPr>
        <w:pStyle w:val="25"/>
        <w:shd w:val="clear" w:color="auto" w:fill="auto"/>
        <w:tabs>
          <w:tab w:val="left" w:pos="1484"/>
        </w:tabs>
        <w:spacing w:line="240" w:lineRule="auto"/>
        <w:ind w:firstLine="720"/>
        <w:jc w:val="center"/>
        <w:rPr>
          <w:rStyle w:val="af4"/>
        </w:rPr>
      </w:pPr>
      <w:r w:rsidRPr="00FB03F5">
        <w:rPr>
          <w:rStyle w:val="af4"/>
        </w:rPr>
        <w:t>Планируемые ре</w:t>
      </w:r>
      <w:r w:rsidR="00FB03F5">
        <w:rPr>
          <w:rStyle w:val="af4"/>
        </w:rPr>
        <w:t>зультаты освоения программы ОБЖ</w:t>
      </w:r>
    </w:p>
    <w:p w:rsidR="00482233" w:rsidRPr="000D1F1B" w:rsidRDefault="00482233" w:rsidP="000D1F1B">
      <w:pPr>
        <w:pStyle w:val="25"/>
        <w:shd w:val="clear" w:color="auto" w:fill="auto"/>
        <w:tabs>
          <w:tab w:val="left" w:pos="1666"/>
        </w:tabs>
        <w:spacing w:line="240" w:lineRule="auto"/>
        <w:ind w:firstLine="720"/>
        <w:jc w:val="both"/>
        <w:rPr>
          <w:sz w:val="24"/>
          <w:szCs w:val="24"/>
        </w:rPr>
      </w:pPr>
      <w:r w:rsidRPr="00FB03F5">
        <w:rPr>
          <w:rStyle w:val="af4"/>
        </w:rPr>
        <w:t>Личностные результаты</w:t>
      </w:r>
      <w:r w:rsidRPr="000D1F1B">
        <w:rPr>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482233" w:rsidRPr="000D1F1B" w:rsidRDefault="00482233" w:rsidP="000D1F1B">
      <w:pPr>
        <w:pStyle w:val="25"/>
        <w:shd w:val="clear" w:color="auto" w:fill="auto"/>
        <w:tabs>
          <w:tab w:val="left" w:pos="1666"/>
        </w:tabs>
        <w:spacing w:line="240" w:lineRule="auto"/>
        <w:ind w:firstLine="720"/>
        <w:jc w:val="both"/>
        <w:rPr>
          <w:sz w:val="24"/>
          <w:szCs w:val="24"/>
        </w:rPr>
      </w:pPr>
      <w:r w:rsidRPr="000D1F1B">
        <w:rPr>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482233" w:rsidRPr="00D2329E" w:rsidRDefault="00482233" w:rsidP="000D1F1B">
      <w:pPr>
        <w:pStyle w:val="25"/>
        <w:shd w:val="clear" w:color="auto" w:fill="auto"/>
        <w:tabs>
          <w:tab w:val="left" w:pos="1681"/>
        </w:tabs>
        <w:spacing w:line="240" w:lineRule="auto"/>
        <w:ind w:firstLine="720"/>
        <w:jc w:val="both"/>
        <w:rPr>
          <w:b/>
          <w:sz w:val="24"/>
          <w:szCs w:val="24"/>
        </w:rPr>
      </w:pPr>
      <w:r w:rsidRPr="00D2329E">
        <w:rPr>
          <w:b/>
          <w:sz w:val="24"/>
          <w:szCs w:val="24"/>
        </w:rPr>
        <w:t>Личностные результаты изучения ОБЖ включают:</w:t>
      </w:r>
    </w:p>
    <w:p w:rsidR="00482233" w:rsidRPr="00D2329E" w:rsidRDefault="00482233" w:rsidP="000D1F1B">
      <w:pPr>
        <w:pStyle w:val="25"/>
        <w:shd w:val="clear" w:color="auto" w:fill="auto"/>
        <w:tabs>
          <w:tab w:val="left" w:pos="1042"/>
        </w:tabs>
        <w:spacing w:line="240" w:lineRule="auto"/>
        <w:ind w:firstLine="720"/>
        <w:jc w:val="both"/>
        <w:rPr>
          <w:b/>
          <w:sz w:val="24"/>
          <w:szCs w:val="24"/>
        </w:rPr>
      </w:pPr>
      <w:r w:rsidRPr="00D2329E">
        <w:rPr>
          <w:b/>
          <w:sz w:val="24"/>
          <w:szCs w:val="24"/>
        </w:rPr>
        <w:t>гражданское воспитание: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 xml:space="preserve">уважение закона и правопорядка, осознание своих прав, обязанностей и </w:t>
      </w:r>
      <w:r w:rsidRPr="000D1F1B">
        <w:rPr>
          <w:sz w:val="24"/>
          <w:szCs w:val="24"/>
        </w:rPr>
        <w:lastRenderedPageBreak/>
        <w:t>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готовность к взаимодействию с обществом и государством в обеспечении безопасности жизни и здоровья населения;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482233" w:rsidRPr="00D2329E" w:rsidRDefault="00482233" w:rsidP="000D1F1B">
      <w:pPr>
        <w:pStyle w:val="25"/>
        <w:shd w:val="clear" w:color="auto" w:fill="auto"/>
        <w:tabs>
          <w:tab w:val="left" w:pos="1082"/>
        </w:tabs>
        <w:spacing w:line="240" w:lineRule="auto"/>
        <w:ind w:firstLine="720"/>
        <w:jc w:val="both"/>
        <w:rPr>
          <w:b/>
          <w:sz w:val="24"/>
          <w:szCs w:val="24"/>
        </w:rPr>
      </w:pPr>
      <w:r w:rsidRPr="00D2329E">
        <w:rPr>
          <w:b/>
          <w:sz w:val="24"/>
          <w:szCs w:val="24"/>
        </w:rPr>
        <w:t>патриотическое воспитание: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482233" w:rsidRPr="00D2329E" w:rsidRDefault="00482233" w:rsidP="000D1F1B">
      <w:pPr>
        <w:pStyle w:val="25"/>
        <w:shd w:val="clear" w:color="auto" w:fill="auto"/>
        <w:tabs>
          <w:tab w:val="left" w:pos="1082"/>
        </w:tabs>
        <w:spacing w:line="240" w:lineRule="auto"/>
        <w:ind w:firstLine="720"/>
        <w:jc w:val="both"/>
        <w:rPr>
          <w:b/>
          <w:sz w:val="24"/>
          <w:szCs w:val="24"/>
        </w:rPr>
      </w:pPr>
      <w:r w:rsidRPr="00D2329E">
        <w:rPr>
          <w:b/>
          <w:sz w:val="24"/>
          <w:szCs w:val="24"/>
        </w:rPr>
        <w:t>духовно-нравственное воспитание: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осознание духовных ценностей российского народа и российского воинства;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482233" w:rsidRPr="00D2329E" w:rsidRDefault="00482233" w:rsidP="000D1F1B">
      <w:pPr>
        <w:pStyle w:val="25"/>
        <w:shd w:val="clear" w:color="auto" w:fill="auto"/>
        <w:tabs>
          <w:tab w:val="left" w:pos="1102"/>
        </w:tabs>
        <w:spacing w:line="240" w:lineRule="auto"/>
        <w:ind w:firstLine="720"/>
        <w:jc w:val="both"/>
        <w:rPr>
          <w:b/>
          <w:sz w:val="24"/>
          <w:szCs w:val="24"/>
        </w:rPr>
      </w:pPr>
      <w:r w:rsidRPr="00D2329E">
        <w:rPr>
          <w:b/>
          <w:sz w:val="24"/>
          <w:szCs w:val="24"/>
        </w:rPr>
        <w:t>эстетическое воспитание: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эстетическое отношение к миру в сочетании с культурой безопасности жизнедеятельности;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понимание взаимозависимости успешности и полноценного развития и безопасного поведения в повседневной жизни;</w:t>
      </w:r>
    </w:p>
    <w:p w:rsidR="00482233" w:rsidRPr="00D2329E" w:rsidRDefault="00482233" w:rsidP="000D1F1B">
      <w:pPr>
        <w:pStyle w:val="25"/>
        <w:shd w:val="clear" w:color="auto" w:fill="auto"/>
        <w:tabs>
          <w:tab w:val="left" w:pos="1102"/>
        </w:tabs>
        <w:spacing w:line="240" w:lineRule="auto"/>
        <w:ind w:firstLine="720"/>
        <w:jc w:val="both"/>
        <w:rPr>
          <w:b/>
          <w:sz w:val="24"/>
          <w:szCs w:val="24"/>
        </w:rPr>
      </w:pPr>
      <w:r w:rsidRPr="00D2329E">
        <w:rPr>
          <w:b/>
          <w:sz w:val="24"/>
          <w:szCs w:val="24"/>
        </w:rPr>
        <w:t>ценности научного познания: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482233" w:rsidRPr="00D2329E" w:rsidRDefault="00482233" w:rsidP="000D1F1B">
      <w:pPr>
        <w:pStyle w:val="25"/>
        <w:shd w:val="clear" w:color="auto" w:fill="auto"/>
        <w:tabs>
          <w:tab w:val="left" w:pos="1102"/>
        </w:tabs>
        <w:spacing w:line="240" w:lineRule="auto"/>
        <w:ind w:firstLine="720"/>
        <w:jc w:val="both"/>
        <w:rPr>
          <w:b/>
          <w:sz w:val="24"/>
          <w:szCs w:val="24"/>
        </w:rPr>
      </w:pPr>
      <w:r w:rsidRPr="00D2329E">
        <w:rPr>
          <w:b/>
          <w:sz w:val="24"/>
          <w:szCs w:val="24"/>
        </w:rPr>
        <w:t>физическое воспитание: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lastRenderedPageBreak/>
        <w:t>осознание ценности жизни, сформированность ответственного отношения к своему здоровью и здоровью окружающих;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знание приёмов оказания первой помощи и готовность применять их в случае необходимости;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потребность в регулярном ведении здорового образа жизни;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482233" w:rsidRPr="00D2329E" w:rsidRDefault="00482233" w:rsidP="000D1F1B">
      <w:pPr>
        <w:pStyle w:val="25"/>
        <w:shd w:val="clear" w:color="auto" w:fill="auto"/>
        <w:tabs>
          <w:tab w:val="left" w:pos="1098"/>
        </w:tabs>
        <w:spacing w:line="240" w:lineRule="auto"/>
        <w:ind w:firstLine="720"/>
        <w:jc w:val="both"/>
        <w:rPr>
          <w:b/>
          <w:sz w:val="24"/>
          <w:szCs w:val="24"/>
        </w:rPr>
      </w:pPr>
      <w:r w:rsidRPr="00D2329E">
        <w:rPr>
          <w:b/>
          <w:sz w:val="24"/>
          <w:szCs w:val="24"/>
        </w:rPr>
        <w:t>трудовое воспитание: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готовность к осознанному и ответственному соблюдению требований безопасности в процессе трудовой деятельности;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интерес к различным сферам профессиональной деятельности, включая военно-профессиональную деятельность;</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готовность и способность к образованию и самообразованию на протяжении всей жизни;</w:t>
      </w:r>
    </w:p>
    <w:p w:rsidR="00482233" w:rsidRPr="00D2329E" w:rsidRDefault="00482233" w:rsidP="000D1F1B">
      <w:pPr>
        <w:pStyle w:val="25"/>
        <w:shd w:val="clear" w:color="auto" w:fill="auto"/>
        <w:tabs>
          <w:tab w:val="left" w:pos="1098"/>
        </w:tabs>
        <w:spacing w:line="240" w:lineRule="auto"/>
        <w:ind w:firstLine="720"/>
        <w:jc w:val="both"/>
        <w:rPr>
          <w:b/>
          <w:sz w:val="24"/>
          <w:szCs w:val="24"/>
        </w:rPr>
      </w:pPr>
      <w:r w:rsidRPr="00D2329E">
        <w:rPr>
          <w:b/>
          <w:sz w:val="24"/>
          <w:szCs w:val="24"/>
        </w:rPr>
        <w:t>экологическое воспитание: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82233" w:rsidRDefault="00482233" w:rsidP="000D1F1B">
      <w:pPr>
        <w:pStyle w:val="25"/>
        <w:shd w:val="clear" w:color="auto" w:fill="auto"/>
        <w:spacing w:line="240" w:lineRule="auto"/>
        <w:ind w:firstLine="720"/>
        <w:jc w:val="both"/>
        <w:rPr>
          <w:sz w:val="24"/>
          <w:szCs w:val="24"/>
        </w:rPr>
      </w:pPr>
      <w:r w:rsidRPr="000D1F1B">
        <w:rPr>
          <w:sz w:val="24"/>
          <w:szCs w:val="24"/>
        </w:rPr>
        <w:t>расширение представлений о деятельности экологической направленности.</w:t>
      </w:r>
    </w:p>
    <w:p w:rsidR="00D2329E" w:rsidRPr="00D2329E" w:rsidRDefault="00D2329E" w:rsidP="000D1F1B">
      <w:pPr>
        <w:pStyle w:val="25"/>
        <w:shd w:val="clear" w:color="auto" w:fill="auto"/>
        <w:spacing w:line="240" w:lineRule="auto"/>
        <w:ind w:firstLine="720"/>
        <w:jc w:val="both"/>
        <w:rPr>
          <w:rStyle w:val="af4"/>
        </w:rPr>
      </w:pPr>
      <w:r w:rsidRPr="00D2329E">
        <w:rPr>
          <w:rStyle w:val="af4"/>
        </w:rPr>
        <w:t>Метапредметные результаты</w:t>
      </w:r>
    </w:p>
    <w:p w:rsidR="00482233" w:rsidRPr="000D1F1B" w:rsidRDefault="00482233" w:rsidP="000D1F1B">
      <w:pPr>
        <w:pStyle w:val="25"/>
        <w:shd w:val="clear" w:color="auto" w:fill="auto"/>
        <w:tabs>
          <w:tab w:val="left" w:pos="1698"/>
        </w:tabs>
        <w:spacing w:line="240" w:lineRule="auto"/>
        <w:ind w:firstLine="720"/>
        <w:jc w:val="both"/>
        <w:rPr>
          <w:sz w:val="24"/>
          <w:szCs w:val="24"/>
        </w:rPr>
      </w:pPr>
      <w:r w:rsidRPr="000D1F1B">
        <w:rPr>
          <w:sz w:val="24"/>
          <w:szCs w:val="24"/>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82233" w:rsidRPr="00D2329E" w:rsidRDefault="00482233" w:rsidP="000D1F1B">
      <w:pPr>
        <w:pStyle w:val="25"/>
        <w:shd w:val="clear" w:color="auto" w:fill="auto"/>
        <w:tabs>
          <w:tab w:val="left" w:pos="1895"/>
        </w:tabs>
        <w:spacing w:line="240" w:lineRule="auto"/>
        <w:ind w:firstLine="720"/>
        <w:jc w:val="both"/>
        <w:rPr>
          <w:b/>
          <w:sz w:val="24"/>
          <w:szCs w:val="24"/>
        </w:rPr>
      </w:pPr>
      <w:r w:rsidRPr="00D2329E">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планировать и осуществлять учебные действия в условиях дефицита информации, необходимой для решения стоящей задачи;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развивать творческое мышление при решении ситуационных задач.</w:t>
      </w:r>
    </w:p>
    <w:p w:rsidR="00482233" w:rsidRPr="00D2329E" w:rsidRDefault="00482233" w:rsidP="000D1F1B">
      <w:pPr>
        <w:pStyle w:val="25"/>
        <w:shd w:val="clear" w:color="auto" w:fill="auto"/>
        <w:tabs>
          <w:tab w:val="left" w:pos="1873"/>
        </w:tabs>
        <w:spacing w:line="240" w:lineRule="auto"/>
        <w:ind w:firstLine="720"/>
        <w:jc w:val="both"/>
        <w:rPr>
          <w:b/>
          <w:sz w:val="24"/>
          <w:szCs w:val="24"/>
        </w:rPr>
      </w:pPr>
      <w:r w:rsidRPr="00D2329E">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lastRenderedPageBreak/>
        <w:t>владеть научной терминологией, ключевыми понятиями и методами в области безопасности жизнедеятельности;</w:t>
      </w:r>
    </w:p>
    <w:p w:rsidR="00482233" w:rsidRPr="000D1F1B" w:rsidRDefault="00D2329E" w:rsidP="000D1F1B">
      <w:pPr>
        <w:pStyle w:val="25"/>
        <w:shd w:val="clear" w:color="auto" w:fill="auto"/>
        <w:spacing w:line="240" w:lineRule="auto"/>
        <w:ind w:firstLine="720"/>
        <w:jc w:val="both"/>
        <w:rPr>
          <w:sz w:val="24"/>
          <w:szCs w:val="24"/>
        </w:rPr>
      </w:pPr>
      <w:r>
        <w:rPr>
          <w:sz w:val="24"/>
          <w:szCs w:val="24"/>
        </w:rPr>
        <w:t>осуществлять различные</w:t>
      </w:r>
      <w:r w:rsidR="00482233" w:rsidRPr="000D1F1B">
        <w:rPr>
          <w:sz w:val="24"/>
          <w:szCs w:val="24"/>
        </w:rPr>
        <w:t xml:space="preserve">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характеризовать приобретённые знания и навыки, оценивать возможность их реализации в реальных ситуациях;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482233" w:rsidRPr="00D2329E" w:rsidRDefault="00482233" w:rsidP="000D1F1B">
      <w:pPr>
        <w:pStyle w:val="25"/>
        <w:shd w:val="clear" w:color="auto" w:fill="auto"/>
        <w:tabs>
          <w:tab w:val="left" w:pos="1883"/>
        </w:tabs>
        <w:spacing w:line="240" w:lineRule="auto"/>
        <w:ind w:firstLine="720"/>
        <w:jc w:val="both"/>
        <w:rPr>
          <w:b/>
          <w:sz w:val="24"/>
          <w:szCs w:val="24"/>
        </w:rPr>
      </w:pPr>
      <w:r w:rsidRPr="00D2329E">
        <w:rPr>
          <w:b/>
          <w:sz w:val="24"/>
          <w:szCs w:val="24"/>
        </w:rPr>
        <w:t>У обучающегося будут сформированы умения работать с информацией как часть познавательных универсальных учебных действий: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оценивать достоверность, легитимность информации, её соответствие правовым и морально-этическим нормам;</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владеть навыками по предотвращению рисков, профилактике угроз и защите от опасностей цифровой среды;</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482233" w:rsidRPr="00D2329E" w:rsidRDefault="00482233" w:rsidP="000D1F1B">
      <w:pPr>
        <w:pStyle w:val="25"/>
        <w:shd w:val="clear" w:color="auto" w:fill="auto"/>
        <w:tabs>
          <w:tab w:val="left" w:pos="1887"/>
        </w:tabs>
        <w:spacing w:line="240" w:lineRule="auto"/>
        <w:ind w:firstLine="720"/>
        <w:jc w:val="both"/>
        <w:rPr>
          <w:b/>
          <w:sz w:val="24"/>
          <w:szCs w:val="24"/>
        </w:rPr>
      </w:pPr>
      <w:r w:rsidRPr="00D2329E">
        <w:rPr>
          <w:b/>
          <w:sz w:val="24"/>
          <w:szCs w:val="24"/>
        </w:rPr>
        <w:t>У обучающегося будут сформированы умения общения как часть коммуникативных универсальных учебных действий: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аргументированно, логично и ясно излагать свою точку зрения с использованием языковых средств.</w:t>
      </w:r>
    </w:p>
    <w:p w:rsidR="00482233" w:rsidRPr="00D2329E" w:rsidRDefault="00482233" w:rsidP="000D1F1B">
      <w:pPr>
        <w:pStyle w:val="25"/>
        <w:shd w:val="clear" w:color="auto" w:fill="auto"/>
        <w:tabs>
          <w:tab w:val="left" w:pos="1895"/>
        </w:tabs>
        <w:spacing w:line="240" w:lineRule="auto"/>
        <w:ind w:firstLine="720"/>
        <w:jc w:val="both"/>
        <w:rPr>
          <w:b/>
          <w:sz w:val="24"/>
          <w:szCs w:val="24"/>
        </w:rPr>
      </w:pPr>
      <w:r w:rsidRPr="00D2329E">
        <w:rPr>
          <w:b/>
          <w:sz w:val="24"/>
          <w:szCs w:val="24"/>
        </w:rPr>
        <w:t>У обучающегося будут сформированы умения самоорганизации как части регулятивных универсальных учебных действий: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ставить и формулировать собственные задачи в образовательной деятельности и жизненных ситуациях;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делать осознанный выбор в новой ситуации, аргументировать его; брать ответственность за своё решение;</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оценивать приобретённый опыт;</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lastRenderedPageBreak/>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482233" w:rsidRPr="00D2329E" w:rsidRDefault="00482233" w:rsidP="000D1F1B">
      <w:pPr>
        <w:pStyle w:val="25"/>
        <w:shd w:val="clear" w:color="auto" w:fill="auto"/>
        <w:tabs>
          <w:tab w:val="left" w:pos="1895"/>
        </w:tabs>
        <w:spacing w:line="240" w:lineRule="auto"/>
        <w:ind w:firstLine="720"/>
        <w:jc w:val="both"/>
        <w:rPr>
          <w:b/>
          <w:sz w:val="24"/>
          <w:szCs w:val="24"/>
        </w:rPr>
      </w:pPr>
      <w:r w:rsidRPr="00D2329E">
        <w:rPr>
          <w:b/>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использовать приёмы рефлексии для анализа и оценки образовательной ситуации, выбора оптимального решения;</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принимать себя, понимая свои недостатки и достоинства, невозможности контроля всего вокруг;</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принимать мотивы и аргументы других при анализе и оценке образовательной ситуации; признавать право на ошибку свою и чужую.</w:t>
      </w:r>
    </w:p>
    <w:p w:rsidR="00482233" w:rsidRPr="00D2329E" w:rsidRDefault="00482233" w:rsidP="000D1F1B">
      <w:pPr>
        <w:pStyle w:val="25"/>
        <w:shd w:val="clear" w:color="auto" w:fill="auto"/>
        <w:tabs>
          <w:tab w:val="left" w:pos="1904"/>
        </w:tabs>
        <w:spacing w:line="240" w:lineRule="auto"/>
        <w:ind w:firstLine="720"/>
        <w:jc w:val="both"/>
        <w:rPr>
          <w:b/>
          <w:sz w:val="24"/>
          <w:szCs w:val="24"/>
        </w:rPr>
      </w:pPr>
      <w:r w:rsidRPr="00D2329E">
        <w:rPr>
          <w:b/>
          <w:sz w:val="24"/>
          <w:szCs w:val="24"/>
        </w:rPr>
        <w:t>У обучающегося будут сформированы умения совместной деятельности: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понимать и использовать преимущества командной и индивидуальной работы в конкретной учебной ситуации;</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оценивать свой вклад и вклад каждого участника команды в общий результат по совместно разработанным критериям;</w:t>
      </w:r>
    </w:p>
    <w:p w:rsidR="00482233" w:rsidRPr="000D1F1B" w:rsidRDefault="00482233" w:rsidP="000D1F1B">
      <w:pPr>
        <w:pStyle w:val="25"/>
        <w:shd w:val="clear" w:color="auto" w:fill="auto"/>
        <w:spacing w:line="240" w:lineRule="auto"/>
        <w:ind w:firstLine="720"/>
        <w:jc w:val="both"/>
        <w:rPr>
          <w:sz w:val="24"/>
          <w:szCs w:val="24"/>
        </w:rPr>
      </w:pPr>
      <w:r w:rsidRPr="000D1F1B">
        <w:rPr>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482233" w:rsidRPr="00D2329E" w:rsidRDefault="00482233" w:rsidP="00D2329E">
      <w:pPr>
        <w:pStyle w:val="25"/>
        <w:shd w:val="clear" w:color="auto" w:fill="auto"/>
        <w:spacing w:line="240" w:lineRule="auto"/>
        <w:ind w:firstLine="720"/>
        <w:jc w:val="center"/>
        <w:rPr>
          <w:rStyle w:val="af4"/>
        </w:rPr>
      </w:pPr>
      <w:r w:rsidRPr="00D2329E">
        <w:rPr>
          <w:rStyle w:val="af4"/>
        </w:rPr>
        <w:t>Предметные результаты освоения программы по ОБЖ на уровне среднего общего образования</w:t>
      </w:r>
    </w:p>
    <w:p w:rsidR="00482233" w:rsidRPr="000D1F1B" w:rsidRDefault="00482233" w:rsidP="000D1F1B">
      <w:pPr>
        <w:pStyle w:val="25"/>
        <w:shd w:val="clear" w:color="auto" w:fill="auto"/>
        <w:tabs>
          <w:tab w:val="left" w:pos="1873"/>
        </w:tabs>
        <w:spacing w:line="240" w:lineRule="auto"/>
        <w:ind w:firstLine="720"/>
        <w:jc w:val="both"/>
        <w:rPr>
          <w:sz w:val="24"/>
          <w:szCs w:val="24"/>
        </w:rPr>
      </w:pPr>
      <w:r w:rsidRPr="00D2329E">
        <w:rPr>
          <w:b/>
          <w:sz w:val="24"/>
          <w:szCs w:val="24"/>
        </w:rPr>
        <w:t>Предметные результаты</w:t>
      </w:r>
      <w:r w:rsidRPr="000D1F1B">
        <w:rPr>
          <w:sz w:val="24"/>
          <w:szCs w:val="24"/>
        </w:rPr>
        <w:t xml:space="preserve">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482233" w:rsidRPr="00D2329E" w:rsidRDefault="00482233" w:rsidP="000D1F1B">
      <w:pPr>
        <w:pStyle w:val="25"/>
        <w:shd w:val="clear" w:color="auto" w:fill="auto"/>
        <w:tabs>
          <w:tab w:val="left" w:pos="1878"/>
        </w:tabs>
        <w:spacing w:line="240" w:lineRule="auto"/>
        <w:ind w:firstLine="720"/>
        <w:jc w:val="both"/>
        <w:rPr>
          <w:b/>
          <w:sz w:val="24"/>
          <w:szCs w:val="24"/>
        </w:rPr>
      </w:pPr>
      <w:r w:rsidRPr="00D2329E">
        <w:rPr>
          <w:b/>
          <w:sz w:val="24"/>
          <w:szCs w:val="24"/>
        </w:rPr>
        <w:t>Предметные результаты, формируемые в ходе изучения ОБЖ, должны обеспечивать:</w:t>
      </w:r>
    </w:p>
    <w:p w:rsidR="00482233" w:rsidRPr="000D1F1B" w:rsidRDefault="00482233" w:rsidP="000D1F1B">
      <w:pPr>
        <w:pStyle w:val="25"/>
        <w:shd w:val="clear" w:color="auto" w:fill="auto"/>
        <w:tabs>
          <w:tab w:val="left" w:pos="1033"/>
        </w:tabs>
        <w:spacing w:line="240" w:lineRule="auto"/>
        <w:ind w:firstLine="720"/>
        <w:jc w:val="both"/>
        <w:rPr>
          <w:sz w:val="24"/>
          <w:szCs w:val="24"/>
        </w:rPr>
      </w:pPr>
      <w:r w:rsidRPr="000D1F1B">
        <w:rPr>
          <w:sz w:val="24"/>
          <w:szCs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482233" w:rsidRPr="000D1F1B" w:rsidRDefault="00482233" w:rsidP="000D1F1B">
      <w:pPr>
        <w:pStyle w:val="25"/>
        <w:shd w:val="clear" w:color="auto" w:fill="auto"/>
        <w:tabs>
          <w:tab w:val="left" w:pos="1028"/>
        </w:tabs>
        <w:spacing w:line="240" w:lineRule="auto"/>
        <w:ind w:firstLine="720"/>
        <w:jc w:val="both"/>
        <w:rPr>
          <w:sz w:val="24"/>
          <w:szCs w:val="24"/>
        </w:rPr>
      </w:pPr>
      <w:r w:rsidRPr="000D1F1B">
        <w:rPr>
          <w:sz w:val="24"/>
          <w:szCs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482233" w:rsidRPr="000D1F1B" w:rsidRDefault="00482233" w:rsidP="000D1F1B">
      <w:pPr>
        <w:pStyle w:val="25"/>
        <w:shd w:val="clear" w:color="auto" w:fill="auto"/>
        <w:tabs>
          <w:tab w:val="left" w:pos="1038"/>
        </w:tabs>
        <w:spacing w:line="240" w:lineRule="auto"/>
        <w:ind w:firstLine="720"/>
        <w:jc w:val="both"/>
        <w:rPr>
          <w:sz w:val="24"/>
          <w:szCs w:val="24"/>
        </w:rPr>
      </w:pPr>
      <w:r w:rsidRPr="000D1F1B">
        <w:rPr>
          <w:sz w:val="24"/>
          <w:szCs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482233" w:rsidRPr="000D1F1B" w:rsidRDefault="00482233" w:rsidP="000D1F1B">
      <w:pPr>
        <w:pStyle w:val="25"/>
        <w:shd w:val="clear" w:color="auto" w:fill="auto"/>
        <w:tabs>
          <w:tab w:val="left" w:pos="1033"/>
        </w:tabs>
        <w:spacing w:line="240" w:lineRule="auto"/>
        <w:ind w:firstLine="720"/>
        <w:jc w:val="both"/>
        <w:rPr>
          <w:sz w:val="24"/>
          <w:szCs w:val="24"/>
        </w:rPr>
      </w:pPr>
      <w:r w:rsidRPr="000D1F1B">
        <w:rPr>
          <w:sz w:val="24"/>
          <w:szCs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482233" w:rsidRPr="000D1F1B" w:rsidRDefault="00482233" w:rsidP="000D1F1B">
      <w:pPr>
        <w:pStyle w:val="25"/>
        <w:shd w:val="clear" w:color="auto" w:fill="auto"/>
        <w:tabs>
          <w:tab w:val="left" w:pos="1047"/>
        </w:tabs>
        <w:spacing w:line="240" w:lineRule="auto"/>
        <w:ind w:firstLine="720"/>
        <w:jc w:val="both"/>
        <w:rPr>
          <w:sz w:val="24"/>
          <w:szCs w:val="24"/>
        </w:rPr>
      </w:pPr>
      <w:r w:rsidRPr="000D1F1B">
        <w:rPr>
          <w:sz w:val="24"/>
          <w:szCs w:val="24"/>
        </w:rPr>
        <w:lastRenderedPageBreak/>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482233" w:rsidRPr="000D1F1B" w:rsidRDefault="00482233" w:rsidP="000D1F1B">
      <w:pPr>
        <w:pStyle w:val="25"/>
        <w:shd w:val="clear" w:color="auto" w:fill="auto"/>
        <w:tabs>
          <w:tab w:val="left" w:pos="1038"/>
        </w:tabs>
        <w:spacing w:line="240" w:lineRule="auto"/>
        <w:ind w:firstLine="720"/>
        <w:jc w:val="both"/>
        <w:rPr>
          <w:sz w:val="24"/>
          <w:szCs w:val="24"/>
        </w:rPr>
      </w:pPr>
      <w:r w:rsidRPr="000D1F1B">
        <w:rPr>
          <w:sz w:val="24"/>
          <w:szCs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482233" w:rsidRPr="000D1F1B" w:rsidRDefault="00482233" w:rsidP="000D1F1B">
      <w:pPr>
        <w:pStyle w:val="25"/>
        <w:shd w:val="clear" w:color="auto" w:fill="auto"/>
        <w:tabs>
          <w:tab w:val="left" w:pos="1038"/>
        </w:tabs>
        <w:spacing w:line="240" w:lineRule="auto"/>
        <w:ind w:firstLine="720"/>
        <w:jc w:val="both"/>
        <w:rPr>
          <w:sz w:val="24"/>
          <w:szCs w:val="24"/>
        </w:rPr>
      </w:pPr>
      <w:r w:rsidRPr="000D1F1B">
        <w:rPr>
          <w:sz w:val="24"/>
          <w:szCs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482233" w:rsidRPr="000D1F1B" w:rsidRDefault="00482233" w:rsidP="000D1F1B">
      <w:pPr>
        <w:pStyle w:val="25"/>
        <w:shd w:val="clear" w:color="auto" w:fill="auto"/>
        <w:tabs>
          <w:tab w:val="left" w:pos="1047"/>
        </w:tabs>
        <w:spacing w:line="240" w:lineRule="auto"/>
        <w:ind w:firstLine="720"/>
        <w:jc w:val="both"/>
        <w:rPr>
          <w:sz w:val="24"/>
          <w:szCs w:val="24"/>
        </w:rPr>
      </w:pPr>
      <w:r w:rsidRPr="000D1F1B">
        <w:rPr>
          <w:sz w:val="24"/>
          <w:szCs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482233" w:rsidRPr="000D1F1B" w:rsidRDefault="00482233" w:rsidP="000D1F1B">
      <w:pPr>
        <w:pStyle w:val="25"/>
        <w:shd w:val="clear" w:color="auto" w:fill="auto"/>
        <w:tabs>
          <w:tab w:val="left" w:pos="1038"/>
        </w:tabs>
        <w:spacing w:line="240" w:lineRule="auto"/>
        <w:ind w:firstLine="720"/>
        <w:jc w:val="both"/>
        <w:rPr>
          <w:sz w:val="24"/>
          <w:szCs w:val="24"/>
        </w:rPr>
      </w:pPr>
      <w:r w:rsidRPr="000D1F1B">
        <w:rPr>
          <w:sz w:val="24"/>
          <w:szCs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482233" w:rsidRPr="000D1F1B" w:rsidRDefault="00482233" w:rsidP="000D1F1B">
      <w:pPr>
        <w:pStyle w:val="25"/>
        <w:shd w:val="clear" w:color="auto" w:fill="auto"/>
        <w:tabs>
          <w:tab w:val="left" w:pos="1167"/>
        </w:tabs>
        <w:spacing w:line="240" w:lineRule="auto"/>
        <w:ind w:firstLine="720"/>
        <w:jc w:val="both"/>
        <w:rPr>
          <w:sz w:val="24"/>
          <w:szCs w:val="24"/>
        </w:rPr>
      </w:pPr>
      <w:r w:rsidRPr="000D1F1B">
        <w:rPr>
          <w:sz w:val="24"/>
          <w:szCs w:val="24"/>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482233" w:rsidRPr="000D1F1B" w:rsidRDefault="00482233" w:rsidP="000D1F1B">
      <w:pPr>
        <w:pStyle w:val="25"/>
        <w:shd w:val="clear" w:color="auto" w:fill="auto"/>
        <w:tabs>
          <w:tab w:val="left" w:pos="1167"/>
        </w:tabs>
        <w:spacing w:line="240" w:lineRule="auto"/>
        <w:ind w:firstLine="720"/>
        <w:jc w:val="both"/>
        <w:rPr>
          <w:sz w:val="24"/>
          <w:szCs w:val="24"/>
        </w:rPr>
      </w:pPr>
      <w:r w:rsidRPr="000D1F1B">
        <w:rPr>
          <w:sz w:val="24"/>
          <w:szCs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E041F4" w:rsidRDefault="00482233" w:rsidP="000D1F1B">
      <w:pPr>
        <w:pStyle w:val="25"/>
        <w:shd w:val="clear" w:color="auto" w:fill="auto"/>
        <w:tabs>
          <w:tab w:val="left" w:pos="1162"/>
        </w:tabs>
        <w:spacing w:line="240" w:lineRule="auto"/>
        <w:ind w:firstLine="720"/>
        <w:jc w:val="both"/>
        <w:rPr>
          <w:sz w:val="24"/>
          <w:szCs w:val="24"/>
        </w:rPr>
      </w:pPr>
      <w:r w:rsidRPr="000D1F1B">
        <w:rPr>
          <w:sz w:val="24"/>
          <w:szCs w:val="24"/>
        </w:rPr>
        <w:t>знание основ государственной системы, российского законодательства, направленных на защиту населения от внешних и внутренних угроз;</w:t>
      </w:r>
    </w:p>
    <w:p w:rsidR="00482233" w:rsidRPr="000D1F1B" w:rsidRDefault="00482233" w:rsidP="000D1F1B">
      <w:pPr>
        <w:pStyle w:val="25"/>
        <w:shd w:val="clear" w:color="auto" w:fill="auto"/>
        <w:tabs>
          <w:tab w:val="left" w:pos="1162"/>
        </w:tabs>
        <w:spacing w:line="240" w:lineRule="auto"/>
        <w:ind w:firstLine="720"/>
        <w:jc w:val="both"/>
        <w:rPr>
          <w:sz w:val="24"/>
          <w:szCs w:val="24"/>
        </w:rPr>
      </w:pPr>
      <w:r w:rsidRPr="000D1F1B">
        <w:rPr>
          <w:sz w:val="24"/>
          <w:szCs w:val="24"/>
        </w:rPr>
        <w:t xml:space="preserve"> сформированность представлений о роли государства, общества и личности в </w:t>
      </w:r>
      <w:r w:rsidR="000D1F1B" w:rsidRPr="000D1F1B">
        <w:rPr>
          <w:sz w:val="24"/>
          <w:szCs w:val="24"/>
        </w:rPr>
        <w:t>обеспечении безопасности.</w:t>
      </w:r>
    </w:p>
    <w:p w:rsidR="00E041F4" w:rsidRDefault="00E041F4" w:rsidP="001177C9">
      <w:pPr>
        <w:pStyle w:val="25"/>
        <w:shd w:val="clear" w:color="auto" w:fill="auto"/>
        <w:spacing w:line="240" w:lineRule="auto"/>
        <w:rPr>
          <w:b/>
          <w:sz w:val="24"/>
          <w:szCs w:val="24"/>
        </w:rPr>
      </w:pPr>
    </w:p>
    <w:p w:rsidR="00837515" w:rsidRDefault="00837515" w:rsidP="00482233">
      <w:pPr>
        <w:pStyle w:val="25"/>
        <w:shd w:val="clear" w:color="auto" w:fill="auto"/>
        <w:spacing w:line="240" w:lineRule="auto"/>
        <w:ind w:firstLine="740"/>
        <w:jc w:val="center"/>
        <w:rPr>
          <w:b/>
          <w:sz w:val="24"/>
          <w:szCs w:val="24"/>
        </w:rPr>
      </w:pPr>
    </w:p>
    <w:p w:rsidR="00837515" w:rsidRDefault="00837515" w:rsidP="00837515">
      <w:pPr>
        <w:pStyle w:val="25"/>
        <w:shd w:val="clear" w:color="auto" w:fill="auto"/>
        <w:spacing w:line="240" w:lineRule="auto"/>
        <w:rPr>
          <w:b/>
          <w:sz w:val="24"/>
          <w:szCs w:val="24"/>
        </w:rPr>
      </w:pPr>
      <w:r w:rsidRPr="00837515">
        <w:rPr>
          <w:b/>
          <w:sz w:val="24"/>
          <w:szCs w:val="24"/>
        </w:rPr>
        <w:t>2.2. ПРОГРАММА ФОРМИРОВАНИЯ УНИВЕРСАЛЬНЫХ УЧЕБНЫХ ДЕЙСТВИЙ У ОБУЧАЮЩИХСЯ</w:t>
      </w:r>
    </w:p>
    <w:p w:rsidR="00837515" w:rsidRDefault="00837515" w:rsidP="00837515">
      <w:pPr>
        <w:pStyle w:val="25"/>
        <w:shd w:val="clear" w:color="auto" w:fill="auto"/>
        <w:spacing w:line="240" w:lineRule="auto"/>
        <w:rPr>
          <w:b/>
          <w:sz w:val="24"/>
          <w:szCs w:val="24"/>
        </w:rPr>
      </w:pPr>
      <w:r w:rsidRPr="00837515">
        <w:rPr>
          <w:b/>
          <w:sz w:val="24"/>
          <w:szCs w:val="24"/>
        </w:rPr>
        <w:t>2.2.1. Целевой раздел</w:t>
      </w:r>
    </w:p>
    <w:p w:rsidR="003E3133" w:rsidRPr="003E3133" w:rsidRDefault="003E3133" w:rsidP="003E3133">
      <w:pPr>
        <w:pStyle w:val="25"/>
        <w:shd w:val="clear" w:color="auto" w:fill="auto"/>
        <w:tabs>
          <w:tab w:val="left" w:pos="1666"/>
        </w:tabs>
        <w:spacing w:line="240" w:lineRule="auto"/>
        <w:ind w:firstLine="740"/>
        <w:jc w:val="both"/>
        <w:rPr>
          <w:sz w:val="24"/>
          <w:szCs w:val="24"/>
        </w:rPr>
      </w:pPr>
      <w:r w:rsidRPr="003E3133">
        <w:rPr>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3E3133" w:rsidRPr="003E3133" w:rsidRDefault="003E3133" w:rsidP="003E3133">
      <w:pPr>
        <w:pStyle w:val="25"/>
        <w:shd w:val="clear" w:color="auto" w:fill="auto"/>
        <w:tabs>
          <w:tab w:val="left" w:pos="1701"/>
        </w:tabs>
        <w:spacing w:line="240" w:lineRule="auto"/>
        <w:ind w:firstLine="740"/>
        <w:jc w:val="both"/>
        <w:rPr>
          <w:sz w:val="24"/>
          <w:szCs w:val="24"/>
        </w:rPr>
      </w:pPr>
      <w:r w:rsidRPr="003E3133">
        <w:rPr>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w:t>
      </w:r>
      <w:r w:rsidRPr="003E3133">
        <w:rPr>
          <w:sz w:val="24"/>
          <w:szCs w:val="24"/>
        </w:rPr>
        <w:lastRenderedPageBreak/>
        <w:t>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w:t>
      </w:r>
      <w:r>
        <w:rPr>
          <w:sz w:val="24"/>
          <w:szCs w:val="24"/>
        </w:rPr>
        <w:t>т</w:t>
      </w:r>
      <w:r w:rsidRPr="003E3133">
        <w:rPr>
          <w:sz w:val="24"/>
          <w:szCs w:val="24"/>
        </w:rPr>
        <w:t>ся как универсальные в различных жизненных контекстах.</w:t>
      </w:r>
    </w:p>
    <w:p w:rsidR="003E3133" w:rsidRPr="003E3133" w:rsidRDefault="003E3133" w:rsidP="003E3133">
      <w:pPr>
        <w:pStyle w:val="25"/>
        <w:shd w:val="clear" w:color="auto" w:fill="auto"/>
        <w:tabs>
          <w:tab w:val="left" w:pos="1701"/>
        </w:tabs>
        <w:spacing w:line="240" w:lineRule="auto"/>
        <w:ind w:firstLine="740"/>
        <w:jc w:val="both"/>
        <w:rPr>
          <w:sz w:val="24"/>
          <w:szCs w:val="24"/>
        </w:rPr>
      </w:pPr>
      <w:r w:rsidRPr="003E3133">
        <w:rPr>
          <w:sz w:val="24"/>
          <w:szCs w:val="24"/>
        </w:rPr>
        <w:t>На уровне среднего общего образования регулятивные действия</w:t>
      </w:r>
      <w:r>
        <w:rPr>
          <w:sz w:val="24"/>
          <w:szCs w:val="24"/>
        </w:rPr>
        <w:t xml:space="preserve"> </w:t>
      </w:r>
      <w:r w:rsidRPr="003E3133">
        <w:rPr>
          <w:sz w:val="24"/>
          <w:szCs w:val="24"/>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w:t>
      </w:r>
      <w:r>
        <w:rPr>
          <w:sz w:val="24"/>
          <w:szCs w:val="24"/>
        </w:rPr>
        <w:t xml:space="preserve">ознанно используют коллективно-распределенную </w:t>
      </w:r>
      <w:r w:rsidRPr="003E3133">
        <w:rPr>
          <w:sz w:val="24"/>
          <w:szCs w:val="24"/>
        </w:rPr>
        <w:t>деяте</w:t>
      </w:r>
      <w:r>
        <w:rPr>
          <w:sz w:val="24"/>
          <w:szCs w:val="24"/>
        </w:rPr>
        <w:t xml:space="preserve">льность для решения </w:t>
      </w:r>
      <w:r w:rsidRPr="003E3133">
        <w:rPr>
          <w:sz w:val="24"/>
          <w:szCs w:val="24"/>
        </w:rPr>
        <w:t>разноплановых учебных,</w:t>
      </w:r>
      <w:r>
        <w:rPr>
          <w:sz w:val="24"/>
          <w:szCs w:val="24"/>
        </w:rPr>
        <w:t xml:space="preserve"> </w:t>
      </w:r>
      <w:r w:rsidRPr="003E3133">
        <w:rPr>
          <w:sz w:val="24"/>
          <w:szCs w:val="24"/>
        </w:rPr>
        <w:t>познавательных</w:t>
      </w:r>
      <w:r>
        <w:rPr>
          <w:sz w:val="24"/>
          <w:szCs w:val="24"/>
        </w:rPr>
        <w:t xml:space="preserve">, исследовательских, проектных, </w:t>
      </w:r>
      <w:r w:rsidRPr="003E3133">
        <w:rPr>
          <w:sz w:val="24"/>
          <w:szCs w:val="24"/>
        </w:rPr>
        <w:t>профессиональных задач,</w:t>
      </w:r>
      <w:r>
        <w:rPr>
          <w:sz w:val="24"/>
          <w:szCs w:val="24"/>
        </w:rPr>
        <w:t xml:space="preserve"> </w:t>
      </w:r>
      <w:r w:rsidRPr="003E3133">
        <w:rPr>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3E3133" w:rsidRPr="003E3133" w:rsidRDefault="003E3133" w:rsidP="003E3133">
      <w:pPr>
        <w:pStyle w:val="25"/>
        <w:shd w:val="clear" w:color="auto" w:fill="auto"/>
        <w:tabs>
          <w:tab w:val="left" w:pos="1701"/>
        </w:tabs>
        <w:spacing w:line="240" w:lineRule="auto"/>
        <w:ind w:firstLine="740"/>
        <w:jc w:val="both"/>
        <w:rPr>
          <w:sz w:val="24"/>
          <w:szCs w:val="24"/>
        </w:rPr>
      </w:pPr>
      <w:r w:rsidRPr="003E3133">
        <w:rPr>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w:t>
      </w:r>
      <w:r>
        <w:rPr>
          <w:sz w:val="24"/>
          <w:szCs w:val="24"/>
        </w:rPr>
        <w:t>льности для достижения практико-</w:t>
      </w:r>
      <w:r w:rsidRPr="003E3133">
        <w:rPr>
          <w:sz w:val="24"/>
          <w:szCs w:val="24"/>
        </w:rPr>
        <w:t>ориентированных результатов образования.</w:t>
      </w:r>
    </w:p>
    <w:p w:rsidR="003E3133" w:rsidRDefault="003E3133" w:rsidP="003E3133">
      <w:pPr>
        <w:pStyle w:val="25"/>
        <w:shd w:val="clear" w:color="auto" w:fill="auto"/>
        <w:tabs>
          <w:tab w:val="left" w:pos="1677"/>
        </w:tabs>
        <w:spacing w:line="240" w:lineRule="auto"/>
        <w:ind w:firstLine="740"/>
        <w:rPr>
          <w:sz w:val="24"/>
          <w:szCs w:val="24"/>
        </w:rPr>
      </w:pPr>
      <w:r w:rsidRPr="003E3133">
        <w:rPr>
          <w:sz w:val="24"/>
          <w:szCs w:val="24"/>
        </w:rPr>
        <w:t xml:space="preserve">Программа формирования УУД призвана обеспечить: </w:t>
      </w:r>
    </w:p>
    <w:p w:rsidR="003E3133" w:rsidRPr="003E3133" w:rsidRDefault="003E3133" w:rsidP="003E3133">
      <w:pPr>
        <w:pStyle w:val="25"/>
        <w:shd w:val="clear" w:color="auto" w:fill="auto"/>
        <w:tabs>
          <w:tab w:val="left" w:pos="1677"/>
        </w:tabs>
        <w:spacing w:line="240" w:lineRule="auto"/>
        <w:ind w:firstLine="740"/>
        <w:rPr>
          <w:sz w:val="24"/>
          <w:szCs w:val="24"/>
        </w:rPr>
      </w:pPr>
      <w:r>
        <w:rPr>
          <w:sz w:val="24"/>
          <w:szCs w:val="24"/>
        </w:rPr>
        <w:t xml:space="preserve">- </w:t>
      </w:r>
      <w:r w:rsidRPr="003E3133">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3E3133" w:rsidRPr="003E3133" w:rsidRDefault="003E3133" w:rsidP="003E3133">
      <w:pPr>
        <w:pStyle w:val="25"/>
        <w:shd w:val="clear" w:color="auto" w:fill="auto"/>
        <w:spacing w:line="240" w:lineRule="auto"/>
        <w:ind w:firstLine="740"/>
        <w:jc w:val="both"/>
        <w:rPr>
          <w:sz w:val="24"/>
          <w:szCs w:val="24"/>
        </w:rPr>
      </w:pPr>
      <w:r>
        <w:rPr>
          <w:sz w:val="24"/>
          <w:szCs w:val="24"/>
        </w:rPr>
        <w:t xml:space="preserve">- </w:t>
      </w:r>
      <w:r w:rsidRPr="003E3133">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3E3133" w:rsidRPr="003E3133" w:rsidRDefault="003E3133" w:rsidP="003E3133">
      <w:pPr>
        <w:pStyle w:val="25"/>
        <w:shd w:val="clear" w:color="auto" w:fill="auto"/>
        <w:spacing w:line="240" w:lineRule="auto"/>
        <w:ind w:firstLine="740"/>
        <w:jc w:val="both"/>
        <w:rPr>
          <w:sz w:val="24"/>
          <w:szCs w:val="24"/>
        </w:rPr>
      </w:pPr>
      <w:r>
        <w:rPr>
          <w:sz w:val="24"/>
          <w:szCs w:val="24"/>
        </w:rPr>
        <w:t xml:space="preserve">- </w:t>
      </w:r>
      <w:r w:rsidRPr="003E3133">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3E3133" w:rsidRPr="003E3133" w:rsidRDefault="003E3133" w:rsidP="003E3133">
      <w:pPr>
        <w:pStyle w:val="25"/>
        <w:shd w:val="clear" w:color="auto" w:fill="auto"/>
        <w:spacing w:line="240" w:lineRule="auto"/>
        <w:ind w:firstLine="740"/>
        <w:jc w:val="both"/>
        <w:rPr>
          <w:sz w:val="24"/>
          <w:szCs w:val="24"/>
        </w:rPr>
      </w:pPr>
      <w:r>
        <w:rPr>
          <w:sz w:val="24"/>
          <w:szCs w:val="24"/>
        </w:rPr>
        <w:t xml:space="preserve">- </w:t>
      </w:r>
      <w:r w:rsidRPr="003E3133">
        <w:rPr>
          <w:sz w:val="24"/>
          <w:szCs w:val="24"/>
        </w:rPr>
        <w:t>создание условий для интеграции урочных и внеурочных форм учебно- исследовательской и проектной деятельности обучающихся;</w:t>
      </w:r>
    </w:p>
    <w:p w:rsidR="003E3133" w:rsidRPr="003E3133" w:rsidRDefault="003E3133" w:rsidP="003E3133">
      <w:pPr>
        <w:pStyle w:val="25"/>
        <w:shd w:val="clear" w:color="auto" w:fill="auto"/>
        <w:tabs>
          <w:tab w:val="left" w:pos="4536"/>
          <w:tab w:val="left" w:pos="8208"/>
        </w:tabs>
        <w:spacing w:line="240" w:lineRule="auto"/>
        <w:ind w:firstLine="740"/>
        <w:jc w:val="both"/>
        <w:rPr>
          <w:sz w:val="24"/>
          <w:szCs w:val="24"/>
        </w:rPr>
      </w:pPr>
      <w:r>
        <w:rPr>
          <w:sz w:val="24"/>
          <w:szCs w:val="24"/>
        </w:rPr>
        <w:t xml:space="preserve">- </w:t>
      </w:r>
      <w:r w:rsidRPr="003E3133">
        <w:rPr>
          <w:sz w:val="24"/>
          <w:szCs w:val="24"/>
        </w:rPr>
        <w:t>формирование навыков участия в различных формах организации учебно</w:t>
      </w:r>
      <w:r w:rsidRPr="003E3133">
        <w:rPr>
          <w:sz w:val="24"/>
          <w:szCs w:val="24"/>
        </w:rPr>
        <w:softHyphen/>
        <w:t>исследовательской и проектной деятельности (творческих конкурсах, научных</w:t>
      </w:r>
      <w:r>
        <w:rPr>
          <w:sz w:val="24"/>
          <w:szCs w:val="24"/>
        </w:rPr>
        <w:t xml:space="preserve"> обществах, научно-практических конференциях, олимпиадах </w:t>
      </w:r>
      <w:r w:rsidRPr="003E3133">
        <w:rPr>
          <w:sz w:val="24"/>
          <w:szCs w:val="24"/>
        </w:rPr>
        <w:t>и других),</w:t>
      </w:r>
      <w:r>
        <w:rPr>
          <w:sz w:val="24"/>
          <w:szCs w:val="24"/>
        </w:rPr>
        <w:t xml:space="preserve"> </w:t>
      </w:r>
      <w:r w:rsidRPr="003E3133">
        <w:rPr>
          <w:sz w:val="24"/>
          <w:szCs w:val="24"/>
        </w:rPr>
        <w:t>возможность получения практико-ориентированного результата;</w:t>
      </w:r>
    </w:p>
    <w:p w:rsidR="003E3133" w:rsidRPr="003E3133" w:rsidRDefault="003E3133" w:rsidP="003E3133">
      <w:pPr>
        <w:pStyle w:val="25"/>
        <w:shd w:val="clear" w:color="auto" w:fill="auto"/>
        <w:spacing w:line="240" w:lineRule="auto"/>
        <w:ind w:firstLine="740"/>
        <w:jc w:val="both"/>
        <w:rPr>
          <w:sz w:val="24"/>
          <w:szCs w:val="24"/>
        </w:rPr>
      </w:pPr>
      <w:r>
        <w:rPr>
          <w:sz w:val="24"/>
          <w:szCs w:val="24"/>
        </w:rPr>
        <w:t xml:space="preserve">- </w:t>
      </w:r>
      <w:r w:rsidRPr="003E3133">
        <w:rPr>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3E3133" w:rsidRPr="003E3133" w:rsidRDefault="003E3133" w:rsidP="003E3133">
      <w:pPr>
        <w:pStyle w:val="25"/>
        <w:shd w:val="clear" w:color="auto" w:fill="auto"/>
        <w:spacing w:line="240" w:lineRule="auto"/>
        <w:ind w:firstLine="740"/>
        <w:jc w:val="both"/>
        <w:rPr>
          <w:sz w:val="24"/>
          <w:szCs w:val="24"/>
        </w:rPr>
      </w:pPr>
      <w:r>
        <w:rPr>
          <w:sz w:val="24"/>
          <w:szCs w:val="24"/>
        </w:rPr>
        <w:t xml:space="preserve">- </w:t>
      </w:r>
      <w:r w:rsidRPr="003E3133">
        <w:rPr>
          <w:sz w:val="24"/>
          <w:szCs w:val="24"/>
        </w:rPr>
        <w:t>формирование знаний и навыков в области финансовой грамотности и устойчивого развития общества;</w:t>
      </w:r>
    </w:p>
    <w:p w:rsidR="003E3133" w:rsidRPr="003E3133" w:rsidRDefault="003E3133" w:rsidP="003E3133">
      <w:pPr>
        <w:pStyle w:val="25"/>
        <w:shd w:val="clear" w:color="auto" w:fill="auto"/>
        <w:spacing w:line="240" w:lineRule="auto"/>
        <w:ind w:firstLine="740"/>
        <w:jc w:val="both"/>
        <w:rPr>
          <w:sz w:val="24"/>
          <w:szCs w:val="24"/>
        </w:rPr>
      </w:pPr>
      <w:r>
        <w:rPr>
          <w:sz w:val="24"/>
          <w:szCs w:val="24"/>
        </w:rPr>
        <w:t xml:space="preserve">- </w:t>
      </w:r>
      <w:r w:rsidRPr="003E3133">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837515" w:rsidRPr="003E3133" w:rsidRDefault="003E3133" w:rsidP="003E3133">
      <w:pPr>
        <w:pStyle w:val="25"/>
        <w:shd w:val="clear" w:color="auto" w:fill="auto"/>
        <w:spacing w:line="240" w:lineRule="auto"/>
        <w:ind w:firstLine="740"/>
        <w:jc w:val="both"/>
        <w:rPr>
          <w:sz w:val="24"/>
          <w:szCs w:val="24"/>
        </w:rPr>
      </w:pPr>
      <w:r>
        <w:rPr>
          <w:sz w:val="24"/>
          <w:szCs w:val="24"/>
        </w:rPr>
        <w:t xml:space="preserve">- </w:t>
      </w:r>
      <w:r w:rsidRPr="003E3133">
        <w:rPr>
          <w:sz w:val="24"/>
          <w:szCs w:val="24"/>
        </w:rPr>
        <w:t>подготовку к осознанному выбору дальнейшего образования и профессиональной деятельности.</w:t>
      </w:r>
    </w:p>
    <w:p w:rsidR="00837515" w:rsidRDefault="00837515" w:rsidP="00837515">
      <w:pPr>
        <w:pStyle w:val="25"/>
        <w:shd w:val="clear" w:color="auto" w:fill="auto"/>
        <w:spacing w:line="240" w:lineRule="auto"/>
        <w:rPr>
          <w:b/>
          <w:sz w:val="24"/>
          <w:szCs w:val="24"/>
        </w:rPr>
      </w:pPr>
      <w:r w:rsidRPr="00837515">
        <w:rPr>
          <w:b/>
          <w:sz w:val="24"/>
          <w:szCs w:val="24"/>
        </w:rPr>
        <w:t>2.2.2. Содержательный раздел</w:t>
      </w:r>
    </w:p>
    <w:p w:rsidR="00C8721F" w:rsidRPr="00B1010F" w:rsidRDefault="00C8721F" w:rsidP="00B1010F">
      <w:pPr>
        <w:pStyle w:val="25"/>
        <w:shd w:val="clear" w:color="auto" w:fill="auto"/>
        <w:tabs>
          <w:tab w:val="left" w:pos="1736"/>
        </w:tabs>
        <w:spacing w:line="240" w:lineRule="auto"/>
        <w:ind w:firstLine="720"/>
        <w:jc w:val="both"/>
        <w:rPr>
          <w:sz w:val="24"/>
          <w:szCs w:val="24"/>
        </w:rPr>
      </w:pPr>
      <w:r w:rsidRPr="00B1010F">
        <w:rPr>
          <w:sz w:val="24"/>
          <w:szCs w:val="24"/>
        </w:rPr>
        <w:t>Программа формирования УУД у обучающихся содержит:</w:t>
      </w:r>
      <w:r w:rsidR="00B1010F">
        <w:rPr>
          <w:sz w:val="24"/>
          <w:szCs w:val="24"/>
        </w:rPr>
        <w:t xml:space="preserve"> </w:t>
      </w:r>
      <w:r w:rsidRPr="00B1010F">
        <w:rPr>
          <w:sz w:val="24"/>
          <w:szCs w:val="24"/>
        </w:rPr>
        <w:t>описание взаимосвязи УУД с содержанием учебных предметов;</w:t>
      </w:r>
      <w:r w:rsidR="00B1010F">
        <w:rPr>
          <w:sz w:val="24"/>
          <w:szCs w:val="24"/>
        </w:rPr>
        <w:t xml:space="preserve"> </w:t>
      </w:r>
      <w:r w:rsidRPr="00B1010F">
        <w:rPr>
          <w:sz w:val="24"/>
          <w:szCs w:val="24"/>
        </w:rPr>
        <w:t xml:space="preserve">описание особенностей реализации основных </w:t>
      </w:r>
      <w:r w:rsidRPr="00B1010F">
        <w:rPr>
          <w:sz w:val="24"/>
          <w:szCs w:val="24"/>
        </w:rPr>
        <w:lastRenderedPageBreak/>
        <w:t>направлений и форм;</w:t>
      </w:r>
      <w:r w:rsidR="00B1010F">
        <w:rPr>
          <w:sz w:val="24"/>
          <w:szCs w:val="24"/>
        </w:rPr>
        <w:t xml:space="preserve"> </w:t>
      </w:r>
      <w:r w:rsidRPr="00B1010F">
        <w:rPr>
          <w:sz w:val="24"/>
          <w:szCs w:val="24"/>
        </w:rPr>
        <w:t>учебно-исследовательской и проектной деятельности.</w:t>
      </w:r>
    </w:p>
    <w:p w:rsidR="00C8721F" w:rsidRPr="00B1010F" w:rsidRDefault="00C8721F" w:rsidP="00B1010F">
      <w:pPr>
        <w:pStyle w:val="25"/>
        <w:shd w:val="clear" w:color="auto" w:fill="auto"/>
        <w:tabs>
          <w:tab w:val="left" w:pos="1741"/>
        </w:tabs>
        <w:spacing w:line="240" w:lineRule="auto"/>
        <w:ind w:firstLine="720"/>
        <w:jc w:val="both"/>
        <w:rPr>
          <w:sz w:val="24"/>
          <w:szCs w:val="24"/>
        </w:rPr>
      </w:pPr>
      <w:r w:rsidRPr="00B1010F">
        <w:rPr>
          <w:sz w:val="24"/>
          <w:szCs w:val="24"/>
        </w:rPr>
        <w:t>Описание взаимосвязи УУД с содержанием учебных предметов.</w:t>
      </w:r>
      <w:r w:rsidR="00B1010F">
        <w:rPr>
          <w:sz w:val="24"/>
          <w:szCs w:val="24"/>
        </w:rPr>
        <w:t xml:space="preserve"> </w:t>
      </w:r>
      <w:r w:rsidRPr="00B1010F">
        <w:rPr>
          <w:sz w:val="24"/>
          <w:szCs w:val="24"/>
        </w:rPr>
        <w:t>Содержание среднего общего образования определяется программой среднего</w:t>
      </w:r>
      <w:r w:rsidR="00B1010F">
        <w:rPr>
          <w:sz w:val="24"/>
          <w:szCs w:val="24"/>
        </w:rPr>
        <w:t xml:space="preserve"> </w:t>
      </w:r>
      <w:r w:rsidRPr="00B1010F">
        <w:rPr>
          <w:sz w:val="24"/>
          <w:szCs w:val="24"/>
        </w:rPr>
        <w:t>общего образования. Предметное учебное содержание фиксируется в рабочих программах.</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 xml:space="preserve">Разработанные по всем </w:t>
      </w:r>
      <w:r w:rsidR="00B1010F">
        <w:rPr>
          <w:sz w:val="24"/>
          <w:szCs w:val="24"/>
        </w:rPr>
        <w:t>учебным предметам рабочие программы</w:t>
      </w:r>
      <w:r w:rsidRPr="00B1010F">
        <w:rPr>
          <w:sz w:val="24"/>
          <w:szCs w:val="24"/>
        </w:rPr>
        <w:t xml:space="preserve"> отражают определенные во ФГОС СОО УУД в трех своих компонентах:</w:t>
      </w:r>
    </w:p>
    <w:p w:rsidR="00C8721F" w:rsidRPr="00B1010F" w:rsidRDefault="00894A49" w:rsidP="00B1010F">
      <w:pPr>
        <w:pStyle w:val="25"/>
        <w:shd w:val="clear" w:color="auto" w:fill="auto"/>
        <w:spacing w:line="240" w:lineRule="auto"/>
        <w:ind w:firstLine="720"/>
        <w:jc w:val="both"/>
        <w:rPr>
          <w:sz w:val="24"/>
          <w:szCs w:val="24"/>
        </w:rPr>
      </w:pPr>
      <w:r>
        <w:rPr>
          <w:sz w:val="24"/>
          <w:szCs w:val="24"/>
        </w:rPr>
        <w:t xml:space="preserve">- </w:t>
      </w:r>
      <w:r w:rsidR="00C8721F" w:rsidRPr="00B1010F">
        <w:rPr>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C8721F" w:rsidRPr="00B1010F" w:rsidRDefault="00894A49" w:rsidP="00B1010F">
      <w:pPr>
        <w:pStyle w:val="25"/>
        <w:shd w:val="clear" w:color="auto" w:fill="auto"/>
        <w:spacing w:line="240" w:lineRule="auto"/>
        <w:ind w:firstLine="720"/>
        <w:jc w:val="both"/>
        <w:rPr>
          <w:sz w:val="24"/>
          <w:szCs w:val="24"/>
        </w:rPr>
      </w:pPr>
      <w:r>
        <w:rPr>
          <w:sz w:val="24"/>
          <w:szCs w:val="24"/>
        </w:rPr>
        <w:t xml:space="preserve">- </w:t>
      </w:r>
      <w:r w:rsidR="00C8721F" w:rsidRPr="00B1010F">
        <w:rPr>
          <w:sz w:val="24"/>
          <w:szCs w:val="24"/>
        </w:rPr>
        <w:t>в соотнесении с предметными результатами по основным разделам и темам учебного содержания;</w:t>
      </w:r>
    </w:p>
    <w:p w:rsidR="00C8721F" w:rsidRPr="00B1010F" w:rsidRDefault="00894A49" w:rsidP="00B1010F">
      <w:pPr>
        <w:pStyle w:val="25"/>
        <w:shd w:val="clear" w:color="auto" w:fill="auto"/>
        <w:spacing w:line="240" w:lineRule="auto"/>
        <w:ind w:firstLine="720"/>
        <w:jc w:val="both"/>
        <w:rPr>
          <w:sz w:val="24"/>
          <w:szCs w:val="24"/>
        </w:rPr>
      </w:pPr>
      <w:r>
        <w:rPr>
          <w:sz w:val="24"/>
          <w:szCs w:val="24"/>
        </w:rPr>
        <w:t xml:space="preserve">- </w:t>
      </w:r>
      <w:r w:rsidR="00C8721F" w:rsidRPr="00B1010F">
        <w:rPr>
          <w:sz w:val="24"/>
          <w:szCs w:val="24"/>
        </w:rPr>
        <w:t>в разделе «Основные виды деятельности» тематического планирования.</w:t>
      </w:r>
    </w:p>
    <w:p w:rsidR="00C8721F" w:rsidRPr="00B1010F" w:rsidRDefault="00C8721F" w:rsidP="00B1010F">
      <w:pPr>
        <w:pStyle w:val="25"/>
        <w:shd w:val="clear" w:color="auto" w:fill="auto"/>
        <w:tabs>
          <w:tab w:val="left" w:pos="1726"/>
        </w:tabs>
        <w:spacing w:line="240" w:lineRule="auto"/>
        <w:ind w:firstLine="720"/>
        <w:jc w:val="both"/>
        <w:rPr>
          <w:sz w:val="24"/>
          <w:szCs w:val="24"/>
        </w:rPr>
      </w:pPr>
      <w:r w:rsidRPr="00B1010F">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C8721F" w:rsidRPr="00894A49" w:rsidRDefault="00C8721F" w:rsidP="00B1010F">
      <w:pPr>
        <w:pStyle w:val="25"/>
        <w:shd w:val="clear" w:color="auto" w:fill="auto"/>
        <w:tabs>
          <w:tab w:val="left" w:pos="1933"/>
        </w:tabs>
        <w:spacing w:line="240" w:lineRule="auto"/>
        <w:ind w:firstLine="720"/>
        <w:jc w:val="both"/>
        <w:rPr>
          <w:sz w:val="24"/>
          <w:szCs w:val="24"/>
        </w:rPr>
      </w:pPr>
      <w:r w:rsidRPr="00894A49">
        <w:rPr>
          <w:sz w:val="24"/>
          <w:szCs w:val="24"/>
        </w:rPr>
        <w:t>Русский язык и литература.</w:t>
      </w:r>
    </w:p>
    <w:p w:rsidR="00C8721F" w:rsidRPr="00894A49" w:rsidRDefault="00C8721F" w:rsidP="00B1010F">
      <w:pPr>
        <w:pStyle w:val="25"/>
        <w:shd w:val="clear" w:color="auto" w:fill="auto"/>
        <w:tabs>
          <w:tab w:val="left" w:pos="2120"/>
        </w:tabs>
        <w:spacing w:line="240" w:lineRule="auto"/>
        <w:ind w:firstLine="720"/>
        <w:jc w:val="both"/>
        <w:rPr>
          <w:sz w:val="24"/>
          <w:szCs w:val="24"/>
        </w:rPr>
      </w:pPr>
      <w:r w:rsidRPr="00894A49">
        <w:rPr>
          <w:sz w:val="24"/>
          <w:szCs w:val="24"/>
        </w:rPr>
        <w:t>Формирование универсальных учебных познавательных действий включает базовые логические действия: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w:t>
      </w:r>
      <w:r w:rsidR="00B1010F">
        <w:rPr>
          <w:sz w:val="24"/>
          <w:szCs w:val="24"/>
        </w:rPr>
        <w:t>овидностей языка, функционально-</w:t>
      </w:r>
      <w:r w:rsidRPr="00B1010F">
        <w:rPr>
          <w:sz w:val="24"/>
          <w:szCs w:val="24"/>
        </w:rPr>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развивать критическое мышление при решении жизненных проблем с учётом собственного речевого и читательского опыта;</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C8721F" w:rsidRPr="00B1010F" w:rsidRDefault="00C8721F" w:rsidP="00B1010F">
      <w:pPr>
        <w:pStyle w:val="25"/>
        <w:shd w:val="clear" w:color="auto" w:fill="auto"/>
        <w:tabs>
          <w:tab w:val="left" w:pos="2741"/>
          <w:tab w:val="left" w:pos="6838"/>
        </w:tabs>
        <w:spacing w:line="240" w:lineRule="auto"/>
        <w:ind w:firstLine="720"/>
        <w:jc w:val="both"/>
        <w:rPr>
          <w:sz w:val="24"/>
          <w:szCs w:val="24"/>
        </w:rPr>
      </w:pPr>
      <w:r w:rsidRPr="00B1010F">
        <w:rPr>
          <w:sz w:val="24"/>
          <w:szCs w:val="24"/>
        </w:rPr>
        <w:t>устана</w:t>
      </w:r>
      <w:r w:rsidR="00B1010F" w:rsidRPr="00B1010F">
        <w:rPr>
          <w:sz w:val="24"/>
          <w:szCs w:val="24"/>
        </w:rPr>
        <w:t xml:space="preserve">вливать основания для сравнения </w:t>
      </w:r>
      <w:r w:rsidRPr="00B1010F">
        <w:rPr>
          <w:sz w:val="24"/>
          <w:szCs w:val="24"/>
        </w:rPr>
        <w:t>литературных героев,</w:t>
      </w:r>
      <w:r w:rsidR="00B1010F" w:rsidRPr="00B1010F">
        <w:rPr>
          <w:sz w:val="24"/>
          <w:szCs w:val="24"/>
        </w:rPr>
        <w:t xml:space="preserve"> </w:t>
      </w:r>
      <w:r w:rsidRPr="00B1010F">
        <w:rPr>
          <w:sz w:val="24"/>
          <w:szCs w:val="24"/>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C8721F" w:rsidRPr="00894A49" w:rsidRDefault="00C8721F" w:rsidP="00B1010F">
      <w:pPr>
        <w:pStyle w:val="25"/>
        <w:shd w:val="clear" w:color="auto" w:fill="auto"/>
        <w:tabs>
          <w:tab w:val="left" w:pos="2055"/>
        </w:tabs>
        <w:spacing w:line="240" w:lineRule="auto"/>
        <w:ind w:firstLine="720"/>
        <w:jc w:val="both"/>
        <w:rPr>
          <w:b/>
          <w:sz w:val="24"/>
          <w:szCs w:val="24"/>
        </w:rPr>
      </w:pPr>
      <w:r w:rsidRPr="00894A49">
        <w:rPr>
          <w:b/>
          <w:sz w:val="24"/>
          <w:szCs w:val="24"/>
        </w:rPr>
        <w:t>Формирование универсальных учебных познавательных действий включает базовые исследовательские действия:</w:t>
      </w:r>
    </w:p>
    <w:p w:rsidR="00C8721F" w:rsidRPr="00B1010F" w:rsidRDefault="00C8721F" w:rsidP="00B1010F">
      <w:pPr>
        <w:pStyle w:val="25"/>
        <w:shd w:val="clear" w:color="auto" w:fill="auto"/>
        <w:tabs>
          <w:tab w:val="left" w:pos="4258"/>
          <w:tab w:val="left" w:pos="6838"/>
        </w:tabs>
        <w:spacing w:line="240" w:lineRule="auto"/>
        <w:ind w:firstLine="720"/>
        <w:jc w:val="both"/>
        <w:rPr>
          <w:sz w:val="24"/>
          <w:szCs w:val="24"/>
        </w:rPr>
      </w:pPr>
      <w:r w:rsidRPr="00B1010F">
        <w:rPr>
          <w:sz w:val="24"/>
          <w:szCs w:val="24"/>
        </w:rPr>
        <w:lastRenderedPageBreak/>
        <w:t>формулиро</w:t>
      </w:r>
      <w:r w:rsidR="00B1010F" w:rsidRPr="00B1010F">
        <w:rPr>
          <w:sz w:val="24"/>
          <w:szCs w:val="24"/>
        </w:rPr>
        <w:t xml:space="preserve">вать вопросы исследовательского </w:t>
      </w:r>
      <w:r w:rsidRPr="00B1010F">
        <w:rPr>
          <w:sz w:val="24"/>
          <w:szCs w:val="24"/>
        </w:rPr>
        <w:t>характера (например,</w:t>
      </w:r>
      <w:r w:rsidR="00B1010F" w:rsidRPr="00B1010F">
        <w:rPr>
          <w:sz w:val="24"/>
          <w:szCs w:val="24"/>
        </w:rPr>
        <w:t xml:space="preserve"> </w:t>
      </w:r>
      <w:r w:rsidRPr="00B1010F">
        <w:rPr>
          <w:sz w:val="24"/>
          <w:szCs w:val="24"/>
        </w:rPr>
        <w:t>о лексической сочетаемости слов, об особенности употребления стилистически</w:t>
      </w:r>
    </w:p>
    <w:p w:rsidR="00C8721F" w:rsidRPr="00B1010F" w:rsidRDefault="00C8721F" w:rsidP="00B1010F">
      <w:pPr>
        <w:pStyle w:val="25"/>
        <w:shd w:val="clear" w:color="auto" w:fill="auto"/>
        <w:spacing w:line="240" w:lineRule="auto"/>
        <w:ind w:firstLine="720"/>
        <w:rPr>
          <w:sz w:val="24"/>
          <w:szCs w:val="24"/>
        </w:rPr>
      </w:pPr>
      <w:r w:rsidRPr="00B1010F">
        <w:rPr>
          <w:sz w:val="24"/>
          <w:szCs w:val="24"/>
        </w:rPr>
        <w:t>окрашенной лексики и другие);</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анализировать результаты, полученные в ходе решения языковой и речевой задачи, критически оценивать их достоверность;</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C8721F" w:rsidRPr="00894A49" w:rsidRDefault="00C8721F" w:rsidP="00B1010F">
      <w:pPr>
        <w:pStyle w:val="25"/>
        <w:shd w:val="clear" w:color="auto" w:fill="auto"/>
        <w:tabs>
          <w:tab w:val="left" w:pos="2060"/>
        </w:tabs>
        <w:spacing w:line="240" w:lineRule="auto"/>
        <w:ind w:firstLine="720"/>
        <w:jc w:val="both"/>
        <w:rPr>
          <w:b/>
          <w:sz w:val="24"/>
          <w:szCs w:val="24"/>
        </w:rPr>
      </w:pPr>
      <w:r w:rsidRPr="00894A49">
        <w:rPr>
          <w:b/>
          <w:sz w:val="24"/>
          <w:szCs w:val="24"/>
        </w:rPr>
        <w:t>Формирование универсальных учебных познавательных действий включает работу с информацией:</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C8721F" w:rsidRPr="00B1010F" w:rsidRDefault="00C8721F" w:rsidP="00B1010F">
      <w:pPr>
        <w:pStyle w:val="25"/>
        <w:shd w:val="clear" w:color="auto" w:fill="auto"/>
        <w:spacing w:line="240" w:lineRule="auto"/>
        <w:ind w:firstLine="720"/>
        <w:rPr>
          <w:sz w:val="24"/>
          <w:szCs w:val="24"/>
        </w:rPr>
      </w:pPr>
      <w:r w:rsidRPr="00B1010F">
        <w:rPr>
          <w:sz w:val="24"/>
          <w:szCs w:val="24"/>
        </w:rPr>
        <w:t>и морально-этическим нормам;</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владеть навыками защиты личной информации, соблюдать требования информационной безопасности.</w:t>
      </w:r>
    </w:p>
    <w:p w:rsidR="00C8721F" w:rsidRPr="00894A49" w:rsidRDefault="00C8721F" w:rsidP="00B1010F">
      <w:pPr>
        <w:pStyle w:val="25"/>
        <w:shd w:val="clear" w:color="auto" w:fill="auto"/>
        <w:tabs>
          <w:tab w:val="left" w:pos="2073"/>
        </w:tabs>
        <w:spacing w:line="240" w:lineRule="auto"/>
        <w:ind w:firstLine="720"/>
        <w:jc w:val="both"/>
        <w:rPr>
          <w:b/>
          <w:sz w:val="24"/>
          <w:szCs w:val="24"/>
        </w:rPr>
      </w:pPr>
      <w:r w:rsidRPr="00894A49">
        <w:rPr>
          <w:b/>
          <w:sz w:val="24"/>
          <w:szCs w:val="24"/>
        </w:rPr>
        <w:t>Формирование универсальных учебных коммуникативных действий включает умения: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пользоваться невербальными средствами общения, понимать значение социальных знаков;</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 xml:space="preserve">осуществлять совместную деятельность, включая взаимодействие с людьми иной </w:t>
      </w:r>
      <w:r w:rsidRPr="00B1010F">
        <w:rPr>
          <w:sz w:val="24"/>
          <w:szCs w:val="24"/>
        </w:rPr>
        <w:lastRenderedPageBreak/>
        <w:t>культуры, национальной и религиозной принадлежности на основе гуманистических ценностей, взаимопонимания между людьми разных культур;</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принимать цели совместной деятельности, организовывать, координировать действия по их достижению;</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оценивать качество своего вклада и вклада каждого участника команды в общий результат;</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уметь обобщать мнения нескольких людей и выражать это обобщение в устной и письменной форме;</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C8721F" w:rsidRPr="00894A49" w:rsidRDefault="00C8721F" w:rsidP="00B1010F">
      <w:pPr>
        <w:pStyle w:val="25"/>
        <w:shd w:val="clear" w:color="auto" w:fill="auto"/>
        <w:tabs>
          <w:tab w:val="left" w:pos="2102"/>
        </w:tabs>
        <w:spacing w:line="240" w:lineRule="auto"/>
        <w:ind w:firstLine="720"/>
        <w:jc w:val="both"/>
        <w:rPr>
          <w:b/>
          <w:sz w:val="24"/>
          <w:szCs w:val="24"/>
        </w:rPr>
      </w:pPr>
      <w:r w:rsidRPr="00894A49">
        <w:rPr>
          <w:b/>
          <w:sz w:val="24"/>
          <w:szCs w:val="24"/>
        </w:rPr>
        <w:t>Формирование универсальных учебных регулятивных действий включает умения: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самостоятельно составлять план действий при анализе и создании текста, вносить необходимые коррективы;</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C8721F" w:rsidRPr="00B1010F" w:rsidRDefault="00B1010F" w:rsidP="00B1010F">
      <w:pPr>
        <w:pStyle w:val="25"/>
        <w:shd w:val="clear" w:color="auto" w:fill="auto"/>
        <w:tabs>
          <w:tab w:val="left" w:pos="1770"/>
          <w:tab w:val="left" w:pos="2962"/>
          <w:tab w:val="left" w:pos="6192"/>
          <w:tab w:val="left" w:pos="7987"/>
        </w:tabs>
        <w:spacing w:line="240" w:lineRule="auto"/>
        <w:ind w:firstLine="720"/>
        <w:jc w:val="both"/>
        <w:rPr>
          <w:sz w:val="24"/>
          <w:szCs w:val="24"/>
        </w:rPr>
      </w:pPr>
      <w:r w:rsidRPr="00B1010F">
        <w:rPr>
          <w:sz w:val="24"/>
          <w:szCs w:val="24"/>
        </w:rPr>
        <w:t xml:space="preserve">давать </w:t>
      </w:r>
      <w:r w:rsidR="00C8721F" w:rsidRPr="00B1010F">
        <w:rPr>
          <w:sz w:val="24"/>
          <w:szCs w:val="24"/>
        </w:rPr>
        <w:t>оцен</w:t>
      </w:r>
      <w:r w:rsidRPr="00B1010F">
        <w:rPr>
          <w:sz w:val="24"/>
          <w:szCs w:val="24"/>
        </w:rPr>
        <w:t xml:space="preserve">ку новым ситуациям, в том числе </w:t>
      </w:r>
      <w:r w:rsidR="00C8721F" w:rsidRPr="00B1010F">
        <w:rPr>
          <w:sz w:val="24"/>
          <w:szCs w:val="24"/>
        </w:rPr>
        <w:t>изображённым</w:t>
      </w:r>
      <w:r w:rsidRPr="00B1010F">
        <w:rPr>
          <w:sz w:val="24"/>
          <w:szCs w:val="24"/>
        </w:rPr>
        <w:t xml:space="preserve"> </w:t>
      </w:r>
      <w:r w:rsidR="00C8721F" w:rsidRPr="00B1010F">
        <w:rPr>
          <w:sz w:val="24"/>
          <w:szCs w:val="24"/>
        </w:rPr>
        <w:t>в художественной литературе; оценивать приобретенный опыт с учетом литературных знаний;</w:t>
      </w:r>
    </w:p>
    <w:p w:rsidR="00C8721F" w:rsidRPr="00B1010F" w:rsidRDefault="00C8721F" w:rsidP="00B1010F">
      <w:pPr>
        <w:pStyle w:val="25"/>
        <w:shd w:val="clear" w:color="auto" w:fill="auto"/>
        <w:tabs>
          <w:tab w:val="left" w:pos="1770"/>
          <w:tab w:val="left" w:pos="6192"/>
          <w:tab w:val="left" w:pos="7987"/>
        </w:tabs>
        <w:spacing w:line="240" w:lineRule="auto"/>
        <w:ind w:firstLine="720"/>
        <w:jc w:val="both"/>
        <w:rPr>
          <w:sz w:val="24"/>
          <w:szCs w:val="24"/>
        </w:rPr>
      </w:pPr>
      <w:r w:rsidRPr="00B1010F">
        <w:rPr>
          <w:sz w:val="24"/>
          <w:szCs w:val="24"/>
        </w:rPr>
        <w:t>осознавать ценностное отношение к литературе к</w:t>
      </w:r>
      <w:r w:rsidR="00B1010F" w:rsidRPr="00B1010F">
        <w:rPr>
          <w:sz w:val="24"/>
          <w:szCs w:val="24"/>
        </w:rPr>
        <w:t xml:space="preserve">ак неотъемлемой части культуры; </w:t>
      </w:r>
      <w:r w:rsidRPr="00B1010F">
        <w:rPr>
          <w:sz w:val="24"/>
          <w:szCs w:val="24"/>
        </w:rPr>
        <w:t>выявл</w:t>
      </w:r>
      <w:r w:rsidR="00B1010F" w:rsidRPr="00B1010F">
        <w:rPr>
          <w:sz w:val="24"/>
          <w:szCs w:val="24"/>
        </w:rPr>
        <w:t xml:space="preserve">ять взаимосвязи между языковым, </w:t>
      </w:r>
      <w:r w:rsidRPr="00B1010F">
        <w:rPr>
          <w:sz w:val="24"/>
          <w:szCs w:val="24"/>
        </w:rPr>
        <w:t>литературным,</w:t>
      </w:r>
      <w:r w:rsidR="00B1010F" w:rsidRPr="00B1010F">
        <w:rPr>
          <w:sz w:val="24"/>
          <w:szCs w:val="24"/>
        </w:rPr>
        <w:t xml:space="preserve"> </w:t>
      </w:r>
      <w:r w:rsidRPr="00B1010F">
        <w:rPr>
          <w:sz w:val="24"/>
          <w:szCs w:val="24"/>
        </w:rPr>
        <w:t>интеллектуальным, духовно-нравственным развитием личности;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177C9" w:rsidRDefault="001177C9" w:rsidP="00B1010F">
      <w:pPr>
        <w:pStyle w:val="25"/>
        <w:shd w:val="clear" w:color="auto" w:fill="auto"/>
        <w:tabs>
          <w:tab w:val="left" w:pos="1910"/>
        </w:tabs>
        <w:spacing w:line="240" w:lineRule="auto"/>
        <w:ind w:firstLine="720"/>
        <w:jc w:val="both"/>
        <w:rPr>
          <w:b/>
          <w:sz w:val="24"/>
          <w:szCs w:val="24"/>
        </w:rPr>
      </w:pPr>
    </w:p>
    <w:p w:rsidR="00C8721F" w:rsidRPr="004C7742" w:rsidRDefault="00C8721F" w:rsidP="00B1010F">
      <w:pPr>
        <w:pStyle w:val="25"/>
        <w:shd w:val="clear" w:color="auto" w:fill="auto"/>
        <w:tabs>
          <w:tab w:val="left" w:pos="1910"/>
        </w:tabs>
        <w:spacing w:line="240" w:lineRule="auto"/>
        <w:ind w:firstLine="720"/>
        <w:jc w:val="both"/>
        <w:rPr>
          <w:b/>
          <w:sz w:val="24"/>
          <w:szCs w:val="24"/>
        </w:rPr>
      </w:pPr>
      <w:r w:rsidRPr="004C7742">
        <w:rPr>
          <w:b/>
          <w:sz w:val="24"/>
          <w:szCs w:val="24"/>
        </w:rPr>
        <w:t>Иностранный язык.</w:t>
      </w:r>
    </w:p>
    <w:p w:rsidR="00C8721F" w:rsidRPr="00894A49" w:rsidRDefault="00C8721F" w:rsidP="00B1010F">
      <w:pPr>
        <w:pStyle w:val="25"/>
        <w:shd w:val="clear" w:color="auto" w:fill="auto"/>
        <w:tabs>
          <w:tab w:val="left" w:pos="2097"/>
        </w:tabs>
        <w:spacing w:line="240" w:lineRule="auto"/>
        <w:ind w:firstLine="720"/>
        <w:jc w:val="both"/>
        <w:rPr>
          <w:b/>
          <w:sz w:val="24"/>
          <w:szCs w:val="24"/>
        </w:rPr>
      </w:pPr>
      <w:r w:rsidRPr="00894A49">
        <w:rPr>
          <w:b/>
          <w:sz w:val="24"/>
          <w:szCs w:val="24"/>
        </w:rPr>
        <w:t>Формирование универсальных учебных познавательных действий включает базовые логические и исследовательские действия: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анализировать, устанавливать аналогии между способами выражения мысли средствами иностранного и родного языков;</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сравнивать разные типы и жанры устных и письменных высказываний на иностранном языке;</w:t>
      </w:r>
    </w:p>
    <w:p w:rsidR="00C8721F" w:rsidRPr="00B1010F" w:rsidRDefault="00C8721F" w:rsidP="00B1010F">
      <w:pPr>
        <w:pStyle w:val="25"/>
        <w:shd w:val="clear" w:color="auto" w:fill="auto"/>
        <w:spacing w:line="240" w:lineRule="auto"/>
        <w:ind w:firstLine="720"/>
        <w:rPr>
          <w:sz w:val="24"/>
          <w:szCs w:val="24"/>
        </w:rPr>
      </w:pPr>
      <w:r w:rsidRPr="00B1010F">
        <w:rPr>
          <w:sz w:val="24"/>
          <w:szCs w:val="24"/>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lastRenderedPageBreak/>
        <w:t>самостоятельно формулировать обобщения и выводы по результатам проведённого наблюдения за языковыми явлениями;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C8721F" w:rsidRPr="00894A49" w:rsidRDefault="00C8721F" w:rsidP="00B1010F">
      <w:pPr>
        <w:pStyle w:val="25"/>
        <w:shd w:val="clear" w:color="auto" w:fill="auto"/>
        <w:tabs>
          <w:tab w:val="left" w:pos="2067"/>
        </w:tabs>
        <w:spacing w:line="240" w:lineRule="auto"/>
        <w:ind w:firstLine="720"/>
        <w:jc w:val="both"/>
        <w:rPr>
          <w:b/>
          <w:sz w:val="24"/>
          <w:szCs w:val="24"/>
        </w:rPr>
      </w:pPr>
      <w:r w:rsidRPr="00894A49">
        <w:rPr>
          <w:b/>
          <w:sz w:val="24"/>
          <w:szCs w:val="24"/>
        </w:rPr>
        <w:t>Формирование универсальных учебных познавательных действий включает работу с информацией:</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фиксировать информацию доступными средствами (в виде ключевых слов, плана, тезисов);</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соблюдать информационную безопасность при работе в сети Интернет.</w:t>
      </w:r>
    </w:p>
    <w:p w:rsidR="00C8721F" w:rsidRPr="00894A49" w:rsidRDefault="00C8721F" w:rsidP="00B1010F">
      <w:pPr>
        <w:pStyle w:val="25"/>
        <w:shd w:val="clear" w:color="auto" w:fill="auto"/>
        <w:tabs>
          <w:tab w:val="left" w:pos="2089"/>
        </w:tabs>
        <w:spacing w:line="240" w:lineRule="auto"/>
        <w:ind w:firstLine="720"/>
        <w:jc w:val="both"/>
        <w:rPr>
          <w:b/>
          <w:sz w:val="24"/>
          <w:szCs w:val="24"/>
        </w:rPr>
      </w:pPr>
      <w:r w:rsidRPr="00894A49">
        <w:rPr>
          <w:b/>
          <w:sz w:val="24"/>
          <w:szCs w:val="24"/>
        </w:rPr>
        <w:t>Формирование универсальных учебных коммуникативных действий включает умения: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развернуто, логично и точно излагать свою точку зрения с использованием языковых средств изучаемого иностранного языка;</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C8721F" w:rsidRPr="00894A49" w:rsidRDefault="00C8721F" w:rsidP="00B1010F">
      <w:pPr>
        <w:pStyle w:val="25"/>
        <w:shd w:val="clear" w:color="auto" w:fill="auto"/>
        <w:tabs>
          <w:tab w:val="left" w:pos="2085"/>
        </w:tabs>
        <w:spacing w:line="240" w:lineRule="auto"/>
        <w:ind w:firstLine="720"/>
        <w:jc w:val="both"/>
        <w:rPr>
          <w:b/>
          <w:sz w:val="24"/>
          <w:szCs w:val="24"/>
        </w:rPr>
      </w:pPr>
      <w:r w:rsidRPr="00894A49">
        <w:rPr>
          <w:b/>
          <w:sz w:val="24"/>
          <w:szCs w:val="24"/>
        </w:rPr>
        <w:t>Формирование универсальных учебных регулятивных действий включает умения: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выполнять работу в условиях реального, виртуального и комбинированного взаимодействия;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корректировать совместную деятельность с учетом возникших трудностей, новых данных или информации;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 xml:space="preserve">осуществлять взаимодействие в ситуациях общения, соблюдая этикетные нормы </w:t>
      </w:r>
      <w:r w:rsidRPr="00B1010F">
        <w:rPr>
          <w:sz w:val="24"/>
          <w:szCs w:val="24"/>
        </w:rPr>
        <w:lastRenderedPageBreak/>
        <w:t>межкультурного общения.</w:t>
      </w:r>
    </w:p>
    <w:p w:rsidR="00C8721F" w:rsidRPr="004C7742" w:rsidRDefault="00C8721F" w:rsidP="00B1010F">
      <w:pPr>
        <w:pStyle w:val="25"/>
        <w:shd w:val="clear" w:color="auto" w:fill="auto"/>
        <w:spacing w:line="240" w:lineRule="auto"/>
        <w:ind w:firstLine="720"/>
        <w:jc w:val="both"/>
        <w:rPr>
          <w:b/>
          <w:sz w:val="24"/>
          <w:szCs w:val="24"/>
        </w:rPr>
      </w:pPr>
      <w:r w:rsidRPr="004C7742">
        <w:rPr>
          <w:b/>
          <w:sz w:val="24"/>
          <w:szCs w:val="24"/>
        </w:rPr>
        <w:t>Математика и информатика.</w:t>
      </w:r>
    </w:p>
    <w:p w:rsidR="00C8721F" w:rsidRPr="00894A49" w:rsidRDefault="00C8721F" w:rsidP="00B1010F">
      <w:pPr>
        <w:pStyle w:val="25"/>
        <w:shd w:val="clear" w:color="auto" w:fill="auto"/>
        <w:tabs>
          <w:tab w:val="left" w:pos="2094"/>
        </w:tabs>
        <w:spacing w:line="240" w:lineRule="auto"/>
        <w:ind w:firstLine="720"/>
        <w:jc w:val="both"/>
        <w:rPr>
          <w:b/>
          <w:sz w:val="24"/>
          <w:szCs w:val="24"/>
        </w:rPr>
      </w:pPr>
      <w:r w:rsidRPr="00894A49">
        <w:rPr>
          <w:b/>
          <w:sz w:val="24"/>
          <w:szCs w:val="24"/>
        </w:rPr>
        <w:t>Формирование универсальных учебных познавательных действий включает базовые логические действия: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выявлять качества, характеристики математических понятий и отношений между понятиями; формулировать определения понятий;</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устанавливать существенный признак классификации, основания для обобщения и сравнения, критерии проводимого анализа;</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делать выводы с использованием законов логики, дедуктивных и индуктивных умозаключений, умозаключений по аналогии;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8721F" w:rsidRPr="00894A49" w:rsidRDefault="00C8721F" w:rsidP="00B1010F">
      <w:pPr>
        <w:pStyle w:val="25"/>
        <w:shd w:val="clear" w:color="auto" w:fill="auto"/>
        <w:tabs>
          <w:tab w:val="left" w:pos="2077"/>
        </w:tabs>
        <w:spacing w:line="240" w:lineRule="auto"/>
        <w:ind w:firstLine="720"/>
        <w:jc w:val="both"/>
        <w:rPr>
          <w:b/>
          <w:sz w:val="24"/>
          <w:szCs w:val="24"/>
        </w:rPr>
      </w:pPr>
      <w:r w:rsidRPr="00894A49">
        <w:rPr>
          <w:b/>
          <w:sz w:val="24"/>
          <w:szCs w:val="24"/>
        </w:rPr>
        <w:t>Формирование универсальных учебных познавательных действий включает базовые исследовательские действия: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использовать вопросы как исследовательский инструмент познания;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C8721F" w:rsidRPr="00894A49" w:rsidRDefault="00C8721F" w:rsidP="00B1010F">
      <w:pPr>
        <w:pStyle w:val="25"/>
        <w:shd w:val="clear" w:color="auto" w:fill="auto"/>
        <w:tabs>
          <w:tab w:val="left" w:pos="2073"/>
        </w:tabs>
        <w:spacing w:line="240" w:lineRule="auto"/>
        <w:ind w:firstLine="720"/>
        <w:jc w:val="both"/>
        <w:rPr>
          <w:b/>
          <w:sz w:val="24"/>
          <w:szCs w:val="24"/>
        </w:rPr>
      </w:pPr>
      <w:r w:rsidRPr="00894A49">
        <w:rPr>
          <w:b/>
          <w:sz w:val="24"/>
          <w:szCs w:val="24"/>
        </w:rPr>
        <w:t>Формирование универсальных учебных познавательных действий включает работу с информацией:</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оценивать надежность информации по самостоятельно сформулированным критериям, воспринимать ее критически;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выявлять дефициты информации, данных, необходимых для ответа на вопрос и для решения задачи;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w:t>
      </w:r>
      <w:r w:rsidRPr="00B1010F">
        <w:rPr>
          <w:sz w:val="24"/>
          <w:szCs w:val="24"/>
        </w:rPr>
        <w:lastRenderedPageBreak/>
        <w:t>табличные базы данных;</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C8721F" w:rsidRPr="00894A49" w:rsidRDefault="00C8721F" w:rsidP="00B1010F">
      <w:pPr>
        <w:pStyle w:val="25"/>
        <w:shd w:val="clear" w:color="auto" w:fill="auto"/>
        <w:tabs>
          <w:tab w:val="left" w:pos="2070"/>
        </w:tabs>
        <w:spacing w:line="240" w:lineRule="auto"/>
        <w:ind w:firstLine="720"/>
        <w:jc w:val="both"/>
        <w:rPr>
          <w:b/>
          <w:sz w:val="24"/>
          <w:szCs w:val="24"/>
        </w:rPr>
      </w:pPr>
      <w:r w:rsidRPr="00894A49">
        <w:rPr>
          <w:b/>
          <w:sz w:val="24"/>
          <w:szCs w:val="24"/>
        </w:rPr>
        <w:t>Формирование универсальных учебных коммуникативных действий включает умения: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воспринимать и формулировать суждения, ясно, точно, грамотно выражать свою точку зрения в устных и письменных текстах;</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8721F" w:rsidRPr="00894A49" w:rsidRDefault="00C8721F" w:rsidP="00894A49">
      <w:pPr>
        <w:pStyle w:val="25"/>
        <w:shd w:val="clear" w:color="auto" w:fill="auto"/>
        <w:tabs>
          <w:tab w:val="left" w:pos="2084"/>
        </w:tabs>
        <w:spacing w:line="240" w:lineRule="auto"/>
        <w:ind w:firstLine="720"/>
        <w:jc w:val="both"/>
        <w:rPr>
          <w:b/>
          <w:sz w:val="24"/>
          <w:szCs w:val="24"/>
        </w:rPr>
      </w:pPr>
      <w:r w:rsidRPr="00894A49">
        <w:rPr>
          <w:b/>
          <w:sz w:val="24"/>
          <w:szCs w:val="24"/>
        </w:rPr>
        <w:t>Формирование универсальных учебных регулятивных действий</w:t>
      </w:r>
      <w:r w:rsidR="00894A49" w:rsidRPr="00894A49">
        <w:rPr>
          <w:b/>
          <w:sz w:val="24"/>
          <w:szCs w:val="24"/>
        </w:rPr>
        <w:t xml:space="preserve"> </w:t>
      </w:r>
      <w:r w:rsidRPr="00894A49">
        <w:rPr>
          <w:b/>
          <w:sz w:val="24"/>
          <w:szCs w:val="24"/>
        </w:rPr>
        <w:t>включает умения: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C8721F" w:rsidRPr="004C7742" w:rsidRDefault="00C8721F" w:rsidP="00B1010F">
      <w:pPr>
        <w:pStyle w:val="25"/>
        <w:shd w:val="clear" w:color="auto" w:fill="auto"/>
        <w:spacing w:line="240" w:lineRule="auto"/>
        <w:ind w:firstLine="720"/>
        <w:jc w:val="both"/>
        <w:rPr>
          <w:b/>
          <w:sz w:val="24"/>
          <w:szCs w:val="24"/>
        </w:rPr>
      </w:pPr>
      <w:r w:rsidRPr="004C7742">
        <w:rPr>
          <w:b/>
          <w:sz w:val="24"/>
          <w:szCs w:val="24"/>
        </w:rPr>
        <w:t>Естественнонаучные предметы.</w:t>
      </w:r>
    </w:p>
    <w:p w:rsidR="00C8721F" w:rsidRPr="00894A49" w:rsidRDefault="00C8721F" w:rsidP="00B1010F">
      <w:pPr>
        <w:pStyle w:val="25"/>
        <w:shd w:val="clear" w:color="auto" w:fill="auto"/>
        <w:tabs>
          <w:tab w:val="left" w:pos="2060"/>
        </w:tabs>
        <w:spacing w:line="240" w:lineRule="auto"/>
        <w:ind w:firstLine="720"/>
        <w:jc w:val="both"/>
        <w:rPr>
          <w:b/>
          <w:sz w:val="24"/>
          <w:szCs w:val="24"/>
        </w:rPr>
      </w:pPr>
      <w:r w:rsidRPr="00894A49">
        <w:rPr>
          <w:b/>
          <w:sz w:val="24"/>
          <w:szCs w:val="24"/>
        </w:rPr>
        <w:t>Формирование универсальных учебных познавательных действий включает базовые логические действия: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выбирать основания и критерии для классификации веществ и химических реакций;</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lastRenderedPageBreak/>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C8721F" w:rsidRPr="00894A49" w:rsidRDefault="00C8721F" w:rsidP="00B1010F">
      <w:pPr>
        <w:pStyle w:val="25"/>
        <w:shd w:val="clear" w:color="auto" w:fill="auto"/>
        <w:tabs>
          <w:tab w:val="left" w:pos="2065"/>
        </w:tabs>
        <w:spacing w:line="240" w:lineRule="auto"/>
        <w:ind w:firstLine="720"/>
        <w:jc w:val="both"/>
        <w:rPr>
          <w:b/>
          <w:sz w:val="24"/>
          <w:szCs w:val="24"/>
        </w:rPr>
      </w:pPr>
      <w:r w:rsidRPr="00894A49">
        <w:rPr>
          <w:b/>
          <w:sz w:val="24"/>
          <w:szCs w:val="24"/>
        </w:rPr>
        <w:t>Формирование универсальных учебных познавательных действий включает базовые исследовательские действия: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C8721F" w:rsidRPr="00B1010F" w:rsidRDefault="00C8721F" w:rsidP="00B1010F">
      <w:pPr>
        <w:pStyle w:val="25"/>
        <w:shd w:val="clear" w:color="auto" w:fill="auto"/>
        <w:tabs>
          <w:tab w:val="left" w:pos="1666"/>
        </w:tabs>
        <w:spacing w:line="240" w:lineRule="auto"/>
        <w:ind w:firstLine="720"/>
        <w:jc w:val="both"/>
        <w:rPr>
          <w:sz w:val="24"/>
          <w:szCs w:val="24"/>
        </w:rPr>
      </w:pPr>
      <w:r w:rsidRPr="00B1010F">
        <w:rPr>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C8721F" w:rsidRPr="00894A49" w:rsidRDefault="00C8721F" w:rsidP="00B1010F">
      <w:pPr>
        <w:pStyle w:val="25"/>
        <w:shd w:val="clear" w:color="auto" w:fill="auto"/>
        <w:tabs>
          <w:tab w:val="left" w:pos="2055"/>
        </w:tabs>
        <w:spacing w:line="240" w:lineRule="auto"/>
        <w:ind w:firstLine="720"/>
        <w:jc w:val="both"/>
        <w:rPr>
          <w:b/>
          <w:sz w:val="24"/>
          <w:szCs w:val="24"/>
        </w:rPr>
      </w:pPr>
      <w:r w:rsidRPr="00894A49">
        <w:rPr>
          <w:b/>
          <w:sz w:val="24"/>
          <w:szCs w:val="24"/>
        </w:rPr>
        <w:t>Формирование универсальных учебных познавательных действий включает работу с информацией:</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C8721F" w:rsidRPr="00B1010F" w:rsidRDefault="004C7742" w:rsidP="004C7742">
      <w:pPr>
        <w:pStyle w:val="25"/>
        <w:shd w:val="clear" w:color="auto" w:fill="auto"/>
        <w:spacing w:line="240" w:lineRule="auto"/>
        <w:ind w:firstLine="720"/>
        <w:rPr>
          <w:sz w:val="24"/>
          <w:szCs w:val="24"/>
        </w:rPr>
      </w:pPr>
      <w:r>
        <w:rPr>
          <w:sz w:val="24"/>
          <w:szCs w:val="24"/>
        </w:rPr>
        <w:t xml:space="preserve"> </w:t>
      </w:r>
      <w:r w:rsidR="00C8721F" w:rsidRPr="00B1010F">
        <w:rPr>
          <w:sz w:val="24"/>
          <w:szCs w:val="24"/>
        </w:rPr>
        <w:t>использовать средства информационных и коммуникационных технологий</w:t>
      </w:r>
      <w:r>
        <w:rPr>
          <w:sz w:val="24"/>
          <w:szCs w:val="24"/>
        </w:rPr>
        <w:t xml:space="preserve"> </w:t>
      </w:r>
      <w:r w:rsidR="00C8721F" w:rsidRPr="00B1010F">
        <w:rPr>
          <w:sz w:val="24"/>
          <w:szCs w:val="24"/>
        </w:rPr>
        <w:t>в решении когнитивных, коммуникативных и орга</w:t>
      </w:r>
      <w:r>
        <w:rPr>
          <w:sz w:val="24"/>
          <w:szCs w:val="24"/>
        </w:rPr>
        <w:t xml:space="preserve">низационных задач, использовать </w:t>
      </w:r>
      <w:r w:rsidR="00C8721F" w:rsidRPr="00B1010F">
        <w:rPr>
          <w:sz w:val="24"/>
          <w:szCs w:val="24"/>
        </w:rPr>
        <w:t>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 xml:space="preserve">использовать </w:t>
      </w:r>
      <w:r w:rsidRPr="00B1010F">
        <w:rPr>
          <w:sz w:val="24"/>
          <w:szCs w:val="24"/>
          <w:lang w:val="en-US" w:bidi="en-US"/>
        </w:rPr>
        <w:t>IT</w:t>
      </w:r>
      <w:r w:rsidRPr="00B1010F">
        <w:rPr>
          <w:sz w:val="24"/>
          <w:szCs w:val="24"/>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C8721F" w:rsidRPr="00894A49" w:rsidRDefault="00C8721F" w:rsidP="00B1010F">
      <w:pPr>
        <w:pStyle w:val="25"/>
        <w:shd w:val="clear" w:color="auto" w:fill="auto"/>
        <w:tabs>
          <w:tab w:val="left" w:pos="2070"/>
        </w:tabs>
        <w:spacing w:line="240" w:lineRule="auto"/>
        <w:ind w:firstLine="720"/>
        <w:jc w:val="both"/>
        <w:rPr>
          <w:b/>
          <w:sz w:val="24"/>
          <w:szCs w:val="24"/>
        </w:rPr>
      </w:pPr>
      <w:r w:rsidRPr="00894A49">
        <w:rPr>
          <w:b/>
          <w:sz w:val="24"/>
          <w:szCs w:val="24"/>
        </w:rPr>
        <w:t>Формирование универсальных учебных коммуникативных действий включает умения: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аргументированно вести диалог, развернуто и логично излагать свою точку зрения;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C8721F" w:rsidRPr="00894A49" w:rsidRDefault="00C8721F" w:rsidP="00B1010F">
      <w:pPr>
        <w:pStyle w:val="25"/>
        <w:shd w:val="clear" w:color="auto" w:fill="auto"/>
        <w:tabs>
          <w:tab w:val="left" w:pos="2060"/>
        </w:tabs>
        <w:spacing w:line="240" w:lineRule="auto"/>
        <w:ind w:firstLine="720"/>
        <w:jc w:val="both"/>
        <w:rPr>
          <w:b/>
          <w:sz w:val="24"/>
          <w:szCs w:val="24"/>
        </w:rPr>
      </w:pPr>
      <w:r w:rsidRPr="00894A49">
        <w:rPr>
          <w:b/>
          <w:sz w:val="24"/>
          <w:szCs w:val="24"/>
        </w:rPr>
        <w:t>Формирование универсальных учебных регулятивных действий включает умения: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использовать приёмы рефлексии для оценки ситуации, выбора верного решения при решении качественных и расчетных задач;</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C8721F" w:rsidRPr="004C7742" w:rsidRDefault="00C8721F" w:rsidP="00B1010F">
      <w:pPr>
        <w:pStyle w:val="25"/>
        <w:shd w:val="clear" w:color="auto" w:fill="auto"/>
        <w:tabs>
          <w:tab w:val="left" w:pos="1882"/>
        </w:tabs>
        <w:spacing w:line="240" w:lineRule="auto"/>
        <w:ind w:firstLine="720"/>
        <w:jc w:val="both"/>
        <w:rPr>
          <w:b/>
          <w:sz w:val="24"/>
          <w:szCs w:val="24"/>
        </w:rPr>
      </w:pPr>
      <w:r w:rsidRPr="004C7742">
        <w:rPr>
          <w:b/>
          <w:sz w:val="24"/>
          <w:szCs w:val="24"/>
        </w:rPr>
        <w:t>Общественно-научные предметы.</w:t>
      </w:r>
    </w:p>
    <w:p w:rsidR="00C8721F" w:rsidRPr="00894A49" w:rsidRDefault="00C8721F" w:rsidP="00B1010F">
      <w:pPr>
        <w:pStyle w:val="25"/>
        <w:shd w:val="clear" w:color="auto" w:fill="auto"/>
        <w:tabs>
          <w:tab w:val="left" w:pos="2070"/>
        </w:tabs>
        <w:spacing w:line="240" w:lineRule="auto"/>
        <w:ind w:firstLine="720"/>
        <w:jc w:val="both"/>
        <w:rPr>
          <w:b/>
          <w:sz w:val="24"/>
          <w:szCs w:val="24"/>
        </w:rPr>
      </w:pPr>
      <w:r w:rsidRPr="00894A49">
        <w:rPr>
          <w:b/>
          <w:sz w:val="24"/>
          <w:szCs w:val="24"/>
        </w:rPr>
        <w:t>Формирование универсальных учебных познавательных действий включает базовые логические действия: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w:t>
      </w:r>
      <w:r w:rsidRPr="00B1010F">
        <w:rPr>
          <w:sz w:val="24"/>
          <w:szCs w:val="24"/>
        </w:rPr>
        <w:lastRenderedPageBreak/>
        <w:t>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C8721F" w:rsidRPr="00B1010F" w:rsidRDefault="00C8721F" w:rsidP="00B1010F">
      <w:pPr>
        <w:pStyle w:val="25"/>
        <w:shd w:val="clear" w:color="auto" w:fill="auto"/>
        <w:spacing w:line="240" w:lineRule="auto"/>
        <w:ind w:firstLine="720"/>
        <w:rPr>
          <w:sz w:val="24"/>
          <w:szCs w:val="24"/>
        </w:rPr>
      </w:pPr>
      <w:r w:rsidRPr="00B1010F">
        <w:rPr>
          <w:sz w:val="24"/>
          <w:szCs w:val="24"/>
        </w:rPr>
        <w:t>значение импортозамещения для экономики нашей страны;</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C8721F" w:rsidRPr="00894A49" w:rsidRDefault="00C8721F" w:rsidP="00B1010F">
      <w:pPr>
        <w:pStyle w:val="25"/>
        <w:shd w:val="clear" w:color="auto" w:fill="auto"/>
        <w:tabs>
          <w:tab w:val="left" w:pos="2065"/>
        </w:tabs>
        <w:spacing w:line="240" w:lineRule="auto"/>
        <w:ind w:firstLine="720"/>
        <w:jc w:val="both"/>
        <w:rPr>
          <w:b/>
          <w:sz w:val="24"/>
          <w:szCs w:val="24"/>
        </w:rPr>
      </w:pPr>
      <w:r w:rsidRPr="00894A49">
        <w:rPr>
          <w:b/>
          <w:sz w:val="24"/>
          <w:szCs w:val="24"/>
        </w:rPr>
        <w:t>Формирование универсальных учебных познавательных действий включает базовые исследовательские действия:</w:t>
      </w:r>
    </w:p>
    <w:p w:rsidR="00C8721F" w:rsidRPr="00B1010F" w:rsidRDefault="00C8721F" w:rsidP="00B1010F">
      <w:pPr>
        <w:pStyle w:val="25"/>
        <w:shd w:val="clear" w:color="auto" w:fill="auto"/>
        <w:tabs>
          <w:tab w:val="left" w:pos="3523"/>
          <w:tab w:val="left" w:pos="8371"/>
        </w:tabs>
        <w:spacing w:line="240" w:lineRule="auto"/>
        <w:ind w:firstLine="720"/>
        <w:jc w:val="both"/>
        <w:rPr>
          <w:sz w:val="24"/>
          <w:szCs w:val="24"/>
        </w:rPr>
      </w:pPr>
      <w:r w:rsidRPr="00B1010F">
        <w:rPr>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C8721F" w:rsidRPr="00894A49" w:rsidRDefault="00C8721F" w:rsidP="00B1010F">
      <w:pPr>
        <w:pStyle w:val="25"/>
        <w:shd w:val="clear" w:color="auto" w:fill="auto"/>
        <w:tabs>
          <w:tab w:val="left" w:pos="2065"/>
        </w:tabs>
        <w:spacing w:line="240" w:lineRule="auto"/>
        <w:ind w:firstLine="720"/>
        <w:jc w:val="both"/>
        <w:rPr>
          <w:b/>
          <w:sz w:val="24"/>
          <w:szCs w:val="24"/>
        </w:rPr>
      </w:pPr>
      <w:r w:rsidRPr="00894A49">
        <w:rPr>
          <w:b/>
          <w:sz w:val="24"/>
          <w:szCs w:val="24"/>
        </w:rPr>
        <w:t>Формирование универсальных учебных познавательных действий включает работу с информацией:</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lastRenderedPageBreak/>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C8721F" w:rsidRPr="00894A49" w:rsidRDefault="00C8721F" w:rsidP="00B1010F">
      <w:pPr>
        <w:pStyle w:val="25"/>
        <w:shd w:val="clear" w:color="auto" w:fill="auto"/>
        <w:tabs>
          <w:tab w:val="left" w:pos="2079"/>
        </w:tabs>
        <w:spacing w:line="240" w:lineRule="auto"/>
        <w:ind w:firstLine="720"/>
        <w:jc w:val="both"/>
        <w:rPr>
          <w:b/>
          <w:sz w:val="24"/>
          <w:szCs w:val="24"/>
        </w:rPr>
      </w:pPr>
      <w:r w:rsidRPr="00894A49">
        <w:rPr>
          <w:b/>
          <w:sz w:val="24"/>
          <w:szCs w:val="24"/>
        </w:rPr>
        <w:t>Формирование универсальных учебных коммуникативных действий включает умения: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владеть различными способами общения и взаимодействия с учетом понимания особенностей политического, соци</w:t>
      </w:r>
      <w:r w:rsidR="004C7742">
        <w:rPr>
          <w:sz w:val="24"/>
          <w:szCs w:val="24"/>
        </w:rPr>
        <w:t>ально-экономического и историко-</w:t>
      </w:r>
      <w:r w:rsidRPr="00B1010F">
        <w:rPr>
          <w:sz w:val="24"/>
          <w:szCs w:val="24"/>
        </w:rPr>
        <w:t>культурного развития России как многонационального государства, знакомство с культурой, традициями и обычаями народов России;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ориентироваться в направлениях профессиональной деятельности, связанных с социально-гуманитарной подготовкой.</w:t>
      </w:r>
    </w:p>
    <w:p w:rsidR="00C8721F" w:rsidRPr="00894A49" w:rsidRDefault="00C8721F" w:rsidP="00B1010F">
      <w:pPr>
        <w:pStyle w:val="25"/>
        <w:shd w:val="clear" w:color="auto" w:fill="auto"/>
        <w:tabs>
          <w:tab w:val="left" w:pos="2065"/>
        </w:tabs>
        <w:spacing w:line="240" w:lineRule="auto"/>
        <w:ind w:firstLine="720"/>
        <w:jc w:val="both"/>
        <w:rPr>
          <w:b/>
          <w:sz w:val="24"/>
          <w:szCs w:val="24"/>
        </w:rPr>
      </w:pPr>
      <w:r w:rsidRPr="00894A49">
        <w:rPr>
          <w:b/>
          <w:sz w:val="24"/>
          <w:szCs w:val="24"/>
        </w:rPr>
        <w:t>Формирование универсальных учебных регулятивных действий включает умения: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C8721F" w:rsidRPr="004C7742" w:rsidRDefault="00C8721F" w:rsidP="00B1010F">
      <w:pPr>
        <w:pStyle w:val="25"/>
        <w:shd w:val="clear" w:color="auto" w:fill="auto"/>
        <w:tabs>
          <w:tab w:val="left" w:pos="1696"/>
          <w:tab w:val="left" w:pos="3404"/>
          <w:tab w:val="left" w:pos="5199"/>
          <w:tab w:val="left" w:pos="8516"/>
        </w:tabs>
        <w:spacing w:line="240" w:lineRule="auto"/>
        <w:ind w:firstLine="720"/>
        <w:jc w:val="both"/>
        <w:rPr>
          <w:b/>
          <w:sz w:val="24"/>
          <w:szCs w:val="24"/>
        </w:rPr>
      </w:pPr>
      <w:r w:rsidRPr="004C7742">
        <w:rPr>
          <w:b/>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8721F" w:rsidRPr="00B1010F" w:rsidRDefault="00C8721F" w:rsidP="00B1010F">
      <w:pPr>
        <w:pStyle w:val="25"/>
        <w:shd w:val="clear" w:color="auto" w:fill="auto"/>
        <w:tabs>
          <w:tab w:val="left" w:pos="1873"/>
        </w:tabs>
        <w:spacing w:line="240" w:lineRule="auto"/>
        <w:ind w:firstLine="720"/>
        <w:jc w:val="both"/>
        <w:rPr>
          <w:sz w:val="24"/>
          <w:szCs w:val="24"/>
        </w:rPr>
      </w:pPr>
      <w:r w:rsidRPr="00B1010F">
        <w:rPr>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C8721F" w:rsidRPr="00B1010F" w:rsidRDefault="00C8721F" w:rsidP="00B1010F">
      <w:pPr>
        <w:pStyle w:val="25"/>
        <w:shd w:val="clear" w:color="auto" w:fill="auto"/>
        <w:tabs>
          <w:tab w:val="left" w:pos="5199"/>
        </w:tabs>
        <w:spacing w:line="240" w:lineRule="auto"/>
        <w:ind w:firstLine="720"/>
        <w:jc w:val="both"/>
        <w:rPr>
          <w:sz w:val="24"/>
          <w:szCs w:val="24"/>
        </w:rPr>
      </w:pPr>
      <w:r w:rsidRPr="00B1010F">
        <w:rPr>
          <w:sz w:val="24"/>
          <w:szCs w:val="24"/>
        </w:rPr>
        <w:t>Результаты выполнения индивидуального проекта должны отражать:</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сформированность навыков коммуникативной, учебно-исследовательской деятельности, критического мышления;</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способность к инновационной, аналитической, творческой, интеллектуальной деятельности;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 xml:space="preserve">способность постановки цели и формулирования гипотезы исследования, </w:t>
      </w:r>
      <w:r w:rsidRPr="00B1010F">
        <w:rPr>
          <w:sz w:val="24"/>
          <w:szCs w:val="24"/>
        </w:rPr>
        <w:lastRenderedPageBreak/>
        <w:t>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8721F" w:rsidRPr="00B1010F" w:rsidRDefault="00C8721F" w:rsidP="00B1010F">
      <w:pPr>
        <w:pStyle w:val="25"/>
        <w:shd w:val="clear" w:color="auto" w:fill="auto"/>
        <w:tabs>
          <w:tab w:val="left" w:pos="1863"/>
        </w:tabs>
        <w:spacing w:line="240" w:lineRule="auto"/>
        <w:ind w:firstLine="720"/>
        <w:jc w:val="both"/>
        <w:rPr>
          <w:sz w:val="24"/>
          <w:szCs w:val="24"/>
        </w:rPr>
      </w:pPr>
      <w:r w:rsidRPr="00B1010F">
        <w:rPr>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C8721F" w:rsidRPr="00B1010F" w:rsidRDefault="00C8721F" w:rsidP="00B1010F">
      <w:pPr>
        <w:pStyle w:val="25"/>
        <w:shd w:val="clear" w:color="auto" w:fill="auto"/>
        <w:tabs>
          <w:tab w:val="left" w:pos="1873"/>
        </w:tabs>
        <w:spacing w:line="240" w:lineRule="auto"/>
        <w:ind w:firstLine="720"/>
        <w:jc w:val="both"/>
        <w:rPr>
          <w:sz w:val="24"/>
          <w:szCs w:val="24"/>
        </w:rPr>
      </w:pPr>
      <w:r w:rsidRPr="00B1010F">
        <w:rPr>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C8721F" w:rsidRPr="00B1010F" w:rsidRDefault="00C8721F" w:rsidP="004C7742">
      <w:pPr>
        <w:pStyle w:val="25"/>
        <w:shd w:val="clear" w:color="auto" w:fill="auto"/>
        <w:tabs>
          <w:tab w:val="left" w:pos="1863"/>
        </w:tabs>
        <w:spacing w:line="240" w:lineRule="auto"/>
        <w:ind w:firstLine="720"/>
        <w:jc w:val="both"/>
        <w:rPr>
          <w:sz w:val="24"/>
          <w:szCs w:val="24"/>
        </w:rPr>
      </w:pPr>
      <w:r w:rsidRPr="00B1010F">
        <w:rPr>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r w:rsidR="004C7742">
        <w:rPr>
          <w:sz w:val="24"/>
          <w:szCs w:val="24"/>
        </w:rPr>
        <w:t xml:space="preserve"> </w:t>
      </w:r>
      <w:r w:rsidRPr="00B1010F">
        <w:rPr>
          <w:sz w:val="24"/>
          <w:szCs w:val="24"/>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C8721F" w:rsidRPr="00B1010F" w:rsidRDefault="00C8721F" w:rsidP="00B1010F">
      <w:pPr>
        <w:pStyle w:val="25"/>
        <w:shd w:val="clear" w:color="auto" w:fill="auto"/>
        <w:tabs>
          <w:tab w:val="left" w:pos="1873"/>
        </w:tabs>
        <w:spacing w:line="240" w:lineRule="auto"/>
        <w:ind w:firstLine="720"/>
        <w:jc w:val="both"/>
        <w:rPr>
          <w:sz w:val="24"/>
          <w:szCs w:val="24"/>
        </w:rPr>
      </w:pPr>
      <w:r w:rsidRPr="00B1010F">
        <w:rPr>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C8721F" w:rsidRPr="00B1010F" w:rsidRDefault="00C8721F" w:rsidP="00B1010F">
      <w:pPr>
        <w:pStyle w:val="25"/>
        <w:shd w:val="clear" w:color="auto" w:fill="auto"/>
        <w:tabs>
          <w:tab w:val="left" w:pos="1873"/>
        </w:tabs>
        <w:spacing w:line="240" w:lineRule="auto"/>
        <w:ind w:firstLine="720"/>
        <w:jc w:val="both"/>
        <w:rPr>
          <w:sz w:val="24"/>
          <w:szCs w:val="24"/>
        </w:rPr>
      </w:pPr>
      <w:r w:rsidRPr="00B1010F">
        <w:rPr>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C8721F" w:rsidRPr="00B1010F" w:rsidRDefault="00C8721F" w:rsidP="00B1010F">
      <w:pPr>
        <w:pStyle w:val="25"/>
        <w:shd w:val="clear" w:color="auto" w:fill="auto"/>
        <w:tabs>
          <w:tab w:val="left" w:pos="1873"/>
        </w:tabs>
        <w:spacing w:line="240" w:lineRule="auto"/>
        <w:ind w:firstLine="720"/>
        <w:jc w:val="both"/>
        <w:rPr>
          <w:sz w:val="24"/>
          <w:szCs w:val="24"/>
        </w:rPr>
      </w:pPr>
      <w:r w:rsidRPr="00B1010F">
        <w:rPr>
          <w:sz w:val="24"/>
          <w:szCs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C8721F" w:rsidRPr="00B1010F" w:rsidRDefault="00C8721F" w:rsidP="00B1010F">
      <w:pPr>
        <w:pStyle w:val="25"/>
        <w:shd w:val="clear" w:color="auto" w:fill="auto"/>
        <w:tabs>
          <w:tab w:val="left" w:pos="1878"/>
        </w:tabs>
        <w:spacing w:line="240" w:lineRule="auto"/>
        <w:ind w:firstLine="720"/>
        <w:jc w:val="both"/>
        <w:rPr>
          <w:sz w:val="24"/>
          <w:szCs w:val="24"/>
        </w:rPr>
      </w:pPr>
      <w:r w:rsidRPr="00B1010F">
        <w:rPr>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C8721F" w:rsidRPr="00B1010F" w:rsidRDefault="00C8721F" w:rsidP="004C7742">
      <w:pPr>
        <w:pStyle w:val="25"/>
        <w:shd w:val="clear" w:color="auto" w:fill="auto"/>
        <w:tabs>
          <w:tab w:val="left" w:pos="2032"/>
        </w:tabs>
        <w:spacing w:line="240" w:lineRule="auto"/>
        <w:ind w:firstLine="720"/>
        <w:jc w:val="both"/>
        <w:rPr>
          <w:sz w:val="24"/>
          <w:szCs w:val="24"/>
        </w:rPr>
      </w:pPr>
      <w:r w:rsidRPr="00B1010F">
        <w:rPr>
          <w:sz w:val="24"/>
          <w:szCs w:val="24"/>
        </w:rPr>
        <w:t>Организация педагогического сопровождения индивидуального</w:t>
      </w:r>
      <w:r w:rsidR="004C7742">
        <w:rPr>
          <w:sz w:val="24"/>
          <w:szCs w:val="24"/>
        </w:rPr>
        <w:t xml:space="preserve"> </w:t>
      </w:r>
      <w:r w:rsidRPr="00B1010F">
        <w:rPr>
          <w:sz w:val="24"/>
          <w:szCs w:val="24"/>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C8721F" w:rsidRPr="00B1010F" w:rsidRDefault="00C8721F" w:rsidP="00B1010F">
      <w:pPr>
        <w:pStyle w:val="25"/>
        <w:shd w:val="clear" w:color="auto" w:fill="auto"/>
        <w:tabs>
          <w:tab w:val="left" w:pos="1292"/>
        </w:tabs>
        <w:spacing w:line="240" w:lineRule="auto"/>
        <w:ind w:firstLine="720"/>
        <w:jc w:val="both"/>
        <w:rPr>
          <w:sz w:val="24"/>
          <w:szCs w:val="24"/>
        </w:rPr>
      </w:pPr>
      <w:r w:rsidRPr="00B1010F">
        <w:rPr>
          <w:sz w:val="24"/>
          <w:szCs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lastRenderedPageBreak/>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C8721F" w:rsidRPr="00B1010F" w:rsidRDefault="00C8721F" w:rsidP="00B1010F">
      <w:pPr>
        <w:pStyle w:val="25"/>
        <w:shd w:val="clear" w:color="auto" w:fill="auto"/>
        <w:spacing w:line="240" w:lineRule="auto"/>
        <w:ind w:firstLine="720"/>
        <w:jc w:val="both"/>
        <w:rPr>
          <w:sz w:val="24"/>
          <w:szCs w:val="24"/>
        </w:rPr>
      </w:pPr>
      <w:r w:rsidRPr="00B1010F">
        <w:rPr>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3E3133" w:rsidRPr="004C7742" w:rsidRDefault="00C8721F" w:rsidP="004C7742">
      <w:pPr>
        <w:pStyle w:val="25"/>
        <w:shd w:val="clear" w:color="auto" w:fill="auto"/>
        <w:spacing w:line="240" w:lineRule="auto"/>
        <w:ind w:firstLine="720"/>
        <w:jc w:val="both"/>
        <w:rPr>
          <w:sz w:val="24"/>
          <w:szCs w:val="24"/>
        </w:rPr>
      </w:pPr>
      <w:r w:rsidRPr="00B1010F">
        <w:rPr>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837515" w:rsidRDefault="00837515" w:rsidP="00837515">
      <w:pPr>
        <w:pStyle w:val="25"/>
        <w:shd w:val="clear" w:color="auto" w:fill="auto"/>
        <w:spacing w:line="240" w:lineRule="auto"/>
        <w:rPr>
          <w:b/>
          <w:sz w:val="24"/>
          <w:szCs w:val="24"/>
        </w:rPr>
      </w:pPr>
      <w:r w:rsidRPr="00837515">
        <w:rPr>
          <w:b/>
          <w:sz w:val="24"/>
          <w:szCs w:val="24"/>
        </w:rPr>
        <w:t>2.2.3. Организационный раздел</w:t>
      </w:r>
    </w:p>
    <w:p w:rsidR="009F6A69" w:rsidRPr="00B87CC7" w:rsidRDefault="009F6A69" w:rsidP="00B87CC7">
      <w:pPr>
        <w:pStyle w:val="25"/>
        <w:shd w:val="clear" w:color="auto" w:fill="auto"/>
        <w:tabs>
          <w:tab w:val="left" w:pos="1662"/>
        </w:tabs>
        <w:spacing w:line="240" w:lineRule="auto"/>
        <w:ind w:firstLine="720"/>
        <w:jc w:val="both"/>
        <w:rPr>
          <w:sz w:val="24"/>
          <w:szCs w:val="24"/>
        </w:rPr>
      </w:pPr>
      <w:r w:rsidRPr="00B87CC7">
        <w:rPr>
          <w:b/>
          <w:sz w:val="24"/>
          <w:szCs w:val="24"/>
        </w:rPr>
        <w:t>Условия реализации программы формирования УУД</w:t>
      </w:r>
      <w:r w:rsidRPr="00B87CC7">
        <w:rPr>
          <w:sz w:val="24"/>
          <w:szCs w:val="24"/>
        </w:rPr>
        <w:t xml:space="preserve"> должны обеспечить совершенствование</w:t>
      </w:r>
      <w:r w:rsidR="00B87CC7">
        <w:rPr>
          <w:sz w:val="24"/>
          <w:szCs w:val="24"/>
        </w:rPr>
        <w:t xml:space="preserve"> компетенций проектной и учебно-</w:t>
      </w:r>
      <w:r w:rsidRPr="00B87CC7">
        <w:rPr>
          <w:sz w:val="24"/>
          <w:szCs w:val="24"/>
        </w:rPr>
        <w:t>исследовательской деятельности обучающихся.</w:t>
      </w:r>
    </w:p>
    <w:p w:rsidR="00B87CC7" w:rsidRPr="00B87CC7" w:rsidRDefault="009F6A69" w:rsidP="00B87CC7">
      <w:pPr>
        <w:pStyle w:val="25"/>
        <w:shd w:val="clear" w:color="auto" w:fill="auto"/>
        <w:tabs>
          <w:tab w:val="left" w:pos="1719"/>
        </w:tabs>
        <w:spacing w:line="240" w:lineRule="auto"/>
        <w:ind w:firstLine="720"/>
        <w:rPr>
          <w:b/>
          <w:sz w:val="24"/>
          <w:szCs w:val="24"/>
        </w:rPr>
      </w:pPr>
      <w:r w:rsidRPr="00B87CC7">
        <w:rPr>
          <w:b/>
          <w:sz w:val="24"/>
          <w:szCs w:val="24"/>
        </w:rPr>
        <w:t>Условия реализации прогр</w:t>
      </w:r>
      <w:r w:rsidR="00B87CC7" w:rsidRPr="00B87CC7">
        <w:rPr>
          <w:b/>
          <w:sz w:val="24"/>
          <w:szCs w:val="24"/>
        </w:rPr>
        <w:t>аммы формирования УУД включают:</w:t>
      </w:r>
    </w:p>
    <w:p w:rsidR="009F6A69" w:rsidRPr="00B87CC7" w:rsidRDefault="00B87CC7" w:rsidP="00B87CC7">
      <w:pPr>
        <w:pStyle w:val="25"/>
        <w:shd w:val="clear" w:color="auto" w:fill="auto"/>
        <w:tabs>
          <w:tab w:val="left" w:pos="1719"/>
        </w:tabs>
        <w:spacing w:line="240" w:lineRule="auto"/>
        <w:ind w:firstLine="720"/>
        <w:rPr>
          <w:sz w:val="24"/>
          <w:szCs w:val="24"/>
        </w:rPr>
      </w:pPr>
      <w:r>
        <w:rPr>
          <w:sz w:val="24"/>
          <w:szCs w:val="24"/>
        </w:rPr>
        <w:t xml:space="preserve">- </w:t>
      </w:r>
      <w:r w:rsidR="009F6A69" w:rsidRPr="00B87CC7">
        <w:rPr>
          <w:sz w:val="24"/>
          <w:szCs w:val="24"/>
        </w:rPr>
        <w:t>укомплектованность образовательной организации педагогическими,</w:t>
      </w:r>
      <w:r>
        <w:rPr>
          <w:sz w:val="24"/>
          <w:szCs w:val="24"/>
        </w:rPr>
        <w:t xml:space="preserve"> </w:t>
      </w:r>
      <w:r w:rsidR="009F6A69" w:rsidRPr="00B87CC7">
        <w:rPr>
          <w:sz w:val="24"/>
          <w:szCs w:val="24"/>
        </w:rPr>
        <w:t>руководящими и иными работниками;</w:t>
      </w:r>
    </w:p>
    <w:p w:rsidR="009F6A69" w:rsidRPr="00B87CC7" w:rsidRDefault="00B87CC7" w:rsidP="00B87CC7">
      <w:pPr>
        <w:pStyle w:val="25"/>
        <w:shd w:val="clear" w:color="auto" w:fill="auto"/>
        <w:spacing w:line="240" w:lineRule="auto"/>
        <w:ind w:firstLine="720"/>
        <w:jc w:val="both"/>
        <w:rPr>
          <w:sz w:val="24"/>
          <w:szCs w:val="24"/>
        </w:rPr>
      </w:pPr>
      <w:r>
        <w:rPr>
          <w:sz w:val="24"/>
          <w:szCs w:val="24"/>
        </w:rPr>
        <w:t xml:space="preserve">- </w:t>
      </w:r>
      <w:r w:rsidR="009F6A69" w:rsidRPr="00B87CC7">
        <w:rPr>
          <w:sz w:val="24"/>
          <w:szCs w:val="24"/>
        </w:rPr>
        <w:t>уровень квалификации педагогических и иных работников образовательной организации;</w:t>
      </w:r>
    </w:p>
    <w:p w:rsidR="009F6A69" w:rsidRPr="00B87CC7" w:rsidRDefault="00B87CC7" w:rsidP="00B87CC7">
      <w:pPr>
        <w:pStyle w:val="25"/>
        <w:shd w:val="clear" w:color="auto" w:fill="auto"/>
        <w:spacing w:line="240" w:lineRule="auto"/>
        <w:ind w:firstLine="720"/>
        <w:jc w:val="both"/>
        <w:rPr>
          <w:sz w:val="24"/>
          <w:szCs w:val="24"/>
        </w:rPr>
      </w:pPr>
      <w:r>
        <w:rPr>
          <w:sz w:val="24"/>
          <w:szCs w:val="24"/>
        </w:rPr>
        <w:t xml:space="preserve">- </w:t>
      </w:r>
      <w:r w:rsidR="009F6A69" w:rsidRPr="00B87CC7">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F6A69" w:rsidRPr="00B87CC7" w:rsidRDefault="009F6A69" w:rsidP="00B87CC7">
      <w:pPr>
        <w:pStyle w:val="25"/>
        <w:shd w:val="clear" w:color="auto" w:fill="auto"/>
        <w:tabs>
          <w:tab w:val="left" w:pos="1676"/>
        </w:tabs>
        <w:spacing w:line="240" w:lineRule="auto"/>
        <w:ind w:firstLine="720"/>
        <w:jc w:val="both"/>
        <w:rPr>
          <w:sz w:val="24"/>
          <w:szCs w:val="24"/>
        </w:rPr>
      </w:pPr>
      <w:r w:rsidRPr="00B87CC7">
        <w:rPr>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87CC7" w:rsidRDefault="00B87CC7" w:rsidP="00B87CC7">
      <w:pPr>
        <w:pStyle w:val="25"/>
        <w:shd w:val="clear" w:color="auto" w:fill="auto"/>
        <w:spacing w:line="240" w:lineRule="auto"/>
        <w:ind w:firstLine="720"/>
        <w:rPr>
          <w:sz w:val="24"/>
          <w:szCs w:val="24"/>
        </w:rPr>
      </w:pPr>
      <w:r>
        <w:rPr>
          <w:sz w:val="24"/>
          <w:szCs w:val="24"/>
        </w:rPr>
        <w:t xml:space="preserve">- </w:t>
      </w:r>
      <w:r w:rsidR="009F6A69" w:rsidRPr="00B87CC7">
        <w:rPr>
          <w:sz w:val="24"/>
          <w:szCs w:val="24"/>
        </w:rPr>
        <w:t>педагоги владеют представлениями о возра</w:t>
      </w:r>
      <w:r>
        <w:rPr>
          <w:sz w:val="24"/>
          <w:szCs w:val="24"/>
        </w:rPr>
        <w:t>стных особенностях обучающихся;</w:t>
      </w:r>
    </w:p>
    <w:p w:rsidR="00B87CC7" w:rsidRDefault="00B87CC7" w:rsidP="00B87CC7">
      <w:pPr>
        <w:pStyle w:val="25"/>
        <w:shd w:val="clear" w:color="auto" w:fill="auto"/>
        <w:spacing w:line="240" w:lineRule="auto"/>
        <w:ind w:firstLine="720"/>
        <w:rPr>
          <w:sz w:val="24"/>
          <w:szCs w:val="24"/>
        </w:rPr>
      </w:pPr>
      <w:r>
        <w:rPr>
          <w:sz w:val="24"/>
          <w:szCs w:val="24"/>
        </w:rPr>
        <w:t xml:space="preserve">- </w:t>
      </w:r>
      <w:r w:rsidR="009F6A69" w:rsidRPr="00B87CC7">
        <w:rPr>
          <w:sz w:val="24"/>
          <w:szCs w:val="24"/>
        </w:rPr>
        <w:t xml:space="preserve">педагоги прошли курсы повышения квалификации, </w:t>
      </w:r>
      <w:r>
        <w:rPr>
          <w:sz w:val="24"/>
          <w:szCs w:val="24"/>
        </w:rPr>
        <w:t>посвященные ФГОС СОО;</w:t>
      </w:r>
    </w:p>
    <w:p w:rsidR="009F6A69" w:rsidRPr="00B87CC7" w:rsidRDefault="00B87CC7" w:rsidP="00B87CC7">
      <w:pPr>
        <w:pStyle w:val="25"/>
        <w:shd w:val="clear" w:color="auto" w:fill="auto"/>
        <w:spacing w:line="240" w:lineRule="auto"/>
        <w:ind w:firstLine="720"/>
        <w:rPr>
          <w:sz w:val="24"/>
          <w:szCs w:val="24"/>
        </w:rPr>
      </w:pPr>
      <w:r>
        <w:rPr>
          <w:sz w:val="24"/>
          <w:szCs w:val="24"/>
        </w:rPr>
        <w:t xml:space="preserve">- </w:t>
      </w:r>
      <w:r w:rsidR="009F6A69" w:rsidRPr="00B87CC7">
        <w:rPr>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9F6A69" w:rsidRPr="00B87CC7" w:rsidRDefault="00B87CC7" w:rsidP="00B87CC7">
      <w:pPr>
        <w:pStyle w:val="25"/>
        <w:shd w:val="clear" w:color="auto" w:fill="auto"/>
        <w:spacing w:line="240" w:lineRule="auto"/>
        <w:ind w:firstLine="720"/>
        <w:jc w:val="both"/>
        <w:rPr>
          <w:sz w:val="24"/>
          <w:szCs w:val="24"/>
        </w:rPr>
      </w:pPr>
      <w:r>
        <w:rPr>
          <w:sz w:val="24"/>
          <w:szCs w:val="24"/>
        </w:rPr>
        <w:t xml:space="preserve">- </w:t>
      </w:r>
      <w:r w:rsidR="009F6A69" w:rsidRPr="00B87CC7">
        <w:rPr>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9F6A69" w:rsidRPr="00B87CC7" w:rsidRDefault="00B87CC7" w:rsidP="00B87CC7">
      <w:pPr>
        <w:pStyle w:val="25"/>
        <w:shd w:val="clear" w:color="auto" w:fill="auto"/>
        <w:spacing w:line="240" w:lineRule="auto"/>
        <w:ind w:firstLine="720"/>
        <w:jc w:val="both"/>
        <w:rPr>
          <w:sz w:val="24"/>
          <w:szCs w:val="24"/>
        </w:rPr>
      </w:pPr>
      <w:r>
        <w:rPr>
          <w:sz w:val="24"/>
          <w:szCs w:val="24"/>
        </w:rPr>
        <w:t xml:space="preserve">- </w:t>
      </w:r>
      <w:r w:rsidR="009F6A69" w:rsidRPr="00B87CC7">
        <w:rPr>
          <w:sz w:val="24"/>
          <w:szCs w:val="24"/>
        </w:rPr>
        <w:t>педагоги осуществляют формирование УУД в рамках проектной, исследовательской деятельности;</w:t>
      </w:r>
    </w:p>
    <w:p w:rsidR="009F6A69" w:rsidRPr="00B87CC7" w:rsidRDefault="00B87CC7" w:rsidP="00B87CC7">
      <w:pPr>
        <w:pStyle w:val="25"/>
        <w:shd w:val="clear" w:color="auto" w:fill="auto"/>
        <w:spacing w:line="240" w:lineRule="auto"/>
        <w:ind w:firstLine="720"/>
        <w:rPr>
          <w:sz w:val="24"/>
          <w:szCs w:val="24"/>
        </w:rPr>
      </w:pPr>
      <w:r>
        <w:rPr>
          <w:sz w:val="24"/>
          <w:szCs w:val="24"/>
        </w:rPr>
        <w:t xml:space="preserve">- </w:t>
      </w:r>
      <w:r w:rsidR="009F6A69" w:rsidRPr="00B87CC7">
        <w:rPr>
          <w:sz w:val="24"/>
          <w:szCs w:val="24"/>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9F6A69" w:rsidRPr="00B87CC7" w:rsidRDefault="009F6A69" w:rsidP="00B87CC7">
      <w:pPr>
        <w:pStyle w:val="25"/>
        <w:shd w:val="clear" w:color="auto" w:fill="auto"/>
        <w:tabs>
          <w:tab w:val="left" w:pos="1676"/>
        </w:tabs>
        <w:spacing w:line="240" w:lineRule="auto"/>
        <w:ind w:firstLine="720"/>
        <w:jc w:val="both"/>
        <w:rPr>
          <w:sz w:val="24"/>
          <w:szCs w:val="24"/>
        </w:rPr>
      </w:pPr>
      <w:r w:rsidRPr="00B87CC7">
        <w:rPr>
          <w:sz w:val="24"/>
          <w:szCs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87CC7" w:rsidRDefault="009C0A87" w:rsidP="00B87CC7">
      <w:pPr>
        <w:pStyle w:val="25"/>
        <w:shd w:val="clear" w:color="auto" w:fill="auto"/>
        <w:tabs>
          <w:tab w:val="left" w:pos="4070"/>
          <w:tab w:val="left" w:pos="6422"/>
        </w:tabs>
        <w:spacing w:line="240" w:lineRule="auto"/>
        <w:ind w:firstLine="720"/>
        <w:jc w:val="both"/>
        <w:rPr>
          <w:sz w:val="24"/>
          <w:szCs w:val="24"/>
        </w:rPr>
      </w:pPr>
      <w:r>
        <w:rPr>
          <w:sz w:val="24"/>
          <w:szCs w:val="24"/>
        </w:rPr>
        <w:t xml:space="preserve">- </w:t>
      </w:r>
      <w:r w:rsidR="009F6A69" w:rsidRPr="00B87CC7">
        <w:rPr>
          <w:sz w:val="24"/>
          <w:szCs w:val="24"/>
        </w:rPr>
        <w:t>сетевое взаимодействие образовательной организации с другими</w:t>
      </w:r>
      <w:r w:rsidR="00B87CC7">
        <w:rPr>
          <w:sz w:val="24"/>
          <w:szCs w:val="24"/>
        </w:rPr>
        <w:t xml:space="preserve"> </w:t>
      </w:r>
      <w:r w:rsidR="009F6A69" w:rsidRPr="00B87CC7">
        <w:rPr>
          <w:sz w:val="24"/>
          <w:szCs w:val="24"/>
        </w:rPr>
        <w:t xml:space="preserve">организациями общего и дополнительного образования, с учреждениями культуры; </w:t>
      </w:r>
    </w:p>
    <w:p w:rsidR="009F6A69" w:rsidRPr="00B87CC7" w:rsidRDefault="009C0A87" w:rsidP="00B87CC7">
      <w:pPr>
        <w:pStyle w:val="25"/>
        <w:shd w:val="clear" w:color="auto" w:fill="auto"/>
        <w:tabs>
          <w:tab w:val="left" w:pos="4070"/>
          <w:tab w:val="left" w:pos="6422"/>
        </w:tabs>
        <w:spacing w:line="240" w:lineRule="auto"/>
        <w:ind w:firstLine="720"/>
        <w:jc w:val="both"/>
        <w:rPr>
          <w:sz w:val="24"/>
          <w:szCs w:val="24"/>
        </w:rPr>
      </w:pPr>
      <w:r>
        <w:rPr>
          <w:sz w:val="24"/>
          <w:szCs w:val="24"/>
        </w:rPr>
        <w:t xml:space="preserve">- </w:t>
      </w:r>
      <w:r w:rsidR="009F6A69" w:rsidRPr="00B87CC7">
        <w:rPr>
          <w:sz w:val="24"/>
          <w:szCs w:val="24"/>
        </w:rPr>
        <w:t>обеспечение возможности реализации индивидуальной образовательной</w:t>
      </w:r>
      <w:r w:rsidR="00B87CC7">
        <w:rPr>
          <w:sz w:val="24"/>
          <w:szCs w:val="24"/>
        </w:rPr>
        <w:t xml:space="preserve"> </w:t>
      </w:r>
      <w:r w:rsidR="009F6A69" w:rsidRPr="00B87CC7">
        <w:rPr>
          <w:sz w:val="24"/>
          <w:szCs w:val="24"/>
        </w:rPr>
        <w:t xml:space="preserve">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w:t>
      </w:r>
      <w:r w:rsidR="009F6A69" w:rsidRPr="00B87CC7">
        <w:rPr>
          <w:sz w:val="24"/>
          <w:szCs w:val="24"/>
        </w:rPr>
        <w:lastRenderedPageBreak/>
        <w:t>получения образования, уровня освоения предметного материала, учителя, учебной группы);</w:t>
      </w:r>
    </w:p>
    <w:p w:rsidR="009F6A69" w:rsidRPr="00B87CC7" w:rsidRDefault="009C0A87" w:rsidP="00B87CC7">
      <w:pPr>
        <w:pStyle w:val="25"/>
        <w:shd w:val="clear" w:color="auto" w:fill="auto"/>
        <w:spacing w:line="240" w:lineRule="auto"/>
        <w:ind w:firstLine="720"/>
        <w:jc w:val="both"/>
        <w:rPr>
          <w:sz w:val="24"/>
          <w:szCs w:val="24"/>
        </w:rPr>
      </w:pPr>
      <w:r>
        <w:rPr>
          <w:sz w:val="24"/>
          <w:szCs w:val="24"/>
        </w:rPr>
        <w:t xml:space="preserve">- </w:t>
      </w:r>
      <w:r w:rsidR="009F6A69" w:rsidRPr="00B87CC7">
        <w:rPr>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9F6A69" w:rsidRPr="00B87CC7" w:rsidRDefault="009C0A87" w:rsidP="00B87CC7">
      <w:pPr>
        <w:pStyle w:val="25"/>
        <w:shd w:val="clear" w:color="auto" w:fill="auto"/>
        <w:spacing w:line="240" w:lineRule="auto"/>
        <w:ind w:firstLine="720"/>
        <w:jc w:val="both"/>
        <w:rPr>
          <w:sz w:val="24"/>
          <w:szCs w:val="24"/>
        </w:rPr>
      </w:pPr>
      <w:r>
        <w:rPr>
          <w:sz w:val="24"/>
          <w:szCs w:val="24"/>
        </w:rPr>
        <w:t xml:space="preserve">- </w:t>
      </w:r>
      <w:r w:rsidR="009F6A69" w:rsidRPr="00B87CC7">
        <w:rPr>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9F6A69" w:rsidRPr="00B87CC7" w:rsidRDefault="009C0A87" w:rsidP="00B87CC7">
      <w:pPr>
        <w:pStyle w:val="25"/>
        <w:shd w:val="clear" w:color="auto" w:fill="auto"/>
        <w:spacing w:line="240" w:lineRule="auto"/>
        <w:ind w:firstLine="720"/>
        <w:jc w:val="both"/>
        <w:rPr>
          <w:sz w:val="24"/>
          <w:szCs w:val="24"/>
        </w:rPr>
      </w:pPr>
      <w:r>
        <w:rPr>
          <w:sz w:val="24"/>
          <w:szCs w:val="24"/>
        </w:rPr>
        <w:t xml:space="preserve">- </w:t>
      </w:r>
      <w:r w:rsidR="009F6A69" w:rsidRPr="00B87CC7">
        <w:rPr>
          <w:sz w:val="24"/>
          <w:szCs w:val="24"/>
        </w:rPr>
        <w:t>обеспечение возможности вовлечения обучающихся в разнообразную исследовательскую деятельность;</w:t>
      </w:r>
    </w:p>
    <w:p w:rsidR="009F6A69" w:rsidRPr="00B87CC7" w:rsidRDefault="009C0A87" w:rsidP="00B87CC7">
      <w:pPr>
        <w:pStyle w:val="25"/>
        <w:shd w:val="clear" w:color="auto" w:fill="auto"/>
        <w:spacing w:line="240" w:lineRule="auto"/>
        <w:ind w:firstLine="720"/>
        <w:jc w:val="both"/>
        <w:rPr>
          <w:sz w:val="24"/>
          <w:szCs w:val="24"/>
        </w:rPr>
      </w:pPr>
      <w:r>
        <w:rPr>
          <w:sz w:val="24"/>
          <w:szCs w:val="24"/>
        </w:rPr>
        <w:t xml:space="preserve">- </w:t>
      </w:r>
      <w:r w:rsidR="009F6A69" w:rsidRPr="00B87CC7">
        <w:rPr>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9F6A69" w:rsidRPr="00B87CC7" w:rsidRDefault="009F6A69" w:rsidP="00B87CC7">
      <w:pPr>
        <w:pStyle w:val="25"/>
        <w:shd w:val="clear" w:color="auto" w:fill="auto"/>
        <w:tabs>
          <w:tab w:val="left" w:pos="1666"/>
        </w:tabs>
        <w:spacing w:line="240" w:lineRule="auto"/>
        <w:ind w:firstLine="720"/>
        <w:jc w:val="both"/>
        <w:rPr>
          <w:sz w:val="24"/>
          <w:szCs w:val="24"/>
        </w:rPr>
      </w:pPr>
      <w:r w:rsidRPr="00B87CC7">
        <w:rPr>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9F6A69" w:rsidRDefault="009F6A69" w:rsidP="00837515">
      <w:pPr>
        <w:pStyle w:val="25"/>
        <w:shd w:val="clear" w:color="auto" w:fill="auto"/>
        <w:spacing w:line="240" w:lineRule="auto"/>
        <w:rPr>
          <w:b/>
          <w:sz w:val="24"/>
          <w:szCs w:val="24"/>
        </w:rPr>
      </w:pPr>
    </w:p>
    <w:p w:rsidR="0000310A" w:rsidRDefault="0000310A" w:rsidP="00837515">
      <w:pPr>
        <w:pStyle w:val="25"/>
        <w:shd w:val="clear" w:color="auto" w:fill="auto"/>
        <w:spacing w:line="240" w:lineRule="auto"/>
        <w:rPr>
          <w:b/>
          <w:sz w:val="24"/>
          <w:szCs w:val="24"/>
        </w:rPr>
      </w:pPr>
      <w:r w:rsidRPr="0000310A">
        <w:rPr>
          <w:b/>
          <w:sz w:val="24"/>
          <w:szCs w:val="24"/>
        </w:rPr>
        <w:t>2.3. РАБОЧАЯ ПРОГРАММА ВОСПИТАНИЯ</w:t>
      </w:r>
    </w:p>
    <w:p w:rsidR="001A5B40" w:rsidRDefault="001A5B40" w:rsidP="001177C9">
      <w:pPr>
        <w:pStyle w:val="23"/>
        <w:spacing w:after="0"/>
        <w:contextualSpacing/>
        <w:jc w:val="center"/>
        <w:rPr>
          <w:rFonts w:ascii="Times New Roman" w:hAnsi="Times New Roman" w:cs="Times New Roman"/>
          <w:color w:val="auto"/>
          <w:sz w:val="24"/>
          <w:szCs w:val="24"/>
        </w:rPr>
      </w:pPr>
      <w:r w:rsidRPr="001412B7">
        <w:rPr>
          <w:rFonts w:ascii="Times New Roman" w:hAnsi="Times New Roman" w:cs="Times New Roman"/>
          <w:color w:val="auto"/>
          <w:sz w:val="24"/>
          <w:szCs w:val="24"/>
        </w:rPr>
        <w:t>Пояснительная</w:t>
      </w:r>
      <w:r w:rsidRPr="001412B7">
        <w:rPr>
          <w:rFonts w:ascii="Times New Roman" w:hAnsi="Times New Roman" w:cs="Times New Roman"/>
          <w:color w:val="auto"/>
          <w:spacing w:val="-3"/>
          <w:sz w:val="24"/>
          <w:szCs w:val="24"/>
        </w:rPr>
        <w:t xml:space="preserve"> </w:t>
      </w:r>
      <w:r w:rsidRPr="001412B7">
        <w:rPr>
          <w:rFonts w:ascii="Times New Roman" w:hAnsi="Times New Roman" w:cs="Times New Roman"/>
          <w:color w:val="auto"/>
          <w:sz w:val="24"/>
          <w:szCs w:val="24"/>
        </w:rPr>
        <w:t>записка</w:t>
      </w:r>
    </w:p>
    <w:p w:rsidR="001A5B40" w:rsidRPr="001412B7" w:rsidRDefault="001A5B40" w:rsidP="001A5B40">
      <w:pPr>
        <w:pStyle w:val="a3"/>
        <w:keepNext/>
        <w:ind w:left="0" w:right="313" w:firstLine="851"/>
      </w:pPr>
      <w:proofErr w:type="gramStart"/>
      <w:r w:rsidRPr="001412B7">
        <w:lastRenderedPageBreak/>
        <w:t>Рабочая программа воспитания муниципального бюджетного общеобразовательного</w:t>
      </w:r>
      <w:r w:rsidRPr="001412B7">
        <w:rPr>
          <w:spacing w:val="-57"/>
        </w:rPr>
        <w:t xml:space="preserve"> </w:t>
      </w:r>
      <w:r w:rsidRPr="001412B7">
        <w:t>учреждения «Средняя о</w:t>
      </w:r>
      <w:r>
        <w:t>бщеобразовательная школа №27 имени</w:t>
      </w:r>
      <w:r w:rsidRPr="001412B7">
        <w:t xml:space="preserve"> А.А. Дейнеки» (МБОУ «Средняя общеобразовательная школа №</w:t>
      </w:r>
      <w:r w:rsidRPr="001412B7">
        <w:rPr>
          <w:spacing w:val="1"/>
        </w:rPr>
        <w:t xml:space="preserve"> </w:t>
      </w:r>
      <w:r w:rsidRPr="001412B7">
        <w:t>27</w:t>
      </w:r>
      <w:r w:rsidRPr="001412B7">
        <w:rPr>
          <w:spacing w:val="1"/>
        </w:rPr>
        <w:t xml:space="preserve"> </w:t>
      </w:r>
      <w:r w:rsidRPr="001412B7">
        <w:t>им. А.А. Дейнеки) разработана</w:t>
      </w:r>
      <w:r w:rsidRPr="001412B7">
        <w:rPr>
          <w:spacing w:val="1"/>
        </w:rPr>
        <w:t xml:space="preserve"> </w:t>
      </w:r>
      <w:r w:rsidRPr="001412B7">
        <w:t>на основе Федерального</w:t>
      </w:r>
      <w:r w:rsidRPr="001412B7">
        <w:rPr>
          <w:spacing w:val="1"/>
        </w:rPr>
        <w:t xml:space="preserve"> </w:t>
      </w:r>
      <w:r w:rsidRPr="001412B7">
        <w:t>закона</w:t>
      </w:r>
      <w:r w:rsidRPr="001412B7">
        <w:rPr>
          <w:spacing w:val="1"/>
        </w:rPr>
        <w:t xml:space="preserve"> </w:t>
      </w:r>
      <w:r w:rsidRPr="001412B7">
        <w:t>от 29</w:t>
      </w:r>
      <w:r w:rsidRPr="001412B7">
        <w:rPr>
          <w:spacing w:val="1"/>
        </w:rPr>
        <w:t xml:space="preserve"> </w:t>
      </w:r>
      <w:r w:rsidRPr="001412B7">
        <w:t>декабря 2012 г. № 273-ФЗ «Об образовании в Российской Федерации», с учетом Стратегии</w:t>
      </w:r>
      <w:r w:rsidRPr="001412B7">
        <w:rPr>
          <w:spacing w:val="1"/>
        </w:rPr>
        <w:t xml:space="preserve"> </w:t>
      </w:r>
      <w:r w:rsidRPr="001412B7">
        <w:t>развития</w:t>
      </w:r>
      <w:r w:rsidRPr="001412B7">
        <w:rPr>
          <w:spacing w:val="1"/>
        </w:rPr>
        <w:t xml:space="preserve"> </w:t>
      </w:r>
      <w:r w:rsidRPr="001412B7">
        <w:t>воспитания</w:t>
      </w:r>
      <w:r w:rsidRPr="001412B7">
        <w:rPr>
          <w:spacing w:val="1"/>
        </w:rPr>
        <w:t xml:space="preserve"> </w:t>
      </w:r>
      <w:r w:rsidRPr="001412B7">
        <w:t>в</w:t>
      </w:r>
      <w:r w:rsidRPr="001412B7">
        <w:rPr>
          <w:spacing w:val="1"/>
        </w:rPr>
        <w:t xml:space="preserve"> </w:t>
      </w:r>
      <w:r w:rsidRPr="001412B7">
        <w:t>Российской</w:t>
      </w:r>
      <w:r w:rsidRPr="001412B7">
        <w:rPr>
          <w:spacing w:val="1"/>
        </w:rPr>
        <w:t xml:space="preserve"> </w:t>
      </w:r>
      <w:r w:rsidRPr="001412B7">
        <w:t>Федерации</w:t>
      </w:r>
      <w:r w:rsidRPr="001412B7">
        <w:rPr>
          <w:spacing w:val="1"/>
        </w:rPr>
        <w:t xml:space="preserve"> </w:t>
      </w:r>
      <w:r w:rsidRPr="001412B7">
        <w:t>на</w:t>
      </w:r>
      <w:r w:rsidRPr="001412B7">
        <w:rPr>
          <w:spacing w:val="1"/>
        </w:rPr>
        <w:t xml:space="preserve"> </w:t>
      </w:r>
      <w:r w:rsidRPr="001412B7">
        <w:t>период</w:t>
      </w:r>
      <w:r w:rsidRPr="001412B7">
        <w:rPr>
          <w:spacing w:val="1"/>
        </w:rPr>
        <w:t xml:space="preserve"> </w:t>
      </w:r>
      <w:r w:rsidRPr="001412B7">
        <w:t>до</w:t>
      </w:r>
      <w:r w:rsidRPr="001412B7">
        <w:rPr>
          <w:spacing w:val="1"/>
        </w:rPr>
        <w:t xml:space="preserve"> </w:t>
      </w:r>
      <w:r w:rsidRPr="001412B7">
        <w:t>2025</w:t>
      </w:r>
      <w:r w:rsidRPr="001412B7">
        <w:rPr>
          <w:spacing w:val="1"/>
        </w:rPr>
        <w:t xml:space="preserve"> </w:t>
      </w:r>
      <w:r w:rsidRPr="001412B7">
        <w:t>года</w:t>
      </w:r>
      <w:r w:rsidRPr="001412B7">
        <w:rPr>
          <w:spacing w:val="1"/>
        </w:rPr>
        <w:t xml:space="preserve"> </w:t>
      </w:r>
      <w:r w:rsidRPr="001412B7">
        <w:t>и</w:t>
      </w:r>
      <w:r w:rsidRPr="001412B7">
        <w:rPr>
          <w:spacing w:val="61"/>
        </w:rPr>
        <w:t xml:space="preserve"> </w:t>
      </w:r>
      <w:r w:rsidRPr="001412B7">
        <w:t>Плана</w:t>
      </w:r>
      <w:r w:rsidRPr="001412B7">
        <w:rPr>
          <w:spacing w:val="1"/>
        </w:rPr>
        <w:t xml:space="preserve"> </w:t>
      </w:r>
      <w:r w:rsidRPr="001412B7">
        <w:t>мероприятий</w:t>
      </w:r>
      <w:r w:rsidRPr="001412B7">
        <w:rPr>
          <w:spacing w:val="1"/>
        </w:rPr>
        <w:t xml:space="preserve"> </w:t>
      </w:r>
      <w:r w:rsidRPr="001412B7">
        <w:t>по</w:t>
      </w:r>
      <w:r w:rsidRPr="001412B7">
        <w:rPr>
          <w:spacing w:val="1"/>
        </w:rPr>
        <w:t xml:space="preserve"> </w:t>
      </w:r>
      <w:r w:rsidRPr="001412B7">
        <w:t>ее</w:t>
      </w:r>
      <w:r w:rsidRPr="001412B7">
        <w:rPr>
          <w:spacing w:val="1"/>
        </w:rPr>
        <w:t xml:space="preserve"> </w:t>
      </w:r>
      <w:r w:rsidRPr="001412B7">
        <w:t>реализации</w:t>
      </w:r>
      <w:r w:rsidRPr="001412B7">
        <w:rPr>
          <w:spacing w:val="1"/>
        </w:rPr>
        <w:t xml:space="preserve"> </w:t>
      </w:r>
      <w:r w:rsidRPr="001412B7">
        <w:t>в</w:t>
      </w:r>
      <w:proofErr w:type="gramEnd"/>
      <w:r w:rsidRPr="001412B7">
        <w:rPr>
          <w:spacing w:val="1"/>
        </w:rPr>
        <w:t xml:space="preserve"> </w:t>
      </w:r>
      <w:proofErr w:type="gramStart"/>
      <w:r w:rsidRPr="001412B7">
        <w:t>2021–2025</w:t>
      </w:r>
      <w:r w:rsidRPr="001412B7">
        <w:rPr>
          <w:spacing w:val="1"/>
        </w:rPr>
        <w:t xml:space="preserve"> </w:t>
      </w:r>
      <w:r w:rsidRPr="001412B7">
        <w:t>годах,</w:t>
      </w:r>
      <w:r w:rsidRPr="001412B7">
        <w:rPr>
          <w:spacing w:val="1"/>
        </w:rPr>
        <w:t xml:space="preserve"> </w:t>
      </w:r>
      <w:r w:rsidRPr="001412B7">
        <w:t>(Распоряжение</w:t>
      </w:r>
      <w:r w:rsidRPr="001412B7">
        <w:rPr>
          <w:spacing w:val="1"/>
        </w:rPr>
        <w:t xml:space="preserve"> </w:t>
      </w:r>
      <w:r w:rsidRPr="001412B7">
        <w:t>Правительства</w:t>
      </w:r>
      <w:r w:rsidRPr="001412B7">
        <w:rPr>
          <w:spacing w:val="1"/>
        </w:rPr>
        <w:t xml:space="preserve"> </w:t>
      </w:r>
      <w:r w:rsidRPr="001412B7">
        <w:t>Российской</w:t>
      </w:r>
      <w:r w:rsidRPr="001412B7">
        <w:rPr>
          <w:spacing w:val="1"/>
        </w:rPr>
        <w:t xml:space="preserve"> </w:t>
      </w:r>
      <w:r w:rsidRPr="001412B7">
        <w:t>Федерации</w:t>
      </w:r>
      <w:r w:rsidRPr="001412B7">
        <w:rPr>
          <w:spacing w:val="1"/>
        </w:rPr>
        <w:t xml:space="preserve"> </w:t>
      </w:r>
      <w:r w:rsidRPr="001412B7">
        <w:t>от</w:t>
      </w:r>
      <w:r w:rsidRPr="001412B7">
        <w:rPr>
          <w:spacing w:val="1"/>
        </w:rPr>
        <w:t xml:space="preserve"> </w:t>
      </w:r>
      <w:r w:rsidRPr="001412B7">
        <w:t>12</w:t>
      </w:r>
      <w:r w:rsidRPr="001412B7">
        <w:rPr>
          <w:spacing w:val="1"/>
        </w:rPr>
        <w:t xml:space="preserve"> </w:t>
      </w:r>
      <w:r w:rsidRPr="001412B7">
        <w:t>ноября</w:t>
      </w:r>
      <w:r w:rsidRPr="001412B7">
        <w:rPr>
          <w:spacing w:val="1"/>
        </w:rPr>
        <w:t xml:space="preserve"> </w:t>
      </w:r>
      <w:r w:rsidRPr="001412B7">
        <w:t>2020</w:t>
      </w:r>
      <w:r w:rsidRPr="001412B7">
        <w:rPr>
          <w:spacing w:val="1"/>
        </w:rPr>
        <w:t xml:space="preserve"> </w:t>
      </w:r>
      <w:r w:rsidRPr="001412B7">
        <w:t>г.</w:t>
      </w:r>
      <w:r w:rsidRPr="001412B7">
        <w:rPr>
          <w:spacing w:val="1"/>
        </w:rPr>
        <w:t xml:space="preserve"> </w:t>
      </w:r>
      <w:r w:rsidRPr="001412B7">
        <w:t>№2945-р),</w:t>
      </w:r>
      <w:r w:rsidRPr="001412B7">
        <w:rPr>
          <w:spacing w:val="1"/>
        </w:rPr>
        <w:t xml:space="preserve"> </w:t>
      </w:r>
      <w:r w:rsidRPr="001412B7">
        <w:t>Стратегии</w:t>
      </w:r>
      <w:r w:rsidRPr="001412B7">
        <w:rPr>
          <w:spacing w:val="1"/>
        </w:rPr>
        <w:t xml:space="preserve"> </w:t>
      </w:r>
      <w:r w:rsidRPr="001412B7">
        <w:t>национальной</w:t>
      </w:r>
      <w:r w:rsidRPr="001412B7">
        <w:rPr>
          <w:spacing w:val="1"/>
        </w:rPr>
        <w:t xml:space="preserve"> </w:t>
      </w:r>
      <w:r w:rsidRPr="001412B7">
        <w:t>безопасности Российской Федерации (Указ Президента Российской Федерации от 2 июля</w:t>
      </w:r>
      <w:r w:rsidRPr="001412B7">
        <w:rPr>
          <w:spacing w:val="1"/>
        </w:rPr>
        <w:t xml:space="preserve"> </w:t>
      </w:r>
      <w:r w:rsidRPr="001412B7">
        <w:t>2021 г. №400), федеральных государственных образовательных стандартов (далее – ФГОС),</w:t>
      </w:r>
      <w:r w:rsidRPr="001412B7">
        <w:rPr>
          <w:spacing w:val="-57"/>
        </w:rPr>
        <w:t xml:space="preserve"> </w:t>
      </w:r>
      <w:r w:rsidRPr="001412B7">
        <w:t>начального общего образования (Приказ Минпросвещения России от 31.05.2021 № 286),</w:t>
      </w:r>
      <w:r w:rsidRPr="001412B7">
        <w:rPr>
          <w:spacing w:val="1"/>
        </w:rPr>
        <w:t xml:space="preserve"> </w:t>
      </w:r>
      <w:r w:rsidRPr="001412B7">
        <w:t>основного общего образования (Приказ Минпросвещения России от 31.05.2021 № 287),</w:t>
      </w:r>
      <w:r w:rsidRPr="001412B7">
        <w:rPr>
          <w:spacing w:val="1"/>
        </w:rPr>
        <w:t xml:space="preserve"> </w:t>
      </w:r>
      <w:r w:rsidRPr="001412B7">
        <w:t>среднего общего</w:t>
      </w:r>
      <w:r w:rsidRPr="001412B7">
        <w:rPr>
          <w:spacing w:val="1"/>
        </w:rPr>
        <w:t xml:space="preserve"> </w:t>
      </w:r>
      <w:r w:rsidRPr="001412B7">
        <w:t>образования</w:t>
      </w:r>
      <w:r w:rsidRPr="001412B7">
        <w:rPr>
          <w:spacing w:val="-4"/>
        </w:rPr>
        <w:t xml:space="preserve"> </w:t>
      </w:r>
      <w:r w:rsidRPr="001412B7">
        <w:t>(Приказ</w:t>
      </w:r>
      <w:r w:rsidRPr="001412B7">
        <w:rPr>
          <w:spacing w:val="-3"/>
        </w:rPr>
        <w:t xml:space="preserve"> </w:t>
      </w:r>
      <w:r w:rsidRPr="001412B7">
        <w:t>Минобрнауки</w:t>
      </w:r>
      <w:r w:rsidRPr="001412B7">
        <w:rPr>
          <w:spacing w:val="2"/>
        </w:rPr>
        <w:t xml:space="preserve"> </w:t>
      </w:r>
      <w:r w:rsidRPr="001412B7">
        <w:t>России</w:t>
      </w:r>
      <w:r w:rsidRPr="001412B7">
        <w:rPr>
          <w:spacing w:val="-3"/>
        </w:rPr>
        <w:t xml:space="preserve"> </w:t>
      </w:r>
      <w:r w:rsidRPr="001412B7">
        <w:t>от</w:t>
      </w:r>
      <w:r w:rsidRPr="001412B7">
        <w:rPr>
          <w:spacing w:val="-3"/>
        </w:rPr>
        <w:t xml:space="preserve"> </w:t>
      </w:r>
      <w:r w:rsidRPr="001412B7">
        <w:t>17.05.2012</w:t>
      </w:r>
      <w:r w:rsidRPr="001412B7">
        <w:rPr>
          <w:spacing w:val="-4"/>
        </w:rPr>
        <w:t xml:space="preserve"> </w:t>
      </w:r>
      <w:r w:rsidRPr="001412B7">
        <w:t>№</w:t>
      </w:r>
      <w:r w:rsidRPr="001412B7">
        <w:rPr>
          <w:spacing w:val="2"/>
        </w:rPr>
        <w:t xml:space="preserve"> </w:t>
      </w:r>
      <w:r w:rsidRPr="001412B7">
        <w:t>413).</w:t>
      </w:r>
      <w:proofErr w:type="gramEnd"/>
    </w:p>
    <w:p w:rsidR="001A5B40" w:rsidRPr="001412B7" w:rsidRDefault="001A5B40" w:rsidP="001A5B40">
      <w:pPr>
        <w:pStyle w:val="a3"/>
        <w:keepNext/>
        <w:ind w:left="0" w:right="121" w:firstLine="851"/>
      </w:pPr>
      <w:r w:rsidRPr="001412B7">
        <w:t>Программа основывается на единстве и преемственности образовательного процесса</w:t>
      </w:r>
      <w:r w:rsidRPr="001412B7">
        <w:rPr>
          <w:spacing w:val="1"/>
        </w:rPr>
        <w:t xml:space="preserve"> </w:t>
      </w:r>
      <w:r w:rsidRPr="001412B7">
        <w:t>всех</w:t>
      </w:r>
      <w:r w:rsidRPr="001412B7">
        <w:rPr>
          <w:spacing w:val="1"/>
        </w:rPr>
        <w:t xml:space="preserve"> </w:t>
      </w:r>
      <w:r w:rsidRPr="001412B7">
        <w:t>уровней</w:t>
      </w:r>
      <w:r w:rsidRPr="001412B7">
        <w:rPr>
          <w:spacing w:val="1"/>
        </w:rPr>
        <w:t xml:space="preserve"> </w:t>
      </w:r>
      <w:r w:rsidRPr="001412B7">
        <w:t>общего</w:t>
      </w:r>
      <w:r w:rsidRPr="001412B7">
        <w:rPr>
          <w:spacing w:val="1"/>
        </w:rPr>
        <w:t xml:space="preserve"> </w:t>
      </w:r>
      <w:r w:rsidRPr="001412B7">
        <w:t>образования,</w:t>
      </w:r>
      <w:r w:rsidRPr="001412B7">
        <w:rPr>
          <w:spacing w:val="1"/>
        </w:rPr>
        <w:t xml:space="preserve"> </w:t>
      </w:r>
      <w:r w:rsidRPr="001412B7">
        <w:t>соотносится</w:t>
      </w:r>
      <w:r w:rsidRPr="001412B7">
        <w:rPr>
          <w:spacing w:val="1"/>
        </w:rPr>
        <w:t xml:space="preserve"> </w:t>
      </w:r>
      <w:r w:rsidRPr="001412B7">
        <w:t>с</w:t>
      </w:r>
      <w:r w:rsidRPr="001412B7">
        <w:rPr>
          <w:spacing w:val="1"/>
        </w:rPr>
        <w:t xml:space="preserve"> </w:t>
      </w:r>
      <w:r w:rsidRPr="001412B7">
        <w:t>примерными</w:t>
      </w:r>
      <w:r w:rsidRPr="001412B7">
        <w:rPr>
          <w:spacing w:val="1"/>
        </w:rPr>
        <w:t xml:space="preserve"> </w:t>
      </w:r>
      <w:r w:rsidRPr="001412B7">
        <w:t>рабочими</w:t>
      </w:r>
      <w:r w:rsidRPr="001412B7">
        <w:rPr>
          <w:spacing w:val="1"/>
        </w:rPr>
        <w:t xml:space="preserve"> </w:t>
      </w:r>
      <w:r w:rsidRPr="001412B7">
        <w:t>программами</w:t>
      </w:r>
      <w:r w:rsidRPr="001412B7">
        <w:rPr>
          <w:spacing w:val="1"/>
        </w:rPr>
        <w:t xml:space="preserve"> </w:t>
      </w:r>
      <w:r w:rsidRPr="001412B7">
        <w:t>воспитания</w:t>
      </w:r>
      <w:r w:rsidRPr="001412B7">
        <w:rPr>
          <w:spacing w:val="-5"/>
        </w:rPr>
        <w:t xml:space="preserve"> </w:t>
      </w:r>
      <w:r w:rsidRPr="001412B7">
        <w:t>для</w:t>
      </w:r>
      <w:r w:rsidRPr="001412B7">
        <w:rPr>
          <w:spacing w:val="-1"/>
        </w:rPr>
        <w:t xml:space="preserve"> </w:t>
      </w:r>
      <w:r w:rsidRPr="001412B7">
        <w:t>организаций</w:t>
      </w:r>
      <w:r w:rsidRPr="001412B7">
        <w:rPr>
          <w:spacing w:val="-3"/>
        </w:rPr>
        <w:t xml:space="preserve"> </w:t>
      </w:r>
      <w:r w:rsidRPr="001412B7">
        <w:t>дошкольного</w:t>
      </w:r>
      <w:r w:rsidRPr="001412B7">
        <w:rPr>
          <w:spacing w:val="4"/>
        </w:rPr>
        <w:t xml:space="preserve"> </w:t>
      </w:r>
      <w:r w:rsidRPr="001412B7">
        <w:t>и</w:t>
      </w:r>
      <w:r w:rsidRPr="001412B7">
        <w:rPr>
          <w:spacing w:val="-3"/>
        </w:rPr>
        <w:t xml:space="preserve"> </w:t>
      </w:r>
      <w:r w:rsidRPr="001412B7">
        <w:t>среднего</w:t>
      </w:r>
      <w:r w:rsidRPr="001412B7">
        <w:rPr>
          <w:spacing w:val="1"/>
        </w:rPr>
        <w:t xml:space="preserve"> </w:t>
      </w:r>
      <w:r w:rsidRPr="001412B7">
        <w:t>профессионального</w:t>
      </w:r>
      <w:r w:rsidRPr="001412B7">
        <w:rPr>
          <w:spacing w:val="-5"/>
        </w:rPr>
        <w:t xml:space="preserve"> </w:t>
      </w:r>
      <w:r w:rsidRPr="001412B7">
        <w:t>образования.</w:t>
      </w:r>
    </w:p>
    <w:p w:rsidR="001A5B40" w:rsidRPr="001412B7" w:rsidRDefault="001A5B40" w:rsidP="001A5B40">
      <w:pPr>
        <w:pStyle w:val="a3"/>
        <w:keepNext/>
        <w:ind w:left="0" w:right="108" w:firstLine="851"/>
      </w:pPr>
      <w:proofErr w:type="gramStart"/>
      <w:r w:rsidRPr="001412B7">
        <w:t>Рабочая</w:t>
      </w:r>
      <w:r w:rsidRPr="001412B7">
        <w:rPr>
          <w:spacing w:val="1"/>
        </w:rPr>
        <w:t xml:space="preserve"> </w:t>
      </w:r>
      <w:r w:rsidRPr="001412B7">
        <w:t>программа</w:t>
      </w:r>
      <w:r w:rsidRPr="001412B7">
        <w:rPr>
          <w:spacing w:val="1"/>
        </w:rPr>
        <w:t xml:space="preserve"> </w:t>
      </w:r>
      <w:r w:rsidRPr="001412B7">
        <w:t>воспитания</w:t>
      </w:r>
      <w:r w:rsidRPr="001412B7">
        <w:rPr>
          <w:spacing w:val="1"/>
        </w:rPr>
        <w:t xml:space="preserve"> </w:t>
      </w:r>
      <w:r w:rsidRPr="001412B7">
        <w:t>предназначена</w:t>
      </w:r>
      <w:r w:rsidRPr="001412B7">
        <w:rPr>
          <w:spacing w:val="1"/>
        </w:rPr>
        <w:t xml:space="preserve"> </w:t>
      </w:r>
      <w:r w:rsidRPr="001412B7">
        <w:t>для</w:t>
      </w:r>
      <w:r w:rsidRPr="001412B7">
        <w:rPr>
          <w:spacing w:val="1"/>
        </w:rPr>
        <w:t xml:space="preserve"> </w:t>
      </w:r>
      <w:r w:rsidRPr="001412B7">
        <w:t>планирования</w:t>
      </w:r>
      <w:r w:rsidRPr="001412B7">
        <w:rPr>
          <w:spacing w:val="1"/>
        </w:rPr>
        <w:t xml:space="preserve"> </w:t>
      </w:r>
      <w:r w:rsidRPr="001412B7">
        <w:t>и</w:t>
      </w:r>
      <w:r w:rsidRPr="001412B7">
        <w:rPr>
          <w:spacing w:val="1"/>
        </w:rPr>
        <w:t xml:space="preserve"> </w:t>
      </w:r>
      <w:r w:rsidRPr="001412B7">
        <w:t>организации</w:t>
      </w:r>
      <w:r w:rsidRPr="001412B7">
        <w:rPr>
          <w:spacing w:val="1"/>
        </w:rPr>
        <w:t xml:space="preserve"> </w:t>
      </w:r>
      <w:r w:rsidRPr="001412B7">
        <w:t>системной</w:t>
      </w:r>
      <w:r w:rsidRPr="001412B7">
        <w:rPr>
          <w:spacing w:val="1"/>
        </w:rPr>
        <w:t xml:space="preserve"> </w:t>
      </w:r>
      <w:r w:rsidRPr="001412B7">
        <w:t>воспитательной</w:t>
      </w:r>
      <w:r w:rsidRPr="001412B7">
        <w:rPr>
          <w:spacing w:val="1"/>
        </w:rPr>
        <w:t xml:space="preserve"> </w:t>
      </w:r>
      <w:r w:rsidRPr="001412B7">
        <w:t>деятельности;</w:t>
      </w:r>
      <w:r w:rsidRPr="001412B7">
        <w:rPr>
          <w:spacing w:val="1"/>
        </w:rPr>
        <w:t xml:space="preserve"> </w:t>
      </w:r>
      <w:r w:rsidRPr="001412B7">
        <w:t>разработана</w:t>
      </w:r>
      <w:r w:rsidRPr="001412B7">
        <w:rPr>
          <w:spacing w:val="1"/>
        </w:rPr>
        <w:t xml:space="preserve"> </w:t>
      </w:r>
      <w:r w:rsidRPr="001412B7">
        <w:t>и</w:t>
      </w:r>
      <w:r w:rsidRPr="001412B7">
        <w:rPr>
          <w:spacing w:val="1"/>
        </w:rPr>
        <w:t xml:space="preserve"> </w:t>
      </w:r>
      <w:r w:rsidRPr="001412B7">
        <w:t>утверждена</w:t>
      </w:r>
      <w:r w:rsidRPr="001412B7">
        <w:rPr>
          <w:spacing w:val="1"/>
        </w:rPr>
        <w:t xml:space="preserve"> </w:t>
      </w:r>
      <w:r w:rsidRPr="001412B7">
        <w:t>с</w:t>
      </w:r>
      <w:r w:rsidRPr="001412B7">
        <w:rPr>
          <w:spacing w:val="1"/>
        </w:rPr>
        <w:t xml:space="preserve"> </w:t>
      </w:r>
      <w:r w:rsidRPr="001412B7">
        <w:t>участием</w:t>
      </w:r>
      <w:r w:rsidRPr="001412B7">
        <w:rPr>
          <w:spacing w:val="1"/>
        </w:rPr>
        <w:t xml:space="preserve"> </w:t>
      </w:r>
      <w:r w:rsidRPr="001412B7">
        <w:t>коллегиальных органов управления МБОУ «Средняя общеобразовательная школа №</w:t>
      </w:r>
      <w:r w:rsidRPr="001412B7">
        <w:rPr>
          <w:spacing w:val="1"/>
        </w:rPr>
        <w:t xml:space="preserve"> </w:t>
      </w:r>
      <w:r w:rsidRPr="001412B7">
        <w:t>27</w:t>
      </w:r>
      <w:r w:rsidRPr="001412B7">
        <w:rPr>
          <w:spacing w:val="1"/>
        </w:rPr>
        <w:t xml:space="preserve"> </w:t>
      </w:r>
      <w:r w:rsidRPr="001412B7">
        <w:t>им. А.А. Дейнеки, в том числе советов</w:t>
      </w:r>
      <w:r w:rsidRPr="001412B7">
        <w:rPr>
          <w:spacing w:val="1"/>
        </w:rPr>
        <w:t xml:space="preserve"> </w:t>
      </w:r>
      <w:r w:rsidRPr="001412B7">
        <w:t>обучающихся,</w:t>
      </w:r>
      <w:r w:rsidRPr="001412B7">
        <w:rPr>
          <w:spacing w:val="1"/>
        </w:rPr>
        <w:t xml:space="preserve"> </w:t>
      </w:r>
      <w:r w:rsidRPr="001412B7">
        <w:t>советов</w:t>
      </w:r>
      <w:r w:rsidRPr="001412B7">
        <w:rPr>
          <w:spacing w:val="1"/>
        </w:rPr>
        <w:t xml:space="preserve"> </w:t>
      </w:r>
      <w:r w:rsidRPr="001412B7">
        <w:t>родителей</w:t>
      </w:r>
      <w:r w:rsidRPr="001412B7">
        <w:rPr>
          <w:spacing w:val="1"/>
        </w:rPr>
        <w:t xml:space="preserve"> </w:t>
      </w:r>
      <w:r w:rsidRPr="001412B7">
        <w:t>(законных</w:t>
      </w:r>
      <w:r w:rsidRPr="001412B7">
        <w:rPr>
          <w:spacing w:val="1"/>
        </w:rPr>
        <w:t xml:space="preserve"> </w:t>
      </w:r>
      <w:r w:rsidRPr="001412B7">
        <w:t>представителей);</w:t>
      </w:r>
      <w:r w:rsidRPr="001412B7">
        <w:rPr>
          <w:spacing w:val="1"/>
        </w:rPr>
        <w:t xml:space="preserve"> </w:t>
      </w:r>
      <w:r w:rsidRPr="001412B7">
        <w:t>реализуется</w:t>
      </w:r>
      <w:r w:rsidRPr="001412B7">
        <w:rPr>
          <w:spacing w:val="1"/>
        </w:rPr>
        <w:t xml:space="preserve"> </w:t>
      </w:r>
      <w:r w:rsidRPr="001412B7">
        <w:t>в</w:t>
      </w:r>
      <w:r w:rsidRPr="001412B7">
        <w:rPr>
          <w:spacing w:val="61"/>
        </w:rPr>
        <w:t xml:space="preserve"> </w:t>
      </w:r>
      <w:r w:rsidRPr="001412B7">
        <w:t>единстве</w:t>
      </w:r>
      <w:r w:rsidRPr="001412B7">
        <w:rPr>
          <w:spacing w:val="-57"/>
        </w:rPr>
        <w:t xml:space="preserve"> </w:t>
      </w:r>
      <w:r w:rsidRPr="001412B7">
        <w:t>урочной</w:t>
      </w:r>
      <w:r w:rsidRPr="001412B7">
        <w:rPr>
          <w:spacing w:val="1"/>
        </w:rPr>
        <w:t xml:space="preserve"> </w:t>
      </w:r>
      <w:r w:rsidRPr="001412B7">
        <w:t>и</w:t>
      </w:r>
      <w:r w:rsidRPr="001412B7">
        <w:rPr>
          <w:spacing w:val="1"/>
        </w:rPr>
        <w:t xml:space="preserve"> </w:t>
      </w:r>
      <w:r w:rsidRPr="001412B7">
        <w:t>внеурочной</w:t>
      </w:r>
      <w:r w:rsidRPr="001412B7">
        <w:rPr>
          <w:spacing w:val="1"/>
        </w:rPr>
        <w:t xml:space="preserve"> </w:t>
      </w:r>
      <w:r w:rsidRPr="001412B7">
        <w:t>деятельности,</w:t>
      </w:r>
      <w:r w:rsidRPr="001412B7">
        <w:rPr>
          <w:spacing w:val="1"/>
        </w:rPr>
        <w:t xml:space="preserve"> </w:t>
      </w:r>
      <w:r w:rsidRPr="001412B7">
        <w:t>осуществляемой</w:t>
      </w:r>
      <w:r w:rsidRPr="001412B7">
        <w:rPr>
          <w:spacing w:val="1"/>
        </w:rPr>
        <w:t xml:space="preserve"> </w:t>
      </w:r>
      <w:r w:rsidRPr="001412B7">
        <w:t>совместно</w:t>
      </w:r>
      <w:r w:rsidRPr="001412B7">
        <w:rPr>
          <w:spacing w:val="1"/>
        </w:rPr>
        <w:t xml:space="preserve"> </w:t>
      </w:r>
      <w:r w:rsidRPr="001412B7">
        <w:t>с</w:t>
      </w:r>
      <w:r w:rsidRPr="001412B7">
        <w:rPr>
          <w:spacing w:val="1"/>
        </w:rPr>
        <w:t xml:space="preserve"> </w:t>
      </w:r>
      <w:r w:rsidRPr="001412B7">
        <w:t>семьей</w:t>
      </w:r>
      <w:r w:rsidRPr="001412B7">
        <w:rPr>
          <w:spacing w:val="1"/>
        </w:rPr>
        <w:t xml:space="preserve"> </w:t>
      </w:r>
      <w:r w:rsidRPr="001412B7">
        <w:t>и</w:t>
      </w:r>
      <w:r w:rsidRPr="001412B7">
        <w:rPr>
          <w:spacing w:val="1"/>
        </w:rPr>
        <w:t xml:space="preserve"> </w:t>
      </w:r>
      <w:r w:rsidRPr="001412B7">
        <w:t>другими</w:t>
      </w:r>
      <w:r w:rsidRPr="001412B7">
        <w:rPr>
          <w:spacing w:val="1"/>
        </w:rPr>
        <w:t xml:space="preserve"> </w:t>
      </w:r>
      <w:r w:rsidRPr="001412B7">
        <w:t>участниками</w:t>
      </w:r>
      <w:r w:rsidRPr="001412B7">
        <w:rPr>
          <w:spacing w:val="1"/>
        </w:rPr>
        <w:t xml:space="preserve"> </w:t>
      </w:r>
      <w:r w:rsidRPr="001412B7">
        <w:t>образовательных</w:t>
      </w:r>
      <w:r w:rsidRPr="001412B7">
        <w:rPr>
          <w:spacing w:val="1"/>
        </w:rPr>
        <w:t xml:space="preserve"> </w:t>
      </w:r>
      <w:r w:rsidRPr="001412B7">
        <w:t>отношений,</w:t>
      </w:r>
      <w:r w:rsidRPr="001412B7">
        <w:rPr>
          <w:spacing w:val="1"/>
        </w:rPr>
        <w:t xml:space="preserve"> </w:t>
      </w:r>
      <w:r w:rsidRPr="001412B7">
        <w:t>социальными</w:t>
      </w:r>
      <w:r w:rsidRPr="001412B7">
        <w:rPr>
          <w:spacing w:val="1"/>
        </w:rPr>
        <w:t xml:space="preserve"> </w:t>
      </w:r>
      <w:r w:rsidRPr="001412B7">
        <w:t>институтами</w:t>
      </w:r>
      <w:r w:rsidRPr="001412B7">
        <w:rPr>
          <w:spacing w:val="1"/>
        </w:rPr>
        <w:t xml:space="preserve"> </w:t>
      </w:r>
      <w:r w:rsidRPr="001412B7">
        <w:t>воспитания;</w:t>
      </w:r>
      <w:proofErr w:type="gramEnd"/>
      <w:r w:rsidRPr="001412B7">
        <w:rPr>
          <w:spacing w:val="1"/>
        </w:rPr>
        <w:t xml:space="preserve"> </w:t>
      </w:r>
      <w:proofErr w:type="gramStart"/>
      <w:r w:rsidRPr="001412B7">
        <w:t>предусматривает</w:t>
      </w:r>
      <w:r w:rsidRPr="001412B7">
        <w:rPr>
          <w:spacing w:val="1"/>
        </w:rPr>
        <w:t xml:space="preserve"> </w:t>
      </w:r>
      <w:r w:rsidRPr="001412B7">
        <w:t>приобщение</w:t>
      </w:r>
      <w:r w:rsidRPr="001412B7">
        <w:rPr>
          <w:spacing w:val="1"/>
        </w:rPr>
        <w:t xml:space="preserve"> </w:t>
      </w:r>
      <w:r w:rsidRPr="001412B7">
        <w:t>обучающихся</w:t>
      </w:r>
      <w:r w:rsidRPr="001412B7">
        <w:rPr>
          <w:spacing w:val="1"/>
        </w:rPr>
        <w:t xml:space="preserve"> </w:t>
      </w:r>
      <w:r w:rsidRPr="001412B7">
        <w:t>к</w:t>
      </w:r>
      <w:r w:rsidRPr="001412B7">
        <w:rPr>
          <w:spacing w:val="1"/>
        </w:rPr>
        <w:t xml:space="preserve"> </w:t>
      </w:r>
      <w:r w:rsidRPr="001412B7">
        <w:t>российским</w:t>
      </w:r>
      <w:r w:rsidRPr="001412B7">
        <w:rPr>
          <w:spacing w:val="1"/>
        </w:rPr>
        <w:t xml:space="preserve"> </w:t>
      </w:r>
      <w:r w:rsidRPr="001412B7">
        <w:t>традиционным</w:t>
      </w:r>
      <w:r w:rsidRPr="001412B7">
        <w:rPr>
          <w:spacing w:val="1"/>
        </w:rPr>
        <w:t xml:space="preserve"> </w:t>
      </w:r>
      <w:r w:rsidRPr="001412B7">
        <w:t>духовным</w:t>
      </w:r>
      <w:r w:rsidRPr="001412B7">
        <w:rPr>
          <w:spacing w:val="1"/>
        </w:rPr>
        <w:t xml:space="preserve"> </w:t>
      </w:r>
      <w:r w:rsidRPr="001412B7">
        <w:t>ценностям,</w:t>
      </w:r>
      <w:r w:rsidRPr="001412B7">
        <w:rPr>
          <w:spacing w:val="1"/>
        </w:rPr>
        <w:t xml:space="preserve"> </w:t>
      </w:r>
      <w:r w:rsidRPr="001412B7">
        <w:t>включая</w:t>
      </w:r>
      <w:r w:rsidRPr="001412B7">
        <w:rPr>
          <w:spacing w:val="1"/>
        </w:rPr>
        <w:t xml:space="preserve"> </w:t>
      </w:r>
      <w:r w:rsidRPr="001412B7">
        <w:t>ценности</w:t>
      </w:r>
      <w:r w:rsidRPr="001412B7">
        <w:rPr>
          <w:spacing w:val="1"/>
        </w:rPr>
        <w:t xml:space="preserve"> </w:t>
      </w:r>
      <w:r w:rsidRPr="001412B7">
        <w:t>своей</w:t>
      </w:r>
      <w:r w:rsidRPr="001412B7">
        <w:rPr>
          <w:spacing w:val="1"/>
        </w:rPr>
        <w:t xml:space="preserve"> </w:t>
      </w:r>
      <w:r w:rsidRPr="001412B7">
        <w:t>этнической</w:t>
      </w:r>
      <w:r w:rsidRPr="001412B7">
        <w:rPr>
          <w:spacing w:val="1"/>
        </w:rPr>
        <w:t xml:space="preserve"> </w:t>
      </w:r>
      <w:r w:rsidRPr="001412B7">
        <w:t>группы,</w:t>
      </w:r>
      <w:r w:rsidRPr="001412B7">
        <w:rPr>
          <w:spacing w:val="1"/>
        </w:rPr>
        <w:t xml:space="preserve"> </w:t>
      </w:r>
      <w:r w:rsidRPr="001412B7">
        <w:t>правилам</w:t>
      </w:r>
      <w:r w:rsidRPr="001412B7">
        <w:rPr>
          <w:spacing w:val="1"/>
        </w:rPr>
        <w:t xml:space="preserve"> </w:t>
      </w:r>
      <w:r w:rsidRPr="001412B7">
        <w:t>и</w:t>
      </w:r>
      <w:r w:rsidRPr="001412B7">
        <w:rPr>
          <w:spacing w:val="1"/>
        </w:rPr>
        <w:t xml:space="preserve"> </w:t>
      </w:r>
      <w:r w:rsidRPr="001412B7">
        <w:t>нормам</w:t>
      </w:r>
      <w:r w:rsidRPr="001412B7">
        <w:rPr>
          <w:spacing w:val="1"/>
        </w:rPr>
        <w:t xml:space="preserve"> </w:t>
      </w:r>
      <w:r w:rsidRPr="001412B7">
        <w:t>поведения,</w:t>
      </w:r>
      <w:r w:rsidRPr="001412B7">
        <w:rPr>
          <w:spacing w:val="1"/>
        </w:rPr>
        <w:t xml:space="preserve"> </w:t>
      </w:r>
      <w:r w:rsidRPr="001412B7">
        <w:t>принятым в российском обществе на основе российских базовых конституционных норм и</w:t>
      </w:r>
      <w:r w:rsidRPr="001412B7">
        <w:rPr>
          <w:spacing w:val="1"/>
        </w:rPr>
        <w:t xml:space="preserve"> </w:t>
      </w:r>
      <w:r w:rsidRPr="001412B7">
        <w:t>ценностей; историческое просвещение, формирование российской культурной и гражданской</w:t>
      </w:r>
      <w:r w:rsidRPr="001412B7">
        <w:rPr>
          <w:spacing w:val="-57"/>
        </w:rPr>
        <w:t xml:space="preserve"> </w:t>
      </w:r>
      <w:r w:rsidRPr="001412B7">
        <w:t>идентичности</w:t>
      </w:r>
      <w:r w:rsidRPr="001412B7">
        <w:rPr>
          <w:spacing w:val="-3"/>
        </w:rPr>
        <w:t xml:space="preserve"> </w:t>
      </w:r>
      <w:r w:rsidRPr="001412B7">
        <w:t>обучающихся.</w:t>
      </w:r>
      <w:proofErr w:type="gramEnd"/>
    </w:p>
    <w:p w:rsidR="001A5B40" w:rsidRPr="001412B7" w:rsidRDefault="001A5B40" w:rsidP="001A5B40">
      <w:pPr>
        <w:pStyle w:val="a3"/>
        <w:keepNext/>
        <w:ind w:left="0" w:firstLine="851"/>
      </w:pPr>
      <w:r w:rsidRPr="001412B7">
        <w:t>Программа</w:t>
      </w:r>
      <w:r w:rsidRPr="001412B7">
        <w:rPr>
          <w:spacing w:val="-8"/>
        </w:rPr>
        <w:t xml:space="preserve"> </w:t>
      </w:r>
      <w:r w:rsidRPr="001412B7">
        <w:t>включает</w:t>
      </w:r>
      <w:r w:rsidRPr="001412B7">
        <w:rPr>
          <w:spacing w:val="-2"/>
        </w:rPr>
        <w:t xml:space="preserve"> </w:t>
      </w:r>
      <w:r w:rsidRPr="001412B7">
        <w:t>три</w:t>
      </w:r>
      <w:r w:rsidRPr="001412B7">
        <w:rPr>
          <w:spacing w:val="-2"/>
        </w:rPr>
        <w:t xml:space="preserve"> </w:t>
      </w:r>
      <w:r w:rsidRPr="001412B7">
        <w:t>раздела:</w:t>
      </w:r>
      <w:r w:rsidRPr="001412B7">
        <w:rPr>
          <w:spacing w:val="-2"/>
        </w:rPr>
        <w:t xml:space="preserve"> </w:t>
      </w:r>
      <w:r w:rsidRPr="001412B7">
        <w:t>целевой,</w:t>
      </w:r>
      <w:r w:rsidRPr="001412B7">
        <w:rPr>
          <w:spacing w:val="-5"/>
        </w:rPr>
        <w:t xml:space="preserve"> </w:t>
      </w:r>
      <w:r w:rsidRPr="001412B7">
        <w:t>содержательный,</w:t>
      </w:r>
      <w:r w:rsidRPr="001412B7">
        <w:rPr>
          <w:spacing w:val="-1"/>
        </w:rPr>
        <w:t xml:space="preserve"> </w:t>
      </w:r>
      <w:r w:rsidRPr="001412B7">
        <w:t>организационный.</w:t>
      </w:r>
    </w:p>
    <w:p w:rsidR="001A5B40" w:rsidRPr="001412B7" w:rsidRDefault="001A5B40" w:rsidP="001A5B40">
      <w:pPr>
        <w:pStyle w:val="a3"/>
        <w:keepNext/>
        <w:ind w:left="0" w:right="114" w:firstLine="851"/>
      </w:pPr>
      <w:r w:rsidRPr="001412B7">
        <w:t>К программе воспитания прилагается примерный календарный план воспитательной</w:t>
      </w:r>
      <w:r w:rsidRPr="001412B7">
        <w:rPr>
          <w:spacing w:val="1"/>
        </w:rPr>
        <w:t xml:space="preserve"> </w:t>
      </w:r>
      <w:r w:rsidRPr="001412B7">
        <w:t>работы.</w:t>
      </w:r>
      <w:bookmarkStart w:id="10" w:name="Раздел_I._Целевой"/>
      <w:bookmarkEnd w:id="10"/>
    </w:p>
    <w:p w:rsidR="001A5B40" w:rsidRPr="001412B7" w:rsidRDefault="001A5B40" w:rsidP="001177C9">
      <w:pPr>
        <w:pStyle w:val="3"/>
        <w:spacing w:before="0" w:after="0"/>
        <w:ind w:firstLine="851"/>
        <w:rPr>
          <w:rFonts w:ascii="Times New Roman" w:hAnsi="Times New Roman"/>
          <w:sz w:val="24"/>
          <w:szCs w:val="24"/>
        </w:rPr>
      </w:pPr>
      <w:r>
        <w:rPr>
          <w:rFonts w:ascii="Times New Roman" w:hAnsi="Times New Roman"/>
          <w:sz w:val="24"/>
          <w:szCs w:val="24"/>
        </w:rPr>
        <w:t xml:space="preserve">2.3.1. </w:t>
      </w:r>
      <w:r w:rsidRPr="001412B7">
        <w:rPr>
          <w:rFonts w:ascii="Times New Roman" w:hAnsi="Times New Roman"/>
          <w:sz w:val="24"/>
          <w:szCs w:val="24"/>
        </w:rPr>
        <w:t>Раздел</w:t>
      </w:r>
      <w:r w:rsidRPr="001412B7">
        <w:rPr>
          <w:rFonts w:ascii="Times New Roman" w:hAnsi="Times New Roman"/>
          <w:spacing w:val="-6"/>
          <w:sz w:val="24"/>
          <w:szCs w:val="24"/>
        </w:rPr>
        <w:t xml:space="preserve"> </w:t>
      </w:r>
      <w:r w:rsidRPr="001412B7">
        <w:rPr>
          <w:rFonts w:ascii="Times New Roman" w:hAnsi="Times New Roman"/>
          <w:sz w:val="24"/>
          <w:szCs w:val="24"/>
        </w:rPr>
        <w:t>I.</w:t>
      </w:r>
      <w:r w:rsidRPr="001412B7">
        <w:rPr>
          <w:rFonts w:ascii="Times New Roman" w:hAnsi="Times New Roman"/>
          <w:spacing w:val="2"/>
          <w:sz w:val="24"/>
          <w:szCs w:val="24"/>
        </w:rPr>
        <w:t xml:space="preserve"> </w:t>
      </w:r>
      <w:r w:rsidRPr="001412B7">
        <w:rPr>
          <w:rFonts w:ascii="Times New Roman" w:hAnsi="Times New Roman"/>
          <w:sz w:val="24"/>
          <w:szCs w:val="24"/>
        </w:rPr>
        <w:t>Целевой</w:t>
      </w:r>
    </w:p>
    <w:p w:rsidR="001A5B40" w:rsidRPr="001412B7" w:rsidRDefault="001A5B40" w:rsidP="001177C9">
      <w:pPr>
        <w:pStyle w:val="a3"/>
        <w:keepNext/>
        <w:ind w:left="0" w:right="107" w:firstLine="851"/>
      </w:pPr>
      <w:r w:rsidRPr="001412B7">
        <w:t>Участниками</w:t>
      </w:r>
      <w:r w:rsidRPr="001412B7">
        <w:rPr>
          <w:spacing w:val="1"/>
        </w:rPr>
        <w:t xml:space="preserve"> </w:t>
      </w:r>
      <w:r w:rsidRPr="001412B7">
        <w:t>образовательных</w:t>
      </w:r>
      <w:r w:rsidRPr="001412B7">
        <w:rPr>
          <w:spacing w:val="1"/>
        </w:rPr>
        <w:t xml:space="preserve"> </w:t>
      </w:r>
      <w:r w:rsidRPr="001412B7">
        <w:t>отношений</w:t>
      </w:r>
      <w:r w:rsidRPr="001412B7">
        <w:rPr>
          <w:spacing w:val="1"/>
        </w:rPr>
        <w:t xml:space="preserve"> </w:t>
      </w:r>
      <w:r w:rsidRPr="001412B7">
        <w:t>в</w:t>
      </w:r>
      <w:r w:rsidRPr="001412B7">
        <w:rPr>
          <w:spacing w:val="1"/>
        </w:rPr>
        <w:t xml:space="preserve"> </w:t>
      </w:r>
      <w:r w:rsidRPr="001412B7">
        <w:t>части</w:t>
      </w:r>
      <w:r w:rsidRPr="001412B7">
        <w:rPr>
          <w:spacing w:val="1"/>
        </w:rPr>
        <w:t xml:space="preserve"> </w:t>
      </w:r>
      <w:r w:rsidRPr="001412B7">
        <w:t>воспитании</w:t>
      </w:r>
      <w:r w:rsidRPr="001412B7">
        <w:rPr>
          <w:spacing w:val="1"/>
        </w:rPr>
        <w:t xml:space="preserve"> </w:t>
      </w:r>
      <w:r w:rsidRPr="001412B7">
        <w:t>являются</w:t>
      </w:r>
      <w:r w:rsidRPr="001412B7">
        <w:rPr>
          <w:spacing w:val="1"/>
        </w:rPr>
        <w:t xml:space="preserve"> </w:t>
      </w:r>
      <w:r w:rsidRPr="001412B7">
        <w:t>педагогические и другие работники МБОУ «Средняя общеобразовательная школа №</w:t>
      </w:r>
      <w:r w:rsidRPr="001412B7">
        <w:rPr>
          <w:spacing w:val="1"/>
        </w:rPr>
        <w:t xml:space="preserve"> </w:t>
      </w:r>
      <w:r w:rsidRPr="001412B7">
        <w:t>27</w:t>
      </w:r>
      <w:r w:rsidRPr="001412B7">
        <w:rPr>
          <w:spacing w:val="1"/>
        </w:rPr>
        <w:t xml:space="preserve"> </w:t>
      </w:r>
      <w:r w:rsidRPr="001412B7">
        <w:t>им. А.А. Дейнеки, обучающиеся, их</w:t>
      </w:r>
      <w:r w:rsidRPr="001412B7">
        <w:rPr>
          <w:spacing w:val="1"/>
        </w:rPr>
        <w:t xml:space="preserve"> </w:t>
      </w:r>
      <w:r w:rsidRPr="001412B7">
        <w:t>родители</w:t>
      </w:r>
      <w:r w:rsidRPr="001412B7">
        <w:rPr>
          <w:spacing w:val="1"/>
        </w:rPr>
        <w:t xml:space="preserve"> </w:t>
      </w:r>
      <w:r w:rsidRPr="001412B7">
        <w:t>(законные</w:t>
      </w:r>
      <w:r w:rsidRPr="001412B7">
        <w:rPr>
          <w:spacing w:val="1"/>
        </w:rPr>
        <w:t xml:space="preserve"> </w:t>
      </w:r>
      <w:r w:rsidRPr="001412B7">
        <w:t>представители),</w:t>
      </w:r>
      <w:r w:rsidRPr="001412B7">
        <w:rPr>
          <w:spacing w:val="1"/>
        </w:rPr>
        <w:t xml:space="preserve"> </w:t>
      </w:r>
      <w:r w:rsidRPr="001412B7">
        <w:t>представители</w:t>
      </w:r>
      <w:r w:rsidRPr="001412B7">
        <w:rPr>
          <w:spacing w:val="1"/>
        </w:rPr>
        <w:t xml:space="preserve"> </w:t>
      </w:r>
      <w:r w:rsidRPr="001412B7">
        <w:t>иных</w:t>
      </w:r>
      <w:r w:rsidRPr="001412B7">
        <w:rPr>
          <w:spacing w:val="1"/>
        </w:rPr>
        <w:t xml:space="preserve"> </w:t>
      </w:r>
      <w:r w:rsidRPr="001412B7">
        <w:t>организаций</w:t>
      </w:r>
      <w:r w:rsidRPr="001412B7">
        <w:rPr>
          <w:spacing w:val="1"/>
        </w:rPr>
        <w:t xml:space="preserve"> </w:t>
      </w:r>
      <w:r w:rsidRPr="001412B7">
        <w:t>в</w:t>
      </w:r>
      <w:r w:rsidRPr="001412B7">
        <w:rPr>
          <w:spacing w:val="1"/>
        </w:rPr>
        <w:t xml:space="preserve"> </w:t>
      </w:r>
      <w:r w:rsidRPr="001412B7">
        <w:t>соответствии</w:t>
      </w:r>
      <w:r w:rsidRPr="001412B7">
        <w:rPr>
          <w:spacing w:val="1"/>
        </w:rPr>
        <w:t xml:space="preserve"> </w:t>
      </w:r>
      <w:r w:rsidRPr="001412B7">
        <w:t>с</w:t>
      </w:r>
      <w:r w:rsidRPr="001412B7">
        <w:rPr>
          <w:spacing w:val="1"/>
        </w:rPr>
        <w:t xml:space="preserve"> </w:t>
      </w:r>
      <w:r w:rsidRPr="001412B7">
        <w:t>законодательством Российской Федерации, локальными актами школы. Родители (законные</w:t>
      </w:r>
      <w:r w:rsidRPr="001412B7">
        <w:rPr>
          <w:spacing w:val="1"/>
        </w:rPr>
        <w:t xml:space="preserve"> </w:t>
      </w:r>
      <w:r w:rsidRPr="001412B7">
        <w:t>представители)</w:t>
      </w:r>
      <w:r w:rsidRPr="001412B7">
        <w:rPr>
          <w:spacing w:val="1"/>
        </w:rPr>
        <w:t xml:space="preserve"> </w:t>
      </w:r>
      <w:r w:rsidRPr="001412B7">
        <w:t>несовершеннолетних</w:t>
      </w:r>
      <w:r w:rsidRPr="001412B7">
        <w:rPr>
          <w:spacing w:val="1"/>
        </w:rPr>
        <w:t xml:space="preserve"> </w:t>
      </w:r>
      <w:r w:rsidRPr="001412B7">
        <w:t>обучающихся</w:t>
      </w:r>
      <w:r w:rsidRPr="001412B7">
        <w:rPr>
          <w:spacing w:val="1"/>
        </w:rPr>
        <w:t xml:space="preserve"> </w:t>
      </w:r>
      <w:r w:rsidRPr="001412B7">
        <w:t>имеют</w:t>
      </w:r>
      <w:r w:rsidRPr="001412B7">
        <w:rPr>
          <w:spacing w:val="1"/>
        </w:rPr>
        <w:t xml:space="preserve"> </w:t>
      </w:r>
      <w:r w:rsidRPr="001412B7">
        <w:t>преимущественное</w:t>
      </w:r>
      <w:r w:rsidRPr="001412B7">
        <w:rPr>
          <w:spacing w:val="1"/>
        </w:rPr>
        <w:t xml:space="preserve"> </w:t>
      </w:r>
      <w:r w:rsidRPr="001412B7">
        <w:t>право</w:t>
      </w:r>
      <w:r w:rsidRPr="001412B7">
        <w:rPr>
          <w:spacing w:val="1"/>
        </w:rPr>
        <w:t xml:space="preserve"> </w:t>
      </w:r>
      <w:r w:rsidRPr="001412B7">
        <w:t>на</w:t>
      </w:r>
      <w:r w:rsidRPr="001412B7">
        <w:rPr>
          <w:spacing w:val="1"/>
        </w:rPr>
        <w:t xml:space="preserve"> </w:t>
      </w:r>
      <w:r w:rsidRPr="001412B7">
        <w:t>воспитание своих</w:t>
      </w:r>
      <w:r w:rsidRPr="001412B7">
        <w:rPr>
          <w:spacing w:val="-3"/>
        </w:rPr>
        <w:t xml:space="preserve"> </w:t>
      </w:r>
      <w:r w:rsidRPr="001412B7">
        <w:t>детей</w:t>
      </w:r>
      <w:r w:rsidRPr="001412B7">
        <w:rPr>
          <w:spacing w:val="2"/>
        </w:rPr>
        <w:t xml:space="preserve"> </w:t>
      </w:r>
      <w:r w:rsidRPr="001412B7">
        <w:t>перед</w:t>
      </w:r>
      <w:r w:rsidRPr="001412B7">
        <w:rPr>
          <w:spacing w:val="-1"/>
        </w:rPr>
        <w:t xml:space="preserve"> </w:t>
      </w:r>
      <w:r w:rsidRPr="001412B7">
        <w:t>всеми</w:t>
      </w:r>
      <w:r w:rsidRPr="001412B7">
        <w:rPr>
          <w:spacing w:val="-2"/>
        </w:rPr>
        <w:t xml:space="preserve"> </w:t>
      </w:r>
      <w:r w:rsidRPr="001412B7">
        <w:t>другими</w:t>
      </w:r>
      <w:r w:rsidRPr="001412B7">
        <w:rPr>
          <w:spacing w:val="3"/>
        </w:rPr>
        <w:t xml:space="preserve"> </w:t>
      </w:r>
      <w:r w:rsidRPr="001412B7">
        <w:t>лицами.</w:t>
      </w:r>
    </w:p>
    <w:p w:rsidR="001A5B40" w:rsidRPr="001412B7" w:rsidRDefault="001A5B40" w:rsidP="001A5B40">
      <w:pPr>
        <w:pStyle w:val="a3"/>
        <w:ind w:left="0" w:right="113" w:firstLine="851"/>
      </w:pPr>
      <w:r w:rsidRPr="001412B7">
        <w:t>Нормативные</w:t>
      </w:r>
      <w:r w:rsidRPr="001412B7">
        <w:rPr>
          <w:spacing w:val="1"/>
        </w:rPr>
        <w:t xml:space="preserve"> </w:t>
      </w:r>
      <w:r w:rsidRPr="001412B7">
        <w:t>ценностно-целевые</w:t>
      </w:r>
      <w:r w:rsidRPr="001412B7">
        <w:rPr>
          <w:spacing w:val="1"/>
        </w:rPr>
        <w:t xml:space="preserve"> </w:t>
      </w:r>
      <w:r w:rsidRPr="001412B7">
        <w:t>основы</w:t>
      </w:r>
      <w:r w:rsidRPr="001412B7">
        <w:rPr>
          <w:spacing w:val="1"/>
        </w:rPr>
        <w:t xml:space="preserve"> </w:t>
      </w:r>
      <w:r w:rsidRPr="001412B7">
        <w:t>воспитания</w:t>
      </w:r>
      <w:r w:rsidRPr="001412B7">
        <w:rPr>
          <w:spacing w:val="1"/>
        </w:rPr>
        <w:t xml:space="preserve"> </w:t>
      </w:r>
      <w:r w:rsidRPr="001412B7">
        <w:t>обучающихся</w:t>
      </w:r>
      <w:r w:rsidRPr="001412B7">
        <w:rPr>
          <w:spacing w:val="1"/>
        </w:rPr>
        <w:t xml:space="preserve"> </w:t>
      </w:r>
      <w:r w:rsidRPr="001412B7">
        <w:t>в</w:t>
      </w:r>
      <w:r w:rsidRPr="001412B7">
        <w:rPr>
          <w:spacing w:val="1"/>
        </w:rPr>
        <w:t xml:space="preserve"> </w:t>
      </w:r>
      <w:r w:rsidRPr="001412B7">
        <w:t>школе</w:t>
      </w:r>
      <w:r w:rsidRPr="001412B7">
        <w:rPr>
          <w:spacing w:val="1"/>
        </w:rPr>
        <w:t xml:space="preserve"> </w:t>
      </w:r>
      <w:r w:rsidRPr="001412B7">
        <w:t>определяются содержанием российских гражданских (базовых, общенациональных) норм и</w:t>
      </w:r>
      <w:r w:rsidRPr="001412B7">
        <w:rPr>
          <w:spacing w:val="1"/>
        </w:rPr>
        <w:t xml:space="preserve"> </w:t>
      </w:r>
      <w:r w:rsidRPr="001412B7">
        <w:t>ценностей, основные из которых закреплены в Конституции Российской Федерации.</w:t>
      </w:r>
      <w:r w:rsidRPr="001412B7">
        <w:rPr>
          <w:spacing w:val="1"/>
        </w:rPr>
        <w:t xml:space="preserve"> </w:t>
      </w:r>
      <w:r w:rsidRPr="001412B7">
        <w:t>Эти</w:t>
      </w:r>
      <w:r w:rsidRPr="001412B7">
        <w:rPr>
          <w:spacing w:val="1"/>
        </w:rPr>
        <w:t xml:space="preserve"> </w:t>
      </w:r>
      <w:r w:rsidRPr="001412B7">
        <w:t>ценности</w:t>
      </w:r>
      <w:r w:rsidRPr="001412B7">
        <w:rPr>
          <w:spacing w:val="-3"/>
        </w:rPr>
        <w:t xml:space="preserve"> </w:t>
      </w:r>
      <w:r w:rsidRPr="001412B7">
        <w:t>и</w:t>
      </w:r>
      <w:r w:rsidRPr="001412B7">
        <w:rPr>
          <w:spacing w:val="2"/>
        </w:rPr>
        <w:t xml:space="preserve"> </w:t>
      </w:r>
      <w:r w:rsidRPr="001412B7">
        <w:t>нормы</w:t>
      </w:r>
      <w:r w:rsidRPr="001412B7">
        <w:rPr>
          <w:spacing w:val="-7"/>
        </w:rPr>
        <w:t xml:space="preserve"> </w:t>
      </w:r>
      <w:r w:rsidRPr="001412B7">
        <w:t>определяют</w:t>
      </w:r>
      <w:r w:rsidRPr="001412B7">
        <w:rPr>
          <w:spacing w:val="1"/>
        </w:rPr>
        <w:t xml:space="preserve"> </w:t>
      </w:r>
      <w:r w:rsidRPr="001412B7">
        <w:t>инвариантное содержание</w:t>
      </w:r>
      <w:r w:rsidRPr="001412B7">
        <w:rPr>
          <w:spacing w:val="-5"/>
        </w:rPr>
        <w:t xml:space="preserve"> </w:t>
      </w:r>
      <w:r w:rsidRPr="001412B7">
        <w:t>воспитания</w:t>
      </w:r>
      <w:r w:rsidRPr="001412B7">
        <w:rPr>
          <w:spacing w:val="-4"/>
        </w:rPr>
        <w:t xml:space="preserve"> </w:t>
      </w:r>
      <w:proofErr w:type="gramStart"/>
      <w:r w:rsidRPr="001412B7">
        <w:t>обучающихся</w:t>
      </w:r>
      <w:proofErr w:type="gramEnd"/>
      <w:r w:rsidRPr="001412B7">
        <w:t>.</w:t>
      </w:r>
    </w:p>
    <w:p w:rsidR="001A5B40" w:rsidRPr="001412B7" w:rsidRDefault="001A5B40" w:rsidP="001A5B40">
      <w:pPr>
        <w:pStyle w:val="a3"/>
        <w:ind w:left="0" w:right="113" w:firstLine="851"/>
      </w:pPr>
      <w:r w:rsidRPr="001412B7">
        <w:t>С учетом мировоззренческого, этнического, религиозного многообразия российского</w:t>
      </w:r>
      <w:r w:rsidRPr="001412B7">
        <w:rPr>
          <w:spacing w:val="1"/>
        </w:rPr>
        <w:t xml:space="preserve"> </w:t>
      </w:r>
      <w:r w:rsidRPr="001412B7">
        <w:t>общества</w:t>
      </w:r>
      <w:r w:rsidRPr="001412B7">
        <w:rPr>
          <w:spacing w:val="1"/>
        </w:rPr>
        <w:t xml:space="preserve"> </w:t>
      </w:r>
      <w:r w:rsidRPr="001412B7">
        <w:t>ценностно-целевые</w:t>
      </w:r>
      <w:r w:rsidRPr="001412B7">
        <w:rPr>
          <w:spacing w:val="1"/>
        </w:rPr>
        <w:t xml:space="preserve"> </w:t>
      </w:r>
      <w:r w:rsidRPr="001412B7">
        <w:t>основы</w:t>
      </w:r>
      <w:r w:rsidRPr="001412B7">
        <w:rPr>
          <w:spacing w:val="1"/>
        </w:rPr>
        <w:t xml:space="preserve"> </w:t>
      </w:r>
      <w:r w:rsidRPr="001412B7">
        <w:t>воспитания</w:t>
      </w:r>
      <w:r w:rsidRPr="001412B7">
        <w:rPr>
          <w:spacing w:val="1"/>
        </w:rPr>
        <w:t xml:space="preserve"> </w:t>
      </w:r>
      <w:r w:rsidRPr="001412B7">
        <w:t>обучающихся</w:t>
      </w:r>
      <w:r w:rsidRPr="001412B7">
        <w:rPr>
          <w:spacing w:val="1"/>
        </w:rPr>
        <w:t xml:space="preserve"> </w:t>
      </w:r>
      <w:r w:rsidRPr="001412B7">
        <w:t>включают</w:t>
      </w:r>
      <w:r w:rsidRPr="001412B7">
        <w:rPr>
          <w:spacing w:val="1"/>
        </w:rPr>
        <w:t xml:space="preserve"> </w:t>
      </w:r>
      <w:r w:rsidRPr="001412B7">
        <w:t>духовно-</w:t>
      </w:r>
      <w:r w:rsidRPr="001412B7">
        <w:rPr>
          <w:spacing w:val="1"/>
        </w:rPr>
        <w:t xml:space="preserve"> </w:t>
      </w:r>
      <w:r w:rsidRPr="001412B7">
        <w:t>нравственные ценности культуры народов России, традиционных религий народов России в</w:t>
      </w:r>
      <w:r w:rsidRPr="001412B7">
        <w:rPr>
          <w:spacing w:val="1"/>
        </w:rPr>
        <w:t xml:space="preserve"> </w:t>
      </w:r>
      <w:r w:rsidRPr="001412B7">
        <w:t>качестве вариативного компонента содержания воспитания, реализуемого на добровольной</w:t>
      </w:r>
      <w:r w:rsidRPr="001412B7">
        <w:rPr>
          <w:spacing w:val="1"/>
        </w:rPr>
        <w:t xml:space="preserve"> </w:t>
      </w:r>
      <w:r>
        <w:t xml:space="preserve">основе, в соответствии с мировоззренческими и культурными </w:t>
      </w:r>
      <w:r w:rsidRPr="001412B7">
        <w:t>особенностями</w:t>
      </w:r>
      <w:r w:rsidRPr="001412B7">
        <w:rPr>
          <w:spacing w:val="-57"/>
        </w:rPr>
        <w:t xml:space="preserve"> </w:t>
      </w:r>
      <w:r w:rsidRPr="001412B7">
        <w:t>и</w:t>
      </w:r>
      <w:r w:rsidRPr="001412B7">
        <w:rPr>
          <w:spacing w:val="-1"/>
        </w:rPr>
        <w:t xml:space="preserve"> </w:t>
      </w:r>
      <w:r w:rsidRPr="001412B7">
        <w:t>потребностями</w:t>
      </w:r>
      <w:r w:rsidRPr="001412B7">
        <w:rPr>
          <w:spacing w:val="-5"/>
        </w:rPr>
        <w:t xml:space="preserve"> </w:t>
      </w:r>
      <w:r w:rsidRPr="001412B7">
        <w:t>родителей</w:t>
      </w:r>
      <w:r w:rsidRPr="001412B7">
        <w:rPr>
          <w:spacing w:val="-5"/>
        </w:rPr>
        <w:t xml:space="preserve"> </w:t>
      </w:r>
      <w:r w:rsidRPr="001412B7">
        <w:t>(законных</w:t>
      </w:r>
      <w:r w:rsidRPr="001412B7">
        <w:rPr>
          <w:spacing w:val="-6"/>
        </w:rPr>
        <w:t xml:space="preserve"> </w:t>
      </w:r>
      <w:r w:rsidRPr="001412B7">
        <w:t>представителей)</w:t>
      </w:r>
      <w:r w:rsidRPr="001412B7">
        <w:rPr>
          <w:spacing w:val="-4"/>
        </w:rPr>
        <w:t xml:space="preserve"> </w:t>
      </w:r>
      <w:r w:rsidRPr="001412B7">
        <w:t>несовершеннолетних</w:t>
      </w:r>
      <w:r w:rsidRPr="001412B7">
        <w:rPr>
          <w:spacing w:val="-6"/>
        </w:rPr>
        <w:t xml:space="preserve"> </w:t>
      </w:r>
      <w:r w:rsidRPr="001412B7">
        <w:t>обучающихся. Воспитательная деятельность в</w:t>
      </w:r>
      <w:r w:rsidRPr="001412B7">
        <w:rPr>
          <w:spacing w:val="1"/>
        </w:rPr>
        <w:t xml:space="preserve"> </w:t>
      </w:r>
      <w:r w:rsidRPr="001412B7">
        <w:t xml:space="preserve">МБОУ «Средняя </w:t>
      </w:r>
      <w:r w:rsidRPr="001412B7">
        <w:lastRenderedPageBreak/>
        <w:t>общеобразовательная школа №</w:t>
      </w:r>
      <w:r w:rsidRPr="001412B7">
        <w:rPr>
          <w:spacing w:val="1"/>
        </w:rPr>
        <w:t xml:space="preserve"> </w:t>
      </w:r>
      <w:r w:rsidRPr="001412B7">
        <w:t>27</w:t>
      </w:r>
      <w:r w:rsidRPr="001412B7">
        <w:rPr>
          <w:spacing w:val="1"/>
        </w:rPr>
        <w:t xml:space="preserve"> </w:t>
      </w:r>
      <w:r w:rsidRPr="001412B7">
        <w:t>им. А.А. Дейнеки» реализуется в</w:t>
      </w:r>
      <w:r w:rsidRPr="001412B7">
        <w:rPr>
          <w:spacing w:val="1"/>
        </w:rPr>
        <w:t xml:space="preserve"> </w:t>
      </w:r>
      <w:r w:rsidRPr="001412B7">
        <w:t>соответствии</w:t>
      </w:r>
      <w:r w:rsidRPr="001412B7">
        <w:rPr>
          <w:spacing w:val="1"/>
        </w:rPr>
        <w:t xml:space="preserve"> </w:t>
      </w:r>
      <w:r w:rsidRPr="001412B7">
        <w:t>с</w:t>
      </w:r>
      <w:r w:rsidRPr="001412B7">
        <w:rPr>
          <w:spacing w:val="1"/>
        </w:rPr>
        <w:t xml:space="preserve"> </w:t>
      </w:r>
      <w:r w:rsidRPr="001412B7">
        <w:t>приоритетами</w:t>
      </w:r>
      <w:r w:rsidRPr="001412B7">
        <w:rPr>
          <w:spacing w:val="1"/>
        </w:rPr>
        <w:t xml:space="preserve"> </w:t>
      </w:r>
      <w:r w:rsidRPr="001412B7">
        <w:t>государственной</w:t>
      </w:r>
      <w:r w:rsidRPr="001412B7">
        <w:rPr>
          <w:spacing w:val="1"/>
        </w:rPr>
        <w:t xml:space="preserve"> </w:t>
      </w:r>
      <w:r w:rsidRPr="001412B7">
        <w:t>политики</w:t>
      </w:r>
      <w:r w:rsidRPr="001412B7">
        <w:rPr>
          <w:spacing w:val="1"/>
        </w:rPr>
        <w:t xml:space="preserve"> </w:t>
      </w:r>
      <w:r w:rsidRPr="001412B7">
        <w:t>в</w:t>
      </w:r>
      <w:r w:rsidRPr="001412B7">
        <w:rPr>
          <w:spacing w:val="1"/>
        </w:rPr>
        <w:t xml:space="preserve"> </w:t>
      </w:r>
      <w:r w:rsidRPr="001412B7">
        <w:t>сфере</w:t>
      </w:r>
      <w:r w:rsidRPr="001412B7">
        <w:rPr>
          <w:spacing w:val="1"/>
        </w:rPr>
        <w:t xml:space="preserve"> </w:t>
      </w:r>
      <w:r w:rsidRPr="001412B7">
        <w:t>воспитания,</w:t>
      </w:r>
      <w:r w:rsidRPr="001412B7">
        <w:rPr>
          <w:spacing w:val="1"/>
        </w:rPr>
        <w:t xml:space="preserve"> </w:t>
      </w:r>
      <w:r w:rsidRPr="001412B7">
        <w:t>зафиксированными в Стратегии развития воспитания в Российской Федерации на период до</w:t>
      </w:r>
      <w:r w:rsidRPr="001412B7">
        <w:rPr>
          <w:spacing w:val="1"/>
        </w:rPr>
        <w:t xml:space="preserve"> </w:t>
      </w:r>
      <w:r w:rsidRPr="001412B7">
        <w:t>2025 года (распоряжение Правительства Российской Федерации</w:t>
      </w:r>
      <w:r w:rsidRPr="001412B7">
        <w:rPr>
          <w:spacing w:val="1"/>
        </w:rPr>
        <w:t xml:space="preserve"> </w:t>
      </w:r>
      <w:r w:rsidRPr="001412B7">
        <w:t>от 29 мая 2015 г. №996-р).</w:t>
      </w:r>
      <w:r w:rsidRPr="001412B7">
        <w:rPr>
          <w:spacing w:val="1"/>
        </w:rPr>
        <w:t xml:space="preserve"> </w:t>
      </w:r>
      <w:r w:rsidRPr="001412B7">
        <w:t>Приоритетной задачей Российской Федерации в сфере воспитания детей является развитие</w:t>
      </w:r>
      <w:r w:rsidRPr="001412B7">
        <w:rPr>
          <w:spacing w:val="1"/>
        </w:rPr>
        <w:t xml:space="preserve"> </w:t>
      </w:r>
      <w:r w:rsidRPr="001412B7">
        <w:t>высоконравственной личности, разделяющей российские традиционные духовные ценности,</w:t>
      </w:r>
      <w:r w:rsidRPr="001412B7">
        <w:rPr>
          <w:spacing w:val="1"/>
        </w:rPr>
        <w:t xml:space="preserve"> </w:t>
      </w:r>
      <w:r w:rsidRPr="001412B7">
        <w:t>обладающей актуальными знаниями и умениями, способной реализовать свой потенциал в</w:t>
      </w:r>
      <w:r w:rsidRPr="001412B7">
        <w:rPr>
          <w:spacing w:val="1"/>
        </w:rPr>
        <w:t xml:space="preserve"> </w:t>
      </w:r>
      <w:r w:rsidRPr="001412B7">
        <w:t>условиях</w:t>
      </w:r>
      <w:r w:rsidRPr="001412B7">
        <w:rPr>
          <w:spacing w:val="-4"/>
        </w:rPr>
        <w:t xml:space="preserve"> </w:t>
      </w:r>
      <w:r w:rsidRPr="001412B7">
        <w:t>современного</w:t>
      </w:r>
      <w:r w:rsidRPr="001412B7">
        <w:rPr>
          <w:spacing w:val="-4"/>
        </w:rPr>
        <w:t xml:space="preserve"> </w:t>
      </w:r>
      <w:r w:rsidRPr="001412B7">
        <w:t>общества,</w:t>
      </w:r>
      <w:r w:rsidRPr="001412B7">
        <w:rPr>
          <w:spacing w:val="-1"/>
        </w:rPr>
        <w:t xml:space="preserve"> </w:t>
      </w:r>
      <w:r w:rsidRPr="001412B7">
        <w:t>готовой</w:t>
      </w:r>
      <w:r w:rsidRPr="001412B7">
        <w:rPr>
          <w:spacing w:val="-3"/>
        </w:rPr>
        <w:t xml:space="preserve"> </w:t>
      </w:r>
      <w:r w:rsidRPr="001412B7">
        <w:t>к</w:t>
      </w:r>
      <w:r w:rsidRPr="001412B7">
        <w:rPr>
          <w:spacing w:val="-1"/>
        </w:rPr>
        <w:t xml:space="preserve"> </w:t>
      </w:r>
      <w:r w:rsidRPr="001412B7">
        <w:t>мирному</w:t>
      </w:r>
      <w:r w:rsidRPr="001412B7">
        <w:rPr>
          <w:spacing w:val="-8"/>
        </w:rPr>
        <w:t xml:space="preserve"> </w:t>
      </w:r>
      <w:r w:rsidRPr="001412B7">
        <w:t>созиданию</w:t>
      </w:r>
      <w:r w:rsidRPr="001412B7">
        <w:rPr>
          <w:spacing w:val="-1"/>
        </w:rPr>
        <w:t xml:space="preserve"> </w:t>
      </w:r>
      <w:r w:rsidRPr="001412B7">
        <w:t>и</w:t>
      </w:r>
      <w:r w:rsidRPr="001412B7">
        <w:rPr>
          <w:spacing w:val="2"/>
        </w:rPr>
        <w:t xml:space="preserve"> </w:t>
      </w:r>
      <w:r w:rsidRPr="001412B7">
        <w:t>защите</w:t>
      </w:r>
      <w:r w:rsidRPr="001412B7">
        <w:rPr>
          <w:spacing w:val="-3"/>
        </w:rPr>
        <w:t xml:space="preserve"> </w:t>
      </w:r>
      <w:r w:rsidRPr="001412B7">
        <w:t>Родины.</w:t>
      </w:r>
    </w:p>
    <w:p w:rsidR="001A5B40" w:rsidRPr="001412B7" w:rsidRDefault="001A5B40" w:rsidP="000D41A3">
      <w:pPr>
        <w:pStyle w:val="3"/>
        <w:keepNext w:val="0"/>
        <w:numPr>
          <w:ilvl w:val="1"/>
          <w:numId w:val="47"/>
        </w:numPr>
        <w:tabs>
          <w:tab w:val="left" w:pos="3688"/>
        </w:tabs>
        <w:adjustRightInd/>
        <w:spacing w:before="0" w:after="0"/>
        <w:jc w:val="left"/>
        <w:rPr>
          <w:rFonts w:ascii="Times New Roman" w:hAnsi="Times New Roman"/>
          <w:sz w:val="24"/>
          <w:szCs w:val="24"/>
        </w:rPr>
      </w:pPr>
      <w:bookmarkStart w:id="11" w:name="1.1.Цель_и_задачи_воспитания_обучающихся"/>
      <w:bookmarkStart w:id="12" w:name="_TOC_250008"/>
      <w:bookmarkEnd w:id="11"/>
      <w:r>
        <w:rPr>
          <w:rFonts w:ascii="Times New Roman" w:hAnsi="Times New Roman"/>
          <w:sz w:val="24"/>
          <w:szCs w:val="24"/>
        </w:rPr>
        <w:t xml:space="preserve"> </w:t>
      </w:r>
      <w:r w:rsidRPr="001412B7">
        <w:rPr>
          <w:rFonts w:ascii="Times New Roman" w:hAnsi="Times New Roman"/>
          <w:sz w:val="24"/>
          <w:szCs w:val="24"/>
        </w:rPr>
        <w:t>Цель</w:t>
      </w:r>
      <w:r w:rsidRPr="001412B7">
        <w:rPr>
          <w:rFonts w:ascii="Times New Roman" w:hAnsi="Times New Roman"/>
          <w:spacing w:val="-4"/>
          <w:sz w:val="24"/>
          <w:szCs w:val="24"/>
        </w:rPr>
        <w:t xml:space="preserve"> </w:t>
      </w:r>
      <w:r w:rsidRPr="001412B7">
        <w:rPr>
          <w:rFonts w:ascii="Times New Roman" w:hAnsi="Times New Roman"/>
          <w:sz w:val="24"/>
          <w:szCs w:val="24"/>
        </w:rPr>
        <w:t>и</w:t>
      </w:r>
      <w:r w:rsidRPr="001412B7">
        <w:rPr>
          <w:rFonts w:ascii="Times New Roman" w:hAnsi="Times New Roman"/>
          <w:spacing w:val="-4"/>
          <w:sz w:val="24"/>
          <w:szCs w:val="24"/>
        </w:rPr>
        <w:t xml:space="preserve"> </w:t>
      </w:r>
      <w:r w:rsidRPr="001412B7">
        <w:rPr>
          <w:rFonts w:ascii="Times New Roman" w:hAnsi="Times New Roman"/>
          <w:sz w:val="24"/>
          <w:szCs w:val="24"/>
        </w:rPr>
        <w:t>задачи</w:t>
      </w:r>
      <w:r w:rsidRPr="001412B7">
        <w:rPr>
          <w:rFonts w:ascii="Times New Roman" w:hAnsi="Times New Roman"/>
          <w:spacing w:val="-4"/>
          <w:sz w:val="24"/>
          <w:szCs w:val="24"/>
        </w:rPr>
        <w:t xml:space="preserve"> </w:t>
      </w:r>
      <w:r w:rsidRPr="001412B7">
        <w:rPr>
          <w:rFonts w:ascii="Times New Roman" w:hAnsi="Times New Roman"/>
          <w:sz w:val="24"/>
          <w:szCs w:val="24"/>
        </w:rPr>
        <w:t>воспитания</w:t>
      </w:r>
      <w:r w:rsidRPr="001412B7">
        <w:rPr>
          <w:rFonts w:ascii="Times New Roman" w:hAnsi="Times New Roman"/>
          <w:spacing w:val="1"/>
          <w:sz w:val="24"/>
          <w:szCs w:val="24"/>
        </w:rPr>
        <w:t xml:space="preserve"> </w:t>
      </w:r>
      <w:bookmarkEnd w:id="12"/>
      <w:proofErr w:type="gramStart"/>
      <w:r w:rsidRPr="001412B7">
        <w:rPr>
          <w:rFonts w:ascii="Times New Roman" w:hAnsi="Times New Roman"/>
          <w:sz w:val="24"/>
          <w:szCs w:val="24"/>
        </w:rPr>
        <w:t>обучающихся</w:t>
      </w:r>
      <w:proofErr w:type="gramEnd"/>
    </w:p>
    <w:p w:rsidR="001A5B40" w:rsidRPr="001412B7" w:rsidRDefault="001A5B40" w:rsidP="001A5B40">
      <w:pPr>
        <w:pStyle w:val="a3"/>
        <w:ind w:left="0" w:right="112" w:firstLine="851"/>
      </w:pPr>
      <w:r w:rsidRPr="001412B7">
        <w:t>Современный</w:t>
      </w:r>
      <w:r w:rsidRPr="001412B7">
        <w:rPr>
          <w:spacing w:val="1"/>
        </w:rPr>
        <w:t xml:space="preserve"> </w:t>
      </w:r>
      <w:r w:rsidRPr="001412B7">
        <w:t>российский</w:t>
      </w:r>
      <w:r w:rsidRPr="001412B7">
        <w:rPr>
          <w:spacing w:val="1"/>
        </w:rPr>
        <w:t xml:space="preserve"> </w:t>
      </w:r>
      <w:r w:rsidRPr="001412B7">
        <w:t>общенациональный</w:t>
      </w:r>
      <w:r w:rsidRPr="001412B7">
        <w:rPr>
          <w:spacing w:val="1"/>
        </w:rPr>
        <w:t xml:space="preserve"> </w:t>
      </w:r>
      <w:r w:rsidRPr="001412B7">
        <w:t>воспитательный</w:t>
      </w:r>
      <w:r w:rsidRPr="001412B7">
        <w:rPr>
          <w:spacing w:val="1"/>
        </w:rPr>
        <w:t xml:space="preserve"> </w:t>
      </w:r>
      <w:r w:rsidRPr="001412B7">
        <w:t>идеал</w:t>
      </w:r>
      <w:r w:rsidRPr="001412B7">
        <w:rPr>
          <w:spacing w:val="1"/>
        </w:rPr>
        <w:t xml:space="preserve"> </w:t>
      </w:r>
      <w:r w:rsidRPr="001412B7">
        <w:t>–</w:t>
      </w:r>
      <w:r w:rsidRPr="001412B7">
        <w:rPr>
          <w:spacing w:val="1"/>
        </w:rPr>
        <w:t xml:space="preserve"> </w:t>
      </w:r>
      <w:r w:rsidRPr="001412B7">
        <w:t>высоконравственный, творческий, компетентный гражданин России, принимающий судьбу</w:t>
      </w:r>
      <w:r w:rsidRPr="001412B7">
        <w:rPr>
          <w:spacing w:val="1"/>
        </w:rPr>
        <w:t xml:space="preserve"> </w:t>
      </w:r>
      <w:r w:rsidRPr="001412B7">
        <w:t>Отечества как свою личную, осознающий ответственность за настоящее и будущее страны,</w:t>
      </w:r>
      <w:r w:rsidRPr="001412B7">
        <w:rPr>
          <w:spacing w:val="1"/>
        </w:rPr>
        <w:t xml:space="preserve"> </w:t>
      </w:r>
      <w:r w:rsidRPr="001412B7">
        <w:t>укорененный в духовных и культурных традициях многонационального народа Российской</w:t>
      </w:r>
      <w:r w:rsidRPr="001412B7">
        <w:rPr>
          <w:spacing w:val="1"/>
        </w:rPr>
        <w:t xml:space="preserve"> </w:t>
      </w:r>
      <w:r w:rsidRPr="001412B7">
        <w:t>Федерации.</w:t>
      </w:r>
    </w:p>
    <w:p w:rsidR="001A5B40" w:rsidRPr="001412B7" w:rsidRDefault="001A5B40" w:rsidP="001A5B40">
      <w:pPr>
        <w:pStyle w:val="a3"/>
        <w:ind w:left="0" w:right="340" w:firstLine="851"/>
      </w:pPr>
      <w:r w:rsidRPr="001412B7">
        <w:t>В соответствии с этим идеалом и нормативными правовыми актами Российской Федерации</w:t>
      </w:r>
      <w:r w:rsidRPr="001412B7">
        <w:rPr>
          <w:spacing w:val="-57"/>
        </w:rPr>
        <w:t xml:space="preserve"> </w:t>
      </w:r>
      <w:r w:rsidRPr="001412B7">
        <w:t>в</w:t>
      </w:r>
      <w:r w:rsidRPr="001412B7">
        <w:rPr>
          <w:spacing w:val="1"/>
        </w:rPr>
        <w:t xml:space="preserve"> </w:t>
      </w:r>
      <w:r w:rsidRPr="001412B7">
        <w:t>сфере образования</w:t>
      </w:r>
      <w:r w:rsidRPr="001412B7">
        <w:rPr>
          <w:spacing w:val="1"/>
        </w:rPr>
        <w:t xml:space="preserve"> </w:t>
      </w:r>
      <w:r w:rsidRPr="001412B7">
        <w:rPr>
          <w:b/>
        </w:rPr>
        <w:t>цель</w:t>
      </w:r>
      <w:r w:rsidRPr="001412B7">
        <w:rPr>
          <w:b/>
          <w:spacing w:val="1"/>
        </w:rPr>
        <w:t xml:space="preserve"> </w:t>
      </w:r>
      <w:r w:rsidRPr="001412B7">
        <w:rPr>
          <w:b/>
        </w:rPr>
        <w:t>воспитания</w:t>
      </w:r>
      <w:r w:rsidRPr="001412B7">
        <w:rPr>
          <w:b/>
          <w:spacing w:val="1"/>
        </w:rPr>
        <w:t xml:space="preserve"> </w:t>
      </w:r>
      <w:r w:rsidRPr="001412B7">
        <w:t>обучающихся</w:t>
      </w:r>
      <w:r w:rsidRPr="001412B7">
        <w:rPr>
          <w:spacing w:val="1"/>
        </w:rPr>
        <w:t xml:space="preserve"> </w:t>
      </w:r>
      <w:r w:rsidRPr="001412B7">
        <w:t>в</w:t>
      </w:r>
      <w:r w:rsidRPr="001412B7">
        <w:rPr>
          <w:spacing w:val="1"/>
        </w:rPr>
        <w:t xml:space="preserve"> </w:t>
      </w:r>
      <w:r w:rsidRPr="001412B7">
        <w:t>школе:</w:t>
      </w:r>
      <w:r w:rsidRPr="001412B7">
        <w:rPr>
          <w:spacing w:val="1"/>
        </w:rPr>
        <w:t xml:space="preserve"> </w:t>
      </w:r>
      <w:r w:rsidRPr="001412B7">
        <w:t>создание</w:t>
      </w:r>
      <w:r w:rsidRPr="001412B7">
        <w:rPr>
          <w:spacing w:val="1"/>
        </w:rPr>
        <w:t xml:space="preserve"> </w:t>
      </w:r>
      <w:r w:rsidRPr="001412B7">
        <w:t>условий</w:t>
      </w:r>
      <w:r w:rsidRPr="001412B7">
        <w:rPr>
          <w:spacing w:val="1"/>
        </w:rPr>
        <w:t xml:space="preserve"> </w:t>
      </w:r>
      <w:r w:rsidRPr="001412B7">
        <w:t>для</w:t>
      </w:r>
      <w:r w:rsidRPr="001412B7">
        <w:rPr>
          <w:spacing w:val="1"/>
        </w:rPr>
        <w:t xml:space="preserve"> </w:t>
      </w:r>
      <w:r w:rsidRPr="001412B7">
        <w:t>личностного</w:t>
      </w:r>
      <w:r w:rsidRPr="001412B7">
        <w:rPr>
          <w:spacing w:val="1"/>
        </w:rPr>
        <w:t xml:space="preserve"> </w:t>
      </w:r>
      <w:r w:rsidRPr="001412B7">
        <w:t>развития,</w:t>
      </w:r>
      <w:r w:rsidRPr="001412B7">
        <w:rPr>
          <w:spacing w:val="1"/>
        </w:rPr>
        <w:t xml:space="preserve"> </w:t>
      </w:r>
      <w:r w:rsidRPr="001412B7">
        <w:t>самоопределения</w:t>
      </w:r>
      <w:r w:rsidRPr="001412B7">
        <w:rPr>
          <w:spacing w:val="1"/>
        </w:rPr>
        <w:t xml:space="preserve"> </w:t>
      </w:r>
      <w:r w:rsidRPr="001412B7">
        <w:t>и</w:t>
      </w:r>
      <w:r w:rsidRPr="001412B7">
        <w:rPr>
          <w:spacing w:val="1"/>
        </w:rPr>
        <w:t xml:space="preserve"> </w:t>
      </w:r>
      <w:proofErr w:type="gramStart"/>
      <w:r w:rsidRPr="001412B7">
        <w:t>социализации</w:t>
      </w:r>
      <w:proofErr w:type="gramEnd"/>
      <w:r w:rsidRPr="001412B7">
        <w:rPr>
          <w:spacing w:val="1"/>
        </w:rPr>
        <w:t xml:space="preserve"> </w:t>
      </w:r>
      <w:r w:rsidRPr="001412B7">
        <w:t>обучающихся</w:t>
      </w:r>
      <w:r w:rsidRPr="001412B7">
        <w:rPr>
          <w:spacing w:val="1"/>
        </w:rPr>
        <w:t xml:space="preserve"> </w:t>
      </w:r>
      <w:r w:rsidRPr="001412B7">
        <w:t>на</w:t>
      </w:r>
      <w:r w:rsidRPr="001412B7">
        <w:rPr>
          <w:spacing w:val="1"/>
        </w:rPr>
        <w:t xml:space="preserve"> </w:t>
      </w:r>
      <w:r w:rsidRPr="001412B7">
        <w:t>основе</w:t>
      </w:r>
      <w:r w:rsidRPr="001412B7">
        <w:rPr>
          <w:spacing w:val="1"/>
        </w:rPr>
        <w:t xml:space="preserve"> </w:t>
      </w:r>
      <w:r w:rsidRPr="001412B7">
        <w:t>социокультурных, духовно-нравственных ценностей и принятых в российском обществе</w:t>
      </w:r>
      <w:r w:rsidRPr="001412B7">
        <w:rPr>
          <w:spacing w:val="1"/>
        </w:rPr>
        <w:t xml:space="preserve"> </w:t>
      </w:r>
      <w:r w:rsidRPr="001412B7">
        <w:t>правил</w:t>
      </w:r>
      <w:r w:rsidRPr="001412B7">
        <w:rPr>
          <w:spacing w:val="1"/>
        </w:rPr>
        <w:t xml:space="preserve"> </w:t>
      </w:r>
      <w:r w:rsidRPr="001412B7">
        <w:t>и</w:t>
      </w:r>
      <w:r w:rsidRPr="001412B7">
        <w:rPr>
          <w:spacing w:val="1"/>
        </w:rPr>
        <w:t xml:space="preserve"> </w:t>
      </w:r>
      <w:r w:rsidRPr="001412B7">
        <w:t>норм</w:t>
      </w:r>
      <w:r w:rsidRPr="001412B7">
        <w:rPr>
          <w:spacing w:val="1"/>
        </w:rPr>
        <w:t xml:space="preserve"> </w:t>
      </w:r>
      <w:r w:rsidRPr="001412B7">
        <w:t>поведения</w:t>
      </w:r>
      <w:r w:rsidRPr="001412B7">
        <w:rPr>
          <w:spacing w:val="1"/>
        </w:rPr>
        <w:t xml:space="preserve"> </w:t>
      </w:r>
      <w:r w:rsidRPr="001412B7">
        <w:t>в</w:t>
      </w:r>
      <w:r w:rsidRPr="001412B7">
        <w:rPr>
          <w:spacing w:val="1"/>
        </w:rPr>
        <w:t xml:space="preserve"> </w:t>
      </w:r>
      <w:r w:rsidRPr="001412B7">
        <w:t>интересах</w:t>
      </w:r>
      <w:r w:rsidRPr="001412B7">
        <w:rPr>
          <w:spacing w:val="1"/>
        </w:rPr>
        <w:t xml:space="preserve"> </w:t>
      </w:r>
      <w:r w:rsidRPr="001412B7">
        <w:t>человека,</w:t>
      </w:r>
      <w:r w:rsidRPr="001412B7">
        <w:rPr>
          <w:spacing w:val="1"/>
        </w:rPr>
        <w:t xml:space="preserve"> </w:t>
      </w:r>
      <w:r w:rsidRPr="001412B7">
        <w:t>семьи,</w:t>
      </w:r>
      <w:r w:rsidRPr="001412B7">
        <w:rPr>
          <w:spacing w:val="1"/>
        </w:rPr>
        <w:t xml:space="preserve"> </w:t>
      </w:r>
      <w:r w:rsidRPr="001412B7">
        <w:t>общества</w:t>
      </w:r>
      <w:r w:rsidRPr="001412B7">
        <w:rPr>
          <w:spacing w:val="1"/>
        </w:rPr>
        <w:t xml:space="preserve"> </w:t>
      </w:r>
      <w:r w:rsidRPr="001412B7">
        <w:t>и</w:t>
      </w:r>
      <w:r w:rsidRPr="001412B7">
        <w:rPr>
          <w:spacing w:val="1"/>
        </w:rPr>
        <w:t xml:space="preserve"> </w:t>
      </w:r>
      <w:r w:rsidRPr="001412B7">
        <w:t>государства,</w:t>
      </w:r>
      <w:r w:rsidRPr="001412B7">
        <w:rPr>
          <w:spacing w:val="1"/>
        </w:rPr>
        <w:t xml:space="preserve"> </w:t>
      </w:r>
      <w:r w:rsidRPr="001412B7">
        <w:t>формирование</w:t>
      </w:r>
      <w:r w:rsidRPr="001412B7">
        <w:rPr>
          <w:spacing w:val="1"/>
        </w:rPr>
        <w:t xml:space="preserve"> </w:t>
      </w:r>
      <w:r w:rsidRPr="001412B7">
        <w:t>у</w:t>
      </w:r>
      <w:r w:rsidRPr="001412B7">
        <w:rPr>
          <w:spacing w:val="1"/>
        </w:rPr>
        <w:t xml:space="preserve"> </w:t>
      </w:r>
      <w:r w:rsidRPr="001412B7">
        <w:t>обучающихся</w:t>
      </w:r>
      <w:r w:rsidRPr="001412B7">
        <w:rPr>
          <w:spacing w:val="1"/>
        </w:rPr>
        <w:t xml:space="preserve"> </w:t>
      </w:r>
      <w:r w:rsidRPr="001412B7">
        <w:t>чувства</w:t>
      </w:r>
      <w:r w:rsidRPr="001412B7">
        <w:rPr>
          <w:spacing w:val="1"/>
        </w:rPr>
        <w:t xml:space="preserve"> </w:t>
      </w:r>
      <w:r w:rsidRPr="001412B7">
        <w:t>патриотизма,</w:t>
      </w:r>
      <w:r w:rsidRPr="001412B7">
        <w:rPr>
          <w:spacing w:val="1"/>
        </w:rPr>
        <w:t xml:space="preserve"> </w:t>
      </w:r>
      <w:r w:rsidRPr="001412B7">
        <w:t>гражданственности,</w:t>
      </w:r>
      <w:r w:rsidRPr="001412B7">
        <w:rPr>
          <w:spacing w:val="1"/>
        </w:rPr>
        <w:t xml:space="preserve"> </w:t>
      </w:r>
      <w:r w:rsidRPr="001412B7">
        <w:t>уважения</w:t>
      </w:r>
      <w:r w:rsidRPr="001412B7">
        <w:rPr>
          <w:spacing w:val="1"/>
        </w:rPr>
        <w:t xml:space="preserve"> </w:t>
      </w:r>
      <w:r w:rsidRPr="001412B7">
        <w:t>к</w:t>
      </w:r>
      <w:r w:rsidRPr="001412B7">
        <w:rPr>
          <w:spacing w:val="1"/>
        </w:rPr>
        <w:t xml:space="preserve"> </w:t>
      </w:r>
      <w:r w:rsidRPr="001412B7">
        <w:t>памяти</w:t>
      </w:r>
      <w:r w:rsidRPr="001412B7">
        <w:rPr>
          <w:spacing w:val="1"/>
        </w:rPr>
        <w:t xml:space="preserve"> </w:t>
      </w:r>
      <w:r w:rsidRPr="001412B7">
        <w:t>защитников</w:t>
      </w:r>
      <w:r w:rsidRPr="001412B7">
        <w:rPr>
          <w:spacing w:val="1"/>
        </w:rPr>
        <w:t xml:space="preserve"> </w:t>
      </w:r>
      <w:r w:rsidRPr="001412B7">
        <w:t>Отечества</w:t>
      </w:r>
      <w:r w:rsidRPr="001412B7">
        <w:rPr>
          <w:spacing w:val="1"/>
        </w:rPr>
        <w:t xml:space="preserve"> </w:t>
      </w:r>
      <w:r w:rsidRPr="001412B7">
        <w:t>и</w:t>
      </w:r>
      <w:r w:rsidRPr="001412B7">
        <w:rPr>
          <w:spacing w:val="1"/>
        </w:rPr>
        <w:t xml:space="preserve"> </w:t>
      </w:r>
      <w:r w:rsidRPr="001412B7">
        <w:t>подвигам</w:t>
      </w:r>
      <w:r w:rsidRPr="001412B7">
        <w:rPr>
          <w:spacing w:val="1"/>
        </w:rPr>
        <w:t xml:space="preserve"> </w:t>
      </w:r>
      <w:r w:rsidRPr="001412B7">
        <w:t>Героев</w:t>
      </w:r>
      <w:r w:rsidRPr="001412B7">
        <w:rPr>
          <w:spacing w:val="1"/>
        </w:rPr>
        <w:t xml:space="preserve"> </w:t>
      </w:r>
      <w:r w:rsidRPr="001412B7">
        <w:t>Отечества,</w:t>
      </w:r>
      <w:r w:rsidRPr="001412B7">
        <w:rPr>
          <w:spacing w:val="1"/>
        </w:rPr>
        <w:t xml:space="preserve"> </w:t>
      </w:r>
      <w:r w:rsidRPr="001412B7">
        <w:t>закону</w:t>
      </w:r>
      <w:r w:rsidRPr="001412B7">
        <w:rPr>
          <w:spacing w:val="1"/>
        </w:rPr>
        <w:t xml:space="preserve"> </w:t>
      </w:r>
      <w:r w:rsidRPr="001412B7">
        <w:t>и</w:t>
      </w:r>
      <w:r w:rsidRPr="001412B7">
        <w:rPr>
          <w:spacing w:val="1"/>
        </w:rPr>
        <w:t xml:space="preserve"> </w:t>
      </w:r>
      <w:r w:rsidRPr="001412B7">
        <w:t>правопорядку,</w:t>
      </w:r>
      <w:r w:rsidRPr="001412B7">
        <w:rPr>
          <w:spacing w:val="1"/>
        </w:rPr>
        <w:t xml:space="preserve"> </w:t>
      </w:r>
      <w:r w:rsidRPr="001412B7">
        <w:t>человеку</w:t>
      </w:r>
      <w:r w:rsidRPr="001412B7">
        <w:rPr>
          <w:spacing w:val="1"/>
        </w:rPr>
        <w:t xml:space="preserve"> </w:t>
      </w:r>
      <w:r w:rsidRPr="001412B7">
        <w:t>труда</w:t>
      </w:r>
      <w:r w:rsidRPr="001412B7">
        <w:rPr>
          <w:spacing w:val="1"/>
        </w:rPr>
        <w:t xml:space="preserve"> </w:t>
      </w:r>
      <w:r w:rsidRPr="001412B7">
        <w:t>и</w:t>
      </w:r>
      <w:r w:rsidRPr="001412B7">
        <w:rPr>
          <w:spacing w:val="1"/>
        </w:rPr>
        <w:t xml:space="preserve"> </w:t>
      </w:r>
      <w:r w:rsidRPr="001412B7">
        <w:t>старшему</w:t>
      </w:r>
      <w:r w:rsidRPr="001412B7">
        <w:rPr>
          <w:spacing w:val="1"/>
        </w:rPr>
        <w:t xml:space="preserve"> </w:t>
      </w:r>
      <w:r w:rsidRPr="001412B7">
        <w:t>поколению,</w:t>
      </w:r>
      <w:r w:rsidRPr="001412B7">
        <w:rPr>
          <w:spacing w:val="1"/>
        </w:rPr>
        <w:t xml:space="preserve"> </w:t>
      </w:r>
      <w:r w:rsidRPr="001412B7">
        <w:t>взаимного</w:t>
      </w:r>
      <w:r w:rsidRPr="001412B7">
        <w:rPr>
          <w:spacing w:val="1"/>
        </w:rPr>
        <w:t xml:space="preserve"> </w:t>
      </w:r>
      <w:r w:rsidRPr="001412B7">
        <w:t>уважения,</w:t>
      </w:r>
      <w:r w:rsidRPr="001412B7">
        <w:rPr>
          <w:spacing w:val="1"/>
        </w:rPr>
        <w:t xml:space="preserve"> </w:t>
      </w:r>
      <w:r w:rsidRPr="001412B7">
        <w:t>бережного</w:t>
      </w:r>
      <w:r w:rsidRPr="001412B7">
        <w:rPr>
          <w:spacing w:val="1"/>
        </w:rPr>
        <w:t xml:space="preserve"> </w:t>
      </w:r>
      <w:r w:rsidRPr="001412B7">
        <w:t>отношения</w:t>
      </w:r>
      <w:r w:rsidRPr="001412B7">
        <w:rPr>
          <w:spacing w:val="1"/>
        </w:rPr>
        <w:t xml:space="preserve"> </w:t>
      </w:r>
      <w:r w:rsidRPr="001412B7">
        <w:t>к</w:t>
      </w:r>
      <w:r w:rsidRPr="001412B7">
        <w:rPr>
          <w:spacing w:val="1"/>
        </w:rPr>
        <w:t xml:space="preserve"> </w:t>
      </w:r>
      <w:r w:rsidRPr="001412B7">
        <w:t>культурному наследию и традициям многонационального народа Российской Федерации,</w:t>
      </w:r>
      <w:r w:rsidRPr="001412B7">
        <w:rPr>
          <w:spacing w:val="1"/>
        </w:rPr>
        <w:t xml:space="preserve"> </w:t>
      </w:r>
      <w:r w:rsidRPr="001412B7">
        <w:t>природе и</w:t>
      </w:r>
      <w:r w:rsidRPr="001412B7">
        <w:rPr>
          <w:spacing w:val="-2"/>
        </w:rPr>
        <w:t xml:space="preserve"> </w:t>
      </w:r>
      <w:r w:rsidRPr="001412B7">
        <w:t>окружающей</w:t>
      </w:r>
      <w:r w:rsidRPr="001412B7">
        <w:rPr>
          <w:spacing w:val="6"/>
        </w:rPr>
        <w:t xml:space="preserve"> </w:t>
      </w:r>
      <w:r w:rsidRPr="001412B7">
        <w:t>среде.</w:t>
      </w:r>
    </w:p>
    <w:p w:rsidR="001A5B40" w:rsidRPr="001412B7" w:rsidRDefault="001A5B40" w:rsidP="001A5B40">
      <w:pPr>
        <w:pStyle w:val="a3"/>
        <w:ind w:left="0" w:right="336" w:firstLine="851"/>
      </w:pPr>
      <w:r w:rsidRPr="001412B7">
        <w:t>Конкретизация общей цели</w:t>
      </w:r>
      <w:r w:rsidRPr="001412B7">
        <w:rPr>
          <w:spacing w:val="1"/>
        </w:rPr>
        <w:t xml:space="preserve"> </w:t>
      </w:r>
      <w:r w:rsidRPr="001412B7">
        <w:t>воспитания применительно</w:t>
      </w:r>
      <w:r w:rsidRPr="001412B7">
        <w:rPr>
          <w:spacing w:val="1"/>
        </w:rPr>
        <w:t xml:space="preserve"> </w:t>
      </w:r>
      <w:r w:rsidRPr="001412B7">
        <w:t>к возрастным особенностям</w:t>
      </w:r>
      <w:r w:rsidRPr="001412B7">
        <w:rPr>
          <w:spacing w:val="1"/>
        </w:rPr>
        <w:t xml:space="preserve"> </w:t>
      </w:r>
      <w:r w:rsidRPr="001412B7">
        <w:t>школьников</w:t>
      </w:r>
      <w:r w:rsidRPr="001412B7">
        <w:rPr>
          <w:spacing w:val="1"/>
        </w:rPr>
        <w:t xml:space="preserve"> </w:t>
      </w:r>
      <w:r w:rsidRPr="001412B7">
        <w:t>позволяет</w:t>
      </w:r>
      <w:r w:rsidRPr="001412B7">
        <w:rPr>
          <w:spacing w:val="1"/>
        </w:rPr>
        <w:t xml:space="preserve"> </w:t>
      </w:r>
      <w:r w:rsidRPr="001412B7">
        <w:t>выделить,</w:t>
      </w:r>
      <w:r w:rsidRPr="001412B7">
        <w:rPr>
          <w:spacing w:val="1"/>
        </w:rPr>
        <w:t xml:space="preserve"> </w:t>
      </w:r>
      <w:r w:rsidRPr="001412B7">
        <w:t>планируется</w:t>
      </w:r>
      <w:r w:rsidRPr="001412B7">
        <w:rPr>
          <w:spacing w:val="1"/>
        </w:rPr>
        <w:t xml:space="preserve"> </w:t>
      </w:r>
      <w:r w:rsidRPr="001412B7">
        <w:t>и</w:t>
      </w:r>
      <w:r w:rsidRPr="001412B7">
        <w:rPr>
          <w:spacing w:val="1"/>
        </w:rPr>
        <w:t xml:space="preserve"> </w:t>
      </w:r>
      <w:r w:rsidRPr="001412B7">
        <w:t>осуществляется</w:t>
      </w:r>
      <w:r w:rsidRPr="001412B7">
        <w:rPr>
          <w:spacing w:val="1"/>
        </w:rPr>
        <w:t xml:space="preserve"> </w:t>
      </w:r>
      <w:r w:rsidRPr="001412B7">
        <w:t>на</w:t>
      </w:r>
      <w:r w:rsidRPr="001412B7">
        <w:rPr>
          <w:spacing w:val="1"/>
        </w:rPr>
        <w:t xml:space="preserve"> </w:t>
      </w:r>
      <w:r w:rsidRPr="001412B7">
        <w:t>основе</w:t>
      </w:r>
      <w:r w:rsidRPr="001412B7">
        <w:rPr>
          <w:spacing w:val="1"/>
        </w:rPr>
        <w:t xml:space="preserve"> </w:t>
      </w:r>
      <w:r w:rsidRPr="001412B7">
        <w:t>аксиологического, антропологического, культурн</w:t>
      </w:r>
      <w:proofErr w:type="gramStart"/>
      <w:r w:rsidRPr="001412B7">
        <w:t>о-</w:t>
      </w:r>
      <w:proofErr w:type="gramEnd"/>
      <w:r w:rsidRPr="001412B7">
        <w:t xml:space="preserve"> исторического, системно-деятельного,</w:t>
      </w:r>
      <w:r w:rsidRPr="001412B7">
        <w:rPr>
          <w:spacing w:val="1"/>
        </w:rPr>
        <w:t xml:space="preserve"> </w:t>
      </w:r>
      <w:r w:rsidRPr="001412B7">
        <w:t>личностно-ориентированного</w:t>
      </w:r>
      <w:r w:rsidRPr="001412B7">
        <w:rPr>
          <w:spacing w:val="1"/>
        </w:rPr>
        <w:t xml:space="preserve"> </w:t>
      </w:r>
      <w:r w:rsidRPr="001412B7">
        <w:t>подходов</w:t>
      </w:r>
      <w:r w:rsidRPr="001412B7">
        <w:rPr>
          <w:spacing w:val="1"/>
        </w:rPr>
        <w:t xml:space="preserve"> </w:t>
      </w:r>
      <w:r w:rsidRPr="001412B7">
        <w:t>и</w:t>
      </w:r>
      <w:r w:rsidRPr="001412B7">
        <w:rPr>
          <w:spacing w:val="1"/>
        </w:rPr>
        <w:t xml:space="preserve"> </w:t>
      </w:r>
      <w:r w:rsidRPr="001412B7">
        <w:t>с</w:t>
      </w:r>
      <w:r w:rsidRPr="001412B7">
        <w:rPr>
          <w:spacing w:val="1"/>
        </w:rPr>
        <w:t xml:space="preserve"> </w:t>
      </w:r>
      <w:r w:rsidRPr="001412B7">
        <w:t>учетом</w:t>
      </w:r>
      <w:r w:rsidRPr="001412B7">
        <w:rPr>
          <w:spacing w:val="1"/>
        </w:rPr>
        <w:t xml:space="preserve"> </w:t>
      </w:r>
      <w:r w:rsidRPr="001412B7">
        <w:t>принципов</w:t>
      </w:r>
      <w:r w:rsidRPr="001412B7">
        <w:rPr>
          <w:spacing w:val="1"/>
        </w:rPr>
        <w:t xml:space="preserve"> </w:t>
      </w:r>
      <w:r w:rsidRPr="001412B7">
        <w:t>воспитания:</w:t>
      </w:r>
      <w:r w:rsidRPr="001412B7">
        <w:rPr>
          <w:spacing w:val="1"/>
        </w:rPr>
        <w:t xml:space="preserve"> </w:t>
      </w:r>
      <w:r w:rsidRPr="001412B7">
        <w:t>гуманистической направленности воспитания, совместной деятельности детей и взрослых,</w:t>
      </w:r>
      <w:r w:rsidRPr="001412B7">
        <w:rPr>
          <w:spacing w:val="1"/>
        </w:rPr>
        <w:t xml:space="preserve"> </w:t>
      </w:r>
      <w:r w:rsidRPr="001412B7">
        <w:t>следования</w:t>
      </w:r>
      <w:r w:rsidRPr="001412B7">
        <w:rPr>
          <w:spacing w:val="1"/>
        </w:rPr>
        <w:t xml:space="preserve"> </w:t>
      </w:r>
      <w:r w:rsidRPr="001412B7">
        <w:t>нравственному</w:t>
      </w:r>
      <w:r w:rsidRPr="001412B7">
        <w:rPr>
          <w:spacing w:val="1"/>
        </w:rPr>
        <w:t xml:space="preserve"> </w:t>
      </w:r>
      <w:r w:rsidRPr="001412B7">
        <w:t>примеру,</w:t>
      </w:r>
      <w:r w:rsidRPr="001412B7">
        <w:rPr>
          <w:spacing w:val="1"/>
        </w:rPr>
        <w:t xml:space="preserve"> </w:t>
      </w:r>
      <w:r w:rsidRPr="001412B7">
        <w:t>безопасной</w:t>
      </w:r>
      <w:r w:rsidRPr="001412B7">
        <w:rPr>
          <w:spacing w:val="1"/>
        </w:rPr>
        <w:t xml:space="preserve"> </w:t>
      </w:r>
      <w:r w:rsidRPr="001412B7">
        <w:t>жизнедеятельности,</w:t>
      </w:r>
      <w:r w:rsidRPr="001412B7">
        <w:rPr>
          <w:spacing w:val="1"/>
        </w:rPr>
        <w:t xml:space="preserve"> </w:t>
      </w:r>
      <w:r w:rsidRPr="001412B7">
        <w:t>инклюзивности,</w:t>
      </w:r>
      <w:r w:rsidRPr="001412B7">
        <w:rPr>
          <w:spacing w:val="1"/>
        </w:rPr>
        <w:t xml:space="preserve"> </w:t>
      </w:r>
      <w:r w:rsidRPr="001412B7">
        <w:t>возрастосообразности.</w:t>
      </w:r>
    </w:p>
    <w:p w:rsidR="001A5B40" w:rsidRPr="001412B7" w:rsidRDefault="001A5B40" w:rsidP="001A5B40">
      <w:pPr>
        <w:pStyle w:val="a3"/>
        <w:ind w:left="0" w:right="112" w:firstLine="851"/>
      </w:pPr>
      <w:r w:rsidRPr="001412B7">
        <w:t>Общей целью воспитания в МБОУ «Средняя общеобразовательная школа №</w:t>
      </w:r>
      <w:r w:rsidRPr="001412B7">
        <w:rPr>
          <w:spacing w:val="1"/>
        </w:rPr>
        <w:t xml:space="preserve"> </w:t>
      </w:r>
      <w:r w:rsidRPr="001412B7">
        <w:t>27</w:t>
      </w:r>
      <w:r w:rsidRPr="001412B7">
        <w:rPr>
          <w:spacing w:val="1"/>
        </w:rPr>
        <w:t xml:space="preserve"> </w:t>
      </w:r>
      <w:r w:rsidRPr="001412B7">
        <w:t>им. А.А. Дейнеки» является формирование у</w:t>
      </w:r>
      <w:r w:rsidRPr="001412B7">
        <w:rPr>
          <w:spacing w:val="1"/>
        </w:rPr>
        <w:t xml:space="preserve"> </w:t>
      </w:r>
      <w:r w:rsidRPr="001412B7">
        <w:t>обучающихся</w:t>
      </w:r>
      <w:r w:rsidRPr="001412B7">
        <w:rPr>
          <w:spacing w:val="1"/>
        </w:rPr>
        <w:t xml:space="preserve"> </w:t>
      </w:r>
      <w:r w:rsidRPr="001412B7">
        <w:t>духовно-нравственных</w:t>
      </w:r>
      <w:r w:rsidRPr="001412B7">
        <w:rPr>
          <w:spacing w:val="1"/>
        </w:rPr>
        <w:t xml:space="preserve"> </w:t>
      </w:r>
      <w:r w:rsidRPr="001412B7">
        <w:t>ценностей,</w:t>
      </w:r>
      <w:r w:rsidRPr="001412B7">
        <w:rPr>
          <w:spacing w:val="1"/>
        </w:rPr>
        <w:t xml:space="preserve"> </w:t>
      </w:r>
      <w:r w:rsidRPr="001412B7">
        <w:t>способности</w:t>
      </w:r>
      <w:r w:rsidRPr="001412B7">
        <w:rPr>
          <w:spacing w:val="1"/>
        </w:rPr>
        <w:t xml:space="preserve"> </w:t>
      </w:r>
      <w:r w:rsidRPr="001412B7">
        <w:t>к</w:t>
      </w:r>
      <w:r w:rsidRPr="001412B7">
        <w:rPr>
          <w:spacing w:val="1"/>
        </w:rPr>
        <w:t xml:space="preserve"> </w:t>
      </w:r>
      <w:r w:rsidRPr="001412B7">
        <w:t>осуществлению</w:t>
      </w:r>
      <w:r w:rsidRPr="001412B7">
        <w:rPr>
          <w:spacing w:val="1"/>
        </w:rPr>
        <w:t xml:space="preserve"> </w:t>
      </w:r>
      <w:r w:rsidRPr="001412B7">
        <w:t>ответственного</w:t>
      </w:r>
      <w:r w:rsidRPr="001412B7">
        <w:rPr>
          <w:spacing w:val="1"/>
        </w:rPr>
        <w:t xml:space="preserve"> </w:t>
      </w:r>
      <w:r w:rsidRPr="001412B7">
        <w:t>выбора</w:t>
      </w:r>
      <w:r w:rsidRPr="001412B7">
        <w:rPr>
          <w:spacing w:val="1"/>
        </w:rPr>
        <w:t xml:space="preserve"> </w:t>
      </w:r>
      <w:r w:rsidRPr="001412B7">
        <w:t>собственной</w:t>
      </w:r>
      <w:r w:rsidRPr="001412B7">
        <w:rPr>
          <w:spacing w:val="1"/>
        </w:rPr>
        <w:t xml:space="preserve"> </w:t>
      </w:r>
      <w:r w:rsidRPr="001412B7">
        <w:t>индивидуальной</w:t>
      </w:r>
      <w:r w:rsidRPr="001412B7">
        <w:rPr>
          <w:spacing w:val="1"/>
        </w:rPr>
        <w:t xml:space="preserve"> </w:t>
      </w:r>
      <w:r w:rsidRPr="001412B7">
        <w:t>образовательной</w:t>
      </w:r>
      <w:r w:rsidRPr="001412B7">
        <w:rPr>
          <w:spacing w:val="1"/>
        </w:rPr>
        <w:t xml:space="preserve"> </w:t>
      </w:r>
      <w:r w:rsidRPr="001412B7">
        <w:t>траектории,</w:t>
      </w:r>
      <w:r w:rsidRPr="001412B7">
        <w:rPr>
          <w:spacing w:val="1"/>
        </w:rPr>
        <w:t xml:space="preserve"> </w:t>
      </w:r>
      <w:r w:rsidRPr="001412B7">
        <w:t>способности</w:t>
      </w:r>
      <w:r w:rsidRPr="001412B7">
        <w:rPr>
          <w:spacing w:val="2"/>
        </w:rPr>
        <w:t xml:space="preserve"> </w:t>
      </w:r>
      <w:r w:rsidRPr="001412B7">
        <w:t>к</w:t>
      </w:r>
      <w:r w:rsidRPr="001412B7">
        <w:rPr>
          <w:spacing w:val="-5"/>
        </w:rPr>
        <w:t xml:space="preserve"> </w:t>
      </w:r>
      <w:r w:rsidRPr="001412B7">
        <w:t>успешной</w:t>
      </w:r>
      <w:r w:rsidRPr="001412B7">
        <w:rPr>
          <w:spacing w:val="-2"/>
        </w:rPr>
        <w:t xml:space="preserve"> </w:t>
      </w:r>
      <w:r w:rsidRPr="001412B7">
        <w:t>социализации</w:t>
      </w:r>
      <w:r w:rsidRPr="001412B7">
        <w:rPr>
          <w:spacing w:val="-2"/>
        </w:rPr>
        <w:t xml:space="preserve"> </w:t>
      </w:r>
      <w:r w:rsidRPr="001412B7">
        <w:t>в</w:t>
      </w:r>
      <w:r w:rsidRPr="001412B7">
        <w:rPr>
          <w:spacing w:val="-6"/>
        </w:rPr>
        <w:t xml:space="preserve"> </w:t>
      </w:r>
      <w:r w:rsidRPr="001412B7">
        <w:t>обществе.</w:t>
      </w:r>
    </w:p>
    <w:p w:rsidR="001A5B40" w:rsidRPr="001412B7" w:rsidRDefault="001A5B40" w:rsidP="001A5B40">
      <w:pPr>
        <w:pStyle w:val="a3"/>
        <w:ind w:left="0" w:firstLine="851"/>
        <w:rPr>
          <w:i/>
        </w:rPr>
      </w:pPr>
      <w:r w:rsidRPr="001412B7">
        <w:t>Достижению</w:t>
      </w:r>
      <w:r w:rsidRPr="001412B7">
        <w:rPr>
          <w:spacing w:val="2"/>
        </w:rPr>
        <w:t xml:space="preserve"> </w:t>
      </w:r>
      <w:r w:rsidRPr="001412B7">
        <w:t>поставленной</w:t>
      </w:r>
      <w:r w:rsidRPr="001412B7">
        <w:rPr>
          <w:spacing w:val="5"/>
        </w:rPr>
        <w:t xml:space="preserve"> </w:t>
      </w:r>
      <w:r w:rsidRPr="001412B7">
        <w:t>цели</w:t>
      </w:r>
      <w:r w:rsidRPr="001412B7">
        <w:rPr>
          <w:spacing w:val="5"/>
        </w:rPr>
        <w:t xml:space="preserve"> </w:t>
      </w:r>
      <w:r w:rsidRPr="001412B7">
        <w:t>воспитания</w:t>
      </w:r>
      <w:r w:rsidRPr="001412B7">
        <w:rPr>
          <w:spacing w:val="59"/>
        </w:rPr>
        <w:t xml:space="preserve"> </w:t>
      </w:r>
      <w:r w:rsidRPr="001412B7">
        <w:t>обучающихся</w:t>
      </w:r>
      <w:r w:rsidRPr="001412B7">
        <w:rPr>
          <w:spacing w:val="4"/>
        </w:rPr>
        <w:t xml:space="preserve"> </w:t>
      </w:r>
      <w:r w:rsidRPr="001412B7">
        <w:t>будет</w:t>
      </w:r>
      <w:r w:rsidRPr="001412B7">
        <w:rPr>
          <w:spacing w:val="5"/>
        </w:rPr>
        <w:t xml:space="preserve"> </w:t>
      </w:r>
      <w:r w:rsidRPr="001412B7">
        <w:t>способствовать</w:t>
      </w:r>
      <w:r w:rsidRPr="001412B7">
        <w:rPr>
          <w:spacing w:val="-57"/>
        </w:rPr>
        <w:t xml:space="preserve"> </w:t>
      </w:r>
      <w:r w:rsidRPr="001412B7">
        <w:t>решение следующих</w:t>
      </w:r>
      <w:r w:rsidRPr="001412B7">
        <w:rPr>
          <w:spacing w:val="-3"/>
        </w:rPr>
        <w:t xml:space="preserve"> </w:t>
      </w:r>
      <w:r w:rsidRPr="001412B7">
        <w:t>основных</w:t>
      </w:r>
      <w:r w:rsidRPr="001412B7">
        <w:rPr>
          <w:spacing w:val="2"/>
        </w:rPr>
        <w:t xml:space="preserve"> </w:t>
      </w:r>
      <w:r w:rsidRPr="001412B7">
        <w:rPr>
          <w:b/>
          <w:i/>
        </w:rPr>
        <w:t>задач</w:t>
      </w:r>
      <w:r w:rsidRPr="001412B7">
        <w:rPr>
          <w:i/>
        </w:rPr>
        <w:t>:</w:t>
      </w:r>
    </w:p>
    <w:p w:rsidR="001A5B40" w:rsidRPr="001412B7" w:rsidRDefault="001A5B40" w:rsidP="001A5B40">
      <w:pPr>
        <w:pStyle w:val="a3"/>
        <w:ind w:left="0" w:firstLine="851"/>
        <w:rPr>
          <w:i/>
        </w:rPr>
      </w:pPr>
    </w:p>
    <w:p w:rsidR="001A5B40" w:rsidRPr="001412B7" w:rsidRDefault="001A5B40" w:rsidP="000D41A3">
      <w:pPr>
        <w:pStyle w:val="af5"/>
        <w:numPr>
          <w:ilvl w:val="0"/>
          <w:numId w:val="45"/>
        </w:numPr>
        <w:tabs>
          <w:tab w:val="left" w:pos="740"/>
        </w:tabs>
        <w:ind w:left="0" w:right="119" w:firstLine="851"/>
        <w:rPr>
          <w:sz w:val="24"/>
          <w:szCs w:val="24"/>
        </w:rPr>
      </w:pPr>
      <w:r w:rsidRPr="001412B7">
        <w:rPr>
          <w:sz w:val="24"/>
          <w:szCs w:val="24"/>
        </w:rPr>
        <w:t>усвоение</w:t>
      </w:r>
      <w:r w:rsidRPr="001412B7">
        <w:rPr>
          <w:spacing w:val="46"/>
          <w:sz w:val="24"/>
          <w:szCs w:val="24"/>
        </w:rPr>
        <w:t xml:space="preserve"> </w:t>
      </w:r>
      <w:proofErr w:type="gramStart"/>
      <w:r w:rsidRPr="001412B7">
        <w:rPr>
          <w:sz w:val="24"/>
          <w:szCs w:val="24"/>
        </w:rPr>
        <w:t>обучающимися</w:t>
      </w:r>
      <w:proofErr w:type="gramEnd"/>
      <w:r w:rsidRPr="001412B7">
        <w:rPr>
          <w:spacing w:val="55"/>
          <w:sz w:val="24"/>
          <w:szCs w:val="24"/>
        </w:rPr>
        <w:t xml:space="preserve"> </w:t>
      </w:r>
      <w:r w:rsidRPr="001412B7">
        <w:rPr>
          <w:sz w:val="24"/>
          <w:szCs w:val="24"/>
        </w:rPr>
        <w:t>знаний,</w:t>
      </w:r>
      <w:r w:rsidRPr="001412B7">
        <w:rPr>
          <w:spacing w:val="53"/>
          <w:sz w:val="24"/>
          <w:szCs w:val="24"/>
        </w:rPr>
        <w:t xml:space="preserve"> </w:t>
      </w:r>
      <w:r w:rsidRPr="001412B7">
        <w:rPr>
          <w:sz w:val="24"/>
          <w:szCs w:val="24"/>
        </w:rPr>
        <w:t>норм,</w:t>
      </w:r>
      <w:r w:rsidRPr="001412B7">
        <w:rPr>
          <w:spacing w:val="45"/>
          <w:sz w:val="24"/>
          <w:szCs w:val="24"/>
        </w:rPr>
        <w:t xml:space="preserve"> </w:t>
      </w:r>
      <w:r w:rsidRPr="001412B7">
        <w:rPr>
          <w:sz w:val="24"/>
          <w:szCs w:val="24"/>
        </w:rPr>
        <w:t>духовно-нравственных</w:t>
      </w:r>
      <w:r w:rsidRPr="001412B7">
        <w:rPr>
          <w:spacing w:val="47"/>
          <w:sz w:val="24"/>
          <w:szCs w:val="24"/>
        </w:rPr>
        <w:t xml:space="preserve"> </w:t>
      </w:r>
      <w:r w:rsidRPr="001412B7">
        <w:rPr>
          <w:sz w:val="24"/>
          <w:szCs w:val="24"/>
        </w:rPr>
        <w:t>ценностей,</w:t>
      </w:r>
      <w:r w:rsidRPr="001412B7">
        <w:rPr>
          <w:spacing w:val="53"/>
          <w:sz w:val="24"/>
          <w:szCs w:val="24"/>
        </w:rPr>
        <w:t xml:space="preserve"> </w:t>
      </w:r>
      <w:r w:rsidRPr="001412B7">
        <w:rPr>
          <w:sz w:val="24"/>
          <w:szCs w:val="24"/>
        </w:rPr>
        <w:t>традиций,</w:t>
      </w:r>
      <w:r w:rsidRPr="001412B7">
        <w:rPr>
          <w:spacing w:val="-57"/>
          <w:sz w:val="24"/>
          <w:szCs w:val="24"/>
        </w:rPr>
        <w:t xml:space="preserve"> </w:t>
      </w:r>
      <w:r w:rsidRPr="001412B7">
        <w:rPr>
          <w:sz w:val="24"/>
          <w:szCs w:val="24"/>
        </w:rPr>
        <w:t>которые</w:t>
      </w:r>
      <w:r w:rsidRPr="001412B7">
        <w:rPr>
          <w:spacing w:val="-5"/>
          <w:sz w:val="24"/>
          <w:szCs w:val="24"/>
        </w:rPr>
        <w:t xml:space="preserve"> </w:t>
      </w:r>
      <w:r w:rsidRPr="001412B7">
        <w:rPr>
          <w:sz w:val="24"/>
          <w:szCs w:val="24"/>
        </w:rPr>
        <w:t>выработало</w:t>
      </w:r>
      <w:r w:rsidRPr="001412B7">
        <w:rPr>
          <w:spacing w:val="5"/>
          <w:sz w:val="24"/>
          <w:szCs w:val="24"/>
        </w:rPr>
        <w:t xml:space="preserve"> </w:t>
      </w:r>
      <w:r w:rsidRPr="001412B7">
        <w:rPr>
          <w:sz w:val="24"/>
          <w:szCs w:val="24"/>
        </w:rPr>
        <w:t>российское</w:t>
      </w:r>
      <w:r w:rsidRPr="001412B7">
        <w:rPr>
          <w:spacing w:val="-5"/>
          <w:sz w:val="24"/>
          <w:szCs w:val="24"/>
        </w:rPr>
        <w:t xml:space="preserve"> </w:t>
      </w:r>
      <w:r w:rsidRPr="001412B7">
        <w:rPr>
          <w:sz w:val="24"/>
          <w:szCs w:val="24"/>
        </w:rPr>
        <w:t>общество</w:t>
      </w:r>
      <w:r w:rsidRPr="001412B7">
        <w:rPr>
          <w:spacing w:val="5"/>
          <w:sz w:val="24"/>
          <w:szCs w:val="24"/>
        </w:rPr>
        <w:t xml:space="preserve"> </w:t>
      </w:r>
      <w:r w:rsidRPr="001412B7">
        <w:rPr>
          <w:sz w:val="24"/>
          <w:szCs w:val="24"/>
        </w:rPr>
        <w:t>(социально</w:t>
      </w:r>
      <w:r w:rsidRPr="001412B7">
        <w:rPr>
          <w:spacing w:val="5"/>
          <w:sz w:val="24"/>
          <w:szCs w:val="24"/>
        </w:rPr>
        <w:t xml:space="preserve"> </w:t>
      </w:r>
      <w:r w:rsidRPr="001412B7">
        <w:rPr>
          <w:sz w:val="24"/>
          <w:szCs w:val="24"/>
        </w:rPr>
        <w:t>значимых</w:t>
      </w:r>
      <w:r w:rsidRPr="001412B7">
        <w:rPr>
          <w:spacing w:val="-4"/>
          <w:sz w:val="24"/>
          <w:szCs w:val="24"/>
        </w:rPr>
        <w:t xml:space="preserve"> </w:t>
      </w:r>
      <w:r w:rsidRPr="001412B7">
        <w:rPr>
          <w:sz w:val="24"/>
          <w:szCs w:val="24"/>
        </w:rPr>
        <w:t>знаний);</w:t>
      </w:r>
    </w:p>
    <w:p w:rsidR="001A5B40" w:rsidRPr="001412B7" w:rsidRDefault="001A5B40" w:rsidP="000D41A3">
      <w:pPr>
        <w:pStyle w:val="af5"/>
        <w:numPr>
          <w:ilvl w:val="0"/>
          <w:numId w:val="45"/>
        </w:numPr>
        <w:tabs>
          <w:tab w:val="left" w:pos="653"/>
        </w:tabs>
        <w:ind w:left="0" w:right="126" w:firstLine="851"/>
        <w:rPr>
          <w:sz w:val="24"/>
          <w:szCs w:val="24"/>
        </w:rPr>
      </w:pPr>
      <w:r w:rsidRPr="001412B7">
        <w:rPr>
          <w:sz w:val="24"/>
          <w:szCs w:val="24"/>
        </w:rPr>
        <w:t>формирование</w:t>
      </w:r>
      <w:r w:rsidRPr="001412B7">
        <w:rPr>
          <w:spacing w:val="22"/>
          <w:sz w:val="24"/>
          <w:szCs w:val="24"/>
        </w:rPr>
        <w:t xml:space="preserve"> </w:t>
      </w:r>
      <w:r w:rsidRPr="001412B7">
        <w:rPr>
          <w:sz w:val="24"/>
          <w:szCs w:val="24"/>
        </w:rPr>
        <w:t>и</w:t>
      </w:r>
      <w:r w:rsidRPr="001412B7">
        <w:rPr>
          <w:spacing w:val="24"/>
          <w:sz w:val="24"/>
          <w:szCs w:val="24"/>
        </w:rPr>
        <w:t xml:space="preserve"> </w:t>
      </w:r>
      <w:r w:rsidRPr="001412B7">
        <w:rPr>
          <w:sz w:val="24"/>
          <w:szCs w:val="24"/>
        </w:rPr>
        <w:t>развитие</w:t>
      </w:r>
      <w:r w:rsidRPr="001412B7">
        <w:rPr>
          <w:spacing w:val="18"/>
          <w:sz w:val="24"/>
          <w:szCs w:val="24"/>
        </w:rPr>
        <w:t xml:space="preserve"> </w:t>
      </w:r>
      <w:r w:rsidRPr="001412B7">
        <w:rPr>
          <w:sz w:val="24"/>
          <w:szCs w:val="24"/>
        </w:rPr>
        <w:t>позитивных</w:t>
      </w:r>
      <w:r w:rsidRPr="001412B7">
        <w:rPr>
          <w:spacing w:val="18"/>
          <w:sz w:val="24"/>
          <w:szCs w:val="24"/>
        </w:rPr>
        <w:t xml:space="preserve"> </w:t>
      </w:r>
      <w:r w:rsidRPr="001412B7">
        <w:rPr>
          <w:sz w:val="24"/>
          <w:szCs w:val="24"/>
        </w:rPr>
        <w:t>личностных</w:t>
      </w:r>
      <w:r w:rsidRPr="001412B7">
        <w:rPr>
          <w:spacing w:val="19"/>
          <w:sz w:val="24"/>
          <w:szCs w:val="24"/>
        </w:rPr>
        <w:t xml:space="preserve"> </w:t>
      </w:r>
      <w:r w:rsidRPr="001412B7">
        <w:rPr>
          <w:sz w:val="24"/>
          <w:szCs w:val="24"/>
        </w:rPr>
        <w:t>отношений</w:t>
      </w:r>
      <w:r w:rsidRPr="001412B7">
        <w:rPr>
          <w:spacing w:val="24"/>
          <w:sz w:val="24"/>
          <w:szCs w:val="24"/>
        </w:rPr>
        <w:t xml:space="preserve"> </w:t>
      </w:r>
      <w:r w:rsidRPr="001412B7">
        <w:rPr>
          <w:sz w:val="24"/>
          <w:szCs w:val="24"/>
        </w:rPr>
        <w:t>к</w:t>
      </w:r>
      <w:r w:rsidRPr="001412B7">
        <w:rPr>
          <w:spacing w:val="22"/>
          <w:sz w:val="24"/>
          <w:szCs w:val="24"/>
        </w:rPr>
        <w:t xml:space="preserve"> </w:t>
      </w:r>
      <w:r w:rsidRPr="001412B7">
        <w:rPr>
          <w:sz w:val="24"/>
          <w:szCs w:val="24"/>
        </w:rPr>
        <w:t>этим</w:t>
      </w:r>
      <w:r w:rsidRPr="001412B7">
        <w:rPr>
          <w:spacing w:val="24"/>
          <w:sz w:val="24"/>
          <w:szCs w:val="24"/>
        </w:rPr>
        <w:t xml:space="preserve"> </w:t>
      </w:r>
      <w:r w:rsidRPr="001412B7">
        <w:rPr>
          <w:sz w:val="24"/>
          <w:szCs w:val="24"/>
        </w:rPr>
        <w:t>нормам,</w:t>
      </w:r>
      <w:r w:rsidRPr="001412B7">
        <w:rPr>
          <w:spacing w:val="20"/>
          <w:sz w:val="24"/>
          <w:szCs w:val="24"/>
        </w:rPr>
        <w:t xml:space="preserve"> </w:t>
      </w:r>
      <w:r w:rsidRPr="001412B7">
        <w:rPr>
          <w:sz w:val="24"/>
          <w:szCs w:val="24"/>
        </w:rPr>
        <w:t>ценностям,</w:t>
      </w:r>
      <w:r w:rsidRPr="001412B7">
        <w:rPr>
          <w:spacing w:val="-57"/>
          <w:sz w:val="24"/>
          <w:szCs w:val="24"/>
        </w:rPr>
        <w:t xml:space="preserve"> </w:t>
      </w:r>
      <w:r w:rsidRPr="001412B7">
        <w:rPr>
          <w:sz w:val="24"/>
          <w:szCs w:val="24"/>
        </w:rPr>
        <w:t>традициям</w:t>
      </w:r>
      <w:r w:rsidRPr="001412B7">
        <w:rPr>
          <w:spacing w:val="2"/>
          <w:sz w:val="24"/>
          <w:szCs w:val="24"/>
        </w:rPr>
        <w:t xml:space="preserve"> </w:t>
      </w:r>
      <w:r w:rsidRPr="001412B7">
        <w:rPr>
          <w:sz w:val="24"/>
          <w:szCs w:val="24"/>
        </w:rPr>
        <w:t>(их</w:t>
      </w:r>
      <w:r w:rsidRPr="001412B7">
        <w:rPr>
          <w:spacing w:val="-3"/>
          <w:sz w:val="24"/>
          <w:szCs w:val="24"/>
        </w:rPr>
        <w:t xml:space="preserve"> </w:t>
      </w:r>
      <w:r w:rsidRPr="001412B7">
        <w:rPr>
          <w:sz w:val="24"/>
          <w:szCs w:val="24"/>
        </w:rPr>
        <w:t>освоение,</w:t>
      </w:r>
      <w:r w:rsidRPr="001412B7">
        <w:rPr>
          <w:spacing w:val="-1"/>
          <w:sz w:val="24"/>
          <w:szCs w:val="24"/>
        </w:rPr>
        <w:t xml:space="preserve"> </w:t>
      </w:r>
      <w:r w:rsidRPr="001412B7">
        <w:rPr>
          <w:sz w:val="24"/>
          <w:szCs w:val="24"/>
        </w:rPr>
        <w:t>принятие);</w:t>
      </w:r>
    </w:p>
    <w:p w:rsidR="001A5B40" w:rsidRPr="001412B7" w:rsidRDefault="001A5B40" w:rsidP="000D41A3">
      <w:pPr>
        <w:pStyle w:val="af5"/>
        <w:numPr>
          <w:ilvl w:val="0"/>
          <w:numId w:val="45"/>
        </w:numPr>
        <w:tabs>
          <w:tab w:val="left" w:pos="682"/>
        </w:tabs>
        <w:ind w:left="0" w:right="464" w:firstLine="851"/>
        <w:rPr>
          <w:sz w:val="24"/>
          <w:szCs w:val="24"/>
        </w:rPr>
      </w:pPr>
      <w:r w:rsidRPr="001412B7">
        <w:rPr>
          <w:sz w:val="24"/>
          <w:szCs w:val="24"/>
        </w:rPr>
        <w:t>приобретение</w:t>
      </w:r>
      <w:r w:rsidRPr="001412B7">
        <w:rPr>
          <w:spacing w:val="-7"/>
          <w:sz w:val="24"/>
          <w:szCs w:val="24"/>
        </w:rPr>
        <w:t xml:space="preserve"> </w:t>
      </w:r>
      <w:r w:rsidRPr="001412B7">
        <w:rPr>
          <w:sz w:val="24"/>
          <w:szCs w:val="24"/>
        </w:rPr>
        <w:t>соответствующего</w:t>
      </w:r>
      <w:r w:rsidRPr="001412B7">
        <w:rPr>
          <w:spacing w:val="-5"/>
          <w:sz w:val="24"/>
          <w:szCs w:val="24"/>
        </w:rPr>
        <w:t xml:space="preserve"> </w:t>
      </w:r>
      <w:r w:rsidRPr="001412B7">
        <w:rPr>
          <w:sz w:val="24"/>
          <w:szCs w:val="24"/>
        </w:rPr>
        <w:t>этим</w:t>
      </w:r>
      <w:r w:rsidRPr="001412B7">
        <w:rPr>
          <w:spacing w:val="-8"/>
          <w:sz w:val="24"/>
          <w:szCs w:val="24"/>
        </w:rPr>
        <w:t xml:space="preserve"> </w:t>
      </w:r>
      <w:r w:rsidRPr="001412B7">
        <w:rPr>
          <w:sz w:val="24"/>
          <w:szCs w:val="24"/>
        </w:rPr>
        <w:t>нормам,</w:t>
      </w:r>
      <w:r w:rsidRPr="001412B7">
        <w:rPr>
          <w:spacing w:val="-9"/>
          <w:sz w:val="24"/>
          <w:szCs w:val="24"/>
        </w:rPr>
        <w:t xml:space="preserve"> </w:t>
      </w:r>
      <w:r w:rsidRPr="001412B7">
        <w:rPr>
          <w:sz w:val="24"/>
          <w:szCs w:val="24"/>
        </w:rPr>
        <w:t>ценностям,</w:t>
      </w:r>
      <w:r w:rsidRPr="001412B7">
        <w:rPr>
          <w:spacing w:val="-3"/>
          <w:sz w:val="24"/>
          <w:szCs w:val="24"/>
        </w:rPr>
        <w:t xml:space="preserve"> </w:t>
      </w:r>
      <w:r w:rsidRPr="001412B7">
        <w:rPr>
          <w:sz w:val="24"/>
          <w:szCs w:val="24"/>
        </w:rPr>
        <w:t>традициям</w:t>
      </w:r>
      <w:r w:rsidRPr="001412B7">
        <w:rPr>
          <w:spacing w:val="-5"/>
          <w:sz w:val="24"/>
          <w:szCs w:val="24"/>
        </w:rPr>
        <w:t xml:space="preserve"> </w:t>
      </w:r>
      <w:r w:rsidRPr="001412B7">
        <w:rPr>
          <w:sz w:val="24"/>
          <w:szCs w:val="24"/>
        </w:rPr>
        <w:t>социокультурного</w:t>
      </w:r>
      <w:r w:rsidRPr="001412B7">
        <w:rPr>
          <w:spacing w:val="-57"/>
          <w:sz w:val="24"/>
          <w:szCs w:val="24"/>
        </w:rPr>
        <w:t xml:space="preserve"> </w:t>
      </w:r>
      <w:r w:rsidRPr="001412B7">
        <w:rPr>
          <w:sz w:val="24"/>
          <w:szCs w:val="24"/>
        </w:rPr>
        <w:t>опыта поведения, общения, межличностных и социальных отношений, применения</w:t>
      </w:r>
      <w:r w:rsidRPr="001412B7">
        <w:rPr>
          <w:spacing w:val="1"/>
          <w:sz w:val="24"/>
          <w:szCs w:val="24"/>
        </w:rPr>
        <w:t xml:space="preserve"> </w:t>
      </w:r>
      <w:r w:rsidRPr="001412B7">
        <w:rPr>
          <w:sz w:val="24"/>
          <w:szCs w:val="24"/>
        </w:rPr>
        <w:t>полученных знаний и сформированных отношений на практике (опыта нравственных</w:t>
      </w:r>
      <w:r w:rsidRPr="001412B7">
        <w:rPr>
          <w:spacing w:val="1"/>
          <w:sz w:val="24"/>
          <w:szCs w:val="24"/>
        </w:rPr>
        <w:t xml:space="preserve"> </w:t>
      </w:r>
      <w:r w:rsidRPr="001412B7">
        <w:rPr>
          <w:sz w:val="24"/>
          <w:szCs w:val="24"/>
        </w:rPr>
        <w:t>поступков,</w:t>
      </w:r>
      <w:r w:rsidRPr="001412B7">
        <w:rPr>
          <w:spacing w:val="-2"/>
          <w:sz w:val="24"/>
          <w:szCs w:val="24"/>
        </w:rPr>
        <w:t xml:space="preserve"> </w:t>
      </w:r>
      <w:r w:rsidRPr="001412B7">
        <w:rPr>
          <w:sz w:val="24"/>
          <w:szCs w:val="24"/>
        </w:rPr>
        <w:t>социально</w:t>
      </w:r>
      <w:r w:rsidRPr="001412B7">
        <w:rPr>
          <w:spacing w:val="2"/>
          <w:sz w:val="24"/>
          <w:szCs w:val="24"/>
        </w:rPr>
        <w:t xml:space="preserve"> </w:t>
      </w:r>
      <w:r w:rsidRPr="001412B7">
        <w:rPr>
          <w:sz w:val="24"/>
          <w:szCs w:val="24"/>
        </w:rPr>
        <w:t>значимых</w:t>
      </w:r>
      <w:r w:rsidRPr="001412B7">
        <w:rPr>
          <w:spacing w:val="-3"/>
          <w:sz w:val="24"/>
          <w:szCs w:val="24"/>
        </w:rPr>
        <w:t xml:space="preserve"> </w:t>
      </w:r>
      <w:r w:rsidRPr="001412B7">
        <w:rPr>
          <w:sz w:val="24"/>
          <w:szCs w:val="24"/>
        </w:rPr>
        <w:t>дел);</w:t>
      </w:r>
    </w:p>
    <w:p w:rsidR="001A5B40" w:rsidRPr="001412B7" w:rsidRDefault="001A5B40" w:rsidP="001A5B40">
      <w:pPr>
        <w:pStyle w:val="a3"/>
        <w:ind w:left="0" w:firstLine="851"/>
      </w:pPr>
      <w:r w:rsidRPr="001412B7">
        <w:rPr>
          <w:b/>
          <w:i/>
        </w:rPr>
        <w:t>-</w:t>
      </w:r>
      <w:r w:rsidRPr="001412B7">
        <w:rPr>
          <w:b/>
          <w:i/>
          <w:spacing w:val="58"/>
        </w:rPr>
        <w:t xml:space="preserve"> </w:t>
      </w:r>
      <w:r w:rsidRPr="001412B7">
        <w:t>достижение</w:t>
      </w:r>
      <w:r w:rsidRPr="001412B7">
        <w:rPr>
          <w:spacing w:val="-2"/>
        </w:rPr>
        <w:t xml:space="preserve"> </w:t>
      </w:r>
      <w:r w:rsidRPr="001412B7">
        <w:t>личностных</w:t>
      </w:r>
      <w:r w:rsidRPr="001412B7">
        <w:rPr>
          <w:spacing w:val="-6"/>
        </w:rPr>
        <w:t xml:space="preserve"> </w:t>
      </w:r>
      <w:r w:rsidRPr="001412B7">
        <w:t>результатов</w:t>
      </w:r>
      <w:r w:rsidRPr="001412B7">
        <w:rPr>
          <w:spacing w:val="-4"/>
        </w:rPr>
        <w:t xml:space="preserve"> </w:t>
      </w:r>
      <w:r w:rsidRPr="001412B7">
        <w:t>освоения</w:t>
      </w:r>
      <w:r w:rsidRPr="001412B7">
        <w:rPr>
          <w:spacing w:val="-7"/>
        </w:rPr>
        <w:t xml:space="preserve"> </w:t>
      </w:r>
      <w:r w:rsidRPr="001412B7">
        <w:t>общеобразовательных</w:t>
      </w:r>
      <w:r w:rsidRPr="001412B7">
        <w:rPr>
          <w:spacing w:val="-6"/>
        </w:rPr>
        <w:t xml:space="preserve"> </w:t>
      </w:r>
      <w:r w:rsidRPr="001412B7">
        <w:t>программ</w:t>
      </w:r>
      <w:r w:rsidRPr="001412B7">
        <w:rPr>
          <w:spacing w:val="-4"/>
        </w:rPr>
        <w:t xml:space="preserve"> </w:t>
      </w:r>
      <w:r w:rsidRPr="001412B7">
        <w:t>в</w:t>
      </w:r>
      <w:r w:rsidRPr="001412B7">
        <w:rPr>
          <w:spacing w:val="-57"/>
        </w:rPr>
        <w:t xml:space="preserve"> </w:t>
      </w:r>
      <w:r w:rsidRPr="001412B7">
        <w:t>соответствии</w:t>
      </w:r>
      <w:r w:rsidRPr="001412B7">
        <w:rPr>
          <w:spacing w:val="-3"/>
        </w:rPr>
        <w:t xml:space="preserve"> </w:t>
      </w:r>
      <w:r w:rsidRPr="001412B7">
        <w:t>с</w:t>
      </w:r>
      <w:r w:rsidRPr="001412B7">
        <w:rPr>
          <w:spacing w:val="-4"/>
        </w:rPr>
        <w:t xml:space="preserve"> </w:t>
      </w:r>
      <w:r w:rsidRPr="001412B7">
        <w:t>ФГОС</w:t>
      </w:r>
      <w:r w:rsidRPr="001412B7">
        <w:rPr>
          <w:spacing w:val="3"/>
        </w:rPr>
        <w:t xml:space="preserve"> </w:t>
      </w:r>
      <w:r w:rsidRPr="001412B7">
        <w:t>НОО,</w:t>
      </w:r>
      <w:r w:rsidRPr="001412B7">
        <w:rPr>
          <w:spacing w:val="2"/>
        </w:rPr>
        <w:t xml:space="preserve"> </w:t>
      </w:r>
      <w:r w:rsidRPr="001412B7">
        <w:t>ООО, СОО.</w:t>
      </w:r>
    </w:p>
    <w:p w:rsidR="001A5B40" w:rsidRPr="00EB5F76" w:rsidRDefault="001A5B40" w:rsidP="001A5B40">
      <w:pPr>
        <w:pStyle w:val="a3"/>
        <w:ind w:left="0" w:firstLine="851"/>
        <w:rPr>
          <w:b/>
        </w:rPr>
      </w:pPr>
      <w:r w:rsidRPr="001412B7">
        <w:rPr>
          <w:b/>
        </w:rPr>
        <w:t>Личностные</w:t>
      </w:r>
      <w:r w:rsidRPr="001412B7">
        <w:rPr>
          <w:b/>
          <w:spacing w:val="-9"/>
        </w:rPr>
        <w:t xml:space="preserve"> </w:t>
      </w:r>
      <w:r w:rsidRPr="001412B7">
        <w:rPr>
          <w:b/>
        </w:rPr>
        <w:t>результаты</w:t>
      </w:r>
      <w:r w:rsidRPr="001412B7">
        <w:rPr>
          <w:b/>
          <w:spacing w:val="-2"/>
        </w:rPr>
        <w:t xml:space="preserve"> </w:t>
      </w:r>
      <w:r w:rsidRPr="001412B7">
        <w:rPr>
          <w:b/>
        </w:rPr>
        <w:t>освоения</w:t>
      </w:r>
      <w:r w:rsidRPr="001412B7">
        <w:rPr>
          <w:b/>
          <w:spacing w:val="-3"/>
        </w:rPr>
        <w:t xml:space="preserve"> </w:t>
      </w:r>
      <w:r w:rsidRPr="001412B7">
        <w:rPr>
          <w:b/>
        </w:rPr>
        <w:t>обучающимися</w:t>
      </w:r>
      <w:r w:rsidRPr="001412B7">
        <w:rPr>
          <w:b/>
          <w:spacing w:val="-4"/>
        </w:rPr>
        <w:t xml:space="preserve"> </w:t>
      </w:r>
      <w:r w:rsidRPr="001412B7">
        <w:rPr>
          <w:b/>
        </w:rPr>
        <w:t>общеобразовательных</w:t>
      </w:r>
      <w:r w:rsidRPr="001412B7">
        <w:rPr>
          <w:b/>
          <w:spacing w:val="-7"/>
        </w:rPr>
        <w:t xml:space="preserve"> </w:t>
      </w:r>
      <w:r>
        <w:rPr>
          <w:b/>
        </w:rPr>
        <w:lastRenderedPageBreak/>
        <w:t xml:space="preserve">программ </w:t>
      </w:r>
      <w:r w:rsidRPr="001412B7">
        <w:t>достигаются</w:t>
      </w:r>
      <w:r w:rsidRPr="001412B7">
        <w:rPr>
          <w:spacing w:val="-6"/>
        </w:rPr>
        <w:t xml:space="preserve"> </w:t>
      </w:r>
      <w:r w:rsidRPr="001412B7">
        <w:t>в единстве</w:t>
      </w:r>
      <w:r w:rsidRPr="001412B7">
        <w:rPr>
          <w:spacing w:val="-6"/>
        </w:rPr>
        <w:t xml:space="preserve"> </w:t>
      </w:r>
      <w:r w:rsidRPr="001412B7">
        <w:t>учебной и</w:t>
      </w:r>
      <w:r w:rsidRPr="001412B7">
        <w:rPr>
          <w:spacing w:val="-4"/>
        </w:rPr>
        <w:t xml:space="preserve"> </w:t>
      </w:r>
      <w:r w:rsidRPr="001412B7">
        <w:t>воспитательной</w:t>
      </w:r>
      <w:r w:rsidRPr="001412B7">
        <w:rPr>
          <w:spacing w:val="-4"/>
        </w:rPr>
        <w:t xml:space="preserve"> </w:t>
      </w:r>
      <w:r w:rsidRPr="001412B7">
        <w:t>деятельности</w:t>
      </w:r>
      <w:r w:rsidRPr="001412B7">
        <w:rPr>
          <w:spacing w:val="-4"/>
        </w:rPr>
        <w:t xml:space="preserve"> </w:t>
      </w:r>
      <w:r w:rsidRPr="001412B7">
        <w:t>МБОУ «Средняя общеобразовательная школа №</w:t>
      </w:r>
      <w:r w:rsidRPr="001412B7">
        <w:rPr>
          <w:spacing w:val="1"/>
        </w:rPr>
        <w:t xml:space="preserve"> </w:t>
      </w:r>
      <w:r w:rsidRPr="001412B7">
        <w:t>27</w:t>
      </w:r>
      <w:r w:rsidRPr="001412B7">
        <w:rPr>
          <w:spacing w:val="1"/>
        </w:rPr>
        <w:t xml:space="preserve"> </w:t>
      </w:r>
      <w:r w:rsidRPr="001412B7">
        <w:t>им. А.А. Дейнеки» в соответствии с традиционными российскими социокультурными и духовно-</w:t>
      </w:r>
      <w:r w:rsidRPr="001412B7">
        <w:rPr>
          <w:spacing w:val="-57"/>
        </w:rPr>
        <w:t xml:space="preserve"> </w:t>
      </w:r>
      <w:r w:rsidRPr="001412B7">
        <w:t>нравственными ценностями, принятыми в обществе правилами и нормами поведения и</w:t>
      </w:r>
      <w:r w:rsidRPr="001412B7">
        <w:rPr>
          <w:spacing w:val="1"/>
        </w:rPr>
        <w:t xml:space="preserve"> </w:t>
      </w:r>
      <w:r w:rsidRPr="001412B7">
        <w:t>способствуют процессам самопознания, самовоспитания и саморазвития, формирования</w:t>
      </w:r>
      <w:r w:rsidRPr="001412B7">
        <w:rPr>
          <w:spacing w:val="1"/>
        </w:rPr>
        <w:t xml:space="preserve"> </w:t>
      </w:r>
      <w:r w:rsidRPr="001412B7">
        <w:t>внутренней</w:t>
      </w:r>
      <w:r w:rsidRPr="001412B7">
        <w:rPr>
          <w:spacing w:val="2"/>
        </w:rPr>
        <w:t xml:space="preserve"> </w:t>
      </w:r>
      <w:r w:rsidRPr="001412B7">
        <w:t>позиции</w:t>
      </w:r>
      <w:r w:rsidRPr="001412B7">
        <w:rPr>
          <w:spacing w:val="-2"/>
        </w:rPr>
        <w:t xml:space="preserve"> </w:t>
      </w:r>
      <w:r w:rsidRPr="001412B7">
        <w:t>личности.</w:t>
      </w:r>
    </w:p>
    <w:p w:rsidR="001A5B40" w:rsidRPr="001412B7" w:rsidRDefault="001A5B40" w:rsidP="001A5B40">
      <w:pPr>
        <w:spacing w:after="0" w:line="240" w:lineRule="auto"/>
        <w:ind w:right="362" w:firstLine="851"/>
        <w:jc w:val="both"/>
        <w:rPr>
          <w:rFonts w:ascii="Times New Roman" w:hAnsi="Times New Roman" w:cs="Times New Roman"/>
          <w:sz w:val="24"/>
          <w:szCs w:val="24"/>
        </w:rPr>
      </w:pPr>
      <w:r w:rsidRPr="001412B7">
        <w:rPr>
          <w:rFonts w:ascii="Times New Roman" w:hAnsi="Times New Roman" w:cs="Times New Roman"/>
          <w:b/>
          <w:sz w:val="24"/>
          <w:szCs w:val="24"/>
        </w:rPr>
        <w:t xml:space="preserve">Личностные результаты освоения </w:t>
      </w:r>
      <w:proofErr w:type="gramStart"/>
      <w:r w:rsidRPr="001412B7">
        <w:rPr>
          <w:rFonts w:ascii="Times New Roman" w:hAnsi="Times New Roman" w:cs="Times New Roman"/>
          <w:b/>
          <w:sz w:val="24"/>
          <w:szCs w:val="24"/>
        </w:rPr>
        <w:t>обучающимися</w:t>
      </w:r>
      <w:proofErr w:type="gramEnd"/>
      <w:r w:rsidRPr="001412B7">
        <w:rPr>
          <w:rFonts w:ascii="Times New Roman" w:hAnsi="Times New Roman" w:cs="Times New Roman"/>
          <w:b/>
          <w:sz w:val="24"/>
          <w:szCs w:val="24"/>
        </w:rPr>
        <w:t xml:space="preserve"> общеобразовательных программ</w:t>
      </w:r>
      <w:r w:rsidRPr="001412B7">
        <w:rPr>
          <w:rFonts w:ascii="Times New Roman" w:hAnsi="Times New Roman" w:cs="Times New Roman"/>
          <w:b/>
          <w:spacing w:val="-57"/>
          <w:sz w:val="24"/>
          <w:szCs w:val="24"/>
        </w:rPr>
        <w:t xml:space="preserve"> </w:t>
      </w:r>
      <w:r w:rsidRPr="001412B7">
        <w:rPr>
          <w:rFonts w:ascii="Times New Roman" w:hAnsi="Times New Roman" w:cs="Times New Roman"/>
          <w:b/>
          <w:sz w:val="24"/>
          <w:szCs w:val="24"/>
        </w:rPr>
        <w:t xml:space="preserve">на уровне НОО </w:t>
      </w:r>
      <w:r w:rsidRPr="001412B7">
        <w:rPr>
          <w:rFonts w:ascii="Times New Roman" w:hAnsi="Times New Roman" w:cs="Times New Roman"/>
          <w:sz w:val="24"/>
          <w:szCs w:val="24"/>
        </w:rPr>
        <w:t>включают ценностные отношения обучающегося к окружающему миру,</w:t>
      </w:r>
      <w:r w:rsidRPr="001412B7">
        <w:rPr>
          <w:rFonts w:ascii="Times New Roman" w:hAnsi="Times New Roman" w:cs="Times New Roman"/>
          <w:spacing w:val="1"/>
          <w:sz w:val="24"/>
          <w:szCs w:val="24"/>
        </w:rPr>
        <w:t xml:space="preserve"> </w:t>
      </w:r>
      <w:r w:rsidRPr="001412B7">
        <w:rPr>
          <w:rFonts w:ascii="Times New Roman" w:hAnsi="Times New Roman" w:cs="Times New Roman"/>
          <w:sz w:val="24"/>
          <w:szCs w:val="24"/>
        </w:rPr>
        <w:t>другим людям, а также к самому себе как субъекту учебно</w:t>
      </w:r>
      <w:r>
        <w:rPr>
          <w:rFonts w:ascii="Times New Roman" w:hAnsi="Times New Roman" w:cs="Times New Roman"/>
          <w:sz w:val="24"/>
          <w:szCs w:val="24"/>
        </w:rPr>
        <w:t>-</w:t>
      </w:r>
      <w:r w:rsidRPr="001412B7">
        <w:rPr>
          <w:rFonts w:ascii="Times New Roman" w:hAnsi="Times New Roman" w:cs="Times New Roman"/>
          <w:sz w:val="24"/>
          <w:szCs w:val="24"/>
        </w:rPr>
        <w:t>познавательной деятельности</w:t>
      </w:r>
      <w:r w:rsidRPr="001412B7">
        <w:rPr>
          <w:rFonts w:ascii="Times New Roman" w:hAnsi="Times New Roman" w:cs="Times New Roman"/>
          <w:spacing w:val="1"/>
          <w:sz w:val="24"/>
          <w:szCs w:val="24"/>
        </w:rPr>
        <w:t xml:space="preserve"> </w:t>
      </w:r>
      <w:r w:rsidRPr="001412B7">
        <w:rPr>
          <w:rFonts w:ascii="Times New Roman" w:hAnsi="Times New Roman" w:cs="Times New Roman"/>
          <w:sz w:val="24"/>
          <w:szCs w:val="24"/>
        </w:rPr>
        <w:t>(осознание её социальной значимости, ответственность, установка на принятие учебной</w:t>
      </w:r>
      <w:r w:rsidRPr="001412B7">
        <w:rPr>
          <w:rFonts w:ascii="Times New Roman" w:hAnsi="Times New Roman" w:cs="Times New Roman"/>
          <w:spacing w:val="1"/>
          <w:sz w:val="24"/>
          <w:szCs w:val="24"/>
        </w:rPr>
        <w:t xml:space="preserve"> </w:t>
      </w:r>
      <w:r w:rsidRPr="001412B7">
        <w:rPr>
          <w:rFonts w:ascii="Times New Roman" w:hAnsi="Times New Roman" w:cs="Times New Roman"/>
          <w:sz w:val="24"/>
          <w:szCs w:val="24"/>
        </w:rPr>
        <w:t>задачи</w:t>
      </w:r>
      <w:r w:rsidRPr="001412B7">
        <w:rPr>
          <w:rFonts w:ascii="Times New Roman" w:hAnsi="Times New Roman" w:cs="Times New Roman"/>
          <w:spacing w:val="2"/>
          <w:sz w:val="24"/>
          <w:szCs w:val="24"/>
        </w:rPr>
        <w:t xml:space="preserve"> </w:t>
      </w:r>
      <w:r w:rsidRPr="001412B7">
        <w:rPr>
          <w:rFonts w:ascii="Times New Roman" w:hAnsi="Times New Roman" w:cs="Times New Roman"/>
          <w:sz w:val="24"/>
          <w:szCs w:val="24"/>
        </w:rPr>
        <w:t>и</w:t>
      </w:r>
      <w:r w:rsidRPr="001412B7">
        <w:rPr>
          <w:rFonts w:ascii="Times New Roman" w:hAnsi="Times New Roman" w:cs="Times New Roman"/>
          <w:spacing w:val="3"/>
          <w:sz w:val="24"/>
          <w:szCs w:val="24"/>
        </w:rPr>
        <w:t xml:space="preserve"> </w:t>
      </w:r>
      <w:r w:rsidRPr="001412B7">
        <w:rPr>
          <w:rFonts w:ascii="Times New Roman" w:hAnsi="Times New Roman" w:cs="Times New Roman"/>
          <w:sz w:val="24"/>
          <w:szCs w:val="24"/>
        </w:rPr>
        <w:t>др.)</w:t>
      </w:r>
    </w:p>
    <w:p w:rsidR="001A5B40" w:rsidRPr="001412B7" w:rsidRDefault="001A5B40" w:rsidP="001A5B40">
      <w:pPr>
        <w:pStyle w:val="a3"/>
        <w:ind w:left="0" w:right="187" w:firstLine="851"/>
      </w:pPr>
      <w:proofErr w:type="gramStart"/>
      <w:r w:rsidRPr="001412B7">
        <w:rPr>
          <w:b/>
        </w:rPr>
        <w:t>Личностные результаты освоения обучающимися общеобразовательных программ</w:t>
      </w:r>
      <w:r w:rsidRPr="001412B7">
        <w:rPr>
          <w:b/>
          <w:spacing w:val="1"/>
        </w:rPr>
        <w:t xml:space="preserve"> </w:t>
      </w:r>
      <w:r w:rsidRPr="001412B7">
        <w:rPr>
          <w:b/>
        </w:rPr>
        <w:t xml:space="preserve">на уровне ООО </w:t>
      </w:r>
      <w:r w:rsidRPr="001412B7">
        <w:t>включают осознание российской гражданской идентичности; готовность</w:t>
      </w:r>
      <w:r w:rsidRPr="001412B7">
        <w:rPr>
          <w:spacing w:val="1"/>
        </w:rPr>
        <w:t xml:space="preserve"> </w:t>
      </w:r>
      <w:r w:rsidRPr="001412B7">
        <w:t>обучающихся</w:t>
      </w:r>
      <w:r w:rsidRPr="001412B7">
        <w:rPr>
          <w:spacing w:val="1"/>
        </w:rPr>
        <w:t xml:space="preserve"> </w:t>
      </w:r>
      <w:r w:rsidRPr="001412B7">
        <w:t>к</w:t>
      </w:r>
      <w:r w:rsidRPr="001412B7">
        <w:rPr>
          <w:spacing w:val="1"/>
        </w:rPr>
        <w:t xml:space="preserve"> </w:t>
      </w:r>
      <w:r w:rsidRPr="001412B7">
        <w:t>саморазвитию,</w:t>
      </w:r>
      <w:r w:rsidRPr="001412B7">
        <w:rPr>
          <w:spacing w:val="1"/>
        </w:rPr>
        <w:t xml:space="preserve"> </w:t>
      </w:r>
      <w:r w:rsidRPr="001412B7">
        <w:t>самостоятельности</w:t>
      </w:r>
      <w:r w:rsidRPr="001412B7">
        <w:rPr>
          <w:spacing w:val="1"/>
        </w:rPr>
        <w:t xml:space="preserve"> </w:t>
      </w:r>
      <w:r w:rsidRPr="001412B7">
        <w:t>и</w:t>
      </w:r>
      <w:r w:rsidRPr="001412B7">
        <w:rPr>
          <w:spacing w:val="1"/>
        </w:rPr>
        <w:t xml:space="preserve"> </w:t>
      </w:r>
      <w:r w:rsidRPr="001412B7">
        <w:t>личностному</w:t>
      </w:r>
      <w:r w:rsidRPr="001412B7">
        <w:rPr>
          <w:spacing w:val="1"/>
        </w:rPr>
        <w:t xml:space="preserve"> </w:t>
      </w:r>
      <w:r w:rsidRPr="001412B7">
        <w:t>самоопределению;</w:t>
      </w:r>
      <w:r w:rsidRPr="001412B7">
        <w:rPr>
          <w:spacing w:val="1"/>
        </w:rPr>
        <w:t xml:space="preserve"> </w:t>
      </w:r>
      <w:r w:rsidRPr="001412B7">
        <w:t>ценность</w:t>
      </w:r>
      <w:r w:rsidRPr="001412B7">
        <w:rPr>
          <w:spacing w:val="1"/>
        </w:rPr>
        <w:t xml:space="preserve"> </w:t>
      </w:r>
      <w:r w:rsidRPr="001412B7">
        <w:t>самостоятельности</w:t>
      </w:r>
      <w:r w:rsidRPr="001412B7">
        <w:rPr>
          <w:spacing w:val="1"/>
        </w:rPr>
        <w:t xml:space="preserve"> </w:t>
      </w:r>
      <w:r w:rsidRPr="001412B7">
        <w:t>и</w:t>
      </w:r>
      <w:r w:rsidRPr="001412B7">
        <w:rPr>
          <w:spacing w:val="1"/>
        </w:rPr>
        <w:t xml:space="preserve"> </w:t>
      </w:r>
      <w:r w:rsidRPr="001412B7">
        <w:t>инициативы;</w:t>
      </w:r>
      <w:r w:rsidRPr="001412B7">
        <w:rPr>
          <w:spacing w:val="1"/>
        </w:rPr>
        <w:t xml:space="preserve"> </w:t>
      </w:r>
      <w:r w:rsidRPr="001412B7">
        <w:t>наличие</w:t>
      </w:r>
      <w:r w:rsidRPr="001412B7">
        <w:rPr>
          <w:spacing w:val="1"/>
        </w:rPr>
        <w:t xml:space="preserve"> </w:t>
      </w:r>
      <w:r w:rsidRPr="001412B7">
        <w:t>мотивации</w:t>
      </w:r>
      <w:r w:rsidRPr="001412B7">
        <w:rPr>
          <w:spacing w:val="1"/>
        </w:rPr>
        <w:t xml:space="preserve"> </w:t>
      </w:r>
      <w:r w:rsidRPr="001412B7">
        <w:t>к</w:t>
      </w:r>
      <w:r w:rsidRPr="001412B7">
        <w:rPr>
          <w:spacing w:val="1"/>
        </w:rPr>
        <w:t xml:space="preserve"> </w:t>
      </w:r>
      <w:r w:rsidRPr="001412B7">
        <w:t>целенаправленной</w:t>
      </w:r>
      <w:r w:rsidRPr="001412B7">
        <w:rPr>
          <w:spacing w:val="-57"/>
        </w:rPr>
        <w:t xml:space="preserve"> </w:t>
      </w:r>
      <w:r w:rsidRPr="001412B7">
        <w:t>социально</w:t>
      </w:r>
      <w:r w:rsidRPr="001412B7">
        <w:rPr>
          <w:spacing w:val="1"/>
        </w:rPr>
        <w:t xml:space="preserve"> </w:t>
      </w:r>
      <w:r w:rsidRPr="001412B7">
        <w:t>значимой деятельности; сформированность внутренней</w:t>
      </w:r>
      <w:r w:rsidRPr="001412B7">
        <w:rPr>
          <w:spacing w:val="1"/>
        </w:rPr>
        <w:t xml:space="preserve"> </w:t>
      </w:r>
      <w:r w:rsidRPr="001412B7">
        <w:t>позиции личности как</w:t>
      </w:r>
      <w:r w:rsidRPr="001412B7">
        <w:rPr>
          <w:spacing w:val="1"/>
        </w:rPr>
        <w:t xml:space="preserve"> </w:t>
      </w:r>
      <w:r w:rsidRPr="001412B7">
        <w:t>особого ценностного</w:t>
      </w:r>
      <w:r w:rsidRPr="001412B7">
        <w:rPr>
          <w:spacing w:val="1"/>
        </w:rPr>
        <w:t xml:space="preserve"> </w:t>
      </w:r>
      <w:r w:rsidRPr="001412B7">
        <w:t>отношения</w:t>
      </w:r>
      <w:r w:rsidRPr="001412B7">
        <w:rPr>
          <w:spacing w:val="-4"/>
        </w:rPr>
        <w:t xml:space="preserve"> </w:t>
      </w:r>
      <w:r w:rsidRPr="001412B7">
        <w:t>к</w:t>
      </w:r>
      <w:r w:rsidRPr="001412B7">
        <w:rPr>
          <w:spacing w:val="-1"/>
        </w:rPr>
        <w:t xml:space="preserve"> </w:t>
      </w:r>
      <w:r w:rsidRPr="001412B7">
        <w:t>себе,</w:t>
      </w:r>
      <w:r w:rsidRPr="001412B7">
        <w:rPr>
          <w:spacing w:val="-2"/>
        </w:rPr>
        <w:t xml:space="preserve"> </w:t>
      </w:r>
      <w:r w:rsidRPr="001412B7">
        <w:t>окружающим</w:t>
      </w:r>
      <w:r w:rsidRPr="001412B7">
        <w:rPr>
          <w:spacing w:val="2"/>
        </w:rPr>
        <w:t xml:space="preserve"> </w:t>
      </w:r>
      <w:r w:rsidRPr="001412B7">
        <w:t>людям</w:t>
      </w:r>
      <w:r w:rsidRPr="001412B7">
        <w:rPr>
          <w:spacing w:val="-2"/>
        </w:rPr>
        <w:t xml:space="preserve"> </w:t>
      </w:r>
      <w:r w:rsidRPr="001412B7">
        <w:t>и</w:t>
      </w:r>
      <w:r w:rsidRPr="001412B7">
        <w:rPr>
          <w:spacing w:val="-3"/>
        </w:rPr>
        <w:t xml:space="preserve"> </w:t>
      </w:r>
      <w:r w:rsidRPr="001412B7">
        <w:t>жизни</w:t>
      </w:r>
      <w:r w:rsidRPr="001412B7">
        <w:rPr>
          <w:spacing w:val="-2"/>
        </w:rPr>
        <w:t xml:space="preserve"> </w:t>
      </w:r>
      <w:r w:rsidRPr="001412B7">
        <w:t>в</w:t>
      </w:r>
      <w:r w:rsidRPr="001412B7">
        <w:rPr>
          <w:spacing w:val="1"/>
        </w:rPr>
        <w:t xml:space="preserve"> </w:t>
      </w:r>
      <w:r>
        <w:t>целом.</w:t>
      </w:r>
      <w:proofErr w:type="gramEnd"/>
    </w:p>
    <w:p w:rsidR="001A5B40" w:rsidRPr="001412B7" w:rsidRDefault="001A5B40" w:rsidP="001A5B40">
      <w:pPr>
        <w:pStyle w:val="a3"/>
        <w:ind w:left="0" w:right="181" w:firstLine="851"/>
      </w:pPr>
      <w:proofErr w:type="gramStart"/>
      <w:r w:rsidRPr="001412B7">
        <w:rPr>
          <w:b/>
        </w:rPr>
        <w:t>Личностные результаты освоения обучающимися общеобразовательных программ</w:t>
      </w:r>
      <w:r w:rsidRPr="001412B7">
        <w:rPr>
          <w:b/>
          <w:spacing w:val="1"/>
        </w:rPr>
        <w:t xml:space="preserve"> </w:t>
      </w:r>
      <w:r w:rsidRPr="001412B7">
        <w:rPr>
          <w:b/>
        </w:rPr>
        <w:t>на</w:t>
      </w:r>
      <w:r w:rsidRPr="001412B7">
        <w:rPr>
          <w:b/>
          <w:spacing w:val="1"/>
        </w:rPr>
        <w:t xml:space="preserve"> </w:t>
      </w:r>
      <w:r w:rsidRPr="001412B7">
        <w:rPr>
          <w:b/>
        </w:rPr>
        <w:t>уровне</w:t>
      </w:r>
      <w:r w:rsidRPr="001412B7">
        <w:rPr>
          <w:b/>
          <w:spacing w:val="1"/>
        </w:rPr>
        <w:t xml:space="preserve"> </w:t>
      </w:r>
      <w:r w:rsidRPr="001412B7">
        <w:rPr>
          <w:b/>
        </w:rPr>
        <w:t>СОО</w:t>
      </w:r>
      <w:r w:rsidRPr="001412B7">
        <w:rPr>
          <w:b/>
          <w:spacing w:val="1"/>
        </w:rPr>
        <w:t xml:space="preserve"> </w:t>
      </w:r>
      <w:r w:rsidRPr="001412B7">
        <w:t>отражают</w:t>
      </w:r>
      <w:r w:rsidRPr="001412B7">
        <w:rPr>
          <w:spacing w:val="1"/>
        </w:rPr>
        <w:t xml:space="preserve"> </w:t>
      </w:r>
      <w:r w:rsidRPr="001412B7">
        <w:t>готовность</w:t>
      </w:r>
      <w:r w:rsidRPr="001412B7">
        <w:rPr>
          <w:spacing w:val="1"/>
        </w:rPr>
        <w:t xml:space="preserve"> </w:t>
      </w:r>
      <w:r w:rsidRPr="001412B7">
        <w:t>обучающихся</w:t>
      </w:r>
      <w:r w:rsidRPr="001412B7">
        <w:rPr>
          <w:spacing w:val="1"/>
        </w:rPr>
        <w:t xml:space="preserve"> </w:t>
      </w:r>
      <w:r w:rsidRPr="001412B7">
        <w:t>руководствоваться</w:t>
      </w:r>
      <w:r w:rsidRPr="001412B7">
        <w:rPr>
          <w:spacing w:val="1"/>
        </w:rPr>
        <w:t xml:space="preserve"> </w:t>
      </w:r>
      <w:r w:rsidRPr="001412B7">
        <w:t>системой</w:t>
      </w:r>
      <w:r w:rsidRPr="001412B7">
        <w:rPr>
          <w:spacing w:val="1"/>
        </w:rPr>
        <w:t xml:space="preserve"> </w:t>
      </w:r>
      <w:r w:rsidRPr="001412B7">
        <w:t>позитивных ценностных ориентаций и расширение опыта деятельности на ее основе и в</w:t>
      </w:r>
      <w:r w:rsidRPr="001412B7">
        <w:rPr>
          <w:spacing w:val="1"/>
        </w:rPr>
        <w:t xml:space="preserve"> </w:t>
      </w:r>
      <w:r w:rsidRPr="001412B7">
        <w:t>процессе реализации основных направлений воспитательной деятельности, в том числе</w:t>
      </w:r>
      <w:r w:rsidRPr="001412B7">
        <w:rPr>
          <w:spacing w:val="1"/>
        </w:rPr>
        <w:t xml:space="preserve"> </w:t>
      </w:r>
      <w:r w:rsidRPr="001412B7">
        <w:t>в</w:t>
      </w:r>
      <w:r w:rsidRPr="001412B7">
        <w:rPr>
          <w:spacing w:val="1"/>
        </w:rPr>
        <w:t xml:space="preserve"> </w:t>
      </w:r>
      <w:r w:rsidRPr="001412B7">
        <w:t>части:</w:t>
      </w:r>
      <w:r w:rsidRPr="001412B7">
        <w:rPr>
          <w:spacing w:val="1"/>
        </w:rPr>
        <w:t xml:space="preserve"> </w:t>
      </w:r>
      <w:r w:rsidRPr="001412B7">
        <w:t>гражданского</w:t>
      </w:r>
      <w:r w:rsidRPr="001412B7">
        <w:rPr>
          <w:spacing w:val="1"/>
        </w:rPr>
        <w:t xml:space="preserve"> </w:t>
      </w:r>
      <w:r w:rsidRPr="001412B7">
        <w:t>воспитания,</w:t>
      </w:r>
      <w:r w:rsidRPr="001412B7">
        <w:rPr>
          <w:spacing w:val="1"/>
        </w:rPr>
        <w:t xml:space="preserve"> </w:t>
      </w:r>
      <w:r w:rsidRPr="001412B7">
        <w:t>патриотического</w:t>
      </w:r>
      <w:r w:rsidRPr="001412B7">
        <w:rPr>
          <w:spacing w:val="1"/>
        </w:rPr>
        <w:t xml:space="preserve"> </w:t>
      </w:r>
      <w:r w:rsidRPr="001412B7">
        <w:t>воспитания,</w:t>
      </w:r>
      <w:r w:rsidRPr="001412B7">
        <w:rPr>
          <w:spacing w:val="1"/>
        </w:rPr>
        <w:t xml:space="preserve"> </w:t>
      </w:r>
      <w:r w:rsidRPr="001412B7">
        <w:t>духовно-нравственного</w:t>
      </w:r>
      <w:r w:rsidRPr="001412B7">
        <w:rPr>
          <w:spacing w:val="-57"/>
        </w:rPr>
        <w:t xml:space="preserve"> </w:t>
      </w:r>
      <w:r w:rsidRPr="001412B7">
        <w:t>воспитания, эстетического воспитания, физического воспитания, формирования культуры</w:t>
      </w:r>
      <w:r w:rsidRPr="001412B7">
        <w:rPr>
          <w:spacing w:val="1"/>
        </w:rPr>
        <w:t xml:space="preserve"> </w:t>
      </w:r>
      <w:r w:rsidRPr="001412B7">
        <w:t>здоровья</w:t>
      </w:r>
      <w:r w:rsidRPr="001412B7">
        <w:rPr>
          <w:spacing w:val="1"/>
        </w:rPr>
        <w:t xml:space="preserve"> </w:t>
      </w:r>
      <w:r w:rsidRPr="001412B7">
        <w:t>и</w:t>
      </w:r>
      <w:r w:rsidRPr="001412B7">
        <w:rPr>
          <w:spacing w:val="1"/>
        </w:rPr>
        <w:t xml:space="preserve"> </w:t>
      </w:r>
      <w:r w:rsidRPr="001412B7">
        <w:t>эмоционального</w:t>
      </w:r>
      <w:r w:rsidRPr="001412B7">
        <w:rPr>
          <w:spacing w:val="1"/>
        </w:rPr>
        <w:t xml:space="preserve"> </w:t>
      </w:r>
      <w:r w:rsidRPr="001412B7">
        <w:t>благополучия,</w:t>
      </w:r>
      <w:r w:rsidRPr="001412B7">
        <w:rPr>
          <w:spacing w:val="1"/>
        </w:rPr>
        <w:t xml:space="preserve"> </w:t>
      </w:r>
      <w:r w:rsidRPr="001412B7">
        <w:t>трудового</w:t>
      </w:r>
      <w:r w:rsidRPr="001412B7">
        <w:rPr>
          <w:spacing w:val="1"/>
        </w:rPr>
        <w:t xml:space="preserve"> </w:t>
      </w:r>
      <w:r w:rsidRPr="001412B7">
        <w:t>воспитания,</w:t>
      </w:r>
      <w:r w:rsidRPr="001412B7">
        <w:rPr>
          <w:spacing w:val="1"/>
        </w:rPr>
        <w:t xml:space="preserve"> </w:t>
      </w:r>
      <w:r w:rsidRPr="001412B7">
        <w:t>экологического</w:t>
      </w:r>
      <w:r w:rsidRPr="001412B7">
        <w:rPr>
          <w:spacing w:val="1"/>
        </w:rPr>
        <w:t xml:space="preserve"> </w:t>
      </w:r>
      <w:r w:rsidRPr="001412B7">
        <w:t>воспитания, осознание ценности научного</w:t>
      </w:r>
      <w:proofErr w:type="gramEnd"/>
      <w:r w:rsidRPr="001412B7">
        <w:t xml:space="preserve"> познания, а также результаты, обеспечивающие</w:t>
      </w:r>
      <w:r w:rsidRPr="001412B7">
        <w:rPr>
          <w:spacing w:val="1"/>
        </w:rPr>
        <w:t xml:space="preserve"> </w:t>
      </w:r>
      <w:r w:rsidRPr="001412B7">
        <w:t>адаптацию</w:t>
      </w:r>
      <w:r w:rsidRPr="001412B7">
        <w:rPr>
          <w:spacing w:val="-2"/>
        </w:rPr>
        <w:t xml:space="preserve"> </w:t>
      </w:r>
      <w:r w:rsidRPr="001412B7">
        <w:t>обучающегося</w:t>
      </w:r>
      <w:r w:rsidRPr="001412B7">
        <w:rPr>
          <w:spacing w:val="1"/>
        </w:rPr>
        <w:t xml:space="preserve"> </w:t>
      </w:r>
      <w:r w:rsidRPr="001412B7">
        <w:t>к</w:t>
      </w:r>
      <w:r w:rsidRPr="001412B7">
        <w:rPr>
          <w:spacing w:val="-5"/>
        </w:rPr>
        <w:t xml:space="preserve"> </w:t>
      </w:r>
      <w:r w:rsidRPr="001412B7">
        <w:t>изменяющимся условиям</w:t>
      </w:r>
      <w:r w:rsidRPr="001412B7">
        <w:rPr>
          <w:spacing w:val="-2"/>
        </w:rPr>
        <w:t xml:space="preserve"> </w:t>
      </w:r>
      <w:r w:rsidRPr="001412B7">
        <w:t>социальной</w:t>
      </w:r>
      <w:r w:rsidRPr="001412B7">
        <w:rPr>
          <w:spacing w:val="-3"/>
        </w:rPr>
        <w:t xml:space="preserve"> </w:t>
      </w:r>
      <w:r w:rsidRPr="001412B7">
        <w:t>и</w:t>
      </w:r>
      <w:r w:rsidRPr="001412B7">
        <w:rPr>
          <w:spacing w:val="-4"/>
        </w:rPr>
        <w:t xml:space="preserve"> </w:t>
      </w:r>
      <w:r w:rsidRPr="001412B7">
        <w:t>природной</w:t>
      </w:r>
      <w:r w:rsidRPr="001412B7">
        <w:rPr>
          <w:spacing w:val="-3"/>
        </w:rPr>
        <w:t xml:space="preserve"> </w:t>
      </w:r>
      <w:r>
        <w:t>среды.</w:t>
      </w:r>
    </w:p>
    <w:p w:rsidR="001A5B40" w:rsidRPr="00EB5F76" w:rsidRDefault="001A5B40" w:rsidP="000D41A3">
      <w:pPr>
        <w:pStyle w:val="2"/>
        <w:keepNext w:val="0"/>
        <w:keepLines w:val="0"/>
        <w:widowControl w:val="0"/>
        <w:numPr>
          <w:ilvl w:val="1"/>
          <w:numId w:val="47"/>
        </w:numPr>
        <w:tabs>
          <w:tab w:val="left" w:pos="3986"/>
        </w:tabs>
        <w:autoSpaceDE w:val="0"/>
        <w:autoSpaceDN w:val="0"/>
        <w:spacing w:before="0" w:line="240" w:lineRule="auto"/>
        <w:rPr>
          <w:rFonts w:ascii="Times New Roman" w:hAnsi="Times New Roman" w:cs="Times New Roman"/>
          <w:color w:val="auto"/>
          <w:sz w:val="24"/>
          <w:szCs w:val="24"/>
        </w:rPr>
      </w:pPr>
      <w:r w:rsidRPr="001412B7">
        <w:rPr>
          <w:rFonts w:ascii="Times New Roman" w:hAnsi="Times New Roman" w:cs="Times New Roman"/>
          <w:color w:val="auto"/>
          <w:sz w:val="24"/>
          <w:szCs w:val="24"/>
        </w:rPr>
        <w:t>Направления</w:t>
      </w:r>
      <w:r w:rsidRPr="001412B7">
        <w:rPr>
          <w:rFonts w:ascii="Times New Roman" w:hAnsi="Times New Roman" w:cs="Times New Roman"/>
          <w:color w:val="auto"/>
          <w:spacing w:val="-4"/>
          <w:sz w:val="24"/>
          <w:szCs w:val="24"/>
        </w:rPr>
        <w:t xml:space="preserve"> </w:t>
      </w:r>
      <w:r w:rsidRPr="001412B7">
        <w:rPr>
          <w:rFonts w:ascii="Times New Roman" w:hAnsi="Times New Roman" w:cs="Times New Roman"/>
          <w:color w:val="auto"/>
          <w:sz w:val="24"/>
          <w:szCs w:val="24"/>
        </w:rPr>
        <w:t>воспитания</w:t>
      </w:r>
    </w:p>
    <w:p w:rsidR="001A5B40" w:rsidRPr="001412B7" w:rsidRDefault="001A5B40" w:rsidP="001A5B40">
      <w:pPr>
        <w:pStyle w:val="25"/>
        <w:shd w:val="clear" w:color="auto" w:fill="auto"/>
        <w:tabs>
          <w:tab w:val="left" w:pos="3309"/>
          <w:tab w:val="left" w:pos="5104"/>
          <w:tab w:val="left" w:pos="6966"/>
          <w:tab w:val="left" w:pos="7586"/>
        </w:tabs>
        <w:spacing w:line="240" w:lineRule="auto"/>
        <w:ind w:firstLine="851"/>
        <w:rPr>
          <w:sz w:val="24"/>
          <w:szCs w:val="24"/>
        </w:rPr>
      </w:pPr>
      <w:r w:rsidRPr="001412B7">
        <w:rPr>
          <w:sz w:val="24"/>
          <w:szCs w:val="24"/>
        </w:rPr>
        <w:t>П</w:t>
      </w:r>
      <w:r>
        <w:rPr>
          <w:sz w:val="24"/>
          <w:szCs w:val="24"/>
        </w:rPr>
        <w:t xml:space="preserve">рограмма воспитания реализуется в единстве учебной </w:t>
      </w:r>
      <w:r w:rsidRPr="001412B7">
        <w:rPr>
          <w:sz w:val="24"/>
          <w:szCs w:val="24"/>
        </w:rPr>
        <w:t>и воспитательной деятельности образовательной организации по основным направлениям воспитания в соответствии с ФГ</w:t>
      </w:r>
      <w:r>
        <w:rPr>
          <w:sz w:val="24"/>
          <w:szCs w:val="24"/>
        </w:rPr>
        <w:t>ОС</w:t>
      </w:r>
      <w:r w:rsidRPr="001412B7">
        <w:rPr>
          <w:sz w:val="24"/>
          <w:szCs w:val="24"/>
        </w:rPr>
        <w:t xml:space="preserve"> и отражает готовность </w:t>
      </w:r>
      <w:proofErr w:type="gramStart"/>
      <w:r w:rsidRPr="001412B7">
        <w:rPr>
          <w:sz w:val="24"/>
          <w:szCs w:val="24"/>
        </w:rPr>
        <w:t>обучающихся</w:t>
      </w:r>
      <w:proofErr w:type="gramEnd"/>
      <w:r w:rsidRPr="001412B7">
        <w:rPr>
          <w:sz w:val="24"/>
          <w:szCs w:val="24"/>
        </w:rPr>
        <w:t xml:space="preserve"> руководствоваться ценностями и приобретать первоначальный опыт деятельности на их основе, в том числе в части:</w:t>
      </w:r>
    </w:p>
    <w:p w:rsidR="001A5B40" w:rsidRPr="001412B7" w:rsidRDefault="001A5B40" w:rsidP="000D41A3">
      <w:pPr>
        <w:pStyle w:val="25"/>
        <w:numPr>
          <w:ilvl w:val="0"/>
          <w:numId w:val="46"/>
        </w:numPr>
        <w:shd w:val="clear" w:color="auto" w:fill="auto"/>
        <w:tabs>
          <w:tab w:val="left" w:pos="1066"/>
        </w:tabs>
        <w:spacing w:line="240" w:lineRule="auto"/>
        <w:ind w:firstLine="851"/>
        <w:jc w:val="both"/>
        <w:rPr>
          <w:sz w:val="24"/>
          <w:szCs w:val="24"/>
        </w:rPr>
      </w:pPr>
      <w:r w:rsidRPr="001412B7">
        <w:rPr>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A5B40" w:rsidRPr="001412B7" w:rsidRDefault="001A5B40" w:rsidP="001A5B40">
      <w:pPr>
        <w:pStyle w:val="25"/>
        <w:shd w:val="clear" w:color="auto" w:fill="auto"/>
        <w:spacing w:line="240" w:lineRule="auto"/>
        <w:ind w:firstLine="851"/>
        <w:rPr>
          <w:sz w:val="24"/>
          <w:szCs w:val="24"/>
        </w:rPr>
      </w:pPr>
      <w:r>
        <w:rPr>
          <w:sz w:val="24"/>
          <w:szCs w:val="24"/>
        </w:rPr>
        <w:t xml:space="preserve">- </w:t>
      </w:r>
      <w:r w:rsidRPr="001412B7">
        <w:rPr>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A5B40" w:rsidRPr="001412B7" w:rsidRDefault="001A5B40" w:rsidP="000D41A3">
      <w:pPr>
        <w:pStyle w:val="25"/>
        <w:numPr>
          <w:ilvl w:val="0"/>
          <w:numId w:val="46"/>
        </w:numPr>
        <w:shd w:val="clear" w:color="auto" w:fill="auto"/>
        <w:tabs>
          <w:tab w:val="left" w:pos="1081"/>
        </w:tabs>
        <w:spacing w:line="240" w:lineRule="auto"/>
        <w:ind w:firstLine="851"/>
        <w:jc w:val="both"/>
        <w:rPr>
          <w:sz w:val="24"/>
          <w:szCs w:val="24"/>
        </w:rPr>
      </w:pPr>
      <w:r w:rsidRPr="001412B7">
        <w:rPr>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A5B40" w:rsidRPr="001412B7" w:rsidRDefault="001A5B40" w:rsidP="000D41A3">
      <w:pPr>
        <w:pStyle w:val="25"/>
        <w:numPr>
          <w:ilvl w:val="0"/>
          <w:numId w:val="46"/>
        </w:numPr>
        <w:shd w:val="clear" w:color="auto" w:fill="auto"/>
        <w:tabs>
          <w:tab w:val="left" w:pos="1071"/>
        </w:tabs>
        <w:spacing w:line="240" w:lineRule="auto"/>
        <w:ind w:firstLine="851"/>
        <w:jc w:val="both"/>
        <w:rPr>
          <w:sz w:val="24"/>
          <w:szCs w:val="24"/>
        </w:rPr>
      </w:pPr>
      <w:r w:rsidRPr="001412B7">
        <w:rPr>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A5B40" w:rsidRPr="001412B7" w:rsidRDefault="001A5B40" w:rsidP="001A5B40">
      <w:pPr>
        <w:pStyle w:val="a3"/>
        <w:ind w:left="0" w:right="128" w:firstLine="851"/>
      </w:pPr>
      <w:r w:rsidRPr="001412B7">
        <w:lastRenderedPageBreak/>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A5B40" w:rsidRPr="001412B7" w:rsidRDefault="001A5B40" w:rsidP="000D41A3">
      <w:pPr>
        <w:pStyle w:val="25"/>
        <w:numPr>
          <w:ilvl w:val="0"/>
          <w:numId w:val="46"/>
        </w:numPr>
        <w:shd w:val="clear" w:color="auto" w:fill="auto"/>
        <w:tabs>
          <w:tab w:val="left" w:pos="1081"/>
        </w:tabs>
        <w:spacing w:line="240" w:lineRule="auto"/>
        <w:ind w:firstLine="851"/>
        <w:jc w:val="both"/>
        <w:rPr>
          <w:sz w:val="24"/>
          <w:szCs w:val="24"/>
        </w:rPr>
      </w:pPr>
      <w:r w:rsidRPr="001412B7">
        <w:rPr>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A5B40" w:rsidRPr="001412B7" w:rsidRDefault="001A5B40" w:rsidP="000D41A3">
      <w:pPr>
        <w:pStyle w:val="25"/>
        <w:numPr>
          <w:ilvl w:val="0"/>
          <w:numId w:val="46"/>
        </w:numPr>
        <w:shd w:val="clear" w:color="auto" w:fill="auto"/>
        <w:tabs>
          <w:tab w:val="left" w:pos="1090"/>
        </w:tabs>
        <w:spacing w:line="240" w:lineRule="auto"/>
        <w:ind w:firstLine="851"/>
        <w:jc w:val="both"/>
        <w:rPr>
          <w:sz w:val="24"/>
          <w:szCs w:val="24"/>
        </w:rPr>
      </w:pPr>
      <w:r>
        <w:rPr>
          <w:sz w:val="24"/>
          <w:szCs w:val="24"/>
        </w:rPr>
        <w:t xml:space="preserve"> </w:t>
      </w:r>
      <w:r w:rsidRPr="001412B7">
        <w:rPr>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A5B40" w:rsidRDefault="001A5B40" w:rsidP="000D41A3">
      <w:pPr>
        <w:pStyle w:val="25"/>
        <w:numPr>
          <w:ilvl w:val="0"/>
          <w:numId w:val="46"/>
        </w:numPr>
        <w:shd w:val="clear" w:color="auto" w:fill="auto"/>
        <w:tabs>
          <w:tab w:val="left" w:pos="1090"/>
        </w:tabs>
        <w:spacing w:line="240" w:lineRule="auto"/>
        <w:ind w:firstLine="851"/>
        <w:jc w:val="both"/>
        <w:rPr>
          <w:sz w:val="24"/>
          <w:szCs w:val="24"/>
        </w:rPr>
      </w:pPr>
      <w:r>
        <w:rPr>
          <w:sz w:val="24"/>
          <w:szCs w:val="24"/>
        </w:rPr>
        <w:t xml:space="preserve"> </w:t>
      </w:r>
      <w:r w:rsidRPr="001412B7">
        <w:rPr>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bookmarkStart w:id="13" w:name="_TOC_250007"/>
    </w:p>
    <w:p w:rsidR="001A5B40" w:rsidRPr="00EB5F76" w:rsidRDefault="001A5B40" w:rsidP="000D41A3">
      <w:pPr>
        <w:pStyle w:val="25"/>
        <w:numPr>
          <w:ilvl w:val="1"/>
          <w:numId w:val="47"/>
        </w:numPr>
        <w:shd w:val="clear" w:color="auto" w:fill="auto"/>
        <w:tabs>
          <w:tab w:val="left" w:pos="1090"/>
        </w:tabs>
        <w:spacing w:line="240" w:lineRule="auto"/>
        <w:jc w:val="both"/>
        <w:rPr>
          <w:b/>
          <w:sz w:val="24"/>
          <w:szCs w:val="24"/>
        </w:rPr>
      </w:pPr>
      <w:r w:rsidRPr="00EB5F76">
        <w:rPr>
          <w:b/>
          <w:sz w:val="24"/>
          <w:szCs w:val="24"/>
        </w:rPr>
        <w:t>Целевые</w:t>
      </w:r>
      <w:r w:rsidRPr="00EB5F76">
        <w:rPr>
          <w:b/>
          <w:spacing w:val="-5"/>
          <w:sz w:val="24"/>
          <w:szCs w:val="24"/>
        </w:rPr>
        <w:t xml:space="preserve"> </w:t>
      </w:r>
      <w:r w:rsidRPr="00EB5F76">
        <w:rPr>
          <w:b/>
          <w:sz w:val="24"/>
          <w:szCs w:val="24"/>
        </w:rPr>
        <w:t>ориентиры</w:t>
      </w:r>
      <w:r w:rsidRPr="00EB5F76">
        <w:rPr>
          <w:b/>
          <w:spacing w:val="-8"/>
          <w:sz w:val="24"/>
          <w:szCs w:val="24"/>
        </w:rPr>
        <w:t xml:space="preserve"> </w:t>
      </w:r>
      <w:r w:rsidRPr="00EB5F76">
        <w:rPr>
          <w:b/>
          <w:sz w:val="24"/>
          <w:szCs w:val="24"/>
        </w:rPr>
        <w:t>результатов</w:t>
      </w:r>
      <w:r w:rsidRPr="00EB5F76">
        <w:rPr>
          <w:b/>
          <w:spacing w:val="-7"/>
          <w:sz w:val="24"/>
          <w:szCs w:val="24"/>
        </w:rPr>
        <w:t xml:space="preserve"> </w:t>
      </w:r>
      <w:bookmarkEnd w:id="13"/>
      <w:r w:rsidRPr="00EB5F76">
        <w:rPr>
          <w:b/>
          <w:sz w:val="24"/>
          <w:szCs w:val="24"/>
        </w:rPr>
        <w:t>воспитания</w:t>
      </w:r>
    </w:p>
    <w:p w:rsidR="001A5B40" w:rsidRDefault="001A5B40" w:rsidP="001A5B40">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Требования к личностным результатам освоения обучающимися ООП НОО установлены ФГОС НОО.</w:t>
      </w:r>
    </w:p>
    <w:p w:rsidR="001A5B40" w:rsidRPr="00EB5F76" w:rsidRDefault="001A5B40" w:rsidP="001A5B40">
      <w:pPr>
        <w:spacing w:after="0" w:line="240" w:lineRule="auto"/>
        <w:ind w:firstLine="851"/>
        <w:rPr>
          <w:rFonts w:ascii="Times New Roman" w:hAnsi="Times New Roman" w:cs="Times New Roman"/>
          <w:sz w:val="24"/>
          <w:szCs w:val="24"/>
        </w:rPr>
      </w:pPr>
      <w:r w:rsidRPr="00EB5F76">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1A5B40" w:rsidRDefault="001A5B40" w:rsidP="001A5B40">
      <w:pPr>
        <w:pStyle w:val="25"/>
        <w:shd w:val="clear" w:color="auto" w:fill="auto"/>
        <w:tabs>
          <w:tab w:val="left" w:pos="3003"/>
          <w:tab w:val="left" w:pos="4853"/>
        </w:tabs>
        <w:spacing w:line="240" w:lineRule="auto"/>
        <w:ind w:firstLine="851"/>
        <w:rPr>
          <w:sz w:val="24"/>
          <w:szCs w:val="24"/>
        </w:rPr>
      </w:pPr>
      <w:r w:rsidRPr="001412B7">
        <w:rPr>
          <w:sz w:val="24"/>
          <w:szCs w:val="24"/>
        </w:rPr>
        <w:t>Целевые ориентиры определены в соответствии с инвариантным содержанием воспитания обучающихся на основе российских базовых (г</w:t>
      </w:r>
      <w:r>
        <w:rPr>
          <w:sz w:val="24"/>
          <w:szCs w:val="24"/>
        </w:rPr>
        <w:t xml:space="preserve">ражданских, конституциональных) ценностей, </w:t>
      </w:r>
      <w:r w:rsidRPr="001412B7">
        <w:rPr>
          <w:sz w:val="24"/>
          <w:szCs w:val="24"/>
        </w:rPr>
        <w:t>об</w:t>
      </w:r>
      <w:r>
        <w:rPr>
          <w:sz w:val="24"/>
          <w:szCs w:val="24"/>
        </w:rPr>
        <w:t>еспечивают единство воспитания, воспитательного пространства.</w:t>
      </w:r>
    </w:p>
    <w:p w:rsidR="00DA7432" w:rsidRDefault="00DA7432" w:rsidP="001A5B40">
      <w:pPr>
        <w:pStyle w:val="25"/>
        <w:shd w:val="clear" w:color="auto" w:fill="auto"/>
        <w:tabs>
          <w:tab w:val="left" w:pos="3003"/>
          <w:tab w:val="left" w:pos="4853"/>
        </w:tabs>
        <w:spacing w:line="240" w:lineRule="auto"/>
        <w:ind w:firstLine="851"/>
        <w:rPr>
          <w:sz w:val="24"/>
          <w:szCs w:val="24"/>
        </w:rPr>
      </w:pPr>
    </w:p>
    <w:p w:rsidR="00DA7432" w:rsidRDefault="00DA7432" w:rsidP="001A5B40">
      <w:pPr>
        <w:pStyle w:val="25"/>
        <w:shd w:val="clear" w:color="auto" w:fill="auto"/>
        <w:tabs>
          <w:tab w:val="left" w:pos="3003"/>
          <w:tab w:val="left" w:pos="4853"/>
        </w:tabs>
        <w:spacing w:line="240" w:lineRule="auto"/>
        <w:ind w:firstLine="851"/>
        <w:rPr>
          <w:sz w:val="24"/>
          <w:szCs w:val="24"/>
        </w:rPr>
      </w:pPr>
    </w:p>
    <w:p w:rsidR="00DA7432" w:rsidRDefault="00DA7432" w:rsidP="001A5B40">
      <w:pPr>
        <w:pStyle w:val="25"/>
        <w:shd w:val="clear" w:color="auto" w:fill="auto"/>
        <w:tabs>
          <w:tab w:val="left" w:pos="3003"/>
          <w:tab w:val="left" w:pos="4853"/>
        </w:tabs>
        <w:spacing w:line="240" w:lineRule="auto"/>
        <w:ind w:firstLine="851"/>
        <w:rPr>
          <w:sz w:val="24"/>
          <w:szCs w:val="24"/>
        </w:rPr>
      </w:pPr>
    </w:p>
    <w:p w:rsidR="00DA7432" w:rsidRDefault="00DA7432" w:rsidP="001A5B40">
      <w:pPr>
        <w:pStyle w:val="25"/>
        <w:shd w:val="clear" w:color="auto" w:fill="auto"/>
        <w:tabs>
          <w:tab w:val="left" w:pos="3003"/>
          <w:tab w:val="left" w:pos="4853"/>
        </w:tabs>
        <w:spacing w:line="240" w:lineRule="auto"/>
        <w:ind w:firstLine="851"/>
        <w:rPr>
          <w:sz w:val="24"/>
          <w:szCs w:val="24"/>
        </w:rPr>
      </w:pPr>
    </w:p>
    <w:p w:rsidR="00DA7432" w:rsidRDefault="00DA7432" w:rsidP="001A5B40">
      <w:pPr>
        <w:pStyle w:val="25"/>
        <w:shd w:val="clear" w:color="auto" w:fill="auto"/>
        <w:tabs>
          <w:tab w:val="left" w:pos="3003"/>
          <w:tab w:val="left" w:pos="4853"/>
        </w:tabs>
        <w:spacing w:line="240" w:lineRule="auto"/>
        <w:ind w:firstLine="851"/>
        <w:rPr>
          <w:sz w:val="24"/>
          <w:szCs w:val="24"/>
        </w:rPr>
      </w:pPr>
    </w:p>
    <w:p w:rsidR="00DA7432" w:rsidRDefault="00DA7432" w:rsidP="001A5B40">
      <w:pPr>
        <w:pStyle w:val="25"/>
        <w:shd w:val="clear" w:color="auto" w:fill="auto"/>
        <w:tabs>
          <w:tab w:val="left" w:pos="3003"/>
          <w:tab w:val="left" w:pos="4853"/>
        </w:tabs>
        <w:spacing w:line="240" w:lineRule="auto"/>
        <w:ind w:firstLine="851"/>
        <w:rPr>
          <w:sz w:val="24"/>
          <w:szCs w:val="24"/>
        </w:rPr>
      </w:pPr>
    </w:p>
    <w:p w:rsidR="00DA7432" w:rsidRDefault="00DA7432" w:rsidP="001A5B40">
      <w:pPr>
        <w:pStyle w:val="25"/>
        <w:shd w:val="clear" w:color="auto" w:fill="auto"/>
        <w:tabs>
          <w:tab w:val="left" w:pos="3003"/>
          <w:tab w:val="left" w:pos="4853"/>
        </w:tabs>
        <w:spacing w:line="240" w:lineRule="auto"/>
        <w:ind w:firstLine="851"/>
        <w:rPr>
          <w:sz w:val="24"/>
          <w:szCs w:val="24"/>
        </w:rPr>
      </w:pPr>
    </w:p>
    <w:p w:rsidR="00DA7432" w:rsidRDefault="00DA7432" w:rsidP="001A5B40">
      <w:pPr>
        <w:pStyle w:val="25"/>
        <w:shd w:val="clear" w:color="auto" w:fill="auto"/>
        <w:tabs>
          <w:tab w:val="left" w:pos="3003"/>
          <w:tab w:val="left" w:pos="4853"/>
        </w:tabs>
        <w:spacing w:line="240" w:lineRule="auto"/>
        <w:ind w:firstLine="851"/>
        <w:rPr>
          <w:sz w:val="24"/>
          <w:szCs w:val="24"/>
        </w:rPr>
      </w:pPr>
    </w:p>
    <w:p w:rsidR="00DA7432" w:rsidRDefault="00DA7432" w:rsidP="001A5B40">
      <w:pPr>
        <w:pStyle w:val="25"/>
        <w:shd w:val="clear" w:color="auto" w:fill="auto"/>
        <w:tabs>
          <w:tab w:val="left" w:pos="3003"/>
          <w:tab w:val="left" w:pos="4853"/>
        </w:tabs>
        <w:spacing w:line="240" w:lineRule="auto"/>
        <w:ind w:firstLine="851"/>
        <w:rPr>
          <w:sz w:val="24"/>
          <w:szCs w:val="24"/>
        </w:rPr>
      </w:pPr>
    </w:p>
    <w:p w:rsidR="00DA7432" w:rsidRDefault="00DA7432" w:rsidP="001A5B40">
      <w:pPr>
        <w:pStyle w:val="25"/>
        <w:shd w:val="clear" w:color="auto" w:fill="auto"/>
        <w:tabs>
          <w:tab w:val="left" w:pos="3003"/>
          <w:tab w:val="left" w:pos="4853"/>
        </w:tabs>
        <w:spacing w:line="240" w:lineRule="auto"/>
        <w:ind w:firstLine="851"/>
        <w:rPr>
          <w:sz w:val="24"/>
          <w:szCs w:val="24"/>
        </w:rPr>
      </w:pPr>
    </w:p>
    <w:p w:rsidR="00DA7432" w:rsidRDefault="00DA7432" w:rsidP="001A5B40">
      <w:pPr>
        <w:pStyle w:val="25"/>
        <w:shd w:val="clear" w:color="auto" w:fill="auto"/>
        <w:tabs>
          <w:tab w:val="left" w:pos="3003"/>
          <w:tab w:val="left" w:pos="4853"/>
        </w:tabs>
        <w:spacing w:line="240" w:lineRule="auto"/>
        <w:ind w:firstLine="851"/>
        <w:rPr>
          <w:sz w:val="24"/>
          <w:szCs w:val="24"/>
        </w:rPr>
      </w:pPr>
    </w:p>
    <w:p w:rsidR="00DA7432" w:rsidRDefault="00DA7432" w:rsidP="001A5B40">
      <w:pPr>
        <w:pStyle w:val="25"/>
        <w:shd w:val="clear" w:color="auto" w:fill="auto"/>
        <w:tabs>
          <w:tab w:val="left" w:pos="3003"/>
          <w:tab w:val="left" w:pos="4853"/>
        </w:tabs>
        <w:spacing w:line="240" w:lineRule="auto"/>
        <w:ind w:firstLine="851"/>
        <w:rPr>
          <w:sz w:val="24"/>
          <w:szCs w:val="24"/>
        </w:rPr>
      </w:pPr>
    </w:p>
    <w:p w:rsidR="00DA7432" w:rsidRDefault="00DA7432" w:rsidP="001A5B40">
      <w:pPr>
        <w:pStyle w:val="25"/>
        <w:shd w:val="clear" w:color="auto" w:fill="auto"/>
        <w:tabs>
          <w:tab w:val="left" w:pos="3003"/>
          <w:tab w:val="left" w:pos="4853"/>
        </w:tabs>
        <w:spacing w:line="240" w:lineRule="auto"/>
        <w:ind w:firstLine="851"/>
        <w:rPr>
          <w:sz w:val="24"/>
          <w:szCs w:val="24"/>
        </w:rPr>
      </w:pPr>
    </w:p>
    <w:p w:rsidR="00DA7432" w:rsidRDefault="00DA7432" w:rsidP="001A5B40">
      <w:pPr>
        <w:pStyle w:val="25"/>
        <w:shd w:val="clear" w:color="auto" w:fill="auto"/>
        <w:tabs>
          <w:tab w:val="left" w:pos="3003"/>
          <w:tab w:val="left" w:pos="4853"/>
        </w:tabs>
        <w:spacing w:line="240" w:lineRule="auto"/>
        <w:ind w:firstLine="851"/>
        <w:rPr>
          <w:sz w:val="24"/>
          <w:szCs w:val="24"/>
        </w:rPr>
      </w:pPr>
    </w:p>
    <w:p w:rsidR="00DA7432" w:rsidRDefault="00DA7432" w:rsidP="001A5B40">
      <w:pPr>
        <w:pStyle w:val="25"/>
        <w:shd w:val="clear" w:color="auto" w:fill="auto"/>
        <w:tabs>
          <w:tab w:val="left" w:pos="3003"/>
          <w:tab w:val="left" w:pos="4853"/>
        </w:tabs>
        <w:spacing w:line="240" w:lineRule="auto"/>
        <w:ind w:firstLine="851"/>
        <w:rPr>
          <w:sz w:val="24"/>
          <w:szCs w:val="24"/>
        </w:rPr>
      </w:pPr>
    </w:p>
    <w:p w:rsidR="001A5B40" w:rsidRPr="00EB5F76" w:rsidRDefault="001A5B40" w:rsidP="001A5B40">
      <w:pPr>
        <w:pStyle w:val="25"/>
        <w:shd w:val="clear" w:color="auto" w:fill="auto"/>
        <w:tabs>
          <w:tab w:val="left" w:pos="3003"/>
          <w:tab w:val="left" w:pos="4853"/>
        </w:tabs>
        <w:spacing w:line="240" w:lineRule="auto"/>
        <w:ind w:firstLine="851"/>
        <w:rPr>
          <w:b/>
          <w:sz w:val="24"/>
          <w:szCs w:val="24"/>
        </w:rPr>
      </w:pPr>
      <w:r w:rsidRPr="00EB5F76">
        <w:rPr>
          <w:b/>
          <w:sz w:val="24"/>
          <w:szCs w:val="24"/>
        </w:rPr>
        <w:t>Целевые</w:t>
      </w:r>
      <w:r w:rsidRPr="00EB5F76">
        <w:rPr>
          <w:b/>
          <w:spacing w:val="-3"/>
          <w:sz w:val="24"/>
          <w:szCs w:val="24"/>
        </w:rPr>
        <w:t xml:space="preserve"> </w:t>
      </w:r>
      <w:r w:rsidRPr="00EB5F76">
        <w:rPr>
          <w:b/>
          <w:sz w:val="24"/>
          <w:szCs w:val="24"/>
        </w:rPr>
        <w:t>ориентиры</w:t>
      </w:r>
      <w:r w:rsidRPr="00EB5F76">
        <w:rPr>
          <w:b/>
          <w:spacing w:val="-6"/>
          <w:sz w:val="24"/>
          <w:szCs w:val="24"/>
        </w:rPr>
        <w:t xml:space="preserve"> </w:t>
      </w:r>
      <w:r w:rsidRPr="00EB5F76">
        <w:rPr>
          <w:b/>
          <w:sz w:val="24"/>
          <w:szCs w:val="24"/>
        </w:rPr>
        <w:t>результатов</w:t>
      </w:r>
      <w:r w:rsidRPr="00EB5F76">
        <w:rPr>
          <w:b/>
          <w:spacing w:val="-4"/>
          <w:sz w:val="24"/>
          <w:szCs w:val="24"/>
        </w:rPr>
        <w:t xml:space="preserve"> </w:t>
      </w:r>
      <w:r w:rsidRPr="00EB5F76">
        <w:rPr>
          <w:b/>
          <w:sz w:val="24"/>
          <w:szCs w:val="24"/>
        </w:rPr>
        <w:t>воспитания на</w:t>
      </w:r>
      <w:r w:rsidRPr="00EB5F76">
        <w:rPr>
          <w:b/>
          <w:spacing w:val="-7"/>
          <w:sz w:val="24"/>
          <w:szCs w:val="24"/>
        </w:rPr>
        <w:t xml:space="preserve"> </w:t>
      </w:r>
      <w:r w:rsidRPr="00EB5F76">
        <w:rPr>
          <w:b/>
          <w:sz w:val="24"/>
          <w:szCs w:val="24"/>
        </w:rPr>
        <w:t>уровне</w:t>
      </w:r>
      <w:r w:rsidRPr="00EB5F76">
        <w:rPr>
          <w:b/>
          <w:spacing w:val="-3"/>
          <w:sz w:val="24"/>
          <w:szCs w:val="24"/>
        </w:rPr>
        <w:t xml:space="preserve"> </w:t>
      </w:r>
      <w:r w:rsidRPr="00EB5F76">
        <w:rPr>
          <w:b/>
          <w:sz w:val="24"/>
          <w:szCs w:val="24"/>
        </w:rPr>
        <w:t>начального</w:t>
      </w:r>
      <w:r w:rsidRPr="00EB5F76">
        <w:rPr>
          <w:b/>
          <w:spacing w:val="-2"/>
          <w:sz w:val="24"/>
          <w:szCs w:val="24"/>
        </w:rPr>
        <w:t xml:space="preserve"> </w:t>
      </w:r>
      <w:r w:rsidRPr="00EB5F76">
        <w:rPr>
          <w:b/>
          <w:sz w:val="24"/>
          <w:szCs w:val="24"/>
        </w:rPr>
        <w:t>общего</w:t>
      </w:r>
      <w:r w:rsidRPr="00EB5F76">
        <w:rPr>
          <w:b/>
          <w:spacing w:val="-1"/>
          <w:sz w:val="24"/>
          <w:szCs w:val="24"/>
        </w:rPr>
        <w:t xml:space="preserve"> </w:t>
      </w:r>
      <w:r w:rsidRPr="00EB5F76">
        <w:rPr>
          <w:b/>
          <w:sz w:val="24"/>
          <w:szCs w:val="24"/>
        </w:rPr>
        <w:t>образования</w:t>
      </w:r>
    </w:p>
    <w:tbl>
      <w:tblPr>
        <w:tblStyle w:val="TableNormal"/>
        <w:tblW w:w="0" w:type="auto"/>
        <w:jc w:val="center"/>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7481"/>
      </w:tblGrid>
      <w:tr w:rsidR="001A5B40" w:rsidRPr="001412B7" w:rsidTr="001A5B40">
        <w:trPr>
          <w:trHeight w:val="474"/>
          <w:jc w:val="center"/>
        </w:trPr>
        <w:tc>
          <w:tcPr>
            <w:tcW w:w="2271" w:type="dxa"/>
          </w:tcPr>
          <w:p w:rsidR="001A5B40" w:rsidRPr="001412B7" w:rsidRDefault="001A5B40" w:rsidP="001A5B40">
            <w:pPr>
              <w:pStyle w:val="TableParagraph"/>
              <w:jc w:val="both"/>
              <w:rPr>
                <w:b/>
                <w:sz w:val="24"/>
                <w:szCs w:val="24"/>
              </w:rPr>
            </w:pPr>
            <w:r w:rsidRPr="001412B7">
              <w:rPr>
                <w:b/>
                <w:sz w:val="24"/>
                <w:szCs w:val="24"/>
              </w:rPr>
              <w:t>Направления</w:t>
            </w:r>
          </w:p>
        </w:tc>
        <w:tc>
          <w:tcPr>
            <w:tcW w:w="7481" w:type="dxa"/>
          </w:tcPr>
          <w:p w:rsidR="001A5B40" w:rsidRPr="001412B7" w:rsidRDefault="001A5B40" w:rsidP="001A5B40">
            <w:pPr>
              <w:pStyle w:val="TableParagraph"/>
              <w:ind w:left="2090" w:right="2076"/>
              <w:jc w:val="both"/>
              <w:rPr>
                <w:b/>
                <w:sz w:val="24"/>
                <w:szCs w:val="24"/>
              </w:rPr>
            </w:pPr>
            <w:r w:rsidRPr="001412B7">
              <w:rPr>
                <w:b/>
                <w:sz w:val="24"/>
                <w:szCs w:val="24"/>
              </w:rPr>
              <w:t>Характеристики</w:t>
            </w:r>
            <w:r w:rsidRPr="001412B7">
              <w:rPr>
                <w:b/>
                <w:spacing w:val="-7"/>
                <w:sz w:val="24"/>
                <w:szCs w:val="24"/>
              </w:rPr>
              <w:t xml:space="preserve"> </w:t>
            </w:r>
            <w:r w:rsidRPr="001412B7">
              <w:rPr>
                <w:b/>
                <w:sz w:val="24"/>
                <w:szCs w:val="24"/>
              </w:rPr>
              <w:t>(показатели)</w:t>
            </w:r>
          </w:p>
        </w:tc>
      </w:tr>
      <w:tr w:rsidR="001A5B40" w:rsidRPr="001412B7" w:rsidTr="001A5B40">
        <w:trPr>
          <w:trHeight w:val="4541"/>
          <w:jc w:val="center"/>
        </w:trPr>
        <w:tc>
          <w:tcPr>
            <w:tcW w:w="2271" w:type="dxa"/>
          </w:tcPr>
          <w:p w:rsidR="001A5B40" w:rsidRPr="001412B7" w:rsidRDefault="001A5B40" w:rsidP="001A5B40">
            <w:pPr>
              <w:pStyle w:val="TableParagraph"/>
              <w:ind w:right="512"/>
              <w:jc w:val="both"/>
              <w:rPr>
                <w:sz w:val="24"/>
                <w:szCs w:val="24"/>
              </w:rPr>
            </w:pPr>
            <w:r w:rsidRPr="001412B7">
              <w:rPr>
                <w:sz w:val="24"/>
                <w:szCs w:val="24"/>
              </w:rPr>
              <w:lastRenderedPageBreak/>
              <w:t>Гражданско-</w:t>
            </w:r>
            <w:r w:rsidRPr="001412B7">
              <w:rPr>
                <w:spacing w:val="1"/>
                <w:sz w:val="24"/>
                <w:szCs w:val="24"/>
              </w:rPr>
              <w:t xml:space="preserve"> </w:t>
            </w:r>
            <w:r w:rsidRPr="001412B7">
              <w:rPr>
                <w:sz w:val="24"/>
                <w:szCs w:val="24"/>
              </w:rPr>
              <w:t>патриотическое</w:t>
            </w:r>
            <w:r w:rsidRPr="001412B7">
              <w:rPr>
                <w:spacing w:val="-57"/>
                <w:sz w:val="24"/>
                <w:szCs w:val="24"/>
              </w:rPr>
              <w:t xml:space="preserve"> </w:t>
            </w:r>
            <w:r w:rsidRPr="001412B7">
              <w:rPr>
                <w:sz w:val="24"/>
                <w:szCs w:val="24"/>
              </w:rPr>
              <w:t>воспитание</w:t>
            </w:r>
          </w:p>
        </w:tc>
        <w:tc>
          <w:tcPr>
            <w:tcW w:w="7481" w:type="dxa"/>
          </w:tcPr>
          <w:p w:rsidR="001A5B40" w:rsidRPr="001412B7" w:rsidRDefault="001A5B40" w:rsidP="001A5B40">
            <w:pPr>
              <w:pStyle w:val="TableParagraph"/>
              <w:jc w:val="both"/>
              <w:rPr>
                <w:sz w:val="24"/>
                <w:szCs w:val="24"/>
                <w:lang w:val="ru-RU"/>
              </w:rPr>
            </w:pPr>
            <w:r w:rsidRPr="001412B7">
              <w:rPr>
                <w:sz w:val="24"/>
                <w:szCs w:val="24"/>
                <w:lang w:val="ru-RU"/>
              </w:rPr>
              <w:t>Обучающиеся:</w:t>
            </w:r>
          </w:p>
          <w:p w:rsidR="001A5B40" w:rsidRPr="001412B7" w:rsidRDefault="001A5B40" w:rsidP="001A5B40">
            <w:pPr>
              <w:pStyle w:val="TableParagraph"/>
              <w:ind w:right="1027"/>
              <w:jc w:val="both"/>
              <w:rPr>
                <w:sz w:val="24"/>
                <w:szCs w:val="24"/>
                <w:lang w:val="ru-RU"/>
              </w:rPr>
            </w:pPr>
            <w:r w:rsidRPr="001412B7">
              <w:rPr>
                <w:sz w:val="24"/>
                <w:szCs w:val="24"/>
                <w:lang w:val="ru-RU"/>
              </w:rPr>
              <w:t>Знающий и любящий свою малую родину, свой край.</w:t>
            </w:r>
            <w:r w:rsidRPr="001412B7">
              <w:rPr>
                <w:spacing w:val="1"/>
                <w:sz w:val="24"/>
                <w:szCs w:val="24"/>
                <w:lang w:val="ru-RU"/>
              </w:rPr>
              <w:t xml:space="preserve"> </w:t>
            </w:r>
            <w:proofErr w:type="gramStart"/>
            <w:r w:rsidRPr="001412B7">
              <w:rPr>
                <w:sz w:val="24"/>
                <w:szCs w:val="24"/>
                <w:lang w:val="ru-RU"/>
              </w:rPr>
              <w:t>Имеющий</w:t>
            </w:r>
            <w:proofErr w:type="gramEnd"/>
            <w:r w:rsidRPr="001412B7">
              <w:rPr>
                <w:sz w:val="24"/>
                <w:szCs w:val="24"/>
                <w:lang w:val="ru-RU"/>
              </w:rPr>
              <w:t xml:space="preserve"> представление о своей стране, Родине – России, ее</w:t>
            </w:r>
            <w:r w:rsidRPr="001412B7">
              <w:rPr>
                <w:spacing w:val="-57"/>
                <w:sz w:val="24"/>
                <w:szCs w:val="24"/>
                <w:lang w:val="ru-RU"/>
              </w:rPr>
              <w:t xml:space="preserve"> </w:t>
            </w:r>
            <w:r w:rsidRPr="001412B7">
              <w:rPr>
                <w:sz w:val="24"/>
                <w:szCs w:val="24"/>
                <w:lang w:val="ru-RU"/>
              </w:rPr>
              <w:t>территории,</w:t>
            </w:r>
            <w:r w:rsidRPr="001412B7">
              <w:rPr>
                <w:spacing w:val="-2"/>
                <w:sz w:val="24"/>
                <w:szCs w:val="24"/>
                <w:lang w:val="ru-RU"/>
              </w:rPr>
              <w:t xml:space="preserve"> </w:t>
            </w:r>
            <w:r w:rsidRPr="001412B7">
              <w:rPr>
                <w:sz w:val="24"/>
                <w:szCs w:val="24"/>
                <w:lang w:val="ru-RU"/>
              </w:rPr>
              <w:t>расположении.</w:t>
            </w:r>
          </w:p>
          <w:p w:rsidR="001A5B40" w:rsidRPr="001412B7" w:rsidRDefault="001A5B40" w:rsidP="001A5B40">
            <w:pPr>
              <w:pStyle w:val="TableParagraph"/>
              <w:jc w:val="both"/>
              <w:rPr>
                <w:sz w:val="24"/>
                <w:szCs w:val="24"/>
                <w:lang w:val="ru-RU"/>
              </w:rPr>
            </w:pPr>
            <w:proofErr w:type="gramStart"/>
            <w:r w:rsidRPr="001412B7">
              <w:rPr>
                <w:sz w:val="24"/>
                <w:szCs w:val="24"/>
                <w:lang w:val="ru-RU"/>
              </w:rPr>
              <w:t>Сознающий</w:t>
            </w:r>
            <w:proofErr w:type="gramEnd"/>
            <w:r w:rsidRPr="001412B7">
              <w:rPr>
                <w:sz w:val="24"/>
                <w:szCs w:val="24"/>
                <w:lang w:val="ru-RU"/>
              </w:rPr>
              <w:t xml:space="preserve"> принадлежность к своему народу, этнокультурную</w:t>
            </w:r>
            <w:r w:rsidRPr="001412B7">
              <w:rPr>
                <w:spacing w:val="1"/>
                <w:sz w:val="24"/>
                <w:szCs w:val="24"/>
                <w:lang w:val="ru-RU"/>
              </w:rPr>
              <w:t xml:space="preserve"> </w:t>
            </w:r>
            <w:r w:rsidRPr="001412B7">
              <w:rPr>
                <w:sz w:val="24"/>
                <w:szCs w:val="24"/>
                <w:lang w:val="ru-RU"/>
              </w:rPr>
              <w:t>идентичность,</w:t>
            </w:r>
            <w:r w:rsidRPr="001412B7">
              <w:rPr>
                <w:spacing w:val="-6"/>
                <w:sz w:val="24"/>
                <w:szCs w:val="24"/>
                <w:lang w:val="ru-RU"/>
              </w:rPr>
              <w:t xml:space="preserve"> </w:t>
            </w:r>
            <w:r w:rsidRPr="001412B7">
              <w:rPr>
                <w:sz w:val="24"/>
                <w:szCs w:val="24"/>
                <w:lang w:val="ru-RU"/>
              </w:rPr>
              <w:t>проявляющий</w:t>
            </w:r>
            <w:r w:rsidRPr="001412B7">
              <w:rPr>
                <w:spacing w:val="2"/>
                <w:sz w:val="24"/>
                <w:szCs w:val="24"/>
                <w:lang w:val="ru-RU"/>
              </w:rPr>
              <w:t xml:space="preserve"> </w:t>
            </w:r>
            <w:r w:rsidRPr="001412B7">
              <w:rPr>
                <w:sz w:val="24"/>
                <w:szCs w:val="24"/>
                <w:lang w:val="ru-RU"/>
              </w:rPr>
              <w:t>уважение</w:t>
            </w:r>
            <w:r w:rsidRPr="001412B7">
              <w:rPr>
                <w:spacing w:val="-3"/>
                <w:sz w:val="24"/>
                <w:szCs w:val="24"/>
                <w:lang w:val="ru-RU"/>
              </w:rPr>
              <w:t xml:space="preserve"> </w:t>
            </w:r>
            <w:r w:rsidRPr="001412B7">
              <w:rPr>
                <w:sz w:val="24"/>
                <w:szCs w:val="24"/>
                <w:lang w:val="ru-RU"/>
              </w:rPr>
              <w:t>к</w:t>
            </w:r>
            <w:r w:rsidRPr="001412B7">
              <w:rPr>
                <w:spacing w:val="-4"/>
                <w:sz w:val="24"/>
                <w:szCs w:val="24"/>
                <w:lang w:val="ru-RU"/>
              </w:rPr>
              <w:t xml:space="preserve"> </w:t>
            </w:r>
            <w:r w:rsidRPr="001412B7">
              <w:rPr>
                <w:sz w:val="24"/>
                <w:szCs w:val="24"/>
                <w:lang w:val="ru-RU"/>
              </w:rPr>
              <w:t>своему</w:t>
            </w:r>
            <w:r w:rsidRPr="001412B7">
              <w:rPr>
                <w:spacing w:val="-12"/>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другим</w:t>
            </w:r>
            <w:r w:rsidRPr="001412B7">
              <w:rPr>
                <w:spacing w:val="-1"/>
                <w:sz w:val="24"/>
                <w:szCs w:val="24"/>
                <w:lang w:val="ru-RU"/>
              </w:rPr>
              <w:t xml:space="preserve"> </w:t>
            </w:r>
            <w:r w:rsidRPr="001412B7">
              <w:rPr>
                <w:sz w:val="24"/>
                <w:szCs w:val="24"/>
                <w:lang w:val="ru-RU"/>
              </w:rPr>
              <w:t>народам.</w:t>
            </w:r>
            <w:r w:rsidRPr="001412B7">
              <w:rPr>
                <w:spacing w:val="-57"/>
                <w:sz w:val="24"/>
                <w:szCs w:val="24"/>
                <w:lang w:val="ru-RU"/>
              </w:rPr>
              <w:t xml:space="preserve"> </w:t>
            </w:r>
            <w:r w:rsidRPr="001412B7">
              <w:rPr>
                <w:sz w:val="24"/>
                <w:szCs w:val="24"/>
                <w:lang w:val="ru-RU"/>
              </w:rPr>
              <w:t>Сознающий свою принадлежность к общности граждан России;</w:t>
            </w:r>
            <w:r w:rsidRPr="001412B7">
              <w:rPr>
                <w:spacing w:val="1"/>
                <w:sz w:val="24"/>
                <w:szCs w:val="24"/>
                <w:lang w:val="ru-RU"/>
              </w:rPr>
              <w:t xml:space="preserve"> </w:t>
            </w:r>
            <w:r w:rsidRPr="001412B7">
              <w:rPr>
                <w:sz w:val="24"/>
                <w:szCs w:val="24"/>
                <w:lang w:val="ru-RU"/>
              </w:rPr>
              <w:t>Понимающий свою сопричастность прошлому, настоящему и</w:t>
            </w:r>
            <w:r w:rsidRPr="001412B7">
              <w:rPr>
                <w:spacing w:val="1"/>
                <w:sz w:val="24"/>
                <w:szCs w:val="24"/>
                <w:lang w:val="ru-RU"/>
              </w:rPr>
              <w:t xml:space="preserve"> </w:t>
            </w:r>
            <w:r w:rsidRPr="001412B7">
              <w:rPr>
                <w:sz w:val="24"/>
                <w:szCs w:val="24"/>
                <w:lang w:val="ru-RU"/>
              </w:rPr>
              <w:t>будущему своей малой родины, родного края, своего народа,</w:t>
            </w:r>
            <w:r w:rsidRPr="001412B7">
              <w:rPr>
                <w:spacing w:val="1"/>
                <w:sz w:val="24"/>
                <w:szCs w:val="24"/>
                <w:lang w:val="ru-RU"/>
              </w:rPr>
              <w:t xml:space="preserve"> </w:t>
            </w:r>
            <w:r w:rsidRPr="001412B7">
              <w:rPr>
                <w:sz w:val="24"/>
                <w:szCs w:val="24"/>
                <w:lang w:val="ru-RU"/>
              </w:rPr>
              <w:t>российского</w:t>
            </w:r>
            <w:r w:rsidRPr="001412B7">
              <w:rPr>
                <w:spacing w:val="1"/>
                <w:sz w:val="24"/>
                <w:szCs w:val="24"/>
                <w:lang w:val="ru-RU"/>
              </w:rPr>
              <w:t xml:space="preserve"> </w:t>
            </w:r>
            <w:r w:rsidRPr="001412B7">
              <w:rPr>
                <w:sz w:val="24"/>
                <w:szCs w:val="24"/>
                <w:lang w:val="ru-RU"/>
              </w:rPr>
              <w:t>государства.</w:t>
            </w:r>
          </w:p>
          <w:p w:rsidR="001A5B40" w:rsidRPr="001412B7" w:rsidRDefault="001A5B40" w:rsidP="001A5B40">
            <w:pPr>
              <w:pStyle w:val="TableParagraph"/>
              <w:ind w:right="330"/>
              <w:jc w:val="both"/>
              <w:rPr>
                <w:sz w:val="24"/>
                <w:szCs w:val="24"/>
                <w:lang w:val="ru-RU"/>
              </w:rPr>
            </w:pPr>
            <w:proofErr w:type="gramStart"/>
            <w:r w:rsidRPr="001412B7">
              <w:rPr>
                <w:sz w:val="24"/>
                <w:szCs w:val="24"/>
                <w:lang w:val="ru-RU"/>
              </w:rPr>
              <w:t>Имеющий</w:t>
            </w:r>
            <w:proofErr w:type="gramEnd"/>
            <w:r w:rsidRPr="001412B7">
              <w:rPr>
                <w:sz w:val="24"/>
                <w:szCs w:val="24"/>
                <w:lang w:val="ru-RU"/>
              </w:rPr>
              <w:t xml:space="preserve"> первоначальные представления о своих гражданских</w:t>
            </w:r>
            <w:r w:rsidRPr="001412B7">
              <w:rPr>
                <w:spacing w:val="1"/>
                <w:sz w:val="24"/>
                <w:szCs w:val="24"/>
                <w:lang w:val="ru-RU"/>
              </w:rPr>
              <w:t xml:space="preserve"> </w:t>
            </w:r>
            <w:r w:rsidRPr="001412B7">
              <w:rPr>
                <w:sz w:val="24"/>
                <w:szCs w:val="24"/>
                <w:lang w:val="ru-RU"/>
              </w:rPr>
              <w:t>правах</w:t>
            </w:r>
            <w:r w:rsidRPr="001412B7">
              <w:rPr>
                <w:spacing w:val="-6"/>
                <w:sz w:val="24"/>
                <w:szCs w:val="24"/>
                <w:lang w:val="ru-RU"/>
              </w:rPr>
              <w:t xml:space="preserve"> </w:t>
            </w:r>
            <w:r w:rsidRPr="001412B7">
              <w:rPr>
                <w:sz w:val="24"/>
                <w:szCs w:val="24"/>
                <w:lang w:val="ru-RU"/>
              </w:rPr>
              <w:t>и</w:t>
            </w:r>
            <w:r w:rsidRPr="001412B7">
              <w:rPr>
                <w:spacing w:val="-5"/>
                <w:sz w:val="24"/>
                <w:szCs w:val="24"/>
                <w:lang w:val="ru-RU"/>
              </w:rPr>
              <w:t xml:space="preserve"> </w:t>
            </w:r>
            <w:r w:rsidRPr="001412B7">
              <w:rPr>
                <w:sz w:val="24"/>
                <w:szCs w:val="24"/>
                <w:lang w:val="ru-RU"/>
              </w:rPr>
              <w:t>обязанностях,</w:t>
            </w:r>
            <w:r w:rsidRPr="001412B7">
              <w:rPr>
                <w:spacing w:val="-3"/>
                <w:sz w:val="24"/>
                <w:szCs w:val="24"/>
                <w:lang w:val="ru-RU"/>
              </w:rPr>
              <w:t xml:space="preserve"> </w:t>
            </w:r>
            <w:r w:rsidRPr="001412B7">
              <w:rPr>
                <w:sz w:val="24"/>
                <w:szCs w:val="24"/>
                <w:lang w:val="ru-RU"/>
              </w:rPr>
              <w:t>ответственности</w:t>
            </w:r>
            <w:r w:rsidRPr="001412B7">
              <w:rPr>
                <w:spacing w:val="-4"/>
                <w:sz w:val="24"/>
                <w:szCs w:val="24"/>
                <w:lang w:val="ru-RU"/>
              </w:rPr>
              <w:t xml:space="preserve"> </w:t>
            </w:r>
            <w:r w:rsidRPr="001412B7">
              <w:rPr>
                <w:sz w:val="24"/>
                <w:szCs w:val="24"/>
                <w:lang w:val="ru-RU"/>
              </w:rPr>
              <w:t>в</w:t>
            </w:r>
            <w:r w:rsidRPr="001412B7">
              <w:rPr>
                <w:spacing w:val="-3"/>
                <w:sz w:val="24"/>
                <w:szCs w:val="24"/>
                <w:lang w:val="ru-RU"/>
              </w:rPr>
              <w:t xml:space="preserve"> </w:t>
            </w:r>
            <w:r w:rsidRPr="001412B7">
              <w:rPr>
                <w:sz w:val="24"/>
                <w:szCs w:val="24"/>
                <w:lang w:val="ru-RU"/>
              </w:rPr>
              <w:t>обществе</w:t>
            </w:r>
            <w:r w:rsidRPr="001412B7">
              <w:rPr>
                <w:spacing w:val="-2"/>
                <w:sz w:val="24"/>
                <w:szCs w:val="24"/>
                <w:lang w:val="ru-RU"/>
              </w:rPr>
              <w:t xml:space="preserve"> </w:t>
            </w:r>
            <w:r w:rsidRPr="001412B7">
              <w:rPr>
                <w:sz w:val="24"/>
                <w:szCs w:val="24"/>
                <w:lang w:val="ru-RU"/>
              </w:rPr>
              <w:t>и</w:t>
            </w:r>
            <w:r w:rsidRPr="001412B7">
              <w:rPr>
                <w:spacing w:val="-5"/>
                <w:sz w:val="24"/>
                <w:szCs w:val="24"/>
                <w:lang w:val="ru-RU"/>
              </w:rPr>
              <w:t xml:space="preserve"> </w:t>
            </w:r>
            <w:r w:rsidRPr="001412B7">
              <w:rPr>
                <w:sz w:val="24"/>
                <w:szCs w:val="24"/>
                <w:lang w:val="ru-RU"/>
              </w:rPr>
              <w:t>государстве.</w:t>
            </w:r>
          </w:p>
          <w:p w:rsidR="001A5B40" w:rsidRPr="001412B7" w:rsidRDefault="001A5B40" w:rsidP="001A5B40">
            <w:pPr>
              <w:pStyle w:val="TableParagraph"/>
              <w:ind w:right="706"/>
              <w:jc w:val="both"/>
              <w:rPr>
                <w:sz w:val="24"/>
                <w:szCs w:val="24"/>
                <w:lang w:val="ru-RU"/>
              </w:rPr>
            </w:pPr>
            <w:proofErr w:type="gramStart"/>
            <w:r w:rsidRPr="001412B7">
              <w:rPr>
                <w:sz w:val="24"/>
                <w:szCs w:val="24"/>
                <w:lang w:val="ru-RU"/>
              </w:rPr>
              <w:t>Понимающий</w:t>
            </w:r>
            <w:proofErr w:type="gramEnd"/>
            <w:r w:rsidRPr="001412B7">
              <w:rPr>
                <w:spacing w:val="-7"/>
                <w:sz w:val="24"/>
                <w:szCs w:val="24"/>
                <w:lang w:val="ru-RU"/>
              </w:rPr>
              <w:t xml:space="preserve"> </w:t>
            </w:r>
            <w:r w:rsidRPr="001412B7">
              <w:rPr>
                <w:sz w:val="24"/>
                <w:szCs w:val="24"/>
                <w:lang w:val="ru-RU"/>
              </w:rPr>
              <w:t>значение</w:t>
            </w:r>
            <w:r w:rsidRPr="001412B7">
              <w:rPr>
                <w:spacing w:val="-8"/>
                <w:sz w:val="24"/>
                <w:szCs w:val="24"/>
                <w:lang w:val="ru-RU"/>
              </w:rPr>
              <w:t xml:space="preserve"> </w:t>
            </w:r>
            <w:r w:rsidRPr="001412B7">
              <w:rPr>
                <w:sz w:val="24"/>
                <w:szCs w:val="24"/>
                <w:lang w:val="ru-RU"/>
              </w:rPr>
              <w:t>гражданских</w:t>
            </w:r>
            <w:r w:rsidRPr="001412B7">
              <w:rPr>
                <w:spacing w:val="-7"/>
                <w:sz w:val="24"/>
                <w:szCs w:val="24"/>
                <w:lang w:val="ru-RU"/>
              </w:rPr>
              <w:t xml:space="preserve"> </w:t>
            </w:r>
            <w:r w:rsidRPr="001412B7">
              <w:rPr>
                <w:sz w:val="24"/>
                <w:szCs w:val="24"/>
                <w:lang w:val="ru-RU"/>
              </w:rPr>
              <w:t>символов</w:t>
            </w:r>
            <w:r w:rsidRPr="001412B7">
              <w:rPr>
                <w:spacing w:val="-10"/>
                <w:sz w:val="24"/>
                <w:szCs w:val="24"/>
                <w:lang w:val="ru-RU"/>
              </w:rPr>
              <w:t xml:space="preserve"> </w:t>
            </w:r>
            <w:r w:rsidRPr="001412B7">
              <w:rPr>
                <w:sz w:val="24"/>
                <w:szCs w:val="24"/>
                <w:lang w:val="ru-RU"/>
              </w:rPr>
              <w:t>(государственная</w:t>
            </w:r>
            <w:r w:rsidRPr="001412B7">
              <w:rPr>
                <w:spacing w:val="-57"/>
                <w:sz w:val="24"/>
                <w:szCs w:val="24"/>
                <w:lang w:val="ru-RU"/>
              </w:rPr>
              <w:t xml:space="preserve"> </w:t>
            </w:r>
            <w:r w:rsidRPr="001412B7">
              <w:rPr>
                <w:sz w:val="24"/>
                <w:szCs w:val="24"/>
                <w:lang w:val="ru-RU"/>
              </w:rPr>
              <w:t>символика России, своего региона), праздников, мест почитания</w:t>
            </w:r>
            <w:r w:rsidRPr="001412B7">
              <w:rPr>
                <w:spacing w:val="-57"/>
                <w:sz w:val="24"/>
                <w:szCs w:val="24"/>
                <w:lang w:val="ru-RU"/>
              </w:rPr>
              <w:t xml:space="preserve"> </w:t>
            </w:r>
            <w:r w:rsidRPr="001412B7">
              <w:rPr>
                <w:sz w:val="24"/>
                <w:szCs w:val="24"/>
                <w:lang w:val="ru-RU"/>
              </w:rPr>
              <w:t>героев и</w:t>
            </w:r>
            <w:r w:rsidRPr="001412B7">
              <w:rPr>
                <w:spacing w:val="-4"/>
                <w:sz w:val="24"/>
                <w:szCs w:val="24"/>
                <w:lang w:val="ru-RU"/>
              </w:rPr>
              <w:t xml:space="preserve"> </w:t>
            </w:r>
            <w:r w:rsidRPr="001412B7">
              <w:rPr>
                <w:sz w:val="24"/>
                <w:szCs w:val="24"/>
                <w:lang w:val="ru-RU"/>
              </w:rPr>
              <w:t>защитников</w:t>
            </w:r>
            <w:r w:rsidRPr="001412B7">
              <w:rPr>
                <w:spacing w:val="-4"/>
                <w:sz w:val="24"/>
                <w:szCs w:val="24"/>
                <w:lang w:val="ru-RU"/>
              </w:rPr>
              <w:t xml:space="preserve"> </w:t>
            </w:r>
            <w:r w:rsidRPr="001412B7">
              <w:rPr>
                <w:sz w:val="24"/>
                <w:szCs w:val="24"/>
                <w:lang w:val="ru-RU"/>
              </w:rPr>
              <w:t>Отечества,</w:t>
            </w:r>
            <w:r w:rsidRPr="001412B7">
              <w:rPr>
                <w:spacing w:val="-3"/>
                <w:sz w:val="24"/>
                <w:szCs w:val="24"/>
                <w:lang w:val="ru-RU"/>
              </w:rPr>
              <w:t xml:space="preserve"> </w:t>
            </w:r>
            <w:r w:rsidRPr="001412B7">
              <w:rPr>
                <w:sz w:val="24"/>
                <w:szCs w:val="24"/>
                <w:lang w:val="ru-RU"/>
              </w:rPr>
              <w:t>проявляющий</w:t>
            </w:r>
            <w:r w:rsidRPr="001412B7">
              <w:rPr>
                <w:spacing w:val="-4"/>
                <w:sz w:val="24"/>
                <w:szCs w:val="24"/>
                <w:lang w:val="ru-RU"/>
              </w:rPr>
              <w:t xml:space="preserve"> </w:t>
            </w:r>
            <w:r w:rsidRPr="001412B7">
              <w:rPr>
                <w:sz w:val="24"/>
                <w:szCs w:val="24"/>
                <w:lang w:val="ru-RU"/>
              </w:rPr>
              <w:t>к</w:t>
            </w:r>
            <w:r w:rsidRPr="001412B7">
              <w:rPr>
                <w:spacing w:val="-3"/>
                <w:sz w:val="24"/>
                <w:szCs w:val="24"/>
                <w:lang w:val="ru-RU"/>
              </w:rPr>
              <w:t xml:space="preserve"> </w:t>
            </w:r>
            <w:r w:rsidRPr="001412B7">
              <w:rPr>
                <w:sz w:val="24"/>
                <w:szCs w:val="24"/>
                <w:lang w:val="ru-RU"/>
              </w:rPr>
              <w:t>ним</w:t>
            </w:r>
            <w:r w:rsidRPr="001412B7">
              <w:rPr>
                <w:spacing w:val="-3"/>
                <w:sz w:val="24"/>
                <w:szCs w:val="24"/>
                <w:lang w:val="ru-RU"/>
              </w:rPr>
              <w:t xml:space="preserve"> </w:t>
            </w:r>
            <w:r w:rsidRPr="001412B7">
              <w:rPr>
                <w:sz w:val="24"/>
                <w:szCs w:val="24"/>
                <w:lang w:val="ru-RU"/>
              </w:rPr>
              <w:t>уважение.</w:t>
            </w:r>
          </w:p>
        </w:tc>
      </w:tr>
      <w:tr w:rsidR="001A5B40" w:rsidRPr="001412B7" w:rsidTr="001A5B40">
        <w:trPr>
          <w:trHeight w:val="3864"/>
          <w:jc w:val="center"/>
        </w:trPr>
        <w:tc>
          <w:tcPr>
            <w:tcW w:w="2271" w:type="dxa"/>
          </w:tcPr>
          <w:p w:rsidR="001A5B40" w:rsidRPr="001412B7" w:rsidRDefault="001A5B40" w:rsidP="001A5B40">
            <w:pPr>
              <w:pStyle w:val="TableParagraph"/>
              <w:ind w:right="748"/>
              <w:jc w:val="both"/>
              <w:rPr>
                <w:sz w:val="24"/>
                <w:szCs w:val="24"/>
              </w:rPr>
            </w:pPr>
            <w:r w:rsidRPr="001412B7">
              <w:rPr>
                <w:sz w:val="24"/>
                <w:szCs w:val="24"/>
              </w:rPr>
              <w:t>Духовно-</w:t>
            </w:r>
            <w:r w:rsidRPr="001412B7">
              <w:rPr>
                <w:spacing w:val="1"/>
                <w:sz w:val="24"/>
                <w:szCs w:val="24"/>
              </w:rPr>
              <w:t xml:space="preserve"> </w:t>
            </w:r>
            <w:r w:rsidRPr="001412B7">
              <w:rPr>
                <w:sz w:val="24"/>
                <w:szCs w:val="24"/>
              </w:rPr>
              <w:t>нравственное</w:t>
            </w:r>
            <w:r w:rsidRPr="001412B7">
              <w:rPr>
                <w:spacing w:val="-57"/>
                <w:sz w:val="24"/>
                <w:szCs w:val="24"/>
              </w:rPr>
              <w:t xml:space="preserve"> </w:t>
            </w:r>
            <w:r w:rsidRPr="001412B7">
              <w:rPr>
                <w:sz w:val="24"/>
                <w:szCs w:val="24"/>
              </w:rPr>
              <w:t>воспитание</w:t>
            </w:r>
          </w:p>
        </w:tc>
        <w:tc>
          <w:tcPr>
            <w:tcW w:w="7481" w:type="dxa"/>
          </w:tcPr>
          <w:p w:rsidR="001A5B40" w:rsidRPr="001412B7" w:rsidRDefault="001A5B40" w:rsidP="001A5B40">
            <w:pPr>
              <w:pStyle w:val="TableParagraph"/>
              <w:jc w:val="both"/>
              <w:rPr>
                <w:sz w:val="24"/>
                <w:szCs w:val="24"/>
                <w:lang w:val="ru-RU"/>
              </w:rPr>
            </w:pPr>
            <w:proofErr w:type="gramStart"/>
            <w:r w:rsidRPr="001412B7">
              <w:rPr>
                <w:sz w:val="24"/>
                <w:szCs w:val="24"/>
                <w:lang w:val="ru-RU"/>
              </w:rPr>
              <w:t>Понимающий</w:t>
            </w:r>
            <w:proofErr w:type="gramEnd"/>
            <w:r w:rsidRPr="001412B7">
              <w:rPr>
                <w:spacing w:val="-7"/>
                <w:sz w:val="24"/>
                <w:szCs w:val="24"/>
                <w:lang w:val="ru-RU"/>
              </w:rPr>
              <w:t xml:space="preserve"> </w:t>
            </w:r>
            <w:r w:rsidRPr="001412B7">
              <w:rPr>
                <w:sz w:val="24"/>
                <w:szCs w:val="24"/>
                <w:lang w:val="ru-RU"/>
              </w:rPr>
              <w:t>ценность</w:t>
            </w:r>
            <w:r w:rsidRPr="001412B7">
              <w:rPr>
                <w:spacing w:val="-5"/>
                <w:sz w:val="24"/>
                <w:szCs w:val="24"/>
                <w:lang w:val="ru-RU"/>
              </w:rPr>
              <w:t xml:space="preserve"> </w:t>
            </w:r>
            <w:r w:rsidRPr="001412B7">
              <w:rPr>
                <w:sz w:val="24"/>
                <w:szCs w:val="24"/>
                <w:lang w:val="ru-RU"/>
              </w:rPr>
              <w:t>каждой</w:t>
            </w:r>
            <w:r w:rsidRPr="001412B7">
              <w:rPr>
                <w:spacing w:val="-2"/>
                <w:sz w:val="24"/>
                <w:szCs w:val="24"/>
                <w:lang w:val="ru-RU"/>
              </w:rPr>
              <w:t xml:space="preserve"> </w:t>
            </w:r>
            <w:r w:rsidRPr="001412B7">
              <w:rPr>
                <w:sz w:val="24"/>
                <w:szCs w:val="24"/>
                <w:lang w:val="ru-RU"/>
              </w:rPr>
              <w:t>человеческой</w:t>
            </w:r>
            <w:r w:rsidRPr="001412B7">
              <w:rPr>
                <w:spacing w:val="-6"/>
                <w:sz w:val="24"/>
                <w:szCs w:val="24"/>
                <w:lang w:val="ru-RU"/>
              </w:rPr>
              <w:t xml:space="preserve"> </w:t>
            </w:r>
            <w:r w:rsidRPr="001412B7">
              <w:rPr>
                <w:sz w:val="24"/>
                <w:szCs w:val="24"/>
                <w:lang w:val="ru-RU"/>
              </w:rPr>
              <w:t>жизни,</w:t>
            </w:r>
            <w:r w:rsidRPr="001412B7">
              <w:rPr>
                <w:spacing w:val="-6"/>
                <w:sz w:val="24"/>
                <w:szCs w:val="24"/>
                <w:lang w:val="ru-RU"/>
              </w:rPr>
              <w:t xml:space="preserve"> </w:t>
            </w:r>
            <w:r w:rsidRPr="001412B7">
              <w:rPr>
                <w:sz w:val="24"/>
                <w:szCs w:val="24"/>
                <w:lang w:val="ru-RU"/>
              </w:rPr>
              <w:t>признающий</w:t>
            </w:r>
            <w:r w:rsidRPr="001412B7">
              <w:rPr>
                <w:spacing w:val="-57"/>
                <w:sz w:val="24"/>
                <w:szCs w:val="24"/>
                <w:lang w:val="ru-RU"/>
              </w:rPr>
              <w:t xml:space="preserve"> </w:t>
            </w:r>
            <w:r w:rsidRPr="001412B7">
              <w:rPr>
                <w:sz w:val="24"/>
                <w:szCs w:val="24"/>
                <w:lang w:val="ru-RU"/>
              </w:rPr>
              <w:t>индивидуальность</w:t>
            </w:r>
            <w:r w:rsidRPr="001412B7">
              <w:rPr>
                <w:spacing w:val="-3"/>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достоинство</w:t>
            </w:r>
            <w:r w:rsidRPr="001412B7">
              <w:rPr>
                <w:spacing w:val="5"/>
                <w:sz w:val="24"/>
                <w:szCs w:val="24"/>
                <w:lang w:val="ru-RU"/>
              </w:rPr>
              <w:t xml:space="preserve"> </w:t>
            </w:r>
            <w:r w:rsidRPr="001412B7">
              <w:rPr>
                <w:sz w:val="24"/>
                <w:szCs w:val="24"/>
                <w:lang w:val="ru-RU"/>
              </w:rPr>
              <w:t>каждого</w:t>
            </w:r>
            <w:r w:rsidRPr="001412B7">
              <w:rPr>
                <w:spacing w:val="1"/>
                <w:sz w:val="24"/>
                <w:szCs w:val="24"/>
                <w:lang w:val="ru-RU"/>
              </w:rPr>
              <w:t xml:space="preserve"> </w:t>
            </w:r>
            <w:r w:rsidRPr="001412B7">
              <w:rPr>
                <w:sz w:val="24"/>
                <w:szCs w:val="24"/>
                <w:lang w:val="ru-RU"/>
              </w:rPr>
              <w:t>человека.</w:t>
            </w:r>
          </w:p>
          <w:p w:rsidR="001A5B40" w:rsidRPr="001412B7" w:rsidRDefault="001A5B40" w:rsidP="001A5B40">
            <w:pPr>
              <w:pStyle w:val="TableParagraph"/>
              <w:ind w:right="554"/>
              <w:jc w:val="both"/>
              <w:rPr>
                <w:sz w:val="24"/>
                <w:szCs w:val="24"/>
                <w:lang w:val="ru-RU"/>
              </w:rPr>
            </w:pPr>
            <w:proofErr w:type="gramStart"/>
            <w:r w:rsidRPr="001412B7">
              <w:rPr>
                <w:sz w:val="24"/>
                <w:szCs w:val="24"/>
                <w:lang w:val="ru-RU"/>
              </w:rPr>
              <w:t>Умеющий</w:t>
            </w:r>
            <w:proofErr w:type="gramEnd"/>
            <w:r w:rsidRPr="001412B7">
              <w:rPr>
                <w:sz w:val="24"/>
                <w:szCs w:val="24"/>
                <w:lang w:val="ru-RU"/>
              </w:rPr>
              <w:t xml:space="preserve"> анализировать свои и чужие поступки с позиции их</w:t>
            </w:r>
            <w:r w:rsidRPr="001412B7">
              <w:rPr>
                <w:spacing w:val="1"/>
                <w:sz w:val="24"/>
                <w:szCs w:val="24"/>
                <w:lang w:val="ru-RU"/>
              </w:rPr>
              <w:t xml:space="preserve"> </w:t>
            </w:r>
            <w:r w:rsidRPr="001412B7">
              <w:rPr>
                <w:sz w:val="24"/>
                <w:szCs w:val="24"/>
                <w:lang w:val="ru-RU"/>
              </w:rPr>
              <w:t>соответствия нравственным нормам, давать нравственную оценку</w:t>
            </w:r>
            <w:r w:rsidRPr="001412B7">
              <w:rPr>
                <w:spacing w:val="-57"/>
                <w:sz w:val="24"/>
                <w:szCs w:val="24"/>
                <w:lang w:val="ru-RU"/>
              </w:rPr>
              <w:t xml:space="preserve"> </w:t>
            </w:r>
            <w:r w:rsidRPr="001412B7">
              <w:rPr>
                <w:sz w:val="24"/>
                <w:szCs w:val="24"/>
                <w:lang w:val="ru-RU"/>
              </w:rPr>
              <w:t>своим</w:t>
            </w:r>
            <w:r w:rsidRPr="001412B7">
              <w:rPr>
                <w:spacing w:val="-2"/>
                <w:sz w:val="24"/>
                <w:szCs w:val="24"/>
                <w:lang w:val="ru-RU"/>
              </w:rPr>
              <w:t xml:space="preserve"> </w:t>
            </w:r>
            <w:r w:rsidRPr="001412B7">
              <w:rPr>
                <w:sz w:val="24"/>
                <w:szCs w:val="24"/>
                <w:lang w:val="ru-RU"/>
              </w:rPr>
              <w:t>поступкам,</w:t>
            </w:r>
            <w:r w:rsidRPr="001412B7">
              <w:rPr>
                <w:spacing w:val="-1"/>
                <w:sz w:val="24"/>
                <w:szCs w:val="24"/>
                <w:lang w:val="ru-RU"/>
              </w:rPr>
              <w:t xml:space="preserve"> </w:t>
            </w:r>
            <w:r w:rsidRPr="001412B7">
              <w:rPr>
                <w:sz w:val="24"/>
                <w:szCs w:val="24"/>
                <w:lang w:val="ru-RU"/>
              </w:rPr>
              <w:t>отвечать</w:t>
            </w:r>
            <w:r w:rsidRPr="001412B7">
              <w:rPr>
                <w:spacing w:val="-1"/>
                <w:sz w:val="24"/>
                <w:szCs w:val="24"/>
                <w:lang w:val="ru-RU"/>
              </w:rPr>
              <w:t xml:space="preserve"> </w:t>
            </w:r>
            <w:r w:rsidRPr="001412B7">
              <w:rPr>
                <w:sz w:val="24"/>
                <w:szCs w:val="24"/>
                <w:lang w:val="ru-RU"/>
              </w:rPr>
              <w:t>за</w:t>
            </w:r>
            <w:r w:rsidRPr="001412B7">
              <w:rPr>
                <w:spacing w:val="1"/>
                <w:sz w:val="24"/>
                <w:szCs w:val="24"/>
                <w:lang w:val="ru-RU"/>
              </w:rPr>
              <w:t xml:space="preserve"> </w:t>
            </w:r>
            <w:r w:rsidRPr="001412B7">
              <w:rPr>
                <w:sz w:val="24"/>
                <w:szCs w:val="24"/>
                <w:lang w:val="ru-RU"/>
              </w:rPr>
              <w:t>них.</w:t>
            </w:r>
          </w:p>
          <w:p w:rsidR="001A5B40" w:rsidRPr="001412B7" w:rsidRDefault="001A5B40" w:rsidP="001A5B40">
            <w:pPr>
              <w:pStyle w:val="TableParagraph"/>
              <w:jc w:val="both"/>
              <w:rPr>
                <w:sz w:val="24"/>
                <w:szCs w:val="24"/>
                <w:lang w:val="ru-RU"/>
              </w:rPr>
            </w:pPr>
            <w:r w:rsidRPr="001412B7">
              <w:rPr>
                <w:sz w:val="24"/>
                <w:szCs w:val="24"/>
                <w:lang w:val="ru-RU"/>
              </w:rPr>
              <w:t>Доброжелательный, проявляющий сопереживание, готовность</w:t>
            </w:r>
            <w:r w:rsidRPr="001412B7">
              <w:rPr>
                <w:spacing w:val="1"/>
                <w:sz w:val="24"/>
                <w:szCs w:val="24"/>
                <w:lang w:val="ru-RU"/>
              </w:rPr>
              <w:t xml:space="preserve"> </w:t>
            </w:r>
            <w:r w:rsidRPr="001412B7">
              <w:rPr>
                <w:sz w:val="24"/>
                <w:szCs w:val="24"/>
                <w:lang w:val="ru-RU"/>
              </w:rPr>
              <w:t>оказывать</w:t>
            </w:r>
            <w:r w:rsidRPr="001412B7">
              <w:rPr>
                <w:spacing w:val="-3"/>
                <w:sz w:val="24"/>
                <w:szCs w:val="24"/>
                <w:lang w:val="ru-RU"/>
              </w:rPr>
              <w:t xml:space="preserve"> </w:t>
            </w:r>
            <w:r w:rsidRPr="001412B7">
              <w:rPr>
                <w:sz w:val="24"/>
                <w:szCs w:val="24"/>
                <w:lang w:val="ru-RU"/>
              </w:rPr>
              <w:t>помощь,</w:t>
            </w:r>
            <w:r w:rsidRPr="001412B7">
              <w:rPr>
                <w:spacing w:val="-6"/>
                <w:sz w:val="24"/>
                <w:szCs w:val="24"/>
                <w:lang w:val="ru-RU"/>
              </w:rPr>
              <w:t xml:space="preserve"> </w:t>
            </w:r>
            <w:r w:rsidRPr="001412B7">
              <w:rPr>
                <w:sz w:val="24"/>
                <w:szCs w:val="24"/>
                <w:lang w:val="ru-RU"/>
              </w:rPr>
              <w:t>выражающий</w:t>
            </w:r>
            <w:r w:rsidRPr="001412B7">
              <w:rPr>
                <w:spacing w:val="-7"/>
                <w:sz w:val="24"/>
                <w:szCs w:val="24"/>
                <w:lang w:val="ru-RU"/>
              </w:rPr>
              <w:t xml:space="preserve"> </w:t>
            </w:r>
            <w:r w:rsidRPr="001412B7">
              <w:rPr>
                <w:sz w:val="24"/>
                <w:szCs w:val="24"/>
                <w:lang w:val="ru-RU"/>
              </w:rPr>
              <w:t>неприятие</w:t>
            </w:r>
            <w:r w:rsidRPr="001412B7">
              <w:rPr>
                <w:spacing w:val="-5"/>
                <w:sz w:val="24"/>
                <w:szCs w:val="24"/>
                <w:lang w:val="ru-RU"/>
              </w:rPr>
              <w:t xml:space="preserve"> </w:t>
            </w:r>
            <w:r w:rsidRPr="001412B7">
              <w:rPr>
                <w:sz w:val="24"/>
                <w:szCs w:val="24"/>
                <w:lang w:val="ru-RU"/>
              </w:rPr>
              <w:t>любых</w:t>
            </w:r>
            <w:r w:rsidRPr="001412B7">
              <w:rPr>
                <w:spacing w:val="-8"/>
                <w:sz w:val="24"/>
                <w:szCs w:val="24"/>
                <w:lang w:val="ru-RU"/>
              </w:rPr>
              <w:t xml:space="preserve"> </w:t>
            </w:r>
            <w:r w:rsidRPr="001412B7">
              <w:rPr>
                <w:sz w:val="24"/>
                <w:szCs w:val="24"/>
                <w:lang w:val="ru-RU"/>
              </w:rPr>
              <w:t>форм</w:t>
            </w:r>
            <w:r w:rsidRPr="001412B7">
              <w:rPr>
                <w:spacing w:val="-2"/>
                <w:sz w:val="24"/>
                <w:szCs w:val="24"/>
                <w:lang w:val="ru-RU"/>
              </w:rPr>
              <w:t xml:space="preserve"> </w:t>
            </w:r>
            <w:r w:rsidRPr="001412B7">
              <w:rPr>
                <w:sz w:val="24"/>
                <w:szCs w:val="24"/>
                <w:lang w:val="ru-RU"/>
              </w:rPr>
              <w:t>поведения,</w:t>
            </w:r>
            <w:r w:rsidRPr="001412B7">
              <w:rPr>
                <w:spacing w:val="-57"/>
                <w:sz w:val="24"/>
                <w:szCs w:val="24"/>
                <w:lang w:val="ru-RU"/>
              </w:rPr>
              <w:t xml:space="preserve"> </w:t>
            </w:r>
            <w:r w:rsidRPr="001412B7">
              <w:rPr>
                <w:sz w:val="24"/>
                <w:szCs w:val="24"/>
                <w:lang w:val="ru-RU"/>
              </w:rPr>
              <w:t>причиняющего физический</w:t>
            </w:r>
            <w:r w:rsidRPr="001412B7">
              <w:rPr>
                <w:spacing w:val="-3"/>
                <w:sz w:val="24"/>
                <w:szCs w:val="24"/>
                <w:lang w:val="ru-RU"/>
              </w:rPr>
              <w:t xml:space="preserve"> </w:t>
            </w:r>
            <w:r w:rsidRPr="001412B7">
              <w:rPr>
                <w:sz w:val="24"/>
                <w:szCs w:val="24"/>
                <w:lang w:val="ru-RU"/>
              </w:rPr>
              <w:t>и</w:t>
            </w:r>
            <w:r w:rsidRPr="001412B7">
              <w:rPr>
                <w:spacing w:val="1"/>
                <w:sz w:val="24"/>
                <w:szCs w:val="24"/>
                <w:lang w:val="ru-RU"/>
              </w:rPr>
              <w:t xml:space="preserve"> </w:t>
            </w:r>
            <w:r w:rsidRPr="001412B7">
              <w:rPr>
                <w:sz w:val="24"/>
                <w:szCs w:val="24"/>
                <w:lang w:val="ru-RU"/>
              </w:rPr>
              <w:t>моральный</w:t>
            </w:r>
            <w:r w:rsidRPr="001412B7">
              <w:rPr>
                <w:spacing w:val="-3"/>
                <w:sz w:val="24"/>
                <w:szCs w:val="24"/>
                <w:lang w:val="ru-RU"/>
              </w:rPr>
              <w:t xml:space="preserve"> </w:t>
            </w:r>
            <w:r w:rsidRPr="001412B7">
              <w:rPr>
                <w:sz w:val="24"/>
                <w:szCs w:val="24"/>
                <w:lang w:val="ru-RU"/>
              </w:rPr>
              <w:t>вред</w:t>
            </w:r>
            <w:r w:rsidRPr="001412B7">
              <w:rPr>
                <w:spacing w:val="-7"/>
                <w:sz w:val="24"/>
                <w:szCs w:val="24"/>
                <w:lang w:val="ru-RU"/>
              </w:rPr>
              <w:t xml:space="preserve"> </w:t>
            </w:r>
            <w:r w:rsidRPr="001412B7">
              <w:rPr>
                <w:sz w:val="24"/>
                <w:szCs w:val="24"/>
                <w:lang w:val="ru-RU"/>
              </w:rPr>
              <w:t>другим</w:t>
            </w:r>
            <w:r w:rsidRPr="001412B7">
              <w:rPr>
                <w:spacing w:val="2"/>
                <w:sz w:val="24"/>
                <w:szCs w:val="24"/>
                <w:lang w:val="ru-RU"/>
              </w:rPr>
              <w:t xml:space="preserve"> </w:t>
            </w:r>
            <w:r w:rsidRPr="001412B7">
              <w:rPr>
                <w:sz w:val="24"/>
                <w:szCs w:val="24"/>
                <w:lang w:val="ru-RU"/>
              </w:rPr>
              <w:t>людям.</w:t>
            </w:r>
          </w:p>
          <w:p w:rsidR="001A5B40" w:rsidRPr="001412B7" w:rsidRDefault="001A5B40" w:rsidP="001A5B40">
            <w:pPr>
              <w:pStyle w:val="TableParagraph"/>
              <w:ind w:right="613"/>
              <w:jc w:val="both"/>
              <w:rPr>
                <w:sz w:val="24"/>
                <w:szCs w:val="24"/>
                <w:lang w:val="ru-RU"/>
              </w:rPr>
            </w:pPr>
            <w:proofErr w:type="gramStart"/>
            <w:r w:rsidRPr="001412B7">
              <w:rPr>
                <w:sz w:val="24"/>
                <w:szCs w:val="24"/>
                <w:lang w:val="ru-RU"/>
              </w:rPr>
              <w:t>Понимающий</w:t>
            </w:r>
            <w:proofErr w:type="gramEnd"/>
            <w:r w:rsidRPr="001412B7">
              <w:rPr>
                <w:sz w:val="24"/>
                <w:szCs w:val="24"/>
                <w:lang w:val="ru-RU"/>
              </w:rPr>
              <w:t xml:space="preserve"> необходимость нравственного совершенствования,</w:t>
            </w:r>
            <w:r w:rsidRPr="001412B7">
              <w:rPr>
                <w:spacing w:val="-57"/>
                <w:sz w:val="24"/>
                <w:szCs w:val="24"/>
                <w:lang w:val="ru-RU"/>
              </w:rPr>
              <w:t xml:space="preserve"> </w:t>
            </w:r>
            <w:r w:rsidRPr="001412B7">
              <w:rPr>
                <w:sz w:val="24"/>
                <w:szCs w:val="24"/>
                <w:lang w:val="ru-RU"/>
              </w:rPr>
              <w:t>роли в этом личных усилий человека, проявляющий готовность к</w:t>
            </w:r>
            <w:r w:rsidRPr="001412B7">
              <w:rPr>
                <w:spacing w:val="-57"/>
                <w:sz w:val="24"/>
                <w:szCs w:val="24"/>
                <w:lang w:val="ru-RU"/>
              </w:rPr>
              <w:t xml:space="preserve"> </w:t>
            </w:r>
            <w:r w:rsidRPr="001412B7">
              <w:rPr>
                <w:sz w:val="24"/>
                <w:szCs w:val="24"/>
                <w:lang w:val="ru-RU"/>
              </w:rPr>
              <w:t>сознательному</w:t>
            </w:r>
            <w:r w:rsidRPr="001412B7">
              <w:rPr>
                <w:spacing w:val="-9"/>
                <w:sz w:val="24"/>
                <w:szCs w:val="24"/>
                <w:lang w:val="ru-RU"/>
              </w:rPr>
              <w:t xml:space="preserve"> </w:t>
            </w:r>
            <w:r w:rsidRPr="001412B7">
              <w:rPr>
                <w:sz w:val="24"/>
                <w:szCs w:val="24"/>
                <w:lang w:val="ru-RU"/>
              </w:rPr>
              <w:t>самоограничению.</w:t>
            </w:r>
          </w:p>
          <w:p w:rsidR="001A5B40" w:rsidRPr="001412B7" w:rsidRDefault="001A5B40" w:rsidP="001A5B40">
            <w:pPr>
              <w:pStyle w:val="TableParagraph"/>
              <w:ind w:right="356"/>
              <w:jc w:val="both"/>
              <w:rPr>
                <w:sz w:val="24"/>
                <w:szCs w:val="24"/>
                <w:lang w:val="ru-RU"/>
              </w:rPr>
            </w:pPr>
            <w:proofErr w:type="gramStart"/>
            <w:r w:rsidRPr="001412B7">
              <w:rPr>
                <w:sz w:val="24"/>
                <w:szCs w:val="24"/>
                <w:lang w:val="ru-RU"/>
              </w:rPr>
              <w:t>Владеющий</w:t>
            </w:r>
            <w:proofErr w:type="gramEnd"/>
            <w:r w:rsidRPr="001412B7">
              <w:rPr>
                <w:spacing w:val="-1"/>
                <w:sz w:val="24"/>
                <w:szCs w:val="24"/>
                <w:lang w:val="ru-RU"/>
              </w:rPr>
              <w:t xml:space="preserve"> </w:t>
            </w:r>
            <w:r w:rsidRPr="001412B7">
              <w:rPr>
                <w:sz w:val="24"/>
                <w:szCs w:val="24"/>
                <w:lang w:val="ru-RU"/>
              </w:rPr>
              <w:t>первоначальными</w:t>
            </w:r>
            <w:r w:rsidRPr="001412B7">
              <w:rPr>
                <w:spacing w:val="-6"/>
                <w:sz w:val="24"/>
                <w:szCs w:val="24"/>
                <w:lang w:val="ru-RU"/>
              </w:rPr>
              <w:t xml:space="preserve"> </w:t>
            </w:r>
            <w:r w:rsidRPr="001412B7">
              <w:rPr>
                <w:sz w:val="24"/>
                <w:szCs w:val="24"/>
                <w:lang w:val="ru-RU"/>
              </w:rPr>
              <w:t>навыками</w:t>
            </w:r>
            <w:r w:rsidRPr="001412B7">
              <w:rPr>
                <w:spacing w:val="-10"/>
                <w:sz w:val="24"/>
                <w:szCs w:val="24"/>
                <w:lang w:val="ru-RU"/>
              </w:rPr>
              <w:t xml:space="preserve"> </w:t>
            </w:r>
            <w:r w:rsidRPr="001412B7">
              <w:rPr>
                <w:sz w:val="24"/>
                <w:szCs w:val="24"/>
                <w:lang w:val="ru-RU"/>
              </w:rPr>
              <w:t>общения</w:t>
            </w:r>
            <w:r w:rsidRPr="001412B7">
              <w:rPr>
                <w:spacing w:val="-2"/>
                <w:sz w:val="24"/>
                <w:szCs w:val="24"/>
                <w:lang w:val="ru-RU"/>
              </w:rPr>
              <w:t xml:space="preserve"> </w:t>
            </w:r>
            <w:r w:rsidRPr="001412B7">
              <w:rPr>
                <w:sz w:val="24"/>
                <w:szCs w:val="24"/>
                <w:lang w:val="ru-RU"/>
              </w:rPr>
              <w:t>с</w:t>
            </w:r>
            <w:r w:rsidRPr="001412B7">
              <w:rPr>
                <w:spacing w:val="-3"/>
                <w:sz w:val="24"/>
                <w:szCs w:val="24"/>
                <w:lang w:val="ru-RU"/>
              </w:rPr>
              <w:t xml:space="preserve"> </w:t>
            </w:r>
            <w:r w:rsidRPr="001412B7">
              <w:rPr>
                <w:sz w:val="24"/>
                <w:szCs w:val="24"/>
                <w:lang w:val="ru-RU"/>
              </w:rPr>
              <w:t>людьми</w:t>
            </w:r>
            <w:r w:rsidRPr="001412B7">
              <w:rPr>
                <w:spacing w:val="-6"/>
                <w:sz w:val="24"/>
                <w:szCs w:val="24"/>
                <w:lang w:val="ru-RU"/>
              </w:rPr>
              <w:t xml:space="preserve"> </w:t>
            </w:r>
            <w:r w:rsidRPr="001412B7">
              <w:rPr>
                <w:sz w:val="24"/>
                <w:szCs w:val="24"/>
                <w:lang w:val="ru-RU"/>
              </w:rPr>
              <w:t>разных</w:t>
            </w:r>
            <w:r w:rsidRPr="001412B7">
              <w:rPr>
                <w:spacing w:val="-57"/>
                <w:sz w:val="24"/>
                <w:szCs w:val="24"/>
                <w:lang w:val="ru-RU"/>
              </w:rPr>
              <w:t xml:space="preserve"> </w:t>
            </w:r>
            <w:r w:rsidRPr="001412B7">
              <w:rPr>
                <w:sz w:val="24"/>
                <w:szCs w:val="24"/>
                <w:lang w:val="ru-RU"/>
              </w:rPr>
              <w:t>народов,</w:t>
            </w:r>
            <w:r w:rsidRPr="001412B7">
              <w:rPr>
                <w:spacing w:val="3"/>
                <w:sz w:val="24"/>
                <w:szCs w:val="24"/>
                <w:lang w:val="ru-RU"/>
              </w:rPr>
              <w:t xml:space="preserve"> </w:t>
            </w:r>
            <w:r w:rsidRPr="001412B7">
              <w:rPr>
                <w:sz w:val="24"/>
                <w:szCs w:val="24"/>
                <w:lang w:val="ru-RU"/>
              </w:rPr>
              <w:t>вероисповеданий.</w:t>
            </w:r>
          </w:p>
          <w:p w:rsidR="001A5B40" w:rsidRPr="001412B7" w:rsidRDefault="001A5B40" w:rsidP="001A5B40">
            <w:pPr>
              <w:pStyle w:val="TableParagraph"/>
              <w:jc w:val="both"/>
              <w:rPr>
                <w:sz w:val="24"/>
                <w:szCs w:val="24"/>
                <w:lang w:val="ru-RU"/>
              </w:rPr>
            </w:pPr>
            <w:proofErr w:type="gramStart"/>
            <w:r w:rsidRPr="001412B7">
              <w:rPr>
                <w:sz w:val="24"/>
                <w:szCs w:val="24"/>
                <w:lang w:val="ru-RU"/>
              </w:rPr>
              <w:t>Знающий</w:t>
            </w:r>
            <w:proofErr w:type="gramEnd"/>
            <w:r w:rsidRPr="001412B7">
              <w:rPr>
                <w:spacing w:val="1"/>
                <w:sz w:val="24"/>
                <w:szCs w:val="24"/>
                <w:lang w:val="ru-RU"/>
              </w:rPr>
              <w:t xml:space="preserve"> </w:t>
            </w:r>
            <w:r w:rsidRPr="001412B7">
              <w:rPr>
                <w:sz w:val="24"/>
                <w:szCs w:val="24"/>
                <w:lang w:val="ru-RU"/>
              </w:rPr>
              <w:t>и</w:t>
            </w:r>
            <w:r w:rsidRPr="001412B7">
              <w:rPr>
                <w:spacing w:val="-3"/>
                <w:sz w:val="24"/>
                <w:szCs w:val="24"/>
                <w:lang w:val="ru-RU"/>
              </w:rPr>
              <w:t xml:space="preserve"> </w:t>
            </w:r>
            <w:r w:rsidRPr="001412B7">
              <w:rPr>
                <w:sz w:val="24"/>
                <w:szCs w:val="24"/>
                <w:lang w:val="ru-RU"/>
              </w:rPr>
              <w:t>уважающий</w:t>
            </w:r>
            <w:r w:rsidRPr="001412B7">
              <w:rPr>
                <w:spacing w:val="2"/>
                <w:sz w:val="24"/>
                <w:szCs w:val="24"/>
                <w:lang w:val="ru-RU"/>
              </w:rPr>
              <w:t xml:space="preserve"> </w:t>
            </w:r>
            <w:r w:rsidRPr="001412B7">
              <w:rPr>
                <w:sz w:val="24"/>
                <w:szCs w:val="24"/>
                <w:lang w:val="ru-RU"/>
              </w:rPr>
              <w:t>традиции</w:t>
            </w:r>
            <w:r w:rsidRPr="001412B7">
              <w:rPr>
                <w:spacing w:val="-3"/>
                <w:sz w:val="24"/>
                <w:szCs w:val="24"/>
                <w:lang w:val="ru-RU"/>
              </w:rPr>
              <w:t xml:space="preserve"> </w:t>
            </w:r>
            <w:r w:rsidRPr="001412B7">
              <w:rPr>
                <w:sz w:val="24"/>
                <w:szCs w:val="24"/>
                <w:lang w:val="ru-RU"/>
              </w:rPr>
              <w:t>и</w:t>
            </w:r>
            <w:r w:rsidRPr="001412B7">
              <w:rPr>
                <w:spacing w:val="-4"/>
                <w:sz w:val="24"/>
                <w:szCs w:val="24"/>
                <w:lang w:val="ru-RU"/>
              </w:rPr>
              <w:t xml:space="preserve"> </w:t>
            </w:r>
            <w:r w:rsidRPr="001412B7">
              <w:rPr>
                <w:sz w:val="24"/>
                <w:szCs w:val="24"/>
                <w:lang w:val="ru-RU"/>
              </w:rPr>
              <w:t>ценности</w:t>
            </w:r>
            <w:r w:rsidRPr="001412B7">
              <w:rPr>
                <w:spacing w:val="-2"/>
                <w:sz w:val="24"/>
                <w:szCs w:val="24"/>
                <w:lang w:val="ru-RU"/>
              </w:rPr>
              <w:t xml:space="preserve"> </w:t>
            </w:r>
            <w:r w:rsidRPr="001412B7">
              <w:rPr>
                <w:sz w:val="24"/>
                <w:szCs w:val="24"/>
                <w:lang w:val="ru-RU"/>
              </w:rPr>
              <w:t>своей</w:t>
            </w:r>
            <w:r w:rsidRPr="001412B7">
              <w:rPr>
                <w:spacing w:val="-3"/>
                <w:sz w:val="24"/>
                <w:szCs w:val="24"/>
                <w:lang w:val="ru-RU"/>
              </w:rPr>
              <w:t xml:space="preserve"> </w:t>
            </w:r>
            <w:r w:rsidRPr="001412B7">
              <w:rPr>
                <w:sz w:val="24"/>
                <w:szCs w:val="24"/>
                <w:lang w:val="ru-RU"/>
              </w:rPr>
              <w:t>семьи,</w:t>
            </w:r>
          </w:p>
        </w:tc>
      </w:tr>
      <w:tr w:rsidR="001A5B40" w:rsidRPr="001412B7" w:rsidTr="001A5B40">
        <w:trPr>
          <w:trHeight w:val="2208"/>
          <w:jc w:val="center"/>
        </w:trPr>
        <w:tc>
          <w:tcPr>
            <w:tcW w:w="2271" w:type="dxa"/>
          </w:tcPr>
          <w:p w:rsidR="001A5B40" w:rsidRPr="001412B7" w:rsidRDefault="001A5B40" w:rsidP="001A5B40">
            <w:pPr>
              <w:pStyle w:val="TableParagraph"/>
              <w:ind w:left="0"/>
              <w:jc w:val="both"/>
              <w:rPr>
                <w:sz w:val="24"/>
                <w:szCs w:val="24"/>
                <w:lang w:val="ru-RU"/>
              </w:rPr>
            </w:pPr>
          </w:p>
        </w:tc>
        <w:tc>
          <w:tcPr>
            <w:tcW w:w="7481" w:type="dxa"/>
          </w:tcPr>
          <w:p w:rsidR="001A5B40" w:rsidRPr="001412B7" w:rsidRDefault="001A5B40" w:rsidP="001A5B40">
            <w:pPr>
              <w:pStyle w:val="TableParagraph"/>
              <w:jc w:val="both"/>
              <w:rPr>
                <w:sz w:val="24"/>
                <w:szCs w:val="24"/>
                <w:lang w:val="ru-RU"/>
              </w:rPr>
            </w:pPr>
            <w:r w:rsidRPr="001412B7">
              <w:rPr>
                <w:sz w:val="24"/>
                <w:szCs w:val="24"/>
                <w:lang w:val="ru-RU"/>
              </w:rPr>
              <w:t>российские</w:t>
            </w:r>
            <w:r w:rsidRPr="001412B7">
              <w:rPr>
                <w:spacing w:val="-3"/>
                <w:sz w:val="24"/>
                <w:szCs w:val="24"/>
                <w:lang w:val="ru-RU"/>
              </w:rPr>
              <w:t xml:space="preserve"> </w:t>
            </w:r>
            <w:r w:rsidRPr="001412B7">
              <w:rPr>
                <w:sz w:val="24"/>
                <w:szCs w:val="24"/>
                <w:lang w:val="ru-RU"/>
              </w:rPr>
              <w:t>традиционные</w:t>
            </w:r>
            <w:r w:rsidRPr="001412B7">
              <w:rPr>
                <w:spacing w:val="-6"/>
                <w:sz w:val="24"/>
                <w:szCs w:val="24"/>
                <w:lang w:val="ru-RU"/>
              </w:rPr>
              <w:t xml:space="preserve"> </w:t>
            </w:r>
            <w:r w:rsidRPr="001412B7">
              <w:rPr>
                <w:sz w:val="24"/>
                <w:szCs w:val="24"/>
                <w:lang w:val="ru-RU"/>
              </w:rPr>
              <w:t>семейные</w:t>
            </w:r>
            <w:r w:rsidRPr="001412B7">
              <w:rPr>
                <w:spacing w:val="-7"/>
                <w:sz w:val="24"/>
                <w:szCs w:val="24"/>
                <w:lang w:val="ru-RU"/>
              </w:rPr>
              <w:t xml:space="preserve"> </w:t>
            </w:r>
            <w:r w:rsidRPr="001412B7">
              <w:rPr>
                <w:sz w:val="24"/>
                <w:szCs w:val="24"/>
                <w:lang w:val="ru-RU"/>
              </w:rPr>
              <w:t>ценности</w:t>
            </w:r>
            <w:r w:rsidRPr="001412B7">
              <w:rPr>
                <w:spacing w:val="-9"/>
                <w:sz w:val="24"/>
                <w:szCs w:val="24"/>
                <w:lang w:val="ru-RU"/>
              </w:rPr>
              <w:t xml:space="preserve"> </w:t>
            </w:r>
            <w:r w:rsidRPr="001412B7">
              <w:rPr>
                <w:sz w:val="24"/>
                <w:szCs w:val="24"/>
                <w:lang w:val="ru-RU"/>
              </w:rPr>
              <w:t>(с</w:t>
            </w:r>
            <w:r w:rsidRPr="001412B7">
              <w:rPr>
                <w:spacing w:val="-2"/>
                <w:sz w:val="24"/>
                <w:szCs w:val="24"/>
                <w:lang w:val="ru-RU"/>
              </w:rPr>
              <w:t xml:space="preserve"> </w:t>
            </w:r>
            <w:r w:rsidRPr="001412B7">
              <w:rPr>
                <w:sz w:val="24"/>
                <w:szCs w:val="24"/>
                <w:lang w:val="ru-RU"/>
              </w:rPr>
              <w:t>учетом этнической,</w:t>
            </w:r>
            <w:r w:rsidRPr="001412B7">
              <w:rPr>
                <w:spacing w:val="-57"/>
                <w:sz w:val="24"/>
                <w:szCs w:val="24"/>
                <w:lang w:val="ru-RU"/>
              </w:rPr>
              <w:t xml:space="preserve"> </w:t>
            </w:r>
            <w:r w:rsidRPr="001412B7">
              <w:rPr>
                <w:sz w:val="24"/>
                <w:szCs w:val="24"/>
                <w:lang w:val="ru-RU"/>
              </w:rPr>
              <w:t>религиозной</w:t>
            </w:r>
            <w:r w:rsidRPr="001412B7">
              <w:rPr>
                <w:spacing w:val="2"/>
                <w:sz w:val="24"/>
                <w:szCs w:val="24"/>
                <w:lang w:val="ru-RU"/>
              </w:rPr>
              <w:t xml:space="preserve"> </w:t>
            </w:r>
            <w:r w:rsidRPr="001412B7">
              <w:rPr>
                <w:sz w:val="24"/>
                <w:szCs w:val="24"/>
                <w:lang w:val="ru-RU"/>
              </w:rPr>
              <w:t>принадлежности).</w:t>
            </w:r>
          </w:p>
          <w:p w:rsidR="001A5B40" w:rsidRPr="001412B7" w:rsidRDefault="001A5B40" w:rsidP="001A5B40">
            <w:pPr>
              <w:pStyle w:val="TableParagraph"/>
              <w:jc w:val="both"/>
              <w:rPr>
                <w:sz w:val="24"/>
                <w:szCs w:val="24"/>
                <w:lang w:val="ru-RU"/>
              </w:rPr>
            </w:pPr>
            <w:proofErr w:type="gramStart"/>
            <w:r w:rsidRPr="001412B7">
              <w:rPr>
                <w:sz w:val="24"/>
                <w:szCs w:val="24"/>
                <w:lang w:val="ru-RU"/>
              </w:rPr>
              <w:t>Владеющий</w:t>
            </w:r>
            <w:proofErr w:type="gramEnd"/>
            <w:r w:rsidRPr="001412B7">
              <w:rPr>
                <w:sz w:val="24"/>
                <w:szCs w:val="24"/>
                <w:lang w:val="ru-RU"/>
              </w:rPr>
              <w:t xml:space="preserve"> первоначальными представлениями о единстве и</w:t>
            </w:r>
            <w:r w:rsidRPr="001412B7">
              <w:rPr>
                <w:spacing w:val="1"/>
                <w:sz w:val="24"/>
                <w:szCs w:val="24"/>
                <w:lang w:val="ru-RU"/>
              </w:rPr>
              <w:t xml:space="preserve"> </w:t>
            </w:r>
            <w:r w:rsidRPr="001412B7">
              <w:rPr>
                <w:sz w:val="24"/>
                <w:szCs w:val="24"/>
                <w:lang w:val="ru-RU"/>
              </w:rPr>
              <w:t>многообразии</w:t>
            </w:r>
            <w:r w:rsidRPr="001412B7">
              <w:rPr>
                <w:spacing w:val="-7"/>
                <w:sz w:val="24"/>
                <w:szCs w:val="24"/>
                <w:lang w:val="ru-RU"/>
              </w:rPr>
              <w:t xml:space="preserve"> </w:t>
            </w:r>
            <w:r w:rsidRPr="001412B7">
              <w:rPr>
                <w:sz w:val="24"/>
                <w:szCs w:val="24"/>
                <w:lang w:val="ru-RU"/>
              </w:rPr>
              <w:t>языкового</w:t>
            </w:r>
            <w:r w:rsidRPr="001412B7">
              <w:rPr>
                <w:spacing w:val="-3"/>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культурного</w:t>
            </w:r>
            <w:r w:rsidRPr="001412B7">
              <w:rPr>
                <w:spacing w:val="-2"/>
                <w:sz w:val="24"/>
                <w:szCs w:val="24"/>
                <w:lang w:val="ru-RU"/>
              </w:rPr>
              <w:t xml:space="preserve"> </w:t>
            </w:r>
            <w:r w:rsidRPr="001412B7">
              <w:rPr>
                <w:sz w:val="24"/>
                <w:szCs w:val="24"/>
                <w:lang w:val="ru-RU"/>
              </w:rPr>
              <w:t>пространства</w:t>
            </w:r>
            <w:r w:rsidRPr="001412B7">
              <w:rPr>
                <w:spacing w:val="-4"/>
                <w:sz w:val="24"/>
                <w:szCs w:val="24"/>
                <w:lang w:val="ru-RU"/>
              </w:rPr>
              <w:t xml:space="preserve"> </w:t>
            </w:r>
            <w:r w:rsidRPr="001412B7">
              <w:rPr>
                <w:sz w:val="24"/>
                <w:szCs w:val="24"/>
                <w:lang w:val="ru-RU"/>
              </w:rPr>
              <w:t>России,</w:t>
            </w:r>
            <w:r w:rsidRPr="001412B7">
              <w:rPr>
                <w:spacing w:val="-6"/>
                <w:sz w:val="24"/>
                <w:szCs w:val="24"/>
                <w:lang w:val="ru-RU"/>
              </w:rPr>
              <w:t xml:space="preserve"> </w:t>
            </w:r>
            <w:r w:rsidRPr="001412B7">
              <w:rPr>
                <w:sz w:val="24"/>
                <w:szCs w:val="24"/>
                <w:lang w:val="ru-RU"/>
              </w:rPr>
              <w:t>о</w:t>
            </w:r>
            <w:r w:rsidRPr="001412B7">
              <w:rPr>
                <w:spacing w:val="-2"/>
                <w:sz w:val="24"/>
                <w:szCs w:val="24"/>
                <w:lang w:val="ru-RU"/>
              </w:rPr>
              <w:t xml:space="preserve"> </w:t>
            </w:r>
            <w:r w:rsidRPr="001412B7">
              <w:rPr>
                <w:sz w:val="24"/>
                <w:szCs w:val="24"/>
                <w:lang w:val="ru-RU"/>
              </w:rPr>
              <w:t>языке</w:t>
            </w:r>
            <w:r w:rsidRPr="001412B7">
              <w:rPr>
                <w:spacing w:val="-57"/>
                <w:sz w:val="24"/>
                <w:szCs w:val="24"/>
                <w:lang w:val="ru-RU"/>
              </w:rPr>
              <w:t xml:space="preserve"> </w:t>
            </w:r>
            <w:r w:rsidRPr="001412B7">
              <w:rPr>
                <w:sz w:val="24"/>
                <w:szCs w:val="24"/>
                <w:lang w:val="ru-RU"/>
              </w:rPr>
              <w:t>как</w:t>
            </w:r>
            <w:r w:rsidRPr="001412B7">
              <w:rPr>
                <w:spacing w:val="-1"/>
                <w:sz w:val="24"/>
                <w:szCs w:val="24"/>
                <w:lang w:val="ru-RU"/>
              </w:rPr>
              <w:t xml:space="preserve"> </w:t>
            </w:r>
            <w:r w:rsidRPr="001412B7">
              <w:rPr>
                <w:sz w:val="24"/>
                <w:szCs w:val="24"/>
                <w:lang w:val="ru-RU"/>
              </w:rPr>
              <w:t>основе</w:t>
            </w:r>
            <w:r w:rsidRPr="001412B7">
              <w:rPr>
                <w:spacing w:val="-4"/>
                <w:sz w:val="24"/>
                <w:szCs w:val="24"/>
                <w:lang w:val="ru-RU"/>
              </w:rPr>
              <w:t xml:space="preserve"> </w:t>
            </w:r>
            <w:r w:rsidRPr="001412B7">
              <w:rPr>
                <w:sz w:val="24"/>
                <w:szCs w:val="24"/>
                <w:lang w:val="ru-RU"/>
              </w:rPr>
              <w:t>национального</w:t>
            </w:r>
            <w:r w:rsidRPr="001412B7">
              <w:rPr>
                <w:spacing w:val="2"/>
                <w:sz w:val="24"/>
                <w:szCs w:val="24"/>
                <w:lang w:val="ru-RU"/>
              </w:rPr>
              <w:t xml:space="preserve"> </w:t>
            </w:r>
            <w:r w:rsidRPr="001412B7">
              <w:rPr>
                <w:sz w:val="24"/>
                <w:szCs w:val="24"/>
                <w:lang w:val="ru-RU"/>
              </w:rPr>
              <w:t>самосознания.</w:t>
            </w:r>
          </w:p>
          <w:p w:rsidR="001A5B40" w:rsidRPr="001412B7" w:rsidRDefault="001A5B40" w:rsidP="001A5B40">
            <w:pPr>
              <w:pStyle w:val="TableParagraph"/>
              <w:jc w:val="both"/>
              <w:rPr>
                <w:sz w:val="24"/>
                <w:szCs w:val="24"/>
                <w:lang w:val="ru-RU"/>
              </w:rPr>
            </w:pPr>
            <w:proofErr w:type="gramStart"/>
            <w:r w:rsidRPr="001412B7">
              <w:rPr>
                <w:sz w:val="24"/>
                <w:szCs w:val="24"/>
                <w:lang w:val="ru-RU"/>
              </w:rPr>
              <w:t>Испытывающий</w:t>
            </w:r>
            <w:proofErr w:type="gramEnd"/>
            <w:r w:rsidRPr="001412B7">
              <w:rPr>
                <w:spacing w:val="-6"/>
                <w:sz w:val="24"/>
                <w:szCs w:val="24"/>
                <w:lang w:val="ru-RU"/>
              </w:rPr>
              <w:t xml:space="preserve"> </w:t>
            </w:r>
            <w:r w:rsidRPr="001412B7">
              <w:rPr>
                <w:sz w:val="24"/>
                <w:szCs w:val="24"/>
                <w:lang w:val="ru-RU"/>
              </w:rPr>
              <w:t>нравственные</w:t>
            </w:r>
            <w:r w:rsidRPr="001412B7">
              <w:rPr>
                <w:spacing w:val="-2"/>
                <w:sz w:val="24"/>
                <w:szCs w:val="24"/>
                <w:lang w:val="ru-RU"/>
              </w:rPr>
              <w:t xml:space="preserve"> </w:t>
            </w:r>
            <w:r w:rsidRPr="001412B7">
              <w:rPr>
                <w:sz w:val="24"/>
                <w:szCs w:val="24"/>
                <w:lang w:val="ru-RU"/>
              </w:rPr>
              <w:t>эстетические</w:t>
            </w:r>
            <w:r w:rsidRPr="001412B7">
              <w:rPr>
                <w:spacing w:val="-2"/>
                <w:sz w:val="24"/>
                <w:szCs w:val="24"/>
                <w:lang w:val="ru-RU"/>
              </w:rPr>
              <w:t xml:space="preserve"> </w:t>
            </w:r>
            <w:r w:rsidRPr="001412B7">
              <w:rPr>
                <w:sz w:val="24"/>
                <w:szCs w:val="24"/>
                <w:lang w:val="ru-RU"/>
              </w:rPr>
              <w:t>чувства</w:t>
            </w:r>
            <w:r w:rsidRPr="001412B7">
              <w:rPr>
                <w:spacing w:val="-2"/>
                <w:sz w:val="24"/>
                <w:szCs w:val="24"/>
                <w:lang w:val="ru-RU"/>
              </w:rPr>
              <w:t xml:space="preserve"> </w:t>
            </w:r>
            <w:r w:rsidRPr="001412B7">
              <w:rPr>
                <w:sz w:val="24"/>
                <w:szCs w:val="24"/>
                <w:lang w:val="ru-RU"/>
              </w:rPr>
              <w:t>к</w:t>
            </w:r>
            <w:r w:rsidRPr="001412B7">
              <w:rPr>
                <w:spacing w:val="-4"/>
                <w:sz w:val="24"/>
                <w:szCs w:val="24"/>
                <w:lang w:val="ru-RU"/>
              </w:rPr>
              <w:t xml:space="preserve"> </w:t>
            </w:r>
            <w:r w:rsidRPr="001412B7">
              <w:rPr>
                <w:sz w:val="24"/>
                <w:szCs w:val="24"/>
                <w:lang w:val="ru-RU"/>
              </w:rPr>
              <w:t>русскому</w:t>
            </w:r>
            <w:r w:rsidRPr="001412B7">
              <w:rPr>
                <w:spacing w:val="-10"/>
                <w:sz w:val="24"/>
                <w:szCs w:val="24"/>
                <w:lang w:val="ru-RU"/>
              </w:rPr>
              <w:t xml:space="preserve"> </w:t>
            </w:r>
            <w:r w:rsidRPr="001412B7">
              <w:rPr>
                <w:sz w:val="24"/>
                <w:szCs w:val="24"/>
                <w:lang w:val="ru-RU"/>
              </w:rPr>
              <w:t>и</w:t>
            </w:r>
            <w:r w:rsidRPr="001412B7">
              <w:rPr>
                <w:spacing w:val="-57"/>
                <w:sz w:val="24"/>
                <w:szCs w:val="24"/>
                <w:lang w:val="ru-RU"/>
              </w:rPr>
              <w:t xml:space="preserve"> </w:t>
            </w:r>
            <w:r w:rsidRPr="001412B7">
              <w:rPr>
                <w:sz w:val="24"/>
                <w:szCs w:val="24"/>
                <w:lang w:val="ru-RU"/>
              </w:rPr>
              <w:t>родному</w:t>
            </w:r>
            <w:r w:rsidRPr="001412B7">
              <w:rPr>
                <w:spacing w:val="-9"/>
                <w:sz w:val="24"/>
                <w:szCs w:val="24"/>
                <w:lang w:val="ru-RU"/>
              </w:rPr>
              <w:t xml:space="preserve"> </w:t>
            </w:r>
            <w:r w:rsidRPr="001412B7">
              <w:rPr>
                <w:sz w:val="24"/>
                <w:szCs w:val="24"/>
                <w:lang w:val="ru-RU"/>
              </w:rPr>
              <w:t>языкам,</w:t>
            </w:r>
            <w:r w:rsidRPr="001412B7">
              <w:rPr>
                <w:spacing w:val="4"/>
                <w:sz w:val="24"/>
                <w:szCs w:val="24"/>
                <w:lang w:val="ru-RU"/>
              </w:rPr>
              <w:t xml:space="preserve"> </w:t>
            </w:r>
            <w:r w:rsidRPr="001412B7">
              <w:rPr>
                <w:sz w:val="24"/>
                <w:szCs w:val="24"/>
                <w:lang w:val="ru-RU"/>
              </w:rPr>
              <w:t>литературе.</w:t>
            </w:r>
          </w:p>
          <w:p w:rsidR="001A5B40" w:rsidRPr="001412B7" w:rsidRDefault="001A5B40" w:rsidP="001A5B40">
            <w:pPr>
              <w:pStyle w:val="TableParagraph"/>
              <w:jc w:val="both"/>
              <w:rPr>
                <w:sz w:val="24"/>
                <w:szCs w:val="24"/>
                <w:lang w:val="ru-RU"/>
              </w:rPr>
            </w:pPr>
            <w:proofErr w:type="gramStart"/>
            <w:r w:rsidRPr="001412B7">
              <w:rPr>
                <w:sz w:val="24"/>
                <w:szCs w:val="24"/>
                <w:lang w:val="ru-RU"/>
              </w:rPr>
              <w:t>Знающий</w:t>
            </w:r>
            <w:proofErr w:type="gramEnd"/>
            <w:r w:rsidRPr="001412B7">
              <w:rPr>
                <w:spacing w:val="-1"/>
                <w:sz w:val="24"/>
                <w:szCs w:val="24"/>
                <w:lang w:val="ru-RU"/>
              </w:rPr>
              <w:t xml:space="preserve"> </w:t>
            </w:r>
            <w:r w:rsidRPr="001412B7">
              <w:rPr>
                <w:sz w:val="24"/>
                <w:szCs w:val="24"/>
                <w:lang w:val="ru-RU"/>
              </w:rPr>
              <w:t>и</w:t>
            </w:r>
            <w:r w:rsidRPr="001412B7">
              <w:rPr>
                <w:spacing w:val="-5"/>
                <w:sz w:val="24"/>
                <w:szCs w:val="24"/>
                <w:lang w:val="ru-RU"/>
              </w:rPr>
              <w:t xml:space="preserve"> </w:t>
            </w:r>
            <w:r w:rsidRPr="001412B7">
              <w:rPr>
                <w:sz w:val="24"/>
                <w:szCs w:val="24"/>
                <w:lang w:val="ru-RU"/>
              </w:rPr>
              <w:t>соблюдающий</w:t>
            </w:r>
            <w:r w:rsidRPr="001412B7">
              <w:rPr>
                <w:spacing w:val="-5"/>
                <w:sz w:val="24"/>
                <w:szCs w:val="24"/>
                <w:lang w:val="ru-RU"/>
              </w:rPr>
              <w:t xml:space="preserve"> </w:t>
            </w:r>
            <w:r w:rsidRPr="001412B7">
              <w:rPr>
                <w:sz w:val="24"/>
                <w:szCs w:val="24"/>
                <w:lang w:val="ru-RU"/>
              </w:rPr>
              <w:t>основные</w:t>
            </w:r>
            <w:r w:rsidRPr="001412B7">
              <w:rPr>
                <w:spacing w:val="-3"/>
                <w:sz w:val="24"/>
                <w:szCs w:val="24"/>
                <w:lang w:val="ru-RU"/>
              </w:rPr>
              <w:t xml:space="preserve"> </w:t>
            </w:r>
            <w:r w:rsidRPr="001412B7">
              <w:rPr>
                <w:sz w:val="24"/>
                <w:szCs w:val="24"/>
                <w:lang w:val="ru-RU"/>
              </w:rPr>
              <w:t>правила</w:t>
            </w:r>
            <w:r w:rsidRPr="001412B7">
              <w:rPr>
                <w:spacing w:val="-2"/>
                <w:sz w:val="24"/>
                <w:szCs w:val="24"/>
                <w:lang w:val="ru-RU"/>
              </w:rPr>
              <w:t xml:space="preserve"> </w:t>
            </w:r>
            <w:r w:rsidRPr="001412B7">
              <w:rPr>
                <w:sz w:val="24"/>
                <w:szCs w:val="24"/>
                <w:lang w:val="ru-RU"/>
              </w:rPr>
              <w:t>этикета</w:t>
            </w:r>
            <w:r w:rsidRPr="001412B7">
              <w:rPr>
                <w:spacing w:val="-3"/>
                <w:sz w:val="24"/>
                <w:szCs w:val="24"/>
                <w:lang w:val="ru-RU"/>
              </w:rPr>
              <w:t xml:space="preserve"> </w:t>
            </w:r>
            <w:r w:rsidRPr="001412B7">
              <w:rPr>
                <w:sz w:val="24"/>
                <w:szCs w:val="24"/>
                <w:lang w:val="ru-RU"/>
              </w:rPr>
              <w:t>в</w:t>
            </w:r>
            <w:r w:rsidRPr="001412B7">
              <w:rPr>
                <w:spacing w:val="-4"/>
                <w:sz w:val="24"/>
                <w:szCs w:val="24"/>
                <w:lang w:val="ru-RU"/>
              </w:rPr>
              <w:t xml:space="preserve"> </w:t>
            </w:r>
            <w:r w:rsidRPr="001412B7">
              <w:rPr>
                <w:sz w:val="24"/>
                <w:szCs w:val="24"/>
                <w:lang w:val="ru-RU"/>
              </w:rPr>
              <w:t>обществе.</w:t>
            </w:r>
          </w:p>
        </w:tc>
      </w:tr>
      <w:tr w:rsidR="001A5B40" w:rsidRPr="001412B7" w:rsidTr="001A5B40">
        <w:trPr>
          <w:trHeight w:val="1929"/>
          <w:jc w:val="center"/>
        </w:trPr>
        <w:tc>
          <w:tcPr>
            <w:tcW w:w="2271" w:type="dxa"/>
          </w:tcPr>
          <w:p w:rsidR="001A5B40" w:rsidRPr="001412B7" w:rsidRDefault="001A5B40" w:rsidP="001A5B40">
            <w:pPr>
              <w:pStyle w:val="TableParagraph"/>
              <w:ind w:right="744"/>
              <w:jc w:val="both"/>
              <w:rPr>
                <w:sz w:val="24"/>
                <w:szCs w:val="24"/>
              </w:rPr>
            </w:pPr>
            <w:r w:rsidRPr="001412B7">
              <w:rPr>
                <w:sz w:val="24"/>
                <w:szCs w:val="24"/>
              </w:rPr>
              <w:t>Эстетическое</w:t>
            </w:r>
            <w:r w:rsidRPr="001412B7">
              <w:rPr>
                <w:spacing w:val="-57"/>
                <w:sz w:val="24"/>
                <w:szCs w:val="24"/>
              </w:rPr>
              <w:t xml:space="preserve"> </w:t>
            </w:r>
            <w:r w:rsidRPr="001412B7">
              <w:rPr>
                <w:sz w:val="24"/>
                <w:szCs w:val="24"/>
              </w:rPr>
              <w:t>воспитание</w:t>
            </w:r>
          </w:p>
        </w:tc>
        <w:tc>
          <w:tcPr>
            <w:tcW w:w="7481" w:type="dxa"/>
          </w:tcPr>
          <w:p w:rsidR="001A5B40" w:rsidRPr="001412B7" w:rsidRDefault="001A5B40" w:rsidP="001A5B40">
            <w:pPr>
              <w:pStyle w:val="TableParagraph"/>
              <w:jc w:val="both"/>
              <w:rPr>
                <w:sz w:val="24"/>
                <w:szCs w:val="24"/>
                <w:lang w:val="ru-RU"/>
              </w:rPr>
            </w:pPr>
            <w:r w:rsidRPr="001412B7">
              <w:rPr>
                <w:sz w:val="24"/>
                <w:szCs w:val="24"/>
                <w:lang w:val="ru-RU"/>
              </w:rPr>
              <w:t>Проявляющий</w:t>
            </w:r>
            <w:r w:rsidRPr="001412B7">
              <w:rPr>
                <w:spacing w:val="-9"/>
                <w:sz w:val="24"/>
                <w:szCs w:val="24"/>
                <w:lang w:val="ru-RU"/>
              </w:rPr>
              <w:t xml:space="preserve"> </w:t>
            </w:r>
            <w:r w:rsidRPr="001412B7">
              <w:rPr>
                <w:sz w:val="24"/>
                <w:szCs w:val="24"/>
                <w:lang w:val="ru-RU"/>
              </w:rPr>
              <w:t>уважение</w:t>
            </w:r>
            <w:r w:rsidRPr="001412B7">
              <w:rPr>
                <w:spacing w:val="-5"/>
                <w:sz w:val="24"/>
                <w:szCs w:val="24"/>
                <w:lang w:val="ru-RU"/>
              </w:rPr>
              <w:t xml:space="preserve"> </w:t>
            </w:r>
            <w:r w:rsidRPr="001412B7">
              <w:rPr>
                <w:sz w:val="24"/>
                <w:szCs w:val="24"/>
                <w:lang w:val="ru-RU"/>
              </w:rPr>
              <w:t>и</w:t>
            </w:r>
            <w:r w:rsidRPr="001412B7">
              <w:rPr>
                <w:spacing w:val="-4"/>
                <w:sz w:val="24"/>
                <w:szCs w:val="24"/>
                <w:lang w:val="ru-RU"/>
              </w:rPr>
              <w:t xml:space="preserve"> </w:t>
            </w:r>
            <w:r w:rsidRPr="001412B7">
              <w:rPr>
                <w:sz w:val="24"/>
                <w:szCs w:val="24"/>
                <w:lang w:val="ru-RU"/>
              </w:rPr>
              <w:t>интерес</w:t>
            </w:r>
            <w:r w:rsidRPr="001412B7">
              <w:rPr>
                <w:spacing w:val="-5"/>
                <w:sz w:val="24"/>
                <w:szCs w:val="24"/>
                <w:lang w:val="ru-RU"/>
              </w:rPr>
              <w:t xml:space="preserve"> </w:t>
            </w:r>
            <w:r w:rsidRPr="001412B7">
              <w:rPr>
                <w:sz w:val="24"/>
                <w:szCs w:val="24"/>
                <w:lang w:val="ru-RU"/>
              </w:rPr>
              <w:t>к</w:t>
            </w:r>
            <w:r w:rsidRPr="001412B7">
              <w:rPr>
                <w:spacing w:val="-6"/>
                <w:sz w:val="24"/>
                <w:szCs w:val="24"/>
                <w:lang w:val="ru-RU"/>
              </w:rPr>
              <w:t xml:space="preserve"> </w:t>
            </w:r>
            <w:r w:rsidRPr="001412B7">
              <w:rPr>
                <w:sz w:val="24"/>
                <w:szCs w:val="24"/>
                <w:lang w:val="ru-RU"/>
              </w:rPr>
              <w:t>художественной</w:t>
            </w:r>
            <w:r w:rsidRPr="001412B7">
              <w:rPr>
                <w:spacing w:val="-4"/>
                <w:sz w:val="24"/>
                <w:szCs w:val="24"/>
                <w:lang w:val="ru-RU"/>
              </w:rPr>
              <w:t xml:space="preserve"> </w:t>
            </w:r>
            <w:r w:rsidRPr="001412B7">
              <w:rPr>
                <w:sz w:val="24"/>
                <w:szCs w:val="24"/>
                <w:lang w:val="ru-RU"/>
              </w:rPr>
              <w:t>культуре,</w:t>
            </w:r>
            <w:r w:rsidRPr="001412B7">
              <w:rPr>
                <w:spacing w:val="-57"/>
                <w:sz w:val="24"/>
                <w:szCs w:val="24"/>
                <w:lang w:val="ru-RU"/>
              </w:rPr>
              <w:t xml:space="preserve"> </w:t>
            </w:r>
            <w:r w:rsidRPr="001412B7">
              <w:rPr>
                <w:sz w:val="24"/>
                <w:szCs w:val="24"/>
                <w:lang w:val="ru-RU"/>
              </w:rPr>
              <w:t>восприимчивость</w:t>
            </w:r>
            <w:r w:rsidRPr="001412B7">
              <w:rPr>
                <w:spacing w:val="-1"/>
                <w:sz w:val="24"/>
                <w:szCs w:val="24"/>
                <w:lang w:val="ru-RU"/>
              </w:rPr>
              <w:t xml:space="preserve"> </w:t>
            </w:r>
            <w:r w:rsidRPr="001412B7">
              <w:rPr>
                <w:sz w:val="24"/>
                <w:szCs w:val="24"/>
                <w:lang w:val="ru-RU"/>
              </w:rPr>
              <w:t>к</w:t>
            </w:r>
            <w:r w:rsidRPr="001412B7">
              <w:rPr>
                <w:spacing w:val="-4"/>
                <w:sz w:val="24"/>
                <w:szCs w:val="24"/>
                <w:lang w:val="ru-RU"/>
              </w:rPr>
              <w:t xml:space="preserve"> </w:t>
            </w:r>
            <w:r w:rsidRPr="001412B7">
              <w:rPr>
                <w:sz w:val="24"/>
                <w:szCs w:val="24"/>
                <w:lang w:val="ru-RU"/>
              </w:rPr>
              <w:t>разным</w:t>
            </w:r>
            <w:r w:rsidRPr="001412B7">
              <w:rPr>
                <w:spacing w:val="-4"/>
                <w:sz w:val="24"/>
                <w:szCs w:val="24"/>
                <w:lang w:val="ru-RU"/>
              </w:rPr>
              <w:t xml:space="preserve"> </w:t>
            </w:r>
            <w:r w:rsidRPr="001412B7">
              <w:rPr>
                <w:sz w:val="24"/>
                <w:szCs w:val="24"/>
                <w:lang w:val="ru-RU"/>
              </w:rPr>
              <w:t>видам</w:t>
            </w:r>
            <w:r w:rsidRPr="001412B7">
              <w:rPr>
                <w:spacing w:val="-1"/>
                <w:sz w:val="24"/>
                <w:szCs w:val="24"/>
                <w:lang w:val="ru-RU"/>
              </w:rPr>
              <w:t xml:space="preserve"> </w:t>
            </w:r>
            <w:r w:rsidRPr="001412B7">
              <w:rPr>
                <w:sz w:val="24"/>
                <w:szCs w:val="24"/>
                <w:lang w:val="ru-RU"/>
              </w:rPr>
              <w:t>искусства,</w:t>
            </w:r>
            <w:r w:rsidRPr="001412B7">
              <w:rPr>
                <w:spacing w:val="1"/>
                <w:sz w:val="24"/>
                <w:szCs w:val="24"/>
                <w:lang w:val="ru-RU"/>
              </w:rPr>
              <w:t xml:space="preserve"> </w:t>
            </w:r>
            <w:r w:rsidRPr="001412B7">
              <w:rPr>
                <w:sz w:val="24"/>
                <w:szCs w:val="24"/>
                <w:lang w:val="ru-RU"/>
              </w:rPr>
              <w:t>творчеству</w:t>
            </w:r>
            <w:r w:rsidRPr="001412B7">
              <w:rPr>
                <w:spacing w:val="-11"/>
                <w:sz w:val="24"/>
                <w:szCs w:val="24"/>
                <w:lang w:val="ru-RU"/>
              </w:rPr>
              <w:t xml:space="preserve"> </w:t>
            </w:r>
            <w:r w:rsidRPr="001412B7">
              <w:rPr>
                <w:sz w:val="24"/>
                <w:szCs w:val="24"/>
                <w:lang w:val="ru-RU"/>
              </w:rPr>
              <w:t>своего</w:t>
            </w:r>
          </w:p>
          <w:p w:rsidR="001A5B40" w:rsidRPr="001412B7" w:rsidRDefault="001A5B40" w:rsidP="001A5B40">
            <w:pPr>
              <w:pStyle w:val="TableParagraph"/>
              <w:jc w:val="both"/>
              <w:rPr>
                <w:sz w:val="24"/>
                <w:szCs w:val="24"/>
                <w:lang w:val="ru-RU"/>
              </w:rPr>
            </w:pPr>
            <w:r w:rsidRPr="001412B7">
              <w:rPr>
                <w:sz w:val="24"/>
                <w:szCs w:val="24"/>
                <w:lang w:val="ru-RU"/>
              </w:rPr>
              <w:t>народа, других</w:t>
            </w:r>
            <w:r w:rsidRPr="001412B7">
              <w:rPr>
                <w:spacing w:val="-6"/>
                <w:sz w:val="24"/>
                <w:szCs w:val="24"/>
                <w:lang w:val="ru-RU"/>
              </w:rPr>
              <w:t xml:space="preserve"> </w:t>
            </w:r>
            <w:r w:rsidRPr="001412B7">
              <w:rPr>
                <w:sz w:val="24"/>
                <w:szCs w:val="24"/>
                <w:lang w:val="ru-RU"/>
              </w:rPr>
              <w:t>народов</w:t>
            </w:r>
            <w:r w:rsidRPr="001412B7">
              <w:rPr>
                <w:spacing w:val="-4"/>
                <w:sz w:val="24"/>
                <w:szCs w:val="24"/>
                <w:lang w:val="ru-RU"/>
              </w:rPr>
              <w:t xml:space="preserve"> </w:t>
            </w:r>
            <w:r w:rsidRPr="001412B7">
              <w:rPr>
                <w:sz w:val="24"/>
                <w:szCs w:val="24"/>
                <w:lang w:val="ru-RU"/>
              </w:rPr>
              <w:t>России.</w:t>
            </w:r>
          </w:p>
          <w:p w:rsidR="001A5B40" w:rsidRPr="001412B7" w:rsidRDefault="001A5B40" w:rsidP="001A5B40">
            <w:pPr>
              <w:pStyle w:val="TableParagraph"/>
              <w:jc w:val="both"/>
              <w:rPr>
                <w:sz w:val="24"/>
                <w:szCs w:val="24"/>
                <w:lang w:val="ru-RU"/>
              </w:rPr>
            </w:pPr>
            <w:proofErr w:type="gramStart"/>
            <w:r w:rsidRPr="001412B7">
              <w:rPr>
                <w:sz w:val="24"/>
                <w:szCs w:val="24"/>
                <w:lang w:val="ru-RU"/>
              </w:rPr>
              <w:t>Проявляющий</w:t>
            </w:r>
            <w:proofErr w:type="gramEnd"/>
            <w:r w:rsidRPr="001412B7">
              <w:rPr>
                <w:spacing w:val="-4"/>
                <w:sz w:val="24"/>
                <w:szCs w:val="24"/>
                <w:lang w:val="ru-RU"/>
              </w:rPr>
              <w:t xml:space="preserve"> </w:t>
            </w:r>
            <w:r w:rsidRPr="001412B7">
              <w:rPr>
                <w:sz w:val="24"/>
                <w:szCs w:val="24"/>
                <w:lang w:val="ru-RU"/>
              </w:rPr>
              <w:t>стремление</w:t>
            </w:r>
            <w:r w:rsidRPr="001412B7">
              <w:rPr>
                <w:spacing w:val="-1"/>
                <w:sz w:val="24"/>
                <w:szCs w:val="24"/>
                <w:lang w:val="ru-RU"/>
              </w:rPr>
              <w:t xml:space="preserve"> </w:t>
            </w:r>
            <w:r w:rsidRPr="001412B7">
              <w:rPr>
                <w:sz w:val="24"/>
                <w:szCs w:val="24"/>
                <w:lang w:val="ru-RU"/>
              </w:rPr>
              <w:t>к</w:t>
            </w:r>
            <w:r w:rsidRPr="001412B7">
              <w:rPr>
                <w:spacing w:val="-7"/>
                <w:sz w:val="24"/>
                <w:szCs w:val="24"/>
                <w:lang w:val="ru-RU"/>
              </w:rPr>
              <w:t xml:space="preserve"> </w:t>
            </w:r>
            <w:r w:rsidRPr="001412B7">
              <w:rPr>
                <w:sz w:val="24"/>
                <w:szCs w:val="24"/>
                <w:lang w:val="ru-RU"/>
              </w:rPr>
              <w:t>самовыражению</w:t>
            </w:r>
            <w:r w:rsidRPr="001412B7">
              <w:rPr>
                <w:spacing w:val="-2"/>
                <w:sz w:val="24"/>
                <w:szCs w:val="24"/>
                <w:lang w:val="ru-RU"/>
              </w:rPr>
              <w:t xml:space="preserve"> </w:t>
            </w:r>
            <w:r w:rsidRPr="001412B7">
              <w:rPr>
                <w:sz w:val="24"/>
                <w:szCs w:val="24"/>
                <w:lang w:val="ru-RU"/>
              </w:rPr>
              <w:t>в</w:t>
            </w:r>
            <w:r w:rsidRPr="001412B7">
              <w:rPr>
                <w:spacing w:val="-8"/>
                <w:sz w:val="24"/>
                <w:szCs w:val="24"/>
                <w:lang w:val="ru-RU"/>
              </w:rPr>
              <w:t xml:space="preserve"> </w:t>
            </w:r>
            <w:r w:rsidRPr="001412B7">
              <w:rPr>
                <w:sz w:val="24"/>
                <w:szCs w:val="24"/>
                <w:lang w:val="ru-RU"/>
              </w:rPr>
              <w:t>разных</w:t>
            </w:r>
            <w:r w:rsidRPr="001412B7">
              <w:rPr>
                <w:spacing w:val="-5"/>
                <w:sz w:val="24"/>
                <w:szCs w:val="24"/>
                <w:lang w:val="ru-RU"/>
              </w:rPr>
              <w:t xml:space="preserve"> </w:t>
            </w:r>
            <w:r w:rsidRPr="001412B7">
              <w:rPr>
                <w:sz w:val="24"/>
                <w:szCs w:val="24"/>
                <w:lang w:val="ru-RU"/>
              </w:rPr>
              <w:t>видах</w:t>
            </w:r>
            <w:r w:rsidRPr="001412B7">
              <w:rPr>
                <w:spacing w:val="-57"/>
                <w:sz w:val="24"/>
                <w:szCs w:val="24"/>
                <w:lang w:val="ru-RU"/>
              </w:rPr>
              <w:t xml:space="preserve"> </w:t>
            </w:r>
            <w:r w:rsidRPr="001412B7">
              <w:rPr>
                <w:sz w:val="24"/>
                <w:szCs w:val="24"/>
                <w:lang w:val="ru-RU"/>
              </w:rPr>
              <w:t>художественной</w:t>
            </w:r>
            <w:r w:rsidRPr="001412B7">
              <w:rPr>
                <w:spacing w:val="2"/>
                <w:sz w:val="24"/>
                <w:szCs w:val="24"/>
                <w:lang w:val="ru-RU"/>
              </w:rPr>
              <w:t xml:space="preserve"> </w:t>
            </w:r>
            <w:r w:rsidRPr="001412B7">
              <w:rPr>
                <w:sz w:val="24"/>
                <w:szCs w:val="24"/>
                <w:lang w:val="ru-RU"/>
              </w:rPr>
              <w:t>деятельности,</w:t>
            </w:r>
            <w:r w:rsidRPr="001412B7">
              <w:rPr>
                <w:spacing w:val="-2"/>
                <w:sz w:val="24"/>
                <w:szCs w:val="24"/>
                <w:lang w:val="ru-RU"/>
              </w:rPr>
              <w:t xml:space="preserve"> </w:t>
            </w:r>
            <w:r w:rsidRPr="001412B7">
              <w:rPr>
                <w:sz w:val="24"/>
                <w:szCs w:val="24"/>
                <w:lang w:val="ru-RU"/>
              </w:rPr>
              <w:t>искусства.</w:t>
            </w:r>
          </w:p>
          <w:p w:rsidR="001A5B40" w:rsidRPr="001412B7" w:rsidRDefault="001A5B40" w:rsidP="001A5B40">
            <w:pPr>
              <w:pStyle w:val="TableParagraph"/>
              <w:jc w:val="both"/>
              <w:rPr>
                <w:sz w:val="24"/>
                <w:szCs w:val="24"/>
                <w:lang w:val="ru-RU"/>
              </w:rPr>
            </w:pPr>
            <w:proofErr w:type="gramStart"/>
            <w:r w:rsidRPr="001412B7">
              <w:rPr>
                <w:sz w:val="24"/>
                <w:szCs w:val="24"/>
                <w:lang w:val="ru-RU"/>
              </w:rPr>
              <w:t>Способный</w:t>
            </w:r>
            <w:proofErr w:type="gramEnd"/>
            <w:r w:rsidRPr="001412B7">
              <w:rPr>
                <w:spacing w:val="-6"/>
                <w:sz w:val="24"/>
                <w:szCs w:val="24"/>
                <w:lang w:val="ru-RU"/>
              </w:rPr>
              <w:t xml:space="preserve"> </w:t>
            </w:r>
            <w:r w:rsidRPr="001412B7">
              <w:rPr>
                <w:sz w:val="24"/>
                <w:szCs w:val="24"/>
                <w:lang w:val="ru-RU"/>
              </w:rPr>
              <w:t>воспринимать</w:t>
            </w:r>
            <w:r w:rsidRPr="001412B7">
              <w:rPr>
                <w:spacing w:val="-4"/>
                <w:sz w:val="24"/>
                <w:szCs w:val="24"/>
                <w:lang w:val="ru-RU"/>
              </w:rPr>
              <w:t xml:space="preserve"> </w:t>
            </w:r>
            <w:r w:rsidRPr="001412B7">
              <w:rPr>
                <w:sz w:val="24"/>
                <w:szCs w:val="24"/>
                <w:lang w:val="ru-RU"/>
              </w:rPr>
              <w:t>и</w:t>
            </w:r>
            <w:r w:rsidRPr="001412B7">
              <w:rPr>
                <w:spacing w:val="-5"/>
                <w:sz w:val="24"/>
                <w:szCs w:val="24"/>
                <w:lang w:val="ru-RU"/>
              </w:rPr>
              <w:t xml:space="preserve"> </w:t>
            </w:r>
            <w:r w:rsidRPr="001412B7">
              <w:rPr>
                <w:sz w:val="24"/>
                <w:szCs w:val="24"/>
                <w:lang w:val="ru-RU"/>
              </w:rPr>
              <w:t>чувствовать</w:t>
            </w:r>
            <w:r w:rsidRPr="001412B7">
              <w:rPr>
                <w:spacing w:val="-5"/>
                <w:sz w:val="24"/>
                <w:szCs w:val="24"/>
                <w:lang w:val="ru-RU"/>
              </w:rPr>
              <w:t xml:space="preserve"> </w:t>
            </w:r>
            <w:r w:rsidRPr="001412B7">
              <w:rPr>
                <w:sz w:val="24"/>
                <w:szCs w:val="24"/>
                <w:lang w:val="ru-RU"/>
              </w:rPr>
              <w:t>прекрасное</w:t>
            </w:r>
            <w:r w:rsidRPr="001412B7">
              <w:rPr>
                <w:spacing w:val="-7"/>
                <w:sz w:val="24"/>
                <w:szCs w:val="24"/>
                <w:lang w:val="ru-RU"/>
              </w:rPr>
              <w:t xml:space="preserve"> </w:t>
            </w:r>
            <w:r w:rsidRPr="001412B7">
              <w:rPr>
                <w:sz w:val="24"/>
                <w:szCs w:val="24"/>
                <w:lang w:val="ru-RU"/>
              </w:rPr>
              <w:t>в быту, природе,</w:t>
            </w:r>
          </w:p>
          <w:p w:rsidR="001A5B40" w:rsidRPr="001412B7" w:rsidRDefault="001A5B40" w:rsidP="001A5B40">
            <w:pPr>
              <w:pStyle w:val="TableParagraph"/>
              <w:jc w:val="both"/>
              <w:rPr>
                <w:sz w:val="24"/>
                <w:szCs w:val="24"/>
              </w:rPr>
            </w:pPr>
            <w:proofErr w:type="gramStart"/>
            <w:r w:rsidRPr="001412B7">
              <w:rPr>
                <w:sz w:val="24"/>
                <w:szCs w:val="24"/>
              </w:rPr>
              <w:t>искусстве</w:t>
            </w:r>
            <w:proofErr w:type="gramEnd"/>
            <w:r w:rsidRPr="001412B7">
              <w:rPr>
                <w:sz w:val="24"/>
                <w:szCs w:val="24"/>
              </w:rPr>
              <w:t>,</w:t>
            </w:r>
            <w:r w:rsidRPr="001412B7">
              <w:rPr>
                <w:spacing w:val="1"/>
                <w:sz w:val="24"/>
                <w:szCs w:val="24"/>
              </w:rPr>
              <w:t xml:space="preserve"> </w:t>
            </w:r>
            <w:r w:rsidRPr="001412B7">
              <w:rPr>
                <w:sz w:val="24"/>
                <w:szCs w:val="24"/>
              </w:rPr>
              <w:t>творчестве</w:t>
            </w:r>
            <w:r w:rsidRPr="001412B7">
              <w:rPr>
                <w:spacing w:val="-6"/>
                <w:sz w:val="24"/>
                <w:szCs w:val="24"/>
              </w:rPr>
              <w:t xml:space="preserve"> </w:t>
            </w:r>
            <w:r w:rsidRPr="001412B7">
              <w:rPr>
                <w:sz w:val="24"/>
                <w:szCs w:val="24"/>
              </w:rPr>
              <w:t>людей.</w:t>
            </w:r>
          </w:p>
        </w:tc>
      </w:tr>
      <w:tr w:rsidR="001A5B40" w:rsidRPr="001412B7" w:rsidTr="001A5B40">
        <w:trPr>
          <w:trHeight w:val="2760"/>
          <w:jc w:val="center"/>
        </w:trPr>
        <w:tc>
          <w:tcPr>
            <w:tcW w:w="2271" w:type="dxa"/>
          </w:tcPr>
          <w:p w:rsidR="001A5B40" w:rsidRPr="001412B7" w:rsidRDefault="001A5B40" w:rsidP="001A5B40">
            <w:pPr>
              <w:pStyle w:val="TableParagraph"/>
              <w:ind w:right="188"/>
              <w:jc w:val="both"/>
              <w:rPr>
                <w:sz w:val="24"/>
                <w:szCs w:val="24"/>
                <w:lang w:val="ru-RU"/>
              </w:rPr>
            </w:pPr>
            <w:r w:rsidRPr="001412B7">
              <w:rPr>
                <w:sz w:val="24"/>
                <w:szCs w:val="24"/>
                <w:lang w:val="ru-RU"/>
              </w:rPr>
              <w:lastRenderedPageBreak/>
              <w:t>Физическое</w:t>
            </w:r>
            <w:r w:rsidRPr="001412B7">
              <w:rPr>
                <w:spacing w:val="1"/>
                <w:sz w:val="24"/>
                <w:szCs w:val="24"/>
                <w:lang w:val="ru-RU"/>
              </w:rPr>
              <w:t xml:space="preserve"> </w:t>
            </w:r>
            <w:r w:rsidRPr="001412B7">
              <w:rPr>
                <w:sz w:val="24"/>
                <w:szCs w:val="24"/>
                <w:lang w:val="ru-RU"/>
              </w:rPr>
              <w:t>воспитание,</w:t>
            </w:r>
            <w:r w:rsidRPr="001412B7">
              <w:rPr>
                <w:spacing w:val="1"/>
                <w:sz w:val="24"/>
                <w:szCs w:val="24"/>
                <w:lang w:val="ru-RU"/>
              </w:rPr>
              <w:t xml:space="preserve"> </w:t>
            </w:r>
            <w:r w:rsidRPr="001412B7">
              <w:rPr>
                <w:sz w:val="24"/>
                <w:szCs w:val="24"/>
                <w:lang w:val="ru-RU"/>
              </w:rPr>
              <w:t>формирование</w:t>
            </w:r>
            <w:r w:rsidRPr="001412B7">
              <w:rPr>
                <w:spacing w:val="1"/>
                <w:sz w:val="24"/>
                <w:szCs w:val="24"/>
                <w:lang w:val="ru-RU"/>
              </w:rPr>
              <w:t xml:space="preserve"> </w:t>
            </w:r>
            <w:r w:rsidRPr="001412B7">
              <w:rPr>
                <w:sz w:val="24"/>
                <w:szCs w:val="24"/>
                <w:lang w:val="ru-RU"/>
              </w:rPr>
              <w:t>культуры здоровья</w:t>
            </w:r>
            <w:r w:rsidRPr="001412B7">
              <w:rPr>
                <w:spacing w:val="-57"/>
                <w:sz w:val="24"/>
                <w:szCs w:val="24"/>
                <w:lang w:val="ru-RU"/>
              </w:rPr>
              <w:t xml:space="preserve"> </w:t>
            </w:r>
            <w:r w:rsidRPr="001412B7">
              <w:rPr>
                <w:sz w:val="24"/>
                <w:szCs w:val="24"/>
                <w:lang w:val="ru-RU"/>
              </w:rPr>
              <w:t>и эмоционального</w:t>
            </w:r>
            <w:r w:rsidRPr="001412B7">
              <w:rPr>
                <w:spacing w:val="1"/>
                <w:sz w:val="24"/>
                <w:szCs w:val="24"/>
                <w:lang w:val="ru-RU"/>
              </w:rPr>
              <w:t xml:space="preserve"> </w:t>
            </w:r>
            <w:r w:rsidRPr="001412B7">
              <w:rPr>
                <w:sz w:val="24"/>
                <w:szCs w:val="24"/>
                <w:lang w:val="ru-RU"/>
              </w:rPr>
              <w:t>благополучия</w:t>
            </w:r>
          </w:p>
        </w:tc>
        <w:tc>
          <w:tcPr>
            <w:tcW w:w="7481" w:type="dxa"/>
          </w:tcPr>
          <w:p w:rsidR="001A5B40" w:rsidRPr="001412B7" w:rsidRDefault="001A5B40" w:rsidP="001A5B40">
            <w:pPr>
              <w:pStyle w:val="TableParagraph"/>
              <w:ind w:right="189"/>
              <w:jc w:val="both"/>
              <w:rPr>
                <w:sz w:val="24"/>
                <w:szCs w:val="24"/>
                <w:lang w:val="ru-RU"/>
              </w:rPr>
            </w:pPr>
            <w:proofErr w:type="gramStart"/>
            <w:r w:rsidRPr="001412B7">
              <w:rPr>
                <w:sz w:val="24"/>
                <w:szCs w:val="24"/>
                <w:lang w:val="ru-RU"/>
              </w:rPr>
              <w:t>Соблюдающий</w:t>
            </w:r>
            <w:r w:rsidRPr="001412B7">
              <w:rPr>
                <w:spacing w:val="-2"/>
                <w:sz w:val="24"/>
                <w:szCs w:val="24"/>
                <w:lang w:val="ru-RU"/>
              </w:rPr>
              <w:t xml:space="preserve"> </w:t>
            </w:r>
            <w:r w:rsidRPr="001412B7">
              <w:rPr>
                <w:sz w:val="24"/>
                <w:szCs w:val="24"/>
                <w:lang w:val="ru-RU"/>
              </w:rPr>
              <w:t>основные</w:t>
            </w:r>
            <w:r w:rsidRPr="001412B7">
              <w:rPr>
                <w:spacing w:val="-4"/>
                <w:sz w:val="24"/>
                <w:szCs w:val="24"/>
                <w:lang w:val="ru-RU"/>
              </w:rPr>
              <w:t xml:space="preserve"> </w:t>
            </w:r>
            <w:r w:rsidRPr="001412B7">
              <w:rPr>
                <w:sz w:val="24"/>
                <w:szCs w:val="24"/>
                <w:lang w:val="ru-RU"/>
              </w:rPr>
              <w:t>правила</w:t>
            </w:r>
            <w:r w:rsidRPr="001412B7">
              <w:rPr>
                <w:spacing w:val="-3"/>
                <w:sz w:val="24"/>
                <w:szCs w:val="24"/>
                <w:lang w:val="ru-RU"/>
              </w:rPr>
              <w:t xml:space="preserve"> </w:t>
            </w:r>
            <w:r w:rsidRPr="001412B7">
              <w:rPr>
                <w:sz w:val="24"/>
                <w:szCs w:val="24"/>
                <w:lang w:val="ru-RU"/>
              </w:rPr>
              <w:t>здорового</w:t>
            </w:r>
            <w:r w:rsidRPr="001412B7">
              <w:rPr>
                <w:spacing w:val="1"/>
                <w:sz w:val="24"/>
                <w:szCs w:val="24"/>
                <w:lang w:val="ru-RU"/>
              </w:rPr>
              <w:t xml:space="preserve"> </w:t>
            </w:r>
            <w:r w:rsidRPr="001412B7">
              <w:rPr>
                <w:sz w:val="24"/>
                <w:szCs w:val="24"/>
                <w:lang w:val="ru-RU"/>
              </w:rPr>
              <w:t>и</w:t>
            </w:r>
            <w:r w:rsidRPr="001412B7">
              <w:rPr>
                <w:spacing w:val="-11"/>
                <w:sz w:val="24"/>
                <w:szCs w:val="24"/>
                <w:lang w:val="ru-RU"/>
              </w:rPr>
              <w:t xml:space="preserve"> </w:t>
            </w:r>
            <w:r w:rsidRPr="001412B7">
              <w:rPr>
                <w:sz w:val="24"/>
                <w:szCs w:val="24"/>
                <w:lang w:val="ru-RU"/>
              </w:rPr>
              <w:t>безопасного</w:t>
            </w:r>
            <w:r w:rsidRPr="001412B7">
              <w:rPr>
                <w:spacing w:val="-3"/>
                <w:sz w:val="24"/>
                <w:szCs w:val="24"/>
                <w:lang w:val="ru-RU"/>
              </w:rPr>
              <w:t xml:space="preserve"> </w:t>
            </w:r>
            <w:r w:rsidRPr="001412B7">
              <w:rPr>
                <w:sz w:val="24"/>
                <w:szCs w:val="24"/>
                <w:lang w:val="ru-RU"/>
              </w:rPr>
              <w:t>для</w:t>
            </w:r>
            <w:r w:rsidRPr="001412B7">
              <w:rPr>
                <w:spacing w:val="-3"/>
                <w:sz w:val="24"/>
                <w:szCs w:val="24"/>
                <w:lang w:val="ru-RU"/>
              </w:rPr>
              <w:t xml:space="preserve"> </w:t>
            </w:r>
            <w:r w:rsidRPr="001412B7">
              <w:rPr>
                <w:sz w:val="24"/>
                <w:szCs w:val="24"/>
                <w:lang w:val="ru-RU"/>
              </w:rPr>
              <w:t>себя</w:t>
            </w:r>
            <w:r w:rsidRPr="001412B7">
              <w:rPr>
                <w:spacing w:val="-2"/>
                <w:sz w:val="24"/>
                <w:szCs w:val="24"/>
                <w:lang w:val="ru-RU"/>
              </w:rPr>
              <w:t xml:space="preserve"> </w:t>
            </w:r>
            <w:r w:rsidRPr="001412B7">
              <w:rPr>
                <w:sz w:val="24"/>
                <w:szCs w:val="24"/>
                <w:lang w:val="ru-RU"/>
              </w:rPr>
              <w:t>и</w:t>
            </w:r>
            <w:r w:rsidRPr="001412B7">
              <w:rPr>
                <w:spacing w:val="-58"/>
                <w:sz w:val="24"/>
                <w:szCs w:val="24"/>
                <w:lang w:val="ru-RU"/>
              </w:rPr>
              <w:t xml:space="preserve"> </w:t>
            </w:r>
            <w:r w:rsidRPr="001412B7">
              <w:rPr>
                <w:sz w:val="24"/>
                <w:szCs w:val="24"/>
                <w:lang w:val="ru-RU"/>
              </w:rPr>
              <w:t>других</w:t>
            </w:r>
            <w:r w:rsidRPr="001412B7">
              <w:rPr>
                <w:spacing w:val="-5"/>
                <w:sz w:val="24"/>
                <w:szCs w:val="24"/>
                <w:lang w:val="ru-RU"/>
              </w:rPr>
              <w:t xml:space="preserve"> </w:t>
            </w:r>
            <w:r w:rsidRPr="001412B7">
              <w:rPr>
                <w:sz w:val="24"/>
                <w:szCs w:val="24"/>
                <w:lang w:val="ru-RU"/>
              </w:rPr>
              <w:t>людей образа</w:t>
            </w:r>
            <w:r w:rsidRPr="001412B7">
              <w:rPr>
                <w:spacing w:val="-1"/>
                <w:sz w:val="24"/>
                <w:szCs w:val="24"/>
                <w:lang w:val="ru-RU"/>
              </w:rPr>
              <w:t xml:space="preserve"> </w:t>
            </w:r>
            <w:r w:rsidRPr="001412B7">
              <w:rPr>
                <w:sz w:val="24"/>
                <w:szCs w:val="24"/>
                <w:lang w:val="ru-RU"/>
              </w:rPr>
              <w:t>жизни,</w:t>
            </w:r>
            <w:r w:rsidRPr="001412B7">
              <w:rPr>
                <w:spacing w:val="2"/>
                <w:sz w:val="24"/>
                <w:szCs w:val="24"/>
                <w:lang w:val="ru-RU"/>
              </w:rPr>
              <w:t xml:space="preserve"> </w:t>
            </w:r>
            <w:r w:rsidRPr="001412B7">
              <w:rPr>
                <w:sz w:val="24"/>
                <w:szCs w:val="24"/>
                <w:lang w:val="ru-RU"/>
              </w:rPr>
              <w:t>в</w:t>
            </w:r>
            <w:r w:rsidRPr="001412B7">
              <w:rPr>
                <w:spacing w:val="-3"/>
                <w:sz w:val="24"/>
                <w:szCs w:val="24"/>
                <w:lang w:val="ru-RU"/>
              </w:rPr>
              <w:t xml:space="preserve"> </w:t>
            </w:r>
            <w:r w:rsidRPr="001412B7">
              <w:rPr>
                <w:sz w:val="24"/>
                <w:szCs w:val="24"/>
                <w:lang w:val="ru-RU"/>
              </w:rPr>
              <w:t>том</w:t>
            </w:r>
            <w:r w:rsidRPr="001412B7">
              <w:rPr>
                <w:spacing w:val="-3"/>
                <w:sz w:val="24"/>
                <w:szCs w:val="24"/>
                <w:lang w:val="ru-RU"/>
              </w:rPr>
              <w:t xml:space="preserve"> </w:t>
            </w:r>
            <w:r w:rsidRPr="001412B7">
              <w:rPr>
                <w:sz w:val="24"/>
                <w:szCs w:val="24"/>
                <w:lang w:val="ru-RU"/>
              </w:rPr>
              <w:t>числе</w:t>
            </w:r>
            <w:r w:rsidRPr="001412B7">
              <w:rPr>
                <w:spacing w:val="-6"/>
                <w:sz w:val="24"/>
                <w:szCs w:val="24"/>
                <w:lang w:val="ru-RU"/>
              </w:rPr>
              <w:t xml:space="preserve"> </w:t>
            </w:r>
            <w:r w:rsidRPr="001412B7">
              <w:rPr>
                <w:sz w:val="24"/>
                <w:szCs w:val="24"/>
                <w:lang w:val="ru-RU"/>
              </w:rPr>
              <w:t>в</w:t>
            </w:r>
            <w:r w:rsidRPr="001412B7">
              <w:rPr>
                <w:spacing w:val="1"/>
                <w:sz w:val="24"/>
                <w:szCs w:val="24"/>
                <w:lang w:val="ru-RU"/>
              </w:rPr>
              <w:t xml:space="preserve"> </w:t>
            </w:r>
            <w:r w:rsidRPr="001412B7">
              <w:rPr>
                <w:sz w:val="24"/>
                <w:szCs w:val="24"/>
                <w:lang w:val="ru-RU"/>
              </w:rPr>
              <w:t>информационной</w:t>
            </w:r>
            <w:r w:rsidRPr="001412B7">
              <w:rPr>
                <w:spacing w:val="-4"/>
                <w:sz w:val="24"/>
                <w:szCs w:val="24"/>
                <w:lang w:val="ru-RU"/>
              </w:rPr>
              <w:t xml:space="preserve"> </w:t>
            </w:r>
            <w:r w:rsidRPr="001412B7">
              <w:rPr>
                <w:sz w:val="24"/>
                <w:szCs w:val="24"/>
                <w:lang w:val="ru-RU"/>
              </w:rPr>
              <w:t>среде.</w:t>
            </w:r>
            <w:proofErr w:type="gramEnd"/>
          </w:p>
          <w:p w:rsidR="001A5B40" w:rsidRPr="001412B7" w:rsidRDefault="001A5B40" w:rsidP="001A5B40">
            <w:pPr>
              <w:pStyle w:val="TableParagraph"/>
              <w:ind w:right="1028"/>
              <w:jc w:val="both"/>
              <w:rPr>
                <w:sz w:val="24"/>
                <w:szCs w:val="24"/>
                <w:lang w:val="ru-RU"/>
              </w:rPr>
            </w:pPr>
            <w:proofErr w:type="gramStart"/>
            <w:r w:rsidRPr="001412B7">
              <w:rPr>
                <w:sz w:val="24"/>
                <w:szCs w:val="24"/>
                <w:lang w:val="ru-RU"/>
              </w:rPr>
              <w:t>Ориентированный</w:t>
            </w:r>
            <w:proofErr w:type="gramEnd"/>
            <w:r w:rsidRPr="001412B7">
              <w:rPr>
                <w:sz w:val="24"/>
                <w:szCs w:val="24"/>
                <w:lang w:val="ru-RU"/>
              </w:rPr>
              <w:t xml:space="preserve"> на физическое развитие, занятия спортом.</w:t>
            </w:r>
            <w:r w:rsidRPr="001412B7">
              <w:rPr>
                <w:spacing w:val="-57"/>
                <w:sz w:val="24"/>
                <w:szCs w:val="24"/>
                <w:lang w:val="ru-RU"/>
              </w:rPr>
              <w:t xml:space="preserve"> </w:t>
            </w:r>
            <w:r w:rsidRPr="001412B7">
              <w:rPr>
                <w:sz w:val="24"/>
                <w:szCs w:val="24"/>
                <w:lang w:val="ru-RU"/>
              </w:rPr>
              <w:t>Бережно</w:t>
            </w:r>
            <w:r w:rsidRPr="001412B7">
              <w:rPr>
                <w:spacing w:val="-1"/>
                <w:sz w:val="24"/>
                <w:szCs w:val="24"/>
                <w:lang w:val="ru-RU"/>
              </w:rPr>
              <w:t xml:space="preserve"> </w:t>
            </w:r>
            <w:proofErr w:type="gramStart"/>
            <w:r w:rsidRPr="001412B7">
              <w:rPr>
                <w:sz w:val="24"/>
                <w:szCs w:val="24"/>
                <w:lang w:val="ru-RU"/>
              </w:rPr>
              <w:t>относящийся</w:t>
            </w:r>
            <w:proofErr w:type="gramEnd"/>
            <w:r w:rsidRPr="001412B7">
              <w:rPr>
                <w:spacing w:val="-6"/>
                <w:sz w:val="24"/>
                <w:szCs w:val="24"/>
                <w:lang w:val="ru-RU"/>
              </w:rPr>
              <w:t xml:space="preserve"> </w:t>
            </w:r>
            <w:r w:rsidRPr="001412B7">
              <w:rPr>
                <w:sz w:val="24"/>
                <w:szCs w:val="24"/>
                <w:lang w:val="ru-RU"/>
              </w:rPr>
              <w:t>к</w:t>
            </w:r>
            <w:r w:rsidRPr="001412B7">
              <w:rPr>
                <w:spacing w:val="-3"/>
                <w:sz w:val="24"/>
                <w:szCs w:val="24"/>
                <w:lang w:val="ru-RU"/>
              </w:rPr>
              <w:t xml:space="preserve"> </w:t>
            </w:r>
            <w:r w:rsidRPr="001412B7">
              <w:rPr>
                <w:sz w:val="24"/>
                <w:szCs w:val="24"/>
                <w:lang w:val="ru-RU"/>
              </w:rPr>
              <w:t>физическому</w:t>
            </w:r>
            <w:r w:rsidRPr="001412B7">
              <w:rPr>
                <w:spacing w:val="-11"/>
                <w:sz w:val="24"/>
                <w:szCs w:val="24"/>
                <w:lang w:val="ru-RU"/>
              </w:rPr>
              <w:t xml:space="preserve"> </w:t>
            </w:r>
            <w:r w:rsidRPr="001412B7">
              <w:rPr>
                <w:sz w:val="24"/>
                <w:szCs w:val="24"/>
                <w:lang w:val="ru-RU"/>
              </w:rPr>
              <w:t>здоровью</w:t>
            </w:r>
            <w:r w:rsidRPr="001412B7">
              <w:rPr>
                <w:spacing w:val="-2"/>
                <w:sz w:val="24"/>
                <w:szCs w:val="24"/>
                <w:lang w:val="ru-RU"/>
              </w:rPr>
              <w:t xml:space="preserve"> </w:t>
            </w:r>
            <w:r w:rsidRPr="001412B7">
              <w:rPr>
                <w:sz w:val="24"/>
                <w:szCs w:val="24"/>
                <w:lang w:val="ru-RU"/>
              </w:rPr>
              <w:t>и душевному</w:t>
            </w:r>
            <w:r w:rsidRPr="001412B7">
              <w:rPr>
                <w:spacing w:val="-58"/>
                <w:sz w:val="24"/>
                <w:szCs w:val="24"/>
                <w:lang w:val="ru-RU"/>
              </w:rPr>
              <w:t xml:space="preserve"> </w:t>
            </w:r>
            <w:r w:rsidRPr="001412B7">
              <w:rPr>
                <w:sz w:val="24"/>
                <w:szCs w:val="24"/>
                <w:lang w:val="ru-RU"/>
              </w:rPr>
              <w:t>состоянию</w:t>
            </w:r>
            <w:r w:rsidRPr="001412B7">
              <w:rPr>
                <w:spacing w:val="-1"/>
                <w:sz w:val="24"/>
                <w:szCs w:val="24"/>
                <w:lang w:val="ru-RU"/>
              </w:rPr>
              <w:t xml:space="preserve"> </w:t>
            </w:r>
            <w:r w:rsidRPr="001412B7">
              <w:rPr>
                <w:sz w:val="24"/>
                <w:szCs w:val="24"/>
                <w:lang w:val="ru-RU"/>
              </w:rPr>
              <w:t>своему</w:t>
            </w:r>
            <w:r w:rsidRPr="001412B7">
              <w:rPr>
                <w:spacing w:val="-8"/>
                <w:sz w:val="24"/>
                <w:szCs w:val="24"/>
                <w:lang w:val="ru-RU"/>
              </w:rPr>
              <w:t xml:space="preserve"> </w:t>
            </w:r>
            <w:r w:rsidRPr="001412B7">
              <w:rPr>
                <w:sz w:val="24"/>
                <w:szCs w:val="24"/>
                <w:lang w:val="ru-RU"/>
              </w:rPr>
              <w:t>и</w:t>
            </w:r>
            <w:r w:rsidRPr="001412B7">
              <w:rPr>
                <w:spacing w:val="3"/>
                <w:sz w:val="24"/>
                <w:szCs w:val="24"/>
                <w:lang w:val="ru-RU"/>
              </w:rPr>
              <w:t xml:space="preserve"> </w:t>
            </w:r>
            <w:r w:rsidRPr="001412B7">
              <w:rPr>
                <w:sz w:val="24"/>
                <w:szCs w:val="24"/>
                <w:lang w:val="ru-RU"/>
              </w:rPr>
              <w:t>других</w:t>
            </w:r>
            <w:r w:rsidRPr="001412B7">
              <w:rPr>
                <w:spacing w:val="-3"/>
                <w:sz w:val="24"/>
                <w:szCs w:val="24"/>
                <w:lang w:val="ru-RU"/>
              </w:rPr>
              <w:t xml:space="preserve"> </w:t>
            </w:r>
            <w:r w:rsidRPr="001412B7">
              <w:rPr>
                <w:sz w:val="24"/>
                <w:szCs w:val="24"/>
                <w:lang w:val="ru-RU"/>
              </w:rPr>
              <w:t>людей.</w:t>
            </w:r>
          </w:p>
          <w:p w:rsidR="001A5B40" w:rsidRPr="001412B7" w:rsidRDefault="001A5B40" w:rsidP="001A5B40">
            <w:pPr>
              <w:pStyle w:val="TableParagraph"/>
              <w:jc w:val="both"/>
              <w:rPr>
                <w:sz w:val="24"/>
                <w:szCs w:val="24"/>
                <w:lang w:val="ru-RU"/>
              </w:rPr>
            </w:pPr>
            <w:proofErr w:type="gramStart"/>
            <w:r w:rsidRPr="001412B7">
              <w:rPr>
                <w:sz w:val="24"/>
                <w:szCs w:val="24"/>
                <w:lang w:val="ru-RU"/>
              </w:rPr>
              <w:t>Владеющий</w:t>
            </w:r>
            <w:proofErr w:type="gramEnd"/>
            <w:r w:rsidRPr="001412B7">
              <w:rPr>
                <w:sz w:val="24"/>
                <w:szCs w:val="24"/>
                <w:lang w:val="ru-RU"/>
              </w:rPr>
              <w:t xml:space="preserve"> основными</w:t>
            </w:r>
            <w:r w:rsidRPr="001412B7">
              <w:rPr>
                <w:spacing w:val="-3"/>
                <w:sz w:val="24"/>
                <w:szCs w:val="24"/>
                <w:lang w:val="ru-RU"/>
              </w:rPr>
              <w:t xml:space="preserve"> </w:t>
            </w:r>
            <w:r w:rsidRPr="001412B7">
              <w:rPr>
                <w:sz w:val="24"/>
                <w:szCs w:val="24"/>
                <w:lang w:val="ru-RU"/>
              </w:rPr>
              <w:t>навыками</w:t>
            </w:r>
            <w:r w:rsidRPr="001412B7">
              <w:rPr>
                <w:spacing w:val="-4"/>
                <w:sz w:val="24"/>
                <w:szCs w:val="24"/>
                <w:lang w:val="ru-RU"/>
              </w:rPr>
              <w:t xml:space="preserve"> </w:t>
            </w:r>
            <w:r w:rsidRPr="001412B7">
              <w:rPr>
                <w:sz w:val="24"/>
                <w:szCs w:val="24"/>
                <w:lang w:val="ru-RU"/>
              </w:rPr>
              <w:t>личной</w:t>
            </w:r>
            <w:r w:rsidRPr="001412B7">
              <w:rPr>
                <w:spacing w:val="-4"/>
                <w:sz w:val="24"/>
                <w:szCs w:val="24"/>
                <w:lang w:val="ru-RU"/>
              </w:rPr>
              <w:t xml:space="preserve"> </w:t>
            </w:r>
            <w:r w:rsidRPr="001412B7">
              <w:rPr>
                <w:sz w:val="24"/>
                <w:szCs w:val="24"/>
                <w:lang w:val="ru-RU"/>
              </w:rPr>
              <w:t>и</w:t>
            </w:r>
            <w:r w:rsidRPr="001412B7">
              <w:rPr>
                <w:spacing w:val="-9"/>
                <w:sz w:val="24"/>
                <w:szCs w:val="24"/>
                <w:lang w:val="ru-RU"/>
              </w:rPr>
              <w:t xml:space="preserve"> </w:t>
            </w:r>
            <w:r w:rsidRPr="001412B7">
              <w:rPr>
                <w:sz w:val="24"/>
                <w:szCs w:val="24"/>
                <w:lang w:val="ru-RU"/>
              </w:rPr>
              <w:t>общественной</w:t>
            </w:r>
            <w:r w:rsidRPr="001412B7">
              <w:rPr>
                <w:spacing w:val="-4"/>
                <w:sz w:val="24"/>
                <w:szCs w:val="24"/>
                <w:lang w:val="ru-RU"/>
              </w:rPr>
              <w:t xml:space="preserve"> </w:t>
            </w:r>
            <w:r w:rsidRPr="001412B7">
              <w:rPr>
                <w:sz w:val="24"/>
                <w:szCs w:val="24"/>
                <w:lang w:val="ru-RU"/>
              </w:rPr>
              <w:t>гигиены,</w:t>
            </w:r>
            <w:r w:rsidRPr="001412B7">
              <w:rPr>
                <w:spacing w:val="-57"/>
                <w:sz w:val="24"/>
                <w:szCs w:val="24"/>
                <w:lang w:val="ru-RU"/>
              </w:rPr>
              <w:t xml:space="preserve"> </w:t>
            </w:r>
            <w:r w:rsidRPr="001412B7">
              <w:rPr>
                <w:sz w:val="24"/>
                <w:szCs w:val="24"/>
                <w:lang w:val="ru-RU"/>
              </w:rPr>
              <w:t>безопасного</w:t>
            </w:r>
            <w:r w:rsidRPr="001412B7">
              <w:rPr>
                <w:spacing w:val="1"/>
                <w:sz w:val="24"/>
                <w:szCs w:val="24"/>
                <w:lang w:val="ru-RU"/>
              </w:rPr>
              <w:t xml:space="preserve"> </w:t>
            </w:r>
            <w:r w:rsidRPr="001412B7">
              <w:rPr>
                <w:sz w:val="24"/>
                <w:szCs w:val="24"/>
                <w:lang w:val="ru-RU"/>
              </w:rPr>
              <w:t>поведения</w:t>
            </w:r>
            <w:r w:rsidRPr="001412B7">
              <w:rPr>
                <w:spacing w:val="-4"/>
                <w:sz w:val="24"/>
                <w:szCs w:val="24"/>
                <w:lang w:val="ru-RU"/>
              </w:rPr>
              <w:t xml:space="preserve"> </w:t>
            </w:r>
            <w:r w:rsidRPr="001412B7">
              <w:rPr>
                <w:sz w:val="24"/>
                <w:szCs w:val="24"/>
                <w:lang w:val="ru-RU"/>
              </w:rPr>
              <w:t>в</w:t>
            </w:r>
            <w:r w:rsidRPr="001412B7">
              <w:rPr>
                <w:spacing w:val="3"/>
                <w:sz w:val="24"/>
                <w:szCs w:val="24"/>
                <w:lang w:val="ru-RU"/>
              </w:rPr>
              <w:t xml:space="preserve"> </w:t>
            </w:r>
            <w:r w:rsidRPr="001412B7">
              <w:rPr>
                <w:sz w:val="24"/>
                <w:szCs w:val="24"/>
                <w:lang w:val="ru-RU"/>
              </w:rPr>
              <w:t>быту,</w:t>
            </w:r>
            <w:r w:rsidRPr="001412B7">
              <w:rPr>
                <w:spacing w:val="3"/>
                <w:sz w:val="24"/>
                <w:szCs w:val="24"/>
                <w:lang w:val="ru-RU"/>
              </w:rPr>
              <w:t xml:space="preserve"> </w:t>
            </w:r>
            <w:r w:rsidRPr="001412B7">
              <w:rPr>
                <w:sz w:val="24"/>
                <w:szCs w:val="24"/>
                <w:lang w:val="ru-RU"/>
              </w:rPr>
              <w:t>природе,</w:t>
            </w:r>
            <w:r w:rsidRPr="001412B7">
              <w:rPr>
                <w:spacing w:val="-6"/>
                <w:sz w:val="24"/>
                <w:szCs w:val="24"/>
                <w:lang w:val="ru-RU"/>
              </w:rPr>
              <w:t xml:space="preserve"> </w:t>
            </w:r>
            <w:r w:rsidRPr="001412B7">
              <w:rPr>
                <w:sz w:val="24"/>
                <w:szCs w:val="24"/>
                <w:lang w:val="ru-RU"/>
              </w:rPr>
              <w:t>обществе.</w:t>
            </w:r>
          </w:p>
          <w:p w:rsidR="001A5B40" w:rsidRPr="001412B7" w:rsidRDefault="001A5B40" w:rsidP="001A5B40">
            <w:pPr>
              <w:pStyle w:val="TableParagraph"/>
              <w:jc w:val="both"/>
              <w:rPr>
                <w:sz w:val="24"/>
                <w:szCs w:val="24"/>
                <w:lang w:val="ru-RU"/>
              </w:rPr>
            </w:pPr>
            <w:proofErr w:type="gramStart"/>
            <w:r w:rsidRPr="001412B7">
              <w:rPr>
                <w:sz w:val="24"/>
                <w:szCs w:val="24"/>
                <w:lang w:val="ru-RU"/>
              </w:rPr>
              <w:t>Сознающий</w:t>
            </w:r>
            <w:proofErr w:type="gramEnd"/>
            <w:r w:rsidRPr="001412B7">
              <w:rPr>
                <w:sz w:val="24"/>
                <w:szCs w:val="24"/>
                <w:lang w:val="ru-RU"/>
              </w:rPr>
              <w:t xml:space="preserve"> и принимающий свою половую принадлежность,</w:t>
            </w:r>
            <w:r w:rsidRPr="001412B7">
              <w:rPr>
                <w:spacing w:val="1"/>
                <w:sz w:val="24"/>
                <w:szCs w:val="24"/>
                <w:lang w:val="ru-RU"/>
              </w:rPr>
              <w:t xml:space="preserve"> </w:t>
            </w:r>
            <w:r w:rsidRPr="001412B7">
              <w:rPr>
                <w:sz w:val="24"/>
                <w:szCs w:val="24"/>
                <w:lang w:val="ru-RU"/>
              </w:rPr>
              <w:t>соответствующие</w:t>
            </w:r>
            <w:r w:rsidRPr="001412B7">
              <w:rPr>
                <w:spacing w:val="-5"/>
                <w:sz w:val="24"/>
                <w:szCs w:val="24"/>
                <w:lang w:val="ru-RU"/>
              </w:rPr>
              <w:t xml:space="preserve"> </w:t>
            </w:r>
            <w:r w:rsidRPr="001412B7">
              <w:rPr>
                <w:sz w:val="24"/>
                <w:szCs w:val="24"/>
                <w:lang w:val="ru-RU"/>
              </w:rPr>
              <w:t>ей</w:t>
            </w:r>
            <w:r w:rsidRPr="001412B7">
              <w:rPr>
                <w:spacing w:val="-3"/>
                <w:sz w:val="24"/>
                <w:szCs w:val="24"/>
                <w:lang w:val="ru-RU"/>
              </w:rPr>
              <w:t xml:space="preserve"> </w:t>
            </w:r>
            <w:r w:rsidRPr="001412B7">
              <w:rPr>
                <w:sz w:val="24"/>
                <w:szCs w:val="24"/>
                <w:lang w:val="ru-RU"/>
              </w:rPr>
              <w:t>психофизические</w:t>
            </w:r>
            <w:r w:rsidRPr="001412B7">
              <w:rPr>
                <w:spacing w:val="-4"/>
                <w:sz w:val="24"/>
                <w:szCs w:val="24"/>
                <w:lang w:val="ru-RU"/>
              </w:rPr>
              <w:t xml:space="preserve"> </w:t>
            </w:r>
            <w:r w:rsidRPr="001412B7">
              <w:rPr>
                <w:sz w:val="24"/>
                <w:szCs w:val="24"/>
                <w:lang w:val="ru-RU"/>
              </w:rPr>
              <w:t>и</w:t>
            </w:r>
            <w:r w:rsidRPr="001412B7">
              <w:rPr>
                <w:spacing w:val="-3"/>
                <w:sz w:val="24"/>
                <w:szCs w:val="24"/>
                <w:lang w:val="ru-RU"/>
              </w:rPr>
              <w:t xml:space="preserve"> </w:t>
            </w:r>
            <w:r w:rsidRPr="001412B7">
              <w:rPr>
                <w:sz w:val="24"/>
                <w:szCs w:val="24"/>
                <w:lang w:val="ru-RU"/>
              </w:rPr>
              <w:t>поведенческие</w:t>
            </w:r>
            <w:r w:rsidRPr="001412B7">
              <w:rPr>
                <w:spacing w:val="-4"/>
                <w:sz w:val="24"/>
                <w:szCs w:val="24"/>
                <w:lang w:val="ru-RU"/>
              </w:rPr>
              <w:t xml:space="preserve"> </w:t>
            </w:r>
            <w:r w:rsidRPr="001412B7">
              <w:rPr>
                <w:sz w:val="24"/>
                <w:szCs w:val="24"/>
                <w:lang w:val="ru-RU"/>
              </w:rPr>
              <w:t>особенности</w:t>
            </w:r>
            <w:r w:rsidRPr="001412B7">
              <w:rPr>
                <w:spacing w:val="-3"/>
                <w:sz w:val="24"/>
                <w:szCs w:val="24"/>
                <w:lang w:val="ru-RU"/>
              </w:rPr>
              <w:t xml:space="preserve"> </w:t>
            </w:r>
            <w:r w:rsidRPr="001412B7">
              <w:rPr>
                <w:sz w:val="24"/>
                <w:szCs w:val="24"/>
                <w:lang w:val="ru-RU"/>
              </w:rPr>
              <w:t>с</w:t>
            </w:r>
          </w:p>
          <w:p w:rsidR="001A5B40" w:rsidRPr="001412B7" w:rsidRDefault="001A5B40" w:rsidP="001A5B40">
            <w:pPr>
              <w:pStyle w:val="TableParagraph"/>
              <w:jc w:val="both"/>
              <w:rPr>
                <w:sz w:val="24"/>
                <w:szCs w:val="24"/>
              </w:rPr>
            </w:pPr>
            <w:proofErr w:type="gramStart"/>
            <w:r w:rsidRPr="001412B7">
              <w:rPr>
                <w:sz w:val="24"/>
                <w:szCs w:val="24"/>
              </w:rPr>
              <w:t>учетом</w:t>
            </w:r>
            <w:proofErr w:type="gramEnd"/>
            <w:r w:rsidRPr="001412B7">
              <w:rPr>
                <w:spacing w:val="1"/>
                <w:sz w:val="24"/>
                <w:szCs w:val="24"/>
              </w:rPr>
              <w:t xml:space="preserve"> </w:t>
            </w:r>
            <w:r w:rsidRPr="001412B7">
              <w:rPr>
                <w:sz w:val="24"/>
                <w:szCs w:val="24"/>
              </w:rPr>
              <w:t>возраста.</w:t>
            </w:r>
          </w:p>
        </w:tc>
      </w:tr>
      <w:tr w:rsidR="001A5B40" w:rsidRPr="001412B7" w:rsidTr="001A5B40">
        <w:trPr>
          <w:trHeight w:val="2212"/>
          <w:jc w:val="center"/>
        </w:trPr>
        <w:tc>
          <w:tcPr>
            <w:tcW w:w="2271" w:type="dxa"/>
          </w:tcPr>
          <w:p w:rsidR="001A5B40" w:rsidRPr="001412B7" w:rsidRDefault="001A5B40" w:rsidP="001A5B40">
            <w:pPr>
              <w:pStyle w:val="TableParagraph"/>
              <w:ind w:right="959"/>
              <w:jc w:val="both"/>
              <w:rPr>
                <w:sz w:val="24"/>
                <w:szCs w:val="24"/>
              </w:rPr>
            </w:pPr>
            <w:r w:rsidRPr="001412B7">
              <w:rPr>
                <w:sz w:val="24"/>
                <w:szCs w:val="24"/>
              </w:rPr>
              <w:t>Трудовое</w:t>
            </w:r>
            <w:r w:rsidRPr="001412B7">
              <w:rPr>
                <w:spacing w:val="1"/>
                <w:sz w:val="24"/>
                <w:szCs w:val="24"/>
              </w:rPr>
              <w:t xml:space="preserve"> </w:t>
            </w:r>
            <w:r w:rsidRPr="001412B7">
              <w:rPr>
                <w:sz w:val="24"/>
                <w:szCs w:val="24"/>
              </w:rPr>
              <w:t>воспитание</w:t>
            </w:r>
          </w:p>
        </w:tc>
        <w:tc>
          <w:tcPr>
            <w:tcW w:w="7481" w:type="dxa"/>
          </w:tcPr>
          <w:p w:rsidR="001A5B40" w:rsidRPr="001412B7" w:rsidRDefault="001A5B40" w:rsidP="001A5B40">
            <w:pPr>
              <w:pStyle w:val="TableParagraph"/>
              <w:ind w:right="330"/>
              <w:jc w:val="both"/>
              <w:rPr>
                <w:sz w:val="24"/>
                <w:szCs w:val="24"/>
                <w:lang w:val="ru-RU"/>
              </w:rPr>
            </w:pPr>
            <w:proofErr w:type="gramStart"/>
            <w:r w:rsidRPr="001412B7">
              <w:rPr>
                <w:sz w:val="24"/>
                <w:szCs w:val="24"/>
                <w:lang w:val="ru-RU"/>
              </w:rPr>
              <w:t>Сознающий</w:t>
            </w:r>
            <w:proofErr w:type="gramEnd"/>
            <w:r w:rsidRPr="001412B7">
              <w:rPr>
                <w:spacing w:val="-4"/>
                <w:sz w:val="24"/>
                <w:szCs w:val="24"/>
                <w:lang w:val="ru-RU"/>
              </w:rPr>
              <w:t xml:space="preserve"> </w:t>
            </w:r>
            <w:r w:rsidRPr="001412B7">
              <w:rPr>
                <w:sz w:val="24"/>
                <w:szCs w:val="24"/>
                <w:lang w:val="ru-RU"/>
              </w:rPr>
              <w:t>ценность</w:t>
            </w:r>
            <w:r w:rsidRPr="001412B7">
              <w:rPr>
                <w:spacing w:val="-3"/>
                <w:sz w:val="24"/>
                <w:szCs w:val="24"/>
                <w:lang w:val="ru-RU"/>
              </w:rPr>
              <w:t xml:space="preserve"> </w:t>
            </w:r>
            <w:r w:rsidRPr="001412B7">
              <w:rPr>
                <w:sz w:val="24"/>
                <w:szCs w:val="24"/>
                <w:lang w:val="ru-RU"/>
              </w:rPr>
              <w:t>честного труда</w:t>
            </w:r>
            <w:r w:rsidRPr="001412B7">
              <w:rPr>
                <w:spacing w:val="-5"/>
                <w:sz w:val="24"/>
                <w:szCs w:val="24"/>
                <w:lang w:val="ru-RU"/>
              </w:rPr>
              <w:t xml:space="preserve"> </w:t>
            </w:r>
            <w:r w:rsidRPr="001412B7">
              <w:rPr>
                <w:sz w:val="24"/>
                <w:szCs w:val="24"/>
                <w:lang w:val="ru-RU"/>
              </w:rPr>
              <w:t>в</w:t>
            </w:r>
            <w:r w:rsidRPr="001412B7">
              <w:rPr>
                <w:spacing w:val="-3"/>
                <w:sz w:val="24"/>
                <w:szCs w:val="24"/>
                <w:lang w:val="ru-RU"/>
              </w:rPr>
              <w:t xml:space="preserve"> </w:t>
            </w:r>
            <w:r w:rsidRPr="001412B7">
              <w:rPr>
                <w:sz w:val="24"/>
                <w:szCs w:val="24"/>
                <w:lang w:val="ru-RU"/>
              </w:rPr>
              <w:t>жизни</w:t>
            </w:r>
            <w:r w:rsidRPr="001412B7">
              <w:rPr>
                <w:spacing w:val="-3"/>
                <w:sz w:val="24"/>
                <w:szCs w:val="24"/>
                <w:lang w:val="ru-RU"/>
              </w:rPr>
              <w:t xml:space="preserve"> </w:t>
            </w:r>
            <w:r w:rsidRPr="001412B7">
              <w:rPr>
                <w:sz w:val="24"/>
                <w:szCs w:val="24"/>
                <w:lang w:val="ru-RU"/>
              </w:rPr>
              <w:t>человека,</w:t>
            </w:r>
            <w:r w:rsidRPr="001412B7">
              <w:rPr>
                <w:spacing w:val="-6"/>
                <w:sz w:val="24"/>
                <w:szCs w:val="24"/>
                <w:lang w:val="ru-RU"/>
              </w:rPr>
              <w:t xml:space="preserve"> </w:t>
            </w:r>
            <w:r w:rsidRPr="001412B7">
              <w:rPr>
                <w:sz w:val="24"/>
                <w:szCs w:val="24"/>
                <w:lang w:val="ru-RU"/>
              </w:rPr>
              <w:t>семьи,</w:t>
            </w:r>
            <w:r w:rsidRPr="001412B7">
              <w:rPr>
                <w:spacing w:val="-57"/>
                <w:sz w:val="24"/>
                <w:szCs w:val="24"/>
                <w:lang w:val="ru-RU"/>
              </w:rPr>
              <w:t xml:space="preserve"> </w:t>
            </w:r>
            <w:r w:rsidRPr="001412B7">
              <w:rPr>
                <w:sz w:val="24"/>
                <w:szCs w:val="24"/>
                <w:lang w:val="ru-RU"/>
              </w:rPr>
              <w:t>народа,</w:t>
            </w:r>
            <w:r w:rsidRPr="001412B7">
              <w:rPr>
                <w:spacing w:val="-2"/>
                <w:sz w:val="24"/>
                <w:szCs w:val="24"/>
                <w:lang w:val="ru-RU"/>
              </w:rPr>
              <w:t xml:space="preserve"> </w:t>
            </w:r>
            <w:r w:rsidRPr="001412B7">
              <w:rPr>
                <w:sz w:val="24"/>
                <w:szCs w:val="24"/>
                <w:lang w:val="ru-RU"/>
              </w:rPr>
              <w:t>общества</w:t>
            </w:r>
            <w:r w:rsidRPr="001412B7">
              <w:rPr>
                <w:spacing w:val="1"/>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государства.</w:t>
            </w:r>
          </w:p>
          <w:p w:rsidR="001A5B40" w:rsidRPr="001412B7" w:rsidRDefault="001A5B40" w:rsidP="001A5B40">
            <w:pPr>
              <w:pStyle w:val="TableParagraph"/>
              <w:jc w:val="both"/>
              <w:rPr>
                <w:sz w:val="24"/>
                <w:szCs w:val="24"/>
                <w:lang w:val="ru-RU"/>
              </w:rPr>
            </w:pPr>
            <w:proofErr w:type="gramStart"/>
            <w:r w:rsidRPr="001412B7">
              <w:rPr>
                <w:sz w:val="24"/>
                <w:szCs w:val="24"/>
                <w:lang w:val="ru-RU"/>
              </w:rPr>
              <w:t>Проявляющий</w:t>
            </w:r>
            <w:proofErr w:type="gramEnd"/>
            <w:r w:rsidRPr="001412B7">
              <w:rPr>
                <w:spacing w:val="-5"/>
                <w:sz w:val="24"/>
                <w:szCs w:val="24"/>
                <w:lang w:val="ru-RU"/>
              </w:rPr>
              <w:t xml:space="preserve"> </w:t>
            </w:r>
            <w:r w:rsidRPr="001412B7">
              <w:rPr>
                <w:sz w:val="24"/>
                <w:szCs w:val="24"/>
                <w:lang w:val="ru-RU"/>
              </w:rPr>
              <w:t>уважение</w:t>
            </w:r>
            <w:r w:rsidRPr="001412B7">
              <w:rPr>
                <w:spacing w:val="-1"/>
                <w:sz w:val="24"/>
                <w:szCs w:val="24"/>
                <w:lang w:val="ru-RU"/>
              </w:rPr>
              <w:t xml:space="preserve"> </w:t>
            </w:r>
            <w:r w:rsidRPr="001412B7">
              <w:rPr>
                <w:sz w:val="24"/>
                <w:szCs w:val="24"/>
                <w:lang w:val="ru-RU"/>
              </w:rPr>
              <w:t>к</w:t>
            </w:r>
            <w:r w:rsidRPr="001412B7">
              <w:rPr>
                <w:spacing w:val="-2"/>
                <w:sz w:val="24"/>
                <w:szCs w:val="24"/>
                <w:lang w:val="ru-RU"/>
              </w:rPr>
              <w:t xml:space="preserve"> </w:t>
            </w:r>
            <w:r w:rsidRPr="001412B7">
              <w:rPr>
                <w:sz w:val="24"/>
                <w:szCs w:val="24"/>
                <w:lang w:val="ru-RU"/>
              </w:rPr>
              <w:t>труду,</w:t>
            </w:r>
            <w:r w:rsidRPr="001412B7">
              <w:rPr>
                <w:spacing w:val="1"/>
                <w:sz w:val="24"/>
                <w:szCs w:val="24"/>
                <w:lang w:val="ru-RU"/>
              </w:rPr>
              <w:t xml:space="preserve"> </w:t>
            </w:r>
            <w:r w:rsidRPr="001412B7">
              <w:rPr>
                <w:sz w:val="24"/>
                <w:szCs w:val="24"/>
                <w:lang w:val="ru-RU"/>
              </w:rPr>
              <w:t>людям</w:t>
            </w:r>
            <w:r w:rsidRPr="001412B7">
              <w:rPr>
                <w:spacing w:val="1"/>
                <w:sz w:val="24"/>
                <w:szCs w:val="24"/>
                <w:lang w:val="ru-RU"/>
              </w:rPr>
              <w:t xml:space="preserve"> </w:t>
            </w:r>
            <w:r w:rsidRPr="001412B7">
              <w:rPr>
                <w:sz w:val="24"/>
                <w:szCs w:val="24"/>
                <w:lang w:val="ru-RU"/>
              </w:rPr>
              <w:t>труда,</w:t>
            </w:r>
            <w:r w:rsidRPr="001412B7">
              <w:rPr>
                <w:spacing w:val="8"/>
                <w:sz w:val="24"/>
                <w:szCs w:val="24"/>
                <w:lang w:val="ru-RU"/>
              </w:rPr>
              <w:t xml:space="preserve"> </w:t>
            </w:r>
            <w:r w:rsidRPr="001412B7">
              <w:rPr>
                <w:sz w:val="24"/>
                <w:szCs w:val="24"/>
                <w:lang w:val="ru-RU"/>
              </w:rPr>
              <w:t>ответственное</w:t>
            </w:r>
            <w:r w:rsidRPr="001412B7">
              <w:rPr>
                <w:spacing w:val="1"/>
                <w:sz w:val="24"/>
                <w:szCs w:val="24"/>
                <w:lang w:val="ru-RU"/>
              </w:rPr>
              <w:t xml:space="preserve"> </w:t>
            </w:r>
            <w:r w:rsidRPr="001412B7">
              <w:rPr>
                <w:sz w:val="24"/>
                <w:szCs w:val="24"/>
                <w:lang w:val="ru-RU"/>
              </w:rPr>
              <w:t>потребление</w:t>
            </w:r>
            <w:r w:rsidRPr="001412B7">
              <w:rPr>
                <w:spacing w:val="-7"/>
                <w:sz w:val="24"/>
                <w:szCs w:val="24"/>
                <w:lang w:val="ru-RU"/>
              </w:rPr>
              <w:t xml:space="preserve"> </w:t>
            </w:r>
            <w:r w:rsidRPr="001412B7">
              <w:rPr>
                <w:sz w:val="24"/>
                <w:szCs w:val="24"/>
                <w:lang w:val="ru-RU"/>
              </w:rPr>
              <w:t>и бережное</w:t>
            </w:r>
            <w:r w:rsidRPr="001412B7">
              <w:rPr>
                <w:spacing w:val="-7"/>
                <w:sz w:val="24"/>
                <w:szCs w:val="24"/>
                <w:lang w:val="ru-RU"/>
              </w:rPr>
              <w:t xml:space="preserve"> </w:t>
            </w:r>
            <w:r w:rsidRPr="001412B7">
              <w:rPr>
                <w:sz w:val="24"/>
                <w:szCs w:val="24"/>
                <w:lang w:val="ru-RU"/>
              </w:rPr>
              <w:t>отношение</w:t>
            </w:r>
            <w:r w:rsidRPr="001412B7">
              <w:rPr>
                <w:spacing w:val="-2"/>
                <w:sz w:val="24"/>
                <w:szCs w:val="24"/>
                <w:lang w:val="ru-RU"/>
              </w:rPr>
              <w:t xml:space="preserve"> </w:t>
            </w:r>
            <w:r w:rsidRPr="001412B7">
              <w:rPr>
                <w:sz w:val="24"/>
                <w:szCs w:val="24"/>
                <w:lang w:val="ru-RU"/>
              </w:rPr>
              <w:t>к</w:t>
            </w:r>
            <w:r w:rsidRPr="001412B7">
              <w:rPr>
                <w:spacing w:val="-3"/>
                <w:sz w:val="24"/>
                <w:szCs w:val="24"/>
                <w:lang w:val="ru-RU"/>
              </w:rPr>
              <w:t xml:space="preserve"> </w:t>
            </w:r>
            <w:r w:rsidRPr="001412B7">
              <w:rPr>
                <w:sz w:val="24"/>
                <w:szCs w:val="24"/>
                <w:lang w:val="ru-RU"/>
              </w:rPr>
              <w:t>результатам своего</w:t>
            </w:r>
            <w:r w:rsidRPr="001412B7">
              <w:rPr>
                <w:spacing w:val="-1"/>
                <w:sz w:val="24"/>
                <w:szCs w:val="24"/>
                <w:lang w:val="ru-RU"/>
              </w:rPr>
              <w:t xml:space="preserve"> </w:t>
            </w:r>
            <w:r w:rsidRPr="001412B7">
              <w:rPr>
                <w:sz w:val="24"/>
                <w:szCs w:val="24"/>
                <w:lang w:val="ru-RU"/>
              </w:rPr>
              <w:t>труда</w:t>
            </w:r>
            <w:r w:rsidRPr="001412B7">
              <w:rPr>
                <w:spacing w:val="-2"/>
                <w:sz w:val="24"/>
                <w:szCs w:val="24"/>
                <w:lang w:val="ru-RU"/>
              </w:rPr>
              <w:t xml:space="preserve"> </w:t>
            </w:r>
            <w:r w:rsidRPr="001412B7">
              <w:rPr>
                <w:sz w:val="24"/>
                <w:szCs w:val="24"/>
                <w:lang w:val="ru-RU"/>
              </w:rPr>
              <w:t>и</w:t>
            </w:r>
            <w:r w:rsidRPr="001412B7">
              <w:rPr>
                <w:spacing w:val="-57"/>
                <w:sz w:val="24"/>
                <w:szCs w:val="24"/>
                <w:lang w:val="ru-RU"/>
              </w:rPr>
              <w:t xml:space="preserve"> </w:t>
            </w:r>
            <w:r w:rsidRPr="001412B7">
              <w:rPr>
                <w:sz w:val="24"/>
                <w:szCs w:val="24"/>
                <w:lang w:val="ru-RU"/>
              </w:rPr>
              <w:t>других</w:t>
            </w:r>
            <w:r w:rsidRPr="001412B7">
              <w:rPr>
                <w:spacing w:val="-4"/>
                <w:sz w:val="24"/>
                <w:szCs w:val="24"/>
                <w:lang w:val="ru-RU"/>
              </w:rPr>
              <w:t xml:space="preserve"> </w:t>
            </w:r>
            <w:r w:rsidRPr="001412B7">
              <w:rPr>
                <w:sz w:val="24"/>
                <w:szCs w:val="24"/>
                <w:lang w:val="ru-RU"/>
              </w:rPr>
              <w:t>людей,</w:t>
            </w:r>
            <w:r w:rsidRPr="001412B7">
              <w:rPr>
                <w:spacing w:val="4"/>
                <w:sz w:val="24"/>
                <w:szCs w:val="24"/>
                <w:lang w:val="ru-RU"/>
              </w:rPr>
              <w:t xml:space="preserve"> </w:t>
            </w:r>
            <w:r w:rsidRPr="001412B7">
              <w:rPr>
                <w:sz w:val="24"/>
                <w:szCs w:val="24"/>
                <w:lang w:val="ru-RU"/>
              </w:rPr>
              <w:t>прошлых</w:t>
            </w:r>
            <w:r w:rsidRPr="001412B7">
              <w:rPr>
                <w:spacing w:val="-3"/>
                <w:sz w:val="24"/>
                <w:szCs w:val="24"/>
                <w:lang w:val="ru-RU"/>
              </w:rPr>
              <w:t xml:space="preserve"> </w:t>
            </w:r>
            <w:r w:rsidRPr="001412B7">
              <w:rPr>
                <w:sz w:val="24"/>
                <w:szCs w:val="24"/>
                <w:lang w:val="ru-RU"/>
              </w:rPr>
              <w:t>поколений.</w:t>
            </w:r>
          </w:p>
          <w:p w:rsidR="001A5B40" w:rsidRPr="001412B7" w:rsidRDefault="001A5B40" w:rsidP="001A5B40">
            <w:pPr>
              <w:pStyle w:val="TableParagraph"/>
              <w:jc w:val="both"/>
              <w:rPr>
                <w:sz w:val="24"/>
                <w:szCs w:val="24"/>
                <w:lang w:val="ru-RU"/>
              </w:rPr>
            </w:pPr>
            <w:proofErr w:type="gramStart"/>
            <w:r w:rsidRPr="001412B7">
              <w:rPr>
                <w:sz w:val="24"/>
                <w:szCs w:val="24"/>
                <w:lang w:val="ru-RU"/>
              </w:rPr>
              <w:t>Выражающий</w:t>
            </w:r>
            <w:proofErr w:type="gramEnd"/>
            <w:r w:rsidRPr="001412B7">
              <w:rPr>
                <w:spacing w:val="-7"/>
                <w:sz w:val="24"/>
                <w:szCs w:val="24"/>
                <w:lang w:val="ru-RU"/>
              </w:rPr>
              <w:t xml:space="preserve"> </w:t>
            </w:r>
            <w:r w:rsidRPr="001412B7">
              <w:rPr>
                <w:sz w:val="24"/>
                <w:szCs w:val="24"/>
                <w:lang w:val="ru-RU"/>
              </w:rPr>
              <w:t>желание</w:t>
            </w:r>
            <w:r w:rsidRPr="001412B7">
              <w:rPr>
                <w:spacing w:val="-3"/>
                <w:sz w:val="24"/>
                <w:szCs w:val="24"/>
                <w:lang w:val="ru-RU"/>
              </w:rPr>
              <w:t xml:space="preserve"> </w:t>
            </w:r>
            <w:r w:rsidRPr="001412B7">
              <w:rPr>
                <w:sz w:val="24"/>
                <w:szCs w:val="24"/>
                <w:lang w:val="ru-RU"/>
              </w:rPr>
              <w:t>участвовать</w:t>
            </w:r>
            <w:r w:rsidRPr="001412B7">
              <w:rPr>
                <w:spacing w:val="-5"/>
                <w:sz w:val="24"/>
                <w:szCs w:val="24"/>
                <w:lang w:val="ru-RU"/>
              </w:rPr>
              <w:t xml:space="preserve"> </w:t>
            </w:r>
            <w:r w:rsidRPr="001412B7">
              <w:rPr>
                <w:sz w:val="24"/>
                <w:szCs w:val="24"/>
                <w:lang w:val="ru-RU"/>
              </w:rPr>
              <w:t>в</w:t>
            </w:r>
            <w:r w:rsidRPr="001412B7">
              <w:rPr>
                <w:spacing w:val="-1"/>
                <w:sz w:val="24"/>
                <w:szCs w:val="24"/>
                <w:lang w:val="ru-RU"/>
              </w:rPr>
              <w:t xml:space="preserve"> </w:t>
            </w:r>
            <w:r w:rsidRPr="001412B7">
              <w:rPr>
                <w:sz w:val="24"/>
                <w:szCs w:val="24"/>
                <w:lang w:val="ru-RU"/>
              </w:rPr>
              <w:t>различных</w:t>
            </w:r>
            <w:r w:rsidRPr="001412B7">
              <w:rPr>
                <w:spacing w:val="-7"/>
                <w:sz w:val="24"/>
                <w:szCs w:val="24"/>
                <w:lang w:val="ru-RU"/>
              </w:rPr>
              <w:t xml:space="preserve"> </w:t>
            </w:r>
            <w:r w:rsidRPr="001412B7">
              <w:rPr>
                <w:sz w:val="24"/>
                <w:szCs w:val="24"/>
                <w:lang w:val="ru-RU"/>
              </w:rPr>
              <w:t>видах</w:t>
            </w:r>
            <w:r w:rsidRPr="001412B7">
              <w:rPr>
                <w:spacing w:val="-7"/>
                <w:sz w:val="24"/>
                <w:szCs w:val="24"/>
                <w:lang w:val="ru-RU"/>
              </w:rPr>
              <w:t xml:space="preserve"> </w:t>
            </w:r>
            <w:r w:rsidRPr="001412B7">
              <w:rPr>
                <w:sz w:val="24"/>
                <w:szCs w:val="24"/>
                <w:lang w:val="ru-RU"/>
              </w:rPr>
              <w:t>доступного</w:t>
            </w:r>
            <w:r w:rsidRPr="001412B7">
              <w:rPr>
                <w:spacing w:val="1"/>
                <w:sz w:val="24"/>
                <w:szCs w:val="24"/>
                <w:lang w:val="ru-RU"/>
              </w:rPr>
              <w:t xml:space="preserve"> </w:t>
            </w:r>
            <w:r w:rsidRPr="001412B7">
              <w:rPr>
                <w:sz w:val="24"/>
                <w:szCs w:val="24"/>
                <w:lang w:val="ru-RU"/>
              </w:rPr>
              <w:t>по</w:t>
            </w:r>
            <w:r w:rsidRPr="001412B7">
              <w:rPr>
                <w:spacing w:val="-57"/>
                <w:sz w:val="24"/>
                <w:szCs w:val="24"/>
                <w:lang w:val="ru-RU"/>
              </w:rPr>
              <w:t xml:space="preserve"> </w:t>
            </w:r>
            <w:r w:rsidRPr="001412B7">
              <w:rPr>
                <w:sz w:val="24"/>
                <w:szCs w:val="24"/>
                <w:lang w:val="ru-RU"/>
              </w:rPr>
              <w:t>возрасту</w:t>
            </w:r>
            <w:r w:rsidRPr="001412B7">
              <w:rPr>
                <w:spacing w:val="-9"/>
                <w:sz w:val="24"/>
                <w:szCs w:val="24"/>
                <w:lang w:val="ru-RU"/>
              </w:rPr>
              <w:t xml:space="preserve"> </w:t>
            </w:r>
            <w:r w:rsidRPr="001412B7">
              <w:rPr>
                <w:sz w:val="24"/>
                <w:szCs w:val="24"/>
                <w:lang w:val="ru-RU"/>
              </w:rPr>
              <w:t>труда,</w:t>
            </w:r>
            <w:r w:rsidRPr="001412B7">
              <w:rPr>
                <w:spacing w:val="4"/>
                <w:sz w:val="24"/>
                <w:szCs w:val="24"/>
                <w:lang w:val="ru-RU"/>
              </w:rPr>
              <w:t xml:space="preserve"> </w:t>
            </w:r>
            <w:r w:rsidRPr="001412B7">
              <w:rPr>
                <w:sz w:val="24"/>
                <w:szCs w:val="24"/>
                <w:lang w:val="ru-RU"/>
              </w:rPr>
              <w:t>трудовой</w:t>
            </w:r>
            <w:r w:rsidRPr="001412B7">
              <w:rPr>
                <w:spacing w:val="3"/>
                <w:sz w:val="24"/>
                <w:szCs w:val="24"/>
                <w:lang w:val="ru-RU"/>
              </w:rPr>
              <w:t xml:space="preserve"> </w:t>
            </w:r>
            <w:r w:rsidRPr="001412B7">
              <w:rPr>
                <w:sz w:val="24"/>
                <w:szCs w:val="24"/>
                <w:lang w:val="ru-RU"/>
              </w:rPr>
              <w:t>деятельности.</w:t>
            </w:r>
          </w:p>
          <w:p w:rsidR="001A5B40" w:rsidRPr="001412B7" w:rsidRDefault="001A5B40" w:rsidP="001A5B40">
            <w:pPr>
              <w:pStyle w:val="TableParagraph"/>
              <w:jc w:val="both"/>
              <w:rPr>
                <w:sz w:val="24"/>
                <w:szCs w:val="24"/>
                <w:lang w:val="ru-RU"/>
              </w:rPr>
            </w:pPr>
            <w:r w:rsidRPr="001412B7">
              <w:rPr>
                <w:sz w:val="24"/>
                <w:szCs w:val="24"/>
                <w:lang w:val="ru-RU"/>
              </w:rPr>
              <w:t>Проявляющий</w:t>
            </w:r>
            <w:r w:rsidRPr="001412B7">
              <w:rPr>
                <w:spacing w:val="-5"/>
                <w:sz w:val="24"/>
                <w:szCs w:val="24"/>
                <w:lang w:val="ru-RU"/>
              </w:rPr>
              <w:t xml:space="preserve"> </w:t>
            </w:r>
            <w:r w:rsidRPr="001412B7">
              <w:rPr>
                <w:sz w:val="24"/>
                <w:szCs w:val="24"/>
                <w:lang w:val="ru-RU"/>
              </w:rPr>
              <w:t>интерес</w:t>
            </w:r>
            <w:r w:rsidRPr="001412B7">
              <w:rPr>
                <w:spacing w:val="-1"/>
                <w:sz w:val="24"/>
                <w:szCs w:val="24"/>
                <w:lang w:val="ru-RU"/>
              </w:rPr>
              <w:t xml:space="preserve"> </w:t>
            </w:r>
            <w:r w:rsidRPr="001412B7">
              <w:rPr>
                <w:sz w:val="24"/>
                <w:szCs w:val="24"/>
                <w:lang w:val="ru-RU"/>
              </w:rPr>
              <w:t>к</w:t>
            </w:r>
            <w:r w:rsidRPr="001412B7">
              <w:rPr>
                <w:spacing w:val="-3"/>
                <w:sz w:val="24"/>
                <w:szCs w:val="24"/>
                <w:lang w:val="ru-RU"/>
              </w:rPr>
              <w:t xml:space="preserve"> </w:t>
            </w:r>
            <w:r w:rsidRPr="001412B7">
              <w:rPr>
                <w:sz w:val="24"/>
                <w:szCs w:val="24"/>
                <w:lang w:val="ru-RU"/>
              </w:rPr>
              <w:t>разным</w:t>
            </w:r>
            <w:r w:rsidRPr="001412B7">
              <w:rPr>
                <w:spacing w:val="-3"/>
                <w:sz w:val="24"/>
                <w:szCs w:val="24"/>
                <w:lang w:val="ru-RU"/>
              </w:rPr>
              <w:t xml:space="preserve"> </w:t>
            </w:r>
            <w:r w:rsidRPr="001412B7">
              <w:rPr>
                <w:sz w:val="24"/>
                <w:szCs w:val="24"/>
                <w:lang w:val="ru-RU"/>
              </w:rPr>
              <w:t>профессиям.</w:t>
            </w:r>
          </w:p>
        </w:tc>
      </w:tr>
      <w:tr w:rsidR="001A5B40" w:rsidRPr="001412B7" w:rsidTr="001A5B40">
        <w:trPr>
          <w:trHeight w:val="1929"/>
          <w:jc w:val="center"/>
        </w:trPr>
        <w:tc>
          <w:tcPr>
            <w:tcW w:w="2271" w:type="dxa"/>
          </w:tcPr>
          <w:p w:rsidR="001A5B40" w:rsidRPr="001412B7" w:rsidRDefault="001A5B40" w:rsidP="001A5B40">
            <w:pPr>
              <w:pStyle w:val="TableParagraph"/>
              <w:ind w:right="592"/>
              <w:jc w:val="both"/>
              <w:rPr>
                <w:sz w:val="24"/>
                <w:szCs w:val="24"/>
              </w:rPr>
            </w:pPr>
            <w:r w:rsidRPr="001412B7">
              <w:rPr>
                <w:sz w:val="24"/>
                <w:szCs w:val="24"/>
              </w:rPr>
              <w:t>Экологическое</w:t>
            </w:r>
            <w:r w:rsidRPr="001412B7">
              <w:rPr>
                <w:spacing w:val="-57"/>
                <w:sz w:val="24"/>
                <w:szCs w:val="24"/>
              </w:rPr>
              <w:t xml:space="preserve"> </w:t>
            </w:r>
            <w:r w:rsidRPr="001412B7">
              <w:rPr>
                <w:sz w:val="24"/>
                <w:szCs w:val="24"/>
              </w:rPr>
              <w:t>воспитание</w:t>
            </w:r>
          </w:p>
        </w:tc>
        <w:tc>
          <w:tcPr>
            <w:tcW w:w="7481" w:type="dxa"/>
          </w:tcPr>
          <w:p w:rsidR="001A5B40" w:rsidRPr="001412B7" w:rsidRDefault="001A5B40" w:rsidP="001A5B40">
            <w:pPr>
              <w:pStyle w:val="TableParagraph"/>
              <w:jc w:val="both"/>
              <w:rPr>
                <w:sz w:val="24"/>
                <w:szCs w:val="24"/>
                <w:lang w:val="ru-RU"/>
              </w:rPr>
            </w:pPr>
            <w:proofErr w:type="gramStart"/>
            <w:r w:rsidRPr="001412B7">
              <w:rPr>
                <w:sz w:val="24"/>
                <w:szCs w:val="24"/>
                <w:lang w:val="ru-RU"/>
              </w:rPr>
              <w:t>Понимающий</w:t>
            </w:r>
            <w:proofErr w:type="gramEnd"/>
            <w:r w:rsidRPr="001412B7">
              <w:rPr>
                <w:spacing w:val="-6"/>
                <w:sz w:val="24"/>
                <w:szCs w:val="24"/>
                <w:lang w:val="ru-RU"/>
              </w:rPr>
              <w:t xml:space="preserve"> </w:t>
            </w:r>
            <w:r w:rsidRPr="001412B7">
              <w:rPr>
                <w:sz w:val="24"/>
                <w:szCs w:val="24"/>
                <w:lang w:val="ru-RU"/>
              </w:rPr>
              <w:t>зависимость</w:t>
            </w:r>
            <w:r w:rsidRPr="001412B7">
              <w:rPr>
                <w:spacing w:val="-4"/>
                <w:sz w:val="24"/>
                <w:szCs w:val="24"/>
                <w:lang w:val="ru-RU"/>
              </w:rPr>
              <w:t xml:space="preserve"> </w:t>
            </w:r>
            <w:r w:rsidRPr="001412B7">
              <w:rPr>
                <w:sz w:val="24"/>
                <w:szCs w:val="24"/>
                <w:lang w:val="ru-RU"/>
              </w:rPr>
              <w:t>жизни</w:t>
            </w:r>
            <w:r w:rsidRPr="001412B7">
              <w:rPr>
                <w:spacing w:val="-5"/>
                <w:sz w:val="24"/>
                <w:szCs w:val="24"/>
                <w:lang w:val="ru-RU"/>
              </w:rPr>
              <w:t xml:space="preserve"> </w:t>
            </w:r>
            <w:r w:rsidRPr="001412B7">
              <w:rPr>
                <w:sz w:val="24"/>
                <w:szCs w:val="24"/>
                <w:lang w:val="ru-RU"/>
              </w:rPr>
              <w:t>людей от</w:t>
            </w:r>
            <w:r w:rsidRPr="001412B7">
              <w:rPr>
                <w:spacing w:val="-5"/>
                <w:sz w:val="24"/>
                <w:szCs w:val="24"/>
                <w:lang w:val="ru-RU"/>
              </w:rPr>
              <w:t xml:space="preserve"> </w:t>
            </w:r>
            <w:r w:rsidRPr="001412B7">
              <w:rPr>
                <w:sz w:val="24"/>
                <w:szCs w:val="24"/>
                <w:lang w:val="ru-RU"/>
              </w:rPr>
              <w:t>природы,</w:t>
            </w:r>
            <w:r w:rsidRPr="001412B7">
              <w:rPr>
                <w:spacing w:val="-4"/>
                <w:sz w:val="24"/>
                <w:szCs w:val="24"/>
                <w:lang w:val="ru-RU"/>
              </w:rPr>
              <w:t xml:space="preserve"> </w:t>
            </w:r>
            <w:r w:rsidRPr="001412B7">
              <w:rPr>
                <w:sz w:val="24"/>
                <w:szCs w:val="24"/>
                <w:lang w:val="ru-RU"/>
              </w:rPr>
              <w:t>ценность</w:t>
            </w:r>
            <w:r w:rsidRPr="001412B7">
              <w:rPr>
                <w:spacing w:val="-57"/>
                <w:sz w:val="24"/>
                <w:szCs w:val="24"/>
                <w:lang w:val="ru-RU"/>
              </w:rPr>
              <w:t xml:space="preserve"> </w:t>
            </w:r>
            <w:r w:rsidRPr="001412B7">
              <w:rPr>
                <w:sz w:val="24"/>
                <w:szCs w:val="24"/>
                <w:lang w:val="ru-RU"/>
              </w:rPr>
              <w:t>природы,</w:t>
            </w:r>
            <w:r w:rsidRPr="001412B7">
              <w:rPr>
                <w:spacing w:val="-2"/>
                <w:sz w:val="24"/>
                <w:szCs w:val="24"/>
                <w:lang w:val="ru-RU"/>
              </w:rPr>
              <w:t xml:space="preserve"> </w:t>
            </w:r>
            <w:r w:rsidRPr="001412B7">
              <w:rPr>
                <w:sz w:val="24"/>
                <w:szCs w:val="24"/>
                <w:lang w:val="ru-RU"/>
              </w:rPr>
              <w:t>окружающей</w:t>
            </w:r>
            <w:r w:rsidRPr="001412B7">
              <w:rPr>
                <w:spacing w:val="3"/>
                <w:sz w:val="24"/>
                <w:szCs w:val="24"/>
                <w:lang w:val="ru-RU"/>
              </w:rPr>
              <w:t xml:space="preserve"> </w:t>
            </w:r>
            <w:r w:rsidRPr="001412B7">
              <w:rPr>
                <w:sz w:val="24"/>
                <w:szCs w:val="24"/>
                <w:lang w:val="ru-RU"/>
              </w:rPr>
              <w:t>среды.</w:t>
            </w:r>
          </w:p>
          <w:p w:rsidR="001A5B40" w:rsidRPr="001412B7" w:rsidRDefault="001A5B40" w:rsidP="001A5B40">
            <w:pPr>
              <w:pStyle w:val="TableParagraph"/>
              <w:jc w:val="both"/>
              <w:rPr>
                <w:sz w:val="24"/>
                <w:szCs w:val="24"/>
                <w:lang w:val="ru-RU"/>
              </w:rPr>
            </w:pPr>
            <w:r w:rsidRPr="001412B7">
              <w:rPr>
                <w:sz w:val="24"/>
                <w:szCs w:val="24"/>
                <w:lang w:val="ru-RU"/>
              </w:rPr>
              <w:t>Проявляющий любовь к природе, бережное отношение, неприятие</w:t>
            </w:r>
            <w:r w:rsidRPr="001412B7">
              <w:rPr>
                <w:spacing w:val="1"/>
                <w:sz w:val="24"/>
                <w:szCs w:val="24"/>
                <w:lang w:val="ru-RU"/>
              </w:rPr>
              <w:t xml:space="preserve"> </w:t>
            </w:r>
            <w:r w:rsidRPr="001412B7">
              <w:rPr>
                <w:sz w:val="24"/>
                <w:szCs w:val="24"/>
                <w:lang w:val="ru-RU"/>
              </w:rPr>
              <w:t>действий, приносящих вред природе, особенно живым существам.</w:t>
            </w:r>
            <w:r w:rsidRPr="001412B7">
              <w:rPr>
                <w:spacing w:val="1"/>
                <w:sz w:val="24"/>
                <w:szCs w:val="24"/>
                <w:lang w:val="ru-RU"/>
              </w:rPr>
              <w:t xml:space="preserve"> </w:t>
            </w:r>
            <w:proofErr w:type="gramStart"/>
            <w:r w:rsidRPr="001412B7">
              <w:rPr>
                <w:sz w:val="24"/>
                <w:szCs w:val="24"/>
                <w:lang w:val="ru-RU"/>
              </w:rPr>
              <w:t>Выражающий</w:t>
            </w:r>
            <w:proofErr w:type="gramEnd"/>
            <w:r w:rsidRPr="001412B7">
              <w:rPr>
                <w:spacing w:val="-7"/>
                <w:sz w:val="24"/>
                <w:szCs w:val="24"/>
                <w:lang w:val="ru-RU"/>
              </w:rPr>
              <w:t xml:space="preserve"> </w:t>
            </w:r>
            <w:r w:rsidRPr="001412B7">
              <w:rPr>
                <w:sz w:val="24"/>
                <w:szCs w:val="24"/>
                <w:lang w:val="ru-RU"/>
              </w:rPr>
              <w:t>готовность</w:t>
            </w:r>
            <w:r w:rsidRPr="001412B7">
              <w:rPr>
                <w:spacing w:val="-2"/>
                <w:sz w:val="24"/>
                <w:szCs w:val="24"/>
                <w:lang w:val="ru-RU"/>
              </w:rPr>
              <w:t xml:space="preserve"> </w:t>
            </w:r>
            <w:r w:rsidRPr="001412B7">
              <w:rPr>
                <w:sz w:val="24"/>
                <w:szCs w:val="24"/>
                <w:lang w:val="ru-RU"/>
              </w:rPr>
              <w:t>осваивать</w:t>
            </w:r>
            <w:r w:rsidRPr="001412B7">
              <w:rPr>
                <w:spacing w:val="-5"/>
                <w:sz w:val="24"/>
                <w:szCs w:val="24"/>
                <w:lang w:val="ru-RU"/>
              </w:rPr>
              <w:t xml:space="preserve"> </w:t>
            </w:r>
            <w:r w:rsidRPr="001412B7">
              <w:rPr>
                <w:sz w:val="24"/>
                <w:szCs w:val="24"/>
                <w:lang w:val="ru-RU"/>
              </w:rPr>
              <w:t>первоначальные</w:t>
            </w:r>
            <w:r w:rsidRPr="001412B7">
              <w:rPr>
                <w:spacing w:val="-4"/>
                <w:sz w:val="24"/>
                <w:szCs w:val="24"/>
                <w:lang w:val="ru-RU"/>
              </w:rPr>
              <w:t xml:space="preserve"> </w:t>
            </w:r>
            <w:r w:rsidRPr="001412B7">
              <w:rPr>
                <w:sz w:val="24"/>
                <w:szCs w:val="24"/>
                <w:lang w:val="ru-RU"/>
              </w:rPr>
              <w:t>навыки</w:t>
            </w:r>
            <w:r w:rsidRPr="001412B7">
              <w:rPr>
                <w:spacing w:val="-11"/>
                <w:sz w:val="24"/>
                <w:szCs w:val="24"/>
                <w:lang w:val="ru-RU"/>
              </w:rPr>
              <w:t xml:space="preserve"> </w:t>
            </w:r>
            <w:r w:rsidRPr="001412B7">
              <w:rPr>
                <w:sz w:val="24"/>
                <w:szCs w:val="24"/>
                <w:lang w:val="ru-RU"/>
              </w:rPr>
              <w:t>охраны</w:t>
            </w:r>
            <w:r w:rsidRPr="001412B7">
              <w:rPr>
                <w:spacing w:val="-57"/>
                <w:sz w:val="24"/>
                <w:szCs w:val="24"/>
                <w:lang w:val="ru-RU"/>
              </w:rPr>
              <w:t xml:space="preserve"> </w:t>
            </w:r>
            <w:r w:rsidRPr="001412B7">
              <w:rPr>
                <w:sz w:val="24"/>
                <w:szCs w:val="24"/>
                <w:lang w:val="ru-RU"/>
              </w:rPr>
              <w:t>природы,</w:t>
            </w:r>
            <w:r w:rsidRPr="001412B7">
              <w:rPr>
                <w:spacing w:val="-5"/>
                <w:sz w:val="24"/>
                <w:szCs w:val="24"/>
                <w:lang w:val="ru-RU"/>
              </w:rPr>
              <w:t xml:space="preserve"> </w:t>
            </w:r>
            <w:r w:rsidRPr="001412B7">
              <w:rPr>
                <w:sz w:val="24"/>
                <w:szCs w:val="24"/>
                <w:lang w:val="ru-RU"/>
              </w:rPr>
              <w:t>окружающей</w:t>
            </w:r>
            <w:r w:rsidRPr="001412B7">
              <w:rPr>
                <w:spacing w:val="-1"/>
                <w:sz w:val="24"/>
                <w:szCs w:val="24"/>
                <w:lang w:val="ru-RU"/>
              </w:rPr>
              <w:t xml:space="preserve"> </w:t>
            </w:r>
            <w:r w:rsidRPr="001412B7">
              <w:rPr>
                <w:sz w:val="24"/>
                <w:szCs w:val="24"/>
                <w:lang w:val="ru-RU"/>
              </w:rPr>
              <w:t>среды и</w:t>
            </w:r>
            <w:r w:rsidRPr="001412B7">
              <w:rPr>
                <w:spacing w:val="-1"/>
                <w:sz w:val="24"/>
                <w:szCs w:val="24"/>
                <w:lang w:val="ru-RU"/>
              </w:rPr>
              <w:t xml:space="preserve"> </w:t>
            </w:r>
            <w:r w:rsidRPr="001412B7">
              <w:rPr>
                <w:sz w:val="24"/>
                <w:szCs w:val="24"/>
                <w:lang w:val="ru-RU"/>
              </w:rPr>
              <w:t>действовать</w:t>
            </w:r>
            <w:r w:rsidRPr="001412B7">
              <w:rPr>
                <w:spacing w:val="-2"/>
                <w:sz w:val="24"/>
                <w:szCs w:val="24"/>
                <w:lang w:val="ru-RU"/>
              </w:rPr>
              <w:t xml:space="preserve"> </w:t>
            </w:r>
            <w:r w:rsidRPr="001412B7">
              <w:rPr>
                <w:sz w:val="24"/>
                <w:szCs w:val="24"/>
                <w:lang w:val="ru-RU"/>
              </w:rPr>
              <w:t>в</w:t>
            </w:r>
            <w:r w:rsidRPr="001412B7">
              <w:rPr>
                <w:spacing w:val="-9"/>
                <w:sz w:val="24"/>
                <w:szCs w:val="24"/>
                <w:lang w:val="ru-RU"/>
              </w:rPr>
              <w:t xml:space="preserve"> </w:t>
            </w:r>
            <w:r w:rsidRPr="001412B7">
              <w:rPr>
                <w:sz w:val="24"/>
                <w:szCs w:val="24"/>
                <w:lang w:val="ru-RU"/>
              </w:rPr>
              <w:t>окружающей</w:t>
            </w:r>
            <w:r w:rsidRPr="001412B7">
              <w:rPr>
                <w:spacing w:val="-1"/>
                <w:sz w:val="24"/>
                <w:szCs w:val="24"/>
                <w:lang w:val="ru-RU"/>
              </w:rPr>
              <w:t xml:space="preserve"> </w:t>
            </w:r>
            <w:r w:rsidRPr="001412B7">
              <w:rPr>
                <w:sz w:val="24"/>
                <w:szCs w:val="24"/>
                <w:lang w:val="ru-RU"/>
              </w:rPr>
              <w:t>среде</w:t>
            </w:r>
            <w:r w:rsidRPr="001412B7">
              <w:rPr>
                <w:spacing w:val="-2"/>
                <w:sz w:val="24"/>
                <w:szCs w:val="24"/>
                <w:lang w:val="ru-RU"/>
              </w:rPr>
              <w:t xml:space="preserve"> </w:t>
            </w:r>
            <w:r w:rsidRPr="001412B7">
              <w:rPr>
                <w:sz w:val="24"/>
                <w:szCs w:val="24"/>
                <w:lang w:val="ru-RU"/>
              </w:rPr>
              <w:t>в</w:t>
            </w:r>
          </w:p>
          <w:p w:rsidR="001A5B40" w:rsidRPr="001412B7" w:rsidRDefault="001A5B40" w:rsidP="001A5B40">
            <w:pPr>
              <w:pStyle w:val="TableParagraph"/>
              <w:jc w:val="both"/>
              <w:rPr>
                <w:sz w:val="24"/>
                <w:szCs w:val="24"/>
              </w:rPr>
            </w:pPr>
            <w:proofErr w:type="gramStart"/>
            <w:r w:rsidRPr="001412B7">
              <w:rPr>
                <w:sz w:val="24"/>
                <w:szCs w:val="24"/>
              </w:rPr>
              <w:t>соответствии</w:t>
            </w:r>
            <w:proofErr w:type="gramEnd"/>
            <w:r w:rsidRPr="001412B7">
              <w:rPr>
                <w:spacing w:val="-5"/>
                <w:sz w:val="24"/>
                <w:szCs w:val="24"/>
              </w:rPr>
              <w:t xml:space="preserve"> </w:t>
            </w:r>
            <w:r w:rsidRPr="001412B7">
              <w:rPr>
                <w:sz w:val="24"/>
                <w:szCs w:val="24"/>
              </w:rPr>
              <w:t>с</w:t>
            </w:r>
            <w:r w:rsidRPr="001412B7">
              <w:rPr>
                <w:spacing w:val="-2"/>
                <w:sz w:val="24"/>
                <w:szCs w:val="24"/>
              </w:rPr>
              <w:t xml:space="preserve"> </w:t>
            </w:r>
            <w:r w:rsidRPr="001412B7">
              <w:rPr>
                <w:sz w:val="24"/>
                <w:szCs w:val="24"/>
              </w:rPr>
              <w:t>экологическими</w:t>
            </w:r>
            <w:r w:rsidRPr="001412B7">
              <w:rPr>
                <w:spacing w:val="-5"/>
                <w:sz w:val="24"/>
                <w:szCs w:val="24"/>
              </w:rPr>
              <w:t xml:space="preserve"> </w:t>
            </w:r>
            <w:r w:rsidRPr="001412B7">
              <w:rPr>
                <w:sz w:val="24"/>
                <w:szCs w:val="24"/>
              </w:rPr>
              <w:t>нормами.</w:t>
            </w:r>
          </w:p>
        </w:tc>
      </w:tr>
      <w:tr w:rsidR="001A5B40" w:rsidRPr="001412B7" w:rsidTr="001A5B40">
        <w:trPr>
          <w:trHeight w:val="2205"/>
          <w:jc w:val="center"/>
        </w:trPr>
        <w:tc>
          <w:tcPr>
            <w:tcW w:w="2271" w:type="dxa"/>
            <w:tcBorders>
              <w:bottom w:val="single" w:sz="6" w:space="0" w:color="000000"/>
            </w:tcBorders>
          </w:tcPr>
          <w:p w:rsidR="001A5B40" w:rsidRPr="001412B7" w:rsidRDefault="001A5B40" w:rsidP="001A5B40">
            <w:pPr>
              <w:pStyle w:val="TableParagraph"/>
              <w:jc w:val="both"/>
              <w:rPr>
                <w:sz w:val="24"/>
                <w:szCs w:val="24"/>
              </w:rPr>
            </w:pPr>
            <w:r w:rsidRPr="001412B7">
              <w:rPr>
                <w:sz w:val="24"/>
                <w:szCs w:val="24"/>
              </w:rPr>
              <w:t>Ценности</w:t>
            </w:r>
            <w:r w:rsidRPr="001412B7">
              <w:rPr>
                <w:spacing w:val="-6"/>
                <w:sz w:val="24"/>
                <w:szCs w:val="24"/>
              </w:rPr>
              <w:t xml:space="preserve"> </w:t>
            </w:r>
            <w:r w:rsidRPr="001412B7">
              <w:rPr>
                <w:sz w:val="24"/>
                <w:szCs w:val="24"/>
              </w:rPr>
              <w:t>научного</w:t>
            </w:r>
          </w:p>
          <w:p w:rsidR="001A5B40" w:rsidRPr="001412B7" w:rsidRDefault="001A5B40" w:rsidP="001A5B40">
            <w:pPr>
              <w:pStyle w:val="TableParagraph"/>
              <w:jc w:val="both"/>
              <w:rPr>
                <w:sz w:val="24"/>
                <w:szCs w:val="24"/>
              </w:rPr>
            </w:pPr>
            <w:r w:rsidRPr="001412B7">
              <w:rPr>
                <w:sz w:val="24"/>
                <w:szCs w:val="24"/>
              </w:rPr>
              <w:t>познания</w:t>
            </w:r>
          </w:p>
        </w:tc>
        <w:tc>
          <w:tcPr>
            <w:tcW w:w="7481" w:type="dxa"/>
            <w:tcBorders>
              <w:bottom w:val="single" w:sz="6" w:space="0" w:color="000000"/>
            </w:tcBorders>
          </w:tcPr>
          <w:p w:rsidR="001A5B40" w:rsidRPr="001412B7" w:rsidRDefault="001A5B40" w:rsidP="001A5B40">
            <w:pPr>
              <w:pStyle w:val="TableParagraph"/>
              <w:jc w:val="both"/>
              <w:rPr>
                <w:sz w:val="24"/>
                <w:szCs w:val="24"/>
                <w:lang w:val="ru-RU"/>
              </w:rPr>
            </w:pPr>
            <w:proofErr w:type="gramStart"/>
            <w:r w:rsidRPr="001412B7">
              <w:rPr>
                <w:sz w:val="24"/>
                <w:szCs w:val="24"/>
                <w:lang w:val="ru-RU"/>
              </w:rPr>
              <w:t>Выражающий</w:t>
            </w:r>
            <w:proofErr w:type="gramEnd"/>
            <w:r w:rsidRPr="001412B7">
              <w:rPr>
                <w:spacing w:val="-6"/>
                <w:sz w:val="24"/>
                <w:szCs w:val="24"/>
                <w:lang w:val="ru-RU"/>
              </w:rPr>
              <w:t xml:space="preserve"> </w:t>
            </w:r>
            <w:r w:rsidRPr="001412B7">
              <w:rPr>
                <w:sz w:val="24"/>
                <w:szCs w:val="24"/>
                <w:lang w:val="ru-RU"/>
              </w:rPr>
              <w:t>познавательные</w:t>
            </w:r>
            <w:r w:rsidRPr="001412B7">
              <w:rPr>
                <w:spacing w:val="-8"/>
                <w:sz w:val="24"/>
                <w:szCs w:val="24"/>
                <w:lang w:val="ru-RU"/>
              </w:rPr>
              <w:t xml:space="preserve"> </w:t>
            </w:r>
            <w:r w:rsidRPr="001412B7">
              <w:rPr>
                <w:sz w:val="24"/>
                <w:szCs w:val="24"/>
                <w:lang w:val="ru-RU"/>
              </w:rPr>
              <w:t>интересы,</w:t>
            </w:r>
            <w:r w:rsidRPr="001412B7">
              <w:rPr>
                <w:spacing w:val="-5"/>
                <w:sz w:val="24"/>
                <w:szCs w:val="24"/>
                <w:lang w:val="ru-RU"/>
              </w:rPr>
              <w:t xml:space="preserve"> </w:t>
            </w:r>
            <w:r w:rsidRPr="001412B7">
              <w:rPr>
                <w:sz w:val="24"/>
                <w:szCs w:val="24"/>
                <w:lang w:val="ru-RU"/>
              </w:rPr>
              <w:t>активность,</w:t>
            </w:r>
            <w:r w:rsidRPr="001412B7">
              <w:rPr>
                <w:spacing w:val="-5"/>
                <w:sz w:val="24"/>
                <w:szCs w:val="24"/>
                <w:lang w:val="ru-RU"/>
              </w:rPr>
              <w:t xml:space="preserve"> </w:t>
            </w:r>
            <w:r w:rsidRPr="001412B7">
              <w:rPr>
                <w:sz w:val="24"/>
                <w:szCs w:val="24"/>
                <w:lang w:val="ru-RU"/>
              </w:rPr>
              <w:t>инициативность,</w:t>
            </w:r>
          </w:p>
          <w:p w:rsidR="001A5B40" w:rsidRPr="001412B7" w:rsidRDefault="001A5B40" w:rsidP="001A5B40">
            <w:pPr>
              <w:pStyle w:val="TableParagraph"/>
              <w:jc w:val="both"/>
              <w:rPr>
                <w:sz w:val="24"/>
                <w:szCs w:val="24"/>
                <w:lang w:val="ru-RU"/>
              </w:rPr>
            </w:pPr>
            <w:r w:rsidRPr="001412B7">
              <w:rPr>
                <w:sz w:val="24"/>
                <w:szCs w:val="24"/>
                <w:lang w:val="ru-RU"/>
              </w:rPr>
              <w:t>любознательность</w:t>
            </w:r>
            <w:r w:rsidRPr="001412B7">
              <w:rPr>
                <w:spacing w:val="-4"/>
                <w:sz w:val="24"/>
                <w:szCs w:val="24"/>
                <w:lang w:val="ru-RU"/>
              </w:rPr>
              <w:t xml:space="preserve"> </w:t>
            </w:r>
            <w:r w:rsidRPr="001412B7">
              <w:rPr>
                <w:sz w:val="24"/>
                <w:szCs w:val="24"/>
                <w:lang w:val="ru-RU"/>
              </w:rPr>
              <w:t>и самостоятельность</w:t>
            </w:r>
            <w:r w:rsidRPr="001412B7">
              <w:rPr>
                <w:spacing w:val="-4"/>
                <w:sz w:val="24"/>
                <w:szCs w:val="24"/>
                <w:lang w:val="ru-RU"/>
              </w:rPr>
              <w:t xml:space="preserve"> </w:t>
            </w:r>
            <w:r w:rsidRPr="001412B7">
              <w:rPr>
                <w:sz w:val="24"/>
                <w:szCs w:val="24"/>
                <w:lang w:val="ru-RU"/>
              </w:rPr>
              <w:t>в</w:t>
            </w:r>
            <w:r w:rsidRPr="001412B7">
              <w:rPr>
                <w:spacing w:val="-4"/>
                <w:sz w:val="24"/>
                <w:szCs w:val="24"/>
                <w:lang w:val="ru-RU"/>
              </w:rPr>
              <w:t xml:space="preserve"> </w:t>
            </w:r>
            <w:r w:rsidRPr="001412B7">
              <w:rPr>
                <w:sz w:val="24"/>
                <w:szCs w:val="24"/>
                <w:lang w:val="ru-RU"/>
              </w:rPr>
              <w:t>познании.</w:t>
            </w:r>
          </w:p>
          <w:p w:rsidR="001A5B40" w:rsidRPr="001412B7" w:rsidRDefault="001A5B40" w:rsidP="001A5B40">
            <w:pPr>
              <w:pStyle w:val="TableParagraph"/>
              <w:ind w:right="330"/>
              <w:jc w:val="both"/>
              <w:rPr>
                <w:sz w:val="24"/>
                <w:szCs w:val="24"/>
                <w:lang w:val="ru-RU"/>
              </w:rPr>
            </w:pPr>
            <w:proofErr w:type="gramStart"/>
            <w:r w:rsidRPr="001412B7">
              <w:rPr>
                <w:sz w:val="24"/>
                <w:szCs w:val="24"/>
                <w:lang w:val="ru-RU"/>
              </w:rPr>
              <w:t>Обладающий</w:t>
            </w:r>
            <w:proofErr w:type="gramEnd"/>
            <w:r w:rsidRPr="001412B7">
              <w:rPr>
                <w:sz w:val="24"/>
                <w:szCs w:val="24"/>
                <w:lang w:val="ru-RU"/>
              </w:rPr>
              <w:t xml:space="preserve"> первоначальными представлениями о природных и</w:t>
            </w:r>
            <w:r w:rsidRPr="001412B7">
              <w:rPr>
                <w:spacing w:val="1"/>
                <w:sz w:val="24"/>
                <w:szCs w:val="24"/>
                <w:lang w:val="ru-RU"/>
              </w:rPr>
              <w:t xml:space="preserve"> </w:t>
            </w:r>
            <w:r w:rsidRPr="001412B7">
              <w:rPr>
                <w:sz w:val="24"/>
                <w:szCs w:val="24"/>
                <w:lang w:val="ru-RU"/>
              </w:rPr>
              <w:t>социальных объектах как компонентах единого мира, многообразии</w:t>
            </w:r>
            <w:r w:rsidRPr="001412B7">
              <w:rPr>
                <w:spacing w:val="-58"/>
                <w:sz w:val="24"/>
                <w:szCs w:val="24"/>
                <w:lang w:val="ru-RU"/>
              </w:rPr>
              <w:t xml:space="preserve"> </w:t>
            </w:r>
            <w:r w:rsidRPr="001412B7">
              <w:rPr>
                <w:sz w:val="24"/>
                <w:szCs w:val="24"/>
                <w:lang w:val="ru-RU"/>
              </w:rPr>
              <w:t>объектов и явлений природы, о связи мира живой и неживой</w:t>
            </w:r>
            <w:r w:rsidRPr="001412B7">
              <w:rPr>
                <w:spacing w:val="1"/>
                <w:sz w:val="24"/>
                <w:szCs w:val="24"/>
                <w:lang w:val="ru-RU"/>
              </w:rPr>
              <w:t xml:space="preserve"> </w:t>
            </w:r>
            <w:r w:rsidRPr="001412B7">
              <w:rPr>
                <w:sz w:val="24"/>
                <w:szCs w:val="24"/>
                <w:lang w:val="ru-RU"/>
              </w:rPr>
              <w:t>природы,</w:t>
            </w:r>
            <w:r w:rsidRPr="001412B7">
              <w:rPr>
                <w:spacing w:val="-3"/>
                <w:sz w:val="24"/>
                <w:szCs w:val="24"/>
                <w:lang w:val="ru-RU"/>
              </w:rPr>
              <w:t xml:space="preserve"> </w:t>
            </w:r>
            <w:r w:rsidRPr="001412B7">
              <w:rPr>
                <w:sz w:val="24"/>
                <w:szCs w:val="24"/>
                <w:lang w:val="ru-RU"/>
              </w:rPr>
              <w:t>о</w:t>
            </w:r>
            <w:r w:rsidRPr="001412B7">
              <w:rPr>
                <w:spacing w:val="1"/>
                <w:sz w:val="24"/>
                <w:szCs w:val="24"/>
                <w:lang w:val="ru-RU"/>
              </w:rPr>
              <w:t xml:space="preserve"> </w:t>
            </w:r>
            <w:r w:rsidRPr="001412B7">
              <w:rPr>
                <w:sz w:val="24"/>
                <w:szCs w:val="24"/>
                <w:lang w:val="ru-RU"/>
              </w:rPr>
              <w:t>науке,</w:t>
            </w:r>
            <w:r w:rsidRPr="001412B7">
              <w:rPr>
                <w:spacing w:val="2"/>
                <w:sz w:val="24"/>
                <w:szCs w:val="24"/>
                <w:lang w:val="ru-RU"/>
              </w:rPr>
              <w:t xml:space="preserve"> </w:t>
            </w:r>
            <w:r w:rsidRPr="001412B7">
              <w:rPr>
                <w:sz w:val="24"/>
                <w:szCs w:val="24"/>
                <w:lang w:val="ru-RU"/>
              </w:rPr>
              <w:t>научном</w:t>
            </w:r>
            <w:r w:rsidRPr="001412B7">
              <w:rPr>
                <w:spacing w:val="-3"/>
                <w:sz w:val="24"/>
                <w:szCs w:val="24"/>
                <w:lang w:val="ru-RU"/>
              </w:rPr>
              <w:t xml:space="preserve"> </w:t>
            </w:r>
            <w:r w:rsidRPr="001412B7">
              <w:rPr>
                <w:sz w:val="24"/>
                <w:szCs w:val="24"/>
                <w:lang w:val="ru-RU"/>
              </w:rPr>
              <w:t>знании,</w:t>
            </w:r>
            <w:r w:rsidRPr="001412B7">
              <w:rPr>
                <w:spacing w:val="-2"/>
                <w:sz w:val="24"/>
                <w:szCs w:val="24"/>
                <w:lang w:val="ru-RU"/>
              </w:rPr>
              <w:t xml:space="preserve"> </w:t>
            </w:r>
            <w:r w:rsidRPr="001412B7">
              <w:rPr>
                <w:sz w:val="24"/>
                <w:szCs w:val="24"/>
                <w:lang w:val="ru-RU"/>
              </w:rPr>
              <w:t>научной</w:t>
            </w:r>
            <w:r w:rsidRPr="001412B7">
              <w:rPr>
                <w:spacing w:val="1"/>
                <w:sz w:val="24"/>
                <w:szCs w:val="24"/>
                <w:lang w:val="ru-RU"/>
              </w:rPr>
              <w:t xml:space="preserve"> </w:t>
            </w:r>
            <w:r w:rsidRPr="001412B7">
              <w:rPr>
                <w:sz w:val="24"/>
                <w:szCs w:val="24"/>
                <w:lang w:val="ru-RU"/>
              </w:rPr>
              <w:t>картине мира.</w:t>
            </w:r>
          </w:p>
          <w:p w:rsidR="001A5B40" w:rsidRPr="001412B7" w:rsidRDefault="001A5B40" w:rsidP="001A5B40">
            <w:pPr>
              <w:pStyle w:val="TableParagraph"/>
              <w:ind w:right="330"/>
              <w:jc w:val="both"/>
              <w:rPr>
                <w:sz w:val="24"/>
                <w:szCs w:val="24"/>
                <w:lang w:val="ru-RU"/>
              </w:rPr>
            </w:pPr>
            <w:r w:rsidRPr="001412B7">
              <w:rPr>
                <w:sz w:val="24"/>
                <w:szCs w:val="24"/>
                <w:lang w:val="ru-RU"/>
              </w:rPr>
              <w:t>Проявляющий</w:t>
            </w:r>
            <w:r w:rsidRPr="001412B7">
              <w:rPr>
                <w:spacing w:val="-5"/>
                <w:sz w:val="24"/>
                <w:szCs w:val="24"/>
                <w:lang w:val="ru-RU"/>
              </w:rPr>
              <w:t xml:space="preserve"> </w:t>
            </w:r>
            <w:r w:rsidRPr="001412B7">
              <w:rPr>
                <w:sz w:val="24"/>
                <w:szCs w:val="24"/>
                <w:lang w:val="ru-RU"/>
              </w:rPr>
              <w:t>уважение</w:t>
            </w:r>
            <w:r w:rsidRPr="001412B7">
              <w:rPr>
                <w:spacing w:val="-2"/>
                <w:sz w:val="24"/>
                <w:szCs w:val="24"/>
                <w:lang w:val="ru-RU"/>
              </w:rPr>
              <w:t xml:space="preserve"> </w:t>
            </w:r>
            <w:r w:rsidRPr="001412B7">
              <w:rPr>
                <w:sz w:val="24"/>
                <w:szCs w:val="24"/>
                <w:lang w:val="ru-RU"/>
              </w:rPr>
              <w:t>и интерес</w:t>
            </w:r>
            <w:r w:rsidRPr="001412B7">
              <w:rPr>
                <w:spacing w:val="-2"/>
                <w:sz w:val="24"/>
                <w:szCs w:val="24"/>
                <w:lang w:val="ru-RU"/>
              </w:rPr>
              <w:t xml:space="preserve"> </w:t>
            </w:r>
            <w:r w:rsidRPr="001412B7">
              <w:rPr>
                <w:sz w:val="24"/>
                <w:szCs w:val="24"/>
                <w:lang w:val="ru-RU"/>
              </w:rPr>
              <w:t>к</w:t>
            </w:r>
            <w:r w:rsidRPr="001412B7">
              <w:rPr>
                <w:spacing w:val="-6"/>
                <w:sz w:val="24"/>
                <w:szCs w:val="24"/>
                <w:lang w:val="ru-RU"/>
              </w:rPr>
              <w:t xml:space="preserve"> </w:t>
            </w:r>
            <w:r w:rsidRPr="001412B7">
              <w:rPr>
                <w:sz w:val="24"/>
                <w:szCs w:val="24"/>
                <w:lang w:val="ru-RU"/>
              </w:rPr>
              <w:t>науке,</w:t>
            </w:r>
            <w:r w:rsidRPr="001412B7">
              <w:rPr>
                <w:spacing w:val="1"/>
                <w:sz w:val="24"/>
                <w:szCs w:val="24"/>
                <w:lang w:val="ru-RU"/>
              </w:rPr>
              <w:t xml:space="preserve"> </w:t>
            </w:r>
            <w:r w:rsidRPr="001412B7">
              <w:rPr>
                <w:sz w:val="24"/>
                <w:szCs w:val="24"/>
                <w:lang w:val="ru-RU"/>
              </w:rPr>
              <w:t>научному</w:t>
            </w:r>
            <w:r w:rsidRPr="001412B7">
              <w:rPr>
                <w:spacing w:val="-10"/>
                <w:sz w:val="24"/>
                <w:szCs w:val="24"/>
                <w:lang w:val="ru-RU"/>
              </w:rPr>
              <w:t xml:space="preserve"> </w:t>
            </w:r>
            <w:r w:rsidRPr="001412B7">
              <w:rPr>
                <w:sz w:val="24"/>
                <w:szCs w:val="24"/>
                <w:lang w:val="ru-RU"/>
              </w:rPr>
              <w:t>знанию</w:t>
            </w:r>
            <w:r w:rsidRPr="001412B7">
              <w:rPr>
                <w:spacing w:val="-3"/>
                <w:sz w:val="24"/>
                <w:szCs w:val="24"/>
                <w:lang w:val="ru-RU"/>
              </w:rPr>
              <w:t xml:space="preserve"> </w:t>
            </w:r>
            <w:r w:rsidRPr="001412B7">
              <w:rPr>
                <w:sz w:val="24"/>
                <w:szCs w:val="24"/>
                <w:lang w:val="ru-RU"/>
              </w:rPr>
              <w:t>в</w:t>
            </w:r>
            <w:r w:rsidRPr="001412B7">
              <w:rPr>
                <w:spacing w:val="-57"/>
                <w:sz w:val="24"/>
                <w:szCs w:val="24"/>
                <w:lang w:val="ru-RU"/>
              </w:rPr>
              <w:t xml:space="preserve"> </w:t>
            </w:r>
            <w:r w:rsidRPr="001412B7">
              <w:rPr>
                <w:sz w:val="24"/>
                <w:szCs w:val="24"/>
                <w:lang w:val="ru-RU"/>
              </w:rPr>
              <w:t>разных</w:t>
            </w:r>
            <w:r w:rsidRPr="001412B7">
              <w:rPr>
                <w:spacing w:val="-4"/>
                <w:sz w:val="24"/>
                <w:szCs w:val="24"/>
                <w:lang w:val="ru-RU"/>
              </w:rPr>
              <w:t xml:space="preserve"> </w:t>
            </w:r>
            <w:r w:rsidRPr="001412B7">
              <w:rPr>
                <w:sz w:val="24"/>
                <w:szCs w:val="24"/>
                <w:lang w:val="ru-RU"/>
              </w:rPr>
              <w:t>областях.</w:t>
            </w:r>
          </w:p>
        </w:tc>
      </w:tr>
    </w:tbl>
    <w:p w:rsidR="001A5B40" w:rsidRPr="001412B7" w:rsidRDefault="001A5B40" w:rsidP="001A5B40">
      <w:pPr>
        <w:pStyle w:val="a3"/>
        <w:ind w:left="0"/>
        <w:rPr>
          <w:b/>
          <w:i/>
        </w:rPr>
      </w:pPr>
    </w:p>
    <w:p w:rsidR="001177C9" w:rsidRDefault="001177C9" w:rsidP="001A5B40">
      <w:pPr>
        <w:spacing w:line="240" w:lineRule="auto"/>
        <w:ind w:left="479"/>
        <w:jc w:val="both"/>
        <w:rPr>
          <w:rFonts w:ascii="Times New Roman" w:hAnsi="Times New Roman" w:cs="Times New Roman"/>
          <w:b/>
          <w:sz w:val="24"/>
          <w:szCs w:val="24"/>
        </w:rPr>
      </w:pPr>
    </w:p>
    <w:p w:rsidR="00DA7432" w:rsidRDefault="00DA7432" w:rsidP="001A5B40">
      <w:pPr>
        <w:spacing w:line="240" w:lineRule="auto"/>
        <w:ind w:left="479"/>
        <w:jc w:val="both"/>
        <w:rPr>
          <w:rFonts w:ascii="Times New Roman" w:hAnsi="Times New Roman" w:cs="Times New Roman"/>
          <w:b/>
          <w:sz w:val="24"/>
          <w:szCs w:val="24"/>
        </w:rPr>
      </w:pPr>
    </w:p>
    <w:p w:rsidR="00DA7432" w:rsidRDefault="00DA7432" w:rsidP="001A5B40">
      <w:pPr>
        <w:spacing w:line="240" w:lineRule="auto"/>
        <w:ind w:left="479"/>
        <w:jc w:val="both"/>
        <w:rPr>
          <w:rFonts w:ascii="Times New Roman" w:hAnsi="Times New Roman" w:cs="Times New Roman"/>
          <w:b/>
          <w:sz w:val="24"/>
          <w:szCs w:val="24"/>
        </w:rPr>
      </w:pPr>
    </w:p>
    <w:p w:rsidR="00DA7432" w:rsidRDefault="00DA7432" w:rsidP="001A5B40">
      <w:pPr>
        <w:spacing w:line="240" w:lineRule="auto"/>
        <w:ind w:left="479"/>
        <w:jc w:val="both"/>
        <w:rPr>
          <w:rFonts w:ascii="Times New Roman" w:hAnsi="Times New Roman" w:cs="Times New Roman"/>
          <w:b/>
          <w:sz w:val="24"/>
          <w:szCs w:val="24"/>
        </w:rPr>
      </w:pPr>
    </w:p>
    <w:p w:rsidR="00DA7432" w:rsidRDefault="00DA7432" w:rsidP="001A5B40">
      <w:pPr>
        <w:spacing w:line="240" w:lineRule="auto"/>
        <w:ind w:left="479"/>
        <w:jc w:val="both"/>
        <w:rPr>
          <w:rFonts w:ascii="Times New Roman" w:hAnsi="Times New Roman" w:cs="Times New Roman"/>
          <w:b/>
          <w:sz w:val="24"/>
          <w:szCs w:val="24"/>
        </w:rPr>
      </w:pPr>
    </w:p>
    <w:p w:rsidR="00DA7432" w:rsidRDefault="00DA7432" w:rsidP="001A5B40">
      <w:pPr>
        <w:spacing w:line="240" w:lineRule="auto"/>
        <w:ind w:left="479"/>
        <w:jc w:val="both"/>
        <w:rPr>
          <w:rFonts w:ascii="Times New Roman" w:hAnsi="Times New Roman" w:cs="Times New Roman"/>
          <w:b/>
          <w:sz w:val="24"/>
          <w:szCs w:val="24"/>
        </w:rPr>
      </w:pPr>
    </w:p>
    <w:p w:rsidR="00DA7432" w:rsidRDefault="00DA7432" w:rsidP="001A5B40">
      <w:pPr>
        <w:spacing w:line="240" w:lineRule="auto"/>
        <w:ind w:left="479"/>
        <w:jc w:val="both"/>
        <w:rPr>
          <w:rFonts w:ascii="Times New Roman" w:hAnsi="Times New Roman" w:cs="Times New Roman"/>
          <w:b/>
          <w:sz w:val="24"/>
          <w:szCs w:val="24"/>
        </w:rPr>
      </w:pPr>
    </w:p>
    <w:p w:rsidR="00DA7432" w:rsidRDefault="00DA7432" w:rsidP="001A5B40">
      <w:pPr>
        <w:spacing w:line="240" w:lineRule="auto"/>
        <w:ind w:left="479"/>
        <w:jc w:val="both"/>
        <w:rPr>
          <w:rFonts w:ascii="Times New Roman" w:hAnsi="Times New Roman" w:cs="Times New Roman"/>
          <w:b/>
          <w:sz w:val="24"/>
          <w:szCs w:val="24"/>
        </w:rPr>
      </w:pPr>
    </w:p>
    <w:p w:rsidR="00DA7432" w:rsidRDefault="00DA7432" w:rsidP="001A5B40">
      <w:pPr>
        <w:spacing w:line="240" w:lineRule="auto"/>
        <w:ind w:left="479"/>
        <w:jc w:val="both"/>
        <w:rPr>
          <w:rFonts w:ascii="Times New Roman" w:hAnsi="Times New Roman" w:cs="Times New Roman"/>
          <w:b/>
          <w:sz w:val="24"/>
          <w:szCs w:val="24"/>
        </w:rPr>
      </w:pPr>
    </w:p>
    <w:p w:rsidR="00DA7432" w:rsidRDefault="00DA7432" w:rsidP="001A5B40">
      <w:pPr>
        <w:spacing w:line="240" w:lineRule="auto"/>
        <w:ind w:left="479"/>
        <w:jc w:val="both"/>
        <w:rPr>
          <w:rFonts w:ascii="Times New Roman" w:hAnsi="Times New Roman" w:cs="Times New Roman"/>
          <w:b/>
          <w:sz w:val="24"/>
          <w:szCs w:val="24"/>
        </w:rPr>
      </w:pPr>
    </w:p>
    <w:p w:rsidR="001A5B40" w:rsidRPr="00AE5B85" w:rsidRDefault="001A5B40" w:rsidP="001A5B40">
      <w:pPr>
        <w:spacing w:line="240" w:lineRule="auto"/>
        <w:ind w:left="479"/>
        <w:jc w:val="both"/>
        <w:rPr>
          <w:rFonts w:ascii="Times New Roman" w:hAnsi="Times New Roman" w:cs="Times New Roman"/>
          <w:b/>
          <w:sz w:val="24"/>
          <w:szCs w:val="24"/>
        </w:rPr>
      </w:pPr>
      <w:r w:rsidRPr="00AE5B85">
        <w:rPr>
          <w:rFonts w:ascii="Times New Roman" w:hAnsi="Times New Roman" w:cs="Times New Roman"/>
          <w:b/>
          <w:sz w:val="24"/>
          <w:szCs w:val="24"/>
        </w:rPr>
        <w:lastRenderedPageBreak/>
        <w:t>Целевые</w:t>
      </w:r>
      <w:r w:rsidRPr="00AE5B85">
        <w:rPr>
          <w:rFonts w:ascii="Times New Roman" w:hAnsi="Times New Roman" w:cs="Times New Roman"/>
          <w:b/>
          <w:spacing w:val="-3"/>
          <w:sz w:val="24"/>
          <w:szCs w:val="24"/>
        </w:rPr>
        <w:t xml:space="preserve"> </w:t>
      </w:r>
      <w:r w:rsidRPr="00AE5B85">
        <w:rPr>
          <w:rFonts w:ascii="Times New Roman" w:hAnsi="Times New Roman" w:cs="Times New Roman"/>
          <w:b/>
          <w:sz w:val="24"/>
          <w:szCs w:val="24"/>
        </w:rPr>
        <w:t>ориентиры</w:t>
      </w:r>
      <w:r w:rsidRPr="00AE5B85">
        <w:rPr>
          <w:rFonts w:ascii="Times New Roman" w:hAnsi="Times New Roman" w:cs="Times New Roman"/>
          <w:b/>
          <w:spacing w:val="-5"/>
          <w:sz w:val="24"/>
          <w:szCs w:val="24"/>
        </w:rPr>
        <w:t xml:space="preserve"> </w:t>
      </w:r>
      <w:r w:rsidRPr="00AE5B85">
        <w:rPr>
          <w:rFonts w:ascii="Times New Roman" w:hAnsi="Times New Roman" w:cs="Times New Roman"/>
          <w:b/>
          <w:sz w:val="24"/>
          <w:szCs w:val="24"/>
        </w:rPr>
        <w:t>результатов</w:t>
      </w:r>
      <w:r w:rsidRPr="00AE5B85">
        <w:rPr>
          <w:rFonts w:ascii="Times New Roman" w:hAnsi="Times New Roman" w:cs="Times New Roman"/>
          <w:b/>
          <w:spacing w:val="-3"/>
          <w:sz w:val="24"/>
          <w:szCs w:val="24"/>
        </w:rPr>
        <w:t xml:space="preserve"> </w:t>
      </w:r>
      <w:r w:rsidRPr="00AE5B85">
        <w:rPr>
          <w:rFonts w:ascii="Times New Roman" w:hAnsi="Times New Roman" w:cs="Times New Roman"/>
          <w:b/>
          <w:sz w:val="24"/>
          <w:szCs w:val="24"/>
        </w:rPr>
        <w:t>воспитания</w:t>
      </w:r>
      <w:r w:rsidRPr="00AE5B85">
        <w:rPr>
          <w:rFonts w:ascii="Times New Roman" w:hAnsi="Times New Roman" w:cs="Times New Roman"/>
          <w:b/>
          <w:spacing w:val="-1"/>
          <w:sz w:val="24"/>
          <w:szCs w:val="24"/>
        </w:rPr>
        <w:t xml:space="preserve"> </w:t>
      </w:r>
      <w:r w:rsidRPr="00AE5B85">
        <w:rPr>
          <w:rFonts w:ascii="Times New Roman" w:hAnsi="Times New Roman" w:cs="Times New Roman"/>
          <w:b/>
          <w:sz w:val="24"/>
          <w:szCs w:val="24"/>
        </w:rPr>
        <w:t>на</w:t>
      </w:r>
      <w:r w:rsidRPr="00AE5B85">
        <w:rPr>
          <w:rFonts w:ascii="Times New Roman" w:hAnsi="Times New Roman" w:cs="Times New Roman"/>
          <w:b/>
          <w:spacing w:val="-6"/>
          <w:sz w:val="24"/>
          <w:szCs w:val="24"/>
        </w:rPr>
        <w:t xml:space="preserve"> </w:t>
      </w:r>
      <w:r w:rsidRPr="00AE5B85">
        <w:rPr>
          <w:rFonts w:ascii="Times New Roman" w:hAnsi="Times New Roman" w:cs="Times New Roman"/>
          <w:b/>
          <w:sz w:val="24"/>
          <w:szCs w:val="24"/>
        </w:rPr>
        <w:t>уровне</w:t>
      </w:r>
      <w:r w:rsidRPr="00AE5B85">
        <w:rPr>
          <w:rFonts w:ascii="Times New Roman" w:hAnsi="Times New Roman" w:cs="Times New Roman"/>
          <w:b/>
          <w:spacing w:val="-3"/>
          <w:sz w:val="24"/>
          <w:szCs w:val="24"/>
        </w:rPr>
        <w:t xml:space="preserve"> </w:t>
      </w:r>
      <w:r w:rsidRPr="00AE5B85">
        <w:rPr>
          <w:rFonts w:ascii="Times New Roman" w:hAnsi="Times New Roman" w:cs="Times New Roman"/>
          <w:b/>
          <w:sz w:val="24"/>
          <w:szCs w:val="24"/>
        </w:rPr>
        <w:t>основного</w:t>
      </w:r>
      <w:r w:rsidRPr="00AE5B85">
        <w:rPr>
          <w:rFonts w:ascii="Times New Roman" w:hAnsi="Times New Roman" w:cs="Times New Roman"/>
          <w:b/>
          <w:spacing w:val="-1"/>
          <w:sz w:val="24"/>
          <w:szCs w:val="24"/>
        </w:rPr>
        <w:t xml:space="preserve"> </w:t>
      </w:r>
      <w:r w:rsidRPr="00AE5B85">
        <w:rPr>
          <w:rFonts w:ascii="Times New Roman" w:hAnsi="Times New Roman" w:cs="Times New Roman"/>
          <w:b/>
          <w:sz w:val="24"/>
          <w:szCs w:val="24"/>
        </w:rPr>
        <w:t>общего</w:t>
      </w:r>
      <w:r w:rsidRPr="00AE5B85">
        <w:rPr>
          <w:rFonts w:ascii="Times New Roman" w:hAnsi="Times New Roman" w:cs="Times New Roman"/>
          <w:b/>
          <w:spacing w:val="-1"/>
          <w:sz w:val="24"/>
          <w:szCs w:val="24"/>
        </w:rPr>
        <w:t xml:space="preserve"> </w:t>
      </w:r>
      <w:r w:rsidRPr="00AE5B85">
        <w:rPr>
          <w:rFonts w:ascii="Times New Roman" w:hAnsi="Times New Roman" w:cs="Times New Roman"/>
          <w:b/>
          <w:sz w:val="24"/>
          <w:szCs w:val="24"/>
        </w:rPr>
        <w:t>образования</w:t>
      </w:r>
    </w:p>
    <w:tbl>
      <w:tblPr>
        <w:tblStyle w:val="TableNormal"/>
        <w:tblW w:w="9642" w:type="dxa"/>
        <w:jc w:val="center"/>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7371"/>
      </w:tblGrid>
      <w:tr w:rsidR="001A5B40" w:rsidRPr="001412B7" w:rsidTr="001A5B40">
        <w:trPr>
          <w:trHeight w:val="278"/>
          <w:jc w:val="center"/>
        </w:trPr>
        <w:tc>
          <w:tcPr>
            <w:tcW w:w="2271" w:type="dxa"/>
          </w:tcPr>
          <w:p w:rsidR="001A5B40" w:rsidRPr="001412B7" w:rsidRDefault="001A5B40" w:rsidP="001A5B40">
            <w:pPr>
              <w:pStyle w:val="TableParagraph"/>
              <w:jc w:val="both"/>
              <w:rPr>
                <w:b/>
                <w:sz w:val="24"/>
                <w:szCs w:val="24"/>
              </w:rPr>
            </w:pPr>
            <w:r w:rsidRPr="001412B7">
              <w:rPr>
                <w:b/>
                <w:sz w:val="24"/>
                <w:szCs w:val="24"/>
              </w:rPr>
              <w:t>Направления</w:t>
            </w:r>
          </w:p>
        </w:tc>
        <w:tc>
          <w:tcPr>
            <w:tcW w:w="7371" w:type="dxa"/>
          </w:tcPr>
          <w:p w:rsidR="001A5B40" w:rsidRPr="001412B7" w:rsidRDefault="001A5B40" w:rsidP="001A5B40">
            <w:pPr>
              <w:pStyle w:val="TableParagraph"/>
              <w:ind w:left="2033" w:right="2024"/>
              <w:jc w:val="both"/>
              <w:rPr>
                <w:b/>
                <w:sz w:val="24"/>
                <w:szCs w:val="24"/>
              </w:rPr>
            </w:pPr>
            <w:r w:rsidRPr="001412B7">
              <w:rPr>
                <w:b/>
                <w:sz w:val="24"/>
                <w:szCs w:val="24"/>
              </w:rPr>
              <w:t>Характеристики</w:t>
            </w:r>
            <w:r w:rsidRPr="001412B7">
              <w:rPr>
                <w:b/>
                <w:spacing w:val="-7"/>
                <w:sz w:val="24"/>
                <w:szCs w:val="24"/>
              </w:rPr>
              <w:t xml:space="preserve"> </w:t>
            </w:r>
            <w:r w:rsidRPr="001412B7">
              <w:rPr>
                <w:b/>
                <w:sz w:val="24"/>
                <w:szCs w:val="24"/>
              </w:rPr>
              <w:t>(показатели)</w:t>
            </w:r>
          </w:p>
        </w:tc>
      </w:tr>
      <w:tr w:rsidR="001A5B40" w:rsidRPr="001412B7" w:rsidTr="001A5B40">
        <w:trPr>
          <w:trHeight w:val="4968"/>
          <w:jc w:val="center"/>
        </w:trPr>
        <w:tc>
          <w:tcPr>
            <w:tcW w:w="2271" w:type="dxa"/>
          </w:tcPr>
          <w:p w:rsidR="001A5B40" w:rsidRPr="001412B7" w:rsidRDefault="001A5B40" w:rsidP="001A5B40">
            <w:pPr>
              <w:pStyle w:val="TableParagraph"/>
              <w:jc w:val="both"/>
              <w:rPr>
                <w:sz w:val="24"/>
                <w:szCs w:val="24"/>
              </w:rPr>
            </w:pPr>
            <w:r w:rsidRPr="001412B7">
              <w:rPr>
                <w:sz w:val="24"/>
                <w:szCs w:val="24"/>
              </w:rPr>
              <w:t>Гражданское</w:t>
            </w:r>
          </w:p>
        </w:tc>
        <w:tc>
          <w:tcPr>
            <w:tcW w:w="7371" w:type="dxa"/>
          </w:tcPr>
          <w:p w:rsidR="001A5B40" w:rsidRPr="001412B7" w:rsidRDefault="001A5B40" w:rsidP="001A5B40">
            <w:pPr>
              <w:pStyle w:val="TableParagraph"/>
              <w:ind w:left="105" w:right="205"/>
              <w:jc w:val="both"/>
              <w:rPr>
                <w:sz w:val="24"/>
                <w:szCs w:val="24"/>
                <w:lang w:val="ru-RU"/>
              </w:rPr>
            </w:pPr>
            <w:r w:rsidRPr="001412B7">
              <w:rPr>
                <w:sz w:val="24"/>
                <w:szCs w:val="24"/>
                <w:lang w:val="ru-RU"/>
              </w:rPr>
              <w:t>Знают и принимают свою российскую гражданскую идентичность в</w:t>
            </w:r>
            <w:r w:rsidRPr="001412B7">
              <w:rPr>
                <w:spacing w:val="-57"/>
                <w:sz w:val="24"/>
                <w:szCs w:val="24"/>
                <w:lang w:val="ru-RU"/>
              </w:rPr>
              <w:t xml:space="preserve"> </w:t>
            </w:r>
            <w:r w:rsidRPr="001412B7">
              <w:rPr>
                <w:sz w:val="24"/>
                <w:szCs w:val="24"/>
                <w:lang w:val="ru-RU"/>
              </w:rPr>
              <w:t>поликультурном и многоконфессиональном российском обществе, в</w:t>
            </w:r>
            <w:r w:rsidRPr="001412B7">
              <w:rPr>
                <w:spacing w:val="-58"/>
                <w:sz w:val="24"/>
                <w:szCs w:val="24"/>
                <w:lang w:val="ru-RU"/>
              </w:rPr>
              <w:t xml:space="preserve"> </w:t>
            </w:r>
            <w:r w:rsidRPr="001412B7">
              <w:rPr>
                <w:sz w:val="24"/>
                <w:szCs w:val="24"/>
                <w:lang w:val="ru-RU"/>
              </w:rPr>
              <w:t>современном</w:t>
            </w:r>
            <w:r w:rsidRPr="001412B7">
              <w:rPr>
                <w:spacing w:val="-2"/>
                <w:sz w:val="24"/>
                <w:szCs w:val="24"/>
                <w:lang w:val="ru-RU"/>
              </w:rPr>
              <w:t xml:space="preserve"> </w:t>
            </w:r>
            <w:r w:rsidRPr="001412B7">
              <w:rPr>
                <w:sz w:val="24"/>
                <w:szCs w:val="24"/>
                <w:lang w:val="ru-RU"/>
              </w:rPr>
              <w:t>мировом</w:t>
            </w:r>
            <w:r w:rsidRPr="001412B7">
              <w:rPr>
                <w:spacing w:val="3"/>
                <w:sz w:val="24"/>
                <w:szCs w:val="24"/>
                <w:lang w:val="ru-RU"/>
              </w:rPr>
              <w:t xml:space="preserve"> </w:t>
            </w:r>
            <w:r w:rsidRPr="001412B7">
              <w:rPr>
                <w:sz w:val="24"/>
                <w:szCs w:val="24"/>
                <w:lang w:val="ru-RU"/>
              </w:rPr>
              <w:t>сообществе.</w:t>
            </w:r>
          </w:p>
          <w:p w:rsidR="001A5B40" w:rsidRPr="001412B7" w:rsidRDefault="001A5B40" w:rsidP="001A5B40">
            <w:pPr>
              <w:pStyle w:val="TableParagraph"/>
              <w:ind w:left="105" w:right="131"/>
              <w:jc w:val="both"/>
              <w:rPr>
                <w:sz w:val="24"/>
                <w:szCs w:val="24"/>
                <w:lang w:val="ru-RU"/>
              </w:rPr>
            </w:pPr>
            <w:r w:rsidRPr="001412B7">
              <w:rPr>
                <w:sz w:val="24"/>
                <w:szCs w:val="24"/>
                <w:lang w:val="ru-RU"/>
              </w:rPr>
              <w:t>Проявляют</w:t>
            </w:r>
            <w:r w:rsidRPr="001412B7">
              <w:rPr>
                <w:spacing w:val="-6"/>
                <w:sz w:val="24"/>
                <w:szCs w:val="24"/>
                <w:lang w:val="ru-RU"/>
              </w:rPr>
              <w:t xml:space="preserve"> </w:t>
            </w:r>
            <w:r w:rsidRPr="001412B7">
              <w:rPr>
                <w:sz w:val="24"/>
                <w:szCs w:val="24"/>
                <w:lang w:val="ru-RU"/>
              </w:rPr>
              <w:t>уважение,</w:t>
            </w:r>
            <w:r w:rsidRPr="001412B7">
              <w:rPr>
                <w:spacing w:val="1"/>
                <w:sz w:val="24"/>
                <w:szCs w:val="24"/>
                <w:lang w:val="ru-RU"/>
              </w:rPr>
              <w:t xml:space="preserve"> </w:t>
            </w:r>
            <w:r w:rsidRPr="001412B7">
              <w:rPr>
                <w:sz w:val="24"/>
                <w:szCs w:val="24"/>
                <w:lang w:val="ru-RU"/>
              </w:rPr>
              <w:t>ценностное</w:t>
            </w:r>
            <w:r w:rsidRPr="001412B7">
              <w:rPr>
                <w:spacing w:val="-12"/>
                <w:sz w:val="24"/>
                <w:szCs w:val="24"/>
                <w:lang w:val="ru-RU"/>
              </w:rPr>
              <w:t xml:space="preserve"> </w:t>
            </w:r>
            <w:r w:rsidRPr="001412B7">
              <w:rPr>
                <w:sz w:val="24"/>
                <w:szCs w:val="24"/>
                <w:lang w:val="ru-RU"/>
              </w:rPr>
              <w:t>отношение</w:t>
            </w:r>
            <w:r w:rsidRPr="001412B7">
              <w:rPr>
                <w:spacing w:val="-3"/>
                <w:sz w:val="24"/>
                <w:szCs w:val="24"/>
                <w:lang w:val="ru-RU"/>
              </w:rPr>
              <w:t xml:space="preserve"> </w:t>
            </w:r>
            <w:r w:rsidRPr="001412B7">
              <w:rPr>
                <w:sz w:val="24"/>
                <w:szCs w:val="24"/>
                <w:lang w:val="ru-RU"/>
              </w:rPr>
              <w:t>к</w:t>
            </w:r>
            <w:r w:rsidRPr="001412B7">
              <w:rPr>
                <w:spacing w:val="-7"/>
                <w:sz w:val="24"/>
                <w:szCs w:val="24"/>
                <w:lang w:val="ru-RU"/>
              </w:rPr>
              <w:t xml:space="preserve"> </w:t>
            </w:r>
            <w:r w:rsidRPr="001412B7">
              <w:rPr>
                <w:sz w:val="24"/>
                <w:szCs w:val="24"/>
                <w:lang w:val="ru-RU"/>
              </w:rPr>
              <w:t>государственным</w:t>
            </w:r>
            <w:r w:rsidRPr="001412B7">
              <w:rPr>
                <w:spacing w:val="-57"/>
                <w:sz w:val="24"/>
                <w:szCs w:val="24"/>
                <w:lang w:val="ru-RU"/>
              </w:rPr>
              <w:t xml:space="preserve"> </w:t>
            </w:r>
            <w:r w:rsidRPr="001412B7">
              <w:rPr>
                <w:sz w:val="24"/>
                <w:szCs w:val="24"/>
                <w:lang w:val="ru-RU"/>
              </w:rPr>
              <w:t>символам</w:t>
            </w:r>
            <w:r w:rsidRPr="001412B7">
              <w:rPr>
                <w:spacing w:val="-3"/>
                <w:sz w:val="24"/>
                <w:szCs w:val="24"/>
                <w:lang w:val="ru-RU"/>
              </w:rPr>
              <w:t xml:space="preserve"> </w:t>
            </w:r>
            <w:r w:rsidRPr="001412B7">
              <w:rPr>
                <w:sz w:val="24"/>
                <w:szCs w:val="24"/>
                <w:lang w:val="ru-RU"/>
              </w:rPr>
              <w:t>России,</w:t>
            </w:r>
            <w:r w:rsidRPr="001412B7">
              <w:rPr>
                <w:spacing w:val="-2"/>
                <w:sz w:val="24"/>
                <w:szCs w:val="24"/>
                <w:lang w:val="ru-RU"/>
              </w:rPr>
              <w:t xml:space="preserve"> </w:t>
            </w:r>
            <w:r w:rsidRPr="001412B7">
              <w:rPr>
                <w:sz w:val="24"/>
                <w:szCs w:val="24"/>
                <w:lang w:val="ru-RU"/>
              </w:rPr>
              <w:t>праздникам,</w:t>
            </w:r>
            <w:r w:rsidRPr="001412B7">
              <w:rPr>
                <w:spacing w:val="3"/>
                <w:sz w:val="24"/>
                <w:szCs w:val="24"/>
                <w:lang w:val="ru-RU"/>
              </w:rPr>
              <w:t xml:space="preserve"> </w:t>
            </w:r>
            <w:r w:rsidRPr="001412B7">
              <w:rPr>
                <w:sz w:val="24"/>
                <w:szCs w:val="24"/>
                <w:lang w:val="ru-RU"/>
              </w:rPr>
              <w:t>традициям</w:t>
            </w:r>
            <w:r w:rsidRPr="001412B7">
              <w:rPr>
                <w:spacing w:val="-2"/>
                <w:sz w:val="24"/>
                <w:szCs w:val="24"/>
                <w:lang w:val="ru-RU"/>
              </w:rPr>
              <w:t xml:space="preserve"> </w:t>
            </w:r>
            <w:r w:rsidRPr="001412B7">
              <w:rPr>
                <w:sz w:val="24"/>
                <w:szCs w:val="24"/>
                <w:lang w:val="ru-RU"/>
              </w:rPr>
              <w:t>народа России.</w:t>
            </w:r>
          </w:p>
          <w:p w:rsidR="001A5B40" w:rsidRPr="001412B7" w:rsidRDefault="001A5B40" w:rsidP="001A5B40">
            <w:pPr>
              <w:pStyle w:val="TableParagraph"/>
              <w:ind w:left="105" w:right="131"/>
              <w:jc w:val="both"/>
              <w:rPr>
                <w:sz w:val="24"/>
                <w:szCs w:val="24"/>
                <w:lang w:val="ru-RU"/>
              </w:rPr>
            </w:pPr>
            <w:r w:rsidRPr="001412B7">
              <w:rPr>
                <w:sz w:val="24"/>
                <w:szCs w:val="24"/>
                <w:lang w:val="ru-RU"/>
              </w:rPr>
              <w:t>Понимают и принимают свою сопричастность прошлому,</w:t>
            </w:r>
            <w:r w:rsidRPr="001412B7">
              <w:rPr>
                <w:spacing w:val="1"/>
                <w:sz w:val="24"/>
                <w:szCs w:val="24"/>
                <w:lang w:val="ru-RU"/>
              </w:rPr>
              <w:t xml:space="preserve"> </w:t>
            </w:r>
            <w:r w:rsidRPr="001412B7">
              <w:rPr>
                <w:sz w:val="24"/>
                <w:szCs w:val="24"/>
                <w:lang w:val="ru-RU"/>
              </w:rPr>
              <w:t>настоящему</w:t>
            </w:r>
            <w:r w:rsidRPr="001412B7">
              <w:rPr>
                <w:spacing w:val="-10"/>
                <w:sz w:val="24"/>
                <w:szCs w:val="24"/>
                <w:lang w:val="ru-RU"/>
              </w:rPr>
              <w:t xml:space="preserve"> </w:t>
            </w:r>
            <w:r w:rsidRPr="001412B7">
              <w:rPr>
                <w:sz w:val="24"/>
                <w:szCs w:val="24"/>
                <w:lang w:val="ru-RU"/>
              </w:rPr>
              <w:t>и</w:t>
            </w:r>
            <w:r w:rsidRPr="001412B7">
              <w:rPr>
                <w:spacing w:val="1"/>
                <w:sz w:val="24"/>
                <w:szCs w:val="24"/>
                <w:lang w:val="ru-RU"/>
              </w:rPr>
              <w:t xml:space="preserve"> </w:t>
            </w:r>
            <w:r w:rsidRPr="001412B7">
              <w:rPr>
                <w:sz w:val="24"/>
                <w:szCs w:val="24"/>
                <w:lang w:val="ru-RU"/>
              </w:rPr>
              <w:t>будущему</w:t>
            </w:r>
            <w:r w:rsidRPr="001412B7">
              <w:rPr>
                <w:spacing w:val="-10"/>
                <w:sz w:val="24"/>
                <w:szCs w:val="24"/>
                <w:lang w:val="ru-RU"/>
              </w:rPr>
              <w:t xml:space="preserve"> </w:t>
            </w:r>
            <w:r w:rsidRPr="001412B7">
              <w:rPr>
                <w:sz w:val="24"/>
                <w:szCs w:val="24"/>
                <w:lang w:val="ru-RU"/>
              </w:rPr>
              <w:t>народам</w:t>
            </w:r>
            <w:r w:rsidRPr="001412B7">
              <w:rPr>
                <w:spacing w:val="1"/>
                <w:sz w:val="24"/>
                <w:szCs w:val="24"/>
                <w:lang w:val="ru-RU"/>
              </w:rPr>
              <w:t xml:space="preserve"> </w:t>
            </w:r>
            <w:r w:rsidRPr="001412B7">
              <w:rPr>
                <w:sz w:val="24"/>
                <w:szCs w:val="24"/>
                <w:lang w:val="ru-RU"/>
              </w:rPr>
              <w:t>России,</w:t>
            </w:r>
            <w:r w:rsidRPr="001412B7">
              <w:rPr>
                <w:spacing w:val="-3"/>
                <w:sz w:val="24"/>
                <w:szCs w:val="24"/>
                <w:lang w:val="ru-RU"/>
              </w:rPr>
              <w:t xml:space="preserve"> </w:t>
            </w:r>
            <w:r w:rsidRPr="001412B7">
              <w:rPr>
                <w:sz w:val="24"/>
                <w:szCs w:val="24"/>
                <w:lang w:val="ru-RU"/>
              </w:rPr>
              <w:t>тысячелетней</w:t>
            </w:r>
            <w:r w:rsidRPr="001412B7">
              <w:rPr>
                <w:spacing w:val="1"/>
                <w:sz w:val="24"/>
                <w:szCs w:val="24"/>
                <w:lang w:val="ru-RU"/>
              </w:rPr>
              <w:t xml:space="preserve"> </w:t>
            </w:r>
            <w:r w:rsidRPr="001412B7">
              <w:rPr>
                <w:sz w:val="24"/>
                <w:szCs w:val="24"/>
                <w:lang w:val="ru-RU"/>
              </w:rPr>
              <w:t>истории</w:t>
            </w:r>
            <w:r w:rsidRPr="001412B7">
              <w:rPr>
                <w:spacing w:val="-57"/>
                <w:sz w:val="24"/>
                <w:szCs w:val="24"/>
                <w:lang w:val="ru-RU"/>
              </w:rPr>
              <w:t xml:space="preserve"> </w:t>
            </w:r>
            <w:r w:rsidRPr="001412B7">
              <w:rPr>
                <w:sz w:val="24"/>
                <w:szCs w:val="24"/>
                <w:lang w:val="ru-RU"/>
              </w:rPr>
              <w:t>российской</w:t>
            </w:r>
            <w:r w:rsidRPr="001412B7">
              <w:rPr>
                <w:spacing w:val="-3"/>
                <w:sz w:val="24"/>
                <w:szCs w:val="24"/>
                <w:lang w:val="ru-RU"/>
              </w:rPr>
              <w:t xml:space="preserve"> </w:t>
            </w:r>
            <w:r w:rsidRPr="001412B7">
              <w:rPr>
                <w:sz w:val="24"/>
                <w:szCs w:val="24"/>
                <w:lang w:val="ru-RU"/>
              </w:rPr>
              <w:t>государственности.</w:t>
            </w:r>
          </w:p>
          <w:p w:rsidR="001A5B40" w:rsidRPr="001412B7" w:rsidRDefault="001A5B40" w:rsidP="001A5B40">
            <w:pPr>
              <w:pStyle w:val="TableParagraph"/>
              <w:ind w:left="105" w:right="639"/>
              <w:jc w:val="both"/>
              <w:rPr>
                <w:sz w:val="24"/>
                <w:szCs w:val="24"/>
                <w:lang w:val="ru-RU"/>
              </w:rPr>
            </w:pPr>
            <w:r w:rsidRPr="001412B7">
              <w:rPr>
                <w:sz w:val="24"/>
                <w:szCs w:val="24"/>
                <w:lang w:val="ru-RU"/>
              </w:rPr>
              <w:t>Проявляют готовность к выполнению обязанностей гражданина</w:t>
            </w:r>
            <w:r w:rsidRPr="001412B7">
              <w:rPr>
                <w:spacing w:val="-58"/>
                <w:sz w:val="24"/>
                <w:szCs w:val="24"/>
                <w:lang w:val="ru-RU"/>
              </w:rPr>
              <w:t xml:space="preserve"> </w:t>
            </w:r>
            <w:r w:rsidRPr="001412B7">
              <w:rPr>
                <w:sz w:val="24"/>
                <w:szCs w:val="24"/>
                <w:lang w:val="ru-RU"/>
              </w:rPr>
              <w:t>России,</w:t>
            </w:r>
            <w:r w:rsidRPr="001412B7">
              <w:rPr>
                <w:spacing w:val="3"/>
                <w:sz w:val="24"/>
                <w:szCs w:val="24"/>
                <w:lang w:val="ru-RU"/>
              </w:rPr>
              <w:t xml:space="preserve"> </w:t>
            </w:r>
            <w:r w:rsidRPr="001412B7">
              <w:rPr>
                <w:sz w:val="24"/>
                <w:szCs w:val="24"/>
                <w:lang w:val="ru-RU"/>
              </w:rPr>
              <w:t>реализации</w:t>
            </w:r>
            <w:r w:rsidRPr="001412B7">
              <w:rPr>
                <w:spacing w:val="-2"/>
                <w:sz w:val="24"/>
                <w:szCs w:val="24"/>
                <w:lang w:val="ru-RU"/>
              </w:rPr>
              <w:t xml:space="preserve"> </w:t>
            </w:r>
            <w:r w:rsidRPr="001412B7">
              <w:rPr>
                <w:sz w:val="24"/>
                <w:szCs w:val="24"/>
                <w:lang w:val="ru-RU"/>
              </w:rPr>
              <w:t>своих</w:t>
            </w:r>
            <w:r w:rsidRPr="001412B7">
              <w:rPr>
                <w:spacing w:val="-4"/>
                <w:sz w:val="24"/>
                <w:szCs w:val="24"/>
                <w:lang w:val="ru-RU"/>
              </w:rPr>
              <w:t xml:space="preserve"> </w:t>
            </w:r>
            <w:r w:rsidRPr="001412B7">
              <w:rPr>
                <w:sz w:val="24"/>
                <w:szCs w:val="24"/>
                <w:lang w:val="ru-RU"/>
              </w:rPr>
              <w:t>гражданских</w:t>
            </w:r>
            <w:r w:rsidRPr="001412B7">
              <w:rPr>
                <w:spacing w:val="-3"/>
                <w:sz w:val="24"/>
                <w:szCs w:val="24"/>
                <w:lang w:val="ru-RU"/>
              </w:rPr>
              <w:t xml:space="preserve"> </w:t>
            </w:r>
            <w:r w:rsidRPr="001412B7">
              <w:rPr>
                <w:sz w:val="24"/>
                <w:szCs w:val="24"/>
                <w:lang w:val="ru-RU"/>
              </w:rPr>
              <w:t>прав</w:t>
            </w:r>
            <w:r w:rsidRPr="001412B7">
              <w:rPr>
                <w:spacing w:val="3"/>
                <w:sz w:val="24"/>
                <w:szCs w:val="24"/>
                <w:lang w:val="ru-RU"/>
              </w:rPr>
              <w:t xml:space="preserve"> </w:t>
            </w:r>
            <w:r w:rsidRPr="001412B7">
              <w:rPr>
                <w:sz w:val="24"/>
                <w:szCs w:val="24"/>
                <w:lang w:val="ru-RU"/>
              </w:rPr>
              <w:t>и</w:t>
            </w:r>
            <w:r w:rsidRPr="001412B7">
              <w:rPr>
                <w:spacing w:val="-8"/>
                <w:sz w:val="24"/>
                <w:szCs w:val="24"/>
                <w:lang w:val="ru-RU"/>
              </w:rPr>
              <w:t xml:space="preserve"> </w:t>
            </w:r>
            <w:r w:rsidRPr="001412B7">
              <w:rPr>
                <w:sz w:val="24"/>
                <w:szCs w:val="24"/>
                <w:lang w:val="ru-RU"/>
              </w:rPr>
              <w:t>свобод.</w:t>
            </w:r>
          </w:p>
          <w:p w:rsidR="001A5B40" w:rsidRPr="001412B7" w:rsidRDefault="001A5B40" w:rsidP="001A5B40">
            <w:pPr>
              <w:pStyle w:val="TableParagraph"/>
              <w:ind w:left="105" w:right="131"/>
              <w:jc w:val="both"/>
              <w:rPr>
                <w:sz w:val="24"/>
                <w:szCs w:val="24"/>
                <w:lang w:val="ru-RU"/>
              </w:rPr>
            </w:pPr>
            <w:r w:rsidRPr="001412B7">
              <w:rPr>
                <w:sz w:val="24"/>
                <w:szCs w:val="24"/>
                <w:lang w:val="ru-RU"/>
              </w:rPr>
              <w:t>Ориентированы на участие на основе взаимопонимания и</w:t>
            </w:r>
            <w:r w:rsidRPr="001412B7">
              <w:rPr>
                <w:spacing w:val="1"/>
                <w:sz w:val="24"/>
                <w:szCs w:val="24"/>
                <w:lang w:val="ru-RU"/>
              </w:rPr>
              <w:t xml:space="preserve"> </w:t>
            </w:r>
            <w:r w:rsidRPr="001412B7">
              <w:rPr>
                <w:sz w:val="24"/>
                <w:szCs w:val="24"/>
                <w:lang w:val="ru-RU"/>
              </w:rPr>
              <w:t>взаимопомощи</w:t>
            </w:r>
            <w:r w:rsidRPr="001412B7">
              <w:rPr>
                <w:spacing w:val="-7"/>
                <w:sz w:val="24"/>
                <w:szCs w:val="24"/>
                <w:lang w:val="ru-RU"/>
              </w:rPr>
              <w:t xml:space="preserve"> </w:t>
            </w:r>
            <w:r w:rsidRPr="001412B7">
              <w:rPr>
                <w:sz w:val="24"/>
                <w:szCs w:val="24"/>
                <w:lang w:val="ru-RU"/>
              </w:rPr>
              <w:t>в</w:t>
            </w:r>
            <w:r w:rsidRPr="001412B7">
              <w:rPr>
                <w:spacing w:val="-5"/>
                <w:sz w:val="24"/>
                <w:szCs w:val="24"/>
                <w:lang w:val="ru-RU"/>
              </w:rPr>
              <w:t xml:space="preserve"> </w:t>
            </w:r>
            <w:r w:rsidRPr="001412B7">
              <w:rPr>
                <w:sz w:val="24"/>
                <w:szCs w:val="24"/>
                <w:lang w:val="ru-RU"/>
              </w:rPr>
              <w:t>разнообразной</w:t>
            </w:r>
            <w:r w:rsidRPr="001412B7">
              <w:rPr>
                <w:spacing w:val="-6"/>
                <w:sz w:val="24"/>
                <w:szCs w:val="24"/>
                <w:lang w:val="ru-RU"/>
              </w:rPr>
              <w:t xml:space="preserve"> </w:t>
            </w:r>
            <w:r w:rsidRPr="001412B7">
              <w:rPr>
                <w:sz w:val="24"/>
                <w:szCs w:val="24"/>
                <w:lang w:val="ru-RU"/>
              </w:rPr>
              <w:t>социально</w:t>
            </w:r>
            <w:r w:rsidRPr="001412B7">
              <w:rPr>
                <w:spacing w:val="-3"/>
                <w:sz w:val="24"/>
                <w:szCs w:val="24"/>
                <w:lang w:val="ru-RU"/>
              </w:rPr>
              <w:t xml:space="preserve"> </w:t>
            </w:r>
            <w:r w:rsidRPr="001412B7">
              <w:rPr>
                <w:sz w:val="24"/>
                <w:szCs w:val="24"/>
                <w:lang w:val="ru-RU"/>
              </w:rPr>
              <w:t>значимой</w:t>
            </w:r>
            <w:r w:rsidRPr="001412B7">
              <w:rPr>
                <w:spacing w:val="-1"/>
                <w:sz w:val="24"/>
                <w:szCs w:val="24"/>
                <w:lang w:val="ru-RU"/>
              </w:rPr>
              <w:t xml:space="preserve"> </w:t>
            </w:r>
            <w:r w:rsidRPr="001412B7">
              <w:rPr>
                <w:sz w:val="24"/>
                <w:szCs w:val="24"/>
                <w:lang w:val="ru-RU"/>
              </w:rPr>
              <w:t>деятельности,</w:t>
            </w:r>
            <w:r w:rsidRPr="001412B7">
              <w:rPr>
                <w:spacing w:val="-6"/>
                <w:sz w:val="24"/>
                <w:szCs w:val="24"/>
                <w:lang w:val="ru-RU"/>
              </w:rPr>
              <w:t xml:space="preserve"> </w:t>
            </w:r>
            <w:r w:rsidRPr="001412B7">
              <w:rPr>
                <w:sz w:val="24"/>
                <w:szCs w:val="24"/>
                <w:lang w:val="ru-RU"/>
              </w:rPr>
              <w:t>в</w:t>
            </w:r>
            <w:r w:rsidRPr="001412B7">
              <w:rPr>
                <w:spacing w:val="-57"/>
                <w:sz w:val="24"/>
                <w:szCs w:val="24"/>
                <w:lang w:val="ru-RU"/>
              </w:rPr>
              <w:t xml:space="preserve"> </w:t>
            </w:r>
            <w:r w:rsidRPr="001412B7">
              <w:rPr>
                <w:sz w:val="24"/>
                <w:szCs w:val="24"/>
                <w:lang w:val="ru-RU"/>
              </w:rPr>
              <w:t>том числе гуманитарной (добровольческие акции, помощь</w:t>
            </w:r>
            <w:r w:rsidRPr="001412B7">
              <w:rPr>
                <w:spacing w:val="1"/>
                <w:sz w:val="24"/>
                <w:szCs w:val="24"/>
                <w:lang w:val="ru-RU"/>
              </w:rPr>
              <w:t xml:space="preserve"> </w:t>
            </w:r>
            <w:proofErr w:type="gramStart"/>
            <w:r w:rsidRPr="001412B7">
              <w:rPr>
                <w:sz w:val="24"/>
                <w:szCs w:val="24"/>
                <w:lang w:val="ru-RU"/>
              </w:rPr>
              <w:t>нуждающимся</w:t>
            </w:r>
            <w:proofErr w:type="gramEnd"/>
            <w:r w:rsidRPr="001412B7">
              <w:rPr>
                <w:spacing w:val="1"/>
                <w:sz w:val="24"/>
                <w:szCs w:val="24"/>
                <w:lang w:val="ru-RU"/>
              </w:rPr>
              <w:t xml:space="preserve"> </w:t>
            </w:r>
            <w:r w:rsidRPr="001412B7">
              <w:rPr>
                <w:sz w:val="24"/>
                <w:szCs w:val="24"/>
                <w:lang w:val="ru-RU"/>
              </w:rPr>
              <w:t>и</w:t>
            </w:r>
            <w:r w:rsidRPr="001412B7">
              <w:rPr>
                <w:spacing w:val="3"/>
                <w:sz w:val="24"/>
                <w:szCs w:val="24"/>
                <w:lang w:val="ru-RU"/>
              </w:rPr>
              <w:t xml:space="preserve"> </w:t>
            </w:r>
            <w:r w:rsidRPr="001412B7">
              <w:rPr>
                <w:sz w:val="24"/>
                <w:szCs w:val="24"/>
                <w:lang w:val="ru-RU"/>
              </w:rPr>
              <w:t>т.п.).</w:t>
            </w:r>
          </w:p>
          <w:p w:rsidR="001A5B40" w:rsidRPr="001412B7" w:rsidRDefault="001A5B40" w:rsidP="001A5B40">
            <w:pPr>
              <w:pStyle w:val="TableParagraph"/>
              <w:ind w:left="105" w:right="324"/>
              <w:jc w:val="both"/>
              <w:rPr>
                <w:sz w:val="24"/>
                <w:szCs w:val="24"/>
                <w:lang w:val="ru-RU"/>
              </w:rPr>
            </w:pPr>
            <w:r w:rsidRPr="001412B7">
              <w:rPr>
                <w:sz w:val="24"/>
                <w:szCs w:val="24"/>
                <w:lang w:val="ru-RU"/>
              </w:rPr>
              <w:t>Принимают участие в жизни школы (в том числе самоуправление),</w:t>
            </w:r>
            <w:r w:rsidRPr="001412B7">
              <w:rPr>
                <w:spacing w:val="-57"/>
                <w:sz w:val="24"/>
                <w:szCs w:val="24"/>
                <w:lang w:val="ru-RU"/>
              </w:rPr>
              <w:t xml:space="preserve"> </w:t>
            </w:r>
            <w:r w:rsidRPr="001412B7">
              <w:rPr>
                <w:sz w:val="24"/>
                <w:szCs w:val="24"/>
                <w:lang w:val="ru-RU"/>
              </w:rPr>
              <w:t>местного</w:t>
            </w:r>
            <w:r w:rsidRPr="001412B7">
              <w:rPr>
                <w:spacing w:val="5"/>
                <w:sz w:val="24"/>
                <w:szCs w:val="24"/>
                <w:lang w:val="ru-RU"/>
              </w:rPr>
              <w:t xml:space="preserve"> </w:t>
            </w:r>
            <w:r w:rsidRPr="001412B7">
              <w:rPr>
                <w:sz w:val="24"/>
                <w:szCs w:val="24"/>
                <w:lang w:val="ru-RU"/>
              </w:rPr>
              <w:t>сообщества,</w:t>
            </w:r>
            <w:r w:rsidRPr="001412B7">
              <w:rPr>
                <w:spacing w:val="4"/>
                <w:sz w:val="24"/>
                <w:szCs w:val="24"/>
                <w:lang w:val="ru-RU"/>
              </w:rPr>
              <w:t xml:space="preserve"> </w:t>
            </w:r>
            <w:r w:rsidRPr="001412B7">
              <w:rPr>
                <w:sz w:val="24"/>
                <w:szCs w:val="24"/>
                <w:lang w:val="ru-RU"/>
              </w:rPr>
              <w:t>родного</w:t>
            </w:r>
            <w:r w:rsidRPr="001412B7">
              <w:rPr>
                <w:spacing w:val="5"/>
                <w:sz w:val="24"/>
                <w:szCs w:val="24"/>
                <w:lang w:val="ru-RU"/>
              </w:rPr>
              <w:t xml:space="preserve"> </w:t>
            </w:r>
            <w:r w:rsidRPr="001412B7">
              <w:rPr>
                <w:sz w:val="24"/>
                <w:szCs w:val="24"/>
                <w:lang w:val="ru-RU"/>
              </w:rPr>
              <w:t>края.</w:t>
            </w:r>
          </w:p>
          <w:p w:rsidR="001A5B40" w:rsidRPr="001412B7" w:rsidRDefault="001A5B40" w:rsidP="001A5B40">
            <w:pPr>
              <w:pStyle w:val="TableParagraph"/>
              <w:ind w:left="105" w:right="131"/>
              <w:jc w:val="both"/>
              <w:rPr>
                <w:sz w:val="24"/>
                <w:szCs w:val="24"/>
                <w:lang w:val="ru-RU"/>
              </w:rPr>
            </w:pPr>
            <w:r w:rsidRPr="001412B7">
              <w:rPr>
                <w:sz w:val="24"/>
                <w:szCs w:val="24"/>
                <w:lang w:val="ru-RU"/>
              </w:rPr>
              <w:t>Выражают</w:t>
            </w:r>
            <w:r w:rsidRPr="001412B7">
              <w:rPr>
                <w:spacing w:val="-4"/>
                <w:sz w:val="24"/>
                <w:szCs w:val="24"/>
                <w:lang w:val="ru-RU"/>
              </w:rPr>
              <w:t xml:space="preserve"> </w:t>
            </w:r>
            <w:r w:rsidRPr="001412B7">
              <w:rPr>
                <w:sz w:val="24"/>
                <w:szCs w:val="24"/>
                <w:lang w:val="ru-RU"/>
              </w:rPr>
              <w:t>неприятие</w:t>
            </w:r>
            <w:r w:rsidRPr="001412B7">
              <w:rPr>
                <w:spacing w:val="-9"/>
                <w:sz w:val="24"/>
                <w:szCs w:val="24"/>
                <w:lang w:val="ru-RU"/>
              </w:rPr>
              <w:t xml:space="preserve"> </w:t>
            </w:r>
            <w:r w:rsidRPr="001412B7">
              <w:rPr>
                <w:sz w:val="24"/>
                <w:szCs w:val="24"/>
                <w:lang w:val="ru-RU"/>
              </w:rPr>
              <w:t>любой</w:t>
            </w:r>
            <w:r w:rsidRPr="001412B7">
              <w:rPr>
                <w:spacing w:val="-7"/>
                <w:sz w:val="24"/>
                <w:szCs w:val="24"/>
                <w:lang w:val="ru-RU"/>
              </w:rPr>
              <w:t xml:space="preserve"> </w:t>
            </w:r>
            <w:r w:rsidRPr="001412B7">
              <w:rPr>
                <w:sz w:val="24"/>
                <w:szCs w:val="24"/>
                <w:lang w:val="ru-RU"/>
              </w:rPr>
              <w:t>дискриминации</w:t>
            </w:r>
            <w:r w:rsidRPr="001412B7">
              <w:rPr>
                <w:spacing w:val="-7"/>
                <w:sz w:val="24"/>
                <w:szCs w:val="24"/>
                <w:lang w:val="ru-RU"/>
              </w:rPr>
              <w:t xml:space="preserve"> </w:t>
            </w:r>
            <w:r w:rsidRPr="001412B7">
              <w:rPr>
                <w:sz w:val="24"/>
                <w:szCs w:val="24"/>
                <w:lang w:val="ru-RU"/>
              </w:rPr>
              <w:t>граждан,</w:t>
            </w:r>
            <w:r w:rsidRPr="001412B7">
              <w:rPr>
                <w:spacing w:val="-1"/>
                <w:sz w:val="24"/>
                <w:szCs w:val="24"/>
                <w:lang w:val="ru-RU"/>
              </w:rPr>
              <w:t xml:space="preserve"> </w:t>
            </w:r>
            <w:r w:rsidRPr="001412B7">
              <w:rPr>
                <w:sz w:val="24"/>
                <w:szCs w:val="24"/>
                <w:lang w:val="ru-RU"/>
              </w:rPr>
              <w:t>проявлений</w:t>
            </w:r>
            <w:r w:rsidRPr="001412B7">
              <w:rPr>
                <w:spacing w:val="-57"/>
                <w:sz w:val="24"/>
                <w:szCs w:val="24"/>
                <w:lang w:val="ru-RU"/>
              </w:rPr>
              <w:t xml:space="preserve"> </w:t>
            </w:r>
            <w:r w:rsidRPr="001412B7">
              <w:rPr>
                <w:sz w:val="24"/>
                <w:szCs w:val="24"/>
                <w:lang w:val="ru-RU"/>
              </w:rPr>
              <w:t>экстремизма,</w:t>
            </w:r>
            <w:r w:rsidRPr="001412B7">
              <w:rPr>
                <w:spacing w:val="3"/>
                <w:sz w:val="24"/>
                <w:szCs w:val="24"/>
                <w:lang w:val="ru-RU"/>
              </w:rPr>
              <w:t xml:space="preserve"> </w:t>
            </w:r>
            <w:r w:rsidRPr="001412B7">
              <w:rPr>
                <w:sz w:val="24"/>
                <w:szCs w:val="24"/>
                <w:lang w:val="ru-RU"/>
              </w:rPr>
              <w:t>терроризма,</w:t>
            </w:r>
            <w:r w:rsidRPr="001412B7">
              <w:rPr>
                <w:spacing w:val="-2"/>
                <w:sz w:val="24"/>
                <w:szCs w:val="24"/>
                <w:lang w:val="ru-RU"/>
              </w:rPr>
              <w:t xml:space="preserve"> </w:t>
            </w:r>
            <w:r w:rsidRPr="001412B7">
              <w:rPr>
                <w:sz w:val="24"/>
                <w:szCs w:val="24"/>
                <w:lang w:val="ru-RU"/>
              </w:rPr>
              <w:t>коррупции</w:t>
            </w:r>
            <w:r w:rsidRPr="001412B7">
              <w:rPr>
                <w:spacing w:val="3"/>
                <w:sz w:val="24"/>
                <w:szCs w:val="24"/>
                <w:lang w:val="ru-RU"/>
              </w:rPr>
              <w:t xml:space="preserve"> </w:t>
            </w:r>
            <w:r w:rsidRPr="001412B7">
              <w:rPr>
                <w:sz w:val="24"/>
                <w:szCs w:val="24"/>
                <w:lang w:val="ru-RU"/>
              </w:rPr>
              <w:t>в</w:t>
            </w:r>
            <w:r w:rsidRPr="001412B7">
              <w:rPr>
                <w:spacing w:val="-7"/>
                <w:sz w:val="24"/>
                <w:szCs w:val="24"/>
                <w:lang w:val="ru-RU"/>
              </w:rPr>
              <w:t xml:space="preserve"> </w:t>
            </w:r>
            <w:r w:rsidRPr="001412B7">
              <w:rPr>
                <w:sz w:val="24"/>
                <w:szCs w:val="24"/>
                <w:lang w:val="ru-RU"/>
              </w:rPr>
              <w:t>обществе.</w:t>
            </w:r>
          </w:p>
        </w:tc>
      </w:tr>
      <w:tr w:rsidR="001A5B40" w:rsidRPr="001412B7" w:rsidTr="001A5B40">
        <w:trPr>
          <w:trHeight w:val="4416"/>
          <w:jc w:val="center"/>
        </w:trPr>
        <w:tc>
          <w:tcPr>
            <w:tcW w:w="2271" w:type="dxa"/>
          </w:tcPr>
          <w:p w:rsidR="001A5B40" w:rsidRPr="001412B7" w:rsidRDefault="001A5B40" w:rsidP="001A5B40">
            <w:pPr>
              <w:pStyle w:val="TableParagraph"/>
              <w:jc w:val="both"/>
              <w:rPr>
                <w:sz w:val="24"/>
                <w:szCs w:val="24"/>
              </w:rPr>
            </w:pPr>
            <w:r w:rsidRPr="001412B7">
              <w:rPr>
                <w:sz w:val="24"/>
                <w:szCs w:val="24"/>
              </w:rPr>
              <w:t>Патриотическое</w:t>
            </w:r>
          </w:p>
        </w:tc>
        <w:tc>
          <w:tcPr>
            <w:tcW w:w="7371" w:type="dxa"/>
          </w:tcPr>
          <w:p w:rsidR="001A5B40" w:rsidRPr="001412B7" w:rsidRDefault="001A5B40" w:rsidP="001A5B40">
            <w:pPr>
              <w:pStyle w:val="TableParagraph"/>
              <w:ind w:left="105" w:right="131"/>
              <w:jc w:val="both"/>
              <w:rPr>
                <w:sz w:val="24"/>
                <w:szCs w:val="24"/>
                <w:lang w:val="ru-RU"/>
              </w:rPr>
            </w:pPr>
            <w:r w:rsidRPr="001412B7">
              <w:rPr>
                <w:sz w:val="24"/>
                <w:szCs w:val="24"/>
                <w:lang w:val="ru-RU"/>
              </w:rPr>
              <w:t>Сознают</w:t>
            </w:r>
            <w:r w:rsidRPr="001412B7">
              <w:rPr>
                <w:spacing w:val="-2"/>
                <w:sz w:val="24"/>
                <w:szCs w:val="24"/>
                <w:lang w:val="ru-RU"/>
              </w:rPr>
              <w:t xml:space="preserve"> </w:t>
            </w:r>
            <w:r w:rsidRPr="001412B7">
              <w:rPr>
                <w:sz w:val="24"/>
                <w:szCs w:val="24"/>
                <w:lang w:val="ru-RU"/>
              </w:rPr>
              <w:t>свою</w:t>
            </w:r>
            <w:r w:rsidRPr="001412B7">
              <w:rPr>
                <w:spacing w:val="-9"/>
                <w:sz w:val="24"/>
                <w:szCs w:val="24"/>
                <w:lang w:val="ru-RU"/>
              </w:rPr>
              <w:t xml:space="preserve"> </w:t>
            </w:r>
            <w:r w:rsidRPr="001412B7">
              <w:rPr>
                <w:sz w:val="24"/>
                <w:szCs w:val="24"/>
                <w:lang w:val="ru-RU"/>
              </w:rPr>
              <w:t>этнокультурную</w:t>
            </w:r>
            <w:r w:rsidRPr="001412B7">
              <w:rPr>
                <w:spacing w:val="-3"/>
                <w:sz w:val="24"/>
                <w:szCs w:val="24"/>
                <w:lang w:val="ru-RU"/>
              </w:rPr>
              <w:t xml:space="preserve"> </w:t>
            </w:r>
            <w:r w:rsidRPr="001412B7">
              <w:rPr>
                <w:sz w:val="24"/>
                <w:szCs w:val="24"/>
                <w:lang w:val="ru-RU"/>
              </w:rPr>
              <w:t>идентичность,</w:t>
            </w:r>
            <w:r w:rsidRPr="001412B7">
              <w:rPr>
                <w:spacing w:val="-9"/>
                <w:sz w:val="24"/>
                <w:szCs w:val="24"/>
                <w:lang w:val="ru-RU"/>
              </w:rPr>
              <w:t xml:space="preserve"> </w:t>
            </w:r>
            <w:r w:rsidRPr="001412B7">
              <w:rPr>
                <w:sz w:val="24"/>
                <w:szCs w:val="24"/>
                <w:lang w:val="ru-RU"/>
              </w:rPr>
              <w:t>любящий свой</w:t>
            </w:r>
            <w:r w:rsidRPr="001412B7">
              <w:rPr>
                <w:spacing w:val="-6"/>
                <w:sz w:val="24"/>
                <w:szCs w:val="24"/>
                <w:lang w:val="ru-RU"/>
              </w:rPr>
              <w:t xml:space="preserve"> </w:t>
            </w:r>
            <w:r w:rsidRPr="001412B7">
              <w:rPr>
                <w:sz w:val="24"/>
                <w:szCs w:val="24"/>
                <w:lang w:val="ru-RU"/>
              </w:rPr>
              <w:t>народ,</w:t>
            </w:r>
            <w:r w:rsidRPr="001412B7">
              <w:rPr>
                <w:spacing w:val="-57"/>
                <w:sz w:val="24"/>
                <w:szCs w:val="24"/>
                <w:lang w:val="ru-RU"/>
              </w:rPr>
              <w:t xml:space="preserve"> </w:t>
            </w:r>
            <w:r w:rsidRPr="001412B7">
              <w:rPr>
                <w:sz w:val="24"/>
                <w:szCs w:val="24"/>
                <w:lang w:val="ru-RU"/>
              </w:rPr>
              <w:t>его</w:t>
            </w:r>
            <w:r w:rsidRPr="001412B7">
              <w:rPr>
                <w:spacing w:val="1"/>
                <w:sz w:val="24"/>
                <w:szCs w:val="24"/>
                <w:lang w:val="ru-RU"/>
              </w:rPr>
              <w:t xml:space="preserve"> </w:t>
            </w:r>
            <w:r w:rsidRPr="001412B7">
              <w:rPr>
                <w:sz w:val="24"/>
                <w:szCs w:val="24"/>
                <w:lang w:val="ru-RU"/>
              </w:rPr>
              <w:t>традиции,</w:t>
            </w:r>
            <w:r w:rsidRPr="001412B7">
              <w:rPr>
                <w:spacing w:val="4"/>
                <w:sz w:val="24"/>
                <w:szCs w:val="24"/>
                <w:lang w:val="ru-RU"/>
              </w:rPr>
              <w:t xml:space="preserve"> </w:t>
            </w:r>
            <w:r w:rsidRPr="001412B7">
              <w:rPr>
                <w:sz w:val="24"/>
                <w:szCs w:val="24"/>
                <w:lang w:val="ru-RU"/>
              </w:rPr>
              <w:t>культуру.</w:t>
            </w:r>
          </w:p>
          <w:p w:rsidR="001A5B40" w:rsidRPr="001412B7" w:rsidRDefault="001A5B40" w:rsidP="001A5B40">
            <w:pPr>
              <w:pStyle w:val="TableParagraph"/>
              <w:ind w:left="105" w:right="131"/>
              <w:jc w:val="both"/>
              <w:rPr>
                <w:sz w:val="24"/>
                <w:szCs w:val="24"/>
                <w:lang w:val="ru-RU"/>
              </w:rPr>
            </w:pPr>
            <w:r w:rsidRPr="001412B7">
              <w:rPr>
                <w:sz w:val="24"/>
                <w:szCs w:val="24"/>
                <w:lang w:val="ru-RU"/>
              </w:rPr>
              <w:t>Проявляют уважение, ценностное отношение к историческому и</w:t>
            </w:r>
            <w:r w:rsidRPr="001412B7">
              <w:rPr>
                <w:spacing w:val="1"/>
                <w:sz w:val="24"/>
                <w:szCs w:val="24"/>
                <w:lang w:val="ru-RU"/>
              </w:rPr>
              <w:t xml:space="preserve"> </w:t>
            </w:r>
            <w:r w:rsidRPr="001412B7">
              <w:rPr>
                <w:sz w:val="24"/>
                <w:szCs w:val="24"/>
                <w:lang w:val="ru-RU"/>
              </w:rPr>
              <w:t>культурному</w:t>
            </w:r>
            <w:r w:rsidRPr="001412B7">
              <w:rPr>
                <w:spacing w:val="-11"/>
                <w:sz w:val="24"/>
                <w:szCs w:val="24"/>
                <w:lang w:val="ru-RU"/>
              </w:rPr>
              <w:t xml:space="preserve"> </w:t>
            </w:r>
            <w:r w:rsidRPr="001412B7">
              <w:rPr>
                <w:sz w:val="24"/>
                <w:szCs w:val="24"/>
                <w:lang w:val="ru-RU"/>
              </w:rPr>
              <w:t>наследию</w:t>
            </w:r>
            <w:r w:rsidRPr="001412B7">
              <w:rPr>
                <w:spacing w:val="-4"/>
                <w:sz w:val="24"/>
                <w:szCs w:val="24"/>
                <w:lang w:val="ru-RU"/>
              </w:rPr>
              <w:t xml:space="preserve"> </w:t>
            </w:r>
            <w:r w:rsidRPr="001412B7">
              <w:rPr>
                <w:sz w:val="24"/>
                <w:szCs w:val="24"/>
                <w:lang w:val="ru-RU"/>
              </w:rPr>
              <w:t>своего</w:t>
            </w:r>
            <w:r w:rsidRPr="001412B7">
              <w:rPr>
                <w:spacing w:val="-1"/>
                <w:sz w:val="24"/>
                <w:szCs w:val="24"/>
                <w:lang w:val="ru-RU"/>
              </w:rPr>
              <w:t xml:space="preserve"> </w:t>
            </w:r>
            <w:r w:rsidRPr="001412B7">
              <w:rPr>
                <w:sz w:val="24"/>
                <w:szCs w:val="24"/>
                <w:lang w:val="ru-RU"/>
              </w:rPr>
              <w:t>и</w:t>
            </w:r>
            <w:r w:rsidRPr="001412B7">
              <w:rPr>
                <w:spacing w:val="-5"/>
                <w:sz w:val="24"/>
                <w:szCs w:val="24"/>
                <w:lang w:val="ru-RU"/>
              </w:rPr>
              <w:t xml:space="preserve"> </w:t>
            </w:r>
            <w:r w:rsidRPr="001412B7">
              <w:rPr>
                <w:sz w:val="24"/>
                <w:szCs w:val="24"/>
                <w:lang w:val="ru-RU"/>
              </w:rPr>
              <w:t>других</w:t>
            </w:r>
            <w:r w:rsidRPr="001412B7">
              <w:rPr>
                <w:spacing w:val="-6"/>
                <w:sz w:val="24"/>
                <w:szCs w:val="24"/>
                <w:lang w:val="ru-RU"/>
              </w:rPr>
              <w:t xml:space="preserve"> </w:t>
            </w:r>
            <w:r w:rsidRPr="001412B7">
              <w:rPr>
                <w:sz w:val="24"/>
                <w:szCs w:val="24"/>
                <w:lang w:val="ru-RU"/>
              </w:rPr>
              <w:t>народов</w:t>
            </w:r>
            <w:r w:rsidRPr="001412B7">
              <w:rPr>
                <w:spacing w:val="-1"/>
                <w:sz w:val="24"/>
                <w:szCs w:val="24"/>
                <w:lang w:val="ru-RU"/>
              </w:rPr>
              <w:t xml:space="preserve"> </w:t>
            </w:r>
            <w:r w:rsidRPr="001412B7">
              <w:rPr>
                <w:sz w:val="24"/>
                <w:szCs w:val="24"/>
                <w:lang w:val="ru-RU"/>
              </w:rPr>
              <w:t>России,</w:t>
            </w:r>
            <w:r w:rsidRPr="001412B7">
              <w:rPr>
                <w:spacing w:val="1"/>
                <w:sz w:val="24"/>
                <w:szCs w:val="24"/>
                <w:lang w:val="ru-RU"/>
              </w:rPr>
              <w:t xml:space="preserve"> </w:t>
            </w:r>
            <w:r w:rsidRPr="001412B7">
              <w:rPr>
                <w:sz w:val="24"/>
                <w:szCs w:val="24"/>
                <w:lang w:val="ru-RU"/>
              </w:rPr>
              <w:t>символам,</w:t>
            </w:r>
            <w:r w:rsidRPr="001412B7">
              <w:rPr>
                <w:spacing w:val="-57"/>
                <w:sz w:val="24"/>
                <w:szCs w:val="24"/>
                <w:lang w:val="ru-RU"/>
              </w:rPr>
              <w:t xml:space="preserve"> </w:t>
            </w:r>
            <w:r w:rsidRPr="001412B7">
              <w:rPr>
                <w:sz w:val="24"/>
                <w:szCs w:val="24"/>
                <w:lang w:val="ru-RU"/>
              </w:rPr>
              <w:t>праздникам, памятникам, традициям народов, проживающих в</w:t>
            </w:r>
            <w:r w:rsidRPr="001412B7">
              <w:rPr>
                <w:spacing w:val="1"/>
                <w:sz w:val="24"/>
                <w:szCs w:val="24"/>
                <w:lang w:val="ru-RU"/>
              </w:rPr>
              <w:t xml:space="preserve"> </w:t>
            </w:r>
            <w:r w:rsidRPr="001412B7">
              <w:rPr>
                <w:sz w:val="24"/>
                <w:szCs w:val="24"/>
                <w:lang w:val="ru-RU"/>
              </w:rPr>
              <w:t>родной</w:t>
            </w:r>
            <w:r w:rsidRPr="001412B7">
              <w:rPr>
                <w:spacing w:val="-3"/>
                <w:sz w:val="24"/>
                <w:szCs w:val="24"/>
                <w:lang w:val="ru-RU"/>
              </w:rPr>
              <w:t xml:space="preserve"> </w:t>
            </w:r>
            <w:r w:rsidRPr="001412B7">
              <w:rPr>
                <w:sz w:val="24"/>
                <w:szCs w:val="24"/>
                <w:lang w:val="ru-RU"/>
              </w:rPr>
              <w:t>стране.</w:t>
            </w:r>
          </w:p>
          <w:p w:rsidR="001A5B40" w:rsidRPr="001412B7" w:rsidRDefault="001A5B40" w:rsidP="001A5B40">
            <w:pPr>
              <w:pStyle w:val="TableParagraph"/>
              <w:ind w:left="105" w:right="131"/>
              <w:jc w:val="both"/>
              <w:rPr>
                <w:sz w:val="24"/>
                <w:szCs w:val="24"/>
                <w:lang w:val="ru-RU"/>
              </w:rPr>
            </w:pPr>
            <w:r w:rsidRPr="001412B7">
              <w:rPr>
                <w:sz w:val="24"/>
                <w:szCs w:val="24"/>
                <w:lang w:val="ru-RU"/>
              </w:rPr>
              <w:t>Сознают</w:t>
            </w:r>
            <w:r w:rsidRPr="001412B7">
              <w:rPr>
                <w:spacing w:val="-3"/>
                <w:sz w:val="24"/>
                <w:szCs w:val="24"/>
                <w:lang w:val="ru-RU"/>
              </w:rPr>
              <w:t xml:space="preserve"> </w:t>
            </w:r>
            <w:r w:rsidRPr="001412B7">
              <w:rPr>
                <w:sz w:val="24"/>
                <w:szCs w:val="24"/>
                <w:lang w:val="ru-RU"/>
              </w:rPr>
              <w:t>себя</w:t>
            </w:r>
            <w:r w:rsidRPr="001412B7">
              <w:rPr>
                <w:spacing w:val="-2"/>
                <w:sz w:val="24"/>
                <w:szCs w:val="24"/>
                <w:lang w:val="ru-RU"/>
              </w:rPr>
              <w:t xml:space="preserve"> </w:t>
            </w:r>
            <w:r w:rsidRPr="001412B7">
              <w:rPr>
                <w:sz w:val="24"/>
                <w:szCs w:val="24"/>
                <w:lang w:val="ru-RU"/>
              </w:rPr>
              <w:t>патриотом</w:t>
            </w:r>
            <w:r w:rsidRPr="001412B7">
              <w:rPr>
                <w:spacing w:val="-2"/>
                <w:sz w:val="24"/>
                <w:szCs w:val="24"/>
                <w:lang w:val="ru-RU"/>
              </w:rPr>
              <w:t xml:space="preserve"> </w:t>
            </w:r>
            <w:r w:rsidRPr="001412B7">
              <w:rPr>
                <w:sz w:val="24"/>
                <w:szCs w:val="24"/>
                <w:lang w:val="ru-RU"/>
              </w:rPr>
              <w:t>своего</w:t>
            </w:r>
            <w:r w:rsidRPr="001412B7">
              <w:rPr>
                <w:spacing w:val="-2"/>
                <w:sz w:val="24"/>
                <w:szCs w:val="24"/>
                <w:lang w:val="ru-RU"/>
              </w:rPr>
              <w:t xml:space="preserve"> </w:t>
            </w:r>
            <w:r w:rsidRPr="001412B7">
              <w:rPr>
                <w:sz w:val="24"/>
                <w:szCs w:val="24"/>
                <w:lang w:val="ru-RU"/>
              </w:rPr>
              <w:t>народа</w:t>
            </w:r>
            <w:r w:rsidRPr="001412B7">
              <w:rPr>
                <w:spacing w:val="-3"/>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народа</w:t>
            </w:r>
            <w:r w:rsidRPr="001412B7">
              <w:rPr>
                <w:spacing w:val="-3"/>
                <w:sz w:val="24"/>
                <w:szCs w:val="24"/>
                <w:lang w:val="ru-RU"/>
              </w:rPr>
              <w:t xml:space="preserve"> </w:t>
            </w:r>
            <w:r w:rsidRPr="001412B7">
              <w:rPr>
                <w:sz w:val="24"/>
                <w:szCs w:val="24"/>
                <w:lang w:val="ru-RU"/>
              </w:rPr>
              <w:t>России</w:t>
            </w:r>
            <w:r w:rsidRPr="001412B7">
              <w:rPr>
                <w:spacing w:val="-6"/>
                <w:sz w:val="24"/>
                <w:szCs w:val="24"/>
                <w:lang w:val="ru-RU"/>
              </w:rPr>
              <w:t xml:space="preserve"> </w:t>
            </w:r>
            <w:r w:rsidRPr="001412B7">
              <w:rPr>
                <w:sz w:val="24"/>
                <w:szCs w:val="24"/>
                <w:lang w:val="ru-RU"/>
              </w:rPr>
              <w:t>в</w:t>
            </w:r>
            <w:r w:rsidRPr="001412B7">
              <w:rPr>
                <w:spacing w:val="-2"/>
                <w:sz w:val="24"/>
                <w:szCs w:val="24"/>
                <w:lang w:val="ru-RU"/>
              </w:rPr>
              <w:t xml:space="preserve"> </w:t>
            </w:r>
            <w:r w:rsidRPr="001412B7">
              <w:rPr>
                <w:sz w:val="24"/>
                <w:szCs w:val="24"/>
                <w:lang w:val="ru-RU"/>
              </w:rPr>
              <w:t>целом,</w:t>
            </w:r>
            <w:r w:rsidRPr="001412B7">
              <w:rPr>
                <w:spacing w:val="-57"/>
                <w:sz w:val="24"/>
                <w:szCs w:val="24"/>
                <w:lang w:val="ru-RU"/>
              </w:rPr>
              <w:t xml:space="preserve"> </w:t>
            </w:r>
            <w:r w:rsidRPr="001412B7">
              <w:rPr>
                <w:sz w:val="24"/>
                <w:szCs w:val="24"/>
                <w:lang w:val="ru-RU"/>
              </w:rPr>
              <w:t>свою</w:t>
            </w:r>
            <w:r w:rsidRPr="001412B7">
              <w:rPr>
                <w:spacing w:val="-6"/>
                <w:sz w:val="24"/>
                <w:szCs w:val="24"/>
                <w:lang w:val="ru-RU"/>
              </w:rPr>
              <w:t xml:space="preserve"> </w:t>
            </w:r>
            <w:r w:rsidRPr="001412B7">
              <w:rPr>
                <w:sz w:val="24"/>
                <w:szCs w:val="24"/>
                <w:lang w:val="ru-RU"/>
              </w:rPr>
              <w:t>общероссийскую</w:t>
            </w:r>
            <w:r w:rsidRPr="001412B7">
              <w:rPr>
                <w:spacing w:val="-1"/>
                <w:sz w:val="24"/>
                <w:szCs w:val="24"/>
                <w:lang w:val="ru-RU"/>
              </w:rPr>
              <w:t xml:space="preserve"> </w:t>
            </w:r>
            <w:r w:rsidRPr="001412B7">
              <w:rPr>
                <w:sz w:val="24"/>
                <w:szCs w:val="24"/>
                <w:lang w:val="ru-RU"/>
              </w:rPr>
              <w:t>культурную идентичность.</w:t>
            </w:r>
          </w:p>
          <w:p w:rsidR="001A5B40" w:rsidRPr="001412B7" w:rsidRDefault="001A5B40" w:rsidP="001A5B40">
            <w:pPr>
              <w:pStyle w:val="TableParagraph"/>
              <w:ind w:left="105" w:right="131"/>
              <w:jc w:val="both"/>
              <w:rPr>
                <w:sz w:val="24"/>
                <w:szCs w:val="24"/>
                <w:lang w:val="ru-RU"/>
              </w:rPr>
            </w:pPr>
            <w:r w:rsidRPr="001412B7">
              <w:rPr>
                <w:sz w:val="24"/>
                <w:szCs w:val="24"/>
                <w:lang w:val="ru-RU"/>
              </w:rPr>
              <w:t>Проявляют</w:t>
            </w:r>
            <w:r w:rsidRPr="001412B7">
              <w:rPr>
                <w:spacing w:val="-7"/>
                <w:sz w:val="24"/>
                <w:szCs w:val="24"/>
                <w:lang w:val="ru-RU"/>
              </w:rPr>
              <w:t xml:space="preserve"> </w:t>
            </w:r>
            <w:r w:rsidRPr="001412B7">
              <w:rPr>
                <w:sz w:val="24"/>
                <w:szCs w:val="24"/>
                <w:lang w:val="ru-RU"/>
              </w:rPr>
              <w:t>интерес</w:t>
            </w:r>
            <w:r w:rsidRPr="001412B7">
              <w:rPr>
                <w:spacing w:val="-3"/>
                <w:sz w:val="24"/>
                <w:szCs w:val="24"/>
                <w:lang w:val="ru-RU"/>
              </w:rPr>
              <w:t xml:space="preserve"> </w:t>
            </w:r>
            <w:r w:rsidRPr="001412B7">
              <w:rPr>
                <w:sz w:val="24"/>
                <w:szCs w:val="24"/>
                <w:lang w:val="ru-RU"/>
              </w:rPr>
              <w:t>к</w:t>
            </w:r>
            <w:r w:rsidRPr="001412B7">
              <w:rPr>
                <w:spacing w:val="-8"/>
                <w:sz w:val="24"/>
                <w:szCs w:val="24"/>
                <w:lang w:val="ru-RU"/>
              </w:rPr>
              <w:t xml:space="preserve"> </w:t>
            </w:r>
            <w:r w:rsidRPr="001412B7">
              <w:rPr>
                <w:sz w:val="24"/>
                <w:szCs w:val="24"/>
                <w:lang w:val="ru-RU"/>
              </w:rPr>
              <w:t>познанию</w:t>
            </w:r>
            <w:r w:rsidRPr="001412B7">
              <w:rPr>
                <w:spacing w:val="-5"/>
                <w:sz w:val="24"/>
                <w:szCs w:val="24"/>
                <w:lang w:val="ru-RU"/>
              </w:rPr>
              <w:t xml:space="preserve"> </w:t>
            </w:r>
            <w:r w:rsidRPr="001412B7">
              <w:rPr>
                <w:sz w:val="24"/>
                <w:szCs w:val="24"/>
                <w:lang w:val="ru-RU"/>
              </w:rPr>
              <w:t>родного</w:t>
            </w:r>
            <w:r w:rsidRPr="001412B7">
              <w:rPr>
                <w:spacing w:val="-2"/>
                <w:sz w:val="24"/>
                <w:szCs w:val="24"/>
                <w:lang w:val="ru-RU"/>
              </w:rPr>
              <w:t xml:space="preserve"> </w:t>
            </w:r>
            <w:r w:rsidRPr="001412B7">
              <w:rPr>
                <w:sz w:val="24"/>
                <w:szCs w:val="24"/>
                <w:lang w:val="ru-RU"/>
              </w:rPr>
              <w:t>языка,</w:t>
            </w:r>
            <w:r w:rsidRPr="001412B7">
              <w:rPr>
                <w:spacing w:val="-6"/>
                <w:sz w:val="24"/>
                <w:szCs w:val="24"/>
                <w:lang w:val="ru-RU"/>
              </w:rPr>
              <w:t xml:space="preserve"> </w:t>
            </w:r>
            <w:r w:rsidRPr="001412B7">
              <w:rPr>
                <w:sz w:val="24"/>
                <w:szCs w:val="24"/>
                <w:lang w:val="ru-RU"/>
              </w:rPr>
              <w:t>истории, культуры</w:t>
            </w:r>
            <w:r w:rsidRPr="001412B7">
              <w:rPr>
                <w:spacing w:val="-57"/>
                <w:sz w:val="24"/>
                <w:szCs w:val="24"/>
                <w:lang w:val="ru-RU"/>
              </w:rPr>
              <w:t xml:space="preserve"> </w:t>
            </w:r>
            <w:r w:rsidRPr="001412B7">
              <w:rPr>
                <w:sz w:val="24"/>
                <w:szCs w:val="24"/>
                <w:lang w:val="ru-RU"/>
              </w:rPr>
              <w:t>своего народа, своего края, других народов России, Российской</w:t>
            </w:r>
            <w:r w:rsidRPr="001412B7">
              <w:rPr>
                <w:spacing w:val="1"/>
                <w:sz w:val="24"/>
                <w:szCs w:val="24"/>
                <w:lang w:val="ru-RU"/>
              </w:rPr>
              <w:t xml:space="preserve"> </w:t>
            </w:r>
            <w:r w:rsidRPr="001412B7">
              <w:rPr>
                <w:sz w:val="24"/>
                <w:szCs w:val="24"/>
                <w:lang w:val="ru-RU"/>
              </w:rPr>
              <w:t>Федерации.</w:t>
            </w:r>
          </w:p>
          <w:p w:rsidR="001A5B40" w:rsidRPr="001412B7" w:rsidRDefault="001A5B40" w:rsidP="001A5B40">
            <w:pPr>
              <w:pStyle w:val="TableParagraph"/>
              <w:ind w:left="105" w:right="217"/>
              <w:jc w:val="both"/>
              <w:rPr>
                <w:sz w:val="24"/>
                <w:szCs w:val="24"/>
                <w:lang w:val="ru-RU"/>
              </w:rPr>
            </w:pPr>
            <w:r w:rsidRPr="001412B7">
              <w:rPr>
                <w:sz w:val="24"/>
                <w:szCs w:val="24"/>
                <w:lang w:val="ru-RU"/>
              </w:rPr>
              <w:t>Знают и уважают боевые подвиги и трудовые достижения своих</w:t>
            </w:r>
            <w:r w:rsidRPr="001412B7">
              <w:rPr>
                <w:spacing w:val="1"/>
                <w:sz w:val="24"/>
                <w:szCs w:val="24"/>
                <w:lang w:val="ru-RU"/>
              </w:rPr>
              <w:t xml:space="preserve"> </w:t>
            </w:r>
            <w:r w:rsidRPr="001412B7">
              <w:rPr>
                <w:sz w:val="24"/>
                <w:szCs w:val="24"/>
                <w:lang w:val="ru-RU"/>
              </w:rPr>
              <w:t>земляков, жителей своего края, народа России, героев и защитников</w:t>
            </w:r>
            <w:r w:rsidRPr="001412B7">
              <w:rPr>
                <w:spacing w:val="-58"/>
                <w:sz w:val="24"/>
                <w:szCs w:val="24"/>
                <w:lang w:val="ru-RU"/>
              </w:rPr>
              <w:t xml:space="preserve"> </w:t>
            </w:r>
            <w:r w:rsidRPr="001412B7">
              <w:rPr>
                <w:sz w:val="24"/>
                <w:szCs w:val="24"/>
                <w:lang w:val="ru-RU"/>
              </w:rPr>
              <w:t>Отечества в</w:t>
            </w:r>
            <w:r w:rsidRPr="001412B7">
              <w:rPr>
                <w:spacing w:val="3"/>
                <w:sz w:val="24"/>
                <w:szCs w:val="24"/>
                <w:lang w:val="ru-RU"/>
              </w:rPr>
              <w:t xml:space="preserve"> </w:t>
            </w:r>
            <w:r w:rsidRPr="001412B7">
              <w:rPr>
                <w:sz w:val="24"/>
                <w:szCs w:val="24"/>
                <w:lang w:val="ru-RU"/>
              </w:rPr>
              <w:t>прошлом</w:t>
            </w:r>
            <w:r w:rsidRPr="001412B7">
              <w:rPr>
                <w:spacing w:val="-1"/>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современности.</w:t>
            </w:r>
          </w:p>
          <w:p w:rsidR="001A5B40" w:rsidRPr="001412B7" w:rsidRDefault="001A5B40" w:rsidP="001A5B40">
            <w:pPr>
              <w:pStyle w:val="TableParagraph"/>
              <w:ind w:left="105" w:right="743"/>
              <w:jc w:val="both"/>
              <w:rPr>
                <w:sz w:val="24"/>
                <w:szCs w:val="24"/>
                <w:lang w:val="ru-RU"/>
              </w:rPr>
            </w:pPr>
            <w:r w:rsidRPr="001412B7">
              <w:rPr>
                <w:sz w:val="24"/>
                <w:szCs w:val="24"/>
                <w:lang w:val="ru-RU"/>
              </w:rPr>
              <w:t>Знают и уважают достижения нашей общей Родины – России в</w:t>
            </w:r>
            <w:r w:rsidRPr="001412B7">
              <w:rPr>
                <w:spacing w:val="-57"/>
                <w:sz w:val="24"/>
                <w:szCs w:val="24"/>
                <w:lang w:val="ru-RU"/>
              </w:rPr>
              <w:t xml:space="preserve"> </w:t>
            </w:r>
            <w:r w:rsidRPr="001412B7">
              <w:rPr>
                <w:sz w:val="24"/>
                <w:szCs w:val="24"/>
                <w:lang w:val="ru-RU"/>
              </w:rPr>
              <w:t>науке,</w:t>
            </w:r>
            <w:r w:rsidRPr="001412B7">
              <w:rPr>
                <w:spacing w:val="3"/>
                <w:sz w:val="24"/>
                <w:szCs w:val="24"/>
                <w:lang w:val="ru-RU"/>
              </w:rPr>
              <w:t xml:space="preserve"> </w:t>
            </w:r>
            <w:r w:rsidRPr="001412B7">
              <w:rPr>
                <w:sz w:val="24"/>
                <w:szCs w:val="24"/>
                <w:lang w:val="ru-RU"/>
              </w:rPr>
              <w:t>искусстве,</w:t>
            </w:r>
            <w:r w:rsidRPr="001412B7">
              <w:rPr>
                <w:spacing w:val="3"/>
                <w:sz w:val="24"/>
                <w:szCs w:val="24"/>
                <w:lang w:val="ru-RU"/>
              </w:rPr>
              <w:t xml:space="preserve"> </w:t>
            </w:r>
            <w:r w:rsidRPr="001412B7">
              <w:rPr>
                <w:sz w:val="24"/>
                <w:szCs w:val="24"/>
                <w:lang w:val="ru-RU"/>
              </w:rPr>
              <w:t>спорте,</w:t>
            </w:r>
            <w:r w:rsidRPr="001412B7">
              <w:rPr>
                <w:spacing w:val="-1"/>
                <w:sz w:val="24"/>
                <w:szCs w:val="24"/>
                <w:lang w:val="ru-RU"/>
              </w:rPr>
              <w:t xml:space="preserve"> </w:t>
            </w:r>
            <w:r w:rsidRPr="001412B7">
              <w:rPr>
                <w:sz w:val="24"/>
                <w:szCs w:val="24"/>
                <w:lang w:val="ru-RU"/>
              </w:rPr>
              <w:t>технологиях.</w:t>
            </w:r>
          </w:p>
        </w:tc>
      </w:tr>
      <w:tr w:rsidR="001A5B40" w:rsidRPr="001412B7" w:rsidTr="001A5B40">
        <w:trPr>
          <w:trHeight w:val="7464"/>
          <w:jc w:val="center"/>
        </w:trPr>
        <w:tc>
          <w:tcPr>
            <w:tcW w:w="2271" w:type="dxa"/>
          </w:tcPr>
          <w:p w:rsidR="001A5B40" w:rsidRPr="001412B7" w:rsidRDefault="001A5B40" w:rsidP="001A5B40">
            <w:pPr>
              <w:pStyle w:val="TableParagraph"/>
              <w:ind w:left="0" w:right="748"/>
              <w:jc w:val="both"/>
              <w:rPr>
                <w:sz w:val="24"/>
                <w:szCs w:val="24"/>
              </w:rPr>
            </w:pPr>
            <w:r w:rsidRPr="001412B7">
              <w:rPr>
                <w:sz w:val="24"/>
                <w:szCs w:val="24"/>
              </w:rPr>
              <w:lastRenderedPageBreak/>
              <w:t>Духовно-</w:t>
            </w:r>
            <w:r w:rsidRPr="001412B7">
              <w:rPr>
                <w:spacing w:val="1"/>
                <w:sz w:val="24"/>
                <w:szCs w:val="24"/>
              </w:rPr>
              <w:t xml:space="preserve"> </w:t>
            </w:r>
            <w:r w:rsidRPr="001412B7">
              <w:rPr>
                <w:sz w:val="24"/>
                <w:szCs w:val="24"/>
              </w:rPr>
              <w:t>нравственное</w:t>
            </w:r>
          </w:p>
        </w:tc>
        <w:tc>
          <w:tcPr>
            <w:tcW w:w="7371" w:type="dxa"/>
          </w:tcPr>
          <w:p w:rsidR="001A5B40" w:rsidRPr="001412B7" w:rsidRDefault="001A5B40" w:rsidP="001A5B40">
            <w:pPr>
              <w:pStyle w:val="TableParagraph"/>
              <w:ind w:left="0" w:right="131"/>
              <w:jc w:val="both"/>
              <w:rPr>
                <w:sz w:val="24"/>
                <w:szCs w:val="24"/>
                <w:lang w:val="ru-RU"/>
              </w:rPr>
            </w:pPr>
            <w:r w:rsidRPr="001412B7">
              <w:rPr>
                <w:sz w:val="24"/>
                <w:szCs w:val="24"/>
                <w:lang w:val="ru-RU"/>
              </w:rPr>
              <w:t>Знают</w:t>
            </w:r>
            <w:r w:rsidRPr="001412B7">
              <w:rPr>
                <w:spacing w:val="-5"/>
                <w:sz w:val="24"/>
                <w:szCs w:val="24"/>
                <w:lang w:val="ru-RU"/>
              </w:rPr>
              <w:t xml:space="preserve"> </w:t>
            </w:r>
            <w:r w:rsidRPr="001412B7">
              <w:rPr>
                <w:sz w:val="24"/>
                <w:szCs w:val="24"/>
                <w:lang w:val="ru-RU"/>
              </w:rPr>
              <w:t>и</w:t>
            </w:r>
            <w:r w:rsidRPr="001412B7">
              <w:rPr>
                <w:spacing w:val="-3"/>
                <w:sz w:val="24"/>
                <w:szCs w:val="24"/>
                <w:lang w:val="ru-RU"/>
              </w:rPr>
              <w:t xml:space="preserve"> </w:t>
            </w:r>
            <w:r w:rsidRPr="001412B7">
              <w:rPr>
                <w:sz w:val="24"/>
                <w:szCs w:val="24"/>
                <w:lang w:val="ru-RU"/>
              </w:rPr>
              <w:t>уважают</w:t>
            </w:r>
            <w:r w:rsidRPr="001412B7">
              <w:rPr>
                <w:spacing w:val="-4"/>
                <w:sz w:val="24"/>
                <w:szCs w:val="24"/>
                <w:lang w:val="ru-RU"/>
              </w:rPr>
              <w:t xml:space="preserve"> </w:t>
            </w:r>
            <w:r w:rsidRPr="001412B7">
              <w:rPr>
                <w:sz w:val="24"/>
                <w:szCs w:val="24"/>
                <w:lang w:val="ru-RU"/>
              </w:rPr>
              <w:t>основы</w:t>
            </w:r>
            <w:r w:rsidRPr="001412B7">
              <w:rPr>
                <w:spacing w:val="-3"/>
                <w:sz w:val="24"/>
                <w:szCs w:val="24"/>
                <w:lang w:val="ru-RU"/>
              </w:rPr>
              <w:t xml:space="preserve"> </w:t>
            </w:r>
            <w:r w:rsidRPr="001412B7">
              <w:rPr>
                <w:sz w:val="24"/>
                <w:szCs w:val="24"/>
                <w:lang w:val="ru-RU"/>
              </w:rPr>
              <w:t>духовно-нравственной</w:t>
            </w:r>
            <w:r w:rsidRPr="001412B7">
              <w:rPr>
                <w:spacing w:val="-4"/>
                <w:sz w:val="24"/>
                <w:szCs w:val="24"/>
                <w:lang w:val="ru-RU"/>
              </w:rPr>
              <w:t xml:space="preserve"> </w:t>
            </w:r>
            <w:r w:rsidRPr="001412B7">
              <w:rPr>
                <w:sz w:val="24"/>
                <w:szCs w:val="24"/>
                <w:lang w:val="ru-RU"/>
              </w:rPr>
              <w:t>культуры</w:t>
            </w:r>
            <w:r w:rsidRPr="001412B7">
              <w:rPr>
                <w:spacing w:val="-3"/>
                <w:sz w:val="24"/>
                <w:szCs w:val="24"/>
                <w:lang w:val="ru-RU"/>
              </w:rPr>
              <w:t xml:space="preserve"> </w:t>
            </w:r>
            <w:r w:rsidRPr="001412B7">
              <w:rPr>
                <w:sz w:val="24"/>
                <w:szCs w:val="24"/>
                <w:lang w:val="ru-RU"/>
              </w:rPr>
              <w:t>своего</w:t>
            </w:r>
            <w:r w:rsidRPr="001412B7">
              <w:rPr>
                <w:spacing w:val="-57"/>
                <w:sz w:val="24"/>
                <w:szCs w:val="24"/>
                <w:lang w:val="ru-RU"/>
              </w:rPr>
              <w:t xml:space="preserve"> </w:t>
            </w:r>
            <w:r w:rsidRPr="001412B7">
              <w:rPr>
                <w:sz w:val="24"/>
                <w:szCs w:val="24"/>
                <w:lang w:val="ru-RU"/>
              </w:rPr>
              <w:t>народа,</w:t>
            </w:r>
            <w:r w:rsidRPr="001412B7">
              <w:rPr>
                <w:spacing w:val="3"/>
                <w:sz w:val="24"/>
                <w:szCs w:val="24"/>
                <w:lang w:val="ru-RU"/>
              </w:rPr>
              <w:t xml:space="preserve"> </w:t>
            </w:r>
            <w:r w:rsidRPr="001412B7">
              <w:rPr>
                <w:sz w:val="24"/>
                <w:szCs w:val="24"/>
                <w:lang w:val="ru-RU"/>
              </w:rPr>
              <w:t>других</w:t>
            </w:r>
            <w:r w:rsidRPr="001412B7">
              <w:rPr>
                <w:spacing w:val="-3"/>
                <w:sz w:val="24"/>
                <w:szCs w:val="24"/>
                <w:lang w:val="ru-RU"/>
              </w:rPr>
              <w:t xml:space="preserve"> </w:t>
            </w:r>
            <w:r w:rsidRPr="001412B7">
              <w:rPr>
                <w:sz w:val="24"/>
                <w:szCs w:val="24"/>
                <w:lang w:val="ru-RU"/>
              </w:rPr>
              <w:t>народов</w:t>
            </w:r>
            <w:r w:rsidRPr="001412B7">
              <w:rPr>
                <w:spacing w:val="-1"/>
                <w:sz w:val="24"/>
                <w:szCs w:val="24"/>
                <w:lang w:val="ru-RU"/>
              </w:rPr>
              <w:t xml:space="preserve"> </w:t>
            </w:r>
            <w:r w:rsidRPr="001412B7">
              <w:rPr>
                <w:sz w:val="24"/>
                <w:szCs w:val="24"/>
                <w:lang w:val="ru-RU"/>
              </w:rPr>
              <w:t>России.</w:t>
            </w:r>
          </w:p>
          <w:p w:rsidR="001A5B40" w:rsidRPr="001412B7" w:rsidRDefault="001A5B40" w:rsidP="001A5B40">
            <w:pPr>
              <w:pStyle w:val="TableParagraph"/>
              <w:ind w:left="105" w:right="382"/>
              <w:jc w:val="both"/>
              <w:rPr>
                <w:sz w:val="24"/>
                <w:szCs w:val="24"/>
                <w:lang w:val="ru-RU"/>
              </w:rPr>
            </w:pPr>
            <w:r w:rsidRPr="001412B7">
              <w:rPr>
                <w:sz w:val="24"/>
                <w:szCs w:val="24"/>
                <w:lang w:val="ru-RU"/>
              </w:rPr>
              <w:t>Выражают готовность оценивать свое поведение и поступки,</w:t>
            </w:r>
            <w:r w:rsidRPr="001412B7">
              <w:rPr>
                <w:spacing w:val="1"/>
                <w:sz w:val="24"/>
                <w:szCs w:val="24"/>
                <w:lang w:val="ru-RU"/>
              </w:rPr>
              <w:t xml:space="preserve"> </w:t>
            </w:r>
            <w:r w:rsidRPr="001412B7">
              <w:rPr>
                <w:sz w:val="24"/>
                <w:szCs w:val="24"/>
                <w:lang w:val="ru-RU"/>
              </w:rPr>
              <w:t>поведение и поступки других людей с позиций традиционных</w:t>
            </w:r>
            <w:r w:rsidRPr="001412B7">
              <w:rPr>
                <w:spacing w:val="1"/>
                <w:sz w:val="24"/>
                <w:szCs w:val="24"/>
                <w:lang w:val="ru-RU"/>
              </w:rPr>
              <w:t xml:space="preserve"> </w:t>
            </w:r>
            <w:r w:rsidRPr="001412B7">
              <w:rPr>
                <w:sz w:val="24"/>
                <w:szCs w:val="24"/>
                <w:lang w:val="ru-RU"/>
              </w:rPr>
              <w:t>российских духовно-нравственных, социокультурных ценностей и</w:t>
            </w:r>
            <w:r w:rsidRPr="001412B7">
              <w:rPr>
                <w:spacing w:val="-57"/>
                <w:sz w:val="24"/>
                <w:szCs w:val="24"/>
                <w:lang w:val="ru-RU"/>
              </w:rPr>
              <w:t xml:space="preserve"> </w:t>
            </w:r>
            <w:r w:rsidRPr="001412B7">
              <w:rPr>
                <w:sz w:val="24"/>
                <w:szCs w:val="24"/>
                <w:lang w:val="ru-RU"/>
              </w:rPr>
              <w:t>норм</w:t>
            </w:r>
            <w:r w:rsidRPr="001412B7">
              <w:rPr>
                <w:spacing w:val="2"/>
                <w:sz w:val="24"/>
                <w:szCs w:val="24"/>
                <w:lang w:val="ru-RU"/>
              </w:rPr>
              <w:t xml:space="preserve"> </w:t>
            </w:r>
            <w:r w:rsidRPr="001412B7">
              <w:rPr>
                <w:sz w:val="24"/>
                <w:szCs w:val="24"/>
                <w:lang w:val="ru-RU"/>
              </w:rPr>
              <w:t>с учетом</w:t>
            </w:r>
            <w:r w:rsidRPr="001412B7">
              <w:rPr>
                <w:spacing w:val="-1"/>
                <w:sz w:val="24"/>
                <w:szCs w:val="24"/>
                <w:lang w:val="ru-RU"/>
              </w:rPr>
              <w:t xml:space="preserve"> </w:t>
            </w:r>
            <w:r w:rsidRPr="001412B7">
              <w:rPr>
                <w:sz w:val="24"/>
                <w:szCs w:val="24"/>
                <w:lang w:val="ru-RU"/>
              </w:rPr>
              <w:t>осознания</w:t>
            </w:r>
            <w:r w:rsidRPr="001412B7">
              <w:rPr>
                <w:spacing w:val="-4"/>
                <w:sz w:val="24"/>
                <w:szCs w:val="24"/>
                <w:lang w:val="ru-RU"/>
              </w:rPr>
              <w:t xml:space="preserve"> </w:t>
            </w:r>
            <w:r w:rsidRPr="001412B7">
              <w:rPr>
                <w:sz w:val="24"/>
                <w:szCs w:val="24"/>
                <w:lang w:val="ru-RU"/>
              </w:rPr>
              <w:t>последствий</w:t>
            </w:r>
            <w:r w:rsidRPr="001412B7">
              <w:rPr>
                <w:spacing w:val="2"/>
                <w:sz w:val="24"/>
                <w:szCs w:val="24"/>
                <w:lang w:val="ru-RU"/>
              </w:rPr>
              <w:t xml:space="preserve"> </w:t>
            </w:r>
            <w:r w:rsidRPr="001412B7">
              <w:rPr>
                <w:sz w:val="24"/>
                <w:szCs w:val="24"/>
                <w:lang w:val="ru-RU"/>
              </w:rPr>
              <w:t>поступков.</w:t>
            </w:r>
          </w:p>
          <w:p w:rsidR="001A5B40" w:rsidRPr="001412B7" w:rsidRDefault="001A5B40" w:rsidP="001A5B40">
            <w:pPr>
              <w:pStyle w:val="TableParagraph"/>
              <w:ind w:left="105" w:right="131"/>
              <w:jc w:val="both"/>
              <w:rPr>
                <w:sz w:val="24"/>
                <w:szCs w:val="24"/>
                <w:lang w:val="ru-RU"/>
              </w:rPr>
            </w:pPr>
            <w:r w:rsidRPr="001412B7">
              <w:rPr>
                <w:sz w:val="24"/>
                <w:szCs w:val="24"/>
                <w:lang w:val="ru-RU"/>
              </w:rPr>
              <w:t>Ориентированы</w:t>
            </w:r>
            <w:r w:rsidRPr="001412B7">
              <w:rPr>
                <w:spacing w:val="-6"/>
                <w:sz w:val="24"/>
                <w:szCs w:val="24"/>
                <w:lang w:val="ru-RU"/>
              </w:rPr>
              <w:t xml:space="preserve"> </w:t>
            </w:r>
            <w:r w:rsidRPr="001412B7">
              <w:rPr>
                <w:sz w:val="24"/>
                <w:szCs w:val="24"/>
                <w:lang w:val="ru-RU"/>
              </w:rPr>
              <w:t>на</w:t>
            </w:r>
            <w:r w:rsidRPr="001412B7">
              <w:rPr>
                <w:spacing w:val="-8"/>
                <w:sz w:val="24"/>
                <w:szCs w:val="24"/>
                <w:lang w:val="ru-RU"/>
              </w:rPr>
              <w:t xml:space="preserve"> </w:t>
            </w:r>
            <w:r w:rsidRPr="001412B7">
              <w:rPr>
                <w:sz w:val="24"/>
                <w:szCs w:val="24"/>
                <w:lang w:val="ru-RU"/>
              </w:rPr>
              <w:t>традиционные</w:t>
            </w:r>
            <w:r w:rsidRPr="001412B7">
              <w:rPr>
                <w:spacing w:val="-3"/>
                <w:sz w:val="24"/>
                <w:szCs w:val="24"/>
                <w:lang w:val="ru-RU"/>
              </w:rPr>
              <w:t xml:space="preserve"> </w:t>
            </w:r>
            <w:r w:rsidRPr="001412B7">
              <w:rPr>
                <w:sz w:val="24"/>
                <w:szCs w:val="24"/>
                <w:lang w:val="ru-RU"/>
              </w:rPr>
              <w:t>духовные</w:t>
            </w:r>
            <w:r w:rsidRPr="001412B7">
              <w:rPr>
                <w:spacing w:val="-4"/>
                <w:sz w:val="24"/>
                <w:szCs w:val="24"/>
                <w:lang w:val="ru-RU"/>
              </w:rPr>
              <w:t xml:space="preserve"> </w:t>
            </w:r>
            <w:r w:rsidRPr="001412B7">
              <w:rPr>
                <w:sz w:val="24"/>
                <w:szCs w:val="24"/>
                <w:lang w:val="ru-RU"/>
              </w:rPr>
              <w:t>ценности</w:t>
            </w:r>
            <w:r w:rsidRPr="001412B7">
              <w:rPr>
                <w:spacing w:val="-1"/>
                <w:sz w:val="24"/>
                <w:szCs w:val="24"/>
                <w:lang w:val="ru-RU"/>
              </w:rPr>
              <w:t xml:space="preserve"> </w:t>
            </w:r>
            <w:r w:rsidRPr="001412B7">
              <w:rPr>
                <w:sz w:val="24"/>
                <w:szCs w:val="24"/>
                <w:lang w:val="ru-RU"/>
              </w:rPr>
              <w:t>и</w:t>
            </w:r>
            <w:r w:rsidRPr="001412B7">
              <w:rPr>
                <w:spacing w:val="-6"/>
                <w:sz w:val="24"/>
                <w:szCs w:val="24"/>
                <w:lang w:val="ru-RU"/>
              </w:rPr>
              <w:t xml:space="preserve"> </w:t>
            </w:r>
            <w:r w:rsidRPr="001412B7">
              <w:rPr>
                <w:sz w:val="24"/>
                <w:szCs w:val="24"/>
                <w:lang w:val="ru-RU"/>
              </w:rPr>
              <w:t>моральные</w:t>
            </w:r>
            <w:r w:rsidRPr="001412B7">
              <w:rPr>
                <w:spacing w:val="-57"/>
                <w:sz w:val="24"/>
                <w:szCs w:val="24"/>
                <w:lang w:val="ru-RU"/>
              </w:rPr>
              <w:t xml:space="preserve"> </w:t>
            </w:r>
            <w:r w:rsidRPr="001412B7">
              <w:rPr>
                <w:sz w:val="24"/>
                <w:szCs w:val="24"/>
                <w:lang w:val="ru-RU"/>
              </w:rPr>
              <w:t>нормы народов России, российского общества в ситуациях</w:t>
            </w:r>
            <w:r w:rsidRPr="001412B7">
              <w:rPr>
                <w:spacing w:val="1"/>
                <w:sz w:val="24"/>
                <w:szCs w:val="24"/>
                <w:lang w:val="ru-RU"/>
              </w:rPr>
              <w:t xml:space="preserve"> </w:t>
            </w:r>
            <w:r w:rsidRPr="001412B7">
              <w:rPr>
                <w:sz w:val="24"/>
                <w:szCs w:val="24"/>
                <w:lang w:val="ru-RU"/>
              </w:rPr>
              <w:t>нравственного</w:t>
            </w:r>
            <w:r w:rsidRPr="001412B7">
              <w:rPr>
                <w:spacing w:val="1"/>
                <w:sz w:val="24"/>
                <w:szCs w:val="24"/>
                <w:lang w:val="ru-RU"/>
              </w:rPr>
              <w:t xml:space="preserve"> </w:t>
            </w:r>
            <w:r w:rsidRPr="001412B7">
              <w:rPr>
                <w:sz w:val="24"/>
                <w:szCs w:val="24"/>
                <w:lang w:val="ru-RU"/>
              </w:rPr>
              <w:t>выбора.</w:t>
            </w:r>
          </w:p>
          <w:p w:rsidR="001A5B40" w:rsidRPr="001412B7" w:rsidRDefault="001A5B40" w:rsidP="001A5B40">
            <w:pPr>
              <w:pStyle w:val="TableParagraph"/>
              <w:ind w:left="105"/>
              <w:jc w:val="both"/>
              <w:rPr>
                <w:sz w:val="24"/>
                <w:szCs w:val="24"/>
                <w:lang w:val="ru-RU"/>
              </w:rPr>
            </w:pPr>
            <w:r w:rsidRPr="001412B7">
              <w:rPr>
                <w:sz w:val="24"/>
                <w:szCs w:val="24"/>
                <w:lang w:val="ru-RU"/>
              </w:rPr>
              <w:t>Выражают</w:t>
            </w:r>
            <w:r w:rsidRPr="001412B7">
              <w:rPr>
                <w:spacing w:val="-3"/>
                <w:sz w:val="24"/>
                <w:szCs w:val="24"/>
                <w:lang w:val="ru-RU"/>
              </w:rPr>
              <w:t xml:space="preserve"> </w:t>
            </w:r>
            <w:r w:rsidRPr="001412B7">
              <w:rPr>
                <w:sz w:val="24"/>
                <w:szCs w:val="24"/>
                <w:lang w:val="ru-RU"/>
              </w:rPr>
              <w:t>активное</w:t>
            </w:r>
            <w:r w:rsidRPr="001412B7">
              <w:rPr>
                <w:spacing w:val="-7"/>
                <w:sz w:val="24"/>
                <w:szCs w:val="24"/>
                <w:lang w:val="ru-RU"/>
              </w:rPr>
              <w:t xml:space="preserve"> </w:t>
            </w:r>
            <w:r w:rsidRPr="001412B7">
              <w:rPr>
                <w:sz w:val="24"/>
                <w:szCs w:val="24"/>
                <w:lang w:val="ru-RU"/>
              </w:rPr>
              <w:t>неприятие</w:t>
            </w:r>
            <w:r w:rsidRPr="001412B7">
              <w:rPr>
                <w:spacing w:val="-8"/>
                <w:sz w:val="24"/>
                <w:szCs w:val="24"/>
                <w:lang w:val="ru-RU"/>
              </w:rPr>
              <w:t xml:space="preserve"> </w:t>
            </w:r>
            <w:r w:rsidRPr="001412B7">
              <w:rPr>
                <w:sz w:val="24"/>
                <w:szCs w:val="24"/>
                <w:lang w:val="ru-RU"/>
              </w:rPr>
              <w:t>аморальных, асоциальных</w:t>
            </w:r>
            <w:r w:rsidRPr="001412B7">
              <w:rPr>
                <w:spacing w:val="-7"/>
                <w:sz w:val="24"/>
                <w:szCs w:val="24"/>
                <w:lang w:val="ru-RU"/>
              </w:rPr>
              <w:t xml:space="preserve"> </w:t>
            </w:r>
            <w:r w:rsidRPr="001412B7">
              <w:rPr>
                <w:sz w:val="24"/>
                <w:szCs w:val="24"/>
                <w:lang w:val="ru-RU"/>
              </w:rPr>
              <w:t>поступков,</w:t>
            </w:r>
          </w:p>
          <w:p w:rsidR="001A5B40" w:rsidRPr="001412B7" w:rsidRDefault="001A5B40" w:rsidP="001A5B40">
            <w:pPr>
              <w:pStyle w:val="TableParagraph"/>
              <w:ind w:left="105" w:right="450"/>
              <w:jc w:val="both"/>
              <w:rPr>
                <w:sz w:val="24"/>
                <w:szCs w:val="24"/>
                <w:lang w:val="ru-RU"/>
              </w:rPr>
            </w:pPr>
            <w:r w:rsidRPr="001412B7">
              <w:rPr>
                <w:sz w:val="24"/>
                <w:szCs w:val="24"/>
                <w:lang w:val="ru-RU"/>
              </w:rPr>
              <w:t xml:space="preserve">поведения, </w:t>
            </w:r>
            <w:proofErr w:type="gramStart"/>
            <w:r w:rsidRPr="001412B7">
              <w:rPr>
                <w:sz w:val="24"/>
                <w:szCs w:val="24"/>
                <w:lang w:val="ru-RU"/>
              </w:rPr>
              <w:t>противоречащих</w:t>
            </w:r>
            <w:proofErr w:type="gramEnd"/>
            <w:r w:rsidRPr="001412B7">
              <w:rPr>
                <w:sz w:val="24"/>
                <w:szCs w:val="24"/>
                <w:lang w:val="ru-RU"/>
              </w:rPr>
              <w:t xml:space="preserve"> традиционным в России ценностям и</w:t>
            </w:r>
            <w:r w:rsidRPr="001412B7">
              <w:rPr>
                <w:spacing w:val="-57"/>
                <w:sz w:val="24"/>
                <w:szCs w:val="24"/>
                <w:lang w:val="ru-RU"/>
              </w:rPr>
              <w:t xml:space="preserve"> </w:t>
            </w:r>
            <w:r w:rsidRPr="001412B7">
              <w:rPr>
                <w:sz w:val="24"/>
                <w:szCs w:val="24"/>
                <w:lang w:val="ru-RU"/>
              </w:rPr>
              <w:t>нормам.</w:t>
            </w:r>
          </w:p>
          <w:p w:rsidR="001A5B40" w:rsidRPr="001412B7" w:rsidRDefault="001A5B40" w:rsidP="001A5B40">
            <w:pPr>
              <w:pStyle w:val="TableParagraph"/>
              <w:ind w:left="105" w:right="762"/>
              <w:jc w:val="both"/>
              <w:rPr>
                <w:sz w:val="24"/>
                <w:szCs w:val="24"/>
                <w:lang w:val="ru-RU"/>
              </w:rPr>
            </w:pPr>
            <w:r w:rsidRPr="001412B7">
              <w:rPr>
                <w:sz w:val="24"/>
                <w:szCs w:val="24"/>
                <w:lang w:val="ru-RU"/>
              </w:rPr>
              <w:t>Сознают свою свободу и ответственность личности в условиях</w:t>
            </w:r>
            <w:r w:rsidRPr="001412B7">
              <w:rPr>
                <w:spacing w:val="-57"/>
                <w:sz w:val="24"/>
                <w:szCs w:val="24"/>
                <w:lang w:val="ru-RU"/>
              </w:rPr>
              <w:t xml:space="preserve"> </w:t>
            </w:r>
            <w:r w:rsidRPr="001412B7">
              <w:rPr>
                <w:sz w:val="24"/>
                <w:szCs w:val="24"/>
                <w:lang w:val="ru-RU"/>
              </w:rPr>
              <w:t>индивидуального</w:t>
            </w:r>
            <w:r w:rsidRPr="001412B7">
              <w:rPr>
                <w:spacing w:val="1"/>
                <w:sz w:val="24"/>
                <w:szCs w:val="24"/>
                <w:lang w:val="ru-RU"/>
              </w:rPr>
              <w:t xml:space="preserve"> </w:t>
            </w:r>
            <w:r w:rsidRPr="001412B7">
              <w:rPr>
                <w:sz w:val="24"/>
                <w:szCs w:val="24"/>
                <w:lang w:val="ru-RU"/>
              </w:rPr>
              <w:t>и</w:t>
            </w:r>
            <w:r w:rsidRPr="001412B7">
              <w:rPr>
                <w:spacing w:val="-8"/>
                <w:sz w:val="24"/>
                <w:szCs w:val="24"/>
                <w:lang w:val="ru-RU"/>
              </w:rPr>
              <w:t xml:space="preserve"> </w:t>
            </w:r>
            <w:r w:rsidRPr="001412B7">
              <w:rPr>
                <w:sz w:val="24"/>
                <w:szCs w:val="24"/>
                <w:lang w:val="ru-RU"/>
              </w:rPr>
              <w:t>общественного</w:t>
            </w:r>
            <w:r w:rsidRPr="001412B7">
              <w:rPr>
                <w:spacing w:val="5"/>
                <w:sz w:val="24"/>
                <w:szCs w:val="24"/>
                <w:lang w:val="ru-RU"/>
              </w:rPr>
              <w:t xml:space="preserve"> </w:t>
            </w:r>
            <w:r w:rsidRPr="001412B7">
              <w:rPr>
                <w:sz w:val="24"/>
                <w:szCs w:val="24"/>
                <w:lang w:val="ru-RU"/>
              </w:rPr>
              <w:t>пространства.</w:t>
            </w:r>
          </w:p>
          <w:p w:rsidR="001A5B40" w:rsidRPr="001412B7" w:rsidRDefault="001A5B40" w:rsidP="001A5B40">
            <w:pPr>
              <w:pStyle w:val="TableParagraph"/>
              <w:ind w:left="105" w:right="217"/>
              <w:jc w:val="both"/>
              <w:rPr>
                <w:sz w:val="24"/>
                <w:szCs w:val="24"/>
                <w:lang w:val="ru-RU"/>
              </w:rPr>
            </w:pPr>
            <w:r w:rsidRPr="001412B7">
              <w:rPr>
                <w:sz w:val="24"/>
                <w:szCs w:val="24"/>
                <w:lang w:val="ru-RU"/>
              </w:rPr>
              <w:t>Понимают</w:t>
            </w:r>
            <w:r w:rsidRPr="001412B7">
              <w:rPr>
                <w:spacing w:val="-7"/>
                <w:sz w:val="24"/>
                <w:szCs w:val="24"/>
                <w:lang w:val="ru-RU"/>
              </w:rPr>
              <w:t xml:space="preserve"> </w:t>
            </w:r>
            <w:r w:rsidRPr="001412B7">
              <w:rPr>
                <w:sz w:val="24"/>
                <w:szCs w:val="24"/>
                <w:lang w:val="ru-RU"/>
              </w:rPr>
              <w:t>ценность</w:t>
            </w:r>
            <w:r w:rsidRPr="001412B7">
              <w:rPr>
                <w:spacing w:val="-6"/>
                <w:sz w:val="24"/>
                <w:szCs w:val="24"/>
                <w:lang w:val="ru-RU"/>
              </w:rPr>
              <w:t xml:space="preserve"> </w:t>
            </w:r>
            <w:r w:rsidRPr="001412B7">
              <w:rPr>
                <w:sz w:val="24"/>
                <w:szCs w:val="24"/>
                <w:lang w:val="ru-RU"/>
              </w:rPr>
              <w:t>межрелигиозного,</w:t>
            </w:r>
            <w:r w:rsidRPr="001412B7">
              <w:rPr>
                <w:spacing w:val="-9"/>
                <w:sz w:val="24"/>
                <w:szCs w:val="24"/>
                <w:lang w:val="ru-RU"/>
              </w:rPr>
              <w:t xml:space="preserve"> </w:t>
            </w:r>
            <w:r w:rsidRPr="001412B7">
              <w:rPr>
                <w:sz w:val="24"/>
                <w:szCs w:val="24"/>
                <w:lang w:val="ru-RU"/>
              </w:rPr>
              <w:t>межнационального</w:t>
            </w:r>
            <w:r w:rsidRPr="001412B7">
              <w:rPr>
                <w:spacing w:val="-6"/>
                <w:sz w:val="24"/>
                <w:szCs w:val="24"/>
                <w:lang w:val="ru-RU"/>
              </w:rPr>
              <w:t xml:space="preserve"> </w:t>
            </w:r>
            <w:r w:rsidRPr="001412B7">
              <w:rPr>
                <w:sz w:val="24"/>
                <w:szCs w:val="24"/>
                <w:lang w:val="ru-RU"/>
              </w:rPr>
              <w:t>согласия</w:t>
            </w:r>
            <w:r w:rsidRPr="001412B7">
              <w:rPr>
                <w:spacing w:val="-57"/>
                <w:sz w:val="24"/>
                <w:szCs w:val="24"/>
                <w:lang w:val="ru-RU"/>
              </w:rPr>
              <w:t xml:space="preserve"> </w:t>
            </w:r>
            <w:r w:rsidRPr="001412B7">
              <w:rPr>
                <w:sz w:val="24"/>
                <w:szCs w:val="24"/>
                <w:lang w:val="ru-RU"/>
              </w:rPr>
              <w:t>людей, граждан, народов в России, умеют общаться с людьми</w:t>
            </w:r>
            <w:r w:rsidRPr="001412B7">
              <w:rPr>
                <w:spacing w:val="1"/>
                <w:sz w:val="24"/>
                <w:szCs w:val="24"/>
                <w:lang w:val="ru-RU"/>
              </w:rPr>
              <w:t xml:space="preserve"> </w:t>
            </w:r>
            <w:r w:rsidRPr="001412B7">
              <w:rPr>
                <w:sz w:val="24"/>
                <w:szCs w:val="24"/>
                <w:lang w:val="ru-RU"/>
              </w:rPr>
              <w:t>разных</w:t>
            </w:r>
            <w:r w:rsidRPr="001412B7">
              <w:rPr>
                <w:spacing w:val="-4"/>
                <w:sz w:val="24"/>
                <w:szCs w:val="24"/>
                <w:lang w:val="ru-RU"/>
              </w:rPr>
              <w:t xml:space="preserve"> </w:t>
            </w:r>
            <w:r w:rsidRPr="001412B7">
              <w:rPr>
                <w:sz w:val="24"/>
                <w:szCs w:val="24"/>
                <w:lang w:val="ru-RU"/>
              </w:rPr>
              <w:t>народов,</w:t>
            </w:r>
            <w:r w:rsidRPr="001412B7">
              <w:rPr>
                <w:spacing w:val="-1"/>
                <w:sz w:val="24"/>
                <w:szCs w:val="24"/>
                <w:lang w:val="ru-RU"/>
              </w:rPr>
              <w:t xml:space="preserve"> </w:t>
            </w:r>
            <w:r w:rsidRPr="001412B7">
              <w:rPr>
                <w:sz w:val="24"/>
                <w:szCs w:val="24"/>
                <w:lang w:val="ru-RU"/>
              </w:rPr>
              <w:t>вероисповеданий.</w:t>
            </w:r>
          </w:p>
          <w:p w:rsidR="001A5B40" w:rsidRPr="001412B7" w:rsidRDefault="001A5B40" w:rsidP="001A5B40">
            <w:pPr>
              <w:pStyle w:val="TableParagraph"/>
              <w:ind w:left="105" w:right="131"/>
              <w:jc w:val="both"/>
              <w:rPr>
                <w:sz w:val="24"/>
                <w:szCs w:val="24"/>
                <w:lang w:val="ru-RU"/>
              </w:rPr>
            </w:pPr>
            <w:r w:rsidRPr="001412B7">
              <w:rPr>
                <w:sz w:val="24"/>
                <w:szCs w:val="24"/>
                <w:lang w:val="ru-RU"/>
              </w:rPr>
              <w:t>Выражают</w:t>
            </w:r>
            <w:r w:rsidRPr="001412B7">
              <w:rPr>
                <w:spacing w:val="3"/>
                <w:sz w:val="24"/>
                <w:szCs w:val="24"/>
                <w:lang w:val="ru-RU"/>
              </w:rPr>
              <w:t xml:space="preserve"> </w:t>
            </w:r>
            <w:r w:rsidRPr="001412B7">
              <w:rPr>
                <w:sz w:val="24"/>
                <w:szCs w:val="24"/>
                <w:lang w:val="ru-RU"/>
              </w:rPr>
              <w:t>уважительное</w:t>
            </w:r>
            <w:r w:rsidRPr="001412B7">
              <w:rPr>
                <w:spacing w:val="-8"/>
                <w:sz w:val="24"/>
                <w:szCs w:val="24"/>
                <w:lang w:val="ru-RU"/>
              </w:rPr>
              <w:t xml:space="preserve"> </w:t>
            </w:r>
            <w:r w:rsidRPr="001412B7">
              <w:rPr>
                <w:sz w:val="24"/>
                <w:szCs w:val="24"/>
                <w:lang w:val="ru-RU"/>
              </w:rPr>
              <w:t>отношение</w:t>
            </w:r>
            <w:r w:rsidRPr="001412B7">
              <w:rPr>
                <w:spacing w:val="-7"/>
                <w:sz w:val="24"/>
                <w:szCs w:val="24"/>
                <w:lang w:val="ru-RU"/>
              </w:rPr>
              <w:t xml:space="preserve"> </w:t>
            </w:r>
            <w:r w:rsidRPr="001412B7">
              <w:rPr>
                <w:sz w:val="24"/>
                <w:szCs w:val="24"/>
                <w:lang w:val="ru-RU"/>
              </w:rPr>
              <w:t>к</w:t>
            </w:r>
            <w:r w:rsidRPr="001412B7">
              <w:rPr>
                <w:spacing w:val="-3"/>
                <w:sz w:val="24"/>
                <w:szCs w:val="24"/>
                <w:lang w:val="ru-RU"/>
              </w:rPr>
              <w:t xml:space="preserve"> </w:t>
            </w:r>
            <w:r w:rsidRPr="001412B7">
              <w:rPr>
                <w:sz w:val="24"/>
                <w:szCs w:val="24"/>
                <w:lang w:val="ru-RU"/>
              </w:rPr>
              <w:t>религиозным</w:t>
            </w:r>
            <w:r w:rsidRPr="001412B7">
              <w:rPr>
                <w:spacing w:val="-5"/>
                <w:sz w:val="24"/>
                <w:szCs w:val="24"/>
                <w:lang w:val="ru-RU"/>
              </w:rPr>
              <w:t xml:space="preserve"> </w:t>
            </w:r>
            <w:r w:rsidRPr="001412B7">
              <w:rPr>
                <w:sz w:val="24"/>
                <w:szCs w:val="24"/>
                <w:lang w:val="ru-RU"/>
              </w:rPr>
              <w:t>традициям</w:t>
            </w:r>
            <w:r w:rsidRPr="001412B7">
              <w:rPr>
                <w:spacing w:val="-4"/>
                <w:sz w:val="24"/>
                <w:szCs w:val="24"/>
                <w:lang w:val="ru-RU"/>
              </w:rPr>
              <w:t xml:space="preserve"> </w:t>
            </w:r>
            <w:r w:rsidRPr="001412B7">
              <w:rPr>
                <w:sz w:val="24"/>
                <w:szCs w:val="24"/>
                <w:lang w:val="ru-RU"/>
              </w:rPr>
              <w:t>и</w:t>
            </w:r>
            <w:r w:rsidRPr="001412B7">
              <w:rPr>
                <w:spacing w:val="-57"/>
                <w:sz w:val="24"/>
                <w:szCs w:val="24"/>
                <w:lang w:val="ru-RU"/>
              </w:rPr>
              <w:t xml:space="preserve"> </w:t>
            </w:r>
            <w:r w:rsidRPr="001412B7">
              <w:rPr>
                <w:sz w:val="24"/>
                <w:szCs w:val="24"/>
                <w:lang w:val="ru-RU"/>
              </w:rPr>
              <w:t>ценностям</w:t>
            </w:r>
            <w:r w:rsidRPr="001412B7">
              <w:rPr>
                <w:spacing w:val="-4"/>
                <w:sz w:val="24"/>
                <w:szCs w:val="24"/>
                <w:lang w:val="ru-RU"/>
              </w:rPr>
              <w:t xml:space="preserve"> </w:t>
            </w:r>
            <w:r w:rsidRPr="001412B7">
              <w:rPr>
                <w:sz w:val="24"/>
                <w:szCs w:val="24"/>
                <w:lang w:val="ru-RU"/>
              </w:rPr>
              <w:t>народов</w:t>
            </w:r>
            <w:r w:rsidRPr="001412B7">
              <w:rPr>
                <w:spacing w:val="-4"/>
                <w:sz w:val="24"/>
                <w:szCs w:val="24"/>
                <w:lang w:val="ru-RU"/>
              </w:rPr>
              <w:t xml:space="preserve"> </w:t>
            </w:r>
            <w:r w:rsidRPr="001412B7">
              <w:rPr>
                <w:sz w:val="24"/>
                <w:szCs w:val="24"/>
                <w:lang w:val="ru-RU"/>
              </w:rPr>
              <w:t>России,</w:t>
            </w:r>
            <w:r w:rsidRPr="001412B7">
              <w:rPr>
                <w:spacing w:val="1"/>
                <w:sz w:val="24"/>
                <w:szCs w:val="24"/>
                <w:lang w:val="ru-RU"/>
              </w:rPr>
              <w:t xml:space="preserve"> </w:t>
            </w:r>
            <w:r w:rsidRPr="001412B7">
              <w:rPr>
                <w:sz w:val="24"/>
                <w:szCs w:val="24"/>
                <w:lang w:val="ru-RU"/>
              </w:rPr>
              <w:t>религиозным</w:t>
            </w:r>
            <w:r w:rsidRPr="001412B7">
              <w:rPr>
                <w:spacing w:val="-4"/>
                <w:sz w:val="24"/>
                <w:szCs w:val="24"/>
                <w:lang w:val="ru-RU"/>
              </w:rPr>
              <w:t xml:space="preserve"> </w:t>
            </w:r>
            <w:r w:rsidRPr="001412B7">
              <w:rPr>
                <w:sz w:val="24"/>
                <w:szCs w:val="24"/>
                <w:lang w:val="ru-RU"/>
              </w:rPr>
              <w:t>чувствам сограждан.</w:t>
            </w:r>
          </w:p>
          <w:p w:rsidR="001A5B40" w:rsidRPr="001412B7" w:rsidRDefault="001A5B40" w:rsidP="001A5B40">
            <w:pPr>
              <w:pStyle w:val="TableParagraph"/>
              <w:ind w:left="105" w:right="131"/>
              <w:jc w:val="both"/>
              <w:rPr>
                <w:sz w:val="24"/>
                <w:szCs w:val="24"/>
                <w:lang w:val="ru-RU"/>
              </w:rPr>
            </w:pPr>
            <w:r w:rsidRPr="001412B7">
              <w:rPr>
                <w:sz w:val="24"/>
                <w:szCs w:val="24"/>
                <w:lang w:val="ru-RU"/>
              </w:rPr>
              <w:t>Проявляют</w:t>
            </w:r>
            <w:r w:rsidRPr="001412B7">
              <w:rPr>
                <w:spacing w:val="-7"/>
                <w:sz w:val="24"/>
                <w:szCs w:val="24"/>
                <w:lang w:val="ru-RU"/>
              </w:rPr>
              <w:t xml:space="preserve"> </w:t>
            </w:r>
            <w:r w:rsidRPr="001412B7">
              <w:rPr>
                <w:sz w:val="24"/>
                <w:szCs w:val="24"/>
                <w:lang w:val="ru-RU"/>
              </w:rPr>
              <w:t>уважение</w:t>
            </w:r>
            <w:r w:rsidRPr="001412B7">
              <w:rPr>
                <w:spacing w:val="-3"/>
                <w:sz w:val="24"/>
                <w:szCs w:val="24"/>
                <w:lang w:val="ru-RU"/>
              </w:rPr>
              <w:t xml:space="preserve"> </w:t>
            </w:r>
            <w:r w:rsidRPr="001412B7">
              <w:rPr>
                <w:sz w:val="24"/>
                <w:szCs w:val="24"/>
                <w:lang w:val="ru-RU"/>
              </w:rPr>
              <w:t>к</w:t>
            </w:r>
            <w:r w:rsidRPr="001412B7">
              <w:rPr>
                <w:spacing w:val="-5"/>
                <w:sz w:val="24"/>
                <w:szCs w:val="24"/>
                <w:lang w:val="ru-RU"/>
              </w:rPr>
              <w:t xml:space="preserve"> </w:t>
            </w:r>
            <w:r w:rsidRPr="001412B7">
              <w:rPr>
                <w:sz w:val="24"/>
                <w:szCs w:val="24"/>
                <w:lang w:val="ru-RU"/>
              </w:rPr>
              <w:t>старшим,</w:t>
            </w:r>
            <w:r w:rsidRPr="001412B7">
              <w:rPr>
                <w:spacing w:val="-1"/>
                <w:sz w:val="24"/>
                <w:szCs w:val="24"/>
                <w:lang w:val="ru-RU"/>
              </w:rPr>
              <w:t xml:space="preserve"> </w:t>
            </w:r>
            <w:r w:rsidRPr="001412B7">
              <w:rPr>
                <w:sz w:val="24"/>
                <w:szCs w:val="24"/>
                <w:lang w:val="ru-RU"/>
              </w:rPr>
              <w:t>к</w:t>
            </w:r>
            <w:r w:rsidRPr="001412B7">
              <w:rPr>
                <w:spacing w:val="-4"/>
                <w:sz w:val="24"/>
                <w:szCs w:val="24"/>
                <w:lang w:val="ru-RU"/>
              </w:rPr>
              <w:t xml:space="preserve"> </w:t>
            </w:r>
            <w:r w:rsidRPr="001412B7">
              <w:rPr>
                <w:sz w:val="24"/>
                <w:szCs w:val="24"/>
                <w:lang w:val="ru-RU"/>
              </w:rPr>
              <w:t>российским</w:t>
            </w:r>
            <w:r w:rsidRPr="001412B7">
              <w:rPr>
                <w:spacing w:val="-6"/>
                <w:sz w:val="24"/>
                <w:szCs w:val="24"/>
                <w:lang w:val="ru-RU"/>
              </w:rPr>
              <w:t xml:space="preserve"> </w:t>
            </w:r>
            <w:r w:rsidRPr="001412B7">
              <w:rPr>
                <w:sz w:val="24"/>
                <w:szCs w:val="24"/>
                <w:lang w:val="ru-RU"/>
              </w:rPr>
              <w:t>традиционным</w:t>
            </w:r>
            <w:r w:rsidRPr="001412B7">
              <w:rPr>
                <w:spacing w:val="-57"/>
                <w:sz w:val="24"/>
                <w:szCs w:val="24"/>
                <w:lang w:val="ru-RU"/>
              </w:rPr>
              <w:t xml:space="preserve"> </w:t>
            </w:r>
            <w:r w:rsidRPr="001412B7">
              <w:rPr>
                <w:sz w:val="24"/>
                <w:szCs w:val="24"/>
                <w:lang w:val="ru-RU"/>
              </w:rPr>
              <w:t>семейным ценностям, институту брака как союзу мужчины и</w:t>
            </w:r>
            <w:r w:rsidRPr="001412B7">
              <w:rPr>
                <w:spacing w:val="1"/>
                <w:sz w:val="24"/>
                <w:szCs w:val="24"/>
                <w:lang w:val="ru-RU"/>
              </w:rPr>
              <w:t xml:space="preserve"> </w:t>
            </w:r>
            <w:r w:rsidRPr="001412B7">
              <w:rPr>
                <w:sz w:val="24"/>
                <w:szCs w:val="24"/>
                <w:lang w:val="ru-RU"/>
              </w:rPr>
              <w:t>женщины</w:t>
            </w:r>
            <w:r w:rsidRPr="001412B7">
              <w:rPr>
                <w:spacing w:val="-1"/>
                <w:sz w:val="24"/>
                <w:szCs w:val="24"/>
                <w:lang w:val="ru-RU"/>
              </w:rPr>
              <w:t xml:space="preserve"> </w:t>
            </w:r>
            <w:r w:rsidRPr="001412B7">
              <w:rPr>
                <w:sz w:val="24"/>
                <w:szCs w:val="24"/>
                <w:lang w:val="ru-RU"/>
              </w:rPr>
              <w:t>для</w:t>
            </w:r>
            <w:r w:rsidRPr="001412B7">
              <w:rPr>
                <w:spacing w:val="-5"/>
                <w:sz w:val="24"/>
                <w:szCs w:val="24"/>
                <w:lang w:val="ru-RU"/>
              </w:rPr>
              <w:t xml:space="preserve"> </w:t>
            </w:r>
            <w:r w:rsidRPr="001412B7">
              <w:rPr>
                <w:sz w:val="24"/>
                <w:szCs w:val="24"/>
                <w:lang w:val="ru-RU"/>
              </w:rPr>
              <w:t>создания</w:t>
            </w:r>
            <w:r w:rsidRPr="001412B7">
              <w:rPr>
                <w:spacing w:val="-1"/>
                <w:sz w:val="24"/>
                <w:szCs w:val="24"/>
                <w:lang w:val="ru-RU"/>
              </w:rPr>
              <w:t xml:space="preserve"> </w:t>
            </w:r>
            <w:r w:rsidRPr="001412B7">
              <w:rPr>
                <w:sz w:val="24"/>
                <w:szCs w:val="24"/>
                <w:lang w:val="ru-RU"/>
              </w:rPr>
              <w:t>семьи,</w:t>
            </w:r>
            <w:r w:rsidRPr="001412B7">
              <w:rPr>
                <w:spacing w:val="1"/>
                <w:sz w:val="24"/>
                <w:szCs w:val="24"/>
                <w:lang w:val="ru-RU"/>
              </w:rPr>
              <w:t xml:space="preserve"> </w:t>
            </w:r>
            <w:r w:rsidRPr="001412B7">
              <w:rPr>
                <w:sz w:val="24"/>
                <w:szCs w:val="24"/>
                <w:lang w:val="ru-RU"/>
              </w:rPr>
              <w:t>рождения</w:t>
            </w:r>
            <w:r w:rsidRPr="001412B7">
              <w:rPr>
                <w:spacing w:val="-6"/>
                <w:sz w:val="24"/>
                <w:szCs w:val="24"/>
                <w:lang w:val="ru-RU"/>
              </w:rPr>
              <w:t xml:space="preserve"> </w:t>
            </w:r>
            <w:r w:rsidRPr="001412B7">
              <w:rPr>
                <w:sz w:val="24"/>
                <w:szCs w:val="24"/>
                <w:lang w:val="ru-RU"/>
              </w:rPr>
              <w:t>и воспитания</w:t>
            </w:r>
            <w:r w:rsidRPr="001412B7">
              <w:rPr>
                <w:spacing w:val="-1"/>
                <w:sz w:val="24"/>
                <w:szCs w:val="24"/>
                <w:lang w:val="ru-RU"/>
              </w:rPr>
              <w:t xml:space="preserve"> </w:t>
            </w:r>
            <w:r w:rsidRPr="001412B7">
              <w:rPr>
                <w:sz w:val="24"/>
                <w:szCs w:val="24"/>
                <w:lang w:val="ru-RU"/>
              </w:rPr>
              <w:t>детей.</w:t>
            </w:r>
          </w:p>
          <w:p w:rsidR="001A5B40" w:rsidRPr="001412B7" w:rsidRDefault="001A5B40" w:rsidP="001A5B40">
            <w:pPr>
              <w:pStyle w:val="TableParagraph"/>
              <w:ind w:left="105" w:right="131"/>
              <w:jc w:val="both"/>
              <w:rPr>
                <w:sz w:val="24"/>
                <w:szCs w:val="24"/>
                <w:lang w:val="ru-RU"/>
              </w:rPr>
            </w:pPr>
            <w:r w:rsidRPr="001412B7">
              <w:rPr>
                <w:sz w:val="24"/>
                <w:szCs w:val="24"/>
                <w:lang w:val="ru-RU"/>
              </w:rPr>
              <w:t>Знают язык, культуру своего народа, своего края, основы</w:t>
            </w:r>
            <w:r w:rsidRPr="001412B7">
              <w:rPr>
                <w:spacing w:val="1"/>
                <w:sz w:val="24"/>
                <w:szCs w:val="24"/>
                <w:lang w:val="ru-RU"/>
              </w:rPr>
              <w:t xml:space="preserve"> </w:t>
            </w:r>
            <w:r w:rsidRPr="001412B7">
              <w:rPr>
                <w:sz w:val="24"/>
                <w:szCs w:val="24"/>
                <w:lang w:val="ru-RU"/>
              </w:rPr>
              <w:t>культурного</w:t>
            </w:r>
            <w:r w:rsidRPr="001412B7">
              <w:rPr>
                <w:spacing w:val="-1"/>
                <w:sz w:val="24"/>
                <w:szCs w:val="24"/>
                <w:lang w:val="ru-RU"/>
              </w:rPr>
              <w:t xml:space="preserve"> </w:t>
            </w:r>
            <w:r w:rsidRPr="001412B7">
              <w:rPr>
                <w:sz w:val="24"/>
                <w:szCs w:val="24"/>
                <w:lang w:val="ru-RU"/>
              </w:rPr>
              <w:t>наследия</w:t>
            </w:r>
            <w:r w:rsidRPr="001412B7">
              <w:rPr>
                <w:spacing w:val="-1"/>
                <w:sz w:val="24"/>
                <w:szCs w:val="24"/>
                <w:lang w:val="ru-RU"/>
              </w:rPr>
              <w:t xml:space="preserve"> </w:t>
            </w:r>
            <w:r w:rsidRPr="001412B7">
              <w:rPr>
                <w:sz w:val="24"/>
                <w:szCs w:val="24"/>
                <w:lang w:val="ru-RU"/>
              </w:rPr>
              <w:t>народов</w:t>
            </w:r>
            <w:r w:rsidRPr="001412B7">
              <w:rPr>
                <w:spacing w:val="-4"/>
                <w:sz w:val="24"/>
                <w:szCs w:val="24"/>
                <w:lang w:val="ru-RU"/>
              </w:rPr>
              <w:t xml:space="preserve"> </w:t>
            </w:r>
            <w:r w:rsidRPr="001412B7">
              <w:rPr>
                <w:sz w:val="24"/>
                <w:szCs w:val="24"/>
                <w:lang w:val="ru-RU"/>
              </w:rPr>
              <w:t>России</w:t>
            </w:r>
            <w:r w:rsidRPr="001412B7">
              <w:rPr>
                <w:spacing w:val="-5"/>
                <w:sz w:val="24"/>
                <w:szCs w:val="24"/>
                <w:lang w:val="ru-RU"/>
              </w:rPr>
              <w:t xml:space="preserve"> </w:t>
            </w:r>
            <w:r w:rsidRPr="001412B7">
              <w:rPr>
                <w:sz w:val="24"/>
                <w:szCs w:val="24"/>
                <w:lang w:val="ru-RU"/>
              </w:rPr>
              <w:t>и</w:t>
            </w:r>
            <w:r w:rsidRPr="001412B7">
              <w:rPr>
                <w:spacing w:val="-5"/>
                <w:sz w:val="24"/>
                <w:szCs w:val="24"/>
                <w:lang w:val="ru-RU"/>
              </w:rPr>
              <w:t xml:space="preserve"> </w:t>
            </w:r>
            <w:r w:rsidRPr="001412B7">
              <w:rPr>
                <w:sz w:val="24"/>
                <w:szCs w:val="24"/>
                <w:lang w:val="ru-RU"/>
              </w:rPr>
              <w:t>человечества;</w:t>
            </w:r>
            <w:r w:rsidRPr="001412B7">
              <w:rPr>
                <w:spacing w:val="-5"/>
                <w:sz w:val="24"/>
                <w:szCs w:val="24"/>
                <w:lang w:val="ru-RU"/>
              </w:rPr>
              <w:t xml:space="preserve"> </w:t>
            </w:r>
            <w:r w:rsidRPr="001412B7">
              <w:rPr>
                <w:sz w:val="24"/>
                <w:szCs w:val="24"/>
                <w:lang w:val="ru-RU"/>
              </w:rPr>
              <w:t>испытывают</w:t>
            </w:r>
            <w:r w:rsidRPr="001412B7">
              <w:rPr>
                <w:spacing w:val="-57"/>
                <w:sz w:val="24"/>
                <w:szCs w:val="24"/>
                <w:lang w:val="ru-RU"/>
              </w:rPr>
              <w:t xml:space="preserve"> </w:t>
            </w:r>
            <w:r w:rsidRPr="001412B7">
              <w:rPr>
                <w:sz w:val="24"/>
                <w:szCs w:val="24"/>
                <w:lang w:val="ru-RU"/>
              </w:rPr>
              <w:t>чувство</w:t>
            </w:r>
            <w:r w:rsidRPr="001412B7">
              <w:rPr>
                <w:spacing w:val="4"/>
                <w:sz w:val="24"/>
                <w:szCs w:val="24"/>
                <w:lang w:val="ru-RU"/>
              </w:rPr>
              <w:t xml:space="preserve"> </w:t>
            </w:r>
            <w:r w:rsidRPr="001412B7">
              <w:rPr>
                <w:sz w:val="24"/>
                <w:szCs w:val="24"/>
                <w:lang w:val="ru-RU"/>
              </w:rPr>
              <w:t>уважения к</w:t>
            </w:r>
            <w:r w:rsidRPr="001412B7">
              <w:rPr>
                <w:spacing w:val="-2"/>
                <w:sz w:val="24"/>
                <w:szCs w:val="24"/>
                <w:lang w:val="ru-RU"/>
              </w:rPr>
              <w:t xml:space="preserve"> </w:t>
            </w:r>
            <w:r w:rsidRPr="001412B7">
              <w:rPr>
                <w:sz w:val="24"/>
                <w:szCs w:val="24"/>
                <w:lang w:val="ru-RU"/>
              </w:rPr>
              <w:t>русскому</w:t>
            </w:r>
            <w:r w:rsidRPr="001412B7">
              <w:rPr>
                <w:spacing w:val="-9"/>
                <w:sz w:val="24"/>
                <w:szCs w:val="24"/>
                <w:lang w:val="ru-RU"/>
              </w:rPr>
              <w:t xml:space="preserve"> </w:t>
            </w:r>
            <w:r w:rsidRPr="001412B7">
              <w:rPr>
                <w:sz w:val="24"/>
                <w:szCs w:val="24"/>
                <w:lang w:val="ru-RU"/>
              </w:rPr>
              <w:t>и</w:t>
            </w:r>
            <w:r w:rsidRPr="001412B7">
              <w:rPr>
                <w:spacing w:val="1"/>
                <w:sz w:val="24"/>
                <w:szCs w:val="24"/>
                <w:lang w:val="ru-RU"/>
              </w:rPr>
              <w:t xml:space="preserve"> </w:t>
            </w:r>
            <w:r w:rsidRPr="001412B7">
              <w:rPr>
                <w:sz w:val="24"/>
                <w:szCs w:val="24"/>
                <w:lang w:val="ru-RU"/>
              </w:rPr>
              <w:t>родному</w:t>
            </w:r>
            <w:r w:rsidRPr="001412B7">
              <w:rPr>
                <w:spacing w:val="-9"/>
                <w:sz w:val="24"/>
                <w:szCs w:val="24"/>
                <w:lang w:val="ru-RU"/>
              </w:rPr>
              <w:t xml:space="preserve"> </w:t>
            </w:r>
            <w:r w:rsidRPr="001412B7">
              <w:rPr>
                <w:sz w:val="24"/>
                <w:szCs w:val="24"/>
                <w:lang w:val="ru-RU"/>
              </w:rPr>
              <w:t>языку,</w:t>
            </w:r>
            <w:r w:rsidRPr="001412B7">
              <w:rPr>
                <w:spacing w:val="7"/>
                <w:sz w:val="24"/>
                <w:szCs w:val="24"/>
                <w:lang w:val="ru-RU"/>
              </w:rPr>
              <w:t xml:space="preserve"> </w:t>
            </w:r>
            <w:r w:rsidRPr="001412B7">
              <w:rPr>
                <w:sz w:val="24"/>
                <w:szCs w:val="24"/>
                <w:lang w:val="ru-RU"/>
              </w:rPr>
              <w:t>литературе,</w:t>
            </w:r>
          </w:p>
          <w:p w:rsidR="001A5B40" w:rsidRPr="001412B7" w:rsidRDefault="001A5B40" w:rsidP="001A5B40">
            <w:pPr>
              <w:pStyle w:val="TableParagraph"/>
              <w:ind w:left="105"/>
              <w:jc w:val="both"/>
              <w:rPr>
                <w:sz w:val="24"/>
                <w:szCs w:val="24"/>
                <w:lang w:val="ru-RU"/>
              </w:rPr>
            </w:pPr>
            <w:r w:rsidRPr="001412B7">
              <w:rPr>
                <w:sz w:val="24"/>
                <w:szCs w:val="24"/>
                <w:lang w:val="ru-RU"/>
              </w:rPr>
              <w:t>культурному</w:t>
            </w:r>
            <w:r w:rsidRPr="001412B7">
              <w:rPr>
                <w:spacing w:val="-12"/>
                <w:sz w:val="24"/>
                <w:szCs w:val="24"/>
                <w:lang w:val="ru-RU"/>
              </w:rPr>
              <w:t xml:space="preserve"> </w:t>
            </w:r>
            <w:r w:rsidRPr="001412B7">
              <w:rPr>
                <w:sz w:val="24"/>
                <w:szCs w:val="24"/>
                <w:lang w:val="ru-RU"/>
              </w:rPr>
              <w:t>наследию</w:t>
            </w:r>
            <w:r w:rsidRPr="001412B7">
              <w:rPr>
                <w:spacing w:val="-4"/>
                <w:sz w:val="24"/>
                <w:szCs w:val="24"/>
                <w:lang w:val="ru-RU"/>
              </w:rPr>
              <w:t xml:space="preserve"> </w:t>
            </w:r>
            <w:r w:rsidRPr="001412B7">
              <w:rPr>
                <w:sz w:val="24"/>
                <w:szCs w:val="24"/>
                <w:lang w:val="ru-RU"/>
              </w:rPr>
              <w:t>многонационального</w:t>
            </w:r>
            <w:r w:rsidRPr="001412B7">
              <w:rPr>
                <w:spacing w:val="2"/>
                <w:sz w:val="24"/>
                <w:szCs w:val="24"/>
                <w:lang w:val="ru-RU"/>
              </w:rPr>
              <w:t xml:space="preserve"> </w:t>
            </w:r>
            <w:r w:rsidRPr="001412B7">
              <w:rPr>
                <w:sz w:val="24"/>
                <w:szCs w:val="24"/>
                <w:lang w:val="ru-RU"/>
              </w:rPr>
              <w:t>народа</w:t>
            </w:r>
            <w:r w:rsidRPr="001412B7">
              <w:rPr>
                <w:spacing w:val="-2"/>
                <w:sz w:val="24"/>
                <w:szCs w:val="24"/>
                <w:lang w:val="ru-RU"/>
              </w:rPr>
              <w:t xml:space="preserve"> </w:t>
            </w:r>
            <w:r w:rsidRPr="001412B7">
              <w:rPr>
                <w:sz w:val="24"/>
                <w:szCs w:val="24"/>
                <w:lang w:val="ru-RU"/>
              </w:rPr>
              <w:t>России</w:t>
            </w:r>
          </w:p>
        </w:tc>
      </w:tr>
      <w:tr w:rsidR="001A5B40" w:rsidRPr="001412B7" w:rsidTr="001A5B40">
        <w:trPr>
          <w:trHeight w:val="3586"/>
          <w:jc w:val="center"/>
        </w:trPr>
        <w:tc>
          <w:tcPr>
            <w:tcW w:w="2271" w:type="dxa"/>
          </w:tcPr>
          <w:p w:rsidR="001A5B40" w:rsidRPr="001412B7" w:rsidRDefault="001A5B40" w:rsidP="001A5B40">
            <w:pPr>
              <w:pStyle w:val="TableParagraph"/>
              <w:jc w:val="both"/>
              <w:rPr>
                <w:sz w:val="24"/>
                <w:szCs w:val="24"/>
              </w:rPr>
            </w:pPr>
            <w:r w:rsidRPr="001412B7">
              <w:rPr>
                <w:sz w:val="24"/>
                <w:szCs w:val="24"/>
              </w:rPr>
              <w:t>Эстетическое</w:t>
            </w:r>
          </w:p>
        </w:tc>
        <w:tc>
          <w:tcPr>
            <w:tcW w:w="7371" w:type="dxa"/>
          </w:tcPr>
          <w:p w:rsidR="001A5B40" w:rsidRPr="001412B7" w:rsidRDefault="001A5B40" w:rsidP="001A5B40">
            <w:pPr>
              <w:pStyle w:val="TableParagraph"/>
              <w:ind w:left="105" w:right="226"/>
              <w:jc w:val="both"/>
              <w:rPr>
                <w:sz w:val="24"/>
                <w:szCs w:val="24"/>
                <w:lang w:val="ru-RU"/>
              </w:rPr>
            </w:pPr>
            <w:r w:rsidRPr="001412B7">
              <w:rPr>
                <w:sz w:val="24"/>
                <w:szCs w:val="24"/>
                <w:lang w:val="ru-RU"/>
              </w:rPr>
              <w:t>Проявляют восприимчивость к разным видам искусства, понимание</w:t>
            </w:r>
            <w:r w:rsidRPr="001412B7">
              <w:rPr>
                <w:spacing w:val="-58"/>
                <w:sz w:val="24"/>
                <w:szCs w:val="24"/>
                <w:lang w:val="ru-RU"/>
              </w:rPr>
              <w:t xml:space="preserve"> </w:t>
            </w:r>
            <w:r w:rsidRPr="001412B7">
              <w:rPr>
                <w:sz w:val="24"/>
                <w:szCs w:val="24"/>
                <w:lang w:val="ru-RU"/>
              </w:rPr>
              <w:t>его</w:t>
            </w:r>
            <w:r w:rsidRPr="001412B7">
              <w:rPr>
                <w:spacing w:val="-3"/>
                <w:sz w:val="24"/>
                <w:szCs w:val="24"/>
                <w:lang w:val="ru-RU"/>
              </w:rPr>
              <w:t xml:space="preserve"> </w:t>
            </w:r>
            <w:r w:rsidRPr="001412B7">
              <w:rPr>
                <w:sz w:val="24"/>
                <w:szCs w:val="24"/>
                <w:lang w:val="ru-RU"/>
              </w:rPr>
              <w:t>эмоционального</w:t>
            </w:r>
            <w:r w:rsidRPr="001412B7">
              <w:rPr>
                <w:spacing w:val="-2"/>
                <w:sz w:val="24"/>
                <w:szCs w:val="24"/>
                <w:lang w:val="ru-RU"/>
              </w:rPr>
              <w:t xml:space="preserve"> </w:t>
            </w:r>
            <w:r w:rsidRPr="001412B7">
              <w:rPr>
                <w:sz w:val="24"/>
                <w:szCs w:val="24"/>
                <w:lang w:val="ru-RU"/>
              </w:rPr>
              <w:t>воздействия,</w:t>
            </w:r>
            <w:r w:rsidRPr="001412B7">
              <w:rPr>
                <w:spacing w:val="-4"/>
                <w:sz w:val="24"/>
                <w:szCs w:val="24"/>
                <w:lang w:val="ru-RU"/>
              </w:rPr>
              <w:t xml:space="preserve"> </w:t>
            </w:r>
            <w:r w:rsidRPr="001412B7">
              <w:rPr>
                <w:sz w:val="24"/>
                <w:szCs w:val="24"/>
                <w:lang w:val="ru-RU"/>
              </w:rPr>
              <w:t>влияния</w:t>
            </w:r>
            <w:r w:rsidRPr="001412B7">
              <w:rPr>
                <w:spacing w:val="-7"/>
                <w:sz w:val="24"/>
                <w:szCs w:val="24"/>
                <w:lang w:val="ru-RU"/>
              </w:rPr>
              <w:t xml:space="preserve"> </w:t>
            </w:r>
            <w:r w:rsidRPr="001412B7">
              <w:rPr>
                <w:sz w:val="24"/>
                <w:szCs w:val="24"/>
                <w:lang w:val="ru-RU"/>
              </w:rPr>
              <w:t>на</w:t>
            </w:r>
            <w:r w:rsidRPr="001412B7">
              <w:rPr>
                <w:spacing w:val="-3"/>
                <w:sz w:val="24"/>
                <w:szCs w:val="24"/>
                <w:lang w:val="ru-RU"/>
              </w:rPr>
              <w:t xml:space="preserve"> </w:t>
            </w:r>
            <w:r w:rsidRPr="001412B7">
              <w:rPr>
                <w:sz w:val="24"/>
                <w:szCs w:val="24"/>
                <w:lang w:val="ru-RU"/>
              </w:rPr>
              <w:t>душевное</w:t>
            </w:r>
            <w:r w:rsidRPr="001412B7">
              <w:rPr>
                <w:spacing w:val="-3"/>
                <w:sz w:val="24"/>
                <w:szCs w:val="24"/>
                <w:lang w:val="ru-RU"/>
              </w:rPr>
              <w:t xml:space="preserve"> </w:t>
            </w:r>
            <w:r w:rsidRPr="001412B7">
              <w:rPr>
                <w:sz w:val="24"/>
                <w:szCs w:val="24"/>
                <w:lang w:val="ru-RU"/>
              </w:rPr>
              <w:t>состояние</w:t>
            </w:r>
            <w:r w:rsidRPr="001412B7">
              <w:rPr>
                <w:spacing w:val="-3"/>
                <w:sz w:val="24"/>
                <w:szCs w:val="24"/>
                <w:lang w:val="ru-RU"/>
              </w:rPr>
              <w:t xml:space="preserve"> </w:t>
            </w:r>
            <w:r w:rsidRPr="001412B7">
              <w:rPr>
                <w:sz w:val="24"/>
                <w:szCs w:val="24"/>
                <w:lang w:val="ru-RU"/>
              </w:rPr>
              <w:t>и</w:t>
            </w:r>
          </w:p>
          <w:p w:rsidR="001A5B40" w:rsidRPr="001412B7" w:rsidRDefault="001A5B40" w:rsidP="001A5B40">
            <w:pPr>
              <w:pStyle w:val="TableParagraph"/>
              <w:ind w:left="105"/>
              <w:jc w:val="both"/>
              <w:rPr>
                <w:sz w:val="24"/>
                <w:szCs w:val="24"/>
                <w:lang w:val="ru-RU"/>
              </w:rPr>
            </w:pPr>
            <w:r w:rsidRPr="001412B7">
              <w:rPr>
                <w:sz w:val="24"/>
                <w:szCs w:val="24"/>
                <w:lang w:val="ru-RU"/>
              </w:rPr>
              <w:t>поведение</w:t>
            </w:r>
            <w:r w:rsidRPr="001412B7">
              <w:rPr>
                <w:spacing w:val="-4"/>
                <w:sz w:val="24"/>
                <w:szCs w:val="24"/>
                <w:lang w:val="ru-RU"/>
              </w:rPr>
              <w:t xml:space="preserve"> </w:t>
            </w:r>
            <w:r w:rsidRPr="001412B7">
              <w:rPr>
                <w:sz w:val="24"/>
                <w:szCs w:val="24"/>
                <w:lang w:val="ru-RU"/>
              </w:rPr>
              <w:t>людей.</w:t>
            </w:r>
          </w:p>
          <w:p w:rsidR="001A5B40" w:rsidRPr="001412B7" w:rsidRDefault="001A5B40" w:rsidP="001A5B40">
            <w:pPr>
              <w:pStyle w:val="TableParagraph"/>
              <w:ind w:left="105" w:right="131"/>
              <w:jc w:val="both"/>
              <w:rPr>
                <w:sz w:val="24"/>
                <w:szCs w:val="24"/>
                <w:lang w:val="ru-RU"/>
              </w:rPr>
            </w:pPr>
            <w:r w:rsidRPr="001412B7">
              <w:rPr>
                <w:sz w:val="24"/>
                <w:szCs w:val="24"/>
                <w:lang w:val="ru-RU"/>
              </w:rPr>
              <w:t>Знают</w:t>
            </w:r>
            <w:r w:rsidRPr="001412B7">
              <w:rPr>
                <w:spacing w:val="-3"/>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уважают</w:t>
            </w:r>
            <w:r w:rsidRPr="001412B7">
              <w:rPr>
                <w:spacing w:val="-3"/>
                <w:sz w:val="24"/>
                <w:szCs w:val="24"/>
                <w:lang w:val="ru-RU"/>
              </w:rPr>
              <w:t xml:space="preserve"> </w:t>
            </w:r>
            <w:r w:rsidRPr="001412B7">
              <w:rPr>
                <w:sz w:val="24"/>
                <w:szCs w:val="24"/>
                <w:lang w:val="ru-RU"/>
              </w:rPr>
              <w:t>художественное</w:t>
            </w:r>
            <w:r w:rsidRPr="001412B7">
              <w:rPr>
                <w:spacing w:val="-9"/>
                <w:sz w:val="24"/>
                <w:szCs w:val="24"/>
                <w:lang w:val="ru-RU"/>
              </w:rPr>
              <w:t xml:space="preserve"> </w:t>
            </w:r>
            <w:r w:rsidRPr="001412B7">
              <w:rPr>
                <w:sz w:val="24"/>
                <w:szCs w:val="24"/>
                <w:lang w:val="ru-RU"/>
              </w:rPr>
              <w:t>творчество</w:t>
            </w:r>
            <w:r w:rsidRPr="001412B7">
              <w:rPr>
                <w:spacing w:val="-3"/>
                <w:sz w:val="24"/>
                <w:szCs w:val="24"/>
                <w:lang w:val="ru-RU"/>
              </w:rPr>
              <w:t xml:space="preserve"> </w:t>
            </w:r>
            <w:r w:rsidRPr="001412B7">
              <w:rPr>
                <w:sz w:val="24"/>
                <w:szCs w:val="24"/>
                <w:lang w:val="ru-RU"/>
              </w:rPr>
              <w:t>своего</w:t>
            </w:r>
            <w:r w:rsidRPr="001412B7">
              <w:rPr>
                <w:spacing w:val="1"/>
                <w:sz w:val="24"/>
                <w:szCs w:val="24"/>
                <w:lang w:val="ru-RU"/>
              </w:rPr>
              <w:t xml:space="preserve"> </w:t>
            </w:r>
            <w:r w:rsidRPr="001412B7">
              <w:rPr>
                <w:sz w:val="24"/>
                <w:szCs w:val="24"/>
                <w:lang w:val="ru-RU"/>
              </w:rPr>
              <w:t>и</w:t>
            </w:r>
            <w:r w:rsidRPr="001412B7">
              <w:rPr>
                <w:spacing w:val="-7"/>
                <w:sz w:val="24"/>
                <w:szCs w:val="24"/>
                <w:lang w:val="ru-RU"/>
              </w:rPr>
              <w:t xml:space="preserve"> </w:t>
            </w:r>
            <w:r w:rsidRPr="001412B7">
              <w:rPr>
                <w:sz w:val="24"/>
                <w:szCs w:val="24"/>
                <w:lang w:val="ru-RU"/>
              </w:rPr>
              <w:t>других</w:t>
            </w:r>
            <w:r w:rsidRPr="001412B7">
              <w:rPr>
                <w:spacing w:val="-57"/>
                <w:sz w:val="24"/>
                <w:szCs w:val="24"/>
                <w:lang w:val="ru-RU"/>
              </w:rPr>
              <w:t xml:space="preserve"> </w:t>
            </w:r>
            <w:r w:rsidRPr="001412B7">
              <w:rPr>
                <w:sz w:val="24"/>
                <w:szCs w:val="24"/>
                <w:lang w:val="ru-RU"/>
              </w:rPr>
              <w:t>народов,</w:t>
            </w:r>
            <w:r w:rsidRPr="001412B7">
              <w:rPr>
                <w:spacing w:val="2"/>
                <w:sz w:val="24"/>
                <w:szCs w:val="24"/>
                <w:lang w:val="ru-RU"/>
              </w:rPr>
              <w:t xml:space="preserve"> </w:t>
            </w:r>
            <w:r w:rsidRPr="001412B7">
              <w:rPr>
                <w:sz w:val="24"/>
                <w:szCs w:val="24"/>
                <w:lang w:val="ru-RU"/>
              </w:rPr>
              <w:t>понимают</w:t>
            </w:r>
            <w:r w:rsidRPr="001412B7">
              <w:rPr>
                <w:spacing w:val="2"/>
                <w:sz w:val="24"/>
                <w:szCs w:val="24"/>
                <w:lang w:val="ru-RU"/>
              </w:rPr>
              <w:t xml:space="preserve"> </w:t>
            </w:r>
            <w:r w:rsidRPr="001412B7">
              <w:rPr>
                <w:sz w:val="24"/>
                <w:szCs w:val="24"/>
                <w:lang w:val="ru-RU"/>
              </w:rPr>
              <w:t>его</w:t>
            </w:r>
            <w:r w:rsidRPr="001412B7">
              <w:rPr>
                <w:spacing w:val="4"/>
                <w:sz w:val="24"/>
                <w:szCs w:val="24"/>
                <w:lang w:val="ru-RU"/>
              </w:rPr>
              <w:t xml:space="preserve"> </w:t>
            </w:r>
            <w:r w:rsidRPr="001412B7">
              <w:rPr>
                <w:sz w:val="24"/>
                <w:szCs w:val="24"/>
                <w:lang w:val="ru-RU"/>
              </w:rPr>
              <w:t>значение в</w:t>
            </w:r>
            <w:r w:rsidRPr="001412B7">
              <w:rPr>
                <w:spacing w:val="-1"/>
                <w:sz w:val="24"/>
                <w:szCs w:val="24"/>
                <w:lang w:val="ru-RU"/>
              </w:rPr>
              <w:t xml:space="preserve"> </w:t>
            </w:r>
            <w:r w:rsidRPr="001412B7">
              <w:rPr>
                <w:sz w:val="24"/>
                <w:szCs w:val="24"/>
                <w:lang w:val="ru-RU"/>
              </w:rPr>
              <w:t>культуре.</w:t>
            </w:r>
          </w:p>
          <w:p w:rsidR="001A5B40" w:rsidRPr="001412B7" w:rsidRDefault="001A5B40" w:rsidP="001A5B40">
            <w:pPr>
              <w:pStyle w:val="TableParagraph"/>
              <w:ind w:left="105" w:right="131"/>
              <w:jc w:val="both"/>
              <w:rPr>
                <w:sz w:val="24"/>
                <w:szCs w:val="24"/>
                <w:lang w:val="ru-RU"/>
              </w:rPr>
            </w:pPr>
            <w:r w:rsidRPr="001412B7">
              <w:rPr>
                <w:sz w:val="24"/>
                <w:szCs w:val="24"/>
                <w:lang w:val="ru-RU"/>
              </w:rPr>
              <w:t>Сознают значение художественной культуры как средства</w:t>
            </w:r>
            <w:r w:rsidRPr="001412B7">
              <w:rPr>
                <w:spacing w:val="1"/>
                <w:sz w:val="24"/>
                <w:szCs w:val="24"/>
                <w:lang w:val="ru-RU"/>
              </w:rPr>
              <w:t xml:space="preserve"> </w:t>
            </w:r>
            <w:r w:rsidRPr="001412B7">
              <w:rPr>
                <w:sz w:val="24"/>
                <w:szCs w:val="24"/>
                <w:lang w:val="ru-RU"/>
              </w:rPr>
              <w:t>коммуникации</w:t>
            </w:r>
            <w:r w:rsidRPr="001412B7">
              <w:rPr>
                <w:spacing w:val="-2"/>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самовыражения</w:t>
            </w:r>
            <w:r w:rsidRPr="001412B7">
              <w:rPr>
                <w:spacing w:val="-8"/>
                <w:sz w:val="24"/>
                <w:szCs w:val="24"/>
                <w:lang w:val="ru-RU"/>
              </w:rPr>
              <w:t xml:space="preserve"> </w:t>
            </w:r>
            <w:r w:rsidRPr="001412B7">
              <w:rPr>
                <w:sz w:val="24"/>
                <w:szCs w:val="24"/>
                <w:lang w:val="ru-RU"/>
              </w:rPr>
              <w:t>в</w:t>
            </w:r>
            <w:r w:rsidRPr="001412B7">
              <w:rPr>
                <w:spacing w:val="-2"/>
                <w:sz w:val="24"/>
                <w:szCs w:val="24"/>
                <w:lang w:val="ru-RU"/>
              </w:rPr>
              <w:t xml:space="preserve"> </w:t>
            </w:r>
            <w:r w:rsidRPr="001412B7">
              <w:rPr>
                <w:sz w:val="24"/>
                <w:szCs w:val="24"/>
                <w:lang w:val="ru-RU"/>
              </w:rPr>
              <w:t>современном</w:t>
            </w:r>
            <w:r w:rsidRPr="001412B7">
              <w:rPr>
                <w:spacing w:val="-6"/>
                <w:sz w:val="24"/>
                <w:szCs w:val="24"/>
                <w:lang w:val="ru-RU"/>
              </w:rPr>
              <w:t xml:space="preserve"> </w:t>
            </w:r>
            <w:r w:rsidRPr="001412B7">
              <w:rPr>
                <w:sz w:val="24"/>
                <w:szCs w:val="24"/>
                <w:lang w:val="ru-RU"/>
              </w:rPr>
              <w:t>обществе,</w:t>
            </w:r>
            <w:r w:rsidRPr="001412B7">
              <w:rPr>
                <w:spacing w:val="-5"/>
                <w:sz w:val="24"/>
                <w:szCs w:val="24"/>
                <w:lang w:val="ru-RU"/>
              </w:rPr>
              <w:t xml:space="preserve"> </w:t>
            </w:r>
            <w:r w:rsidRPr="001412B7">
              <w:rPr>
                <w:sz w:val="24"/>
                <w:szCs w:val="24"/>
                <w:lang w:val="ru-RU"/>
              </w:rPr>
              <w:t>значение</w:t>
            </w:r>
            <w:r w:rsidRPr="001412B7">
              <w:rPr>
                <w:spacing w:val="-57"/>
                <w:sz w:val="24"/>
                <w:szCs w:val="24"/>
                <w:lang w:val="ru-RU"/>
              </w:rPr>
              <w:t xml:space="preserve"> </w:t>
            </w:r>
            <w:r w:rsidRPr="001412B7">
              <w:rPr>
                <w:sz w:val="24"/>
                <w:szCs w:val="24"/>
                <w:lang w:val="ru-RU"/>
              </w:rPr>
              <w:t>нравственных</w:t>
            </w:r>
            <w:r w:rsidRPr="001412B7">
              <w:rPr>
                <w:spacing w:val="-4"/>
                <w:sz w:val="24"/>
                <w:szCs w:val="24"/>
                <w:lang w:val="ru-RU"/>
              </w:rPr>
              <w:t xml:space="preserve"> </w:t>
            </w:r>
            <w:r w:rsidRPr="001412B7">
              <w:rPr>
                <w:sz w:val="24"/>
                <w:szCs w:val="24"/>
                <w:lang w:val="ru-RU"/>
              </w:rPr>
              <w:t>норм,</w:t>
            </w:r>
            <w:r w:rsidRPr="001412B7">
              <w:rPr>
                <w:spacing w:val="-2"/>
                <w:sz w:val="24"/>
                <w:szCs w:val="24"/>
                <w:lang w:val="ru-RU"/>
              </w:rPr>
              <w:t xml:space="preserve"> </w:t>
            </w:r>
            <w:r w:rsidRPr="001412B7">
              <w:rPr>
                <w:sz w:val="24"/>
                <w:szCs w:val="24"/>
                <w:lang w:val="ru-RU"/>
              </w:rPr>
              <w:t>ценностей,</w:t>
            </w:r>
            <w:r w:rsidRPr="001412B7">
              <w:rPr>
                <w:spacing w:val="3"/>
                <w:sz w:val="24"/>
                <w:szCs w:val="24"/>
                <w:lang w:val="ru-RU"/>
              </w:rPr>
              <w:t xml:space="preserve"> </w:t>
            </w:r>
            <w:r w:rsidRPr="001412B7">
              <w:rPr>
                <w:sz w:val="24"/>
                <w:szCs w:val="24"/>
                <w:lang w:val="ru-RU"/>
              </w:rPr>
              <w:t>традиций</w:t>
            </w:r>
            <w:r w:rsidRPr="001412B7">
              <w:rPr>
                <w:spacing w:val="-3"/>
                <w:sz w:val="24"/>
                <w:szCs w:val="24"/>
                <w:lang w:val="ru-RU"/>
              </w:rPr>
              <w:t xml:space="preserve"> </w:t>
            </w:r>
            <w:r w:rsidRPr="001412B7">
              <w:rPr>
                <w:sz w:val="24"/>
                <w:szCs w:val="24"/>
                <w:lang w:val="ru-RU"/>
              </w:rPr>
              <w:t>в</w:t>
            </w:r>
            <w:r w:rsidRPr="001412B7">
              <w:rPr>
                <w:spacing w:val="1"/>
                <w:sz w:val="24"/>
                <w:szCs w:val="24"/>
                <w:lang w:val="ru-RU"/>
              </w:rPr>
              <w:t xml:space="preserve"> </w:t>
            </w:r>
            <w:r w:rsidRPr="001412B7">
              <w:rPr>
                <w:sz w:val="24"/>
                <w:szCs w:val="24"/>
                <w:lang w:val="ru-RU"/>
              </w:rPr>
              <w:t>искусстве.</w:t>
            </w:r>
          </w:p>
          <w:p w:rsidR="001A5B40" w:rsidRPr="001412B7" w:rsidRDefault="001A5B40" w:rsidP="001A5B40">
            <w:pPr>
              <w:pStyle w:val="TableParagraph"/>
              <w:ind w:left="105" w:right="131"/>
              <w:jc w:val="both"/>
              <w:rPr>
                <w:sz w:val="24"/>
                <w:szCs w:val="24"/>
                <w:lang w:val="ru-RU"/>
              </w:rPr>
            </w:pPr>
            <w:r w:rsidRPr="001412B7">
              <w:rPr>
                <w:sz w:val="24"/>
                <w:szCs w:val="24"/>
                <w:lang w:val="ru-RU"/>
              </w:rPr>
              <w:t>Выражают понимание ценности отечественного и мирового</w:t>
            </w:r>
            <w:r w:rsidRPr="001412B7">
              <w:rPr>
                <w:spacing w:val="1"/>
                <w:sz w:val="24"/>
                <w:szCs w:val="24"/>
                <w:lang w:val="ru-RU"/>
              </w:rPr>
              <w:t xml:space="preserve"> </w:t>
            </w:r>
            <w:r w:rsidRPr="001412B7">
              <w:rPr>
                <w:sz w:val="24"/>
                <w:szCs w:val="24"/>
                <w:lang w:val="ru-RU"/>
              </w:rPr>
              <w:t>художественного</w:t>
            </w:r>
            <w:r w:rsidRPr="001412B7">
              <w:rPr>
                <w:spacing w:val="-2"/>
                <w:sz w:val="24"/>
                <w:szCs w:val="24"/>
                <w:lang w:val="ru-RU"/>
              </w:rPr>
              <w:t xml:space="preserve"> </w:t>
            </w:r>
            <w:r w:rsidRPr="001412B7">
              <w:rPr>
                <w:sz w:val="24"/>
                <w:szCs w:val="24"/>
                <w:lang w:val="ru-RU"/>
              </w:rPr>
              <w:t>наследия,</w:t>
            </w:r>
            <w:r w:rsidRPr="001412B7">
              <w:rPr>
                <w:spacing w:val="-2"/>
                <w:sz w:val="24"/>
                <w:szCs w:val="24"/>
                <w:lang w:val="ru-RU"/>
              </w:rPr>
              <w:t xml:space="preserve"> </w:t>
            </w:r>
            <w:r w:rsidRPr="001412B7">
              <w:rPr>
                <w:sz w:val="24"/>
                <w:szCs w:val="24"/>
                <w:lang w:val="ru-RU"/>
              </w:rPr>
              <w:t>роли</w:t>
            </w:r>
            <w:r w:rsidRPr="001412B7">
              <w:rPr>
                <w:spacing w:val="-7"/>
                <w:sz w:val="24"/>
                <w:szCs w:val="24"/>
                <w:lang w:val="ru-RU"/>
              </w:rPr>
              <w:t xml:space="preserve"> </w:t>
            </w:r>
            <w:r w:rsidRPr="001412B7">
              <w:rPr>
                <w:sz w:val="24"/>
                <w:szCs w:val="24"/>
                <w:lang w:val="ru-RU"/>
              </w:rPr>
              <w:t>народных</w:t>
            </w:r>
            <w:r w:rsidRPr="001412B7">
              <w:rPr>
                <w:spacing w:val="-8"/>
                <w:sz w:val="24"/>
                <w:szCs w:val="24"/>
                <w:lang w:val="ru-RU"/>
              </w:rPr>
              <w:t xml:space="preserve"> </w:t>
            </w:r>
            <w:r w:rsidRPr="001412B7">
              <w:rPr>
                <w:sz w:val="24"/>
                <w:szCs w:val="24"/>
                <w:lang w:val="ru-RU"/>
              </w:rPr>
              <w:t>традиций</w:t>
            </w:r>
            <w:r w:rsidRPr="001412B7">
              <w:rPr>
                <w:spacing w:val="-3"/>
                <w:sz w:val="24"/>
                <w:szCs w:val="24"/>
                <w:lang w:val="ru-RU"/>
              </w:rPr>
              <w:t xml:space="preserve"> </w:t>
            </w:r>
            <w:r w:rsidRPr="001412B7">
              <w:rPr>
                <w:sz w:val="24"/>
                <w:szCs w:val="24"/>
                <w:lang w:val="ru-RU"/>
              </w:rPr>
              <w:t>и</w:t>
            </w:r>
            <w:r w:rsidRPr="001412B7">
              <w:rPr>
                <w:spacing w:val="-7"/>
                <w:sz w:val="24"/>
                <w:szCs w:val="24"/>
                <w:lang w:val="ru-RU"/>
              </w:rPr>
              <w:t xml:space="preserve"> </w:t>
            </w:r>
            <w:r w:rsidRPr="001412B7">
              <w:rPr>
                <w:sz w:val="24"/>
                <w:szCs w:val="24"/>
                <w:lang w:val="ru-RU"/>
              </w:rPr>
              <w:t>народного</w:t>
            </w:r>
            <w:r w:rsidRPr="001412B7">
              <w:rPr>
                <w:spacing w:val="-57"/>
                <w:sz w:val="24"/>
                <w:szCs w:val="24"/>
                <w:lang w:val="ru-RU"/>
              </w:rPr>
              <w:t xml:space="preserve"> </w:t>
            </w:r>
            <w:r w:rsidRPr="001412B7">
              <w:rPr>
                <w:sz w:val="24"/>
                <w:szCs w:val="24"/>
                <w:lang w:val="ru-RU"/>
              </w:rPr>
              <w:t>творчества в</w:t>
            </w:r>
            <w:r w:rsidRPr="001412B7">
              <w:rPr>
                <w:spacing w:val="-1"/>
                <w:sz w:val="24"/>
                <w:szCs w:val="24"/>
                <w:lang w:val="ru-RU"/>
              </w:rPr>
              <w:t xml:space="preserve"> </w:t>
            </w:r>
            <w:r w:rsidRPr="001412B7">
              <w:rPr>
                <w:sz w:val="24"/>
                <w:szCs w:val="24"/>
                <w:lang w:val="ru-RU"/>
              </w:rPr>
              <w:t>искусстве.</w:t>
            </w:r>
          </w:p>
          <w:p w:rsidR="001A5B40" w:rsidRPr="001412B7" w:rsidRDefault="001A5B40" w:rsidP="001A5B40">
            <w:pPr>
              <w:pStyle w:val="TableParagraph"/>
              <w:ind w:left="105"/>
              <w:jc w:val="both"/>
              <w:rPr>
                <w:sz w:val="24"/>
                <w:szCs w:val="24"/>
                <w:lang w:val="ru-RU"/>
              </w:rPr>
            </w:pPr>
            <w:r w:rsidRPr="001412B7">
              <w:rPr>
                <w:sz w:val="24"/>
                <w:szCs w:val="24"/>
                <w:lang w:val="ru-RU"/>
              </w:rPr>
              <w:t>Ориентированы</w:t>
            </w:r>
            <w:r w:rsidRPr="001412B7">
              <w:rPr>
                <w:spacing w:val="-4"/>
                <w:sz w:val="24"/>
                <w:szCs w:val="24"/>
                <w:lang w:val="ru-RU"/>
              </w:rPr>
              <w:t xml:space="preserve"> </w:t>
            </w:r>
            <w:r w:rsidRPr="001412B7">
              <w:rPr>
                <w:sz w:val="24"/>
                <w:szCs w:val="24"/>
                <w:lang w:val="ru-RU"/>
              </w:rPr>
              <w:t>на</w:t>
            </w:r>
            <w:r w:rsidRPr="001412B7">
              <w:rPr>
                <w:spacing w:val="-7"/>
                <w:sz w:val="24"/>
                <w:szCs w:val="24"/>
                <w:lang w:val="ru-RU"/>
              </w:rPr>
              <w:t xml:space="preserve"> </w:t>
            </w:r>
            <w:r w:rsidRPr="001412B7">
              <w:rPr>
                <w:sz w:val="24"/>
                <w:szCs w:val="24"/>
                <w:lang w:val="ru-RU"/>
              </w:rPr>
              <w:t>самовыражение</w:t>
            </w:r>
            <w:r w:rsidRPr="001412B7">
              <w:rPr>
                <w:spacing w:val="-6"/>
                <w:sz w:val="24"/>
                <w:szCs w:val="24"/>
                <w:lang w:val="ru-RU"/>
              </w:rPr>
              <w:t xml:space="preserve"> </w:t>
            </w:r>
            <w:r w:rsidRPr="001412B7">
              <w:rPr>
                <w:sz w:val="24"/>
                <w:szCs w:val="24"/>
                <w:lang w:val="ru-RU"/>
              </w:rPr>
              <w:t>в разных</w:t>
            </w:r>
            <w:r w:rsidRPr="001412B7">
              <w:rPr>
                <w:spacing w:val="-6"/>
                <w:sz w:val="24"/>
                <w:szCs w:val="24"/>
                <w:lang w:val="ru-RU"/>
              </w:rPr>
              <w:t xml:space="preserve"> </w:t>
            </w:r>
            <w:r w:rsidRPr="001412B7">
              <w:rPr>
                <w:sz w:val="24"/>
                <w:szCs w:val="24"/>
                <w:lang w:val="ru-RU"/>
              </w:rPr>
              <w:t>видах</w:t>
            </w:r>
            <w:r w:rsidRPr="001412B7">
              <w:rPr>
                <w:spacing w:val="-6"/>
                <w:sz w:val="24"/>
                <w:szCs w:val="24"/>
                <w:lang w:val="ru-RU"/>
              </w:rPr>
              <w:t xml:space="preserve"> </w:t>
            </w:r>
            <w:r w:rsidRPr="001412B7">
              <w:rPr>
                <w:sz w:val="24"/>
                <w:szCs w:val="24"/>
                <w:lang w:val="ru-RU"/>
              </w:rPr>
              <w:t>искусства,</w:t>
            </w:r>
          </w:p>
          <w:p w:rsidR="001A5B40" w:rsidRPr="001412B7" w:rsidRDefault="001A5B40" w:rsidP="001A5B40">
            <w:pPr>
              <w:pStyle w:val="TableParagraph"/>
              <w:ind w:left="105"/>
              <w:jc w:val="both"/>
              <w:rPr>
                <w:sz w:val="24"/>
                <w:szCs w:val="24"/>
              </w:rPr>
            </w:pPr>
            <w:proofErr w:type="gramStart"/>
            <w:r w:rsidRPr="001412B7">
              <w:rPr>
                <w:sz w:val="24"/>
                <w:szCs w:val="24"/>
              </w:rPr>
              <w:t>художественном</w:t>
            </w:r>
            <w:proofErr w:type="gramEnd"/>
            <w:r w:rsidRPr="001412B7">
              <w:rPr>
                <w:spacing w:val="-4"/>
                <w:sz w:val="24"/>
                <w:szCs w:val="24"/>
              </w:rPr>
              <w:t xml:space="preserve"> </w:t>
            </w:r>
            <w:r w:rsidRPr="001412B7">
              <w:rPr>
                <w:sz w:val="24"/>
                <w:szCs w:val="24"/>
              </w:rPr>
              <w:t>творчестве.</w:t>
            </w:r>
          </w:p>
        </w:tc>
      </w:tr>
      <w:tr w:rsidR="001A5B40" w:rsidRPr="001412B7" w:rsidTr="001A5B40">
        <w:trPr>
          <w:trHeight w:val="5247"/>
          <w:jc w:val="center"/>
        </w:trPr>
        <w:tc>
          <w:tcPr>
            <w:tcW w:w="2271" w:type="dxa"/>
          </w:tcPr>
          <w:p w:rsidR="001A5B40" w:rsidRPr="001412B7" w:rsidRDefault="001A5B40" w:rsidP="001A5B40">
            <w:pPr>
              <w:pStyle w:val="TableParagraph"/>
              <w:jc w:val="both"/>
              <w:rPr>
                <w:sz w:val="24"/>
                <w:szCs w:val="24"/>
              </w:rPr>
            </w:pPr>
            <w:r w:rsidRPr="001412B7">
              <w:rPr>
                <w:sz w:val="24"/>
                <w:szCs w:val="24"/>
              </w:rPr>
              <w:lastRenderedPageBreak/>
              <w:t>Физическое</w:t>
            </w:r>
          </w:p>
        </w:tc>
        <w:tc>
          <w:tcPr>
            <w:tcW w:w="7371" w:type="dxa"/>
          </w:tcPr>
          <w:p w:rsidR="001A5B40" w:rsidRPr="001412B7" w:rsidRDefault="001A5B40" w:rsidP="001A5B40">
            <w:pPr>
              <w:pStyle w:val="TableParagraph"/>
              <w:ind w:left="105" w:right="234"/>
              <w:jc w:val="both"/>
              <w:rPr>
                <w:sz w:val="24"/>
                <w:szCs w:val="24"/>
                <w:lang w:val="ru-RU"/>
              </w:rPr>
            </w:pPr>
            <w:r w:rsidRPr="001412B7">
              <w:rPr>
                <w:sz w:val="24"/>
                <w:szCs w:val="24"/>
                <w:lang w:val="ru-RU"/>
              </w:rPr>
              <w:t>Понимают ценность жизни, здоровья и безопасности человека в</w:t>
            </w:r>
            <w:r w:rsidRPr="001412B7">
              <w:rPr>
                <w:spacing w:val="1"/>
                <w:sz w:val="24"/>
                <w:szCs w:val="24"/>
                <w:lang w:val="ru-RU"/>
              </w:rPr>
              <w:t xml:space="preserve"> </w:t>
            </w:r>
            <w:r w:rsidRPr="001412B7">
              <w:rPr>
                <w:sz w:val="24"/>
                <w:szCs w:val="24"/>
                <w:lang w:val="ru-RU"/>
              </w:rPr>
              <w:t>обществе, значение личных усилий человека в сохранении здоровья</w:t>
            </w:r>
            <w:r w:rsidRPr="001412B7">
              <w:rPr>
                <w:spacing w:val="-57"/>
                <w:sz w:val="24"/>
                <w:szCs w:val="24"/>
                <w:lang w:val="ru-RU"/>
              </w:rPr>
              <w:t xml:space="preserve"> </w:t>
            </w:r>
            <w:r w:rsidRPr="001412B7">
              <w:rPr>
                <w:sz w:val="24"/>
                <w:szCs w:val="24"/>
                <w:lang w:val="ru-RU"/>
              </w:rPr>
              <w:t>своего</w:t>
            </w:r>
            <w:r w:rsidRPr="001412B7">
              <w:rPr>
                <w:spacing w:val="5"/>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других</w:t>
            </w:r>
            <w:r w:rsidRPr="001412B7">
              <w:rPr>
                <w:spacing w:val="-4"/>
                <w:sz w:val="24"/>
                <w:szCs w:val="24"/>
                <w:lang w:val="ru-RU"/>
              </w:rPr>
              <w:t xml:space="preserve"> </w:t>
            </w:r>
            <w:r w:rsidRPr="001412B7">
              <w:rPr>
                <w:sz w:val="24"/>
                <w:szCs w:val="24"/>
                <w:lang w:val="ru-RU"/>
              </w:rPr>
              <w:t>людей,</w:t>
            </w:r>
            <w:r w:rsidRPr="001412B7">
              <w:rPr>
                <w:spacing w:val="4"/>
                <w:sz w:val="24"/>
                <w:szCs w:val="24"/>
                <w:lang w:val="ru-RU"/>
              </w:rPr>
              <w:t xml:space="preserve"> </w:t>
            </w:r>
            <w:r w:rsidRPr="001412B7">
              <w:rPr>
                <w:sz w:val="24"/>
                <w:szCs w:val="24"/>
                <w:lang w:val="ru-RU"/>
              </w:rPr>
              <w:t>близких.</w:t>
            </w:r>
          </w:p>
          <w:p w:rsidR="001A5B40" w:rsidRPr="001412B7" w:rsidRDefault="001A5B40" w:rsidP="001A5B40">
            <w:pPr>
              <w:pStyle w:val="TableParagraph"/>
              <w:ind w:left="105" w:right="131"/>
              <w:jc w:val="both"/>
              <w:rPr>
                <w:sz w:val="24"/>
                <w:szCs w:val="24"/>
                <w:lang w:val="ru-RU"/>
              </w:rPr>
            </w:pPr>
            <w:r w:rsidRPr="001412B7">
              <w:rPr>
                <w:sz w:val="24"/>
                <w:szCs w:val="24"/>
                <w:lang w:val="ru-RU"/>
              </w:rPr>
              <w:t>Выражают</w:t>
            </w:r>
            <w:r w:rsidRPr="001412B7">
              <w:rPr>
                <w:spacing w:val="3"/>
                <w:sz w:val="24"/>
                <w:szCs w:val="24"/>
                <w:lang w:val="ru-RU"/>
              </w:rPr>
              <w:t xml:space="preserve"> </w:t>
            </w:r>
            <w:r w:rsidRPr="001412B7">
              <w:rPr>
                <w:sz w:val="24"/>
                <w:szCs w:val="24"/>
                <w:lang w:val="ru-RU"/>
              </w:rPr>
              <w:t>установку</w:t>
            </w:r>
            <w:r w:rsidRPr="001412B7">
              <w:rPr>
                <w:spacing w:val="-11"/>
                <w:sz w:val="24"/>
                <w:szCs w:val="24"/>
                <w:lang w:val="ru-RU"/>
              </w:rPr>
              <w:t xml:space="preserve"> </w:t>
            </w:r>
            <w:r w:rsidRPr="001412B7">
              <w:rPr>
                <w:sz w:val="24"/>
                <w:szCs w:val="24"/>
                <w:lang w:val="ru-RU"/>
              </w:rPr>
              <w:t>на</w:t>
            </w:r>
            <w:r w:rsidRPr="001412B7">
              <w:rPr>
                <w:spacing w:val="1"/>
                <w:sz w:val="24"/>
                <w:szCs w:val="24"/>
                <w:lang w:val="ru-RU"/>
              </w:rPr>
              <w:t xml:space="preserve"> </w:t>
            </w:r>
            <w:r w:rsidRPr="001412B7">
              <w:rPr>
                <w:sz w:val="24"/>
                <w:szCs w:val="24"/>
                <w:lang w:val="ru-RU"/>
              </w:rPr>
              <w:t>здоровый</w:t>
            </w:r>
            <w:r w:rsidRPr="001412B7">
              <w:rPr>
                <w:spacing w:val="-6"/>
                <w:sz w:val="24"/>
                <w:szCs w:val="24"/>
                <w:lang w:val="ru-RU"/>
              </w:rPr>
              <w:t xml:space="preserve"> </w:t>
            </w:r>
            <w:r w:rsidRPr="001412B7">
              <w:rPr>
                <w:sz w:val="24"/>
                <w:szCs w:val="24"/>
                <w:lang w:val="ru-RU"/>
              </w:rPr>
              <w:t>образ</w:t>
            </w:r>
            <w:r w:rsidRPr="001412B7">
              <w:rPr>
                <w:spacing w:val="-5"/>
                <w:sz w:val="24"/>
                <w:szCs w:val="24"/>
                <w:lang w:val="ru-RU"/>
              </w:rPr>
              <w:t xml:space="preserve"> </w:t>
            </w:r>
            <w:r w:rsidRPr="001412B7">
              <w:rPr>
                <w:sz w:val="24"/>
                <w:szCs w:val="24"/>
                <w:lang w:val="ru-RU"/>
              </w:rPr>
              <w:t>жизни</w:t>
            </w:r>
            <w:r w:rsidRPr="001412B7">
              <w:rPr>
                <w:spacing w:val="-5"/>
                <w:sz w:val="24"/>
                <w:szCs w:val="24"/>
                <w:lang w:val="ru-RU"/>
              </w:rPr>
              <w:t xml:space="preserve"> </w:t>
            </w:r>
            <w:r w:rsidRPr="001412B7">
              <w:rPr>
                <w:sz w:val="24"/>
                <w:szCs w:val="24"/>
                <w:lang w:val="ru-RU"/>
              </w:rPr>
              <w:t>(здоровое</w:t>
            </w:r>
            <w:r w:rsidRPr="001412B7">
              <w:rPr>
                <w:spacing w:val="-7"/>
                <w:sz w:val="24"/>
                <w:szCs w:val="24"/>
                <w:lang w:val="ru-RU"/>
              </w:rPr>
              <w:t xml:space="preserve"> </w:t>
            </w:r>
            <w:r w:rsidRPr="001412B7">
              <w:rPr>
                <w:sz w:val="24"/>
                <w:szCs w:val="24"/>
                <w:lang w:val="ru-RU"/>
              </w:rPr>
              <w:t>питание,</w:t>
            </w:r>
            <w:r w:rsidRPr="001412B7">
              <w:rPr>
                <w:spacing w:val="-57"/>
                <w:sz w:val="24"/>
                <w:szCs w:val="24"/>
                <w:lang w:val="ru-RU"/>
              </w:rPr>
              <w:t xml:space="preserve"> </w:t>
            </w:r>
            <w:r w:rsidRPr="001412B7">
              <w:rPr>
                <w:sz w:val="24"/>
                <w:szCs w:val="24"/>
                <w:lang w:val="ru-RU"/>
              </w:rPr>
              <w:t>соблюдение гигиенических правил, сбалансированный режим</w:t>
            </w:r>
            <w:r w:rsidRPr="001412B7">
              <w:rPr>
                <w:spacing w:val="1"/>
                <w:sz w:val="24"/>
                <w:szCs w:val="24"/>
                <w:lang w:val="ru-RU"/>
              </w:rPr>
              <w:t xml:space="preserve"> </w:t>
            </w:r>
            <w:r w:rsidRPr="001412B7">
              <w:rPr>
                <w:sz w:val="24"/>
                <w:szCs w:val="24"/>
                <w:lang w:val="ru-RU"/>
              </w:rPr>
              <w:t>занятий</w:t>
            </w:r>
            <w:r w:rsidRPr="001412B7">
              <w:rPr>
                <w:spacing w:val="-3"/>
                <w:sz w:val="24"/>
                <w:szCs w:val="24"/>
                <w:lang w:val="ru-RU"/>
              </w:rPr>
              <w:t xml:space="preserve"> </w:t>
            </w:r>
            <w:r w:rsidRPr="001412B7">
              <w:rPr>
                <w:sz w:val="24"/>
                <w:szCs w:val="24"/>
                <w:lang w:val="ru-RU"/>
              </w:rPr>
              <w:t>и</w:t>
            </w:r>
            <w:r w:rsidRPr="001412B7">
              <w:rPr>
                <w:spacing w:val="-3"/>
                <w:sz w:val="24"/>
                <w:szCs w:val="24"/>
                <w:lang w:val="ru-RU"/>
              </w:rPr>
              <w:t xml:space="preserve"> </w:t>
            </w:r>
            <w:r w:rsidRPr="001412B7">
              <w:rPr>
                <w:sz w:val="24"/>
                <w:szCs w:val="24"/>
                <w:lang w:val="ru-RU"/>
              </w:rPr>
              <w:t>отдыха,</w:t>
            </w:r>
            <w:r w:rsidRPr="001412B7">
              <w:rPr>
                <w:spacing w:val="3"/>
                <w:sz w:val="24"/>
                <w:szCs w:val="24"/>
                <w:lang w:val="ru-RU"/>
              </w:rPr>
              <w:t xml:space="preserve"> </w:t>
            </w:r>
            <w:r w:rsidRPr="001412B7">
              <w:rPr>
                <w:sz w:val="24"/>
                <w:szCs w:val="24"/>
                <w:lang w:val="ru-RU"/>
              </w:rPr>
              <w:t>регулярная</w:t>
            </w:r>
            <w:r w:rsidRPr="001412B7">
              <w:rPr>
                <w:spacing w:val="1"/>
                <w:sz w:val="24"/>
                <w:szCs w:val="24"/>
                <w:lang w:val="ru-RU"/>
              </w:rPr>
              <w:t xml:space="preserve"> </w:t>
            </w:r>
            <w:r w:rsidRPr="001412B7">
              <w:rPr>
                <w:sz w:val="24"/>
                <w:szCs w:val="24"/>
                <w:lang w:val="ru-RU"/>
              </w:rPr>
              <w:t>физическая</w:t>
            </w:r>
            <w:r w:rsidRPr="001412B7">
              <w:rPr>
                <w:spacing w:val="1"/>
                <w:sz w:val="24"/>
                <w:szCs w:val="24"/>
                <w:lang w:val="ru-RU"/>
              </w:rPr>
              <w:t xml:space="preserve"> </w:t>
            </w:r>
            <w:r w:rsidRPr="001412B7">
              <w:rPr>
                <w:sz w:val="24"/>
                <w:szCs w:val="24"/>
                <w:lang w:val="ru-RU"/>
              </w:rPr>
              <w:t>активность).</w:t>
            </w:r>
          </w:p>
          <w:p w:rsidR="001A5B40" w:rsidRPr="001412B7" w:rsidRDefault="001A5B40" w:rsidP="001A5B40">
            <w:pPr>
              <w:pStyle w:val="TableParagraph"/>
              <w:ind w:left="105" w:right="131"/>
              <w:jc w:val="both"/>
              <w:rPr>
                <w:sz w:val="24"/>
                <w:szCs w:val="24"/>
                <w:lang w:val="ru-RU"/>
              </w:rPr>
            </w:pPr>
            <w:r w:rsidRPr="001412B7">
              <w:rPr>
                <w:sz w:val="24"/>
                <w:szCs w:val="24"/>
                <w:lang w:val="ru-RU"/>
              </w:rPr>
              <w:t>Проявляют</w:t>
            </w:r>
            <w:r w:rsidRPr="001412B7">
              <w:rPr>
                <w:spacing w:val="-5"/>
                <w:sz w:val="24"/>
                <w:szCs w:val="24"/>
                <w:lang w:val="ru-RU"/>
              </w:rPr>
              <w:t xml:space="preserve"> </w:t>
            </w:r>
            <w:r w:rsidRPr="001412B7">
              <w:rPr>
                <w:sz w:val="24"/>
                <w:szCs w:val="24"/>
                <w:lang w:val="ru-RU"/>
              </w:rPr>
              <w:t>понимание</w:t>
            </w:r>
            <w:r w:rsidRPr="001412B7">
              <w:rPr>
                <w:spacing w:val="-6"/>
                <w:sz w:val="24"/>
                <w:szCs w:val="24"/>
                <w:lang w:val="ru-RU"/>
              </w:rPr>
              <w:t xml:space="preserve"> </w:t>
            </w:r>
            <w:r w:rsidRPr="001412B7">
              <w:rPr>
                <w:sz w:val="24"/>
                <w:szCs w:val="24"/>
                <w:lang w:val="ru-RU"/>
              </w:rPr>
              <w:t>последствий и</w:t>
            </w:r>
            <w:r w:rsidRPr="001412B7">
              <w:rPr>
                <w:spacing w:val="-5"/>
                <w:sz w:val="24"/>
                <w:szCs w:val="24"/>
                <w:lang w:val="ru-RU"/>
              </w:rPr>
              <w:t xml:space="preserve"> </w:t>
            </w:r>
            <w:r w:rsidRPr="001412B7">
              <w:rPr>
                <w:sz w:val="24"/>
                <w:szCs w:val="24"/>
                <w:lang w:val="ru-RU"/>
              </w:rPr>
              <w:t>неприятие</w:t>
            </w:r>
            <w:r w:rsidRPr="001412B7">
              <w:rPr>
                <w:spacing w:val="-2"/>
                <w:sz w:val="24"/>
                <w:szCs w:val="24"/>
                <w:lang w:val="ru-RU"/>
              </w:rPr>
              <w:t xml:space="preserve"> </w:t>
            </w:r>
            <w:r w:rsidRPr="001412B7">
              <w:rPr>
                <w:sz w:val="24"/>
                <w:szCs w:val="24"/>
                <w:lang w:val="ru-RU"/>
              </w:rPr>
              <w:t>вредных</w:t>
            </w:r>
            <w:r w:rsidRPr="001412B7">
              <w:rPr>
                <w:spacing w:val="-5"/>
                <w:sz w:val="24"/>
                <w:szCs w:val="24"/>
                <w:lang w:val="ru-RU"/>
              </w:rPr>
              <w:t xml:space="preserve"> </w:t>
            </w:r>
            <w:r w:rsidRPr="001412B7">
              <w:rPr>
                <w:sz w:val="24"/>
                <w:szCs w:val="24"/>
                <w:lang w:val="ru-RU"/>
              </w:rPr>
              <w:t>привычек</w:t>
            </w:r>
            <w:r w:rsidRPr="001412B7">
              <w:rPr>
                <w:spacing w:val="-57"/>
                <w:sz w:val="24"/>
                <w:szCs w:val="24"/>
                <w:lang w:val="ru-RU"/>
              </w:rPr>
              <w:t xml:space="preserve"> </w:t>
            </w:r>
            <w:r w:rsidRPr="001412B7">
              <w:rPr>
                <w:sz w:val="24"/>
                <w:szCs w:val="24"/>
                <w:lang w:val="ru-RU"/>
              </w:rPr>
              <w:t>(употребление алкоголя, наркотиков, курение) и иных форм вреда</w:t>
            </w:r>
            <w:r w:rsidRPr="001412B7">
              <w:rPr>
                <w:spacing w:val="1"/>
                <w:sz w:val="24"/>
                <w:szCs w:val="24"/>
                <w:lang w:val="ru-RU"/>
              </w:rPr>
              <w:t xml:space="preserve"> </w:t>
            </w:r>
            <w:r w:rsidRPr="001412B7">
              <w:rPr>
                <w:sz w:val="24"/>
                <w:szCs w:val="24"/>
                <w:lang w:val="ru-RU"/>
              </w:rPr>
              <w:t>для</w:t>
            </w:r>
            <w:r w:rsidRPr="001412B7">
              <w:rPr>
                <w:spacing w:val="1"/>
                <w:sz w:val="24"/>
                <w:szCs w:val="24"/>
                <w:lang w:val="ru-RU"/>
              </w:rPr>
              <w:t xml:space="preserve"> </w:t>
            </w:r>
            <w:r w:rsidRPr="001412B7">
              <w:rPr>
                <w:sz w:val="24"/>
                <w:szCs w:val="24"/>
                <w:lang w:val="ru-RU"/>
              </w:rPr>
              <w:t>физического</w:t>
            </w:r>
            <w:r w:rsidRPr="001412B7">
              <w:rPr>
                <w:spacing w:val="1"/>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психического</w:t>
            </w:r>
            <w:r w:rsidRPr="001412B7">
              <w:rPr>
                <w:spacing w:val="5"/>
                <w:sz w:val="24"/>
                <w:szCs w:val="24"/>
                <w:lang w:val="ru-RU"/>
              </w:rPr>
              <w:t xml:space="preserve"> </w:t>
            </w:r>
            <w:r w:rsidRPr="001412B7">
              <w:rPr>
                <w:sz w:val="24"/>
                <w:szCs w:val="24"/>
                <w:lang w:val="ru-RU"/>
              </w:rPr>
              <w:t>здоровья.</w:t>
            </w:r>
          </w:p>
          <w:p w:rsidR="001A5B40" w:rsidRPr="001412B7" w:rsidRDefault="001A5B40" w:rsidP="001A5B40">
            <w:pPr>
              <w:pStyle w:val="TableParagraph"/>
              <w:ind w:left="105" w:right="131"/>
              <w:jc w:val="both"/>
              <w:rPr>
                <w:sz w:val="24"/>
                <w:szCs w:val="24"/>
                <w:lang w:val="ru-RU"/>
              </w:rPr>
            </w:pPr>
            <w:r w:rsidRPr="001412B7">
              <w:rPr>
                <w:sz w:val="24"/>
                <w:szCs w:val="24"/>
                <w:lang w:val="ru-RU"/>
              </w:rPr>
              <w:t>Знают</w:t>
            </w:r>
            <w:r w:rsidRPr="001412B7">
              <w:rPr>
                <w:spacing w:val="-3"/>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соблюдают</w:t>
            </w:r>
            <w:r w:rsidRPr="001412B7">
              <w:rPr>
                <w:spacing w:val="-2"/>
                <w:sz w:val="24"/>
                <w:szCs w:val="24"/>
                <w:lang w:val="ru-RU"/>
              </w:rPr>
              <w:t xml:space="preserve"> </w:t>
            </w:r>
            <w:r w:rsidRPr="001412B7">
              <w:rPr>
                <w:sz w:val="24"/>
                <w:szCs w:val="24"/>
                <w:lang w:val="ru-RU"/>
              </w:rPr>
              <w:t>правила</w:t>
            </w:r>
            <w:r w:rsidRPr="001412B7">
              <w:rPr>
                <w:spacing w:val="-4"/>
                <w:sz w:val="24"/>
                <w:szCs w:val="24"/>
                <w:lang w:val="ru-RU"/>
              </w:rPr>
              <w:t xml:space="preserve"> </w:t>
            </w:r>
            <w:r w:rsidRPr="001412B7">
              <w:rPr>
                <w:sz w:val="24"/>
                <w:szCs w:val="24"/>
                <w:lang w:val="ru-RU"/>
              </w:rPr>
              <w:t>безопасности,</w:t>
            </w:r>
            <w:r w:rsidRPr="001412B7">
              <w:rPr>
                <w:spacing w:val="-5"/>
                <w:sz w:val="24"/>
                <w:szCs w:val="24"/>
                <w:lang w:val="ru-RU"/>
              </w:rPr>
              <w:t xml:space="preserve"> </w:t>
            </w:r>
            <w:r w:rsidRPr="001412B7">
              <w:rPr>
                <w:sz w:val="24"/>
                <w:szCs w:val="24"/>
                <w:lang w:val="ru-RU"/>
              </w:rPr>
              <w:t>в</w:t>
            </w:r>
            <w:r w:rsidRPr="001412B7">
              <w:rPr>
                <w:spacing w:val="-5"/>
                <w:sz w:val="24"/>
                <w:szCs w:val="24"/>
                <w:lang w:val="ru-RU"/>
              </w:rPr>
              <w:t xml:space="preserve"> </w:t>
            </w:r>
            <w:r w:rsidRPr="001412B7">
              <w:rPr>
                <w:sz w:val="24"/>
                <w:szCs w:val="24"/>
                <w:lang w:val="ru-RU"/>
              </w:rPr>
              <w:t>том</w:t>
            </w:r>
            <w:r w:rsidRPr="001412B7">
              <w:rPr>
                <w:spacing w:val="-2"/>
                <w:sz w:val="24"/>
                <w:szCs w:val="24"/>
                <w:lang w:val="ru-RU"/>
              </w:rPr>
              <w:t xml:space="preserve"> </w:t>
            </w:r>
            <w:r w:rsidRPr="001412B7">
              <w:rPr>
                <w:sz w:val="24"/>
                <w:szCs w:val="24"/>
                <w:lang w:val="ru-RU"/>
              </w:rPr>
              <w:t>числе</w:t>
            </w:r>
            <w:r w:rsidRPr="001412B7">
              <w:rPr>
                <w:spacing w:val="-4"/>
                <w:sz w:val="24"/>
                <w:szCs w:val="24"/>
                <w:lang w:val="ru-RU"/>
              </w:rPr>
              <w:t xml:space="preserve"> </w:t>
            </w:r>
            <w:r w:rsidRPr="001412B7">
              <w:rPr>
                <w:sz w:val="24"/>
                <w:szCs w:val="24"/>
                <w:lang w:val="ru-RU"/>
              </w:rPr>
              <w:t>безопасного</w:t>
            </w:r>
            <w:r w:rsidRPr="001412B7">
              <w:rPr>
                <w:spacing w:val="-57"/>
                <w:sz w:val="24"/>
                <w:szCs w:val="24"/>
                <w:lang w:val="ru-RU"/>
              </w:rPr>
              <w:t xml:space="preserve"> </w:t>
            </w:r>
            <w:r w:rsidRPr="001412B7">
              <w:rPr>
                <w:sz w:val="24"/>
                <w:szCs w:val="24"/>
                <w:lang w:val="ru-RU"/>
              </w:rPr>
              <w:t>поведения</w:t>
            </w:r>
            <w:r w:rsidRPr="001412B7">
              <w:rPr>
                <w:spacing w:val="1"/>
                <w:sz w:val="24"/>
                <w:szCs w:val="24"/>
                <w:lang w:val="ru-RU"/>
              </w:rPr>
              <w:t xml:space="preserve"> </w:t>
            </w:r>
            <w:proofErr w:type="gramStart"/>
            <w:r w:rsidRPr="001412B7">
              <w:rPr>
                <w:sz w:val="24"/>
                <w:szCs w:val="24"/>
                <w:lang w:val="ru-RU"/>
              </w:rPr>
              <w:t>в</w:t>
            </w:r>
            <w:proofErr w:type="gramEnd"/>
            <w:r w:rsidRPr="001412B7">
              <w:rPr>
                <w:spacing w:val="-1"/>
                <w:sz w:val="24"/>
                <w:szCs w:val="24"/>
                <w:lang w:val="ru-RU"/>
              </w:rPr>
              <w:t xml:space="preserve"> </w:t>
            </w:r>
            <w:r w:rsidRPr="001412B7">
              <w:rPr>
                <w:sz w:val="24"/>
                <w:szCs w:val="24"/>
                <w:lang w:val="ru-RU"/>
              </w:rPr>
              <w:t>информационной,</w:t>
            </w:r>
            <w:r w:rsidRPr="001412B7">
              <w:rPr>
                <w:spacing w:val="-2"/>
                <w:sz w:val="24"/>
                <w:szCs w:val="24"/>
                <w:lang w:val="ru-RU"/>
              </w:rPr>
              <w:t xml:space="preserve"> </w:t>
            </w:r>
            <w:r w:rsidRPr="001412B7">
              <w:rPr>
                <w:sz w:val="24"/>
                <w:szCs w:val="24"/>
                <w:lang w:val="ru-RU"/>
              </w:rPr>
              <w:t>интернет-среде.</w:t>
            </w:r>
          </w:p>
          <w:p w:rsidR="001A5B40" w:rsidRPr="001412B7" w:rsidRDefault="001A5B40" w:rsidP="001A5B40">
            <w:pPr>
              <w:pStyle w:val="TableParagraph"/>
              <w:ind w:left="105" w:right="131"/>
              <w:jc w:val="both"/>
              <w:rPr>
                <w:sz w:val="24"/>
                <w:szCs w:val="24"/>
                <w:lang w:val="ru-RU"/>
              </w:rPr>
            </w:pPr>
            <w:r w:rsidRPr="001412B7">
              <w:rPr>
                <w:sz w:val="24"/>
                <w:szCs w:val="24"/>
                <w:lang w:val="ru-RU"/>
              </w:rPr>
              <w:t>Способен адаптироваться к стрессовым ситуациям, меняющимся</w:t>
            </w:r>
            <w:r w:rsidRPr="001412B7">
              <w:rPr>
                <w:spacing w:val="1"/>
                <w:sz w:val="24"/>
                <w:szCs w:val="24"/>
                <w:lang w:val="ru-RU"/>
              </w:rPr>
              <w:t xml:space="preserve"> </w:t>
            </w:r>
            <w:r w:rsidRPr="001412B7">
              <w:rPr>
                <w:sz w:val="24"/>
                <w:szCs w:val="24"/>
                <w:lang w:val="ru-RU"/>
              </w:rPr>
              <w:t>социальным,</w:t>
            </w:r>
            <w:r w:rsidRPr="001412B7">
              <w:rPr>
                <w:spacing w:val="-5"/>
                <w:sz w:val="24"/>
                <w:szCs w:val="24"/>
                <w:lang w:val="ru-RU"/>
              </w:rPr>
              <w:t xml:space="preserve"> </w:t>
            </w:r>
            <w:r w:rsidRPr="001412B7">
              <w:rPr>
                <w:sz w:val="24"/>
                <w:szCs w:val="24"/>
                <w:lang w:val="ru-RU"/>
              </w:rPr>
              <w:t>информационным</w:t>
            </w:r>
            <w:r w:rsidRPr="001412B7">
              <w:rPr>
                <w:spacing w:val="-4"/>
                <w:sz w:val="24"/>
                <w:szCs w:val="24"/>
                <w:lang w:val="ru-RU"/>
              </w:rPr>
              <w:t xml:space="preserve"> </w:t>
            </w:r>
            <w:r w:rsidRPr="001412B7">
              <w:rPr>
                <w:sz w:val="24"/>
                <w:szCs w:val="24"/>
                <w:lang w:val="ru-RU"/>
              </w:rPr>
              <w:t>и</w:t>
            </w:r>
            <w:r w:rsidRPr="001412B7">
              <w:rPr>
                <w:spacing w:val="-5"/>
                <w:sz w:val="24"/>
                <w:szCs w:val="24"/>
                <w:lang w:val="ru-RU"/>
              </w:rPr>
              <w:t xml:space="preserve"> </w:t>
            </w:r>
            <w:r w:rsidRPr="001412B7">
              <w:rPr>
                <w:sz w:val="24"/>
                <w:szCs w:val="24"/>
                <w:lang w:val="ru-RU"/>
              </w:rPr>
              <w:t>природным</w:t>
            </w:r>
            <w:r w:rsidRPr="001412B7">
              <w:rPr>
                <w:spacing w:val="-1"/>
                <w:sz w:val="24"/>
                <w:szCs w:val="24"/>
                <w:lang w:val="ru-RU"/>
              </w:rPr>
              <w:t xml:space="preserve"> </w:t>
            </w:r>
            <w:r w:rsidRPr="001412B7">
              <w:rPr>
                <w:sz w:val="24"/>
                <w:szCs w:val="24"/>
                <w:lang w:val="ru-RU"/>
              </w:rPr>
              <w:t>условиям,</w:t>
            </w:r>
            <w:r w:rsidRPr="001412B7">
              <w:rPr>
                <w:spacing w:val="-4"/>
                <w:sz w:val="24"/>
                <w:szCs w:val="24"/>
                <w:lang w:val="ru-RU"/>
              </w:rPr>
              <w:t xml:space="preserve"> </w:t>
            </w:r>
            <w:r w:rsidRPr="001412B7">
              <w:rPr>
                <w:sz w:val="24"/>
                <w:szCs w:val="24"/>
                <w:lang w:val="ru-RU"/>
              </w:rPr>
              <w:t>в</w:t>
            </w:r>
            <w:r w:rsidRPr="001412B7">
              <w:rPr>
                <w:spacing w:val="-5"/>
                <w:sz w:val="24"/>
                <w:szCs w:val="24"/>
                <w:lang w:val="ru-RU"/>
              </w:rPr>
              <w:t xml:space="preserve"> </w:t>
            </w:r>
            <w:r w:rsidRPr="001412B7">
              <w:rPr>
                <w:sz w:val="24"/>
                <w:szCs w:val="24"/>
                <w:lang w:val="ru-RU"/>
              </w:rPr>
              <w:t>том</w:t>
            </w:r>
            <w:r w:rsidRPr="001412B7">
              <w:rPr>
                <w:spacing w:val="-4"/>
                <w:sz w:val="24"/>
                <w:szCs w:val="24"/>
                <w:lang w:val="ru-RU"/>
              </w:rPr>
              <w:t xml:space="preserve"> </w:t>
            </w:r>
            <w:r w:rsidRPr="001412B7">
              <w:rPr>
                <w:sz w:val="24"/>
                <w:szCs w:val="24"/>
                <w:lang w:val="ru-RU"/>
              </w:rPr>
              <w:t>числе</w:t>
            </w:r>
            <w:r w:rsidRPr="001412B7">
              <w:rPr>
                <w:spacing w:val="-57"/>
                <w:sz w:val="24"/>
                <w:szCs w:val="24"/>
                <w:lang w:val="ru-RU"/>
              </w:rPr>
              <w:t xml:space="preserve"> </w:t>
            </w:r>
            <w:r w:rsidRPr="001412B7">
              <w:rPr>
                <w:sz w:val="24"/>
                <w:szCs w:val="24"/>
                <w:lang w:val="ru-RU"/>
              </w:rPr>
              <w:t>осмысливая собственный</w:t>
            </w:r>
            <w:r w:rsidRPr="001412B7">
              <w:rPr>
                <w:spacing w:val="-8"/>
                <w:sz w:val="24"/>
                <w:szCs w:val="24"/>
                <w:lang w:val="ru-RU"/>
              </w:rPr>
              <w:t xml:space="preserve"> </w:t>
            </w:r>
            <w:r w:rsidRPr="001412B7">
              <w:rPr>
                <w:sz w:val="24"/>
                <w:szCs w:val="24"/>
                <w:lang w:val="ru-RU"/>
              </w:rPr>
              <w:t>опыт</w:t>
            </w:r>
            <w:r w:rsidRPr="001412B7">
              <w:rPr>
                <w:spacing w:val="-3"/>
                <w:sz w:val="24"/>
                <w:szCs w:val="24"/>
                <w:lang w:val="ru-RU"/>
              </w:rPr>
              <w:t xml:space="preserve"> </w:t>
            </w:r>
            <w:r w:rsidRPr="001412B7">
              <w:rPr>
                <w:sz w:val="24"/>
                <w:szCs w:val="24"/>
                <w:lang w:val="ru-RU"/>
              </w:rPr>
              <w:t>и</w:t>
            </w:r>
            <w:r w:rsidRPr="001412B7">
              <w:rPr>
                <w:spacing w:val="-3"/>
                <w:sz w:val="24"/>
                <w:szCs w:val="24"/>
                <w:lang w:val="ru-RU"/>
              </w:rPr>
              <w:t xml:space="preserve"> </w:t>
            </w:r>
            <w:r w:rsidRPr="001412B7">
              <w:rPr>
                <w:sz w:val="24"/>
                <w:szCs w:val="24"/>
                <w:lang w:val="ru-RU"/>
              </w:rPr>
              <w:t>выстраивая</w:t>
            </w:r>
            <w:r w:rsidRPr="001412B7">
              <w:rPr>
                <w:spacing w:val="1"/>
                <w:sz w:val="24"/>
                <w:szCs w:val="24"/>
                <w:lang w:val="ru-RU"/>
              </w:rPr>
              <w:t xml:space="preserve"> </w:t>
            </w:r>
            <w:r w:rsidRPr="001412B7">
              <w:rPr>
                <w:sz w:val="24"/>
                <w:szCs w:val="24"/>
                <w:lang w:val="ru-RU"/>
              </w:rPr>
              <w:t>дальнейшие</w:t>
            </w:r>
            <w:r w:rsidRPr="001412B7">
              <w:rPr>
                <w:spacing w:val="-5"/>
                <w:sz w:val="24"/>
                <w:szCs w:val="24"/>
                <w:lang w:val="ru-RU"/>
              </w:rPr>
              <w:t xml:space="preserve"> </w:t>
            </w:r>
            <w:r w:rsidRPr="001412B7">
              <w:rPr>
                <w:sz w:val="24"/>
                <w:szCs w:val="24"/>
                <w:lang w:val="ru-RU"/>
              </w:rPr>
              <w:t>цели.</w:t>
            </w:r>
          </w:p>
          <w:p w:rsidR="001A5B40" w:rsidRPr="001412B7" w:rsidRDefault="001A5B40" w:rsidP="001A5B40">
            <w:pPr>
              <w:pStyle w:val="TableParagraph"/>
              <w:ind w:left="105" w:right="131"/>
              <w:jc w:val="both"/>
              <w:rPr>
                <w:sz w:val="24"/>
                <w:szCs w:val="24"/>
                <w:lang w:val="ru-RU"/>
              </w:rPr>
            </w:pPr>
            <w:r w:rsidRPr="001412B7">
              <w:rPr>
                <w:sz w:val="24"/>
                <w:szCs w:val="24"/>
                <w:lang w:val="ru-RU"/>
              </w:rPr>
              <w:t>Умеют осознавать эмоциональное состояние свое и других,</w:t>
            </w:r>
            <w:r w:rsidRPr="001412B7">
              <w:rPr>
                <w:spacing w:val="1"/>
                <w:sz w:val="24"/>
                <w:szCs w:val="24"/>
                <w:lang w:val="ru-RU"/>
              </w:rPr>
              <w:t xml:space="preserve"> </w:t>
            </w:r>
            <w:r w:rsidRPr="001412B7">
              <w:rPr>
                <w:sz w:val="24"/>
                <w:szCs w:val="24"/>
                <w:lang w:val="ru-RU"/>
              </w:rPr>
              <w:t>стремятся</w:t>
            </w:r>
            <w:r w:rsidRPr="001412B7">
              <w:rPr>
                <w:spacing w:val="-6"/>
                <w:sz w:val="24"/>
                <w:szCs w:val="24"/>
                <w:lang w:val="ru-RU"/>
              </w:rPr>
              <w:t xml:space="preserve"> </w:t>
            </w:r>
            <w:r w:rsidRPr="001412B7">
              <w:rPr>
                <w:sz w:val="24"/>
                <w:szCs w:val="24"/>
                <w:lang w:val="ru-RU"/>
              </w:rPr>
              <w:t>управлять</w:t>
            </w:r>
            <w:r w:rsidRPr="001412B7">
              <w:rPr>
                <w:spacing w:val="-3"/>
                <w:sz w:val="24"/>
                <w:szCs w:val="24"/>
                <w:lang w:val="ru-RU"/>
              </w:rPr>
              <w:t xml:space="preserve"> </w:t>
            </w:r>
            <w:r w:rsidRPr="001412B7">
              <w:rPr>
                <w:sz w:val="24"/>
                <w:szCs w:val="24"/>
                <w:lang w:val="ru-RU"/>
              </w:rPr>
              <w:t>собственным</w:t>
            </w:r>
            <w:r w:rsidRPr="001412B7">
              <w:rPr>
                <w:spacing w:val="-4"/>
                <w:sz w:val="24"/>
                <w:szCs w:val="24"/>
                <w:lang w:val="ru-RU"/>
              </w:rPr>
              <w:t xml:space="preserve"> </w:t>
            </w:r>
            <w:r w:rsidRPr="001412B7">
              <w:rPr>
                <w:sz w:val="24"/>
                <w:szCs w:val="24"/>
                <w:lang w:val="ru-RU"/>
              </w:rPr>
              <w:t>эмоциональным</w:t>
            </w:r>
            <w:r w:rsidRPr="001412B7">
              <w:rPr>
                <w:spacing w:val="-7"/>
                <w:sz w:val="24"/>
                <w:szCs w:val="24"/>
                <w:lang w:val="ru-RU"/>
              </w:rPr>
              <w:t xml:space="preserve"> </w:t>
            </w:r>
            <w:r w:rsidRPr="001412B7">
              <w:rPr>
                <w:sz w:val="24"/>
                <w:szCs w:val="24"/>
                <w:lang w:val="ru-RU"/>
              </w:rPr>
              <w:t>состоянием.</w:t>
            </w:r>
          </w:p>
          <w:p w:rsidR="001A5B40" w:rsidRPr="001412B7" w:rsidRDefault="001A5B40" w:rsidP="001A5B40">
            <w:pPr>
              <w:pStyle w:val="TableParagraph"/>
              <w:ind w:left="105"/>
              <w:jc w:val="both"/>
              <w:rPr>
                <w:sz w:val="24"/>
                <w:szCs w:val="24"/>
                <w:lang w:val="ru-RU"/>
              </w:rPr>
            </w:pPr>
            <w:r w:rsidRPr="001412B7">
              <w:rPr>
                <w:sz w:val="24"/>
                <w:szCs w:val="24"/>
                <w:lang w:val="ru-RU"/>
              </w:rPr>
              <w:t>Обладают</w:t>
            </w:r>
            <w:r w:rsidRPr="001412B7">
              <w:rPr>
                <w:spacing w:val="-8"/>
                <w:sz w:val="24"/>
                <w:szCs w:val="24"/>
                <w:lang w:val="ru-RU"/>
              </w:rPr>
              <w:t xml:space="preserve"> </w:t>
            </w:r>
            <w:r w:rsidRPr="001412B7">
              <w:rPr>
                <w:sz w:val="24"/>
                <w:szCs w:val="24"/>
                <w:lang w:val="ru-RU"/>
              </w:rPr>
              <w:t>первоначальными</w:t>
            </w:r>
            <w:r w:rsidRPr="001412B7">
              <w:rPr>
                <w:spacing w:val="-6"/>
                <w:sz w:val="24"/>
                <w:szCs w:val="24"/>
                <w:lang w:val="ru-RU"/>
              </w:rPr>
              <w:t xml:space="preserve"> </w:t>
            </w:r>
            <w:r w:rsidRPr="001412B7">
              <w:rPr>
                <w:sz w:val="24"/>
                <w:szCs w:val="24"/>
                <w:lang w:val="ru-RU"/>
              </w:rPr>
              <w:t>навыками</w:t>
            </w:r>
            <w:r w:rsidRPr="001412B7">
              <w:rPr>
                <w:spacing w:val="-11"/>
                <w:sz w:val="24"/>
                <w:szCs w:val="24"/>
                <w:lang w:val="ru-RU"/>
              </w:rPr>
              <w:t xml:space="preserve"> </w:t>
            </w:r>
            <w:r w:rsidRPr="001412B7">
              <w:rPr>
                <w:sz w:val="24"/>
                <w:szCs w:val="24"/>
                <w:lang w:val="ru-RU"/>
              </w:rPr>
              <w:t>рефлексии</w:t>
            </w:r>
            <w:r w:rsidRPr="001412B7">
              <w:rPr>
                <w:spacing w:val="-6"/>
                <w:sz w:val="24"/>
                <w:szCs w:val="24"/>
                <w:lang w:val="ru-RU"/>
              </w:rPr>
              <w:t xml:space="preserve"> </w:t>
            </w:r>
            <w:proofErr w:type="gramStart"/>
            <w:r w:rsidRPr="001412B7">
              <w:rPr>
                <w:sz w:val="24"/>
                <w:szCs w:val="24"/>
                <w:lang w:val="ru-RU"/>
              </w:rPr>
              <w:t>физического</w:t>
            </w:r>
            <w:proofErr w:type="gramEnd"/>
          </w:p>
          <w:p w:rsidR="001A5B40" w:rsidRPr="001412B7" w:rsidRDefault="001A5B40" w:rsidP="001A5B40">
            <w:pPr>
              <w:pStyle w:val="TableParagraph"/>
              <w:ind w:left="105" w:right="168"/>
              <w:jc w:val="both"/>
              <w:rPr>
                <w:sz w:val="24"/>
                <w:szCs w:val="24"/>
                <w:lang w:val="ru-RU"/>
              </w:rPr>
            </w:pPr>
            <w:r w:rsidRPr="001412B7">
              <w:rPr>
                <w:sz w:val="24"/>
                <w:szCs w:val="24"/>
                <w:lang w:val="ru-RU"/>
              </w:rPr>
              <w:t>состояния своего и других людей, готовы оказывать первую помощь</w:t>
            </w:r>
            <w:r w:rsidRPr="001412B7">
              <w:rPr>
                <w:spacing w:val="-58"/>
                <w:sz w:val="24"/>
                <w:szCs w:val="24"/>
                <w:lang w:val="ru-RU"/>
              </w:rPr>
              <w:t xml:space="preserve"> </w:t>
            </w:r>
            <w:r w:rsidRPr="001412B7">
              <w:rPr>
                <w:sz w:val="24"/>
                <w:szCs w:val="24"/>
                <w:lang w:val="ru-RU"/>
              </w:rPr>
              <w:t>себе и</w:t>
            </w:r>
            <w:r w:rsidRPr="001412B7">
              <w:rPr>
                <w:spacing w:val="3"/>
                <w:sz w:val="24"/>
                <w:szCs w:val="24"/>
                <w:lang w:val="ru-RU"/>
              </w:rPr>
              <w:t xml:space="preserve"> </w:t>
            </w:r>
            <w:r w:rsidRPr="001412B7">
              <w:rPr>
                <w:sz w:val="24"/>
                <w:szCs w:val="24"/>
                <w:lang w:val="ru-RU"/>
              </w:rPr>
              <w:t>другим</w:t>
            </w:r>
            <w:r w:rsidRPr="001412B7">
              <w:rPr>
                <w:spacing w:val="3"/>
                <w:sz w:val="24"/>
                <w:szCs w:val="24"/>
                <w:lang w:val="ru-RU"/>
              </w:rPr>
              <w:t xml:space="preserve"> </w:t>
            </w:r>
            <w:r w:rsidRPr="001412B7">
              <w:rPr>
                <w:sz w:val="24"/>
                <w:szCs w:val="24"/>
                <w:lang w:val="ru-RU"/>
              </w:rPr>
              <w:t>людям.</w:t>
            </w:r>
          </w:p>
        </w:tc>
      </w:tr>
      <w:tr w:rsidR="001A5B40" w:rsidRPr="001412B7" w:rsidTr="001A5B40">
        <w:trPr>
          <w:trHeight w:val="4980"/>
          <w:jc w:val="center"/>
        </w:trPr>
        <w:tc>
          <w:tcPr>
            <w:tcW w:w="2271" w:type="dxa"/>
          </w:tcPr>
          <w:p w:rsidR="001A5B40" w:rsidRPr="001412B7" w:rsidRDefault="001A5B40" w:rsidP="001A5B40">
            <w:pPr>
              <w:pStyle w:val="TableParagraph"/>
              <w:jc w:val="both"/>
              <w:rPr>
                <w:sz w:val="24"/>
                <w:szCs w:val="24"/>
              </w:rPr>
            </w:pPr>
            <w:r w:rsidRPr="001412B7">
              <w:rPr>
                <w:sz w:val="24"/>
                <w:szCs w:val="24"/>
              </w:rPr>
              <w:t>Трудовое</w:t>
            </w:r>
          </w:p>
        </w:tc>
        <w:tc>
          <w:tcPr>
            <w:tcW w:w="7371" w:type="dxa"/>
          </w:tcPr>
          <w:p w:rsidR="001A5B40" w:rsidRPr="001412B7" w:rsidRDefault="001A5B40" w:rsidP="001A5B40">
            <w:pPr>
              <w:pStyle w:val="TableParagraph"/>
              <w:ind w:left="105" w:right="489"/>
              <w:jc w:val="both"/>
              <w:rPr>
                <w:sz w:val="24"/>
                <w:szCs w:val="24"/>
                <w:lang w:val="ru-RU"/>
              </w:rPr>
            </w:pPr>
            <w:r w:rsidRPr="001412B7">
              <w:rPr>
                <w:sz w:val="24"/>
                <w:szCs w:val="24"/>
                <w:lang w:val="ru-RU"/>
              </w:rPr>
              <w:t>Уважают</w:t>
            </w:r>
            <w:r w:rsidRPr="001412B7">
              <w:rPr>
                <w:spacing w:val="-4"/>
                <w:sz w:val="24"/>
                <w:szCs w:val="24"/>
                <w:lang w:val="ru-RU"/>
              </w:rPr>
              <w:t xml:space="preserve"> </w:t>
            </w:r>
            <w:r w:rsidRPr="001412B7">
              <w:rPr>
                <w:sz w:val="24"/>
                <w:szCs w:val="24"/>
                <w:lang w:val="ru-RU"/>
              </w:rPr>
              <w:t>труд,</w:t>
            </w:r>
            <w:r w:rsidRPr="001412B7">
              <w:rPr>
                <w:spacing w:val="-2"/>
                <w:sz w:val="24"/>
                <w:szCs w:val="24"/>
                <w:lang w:val="ru-RU"/>
              </w:rPr>
              <w:t xml:space="preserve"> </w:t>
            </w:r>
            <w:r w:rsidRPr="001412B7">
              <w:rPr>
                <w:sz w:val="24"/>
                <w:szCs w:val="24"/>
                <w:lang w:val="ru-RU"/>
              </w:rPr>
              <w:t>результаты</w:t>
            </w:r>
            <w:r w:rsidRPr="001412B7">
              <w:rPr>
                <w:spacing w:val="-2"/>
                <w:sz w:val="24"/>
                <w:szCs w:val="24"/>
                <w:lang w:val="ru-RU"/>
              </w:rPr>
              <w:t xml:space="preserve"> </w:t>
            </w:r>
            <w:r w:rsidRPr="001412B7">
              <w:rPr>
                <w:sz w:val="24"/>
                <w:szCs w:val="24"/>
                <w:lang w:val="ru-RU"/>
              </w:rPr>
              <w:t>трудовой</w:t>
            </w:r>
            <w:r w:rsidRPr="001412B7">
              <w:rPr>
                <w:spacing w:val="-3"/>
                <w:sz w:val="24"/>
                <w:szCs w:val="24"/>
                <w:lang w:val="ru-RU"/>
              </w:rPr>
              <w:t xml:space="preserve"> </w:t>
            </w:r>
            <w:r w:rsidRPr="001412B7">
              <w:rPr>
                <w:sz w:val="24"/>
                <w:szCs w:val="24"/>
                <w:lang w:val="ru-RU"/>
              </w:rPr>
              <w:t>деятельности</w:t>
            </w:r>
            <w:r w:rsidRPr="001412B7">
              <w:rPr>
                <w:spacing w:val="-2"/>
                <w:sz w:val="24"/>
                <w:szCs w:val="24"/>
                <w:lang w:val="ru-RU"/>
              </w:rPr>
              <w:t xml:space="preserve"> </w:t>
            </w:r>
            <w:r w:rsidRPr="001412B7">
              <w:rPr>
                <w:sz w:val="24"/>
                <w:szCs w:val="24"/>
                <w:lang w:val="ru-RU"/>
              </w:rPr>
              <w:t>своей</w:t>
            </w:r>
            <w:r w:rsidRPr="001412B7">
              <w:rPr>
                <w:spacing w:val="-8"/>
                <w:sz w:val="24"/>
                <w:szCs w:val="24"/>
                <w:lang w:val="ru-RU"/>
              </w:rPr>
              <w:t xml:space="preserve"> </w:t>
            </w:r>
            <w:r w:rsidRPr="001412B7">
              <w:rPr>
                <w:sz w:val="24"/>
                <w:szCs w:val="24"/>
                <w:lang w:val="ru-RU"/>
              </w:rPr>
              <w:t>и</w:t>
            </w:r>
            <w:r w:rsidRPr="001412B7">
              <w:rPr>
                <w:spacing w:val="-3"/>
                <w:sz w:val="24"/>
                <w:szCs w:val="24"/>
                <w:lang w:val="ru-RU"/>
              </w:rPr>
              <w:t xml:space="preserve"> </w:t>
            </w:r>
            <w:r w:rsidRPr="001412B7">
              <w:rPr>
                <w:sz w:val="24"/>
                <w:szCs w:val="24"/>
                <w:lang w:val="ru-RU"/>
              </w:rPr>
              <w:t>других</w:t>
            </w:r>
            <w:r w:rsidRPr="001412B7">
              <w:rPr>
                <w:spacing w:val="-57"/>
                <w:sz w:val="24"/>
                <w:szCs w:val="24"/>
                <w:lang w:val="ru-RU"/>
              </w:rPr>
              <w:t xml:space="preserve"> </w:t>
            </w:r>
            <w:r w:rsidRPr="001412B7">
              <w:rPr>
                <w:sz w:val="24"/>
                <w:szCs w:val="24"/>
                <w:lang w:val="ru-RU"/>
              </w:rPr>
              <w:t>людей.</w:t>
            </w:r>
          </w:p>
          <w:p w:rsidR="001A5B40" w:rsidRPr="001412B7" w:rsidRDefault="001A5B40" w:rsidP="001A5B40">
            <w:pPr>
              <w:pStyle w:val="TableParagraph"/>
              <w:ind w:left="105"/>
              <w:jc w:val="both"/>
              <w:rPr>
                <w:sz w:val="24"/>
                <w:szCs w:val="24"/>
                <w:lang w:val="ru-RU"/>
              </w:rPr>
            </w:pPr>
            <w:r w:rsidRPr="001412B7">
              <w:rPr>
                <w:sz w:val="24"/>
                <w:szCs w:val="24"/>
                <w:lang w:val="ru-RU"/>
              </w:rPr>
              <w:t>Выражают готовность к</w:t>
            </w:r>
            <w:r w:rsidRPr="001412B7">
              <w:rPr>
                <w:spacing w:val="-8"/>
                <w:sz w:val="24"/>
                <w:szCs w:val="24"/>
                <w:lang w:val="ru-RU"/>
              </w:rPr>
              <w:t xml:space="preserve"> </w:t>
            </w:r>
            <w:r w:rsidRPr="001412B7">
              <w:rPr>
                <w:sz w:val="24"/>
                <w:szCs w:val="24"/>
                <w:lang w:val="ru-RU"/>
              </w:rPr>
              <w:t>участию</w:t>
            </w:r>
            <w:r w:rsidRPr="001412B7">
              <w:rPr>
                <w:spacing w:val="-3"/>
                <w:sz w:val="24"/>
                <w:szCs w:val="24"/>
                <w:lang w:val="ru-RU"/>
              </w:rPr>
              <w:t xml:space="preserve"> </w:t>
            </w:r>
            <w:r w:rsidRPr="001412B7">
              <w:rPr>
                <w:sz w:val="24"/>
                <w:szCs w:val="24"/>
                <w:lang w:val="ru-RU"/>
              </w:rPr>
              <w:t>в решении</w:t>
            </w:r>
            <w:r w:rsidRPr="001412B7">
              <w:rPr>
                <w:spacing w:val="-5"/>
                <w:sz w:val="24"/>
                <w:szCs w:val="24"/>
                <w:lang w:val="ru-RU"/>
              </w:rPr>
              <w:t xml:space="preserve"> </w:t>
            </w:r>
            <w:proofErr w:type="gramStart"/>
            <w:r w:rsidRPr="001412B7">
              <w:rPr>
                <w:sz w:val="24"/>
                <w:szCs w:val="24"/>
                <w:lang w:val="ru-RU"/>
              </w:rPr>
              <w:t>практических</w:t>
            </w:r>
            <w:proofErr w:type="gramEnd"/>
            <w:r w:rsidRPr="001412B7">
              <w:rPr>
                <w:spacing w:val="-5"/>
                <w:sz w:val="24"/>
                <w:szCs w:val="24"/>
                <w:lang w:val="ru-RU"/>
              </w:rPr>
              <w:t xml:space="preserve"> </w:t>
            </w:r>
            <w:r w:rsidRPr="001412B7">
              <w:rPr>
                <w:sz w:val="24"/>
                <w:szCs w:val="24"/>
                <w:lang w:val="ru-RU"/>
              </w:rPr>
              <w:t>трудовых</w:t>
            </w:r>
          </w:p>
          <w:p w:rsidR="001A5B40" w:rsidRPr="001412B7" w:rsidRDefault="001A5B40" w:rsidP="001A5B40">
            <w:pPr>
              <w:pStyle w:val="TableParagraph"/>
              <w:ind w:left="105" w:right="131"/>
              <w:jc w:val="both"/>
              <w:rPr>
                <w:sz w:val="24"/>
                <w:szCs w:val="24"/>
                <w:lang w:val="ru-RU"/>
              </w:rPr>
            </w:pPr>
            <w:proofErr w:type="gramStart"/>
            <w:r w:rsidRPr="001412B7">
              <w:rPr>
                <w:sz w:val="24"/>
                <w:szCs w:val="24"/>
                <w:lang w:val="ru-RU"/>
              </w:rPr>
              <w:t>дел, задач (в семье, школе, своей местности) технологической и</w:t>
            </w:r>
            <w:r w:rsidRPr="001412B7">
              <w:rPr>
                <w:spacing w:val="1"/>
                <w:sz w:val="24"/>
                <w:szCs w:val="24"/>
                <w:lang w:val="ru-RU"/>
              </w:rPr>
              <w:t xml:space="preserve"> </w:t>
            </w:r>
            <w:r w:rsidRPr="001412B7">
              <w:rPr>
                <w:sz w:val="24"/>
                <w:szCs w:val="24"/>
                <w:lang w:val="ru-RU"/>
              </w:rPr>
              <w:t>социальной</w:t>
            </w:r>
            <w:r w:rsidRPr="001412B7">
              <w:rPr>
                <w:spacing w:val="-9"/>
                <w:sz w:val="24"/>
                <w:szCs w:val="24"/>
                <w:lang w:val="ru-RU"/>
              </w:rPr>
              <w:t xml:space="preserve"> </w:t>
            </w:r>
            <w:r w:rsidRPr="001412B7">
              <w:rPr>
                <w:sz w:val="24"/>
                <w:szCs w:val="24"/>
                <w:lang w:val="ru-RU"/>
              </w:rPr>
              <w:t>направленности,</w:t>
            </w:r>
            <w:r w:rsidRPr="001412B7">
              <w:rPr>
                <w:spacing w:val="-3"/>
                <w:sz w:val="24"/>
                <w:szCs w:val="24"/>
                <w:lang w:val="ru-RU"/>
              </w:rPr>
              <w:t xml:space="preserve"> </w:t>
            </w:r>
            <w:r w:rsidRPr="001412B7">
              <w:rPr>
                <w:sz w:val="24"/>
                <w:szCs w:val="24"/>
                <w:lang w:val="ru-RU"/>
              </w:rPr>
              <w:t>способны</w:t>
            </w:r>
            <w:r w:rsidRPr="001412B7">
              <w:rPr>
                <w:spacing w:val="-4"/>
                <w:sz w:val="24"/>
                <w:szCs w:val="24"/>
                <w:lang w:val="ru-RU"/>
              </w:rPr>
              <w:t xml:space="preserve"> </w:t>
            </w:r>
            <w:r w:rsidRPr="001412B7">
              <w:rPr>
                <w:sz w:val="24"/>
                <w:szCs w:val="24"/>
                <w:lang w:val="ru-RU"/>
              </w:rPr>
              <w:t>инициировать,</w:t>
            </w:r>
            <w:r w:rsidRPr="001412B7">
              <w:rPr>
                <w:spacing w:val="-7"/>
                <w:sz w:val="24"/>
                <w:szCs w:val="24"/>
                <w:lang w:val="ru-RU"/>
              </w:rPr>
              <w:t xml:space="preserve"> </w:t>
            </w:r>
            <w:r w:rsidRPr="001412B7">
              <w:rPr>
                <w:sz w:val="24"/>
                <w:szCs w:val="24"/>
                <w:lang w:val="ru-RU"/>
              </w:rPr>
              <w:t>планировать</w:t>
            </w:r>
            <w:r w:rsidRPr="001412B7">
              <w:rPr>
                <w:spacing w:val="-4"/>
                <w:sz w:val="24"/>
                <w:szCs w:val="24"/>
                <w:lang w:val="ru-RU"/>
              </w:rPr>
              <w:t xml:space="preserve"> </w:t>
            </w:r>
            <w:r w:rsidRPr="001412B7">
              <w:rPr>
                <w:sz w:val="24"/>
                <w:szCs w:val="24"/>
                <w:lang w:val="ru-RU"/>
              </w:rPr>
              <w:t>и</w:t>
            </w:r>
            <w:proofErr w:type="gramEnd"/>
          </w:p>
          <w:p w:rsidR="001A5B40" w:rsidRPr="001412B7" w:rsidRDefault="001A5B40" w:rsidP="001A5B40">
            <w:pPr>
              <w:pStyle w:val="TableParagraph"/>
              <w:ind w:left="105"/>
              <w:jc w:val="both"/>
              <w:rPr>
                <w:sz w:val="24"/>
                <w:szCs w:val="24"/>
                <w:lang w:val="ru-RU"/>
              </w:rPr>
            </w:pPr>
            <w:r w:rsidRPr="001412B7">
              <w:rPr>
                <w:sz w:val="24"/>
                <w:szCs w:val="24"/>
                <w:lang w:val="ru-RU"/>
              </w:rPr>
              <w:t>выполнять</w:t>
            </w:r>
            <w:r w:rsidRPr="001412B7">
              <w:rPr>
                <w:spacing w:val="-1"/>
                <w:sz w:val="24"/>
                <w:szCs w:val="24"/>
                <w:lang w:val="ru-RU"/>
              </w:rPr>
              <w:t xml:space="preserve"> </w:t>
            </w:r>
            <w:r w:rsidRPr="001412B7">
              <w:rPr>
                <w:sz w:val="24"/>
                <w:szCs w:val="24"/>
                <w:lang w:val="ru-RU"/>
              </w:rPr>
              <w:t>такого</w:t>
            </w:r>
            <w:r w:rsidRPr="001412B7">
              <w:rPr>
                <w:spacing w:val="-2"/>
                <w:sz w:val="24"/>
                <w:szCs w:val="24"/>
                <w:lang w:val="ru-RU"/>
              </w:rPr>
              <w:t xml:space="preserve"> </w:t>
            </w:r>
            <w:r w:rsidRPr="001412B7">
              <w:rPr>
                <w:sz w:val="24"/>
                <w:szCs w:val="24"/>
                <w:lang w:val="ru-RU"/>
              </w:rPr>
              <w:t>рода</w:t>
            </w:r>
            <w:r w:rsidRPr="001412B7">
              <w:rPr>
                <w:spacing w:val="-3"/>
                <w:sz w:val="24"/>
                <w:szCs w:val="24"/>
                <w:lang w:val="ru-RU"/>
              </w:rPr>
              <w:t xml:space="preserve"> </w:t>
            </w:r>
            <w:r w:rsidRPr="001412B7">
              <w:rPr>
                <w:sz w:val="24"/>
                <w:szCs w:val="24"/>
                <w:lang w:val="ru-RU"/>
              </w:rPr>
              <w:t>деятельность.</w:t>
            </w:r>
          </w:p>
          <w:p w:rsidR="001A5B40" w:rsidRPr="001412B7" w:rsidRDefault="001A5B40" w:rsidP="001A5B40">
            <w:pPr>
              <w:pStyle w:val="TableParagraph"/>
              <w:ind w:left="105" w:right="131"/>
              <w:jc w:val="both"/>
              <w:rPr>
                <w:sz w:val="24"/>
                <w:szCs w:val="24"/>
                <w:lang w:val="ru-RU"/>
              </w:rPr>
            </w:pPr>
            <w:r w:rsidRPr="001412B7">
              <w:rPr>
                <w:sz w:val="24"/>
                <w:szCs w:val="24"/>
                <w:lang w:val="ru-RU"/>
              </w:rPr>
              <w:t>Проявляют</w:t>
            </w:r>
            <w:r w:rsidRPr="001412B7">
              <w:rPr>
                <w:spacing w:val="-5"/>
                <w:sz w:val="24"/>
                <w:szCs w:val="24"/>
                <w:lang w:val="ru-RU"/>
              </w:rPr>
              <w:t xml:space="preserve"> </w:t>
            </w:r>
            <w:r w:rsidRPr="001412B7">
              <w:rPr>
                <w:sz w:val="24"/>
                <w:szCs w:val="24"/>
                <w:lang w:val="ru-RU"/>
              </w:rPr>
              <w:t>интерес</w:t>
            </w:r>
            <w:r w:rsidRPr="001412B7">
              <w:rPr>
                <w:spacing w:val="-2"/>
                <w:sz w:val="24"/>
                <w:szCs w:val="24"/>
                <w:lang w:val="ru-RU"/>
              </w:rPr>
              <w:t xml:space="preserve"> </w:t>
            </w:r>
            <w:r w:rsidRPr="001412B7">
              <w:rPr>
                <w:sz w:val="24"/>
                <w:szCs w:val="24"/>
                <w:lang w:val="ru-RU"/>
              </w:rPr>
              <w:t>к</w:t>
            </w:r>
            <w:r w:rsidRPr="001412B7">
              <w:rPr>
                <w:spacing w:val="-7"/>
                <w:sz w:val="24"/>
                <w:szCs w:val="24"/>
                <w:lang w:val="ru-RU"/>
              </w:rPr>
              <w:t xml:space="preserve"> </w:t>
            </w:r>
            <w:r w:rsidRPr="001412B7">
              <w:rPr>
                <w:sz w:val="24"/>
                <w:szCs w:val="24"/>
                <w:lang w:val="ru-RU"/>
              </w:rPr>
              <w:t>практическому</w:t>
            </w:r>
            <w:r w:rsidRPr="001412B7">
              <w:rPr>
                <w:spacing w:val="-10"/>
                <w:sz w:val="24"/>
                <w:szCs w:val="24"/>
                <w:lang w:val="ru-RU"/>
              </w:rPr>
              <w:t xml:space="preserve"> </w:t>
            </w:r>
            <w:r w:rsidRPr="001412B7">
              <w:rPr>
                <w:sz w:val="24"/>
                <w:szCs w:val="24"/>
                <w:lang w:val="ru-RU"/>
              </w:rPr>
              <w:t>изучению</w:t>
            </w:r>
            <w:r w:rsidRPr="001412B7">
              <w:rPr>
                <w:spacing w:val="1"/>
                <w:sz w:val="24"/>
                <w:szCs w:val="24"/>
                <w:lang w:val="ru-RU"/>
              </w:rPr>
              <w:t xml:space="preserve"> </w:t>
            </w:r>
            <w:r w:rsidRPr="001412B7">
              <w:rPr>
                <w:sz w:val="24"/>
                <w:szCs w:val="24"/>
                <w:lang w:val="ru-RU"/>
              </w:rPr>
              <w:t>профессий и</w:t>
            </w:r>
            <w:r w:rsidRPr="001412B7">
              <w:rPr>
                <w:spacing w:val="-4"/>
                <w:sz w:val="24"/>
                <w:szCs w:val="24"/>
                <w:lang w:val="ru-RU"/>
              </w:rPr>
              <w:t xml:space="preserve"> </w:t>
            </w:r>
            <w:r w:rsidRPr="001412B7">
              <w:rPr>
                <w:sz w:val="24"/>
                <w:szCs w:val="24"/>
                <w:lang w:val="ru-RU"/>
              </w:rPr>
              <w:t>труда</w:t>
            </w:r>
            <w:r w:rsidRPr="001412B7">
              <w:rPr>
                <w:spacing w:val="-57"/>
                <w:sz w:val="24"/>
                <w:szCs w:val="24"/>
                <w:lang w:val="ru-RU"/>
              </w:rPr>
              <w:t xml:space="preserve"> </w:t>
            </w:r>
            <w:r w:rsidRPr="001412B7">
              <w:rPr>
                <w:sz w:val="24"/>
                <w:szCs w:val="24"/>
                <w:lang w:val="ru-RU"/>
              </w:rPr>
              <w:t>различного</w:t>
            </w:r>
            <w:r w:rsidRPr="001412B7">
              <w:rPr>
                <w:spacing w:val="5"/>
                <w:sz w:val="24"/>
                <w:szCs w:val="24"/>
                <w:lang w:val="ru-RU"/>
              </w:rPr>
              <w:t xml:space="preserve"> </w:t>
            </w:r>
            <w:r w:rsidRPr="001412B7">
              <w:rPr>
                <w:sz w:val="24"/>
                <w:szCs w:val="24"/>
                <w:lang w:val="ru-RU"/>
              </w:rPr>
              <w:t>рода</w:t>
            </w:r>
            <w:r w:rsidRPr="001412B7">
              <w:rPr>
                <w:spacing w:val="-5"/>
                <w:sz w:val="24"/>
                <w:szCs w:val="24"/>
                <w:lang w:val="ru-RU"/>
              </w:rPr>
              <w:t xml:space="preserve"> </w:t>
            </w:r>
            <w:r w:rsidRPr="001412B7">
              <w:rPr>
                <w:sz w:val="24"/>
                <w:szCs w:val="24"/>
                <w:lang w:val="ru-RU"/>
              </w:rPr>
              <w:t>на</w:t>
            </w:r>
            <w:r w:rsidRPr="001412B7">
              <w:rPr>
                <w:spacing w:val="-5"/>
                <w:sz w:val="24"/>
                <w:szCs w:val="24"/>
                <w:lang w:val="ru-RU"/>
              </w:rPr>
              <w:t xml:space="preserve"> </w:t>
            </w:r>
            <w:r w:rsidRPr="001412B7">
              <w:rPr>
                <w:sz w:val="24"/>
                <w:szCs w:val="24"/>
                <w:lang w:val="ru-RU"/>
              </w:rPr>
              <w:t>основе</w:t>
            </w:r>
            <w:r w:rsidRPr="001412B7">
              <w:rPr>
                <w:spacing w:val="-5"/>
                <w:sz w:val="24"/>
                <w:szCs w:val="24"/>
                <w:lang w:val="ru-RU"/>
              </w:rPr>
              <w:t xml:space="preserve"> </w:t>
            </w:r>
            <w:r w:rsidRPr="001412B7">
              <w:rPr>
                <w:sz w:val="24"/>
                <w:szCs w:val="24"/>
                <w:lang w:val="ru-RU"/>
              </w:rPr>
              <w:t>изучаемых</w:t>
            </w:r>
            <w:r w:rsidRPr="001412B7">
              <w:rPr>
                <w:spacing w:val="-4"/>
                <w:sz w:val="24"/>
                <w:szCs w:val="24"/>
                <w:lang w:val="ru-RU"/>
              </w:rPr>
              <w:t xml:space="preserve"> </w:t>
            </w:r>
            <w:r w:rsidRPr="001412B7">
              <w:rPr>
                <w:sz w:val="24"/>
                <w:szCs w:val="24"/>
                <w:lang w:val="ru-RU"/>
              </w:rPr>
              <w:t>предметных</w:t>
            </w:r>
            <w:r w:rsidRPr="001412B7">
              <w:rPr>
                <w:spacing w:val="-4"/>
                <w:sz w:val="24"/>
                <w:szCs w:val="24"/>
                <w:lang w:val="ru-RU"/>
              </w:rPr>
              <w:t xml:space="preserve"> </w:t>
            </w:r>
            <w:r w:rsidRPr="001412B7">
              <w:rPr>
                <w:sz w:val="24"/>
                <w:szCs w:val="24"/>
                <w:lang w:val="ru-RU"/>
              </w:rPr>
              <w:t>знаний.</w:t>
            </w:r>
          </w:p>
          <w:p w:rsidR="001A5B40" w:rsidRPr="001412B7" w:rsidRDefault="001A5B40" w:rsidP="001A5B40">
            <w:pPr>
              <w:pStyle w:val="TableParagraph"/>
              <w:ind w:left="105" w:right="324"/>
              <w:jc w:val="both"/>
              <w:rPr>
                <w:sz w:val="24"/>
                <w:szCs w:val="24"/>
                <w:lang w:val="ru-RU"/>
              </w:rPr>
            </w:pPr>
            <w:r w:rsidRPr="001412B7">
              <w:rPr>
                <w:sz w:val="24"/>
                <w:szCs w:val="24"/>
                <w:lang w:val="ru-RU"/>
              </w:rPr>
              <w:t>Сознают</w:t>
            </w:r>
            <w:r w:rsidRPr="001412B7">
              <w:rPr>
                <w:spacing w:val="-6"/>
                <w:sz w:val="24"/>
                <w:szCs w:val="24"/>
                <w:lang w:val="ru-RU"/>
              </w:rPr>
              <w:t xml:space="preserve"> </w:t>
            </w:r>
            <w:r w:rsidRPr="001412B7">
              <w:rPr>
                <w:sz w:val="24"/>
                <w:szCs w:val="24"/>
                <w:lang w:val="ru-RU"/>
              </w:rPr>
              <w:t>важность</w:t>
            </w:r>
            <w:r w:rsidRPr="001412B7">
              <w:rPr>
                <w:spacing w:val="-8"/>
                <w:sz w:val="24"/>
                <w:szCs w:val="24"/>
                <w:lang w:val="ru-RU"/>
              </w:rPr>
              <w:t xml:space="preserve"> </w:t>
            </w:r>
            <w:r w:rsidRPr="001412B7">
              <w:rPr>
                <w:sz w:val="24"/>
                <w:szCs w:val="24"/>
                <w:lang w:val="ru-RU"/>
              </w:rPr>
              <w:t>обучения</w:t>
            </w:r>
            <w:r w:rsidRPr="001412B7">
              <w:rPr>
                <w:spacing w:val="-2"/>
                <w:sz w:val="24"/>
                <w:szCs w:val="24"/>
                <w:lang w:val="ru-RU"/>
              </w:rPr>
              <w:t xml:space="preserve"> </w:t>
            </w:r>
            <w:r w:rsidRPr="001412B7">
              <w:rPr>
                <w:sz w:val="24"/>
                <w:szCs w:val="24"/>
                <w:lang w:val="ru-RU"/>
              </w:rPr>
              <w:t>труду,</w:t>
            </w:r>
            <w:r w:rsidRPr="001412B7">
              <w:rPr>
                <w:spacing w:val="1"/>
                <w:sz w:val="24"/>
                <w:szCs w:val="24"/>
                <w:lang w:val="ru-RU"/>
              </w:rPr>
              <w:t xml:space="preserve"> </w:t>
            </w:r>
            <w:r w:rsidRPr="001412B7">
              <w:rPr>
                <w:sz w:val="24"/>
                <w:szCs w:val="24"/>
                <w:lang w:val="ru-RU"/>
              </w:rPr>
              <w:t>накопления</w:t>
            </w:r>
            <w:r w:rsidRPr="001412B7">
              <w:rPr>
                <w:spacing w:val="-6"/>
                <w:sz w:val="24"/>
                <w:szCs w:val="24"/>
                <w:lang w:val="ru-RU"/>
              </w:rPr>
              <w:t xml:space="preserve"> </w:t>
            </w:r>
            <w:r w:rsidRPr="001412B7">
              <w:rPr>
                <w:sz w:val="24"/>
                <w:szCs w:val="24"/>
                <w:lang w:val="ru-RU"/>
              </w:rPr>
              <w:t>навыков</w:t>
            </w:r>
            <w:r w:rsidRPr="001412B7">
              <w:rPr>
                <w:spacing w:val="-4"/>
                <w:sz w:val="24"/>
                <w:szCs w:val="24"/>
                <w:lang w:val="ru-RU"/>
              </w:rPr>
              <w:t xml:space="preserve"> </w:t>
            </w:r>
            <w:r w:rsidRPr="001412B7">
              <w:rPr>
                <w:sz w:val="24"/>
                <w:szCs w:val="24"/>
                <w:lang w:val="ru-RU"/>
              </w:rPr>
              <w:t>трудовой</w:t>
            </w:r>
            <w:r w:rsidRPr="001412B7">
              <w:rPr>
                <w:spacing w:val="-57"/>
                <w:sz w:val="24"/>
                <w:szCs w:val="24"/>
                <w:lang w:val="ru-RU"/>
              </w:rPr>
              <w:t xml:space="preserve"> </w:t>
            </w:r>
            <w:r w:rsidRPr="001412B7">
              <w:rPr>
                <w:sz w:val="24"/>
                <w:szCs w:val="24"/>
                <w:lang w:val="ru-RU"/>
              </w:rPr>
              <w:t>деятельности на протяжении жизни для успешной</w:t>
            </w:r>
            <w:r w:rsidRPr="001412B7">
              <w:rPr>
                <w:spacing w:val="1"/>
                <w:sz w:val="24"/>
                <w:szCs w:val="24"/>
                <w:lang w:val="ru-RU"/>
              </w:rPr>
              <w:t xml:space="preserve"> </w:t>
            </w:r>
            <w:r w:rsidRPr="001412B7">
              <w:rPr>
                <w:sz w:val="24"/>
                <w:szCs w:val="24"/>
                <w:lang w:val="ru-RU"/>
              </w:rPr>
              <w:t>профессиональной</w:t>
            </w:r>
            <w:r w:rsidRPr="001412B7">
              <w:rPr>
                <w:spacing w:val="-3"/>
                <w:sz w:val="24"/>
                <w:szCs w:val="24"/>
                <w:lang w:val="ru-RU"/>
              </w:rPr>
              <w:t xml:space="preserve"> </w:t>
            </w:r>
            <w:r w:rsidRPr="001412B7">
              <w:rPr>
                <w:sz w:val="24"/>
                <w:szCs w:val="24"/>
                <w:lang w:val="ru-RU"/>
              </w:rPr>
              <w:t>самореализации</w:t>
            </w:r>
            <w:r w:rsidRPr="001412B7">
              <w:rPr>
                <w:spacing w:val="3"/>
                <w:sz w:val="24"/>
                <w:szCs w:val="24"/>
                <w:lang w:val="ru-RU"/>
              </w:rPr>
              <w:t xml:space="preserve"> </w:t>
            </w:r>
            <w:r w:rsidRPr="001412B7">
              <w:rPr>
                <w:sz w:val="24"/>
                <w:szCs w:val="24"/>
                <w:lang w:val="ru-RU"/>
              </w:rPr>
              <w:t>в</w:t>
            </w:r>
            <w:r w:rsidRPr="001412B7">
              <w:rPr>
                <w:spacing w:val="-7"/>
                <w:sz w:val="24"/>
                <w:szCs w:val="24"/>
                <w:lang w:val="ru-RU"/>
              </w:rPr>
              <w:t xml:space="preserve"> </w:t>
            </w:r>
            <w:r w:rsidRPr="001412B7">
              <w:rPr>
                <w:sz w:val="24"/>
                <w:szCs w:val="24"/>
                <w:lang w:val="ru-RU"/>
              </w:rPr>
              <w:t>обществе.</w:t>
            </w:r>
          </w:p>
          <w:p w:rsidR="001A5B40" w:rsidRPr="001412B7" w:rsidRDefault="001A5B40" w:rsidP="001A5B40">
            <w:pPr>
              <w:pStyle w:val="TableParagraph"/>
              <w:ind w:left="105" w:right="131"/>
              <w:jc w:val="both"/>
              <w:rPr>
                <w:sz w:val="24"/>
                <w:szCs w:val="24"/>
                <w:lang w:val="ru-RU"/>
              </w:rPr>
            </w:pPr>
            <w:r w:rsidRPr="001412B7">
              <w:rPr>
                <w:sz w:val="24"/>
                <w:szCs w:val="24"/>
                <w:lang w:val="ru-RU"/>
              </w:rPr>
              <w:t>Понимают</w:t>
            </w:r>
            <w:r w:rsidRPr="001412B7">
              <w:rPr>
                <w:spacing w:val="1"/>
                <w:sz w:val="24"/>
                <w:szCs w:val="24"/>
                <w:lang w:val="ru-RU"/>
              </w:rPr>
              <w:t xml:space="preserve"> </w:t>
            </w:r>
            <w:r w:rsidRPr="001412B7">
              <w:rPr>
                <w:sz w:val="24"/>
                <w:szCs w:val="24"/>
                <w:lang w:val="ru-RU"/>
              </w:rPr>
              <w:t>необходимость</w:t>
            </w:r>
            <w:r w:rsidRPr="001412B7">
              <w:rPr>
                <w:spacing w:val="2"/>
                <w:sz w:val="24"/>
                <w:szCs w:val="24"/>
                <w:lang w:val="ru-RU"/>
              </w:rPr>
              <w:t xml:space="preserve"> </w:t>
            </w:r>
            <w:r w:rsidRPr="001412B7">
              <w:rPr>
                <w:sz w:val="24"/>
                <w:szCs w:val="24"/>
                <w:lang w:val="ru-RU"/>
              </w:rPr>
              <w:t>человека адаптироваться</w:t>
            </w:r>
            <w:r w:rsidRPr="001412B7">
              <w:rPr>
                <w:spacing w:val="1"/>
                <w:sz w:val="24"/>
                <w:szCs w:val="24"/>
                <w:lang w:val="ru-RU"/>
              </w:rPr>
              <w:t xml:space="preserve"> </w:t>
            </w:r>
            <w:r w:rsidRPr="001412B7">
              <w:rPr>
                <w:sz w:val="24"/>
                <w:szCs w:val="24"/>
                <w:lang w:val="ru-RU"/>
              </w:rPr>
              <w:t>в</w:t>
            </w:r>
            <w:r w:rsidRPr="001412B7">
              <w:rPr>
                <w:spacing w:val="1"/>
                <w:sz w:val="24"/>
                <w:szCs w:val="24"/>
                <w:lang w:val="ru-RU"/>
              </w:rPr>
              <w:t xml:space="preserve"> </w:t>
            </w:r>
            <w:r w:rsidRPr="001412B7">
              <w:rPr>
                <w:sz w:val="24"/>
                <w:szCs w:val="24"/>
                <w:lang w:val="ru-RU"/>
              </w:rPr>
              <w:t>профессиональной</w:t>
            </w:r>
            <w:r w:rsidRPr="001412B7">
              <w:rPr>
                <w:spacing w:val="-8"/>
                <w:sz w:val="24"/>
                <w:szCs w:val="24"/>
                <w:lang w:val="ru-RU"/>
              </w:rPr>
              <w:t xml:space="preserve"> </w:t>
            </w:r>
            <w:r w:rsidRPr="001412B7">
              <w:rPr>
                <w:sz w:val="24"/>
                <w:szCs w:val="24"/>
                <w:lang w:val="ru-RU"/>
              </w:rPr>
              <w:t>среде</w:t>
            </w:r>
            <w:r w:rsidRPr="001412B7">
              <w:rPr>
                <w:spacing w:val="-5"/>
                <w:sz w:val="24"/>
                <w:szCs w:val="24"/>
                <w:lang w:val="ru-RU"/>
              </w:rPr>
              <w:t xml:space="preserve"> </w:t>
            </w:r>
            <w:r w:rsidRPr="001412B7">
              <w:rPr>
                <w:sz w:val="24"/>
                <w:szCs w:val="24"/>
                <w:lang w:val="ru-RU"/>
              </w:rPr>
              <w:t>в</w:t>
            </w:r>
            <w:r w:rsidRPr="001412B7">
              <w:rPr>
                <w:spacing w:val="-3"/>
                <w:sz w:val="24"/>
                <w:szCs w:val="24"/>
                <w:lang w:val="ru-RU"/>
              </w:rPr>
              <w:t xml:space="preserve"> </w:t>
            </w:r>
            <w:r w:rsidRPr="001412B7">
              <w:rPr>
                <w:sz w:val="24"/>
                <w:szCs w:val="24"/>
                <w:lang w:val="ru-RU"/>
              </w:rPr>
              <w:t>условиях</w:t>
            </w:r>
            <w:r w:rsidRPr="001412B7">
              <w:rPr>
                <w:spacing w:val="-8"/>
                <w:sz w:val="24"/>
                <w:szCs w:val="24"/>
                <w:lang w:val="ru-RU"/>
              </w:rPr>
              <w:t xml:space="preserve"> </w:t>
            </w:r>
            <w:r w:rsidRPr="001412B7">
              <w:rPr>
                <w:sz w:val="24"/>
                <w:szCs w:val="24"/>
                <w:lang w:val="ru-RU"/>
              </w:rPr>
              <w:t>современного</w:t>
            </w:r>
            <w:r w:rsidRPr="001412B7">
              <w:rPr>
                <w:spacing w:val="-4"/>
                <w:sz w:val="24"/>
                <w:szCs w:val="24"/>
                <w:lang w:val="ru-RU"/>
              </w:rPr>
              <w:t xml:space="preserve"> </w:t>
            </w:r>
            <w:r w:rsidRPr="001412B7">
              <w:rPr>
                <w:sz w:val="24"/>
                <w:szCs w:val="24"/>
                <w:lang w:val="ru-RU"/>
              </w:rPr>
              <w:t>технологического</w:t>
            </w:r>
            <w:r w:rsidRPr="001412B7">
              <w:rPr>
                <w:spacing w:val="-57"/>
                <w:sz w:val="24"/>
                <w:szCs w:val="24"/>
                <w:lang w:val="ru-RU"/>
              </w:rPr>
              <w:t xml:space="preserve"> </w:t>
            </w:r>
            <w:r w:rsidRPr="001412B7">
              <w:rPr>
                <w:sz w:val="24"/>
                <w:szCs w:val="24"/>
                <w:lang w:val="ru-RU"/>
              </w:rPr>
              <w:t>развития,</w:t>
            </w:r>
            <w:r w:rsidRPr="001412B7">
              <w:rPr>
                <w:spacing w:val="-2"/>
                <w:sz w:val="24"/>
                <w:szCs w:val="24"/>
                <w:lang w:val="ru-RU"/>
              </w:rPr>
              <w:t xml:space="preserve"> </w:t>
            </w:r>
            <w:r w:rsidRPr="001412B7">
              <w:rPr>
                <w:sz w:val="24"/>
                <w:szCs w:val="24"/>
                <w:lang w:val="ru-RU"/>
              </w:rPr>
              <w:t>выражают</w:t>
            </w:r>
            <w:r w:rsidRPr="001412B7">
              <w:rPr>
                <w:spacing w:val="-2"/>
                <w:sz w:val="24"/>
                <w:szCs w:val="24"/>
                <w:lang w:val="ru-RU"/>
              </w:rPr>
              <w:t xml:space="preserve"> </w:t>
            </w:r>
            <w:r w:rsidRPr="001412B7">
              <w:rPr>
                <w:sz w:val="24"/>
                <w:szCs w:val="24"/>
                <w:lang w:val="ru-RU"/>
              </w:rPr>
              <w:t>готовность</w:t>
            </w:r>
            <w:r w:rsidRPr="001412B7">
              <w:rPr>
                <w:spacing w:val="3"/>
                <w:sz w:val="24"/>
                <w:szCs w:val="24"/>
                <w:lang w:val="ru-RU"/>
              </w:rPr>
              <w:t xml:space="preserve"> </w:t>
            </w:r>
            <w:r w:rsidRPr="001412B7">
              <w:rPr>
                <w:sz w:val="24"/>
                <w:szCs w:val="24"/>
                <w:lang w:val="ru-RU"/>
              </w:rPr>
              <w:t>к</w:t>
            </w:r>
            <w:r w:rsidRPr="001412B7">
              <w:rPr>
                <w:spacing w:val="-5"/>
                <w:sz w:val="24"/>
                <w:szCs w:val="24"/>
                <w:lang w:val="ru-RU"/>
              </w:rPr>
              <w:t xml:space="preserve"> </w:t>
            </w:r>
            <w:r w:rsidRPr="001412B7">
              <w:rPr>
                <w:sz w:val="24"/>
                <w:szCs w:val="24"/>
                <w:lang w:val="ru-RU"/>
              </w:rPr>
              <w:t>такой</w:t>
            </w:r>
            <w:r w:rsidRPr="001412B7">
              <w:rPr>
                <w:spacing w:val="-2"/>
                <w:sz w:val="24"/>
                <w:szCs w:val="24"/>
                <w:lang w:val="ru-RU"/>
              </w:rPr>
              <w:t xml:space="preserve"> </w:t>
            </w:r>
            <w:r w:rsidRPr="001412B7">
              <w:rPr>
                <w:sz w:val="24"/>
                <w:szCs w:val="24"/>
                <w:lang w:val="ru-RU"/>
              </w:rPr>
              <w:t>адаптации.</w:t>
            </w:r>
          </w:p>
          <w:p w:rsidR="001A5B40" w:rsidRPr="001412B7" w:rsidRDefault="001A5B40" w:rsidP="001A5B40">
            <w:pPr>
              <w:pStyle w:val="TableParagraph"/>
              <w:ind w:left="105" w:right="131"/>
              <w:jc w:val="both"/>
              <w:rPr>
                <w:sz w:val="24"/>
                <w:szCs w:val="24"/>
                <w:lang w:val="ru-RU"/>
              </w:rPr>
            </w:pPr>
            <w:r w:rsidRPr="001412B7">
              <w:rPr>
                <w:sz w:val="24"/>
                <w:szCs w:val="24"/>
                <w:lang w:val="ru-RU"/>
              </w:rPr>
              <w:t>Понимают необходимость осознанного выбора и построения</w:t>
            </w:r>
            <w:r w:rsidRPr="001412B7">
              <w:rPr>
                <w:spacing w:val="1"/>
                <w:sz w:val="24"/>
                <w:szCs w:val="24"/>
                <w:lang w:val="ru-RU"/>
              </w:rPr>
              <w:t xml:space="preserve"> </w:t>
            </w:r>
            <w:r w:rsidRPr="001412B7">
              <w:rPr>
                <w:sz w:val="24"/>
                <w:szCs w:val="24"/>
                <w:lang w:val="ru-RU"/>
              </w:rPr>
              <w:t>индивидуальной траектории образования и жизненных планов</w:t>
            </w:r>
            <w:r w:rsidRPr="001412B7">
              <w:rPr>
                <w:spacing w:val="1"/>
                <w:sz w:val="24"/>
                <w:szCs w:val="24"/>
                <w:lang w:val="ru-RU"/>
              </w:rPr>
              <w:t xml:space="preserve"> </w:t>
            </w:r>
            <w:r w:rsidRPr="001412B7">
              <w:rPr>
                <w:sz w:val="24"/>
                <w:szCs w:val="24"/>
                <w:lang w:val="ru-RU"/>
              </w:rPr>
              <w:t>получения</w:t>
            </w:r>
            <w:r w:rsidRPr="001412B7">
              <w:rPr>
                <w:spacing w:val="-2"/>
                <w:sz w:val="24"/>
                <w:szCs w:val="24"/>
                <w:lang w:val="ru-RU"/>
              </w:rPr>
              <w:t xml:space="preserve"> </w:t>
            </w:r>
            <w:r w:rsidRPr="001412B7">
              <w:rPr>
                <w:sz w:val="24"/>
                <w:szCs w:val="24"/>
                <w:lang w:val="ru-RU"/>
              </w:rPr>
              <w:t>профессии,</w:t>
            </w:r>
            <w:r w:rsidRPr="001412B7">
              <w:rPr>
                <w:spacing w:val="-4"/>
                <w:sz w:val="24"/>
                <w:szCs w:val="24"/>
                <w:lang w:val="ru-RU"/>
              </w:rPr>
              <w:t xml:space="preserve"> </w:t>
            </w:r>
            <w:r w:rsidRPr="001412B7">
              <w:rPr>
                <w:sz w:val="24"/>
                <w:szCs w:val="24"/>
                <w:lang w:val="ru-RU"/>
              </w:rPr>
              <w:t>трудовой</w:t>
            </w:r>
            <w:r w:rsidRPr="001412B7">
              <w:rPr>
                <w:spacing w:val="-5"/>
                <w:sz w:val="24"/>
                <w:szCs w:val="24"/>
                <w:lang w:val="ru-RU"/>
              </w:rPr>
              <w:t xml:space="preserve"> </w:t>
            </w:r>
            <w:r w:rsidRPr="001412B7">
              <w:rPr>
                <w:sz w:val="24"/>
                <w:szCs w:val="24"/>
                <w:lang w:val="ru-RU"/>
              </w:rPr>
              <w:t>деятельности</w:t>
            </w:r>
            <w:r w:rsidRPr="001412B7">
              <w:rPr>
                <w:spacing w:val="-1"/>
                <w:sz w:val="24"/>
                <w:szCs w:val="24"/>
                <w:lang w:val="ru-RU"/>
              </w:rPr>
              <w:t xml:space="preserve"> </w:t>
            </w:r>
            <w:r w:rsidRPr="001412B7">
              <w:rPr>
                <w:sz w:val="24"/>
                <w:szCs w:val="24"/>
                <w:lang w:val="ru-RU"/>
              </w:rPr>
              <w:t>с</w:t>
            </w:r>
            <w:r w:rsidRPr="001412B7">
              <w:rPr>
                <w:spacing w:val="-7"/>
                <w:sz w:val="24"/>
                <w:szCs w:val="24"/>
                <w:lang w:val="ru-RU"/>
              </w:rPr>
              <w:t xml:space="preserve"> </w:t>
            </w:r>
            <w:r w:rsidRPr="001412B7">
              <w:rPr>
                <w:sz w:val="24"/>
                <w:szCs w:val="24"/>
                <w:lang w:val="ru-RU"/>
              </w:rPr>
              <w:t>учетом личных</w:t>
            </w:r>
            <w:r w:rsidRPr="001412B7">
              <w:rPr>
                <w:spacing w:val="-6"/>
                <w:sz w:val="24"/>
                <w:szCs w:val="24"/>
                <w:lang w:val="ru-RU"/>
              </w:rPr>
              <w:t xml:space="preserve"> </w:t>
            </w:r>
            <w:r w:rsidRPr="001412B7">
              <w:rPr>
                <w:sz w:val="24"/>
                <w:szCs w:val="24"/>
                <w:lang w:val="ru-RU"/>
              </w:rPr>
              <w:t>и</w:t>
            </w:r>
          </w:p>
          <w:p w:rsidR="001A5B40" w:rsidRPr="001412B7" w:rsidRDefault="001A5B40" w:rsidP="001A5B40">
            <w:pPr>
              <w:pStyle w:val="TableParagraph"/>
              <w:ind w:left="105"/>
              <w:jc w:val="both"/>
              <w:rPr>
                <w:sz w:val="24"/>
                <w:szCs w:val="24"/>
                <w:lang w:val="ru-RU"/>
              </w:rPr>
            </w:pPr>
            <w:proofErr w:type="gramStart"/>
            <w:r w:rsidRPr="001412B7">
              <w:rPr>
                <w:sz w:val="24"/>
                <w:szCs w:val="24"/>
              </w:rPr>
              <w:t>общественных</w:t>
            </w:r>
            <w:proofErr w:type="gramEnd"/>
            <w:r w:rsidRPr="001412B7">
              <w:rPr>
                <w:spacing w:val="-6"/>
                <w:sz w:val="24"/>
                <w:szCs w:val="24"/>
              </w:rPr>
              <w:t xml:space="preserve"> </w:t>
            </w:r>
            <w:r w:rsidRPr="001412B7">
              <w:rPr>
                <w:sz w:val="24"/>
                <w:szCs w:val="24"/>
              </w:rPr>
              <w:t>интересов</w:t>
            </w:r>
            <w:r w:rsidRPr="001412B7">
              <w:rPr>
                <w:spacing w:val="-4"/>
                <w:sz w:val="24"/>
                <w:szCs w:val="24"/>
              </w:rPr>
              <w:t xml:space="preserve"> </w:t>
            </w:r>
            <w:r w:rsidRPr="001412B7">
              <w:rPr>
                <w:sz w:val="24"/>
                <w:szCs w:val="24"/>
              </w:rPr>
              <w:t>и потребностей.</w:t>
            </w:r>
          </w:p>
        </w:tc>
      </w:tr>
      <w:tr w:rsidR="001A5B40" w:rsidRPr="001412B7" w:rsidTr="001A5B40">
        <w:trPr>
          <w:trHeight w:val="3590"/>
          <w:jc w:val="center"/>
        </w:trPr>
        <w:tc>
          <w:tcPr>
            <w:tcW w:w="2271" w:type="dxa"/>
          </w:tcPr>
          <w:p w:rsidR="001A5B40" w:rsidRPr="001412B7" w:rsidRDefault="001A5B40" w:rsidP="001A5B40">
            <w:pPr>
              <w:pStyle w:val="TableParagraph"/>
              <w:jc w:val="both"/>
              <w:rPr>
                <w:sz w:val="24"/>
                <w:szCs w:val="24"/>
              </w:rPr>
            </w:pPr>
            <w:r w:rsidRPr="001412B7">
              <w:rPr>
                <w:sz w:val="24"/>
                <w:szCs w:val="24"/>
              </w:rPr>
              <w:t>Экологическое</w:t>
            </w:r>
          </w:p>
        </w:tc>
        <w:tc>
          <w:tcPr>
            <w:tcW w:w="7371" w:type="dxa"/>
          </w:tcPr>
          <w:p w:rsidR="001A5B40" w:rsidRPr="001412B7" w:rsidRDefault="001A5B40" w:rsidP="001A5B40">
            <w:pPr>
              <w:pStyle w:val="TableParagraph"/>
              <w:ind w:left="105"/>
              <w:jc w:val="both"/>
              <w:rPr>
                <w:sz w:val="24"/>
                <w:szCs w:val="24"/>
                <w:lang w:val="ru-RU"/>
              </w:rPr>
            </w:pPr>
            <w:proofErr w:type="gramStart"/>
            <w:r w:rsidRPr="001412B7">
              <w:rPr>
                <w:sz w:val="24"/>
                <w:szCs w:val="24"/>
                <w:lang w:val="ru-RU"/>
              </w:rPr>
              <w:t>Ориентированы</w:t>
            </w:r>
            <w:proofErr w:type="gramEnd"/>
            <w:r w:rsidRPr="001412B7">
              <w:rPr>
                <w:spacing w:val="-5"/>
                <w:sz w:val="24"/>
                <w:szCs w:val="24"/>
                <w:lang w:val="ru-RU"/>
              </w:rPr>
              <w:t xml:space="preserve"> </w:t>
            </w:r>
            <w:r w:rsidRPr="001412B7">
              <w:rPr>
                <w:sz w:val="24"/>
                <w:szCs w:val="24"/>
                <w:lang w:val="ru-RU"/>
              </w:rPr>
              <w:t>на</w:t>
            </w:r>
            <w:r w:rsidRPr="001412B7">
              <w:rPr>
                <w:spacing w:val="-7"/>
                <w:sz w:val="24"/>
                <w:szCs w:val="24"/>
                <w:lang w:val="ru-RU"/>
              </w:rPr>
              <w:t xml:space="preserve"> </w:t>
            </w:r>
            <w:r w:rsidRPr="001412B7">
              <w:rPr>
                <w:sz w:val="24"/>
                <w:szCs w:val="24"/>
                <w:lang w:val="ru-RU"/>
              </w:rPr>
              <w:t>применение</w:t>
            </w:r>
            <w:r w:rsidRPr="001412B7">
              <w:rPr>
                <w:spacing w:val="-3"/>
                <w:sz w:val="24"/>
                <w:szCs w:val="24"/>
                <w:lang w:val="ru-RU"/>
              </w:rPr>
              <w:t xml:space="preserve"> </w:t>
            </w:r>
            <w:r w:rsidRPr="001412B7">
              <w:rPr>
                <w:sz w:val="24"/>
                <w:szCs w:val="24"/>
                <w:lang w:val="ru-RU"/>
              </w:rPr>
              <w:t>знаний</w:t>
            </w:r>
            <w:r w:rsidRPr="001412B7">
              <w:rPr>
                <w:spacing w:val="-5"/>
                <w:sz w:val="24"/>
                <w:szCs w:val="24"/>
                <w:lang w:val="ru-RU"/>
              </w:rPr>
              <w:t xml:space="preserve"> </w:t>
            </w:r>
            <w:r w:rsidRPr="001412B7">
              <w:rPr>
                <w:sz w:val="24"/>
                <w:szCs w:val="24"/>
                <w:lang w:val="ru-RU"/>
              </w:rPr>
              <w:t>естественных</w:t>
            </w:r>
            <w:r w:rsidRPr="001412B7">
              <w:rPr>
                <w:spacing w:val="-6"/>
                <w:sz w:val="24"/>
                <w:szCs w:val="24"/>
                <w:lang w:val="ru-RU"/>
              </w:rPr>
              <w:t xml:space="preserve"> </w:t>
            </w:r>
            <w:r w:rsidRPr="001412B7">
              <w:rPr>
                <w:sz w:val="24"/>
                <w:szCs w:val="24"/>
                <w:lang w:val="ru-RU"/>
              </w:rPr>
              <w:t>и</w:t>
            </w:r>
            <w:r w:rsidRPr="001412B7">
              <w:rPr>
                <w:spacing w:val="-1"/>
                <w:sz w:val="24"/>
                <w:szCs w:val="24"/>
                <w:lang w:val="ru-RU"/>
              </w:rPr>
              <w:t xml:space="preserve"> </w:t>
            </w:r>
            <w:r w:rsidRPr="001412B7">
              <w:rPr>
                <w:sz w:val="24"/>
                <w:szCs w:val="24"/>
                <w:lang w:val="ru-RU"/>
              </w:rPr>
              <w:t>социальных</w:t>
            </w:r>
          </w:p>
          <w:p w:rsidR="001A5B40" w:rsidRPr="001412B7" w:rsidRDefault="001A5B40" w:rsidP="001A5B40">
            <w:pPr>
              <w:pStyle w:val="TableParagraph"/>
              <w:ind w:left="105" w:right="165"/>
              <w:jc w:val="both"/>
              <w:rPr>
                <w:sz w:val="24"/>
                <w:szCs w:val="24"/>
                <w:lang w:val="ru-RU"/>
              </w:rPr>
            </w:pPr>
            <w:r w:rsidRPr="001412B7">
              <w:rPr>
                <w:sz w:val="24"/>
                <w:szCs w:val="24"/>
                <w:lang w:val="ru-RU"/>
              </w:rPr>
              <w:t>наук для решения задач в области охраны окружающей среды,</w:t>
            </w:r>
            <w:r w:rsidRPr="001412B7">
              <w:rPr>
                <w:spacing w:val="1"/>
                <w:sz w:val="24"/>
                <w:szCs w:val="24"/>
                <w:lang w:val="ru-RU"/>
              </w:rPr>
              <w:t xml:space="preserve"> </w:t>
            </w:r>
            <w:r w:rsidRPr="001412B7">
              <w:rPr>
                <w:sz w:val="24"/>
                <w:szCs w:val="24"/>
                <w:lang w:val="ru-RU"/>
              </w:rPr>
              <w:t>планирования своих поступков и оценки их возможных последствий</w:t>
            </w:r>
            <w:r w:rsidRPr="001412B7">
              <w:rPr>
                <w:spacing w:val="-58"/>
                <w:sz w:val="24"/>
                <w:szCs w:val="24"/>
                <w:lang w:val="ru-RU"/>
              </w:rPr>
              <w:t xml:space="preserve"> </w:t>
            </w:r>
            <w:r w:rsidRPr="001412B7">
              <w:rPr>
                <w:sz w:val="24"/>
                <w:szCs w:val="24"/>
                <w:lang w:val="ru-RU"/>
              </w:rPr>
              <w:t>для</w:t>
            </w:r>
            <w:r w:rsidRPr="001412B7">
              <w:rPr>
                <w:spacing w:val="1"/>
                <w:sz w:val="24"/>
                <w:szCs w:val="24"/>
                <w:lang w:val="ru-RU"/>
              </w:rPr>
              <w:t xml:space="preserve"> </w:t>
            </w:r>
            <w:r w:rsidRPr="001412B7">
              <w:rPr>
                <w:sz w:val="24"/>
                <w:szCs w:val="24"/>
                <w:lang w:val="ru-RU"/>
              </w:rPr>
              <w:t>окружающей</w:t>
            </w:r>
            <w:r w:rsidRPr="001412B7">
              <w:rPr>
                <w:spacing w:val="3"/>
                <w:sz w:val="24"/>
                <w:szCs w:val="24"/>
                <w:lang w:val="ru-RU"/>
              </w:rPr>
              <w:t xml:space="preserve"> </w:t>
            </w:r>
            <w:r w:rsidRPr="001412B7">
              <w:rPr>
                <w:sz w:val="24"/>
                <w:szCs w:val="24"/>
                <w:lang w:val="ru-RU"/>
              </w:rPr>
              <w:t>среды.</w:t>
            </w:r>
          </w:p>
          <w:p w:rsidR="001A5B40" w:rsidRPr="001412B7" w:rsidRDefault="001A5B40" w:rsidP="001A5B40">
            <w:pPr>
              <w:pStyle w:val="TableParagraph"/>
              <w:ind w:left="105" w:right="131"/>
              <w:jc w:val="both"/>
              <w:rPr>
                <w:sz w:val="24"/>
                <w:szCs w:val="24"/>
                <w:lang w:val="ru-RU"/>
              </w:rPr>
            </w:pPr>
            <w:r w:rsidRPr="001412B7">
              <w:rPr>
                <w:sz w:val="24"/>
                <w:szCs w:val="24"/>
                <w:lang w:val="ru-RU"/>
              </w:rPr>
              <w:t>Понимают</w:t>
            </w:r>
            <w:r w:rsidRPr="001412B7">
              <w:rPr>
                <w:spacing w:val="-4"/>
                <w:sz w:val="24"/>
                <w:szCs w:val="24"/>
                <w:lang w:val="ru-RU"/>
              </w:rPr>
              <w:t xml:space="preserve"> </w:t>
            </w:r>
            <w:r w:rsidRPr="001412B7">
              <w:rPr>
                <w:sz w:val="24"/>
                <w:szCs w:val="24"/>
                <w:lang w:val="ru-RU"/>
              </w:rPr>
              <w:t>глобальный</w:t>
            </w:r>
            <w:r w:rsidRPr="001412B7">
              <w:rPr>
                <w:spacing w:val="-3"/>
                <w:sz w:val="24"/>
                <w:szCs w:val="24"/>
                <w:lang w:val="ru-RU"/>
              </w:rPr>
              <w:t xml:space="preserve"> </w:t>
            </w:r>
            <w:r w:rsidRPr="001412B7">
              <w:rPr>
                <w:sz w:val="24"/>
                <w:szCs w:val="24"/>
                <w:lang w:val="ru-RU"/>
              </w:rPr>
              <w:t>характер</w:t>
            </w:r>
            <w:r w:rsidRPr="001412B7">
              <w:rPr>
                <w:spacing w:val="-5"/>
                <w:sz w:val="24"/>
                <w:szCs w:val="24"/>
                <w:lang w:val="ru-RU"/>
              </w:rPr>
              <w:t xml:space="preserve"> </w:t>
            </w:r>
            <w:r w:rsidRPr="001412B7">
              <w:rPr>
                <w:sz w:val="24"/>
                <w:szCs w:val="24"/>
                <w:lang w:val="ru-RU"/>
              </w:rPr>
              <w:t>экологических</w:t>
            </w:r>
            <w:r w:rsidRPr="001412B7">
              <w:rPr>
                <w:spacing w:val="-9"/>
                <w:sz w:val="24"/>
                <w:szCs w:val="24"/>
                <w:lang w:val="ru-RU"/>
              </w:rPr>
              <w:t xml:space="preserve"> </w:t>
            </w:r>
            <w:r w:rsidRPr="001412B7">
              <w:rPr>
                <w:sz w:val="24"/>
                <w:szCs w:val="24"/>
                <w:lang w:val="ru-RU"/>
              </w:rPr>
              <w:t>проблем,</w:t>
            </w:r>
            <w:r w:rsidRPr="001412B7">
              <w:rPr>
                <w:spacing w:val="-6"/>
                <w:sz w:val="24"/>
                <w:szCs w:val="24"/>
                <w:lang w:val="ru-RU"/>
              </w:rPr>
              <w:t xml:space="preserve"> </w:t>
            </w:r>
            <w:r w:rsidRPr="001412B7">
              <w:rPr>
                <w:sz w:val="24"/>
                <w:szCs w:val="24"/>
                <w:lang w:val="ru-RU"/>
              </w:rPr>
              <w:t>путей</w:t>
            </w:r>
            <w:r w:rsidRPr="001412B7">
              <w:rPr>
                <w:spacing w:val="-4"/>
                <w:sz w:val="24"/>
                <w:szCs w:val="24"/>
                <w:lang w:val="ru-RU"/>
              </w:rPr>
              <w:t xml:space="preserve"> </w:t>
            </w:r>
            <w:r w:rsidRPr="001412B7">
              <w:rPr>
                <w:sz w:val="24"/>
                <w:szCs w:val="24"/>
                <w:lang w:val="ru-RU"/>
              </w:rPr>
              <w:t>их</w:t>
            </w:r>
            <w:r w:rsidRPr="001412B7">
              <w:rPr>
                <w:spacing w:val="-57"/>
                <w:sz w:val="24"/>
                <w:szCs w:val="24"/>
                <w:lang w:val="ru-RU"/>
              </w:rPr>
              <w:t xml:space="preserve"> </w:t>
            </w:r>
            <w:r w:rsidRPr="001412B7">
              <w:rPr>
                <w:sz w:val="24"/>
                <w:szCs w:val="24"/>
                <w:lang w:val="ru-RU"/>
              </w:rPr>
              <w:t>решения, значение экологической культуры в современном мире.</w:t>
            </w:r>
            <w:r w:rsidRPr="001412B7">
              <w:rPr>
                <w:spacing w:val="1"/>
                <w:sz w:val="24"/>
                <w:szCs w:val="24"/>
                <w:lang w:val="ru-RU"/>
              </w:rPr>
              <w:t xml:space="preserve"> </w:t>
            </w:r>
            <w:r w:rsidRPr="001412B7">
              <w:rPr>
                <w:sz w:val="24"/>
                <w:szCs w:val="24"/>
                <w:lang w:val="ru-RU"/>
              </w:rPr>
              <w:t>Выражают неприятие действий, приносящих вред природе,</w:t>
            </w:r>
            <w:r w:rsidRPr="001412B7">
              <w:rPr>
                <w:spacing w:val="1"/>
                <w:sz w:val="24"/>
                <w:szCs w:val="24"/>
                <w:lang w:val="ru-RU"/>
              </w:rPr>
              <w:t xml:space="preserve"> </w:t>
            </w:r>
            <w:r w:rsidRPr="001412B7">
              <w:rPr>
                <w:sz w:val="24"/>
                <w:szCs w:val="24"/>
                <w:lang w:val="ru-RU"/>
              </w:rPr>
              <w:t>окружающей</w:t>
            </w:r>
            <w:r w:rsidRPr="001412B7">
              <w:rPr>
                <w:spacing w:val="2"/>
                <w:sz w:val="24"/>
                <w:szCs w:val="24"/>
                <w:lang w:val="ru-RU"/>
              </w:rPr>
              <w:t xml:space="preserve"> </w:t>
            </w:r>
            <w:r w:rsidRPr="001412B7">
              <w:rPr>
                <w:sz w:val="24"/>
                <w:szCs w:val="24"/>
                <w:lang w:val="ru-RU"/>
              </w:rPr>
              <w:t>среде.</w:t>
            </w:r>
          </w:p>
          <w:p w:rsidR="001A5B40" w:rsidRPr="001412B7" w:rsidRDefault="001A5B40" w:rsidP="001A5B40">
            <w:pPr>
              <w:pStyle w:val="TableParagraph"/>
              <w:ind w:left="105" w:right="131"/>
              <w:jc w:val="both"/>
              <w:rPr>
                <w:sz w:val="24"/>
                <w:szCs w:val="24"/>
                <w:lang w:val="ru-RU"/>
              </w:rPr>
            </w:pPr>
            <w:r w:rsidRPr="001412B7">
              <w:rPr>
                <w:sz w:val="24"/>
                <w:szCs w:val="24"/>
                <w:lang w:val="ru-RU"/>
              </w:rPr>
              <w:t>Сознают</w:t>
            </w:r>
            <w:r w:rsidRPr="001412B7">
              <w:rPr>
                <w:spacing w:val="-1"/>
                <w:sz w:val="24"/>
                <w:szCs w:val="24"/>
                <w:lang w:val="ru-RU"/>
              </w:rPr>
              <w:t xml:space="preserve"> </w:t>
            </w:r>
            <w:r w:rsidRPr="001412B7">
              <w:rPr>
                <w:sz w:val="24"/>
                <w:szCs w:val="24"/>
                <w:lang w:val="ru-RU"/>
              </w:rPr>
              <w:t>свою</w:t>
            </w:r>
            <w:r w:rsidRPr="001412B7">
              <w:rPr>
                <w:spacing w:val="-8"/>
                <w:sz w:val="24"/>
                <w:szCs w:val="24"/>
                <w:lang w:val="ru-RU"/>
              </w:rPr>
              <w:t xml:space="preserve"> </w:t>
            </w:r>
            <w:r w:rsidRPr="001412B7">
              <w:rPr>
                <w:sz w:val="24"/>
                <w:szCs w:val="24"/>
                <w:lang w:val="ru-RU"/>
              </w:rPr>
              <w:t>роль</w:t>
            </w:r>
            <w:r w:rsidRPr="001412B7">
              <w:rPr>
                <w:spacing w:val="-5"/>
                <w:sz w:val="24"/>
                <w:szCs w:val="24"/>
                <w:lang w:val="ru-RU"/>
              </w:rPr>
              <w:t xml:space="preserve"> </w:t>
            </w:r>
            <w:r w:rsidRPr="001412B7">
              <w:rPr>
                <w:sz w:val="24"/>
                <w:szCs w:val="24"/>
                <w:lang w:val="ru-RU"/>
              </w:rPr>
              <w:t>и</w:t>
            </w:r>
            <w:r w:rsidRPr="001412B7">
              <w:rPr>
                <w:spacing w:val="-5"/>
                <w:sz w:val="24"/>
                <w:szCs w:val="24"/>
                <w:lang w:val="ru-RU"/>
              </w:rPr>
              <w:t xml:space="preserve"> </w:t>
            </w:r>
            <w:r w:rsidRPr="001412B7">
              <w:rPr>
                <w:sz w:val="24"/>
                <w:szCs w:val="24"/>
                <w:lang w:val="ru-RU"/>
              </w:rPr>
              <w:t>ответственность</w:t>
            </w:r>
            <w:r w:rsidRPr="001412B7">
              <w:rPr>
                <w:spacing w:val="-4"/>
                <w:sz w:val="24"/>
                <w:szCs w:val="24"/>
                <w:lang w:val="ru-RU"/>
              </w:rPr>
              <w:t xml:space="preserve"> </w:t>
            </w:r>
            <w:r w:rsidRPr="001412B7">
              <w:rPr>
                <w:sz w:val="24"/>
                <w:szCs w:val="24"/>
                <w:lang w:val="ru-RU"/>
              </w:rPr>
              <w:t>как</w:t>
            </w:r>
            <w:r w:rsidRPr="001412B7">
              <w:rPr>
                <w:spacing w:val="-2"/>
                <w:sz w:val="24"/>
                <w:szCs w:val="24"/>
                <w:lang w:val="ru-RU"/>
              </w:rPr>
              <w:t xml:space="preserve"> </w:t>
            </w:r>
            <w:r w:rsidRPr="001412B7">
              <w:rPr>
                <w:sz w:val="24"/>
                <w:szCs w:val="24"/>
                <w:lang w:val="ru-RU"/>
              </w:rPr>
              <w:t>гражданина</w:t>
            </w:r>
            <w:r w:rsidRPr="001412B7">
              <w:rPr>
                <w:spacing w:val="-2"/>
                <w:sz w:val="24"/>
                <w:szCs w:val="24"/>
                <w:lang w:val="ru-RU"/>
              </w:rPr>
              <w:t xml:space="preserve"> </w:t>
            </w:r>
            <w:r w:rsidRPr="001412B7">
              <w:rPr>
                <w:sz w:val="24"/>
                <w:szCs w:val="24"/>
                <w:lang w:val="ru-RU"/>
              </w:rPr>
              <w:t>и потребителя</w:t>
            </w:r>
            <w:r w:rsidRPr="001412B7">
              <w:rPr>
                <w:spacing w:val="-57"/>
                <w:sz w:val="24"/>
                <w:szCs w:val="24"/>
                <w:lang w:val="ru-RU"/>
              </w:rPr>
              <w:t xml:space="preserve"> </w:t>
            </w:r>
            <w:r w:rsidRPr="001412B7">
              <w:rPr>
                <w:sz w:val="24"/>
                <w:szCs w:val="24"/>
                <w:lang w:val="ru-RU"/>
              </w:rPr>
              <w:t>в условиях взаимосвязи природной, технологической и социальной</w:t>
            </w:r>
            <w:r w:rsidRPr="001412B7">
              <w:rPr>
                <w:spacing w:val="1"/>
                <w:sz w:val="24"/>
                <w:szCs w:val="24"/>
                <w:lang w:val="ru-RU"/>
              </w:rPr>
              <w:t xml:space="preserve"> </w:t>
            </w:r>
            <w:r w:rsidRPr="001412B7">
              <w:rPr>
                <w:sz w:val="24"/>
                <w:szCs w:val="24"/>
                <w:lang w:val="ru-RU"/>
              </w:rPr>
              <w:t>сред.</w:t>
            </w:r>
          </w:p>
          <w:p w:rsidR="001A5B40" w:rsidRPr="001412B7" w:rsidRDefault="001A5B40" w:rsidP="001A5B40">
            <w:pPr>
              <w:pStyle w:val="TableParagraph"/>
              <w:ind w:left="105" w:right="798"/>
              <w:jc w:val="both"/>
              <w:rPr>
                <w:sz w:val="24"/>
                <w:szCs w:val="24"/>
                <w:lang w:val="ru-RU"/>
              </w:rPr>
            </w:pPr>
            <w:r w:rsidRPr="001412B7">
              <w:rPr>
                <w:sz w:val="24"/>
                <w:szCs w:val="24"/>
                <w:lang w:val="ru-RU"/>
              </w:rPr>
              <w:t>Выражают</w:t>
            </w:r>
            <w:r w:rsidRPr="001412B7">
              <w:rPr>
                <w:spacing w:val="-3"/>
                <w:sz w:val="24"/>
                <w:szCs w:val="24"/>
                <w:lang w:val="ru-RU"/>
              </w:rPr>
              <w:t xml:space="preserve"> </w:t>
            </w:r>
            <w:r w:rsidRPr="001412B7">
              <w:rPr>
                <w:sz w:val="24"/>
                <w:szCs w:val="24"/>
                <w:lang w:val="ru-RU"/>
              </w:rPr>
              <w:t>готовность</w:t>
            </w:r>
            <w:r w:rsidRPr="001412B7">
              <w:rPr>
                <w:spacing w:val="-2"/>
                <w:sz w:val="24"/>
                <w:szCs w:val="24"/>
                <w:lang w:val="ru-RU"/>
              </w:rPr>
              <w:t xml:space="preserve"> </w:t>
            </w:r>
            <w:r w:rsidRPr="001412B7">
              <w:rPr>
                <w:sz w:val="24"/>
                <w:szCs w:val="24"/>
                <w:lang w:val="ru-RU"/>
              </w:rPr>
              <w:t>к</w:t>
            </w:r>
            <w:r w:rsidRPr="001412B7">
              <w:rPr>
                <w:spacing w:val="-9"/>
                <w:sz w:val="24"/>
                <w:szCs w:val="24"/>
                <w:lang w:val="ru-RU"/>
              </w:rPr>
              <w:t xml:space="preserve"> </w:t>
            </w:r>
            <w:r w:rsidRPr="001412B7">
              <w:rPr>
                <w:sz w:val="24"/>
                <w:szCs w:val="24"/>
                <w:lang w:val="ru-RU"/>
              </w:rPr>
              <w:t>участию</w:t>
            </w:r>
            <w:r w:rsidRPr="001412B7">
              <w:rPr>
                <w:spacing w:val="-4"/>
                <w:sz w:val="24"/>
                <w:szCs w:val="24"/>
                <w:lang w:val="ru-RU"/>
              </w:rPr>
              <w:t xml:space="preserve"> </w:t>
            </w:r>
            <w:r w:rsidRPr="001412B7">
              <w:rPr>
                <w:sz w:val="24"/>
                <w:szCs w:val="24"/>
                <w:lang w:val="ru-RU"/>
              </w:rPr>
              <w:t>в</w:t>
            </w:r>
            <w:r w:rsidRPr="001412B7">
              <w:rPr>
                <w:spacing w:val="-1"/>
                <w:sz w:val="24"/>
                <w:szCs w:val="24"/>
                <w:lang w:val="ru-RU"/>
              </w:rPr>
              <w:t xml:space="preserve"> </w:t>
            </w:r>
            <w:r w:rsidRPr="001412B7">
              <w:rPr>
                <w:sz w:val="24"/>
                <w:szCs w:val="24"/>
                <w:lang w:val="ru-RU"/>
              </w:rPr>
              <w:t>практической</w:t>
            </w:r>
            <w:r w:rsidRPr="001412B7">
              <w:rPr>
                <w:spacing w:val="-2"/>
                <w:sz w:val="24"/>
                <w:szCs w:val="24"/>
                <w:lang w:val="ru-RU"/>
              </w:rPr>
              <w:t xml:space="preserve"> </w:t>
            </w:r>
            <w:r w:rsidRPr="001412B7">
              <w:rPr>
                <w:sz w:val="24"/>
                <w:szCs w:val="24"/>
                <w:lang w:val="ru-RU"/>
              </w:rPr>
              <w:t>деятельности</w:t>
            </w:r>
            <w:r w:rsidRPr="001412B7">
              <w:rPr>
                <w:spacing w:val="-57"/>
                <w:sz w:val="24"/>
                <w:szCs w:val="24"/>
                <w:lang w:val="ru-RU"/>
              </w:rPr>
              <w:t xml:space="preserve"> </w:t>
            </w:r>
            <w:r w:rsidRPr="001412B7">
              <w:rPr>
                <w:sz w:val="24"/>
                <w:szCs w:val="24"/>
                <w:lang w:val="ru-RU"/>
              </w:rPr>
              <w:t>экологической,</w:t>
            </w:r>
            <w:r w:rsidRPr="001412B7">
              <w:rPr>
                <w:spacing w:val="-2"/>
                <w:sz w:val="24"/>
                <w:szCs w:val="24"/>
                <w:lang w:val="ru-RU"/>
              </w:rPr>
              <w:t xml:space="preserve"> </w:t>
            </w:r>
            <w:r w:rsidRPr="001412B7">
              <w:rPr>
                <w:sz w:val="24"/>
                <w:szCs w:val="24"/>
                <w:lang w:val="ru-RU"/>
              </w:rPr>
              <w:t>природоохранной</w:t>
            </w:r>
            <w:r w:rsidRPr="001412B7">
              <w:rPr>
                <w:spacing w:val="-3"/>
                <w:sz w:val="24"/>
                <w:szCs w:val="24"/>
                <w:lang w:val="ru-RU"/>
              </w:rPr>
              <w:t xml:space="preserve"> </w:t>
            </w:r>
            <w:r w:rsidRPr="001412B7">
              <w:rPr>
                <w:sz w:val="24"/>
                <w:szCs w:val="24"/>
                <w:lang w:val="ru-RU"/>
              </w:rPr>
              <w:t>направленности.</w:t>
            </w:r>
          </w:p>
        </w:tc>
      </w:tr>
      <w:tr w:rsidR="001A5B40" w:rsidRPr="001412B7" w:rsidTr="001A5B40">
        <w:trPr>
          <w:trHeight w:val="3034"/>
          <w:jc w:val="center"/>
        </w:trPr>
        <w:tc>
          <w:tcPr>
            <w:tcW w:w="2271" w:type="dxa"/>
          </w:tcPr>
          <w:p w:rsidR="001A5B40" w:rsidRPr="001412B7" w:rsidRDefault="001A5B40" w:rsidP="001A5B40">
            <w:pPr>
              <w:pStyle w:val="TableParagraph"/>
              <w:jc w:val="both"/>
              <w:rPr>
                <w:sz w:val="24"/>
                <w:szCs w:val="24"/>
              </w:rPr>
            </w:pPr>
            <w:r w:rsidRPr="001412B7">
              <w:rPr>
                <w:sz w:val="24"/>
                <w:szCs w:val="24"/>
              </w:rPr>
              <w:lastRenderedPageBreak/>
              <w:t>Познавательное</w:t>
            </w:r>
          </w:p>
        </w:tc>
        <w:tc>
          <w:tcPr>
            <w:tcW w:w="7371" w:type="dxa"/>
          </w:tcPr>
          <w:p w:rsidR="001A5B40" w:rsidRPr="001412B7" w:rsidRDefault="001A5B40" w:rsidP="001A5B40">
            <w:pPr>
              <w:pStyle w:val="TableParagraph"/>
              <w:ind w:left="105" w:right="131"/>
              <w:jc w:val="both"/>
              <w:rPr>
                <w:sz w:val="24"/>
                <w:szCs w:val="24"/>
                <w:lang w:val="ru-RU"/>
              </w:rPr>
            </w:pPr>
            <w:r w:rsidRPr="001412B7">
              <w:rPr>
                <w:sz w:val="24"/>
                <w:szCs w:val="24"/>
                <w:lang w:val="ru-RU"/>
              </w:rPr>
              <w:t>Выражают</w:t>
            </w:r>
            <w:r w:rsidRPr="001412B7">
              <w:rPr>
                <w:spacing w:val="-1"/>
                <w:sz w:val="24"/>
                <w:szCs w:val="24"/>
                <w:lang w:val="ru-RU"/>
              </w:rPr>
              <w:t xml:space="preserve"> </w:t>
            </w:r>
            <w:r w:rsidRPr="001412B7">
              <w:rPr>
                <w:sz w:val="24"/>
                <w:szCs w:val="24"/>
                <w:lang w:val="ru-RU"/>
              </w:rPr>
              <w:t>познавательные</w:t>
            </w:r>
            <w:r w:rsidRPr="001412B7">
              <w:rPr>
                <w:spacing w:val="-7"/>
                <w:sz w:val="24"/>
                <w:szCs w:val="24"/>
                <w:lang w:val="ru-RU"/>
              </w:rPr>
              <w:t xml:space="preserve"> </w:t>
            </w:r>
            <w:r w:rsidRPr="001412B7">
              <w:rPr>
                <w:sz w:val="24"/>
                <w:szCs w:val="24"/>
                <w:lang w:val="ru-RU"/>
              </w:rPr>
              <w:t>интересы</w:t>
            </w:r>
            <w:r w:rsidRPr="001412B7">
              <w:rPr>
                <w:spacing w:val="-4"/>
                <w:sz w:val="24"/>
                <w:szCs w:val="24"/>
                <w:lang w:val="ru-RU"/>
              </w:rPr>
              <w:t xml:space="preserve"> </w:t>
            </w:r>
            <w:r w:rsidRPr="001412B7">
              <w:rPr>
                <w:sz w:val="24"/>
                <w:szCs w:val="24"/>
                <w:lang w:val="ru-RU"/>
              </w:rPr>
              <w:t>в разных</w:t>
            </w:r>
            <w:r w:rsidRPr="001412B7">
              <w:rPr>
                <w:spacing w:val="-11"/>
                <w:sz w:val="24"/>
                <w:szCs w:val="24"/>
                <w:lang w:val="ru-RU"/>
              </w:rPr>
              <w:t xml:space="preserve"> </w:t>
            </w:r>
            <w:r w:rsidRPr="001412B7">
              <w:rPr>
                <w:sz w:val="24"/>
                <w:szCs w:val="24"/>
                <w:lang w:val="ru-RU"/>
              </w:rPr>
              <w:t>предметных</w:t>
            </w:r>
            <w:r w:rsidRPr="001412B7">
              <w:rPr>
                <w:spacing w:val="-5"/>
                <w:sz w:val="24"/>
                <w:szCs w:val="24"/>
                <w:lang w:val="ru-RU"/>
              </w:rPr>
              <w:t xml:space="preserve"> </w:t>
            </w:r>
            <w:r w:rsidRPr="001412B7">
              <w:rPr>
                <w:sz w:val="24"/>
                <w:szCs w:val="24"/>
                <w:lang w:val="ru-RU"/>
              </w:rPr>
              <w:t>областях</w:t>
            </w:r>
            <w:r w:rsidRPr="001412B7">
              <w:rPr>
                <w:spacing w:val="-57"/>
                <w:sz w:val="24"/>
                <w:szCs w:val="24"/>
                <w:lang w:val="ru-RU"/>
              </w:rPr>
              <w:t xml:space="preserve"> </w:t>
            </w:r>
            <w:r w:rsidRPr="001412B7">
              <w:rPr>
                <w:sz w:val="24"/>
                <w:szCs w:val="24"/>
                <w:lang w:val="ru-RU"/>
              </w:rPr>
              <w:t>с</w:t>
            </w:r>
            <w:r w:rsidRPr="001412B7">
              <w:rPr>
                <w:spacing w:val="4"/>
                <w:sz w:val="24"/>
                <w:szCs w:val="24"/>
                <w:lang w:val="ru-RU"/>
              </w:rPr>
              <w:t xml:space="preserve"> </w:t>
            </w:r>
            <w:r w:rsidRPr="001412B7">
              <w:rPr>
                <w:sz w:val="24"/>
                <w:szCs w:val="24"/>
                <w:lang w:val="ru-RU"/>
              </w:rPr>
              <w:t>учетом</w:t>
            </w:r>
            <w:r w:rsidRPr="001412B7">
              <w:rPr>
                <w:spacing w:val="2"/>
                <w:sz w:val="24"/>
                <w:szCs w:val="24"/>
                <w:lang w:val="ru-RU"/>
              </w:rPr>
              <w:t xml:space="preserve"> </w:t>
            </w:r>
            <w:r w:rsidRPr="001412B7">
              <w:rPr>
                <w:sz w:val="24"/>
                <w:szCs w:val="24"/>
                <w:lang w:val="ru-RU"/>
              </w:rPr>
              <w:t>индивидуальных</w:t>
            </w:r>
            <w:r w:rsidRPr="001412B7">
              <w:rPr>
                <w:spacing w:val="-4"/>
                <w:sz w:val="24"/>
                <w:szCs w:val="24"/>
                <w:lang w:val="ru-RU"/>
              </w:rPr>
              <w:t xml:space="preserve"> </w:t>
            </w:r>
            <w:r w:rsidRPr="001412B7">
              <w:rPr>
                <w:sz w:val="24"/>
                <w:szCs w:val="24"/>
                <w:lang w:val="ru-RU"/>
              </w:rPr>
              <w:t>способностей,</w:t>
            </w:r>
            <w:r w:rsidRPr="001412B7">
              <w:rPr>
                <w:spacing w:val="3"/>
                <w:sz w:val="24"/>
                <w:szCs w:val="24"/>
                <w:lang w:val="ru-RU"/>
              </w:rPr>
              <w:t xml:space="preserve"> </w:t>
            </w:r>
            <w:r w:rsidRPr="001412B7">
              <w:rPr>
                <w:sz w:val="24"/>
                <w:szCs w:val="24"/>
                <w:lang w:val="ru-RU"/>
              </w:rPr>
              <w:t>достижений.</w:t>
            </w:r>
          </w:p>
          <w:p w:rsidR="001A5B40" w:rsidRPr="001412B7" w:rsidRDefault="001A5B40" w:rsidP="001A5B40">
            <w:pPr>
              <w:pStyle w:val="TableParagraph"/>
              <w:ind w:left="105" w:right="131"/>
              <w:jc w:val="both"/>
              <w:rPr>
                <w:sz w:val="24"/>
                <w:szCs w:val="24"/>
                <w:lang w:val="ru-RU"/>
              </w:rPr>
            </w:pPr>
            <w:r w:rsidRPr="001412B7">
              <w:rPr>
                <w:sz w:val="24"/>
                <w:szCs w:val="24"/>
                <w:lang w:val="ru-RU"/>
              </w:rPr>
              <w:t>Ориентированы</w:t>
            </w:r>
            <w:r w:rsidRPr="001412B7">
              <w:rPr>
                <w:spacing w:val="-3"/>
                <w:sz w:val="24"/>
                <w:szCs w:val="24"/>
                <w:lang w:val="ru-RU"/>
              </w:rPr>
              <w:t xml:space="preserve"> </w:t>
            </w:r>
            <w:r w:rsidRPr="001412B7">
              <w:rPr>
                <w:sz w:val="24"/>
                <w:szCs w:val="24"/>
                <w:lang w:val="ru-RU"/>
              </w:rPr>
              <w:t>в</w:t>
            </w:r>
            <w:r w:rsidRPr="001412B7">
              <w:rPr>
                <w:spacing w:val="-3"/>
                <w:sz w:val="24"/>
                <w:szCs w:val="24"/>
                <w:lang w:val="ru-RU"/>
              </w:rPr>
              <w:t xml:space="preserve"> </w:t>
            </w:r>
            <w:r w:rsidRPr="001412B7">
              <w:rPr>
                <w:sz w:val="24"/>
                <w:szCs w:val="24"/>
                <w:lang w:val="ru-RU"/>
              </w:rPr>
              <w:t>деятельности</w:t>
            </w:r>
            <w:r w:rsidRPr="001412B7">
              <w:rPr>
                <w:spacing w:val="-3"/>
                <w:sz w:val="24"/>
                <w:szCs w:val="24"/>
                <w:lang w:val="ru-RU"/>
              </w:rPr>
              <w:t xml:space="preserve"> </w:t>
            </w:r>
            <w:r w:rsidRPr="001412B7">
              <w:rPr>
                <w:sz w:val="24"/>
                <w:szCs w:val="24"/>
                <w:lang w:val="ru-RU"/>
              </w:rPr>
              <w:t>на</w:t>
            </w:r>
            <w:r w:rsidRPr="001412B7">
              <w:rPr>
                <w:spacing w:val="-1"/>
                <w:sz w:val="24"/>
                <w:szCs w:val="24"/>
                <w:lang w:val="ru-RU"/>
              </w:rPr>
              <w:t xml:space="preserve"> </w:t>
            </w:r>
            <w:r w:rsidRPr="001412B7">
              <w:rPr>
                <w:sz w:val="24"/>
                <w:szCs w:val="24"/>
                <w:lang w:val="ru-RU"/>
              </w:rPr>
              <w:t>систему</w:t>
            </w:r>
            <w:r w:rsidRPr="001412B7">
              <w:rPr>
                <w:spacing w:val="-10"/>
                <w:sz w:val="24"/>
                <w:szCs w:val="24"/>
                <w:lang w:val="ru-RU"/>
              </w:rPr>
              <w:t xml:space="preserve"> </w:t>
            </w:r>
            <w:r w:rsidRPr="001412B7">
              <w:rPr>
                <w:sz w:val="24"/>
                <w:szCs w:val="24"/>
                <w:lang w:val="ru-RU"/>
              </w:rPr>
              <w:t>научных</w:t>
            </w:r>
            <w:r w:rsidRPr="001412B7">
              <w:rPr>
                <w:spacing w:val="-5"/>
                <w:sz w:val="24"/>
                <w:szCs w:val="24"/>
                <w:lang w:val="ru-RU"/>
              </w:rPr>
              <w:t xml:space="preserve"> </w:t>
            </w:r>
            <w:r w:rsidRPr="001412B7">
              <w:rPr>
                <w:sz w:val="24"/>
                <w:szCs w:val="24"/>
                <w:lang w:val="ru-RU"/>
              </w:rPr>
              <w:t>представлений</w:t>
            </w:r>
            <w:r w:rsidRPr="001412B7">
              <w:rPr>
                <w:spacing w:val="-4"/>
                <w:sz w:val="24"/>
                <w:szCs w:val="24"/>
                <w:lang w:val="ru-RU"/>
              </w:rPr>
              <w:t xml:space="preserve"> </w:t>
            </w:r>
            <w:r w:rsidRPr="001412B7">
              <w:rPr>
                <w:sz w:val="24"/>
                <w:szCs w:val="24"/>
                <w:lang w:val="ru-RU"/>
              </w:rPr>
              <w:t>о</w:t>
            </w:r>
            <w:r w:rsidRPr="001412B7">
              <w:rPr>
                <w:spacing w:val="-57"/>
                <w:sz w:val="24"/>
                <w:szCs w:val="24"/>
                <w:lang w:val="ru-RU"/>
              </w:rPr>
              <w:t xml:space="preserve"> </w:t>
            </w:r>
            <w:r w:rsidRPr="001412B7">
              <w:rPr>
                <w:sz w:val="24"/>
                <w:szCs w:val="24"/>
                <w:lang w:val="ru-RU"/>
              </w:rPr>
              <w:t>закономерностях развития человека, природы и общества,</w:t>
            </w:r>
            <w:r w:rsidRPr="001412B7">
              <w:rPr>
                <w:spacing w:val="1"/>
                <w:sz w:val="24"/>
                <w:szCs w:val="24"/>
                <w:lang w:val="ru-RU"/>
              </w:rPr>
              <w:t xml:space="preserve"> </w:t>
            </w:r>
            <w:r w:rsidRPr="001412B7">
              <w:rPr>
                <w:sz w:val="24"/>
                <w:szCs w:val="24"/>
                <w:lang w:val="ru-RU"/>
              </w:rPr>
              <w:t>взаимосвязях</w:t>
            </w:r>
            <w:r w:rsidRPr="001412B7">
              <w:rPr>
                <w:spacing w:val="-4"/>
                <w:sz w:val="24"/>
                <w:szCs w:val="24"/>
                <w:lang w:val="ru-RU"/>
              </w:rPr>
              <w:t xml:space="preserve"> </w:t>
            </w:r>
            <w:r w:rsidRPr="001412B7">
              <w:rPr>
                <w:sz w:val="24"/>
                <w:szCs w:val="24"/>
                <w:lang w:val="ru-RU"/>
              </w:rPr>
              <w:t>человека с</w:t>
            </w:r>
            <w:r w:rsidRPr="001412B7">
              <w:rPr>
                <w:spacing w:val="-5"/>
                <w:sz w:val="24"/>
                <w:szCs w:val="24"/>
                <w:lang w:val="ru-RU"/>
              </w:rPr>
              <w:t xml:space="preserve"> </w:t>
            </w:r>
            <w:r w:rsidRPr="001412B7">
              <w:rPr>
                <w:sz w:val="24"/>
                <w:szCs w:val="24"/>
                <w:lang w:val="ru-RU"/>
              </w:rPr>
              <w:t>природной</w:t>
            </w:r>
            <w:r w:rsidRPr="001412B7">
              <w:rPr>
                <w:spacing w:val="-2"/>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социальной</w:t>
            </w:r>
            <w:r w:rsidRPr="001412B7">
              <w:rPr>
                <w:spacing w:val="-3"/>
                <w:sz w:val="24"/>
                <w:szCs w:val="24"/>
                <w:lang w:val="ru-RU"/>
              </w:rPr>
              <w:t xml:space="preserve"> </w:t>
            </w:r>
            <w:r w:rsidRPr="001412B7">
              <w:rPr>
                <w:sz w:val="24"/>
                <w:szCs w:val="24"/>
                <w:lang w:val="ru-RU"/>
              </w:rPr>
              <w:t>средой.</w:t>
            </w:r>
          </w:p>
          <w:p w:rsidR="001A5B40" w:rsidRPr="001412B7" w:rsidRDefault="001A5B40" w:rsidP="001A5B40">
            <w:pPr>
              <w:pStyle w:val="TableParagraph"/>
              <w:ind w:left="105" w:right="131"/>
              <w:jc w:val="both"/>
              <w:rPr>
                <w:sz w:val="24"/>
                <w:szCs w:val="24"/>
                <w:lang w:val="ru-RU"/>
              </w:rPr>
            </w:pPr>
            <w:r w:rsidRPr="001412B7">
              <w:rPr>
                <w:sz w:val="24"/>
                <w:szCs w:val="24"/>
                <w:lang w:val="ru-RU"/>
              </w:rPr>
              <w:t>Развивают личные навыки использования различных средств</w:t>
            </w:r>
            <w:r w:rsidRPr="001412B7">
              <w:rPr>
                <w:spacing w:val="1"/>
                <w:sz w:val="24"/>
                <w:szCs w:val="24"/>
                <w:lang w:val="ru-RU"/>
              </w:rPr>
              <w:t xml:space="preserve"> </w:t>
            </w:r>
            <w:r w:rsidRPr="001412B7">
              <w:rPr>
                <w:sz w:val="24"/>
                <w:szCs w:val="24"/>
                <w:lang w:val="ru-RU"/>
              </w:rPr>
              <w:t>познания, накопления знаний о мире (языковая, читательская</w:t>
            </w:r>
            <w:r w:rsidRPr="001412B7">
              <w:rPr>
                <w:spacing w:val="1"/>
                <w:sz w:val="24"/>
                <w:szCs w:val="24"/>
                <w:lang w:val="ru-RU"/>
              </w:rPr>
              <w:t xml:space="preserve"> </w:t>
            </w:r>
            <w:r w:rsidRPr="001412B7">
              <w:rPr>
                <w:sz w:val="24"/>
                <w:szCs w:val="24"/>
                <w:lang w:val="ru-RU"/>
              </w:rPr>
              <w:t>культура, деятельность в информационной, цифровой среде).</w:t>
            </w:r>
            <w:r w:rsidRPr="001412B7">
              <w:rPr>
                <w:spacing w:val="1"/>
                <w:sz w:val="24"/>
                <w:szCs w:val="24"/>
                <w:lang w:val="ru-RU"/>
              </w:rPr>
              <w:t xml:space="preserve"> </w:t>
            </w:r>
            <w:r w:rsidRPr="001412B7">
              <w:rPr>
                <w:sz w:val="24"/>
                <w:szCs w:val="24"/>
                <w:lang w:val="ru-RU"/>
              </w:rPr>
              <w:t>Демонстрируют навыки</w:t>
            </w:r>
            <w:r w:rsidRPr="001412B7">
              <w:rPr>
                <w:spacing w:val="2"/>
                <w:sz w:val="24"/>
                <w:szCs w:val="24"/>
                <w:lang w:val="ru-RU"/>
              </w:rPr>
              <w:t xml:space="preserve"> </w:t>
            </w:r>
            <w:r w:rsidRPr="001412B7">
              <w:rPr>
                <w:sz w:val="24"/>
                <w:szCs w:val="24"/>
                <w:lang w:val="ru-RU"/>
              </w:rPr>
              <w:t>наблюдений,</w:t>
            </w:r>
            <w:r w:rsidRPr="001412B7">
              <w:rPr>
                <w:spacing w:val="-3"/>
                <w:sz w:val="24"/>
                <w:szCs w:val="24"/>
                <w:lang w:val="ru-RU"/>
              </w:rPr>
              <w:t xml:space="preserve"> </w:t>
            </w:r>
            <w:r w:rsidRPr="001412B7">
              <w:rPr>
                <w:sz w:val="24"/>
                <w:szCs w:val="24"/>
                <w:lang w:val="ru-RU"/>
              </w:rPr>
              <w:t>накопления</w:t>
            </w:r>
            <w:r w:rsidRPr="001412B7">
              <w:rPr>
                <w:spacing w:val="1"/>
                <w:sz w:val="24"/>
                <w:szCs w:val="24"/>
                <w:lang w:val="ru-RU"/>
              </w:rPr>
              <w:t xml:space="preserve"> </w:t>
            </w:r>
            <w:r w:rsidRPr="001412B7">
              <w:rPr>
                <w:sz w:val="24"/>
                <w:szCs w:val="24"/>
                <w:lang w:val="ru-RU"/>
              </w:rPr>
              <w:t>фактов,</w:t>
            </w:r>
          </w:p>
          <w:p w:rsidR="001A5B40" w:rsidRPr="001412B7" w:rsidRDefault="001A5B40" w:rsidP="001A5B40">
            <w:pPr>
              <w:pStyle w:val="TableParagraph"/>
              <w:ind w:left="105" w:right="131"/>
              <w:jc w:val="both"/>
              <w:rPr>
                <w:sz w:val="24"/>
                <w:szCs w:val="24"/>
                <w:lang w:val="ru-RU"/>
              </w:rPr>
            </w:pPr>
            <w:r w:rsidRPr="001412B7">
              <w:rPr>
                <w:sz w:val="24"/>
                <w:szCs w:val="24"/>
                <w:lang w:val="ru-RU"/>
              </w:rPr>
              <w:t xml:space="preserve">осмысления опыта в естественнонаучной и гуманитарной </w:t>
            </w:r>
            <w:proofErr w:type="gramStart"/>
            <w:r w:rsidRPr="001412B7">
              <w:rPr>
                <w:sz w:val="24"/>
                <w:szCs w:val="24"/>
                <w:lang w:val="ru-RU"/>
              </w:rPr>
              <w:t>областях</w:t>
            </w:r>
            <w:proofErr w:type="gramEnd"/>
            <w:r w:rsidRPr="001412B7">
              <w:rPr>
                <w:spacing w:val="1"/>
                <w:sz w:val="24"/>
                <w:szCs w:val="24"/>
                <w:lang w:val="ru-RU"/>
              </w:rPr>
              <w:t xml:space="preserve"> </w:t>
            </w:r>
            <w:r w:rsidRPr="001412B7">
              <w:rPr>
                <w:sz w:val="24"/>
                <w:szCs w:val="24"/>
                <w:lang w:val="ru-RU"/>
              </w:rPr>
              <w:t>познания,</w:t>
            </w:r>
            <w:r w:rsidRPr="001412B7">
              <w:rPr>
                <w:spacing w:val="-3"/>
                <w:sz w:val="24"/>
                <w:szCs w:val="24"/>
                <w:lang w:val="ru-RU"/>
              </w:rPr>
              <w:t xml:space="preserve"> </w:t>
            </w:r>
            <w:r w:rsidRPr="001412B7">
              <w:rPr>
                <w:sz w:val="24"/>
                <w:szCs w:val="24"/>
                <w:lang w:val="ru-RU"/>
              </w:rPr>
              <w:t>первоначальные</w:t>
            </w:r>
            <w:r w:rsidRPr="001412B7">
              <w:rPr>
                <w:spacing w:val="-10"/>
                <w:sz w:val="24"/>
                <w:szCs w:val="24"/>
                <w:lang w:val="ru-RU"/>
              </w:rPr>
              <w:t xml:space="preserve"> </w:t>
            </w:r>
            <w:r w:rsidRPr="001412B7">
              <w:rPr>
                <w:sz w:val="24"/>
                <w:szCs w:val="24"/>
                <w:lang w:val="ru-RU"/>
              </w:rPr>
              <w:t>навыки</w:t>
            </w:r>
            <w:r w:rsidRPr="001412B7">
              <w:rPr>
                <w:spacing w:val="-8"/>
                <w:sz w:val="24"/>
                <w:szCs w:val="24"/>
                <w:lang w:val="ru-RU"/>
              </w:rPr>
              <w:t xml:space="preserve"> </w:t>
            </w:r>
            <w:r w:rsidRPr="001412B7">
              <w:rPr>
                <w:sz w:val="24"/>
                <w:szCs w:val="24"/>
                <w:lang w:val="ru-RU"/>
              </w:rPr>
              <w:t>исследовательской</w:t>
            </w:r>
            <w:r w:rsidRPr="001412B7">
              <w:rPr>
                <w:spacing w:val="-8"/>
                <w:sz w:val="24"/>
                <w:szCs w:val="24"/>
                <w:lang w:val="ru-RU"/>
              </w:rPr>
              <w:t xml:space="preserve"> </w:t>
            </w:r>
            <w:r w:rsidRPr="001412B7">
              <w:rPr>
                <w:sz w:val="24"/>
                <w:szCs w:val="24"/>
                <w:lang w:val="ru-RU"/>
              </w:rPr>
              <w:t>деятельности.</w:t>
            </w:r>
          </w:p>
        </w:tc>
      </w:tr>
    </w:tbl>
    <w:p w:rsidR="001A5B40" w:rsidRPr="001412B7" w:rsidRDefault="001A5B40" w:rsidP="001A5B40">
      <w:pPr>
        <w:pStyle w:val="a3"/>
        <w:ind w:left="0" w:firstLine="0"/>
        <w:rPr>
          <w:b/>
          <w:i/>
        </w:rPr>
      </w:pPr>
    </w:p>
    <w:p w:rsidR="001A5B40" w:rsidRPr="00AE5B85" w:rsidRDefault="001A5B40" w:rsidP="001A5B40">
      <w:pPr>
        <w:spacing w:after="7" w:line="240" w:lineRule="auto"/>
        <w:ind w:left="720"/>
        <w:jc w:val="both"/>
        <w:rPr>
          <w:rFonts w:ascii="Times New Roman" w:hAnsi="Times New Roman" w:cs="Times New Roman"/>
          <w:b/>
          <w:sz w:val="24"/>
          <w:szCs w:val="24"/>
        </w:rPr>
      </w:pPr>
      <w:bookmarkStart w:id="14" w:name="Целевые_ориентиры_результатов_воспитания"/>
      <w:bookmarkEnd w:id="14"/>
      <w:r w:rsidRPr="00AE5B85">
        <w:rPr>
          <w:rFonts w:ascii="Times New Roman" w:hAnsi="Times New Roman" w:cs="Times New Roman"/>
          <w:b/>
          <w:sz w:val="24"/>
          <w:szCs w:val="24"/>
        </w:rPr>
        <w:t>Целевые</w:t>
      </w:r>
      <w:r w:rsidRPr="00AE5B85">
        <w:rPr>
          <w:rFonts w:ascii="Times New Roman" w:hAnsi="Times New Roman" w:cs="Times New Roman"/>
          <w:b/>
          <w:spacing w:val="-3"/>
          <w:sz w:val="24"/>
          <w:szCs w:val="24"/>
        </w:rPr>
        <w:t xml:space="preserve"> </w:t>
      </w:r>
      <w:r w:rsidRPr="00AE5B85">
        <w:rPr>
          <w:rFonts w:ascii="Times New Roman" w:hAnsi="Times New Roman" w:cs="Times New Roman"/>
          <w:b/>
          <w:sz w:val="24"/>
          <w:szCs w:val="24"/>
        </w:rPr>
        <w:t>ориентиры</w:t>
      </w:r>
      <w:r w:rsidRPr="00AE5B85">
        <w:rPr>
          <w:rFonts w:ascii="Times New Roman" w:hAnsi="Times New Roman" w:cs="Times New Roman"/>
          <w:b/>
          <w:spacing w:val="-5"/>
          <w:sz w:val="24"/>
          <w:szCs w:val="24"/>
        </w:rPr>
        <w:t xml:space="preserve"> </w:t>
      </w:r>
      <w:r w:rsidRPr="00AE5B85">
        <w:rPr>
          <w:rFonts w:ascii="Times New Roman" w:hAnsi="Times New Roman" w:cs="Times New Roman"/>
          <w:b/>
          <w:sz w:val="24"/>
          <w:szCs w:val="24"/>
        </w:rPr>
        <w:t>результатов</w:t>
      </w:r>
      <w:r w:rsidRPr="00AE5B85">
        <w:rPr>
          <w:rFonts w:ascii="Times New Roman" w:hAnsi="Times New Roman" w:cs="Times New Roman"/>
          <w:b/>
          <w:spacing w:val="-3"/>
          <w:sz w:val="24"/>
          <w:szCs w:val="24"/>
        </w:rPr>
        <w:t xml:space="preserve"> </w:t>
      </w:r>
      <w:r w:rsidRPr="00AE5B85">
        <w:rPr>
          <w:rFonts w:ascii="Times New Roman" w:hAnsi="Times New Roman" w:cs="Times New Roman"/>
          <w:b/>
          <w:sz w:val="24"/>
          <w:szCs w:val="24"/>
        </w:rPr>
        <w:t>воспитания</w:t>
      </w:r>
      <w:r w:rsidRPr="00AE5B85">
        <w:rPr>
          <w:rFonts w:ascii="Times New Roman" w:hAnsi="Times New Roman" w:cs="Times New Roman"/>
          <w:b/>
          <w:spacing w:val="-1"/>
          <w:sz w:val="24"/>
          <w:szCs w:val="24"/>
        </w:rPr>
        <w:t xml:space="preserve"> </w:t>
      </w:r>
      <w:r w:rsidRPr="00AE5B85">
        <w:rPr>
          <w:rFonts w:ascii="Times New Roman" w:hAnsi="Times New Roman" w:cs="Times New Roman"/>
          <w:b/>
          <w:sz w:val="24"/>
          <w:szCs w:val="24"/>
        </w:rPr>
        <w:t>на</w:t>
      </w:r>
      <w:r w:rsidRPr="00AE5B85">
        <w:rPr>
          <w:rFonts w:ascii="Times New Roman" w:hAnsi="Times New Roman" w:cs="Times New Roman"/>
          <w:b/>
          <w:spacing w:val="-6"/>
          <w:sz w:val="24"/>
          <w:szCs w:val="24"/>
        </w:rPr>
        <w:t xml:space="preserve"> </w:t>
      </w:r>
      <w:r w:rsidRPr="00AE5B85">
        <w:rPr>
          <w:rFonts w:ascii="Times New Roman" w:hAnsi="Times New Roman" w:cs="Times New Roman"/>
          <w:b/>
          <w:sz w:val="24"/>
          <w:szCs w:val="24"/>
        </w:rPr>
        <w:t>уровне</w:t>
      </w:r>
      <w:r w:rsidRPr="00AE5B85">
        <w:rPr>
          <w:rFonts w:ascii="Times New Roman" w:hAnsi="Times New Roman" w:cs="Times New Roman"/>
          <w:b/>
          <w:spacing w:val="-3"/>
          <w:sz w:val="24"/>
          <w:szCs w:val="24"/>
        </w:rPr>
        <w:t xml:space="preserve"> </w:t>
      </w:r>
      <w:r w:rsidRPr="00AE5B85">
        <w:rPr>
          <w:rFonts w:ascii="Times New Roman" w:hAnsi="Times New Roman" w:cs="Times New Roman"/>
          <w:b/>
          <w:sz w:val="24"/>
          <w:szCs w:val="24"/>
        </w:rPr>
        <w:t>среднего</w:t>
      </w:r>
      <w:r w:rsidRPr="00AE5B85">
        <w:rPr>
          <w:rFonts w:ascii="Times New Roman" w:hAnsi="Times New Roman" w:cs="Times New Roman"/>
          <w:b/>
          <w:spacing w:val="-1"/>
          <w:sz w:val="24"/>
          <w:szCs w:val="24"/>
        </w:rPr>
        <w:t xml:space="preserve"> </w:t>
      </w:r>
      <w:r w:rsidRPr="00AE5B85">
        <w:rPr>
          <w:rFonts w:ascii="Times New Roman" w:hAnsi="Times New Roman" w:cs="Times New Roman"/>
          <w:b/>
          <w:sz w:val="24"/>
          <w:szCs w:val="24"/>
        </w:rPr>
        <w:t>общего</w:t>
      </w:r>
      <w:r w:rsidRPr="00AE5B85">
        <w:rPr>
          <w:rFonts w:ascii="Times New Roman" w:hAnsi="Times New Roman" w:cs="Times New Roman"/>
          <w:b/>
          <w:spacing w:val="-1"/>
          <w:sz w:val="24"/>
          <w:szCs w:val="24"/>
        </w:rPr>
        <w:t xml:space="preserve"> </w:t>
      </w:r>
      <w:r w:rsidRPr="00AE5B85">
        <w:rPr>
          <w:rFonts w:ascii="Times New Roman" w:hAnsi="Times New Roman" w:cs="Times New Roman"/>
          <w:b/>
          <w:sz w:val="24"/>
          <w:szCs w:val="24"/>
        </w:rPr>
        <w:t>образования</w:t>
      </w:r>
    </w:p>
    <w:p w:rsidR="001A5B40" w:rsidRPr="001412B7" w:rsidRDefault="001A5B40" w:rsidP="001A5B40">
      <w:pPr>
        <w:spacing w:after="7" w:line="240" w:lineRule="auto"/>
        <w:ind w:left="720"/>
        <w:jc w:val="both"/>
        <w:rPr>
          <w:rFonts w:ascii="Times New Roman" w:hAnsi="Times New Roman" w:cs="Times New Roman"/>
          <w:b/>
          <w:i/>
          <w:sz w:val="24"/>
          <w:szCs w:val="24"/>
        </w:rPr>
      </w:pPr>
    </w:p>
    <w:tbl>
      <w:tblPr>
        <w:tblStyle w:val="TableNormal"/>
        <w:tblW w:w="10121"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9"/>
        <w:gridCol w:w="7942"/>
      </w:tblGrid>
      <w:tr w:rsidR="001A5B40" w:rsidRPr="001412B7" w:rsidTr="001A5B40">
        <w:trPr>
          <w:trHeight w:val="277"/>
          <w:jc w:val="center"/>
        </w:trPr>
        <w:tc>
          <w:tcPr>
            <w:tcW w:w="2179" w:type="dxa"/>
          </w:tcPr>
          <w:p w:rsidR="001A5B40" w:rsidRPr="001412B7" w:rsidRDefault="001A5B40" w:rsidP="001A5B40">
            <w:pPr>
              <w:pStyle w:val="TableParagraph"/>
              <w:jc w:val="both"/>
              <w:rPr>
                <w:b/>
                <w:sz w:val="24"/>
                <w:szCs w:val="24"/>
              </w:rPr>
            </w:pPr>
            <w:r w:rsidRPr="001412B7">
              <w:rPr>
                <w:b/>
                <w:sz w:val="24"/>
                <w:szCs w:val="24"/>
              </w:rPr>
              <w:t>Направления</w:t>
            </w:r>
          </w:p>
        </w:tc>
        <w:tc>
          <w:tcPr>
            <w:tcW w:w="7942" w:type="dxa"/>
          </w:tcPr>
          <w:p w:rsidR="001A5B40" w:rsidRPr="001412B7" w:rsidRDefault="001A5B40" w:rsidP="001A5B40">
            <w:pPr>
              <w:pStyle w:val="TableParagraph"/>
              <w:jc w:val="both"/>
              <w:rPr>
                <w:b/>
                <w:sz w:val="24"/>
                <w:szCs w:val="24"/>
              </w:rPr>
            </w:pPr>
            <w:r w:rsidRPr="001412B7">
              <w:rPr>
                <w:b/>
                <w:sz w:val="24"/>
                <w:szCs w:val="24"/>
              </w:rPr>
              <w:t>Характеристики</w:t>
            </w:r>
            <w:r w:rsidRPr="001412B7">
              <w:rPr>
                <w:b/>
                <w:spacing w:val="-7"/>
                <w:sz w:val="24"/>
                <w:szCs w:val="24"/>
              </w:rPr>
              <w:t xml:space="preserve"> </w:t>
            </w:r>
            <w:r w:rsidRPr="001412B7">
              <w:rPr>
                <w:b/>
                <w:sz w:val="24"/>
                <w:szCs w:val="24"/>
              </w:rPr>
              <w:t>(показатели)</w:t>
            </w:r>
          </w:p>
        </w:tc>
      </w:tr>
      <w:tr w:rsidR="001A5B40" w:rsidRPr="001412B7" w:rsidTr="001A5B40">
        <w:trPr>
          <w:trHeight w:val="6082"/>
          <w:jc w:val="center"/>
        </w:trPr>
        <w:tc>
          <w:tcPr>
            <w:tcW w:w="2179" w:type="dxa"/>
          </w:tcPr>
          <w:p w:rsidR="001A5B40" w:rsidRPr="001412B7" w:rsidRDefault="001A5B40" w:rsidP="001A5B40">
            <w:pPr>
              <w:pStyle w:val="TableParagraph"/>
              <w:jc w:val="both"/>
              <w:rPr>
                <w:sz w:val="24"/>
                <w:szCs w:val="24"/>
              </w:rPr>
            </w:pPr>
            <w:r w:rsidRPr="001412B7">
              <w:rPr>
                <w:sz w:val="24"/>
                <w:szCs w:val="24"/>
              </w:rPr>
              <w:t>Гражданское</w:t>
            </w:r>
          </w:p>
        </w:tc>
        <w:tc>
          <w:tcPr>
            <w:tcW w:w="7942" w:type="dxa"/>
          </w:tcPr>
          <w:p w:rsidR="001A5B40" w:rsidRPr="001412B7" w:rsidRDefault="001A5B40" w:rsidP="001A5B40">
            <w:pPr>
              <w:pStyle w:val="TableParagraph"/>
              <w:jc w:val="both"/>
              <w:rPr>
                <w:sz w:val="24"/>
                <w:szCs w:val="24"/>
                <w:lang w:val="ru-RU"/>
              </w:rPr>
            </w:pPr>
            <w:r w:rsidRPr="001412B7">
              <w:rPr>
                <w:sz w:val="24"/>
                <w:szCs w:val="24"/>
                <w:lang w:val="ru-RU"/>
              </w:rPr>
              <w:t>Осознанно выражают</w:t>
            </w:r>
            <w:r w:rsidRPr="001412B7">
              <w:rPr>
                <w:spacing w:val="-2"/>
                <w:sz w:val="24"/>
                <w:szCs w:val="24"/>
                <w:lang w:val="ru-RU"/>
              </w:rPr>
              <w:t xml:space="preserve"> </w:t>
            </w:r>
            <w:r w:rsidRPr="001412B7">
              <w:rPr>
                <w:sz w:val="24"/>
                <w:szCs w:val="24"/>
                <w:lang w:val="ru-RU"/>
              </w:rPr>
              <w:t>свою</w:t>
            </w:r>
            <w:r w:rsidRPr="001412B7">
              <w:rPr>
                <w:spacing w:val="-10"/>
                <w:sz w:val="24"/>
                <w:szCs w:val="24"/>
                <w:lang w:val="ru-RU"/>
              </w:rPr>
              <w:t xml:space="preserve"> </w:t>
            </w:r>
            <w:r w:rsidRPr="001412B7">
              <w:rPr>
                <w:sz w:val="24"/>
                <w:szCs w:val="24"/>
                <w:lang w:val="ru-RU"/>
              </w:rPr>
              <w:t>российскую</w:t>
            </w:r>
            <w:r w:rsidRPr="001412B7">
              <w:rPr>
                <w:spacing w:val="-4"/>
                <w:sz w:val="24"/>
                <w:szCs w:val="24"/>
                <w:lang w:val="ru-RU"/>
              </w:rPr>
              <w:t xml:space="preserve"> </w:t>
            </w:r>
            <w:r w:rsidRPr="001412B7">
              <w:rPr>
                <w:sz w:val="24"/>
                <w:szCs w:val="24"/>
                <w:lang w:val="ru-RU"/>
              </w:rPr>
              <w:t>гражданскую</w:t>
            </w:r>
            <w:r w:rsidRPr="001412B7">
              <w:rPr>
                <w:spacing w:val="-5"/>
                <w:sz w:val="24"/>
                <w:szCs w:val="24"/>
                <w:lang w:val="ru-RU"/>
              </w:rPr>
              <w:t xml:space="preserve"> </w:t>
            </w:r>
            <w:r w:rsidRPr="001412B7">
              <w:rPr>
                <w:sz w:val="24"/>
                <w:szCs w:val="24"/>
                <w:lang w:val="ru-RU"/>
              </w:rPr>
              <w:t>идентичность</w:t>
            </w:r>
            <w:r w:rsidRPr="001412B7">
              <w:rPr>
                <w:spacing w:val="-5"/>
                <w:sz w:val="24"/>
                <w:szCs w:val="24"/>
                <w:lang w:val="ru-RU"/>
              </w:rPr>
              <w:t xml:space="preserve"> </w:t>
            </w:r>
            <w:r w:rsidRPr="001412B7">
              <w:rPr>
                <w:sz w:val="24"/>
                <w:szCs w:val="24"/>
                <w:lang w:val="ru-RU"/>
              </w:rPr>
              <w:t>в</w:t>
            </w:r>
            <w:r w:rsidRPr="001412B7">
              <w:rPr>
                <w:spacing w:val="-57"/>
                <w:sz w:val="24"/>
                <w:szCs w:val="24"/>
                <w:lang w:val="ru-RU"/>
              </w:rPr>
              <w:t xml:space="preserve"> </w:t>
            </w:r>
            <w:r w:rsidRPr="001412B7">
              <w:rPr>
                <w:sz w:val="24"/>
                <w:szCs w:val="24"/>
                <w:lang w:val="ru-RU"/>
              </w:rPr>
              <w:t>поликультурном и многоконфессиональном российском обществе,</w:t>
            </w:r>
            <w:r w:rsidRPr="001412B7">
              <w:rPr>
                <w:spacing w:val="1"/>
                <w:sz w:val="24"/>
                <w:szCs w:val="24"/>
                <w:lang w:val="ru-RU"/>
              </w:rPr>
              <w:t xml:space="preserve"> </w:t>
            </w:r>
            <w:r w:rsidRPr="001412B7">
              <w:rPr>
                <w:sz w:val="24"/>
                <w:szCs w:val="24"/>
                <w:lang w:val="ru-RU"/>
              </w:rPr>
              <w:t>современном</w:t>
            </w:r>
            <w:r w:rsidRPr="001412B7">
              <w:rPr>
                <w:spacing w:val="-2"/>
                <w:sz w:val="24"/>
                <w:szCs w:val="24"/>
                <w:lang w:val="ru-RU"/>
              </w:rPr>
              <w:t xml:space="preserve"> </w:t>
            </w:r>
            <w:r w:rsidRPr="001412B7">
              <w:rPr>
                <w:sz w:val="24"/>
                <w:szCs w:val="24"/>
                <w:lang w:val="ru-RU"/>
              </w:rPr>
              <w:t>мировом</w:t>
            </w:r>
            <w:r w:rsidRPr="001412B7">
              <w:rPr>
                <w:spacing w:val="3"/>
                <w:sz w:val="24"/>
                <w:szCs w:val="24"/>
                <w:lang w:val="ru-RU"/>
              </w:rPr>
              <w:t xml:space="preserve"> </w:t>
            </w:r>
            <w:r w:rsidRPr="001412B7">
              <w:rPr>
                <w:sz w:val="24"/>
                <w:szCs w:val="24"/>
                <w:lang w:val="ru-RU"/>
              </w:rPr>
              <w:t>сообществе.</w:t>
            </w:r>
          </w:p>
          <w:p w:rsidR="001A5B40" w:rsidRPr="001412B7" w:rsidRDefault="001A5B40" w:rsidP="001A5B40">
            <w:pPr>
              <w:pStyle w:val="TableParagraph"/>
              <w:jc w:val="both"/>
              <w:rPr>
                <w:sz w:val="24"/>
                <w:szCs w:val="24"/>
                <w:lang w:val="ru-RU"/>
              </w:rPr>
            </w:pPr>
            <w:r w:rsidRPr="001412B7">
              <w:rPr>
                <w:sz w:val="24"/>
                <w:szCs w:val="24"/>
                <w:lang w:val="ru-RU"/>
              </w:rPr>
              <w:t>Сознают свое единство с народом России как источником власти и</w:t>
            </w:r>
            <w:r w:rsidRPr="001412B7">
              <w:rPr>
                <w:spacing w:val="1"/>
                <w:sz w:val="24"/>
                <w:szCs w:val="24"/>
                <w:lang w:val="ru-RU"/>
              </w:rPr>
              <w:t xml:space="preserve"> </w:t>
            </w:r>
            <w:r w:rsidRPr="001412B7">
              <w:rPr>
                <w:sz w:val="24"/>
                <w:szCs w:val="24"/>
                <w:lang w:val="ru-RU"/>
              </w:rPr>
              <w:t>субъектом</w:t>
            </w:r>
            <w:r w:rsidRPr="001412B7">
              <w:rPr>
                <w:spacing w:val="-3"/>
                <w:sz w:val="24"/>
                <w:szCs w:val="24"/>
                <w:lang w:val="ru-RU"/>
              </w:rPr>
              <w:t xml:space="preserve"> </w:t>
            </w:r>
            <w:r w:rsidRPr="001412B7">
              <w:rPr>
                <w:sz w:val="24"/>
                <w:szCs w:val="24"/>
                <w:lang w:val="ru-RU"/>
              </w:rPr>
              <w:t>тысячелетней</w:t>
            </w:r>
            <w:r w:rsidRPr="001412B7">
              <w:rPr>
                <w:spacing w:val="-3"/>
                <w:sz w:val="24"/>
                <w:szCs w:val="24"/>
                <w:lang w:val="ru-RU"/>
              </w:rPr>
              <w:t xml:space="preserve"> </w:t>
            </w:r>
            <w:r w:rsidRPr="001412B7">
              <w:rPr>
                <w:sz w:val="24"/>
                <w:szCs w:val="24"/>
                <w:lang w:val="ru-RU"/>
              </w:rPr>
              <w:t>российской</w:t>
            </w:r>
            <w:r w:rsidRPr="001412B7">
              <w:rPr>
                <w:spacing w:val="-7"/>
                <w:sz w:val="24"/>
                <w:szCs w:val="24"/>
                <w:lang w:val="ru-RU"/>
              </w:rPr>
              <w:t xml:space="preserve"> </w:t>
            </w:r>
            <w:r w:rsidRPr="001412B7">
              <w:rPr>
                <w:sz w:val="24"/>
                <w:szCs w:val="24"/>
                <w:lang w:val="ru-RU"/>
              </w:rPr>
              <w:t>государственности,</w:t>
            </w:r>
            <w:r w:rsidRPr="001412B7">
              <w:rPr>
                <w:spacing w:val="-7"/>
                <w:sz w:val="24"/>
                <w:szCs w:val="24"/>
                <w:lang w:val="ru-RU"/>
              </w:rPr>
              <w:t xml:space="preserve"> </w:t>
            </w:r>
            <w:r w:rsidRPr="001412B7">
              <w:rPr>
                <w:sz w:val="24"/>
                <w:szCs w:val="24"/>
                <w:lang w:val="ru-RU"/>
              </w:rPr>
              <w:t>с</w:t>
            </w:r>
            <w:r w:rsidRPr="001412B7">
              <w:rPr>
                <w:spacing w:val="-4"/>
                <w:sz w:val="24"/>
                <w:szCs w:val="24"/>
                <w:lang w:val="ru-RU"/>
              </w:rPr>
              <w:t xml:space="preserve"> </w:t>
            </w:r>
            <w:r w:rsidRPr="001412B7">
              <w:rPr>
                <w:sz w:val="24"/>
                <w:szCs w:val="24"/>
                <w:lang w:val="ru-RU"/>
              </w:rPr>
              <w:t>Российским</w:t>
            </w:r>
            <w:r w:rsidRPr="001412B7">
              <w:rPr>
                <w:spacing w:val="-57"/>
                <w:sz w:val="24"/>
                <w:szCs w:val="24"/>
                <w:lang w:val="ru-RU"/>
              </w:rPr>
              <w:t xml:space="preserve"> </w:t>
            </w:r>
            <w:r w:rsidRPr="001412B7">
              <w:rPr>
                <w:sz w:val="24"/>
                <w:szCs w:val="24"/>
                <w:lang w:val="ru-RU"/>
              </w:rPr>
              <w:t>государством, ответственность за развитие страны, российской</w:t>
            </w:r>
            <w:r w:rsidRPr="001412B7">
              <w:rPr>
                <w:spacing w:val="1"/>
                <w:sz w:val="24"/>
                <w:szCs w:val="24"/>
                <w:lang w:val="ru-RU"/>
              </w:rPr>
              <w:t xml:space="preserve"> </w:t>
            </w:r>
            <w:r w:rsidRPr="001412B7">
              <w:rPr>
                <w:sz w:val="24"/>
                <w:szCs w:val="24"/>
                <w:lang w:val="ru-RU"/>
              </w:rPr>
              <w:t>государственности</w:t>
            </w:r>
            <w:r w:rsidRPr="001412B7">
              <w:rPr>
                <w:spacing w:val="2"/>
                <w:sz w:val="24"/>
                <w:szCs w:val="24"/>
                <w:lang w:val="ru-RU"/>
              </w:rPr>
              <w:t xml:space="preserve"> </w:t>
            </w:r>
            <w:r w:rsidRPr="001412B7">
              <w:rPr>
                <w:sz w:val="24"/>
                <w:szCs w:val="24"/>
                <w:lang w:val="ru-RU"/>
              </w:rPr>
              <w:t>в</w:t>
            </w:r>
            <w:r w:rsidRPr="001412B7">
              <w:rPr>
                <w:spacing w:val="-1"/>
                <w:sz w:val="24"/>
                <w:szCs w:val="24"/>
                <w:lang w:val="ru-RU"/>
              </w:rPr>
              <w:t xml:space="preserve"> </w:t>
            </w:r>
            <w:r w:rsidRPr="001412B7">
              <w:rPr>
                <w:sz w:val="24"/>
                <w:szCs w:val="24"/>
                <w:lang w:val="ru-RU"/>
              </w:rPr>
              <w:t>настоящем</w:t>
            </w:r>
            <w:r w:rsidRPr="001412B7">
              <w:rPr>
                <w:spacing w:val="2"/>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будущем.</w:t>
            </w:r>
          </w:p>
          <w:p w:rsidR="001A5B40" w:rsidRPr="001412B7" w:rsidRDefault="001A5B40" w:rsidP="001A5B40">
            <w:pPr>
              <w:pStyle w:val="TableParagraph"/>
              <w:jc w:val="both"/>
              <w:rPr>
                <w:sz w:val="24"/>
                <w:szCs w:val="24"/>
                <w:lang w:val="ru-RU"/>
              </w:rPr>
            </w:pPr>
            <w:r w:rsidRPr="001412B7">
              <w:rPr>
                <w:sz w:val="24"/>
                <w:szCs w:val="24"/>
                <w:lang w:val="ru-RU"/>
              </w:rPr>
              <w:t>Проявляют</w:t>
            </w:r>
            <w:r w:rsidRPr="001412B7">
              <w:rPr>
                <w:spacing w:val="-7"/>
                <w:sz w:val="24"/>
                <w:szCs w:val="24"/>
                <w:lang w:val="ru-RU"/>
              </w:rPr>
              <w:t xml:space="preserve"> </w:t>
            </w:r>
            <w:r w:rsidRPr="001412B7">
              <w:rPr>
                <w:sz w:val="24"/>
                <w:szCs w:val="24"/>
                <w:lang w:val="ru-RU"/>
              </w:rPr>
              <w:t>готовность</w:t>
            </w:r>
            <w:r w:rsidRPr="001412B7">
              <w:rPr>
                <w:spacing w:val="-6"/>
                <w:sz w:val="24"/>
                <w:szCs w:val="24"/>
                <w:lang w:val="ru-RU"/>
              </w:rPr>
              <w:t xml:space="preserve"> </w:t>
            </w:r>
            <w:r w:rsidRPr="001412B7">
              <w:rPr>
                <w:sz w:val="24"/>
                <w:szCs w:val="24"/>
                <w:lang w:val="ru-RU"/>
              </w:rPr>
              <w:t>к</w:t>
            </w:r>
            <w:r w:rsidRPr="001412B7">
              <w:rPr>
                <w:spacing w:val="-5"/>
                <w:sz w:val="24"/>
                <w:szCs w:val="24"/>
                <w:lang w:val="ru-RU"/>
              </w:rPr>
              <w:t xml:space="preserve"> </w:t>
            </w:r>
            <w:r w:rsidRPr="001412B7">
              <w:rPr>
                <w:sz w:val="24"/>
                <w:szCs w:val="24"/>
                <w:lang w:val="ru-RU"/>
              </w:rPr>
              <w:t>защите</w:t>
            </w:r>
            <w:r w:rsidRPr="001412B7">
              <w:rPr>
                <w:spacing w:val="-3"/>
                <w:sz w:val="24"/>
                <w:szCs w:val="24"/>
                <w:lang w:val="ru-RU"/>
              </w:rPr>
              <w:t xml:space="preserve"> </w:t>
            </w:r>
            <w:r w:rsidRPr="001412B7">
              <w:rPr>
                <w:sz w:val="24"/>
                <w:szCs w:val="24"/>
                <w:lang w:val="ru-RU"/>
              </w:rPr>
              <w:t>Родины,</w:t>
            </w:r>
            <w:r w:rsidRPr="001412B7">
              <w:rPr>
                <w:spacing w:val="-6"/>
                <w:sz w:val="24"/>
                <w:szCs w:val="24"/>
                <w:lang w:val="ru-RU"/>
              </w:rPr>
              <w:t xml:space="preserve"> </w:t>
            </w:r>
            <w:r w:rsidRPr="001412B7">
              <w:rPr>
                <w:sz w:val="24"/>
                <w:szCs w:val="24"/>
                <w:lang w:val="ru-RU"/>
              </w:rPr>
              <w:t>способны</w:t>
            </w:r>
            <w:r w:rsidRPr="001412B7">
              <w:rPr>
                <w:spacing w:val="-2"/>
                <w:sz w:val="24"/>
                <w:szCs w:val="24"/>
                <w:lang w:val="ru-RU"/>
              </w:rPr>
              <w:t xml:space="preserve"> </w:t>
            </w:r>
            <w:r w:rsidRPr="001412B7">
              <w:rPr>
                <w:sz w:val="24"/>
                <w:szCs w:val="24"/>
                <w:lang w:val="ru-RU"/>
              </w:rPr>
              <w:t>аргументированно</w:t>
            </w:r>
          </w:p>
          <w:p w:rsidR="001A5B40" w:rsidRPr="001412B7" w:rsidRDefault="001A5B40" w:rsidP="001A5B40">
            <w:pPr>
              <w:pStyle w:val="TableParagraph"/>
              <w:jc w:val="both"/>
              <w:rPr>
                <w:sz w:val="24"/>
                <w:szCs w:val="24"/>
                <w:lang w:val="ru-RU"/>
              </w:rPr>
            </w:pPr>
            <w:r w:rsidRPr="001412B7">
              <w:rPr>
                <w:sz w:val="24"/>
                <w:szCs w:val="24"/>
                <w:lang w:val="ru-RU"/>
              </w:rPr>
              <w:t>отстаивать суверенитет и достоинство народа России и Российского</w:t>
            </w:r>
            <w:r w:rsidRPr="001412B7">
              <w:rPr>
                <w:spacing w:val="1"/>
                <w:sz w:val="24"/>
                <w:szCs w:val="24"/>
                <w:lang w:val="ru-RU"/>
              </w:rPr>
              <w:t xml:space="preserve"> </w:t>
            </w:r>
            <w:r w:rsidRPr="001412B7">
              <w:rPr>
                <w:sz w:val="24"/>
                <w:szCs w:val="24"/>
                <w:lang w:val="ru-RU"/>
              </w:rPr>
              <w:t>государства, сохранять</w:t>
            </w:r>
            <w:r w:rsidRPr="001412B7">
              <w:rPr>
                <w:spacing w:val="-1"/>
                <w:sz w:val="24"/>
                <w:szCs w:val="24"/>
                <w:lang w:val="ru-RU"/>
              </w:rPr>
              <w:t xml:space="preserve"> </w:t>
            </w:r>
            <w:r w:rsidRPr="001412B7">
              <w:rPr>
                <w:sz w:val="24"/>
                <w:szCs w:val="24"/>
                <w:lang w:val="ru-RU"/>
              </w:rPr>
              <w:t>и</w:t>
            </w:r>
            <w:r w:rsidRPr="001412B7">
              <w:rPr>
                <w:spacing w:val="-5"/>
                <w:sz w:val="24"/>
                <w:szCs w:val="24"/>
                <w:lang w:val="ru-RU"/>
              </w:rPr>
              <w:t xml:space="preserve"> </w:t>
            </w:r>
            <w:r w:rsidRPr="001412B7">
              <w:rPr>
                <w:sz w:val="24"/>
                <w:szCs w:val="24"/>
                <w:lang w:val="ru-RU"/>
              </w:rPr>
              <w:t>защищать</w:t>
            </w:r>
            <w:r w:rsidRPr="001412B7">
              <w:rPr>
                <w:spacing w:val="-4"/>
                <w:sz w:val="24"/>
                <w:szCs w:val="24"/>
                <w:lang w:val="ru-RU"/>
              </w:rPr>
              <w:t xml:space="preserve"> </w:t>
            </w:r>
            <w:r w:rsidRPr="001412B7">
              <w:rPr>
                <w:sz w:val="24"/>
                <w:szCs w:val="24"/>
                <w:lang w:val="ru-RU"/>
              </w:rPr>
              <w:t>историческую</w:t>
            </w:r>
            <w:r w:rsidRPr="001412B7">
              <w:rPr>
                <w:spacing w:val="-4"/>
                <w:sz w:val="24"/>
                <w:szCs w:val="24"/>
                <w:lang w:val="ru-RU"/>
              </w:rPr>
              <w:t xml:space="preserve"> </w:t>
            </w:r>
            <w:r w:rsidRPr="001412B7">
              <w:rPr>
                <w:sz w:val="24"/>
                <w:szCs w:val="24"/>
                <w:lang w:val="ru-RU"/>
              </w:rPr>
              <w:t>правду</w:t>
            </w:r>
            <w:r w:rsidRPr="001412B7">
              <w:rPr>
                <w:spacing w:val="-11"/>
                <w:sz w:val="24"/>
                <w:szCs w:val="24"/>
                <w:lang w:val="ru-RU"/>
              </w:rPr>
              <w:t xml:space="preserve"> </w:t>
            </w:r>
            <w:r w:rsidRPr="001412B7">
              <w:rPr>
                <w:sz w:val="24"/>
                <w:szCs w:val="24"/>
                <w:lang w:val="ru-RU"/>
              </w:rPr>
              <w:t>о</w:t>
            </w:r>
            <w:r w:rsidRPr="001412B7">
              <w:rPr>
                <w:spacing w:val="3"/>
                <w:sz w:val="24"/>
                <w:szCs w:val="24"/>
                <w:lang w:val="ru-RU"/>
              </w:rPr>
              <w:t xml:space="preserve"> </w:t>
            </w:r>
            <w:proofErr w:type="gramStart"/>
            <w:r w:rsidRPr="001412B7">
              <w:rPr>
                <w:sz w:val="24"/>
                <w:szCs w:val="24"/>
                <w:lang w:val="ru-RU"/>
              </w:rPr>
              <w:t>Российском</w:t>
            </w:r>
            <w:proofErr w:type="gramEnd"/>
          </w:p>
          <w:p w:rsidR="001A5B40" w:rsidRPr="001412B7" w:rsidRDefault="001A5B40" w:rsidP="001A5B40">
            <w:pPr>
              <w:pStyle w:val="TableParagraph"/>
              <w:jc w:val="both"/>
              <w:rPr>
                <w:sz w:val="24"/>
                <w:szCs w:val="24"/>
                <w:lang w:val="ru-RU"/>
              </w:rPr>
            </w:pPr>
            <w:proofErr w:type="gramStart"/>
            <w:r w:rsidRPr="001412B7">
              <w:rPr>
                <w:sz w:val="24"/>
                <w:szCs w:val="24"/>
                <w:lang w:val="ru-RU"/>
              </w:rPr>
              <w:t>государстве</w:t>
            </w:r>
            <w:proofErr w:type="gramEnd"/>
            <w:r w:rsidRPr="001412B7">
              <w:rPr>
                <w:spacing w:val="-2"/>
                <w:sz w:val="24"/>
                <w:szCs w:val="24"/>
                <w:lang w:val="ru-RU"/>
              </w:rPr>
              <w:t xml:space="preserve"> </w:t>
            </w:r>
            <w:r w:rsidRPr="001412B7">
              <w:rPr>
                <w:sz w:val="24"/>
                <w:szCs w:val="24"/>
                <w:lang w:val="ru-RU"/>
              </w:rPr>
              <w:t>в</w:t>
            </w:r>
            <w:r w:rsidRPr="001412B7">
              <w:rPr>
                <w:spacing w:val="1"/>
                <w:sz w:val="24"/>
                <w:szCs w:val="24"/>
                <w:lang w:val="ru-RU"/>
              </w:rPr>
              <w:t xml:space="preserve"> </w:t>
            </w:r>
            <w:r w:rsidRPr="001412B7">
              <w:rPr>
                <w:sz w:val="24"/>
                <w:szCs w:val="24"/>
                <w:lang w:val="ru-RU"/>
              </w:rPr>
              <w:t>прошлом</w:t>
            </w:r>
            <w:r w:rsidRPr="001412B7">
              <w:rPr>
                <w:spacing w:val="-3"/>
                <w:sz w:val="24"/>
                <w:szCs w:val="24"/>
                <w:lang w:val="ru-RU"/>
              </w:rPr>
              <w:t xml:space="preserve"> </w:t>
            </w:r>
            <w:r w:rsidRPr="001412B7">
              <w:rPr>
                <w:sz w:val="24"/>
                <w:szCs w:val="24"/>
                <w:lang w:val="ru-RU"/>
              </w:rPr>
              <w:t>и</w:t>
            </w:r>
            <w:r w:rsidRPr="001412B7">
              <w:rPr>
                <w:spacing w:val="-4"/>
                <w:sz w:val="24"/>
                <w:szCs w:val="24"/>
                <w:lang w:val="ru-RU"/>
              </w:rPr>
              <w:t xml:space="preserve"> </w:t>
            </w:r>
            <w:r w:rsidRPr="001412B7">
              <w:rPr>
                <w:sz w:val="24"/>
                <w:szCs w:val="24"/>
                <w:lang w:val="ru-RU"/>
              </w:rPr>
              <w:t>в</w:t>
            </w:r>
            <w:r w:rsidRPr="001412B7">
              <w:rPr>
                <w:spacing w:val="-3"/>
                <w:sz w:val="24"/>
                <w:szCs w:val="24"/>
                <w:lang w:val="ru-RU"/>
              </w:rPr>
              <w:t xml:space="preserve"> </w:t>
            </w:r>
            <w:r w:rsidRPr="001412B7">
              <w:rPr>
                <w:sz w:val="24"/>
                <w:szCs w:val="24"/>
                <w:lang w:val="ru-RU"/>
              </w:rPr>
              <w:t>современности.</w:t>
            </w:r>
          </w:p>
          <w:p w:rsidR="001A5B40" w:rsidRPr="001412B7" w:rsidRDefault="001A5B40" w:rsidP="001A5B40">
            <w:pPr>
              <w:pStyle w:val="TableParagraph"/>
              <w:ind w:right="105"/>
              <w:jc w:val="both"/>
              <w:rPr>
                <w:sz w:val="24"/>
                <w:szCs w:val="24"/>
                <w:lang w:val="ru-RU"/>
              </w:rPr>
            </w:pPr>
            <w:r w:rsidRPr="001412B7">
              <w:rPr>
                <w:sz w:val="24"/>
                <w:szCs w:val="24"/>
                <w:lang w:val="ru-RU"/>
              </w:rPr>
              <w:t>Ориентированы</w:t>
            </w:r>
            <w:r w:rsidRPr="001412B7">
              <w:rPr>
                <w:spacing w:val="-4"/>
                <w:sz w:val="24"/>
                <w:szCs w:val="24"/>
                <w:lang w:val="ru-RU"/>
              </w:rPr>
              <w:t xml:space="preserve"> </w:t>
            </w:r>
            <w:r w:rsidRPr="001412B7">
              <w:rPr>
                <w:sz w:val="24"/>
                <w:szCs w:val="24"/>
                <w:lang w:val="ru-RU"/>
              </w:rPr>
              <w:t>на</w:t>
            </w:r>
            <w:r w:rsidRPr="001412B7">
              <w:rPr>
                <w:spacing w:val="-7"/>
                <w:sz w:val="24"/>
                <w:szCs w:val="24"/>
                <w:lang w:val="ru-RU"/>
              </w:rPr>
              <w:t xml:space="preserve"> </w:t>
            </w:r>
            <w:r w:rsidRPr="001412B7">
              <w:rPr>
                <w:sz w:val="24"/>
                <w:szCs w:val="24"/>
                <w:lang w:val="ru-RU"/>
              </w:rPr>
              <w:t>активное</w:t>
            </w:r>
            <w:r w:rsidRPr="001412B7">
              <w:rPr>
                <w:spacing w:val="-6"/>
                <w:sz w:val="24"/>
                <w:szCs w:val="24"/>
                <w:lang w:val="ru-RU"/>
              </w:rPr>
              <w:t xml:space="preserve"> </w:t>
            </w:r>
            <w:r w:rsidRPr="001412B7">
              <w:rPr>
                <w:sz w:val="24"/>
                <w:szCs w:val="24"/>
                <w:lang w:val="ru-RU"/>
              </w:rPr>
              <w:t>гражданское</w:t>
            </w:r>
            <w:r w:rsidRPr="001412B7">
              <w:rPr>
                <w:spacing w:val="-6"/>
                <w:sz w:val="24"/>
                <w:szCs w:val="24"/>
                <w:lang w:val="ru-RU"/>
              </w:rPr>
              <w:t xml:space="preserve"> </w:t>
            </w:r>
            <w:r w:rsidRPr="001412B7">
              <w:rPr>
                <w:sz w:val="24"/>
                <w:szCs w:val="24"/>
                <w:lang w:val="ru-RU"/>
              </w:rPr>
              <w:t>участие</w:t>
            </w:r>
            <w:r w:rsidRPr="001412B7">
              <w:rPr>
                <w:spacing w:val="-2"/>
                <w:sz w:val="24"/>
                <w:szCs w:val="24"/>
                <w:lang w:val="ru-RU"/>
              </w:rPr>
              <w:t xml:space="preserve"> </w:t>
            </w:r>
            <w:r w:rsidRPr="001412B7">
              <w:rPr>
                <w:sz w:val="24"/>
                <w:szCs w:val="24"/>
                <w:lang w:val="ru-RU"/>
              </w:rPr>
              <w:t>на</w:t>
            </w:r>
            <w:r w:rsidRPr="001412B7">
              <w:rPr>
                <w:spacing w:val="-7"/>
                <w:sz w:val="24"/>
                <w:szCs w:val="24"/>
                <w:lang w:val="ru-RU"/>
              </w:rPr>
              <w:t xml:space="preserve"> </w:t>
            </w:r>
            <w:r w:rsidRPr="001412B7">
              <w:rPr>
                <w:sz w:val="24"/>
                <w:szCs w:val="24"/>
                <w:lang w:val="ru-RU"/>
              </w:rPr>
              <w:t>основе</w:t>
            </w:r>
            <w:r w:rsidRPr="001412B7">
              <w:rPr>
                <w:spacing w:val="-1"/>
                <w:sz w:val="24"/>
                <w:szCs w:val="24"/>
                <w:lang w:val="ru-RU"/>
              </w:rPr>
              <w:t xml:space="preserve"> </w:t>
            </w:r>
            <w:r w:rsidRPr="001412B7">
              <w:rPr>
                <w:sz w:val="24"/>
                <w:szCs w:val="24"/>
                <w:lang w:val="ru-RU"/>
              </w:rPr>
              <w:t>уважения</w:t>
            </w:r>
            <w:r w:rsidRPr="001412B7">
              <w:rPr>
                <w:spacing w:val="-57"/>
                <w:sz w:val="24"/>
                <w:szCs w:val="24"/>
                <w:lang w:val="ru-RU"/>
              </w:rPr>
              <w:t xml:space="preserve"> </w:t>
            </w:r>
            <w:r w:rsidRPr="001412B7">
              <w:rPr>
                <w:sz w:val="24"/>
                <w:szCs w:val="24"/>
                <w:lang w:val="ru-RU"/>
              </w:rPr>
              <w:t>закона и правопорядка, прав и свобод сограждан, уважения к</w:t>
            </w:r>
            <w:r w:rsidRPr="001412B7">
              <w:rPr>
                <w:spacing w:val="1"/>
                <w:sz w:val="24"/>
                <w:szCs w:val="24"/>
                <w:lang w:val="ru-RU"/>
              </w:rPr>
              <w:t xml:space="preserve"> </w:t>
            </w:r>
            <w:r w:rsidRPr="001412B7">
              <w:rPr>
                <w:sz w:val="24"/>
                <w:szCs w:val="24"/>
                <w:lang w:val="ru-RU"/>
              </w:rPr>
              <w:t>историческому</w:t>
            </w:r>
            <w:r w:rsidRPr="001412B7">
              <w:rPr>
                <w:spacing w:val="-9"/>
                <w:sz w:val="24"/>
                <w:szCs w:val="24"/>
                <w:lang w:val="ru-RU"/>
              </w:rPr>
              <w:t xml:space="preserve"> </w:t>
            </w:r>
            <w:r w:rsidRPr="001412B7">
              <w:rPr>
                <w:sz w:val="24"/>
                <w:szCs w:val="24"/>
                <w:lang w:val="ru-RU"/>
              </w:rPr>
              <w:t>и</w:t>
            </w:r>
            <w:r w:rsidRPr="001412B7">
              <w:rPr>
                <w:spacing w:val="3"/>
                <w:sz w:val="24"/>
                <w:szCs w:val="24"/>
                <w:lang w:val="ru-RU"/>
              </w:rPr>
              <w:t xml:space="preserve"> </w:t>
            </w:r>
            <w:r w:rsidRPr="001412B7">
              <w:rPr>
                <w:sz w:val="24"/>
                <w:szCs w:val="24"/>
                <w:lang w:val="ru-RU"/>
              </w:rPr>
              <w:t>культурному</w:t>
            </w:r>
            <w:r w:rsidRPr="001412B7">
              <w:rPr>
                <w:spacing w:val="-8"/>
                <w:sz w:val="24"/>
                <w:szCs w:val="24"/>
                <w:lang w:val="ru-RU"/>
              </w:rPr>
              <w:t xml:space="preserve"> </w:t>
            </w:r>
            <w:r w:rsidRPr="001412B7">
              <w:rPr>
                <w:sz w:val="24"/>
                <w:szCs w:val="24"/>
                <w:lang w:val="ru-RU"/>
              </w:rPr>
              <w:t>наследию России.</w:t>
            </w:r>
          </w:p>
          <w:p w:rsidR="001A5B40" w:rsidRPr="001412B7" w:rsidRDefault="001A5B40" w:rsidP="001A5B40">
            <w:pPr>
              <w:pStyle w:val="TableParagraph"/>
              <w:jc w:val="both"/>
              <w:rPr>
                <w:sz w:val="24"/>
                <w:szCs w:val="24"/>
                <w:lang w:val="ru-RU"/>
              </w:rPr>
            </w:pPr>
            <w:r w:rsidRPr="001412B7">
              <w:rPr>
                <w:sz w:val="24"/>
                <w:szCs w:val="24"/>
                <w:lang w:val="ru-RU"/>
              </w:rPr>
              <w:t>Осознанно</w:t>
            </w:r>
            <w:r w:rsidRPr="001412B7">
              <w:rPr>
                <w:spacing w:val="1"/>
                <w:sz w:val="24"/>
                <w:szCs w:val="24"/>
                <w:lang w:val="ru-RU"/>
              </w:rPr>
              <w:t xml:space="preserve"> </w:t>
            </w:r>
            <w:r w:rsidRPr="001412B7">
              <w:rPr>
                <w:sz w:val="24"/>
                <w:szCs w:val="24"/>
                <w:lang w:val="ru-RU"/>
              </w:rPr>
              <w:t>и</w:t>
            </w:r>
            <w:r w:rsidRPr="001412B7">
              <w:rPr>
                <w:spacing w:val="-7"/>
                <w:sz w:val="24"/>
                <w:szCs w:val="24"/>
                <w:lang w:val="ru-RU"/>
              </w:rPr>
              <w:t xml:space="preserve"> </w:t>
            </w:r>
            <w:r w:rsidRPr="001412B7">
              <w:rPr>
                <w:sz w:val="24"/>
                <w:szCs w:val="24"/>
                <w:lang w:val="ru-RU"/>
              </w:rPr>
              <w:t>деятельно</w:t>
            </w:r>
            <w:r w:rsidRPr="001412B7">
              <w:rPr>
                <w:spacing w:val="-2"/>
                <w:sz w:val="24"/>
                <w:szCs w:val="24"/>
                <w:lang w:val="ru-RU"/>
              </w:rPr>
              <w:t xml:space="preserve"> </w:t>
            </w:r>
            <w:r w:rsidRPr="001412B7">
              <w:rPr>
                <w:sz w:val="24"/>
                <w:szCs w:val="24"/>
                <w:lang w:val="ru-RU"/>
              </w:rPr>
              <w:t>выражают</w:t>
            </w:r>
            <w:r w:rsidRPr="001412B7">
              <w:rPr>
                <w:spacing w:val="-6"/>
                <w:sz w:val="24"/>
                <w:szCs w:val="24"/>
                <w:lang w:val="ru-RU"/>
              </w:rPr>
              <w:t xml:space="preserve"> </w:t>
            </w:r>
            <w:r w:rsidRPr="001412B7">
              <w:rPr>
                <w:sz w:val="24"/>
                <w:szCs w:val="24"/>
                <w:lang w:val="ru-RU"/>
              </w:rPr>
              <w:t>неприятие</w:t>
            </w:r>
            <w:r w:rsidRPr="001412B7">
              <w:rPr>
                <w:spacing w:val="-9"/>
                <w:sz w:val="24"/>
                <w:szCs w:val="24"/>
                <w:lang w:val="ru-RU"/>
              </w:rPr>
              <w:t xml:space="preserve"> </w:t>
            </w:r>
            <w:r w:rsidRPr="001412B7">
              <w:rPr>
                <w:sz w:val="24"/>
                <w:szCs w:val="24"/>
                <w:lang w:val="ru-RU"/>
              </w:rPr>
              <w:t>любой</w:t>
            </w:r>
            <w:r w:rsidRPr="001412B7">
              <w:rPr>
                <w:spacing w:val="-1"/>
                <w:sz w:val="24"/>
                <w:szCs w:val="24"/>
                <w:lang w:val="ru-RU"/>
              </w:rPr>
              <w:t xml:space="preserve"> </w:t>
            </w:r>
            <w:r w:rsidRPr="001412B7">
              <w:rPr>
                <w:sz w:val="24"/>
                <w:szCs w:val="24"/>
                <w:lang w:val="ru-RU"/>
              </w:rPr>
              <w:t>дискриминации</w:t>
            </w:r>
            <w:r w:rsidRPr="001412B7">
              <w:rPr>
                <w:spacing w:val="-6"/>
                <w:sz w:val="24"/>
                <w:szCs w:val="24"/>
                <w:lang w:val="ru-RU"/>
              </w:rPr>
              <w:t xml:space="preserve"> </w:t>
            </w:r>
            <w:r w:rsidRPr="001412B7">
              <w:rPr>
                <w:sz w:val="24"/>
                <w:szCs w:val="24"/>
                <w:lang w:val="ru-RU"/>
              </w:rPr>
              <w:t>в</w:t>
            </w:r>
            <w:r w:rsidRPr="001412B7">
              <w:rPr>
                <w:spacing w:val="-57"/>
                <w:sz w:val="24"/>
                <w:szCs w:val="24"/>
                <w:lang w:val="ru-RU"/>
              </w:rPr>
              <w:t xml:space="preserve"> </w:t>
            </w:r>
            <w:r w:rsidRPr="001412B7">
              <w:rPr>
                <w:sz w:val="24"/>
                <w:szCs w:val="24"/>
                <w:lang w:val="ru-RU"/>
              </w:rPr>
              <w:t>обществе по социальным, национальным, расовым, религиозным</w:t>
            </w:r>
            <w:r w:rsidRPr="001412B7">
              <w:rPr>
                <w:spacing w:val="1"/>
                <w:sz w:val="24"/>
                <w:szCs w:val="24"/>
                <w:lang w:val="ru-RU"/>
              </w:rPr>
              <w:t xml:space="preserve"> </w:t>
            </w:r>
            <w:r w:rsidRPr="001412B7">
              <w:rPr>
                <w:sz w:val="24"/>
                <w:szCs w:val="24"/>
                <w:lang w:val="ru-RU"/>
              </w:rPr>
              <w:t>признакам, проявлений экстремизма, терроризма, коррупции,</w:t>
            </w:r>
            <w:r w:rsidRPr="001412B7">
              <w:rPr>
                <w:spacing w:val="1"/>
                <w:sz w:val="24"/>
                <w:szCs w:val="24"/>
                <w:lang w:val="ru-RU"/>
              </w:rPr>
              <w:t xml:space="preserve"> </w:t>
            </w:r>
            <w:r w:rsidRPr="001412B7">
              <w:rPr>
                <w:sz w:val="24"/>
                <w:szCs w:val="24"/>
                <w:lang w:val="ru-RU"/>
              </w:rPr>
              <w:t>антигосударственной</w:t>
            </w:r>
            <w:r w:rsidRPr="001412B7">
              <w:rPr>
                <w:spacing w:val="-3"/>
                <w:sz w:val="24"/>
                <w:szCs w:val="24"/>
                <w:lang w:val="ru-RU"/>
              </w:rPr>
              <w:t xml:space="preserve"> </w:t>
            </w:r>
            <w:r w:rsidRPr="001412B7">
              <w:rPr>
                <w:sz w:val="24"/>
                <w:szCs w:val="24"/>
                <w:lang w:val="ru-RU"/>
              </w:rPr>
              <w:t>деятельности.</w:t>
            </w:r>
          </w:p>
          <w:p w:rsidR="001A5B40" w:rsidRPr="001412B7" w:rsidRDefault="001A5B40" w:rsidP="001A5B40">
            <w:pPr>
              <w:pStyle w:val="TableParagraph"/>
              <w:jc w:val="both"/>
              <w:rPr>
                <w:sz w:val="24"/>
                <w:szCs w:val="24"/>
                <w:lang w:val="ru-RU"/>
              </w:rPr>
            </w:pPr>
            <w:proofErr w:type="gramStart"/>
            <w:r w:rsidRPr="001412B7">
              <w:rPr>
                <w:sz w:val="24"/>
                <w:szCs w:val="24"/>
                <w:lang w:val="ru-RU"/>
              </w:rPr>
              <w:t>Обладают опытом гражданской социально значимой деятельности</w:t>
            </w:r>
            <w:r w:rsidRPr="001412B7">
              <w:rPr>
                <w:spacing w:val="1"/>
                <w:sz w:val="24"/>
                <w:szCs w:val="24"/>
                <w:lang w:val="ru-RU"/>
              </w:rPr>
              <w:t xml:space="preserve"> </w:t>
            </w:r>
            <w:r w:rsidRPr="001412B7">
              <w:rPr>
                <w:sz w:val="24"/>
                <w:szCs w:val="24"/>
                <w:lang w:val="ru-RU"/>
              </w:rPr>
              <w:t>(школьном</w:t>
            </w:r>
            <w:r w:rsidRPr="001412B7">
              <w:rPr>
                <w:spacing w:val="-3"/>
                <w:sz w:val="24"/>
                <w:szCs w:val="24"/>
                <w:lang w:val="ru-RU"/>
              </w:rPr>
              <w:t xml:space="preserve"> </w:t>
            </w:r>
            <w:r w:rsidRPr="001412B7">
              <w:rPr>
                <w:sz w:val="24"/>
                <w:szCs w:val="24"/>
                <w:lang w:val="ru-RU"/>
              </w:rPr>
              <w:t>самоуправлении,</w:t>
            </w:r>
            <w:r w:rsidRPr="001412B7">
              <w:rPr>
                <w:spacing w:val="2"/>
                <w:sz w:val="24"/>
                <w:szCs w:val="24"/>
                <w:lang w:val="ru-RU"/>
              </w:rPr>
              <w:t xml:space="preserve"> </w:t>
            </w:r>
            <w:r w:rsidRPr="001412B7">
              <w:rPr>
                <w:sz w:val="24"/>
                <w:szCs w:val="24"/>
                <w:lang w:val="ru-RU"/>
              </w:rPr>
              <w:t>добровольчестве,</w:t>
            </w:r>
            <w:r w:rsidRPr="001412B7">
              <w:rPr>
                <w:spacing w:val="-6"/>
                <w:sz w:val="24"/>
                <w:szCs w:val="24"/>
                <w:lang w:val="ru-RU"/>
              </w:rPr>
              <w:t xml:space="preserve"> </w:t>
            </w:r>
            <w:r w:rsidRPr="001412B7">
              <w:rPr>
                <w:sz w:val="24"/>
                <w:szCs w:val="24"/>
                <w:lang w:val="ru-RU"/>
              </w:rPr>
              <w:t>экологических,</w:t>
            </w:r>
            <w:proofErr w:type="gramEnd"/>
          </w:p>
          <w:p w:rsidR="001A5B40" w:rsidRPr="001412B7" w:rsidRDefault="001A5B40" w:rsidP="001A5B40">
            <w:pPr>
              <w:pStyle w:val="TableParagraph"/>
              <w:jc w:val="both"/>
              <w:rPr>
                <w:sz w:val="24"/>
                <w:szCs w:val="24"/>
                <w:lang w:val="ru-RU"/>
              </w:rPr>
            </w:pPr>
            <w:r w:rsidRPr="001412B7">
              <w:rPr>
                <w:sz w:val="24"/>
                <w:szCs w:val="24"/>
                <w:lang w:val="ru-RU"/>
              </w:rPr>
              <w:t>природоохранных,</w:t>
            </w:r>
            <w:r w:rsidRPr="001412B7">
              <w:rPr>
                <w:spacing w:val="-4"/>
                <w:sz w:val="24"/>
                <w:szCs w:val="24"/>
                <w:lang w:val="ru-RU"/>
              </w:rPr>
              <w:t xml:space="preserve"> </w:t>
            </w:r>
            <w:r w:rsidRPr="001412B7">
              <w:rPr>
                <w:sz w:val="24"/>
                <w:szCs w:val="24"/>
                <w:lang w:val="ru-RU"/>
              </w:rPr>
              <w:t>военно-патриотических</w:t>
            </w:r>
            <w:r w:rsidRPr="001412B7">
              <w:rPr>
                <w:spacing w:val="-10"/>
                <w:sz w:val="24"/>
                <w:szCs w:val="24"/>
                <w:lang w:val="ru-RU"/>
              </w:rPr>
              <w:t xml:space="preserve"> </w:t>
            </w:r>
            <w:r w:rsidRPr="001412B7">
              <w:rPr>
                <w:sz w:val="24"/>
                <w:szCs w:val="24"/>
                <w:lang w:val="ru-RU"/>
              </w:rPr>
              <w:t>и</w:t>
            </w:r>
            <w:r w:rsidRPr="001412B7">
              <w:rPr>
                <w:spacing w:val="-4"/>
                <w:sz w:val="24"/>
                <w:szCs w:val="24"/>
                <w:lang w:val="ru-RU"/>
              </w:rPr>
              <w:t xml:space="preserve"> </w:t>
            </w:r>
            <w:r w:rsidRPr="001412B7">
              <w:rPr>
                <w:sz w:val="24"/>
                <w:szCs w:val="24"/>
                <w:lang w:val="ru-RU"/>
              </w:rPr>
              <w:t>др.</w:t>
            </w:r>
            <w:r w:rsidRPr="001412B7">
              <w:rPr>
                <w:spacing w:val="-8"/>
                <w:sz w:val="24"/>
                <w:szCs w:val="24"/>
                <w:lang w:val="ru-RU"/>
              </w:rPr>
              <w:t xml:space="preserve"> </w:t>
            </w:r>
            <w:proofErr w:type="gramStart"/>
            <w:r w:rsidRPr="001412B7">
              <w:rPr>
                <w:sz w:val="24"/>
                <w:szCs w:val="24"/>
                <w:lang w:val="ru-RU"/>
              </w:rPr>
              <w:t>объединениях</w:t>
            </w:r>
            <w:proofErr w:type="gramEnd"/>
            <w:r w:rsidRPr="001412B7">
              <w:rPr>
                <w:sz w:val="24"/>
                <w:szCs w:val="24"/>
                <w:lang w:val="ru-RU"/>
              </w:rPr>
              <w:t>,</w:t>
            </w:r>
            <w:r w:rsidRPr="001412B7">
              <w:rPr>
                <w:spacing w:val="-4"/>
                <w:sz w:val="24"/>
                <w:szCs w:val="24"/>
                <w:lang w:val="ru-RU"/>
              </w:rPr>
              <w:t xml:space="preserve"> </w:t>
            </w:r>
            <w:r w:rsidRPr="001412B7">
              <w:rPr>
                <w:sz w:val="24"/>
                <w:szCs w:val="24"/>
                <w:lang w:val="ru-RU"/>
              </w:rPr>
              <w:t>акциях,</w:t>
            </w:r>
            <w:r w:rsidRPr="001412B7">
              <w:rPr>
                <w:spacing w:val="-57"/>
                <w:sz w:val="24"/>
                <w:szCs w:val="24"/>
                <w:lang w:val="ru-RU"/>
              </w:rPr>
              <w:t xml:space="preserve"> </w:t>
            </w:r>
            <w:r w:rsidRPr="001412B7">
              <w:rPr>
                <w:sz w:val="24"/>
                <w:szCs w:val="24"/>
                <w:lang w:val="ru-RU"/>
              </w:rPr>
              <w:t>программах).</w:t>
            </w:r>
          </w:p>
        </w:tc>
      </w:tr>
      <w:tr w:rsidR="001A5B40" w:rsidRPr="001412B7" w:rsidTr="001A5B40">
        <w:trPr>
          <w:trHeight w:val="3864"/>
          <w:jc w:val="center"/>
        </w:trPr>
        <w:tc>
          <w:tcPr>
            <w:tcW w:w="2179" w:type="dxa"/>
          </w:tcPr>
          <w:p w:rsidR="001A5B40" w:rsidRPr="001412B7" w:rsidRDefault="001A5B40" w:rsidP="001A5B40">
            <w:pPr>
              <w:pStyle w:val="TableParagraph"/>
              <w:ind w:right="135"/>
              <w:jc w:val="both"/>
              <w:rPr>
                <w:sz w:val="24"/>
                <w:szCs w:val="24"/>
              </w:rPr>
            </w:pPr>
            <w:r w:rsidRPr="001412B7">
              <w:rPr>
                <w:spacing w:val="-1"/>
                <w:sz w:val="24"/>
                <w:szCs w:val="24"/>
              </w:rPr>
              <w:t>Патриотическ</w:t>
            </w:r>
            <w:r w:rsidRPr="001412B7">
              <w:rPr>
                <w:spacing w:val="-57"/>
                <w:sz w:val="24"/>
                <w:szCs w:val="24"/>
              </w:rPr>
              <w:t xml:space="preserve"> </w:t>
            </w:r>
            <w:r w:rsidRPr="001412B7">
              <w:rPr>
                <w:sz w:val="24"/>
                <w:szCs w:val="24"/>
              </w:rPr>
              <w:t>ое</w:t>
            </w:r>
          </w:p>
        </w:tc>
        <w:tc>
          <w:tcPr>
            <w:tcW w:w="7942" w:type="dxa"/>
          </w:tcPr>
          <w:p w:rsidR="001A5B40" w:rsidRPr="001412B7" w:rsidRDefault="001A5B40" w:rsidP="001A5B40">
            <w:pPr>
              <w:pStyle w:val="TableParagraph"/>
              <w:jc w:val="both"/>
              <w:rPr>
                <w:sz w:val="24"/>
                <w:szCs w:val="24"/>
                <w:lang w:val="ru-RU"/>
              </w:rPr>
            </w:pPr>
            <w:r w:rsidRPr="001412B7">
              <w:rPr>
                <w:sz w:val="24"/>
                <w:szCs w:val="24"/>
                <w:lang w:val="ru-RU"/>
              </w:rPr>
              <w:t>Выражают свою этнокультурную идентичность, демонстрируют</w:t>
            </w:r>
            <w:r w:rsidRPr="001412B7">
              <w:rPr>
                <w:spacing w:val="1"/>
                <w:sz w:val="24"/>
                <w:szCs w:val="24"/>
                <w:lang w:val="ru-RU"/>
              </w:rPr>
              <w:t xml:space="preserve"> </w:t>
            </w:r>
            <w:r w:rsidRPr="001412B7">
              <w:rPr>
                <w:sz w:val="24"/>
                <w:szCs w:val="24"/>
                <w:lang w:val="ru-RU"/>
              </w:rPr>
              <w:t>приверженность</w:t>
            </w:r>
            <w:r w:rsidRPr="001412B7">
              <w:rPr>
                <w:spacing w:val="-2"/>
                <w:sz w:val="24"/>
                <w:szCs w:val="24"/>
                <w:lang w:val="ru-RU"/>
              </w:rPr>
              <w:t xml:space="preserve"> </w:t>
            </w:r>
            <w:r w:rsidRPr="001412B7">
              <w:rPr>
                <w:sz w:val="24"/>
                <w:szCs w:val="24"/>
                <w:lang w:val="ru-RU"/>
              </w:rPr>
              <w:t>к</w:t>
            </w:r>
            <w:r w:rsidRPr="001412B7">
              <w:rPr>
                <w:spacing w:val="-3"/>
                <w:sz w:val="24"/>
                <w:szCs w:val="24"/>
                <w:lang w:val="ru-RU"/>
              </w:rPr>
              <w:t xml:space="preserve"> </w:t>
            </w:r>
            <w:r w:rsidRPr="001412B7">
              <w:rPr>
                <w:sz w:val="24"/>
                <w:szCs w:val="24"/>
                <w:lang w:val="ru-RU"/>
              </w:rPr>
              <w:t>родной</w:t>
            </w:r>
            <w:r w:rsidRPr="001412B7">
              <w:rPr>
                <w:spacing w:val="-6"/>
                <w:sz w:val="24"/>
                <w:szCs w:val="24"/>
                <w:lang w:val="ru-RU"/>
              </w:rPr>
              <w:t xml:space="preserve"> </w:t>
            </w:r>
            <w:r w:rsidRPr="001412B7">
              <w:rPr>
                <w:sz w:val="24"/>
                <w:szCs w:val="24"/>
                <w:lang w:val="ru-RU"/>
              </w:rPr>
              <w:t>культуре</w:t>
            </w:r>
            <w:r w:rsidRPr="001412B7">
              <w:rPr>
                <w:spacing w:val="-2"/>
                <w:sz w:val="24"/>
                <w:szCs w:val="24"/>
                <w:lang w:val="ru-RU"/>
              </w:rPr>
              <w:t xml:space="preserve"> </w:t>
            </w:r>
            <w:r w:rsidRPr="001412B7">
              <w:rPr>
                <w:sz w:val="24"/>
                <w:szCs w:val="24"/>
                <w:lang w:val="ru-RU"/>
              </w:rPr>
              <w:t>на</w:t>
            </w:r>
            <w:r w:rsidRPr="001412B7">
              <w:rPr>
                <w:spacing w:val="-3"/>
                <w:sz w:val="24"/>
                <w:szCs w:val="24"/>
                <w:lang w:val="ru-RU"/>
              </w:rPr>
              <w:t xml:space="preserve"> </w:t>
            </w:r>
            <w:r w:rsidRPr="001412B7">
              <w:rPr>
                <w:sz w:val="24"/>
                <w:szCs w:val="24"/>
                <w:lang w:val="ru-RU"/>
              </w:rPr>
              <w:t>основе</w:t>
            </w:r>
            <w:r w:rsidRPr="001412B7">
              <w:rPr>
                <w:spacing w:val="-7"/>
                <w:sz w:val="24"/>
                <w:szCs w:val="24"/>
                <w:lang w:val="ru-RU"/>
              </w:rPr>
              <w:t xml:space="preserve"> </w:t>
            </w:r>
            <w:r w:rsidRPr="001412B7">
              <w:rPr>
                <w:sz w:val="24"/>
                <w:szCs w:val="24"/>
                <w:lang w:val="ru-RU"/>
              </w:rPr>
              <w:t>любви</w:t>
            </w:r>
            <w:r w:rsidRPr="001412B7">
              <w:rPr>
                <w:spacing w:val="-1"/>
                <w:sz w:val="24"/>
                <w:szCs w:val="24"/>
                <w:lang w:val="ru-RU"/>
              </w:rPr>
              <w:t xml:space="preserve"> </w:t>
            </w:r>
            <w:r w:rsidRPr="001412B7">
              <w:rPr>
                <w:sz w:val="24"/>
                <w:szCs w:val="24"/>
                <w:lang w:val="ru-RU"/>
              </w:rPr>
              <w:t>к</w:t>
            </w:r>
            <w:r w:rsidRPr="001412B7">
              <w:rPr>
                <w:spacing w:val="-3"/>
                <w:sz w:val="24"/>
                <w:szCs w:val="24"/>
                <w:lang w:val="ru-RU"/>
              </w:rPr>
              <w:t xml:space="preserve"> </w:t>
            </w:r>
            <w:r w:rsidRPr="001412B7">
              <w:rPr>
                <w:sz w:val="24"/>
                <w:szCs w:val="24"/>
                <w:lang w:val="ru-RU"/>
              </w:rPr>
              <w:t>своему</w:t>
            </w:r>
            <w:r w:rsidRPr="001412B7">
              <w:rPr>
                <w:spacing w:val="-11"/>
                <w:sz w:val="24"/>
                <w:szCs w:val="24"/>
                <w:lang w:val="ru-RU"/>
              </w:rPr>
              <w:t xml:space="preserve"> </w:t>
            </w:r>
            <w:r w:rsidRPr="001412B7">
              <w:rPr>
                <w:sz w:val="24"/>
                <w:szCs w:val="24"/>
                <w:lang w:val="ru-RU"/>
              </w:rPr>
              <w:t>народу,</w:t>
            </w:r>
          </w:p>
          <w:p w:rsidR="001A5B40" w:rsidRPr="001412B7" w:rsidRDefault="001A5B40" w:rsidP="001A5B40">
            <w:pPr>
              <w:pStyle w:val="TableParagraph"/>
              <w:jc w:val="both"/>
              <w:rPr>
                <w:sz w:val="24"/>
                <w:szCs w:val="24"/>
                <w:lang w:val="ru-RU"/>
              </w:rPr>
            </w:pPr>
            <w:r w:rsidRPr="001412B7">
              <w:rPr>
                <w:sz w:val="24"/>
                <w:szCs w:val="24"/>
                <w:lang w:val="ru-RU"/>
              </w:rPr>
              <w:t>знания</w:t>
            </w:r>
            <w:r w:rsidRPr="001412B7">
              <w:rPr>
                <w:spacing w:val="-4"/>
                <w:sz w:val="24"/>
                <w:szCs w:val="24"/>
                <w:lang w:val="ru-RU"/>
              </w:rPr>
              <w:t xml:space="preserve"> </w:t>
            </w:r>
            <w:r w:rsidRPr="001412B7">
              <w:rPr>
                <w:sz w:val="24"/>
                <w:szCs w:val="24"/>
                <w:lang w:val="ru-RU"/>
              </w:rPr>
              <w:t>его</w:t>
            </w:r>
            <w:r w:rsidRPr="001412B7">
              <w:rPr>
                <w:spacing w:val="1"/>
                <w:sz w:val="24"/>
                <w:szCs w:val="24"/>
                <w:lang w:val="ru-RU"/>
              </w:rPr>
              <w:t xml:space="preserve"> </w:t>
            </w:r>
            <w:r w:rsidRPr="001412B7">
              <w:rPr>
                <w:sz w:val="24"/>
                <w:szCs w:val="24"/>
                <w:lang w:val="ru-RU"/>
              </w:rPr>
              <w:t>истории</w:t>
            </w:r>
            <w:r w:rsidRPr="001412B7">
              <w:rPr>
                <w:spacing w:val="-7"/>
                <w:sz w:val="24"/>
                <w:szCs w:val="24"/>
                <w:lang w:val="ru-RU"/>
              </w:rPr>
              <w:t xml:space="preserve"> </w:t>
            </w:r>
            <w:r w:rsidRPr="001412B7">
              <w:rPr>
                <w:sz w:val="24"/>
                <w:szCs w:val="24"/>
                <w:lang w:val="ru-RU"/>
              </w:rPr>
              <w:t>и</w:t>
            </w:r>
            <w:r w:rsidRPr="001412B7">
              <w:rPr>
                <w:spacing w:val="-3"/>
                <w:sz w:val="24"/>
                <w:szCs w:val="24"/>
                <w:lang w:val="ru-RU"/>
              </w:rPr>
              <w:t xml:space="preserve"> </w:t>
            </w:r>
            <w:r w:rsidRPr="001412B7">
              <w:rPr>
                <w:sz w:val="24"/>
                <w:szCs w:val="24"/>
                <w:lang w:val="ru-RU"/>
              </w:rPr>
              <w:t>культуры.</w:t>
            </w:r>
          </w:p>
          <w:p w:rsidR="001A5B40" w:rsidRPr="001412B7" w:rsidRDefault="001A5B40" w:rsidP="001A5B40">
            <w:pPr>
              <w:pStyle w:val="TableParagraph"/>
              <w:jc w:val="both"/>
              <w:rPr>
                <w:sz w:val="24"/>
                <w:szCs w:val="24"/>
                <w:lang w:val="ru-RU"/>
              </w:rPr>
            </w:pPr>
            <w:r w:rsidRPr="001412B7">
              <w:rPr>
                <w:sz w:val="24"/>
                <w:szCs w:val="24"/>
                <w:lang w:val="ru-RU"/>
              </w:rPr>
              <w:t>Сознают</w:t>
            </w:r>
            <w:r w:rsidRPr="001412B7">
              <w:rPr>
                <w:spacing w:val="-2"/>
                <w:sz w:val="24"/>
                <w:szCs w:val="24"/>
                <w:lang w:val="ru-RU"/>
              </w:rPr>
              <w:t xml:space="preserve"> </w:t>
            </w:r>
            <w:r w:rsidRPr="001412B7">
              <w:rPr>
                <w:sz w:val="24"/>
                <w:szCs w:val="24"/>
                <w:lang w:val="ru-RU"/>
              </w:rPr>
              <w:t>себя</w:t>
            </w:r>
            <w:r w:rsidRPr="001412B7">
              <w:rPr>
                <w:spacing w:val="-2"/>
                <w:sz w:val="24"/>
                <w:szCs w:val="24"/>
                <w:lang w:val="ru-RU"/>
              </w:rPr>
              <w:t xml:space="preserve"> </w:t>
            </w:r>
            <w:r w:rsidRPr="001412B7">
              <w:rPr>
                <w:sz w:val="24"/>
                <w:szCs w:val="24"/>
                <w:lang w:val="ru-RU"/>
              </w:rPr>
              <w:t>патриотом</w:t>
            </w:r>
            <w:r w:rsidRPr="001412B7">
              <w:rPr>
                <w:spacing w:val="-2"/>
                <w:sz w:val="24"/>
                <w:szCs w:val="24"/>
                <w:lang w:val="ru-RU"/>
              </w:rPr>
              <w:t xml:space="preserve"> </w:t>
            </w:r>
            <w:r w:rsidRPr="001412B7">
              <w:rPr>
                <w:sz w:val="24"/>
                <w:szCs w:val="24"/>
                <w:lang w:val="ru-RU"/>
              </w:rPr>
              <w:t>своего</w:t>
            </w:r>
            <w:r w:rsidRPr="001412B7">
              <w:rPr>
                <w:spacing w:val="-2"/>
                <w:sz w:val="24"/>
                <w:szCs w:val="24"/>
                <w:lang w:val="ru-RU"/>
              </w:rPr>
              <w:t xml:space="preserve"> </w:t>
            </w:r>
            <w:r w:rsidRPr="001412B7">
              <w:rPr>
                <w:sz w:val="24"/>
                <w:szCs w:val="24"/>
                <w:lang w:val="ru-RU"/>
              </w:rPr>
              <w:t>народа</w:t>
            </w:r>
            <w:r w:rsidRPr="001412B7">
              <w:rPr>
                <w:spacing w:val="-3"/>
                <w:sz w:val="24"/>
                <w:szCs w:val="24"/>
                <w:lang w:val="ru-RU"/>
              </w:rPr>
              <w:t xml:space="preserve"> </w:t>
            </w:r>
            <w:r w:rsidRPr="001412B7">
              <w:rPr>
                <w:sz w:val="24"/>
                <w:szCs w:val="24"/>
                <w:lang w:val="ru-RU"/>
              </w:rPr>
              <w:t>и</w:t>
            </w:r>
            <w:r w:rsidRPr="001412B7">
              <w:rPr>
                <w:spacing w:val="-1"/>
                <w:sz w:val="24"/>
                <w:szCs w:val="24"/>
                <w:lang w:val="ru-RU"/>
              </w:rPr>
              <w:t xml:space="preserve"> </w:t>
            </w:r>
            <w:r w:rsidRPr="001412B7">
              <w:rPr>
                <w:sz w:val="24"/>
                <w:szCs w:val="24"/>
                <w:lang w:val="ru-RU"/>
              </w:rPr>
              <w:t>народа</w:t>
            </w:r>
            <w:r w:rsidRPr="001412B7">
              <w:rPr>
                <w:spacing w:val="-3"/>
                <w:sz w:val="24"/>
                <w:szCs w:val="24"/>
                <w:lang w:val="ru-RU"/>
              </w:rPr>
              <w:t xml:space="preserve"> </w:t>
            </w:r>
            <w:r w:rsidRPr="001412B7">
              <w:rPr>
                <w:sz w:val="24"/>
                <w:szCs w:val="24"/>
                <w:lang w:val="ru-RU"/>
              </w:rPr>
              <w:t>России</w:t>
            </w:r>
            <w:r w:rsidRPr="001412B7">
              <w:rPr>
                <w:spacing w:val="-5"/>
                <w:sz w:val="24"/>
                <w:szCs w:val="24"/>
                <w:lang w:val="ru-RU"/>
              </w:rPr>
              <w:t xml:space="preserve"> </w:t>
            </w:r>
            <w:r w:rsidRPr="001412B7">
              <w:rPr>
                <w:sz w:val="24"/>
                <w:szCs w:val="24"/>
                <w:lang w:val="ru-RU"/>
              </w:rPr>
              <w:t>в</w:t>
            </w:r>
            <w:r w:rsidRPr="001412B7">
              <w:rPr>
                <w:spacing w:val="-1"/>
                <w:sz w:val="24"/>
                <w:szCs w:val="24"/>
                <w:lang w:val="ru-RU"/>
              </w:rPr>
              <w:t xml:space="preserve"> </w:t>
            </w:r>
            <w:r w:rsidRPr="001412B7">
              <w:rPr>
                <w:sz w:val="24"/>
                <w:szCs w:val="24"/>
                <w:lang w:val="ru-RU"/>
              </w:rPr>
              <w:t>целом,</w:t>
            </w:r>
          </w:p>
          <w:p w:rsidR="001A5B40" w:rsidRPr="001412B7" w:rsidRDefault="001A5B40" w:rsidP="001A5B40">
            <w:pPr>
              <w:pStyle w:val="TableParagraph"/>
              <w:ind w:right="105"/>
              <w:jc w:val="both"/>
              <w:rPr>
                <w:sz w:val="24"/>
                <w:szCs w:val="24"/>
                <w:lang w:val="ru-RU"/>
              </w:rPr>
            </w:pPr>
            <w:r w:rsidRPr="001412B7">
              <w:rPr>
                <w:sz w:val="24"/>
                <w:szCs w:val="24"/>
                <w:lang w:val="ru-RU"/>
              </w:rPr>
              <w:t>деятельно выражают чувство причастности к многонациональному народу</w:t>
            </w:r>
            <w:r w:rsidRPr="001412B7">
              <w:rPr>
                <w:spacing w:val="-57"/>
                <w:sz w:val="24"/>
                <w:szCs w:val="24"/>
                <w:lang w:val="ru-RU"/>
              </w:rPr>
              <w:t xml:space="preserve"> </w:t>
            </w:r>
            <w:r w:rsidRPr="001412B7">
              <w:rPr>
                <w:sz w:val="24"/>
                <w:szCs w:val="24"/>
                <w:lang w:val="ru-RU"/>
              </w:rPr>
              <w:t>России, к Российскому Отечеству, свою общероссийскую культурную</w:t>
            </w:r>
            <w:r w:rsidRPr="001412B7">
              <w:rPr>
                <w:spacing w:val="1"/>
                <w:sz w:val="24"/>
                <w:szCs w:val="24"/>
                <w:lang w:val="ru-RU"/>
              </w:rPr>
              <w:t xml:space="preserve"> </w:t>
            </w:r>
            <w:r w:rsidRPr="001412B7">
              <w:rPr>
                <w:sz w:val="24"/>
                <w:szCs w:val="24"/>
                <w:lang w:val="ru-RU"/>
              </w:rPr>
              <w:t>идентичность.</w:t>
            </w:r>
          </w:p>
          <w:p w:rsidR="001A5B40" w:rsidRPr="001412B7" w:rsidRDefault="001A5B40" w:rsidP="001A5B40">
            <w:pPr>
              <w:pStyle w:val="TableParagraph"/>
              <w:ind w:right="243"/>
              <w:jc w:val="both"/>
              <w:rPr>
                <w:sz w:val="24"/>
                <w:szCs w:val="24"/>
                <w:lang w:val="ru-RU"/>
              </w:rPr>
            </w:pPr>
            <w:r w:rsidRPr="001412B7">
              <w:rPr>
                <w:sz w:val="24"/>
                <w:szCs w:val="24"/>
                <w:lang w:val="ru-RU"/>
              </w:rPr>
              <w:t>Проявляют деятельное ценностное отношение к историческому и</w:t>
            </w:r>
            <w:r w:rsidRPr="001412B7">
              <w:rPr>
                <w:spacing w:val="1"/>
                <w:sz w:val="24"/>
                <w:szCs w:val="24"/>
                <w:lang w:val="ru-RU"/>
              </w:rPr>
              <w:t xml:space="preserve"> </w:t>
            </w:r>
            <w:r w:rsidRPr="001412B7">
              <w:rPr>
                <w:sz w:val="24"/>
                <w:szCs w:val="24"/>
                <w:lang w:val="ru-RU"/>
              </w:rPr>
              <w:t>культурному наследию своего и других народов России, к национальным</w:t>
            </w:r>
            <w:r w:rsidRPr="001412B7">
              <w:rPr>
                <w:spacing w:val="-57"/>
                <w:sz w:val="24"/>
                <w:szCs w:val="24"/>
                <w:lang w:val="ru-RU"/>
              </w:rPr>
              <w:t xml:space="preserve"> </w:t>
            </w:r>
            <w:r w:rsidRPr="001412B7">
              <w:rPr>
                <w:sz w:val="24"/>
                <w:szCs w:val="24"/>
                <w:lang w:val="ru-RU"/>
              </w:rPr>
              <w:t>символам,</w:t>
            </w:r>
            <w:r w:rsidRPr="001412B7">
              <w:rPr>
                <w:spacing w:val="-2"/>
                <w:sz w:val="24"/>
                <w:szCs w:val="24"/>
                <w:lang w:val="ru-RU"/>
              </w:rPr>
              <w:t xml:space="preserve"> </w:t>
            </w:r>
            <w:r w:rsidRPr="001412B7">
              <w:rPr>
                <w:sz w:val="24"/>
                <w:szCs w:val="24"/>
                <w:lang w:val="ru-RU"/>
              </w:rPr>
              <w:t>праздникам,</w:t>
            </w:r>
            <w:r w:rsidRPr="001412B7">
              <w:rPr>
                <w:spacing w:val="-7"/>
                <w:sz w:val="24"/>
                <w:szCs w:val="24"/>
                <w:lang w:val="ru-RU"/>
              </w:rPr>
              <w:t xml:space="preserve"> </w:t>
            </w:r>
            <w:r w:rsidRPr="001412B7">
              <w:rPr>
                <w:sz w:val="24"/>
                <w:szCs w:val="24"/>
                <w:lang w:val="ru-RU"/>
              </w:rPr>
              <w:t>памятникам,</w:t>
            </w:r>
            <w:r w:rsidRPr="001412B7">
              <w:rPr>
                <w:spacing w:val="-2"/>
                <w:sz w:val="24"/>
                <w:szCs w:val="24"/>
                <w:lang w:val="ru-RU"/>
              </w:rPr>
              <w:t xml:space="preserve"> </w:t>
            </w:r>
            <w:r w:rsidRPr="001412B7">
              <w:rPr>
                <w:sz w:val="24"/>
                <w:szCs w:val="24"/>
                <w:lang w:val="ru-RU"/>
              </w:rPr>
              <w:t>традициям</w:t>
            </w:r>
            <w:r w:rsidRPr="001412B7">
              <w:rPr>
                <w:spacing w:val="-6"/>
                <w:sz w:val="24"/>
                <w:szCs w:val="24"/>
                <w:lang w:val="ru-RU"/>
              </w:rPr>
              <w:t xml:space="preserve"> </w:t>
            </w:r>
            <w:r w:rsidRPr="001412B7">
              <w:rPr>
                <w:sz w:val="24"/>
                <w:szCs w:val="24"/>
                <w:lang w:val="ru-RU"/>
              </w:rPr>
              <w:t>народов,</w:t>
            </w:r>
            <w:r w:rsidRPr="001412B7">
              <w:rPr>
                <w:spacing w:val="-6"/>
                <w:sz w:val="24"/>
                <w:szCs w:val="24"/>
                <w:lang w:val="ru-RU"/>
              </w:rPr>
              <w:t xml:space="preserve"> </w:t>
            </w:r>
            <w:r w:rsidRPr="001412B7">
              <w:rPr>
                <w:sz w:val="24"/>
                <w:szCs w:val="24"/>
                <w:lang w:val="ru-RU"/>
              </w:rPr>
              <w:t>проживающих</w:t>
            </w:r>
            <w:r w:rsidRPr="001412B7">
              <w:rPr>
                <w:spacing w:val="-9"/>
                <w:sz w:val="24"/>
                <w:szCs w:val="24"/>
                <w:lang w:val="ru-RU"/>
              </w:rPr>
              <w:t xml:space="preserve"> </w:t>
            </w:r>
            <w:r w:rsidRPr="001412B7">
              <w:rPr>
                <w:sz w:val="24"/>
                <w:szCs w:val="24"/>
                <w:lang w:val="ru-RU"/>
              </w:rPr>
              <w:t>в</w:t>
            </w:r>
            <w:r w:rsidRPr="001412B7">
              <w:rPr>
                <w:spacing w:val="-57"/>
                <w:sz w:val="24"/>
                <w:szCs w:val="24"/>
                <w:lang w:val="ru-RU"/>
              </w:rPr>
              <w:t xml:space="preserve"> </w:t>
            </w:r>
            <w:r w:rsidRPr="001412B7">
              <w:rPr>
                <w:sz w:val="24"/>
                <w:szCs w:val="24"/>
                <w:lang w:val="ru-RU"/>
              </w:rPr>
              <w:t>родной</w:t>
            </w:r>
            <w:r w:rsidRPr="001412B7">
              <w:rPr>
                <w:spacing w:val="-3"/>
                <w:sz w:val="24"/>
                <w:szCs w:val="24"/>
                <w:lang w:val="ru-RU"/>
              </w:rPr>
              <w:t xml:space="preserve"> </w:t>
            </w:r>
            <w:r w:rsidRPr="001412B7">
              <w:rPr>
                <w:sz w:val="24"/>
                <w:szCs w:val="24"/>
                <w:lang w:val="ru-RU"/>
              </w:rPr>
              <w:t>стране</w:t>
            </w:r>
            <w:r w:rsidRPr="001412B7">
              <w:rPr>
                <w:spacing w:val="2"/>
                <w:sz w:val="24"/>
                <w:szCs w:val="24"/>
                <w:lang w:val="ru-RU"/>
              </w:rPr>
              <w:t xml:space="preserve"> </w:t>
            </w:r>
            <w:r w:rsidRPr="001412B7">
              <w:rPr>
                <w:sz w:val="24"/>
                <w:szCs w:val="24"/>
                <w:lang w:val="ru-RU"/>
              </w:rPr>
              <w:t>–</w:t>
            </w:r>
            <w:r w:rsidRPr="001412B7">
              <w:rPr>
                <w:spacing w:val="-3"/>
                <w:sz w:val="24"/>
                <w:szCs w:val="24"/>
                <w:lang w:val="ru-RU"/>
              </w:rPr>
              <w:t xml:space="preserve"> </w:t>
            </w:r>
            <w:r w:rsidRPr="001412B7">
              <w:rPr>
                <w:sz w:val="24"/>
                <w:szCs w:val="24"/>
                <w:lang w:val="ru-RU"/>
              </w:rPr>
              <w:t>России.</w:t>
            </w:r>
          </w:p>
          <w:p w:rsidR="001A5B40" w:rsidRPr="001412B7" w:rsidRDefault="001A5B40" w:rsidP="001A5B40">
            <w:pPr>
              <w:pStyle w:val="TableParagraph"/>
              <w:jc w:val="both"/>
              <w:rPr>
                <w:sz w:val="24"/>
                <w:szCs w:val="24"/>
                <w:lang w:val="ru-RU"/>
              </w:rPr>
            </w:pPr>
            <w:r w:rsidRPr="001412B7">
              <w:rPr>
                <w:sz w:val="24"/>
                <w:szCs w:val="24"/>
                <w:lang w:val="ru-RU"/>
              </w:rPr>
              <w:t>Проявляют</w:t>
            </w:r>
            <w:r w:rsidRPr="001412B7">
              <w:rPr>
                <w:spacing w:val="-6"/>
                <w:sz w:val="24"/>
                <w:szCs w:val="24"/>
                <w:lang w:val="ru-RU"/>
              </w:rPr>
              <w:t xml:space="preserve"> </w:t>
            </w:r>
            <w:r w:rsidRPr="001412B7">
              <w:rPr>
                <w:sz w:val="24"/>
                <w:szCs w:val="24"/>
                <w:lang w:val="ru-RU"/>
              </w:rPr>
              <w:t>уважение</w:t>
            </w:r>
            <w:r w:rsidRPr="001412B7">
              <w:rPr>
                <w:spacing w:val="-2"/>
                <w:sz w:val="24"/>
                <w:szCs w:val="24"/>
                <w:lang w:val="ru-RU"/>
              </w:rPr>
              <w:t xml:space="preserve"> </w:t>
            </w:r>
            <w:r w:rsidRPr="001412B7">
              <w:rPr>
                <w:sz w:val="24"/>
                <w:szCs w:val="24"/>
                <w:lang w:val="ru-RU"/>
              </w:rPr>
              <w:t>к</w:t>
            </w:r>
            <w:r w:rsidRPr="001412B7">
              <w:rPr>
                <w:spacing w:val="-4"/>
                <w:sz w:val="24"/>
                <w:szCs w:val="24"/>
                <w:lang w:val="ru-RU"/>
              </w:rPr>
              <w:t xml:space="preserve"> </w:t>
            </w:r>
            <w:r w:rsidRPr="001412B7">
              <w:rPr>
                <w:sz w:val="24"/>
                <w:szCs w:val="24"/>
                <w:lang w:val="ru-RU"/>
              </w:rPr>
              <w:t>соотечественникам,</w:t>
            </w:r>
            <w:r w:rsidRPr="001412B7">
              <w:rPr>
                <w:spacing w:val="-4"/>
                <w:sz w:val="24"/>
                <w:szCs w:val="24"/>
                <w:lang w:val="ru-RU"/>
              </w:rPr>
              <w:t xml:space="preserve"> </w:t>
            </w:r>
            <w:r w:rsidRPr="001412B7">
              <w:rPr>
                <w:sz w:val="24"/>
                <w:szCs w:val="24"/>
                <w:lang w:val="ru-RU"/>
              </w:rPr>
              <w:t>проживающим</w:t>
            </w:r>
            <w:r w:rsidRPr="001412B7">
              <w:rPr>
                <w:spacing w:val="-1"/>
                <w:sz w:val="24"/>
                <w:szCs w:val="24"/>
                <w:lang w:val="ru-RU"/>
              </w:rPr>
              <w:t xml:space="preserve"> </w:t>
            </w:r>
            <w:r w:rsidRPr="001412B7">
              <w:rPr>
                <w:sz w:val="24"/>
                <w:szCs w:val="24"/>
                <w:lang w:val="ru-RU"/>
              </w:rPr>
              <w:t>за</w:t>
            </w:r>
            <w:r w:rsidRPr="001412B7">
              <w:rPr>
                <w:spacing w:val="-7"/>
                <w:sz w:val="24"/>
                <w:szCs w:val="24"/>
                <w:lang w:val="ru-RU"/>
              </w:rPr>
              <w:t xml:space="preserve"> </w:t>
            </w:r>
            <w:r w:rsidRPr="001412B7">
              <w:rPr>
                <w:sz w:val="24"/>
                <w:szCs w:val="24"/>
                <w:lang w:val="ru-RU"/>
              </w:rPr>
              <w:t>рубежом,</w:t>
            </w:r>
          </w:p>
          <w:p w:rsidR="001A5B40" w:rsidRPr="001412B7" w:rsidRDefault="001A5B40" w:rsidP="001A5B40">
            <w:pPr>
              <w:pStyle w:val="TableParagraph"/>
              <w:ind w:right="105"/>
              <w:jc w:val="both"/>
              <w:rPr>
                <w:sz w:val="24"/>
                <w:szCs w:val="24"/>
                <w:lang w:val="ru-RU"/>
              </w:rPr>
            </w:pPr>
            <w:r w:rsidRPr="001412B7">
              <w:rPr>
                <w:sz w:val="24"/>
                <w:szCs w:val="24"/>
                <w:lang w:val="ru-RU"/>
              </w:rPr>
              <w:t>поддерживают</w:t>
            </w:r>
            <w:r w:rsidRPr="001412B7">
              <w:rPr>
                <w:spacing w:val="-3"/>
                <w:sz w:val="24"/>
                <w:szCs w:val="24"/>
                <w:lang w:val="ru-RU"/>
              </w:rPr>
              <w:t xml:space="preserve"> </w:t>
            </w:r>
            <w:r w:rsidRPr="001412B7">
              <w:rPr>
                <w:sz w:val="24"/>
                <w:szCs w:val="24"/>
                <w:lang w:val="ru-RU"/>
              </w:rPr>
              <w:t>их</w:t>
            </w:r>
            <w:r w:rsidRPr="001412B7">
              <w:rPr>
                <w:spacing w:val="-4"/>
                <w:sz w:val="24"/>
                <w:szCs w:val="24"/>
                <w:lang w:val="ru-RU"/>
              </w:rPr>
              <w:t xml:space="preserve"> </w:t>
            </w:r>
            <w:r w:rsidRPr="001412B7">
              <w:rPr>
                <w:sz w:val="24"/>
                <w:szCs w:val="24"/>
                <w:lang w:val="ru-RU"/>
              </w:rPr>
              <w:t>права,</w:t>
            </w:r>
            <w:r w:rsidRPr="001412B7">
              <w:rPr>
                <w:spacing w:val="-2"/>
                <w:sz w:val="24"/>
                <w:szCs w:val="24"/>
                <w:lang w:val="ru-RU"/>
              </w:rPr>
              <w:t xml:space="preserve"> </w:t>
            </w:r>
            <w:r w:rsidRPr="001412B7">
              <w:rPr>
                <w:sz w:val="24"/>
                <w:szCs w:val="24"/>
                <w:lang w:val="ru-RU"/>
              </w:rPr>
              <w:t>защиту</w:t>
            </w:r>
            <w:r w:rsidRPr="001412B7">
              <w:rPr>
                <w:spacing w:val="-8"/>
                <w:sz w:val="24"/>
                <w:szCs w:val="24"/>
                <w:lang w:val="ru-RU"/>
              </w:rPr>
              <w:t xml:space="preserve"> </w:t>
            </w:r>
            <w:r w:rsidRPr="001412B7">
              <w:rPr>
                <w:sz w:val="24"/>
                <w:szCs w:val="24"/>
                <w:lang w:val="ru-RU"/>
              </w:rPr>
              <w:t>их</w:t>
            </w:r>
            <w:r w:rsidRPr="001412B7">
              <w:rPr>
                <w:spacing w:val="-4"/>
                <w:sz w:val="24"/>
                <w:szCs w:val="24"/>
                <w:lang w:val="ru-RU"/>
              </w:rPr>
              <w:t xml:space="preserve"> </w:t>
            </w:r>
            <w:r w:rsidRPr="001412B7">
              <w:rPr>
                <w:sz w:val="24"/>
                <w:szCs w:val="24"/>
                <w:lang w:val="ru-RU"/>
              </w:rPr>
              <w:t>интересов</w:t>
            </w:r>
            <w:r w:rsidRPr="001412B7">
              <w:rPr>
                <w:spacing w:val="-2"/>
                <w:sz w:val="24"/>
                <w:szCs w:val="24"/>
                <w:lang w:val="ru-RU"/>
              </w:rPr>
              <w:t xml:space="preserve"> </w:t>
            </w:r>
            <w:r w:rsidRPr="001412B7">
              <w:rPr>
                <w:sz w:val="24"/>
                <w:szCs w:val="24"/>
                <w:lang w:val="ru-RU"/>
              </w:rPr>
              <w:t>в</w:t>
            </w:r>
            <w:r w:rsidRPr="001412B7">
              <w:rPr>
                <w:spacing w:val="-2"/>
                <w:sz w:val="24"/>
                <w:szCs w:val="24"/>
                <w:lang w:val="ru-RU"/>
              </w:rPr>
              <w:t xml:space="preserve"> </w:t>
            </w:r>
            <w:r w:rsidRPr="001412B7">
              <w:rPr>
                <w:sz w:val="24"/>
                <w:szCs w:val="24"/>
                <w:lang w:val="ru-RU"/>
              </w:rPr>
              <w:t>сохранении</w:t>
            </w:r>
            <w:r w:rsidRPr="001412B7">
              <w:rPr>
                <w:spacing w:val="-57"/>
                <w:sz w:val="24"/>
                <w:szCs w:val="24"/>
                <w:lang w:val="ru-RU"/>
              </w:rPr>
              <w:t xml:space="preserve"> </w:t>
            </w:r>
            <w:r w:rsidRPr="001412B7">
              <w:rPr>
                <w:sz w:val="24"/>
                <w:szCs w:val="24"/>
                <w:lang w:val="ru-RU"/>
              </w:rPr>
              <w:t>общероссийской</w:t>
            </w:r>
            <w:r w:rsidRPr="001412B7">
              <w:rPr>
                <w:spacing w:val="2"/>
                <w:sz w:val="24"/>
                <w:szCs w:val="24"/>
                <w:lang w:val="ru-RU"/>
              </w:rPr>
              <w:t xml:space="preserve"> </w:t>
            </w:r>
            <w:r w:rsidRPr="001412B7">
              <w:rPr>
                <w:sz w:val="24"/>
                <w:szCs w:val="24"/>
                <w:lang w:val="ru-RU"/>
              </w:rPr>
              <w:t>культурной</w:t>
            </w:r>
            <w:r w:rsidRPr="001412B7">
              <w:rPr>
                <w:spacing w:val="-3"/>
                <w:sz w:val="24"/>
                <w:szCs w:val="24"/>
                <w:lang w:val="ru-RU"/>
              </w:rPr>
              <w:t xml:space="preserve"> </w:t>
            </w:r>
            <w:r w:rsidRPr="001412B7">
              <w:rPr>
                <w:sz w:val="24"/>
                <w:szCs w:val="24"/>
                <w:lang w:val="ru-RU"/>
              </w:rPr>
              <w:t>идентичности.</w:t>
            </w:r>
          </w:p>
        </w:tc>
      </w:tr>
      <w:tr w:rsidR="001A5B40" w:rsidRPr="001412B7" w:rsidTr="001A5B40">
        <w:trPr>
          <w:trHeight w:val="8841"/>
          <w:jc w:val="center"/>
        </w:trPr>
        <w:tc>
          <w:tcPr>
            <w:tcW w:w="2179" w:type="dxa"/>
          </w:tcPr>
          <w:p w:rsidR="001A5B40" w:rsidRPr="001412B7" w:rsidRDefault="001A5B40" w:rsidP="001A5B40">
            <w:pPr>
              <w:pStyle w:val="TableParagraph"/>
              <w:ind w:right="177"/>
              <w:jc w:val="both"/>
              <w:rPr>
                <w:sz w:val="24"/>
                <w:szCs w:val="24"/>
              </w:rPr>
            </w:pPr>
            <w:r w:rsidRPr="001412B7">
              <w:rPr>
                <w:sz w:val="24"/>
                <w:szCs w:val="24"/>
              </w:rPr>
              <w:lastRenderedPageBreak/>
              <w:t>Духовно-</w:t>
            </w:r>
            <w:r w:rsidRPr="001412B7">
              <w:rPr>
                <w:spacing w:val="1"/>
                <w:sz w:val="24"/>
                <w:szCs w:val="24"/>
              </w:rPr>
              <w:t xml:space="preserve"> </w:t>
            </w:r>
            <w:r w:rsidRPr="001412B7">
              <w:rPr>
                <w:sz w:val="24"/>
                <w:szCs w:val="24"/>
              </w:rPr>
              <w:t>нравственное</w:t>
            </w:r>
          </w:p>
        </w:tc>
        <w:tc>
          <w:tcPr>
            <w:tcW w:w="7942" w:type="dxa"/>
          </w:tcPr>
          <w:p w:rsidR="001A5B40" w:rsidRPr="001412B7" w:rsidRDefault="001A5B40" w:rsidP="001A5B40">
            <w:pPr>
              <w:pStyle w:val="TableParagraph"/>
              <w:jc w:val="both"/>
              <w:rPr>
                <w:sz w:val="24"/>
                <w:szCs w:val="24"/>
                <w:lang w:val="ru-RU"/>
              </w:rPr>
            </w:pPr>
            <w:proofErr w:type="gramStart"/>
            <w:r w:rsidRPr="001412B7">
              <w:rPr>
                <w:sz w:val="24"/>
                <w:szCs w:val="24"/>
                <w:lang w:val="ru-RU"/>
              </w:rPr>
              <w:t>Проявляют приверженность традиционным духовно-нравственным</w:t>
            </w:r>
            <w:r w:rsidRPr="001412B7">
              <w:rPr>
                <w:spacing w:val="1"/>
                <w:sz w:val="24"/>
                <w:szCs w:val="24"/>
                <w:lang w:val="ru-RU"/>
              </w:rPr>
              <w:t xml:space="preserve"> </w:t>
            </w:r>
            <w:r w:rsidRPr="001412B7">
              <w:rPr>
                <w:sz w:val="24"/>
                <w:szCs w:val="24"/>
                <w:lang w:val="ru-RU"/>
              </w:rPr>
              <w:t>ценностям,</w:t>
            </w:r>
            <w:r w:rsidRPr="001412B7">
              <w:rPr>
                <w:spacing w:val="-5"/>
                <w:sz w:val="24"/>
                <w:szCs w:val="24"/>
                <w:lang w:val="ru-RU"/>
              </w:rPr>
              <w:t xml:space="preserve"> </w:t>
            </w:r>
            <w:r w:rsidRPr="001412B7">
              <w:rPr>
                <w:sz w:val="24"/>
                <w:szCs w:val="24"/>
                <w:lang w:val="ru-RU"/>
              </w:rPr>
              <w:t>культуре</w:t>
            </w:r>
            <w:r w:rsidRPr="001412B7">
              <w:rPr>
                <w:spacing w:val="-3"/>
                <w:sz w:val="24"/>
                <w:szCs w:val="24"/>
                <w:lang w:val="ru-RU"/>
              </w:rPr>
              <w:t xml:space="preserve"> </w:t>
            </w:r>
            <w:r w:rsidRPr="001412B7">
              <w:rPr>
                <w:sz w:val="24"/>
                <w:szCs w:val="24"/>
                <w:lang w:val="ru-RU"/>
              </w:rPr>
              <w:t>народов</w:t>
            </w:r>
            <w:r w:rsidRPr="001412B7">
              <w:rPr>
                <w:spacing w:val="-5"/>
                <w:sz w:val="24"/>
                <w:szCs w:val="24"/>
                <w:lang w:val="ru-RU"/>
              </w:rPr>
              <w:t xml:space="preserve"> </w:t>
            </w:r>
            <w:r w:rsidRPr="001412B7">
              <w:rPr>
                <w:sz w:val="24"/>
                <w:szCs w:val="24"/>
                <w:lang w:val="ru-RU"/>
              </w:rPr>
              <w:t>России</w:t>
            </w:r>
            <w:r w:rsidRPr="001412B7">
              <w:rPr>
                <w:spacing w:val="-5"/>
                <w:sz w:val="24"/>
                <w:szCs w:val="24"/>
                <w:lang w:val="ru-RU"/>
              </w:rPr>
              <w:t xml:space="preserve"> </w:t>
            </w:r>
            <w:r w:rsidRPr="001412B7">
              <w:rPr>
                <w:sz w:val="24"/>
                <w:szCs w:val="24"/>
                <w:lang w:val="ru-RU"/>
              </w:rPr>
              <w:t>(с</w:t>
            </w:r>
            <w:r w:rsidRPr="001412B7">
              <w:rPr>
                <w:spacing w:val="-3"/>
                <w:sz w:val="24"/>
                <w:szCs w:val="24"/>
                <w:lang w:val="ru-RU"/>
              </w:rPr>
              <w:t xml:space="preserve"> </w:t>
            </w:r>
            <w:r w:rsidRPr="001412B7">
              <w:rPr>
                <w:sz w:val="24"/>
                <w:szCs w:val="24"/>
                <w:lang w:val="ru-RU"/>
              </w:rPr>
              <w:t>учетом</w:t>
            </w:r>
            <w:r w:rsidRPr="001412B7">
              <w:rPr>
                <w:spacing w:val="-5"/>
                <w:sz w:val="24"/>
                <w:szCs w:val="24"/>
                <w:lang w:val="ru-RU"/>
              </w:rPr>
              <w:t xml:space="preserve"> </w:t>
            </w:r>
            <w:r w:rsidRPr="001412B7">
              <w:rPr>
                <w:sz w:val="24"/>
                <w:szCs w:val="24"/>
                <w:lang w:val="ru-RU"/>
              </w:rPr>
              <w:t>мировоззренческого,</w:t>
            </w:r>
            <w:proofErr w:type="gramEnd"/>
          </w:p>
          <w:p w:rsidR="001A5B40" w:rsidRPr="001412B7" w:rsidRDefault="001A5B40" w:rsidP="001A5B40">
            <w:pPr>
              <w:pStyle w:val="TableParagraph"/>
              <w:jc w:val="both"/>
              <w:rPr>
                <w:sz w:val="24"/>
                <w:szCs w:val="24"/>
                <w:lang w:val="ru-RU"/>
              </w:rPr>
            </w:pPr>
            <w:r w:rsidRPr="001412B7">
              <w:rPr>
                <w:sz w:val="24"/>
                <w:szCs w:val="24"/>
                <w:lang w:val="ru-RU"/>
              </w:rPr>
              <w:t>национального,</w:t>
            </w:r>
            <w:r w:rsidRPr="001412B7">
              <w:rPr>
                <w:spacing w:val="-7"/>
                <w:sz w:val="24"/>
                <w:szCs w:val="24"/>
                <w:lang w:val="ru-RU"/>
              </w:rPr>
              <w:t xml:space="preserve"> </w:t>
            </w:r>
            <w:r w:rsidRPr="001412B7">
              <w:rPr>
                <w:sz w:val="24"/>
                <w:szCs w:val="24"/>
                <w:lang w:val="ru-RU"/>
              </w:rPr>
              <w:t>религиозного</w:t>
            </w:r>
            <w:r w:rsidRPr="001412B7">
              <w:rPr>
                <w:spacing w:val="-5"/>
                <w:sz w:val="24"/>
                <w:szCs w:val="24"/>
                <w:lang w:val="ru-RU"/>
              </w:rPr>
              <w:t xml:space="preserve"> </w:t>
            </w:r>
            <w:r w:rsidRPr="001412B7">
              <w:rPr>
                <w:sz w:val="24"/>
                <w:szCs w:val="24"/>
                <w:lang w:val="ru-RU"/>
              </w:rPr>
              <w:t>самоопределения</w:t>
            </w:r>
            <w:r w:rsidRPr="001412B7">
              <w:rPr>
                <w:spacing w:val="-8"/>
                <w:sz w:val="24"/>
                <w:szCs w:val="24"/>
                <w:lang w:val="ru-RU"/>
              </w:rPr>
              <w:t xml:space="preserve"> </w:t>
            </w:r>
            <w:r w:rsidRPr="001412B7">
              <w:rPr>
                <w:sz w:val="24"/>
                <w:szCs w:val="24"/>
                <w:lang w:val="ru-RU"/>
              </w:rPr>
              <w:t>семьи,</w:t>
            </w:r>
            <w:r w:rsidRPr="001412B7">
              <w:rPr>
                <w:spacing w:val="-7"/>
                <w:sz w:val="24"/>
                <w:szCs w:val="24"/>
                <w:lang w:val="ru-RU"/>
              </w:rPr>
              <w:t xml:space="preserve"> </w:t>
            </w:r>
            <w:r w:rsidRPr="001412B7">
              <w:rPr>
                <w:sz w:val="24"/>
                <w:szCs w:val="24"/>
                <w:lang w:val="ru-RU"/>
              </w:rPr>
              <w:t>личного</w:t>
            </w:r>
            <w:r w:rsidRPr="001412B7">
              <w:rPr>
                <w:spacing w:val="-57"/>
                <w:sz w:val="24"/>
                <w:szCs w:val="24"/>
                <w:lang w:val="ru-RU"/>
              </w:rPr>
              <w:t xml:space="preserve"> </w:t>
            </w:r>
            <w:r w:rsidRPr="001412B7">
              <w:rPr>
                <w:sz w:val="24"/>
                <w:szCs w:val="24"/>
                <w:lang w:val="ru-RU"/>
              </w:rPr>
              <w:t>самоопределения).</w:t>
            </w:r>
          </w:p>
          <w:p w:rsidR="001A5B40" w:rsidRPr="001412B7" w:rsidRDefault="001A5B40" w:rsidP="001A5B40">
            <w:pPr>
              <w:pStyle w:val="TableParagraph"/>
              <w:ind w:right="105"/>
              <w:jc w:val="both"/>
              <w:rPr>
                <w:sz w:val="24"/>
                <w:szCs w:val="24"/>
                <w:lang w:val="ru-RU"/>
              </w:rPr>
            </w:pPr>
            <w:r w:rsidRPr="001412B7">
              <w:rPr>
                <w:sz w:val="24"/>
                <w:szCs w:val="24"/>
                <w:lang w:val="ru-RU"/>
              </w:rPr>
              <w:t>Действуют</w:t>
            </w:r>
            <w:r w:rsidRPr="001412B7">
              <w:rPr>
                <w:spacing w:val="-4"/>
                <w:sz w:val="24"/>
                <w:szCs w:val="24"/>
                <w:lang w:val="ru-RU"/>
              </w:rPr>
              <w:t xml:space="preserve"> </w:t>
            </w:r>
            <w:r w:rsidRPr="001412B7">
              <w:rPr>
                <w:sz w:val="24"/>
                <w:szCs w:val="24"/>
                <w:lang w:val="ru-RU"/>
              </w:rPr>
              <w:t>и</w:t>
            </w:r>
            <w:r w:rsidRPr="001412B7">
              <w:rPr>
                <w:spacing w:val="-3"/>
                <w:sz w:val="24"/>
                <w:szCs w:val="24"/>
                <w:lang w:val="ru-RU"/>
              </w:rPr>
              <w:t xml:space="preserve"> </w:t>
            </w:r>
            <w:r w:rsidRPr="001412B7">
              <w:rPr>
                <w:sz w:val="24"/>
                <w:szCs w:val="24"/>
                <w:lang w:val="ru-RU"/>
              </w:rPr>
              <w:t>оценивают</w:t>
            </w:r>
            <w:r w:rsidRPr="001412B7">
              <w:rPr>
                <w:spacing w:val="-4"/>
                <w:sz w:val="24"/>
                <w:szCs w:val="24"/>
                <w:lang w:val="ru-RU"/>
              </w:rPr>
              <w:t xml:space="preserve"> </w:t>
            </w:r>
            <w:r w:rsidRPr="001412B7">
              <w:rPr>
                <w:sz w:val="24"/>
                <w:szCs w:val="24"/>
                <w:lang w:val="ru-RU"/>
              </w:rPr>
              <w:t>свое</w:t>
            </w:r>
            <w:r w:rsidRPr="001412B7">
              <w:rPr>
                <w:spacing w:val="-5"/>
                <w:sz w:val="24"/>
                <w:szCs w:val="24"/>
                <w:lang w:val="ru-RU"/>
              </w:rPr>
              <w:t xml:space="preserve"> </w:t>
            </w:r>
            <w:r w:rsidRPr="001412B7">
              <w:rPr>
                <w:sz w:val="24"/>
                <w:szCs w:val="24"/>
                <w:lang w:val="ru-RU"/>
              </w:rPr>
              <w:t>поведение</w:t>
            </w:r>
            <w:r w:rsidRPr="001412B7">
              <w:rPr>
                <w:spacing w:val="-4"/>
                <w:sz w:val="24"/>
                <w:szCs w:val="24"/>
                <w:lang w:val="ru-RU"/>
              </w:rPr>
              <w:t xml:space="preserve"> </w:t>
            </w:r>
            <w:r w:rsidRPr="001412B7">
              <w:rPr>
                <w:sz w:val="24"/>
                <w:szCs w:val="24"/>
                <w:lang w:val="ru-RU"/>
              </w:rPr>
              <w:t>и</w:t>
            </w:r>
            <w:r w:rsidRPr="001412B7">
              <w:rPr>
                <w:spacing w:val="-8"/>
                <w:sz w:val="24"/>
                <w:szCs w:val="24"/>
                <w:lang w:val="ru-RU"/>
              </w:rPr>
              <w:t xml:space="preserve"> </w:t>
            </w:r>
            <w:r w:rsidRPr="001412B7">
              <w:rPr>
                <w:sz w:val="24"/>
                <w:szCs w:val="24"/>
                <w:lang w:val="ru-RU"/>
              </w:rPr>
              <w:t>поступки,</w:t>
            </w:r>
            <w:r w:rsidRPr="001412B7">
              <w:rPr>
                <w:spacing w:val="-2"/>
                <w:sz w:val="24"/>
                <w:szCs w:val="24"/>
                <w:lang w:val="ru-RU"/>
              </w:rPr>
              <w:t xml:space="preserve"> </w:t>
            </w:r>
            <w:r w:rsidRPr="001412B7">
              <w:rPr>
                <w:sz w:val="24"/>
                <w:szCs w:val="24"/>
                <w:lang w:val="ru-RU"/>
              </w:rPr>
              <w:t>поведение</w:t>
            </w:r>
            <w:r w:rsidRPr="001412B7">
              <w:rPr>
                <w:spacing w:val="-4"/>
                <w:sz w:val="24"/>
                <w:szCs w:val="24"/>
                <w:lang w:val="ru-RU"/>
              </w:rPr>
              <w:t xml:space="preserve"> </w:t>
            </w:r>
            <w:r w:rsidRPr="001412B7">
              <w:rPr>
                <w:sz w:val="24"/>
                <w:szCs w:val="24"/>
                <w:lang w:val="ru-RU"/>
              </w:rPr>
              <w:t>и</w:t>
            </w:r>
            <w:r w:rsidRPr="001412B7">
              <w:rPr>
                <w:spacing w:val="-8"/>
                <w:sz w:val="24"/>
                <w:szCs w:val="24"/>
                <w:lang w:val="ru-RU"/>
              </w:rPr>
              <w:t xml:space="preserve"> </w:t>
            </w:r>
            <w:r w:rsidRPr="001412B7">
              <w:rPr>
                <w:sz w:val="24"/>
                <w:szCs w:val="24"/>
                <w:lang w:val="ru-RU"/>
              </w:rPr>
              <w:t>поступки</w:t>
            </w:r>
            <w:r w:rsidRPr="001412B7">
              <w:rPr>
                <w:spacing w:val="-57"/>
                <w:sz w:val="24"/>
                <w:szCs w:val="24"/>
                <w:lang w:val="ru-RU"/>
              </w:rPr>
              <w:t xml:space="preserve"> </w:t>
            </w:r>
            <w:r w:rsidRPr="001412B7">
              <w:rPr>
                <w:sz w:val="24"/>
                <w:szCs w:val="24"/>
                <w:lang w:val="ru-RU"/>
              </w:rPr>
              <w:t>других людей с позиций традиционных российских духовно-</w:t>
            </w:r>
            <w:r w:rsidRPr="001412B7">
              <w:rPr>
                <w:spacing w:val="1"/>
                <w:sz w:val="24"/>
                <w:szCs w:val="24"/>
                <w:lang w:val="ru-RU"/>
              </w:rPr>
              <w:t xml:space="preserve"> </w:t>
            </w:r>
            <w:r w:rsidRPr="001412B7">
              <w:rPr>
                <w:sz w:val="24"/>
                <w:szCs w:val="24"/>
                <w:lang w:val="ru-RU"/>
              </w:rPr>
              <w:t>нравственных, социокультурных ценностей и норм с учетом осознания</w:t>
            </w:r>
            <w:r w:rsidRPr="001412B7">
              <w:rPr>
                <w:spacing w:val="1"/>
                <w:sz w:val="24"/>
                <w:szCs w:val="24"/>
                <w:lang w:val="ru-RU"/>
              </w:rPr>
              <w:t xml:space="preserve"> </w:t>
            </w:r>
            <w:r w:rsidRPr="001412B7">
              <w:rPr>
                <w:sz w:val="24"/>
                <w:szCs w:val="24"/>
                <w:lang w:val="ru-RU"/>
              </w:rPr>
              <w:t>последствий</w:t>
            </w:r>
            <w:r w:rsidRPr="001412B7">
              <w:rPr>
                <w:spacing w:val="-3"/>
                <w:sz w:val="24"/>
                <w:szCs w:val="24"/>
                <w:lang w:val="ru-RU"/>
              </w:rPr>
              <w:t xml:space="preserve"> </w:t>
            </w:r>
            <w:r w:rsidRPr="001412B7">
              <w:rPr>
                <w:sz w:val="24"/>
                <w:szCs w:val="24"/>
                <w:lang w:val="ru-RU"/>
              </w:rPr>
              <w:t>поступков.</w:t>
            </w:r>
          </w:p>
          <w:p w:rsidR="001A5B40" w:rsidRPr="001412B7" w:rsidRDefault="001A5B40" w:rsidP="001A5B40">
            <w:pPr>
              <w:pStyle w:val="TableParagraph"/>
              <w:ind w:right="243"/>
              <w:jc w:val="both"/>
              <w:rPr>
                <w:sz w:val="24"/>
                <w:szCs w:val="24"/>
                <w:lang w:val="ru-RU"/>
              </w:rPr>
            </w:pPr>
            <w:r w:rsidRPr="001412B7">
              <w:rPr>
                <w:sz w:val="24"/>
                <w:szCs w:val="24"/>
                <w:lang w:val="ru-RU"/>
              </w:rPr>
              <w:t>Сознают и деятельно выражают понимание ценности каждой</w:t>
            </w:r>
            <w:r w:rsidRPr="001412B7">
              <w:rPr>
                <w:spacing w:val="1"/>
                <w:sz w:val="24"/>
                <w:szCs w:val="24"/>
                <w:lang w:val="ru-RU"/>
              </w:rPr>
              <w:t xml:space="preserve"> </w:t>
            </w:r>
            <w:r w:rsidRPr="001412B7">
              <w:rPr>
                <w:sz w:val="24"/>
                <w:szCs w:val="24"/>
                <w:lang w:val="ru-RU"/>
              </w:rPr>
              <w:t>человеческой личности, свободы мировоззренческого выбора,</w:t>
            </w:r>
            <w:r w:rsidRPr="001412B7">
              <w:rPr>
                <w:spacing w:val="1"/>
                <w:sz w:val="24"/>
                <w:szCs w:val="24"/>
                <w:lang w:val="ru-RU"/>
              </w:rPr>
              <w:t xml:space="preserve"> </w:t>
            </w:r>
            <w:r w:rsidRPr="001412B7">
              <w:rPr>
                <w:sz w:val="24"/>
                <w:szCs w:val="24"/>
                <w:lang w:val="ru-RU"/>
              </w:rPr>
              <w:t>самоопределения,</w:t>
            </w:r>
            <w:r w:rsidRPr="001412B7">
              <w:rPr>
                <w:spacing w:val="-8"/>
                <w:sz w:val="24"/>
                <w:szCs w:val="24"/>
                <w:lang w:val="ru-RU"/>
              </w:rPr>
              <w:t xml:space="preserve"> </w:t>
            </w:r>
            <w:r w:rsidRPr="001412B7">
              <w:rPr>
                <w:sz w:val="24"/>
                <w:szCs w:val="24"/>
                <w:lang w:val="ru-RU"/>
              </w:rPr>
              <w:t>отношения</w:t>
            </w:r>
            <w:r w:rsidRPr="001412B7">
              <w:rPr>
                <w:spacing w:val="-5"/>
                <w:sz w:val="24"/>
                <w:szCs w:val="24"/>
                <w:lang w:val="ru-RU"/>
              </w:rPr>
              <w:t xml:space="preserve"> </w:t>
            </w:r>
            <w:r w:rsidRPr="001412B7">
              <w:rPr>
                <w:sz w:val="24"/>
                <w:szCs w:val="24"/>
                <w:lang w:val="ru-RU"/>
              </w:rPr>
              <w:t>к</w:t>
            </w:r>
            <w:r w:rsidRPr="001412B7">
              <w:rPr>
                <w:spacing w:val="-2"/>
                <w:sz w:val="24"/>
                <w:szCs w:val="24"/>
                <w:lang w:val="ru-RU"/>
              </w:rPr>
              <w:t xml:space="preserve"> </w:t>
            </w:r>
            <w:r w:rsidRPr="001412B7">
              <w:rPr>
                <w:sz w:val="24"/>
                <w:szCs w:val="24"/>
                <w:lang w:val="ru-RU"/>
              </w:rPr>
              <w:t>религии</w:t>
            </w:r>
            <w:r w:rsidRPr="001412B7">
              <w:rPr>
                <w:spacing w:val="-4"/>
                <w:sz w:val="24"/>
                <w:szCs w:val="24"/>
                <w:lang w:val="ru-RU"/>
              </w:rPr>
              <w:t xml:space="preserve"> </w:t>
            </w:r>
            <w:r w:rsidRPr="001412B7">
              <w:rPr>
                <w:sz w:val="24"/>
                <w:szCs w:val="24"/>
                <w:lang w:val="ru-RU"/>
              </w:rPr>
              <w:t>и</w:t>
            </w:r>
            <w:r w:rsidRPr="001412B7">
              <w:rPr>
                <w:spacing w:val="1"/>
                <w:sz w:val="24"/>
                <w:szCs w:val="24"/>
                <w:lang w:val="ru-RU"/>
              </w:rPr>
              <w:t xml:space="preserve"> </w:t>
            </w:r>
            <w:r w:rsidRPr="001412B7">
              <w:rPr>
                <w:sz w:val="24"/>
                <w:szCs w:val="24"/>
                <w:lang w:val="ru-RU"/>
              </w:rPr>
              <w:t>религиозной</w:t>
            </w:r>
            <w:r w:rsidRPr="001412B7">
              <w:rPr>
                <w:spacing w:val="-5"/>
                <w:sz w:val="24"/>
                <w:szCs w:val="24"/>
                <w:lang w:val="ru-RU"/>
              </w:rPr>
              <w:t xml:space="preserve"> </w:t>
            </w:r>
            <w:r w:rsidRPr="001412B7">
              <w:rPr>
                <w:sz w:val="24"/>
                <w:szCs w:val="24"/>
                <w:lang w:val="ru-RU"/>
              </w:rPr>
              <w:t>принадлежности</w:t>
            </w:r>
            <w:r w:rsidRPr="001412B7">
              <w:rPr>
                <w:spacing w:val="-57"/>
                <w:sz w:val="24"/>
                <w:szCs w:val="24"/>
                <w:lang w:val="ru-RU"/>
              </w:rPr>
              <w:t xml:space="preserve"> </w:t>
            </w:r>
            <w:r w:rsidRPr="001412B7">
              <w:rPr>
                <w:sz w:val="24"/>
                <w:szCs w:val="24"/>
                <w:lang w:val="ru-RU"/>
              </w:rPr>
              <w:t>человека.</w:t>
            </w:r>
          </w:p>
          <w:p w:rsidR="001A5B40" w:rsidRPr="001412B7" w:rsidRDefault="001A5B40" w:rsidP="001A5B40">
            <w:pPr>
              <w:pStyle w:val="TableParagraph"/>
              <w:ind w:right="105"/>
              <w:jc w:val="both"/>
              <w:rPr>
                <w:sz w:val="24"/>
                <w:szCs w:val="24"/>
                <w:lang w:val="ru-RU"/>
              </w:rPr>
            </w:pPr>
            <w:r w:rsidRPr="001412B7">
              <w:rPr>
                <w:sz w:val="24"/>
                <w:szCs w:val="24"/>
                <w:lang w:val="ru-RU"/>
              </w:rPr>
              <w:t>Демонстрируют</w:t>
            </w:r>
            <w:r w:rsidRPr="001412B7">
              <w:rPr>
                <w:spacing w:val="-1"/>
                <w:sz w:val="24"/>
                <w:szCs w:val="24"/>
                <w:lang w:val="ru-RU"/>
              </w:rPr>
              <w:t xml:space="preserve"> </w:t>
            </w:r>
            <w:r w:rsidRPr="001412B7">
              <w:rPr>
                <w:sz w:val="24"/>
                <w:szCs w:val="24"/>
                <w:lang w:val="ru-RU"/>
              </w:rPr>
              <w:t>уважение</w:t>
            </w:r>
            <w:r w:rsidRPr="001412B7">
              <w:rPr>
                <w:spacing w:val="-6"/>
                <w:sz w:val="24"/>
                <w:szCs w:val="24"/>
                <w:lang w:val="ru-RU"/>
              </w:rPr>
              <w:t xml:space="preserve"> </w:t>
            </w:r>
            <w:r w:rsidRPr="001412B7">
              <w:rPr>
                <w:sz w:val="24"/>
                <w:szCs w:val="24"/>
                <w:lang w:val="ru-RU"/>
              </w:rPr>
              <w:t>к</w:t>
            </w:r>
            <w:r w:rsidRPr="001412B7">
              <w:rPr>
                <w:spacing w:val="-7"/>
                <w:sz w:val="24"/>
                <w:szCs w:val="24"/>
                <w:lang w:val="ru-RU"/>
              </w:rPr>
              <w:t xml:space="preserve"> </w:t>
            </w:r>
            <w:r w:rsidRPr="001412B7">
              <w:rPr>
                <w:sz w:val="24"/>
                <w:szCs w:val="24"/>
                <w:lang w:val="ru-RU"/>
              </w:rPr>
              <w:t>представителям</w:t>
            </w:r>
            <w:r w:rsidRPr="001412B7">
              <w:rPr>
                <w:spacing w:val="-4"/>
                <w:sz w:val="24"/>
                <w:szCs w:val="24"/>
                <w:lang w:val="ru-RU"/>
              </w:rPr>
              <w:t xml:space="preserve"> </w:t>
            </w:r>
            <w:r w:rsidRPr="001412B7">
              <w:rPr>
                <w:sz w:val="24"/>
                <w:szCs w:val="24"/>
                <w:lang w:val="ru-RU"/>
              </w:rPr>
              <w:t>различных</w:t>
            </w:r>
            <w:r w:rsidRPr="001412B7">
              <w:rPr>
                <w:spacing w:val="-9"/>
                <w:sz w:val="24"/>
                <w:szCs w:val="24"/>
                <w:lang w:val="ru-RU"/>
              </w:rPr>
              <w:t xml:space="preserve"> </w:t>
            </w:r>
            <w:r w:rsidRPr="001412B7">
              <w:rPr>
                <w:sz w:val="24"/>
                <w:szCs w:val="24"/>
                <w:lang w:val="ru-RU"/>
              </w:rPr>
              <w:t>этнокультурных</w:t>
            </w:r>
            <w:r w:rsidRPr="001412B7">
              <w:rPr>
                <w:spacing w:val="-57"/>
                <w:sz w:val="24"/>
                <w:szCs w:val="24"/>
                <w:lang w:val="ru-RU"/>
              </w:rPr>
              <w:t xml:space="preserve"> </w:t>
            </w:r>
            <w:r w:rsidRPr="001412B7">
              <w:rPr>
                <w:sz w:val="24"/>
                <w:szCs w:val="24"/>
                <w:lang w:val="ru-RU"/>
              </w:rPr>
              <w:t>групп, традиционных религий народов России, национальному</w:t>
            </w:r>
            <w:r w:rsidRPr="001412B7">
              <w:rPr>
                <w:spacing w:val="1"/>
                <w:sz w:val="24"/>
                <w:szCs w:val="24"/>
                <w:lang w:val="ru-RU"/>
              </w:rPr>
              <w:t xml:space="preserve"> </w:t>
            </w:r>
            <w:r w:rsidRPr="001412B7">
              <w:rPr>
                <w:sz w:val="24"/>
                <w:szCs w:val="24"/>
                <w:lang w:val="ru-RU"/>
              </w:rPr>
              <w:t>достоинству,</w:t>
            </w:r>
            <w:r w:rsidRPr="001412B7">
              <w:rPr>
                <w:spacing w:val="2"/>
                <w:sz w:val="24"/>
                <w:szCs w:val="24"/>
                <w:lang w:val="ru-RU"/>
              </w:rPr>
              <w:t xml:space="preserve"> </w:t>
            </w:r>
            <w:r w:rsidRPr="001412B7">
              <w:rPr>
                <w:sz w:val="24"/>
                <w:szCs w:val="24"/>
                <w:lang w:val="ru-RU"/>
              </w:rPr>
              <w:t>религиозным</w:t>
            </w:r>
            <w:r w:rsidRPr="001412B7">
              <w:rPr>
                <w:spacing w:val="1"/>
                <w:sz w:val="24"/>
                <w:szCs w:val="24"/>
                <w:lang w:val="ru-RU"/>
              </w:rPr>
              <w:t xml:space="preserve"> </w:t>
            </w:r>
            <w:r w:rsidRPr="001412B7">
              <w:rPr>
                <w:sz w:val="24"/>
                <w:szCs w:val="24"/>
                <w:lang w:val="ru-RU"/>
              </w:rPr>
              <w:t>убеждениям</w:t>
            </w:r>
            <w:r w:rsidRPr="001412B7">
              <w:rPr>
                <w:spacing w:val="1"/>
                <w:sz w:val="24"/>
                <w:szCs w:val="24"/>
                <w:lang w:val="ru-RU"/>
              </w:rPr>
              <w:t xml:space="preserve"> </w:t>
            </w:r>
            <w:r w:rsidRPr="001412B7">
              <w:rPr>
                <w:sz w:val="24"/>
                <w:szCs w:val="24"/>
                <w:lang w:val="ru-RU"/>
              </w:rPr>
              <w:t>с</w:t>
            </w:r>
            <w:r w:rsidRPr="001412B7">
              <w:rPr>
                <w:spacing w:val="-1"/>
                <w:sz w:val="24"/>
                <w:szCs w:val="24"/>
                <w:lang w:val="ru-RU"/>
              </w:rPr>
              <w:t xml:space="preserve"> </w:t>
            </w:r>
            <w:r w:rsidRPr="001412B7">
              <w:rPr>
                <w:sz w:val="24"/>
                <w:szCs w:val="24"/>
                <w:lang w:val="ru-RU"/>
              </w:rPr>
              <w:t>учетом</w:t>
            </w:r>
            <w:r w:rsidRPr="001412B7">
              <w:rPr>
                <w:spacing w:val="1"/>
                <w:sz w:val="24"/>
                <w:szCs w:val="24"/>
                <w:lang w:val="ru-RU"/>
              </w:rPr>
              <w:t xml:space="preserve"> </w:t>
            </w:r>
            <w:r w:rsidRPr="001412B7">
              <w:rPr>
                <w:sz w:val="24"/>
                <w:szCs w:val="24"/>
                <w:lang w:val="ru-RU"/>
              </w:rPr>
              <w:t>соблюдения</w:t>
            </w:r>
            <w:r w:rsidRPr="001412B7">
              <w:rPr>
                <w:spacing w:val="1"/>
                <w:sz w:val="24"/>
                <w:szCs w:val="24"/>
                <w:lang w:val="ru-RU"/>
              </w:rPr>
              <w:t xml:space="preserve"> </w:t>
            </w:r>
            <w:r w:rsidRPr="001412B7">
              <w:rPr>
                <w:sz w:val="24"/>
                <w:szCs w:val="24"/>
                <w:lang w:val="ru-RU"/>
              </w:rPr>
              <w:t>конституционных</w:t>
            </w:r>
            <w:r w:rsidRPr="001412B7">
              <w:rPr>
                <w:spacing w:val="-4"/>
                <w:sz w:val="24"/>
                <w:szCs w:val="24"/>
                <w:lang w:val="ru-RU"/>
              </w:rPr>
              <w:t xml:space="preserve"> </w:t>
            </w:r>
            <w:r w:rsidRPr="001412B7">
              <w:rPr>
                <w:sz w:val="24"/>
                <w:szCs w:val="24"/>
                <w:lang w:val="ru-RU"/>
              </w:rPr>
              <w:t>прав</w:t>
            </w:r>
            <w:r w:rsidRPr="001412B7">
              <w:rPr>
                <w:spacing w:val="3"/>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свобод</w:t>
            </w:r>
            <w:r w:rsidRPr="001412B7">
              <w:rPr>
                <w:spacing w:val="-1"/>
                <w:sz w:val="24"/>
                <w:szCs w:val="24"/>
                <w:lang w:val="ru-RU"/>
              </w:rPr>
              <w:t xml:space="preserve"> </w:t>
            </w:r>
            <w:r w:rsidRPr="001412B7">
              <w:rPr>
                <w:sz w:val="24"/>
                <w:szCs w:val="24"/>
                <w:lang w:val="ru-RU"/>
              </w:rPr>
              <w:t>всех</w:t>
            </w:r>
            <w:r w:rsidRPr="001412B7">
              <w:rPr>
                <w:spacing w:val="-3"/>
                <w:sz w:val="24"/>
                <w:szCs w:val="24"/>
                <w:lang w:val="ru-RU"/>
              </w:rPr>
              <w:t xml:space="preserve"> </w:t>
            </w:r>
            <w:r w:rsidRPr="001412B7">
              <w:rPr>
                <w:sz w:val="24"/>
                <w:szCs w:val="24"/>
                <w:lang w:val="ru-RU"/>
              </w:rPr>
              <w:t>граждан.</w:t>
            </w:r>
          </w:p>
          <w:p w:rsidR="001A5B40" w:rsidRPr="001412B7" w:rsidRDefault="001A5B40" w:rsidP="001A5B40">
            <w:pPr>
              <w:pStyle w:val="TableParagraph"/>
              <w:jc w:val="both"/>
              <w:rPr>
                <w:sz w:val="24"/>
                <w:szCs w:val="24"/>
                <w:lang w:val="ru-RU"/>
              </w:rPr>
            </w:pPr>
            <w:r w:rsidRPr="001412B7">
              <w:rPr>
                <w:sz w:val="24"/>
                <w:szCs w:val="24"/>
                <w:lang w:val="ru-RU"/>
              </w:rPr>
              <w:t>Понимают и деятельно выражают ценность межрелигиозного,</w:t>
            </w:r>
            <w:r w:rsidRPr="001412B7">
              <w:rPr>
                <w:spacing w:val="1"/>
                <w:sz w:val="24"/>
                <w:szCs w:val="24"/>
                <w:lang w:val="ru-RU"/>
              </w:rPr>
              <w:t xml:space="preserve"> </w:t>
            </w:r>
            <w:r w:rsidRPr="001412B7">
              <w:rPr>
                <w:sz w:val="24"/>
                <w:szCs w:val="24"/>
                <w:lang w:val="ru-RU"/>
              </w:rPr>
              <w:t>межнационального согласия</w:t>
            </w:r>
            <w:r w:rsidRPr="001412B7">
              <w:rPr>
                <w:spacing w:val="-5"/>
                <w:sz w:val="24"/>
                <w:szCs w:val="24"/>
                <w:lang w:val="ru-RU"/>
              </w:rPr>
              <w:t xml:space="preserve"> </w:t>
            </w:r>
            <w:r w:rsidRPr="001412B7">
              <w:rPr>
                <w:sz w:val="24"/>
                <w:szCs w:val="24"/>
                <w:lang w:val="ru-RU"/>
              </w:rPr>
              <w:t>людей,</w:t>
            </w:r>
            <w:r w:rsidRPr="001412B7">
              <w:rPr>
                <w:spacing w:val="3"/>
                <w:sz w:val="24"/>
                <w:szCs w:val="24"/>
                <w:lang w:val="ru-RU"/>
              </w:rPr>
              <w:t xml:space="preserve"> </w:t>
            </w:r>
            <w:r w:rsidRPr="001412B7">
              <w:rPr>
                <w:sz w:val="24"/>
                <w:szCs w:val="24"/>
                <w:lang w:val="ru-RU"/>
              </w:rPr>
              <w:t>граждан,</w:t>
            </w:r>
            <w:r w:rsidRPr="001412B7">
              <w:rPr>
                <w:spacing w:val="2"/>
                <w:sz w:val="24"/>
                <w:szCs w:val="24"/>
                <w:lang w:val="ru-RU"/>
              </w:rPr>
              <w:t xml:space="preserve"> </w:t>
            </w:r>
            <w:r w:rsidRPr="001412B7">
              <w:rPr>
                <w:sz w:val="24"/>
                <w:szCs w:val="24"/>
                <w:lang w:val="ru-RU"/>
              </w:rPr>
              <w:t>народов</w:t>
            </w:r>
            <w:r w:rsidRPr="001412B7">
              <w:rPr>
                <w:spacing w:val="-2"/>
                <w:sz w:val="24"/>
                <w:szCs w:val="24"/>
                <w:lang w:val="ru-RU"/>
              </w:rPr>
              <w:t xml:space="preserve"> </w:t>
            </w:r>
            <w:r w:rsidRPr="001412B7">
              <w:rPr>
                <w:sz w:val="24"/>
                <w:szCs w:val="24"/>
                <w:lang w:val="ru-RU"/>
              </w:rPr>
              <w:t>в</w:t>
            </w:r>
            <w:r w:rsidRPr="001412B7">
              <w:rPr>
                <w:spacing w:val="1"/>
                <w:sz w:val="24"/>
                <w:szCs w:val="24"/>
                <w:lang w:val="ru-RU"/>
              </w:rPr>
              <w:t xml:space="preserve"> </w:t>
            </w:r>
            <w:r w:rsidRPr="001412B7">
              <w:rPr>
                <w:sz w:val="24"/>
                <w:szCs w:val="24"/>
                <w:lang w:val="ru-RU"/>
              </w:rPr>
              <w:t>России.</w:t>
            </w:r>
          </w:p>
          <w:p w:rsidR="001A5B40" w:rsidRPr="001412B7" w:rsidRDefault="001A5B40" w:rsidP="001A5B40">
            <w:pPr>
              <w:pStyle w:val="TableParagraph"/>
              <w:ind w:right="115"/>
              <w:jc w:val="both"/>
              <w:rPr>
                <w:sz w:val="24"/>
                <w:szCs w:val="24"/>
                <w:lang w:val="ru-RU"/>
              </w:rPr>
            </w:pPr>
            <w:r w:rsidRPr="001412B7">
              <w:rPr>
                <w:sz w:val="24"/>
                <w:szCs w:val="24"/>
                <w:lang w:val="ru-RU"/>
              </w:rPr>
              <w:t>Способны вести диалог с людьми разных национальностей, религиозной</w:t>
            </w:r>
            <w:r w:rsidRPr="001412B7">
              <w:rPr>
                <w:spacing w:val="1"/>
                <w:sz w:val="24"/>
                <w:szCs w:val="24"/>
                <w:lang w:val="ru-RU"/>
              </w:rPr>
              <w:t xml:space="preserve"> </w:t>
            </w:r>
            <w:r w:rsidRPr="001412B7">
              <w:rPr>
                <w:sz w:val="24"/>
                <w:szCs w:val="24"/>
                <w:lang w:val="ru-RU"/>
              </w:rPr>
              <w:t>принадлежности, достигать в нем взаимопонимания, находить общие цели</w:t>
            </w:r>
            <w:r w:rsidRPr="001412B7">
              <w:rPr>
                <w:spacing w:val="-57"/>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сотрудничать</w:t>
            </w:r>
            <w:r w:rsidRPr="001412B7">
              <w:rPr>
                <w:spacing w:val="3"/>
                <w:sz w:val="24"/>
                <w:szCs w:val="24"/>
                <w:lang w:val="ru-RU"/>
              </w:rPr>
              <w:t xml:space="preserve"> </w:t>
            </w:r>
            <w:r w:rsidRPr="001412B7">
              <w:rPr>
                <w:sz w:val="24"/>
                <w:szCs w:val="24"/>
                <w:lang w:val="ru-RU"/>
              </w:rPr>
              <w:t>для</w:t>
            </w:r>
            <w:r w:rsidRPr="001412B7">
              <w:rPr>
                <w:spacing w:val="2"/>
                <w:sz w:val="24"/>
                <w:szCs w:val="24"/>
                <w:lang w:val="ru-RU"/>
              </w:rPr>
              <w:t xml:space="preserve"> </w:t>
            </w:r>
            <w:r w:rsidRPr="001412B7">
              <w:rPr>
                <w:sz w:val="24"/>
                <w:szCs w:val="24"/>
                <w:lang w:val="ru-RU"/>
              </w:rPr>
              <w:t>их</w:t>
            </w:r>
            <w:r w:rsidRPr="001412B7">
              <w:rPr>
                <w:spacing w:val="-4"/>
                <w:sz w:val="24"/>
                <w:szCs w:val="24"/>
                <w:lang w:val="ru-RU"/>
              </w:rPr>
              <w:t xml:space="preserve"> </w:t>
            </w:r>
            <w:r w:rsidRPr="001412B7">
              <w:rPr>
                <w:sz w:val="24"/>
                <w:szCs w:val="24"/>
                <w:lang w:val="ru-RU"/>
              </w:rPr>
              <w:t>достижения.</w:t>
            </w:r>
          </w:p>
          <w:p w:rsidR="001A5B40" w:rsidRPr="001412B7" w:rsidRDefault="001A5B40" w:rsidP="001A5B40">
            <w:pPr>
              <w:pStyle w:val="TableParagraph"/>
              <w:jc w:val="both"/>
              <w:rPr>
                <w:sz w:val="24"/>
                <w:szCs w:val="24"/>
                <w:lang w:val="ru-RU"/>
              </w:rPr>
            </w:pPr>
            <w:proofErr w:type="gramStart"/>
            <w:r w:rsidRPr="001412B7">
              <w:rPr>
                <w:sz w:val="24"/>
                <w:szCs w:val="24"/>
                <w:lang w:val="ru-RU"/>
              </w:rPr>
              <w:t>Ориентированы</w:t>
            </w:r>
            <w:r w:rsidRPr="001412B7">
              <w:rPr>
                <w:spacing w:val="-3"/>
                <w:sz w:val="24"/>
                <w:szCs w:val="24"/>
                <w:lang w:val="ru-RU"/>
              </w:rPr>
              <w:t xml:space="preserve"> </w:t>
            </w:r>
            <w:r w:rsidRPr="001412B7">
              <w:rPr>
                <w:sz w:val="24"/>
                <w:szCs w:val="24"/>
                <w:lang w:val="ru-RU"/>
              </w:rPr>
              <w:t>на</w:t>
            </w:r>
            <w:r w:rsidRPr="001412B7">
              <w:rPr>
                <w:spacing w:val="-5"/>
                <w:sz w:val="24"/>
                <w:szCs w:val="24"/>
                <w:lang w:val="ru-RU"/>
              </w:rPr>
              <w:t xml:space="preserve"> </w:t>
            </w:r>
            <w:r w:rsidRPr="001412B7">
              <w:rPr>
                <w:sz w:val="24"/>
                <w:szCs w:val="24"/>
                <w:lang w:val="ru-RU"/>
              </w:rPr>
              <w:t>создание</w:t>
            </w:r>
            <w:r w:rsidRPr="001412B7">
              <w:rPr>
                <w:spacing w:val="-1"/>
                <w:sz w:val="24"/>
                <w:szCs w:val="24"/>
                <w:lang w:val="ru-RU"/>
              </w:rPr>
              <w:t xml:space="preserve"> </w:t>
            </w:r>
            <w:r w:rsidRPr="001412B7">
              <w:rPr>
                <w:sz w:val="24"/>
                <w:szCs w:val="24"/>
                <w:lang w:val="ru-RU"/>
              </w:rPr>
              <w:t>устойчивой</w:t>
            </w:r>
            <w:r w:rsidRPr="001412B7">
              <w:rPr>
                <w:spacing w:val="-3"/>
                <w:sz w:val="24"/>
                <w:szCs w:val="24"/>
                <w:lang w:val="ru-RU"/>
              </w:rPr>
              <w:t xml:space="preserve"> </w:t>
            </w:r>
            <w:r w:rsidRPr="001412B7">
              <w:rPr>
                <w:sz w:val="24"/>
                <w:szCs w:val="24"/>
                <w:lang w:val="ru-RU"/>
              </w:rPr>
              <w:t>многодетной</w:t>
            </w:r>
            <w:r w:rsidRPr="001412B7">
              <w:rPr>
                <w:spacing w:val="-4"/>
                <w:sz w:val="24"/>
                <w:szCs w:val="24"/>
                <w:lang w:val="ru-RU"/>
              </w:rPr>
              <w:t xml:space="preserve"> </w:t>
            </w:r>
            <w:r w:rsidRPr="001412B7">
              <w:rPr>
                <w:sz w:val="24"/>
                <w:szCs w:val="24"/>
                <w:lang w:val="ru-RU"/>
              </w:rPr>
              <w:t>семьи</w:t>
            </w:r>
            <w:r w:rsidRPr="001412B7">
              <w:rPr>
                <w:spacing w:val="-3"/>
                <w:sz w:val="24"/>
                <w:szCs w:val="24"/>
                <w:lang w:val="ru-RU"/>
              </w:rPr>
              <w:t xml:space="preserve"> </w:t>
            </w:r>
            <w:r w:rsidRPr="001412B7">
              <w:rPr>
                <w:sz w:val="24"/>
                <w:szCs w:val="24"/>
                <w:lang w:val="ru-RU"/>
              </w:rPr>
              <w:t>на</w:t>
            </w:r>
            <w:r w:rsidRPr="001412B7">
              <w:rPr>
                <w:spacing w:val="-6"/>
                <w:sz w:val="24"/>
                <w:szCs w:val="24"/>
                <w:lang w:val="ru-RU"/>
              </w:rPr>
              <w:t xml:space="preserve"> </w:t>
            </w:r>
            <w:r w:rsidRPr="001412B7">
              <w:rPr>
                <w:sz w:val="24"/>
                <w:szCs w:val="24"/>
                <w:lang w:val="ru-RU"/>
              </w:rPr>
              <w:t>основе</w:t>
            </w:r>
            <w:proofErr w:type="gramEnd"/>
          </w:p>
          <w:p w:rsidR="001A5B40" w:rsidRPr="001412B7" w:rsidRDefault="001A5B40" w:rsidP="001A5B40">
            <w:pPr>
              <w:pStyle w:val="TableParagraph"/>
              <w:jc w:val="both"/>
              <w:rPr>
                <w:sz w:val="24"/>
                <w:szCs w:val="24"/>
                <w:lang w:val="ru-RU"/>
              </w:rPr>
            </w:pPr>
            <w:r w:rsidRPr="001412B7">
              <w:rPr>
                <w:sz w:val="24"/>
                <w:szCs w:val="24"/>
                <w:lang w:val="ru-RU"/>
              </w:rPr>
              <w:t>российских</w:t>
            </w:r>
            <w:r w:rsidRPr="001412B7">
              <w:rPr>
                <w:spacing w:val="-8"/>
                <w:sz w:val="24"/>
                <w:szCs w:val="24"/>
                <w:lang w:val="ru-RU"/>
              </w:rPr>
              <w:t xml:space="preserve"> </w:t>
            </w:r>
            <w:r w:rsidRPr="001412B7">
              <w:rPr>
                <w:sz w:val="24"/>
                <w:szCs w:val="24"/>
                <w:lang w:val="ru-RU"/>
              </w:rPr>
              <w:t>традиционных</w:t>
            </w:r>
            <w:r w:rsidRPr="001412B7">
              <w:rPr>
                <w:spacing w:val="-7"/>
                <w:sz w:val="24"/>
                <w:szCs w:val="24"/>
                <w:lang w:val="ru-RU"/>
              </w:rPr>
              <w:t xml:space="preserve"> </w:t>
            </w:r>
            <w:r w:rsidRPr="001412B7">
              <w:rPr>
                <w:sz w:val="24"/>
                <w:szCs w:val="24"/>
                <w:lang w:val="ru-RU"/>
              </w:rPr>
              <w:t>семейных</w:t>
            </w:r>
            <w:r w:rsidRPr="001412B7">
              <w:rPr>
                <w:spacing w:val="-7"/>
                <w:sz w:val="24"/>
                <w:szCs w:val="24"/>
                <w:lang w:val="ru-RU"/>
              </w:rPr>
              <w:t xml:space="preserve"> </w:t>
            </w:r>
            <w:r w:rsidRPr="001412B7">
              <w:rPr>
                <w:sz w:val="24"/>
                <w:szCs w:val="24"/>
                <w:lang w:val="ru-RU"/>
              </w:rPr>
              <w:t>ценностей,</w:t>
            </w:r>
            <w:r w:rsidRPr="001412B7">
              <w:rPr>
                <w:spacing w:val="-1"/>
                <w:sz w:val="24"/>
                <w:szCs w:val="24"/>
                <w:lang w:val="ru-RU"/>
              </w:rPr>
              <w:t xml:space="preserve"> </w:t>
            </w:r>
            <w:proofErr w:type="gramStart"/>
            <w:r w:rsidRPr="001412B7">
              <w:rPr>
                <w:sz w:val="24"/>
                <w:szCs w:val="24"/>
                <w:lang w:val="ru-RU"/>
              </w:rPr>
              <w:t>понимании</w:t>
            </w:r>
            <w:proofErr w:type="gramEnd"/>
            <w:r w:rsidRPr="001412B7">
              <w:rPr>
                <w:spacing w:val="-2"/>
                <w:sz w:val="24"/>
                <w:szCs w:val="24"/>
                <w:lang w:val="ru-RU"/>
              </w:rPr>
              <w:t xml:space="preserve"> </w:t>
            </w:r>
            <w:r w:rsidRPr="001412B7">
              <w:rPr>
                <w:sz w:val="24"/>
                <w:szCs w:val="24"/>
                <w:lang w:val="ru-RU"/>
              </w:rPr>
              <w:t>брака</w:t>
            </w:r>
            <w:r w:rsidRPr="001412B7">
              <w:rPr>
                <w:spacing w:val="-3"/>
                <w:sz w:val="24"/>
                <w:szCs w:val="24"/>
                <w:lang w:val="ru-RU"/>
              </w:rPr>
              <w:t xml:space="preserve"> </w:t>
            </w:r>
            <w:r w:rsidRPr="001412B7">
              <w:rPr>
                <w:sz w:val="24"/>
                <w:szCs w:val="24"/>
                <w:lang w:val="ru-RU"/>
              </w:rPr>
              <w:t>как</w:t>
            </w:r>
          </w:p>
          <w:p w:rsidR="001A5B40" w:rsidRPr="001412B7" w:rsidRDefault="001A5B40" w:rsidP="001A5B40">
            <w:pPr>
              <w:pStyle w:val="TableParagraph"/>
              <w:jc w:val="both"/>
              <w:rPr>
                <w:sz w:val="24"/>
                <w:szCs w:val="24"/>
                <w:lang w:val="ru-RU"/>
              </w:rPr>
            </w:pPr>
            <w:r w:rsidRPr="001412B7">
              <w:rPr>
                <w:sz w:val="24"/>
                <w:szCs w:val="24"/>
                <w:lang w:val="ru-RU"/>
              </w:rPr>
              <w:t>союза</w:t>
            </w:r>
            <w:r w:rsidRPr="001412B7">
              <w:rPr>
                <w:spacing w:val="-3"/>
                <w:sz w:val="24"/>
                <w:szCs w:val="24"/>
                <w:lang w:val="ru-RU"/>
              </w:rPr>
              <w:t xml:space="preserve"> </w:t>
            </w:r>
            <w:r w:rsidRPr="001412B7">
              <w:rPr>
                <w:sz w:val="24"/>
                <w:szCs w:val="24"/>
                <w:lang w:val="ru-RU"/>
              </w:rPr>
              <w:t>мужчины</w:t>
            </w:r>
            <w:r w:rsidRPr="001412B7">
              <w:rPr>
                <w:spacing w:val="-1"/>
                <w:sz w:val="24"/>
                <w:szCs w:val="24"/>
                <w:lang w:val="ru-RU"/>
              </w:rPr>
              <w:t xml:space="preserve"> </w:t>
            </w:r>
            <w:r w:rsidRPr="001412B7">
              <w:rPr>
                <w:sz w:val="24"/>
                <w:szCs w:val="24"/>
                <w:lang w:val="ru-RU"/>
              </w:rPr>
              <w:t>и</w:t>
            </w:r>
            <w:r w:rsidRPr="001412B7">
              <w:rPr>
                <w:spacing w:val="-6"/>
                <w:sz w:val="24"/>
                <w:szCs w:val="24"/>
                <w:lang w:val="ru-RU"/>
              </w:rPr>
              <w:t xml:space="preserve"> </w:t>
            </w:r>
            <w:r w:rsidRPr="001412B7">
              <w:rPr>
                <w:sz w:val="24"/>
                <w:szCs w:val="24"/>
                <w:lang w:val="ru-RU"/>
              </w:rPr>
              <w:t>женщины</w:t>
            </w:r>
            <w:r w:rsidRPr="001412B7">
              <w:rPr>
                <w:spacing w:val="-1"/>
                <w:sz w:val="24"/>
                <w:szCs w:val="24"/>
                <w:lang w:val="ru-RU"/>
              </w:rPr>
              <w:t xml:space="preserve"> </w:t>
            </w:r>
            <w:r w:rsidRPr="001412B7">
              <w:rPr>
                <w:sz w:val="24"/>
                <w:szCs w:val="24"/>
                <w:lang w:val="ru-RU"/>
              </w:rPr>
              <w:t>для</w:t>
            </w:r>
            <w:r w:rsidRPr="001412B7">
              <w:rPr>
                <w:spacing w:val="-2"/>
                <w:sz w:val="24"/>
                <w:szCs w:val="24"/>
                <w:lang w:val="ru-RU"/>
              </w:rPr>
              <w:t xml:space="preserve"> </w:t>
            </w:r>
            <w:r w:rsidRPr="001412B7">
              <w:rPr>
                <w:sz w:val="24"/>
                <w:szCs w:val="24"/>
                <w:lang w:val="ru-RU"/>
              </w:rPr>
              <w:t>создания</w:t>
            </w:r>
            <w:r w:rsidRPr="001412B7">
              <w:rPr>
                <w:spacing w:val="-7"/>
                <w:sz w:val="24"/>
                <w:szCs w:val="24"/>
                <w:lang w:val="ru-RU"/>
              </w:rPr>
              <w:t xml:space="preserve"> </w:t>
            </w:r>
            <w:r w:rsidRPr="001412B7">
              <w:rPr>
                <w:sz w:val="24"/>
                <w:szCs w:val="24"/>
                <w:lang w:val="ru-RU"/>
              </w:rPr>
              <w:t>семьи, рождения</w:t>
            </w:r>
            <w:r w:rsidRPr="001412B7">
              <w:rPr>
                <w:spacing w:val="-2"/>
                <w:sz w:val="24"/>
                <w:szCs w:val="24"/>
                <w:lang w:val="ru-RU"/>
              </w:rPr>
              <w:t xml:space="preserve"> </w:t>
            </w:r>
            <w:r w:rsidRPr="001412B7">
              <w:rPr>
                <w:sz w:val="24"/>
                <w:szCs w:val="24"/>
                <w:lang w:val="ru-RU"/>
              </w:rPr>
              <w:t>и</w:t>
            </w:r>
            <w:r w:rsidRPr="001412B7">
              <w:rPr>
                <w:spacing w:val="-6"/>
                <w:sz w:val="24"/>
                <w:szCs w:val="24"/>
                <w:lang w:val="ru-RU"/>
              </w:rPr>
              <w:t xml:space="preserve"> </w:t>
            </w:r>
            <w:r w:rsidRPr="001412B7">
              <w:rPr>
                <w:sz w:val="24"/>
                <w:szCs w:val="24"/>
                <w:lang w:val="ru-RU"/>
              </w:rPr>
              <w:t>воспитания</w:t>
            </w:r>
            <w:r w:rsidRPr="001412B7">
              <w:rPr>
                <w:spacing w:val="-6"/>
                <w:sz w:val="24"/>
                <w:szCs w:val="24"/>
                <w:lang w:val="ru-RU"/>
              </w:rPr>
              <w:t xml:space="preserve"> </w:t>
            </w:r>
            <w:r w:rsidRPr="001412B7">
              <w:rPr>
                <w:sz w:val="24"/>
                <w:szCs w:val="24"/>
                <w:lang w:val="ru-RU"/>
              </w:rPr>
              <w:t>в</w:t>
            </w:r>
            <w:r w:rsidRPr="001412B7">
              <w:rPr>
                <w:spacing w:val="-57"/>
                <w:sz w:val="24"/>
                <w:szCs w:val="24"/>
                <w:lang w:val="ru-RU"/>
              </w:rPr>
              <w:t xml:space="preserve"> </w:t>
            </w:r>
            <w:r w:rsidRPr="001412B7">
              <w:rPr>
                <w:sz w:val="24"/>
                <w:szCs w:val="24"/>
                <w:lang w:val="ru-RU"/>
              </w:rPr>
              <w:t>ней</w:t>
            </w:r>
            <w:r w:rsidRPr="001412B7">
              <w:rPr>
                <w:spacing w:val="2"/>
                <w:sz w:val="24"/>
                <w:szCs w:val="24"/>
                <w:lang w:val="ru-RU"/>
              </w:rPr>
              <w:t xml:space="preserve"> </w:t>
            </w:r>
            <w:r w:rsidRPr="001412B7">
              <w:rPr>
                <w:sz w:val="24"/>
                <w:szCs w:val="24"/>
                <w:lang w:val="ru-RU"/>
              </w:rPr>
              <w:t>детей,</w:t>
            </w:r>
            <w:r w:rsidRPr="001412B7">
              <w:rPr>
                <w:spacing w:val="-1"/>
                <w:sz w:val="24"/>
                <w:szCs w:val="24"/>
                <w:lang w:val="ru-RU"/>
              </w:rPr>
              <w:t xml:space="preserve"> </w:t>
            </w:r>
            <w:r w:rsidRPr="001412B7">
              <w:rPr>
                <w:sz w:val="24"/>
                <w:szCs w:val="24"/>
                <w:lang w:val="ru-RU"/>
              </w:rPr>
              <w:t>неприятия</w:t>
            </w:r>
            <w:r w:rsidRPr="001412B7">
              <w:rPr>
                <w:spacing w:val="-4"/>
                <w:sz w:val="24"/>
                <w:szCs w:val="24"/>
                <w:lang w:val="ru-RU"/>
              </w:rPr>
              <w:t xml:space="preserve"> </w:t>
            </w:r>
            <w:r w:rsidRPr="001412B7">
              <w:rPr>
                <w:sz w:val="24"/>
                <w:szCs w:val="24"/>
                <w:lang w:val="ru-RU"/>
              </w:rPr>
              <w:t>насилия</w:t>
            </w:r>
            <w:r w:rsidRPr="001412B7">
              <w:rPr>
                <w:spacing w:val="-3"/>
                <w:sz w:val="24"/>
                <w:szCs w:val="24"/>
                <w:lang w:val="ru-RU"/>
              </w:rPr>
              <w:t xml:space="preserve"> </w:t>
            </w:r>
            <w:r w:rsidRPr="001412B7">
              <w:rPr>
                <w:sz w:val="24"/>
                <w:szCs w:val="24"/>
                <w:lang w:val="ru-RU"/>
              </w:rPr>
              <w:t>в</w:t>
            </w:r>
            <w:r w:rsidRPr="001412B7">
              <w:rPr>
                <w:spacing w:val="-2"/>
                <w:sz w:val="24"/>
                <w:szCs w:val="24"/>
                <w:lang w:val="ru-RU"/>
              </w:rPr>
              <w:t xml:space="preserve"> </w:t>
            </w:r>
            <w:r w:rsidRPr="001412B7">
              <w:rPr>
                <w:sz w:val="24"/>
                <w:szCs w:val="24"/>
                <w:lang w:val="ru-RU"/>
              </w:rPr>
              <w:t>семье,</w:t>
            </w:r>
            <w:r w:rsidRPr="001412B7">
              <w:rPr>
                <w:spacing w:val="-1"/>
                <w:sz w:val="24"/>
                <w:szCs w:val="24"/>
                <w:lang w:val="ru-RU"/>
              </w:rPr>
              <w:t xml:space="preserve"> </w:t>
            </w:r>
            <w:r w:rsidRPr="001412B7">
              <w:rPr>
                <w:sz w:val="24"/>
                <w:szCs w:val="24"/>
                <w:lang w:val="ru-RU"/>
              </w:rPr>
              <w:t xml:space="preserve">ухода </w:t>
            </w:r>
            <w:proofErr w:type="gramStart"/>
            <w:r w:rsidRPr="001412B7">
              <w:rPr>
                <w:sz w:val="24"/>
                <w:szCs w:val="24"/>
                <w:lang w:val="ru-RU"/>
              </w:rPr>
              <w:t>от</w:t>
            </w:r>
            <w:proofErr w:type="gramEnd"/>
            <w:r w:rsidRPr="001412B7">
              <w:rPr>
                <w:spacing w:val="-2"/>
                <w:sz w:val="24"/>
                <w:szCs w:val="24"/>
                <w:lang w:val="ru-RU"/>
              </w:rPr>
              <w:t xml:space="preserve"> </w:t>
            </w:r>
            <w:r w:rsidRPr="001412B7">
              <w:rPr>
                <w:sz w:val="24"/>
                <w:szCs w:val="24"/>
                <w:lang w:val="ru-RU"/>
              </w:rPr>
              <w:t>родительской</w:t>
            </w:r>
          </w:p>
          <w:p w:rsidR="001A5B40" w:rsidRPr="001412B7" w:rsidRDefault="001A5B40" w:rsidP="001A5B40">
            <w:pPr>
              <w:pStyle w:val="TableParagraph"/>
              <w:jc w:val="both"/>
              <w:rPr>
                <w:sz w:val="24"/>
                <w:szCs w:val="24"/>
                <w:lang w:val="ru-RU"/>
              </w:rPr>
            </w:pPr>
            <w:r w:rsidRPr="001412B7">
              <w:rPr>
                <w:sz w:val="24"/>
                <w:szCs w:val="24"/>
                <w:lang w:val="ru-RU"/>
              </w:rPr>
              <w:t>ответственности.</w:t>
            </w:r>
          </w:p>
          <w:p w:rsidR="001A5B40" w:rsidRPr="001412B7" w:rsidRDefault="001A5B40" w:rsidP="001A5B40">
            <w:pPr>
              <w:pStyle w:val="TableParagraph"/>
              <w:ind w:right="160"/>
              <w:jc w:val="both"/>
              <w:rPr>
                <w:sz w:val="24"/>
                <w:szCs w:val="24"/>
                <w:lang w:val="ru-RU"/>
              </w:rPr>
            </w:pPr>
            <w:r w:rsidRPr="001412B7">
              <w:rPr>
                <w:sz w:val="24"/>
                <w:szCs w:val="24"/>
                <w:lang w:val="ru-RU"/>
              </w:rPr>
              <w:t>Обладают</w:t>
            </w:r>
            <w:r w:rsidRPr="001412B7">
              <w:rPr>
                <w:spacing w:val="-3"/>
                <w:sz w:val="24"/>
                <w:szCs w:val="24"/>
                <w:lang w:val="ru-RU"/>
              </w:rPr>
              <w:t xml:space="preserve"> </w:t>
            </w:r>
            <w:r w:rsidRPr="001412B7">
              <w:rPr>
                <w:sz w:val="24"/>
                <w:szCs w:val="24"/>
                <w:lang w:val="ru-RU"/>
              </w:rPr>
              <w:t>сформированными</w:t>
            </w:r>
            <w:r w:rsidRPr="001412B7">
              <w:rPr>
                <w:spacing w:val="-7"/>
                <w:sz w:val="24"/>
                <w:szCs w:val="24"/>
                <w:lang w:val="ru-RU"/>
              </w:rPr>
              <w:t xml:space="preserve"> </w:t>
            </w:r>
            <w:r w:rsidRPr="001412B7">
              <w:rPr>
                <w:sz w:val="24"/>
                <w:szCs w:val="24"/>
                <w:lang w:val="ru-RU"/>
              </w:rPr>
              <w:t>представлениями</w:t>
            </w:r>
            <w:r w:rsidRPr="001412B7">
              <w:rPr>
                <w:spacing w:val="-11"/>
                <w:sz w:val="24"/>
                <w:szCs w:val="24"/>
                <w:lang w:val="ru-RU"/>
              </w:rPr>
              <w:t xml:space="preserve"> </w:t>
            </w:r>
            <w:r w:rsidRPr="001412B7">
              <w:rPr>
                <w:sz w:val="24"/>
                <w:szCs w:val="24"/>
                <w:lang w:val="ru-RU"/>
              </w:rPr>
              <w:t>о</w:t>
            </w:r>
            <w:r w:rsidRPr="001412B7">
              <w:rPr>
                <w:spacing w:val="1"/>
                <w:sz w:val="24"/>
                <w:szCs w:val="24"/>
                <w:lang w:val="ru-RU"/>
              </w:rPr>
              <w:t xml:space="preserve"> </w:t>
            </w:r>
            <w:r w:rsidRPr="001412B7">
              <w:rPr>
                <w:sz w:val="24"/>
                <w:szCs w:val="24"/>
                <w:lang w:val="ru-RU"/>
              </w:rPr>
              <w:t>роли</w:t>
            </w:r>
            <w:r w:rsidRPr="001412B7">
              <w:rPr>
                <w:spacing w:val="-6"/>
                <w:sz w:val="24"/>
                <w:szCs w:val="24"/>
                <w:lang w:val="ru-RU"/>
              </w:rPr>
              <w:t xml:space="preserve"> </w:t>
            </w:r>
            <w:r w:rsidRPr="001412B7">
              <w:rPr>
                <w:sz w:val="24"/>
                <w:szCs w:val="24"/>
                <w:lang w:val="ru-RU"/>
              </w:rPr>
              <w:t>русского</w:t>
            </w:r>
            <w:r w:rsidRPr="001412B7">
              <w:rPr>
                <w:spacing w:val="1"/>
                <w:sz w:val="24"/>
                <w:szCs w:val="24"/>
                <w:lang w:val="ru-RU"/>
              </w:rPr>
              <w:t xml:space="preserve"> </w:t>
            </w:r>
            <w:r w:rsidRPr="001412B7">
              <w:rPr>
                <w:sz w:val="24"/>
                <w:szCs w:val="24"/>
                <w:lang w:val="ru-RU"/>
              </w:rPr>
              <w:t>и</w:t>
            </w:r>
            <w:r w:rsidRPr="001412B7">
              <w:rPr>
                <w:spacing w:val="-6"/>
                <w:sz w:val="24"/>
                <w:szCs w:val="24"/>
                <w:lang w:val="ru-RU"/>
              </w:rPr>
              <w:t xml:space="preserve"> </w:t>
            </w:r>
            <w:r w:rsidRPr="001412B7">
              <w:rPr>
                <w:sz w:val="24"/>
                <w:szCs w:val="24"/>
                <w:lang w:val="ru-RU"/>
              </w:rPr>
              <w:t>родного</w:t>
            </w:r>
            <w:r w:rsidRPr="001412B7">
              <w:rPr>
                <w:spacing w:val="-57"/>
                <w:sz w:val="24"/>
                <w:szCs w:val="24"/>
                <w:lang w:val="ru-RU"/>
              </w:rPr>
              <w:t xml:space="preserve"> </w:t>
            </w:r>
            <w:r w:rsidRPr="001412B7">
              <w:rPr>
                <w:sz w:val="24"/>
                <w:szCs w:val="24"/>
                <w:lang w:val="ru-RU"/>
              </w:rPr>
              <w:t>языков, литературы в жизни человека, народа, общества, Российского</w:t>
            </w:r>
            <w:r w:rsidRPr="001412B7">
              <w:rPr>
                <w:spacing w:val="1"/>
                <w:sz w:val="24"/>
                <w:szCs w:val="24"/>
                <w:lang w:val="ru-RU"/>
              </w:rPr>
              <w:t xml:space="preserve"> </w:t>
            </w:r>
            <w:r w:rsidRPr="001412B7">
              <w:rPr>
                <w:sz w:val="24"/>
                <w:szCs w:val="24"/>
                <w:lang w:val="ru-RU"/>
              </w:rPr>
              <w:t>государства, их значении в духовно-нравственной культуре народа</w:t>
            </w:r>
            <w:r w:rsidRPr="001412B7">
              <w:rPr>
                <w:spacing w:val="1"/>
                <w:sz w:val="24"/>
                <w:szCs w:val="24"/>
                <w:lang w:val="ru-RU"/>
              </w:rPr>
              <w:t xml:space="preserve"> </w:t>
            </w:r>
            <w:r w:rsidRPr="001412B7">
              <w:rPr>
                <w:sz w:val="24"/>
                <w:szCs w:val="24"/>
                <w:lang w:val="ru-RU"/>
              </w:rPr>
              <w:t>России,</w:t>
            </w:r>
            <w:r w:rsidRPr="001412B7">
              <w:rPr>
                <w:spacing w:val="-2"/>
                <w:sz w:val="24"/>
                <w:szCs w:val="24"/>
                <w:lang w:val="ru-RU"/>
              </w:rPr>
              <w:t xml:space="preserve"> </w:t>
            </w:r>
            <w:r w:rsidRPr="001412B7">
              <w:rPr>
                <w:sz w:val="24"/>
                <w:szCs w:val="24"/>
                <w:lang w:val="ru-RU"/>
              </w:rPr>
              <w:t>мировой</w:t>
            </w:r>
            <w:r w:rsidRPr="001412B7">
              <w:rPr>
                <w:spacing w:val="3"/>
                <w:sz w:val="24"/>
                <w:szCs w:val="24"/>
                <w:lang w:val="ru-RU"/>
              </w:rPr>
              <w:t xml:space="preserve"> </w:t>
            </w:r>
            <w:r w:rsidRPr="001412B7">
              <w:rPr>
                <w:sz w:val="24"/>
                <w:szCs w:val="24"/>
                <w:lang w:val="ru-RU"/>
              </w:rPr>
              <w:t>культуре.</w:t>
            </w:r>
          </w:p>
          <w:p w:rsidR="001A5B40" w:rsidRPr="001412B7" w:rsidRDefault="001A5B40" w:rsidP="001A5B40">
            <w:pPr>
              <w:pStyle w:val="TableParagraph"/>
              <w:jc w:val="both"/>
              <w:rPr>
                <w:sz w:val="24"/>
                <w:szCs w:val="24"/>
                <w:lang w:val="ru-RU"/>
              </w:rPr>
            </w:pPr>
            <w:r w:rsidRPr="001412B7">
              <w:rPr>
                <w:sz w:val="24"/>
                <w:szCs w:val="24"/>
                <w:lang w:val="ru-RU"/>
              </w:rPr>
              <w:t>Демонстрируют</w:t>
            </w:r>
            <w:r w:rsidRPr="001412B7">
              <w:rPr>
                <w:spacing w:val="4"/>
                <w:sz w:val="24"/>
                <w:szCs w:val="24"/>
                <w:lang w:val="ru-RU"/>
              </w:rPr>
              <w:t xml:space="preserve"> </w:t>
            </w:r>
            <w:r w:rsidRPr="001412B7">
              <w:rPr>
                <w:sz w:val="24"/>
                <w:szCs w:val="24"/>
                <w:lang w:val="ru-RU"/>
              </w:rPr>
              <w:t>устойчивый</w:t>
            </w:r>
            <w:r w:rsidRPr="001412B7">
              <w:rPr>
                <w:spacing w:val="-5"/>
                <w:sz w:val="24"/>
                <w:szCs w:val="24"/>
                <w:lang w:val="ru-RU"/>
              </w:rPr>
              <w:t xml:space="preserve"> </w:t>
            </w:r>
            <w:r w:rsidRPr="001412B7">
              <w:rPr>
                <w:sz w:val="24"/>
                <w:szCs w:val="24"/>
                <w:lang w:val="ru-RU"/>
              </w:rPr>
              <w:t>интерес</w:t>
            </w:r>
            <w:r w:rsidRPr="001412B7">
              <w:rPr>
                <w:spacing w:val="-1"/>
                <w:sz w:val="24"/>
                <w:szCs w:val="24"/>
                <w:lang w:val="ru-RU"/>
              </w:rPr>
              <w:t xml:space="preserve"> </w:t>
            </w:r>
            <w:r w:rsidRPr="001412B7">
              <w:rPr>
                <w:sz w:val="24"/>
                <w:szCs w:val="24"/>
                <w:lang w:val="ru-RU"/>
              </w:rPr>
              <w:t>к</w:t>
            </w:r>
            <w:r w:rsidRPr="001412B7">
              <w:rPr>
                <w:spacing w:val="-7"/>
                <w:sz w:val="24"/>
                <w:szCs w:val="24"/>
                <w:lang w:val="ru-RU"/>
              </w:rPr>
              <w:t xml:space="preserve"> </w:t>
            </w:r>
            <w:r w:rsidRPr="001412B7">
              <w:rPr>
                <w:sz w:val="24"/>
                <w:szCs w:val="24"/>
                <w:lang w:val="ru-RU"/>
              </w:rPr>
              <w:t>чтению</w:t>
            </w:r>
            <w:r w:rsidRPr="001412B7">
              <w:rPr>
                <w:spacing w:val="-8"/>
                <w:sz w:val="24"/>
                <w:szCs w:val="24"/>
                <w:lang w:val="ru-RU"/>
              </w:rPr>
              <w:t xml:space="preserve"> </w:t>
            </w:r>
            <w:r w:rsidRPr="001412B7">
              <w:rPr>
                <w:sz w:val="24"/>
                <w:szCs w:val="24"/>
                <w:lang w:val="ru-RU"/>
              </w:rPr>
              <w:t>как</w:t>
            </w:r>
            <w:r w:rsidRPr="001412B7">
              <w:rPr>
                <w:spacing w:val="-2"/>
                <w:sz w:val="24"/>
                <w:szCs w:val="24"/>
                <w:lang w:val="ru-RU"/>
              </w:rPr>
              <w:t xml:space="preserve"> </w:t>
            </w:r>
            <w:r w:rsidRPr="001412B7">
              <w:rPr>
                <w:sz w:val="24"/>
                <w:szCs w:val="24"/>
                <w:lang w:val="ru-RU"/>
              </w:rPr>
              <w:t>средству</w:t>
            </w:r>
            <w:r w:rsidRPr="001412B7">
              <w:rPr>
                <w:spacing w:val="-10"/>
                <w:sz w:val="24"/>
                <w:szCs w:val="24"/>
                <w:lang w:val="ru-RU"/>
              </w:rPr>
              <w:t xml:space="preserve"> </w:t>
            </w:r>
            <w:r w:rsidRPr="001412B7">
              <w:rPr>
                <w:sz w:val="24"/>
                <w:szCs w:val="24"/>
                <w:lang w:val="ru-RU"/>
              </w:rPr>
              <w:t>познания</w:t>
            </w:r>
            <w:r w:rsidRPr="001412B7">
              <w:rPr>
                <w:spacing w:val="-57"/>
                <w:sz w:val="24"/>
                <w:szCs w:val="24"/>
                <w:lang w:val="ru-RU"/>
              </w:rPr>
              <w:t xml:space="preserve"> </w:t>
            </w:r>
            <w:r w:rsidRPr="001412B7">
              <w:rPr>
                <w:sz w:val="24"/>
                <w:szCs w:val="24"/>
                <w:lang w:val="ru-RU"/>
              </w:rPr>
              <w:t>отечественной</w:t>
            </w:r>
            <w:r w:rsidRPr="001412B7">
              <w:rPr>
                <w:spacing w:val="2"/>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мировой</w:t>
            </w:r>
            <w:r w:rsidRPr="001412B7">
              <w:rPr>
                <w:spacing w:val="-2"/>
                <w:sz w:val="24"/>
                <w:szCs w:val="24"/>
                <w:lang w:val="ru-RU"/>
              </w:rPr>
              <w:t xml:space="preserve"> </w:t>
            </w:r>
            <w:r w:rsidRPr="001412B7">
              <w:rPr>
                <w:sz w:val="24"/>
                <w:szCs w:val="24"/>
                <w:lang w:val="ru-RU"/>
              </w:rPr>
              <w:t>культуры.</w:t>
            </w:r>
          </w:p>
        </w:tc>
      </w:tr>
      <w:tr w:rsidR="001A5B40" w:rsidRPr="001412B7" w:rsidTr="001A5B40">
        <w:trPr>
          <w:trHeight w:val="4143"/>
          <w:jc w:val="center"/>
        </w:trPr>
        <w:tc>
          <w:tcPr>
            <w:tcW w:w="2179" w:type="dxa"/>
          </w:tcPr>
          <w:p w:rsidR="001A5B40" w:rsidRPr="001412B7" w:rsidRDefault="001A5B40" w:rsidP="001A5B40">
            <w:pPr>
              <w:pStyle w:val="TableParagraph"/>
              <w:jc w:val="both"/>
              <w:rPr>
                <w:sz w:val="24"/>
                <w:szCs w:val="24"/>
              </w:rPr>
            </w:pPr>
            <w:r w:rsidRPr="001412B7">
              <w:rPr>
                <w:sz w:val="24"/>
                <w:szCs w:val="24"/>
              </w:rPr>
              <w:t>Эстетическое</w:t>
            </w:r>
          </w:p>
        </w:tc>
        <w:tc>
          <w:tcPr>
            <w:tcW w:w="7942" w:type="dxa"/>
          </w:tcPr>
          <w:p w:rsidR="001A5B40" w:rsidRPr="001412B7" w:rsidRDefault="001A5B40" w:rsidP="001A5B40">
            <w:pPr>
              <w:pStyle w:val="TableParagraph"/>
              <w:jc w:val="both"/>
              <w:rPr>
                <w:sz w:val="24"/>
                <w:szCs w:val="24"/>
                <w:lang w:val="ru-RU"/>
              </w:rPr>
            </w:pPr>
            <w:r w:rsidRPr="001412B7">
              <w:rPr>
                <w:sz w:val="24"/>
                <w:szCs w:val="24"/>
                <w:lang w:val="ru-RU"/>
              </w:rPr>
              <w:t>Знают</w:t>
            </w:r>
            <w:r w:rsidRPr="001412B7">
              <w:rPr>
                <w:spacing w:val="-4"/>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уважают</w:t>
            </w:r>
            <w:r w:rsidRPr="001412B7">
              <w:rPr>
                <w:spacing w:val="-3"/>
                <w:sz w:val="24"/>
                <w:szCs w:val="24"/>
                <w:lang w:val="ru-RU"/>
              </w:rPr>
              <w:t xml:space="preserve"> </w:t>
            </w:r>
            <w:r w:rsidRPr="001412B7">
              <w:rPr>
                <w:sz w:val="24"/>
                <w:szCs w:val="24"/>
                <w:lang w:val="ru-RU"/>
              </w:rPr>
              <w:t>художественное</w:t>
            </w:r>
            <w:r w:rsidRPr="001412B7">
              <w:rPr>
                <w:spacing w:val="-9"/>
                <w:sz w:val="24"/>
                <w:szCs w:val="24"/>
                <w:lang w:val="ru-RU"/>
              </w:rPr>
              <w:t xml:space="preserve"> </w:t>
            </w:r>
            <w:r w:rsidRPr="001412B7">
              <w:rPr>
                <w:sz w:val="24"/>
                <w:szCs w:val="24"/>
                <w:lang w:val="ru-RU"/>
              </w:rPr>
              <w:t>творчество</w:t>
            </w:r>
            <w:r w:rsidRPr="001412B7">
              <w:rPr>
                <w:spacing w:val="-3"/>
                <w:sz w:val="24"/>
                <w:szCs w:val="24"/>
                <w:lang w:val="ru-RU"/>
              </w:rPr>
              <w:t xml:space="preserve"> </w:t>
            </w:r>
            <w:r w:rsidRPr="001412B7">
              <w:rPr>
                <w:sz w:val="24"/>
                <w:szCs w:val="24"/>
                <w:lang w:val="ru-RU"/>
              </w:rPr>
              <w:t>своего народа,</w:t>
            </w:r>
            <w:r w:rsidRPr="001412B7">
              <w:rPr>
                <w:spacing w:val="-6"/>
                <w:sz w:val="24"/>
                <w:szCs w:val="24"/>
                <w:lang w:val="ru-RU"/>
              </w:rPr>
              <w:t xml:space="preserve"> </w:t>
            </w:r>
            <w:r w:rsidRPr="001412B7">
              <w:rPr>
                <w:sz w:val="24"/>
                <w:szCs w:val="24"/>
                <w:lang w:val="ru-RU"/>
              </w:rPr>
              <w:t>других</w:t>
            </w:r>
          </w:p>
          <w:p w:rsidR="001A5B40" w:rsidRPr="001412B7" w:rsidRDefault="001A5B40" w:rsidP="001A5B40">
            <w:pPr>
              <w:pStyle w:val="TableParagraph"/>
              <w:jc w:val="both"/>
              <w:rPr>
                <w:sz w:val="24"/>
                <w:szCs w:val="24"/>
                <w:lang w:val="ru-RU"/>
              </w:rPr>
            </w:pPr>
            <w:r w:rsidRPr="001412B7">
              <w:rPr>
                <w:sz w:val="24"/>
                <w:szCs w:val="24"/>
                <w:lang w:val="ru-RU"/>
              </w:rPr>
              <w:t>народов,</w:t>
            </w:r>
            <w:r w:rsidRPr="001412B7">
              <w:rPr>
                <w:spacing w:val="-2"/>
                <w:sz w:val="24"/>
                <w:szCs w:val="24"/>
                <w:lang w:val="ru-RU"/>
              </w:rPr>
              <w:t xml:space="preserve"> </w:t>
            </w:r>
            <w:r w:rsidRPr="001412B7">
              <w:rPr>
                <w:sz w:val="24"/>
                <w:szCs w:val="24"/>
                <w:lang w:val="ru-RU"/>
              </w:rPr>
              <w:t>понимающий</w:t>
            </w:r>
            <w:r w:rsidRPr="001412B7">
              <w:rPr>
                <w:spacing w:val="-2"/>
                <w:sz w:val="24"/>
                <w:szCs w:val="24"/>
                <w:lang w:val="ru-RU"/>
              </w:rPr>
              <w:t xml:space="preserve"> </w:t>
            </w:r>
            <w:r w:rsidRPr="001412B7">
              <w:rPr>
                <w:sz w:val="24"/>
                <w:szCs w:val="24"/>
                <w:lang w:val="ru-RU"/>
              </w:rPr>
              <w:t>его</w:t>
            </w:r>
            <w:r w:rsidRPr="001412B7">
              <w:rPr>
                <w:spacing w:val="-3"/>
                <w:sz w:val="24"/>
                <w:szCs w:val="24"/>
                <w:lang w:val="ru-RU"/>
              </w:rPr>
              <w:t xml:space="preserve"> </w:t>
            </w:r>
            <w:r w:rsidRPr="001412B7">
              <w:rPr>
                <w:sz w:val="24"/>
                <w:szCs w:val="24"/>
                <w:lang w:val="ru-RU"/>
              </w:rPr>
              <w:t>значение</w:t>
            </w:r>
            <w:r w:rsidRPr="001412B7">
              <w:rPr>
                <w:spacing w:val="-8"/>
                <w:sz w:val="24"/>
                <w:szCs w:val="24"/>
                <w:lang w:val="ru-RU"/>
              </w:rPr>
              <w:t xml:space="preserve"> </w:t>
            </w:r>
            <w:r w:rsidRPr="001412B7">
              <w:rPr>
                <w:sz w:val="24"/>
                <w:szCs w:val="24"/>
                <w:lang w:val="ru-RU"/>
              </w:rPr>
              <w:t>в</w:t>
            </w:r>
            <w:r w:rsidRPr="001412B7">
              <w:rPr>
                <w:spacing w:val="-6"/>
                <w:sz w:val="24"/>
                <w:szCs w:val="24"/>
                <w:lang w:val="ru-RU"/>
              </w:rPr>
              <w:t xml:space="preserve"> </w:t>
            </w:r>
            <w:r w:rsidRPr="001412B7">
              <w:rPr>
                <w:sz w:val="24"/>
                <w:szCs w:val="24"/>
                <w:lang w:val="ru-RU"/>
              </w:rPr>
              <w:t>культуре.</w:t>
            </w:r>
          </w:p>
          <w:p w:rsidR="001A5B40" w:rsidRPr="001412B7" w:rsidRDefault="001A5B40" w:rsidP="001A5B40">
            <w:pPr>
              <w:pStyle w:val="TableParagraph"/>
              <w:ind w:right="1040"/>
              <w:jc w:val="both"/>
              <w:rPr>
                <w:sz w:val="24"/>
                <w:szCs w:val="24"/>
                <w:lang w:val="ru-RU"/>
              </w:rPr>
            </w:pPr>
            <w:r w:rsidRPr="001412B7">
              <w:rPr>
                <w:sz w:val="24"/>
                <w:szCs w:val="24"/>
                <w:lang w:val="ru-RU"/>
              </w:rPr>
              <w:t>Критически</w:t>
            </w:r>
            <w:r w:rsidRPr="001412B7">
              <w:rPr>
                <w:spacing w:val="1"/>
                <w:sz w:val="24"/>
                <w:szCs w:val="24"/>
                <w:lang w:val="ru-RU"/>
              </w:rPr>
              <w:t xml:space="preserve"> </w:t>
            </w:r>
            <w:r w:rsidRPr="001412B7">
              <w:rPr>
                <w:sz w:val="24"/>
                <w:szCs w:val="24"/>
                <w:lang w:val="ru-RU"/>
              </w:rPr>
              <w:t>оценивают</w:t>
            </w:r>
            <w:r w:rsidRPr="001412B7">
              <w:rPr>
                <w:spacing w:val="-3"/>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деятельно</w:t>
            </w:r>
            <w:r w:rsidRPr="001412B7">
              <w:rPr>
                <w:spacing w:val="1"/>
                <w:sz w:val="24"/>
                <w:szCs w:val="24"/>
                <w:lang w:val="ru-RU"/>
              </w:rPr>
              <w:t xml:space="preserve"> </w:t>
            </w:r>
            <w:r w:rsidRPr="001412B7">
              <w:rPr>
                <w:sz w:val="24"/>
                <w:szCs w:val="24"/>
                <w:lang w:val="ru-RU"/>
              </w:rPr>
              <w:t>проявляют</w:t>
            </w:r>
            <w:r w:rsidRPr="001412B7">
              <w:rPr>
                <w:spacing w:val="3"/>
                <w:sz w:val="24"/>
                <w:szCs w:val="24"/>
                <w:lang w:val="ru-RU"/>
              </w:rPr>
              <w:t xml:space="preserve"> </w:t>
            </w:r>
            <w:r w:rsidRPr="001412B7">
              <w:rPr>
                <w:sz w:val="24"/>
                <w:szCs w:val="24"/>
                <w:lang w:val="ru-RU"/>
              </w:rPr>
              <w:t>понимание</w:t>
            </w:r>
            <w:r w:rsidRPr="001412B7">
              <w:rPr>
                <w:spacing w:val="1"/>
                <w:sz w:val="24"/>
                <w:szCs w:val="24"/>
                <w:lang w:val="ru-RU"/>
              </w:rPr>
              <w:t xml:space="preserve"> </w:t>
            </w:r>
            <w:r w:rsidRPr="001412B7">
              <w:rPr>
                <w:sz w:val="24"/>
                <w:szCs w:val="24"/>
                <w:lang w:val="ru-RU"/>
              </w:rPr>
              <w:t>эмоционального воздействия искусства, его влияния на душевное</w:t>
            </w:r>
            <w:r w:rsidRPr="001412B7">
              <w:rPr>
                <w:spacing w:val="-57"/>
                <w:sz w:val="24"/>
                <w:szCs w:val="24"/>
                <w:lang w:val="ru-RU"/>
              </w:rPr>
              <w:t xml:space="preserve"> </w:t>
            </w:r>
            <w:r w:rsidRPr="001412B7">
              <w:rPr>
                <w:sz w:val="24"/>
                <w:szCs w:val="24"/>
                <w:lang w:val="ru-RU"/>
              </w:rPr>
              <w:t>состояние</w:t>
            </w:r>
            <w:r w:rsidRPr="001412B7">
              <w:rPr>
                <w:spacing w:val="-5"/>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поведение</w:t>
            </w:r>
            <w:r w:rsidRPr="001412B7">
              <w:rPr>
                <w:spacing w:val="1"/>
                <w:sz w:val="24"/>
                <w:szCs w:val="24"/>
                <w:lang w:val="ru-RU"/>
              </w:rPr>
              <w:t xml:space="preserve"> </w:t>
            </w:r>
            <w:r w:rsidRPr="001412B7">
              <w:rPr>
                <w:sz w:val="24"/>
                <w:szCs w:val="24"/>
                <w:lang w:val="ru-RU"/>
              </w:rPr>
              <w:t>людей.</w:t>
            </w:r>
          </w:p>
          <w:p w:rsidR="001A5B40" w:rsidRPr="001412B7" w:rsidRDefault="001A5B40" w:rsidP="001A5B40">
            <w:pPr>
              <w:pStyle w:val="TableParagraph"/>
              <w:jc w:val="both"/>
              <w:rPr>
                <w:sz w:val="24"/>
                <w:szCs w:val="24"/>
                <w:lang w:val="ru-RU"/>
              </w:rPr>
            </w:pPr>
            <w:r w:rsidRPr="001412B7">
              <w:rPr>
                <w:sz w:val="24"/>
                <w:szCs w:val="24"/>
                <w:lang w:val="ru-RU"/>
              </w:rPr>
              <w:t>Сознают</w:t>
            </w:r>
            <w:r w:rsidRPr="001412B7">
              <w:rPr>
                <w:spacing w:val="-7"/>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деятельно</w:t>
            </w:r>
            <w:r w:rsidRPr="001412B7">
              <w:rPr>
                <w:spacing w:val="-3"/>
                <w:sz w:val="24"/>
                <w:szCs w:val="24"/>
                <w:lang w:val="ru-RU"/>
              </w:rPr>
              <w:t xml:space="preserve"> </w:t>
            </w:r>
            <w:r w:rsidRPr="001412B7">
              <w:rPr>
                <w:sz w:val="24"/>
                <w:szCs w:val="24"/>
                <w:lang w:val="ru-RU"/>
              </w:rPr>
              <w:t>проявляют</w:t>
            </w:r>
            <w:r w:rsidRPr="001412B7">
              <w:rPr>
                <w:spacing w:val="-5"/>
                <w:sz w:val="24"/>
                <w:szCs w:val="24"/>
                <w:lang w:val="ru-RU"/>
              </w:rPr>
              <w:t xml:space="preserve"> </w:t>
            </w:r>
            <w:r w:rsidRPr="001412B7">
              <w:rPr>
                <w:sz w:val="24"/>
                <w:szCs w:val="24"/>
                <w:lang w:val="ru-RU"/>
              </w:rPr>
              <w:t>понимание</w:t>
            </w:r>
            <w:r w:rsidRPr="001412B7">
              <w:rPr>
                <w:spacing w:val="-4"/>
                <w:sz w:val="24"/>
                <w:szCs w:val="24"/>
                <w:lang w:val="ru-RU"/>
              </w:rPr>
              <w:t xml:space="preserve"> </w:t>
            </w:r>
            <w:r w:rsidRPr="001412B7">
              <w:rPr>
                <w:sz w:val="24"/>
                <w:szCs w:val="24"/>
                <w:lang w:val="ru-RU"/>
              </w:rPr>
              <w:t>художественной</w:t>
            </w:r>
            <w:r w:rsidRPr="001412B7">
              <w:rPr>
                <w:spacing w:val="-2"/>
                <w:sz w:val="24"/>
                <w:szCs w:val="24"/>
                <w:lang w:val="ru-RU"/>
              </w:rPr>
              <w:t xml:space="preserve"> </w:t>
            </w:r>
            <w:r w:rsidRPr="001412B7">
              <w:rPr>
                <w:sz w:val="24"/>
                <w:szCs w:val="24"/>
                <w:lang w:val="ru-RU"/>
              </w:rPr>
              <w:t>культуры</w:t>
            </w:r>
            <w:r w:rsidRPr="001412B7">
              <w:rPr>
                <w:spacing w:val="-2"/>
                <w:sz w:val="24"/>
                <w:szCs w:val="24"/>
                <w:lang w:val="ru-RU"/>
              </w:rPr>
              <w:t xml:space="preserve"> </w:t>
            </w:r>
            <w:r w:rsidRPr="001412B7">
              <w:rPr>
                <w:sz w:val="24"/>
                <w:szCs w:val="24"/>
                <w:lang w:val="ru-RU"/>
              </w:rPr>
              <w:t>как</w:t>
            </w:r>
            <w:r w:rsidRPr="001412B7">
              <w:rPr>
                <w:spacing w:val="-57"/>
                <w:sz w:val="24"/>
                <w:szCs w:val="24"/>
                <w:lang w:val="ru-RU"/>
              </w:rPr>
              <w:t xml:space="preserve"> </w:t>
            </w:r>
            <w:r w:rsidRPr="001412B7">
              <w:rPr>
                <w:sz w:val="24"/>
                <w:szCs w:val="24"/>
                <w:lang w:val="ru-RU"/>
              </w:rPr>
              <w:t>средства коммуникации и самовыражения в современном обществе,</w:t>
            </w:r>
            <w:r w:rsidRPr="001412B7">
              <w:rPr>
                <w:spacing w:val="1"/>
                <w:sz w:val="24"/>
                <w:szCs w:val="24"/>
                <w:lang w:val="ru-RU"/>
              </w:rPr>
              <w:t xml:space="preserve"> </w:t>
            </w:r>
            <w:r w:rsidRPr="001412B7">
              <w:rPr>
                <w:sz w:val="24"/>
                <w:szCs w:val="24"/>
                <w:lang w:val="ru-RU"/>
              </w:rPr>
              <w:t>значение</w:t>
            </w:r>
            <w:r w:rsidRPr="001412B7">
              <w:rPr>
                <w:spacing w:val="-1"/>
                <w:sz w:val="24"/>
                <w:szCs w:val="24"/>
                <w:lang w:val="ru-RU"/>
              </w:rPr>
              <w:t xml:space="preserve"> </w:t>
            </w:r>
            <w:r w:rsidRPr="001412B7">
              <w:rPr>
                <w:sz w:val="24"/>
                <w:szCs w:val="24"/>
                <w:lang w:val="ru-RU"/>
              </w:rPr>
              <w:t>нравственных</w:t>
            </w:r>
            <w:r w:rsidRPr="001412B7">
              <w:rPr>
                <w:spacing w:val="-4"/>
                <w:sz w:val="24"/>
                <w:szCs w:val="24"/>
                <w:lang w:val="ru-RU"/>
              </w:rPr>
              <w:t xml:space="preserve"> </w:t>
            </w:r>
            <w:r w:rsidRPr="001412B7">
              <w:rPr>
                <w:sz w:val="24"/>
                <w:szCs w:val="24"/>
                <w:lang w:val="ru-RU"/>
              </w:rPr>
              <w:t>норм,</w:t>
            </w:r>
            <w:r w:rsidRPr="001412B7">
              <w:rPr>
                <w:spacing w:val="-3"/>
                <w:sz w:val="24"/>
                <w:szCs w:val="24"/>
                <w:lang w:val="ru-RU"/>
              </w:rPr>
              <w:t xml:space="preserve"> </w:t>
            </w:r>
            <w:r w:rsidRPr="001412B7">
              <w:rPr>
                <w:sz w:val="24"/>
                <w:szCs w:val="24"/>
                <w:lang w:val="ru-RU"/>
              </w:rPr>
              <w:t>ценностей,</w:t>
            </w:r>
            <w:r w:rsidRPr="001412B7">
              <w:rPr>
                <w:spacing w:val="2"/>
                <w:sz w:val="24"/>
                <w:szCs w:val="24"/>
                <w:lang w:val="ru-RU"/>
              </w:rPr>
              <w:t xml:space="preserve"> </w:t>
            </w:r>
            <w:r w:rsidRPr="001412B7">
              <w:rPr>
                <w:sz w:val="24"/>
                <w:szCs w:val="24"/>
                <w:lang w:val="ru-RU"/>
              </w:rPr>
              <w:t>традиций</w:t>
            </w:r>
            <w:r w:rsidRPr="001412B7">
              <w:rPr>
                <w:spacing w:val="-3"/>
                <w:sz w:val="24"/>
                <w:szCs w:val="24"/>
                <w:lang w:val="ru-RU"/>
              </w:rPr>
              <w:t xml:space="preserve"> </w:t>
            </w:r>
            <w:r w:rsidRPr="001412B7">
              <w:rPr>
                <w:sz w:val="24"/>
                <w:szCs w:val="24"/>
                <w:lang w:val="ru-RU"/>
              </w:rPr>
              <w:t>в</w:t>
            </w:r>
            <w:r w:rsidRPr="001412B7">
              <w:rPr>
                <w:spacing w:val="1"/>
                <w:sz w:val="24"/>
                <w:szCs w:val="24"/>
                <w:lang w:val="ru-RU"/>
              </w:rPr>
              <w:t xml:space="preserve"> </w:t>
            </w:r>
            <w:r w:rsidRPr="001412B7">
              <w:rPr>
                <w:sz w:val="24"/>
                <w:szCs w:val="24"/>
                <w:lang w:val="ru-RU"/>
              </w:rPr>
              <w:t>искусстве.</w:t>
            </w:r>
          </w:p>
          <w:p w:rsidR="001A5B40" w:rsidRPr="001412B7" w:rsidRDefault="001A5B40" w:rsidP="001A5B40">
            <w:pPr>
              <w:pStyle w:val="TableParagraph"/>
              <w:ind w:right="105"/>
              <w:jc w:val="both"/>
              <w:rPr>
                <w:sz w:val="24"/>
                <w:szCs w:val="24"/>
                <w:lang w:val="ru-RU"/>
              </w:rPr>
            </w:pPr>
            <w:r w:rsidRPr="001412B7">
              <w:rPr>
                <w:sz w:val="24"/>
                <w:szCs w:val="24"/>
                <w:lang w:val="ru-RU"/>
              </w:rPr>
              <w:t>Ориентированы на осознанное самовыражение в разных видах искусства,</w:t>
            </w:r>
            <w:r w:rsidRPr="001412B7">
              <w:rPr>
                <w:spacing w:val="1"/>
                <w:sz w:val="24"/>
                <w:szCs w:val="24"/>
                <w:lang w:val="ru-RU"/>
              </w:rPr>
              <w:t xml:space="preserve"> </w:t>
            </w:r>
            <w:r w:rsidRPr="001412B7">
              <w:rPr>
                <w:sz w:val="24"/>
                <w:szCs w:val="24"/>
                <w:lang w:val="ru-RU"/>
              </w:rPr>
              <w:t>художественном</w:t>
            </w:r>
            <w:r w:rsidRPr="001412B7">
              <w:rPr>
                <w:spacing w:val="-5"/>
                <w:sz w:val="24"/>
                <w:szCs w:val="24"/>
                <w:lang w:val="ru-RU"/>
              </w:rPr>
              <w:t xml:space="preserve"> </w:t>
            </w:r>
            <w:r w:rsidRPr="001412B7">
              <w:rPr>
                <w:sz w:val="24"/>
                <w:szCs w:val="24"/>
                <w:lang w:val="ru-RU"/>
              </w:rPr>
              <w:t>творчестве</w:t>
            </w:r>
            <w:r w:rsidRPr="001412B7">
              <w:rPr>
                <w:spacing w:val="-2"/>
                <w:sz w:val="24"/>
                <w:szCs w:val="24"/>
                <w:lang w:val="ru-RU"/>
              </w:rPr>
              <w:t xml:space="preserve"> </w:t>
            </w:r>
            <w:r w:rsidRPr="001412B7">
              <w:rPr>
                <w:sz w:val="24"/>
                <w:szCs w:val="24"/>
                <w:lang w:val="ru-RU"/>
              </w:rPr>
              <w:t>с</w:t>
            </w:r>
            <w:r w:rsidRPr="001412B7">
              <w:rPr>
                <w:spacing w:val="-7"/>
                <w:sz w:val="24"/>
                <w:szCs w:val="24"/>
                <w:lang w:val="ru-RU"/>
              </w:rPr>
              <w:t xml:space="preserve"> </w:t>
            </w:r>
            <w:r w:rsidRPr="001412B7">
              <w:rPr>
                <w:sz w:val="24"/>
                <w:szCs w:val="24"/>
                <w:lang w:val="ru-RU"/>
              </w:rPr>
              <w:t>учетом</w:t>
            </w:r>
            <w:r w:rsidRPr="001412B7">
              <w:rPr>
                <w:spacing w:val="-1"/>
                <w:sz w:val="24"/>
                <w:szCs w:val="24"/>
                <w:lang w:val="ru-RU"/>
              </w:rPr>
              <w:t xml:space="preserve"> </w:t>
            </w:r>
            <w:r w:rsidRPr="001412B7">
              <w:rPr>
                <w:sz w:val="24"/>
                <w:szCs w:val="24"/>
                <w:lang w:val="ru-RU"/>
              </w:rPr>
              <w:t>российских</w:t>
            </w:r>
            <w:r w:rsidRPr="001412B7">
              <w:rPr>
                <w:spacing w:val="-6"/>
                <w:sz w:val="24"/>
                <w:szCs w:val="24"/>
                <w:lang w:val="ru-RU"/>
              </w:rPr>
              <w:t xml:space="preserve"> </w:t>
            </w:r>
            <w:r w:rsidRPr="001412B7">
              <w:rPr>
                <w:sz w:val="24"/>
                <w:szCs w:val="24"/>
                <w:lang w:val="ru-RU"/>
              </w:rPr>
              <w:t>традиционных</w:t>
            </w:r>
            <w:r w:rsidRPr="001412B7">
              <w:rPr>
                <w:spacing w:val="-6"/>
                <w:sz w:val="24"/>
                <w:szCs w:val="24"/>
                <w:lang w:val="ru-RU"/>
              </w:rPr>
              <w:t xml:space="preserve"> </w:t>
            </w:r>
            <w:r w:rsidRPr="001412B7">
              <w:rPr>
                <w:sz w:val="24"/>
                <w:szCs w:val="24"/>
                <w:lang w:val="ru-RU"/>
              </w:rPr>
              <w:t>духовных</w:t>
            </w:r>
            <w:r w:rsidRPr="001412B7">
              <w:rPr>
                <w:spacing w:val="-57"/>
                <w:sz w:val="24"/>
                <w:szCs w:val="24"/>
                <w:lang w:val="ru-RU"/>
              </w:rPr>
              <w:t xml:space="preserve"> </w:t>
            </w:r>
            <w:r w:rsidRPr="001412B7">
              <w:rPr>
                <w:sz w:val="24"/>
                <w:szCs w:val="24"/>
                <w:lang w:val="ru-RU"/>
              </w:rPr>
              <w:t>и нравственных ценностей, на эстетическое обустройство собственного</w:t>
            </w:r>
            <w:r w:rsidRPr="001412B7">
              <w:rPr>
                <w:spacing w:val="1"/>
                <w:sz w:val="24"/>
                <w:szCs w:val="24"/>
                <w:lang w:val="ru-RU"/>
              </w:rPr>
              <w:t xml:space="preserve"> </w:t>
            </w:r>
            <w:r w:rsidRPr="001412B7">
              <w:rPr>
                <w:sz w:val="24"/>
                <w:szCs w:val="24"/>
                <w:lang w:val="ru-RU"/>
              </w:rPr>
              <w:t>быта.</w:t>
            </w:r>
          </w:p>
          <w:p w:rsidR="001A5B40" w:rsidRPr="001412B7" w:rsidRDefault="001A5B40" w:rsidP="001A5B40">
            <w:pPr>
              <w:pStyle w:val="TableParagraph"/>
              <w:jc w:val="both"/>
              <w:rPr>
                <w:sz w:val="24"/>
                <w:szCs w:val="24"/>
                <w:lang w:val="ru-RU"/>
              </w:rPr>
            </w:pPr>
            <w:r w:rsidRPr="001412B7">
              <w:rPr>
                <w:sz w:val="24"/>
                <w:szCs w:val="24"/>
                <w:lang w:val="ru-RU"/>
              </w:rPr>
              <w:t>Выражают</w:t>
            </w:r>
            <w:r w:rsidRPr="001412B7">
              <w:rPr>
                <w:spacing w:val="-3"/>
                <w:sz w:val="24"/>
                <w:szCs w:val="24"/>
                <w:lang w:val="ru-RU"/>
              </w:rPr>
              <w:t xml:space="preserve"> </w:t>
            </w:r>
            <w:r w:rsidRPr="001412B7">
              <w:rPr>
                <w:sz w:val="24"/>
                <w:szCs w:val="24"/>
                <w:lang w:val="ru-RU"/>
              </w:rPr>
              <w:t>понимание</w:t>
            </w:r>
            <w:r w:rsidRPr="001412B7">
              <w:rPr>
                <w:spacing w:val="-3"/>
                <w:sz w:val="24"/>
                <w:szCs w:val="24"/>
                <w:lang w:val="ru-RU"/>
              </w:rPr>
              <w:t xml:space="preserve"> </w:t>
            </w:r>
            <w:r w:rsidRPr="001412B7">
              <w:rPr>
                <w:sz w:val="24"/>
                <w:szCs w:val="24"/>
                <w:lang w:val="ru-RU"/>
              </w:rPr>
              <w:t>ценности</w:t>
            </w:r>
            <w:r w:rsidRPr="001412B7">
              <w:rPr>
                <w:spacing w:val="-4"/>
                <w:sz w:val="24"/>
                <w:szCs w:val="24"/>
                <w:lang w:val="ru-RU"/>
              </w:rPr>
              <w:t xml:space="preserve"> </w:t>
            </w:r>
            <w:r w:rsidRPr="001412B7">
              <w:rPr>
                <w:sz w:val="24"/>
                <w:szCs w:val="24"/>
                <w:lang w:val="ru-RU"/>
              </w:rPr>
              <w:t>отечественного</w:t>
            </w:r>
            <w:r w:rsidRPr="001412B7">
              <w:rPr>
                <w:spacing w:val="-2"/>
                <w:sz w:val="24"/>
                <w:szCs w:val="24"/>
                <w:lang w:val="ru-RU"/>
              </w:rPr>
              <w:t xml:space="preserve"> </w:t>
            </w:r>
            <w:r w:rsidRPr="001412B7">
              <w:rPr>
                <w:sz w:val="24"/>
                <w:szCs w:val="24"/>
                <w:lang w:val="ru-RU"/>
              </w:rPr>
              <w:t>и</w:t>
            </w:r>
            <w:r w:rsidRPr="001412B7">
              <w:rPr>
                <w:spacing w:val="-6"/>
                <w:sz w:val="24"/>
                <w:szCs w:val="24"/>
                <w:lang w:val="ru-RU"/>
              </w:rPr>
              <w:t xml:space="preserve"> </w:t>
            </w:r>
            <w:r w:rsidRPr="001412B7">
              <w:rPr>
                <w:sz w:val="24"/>
                <w:szCs w:val="24"/>
                <w:lang w:val="ru-RU"/>
              </w:rPr>
              <w:t>мирового</w:t>
            </w:r>
          </w:p>
          <w:p w:rsidR="001A5B40" w:rsidRPr="001412B7" w:rsidRDefault="001A5B40" w:rsidP="001A5B40">
            <w:pPr>
              <w:pStyle w:val="TableParagraph"/>
              <w:ind w:right="1017"/>
              <w:jc w:val="both"/>
              <w:rPr>
                <w:sz w:val="24"/>
                <w:szCs w:val="24"/>
                <w:lang w:val="ru-RU"/>
              </w:rPr>
            </w:pPr>
            <w:r w:rsidRPr="001412B7">
              <w:rPr>
                <w:sz w:val="24"/>
                <w:szCs w:val="24"/>
                <w:lang w:val="ru-RU"/>
              </w:rPr>
              <w:t>художественного наследия, роли народных традиций и народного</w:t>
            </w:r>
            <w:r w:rsidRPr="001412B7">
              <w:rPr>
                <w:spacing w:val="-57"/>
                <w:sz w:val="24"/>
                <w:szCs w:val="24"/>
                <w:lang w:val="ru-RU"/>
              </w:rPr>
              <w:t xml:space="preserve"> </w:t>
            </w:r>
            <w:r w:rsidRPr="001412B7">
              <w:rPr>
                <w:sz w:val="24"/>
                <w:szCs w:val="24"/>
                <w:lang w:val="ru-RU"/>
              </w:rPr>
              <w:t>творчества в</w:t>
            </w:r>
            <w:r w:rsidRPr="001412B7">
              <w:rPr>
                <w:spacing w:val="-1"/>
                <w:sz w:val="24"/>
                <w:szCs w:val="24"/>
                <w:lang w:val="ru-RU"/>
              </w:rPr>
              <w:t xml:space="preserve"> </w:t>
            </w:r>
            <w:r w:rsidRPr="001412B7">
              <w:rPr>
                <w:sz w:val="24"/>
                <w:szCs w:val="24"/>
                <w:lang w:val="ru-RU"/>
              </w:rPr>
              <w:t>искусстве.</w:t>
            </w:r>
          </w:p>
        </w:tc>
      </w:tr>
      <w:tr w:rsidR="001A5B40" w:rsidRPr="001412B7" w:rsidTr="001A5B40">
        <w:trPr>
          <w:trHeight w:val="5794"/>
          <w:jc w:val="center"/>
        </w:trPr>
        <w:tc>
          <w:tcPr>
            <w:tcW w:w="2179" w:type="dxa"/>
          </w:tcPr>
          <w:p w:rsidR="001A5B40" w:rsidRPr="001412B7" w:rsidRDefault="001A5B40" w:rsidP="001A5B40">
            <w:pPr>
              <w:pStyle w:val="TableParagraph"/>
              <w:jc w:val="both"/>
              <w:rPr>
                <w:sz w:val="24"/>
                <w:szCs w:val="24"/>
              </w:rPr>
            </w:pPr>
            <w:r w:rsidRPr="001412B7">
              <w:rPr>
                <w:sz w:val="24"/>
                <w:szCs w:val="24"/>
              </w:rPr>
              <w:lastRenderedPageBreak/>
              <w:t>Физическое</w:t>
            </w:r>
          </w:p>
        </w:tc>
        <w:tc>
          <w:tcPr>
            <w:tcW w:w="7942" w:type="dxa"/>
          </w:tcPr>
          <w:p w:rsidR="001A5B40" w:rsidRPr="001412B7" w:rsidRDefault="001A5B40" w:rsidP="001A5B40">
            <w:pPr>
              <w:pStyle w:val="TableParagraph"/>
              <w:jc w:val="both"/>
              <w:rPr>
                <w:sz w:val="24"/>
                <w:szCs w:val="24"/>
                <w:lang w:val="ru-RU"/>
              </w:rPr>
            </w:pPr>
            <w:r w:rsidRPr="001412B7">
              <w:rPr>
                <w:sz w:val="24"/>
                <w:szCs w:val="24"/>
                <w:lang w:val="ru-RU"/>
              </w:rPr>
              <w:t>Понимают</w:t>
            </w:r>
            <w:r w:rsidRPr="001412B7">
              <w:rPr>
                <w:spacing w:val="-2"/>
                <w:sz w:val="24"/>
                <w:szCs w:val="24"/>
                <w:lang w:val="ru-RU"/>
              </w:rPr>
              <w:t xml:space="preserve"> </w:t>
            </w:r>
            <w:r w:rsidRPr="001412B7">
              <w:rPr>
                <w:sz w:val="24"/>
                <w:szCs w:val="24"/>
                <w:lang w:val="ru-RU"/>
              </w:rPr>
              <w:t>и</w:t>
            </w:r>
            <w:r w:rsidRPr="001412B7">
              <w:rPr>
                <w:spacing w:val="-4"/>
                <w:sz w:val="24"/>
                <w:szCs w:val="24"/>
                <w:lang w:val="ru-RU"/>
              </w:rPr>
              <w:t xml:space="preserve"> </w:t>
            </w:r>
            <w:r w:rsidRPr="001412B7">
              <w:rPr>
                <w:sz w:val="24"/>
                <w:szCs w:val="24"/>
                <w:lang w:val="ru-RU"/>
              </w:rPr>
              <w:t>выражают</w:t>
            </w:r>
            <w:r w:rsidRPr="001412B7">
              <w:rPr>
                <w:spacing w:val="-2"/>
                <w:sz w:val="24"/>
                <w:szCs w:val="24"/>
                <w:lang w:val="ru-RU"/>
              </w:rPr>
              <w:t xml:space="preserve"> </w:t>
            </w:r>
            <w:r w:rsidRPr="001412B7">
              <w:rPr>
                <w:sz w:val="24"/>
                <w:szCs w:val="24"/>
                <w:lang w:val="ru-RU"/>
              </w:rPr>
              <w:t>в</w:t>
            </w:r>
            <w:r w:rsidRPr="001412B7">
              <w:rPr>
                <w:spacing w:val="-3"/>
                <w:sz w:val="24"/>
                <w:szCs w:val="24"/>
                <w:lang w:val="ru-RU"/>
              </w:rPr>
              <w:t xml:space="preserve"> </w:t>
            </w:r>
            <w:r w:rsidRPr="001412B7">
              <w:rPr>
                <w:sz w:val="24"/>
                <w:szCs w:val="24"/>
                <w:lang w:val="ru-RU"/>
              </w:rPr>
              <w:t>практической</w:t>
            </w:r>
            <w:r w:rsidRPr="001412B7">
              <w:rPr>
                <w:spacing w:val="-5"/>
                <w:sz w:val="24"/>
                <w:szCs w:val="24"/>
                <w:lang w:val="ru-RU"/>
              </w:rPr>
              <w:t xml:space="preserve"> </w:t>
            </w:r>
            <w:r w:rsidRPr="001412B7">
              <w:rPr>
                <w:sz w:val="24"/>
                <w:szCs w:val="24"/>
                <w:lang w:val="ru-RU"/>
              </w:rPr>
              <w:t>деятельности</w:t>
            </w:r>
            <w:r w:rsidRPr="001412B7">
              <w:rPr>
                <w:spacing w:val="-4"/>
                <w:sz w:val="24"/>
                <w:szCs w:val="24"/>
                <w:lang w:val="ru-RU"/>
              </w:rPr>
              <w:t xml:space="preserve"> </w:t>
            </w:r>
            <w:r w:rsidRPr="001412B7">
              <w:rPr>
                <w:sz w:val="24"/>
                <w:szCs w:val="24"/>
                <w:lang w:val="ru-RU"/>
              </w:rPr>
              <w:t>ценность</w:t>
            </w:r>
            <w:r w:rsidRPr="001412B7">
              <w:rPr>
                <w:spacing w:val="-4"/>
                <w:sz w:val="24"/>
                <w:szCs w:val="24"/>
                <w:lang w:val="ru-RU"/>
              </w:rPr>
              <w:t xml:space="preserve"> </w:t>
            </w:r>
            <w:r w:rsidRPr="001412B7">
              <w:rPr>
                <w:sz w:val="24"/>
                <w:szCs w:val="24"/>
                <w:lang w:val="ru-RU"/>
              </w:rPr>
              <w:t>жизни,</w:t>
            </w:r>
            <w:r w:rsidRPr="001412B7">
              <w:rPr>
                <w:spacing w:val="-57"/>
                <w:sz w:val="24"/>
                <w:szCs w:val="24"/>
                <w:lang w:val="ru-RU"/>
              </w:rPr>
              <w:t xml:space="preserve"> </w:t>
            </w:r>
            <w:r w:rsidRPr="001412B7">
              <w:rPr>
                <w:sz w:val="24"/>
                <w:szCs w:val="24"/>
                <w:lang w:val="ru-RU"/>
              </w:rPr>
              <w:t>здоровья</w:t>
            </w:r>
            <w:r w:rsidRPr="001412B7">
              <w:rPr>
                <w:spacing w:val="-5"/>
                <w:sz w:val="24"/>
                <w:szCs w:val="24"/>
                <w:lang w:val="ru-RU"/>
              </w:rPr>
              <w:t xml:space="preserve"> </w:t>
            </w:r>
            <w:r w:rsidRPr="001412B7">
              <w:rPr>
                <w:sz w:val="24"/>
                <w:szCs w:val="24"/>
                <w:lang w:val="ru-RU"/>
              </w:rPr>
              <w:t>и</w:t>
            </w:r>
            <w:r w:rsidRPr="001412B7">
              <w:rPr>
                <w:spacing w:val="-4"/>
                <w:sz w:val="24"/>
                <w:szCs w:val="24"/>
                <w:lang w:val="ru-RU"/>
              </w:rPr>
              <w:t xml:space="preserve"> </w:t>
            </w:r>
            <w:r w:rsidRPr="001412B7">
              <w:rPr>
                <w:sz w:val="24"/>
                <w:szCs w:val="24"/>
                <w:lang w:val="ru-RU"/>
              </w:rPr>
              <w:t>безопасности,</w:t>
            </w:r>
            <w:r w:rsidRPr="001412B7">
              <w:rPr>
                <w:spacing w:val="-3"/>
                <w:sz w:val="24"/>
                <w:szCs w:val="24"/>
                <w:lang w:val="ru-RU"/>
              </w:rPr>
              <w:t xml:space="preserve"> </w:t>
            </w:r>
            <w:r w:rsidRPr="001412B7">
              <w:rPr>
                <w:sz w:val="24"/>
                <w:szCs w:val="24"/>
                <w:lang w:val="ru-RU"/>
              </w:rPr>
              <w:t>значение</w:t>
            </w:r>
            <w:r w:rsidRPr="001412B7">
              <w:rPr>
                <w:spacing w:val="-1"/>
                <w:sz w:val="24"/>
                <w:szCs w:val="24"/>
                <w:lang w:val="ru-RU"/>
              </w:rPr>
              <w:t xml:space="preserve"> </w:t>
            </w:r>
            <w:r w:rsidRPr="001412B7">
              <w:rPr>
                <w:sz w:val="24"/>
                <w:szCs w:val="24"/>
                <w:lang w:val="ru-RU"/>
              </w:rPr>
              <w:t>личных</w:t>
            </w:r>
            <w:r w:rsidRPr="001412B7">
              <w:rPr>
                <w:spacing w:val="-5"/>
                <w:sz w:val="24"/>
                <w:szCs w:val="24"/>
                <w:lang w:val="ru-RU"/>
              </w:rPr>
              <w:t xml:space="preserve"> </w:t>
            </w:r>
            <w:r w:rsidRPr="001412B7">
              <w:rPr>
                <w:sz w:val="24"/>
                <w:szCs w:val="24"/>
                <w:lang w:val="ru-RU"/>
              </w:rPr>
              <w:t>усилий</w:t>
            </w:r>
            <w:r w:rsidRPr="001412B7">
              <w:rPr>
                <w:spacing w:val="1"/>
                <w:sz w:val="24"/>
                <w:szCs w:val="24"/>
                <w:lang w:val="ru-RU"/>
              </w:rPr>
              <w:t xml:space="preserve"> </w:t>
            </w:r>
            <w:r w:rsidRPr="001412B7">
              <w:rPr>
                <w:sz w:val="24"/>
                <w:szCs w:val="24"/>
                <w:lang w:val="ru-RU"/>
              </w:rPr>
              <w:t>в</w:t>
            </w:r>
            <w:r w:rsidRPr="001412B7">
              <w:rPr>
                <w:spacing w:val="-3"/>
                <w:sz w:val="24"/>
                <w:szCs w:val="24"/>
                <w:lang w:val="ru-RU"/>
              </w:rPr>
              <w:t xml:space="preserve"> </w:t>
            </w:r>
            <w:r w:rsidRPr="001412B7">
              <w:rPr>
                <w:sz w:val="24"/>
                <w:szCs w:val="24"/>
                <w:lang w:val="ru-RU"/>
              </w:rPr>
              <w:t>сохранении</w:t>
            </w:r>
            <w:r w:rsidRPr="001412B7">
              <w:rPr>
                <w:spacing w:val="1"/>
                <w:sz w:val="24"/>
                <w:szCs w:val="24"/>
                <w:lang w:val="ru-RU"/>
              </w:rPr>
              <w:t xml:space="preserve"> </w:t>
            </w:r>
            <w:r w:rsidRPr="001412B7">
              <w:rPr>
                <w:sz w:val="24"/>
                <w:szCs w:val="24"/>
                <w:lang w:val="ru-RU"/>
              </w:rPr>
              <w:t>и</w:t>
            </w:r>
          </w:p>
          <w:p w:rsidR="001A5B40" w:rsidRPr="001412B7" w:rsidRDefault="001A5B40" w:rsidP="001A5B40">
            <w:pPr>
              <w:pStyle w:val="TableParagraph"/>
              <w:jc w:val="both"/>
              <w:rPr>
                <w:sz w:val="24"/>
                <w:szCs w:val="24"/>
                <w:lang w:val="ru-RU"/>
              </w:rPr>
            </w:pPr>
            <w:proofErr w:type="gramStart"/>
            <w:r w:rsidRPr="001412B7">
              <w:rPr>
                <w:sz w:val="24"/>
                <w:szCs w:val="24"/>
                <w:lang w:val="ru-RU"/>
              </w:rPr>
              <w:t>укреплении</w:t>
            </w:r>
            <w:proofErr w:type="gramEnd"/>
            <w:r w:rsidRPr="001412B7">
              <w:rPr>
                <w:spacing w:val="-3"/>
                <w:sz w:val="24"/>
                <w:szCs w:val="24"/>
                <w:lang w:val="ru-RU"/>
              </w:rPr>
              <w:t xml:space="preserve"> </w:t>
            </w:r>
            <w:r w:rsidRPr="001412B7">
              <w:rPr>
                <w:sz w:val="24"/>
                <w:szCs w:val="24"/>
                <w:lang w:val="ru-RU"/>
              </w:rPr>
              <w:t>своего</w:t>
            </w:r>
            <w:r w:rsidRPr="001412B7">
              <w:rPr>
                <w:spacing w:val="-3"/>
                <w:sz w:val="24"/>
                <w:szCs w:val="24"/>
                <w:lang w:val="ru-RU"/>
              </w:rPr>
              <w:t xml:space="preserve"> </w:t>
            </w:r>
            <w:r w:rsidRPr="001412B7">
              <w:rPr>
                <w:sz w:val="24"/>
                <w:szCs w:val="24"/>
                <w:lang w:val="ru-RU"/>
              </w:rPr>
              <w:t>здоровья,</w:t>
            </w:r>
            <w:r w:rsidRPr="001412B7">
              <w:rPr>
                <w:spacing w:val="-6"/>
                <w:sz w:val="24"/>
                <w:szCs w:val="24"/>
                <w:lang w:val="ru-RU"/>
              </w:rPr>
              <w:t xml:space="preserve"> </w:t>
            </w:r>
            <w:r w:rsidRPr="001412B7">
              <w:rPr>
                <w:sz w:val="24"/>
                <w:szCs w:val="24"/>
                <w:lang w:val="ru-RU"/>
              </w:rPr>
              <w:t>здоровья</w:t>
            </w:r>
            <w:r w:rsidRPr="001412B7">
              <w:rPr>
                <w:spacing w:val="-4"/>
                <w:sz w:val="24"/>
                <w:szCs w:val="24"/>
                <w:lang w:val="ru-RU"/>
              </w:rPr>
              <w:t xml:space="preserve"> </w:t>
            </w:r>
            <w:r w:rsidRPr="001412B7">
              <w:rPr>
                <w:sz w:val="24"/>
                <w:szCs w:val="24"/>
                <w:lang w:val="ru-RU"/>
              </w:rPr>
              <w:t>других</w:t>
            </w:r>
            <w:r w:rsidRPr="001412B7">
              <w:rPr>
                <w:spacing w:val="-8"/>
                <w:sz w:val="24"/>
                <w:szCs w:val="24"/>
                <w:lang w:val="ru-RU"/>
              </w:rPr>
              <w:t xml:space="preserve"> </w:t>
            </w:r>
            <w:r w:rsidRPr="001412B7">
              <w:rPr>
                <w:sz w:val="24"/>
                <w:szCs w:val="24"/>
                <w:lang w:val="ru-RU"/>
              </w:rPr>
              <w:t>людей.</w:t>
            </w:r>
          </w:p>
          <w:p w:rsidR="001A5B40" w:rsidRPr="001412B7" w:rsidRDefault="001A5B40" w:rsidP="001A5B40">
            <w:pPr>
              <w:pStyle w:val="TableParagraph"/>
              <w:ind w:right="597"/>
              <w:jc w:val="both"/>
              <w:rPr>
                <w:sz w:val="24"/>
                <w:szCs w:val="24"/>
                <w:lang w:val="ru-RU"/>
              </w:rPr>
            </w:pPr>
            <w:r w:rsidRPr="001412B7">
              <w:rPr>
                <w:sz w:val="24"/>
                <w:szCs w:val="24"/>
                <w:lang w:val="ru-RU"/>
              </w:rPr>
              <w:t>Выражают на практике установку на здоровый образ жизни (здоровое</w:t>
            </w:r>
            <w:r w:rsidRPr="001412B7">
              <w:rPr>
                <w:spacing w:val="-57"/>
                <w:sz w:val="24"/>
                <w:szCs w:val="24"/>
                <w:lang w:val="ru-RU"/>
              </w:rPr>
              <w:t xml:space="preserve"> </w:t>
            </w:r>
            <w:r w:rsidRPr="001412B7">
              <w:rPr>
                <w:sz w:val="24"/>
                <w:szCs w:val="24"/>
                <w:lang w:val="ru-RU"/>
              </w:rPr>
              <w:t>питание, соблюдение гигиены, режим занятий и отдыха, физическая</w:t>
            </w:r>
            <w:r w:rsidRPr="001412B7">
              <w:rPr>
                <w:spacing w:val="1"/>
                <w:sz w:val="24"/>
                <w:szCs w:val="24"/>
                <w:lang w:val="ru-RU"/>
              </w:rPr>
              <w:t xml:space="preserve"> </w:t>
            </w:r>
            <w:r w:rsidRPr="001412B7">
              <w:rPr>
                <w:sz w:val="24"/>
                <w:szCs w:val="24"/>
                <w:lang w:val="ru-RU"/>
              </w:rPr>
              <w:t>активность), стремление к физическому самосовершенствованию,</w:t>
            </w:r>
            <w:r w:rsidRPr="001412B7">
              <w:rPr>
                <w:spacing w:val="1"/>
                <w:sz w:val="24"/>
                <w:szCs w:val="24"/>
                <w:lang w:val="ru-RU"/>
              </w:rPr>
              <w:t xml:space="preserve"> </w:t>
            </w:r>
            <w:r w:rsidRPr="001412B7">
              <w:rPr>
                <w:sz w:val="24"/>
                <w:szCs w:val="24"/>
                <w:lang w:val="ru-RU"/>
              </w:rPr>
              <w:t>соблюдают</w:t>
            </w:r>
            <w:r w:rsidRPr="001412B7">
              <w:rPr>
                <w:spacing w:val="-2"/>
                <w:sz w:val="24"/>
                <w:szCs w:val="24"/>
                <w:lang w:val="ru-RU"/>
              </w:rPr>
              <w:t xml:space="preserve"> </w:t>
            </w:r>
            <w:r w:rsidRPr="001412B7">
              <w:rPr>
                <w:sz w:val="24"/>
                <w:szCs w:val="24"/>
                <w:lang w:val="ru-RU"/>
              </w:rPr>
              <w:t>и</w:t>
            </w:r>
            <w:r w:rsidRPr="001412B7">
              <w:rPr>
                <w:spacing w:val="-1"/>
                <w:sz w:val="24"/>
                <w:szCs w:val="24"/>
                <w:lang w:val="ru-RU"/>
              </w:rPr>
              <w:t xml:space="preserve"> </w:t>
            </w:r>
            <w:r w:rsidRPr="001412B7">
              <w:rPr>
                <w:sz w:val="24"/>
                <w:szCs w:val="24"/>
                <w:lang w:val="ru-RU"/>
              </w:rPr>
              <w:t>пропагандируют</w:t>
            </w:r>
            <w:r w:rsidRPr="001412B7">
              <w:rPr>
                <w:spacing w:val="-1"/>
                <w:sz w:val="24"/>
                <w:szCs w:val="24"/>
                <w:lang w:val="ru-RU"/>
              </w:rPr>
              <w:t xml:space="preserve"> </w:t>
            </w:r>
            <w:r w:rsidRPr="001412B7">
              <w:rPr>
                <w:sz w:val="24"/>
                <w:szCs w:val="24"/>
                <w:lang w:val="ru-RU"/>
              </w:rPr>
              <w:t>безопасный</w:t>
            </w:r>
            <w:r w:rsidRPr="001412B7">
              <w:rPr>
                <w:spacing w:val="-5"/>
                <w:sz w:val="24"/>
                <w:szCs w:val="24"/>
                <w:lang w:val="ru-RU"/>
              </w:rPr>
              <w:t xml:space="preserve"> </w:t>
            </w:r>
            <w:r w:rsidRPr="001412B7">
              <w:rPr>
                <w:sz w:val="24"/>
                <w:szCs w:val="24"/>
                <w:lang w:val="ru-RU"/>
              </w:rPr>
              <w:t>и</w:t>
            </w:r>
            <w:r w:rsidRPr="001412B7">
              <w:rPr>
                <w:spacing w:val="-1"/>
                <w:sz w:val="24"/>
                <w:szCs w:val="24"/>
                <w:lang w:val="ru-RU"/>
              </w:rPr>
              <w:t xml:space="preserve"> </w:t>
            </w:r>
            <w:r w:rsidRPr="001412B7">
              <w:rPr>
                <w:sz w:val="24"/>
                <w:szCs w:val="24"/>
                <w:lang w:val="ru-RU"/>
              </w:rPr>
              <w:t>здоровый</w:t>
            </w:r>
            <w:r w:rsidRPr="001412B7">
              <w:rPr>
                <w:spacing w:val="-10"/>
                <w:sz w:val="24"/>
                <w:szCs w:val="24"/>
                <w:lang w:val="ru-RU"/>
              </w:rPr>
              <w:t xml:space="preserve"> </w:t>
            </w:r>
            <w:r w:rsidRPr="001412B7">
              <w:rPr>
                <w:sz w:val="24"/>
                <w:szCs w:val="24"/>
                <w:lang w:val="ru-RU"/>
              </w:rPr>
              <w:t>образ</w:t>
            </w:r>
            <w:r w:rsidRPr="001412B7">
              <w:rPr>
                <w:spacing w:val="-1"/>
                <w:sz w:val="24"/>
                <w:szCs w:val="24"/>
                <w:lang w:val="ru-RU"/>
              </w:rPr>
              <w:t xml:space="preserve"> </w:t>
            </w:r>
            <w:r w:rsidRPr="001412B7">
              <w:rPr>
                <w:sz w:val="24"/>
                <w:szCs w:val="24"/>
                <w:lang w:val="ru-RU"/>
              </w:rPr>
              <w:t>жизни.</w:t>
            </w:r>
          </w:p>
          <w:p w:rsidR="001A5B40" w:rsidRPr="001412B7" w:rsidRDefault="001A5B40" w:rsidP="001A5B40">
            <w:pPr>
              <w:pStyle w:val="TableParagraph"/>
              <w:ind w:right="105"/>
              <w:jc w:val="both"/>
              <w:rPr>
                <w:sz w:val="24"/>
                <w:szCs w:val="24"/>
                <w:lang w:val="ru-RU"/>
              </w:rPr>
            </w:pPr>
            <w:r w:rsidRPr="001412B7">
              <w:rPr>
                <w:sz w:val="24"/>
                <w:szCs w:val="24"/>
                <w:lang w:val="ru-RU"/>
              </w:rPr>
              <w:t>Проявляют сознательное и обоснованное неприятие вредных для</w:t>
            </w:r>
            <w:r w:rsidRPr="001412B7">
              <w:rPr>
                <w:spacing w:val="1"/>
                <w:sz w:val="24"/>
                <w:szCs w:val="24"/>
                <w:lang w:val="ru-RU"/>
              </w:rPr>
              <w:t xml:space="preserve"> </w:t>
            </w:r>
            <w:r w:rsidRPr="001412B7">
              <w:rPr>
                <w:sz w:val="24"/>
                <w:szCs w:val="24"/>
                <w:lang w:val="ru-RU"/>
              </w:rPr>
              <w:t>физического</w:t>
            </w:r>
            <w:r w:rsidRPr="001412B7">
              <w:rPr>
                <w:spacing w:val="-5"/>
                <w:sz w:val="24"/>
                <w:szCs w:val="24"/>
                <w:lang w:val="ru-RU"/>
              </w:rPr>
              <w:t xml:space="preserve"> </w:t>
            </w:r>
            <w:r w:rsidRPr="001412B7">
              <w:rPr>
                <w:sz w:val="24"/>
                <w:szCs w:val="24"/>
                <w:lang w:val="ru-RU"/>
              </w:rPr>
              <w:t>и</w:t>
            </w:r>
            <w:r w:rsidRPr="001412B7">
              <w:rPr>
                <w:spacing w:val="-8"/>
                <w:sz w:val="24"/>
                <w:szCs w:val="24"/>
                <w:lang w:val="ru-RU"/>
              </w:rPr>
              <w:t xml:space="preserve"> </w:t>
            </w:r>
            <w:r w:rsidRPr="001412B7">
              <w:rPr>
                <w:sz w:val="24"/>
                <w:szCs w:val="24"/>
                <w:lang w:val="ru-RU"/>
              </w:rPr>
              <w:t>психического</w:t>
            </w:r>
            <w:r w:rsidRPr="001412B7">
              <w:rPr>
                <w:spacing w:val="-2"/>
                <w:sz w:val="24"/>
                <w:szCs w:val="24"/>
                <w:lang w:val="ru-RU"/>
              </w:rPr>
              <w:t xml:space="preserve"> </w:t>
            </w:r>
            <w:r w:rsidRPr="001412B7">
              <w:rPr>
                <w:sz w:val="24"/>
                <w:szCs w:val="24"/>
                <w:lang w:val="ru-RU"/>
              </w:rPr>
              <w:t>здоровья</w:t>
            </w:r>
            <w:r w:rsidRPr="001412B7">
              <w:rPr>
                <w:spacing w:val="-9"/>
                <w:sz w:val="24"/>
                <w:szCs w:val="24"/>
                <w:lang w:val="ru-RU"/>
              </w:rPr>
              <w:t xml:space="preserve"> </w:t>
            </w:r>
            <w:r w:rsidRPr="001412B7">
              <w:rPr>
                <w:sz w:val="24"/>
                <w:szCs w:val="24"/>
                <w:lang w:val="ru-RU"/>
              </w:rPr>
              <w:t>привычек,</w:t>
            </w:r>
            <w:r w:rsidRPr="001412B7">
              <w:rPr>
                <w:spacing w:val="-3"/>
                <w:sz w:val="24"/>
                <w:szCs w:val="24"/>
                <w:lang w:val="ru-RU"/>
              </w:rPr>
              <w:t xml:space="preserve"> </w:t>
            </w:r>
            <w:r w:rsidRPr="001412B7">
              <w:rPr>
                <w:sz w:val="24"/>
                <w:szCs w:val="24"/>
                <w:lang w:val="ru-RU"/>
              </w:rPr>
              <w:t>поведения</w:t>
            </w:r>
            <w:r w:rsidRPr="001412B7">
              <w:rPr>
                <w:spacing w:val="-9"/>
                <w:sz w:val="24"/>
                <w:szCs w:val="24"/>
                <w:lang w:val="ru-RU"/>
              </w:rPr>
              <w:t xml:space="preserve"> </w:t>
            </w:r>
            <w:r w:rsidRPr="001412B7">
              <w:rPr>
                <w:sz w:val="24"/>
                <w:szCs w:val="24"/>
                <w:lang w:val="ru-RU"/>
              </w:rPr>
              <w:t>(употребление</w:t>
            </w:r>
            <w:r w:rsidRPr="001412B7">
              <w:rPr>
                <w:spacing w:val="-57"/>
                <w:sz w:val="24"/>
                <w:szCs w:val="24"/>
                <w:lang w:val="ru-RU"/>
              </w:rPr>
              <w:t xml:space="preserve"> </w:t>
            </w:r>
            <w:r w:rsidRPr="001412B7">
              <w:rPr>
                <w:sz w:val="24"/>
                <w:szCs w:val="24"/>
                <w:lang w:val="ru-RU"/>
              </w:rPr>
              <w:t xml:space="preserve">алкоголя, наркотиков, курение, </w:t>
            </w:r>
            <w:proofErr w:type="gramStart"/>
            <w:r w:rsidRPr="001412B7">
              <w:rPr>
                <w:sz w:val="24"/>
                <w:szCs w:val="24"/>
                <w:lang w:val="ru-RU"/>
              </w:rPr>
              <w:t>игровая</w:t>
            </w:r>
            <w:proofErr w:type="gramEnd"/>
            <w:r w:rsidRPr="001412B7">
              <w:rPr>
                <w:sz w:val="24"/>
                <w:szCs w:val="24"/>
                <w:lang w:val="ru-RU"/>
              </w:rPr>
              <w:t xml:space="preserve"> и иные зависимости,</w:t>
            </w:r>
            <w:r w:rsidRPr="001412B7">
              <w:rPr>
                <w:spacing w:val="1"/>
                <w:sz w:val="24"/>
                <w:szCs w:val="24"/>
                <w:lang w:val="ru-RU"/>
              </w:rPr>
              <w:t xml:space="preserve"> </w:t>
            </w:r>
            <w:r w:rsidRPr="001412B7">
              <w:rPr>
                <w:sz w:val="24"/>
                <w:szCs w:val="24"/>
                <w:lang w:val="ru-RU"/>
              </w:rPr>
              <w:t>деструктивное</w:t>
            </w:r>
            <w:r w:rsidRPr="001412B7">
              <w:rPr>
                <w:spacing w:val="-5"/>
                <w:sz w:val="24"/>
                <w:szCs w:val="24"/>
                <w:lang w:val="ru-RU"/>
              </w:rPr>
              <w:t xml:space="preserve"> </w:t>
            </w:r>
            <w:r w:rsidRPr="001412B7">
              <w:rPr>
                <w:sz w:val="24"/>
                <w:szCs w:val="24"/>
                <w:lang w:val="ru-RU"/>
              </w:rPr>
              <w:t>поведение</w:t>
            </w:r>
            <w:r w:rsidRPr="001412B7">
              <w:rPr>
                <w:spacing w:val="1"/>
                <w:sz w:val="24"/>
                <w:szCs w:val="24"/>
                <w:lang w:val="ru-RU"/>
              </w:rPr>
              <w:t xml:space="preserve"> </w:t>
            </w:r>
            <w:r w:rsidRPr="001412B7">
              <w:rPr>
                <w:sz w:val="24"/>
                <w:szCs w:val="24"/>
                <w:lang w:val="ru-RU"/>
              </w:rPr>
              <w:t>в</w:t>
            </w:r>
            <w:r w:rsidRPr="001412B7">
              <w:rPr>
                <w:spacing w:val="-6"/>
                <w:sz w:val="24"/>
                <w:szCs w:val="24"/>
                <w:lang w:val="ru-RU"/>
              </w:rPr>
              <w:t xml:space="preserve"> </w:t>
            </w:r>
            <w:r w:rsidRPr="001412B7">
              <w:rPr>
                <w:sz w:val="24"/>
                <w:szCs w:val="24"/>
                <w:lang w:val="ru-RU"/>
              </w:rPr>
              <w:t>обществе</w:t>
            </w:r>
            <w:r w:rsidRPr="001412B7">
              <w:rPr>
                <w:spacing w:val="-4"/>
                <w:sz w:val="24"/>
                <w:szCs w:val="24"/>
                <w:lang w:val="ru-RU"/>
              </w:rPr>
              <w:t xml:space="preserve"> </w:t>
            </w:r>
            <w:r w:rsidRPr="001412B7">
              <w:rPr>
                <w:sz w:val="24"/>
                <w:szCs w:val="24"/>
                <w:lang w:val="ru-RU"/>
              </w:rPr>
              <w:t>и</w:t>
            </w:r>
            <w:r w:rsidRPr="001412B7">
              <w:rPr>
                <w:spacing w:val="-3"/>
                <w:sz w:val="24"/>
                <w:szCs w:val="24"/>
                <w:lang w:val="ru-RU"/>
              </w:rPr>
              <w:t xml:space="preserve"> </w:t>
            </w:r>
            <w:r w:rsidRPr="001412B7">
              <w:rPr>
                <w:sz w:val="24"/>
                <w:szCs w:val="24"/>
                <w:lang w:val="ru-RU"/>
              </w:rPr>
              <w:t>цифровой</w:t>
            </w:r>
            <w:r w:rsidRPr="001412B7">
              <w:rPr>
                <w:spacing w:val="-2"/>
                <w:sz w:val="24"/>
                <w:szCs w:val="24"/>
                <w:lang w:val="ru-RU"/>
              </w:rPr>
              <w:t xml:space="preserve"> </w:t>
            </w:r>
            <w:r w:rsidRPr="001412B7">
              <w:rPr>
                <w:sz w:val="24"/>
                <w:szCs w:val="24"/>
                <w:lang w:val="ru-RU"/>
              </w:rPr>
              <w:t>среде).</w:t>
            </w:r>
          </w:p>
          <w:p w:rsidR="001A5B40" w:rsidRPr="001412B7" w:rsidRDefault="001A5B40" w:rsidP="001A5B40">
            <w:pPr>
              <w:pStyle w:val="TableParagraph"/>
              <w:ind w:right="435"/>
              <w:jc w:val="both"/>
              <w:rPr>
                <w:sz w:val="24"/>
                <w:szCs w:val="24"/>
                <w:lang w:val="ru-RU"/>
              </w:rPr>
            </w:pPr>
            <w:r w:rsidRPr="001412B7">
              <w:rPr>
                <w:sz w:val="24"/>
                <w:szCs w:val="24"/>
                <w:lang w:val="ru-RU"/>
              </w:rPr>
              <w:t>Соблюдают правила личной и общественной безопасности, в том числе</w:t>
            </w:r>
            <w:r w:rsidRPr="001412B7">
              <w:rPr>
                <w:spacing w:val="-57"/>
                <w:sz w:val="24"/>
                <w:szCs w:val="24"/>
                <w:lang w:val="ru-RU"/>
              </w:rPr>
              <w:t xml:space="preserve"> </w:t>
            </w:r>
            <w:r w:rsidRPr="001412B7">
              <w:rPr>
                <w:sz w:val="24"/>
                <w:szCs w:val="24"/>
                <w:lang w:val="ru-RU"/>
              </w:rPr>
              <w:t>безопасного</w:t>
            </w:r>
            <w:r w:rsidRPr="001412B7">
              <w:rPr>
                <w:spacing w:val="1"/>
                <w:sz w:val="24"/>
                <w:szCs w:val="24"/>
                <w:lang w:val="ru-RU"/>
              </w:rPr>
              <w:t xml:space="preserve"> </w:t>
            </w:r>
            <w:r w:rsidRPr="001412B7">
              <w:rPr>
                <w:sz w:val="24"/>
                <w:szCs w:val="24"/>
                <w:lang w:val="ru-RU"/>
              </w:rPr>
              <w:t>поведения</w:t>
            </w:r>
            <w:r w:rsidRPr="001412B7">
              <w:rPr>
                <w:spacing w:val="-4"/>
                <w:sz w:val="24"/>
                <w:szCs w:val="24"/>
                <w:lang w:val="ru-RU"/>
              </w:rPr>
              <w:t xml:space="preserve"> </w:t>
            </w:r>
            <w:r w:rsidRPr="001412B7">
              <w:rPr>
                <w:sz w:val="24"/>
                <w:szCs w:val="24"/>
                <w:lang w:val="ru-RU"/>
              </w:rPr>
              <w:t>в</w:t>
            </w:r>
            <w:r w:rsidRPr="001412B7">
              <w:rPr>
                <w:spacing w:val="-1"/>
                <w:sz w:val="24"/>
                <w:szCs w:val="24"/>
                <w:lang w:val="ru-RU"/>
              </w:rPr>
              <w:t xml:space="preserve"> </w:t>
            </w:r>
            <w:r w:rsidRPr="001412B7">
              <w:rPr>
                <w:sz w:val="24"/>
                <w:szCs w:val="24"/>
                <w:lang w:val="ru-RU"/>
              </w:rPr>
              <w:t>информационной</w:t>
            </w:r>
            <w:r w:rsidRPr="001412B7">
              <w:rPr>
                <w:spacing w:val="-3"/>
                <w:sz w:val="24"/>
                <w:szCs w:val="24"/>
                <w:lang w:val="ru-RU"/>
              </w:rPr>
              <w:t xml:space="preserve"> </w:t>
            </w:r>
            <w:r w:rsidRPr="001412B7">
              <w:rPr>
                <w:sz w:val="24"/>
                <w:szCs w:val="24"/>
                <w:lang w:val="ru-RU"/>
              </w:rPr>
              <w:t>среде.</w:t>
            </w:r>
          </w:p>
          <w:p w:rsidR="001A5B40" w:rsidRPr="001412B7" w:rsidRDefault="001A5B40" w:rsidP="001A5B40">
            <w:pPr>
              <w:pStyle w:val="TableParagraph"/>
              <w:jc w:val="both"/>
              <w:rPr>
                <w:sz w:val="24"/>
                <w:szCs w:val="24"/>
                <w:lang w:val="ru-RU"/>
              </w:rPr>
            </w:pPr>
            <w:r w:rsidRPr="001412B7">
              <w:rPr>
                <w:sz w:val="24"/>
                <w:szCs w:val="24"/>
                <w:lang w:val="ru-RU"/>
              </w:rPr>
              <w:t>Развивают</w:t>
            </w:r>
            <w:r w:rsidRPr="001412B7">
              <w:rPr>
                <w:spacing w:val="-3"/>
                <w:sz w:val="24"/>
                <w:szCs w:val="24"/>
                <w:lang w:val="ru-RU"/>
              </w:rPr>
              <w:t xml:space="preserve"> </w:t>
            </w:r>
            <w:r w:rsidRPr="001412B7">
              <w:rPr>
                <w:sz w:val="24"/>
                <w:szCs w:val="24"/>
                <w:lang w:val="ru-RU"/>
              </w:rPr>
              <w:t>свои</w:t>
            </w:r>
            <w:r w:rsidRPr="001412B7">
              <w:rPr>
                <w:spacing w:val="-1"/>
                <w:sz w:val="24"/>
                <w:szCs w:val="24"/>
                <w:lang w:val="ru-RU"/>
              </w:rPr>
              <w:t xml:space="preserve"> </w:t>
            </w:r>
            <w:r w:rsidRPr="001412B7">
              <w:rPr>
                <w:sz w:val="24"/>
                <w:szCs w:val="24"/>
                <w:lang w:val="ru-RU"/>
              </w:rPr>
              <w:t>способности</w:t>
            </w:r>
            <w:r w:rsidRPr="001412B7">
              <w:rPr>
                <w:spacing w:val="-6"/>
                <w:sz w:val="24"/>
                <w:szCs w:val="24"/>
                <w:lang w:val="ru-RU"/>
              </w:rPr>
              <w:t xml:space="preserve"> </w:t>
            </w:r>
            <w:r w:rsidRPr="001412B7">
              <w:rPr>
                <w:sz w:val="24"/>
                <w:szCs w:val="24"/>
                <w:lang w:val="ru-RU"/>
              </w:rPr>
              <w:t>адаптироваться</w:t>
            </w:r>
            <w:r w:rsidRPr="001412B7">
              <w:rPr>
                <w:spacing w:val="-2"/>
                <w:sz w:val="24"/>
                <w:szCs w:val="24"/>
                <w:lang w:val="ru-RU"/>
              </w:rPr>
              <w:t xml:space="preserve"> </w:t>
            </w:r>
            <w:r w:rsidRPr="001412B7">
              <w:rPr>
                <w:sz w:val="24"/>
                <w:szCs w:val="24"/>
                <w:lang w:val="ru-RU"/>
              </w:rPr>
              <w:t>к</w:t>
            </w:r>
            <w:r w:rsidRPr="001412B7">
              <w:rPr>
                <w:spacing w:val="-13"/>
                <w:sz w:val="24"/>
                <w:szCs w:val="24"/>
                <w:lang w:val="ru-RU"/>
              </w:rPr>
              <w:t xml:space="preserve"> </w:t>
            </w:r>
            <w:r w:rsidRPr="001412B7">
              <w:rPr>
                <w:sz w:val="24"/>
                <w:szCs w:val="24"/>
                <w:lang w:val="ru-RU"/>
              </w:rPr>
              <w:t>стрессовым</w:t>
            </w:r>
            <w:r w:rsidRPr="001412B7">
              <w:rPr>
                <w:spacing w:val="-1"/>
                <w:sz w:val="24"/>
                <w:szCs w:val="24"/>
                <w:lang w:val="ru-RU"/>
              </w:rPr>
              <w:t xml:space="preserve"> </w:t>
            </w:r>
            <w:r w:rsidRPr="001412B7">
              <w:rPr>
                <w:sz w:val="24"/>
                <w:szCs w:val="24"/>
                <w:lang w:val="ru-RU"/>
              </w:rPr>
              <w:t>ситуациям</w:t>
            </w:r>
            <w:r w:rsidRPr="001412B7">
              <w:rPr>
                <w:spacing w:val="-2"/>
                <w:sz w:val="24"/>
                <w:szCs w:val="24"/>
                <w:lang w:val="ru-RU"/>
              </w:rPr>
              <w:t xml:space="preserve"> </w:t>
            </w:r>
            <w:r w:rsidRPr="001412B7">
              <w:rPr>
                <w:sz w:val="24"/>
                <w:szCs w:val="24"/>
                <w:lang w:val="ru-RU"/>
              </w:rPr>
              <w:t>в</w:t>
            </w:r>
            <w:r w:rsidRPr="001412B7">
              <w:rPr>
                <w:spacing w:val="-57"/>
                <w:sz w:val="24"/>
                <w:szCs w:val="24"/>
                <w:lang w:val="ru-RU"/>
              </w:rPr>
              <w:t xml:space="preserve"> </w:t>
            </w:r>
            <w:r w:rsidRPr="001412B7">
              <w:rPr>
                <w:sz w:val="24"/>
                <w:szCs w:val="24"/>
                <w:lang w:val="ru-RU"/>
              </w:rPr>
              <w:t>общении, в разных коллективах, к меняющимся социальным,</w:t>
            </w:r>
            <w:r w:rsidRPr="001412B7">
              <w:rPr>
                <w:spacing w:val="1"/>
                <w:sz w:val="24"/>
                <w:szCs w:val="24"/>
                <w:lang w:val="ru-RU"/>
              </w:rPr>
              <w:t xml:space="preserve"> </w:t>
            </w:r>
            <w:r w:rsidRPr="001412B7">
              <w:rPr>
                <w:sz w:val="24"/>
                <w:szCs w:val="24"/>
                <w:lang w:val="ru-RU"/>
              </w:rPr>
              <w:t>информационным</w:t>
            </w:r>
            <w:r w:rsidRPr="001412B7">
              <w:rPr>
                <w:spacing w:val="-2"/>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природным</w:t>
            </w:r>
            <w:r w:rsidRPr="001412B7">
              <w:rPr>
                <w:spacing w:val="-1"/>
                <w:sz w:val="24"/>
                <w:szCs w:val="24"/>
                <w:lang w:val="ru-RU"/>
              </w:rPr>
              <w:t xml:space="preserve"> </w:t>
            </w:r>
            <w:r w:rsidRPr="001412B7">
              <w:rPr>
                <w:sz w:val="24"/>
                <w:szCs w:val="24"/>
                <w:lang w:val="ru-RU"/>
              </w:rPr>
              <w:t>условиям.</w:t>
            </w:r>
          </w:p>
          <w:p w:rsidR="001A5B40" w:rsidRPr="001412B7" w:rsidRDefault="001A5B40" w:rsidP="001A5B40">
            <w:pPr>
              <w:pStyle w:val="TableParagraph"/>
              <w:ind w:right="105"/>
              <w:jc w:val="both"/>
              <w:rPr>
                <w:sz w:val="24"/>
                <w:szCs w:val="24"/>
                <w:lang w:val="ru-RU"/>
              </w:rPr>
            </w:pPr>
            <w:r w:rsidRPr="001412B7">
              <w:rPr>
                <w:sz w:val="24"/>
                <w:szCs w:val="24"/>
                <w:lang w:val="ru-RU"/>
              </w:rPr>
              <w:t>Демонстрируют</w:t>
            </w:r>
            <w:r w:rsidRPr="001412B7">
              <w:rPr>
                <w:spacing w:val="1"/>
                <w:sz w:val="24"/>
                <w:szCs w:val="24"/>
                <w:lang w:val="ru-RU"/>
              </w:rPr>
              <w:t xml:space="preserve"> </w:t>
            </w:r>
            <w:r w:rsidRPr="001412B7">
              <w:rPr>
                <w:sz w:val="24"/>
                <w:szCs w:val="24"/>
                <w:lang w:val="ru-RU"/>
              </w:rPr>
              <w:t>навыки</w:t>
            </w:r>
            <w:r w:rsidRPr="001412B7">
              <w:rPr>
                <w:spacing w:val="2"/>
                <w:sz w:val="24"/>
                <w:szCs w:val="24"/>
                <w:lang w:val="ru-RU"/>
              </w:rPr>
              <w:t xml:space="preserve"> </w:t>
            </w:r>
            <w:r w:rsidRPr="001412B7">
              <w:rPr>
                <w:sz w:val="24"/>
                <w:szCs w:val="24"/>
                <w:lang w:val="ru-RU"/>
              </w:rPr>
              <w:t>рефлексии</w:t>
            </w:r>
            <w:r w:rsidRPr="001412B7">
              <w:rPr>
                <w:spacing w:val="2"/>
                <w:sz w:val="24"/>
                <w:szCs w:val="24"/>
                <w:lang w:val="ru-RU"/>
              </w:rPr>
              <w:t xml:space="preserve"> </w:t>
            </w:r>
            <w:r w:rsidRPr="001412B7">
              <w:rPr>
                <w:sz w:val="24"/>
                <w:szCs w:val="24"/>
                <w:lang w:val="ru-RU"/>
              </w:rPr>
              <w:t>своего</w:t>
            </w:r>
            <w:r w:rsidRPr="001412B7">
              <w:rPr>
                <w:spacing w:val="1"/>
                <w:sz w:val="24"/>
                <w:szCs w:val="24"/>
                <w:lang w:val="ru-RU"/>
              </w:rPr>
              <w:t xml:space="preserve"> </w:t>
            </w:r>
            <w:r w:rsidRPr="001412B7">
              <w:rPr>
                <w:sz w:val="24"/>
                <w:szCs w:val="24"/>
                <w:lang w:val="ru-RU"/>
              </w:rPr>
              <w:t>физического</w:t>
            </w:r>
            <w:r w:rsidRPr="001412B7">
              <w:rPr>
                <w:spacing w:val="6"/>
                <w:sz w:val="24"/>
                <w:szCs w:val="24"/>
                <w:lang w:val="ru-RU"/>
              </w:rPr>
              <w:t xml:space="preserve"> </w:t>
            </w:r>
            <w:r w:rsidRPr="001412B7">
              <w:rPr>
                <w:sz w:val="24"/>
                <w:szCs w:val="24"/>
                <w:lang w:val="ru-RU"/>
              </w:rPr>
              <w:t>и</w:t>
            </w:r>
            <w:r w:rsidRPr="001412B7">
              <w:rPr>
                <w:spacing w:val="1"/>
                <w:sz w:val="24"/>
                <w:szCs w:val="24"/>
                <w:lang w:val="ru-RU"/>
              </w:rPr>
              <w:t xml:space="preserve"> </w:t>
            </w:r>
            <w:r w:rsidRPr="001412B7">
              <w:rPr>
                <w:sz w:val="24"/>
                <w:szCs w:val="24"/>
                <w:lang w:val="ru-RU"/>
              </w:rPr>
              <w:t>психологического состояния, состояния окружающих людей с точки</w:t>
            </w:r>
            <w:r w:rsidRPr="001412B7">
              <w:rPr>
                <w:spacing w:val="1"/>
                <w:sz w:val="24"/>
                <w:szCs w:val="24"/>
                <w:lang w:val="ru-RU"/>
              </w:rPr>
              <w:t xml:space="preserve"> </w:t>
            </w:r>
            <w:r w:rsidRPr="001412B7">
              <w:rPr>
                <w:sz w:val="24"/>
                <w:szCs w:val="24"/>
                <w:lang w:val="ru-RU"/>
              </w:rPr>
              <w:t>зрения безопасности, сознательного управления своим эмоциональным</w:t>
            </w:r>
            <w:r w:rsidRPr="001412B7">
              <w:rPr>
                <w:spacing w:val="1"/>
                <w:sz w:val="24"/>
                <w:szCs w:val="24"/>
                <w:lang w:val="ru-RU"/>
              </w:rPr>
              <w:t xml:space="preserve"> </w:t>
            </w:r>
            <w:r w:rsidRPr="001412B7">
              <w:rPr>
                <w:sz w:val="24"/>
                <w:szCs w:val="24"/>
                <w:lang w:val="ru-RU"/>
              </w:rPr>
              <w:t>состоянием,</w:t>
            </w:r>
            <w:r w:rsidRPr="001412B7">
              <w:rPr>
                <w:spacing w:val="-6"/>
                <w:sz w:val="24"/>
                <w:szCs w:val="24"/>
                <w:lang w:val="ru-RU"/>
              </w:rPr>
              <w:t xml:space="preserve"> </w:t>
            </w:r>
            <w:r w:rsidRPr="001412B7">
              <w:rPr>
                <w:sz w:val="24"/>
                <w:szCs w:val="24"/>
                <w:lang w:val="ru-RU"/>
              </w:rPr>
              <w:t>готовность</w:t>
            </w:r>
            <w:r w:rsidRPr="001412B7">
              <w:rPr>
                <w:spacing w:val="-5"/>
                <w:sz w:val="24"/>
                <w:szCs w:val="24"/>
                <w:lang w:val="ru-RU"/>
              </w:rPr>
              <w:t xml:space="preserve"> </w:t>
            </w:r>
            <w:r w:rsidRPr="001412B7">
              <w:rPr>
                <w:sz w:val="24"/>
                <w:szCs w:val="24"/>
                <w:lang w:val="ru-RU"/>
              </w:rPr>
              <w:t>и</w:t>
            </w:r>
            <w:r w:rsidRPr="001412B7">
              <w:rPr>
                <w:spacing w:val="-1"/>
                <w:sz w:val="24"/>
                <w:szCs w:val="24"/>
                <w:lang w:val="ru-RU"/>
              </w:rPr>
              <w:t xml:space="preserve"> </w:t>
            </w:r>
            <w:r w:rsidRPr="001412B7">
              <w:rPr>
                <w:sz w:val="24"/>
                <w:szCs w:val="24"/>
                <w:lang w:val="ru-RU"/>
              </w:rPr>
              <w:t>умения</w:t>
            </w:r>
            <w:r w:rsidRPr="001412B7">
              <w:rPr>
                <w:spacing w:val="-2"/>
                <w:sz w:val="24"/>
                <w:szCs w:val="24"/>
                <w:lang w:val="ru-RU"/>
              </w:rPr>
              <w:t xml:space="preserve"> </w:t>
            </w:r>
            <w:r w:rsidRPr="001412B7">
              <w:rPr>
                <w:sz w:val="24"/>
                <w:szCs w:val="24"/>
                <w:lang w:val="ru-RU"/>
              </w:rPr>
              <w:t>оказывать</w:t>
            </w:r>
            <w:r w:rsidRPr="001412B7">
              <w:rPr>
                <w:spacing w:val="-6"/>
                <w:sz w:val="24"/>
                <w:szCs w:val="24"/>
                <w:lang w:val="ru-RU"/>
              </w:rPr>
              <w:t xml:space="preserve"> </w:t>
            </w:r>
            <w:r w:rsidRPr="001412B7">
              <w:rPr>
                <w:sz w:val="24"/>
                <w:szCs w:val="24"/>
                <w:lang w:val="ru-RU"/>
              </w:rPr>
              <w:t>первую</w:t>
            </w:r>
            <w:r w:rsidRPr="001412B7">
              <w:rPr>
                <w:spacing w:val="-4"/>
                <w:sz w:val="24"/>
                <w:szCs w:val="24"/>
                <w:lang w:val="ru-RU"/>
              </w:rPr>
              <w:t xml:space="preserve"> </w:t>
            </w:r>
            <w:r w:rsidRPr="001412B7">
              <w:rPr>
                <w:sz w:val="24"/>
                <w:szCs w:val="24"/>
                <w:lang w:val="ru-RU"/>
              </w:rPr>
              <w:t>помощь</w:t>
            </w:r>
            <w:r w:rsidRPr="001412B7">
              <w:rPr>
                <w:spacing w:val="-2"/>
                <w:sz w:val="24"/>
                <w:szCs w:val="24"/>
                <w:lang w:val="ru-RU"/>
              </w:rPr>
              <w:t xml:space="preserve"> </w:t>
            </w:r>
            <w:r w:rsidRPr="001412B7">
              <w:rPr>
                <w:sz w:val="24"/>
                <w:szCs w:val="24"/>
                <w:lang w:val="ru-RU"/>
              </w:rPr>
              <w:t>себе</w:t>
            </w:r>
            <w:r w:rsidRPr="001412B7">
              <w:rPr>
                <w:spacing w:val="-3"/>
                <w:sz w:val="24"/>
                <w:szCs w:val="24"/>
                <w:lang w:val="ru-RU"/>
              </w:rPr>
              <w:t xml:space="preserve"> </w:t>
            </w:r>
            <w:r w:rsidRPr="001412B7">
              <w:rPr>
                <w:sz w:val="24"/>
                <w:szCs w:val="24"/>
                <w:lang w:val="ru-RU"/>
              </w:rPr>
              <w:t>и</w:t>
            </w:r>
            <w:r w:rsidRPr="001412B7">
              <w:rPr>
                <w:spacing w:val="-6"/>
                <w:sz w:val="24"/>
                <w:szCs w:val="24"/>
                <w:lang w:val="ru-RU"/>
              </w:rPr>
              <w:t xml:space="preserve"> </w:t>
            </w:r>
            <w:r w:rsidRPr="001412B7">
              <w:rPr>
                <w:sz w:val="24"/>
                <w:szCs w:val="24"/>
                <w:lang w:val="ru-RU"/>
              </w:rPr>
              <w:t>другим</w:t>
            </w:r>
          </w:p>
          <w:p w:rsidR="001A5B40" w:rsidRPr="001412B7" w:rsidRDefault="001A5B40" w:rsidP="001A5B40">
            <w:pPr>
              <w:pStyle w:val="TableParagraph"/>
              <w:jc w:val="both"/>
              <w:rPr>
                <w:sz w:val="24"/>
                <w:szCs w:val="24"/>
              </w:rPr>
            </w:pPr>
            <w:proofErr w:type="gramStart"/>
            <w:r w:rsidRPr="001412B7">
              <w:rPr>
                <w:sz w:val="24"/>
                <w:szCs w:val="24"/>
              </w:rPr>
              <w:t>людям</w:t>
            </w:r>
            <w:proofErr w:type="gramEnd"/>
            <w:r w:rsidRPr="001412B7">
              <w:rPr>
                <w:sz w:val="24"/>
                <w:szCs w:val="24"/>
              </w:rPr>
              <w:t>.</w:t>
            </w:r>
          </w:p>
        </w:tc>
      </w:tr>
      <w:tr w:rsidR="001A5B40" w:rsidRPr="001412B7" w:rsidTr="001A5B40">
        <w:trPr>
          <w:trHeight w:val="1660"/>
          <w:jc w:val="center"/>
        </w:trPr>
        <w:tc>
          <w:tcPr>
            <w:tcW w:w="2179" w:type="dxa"/>
          </w:tcPr>
          <w:p w:rsidR="001A5B40" w:rsidRPr="001412B7" w:rsidRDefault="001A5B40" w:rsidP="001A5B40">
            <w:pPr>
              <w:pStyle w:val="TableParagraph"/>
              <w:jc w:val="both"/>
              <w:rPr>
                <w:sz w:val="24"/>
                <w:szCs w:val="24"/>
              </w:rPr>
            </w:pPr>
            <w:r w:rsidRPr="001412B7">
              <w:rPr>
                <w:sz w:val="24"/>
                <w:szCs w:val="24"/>
              </w:rPr>
              <w:t>Трудовое</w:t>
            </w:r>
          </w:p>
        </w:tc>
        <w:tc>
          <w:tcPr>
            <w:tcW w:w="7942" w:type="dxa"/>
          </w:tcPr>
          <w:p w:rsidR="001A5B40" w:rsidRPr="001412B7" w:rsidRDefault="001A5B40" w:rsidP="001A5B40">
            <w:pPr>
              <w:pStyle w:val="TableParagraph"/>
              <w:jc w:val="both"/>
              <w:rPr>
                <w:sz w:val="24"/>
                <w:szCs w:val="24"/>
                <w:lang w:val="ru-RU"/>
              </w:rPr>
            </w:pPr>
            <w:r w:rsidRPr="001412B7">
              <w:rPr>
                <w:sz w:val="24"/>
                <w:szCs w:val="24"/>
                <w:lang w:val="ru-RU"/>
              </w:rPr>
              <w:t>Уважают</w:t>
            </w:r>
            <w:r w:rsidRPr="001412B7">
              <w:rPr>
                <w:spacing w:val="-4"/>
                <w:sz w:val="24"/>
                <w:szCs w:val="24"/>
                <w:lang w:val="ru-RU"/>
              </w:rPr>
              <w:t xml:space="preserve"> </w:t>
            </w:r>
            <w:r w:rsidRPr="001412B7">
              <w:rPr>
                <w:sz w:val="24"/>
                <w:szCs w:val="24"/>
                <w:lang w:val="ru-RU"/>
              </w:rPr>
              <w:t>труд,</w:t>
            </w:r>
            <w:r w:rsidRPr="001412B7">
              <w:rPr>
                <w:spacing w:val="-1"/>
                <w:sz w:val="24"/>
                <w:szCs w:val="24"/>
                <w:lang w:val="ru-RU"/>
              </w:rPr>
              <w:t xml:space="preserve"> </w:t>
            </w:r>
            <w:r w:rsidRPr="001412B7">
              <w:rPr>
                <w:sz w:val="24"/>
                <w:szCs w:val="24"/>
                <w:lang w:val="ru-RU"/>
              </w:rPr>
              <w:t>результаты</w:t>
            </w:r>
            <w:r w:rsidRPr="001412B7">
              <w:rPr>
                <w:spacing w:val="1"/>
                <w:sz w:val="24"/>
                <w:szCs w:val="24"/>
                <w:lang w:val="ru-RU"/>
              </w:rPr>
              <w:t xml:space="preserve"> </w:t>
            </w:r>
            <w:r w:rsidRPr="001412B7">
              <w:rPr>
                <w:sz w:val="24"/>
                <w:szCs w:val="24"/>
                <w:lang w:val="ru-RU"/>
              </w:rPr>
              <w:t>труда,</w:t>
            </w:r>
            <w:r w:rsidRPr="001412B7">
              <w:rPr>
                <w:spacing w:val="-1"/>
                <w:sz w:val="24"/>
                <w:szCs w:val="24"/>
                <w:lang w:val="ru-RU"/>
              </w:rPr>
              <w:t xml:space="preserve"> </w:t>
            </w:r>
            <w:r w:rsidRPr="001412B7">
              <w:rPr>
                <w:sz w:val="24"/>
                <w:szCs w:val="24"/>
                <w:lang w:val="ru-RU"/>
              </w:rPr>
              <w:t>трудовую</w:t>
            </w:r>
            <w:r w:rsidRPr="001412B7">
              <w:rPr>
                <w:spacing w:val="-6"/>
                <w:sz w:val="24"/>
                <w:szCs w:val="24"/>
                <w:lang w:val="ru-RU"/>
              </w:rPr>
              <w:t xml:space="preserve"> </w:t>
            </w:r>
            <w:r w:rsidRPr="001412B7">
              <w:rPr>
                <w:sz w:val="24"/>
                <w:szCs w:val="24"/>
                <w:lang w:val="ru-RU"/>
              </w:rPr>
              <w:t>собственность,</w:t>
            </w:r>
            <w:r w:rsidRPr="001412B7">
              <w:rPr>
                <w:spacing w:val="-6"/>
                <w:sz w:val="24"/>
                <w:szCs w:val="24"/>
                <w:lang w:val="ru-RU"/>
              </w:rPr>
              <w:t xml:space="preserve"> </w:t>
            </w:r>
            <w:r w:rsidRPr="001412B7">
              <w:rPr>
                <w:sz w:val="24"/>
                <w:szCs w:val="24"/>
                <w:lang w:val="ru-RU"/>
              </w:rPr>
              <w:t>материальные</w:t>
            </w:r>
          </w:p>
          <w:p w:rsidR="001A5B40" w:rsidRPr="001412B7" w:rsidRDefault="001A5B40" w:rsidP="001A5B40">
            <w:pPr>
              <w:pStyle w:val="TableParagraph"/>
              <w:jc w:val="both"/>
              <w:rPr>
                <w:sz w:val="24"/>
                <w:szCs w:val="24"/>
                <w:lang w:val="ru-RU"/>
              </w:rPr>
            </w:pPr>
            <w:r w:rsidRPr="001412B7">
              <w:rPr>
                <w:sz w:val="24"/>
                <w:szCs w:val="24"/>
                <w:lang w:val="ru-RU"/>
              </w:rPr>
              <w:t>ресурсы</w:t>
            </w:r>
            <w:r w:rsidRPr="001412B7">
              <w:rPr>
                <w:spacing w:val="-1"/>
                <w:sz w:val="24"/>
                <w:szCs w:val="24"/>
                <w:lang w:val="ru-RU"/>
              </w:rPr>
              <w:t xml:space="preserve"> </w:t>
            </w:r>
            <w:r w:rsidRPr="001412B7">
              <w:rPr>
                <w:sz w:val="24"/>
                <w:szCs w:val="24"/>
                <w:lang w:val="ru-RU"/>
              </w:rPr>
              <w:t>и средства</w:t>
            </w:r>
            <w:r w:rsidRPr="001412B7">
              <w:rPr>
                <w:spacing w:val="-2"/>
                <w:sz w:val="24"/>
                <w:szCs w:val="24"/>
                <w:lang w:val="ru-RU"/>
              </w:rPr>
              <w:t xml:space="preserve"> </w:t>
            </w:r>
            <w:r w:rsidRPr="001412B7">
              <w:rPr>
                <w:sz w:val="24"/>
                <w:szCs w:val="24"/>
                <w:lang w:val="ru-RU"/>
              </w:rPr>
              <w:t>свои</w:t>
            </w:r>
            <w:r w:rsidRPr="001412B7">
              <w:rPr>
                <w:spacing w:val="-5"/>
                <w:sz w:val="24"/>
                <w:szCs w:val="24"/>
                <w:lang w:val="ru-RU"/>
              </w:rPr>
              <w:t xml:space="preserve"> </w:t>
            </w:r>
            <w:r w:rsidRPr="001412B7">
              <w:rPr>
                <w:sz w:val="24"/>
                <w:szCs w:val="24"/>
                <w:lang w:val="ru-RU"/>
              </w:rPr>
              <w:t>и</w:t>
            </w:r>
            <w:r w:rsidRPr="001412B7">
              <w:rPr>
                <w:spacing w:val="-5"/>
                <w:sz w:val="24"/>
                <w:szCs w:val="24"/>
                <w:lang w:val="ru-RU"/>
              </w:rPr>
              <w:t xml:space="preserve"> </w:t>
            </w:r>
            <w:r w:rsidRPr="001412B7">
              <w:rPr>
                <w:sz w:val="24"/>
                <w:szCs w:val="24"/>
                <w:lang w:val="ru-RU"/>
              </w:rPr>
              <w:t>других</w:t>
            </w:r>
            <w:r w:rsidRPr="001412B7">
              <w:rPr>
                <w:spacing w:val="-6"/>
                <w:sz w:val="24"/>
                <w:szCs w:val="24"/>
                <w:lang w:val="ru-RU"/>
              </w:rPr>
              <w:t xml:space="preserve"> </w:t>
            </w:r>
            <w:r w:rsidRPr="001412B7">
              <w:rPr>
                <w:sz w:val="24"/>
                <w:szCs w:val="24"/>
                <w:lang w:val="ru-RU"/>
              </w:rPr>
              <w:t>людей, трудовые</w:t>
            </w:r>
            <w:r w:rsidRPr="001412B7">
              <w:rPr>
                <w:spacing w:val="-2"/>
                <w:sz w:val="24"/>
                <w:szCs w:val="24"/>
                <w:lang w:val="ru-RU"/>
              </w:rPr>
              <w:t xml:space="preserve"> </w:t>
            </w:r>
            <w:r w:rsidRPr="001412B7">
              <w:rPr>
                <w:sz w:val="24"/>
                <w:szCs w:val="24"/>
                <w:lang w:val="ru-RU"/>
              </w:rPr>
              <w:t>и</w:t>
            </w:r>
            <w:r w:rsidRPr="001412B7">
              <w:rPr>
                <w:spacing w:val="-5"/>
                <w:sz w:val="24"/>
                <w:szCs w:val="24"/>
                <w:lang w:val="ru-RU"/>
              </w:rPr>
              <w:t xml:space="preserve"> </w:t>
            </w:r>
            <w:r w:rsidRPr="001412B7">
              <w:rPr>
                <w:sz w:val="24"/>
                <w:szCs w:val="24"/>
                <w:lang w:val="ru-RU"/>
              </w:rPr>
              <w:t>профессиональные</w:t>
            </w:r>
            <w:r w:rsidRPr="001412B7">
              <w:rPr>
                <w:spacing w:val="-57"/>
                <w:sz w:val="24"/>
                <w:szCs w:val="24"/>
                <w:lang w:val="ru-RU"/>
              </w:rPr>
              <w:t xml:space="preserve"> </w:t>
            </w:r>
            <w:r w:rsidRPr="001412B7">
              <w:rPr>
                <w:sz w:val="24"/>
                <w:szCs w:val="24"/>
                <w:lang w:val="ru-RU"/>
              </w:rPr>
              <w:t>достижения своих земляков, их социально значимый вклад в развитие</w:t>
            </w:r>
            <w:r w:rsidRPr="001412B7">
              <w:rPr>
                <w:spacing w:val="1"/>
                <w:sz w:val="24"/>
                <w:szCs w:val="24"/>
                <w:lang w:val="ru-RU"/>
              </w:rPr>
              <w:t xml:space="preserve"> </w:t>
            </w:r>
            <w:r w:rsidRPr="001412B7">
              <w:rPr>
                <w:sz w:val="24"/>
                <w:szCs w:val="24"/>
                <w:lang w:val="ru-RU"/>
              </w:rPr>
              <w:t>своего</w:t>
            </w:r>
            <w:r w:rsidRPr="001412B7">
              <w:rPr>
                <w:spacing w:val="5"/>
                <w:sz w:val="24"/>
                <w:szCs w:val="24"/>
                <w:lang w:val="ru-RU"/>
              </w:rPr>
              <w:t xml:space="preserve"> </w:t>
            </w:r>
            <w:r w:rsidRPr="001412B7">
              <w:rPr>
                <w:sz w:val="24"/>
                <w:szCs w:val="24"/>
                <w:lang w:val="ru-RU"/>
              </w:rPr>
              <w:t>поселения,</w:t>
            </w:r>
            <w:r w:rsidRPr="001412B7">
              <w:rPr>
                <w:spacing w:val="4"/>
                <w:sz w:val="24"/>
                <w:szCs w:val="24"/>
                <w:lang w:val="ru-RU"/>
              </w:rPr>
              <w:t xml:space="preserve"> </w:t>
            </w:r>
            <w:r w:rsidRPr="001412B7">
              <w:rPr>
                <w:sz w:val="24"/>
                <w:szCs w:val="24"/>
                <w:lang w:val="ru-RU"/>
              </w:rPr>
              <w:t>края,</w:t>
            </w:r>
            <w:r w:rsidRPr="001412B7">
              <w:rPr>
                <w:spacing w:val="-1"/>
                <w:sz w:val="24"/>
                <w:szCs w:val="24"/>
                <w:lang w:val="ru-RU"/>
              </w:rPr>
              <w:t xml:space="preserve"> </w:t>
            </w:r>
            <w:r w:rsidRPr="001412B7">
              <w:rPr>
                <w:sz w:val="24"/>
                <w:szCs w:val="24"/>
                <w:lang w:val="ru-RU"/>
              </w:rPr>
              <w:t>страны.</w:t>
            </w:r>
          </w:p>
          <w:p w:rsidR="001A5B40" w:rsidRPr="001412B7" w:rsidRDefault="001A5B40" w:rsidP="001A5B40">
            <w:pPr>
              <w:pStyle w:val="TableParagraph"/>
              <w:jc w:val="both"/>
              <w:rPr>
                <w:sz w:val="24"/>
                <w:szCs w:val="24"/>
                <w:lang w:val="ru-RU"/>
              </w:rPr>
            </w:pPr>
            <w:r w:rsidRPr="001412B7">
              <w:rPr>
                <w:sz w:val="24"/>
                <w:szCs w:val="24"/>
                <w:lang w:val="ru-RU"/>
              </w:rPr>
              <w:t>Проявляют</w:t>
            </w:r>
            <w:r w:rsidRPr="001412B7">
              <w:rPr>
                <w:spacing w:val="-6"/>
                <w:sz w:val="24"/>
                <w:szCs w:val="24"/>
                <w:lang w:val="ru-RU"/>
              </w:rPr>
              <w:t xml:space="preserve"> </w:t>
            </w:r>
            <w:r w:rsidRPr="001412B7">
              <w:rPr>
                <w:sz w:val="24"/>
                <w:szCs w:val="24"/>
                <w:lang w:val="ru-RU"/>
              </w:rPr>
              <w:t>сформированные</w:t>
            </w:r>
            <w:r w:rsidRPr="001412B7">
              <w:rPr>
                <w:spacing w:val="-2"/>
                <w:sz w:val="24"/>
                <w:szCs w:val="24"/>
                <w:lang w:val="ru-RU"/>
              </w:rPr>
              <w:t xml:space="preserve"> </w:t>
            </w:r>
            <w:r w:rsidRPr="001412B7">
              <w:rPr>
                <w:sz w:val="24"/>
                <w:szCs w:val="24"/>
                <w:lang w:val="ru-RU"/>
              </w:rPr>
              <w:t>навыки</w:t>
            </w:r>
            <w:r w:rsidRPr="001412B7">
              <w:rPr>
                <w:spacing w:val="-5"/>
                <w:sz w:val="24"/>
                <w:szCs w:val="24"/>
                <w:lang w:val="ru-RU"/>
              </w:rPr>
              <w:t xml:space="preserve"> </w:t>
            </w:r>
            <w:r w:rsidRPr="001412B7">
              <w:rPr>
                <w:sz w:val="24"/>
                <w:szCs w:val="24"/>
                <w:lang w:val="ru-RU"/>
              </w:rPr>
              <w:t>трудолюбия,</w:t>
            </w:r>
            <w:r w:rsidRPr="001412B7">
              <w:rPr>
                <w:spacing w:val="2"/>
                <w:sz w:val="24"/>
                <w:szCs w:val="24"/>
                <w:lang w:val="ru-RU"/>
              </w:rPr>
              <w:t xml:space="preserve"> </w:t>
            </w:r>
            <w:r w:rsidRPr="001412B7">
              <w:rPr>
                <w:sz w:val="24"/>
                <w:szCs w:val="24"/>
                <w:lang w:val="ru-RU"/>
              </w:rPr>
              <w:t>готовность</w:t>
            </w:r>
            <w:r w:rsidRPr="001412B7">
              <w:rPr>
                <w:spacing w:val="-1"/>
                <w:sz w:val="24"/>
                <w:szCs w:val="24"/>
                <w:lang w:val="ru-RU"/>
              </w:rPr>
              <w:t xml:space="preserve"> </w:t>
            </w:r>
            <w:r w:rsidRPr="001412B7">
              <w:rPr>
                <w:sz w:val="24"/>
                <w:szCs w:val="24"/>
                <w:lang w:val="ru-RU"/>
              </w:rPr>
              <w:t>к</w:t>
            </w:r>
            <w:r w:rsidRPr="001412B7">
              <w:rPr>
                <w:spacing w:val="-3"/>
                <w:sz w:val="24"/>
                <w:szCs w:val="24"/>
                <w:lang w:val="ru-RU"/>
              </w:rPr>
              <w:t xml:space="preserve"> </w:t>
            </w:r>
            <w:proofErr w:type="gramStart"/>
            <w:r w:rsidRPr="001412B7">
              <w:rPr>
                <w:sz w:val="24"/>
                <w:szCs w:val="24"/>
                <w:lang w:val="ru-RU"/>
              </w:rPr>
              <w:t>честному</w:t>
            </w:r>
            <w:proofErr w:type="gramEnd"/>
          </w:p>
          <w:p w:rsidR="001A5B40" w:rsidRPr="001412B7" w:rsidRDefault="001A5B40" w:rsidP="001A5B40">
            <w:pPr>
              <w:pStyle w:val="TableParagraph"/>
              <w:jc w:val="both"/>
              <w:rPr>
                <w:sz w:val="24"/>
                <w:szCs w:val="24"/>
              </w:rPr>
            </w:pPr>
            <w:proofErr w:type="gramStart"/>
            <w:r w:rsidRPr="001412B7">
              <w:rPr>
                <w:sz w:val="24"/>
                <w:szCs w:val="24"/>
              </w:rPr>
              <w:t>труду</w:t>
            </w:r>
            <w:proofErr w:type="gramEnd"/>
            <w:r w:rsidRPr="001412B7">
              <w:rPr>
                <w:sz w:val="24"/>
                <w:szCs w:val="24"/>
              </w:rPr>
              <w:t>.</w:t>
            </w:r>
          </w:p>
        </w:tc>
      </w:tr>
      <w:tr w:rsidR="001A5B40" w:rsidRPr="001412B7" w:rsidTr="001A5B40">
        <w:trPr>
          <w:trHeight w:val="4969"/>
          <w:jc w:val="center"/>
        </w:trPr>
        <w:tc>
          <w:tcPr>
            <w:tcW w:w="2179" w:type="dxa"/>
          </w:tcPr>
          <w:p w:rsidR="001A5B40" w:rsidRPr="001412B7" w:rsidRDefault="001A5B40" w:rsidP="001A5B40">
            <w:pPr>
              <w:pStyle w:val="TableParagraph"/>
              <w:ind w:left="0"/>
              <w:jc w:val="both"/>
              <w:rPr>
                <w:sz w:val="24"/>
                <w:szCs w:val="24"/>
              </w:rPr>
            </w:pPr>
          </w:p>
        </w:tc>
        <w:tc>
          <w:tcPr>
            <w:tcW w:w="7942" w:type="dxa"/>
          </w:tcPr>
          <w:p w:rsidR="001A5B40" w:rsidRPr="001412B7" w:rsidRDefault="001A5B40" w:rsidP="001A5B40">
            <w:pPr>
              <w:pStyle w:val="TableParagraph"/>
              <w:jc w:val="both"/>
              <w:rPr>
                <w:sz w:val="24"/>
                <w:szCs w:val="24"/>
                <w:lang w:val="ru-RU"/>
              </w:rPr>
            </w:pPr>
            <w:r w:rsidRPr="001412B7">
              <w:rPr>
                <w:sz w:val="24"/>
                <w:szCs w:val="24"/>
                <w:lang w:val="ru-RU"/>
              </w:rPr>
              <w:t>Участвуют практически в социально значимой трудовой деятельности</w:t>
            </w:r>
            <w:r w:rsidRPr="001412B7">
              <w:rPr>
                <w:spacing w:val="1"/>
                <w:sz w:val="24"/>
                <w:szCs w:val="24"/>
                <w:lang w:val="ru-RU"/>
              </w:rPr>
              <w:t xml:space="preserve"> </w:t>
            </w:r>
            <w:r w:rsidRPr="001412B7">
              <w:rPr>
                <w:sz w:val="24"/>
                <w:szCs w:val="24"/>
                <w:lang w:val="ru-RU"/>
              </w:rPr>
              <w:t>разного</w:t>
            </w:r>
            <w:r w:rsidRPr="001412B7">
              <w:rPr>
                <w:spacing w:val="-1"/>
                <w:sz w:val="24"/>
                <w:szCs w:val="24"/>
                <w:lang w:val="ru-RU"/>
              </w:rPr>
              <w:t xml:space="preserve"> </w:t>
            </w:r>
            <w:r w:rsidRPr="001412B7">
              <w:rPr>
                <w:sz w:val="24"/>
                <w:szCs w:val="24"/>
                <w:lang w:val="ru-RU"/>
              </w:rPr>
              <w:t>вида</w:t>
            </w:r>
            <w:r w:rsidRPr="001412B7">
              <w:rPr>
                <w:spacing w:val="-1"/>
                <w:sz w:val="24"/>
                <w:szCs w:val="24"/>
                <w:lang w:val="ru-RU"/>
              </w:rPr>
              <w:t xml:space="preserve"> </w:t>
            </w:r>
            <w:r w:rsidRPr="001412B7">
              <w:rPr>
                <w:sz w:val="24"/>
                <w:szCs w:val="24"/>
                <w:lang w:val="ru-RU"/>
              </w:rPr>
              <w:t>в</w:t>
            </w:r>
            <w:r w:rsidRPr="001412B7">
              <w:rPr>
                <w:spacing w:val="-3"/>
                <w:sz w:val="24"/>
                <w:szCs w:val="24"/>
                <w:lang w:val="ru-RU"/>
              </w:rPr>
              <w:t xml:space="preserve"> </w:t>
            </w:r>
            <w:r w:rsidRPr="001412B7">
              <w:rPr>
                <w:sz w:val="24"/>
                <w:szCs w:val="24"/>
                <w:lang w:val="ru-RU"/>
              </w:rPr>
              <w:t>семье,</w:t>
            </w:r>
            <w:r w:rsidRPr="001412B7">
              <w:rPr>
                <w:spacing w:val="-3"/>
                <w:sz w:val="24"/>
                <w:szCs w:val="24"/>
                <w:lang w:val="ru-RU"/>
              </w:rPr>
              <w:t xml:space="preserve"> </w:t>
            </w:r>
            <w:r w:rsidRPr="001412B7">
              <w:rPr>
                <w:sz w:val="24"/>
                <w:szCs w:val="24"/>
                <w:lang w:val="ru-RU"/>
              </w:rPr>
              <w:t>школе,</w:t>
            </w:r>
            <w:r w:rsidRPr="001412B7">
              <w:rPr>
                <w:spacing w:val="-3"/>
                <w:sz w:val="24"/>
                <w:szCs w:val="24"/>
                <w:lang w:val="ru-RU"/>
              </w:rPr>
              <w:t xml:space="preserve"> </w:t>
            </w:r>
            <w:r w:rsidRPr="001412B7">
              <w:rPr>
                <w:sz w:val="24"/>
                <w:szCs w:val="24"/>
                <w:lang w:val="ru-RU"/>
              </w:rPr>
              <w:t>своей</w:t>
            </w:r>
            <w:r w:rsidRPr="001412B7">
              <w:rPr>
                <w:spacing w:val="-4"/>
                <w:sz w:val="24"/>
                <w:szCs w:val="24"/>
                <w:lang w:val="ru-RU"/>
              </w:rPr>
              <w:t xml:space="preserve"> </w:t>
            </w:r>
            <w:r w:rsidRPr="001412B7">
              <w:rPr>
                <w:sz w:val="24"/>
                <w:szCs w:val="24"/>
                <w:lang w:val="ru-RU"/>
              </w:rPr>
              <w:t>местности,</w:t>
            </w:r>
            <w:r w:rsidRPr="001412B7">
              <w:rPr>
                <w:spacing w:val="-3"/>
                <w:sz w:val="24"/>
                <w:szCs w:val="24"/>
                <w:lang w:val="ru-RU"/>
              </w:rPr>
              <w:t xml:space="preserve"> </w:t>
            </w:r>
            <w:r w:rsidRPr="001412B7">
              <w:rPr>
                <w:sz w:val="24"/>
                <w:szCs w:val="24"/>
                <w:lang w:val="ru-RU"/>
              </w:rPr>
              <w:t>в</w:t>
            </w:r>
            <w:r w:rsidRPr="001412B7">
              <w:rPr>
                <w:spacing w:val="1"/>
                <w:sz w:val="24"/>
                <w:szCs w:val="24"/>
                <w:lang w:val="ru-RU"/>
              </w:rPr>
              <w:t xml:space="preserve"> </w:t>
            </w:r>
            <w:r w:rsidRPr="001412B7">
              <w:rPr>
                <w:sz w:val="24"/>
                <w:szCs w:val="24"/>
                <w:lang w:val="ru-RU"/>
              </w:rPr>
              <w:t>том</w:t>
            </w:r>
            <w:r w:rsidRPr="001412B7">
              <w:rPr>
                <w:spacing w:val="-3"/>
                <w:sz w:val="24"/>
                <w:szCs w:val="24"/>
                <w:lang w:val="ru-RU"/>
              </w:rPr>
              <w:t xml:space="preserve"> </w:t>
            </w:r>
            <w:r w:rsidRPr="001412B7">
              <w:rPr>
                <w:sz w:val="24"/>
                <w:szCs w:val="24"/>
                <w:lang w:val="ru-RU"/>
              </w:rPr>
              <w:t>числе</w:t>
            </w:r>
            <w:r w:rsidRPr="001412B7">
              <w:rPr>
                <w:spacing w:val="-6"/>
                <w:sz w:val="24"/>
                <w:szCs w:val="24"/>
                <w:lang w:val="ru-RU"/>
              </w:rPr>
              <w:t xml:space="preserve"> </w:t>
            </w:r>
            <w:r w:rsidRPr="001412B7">
              <w:rPr>
                <w:sz w:val="24"/>
                <w:szCs w:val="24"/>
                <w:lang w:val="ru-RU"/>
              </w:rPr>
              <w:t>оплачиваемом</w:t>
            </w:r>
          </w:p>
          <w:p w:rsidR="001A5B40" w:rsidRPr="001412B7" w:rsidRDefault="001A5B40" w:rsidP="001A5B40">
            <w:pPr>
              <w:pStyle w:val="TableParagraph"/>
              <w:jc w:val="both"/>
              <w:rPr>
                <w:sz w:val="24"/>
                <w:szCs w:val="24"/>
                <w:lang w:val="ru-RU"/>
              </w:rPr>
            </w:pPr>
            <w:proofErr w:type="gramStart"/>
            <w:r w:rsidRPr="001412B7">
              <w:rPr>
                <w:sz w:val="24"/>
                <w:szCs w:val="24"/>
                <w:lang w:val="ru-RU"/>
              </w:rPr>
              <w:t>труде</w:t>
            </w:r>
            <w:proofErr w:type="gramEnd"/>
            <w:r w:rsidRPr="001412B7">
              <w:rPr>
                <w:spacing w:val="-5"/>
                <w:sz w:val="24"/>
                <w:szCs w:val="24"/>
                <w:lang w:val="ru-RU"/>
              </w:rPr>
              <w:t xml:space="preserve"> </w:t>
            </w:r>
            <w:r w:rsidRPr="001412B7">
              <w:rPr>
                <w:sz w:val="24"/>
                <w:szCs w:val="24"/>
                <w:lang w:val="ru-RU"/>
              </w:rPr>
              <w:t>в</w:t>
            </w:r>
            <w:r w:rsidRPr="001412B7">
              <w:rPr>
                <w:spacing w:val="-2"/>
                <w:sz w:val="24"/>
                <w:szCs w:val="24"/>
                <w:lang w:val="ru-RU"/>
              </w:rPr>
              <w:t xml:space="preserve"> </w:t>
            </w:r>
            <w:r w:rsidRPr="001412B7">
              <w:rPr>
                <w:sz w:val="24"/>
                <w:szCs w:val="24"/>
                <w:lang w:val="ru-RU"/>
              </w:rPr>
              <w:t>каникулярные</w:t>
            </w:r>
            <w:r w:rsidRPr="001412B7">
              <w:rPr>
                <w:spacing w:val="-4"/>
                <w:sz w:val="24"/>
                <w:szCs w:val="24"/>
                <w:lang w:val="ru-RU"/>
              </w:rPr>
              <w:t xml:space="preserve"> </w:t>
            </w:r>
            <w:r w:rsidRPr="001412B7">
              <w:rPr>
                <w:sz w:val="24"/>
                <w:szCs w:val="24"/>
                <w:lang w:val="ru-RU"/>
              </w:rPr>
              <w:t>периоды,</w:t>
            </w:r>
            <w:r w:rsidRPr="001412B7">
              <w:rPr>
                <w:spacing w:val="-6"/>
                <w:sz w:val="24"/>
                <w:szCs w:val="24"/>
                <w:lang w:val="ru-RU"/>
              </w:rPr>
              <w:t xml:space="preserve"> </w:t>
            </w:r>
            <w:r w:rsidRPr="001412B7">
              <w:rPr>
                <w:sz w:val="24"/>
                <w:szCs w:val="24"/>
                <w:lang w:val="ru-RU"/>
              </w:rPr>
              <w:t>с</w:t>
            </w:r>
            <w:r w:rsidRPr="001412B7">
              <w:rPr>
                <w:spacing w:val="-4"/>
                <w:sz w:val="24"/>
                <w:szCs w:val="24"/>
                <w:lang w:val="ru-RU"/>
              </w:rPr>
              <w:t xml:space="preserve"> </w:t>
            </w:r>
            <w:r w:rsidRPr="001412B7">
              <w:rPr>
                <w:sz w:val="24"/>
                <w:szCs w:val="24"/>
                <w:lang w:val="ru-RU"/>
              </w:rPr>
              <w:t>учетом</w:t>
            </w:r>
            <w:r w:rsidRPr="001412B7">
              <w:rPr>
                <w:spacing w:val="-3"/>
                <w:sz w:val="24"/>
                <w:szCs w:val="24"/>
                <w:lang w:val="ru-RU"/>
              </w:rPr>
              <w:t xml:space="preserve"> </w:t>
            </w:r>
            <w:r w:rsidRPr="001412B7">
              <w:rPr>
                <w:sz w:val="24"/>
                <w:szCs w:val="24"/>
                <w:lang w:val="ru-RU"/>
              </w:rPr>
              <w:t>соблюдения</w:t>
            </w:r>
            <w:r w:rsidRPr="001412B7">
              <w:rPr>
                <w:spacing w:val="-3"/>
                <w:sz w:val="24"/>
                <w:szCs w:val="24"/>
                <w:lang w:val="ru-RU"/>
              </w:rPr>
              <w:t xml:space="preserve"> </w:t>
            </w:r>
            <w:r w:rsidRPr="001412B7">
              <w:rPr>
                <w:sz w:val="24"/>
                <w:szCs w:val="24"/>
                <w:lang w:val="ru-RU"/>
              </w:rPr>
              <w:t>норм</w:t>
            </w:r>
            <w:r w:rsidRPr="001412B7">
              <w:rPr>
                <w:spacing w:val="-2"/>
                <w:sz w:val="24"/>
                <w:szCs w:val="24"/>
                <w:lang w:val="ru-RU"/>
              </w:rPr>
              <w:t xml:space="preserve"> </w:t>
            </w:r>
            <w:r w:rsidRPr="001412B7">
              <w:rPr>
                <w:sz w:val="24"/>
                <w:szCs w:val="24"/>
                <w:lang w:val="ru-RU"/>
              </w:rPr>
              <w:t>трудового</w:t>
            </w:r>
            <w:r w:rsidRPr="001412B7">
              <w:rPr>
                <w:spacing w:val="-57"/>
                <w:sz w:val="24"/>
                <w:szCs w:val="24"/>
                <w:lang w:val="ru-RU"/>
              </w:rPr>
              <w:t xml:space="preserve"> </w:t>
            </w:r>
            <w:r w:rsidRPr="001412B7">
              <w:rPr>
                <w:sz w:val="24"/>
                <w:szCs w:val="24"/>
                <w:lang w:val="ru-RU"/>
              </w:rPr>
              <w:t>законодательства.</w:t>
            </w:r>
          </w:p>
          <w:p w:rsidR="001A5B40" w:rsidRPr="001412B7" w:rsidRDefault="001A5B40" w:rsidP="001A5B40">
            <w:pPr>
              <w:pStyle w:val="TableParagraph"/>
              <w:ind w:right="105"/>
              <w:jc w:val="both"/>
              <w:rPr>
                <w:sz w:val="24"/>
                <w:szCs w:val="24"/>
                <w:lang w:val="ru-RU"/>
              </w:rPr>
            </w:pPr>
            <w:r w:rsidRPr="001412B7">
              <w:rPr>
                <w:sz w:val="24"/>
                <w:szCs w:val="24"/>
                <w:lang w:val="ru-RU"/>
              </w:rPr>
              <w:t>Способны</w:t>
            </w:r>
            <w:r w:rsidRPr="001412B7">
              <w:rPr>
                <w:spacing w:val="-2"/>
                <w:sz w:val="24"/>
                <w:szCs w:val="24"/>
                <w:lang w:val="ru-RU"/>
              </w:rPr>
              <w:t xml:space="preserve"> </w:t>
            </w:r>
            <w:r w:rsidRPr="001412B7">
              <w:rPr>
                <w:sz w:val="24"/>
                <w:szCs w:val="24"/>
                <w:lang w:val="ru-RU"/>
              </w:rPr>
              <w:t>к</w:t>
            </w:r>
            <w:r w:rsidRPr="001412B7">
              <w:rPr>
                <w:spacing w:val="-10"/>
                <w:sz w:val="24"/>
                <w:szCs w:val="24"/>
                <w:lang w:val="ru-RU"/>
              </w:rPr>
              <w:t xml:space="preserve"> </w:t>
            </w:r>
            <w:r w:rsidRPr="001412B7">
              <w:rPr>
                <w:sz w:val="24"/>
                <w:szCs w:val="24"/>
                <w:lang w:val="ru-RU"/>
              </w:rPr>
              <w:t>творческой</w:t>
            </w:r>
            <w:r w:rsidRPr="001412B7">
              <w:rPr>
                <w:spacing w:val="-2"/>
                <w:sz w:val="24"/>
                <w:szCs w:val="24"/>
                <w:lang w:val="ru-RU"/>
              </w:rPr>
              <w:t xml:space="preserve"> </w:t>
            </w:r>
            <w:r w:rsidRPr="001412B7">
              <w:rPr>
                <w:sz w:val="24"/>
                <w:szCs w:val="24"/>
                <w:lang w:val="ru-RU"/>
              </w:rPr>
              <w:t>созидательной</w:t>
            </w:r>
            <w:r w:rsidRPr="001412B7">
              <w:rPr>
                <w:spacing w:val="-3"/>
                <w:sz w:val="24"/>
                <w:szCs w:val="24"/>
                <w:lang w:val="ru-RU"/>
              </w:rPr>
              <w:t xml:space="preserve"> </w:t>
            </w:r>
            <w:r w:rsidRPr="001412B7">
              <w:rPr>
                <w:sz w:val="24"/>
                <w:szCs w:val="24"/>
                <w:lang w:val="ru-RU"/>
              </w:rPr>
              <w:t>социально</w:t>
            </w:r>
            <w:r w:rsidRPr="001412B7">
              <w:rPr>
                <w:spacing w:val="-4"/>
                <w:sz w:val="24"/>
                <w:szCs w:val="24"/>
                <w:lang w:val="ru-RU"/>
              </w:rPr>
              <w:t xml:space="preserve"> </w:t>
            </w:r>
            <w:r w:rsidRPr="001412B7">
              <w:rPr>
                <w:sz w:val="24"/>
                <w:szCs w:val="24"/>
                <w:lang w:val="ru-RU"/>
              </w:rPr>
              <w:t>значимой</w:t>
            </w:r>
            <w:r w:rsidRPr="001412B7">
              <w:rPr>
                <w:spacing w:val="-3"/>
                <w:sz w:val="24"/>
                <w:szCs w:val="24"/>
                <w:lang w:val="ru-RU"/>
              </w:rPr>
              <w:t xml:space="preserve"> </w:t>
            </w:r>
            <w:r w:rsidRPr="001412B7">
              <w:rPr>
                <w:sz w:val="24"/>
                <w:szCs w:val="24"/>
                <w:lang w:val="ru-RU"/>
              </w:rPr>
              <w:t>трудовой</w:t>
            </w:r>
            <w:r w:rsidRPr="001412B7">
              <w:rPr>
                <w:spacing w:val="-57"/>
                <w:sz w:val="24"/>
                <w:szCs w:val="24"/>
                <w:lang w:val="ru-RU"/>
              </w:rPr>
              <w:t xml:space="preserve"> </w:t>
            </w:r>
            <w:r w:rsidRPr="001412B7">
              <w:rPr>
                <w:sz w:val="24"/>
                <w:szCs w:val="24"/>
                <w:lang w:val="ru-RU"/>
              </w:rPr>
              <w:t>деятельности в различных социально-трудовых ролях, в том числе</w:t>
            </w:r>
            <w:r w:rsidRPr="001412B7">
              <w:rPr>
                <w:spacing w:val="1"/>
                <w:sz w:val="24"/>
                <w:szCs w:val="24"/>
                <w:lang w:val="ru-RU"/>
              </w:rPr>
              <w:t xml:space="preserve"> </w:t>
            </w:r>
            <w:r w:rsidRPr="001412B7">
              <w:rPr>
                <w:sz w:val="24"/>
                <w:szCs w:val="24"/>
                <w:lang w:val="ru-RU"/>
              </w:rPr>
              <w:t>предпринимательской деятельности в условиях самозанятости или</w:t>
            </w:r>
            <w:r w:rsidRPr="001412B7">
              <w:rPr>
                <w:spacing w:val="1"/>
                <w:sz w:val="24"/>
                <w:szCs w:val="24"/>
                <w:lang w:val="ru-RU"/>
              </w:rPr>
              <w:t xml:space="preserve"> </w:t>
            </w:r>
            <w:r w:rsidRPr="001412B7">
              <w:rPr>
                <w:sz w:val="24"/>
                <w:szCs w:val="24"/>
                <w:lang w:val="ru-RU"/>
              </w:rPr>
              <w:t>наемного</w:t>
            </w:r>
            <w:r w:rsidRPr="001412B7">
              <w:rPr>
                <w:spacing w:val="1"/>
                <w:sz w:val="24"/>
                <w:szCs w:val="24"/>
                <w:lang w:val="ru-RU"/>
              </w:rPr>
              <w:t xml:space="preserve"> </w:t>
            </w:r>
            <w:r w:rsidRPr="001412B7">
              <w:rPr>
                <w:sz w:val="24"/>
                <w:szCs w:val="24"/>
                <w:lang w:val="ru-RU"/>
              </w:rPr>
              <w:t>труда.</w:t>
            </w:r>
          </w:p>
          <w:p w:rsidR="001A5B40" w:rsidRPr="001412B7" w:rsidRDefault="001A5B40" w:rsidP="001A5B40">
            <w:pPr>
              <w:pStyle w:val="TableParagraph"/>
              <w:ind w:right="133"/>
              <w:jc w:val="both"/>
              <w:rPr>
                <w:sz w:val="24"/>
                <w:szCs w:val="24"/>
                <w:lang w:val="ru-RU"/>
              </w:rPr>
            </w:pPr>
            <w:r w:rsidRPr="001412B7">
              <w:rPr>
                <w:sz w:val="24"/>
                <w:szCs w:val="24"/>
                <w:lang w:val="ru-RU"/>
              </w:rPr>
              <w:t>Ориентированы на осознанный выбор сферы трудовой, профессиональной</w:t>
            </w:r>
            <w:r w:rsidRPr="001412B7">
              <w:rPr>
                <w:spacing w:val="-57"/>
                <w:sz w:val="24"/>
                <w:szCs w:val="24"/>
                <w:lang w:val="ru-RU"/>
              </w:rPr>
              <w:t xml:space="preserve"> </w:t>
            </w:r>
            <w:r w:rsidRPr="001412B7">
              <w:rPr>
                <w:sz w:val="24"/>
                <w:szCs w:val="24"/>
                <w:lang w:val="ru-RU"/>
              </w:rPr>
              <w:t>деятельности в российском обществе с учетом личных жизненных планов,</w:t>
            </w:r>
            <w:r w:rsidRPr="001412B7">
              <w:rPr>
                <w:spacing w:val="-57"/>
                <w:sz w:val="24"/>
                <w:szCs w:val="24"/>
                <w:lang w:val="ru-RU"/>
              </w:rPr>
              <w:t xml:space="preserve"> </w:t>
            </w:r>
            <w:r w:rsidRPr="001412B7">
              <w:rPr>
                <w:sz w:val="24"/>
                <w:szCs w:val="24"/>
                <w:lang w:val="ru-RU"/>
              </w:rPr>
              <w:t>потребностей</w:t>
            </w:r>
            <w:r w:rsidRPr="001412B7">
              <w:rPr>
                <w:spacing w:val="-3"/>
                <w:sz w:val="24"/>
                <w:szCs w:val="24"/>
                <w:lang w:val="ru-RU"/>
              </w:rPr>
              <w:t xml:space="preserve"> </w:t>
            </w:r>
            <w:r w:rsidRPr="001412B7">
              <w:rPr>
                <w:sz w:val="24"/>
                <w:szCs w:val="24"/>
                <w:lang w:val="ru-RU"/>
              </w:rPr>
              <w:t>своей</w:t>
            </w:r>
            <w:r w:rsidRPr="001412B7">
              <w:rPr>
                <w:spacing w:val="3"/>
                <w:sz w:val="24"/>
                <w:szCs w:val="24"/>
                <w:lang w:val="ru-RU"/>
              </w:rPr>
              <w:t xml:space="preserve"> </w:t>
            </w:r>
            <w:r w:rsidRPr="001412B7">
              <w:rPr>
                <w:sz w:val="24"/>
                <w:szCs w:val="24"/>
                <w:lang w:val="ru-RU"/>
              </w:rPr>
              <w:t>семьи,</w:t>
            </w:r>
            <w:r w:rsidRPr="001412B7">
              <w:rPr>
                <w:spacing w:val="-5"/>
                <w:sz w:val="24"/>
                <w:szCs w:val="24"/>
                <w:lang w:val="ru-RU"/>
              </w:rPr>
              <w:t xml:space="preserve"> </w:t>
            </w:r>
            <w:r w:rsidRPr="001412B7">
              <w:rPr>
                <w:sz w:val="24"/>
                <w:szCs w:val="24"/>
                <w:lang w:val="ru-RU"/>
              </w:rPr>
              <w:t>общества.</w:t>
            </w:r>
          </w:p>
          <w:p w:rsidR="001A5B40" w:rsidRPr="001412B7" w:rsidRDefault="001A5B40" w:rsidP="001A5B40">
            <w:pPr>
              <w:pStyle w:val="TableParagraph"/>
              <w:jc w:val="both"/>
              <w:rPr>
                <w:sz w:val="24"/>
                <w:szCs w:val="24"/>
                <w:lang w:val="ru-RU"/>
              </w:rPr>
            </w:pPr>
            <w:r w:rsidRPr="001412B7">
              <w:rPr>
                <w:sz w:val="24"/>
                <w:szCs w:val="24"/>
                <w:lang w:val="ru-RU"/>
              </w:rPr>
              <w:t>Выражают осознанную готовность получения профессионального</w:t>
            </w:r>
            <w:r w:rsidRPr="001412B7">
              <w:rPr>
                <w:spacing w:val="1"/>
                <w:sz w:val="24"/>
                <w:szCs w:val="24"/>
                <w:lang w:val="ru-RU"/>
              </w:rPr>
              <w:t xml:space="preserve"> </w:t>
            </w:r>
            <w:r w:rsidRPr="001412B7">
              <w:rPr>
                <w:sz w:val="24"/>
                <w:szCs w:val="24"/>
                <w:lang w:val="ru-RU"/>
              </w:rPr>
              <w:t>образования, к</w:t>
            </w:r>
            <w:r w:rsidRPr="001412B7">
              <w:rPr>
                <w:spacing w:val="-8"/>
                <w:sz w:val="24"/>
                <w:szCs w:val="24"/>
                <w:lang w:val="ru-RU"/>
              </w:rPr>
              <w:t xml:space="preserve"> </w:t>
            </w:r>
            <w:r w:rsidRPr="001412B7">
              <w:rPr>
                <w:sz w:val="24"/>
                <w:szCs w:val="24"/>
                <w:lang w:val="ru-RU"/>
              </w:rPr>
              <w:t>непрерывному</w:t>
            </w:r>
            <w:r w:rsidRPr="001412B7">
              <w:rPr>
                <w:spacing w:val="-11"/>
                <w:sz w:val="24"/>
                <w:szCs w:val="24"/>
                <w:lang w:val="ru-RU"/>
              </w:rPr>
              <w:t xml:space="preserve"> </w:t>
            </w:r>
            <w:r w:rsidRPr="001412B7">
              <w:rPr>
                <w:sz w:val="24"/>
                <w:szCs w:val="24"/>
                <w:lang w:val="ru-RU"/>
              </w:rPr>
              <w:t>образованию</w:t>
            </w:r>
            <w:r w:rsidRPr="001412B7">
              <w:rPr>
                <w:spacing w:val="-3"/>
                <w:sz w:val="24"/>
                <w:szCs w:val="24"/>
                <w:lang w:val="ru-RU"/>
              </w:rPr>
              <w:t xml:space="preserve"> </w:t>
            </w:r>
            <w:r w:rsidRPr="001412B7">
              <w:rPr>
                <w:sz w:val="24"/>
                <w:szCs w:val="24"/>
                <w:lang w:val="ru-RU"/>
              </w:rPr>
              <w:t>в</w:t>
            </w:r>
            <w:r w:rsidRPr="001412B7">
              <w:rPr>
                <w:spacing w:val="-5"/>
                <w:sz w:val="24"/>
                <w:szCs w:val="24"/>
                <w:lang w:val="ru-RU"/>
              </w:rPr>
              <w:t xml:space="preserve"> </w:t>
            </w:r>
            <w:r w:rsidRPr="001412B7">
              <w:rPr>
                <w:sz w:val="24"/>
                <w:szCs w:val="24"/>
                <w:lang w:val="ru-RU"/>
              </w:rPr>
              <w:t>течение</w:t>
            </w:r>
            <w:r w:rsidRPr="001412B7">
              <w:rPr>
                <w:spacing w:val="-2"/>
                <w:sz w:val="24"/>
                <w:szCs w:val="24"/>
                <w:lang w:val="ru-RU"/>
              </w:rPr>
              <w:t xml:space="preserve"> </w:t>
            </w:r>
            <w:r w:rsidRPr="001412B7">
              <w:rPr>
                <w:sz w:val="24"/>
                <w:szCs w:val="24"/>
                <w:lang w:val="ru-RU"/>
              </w:rPr>
              <w:t>жизни как</w:t>
            </w:r>
            <w:r w:rsidRPr="001412B7">
              <w:rPr>
                <w:spacing w:val="-4"/>
                <w:sz w:val="24"/>
                <w:szCs w:val="24"/>
                <w:lang w:val="ru-RU"/>
              </w:rPr>
              <w:t xml:space="preserve"> </w:t>
            </w:r>
            <w:r w:rsidRPr="001412B7">
              <w:rPr>
                <w:sz w:val="24"/>
                <w:szCs w:val="24"/>
                <w:lang w:val="ru-RU"/>
              </w:rPr>
              <w:t>условию</w:t>
            </w:r>
            <w:r w:rsidRPr="001412B7">
              <w:rPr>
                <w:spacing w:val="-57"/>
                <w:sz w:val="24"/>
                <w:szCs w:val="24"/>
                <w:lang w:val="ru-RU"/>
              </w:rPr>
              <w:t xml:space="preserve"> </w:t>
            </w:r>
            <w:r w:rsidRPr="001412B7">
              <w:rPr>
                <w:sz w:val="24"/>
                <w:szCs w:val="24"/>
                <w:lang w:val="ru-RU"/>
              </w:rPr>
              <w:t>успешной</w:t>
            </w:r>
            <w:r w:rsidRPr="001412B7">
              <w:rPr>
                <w:spacing w:val="-3"/>
                <w:sz w:val="24"/>
                <w:szCs w:val="24"/>
                <w:lang w:val="ru-RU"/>
              </w:rPr>
              <w:t xml:space="preserve"> </w:t>
            </w:r>
            <w:r w:rsidRPr="001412B7">
              <w:rPr>
                <w:sz w:val="24"/>
                <w:szCs w:val="24"/>
                <w:lang w:val="ru-RU"/>
              </w:rPr>
              <w:t>профессиональной</w:t>
            </w:r>
            <w:r w:rsidRPr="001412B7">
              <w:rPr>
                <w:spacing w:val="3"/>
                <w:sz w:val="24"/>
                <w:szCs w:val="24"/>
                <w:lang w:val="ru-RU"/>
              </w:rPr>
              <w:t xml:space="preserve"> </w:t>
            </w:r>
            <w:r w:rsidRPr="001412B7">
              <w:rPr>
                <w:sz w:val="24"/>
                <w:szCs w:val="24"/>
                <w:lang w:val="ru-RU"/>
              </w:rPr>
              <w:t>и</w:t>
            </w:r>
            <w:r w:rsidRPr="001412B7">
              <w:rPr>
                <w:spacing w:val="-8"/>
                <w:sz w:val="24"/>
                <w:szCs w:val="24"/>
                <w:lang w:val="ru-RU"/>
              </w:rPr>
              <w:t xml:space="preserve"> </w:t>
            </w:r>
            <w:r w:rsidRPr="001412B7">
              <w:rPr>
                <w:sz w:val="24"/>
                <w:szCs w:val="24"/>
                <w:lang w:val="ru-RU"/>
              </w:rPr>
              <w:t>общественной</w:t>
            </w:r>
            <w:r w:rsidRPr="001412B7">
              <w:rPr>
                <w:spacing w:val="-2"/>
                <w:sz w:val="24"/>
                <w:szCs w:val="24"/>
                <w:lang w:val="ru-RU"/>
              </w:rPr>
              <w:t xml:space="preserve"> </w:t>
            </w:r>
            <w:r w:rsidRPr="001412B7">
              <w:rPr>
                <w:sz w:val="24"/>
                <w:szCs w:val="24"/>
                <w:lang w:val="ru-RU"/>
              </w:rPr>
              <w:t>деятельности.</w:t>
            </w:r>
          </w:p>
          <w:p w:rsidR="001A5B40" w:rsidRPr="001412B7" w:rsidRDefault="001A5B40" w:rsidP="001A5B40">
            <w:pPr>
              <w:pStyle w:val="TableParagraph"/>
              <w:jc w:val="both"/>
              <w:rPr>
                <w:sz w:val="24"/>
                <w:szCs w:val="24"/>
                <w:lang w:val="ru-RU"/>
              </w:rPr>
            </w:pPr>
            <w:r w:rsidRPr="001412B7">
              <w:rPr>
                <w:sz w:val="24"/>
                <w:szCs w:val="24"/>
                <w:lang w:val="ru-RU"/>
              </w:rPr>
              <w:t>Понимают</w:t>
            </w:r>
            <w:r w:rsidRPr="001412B7">
              <w:rPr>
                <w:spacing w:val="-3"/>
                <w:sz w:val="24"/>
                <w:szCs w:val="24"/>
                <w:lang w:val="ru-RU"/>
              </w:rPr>
              <w:t xml:space="preserve"> </w:t>
            </w:r>
            <w:r w:rsidRPr="001412B7">
              <w:rPr>
                <w:sz w:val="24"/>
                <w:szCs w:val="24"/>
                <w:lang w:val="ru-RU"/>
              </w:rPr>
              <w:t>специфику</w:t>
            </w:r>
            <w:r w:rsidRPr="001412B7">
              <w:rPr>
                <w:spacing w:val="-11"/>
                <w:sz w:val="24"/>
                <w:szCs w:val="24"/>
                <w:lang w:val="ru-RU"/>
              </w:rPr>
              <w:t xml:space="preserve"> </w:t>
            </w:r>
            <w:r w:rsidRPr="001412B7">
              <w:rPr>
                <w:sz w:val="24"/>
                <w:szCs w:val="24"/>
                <w:lang w:val="ru-RU"/>
              </w:rPr>
              <w:t>трудовой</w:t>
            </w:r>
            <w:r w:rsidRPr="001412B7">
              <w:rPr>
                <w:spacing w:val="-1"/>
                <w:sz w:val="24"/>
                <w:szCs w:val="24"/>
                <w:lang w:val="ru-RU"/>
              </w:rPr>
              <w:t xml:space="preserve"> </w:t>
            </w:r>
            <w:r w:rsidRPr="001412B7">
              <w:rPr>
                <w:sz w:val="24"/>
                <w:szCs w:val="24"/>
                <w:lang w:val="ru-RU"/>
              </w:rPr>
              <w:t>деятельности,</w:t>
            </w:r>
            <w:r w:rsidRPr="001412B7">
              <w:rPr>
                <w:spacing w:val="-5"/>
                <w:sz w:val="24"/>
                <w:szCs w:val="24"/>
                <w:lang w:val="ru-RU"/>
              </w:rPr>
              <w:t xml:space="preserve"> </w:t>
            </w:r>
            <w:r w:rsidRPr="001412B7">
              <w:rPr>
                <w:sz w:val="24"/>
                <w:szCs w:val="24"/>
                <w:lang w:val="ru-RU"/>
              </w:rPr>
              <w:t>регулирования</w:t>
            </w:r>
            <w:r w:rsidRPr="001412B7">
              <w:rPr>
                <w:spacing w:val="-7"/>
                <w:sz w:val="24"/>
                <w:szCs w:val="24"/>
                <w:lang w:val="ru-RU"/>
              </w:rPr>
              <w:t xml:space="preserve"> </w:t>
            </w:r>
            <w:r w:rsidRPr="001412B7">
              <w:rPr>
                <w:sz w:val="24"/>
                <w:szCs w:val="24"/>
                <w:lang w:val="ru-RU"/>
              </w:rPr>
              <w:t>трудовых</w:t>
            </w:r>
            <w:r w:rsidRPr="001412B7">
              <w:rPr>
                <w:spacing w:val="-57"/>
                <w:sz w:val="24"/>
                <w:szCs w:val="24"/>
                <w:lang w:val="ru-RU"/>
              </w:rPr>
              <w:t xml:space="preserve"> </w:t>
            </w:r>
            <w:r w:rsidRPr="001412B7">
              <w:rPr>
                <w:sz w:val="24"/>
                <w:szCs w:val="24"/>
                <w:lang w:val="ru-RU"/>
              </w:rPr>
              <w:t>отношений, самообразования и профессиональной самоподготовки в</w:t>
            </w:r>
            <w:r w:rsidRPr="001412B7">
              <w:rPr>
                <w:spacing w:val="1"/>
                <w:sz w:val="24"/>
                <w:szCs w:val="24"/>
                <w:lang w:val="ru-RU"/>
              </w:rPr>
              <w:t xml:space="preserve"> </w:t>
            </w:r>
            <w:r w:rsidRPr="001412B7">
              <w:rPr>
                <w:sz w:val="24"/>
                <w:szCs w:val="24"/>
                <w:lang w:val="ru-RU"/>
              </w:rPr>
              <w:t>информационном</w:t>
            </w:r>
            <w:r w:rsidRPr="001412B7">
              <w:rPr>
                <w:spacing w:val="-6"/>
                <w:sz w:val="24"/>
                <w:szCs w:val="24"/>
                <w:lang w:val="ru-RU"/>
              </w:rPr>
              <w:t xml:space="preserve"> </w:t>
            </w:r>
            <w:r w:rsidRPr="001412B7">
              <w:rPr>
                <w:sz w:val="24"/>
                <w:szCs w:val="24"/>
                <w:lang w:val="ru-RU"/>
              </w:rPr>
              <w:t>высокотехнологическом</w:t>
            </w:r>
            <w:r w:rsidRPr="001412B7">
              <w:rPr>
                <w:spacing w:val="-10"/>
                <w:sz w:val="24"/>
                <w:szCs w:val="24"/>
                <w:lang w:val="ru-RU"/>
              </w:rPr>
              <w:t xml:space="preserve"> </w:t>
            </w:r>
            <w:r w:rsidRPr="001412B7">
              <w:rPr>
                <w:sz w:val="24"/>
                <w:szCs w:val="24"/>
                <w:lang w:val="ru-RU"/>
              </w:rPr>
              <w:t>обществе,</w:t>
            </w:r>
            <w:r w:rsidRPr="001412B7">
              <w:rPr>
                <w:spacing w:val="-1"/>
                <w:sz w:val="24"/>
                <w:szCs w:val="24"/>
                <w:lang w:val="ru-RU"/>
              </w:rPr>
              <w:t xml:space="preserve"> </w:t>
            </w:r>
            <w:r w:rsidRPr="001412B7">
              <w:rPr>
                <w:sz w:val="24"/>
                <w:szCs w:val="24"/>
                <w:lang w:val="ru-RU"/>
              </w:rPr>
              <w:t>готовы</w:t>
            </w:r>
            <w:r w:rsidRPr="001412B7">
              <w:rPr>
                <w:spacing w:val="-6"/>
                <w:sz w:val="24"/>
                <w:szCs w:val="24"/>
                <w:lang w:val="ru-RU"/>
              </w:rPr>
              <w:t xml:space="preserve"> </w:t>
            </w:r>
            <w:r w:rsidRPr="001412B7">
              <w:rPr>
                <w:sz w:val="24"/>
                <w:szCs w:val="24"/>
                <w:lang w:val="ru-RU"/>
              </w:rPr>
              <w:t>учиться</w:t>
            </w:r>
            <w:r w:rsidRPr="001412B7">
              <w:rPr>
                <w:spacing w:val="-3"/>
                <w:sz w:val="24"/>
                <w:szCs w:val="24"/>
                <w:lang w:val="ru-RU"/>
              </w:rPr>
              <w:t xml:space="preserve"> </w:t>
            </w:r>
            <w:r w:rsidRPr="001412B7">
              <w:rPr>
                <w:sz w:val="24"/>
                <w:szCs w:val="24"/>
                <w:lang w:val="ru-RU"/>
              </w:rPr>
              <w:t>и</w:t>
            </w:r>
          </w:p>
          <w:p w:rsidR="001A5B40" w:rsidRPr="001412B7" w:rsidRDefault="001A5B40" w:rsidP="001A5B40">
            <w:pPr>
              <w:pStyle w:val="TableParagraph"/>
              <w:jc w:val="both"/>
              <w:rPr>
                <w:sz w:val="24"/>
                <w:szCs w:val="24"/>
              </w:rPr>
            </w:pPr>
            <w:proofErr w:type="gramStart"/>
            <w:r w:rsidRPr="001412B7">
              <w:rPr>
                <w:sz w:val="24"/>
                <w:szCs w:val="24"/>
              </w:rPr>
              <w:t>трудиться</w:t>
            </w:r>
            <w:proofErr w:type="gramEnd"/>
            <w:r w:rsidRPr="001412B7">
              <w:rPr>
                <w:spacing w:val="-1"/>
                <w:sz w:val="24"/>
                <w:szCs w:val="24"/>
              </w:rPr>
              <w:t xml:space="preserve"> </w:t>
            </w:r>
            <w:r w:rsidRPr="001412B7">
              <w:rPr>
                <w:sz w:val="24"/>
                <w:szCs w:val="24"/>
              </w:rPr>
              <w:t>в современном</w:t>
            </w:r>
            <w:r w:rsidRPr="001412B7">
              <w:rPr>
                <w:spacing w:val="-4"/>
                <w:sz w:val="24"/>
                <w:szCs w:val="24"/>
              </w:rPr>
              <w:t xml:space="preserve"> </w:t>
            </w:r>
            <w:r w:rsidRPr="001412B7">
              <w:rPr>
                <w:sz w:val="24"/>
                <w:szCs w:val="24"/>
              </w:rPr>
              <w:t>обществе.</w:t>
            </w:r>
          </w:p>
        </w:tc>
      </w:tr>
      <w:tr w:rsidR="001A5B40" w:rsidRPr="001412B7" w:rsidTr="001A5B40">
        <w:trPr>
          <w:trHeight w:val="3312"/>
          <w:jc w:val="center"/>
        </w:trPr>
        <w:tc>
          <w:tcPr>
            <w:tcW w:w="2179" w:type="dxa"/>
          </w:tcPr>
          <w:p w:rsidR="001A5B40" w:rsidRPr="001412B7" w:rsidRDefault="001A5B40" w:rsidP="001A5B40">
            <w:pPr>
              <w:pStyle w:val="TableParagraph"/>
              <w:ind w:right="139"/>
              <w:jc w:val="both"/>
              <w:rPr>
                <w:sz w:val="24"/>
                <w:szCs w:val="24"/>
              </w:rPr>
            </w:pPr>
            <w:r w:rsidRPr="001412B7">
              <w:rPr>
                <w:spacing w:val="-1"/>
                <w:sz w:val="24"/>
                <w:szCs w:val="24"/>
              </w:rPr>
              <w:lastRenderedPageBreak/>
              <w:t>Экологическо</w:t>
            </w:r>
            <w:r w:rsidRPr="001412B7">
              <w:rPr>
                <w:spacing w:val="-57"/>
                <w:sz w:val="24"/>
                <w:szCs w:val="24"/>
              </w:rPr>
              <w:t xml:space="preserve"> </w:t>
            </w:r>
            <w:r w:rsidRPr="001412B7">
              <w:rPr>
                <w:sz w:val="24"/>
                <w:szCs w:val="24"/>
              </w:rPr>
              <w:t>е</w:t>
            </w:r>
          </w:p>
        </w:tc>
        <w:tc>
          <w:tcPr>
            <w:tcW w:w="7942" w:type="dxa"/>
          </w:tcPr>
          <w:p w:rsidR="001A5B40" w:rsidRPr="001412B7" w:rsidRDefault="001A5B40" w:rsidP="001A5B40">
            <w:pPr>
              <w:pStyle w:val="TableParagraph"/>
              <w:ind w:right="105"/>
              <w:jc w:val="both"/>
              <w:rPr>
                <w:sz w:val="24"/>
                <w:szCs w:val="24"/>
                <w:lang w:val="ru-RU"/>
              </w:rPr>
            </w:pPr>
            <w:r w:rsidRPr="001412B7">
              <w:rPr>
                <w:sz w:val="24"/>
                <w:szCs w:val="24"/>
                <w:lang w:val="ru-RU"/>
              </w:rPr>
              <w:t>Выражают</w:t>
            </w:r>
            <w:r w:rsidRPr="001412B7">
              <w:rPr>
                <w:spacing w:val="-6"/>
                <w:sz w:val="24"/>
                <w:szCs w:val="24"/>
                <w:lang w:val="ru-RU"/>
              </w:rPr>
              <w:t xml:space="preserve"> </w:t>
            </w:r>
            <w:r w:rsidRPr="001412B7">
              <w:rPr>
                <w:sz w:val="24"/>
                <w:szCs w:val="24"/>
                <w:lang w:val="ru-RU"/>
              </w:rPr>
              <w:t>и</w:t>
            </w:r>
            <w:r w:rsidRPr="001412B7">
              <w:rPr>
                <w:spacing w:val="-5"/>
                <w:sz w:val="24"/>
                <w:szCs w:val="24"/>
                <w:lang w:val="ru-RU"/>
              </w:rPr>
              <w:t xml:space="preserve"> </w:t>
            </w:r>
            <w:r w:rsidRPr="001412B7">
              <w:rPr>
                <w:sz w:val="24"/>
                <w:szCs w:val="24"/>
                <w:lang w:val="ru-RU"/>
              </w:rPr>
              <w:t>демонстрируют</w:t>
            </w:r>
            <w:r w:rsidRPr="001412B7">
              <w:rPr>
                <w:spacing w:val="-6"/>
                <w:sz w:val="24"/>
                <w:szCs w:val="24"/>
                <w:lang w:val="ru-RU"/>
              </w:rPr>
              <w:t xml:space="preserve"> </w:t>
            </w:r>
            <w:r w:rsidRPr="001412B7">
              <w:rPr>
                <w:sz w:val="24"/>
                <w:szCs w:val="24"/>
                <w:lang w:val="ru-RU"/>
              </w:rPr>
              <w:t>сформированность</w:t>
            </w:r>
            <w:r w:rsidRPr="001412B7">
              <w:rPr>
                <w:spacing w:val="-6"/>
                <w:sz w:val="24"/>
                <w:szCs w:val="24"/>
                <w:lang w:val="ru-RU"/>
              </w:rPr>
              <w:t xml:space="preserve"> </w:t>
            </w:r>
            <w:r w:rsidRPr="001412B7">
              <w:rPr>
                <w:sz w:val="24"/>
                <w:szCs w:val="24"/>
                <w:lang w:val="ru-RU"/>
              </w:rPr>
              <w:t>экологической</w:t>
            </w:r>
            <w:r w:rsidRPr="001412B7">
              <w:rPr>
                <w:spacing w:val="-9"/>
                <w:sz w:val="24"/>
                <w:szCs w:val="24"/>
                <w:lang w:val="ru-RU"/>
              </w:rPr>
              <w:t xml:space="preserve"> </w:t>
            </w:r>
            <w:r w:rsidRPr="001412B7">
              <w:rPr>
                <w:sz w:val="24"/>
                <w:szCs w:val="24"/>
                <w:lang w:val="ru-RU"/>
              </w:rPr>
              <w:t>культуры</w:t>
            </w:r>
            <w:r w:rsidRPr="001412B7">
              <w:rPr>
                <w:spacing w:val="-57"/>
                <w:sz w:val="24"/>
                <w:szCs w:val="24"/>
                <w:lang w:val="ru-RU"/>
              </w:rPr>
              <w:t xml:space="preserve"> </w:t>
            </w:r>
            <w:r w:rsidRPr="001412B7">
              <w:rPr>
                <w:sz w:val="24"/>
                <w:szCs w:val="24"/>
                <w:lang w:val="ru-RU"/>
              </w:rPr>
              <w:t>на</w:t>
            </w:r>
            <w:r w:rsidRPr="001412B7">
              <w:rPr>
                <w:spacing w:val="-5"/>
                <w:sz w:val="24"/>
                <w:szCs w:val="24"/>
                <w:lang w:val="ru-RU"/>
              </w:rPr>
              <w:t xml:space="preserve"> </w:t>
            </w:r>
            <w:r w:rsidRPr="001412B7">
              <w:rPr>
                <w:sz w:val="24"/>
                <w:szCs w:val="24"/>
                <w:lang w:val="ru-RU"/>
              </w:rPr>
              <w:t>основе</w:t>
            </w:r>
            <w:r w:rsidRPr="001412B7">
              <w:rPr>
                <w:spacing w:val="-4"/>
                <w:sz w:val="24"/>
                <w:szCs w:val="24"/>
                <w:lang w:val="ru-RU"/>
              </w:rPr>
              <w:t xml:space="preserve"> </w:t>
            </w:r>
            <w:r w:rsidRPr="001412B7">
              <w:rPr>
                <w:sz w:val="24"/>
                <w:szCs w:val="24"/>
                <w:lang w:val="ru-RU"/>
              </w:rPr>
              <w:t>понимания</w:t>
            </w:r>
            <w:r w:rsidRPr="001412B7">
              <w:rPr>
                <w:spacing w:val="-4"/>
                <w:sz w:val="24"/>
                <w:szCs w:val="24"/>
                <w:lang w:val="ru-RU"/>
              </w:rPr>
              <w:t xml:space="preserve"> </w:t>
            </w:r>
            <w:r w:rsidRPr="001412B7">
              <w:rPr>
                <w:sz w:val="24"/>
                <w:szCs w:val="24"/>
                <w:lang w:val="ru-RU"/>
              </w:rPr>
              <w:t>влияния</w:t>
            </w:r>
            <w:r w:rsidRPr="001412B7">
              <w:rPr>
                <w:spacing w:val="-3"/>
                <w:sz w:val="24"/>
                <w:szCs w:val="24"/>
                <w:lang w:val="ru-RU"/>
              </w:rPr>
              <w:t xml:space="preserve"> </w:t>
            </w:r>
            <w:r w:rsidRPr="001412B7">
              <w:rPr>
                <w:sz w:val="24"/>
                <w:szCs w:val="24"/>
                <w:lang w:val="ru-RU"/>
              </w:rPr>
              <w:t>социально-экономических</w:t>
            </w:r>
            <w:r w:rsidRPr="001412B7">
              <w:rPr>
                <w:spacing w:val="-4"/>
                <w:sz w:val="24"/>
                <w:szCs w:val="24"/>
                <w:lang w:val="ru-RU"/>
              </w:rPr>
              <w:t xml:space="preserve"> </w:t>
            </w:r>
            <w:r w:rsidRPr="001412B7">
              <w:rPr>
                <w:sz w:val="24"/>
                <w:szCs w:val="24"/>
                <w:lang w:val="ru-RU"/>
              </w:rPr>
              <w:t>процессов</w:t>
            </w:r>
            <w:r w:rsidRPr="001412B7">
              <w:rPr>
                <w:spacing w:val="-1"/>
                <w:sz w:val="24"/>
                <w:szCs w:val="24"/>
                <w:lang w:val="ru-RU"/>
              </w:rPr>
              <w:t xml:space="preserve"> </w:t>
            </w:r>
            <w:proofErr w:type="gramStart"/>
            <w:r w:rsidRPr="001412B7">
              <w:rPr>
                <w:sz w:val="24"/>
                <w:szCs w:val="24"/>
                <w:lang w:val="ru-RU"/>
              </w:rPr>
              <w:t>на</w:t>
            </w:r>
            <w:proofErr w:type="gramEnd"/>
          </w:p>
          <w:p w:rsidR="001A5B40" w:rsidRPr="001412B7" w:rsidRDefault="001A5B40" w:rsidP="001A5B40">
            <w:pPr>
              <w:pStyle w:val="TableParagraph"/>
              <w:jc w:val="both"/>
              <w:rPr>
                <w:sz w:val="24"/>
                <w:szCs w:val="24"/>
                <w:lang w:val="ru-RU"/>
              </w:rPr>
            </w:pPr>
            <w:r w:rsidRPr="001412B7">
              <w:rPr>
                <w:sz w:val="24"/>
                <w:szCs w:val="24"/>
                <w:lang w:val="ru-RU"/>
              </w:rPr>
              <w:t>окружающую</w:t>
            </w:r>
            <w:r w:rsidRPr="001412B7">
              <w:rPr>
                <w:spacing w:val="-6"/>
                <w:sz w:val="24"/>
                <w:szCs w:val="24"/>
                <w:lang w:val="ru-RU"/>
              </w:rPr>
              <w:t xml:space="preserve"> </w:t>
            </w:r>
            <w:r w:rsidRPr="001412B7">
              <w:rPr>
                <w:sz w:val="24"/>
                <w:szCs w:val="24"/>
                <w:lang w:val="ru-RU"/>
              </w:rPr>
              <w:t>природную</w:t>
            </w:r>
            <w:r w:rsidRPr="001412B7">
              <w:rPr>
                <w:spacing w:val="-5"/>
                <w:sz w:val="24"/>
                <w:szCs w:val="24"/>
                <w:lang w:val="ru-RU"/>
              </w:rPr>
              <w:t xml:space="preserve"> </w:t>
            </w:r>
            <w:r w:rsidRPr="001412B7">
              <w:rPr>
                <w:sz w:val="24"/>
                <w:szCs w:val="24"/>
                <w:lang w:val="ru-RU"/>
              </w:rPr>
              <w:t>среду.</w:t>
            </w:r>
          </w:p>
          <w:p w:rsidR="001A5B40" w:rsidRPr="001412B7" w:rsidRDefault="001A5B40" w:rsidP="001A5B40">
            <w:pPr>
              <w:pStyle w:val="TableParagraph"/>
              <w:jc w:val="both"/>
              <w:rPr>
                <w:sz w:val="24"/>
                <w:szCs w:val="24"/>
                <w:lang w:val="ru-RU"/>
              </w:rPr>
            </w:pPr>
            <w:r w:rsidRPr="001412B7">
              <w:rPr>
                <w:sz w:val="24"/>
                <w:szCs w:val="24"/>
                <w:lang w:val="ru-RU"/>
              </w:rPr>
              <w:t>Применяют</w:t>
            </w:r>
            <w:r w:rsidRPr="001412B7">
              <w:rPr>
                <w:spacing w:val="-3"/>
                <w:sz w:val="24"/>
                <w:szCs w:val="24"/>
                <w:lang w:val="ru-RU"/>
              </w:rPr>
              <w:t xml:space="preserve"> </w:t>
            </w:r>
            <w:r w:rsidRPr="001412B7">
              <w:rPr>
                <w:sz w:val="24"/>
                <w:szCs w:val="24"/>
                <w:lang w:val="ru-RU"/>
              </w:rPr>
              <w:t>знания</w:t>
            </w:r>
            <w:r w:rsidRPr="001412B7">
              <w:rPr>
                <w:spacing w:val="-2"/>
                <w:sz w:val="24"/>
                <w:szCs w:val="24"/>
                <w:lang w:val="ru-RU"/>
              </w:rPr>
              <w:t xml:space="preserve"> </w:t>
            </w:r>
            <w:r w:rsidRPr="001412B7">
              <w:rPr>
                <w:sz w:val="24"/>
                <w:szCs w:val="24"/>
                <w:lang w:val="ru-RU"/>
              </w:rPr>
              <w:t>социальных</w:t>
            </w:r>
            <w:r w:rsidRPr="001412B7">
              <w:rPr>
                <w:spacing w:val="-7"/>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естественных</w:t>
            </w:r>
            <w:r w:rsidRPr="001412B7">
              <w:rPr>
                <w:spacing w:val="-7"/>
                <w:sz w:val="24"/>
                <w:szCs w:val="24"/>
                <w:lang w:val="ru-RU"/>
              </w:rPr>
              <w:t xml:space="preserve"> </w:t>
            </w:r>
            <w:r w:rsidRPr="001412B7">
              <w:rPr>
                <w:sz w:val="24"/>
                <w:szCs w:val="24"/>
                <w:lang w:val="ru-RU"/>
              </w:rPr>
              <w:t>наук</w:t>
            </w:r>
            <w:r w:rsidRPr="001412B7">
              <w:rPr>
                <w:spacing w:val="-4"/>
                <w:sz w:val="24"/>
                <w:szCs w:val="24"/>
                <w:lang w:val="ru-RU"/>
              </w:rPr>
              <w:t xml:space="preserve"> </w:t>
            </w:r>
            <w:r w:rsidRPr="001412B7">
              <w:rPr>
                <w:sz w:val="24"/>
                <w:szCs w:val="24"/>
                <w:lang w:val="ru-RU"/>
              </w:rPr>
              <w:t>для</w:t>
            </w:r>
            <w:r w:rsidRPr="001412B7">
              <w:rPr>
                <w:spacing w:val="-3"/>
                <w:sz w:val="24"/>
                <w:szCs w:val="24"/>
                <w:lang w:val="ru-RU"/>
              </w:rPr>
              <w:t xml:space="preserve"> </w:t>
            </w:r>
            <w:r w:rsidRPr="001412B7">
              <w:rPr>
                <w:sz w:val="24"/>
                <w:szCs w:val="24"/>
                <w:lang w:val="ru-RU"/>
              </w:rPr>
              <w:t>решения</w:t>
            </w:r>
            <w:r w:rsidRPr="001412B7">
              <w:rPr>
                <w:spacing w:val="-2"/>
                <w:sz w:val="24"/>
                <w:szCs w:val="24"/>
                <w:lang w:val="ru-RU"/>
              </w:rPr>
              <w:t xml:space="preserve"> </w:t>
            </w:r>
            <w:r w:rsidRPr="001412B7">
              <w:rPr>
                <w:sz w:val="24"/>
                <w:szCs w:val="24"/>
                <w:lang w:val="ru-RU"/>
              </w:rPr>
              <w:t>задач</w:t>
            </w:r>
            <w:r w:rsidRPr="001412B7">
              <w:rPr>
                <w:spacing w:val="-3"/>
                <w:sz w:val="24"/>
                <w:szCs w:val="24"/>
                <w:lang w:val="ru-RU"/>
              </w:rPr>
              <w:t xml:space="preserve"> </w:t>
            </w:r>
            <w:r w:rsidRPr="001412B7">
              <w:rPr>
                <w:sz w:val="24"/>
                <w:szCs w:val="24"/>
                <w:lang w:val="ru-RU"/>
              </w:rPr>
              <w:t>по</w:t>
            </w:r>
            <w:r w:rsidRPr="001412B7">
              <w:rPr>
                <w:spacing w:val="-57"/>
                <w:sz w:val="24"/>
                <w:szCs w:val="24"/>
                <w:lang w:val="ru-RU"/>
              </w:rPr>
              <w:t xml:space="preserve"> </w:t>
            </w:r>
            <w:r w:rsidRPr="001412B7">
              <w:rPr>
                <w:sz w:val="24"/>
                <w:szCs w:val="24"/>
                <w:lang w:val="ru-RU"/>
              </w:rPr>
              <w:t>охране окружающей</w:t>
            </w:r>
            <w:r w:rsidRPr="001412B7">
              <w:rPr>
                <w:spacing w:val="3"/>
                <w:sz w:val="24"/>
                <w:szCs w:val="24"/>
                <w:lang w:val="ru-RU"/>
              </w:rPr>
              <w:t xml:space="preserve"> </w:t>
            </w:r>
            <w:r w:rsidRPr="001412B7">
              <w:rPr>
                <w:sz w:val="24"/>
                <w:szCs w:val="24"/>
                <w:lang w:val="ru-RU"/>
              </w:rPr>
              <w:t>среды.</w:t>
            </w:r>
          </w:p>
          <w:p w:rsidR="001A5B40" w:rsidRPr="001412B7" w:rsidRDefault="001A5B40" w:rsidP="001A5B40">
            <w:pPr>
              <w:pStyle w:val="TableParagraph"/>
              <w:jc w:val="both"/>
              <w:rPr>
                <w:sz w:val="24"/>
                <w:szCs w:val="24"/>
                <w:lang w:val="ru-RU"/>
              </w:rPr>
            </w:pPr>
            <w:r w:rsidRPr="001412B7">
              <w:rPr>
                <w:sz w:val="24"/>
                <w:szCs w:val="24"/>
                <w:lang w:val="ru-RU"/>
              </w:rPr>
              <w:t>Выражают</w:t>
            </w:r>
            <w:r w:rsidRPr="001412B7">
              <w:rPr>
                <w:spacing w:val="-3"/>
                <w:sz w:val="24"/>
                <w:szCs w:val="24"/>
                <w:lang w:val="ru-RU"/>
              </w:rPr>
              <w:t xml:space="preserve"> </w:t>
            </w:r>
            <w:r w:rsidRPr="001412B7">
              <w:rPr>
                <w:sz w:val="24"/>
                <w:szCs w:val="24"/>
                <w:lang w:val="ru-RU"/>
              </w:rPr>
              <w:t>деятельное</w:t>
            </w:r>
            <w:r w:rsidRPr="001412B7">
              <w:rPr>
                <w:spacing w:val="-8"/>
                <w:sz w:val="24"/>
                <w:szCs w:val="24"/>
                <w:lang w:val="ru-RU"/>
              </w:rPr>
              <w:t xml:space="preserve"> </w:t>
            </w:r>
            <w:r w:rsidRPr="001412B7">
              <w:rPr>
                <w:sz w:val="24"/>
                <w:szCs w:val="24"/>
                <w:lang w:val="ru-RU"/>
              </w:rPr>
              <w:t>неприятие</w:t>
            </w:r>
            <w:r w:rsidRPr="001412B7">
              <w:rPr>
                <w:spacing w:val="-3"/>
                <w:sz w:val="24"/>
                <w:szCs w:val="24"/>
                <w:lang w:val="ru-RU"/>
              </w:rPr>
              <w:t xml:space="preserve"> </w:t>
            </w:r>
            <w:r w:rsidRPr="001412B7">
              <w:rPr>
                <w:sz w:val="24"/>
                <w:szCs w:val="24"/>
                <w:lang w:val="ru-RU"/>
              </w:rPr>
              <w:t>действий,</w:t>
            </w:r>
            <w:r w:rsidRPr="001412B7">
              <w:rPr>
                <w:spacing w:val="-5"/>
                <w:sz w:val="24"/>
                <w:szCs w:val="24"/>
                <w:lang w:val="ru-RU"/>
              </w:rPr>
              <w:t xml:space="preserve"> </w:t>
            </w:r>
            <w:r w:rsidRPr="001412B7">
              <w:rPr>
                <w:sz w:val="24"/>
                <w:szCs w:val="24"/>
                <w:lang w:val="ru-RU"/>
              </w:rPr>
              <w:t>приносящих</w:t>
            </w:r>
            <w:r w:rsidRPr="001412B7">
              <w:rPr>
                <w:spacing w:val="-7"/>
                <w:sz w:val="24"/>
                <w:szCs w:val="24"/>
                <w:lang w:val="ru-RU"/>
              </w:rPr>
              <w:t xml:space="preserve"> </w:t>
            </w:r>
            <w:r w:rsidRPr="001412B7">
              <w:rPr>
                <w:sz w:val="24"/>
                <w:szCs w:val="24"/>
                <w:lang w:val="ru-RU"/>
              </w:rPr>
              <w:t>вред</w:t>
            </w:r>
            <w:r w:rsidRPr="001412B7">
              <w:rPr>
                <w:spacing w:val="-4"/>
                <w:sz w:val="24"/>
                <w:szCs w:val="24"/>
                <w:lang w:val="ru-RU"/>
              </w:rPr>
              <w:t xml:space="preserve"> </w:t>
            </w:r>
            <w:r w:rsidRPr="001412B7">
              <w:rPr>
                <w:sz w:val="24"/>
                <w:szCs w:val="24"/>
                <w:lang w:val="ru-RU"/>
              </w:rPr>
              <w:t>природе,</w:t>
            </w:r>
            <w:r w:rsidRPr="001412B7">
              <w:rPr>
                <w:spacing w:val="-57"/>
                <w:sz w:val="24"/>
                <w:szCs w:val="24"/>
                <w:lang w:val="ru-RU"/>
              </w:rPr>
              <w:t xml:space="preserve"> </w:t>
            </w:r>
            <w:r w:rsidRPr="001412B7">
              <w:rPr>
                <w:sz w:val="24"/>
                <w:szCs w:val="24"/>
                <w:lang w:val="ru-RU"/>
              </w:rPr>
              <w:t>окружающей</w:t>
            </w:r>
            <w:r w:rsidRPr="001412B7">
              <w:rPr>
                <w:spacing w:val="2"/>
                <w:sz w:val="24"/>
                <w:szCs w:val="24"/>
                <w:lang w:val="ru-RU"/>
              </w:rPr>
              <w:t xml:space="preserve"> </w:t>
            </w:r>
            <w:r w:rsidRPr="001412B7">
              <w:rPr>
                <w:sz w:val="24"/>
                <w:szCs w:val="24"/>
                <w:lang w:val="ru-RU"/>
              </w:rPr>
              <w:t>среде.</w:t>
            </w:r>
          </w:p>
          <w:p w:rsidR="001A5B40" w:rsidRPr="001412B7" w:rsidRDefault="001A5B40" w:rsidP="001A5B40">
            <w:pPr>
              <w:pStyle w:val="TableParagraph"/>
              <w:ind w:right="160"/>
              <w:jc w:val="both"/>
              <w:rPr>
                <w:sz w:val="24"/>
                <w:szCs w:val="24"/>
                <w:lang w:val="ru-RU"/>
              </w:rPr>
            </w:pPr>
            <w:r w:rsidRPr="001412B7">
              <w:rPr>
                <w:sz w:val="24"/>
                <w:szCs w:val="24"/>
                <w:lang w:val="ru-RU"/>
              </w:rPr>
              <w:t>Знают</w:t>
            </w:r>
            <w:r w:rsidRPr="001412B7">
              <w:rPr>
                <w:spacing w:val="-4"/>
                <w:sz w:val="24"/>
                <w:szCs w:val="24"/>
                <w:lang w:val="ru-RU"/>
              </w:rPr>
              <w:t xml:space="preserve"> </w:t>
            </w:r>
            <w:r w:rsidRPr="001412B7">
              <w:rPr>
                <w:sz w:val="24"/>
                <w:szCs w:val="24"/>
                <w:lang w:val="ru-RU"/>
              </w:rPr>
              <w:t>и</w:t>
            </w:r>
            <w:r w:rsidRPr="001412B7">
              <w:rPr>
                <w:spacing w:val="-3"/>
                <w:sz w:val="24"/>
                <w:szCs w:val="24"/>
                <w:lang w:val="ru-RU"/>
              </w:rPr>
              <w:t xml:space="preserve"> </w:t>
            </w:r>
            <w:r w:rsidRPr="001412B7">
              <w:rPr>
                <w:sz w:val="24"/>
                <w:szCs w:val="24"/>
                <w:lang w:val="ru-RU"/>
              </w:rPr>
              <w:t>применяют</w:t>
            </w:r>
            <w:r w:rsidRPr="001412B7">
              <w:rPr>
                <w:spacing w:val="-4"/>
                <w:sz w:val="24"/>
                <w:szCs w:val="24"/>
                <w:lang w:val="ru-RU"/>
              </w:rPr>
              <w:t xml:space="preserve"> </w:t>
            </w:r>
            <w:r w:rsidRPr="001412B7">
              <w:rPr>
                <w:sz w:val="24"/>
                <w:szCs w:val="24"/>
                <w:lang w:val="ru-RU"/>
              </w:rPr>
              <w:t>умения</w:t>
            </w:r>
            <w:r w:rsidRPr="001412B7">
              <w:rPr>
                <w:spacing w:val="-4"/>
                <w:sz w:val="24"/>
                <w:szCs w:val="24"/>
                <w:lang w:val="ru-RU"/>
              </w:rPr>
              <w:t xml:space="preserve"> </w:t>
            </w:r>
            <w:r w:rsidRPr="001412B7">
              <w:rPr>
                <w:sz w:val="24"/>
                <w:szCs w:val="24"/>
                <w:lang w:val="ru-RU"/>
              </w:rPr>
              <w:t>разумного,</w:t>
            </w:r>
            <w:r w:rsidRPr="001412B7">
              <w:rPr>
                <w:spacing w:val="-7"/>
                <w:sz w:val="24"/>
                <w:szCs w:val="24"/>
                <w:lang w:val="ru-RU"/>
              </w:rPr>
              <w:t xml:space="preserve"> </w:t>
            </w:r>
            <w:r w:rsidRPr="001412B7">
              <w:rPr>
                <w:sz w:val="24"/>
                <w:szCs w:val="24"/>
                <w:lang w:val="ru-RU"/>
              </w:rPr>
              <w:t>бережливого</w:t>
            </w:r>
            <w:r w:rsidRPr="001412B7">
              <w:rPr>
                <w:spacing w:val="-4"/>
                <w:sz w:val="24"/>
                <w:szCs w:val="24"/>
                <w:lang w:val="ru-RU"/>
              </w:rPr>
              <w:t xml:space="preserve"> </w:t>
            </w:r>
            <w:r w:rsidRPr="001412B7">
              <w:rPr>
                <w:sz w:val="24"/>
                <w:szCs w:val="24"/>
                <w:lang w:val="ru-RU"/>
              </w:rPr>
              <w:t>природопользования</w:t>
            </w:r>
            <w:r w:rsidRPr="001412B7">
              <w:rPr>
                <w:spacing w:val="-57"/>
                <w:sz w:val="24"/>
                <w:szCs w:val="24"/>
                <w:lang w:val="ru-RU"/>
              </w:rPr>
              <w:t xml:space="preserve"> </w:t>
            </w:r>
            <w:r w:rsidRPr="001412B7">
              <w:rPr>
                <w:sz w:val="24"/>
                <w:szCs w:val="24"/>
                <w:lang w:val="ru-RU"/>
              </w:rPr>
              <w:t>в</w:t>
            </w:r>
            <w:r w:rsidRPr="001412B7">
              <w:rPr>
                <w:spacing w:val="2"/>
                <w:sz w:val="24"/>
                <w:szCs w:val="24"/>
                <w:lang w:val="ru-RU"/>
              </w:rPr>
              <w:t xml:space="preserve"> </w:t>
            </w:r>
            <w:r w:rsidRPr="001412B7">
              <w:rPr>
                <w:sz w:val="24"/>
                <w:szCs w:val="24"/>
                <w:lang w:val="ru-RU"/>
              </w:rPr>
              <w:t>быту,</w:t>
            </w:r>
            <w:r w:rsidRPr="001412B7">
              <w:rPr>
                <w:spacing w:val="4"/>
                <w:sz w:val="24"/>
                <w:szCs w:val="24"/>
                <w:lang w:val="ru-RU"/>
              </w:rPr>
              <w:t xml:space="preserve"> </w:t>
            </w:r>
            <w:r w:rsidRPr="001412B7">
              <w:rPr>
                <w:sz w:val="24"/>
                <w:szCs w:val="24"/>
                <w:lang w:val="ru-RU"/>
              </w:rPr>
              <w:t>в</w:t>
            </w:r>
            <w:r w:rsidRPr="001412B7">
              <w:rPr>
                <w:spacing w:val="-1"/>
                <w:sz w:val="24"/>
                <w:szCs w:val="24"/>
                <w:lang w:val="ru-RU"/>
              </w:rPr>
              <w:t xml:space="preserve"> </w:t>
            </w:r>
            <w:r w:rsidRPr="001412B7">
              <w:rPr>
                <w:sz w:val="24"/>
                <w:szCs w:val="24"/>
                <w:lang w:val="ru-RU"/>
              </w:rPr>
              <w:t>общественном</w:t>
            </w:r>
            <w:r w:rsidRPr="001412B7">
              <w:rPr>
                <w:spacing w:val="-1"/>
                <w:sz w:val="24"/>
                <w:szCs w:val="24"/>
                <w:lang w:val="ru-RU"/>
              </w:rPr>
              <w:t xml:space="preserve"> </w:t>
            </w:r>
            <w:r w:rsidRPr="001412B7">
              <w:rPr>
                <w:sz w:val="24"/>
                <w:szCs w:val="24"/>
                <w:lang w:val="ru-RU"/>
              </w:rPr>
              <w:t>пространстве.</w:t>
            </w:r>
          </w:p>
          <w:p w:rsidR="001A5B40" w:rsidRPr="001412B7" w:rsidRDefault="001A5B40" w:rsidP="001A5B40">
            <w:pPr>
              <w:pStyle w:val="TableParagraph"/>
              <w:jc w:val="both"/>
              <w:rPr>
                <w:sz w:val="24"/>
                <w:szCs w:val="24"/>
                <w:lang w:val="ru-RU"/>
              </w:rPr>
            </w:pPr>
            <w:r w:rsidRPr="001412B7">
              <w:rPr>
                <w:sz w:val="24"/>
                <w:szCs w:val="24"/>
                <w:lang w:val="ru-RU"/>
              </w:rPr>
              <w:t>Имеют</w:t>
            </w:r>
            <w:r w:rsidRPr="001412B7">
              <w:rPr>
                <w:spacing w:val="-3"/>
                <w:sz w:val="24"/>
                <w:szCs w:val="24"/>
                <w:lang w:val="ru-RU"/>
              </w:rPr>
              <w:t xml:space="preserve"> </w:t>
            </w:r>
            <w:r w:rsidRPr="001412B7">
              <w:rPr>
                <w:sz w:val="24"/>
                <w:szCs w:val="24"/>
                <w:lang w:val="ru-RU"/>
              </w:rPr>
              <w:t>и</w:t>
            </w:r>
            <w:r w:rsidRPr="001412B7">
              <w:rPr>
                <w:spacing w:val="-2"/>
                <w:sz w:val="24"/>
                <w:szCs w:val="24"/>
                <w:lang w:val="ru-RU"/>
              </w:rPr>
              <w:t xml:space="preserve"> </w:t>
            </w:r>
            <w:r w:rsidRPr="001412B7">
              <w:rPr>
                <w:sz w:val="24"/>
                <w:szCs w:val="24"/>
                <w:lang w:val="ru-RU"/>
              </w:rPr>
              <w:t>развивают</w:t>
            </w:r>
            <w:r w:rsidRPr="001412B7">
              <w:rPr>
                <w:spacing w:val="-7"/>
                <w:sz w:val="24"/>
                <w:szCs w:val="24"/>
                <w:lang w:val="ru-RU"/>
              </w:rPr>
              <w:t xml:space="preserve"> </w:t>
            </w:r>
            <w:r w:rsidRPr="001412B7">
              <w:rPr>
                <w:sz w:val="24"/>
                <w:szCs w:val="24"/>
                <w:lang w:val="ru-RU"/>
              </w:rPr>
              <w:t>опыт</w:t>
            </w:r>
            <w:r w:rsidRPr="001412B7">
              <w:rPr>
                <w:spacing w:val="-6"/>
                <w:sz w:val="24"/>
                <w:szCs w:val="24"/>
                <w:lang w:val="ru-RU"/>
              </w:rPr>
              <w:t xml:space="preserve"> </w:t>
            </w:r>
            <w:r w:rsidRPr="001412B7">
              <w:rPr>
                <w:sz w:val="24"/>
                <w:szCs w:val="24"/>
                <w:lang w:val="ru-RU"/>
              </w:rPr>
              <w:t>экологически</w:t>
            </w:r>
            <w:r w:rsidRPr="001412B7">
              <w:rPr>
                <w:spacing w:val="-2"/>
                <w:sz w:val="24"/>
                <w:szCs w:val="24"/>
                <w:lang w:val="ru-RU"/>
              </w:rPr>
              <w:t xml:space="preserve"> </w:t>
            </w:r>
            <w:proofErr w:type="gramStart"/>
            <w:r w:rsidRPr="001412B7">
              <w:rPr>
                <w:sz w:val="24"/>
                <w:szCs w:val="24"/>
                <w:lang w:val="ru-RU"/>
              </w:rPr>
              <w:t>направленной</w:t>
            </w:r>
            <w:proofErr w:type="gramEnd"/>
            <w:r w:rsidRPr="001412B7">
              <w:rPr>
                <w:sz w:val="24"/>
                <w:szCs w:val="24"/>
                <w:lang w:val="ru-RU"/>
              </w:rPr>
              <w:t>,</w:t>
            </w:r>
            <w:r w:rsidRPr="001412B7">
              <w:rPr>
                <w:spacing w:val="2"/>
                <w:sz w:val="24"/>
                <w:szCs w:val="24"/>
                <w:lang w:val="ru-RU"/>
              </w:rPr>
              <w:t xml:space="preserve"> </w:t>
            </w:r>
            <w:r w:rsidRPr="001412B7">
              <w:rPr>
                <w:sz w:val="24"/>
                <w:szCs w:val="24"/>
                <w:lang w:val="ru-RU"/>
              </w:rPr>
              <w:t>природоохранной,</w:t>
            </w:r>
          </w:p>
          <w:p w:rsidR="001A5B40" w:rsidRPr="001412B7" w:rsidRDefault="001A5B40" w:rsidP="001A5B40">
            <w:pPr>
              <w:pStyle w:val="TableParagraph"/>
              <w:ind w:right="243"/>
              <w:jc w:val="both"/>
              <w:rPr>
                <w:sz w:val="24"/>
                <w:szCs w:val="24"/>
                <w:lang w:val="ru-RU"/>
              </w:rPr>
            </w:pPr>
            <w:r w:rsidRPr="001412B7">
              <w:rPr>
                <w:sz w:val="24"/>
                <w:szCs w:val="24"/>
                <w:lang w:val="ru-RU"/>
              </w:rPr>
              <w:t>ресурсосберегающей</w:t>
            </w:r>
            <w:r w:rsidRPr="001412B7">
              <w:rPr>
                <w:spacing w:val="-3"/>
                <w:sz w:val="24"/>
                <w:szCs w:val="24"/>
                <w:lang w:val="ru-RU"/>
              </w:rPr>
              <w:t xml:space="preserve"> </w:t>
            </w:r>
            <w:r w:rsidRPr="001412B7">
              <w:rPr>
                <w:sz w:val="24"/>
                <w:szCs w:val="24"/>
                <w:lang w:val="ru-RU"/>
              </w:rPr>
              <w:t>деятельности,</w:t>
            </w:r>
            <w:r w:rsidRPr="001412B7">
              <w:rPr>
                <w:spacing w:val="-6"/>
                <w:sz w:val="24"/>
                <w:szCs w:val="24"/>
                <w:lang w:val="ru-RU"/>
              </w:rPr>
              <w:t xml:space="preserve"> </w:t>
            </w:r>
            <w:r w:rsidRPr="001412B7">
              <w:rPr>
                <w:sz w:val="24"/>
                <w:szCs w:val="24"/>
                <w:lang w:val="ru-RU"/>
              </w:rPr>
              <w:t>участвуют</w:t>
            </w:r>
            <w:r w:rsidRPr="001412B7">
              <w:rPr>
                <w:spacing w:val="-4"/>
                <w:sz w:val="24"/>
                <w:szCs w:val="24"/>
                <w:lang w:val="ru-RU"/>
              </w:rPr>
              <w:t xml:space="preserve"> </w:t>
            </w:r>
            <w:r w:rsidRPr="001412B7">
              <w:rPr>
                <w:sz w:val="24"/>
                <w:szCs w:val="24"/>
                <w:lang w:val="ru-RU"/>
              </w:rPr>
              <w:t>в</w:t>
            </w:r>
            <w:r w:rsidRPr="001412B7">
              <w:rPr>
                <w:spacing w:val="-2"/>
                <w:sz w:val="24"/>
                <w:szCs w:val="24"/>
                <w:lang w:val="ru-RU"/>
              </w:rPr>
              <w:t xml:space="preserve"> </w:t>
            </w:r>
            <w:r w:rsidRPr="001412B7">
              <w:rPr>
                <w:sz w:val="24"/>
                <w:szCs w:val="24"/>
                <w:lang w:val="ru-RU"/>
              </w:rPr>
              <w:t>его</w:t>
            </w:r>
            <w:r w:rsidRPr="001412B7">
              <w:rPr>
                <w:spacing w:val="-4"/>
                <w:sz w:val="24"/>
                <w:szCs w:val="24"/>
                <w:lang w:val="ru-RU"/>
              </w:rPr>
              <w:t xml:space="preserve"> </w:t>
            </w:r>
            <w:r w:rsidRPr="001412B7">
              <w:rPr>
                <w:sz w:val="24"/>
                <w:szCs w:val="24"/>
                <w:lang w:val="ru-RU"/>
              </w:rPr>
              <w:t>приобретении</w:t>
            </w:r>
            <w:r w:rsidRPr="001412B7">
              <w:rPr>
                <w:spacing w:val="-57"/>
                <w:sz w:val="24"/>
                <w:szCs w:val="24"/>
                <w:lang w:val="ru-RU"/>
              </w:rPr>
              <w:t xml:space="preserve"> </w:t>
            </w:r>
            <w:r w:rsidRPr="001412B7">
              <w:rPr>
                <w:sz w:val="24"/>
                <w:szCs w:val="24"/>
                <w:lang w:val="ru-RU"/>
              </w:rPr>
              <w:t>другими</w:t>
            </w:r>
            <w:r w:rsidRPr="001412B7">
              <w:rPr>
                <w:spacing w:val="2"/>
                <w:sz w:val="24"/>
                <w:szCs w:val="24"/>
                <w:lang w:val="ru-RU"/>
              </w:rPr>
              <w:t xml:space="preserve"> </w:t>
            </w:r>
            <w:r w:rsidRPr="001412B7">
              <w:rPr>
                <w:sz w:val="24"/>
                <w:szCs w:val="24"/>
                <w:lang w:val="ru-RU"/>
              </w:rPr>
              <w:t>людьми.</w:t>
            </w:r>
          </w:p>
        </w:tc>
      </w:tr>
      <w:tr w:rsidR="001A5B40" w:rsidRPr="001412B7" w:rsidTr="001A5B40">
        <w:trPr>
          <w:trHeight w:val="3864"/>
          <w:jc w:val="center"/>
        </w:trPr>
        <w:tc>
          <w:tcPr>
            <w:tcW w:w="2179" w:type="dxa"/>
          </w:tcPr>
          <w:p w:rsidR="001A5B40" w:rsidRPr="001412B7" w:rsidRDefault="001A5B40" w:rsidP="001A5B40">
            <w:pPr>
              <w:pStyle w:val="TableParagraph"/>
              <w:ind w:right="148"/>
              <w:jc w:val="both"/>
              <w:rPr>
                <w:sz w:val="24"/>
                <w:szCs w:val="24"/>
              </w:rPr>
            </w:pPr>
            <w:r w:rsidRPr="001412B7">
              <w:rPr>
                <w:sz w:val="24"/>
                <w:szCs w:val="24"/>
              </w:rPr>
              <w:t>Познавательн</w:t>
            </w:r>
            <w:r w:rsidRPr="001412B7">
              <w:rPr>
                <w:spacing w:val="-57"/>
                <w:sz w:val="24"/>
                <w:szCs w:val="24"/>
              </w:rPr>
              <w:t xml:space="preserve"> </w:t>
            </w:r>
            <w:r w:rsidRPr="001412B7">
              <w:rPr>
                <w:sz w:val="24"/>
                <w:szCs w:val="24"/>
              </w:rPr>
              <w:t>ое</w:t>
            </w:r>
          </w:p>
        </w:tc>
        <w:tc>
          <w:tcPr>
            <w:tcW w:w="7942" w:type="dxa"/>
          </w:tcPr>
          <w:p w:rsidR="001A5B40" w:rsidRPr="001412B7" w:rsidRDefault="001A5B40" w:rsidP="001A5B40">
            <w:pPr>
              <w:pStyle w:val="TableParagraph"/>
              <w:ind w:right="622"/>
              <w:jc w:val="both"/>
              <w:rPr>
                <w:sz w:val="24"/>
                <w:szCs w:val="24"/>
                <w:lang w:val="ru-RU"/>
              </w:rPr>
            </w:pPr>
            <w:r w:rsidRPr="001412B7">
              <w:rPr>
                <w:sz w:val="24"/>
                <w:szCs w:val="24"/>
                <w:lang w:val="ru-RU"/>
              </w:rPr>
              <w:t>Деятельно выражают познавательные интересы в разных предметных</w:t>
            </w:r>
            <w:r w:rsidRPr="001412B7">
              <w:rPr>
                <w:spacing w:val="-58"/>
                <w:sz w:val="24"/>
                <w:szCs w:val="24"/>
                <w:lang w:val="ru-RU"/>
              </w:rPr>
              <w:t xml:space="preserve"> </w:t>
            </w:r>
            <w:r w:rsidRPr="001412B7">
              <w:rPr>
                <w:sz w:val="24"/>
                <w:szCs w:val="24"/>
                <w:lang w:val="ru-RU"/>
              </w:rPr>
              <w:t>областях</w:t>
            </w:r>
            <w:r w:rsidRPr="001412B7">
              <w:rPr>
                <w:spacing w:val="-3"/>
                <w:sz w:val="24"/>
                <w:szCs w:val="24"/>
                <w:lang w:val="ru-RU"/>
              </w:rPr>
              <w:t xml:space="preserve"> </w:t>
            </w:r>
            <w:r w:rsidRPr="001412B7">
              <w:rPr>
                <w:sz w:val="24"/>
                <w:szCs w:val="24"/>
                <w:lang w:val="ru-RU"/>
              </w:rPr>
              <w:t>с</w:t>
            </w:r>
            <w:r w:rsidRPr="001412B7">
              <w:rPr>
                <w:spacing w:val="5"/>
                <w:sz w:val="24"/>
                <w:szCs w:val="24"/>
                <w:lang w:val="ru-RU"/>
              </w:rPr>
              <w:t xml:space="preserve"> </w:t>
            </w:r>
            <w:r w:rsidRPr="001412B7">
              <w:rPr>
                <w:sz w:val="24"/>
                <w:szCs w:val="24"/>
                <w:lang w:val="ru-RU"/>
              </w:rPr>
              <w:t>учетом</w:t>
            </w:r>
            <w:r w:rsidRPr="001412B7">
              <w:rPr>
                <w:spacing w:val="3"/>
                <w:sz w:val="24"/>
                <w:szCs w:val="24"/>
                <w:lang w:val="ru-RU"/>
              </w:rPr>
              <w:t xml:space="preserve"> </w:t>
            </w:r>
            <w:r w:rsidRPr="001412B7">
              <w:rPr>
                <w:sz w:val="24"/>
                <w:szCs w:val="24"/>
                <w:lang w:val="ru-RU"/>
              </w:rPr>
              <w:t>своих</w:t>
            </w:r>
            <w:r w:rsidRPr="001412B7">
              <w:rPr>
                <w:spacing w:val="-4"/>
                <w:sz w:val="24"/>
                <w:szCs w:val="24"/>
                <w:lang w:val="ru-RU"/>
              </w:rPr>
              <w:t xml:space="preserve"> </w:t>
            </w:r>
            <w:r w:rsidRPr="001412B7">
              <w:rPr>
                <w:sz w:val="24"/>
                <w:szCs w:val="24"/>
                <w:lang w:val="ru-RU"/>
              </w:rPr>
              <w:t>способностей,</w:t>
            </w:r>
            <w:r w:rsidRPr="001412B7">
              <w:rPr>
                <w:spacing w:val="-2"/>
                <w:sz w:val="24"/>
                <w:szCs w:val="24"/>
                <w:lang w:val="ru-RU"/>
              </w:rPr>
              <w:t xml:space="preserve"> </w:t>
            </w:r>
            <w:r w:rsidRPr="001412B7">
              <w:rPr>
                <w:sz w:val="24"/>
                <w:szCs w:val="24"/>
                <w:lang w:val="ru-RU"/>
              </w:rPr>
              <w:t>достижений.</w:t>
            </w:r>
          </w:p>
          <w:p w:rsidR="001A5B40" w:rsidRPr="001412B7" w:rsidRDefault="001A5B40" w:rsidP="001A5B40">
            <w:pPr>
              <w:pStyle w:val="TableParagraph"/>
              <w:ind w:right="105"/>
              <w:jc w:val="both"/>
              <w:rPr>
                <w:sz w:val="24"/>
                <w:szCs w:val="24"/>
                <w:lang w:val="ru-RU"/>
              </w:rPr>
            </w:pPr>
            <w:r w:rsidRPr="001412B7">
              <w:rPr>
                <w:sz w:val="24"/>
                <w:szCs w:val="24"/>
                <w:lang w:val="ru-RU"/>
              </w:rPr>
              <w:t>Обладают</w:t>
            </w:r>
            <w:r w:rsidRPr="001412B7">
              <w:rPr>
                <w:spacing w:val="-2"/>
                <w:sz w:val="24"/>
                <w:szCs w:val="24"/>
                <w:lang w:val="ru-RU"/>
              </w:rPr>
              <w:t xml:space="preserve"> </w:t>
            </w:r>
            <w:r w:rsidRPr="001412B7">
              <w:rPr>
                <w:sz w:val="24"/>
                <w:szCs w:val="24"/>
                <w:lang w:val="ru-RU"/>
              </w:rPr>
              <w:t>представлением</w:t>
            </w:r>
            <w:r w:rsidRPr="001412B7">
              <w:rPr>
                <w:spacing w:val="-5"/>
                <w:sz w:val="24"/>
                <w:szCs w:val="24"/>
                <w:lang w:val="ru-RU"/>
              </w:rPr>
              <w:t xml:space="preserve"> </w:t>
            </w:r>
            <w:r w:rsidRPr="001412B7">
              <w:rPr>
                <w:sz w:val="24"/>
                <w:szCs w:val="24"/>
                <w:lang w:val="ru-RU"/>
              </w:rPr>
              <w:t>о</w:t>
            </w:r>
            <w:r w:rsidRPr="001412B7">
              <w:rPr>
                <w:spacing w:val="2"/>
                <w:sz w:val="24"/>
                <w:szCs w:val="24"/>
                <w:lang w:val="ru-RU"/>
              </w:rPr>
              <w:t xml:space="preserve"> </w:t>
            </w:r>
            <w:r w:rsidRPr="001412B7">
              <w:rPr>
                <w:sz w:val="24"/>
                <w:szCs w:val="24"/>
                <w:lang w:val="ru-RU"/>
              </w:rPr>
              <w:t>научной</w:t>
            </w:r>
            <w:r w:rsidRPr="001412B7">
              <w:rPr>
                <w:spacing w:val="-1"/>
                <w:sz w:val="24"/>
                <w:szCs w:val="24"/>
                <w:lang w:val="ru-RU"/>
              </w:rPr>
              <w:t xml:space="preserve"> </w:t>
            </w:r>
            <w:r w:rsidRPr="001412B7">
              <w:rPr>
                <w:sz w:val="24"/>
                <w:szCs w:val="24"/>
                <w:lang w:val="ru-RU"/>
              </w:rPr>
              <w:t>картине</w:t>
            </w:r>
            <w:r w:rsidRPr="001412B7">
              <w:rPr>
                <w:spacing w:val="-12"/>
                <w:sz w:val="24"/>
                <w:szCs w:val="24"/>
                <w:lang w:val="ru-RU"/>
              </w:rPr>
              <w:t xml:space="preserve"> </w:t>
            </w:r>
            <w:r w:rsidRPr="001412B7">
              <w:rPr>
                <w:sz w:val="24"/>
                <w:szCs w:val="24"/>
                <w:lang w:val="ru-RU"/>
              </w:rPr>
              <w:t>мира</w:t>
            </w:r>
            <w:r w:rsidRPr="001412B7">
              <w:rPr>
                <w:spacing w:val="-3"/>
                <w:sz w:val="24"/>
                <w:szCs w:val="24"/>
                <w:lang w:val="ru-RU"/>
              </w:rPr>
              <w:t xml:space="preserve"> </w:t>
            </w:r>
            <w:r w:rsidRPr="001412B7">
              <w:rPr>
                <w:sz w:val="24"/>
                <w:szCs w:val="24"/>
                <w:lang w:val="ru-RU"/>
              </w:rPr>
              <w:t>с</w:t>
            </w:r>
            <w:r w:rsidRPr="001412B7">
              <w:rPr>
                <w:spacing w:val="-2"/>
                <w:sz w:val="24"/>
                <w:szCs w:val="24"/>
                <w:lang w:val="ru-RU"/>
              </w:rPr>
              <w:t xml:space="preserve"> </w:t>
            </w:r>
            <w:r w:rsidRPr="001412B7">
              <w:rPr>
                <w:sz w:val="24"/>
                <w:szCs w:val="24"/>
                <w:lang w:val="ru-RU"/>
              </w:rPr>
              <w:t>учетом</w:t>
            </w:r>
            <w:r w:rsidRPr="001412B7">
              <w:rPr>
                <w:spacing w:val="-1"/>
                <w:sz w:val="24"/>
                <w:szCs w:val="24"/>
                <w:lang w:val="ru-RU"/>
              </w:rPr>
              <w:t xml:space="preserve"> </w:t>
            </w:r>
            <w:r w:rsidRPr="001412B7">
              <w:rPr>
                <w:sz w:val="24"/>
                <w:szCs w:val="24"/>
                <w:lang w:val="ru-RU"/>
              </w:rPr>
              <w:t>современных</w:t>
            </w:r>
            <w:r w:rsidRPr="001412B7">
              <w:rPr>
                <w:spacing w:val="-57"/>
                <w:sz w:val="24"/>
                <w:szCs w:val="24"/>
                <w:lang w:val="ru-RU"/>
              </w:rPr>
              <w:t xml:space="preserve"> </w:t>
            </w:r>
            <w:r w:rsidRPr="001412B7">
              <w:rPr>
                <w:sz w:val="24"/>
                <w:szCs w:val="24"/>
                <w:lang w:val="ru-RU"/>
              </w:rPr>
              <w:t>достижений науки и техники, достоверной научной информации,</w:t>
            </w:r>
            <w:r w:rsidRPr="001412B7">
              <w:rPr>
                <w:spacing w:val="1"/>
                <w:sz w:val="24"/>
                <w:szCs w:val="24"/>
                <w:lang w:val="ru-RU"/>
              </w:rPr>
              <w:t xml:space="preserve"> </w:t>
            </w:r>
            <w:r w:rsidRPr="001412B7">
              <w:rPr>
                <w:sz w:val="24"/>
                <w:szCs w:val="24"/>
                <w:lang w:val="ru-RU"/>
              </w:rPr>
              <w:t>открытиях</w:t>
            </w:r>
            <w:r w:rsidRPr="001412B7">
              <w:rPr>
                <w:spacing w:val="-4"/>
                <w:sz w:val="24"/>
                <w:szCs w:val="24"/>
                <w:lang w:val="ru-RU"/>
              </w:rPr>
              <w:t xml:space="preserve"> </w:t>
            </w:r>
            <w:r w:rsidRPr="001412B7">
              <w:rPr>
                <w:sz w:val="24"/>
                <w:szCs w:val="24"/>
                <w:lang w:val="ru-RU"/>
              </w:rPr>
              <w:t>мировой</w:t>
            </w:r>
            <w:r w:rsidRPr="001412B7">
              <w:rPr>
                <w:spacing w:val="-2"/>
                <w:sz w:val="24"/>
                <w:szCs w:val="24"/>
                <w:lang w:val="ru-RU"/>
              </w:rPr>
              <w:t xml:space="preserve"> </w:t>
            </w:r>
            <w:r w:rsidRPr="001412B7">
              <w:rPr>
                <w:sz w:val="24"/>
                <w:szCs w:val="24"/>
                <w:lang w:val="ru-RU"/>
              </w:rPr>
              <w:t>и</w:t>
            </w:r>
            <w:r w:rsidRPr="001412B7">
              <w:rPr>
                <w:spacing w:val="-7"/>
                <w:sz w:val="24"/>
                <w:szCs w:val="24"/>
                <w:lang w:val="ru-RU"/>
              </w:rPr>
              <w:t xml:space="preserve"> </w:t>
            </w:r>
            <w:r w:rsidRPr="001412B7">
              <w:rPr>
                <w:sz w:val="24"/>
                <w:szCs w:val="24"/>
                <w:lang w:val="ru-RU"/>
              </w:rPr>
              <w:t>отечественной</w:t>
            </w:r>
            <w:r w:rsidRPr="001412B7">
              <w:rPr>
                <w:spacing w:val="-2"/>
                <w:sz w:val="24"/>
                <w:szCs w:val="24"/>
                <w:lang w:val="ru-RU"/>
              </w:rPr>
              <w:t xml:space="preserve"> </w:t>
            </w:r>
            <w:r w:rsidRPr="001412B7">
              <w:rPr>
                <w:sz w:val="24"/>
                <w:szCs w:val="24"/>
                <w:lang w:val="ru-RU"/>
              </w:rPr>
              <w:t>науки.</w:t>
            </w:r>
          </w:p>
          <w:p w:rsidR="001A5B40" w:rsidRPr="001412B7" w:rsidRDefault="001A5B40" w:rsidP="001A5B40">
            <w:pPr>
              <w:pStyle w:val="TableParagraph"/>
              <w:ind w:right="243"/>
              <w:jc w:val="both"/>
              <w:rPr>
                <w:sz w:val="24"/>
                <w:szCs w:val="24"/>
                <w:lang w:val="ru-RU"/>
              </w:rPr>
            </w:pPr>
            <w:r w:rsidRPr="001412B7">
              <w:rPr>
                <w:sz w:val="24"/>
                <w:szCs w:val="24"/>
                <w:lang w:val="ru-RU"/>
              </w:rPr>
              <w:t>Выражают навыки аргументированной критики антинаучных</w:t>
            </w:r>
            <w:r w:rsidRPr="001412B7">
              <w:rPr>
                <w:spacing w:val="1"/>
                <w:sz w:val="24"/>
                <w:szCs w:val="24"/>
                <w:lang w:val="ru-RU"/>
              </w:rPr>
              <w:t xml:space="preserve"> </w:t>
            </w:r>
            <w:r w:rsidRPr="001412B7">
              <w:rPr>
                <w:sz w:val="24"/>
                <w:szCs w:val="24"/>
                <w:lang w:val="ru-RU"/>
              </w:rPr>
              <w:t>представлений, идей, концепций, навыки критического мышления.</w:t>
            </w:r>
            <w:r w:rsidRPr="001412B7">
              <w:rPr>
                <w:spacing w:val="1"/>
                <w:sz w:val="24"/>
                <w:szCs w:val="24"/>
                <w:lang w:val="ru-RU"/>
              </w:rPr>
              <w:t xml:space="preserve"> </w:t>
            </w:r>
            <w:r w:rsidRPr="001412B7">
              <w:rPr>
                <w:sz w:val="24"/>
                <w:szCs w:val="24"/>
                <w:lang w:val="ru-RU"/>
              </w:rPr>
              <w:t>Сознают и аргументированно выражают понимание значения науки,</w:t>
            </w:r>
            <w:r w:rsidRPr="001412B7">
              <w:rPr>
                <w:spacing w:val="1"/>
                <w:sz w:val="24"/>
                <w:szCs w:val="24"/>
                <w:lang w:val="ru-RU"/>
              </w:rPr>
              <w:t xml:space="preserve"> </w:t>
            </w:r>
            <w:r w:rsidRPr="001412B7">
              <w:rPr>
                <w:sz w:val="24"/>
                <w:szCs w:val="24"/>
                <w:lang w:val="ru-RU"/>
              </w:rPr>
              <w:t>научных</w:t>
            </w:r>
            <w:r w:rsidRPr="001412B7">
              <w:rPr>
                <w:spacing w:val="-7"/>
                <w:sz w:val="24"/>
                <w:szCs w:val="24"/>
                <w:lang w:val="ru-RU"/>
              </w:rPr>
              <w:t xml:space="preserve"> </w:t>
            </w:r>
            <w:r w:rsidRPr="001412B7">
              <w:rPr>
                <w:sz w:val="24"/>
                <w:szCs w:val="24"/>
                <w:lang w:val="ru-RU"/>
              </w:rPr>
              <w:t>достижений</w:t>
            </w:r>
            <w:r w:rsidRPr="001412B7">
              <w:rPr>
                <w:spacing w:val="-5"/>
                <w:sz w:val="24"/>
                <w:szCs w:val="24"/>
                <w:lang w:val="ru-RU"/>
              </w:rPr>
              <w:t xml:space="preserve"> </w:t>
            </w:r>
            <w:r w:rsidRPr="001412B7">
              <w:rPr>
                <w:sz w:val="24"/>
                <w:szCs w:val="24"/>
                <w:lang w:val="ru-RU"/>
              </w:rPr>
              <w:t>в</w:t>
            </w:r>
            <w:r w:rsidRPr="001412B7">
              <w:rPr>
                <w:spacing w:val="-5"/>
                <w:sz w:val="24"/>
                <w:szCs w:val="24"/>
                <w:lang w:val="ru-RU"/>
              </w:rPr>
              <w:t xml:space="preserve"> </w:t>
            </w:r>
            <w:r w:rsidRPr="001412B7">
              <w:rPr>
                <w:sz w:val="24"/>
                <w:szCs w:val="24"/>
                <w:lang w:val="ru-RU"/>
              </w:rPr>
              <w:t>жизни</w:t>
            </w:r>
            <w:r w:rsidRPr="001412B7">
              <w:rPr>
                <w:spacing w:val="-1"/>
                <w:sz w:val="24"/>
                <w:szCs w:val="24"/>
                <w:lang w:val="ru-RU"/>
              </w:rPr>
              <w:t xml:space="preserve"> </w:t>
            </w:r>
            <w:r w:rsidRPr="001412B7">
              <w:rPr>
                <w:sz w:val="24"/>
                <w:szCs w:val="24"/>
                <w:lang w:val="ru-RU"/>
              </w:rPr>
              <w:t>российского</w:t>
            </w:r>
            <w:r w:rsidRPr="001412B7">
              <w:rPr>
                <w:spacing w:val="-6"/>
                <w:sz w:val="24"/>
                <w:szCs w:val="24"/>
                <w:lang w:val="ru-RU"/>
              </w:rPr>
              <w:t xml:space="preserve"> </w:t>
            </w:r>
            <w:r w:rsidRPr="001412B7">
              <w:rPr>
                <w:sz w:val="24"/>
                <w:szCs w:val="24"/>
                <w:lang w:val="ru-RU"/>
              </w:rPr>
              <w:t>общества, в</w:t>
            </w:r>
            <w:r w:rsidRPr="001412B7">
              <w:rPr>
                <w:spacing w:val="-9"/>
                <w:sz w:val="24"/>
                <w:szCs w:val="24"/>
                <w:lang w:val="ru-RU"/>
              </w:rPr>
              <w:t xml:space="preserve"> </w:t>
            </w:r>
            <w:r w:rsidRPr="001412B7">
              <w:rPr>
                <w:sz w:val="24"/>
                <w:szCs w:val="24"/>
                <w:lang w:val="ru-RU"/>
              </w:rPr>
              <w:t>обеспечении</w:t>
            </w:r>
            <w:r w:rsidRPr="001412B7">
              <w:rPr>
                <w:spacing w:val="-1"/>
                <w:sz w:val="24"/>
                <w:szCs w:val="24"/>
                <w:lang w:val="ru-RU"/>
              </w:rPr>
              <w:t xml:space="preserve"> </w:t>
            </w:r>
            <w:r w:rsidRPr="001412B7">
              <w:rPr>
                <w:sz w:val="24"/>
                <w:szCs w:val="24"/>
                <w:lang w:val="ru-RU"/>
              </w:rPr>
              <w:t>его</w:t>
            </w:r>
            <w:r w:rsidRPr="001412B7">
              <w:rPr>
                <w:spacing w:val="-57"/>
                <w:sz w:val="24"/>
                <w:szCs w:val="24"/>
                <w:lang w:val="ru-RU"/>
              </w:rPr>
              <w:t xml:space="preserve"> </w:t>
            </w:r>
            <w:r w:rsidRPr="001412B7">
              <w:rPr>
                <w:sz w:val="24"/>
                <w:szCs w:val="24"/>
                <w:lang w:val="ru-RU"/>
              </w:rPr>
              <w:t>безопасности, в гуманитарном, социально-экономическом развитии</w:t>
            </w:r>
            <w:r w:rsidRPr="001412B7">
              <w:rPr>
                <w:spacing w:val="1"/>
                <w:sz w:val="24"/>
                <w:szCs w:val="24"/>
                <w:lang w:val="ru-RU"/>
              </w:rPr>
              <w:t xml:space="preserve"> </w:t>
            </w:r>
            <w:r w:rsidRPr="001412B7">
              <w:rPr>
                <w:sz w:val="24"/>
                <w:szCs w:val="24"/>
                <w:lang w:val="ru-RU"/>
              </w:rPr>
              <w:t>России</w:t>
            </w:r>
            <w:r w:rsidRPr="001412B7">
              <w:rPr>
                <w:spacing w:val="-3"/>
                <w:sz w:val="24"/>
                <w:szCs w:val="24"/>
                <w:lang w:val="ru-RU"/>
              </w:rPr>
              <w:t xml:space="preserve"> </w:t>
            </w:r>
            <w:r w:rsidRPr="001412B7">
              <w:rPr>
                <w:sz w:val="24"/>
                <w:szCs w:val="24"/>
                <w:lang w:val="ru-RU"/>
              </w:rPr>
              <w:t>в</w:t>
            </w:r>
            <w:r w:rsidRPr="001412B7">
              <w:rPr>
                <w:spacing w:val="-1"/>
                <w:sz w:val="24"/>
                <w:szCs w:val="24"/>
                <w:lang w:val="ru-RU"/>
              </w:rPr>
              <w:t xml:space="preserve"> </w:t>
            </w:r>
            <w:r w:rsidRPr="001412B7">
              <w:rPr>
                <w:sz w:val="24"/>
                <w:szCs w:val="24"/>
                <w:lang w:val="ru-RU"/>
              </w:rPr>
              <w:t>современном</w:t>
            </w:r>
            <w:r w:rsidRPr="001412B7">
              <w:rPr>
                <w:spacing w:val="-1"/>
                <w:sz w:val="24"/>
                <w:szCs w:val="24"/>
                <w:lang w:val="ru-RU"/>
              </w:rPr>
              <w:t xml:space="preserve"> </w:t>
            </w:r>
            <w:r w:rsidRPr="001412B7">
              <w:rPr>
                <w:sz w:val="24"/>
                <w:szCs w:val="24"/>
                <w:lang w:val="ru-RU"/>
              </w:rPr>
              <w:t>мире.</w:t>
            </w:r>
          </w:p>
          <w:p w:rsidR="001A5B40" w:rsidRPr="001412B7" w:rsidRDefault="001A5B40" w:rsidP="001A5B40">
            <w:pPr>
              <w:pStyle w:val="TableParagraph"/>
              <w:jc w:val="both"/>
              <w:rPr>
                <w:sz w:val="24"/>
                <w:szCs w:val="24"/>
                <w:lang w:val="ru-RU"/>
              </w:rPr>
            </w:pPr>
            <w:r w:rsidRPr="001412B7">
              <w:rPr>
                <w:sz w:val="24"/>
                <w:szCs w:val="24"/>
                <w:lang w:val="ru-RU"/>
              </w:rPr>
              <w:t>Развивают</w:t>
            </w:r>
            <w:r w:rsidRPr="001412B7">
              <w:rPr>
                <w:spacing w:val="-5"/>
                <w:sz w:val="24"/>
                <w:szCs w:val="24"/>
                <w:lang w:val="ru-RU"/>
              </w:rPr>
              <w:t xml:space="preserve"> </w:t>
            </w:r>
            <w:r w:rsidRPr="001412B7">
              <w:rPr>
                <w:sz w:val="24"/>
                <w:szCs w:val="24"/>
                <w:lang w:val="ru-RU"/>
              </w:rPr>
              <w:t>и применяют</w:t>
            </w:r>
            <w:r w:rsidRPr="001412B7">
              <w:rPr>
                <w:spacing w:val="-4"/>
                <w:sz w:val="24"/>
                <w:szCs w:val="24"/>
                <w:lang w:val="ru-RU"/>
              </w:rPr>
              <w:t xml:space="preserve"> </w:t>
            </w:r>
            <w:r w:rsidRPr="001412B7">
              <w:rPr>
                <w:sz w:val="24"/>
                <w:szCs w:val="24"/>
                <w:lang w:val="ru-RU"/>
              </w:rPr>
              <w:t>навыки</w:t>
            </w:r>
            <w:r w:rsidRPr="001412B7">
              <w:rPr>
                <w:spacing w:val="-5"/>
                <w:sz w:val="24"/>
                <w:szCs w:val="24"/>
                <w:lang w:val="ru-RU"/>
              </w:rPr>
              <w:t xml:space="preserve"> </w:t>
            </w:r>
            <w:r w:rsidRPr="001412B7">
              <w:rPr>
                <w:sz w:val="24"/>
                <w:szCs w:val="24"/>
                <w:lang w:val="ru-RU"/>
              </w:rPr>
              <w:t>наблюдений,</w:t>
            </w:r>
            <w:r w:rsidRPr="001412B7">
              <w:rPr>
                <w:spacing w:val="1"/>
                <w:sz w:val="24"/>
                <w:szCs w:val="24"/>
                <w:lang w:val="ru-RU"/>
              </w:rPr>
              <w:t xml:space="preserve"> </w:t>
            </w:r>
            <w:r w:rsidRPr="001412B7">
              <w:rPr>
                <w:sz w:val="24"/>
                <w:szCs w:val="24"/>
                <w:lang w:val="ru-RU"/>
              </w:rPr>
              <w:t>накопления</w:t>
            </w:r>
            <w:r w:rsidRPr="001412B7">
              <w:rPr>
                <w:spacing w:val="-5"/>
                <w:sz w:val="24"/>
                <w:szCs w:val="24"/>
                <w:lang w:val="ru-RU"/>
              </w:rPr>
              <w:t xml:space="preserve"> </w:t>
            </w:r>
            <w:r w:rsidRPr="001412B7">
              <w:rPr>
                <w:sz w:val="24"/>
                <w:szCs w:val="24"/>
                <w:lang w:val="ru-RU"/>
              </w:rPr>
              <w:t>и</w:t>
            </w:r>
          </w:p>
          <w:p w:rsidR="001A5B40" w:rsidRPr="001412B7" w:rsidRDefault="001A5B40" w:rsidP="001A5B40">
            <w:pPr>
              <w:pStyle w:val="TableParagraph"/>
              <w:ind w:right="846"/>
              <w:jc w:val="both"/>
              <w:rPr>
                <w:sz w:val="24"/>
                <w:szCs w:val="24"/>
                <w:lang w:val="ru-RU"/>
              </w:rPr>
            </w:pPr>
            <w:r w:rsidRPr="001412B7">
              <w:rPr>
                <w:sz w:val="24"/>
                <w:szCs w:val="24"/>
                <w:lang w:val="ru-RU"/>
              </w:rPr>
              <w:t>систематизации фактов, осмысления опыта в естественнонаучной и</w:t>
            </w:r>
            <w:r w:rsidRPr="001412B7">
              <w:rPr>
                <w:spacing w:val="-57"/>
                <w:sz w:val="24"/>
                <w:szCs w:val="24"/>
                <w:lang w:val="ru-RU"/>
              </w:rPr>
              <w:t xml:space="preserve"> </w:t>
            </w:r>
            <w:r w:rsidRPr="001412B7">
              <w:rPr>
                <w:sz w:val="24"/>
                <w:szCs w:val="24"/>
                <w:lang w:val="ru-RU"/>
              </w:rPr>
              <w:t>гуманитарной</w:t>
            </w:r>
            <w:r w:rsidRPr="001412B7">
              <w:rPr>
                <w:spacing w:val="-9"/>
                <w:sz w:val="24"/>
                <w:szCs w:val="24"/>
                <w:lang w:val="ru-RU"/>
              </w:rPr>
              <w:t xml:space="preserve"> </w:t>
            </w:r>
            <w:r w:rsidRPr="001412B7">
              <w:rPr>
                <w:sz w:val="24"/>
                <w:szCs w:val="24"/>
                <w:lang w:val="ru-RU"/>
              </w:rPr>
              <w:t>областях</w:t>
            </w:r>
            <w:r w:rsidRPr="001412B7">
              <w:rPr>
                <w:spacing w:val="-9"/>
                <w:sz w:val="24"/>
                <w:szCs w:val="24"/>
                <w:lang w:val="ru-RU"/>
              </w:rPr>
              <w:t xml:space="preserve"> </w:t>
            </w:r>
            <w:r w:rsidRPr="001412B7">
              <w:rPr>
                <w:sz w:val="24"/>
                <w:szCs w:val="24"/>
                <w:lang w:val="ru-RU"/>
              </w:rPr>
              <w:t>познания,</w:t>
            </w:r>
            <w:r w:rsidRPr="001412B7">
              <w:rPr>
                <w:spacing w:val="-3"/>
                <w:sz w:val="24"/>
                <w:szCs w:val="24"/>
                <w:lang w:val="ru-RU"/>
              </w:rPr>
              <w:t xml:space="preserve"> </w:t>
            </w:r>
            <w:r w:rsidRPr="001412B7">
              <w:rPr>
                <w:sz w:val="24"/>
                <w:szCs w:val="24"/>
                <w:lang w:val="ru-RU"/>
              </w:rPr>
              <w:t>исследовательской</w:t>
            </w:r>
            <w:r w:rsidRPr="001412B7">
              <w:rPr>
                <w:spacing w:val="-5"/>
                <w:sz w:val="24"/>
                <w:szCs w:val="24"/>
                <w:lang w:val="ru-RU"/>
              </w:rPr>
              <w:t xml:space="preserve"> </w:t>
            </w:r>
            <w:r w:rsidRPr="001412B7">
              <w:rPr>
                <w:sz w:val="24"/>
                <w:szCs w:val="24"/>
                <w:lang w:val="ru-RU"/>
              </w:rPr>
              <w:t>деятельности.</w:t>
            </w:r>
          </w:p>
        </w:tc>
      </w:tr>
    </w:tbl>
    <w:p w:rsidR="001A5B40" w:rsidRDefault="001A5B40" w:rsidP="001A5B40">
      <w:pPr>
        <w:pStyle w:val="2"/>
        <w:spacing w:before="0" w:line="240" w:lineRule="auto"/>
        <w:ind w:right="833"/>
        <w:rPr>
          <w:rFonts w:ascii="Times New Roman" w:hAnsi="Times New Roman" w:cs="Times New Roman"/>
          <w:color w:val="auto"/>
          <w:sz w:val="24"/>
          <w:szCs w:val="24"/>
        </w:rPr>
      </w:pPr>
      <w:bookmarkStart w:id="15" w:name="_TOC_250006"/>
      <w:r>
        <w:rPr>
          <w:rFonts w:ascii="Times New Roman" w:hAnsi="Times New Roman" w:cs="Times New Roman"/>
          <w:color w:val="auto"/>
          <w:sz w:val="24"/>
          <w:szCs w:val="24"/>
        </w:rPr>
        <w:t xml:space="preserve">      </w:t>
      </w:r>
    </w:p>
    <w:p w:rsidR="001A5B40" w:rsidRPr="00AE5B85" w:rsidRDefault="001A5B40" w:rsidP="001A5B40">
      <w:pPr>
        <w:pStyle w:val="2"/>
        <w:spacing w:before="0" w:line="240" w:lineRule="auto"/>
        <w:ind w:right="833"/>
        <w:rPr>
          <w:rFonts w:ascii="Times New Roman" w:hAnsi="Times New Roman" w:cs="Times New Roman"/>
          <w:color w:val="auto"/>
          <w:sz w:val="24"/>
          <w:szCs w:val="24"/>
        </w:rPr>
      </w:pPr>
      <w:r>
        <w:rPr>
          <w:rFonts w:ascii="Times New Roman" w:hAnsi="Times New Roman" w:cs="Times New Roman"/>
          <w:color w:val="auto"/>
          <w:sz w:val="24"/>
          <w:szCs w:val="24"/>
        </w:rPr>
        <w:t xml:space="preserve">       2.3.2. </w:t>
      </w:r>
      <w:r w:rsidRPr="001412B7">
        <w:rPr>
          <w:rFonts w:ascii="Times New Roman" w:hAnsi="Times New Roman" w:cs="Times New Roman"/>
          <w:color w:val="auto"/>
          <w:sz w:val="24"/>
          <w:szCs w:val="24"/>
        </w:rPr>
        <w:t>Раздел</w:t>
      </w:r>
      <w:r w:rsidRPr="001412B7">
        <w:rPr>
          <w:rFonts w:ascii="Times New Roman" w:hAnsi="Times New Roman" w:cs="Times New Roman"/>
          <w:color w:val="auto"/>
          <w:spacing w:val="-5"/>
          <w:sz w:val="24"/>
          <w:szCs w:val="24"/>
        </w:rPr>
        <w:t xml:space="preserve"> </w:t>
      </w:r>
      <w:r w:rsidRPr="001412B7">
        <w:rPr>
          <w:rFonts w:ascii="Times New Roman" w:hAnsi="Times New Roman" w:cs="Times New Roman"/>
          <w:color w:val="auto"/>
          <w:sz w:val="24"/>
          <w:szCs w:val="24"/>
        </w:rPr>
        <w:t>2.</w:t>
      </w:r>
      <w:r w:rsidRPr="001412B7">
        <w:rPr>
          <w:rFonts w:ascii="Times New Roman" w:hAnsi="Times New Roman" w:cs="Times New Roman"/>
          <w:color w:val="auto"/>
          <w:spacing w:val="-1"/>
          <w:sz w:val="24"/>
          <w:szCs w:val="24"/>
        </w:rPr>
        <w:t xml:space="preserve"> </w:t>
      </w:r>
      <w:bookmarkEnd w:id="15"/>
      <w:r w:rsidRPr="001412B7">
        <w:rPr>
          <w:rFonts w:ascii="Times New Roman" w:hAnsi="Times New Roman" w:cs="Times New Roman"/>
          <w:color w:val="auto"/>
          <w:sz w:val="24"/>
          <w:szCs w:val="24"/>
        </w:rPr>
        <w:t>СОДЕРЖАТЕЛЬНЫЙ</w:t>
      </w:r>
    </w:p>
    <w:p w:rsidR="001A5B40" w:rsidRPr="00AE5B85" w:rsidRDefault="001A5B40" w:rsidP="000D41A3">
      <w:pPr>
        <w:pStyle w:val="1"/>
        <w:numPr>
          <w:ilvl w:val="1"/>
          <w:numId w:val="49"/>
        </w:numPr>
        <w:tabs>
          <w:tab w:val="left" w:pos="545"/>
        </w:tabs>
        <w:adjustRightInd/>
        <w:spacing w:before="0" w:after="0"/>
        <w:jc w:val="left"/>
        <w:rPr>
          <w:rFonts w:ascii="Times New Roman" w:hAnsi="Times New Roman"/>
          <w:color w:val="auto"/>
        </w:rPr>
      </w:pPr>
      <w:bookmarkStart w:id="16" w:name="2.1.Уклад_СОШ_№58_им.М.В._Овсянникова"/>
      <w:bookmarkEnd w:id="16"/>
      <w:r>
        <w:rPr>
          <w:rFonts w:ascii="Times New Roman" w:hAnsi="Times New Roman"/>
          <w:color w:val="auto"/>
        </w:rPr>
        <w:t xml:space="preserve"> </w:t>
      </w:r>
      <w:r w:rsidRPr="00AE5B85">
        <w:rPr>
          <w:rFonts w:ascii="Times New Roman" w:hAnsi="Times New Roman"/>
          <w:color w:val="auto"/>
        </w:rPr>
        <w:t>Уклад</w:t>
      </w:r>
      <w:r w:rsidRPr="00AE5B85">
        <w:rPr>
          <w:rFonts w:ascii="Times New Roman" w:hAnsi="Times New Roman"/>
          <w:color w:val="auto"/>
          <w:spacing w:val="-12"/>
        </w:rPr>
        <w:t xml:space="preserve"> </w:t>
      </w:r>
      <w:r w:rsidRPr="00AE5B85">
        <w:rPr>
          <w:rFonts w:ascii="Times New Roman" w:hAnsi="Times New Roman"/>
          <w:color w:val="auto"/>
        </w:rPr>
        <w:t>общеобразовательной</w:t>
      </w:r>
      <w:r w:rsidRPr="00AE5B85">
        <w:rPr>
          <w:rFonts w:ascii="Times New Roman" w:hAnsi="Times New Roman"/>
          <w:color w:val="auto"/>
          <w:spacing w:val="-11"/>
        </w:rPr>
        <w:t xml:space="preserve"> </w:t>
      </w:r>
      <w:r w:rsidRPr="00AE5B85">
        <w:rPr>
          <w:rFonts w:ascii="Times New Roman" w:hAnsi="Times New Roman"/>
          <w:color w:val="auto"/>
        </w:rPr>
        <w:t>организации</w:t>
      </w:r>
    </w:p>
    <w:p w:rsidR="001A5B40" w:rsidRPr="001412B7" w:rsidRDefault="001A5B40" w:rsidP="001A5B40">
      <w:pPr>
        <w:spacing w:line="240" w:lineRule="auto"/>
        <w:ind w:firstLine="851"/>
        <w:jc w:val="both"/>
        <w:rPr>
          <w:rFonts w:ascii="Times New Roman" w:eastAsia="Arial" w:hAnsi="Times New Roman" w:cs="Times New Roman"/>
          <w:sz w:val="24"/>
          <w:szCs w:val="24"/>
        </w:rPr>
      </w:pPr>
      <w:r w:rsidRPr="001412B7">
        <w:rPr>
          <w:rFonts w:ascii="Times New Roman" w:eastAsia="Arial" w:hAnsi="Times New Roman" w:cs="Times New Roman"/>
          <w:bCs/>
          <w:sz w:val="24"/>
          <w:szCs w:val="24"/>
          <w:lang w:eastAsia="ru-RU" w:bidi="ru-RU"/>
        </w:rPr>
        <w:t xml:space="preserve"> </w:t>
      </w:r>
      <w:r w:rsidRPr="001412B7">
        <w:rPr>
          <w:rFonts w:ascii="Times New Roman" w:eastAsia="Arial" w:hAnsi="Times New Roman" w:cs="Times New Roman"/>
          <w:sz w:val="24"/>
          <w:szCs w:val="24"/>
        </w:rPr>
        <w:t xml:space="preserve">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w:t>
      </w:r>
    </w:p>
    <w:p w:rsidR="001A5B40" w:rsidRPr="001412B7" w:rsidRDefault="001A5B40" w:rsidP="001A5B40">
      <w:pPr>
        <w:spacing w:after="0" w:line="240" w:lineRule="auto"/>
        <w:ind w:firstLine="851"/>
        <w:jc w:val="both"/>
        <w:rPr>
          <w:rFonts w:ascii="Times New Roman" w:eastAsia="Arial" w:hAnsi="Times New Roman" w:cs="Times New Roman"/>
          <w:sz w:val="24"/>
          <w:szCs w:val="24"/>
        </w:rPr>
      </w:pPr>
      <w:r w:rsidRPr="001412B7">
        <w:rPr>
          <w:rFonts w:ascii="Times New Roman" w:eastAsia="Arial" w:hAnsi="Times New Roman" w:cs="Times New Roman"/>
          <w:sz w:val="24"/>
          <w:szCs w:val="24"/>
        </w:rPr>
        <w:t xml:space="preserve">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w:t>
      </w:r>
      <w:proofErr w:type="gramStart"/>
      <w:r w:rsidRPr="001412B7">
        <w:rPr>
          <w:rFonts w:ascii="Times New Roman" w:eastAsia="Arial" w:hAnsi="Times New Roman" w:cs="Times New Roman"/>
          <w:sz w:val="24"/>
          <w:szCs w:val="24"/>
        </w:rPr>
        <w:t>может</w:t>
      </w:r>
      <w:proofErr w:type="gramEnd"/>
      <w:r w:rsidRPr="001412B7">
        <w:rPr>
          <w:rFonts w:ascii="Times New Roman" w:eastAsia="Arial" w:hAnsi="Times New Roman" w:cs="Times New Roman"/>
          <w:sz w:val="24"/>
          <w:szCs w:val="24"/>
        </w:rPr>
        <w:t xml:space="preserve"> является существенным ресурсом воспитания.</w:t>
      </w:r>
    </w:p>
    <w:p w:rsidR="001A5B40" w:rsidRPr="001412B7" w:rsidRDefault="001A5B40" w:rsidP="001A5B40">
      <w:pPr>
        <w:spacing w:after="0" w:line="240" w:lineRule="auto"/>
        <w:ind w:firstLine="851"/>
        <w:jc w:val="both"/>
        <w:rPr>
          <w:rFonts w:ascii="Times New Roman" w:hAnsi="Times New Roman" w:cs="Times New Roman"/>
          <w:sz w:val="24"/>
          <w:szCs w:val="24"/>
        </w:rPr>
      </w:pPr>
      <w:r w:rsidRPr="001412B7">
        <w:rPr>
          <w:rFonts w:ascii="Times New Roman" w:hAnsi="Times New Roman" w:cs="Times New Roman"/>
          <w:sz w:val="24"/>
          <w:szCs w:val="24"/>
        </w:rPr>
        <w:t xml:space="preserve">Школа является образовательной организацией с углубленным изучением предметов художественно-эстетического цикла. На базе школы действует единственная в городе Детская картинная галерея. У каждого обучающегося есть возможность во второй половине дня находиться в социуме своих одноклассников.  Такая организация работы дает возможность каждому ребенку реализоваться как личность: проявить себя творчески, показать свою индивидуальность. Кроме этого, совместная деятельность учителя, воспитателя, служб поддержки и родителей способствует сплочению детского коллектива. Сводит к минимуму правонарушения детей, т. к. они постоянно вовлечены в виды </w:t>
      </w:r>
      <w:r w:rsidRPr="001412B7">
        <w:rPr>
          <w:rFonts w:ascii="Times New Roman" w:hAnsi="Times New Roman" w:cs="Times New Roman"/>
          <w:sz w:val="24"/>
          <w:szCs w:val="24"/>
        </w:rPr>
        <w:lastRenderedPageBreak/>
        <w:t>деятельности, способствующие всестороннему развитию их личности, приобретению навыков самостоятельного обучения. Школа работает в одну смену, занятия с 8.15 до 14.15. Во второй половине дня: группа продленного дня (с 13.15 до 18.00), внеурочные занятия, индивидуальные консультации для учащихся, родителей, факультативы, работа кружков, внешкольные и общешкольные мероприятия.</w:t>
      </w:r>
    </w:p>
    <w:p w:rsidR="001A5B40" w:rsidRPr="001412B7" w:rsidRDefault="001A5B40" w:rsidP="001A5B40">
      <w:pPr>
        <w:spacing w:after="0" w:line="240" w:lineRule="auto"/>
        <w:ind w:firstLine="851"/>
        <w:jc w:val="both"/>
        <w:rPr>
          <w:rFonts w:ascii="Times New Roman" w:hAnsi="Times New Roman" w:cs="Times New Roman"/>
          <w:sz w:val="24"/>
          <w:szCs w:val="24"/>
        </w:rPr>
      </w:pPr>
      <w:r w:rsidRPr="001412B7">
        <w:rPr>
          <w:rFonts w:ascii="Times New Roman" w:hAnsi="Times New Roman" w:cs="Times New Roman"/>
          <w:sz w:val="24"/>
          <w:szCs w:val="24"/>
        </w:rPr>
        <w:t xml:space="preserve">Школа расположена в Центральном округе города и в центре города. В связи со спецификой работы школы территориальный контингент </w:t>
      </w:r>
      <w:proofErr w:type="gramStart"/>
      <w:r w:rsidRPr="001412B7">
        <w:rPr>
          <w:rFonts w:ascii="Times New Roman" w:hAnsi="Times New Roman" w:cs="Times New Roman"/>
          <w:sz w:val="24"/>
          <w:szCs w:val="24"/>
        </w:rPr>
        <w:t>обучающихся</w:t>
      </w:r>
      <w:proofErr w:type="gramEnd"/>
      <w:r w:rsidRPr="001412B7">
        <w:rPr>
          <w:rFonts w:ascii="Times New Roman" w:hAnsi="Times New Roman" w:cs="Times New Roman"/>
          <w:sz w:val="24"/>
          <w:szCs w:val="24"/>
        </w:rPr>
        <w:t xml:space="preserve"> включает все микрорайоны города.</w:t>
      </w:r>
    </w:p>
    <w:p w:rsidR="001A5B40" w:rsidRPr="00155627" w:rsidRDefault="001A5B40" w:rsidP="001A5B40">
      <w:pPr>
        <w:pStyle w:val="115"/>
        <w:ind w:left="0" w:firstLine="851"/>
        <w:jc w:val="both"/>
        <w:rPr>
          <w:b/>
          <w:i/>
          <w:sz w:val="24"/>
          <w:szCs w:val="24"/>
        </w:rPr>
      </w:pPr>
      <w:r w:rsidRPr="00155627">
        <w:rPr>
          <w:b/>
          <w:i/>
          <w:sz w:val="24"/>
          <w:szCs w:val="24"/>
        </w:rPr>
        <w:t xml:space="preserve">Особенности социального окружения. </w:t>
      </w:r>
    </w:p>
    <w:p w:rsidR="001A5B40" w:rsidRPr="001412B7" w:rsidRDefault="001A5B40" w:rsidP="001A5B40">
      <w:pPr>
        <w:spacing w:after="0" w:line="240" w:lineRule="auto"/>
        <w:ind w:firstLine="851"/>
        <w:jc w:val="both"/>
        <w:rPr>
          <w:rFonts w:ascii="Times New Roman" w:hAnsi="Times New Roman" w:cs="Times New Roman"/>
          <w:sz w:val="24"/>
          <w:szCs w:val="24"/>
        </w:rPr>
      </w:pPr>
      <w:r w:rsidRPr="001412B7">
        <w:rPr>
          <w:rFonts w:ascii="Times New Roman" w:hAnsi="Times New Roman" w:cs="Times New Roman"/>
          <w:sz w:val="24"/>
          <w:szCs w:val="24"/>
        </w:rPr>
        <w:t xml:space="preserve">Важнейшим аспектом воспитательной системы школы является снижение негативного влияния социума на личность ученика при максимальном использовании всех возможностей, которые представляет расположение нашей школы. Благотворное воздействие на развитие школьного культурного пространства оказывает сотрудничество педагогического коллектива с учреждениями культуры и дополнительного образования, что позволяет заполнить досуг школьников содержательной деятельностью, противостоять детской безнадзорности. </w:t>
      </w:r>
    </w:p>
    <w:p w:rsidR="001A5B40" w:rsidRPr="00AE5B85" w:rsidRDefault="001A5B40" w:rsidP="001A5B40">
      <w:pPr>
        <w:pStyle w:val="a3"/>
        <w:ind w:right="110" w:firstLine="720"/>
        <w:rPr>
          <w:b/>
          <w:i/>
          <w:spacing w:val="1"/>
        </w:rPr>
      </w:pPr>
      <w:r w:rsidRPr="00AE5B85">
        <w:rPr>
          <w:b/>
          <w:i/>
        </w:rPr>
        <w:t>Значимые</w:t>
      </w:r>
      <w:r w:rsidRPr="00AE5B85">
        <w:rPr>
          <w:b/>
          <w:i/>
          <w:spacing w:val="1"/>
        </w:rPr>
        <w:t xml:space="preserve"> </w:t>
      </w:r>
      <w:r w:rsidRPr="00AE5B85">
        <w:rPr>
          <w:b/>
          <w:i/>
        </w:rPr>
        <w:t>партнеры</w:t>
      </w:r>
      <w:r w:rsidRPr="00AE5B85">
        <w:rPr>
          <w:b/>
          <w:i/>
          <w:spacing w:val="1"/>
        </w:rPr>
        <w:t xml:space="preserve"> </w:t>
      </w:r>
      <w:r w:rsidRPr="00AE5B85">
        <w:rPr>
          <w:b/>
          <w:i/>
        </w:rPr>
        <w:t>школы.</w:t>
      </w:r>
      <w:r w:rsidRPr="00AE5B85">
        <w:rPr>
          <w:b/>
          <w:i/>
          <w:spacing w:val="1"/>
        </w:rPr>
        <w:t xml:space="preserve"> </w:t>
      </w:r>
    </w:p>
    <w:p w:rsidR="001A5B40" w:rsidRPr="001412B7" w:rsidRDefault="001A5B40" w:rsidP="001A5B40">
      <w:pPr>
        <w:pStyle w:val="a3"/>
        <w:ind w:right="110" w:firstLine="720"/>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3500"/>
        <w:gridCol w:w="4756"/>
      </w:tblGrid>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b/>
                <w:sz w:val="24"/>
                <w:szCs w:val="24"/>
              </w:rPr>
            </w:pPr>
            <w:r w:rsidRPr="001412B7">
              <w:rPr>
                <w:rFonts w:ascii="Times New Roman" w:hAnsi="Times New Roman" w:cs="Times New Roman"/>
                <w:b/>
                <w:sz w:val="24"/>
                <w:szCs w:val="24"/>
              </w:rPr>
              <w:t>№</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Наименование учреждения</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Формы и направления взаимодействия</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Курский государственный университет</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Духовно-нравственное, патриотическое воспитание; развитие познавательных, информационно-коммуникативных, рефлексивных умений (участие в научно-практических конференциях, проектах)</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КИРО</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Духовно-нравственное воспитание; развитие познавательных, информационно-коммуникативных, рефлексивных умений (участие в  проектах)</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3</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 xml:space="preserve">Курский областной краеведческий музей </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Духовно-нравственное, эстетическое воспитание (экскурсии, лектории, тематические занятия, мастер-классы)</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4</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Курская областная государственная филармония</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Эстетическое, патриотическое воспитание (встречи с артистами, участие в программах)</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5</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Курская областная картинная галерея имени А.А. Дейнеки</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Эстетическое, патриотическое воспитание (выставки, участие в программах</w:t>
            </w:r>
            <w:proofErr w:type="gramStart"/>
            <w:r w:rsidRPr="001412B7">
              <w:rPr>
                <w:rFonts w:ascii="Times New Roman" w:hAnsi="Times New Roman" w:cs="Times New Roman"/>
                <w:sz w:val="24"/>
                <w:szCs w:val="24"/>
              </w:rPr>
              <w:t>.</w:t>
            </w:r>
            <w:proofErr w:type="gramEnd"/>
            <w:r w:rsidRPr="001412B7">
              <w:rPr>
                <w:rFonts w:ascii="Times New Roman" w:hAnsi="Times New Roman" w:cs="Times New Roman"/>
                <w:sz w:val="24"/>
                <w:szCs w:val="24"/>
              </w:rPr>
              <w:t xml:space="preserve"> </w:t>
            </w:r>
            <w:proofErr w:type="gramStart"/>
            <w:r w:rsidRPr="001412B7">
              <w:rPr>
                <w:rFonts w:ascii="Times New Roman" w:hAnsi="Times New Roman" w:cs="Times New Roman"/>
                <w:sz w:val="24"/>
                <w:szCs w:val="24"/>
              </w:rPr>
              <w:t>м</w:t>
            </w:r>
            <w:proofErr w:type="gramEnd"/>
            <w:r w:rsidRPr="001412B7">
              <w:rPr>
                <w:rFonts w:ascii="Times New Roman" w:hAnsi="Times New Roman" w:cs="Times New Roman"/>
                <w:sz w:val="24"/>
                <w:szCs w:val="24"/>
              </w:rPr>
              <w:t>астер-классах)</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6</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Курская областная научная библиотека имени Н.Н. Асеева</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Духовно-нравственное воспитание (лектории, тематические занятия, выставки)</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7</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Литературный музей</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Духовно-нравственное воспитание (лектории, экскурсии, выставки)</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8</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Курский областной планетарий</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Развитие познавательной активности (лектории, экскурсии)</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9</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Областной эколого-</w:t>
            </w:r>
            <w:r w:rsidRPr="001412B7">
              <w:rPr>
                <w:rFonts w:ascii="Times New Roman" w:hAnsi="Times New Roman" w:cs="Times New Roman"/>
                <w:sz w:val="24"/>
                <w:szCs w:val="24"/>
              </w:rPr>
              <w:lastRenderedPageBreak/>
              <w:t>биологический центр</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lastRenderedPageBreak/>
              <w:t xml:space="preserve">Экологическое воспитание (участие в </w:t>
            </w:r>
            <w:r w:rsidRPr="001412B7">
              <w:rPr>
                <w:rFonts w:ascii="Times New Roman" w:hAnsi="Times New Roman" w:cs="Times New Roman"/>
                <w:sz w:val="24"/>
                <w:szCs w:val="24"/>
              </w:rPr>
              <w:lastRenderedPageBreak/>
              <w:t>выставках, конкурсах, занятия в кружках)</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lastRenderedPageBreak/>
              <w:t>10</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Управление ФСКН России по Курской области</w:t>
            </w:r>
          </w:p>
          <w:p w:rsidR="001A5B40" w:rsidRPr="001412B7" w:rsidRDefault="001A5B40" w:rsidP="001A5B40">
            <w:pPr>
              <w:spacing w:line="240" w:lineRule="auto"/>
              <w:jc w:val="both"/>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Пропаганда здорового образа жизни, профилактика и предупреждение правонарушений учащихся (совместная работа с детьми «группы риска», неблагополучными семьями, классные часы для учащихся)</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11</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Военно – исторический музей «Юные защитники Родины»</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 xml:space="preserve">Духовно-нравственное воспитание (благотворительные праздничные концерты для ветеранов ВОВ, участие в проектах, экскурсионных программах) </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12</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 xml:space="preserve">ОГУСО «ЦСО «Участие» города Курска </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Духовно-нравственное воспитание (изготовление открыток для ветеранов)</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13</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Курский областной драматический театр имени А.С. Пушкина</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Духовно-нравственное, эстетическое воспитание (просмотр спектаклей, кинофильмов, встречи с актёрами)</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Центрально-черноземный государственный природный биосферный заповедник имени профессора В. В. Алехина</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Экологическое воспитание (участие в выставках, конкурсах, экскурсионных турах)</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15</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Пожарно-спасательный музей Курской области</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Здоровьесберегающее воспитание, воспитание активной гражданской позиции (дополнительные занятия по курсу ОБЖ  пропагандистская деятельность по предотвращению чрезвычайных ситуаций и популяризации труда пожарных и спасателей – экскурсии, лекции, диспуты)</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16</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МОУ ДОД «Дворец пионеров и школьников города Курска»</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Художественно-эстетическое, духовно-нравственное воспитание, экологическое воспитание (участие в программах, проектах, кружковая работа)</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17</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after="0" w:line="240" w:lineRule="auto"/>
              <w:jc w:val="both"/>
              <w:rPr>
                <w:rFonts w:ascii="Times New Roman" w:hAnsi="Times New Roman" w:cs="Times New Roman"/>
                <w:sz w:val="24"/>
                <w:szCs w:val="24"/>
              </w:rPr>
            </w:pPr>
            <w:r w:rsidRPr="001412B7">
              <w:rPr>
                <w:rFonts w:ascii="Times New Roman" w:hAnsi="Times New Roman" w:cs="Times New Roman"/>
                <w:sz w:val="24"/>
                <w:szCs w:val="24"/>
              </w:rPr>
              <w:t xml:space="preserve">Детско-юношеская </w:t>
            </w:r>
          </w:p>
          <w:p w:rsidR="001A5B40" w:rsidRPr="001412B7" w:rsidRDefault="001A5B40" w:rsidP="001A5B40">
            <w:pPr>
              <w:spacing w:after="0" w:line="240" w:lineRule="auto"/>
              <w:jc w:val="both"/>
              <w:rPr>
                <w:rFonts w:ascii="Times New Roman" w:hAnsi="Times New Roman" w:cs="Times New Roman"/>
                <w:sz w:val="24"/>
                <w:szCs w:val="24"/>
              </w:rPr>
            </w:pPr>
            <w:r w:rsidRPr="001412B7">
              <w:rPr>
                <w:rFonts w:ascii="Times New Roman" w:hAnsi="Times New Roman" w:cs="Times New Roman"/>
                <w:sz w:val="24"/>
                <w:szCs w:val="24"/>
              </w:rPr>
              <w:t>спортшкола №5</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 xml:space="preserve">Физкультурно-оздоровительное воспитание (занятия в кружках, секциях, туризм) </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18</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after="0" w:line="240" w:lineRule="auto"/>
              <w:jc w:val="both"/>
              <w:rPr>
                <w:rFonts w:ascii="Times New Roman" w:hAnsi="Times New Roman" w:cs="Times New Roman"/>
                <w:sz w:val="24"/>
                <w:szCs w:val="24"/>
              </w:rPr>
            </w:pPr>
            <w:r w:rsidRPr="001412B7">
              <w:rPr>
                <w:rFonts w:ascii="Times New Roman" w:hAnsi="Times New Roman" w:cs="Times New Roman"/>
                <w:sz w:val="24"/>
                <w:szCs w:val="24"/>
              </w:rPr>
              <w:t xml:space="preserve">Детская художественная </w:t>
            </w:r>
          </w:p>
          <w:p w:rsidR="001A5B40" w:rsidRPr="001412B7" w:rsidRDefault="001A5B40" w:rsidP="001A5B40">
            <w:pPr>
              <w:spacing w:after="0" w:line="240" w:lineRule="auto"/>
              <w:jc w:val="both"/>
              <w:rPr>
                <w:rFonts w:ascii="Times New Roman" w:hAnsi="Times New Roman" w:cs="Times New Roman"/>
                <w:sz w:val="24"/>
                <w:szCs w:val="24"/>
              </w:rPr>
            </w:pPr>
            <w:r w:rsidRPr="001412B7">
              <w:rPr>
                <w:rFonts w:ascii="Times New Roman" w:hAnsi="Times New Roman" w:cs="Times New Roman"/>
                <w:sz w:val="24"/>
                <w:szCs w:val="24"/>
              </w:rPr>
              <w:t>школа №1 имени В. Клыкова</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Эстетическое воспитание (организация досуга, участие в выставках, фестивалях)</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19</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Курский государственный театр кукол</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Художественно-эстетическое, духовно-нравственное воспитание (просмотр спектаклей)</w:t>
            </w:r>
          </w:p>
        </w:tc>
      </w:tr>
      <w:tr w:rsidR="001A5B40" w:rsidRPr="001412B7" w:rsidTr="001A5B40">
        <w:trPr>
          <w:jc w:val="center"/>
        </w:trPr>
        <w:tc>
          <w:tcPr>
            <w:tcW w:w="850"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20</w:t>
            </w:r>
          </w:p>
        </w:tc>
        <w:tc>
          <w:tcPr>
            <w:tcW w:w="3827"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Курский центр досуга «Юность»</w:t>
            </w:r>
          </w:p>
        </w:tc>
        <w:tc>
          <w:tcPr>
            <w:tcW w:w="5245" w:type="dxa"/>
            <w:tcBorders>
              <w:top w:val="single" w:sz="4" w:space="0" w:color="auto"/>
              <w:left w:val="single" w:sz="4" w:space="0" w:color="auto"/>
              <w:bottom w:val="single" w:sz="4" w:space="0" w:color="auto"/>
              <w:right w:val="single" w:sz="4" w:space="0" w:color="auto"/>
            </w:tcBorders>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Организация досуга обучающихся (вечера,  просмотры кинофильмов, познавательные викторины)</w:t>
            </w:r>
          </w:p>
        </w:tc>
      </w:tr>
    </w:tbl>
    <w:p w:rsidR="001A5B40" w:rsidRPr="001412B7" w:rsidRDefault="001A5B40" w:rsidP="001A5B40">
      <w:pPr>
        <w:pStyle w:val="a3"/>
        <w:ind w:left="0" w:right="110" w:firstLine="0"/>
      </w:pPr>
    </w:p>
    <w:p w:rsidR="001A5B40" w:rsidRPr="001412B7" w:rsidRDefault="001A5B40" w:rsidP="001A5B40">
      <w:pPr>
        <w:spacing w:after="0" w:line="240" w:lineRule="auto"/>
        <w:ind w:right="665" w:firstLine="851"/>
        <w:jc w:val="both"/>
        <w:rPr>
          <w:rFonts w:ascii="Times New Roman" w:hAnsi="Times New Roman" w:cs="Times New Roman"/>
          <w:sz w:val="24"/>
          <w:szCs w:val="24"/>
        </w:rPr>
      </w:pPr>
      <w:r w:rsidRPr="00155627">
        <w:rPr>
          <w:rFonts w:ascii="Times New Roman" w:hAnsi="Times New Roman" w:cs="Times New Roman"/>
          <w:b/>
          <w:i/>
          <w:sz w:val="24"/>
          <w:szCs w:val="24"/>
        </w:rPr>
        <w:lastRenderedPageBreak/>
        <w:t>Особенности контингента учащихся.</w:t>
      </w:r>
      <w:r w:rsidRPr="001412B7">
        <w:rPr>
          <w:rFonts w:ascii="Times New Roman" w:hAnsi="Times New Roman" w:cs="Times New Roman"/>
          <w:i/>
          <w:sz w:val="24"/>
          <w:szCs w:val="24"/>
        </w:rPr>
        <w:t xml:space="preserve"> </w:t>
      </w:r>
      <w:r w:rsidRPr="001412B7">
        <w:rPr>
          <w:rFonts w:ascii="Times New Roman" w:hAnsi="Times New Roman" w:cs="Times New Roman"/>
          <w:sz w:val="24"/>
          <w:szCs w:val="24"/>
        </w:rPr>
        <w:t xml:space="preserve">Состав </w:t>
      </w:r>
      <w:proofErr w:type="gramStart"/>
      <w:r w:rsidRPr="001412B7">
        <w:rPr>
          <w:rFonts w:ascii="Times New Roman" w:hAnsi="Times New Roman" w:cs="Times New Roman"/>
          <w:sz w:val="24"/>
          <w:szCs w:val="24"/>
        </w:rPr>
        <w:t>обучающихся</w:t>
      </w:r>
      <w:proofErr w:type="gramEnd"/>
      <w:r w:rsidRPr="001412B7">
        <w:rPr>
          <w:rFonts w:ascii="Times New Roman" w:hAnsi="Times New Roman" w:cs="Times New Roman"/>
          <w:sz w:val="24"/>
          <w:szCs w:val="24"/>
        </w:rPr>
        <w:t xml:space="preserve"> школы неоднороден и</w:t>
      </w:r>
      <w:r>
        <w:rPr>
          <w:rFonts w:ascii="Times New Roman" w:hAnsi="Times New Roman" w:cs="Times New Roman"/>
          <w:sz w:val="24"/>
          <w:szCs w:val="24"/>
        </w:rPr>
        <w:t xml:space="preserve"> </w:t>
      </w:r>
      <w:r w:rsidRPr="001412B7">
        <w:rPr>
          <w:rFonts w:ascii="Times New Roman" w:hAnsi="Times New Roman" w:cs="Times New Roman"/>
          <w:spacing w:val="-57"/>
          <w:sz w:val="24"/>
          <w:szCs w:val="24"/>
        </w:rPr>
        <w:t xml:space="preserve"> </w:t>
      </w:r>
      <w:r w:rsidRPr="001412B7">
        <w:rPr>
          <w:rFonts w:ascii="Times New Roman" w:hAnsi="Times New Roman" w:cs="Times New Roman"/>
          <w:sz w:val="24"/>
          <w:szCs w:val="24"/>
        </w:rPr>
        <w:t>различается:</w:t>
      </w:r>
    </w:p>
    <w:p w:rsidR="001A5B40" w:rsidRPr="001412B7" w:rsidRDefault="001A5B40" w:rsidP="000D41A3">
      <w:pPr>
        <w:pStyle w:val="af5"/>
        <w:numPr>
          <w:ilvl w:val="0"/>
          <w:numId w:val="44"/>
        </w:numPr>
        <w:tabs>
          <w:tab w:val="left" w:pos="1402"/>
        </w:tabs>
        <w:ind w:left="0" w:right="115" w:firstLine="851"/>
        <w:rPr>
          <w:sz w:val="24"/>
          <w:szCs w:val="24"/>
        </w:rPr>
      </w:pPr>
      <w:r w:rsidRPr="001412B7">
        <w:rPr>
          <w:sz w:val="24"/>
          <w:szCs w:val="24"/>
        </w:rPr>
        <w:t>по</w:t>
      </w:r>
      <w:r w:rsidRPr="001412B7">
        <w:rPr>
          <w:spacing w:val="10"/>
          <w:sz w:val="24"/>
          <w:szCs w:val="24"/>
        </w:rPr>
        <w:t xml:space="preserve"> </w:t>
      </w:r>
      <w:r w:rsidRPr="001412B7">
        <w:rPr>
          <w:sz w:val="24"/>
          <w:szCs w:val="24"/>
        </w:rPr>
        <w:t>учебным</w:t>
      </w:r>
      <w:r w:rsidRPr="001412B7">
        <w:rPr>
          <w:spacing w:val="10"/>
          <w:sz w:val="24"/>
          <w:szCs w:val="24"/>
        </w:rPr>
        <w:t xml:space="preserve"> </w:t>
      </w:r>
      <w:r w:rsidRPr="001412B7">
        <w:rPr>
          <w:sz w:val="24"/>
          <w:szCs w:val="24"/>
        </w:rPr>
        <w:t>возможностям,</w:t>
      </w:r>
      <w:r w:rsidRPr="001412B7">
        <w:rPr>
          <w:spacing w:val="7"/>
          <w:sz w:val="24"/>
          <w:szCs w:val="24"/>
        </w:rPr>
        <w:t xml:space="preserve"> </w:t>
      </w:r>
      <w:r w:rsidRPr="001412B7">
        <w:rPr>
          <w:sz w:val="24"/>
          <w:szCs w:val="24"/>
        </w:rPr>
        <w:t>которые</w:t>
      </w:r>
      <w:r w:rsidRPr="001412B7">
        <w:rPr>
          <w:spacing w:val="4"/>
          <w:sz w:val="24"/>
          <w:szCs w:val="24"/>
        </w:rPr>
        <w:t xml:space="preserve"> </w:t>
      </w:r>
      <w:r w:rsidRPr="001412B7">
        <w:rPr>
          <w:sz w:val="24"/>
          <w:szCs w:val="24"/>
        </w:rPr>
        <w:t>зависят</w:t>
      </w:r>
      <w:r w:rsidRPr="001412B7">
        <w:rPr>
          <w:spacing w:val="6"/>
          <w:sz w:val="24"/>
          <w:szCs w:val="24"/>
        </w:rPr>
        <w:t xml:space="preserve"> </w:t>
      </w:r>
      <w:r w:rsidRPr="001412B7">
        <w:rPr>
          <w:sz w:val="24"/>
          <w:szCs w:val="24"/>
        </w:rPr>
        <w:t>от</w:t>
      </w:r>
      <w:r w:rsidRPr="001412B7">
        <w:rPr>
          <w:spacing w:val="1"/>
          <w:sz w:val="24"/>
          <w:szCs w:val="24"/>
        </w:rPr>
        <w:t xml:space="preserve"> </w:t>
      </w:r>
      <w:r w:rsidRPr="001412B7">
        <w:rPr>
          <w:sz w:val="24"/>
          <w:szCs w:val="24"/>
        </w:rPr>
        <w:t>общего</w:t>
      </w:r>
      <w:r w:rsidRPr="001412B7">
        <w:rPr>
          <w:spacing w:val="10"/>
          <w:sz w:val="24"/>
          <w:szCs w:val="24"/>
        </w:rPr>
        <w:t xml:space="preserve"> </w:t>
      </w:r>
      <w:r w:rsidRPr="001412B7">
        <w:rPr>
          <w:sz w:val="24"/>
          <w:szCs w:val="24"/>
        </w:rPr>
        <w:t>развития</w:t>
      </w:r>
      <w:r w:rsidRPr="001412B7">
        <w:rPr>
          <w:spacing w:val="5"/>
          <w:sz w:val="24"/>
          <w:szCs w:val="24"/>
        </w:rPr>
        <w:t xml:space="preserve"> </w:t>
      </w:r>
      <w:r w:rsidRPr="001412B7">
        <w:rPr>
          <w:sz w:val="24"/>
          <w:szCs w:val="24"/>
        </w:rPr>
        <w:t>ребёнка</w:t>
      </w:r>
      <w:r w:rsidRPr="001412B7">
        <w:rPr>
          <w:spacing w:val="9"/>
          <w:sz w:val="24"/>
          <w:szCs w:val="24"/>
        </w:rPr>
        <w:t xml:space="preserve"> </w:t>
      </w:r>
      <w:r w:rsidRPr="001412B7">
        <w:rPr>
          <w:sz w:val="24"/>
          <w:szCs w:val="24"/>
        </w:rPr>
        <w:t>и</w:t>
      </w:r>
      <w:r w:rsidRPr="001412B7">
        <w:rPr>
          <w:spacing w:val="6"/>
          <w:sz w:val="24"/>
          <w:szCs w:val="24"/>
        </w:rPr>
        <w:t xml:space="preserve"> </w:t>
      </w:r>
      <w:r w:rsidRPr="001412B7">
        <w:rPr>
          <w:sz w:val="24"/>
          <w:szCs w:val="24"/>
        </w:rPr>
        <w:t>его</w:t>
      </w:r>
      <w:r w:rsidRPr="001412B7">
        <w:rPr>
          <w:spacing w:val="-57"/>
          <w:sz w:val="24"/>
          <w:szCs w:val="24"/>
        </w:rPr>
        <w:t xml:space="preserve"> </w:t>
      </w:r>
      <w:r w:rsidRPr="001412B7">
        <w:rPr>
          <w:sz w:val="24"/>
          <w:szCs w:val="24"/>
        </w:rPr>
        <w:t>уровня</w:t>
      </w:r>
      <w:r w:rsidRPr="001412B7">
        <w:rPr>
          <w:spacing w:val="54"/>
          <w:sz w:val="24"/>
          <w:szCs w:val="24"/>
        </w:rPr>
        <w:t xml:space="preserve"> </w:t>
      </w:r>
      <w:r w:rsidRPr="001412B7">
        <w:rPr>
          <w:sz w:val="24"/>
          <w:szCs w:val="24"/>
        </w:rPr>
        <w:t>подготовки</w:t>
      </w:r>
      <w:r w:rsidRPr="001412B7">
        <w:rPr>
          <w:spacing w:val="59"/>
          <w:sz w:val="24"/>
          <w:szCs w:val="24"/>
        </w:rPr>
        <w:t xml:space="preserve"> </w:t>
      </w:r>
      <w:r w:rsidRPr="001412B7">
        <w:rPr>
          <w:sz w:val="24"/>
          <w:szCs w:val="24"/>
        </w:rPr>
        <w:t>к</w:t>
      </w:r>
      <w:r w:rsidRPr="001412B7">
        <w:rPr>
          <w:spacing w:val="48"/>
          <w:sz w:val="24"/>
          <w:szCs w:val="24"/>
        </w:rPr>
        <w:t xml:space="preserve"> </w:t>
      </w:r>
      <w:r w:rsidRPr="001412B7">
        <w:rPr>
          <w:sz w:val="24"/>
          <w:szCs w:val="24"/>
        </w:rPr>
        <w:t>обучению</w:t>
      </w:r>
      <w:r w:rsidRPr="001412B7">
        <w:rPr>
          <w:spacing w:val="57"/>
          <w:sz w:val="24"/>
          <w:szCs w:val="24"/>
        </w:rPr>
        <w:t xml:space="preserve"> </w:t>
      </w:r>
      <w:r w:rsidRPr="001412B7">
        <w:rPr>
          <w:sz w:val="24"/>
          <w:szCs w:val="24"/>
        </w:rPr>
        <w:t>в</w:t>
      </w:r>
      <w:r w:rsidRPr="001412B7">
        <w:rPr>
          <w:spacing w:val="56"/>
          <w:sz w:val="24"/>
          <w:szCs w:val="24"/>
        </w:rPr>
        <w:t xml:space="preserve"> </w:t>
      </w:r>
      <w:r w:rsidRPr="001412B7">
        <w:rPr>
          <w:sz w:val="24"/>
          <w:szCs w:val="24"/>
        </w:rPr>
        <w:t>школе. Ежегодно разрабатываются рабочие программы по курсам внеурочной</w:t>
      </w:r>
      <w:r w:rsidRPr="001412B7">
        <w:rPr>
          <w:spacing w:val="1"/>
          <w:sz w:val="24"/>
          <w:szCs w:val="24"/>
        </w:rPr>
        <w:t xml:space="preserve"> </w:t>
      </w:r>
      <w:r w:rsidRPr="001412B7">
        <w:rPr>
          <w:sz w:val="24"/>
          <w:szCs w:val="24"/>
        </w:rPr>
        <w:t>деятельности, функционируют группы обучающихся по дополнительным общеразвивающим</w:t>
      </w:r>
      <w:r w:rsidRPr="001412B7">
        <w:rPr>
          <w:spacing w:val="-57"/>
          <w:sz w:val="24"/>
          <w:szCs w:val="24"/>
        </w:rPr>
        <w:t xml:space="preserve"> </w:t>
      </w:r>
      <w:r w:rsidRPr="001412B7">
        <w:rPr>
          <w:sz w:val="24"/>
          <w:szCs w:val="24"/>
        </w:rPr>
        <w:t>программам;</w:t>
      </w:r>
    </w:p>
    <w:p w:rsidR="001A5B40" w:rsidRPr="001412B7" w:rsidRDefault="001A5B40" w:rsidP="000D41A3">
      <w:pPr>
        <w:pStyle w:val="af5"/>
        <w:numPr>
          <w:ilvl w:val="0"/>
          <w:numId w:val="44"/>
        </w:numPr>
        <w:tabs>
          <w:tab w:val="left" w:pos="1340"/>
        </w:tabs>
        <w:ind w:left="0" w:right="123" w:firstLine="851"/>
        <w:rPr>
          <w:sz w:val="24"/>
          <w:szCs w:val="24"/>
        </w:rPr>
      </w:pPr>
      <w:r w:rsidRPr="001412B7">
        <w:rPr>
          <w:sz w:val="24"/>
          <w:szCs w:val="24"/>
        </w:rPr>
        <w:t>по социальному статусу, который зависит от общего благополучия семьи или уровня</w:t>
      </w:r>
      <w:r w:rsidRPr="001412B7">
        <w:rPr>
          <w:spacing w:val="1"/>
          <w:sz w:val="24"/>
          <w:szCs w:val="24"/>
        </w:rPr>
        <w:t xml:space="preserve"> </w:t>
      </w:r>
      <w:r w:rsidRPr="001412B7">
        <w:rPr>
          <w:sz w:val="24"/>
          <w:szCs w:val="24"/>
        </w:rPr>
        <w:t>воспитательного</w:t>
      </w:r>
      <w:r w:rsidRPr="001412B7">
        <w:rPr>
          <w:spacing w:val="1"/>
          <w:sz w:val="24"/>
          <w:szCs w:val="24"/>
        </w:rPr>
        <w:t xml:space="preserve"> </w:t>
      </w:r>
      <w:r w:rsidRPr="001412B7">
        <w:rPr>
          <w:sz w:val="24"/>
          <w:szCs w:val="24"/>
        </w:rPr>
        <w:t>ресурса</w:t>
      </w:r>
      <w:r w:rsidRPr="001412B7">
        <w:rPr>
          <w:spacing w:val="1"/>
          <w:sz w:val="24"/>
          <w:szCs w:val="24"/>
        </w:rPr>
        <w:t xml:space="preserve"> </w:t>
      </w:r>
      <w:r w:rsidRPr="001412B7">
        <w:rPr>
          <w:sz w:val="24"/>
          <w:szCs w:val="24"/>
        </w:rPr>
        <w:t>отдельных</w:t>
      </w:r>
      <w:r w:rsidRPr="001412B7">
        <w:rPr>
          <w:spacing w:val="1"/>
          <w:sz w:val="24"/>
          <w:szCs w:val="24"/>
        </w:rPr>
        <w:t xml:space="preserve"> </w:t>
      </w:r>
      <w:r w:rsidRPr="001412B7">
        <w:rPr>
          <w:sz w:val="24"/>
          <w:szCs w:val="24"/>
        </w:rPr>
        <w:t>родителей</w:t>
      </w:r>
      <w:r w:rsidRPr="001412B7">
        <w:rPr>
          <w:spacing w:val="1"/>
          <w:sz w:val="24"/>
          <w:szCs w:val="24"/>
        </w:rPr>
        <w:t xml:space="preserve"> </w:t>
      </w:r>
      <w:r w:rsidRPr="001412B7">
        <w:rPr>
          <w:sz w:val="24"/>
          <w:szCs w:val="24"/>
        </w:rPr>
        <w:t>присутствуют</w:t>
      </w:r>
      <w:r w:rsidRPr="001412B7">
        <w:rPr>
          <w:spacing w:val="1"/>
          <w:sz w:val="24"/>
          <w:szCs w:val="24"/>
        </w:rPr>
        <w:t xml:space="preserve"> </w:t>
      </w:r>
      <w:r w:rsidRPr="001412B7">
        <w:rPr>
          <w:sz w:val="24"/>
          <w:szCs w:val="24"/>
        </w:rPr>
        <w:t>обучающиеся</w:t>
      </w:r>
      <w:r w:rsidRPr="001412B7">
        <w:rPr>
          <w:spacing w:val="1"/>
          <w:sz w:val="24"/>
          <w:szCs w:val="24"/>
        </w:rPr>
        <w:t xml:space="preserve"> </w:t>
      </w:r>
      <w:r w:rsidRPr="001412B7">
        <w:rPr>
          <w:sz w:val="24"/>
          <w:szCs w:val="24"/>
        </w:rPr>
        <w:t>из</w:t>
      </w:r>
      <w:r w:rsidRPr="001412B7">
        <w:rPr>
          <w:spacing w:val="1"/>
          <w:sz w:val="24"/>
          <w:szCs w:val="24"/>
        </w:rPr>
        <w:t xml:space="preserve"> </w:t>
      </w:r>
      <w:r w:rsidRPr="001412B7">
        <w:rPr>
          <w:sz w:val="24"/>
          <w:szCs w:val="24"/>
        </w:rPr>
        <w:t>неблагополучных</w:t>
      </w:r>
      <w:r w:rsidRPr="001412B7">
        <w:rPr>
          <w:spacing w:val="-4"/>
          <w:sz w:val="24"/>
          <w:szCs w:val="24"/>
        </w:rPr>
        <w:t xml:space="preserve"> </w:t>
      </w:r>
      <w:r w:rsidRPr="001412B7">
        <w:rPr>
          <w:sz w:val="24"/>
          <w:szCs w:val="24"/>
        </w:rPr>
        <w:t>семей,</w:t>
      </w:r>
      <w:r w:rsidRPr="001412B7">
        <w:rPr>
          <w:spacing w:val="4"/>
          <w:sz w:val="24"/>
          <w:szCs w:val="24"/>
        </w:rPr>
        <w:t xml:space="preserve"> </w:t>
      </w:r>
      <w:r w:rsidRPr="001412B7">
        <w:rPr>
          <w:sz w:val="24"/>
          <w:szCs w:val="24"/>
        </w:rPr>
        <w:t>с</w:t>
      </w:r>
      <w:r w:rsidRPr="001412B7">
        <w:rPr>
          <w:spacing w:val="4"/>
          <w:sz w:val="24"/>
          <w:szCs w:val="24"/>
        </w:rPr>
        <w:t xml:space="preserve"> </w:t>
      </w:r>
      <w:r w:rsidRPr="001412B7">
        <w:rPr>
          <w:sz w:val="24"/>
          <w:szCs w:val="24"/>
        </w:rPr>
        <w:t>девиантным</w:t>
      </w:r>
      <w:r w:rsidRPr="001412B7">
        <w:rPr>
          <w:spacing w:val="-1"/>
          <w:sz w:val="24"/>
          <w:szCs w:val="24"/>
        </w:rPr>
        <w:t xml:space="preserve"> </w:t>
      </w:r>
      <w:r w:rsidRPr="001412B7">
        <w:rPr>
          <w:sz w:val="24"/>
          <w:szCs w:val="24"/>
        </w:rPr>
        <w:t>поведением;</w:t>
      </w:r>
    </w:p>
    <w:p w:rsidR="001A5B40" w:rsidRPr="001412B7" w:rsidRDefault="001A5B40" w:rsidP="000D41A3">
      <w:pPr>
        <w:pStyle w:val="af5"/>
        <w:numPr>
          <w:ilvl w:val="0"/>
          <w:numId w:val="44"/>
        </w:numPr>
        <w:tabs>
          <w:tab w:val="left" w:pos="1412"/>
        </w:tabs>
        <w:ind w:left="0" w:right="107" w:firstLine="851"/>
        <w:rPr>
          <w:sz w:val="24"/>
          <w:szCs w:val="24"/>
        </w:rPr>
      </w:pPr>
      <w:r w:rsidRPr="001412B7">
        <w:rPr>
          <w:sz w:val="24"/>
          <w:szCs w:val="24"/>
        </w:rPr>
        <w:t>по</w:t>
      </w:r>
      <w:r w:rsidRPr="001412B7">
        <w:rPr>
          <w:spacing w:val="1"/>
          <w:sz w:val="24"/>
          <w:szCs w:val="24"/>
        </w:rPr>
        <w:t xml:space="preserve"> </w:t>
      </w:r>
      <w:r w:rsidRPr="001412B7">
        <w:rPr>
          <w:sz w:val="24"/>
          <w:szCs w:val="24"/>
        </w:rPr>
        <w:t>национальной</w:t>
      </w:r>
      <w:r w:rsidRPr="001412B7">
        <w:rPr>
          <w:spacing w:val="1"/>
          <w:sz w:val="24"/>
          <w:szCs w:val="24"/>
        </w:rPr>
        <w:t xml:space="preserve"> </w:t>
      </w:r>
      <w:r w:rsidRPr="001412B7">
        <w:rPr>
          <w:sz w:val="24"/>
          <w:szCs w:val="24"/>
        </w:rPr>
        <w:t>принадлежности,</w:t>
      </w:r>
      <w:r w:rsidRPr="001412B7">
        <w:rPr>
          <w:spacing w:val="1"/>
          <w:sz w:val="24"/>
          <w:szCs w:val="24"/>
        </w:rPr>
        <w:t xml:space="preserve"> </w:t>
      </w:r>
      <w:r w:rsidRPr="001412B7">
        <w:rPr>
          <w:sz w:val="24"/>
          <w:szCs w:val="24"/>
        </w:rPr>
        <w:t>которая</w:t>
      </w:r>
      <w:r w:rsidRPr="001412B7">
        <w:rPr>
          <w:spacing w:val="1"/>
          <w:sz w:val="24"/>
          <w:szCs w:val="24"/>
        </w:rPr>
        <w:t xml:space="preserve"> </w:t>
      </w:r>
      <w:r w:rsidRPr="001412B7">
        <w:rPr>
          <w:sz w:val="24"/>
          <w:szCs w:val="24"/>
        </w:rPr>
        <w:t>определяется</w:t>
      </w:r>
      <w:r w:rsidRPr="001412B7">
        <w:rPr>
          <w:spacing w:val="1"/>
          <w:sz w:val="24"/>
          <w:szCs w:val="24"/>
        </w:rPr>
        <w:t xml:space="preserve"> </w:t>
      </w:r>
      <w:r w:rsidRPr="001412B7">
        <w:rPr>
          <w:sz w:val="24"/>
          <w:szCs w:val="24"/>
        </w:rPr>
        <w:t>многонациональностью</w:t>
      </w:r>
      <w:r w:rsidRPr="001412B7">
        <w:rPr>
          <w:spacing w:val="1"/>
          <w:sz w:val="24"/>
          <w:szCs w:val="24"/>
        </w:rPr>
        <w:t xml:space="preserve"> </w:t>
      </w:r>
      <w:r w:rsidRPr="001412B7">
        <w:rPr>
          <w:sz w:val="24"/>
          <w:szCs w:val="24"/>
        </w:rPr>
        <w:t>жителей</w:t>
      </w:r>
      <w:r w:rsidRPr="001412B7">
        <w:rPr>
          <w:spacing w:val="-2"/>
          <w:sz w:val="24"/>
          <w:szCs w:val="24"/>
        </w:rPr>
        <w:t xml:space="preserve"> </w:t>
      </w:r>
      <w:r w:rsidRPr="001412B7">
        <w:rPr>
          <w:sz w:val="24"/>
          <w:szCs w:val="24"/>
        </w:rPr>
        <w:t>микрорайона</w:t>
      </w:r>
      <w:r w:rsidRPr="001412B7">
        <w:rPr>
          <w:spacing w:val="-2"/>
          <w:sz w:val="24"/>
          <w:szCs w:val="24"/>
        </w:rPr>
        <w:t xml:space="preserve"> </w:t>
      </w:r>
      <w:r w:rsidRPr="001412B7">
        <w:rPr>
          <w:sz w:val="24"/>
          <w:szCs w:val="24"/>
        </w:rPr>
        <w:t>школы.</w:t>
      </w:r>
    </w:p>
    <w:p w:rsidR="001A5B40" w:rsidRPr="00155627" w:rsidRDefault="001A5B40" w:rsidP="001A5B40">
      <w:pPr>
        <w:spacing w:after="0" w:line="240" w:lineRule="auto"/>
        <w:ind w:firstLine="851"/>
        <w:jc w:val="both"/>
        <w:rPr>
          <w:rFonts w:ascii="Times New Roman" w:hAnsi="Times New Roman" w:cs="Times New Roman"/>
          <w:b/>
          <w:i/>
          <w:sz w:val="24"/>
          <w:szCs w:val="24"/>
        </w:rPr>
      </w:pPr>
      <w:r w:rsidRPr="00155627">
        <w:rPr>
          <w:rFonts w:ascii="Times New Roman" w:hAnsi="Times New Roman" w:cs="Times New Roman"/>
          <w:b/>
          <w:i/>
          <w:sz w:val="24"/>
          <w:szCs w:val="24"/>
        </w:rPr>
        <w:t>Источники</w:t>
      </w:r>
      <w:r w:rsidRPr="00155627">
        <w:rPr>
          <w:rFonts w:ascii="Times New Roman" w:hAnsi="Times New Roman" w:cs="Times New Roman"/>
          <w:b/>
          <w:i/>
          <w:spacing w:val="-2"/>
          <w:sz w:val="24"/>
          <w:szCs w:val="24"/>
        </w:rPr>
        <w:t xml:space="preserve"> </w:t>
      </w:r>
      <w:r w:rsidRPr="00155627">
        <w:rPr>
          <w:rFonts w:ascii="Times New Roman" w:hAnsi="Times New Roman" w:cs="Times New Roman"/>
          <w:b/>
          <w:i/>
          <w:sz w:val="24"/>
          <w:szCs w:val="24"/>
        </w:rPr>
        <w:t>положительного</w:t>
      </w:r>
      <w:r w:rsidRPr="00155627">
        <w:rPr>
          <w:rFonts w:ascii="Times New Roman" w:hAnsi="Times New Roman" w:cs="Times New Roman"/>
          <w:b/>
          <w:i/>
          <w:spacing w:val="-2"/>
          <w:sz w:val="24"/>
          <w:szCs w:val="24"/>
        </w:rPr>
        <w:t xml:space="preserve"> </w:t>
      </w:r>
      <w:r w:rsidRPr="00155627">
        <w:rPr>
          <w:rFonts w:ascii="Times New Roman" w:hAnsi="Times New Roman" w:cs="Times New Roman"/>
          <w:b/>
          <w:i/>
          <w:sz w:val="24"/>
          <w:szCs w:val="24"/>
        </w:rPr>
        <w:t>или</w:t>
      </w:r>
      <w:r w:rsidRPr="00155627">
        <w:rPr>
          <w:rFonts w:ascii="Times New Roman" w:hAnsi="Times New Roman" w:cs="Times New Roman"/>
          <w:b/>
          <w:i/>
          <w:spacing w:val="-6"/>
          <w:sz w:val="24"/>
          <w:szCs w:val="24"/>
        </w:rPr>
        <w:t xml:space="preserve"> </w:t>
      </w:r>
      <w:r w:rsidRPr="00155627">
        <w:rPr>
          <w:rFonts w:ascii="Times New Roman" w:hAnsi="Times New Roman" w:cs="Times New Roman"/>
          <w:b/>
          <w:i/>
          <w:sz w:val="24"/>
          <w:szCs w:val="24"/>
        </w:rPr>
        <w:t>отрицательного</w:t>
      </w:r>
      <w:r w:rsidRPr="00155627">
        <w:rPr>
          <w:rFonts w:ascii="Times New Roman" w:hAnsi="Times New Roman" w:cs="Times New Roman"/>
          <w:b/>
          <w:i/>
          <w:spacing w:val="-2"/>
          <w:sz w:val="24"/>
          <w:szCs w:val="24"/>
        </w:rPr>
        <w:t xml:space="preserve"> </w:t>
      </w:r>
      <w:r w:rsidRPr="00155627">
        <w:rPr>
          <w:rFonts w:ascii="Times New Roman" w:hAnsi="Times New Roman" w:cs="Times New Roman"/>
          <w:b/>
          <w:i/>
          <w:sz w:val="24"/>
          <w:szCs w:val="24"/>
        </w:rPr>
        <w:t>влияния</w:t>
      </w:r>
      <w:r w:rsidRPr="00155627">
        <w:rPr>
          <w:rFonts w:ascii="Times New Roman" w:hAnsi="Times New Roman" w:cs="Times New Roman"/>
          <w:b/>
          <w:i/>
          <w:spacing w:val="-4"/>
          <w:sz w:val="24"/>
          <w:szCs w:val="24"/>
        </w:rPr>
        <w:t xml:space="preserve"> </w:t>
      </w:r>
      <w:r w:rsidRPr="00155627">
        <w:rPr>
          <w:rFonts w:ascii="Times New Roman" w:hAnsi="Times New Roman" w:cs="Times New Roman"/>
          <w:b/>
          <w:i/>
          <w:sz w:val="24"/>
          <w:szCs w:val="24"/>
        </w:rPr>
        <w:t>на</w:t>
      </w:r>
      <w:r w:rsidRPr="00155627">
        <w:rPr>
          <w:rFonts w:ascii="Times New Roman" w:hAnsi="Times New Roman" w:cs="Times New Roman"/>
          <w:b/>
          <w:i/>
          <w:spacing w:val="-2"/>
          <w:sz w:val="24"/>
          <w:szCs w:val="24"/>
        </w:rPr>
        <w:t xml:space="preserve"> </w:t>
      </w:r>
      <w:r w:rsidRPr="00155627">
        <w:rPr>
          <w:rFonts w:ascii="Times New Roman" w:hAnsi="Times New Roman" w:cs="Times New Roman"/>
          <w:b/>
          <w:i/>
          <w:sz w:val="24"/>
          <w:szCs w:val="24"/>
        </w:rPr>
        <w:t>детей.</w:t>
      </w:r>
    </w:p>
    <w:p w:rsidR="001A5B40" w:rsidRPr="001412B7" w:rsidRDefault="001A5B40" w:rsidP="001A5B40">
      <w:pPr>
        <w:pStyle w:val="a3"/>
        <w:ind w:left="0" w:right="108" w:firstLine="851"/>
      </w:pPr>
      <w:r w:rsidRPr="001412B7">
        <w:t>Команда</w:t>
      </w:r>
      <w:r w:rsidRPr="001412B7">
        <w:rPr>
          <w:spacing w:val="1"/>
        </w:rPr>
        <w:t xml:space="preserve"> </w:t>
      </w:r>
      <w:r w:rsidRPr="001412B7">
        <w:t>администрации</w:t>
      </w:r>
      <w:r w:rsidRPr="001412B7">
        <w:rPr>
          <w:spacing w:val="1"/>
        </w:rPr>
        <w:t xml:space="preserve"> </w:t>
      </w:r>
      <w:r w:rsidRPr="001412B7">
        <w:t>-</w:t>
      </w:r>
      <w:r w:rsidRPr="001412B7">
        <w:rPr>
          <w:spacing w:val="1"/>
        </w:rPr>
        <w:t xml:space="preserve"> </w:t>
      </w:r>
      <w:r w:rsidRPr="001412B7">
        <w:t>квалифицированные,</w:t>
      </w:r>
      <w:r w:rsidRPr="001412B7">
        <w:rPr>
          <w:spacing w:val="1"/>
        </w:rPr>
        <w:t xml:space="preserve"> </w:t>
      </w:r>
      <w:r w:rsidRPr="001412B7">
        <w:t>имеющие</w:t>
      </w:r>
      <w:r w:rsidRPr="001412B7">
        <w:rPr>
          <w:spacing w:val="1"/>
        </w:rPr>
        <w:t xml:space="preserve"> </w:t>
      </w:r>
      <w:r w:rsidRPr="001412B7">
        <w:t>достаточно</w:t>
      </w:r>
      <w:r w:rsidRPr="001412B7">
        <w:rPr>
          <w:spacing w:val="1"/>
        </w:rPr>
        <w:t xml:space="preserve"> </w:t>
      </w:r>
      <w:r w:rsidRPr="001412B7">
        <w:t>большой</w:t>
      </w:r>
      <w:r w:rsidRPr="001412B7">
        <w:rPr>
          <w:spacing w:val="1"/>
        </w:rPr>
        <w:t xml:space="preserve"> </w:t>
      </w:r>
      <w:r w:rsidRPr="001412B7">
        <w:t>управленческий</w:t>
      </w:r>
      <w:r w:rsidRPr="001412B7">
        <w:rPr>
          <w:spacing w:val="1"/>
        </w:rPr>
        <w:t xml:space="preserve"> </w:t>
      </w:r>
      <w:r w:rsidRPr="001412B7">
        <w:t>опыт,</w:t>
      </w:r>
      <w:r w:rsidRPr="001412B7">
        <w:rPr>
          <w:spacing w:val="1"/>
        </w:rPr>
        <w:t xml:space="preserve"> </w:t>
      </w:r>
      <w:r w:rsidRPr="001412B7">
        <w:t>в</w:t>
      </w:r>
      <w:r w:rsidRPr="001412B7">
        <w:rPr>
          <w:spacing w:val="1"/>
        </w:rPr>
        <w:t xml:space="preserve"> </w:t>
      </w:r>
      <w:r w:rsidRPr="001412B7">
        <w:t>педагогическом</w:t>
      </w:r>
      <w:r w:rsidRPr="001412B7">
        <w:rPr>
          <w:spacing w:val="1"/>
        </w:rPr>
        <w:t xml:space="preserve"> </w:t>
      </w:r>
      <w:r w:rsidRPr="001412B7">
        <w:t>составе</w:t>
      </w:r>
      <w:r w:rsidRPr="001412B7">
        <w:rPr>
          <w:spacing w:val="1"/>
        </w:rPr>
        <w:t xml:space="preserve"> </w:t>
      </w:r>
      <w:r w:rsidRPr="001412B7">
        <w:t>-</w:t>
      </w:r>
      <w:r w:rsidRPr="001412B7">
        <w:rPr>
          <w:spacing w:val="1"/>
        </w:rPr>
        <w:t xml:space="preserve"> </w:t>
      </w:r>
      <w:r w:rsidRPr="001412B7">
        <w:t>одинаковое</w:t>
      </w:r>
      <w:r w:rsidRPr="001412B7">
        <w:rPr>
          <w:spacing w:val="1"/>
        </w:rPr>
        <w:t xml:space="preserve"> </w:t>
      </w:r>
      <w:r w:rsidRPr="001412B7">
        <w:t>соотношение</w:t>
      </w:r>
      <w:r w:rsidRPr="001412B7">
        <w:rPr>
          <w:spacing w:val="1"/>
        </w:rPr>
        <w:t xml:space="preserve"> </w:t>
      </w:r>
      <w:r w:rsidRPr="001412B7">
        <w:t>учителей</w:t>
      </w:r>
      <w:r w:rsidRPr="001412B7">
        <w:rPr>
          <w:spacing w:val="1"/>
        </w:rPr>
        <w:t xml:space="preserve"> </w:t>
      </w:r>
      <w:r w:rsidRPr="001412B7">
        <w:t>с</w:t>
      </w:r>
      <w:r w:rsidRPr="001412B7">
        <w:rPr>
          <w:spacing w:val="1"/>
        </w:rPr>
        <w:t xml:space="preserve"> </w:t>
      </w:r>
      <w:r w:rsidRPr="001412B7">
        <w:t>большим</w:t>
      </w:r>
      <w:r w:rsidRPr="001412B7">
        <w:rPr>
          <w:spacing w:val="1"/>
        </w:rPr>
        <w:t xml:space="preserve"> </w:t>
      </w:r>
      <w:r w:rsidRPr="001412B7">
        <w:t>опытом</w:t>
      </w:r>
      <w:r w:rsidRPr="001412B7">
        <w:rPr>
          <w:spacing w:val="1"/>
        </w:rPr>
        <w:t xml:space="preserve"> </w:t>
      </w:r>
      <w:r w:rsidRPr="001412B7">
        <w:t>педагогической</w:t>
      </w:r>
      <w:r w:rsidRPr="001412B7">
        <w:rPr>
          <w:spacing w:val="1"/>
        </w:rPr>
        <w:t xml:space="preserve"> </w:t>
      </w:r>
      <w:r w:rsidRPr="001412B7">
        <w:t>практики</w:t>
      </w:r>
      <w:r w:rsidRPr="001412B7">
        <w:rPr>
          <w:spacing w:val="1"/>
        </w:rPr>
        <w:t xml:space="preserve"> </w:t>
      </w:r>
      <w:r w:rsidRPr="001412B7">
        <w:t>и</w:t>
      </w:r>
      <w:r w:rsidRPr="001412B7">
        <w:rPr>
          <w:spacing w:val="1"/>
        </w:rPr>
        <w:t xml:space="preserve"> </w:t>
      </w:r>
      <w:r w:rsidRPr="001412B7">
        <w:t>молодых</w:t>
      </w:r>
      <w:r w:rsidRPr="001412B7">
        <w:rPr>
          <w:spacing w:val="1"/>
        </w:rPr>
        <w:t xml:space="preserve"> </w:t>
      </w:r>
      <w:r w:rsidRPr="001412B7">
        <w:t>педагогов</w:t>
      </w:r>
      <w:r w:rsidRPr="001412B7">
        <w:rPr>
          <w:spacing w:val="1"/>
        </w:rPr>
        <w:t xml:space="preserve"> </w:t>
      </w:r>
      <w:r w:rsidRPr="001412B7">
        <w:t>с</w:t>
      </w:r>
      <w:r w:rsidRPr="001412B7">
        <w:rPr>
          <w:spacing w:val="1"/>
        </w:rPr>
        <w:t xml:space="preserve"> </w:t>
      </w:r>
      <w:r w:rsidRPr="001412B7">
        <w:t>достаточно</w:t>
      </w:r>
      <w:r w:rsidRPr="001412B7">
        <w:rPr>
          <w:spacing w:val="1"/>
        </w:rPr>
        <w:t xml:space="preserve"> </w:t>
      </w:r>
      <w:r w:rsidRPr="001412B7">
        <w:t>высоким</w:t>
      </w:r>
      <w:r w:rsidRPr="001412B7">
        <w:rPr>
          <w:spacing w:val="1"/>
        </w:rPr>
        <w:t xml:space="preserve"> </w:t>
      </w:r>
      <w:r w:rsidRPr="001412B7">
        <w:t>уровнем</w:t>
      </w:r>
      <w:r w:rsidRPr="001412B7">
        <w:rPr>
          <w:spacing w:val="1"/>
        </w:rPr>
        <w:t xml:space="preserve"> </w:t>
      </w:r>
      <w:r w:rsidRPr="001412B7">
        <w:t>творческой</w:t>
      </w:r>
      <w:r w:rsidRPr="001412B7">
        <w:rPr>
          <w:spacing w:val="1"/>
        </w:rPr>
        <w:t xml:space="preserve"> </w:t>
      </w:r>
      <w:r w:rsidRPr="001412B7">
        <w:t>активности</w:t>
      </w:r>
      <w:r w:rsidRPr="001412B7">
        <w:rPr>
          <w:spacing w:val="1"/>
        </w:rPr>
        <w:t xml:space="preserve"> </w:t>
      </w:r>
      <w:r w:rsidRPr="001412B7">
        <w:t>и</w:t>
      </w:r>
      <w:r w:rsidRPr="001412B7">
        <w:rPr>
          <w:spacing w:val="1"/>
        </w:rPr>
        <w:t xml:space="preserve"> </w:t>
      </w:r>
      <w:r w:rsidRPr="001412B7">
        <w:t>профессиональной</w:t>
      </w:r>
      <w:r w:rsidRPr="001412B7">
        <w:rPr>
          <w:spacing w:val="1"/>
        </w:rPr>
        <w:t xml:space="preserve"> </w:t>
      </w:r>
      <w:r w:rsidRPr="001412B7">
        <w:t>инициативой.</w:t>
      </w:r>
      <w:r w:rsidRPr="001412B7">
        <w:rPr>
          <w:spacing w:val="1"/>
        </w:rPr>
        <w:t xml:space="preserve"> </w:t>
      </w:r>
      <w:r w:rsidRPr="001412B7">
        <w:t>В</w:t>
      </w:r>
      <w:r w:rsidRPr="001412B7">
        <w:rPr>
          <w:spacing w:val="61"/>
        </w:rPr>
        <w:t xml:space="preserve"> </w:t>
      </w:r>
      <w:r w:rsidRPr="001412B7">
        <w:t>педагогической</w:t>
      </w:r>
      <w:r w:rsidRPr="001412B7">
        <w:rPr>
          <w:spacing w:val="1"/>
        </w:rPr>
        <w:t xml:space="preserve"> </w:t>
      </w:r>
      <w:r w:rsidRPr="001412B7">
        <w:t>команде имеются квалифицированные специалисты, необходимые для сопровождения всех</w:t>
      </w:r>
      <w:r w:rsidRPr="001412B7">
        <w:rPr>
          <w:spacing w:val="1"/>
        </w:rPr>
        <w:t xml:space="preserve"> </w:t>
      </w:r>
      <w:r w:rsidRPr="001412B7">
        <w:t>категорий обучающихся в школе. Педагоги - основной источник положительного влияния на</w:t>
      </w:r>
      <w:r w:rsidRPr="001412B7">
        <w:rPr>
          <w:spacing w:val="1"/>
        </w:rPr>
        <w:t xml:space="preserve"> </w:t>
      </w:r>
      <w:r w:rsidRPr="001412B7">
        <w:t>детей - грамотно организуют образовательный процесс, о чем свидетельствуют позитивная</w:t>
      </w:r>
      <w:r w:rsidRPr="001412B7">
        <w:rPr>
          <w:spacing w:val="1"/>
        </w:rPr>
        <w:t xml:space="preserve"> </w:t>
      </w:r>
      <w:r w:rsidRPr="001412B7">
        <w:t>динамика результатов деятельности по качеству обеспечиваемого образования</w:t>
      </w:r>
      <w:r w:rsidRPr="001412B7">
        <w:rPr>
          <w:spacing w:val="60"/>
        </w:rPr>
        <w:t xml:space="preserve"> </w:t>
      </w:r>
      <w:r w:rsidRPr="001412B7">
        <w:t>МБОУ «Средняя общеобразовательная школа №</w:t>
      </w:r>
      <w:r w:rsidRPr="001412B7">
        <w:rPr>
          <w:spacing w:val="1"/>
        </w:rPr>
        <w:t xml:space="preserve"> </w:t>
      </w:r>
      <w:r w:rsidRPr="001412B7">
        <w:t>27</w:t>
      </w:r>
      <w:r w:rsidRPr="001412B7">
        <w:rPr>
          <w:spacing w:val="1"/>
        </w:rPr>
        <w:t xml:space="preserve"> </w:t>
      </w:r>
      <w:r w:rsidRPr="001412B7">
        <w:t>им. А.А. Дейнеки»</w:t>
      </w:r>
      <w:proofErr w:type="gramStart"/>
      <w:r>
        <w:t xml:space="preserve"> </w:t>
      </w:r>
      <w:r w:rsidRPr="001412B7">
        <w:t>.</w:t>
      </w:r>
      <w:proofErr w:type="gramEnd"/>
      <w:r w:rsidRPr="001412B7">
        <w:t>Возможные отрицательные источники влияния на детей - социальные</w:t>
      </w:r>
      <w:r w:rsidRPr="001412B7">
        <w:rPr>
          <w:spacing w:val="1"/>
        </w:rPr>
        <w:t xml:space="preserve"> </w:t>
      </w:r>
      <w:r w:rsidRPr="001412B7">
        <w:t>сети,</w:t>
      </w:r>
      <w:r w:rsidRPr="001412B7">
        <w:rPr>
          <w:spacing w:val="3"/>
        </w:rPr>
        <w:t xml:space="preserve"> </w:t>
      </w:r>
      <w:r w:rsidRPr="001412B7">
        <w:t>компьютерные</w:t>
      </w:r>
      <w:r w:rsidRPr="001412B7">
        <w:rPr>
          <w:spacing w:val="1"/>
        </w:rPr>
        <w:t xml:space="preserve"> </w:t>
      </w:r>
      <w:r w:rsidRPr="001412B7">
        <w:t>игры.</w:t>
      </w:r>
    </w:p>
    <w:p w:rsidR="001A5B40" w:rsidRPr="00155627" w:rsidRDefault="001A5B40" w:rsidP="001A5B40">
      <w:pPr>
        <w:spacing w:after="0" w:line="240" w:lineRule="auto"/>
        <w:ind w:firstLine="851"/>
        <w:jc w:val="both"/>
        <w:rPr>
          <w:rFonts w:ascii="Times New Roman" w:hAnsi="Times New Roman" w:cs="Times New Roman"/>
          <w:b/>
          <w:i/>
          <w:sz w:val="24"/>
          <w:szCs w:val="24"/>
        </w:rPr>
      </w:pPr>
      <w:r w:rsidRPr="00155627">
        <w:rPr>
          <w:rFonts w:ascii="Times New Roman" w:hAnsi="Times New Roman" w:cs="Times New Roman"/>
          <w:b/>
          <w:i/>
          <w:sz w:val="24"/>
          <w:szCs w:val="24"/>
        </w:rPr>
        <w:t>К</w:t>
      </w:r>
      <w:r w:rsidRPr="00155627">
        <w:rPr>
          <w:rFonts w:ascii="Times New Roman" w:hAnsi="Times New Roman" w:cs="Times New Roman"/>
          <w:b/>
          <w:i/>
          <w:spacing w:val="-2"/>
          <w:sz w:val="24"/>
          <w:szCs w:val="24"/>
        </w:rPr>
        <w:t xml:space="preserve"> </w:t>
      </w:r>
      <w:r w:rsidRPr="00155627">
        <w:rPr>
          <w:rFonts w:ascii="Times New Roman" w:hAnsi="Times New Roman" w:cs="Times New Roman"/>
          <w:b/>
          <w:i/>
          <w:sz w:val="24"/>
          <w:szCs w:val="24"/>
        </w:rPr>
        <w:t>оригинальным</w:t>
      </w:r>
      <w:r w:rsidRPr="00155627">
        <w:rPr>
          <w:rFonts w:ascii="Times New Roman" w:hAnsi="Times New Roman" w:cs="Times New Roman"/>
          <w:b/>
          <w:i/>
          <w:spacing w:val="-5"/>
          <w:sz w:val="24"/>
          <w:szCs w:val="24"/>
        </w:rPr>
        <w:t xml:space="preserve"> </w:t>
      </w:r>
      <w:r w:rsidRPr="00155627">
        <w:rPr>
          <w:rFonts w:ascii="Times New Roman" w:hAnsi="Times New Roman" w:cs="Times New Roman"/>
          <w:b/>
          <w:i/>
          <w:sz w:val="24"/>
          <w:szCs w:val="24"/>
        </w:rPr>
        <w:t>воспитательным</w:t>
      </w:r>
      <w:r w:rsidRPr="00155627">
        <w:rPr>
          <w:rFonts w:ascii="Times New Roman" w:hAnsi="Times New Roman" w:cs="Times New Roman"/>
          <w:b/>
          <w:i/>
          <w:spacing w:val="-5"/>
          <w:sz w:val="24"/>
          <w:szCs w:val="24"/>
        </w:rPr>
        <w:t xml:space="preserve"> </w:t>
      </w:r>
      <w:r w:rsidRPr="00155627">
        <w:rPr>
          <w:rFonts w:ascii="Times New Roman" w:hAnsi="Times New Roman" w:cs="Times New Roman"/>
          <w:b/>
          <w:i/>
          <w:sz w:val="24"/>
          <w:szCs w:val="24"/>
        </w:rPr>
        <w:t>находкам</w:t>
      </w:r>
      <w:r w:rsidRPr="00155627">
        <w:rPr>
          <w:rFonts w:ascii="Times New Roman" w:hAnsi="Times New Roman" w:cs="Times New Roman"/>
          <w:b/>
          <w:i/>
          <w:spacing w:val="-1"/>
          <w:sz w:val="24"/>
          <w:szCs w:val="24"/>
        </w:rPr>
        <w:t xml:space="preserve"> </w:t>
      </w:r>
      <w:r w:rsidRPr="00155627">
        <w:rPr>
          <w:rFonts w:ascii="Times New Roman" w:hAnsi="Times New Roman" w:cs="Times New Roman"/>
          <w:b/>
          <w:i/>
          <w:sz w:val="24"/>
          <w:szCs w:val="24"/>
        </w:rPr>
        <w:t>школы относятся:</w:t>
      </w:r>
    </w:p>
    <w:p w:rsidR="001A5B40" w:rsidRPr="001412B7" w:rsidRDefault="001A5B40" w:rsidP="000D41A3">
      <w:pPr>
        <w:pStyle w:val="af5"/>
        <w:numPr>
          <w:ilvl w:val="0"/>
          <w:numId w:val="44"/>
        </w:numPr>
        <w:tabs>
          <w:tab w:val="left" w:pos="1431"/>
        </w:tabs>
        <w:ind w:left="0" w:right="120" w:firstLine="851"/>
        <w:rPr>
          <w:sz w:val="24"/>
          <w:szCs w:val="24"/>
        </w:rPr>
      </w:pPr>
      <w:r w:rsidRPr="001412B7">
        <w:rPr>
          <w:sz w:val="24"/>
          <w:szCs w:val="24"/>
        </w:rPr>
        <w:t>воспитательные</w:t>
      </w:r>
      <w:r w:rsidRPr="001412B7">
        <w:rPr>
          <w:spacing w:val="1"/>
          <w:sz w:val="24"/>
          <w:szCs w:val="24"/>
        </w:rPr>
        <w:t xml:space="preserve"> </w:t>
      </w:r>
      <w:r w:rsidRPr="001412B7">
        <w:rPr>
          <w:sz w:val="24"/>
          <w:szCs w:val="24"/>
        </w:rPr>
        <w:t>системы</w:t>
      </w:r>
      <w:r w:rsidRPr="001412B7">
        <w:rPr>
          <w:spacing w:val="1"/>
          <w:sz w:val="24"/>
          <w:szCs w:val="24"/>
        </w:rPr>
        <w:t xml:space="preserve"> </w:t>
      </w:r>
      <w:r w:rsidRPr="001412B7">
        <w:rPr>
          <w:sz w:val="24"/>
          <w:szCs w:val="24"/>
        </w:rPr>
        <w:t>класса,</w:t>
      </w:r>
      <w:r w:rsidRPr="001412B7">
        <w:rPr>
          <w:spacing w:val="1"/>
          <w:sz w:val="24"/>
          <w:szCs w:val="24"/>
        </w:rPr>
        <w:t xml:space="preserve"> </w:t>
      </w:r>
      <w:r w:rsidRPr="001412B7">
        <w:rPr>
          <w:sz w:val="24"/>
          <w:szCs w:val="24"/>
        </w:rPr>
        <w:t>разработанные</w:t>
      </w:r>
      <w:r w:rsidRPr="001412B7">
        <w:rPr>
          <w:spacing w:val="1"/>
          <w:sz w:val="24"/>
          <w:szCs w:val="24"/>
        </w:rPr>
        <w:t xml:space="preserve"> </w:t>
      </w:r>
      <w:r w:rsidRPr="001412B7">
        <w:rPr>
          <w:sz w:val="24"/>
          <w:szCs w:val="24"/>
        </w:rPr>
        <w:t>классными</w:t>
      </w:r>
      <w:r w:rsidRPr="001412B7">
        <w:rPr>
          <w:spacing w:val="1"/>
          <w:sz w:val="24"/>
          <w:szCs w:val="24"/>
        </w:rPr>
        <w:t xml:space="preserve"> </w:t>
      </w:r>
      <w:r w:rsidRPr="001412B7">
        <w:rPr>
          <w:sz w:val="24"/>
          <w:szCs w:val="24"/>
        </w:rPr>
        <w:t>руководителями</w:t>
      </w:r>
      <w:r w:rsidRPr="001412B7">
        <w:rPr>
          <w:spacing w:val="1"/>
          <w:sz w:val="24"/>
          <w:szCs w:val="24"/>
        </w:rPr>
        <w:t xml:space="preserve"> </w:t>
      </w:r>
      <w:r w:rsidRPr="001412B7">
        <w:rPr>
          <w:sz w:val="24"/>
          <w:szCs w:val="24"/>
        </w:rPr>
        <w:t>на</w:t>
      </w:r>
      <w:r w:rsidRPr="001412B7">
        <w:rPr>
          <w:spacing w:val="1"/>
          <w:sz w:val="24"/>
          <w:szCs w:val="24"/>
        </w:rPr>
        <w:t xml:space="preserve"> </w:t>
      </w:r>
      <w:r w:rsidRPr="001412B7">
        <w:rPr>
          <w:sz w:val="24"/>
          <w:szCs w:val="24"/>
        </w:rPr>
        <w:t>основе системы персональных поручений, целенаправленных воспитательных мероприятий и</w:t>
      </w:r>
      <w:r w:rsidRPr="001412B7">
        <w:rPr>
          <w:spacing w:val="-57"/>
          <w:sz w:val="24"/>
          <w:szCs w:val="24"/>
        </w:rPr>
        <w:t xml:space="preserve"> </w:t>
      </w:r>
      <w:r w:rsidRPr="001412B7">
        <w:rPr>
          <w:sz w:val="24"/>
          <w:szCs w:val="24"/>
        </w:rPr>
        <w:t>оценочных</w:t>
      </w:r>
      <w:r w:rsidRPr="001412B7">
        <w:rPr>
          <w:spacing w:val="-2"/>
          <w:sz w:val="24"/>
          <w:szCs w:val="24"/>
        </w:rPr>
        <w:t xml:space="preserve"> </w:t>
      </w:r>
      <w:r w:rsidRPr="001412B7">
        <w:rPr>
          <w:sz w:val="24"/>
          <w:szCs w:val="24"/>
        </w:rPr>
        <w:t>инструментов;</w:t>
      </w:r>
    </w:p>
    <w:p w:rsidR="001A5B40" w:rsidRPr="001412B7" w:rsidRDefault="001A5B40" w:rsidP="000D41A3">
      <w:pPr>
        <w:pStyle w:val="af5"/>
        <w:numPr>
          <w:ilvl w:val="0"/>
          <w:numId w:val="44"/>
        </w:numPr>
        <w:tabs>
          <w:tab w:val="left" w:pos="1460"/>
        </w:tabs>
        <w:ind w:left="0" w:right="114" w:firstLine="851"/>
        <w:rPr>
          <w:sz w:val="24"/>
          <w:szCs w:val="24"/>
        </w:rPr>
      </w:pPr>
      <w:proofErr w:type="gramStart"/>
      <w:r w:rsidRPr="001412B7">
        <w:rPr>
          <w:sz w:val="24"/>
          <w:szCs w:val="24"/>
        </w:rPr>
        <w:t>модель сотрудничества с родителями обучающихся, построенная на установлении</w:t>
      </w:r>
      <w:r w:rsidRPr="001412B7">
        <w:rPr>
          <w:spacing w:val="1"/>
          <w:sz w:val="24"/>
          <w:szCs w:val="24"/>
        </w:rPr>
        <w:t xml:space="preserve"> </w:t>
      </w:r>
      <w:r w:rsidRPr="001412B7">
        <w:rPr>
          <w:sz w:val="24"/>
          <w:szCs w:val="24"/>
        </w:rPr>
        <w:t>конструктивных отношений и целенаправленной организации совместной деятельности по</w:t>
      </w:r>
      <w:r w:rsidRPr="001412B7">
        <w:rPr>
          <w:spacing w:val="1"/>
          <w:sz w:val="24"/>
          <w:szCs w:val="24"/>
        </w:rPr>
        <w:t xml:space="preserve"> </w:t>
      </w:r>
      <w:r w:rsidRPr="001412B7">
        <w:rPr>
          <w:sz w:val="24"/>
          <w:szCs w:val="24"/>
        </w:rPr>
        <w:t>развитию</w:t>
      </w:r>
      <w:r w:rsidRPr="001412B7">
        <w:rPr>
          <w:spacing w:val="-4"/>
          <w:sz w:val="24"/>
          <w:szCs w:val="24"/>
        </w:rPr>
        <w:t xml:space="preserve"> </w:t>
      </w:r>
      <w:r w:rsidRPr="001412B7">
        <w:rPr>
          <w:sz w:val="24"/>
          <w:szCs w:val="24"/>
        </w:rPr>
        <w:t>школьного</w:t>
      </w:r>
      <w:r w:rsidRPr="001412B7">
        <w:rPr>
          <w:spacing w:val="2"/>
          <w:sz w:val="24"/>
          <w:szCs w:val="24"/>
        </w:rPr>
        <w:t xml:space="preserve"> </w:t>
      </w:r>
      <w:r w:rsidRPr="001412B7">
        <w:rPr>
          <w:sz w:val="24"/>
          <w:szCs w:val="24"/>
        </w:rPr>
        <w:t>уклада;</w:t>
      </w:r>
      <w:proofErr w:type="gramEnd"/>
    </w:p>
    <w:p w:rsidR="001A5B40" w:rsidRPr="001412B7" w:rsidRDefault="001A5B40" w:rsidP="000D41A3">
      <w:pPr>
        <w:pStyle w:val="af5"/>
        <w:numPr>
          <w:ilvl w:val="0"/>
          <w:numId w:val="44"/>
        </w:numPr>
        <w:tabs>
          <w:tab w:val="left" w:pos="1359"/>
        </w:tabs>
        <w:ind w:left="0" w:right="114" w:firstLine="851"/>
        <w:rPr>
          <w:sz w:val="24"/>
          <w:szCs w:val="24"/>
        </w:rPr>
      </w:pPr>
      <w:r w:rsidRPr="001412B7">
        <w:rPr>
          <w:sz w:val="24"/>
          <w:szCs w:val="24"/>
        </w:rPr>
        <w:t>практический день как форма организации целенаправленной системной работы по</w:t>
      </w:r>
      <w:r w:rsidRPr="001412B7">
        <w:rPr>
          <w:spacing w:val="1"/>
          <w:sz w:val="24"/>
          <w:szCs w:val="24"/>
        </w:rPr>
        <w:t xml:space="preserve"> </w:t>
      </w:r>
      <w:r w:rsidRPr="001412B7">
        <w:rPr>
          <w:sz w:val="24"/>
          <w:szCs w:val="24"/>
        </w:rPr>
        <w:t>развитию</w:t>
      </w:r>
      <w:r w:rsidRPr="001412B7">
        <w:rPr>
          <w:spacing w:val="1"/>
          <w:sz w:val="24"/>
          <w:szCs w:val="24"/>
        </w:rPr>
        <w:t xml:space="preserve"> </w:t>
      </w:r>
      <w:r w:rsidRPr="001412B7">
        <w:rPr>
          <w:sz w:val="24"/>
          <w:szCs w:val="24"/>
        </w:rPr>
        <w:t>проектной</w:t>
      </w:r>
      <w:r w:rsidRPr="001412B7">
        <w:rPr>
          <w:spacing w:val="1"/>
          <w:sz w:val="24"/>
          <w:szCs w:val="24"/>
        </w:rPr>
        <w:t xml:space="preserve"> </w:t>
      </w:r>
      <w:r w:rsidRPr="001412B7">
        <w:rPr>
          <w:sz w:val="24"/>
          <w:szCs w:val="24"/>
        </w:rPr>
        <w:t>деятельности</w:t>
      </w:r>
      <w:r w:rsidRPr="001412B7">
        <w:rPr>
          <w:spacing w:val="1"/>
          <w:sz w:val="24"/>
          <w:szCs w:val="24"/>
        </w:rPr>
        <w:t xml:space="preserve"> </w:t>
      </w:r>
      <w:r w:rsidRPr="001412B7">
        <w:rPr>
          <w:sz w:val="24"/>
          <w:szCs w:val="24"/>
        </w:rPr>
        <w:t>школьников,</w:t>
      </w:r>
      <w:r w:rsidRPr="001412B7">
        <w:rPr>
          <w:spacing w:val="1"/>
          <w:sz w:val="24"/>
          <w:szCs w:val="24"/>
        </w:rPr>
        <w:t xml:space="preserve"> </w:t>
      </w:r>
      <w:r w:rsidRPr="001412B7">
        <w:rPr>
          <w:sz w:val="24"/>
          <w:szCs w:val="24"/>
        </w:rPr>
        <w:t>позволяет</w:t>
      </w:r>
      <w:r w:rsidRPr="001412B7">
        <w:rPr>
          <w:spacing w:val="1"/>
          <w:sz w:val="24"/>
          <w:szCs w:val="24"/>
        </w:rPr>
        <w:t xml:space="preserve"> </w:t>
      </w:r>
      <w:r w:rsidRPr="001412B7">
        <w:rPr>
          <w:sz w:val="24"/>
          <w:szCs w:val="24"/>
        </w:rPr>
        <w:t>интегрировать</w:t>
      </w:r>
      <w:r w:rsidRPr="001412B7">
        <w:rPr>
          <w:spacing w:val="61"/>
          <w:sz w:val="24"/>
          <w:szCs w:val="24"/>
        </w:rPr>
        <w:t xml:space="preserve"> </w:t>
      </w:r>
      <w:r w:rsidRPr="001412B7">
        <w:rPr>
          <w:sz w:val="24"/>
          <w:szCs w:val="24"/>
        </w:rPr>
        <w:t>содержание</w:t>
      </w:r>
      <w:r w:rsidRPr="001412B7">
        <w:rPr>
          <w:spacing w:val="1"/>
          <w:sz w:val="24"/>
          <w:szCs w:val="24"/>
        </w:rPr>
        <w:t xml:space="preserve"> </w:t>
      </w:r>
      <w:r w:rsidRPr="001412B7">
        <w:rPr>
          <w:sz w:val="24"/>
          <w:szCs w:val="24"/>
        </w:rPr>
        <w:t>урочной</w:t>
      </w:r>
      <w:r w:rsidRPr="001412B7">
        <w:rPr>
          <w:spacing w:val="-3"/>
          <w:sz w:val="24"/>
          <w:szCs w:val="24"/>
        </w:rPr>
        <w:t xml:space="preserve"> </w:t>
      </w:r>
      <w:r w:rsidRPr="001412B7">
        <w:rPr>
          <w:sz w:val="24"/>
          <w:szCs w:val="24"/>
        </w:rPr>
        <w:t>и внеурочной деятельности;</w:t>
      </w:r>
    </w:p>
    <w:p w:rsidR="001A5B40" w:rsidRPr="001412B7" w:rsidRDefault="001A5B40" w:rsidP="000D41A3">
      <w:pPr>
        <w:pStyle w:val="af5"/>
        <w:numPr>
          <w:ilvl w:val="0"/>
          <w:numId w:val="44"/>
        </w:numPr>
        <w:tabs>
          <w:tab w:val="left" w:pos="1359"/>
        </w:tabs>
        <w:ind w:left="0" w:right="112" w:firstLine="851"/>
        <w:rPr>
          <w:sz w:val="24"/>
          <w:szCs w:val="24"/>
        </w:rPr>
      </w:pPr>
      <w:r w:rsidRPr="001412B7">
        <w:rPr>
          <w:sz w:val="24"/>
          <w:szCs w:val="24"/>
        </w:rPr>
        <w:t>обеспечение 100% внеурочной деятельностью всех категорий обучающихся за счет</w:t>
      </w:r>
      <w:r w:rsidRPr="001412B7">
        <w:rPr>
          <w:spacing w:val="1"/>
          <w:sz w:val="24"/>
          <w:szCs w:val="24"/>
        </w:rPr>
        <w:t xml:space="preserve"> </w:t>
      </w:r>
      <w:r w:rsidRPr="001412B7">
        <w:rPr>
          <w:sz w:val="24"/>
          <w:szCs w:val="24"/>
        </w:rPr>
        <w:t>профессионального ресурса педагогов школы с привлечением педагогов дополнительного</w:t>
      </w:r>
      <w:r w:rsidRPr="001412B7">
        <w:rPr>
          <w:spacing w:val="1"/>
          <w:sz w:val="24"/>
          <w:szCs w:val="24"/>
        </w:rPr>
        <w:t xml:space="preserve"> </w:t>
      </w:r>
      <w:r w:rsidRPr="001412B7">
        <w:rPr>
          <w:sz w:val="24"/>
          <w:szCs w:val="24"/>
        </w:rPr>
        <w:t>образования;</w:t>
      </w:r>
    </w:p>
    <w:p w:rsidR="001A5B40" w:rsidRPr="001412B7" w:rsidRDefault="001A5B40" w:rsidP="000D41A3">
      <w:pPr>
        <w:pStyle w:val="af5"/>
        <w:numPr>
          <w:ilvl w:val="0"/>
          <w:numId w:val="44"/>
        </w:numPr>
        <w:tabs>
          <w:tab w:val="left" w:pos="1402"/>
        </w:tabs>
        <w:ind w:left="0" w:right="113" w:firstLine="851"/>
        <w:rPr>
          <w:sz w:val="24"/>
          <w:szCs w:val="24"/>
        </w:rPr>
      </w:pPr>
      <w:proofErr w:type="gramStart"/>
      <w:r w:rsidRPr="001412B7">
        <w:rPr>
          <w:sz w:val="24"/>
          <w:szCs w:val="24"/>
        </w:rPr>
        <w:t>модель</w:t>
      </w:r>
      <w:r w:rsidRPr="001412B7">
        <w:rPr>
          <w:spacing w:val="1"/>
          <w:sz w:val="24"/>
          <w:szCs w:val="24"/>
        </w:rPr>
        <w:t xml:space="preserve"> </w:t>
      </w:r>
      <w:r w:rsidRPr="001412B7">
        <w:rPr>
          <w:sz w:val="24"/>
          <w:szCs w:val="24"/>
        </w:rPr>
        <w:t>управления</w:t>
      </w:r>
      <w:r w:rsidRPr="001412B7">
        <w:rPr>
          <w:spacing w:val="1"/>
          <w:sz w:val="24"/>
          <w:szCs w:val="24"/>
        </w:rPr>
        <w:t xml:space="preserve"> </w:t>
      </w:r>
      <w:r w:rsidRPr="001412B7">
        <w:rPr>
          <w:sz w:val="24"/>
          <w:szCs w:val="24"/>
        </w:rPr>
        <w:t>результатами</w:t>
      </w:r>
      <w:r w:rsidRPr="001412B7">
        <w:rPr>
          <w:spacing w:val="1"/>
          <w:sz w:val="24"/>
          <w:szCs w:val="24"/>
        </w:rPr>
        <w:t xml:space="preserve"> </w:t>
      </w:r>
      <w:r w:rsidRPr="001412B7">
        <w:rPr>
          <w:sz w:val="24"/>
          <w:szCs w:val="24"/>
        </w:rPr>
        <w:t>образования</w:t>
      </w:r>
      <w:r w:rsidRPr="001412B7">
        <w:rPr>
          <w:spacing w:val="1"/>
          <w:sz w:val="24"/>
          <w:szCs w:val="24"/>
        </w:rPr>
        <w:t xml:space="preserve"> </w:t>
      </w:r>
      <w:r w:rsidRPr="001412B7">
        <w:rPr>
          <w:sz w:val="24"/>
          <w:szCs w:val="24"/>
        </w:rPr>
        <w:t>на</w:t>
      </w:r>
      <w:r w:rsidRPr="001412B7">
        <w:rPr>
          <w:spacing w:val="1"/>
          <w:sz w:val="24"/>
          <w:szCs w:val="24"/>
        </w:rPr>
        <w:t xml:space="preserve"> </w:t>
      </w:r>
      <w:r w:rsidRPr="001412B7">
        <w:rPr>
          <w:sz w:val="24"/>
          <w:szCs w:val="24"/>
        </w:rPr>
        <w:t>основе</w:t>
      </w:r>
      <w:r w:rsidRPr="001412B7">
        <w:rPr>
          <w:spacing w:val="1"/>
          <w:sz w:val="24"/>
          <w:szCs w:val="24"/>
        </w:rPr>
        <w:t xml:space="preserve"> </w:t>
      </w:r>
      <w:r w:rsidRPr="001412B7">
        <w:rPr>
          <w:sz w:val="24"/>
          <w:szCs w:val="24"/>
        </w:rPr>
        <w:t>системы</w:t>
      </w:r>
      <w:r w:rsidRPr="001412B7">
        <w:rPr>
          <w:spacing w:val="1"/>
          <w:sz w:val="24"/>
          <w:szCs w:val="24"/>
        </w:rPr>
        <w:t xml:space="preserve"> </w:t>
      </w:r>
      <w:r w:rsidRPr="001412B7">
        <w:rPr>
          <w:sz w:val="24"/>
          <w:szCs w:val="24"/>
        </w:rPr>
        <w:t>распределения</w:t>
      </w:r>
      <w:r w:rsidRPr="001412B7">
        <w:rPr>
          <w:spacing w:val="1"/>
          <w:sz w:val="24"/>
          <w:szCs w:val="24"/>
        </w:rPr>
        <w:t xml:space="preserve"> </w:t>
      </w:r>
      <w:r w:rsidRPr="001412B7">
        <w:rPr>
          <w:sz w:val="24"/>
          <w:szCs w:val="24"/>
        </w:rPr>
        <w:t>профессиональных</w:t>
      </w:r>
      <w:r w:rsidRPr="001412B7">
        <w:rPr>
          <w:spacing w:val="1"/>
          <w:sz w:val="24"/>
          <w:szCs w:val="24"/>
        </w:rPr>
        <w:t xml:space="preserve"> </w:t>
      </w:r>
      <w:r w:rsidRPr="001412B7">
        <w:rPr>
          <w:sz w:val="24"/>
          <w:szCs w:val="24"/>
        </w:rPr>
        <w:t>поручений</w:t>
      </w:r>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учетом</w:t>
      </w:r>
      <w:r w:rsidRPr="001412B7">
        <w:rPr>
          <w:spacing w:val="1"/>
          <w:sz w:val="24"/>
          <w:szCs w:val="24"/>
        </w:rPr>
        <w:t xml:space="preserve"> </w:t>
      </w:r>
      <w:r w:rsidRPr="001412B7">
        <w:rPr>
          <w:sz w:val="24"/>
          <w:szCs w:val="24"/>
        </w:rPr>
        <w:t>свободного</w:t>
      </w:r>
      <w:r w:rsidRPr="001412B7">
        <w:rPr>
          <w:spacing w:val="1"/>
          <w:sz w:val="24"/>
          <w:szCs w:val="24"/>
        </w:rPr>
        <w:t xml:space="preserve"> </w:t>
      </w:r>
      <w:r w:rsidRPr="001412B7">
        <w:rPr>
          <w:sz w:val="24"/>
          <w:szCs w:val="24"/>
        </w:rPr>
        <w:t>выбора,</w:t>
      </w:r>
      <w:r w:rsidRPr="001412B7">
        <w:rPr>
          <w:spacing w:val="1"/>
          <w:sz w:val="24"/>
          <w:szCs w:val="24"/>
        </w:rPr>
        <w:t xml:space="preserve"> </w:t>
      </w:r>
      <w:r w:rsidRPr="001412B7">
        <w:rPr>
          <w:sz w:val="24"/>
          <w:szCs w:val="24"/>
        </w:rPr>
        <w:t>обеспечивающая</w:t>
      </w:r>
      <w:r w:rsidRPr="001412B7">
        <w:rPr>
          <w:spacing w:val="1"/>
          <w:sz w:val="24"/>
          <w:szCs w:val="24"/>
        </w:rPr>
        <w:t xml:space="preserve"> </w:t>
      </w:r>
      <w:r w:rsidRPr="001412B7">
        <w:rPr>
          <w:sz w:val="24"/>
          <w:szCs w:val="24"/>
        </w:rPr>
        <w:t>повышение</w:t>
      </w:r>
      <w:r w:rsidRPr="001412B7">
        <w:rPr>
          <w:spacing w:val="-57"/>
          <w:sz w:val="24"/>
          <w:szCs w:val="24"/>
        </w:rPr>
        <w:t xml:space="preserve"> </w:t>
      </w:r>
      <w:r w:rsidRPr="001412B7">
        <w:rPr>
          <w:sz w:val="24"/>
          <w:szCs w:val="24"/>
        </w:rPr>
        <w:t>уровня персональной</w:t>
      </w:r>
      <w:r w:rsidRPr="001412B7">
        <w:rPr>
          <w:spacing w:val="-2"/>
          <w:sz w:val="24"/>
          <w:szCs w:val="24"/>
        </w:rPr>
        <w:t xml:space="preserve"> </w:t>
      </w:r>
      <w:r w:rsidRPr="001412B7">
        <w:rPr>
          <w:sz w:val="24"/>
          <w:szCs w:val="24"/>
        </w:rPr>
        <w:t>ответственности</w:t>
      </w:r>
      <w:r w:rsidRPr="001412B7">
        <w:rPr>
          <w:spacing w:val="2"/>
          <w:sz w:val="24"/>
          <w:szCs w:val="24"/>
        </w:rPr>
        <w:t xml:space="preserve"> </w:t>
      </w:r>
      <w:r w:rsidRPr="001412B7">
        <w:rPr>
          <w:sz w:val="24"/>
          <w:szCs w:val="24"/>
        </w:rPr>
        <w:t>каждого</w:t>
      </w:r>
      <w:r w:rsidRPr="001412B7">
        <w:rPr>
          <w:spacing w:val="1"/>
          <w:sz w:val="24"/>
          <w:szCs w:val="24"/>
        </w:rPr>
        <w:t xml:space="preserve"> </w:t>
      </w:r>
      <w:r w:rsidRPr="001412B7">
        <w:rPr>
          <w:sz w:val="24"/>
          <w:szCs w:val="24"/>
        </w:rPr>
        <w:t>педагога</w:t>
      </w:r>
      <w:r w:rsidRPr="001412B7">
        <w:rPr>
          <w:spacing w:val="-1"/>
          <w:sz w:val="24"/>
          <w:szCs w:val="24"/>
        </w:rPr>
        <w:t xml:space="preserve"> </w:t>
      </w:r>
      <w:r w:rsidRPr="001412B7">
        <w:rPr>
          <w:sz w:val="24"/>
          <w:szCs w:val="24"/>
        </w:rPr>
        <w:t>за</w:t>
      </w:r>
      <w:r w:rsidRPr="001412B7">
        <w:rPr>
          <w:spacing w:val="-6"/>
          <w:sz w:val="24"/>
          <w:szCs w:val="24"/>
        </w:rPr>
        <w:t xml:space="preserve"> </w:t>
      </w:r>
      <w:r w:rsidRPr="001412B7">
        <w:rPr>
          <w:sz w:val="24"/>
          <w:szCs w:val="24"/>
        </w:rPr>
        <w:t>качеств</w:t>
      </w:r>
      <w:r w:rsidRPr="001412B7">
        <w:rPr>
          <w:spacing w:val="4"/>
          <w:sz w:val="24"/>
          <w:szCs w:val="24"/>
        </w:rPr>
        <w:t xml:space="preserve"> </w:t>
      </w:r>
      <w:r w:rsidRPr="001412B7">
        <w:rPr>
          <w:sz w:val="24"/>
          <w:szCs w:val="24"/>
        </w:rPr>
        <w:t>выполненной</w:t>
      </w:r>
      <w:r w:rsidRPr="001412B7">
        <w:rPr>
          <w:spacing w:val="1"/>
          <w:sz w:val="24"/>
          <w:szCs w:val="24"/>
        </w:rPr>
        <w:t xml:space="preserve"> </w:t>
      </w:r>
      <w:r w:rsidRPr="001412B7">
        <w:rPr>
          <w:sz w:val="24"/>
          <w:szCs w:val="24"/>
        </w:rPr>
        <w:t>работы.</w:t>
      </w:r>
      <w:proofErr w:type="gramEnd"/>
    </w:p>
    <w:p w:rsidR="001A5B40" w:rsidRPr="00155627" w:rsidRDefault="001A5B40" w:rsidP="001A5B40">
      <w:pPr>
        <w:spacing w:after="0" w:line="240" w:lineRule="auto"/>
        <w:ind w:right="119" w:firstLine="851"/>
        <w:jc w:val="both"/>
        <w:rPr>
          <w:rFonts w:ascii="Times New Roman" w:hAnsi="Times New Roman" w:cs="Times New Roman"/>
          <w:b/>
          <w:i/>
          <w:sz w:val="24"/>
          <w:szCs w:val="24"/>
        </w:rPr>
      </w:pPr>
      <w:r w:rsidRPr="00155627">
        <w:rPr>
          <w:rFonts w:ascii="Times New Roman" w:hAnsi="Times New Roman" w:cs="Times New Roman"/>
          <w:b/>
          <w:i/>
          <w:sz w:val="24"/>
          <w:szCs w:val="24"/>
        </w:rPr>
        <w:t>Процесс</w:t>
      </w:r>
      <w:r w:rsidRPr="00155627">
        <w:rPr>
          <w:rFonts w:ascii="Times New Roman" w:hAnsi="Times New Roman" w:cs="Times New Roman"/>
          <w:b/>
          <w:i/>
          <w:spacing w:val="1"/>
          <w:sz w:val="24"/>
          <w:szCs w:val="24"/>
        </w:rPr>
        <w:t xml:space="preserve"> </w:t>
      </w:r>
      <w:r w:rsidRPr="00155627">
        <w:rPr>
          <w:rFonts w:ascii="Times New Roman" w:hAnsi="Times New Roman" w:cs="Times New Roman"/>
          <w:b/>
          <w:i/>
          <w:sz w:val="24"/>
          <w:szCs w:val="24"/>
        </w:rPr>
        <w:t>воспитания</w:t>
      </w:r>
      <w:r w:rsidRPr="00155627">
        <w:rPr>
          <w:rFonts w:ascii="Times New Roman" w:hAnsi="Times New Roman" w:cs="Times New Roman"/>
          <w:b/>
          <w:i/>
          <w:spacing w:val="1"/>
          <w:sz w:val="24"/>
          <w:szCs w:val="24"/>
        </w:rPr>
        <w:t xml:space="preserve"> </w:t>
      </w:r>
      <w:r w:rsidRPr="00155627">
        <w:rPr>
          <w:rFonts w:ascii="Times New Roman" w:hAnsi="Times New Roman" w:cs="Times New Roman"/>
          <w:b/>
          <w:i/>
          <w:sz w:val="24"/>
          <w:szCs w:val="24"/>
        </w:rPr>
        <w:t>основывается</w:t>
      </w:r>
      <w:r w:rsidRPr="00155627">
        <w:rPr>
          <w:rFonts w:ascii="Times New Roman" w:hAnsi="Times New Roman" w:cs="Times New Roman"/>
          <w:b/>
          <w:i/>
          <w:spacing w:val="1"/>
          <w:sz w:val="24"/>
          <w:szCs w:val="24"/>
        </w:rPr>
        <w:t xml:space="preserve"> </w:t>
      </w:r>
      <w:r w:rsidRPr="00155627">
        <w:rPr>
          <w:rFonts w:ascii="Times New Roman" w:hAnsi="Times New Roman" w:cs="Times New Roman"/>
          <w:b/>
          <w:i/>
          <w:sz w:val="24"/>
          <w:szCs w:val="24"/>
        </w:rPr>
        <w:t>на</w:t>
      </w:r>
      <w:r w:rsidRPr="00155627">
        <w:rPr>
          <w:rFonts w:ascii="Times New Roman" w:hAnsi="Times New Roman" w:cs="Times New Roman"/>
          <w:b/>
          <w:i/>
          <w:spacing w:val="1"/>
          <w:sz w:val="24"/>
          <w:szCs w:val="24"/>
        </w:rPr>
        <w:t xml:space="preserve"> </w:t>
      </w:r>
      <w:r w:rsidRPr="00155627">
        <w:rPr>
          <w:rFonts w:ascii="Times New Roman" w:hAnsi="Times New Roman" w:cs="Times New Roman"/>
          <w:b/>
          <w:i/>
          <w:sz w:val="24"/>
          <w:szCs w:val="24"/>
        </w:rPr>
        <w:t>следующих</w:t>
      </w:r>
      <w:r w:rsidRPr="00155627">
        <w:rPr>
          <w:rFonts w:ascii="Times New Roman" w:hAnsi="Times New Roman" w:cs="Times New Roman"/>
          <w:b/>
          <w:i/>
          <w:spacing w:val="1"/>
          <w:sz w:val="24"/>
          <w:szCs w:val="24"/>
        </w:rPr>
        <w:t xml:space="preserve"> </w:t>
      </w:r>
      <w:r w:rsidRPr="00155627">
        <w:rPr>
          <w:rFonts w:ascii="Times New Roman" w:hAnsi="Times New Roman" w:cs="Times New Roman"/>
          <w:b/>
          <w:i/>
          <w:sz w:val="24"/>
          <w:szCs w:val="24"/>
        </w:rPr>
        <w:t>принципах</w:t>
      </w:r>
      <w:r w:rsidRPr="00155627">
        <w:rPr>
          <w:rFonts w:ascii="Times New Roman" w:hAnsi="Times New Roman" w:cs="Times New Roman"/>
          <w:b/>
          <w:i/>
          <w:spacing w:val="1"/>
          <w:sz w:val="24"/>
          <w:szCs w:val="24"/>
        </w:rPr>
        <w:t xml:space="preserve"> </w:t>
      </w:r>
      <w:r w:rsidRPr="00155627">
        <w:rPr>
          <w:rFonts w:ascii="Times New Roman" w:hAnsi="Times New Roman" w:cs="Times New Roman"/>
          <w:b/>
          <w:i/>
          <w:sz w:val="24"/>
          <w:szCs w:val="24"/>
        </w:rPr>
        <w:t>взаимодействия</w:t>
      </w:r>
      <w:r w:rsidRPr="00155627">
        <w:rPr>
          <w:rFonts w:ascii="Times New Roman" w:hAnsi="Times New Roman" w:cs="Times New Roman"/>
          <w:b/>
          <w:i/>
          <w:spacing w:val="1"/>
          <w:sz w:val="24"/>
          <w:szCs w:val="24"/>
        </w:rPr>
        <w:t xml:space="preserve"> </w:t>
      </w:r>
      <w:r w:rsidRPr="00155627">
        <w:rPr>
          <w:rFonts w:ascii="Times New Roman" w:hAnsi="Times New Roman" w:cs="Times New Roman"/>
          <w:b/>
          <w:i/>
          <w:sz w:val="24"/>
          <w:szCs w:val="24"/>
        </w:rPr>
        <w:t>педагогов</w:t>
      </w:r>
      <w:r w:rsidRPr="00155627">
        <w:rPr>
          <w:rFonts w:ascii="Times New Roman" w:hAnsi="Times New Roman" w:cs="Times New Roman"/>
          <w:b/>
          <w:i/>
          <w:spacing w:val="2"/>
          <w:sz w:val="24"/>
          <w:szCs w:val="24"/>
        </w:rPr>
        <w:t xml:space="preserve"> </w:t>
      </w:r>
      <w:r w:rsidRPr="00155627">
        <w:rPr>
          <w:rFonts w:ascii="Times New Roman" w:hAnsi="Times New Roman" w:cs="Times New Roman"/>
          <w:b/>
          <w:i/>
          <w:sz w:val="24"/>
          <w:szCs w:val="24"/>
        </w:rPr>
        <w:t>и</w:t>
      </w:r>
      <w:r w:rsidRPr="00155627">
        <w:rPr>
          <w:rFonts w:ascii="Times New Roman" w:hAnsi="Times New Roman" w:cs="Times New Roman"/>
          <w:b/>
          <w:i/>
          <w:spacing w:val="-3"/>
          <w:sz w:val="24"/>
          <w:szCs w:val="24"/>
        </w:rPr>
        <w:t xml:space="preserve"> </w:t>
      </w:r>
      <w:r w:rsidRPr="00155627">
        <w:rPr>
          <w:rFonts w:ascii="Times New Roman" w:hAnsi="Times New Roman" w:cs="Times New Roman"/>
          <w:b/>
          <w:i/>
          <w:sz w:val="24"/>
          <w:szCs w:val="24"/>
        </w:rPr>
        <w:t>школьников:</w:t>
      </w:r>
    </w:p>
    <w:p w:rsidR="001A5B40" w:rsidRPr="001412B7" w:rsidRDefault="001A5B40" w:rsidP="000D41A3">
      <w:pPr>
        <w:pStyle w:val="af5"/>
        <w:numPr>
          <w:ilvl w:val="0"/>
          <w:numId w:val="44"/>
        </w:numPr>
        <w:tabs>
          <w:tab w:val="left" w:pos="1417"/>
        </w:tabs>
        <w:ind w:left="0" w:right="126" w:firstLine="851"/>
        <w:rPr>
          <w:sz w:val="24"/>
          <w:szCs w:val="24"/>
        </w:rPr>
      </w:pPr>
      <w:r w:rsidRPr="001412B7">
        <w:rPr>
          <w:sz w:val="24"/>
          <w:szCs w:val="24"/>
        </w:rPr>
        <w:t>неукоснительное</w:t>
      </w:r>
      <w:r w:rsidRPr="001412B7">
        <w:rPr>
          <w:spacing w:val="1"/>
          <w:sz w:val="24"/>
          <w:szCs w:val="24"/>
        </w:rPr>
        <w:t xml:space="preserve"> </w:t>
      </w:r>
      <w:r w:rsidRPr="001412B7">
        <w:rPr>
          <w:sz w:val="24"/>
          <w:szCs w:val="24"/>
        </w:rPr>
        <w:t>соблюдение</w:t>
      </w:r>
      <w:r w:rsidRPr="001412B7">
        <w:rPr>
          <w:spacing w:val="1"/>
          <w:sz w:val="24"/>
          <w:szCs w:val="24"/>
        </w:rPr>
        <w:t xml:space="preserve"> </w:t>
      </w:r>
      <w:r w:rsidRPr="001412B7">
        <w:rPr>
          <w:sz w:val="24"/>
          <w:szCs w:val="24"/>
        </w:rPr>
        <w:t>законности</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прав</w:t>
      </w:r>
      <w:r w:rsidRPr="001412B7">
        <w:rPr>
          <w:spacing w:val="1"/>
          <w:sz w:val="24"/>
          <w:szCs w:val="24"/>
        </w:rPr>
        <w:t xml:space="preserve"> </w:t>
      </w:r>
      <w:r w:rsidRPr="001412B7">
        <w:rPr>
          <w:sz w:val="24"/>
          <w:szCs w:val="24"/>
        </w:rPr>
        <w:t>семьи</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ребенка,</w:t>
      </w:r>
      <w:r w:rsidRPr="001412B7">
        <w:rPr>
          <w:spacing w:val="1"/>
          <w:sz w:val="24"/>
          <w:szCs w:val="24"/>
        </w:rPr>
        <w:t xml:space="preserve"> </w:t>
      </w:r>
      <w:r w:rsidRPr="001412B7">
        <w:rPr>
          <w:sz w:val="24"/>
          <w:szCs w:val="24"/>
        </w:rPr>
        <w:t>соблюдения</w:t>
      </w:r>
      <w:r w:rsidRPr="001412B7">
        <w:rPr>
          <w:spacing w:val="1"/>
          <w:sz w:val="24"/>
          <w:szCs w:val="24"/>
        </w:rPr>
        <w:t xml:space="preserve"> </w:t>
      </w:r>
      <w:r w:rsidRPr="001412B7">
        <w:rPr>
          <w:sz w:val="24"/>
          <w:szCs w:val="24"/>
        </w:rPr>
        <w:t>конфиденциальности информации о ребенке и семье, приоритета безопасности ребенка при</w:t>
      </w:r>
      <w:r w:rsidRPr="001412B7">
        <w:rPr>
          <w:spacing w:val="1"/>
          <w:sz w:val="24"/>
          <w:szCs w:val="24"/>
        </w:rPr>
        <w:t xml:space="preserve"> </w:t>
      </w:r>
      <w:r w:rsidRPr="001412B7">
        <w:rPr>
          <w:sz w:val="24"/>
          <w:szCs w:val="24"/>
        </w:rPr>
        <w:t>нахождении</w:t>
      </w:r>
      <w:r w:rsidRPr="001412B7">
        <w:rPr>
          <w:spacing w:val="-3"/>
          <w:sz w:val="24"/>
          <w:szCs w:val="24"/>
        </w:rPr>
        <w:t xml:space="preserve"> </w:t>
      </w:r>
      <w:r w:rsidRPr="001412B7">
        <w:rPr>
          <w:sz w:val="24"/>
          <w:szCs w:val="24"/>
        </w:rPr>
        <w:t>в</w:t>
      </w:r>
      <w:r w:rsidRPr="001412B7">
        <w:rPr>
          <w:spacing w:val="-1"/>
          <w:sz w:val="24"/>
          <w:szCs w:val="24"/>
        </w:rPr>
        <w:t xml:space="preserve"> </w:t>
      </w:r>
      <w:r w:rsidRPr="001412B7">
        <w:rPr>
          <w:sz w:val="24"/>
          <w:szCs w:val="24"/>
        </w:rPr>
        <w:t>образовательной</w:t>
      </w:r>
      <w:r w:rsidRPr="001412B7">
        <w:rPr>
          <w:spacing w:val="-2"/>
          <w:sz w:val="24"/>
          <w:szCs w:val="24"/>
        </w:rPr>
        <w:t xml:space="preserve"> </w:t>
      </w:r>
      <w:r w:rsidRPr="001412B7">
        <w:rPr>
          <w:sz w:val="24"/>
          <w:szCs w:val="24"/>
        </w:rPr>
        <w:t>организации;</w:t>
      </w:r>
    </w:p>
    <w:p w:rsidR="001A5B40" w:rsidRPr="001412B7" w:rsidRDefault="001A5B40" w:rsidP="000D41A3">
      <w:pPr>
        <w:pStyle w:val="af5"/>
        <w:numPr>
          <w:ilvl w:val="0"/>
          <w:numId w:val="44"/>
        </w:numPr>
        <w:tabs>
          <w:tab w:val="left" w:pos="1359"/>
        </w:tabs>
        <w:ind w:left="0" w:right="121" w:firstLine="851"/>
        <w:rPr>
          <w:sz w:val="24"/>
          <w:szCs w:val="24"/>
        </w:rPr>
      </w:pPr>
      <w:proofErr w:type="gramStart"/>
      <w:r w:rsidRPr="001412B7">
        <w:rPr>
          <w:sz w:val="24"/>
          <w:szCs w:val="24"/>
        </w:rPr>
        <w:t>ориентир на создание в образовательной организации психологически комфортной</w:t>
      </w:r>
      <w:r w:rsidRPr="001412B7">
        <w:rPr>
          <w:spacing w:val="1"/>
          <w:sz w:val="24"/>
          <w:szCs w:val="24"/>
        </w:rPr>
        <w:t xml:space="preserve"> </w:t>
      </w:r>
      <w:r w:rsidRPr="001412B7">
        <w:rPr>
          <w:sz w:val="24"/>
          <w:szCs w:val="24"/>
        </w:rPr>
        <w:t>среды</w:t>
      </w:r>
      <w:r w:rsidRPr="001412B7">
        <w:rPr>
          <w:spacing w:val="1"/>
          <w:sz w:val="24"/>
          <w:szCs w:val="24"/>
        </w:rPr>
        <w:t xml:space="preserve"> </w:t>
      </w:r>
      <w:r w:rsidRPr="001412B7">
        <w:rPr>
          <w:sz w:val="24"/>
          <w:szCs w:val="24"/>
        </w:rPr>
        <w:t>для</w:t>
      </w:r>
      <w:r w:rsidRPr="001412B7">
        <w:rPr>
          <w:spacing w:val="1"/>
          <w:sz w:val="24"/>
          <w:szCs w:val="24"/>
        </w:rPr>
        <w:t xml:space="preserve"> </w:t>
      </w:r>
      <w:r w:rsidRPr="001412B7">
        <w:rPr>
          <w:sz w:val="24"/>
          <w:szCs w:val="24"/>
        </w:rPr>
        <w:t>каждого</w:t>
      </w:r>
      <w:r w:rsidRPr="001412B7">
        <w:rPr>
          <w:spacing w:val="1"/>
          <w:sz w:val="24"/>
          <w:szCs w:val="24"/>
        </w:rPr>
        <w:t xml:space="preserve"> </w:t>
      </w:r>
      <w:r w:rsidRPr="001412B7">
        <w:rPr>
          <w:sz w:val="24"/>
          <w:szCs w:val="24"/>
        </w:rPr>
        <w:t>ребенка</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взрослого,</w:t>
      </w:r>
      <w:r w:rsidRPr="001412B7">
        <w:rPr>
          <w:spacing w:val="1"/>
          <w:sz w:val="24"/>
          <w:szCs w:val="24"/>
        </w:rPr>
        <w:t xml:space="preserve"> </w:t>
      </w:r>
      <w:r w:rsidRPr="001412B7">
        <w:rPr>
          <w:sz w:val="24"/>
          <w:szCs w:val="24"/>
        </w:rPr>
        <w:t>без</w:t>
      </w:r>
      <w:r w:rsidRPr="001412B7">
        <w:rPr>
          <w:spacing w:val="1"/>
          <w:sz w:val="24"/>
          <w:szCs w:val="24"/>
        </w:rPr>
        <w:t xml:space="preserve"> </w:t>
      </w:r>
      <w:r w:rsidRPr="001412B7">
        <w:rPr>
          <w:sz w:val="24"/>
          <w:szCs w:val="24"/>
        </w:rPr>
        <w:t>которой</w:t>
      </w:r>
      <w:r w:rsidRPr="001412B7">
        <w:rPr>
          <w:spacing w:val="1"/>
          <w:sz w:val="24"/>
          <w:szCs w:val="24"/>
        </w:rPr>
        <w:t xml:space="preserve"> </w:t>
      </w:r>
      <w:r w:rsidRPr="001412B7">
        <w:rPr>
          <w:sz w:val="24"/>
          <w:szCs w:val="24"/>
        </w:rPr>
        <w:t>невозможно</w:t>
      </w:r>
      <w:r w:rsidRPr="001412B7">
        <w:rPr>
          <w:spacing w:val="1"/>
          <w:sz w:val="24"/>
          <w:szCs w:val="24"/>
        </w:rPr>
        <w:t xml:space="preserve"> </w:t>
      </w:r>
      <w:r w:rsidRPr="001412B7">
        <w:rPr>
          <w:sz w:val="24"/>
          <w:szCs w:val="24"/>
        </w:rPr>
        <w:t>конструктивное</w:t>
      </w:r>
      <w:r w:rsidRPr="001412B7">
        <w:rPr>
          <w:spacing w:val="1"/>
          <w:sz w:val="24"/>
          <w:szCs w:val="24"/>
        </w:rPr>
        <w:t xml:space="preserve"> </w:t>
      </w:r>
      <w:r w:rsidRPr="001412B7">
        <w:rPr>
          <w:sz w:val="24"/>
          <w:szCs w:val="24"/>
        </w:rPr>
        <w:t>взаимодействие</w:t>
      </w:r>
      <w:r w:rsidRPr="001412B7">
        <w:rPr>
          <w:spacing w:val="-5"/>
          <w:sz w:val="24"/>
          <w:szCs w:val="24"/>
        </w:rPr>
        <w:t xml:space="preserve"> </w:t>
      </w:r>
      <w:r w:rsidRPr="001412B7">
        <w:rPr>
          <w:sz w:val="24"/>
          <w:szCs w:val="24"/>
        </w:rPr>
        <w:t>школьников</w:t>
      </w:r>
      <w:r w:rsidRPr="001412B7">
        <w:rPr>
          <w:spacing w:val="3"/>
          <w:sz w:val="24"/>
          <w:szCs w:val="24"/>
        </w:rPr>
        <w:t xml:space="preserve"> </w:t>
      </w:r>
      <w:r w:rsidRPr="001412B7">
        <w:rPr>
          <w:sz w:val="24"/>
          <w:szCs w:val="24"/>
        </w:rPr>
        <w:t>и</w:t>
      </w:r>
      <w:r w:rsidRPr="001412B7">
        <w:rPr>
          <w:spacing w:val="-2"/>
          <w:sz w:val="24"/>
          <w:szCs w:val="24"/>
        </w:rPr>
        <w:t xml:space="preserve"> </w:t>
      </w:r>
      <w:r w:rsidRPr="001412B7">
        <w:rPr>
          <w:sz w:val="24"/>
          <w:szCs w:val="24"/>
        </w:rPr>
        <w:t>педагогов;</w:t>
      </w:r>
      <w:proofErr w:type="gramEnd"/>
    </w:p>
    <w:p w:rsidR="001A5B40" w:rsidRPr="001412B7" w:rsidRDefault="001A5B40" w:rsidP="000D41A3">
      <w:pPr>
        <w:pStyle w:val="af5"/>
        <w:numPr>
          <w:ilvl w:val="0"/>
          <w:numId w:val="44"/>
        </w:numPr>
        <w:tabs>
          <w:tab w:val="left" w:pos="1364"/>
        </w:tabs>
        <w:ind w:left="0" w:right="113" w:firstLine="851"/>
        <w:rPr>
          <w:sz w:val="24"/>
          <w:szCs w:val="24"/>
        </w:rPr>
      </w:pPr>
      <w:r w:rsidRPr="001412B7">
        <w:rPr>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w:t>
      </w:r>
      <w:r w:rsidRPr="001412B7">
        <w:rPr>
          <w:spacing w:val="1"/>
          <w:sz w:val="24"/>
          <w:szCs w:val="24"/>
        </w:rPr>
        <w:t xml:space="preserve"> </w:t>
      </w:r>
      <w:r w:rsidRPr="001412B7">
        <w:rPr>
          <w:sz w:val="24"/>
          <w:szCs w:val="24"/>
        </w:rPr>
        <w:t>событиями,</w:t>
      </w:r>
      <w:r w:rsidRPr="001412B7">
        <w:rPr>
          <w:spacing w:val="-9"/>
          <w:sz w:val="24"/>
          <w:szCs w:val="24"/>
        </w:rPr>
        <w:t xml:space="preserve"> </w:t>
      </w:r>
      <w:r w:rsidRPr="001412B7">
        <w:rPr>
          <w:sz w:val="24"/>
          <w:szCs w:val="24"/>
        </w:rPr>
        <w:t>общими позитивными</w:t>
      </w:r>
      <w:r w:rsidRPr="001412B7">
        <w:rPr>
          <w:spacing w:val="-6"/>
          <w:sz w:val="24"/>
          <w:szCs w:val="24"/>
        </w:rPr>
        <w:t xml:space="preserve"> </w:t>
      </w:r>
      <w:r w:rsidRPr="001412B7">
        <w:rPr>
          <w:sz w:val="24"/>
          <w:szCs w:val="24"/>
        </w:rPr>
        <w:t>эмоциями и</w:t>
      </w:r>
      <w:r w:rsidRPr="001412B7">
        <w:rPr>
          <w:spacing w:val="-10"/>
          <w:sz w:val="24"/>
          <w:szCs w:val="24"/>
        </w:rPr>
        <w:t xml:space="preserve"> </w:t>
      </w:r>
      <w:r w:rsidRPr="001412B7">
        <w:rPr>
          <w:sz w:val="24"/>
          <w:szCs w:val="24"/>
        </w:rPr>
        <w:t>доверительными</w:t>
      </w:r>
      <w:r w:rsidRPr="001412B7">
        <w:rPr>
          <w:spacing w:val="-6"/>
          <w:sz w:val="24"/>
          <w:szCs w:val="24"/>
        </w:rPr>
        <w:t xml:space="preserve"> </w:t>
      </w:r>
      <w:r w:rsidRPr="001412B7">
        <w:rPr>
          <w:sz w:val="24"/>
          <w:szCs w:val="24"/>
        </w:rPr>
        <w:t>отношениями друг к</w:t>
      </w:r>
      <w:r w:rsidRPr="001412B7">
        <w:rPr>
          <w:spacing w:val="-3"/>
          <w:sz w:val="24"/>
          <w:szCs w:val="24"/>
        </w:rPr>
        <w:t xml:space="preserve"> </w:t>
      </w:r>
      <w:r w:rsidRPr="001412B7">
        <w:rPr>
          <w:sz w:val="24"/>
          <w:szCs w:val="24"/>
        </w:rPr>
        <w:t>другу;</w:t>
      </w:r>
    </w:p>
    <w:p w:rsidR="001A5B40" w:rsidRPr="001412B7" w:rsidRDefault="001A5B40" w:rsidP="000D41A3">
      <w:pPr>
        <w:pStyle w:val="af5"/>
        <w:numPr>
          <w:ilvl w:val="0"/>
          <w:numId w:val="44"/>
        </w:numPr>
        <w:tabs>
          <w:tab w:val="left" w:pos="1417"/>
        </w:tabs>
        <w:ind w:left="0" w:right="117" w:firstLine="851"/>
        <w:rPr>
          <w:sz w:val="24"/>
          <w:szCs w:val="24"/>
        </w:rPr>
      </w:pPr>
      <w:r w:rsidRPr="001412B7">
        <w:rPr>
          <w:sz w:val="24"/>
          <w:szCs w:val="24"/>
        </w:rPr>
        <w:lastRenderedPageBreak/>
        <w:t>организация</w:t>
      </w:r>
      <w:r w:rsidRPr="001412B7">
        <w:rPr>
          <w:spacing w:val="1"/>
          <w:sz w:val="24"/>
          <w:szCs w:val="24"/>
        </w:rPr>
        <w:t xml:space="preserve"> </w:t>
      </w:r>
      <w:r w:rsidRPr="001412B7">
        <w:rPr>
          <w:sz w:val="24"/>
          <w:szCs w:val="24"/>
        </w:rPr>
        <w:t>основных</w:t>
      </w:r>
      <w:r w:rsidRPr="001412B7">
        <w:rPr>
          <w:spacing w:val="1"/>
          <w:sz w:val="24"/>
          <w:szCs w:val="24"/>
        </w:rPr>
        <w:t xml:space="preserve"> </w:t>
      </w:r>
      <w:r w:rsidRPr="001412B7">
        <w:rPr>
          <w:sz w:val="24"/>
          <w:szCs w:val="24"/>
        </w:rPr>
        <w:t>совместных</w:t>
      </w:r>
      <w:r w:rsidRPr="001412B7">
        <w:rPr>
          <w:spacing w:val="1"/>
          <w:sz w:val="24"/>
          <w:szCs w:val="24"/>
        </w:rPr>
        <w:t xml:space="preserve"> </w:t>
      </w:r>
      <w:r w:rsidRPr="001412B7">
        <w:rPr>
          <w:sz w:val="24"/>
          <w:szCs w:val="24"/>
        </w:rPr>
        <w:t>дел</w:t>
      </w:r>
      <w:r w:rsidRPr="001412B7">
        <w:rPr>
          <w:spacing w:val="1"/>
          <w:sz w:val="24"/>
          <w:szCs w:val="24"/>
        </w:rPr>
        <w:t xml:space="preserve"> </w:t>
      </w:r>
      <w:r w:rsidRPr="001412B7">
        <w:rPr>
          <w:sz w:val="24"/>
          <w:szCs w:val="24"/>
        </w:rPr>
        <w:t>школьников</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педагогов</w:t>
      </w:r>
      <w:r w:rsidRPr="001412B7">
        <w:rPr>
          <w:spacing w:val="1"/>
          <w:sz w:val="24"/>
          <w:szCs w:val="24"/>
        </w:rPr>
        <w:t xml:space="preserve"> </w:t>
      </w:r>
      <w:r w:rsidRPr="001412B7">
        <w:rPr>
          <w:sz w:val="24"/>
          <w:szCs w:val="24"/>
        </w:rPr>
        <w:t>как</w:t>
      </w:r>
      <w:r w:rsidRPr="001412B7">
        <w:rPr>
          <w:spacing w:val="1"/>
          <w:sz w:val="24"/>
          <w:szCs w:val="24"/>
        </w:rPr>
        <w:t xml:space="preserve"> </w:t>
      </w:r>
      <w:r w:rsidRPr="001412B7">
        <w:rPr>
          <w:sz w:val="24"/>
          <w:szCs w:val="24"/>
        </w:rPr>
        <w:t>предмета</w:t>
      </w:r>
      <w:r w:rsidRPr="001412B7">
        <w:rPr>
          <w:spacing w:val="1"/>
          <w:sz w:val="24"/>
          <w:szCs w:val="24"/>
        </w:rPr>
        <w:t xml:space="preserve"> </w:t>
      </w:r>
      <w:r w:rsidRPr="001412B7">
        <w:rPr>
          <w:sz w:val="24"/>
          <w:szCs w:val="24"/>
        </w:rPr>
        <w:t>совместной</w:t>
      </w:r>
      <w:r w:rsidRPr="001412B7">
        <w:rPr>
          <w:spacing w:val="-3"/>
          <w:sz w:val="24"/>
          <w:szCs w:val="24"/>
        </w:rPr>
        <w:t xml:space="preserve"> </w:t>
      </w:r>
      <w:r w:rsidRPr="001412B7">
        <w:rPr>
          <w:sz w:val="24"/>
          <w:szCs w:val="24"/>
        </w:rPr>
        <w:t>заботы</w:t>
      </w:r>
      <w:r w:rsidRPr="001412B7">
        <w:rPr>
          <w:spacing w:val="3"/>
          <w:sz w:val="24"/>
          <w:szCs w:val="24"/>
        </w:rPr>
        <w:t xml:space="preserve"> </w:t>
      </w:r>
      <w:r w:rsidRPr="001412B7">
        <w:rPr>
          <w:sz w:val="24"/>
          <w:szCs w:val="24"/>
        </w:rPr>
        <w:t>и</w:t>
      </w:r>
      <w:r w:rsidRPr="001412B7">
        <w:rPr>
          <w:spacing w:val="-2"/>
          <w:sz w:val="24"/>
          <w:szCs w:val="24"/>
        </w:rPr>
        <w:t xml:space="preserve"> </w:t>
      </w:r>
      <w:r w:rsidRPr="001412B7">
        <w:rPr>
          <w:sz w:val="24"/>
          <w:szCs w:val="24"/>
        </w:rPr>
        <w:t>взрослых,</w:t>
      </w:r>
      <w:r w:rsidRPr="001412B7">
        <w:rPr>
          <w:spacing w:val="4"/>
          <w:sz w:val="24"/>
          <w:szCs w:val="24"/>
        </w:rPr>
        <w:t xml:space="preserve"> </w:t>
      </w:r>
      <w:r w:rsidRPr="001412B7">
        <w:rPr>
          <w:sz w:val="24"/>
          <w:szCs w:val="24"/>
        </w:rPr>
        <w:t>и</w:t>
      </w:r>
      <w:r w:rsidRPr="001412B7">
        <w:rPr>
          <w:spacing w:val="3"/>
          <w:sz w:val="24"/>
          <w:szCs w:val="24"/>
        </w:rPr>
        <w:t xml:space="preserve"> </w:t>
      </w:r>
      <w:r w:rsidRPr="001412B7">
        <w:rPr>
          <w:sz w:val="24"/>
          <w:szCs w:val="24"/>
        </w:rPr>
        <w:t>детей;</w:t>
      </w:r>
    </w:p>
    <w:p w:rsidR="001A5B40" w:rsidRPr="001412B7" w:rsidRDefault="001A5B40" w:rsidP="000D41A3">
      <w:pPr>
        <w:pStyle w:val="af5"/>
        <w:numPr>
          <w:ilvl w:val="0"/>
          <w:numId w:val="44"/>
        </w:numPr>
        <w:tabs>
          <w:tab w:val="left" w:pos="1441"/>
        </w:tabs>
        <w:ind w:left="0" w:right="127" w:firstLine="851"/>
        <w:rPr>
          <w:sz w:val="24"/>
          <w:szCs w:val="24"/>
        </w:rPr>
      </w:pPr>
      <w:r w:rsidRPr="001412B7">
        <w:rPr>
          <w:sz w:val="24"/>
          <w:szCs w:val="24"/>
        </w:rPr>
        <w:t>системность,</w:t>
      </w:r>
      <w:r w:rsidRPr="001412B7">
        <w:rPr>
          <w:spacing w:val="1"/>
          <w:sz w:val="24"/>
          <w:szCs w:val="24"/>
        </w:rPr>
        <w:t xml:space="preserve"> </w:t>
      </w:r>
      <w:r w:rsidRPr="001412B7">
        <w:rPr>
          <w:sz w:val="24"/>
          <w:szCs w:val="24"/>
        </w:rPr>
        <w:t>целесообразность</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нешаблонность</w:t>
      </w:r>
      <w:r w:rsidRPr="001412B7">
        <w:rPr>
          <w:spacing w:val="1"/>
          <w:sz w:val="24"/>
          <w:szCs w:val="24"/>
        </w:rPr>
        <w:t xml:space="preserve"> </w:t>
      </w:r>
      <w:r w:rsidRPr="001412B7">
        <w:rPr>
          <w:sz w:val="24"/>
          <w:szCs w:val="24"/>
        </w:rPr>
        <w:t>воспитания</w:t>
      </w:r>
      <w:r w:rsidRPr="001412B7">
        <w:rPr>
          <w:spacing w:val="1"/>
          <w:sz w:val="24"/>
          <w:szCs w:val="24"/>
        </w:rPr>
        <w:t xml:space="preserve"> </w:t>
      </w:r>
      <w:r w:rsidRPr="001412B7">
        <w:rPr>
          <w:sz w:val="24"/>
          <w:szCs w:val="24"/>
        </w:rPr>
        <w:t>как</w:t>
      </w:r>
      <w:r w:rsidRPr="001412B7">
        <w:rPr>
          <w:spacing w:val="1"/>
          <w:sz w:val="24"/>
          <w:szCs w:val="24"/>
        </w:rPr>
        <w:t xml:space="preserve"> </w:t>
      </w:r>
      <w:r w:rsidRPr="001412B7">
        <w:rPr>
          <w:sz w:val="24"/>
          <w:szCs w:val="24"/>
        </w:rPr>
        <w:t>условия</w:t>
      </w:r>
      <w:r w:rsidRPr="001412B7">
        <w:rPr>
          <w:spacing w:val="1"/>
          <w:sz w:val="24"/>
          <w:szCs w:val="24"/>
        </w:rPr>
        <w:t xml:space="preserve"> </w:t>
      </w:r>
      <w:r w:rsidRPr="001412B7">
        <w:rPr>
          <w:sz w:val="24"/>
          <w:szCs w:val="24"/>
        </w:rPr>
        <w:t>его</w:t>
      </w:r>
      <w:r w:rsidRPr="001412B7">
        <w:rPr>
          <w:spacing w:val="1"/>
          <w:sz w:val="24"/>
          <w:szCs w:val="24"/>
        </w:rPr>
        <w:t xml:space="preserve"> </w:t>
      </w:r>
      <w:r w:rsidRPr="001412B7">
        <w:rPr>
          <w:sz w:val="24"/>
          <w:szCs w:val="24"/>
        </w:rPr>
        <w:t>эффективности.</w:t>
      </w:r>
    </w:p>
    <w:p w:rsidR="001A5B40" w:rsidRPr="00155627" w:rsidRDefault="001A5B40" w:rsidP="001A5B40">
      <w:pPr>
        <w:spacing w:after="0" w:line="240" w:lineRule="auto"/>
        <w:ind w:firstLine="851"/>
        <w:jc w:val="both"/>
        <w:rPr>
          <w:rFonts w:ascii="Times New Roman" w:hAnsi="Times New Roman" w:cs="Times New Roman"/>
          <w:b/>
          <w:i/>
          <w:sz w:val="24"/>
          <w:szCs w:val="24"/>
        </w:rPr>
      </w:pPr>
      <w:r w:rsidRPr="00155627">
        <w:rPr>
          <w:rFonts w:ascii="Times New Roman" w:hAnsi="Times New Roman" w:cs="Times New Roman"/>
          <w:b/>
          <w:i/>
          <w:sz w:val="24"/>
          <w:szCs w:val="24"/>
        </w:rPr>
        <w:t>Основными</w:t>
      </w:r>
      <w:r w:rsidRPr="00155627">
        <w:rPr>
          <w:rFonts w:ascii="Times New Roman" w:hAnsi="Times New Roman" w:cs="Times New Roman"/>
          <w:b/>
          <w:i/>
          <w:spacing w:val="-4"/>
          <w:sz w:val="24"/>
          <w:szCs w:val="24"/>
        </w:rPr>
        <w:t xml:space="preserve"> </w:t>
      </w:r>
      <w:r w:rsidRPr="00155627">
        <w:rPr>
          <w:rFonts w:ascii="Times New Roman" w:hAnsi="Times New Roman" w:cs="Times New Roman"/>
          <w:b/>
          <w:i/>
          <w:sz w:val="24"/>
          <w:szCs w:val="24"/>
        </w:rPr>
        <w:t>традициями</w:t>
      </w:r>
      <w:r w:rsidRPr="00155627">
        <w:rPr>
          <w:rFonts w:ascii="Times New Roman" w:hAnsi="Times New Roman" w:cs="Times New Roman"/>
          <w:b/>
          <w:i/>
          <w:spacing w:val="-3"/>
          <w:sz w:val="24"/>
          <w:szCs w:val="24"/>
        </w:rPr>
        <w:t xml:space="preserve"> </w:t>
      </w:r>
      <w:r w:rsidRPr="00155627">
        <w:rPr>
          <w:rFonts w:ascii="Times New Roman" w:hAnsi="Times New Roman" w:cs="Times New Roman"/>
          <w:b/>
          <w:i/>
          <w:sz w:val="24"/>
          <w:szCs w:val="24"/>
        </w:rPr>
        <w:t>воспитания</w:t>
      </w:r>
      <w:r w:rsidRPr="00155627">
        <w:rPr>
          <w:rFonts w:ascii="Times New Roman" w:hAnsi="Times New Roman" w:cs="Times New Roman"/>
          <w:b/>
          <w:i/>
          <w:spacing w:val="-9"/>
          <w:sz w:val="24"/>
          <w:szCs w:val="24"/>
        </w:rPr>
        <w:t xml:space="preserve"> </w:t>
      </w:r>
      <w:r w:rsidRPr="00155627">
        <w:rPr>
          <w:rFonts w:ascii="Times New Roman" w:hAnsi="Times New Roman" w:cs="Times New Roman"/>
          <w:b/>
          <w:i/>
          <w:sz w:val="24"/>
          <w:szCs w:val="24"/>
        </w:rPr>
        <w:t>являются</w:t>
      </w:r>
      <w:r w:rsidRPr="00155627">
        <w:rPr>
          <w:rFonts w:ascii="Times New Roman" w:hAnsi="Times New Roman" w:cs="Times New Roman"/>
          <w:b/>
          <w:i/>
          <w:spacing w:val="-4"/>
          <w:sz w:val="24"/>
          <w:szCs w:val="24"/>
        </w:rPr>
        <w:t xml:space="preserve"> </w:t>
      </w:r>
      <w:r w:rsidRPr="00155627">
        <w:rPr>
          <w:rFonts w:ascii="Times New Roman" w:hAnsi="Times New Roman" w:cs="Times New Roman"/>
          <w:b/>
          <w:i/>
          <w:sz w:val="24"/>
          <w:szCs w:val="24"/>
        </w:rPr>
        <w:t>следующие:</w:t>
      </w:r>
    </w:p>
    <w:p w:rsidR="001A5B40" w:rsidRPr="001412B7" w:rsidRDefault="001A5B40" w:rsidP="000D41A3">
      <w:pPr>
        <w:pStyle w:val="af5"/>
        <w:numPr>
          <w:ilvl w:val="0"/>
          <w:numId w:val="44"/>
        </w:numPr>
        <w:tabs>
          <w:tab w:val="left" w:pos="1441"/>
        </w:tabs>
        <w:ind w:left="0" w:right="111" w:firstLine="851"/>
        <w:rPr>
          <w:sz w:val="24"/>
          <w:szCs w:val="24"/>
        </w:rPr>
      </w:pPr>
      <w:r w:rsidRPr="001412B7">
        <w:rPr>
          <w:sz w:val="24"/>
          <w:szCs w:val="24"/>
        </w:rPr>
        <w:t>стержнем</w:t>
      </w:r>
      <w:r w:rsidRPr="001412B7">
        <w:rPr>
          <w:spacing w:val="1"/>
          <w:sz w:val="24"/>
          <w:szCs w:val="24"/>
        </w:rPr>
        <w:t xml:space="preserve"> </w:t>
      </w:r>
      <w:r w:rsidRPr="001412B7">
        <w:rPr>
          <w:sz w:val="24"/>
          <w:szCs w:val="24"/>
        </w:rPr>
        <w:t>годового</w:t>
      </w:r>
      <w:r w:rsidRPr="001412B7">
        <w:rPr>
          <w:spacing w:val="1"/>
          <w:sz w:val="24"/>
          <w:szCs w:val="24"/>
        </w:rPr>
        <w:t xml:space="preserve"> </w:t>
      </w:r>
      <w:r w:rsidRPr="001412B7">
        <w:rPr>
          <w:sz w:val="24"/>
          <w:szCs w:val="24"/>
        </w:rPr>
        <w:t>цикла</w:t>
      </w:r>
      <w:r w:rsidRPr="001412B7">
        <w:rPr>
          <w:spacing w:val="1"/>
          <w:sz w:val="24"/>
          <w:szCs w:val="24"/>
        </w:rPr>
        <w:t xml:space="preserve"> </w:t>
      </w:r>
      <w:r w:rsidRPr="001412B7">
        <w:rPr>
          <w:sz w:val="24"/>
          <w:szCs w:val="24"/>
        </w:rPr>
        <w:t>воспитательной</w:t>
      </w:r>
      <w:r w:rsidRPr="001412B7">
        <w:rPr>
          <w:spacing w:val="1"/>
          <w:sz w:val="24"/>
          <w:szCs w:val="24"/>
        </w:rPr>
        <w:t xml:space="preserve"> </w:t>
      </w:r>
      <w:r w:rsidRPr="001412B7">
        <w:rPr>
          <w:sz w:val="24"/>
          <w:szCs w:val="24"/>
        </w:rPr>
        <w:t>работы</w:t>
      </w:r>
      <w:r w:rsidRPr="001412B7">
        <w:rPr>
          <w:spacing w:val="1"/>
          <w:sz w:val="24"/>
          <w:szCs w:val="24"/>
        </w:rPr>
        <w:t xml:space="preserve"> </w:t>
      </w:r>
      <w:r w:rsidRPr="001412B7">
        <w:rPr>
          <w:sz w:val="24"/>
          <w:szCs w:val="24"/>
        </w:rPr>
        <w:t>школы</w:t>
      </w:r>
      <w:r w:rsidRPr="001412B7">
        <w:rPr>
          <w:spacing w:val="1"/>
          <w:sz w:val="24"/>
          <w:szCs w:val="24"/>
        </w:rPr>
        <w:t xml:space="preserve"> </w:t>
      </w:r>
      <w:r w:rsidRPr="001412B7">
        <w:rPr>
          <w:sz w:val="24"/>
          <w:szCs w:val="24"/>
        </w:rPr>
        <w:t>являются</w:t>
      </w:r>
      <w:r w:rsidRPr="001412B7">
        <w:rPr>
          <w:spacing w:val="1"/>
          <w:sz w:val="24"/>
          <w:szCs w:val="24"/>
        </w:rPr>
        <w:t xml:space="preserve"> </w:t>
      </w:r>
      <w:r w:rsidRPr="001412B7">
        <w:rPr>
          <w:sz w:val="24"/>
          <w:szCs w:val="24"/>
        </w:rPr>
        <w:t>ключевые</w:t>
      </w:r>
      <w:r w:rsidRPr="001412B7">
        <w:rPr>
          <w:spacing w:val="1"/>
          <w:sz w:val="24"/>
          <w:szCs w:val="24"/>
        </w:rPr>
        <w:t xml:space="preserve"> </w:t>
      </w:r>
      <w:r w:rsidRPr="001412B7">
        <w:rPr>
          <w:sz w:val="24"/>
          <w:szCs w:val="24"/>
        </w:rPr>
        <w:t>общешкольные</w:t>
      </w:r>
      <w:r w:rsidRPr="001412B7">
        <w:rPr>
          <w:spacing w:val="1"/>
          <w:sz w:val="24"/>
          <w:szCs w:val="24"/>
        </w:rPr>
        <w:t xml:space="preserve"> </w:t>
      </w:r>
      <w:r w:rsidRPr="001412B7">
        <w:rPr>
          <w:sz w:val="24"/>
          <w:szCs w:val="24"/>
        </w:rPr>
        <w:t>дела,</w:t>
      </w:r>
      <w:r w:rsidRPr="001412B7">
        <w:rPr>
          <w:spacing w:val="1"/>
          <w:sz w:val="24"/>
          <w:szCs w:val="24"/>
        </w:rPr>
        <w:t xml:space="preserve"> </w:t>
      </w:r>
      <w:r w:rsidRPr="001412B7">
        <w:rPr>
          <w:sz w:val="24"/>
          <w:szCs w:val="24"/>
        </w:rPr>
        <w:t>через</w:t>
      </w:r>
      <w:r w:rsidRPr="001412B7">
        <w:rPr>
          <w:spacing w:val="1"/>
          <w:sz w:val="24"/>
          <w:szCs w:val="24"/>
        </w:rPr>
        <w:t xml:space="preserve"> </w:t>
      </w:r>
      <w:r w:rsidRPr="001412B7">
        <w:rPr>
          <w:sz w:val="24"/>
          <w:szCs w:val="24"/>
        </w:rPr>
        <w:t>которые</w:t>
      </w:r>
      <w:r w:rsidRPr="001412B7">
        <w:rPr>
          <w:spacing w:val="1"/>
          <w:sz w:val="24"/>
          <w:szCs w:val="24"/>
        </w:rPr>
        <w:t xml:space="preserve"> </w:t>
      </w:r>
      <w:r w:rsidRPr="001412B7">
        <w:rPr>
          <w:sz w:val="24"/>
          <w:szCs w:val="24"/>
        </w:rPr>
        <w:t>осуществляется</w:t>
      </w:r>
      <w:r w:rsidRPr="001412B7">
        <w:rPr>
          <w:spacing w:val="1"/>
          <w:sz w:val="24"/>
          <w:szCs w:val="24"/>
        </w:rPr>
        <w:t xml:space="preserve"> </w:t>
      </w:r>
      <w:r w:rsidRPr="001412B7">
        <w:rPr>
          <w:sz w:val="24"/>
          <w:szCs w:val="24"/>
        </w:rPr>
        <w:t>интеграция</w:t>
      </w:r>
      <w:r w:rsidRPr="001412B7">
        <w:rPr>
          <w:spacing w:val="1"/>
          <w:sz w:val="24"/>
          <w:szCs w:val="24"/>
        </w:rPr>
        <w:t xml:space="preserve"> </w:t>
      </w:r>
      <w:r w:rsidRPr="001412B7">
        <w:rPr>
          <w:sz w:val="24"/>
          <w:szCs w:val="24"/>
        </w:rPr>
        <w:t>воспитательных</w:t>
      </w:r>
      <w:r w:rsidRPr="001412B7">
        <w:rPr>
          <w:spacing w:val="1"/>
          <w:sz w:val="24"/>
          <w:szCs w:val="24"/>
        </w:rPr>
        <w:t xml:space="preserve"> </w:t>
      </w:r>
      <w:r w:rsidRPr="001412B7">
        <w:rPr>
          <w:sz w:val="24"/>
          <w:szCs w:val="24"/>
        </w:rPr>
        <w:t>усилий</w:t>
      </w:r>
      <w:r w:rsidRPr="001412B7">
        <w:rPr>
          <w:spacing w:val="1"/>
          <w:sz w:val="24"/>
          <w:szCs w:val="24"/>
        </w:rPr>
        <w:t xml:space="preserve"> </w:t>
      </w:r>
      <w:r w:rsidRPr="001412B7">
        <w:rPr>
          <w:sz w:val="24"/>
          <w:szCs w:val="24"/>
        </w:rPr>
        <w:t>педагогов;</w:t>
      </w:r>
    </w:p>
    <w:p w:rsidR="001A5B40" w:rsidRPr="001412B7" w:rsidRDefault="001A5B40" w:rsidP="000D41A3">
      <w:pPr>
        <w:pStyle w:val="af5"/>
        <w:numPr>
          <w:ilvl w:val="0"/>
          <w:numId w:val="44"/>
        </w:numPr>
        <w:tabs>
          <w:tab w:val="left" w:pos="1460"/>
        </w:tabs>
        <w:ind w:left="0" w:right="123" w:firstLine="851"/>
        <w:rPr>
          <w:sz w:val="24"/>
          <w:szCs w:val="24"/>
        </w:rPr>
      </w:pPr>
      <w:r w:rsidRPr="001412B7">
        <w:rPr>
          <w:sz w:val="24"/>
          <w:szCs w:val="24"/>
        </w:rPr>
        <w:t>важной</w:t>
      </w:r>
      <w:r w:rsidRPr="001412B7">
        <w:rPr>
          <w:spacing w:val="1"/>
          <w:sz w:val="24"/>
          <w:szCs w:val="24"/>
        </w:rPr>
        <w:t xml:space="preserve"> </w:t>
      </w:r>
      <w:r w:rsidRPr="001412B7">
        <w:rPr>
          <w:sz w:val="24"/>
          <w:szCs w:val="24"/>
        </w:rPr>
        <w:t>чертой</w:t>
      </w:r>
      <w:r w:rsidRPr="001412B7">
        <w:rPr>
          <w:spacing w:val="1"/>
          <w:sz w:val="24"/>
          <w:szCs w:val="24"/>
        </w:rPr>
        <w:t xml:space="preserve"> </w:t>
      </w:r>
      <w:r w:rsidRPr="001412B7">
        <w:rPr>
          <w:sz w:val="24"/>
          <w:szCs w:val="24"/>
        </w:rPr>
        <w:t>каждого</w:t>
      </w:r>
      <w:r w:rsidRPr="001412B7">
        <w:rPr>
          <w:spacing w:val="1"/>
          <w:sz w:val="24"/>
          <w:szCs w:val="24"/>
        </w:rPr>
        <w:t xml:space="preserve"> </w:t>
      </w:r>
      <w:r w:rsidRPr="001412B7">
        <w:rPr>
          <w:sz w:val="24"/>
          <w:szCs w:val="24"/>
        </w:rPr>
        <w:t>ключевого</w:t>
      </w:r>
      <w:r w:rsidRPr="001412B7">
        <w:rPr>
          <w:spacing w:val="1"/>
          <w:sz w:val="24"/>
          <w:szCs w:val="24"/>
        </w:rPr>
        <w:t xml:space="preserve"> </w:t>
      </w:r>
      <w:r w:rsidRPr="001412B7">
        <w:rPr>
          <w:sz w:val="24"/>
          <w:szCs w:val="24"/>
        </w:rPr>
        <w:t>дела</w:t>
      </w:r>
      <w:r w:rsidRPr="001412B7">
        <w:rPr>
          <w:spacing w:val="1"/>
          <w:sz w:val="24"/>
          <w:szCs w:val="24"/>
        </w:rPr>
        <w:t xml:space="preserve"> </w:t>
      </w:r>
      <w:r w:rsidRPr="001412B7">
        <w:rPr>
          <w:sz w:val="24"/>
          <w:szCs w:val="24"/>
        </w:rPr>
        <w:t>и</w:t>
      </w:r>
      <w:r w:rsidRPr="001412B7">
        <w:rPr>
          <w:spacing w:val="1"/>
          <w:sz w:val="24"/>
          <w:szCs w:val="24"/>
        </w:rPr>
        <w:t xml:space="preserve"> </w:t>
      </w:r>
      <w:proofErr w:type="gramStart"/>
      <w:r w:rsidRPr="001412B7">
        <w:rPr>
          <w:sz w:val="24"/>
          <w:szCs w:val="24"/>
        </w:rPr>
        <w:t>большинства</w:t>
      </w:r>
      <w:proofErr w:type="gramEnd"/>
      <w:r w:rsidRPr="001412B7">
        <w:rPr>
          <w:spacing w:val="1"/>
          <w:sz w:val="24"/>
          <w:szCs w:val="24"/>
        </w:rPr>
        <w:t xml:space="preserve"> </w:t>
      </w:r>
      <w:r w:rsidRPr="001412B7">
        <w:rPr>
          <w:sz w:val="24"/>
          <w:szCs w:val="24"/>
        </w:rPr>
        <w:t>используемых</w:t>
      </w:r>
      <w:r w:rsidRPr="001412B7">
        <w:rPr>
          <w:spacing w:val="1"/>
          <w:sz w:val="24"/>
          <w:szCs w:val="24"/>
        </w:rPr>
        <w:t xml:space="preserve"> </w:t>
      </w:r>
      <w:r w:rsidRPr="001412B7">
        <w:rPr>
          <w:sz w:val="24"/>
          <w:szCs w:val="24"/>
        </w:rPr>
        <w:t>для</w:t>
      </w:r>
      <w:r w:rsidRPr="001412B7">
        <w:rPr>
          <w:spacing w:val="1"/>
          <w:sz w:val="24"/>
          <w:szCs w:val="24"/>
        </w:rPr>
        <w:t xml:space="preserve"> </w:t>
      </w:r>
      <w:r w:rsidRPr="001412B7">
        <w:rPr>
          <w:sz w:val="24"/>
          <w:szCs w:val="24"/>
        </w:rPr>
        <w:t>воспитания</w:t>
      </w:r>
      <w:r w:rsidRPr="001412B7">
        <w:rPr>
          <w:spacing w:val="1"/>
          <w:sz w:val="24"/>
          <w:szCs w:val="24"/>
        </w:rPr>
        <w:t xml:space="preserve"> </w:t>
      </w:r>
      <w:r w:rsidRPr="001412B7">
        <w:rPr>
          <w:sz w:val="24"/>
          <w:szCs w:val="24"/>
        </w:rPr>
        <w:t>других</w:t>
      </w:r>
      <w:r w:rsidRPr="001412B7">
        <w:rPr>
          <w:spacing w:val="1"/>
          <w:sz w:val="24"/>
          <w:szCs w:val="24"/>
        </w:rPr>
        <w:t xml:space="preserve"> </w:t>
      </w:r>
      <w:r w:rsidRPr="001412B7">
        <w:rPr>
          <w:sz w:val="24"/>
          <w:szCs w:val="24"/>
        </w:rPr>
        <w:t>совместных</w:t>
      </w:r>
      <w:r w:rsidRPr="001412B7">
        <w:rPr>
          <w:spacing w:val="1"/>
          <w:sz w:val="24"/>
          <w:szCs w:val="24"/>
        </w:rPr>
        <w:t xml:space="preserve"> </w:t>
      </w:r>
      <w:r w:rsidRPr="001412B7">
        <w:rPr>
          <w:sz w:val="24"/>
          <w:szCs w:val="24"/>
        </w:rPr>
        <w:t>дел</w:t>
      </w:r>
      <w:r w:rsidRPr="001412B7">
        <w:rPr>
          <w:spacing w:val="1"/>
          <w:sz w:val="24"/>
          <w:szCs w:val="24"/>
        </w:rPr>
        <w:t xml:space="preserve"> </w:t>
      </w:r>
      <w:r w:rsidRPr="001412B7">
        <w:rPr>
          <w:sz w:val="24"/>
          <w:szCs w:val="24"/>
        </w:rPr>
        <w:t>педагогов</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школьников</w:t>
      </w:r>
      <w:r w:rsidRPr="001412B7">
        <w:rPr>
          <w:spacing w:val="1"/>
          <w:sz w:val="24"/>
          <w:szCs w:val="24"/>
        </w:rPr>
        <w:t xml:space="preserve"> </w:t>
      </w:r>
      <w:r w:rsidRPr="001412B7">
        <w:rPr>
          <w:sz w:val="24"/>
          <w:szCs w:val="24"/>
        </w:rPr>
        <w:t>является</w:t>
      </w:r>
      <w:r w:rsidRPr="001412B7">
        <w:rPr>
          <w:spacing w:val="1"/>
          <w:sz w:val="24"/>
          <w:szCs w:val="24"/>
        </w:rPr>
        <w:t xml:space="preserve"> </w:t>
      </w:r>
      <w:r w:rsidRPr="001412B7">
        <w:rPr>
          <w:sz w:val="24"/>
          <w:szCs w:val="24"/>
        </w:rPr>
        <w:t>коллективная</w:t>
      </w:r>
      <w:r w:rsidRPr="001412B7">
        <w:rPr>
          <w:spacing w:val="1"/>
          <w:sz w:val="24"/>
          <w:szCs w:val="24"/>
        </w:rPr>
        <w:t xml:space="preserve"> </w:t>
      </w:r>
      <w:r w:rsidRPr="001412B7">
        <w:rPr>
          <w:sz w:val="24"/>
          <w:szCs w:val="24"/>
        </w:rPr>
        <w:t>разработка, коллективное планирование, коллективное проведение и коллективный анализ их</w:t>
      </w:r>
      <w:r w:rsidRPr="001412B7">
        <w:rPr>
          <w:spacing w:val="-57"/>
          <w:sz w:val="24"/>
          <w:szCs w:val="24"/>
        </w:rPr>
        <w:t xml:space="preserve"> </w:t>
      </w:r>
      <w:r w:rsidRPr="001412B7">
        <w:rPr>
          <w:sz w:val="24"/>
          <w:szCs w:val="24"/>
        </w:rPr>
        <w:t>результатов;</w:t>
      </w:r>
    </w:p>
    <w:p w:rsidR="001A5B40" w:rsidRPr="001412B7" w:rsidRDefault="001A5B40" w:rsidP="000D41A3">
      <w:pPr>
        <w:pStyle w:val="af5"/>
        <w:numPr>
          <w:ilvl w:val="0"/>
          <w:numId w:val="44"/>
        </w:numPr>
        <w:tabs>
          <w:tab w:val="left" w:pos="1426"/>
        </w:tabs>
        <w:ind w:left="0" w:right="126" w:firstLine="851"/>
        <w:rPr>
          <w:sz w:val="24"/>
          <w:szCs w:val="24"/>
        </w:rPr>
      </w:pPr>
      <w:r w:rsidRPr="001412B7">
        <w:rPr>
          <w:sz w:val="24"/>
          <w:szCs w:val="24"/>
        </w:rPr>
        <w:t>в</w:t>
      </w:r>
      <w:r w:rsidRPr="001412B7">
        <w:rPr>
          <w:spacing w:val="1"/>
          <w:sz w:val="24"/>
          <w:szCs w:val="24"/>
        </w:rPr>
        <w:t xml:space="preserve"> </w:t>
      </w:r>
      <w:r w:rsidRPr="001412B7">
        <w:rPr>
          <w:sz w:val="24"/>
          <w:szCs w:val="24"/>
        </w:rPr>
        <w:t>школе</w:t>
      </w:r>
      <w:r w:rsidRPr="001412B7">
        <w:rPr>
          <w:spacing w:val="1"/>
          <w:sz w:val="24"/>
          <w:szCs w:val="24"/>
        </w:rPr>
        <w:t xml:space="preserve"> </w:t>
      </w:r>
      <w:r w:rsidRPr="001412B7">
        <w:rPr>
          <w:sz w:val="24"/>
          <w:szCs w:val="24"/>
        </w:rPr>
        <w:t>создаются</w:t>
      </w:r>
      <w:r w:rsidRPr="001412B7">
        <w:rPr>
          <w:spacing w:val="1"/>
          <w:sz w:val="24"/>
          <w:szCs w:val="24"/>
        </w:rPr>
        <w:t xml:space="preserve"> </w:t>
      </w:r>
      <w:r w:rsidRPr="001412B7">
        <w:rPr>
          <w:sz w:val="24"/>
          <w:szCs w:val="24"/>
        </w:rPr>
        <w:t>такие</w:t>
      </w:r>
      <w:r w:rsidRPr="001412B7">
        <w:rPr>
          <w:spacing w:val="1"/>
          <w:sz w:val="24"/>
          <w:szCs w:val="24"/>
        </w:rPr>
        <w:t xml:space="preserve"> </w:t>
      </w:r>
      <w:r w:rsidRPr="001412B7">
        <w:rPr>
          <w:sz w:val="24"/>
          <w:szCs w:val="24"/>
        </w:rPr>
        <w:t>условия,</w:t>
      </w:r>
      <w:r w:rsidRPr="001412B7">
        <w:rPr>
          <w:spacing w:val="1"/>
          <w:sz w:val="24"/>
          <w:szCs w:val="24"/>
        </w:rPr>
        <w:t xml:space="preserve"> </w:t>
      </w:r>
      <w:r w:rsidRPr="001412B7">
        <w:rPr>
          <w:sz w:val="24"/>
          <w:szCs w:val="24"/>
        </w:rPr>
        <w:t>при</w:t>
      </w:r>
      <w:r w:rsidRPr="001412B7">
        <w:rPr>
          <w:spacing w:val="1"/>
          <w:sz w:val="24"/>
          <w:szCs w:val="24"/>
        </w:rPr>
        <w:t xml:space="preserve"> </w:t>
      </w:r>
      <w:r w:rsidRPr="001412B7">
        <w:rPr>
          <w:sz w:val="24"/>
          <w:szCs w:val="24"/>
        </w:rPr>
        <w:t>которых</w:t>
      </w:r>
      <w:r w:rsidRPr="001412B7">
        <w:rPr>
          <w:spacing w:val="1"/>
          <w:sz w:val="24"/>
          <w:szCs w:val="24"/>
        </w:rPr>
        <w:t xml:space="preserve"> </w:t>
      </w:r>
      <w:r w:rsidRPr="001412B7">
        <w:rPr>
          <w:sz w:val="24"/>
          <w:szCs w:val="24"/>
        </w:rPr>
        <w:t>по</w:t>
      </w:r>
      <w:r w:rsidRPr="001412B7">
        <w:rPr>
          <w:spacing w:val="1"/>
          <w:sz w:val="24"/>
          <w:szCs w:val="24"/>
        </w:rPr>
        <w:t xml:space="preserve"> </w:t>
      </w:r>
      <w:r w:rsidRPr="001412B7">
        <w:rPr>
          <w:sz w:val="24"/>
          <w:szCs w:val="24"/>
        </w:rPr>
        <w:t>мере</w:t>
      </w:r>
      <w:r w:rsidRPr="001412B7">
        <w:rPr>
          <w:spacing w:val="1"/>
          <w:sz w:val="24"/>
          <w:szCs w:val="24"/>
        </w:rPr>
        <w:t xml:space="preserve"> </w:t>
      </w:r>
      <w:r w:rsidRPr="001412B7">
        <w:rPr>
          <w:sz w:val="24"/>
          <w:szCs w:val="24"/>
        </w:rPr>
        <w:t>взросления</w:t>
      </w:r>
      <w:r w:rsidRPr="001412B7">
        <w:rPr>
          <w:spacing w:val="1"/>
          <w:sz w:val="24"/>
          <w:szCs w:val="24"/>
        </w:rPr>
        <w:t xml:space="preserve"> </w:t>
      </w:r>
      <w:r w:rsidRPr="001412B7">
        <w:rPr>
          <w:sz w:val="24"/>
          <w:szCs w:val="24"/>
        </w:rPr>
        <w:t>ребенка</w:t>
      </w:r>
      <w:r w:rsidRPr="001412B7">
        <w:rPr>
          <w:spacing w:val="1"/>
          <w:sz w:val="24"/>
          <w:szCs w:val="24"/>
        </w:rPr>
        <w:t xml:space="preserve"> </w:t>
      </w:r>
      <w:r w:rsidRPr="001412B7">
        <w:rPr>
          <w:sz w:val="24"/>
          <w:szCs w:val="24"/>
        </w:rPr>
        <w:t>увеличивается</w:t>
      </w:r>
      <w:r w:rsidRPr="001412B7">
        <w:rPr>
          <w:spacing w:val="-2"/>
          <w:sz w:val="24"/>
          <w:szCs w:val="24"/>
        </w:rPr>
        <w:t xml:space="preserve"> </w:t>
      </w:r>
      <w:r w:rsidRPr="001412B7">
        <w:rPr>
          <w:sz w:val="24"/>
          <w:szCs w:val="24"/>
        </w:rPr>
        <w:t>и его</w:t>
      </w:r>
      <w:r w:rsidRPr="001412B7">
        <w:rPr>
          <w:spacing w:val="-1"/>
          <w:sz w:val="24"/>
          <w:szCs w:val="24"/>
        </w:rPr>
        <w:t xml:space="preserve"> </w:t>
      </w:r>
      <w:r w:rsidRPr="001412B7">
        <w:rPr>
          <w:sz w:val="24"/>
          <w:szCs w:val="24"/>
        </w:rPr>
        <w:t>роль</w:t>
      </w:r>
      <w:r w:rsidRPr="001412B7">
        <w:rPr>
          <w:spacing w:val="-4"/>
          <w:sz w:val="24"/>
          <w:szCs w:val="24"/>
        </w:rPr>
        <w:t xml:space="preserve"> </w:t>
      </w:r>
      <w:r w:rsidRPr="001412B7">
        <w:rPr>
          <w:sz w:val="24"/>
          <w:szCs w:val="24"/>
        </w:rPr>
        <w:t>в совместных</w:t>
      </w:r>
      <w:r w:rsidRPr="001412B7">
        <w:rPr>
          <w:spacing w:val="-6"/>
          <w:sz w:val="24"/>
          <w:szCs w:val="24"/>
        </w:rPr>
        <w:t xml:space="preserve"> </w:t>
      </w:r>
      <w:r w:rsidRPr="001412B7">
        <w:rPr>
          <w:sz w:val="24"/>
          <w:szCs w:val="24"/>
        </w:rPr>
        <w:t>делах</w:t>
      </w:r>
      <w:r w:rsidRPr="001412B7">
        <w:rPr>
          <w:spacing w:val="-5"/>
          <w:sz w:val="24"/>
          <w:szCs w:val="24"/>
        </w:rPr>
        <w:t xml:space="preserve"> </w:t>
      </w:r>
      <w:r w:rsidRPr="001412B7">
        <w:rPr>
          <w:sz w:val="24"/>
          <w:szCs w:val="24"/>
        </w:rPr>
        <w:t>(от</w:t>
      </w:r>
      <w:r w:rsidRPr="001412B7">
        <w:rPr>
          <w:spacing w:val="-5"/>
          <w:sz w:val="24"/>
          <w:szCs w:val="24"/>
        </w:rPr>
        <w:t xml:space="preserve"> </w:t>
      </w:r>
      <w:r w:rsidRPr="001412B7">
        <w:rPr>
          <w:sz w:val="24"/>
          <w:szCs w:val="24"/>
        </w:rPr>
        <w:t>пассивного</w:t>
      </w:r>
      <w:r w:rsidRPr="001412B7">
        <w:rPr>
          <w:spacing w:val="3"/>
          <w:sz w:val="24"/>
          <w:szCs w:val="24"/>
        </w:rPr>
        <w:t xml:space="preserve"> </w:t>
      </w:r>
      <w:r w:rsidRPr="001412B7">
        <w:rPr>
          <w:sz w:val="24"/>
          <w:szCs w:val="24"/>
        </w:rPr>
        <w:t>наблюдателя до</w:t>
      </w:r>
      <w:r w:rsidRPr="001412B7">
        <w:rPr>
          <w:spacing w:val="-6"/>
          <w:sz w:val="24"/>
          <w:szCs w:val="24"/>
        </w:rPr>
        <w:t xml:space="preserve"> </w:t>
      </w:r>
      <w:r w:rsidRPr="001412B7">
        <w:rPr>
          <w:sz w:val="24"/>
          <w:szCs w:val="24"/>
        </w:rPr>
        <w:t>организатора);</w:t>
      </w:r>
    </w:p>
    <w:p w:rsidR="001A5B40" w:rsidRPr="001412B7" w:rsidRDefault="001A5B40" w:rsidP="000D41A3">
      <w:pPr>
        <w:pStyle w:val="af5"/>
        <w:numPr>
          <w:ilvl w:val="0"/>
          <w:numId w:val="44"/>
        </w:numPr>
        <w:tabs>
          <w:tab w:val="left" w:pos="1359"/>
        </w:tabs>
        <w:ind w:left="0" w:right="123" w:firstLine="851"/>
        <w:rPr>
          <w:sz w:val="24"/>
          <w:szCs w:val="24"/>
        </w:rPr>
      </w:pPr>
      <w:r w:rsidRPr="001412B7">
        <w:rPr>
          <w:sz w:val="24"/>
          <w:szCs w:val="24"/>
        </w:rPr>
        <w:t>в проведении общешкольных дел отсутствует соревновательность между классами,</w:t>
      </w:r>
      <w:r w:rsidRPr="001412B7">
        <w:rPr>
          <w:spacing w:val="1"/>
          <w:sz w:val="24"/>
          <w:szCs w:val="24"/>
        </w:rPr>
        <w:t xml:space="preserve"> </w:t>
      </w:r>
      <w:r w:rsidRPr="001412B7">
        <w:rPr>
          <w:sz w:val="24"/>
          <w:szCs w:val="24"/>
        </w:rPr>
        <w:t>поощряется конструктивное межклассное и межвозрастное взаимодействие школьников, а</w:t>
      </w:r>
      <w:r w:rsidRPr="001412B7">
        <w:rPr>
          <w:spacing w:val="1"/>
          <w:sz w:val="24"/>
          <w:szCs w:val="24"/>
        </w:rPr>
        <w:t xml:space="preserve"> </w:t>
      </w:r>
      <w:r w:rsidRPr="001412B7">
        <w:rPr>
          <w:sz w:val="24"/>
          <w:szCs w:val="24"/>
        </w:rPr>
        <w:t>также их</w:t>
      </w:r>
      <w:r w:rsidRPr="001412B7">
        <w:rPr>
          <w:spacing w:val="-3"/>
          <w:sz w:val="24"/>
          <w:szCs w:val="24"/>
        </w:rPr>
        <w:t xml:space="preserve"> </w:t>
      </w:r>
      <w:r w:rsidRPr="001412B7">
        <w:rPr>
          <w:sz w:val="24"/>
          <w:szCs w:val="24"/>
        </w:rPr>
        <w:t>социальная</w:t>
      </w:r>
      <w:r w:rsidRPr="001412B7">
        <w:rPr>
          <w:spacing w:val="2"/>
          <w:sz w:val="24"/>
          <w:szCs w:val="24"/>
        </w:rPr>
        <w:t xml:space="preserve"> </w:t>
      </w:r>
      <w:r w:rsidRPr="001412B7">
        <w:rPr>
          <w:sz w:val="24"/>
          <w:szCs w:val="24"/>
        </w:rPr>
        <w:t>активность;</w:t>
      </w:r>
    </w:p>
    <w:p w:rsidR="001A5B40" w:rsidRPr="001412B7" w:rsidRDefault="001A5B40" w:rsidP="000D41A3">
      <w:pPr>
        <w:pStyle w:val="af5"/>
        <w:numPr>
          <w:ilvl w:val="0"/>
          <w:numId w:val="44"/>
        </w:numPr>
        <w:tabs>
          <w:tab w:val="left" w:pos="1359"/>
        </w:tabs>
        <w:ind w:left="0" w:right="114" w:firstLine="851"/>
        <w:rPr>
          <w:sz w:val="24"/>
          <w:szCs w:val="24"/>
        </w:rPr>
      </w:pPr>
      <w:r w:rsidRPr="001412B7">
        <w:rPr>
          <w:sz w:val="24"/>
          <w:szCs w:val="24"/>
        </w:rPr>
        <w:t>педагоги школы ориентированы на формирование коллективов в рамках школьных</w:t>
      </w:r>
      <w:r w:rsidRPr="001412B7">
        <w:rPr>
          <w:spacing w:val="1"/>
          <w:sz w:val="24"/>
          <w:szCs w:val="24"/>
        </w:rPr>
        <w:t xml:space="preserve"> </w:t>
      </w:r>
      <w:r w:rsidRPr="001412B7">
        <w:rPr>
          <w:sz w:val="24"/>
          <w:szCs w:val="24"/>
        </w:rPr>
        <w:t>классов,</w:t>
      </w:r>
      <w:r w:rsidRPr="001412B7">
        <w:rPr>
          <w:spacing w:val="1"/>
          <w:sz w:val="24"/>
          <w:szCs w:val="24"/>
        </w:rPr>
        <w:t xml:space="preserve"> </w:t>
      </w:r>
      <w:r w:rsidRPr="001412B7">
        <w:rPr>
          <w:sz w:val="24"/>
          <w:szCs w:val="24"/>
        </w:rPr>
        <w:t>кружков,</w:t>
      </w:r>
      <w:r w:rsidRPr="001412B7">
        <w:rPr>
          <w:spacing w:val="1"/>
          <w:sz w:val="24"/>
          <w:szCs w:val="24"/>
        </w:rPr>
        <w:t xml:space="preserve"> </w:t>
      </w:r>
      <w:r w:rsidRPr="001412B7">
        <w:rPr>
          <w:sz w:val="24"/>
          <w:szCs w:val="24"/>
        </w:rPr>
        <w:t>студий,</w:t>
      </w:r>
      <w:r w:rsidRPr="001412B7">
        <w:rPr>
          <w:spacing w:val="1"/>
          <w:sz w:val="24"/>
          <w:szCs w:val="24"/>
        </w:rPr>
        <w:t xml:space="preserve"> </w:t>
      </w:r>
      <w:r w:rsidRPr="001412B7">
        <w:rPr>
          <w:sz w:val="24"/>
          <w:szCs w:val="24"/>
        </w:rPr>
        <w:t>секций</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иных</w:t>
      </w:r>
      <w:r w:rsidRPr="001412B7">
        <w:rPr>
          <w:spacing w:val="1"/>
          <w:sz w:val="24"/>
          <w:szCs w:val="24"/>
        </w:rPr>
        <w:t xml:space="preserve"> </w:t>
      </w:r>
      <w:r w:rsidRPr="001412B7">
        <w:rPr>
          <w:sz w:val="24"/>
          <w:szCs w:val="24"/>
        </w:rPr>
        <w:t>детских</w:t>
      </w:r>
      <w:r w:rsidRPr="001412B7">
        <w:rPr>
          <w:spacing w:val="1"/>
          <w:sz w:val="24"/>
          <w:szCs w:val="24"/>
        </w:rPr>
        <w:t xml:space="preserve"> </w:t>
      </w:r>
      <w:r w:rsidRPr="001412B7">
        <w:rPr>
          <w:sz w:val="24"/>
          <w:szCs w:val="24"/>
        </w:rPr>
        <w:t>объединений,</w:t>
      </w:r>
      <w:r w:rsidRPr="001412B7">
        <w:rPr>
          <w:spacing w:val="1"/>
          <w:sz w:val="24"/>
          <w:szCs w:val="24"/>
        </w:rPr>
        <w:t xml:space="preserve"> </w:t>
      </w:r>
      <w:r w:rsidRPr="001412B7">
        <w:rPr>
          <w:sz w:val="24"/>
          <w:szCs w:val="24"/>
        </w:rPr>
        <w:t>на</w:t>
      </w:r>
      <w:r w:rsidRPr="001412B7">
        <w:rPr>
          <w:spacing w:val="1"/>
          <w:sz w:val="24"/>
          <w:szCs w:val="24"/>
        </w:rPr>
        <w:t xml:space="preserve"> </w:t>
      </w:r>
      <w:r w:rsidRPr="001412B7">
        <w:rPr>
          <w:sz w:val="24"/>
          <w:szCs w:val="24"/>
        </w:rPr>
        <w:t>установление</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них</w:t>
      </w:r>
      <w:r w:rsidRPr="001412B7">
        <w:rPr>
          <w:spacing w:val="1"/>
          <w:sz w:val="24"/>
          <w:szCs w:val="24"/>
        </w:rPr>
        <w:t xml:space="preserve"> </w:t>
      </w:r>
      <w:r w:rsidRPr="001412B7">
        <w:rPr>
          <w:sz w:val="24"/>
          <w:szCs w:val="24"/>
        </w:rPr>
        <w:t>доброжелательных</w:t>
      </w:r>
      <w:r w:rsidRPr="001412B7">
        <w:rPr>
          <w:spacing w:val="-4"/>
          <w:sz w:val="24"/>
          <w:szCs w:val="24"/>
        </w:rPr>
        <w:t xml:space="preserve"> </w:t>
      </w:r>
      <w:r w:rsidRPr="001412B7">
        <w:rPr>
          <w:sz w:val="24"/>
          <w:szCs w:val="24"/>
        </w:rPr>
        <w:t>и</w:t>
      </w:r>
      <w:r w:rsidRPr="001412B7">
        <w:rPr>
          <w:spacing w:val="-2"/>
          <w:sz w:val="24"/>
          <w:szCs w:val="24"/>
        </w:rPr>
        <w:t xml:space="preserve"> </w:t>
      </w:r>
      <w:r w:rsidRPr="001412B7">
        <w:rPr>
          <w:sz w:val="24"/>
          <w:szCs w:val="24"/>
        </w:rPr>
        <w:t>товарищеских</w:t>
      </w:r>
      <w:r w:rsidRPr="001412B7">
        <w:rPr>
          <w:spacing w:val="-3"/>
          <w:sz w:val="24"/>
          <w:szCs w:val="24"/>
        </w:rPr>
        <w:t xml:space="preserve"> </w:t>
      </w:r>
      <w:r w:rsidRPr="001412B7">
        <w:rPr>
          <w:sz w:val="24"/>
          <w:szCs w:val="24"/>
        </w:rPr>
        <w:t>взаимоотношений;</w:t>
      </w:r>
    </w:p>
    <w:p w:rsidR="001A5B40" w:rsidRPr="00155627" w:rsidRDefault="001A5B40" w:rsidP="000D41A3">
      <w:pPr>
        <w:pStyle w:val="af5"/>
        <w:numPr>
          <w:ilvl w:val="0"/>
          <w:numId w:val="44"/>
        </w:numPr>
        <w:tabs>
          <w:tab w:val="left" w:pos="1489"/>
        </w:tabs>
        <w:ind w:left="0" w:right="125" w:firstLine="851"/>
        <w:rPr>
          <w:sz w:val="24"/>
          <w:szCs w:val="24"/>
        </w:rPr>
      </w:pPr>
      <w:r w:rsidRPr="001412B7">
        <w:rPr>
          <w:sz w:val="24"/>
          <w:szCs w:val="24"/>
        </w:rPr>
        <w:t>ключевой</w:t>
      </w:r>
      <w:r w:rsidRPr="001412B7">
        <w:rPr>
          <w:spacing w:val="1"/>
          <w:sz w:val="24"/>
          <w:szCs w:val="24"/>
        </w:rPr>
        <w:t xml:space="preserve"> </w:t>
      </w:r>
      <w:r w:rsidRPr="001412B7">
        <w:rPr>
          <w:sz w:val="24"/>
          <w:szCs w:val="24"/>
        </w:rPr>
        <w:t>фигурой</w:t>
      </w:r>
      <w:r w:rsidRPr="001412B7">
        <w:rPr>
          <w:spacing w:val="1"/>
          <w:sz w:val="24"/>
          <w:szCs w:val="24"/>
        </w:rPr>
        <w:t xml:space="preserve"> </w:t>
      </w:r>
      <w:r w:rsidRPr="001412B7">
        <w:rPr>
          <w:sz w:val="24"/>
          <w:szCs w:val="24"/>
        </w:rPr>
        <w:t>воспитания</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школе</w:t>
      </w:r>
      <w:r w:rsidRPr="001412B7">
        <w:rPr>
          <w:spacing w:val="1"/>
          <w:sz w:val="24"/>
          <w:szCs w:val="24"/>
        </w:rPr>
        <w:t xml:space="preserve"> </w:t>
      </w:r>
      <w:r w:rsidRPr="001412B7">
        <w:rPr>
          <w:sz w:val="24"/>
          <w:szCs w:val="24"/>
        </w:rPr>
        <w:t>является</w:t>
      </w:r>
      <w:r w:rsidRPr="001412B7">
        <w:rPr>
          <w:spacing w:val="1"/>
          <w:sz w:val="24"/>
          <w:szCs w:val="24"/>
        </w:rPr>
        <w:t xml:space="preserve"> </w:t>
      </w:r>
      <w:r w:rsidRPr="001412B7">
        <w:rPr>
          <w:sz w:val="24"/>
          <w:szCs w:val="24"/>
        </w:rPr>
        <w:t>классный</w:t>
      </w:r>
      <w:r w:rsidRPr="001412B7">
        <w:rPr>
          <w:spacing w:val="1"/>
          <w:sz w:val="24"/>
          <w:szCs w:val="24"/>
        </w:rPr>
        <w:t xml:space="preserve"> </w:t>
      </w:r>
      <w:r w:rsidRPr="001412B7">
        <w:rPr>
          <w:sz w:val="24"/>
          <w:szCs w:val="24"/>
        </w:rPr>
        <w:t>руководитель,</w:t>
      </w:r>
      <w:r w:rsidRPr="001412B7">
        <w:rPr>
          <w:spacing w:val="1"/>
          <w:sz w:val="24"/>
          <w:szCs w:val="24"/>
        </w:rPr>
        <w:t xml:space="preserve"> </w:t>
      </w:r>
      <w:r w:rsidRPr="001412B7">
        <w:rPr>
          <w:sz w:val="24"/>
          <w:szCs w:val="24"/>
        </w:rPr>
        <w:t>реализующий по отношению к детям защитную, личностно развивающую, организационную,</w:t>
      </w:r>
      <w:r w:rsidRPr="001412B7">
        <w:rPr>
          <w:spacing w:val="-57"/>
          <w:sz w:val="24"/>
          <w:szCs w:val="24"/>
        </w:rPr>
        <w:t xml:space="preserve"> </w:t>
      </w:r>
      <w:r w:rsidRPr="001412B7">
        <w:rPr>
          <w:sz w:val="24"/>
          <w:szCs w:val="24"/>
        </w:rPr>
        <w:t>посредническую</w:t>
      </w:r>
      <w:r w:rsidRPr="001412B7">
        <w:rPr>
          <w:spacing w:val="-1"/>
          <w:sz w:val="24"/>
          <w:szCs w:val="24"/>
        </w:rPr>
        <w:t xml:space="preserve"> </w:t>
      </w:r>
      <w:r w:rsidRPr="001412B7">
        <w:rPr>
          <w:sz w:val="24"/>
          <w:szCs w:val="24"/>
        </w:rPr>
        <w:t>(в</w:t>
      </w:r>
      <w:r w:rsidRPr="001412B7">
        <w:rPr>
          <w:spacing w:val="3"/>
          <w:sz w:val="24"/>
          <w:szCs w:val="24"/>
        </w:rPr>
        <w:t xml:space="preserve"> </w:t>
      </w:r>
      <w:r w:rsidRPr="001412B7">
        <w:rPr>
          <w:sz w:val="24"/>
          <w:szCs w:val="24"/>
        </w:rPr>
        <w:t>разрешении</w:t>
      </w:r>
      <w:r w:rsidRPr="001412B7">
        <w:rPr>
          <w:spacing w:val="-3"/>
          <w:sz w:val="24"/>
          <w:szCs w:val="24"/>
        </w:rPr>
        <w:t xml:space="preserve"> </w:t>
      </w:r>
      <w:r w:rsidRPr="001412B7">
        <w:rPr>
          <w:sz w:val="24"/>
          <w:szCs w:val="24"/>
        </w:rPr>
        <w:t>конфликтов)</w:t>
      </w:r>
      <w:r w:rsidRPr="001412B7">
        <w:rPr>
          <w:spacing w:val="-1"/>
          <w:sz w:val="24"/>
          <w:szCs w:val="24"/>
        </w:rPr>
        <w:t xml:space="preserve"> </w:t>
      </w:r>
      <w:r w:rsidRPr="001412B7">
        <w:rPr>
          <w:sz w:val="24"/>
          <w:szCs w:val="24"/>
        </w:rPr>
        <w:t>функции.</w:t>
      </w:r>
    </w:p>
    <w:p w:rsidR="001A5B40" w:rsidRPr="00155627" w:rsidRDefault="001A5B40" w:rsidP="001A5B40">
      <w:pPr>
        <w:pStyle w:val="2"/>
        <w:keepNext w:val="0"/>
        <w:keepLines w:val="0"/>
        <w:widowControl w:val="0"/>
        <w:tabs>
          <w:tab w:val="left" w:pos="1609"/>
        </w:tabs>
        <w:autoSpaceDE w:val="0"/>
        <w:autoSpaceDN w:val="0"/>
        <w:spacing w:before="0" w:line="240" w:lineRule="auto"/>
        <w:ind w:left="851"/>
        <w:rPr>
          <w:rFonts w:ascii="Times New Roman" w:hAnsi="Times New Roman" w:cs="Times New Roman"/>
          <w:color w:val="auto"/>
          <w:sz w:val="24"/>
          <w:szCs w:val="24"/>
        </w:rPr>
      </w:pPr>
      <w:bookmarkStart w:id="17" w:name="_TOC_250005"/>
      <w:r>
        <w:rPr>
          <w:rFonts w:ascii="Times New Roman" w:hAnsi="Times New Roman" w:cs="Times New Roman"/>
          <w:color w:val="auto"/>
          <w:sz w:val="24"/>
          <w:szCs w:val="24"/>
        </w:rPr>
        <w:t xml:space="preserve">2.2. </w:t>
      </w:r>
      <w:r w:rsidRPr="001412B7">
        <w:rPr>
          <w:rFonts w:ascii="Times New Roman" w:hAnsi="Times New Roman" w:cs="Times New Roman"/>
          <w:color w:val="auto"/>
          <w:sz w:val="24"/>
          <w:szCs w:val="24"/>
        </w:rPr>
        <w:t>Виды,</w:t>
      </w:r>
      <w:r w:rsidRPr="001412B7">
        <w:rPr>
          <w:rFonts w:ascii="Times New Roman" w:hAnsi="Times New Roman" w:cs="Times New Roman"/>
          <w:color w:val="auto"/>
          <w:spacing w:val="-1"/>
          <w:sz w:val="24"/>
          <w:szCs w:val="24"/>
        </w:rPr>
        <w:t xml:space="preserve"> </w:t>
      </w:r>
      <w:r w:rsidRPr="001412B7">
        <w:rPr>
          <w:rFonts w:ascii="Times New Roman" w:hAnsi="Times New Roman" w:cs="Times New Roman"/>
          <w:color w:val="auto"/>
          <w:sz w:val="24"/>
          <w:szCs w:val="24"/>
        </w:rPr>
        <w:t>формы</w:t>
      </w:r>
      <w:r w:rsidRPr="001412B7">
        <w:rPr>
          <w:rFonts w:ascii="Times New Roman" w:hAnsi="Times New Roman" w:cs="Times New Roman"/>
          <w:color w:val="auto"/>
          <w:spacing w:val="-4"/>
          <w:sz w:val="24"/>
          <w:szCs w:val="24"/>
        </w:rPr>
        <w:t xml:space="preserve"> </w:t>
      </w:r>
      <w:r w:rsidRPr="001412B7">
        <w:rPr>
          <w:rFonts w:ascii="Times New Roman" w:hAnsi="Times New Roman" w:cs="Times New Roman"/>
          <w:color w:val="auto"/>
          <w:sz w:val="24"/>
          <w:szCs w:val="24"/>
        </w:rPr>
        <w:t>и</w:t>
      </w:r>
      <w:r w:rsidRPr="001412B7">
        <w:rPr>
          <w:rFonts w:ascii="Times New Roman" w:hAnsi="Times New Roman" w:cs="Times New Roman"/>
          <w:color w:val="auto"/>
          <w:spacing w:val="-7"/>
          <w:sz w:val="24"/>
          <w:szCs w:val="24"/>
        </w:rPr>
        <w:t xml:space="preserve"> </w:t>
      </w:r>
      <w:r w:rsidRPr="001412B7">
        <w:rPr>
          <w:rFonts w:ascii="Times New Roman" w:hAnsi="Times New Roman" w:cs="Times New Roman"/>
          <w:color w:val="auto"/>
          <w:sz w:val="24"/>
          <w:szCs w:val="24"/>
        </w:rPr>
        <w:t>содержание</w:t>
      </w:r>
      <w:r w:rsidRPr="001412B7">
        <w:rPr>
          <w:rFonts w:ascii="Times New Roman" w:hAnsi="Times New Roman" w:cs="Times New Roman"/>
          <w:color w:val="auto"/>
          <w:spacing w:val="-3"/>
          <w:sz w:val="24"/>
          <w:szCs w:val="24"/>
        </w:rPr>
        <w:t xml:space="preserve"> </w:t>
      </w:r>
      <w:r w:rsidRPr="001412B7">
        <w:rPr>
          <w:rFonts w:ascii="Times New Roman" w:hAnsi="Times New Roman" w:cs="Times New Roman"/>
          <w:color w:val="auto"/>
          <w:sz w:val="24"/>
          <w:szCs w:val="24"/>
        </w:rPr>
        <w:t>воспитательной</w:t>
      </w:r>
      <w:r w:rsidRPr="001412B7">
        <w:rPr>
          <w:rFonts w:ascii="Times New Roman" w:hAnsi="Times New Roman" w:cs="Times New Roman"/>
          <w:color w:val="auto"/>
          <w:spacing w:val="-3"/>
          <w:sz w:val="24"/>
          <w:szCs w:val="24"/>
        </w:rPr>
        <w:t xml:space="preserve"> </w:t>
      </w:r>
      <w:bookmarkEnd w:id="17"/>
      <w:r w:rsidRPr="001412B7">
        <w:rPr>
          <w:rFonts w:ascii="Times New Roman" w:hAnsi="Times New Roman" w:cs="Times New Roman"/>
          <w:color w:val="auto"/>
          <w:sz w:val="24"/>
          <w:szCs w:val="24"/>
        </w:rPr>
        <w:t>деятельности</w:t>
      </w:r>
    </w:p>
    <w:p w:rsidR="001A5B40" w:rsidRPr="001412B7" w:rsidRDefault="001A5B40" w:rsidP="001A5B40">
      <w:pPr>
        <w:pStyle w:val="a3"/>
        <w:ind w:left="0" w:right="113" w:firstLine="851"/>
      </w:pPr>
      <w:r w:rsidRPr="001412B7">
        <w:t>Достижение</w:t>
      </w:r>
      <w:r w:rsidRPr="001412B7">
        <w:rPr>
          <w:spacing w:val="1"/>
        </w:rPr>
        <w:t xml:space="preserve"> </w:t>
      </w:r>
      <w:r w:rsidRPr="001412B7">
        <w:t>цели</w:t>
      </w:r>
      <w:r w:rsidRPr="001412B7">
        <w:rPr>
          <w:spacing w:val="1"/>
        </w:rPr>
        <w:t xml:space="preserve"> </w:t>
      </w:r>
      <w:r w:rsidRPr="001412B7">
        <w:t>и</w:t>
      </w:r>
      <w:r w:rsidRPr="001412B7">
        <w:rPr>
          <w:spacing w:val="1"/>
        </w:rPr>
        <w:t xml:space="preserve"> </w:t>
      </w:r>
      <w:r w:rsidRPr="001412B7">
        <w:t>решение</w:t>
      </w:r>
      <w:r w:rsidRPr="001412B7">
        <w:rPr>
          <w:spacing w:val="1"/>
        </w:rPr>
        <w:t xml:space="preserve"> </w:t>
      </w:r>
      <w:r w:rsidRPr="001412B7">
        <w:t>задач</w:t>
      </w:r>
      <w:r w:rsidRPr="001412B7">
        <w:rPr>
          <w:spacing w:val="1"/>
        </w:rPr>
        <w:t xml:space="preserve"> </w:t>
      </w:r>
      <w:r w:rsidRPr="001412B7">
        <w:t>воспитания</w:t>
      </w:r>
      <w:r w:rsidRPr="001412B7">
        <w:rPr>
          <w:spacing w:val="1"/>
        </w:rPr>
        <w:t xml:space="preserve"> </w:t>
      </w:r>
      <w:r w:rsidRPr="001412B7">
        <w:t>осуществляется</w:t>
      </w:r>
      <w:r w:rsidRPr="001412B7">
        <w:rPr>
          <w:spacing w:val="1"/>
        </w:rPr>
        <w:t xml:space="preserve"> </w:t>
      </w:r>
      <w:r w:rsidRPr="001412B7">
        <w:t>в</w:t>
      </w:r>
      <w:r w:rsidRPr="001412B7">
        <w:rPr>
          <w:spacing w:val="1"/>
        </w:rPr>
        <w:t xml:space="preserve"> </w:t>
      </w:r>
      <w:r w:rsidRPr="001412B7">
        <w:t>рамках</w:t>
      </w:r>
      <w:r w:rsidRPr="001412B7">
        <w:rPr>
          <w:spacing w:val="1"/>
        </w:rPr>
        <w:t xml:space="preserve"> </w:t>
      </w:r>
      <w:r w:rsidRPr="001412B7">
        <w:t>всех</w:t>
      </w:r>
      <w:r w:rsidRPr="001412B7">
        <w:rPr>
          <w:spacing w:val="1"/>
        </w:rPr>
        <w:t xml:space="preserve"> </w:t>
      </w:r>
      <w:r w:rsidRPr="001412B7">
        <w:t>направлений деятельности</w:t>
      </w:r>
      <w:r w:rsidRPr="001412B7">
        <w:rPr>
          <w:spacing w:val="1"/>
        </w:rPr>
        <w:t xml:space="preserve"> </w:t>
      </w:r>
      <w:r w:rsidRPr="001412B7">
        <w:t>МБОУ «Средняя общеобразовательная школа №</w:t>
      </w:r>
      <w:r w:rsidRPr="001412B7">
        <w:rPr>
          <w:spacing w:val="1"/>
        </w:rPr>
        <w:t xml:space="preserve"> </w:t>
      </w:r>
      <w:r w:rsidRPr="001412B7">
        <w:t>27</w:t>
      </w:r>
      <w:r w:rsidRPr="001412B7">
        <w:rPr>
          <w:spacing w:val="1"/>
        </w:rPr>
        <w:t xml:space="preserve"> </w:t>
      </w:r>
      <w:r w:rsidRPr="001412B7">
        <w:t>им. А.А. Дейнеки»</w:t>
      </w:r>
      <w:proofErr w:type="gramStart"/>
      <w:r w:rsidRPr="001412B7">
        <w:t>.С</w:t>
      </w:r>
      <w:proofErr w:type="gramEnd"/>
      <w:r w:rsidRPr="001412B7">
        <w:t>одержание, виды и формы</w:t>
      </w:r>
      <w:r w:rsidRPr="001412B7">
        <w:rPr>
          <w:spacing w:val="1"/>
        </w:rPr>
        <w:t xml:space="preserve"> </w:t>
      </w:r>
      <w:r w:rsidRPr="001412B7">
        <w:t>воспитательной</w:t>
      </w:r>
      <w:r w:rsidRPr="001412B7">
        <w:rPr>
          <w:spacing w:val="-3"/>
        </w:rPr>
        <w:t xml:space="preserve"> </w:t>
      </w:r>
      <w:r w:rsidRPr="001412B7">
        <w:t>деятельности</w:t>
      </w:r>
      <w:r w:rsidRPr="001412B7">
        <w:rPr>
          <w:spacing w:val="-2"/>
        </w:rPr>
        <w:t xml:space="preserve"> </w:t>
      </w:r>
      <w:r w:rsidRPr="001412B7">
        <w:t>представлены</w:t>
      </w:r>
      <w:r w:rsidRPr="001412B7">
        <w:rPr>
          <w:spacing w:val="-2"/>
        </w:rPr>
        <w:t xml:space="preserve"> </w:t>
      </w:r>
      <w:r w:rsidRPr="001412B7">
        <w:t>в</w:t>
      </w:r>
      <w:r w:rsidRPr="001412B7">
        <w:rPr>
          <w:spacing w:val="3"/>
        </w:rPr>
        <w:t xml:space="preserve"> </w:t>
      </w:r>
      <w:r w:rsidRPr="001412B7">
        <w:t>соответствующих</w:t>
      </w:r>
      <w:r w:rsidRPr="001412B7">
        <w:rPr>
          <w:spacing w:val="-4"/>
        </w:rPr>
        <w:t xml:space="preserve"> </w:t>
      </w:r>
      <w:r w:rsidRPr="001412B7">
        <w:t>модулях.</w:t>
      </w:r>
    </w:p>
    <w:p w:rsidR="001A5B40" w:rsidRPr="001412B7" w:rsidRDefault="001A5B40" w:rsidP="001A5B40">
      <w:pPr>
        <w:spacing w:line="240" w:lineRule="auto"/>
        <w:ind w:firstLine="851"/>
        <w:rPr>
          <w:rFonts w:ascii="Times New Roman" w:hAnsi="Times New Roman" w:cs="Times New Roman"/>
          <w:sz w:val="24"/>
          <w:szCs w:val="24"/>
        </w:rPr>
      </w:pPr>
      <w:proofErr w:type="gramStart"/>
      <w:r w:rsidRPr="001412B7">
        <w:rPr>
          <w:rFonts w:ascii="Times New Roman" w:hAnsi="Times New Roman" w:cs="Times New Roman"/>
          <w:sz w:val="24"/>
          <w:szCs w:val="24"/>
        </w:rPr>
        <w:t>Инвариантные модули «Урочная деятельность», «Внеурочная деятельность», «Классное руководство», «Основные школьные дела»,  «Внешкольные мероприятия», «Организация предметно - 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w:t>
      </w:r>
      <w:proofErr w:type="gramEnd"/>
    </w:p>
    <w:p w:rsidR="001A5B40" w:rsidRPr="00155627" w:rsidRDefault="001A5B40" w:rsidP="001A5B40">
      <w:pPr>
        <w:spacing w:line="240" w:lineRule="auto"/>
        <w:ind w:right="116" w:firstLine="851"/>
        <w:jc w:val="both"/>
        <w:rPr>
          <w:rFonts w:ascii="Times New Roman" w:hAnsi="Times New Roman" w:cs="Times New Roman"/>
          <w:sz w:val="24"/>
          <w:szCs w:val="24"/>
        </w:rPr>
      </w:pPr>
      <w:r w:rsidRPr="001412B7">
        <w:rPr>
          <w:rFonts w:ascii="Times New Roman" w:hAnsi="Times New Roman" w:cs="Times New Roman"/>
          <w:b/>
          <w:sz w:val="24"/>
          <w:szCs w:val="24"/>
        </w:rPr>
        <w:t>Вариативные</w:t>
      </w:r>
      <w:r w:rsidRPr="001412B7">
        <w:rPr>
          <w:rFonts w:ascii="Times New Roman" w:hAnsi="Times New Roman" w:cs="Times New Roman"/>
          <w:b/>
          <w:spacing w:val="1"/>
          <w:sz w:val="24"/>
          <w:szCs w:val="24"/>
        </w:rPr>
        <w:t xml:space="preserve"> </w:t>
      </w:r>
      <w:r w:rsidRPr="001412B7">
        <w:rPr>
          <w:rFonts w:ascii="Times New Roman" w:hAnsi="Times New Roman" w:cs="Times New Roman"/>
          <w:b/>
          <w:sz w:val="24"/>
          <w:szCs w:val="24"/>
        </w:rPr>
        <w:t>модули</w:t>
      </w:r>
      <w:r w:rsidRPr="001412B7">
        <w:rPr>
          <w:rFonts w:ascii="Times New Roman" w:hAnsi="Times New Roman" w:cs="Times New Roman"/>
          <w:b/>
          <w:spacing w:val="1"/>
          <w:sz w:val="24"/>
          <w:szCs w:val="24"/>
        </w:rPr>
        <w:t xml:space="preserve"> </w:t>
      </w:r>
      <w:r w:rsidRPr="001412B7">
        <w:rPr>
          <w:rFonts w:ascii="Times New Roman" w:hAnsi="Times New Roman" w:cs="Times New Roman"/>
          <w:b/>
          <w:sz w:val="24"/>
          <w:szCs w:val="24"/>
        </w:rPr>
        <w:t>(в</w:t>
      </w:r>
      <w:r w:rsidRPr="001412B7">
        <w:rPr>
          <w:rFonts w:ascii="Times New Roman" w:hAnsi="Times New Roman" w:cs="Times New Roman"/>
          <w:b/>
          <w:spacing w:val="1"/>
          <w:sz w:val="24"/>
          <w:szCs w:val="24"/>
        </w:rPr>
        <w:t xml:space="preserve"> </w:t>
      </w:r>
      <w:r w:rsidRPr="001412B7">
        <w:rPr>
          <w:rFonts w:ascii="Times New Roman" w:hAnsi="Times New Roman" w:cs="Times New Roman"/>
          <w:b/>
          <w:sz w:val="24"/>
          <w:szCs w:val="24"/>
        </w:rPr>
        <w:t>отдельных</w:t>
      </w:r>
      <w:r w:rsidRPr="001412B7">
        <w:rPr>
          <w:rFonts w:ascii="Times New Roman" w:hAnsi="Times New Roman" w:cs="Times New Roman"/>
          <w:b/>
          <w:spacing w:val="1"/>
          <w:sz w:val="24"/>
          <w:szCs w:val="24"/>
        </w:rPr>
        <w:t xml:space="preserve"> </w:t>
      </w:r>
      <w:r w:rsidRPr="001412B7">
        <w:rPr>
          <w:rFonts w:ascii="Times New Roman" w:hAnsi="Times New Roman" w:cs="Times New Roman"/>
          <w:b/>
          <w:sz w:val="24"/>
          <w:szCs w:val="24"/>
        </w:rPr>
        <w:t>методических</w:t>
      </w:r>
      <w:r w:rsidRPr="001412B7">
        <w:rPr>
          <w:rFonts w:ascii="Times New Roman" w:hAnsi="Times New Roman" w:cs="Times New Roman"/>
          <w:b/>
          <w:spacing w:val="1"/>
          <w:sz w:val="24"/>
          <w:szCs w:val="24"/>
        </w:rPr>
        <w:t xml:space="preserve"> </w:t>
      </w:r>
      <w:r w:rsidRPr="001412B7">
        <w:rPr>
          <w:rFonts w:ascii="Times New Roman" w:hAnsi="Times New Roman" w:cs="Times New Roman"/>
          <w:b/>
          <w:sz w:val="24"/>
          <w:szCs w:val="24"/>
        </w:rPr>
        <w:t>рекомендациях)</w:t>
      </w:r>
      <w:r w:rsidRPr="001412B7">
        <w:rPr>
          <w:rFonts w:ascii="Times New Roman" w:hAnsi="Times New Roman" w:cs="Times New Roman"/>
          <w:sz w:val="24"/>
          <w:szCs w:val="24"/>
        </w:rPr>
        <w:t>:</w:t>
      </w:r>
      <w:r w:rsidRPr="001412B7">
        <w:rPr>
          <w:rFonts w:ascii="Times New Roman" w:hAnsi="Times New Roman" w:cs="Times New Roman"/>
          <w:spacing w:val="1"/>
          <w:sz w:val="24"/>
          <w:szCs w:val="24"/>
        </w:rPr>
        <w:t xml:space="preserve"> </w:t>
      </w:r>
      <w:r w:rsidRPr="001412B7">
        <w:rPr>
          <w:rFonts w:ascii="Times New Roman" w:hAnsi="Times New Roman" w:cs="Times New Roman"/>
          <w:sz w:val="24"/>
          <w:szCs w:val="24"/>
        </w:rPr>
        <w:t>«Детские</w:t>
      </w:r>
      <w:r w:rsidRPr="001412B7">
        <w:rPr>
          <w:rFonts w:ascii="Times New Roman" w:hAnsi="Times New Roman" w:cs="Times New Roman"/>
          <w:spacing w:val="1"/>
          <w:sz w:val="24"/>
          <w:szCs w:val="24"/>
        </w:rPr>
        <w:t xml:space="preserve"> </w:t>
      </w:r>
      <w:r w:rsidRPr="001412B7">
        <w:rPr>
          <w:rFonts w:ascii="Times New Roman" w:hAnsi="Times New Roman" w:cs="Times New Roman"/>
          <w:sz w:val="24"/>
          <w:szCs w:val="24"/>
        </w:rPr>
        <w:t>общественные объединения»,</w:t>
      </w:r>
      <w:r w:rsidRPr="001412B7">
        <w:rPr>
          <w:rFonts w:ascii="Times New Roman" w:hAnsi="Times New Roman" w:cs="Times New Roman"/>
          <w:spacing w:val="1"/>
          <w:sz w:val="24"/>
          <w:szCs w:val="24"/>
        </w:rPr>
        <w:t xml:space="preserve"> </w:t>
      </w:r>
      <w:r w:rsidRPr="001412B7">
        <w:rPr>
          <w:rFonts w:ascii="Times New Roman" w:hAnsi="Times New Roman" w:cs="Times New Roman"/>
          <w:sz w:val="24"/>
          <w:szCs w:val="24"/>
        </w:rPr>
        <w:t>«Школьные медиа»,</w:t>
      </w:r>
      <w:r w:rsidRPr="001412B7">
        <w:rPr>
          <w:rFonts w:ascii="Times New Roman" w:hAnsi="Times New Roman" w:cs="Times New Roman"/>
          <w:spacing w:val="1"/>
          <w:sz w:val="24"/>
          <w:szCs w:val="24"/>
        </w:rPr>
        <w:t xml:space="preserve"> </w:t>
      </w:r>
      <w:r w:rsidRPr="001412B7">
        <w:rPr>
          <w:rFonts w:ascii="Times New Roman" w:hAnsi="Times New Roman" w:cs="Times New Roman"/>
          <w:sz w:val="24"/>
          <w:szCs w:val="24"/>
        </w:rPr>
        <w:t>«Школьный музей»,</w:t>
      </w:r>
      <w:r w:rsidRPr="001412B7">
        <w:rPr>
          <w:rFonts w:ascii="Times New Roman" w:hAnsi="Times New Roman" w:cs="Times New Roman"/>
          <w:spacing w:val="1"/>
          <w:sz w:val="24"/>
          <w:szCs w:val="24"/>
        </w:rPr>
        <w:t xml:space="preserve"> </w:t>
      </w:r>
      <w:r w:rsidRPr="001412B7">
        <w:rPr>
          <w:rFonts w:ascii="Times New Roman" w:hAnsi="Times New Roman" w:cs="Times New Roman"/>
          <w:sz w:val="24"/>
          <w:szCs w:val="24"/>
        </w:rPr>
        <w:t>«Добровольческая</w:t>
      </w:r>
      <w:r w:rsidRPr="001412B7">
        <w:rPr>
          <w:rFonts w:ascii="Times New Roman" w:hAnsi="Times New Roman" w:cs="Times New Roman"/>
          <w:spacing w:val="1"/>
          <w:sz w:val="24"/>
          <w:szCs w:val="24"/>
        </w:rPr>
        <w:t xml:space="preserve"> </w:t>
      </w:r>
      <w:r w:rsidRPr="001412B7">
        <w:rPr>
          <w:rFonts w:ascii="Times New Roman" w:hAnsi="Times New Roman" w:cs="Times New Roman"/>
          <w:sz w:val="24"/>
          <w:szCs w:val="24"/>
        </w:rPr>
        <w:t>деятельность»,</w:t>
      </w:r>
      <w:r w:rsidRPr="001412B7">
        <w:rPr>
          <w:rFonts w:ascii="Times New Roman" w:hAnsi="Times New Roman" w:cs="Times New Roman"/>
          <w:spacing w:val="3"/>
          <w:sz w:val="24"/>
          <w:szCs w:val="24"/>
        </w:rPr>
        <w:t xml:space="preserve"> </w:t>
      </w:r>
      <w:r w:rsidRPr="001412B7">
        <w:rPr>
          <w:rFonts w:ascii="Times New Roman" w:hAnsi="Times New Roman" w:cs="Times New Roman"/>
          <w:sz w:val="24"/>
          <w:szCs w:val="24"/>
        </w:rPr>
        <w:t>«Экскурсии,</w:t>
      </w:r>
      <w:r w:rsidRPr="001412B7">
        <w:rPr>
          <w:rFonts w:ascii="Times New Roman" w:hAnsi="Times New Roman" w:cs="Times New Roman"/>
          <w:spacing w:val="3"/>
          <w:sz w:val="24"/>
          <w:szCs w:val="24"/>
        </w:rPr>
        <w:t xml:space="preserve"> </w:t>
      </w:r>
      <w:r w:rsidRPr="001412B7">
        <w:rPr>
          <w:rFonts w:ascii="Times New Roman" w:hAnsi="Times New Roman" w:cs="Times New Roman"/>
          <w:sz w:val="24"/>
          <w:szCs w:val="24"/>
        </w:rPr>
        <w:t>экспедиции,</w:t>
      </w:r>
      <w:r w:rsidRPr="001412B7">
        <w:rPr>
          <w:rFonts w:ascii="Times New Roman" w:hAnsi="Times New Roman" w:cs="Times New Roman"/>
          <w:spacing w:val="4"/>
          <w:sz w:val="24"/>
          <w:szCs w:val="24"/>
        </w:rPr>
        <w:t xml:space="preserve"> </w:t>
      </w:r>
      <w:r>
        <w:rPr>
          <w:rFonts w:ascii="Times New Roman" w:hAnsi="Times New Roman" w:cs="Times New Roman"/>
          <w:sz w:val="24"/>
          <w:szCs w:val="24"/>
        </w:rPr>
        <w:t>походы».</w:t>
      </w:r>
    </w:p>
    <w:p w:rsidR="001A5B40" w:rsidRPr="00155627" w:rsidRDefault="001A5B40" w:rsidP="001A5B40">
      <w:pPr>
        <w:pStyle w:val="3"/>
        <w:spacing w:before="0"/>
        <w:ind w:firstLine="851"/>
        <w:rPr>
          <w:rFonts w:ascii="Times New Roman" w:hAnsi="Times New Roman"/>
          <w:sz w:val="24"/>
          <w:szCs w:val="24"/>
        </w:rPr>
      </w:pPr>
      <w:bookmarkStart w:id="18" w:name="Модуль_«Школьный_урок»"/>
      <w:bookmarkEnd w:id="18"/>
      <w:r w:rsidRPr="001412B7">
        <w:rPr>
          <w:rFonts w:ascii="Times New Roman" w:hAnsi="Times New Roman"/>
          <w:sz w:val="24"/>
          <w:szCs w:val="24"/>
        </w:rPr>
        <w:t>Модуль</w:t>
      </w:r>
      <w:r w:rsidRPr="001412B7">
        <w:rPr>
          <w:rFonts w:ascii="Times New Roman" w:hAnsi="Times New Roman"/>
          <w:spacing w:val="-1"/>
          <w:sz w:val="24"/>
          <w:szCs w:val="24"/>
        </w:rPr>
        <w:t xml:space="preserve"> </w:t>
      </w:r>
      <w:r>
        <w:rPr>
          <w:rFonts w:ascii="Times New Roman" w:hAnsi="Times New Roman"/>
          <w:sz w:val="24"/>
          <w:szCs w:val="24"/>
        </w:rPr>
        <w:t>«Урочная деятельность»</w:t>
      </w:r>
    </w:p>
    <w:p w:rsidR="001A5B40" w:rsidRPr="001412B7" w:rsidRDefault="001A5B40" w:rsidP="001A5B40">
      <w:pPr>
        <w:pStyle w:val="a3"/>
        <w:ind w:left="0" w:right="122" w:firstLine="851"/>
      </w:pPr>
      <w:r w:rsidRPr="001412B7">
        <w:t>Реализация</w:t>
      </w:r>
      <w:r w:rsidRPr="001412B7">
        <w:rPr>
          <w:spacing w:val="1"/>
        </w:rPr>
        <w:t xml:space="preserve"> </w:t>
      </w:r>
      <w:r w:rsidRPr="001412B7">
        <w:t>воспитательного</w:t>
      </w:r>
      <w:r w:rsidRPr="001412B7">
        <w:rPr>
          <w:spacing w:val="1"/>
        </w:rPr>
        <w:t xml:space="preserve"> </w:t>
      </w:r>
      <w:r w:rsidRPr="001412B7">
        <w:t>потенциала</w:t>
      </w:r>
      <w:r w:rsidRPr="001412B7">
        <w:rPr>
          <w:spacing w:val="1"/>
        </w:rPr>
        <w:t xml:space="preserve"> </w:t>
      </w:r>
      <w:r w:rsidRPr="001412B7">
        <w:t>уроков</w:t>
      </w:r>
      <w:r w:rsidRPr="001412B7">
        <w:rPr>
          <w:spacing w:val="1"/>
        </w:rPr>
        <w:t xml:space="preserve"> </w:t>
      </w:r>
      <w:r w:rsidRPr="001412B7">
        <w:t>(аудиторных</w:t>
      </w:r>
      <w:r w:rsidRPr="001412B7">
        <w:rPr>
          <w:spacing w:val="1"/>
        </w:rPr>
        <w:t xml:space="preserve"> </w:t>
      </w:r>
      <w:r w:rsidRPr="001412B7">
        <w:t>занятий</w:t>
      </w:r>
      <w:r w:rsidRPr="001412B7">
        <w:rPr>
          <w:spacing w:val="1"/>
        </w:rPr>
        <w:t xml:space="preserve"> </w:t>
      </w:r>
      <w:r w:rsidRPr="001412B7">
        <w:t>в</w:t>
      </w:r>
      <w:r w:rsidRPr="001412B7">
        <w:rPr>
          <w:spacing w:val="1"/>
        </w:rPr>
        <w:t xml:space="preserve"> </w:t>
      </w:r>
      <w:r w:rsidRPr="001412B7">
        <w:t>рамках</w:t>
      </w:r>
      <w:r w:rsidRPr="001412B7">
        <w:rPr>
          <w:spacing w:val="1"/>
        </w:rPr>
        <w:t xml:space="preserve"> </w:t>
      </w:r>
      <w:r w:rsidRPr="001412B7">
        <w:t>максимально</w:t>
      </w:r>
      <w:r w:rsidRPr="001412B7">
        <w:rPr>
          <w:spacing w:val="5"/>
        </w:rPr>
        <w:t xml:space="preserve"> </w:t>
      </w:r>
      <w:r w:rsidRPr="001412B7">
        <w:t>допустимой</w:t>
      </w:r>
      <w:r w:rsidRPr="001412B7">
        <w:rPr>
          <w:spacing w:val="2"/>
        </w:rPr>
        <w:t xml:space="preserve"> </w:t>
      </w:r>
      <w:r w:rsidRPr="001412B7">
        <w:t>учебной</w:t>
      </w:r>
      <w:r w:rsidRPr="001412B7">
        <w:rPr>
          <w:spacing w:val="2"/>
        </w:rPr>
        <w:t xml:space="preserve"> </w:t>
      </w:r>
      <w:r w:rsidRPr="001412B7">
        <w:t>нагрузки)</w:t>
      </w:r>
      <w:r w:rsidRPr="001412B7">
        <w:rPr>
          <w:spacing w:val="2"/>
        </w:rPr>
        <w:t xml:space="preserve"> </w:t>
      </w:r>
      <w:r w:rsidRPr="001412B7">
        <w:t>предусматривает:</w:t>
      </w:r>
    </w:p>
    <w:p w:rsidR="001A5B40" w:rsidRPr="001412B7" w:rsidRDefault="001A5B40" w:rsidP="001A5B40">
      <w:pPr>
        <w:pStyle w:val="a3"/>
        <w:ind w:left="0" w:right="126" w:firstLine="851"/>
      </w:pPr>
      <w:r>
        <w:t xml:space="preserve">- </w:t>
      </w:r>
      <w:r w:rsidRPr="001412B7">
        <w:t>включение учителями в рабочие программы учебных предметов, курсов, модулей,</w:t>
      </w:r>
      <w:r w:rsidRPr="001412B7">
        <w:rPr>
          <w:spacing w:val="1"/>
        </w:rPr>
        <w:t xml:space="preserve"> </w:t>
      </w:r>
      <w:r w:rsidRPr="001412B7">
        <w:t>тематики</w:t>
      </w:r>
      <w:r w:rsidRPr="001412B7">
        <w:rPr>
          <w:spacing w:val="2"/>
        </w:rPr>
        <w:t xml:space="preserve"> </w:t>
      </w:r>
      <w:r w:rsidRPr="001412B7">
        <w:t>в</w:t>
      </w:r>
      <w:r w:rsidRPr="001412B7">
        <w:rPr>
          <w:spacing w:val="-2"/>
        </w:rPr>
        <w:t xml:space="preserve"> </w:t>
      </w:r>
      <w:r w:rsidRPr="001412B7">
        <w:t>соответствии</w:t>
      </w:r>
      <w:r w:rsidRPr="001412B7">
        <w:rPr>
          <w:spacing w:val="-3"/>
        </w:rPr>
        <w:t xml:space="preserve"> </w:t>
      </w:r>
      <w:r w:rsidRPr="001412B7">
        <w:t>с календарным</w:t>
      </w:r>
      <w:r w:rsidRPr="001412B7">
        <w:rPr>
          <w:spacing w:val="-2"/>
        </w:rPr>
        <w:t xml:space="preserve"> </w:t>
      </w:r>
      <w:r w:rsidRPr="001412B7">
        <w:t>планом</w:t>
      </w:r>
      <w:r w:rsidRPr="001412B7">
        <w:rPr>
          <w:spacing w:val="3"/>
        </w:rPr>
        <w:t xml:space="preserve"> </w:t>
      </w:r>
      <w:r w:rsidRPr="001412B7">
        <w:t>воспитательной</w:t>
      </w:r>
      <w:r w:rsidRPr="001412B7">
        <w:rPr>
          <w:spacing w:val="-3"/>
        </w:rPr>
        <w:t xml:space="preserve"> </w:t>
      </w:r>
      <w:r w:rsidRPr="001412B7">
        <w:t>работы</w:t>
      </w:r>
      <w:r w:rsidRPr="001412B7">
        <w:rPr>
          <w:spacing w:val="-2"/>
        </w:rPr>
        <w:t xml:space="preserve"> </w:t>
      </w:r>
      <w:r w:rsidRPr="001412B7">
        <w:t>школы;</w:t>
      </w:r>
    </w:p>
    <w:p w:rsidR="001A5B40" w:rsidRPr="001412B7" w:rsidRDefault="001A5B40" w:rsidP="001A5B40">
      <w:pPr>
        <w:pStyle w:val="a3"/>
        <w:ind w:left="0" w:right="113" w:firstLine="851"/>
      </w:pPr>
      <w:r>
        <w:t xml:space="preserve">- </w:t>
      </w:r>
      <w:r w:rsidRPr="001412B7">
        <w:t>максимальное</w:t>
      </w:r>
      <w:r w:rsidRPr="001412B7">
        <w:rPr>
          <w:spacing w:val="1"/>
        </w:rPr>
        <w:t xml:space="preserve"> </w:t>
      </w:r>
      <w:r w:rsidRPr="001412B7">
        <w:t>использование</w:t>
      </w:r>
      <w:r w:rsidRPr="001412B7">
        <w:rPr>
          <w:spacing w:val="1"/>
        </w:rPr>
        <w:t xml:space="preserve"> </w:t>
      </w:r>
      <w:r w:rsidRPr="001412B7">
        <w:t>воспитательных</w:t>
      </w:r>
      <w:r w:rsidRPr="001412B7">
        <w:rPr>
          <w:spacing w:val="1"/>
        </w:rPr>
        <w:t xml:space="preserve"> </w:t>
      </w:r>
      <w:r w:rsidRPr="001412B7">
        <w:t>возможностей</w:t>
      </w:r>
      <w:r w:rsidRPr="001412B7">
        <w:rPr>
          <w:spacing w:val="1"/>
        </w:rPr>
        <w:t xml:space="preserve"> </w:t>
      </w:r>
      <w:r w:rsidRPr="001412B7">
        <w:t>содержания</w:t>
      </w:r>
      <w:r w:rsidRPr="001412B7">
        <w:rPr>
          <w:spacing w:val="1"/>
        </w:rPr>
        <w:t xml:space="preserve"> </w:t>
      </w:r>
      <w:r w:rsidRPr="001412B7">
        <w:t>учебных</w:t>
      </w:r>
      <w:r w:rsidRPr="001412B7">
        <w:rPr>
          <w:spacing w:val="1"/>
        </w:rPr>
        <w:t xml:space="preserve"> </w:t>
      </w:r>
      <w:r w:rsidRPr="001412B7">
        <w:t>предметов</w:t>
      </w:r>
      <w:r w:rsidRPr="001412B7">
        <w:rPr>
          <w:spacing w:val="1"/>
        </w:rPr>
        <w:t xml:space="preserve"> </w:t>
      </w:r>
      <w:r w:rsidRPr="001412B7">
        <w:t>для</w:t>
      </w:r>
      <w:r w:rsidRPr="001412B7">
        <w:rPr>
          <w:spacing w:val="1"/>
        </w:rPr>
        <w:t xml:space="preserve"> </w:t>
      </w:r>
      <w:r w:rsidRPr="001412B7">
        <w:t>формирования</w:t>
      </w:r>
      <w:r w:rsidRPr="001412B7">
        <w:rPr>
          <w:spacing w:val="1"/>
        </w:rPr>
        <w:t xml:space="preserve"> </w:t>
      </w:r>
      <w:r w:rsidRPr="001412B7">
        <w:t>у</w:t>
      </w:r>
      <w:r w:rsidRPr="001412B7">
        <w:rPr>
          <w:spacing w:val="1"/>
        </w:rPr>
        <w:t xml:space="preserve"> </w:t>
      </w:r>
      <w:r w:rsidRPr="001412B7">
        <w:t>обучающихся</w:t>
      </w:r>
      <w:r w:rsidRPr="001412B7">
        <w:rPr>
          <w:spacing w:val="1"/>
        </w:rPr>
        <w:t xml:space="preserve"> </w:t>
      </w:r>
      <w:r w:rsidRPr="001412B7">
        <w:t>российских</w:t>
      </w:r>
      <w:r w:rsidRPr="001412B7">
        <w:rPr>
          <w:spacing w:val="1"/>
        </w:rPr>
        <w:t xml:space="preserve"> </w:t>
      </w:r>
      <w:r w:rsidRPr="001412B7">
        <w:t>традиционных</w:t>
      </w:r>
      <w:r w:rsidRPr="001412B7">
        <w:rPr>
          <w:spacing w:val="1"/>
        </w:rPr>
        <w:t xml:space="preserve"> </w:t>
      </w:r>
      <w:r w:rsidRPr="001412B7">
        <w:t>духовно-</w:t>
      </w:r>
      <w:r w:rsidRPr="001412B7">
        <w:rPr>
          <w:spacing w:val="1"/>
        </w:rPr>
        <w:t xml:space="preserve"> </w:t>
      </w:r>
      <w:r w:rsidRPr="001412B7">
        <w:t>нравственных</w:t>
      </w:r>
      <w:r w:rsidRPr="001412B7">
        <w:rPr>
          <w:spacing w:val="1"/>
        </w:rPr>
        <w:t xml:space="preserve"> </w:t>
      </w:r>
      <w:r w:rsidRPr="001412B7">
        <w:t>и</w:t>
      </w:r>
      <w:r w:rsidRPr="001412B7">
        <w:rPr>
          <w:spacing w:val="1"/>
        </w:rPr>
        <w:t xml:space="preserve"> </w:t>
      </w:r>
      <w:r w:rsidRPr="001412B7">
        <w:t>социокультурных</w:t>
      </w:r>
      <w:r w:rsidRPr="001412B7">
        <w:rPr>
          <w:spacing w:val="1"/>
        </w:rPr>
        <w:t xml:space="preserve"> </w:t>
      </w:r>
      <w:r w:rsidRPr="001412B7">
        <w:t>ценностей;</w:t>
      </w:r>
      <w:r w:rsidRPr="001412B7">
        <w:rPr>
          <w:spacing w:val="1"/>
        </w:rPr>
        <w:t xml:space="preserve"> </w:t>
      </w:r>
      <w:r w:rsidRPr="001412B7">
        <w:t>подбор</w:t>
      </w:r>
      <w:r w:rsidRPr="001412B7">
        <w:rPr>
          <w:spacing w:val="1"/>
        </w:rPr>
        <w:t xml:space="preserve"> </w:t>
      </w:r>
      <w:r w:rsidRPr="001412B7">
        <w:t>соответствующего</w:t>
      </w:r>
      <w:r w:rsidRPr="001412B7">
        <w:rPr>
          <w:spacing w:val="1"/>
        </w:rPr>
        <w:t xml:space="preserve"> </w:t>
      </w:r>
      <w:r w:rsidRPr="001412B7">
        <w:t>тематического</w:t>
      </w:r>
      <w:r w:rsidRPr="001412B7">
        <w:rPr>
          <w:spacing w:val="1"/>
        </w:rPr>
        <w:t xml:space="preserve"> </w:t>
      </w:r>
      <w:r w:rsidRPr="001412B7">
        <w:t>содержания,</w:t>
      </w:r>
      <w:r w:rsidRPr="001412B7">
        <w:rPr>
          <w:spacing w:val="-4"/>
        </w:rPr>
        <w:t xml:space="preserve"> </w:t>
      </w:r>
      <w:r w:rsidRPr="001412B7">
        <w:t>текстов</w:t>
      </w:r>
      <w:r w:rsidRPr="001412B7">
        <w:rPr>
          <w:spacing w:val="-4"/>
        </w:rPr>
        <w:t xml:space="preserve"> </w:t>
      </w:r>
      <w:r w:rsidRPr="001412B7">
        <w:t>для</w:t>
      </w:r>
      <w:r w:rsidRPr="001412B7">
        <w:rPr>
          <w:spacing w:val="-1"/>
        </w:rPr>
        <w:t xml:space="preserve"> </w:t>
      </w:r>
      <w:r w:rsidRPr="001412B7">
        <w:t>чтения,</w:t>
      </w:r>
      <w:r w:rsidRPr="001412B7">
        <w:rPr>
          <w:spacing w:val="-4"/>
        </w:rPr>
        <w:t xml:space="preserve"> </w:t>
      </w:r>
      <w:r w:rsidRPr="001412B7">
        <w:t>задач</w:t>
      </w:r>
      <w:r w:rsidRPr="001412B7">
        <w:rPr>
          <w:spacing w:val="-1"/>
        </w:rPr>
        <w:t xml:space="preserve"> </w:t>
      </w:r>
      <w:r w:rsidRPr="001412B7">
        <w:t>для</w:t>
      </w:r>
      <w:r w:rsidRPr="001412B7">
        <w:rPr>
          <w:spacing w:val="-1"/>
        </w:rPr>
        <w:t xml:space="preserve"> </w:t>
      </w:r>
      <w:r w:rsidRPr="001412B7">
        <w:t>решения,</w:t>
      </w:r>
      <w:r w:rsidRPr="001412B7">
        <w:rPr>
          <w:spacing w:val="-4"/>
        </w:rPr>
        <w:t xml:space="preserve"> </w:t>
      </w:r>
      <w:r w:rsidRPr="001412B7">
        <w:t>проблемных</w:t>
      </w:r>
      <w:r w:rsidRPr="001412B7">
        <w:rPr>
          <w:spacing w:val="-6"/>
        </w:rPr>
        <w:t xml:space="preserve"> </w:t>
      </w:r>
      <w:r w:rsidRPr="001412B7">
        <w:t>ситуаций для обсуждений;</w:t>
      </w:r>
    </w:p>
    <w:p w:rsidR="001A5B40" w:rsidRPr="001412B7" w:rsidRDefault="001A5B40" w:rsidP="001A5B40">
      <w:pPr>
        <w:pStyle w:val="a3"/>
        <w:ind w:left="0" w:right="123" w:firstLine="851"/>
      </w:pPr>
      <w:r>
        <w:t xml:space="preserve">- </w:t>
      </w:r>
      <w:r w:rsidRPr="001412B7">
        <w:t>выбор методов, методик, технологий, оказывающих воспитательное воздействие на</w:t>
      </w:r>
      <w:r w:rsidRPr="001412B7">
        <w:rPr>
          <w:spacing w:val="1"/>
        </w:rPr>
        <w:t xml:space="preserve"> </w:t>
      </w:r>
      <w:r w:rsidRPr="001412B7">
        <w:t>личность</w:t>
      </w:r>
      <w:r w:rsidRPr="001412B7">
        <w:rPr>
          <w:spacing w:val="1"/>
        </w:rPr>
        <w:t xml:space="preserve"> </w:t>
      </w:r>
      <w:r w:rsidRPr="001412B7">
        <w:t>в</w:t>
      </w:r>
      <w:r w:rsidRPr="001412B7">
        <w:rPr>
          <w:spacing w:val="1"/>
        </w:rPr>
        <w:t xml:space="preserve"> </w:t>
      </w:r>
      <w:r w:rsidRPr="001412B7">
        <w:t>соответствии</w:t>
      </w:r>
      <w:r w:rsidRPr="001412B7">
        <w:rPr>
          <w:spacing w:val="1"/>
        </w:rPr>
        <w:t xml:space="preserve"> </w:t>
      </w:r>
      <w:r w:rsidRPr="001412B7">
        <w:t>с</w:t>
      </w:r>
      <w:r w:rsidRPr="001412B7">
        <w:rPr>
          <w:spacing w:val="1"/>
        </w:rPr>
        <w:t xml:space="preserve"> </w:t>
      </w:r>
      <w:r w:rsidRPr="001412B7">
        <w:t>воспитательным</w:t>
      </w:r>
      <w:r w:rsidRPr="001412B7">
        <w:rPr>
          <w:spacing w:val="1"/>
        </w:rPr>
        <w:t xml:space="preserve"> </w:t>
      </w:r>
      <w:r w:rsidRPr="001412B7">
        <w:t>идеалом,</w:t>
      </w:r>
      <w:r w:rsidRPr="001412B7">
        <w:rPr>
          <w:spacing w:val="1"/>
        </w:rPr>
        <w:t xml:space="preserve"> </w:t>
      </w:r>
      <w:r w:rsidRPr="001412B7">
        <w:t>целью</w:t>
      </w:r>
      <w:r w:rsidRPr="001412B7">
        <w:rPr>
          <w:spacing w:val="1"/>
        </w:rPr>
        <w:t xml:space="preserve"> </w:t>
      </w:r>
      <w:r w:rsidRPr="001412B7">
        <w:t>и</w:t>
      </w:r>
      <w:r w:rsidRPr="001412B7">
        <w:rPr>
          <w:spacing w:val="1"/>
        </w:rPr>
        <w:t xml:space="preserve"> </w:t>
      </w:r>
      <w:r w:rsidRPr="001412B7">
        <w:t>задачами</w:t>
      </w:r>
      <w:r w:rsidRPr="001412B7">
        <w:rPr>
          <w:spacing w:val="1"/>
        </w:rPr>
        <w:t xml:space="preserve"> </w:t>
      </w:r>
      <w:r w:rsidRPr="001412B7">
        <w:lastRenderedPageBreak/>
        <w:t>воспитания;</w:t>
      </w:r>
      <w:r w:rsidRPr="001412B7">
        <w:rPr>
          <w:spacing w:val="1"/>
        </w:rPr>
        <w:t xml:space="preserve"> </w:t>
      </w:r>
      <w:r w:rsidRPr="001412B7">
        <w:t>реализация</w:t>
      </w:r>
      <w:r w:rsidRPr="001412B7">
        <w:rPr>
          <w:spacing w:val="1"/>
        </w:rPr>
        <w:t xml:space="preserve"> </w:t>
      </w:r>
      <w:r w:rsidRPr="001412B7">
        <w:t>приоритета</w:t>
      </w:r>
      <w:r w:rsidRPr="001412B7">
        <w:rPr>
          <w:spacing w:val="-3"/>
        </w:rPr>
        <w:t xml:space="preserve"> </w:t>
      </w:r>
      <w:r w:rsidRPr="001412B7">
        <w:t>воспитания</w:t>
      </w:r>
      <w:r w:rsidRPr="001412B7">
        <w:rPr>
          <w:spacing w:val="-3"/>
        </w:rPr>
        <w:t xml:space="preserve"> </w:t>
      </w:r>
      <w:r w:rsidRPr="001412B7">
        <w:t>в</w:t>
      </w:r>
      <w:r w:rsidRPr="001412B7">
        <w:rPr>
          <w:spacing w:val="-2"/>
        </w:rPr>
        <w:t xml:space="preserve"> </w:t>
      </w:r>
      <w:r w:rsidRPr="001412B7">
        <w:t>учебной</w:t>
      </w:r>
      <w:r w:rsidRPr="001412B7">
        <w:rPr>
          <w:spacing w:val="3"/>
        </w:rPr>
        <w:t xml:space="preserve"> </w:t>
      </w:r>
      <w:r w:rsidRPr="001412B7">
        <w:t>деятельности;</w:t>
      </w:r>
    </w:p>
    <w:p w:rsidR="001A5B40" w:rsidRPr="001412B7" w:rsidRDefault="001A5B40" w:rsidP="001A5B40">
      <w:pPr>
        <w:pStyle w:val="a3"/>
        <w:ind w:left="0" w:right="113" w:firstLine="851"/>
      </w:pPr>
      <w:r>
        <w:t xml:space="preserve">- </w:t>
      </w:r>
      <w:r w:rsidRPr="001412B7">
        <w:t>полноценную</w:t>
      </w:r>
      <w:r w:rsidRPr="001412B7">
        <w:rPr>
          <w:spacing w:val="1"/>
        </w:rPr>
        <w:t xml:space="preserve"> </w:t>
      </w:r>
      <w:r w:rsidRPr="001412B7">
        <w:t>реализацию</w:t>
      </w:r>
      <w:r w:rsidRPr="001412B7">
        <w:rPr>
          <w:spacing w:val="1"/>
        </w:rPr>
        <w:t xml:space="preserve"> </w:t>
      </w:r>
      <w:r w:rsidRPr="001412B7">
        <w:t>потенциала</w:t>
      </w:r>
      <w:r w:rsidRPr="001412B7">
        <w:rPr>
          <w:spacing w:val="1"/>
        </w:rPr>
        <w:t xml:space="preserve"> </w:t>
      </w:r>
      <w:r w:rsidRPr="001412B7">
        <w:t>уроков</w:t>
      </w:r>
      <w:r w:rsidRPr="001412B7">
        <w:rPr>
          <w:spacing w:val="1"/>
        </w:rPr>
        <w:t xml:space="preserve"> </w:t>
      </w:r>
      <w:r w:rsidRPr="001412B7">
        <w:t>в</w:t>
      </w:r>
      <w:r w:rsidRPr="001412B7">
        <w:rPr>
          <w:spacing w:val="1"/>
        </w:rPr>
        <w:t xml:space="preserve"> </w:t>
      </w:r>
      <w:r w:rsidRPr="001412B7">
        <w:t>предметных</w:t>
      </w:r>
      <w:r w:rsidRPr="001412B7">
        <w:rPr>
          <w:spacing w:val="1"/>
        </w:rPr>
        <w:t xml:space="preserve"> </w:t>
      </w:r>
      <w:r w:rsidRPr="001412B7">
        <w:t>областях</w:t>
      </w:r>
      <w:r w:rsidRPr="001412B7">
        <w:rPr>
          <w:spacing w:val="1"/>
        </w:rPr>
        <w:t xml:space="preserve"> </w:t>
      </w:r>
      <w:r w:rsidRPr="001412B7">
        <w:t>целевой</w:t>
      </w:r>
      <w:r w:rsidRPr="001412B7">
        <w:rPr>
          <w:spacing w:val="1"/>
        </w:rPr>
        <w:t xml:space="preserve"> </w:t>
      </w:r>
      <w:r w:rsidRPr="001412B7">
        <w:t>воспитательной духовно-нравственной направленности по основам религиозных культур и</w:t>
      </w:r>
      <w:r w:rsidRPr="001412B7">
        <w:rPr>
          <w:spacing w:val="1"/>
        </w:rPr>
        <w:t xml:space="preserve"> </w:t>
      </w:r>
      <w:r w:rsidRPr="001412B7">
        <w:t>светской этики в начальной школе, основам духовно-нравственной культуры народов России</w:t>
      </w:r>
      <w:r w:rsidRPr="001412B7">
        <w:rPr>
          <w:spacing w:val="1"/>
        </w:rPr>
        <w:t xml:space="preserve"> </w:t>
      </w:r>
      <w:r w:rsidRPr="001412B7">
        <w:t>в основной школе с учетом выбора родителями обучающихся учебных предметов, курсов,</w:t>
      </w:r>
      <w:r w:rsidRPr="001412B7">
        <w:rPr>
          <w:spacing w:val="1"/>
        </w:rPr>
        <w:t xml:space="preserve"> </w:t>
      </w:r>
      <w:r w:rsidRPr="001412B7">
        <w:t>модулей</w:t>
      </w:r>
      <w:r w:rsidRPr="001412B7">
        <w:rPr>
          <w:spacing w:val="2"/>
        </w:rPr>
        <w:t xml:space="preserve"> </w:t>
      </w:r>
      <w:r w:rsidRPr="001412B7">
        <w:t>в</w:t>
      </w:r>
      <w:r w:rsidRPr="001412B7">
        <w:rPr>
          <w:spacing w:val="2"/>
        </w:rPr>
        <w:t xml:space="preserve"> </w:t>
      </w:r>
      <w:r w:rsidRPr="001412B7">
        <w:t>соответствии</w:t>
      </w:r>
      <w:r w:rsidRPr="001412B7">
        <w:rPr>
          <w:spacing w:val="2"/>
        </w:rPr>
        <w:t xml:space="preserve"> </w:t>
      </w:r>
      <w:r w:rsidRPr="001412B7">
        <w:t>с</w:t>
      </w:r>
      <w:r w:rsidRPr="001412B7">
        <w:rPr>
          <w:spacing w:val="-5"/>
        </w:rPr>
        <w:t xml:space="preserve"> </w:t>
      </w:r>
      <w:r w:rsidRPr="001412B7">
        <w:t>их</w:t>
      </w:r>
      <w:r w:rsidRPr="001412B7">
        <w:rPr>
          <w:spacing w:val="-4"/>
        </w:rPr>
        <w:t xml:space="preserve"> </w:t>
      </w:r>
      <w:r w:rsidRPr="001412B7">
        <w:t>мировоззренческими</w:t>
      </w:r>
      <w:r w:rsidRPr="001412B7">
        <w:rPr>
          <w:spacing w:val="2"/>
        </w:rPr>
        <w:t xml:space="preserve"> </w:t>
      </w:r>
      <w:r w:rsidRPr="001412B7">
        <w:t>и</w:t>
      </w:r>
      <w:r w:rsidRPr="001412B7">
        <w:rPr>
          <w:spacing w:val="-3"/>
        </w:rPr>
        <w:t xml:space="preserve"> </w:t>
      </w:r>
      <w:r w:rsidRPr="001412B7">
        <w:t>культурными</w:t>
      </w:r>
      <w:r w:rsidRPr="001412B7">
        <w:rPr>
          <w:spacing w:val="2"/>
        </w:rPr>
        <w:t xml:space="preserve"> </w:t>
      </w:r>
      <w:r w:rsidRPr="001412B7">
        <w:t>потребностями;</w:t>
      </w:r>
    </w:p>
    <w:p w:rsidR="001A5B40" w:rsidRPr="001412B7" w:rsidRDefault="001A5B40" w:rsidP="001A5B40">
      <w:pPr>
        <w:pStyle w:val="a3"/>
        <w:ind w:left="0" w:right="123" w:firstLine="851"/>
      </w:pPr>
      <w:r>
        <w:t xml:space="preserve">- </w:t>
      </w:r>
      <w:r w:rsidRPr="001412B7">
        <w:t>привлечение внимания обучающихся к ценностному аспекту изучаемых на уроках</w:t>
      </w:r>
      <w:r w:rsidRPr="001412B7">
        <w:rPr>
          <w:spacing w:val="1"/>
        </w:rPr>
        <w:t xml:space="preserve"> </w:t>
      </w:r>
      <w:r w:rsidRPr="001412B7">
        <w:t>предметов и явлений, инициирование обсуждений, высказываний своего мнения, выработки</w:t>
      </w:r>
      <w:r w:rsidRPr="001412B7">
        <w:rPr>
          <w:spacing w:val="1"/>
        </w:rPr>
        <w:t xml:space="preserve"> </w:t>
      </w:r>
      <w:r w:rsidRPr="001412B7">
        <w:t>своего</w:t>
      </w:r>
      <w:r w:rsidRPr="001412B7">
        <w:rPr>
          <w:spacing w:val="5"/>
        </w:rPr>
        <w:t xml:space="preserve"> </w:t>
      </w:r>
      <w:r w:rsidRPr="001412B7">
        <w:t>личностного</w:t>
      </w:r>
      <w:r w:rsidRPr="001412B7">
        <w:rPr>
          <w:spacing w:val="-4"/>
        </w:rPr>
        <w:t xml:space="preserve"> </w:t>
      </w:r>
      <w:r w:rsidRPr="001412B7">
        <w:t>отношения</w:t>
      </w:r>
      <w:r w:rsidRPr="001412B7">
        <w:rPr>
          <w:spacing w:val="1"/>
        </w:rPr>
        <w:t xml:space="preserve"> </w:t>
      </w:r>
      <w:r w:rsidRPr="001412B7">
        <w:t>к</w:t>
      </w:r>
      <w:r w:rsidRPr="001412B7">
        <w:rPr>
          <w:spacing w:val="-5"/>
        </w:rPr>
        <w:t xml:space="preserve"> </w:t>
      </w:r>
      <w:r w:rsidRPr="001412B7">
        <w:t>изучаемым</w:t>
      </w:r>
      <w:r w:rsidRPr="001412B7">
        <w:rPr>
          <w:spacing w:val="2"/>
        </w:rPr>
        <w:t xml:space="preserve"> </w:t>
      </w:r>
      <w:r w:rsidRPr="001412B7">
        <w:t>событиям,</w:t>
      </w:r>
      <w:r w:rsidRPr="001412B7">
        <w:rPr>
          <w:spacing w:val="-2"/>
        </w:rPr>
        <w:t xml:space="preserve"> </w:t>
      </w:r>
      <w:r w:rsidRPr="001412B7">
        <w:t>явлениям,</w:t>
      </w:r>
      <w:r w:rsidRPr="001412B7">
        <w:rPr>
          <w:spacing w:val="-2"/>
        </w:rPr>
        <w:t xml:space="preserve"> </w:t>
      </w:r>
      <w:r w:rsidRPr="001412B7">
        <w:t>лицам;</w:t>
      </w:r>
    </w:p>
    <w:p w:rsidR="001A5B40" w:rsidRPr="001412B7" w:rsidRDefault="001A5B40" w:rsidP="001A5B40">
      <w:pPr>
        <w:pStyle w:val="a3"/>
        <w:ind w:left="0" w:right="115" w:firstLine="851"/>
      </w:pPr>
      <w:r>
        <w:t xml:space="preserve">- </w:t>
      </w:r>
      <w:r w:rsidRPr="001412B7">
        <w:t>применение</w:t>
      </w:r>
      <w:r w:rsidRPr="001412B7">
        <w:rPr>
          <w:spacing w:val="1"/>
        </w:rPr>
        <w:t xml:space="preserve"> </w:t>
      </w:r>
      <w:r w:rsidRPr="001412B7">
        <w:t>интерактивных</w:t>
      </w:r>
      <w:r w:rsidRPr="001412B7">
        <w:rPr>
          <w:spacing w:val="1"/>
        </w:rPr>
        <w:t xml:space="preserve"> </w:t>
      </w:r>
      <w:r w:rsidRPr="001412B7">
        <w:t>форм</w:t>
      </w:r>
      <w:r w:rsidRPr="001412B7">
        <w:rPr>
          <w:spacing w:val="1"/>
        </w:rPr>
        <w:t xml:space="preserve"> </w:t>
      </w:r>
      <w:r w:rsidRPr="001412B7">
        <w:t>учебной</w:t>
      </w:r>
      <w:r w:rsidRPr="001412B7">
        <w:rPr>
          <w:spacing w:val="1"/>
        </w:rPr>
        <w:t xml:space="preserve"> </w:t>
      </w:r>
      <w:r w:rsidRPr="001412B7">
        <w:t>работы:</w:t>
      </w:r>
      <w:r w:rsidRPr="001412B7">
        <w:rPr>
          <w:spacing w:val="1"/>
        </w:rPr>
        <w:t xml:space="preserve"> </w:t>
      </w:r>
      <w:r w:rsidRPr="001412B7">
        <w:t>интеллектуальных,</w:t>
      </w:r>
      <w:r w:rsidRPr="001412B7">
        <w:rPr>
          <w:spacing w:val="1"/>
        </w:rPr>
        <w:t xml:space="preserve"> </w:t>
      </w:r>
      <w:r w:rsidRPr="001412B7">
        <w:t>стимулирующих</w:t>
      </w:r>
      <w:r w:rsidRPr="001412B7">
        <w:rPr>
          <w:spacing w:val="1"/>
        </w:rPr>
        <w:t xml:space="preserve"> </w:t>
      </w:r>
      <w:r w:rsidRPr="001412B7">
        <w:t>познавательную</w:t>
      </w:r>
      <w:r w:rsidRPr="001412B7">
        <w:rPr>
          <w:spacing w:val="1"/>
        </w:rPr>
        <w:t xml:space="preserve"> </w:t>
      </w:r>
      <w:r w:rsidRPr="001412B7">
        <w:t>мотивацию;</w:t>
      </w:r>
      <w:r w:rsidRPr="001412B7">
        <w:rPr>
          <w:spacing w:val="1"/>
        </w:rPr>
        <w:t xml:space="preserve"> </w:t>
      </w:r>
      <w:r w:rsidRPr="001412B7">
        <w:t>дидактического</w:t>
      </w:r>
      <w:r w:rsidRPr="001412B7">
        <w:rPr>
          <w:spacing w:val="1"/>
        </w:rPr>
        <w:t xml:space="preserve"> </w:t>
      </w:r>
      <w:r w:rsidRPr="001412B7">
        <w:t>театра,</w:t>
      </w:r>
      <w:r w:rsidRPr="001412B7">
        <w:rPr>
          <w:spacing w:val="1"/>
        </w:rPr>
        <w:t xml:space="preserve"> </w:t>
      </w:r>
      <w:r w:rsidRPr="001412B7">
        <w:t>где</w:t>
      </w:r>
      <w:r w:rsidRPr="001412B7">
        <w:rPr>
          <w:spacing w:val="1"/>
        </w:rPr>
        <w:t xml:space="preserve"> </w:t>
      </w:r>
      <w:r w:rsidRPr="001412B7">
        <w:t>знания</w:t>
      </w:r>
      <w:r w:rsidRPr="001412B7">
        <w:rPr>
          <w:spacing w:val="1"/>
        </w:rPr>
        <w:t xml:space="preserve"> </w:t>
      </w:r>
      <w:r w:rsidRPr="001412B7">
        <w:t>обыгрываются</w:t>
      </w:r>
      <w:r w:rsidRPr="001412B7">
        <w:rPr>
          <w:spacing w:val="1"/>
        </w:rPr>
        <w:t xml:space="preserve"> </w:t>
      </w:r>
      <w:r w:rsidRPr="001412B7">
        <w:t>в</w:t>
      </w:r>
      <w:r w:rsidRPr="001412B7">
        <w:rPr>
          <w:spacing w:val="1"/>
        </w:rPr>
        <w:t xml:space="preserve"> </w:t>
      </w:r>
      <w:r w:rsidRPr="001412B7">
        <w:t>театральных</w:t>
      </w:r>
      <w:r w:rsidRPr="001412B7">
        <w:rPr>
          <w:spacing w:val="1"/>
        </w:rPr>
        <w:t xml:space="preserve"> </w:t>
      </w:r>
      <w:r w:rsidRPr="001412B7">
        <w:t>постановках;</w:t>
      </w:r>
      <w:r w:rsidRPr="001412B7">
        <w:rPr>
          <w:spacing w:val="1"/>
        </w:rPr>
        <w:t xml:space="preserve"> </w:t>
      </w:r>
      <w:r w:rsidRPr="001412B7">
        <w:t>дискуссий,</w:t>
      </w:r>
      <w:r w:rsidRPr="001412B7">
        <w:rPr>
          <w:spacing w:val="1"/>
        </w:rPr>
        <w:t xml:space="preserve"> </w:t>
      </w:r>
      <w:r w:rsidRPr="001412B7">
        <w:t>дающих</w:t>
      </w:r>
      <w:r w:rsidRPr="001412B7">
        <w:rPr>
          <w:spacing w:val="1"/>
        </w:rPr>
        <w:t xml:space="preserve"> </w:t>
      </w:r>
      <w:r w:rsidRPr="001412B7">
        <w:t>возможность</w:t>
      </w:r>
      <w:r w:rsidRPr="001412B7">
        <w:rPr>
          <w:spacing w:val="60"/>
        </w:rPr>
        <w:t xml:space="preserve"> </w:t>
      </w:r>
      <w:r w:rsidRPr="001412B7">
        <w:t>приобрести</w:t>
      </w:r>
      <w:r w:rsidRPr="001412B7">
        <w:rPr>
          <w:spacing w:val="1"/>
        </w:rPr>
        <w:t xml:space="preserve"> </w:t>
      </w:r>
      <w:r w:rsidRPr="001412B7">
        <w:t>опыт ведения конструктивного диалога; групповой работы, которая учит командной работе и</w:t>
      </w:r>
      <w:r w:rsidRPr="001412B7">
        <w:rPr>
          <w:spacing w:val="1"/>
        </w:rPr>
        <w:t xml:space="preserve"> </w:t>
      </w:r>
      <w:r w:rsidRPr="001412B7">
        <w:t>взаимодействию,</w:t>
      </w:r>
      <w:r w:rsidRPr="001412B7">
        <w:rPr>
          <w:spacing w:val="-2"/>
        </w:rPr>
        <w:t xml:space="preserve"> </w:t>
      </w:r>
      <w:r w:rsidRPr="001412B7">
        <w:t>игровых</w:t>
      </w:r>
      <w:r w:rsidRPr="001412B7">
        <w:rPr>
          <w:spacing w:val="-3"/>
        </w:rPr>
        <w:t xml:space="preserve"> </w:t>
      </w:r>
      <w:r w:rsidRPr="001412B7">
        <w:t>методик;</w:t>
      </w:r>
    </w:p>
    <w:p w:rsidR="001A5B40" w:rsidRPr="001412B7" w:rsidRDefault="001A5B40" w:rsidP="001A5B40">
      <w:pPr>
        <w:pStyle w:val="a3"/>
        <w:ind w:left="0" w:right="124" w:firstLine="851"/>
      </w:pPr>
      <w:r>
        <w:t xml:space="preserve">- </w:t>
      </w:r>
      <w:r w:rsidRPr="001412B7">
        <w:t xml:space="preserve">побуждение </w:t>
      </w:r>
      <w:proofErr w:type="gramStart"/>
      <w:r w:rsidRPr="001412B7">
        <w:t>обучающихся</w:t>
      </w:r>
      <w:proofErr w:type="gramEnd"/>
      <w:r w:rsidRPr="001412B7">
        <w:t xml:space="preserve"> соблюдать</w:t>
      </w:r>
      <w:r w:rsidRPr="001412B7">
        <w:rPr>
          <w:spacing w:val="1"/>
        </w:rPr>
        <w:t xml:space="preserve"> </w:t>
      </w:r>
      <w:r w:rsidRPr="001412B7">
        <w:t>на</w:t>
      </w:r>
      <w:r w:rsidRPr="001412B7">
        <w:rPr>
          <w:spacing w:val="1"/>
        </w:rPr>
        <w:t xml:space="preserve"> </w:t>
      </w:r>
      <w:r w:rsidRPr="001412B7">
        <w:t>уроке нормы</w:t>
      </w:r>
      <w:r w:rsidRPr="001412B7">
        <w:rPr>
          <w:spacing w:val="1"/>
        </w:rPr>
        <w:t xml:space="preserve"> </w:t>
      </w:r>
      <w:r w:rsidRPr="001412B7">
        <w:t>поведения,</w:t>
      </w:r>
      <w:r w:rsidRPr="001412B7">
        <w:rPr>
          <w:spacing w:val="60"/>
        </w:rPr>
        <w:t xml:space="preserve"> </w:t>
      </w:r>
      <w:r w:rsidRPr="001412B7">
        <w:t>правила общения</w:t>
      </w:r>
      <w:r w:rsidRPr="001412B7">
        <w:rPr>
          <w:spacing w:val="-57"/>
        </w:rPr>
        <w:t xml:space="preserve"> </w:t>
      </w:r>
      <w:r w:rsidRPr="001412B7">
        <w:t>со сверстниками и педагогами, соответствующие укладу школы, установление и поддержка</w:t>
      </w:r>
      <w:r w:rsidRPr="001412B7">
        <w:rPr>
          <w:spacing w:val="1"/>
        </w:rPr>
        <w:t xml:space="preserve"> </w:t>
      </w:r>
      <w:r w:rsidRPr="001412B7">
        <w:t>доброжелательной</w:t>
      </w:r>
      <w:r w:rsidRPr="001412B7">
        <w:rPr>
          <w:spacing w:val="2"/>
        </w:rPr>
        <w:t xml:space="preserve"> </w:t>
      </w:r>
      <w:r w:rsidRPr="001412B7">
        <w:t>атмосферы;</w:t>
      </w:r>
    </w:p>
    <w:p w:rsidR="001A5B40" w:rsidRPr="001412B7" w:rsidRDefault="001A5B40" w:rsidP="001A5B40">
      <w:pPr>
        <w:pStyle w:val="a3"/>
        <w:ind w:left="0" w:right="125" w:firstLine="851"/>
      </w:pPr>
      <w:r>
        <w:t xml:space="preserve">- </w:t>
      </w:r>
      <w:r w:rsidRPr="001412B7">
        <w:t>организация</w:t>
      </w:r>
      <w:r w:rsidRPr="001412B7">
        <w:rPr>
          <w:spacing w:val="1"/>
        </w:rPr>
        <w:t xml:space="preserve"> </w:t>
      </w:r>
      <w:r w:rsidRPr="001412B7">
        <w:t>шефства</w:t>
      </w:r>
      <w:r w:rsidRPr="001412B7">
        <w:rPr>
          <w:spacing w:val="1"/>
        </w:rPr>
        <w:t xml:space="preserve"> </w:t>
      </w:r>
      <w:proofErr w:type="gramStart"/>
      <w:r w:rsidRPr="001412B7">
        <w:t>мотивированных</w:t>
      </w:r>
      <w:proofErr w:type="gramEnd"/>
      <w:r w:rsidRPr="001412B7">
        <w:rPr>
          <w:spacing w:val="1"/>
        </w:rPr>
        <w:t xml:space="preserve"> </w:t>
      </w:r>
      <w:r w:rsidRPr="001412B7">
        <w:t>и</w:t>
      </w:r>
      <w:r w:rsidRPr="001412B7">
        <w:rPr>
          <w:spacing w:val="1"/>
        </w:rPr>
        <w:t xml:space="preserve"> </w:t>
      </w:r>
      <w:r w:rsidRPr="001412B7">
        <w:t>эрудированных</w:t>
      </w:r>
      <w:r w:rsidRPr="001412B7">
        <w:rPr>
          <w:spacing w:val="1"/>
        </w:rPr>
        <w:t xml:space="preserve"> </w:t>
      </w:r>
      <w:r w:rsidRPr="001412B7">
        <w:t>обучающихся</w:t>
      </w:r>
      <w:r w:rsidRPr="001412B7">
        <w:rPr>
          <w:spacing w:val="1"/>
        </w:rPr>
        <w:t xml:space="preserve"> </w:t>
      </w:r>
      <w:r w:rsidRPr="001412B7">
        <w:t>над</w:t>
      </w:r>
      <w:r w:rsidRPr="001412B7">
        <w:rPr>
          <w:spacing w:val="1"/>
        </w:rPr>
        <w:t xml:space="preserve"> </w:t>
      </w:r>
      <w:r w:rsidRPr="001412B7">
        <w:t>неуспевающими</w:t>
      </w:r>
      <w:r w:rsidRPr="001412B7">
        <w:rPr>
          <w:spacing w:val="1"/>
        </w:rPr>
        <w:t xml:space="preserve"> </w:t>
      </w:r>
      <w:r w:rsidRPr="001412B7">
        <w:t>одноклассниками,</w:t>
      </w:r>
      <w:r w:rsidRPr="001412B7">
        <w:rPr>
          <w:spacing w:val="1"/>
        </w:rPr>
        <w:t xml:space="preserve"> </w:t>
      </w:r>
      <w:r w:rsidRPr="001412B7">
        <w:t>дающего</w:t>
      </w:r>
      <w:r w:rsidRPr="001412B7">
        <w:rPr>
          <w:spacing w:val="1"/>
        </w:rPr>
        <w:t xml:space="preserve"> </w:t>
      </w:r>
      <w:r w:rsidRPr="001412B7">
        <w:t>обучающимся</w:t>
      </w:r>
      <w:r w:rsidRPr="001412B7">
        <w:rPr>
          <w:spacing w:val="1"/>
        </w:rPr>
        <w:t xml:space="preserve"> </w:t>
      </w:r>
      <w:r w:rsidRPr="001412B7">
        <w:t>социально</w:t>
      </w:r>
      <w:r w:rsidRPr="001412B7">
        <w:rPr>
          <w:spacing w:val="1"/>
        </w:rPr>
        <w:t xml:space="preserve"> </w:t>
      </w:r>
      <w:r w:rsidRPr="001412B7">
        <w:t>значимый</w:t>
      </w:r>
      <w:r w:rsidRPr="001412B7">
        <w:rPr>
          <w:spacing w:val="1"/>
        </w:rPr>
        <w:t xml:space="preserve"> </w:t>
      </w:r>
      <w:r w:rsidRPr="001412B7">
        <w:t>опыт</w:t>
      </w:r>
      <w:r w:rsidRPr="001412B7">
        <w:rPr>
          <w:spacing w:val="1"/>
        </w:rPr>
        <w:t xml:space="preserve"> </w:t>
      </w:r>
      <w:r w:rsidRPr="001412B7">
        <w:t>сотрудничества и</w:t>
      </w:r>
      <w:r w:rsidRPr="001412B7">
        <w:rPr>
          <w:spacing w:val="3"/>
        </w:rPr>
        <w:t xml:space="preserve"> </w:t>
      </w:r>
      <w:r w:rsidRPr="001412B7">
        <w:t>взаимной</w:t>
      </w:r>
      <w:r w:rsidRPr="001412B7">
        <w:rPr>
          <w:spacing w:val="3"/>
        </w:rPr>
        <w:t xml:space="preserve"> </w:t>
      </w:r>
      <w:r w:rsidRPr="001412B7">
        <w:t>помощи;</w:t>
      </w:r>
    </w:p>
    <w:p w:rsidR="001A5B40" w:rsidRPr="001412B7" w:rsidRDefault="001A5B40" w:rsidP="001A5B40">
      <w:pPr>
        <w:pStyle w:val="a3"/>
        <w:ind w:left="0" w:right="111" w:firstLine="851"/>
      </w:pPr>
      <w:r>
        <w:t xml:space="preserve">- </w:t>
      </w:r>
      <w:r w:rsidRPr="001412B7">
        <w:t>инициирование</w:t>
      </w:r>
      <w:r w:rsidRPr="001412B7">
        <w:rPr>
          <w:spacing w:val="1"/>
        </w:rPr>
        <w:t xml:space="preserve"> </w:t>
      </w:r>
      <w:r w:rsidRPr="001412B7">
        <w:t>и</w:t>
      </w:r>
      <w:r w:rsidRPr="001412B7">
        <w:rPr>
          <w:spacing w:val="1"/>
        </w:rPr>
        <w:t xml:space="preserve"> </w:t>
      </w:r>
      <w:r w:rsidRPr="001412B7">
        <w:t>поддержка</w:t>
      </w:r>
      <w:r w:rsidRPr="001412B7">
        <w:rPr>
          <w:spacing w:val="1"/>
        </w:rPr>
        <w:t xml:space="preserve"> </w:t>
      </w:r>
      <w:r w:rsidRPr="001412B7">
        <w:t>исследовательской</w:t>
      </w:r>
      <w:r w:rsidRPr="001412B7">
        <w:rPr>
          <w:spacing w:val="1"/>
        </w:rPr>
        <w:t xml:space="preserve"> </w:t>
      </w:r>
      <w:r w:rsidRPr="001412B7">
        <w:t>деятельности</w:t>
      </w:r>
      <w:r w:rsidRPr="001412B7">
        <w:rPr>
          <w:spacing w:val="1"/>
        </w:rPr>
        <w:t xml:space="preserve"> </w:t>
      </w:r>
      <w:r w:rsidRPr="001412B7">
        <w:t>в</w:t>
      </w:r>
      <w:r w:rsidRPr="001412B7">
        <w:rPr>
          <w:spacing w:val="1"/>
        </w:rPr>
        <w:t xml:space="preserve"> </w:t>
      </w:r>
      <w:r w:rsidRPr="001412B7">
        <w:t>форме</w:t>
      </w:r>
      <w:r w:rsidRPr="001412B7">
        <w:rPr>
          <w:spacing w:val="1"/>
        </w:rPr>
        <w:t xml:space="preserve"> </w:t>
      </w:r>
      <w:r w:rsidRPr="001412B7">
        <w:t>индивидуальных</w:t>
      </w:r>
      <w:r w:rsidRPr="001412B7">
        <w:rPr>
          <w:spacing w:val="1"/>
        </w:rPr>
        <w:t xml:space="preserve"> </w:t>
      </w:r>
      <w:r w:rsidRPr="001412B7">
        <w:t>и</w:t>
      </w:r>
      <w:r w:rsidRPr="001412B7">
        <w:rPr>
          <w:spacing w:val="1"/>
        </w:rPr>
        <w:t xml:space="preserve"> </w:t>
      </w:r>
      <w:r w:rsidRPr="001412B7">
        <w:t>групповых</w:t>
      </w:r>
      <w:r w:rsidRPr="001412B7">
        <w:rPr>
          <w:spacing w:val="1"/>
        </w:rPr>
        <w:t xml:space="preserve"> </w:t>
      </w:r>
      <w:r w:rsidRPr="001412B7">
        <w:t>проектов,</w:t>
      </w:r>
      <w:r w:rsidRPr="001412B7">
        <w:rPr>
          <w:spacing w:val="1"/>
        </w:rPr>
        <w:t xml:space="preserve"> </w:t>
      </w:r>
      <w:r w:rsidRPr="001412B7">
        <w:t>что</w:t>
      </w:r>
      <w:r w:rsidRPr="001412B7">
        <w:rPr>
          <w:spacing w:val="1"/>
        </w:rPr>
        <w:t xml:space="preserve"> </w:t>
      </w:r>
      <w:r w:rsidRPr="001412B7">
        <w:t>дает</w:t>
      </w:r>
      <w:r w:rsidRPr="001412B7">
        <w:rPr>
          <w:spacing w:val="1"/>
        </w:rPr>
        <w:t xml:space="preserve"> </w:t>
      </w:r>
      <w:r w:rsidRPr="001412B7">
        <w:t>возможность</w:t>
      </w:r>
      <w:r w:rsidRPr="001412B7">
        <w:rPr>
          <w:spacing w:val="1"/>
        </w:rPr>
        <w:t xml:space="preserve"> </w:t>
      </w:r>
      <w:r w:rsidRPr="001412B7">
        <w:t>приобрести</w:t>
      </w:r>
      <w:r w:rsidRPr="001412B7">
        <w:rPr>
          <w:spacing w:val="1"/>
        </w:rPr>
        <w:t xml:space="preserve"> </w:t>
      </w:r>
      <w:r w:rsidRPr="001412B7">
        <w:t>навыки</w:t>
      </w:r>
      <w:r w:rsidRPr="001412B7">
        <w:rPr>
          <w:spacing w:val="1"/>
        </w:rPr>
        <w:t xml:space="preserve"> </w:t>
      </w:r>
      <w:r w:rsidRPr="001412B7">
        <w:t>самостоятельного</w:t>
      </w:r>
      <w:r w:rsidRPr="001412B7">
        <w:rPr>
          <w:spacing w:val="1"/>
        </w:rPr>
        <w:t xml:space="preserve"> </w:t>
      </w:r>
      <w:r w:rsidRPr="001412B7">
        <w:t>решения</w:t>
      </w:r>
      <w:r w:rsidRPr="001412B7">
        <w:rPr>
          <w:spacing w:val="1"/>
        </w:rPr>
        <w:t xml:space="preserve"> </w:t>
      </w:r>
      <w:r w:rsidRPr="001412B7">
        <w:t>теоретической</w:t>
      </w:r>
      <w:r w:rsidRPr="001412B7">
        <w:rPr>
          <w:spacing w:val="1"/>
        </w:rPr>
        <w:t xml:space="preserve"> </w:t>
      </w:r>
      <w:r w:rsidRPr="001412B7">
        <w:t>проблемы,</w:t>
      </w:r>
      <w:r w:rsidRPr="001412B7">
        <w:rPr>
          <w:spacing w:val="1"/>
        </w:rPr>
        <w:t xml:space="preserve"> </w:t>
      </w:r>
      <w:r w:rsidRPr="001412B7">
        <w:t>генерирования</w:t>
      </w:r>
      <w:r w:rsidRPr="001412B7">
        <w:rPr>
          <w:spacing w:val="1"/>
        </w:rPr>
        <w:t xml:space="preserve"> </w:t>
      </w:r>
      <w:r w:rsidRPr="001412B7">
        <w:t>и</w:t>
      </w:r>
      <w:r w:rsidRPr="001412B7">
        <w:rPr>
          <w:spacing w:val="1"/>
        </w:rPr>
        <w:t xml:space="preserve"> </w:t>
      </w:r>
      <w:r w:rsidRPr="001412B7">
        <w:t>оформления</w:t>
      </w:r>
      <w:r w:rsidRPr="001412B7">
        <w:rPr>
          <w:spacing w:val="1"/>
        </w:rPr>
        <w:t xml:space="preserve"> </w:t>
      </w:r>
      <w:r w:rsidRPr="001412B7">
        <w:t>собственных</w:t>
      </w:r>
      <w:r w:rsidRPr="001412B7">
        <w:rPr>
          <w:spacing w:val="1"/>
        </w:rPr>
        <w:t xml:space="preserve"> </w:t>
      </w:r>
      <w:r w:rsidRPr="001412B7">
        <w:t>идей,</w:t>
      </w:r>
      <w:r w:rsidRPr="001412B7">
        <w:rPr>
          <w:spacing w:val="1"/>
        </w:rPr>
        <w:t xml:space="preserve"> </w:t>
      </w:r>
      <w:r w:rsidRPr="001412B7">
        <w:t>уважительного</w:t>
      </w:r>
      <w:r w:rsidRPr="001412B7">
        <w:rPr>
          <w:spacing w:val="1"/>
        </w:rPr>
        <w:t xml:space="preserve"> </w:t>
      </w:r>
      <w:r w:rsidRPr="001412B7">
        <w:t>отношения</w:t>
      </w:r>
      <w:r w:rsidRPr="001412B7">
        <w:rPr>
          <w:spacing w:val="1"/>
        </w:rPr>
        <w:t xml:space="preserve"> </w:t>
      </w:r>
      <w:r w:rsidRPr="001412B7">
        <w:t>к</w:t>
      </w:r>
      <w:r w:rsidRPr="001412B7">
        <w:rPr>
          <w:spacing w:val="1"/>
        </w:rPr>
        <w:t xml:space="preserve"> </w:t>
      </w:r>
      <w:r w:rsidRPr="001412B7">
        <w:t>чужим</w:t>
      </w:r>
      <w:r w:rsidRPr="001412B7">
        <w:rPr>
          <w:spacing w:val="1"/>
        </w:rPr>
        <w:t xml:space="preserve"> </w:t>
      </w:r>
      <w:r w:rsidRPr="001412B7">
        <w:t>идеям,</w:t>
      </w:r>
      <w:r w:rsidRPr="001412B7">
        <w:rPr>
          <w:spacing w:val="1"/>
        </w:rPr>
        <w:t xml:space="preserve"> </w:t>
      </w:r>
      <w:r w:rsidRPr="001412B7">
        <w:t>публичного</w:t>
      </w:r>
      <w:r w:rsidRPr="001412B7">
        <w:rPr>
          <w:spacing w:val="1"/>
        </w:rPr>
        <w:t xml:space="preserve"> </w:t>
      </w:r>
      <w:r w:rsidRPr="001412B7">
        <w:t>выступления,</w:t>
      </w:r>
      <w:r w:rsidRPr="001412B7">
        <w:rPr>
          <w:spacing w:val="1"/>
        </w:rPr>
        <w:t xml:space="preserve"> </w:t>
      </w:r>
      <w:r w:rsidRPr="001412B7">
        <w:t>аргументирования</w:t>
      </w:r>
      <w:r w:rsidRPr="001412B7">
        <w:rPr>
          <w:spacing w:val="-4"/>
        </w:rPr>
        <w:t xml:space="preserve"> </w:t>
      </w:r>
      <w:r w:rsidRPr="001412B7">
        <w:t>и</w:t>
      </w:r>
      <w:r w:rsidRPr="001412B7">
        <w:rPr>
          <w:spacing w:val="-2"/>
        </w:rPr>
        <w:t xml:space="preserve"> </w:t>
      </w:r>
      <w:r w:rsidRPr="001412B7">
        <w:t>отстаивания</w:t>
      </w:r>
      <w:r w:rsidRPr="001412B7">
        <w:rPr>
          <w:spacing w:val="2"/>
        </w:rPr>
        <w:t xml:space="preserve"> </w:t>
      </w:r>
      <w:r w:rsidRPr="001412B7">
        <w:t>своей</w:t>
      </w:r>
      <w:r w:rsidRPr="001412B7">
        <w:rPr>
          <w:spacing w:val="3"/>
        </w:rPr>
        <w:t xml:space="preserve"> </w:t>
      </w:r>
      <w:r w:rsidRPr="001412B7">
        <w:t>точки</w:t>
      </w:r>
      <w:r w:rsidRPr="001412B7">
        <w:rPr>
          <w:spacing w:val="-3"/>
        </w:rPr>
        <w:t xml:space="preserve"> </w:t>
      </w:r>
      <w:r w:rsidRPr="001412B7">
        <w:t>зрения.</w:t>
      </w:r>
    </w:p>
    <w:p w:rsidR="001A5B40" w:rsidRPr="001412B7" w:rsidRDefault="001A5B40" w:rsidP="001A5B40">
      <w:pPr>
        <w:pStyle w:val="a3"/>
        <w:ind w:left="0" w:firstLine="851"/>
      </w:pPr>
    </w:p>
    <w:p w:rsidR="001A5B40" w:rsidRPr="001412B7"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Модуль «Внеурочная деятельность»</w:t>
      </w:r>
    </w:p>
    <w:p w:rsidR="001A5B40" w:rsidRPr="001412B7" w:rsidRDefault="001A5B40" w:rsidP="001A5B40">
      <w:pPr>
        <w:pStyle w:val="a3"/>
        <w:ind w:left="0" w:right="113" w:firstLine="851"/>
      </w:pPr>
      <w:r w:rsidRPr="001412B7">
        <w:t>Внеурочная</w:t>
      </w:r>
      <w:r w:rsidRPr="001412B7">
        <w:rPr>
          <w:spacing w:val="1"/>
        </w:rPr>
        <w:t xml:space="preserve"> </w:t>
      </w:r>
      <w:r w:rsidRPr="001412B7">
        <w:t>деятельность</w:t>
      </w:r>
      <w:r w:rsidRPr="001412B7">
        <w:rPr>
          <w:spacing w:val="1"/>
        </w:rPr>
        <w:t xml:space="preserve"> </w:t>
      </w:r>
      <w:r w:rsidRPr="001412B7">
        <w:t>является</w:t>
      </w:r>
      <w:r w:rsidRPr="001412B7">
        <w:rPr>
          <w:spacing w:val="1"/>
        </w:rPr>
        <w:t xml:space="preserve"> </w:t>
      </w:r>
      <w:r w:rsidRPr="001412B7">
        <w:t>составной</w:t>
      </w:r>
      <w:r w:rsidRPr="001412B7">
        <w:rPr>
          <w:spacing w:val="1"/>
        </w:rPr>
        <w:t xml:space="preserve"> </w:t>
      </w:r>
      <w:r w:rsidRPr="001412B7">
        <w:t>частью</w:t>
      </w:r>
      <w:r w:rsidRPr="001412B7">
        <w:rPr>
          <w:spacing w:val="61"/>
        </w:rPr>
        <w:t xml:space="preserve"> </w:t>
      </w:r>
      <w:r w:rsidRPr="001412B7">
        <w:t>учебно-воспитательного</w:t>
      </w:r>
      <w:r w:rsidRPr="001412B7">
        <w:rPr>
          <w:spacing w:val="-57"/>
        </w:rPr>
        <w:t xml:space="preserve"> </w:t>
      </w:r>
      <w:r w:rsidRPr="001412B7">
        <w:t>процесса</w:t>
      </w:r>
      <w:r w:rsidRPr="001412B7">
        <w:rPr>
          <w:spacing w:val="1"/>
        </w:rPr>
        <w:t xml:space="preserve"> </w:t>
      </w:r>
      <w:r w:rsidRPr="001412B7">
        <w:t>и</w:t>
      </w:r>
      <w:r w:rsidRPr="001412B7">
        <w:rPr>
          <w:spacing w:val="1"/>
        </w:rPr>
        <w:t xml:space="preserve"> </w:t>
      </w:r>
      <w:r w:rsidRPr="001412B7">
        <w:t>одной</w:t>
      </w:r>
      <w:r w:rsidRPr="001412B7">
        <w:rPr>
          <w:spacing w:val="1"/>
        </w:rPr>
        <w:t xml:space="preserve"> </w:t>
      </w:r>
      <w:r w:rsidRPr="001412B7">
        <w:t>из</w:t>
      </w:r>
      <w:r w:rsidRPr="001412B7">
        <w:rPr>
          <w:spacing w:val="1"/>
        </w:rPr>
        <w:t xml:space="preserve"> </w:t>
      </w:r>
      <w:r w:rsidRPr="001412B7">
        <w:t>форм</w:t>
      </w:r>
      <w:r w:rsidRPr="001412B7">
        <w:rPr>
          <w:spacing w:val="1"/>
        </w:rPr>
        <w:t xml:space="preserve"> </w:t>
      </w:r>
      <w:r w:rsidRPr="001412B7">
        <w:t>организации</w:t>
      </w:r>
      <w:r w:rsidRPr="001412B7">
        <w:rPr>
          <w:spacing w:val="1"/>
        </w:rPr>
        <w:t xml:space="preserve"> </w:t>
      </w:r>
      <w:r w:rsidRPr="001412B7">
        <w:t>свободного</w:t>
      </w:r>
      <w:r w:rsidRPr="001412B7">
        <w:rPr>
          <w:spacing w:val="1"/>
        </w:rPr>
        <w:t xml:space="preserve"> </w:t>
      </w:r>
      <w:r w:rsidRPr="001412B7">
        <w:t>времени</w:t>
      </w:r>
      <w:r w:rsidRPr="001412B7">
        <w:rPr>
          <w:spacing w:val="1"/>
        </w:rPr>
        <w:t xml:space="preserve"> </w:t>
      </w:r>
      <w:r w:rsidRPr="001412B7">
        <w:t>учащихся.</w:t>
      </w:r>
      <w:r w:rsidRPr="001412B7">
        <w:rPr>
          <w:spacing w:val="1"/>
        </w:rPr>
        <w:t xml:space="preserve"> </w:t>
      </w:r>
      <w:proofErr w:type="gramStart"/>
      <w:r w:rsidRPr="001412B7">
        <w:t>Внеурочная</w:t>
      </w:r>
      <w:r w:rsidRPr="001412B7">
        <w:rPr>
          <w:spacing w:val="1"/>
        </w:rPr>
        <w:t xml:space="preserve"> </w:t>
      </w:r>
      <w:r w:rsidRPr="001412B7">
        <w:t>деятельность</w:t>
      </w:r>
      <w:r w:rsidRPr="001412B7">
        <w:rPr>
          <w:spacing w:val="1"/>
        </w:rPr>
        <w:t xml:space="preserve"> </w:t>
      </w:r>
      <w:r w:rsidRPr="001412B7">
        <w:t>понимается</w:t>
      </w:r>
      <w:r w:rsidRPr="001412B7">
        <w:rPr>
          <w:spacing w:val="1"/>
        </w:rPr>
        <w:t xml:space="preserve"> </w:t>
      </w:r>
      <w:r w:rsidRPr="001412B7">
        <w:t>как</w:t>
      </w:r>
      <w:r w:rsidRPr="001412B7">
        <w:rPr>
          <w:spacing w:val="1"/>
        </w:rPr>
        <w:t xml:space="preserve"> </w:t>
      </w:r>
      <w:r w:rsidRPr="001412B7">
        <w:t>образовательная</w:t>
      </w:r>
      <w:r w:rsidRPr="001412B7">
        <w:rPr>
          <w:spacing w:val="1"/>
        </w:rPr>
        <w:t xml:space="preserve"> </w:t>
      </w:r>
      <w:r w:rsidRPr="001412B7">
        <w:t>деятельность,</w:t>
      </w:r>
      <w:r w:rsidRPr="001412B7">
        <w:rPr>
          <w:spacing w:val="1"/>
        </w:rPr>
        <w:t xml:space="preserve"> </w:t>
      </w:r>
      <w:r w:rsidRPr="001412B7">
        <w:t>осуществляемая</w:t>
      </w:r>
      <w:r w:rsidRPr="001412B7">
        <w:rPr>
          <w:spacing w:val="1"/>
        </w:rPr>
        <w:t xml:space="preserve"> </w:t>
      </w:r>
      <w:r w:rsidRPr="001412B7">
        <w:t>в</w:t>
      </w:r>
      <w:r w:rsidRPr="001412B7">
        <w:rPr>
          <w:spacing w:val="1"/>
        </w:rPr>
        <w:t xml:space="preserve"> </w:t>
      </w:r>
      <w:r w:rsidRPr="001412B7">
        <w:t>формах,</w:t>
      </w:r>
      <w:r w:rsidRPr="001412B7">
        <w:rPr>
          <w:spacing w:val="1"/>
        </w:rPr>
        <w:t xml:space="preserve"> </w:t>
      </w:r>
      <w:r w:rsidRPr="001412B7">
        <w:t>отличных от урочной, и направленная на достижение планируемых результатов освоения</w:t>
      </w:r>
      <w:r w:rsidRPr="001412B7">
        <w:rPr>
          <w:spacing w:val="1"/>
        </w:rPr>
        <w:t xml:space="preserve"> </w:t>
      </w:r>
      <w:r w:rsidRPr="001412B7">
        <w:t>основных</w:t>
      </w:r>
      <w:r w:rsidRPr="001412B7">
        <w:rPr>
          <w:spacing w:val="-10"/>
        </w:rPr>
        <w:t xml:space="preserve"> </w:t>
      </w:r>
      <w:r w:rsidRPr="001412B7">
        <w:t>образовательных</w:t>
      </w:r>
      <w:r w:rsidRPr="001412B7">
        <w:rPr>
          <w:spacing w:val="-4"/>
        </w:rPr>
        <w:t xml:space="preserve"> </w:t>
      </w:r>
      <w:r w:rsidRPr="001412B7">
        <w:t>программ</w:t>
      </w:r>
      <w:r w:rsidRPr="001412B7">
        <w:rPr>
          <w:spacing w:val="-3"/>
        </w:rPr>
        <w:t xml:space="preserve"> </w:t>
      </w:r>
      <w:r w:rsidRPr="001412B7">
        <w:t>начального</w:t>
      </w:r>
      <w:r w:rsidRPr="001412B7">
        <w:rPr>
          <w:spacing w:val="-4"/>
        </w:rPr>
        <w:t xml:space="preserve"> </w:t>
      </w:r>
      <w:r w:rsidRPr="001412B7">
        <w:t>общего и</w:t>
      </w:r>
      <w:r w:rsidRPr="001412B7">
        <w:rPr>
          <w:spacing w:val="-8"/>
        </w:rPr>
        <w:t xml:space="preserve"> </w:t>
      </w:r>
      <w:r w:rsidRPr="001412B7">
        <w:t>основного общего</w:t>
      </w:r>
      <w:r w:rsidRPr="001412B7">
        <w:rPr>
          <w:spacing w:val="1"/>
        </w:rPr>
        <w:t xml:space="preserve"> </w:t>
      </w:r>
      <w:r w:rsidRPr="001412B7">
        <w:t>образования.</w:t>
      </w:r>
      <w:proofErr w:type="gramEnd"/>
    </w:p>
    <w:p w:rsidR="001A5B40" w:rsidRPr="001412B7" w:rsidRDefault="001A5B40" w:rsidP="001A5B40">
      <w:pPr>
        <w:pStyle w:val="a3"/>
        <w:ind w:left="0" w:firstLine="851"/>
      </w:pPr>
      <w:r w:rsidRPr="001412B7">
        <w:t>Внеурочная</w:t>
      </w:r>
      <w:r w:rsidRPr="001412B7">
        <w:rPr>
          <w:spacing w:val="-1"/>
        </w:rPr>
        <w:t xml:space="preserve"> </w:t>
      </w:r>
      <w:r w:rsidRPr="001412B7">
        <w:t>деятельность</w:t>
      </w:r>
      <w:r w:rsidRPr="001412B7">
        <w:rPr>
          <w:spacing w:val="-1"/>
        </w:rPr>
        <w:t xml:space="preserve"> </w:t>
      </w:r>
      <w:r w:rsidRPr="001412B7">
        <w:t>направлена</w:t>
      </w:r>
      <w:r w:rsidRPr="001412B7">
        <w:rPr>
          <w:spacing w:val="-6"/>
        </w:rPr>
        <w:t xml:space="preserve"> </w:t>
      </w:r>
      <w:proofErr w:type="gramStart"/>
      <w:r w:rsidRPr="001412B7">
        <w:t>на</w:t>
      </w:r>
      <w:proofErr w:type="gramEnd"/>
      <w:r w:rsidRPr="001412B7">
        <w:t>:</w:t>
      </w:r>
    </w:p>
    <w:p w:rsidR="001A5B40" w:rsidRPr="001412B7" w:rsidRDefault="001A5B40" w:rsidP="000D41A3">
      <w:pPr>
        <w:pStyle w:val="af5"/>
        <w:numPr>
          <w:ilvl w:val="0"/>
          <w:numId w:val="41"/>
        </w:numPr>
        <w:tabs>
          <w:tab w:val="left" w:pos="1541"/>
        </w:tabs>
        <w:ind w:left="0" w:right="122" w:firstLine="851"/>
        <w:jc w:val="both"/>
        <w:rPr>
          <w:sz w:val="24"/>
          <w:szCs w:val="24"/>
        </w:rPr>
      </w:pPr>
      <w:r w:rsidRPr="001412B7">
        <w:rPr>
          <w:sz w:val="24"/>
          <w:szCs w:val="24"/>
        </w:rPr>
        <w:t>создание</w:t>
      </w:r>
      <w:r w:rsidRPr="001412B7">
        <w:rPr>
          <w:spacing w:val="1"/>
          <w:sz w:val="24"/>
          <w:szCs w:val="24"/>
        </w:rPr>
        <w:t xml:space="preserve"> </w:t>
      </w:r>
      <w:r w:rsidRPr="001412B7">
        <w:rPr>
          <w:sz w:val="24"/>
          <w:szCs w:val="24"/>
        </w:rPr>
        <w:t>условий</w:t>
      </w:r>
      <w:r w:rsidRPr="001412B7">
        <w:rPr>
          <w:spacing w:val="1"/>
          <w:sz w:val="24"/>
          <w:szCs w:val="24"/>
        </w:rPr>
        <w:t xml:space="preserve"> </w:t>
      </w:r>
      <w:r w:rsidRPr="001412B7">
        <w:rPr>
          <w:sz w:val="24"/>
          <w:szCs w:val="24"/>
        </w:rPr>
        <w:t>для</w:t>
      </w:r>
      <w:r w:rsidRPr="001412B7">
        <w:rPr>
          <w:spacing w:val="1"/>
          <w:sz w:val="24"/>
          <w:szCs w:val="24"/>
        </w:rPr>
        <w:t xml:space="preserve"> </w:t>
      </w:r>
      <w:r w:rsidRPr="001412B7">
        <w:rPr>
          <w:sz w:val="24"/>
          <w:szCs w:val="24"/>
        </w:rPr>
        <w:t>развития</w:t>
      </w:r>
      <w:r w:rsidRPr="001412B7">
        <w:rPr>
          <w:spacing w:val="1"/>
          <w:sz w:val="24"/>
          <w:szCs w:val="24"/>
        </w:rPr>
        <w:t xml:space="preserve"> </w:t>
      </w:r>
      <w:r w:rsidRPr="001412B7">
        <w:rPr>
          <w:sz w:val="24"/>
          <w:szCs w:val="24"/>
        </w:rPr>
        <w:t>личности</w:t>
      </w:r>
      <w:r w:rsidRPr="001412B7">
        <w:rPr>
          <w:spacing w:val="1"/>
          <w:sz w:val="24"/>
          <w:szCs w:val="24"/>
        </w:rPr>
        <w:t xml:space="preserve"> </w:t>
      </w:r>
      <w:r w:rsidRPr="001412B7">
        <w:rPr>
          <w:sz w:val="24"/>
          <w:szCs w:val="24"/>
        </w:rPr>
        <w:t>ребёнка,</w:t>
      </w:r>
      <w:r w:rsidRPr="001412B7">
        <w:rPr>
          <w:spacing w:val="1"/>
          <w:sz w:val="24"/>
          <w:szCs w:val="24"/>
        </w:rPr>
        <w:t xml:space="preserve"> </w:t>
      </w:r>
      <w:r w:rsidRPr="001412B7">
        <w:rPr>
          <w:sz w:val="24"/>
          <w:szCs w:val="24"/>
        </w:rPr>
        <w:t>развитие</w:t>
      </w:r>
      <w:r w:rsidRPr="001412B7">
        <w:rPr>
          <w:spacing w:val="1"/>
          <w:sz w:val="24"/>
          <w:szCs w:val="24"/>
        </w:rPr>
        <w:t xml:space="preserve"> </w:t>
      </w:r>
      <w:r w:rsidRPr="001412B7">
        <w:rPr>
          <w:sz w:val="24"/>
          <w:szCs w:val="24"/>
        </w:rPr>
        <w:t>его</w:t>
      </w:r>
      <w:r w:rsidRPr="001412B7">
        <w:rPr>
          <w:spacing w:val="1"/>
          <w:sz w:val="24"/>
          <w:szCs w:val="24"/>
        </w:rPr>
        <w:t xml:space="preserve"> </w:t>
      </w:r>
      <w:r w:rsidRPr="001412B7">
        <w:rPr>
          <w:sz w:val="24"/>
          <w:szCs w:val="24"/>
        </w:rPr>
        <w:t>мотивации</w:t>
      </w:r>
      <w:r w:rsidRPr="001412B7">
        <w:rPr>
          <w:spacing w:val="1"/>
          <w:sz w:val="24"/>
          <w:szCs w:val="24"/>
        </w:rPr>
        <w:t xml:space="preserve"> </w:t>
      </w:r>
      <w:r w:rsidRPr="001412B7">
        <w:rPr>
          <w:sz w:val="24"/>
          <w:szCs w:val="24"/>
        </w:rPr>
        <w:t>к</w:t>
      </w:r>
      <w:r w:rsidRPr="001412B7">
        <w:rPr>
          <w:spacing w:val="1"/>
          <w:sz w:val="24"/>
          <w:szCs w:val="24"/>
        </w:rPr>
        <w:t xml:space="preserve"> </w:t>
      </w:r>
      <w:r w:rsidRPr="001412B7">
        <w:rPr>
          <w:sz w:val="24"/>
          <w:szCs w:val="24"/>
        </w:rPr>
        <w:t>познанию</w:t>
      </w:r>
      <w:r w:rsidRPr="001412B7">
        <w:rPr>
          <w:spacing w:val="-1"/>
          <w:sz w:val="24"/>
          <w:szCs w:val="24"/>
        </w:rPr>
        <w:t xml:space="preserve"> </w:t>
      </w:r>
      <w:r w:rsidRPr="001412B7">
        <w:rPr>
          <w:sz w:val="24"/>
          <w:szCs w:val="24"/>
        </w:rPr>
        <w:t>и</w:t>
      </w:r>
      <w:r w:rsidRPr="001412B7">
        <w:rPr>
          <w:spacing w:val="-2"/>
          <w:sz w:val="24"/>
          <w:szCs w:val="24"/>
        </w:rPr>
        <w:t xml:space="preserve"> </w:t>
      </w:r>
      <w:r w:rsidRPr="001412B7">
        <w:rPr>
          <w:sz w:val="24"/>
          <w:szCs w:val="24"/>
        </w:rPr>
        <w:t>творчеству;</w:t>
      </w:r>
    </w:p>
    <w:p w:rsidR="001A5B40" w:rsidRPr="001412B7" w:rsidRDefault="001A5B40" w:rsidP="000D41A3">
      <w:pPr>
        <w:pStyle w:val="af5"/>
        <w:numPr>
          <w:ilvl w:val="0"/>
          <w:numId w:val="41"/>
        </w:numPr>
        <w:tabs>
          <w:tab w:val="left" w:pos="1536"/>
        </w:tabs>
        <w:ind w:left="0" w:right="120" w:firstLine="851"/>
        <w:jc w:val="both"/>
        <w:rPr>
          <w:sz w:val="24"/>
          <w:szCs w:val="24"/>
        </w:rPr>
      </w:pPr>
      <w:r w:rsidRPr="001412B7">
        <w:rPr>
          <w:sz w:val="24"/>
          <w:szCs w:val="24"/>
        </w:rPr>
        <w:t>приобщение</w:t>
      </w:r>
      <w:r w:rsidRPr="001412B7">
        <w:rPr>
          <w:spacing w:val="1"/>
          <w:sz w:val="24"/>
          <w:szCs w:val="24"/>
        </w:rPr>
        <w:t xml:space="preserve"> </w:t>
      </w:r>
      <w:proofErr w:type="gramStart"/>
      <w:r w:rsidRPr="001412B7">
        <w:rPr>
          <w:sz w:val="24"/>
          <w:szCs w:val="24"/>
        </w:rPr>
        <w:t>обучающихся</w:t>
      </w:r>
      <w:proofErr w:type="gramEnd"/>
      <w:r w:rsidRPr="001412B7">
        <w:rPr>
          <w:spacing w:val="1"/>
          <w:sz w:val="24"/>
          <w:szCs w:val="24"/>
        </w:rPr>
        <w:t xml:space="preserve"> </w:t>
      </w:r>
      <w:r w:rsidRPr="001412B7">
        <w:rPr>
          <w:sz w:val="24"/>
          <w:szCs w:val="24"/>
        </w:rPr>
        <w:t>к</w:t>
      </w:r>
      <w:r w:rsidRPr="001412B7">
        <w:rPr>
          <w:spacing w:val="1"/>
          <w:sz w:val="24"/>
          <w:szCs w:val="24"/>
        </w:rPr>
        <w:t xml:space="preserve"> </w:t>
      </w:r>
      <w:r w:rsidRPr="001412B7">
        <w:rPr>
          <w:sz w:val="24"/>
          <w:szCs w:val="24"/>
        </w:rPr>
        <w:t>общечеловеческим</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национальным</w:t>
      </w:r>
      <w:r w:rsidRPr="001412B7">
        <w:rPr>
          <w:spacing w:val="1"/>
          <w:sz w:val="24"/>
          <w:szCs w:val="24"/>
        </w:rPr>
        <w:t xml:space="preserve"> </w:t>
      </w:r>
      <w:r w:rsidRPr="001412B7">
        <w:rPr>
          <w:sz w:val="24"/>
          <w:szCs w:val="24"/>
        </w:rPr>
        <w:t>ценностям</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традициям</w:t>
      </w:r>
      <w:r w:rsidRPr="001412B7">
        <w:rPr>
          <w:spacing w:val="2"/>
          <w:sz w:val="24"/>
          <w:szCs w:val="24"/>
        </w:rPr>
        <w:t xml:space="preserve"> </w:t>
      </w:r>
      <w:r w:rsidRPr="001412B7">
        <w:rPr>
          <w:sz w:val="24"/>
          <w:szCs w:val="24"/>
        </w:rPr>
        <w:t>(включая</w:t>
      </w:r>
      <w:r w:rsidRPr="001412B7">
        <w:rPr>
          <w:spacing w:val="1"/>
          <w:sz w:val="24"/>
          <w:szCs w:val="24"/>
        </w:rPr>
        <w:t xml:space="preserve"> </w:t>
      </w:r>
      <w:r w:rsidRPr="001412B7">
        <w:rPr>
          <w:sz w:val="24"/>
          <w:szCs w:val="24"/>
        </w:rPr>
        <w:t>региональные социально-культурные</w:t>
      </w:r>
      <w:r w:rsidRPr="001412B7">
        <w:rPr>
          <w:spacing w:val="1"/>
          <w:sz w:val="24"/>
          <w:szCs w:val="24"/>
        </w:rPr>
        <w:t xml:space="preserve"> </w:t>
      </w:r>
      <w:r w:rsidRPr="001412B7">
        <w:rPr>
          <w:sz w:val="24"/>
          <w:szCs w:val="24"/>
        </w:rPr>
        <w:t>особенности);</w:t>
      </w:r>
    </w:p>
    <w:p w:rsidR="001A5B40" w:rsidRPr="001412B7" w:rsidRDefault="001A5B40" w:rsidP="000D41A3">
      <w:pPr>
        <w:pStyle w:val="af5"/>
        <w:numPr>
          <w:ilvl w:val="0"/>
          <w:numId w:val="41"/>
        </w:numPr>
        <w:tabs>
          <w:tab w:val="left" w:pos="1455"/>
        </w:tabs>
        <w:ind w:left="0" w:firstLine="851"/>
        <w:jc w:val="both"/>
        <w:rPr>
          <w:sz w:val="24"/>
          <w:szCs w:val="24"/>
        </w:rPr>
      </w:pPr>
      <w:r w:rsidRPr="001412B7">
        <w:rPr>
          <w:sz w:val="24"/>
          <w:szCs w:val="24"/>
        </w:rPr>
        <w:t>профилактику</w:t>
      </w:r>
      <w:r w:rsidRPr="001412B7">
        <w:rPr>
          <w:spacing w:val="-12"/>
          <w:sz w:val="24"/>
          <w:szCs w:val="24"/>
        </w:rPr>
        <w:t xml:space="preserve"> </w:t>
      </w:r>
      <w:r w:rsidRPr="001412B7">
        <w:rPr>
          <w:sz w:val="24"/>
          <w:szCs w:val="24"/>
        </w:rPr>
        <w:t>асоциального</w:t>
      </w:r>
      <w:r w:rsidRPr="001412B7">
        <w:rPr>
          <w:spacing w:val="-2"/>
          <w:sz w:val="24"/>
          <w:szCs w:val="24"/>
        </w:rPr>
        <w:t xml:space="preserve"> </w:t>
      </w:r>
      <w:r w:rsidRPr="001412B7">
        <w:rPr>
          <w:sz w:val="24"/>
          <w:szCs w:val="24"/>
        </w:rPr>
        <w:t>поведения;</w:t>
      </w:r>
    </w:p>
    <w:p w:rsidR="001A5B40" w:rsidRPr="001412B7" w:rsidRDefault="001A5B40" w:rsidP="000D41A3">
      <w:pPr>
        <w:pStyle w:val="af5"/>
        <w:numPr>
          <w:ilvl w:val="0"/>
          <w:numId w:val="41"/>
        </w:numPr>
        <w:tabs>
          <w:tab w:val="left" w:pos="1666"/>
        </w:tabs>
        <w:ind w:left="0" w:right="119" w:firstLine="851"/>
        <w:jc w:val="both"/>
        <w:rPr>
          <w:sz w:val="24"/>
          <w:szCs w:val="24"/>
        </w:rPr>
      </w:pPr>
      <w:r w:rsidRPr="001412B7">
        <w:rPr>
          <w:sz w:val="24"/>
          <w:szCs w:val="24"/>
        </w:rPr>
        <w:t>создание</w:t>
      </w:r>
      <w:r w:rsidRPr="001412B7">
        <w:rPr>
          <w:spacing w:val="1"/>
          <w:sz w:val="24"/>
          <w:szCs w:val="24"/>
        </w:rPr>
        <w:t xml:space="preserve"> </w:t>
      </w:r>
      <w:r w:rsidRPr="001412B7">
        <w:rPr>
          <w:sz w:val="24"/>
          <w:szCs w:val="24"/>
        </w:rPr>
        <w:t>условий</w:t>
      </w:r>
      <w:r w:rsidRPr="001412B7">
        <w:rPr>
          <w:spacing w:val="1"/>
          <w:sz w:val="24"/>
          <w:szCs w:val="24"/>
        </w:rPr>
        <w:t xml:space="preserve"> </w:t>
      </w:r>
      <w:r w:rsidRPr="001412B7">
        <w:rPr>
          <w:sz w:val="24"/>
          <w:szCs w:val="24"/>
        </w:rPr>
        <w:t>для</w:t>
      </w:r>
      <w:r w:rsidRPr="001412B7">
        <w:rPr>
          <w:spacing w:val="1"/>
          <w:sz w:val="24"/>
          <w:szCs w:val="24"/>
        </w:rPr>
        <w:t xml:space="preserve"> </w:t>
      </w:r>
      <w:r w:rsidRPr="001412B7">
        <w:rPr>
          <w:sz w:val="24"/>
          <w:szCs w:val="24"/>
        </w:rPr>
        <w:t>социального,</w:t>
      </w:r>
      <w:r w:rsidRPr="001412B7">
        <w:rPr>
          <w:spacing w:val="1"/>
          <w:sz w:val="24"/>
          <w:szCs w:val="24"/>
        </w:rPr>
        <w:t xml:space="preserve"> </w:t>
      </w:r>
      <w:r w:rsidRPr="001412B7">
        <w:rPr>
          <w:sz w:val="24"/>
          <w:szCs w:val="24"/>
        </w:rPr>
        <w:t>культурного</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профессионального</w:t>
      </w:r>
      <w:r w:rsidRPr="001412B7">
        <w:rPr>
          <w:spacing w:val="1"/>
          <w:sz w:val="24"/>
          <w:szCs w:val="24"/>
        </w:rPr>
        <w:t xml:space="preserve"> </w:t>
      </w:r>
      <w:r w:rsidRPr="001412B7">
        <w:rPr>
          <w:sz w:val="24"/>
          <w:szCs w:val="24"/>
        </w:rPr>
        <w:t>самоопределения,</w:t>
      </w:r>
      <w:r w:rsidRPr="001412B7">
        <w:rPr>
          <w:spacing w:val="1"/>
          <w:sz w:val="24"/>
          <w:szCs w:val="24"/>
        </w:rPr>
        <w:t xml:space="preserve"> </w:t>
      </w:r>
      <w:r w:rsidRPr="001412B7">
        <w:rPr>
          <w:sz w:val="24"/>
          <w:szCs w:val="24"/>
        </w:rPr>
        <w:t>творческой</w:t>
      </w:r>
      <w:r w:rsidRPr="001412B7">
        <w:rPr>
          <w:spacing w:val="1"/>
          <w:sz w:val="24"/>
          <w:szCs w:val="24"/>
        </w:rPr>
        <w:t xml:space="preserve"> </w:t>
      </w:r>
      <w:r w:rsidRPr="001412B7">
        <w:rPr>
          <w:sz w:val="24"/>
          <w:szCs w:val="24"/>
        </w:rPr>
        <w:t>самореализации</w:t>
      </w:r>
      <w:r w:rsidRPr="001412B7">
        <w:rPr>
          <w:spacing w:val="1"/>
          <w:sz w:val="24"/>
          <w:szCs w:val="24"/>
        </w:rPr>
        <w:t xml:space="preserve"> </w:t>
      </w:r>
      <w:r w:rsidRPr="001412B7">
        <w:rPr>
          <w:sz w:val="24"/>
          <w:szCs w:val="24"/>
        </w:rPr>
        <w:t>школьника,</w:t>
      </w:r>
      <w:r w:rsidRPr="001412B7">
        <w:rPr>
          <w:spacing w:val="1"/>
          <w:sz w:val="24"/>
          <w:szCs w:val="24"/>
        </w:rPr>
        <w:t xml:space="preserve"> </w:t>
      </w:r>
      <w:r w:rsidRPr="001412B7">
        <w:rPr>
          <w:sz w:val="24"/>
          <w:szCs w:val="24"/>
        </w:rPr>
        <w:t>его</w:t>
      </w:r>
      <w:r w:rsidRPr="001412B7">
        <w:rPr>
          <w:spacing w:val="1"/>
          <w:sz w:val="24"/>
          <w:szCs w:val="24"/>
        </w:rPr>
        <w:t xml:space="preserve"> </w:t>
      </w:r>
      <w:r w:rsidRPr="001412B7">
        <w:rPr>
          <w:sz w:val="24"/>
          <w:szCs w:val="24"/>
        </w:rPr>
        <w:t>интеграции</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систему</w:t>
      </w:r>
      <w:r w:rsidRPr="001412B7">
        <w:rPr>
          <w:spacing w:val="1"/>
          <w:sz w:val="24"/>
          <w:szCs w:val="24"/>
        </w:rPr>
        <w:t xml:space="preserve"> </w:t>
      </w:r>
      <w:r w:rsidRPr="001412B7">
        <w:rPr>
          <w:sz w:val="24"/>
          <w:szCs w:val="24"/>
        </w:rPr>
        <w:t>отечественной</w:t>
      </w:r>
      <w:r w:rsidRPr="001412B7">
        <w:rPr>
          <w:spacing w:val="2"/>
          <w:sz w:val="24"/>
          <w:szCs w:val="24"/>
        </w:rPr>
        <w:t xml:space="preserve"> </w:t>
      </w:r>
      <w:r w:rsidRPr="001412B7">
        <w:rPr>
          <w:sz w:val="24"/>
          <w:szCs w:val="24"/>
        </w:rPr>
        <w:t>и</w:t>
      </w:r>
      <w:r w:rsidRPr="001412B7">
        <w:rPr>
          <w:spacing w:val="-2"/>
          <w:sz w:val="24"/>
          <w:szCs w:val="24"/>
        </w:rPr>
        <w:t xml:space="preserve"> </w:t>
      </w:r>
      <w:r w:rsidRPr="001412B7">
        <w:rPr>
          <w:sz w:val="24"/>
          <w:szCs w:val="24"/>
        </w:rPr>
        <w:t>мировой</w:t>
      </w:r>
      <w:r w:rsidRPr="001412B7">
        <w:rPr>
          <w:spacing w:val="-2"/>
          <w:sz w:val="24"/>
          <w:szCs w:val="24"/>
        </w:rPr>
        <w:t xml:space="preserve"> </w:t>
      </w:r>
      <w:r w:rsidRPr="001412B7">
        <w:rPr>
          <w:sz w:val="24"/>
          <w:szCs w:val="24"/>
        </w:rPr>
        <w:t>культуры;</w:t>
      </w:r>
    </w:p>
    <w:p w:rsidR="001A5B40" w:rsidRPr="001412B7" w:rsidRDefault="001A5B40" w:rsidP="000D41A3">
      <w:pPr>
        <w:pStyle w:val="af5"/>
        <w:numPr>
          <w:ilvl w:val="0"/>
          <w:numId w:val="41"/>
        </w:numPr>
        <w:tabs>
          <w:tab w:val="left" w:pos="1512"/>
        </w:tabs>
        <w:ind w:left="0" w:right="115" w:firstLine="851"/>
        <w:jc w:val="both"/>
        <w:rPr>
          <w:sz w:val="24"/>
          <w:szCs w:val="24"/>
        </w:rPr>
      </w:pPr>
      <w:r w:rsidRPr="001412B7">
        <w:rPr>
          <w:sz w:val="24"/>
          <w:szCs w:val="24"/>
        </w:rPr>
        <w:t>обеспечение</w:t>
      </w:r>
      <w:r w:rsidRPr="001412B7">
        <w:rPr>
          <w:spacing w:val="1"/>
          <w:sz w:val="24"/>
          <w:szCs w:val="24"/>
        </w:rPr>
        <w:t xml:space="preserve"> </w:t>
      </w:r>
      <w:r w:rsidRPr="001412B7">
        <w:rPr>
          <w:sz w:val="24"/>
          <w:szCs w:val="24"/>
        </w:rPr>
        <w:t>целостности процесса</w:t>
      </w:r>
      <w:r w:rsidRPr="001412B7">
        <w:rPr>
          <w:spacing w:val="1"/>
          <w:sz w:val="24"/>
          <w:szCs w:val="24"/>
        </w:rPr>
        <w:t xml:space="preserve"> </w:t>
      </w:r>
      <w:r w:rsidRPr="001412B7">
        <w:rPr>
          <w:sz w:val="24"/>
          <w:szCs w:val="24"/>
        </w:rPr>
        <w:t>психического</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физического,</w:t>
      </w:r>
      <w:r w:rsidRPr="001412B7">
        <w:rPr>
          <w:spacing w:val="1"/>
          <w:sz w:val="24"/>
          <w:szCs w:val="24"/>
        </w:rPr>
        <w:t xml:space="preserve"> </w:t>
      </w:r>
      <w:r w:rsidRPr="001412B7">
        <w:rPr>
          <w:sz w:val="24"/>
          <w:szCs w:val="24"/>
        </w:rPr>
        <w:t>умственного</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духовного</w:t>
      </w:r>
      <w:r w:rsidRPr="001412B7">
        <w:rPr>
          <w:spacing w:val="5"/>
          <w:sz w:val="24"/>
          <w:szCs w:val="24"/>
        </w:rPr>
        <w:t xml:space="preserve"> </w:t>
      </w:r>
      <w:r w:rsidRPr="001412B7">
        <w:rPr>
          <w:sz w:val="24"/>
          <w:szCs w:val="24"/>
        </w:rPr>
        <w:t>развития</w:t>
      </w:r>
      <w:r w:rsidRPr="001412B7">
        <w:rPr>
          <w:spacing w:val="-3"/>
          <w:sz w:val="24"/>
          <w:szCs w:val="24"/>
        </w:rPr>
        <w:t xml:space="preserve"> </w:t>
      </w:r>
      <w:r w:rsidRPr="001412B7">
        <w:rPr>
          <w:sz w:val="24"/>
          <w:szCs w:val="24"/>
        </w:rPr>
        <w:t>личности</w:t>
      </w:r>
      <w:r w:rsidRPr="001412B7">
        <w:rPr>
          <w:spacing w:val="-6"/>
          <w:sz w:val="24"/>
          <w:szCs w:val="24"/>
        </w:rPr>
        <w:t xml:space="preserve"> </w:t>
      </w:r>
      <w:r w:rsidRPr="001412B7">
        <w:rPr>
          <w:sz w:val="24"/>
          <w:szCs w:val="24"/>
        </w:rPr>
        <w:t>обучающегося;</w:t>
      </w:r>
    </w:p>
    <w:p w:rsidR="001A5B40" w:rsidRPr="001412B7" w:rsidRDefault="001A5B40" w:rsidP="000D41A3">
      <w:pPr>
        <w:pStyle w:val="af5"/>
        <w:numPr>
          <w:ilvl w:val="0"/>
          <w:numId w:val="41"/>
        </w:numPr>
        <w:tabs>
          <w:tab w:val="left" w:pos="1455"/>
        </w:tabs>
        <w:ind w:left="0" w:firstLine="851"/>
        <w:jc w:val="both"/>
        <w:rPr>
          <w:sz w:val="24"/>
          <w:szCs w:val="24"/>
        </w:rPr>
      </w:pPr>
      <w:r w:rsidRPr="001412B7">
        <w:rPr>
          <w:sz w:val="24"/>
          <w:szCs w:val="24"/>
        </w:rPr>
        <w:t>развитие</w:t>
      </w:r>
      <w:r w:rsidRPr="001412B7">
        <w:rPr>
          <w:spacing w:val="-9"/>
          <w:sz w:val="24"/>
          <w:szCs w:val="24"/>
        </w:rPr>
        <w:t xml:space="preserve"> </w:t>
      </w:r>
      <w:r w:rsidRPr="001412B7">
        <w:rPr>
          <w:sz w:val="24"/>
          <w:szCs w:val="24"/>
        </w:rPr>
        <w:t>взаимодействия</w:t>
      </w:r>
      <w:r w:rsidRPr="001412B7">
        <w:rPr>
          <w:spacing w:val="-3"/>
          <w:sz w:val="24"/>
          <w:szCs w:val="24"/>
        </w:rPr>
        <w:t xml:space="preserve"> </w:t>
      </w:r>
      <w:r w:rsidRPr="001412B7">
        <w:rPr>
          <w:sz w:val="24"/>
          <w:szCs w:val="24"/>
        </w:rPr>
        <w:t>педагогов</w:t>
      </w:r>
      <w:r w:rsidRPr="001412B7">
        <w:rPr>
          <w:spacing w:val="-2"/>
          <w:sz w:val="24"/>
          <w:szCs w:val="24"/>
        </w:rPr>
        <w:t xml:space="preserve"> </w:t>
      </w:r>
      <w:r w:rsidRPr="001412B7">
        <w:rPr>
          <w:sz w:val="24"/>
          <w:szCs w:val="24"/>
        </w:rPr>
        <w:t>с</w:t>
      </w:r>
      <w:r w:rsidRPr="001412B7">
        <w:rPr>
          <w:spacing w:val="-8"/>
          <w:sz w:val="24"/>
          <w:szCs w:val="24"/>
        </w:rPr>
        <w:t xml:space="preserve"> </w:t>
      </w:r>
      <w:r w:rsidRPr="001412B7">
        <w:rPr>
          <w:sz w:val="24"/>
          <w:szCs w:val="24"/>
        </w:rPr>
        <w:t>семьями</w:t>
      </w:r>
      <w:r w:rsidRPr="001412B7">
        <w:rPr>
          <w:spacing w:val="-7"/>
          <w:sz w:val="24"/>
          <w:szCs w:val="24"/>
        </w:rPr>
        <w:t xml:space="preserve"> </w:t>
      </w:r>
      <w:r w:rsidRPr="001412B7">
        <w:rPr>
          <w:sz w:val="24"/>
          <w:szCs w:val="24"/>
        </w:rPr>
        <w:t>обучающихся.</w:t>
      </w:r>
    </w:p>
    <w:p w:rsidR="001A5B40" w:rsidRPr="001412B7" w:rsidRDefault="001A5B40" w:rsidP="001A5B40">
      <w:pPr>
        <w:pStyle w:val="2"/>
        <w:spacing w:before="0" w:line="240" w:lineRule="auto"/>
        <w:ind w:firstLine="851"/>
        <w:rPr>
          <w:rFonts w:ascii="Times New Roman" w:hAnsi="Times New Roman" w:cs="Times New Roman"/>
          <w:color w:val="auto"/>
          <w:sz w:val="24"/>
          <w:szCs w:val="24"/>
        </w:rPr>
      </w:pPr>
      <w:r w:rsidRPr="001412B7">
        <w:rPr>
          <w:rFonts w:ascii="Times New Roman" w:hAnsi="Times New Roman" w:cs="Times New Roman"/>
          <w:color w:val="auto"/>
          <w:sz w:val="24"/>
          <w:szCs w:val="24"/>
        </w:rPr>
        <w:t>Цели</w:t>
      </w:r>
      <w:r w:rsidRPr="001412B7">
        <w:rPr>
          <w:rFonts w:ascii="Times New Roman" w:hAnsi="Times New Roman" w:cs="Times New Roman"/>
          <w:color w:val="auto"/>
          <w:spacing w:val="-3"/>
          <w:sz w:val="24"/>
          <w:szCs w:val="24"/>
        </w:rPr>
        <w:t xml:space="preserve"> </w:t>
      </w:r>
      <w:r w:rsidRPr="001412B7">
        <w:rPr>
          <w:rFonts w:ascii="Times New Roman" w:hAnsi="Times New Roman" w:cs="Times New Roman"/>
          <w:color w:val="auto"/>
          <w:sz w:val="24"/>
          <w:szCs w:val="24"/>
        </w:rPr>
        <w:t>и</w:t>
      </w:r>
      <w:r w:rsidRPr="001412B7">
        <w:rPr>
          <w:rFonts w:ascii="Times New Roman" w:hAnsi="Times New Roman" w:cs="Times New Roman"/>
          <w:color w:val="auto"/>
          <w:spacing w:val="-2"/>
          <w:sz w:val="24"/>
          <w:szCs w:val="24"/>
        </w:rPr>
        <w:t xml:space="preserve"> </w:t>
      </w:r>
      <w:r w:rsidRPr="001412B7">
        <w:rPr>
          <w:rFonts w:ascii="Times New Roman" w:hAnsi="Times New Roman" w:cs="Times New Roman"/>
          <w:color w:val="auto"/>
          <w:sz w:val="24"/>
          <w:szCs w:val="24"/>
        </w:rPr>
        <w:t>задачи</w:t>
      </w:r>
      <w:r w:rsidRPr="001412B7">
        <w:rPr>
          <w:rFonts w:ascii="Times New Roman" w:hAnsi="Times New Roman" w:cs="Times New Roman"/>
          <w:color w:val="auto"/>
          <w:spacing w:val="-2"/>
          <w:sz w:val="24"/>
          <w:szCs w:val="24"/>
        </w:rPr>
        <w:t xml:space="preserve"> </w:t>
      </w:r>
      <w:r w:rsidRPr="001412B7">
        <w:rPr>
          <w:rFonts w:ascii="Times New Roman" w:hAnsi="Times New Roman" w:cs="Times New Roman"/>
          <w:color w:val="auto"/>
          <w:sz w:val="24"/>
          <w:szCs w:val="24"/>
        </w:rPr>
        <w:t>внеурочной</w:t>
      </w:r>
      <w:r w:rsidRPr="001412B7">
        <w:rPr>
          <w:rFonts w:ascii="Times New Roman" w:hAnsi="Times New Roman" w:cs="Times New Roman"/>
          <w:color w:val="auto"/>
          <w:spacing w:val="-2"/>
          <w:sz w:val="24"/>
          <w:szCs w:val="24"/>
        </w:rPr>
        <w:t xml:space="preserve"> </w:t>
      </w:r>
      <w:r w:rsidRPr="001412B7">
        <w:rPr>
          <w:rFonts w:ascii="Times New Roman" w:hAnsi="Times New Roman" w:cs="Times New Roman"/>
          <w:color w:val="auto"/>
          <w:sz w:val="24"/>
          <w:szCs w:val="24"/>
        </w:rPr>
        <w:t>деятельности:</w:t>
      </w:r>
    </w:p>
    <w:p w:rsidR="001A5B40" w:rsidRPr="001412B7" w:rsidRDefault="001A5B40" w:rsidP="001A5B40">
      <w:pPr>
        <w:pStyle w:val="a3"/>
        <w:ind w:left="0" w:right="112" w:firstLine="851"/>
      </w:pPr>
      <w:r w:rsidRPr="001412B7">
        <w:rPr>
          <w:b/>
        </w:rPr>
        <w:t>Целью</w:t>
      </w:r>
      <w:r w:rsidRPr="001412B7">
        <w:rPr>
          <w:b/>
          <w:spacing w:val="1"/>
        </w:rPr>
        <w:t xml:space="preserve"> </w:t>
      </w:r>
      <w:r w:rsidRPr="001412B7">
        <w:t>внеурочной</w:t>
      </w:r>
      <w:r w:rsidRPr="001412B7">
        <w:rPr>
          <w:spacing w:val="1"/>
        </w:rPr>
        <w:t xml:space="preserve"> </w:t>
      </w:r>
      <w:r w:rsidRPr="001412B7">
        <w:t>деятельности</w:t>
      </w:r>
      <w:r w:rsidRPr="001412B7">
        <w:rPr>
          <w:spacing w:val="1"/>
        </w:rPr>
        <w:t xml:space="preserve"> </w:t>
      </w:r>
      <w:r w:rsidRPr="001412B7">
        <w:t>является</w:t>
      </w:r>
      <w:r w:rsidRPr="001412B7">
        <w:rPr>
          <w:spacing w:val="1"/>
        </w:rPr>
        <w:t xml:space="preserve"> </w:t>
      </w:r>
      <w:r w:rsidRPr="001412B7">
        <w:t>достижение</w:t>
      </w:r>
      <w:r w:rsidRPr="001412B7">
        <w:rPr>
          <w:spacing w:val="1"/>
        </w:rPr>
        <w:t xml:space="preserve"> </w:t>
      </w:r>
      <w:r w:rsidRPr="001412B7">
        <w:t>планируемых</w:t>
      </w:r>
      <w:r w:rsidRPr="001412B7">
        <w:rPr>
          <w:spacing w:val="1"/>
        </w:rPr>
        <w:t xml:space="preserve"> </w:t>
      </w:r>
      <w:r w:rsidRPr="001412B7">
        <w:t>результатов</w:t>
      </w:r>
      <w:r w:rsidRPr="001412B7">
        <w:rPr>
          <w:spacing w:val="1"/>
        </w:rPr>
        <w:t xml:space="preserve"> </w:t>
      </w:r>
      <w:r w:rsidRPr="001412B7">
        <w:t>освоения основной образовательной программы, а также создание условий для</w:t>
      </w:r>
      <w:r w:rsidRPr="001412B7">
        <w:rPr>
          <w:spacing w:val="1"/>
        </w:rPr>
        <w:t xml:space="preserve"> </w:t>
      </w:r>
      <w:r w:rsidRPr="001412B7">
        <w:t>проявления и</w:t>
      </w:r>
      <w:r w:rsidRPr="001412B7">
        <w:rPr>
          <w:spacing w:val="1"/>
        </w:rPr>
        <w:t xml:space="preserve"> </w:t>
      </w:r>
      <w:r w:rsidRPr="001412B7">
        <w:t>развития</w:t>
      </w:r>
      <w:r w:rsidRPr="001412B7">
        <w:rPr>
          <w:spacing w:val="1"/>
        </w:rPr>
        <w:t xml:space="preserve"> </w:t>
      </w:r>
      <w:r w:rsidRPr="001412B7">
        <w:t>ребенком</w:t>
      </w:r>
      <w:r w:rsidRPr="001412B7">
        <w:rPr>
          <w:spacing w:val="1"/>
        </w:rPr>
        <w:t xml:space="preserve"> </w:t>
      </w:r>
      <w:r w:rsidRPr="001412B7">
        <w:t>своих</w:t>
      </w:r>
      <w:r w:rsidRPr="001412B7">
        <w:rPr>
          <w:spacing w:val="1"/>
        </w:rPr>
        <w:t xml:space="preserve"> </w:t>
      </w:r>
      <w:r w:rsidRPr="001412B7">
        <w:t>интересов,</w:t>
      </w:r>
      <w:r w:rsidRPr="001412B7">
        <w:rPr>
          <w:spacing w:val="1"/>
        </w:rPr>
        <w:t xml:space="preserve"> </w:t>
      </w:r>
      <w:r w:rsidRPr="001412B7">
        <w:t>потребностей,</w:t>
      </w:r>
      <w:r w:rsidRPr="001412B7">
        <w:rPr>
          <w:spacing w:val="1"/>
        </w:rPr>
        <w:t xml:space="preserve"> </w:t>
      </w:r>
      <w:r w:rsidRPr="001412B7">
        <w:t>способностей</w:t>
      </w:r>
      <w:r w:rsidRPr="001412B7">
        <w:rPr>
          <w:spacing w:val="1"/>
        </w:rPr>
        <w:t xml:space="preserve"> </w:t>
      </w:r>
      <w:r w:rsidRPr="001412B7">
        <w:t>на</w:t>
      </w:r>
      <w:r w:rsidRPr="001412B7">
        <w:rPr>
          <w:spacing w:val="1"/>
        </w:rPr>
        <w:t xml:space="preserve"> </w:t>
      </w:r>
      <w:r w:rsidRPr="001412B7">
        <w:t>основе</w:t>
      </w:r>
      <w:r w:rsidRPr="001412B7">
        <w:rPr>
          <w:spacing w:val="1"/>
        </w:rPr>
        <w:t xml:space="preserve"> </w:t>
      </w:r>
      <w:r w:rsidRPr="001412B7">
        <w:t>свободного</w:t>
      </w:r>
      <w:r w:rsidRPr="001412B7">
        <w:rPr>
          <w:spacing w:val="1"/>
        </w:rPr>
        <w:t xml:space="preserve"> </w:t>
      </w:r>
      <w:r w:rsidRPr="001412B7">
        <w:t>выбора, в тех областях познавательной, социальной, культурной жизнедеятельности, которые</w:t>
      </w:r>
      <w:r w:rsidRPr="001412B7">
        <w:rPr>
          <w:spacing w:val="-57"/>
        </w:rPr>
        <w:t xml:space="preserve"> </w:t>
      </w:r>
      <w:r w:rsidRPr="001412B7">
        <w:t>не</w:t>
      </w:r>
      <w:r w:rsidRPr="001412B7">
        <w:rPr>
          <w:spacing w:val="1"/>
        </w:rPr>
        <w:t xml:space="preserve"> </w:t>
      </w:r>
      <w:r w:rsidRPr="001412B7">
        <w:t>могут</w:t>
      </w:r>
      <w:r w:rsidRPr="001412B7">
        <w:rPr>
          <w:spacing w:val="1"/>
        </w:rPr>
        <w:t xml:space="preserve"> </w:t>
      </w:r>
      <w:r w:rsidRPr="001412B7">
        <w:t>быть</w:t>
      </w:r>
      <w:r w:rsidRPr="001412B7">
        <w:rPr>
          <w:spacing w:val="1"/>
        </w:rPr>
        <w:t xml:space="preserve"> </w:t>
      </w:r>
      <w:r w:rsidRPr="001412B7">
        <w:t>реализованы</w:t>
      </w:r>
      <w:r w:rsidRPr="001412B7">
        <w:rPr>
          <w:spacing w:val="1"/>
        </w:rPr>
        <w:t xml:space="preserve"> </w:t>
      </w:r>
      <w:r w:rsidRPr="001412B7">
        <w:t>в</w:t>
      </w:r>
      <w:r w:rsidRPr="001412B7">
        <w:rPr>
          <w:spacing w:val="1"/>
        </w:rPr>
        <w:t xml:space="preserve"> </w:t>
      </w:r>
      <w:r w:rsidRPr="001412B7">
        <w:t>процессе</w:t>
      </w:r>
      <w:r w:rsidRPr="001412B7">
        <w:rPr>
          <w:spacing w:val="1"/>
        </w:rPr>
        <w:t xml:space="preserve"> </w:t>
      </w:r>
      <w:r w:rsidRPr="001412B7">
        <w:t>учебных</w:t>
      </w:r>
      <w:r w:rsidRPr="001412B7">
        <w:rPr>
          <w:spacing w:val="1"/>
        </w:rPr>
        <w:t xml:space="preserve"> </w:t>
      </w:r>
      <w:r w:rsidRPr="001412B7">
        <w:t>занятий</w:t>
      </w:r>
      <w:r w:rsidRPr="001412B7">
        <w:rPr>
          <w:spacing w:val="1"/>
        </w:rPr>
        <w:t xml:space="preserve"> </w:t>
      </w:r>
      <w:r w:rsidRPr="001412B7">
        <w:t>и</w:t>
      </w:r>
      <w:r w:rsidRPr="001412B7">
        <w:rPr>
          <w:spacing w:val="1"/>
        </w:rPr>
        <w:t xml:space="preserve"> </w:t>
      </w:r>
      <w:r w:rsidRPr="001412B7">
        <w:t>в</w:t>
      </w:r>
      <w:r w:rsidRPr="001412B7">
        <w:rPr>
          <w:spacing w:val="1"/>
        </w:rPr>
        <w:t xml:space="preserve"> </w:t>
      </w:r>
      <w:r w:rsidRPr="001412B7">
        <w:lastRenderedPageBreak/>
        <w:t>рамках</w:t>
      </w:r>
      <w:r w:rsidRPr="001412B7">
        <w:rPr>
          <w:spacing w:val="1"/>
        </w:rPr>
        <w:t xml:space="preserve"> </w:t>
      </w:r>
      <w:r w:rsidRPr="001412B7">
        <w:t>основных</w:t>
      </w:r>
      <w:r w:rsidRPr="001412B7">
        <w:rPr>
          <w:spacing w:val="1"/>
        </w:rPr>
        <w:t xml:space="preserve"> </w:t>
      </w:r>
      <w:r w:rsidRPr="001412B7">
        <w:t>образовательных</w:t>
      </w:r>
      <w:r w:rsidRPr="001412B7">
        <w:rPr>
          <w:spacing w:val="-4"/>
        </w:rPr>
        <w:t xml:space="preserve"> </w:t>
      </w:r>
      <w:r w:rsidRPr="001412B7">
        <w:t>дисциплин.</w:t>
      </w:r>
    </w:p>
    <w:p w:rsidR="001A5B40" w:rsidRPr="001412B7" w:rsidRDefault="001A5B40" w:rsidP="001A5B40">
      <w:pPr>
        <w:pStyle w:val="a3"/>
        <w:ind w:left="0" w:firstLine="851"/>
      </w:pPr>
      <w:r w:rsidRPr="001412B7">
        <w:t>Внеурочная</w:t>
      </w:r>
      <w:r w:rsidRPr="001412B7">
        <w:rPr>
          <w:spacing w:val="-5"/>
        </w:rPr>
        <w:t xml:space="preserve"> </w:t>
      </w:r>
      <w:r w:rsidRPr="001412B7">
        <w:t>деятельность</w:t>
      </w:r>
      <w:r w:rsidRPr="001412B7">
        <w:rPr>
          <w:spacing w:val="-7"/>
        </w:rPr>
        <w:t xml:space="preserve"> </w:t>
      </w:r>
      <w:r w:rsidRPr="001412B7">
        <w:t>направлена</w:t>
      </w:r>
      <w:r w:rsidRPr="001412B7">
        <w:rPr>
          <w:spacing w:val="-5"/>
        </w:rPr>
        <w:t xml:space="preserve"> </w:t>
      </w:r>
      <w:r w:rsidRPr="001412B7">
        <w:t>на</w:t>
      </w:r>
      <w:r w:rsidRPr="001412B7">
        <w:rPr>
          <w:spacing w:val="-10"/>
        </w:rPr>
        <w:t xml:space="preserve"> </w:t>
      </w:r>
      <w:r w:rsidRPr="001412B7">
        <w:t xml:space="preserve">решение </w:t>
      </w:r>
      <w:r w:rsidRPr="001412B7">
        <w:rPr>
          <w:b/>
        </w:rPr>
        <w:t>задач</w:t>
      </w:r>
      <w:r w:rsidRPr="001412B7">
        <w:t>:</w:t>
      </w:r>
    </w:p>
    <w:p w:rsidR="001A5B40" w:rsidRPr="001412B7" w:rsidRDefault="001A5B40" w:rsidP="000D41A3">
      <w:pPr>
        <w:pStyle w:val="af5"/>
        <w:numPr>
          <w:ilvl w:val="0"/>
          <w:numId w:val="40"/>
        </w:numPr>
        <w:tabs>
          <w:tab w:val="left" w:pos="1455"/>
        </w:tabs>
        <w:ind w:left="0" w:firstLine="851"/>
        <w:jc w:val="both"/>
        <w:rPr>
          <w:sz w:val="24"/>
          <w:szCs w:val="24"/>
        </w:rPr>
      </w:pPr>
      <w:r w:rsidRPr="001412B7">
        <w:rPr>
          <w:sz w:val="24"/>
          <w:szCs w:val="24"/>
        </w:rPr>
        <w:t>расширение</w:t>
      </w:r>
      <w:r w:rsidRPr="001412B7">
        <w:rPr>
          <w:spacing w:val="-10"/>
          <w:sz w:val="24"/>
          <w:szCs w:val="24"/>
        </w:rPr>
        <w:t xml:space="preserve"> </w:t>
      </w:r>
      <w:r w:rsidRPr="001412B7">
        <w:rPr>
          <w:sz w:val="24"/>
          <w:szCs w:val="24"/>
        </w:rPr>
        <w:t>общекультурного</w:t>
      </w:r>
      <w:r w:rsidRPr="001412B7">
        <w:rPr>
          <w:spacing w:val="-1"/>
          <w:sz w:val="24"/>
          <w:szCs w:val="24"/>
        </w:rPr>
        <w:t xml:space="preserve"> </w:t>
      </w:r>
      <w:r w:rsidRPr="001412B7">
        <w:rPr>
          <w:sz w:val="24"/>
          <w:szCs w:val="24"/>
        </w:rPr>
        <w:t>кругозора;</w:t>
      </w:r>
    </w:p>
    <w:p w:rsidR="001A5B40" w:rsidRPr="001412B7" w:rsidRDefault="001A5B40" w:rsidP="000D41A3">
      <w:pPr>
        <w:pStyle w:val="af5"/>
        <w:numPr>
          <w:ilvl w:val="0"/>
          <w:numId w:val="40"/>
        </w:numPr>
        <w:tabs>
          <w:tab w:val="left" w:pos="1522"/>
        </w:tabs>
        <w:ind w:left="0" w:right="115" w:firstLine="851"/>
        <w:jc w:val="both"/>
        <w:rPr>
          <w:sz w:val="24"/>
          <w:szCs w:val="24"/>
        </w:rPr>
      </w:pPr>
      <w:r w:rsidRPr="001412B7">
        <w:rPr>
          <w:sz w:val="24"/>
          <w:szCs w:val="24"/>
        </w:rPr>
        <w:t>формирование</w:t>
      </w:r>
      <w:r w:rsidRPr="001412B7">
        <w:rPr>
          <w:spacing w:val="1"/>
          <w:sz w:val="24"/>
          <w:szCs w:val="24"/>
        </w:rPr>
        <w:t xml:space="preserve"> </w:t>
      </w:r>
      <w:r w:rsidRPr="001412B7">
        <w:rPr>
          <w:sz w:val="24"/>
          <w:szCs w:val="24"/>
        </w:rPr>
        <w:t>позитивного</w:t>
      </w:r>
      <w:r w:rsidRPr="001412B7">
        <w:rPr>
          <w:spacing w:val="1"/>
          <w:sz w:val="24"/>
          <w:szCs w:val="24"/>
        </w:rPr>
        <w:t xml:space="preserve"> </w:t>
      </w:r>
      <w:r w:rsidRPr="001412B7">
        <w:rPr>
          <w:sz w:val="24"/>
          <w:szCs w:val="24"/>
        </w:rPr>
        <w:t>восприятия</w:t>
      </w:r>
      <w:r w:rsidRPr="001412B7">
        <w:rPr>
          <w:spacing w:val="1"/>
          <w:sz w:val="24"/>
          <w:szCs w:val="24"/>
        </w:rPr>
        <w:t xml:space="preserve"> </w:t>
      </w:r>
      <w:r w:rsidRPr="001412B7">
        <w:rPr>
          <w:sz w:val="24"/>
          <w:szCs w:val="24"/>
        </w:rPr>
        <w:t>ценностей</w:t>
      </w:r>
      <w:r w:rsidRPr="001412B7">
        <w:rPr>
          <w:spacing w:val="1"/>
          <w:sz w:val="24"/>
          <w:szCs w:val="24"/>
        </w:rPr>
        <w:t xml:space="preserve"> </w:t>
      </w:r>
      <w:r w:rsidRPr="001412B7">
        <w:rPr>
          <w:sz w:val="24"/>
          <w:szCs w:val="24"/>
        </w:rPr>
        <w:t>общего</w:t>
      </w:r>
      <w:r w:rsidRPr="001412B7">
        <w:rPr>
          <w:spacing w:val="1"/>
          <w:sz w:val="24"/>
          <w:szCs w:val="24"/>
        </w:rPr>
        <w:t xml:space="preserve"> </w:t>
      </w:r>
      <w:r w:rsidRPr="001412B7">
        <w:rPr>
          <w:sz w:val="24"/>
          <w:szCs w:val="24"/>
        </w:rPr>
        <w:t>образования</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более</w:t>
      </w:r>
      <w:r w:rsidRPr="001412B7">
        <w:rPr>
          <w:spacing w:val="1"/>
          <w:sz w:val="24"/>
          <w:szCs w:val="24"/>
        </w:rPr>
        <w:t xml:space="preserve"> </w:t>
      </w:r>
      <w:r w:rsidRPr="001412B7">
        <w:rPr>
          <w:sz w:val="24"/>
          <w:szCs w:val="24"/>
        </w:rPr>
        <w:t>успешного</w:t>
      </w:r>
      <w:r w:rsidRPr="001412B7">
        <w:rPr>
          <w:spacing w:val="-4"/>
          <w:sz w:val="24"/>
          <w:szCs w:val="24"/>
        </w:rPr>
        <w:t xml:space="preserve"> </w:t>
      </w:r>
      <w:r w:rsidRPr="001412B7">
        <w:rPr>
          <w:sz w:val="24"/>
          <w:szCs w:val="24"/>
        </w:rPr>
        <w:t>освоения</w:t>
      </w:r>
      <w:r w:rsidRPr="001412B7">
        <w:rPr>
          <w:spacing w:val="-3"/>
          <w:sz w:val="24"/>
          <w:szCs w:val="24"/>
        </w:rPr>
        <w:t xml:space="preserve"> </w:t>
      </w:r>
      <w:r w:rsidRPr="001412B7">
        <w:rPr>
          <w:sz w:val="24"/>
          <w:szCs w:val="24"/>
        </w:rPr>
        <w:t>его</w:t>
      </w:r>
      <w:r w:rsidRPr="001412B7">
        <w:rPr>
          <w:spacing w:val="6"/>
          <w:sz w:val="24"/>
          <w:szCs w:val="24"/>
        </w:rPr>
        <w:t xml:space="preserve"> </w:t>
      </w:r>
      <w:r w:rsidRPr="001412B7">
        <w:rPr>
          <w:sz w:val="24"/>
          <w:szCs w:val="24"/>
        </w:rPr>
        <w:t>содержания;</w:t>
      </w:r>
    </w:p>
    <w:p w:rsidR="001A5B40" w:rsidRPr="001412B7" w:rsidRDefault="001A5B40" w:rsidP="000D41A3">
      <w:pPr>
        <w:pStyle w:val="af5"/>
        <w:numPr>
          <w:ilvl w:val="0"/>
          <w:numId w:val="40"/>
        </w:numPr>
        <w:tabs>
          <w:tab w:val="left" w:pos="1455"/>
        </w:tabs>
        <w:ind w:left="0" w:firstLine="851"/>
        <w:jc w:val="both"/>
        <w:rPr>
          <w:sz w:val="24"/>
          <w:szCs w:val="24"/>
        </w:rPr>
      </w:pPr>
      <w:r w:rsidRPr="001412B7">
        <w:rPr>
          <w:sz w:val="24"/>
          <w:szCs w:val="24"/>
        </w:rPr>
        <w:t>формирование</w:t>
      </w:r>
      <w:r w:rsidRPr="001412B7">
        <w:rPr>
          <w:spacing w:val="-7"/>
          <w:sz w:val="24"/>
          <w:szCs w:val="24"/>
        </w:rPr>
        <w:t xml:space="preserve"> </w:t>
      </w:r>
      <w:r w:rsidRPr="001412B7">
        <w:rPr>
          <w:sz w:val="24"/>
          <w:szCs w:val="24"/>
        </w:rPr>
        <w:t>нравственных,</w:t>
      </w:r>
      <w:r w:rsidRPr="001412B7">
        <w:rPr>
          <w:spacing w:val="-4"/>
          <w:sz w:val="24"/>
          <w:szCs w:val="24"/>
        </w:rPr>
        <w:t xml:space="preserve"> </w:t>
      </w:r>
      <w:r w:rsidRPr="001412B7">
        <w:rPr>
          <w:sz w:val="24"/>
          <w:szCs w:val="24"/>
        </w:rPr>
        <w:t>духовных,</w:t>
      </w:r>
      <w:r w:rsidRPr="001412B7">
        <w:rPr>
          <w:spacing w:val="-4"/>
          <w:sz w:val="24"/>
          <w:szCs w:val="24"/>
        </w:rPr>
        <w:t xml:space="preserve"> </w:t>
      </w:r>
      <w:r w:rsidRPr="001412B7">
        <w:rPr>
          <w:sz w:val="24"/>
          <w:szCs w:val="24"/>
        </w:rPr>
        <w:t>эстетических</w:t>
      </w:r>
      <w:r w:rsidRPr="001412B7">
        <w:rPr>
          <w:spacing w:val="-10"/>
          <w:sz w:val="24"/>
          <w:szCs w:val="24"/>
        </w:rPr>
        <w:t xml:space="preserve"> </w:t>
      </w:r>
      <w:r w:rsidRPr="001412B7">
        <w:rPr>
          <w:sz w:val="24"/>
          <w:szCs w:val="24"/>
        </w:rPr>
        <w:t>ценностей;</w:t>
      </w:r>
    </w:p>
    <w:p w:rsidR="001A5B40" w:rsidRPr="001412B7" w:rsidRDefault="001A5B40" w:rsidP="000D41A3">
      <w:pPr>
        <w:pStyle w:val="af5"/>
        <w:numPr>
          <w:ilvl w:val="0"/>
          <w:numId w:val="40"/>
        </w:numPr>
        <w:tabs>
          <w:tab w:val="left" w:pos="1565"/>
        </w:tabs>
        <w:ind w:left="0" w:right="116" w:firstLine="851"/>
        <w:jc w:val="both"/>
        <w:rPr>
          <w:sz w:val="24"/>
          <w:szCs w:val="24"/>
        </w:rPr>
      </w:pPr>
      <w:r w:rsidRPr="001412B7">
        <w:rPr>
          <w:sz w:val="24"/>
          <w:szCs w:val="24"/>
        </w:rPr>
        <w:t>помощь</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определении</w:t>
      </w:r>
      <w:r w:rsidRPr="001412B7">
        <w:rPr>
          <w:spacing w:val="1"/>
          <w:sz w:val="24"/>
          <w:szCs w:val="24"/>
        </w:rPr>
        <w:t xml:space="preserve"> </w:t>
      </w:r>
      <w:r w:rsidRPr="001412B7">
        <w:rPr>
          <w:sz w:val="24"/>
          <w:szCs w:val="24"/>
        </w:rPr>
        <w:t>способностей</w:t>
      </w:r>
      <w:r w:rsidRPr="001412B7">
        <w:rPr>
          <w:spacing w:val="1"/>
          <w:sz w:val="24"/>
          <w:szCs w:val="24"/>
        </w:rPr>
        <w:t xml:space="preserve"> </w:t>
      </w:r>
      <w:r w:rsidRPr="001412B7">
        <w:rPr>
          <w:sz w:val="24"/>
          <w:szCs w:val="24"/>
        </w:rPr>
        <w:t>к</w:t>
      </w:r>
      <w:r w:rsidRPr="001412B7">
        <w:rPr>
          <w:spacing w:val="1"/>
          <w:sz w:val="24"/>
          <w:szCs w:val="24"/>
        </w:rPr>
        <w:t xml:space="preserve"> </w:t>
      </w:r>
      <w:r w:rsidRPr="001412B7">
        <w:rPr>
          <w:sz w:val="24"/>
          <w:szCs w:val="24"/>
        </w:rPr>
        <w:t>тем</w:t>
      </w:r>
      <w:r w:rsidRPr="001412B7">
        <w:rPr>
          <w:spacing w:val="1"/>
          <w:sz w:val="24"/>
          <w:szCs w:val="24"/>
        </w:rPr>
        <w:t xml:space="preserve"> </w:t>
      </w:r>
      <w:r w:rsidRPr="001412B7">
        <w:rPr>
          <w:sz w:val="24"/>
          <w:szCs w:val="24"/>
        </w:rPr>
        <w:t>или</w:t>
      </w:r>
      <w:r w:rsidRPr="001412B7">
        <w:rPr>
          <w:spacing w:val="1"/>
          <w:sz w:val="24"/>
          <w:szCs w:val="24"/>
        </w:rPr>
        <w:t xml:space="preserve"> </w:t>
      </w:r>
      <w:r w:rsidRPr="001412B7">
        <w:rPr>
          <w:sz w:val="24"/>
          <w:szCs w:val="24"/>
        </w:rPr>
        <w:t>иным</w:t>
      </w:r>
      <w:r w:rsidRPr="001412B7">
        <w:rPr>
          <w:spacing w:val="1"/>
          <w:sz w:val="24"/>
          <w:szCs w:val="24"/>
        </w:rPr>
        <w:t xml:space="preserve"> </w:t>
      </w:r>
      <w:r w:rsidRPr="001412B7">
        <w:rPr>
          <w:sz w:val="24"/>
          <w:szCs w:val="24"/>
        </w:rPr>
        <w:t>видам</w:t>
      </w:r>
      <w:r w:rsidRPr="001412B7">
        <w:rPr>
          <w:spacing w:val="1"/>
          <w:sz w:val="24"/>
          <w:szCs w:val="24"/>
        </w:rPr>
        <w:t xml:space="preserve"> </w:t>
      </w:r>
      <w:r w:rsidRPr="001412B7">
        <w:rPr>
          <w:sz w:val="24"/>
          <w:szCs w:val="24"/>
        </w:rPr>
        <w:t>деятельности</w:t>
      </w:r>
      <w:r w:rsidRPr="001412B7">
        <w:rPr>
          <w:spacing w:val="1"/>
          <w:sz w:val="24"/>
          <w:szCs w:val="24"/>
        </w:rPr>
        <w:t xml:space="preserve"> </w:t>
      </w:r>
      <w:r w:rsidRPr="001412B7">
        <w:rPr>
          <w:sz w:val="24"/>
          <w:szCs w:val="24"/>
        </w:rPr>
        <w:t>(художественной, спортивной, технической и др.) и содействие в их реализации в творческих</w:t>
      </w:r>
      <w:r w:rsidRPr="001412B7">
        <w:rPr>
          <w:spacing w:val="1"/>
          <w:sz w:val="24"/>
          <w:szCs w:val="24"/>
        </w:rPr>
        <w:t xml:space="preserve"> </w:t>
      </w:r>
      <w:r w:rsidRPr="001412B7">
        <w:rPr>
          <w:sz w:val="24"/>
          <w:szCs w:val="24"/>
        </w:rPr>
        <w:t>объединениях</w:t>
      </w:r>
      <w:r w:rsidRPr="001412B7">
        <w:rPr>
          <w:spacing w:val="-4"/>
          <w:sz w:val="24"/>
          <w:szCs w:val="24"/>
        </w:rPr>
        <w:t xml:space="preserve"> </w:t>
      </w:r>
      <w:r w:rsidRPr="001412B7">
        <w:rPr>
          <w:sz w:val="24"/>
          <w:szCs w:val="24"/>
        </w:rPr>
        <w:t>дополнительного</w:t>
      </w:r>
      <w:r w:rsidRPr="001412B7">
        <w:rPr>
          <w:spacing w:val="2"/>
          <w:sz w:val="24"/>
          <w:szCs w:val="24"/>
        </w:rPr>
        <w:t xml:space="preserve"> </w:t>
      </w:r>
      <w:r w:rsidRPr="001412B7">
        <w:rPr>
          <w:sz w:val="24"/>
          <w:szCs w:val="24"/>
        </w:rPr>
        <w:t>образования;</w:t>
      </w:r>
    </w:p>
    <w:p w:rsidR="001A5B40" w:rsidRPr="001412B7" w:rsidRDefault="001A5B40" w:rsidP="000D41A3">
      <w:pPr>
        <w:pStyle w:val="af5"/>
        <w:numPr>
          <w:ilvl w:val="0"/>
          <w:numId w:val="40"/>
        </w:numPr>
        <w:tabs>
          <w:tab w:val="left" w:pos="1455"/>
        </w:tabs>
        <w:ind w:left="0" w:firstLine="851"/>
        <w:jc w:val="both"/>
        <w:rPr>
          <w:sz w:val="24"/>
          <w:szCs w:val="24"/>
        </w:rPr>
      </w:pPr>
      <w:r w:rsidRPr="001412B7">
        <w:rPr>
          <w:sz w:val="24"/>
          <w:szCs w:val="24"/>
        </w:rPr>
        <w:t>включение</w:t>
      </w:r>
      <w:r w:rsidRPr="001412B7">
        <w:rPr>
          <w:spacing w:val="-9"/>
          <w:sz w:val="24"/>
          <w:szCs w:val="24"/>
        </w:rPr>
        <w:t xml:space="preserve"> </w:t>
      </w:r>
      <w:r w:rsidRPr="001412B7">
        <w:rPr>
          <w:sz w:val="24"/>
          <w:szCs w:val="24"/>
        </w:rPr>
        <w:t>в</w:t>
      </w:r>
      <w:r w:rsidRPr="001412B7">
        <w:rPr>
          <w:spacing w:val="-2"/>
          <w:sz w:val="24"/>
          <w:szCs w:val="24"/>
        </w:rPr>
        <w:t xml:space="preserve"> </w:t>
      </w:r>
      <w:r w:rsidRPr="001412B7">
        <w:rPr>
          <w:sz w:val="24"/>
          <w:szCs w:val="24"/>
        </w:rPr>
        <w:t>личностно творческие</w:t>
      </w:r>
      <w:r w:rsidRPr="001412B7">
        <w:rPr>
          <w:spacing w:val="-4"/>
          <w:sz w:val="24"/>
          <w:szCs w:val="24"/>
        </w:rPr>
        <w:t xml:space="preserve"> </w:t>
      </w:r>
      <w:r w:rsidRPr="001412B7">
        <w:rPr>
          <w:sz w:val="24"/>
          <w:szCs w:val="24"/>
        </w:rPr>
        <w:t>виды</w:t>
      </w:r>
      <w:r w:rsidRPr="001412B7">
        <w:rPr>
          <w:spacing w:val="-6"/>
          <w:sz w:val="24"/>
          <w:szCs w:val="24"/>
        </w:rPr>
        <w:t xml:space="preserve"> </w:t>
      </w:r>
      <w:r w:rsidRPr="001412B7">
        <w:rPr>
          <w:sz w:val="24"/>
          <w:szCs w:val="24"/>
        </w:rPr>
        <w:t>деятельности;</w:t>
      </w:r>
    </w:p>
    <w:p w:rsidR="001A5B40" w:rsidRPr="001412B7" w:rsidRDefault="001A5B40" w:rsidP="000D41A3">
      <w:pPr>
        <w:pStyle w:val="af5"/>
        <w:numPr>
          <w:ilvl w:val="0"/>
          <w:numId w:val="40"/>
        </w:numPr>
        <w:tabs>
          <w:tab w:val="left" w:pos="1455"/>
        </w:tabs>
        <w:ind w:left="0" w:firstLine="851"/>
        <w:jc w:val="both"/>
        <w:rPr>
          <w:sz w:val="24"/>
          <w:szCs w:val="24"/>
        </w:rPr>
      </w:pPr>
      <w:r w:rsidRPr="001412B7">
        <w:rPr>
          <w:sz w:val="24"/>
          <w:szCs w:val="24"/>
        </w:rPr>
        <w:t>участие</w:t>
      </w:r>
      <w:r w:rsidRPr="001412B7">
        <w:rPr>
          <w:spacing w:val="-3"/>
          <w:sz w:val="24"/>
          <w:szCs w:val="24"/>
        </w:rPr>
        <w:t xml:space="preserve"> </w:t>
      </w:r>
      <w:r w:rsidRPr="001412B7">
        <w:rPr>
          <w:sz w:val="24"/>
          <w:szCs w:val="24"/>
        </w:rPr>
        <w:t>в</w:t>
      </w:r>
      <w:r w:rsidRPr="001412B7">
        <w:rPr>
          <w:spacing w:val="-5"/>
          <w:sz w:val="24"/>
          <w:szCs w:val="24"/>
        </w:rPr>
        <w:t xml:space="preserve"> </w:t>
      </w:r>
      <w:r w:rsidRPr="001412B7">
        <w:rPr>
          <w:sz w:val="24"/>
          <w:szCs w:val="24"/>
        </w:rPr>
        <w:t>общественно</w:t>
      </w:r>
      <w:r w:rsidRPr="001412B7">
        <w:rPr>
          <w:spacing w:val="-1"/>
          <w:sz w:val="24"/>
          <w:szCs w:val="24"/>
        </w:rPr>
        <w:t xml:space="preserve"> </w:t>
      </w:r>
      <w:r w:rsidRPr="001412B7">
        <w:rPr>
          <w:sz w:val="24"/>
          <w:szCs w:val="24"/>
        </w:rPr>
        <w:t>значимых</w:t>
      </w:r>
      <w:r w:rsidRPr="001412B7">
        <w:rPr>
          <w:spacing w:val="-7"/>
          <w:sz w:val="24"/>
          <w:szCs w:val="24"/>
        </w:rPr>
        <w:t xml:space="preserve"> </w:t>
      </w:r>
      <w:r w:rsidRPr="001412B7">
        <w:rPr>
          <w:sz w:val="24"/>
          <w:szCs w:val="24"/>
        </w:rPr>
        <w:t>делах;</w:t>
      </w:r>
    </w:p>
    <w:p w:rsidR="001A5B40" w:rsidRPr="001412B7" w:rsidRDefault="001A5B40" w:rsidP="000D41A3">
      <w:pPr>
        <w:pStyle w:val="af5"/>
        <w:numPr>
          <w:ilvl w:val="0"/>
          <w:numId w:val="40"/>
        </w:numPr>
        <w:tabs>
          <w:tab w:val="left" w:pos="1455"/>
        </w:tabs>
        <w:ind w:left="0" w:firstLine="851"/>
        <w:jc w:val="both"/>
        <w:rPr>
          <w:sz w:val="24"/>
          <w:szCs w:val="24"/>
        </w:rPr>
      </w:pPr>
      <w:r w:rsidRPr="001412B7">
        <w:rPr>
          <w:sz w:val="24"/>
          <w:szCs w:val="24"/>
        </w:rPr>
        <w:t>создание</w:t>
      </w:r>
      <w:r w:rsidRPr="001412B7">
        <w:rPr>
          <w:spacing w:val="-4"/>
          <w:sz w:val="24"/>
          <w:szCs w:val="24"/>
        </w:rPr>
        <w:t xml:space="preserve"> </w:t>
      </w:r>
      <w:r w:rsidRPr="001412B7">
        <w:rPr>
          <w:sz w:val="24"/>
          <w:szCs w:val="24"/>
        </w:rPr>
        <w:t>пространства</w:t>
      </w:r>
      <w:r w:rsidRPr="001412B7">
        <w:rPr>
          <w:spacing w:val="-4"/>
          <w:sz w:val="24"/>
          <w:szCs w:val="24"/>
        </w:rPr>
        <w:t xml:space="preserve"> </w:t>
      </w:r>
      <w:r w:rsidRPr="001412B7">
        <w:rPr>
          <w:sz w:val="24"/>
          <w:szCs w:val="24"/>
        </w:rPr>
        <w:t>для</w:t>
      </w:r>
      <w:r w:rsidRPr="001412B7">
        <w:rPr>
          <w:spacing w:val="-8"/>
          <w:sz w:val="24"/>
          <w:szCs w:val="24"/>
        </w:rPr>
        <w:t xml:space="preserve"> </w:t>
      </w:r>
      <w:r w:rsidRPr="001412B7">
        <w:rPr>
          <w:sz w:val="24"/>
          <w:szCs w:val="24"/>
        </w:rPr>
        <w:t>межличностного</w:t>
      </w:r>
      <w:r w:rsidRPr="001412B7">
        <w:rPr>
          <w:spacing w:val="-3"/>
          <w:sz w:val="24"/>
          <w:szCs w:val="24"/>
        </w:rPr>
        <w:t xml:space="preserve"> </w:t>
      </w:r>
      <w:r w:rsidRPr="001412B7">
        <w:rPr>
          <w:sz w:val="24"/>
          <w:szCs w:val="24"/>
        </w:rPr>
        <w:t>общения.</w:t>
      </w:r>
    </w:p>
    <w:p w:rsidR="001A5B40" w:rsidRPr="001412B7" w:rsidRDefault="001A5B40" w:rsidP="001A5B40">
      <w:pPr>
        <w:pStyle w:val="2"/>
        <w:spacing w:before="0" w:line="240" w:lineRule="auto"/>
        <w:ind w:firstLine="851"/>
        <w:rPr>
          <w:rFonts w:ascii="Times New Roman" w:hAnsi="Times New Roman" w:cs="Times New Roman"/>
          <w:color w:val="auto"/>
          <w:sz w:val="24"/>
          <w:szCs w:val="24"/>
        </w:rPr>
      </w:pPr>
      <w:r w:rsidRPr="001412B7">
        <w:rPr>
          <w:rFonts w:ascii="Times New Roman" w:hAnsi="Times New Roman" w:cs="Times New Roman"/>
          <w:color w:val="auto"/>
          <w:sz w:val="24"/>
          <w:szCs w:val="24"/>
        </w:rPr>
        <w:t>Принципы</w:t>
      </w:r>
      <w:r w:rsidRPr="001412B7">
        <w:rPr>
          <w:rFonts w:ascii="Times New Roman" w:hAnsi="Times New Roman" w:cs="Times New Roman"/>
          <w:color w:val="auto"/>
          <w:spacing w:val="-4"/>
          <w:sz w:val="24"/>
          <w:szCs w:val="24"/>
        </w:rPr>
        <w:t xml:space="preserve"> </w:t>
      </w:r>
      <w:r w:rsidRPr="001412B7">
        <w:rPr>
          <w:rFonts w:ascii="Times New Roman" w:hAnsi="Times New Roman" w:cs="Times New Roman"/>
          <w:color w:val="auto"/>
          <w:sz w:val="24"/>
          <w:szCs w:val="24"/>
        </w:rPr>
        <w:t>организации</w:t>
      </w:r>
      <w:r w:rsidRPr="001412B7">
        <w:rPr>
          <w:rFonts w:ascii="Times New Roman" w:hAnsi="Times New Roman" w:cs="Times New Roman"/>
          <w:color w:val="auto"/>
          <w:spacing w:val="-3"/>
          <w:sz w:val="24"/>
          <w:szCs w:val="24"/>
        </w:rPr>
        <w:t xml:space="preserve"> </w:t>
      </w:r>
      <w:r w:rsidRPr="001412B7">
        <w:rPr>
          <w:rFonts w:ascii="Times New Roman" w:hAnsi="Times New Roman" w:cs="Times New Roman"/>
          <w:color w:val="auto"/>
          <w:sz w:val="24"/>
          <w:szCs w:val="24"/>
        </w:rPr>
        <w:t>внеурочной</w:t>
      </w:r>
      <w:r w:rsidRPr="001412B7">
        <w:rPr>
          <w:rFonts w:ascii="Times New Roman" w:hAnsi="Times New Roman" w:cs="Times New Roman"/>
          <w:color w:val="auto"/>
          <w:spacing w:val="-3"/>
          <w:sz w:val="24"/>
          <w:szCs w:val="24"/>
        </w:rPr>
        <w:t xml:space="preserve"> </w:t>
      </w:r>
      <w:r w:rsidRPr="001412B7">
        <w:rPr>
          <w:rFonts w:ascii="Times New Roman" w:hAnsi="Times New Roman" w:cs="Times New Roman"/>
          <w:color w:val="auto"/>
          <w:sz w:val="24"/>
          <w:szCs w:val="24"/>
        </w:rPr>
        <w:t>деятельности:</w:t>
      </w:r>
    </w:p>
    <w:p w:rsidR="001A5B40" w:rsidRPr="001412B7" w:rsidRDefault="001A5B40" w:rsidP="000D41A3">
      <w:pPr>
        <w:pStyle w:val="af5"/>
        <w:numPr>
          <w:ilvl w:val="0"/>
          <w:numId w:val="39"/>
        </w:numPr>
        <w:tabs>
          <w:tab w:val="left" w:pos="1373"/>
        </w:tabs>
        <w:ind w:left="0" w:right="123" w:firstLine="851"/>
        <w:jc w:val="both"/>
        <w:rPr>
          <w:sz w:val="24"/>
          <w:szCs w:val="24"/>
        </w:rPr>
      </w:pPr>
      <w:r w:rsidRPr="001412B7">
        <w:rPr>
          <w:sz w:val="24"/>
          <w:szCs w:val="24"/>
        </w:rPr>
        <w:t>Принцип учета потребностей обучающихся и их родителей. Для этого необходимо</w:t>
      </w:r>
      <w:r w:rsidRPr="001412B7">
        <w:rPr>
          <w:spacing w:val="1"/>
          <w:sz w:val="24"/>
          <w:szCs w:val="24"/>
        </w:rPr>
        <w:t xml:space="preserve"> </w:t>
      </w:r>
      <w:r w:rsidRPr="001412B7">
        <w:rPr>
          <w:sz w:val="24"/>
          <w:szCs w:val="24"/>
        </w:rPr>
        <w:t>выявление</w:t>
      </w:r>
      <w:r w:rsidRPr="001412B7">
        <w:rPr>
          <w:spacing w:val="1"/>
          <w:sz w:val="24"/>
          <w:szCs w:val="24"/>
        </w:rPr>
        <w:t xml:space="preserve"> </w:t>
      </w:r>
      <w:r w:rsidRPr="001412B7">
        <w:rPr>
          <w:sz w:val="24"/>
          <w:szCs w:val="24"/>
        </w:rPr>
        <w:t>запросов</w:t>
      </w:r>
      <w:r w:rsidRPr="001412B7">
        <w:rPr>
          <w:spacing w:val="1"/>
          <w:sz w:val="24"/>
          <w:szCs w:val="24"/>
        </w:rPr>
        <w:t xml:space="preserve"> </w:t>
      </w:r>
      <w:r w:rsidRPr="001412B7">
        <w:rPr>
          <w:sz w:val="24"/>
          <w:szCs w:val="24"/>
        </w:rPr>
        <w:t>родителей</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обучающихся,</w:t>
      </w:r>
      <w:r w:rsidRPr="001412B7">
        <w:rPr>
          <w:spacing w:val="1"/>
          <w:sz w:val="24"/>
          <w:szCs w:val="24"/>
        </w:rPr>
        <w:t xml:space="preserve"> </w:t>
      </w:r>
      <w:r w:rsidRPr="001412B7">
        <w:rPr>
          <w:sz w:val="24"/>
          <w:szCs w:val="24"/>
        </w:rPr>
        <w:t>соотнесение</w:t>
      </w:r>
      <w:r w:rsidRPr="001412B7">
        <w:rPr>
          <w:spacing w:val="1"/>
          <w:sz w:val="24"/>
          <w:szCs w:val="24"/>
        </w:rPr>
        <w:t xml:space="preserve"> </w:t>
      </w:r>
      <w:r w:rsidRPr="001412B7">
        <w:rPr>
          <w:sz w:val="24"/>
          <w:szCs w:val="24"/>
        </w:rPr>
        <w:t>запроса</w:t>
      </w:r>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кадровым</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материально-техническим ресурсом организации, особенностями основной образовательной</w:t>
      </w:r>
      <w:r w:rsidRPr="001412B7">
        <w:rPr>
          <w:spacing w:val="1"/>
          <w:sz w:val="24"/>
          <w:szCs w:val="24"/>
        </w:rPr>
        <w:t xml:space="preserve"> </w:t>
      </w:r>
      <w:r w:rsidRPr="001412B7">
        <w:rPr>
          <w:sz w:val="24"/>
          <w:szCs w:val="24"/>
        </w:rPr>
        <w:t>программы</w:t>
      </w:r>
      <w:r w:rsidRPr="001412B7">
        <w:rPr>
          <w:spacing w:val="-2"/>
          <w:sz w:val="24"/>
          <w:szCs w:val="24"/>
        </w:rPr>
        <w:t xml:space="preserve"> </w:t>
      </w:r>
      <w:r w:rsidRPr="001412B7">
        <w:rPr>
          <w:sz w:val="24"/>
          <w:szCs w:val="24"/>
        </w:rPr>
        <w:t>организации.</w:t>
      </w:r>
    </w:p>
    <w:p w:rsidR="001A5B40" w:rsidRPr="001412B7" w:rsidRDefault="001A5B40" w:rsidP="000D41A3">
      <w:pPr>
        <w:pStyle w:val="af5"/>
        <w:numPr>
          <w:ilvl w:val="0"/>
          <w:numId w:val="39"/>
        </w:numPr>
        <w:tabs>
          <w:tab w:val="left" w:pos="1618"/>
        </w:tabs>
        <w:ind w:left="0" w:right="119" w:firstLine="851"/>
        <w:jc w:val="both"/>
        <w:rPr>
          <w:sz w:val="24"/>
          <w:szCs w:val="24"/>
        </w:rPr>
      </w:pPr>
      <w:r w:rsidRPr="001412B7">
        <w:rPr>
          <w:sz w:val="24"/>
          <w:szCs w:val="24"/>
        </w:rPr>
        <w:t>Принцип</w:t>
      </w:r>
      <w:r w:rsidRPr="001412B7">
        <w:rPr>
          <w:spacing w:val="1"/>
          <w:sz w:val="24"/>
          <w:szCs w:val="24"/>
        </w:rPr>
        <w:t xml:space="preserve"> </w:t>
      </w:r>
      <w:r w:rsidRPr="001412B7">
        <w:rPr>
          <w:sz w:val="24"/>
          <w:szCs w:val="24"/>
        </w:rPr>
        <w:t>гуманистической</w:t>
      </w:r>
      <w:r w:rsidRPr="001412B7">
        <w:rPr>
          <w:spacing w:val="1"/>
          <w:sz w:val="24"/>
          <w:szCs w:val="24"/>
        </w:rPr>
        <w:t xml:space="preserve"> </w:t>
      </w:r>
      <w:r w:rsidRPr="001412B7">
        <w:rPr>
          <w:sz w:val="24"/>
          <w:szCs w:val="24"/>
        </w:rPr>
        <w:t>направленности.</w:t>
      </w:r>
      <w:r w:rsidRPr="001412B7">
        <w:rPr>
          <w:spacing w:val="1"/>
          <w:sz w:val="24"/>
          <w:szCs w:val="24"/>
        </w:rPr>
        <w:t xml:space="preserve"> </w:t>
      </w:r>
      <w:r w:rsidRPr="001412B7">
        <w:rPr>
          <w:sz w:val="24"/>
          <w:szCs w:val="24"/>
        </w:rPr>
        <w:t>При</w:t>
      </w:r>
      <w:r w:rsidRPr="001412B7">
        <w:rPr>
          <w:spacing w:val="1"/>
          <w:sz w:val="24"/>
          <w:szCs w:val="24"/>
        </w:rPr>
        <w:t xml:space="preserve"> </w:t>
      </w:r>
      <w:r w:rsidRPr="001412B7">
        <w:rPr>
          <w:sz w:val="24"/>
          <w:szCs w:val="24"/>
        </w:rPr>
        <w:t>организации</w:t>
      </w:r>
      <w:r w:rsidRPr="001412B7">
        <w:rPr>
          <w:spacing w:val="1"/>
          <w:sz w:val="24"/>
          <w:szCs w:val="24"/>
        </w:rPr>
        <w:t xml:space="preserve"> </w:t>
      </w:r>
      <w:r w:rsidRPr="001412B7">
        <w:rPr>
          <w:sz w:val="24"/>
          <w:szCs w:val="24"/>
        </w:rPr>
        <w:t>внеурочной</w:t>
      </w:r>
      <w:r w:rsidRPr="001412B7">
        <w:rPr>
          <w:spacing w:val="1"/>
          <w:sz w:val="24"/>
          <w:szCs w:val="24"/>
        </w:rPr>
        <w:t xml:space="preserve"> </w:t>
      </w:r>
      <w:r w:rsidRPr="001412B7">
        <w:rPr>
          <w:sz w:val="24"/>
          <w:szCs w:val="24"/>
        </w:rPr>
        <w:t>деятельности</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максимальной</w:t>
      </w:r>
      <w:r w:rsidRPr="001412B7">
        <w:rPr>
          <w:spacing w:val="1"/>
          <w:sz w:val="24"/>
          <w:szCs w:val="24"/>
        </w:rPr>
        <w:t xml:space="preserve"> </w:t>
      </w:r>
      <w:r w:rsidRPr="001412B7">
        <w:rPr>
          <w:sz w:val="24"/>
          <w:szCs w:val="24"/>
        </w:rPr>
        <w:t>степени</w:t>
      </w:r>
      <w:r w:rsidRPr="001412B7">
        <w:rPr>
          <w:spacing w:val="1"/>
          <w:sz w:val="24"/>
          <w:szCs w:val="24"/>
        </w:rPr>
        <w:t xml:space="preserve"> </w:t>
      </w:r>
      <w:r w:rsidRPr="001412B7">
        <w:rPr>
          <w:sz w:val="24"/>
          <w:szCs w:val="24"/>
        </w:rPr>
        <w:t>учитываются</w:t>
      </w:r>
      <w:r w:rsidRPr="001412B7">
        <w:rPr>
          <w:spacing w:val="1"/>
          <w:sz w:val="24"/>
          <w:szCs w:val="24"/>
        </w:rPr>
        <w:t xml:space="preserve"> </w:t>
      </w:r>
      <w:r w:rsidRPr="001412B7">
        <w:rPr>
          <w:sz w:val="24"/>
          <w:szCs w:val="24"/>
        </w:rPr>
        <w:t>интересы</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потребности</w:t>
      </w:r>
      <w:r w:rsidRPr="001412B7">
        <w:rPr>
          <w:spacing w:val="1"/>
          <w:sz w:val="24"/>
          <w:szCs w:val="24"/>
        </w:rPr>
        <w:t xml:space="preserve"> </w:t>
      </w:r>
      <w:r w:rsidRPr="001412B7">
        <w:rPr>
          <w:sz w:val="24"/>
          <w:szCs w:val="24"/>
        </w:rPr>
        <w:t>детей,</w:t>
      </w:r>
      <w:r w:rsidRPr="001412B7">
        <w:rPr>
          <w:spacing w:val="1"/>
          <w:sz w:val="24"/>
          <w:szCs w:val="24"/>
        </w:rPr>
        <w:t xml:space="preserve"> </w:t>
      </w:r>
      <w:r w:rsidRPr="001412B7">
        <w:rPr>
          <w:sz w:val="24"/>
          <w:szCs w:val="24"/>
        </w:rPr>
        <w:t>поддерживаются</w:t>
      </w:r>
      <w:r w:rsidRPr="001412B7">
        <w:rPr>
          <w:spacing w:val="1"/>
          <w:sz w:val="24"/>
          <w:szCs w:val="24"/>
        </w:rPr>
        <w:t xml:space="preserve"> </w:t>
      </w:r>
      <w:r w:rsidRPr="001412B7">
        <w:rPr>
          <w:sz w:val="24"/>
          <w:szCs w:val="24"/>
        </w:rPr>
        <w:t>процессы</w:t>
      </w:r>
      <w:r w:rsidRPr="001412B7">
        <w:rPr>
          <w:spacing w:val="1"/>
          <w:sz w:val="24"/>
          <w:szCs w:val="24"/>
        </w:rPr>
        <w:t xml:space="preserve"> </w:t>
      </w:r>
      <w:r w:rsidRPr="001412B7">
        <w:rPr>
          <w:sz w:val="24"/>
          <w:szCs w:val="24"/>
        </w:rPr>
        <w:t>становления</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проявления</w:t>
      </w:r>
      <w:r w:rsidRPr="001412B7">
        <w:rPr>
          <w:spacing w:val="1"/>
          <w:sz w:val="24"/>
          <w:szCs w:val="24"/>
        </w:rPr>
        <w:t xml:space="preserve"> </w:t>
      </w:r>
      <w:r w:rsidRPr="001412B7">
        <w:rPr>
          <w:sz w:val="24"/>
          <w:szCs w:val="24"/>
        </w:rPr>
        <w:t>индивидуальности</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субъектности</w:t>
      </w:r>
      <w:r w:rsidRPr="001412B7">
        <w:rPr>
          <w:spacing w:val="1"/>
          <w:sz w:val="24"/>
          <w:szCs w:val="24"/>
        </w:rPr>
        <w:t xml:space="preserve"> </w:t>
      </w:r>
      <w:r w:rsidRPr="001412B7">
        <w:rPr>
          <w:sz w:val="24"/>
          <w:szCs w:val="24"/>
        </w:rPr>
        <w:t>школьников,</w:t>
      </w:r>
      <w:r w:rsidRPr="001412B7">
        <w:rPr>
          <w:spacing w:val="1"/>
          <w:sz w:val="24"/>
          <w:szCs w:val="24"/>
        </w:rPr>
        <w:t xml:space="preserve"> </w:t>
      </w:r>
      <w:r w:rsidRPr="001412B7">
        <w:rPr>
          <w:sz w:val="24"/>
          <w:szCs w:val="24"/>
        </w:rPr>
        <w:t>создаются</w:t>
      </w:r>
      <w:r w:rsidRPr="001412B7">
        <w:rPr>
          <w:spacing w:val="1"/>
          <w:sz w:val="24"/>
          <w:szCs w:val="24"/>
        </w:rPr>
        <w:t xml:space="preserve"> </w:t>
      </w:r>
      <w:r w:rsidRPr="001412B7">
        <w:rPr>
          <w:sz w:val="24"/>
          <w:szCs w:val="24"/>
        </w:rPr>
        <w:t>условия</w:t>
      </w:r>
      <w:r w:rsidRPr="001412B7">
        <w:rPr>
          <w:spacing w:val="1"/>
          <w:sz w:val="24"/>
          <w:szCs w:val="24"/>
        </w:rPr>
        <w:t xml:space="preserve"> </w:t>
      </w:r>
      <w:r w:rsidRPr="001412B7">
        <w:rPr>
          <w:sz w:val="24"/>
          <w:szCs w:val="24"/>
        </w:rPr>
        <w:t>для</w:t>
      </w:r>
      <w:r w:rsidRPr="001412B7">
        <w:rPr>
          <w:spacing w:val="1"/>
          <w:sz w:val="24"/>
          <w:szCs w:val="24"/>
        </w:rPr>
        <w:t xml:space="preserve"> </w:t>
      </w:r>
      <w:r w:rsidRPr="001412B7">
        <w:rPr>
          <w:sz w:val="24"/>
          <w:szCs w:val="24"/>
        </w:rPr>
        <w:t>формирования</w:t>
      </w:r>
      <w:r w:rsidRPr="001412B7">
        <w:rPr>
          <w:spacing w:val="1"/>
          <w:sz w:val="24"/>
          <w:szCs w:val="24"/>
        </w:rPr>
        <w:t xml:space="preserve"> </w:t>
      </w:r>
      <w:r w:rsidRPr="001412B7">
        <w:rPr>
          <w:sz w:val="24"/>
          <w:szCs w:val="24"/>
        </w:rPr>
        <w:t>умений</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навыков</w:t>
      </w:r>
      <w:r w:rsidRPr="001412B7">
        <w:rPr>
          <w:spacing w:val="1"/>
          <w:sz w:val="24"/>
          <w:szCs w:val="24"/>
        </w:rPr>
        <w:t xml:space="preserve"> </w:t>
      </w:r>
      <w:r w:rsidRPr="001412B7">
        <w:rPr>
          <w:sz w:val="24"/>
          <w:szCs w:val="24"/>
        </w:rPr>
        <w:t>самопознания</w:t>
      </w:r>
      <w:r w:rsidRPr="001412B7">
        <w:rPr>
          <w:spacing w:val="-57"/>
          <w:sz w:val="24"/>
          <w:szCs w:val="24"/>
        </w:rPr>
        <w:t xml:space="preserve"> </w:t>
      </w:r>
      <w:r w:rsidRPr="001412B7">
        <w:rPr>
          <w:sz w:val="24"/>
          <w:szCs w:val="24"/>
        </w:rPr>
        <w:t>обучающихся,</w:t>
      </w:r>
      <w:r w:rsidRPr="001412B7">
        <w:rPr>
          <w:spacing w:val="3"/>
          <w:sz w:val="24"/>
          <w:szCs w:val="24"/>
        </w:rPr>
        <w:t xml:space="preserve"> </w:t>
      </w:r>
      <w:r w:rsidRPr="001412B7">
        <w:rPr>
          <w:sz w:val="24"/>
          <w:szCs w:val="24"/>
        </w:rPr>
        <w:t>самоопределения,</w:t>
      </w:r>
      <w:r w:rsidRPr="001412B7">
        <w:rPr>
          <w:spacing w:val="3"/>
          <w:sz w:val="24"/>
          <w:szCs w:val="24"/>
        </w:rPr>
        <w:t xml:space="preserve"> </w:t>
      </w:r>
      <w:r w:rsidRPr="001412B7">
        <w:rPr>
          <w:sz w:val="24"/>
          <w:szCs w:val="24"/>
        </w:rPr>
        <w:t>самореализации,</w:t>
      </w:r>
      <w:r w:rsidRPr="001412B7">
        <w:rPr>
          <w:spacing w:val="3"/>
          <w:sz w:val="24"/>
          <w:szCs w:val="24"/>
        </w:rPr>
        <w:t xml:space="preserve"> </w:t>
      </w:r>
      <w:r w:rsidRPr="001412B7">
        <w:rPr>
          <w:sz w:val="24"/>
          <w:szCs w:val="24"/>
        </w:rPr>
        <w:t>самоутверждения.</w:t>
      </w:r>
    </w:p>
    <w:p w:rsidR="001A5B40" w:rsidRPr="001412B7" w:rsidRDefault="001A5B40" w:rsidP="000D41A3">
      <w:pPr>
        <w:pStyle w:val="af5"/>
        <w:numPr>
          <w:ilvl w:val="0"/>
          <w:numId w:val="39"/>
        </w:numPr>
        <w:tabs>
          <w:tab w:val="left" w:pos="1594"/>
        </w:tabs>
        <w:ind w:left="0" w:right="119" w:firstLine="851"/>
        <w:jc w:val="both"/>
        <w:rPr>
          <w:sz w:val="24"/>
          <w:szCs w:val="24"/>
        </w:rPr>
      </w:pPr>
      <w:r w:rsidRPr="001412B7">
        <w:rPr>
          <w:sz w:val="24"/>
          <w:szCs w:val="24"/>
        </w:rPr>
        <w:t>Принцип разнообразия направлений внеурочной деятельности, предполагающий</w:t>
      </w:r>
      <w:r w:rsidRPr="001412B7">
        <w:rPr>
          <w:spacing w:val="1"/>
          <w:sz w:val="24"/>
          <w:szCs w:val="24"/>
        </w:rPr>
        <w:t xml:space="preserve"> </w:t>
      </w:r>
      <w:r w:rsidRPr="001412B7">
        <w:rPr>
          <w:sz w:val="24"/>
          <w:szCs w:val="24"/>
        </w:rPr>
        <w:t>реализацию</w:t>
      </w:r>
      <w:r w:rsidRPr="001412B7">
        <w:rPr>
          <w:spacing w:val="1"/>
          <w:sz w:val="24"/>
          <w:szCs w:val="24"/>
        </w:rPr>
        <w:t xml:space="preserve"> </w:t>
      </w:r>
      <w:r w:rsidRPr="001412B7">
        <w:rPr>
          <w:sz w:val="24"/>
          <w:szCs w:val="24"/>
        </w:rPr>
        <w:t>максимального</w:t>
      </w:r>
      <w:r w:rsidRPr="001412B7">
        <w:rPr>
          <w:spacing w:val="1"/>
          <w:sz w:val="24"/>
          <w:szCs w:val="24"/>
        </w:rPr>
        <w:t xml:space="preserve"> </w:t>
      </w:r>
      <w:r w:rsidRPr="001412B7">
        <w:rPr>
          <w:sz w:val="24"/>
          <w:szCs w:val="24"/>
        </w:rPr>
        <w:t>количества</w:t>
      </w:r>
      <w:r w:rsidRPr="001412B7">
        <w:rPr>
          <w:spacing w:val="1"/>
          <w:sz w:val="24"/>
          <w:szCs w:val="24"/>
        </w:rPr>
        <w:t xml:space="preserve"> </w:t>
      </w:r>
      <w:r w:rsidRPr="001412B7">
        <w:rPr>
          <w:sz w:val="24"/>
          <w:szCs w:val="24"/>
        </w:rPr>
        <w:t>направлений</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видов</w:t>
      </w:r>
      <w:r w:rsidRPr="001412B7">
        <w:rPr>
          <w:spacing w:val="1"/>
          <w:sz w:val="24"/>
          <w:szCs w:val="24"/>
        </w:rPr>
        <w:t xml:space="preserve"> </w:t>
      </w:r>
      <w:r w:rsidRPr="001412B7">
        <w:rPr>
          <w:sz w:val="24"/>
          <w:szCs w:val="24"/>
        </w:rPr>
        <w:t>внеурочной</w:t>
      </w:r>
      <w:r w:rsidRPr="001412B7">
        <w:rPr>
          <w:spacing w:val="1"/>
          <w:sz w:val="24"/>
          <w:szCs w:val="24"/>
        </w:rPr>
        <w:t xml:space="preserve"> </w:t>
      </w:r>
      <w:r w:rsidRPr="001412B7">
        <w:rPr>
          <w:sz w:val="24"/>
          <w:szCs w:val="24"/>
        </w:rPr>
        <w:t>деятельности,</w:t>
      </w:r>
      <w:r w:rsidRPr="001412B7">
        <w:rPr>
          <w:spacing w:val="1"/>
          <w:sz w:val="24"/>
          <w:szCs w:val="24"/>
        </w:rPr>
        <w:t xml:space="preserve"> </w:t>
      </w:r>
      <w:r w:rsidRPr="001412B7">
        <w:rPr>
          <w:sz w:val="24"/>
          <w:szCs w:val="24"/>
        </w:rPr>
        <w:t>предоставляющих для детей реальные возможности свободного выбора, осуществления проб</w:t>
      </w:r>
      <w:r w:rsidRPr="001412B7">
        <w:rPr>
          <w:spacing w:val="1"/>
          <w:sz w:val="24"/>
          <w:szCs w:val="24"/>
        </w:rPr>
        <w:t xml:space="preserve"> </w:t>
      </w:r>
      <w:r w:rsidRPr="001412B7">
        <w:rPr>
          <w:sz w:val="24"/>
          <w:szCs w:val="24"/>
        </w:rPr>
        <w:t>своих сил и способностей в различных видах деятельности, поиска собственной ниши для</w:t>
      </w:r>
      <w:r w:rsidRPr="001412B7">
        <w:rPr>
          <w:spacing w:val="1"/>
          <w:sz w:val="24"/>
          <w:szCs w:val="24"/>
        </w:rPr>
        <w:t xml:space="preserve"> </w:t>
      </w:r>
      <w:r w:rsidRPr="001412B7">
        <w:rPr>
          <w:sz w:val="24"/>
          <w:szCs w:val="24"/>
        </w:rPr>
        <w:t>удовлетворения</w:t>
      </w:r>
      <w:r w:rsidRPr="001412B7">
        <w:rPr>
          <w:spacing w:val="1"/>
          <w:sz w:val="24"/>
          <w:szCs w:val="24"/>
        </w:rPr>
        <w:t xml:space="preserve"> </w:t>
      </w:r>
      <w:r w:rsidRPr="001412B7">
        <w:rPr>
          <w:sz w:val="24"/>
          <w:szCs w:val="24"/>
        </w:rPr>
        <w:t>потребностей,</w:t>
      </w:r>
      <w:r w:rsidRPr="001412B7">
        <w:rPr>
          <w:spacing w:val="-1"/>
          <w:sz w:val="24"/>
          <w:szCs w:val="24"/>
        </w:rPr>
        <w:t xml:space="preserve"> </w:t>
      </w:r>
      <w:r w:rsidRPr="001412B7">
        <w:rPr>
          <w:sz w:val="24"/>
          <w:szCs w:val="24"/>
        </w:rPr>
        <w:t>желаний,</w:t>
      </w:r>
      <w:r w:rsidRPr="001412B7">
        <w:rPr>
          <w:spacing w:val="4"/>
          <w:sz w:val="24"/>
          <w:szCs w:val="24"/>
        </w:rPr>
        <w:t xml:space="preserve"> </w:t>
      </w:r>
      <w:r w:rsidRPr="001412B7">
        <w:rPr>
          <w:sz w:val="24"/>
          <w:szCs w:val="24"/>
        </w:rPr>
        <w:t>интересов.</w:t>
      </w:r>
    </w:p>
    <w:p w:rsidR="001A5B40" w:rsidRPr="001412B7" w:rsidRDefault="001A5B40" w:rsidP="000D41A3">
      <w:pPr>
        <w:pStyle w:val="af5"/>
        <w:numPr>
          <w:ilvl w:val="0"/>
          <w:numId w:val="39"/>
        </w:numPr>
        <w:tabs>
          <w:tab w:val="left" w:pos="1489"/>
        </w:tabs>
        <w:ind w:left="0" w:right="114" w:firstLine="851"/>
        <w:jc w:val="both"/>
        <w:rPr>
          <w:sz w:val="24"/>
          <w:szCs w:val="24"/>
        </w:rPr>
      </w:pPr>
      <w:r w:rsidRPr="001412B7">
        <w:rPr>
          <w:sz w:val="24"/>
          <w:szCs w:val="24"/>
        </w:rPr>
        <w:t>Принцип учета возможностей учебно-методического комплекта, используемого в</w:t>
      </w:r>
      <w:r w:rsidRPr="001412B7">
        <w:rPr>
          <w:spacing w:val="1"/>
          <w:sz w:val="24"/>
          <w:szCs w:val="24"/>
        </w:rPr>
        <w:t xml:space="preserve"> </w:t>
      </w:r>
      <w:r w:rsidRPr="001412B7">
        <w:rPr>
          <w:sz w:val="24"/>
          <w:szCs w:val="24"/>
        </w:rPr>
        <w:t>образовательном</w:t>
      </w:r>
      <w:r w:rsidRPr="001412B7">
        <w:rPr>
          <w:spacing w:val="2"/>
          <w:sz w:val="24"/>
          <w:szCs w:val="24"/>
        </w:rPr>
        <w:t xml:space="preserve"> </w:t>
      </w:r>
      <w:r w:rsidRPr="001412B7">
        <w:rPr>
          <w:sz w:val="24"/>
          <w:szCs w:val="24"/>
        </w:rPr>
        <w:t>процессе.</w:t>
      </w:r>
    </w:p>
    <w:p w:rsidR="001A5B40" w:rsidRPr="001412B7" w:rsidRDefault="001A5B40" w:rsidP="000D41A3">
      <w:pPr>
        <w:pStyle w:val="af5"/>
        <w:numPr>
          <w:ilvl w:val="0"/>
          <w:numId w:val="39"/>
        </w:numPr>
        <w:tabs>
          <w:tab w:val="left" w:pos="1450"/>
        </w:tabs>
        <w:ind w:left="0" w:right="119" w:firstLine="851"/>
        <w:jc w:val="both"/>
        <w:rPr>
          <w:sz w:val="24"/>
          <w:szCs w:val="24"/>
        </w:rPr>
      </w:pPr>
      <w:r w:rsidRPr="001412B7">
        <w:rPr>
          <w:sz w:val="24"/>
          <w:szCs w:val="24"/>
        </w:rPr>
        <w:t>Принцип успешности и социальной значимости. Усилия организаторов внеурочной</w:t>
      </w:r>
      <w:r w:rsidRPr="001412B7">
        <w:rPr>
          <w:spacing w:val="1"/>
          <w:sz w:val="24"/>
          <w:szCs w:val="24"/>
        </w:rPr>
        <w:t xml:space="preserve"> </w:t>
      </w:r>
      <w:r w:rsidRPr="001412B7">
        <w:rPr>
          <w:sz w:val="24"/>
          <w:szCs w:val="24"/>
        </w:rPr>
        <w:t>деятельности направляются</w:t>
      </w:r>
      <w:r w:rsidRPr="001412B7">
        <w:rPr>
          <w:spacing w:val="1"/>
          <w:sz w:val="24"/>
          <w:szCs w:val="24"/>
        </w:rPr>
        <w:t xml:space="preserve"> </w:t>
      </w:r>
      <w:r w:rsidRPr="001412B7">
        <w:rPr>
          <w:sz w:val="24"/>
          <w:szCs w:val="24"/>
        </w:rPr>
        <w:t>на формирование у детей</w:t>
      </w:r>
      <w:r w:rsidRPr="001412B7">
        <w:rPr>
          <w:spacing w:val="1"/>
          <w:sz w:val="24"/>
          <w:szCs w:val="24"/>
        </w:rPr>
        <w:t xml:space="preserve"> </w:t>
      </w:r>
      <w:r w:rsidRPr="001412B7">
        <w:rPr>
          <w:sz w:val="24"/>
          <w:szCs w:val="24"/>
        </w:rPr>
        <w:t>потребности в</w:t>
      </w:r>
      <w:r w:rsidRPr="001412B7">
        <w:rPr>
          <w:spacing w:val="1"/>
          <w:sz w:val="24"/>
          <w:szCs w:val="24"/>
        </w:rPr>
        <w:t xml:space="preserve"> </w:t>
      </w:r>
      <w:r w:rsidRPr="001412B7">
        <w:rPr>
          <w:sz w:val="24"/>
          <w:szCs w:val="24"/>
        </w:rPr>
        <w:t>достижении</w:t>
      </w:r>
      <w:r w:rsidRPr="001412B7">
        <w:rPr>
          <w:spacing w:val="1"/>
          <w:sz w:val="24"/>
          <w:szCs w:val="24"/>
        </w:rPr>
        <w:t xml:space="preserve"> </w:t>
      </w:r>
      <w:r w:rsidRPr="001412B7">
        <w:rPr>
          <w:sz w:val="24"/>
          <w:szCs w:val="24"/>
        </w:rPr>
        <w:t>успеха.</w:t>
      </w:r>
      <w:r w:rsidRPr="001412B7">
        <w:rPr>
          <w:spacing w:val="1"/>
          <w:sz w:val="24"/>
          <w:szCs w:val="24"/>
        </w:rPr>
        <w:t xml:space="preserve"> </w:t>
      </w:r>
      <w:r w:rsidRPr="001412B7">
        <w:rPr>
          <w:sz w:val="24"/>
          <w:szCs w:val="24"/>
        </w:rPr>
        <w:t>Важно, чтобы достигаемые ребенком результаты были не только личностно значимыми, но и</w:t>
      </w:r>
      <w:r w:rsidRPr="001412B7">
        <w:rPr>
          <w:spacing w:val="1"/>
          <w:sz w:val="24"/>
          <w:szCs w:val="24"/>
        </w:rPr>
        <w:t xml:space="preserve"> </w:t>
      </w:r>
      <w:r w:rsidRPr="001412B7">
        <w:rPr>
          <w:sz w:val="24"/>
          <w:szCs w:val="24"/>
        </w:rPr>
        <w:t>ценными</w:t>
      </w:r>
      <w:r w:rsidRPr="001412B7">
        <w:rPr>
          <w:spacing w:val="2"/>
          <w:sz w:val="24"/>
          <w:szCs w:val="24"/>
        </w:rPr>
        <w:t xml:space="preserve"> </w:t>
      </w:r>
      <w:r w:rsidRPr="001412B7">
        <w:rPr>
          <w:sz w:val="24"/>
          <w:szCs w:val="24"/>
        </w:rPr>
        <w:t>для</w:t>
      </w:r>
      <w:r w:rsidRPr="001412B7">
        <w:rPr>
          <w:spacing w:val="1"/>
          <w:sz w:val="24"/>
          <w:szCs w:val="24"/>
        </w:rPr>
        <w:t xml:space="preserve"> </w:t>
      </w:r>
      <w:r w:rsidRPr="001412B7">
        <w:rPr>
          <w:sz w:val="24"/>
          <w:szCs w:val="24"/>
        </w:rPr>
        <w:t>социального</w:t>
      </w:r>
      <w:r w:rsidRPr="001412B7">
        <w:rPr>
          <w:spacing w:val="-4"/>
          <w:sz w:val="24"/>
          <w:szCs w:val="24"/>
        </w:rPr>
        <w:t xml:space="preserve"> </w:t>
      </w:r>
      <w:r w:rsidRPr="001412B7">
        <w:rPr>
          <w:sz w:val="24"/>
          <w:szCs w:val="24"/>
        </w:rPr>
        <w:t>окружения</w:t>
      </w:r>
      <w:r w:rsidRPr="001412B7">
        <w:rPr>
          <w:spacing w:val="2"/>
          <w:sz w:val="24"/>
          <w:szCs w:val="24"/>
        </w:rPr>
        <w:t xml:space="preserve"> </w:t>
      </w:r>
      <w:r w:rsidRPr="001412B7">
        <w:rPr>
          <w:sz w:val="24"/>
          <w:szCs w:val="24"/>
        </w:rPr>
        <w:t>образовательной</w:t>
      </w:r>
      <w:r w:rsidRPr="001412B7">
        <w:rPr>
          <w:spacing w:val="-3"/>
          <w:sz w:val="24"/>
          <w:szCs w:val="24"/>
        </w:rPr>
        <w:t xml:space="preserve"> </w:t>
      </w:r>
      <w:r w:rsidRPr="001412B7">
        <w:rPr>
          <w:sz w:val="24"/>
          <w:szCs w:val="24"/>
        </w:rPr>
        <w:t>организации.</w:t>
      </w:r>
    </w:p>
    <w:p w:rsidR="001A5B40" w:rsidRPr="001412B7" w:rsidRDefault="001A5B40" w:rsidP="001A5B40">
      <w:pPr>
        <w:pStyle w:val="a3"/>
        <w:ind w:left="0" w:right="119" w:firstLine="851"/>
      </w:pPr>
      <w:r w:rsidRPr="001412B7">
        <w:t>Реализация воспитательного потенциала внеурочной деятельности осуществляется в</w:t>
      </w:r>
      <w:r w:rsidRPr="001412B7">
        <w:rPr>
          <w:spacing w:val="1"/>
        </w:rPr>
        <w:t xml:space="preserve"> </w:t>
      </w:r>
      <w:r w:rsidRPr="001412B7">
        <w:t>соответствии</w:t>
      </w:r>
      <w:r w:rsidRPr="001412B7">
        <w:rPr>
          <w:spacing w:val="-4"/>
        </w:rPr>
        <w:t xml:space="preserve"> </w:t>
      </w:r>
      <w:r w:rsidRPr="001412B7">
        <w:t>с планами</w:t>
      </w:r>
      <w:r w:rsidRPr="001412B7">
        <w:rPr>
          <w:spacing w:val="2"/>
        </w:rPr>
        <w:t xml:space="preserve"> </w:t>
      </w:r>
      <w:r w:rsidRPr="001412B7">
        <w:t>учебных</w:t>
      </w:r>
      <w:r w:rsidRPr="001412B7">
        <w:rPr>
          <w:spacing w:val="-4"/>
        </w:rPr>
        <w:t xml:space="preserve"> </w:t>
      </w:r>
      <w:r w:rsidRPr="001412B7">
        <w:t>курсов,</w:t>
      </w:r>
      <w:r w:rsidRPr="001412B7">
        <w:rPr>
          <w:spacing w:val="-2"/>
        </w:rPr>
        <w:t xml:space="preserve"> </w:t>
      </w:r>
      <w:r w:rsidRPr="001412B7">
        <w:t>внеурочных</w:t>
      </w:r>
      <w:r w:rsidRPr="001412B7">
        <w:rPr>
          <w:spacing w:val="-4"/>
        </w:rPr>
        <w:t xml:space="preserve"> </w:t>
      </w:r>
      <w:r w:rsidRPr="001412B7">
        <w:t>занятий</w:t>
      </w:r>
      <w:r w:rsidRPr="001412B7">
        <w:rPr>
          <w:spacing w:val="-3"/>
        </w:rPr>
        <w:t xml:space="preserve"> </w:t>
      </w:r>
      <w:r w:rsidRPr="001412B7">
        <w:t>и</w:t>
      </w:r>
      <w:r w:rsidRPr="001412B7">
        <w:rPr>
          <w:spacing w:val="1"/>
        </w:rPr>
        <w:t xml:space="preserve"> </w:t>
      </w:r>
      <w:r w:rsidRPr="001412B7">
        <w:t>предусматривает:</w:t>
      </w:r>
    </w:p>
    <w:p w:rsidR="001A5B40" w:rsidRPr="001412B7" w:rsidRDefault="001A5B40" w:rsidP="001A5B40">
      <w:pPr>
        <w:pStyle w:val="a3"/>
        <w:ind w:left="0" w:right="121" w:firstLine="851"/>
      </w:pPr>
      <w:r>
        <w:t xml:space="preserve">- </w:t>
      </w:r>
      <w:r w:rsidRPr="001412B7">
        <w:t>вовлечение обучающихся в интересную и полезную для них деятельность, которая</w:t>
      </w:r>
      <w:r w:rsidRPr="001412B7">
        <w:rPr>
          <w:spacing w:val="1"/>
        </w:rPr>
        <w:t xml:space="preserve"> </w:t>
      </w:r>
      <w:r w:rsidRPr="001412B7">
        <w:t>дает им возможность удовлетворения познавательных интересов, самореализации, развития</w:t>
      </w:r>
      <w:r w:rsidRPr="001412B7">
        <w:rPr>
          <w:spacing w:val="1"/>
        </w:rPr>
        <w:t xml:space="preserve"> </w:t>
      </w:r>
      <w:r w:rsidRPr="001412B7">
        <w:t>способностей</w:t>
      </w:r>
      <w:r w:rsidRPr="001412B7">
        <w:rPr>
          <w:spacing w:val="-3"/>
        </w:rPr>
        <w:t xml:space="preserve"> </w:t>
      </w:r>
      <w:r w:rsidRPr="001412B7">
        <w:t>в</w:t>
      </w:r>
      <w:r w:rsidRPr="001412B7">
        <w:rPr>
          <w:spacing w:val="3"/>
        </w:rPr>
        <w:t xml:space="preserve"> </w:t>
      </w:r>
      <w:r w:rsidRPr="001412B7">
        <w:t>разных</w:t>
      </w:r>
      <w:r w:rsidRPr="001412B7">
        <w:rPr>
          <w:spacing w:val="-3"/>
        </w:rPr>
        <w:t xml:space="preserve"> </w:t>
      </w:r>
      <w:r w:rsidRPr="001412B7">
        <w:t>сферах;</w:t>
      </w:r>
    </w:p>
    <w:p w:rsidR="001A5B40" w:rsidRPr="001412B7" w:rsidRDefault="001A5B40" w:rsidP="001A5B40">
      <w:pPr>
        <w:pStyle w:val="a3"/>
        <w:ind w:left="0" w:right="116" w:firstLine="851"/>
      </w:pPr>
      <w:r>
        <w:t xml:space="preserve">- </w:t>
      </w:r>
      <w:r w:rsidRPr="001412B7">
        <w:t>формирование</w:t>
      </w:r>
      <w:r w:rsidRPr="001412B7">
        <w:rPr>
          <w:spacing w:val="1"/>
        </w:rPr>
        <w:t xml:space="preserve"> </w:t>
      </w:r>
      <w:r w:rsidRPr="001412B7">
        <w:t>в</w:t>
      </w:r>
      <w:r w:rsidRPr="001412B7">
        <w:rPr>
          <w:spacing w:val="1"/>
        </w:rPr>
        <w:t xml:space="preserve"> </w:t>
      </w:r>
      <w:r w:rsidRPr="001412B7">
        <w:t>кружках,</w:t>
      </w:r>
      <w:r w:rsidRPr="001412B7">
        <w:rPr>
          <w:spacing w:val="1"/>
        </w:rPr>
        <w:t xml:space="preserve"> </w:t>
      </w:r>
      <w:r w:rsidRPr="001412B7">
        <w:t>секциях,</w:t>
      </w:r>
      <w:r w:rsidRPr="001412B7">
        <w:rPr>
          <w:spacing w:val="1"/>
        </w:rPr>
        <w:t xml:space="preserve"> </w:t>
      </w:r>
      <w:r w:rsidRPr="001412B7">
        <w:t>клубах,</w:t>
      </w:r>
      <w:r w:rsidRPr="001412B7">
        <w:rPr>
          <w:spacing w:val="1"/>
        </w:rPr>
        <w:t xml:space="preserve"> </w:t>
      </w:r>
      <w:r w:rsidRPr="001412B7">
        <w:t>студиях</w:t>
      </w:r>
      <w:r w:rsidRPr="001412B7">
        <w:rPr>
          <w:spacing w:val="1"/>
        </w:rPr>
        <w:t xml:space="preserve"> </w:t>
      </w:r>
      <w:r w:rsidRPr="001412B7">
        <w:t>детско-взрослых</w:t>
      </w:r>
      <w:r w:rsidRPr="001412B7">
        <w:rPr>
          <w:spacing w:val="1"/>
        </w:rPr>
        <w:t xml:space="preserve"> </w:t>
      </w:r>
      <w:r w:rsidRPr="001412B7">
        <w:t>общностей,</w:t>
      </w:r>
      <w:r w:rsidRPr="001412B7">
        <w:rPr>
          <w:spacing w:val="1"/>
        </w:rPr>
        <w:t xml:space="preserve"> </w:t>
      </w:r>
      <w:r w:rsidRPr="001412B7">
        <w:t>которые</w:t>
      </w:r>
      <w:r w:rsidRPr="001412B7">
        <w:rPr>
          <w:spacing w:val="1"/>
        </w:rPr>
        <w:t xml:space="preserve"> </w:t>
      </w:r>
      <w:r w:rsidRPr="001412B7">
        <w:t>объединяют</w:t>
      </w:r>
      <w:r w:rsidRPr="001412B7">
        <w:rPr>
          <w:spacing w:val="1"/>
        </w:rPr>
        <w:t xml:space="preserve"> </w:t>
      </w:r>
      <w:r w:rsidRPr="001412B7">
        <w:t>обучающихся</w:t>
      </w:r>
      <w:r w:rsidRPr="001412B7">
        <w:rPr>
          <w:spacing w:val="1"/>
        </w:rPr>
        <w:t xml:space="preserve"> </w:t>
      </w:r>
      <w:r w:rsidRPr="001412B7">
        <w:t>и</w:t>
      </w:r>
      <w:r w:rsidRPr="001412B7">
        <w:rPr>
          <w:spacing w:val="1"/>
        </w:rPr>
        <w:t xml:space="preserve"> </w:t>
      </w:r>
      <w:r w:rsidRPr="001412B7">
        <w:t>педагогов</w:t>
      </w:r>
      <w:r w:rsidRPr="001412B7">
        <w:rPr>
          <w:spacing w:val="1"/>
        </w:rPr>
        <w:t xml:space="preserve"> </w:t>
      </w:r>
      <w:r w:rsidRPr="001412B7">
        <w:t>общими</w:t>
      </w:r>
      <w:r w:rsidRPr="001412B7">
        <w:rPr>
          <w:spacing w:val="1"/>
        </w:rPr>
        <w:t xml:space="preserve"> </w:t>
      </w:r>
      <w:r w:rsidRPr="001412B7">
        <w:t>позитивными</w:t>
      </w:r>
      <w:r w:rsidRPr="001412B7">
        <w:rPr>
          <w:spacing w:val="1"/>
        </w:rPr>
        <w:t xml:space="preserve"> </w:t>
      </w:r>
      <w:r w:rsidRPr="001412B7">
        <w:t>эмоциями</w:t>
      </w:r>
      <w:r w:rsidRPr="001412B7">
        <w:rPr>
          <w:spacing w:val="1"/>
        </w:rPr>
        <w:t xml:space="preserve"> </w:t>
      </w:r>
      <w:r w:rsidRPr="001412B7">
        <w:t>и</w:t>
      </w:r>
      <w:r w:rsidRPr="001412B7">
        <w:rPr>
          <w:spacing w:val="1"/>
        </w:rPr>
        <w:t xml:space="preserve"> </w:t>
      </w:r>
      <w:r w:rsidRPr="001412B7">
        <w:t>доверительными</w:t>
      </w:r>
      <w:r w:rsidRPr="001412B7">
        <w:rPr>
          <w:spacing w:val="-3"/>
        </w:rPr>
        <w:t xml:space="preserve"> </w:t>
      </w:r>
      <w:r w:rsidRPr="001412B7">
        <w:t>отношениями;</w:t>
      </w:r>
    </w:p>
    <w:p w:rsidR="001A5B40" w:rsidRPr="001412B7" w:rsidRDefault="001A5B40" w:rsidP="001A5B40">
      <w:pPr>
        <w:pStyle w:val="a3"/>
        <w:ind w:left="0" w:right="123" w:firstLine="851"/>
      </w:pPr>
      <w:r>
        <w:t xml:space="preserve">- </w:t>
      </w:r>
      <w:r w:rsidRPr="001412B7">
        <w:t>поддержку</w:t>
      </w:r>
      <w:r w:rsidRPr="001412B7">
        <w:rPr>
          <w:spacing w:val="1"/>
        </w:rPr>
        <w:t xml:space="preserve"> </w:t>
      </w:r>
      <w:r w:rsidRPr="001412B7">
        <w:t>средствами</w:t>
      </w:r>
      <w:r w:rsidRPr="001412B7">
        <w:rPr>
          <w:spacing w:val="1"/>
        </w:rPr>
        <w:t xml:space="preserve"> </w:t>
      </w:r>
      <w:r w:rsidRPr="001412B7">
        <w:t>внеурочной</w:t>
      </w:r>
      <w:r w:rsidRPr="001412B7">
        <w:rPr>
          <w:spacing w:val="1"/>
        </w:rPr>
        <w:t xml:space="preserve"> </w:t>
      </w:r>
      <w:r w:rsidRPr="001412B7">
        <w:t>деятельности</w:t>
      </w:r>
      <w:r w:rsidRPr="001412B7">
        <w:rPr>
          <w:spacing w:val="1"/>
        </w:rPr>
        <w:t xml:space="preserve"> </w:t>
      </w:r>
      <w:proofErr w:type="gramStart"/>
      <w:r w:rsidRPr="001412B7">
        <w:t>обучающихся</w:t>
      </w:r>
      <w:proofErr w:type="gramEnd"/>
      <w:r w:rsidRPr="001412B7">
        <w:rPr>
          <w:spacing w:val="1"/>
        </w:rPr>
        <w:t xml:space="preserve"> </w:t>
      </w:r>
      <w:r w:rsidRPr="001412B7">
        <w:t>с</w:t>
      </w:r>
      <w:r w:rsidRPr="001412B7">
        <w:rPr>
          <w:spacing w:val="1"/>
        </w:rPr>
        <w:t xml:space="preserve"> </w:t>
      </w:r>
      <w:r w:rsidRPr="001412B7">
        <w:t>выраженной</w:t>
      </w:r>
      <w:r w:rsidRPr="001412B7">
        <w:rPr>
          <w:spacing w:val="1"/>
        </w:rPr>
        <w:t xml:space="preserve"> </w:t>
      </w:r>
      <w:r w:rsidRPr="001412B7">
        <w:t>лидерской</w:t>
      </w:r>
      <w:r w:rsidRPr="001412B7">
        <w:rPr>
          <w:spacing w:val="2"/>
        </w:rPr>
        <w:t xml:space="preserve"> </w:t>
      </w:r>
      <w:r w:rsidRPr="001412B7">
        <w:t>позицией,</w:t>
      </w:r>
      <w:r w:rsidRPr="001412B7">
        <w:rPr>
          <w:spacing w:val="-1"/>
        </w:rPr>
        <w:t xml:space="preserve"> </w:t>
      </w:r>
      <w:r w:rsidRPr="001412B7">
        <w:t>возможность</w:t>
      </w:r>
      <w:r w:rsidRPr="001412B7">
        <w:rPr>
          <w:spacing w:val="-1"/>
        </w:rPr>
        <w:t xml:space="preserve"> </w:t>
      </w:r>
      <w:r w:rsidRPr="001412B7">
        <w:t>ее реализации;</w:t>
      </w:r>
    </w:p>
    <w:p w:rsidR="001A5B40" w:rsidRPr="001412B7" w:rsidRDefault="001A5B40" w:rsidP="001A5B40">
      <w:pPr>
        <w:pStyle w:val="a3"/>
        <w:ind w:left="0" w:right="124" w:firstLine="851"/>
      </w:pPr>
      <w:r>
        <w:t xml:space="preserve">- </w:t>
      </w:r>
      <w:r w:rsidRPr="001412B7">
        <w:t>поощрение</w:t>
      </w:r>
      <w:r w:rsidRPr="001412B7">
        <w:rPr>
          <w:spacing w:val="1"/>
        </w:rPr>
        <w:t xml:space="preserve"> </w:t>
      </w:r>
      <w:r w:rsidRPr="001412B7">
        <w:t>педагогическими</w:t>
      </w:r>
      <w:r w:rsidRPr="001412B7">
        <w:rPr>
          <w:spacing w:val="1"/>
        </w:rPr>
        <w:t xml:space="preserve"> </w:t>
      </w:r>
      <w:r w:rsidRPr="001412B7">
        <w:t>работниками</w:t>
      </w:r>
      <w:r w:rsidRPr="001412B7">
        <w:rPr>
          <w:spacing w:val="1"/>
        </w:rPr>
        <w:t xml:space="preserve"> </w:t>
      </w:r>
      <w:r w:rsidRPr="001412B7">
        <w:t>детских</w:t>
      </w:r>
      <w:r w:rsidRPr="001412B7">
        <w:rPr>
          <w:spacing w:val="1"/>
        </w:rPr>
        <w:t xml:space="preserve"> </w:t>
      </w:r>
      <w:r w:rsidRPr="001412B7">
        <w:t>инициатив,</w:t>
      </w:r>
      <w:r w:rsidRPr="001412B7">
        <w:rPr>
          <w:spacing w:val="1"/>
        </w:rPr>
        <w:t xml:space="preserve"> </w:t>
      </w:r>
      <w:r w:rsidRPr="001412B7">
        <w:t>проектов,</w:t>
      </w:r>
      <w:r w:rsidRPr="001412B7">
        <w:rPr>
          <w:spacing w:val="1"/>
        </w:rPr>
        <w:t xml:space="preserve"> </w:t>
      </w:r>
      <w:r w:rsidRPr="001412B7">
        <w:t>самостоятельности,</w:t>
      </w:r>
      <w:r w:rsidRPr="001412B7">
        <w:rPr>
          <w:spacing w:val="-2"/>
        </w:rPr>
        <w:t xml:space="preserve"> </w:t>
      </w:r>
      <w:r w:rsidRPr="001412B7">
        <w:t>самоорганизации</w:t>
      </w:r>
      <w:r w:rsidRPr="001412B7">
        <w:rPr>
          <w:spacing w:val="-2"/>
        </w:rPr>
        <w:t xml:space="preserve"> </w:t>
      </w:r>
      <w:r w:rsidRPr="001412B7">
        <w:t>в</w:t>
      </w:r>
      <w:r w:rsidRPr="001412B7">
        <w:rPr>
          <w:spacing w:val="-1"/>
        </w:rPr>
        <w:t xml:space="preserve"> </w:t>
      </w:r>
      <w:r w:rsidRPr="001412B7">
        <w:t>соответствии</w:t>
      </w:r>
      <w:r w:rsidRPr="001412B7">
        <w:rPr>
          <w:spacing w:val="3"/>
        </w:rPr>
        <w:t xml:space="preserve"> </w:t>
      </w:r>
      <w:r w:rsidRPr="001412B7">
        <w:t>с</w:t>
      </w:r>
      <w:r w:rsidRPr="001412B7">
        <w:rPr>
          <w:spacing w:val="-4"/>
        </w:rPr>
        <w:t xml:space="preserve"> </w:t>
      </w:r>
      <w:r w:rsidRPr="001412B7">
        <w:t>их</w:t>
      </w:r>
      <w:r w:rsidRPr="001412B7">
        <w:rPr>
          <w:spacing w:val="-4"/>
        </w:rPr>
        <w:t xml:space="preserve"> </w:t>
      </w:r>
      <w:r w:rsidRPr="001412B7">
        <w:t>интересами.</w:t>
      </w:r>
    </w:p>
    <w:p w:rsidR="001177C9" w:rsidRDefault="001177C9" w:rsidP="001A5B40">
      <w:pPr>
        <w:pStyle w:val="a3"/>
        <w:ind w:left="0" w:right="121" w:firstLine="851"/>
      </w:pPr>
      <w:bookmarkStart w:id="19" w:name="Реализация_воспитательного_потенциала_вн"/>
      <w:bookmarkEnd w:id="19"/>
    </w:p>
    <w:p w:rsidR="001177C9" w:rsidRDefault="001177C9" w:rsidP="001A5B40">
      <w:pPr>
        <w:pStyle w:val="a3"/>
        <w:ind w:left="0" w:right="121" w:firstLine="851"/>
      </w:pPr>
    </w:p>
    <w:p w:rsidR="001177C9" w:rsidRDefault="001177C9" w:rsidP="001A5B40">
      <w:pPr>
        <w:pStyle w:val="a3"/>
        <w:ind w:left="0" w:right="121" w:firstLine="851"/>
      </w:pPr>
    </w:p>
    <w:p w:rsidR="00632A3D" w:rsidRDefault="00632A3D" w:rsidP="001A5B40">
      <w:pPr>
        <w:pStyle w:val="a3"/>
        <w:ind w:left="0" w:right="121" w:firstLine="851"/>
      </w:pPr>
    </w:p>
    <w:p w:rsidR="001A5B40" w:rsidRPr="001412B7" w:rsidRDefault="001A5B40" w:rsidP="001A5B40">
      <w:pPr>
        <w:pStyle w:val="a3"/>
        <w:ind w:left="0" w:right="121" w:firstLine="851"/>
      </w:pPr>
      <w:proofErr w:type="gramStart"/>
      <w:r w:rsidRPr="001412B7">
        <w:lastRenderedPageBreak/>
        <w:t>Реализация</w:t>
      </w:r>
      <w:r w:rsidRPr="001412B7">
        <w:rPr>
          <w:spacing w:val="1"/>
        </w:rPr>
        <w:t xml:space="preserve"> </w:t>
      </w:r>
      <w:r w:rsidRPr="001412B7">
        <w:t>воспитательного</w:t>
      </w:r>
      <w:r w:rsidRPr="001412B7">
        <w:rPr>
          <w:spacing w:val="1"/>
        </w:rPr>
        <w:t xml:space="preserve"> </w:t>
      </w:r>
      <w:r w:rsidRPr="001412B7">
        <w:t>потенциала</w:t>
      </w:r>
      <w:r w:rsidRPr="001412B7">
        <w:rPr>
          <w:spacing w:val="1"/>
        </w:rPr>
        <w:t xml:space="preserve"> </w:t>
      </w:r>
      <w:r w:rsidRPr="001412B7">
        <w:t>внеурочной</w:t>
      </w:r>
      <w:r w:rsidRPr="001412B7">
        <w:rPr>
          <w:spacing w:val="1"/>
        </w:rPr>
        <w:t xml:space="preserve"> </w:t>
      </w:r>
      <w:r w:rsidRPr="001412B7">
        <w:t>деятельности</w:t>
      </w:r>
      <w:r w:rsidRPr="001412B7">
        <w:rPr>
          <w:spacing w:val="1"/>
        </w:rPr>
        <w:t xml:space="preserve"> </w:t>
      </w:r>
      <w:r w:rsidRPr="001412B7">
        <w:t>в</w:t>
      </w:r>
      <w:r w:rsidRPr="001412B7">
        <w:rPr>
          <w:spacing w:val="1"/>
        </w:rPr>
        <w:t xml:space="preserve"> </w:t>
      </w:r>
      <w:r w:rsidRPr="001412B7">
        <w:t>школе</w:t>
      </w:r>
      <w:r w:rsidRPr="001412B7">
        <w:rPr>
          <w:spacing w:val="1"/>
        </w:rPr>
        <w:t xml:space="preserve"> </w:t>
      </w:r>
      <w:r w:rsidRPr="001412B7">
        <w:t>осуществляется в рамках следующих выбранных родителями (законными представителями)</w:t>
      </w:r>
      <w:r w:rsidRPr="001412B7">
        <w:rPr>
          <w:spacing w:val="1"/>
        </w:rPr>
        <w:t xml:space="preserve"> </w:t>
      </w:r>
      <w:r w:rsidRPr="001412B7">
        <w:t>обучающихся</w:t>
      </w:r>
      <w:r w:rsidRPr="001412B7">
        <w:rPr>
          <w:spacing w:val="4"/>
        </w:rPr>
        <w:t xml:space="preserve"> </w:t>
      </w:r>
      <w:r w:rsidRPr="001412B7">
        <w:t>и</w:t>
      </w:r>
      <w:r w:rsidRPr="001412B7">
        <w:rPr>
          <w:spacing w:val="-3"/>
        </w:rPr>
        <w:t xml:space="preserve"> </w:t>
      </w:r>
      <w:r w:rsidRPr="001412B7">
        <w:t>обучающимися</w:t>
      </w:r>
      <w:r w:rsidRPr="001412B7">
        <w:rPr>
          <w:spacing w:val="2"/>
        </w:rPr>
        <w:t xml:space="preserve"> </w:t>
      </w:r>
      <w:r w:rsidRPr="001412B7">
        <w:t>курсов,</w:t>
      </w:r>
      <w:r w:rsidRPr="001412B7">
        <w:rPr>
          <w:spacing w:val="-1"/>
        </w:rPr>
        <w:t xml:space="preserve"> </w:t>
      </w:r>
      <w:r w:rsidRPr="001412B7">
        <w:t>занятий:</w:t>
      </w:r>
      <w:proofErr w:type="gramEnd"/>
    </w:p>
    <w:tbl>
      <w:tblPr>
        <w:tblStyle w:val="TableNormal"/>
        <w:tblW w:w="9576" w:type="dxa"/>
        <w:jc w:val="center"/>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1599"/>
        <w:gridCol w:w="4783"/>
      </w:tblGrid>
      <w:tr w:rsidR="001A5B40" w:rsidRPr="001412B7" w:rsidTr="001A5B40">
        <w:trPr>
          <w:trHeight w:val="273"/>
          <w:jc w:val="center"/>
        </w:trPr>
        <w:tc>
          <w:tcPr>
            <w:tcW w:w="3194" w:type="dxa"/>
          </w:tcPr>
          <w:p w:rsidR="001A5B40" w:rsidRPr="001412B7" w:rsidRDefault="001A5B40" w:rsidP="001A5B40">
            <w:pPr>
              <w:pStyle w:val="TableParagraph"/>
              <w:ind w:left="845"/>
              <w:jc w:val="both"/>
              <w:rPr>
                <w:b/>
                <w:sz w:val="24"/>
                <w:szCs w:val="24"/>
              </w:rPr>
            </w:pPr>
            <w:r w:rsidRPr="001412B7">
              <w:rPr>
                <w:b/>
                <w:sz w:val="24"/>
                <w:szCs w:val="24"/>
              </w:rPr>
              <w:t>Направление</w:t>
            </w:r>
          </w:p>
        </w:tc>
        <w:tc>
          <w:tcPr>
            <w:tcW w:w="1599" w:type="dxa"/>
          </w:tcPr>
          <w:p w:rsidR="001A5B40" w:rsidRPr="001412B7" w:rsidRDefault="001A5B40" w:rsidP="001A5B40">
            <w:pPr>
              <w:pStyle w:val="TableParagraph"/>
              <w:ind w:left="460"/>
              <w:jc w:val="both"/>
              <w:rPr>
                <w:b/>
                <w:sz w:val="24"/>
                <w:szCs w:val="24"/>
              </w:rPr>
            </w:pPr>
            <w:r w:rsidRPr="001412B7">
              <w:rPr>
                <w:b/>
                <w:sz w:val="24"/>
                <w:szCs w:val="24"/>
              </w:rPr>
              <w:t>Класс</w:t>
            </w:r>
          </w:p>
        </w:tc>
        <w:tc>
          <w:tcPr>
            <w:tcW w:w="4783" w:type="dxa"/>
          </w:tcPr>
          <w:p w:rsidR="001A5B40" w:rsidRPr="001412B7" w:rsidRDefault="001A5B40" w:rsidP="001A5B40">
            <w:pPr>
              <w:pStyle w:val="TableParagraph"/>
              <w:ind w:left="1502"/>
              <w:jc w:val="both"/>
              <w:rPr>
                <w:b/>
                <w:sz w:val="24"/>
                <w:szCs w:val="24"/>
              </w:rPr>
            </w:pPr>
            <w:r w:rsidRPr="001412B7">
              <w:rPr>
                <w:b/>
                <w:sz w:val="24"/>
                <w:szCs w:val="24"/>
              </w:rPr>
              <w:t>Название</w:t>
            </w:r>
            <w:r w:rsidRPr="001412B7">
              <w:rPr>
                <w:b/>
                <w:spacing w:val="16"/>
                <w:sz w:val="24"/>
                <w:szCs w:val="24"/>
              </w:rPr>
              <w:t xml:space="preserve"> </w:t>
            </w:r>
            <w:r w:rsidRPr="001412B7">
              <w:rPr>
                <w:b/>
                <w:sz w:val="24"/>
                <w:szCs w:val="24"/>
              </w:rPr>
              <w:t>курса</w:t>
            </w:r>
          </w:p>
        </w:tc>
      </w:tr>
      <w:tr w:rsidR="001A5B40" w:rsidRPr="001412B7" w:rsidTr="001A5B40">
        <w:trPr>
          <w:trHeight w:val="277"/>
          <w:jc w:val="center"/>
        </w:trPr>
        <w:tc>
          <w:tcPr>
            <w:tcW w:w="9576" w:type="dxa"/>
            <w:gridSpan w:val="3"/>
          </w:tcPr>
          <w:p w:rsidR="001A5B40" w:rsidRPr="001412B7" w:rsidRDefault="001A5B40" w:rsidP="001A5B40">
            <w:pPr>
              <w:pStyle w:val="TableParagraph"/>
              <w:ind w:left="2523" w:right="2510"/>
              <w:jc w:val="both"/>
              <w:rPr>
                <w:b/>
                <w:i/>
                <w:sz w:val="24"/>
                <w:szCs w:val="24"/>
                <w:lang w:val="ru-RU"/>
              </w:rPr>
            </w:pPr>
            <w:r w:rsidRPr="001412B7">
              <w:rPr>
                <w:b/>
                <w:i/>
                <w:sz w:val="24"/>
                <w:szCs w:val="24"/>
                <w:lang w:val="ru-RU"/>
              </w:rPr>
              <w:t>На</w:t>
            </w:r>
            <w:r w:rsidRPr="001412B7">
              <w:rPr>
                <w:b/>
                <w:i/>
                <w:spacing w:val="-2"/>
                <w:sz w:val="24"/>
                <w:szCs w:val="24"/>
                <w:lang w:val="ru-RU"/>
              </w:rPr>
              <w:t xml:space="preserve"> </w:t>
            </w:r>
            <w:r w:rsidRPr="001412B7">
              <w:rPr>
                <w:b/>
                <w:i/>
                <w:sz w:val="24"/>
                <w:szCs w:val="24"/>
                <w:lang w:val="ru-RU"/>
              </w:rPr>
              <w:t>уровне</w:t>
            </w:r>
            <w:r w:rsidRPr="001412B7">
              <w:rPr>
                <w:b/>
                <w:i/>
                <w:spacing w:val="-2"/>
                <w:sz w:val="24"/>
                <w:szCs w:val="24"/>
                <w:lang w:val="ru-RU"/>
              </w:rPr>
              <w:t xml:space="preserve"> </w:t>
            </w:r>
            <w:r w:rsidRPr="001412B7">
              <w:rPr>
                <w:b/>
                <w:i/>
                <w:sz w:val="24"/>
                <w:szCs w:val="24"/>
                <w:lang w:val="ru-RU"/>
              </w:rPr>
              <w:t>начального</w:t>
            </w:r>
            <w:r w:rsidRPr="001412B7">
              <w:rPr>
                <w:b/>
                <w:i/>
                <w:spacing w:val="-1"/>
                <w:sz w:val="24"/>
                <w:szCs w:val="24"/>
                <w:lang w:val="ru-RU"/>
              </w:rPr>
              <w:t xml:space="preserve"> </w:t>
            </w:r>
            <w:r w:rsidRPr="001412B7">
              <w:rPr>
                <w:b/>
                <w:i/>
                <w:sz w:val="24"/>
                <w:szCs w:val="24"/>
                <w:lang w:val="ru-RU"/>
              </w:rPr>
              <w:t>общего</w:t>
            </w:r>
            <w:r w:rsidRPr="001412B7">
              <w:rPr>
                <w:b/>
                <w:i/>
                <w:spacing w:val="-2"/>
                <w:sz w:val="24"/>
                <w:szCs w:val="24"/>
                <w:lang w:val="ru-RU"/>
              </w:rPr>
              <w:t xml:space="preserve"> </w:t>
            </w:r>
            <w:r w:rsidRPr="001412B7">
              <w:rPr>
                <w:b/>
                <w:i/>
                <w:sz w:val="24"/>
                <w:szCs w:val="24"/>
                <w:lang w:val="ru-RU"/>
              </w:rPr>
              <w:t>образования</w:t>
            </w:r>
          </w:p>
        </w:tc>
      </w:tr>
      <w:tr w:rsidR="001A5B40" w:rsidRPr="001412B7" w:rsidTr="001A5B40">
        <w:trPr>
          <w:trHeight w:val="1103"/>
          <w:jc w:val="center"/>
        </w:trPr>
        <w:tc>
          <w:tcPr>
            <w:tcW w:w="3194" w:type="dxa"/>
          </w:tcPr>
          <w:p w:rsidR="001A5B40" w:rsidRPr="001412B7" w:rsidRDefault="001A5B40" w:rsidP="001A5B40">
            <w:pPr>
              <w:pStyle w:val="TableParagraph"/>
              <w:ind w:right="41"/>
              <w:jc w:val="both"/>
              <w:rPr>
                <w:b/>
                <w:sz w:val="24"/>
                <w:szCs w:val="24"/>
                <w:lang w:val="ru-RU"/>
              </w:rPr>
            </w:pPr>
            <w:r w:rsidRPr="001412B7">
              <w:rPr>
                <w:b/>
                <w:sz w:val="24"/>
                <w:szCs w:val="24"/>
                <w:lang w:val="ru-RU"/>
              </w:rPr>
              <w:t>Гражданско-патриотическое и духовно-нравственное воспитание</w:t>
            </w:r>
          </w:p>
        </w:tc>
        <w:tc>
          <w:tcPr>
            <w:tcW w:w="1599" w:type="dxa"/>
          </w:tcPr>
          <w:p w:rsidR="001A5B40" w:rsidRPr="001412B7" w:rsidRDefault="001A5B40" w:rsidP="001A5B40">
            <w:pPr>
              <w:pStyle w:val="TableParagraph"/>
              <w:ind w:left="109"/>
              <w:jc w:val="center"/>
              <w:rPr>
                <w:sz w:val="24"/>
                <w:szCs w:val="24"/>
              </w:rPr>
            </w:pPr>
            <w:r w:rsidRPr="001412B7">
              <w:rPr>
                <w:sz w:val="24"/>
                <w:szCs w:val="24"/>
              </w:rPr>
              <w:t>1-4</w:t>
            </w:r>
          </w:p>
        </w:tc>
        <w:tc>
          <w:tcPr>
            <w:tcW w:w="4783" w:type="dxa"/>
          </w:tcPr>
          <w:p w:rsidR="001A5B40" w:rsidRPr="001412B7" w:rsidRDefault="001A5B40" w:rsidP="001A5B40">
            <w:pPr>
              <w:pStyle w:val="TableParagraph"/>
              <w:ind w:left="104"/>
              <w:jc w:val="both"/>
              <w:rPr>
                <w:sz w:val="24"/>
                <w:szCs w:val="24"/>
                <w:lang w:val="ru-RU"/>
              </w:rPr>
            </w:pPr>
            <w:r w:rsidRPr="001412B7">
              <w:rPr>
                <w:sz w:val="24"/>
                <w:szCs w:val="24"/>
                <w:lang w:val="ru-RU"/>
              </w:rPr>
              <w:t xml:space="preserve">«Разговоры о </w:t>
            </w:r>
            <w:proofErr w:type="gramStart"/>
            <w:r w:rsidRPr="001412B7">
              <w:rPr>
                <w:sz w:val="24"/>
                <w:szCs w:val="24"/>
                <w:lang w:val="ru-RU"/>
              </w:rPr>
              <w:t>важном</w:t>
            </w:r>
            <w:proofErr w:type="gramEnd"/>
            <w:r w:rsidRPr="001412B7">
              <w:rPr>
                <w:sz w:val="24"/>
                <w:szCs w:val="24"/>
                <w:lang w:val="ru-RU"/>
              </w:rPr>
              <w:t>», «История родного края», «Мой край»</w:t>
            </w:r>
          </w:p>
          <w:p w:rsidR="001A5B40" w:rsidRPr="001412B7" w:rsidRDefault="001A5B40" w:rsidP="001A5B40">
            <w:pPr>
              <w:pStyle w:val="TableParagraph"/>
              <w:ind w:left="104" w:right="3289"/>
              <w:jc w:val="both"/>
              <w:rPr>
                <w:sz w:val="24"/>
                <w:szCs w:val="24"/>
                <w:lang w:val="ru-RU"/>
              </w:rPr>
            </w:pPr>
          </w:p>
        </w:tc>
      </w:tr>
      <w:tr w:rsidR="001A5B40" w:rsidRPr="001412B7" w:rsidTr="001A5B40">
        <w:trPr>
          <w:trHeight w:val="830"/>
          <w:jc w:val="center"/>
        </w:trPr>
        <w:tc>
          <w:tcPr>
            <w:tcW w:w="3194" w:type="dxa"/>
          </w:tcPr>
          <w:p w:rsidR="001A5B40" w:rsidRPr="001412B7" w:rsidRDefault="001A5B40" w:rsidP="001A5B40">
            <w:pPr>
              <w:pStyle w:val="TableParagraph"/>
              <w:jc w:val="both"/>
              <w:rPr>
                <w:b/>
                <w:sz w:val="24"/>
                <w:szCs w:val="24"/>
              </w:rPr>
            </w:pPr>
            <w:r w:rsidRPr="001412B7">
              <w:rPr>
                <w:b/>
                <w:sz w:val="24"/>
                <w:szCs w:val="24"/>
              </w:rPr>
              <w:t>Общеинтеллектуальная деятельность</w:t>
            </w:r>
          </w:p>
        </w:tc>
        <w:tc>
          <w:tcPr>
            <w:tcW w:w="1599" w:type="dxa"/>
          </w:tcPr>
          <w:p w:rsidR="001A5B40" w:rsidRPr="001412B7" w:rsidRDefault="001A5B40" w:rsidP="001A5B40">
            <w:pPr>
              <w:pStyle w:val="TableParagraph"/>
              <w:ind w:left="109"/>
              <w:jc w:val="center"/>
              <w:rPr>
                <w:sz w:val="24"/>
                <w:szCs w:val="24"/>
              </w:rPr>
            </w:pPr>
            <w:r w:rsidRPr="001412B7">
              <w:rPr>
                <w:sz w:val="24"/>
                <w:szCs w:val="24"/>
              </w:rPr>
              <w:t>1-4</w:t>
            </w:r>
          </w:p>
        </w:tc>
        <w:tc>
          <w:tcPr>
            <w:tcW w:w="4783" w:type="dxa"/>
          </w:tcPr>
          <w:p w:rsidR="001A5B40" w:rsidRPr="001412B7" w:rsidRDefault="001A5B40" w:rsidP="001A5B40">
            <w:pPr>
              <w:pStyle w:val="TableParagraph"/>
              <w:ind w:left="104"/>
              <w:jc w:val="both"/>
              <w:rPr>
                <w:sz w:val="24"/>
                <w:szCs w:val="24"/>
              </w:rPr>
            </w:pPr>
            <w:r w:rsidRPr="001412B7">
              <w:rPr>
                <w:sz w:val="24"/>
                <w:szCs w:val="24"/>
              </w:rPr>
              <w:t>«Логика», «Удивительный мир слов»</w:t>
            </w:r>
          </w:p>
        </w:tc>
      </w:tr>
      <w:tr w:rsidR="001A5B40" w:rsidRPr="001412B7" w:rsidTr="001A5B40">
        <w:trPr>
          <w:trHeight w:val="1377"/>
          <w:jc w:val="center"/>
        </w:trPr>
        <w:tc>
          <w:tcPr>
            <w:tcW w:w="3194" w:type="dxa"/>
          </w:tcPr>
          <w:p w:rsidR="001A5B40" w:rsidRPr="001412B7" w:rsidRDefault="001A5B40" w:rsidP="001A5B40">
            <w:pPr>
              <w:pStyle w:val="TableParagraph"/>
              <w:jc w:val="both"/>
              <w:rPr>
                <w:b/>
                <w:sz w:val="24"/>
                <w:szCs w:val="24"/>
              </w:rPr>
            </w:pPr>
            <w:r w:rsidRPr="001412B7">
              <w:rPr>
                <w:b/>
                <w:sz w:val="24"/>
                <w:szCs w:val="24"/>
              </w:rPr>
              <w:t>Спортивно-оздоровительная деятельность</w:t>
            </w:r>
          </w:p>
        </w:tc>
        <w:tc>
          <w:tcPr>
            <w:tcW w:w="1599" w:type="dxa"/>
          </w:tcPr>
          <w:p w:rsidR="001A5B40" w:rsidRPr="001412B7" w:rsidRDefault="001A5B40" w:rsidP="001A5B40">
            <w:pPr>
              <w:pStyle w:val="TableParagraph"/>
              <w:ind w:left="109"/>
              <w:jc w:val="center"/>
              <w:rPr>
                <w:sz w:val="24"/>
                <w:szCs w:val="24"/>
              </w:rPr>
            </w:pPr>
            <w:r w:rsidRPr="001412B7">
              <w:rPr>
                <w:sz w:val="24"/>
                <w:szCs w:val="24"/>
              </w:rPr>
              <w:t>1-4</w:t>
            </w:r>
          </w:p>
        </w:tc>
        <w:tc>
          <w:tcPr>
            <w:tcW w:w="4783" w:type="dxa"/>
          </w:tcPr>
          <w:p w:rsidR="001A5B40" w:rsidRPr="001412B7" w:rsidRDefault="001A5B40" w:rsidP="001A5B40">
            <w:pPr>
              <w:pStyle w:val="TableParagraph"/>
              <w:ind w:left="104"/>
              <w:jc w:val="both"/>
              <w:rPr>
                <w:sz w:val="24"/>
                <w:szCs w:val="24"/>
              </w:rPr>
            </w:pPr>
            <w:r w:rsidRPr="001412B7">
              <w:rPr>
                <w:sz w:val="24"/>
                <w:szCs w:val="24"/>
              </w:rPr>
              <w:t>«Чемпион», «Хореография»</w:t>
            </w:r>
          </w:p>
        </w:tc>
      </w:tr>
      <w:tr w:rsidR="001A5B40" w:rsidRPr="001412B7" w:rsidTr="001A5B40">
        <w:trPr>
          <w:trHeight w:val="551"/>
          <w:jc w:val="center"/>
        </w:trPr>
        <w:tc>
          <w:tcPr>
            <w:tcW w:w="3194" w:type="dxa"/>
          </w:tcPr>
          <w:p w:rsidR="001A5B40" w:rsidRPr="001412B7" w:rsidRDefault="001A5B40" w:rsidP="001A5B40">
            <w:pPr>
              <w:pStyle w:val="TableParagraph"/>
              <w:jc w:val="both"/>
              <w:rPr>
                <w:b/>
                <w:sz w:val="24"/>
                <w:szCs w:val="24"/>
              </w:rPr>
            </w:pPr>
            <w:r w:rsidRPr="001412B7">
              <w:rPr>
                <w:b/>
                <w:sz w:val="24"/>
                <w:szCs w:val="24"/>
              </w:rPr>
              <w:t>Социальное направление</w:t>
            </w:r>
          </w:p>
        </w:tc>
        <w:tc>
          <w:tcPr>
            <w:tcW w:w="1599" w:type="dxa"/>
          </w:tcPr>
          <w:p w:rsidR="001A5B40" w:rsidRPr="001412B7" w:rsidRDefault="001A5B40" w:rsidP="001A5B40">
            <w:pPr>
              <w:pStyle w:val="TableParagraph"/>
              <w:ind w:left="109"/>
              <w:jc w:val="center"/>
              <w:rPr>
                <w:sz w:val="24"/>
                <w:szCs w:val="24"/>
              </w:rPr>
            </w:pPr>
            <w:r w:rsidRPr="001412B7">
              <w:rPr>
                <w:sz w:val="24"/>
                <w:szCs w:val="24"/>
              </w:rPr>
              <w:t>1-4</w:t>
            </w:r>
          </w:p>
        </w:tc>
        <w:tc>
          <w:tcPr>
            <w:tcW w:w="4783" w:type="dxa"/>
          </w:tcPr>
          <w:p w:rsidR="001A5B40" w:rsidRPr="001412B7" w:rsidRDefault="001A5B40" w:rsidP="001A5B40">
            <w:pPr>
              <w:pStyle w:val="TableParagraph"/>
              <w:ind w:left="104"/>
              <w:jc w:val="both"/>
              <w:rPr>
                <w:sz w:val="24"/>
                <w:szCs w:val="24"/>
                <w:lang w:val="ru-RU"/>
              </w:rPr>
            </w:pPr>
            <w:r w:rsidRPr="001412B7">
              <w:rPr>
                <w:sz w:val="24"/>
                <w:szCs w:val="24"/>
                <w:lang w:val="ru-RU"/>
              </w:rPr>
              <w:t>«Основы функциональной грамотности», «Школа добрых дел», «Финансовая грамотность»</w:t>
            </w:r>
          </w:p>
        </w:tc>
      </w:tr>
      <w:tr w:rsidR="001A5B40" w:rsidRPr="001412B7" w:rsidTr="001A5B40">
        <w:trPr>
          <w:trHeight w:val="551"/>
          <w:jc w:val="center"/>
        </w:trPr>
        <w:tc>
          <w:tcPr>
            <w:tcW w:w="3194" w:type="dxa"/>
          </w:tcPr>
          <w:p w:rsidR="001A5B40" w:rsidRPr="001412B7" w:rsidRDefault="001A5B40" w:rsidP="001A5B40">
            <w:pPr>
              <w:pStyle w:val="TableParagraph"/>
              <w:jc w:val="both"/>
              <w:rPr>
                <w:b/>
                <w:sz w:val="24"/>
                <w:szCs w:val="24"/>
              </w:rPr>
            </w:pPr>
            <w:r w:rsidRPr="001412B7">
              <w:rPr>
                <w:b/>
                <w:sz w:val="24"/>
                <w:szCs w:val="24"/>
              </w:rPr>
              <w:t>Общекультурное</w:t>
            </w:r>
          </w:p>
        </w:tc>
        <w:tc>
          <w:tcPr>
            <w:tcW w:w="1599" w:type="dxa"/>
          </w:tcPr>
          <w:p w:rsidR="001A5B40" w:rsidRPr="001412B7" w:rsidRDefault="001A5B40" w:rsidP="001A5B40">
            <w:pPr>
              <w:pStyle w:val="TableParagraph"/>
              <w:ind w:left="109"/>
              <w:jc w:val="center"/>
              <w:rPr>
                <w:sz w:val="24"/>
                <w:szCs w:val="24"/>
              </w:rPr>
            </w:pPr>
            <w:r w:rsidRPr="001412B7">
              <w:rPr>
                <w:sz w:val="24"/>
                <w:szCs w:val="24"/>
              </w:rPr>
              <w:t>1</w:t>
            </w:r>
          </w:p>
        </w:tc>
        <w:tc>
          <w:tcPr>
            <w:tcW w:w="4783" w:type="dxa"/>
          </w:tcPr>
          <w:p w:rsidR="001A5B40" w:rsidRPr="001412B7" w:rsidRDefault="001A5B40" w:rsidP="001A5B40">
            <w:pPr>
              <w:pStyle w:val="TableParagraph"/>
              <w:ind w:left="104"/>
              <w:jc w:val="both"/>
              <w:rPr>
                <w:sz w:val="24"/>
                <w:szCs w:val="24"/>
                <w:lang w:val="ru-RU"/>
              </w:rPr>
            </w:pPr>
            <w:r w:rsidRPr="001412B7">
              <w:rPr>
                <w:sz w:val="24"/>
                <w:szCs w:val="24"/>
                <w:lang w:val="ru-RU"/>
              </w:rPr>
              <w:t>«Театральное искусство», «В мире музыкальных звуков», «Изостудия»</w:t>
            </w:r>
          </w:p>
        </w:tc>
      </w:tr>
      <w:tr w:rsidR="001A5B40" w:rsidRPr="001412B7" w:rsidTr="001A5B40">
        <w:trPr>
          <w:trHeight w:val="273"/>
          <w:jc w:val="center"/>
        </w:trPr>
        <w:tc>
          <w:tcPr>
            <w:tcW w:w="9576" w:type="dxa"/>
            <w:gridSpan w:val="3"/>
          </w:tcPr>
          <w:p w:rsidR="001A5B40" w:rsidRPr="001412B7" w:rsidRDefault="001A5B40" w:rsidP="001A5B40">
            <w:pPr>
              <w:pStyle w:val="TableParagraph"/>
              <w:ind w:left="2522" w:right="2510"/>
              <w:jc w:val="both"/>
              <w:rPr>
                <w:b/>
                <w:i/>
                <w:sz w:val="24"/>
                <w:szCs w:val="24"/>
                <w:lang w:val="ru-RU"/>
              </w:rPr>
            </w:pPr>
            <w:r w:rsidRPr="001412B7">
              <w:rPr>
                <w:b/>
                <w:i/>
                <w:sz w:val="24"/>
                <w:szCs w:val="24"/>
                <w:lang w:val="ru-RU"/>
              </w:rPr>
              <w:t>На</w:t>
            </w:r>
            <w:r w:rsidRPr="001412B7">
              <w:rPr>
                <w:b/>
                <w:i/>
                <w:spacing w:val="-2"/>
                <w:sz w:val="24"/>
                <w:szCs w:val="24"/>
                <w:lang w:val="ru-RU"/>
              </w:rPr>
              <w:t xml:space="preserve"> </w:t>
            </w:r>
            <w:r w:rsidRPr="001412B7">
              <w:rPr>
                <w:b/>
                <w:i/>
                <w:sz w:val="24"/>
                <w:szCs w:val="24"/>
                <w:lang w:val="ru-RU"/>
              </w:rPr>
              <w:t>уровне</w:t>
            </w:r>
            <w:r w:rsidRPr="001412B7">
              <w:rPr>
                <w:b/>
                <w:i/>
                <w:spacing w:val="-2"/>
                <w:sz w:val="24"/>
                <w:szCs w:val="24"/>
                <w:lang w:val="ru-RU"/>
              </w:rPr>
              <w:t xml:space="preserve"> </w:t>
            </w:r>
            <w:r w:rsidRPr="001412B7">
              <w:rPr>
                <w:b/>
                <w:i/>
                <w:sz w:val="24"/>
                <w:szCs w:val="24"/>
                <w:lang w:val="ru-RU"/>
              </w:rPr>
              <w:t>основного</w:t>
            </w:r>
            <w:r w:rsidRPr="001412B7">
              <w:rPr>
                <w:b/>
                <w:i/>
                <w:spacing w:val="-1"/>
                <w:sz w:val="24"/>
                <w:szCs w:val="24"/>
                <w:lang w:val="ru-RU"/>
              </w:rPr>
              <w:t xml:space="preserve"> </w:t>
            </w:r>
            <w:r w:rsidRPr="001412B7">
              <w:rPr>
                <w:b/>
                <w:i/>
                <w:sz w:val="24"/>
                <w:szCs w:val="24"/>
                <w:lang w:val="ru-RU"/>
              </w:rPr>
              <w:t>общего</w:t>
            </w:r>
            <w:r w:rsidRPr="001412B7">
              <w:rPr>
                <w:b/>
                <w:i/>
                <w:spacing w:val="-1"/>
                <w:sz w:val="24"/>
                <w:szCs w:val="24"/>
                <w:lang w:val="ru-RU"/>
              </w:rPr>
              <w:t xml:space="preserve"> </w:t>
            </w:r>
            <w:r w:rsidRPr="001412B7">
              <w:rPr>
                <w:b/>
                <w:i/>
                <w:sz w:val="24"/>
                <w:szCs w:val="24"/>
                <w:lang w:val="ru-RU"/>
              </w:rPr>
              <w:t>образования</w:t>
            </w:r>
          </w:p>
        </w:tc>
      </w:tr>
      <w:tr w:rsidR="001A5B40" w:rsidRPr="001412B7" w:rsidTr="001A5B40">
        <w:trPr>
          <w:trHeight w:val="552"/>
          <w:jc w:val="center"/>
        </w:trPr>
        <w:tc>
          <w:tcPr>
            <w:tcW w:w="3194" w:type="dxa"/>
            <w:vMerge w:val="restart"/>
          </w:tcPr>
          <w:p w:rsidR="001A5B40" w:rsidRPr="001412B7" w:rsidRDefault="001A5B40" w:rsidP="001A5B40">
            <w:pPr>
              <w:pStyle w:val="TableParagraph"/>
              <w:ind w:right="41"/>
              <w:jc w:val="both"/>
              <w:rPr>
                <w:b/>
                <w:sz w:val="24"/>
                <w:szCs w:val="24"/>
              </w:rPr>
            </w:pPr>
            <w:r w:rsidRPr="001412B7">
              <w:rPr>
                <w:b/>
                <w:sz w:val="24"/>
                <w:szCs w:val="24"/>
              </w:rPr>
              <w:t>Гражданско-патриотическое, духовно-нравственное</w:t>
            </w:r>
          </w:p>
        </w:tc>
        <w:tc>
          <w:tcPr>
            <w:tcW w:w="1599" w:type="dxa"/>
          </w:tcPr>
          <w:p w:rsidR="001A5B40" w:rsidRPr="001412B7" w:rsidRDefault="001A5B40" w:rsidP="001A5B40">
            <w:pPr>
              <w:pStyle w:val="TableParagraph"/>
              <w:ind w:left="109"/>
              <w:jc w:val="center"/>
              <w:rPr>
                <w:sz w:val="24"/>
                <w:szCs w:val="24"/>
              </w:rPr>
            </w:pPr>
            <w:r w:rsidRPr="001412B7">
              <w:rPr>
                <w:sz w:val="24"/>
                <w:szCs w:val="24"/>
              </w:rPr>
              <w:t>5-9</w:t>
            </w:r>
          </w:p>
        </w:tc>
        <w:tc>
          <w:tcPr>
            <w:tcW w:w="4783" w:type="dxa"/>
          </w:tcPr>
          <w:p w:rsidR="001A5B40" w:rsidRPr="001412B7" w:rsidRDefault="001A5B40" w:rsidP="001A5B40">
            <w:pPr>
              <w:pStyle w:val="TableParagraph"/>
              <w:ind w:left="104"/>
              <w:jc w:val="both"/>
              <w:rPr>
                <w:sz w:val="24"/>
                <w:szCs w:val="24"/>
              </w:rPr>
            </w:pPr>
            <w:r w:rsidRPr="001412B7">
              <w:rPr>
                <w:sz w:val="24"/>
                <w:szCs w:val="24"/>
              </w:rPr>
              <w:t>«Разговоры о важном»</w:t>
            </w:r>
          </w:p>
          <w:p w:rsidR="001A5B40" w:rsidRPr="001412B7" w:rsidRDefault="001A5B40" w:rsidP="001A5B40">
            <w:pPr>
              <w:pStyle w:val="TableParagraph"/>
              <w:ind w:left="104"/>
              <w:jc w:val="both"/>
              <w:rPr>
                <w:sz w:val="24"/>
                <w:szCs w:val="24"/>
              </w:rPr>
            </w:pPr>
          </w:p>
        </w:tc>
      </w:tr>
      <w:tr w:rsidR="001A5B40" w:rsidRPr="001412B7" w:rsidTr="001A5B40">
        <w:trPr>
          <w:trHeight w:val="552"/>
          <w:jc w:val="center"/>
        </w:trPr>
        <w:tc>
          <w:tcPr>
            <w:tcW w:w="3194" w:type="dxa"/>
            <w:vMerge/>
          </w:tcPr>
          <w:p w:rsidR="001A5B40" w:rsidRPr="001412B7" w:rsidRDefault="001A5B40" w:rsidP="001A5B40">
            <w:pPr>
              <w:pStyle w:val="TableParagraph"/>
              <w:ind w:right="41"/>
              <w:jc w:val="both"/>
              <w:rPr>
                <w:b/>
                <w:sz w:val="24"/>
                <w:szCs w:val="24"/>
              </w:rPr>
            </w:pPr>
          </w:p>
        </w:tc>
        <w:tc>
          <w:tcPr>
            <w:tcW w:w="1599" w:type="dxa"/>
          </w:tcPr>
          <w:p w:rsidR="001A5B40" w:rsidRPr="001412B7" w:rsidRDefault="001A5B40" w:rsidP="001A5B40">
            <w:pPr>
              <w:pStyle w:val="TableParagraph"/>
              <w:ind w:left="109"/>
              <w:jc w:val="center"/>
              <w:rPr>
                <w:sz w:val="24"/>
                <w:szCs w:val="24"/>
              </w:rPr>
            </w:pPr>
            <w:r w:rsidRPr="001412B7">
              <w:rPr>
                <w:sz w:val="24"/>
                <w:szCs w:val="24"/>
              </w:rPr>
              <w:t>7-8</w:t>
            </w:r>
          </w:p>
        </w:tc>
        <w:tc>
          <w:tcPr>
            <w:tcW w:w="4783" w:type="dxa"/>
          </w:tcPr>
          <w:p w:rsidR="001A5B40" w:rsidRPr="001412B7" w:rsidRDefault="001A5B40" w:rsidP="001A5B40">
            <w:pPr>
              <w:pStyle w:val="TableParagraph"/>
              <w:ind w:left="104"/>
              <w:jc w:val="both"/>
              <w:rPr>
                <w:sz w:val="24"/>
                <w:szCs w:val="24"/>
              </w:rPr>
            </w:pPr>
            <w:r w:rsidRPr="001412B7">
              <w:rPr>
                <w:sz w:val="24"/>
                <w:szCs w:val="24"/>
              </w:rPr>
              <w:t>«История</w:t>
            </w:r>
            <w:r w:rsidRPr="001412B7">
              <w:rPr>
                <w:spacing w:val="20"/>
                <w:sz w:val="24"/>
                <w:szCs w:val="24"/>
              </w:rPr>
              <w:t xml:space="preserve"> </w:t>
            </w:r>
            <w:r w:rsidRPr="001412B7">
              <w:rPr>
                <w:sz w:val="24"/>
                <w:szCs w:val="24"/>
              </w:rPr>
              <w:t>Курского</w:t>
            </w:r>
            <w:r w:rsidRPr="001412B7">
              <w:rPr>
                <w:spacing w:val="20"/>
                <w:sz w:val="24"/>
                <w:szCs w:val="24"/>
              </w:rPr>
              <w:t xml:space="preserve"> </w:t>
            </w:r>
            <w:r w:rsidRPr="001412B7">
              <w:rPr>
                <w:sz w:val="24"/>
                <w:szCs w:val="24"/>
              </w:rPr>
              <w:t>края»</w:t>
            </w:r>
          </w:p>
        </w:tc>
      </w:tr>
      <w:tr w:rsidR="001A5B40" w:rsidRPr="001412B7" w:rsidTr="001A5B40">
        <w:trPr>
          <w:trHeight w:val="552"/>
          <w:jc w:val="center"/>
        </w:trPr>
        <w:tc>
          <w:tcPr>
            <w:tcW w:w="3194" w:type="dxa"/>
            <w:vMerge/>
          </w:tcPr>
          <w:p w:rsidR="001A5B40" w:rsidRPr="001412B7" w:rsidRDefault="001A5B40" w:rsidP="001A5B40">
            <w:pPr>
              <w:pStyle w:val="TableParagraph"/>
              <w:ind w:right="41"/>
              <w:jc w:val="both"/>
              <w:rPr>
                <w:b/>
                <w:sz w:val="24"/>
                <w:szCs w:val="24"/>
              </w:rPr>
            </w:pPr>
          </w:p>
        </w:tc>
        <w:tc>
          <w:tcPr>
            <w:tcW w:w="1599" w:type="dxa"/>
          </w:tcPr>
          <w:p w:rsidR="001A5B40" w:rsidRPr="001412B7" w:rsidRDefault="001A5B40" w:rsidP="001A5B40">
            <w:pPr>
              <w:pStyle w:val="TableParagraph"/>
              <w:ind w:left="109"/>
              <w:jc w:val="center"/>
              <w:rPr>
                <w:sz w:val="24"/>
                <w:szCs w:val="24"/>
              </w:rPr>
            </w:pPr>
            <w:r w:rsidRPr="001412B7">
              <w:rPr>
                <w:sz w:val="24"/>
                <w:szCs w:val="24"/>
              </w:rPr>
              <w:t>9</w:t>
            </w:r>
          </w:p>
        </w:tc>
        <w:tc>
          <w:tcPr>
            <w:tcW w:w="4783" w:type="dxa"/>
          </w:tcPr>
          <w:p w:rsidR="001A5B40" w:rsidRPr="001412B7" w:rsidRDefault="001A5B40" w:rsidP="001A5B40">
            <w:pPr>
              <w:pStyle w:val="TableParagraph"/>
              <w:ind w:left="104"/>
              <w:jc w:val="both"/>
              <w:rPr>
                <w:sz w:val="24"/>
                <w:szCs w:val="24"/>
              </w:rPr>
            </w:pPr>
            <w:r w:rsidRPr="001412B7">
              <w:rPr>
                <w:sz w:val="24"/>
                <w:szCs w:val="24"/>
              </w:rPr>
              <w:t>«Наша</w:t>
            </w:r>
            <w:r w:rsidRPr="001412B7">
              <w:rPr>
                <w:spacing w:val="15"/>
                <w:sz w:val="24"/>
                <w:szCs w:val="24"/>
              </w:rPr>
              <w:t xml:space="preserve"> </w:t>
            </w:r>
            <w:r w:rsidRPr="001412B7">
              <w:rPr>
                <w:sz w:val="24"/>
                <w:szCs w:val="24"/>
              </w:rPr>
              <w:t>Родина</w:t>
            </w:r>
            <w:r w:rsidRPr="001412B7">
              <w:rPr>
                <w:spacing w:val="13"/>
                <w:sz w:val="24"/>
                <w:szCs w:val="24"/>
              </w:rPr>
              <w:t xml:space="preserve"> </w:t>
            </w:r>
            <w:r w:rsidRPr="001412B7">
              <w:rPr>
                <w:sz w:val="24"/>
                <w:szCs w:val="24"/>
              </w:rPr>
              <w:t>-</w:t>
            </w:r>
            <w:r w:rsidRPr="001412B7">
              <w:rPr>
                <w:spacing w:val="17"/>
                <w:sz w:val="24"/>
                <w:szCs w:val="24"/>
              </w:rPr>
              <w:t xml:space="preserve"> </w:t>
            </w:r>
            <w:r w:rsidRPr="001412B7">
              <w:rPr>
                <w:sz w:val="24"/>
                <w:szCs w:val="24"/>
              </w:rPr>
              <w:t>Россия»</w:t>
            </w:r>
          </w:p>
        </w:tc>
      </w:tr>
      <w:tr w:rsidR="001A5B40" w:rsidRPr="001412B7" w:rsidTr="001A5B40">
        <w:trPr>
          <w:trHeight w:val="552"/>
          <w:jc w:val="center"/>
        </w:trPr>
        <w:tc>
          <w:tcPr>
            <w:tcW w:w="3194" w:type="dxa"/>
            <w:vMerge/>
          </w:tcPr>
          <w:p w:rsidR="001A5B40" w:rsidRPr="001412B7" w:rsidRDefault="001A5B40" w:rsidP="001A5B40">
            <w:pPr>
              <w:pStyle w:val="TableParagraph"/>
              <w:ind w:right="41"/>
              <w:jc w:val="both"/>
              <w:rPr>
                <w:b/>
                <w:sz w:val="24"/>
                <w:szCs w:val="24"/>
              </w:rPr>
            </w:pPr>
          </w:p>
        </w:tc>
        <w:tc>
          <w:tcPr>
            <w:tcW w:w="1599" w:type="dxa"/>
          </w:tcPr>
          <w:p w:rsidR="001A5B40" w:rsidRPr="001412B7" w:rsidRDefault="001A5B40" w:rsidP="001A5B40">
            <w:pPr>
              <w:pStyle w:val="TableParagraph"/>
              <w:ind w:left="109"/>
              <w:jc w:val="center"/>
              <w:rPr>
                <w:sz w:val="24"/>
                <w:szCs w:val="24"/>
              </w:rPr>
            </w:pPr>
            <w:r w:rsidRPr="001412B7">
              <w:rPr>
                <w:sz w:val="24"/>
                <w:szCs w:val="24"/>
              </w:rPr>
              <w:t>6</w:t>
            </w:r>
          </w:p>
        </w:tc>
        <w:tc>
          <w:tcPr>
            <w:tcW w:w="4783" w:type="dxa"/>
          </w:tcPr>
          <w:p w:rsidR="001A5B40" w:rsidRPr="001412B7" w:rsidRDefault="001A5B40" w:rsidP="001A5B40">
            <w:pPr>
              <w:pStyle w:val="TableParagraph"/>
              <w:ind w:left="104"/>
              <w:jc w:val="both"/>
              <w:rPr>
                <w:sz w:val="24"/>
                <w:szCs w:val="24"/>
                <w:lang w:val="ru-RU"/>
              </w:rPr>
            </w:pPr>
            <w:r w:rsidRPr="001412B7">
              <w:rPr>
                <w:sz w:val="24"/>
                <w:szCs w:val="24"/>
                <w:lang w:val="ru-RU"/>
              </w:rPr>
              <w:t>«История</w:t>
            </w:r>
            <w:r w:rsidRPr="001412B7">
              <w:rPr>
                <w:spacing w:val="22"/>
                <w:sz w:val="24"/>
                <w:szCs w:val="24"/>
                <w:lang w:val="ru-RU"/>
              </w:rPr>
              <w:t xml:space="preserve"> </w:t>
            </w:r>
            <w:r w:rsidRPr="001412B7">
              <w:rPr>
                <w:sz w:val="24"/>
                <w:szCs w:val="24"/>
                <w:lang w:val="ru-RU"/>
              </w:rPr>
              <w:t>становится</w:t>
            </w:r>
            <w:r w:rsidRPr="001412B7">
              <w:rPr>
                <w:spacing w:val="23"/>
                <w:sz w:val="24"/>
                <w:szCs w:val="24"/>
                <w:lang w:val="ru-RU"/>
              </w:rPr>
              <w:t xml:space="preserve"> </w:t>
            </w:r>
            <w:r w:rsidRPr="001412B7">
              <w:rPr>
                <w:sz w:val="24"/>
                <w:szCs w:val="24"/>
                <w:lang w:val="ru-RU"/>
              </w:rPr>
              <w:t>ближе»</w:t>
            </w:r>
          </w:p>
          <w:p w:rsidR="001A5B40" w:rsidRPr="001412B7" w:rsidRDefault="001A5B40" w:rsidP="001A5B40">
            <w:pPr>
              <w:pStyle w:val="TableParagraph"/>
              <w:ind w:left="104"/>
              <w:jc w:val="both"/>
              <w:rPr>
                <w:sz w:val="24"/>
                <w:szCs w:val="24"/>
                <w:lang w:val="ru-RU"/>
              </w:rPr>
            </w:pPr>
            <w:r w:rsidRPr="001412B7">
              <w:rPr>
                <w:sz w:val="24"/>
                <w:szCs w:val="24"/>
                <w:lang w:val="ru-RU"/>
              </w:rPr>
              <w:t>«Мир</w:t>
            </w:r>
            <w:r w:rsidRPr="001412B7">
              <w:rPr>
                <w:spacing w:val="1"/>
                <w:sz w:val="24"/>
                <w:szCs w:val="24"/>
                <w:lang w:val="ru-RU"/>
              </w:rPr>
              <w:t xml:space="preserve"> </w:t>
            </w:r>
            <w:r w:rsidRPr="001412B7">
              <w:rPr>
                <w:sz w:val="24"/>
                <w:szCs w:val="24"/>
                <w:lang w:val="ru-RU"/>
              </w:rPr>
              <w:t>декоративно-прикладного</w:t>
            </w:r>
            <w:r w:rsidRPr="001412B7">
              <w:rPr>
                <w:spacing w:val="-57"/>
                <w:sz w:val="24"/>
                <w:szCs w:val="24"/>
                <w:lang w:val="ru-RU"/>
              </w:rPr>
              <w:t xml:space="preserve"> </w:t>
            </w:r>
            <w:r w:rsidRPr="001412B7">
              <w:rPr>
                <w:sz w:val="24"/>
                <w:szCs w:val="24"/>
                <w:lang w:val="ru-RU"/>
              </w:rPr>
              <w:t>искусства»</w:t>
            </w:r>
          </w:p>
        </w:tc>
      </w:tr>
      <w:tr w:rsidR="001A5B40" w:rsidRPr="001412B7" w:rsidTr="001A5B40">
        <w:trPr>
          <w:trHeight w:val="552"/>
          <w:jc w:val="center"/>
        </w:trPr>
        <w:tc>
          <w:tcPr>
            <w:tcW w:w="3194" w:type="dxa"/>
            <w:vMerge/>
          </w:tcPr>
          <w:p w:rsidR="001A5B40" w:rsidRPr="001412B7" w:rsidRDefault="001A5B40" w:rsidP="001A5B40">
            <w:pPr>
              <w:pStyle w:val="TableParagraph"/>
              <w:ind w:right="41"/>
              <w:jc w:val="both"/>
              <w:rPr>
                <w:b/>
                <w:sz w:val="24"/>
                <w:szCs w:val="24"/>
                <w:lang w:val="ru-RU"/>
              </w:rPr>
            </w:pPr>
          </w:p>
        </w:tc>
        <w:tc>
          <w:tcPr>
            <w:tcW w:w="1599" w:type="dxa"/>
          </w:tcPr>
          <w:p w:rsidR="001A5B40" w:rsidRPr="001412B7" w:rsidRDefault="001A5B40" w:rsidP="001A5B40">
            <w:pPr>
              <w:pStyle w:val="TableParagraph"/>
              <w:ind w:left="109"/>
              <w:jc w:val="center"/>
              <w:rPr>
                <w:sz w:val="24"/>
                <w:szCs w:val="24"/>
              </w:rPr>
            </w:pPr>
            <w:r w:rsidRPr="001412B7">
              <w:rPr>
                <w:sz w:val="24"/>
                <w:szCs w:val="24"/>
              </w:rPr>
              <w:t>7</w:t>
            </w:r>
          </w:p>
        </w:tc>
        <w:tc>
          <w:tcPr>
            <w:tcW w:w="4783" w:type="dxa"/>
          </w:tcPr>
          <w:p w:rsidR="001A5B40" w:rsidRPr="001412B7" w:rsidRDefault="001A5B40" w:rsidP="001A5B40">
            <w:pPr>
              <w:pStyle w:val="TableParagraph"/>
              <w:ind w:left="104"/>
              <w:jc w:val="both"/>
              <w:rPr>
                <w:sz w:val="24"/>
                <w:szCs w:val="24"/>
                <w:lang w:val="ru-RU"/>
              </w:rPr>
            </w:pPr>
            <w:r w:rsidRPr="001412B7">
              <w:rPr>
                <w:sz w:val="24"/>
                <w:szCs w:val="24"/>
                <w:lang w:val="ru-RU"/>
              </w:rPr>
              <w:t>«Литературная</w:t>
            </w:r>
            <w:r w:rsidRPr="001412B7">
              <w:rPr>
                <w:spacing w:val="26"/>
                <w:sz w:val="24"/>
                <w:szCs w:val="24"/>
                <w:lang w:val="ru-RU"/>
              </w:rPr>
              <w:t xml:space="preserve"> </w:t>
            </w:r>
            <w:r w:rsidRPr="001412B7">
              <w:rPr>
                <w:sz w:val="24"/>
                <w:szCs w:val="24"/>
                <w:lang w:val="ru-RU"/>
              </w:rPr>
              <w:t>гостиная»</w:t>
            </w:r>
          </w:p>
          <w:p w:rsidR="001A5B40" w:rsidRPr="001412B7" w:rsidRDefault="001A5B40" w:rsidP="001A5B40">
            <w:pPr>
              <w:pStyle w:val="TableParagraph"/>
              <w:ind w:left="104"/>
              <w:jc w:val="both"/>
              <w:rPr>
                <w:sz w:val="24"/>
                <w:szCs w:val="24"/>
                <w:lang w:val="ru-RU"/>
              </w:rPr>
            </w:pPr>
            <w:r w:rsidRPr="001412B7">
              <w:rPr>
                <w:sz w:val="24"/>
                <w:szCs w:val="24"/>
                <w:lang w:val="ru-RU"/>
              </w:rPr>
              <w:t>«Я</w:t>
            </w:r>
            <w:r w:rsidRPr="001412B7">
              <w:rPr>
                <w:spacing w:val="13"/>
                <w:sz w:val="24"/>
                <w:szCs w:val="24"/>
                <w:lang w:val="ru-RU"/>
              </w:rPr>
              <w:t xml:space="preserve"> </w:t>
            </w:r>
            <w:r w:rsidRPr="001412B7">
              <w:rPr>
                <w:sz w:val="24"/>
                <w:szCs w:val="24"/>
                <w:lang w:val="ru-RU"/>
              </w:rPr>
              <w:t>в</w:t>
            </w:r>
            <w:r w:rsidRPr="001412B7">
              <w:rPr>
                <w:spacing w:val="7"/>
                <w:sz w:val="24"/>
                <w:szCs w:val="24"/>
                <w:lang w:val="ru-RU"/>
              </w:rPr>
              <w:t xml:space="preserve"> </w:t>
            </w:r>
            <w:r w:rsidRPr="001412B7">
              <w:rPr>
                <w:sz w:val="24"/>
                <w:szCs w:val="24"/>
                <w:lang w:val="ru-RU"/>
              </w:rPr>
              <w:t>мире,</w:t>
            </w:r>
            <w:r w:rsidRPr="001412B7">
              <w:rPr>
                <w:spacing w:val="13"/>
                <w:sz w:val="24"/>
                <w:szCs w:val="24"/>
                <w:lang w:val="ru-RU"/>
              </w:rPr>
              <w:t xml:space="preserve"> </w:t>
            </w:r>
            <w:r w:rsidRPr="001412B7">
              <w:rPr>
                <w:sz w:val="24"/>
                <w:szCs w:val="24"/>
                <w:lang w:val="ru-RU"/>
              </w:rPr>
              <w:t>мир</w:t>
            </w:r>
            <w:r w:rsidRPr="001412B7">
              <w:rPr>
                <w:spacing w:val="6"/>
                <w:sz w:val="24"/>
                <w:szCs w:val="24"/>
                <w:lang w:val="ru-RU"/>
              </w:rPr>
              <w:t xml:space="preserve"> </w:t>
            </w:r>
            <w:r w:rsidRPr="001412B7">
              <w:rPr>
                <w:sz w:val="24"/>
                <w:szCs w:val="24"/>
                <w:lang w:val="ru-RU"/>
              </w:rPr>
              <w:t>во</w:t>
            </w:r>
            <w:r w:rsidRPr="001412B7">
              <w:rPr>
                <w:spacing w:val="10"/>
                <w:sz w:val="24"/>
                <w:szCs w:val="24"/>
                <w:lang w:val="ru-RU"/>
              </w:rPr>
              <w:t xml:space="preserve"> </w:t>
            </w:r>
            <w:r w:rsidRPr="001412B7">
              <w:rPr>
                <w:sz w:val="24"/>
                <w:szCs w:val="24"/>
                <w:lang w:val="ru-RU"/>
              </w:rPr>
              <w:t>мне»</w:t>
            </w:r>
          </w:p>
        </w:tc>
      </w:tr>
      <w:tr w:rsidR="001A5B40" w:rsidRPr="001412B7" w:rsidTr="001A5B40">
        <w:trPr>
          <w:trHeight w:val="552"/>
          <w:jc w:val="center"/>
        </w:trPr>
        <w:tc>
          <w:tcPr>
            <w:tcW w:w="3194" w:type="dxa"/>
            <w:vMerge/>
          </w:tcPr>
          <w:p w:rsidR="001A5B40" w:rsidRPr="001412B7" w:rsidRDefault="001A5B40" w:rsidP="001A5B40">
            <w:pPr>
              <w:pStyle w:val="TableParagraph"/>
              <w:ind w:right="41"/>
              <w:jc w:val="both"/>
              <w:rPr>
                <w:b/>
                <w:sz w:val="24"/>
                <w:szCs w:val="24"/>
                <w:lang w:val="ru-RU"/>
              </w:rPr>
            </w:pPr>
          </w:p>
        </w:tc>
        <w:tc>
          <w:tcPr>
            <w:tcW w:w="1599" w:type="dxa"/>
          </w:tcPr>
          <w:p w:rsidR="001A5B40" w:rsidRPr="001412B7" w:rsidRDefault="001A5B40" w:rsidP="001A5B40">
            <w:pPr>
              <w:pStyle w:val="TableParagraph"/>
              <w:ind w:left="109"/>
              <w:jc w:val="center"/>
              <w:rPr>
                <w:sz w:val="24"/>
                <w:szCs w:val="24"/>
              </w:rPr>
            </w:pPr>
            <w:r w:rsidRPr="001412B7">
              <w:rPr>
                <w:sz w:val="24"/>
                <w:szCs w:val="24"/>
              </w:rPr>
              <w:t>9</w:t>
            </w:r>
          </w:p>
        </w:tc>
        <w:tc>
          <w:tcPr>
            <w:tcW w:w="4783" w:type="dxa"/>
          </w:tcPr>
          <w:p w:rsidR="001A5B40" w:rsidRPr="001412B7" w:rsidRDefault="001A5B40" w:rsidP="001A5B40">
            <w:pPr>
              <w:pStyle w:val="TableParagraph"/>
              <w:ind w:left="104"/>
              <w:jc w:val="both"/>
              <w:rPr>
                <w:sz w:val="24"/>
                <w:szCs w:val="24"/>
              </w:rPr>
            </w:pPr>
            <w:r w:rsidRPr="001412B7">
              <w:rPr>
                <w:sz w:val="24"/>
                <w:szCs w:val="24"/>
              </w:rPr>
              <w:t>«Я</w:t>
            </w:r>
            <w:r w:rsidRPr="001412B7">
              <w:rPr>
                <w:spacing w:val="13"/>
                <w:sz w:val="24"/>
                <w:szCs w:val="24"/>
              </w:rPr>
              <w:t xml:space="preserve"> </w:t>
            </w:r>
            <w:r w:rsidRPr="001412B7">
              <w:rPr>
                <w:sz w:val="24"/>
                <w:szCs w:val="24"/>
              </w:rPr>
              <w:t>и</w:t>
            </w:r>
            <w:r w:rsidRPr="001412B7">
              <w:rPr>
                <w:spacing w:val="12"/>
                <w:sz w:val="24"/>
                <w:szCs w:val="24"/>
              </w:rPr>
              <w:t xml:space="preserve"> </w:t>
            </w:r>
            <w:r w:rsidRPr="001412B7">
              <w:rPr>
                <w:sz w:val="24"/>
                <w:szCs w:val="24"/>
              </w:rPr>
              <w:t>другие»</w:t>
            </w:r>
          </w:p>
        </w:tc>
      </w:tr>
      <w:tr w:rsidR="001A5B40" w:rsidRPr="001412B7" w:rsidTr="001A5B40">
        <w:trPr>
          <w:trHeight w:val="277"/>
          <w:jc w:val="center"/>
        </w:trPr>
        <w:tc>
          <w:tcPr>
            <w:tcW w:w="3194" w:type="dxa"/>
            <w:vMerge w:val="restart"/>
          </w:tcPr>
          <w:p w:rsidR="001A5B40" w:rsidRPr="001412B7" w:rsidRDefault="001A5B40" w:rsidP="001A5B40">
            <w:pPr>
              <w:pStyle w:val="TableParagraph"/>
              <w:jc w:val="both"/>
              <w:rPr>
                <w:b/>
                <w:sz w:val="24"/>
                <w:szCs w:val="24"/>
              </w:rPr>
            </w:pPr>
            <w:r w:rsidRPr="001412B7">
              <w:rPr>
                <w:b/>
                <w:sz w:val="24"/>
                <w:szCs w:val="24"/>
              </w:rPr>
              <w:t>социальное</w:t>
            </w:r>
          </w:p>
        </w:tc>
        <w:tc>
          <w:tcPr>
            <w:tcW w:w="1599" w:type="dxa"/>
          </w:tcPr>
          <w:p w:rsidR="001A5B40" w:rsidRPr="001412B7" w:rsidRDefault="001A5B40" w:rsidP="001A5B40">
            <w:pPr>
              <w:pStyle w:val="TableParagraph"/>
              <w:ind w:left="109"/>
              <w:jc w:val="center"/>
              <w:rPr>
                <w:sz w:val="24"/>
                <w:szCs w:val="24"/>
              </w:rPr>
            </w:pPr>
            <w:r w:rsidRPr="001412B7">
              <w:rPr>
                <w:sz w:val="24"/>
                <w:szCs w:val="24"/>
              </w:rPr>
              <w:t>5-9</w:t>
            </w:r>
          </w:p>
        </w:tc>
        <w:tc>
          <w:tcPr>
            <w:tcW w:w="4783" w:type="dxa"/>
          </w:tcPr>
          <w:p w:rsidR="001A5B40" w:rsidRPr="001412B7" w:rsidRDefault="001A5B40" w:rsidP="001A5B40">
            <w:pPr>
              <w:jc w:val="both"/>
              <w:rPr>
                <w:rFonts w:ascii="Times New Roman" w:hAnsi="Times New Roman" w:cs="Times New Roman"/>
                <w:sz w:val="24"/>
                <w:szCs w:val="24"/>
              </w:rPr>
            </w:pPr>
            <w:r w:rsidRPr="001412B7">
              <w:rPr>
                <w:rFonts w:ascii="Times New Roman" w:hAnsi="Times New Roman" w:cs="Times New Roman"/>
                <w:sz w:val="24"/>
                <w:szCs w:val="24"/>
              </w:rPr>
              <w:t>«Основы функциональной</w:t>
            </w:r>
          </w:p>
          <w:p w:rsidR="001A5B40" w:rsidRPr="001412B7" w:rsidRDefault="001A5B40" w:rsidP="001A5B40">
            <w:pPr>
              <w:pStyle w:val="TableParagraph"/>
              <w:ind w:left="104"/>
              <w:jc w:val="both"/>
              <w:rPr>
                <w:sz w:val="24"/>
                <w:szCs w:val="24"/>
              </w:rPr>
            </w:pPr>
            <w:r w:rsidRPr="001412B7">
              <w:rPr>
                <w:sz w:val="24"/>
                <w:szCs w:val="24"/>
              </w:rPr>
              <w:t>грамотности»</w:t>
            </w:r>
          </w:p>
        </w:tc>
      </w:tr>
      <w:tr w:rsidR="001A5B40" w:rsidRPr="001412B7" w:rsidTr="001A5B40">
        <w:trPr>
          <w:trHeight w:val="293"/>
          <w:jc w:val="center"/>
        </w:trPr>
        <w:tc>
          <w:tcPr>
            <w:tcW w:w="3194" w:type="dxa"/>
            <w:vMerge/>
            <w:tcBorders>
              <w:top w:val="nil"/>
            </w:tcBorders>
          </w:tcPr>
          <w:p w:rsidR="001A5B40" w:rsidRPr="001412B7" w:rsidRDefault="001A5B40" w:rsidP="001A5B40">
            <w:pPr>
              <w:jc w:val="both"/>
              <w:rPr>
                <w:rFonts w:ascii="Times New Roman" w:hAnsi="Times New Roman" w:cs="Times New Roman"/>
                <w:sz w:val="24"/>
                <w:szCs w:val="24"/>
              </w:rPr>
            </w:pPr>
          </w:p>
        </w:tc>
        <w:tc>
          <w:tcPr>
            <w:tcW w:w="1599" w:type="dxa"/>
          </w:tcPr>
          <w:p w:rsidR="001A5B40" w:rsidRPr="001412B7" w:rsidRDefault="001A5B40" w:rsidP="001A5B40">
            <w:pPr>
              <w:pStyle w:val="TableParagraph"/>
              <w:ind w:left="109"/>
              <w:jc w:val="center"/>
              <w:rPr>
                <w:sz w:val="24"/>
                <w:szCs w:val="24"/>
              </w:rPr>
            </w:pPr>
            <w:r w:rsidRPr="001412B7">
              <w:rPr>
                <w:sz w:val="24"/>
                <w:szCs w:val="24"/>
              </w:rPr>
              <w:t>6,8</w:t>
            </w:r>
          </w:p>
        </w:tc>
        <w:tc>
          <w:tcPr>
            <w:tcW w:w="4783" w:type="dxa"/>
          </w:tcPr>
          <w:p w:rsidR="001A5B40" w:rsidRPr="001412B7" w:rsidRDefault="001A5B40" w:rsidP="001A5B40">
            <w:pPr>
              <w:pStyle w:val="TableParagraph"/>
              <w:ind w:left="104"/>
              <w:jc w:val="both"/>
              <w:rPr>
                <w:sz w:val="24"/>
                <w:szCs w:val="24"/>
              </w:rPr>
            </w:pPr>
            <w:r w:rsidRPr="001412B7">
              <w:rPr>
                <w:sz w:val="24"/>
                <w:szCs w:val="24"/>
              </w:rPr>
              <w:t>«Путешествие в страну безопасности»</w:t>
            </w:r>
          </w:p>
        </w:tc>
      </w:tr>
      <w:tr w:rsidR="001A5B40" w:rsidRPr="001412B7" w:rsidTr="001A5B40">
        <w:trPr>
          <w:trHeight w:val="287"/>
          <w:jc w:val="center"/>
        </w:trPr>
        <w:tc>
          <w:tcPr>
            <w:tcW w:w="3194" w:type="dxa"/>
            <w:vMerge/>
            <w:tcBorders>
              <w:top w:val="nil"/>
            </w:tcBorders>
          </w:tcPr>
          <w:p w:rsidR="001A5B40" w:rsidRPr="001412B7" w:rsidRDefault="001A5B40" w:rsidP="001A5B40">
            <w:pPr>
              <w:jc w:val="both"/>
              <w:rPr>
                <w:rFonts w:ascii="Times New Roman" w:hAnsi="Times New Roman" w:cs="Times New Roman"/>
                <w:sz w:val="24"/>
                <w:szCs w:val="24"/>
              </w:rPr>
            </w:pPr>
          </w:p>
        </w:tc>
        <w:tc>
          <w:tcPr>
            <w:tcW w:w="1599" w:type="dxa"/>
          </w:tcPr>
          <w:p w:rsidR="001A5B40" w:rsidRPr="001412B7" w:rsidRDefault="001A5B40" w:rsidP="001A5B40">
            <w:pPr>
              <w:pStyle w:val="TableParagraph"/>
              <w:ind w:left="109"/>
              <w:jc w:val="center"/>
              <w:rPr>
                <w:sz w:val="24"/>
                <w:szCs w:val="24"/>
              </w:rPr>
            </w:pPr>
            <w:r w:rsidRPr="001412B7">
              <w:rPr>
                <w:sz w:val="24"/>
                <w:szCs w:val="24"/>
              </w:rPr>
              <w:t>6</w:t>
            </w:r>
          </w:p>
        </w:tc>
        <w:tc>
          <w:tcPr>
            <w:tcW w:w="4783" w:type="dxa"/>
          </w:tcPr>
          <w:p w:rsidR="001A5B40" w:rsidRPr="001412B7" w:rsidRDefault="001A5B40" w:rsidP="001A5B40">
            <w:pPr>
              <w:pStyle w:val="TableParagraph"/>
              <w:ind w:left="104"/>
              <w:jc w:val="both"/>
              <w:rPr>
                <w:sz w:val="24"/>
                <w:szCs w:val="24"/>
              </w:rPr>
            </w:pPr>
            <w:r w:rsidRPr="001412B7">
              <w:rPr>
                <w:sz w:val="24"/>
                <w:szCs w:val="24"/>
              </w:rPr>
              <w:t>«Основы</w:t>
            </w:r>
            <w:r w:rsidRPr="001412B7">
              <w:rPr>
                <w:spacing w:val="28"/>
                <w:sz w:val="24"/>
                <w:szCs w:val="24"/>
              </w:rPr>
              <w:t xml:space="preserve"> </w:t>
            </w:r>
            <w:r w:rsidRPr="001412B7">
              <w:rPr>
                <w:sz w:val="24"/>
                <w:szCs w:val="24"/>
              </w:rPr>
              <w:t>финансовой</w:t>
            </w:r>
            <w:r w:rsidRPr="001412B7">
              <w:rPr>
                <w:spacing w:val="22"/>
                <w:sz w:val="24"/>
                <w:szCs w:val="24"/>
              </w:rPr>
              <w:t xml:space="preserve"> </w:t>
            </w:r>
            <w:r w:rsidRPr="001412B7">
              <w:rPr>
                <w:sz w:val="24"/>
                <w:szCs w:val="24"/>
              </w:rPr>
              <w:t>грамотности»</w:t>
            </w:r>
          </w:p>
        </w:tc>
      </w:tr>
      <w:tr w:rsidR="001A5B40" w:rsidRPr="001412B7" w:rsidTr="001A5B40">
        <w:trPr>
          <w:trHeight w:val="292"/>
          <w:jc w:val="center"/>
        </w:trPr>
        <w:tc>
          <w:tcPr>
            <w:tcW w:w="3194" w:type="dxa"/>
            <w:vMerge/>
            <w:tcBorders>
              <w:top w:val="nil"/>
              <w:bottom w:val="nil"/>
            </w:tcBorders>
          </w:tcPr>
          <w:p w:rsidR="001A5B40" w:rsidRPr="001412B7" w:rsidRDefault="001A5B40" w:rsidP="001A5B40">
            <w:pPr>
              <w:jc w:val="both"/>
              <w:rPr>
                <w:rFonts w:ascii="Times New Roman" w:hAnsi="Times New Roman" w:cs="Times New Roman"/>
                <w:sz w:val="24"/>
                <w:szCs w:val="24"/>
              </w:rPr>
            </w:pPr>
          </w:p>
        </w:tc>
        <w:tc>
          <w:tcPr>
            <w:tcW w:w="1599" w:type="dxa"/>
          </w:tcPr>
          <w:p w:rsidR="001A5B40" w:rsidRPr="001412B7" w:rsidRDefault="001A5B40" w:rsidP="001A5B40">
            <w:pPr>
              <w:pStyle w:val="TableParagraph"/>
              <w:ind w:left="109"/>
              <w:jc w:val="center"/>
              <w:rPr>
                <w:sz w:val="24"/>
                <w:szCs w:val="24"/>
              </w:rPr>
            </w:pPr>
            <w:r w:rsidRPr="001412B7">
              <w:rPr>
                <w:sz w:val="24"/>
                <w:szCs w:val="24"/>
              </w:rPr>
              <w:t>7</w:t>
            </w:r>
          </w:p>
        </w:tc>
        <w:tc>
          <w:tcPr>
            <w:tcW w:w="4783" w:type="dxa"/>
          </w:tcPr>
          <w:p w:rsidR="001A5B40" w:rsidRPr="001412B7" w:rsidRDefault="001A5B40" w:rsidP="001A5B40">
            <w:pPr>
              <w:pStyle w:val="TableParagraph"/>
              <w:ind w:left="104"/>
              <w:jc w:val="both"/>
              <w:rPr>
                <w:sz w:val="24"/>
                <w:szCs w:val="24"/>
              </w:rPr>
            </w:pPr>
            <w:r w:rsidRPr="001412B7">
              <w:rPr>
                <w:sz w:val="24"/>
                <w:szCs w:val="24"/>
              </w:rPr>
              <w:t>«Увлекательный мир математики»</w:t>
            </w:r>
          </w:p>
        </w:tc>
      </w:tr>
      <w:tr w:rsidR="001A5B40" w:rsidRPr="001412B7" w:rsidTr="001A5B40">
        <w:trPr>
          <w:trHeight w:val="292"/>
          <w:jc w:val="center"/>
        </w:trPr>
        <w:tc>
          <w:tcPr>
            <w:tcW w:w="3194" w:type="dxa"/>
            <w:tcBorders>
              <w:top w:val="nil"/>
            </w:tcBorders>
          </w:tcPr>
          <w:p w:rsidR="001A5B40" w:rsidRPr="001412B7" w:rsidRDefault="001A5B40" w:rsidP="001A5B40">
            <w:pPr>
              <w:jc w:val="both"/>
              <w:rPr>
                <w:rFonts w:ascii="Times New Roman" w:hAnsi="Times New Roman" w:cs="Times New Roman"/>
                <w:sz w:val="24"/>
                <w:szCs w:val="24"/>
              </w:rPr>
            </w:pPr>
          </w:p>
        </w:tc>
        <w:tc>
          <w:tcPr>
            <w:tcW w:w="1599" w:type="dxa"/>
          </w:tcPr>
          <w:p w:rsidR="001A5B40" w:rsidRPr="001412B7" w:rsidRDefault="001A5B40" w:rsidP="001A5B40">
            <w:pPr>
              <w:pStyle w:val="TableParagraph"/>
              <w:ind w:left="109"/>
              <w:jc w:val="center"/>
              <w:rPr>
                <w:sz w:val="24"/>
                <w:szCs w:val="24"/>
              </w:rPr>
            </w:pPr>
          </w:p>
        </w:tc>
        <w:tc>
          <w:tcPr>
            <w:tcW w:w="4783" w:type="dxa"/>
          </w:tcPr>
          <w:p w:rsidR="001A5B40" w:rsidRPr="001412B7" w:rsidRDefault="001A5B40" w:rsidP="001A5B40">
            <w:pPr>
              <w:pStyle w:val="TableParagraph"/>
              <w:ind w:left="104"/>
              <w:jc w:val="both"/>
              <w:rPr>
                <w:sz w:val="24"/>
                <w:szCs w:val="24"/>
              </w:rPr>
            </w:pPr>
          </w:p>
        </w:tc>
      </w:tr>
      <w:tr w:rsidR="001A5B40" w:rsidRPr="001412B7" w:rsidTr="001A5B40">
        <w:trPr>
          <w:trHeight w:val="292"/>
          <w:jc w:val="center"/>
        </w:trPr>
        <w:tc>
          <w:tcPr>
            <w:tcW w:w="3194" w:type="dxa"/>
            <w:vMerge w:val="restart"/>
          </w:tcPr>
          <w:p w:rsidR="001A5B40" w:rsidRPr="001412B7" w:rsidRDefault="001A5B40" w:rsidP="001A5B40">
            <w:pPr>
              <w:pStyle w:val="TableParagraph"/>
              <w:jc w:val="both"/>
              <w:rPr>
                <w:sz w:val="24"/>
                <w:szCs w:val="24"/>
              </w:rPr>
            </w:pPr>
            <w:r w:rsidRPr="001412B7">
              <w:rPr>
                <w:b/>
                <w:sz w:val="24"/>
                <w:szCs w:val="24"/>
              </w:rPr>
              <w:t>общеинтеллектуальное</w:t>
            </w:r>
          </w:p>
        </w:tc>
        <w:tc>
          <w:tcPr>
            <w:tcW w:w="1599" w:type="dxa"/>
          </w:tcPr>
          <w:p w:rsidR="001A5B40" w:rsidRPr="001412B7" w:rsidRDefault="001A5B40" w:rsidP="001A5B40">
            <w:pPr>
              <w:pStyle w:val="TableParagraph"/>
              <w:ind w:left="109"/>
              <w:jc w:val="center"/>
              <w:rPr>
                <w:sz w:val="24"/>
                <w:szCs w:val="24"/>
              </w:rPr>
            </w:pPr>
            <w:r w:rsidRPr="001412B7">
              <w:rPr>
                <w:sz w:val="24"/>
                <w:szCs w:val="24"/>
              </w:rPr>
              <w:t>8-9</w:t>
            </w:r>
          </w:p>
        </w:tc>
        <w:tc>
          <w:tcPr>
            <w:tcW w:w="4783" w:type="dxa"/>
          </w:tcPr>
          <w:p w:rsidR="001A5B40" w:rsidRPr="001412B7" w:rsidRDefault="001A5B40" w:rsidP="001A5B40">
            <w:pPr>
              <w:pStyle w:val="TableParagraph"/>
              <w:ind w:left="104"/>
              <w:jc w:val="both"/>
              <w:rPr>
                <w:sz w:val="24"/>
                <w:szCs w:val="24"/>
              </w:rPr>
            </w:pPr>
            <w:r w:rsidRPr="001412B7">
              <w:rPr>
                <w:sz w:val="24"/>
                <w:szCs w:val="24"/>
              </w:rPr>
              <w:t>«Химия вокруг нас»</w:t>
            </w:r>
          </w:p>
        </w:tc>
      </w:tr>
      <w:tr w:rsidR="001A5B40" w:rsidRPr="001412B7" w:rsidTr="001A5B40">
        <w:trPr>
          <w:trHeight w:val="551"/>
          <w:jc w:val="center"/>
        </w:trPr>
        <w:tc>
          <w:tcPr>
            <w:tcW w:w="3194" w:type="dxa"/>
            <w:vMerge/>
          </w:tcPr>
          <w:p w:rsidR="001A5B40" w:rsidRPr="001412B7" w:rsidRDefault="001A5B40" w:rsidP="001A5B40">
            <w:pPr>
              <w:pStyle w:val="TableParagraph"/>
              <w:jc w:val="both"/>
              <w:rPr>
                <w:sz w:val="24"/>
                <w:szCs w:val="24"/>
              </w:rPr>
            </w:pPr>
          </w:p>
        </w:tc>
        <w:tc>
          <w:tcPr>
            <w:tcW w:w="1599" w:type="dxa"/>
          </w:tcPr>
          <w:p w:rsidR="001A5B40" w:rsidRPr="001412B7" w:rsidRDefault="001A5B40" w:rsidP="001A5B40">
            <w:pPr>
              <w:pStyle w:val="TableParagraph"/>
              <w:ind w:left="109"/>
              <w:jc w:val="center"/>
              <w:rPr>
                <w:sz w:val="24"/>
                <w:szCs w:val="24"/>
              </w:rPr>
            </w:pPr>
            <w:r w:rsidRPr="001412B7">
              <w:rPr>
                <w:sz w:val="24"/>
                <w:szCs w:val="24"/>
              </w:rPr>
              <w:t>7</w:t>
            </w:r>
          </w:p>
        </w:tc>
        <w:tc>
          <w:tcPr>
            <w:tcW w:w="4783" w:type="dxa"/>
          </w:tcPr>
          <w:p w:rsidR="001A5B40" w:rsidRPr="001412B7" w:rsidRDefault="001A5B40" w:rsidP="001A5B40">
            <w:pPr>
              <w:pStyle w:val="TableParagraph"/>
              <w:ind w:left="104"/>
              <w:jc w:val="both"/>
              <w:rPr>
                <w:sz w:val="24"/>
                <w:szCs w:val="24"/>
                <w:lang w:val="ru-RU"/>
              </w:rPr>
            </w:pPr>
            <w:r w:rsidRPr="001412B7">
              <w:rPr>
                <w:sz w:val="24"/>
                <w:szCs w:val="24"/>
                <w:lang w:val="ru-RU"/>
              </w:rPr>
              <w:t>«Английский</w:t>
            </w:r>
            <w:r w:rsidRPr="001412B7">
              <w:rPr>
                <w:spacing w:val="13"/>
                <w:sz w:val="24"/>
                <w:szCs w:val="24"/>
                <w:lang w:val="ru-RU"/>
              </w:rPr>
              <w:t xml:space="preserve"> </w:t>
            </w:r>
            <w:r w:rsidRPr="001412B7">
              <w:rPr>
                <w:sz w:val="24"/>
                <w:szCs w:val="24"/>
                <w:lang w:val="ru-RU"/>
              </w:rPr>
              <w:t>-</w:t>
            </w:r>
            <w:r w:rsidRPr="001412B7">
              <w:rPr>
                <w:spacing w:val="16"/>
                <w:sz w:val="24"/>
                <w:szCs w:val="24"/>
                <w:lang w:val="ru-RU"/>
              </w:rPr>
              <w:t xml:space="preserve"> </w:t>
            </w:r>
            <w:r w:rsidRPr="001412B7">
              <w:rPr>
                <w:sz w:val="24"/>
                <w:szCs w:val="24"/>
                <w:lang w:val="ru-RU"/>
              </w:rPr>
              <w:t>путь</w:t>
            </w:r>
            <w:r w:rsidRPr="001412B7">
              <w:rPr>
                <w:spacing w:val="15"/>
                <w:sz w:val="24"/>
                <w:szCs w:val="24"/>
                <w:lang w:val="ru-RU"/>
              </w:rPr>
              <w:t xml:space="preserve"> </w:t>
            </w:r>
            <w:r w:rsidRPr="001412B7">
              <w:rPr>
                <w:sz w:val="24"/>
                <w:szCs w:val="24"/>
                <w:lang w:val="ru-RU"/>
              </w:rPr>
              <w:t>к</w:t>
            </w:r>
            <w:r w:rsidRPr="001412B7">
              <w:rPr>
                <w:spacing w:val="13"/>
                <w:sz w:val="24"/>
                <w:szCs w:val="24"/>
                <w:lang w:val="ru-RU"/>
              </w:rPr>
              <w:t xml:space="preserve"> </w:t>
            </w:r>
            <w:r w:rsidRPr="001412B7">
              <w:rPr>
                <w:sz w:val="24"/>
                <w:szCs w:val="24"/>
                <w:lang w:val="ru-RU"/>
              </w:rPr>
              <w:t>успеху»</w:t>
            </w:r>
          </w:p>
          <w:p w:rsidR="001A5B40" w:rsidRPr="001412B7" w:rsidRDefault="001A5B40" w:rsidP="001A5B40">
            <w:pPr>
              <w:pStyle w:val="TableParagraph"/>
              <w:ind w:left="104"/>
              <w:jc w:val="both"/>
              <w:rPr>
                <w:sz w:val="24"/>
                <w:szCs w:val="24"/>
                <w:lang w:val="ru-RU"/>
              </w:rPr>
            </w:pPr>
            <w:r w:rsidRPr="001412B7">
              <w:rPr>
                <w:sz w:val="24"/>
                <w:szCs w:val="24"/>
                <w:lang w:val="ru-RU"/>
              </w:rPr>
              <w:t>«Обществознание:</w:t>
            </w:r>
            <w:r w:rsidRPr="001412B7">
              <w:rPr>
                <w:spacing w:val="24"/>
                <w:sz w:val="24"/>
                <w:szCs w:val="24"/>
                <w:lang w:val="ru-RU"/>
              </w:rPr>
              <w:t xml:space="preserve"> </w:t>
            </w:r>
            <w:r w:rsidRPr="001412B7">
              <w:rPr>
                <w:sz w:val="24"/>
                <w:szCs w:val="24"/>
                <w:lang w:val="ru-RU"/>
              </w:rPr>
              <w:t>теория</w:t>
            </w:r>
            <w:r w:rsidRPr="001412B7">
              <w:rPr>
                <w:spacing w:val="18"/>
                <w:sz w:val="24"/>
                <w:szCs w:val="24"/>
                <w:lang w:val="ru-RU"/>
              </w:rPr>
              <w:t xml:space="preserve"> </w:t>
            </w:r>
            <w:r w:rsidRPr="001412B7">
              <w:rPr>
                <w:sz w:val="24"/>
                <w:szCs w:val="24"/>
                <w:lang w:val="ru-RU"/>
              </w:rPr>
              <w:t>и</w:t>
            </w:r>
            <w:r w:rsidRPr="001412B7">
              <w:rPr>
                <w:spacing w:val="25"/>
                <w:sz w:val="24"/>
                <w:szCs w:val="24"/>
                <w:lang w:val="ru-RU"/>
              </w:rPr>
              <w:t xml:space="preserve"> </w:t>
            </w:r>
            <w:r w:rsidRPr="001412B7">
              <w:rPr>
                <w:sz w:val="24"/>
                <w:szCs w:val="24"/>
                <w:lang w:val="ru-RU"/>
              </w:rPr>
              <w:t>практика»</w:t>
            </w:r>
          </w:p>
        </w:tc>
      </w:tr>
      <w:tr w:rsidR="001A5B40" w:rsidRPr="001412B7" w:rsidTr="001A5B40">
        <w:trPr>
          <w:trHeight w:val="551"/>
          <w:jc w:val="center"/>
        </w:trPr>
        <w:tc>
          <w:tcPr>
            <w:tcW w:w="3194" w:type="dxa"/>
            <w:vMerge/>
          </w:tcPr>
          <w:p w:rsidR="001A5B40" w:rsidRPr="001412B7" w:rsidRDefault="001A5B40" w:rsidP="001A5B40">
            <w:pPr>
              <w:pStyle w:val="TableParagraph"/>
              <w:jc w:val="both"/>
              <w:rPr>
                <w:sz w:val="24"/>
                <w:szCs w:val="24"/>
                <w:lang w:val="ru-RU"/>
              </w:rPr>
            </w:pPr>
          </w:p>
        </w:tc>
        <w:tc>
          <w:tcPr>
            <w:tcW w:w="1599" w:type="dxa"/>
          </w:tcPr>
          <w:p w:rsidR="001A5B40" w:rsidRPr="001412B7" w:rsidRDefault="001A5B40" w:rsidP="001A5B40">
            <w:pPr>
              <w:pStyle w:val="TableParagraph"/>
              <w:ind w:left="109"/>
              <w:jc w:val="center"/>
              <w:rPr>
                <w:sz w:val="24"/>
                <w:szCs w:val="24"/>
              </w:rPr>
            </w:pPr>
            <w:r w:rsidRPr="001412B7">
              <w:rPr>
                <w:sz w:val="24"/>
                <w:szCs w:val="24"/>
              </w:rPr>
              <w:t>6</w:t>
            </w:r>
          </w:p>
        </w:tc>
        <w:tc>
          <w:tcPr>
            <w:tcW w:w="4783" w:type="dxa"/>
          </w:tcPr>
          <w:p w:rsidR="001A5B40" w:rsidRPr="001412B7" w:rsidRDefault="001A5B40" w:rsidP="001A5B40">
            <w:pPr>
              <w:pStyle w:val="TableParagraph"/>
              <w:ind w:left="104"/>
              <w:jc w:val="both"/>
              <w:rPr>
                <w:sz w:val="24"/>
                <w:szCs w:val="24"/>
              </w:rPr>
            </w:pPr>
            <w:r w:rsidRPr="001412B7">
              <w:rPr>
                <w:sz w:val="24"/>
                <w:szCs w:val="24"/>
              </w:rPr>
              <w:t>«ЭкоМы»</w:t>
            </w:r>
          </w:p>
        </w:tc>
      </w:tr>
      <w:tr w:rsidR="001A5B40" w:rsidRPr="001412B7" w:rsidTr="001A5B40">
        <w:trPr>
          <w:trHeight w:val="549"/>
          <w:jc w:val="center"/>
        </w:trPr>
        <w:tc>
          <w:tcPr>
            <w:tcW w:w="3194" w:type="dxa"/>
            <w:vMerge/>
          </w:tcPr>
          <w:p w:rsidR="001A5B40" w:rsidRPr="001412B7" w:rsidRDefault="001A5B40" w:rsidP="001A5B40">
            <w:pPr>
              <w:pStyle w:val="TableParagraph"/>
              <w:jc w:val="both"/>
              <w:rPr>
                <w:b/>
                <w:sz w:val="24"/>
                <w:szCs w:val="24"/>
              </w:rPr>
            </w:pPr>
          </w:p>
        </w:tc>
        <w:tc>
          <w:tcPr>
            <w:tcW w:w="1599" w:type="dxa"/>
            <w:tcBorders>
              <w:bottom w:val="single" w:sz="6" w:space="0" w:color="000000"/>
            </w:tcBorders>
          </w:tcPr>
          <w:p w:rsidR="001A5B40" w:rsidRPr="001412B7" w:rsidRDefault="001A5B40" w:rsidP="001A5B40">
            <w:pPr>
              <w:pStyle w:val="TableParagraph"/>
              <w:ind w:left="109"/>
              <w:jc w:val="center"/>
              <w:rPr>
                <w:sz w:val="24"/>
                <w:szCs w:val="24"/>
              </w:rPr>
            </w:pPr>
            <w:r w:rsidRPr="001412B7">
              <w:rPr>
                <w:sz w:val="24"/>
                <w:szCs w:val="24"/>
              </w:rPr>
              <w:t>5</w:t>
            </w:r>
          </w:p>
        </w:tc>
        <w:tc>
          <w:tcPr>
            <w:tcW w:w="4783" w:type="dxa"/>
            <w:tcBorders>
              <w:bottom w:val="single" w:sz="6" w:space="0" w:color="000000"/>
            </w:tcBorders>
          </w:tcPr>
          <w:p w:rsidR="001A5B40" w:rsidRPr="001412B7" w:rsidRDefault="001A5B40" w:rsidP="001A5B40">
            <w:pPr>
              <w:pStyle w:val="TableParagraph"/>
              <w:ind w:left="104"/>
              <w:jc w:val="both"/>
              <w:rPr>
                <w:sz w:val="24"/>
                <w:szCs w:val="24"/>
              </w:rPr>
            </w:pPr>
            <w:r w:rsidRPr="001412B7">
              <w:rPr>
                <w:sz w:val="24"/>
                <w:szCs w:val="24"/>
              </w:rPr>
              <w:t>«Увлекательный мир математики»</w:t>
            </w:r>
          </w:p>
        </w:tc>
      </w:tr>
      <w:tr w:rsidR="001A5B40" w:rsidRPr="001412B7" w:rsidTr="001A5B40">
        <w:trPr>
          <w:trHeight w:val="549"/>
          <w:jc w:val="center"/>
        </w:trPr>
        <w:tc>
          <w:tcPr>
            <w:tcW w:w="3194" w:type="dxa"/>
            <w:vMerge/>
          </w:tcPr>
          <w:p w:rsidR="001A5B40" w:rsidRPr="001412B7" w:rsidRDefault="001A5B40" w:rsidP="001A5B40">
            <w:pPr>
              <w:pStyle w:val="TableParagraph"/>
              <w:jc w:val="both"/>
              <w:rPr>
                <w:b/>
                <w:sz w:val="24"/>
                <w:szCs w:val="24"/>
              </w:rPr>
            </w:pPr>
          </w:p>
        </w:tc>
        <w:tc>
          <w:tcPr>
            <w:tcW w:w="1599" w:type="dxa"/>
            <w:tcBorders>
              <w:bottom w:val="single" w:sz="6" w:space="0" w:color="000000"/>
            </w:tcBorders>
          </w:tcPr>
          <w:p w:rsidR="001A5B40" w:rsidRPr="001412B7" w:rsidRDefault="001A5B40" w:rsidP="001A5B40">
            <w:pPr>
              <w:pStyle w:val="TableParagraph"/>
              <w:ind w:left="109"/>
              <w:jc w:val="center"/>
              <w:rPr>
                <w:sz w:val="24"/>
                <w:szCs w:val="24"/>
              </w:rPr>
            </w:pPr>
            <w:r w:rsidRPr="001412B7">
              <w:rPr>
                <w:sz w:val="24"/>
                <w:szCs w:val="24"/>
              </w:rPr>
              <w:t>5-9</w:t>
            </w:r>
          </w:p>
        </w:tc>
        <w:tc>
          <w:tcPr>
            <w:tcW w:w="4783" w:type="dxa"/>
            <w:tcBorders>
              <w:bottom w:val="single" w:sz="6" w:space="0" w:color="000000"/>
            </w:tcBorders>
          </w:tcPr>
          <w:p w:rsidR="001A5B40" w:rsidRPr="001412B7" w:rsidRDefault="001A5B40" w:rsidP="001A5B40">
            <w:pPr>
              <w:pStyle w:val="TableParagraph"/>
              <w:ind w:left="104"/>
              <w:jc w:val="both"/>
              <w:rPr>
                <w:sz w:val="24"/>
                <w:szCs w:val="24"/>
                <w:lang w:val="ru-RU"/>
              </w:rPr>
            </w:pPr>
            <w:r w:rsidRPr="001412B7">
              <w:rPr>
                <w:sz w:val="24"/>
                <w:szCs w:val="24"/>
                <w:lang w:val="ru-RU"/>
              </w:rPr>
              <w:t>Мир, в котором мы живем</w:t>
            </w:r>
          </w:p>
        </w:tc>
      </w:tr>
      <w:tr w:rsidR="001A5B40" w:rsidRPr="001412B7" w:rsidTr="001A5B40">
        <w:trPr>
          <w:trHeight w:val="578"/>
          <w:jc w:val="center"/>
        </w:trPr>
        <w:tc>
          <w:tcPr>
            <w:tcW w:w="3194" w:type="dxa"/>
            <w:vMerge/>
          </w:tcPr>
          <w:p w:rsidR="001A5B40" w:rsidRPr="001412B7" w:rsidRDefault="001A5B40" w:rsidP="001A5B40">
            <w:pPr>
              <w:jc w:val="both"/>
              <w:rPr>
                <w:rFonts w:ascii="Times New Roman" w:hAnsi="Times New Roman" w:cs="Times New Roman"/>
                <w:sz w:val="24"/>
                <w:szCs w:val="24"/>
                <w:lang w:val="ru-RU"/>
              </w:rPr>
            </w:pPr>
          </w:p>
        </w:tc>
        <w:tc>
          <w:tcPr>
            <w:tcW w:w="1599" w:type="dxa"/>
            <w:tcBorders>
              <w:top w:val="single" w:sz="6" w:space="0" w:color="000000"/>
            </w:tcBorders>
          </w:tcPr>
          <w:p w:rsidR="001A5B40" w:rsidRPr="001412B7" w:rsidRDefault="001A5B40" w:rsidP="001A5B40">
            <w:pPr>
              <w:pStyle w:val="TableParagraph"/>
              <w:ind w:left="109"/>
              <w:jc w:val="center"/>
              <w:rPr>
                <w:sz w:val="24"/>
                <w:szCs w:val="24"/>
              </w:rPr>
            </w:pPr>
            <w:r w:rsidRPr="001412B7">
              <w:rPr>
                <w:sz w:val="24"/>
                <w:szCs w:val="24"/>
              </w:rPr>
              <w:t>5</w:t>
            </w:r>
          </w:p>
        </w:tc>
        <w:tc>
          <w:tcPr>
            <w:tcW w:w="4783" w:type="dxa"/>
            <w:tcBorders>
              <w:top w:val="single" w:sz="6" w:space="0" w:color="000000"/>
            </w:tcBorders>
          </w:tcPr>
          <w:p w:rsidR="001A5B40" w:rsidRPr="001412B7" w:rsidRDefault="001A5B40" w:rsidP="001A5B40">
            <w:pPr>
              <w:pStyle w:val="TableParagraph"/>
              <w:ind w:left="104"/>
              <w:jc w:val="both"/>
              <w:rPr>
                <w:sz w:val="24"/>
                <w:szCs w:val="24"/>
              </w:rPr>
            </w:pPr>
            <w:r w:rsidRPr="001412B7">
              <w:rPr>
                <w:sz w:val="24"/>
                <w:szCs w:val="24"/>
              </w:rPr>
              <w:t>«Декоративно-прикладное творчество»</w:t>
            </w:r>
          </w:p>
          <w:p w:rsidR="001A5B40" w:rsidRPr="001412B7" w:rsidRDefault="001A5B40" w:rsidP="001A5B40">
            <w:pPr>
              <w:pStyle w:val="TableParagraph"/>
              <w:ind w:left="104"/>
              <w:jc w:val="both"/>
              <w:rPr>
                <w:sz w:val="24"/>
                <w:szCs w:val="24"/>
              </w:rPr>
            </w:pPr>
          </w:p>
        </w:tc>
      </w:tr>
      <w:tr w:rsidR="001A5B40" w:rsidRPr="001412B7" w:rsidTr="001A5B40">
        <w:trPr>
          <w:trHeight w:val="551"/>
          <w:jc w:val="center"/>
        </w:trPr>
        <w:tc>
          <w:tcPr>
            <w:tcW w:w="3194" w:type="dxa"/>
            <w:vMerge/>
          </w:tcPr>
          <w:p w:rsidR="001A5B40" w:rsidRPr="001412B7" w:rsidRDefault="001A5B40" w:rsidP="001A5B40">
            <w:pPr>
              <w:jc w:val="both"/>
              <w:rPr>
                <w:rFonts w:ascii="Times New Roman" w:hAnsi="Times New Roman" w:cs="Times New Roman"/>
                <w:sz w:val="24"/>
                <w:szCs w:val="24"/>
              </w:rPr>
            </w:pPr>
          </w:p>
        </w:tc>
        <w:tc>
          <w:tcPr>
            <w:tcW w:w="1599" w:type="dxa"/>
          </w:tcPr>
          <w:p w:rsidR="001A5B40" w:rsidRPr="001412B7" w:rsidRDefault="001A5B40" w:rsidP="001A5B40">
            <w:pPr>
              <w:pStyle w:val="TableParagraph"/>
              <w:ind w:left="109"/>
              <w:jc w:val="center"/>
              <w:rPr>
                <w:sz w:val="24"/>
                <w:szCs w:val="24"/>
              </w:rPr>
            </w:pPr>
            <w:r w:rsidRPr="001412B7">
              <w:rPr>
                <w:sz w:val="24"/>
                <w:szCs w:val="24"/>
              </w:rPr>
              <w:t>7</w:t>
            </w:r>
          </w:p>
        </w:tc>
        <w:tc>
          <w:tcPr>
            <w:tcW w:w="4783" w:type="dxa"/>
          </w:tcPr>
          <w:p w:rsidR="001A5B40" w:rsidRPr="001412B7" w:rsidRDefault="001A5B40" w:rsidP="001A5B40">
            <w:pPr>
              <w:pStyle w:val="TableParagraph"/>
              <w:ind w:left="104"/>
              <w:jc w:val="both"/>
              <w:rPr>
                <w:sz w:val="24"/>
                <w:szCs w:val="24"/>
              </w:rPr>
            </w:pPr>
            <w:r w:rsidRPr="001412B7">
              <w:rPr>
                <w:sz w:val="24"/>
                <w:szCs w:val="24"/>
              </w:rPr>
              <w:t xml:space="preserve"> «Секреты</w:t>
            </w:r>
            <w:r w:rsidRPr="001412B7">
              <w:rPr>
                <w:spacing w:val="23"/>
                <w:sz w:val="24"/>
                <w:szCs w:val="24"/>
              </w:rPr>
              <w:t xml:space="preserve"> </w:t>
            </w:r>
            <w:r w:rsidRPr="001412B7">
              <w:rPr>
                <w:sz w:val="24"/>
                <w:szCs w:val="24"/>
              </w:rPr>
              <w:t>русского</w:t>
            </w:r>
            <w:r w:rsidRPr="001412B7">
              <w:rPr>
                <w:spacing w:val="25"/>
                <w:sz w:val="24"/>
                <w:szCs w:val="24"/>
              </w:rPr>
              <w:t xml:space="preserve"> </w:t>
            </w:r>
            <w:r w:rsidRPr="001412B7">
              <w:rPr>
                <w:sz w:val="24"/>
                <w:szCs w:val="24"/>
              </w:rPr>
              <w:t>языка»</w:t>
            </w:r>
          </w:p>
        </w:tc>
      </w:tr>
      <w:tr w:rsidR="001A5B40" w:rsidRPr="001412B7" w:rsidTr="001A5B40">
        <w:trPr>
          <w:trHeight w:val="863"/>
          <w:jc w:val="center"/>
        </w:trPr>
        <w:tc>
          <w:tcPr>
            <w:tcW w:w="3194" w:type="dxa"/>
            <w:vMerge/>
          </w:tcPr>
          <w:p w:rsidR="001A5B40" w:rsidRPr="001412B7" w:rsidRDefault="001A5B40" w:rsidP="001A5B40">
            <w:pPr>
              <w:jc w:val="both"/>
              <w:rPr>
                <w:rFonts w:ascii="Times New Roman" w:hAnsi="Times New Roman" w:cs="Times New Roman"/>
                <w:sz w:val="24"/>
                <w:szCs w:val="24"/>
              </w:rPr>
            </w:pPr>
          </w:p>
        </w:tc>
        <w:tc>
          <w:tcPr>
            <w:tcW w:w="1599" w:type="dxa"/>
          </w:tcPr>
          <w:p w:rsidR="001A5B40" w:rsidRPr="001412B7" w:rsidRDefault="001A5B40" w:rsidP="001A5B40">
            <w:pPr>
              <w:pStyle w:val="TableParagraph"/>
              <w:ind w:left="109"/>
              <w:jc w:val="center"/>
              <w:rPr>
                <w:sz w:val="24"/>
                <w:szCs w:val="24"/>
              </w:rPr>
            </w:pPr>
            <w:r w:rsidRPr="001412B7">
              <w:rPr>
                <w:sz w:val="24"/>
                <w:szCs w:val="24"/>
              </w:rPr>
              <w:t>8</w:t>
            </w:r>
          </w:p>
        </w:tc>
        <w:tc>
          <w:tcPr>
            <w:tcW w:w="4783" w:type="dxa"/>
          </w:tcPr>
          <w:p w:rsidR="001A5B40" w:rsidRPr="001412B7" w:rsidRDefault="001A5B40" w:rsidP="001A5B40">
            <w:pPr>
              <w:pStyle w:val="TableParagraph"/>
              <w:ind w:left="104"/>
              <w:jc w:val="both"/>
              <w:rPr>
                <w:sz w:val="24"/>
                <w:szCs w:val="24"/>
                <w:lang w:val="ru-RU"/>
              </w:rPr>
            </w:pPr>
            <w:r w:rsidRPr="001412B7">
              <w:rPr>
                <w:sz w:val="24"/>
                <w:szCs w:val="24"/>
                <w:lang w:val="ru-RU"/>
              </w:rPr>
              <w:t>«Математика</w:t>
            </w:r>
            <w:r w:rsidRPr="001412B7">
              <w:rPr>
                <w:spacing w:val="18"/>
                <w:sz w:val="24"/>
                <w:szCs w:val="24"/>
                <w:lang w:val="ru-RU"/>
              </w:rPr>
              <w:t xml:space="preserve"> </w:t>
            </w:r>
            <w:r w:rsidRPr="001412B7">
              <w:rPr>
                <w:sz w:val="24"/>
                <w:szCs w:val="24"/>
                <w:lang w:val="ru-RU"/>
              </w:rPr>
              <w:t>вокруг</w:t>
            </w:r>
            <w:r w:rsidRPr="001412B7">
              <w:rPr>
                <w:spacing w:val="23"/>
                <w:sz w:val="24"/>
                <w:szCs w:val="24"/>
                <w:lang w:val="ru-RU"/>
              </w:rPr>
              <w:t xml:space="preserve"> </w:t>
            </w:r>
            <w:r w:rsidRPr="001412B7">
              <w:rPr>
                <w:sz w:val="24"/>
                <w:szCs w:val="24"/>
                <w:lang w:val="ru-RU"/>
              </w:rPr>
              <w:t>нас»</w:t>
            </w:r>
          </w:p>
          <w:p w:rsidR="001A5B40" w:rsidRPr="001412B7" w:rsidRDefault="001A5B40" w:rsidP="001A5B40">
            <w:pPr>
              <w:pStyle w:val="TableParagraph"/>
              <w:ind w:left="104"/>
              <w:jc w:val="both"/>
              <w:rPr>
                <w:sz w:val="24"/>
                <w:szCs w:val="24"/>
                <w:lang w:val="ru-RU"/>
              </w:rPr>
            </w:pPr>
            <w:r w:rsidRPr="001412B7">
              <w:rPr>
                <w:sz w:val="24"/>
                <w:szCs w:val="24"/>
                <w:lang w:val="ru-RU"/>
              </w:rPr>
              <w:t>«Основы</w:t>
            </w:r>
            <w:r w:rsidRPr="001412B7">
              <w:rPr>
                <w:spacing w:val="28"/>
                <w:sz w:val="24"/>
                <w:szCs w:val="24"/>
                <w:lang w:val="ru-RU"/>
              </w:rPr>
              <w:t xml:space="preserve"> </w:t>
            </w:r>
            <w:r w:rsidRPr="001412B7">
              <w:rPr>
                <w:sz w:val="24"/>
                <w:szCs w:val="24"/>
                <w:lang w:val="ru-RU"/>
              </w:rPr>
              <w:t>финансовой</w:t>
            </w:r>
            <w:r w:rsidRPr="001412B7">
              <w:rPr>
                <w:spacing w:val="22"/>
                <w:sz w:val="24"/>
                <w:szCs w:val="24"/>
                <w:lang w:val="ru-RU"/>
              </w:rPr>
              <w:t xml:space="preserve"> </w:t>
            </w:r>
            <w:r w:rsidRPr="001412B7">
              <w:rPr>
                <w:sz w:val="24"/>
                <w:szCs w:val="24"/>
                <w:lang w:val="ru-RU"/>
              </w:rPr>
              <w:t>грамотности»</w:t>
            </w:r>
          </w:p>
          <w:p w:rsidR="001A5B40" w:rsidRPr="001412B7" w:rsidRDefault="001A5B40" w:rsidP="001A5B40">
            <w:pPr>
              <w:pStyle w:val="TableParagraph"/>
              <w:ind w:left="104"/>
              <w:jc w:val="both"/>
              <w:rPr>
                <w:sz w:val="24"/>
                <w:szCs w:val="24"/>
              </w:rPr>
            </w:pPr>
            <w:r w:rsidRPr="001412B7">
              <w:rPr>
                <w:sz w:val="24"/>
                <w:szCs w:val="24"/>
              </w:rPr>
              <w:t>«От</w:t>
            </w:r>
            <w:r w:rsidRPr="001412B7">
              <w:rPr>
                <w:spacing w:val="17"/>
                <w:sz w:val="24"/>
                <w:szCs w:val="24"/>
              </w:rPr>
              <w:t xml:space="preserve"> </w:t>
            </w:r>
            <w:r w:rsidRPr="001412B7">
              <w:rPr>
                <w:sz w:val="24"/>
                <w:szCs w:val="24"/>
              </w:rPr>
              <w:t>слова</w:t>
            </w:r>
            <w:r w:rsidRPr="001412B7">
              <w:rPr>
                <w:spacing w:val="12"/>
                <w:sz w:val="24"/>
                <w:szCs w:val="24"/>
              </w:rPr>
              <w:t xml:space="preserve"> </w:t>
            </w:r>
            <w:r w:rsidRPr="001412B7">
              <w:rPr>
                <w:sz w:val="24"/>
                <w:szCs w:val="24"/>
              </w:rPr>
              <w:t>к</w:t>
            </w:r>
            <w:r w:rsidRPr="001412B7">
              <w:rPr>
                <w:spacing w:val="10"/>
                <w:sz w:val="24"/>
                <w:szCs w:val="24"/>
              </w:rPr>
              <w:t xml:space="preserve"> </w:t>
            </w:r>
            <w:r w:rsidRPr="001412B7">
              <w:rPr>
                <w:sz w:val="24"/>
                <w:szCs w:val="24"/>
              </w:rPr>
              <w:t>тексту»</w:t>
            </w:r>
          </w:p>
        </w:tc>
      </w:tr>
      <w:tr w:rsidR="001A5B40" w:rsidRPr="001412B7" w:rsidTr="001A5B40">
        <w:trPr>
          <w:trHeight w:val="1132"/>
          <w:jc w:val="center"/>
        </w:trPr>
        <w:tc>
          <w:tcPr>
            <w:tcW w:w="3194" w:type="dxa"/>
            <w:vMerge/>
          </w:tcPr>
          <w:p w:rsidR="001A5B40" w:rsidRPr="001412B7" w:rsidRDefault="001A5B40" w:rsidP="001A5B40">
            <w:pPr>
              <w:jc w:val="both"/>
              <w:rPr>
                <w:rFonts w:ascii="Times New Roman" w:hAnsi="Times New Roman" w:cs="Times New Roman"/>
                <w:sz w:val="24"/>
                <w:szCs w:val="24"/>
              </w:rPr>
            </w:pPr>
          </w:p>
        </w:tc>
        <w:tc>
          <w:tcPr>
            <w:tcW w:w="1599" w:type="dxa"/>
          </w:tcPr>
          <w:p w:rsidR="001A5B40" w:rsidRPr="001412B7" w:rsidRDefault="001A5B40" w:rsidP="001A5B40">
            <w:pPr>
              <w:pStyle w:val="TableParagraph"/>
              <w:ind w:left="109"/>
              <w:jc w:val="center"/>
              <w:rPr>
                <w:sz w:val="24"/>
                <w:szCs w:val="24"/>
              </w:rPr>
            </w:pPr>
            <w:r w:rsidRPr="001412B7">
              <w:rPr>
                <w:sz w:val="24"/>
                <w:szCs w:val="24"/>
              </w:rPr>
              <w:t>9</w:t>
            </w:r>
          </w:p>
        </w:tc>
        <w:tc>
          <w:tcPr>
            <w:tcW w:w="4783" w:type="dxa"/>
          </w:tcPr>
          <w:p w:rsidR="001A5B40" w:rsidRPr="001412B7" w:rsidRDefault="001A5B40" w:rsidP="001A5B40">
            <w:pPr>
              <w:pStyle w:val="TableParagraph"/>
              <w:ind w:left="104"/>
              <w:jc w:val="both"/>
              <w:rPr>
                <w:sz w:val="24"/>
                <w:szCs w:val="24"/>
                <w:lang w:val="ru-RU"/>
              </w:rPr>
            </w:pPr>
            <w:r w:rsidRPr="001412B7">
              <w:rPr>
                <w:sz w:val="24"/>
                <w:szCs w:val="24"/>
                <w:lang w:val="ru-RU"/>
              </w:rPr>
              <w:t>«Практическая</w:t>
            </w:r>
            <w:r w:rsidRPr="001412B7">
              <w:rPr>
                <w:spacing w:val="30"/>
                <w:sz w:val="24"/>
                <w:szCs w:val="24"/>
                <w:lang w:val="ru-RU"/>
              </w:rPr>
              <w:t xml:space="preserve"> </w:t>
            </w:r>
            <w:r w:rsidRPr="001412B7">
              <w:rPr>
                <w:sz w:val="24"/>
                <w:szCs w:val="24"/>
                <w:lang w:val="ru-RU"/>
              </w:rPr>
              <w:t>математика»</w:t>
            </w:r>
          </w:p>
          <w:p w:rsidR="001A5B40" w:rsidRPr="001412B7" w:rsidRDefault="001A5B40" w:rsidP="001A5B40">
            <w:pPr>
              <w:pStyle w:val="TableParagraph"/>
              <w:ind w:left="104"/>
              <w:jc w:val="both"/>
              <w:rPr>
                <w:sz w:val="24"/>
                <w:szCs w:val="24"/>
                <w:lang w:val="ru-RU"/>
              </w:rPr>
            </w:pPr>
            <w:r w:rsidRPr="001412B7">
              <w:rPr>
                <w:sz w:val="24"/>
                <w:szCs w:val="24"/>
                <w:lang w:val="ru-RU"/>
              </w:rPr>
              <w:t>«За</w:t>
            </w:r>
            <w:r w:rsidRPr="001412B7">
              <w:rPr>
                <w:spacing w:val="36"/>
                <w:sz w:val="24"/>
                <w:szCs w:val="24"/>
                <w:lang w:val="ru-RU"/>
              </w:rPr>
              <w:t xml:space="preserve"> </w:t>
            </w:r>
            <w:r w:rsidRPr="001412B7">
              <w:rPr>
                <w:sz w:val="24"/>
                <w:szCs w:val="24"/>
                <w:lang w:val="ru-RU"/>
              </w:rPr>
              <w:t>страницами</w:t>
            </w:r>
            <w:r w:rsidRPr="001412B7">
              <w:rPr>
                <w:spacing w:val="18"/>
                <w:sz w:val="24"/>
                <w:szCs w:val="24"/>
                <w:lang w:val="ru-RU"/>
              </w:rPr>
              <w:t xml:space="preserve"> </w:t>
            </w:r>
            <w:r w:rsidRPr="001412B7">
              <w:rPr>
                <w:sz w:val="24"/>
                <w:szCs w:val="24"/>
                <w:lang w:val="ru-RU"/>
              </w:rPr>
              <w:t>учебника</w:t>
            </w:r>
            <w:r w:rsidRPr="001412B7">
              <w:rPr>
                <w:spacing w:val="17"/>
                <w:sz w:val="24"/>
                <w:szCs w:val="24"/>
                <w:lang w:val="ru-RU"/>
              </w:rPr>
              <w:t xml:space="preserve"> </w:t>
            </w:r>
            <w:r w:rsidRPr="001412B7">
              <w:rPr>
                <w:sz w:val="24"/>
                <w:szCs w:val="24"/>
                <w:lang w:val="ru-RU"/>
              </w:rPr>
              <w:t>биологии»</w:t>
            </w:r>
          </w:p>
          <w:p w:rsidR="001A5B40" w:rsidRPr="001412B7" w:rsidRDefault="001A5B40" w:rsidP="001A5B40">
            <w:pPr>
              <w:pStyle w:val="TableParagraph"/>
              <w:ind w:left="104"/>
              <w:jc w:val="both"/>
              <w:rPr>
                <w:sz w:val="24"/>
                <w:szCs w:val="24"/>
                <w:lang w:val="ru-RU"/>
              </w:rPr>
            </w:pPr>
            <w:r w:rsidRPr="001412B7">
              <w:rPr>
                <w:sz w:val="24"/>
                <w:szCs w:val="24"/>
                <w:lang w:val="ru-RU"/>
              </w:rPr>
              <w:t>«Изучение</w:t>
            </w:r>
            <w:r w:rsidRPr="001412B7">
              <w:rPr>
                <w:spacing w:val="29"/>
                <w:sz w:val="24"/>
                <w:szCs w:val="24"/>
                <w:lang w:val="ru-RU"/>
              </w:rPr>
              <w:t xml:space="preserve"> </w:t>
            </w:r>
            <w:r w:rsidRPr="001412B7">
              <w:rPr>
                <w:sz w:val="24"/>
                <w:szCs w:val="24"/>
                <w:lang w:val="ru-RU"/>
              </w:rPr>
              <w:t>химии</w:t>
            </w:r>
            <w:r w:rsidRPr="001412B7">
              <w:rPr>
                <w:spacing w:val="20"/>
                <w:sz w:val="24"/>
                <w:szCs w:val="24"/>
                <w:lang w:val="ru-RU"/>
              </w:rPr>
              <w:t xml:space="preserve"> </w:t>
            </w:r>
            <w:r w:rsidRPr="001412B7">
              <w:rPr>
                <w:sz w:val="24"/>
                <w:szCs w:val="24"/>
                <w:lang w:val="ru-RU"/>
              </w:rPr>
              <w:t>методом</w:t>
            </w:r>
            <w:r w:rsidRPr="001412B7">
              <w:rPr>
                <w:spacing w:val="21"/>
                <w:sz w:val="24"/>
                <w:szCs w:val="24"/>
                <w:lang w:val="ru-RU"/>
              </w:rPr>
              <w:t xml:space="preserve"> </w:t>
            </w:r>
            <w:r w:rsidRPr="001412B7">
              <w:rPr>
                <w:sz w:val="24"/>
                <w:szCs w:val="24"/>
                <w:lang w:val="ru-RU"/>
              </w:rPr>
              <w:t>научного</w:t>
            </w:r>
            <w:r w:rsidRPr="001412B7">
              <w:rPr>
                <w:spacing w:val="-57"/>
                <w:sz w:val="24"/>
                <w:szCs w:val="24"/>
                <w:lang w:val="ru-RU"/>
              </w:rPr>
              <w:t xml:space="preserve"> </w:t>
            </w:r>
            <w:r w:rsidRPr="001412B7">
              <w:rPr>
                <w:sz w:val="24"/>
                <w:szCs w:val="24"/>
                <w:lang w:val="ru-RU"/>
              </w:rPr>
              <w:t>исследования»</w:t>
            </w:r>
          </w:p>
        </w:tc>
      </w:tr>
      <w:tr w:rsidR="001A5B40" w:rsidRPr="001412B7" w:rsidTr="001A5B40">
        <w:trPr>
          <w:trHeight w:val="277"/>
          <w:jc w:val="center"/>
        </w:trPr>
        <w:tc>
          <w:tcPr>
            <w:tcW w:w="9576" w:type="dxa"/>
            <w:gridSpan w:val="3"/>
          </w:tcPr>
          <w:p w:rsidR="001A5B40" w:rsidRPr="001412B7" w:rsidRDefault="001A5B40" w:rsidP="001A5B40">
            <w:pPr>
              <w:pStyle w:val="TableParagraph"/>
              <w:ind w:left="2519" w:right="2510"/>
              <w:jc w:val="both"/>
              <w:rPr>
                <w:b/>
                <w:i/>
                <w:sz w:val="24"/>
                <w:szCs w:val="24"/>
                <w:lang w:val="ru-RU"/>
              </w:rPr>
            </w:pPr>
            <w:r w:rsidRPr="001412B7">
              <w:rPr>
                <w:b/>
                <w:i/>
                <w:sz w:val="24"/>
                <w:szCs w:val="24"/>
                <w:lang w:val="ru-RU"/>
              </w:rPr>
              <w:t>На</w:t>
            </w:r>
            <w:r w:rsidRPr="001412B7">
              <w:rPr>
                <w:b/>
                <w:i/>
                <w:spacing w:val="-2"/>
                <w:sz w:val="24"/>
                <w:szCs w:val="24"/>
                <w:lang w:val="ru-RU"/>
              </w:rPr>
              <w:t xml:space="preserve"> </w:t>
            </w:r>
            <w:r w:rsidRPr="001412B7">
              <w:rPr>
                <w:b/>
                <w:i/>
                <w:sz w:val="24"/>
                <w:szCs w:val="24"/>
                <w:lang w:val="ru-RU"/>
              </w:rPr>
              <w:t>уровне</w:t>
            </w:r>
            <w:r w:rsidRPr="001412B7">
              <w:rPr>
                <w:b/>
                <w:i/>
                <w:spacing w:val="-2"/>
                <w:sz w:val="24"/>
                <w:szCs w:val="24"/>
                <w:lang w:val="ru-RU"/>
              </w:rPr>
              <w:t xml:space="preserve"> </w:t>
            </w:r>
            <w:r w:rsidRPr="001412B7">
              <w:rPr>
                <w:b/>
                <w:i/>
                <w:sz w:val="24"/>
                <w:szCs w:val="24"/>
                <w:lang w:val="ru-RU"/>
              </w:rPr>
              <w:t>среднего</w:t>
            </w:r>
            <w:r w:rsidRPr="001412B7">
              <w:rPr>
                <w:b/>
                <w:i/>
                <w:spacing w:val="-1"/>
                <w:sz w:val="24"/>
                <w:szCs w:val="24"/>
                <w:lang w:val="ru-RU"/>
              </w:rPr>
              <w:t xml:space="preserve"> </w:t>
            </w:r>
            <w:r w:rsidRPr="001412B7">
              <w:rPr>
                <w:b/>
                <w:i/>
                <w:sz w:val="24"/>
                <w:szCs w:val="24"/>
                <w:lang w:val="ru-RU"/>
              </w:rPr>
              <w:t>общего</w:t>
            </w:r>
            <w:r w:rsidRPr="001412B7">
              <w:rPr>
                <w:b/>
                <w:i/>
                <w:spacing w:val="-1"/>
                <w:sz w:val="24"/>
                <w:szCs w:val="24"/>
                <w:lang w:val="ru-RU"/>
              </w:rPr>
              <w:t xml:space="preserve"> </w:t>
            </w:r>
            <w:r w:rsidRPr="001412B7">
              <w:rPr>
                <w:b/>
                <w:i/>
                <w:sz w:val="24"/>
                <w:szCs w:val="24"/>
                <w:lang w:val="ru-RU"/>
              </w:rPr>
              <w:t>образования</w:t>
            </w:r>
          </w:p>
        </w:tc>
      </w:tr>
      <w:tr w:rsidR="001A5B40" w:rsidRPr="001412B7" w:rsidTr="001A5B40">
        <w:trPr>
          <w:trHeight w:val="552"/>
          <w:jc w:val="center"/>
        </w:trPr>
        <w:tc>
          <w:tcPr>
            <w:tcW w:w="3194" w:type="dxa"/>
          </w:tcPr>
          <w:p w:rsidR="001A5B40" w:rsidRPr="001412B7" w:rsidRDefault="001A5B40" w:rsidP="001A5B40">
            <w:pPr>
              <w:pStyle w:val="TableParagraph"/>
              <w:jc w:val="both"/>
              <w:rPr>
                <w:sz w:val="24"/>
                <w:szCs w:val="24"/>
              </w:rPr>
            </w:pPr>
            <w:r w:rsidRPr="001412B7">
              <w:rPr>
                <w:sz w:val="24"/>
                <w:szCs w:val="24"/>
              </w:rPr>
              <w:t>Гражданско-патриотическое, Духовно-нравственное</w:t>
            </w:r>
          </w:p>
        </w:tc>
        <w:tc>
          <w:tcPr>
            <w:tcW w:w="1599" w:type="dxa"/>
          </w:tcPr>
          <w:p w:rsidR="001A5B40" w:rsidRPr="001412B7" w:rsidRDefault="001A5B40" w:rsidP="001A5B40">
            <w:pPr>
              <w:pStyle w:val="TableParagraph"/>
              <w:ind w:left="109"/>
              <w:jc w:val="center"/>
              <w:rPr>
                <w:sz w:val="24"/>
                <w:szCs w:val="24"/>
              </w:rPr>
            </w:pPr>
            <w:r w:rsidRPr="001412B7">
              <w:rPr>
                <w:sz w:val="24"/>
                <w:szCs w:val="24"/>
              </w:rPr>
              <w:t>10-11</w:t>
            </w:r>
          </w:p>
        </w:tc>
        <w:tc>
          <w:tcPr>
            <w:tcW w:w="4783" w:type="dxa"/>
          </w:tcPr>
          <w:p w:rsidR="001A5B40" w:rsidRPr="001412B7" w:rsidRDefault="001A5B40" w:rsidP="001A5B40">
            <w:pPr>
              <w:pStyle w:val="TableParagraph"/>
              <w:ind w:left="104"/>
              <w:jc w:val="both"/>
              <w:rPr>
                <w:sz w:val="24"/>
                <w:szCs w:val="24"/>
                <w:lang w:val="ru-RU"/>
              </w:rPr>
            </w:pPr>
            <w:r w:rsidRPr="001412B7">
              <w:rPr>
                <w:sz w:val="24"/>
                <w:szCs w:val="24"/>
                <w:lang w:val="ru-RU"/>
              </w:rPr>
              <w:t xml:space="preserve"> «Разговоры</w:t>
            </w:r>
            <w:r w:rsidRPr="001412B7">
              <w:rPr>
                <w:spacing w:val="14"/>
                <w:sz w:val="24"/>
                <w:szCs w:val="24"/>
                <w:lang w:val="ru-RU"/>
              </w:rPr>
              <w:t xml:space="preserve"> </w:t>
            </w:r>
            <w:r w:rsidRPr="001412B7">
              <w:rPr>
                <w:sz w:val="24"/>
                <w:szCs w:val="24"/>
                <w:lang w:val="ru-RU"/>
              </w:rPr>
              <w:t>о</w:t>
            </w:r>
            <w:r w:rsidRPr="001412B7">
              <w:rPr>
                <w:spacing w:val="19"/>
                <w:sz w:val="24"/>
                <w:szCs w:val="24"/>
                <w:lang w:val="ru-RU"/>
              </w:rPr>
              <w:t xml:space="preserve"> </w:t>
            </w:r>
            <w:proofErr w:type="gramStart"/>
            <w:r w:rsidRPr="001412B7">
              <w:rPr>
                <w:sz w:val="24"/>
                <w:szCs w:val="24"/>
                <w:lang w:val="ru-RU"/>
              </w:rPr>
              <w:t>важном</w:t>
            </w:r>
            <w:proofErr w:type="gramEnd"/>
            <w:r w:rsidRPr="001412B7">
              <w:rPr>
                <w:sz w:val="24"/>
                <w:szCs w:val="24"/>
                <w:lang w:val="ru-RU"/>
              </w:rPr>
              <w:t>»,  «Физика в задачах»</w:t>
            </w:r>
          </w:p>
        </w:tc>
      </w:tr>
      <w:tr w:rsidR="001A5B40" w:rsidRPr="001412B7" w:rsidTr="001A5B40">
        <w:trPr>
          <w:trHeight w:val="273"/>
          <w:jc w:val="center"/>
        </w:trPr>
        <w:tc>
          <w:tcPr>
            <w:tcW w:w="3194" w:type="dxa"/>
          </w:tcPr>
          <w:p w:rsidR="001A5B40" w:rsidRPr="001412B7" w:rsidRDefault="001A5B40" w:rsidP="001A5B40">
            <w:pPr>
              <w:pStyle w:val="TableParagraph"/>
              <w:jc w:val="both"/>
              <w:rPr>
                <w:sz w:val="24"/>
                <w:szCs w:val="24"/>
              </w:rPr>
            </w:pPr>
            <w:r w:rsidRPr="001412B7">
              <w:rPr>
                <w:sz w:val="24"/>
                <w:szCs w:val="24"/>
              </w:rPr>
              <w:t>Социальное</w:t>
            </w:r>
          </w:p>
        </w:tc>
        <w:tc>
          <w:tcPr>
            <w:tcW w:w="1599" w:type="dxa"/>
          </w:tcPr>
          <w:p w:rsidR="001A5B40" w:rsidRPr="001412B7" w:rsidRDefault="001A5B40" w:rsidP="001A5B40">
            <w:pPr>
              <w:pStyle w:val="TableParagraph"/>
              <w:ind w:left="109"/>
              <w:jc w:val="center"/>
              <w:rPr>
                <w:sz w:val="24"/>
                <w:szCs w:val="24"/>
              </w:rPr>
            </w:pPr>
            <w:r w:rsidRPr="001412B7">
              <w:rPr>
                <w:sz w:val="24"/>
                <w:szCs w:val="24"/>
              </w:rPr>
              <w:t>10-11</w:t>
            </w:r>
          </w:p>
        </w:tc>
        <w:tc>
          <w:tcPr>
            <w:tcW w:w="4783" w:type="dxa"/>
          </w:tcPr>
          <w:p w:rsidR="001A5B40" w:rsidRPr="001412B7" w:rsidRDefault="001A5B40" w:rsidP="001A5B40">
            <w:pPr>
              <w:pStyle w:val="TableParagraph"/>
              <w:ind w:left="104"/>
              <w:jc w:val="both"/>
              <w:rPr>
                <w:sz w:val="24"/>
                <w:szCs w:val="24"/>
                <w:lang w:val="ru-RU"/>
              </w:rPr>
            </w:pPr>
            <w:r w:rsidRPr="001412B7">
              <w:rPr>
                <w:sz w:val="24"/>
                <w:szCs w:val="24"/>
                <w:lang w:val="ru-RU"/>
              </w:rPr>
              <w:t xml:space="preserve"> «Культура страны изучаемого языка»</w:t>
            </w:r>
          </w:p>
          <w:p w:rsidR="001A5B40" w:rsidRPr="001412B7" w:rsidRDefault="001A5B40" w:rsidP="001A5B40">
            <w:pPr>
              <w:pStyle w:val="TableParagraph"/>
              <w:ind w:left="104"/>
              <w:jc w:val="both"/>
              <w:rPr>
                <w:sz w:val="24"/>
                <w:szCs w:val="24"/>
                <w:lang w:val="ru-RU"/>
              </w:rPr>
            </w:pPr>
            <w:r w:rsidRPr="001412B7">
              <w:rPr>
                <w:sz w:val="24"/>
                <w:szCs w:val="24"/>
                <w:lang w:val="ru-RU"/>
              </w:rPr>
              <w:t>«Тайны русского языка»</w:t>
            </w:r>
          </w:p>
        </w:tc>
      </w:tr>
      <w:tr w:rsidR="001A5B40" w:rsidRPr="001412B7" w:rsidTr="001A5B40">
        <w:trPr>
          <w:trHeight w:val="551"/>
          <w:jc w:val="center"/>
        </w:trPr>
        <w:tc>
          <w:tcPr>
            <w:tcW w:w="3194" w:type="dxa"/>
          </w:tcPr>
          <w:p w:rsidR="001A5B40" w:rsidRPr="001412B7" w:rsidRDefault="001A5B40" w:rsidP="001A5B40">
            <w:pPr>
              <w:pStyle w:val="TableParagraph"/>
              <w:jc w:val="both"/>
              <w:rPr>
                <w:sz w:val="24"/>
                <w:szCs w:val="24"/>
              </w:rPr>
            </w:pPr>
            <w:r w:rsidRPr="001412B7">
              <w:rPr>
                <w:sz w:val="24"/>
                <w:szCs w:val="24"/>
              </w:rPr>
              <w:t>Общеинтеллектуальное</w:t>
            </w:r>
          </w:p>
        </w:tc>
        <w:tc>
          <w:tcPr>
            <w:tcW w:w="1599" w:type="dxa"/>
          </w:tcPr>
          <w:p w:rsidR="001A5B40" w:rsidRPr="001412B7" w:rsidRDefault="001A5B40" w:rsidP="001A5B40">
            <w:pPr>
              <w:pStyle w:val="TableParagraph"/>
              <w:ind w:left="109"/>
              <w:jc w:val="center"/>
              <w:rPr>
                <w:sz w:val="24"/>
                <w:szCs w:val="24"/>
              </w:rPr>
            </w:pPr>
            <w:r w:rsidRPr="001412B7">
              <w:rPr>
                <w:sz w:val="24"/>
                <w:szCs w:val="24"/>
              </w:rPr>
              <w:t>10-11</w:t>
            </w:r>
          </w:p>
        </w:tc>
        <w:tc>
          <w:tcPr>
            <w:tcW w:w="4783" w:type="dxa"/>
          </w:tcPr>
          <w:p w:rsidR="001A5B40" w:rsidRPr="001412B7" w:rsidRDefault="001A5B40" w:rsidP="001A5B40">
            <w:pPr>
              <w:pStyle w:val="TableParagraph"/>
              <w:ind w:left="104"/>
              <w:jc w:val="both"/>
              <w:rPr>
                <w:sz w:val="24"/>
                <w:szCs w:val="24"/>
                <w:lang w:val="ru-RU"/>
              </w:rPr>
            </w:pPr>
            <w:r w:rsidRPr="001412B7">
              <w:rPr>
                <w:sz w:val="24"/>
                <w:szCs w:val="24"/>
                <w:lang w:val="ru-RU"/>
              </w:rPr>
              <w:t>«Решение</w:t>
            </w:r>
            <w:r w:rsidRPr="001412B7">
              <w:rPr>
                <w:spacing w:val="-3"/>
                <w:sz w:val="24"/>
                <w:szCs w:val="24"/>
                <w:lang w:val="ru-RU"/>
              </w:rPr>
              <w:t xml:space="preserve"> </w:t>
            </w:r>
            <w:r w:rsidRPr="001412B7">
              <w:rPr>
                <w:sz w:val="24"/>
                <w:szCs w:val="24"/>
                <w:lang w:val="ru-RU"/>
              </w:rPr>
              <w:t>задач</w:t>
            </w:r>
            <w:r w:rsidRPr="001412B7">
              <w:rPr>
                <w:spacing w:val="-3"/>
                <w:sz w:val="24"/>
                <w:szCs w:val="24"/>
                <w:lang w:val="ru-RU"/>
              </w:rPr>
              <w:t xml:space="preserve"> </w:t>
            </w:r>
            <w:r w:rsidRPr="001412B7">
              <w:rPr>
                <w:sz w:val="24"/>
                <w:szCs w:val="24"/>
                <w:lang w:val="ru-RU"/>
              </w:rPr>
              <w:t>по</w:t>
            </w:r>
            <w:r w:rsidRPr="001412B7">
              <w:rPr>
                <w:spacing w:val="-6"/>
                <w:sz w:val="24"/>
                <w:szCs w:val="24"/>
                <w:lang w:val="ru-RU"/>
              </w:rPr>
              <w:t xml:space="preserve"> </w:t>
            </w:r>
            <w:r w:rsidRPr="001412B7">
              <w:rPr>
                <w:sz w:val="24"/>
                <w:szCs w:val="24"/>
                <w:lang w:val="ru-RU"/>
              </w:rPr>
              <w:t>органической</w:t>
            </w:r>
            <w:r w:rsidRPr="001412B7">
              <w:rPr>
                <w:spacing w:val="-1"/>
                <w:sz w:val="24"/>
                <w:szCs w:val="24"/>
                <w:lang w:val="ru-RU"/>
              </w:rPr>
              <w:t xml:space="preserve"> </w:t>
            </w:r>
            <w:r w:rsidRPr="001412B7">
              <w:rPr>
                <w:sz w:val="24"/>
                <w:szCs w:val="24"/>
                <w:lang w:val="ru-RU"/>
              </w:rPr>
              <w:t>химии</w:t>
            </w:r>
          </w:p>
          <w:p w:rsidR="001A5B40" w:rsidRPr="001412B7" w:rsidRDefault="001A5B40" w:rsidP="001A5B40">
            <w:pPr>
              <w:pStyle w:val="TableParagraph"/>
              <w:ind w:left="104"/>
              <w:jc w:val="both"/>
              <w:rPr>
                <w:sz w:val="24"/>
                <w:szCs w:val="24"/>
                <w:lang w:val="ru-RU"/>
              </w:rPr>
            </w:pPr>
            <w:r w:rsidRPr="001412B7">
              <w:rPr>
                <w:sz w:val="24"/>
                <w:szCs w:val="24"/>
                <w:lang w:val="ru-RU"/>
              </w:rPr>
              <w:t>повышенного</w:t>
            </w:r>
            <w:r w:rsidRPr="001412B7">
              <w:rPr>
                <w:spacing w:val="-3"/>
                <w:sz w:val="24"/>
                <w:szCs w:val="24"/>
                <w:lang w:val="ru-RU"/>
              </w:rPr>
              <w:t xml:space="preserve"> </w:t>
            </w:r>
            <w:r w:rsidRPr="001412B7">
              <w:rPr>
                <w:sz w:val="24"/>
                <w:szCs w:val="24"/>
                <w:lang w:val="ru-RU"/>
              </w:rPr>
              <w:t>уровня</w:t>
            </w:r>
            <w:r w:rsidRPr="001412B7">
              <w:rPr>
                <w:spacing w:val="-2"/>
                <w:sz w:val="24"/>
                <w:szCs w:val="24"/>
                <w:lang w:val="ru-RU"/>
              </w:rPr>
              <w:t xml:space="preserve"> </w:t>
            </w:r>
            <w:r w:rsidRPr="001412B7">
              <w:rPr>
                <w:sz w:val="24"/>
                <w:szCs w:val="24"/>
                <w:lang w:val="ru-RU"/>
              </w:rPr>
              <w:t>сложности»</w:t>
            </w:r>
          </w:p>
        </w:tc>
      </w:tr>
      <w:tr w:rsidR="001A5B40" w:rsidRPr="001412B7" w:rsidTr="001A5B40">
        <w:trPr>
          <w:trHeight w:val="278"/>
          <w:jc w:val="center"/>
        </w:trPr>
        <w:tc>
          <w:tcPr>
            <w:tcW w:w="3194" w:type="dxa"/>
          </w:tcPr>
          <w:p w:rsidR="001A5B40" w:rsidRPr="001412B7" w:rsidRDefault="001A5B40" w:rsidP="001A5B40">
            <w:pPr>
              <w:pStyle w:val="TableParagraph"/>
              <w:jc w:val="both"/>
              <w:rPr>
                <w:sz w:val="24"/>
                <w:szCs w:val="24"/>
              </w:rPr>
            </w:pPr>
            <w:r w:rsidRPr="001412B7">
              <w:rPr>
                <w:sz w:val="24"/>
                <w:szCs w:val="24"/>
              </w:rPr>
              <w:t>Общекультурное</w:t>
            </w:r>
          </w:p>
        </w:tc>
        <w:tc>
          <w:tcPr>
            <w:tcW w:w="1599" w:type="dxa"/>
          </w:tcPr>
          <w:p w:rsidR="001A5B40" w:rsidRPr="001412B7" w:rsidRDefault="001A5B40" w:rsidP="001A5B40">
            <w:pPr>
              <w:pStyle w:val="TableParagraph"/>
              <w:ind w:left="109"/>
              <w:jc w:val="center"/>
              <w:rPr>
                <w:sz w:val="24"/>
                <w:szCs w:val="24"/>
              </w:rPr>
            </w:pPr>
            <w:r w:rsidRPr="001412B7">
              <w:rPr>
                <w:sz w:val="24"/>
                <w:szCs w:val="24"/>
              </w:rPr>
              <w:t>10-11</w:t>
            </w:r>
          </w:p>
        </w:tc>
        <w:tc>
          <w:tcPr>
            <w:tcW w:w="4783" w:type="dxa"/>
          </w:tcPr>
          <w:p w:rsidR="001A5B40" w:rsidRPr="001412B7" w:rsidRDefault="001A5B40" w:rsidP="001A5B40">
            <w:pPr>
              <w:pStyle w:val="TableParagraph"/>
              <w:ind w:left="104"/>
              <w:jc w:val="both"/>
              <w:rPr>
                <w:sz w:val="24"/>
                <w:szCs w:val="24"/>
              </w:rPr>
            </w:pPr>
            <w:r w:rsidRPr="001412B7">
              <w:rPr>
                <w:sz w:val="24"/>
                <w:szCs w:val="24"/>
              </w:rPr>
              <w:t>«Оживляя страницы книг»</w:t>
            </w:r>
          </w:p>
        </w:tc>
      </w:tr>
      <w:tr w:rsidR="001A5B40" w:rsidRPr="001412B7" w:rsidTr="001A5B40">
        <w:trPr>
          <w:trHeight w:val="552"/>
          <w:jc w:val="center"/>
        </w:trPr>
        <w:tc>
          <w:tcPr>
            <w:tcW w:w="3194" w:type="dxa"/>
          </w:tcPr>
          <w:p w:rsidR="001A5B40" w:rsidRPr="001412B7" w:rsidRDefault="001A5B40" w:rsidP="001A5B40">
            <w:pPr>
              <w:pStyle w:val="TableParagraph"/>
              <w:jc w:val="both"/>
              <w:rPr>
                <w:sz w:val="24"/>
                <w:szCs w:val="24"/>
              </w:rPr>
            </w:pPr>
            <w:r w:rsidRPr="001412B7">
              <w:rPr>
                <w:sz w:val="24"/>
                <w:szCs w:val="24"/>
              </w:rPr>
              <w:t>Спортивно-оздоровительное</w:t>
            </w:r>
          </w:p>
        </w:tc>
        <w:tc>
          <w:tcPr>
            <w:tcW w:w="1599" w:type="dxa"/>
          </w:tcPr>
          <w:p w:rsidR="001A5B40" w:rsidRPr="001412B7" w:rsidRDefault="001A5B40" w:rsidP="001A5B40">
            <w:pPr>
              <w:pStyle w:val="TableParagraph"/>
              <w:ind w:left="109"/>
              <w:jc w:val="center"/>
              <w:rPr>
                <w:sz w:val="24"/>
                <w:szCs w:val="24"/>
              </w:rPr>
            </w:pPr>
            <w:r w:rsidRPr="001412B7">
              <w:rPr>
                <w:sz w:val="24"/>
                <w:szCs w:val="24"/>
              </w:rPr>
              <w:t>10-11</w:t>
            </w:r>
          </w:p>
        </w:tc>
        <w:tc>
          <w:tcPr>
            <w:tcW w:w="4783" w:type="dxa"/>
          </w:tcPr>
          <w:p w:rsidR="001A5B40" w:rsidRPr="001412B7" w:rsidRDefault="001A5B40" w:rsidP="001A5B40">
            <w:pPr>
              <w:pStyle w:val="TableParagraph"/>
              <w:ind w:left="104"/>
              <w:jc w:val="both"/>
              <w:rPr>
                <w:sz w:val="24"/>
                <w:szCs w:val="24"/>
              </w:rPr>
            </w:pPr>
            <w:r w:rsidRPr="001412B7">
              <w:rPr>
                <w:sz w:val="24"/>
                <w:szCs w:val="24"/>
              </w:rPr>
              <w:t>«Основы</w:t>
            </w:r>
            <w:r w:rsidRPr="001412B7">
              <w:rPr>
                <w:spacing w:val="-4"/>
                <w:sz w:val="24"/>
                <w:szCs w:val="24"/>
              </w:rPr>
              <w:t xml:space="preserve"> </w:t>
            </w:r>
            <w:r w:rsidRPr="001412B7">
              <w:rPr>
                <w:sz w:val="24"/>
                <w:szCs w:val="24"/>
              </w:rPr>
              <w:t>здорового</w:t>
            </w:r>
            <w:r w:rsidRPr="001412B7">
              <w:rPr>
                <w:spacing w:val="-6"/>
                <w:sz w:val="24"/>
                <w:szCs w:val="24"/>
              </w:rPr>
              <w:t xml:space="preserve"> </w:t>
            </w:r>
            <w:r w:rsidRPr="001412B7">
              <w:rPr>
                <w:sz w:val="24"/>
                <w:szCs w:val="24"/>
              </w:rPr>
              <w:t>образа</w:t>
            </w:r>
            <w:r w:rsidRPr="001412B7">
              <w:rPr>
                <w:spacing w:val="-2"/>
                <w:sz w:val="24"/>
                <w:szCs w:val="24"/>
              </w:rPr>
              <w:t xml:space="preserve"> </w:t>
            </w:r>
            <w:r w:rsidRPr="001412B7">
              <w:rPr>
                <w:sz w:val="24"/>
                <w:szCs w:val="24"/>
              </w:rPr>
              <w:t>жизни»</w:t>
            </w:r>
          </w:p>
          <w:p w:rsidR="001A5B40" w:rsidRPr="001412B7" w:rsidRDefault="001A5B40" w:rsidP="001A5B40">
            <w:pPr>
              <w:pStyle w:val="TableParagraph"/>
              <w:ind w:left="104"/>
              <w:jc w:val="both"/>
              <w:rPr>
                <w:sz w:val="24"/>
                <w:szCs w:val="24"/>
              </w:rPr>
            </w:pPr>
          </w:p>
        </w:tc>
      </w:tr>
    </w:tbl>
    <w:p w:rsidR="001A5B40" w:rsidRDefault="001A5B40" w:rsidP="001A5B40">
      <w:pPr>
        <w:pStyle w:val="3"/>
        <w:spacing w:before="0"/>
        <w:ind w:firstLine="851"/>
        <w:rPr>
          <w:rFonts w:ascii="Times New Roman" w:hAnsi="Times New Roman"/>
          <w:sz w:val="24"/>
          <w:szCs w:val="24"/>
        </w:rPr>
      </w:pPr>
    </w:p>
    <w:p w:rsidR="001A5B40" w:rsidRPr="001412B7"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 xml:space="preserve">        Модуль</w:t>
      </w:r>
      <w:r w:rsidRPr="001412B7">
        <w:rPr>
          <w:rFonts w:ascii="Times New Roman" w:hAnsi="Times New Roman"/>
          <w:spacing w:val="-1"/>
          <w:sz w:val="24"/>
          <w:szCs w:val="24"/>
        </w:rPr>
        <w:t xml:space="preserve"> </w:t>
      </w:r>
      <w:r w:rsidRPr="001412B7">
        <w:rPr>
          <w:rFonts w:ascii="Times New Roman" w:hAnsi="Times New Roman"/>
          <w:sz w:val="24"/>
          <w:szCs w:val="24"/>
        </w:rPr>
        <w:t>«Классное</w:t>
      </w:r>
      <w:r w:rsidRPr="001412B7">
        <w:rPr>
          <w:rFonts w:ascii="Times New Roman" w:hAnsi="Times New Roman"/>
          <w:spacing w:val="-1"/>
          <w:sz w:val="24"/>
          <w:szCs w:val="24"/>
        </w:rPr>
        <w:t xml:space="preserve"> </w:t>
      </w:r>
      <w:r w:rsidRPr="001412B7">
        <w:rPr>
          <w:rFonts w:ascii="Times New Roman" w:hAnsi="Times New Roman"/>
          <w:sz w:val="24"/>
          <w:szCs w:val="24"/>
        </w:rPr>
        <w:t>руководство»</w:t>
      </w:r>
    </w:p>
    <w:p w:rsidR="001A5B40" w:rsidRPr="001412B7" w:rsidRDefault="001A5B40" w:rsidP="001A5B40">
      <w:pPr>
        <w:pStyle w:val="a3"/>
        <w:ind w:left="0" w:right="117" w:firstLine="851"/>
      </w:pPr>
      <w:r w:rsidRPr="001412B7">
        <w:t>Осуществляя работу с классом, педагог (классный руководитель) организует работу с</w:t>
      </w:r>
      <w:r w:rsidRPr="001412B7">
        <w:rPr>
          <w:spacing w:val="1"/>
        </w:rPr>
        <w:t xml:space="preserve"> </w:t>
      </w:r>
      <w:r w:rsidRPr="001412B7">
        <w:t>коллективом класса; индивидуальную работу с учащимися вверенного ему класса; работу с</w:t>
      </w:r>
      <w:r w:rsidRPr="001412B7">
        <w:rPr>
          <w:spacing w:val="1"/>
        </w:rPr>
        <w:t xml:space="preserve"> </w:t>
      </w:r>
      <w:r w:rsidRPr="001412B7">
        <w:t>учителями,</w:t>
      </w:r>
      <w:r w:rsidRPr="001412B7">
        <w:rPr>
          <w:spacing w:val="1"/>
        </w:rPr>
        <w:t xml:space="preserve"> </w:t>
      </w:r>
      <w:r w:rsidRPr="001412B7">
        <w:t>преподающими</w:t>
      </w:r>
      <w:r w:rsidRPr="001412B7">
        <w:rPr>
          <w:spacing w:val="1"/>
        </w:rPr>
        <w:t xml:space="preserve"> </w:t>
      </w:r>
      <w:r w:rsidRPr="001412B7">
        <w:t>в</w:t>
      </w:r>
      <w:r w:rsidRPr="001412B7">
        <w:rPr>
          <w:spacing w:val="1"/>
        </w:rPr>
        <w:t xml:space="preserve"> </w:t>
      </w:r>
      <w:r w:rsidRPr="001412B7">
        <w:t>данном</w:t>
      </w:r>
      <w:r w:rsidRPr="001412B7">
        <w:rPr>
          <w:spacing w:val="1"/>
        </w:rPr>
        <w:t xml:space="preserve"> </w:t>
      </w:r>
      <w:r w:rsidRPr="001412B7">
        <w:t>классе;</w:t>
      </w:r>
      <w:r w:rsidRPr="001412B7">
        <w:rPr>
          <w:spacing w:val="1"/>
        </w:rPr>
        <w:t xml:space="preserve"> </w:t>
      </w:r>
      <w:r w:rsidRPr="001412B7">
        <w:t>работу</w:t>
      </w:r>
      <w:r w:rsidRPr="001412B7">
        <w:rPr>
          <w:spacing w:val="1"/>
        </w:rPr>
        <w:t xml:space="preserve"> </w:t>
      </w:r>
      <w:r w:rsidRPr="001412B7">
        <w:t>с</w:t>
      </w:r>
      <w:r w:rsidRPr="001412B7">
        <w:rPr>
          <w:spacing w:val="1"/>
        </w:rPr>
        <w:t xml:space="preserve"> </w:t>
      </w:r>
      <w:r w:rsidRPr="001412B7">
        <w:t>родителями</w:t>
      </w:r>
      <w:r w:rsidRPr="001412B7">
        <w:rPr>
          <w:spacing w:val="1"/>
        </w:rPr>
        <w:t xml:space="preserve"> </w:t>
      </w:r>
      <w:r w:rsidRPr="001412B7">
        <w:t>учащихся</w:t>
      </w:r>
      <w:r w:rsidRPr="001412B7">
        <w:rPr>
          <w:spacing w:val="1"/>
        </w:rPr>
        <w:t xml:space="preserve"> </w:t>
      </w:r>
      <w:r w:rsidRPr="001412B7">
        <w:t>или</w:t>
      </w:r>
      <w:r w:rsidRPr="001412B7">
        <w:rPr>
          <w:spacing w:val="1"/>
        </w:rPr>
        <w:t xml:space="preserve"> </w:t>
      </w:r>
      <w:r w:rsidRPr="001412B7">
        <w:t>их</w:t>
      </w:r>
      <w:r w:rsidRPr="001412B7">
        <w:rPr>
          <w:spacing w:val="1"/>
        </w:rPr>
        <w:t xml:space="preserve"> </w:t>
      </w:r>
      <w:r w:rsidRPr="001412B7">
        <w:t>законными</w:t>
      </w:r>
      <w:r w:rsidRPr="001412B7">
        <w:rPr>
          <w:spacing w:val="-3"/>
        </w:rPr>
        <w:t xml:space="preserve"> </w:t>
      </w:r>
      <w:r w:rsidRPr="001412B7">
        <w:t>представителями.</w:t>
      </w:r>
    </w:p>
    <w:p w:rsidR="001A5B40" w:rsidRPr="001412B7"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Работа</w:t>
      </w:r>
      <w:r w:rsidRPr="001412B7">
        <w:rPr>
          <w:rFonts w:ascii="Times New Roman" w:hAnsi="Times New Roman"/>
          <w:spacing w:val="-1"/>
          <w:sz w:val="24"/>
          <w:szCs w:val="24"/>
        </w:rPr>
        <w:t xml:space="preserve"> </w:t>
      </w:r>
      <w:r w:rsidRPr="001412B7">
        <w:rPr>
          <w:rFonts w:ascii="Times New Roman" w:hAnsi="Times New Roman"/>
          <w:sz w:val="24"/>
          <w:szCs w:val="24"/>
        </w:rPr>
        <w:t>с</w:t>
      </w:r>
      <w:r w:rsidRPr="001412B7">
        <w:rPr>
          <w:rFonts w:ascii="Times New Roman" w:hAnsi="Times New Roman"/>
          <w:spacing w:val="-2"/>
          <w:sz w:val="24"/>
          <w:szCs w:val="24"/>
        </w:rPr>
        <w:t xml:space="preserve"> </w:t>
      </w:r>
      <w:r w:rsidRPr="001412B7">
        <w:rPr>
          <w:rFonts w:ascii="Times New Roman" w:hAnsi="Times New Roman"/>
          <w:sz w:val="24"/>
          <w:szCs w:val="24"/>
        </w:rPr>
        <w:t>классным</w:t>
      </w:r>
      <w:r w:rsidRPr="001412B7">
        <w:rPr>
          <w:rFonts w:ascii="Times New Roman" w:hAnsi="Times New Roman"/>
          <w:spacing w:val="-3"/>
          <w:sz w:val="24"/>
          <w:szCs w:val="24"/>
        </w:rPr>
        <w:t xml:space="preserve"> </w:t>
      </w:r>
      <w:r w:rsidRPr="001412B7">
        <w:rPr>
          <w:rFonts w:ascii="Times New Roman" w:hAnsi="Times New Roman"/>
          <w:sz w:val="24"/>
          <w:szCs w:val="24"/>
        </w:rPr>
        <w:t>коллективом:</w:t>
      </w:r>
    </w:p>
    <w:p w:rsidR="001A5B40" w:rsidRPr="001412B7" w:rsidRDefault="001A5B40" w:rsidP="000D41A3">
      <w:pPr>
        <w:pStyle w:val="af5"/>
        <w:numPr>
          <w:ilvl w:val="0"/>
          <w:numId w:val="44"/>
        </w:numPr>
        <w:tabs>
          <w:tab w:val="left" w:pos="1474"/>
        </w:tabs>
        <w:ind w:left="0" w:right="130" w:firstLine="851"/>
        <w:rPr>
          <w:sz w:val="24"/>
          <w:szCs w:val="24"/>
        </w:rPr>
      </w:pPr>
      <w:r w:rsidRPr="001412B7">
        <w:rPr>
          <w:sz w:val="24"/>
          <w:szCs w:val="24"/>
        </w:rPr>
        <w:t>инициирование</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поддержка</w:t>
      </w:r>
      <w:r w:rsidRPr="001412B7">
        <w:rPr>
          <w:spacing w:val="1"/>
          <w:sz w:val="24"/>
          <w:szCs w:val="24"/>
        </w:rPr>
        <w:t xml:space="preserve"> </w:t>
      </w:r>
      <w:r w:rsidRPr="001412B7">
        <w:rPr>
          <w:sz w:val="24"/>
          <w:szCs w:val="24"/>
        </w:rPr>
        <w:t>участия</w:t>
      </w:r>
      <w:r w:rsidRPr="001412B7">
        <w:rPr>
          <w:spacing w:val="1"/>
          <w:sz w:val="24"/>
          <w:szCs w:val="24"/>
        </w:rPr>
        <w:t xml:space="preserve"> </w:t>
      </w:r>
      <w:r w:rsidRPr="001412B7">
        <w:rPr>
          <w:sz w:val="24"/>
          <w:szCs w:val="24"/>
        </w:rPr>
        <w:t>класса</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общешкольных</w:t>
      </w:r>
      <w:r w:rsidRPr="001412B7">
        <w:rPr>
          <w:spacing w:val="1"/>
          <w:sz w:val="24"/>
          <w:szCs w:val="24"/>
        </w:rPr>
        <w:t xml:space="preserve"> </w:t>
      </w:r>
      <w:r w:rsidRPr="001412B7">
        <w:rPr>
          <w:sz w:val="24"/>
          <w:szCs w:val="24"/>
        </w:rPr>
        <w:t>ключевых</w:t>
      </w:r>
      <w:r w:rsidRPr="001412B7">
        <w:rPr>
          <w:spacing w:val="1"/>
          <w:sz w:val="24"/>
          <w:szCs w:val="24"/>
        </w:rPr>
        <w:t xml:space="preserve"> </w:t>
      </w:r>
      <w:r w:rsidRPr="001412B7">
        <w:rPr>
          <w:sz w:val="24"/>
          <w:szCs w:val="24"/>
        </w:rPr>
        <w:t>делах,</w:t>
      </w:r>
      <w:r w:rsidRPr="001412B7">
        <w:rPr>
          <w:spacing w:val="-57"/>
          <w:sz w:val="24"/>
          <w:szCs w:val="24"/>
        </w:rPr>
        <w:t xml:space="preserve"> </w:t>
      </w:r>
      <w:r w:rsidRPr="001412B7">
        <w:rPr>
          <w:sz w:val="24"/>
          <w:szCs w:val="24"/>
        </w:rPr>
        <w:t>оказание</w:t>
      </w:r>
      <w:r w:rsidRPr="001412B7">
        <w:rPr>
          <w:spacing w:val="-5"/>
          <w:sz w:val="24"/>
          <w:szCs w:val="24"/>
        </w:rPr>
        <w:t xml:space="preserve"> </w:t>
      </w:r>
      <w:r w:rsidRPr="001412B7">
        <w:rPr>
          <w:sz w:val="24"/>
          <w:szCs w:val="24"/>
        </w:rPr>
        <w:t>необходимой</w:t>
      </w:r>
      <w:r w:rsidRPr="001412B7">
        <w:rPr>
          <w:spacing w:val="-3"/>
          <w:sz w:val="24"/>
          <w:szCs w:val="24"/>
        </w:rPr>
        <w:t xml:space="preserve"> </w:t>
      </w:r>
      <w:r w:rsidRPr="001412B7">
        <w:rPr>
          <w:sz w:val="24"/>
          <w:szCs w:val="24"/>
        </w:rPr>
        <w:t>помощи</w:t>
      </w:r>
      <w:r w:rsidRPr="001412B7">
        <w:rPr>
          <w:spacing w:val="-3"/>
          <w:sz w:val="24"/>
          <w:szCs w:val="24"/>
        </w:rPr>
        <w:t xml:space="preserve"> </w:t>
      </w:r>
      <w:r w:rsidRPr="001412B7">
        <w:rPr>
          <w:sz w:val="24"/>
          <w:szCs w:val="24"/>
        </w:rPr>
        <w:t>детям</w:t>
      </w:r>
      <w:r w:rsidRPr="001412B7">
        <w:rPr>
          <w:spacing w:val="-2"/>
          <w:sz w:val="24"/>
          <w:szCs w:val="24"/>
        </w:rPr>
        <w:t xml:space="preserve"> </w:t>
      </w:r>
      <w:r w:rsidRPr="001412B7">
        <w:rPr>
          <w:sz w:val="24"/>
          <w:szCs w:val="24"/>
        </w:rPr>
        <w:t>в</w:t>
      </w:r>
      <w:r w:rsidRPr="001412B7">
        <w:rPr>
          <w:spacing w:val="3"/>
          <w:sz w:val="24"/>
          <w:szCs w:val="24"/>
        </w:rPr>
        <w:t xml:space="preserve"> </w:t>
      </w:r>
      <w:r w:rsidRPr="001412B7">
        <w:rPr>
          <w:sz w:val="24"/>
          <w:szCs w:val="24"/>
        </w:rPr>
        <w:t>их</w:t>
      </w:r>
      <w:r w:rsidRPr="001412B7">
        <w:rPr>
          <w:spacing w:val="-4"/>
          <w:sz w:val="24"/>
          <w:szCs w:val="24"/>
        </w:rPr>
        <w:t xml:space="preserve"> </w:t>
      </w:r>
      <w:r w:rsidRPr="001412B7">
        <w:rPr>
          <w:sz w:val="24"/>
          <w:szCs w:val="24"/>
        </w:rPr>
        <w:t>подготовке,</w:t>
      </w:r>
      <w:r w:rsidRPr="001412B7">
        <w:rPr>
          <w:spacing w:val="3"/>
          <w:sz w:val="24"/>
          <w:szCs w:val="24"/>
        </w:rPr>
        <w:t xml:space="preserve"> </w:t>
      </w:r>
      <w:r w:rsidRPr="001412B7">
        <w:rPr>
          <w:sz w:val="24"/>
          <w:szCs w:val="24"/>
        </w:rPr>
        <w:t>проведении</w:t>
      </w:r>
      <w:r w:rsidRPr="001412B7">
        <w:rPr>
          <w:spacing w:val="2"/>
          <w:sz w:val="24"/>
          <w:szCs w:val="24"/>
        </w:rPr>
        <w:t xml:space="preserve"> </w:t>
      </w:r>
      <w:r w:rsidRPr="001412B7">
        <w:rPr>
          <w:sz w:val="24"/>
          <w:szCs w:val="24"/>
        </w:rPr>
        <w:t>и</w:t>
      </w:r>
      <w:r w:rsidRPr="001412B7">
        <w:rPr>
          <w:spacing w:val="-3"/>
          <w:sz w:val="24"/>
          <w:szCs w:val="24"/>
        </w:rPr>
        <w:t xml:space="preserve"> </w:t>
      </w:r>
      <w:r w:rsidRPr="001412B7">
        <w:rPr>
          <w:sz w:val="24"/>
          <w:szCs w:val="24"/>
        </w:rPr>
        <w:t>анализе;</w:t>
      </w:r>
    </w:p>
    <w:p w:rsidR="001A5B40" w:rsidRPr="0040433F" w:rsidRDefault="001A5B40" w:rsidP="000D41A3">
      <w:pPr>
        <w:pStyle w:val="af5"/>
        <w:numPr>
          <w:ilvl w:val="0"/>
          <w:numId w:val="44"/>
        </w:numPr>
        <w:tabs>
          <w:tab w:val="left" w:pos="1474"/>
        </w:tabs>
        <w:ind w:left="0" w:right="108" w:firstLine="851"/>
        <w:rPr>
          <w:sz w:val="24"/>
          <w:szCs w:val="24"/>
        </w:rPr>
      </w:pPr>
      <w:r w:rsidRPr="001412B7">
        <w:rPr>
          <w:sz w:val="24"/>
          <w:szCs w:val="24"/>
        </w:rPr>
        <w:t>организация интересных и полезных для личностного развития ребенка совместных</w:t>
      </w:r>
      <w:r w:rsidRPr="001412B7">
        <w:rPr>
          <w:spacing w:val="-57"/>
          <w:sz w:val="24"/>
          <w:szCs w:val="24"/>
        </w:rPr>
        <w:t xml:space="preserve"> </w:t>
      </w:r>
      <w:proofErr w:type="gramStart"/>
      <w:r w:rsidRPr="001412B7">
        <w:rPr>
          <w:sz w:val="24"/>
          <w:szCs w:val="24"/>
        </w:rPr>
        <w:t>дел</w:t>
      </w:r>
      <w:proofErr w:type="gramEnd"/>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учащимися</w:t>
      </w:r>
      <w:r w:rsidRPr="001412B7">
        <w:rPr>
          <w:spacing w:val="1"/>
          <w:sz w:val="24"/>
          <w:szCs w:val="24"/>
        </w:rPr>
        <w:t xml:space="preserve"> </w:t>
      </w:r>
      <w:r w:rsidRPr="001412B7">
        <w:rPr>
          <w:sz w:val="24"/>
          <w:szCs w:val="24"/>
        </w:rPr>
        <w:t>вверенного</w:t>
      </w:r>
      <w:r w:rsidRPr="001412B7">
        <w:rPr>
          <w:spacing w:val="1"/>
          <w:sz w:val="24"/>
          <w:szCs w:val="24"/>
        </w:rPr>
        <w:t xml:space="preserve"> </w:t>
      </w:r>
      <w:r w:rsidRPr="001412B7">
        <w:rPr>
          <w:sz w:val="24"/>
          <w:szCs w:val="24"/>
        </w:rPr>
        <w:t>ему</w:t>
      </w:r>
      <w:r w:rsidRPr="001412B7">
        <w:rPr>
          <w:spacing w:val="1"/>
          <w:sz w:val="24"/>
          <w:szCs w:val="24"/>
        </w:rPr>
        <w:t xml:space="preserve"> </w:t>
      </w:r>
      <w:r w:rsidRPr="001412B7">
        <w:rPr>
          <w:sz w:val="24"/>
          <w:szCs w:val="24"/>
        </w:rPr>
        <w:t>класса</w:t>
      </w:r>
      <w:r w:rsidRPr="001412B7">
        <w:rPr>
          <w:spacing w:val="1"/>
          <w:sz w:val="24"/>
          <w:szCs w:val="24"/>
        </w:rPr>
        <w:t xml:space="preserve"> </w:t>
      </w:r>
      <w:r w:rsidRPr="001412B7">
        <w:rPr>
          <w:sz w:val="24"/>
          <w:szCs w:val="24"/>
        </w:rPr>
        <w:t>(познавательной,</w:t>
      </w:r>
      <w:r w:rsidRPr="001412B7">
        <w:rPr>
          <w:spacing w:val="1"/>
          <w:sz w:val="24"/>
          <w:szCs w:val="24"/>
        </w:rPr>
        <w:t xml:space="preserve"> </w:t>
      </w:r>
      <w:r w:rsidRPr="001412B7">
        <w:rPr>
          <w:sz w:val="24"/>
          <w:szCs w:val="24"/>
        </w:rPr>
        <w:t>трудовой,</w:t>
      </w:r>
      <w:r w:rsidRPr="001412B7">
        <w:rPr>
          <w:spacing w:val="1"/>
          <w:sz w:val="24"/>
          <w:szCs w:val="24"/>
        </w:rPr>
        <w:t xml:space="preserve"> </w:t>
      </w:r>
      <w:r w:rsidRPr="001412B7">
        <w:rPr>
          <w:sz w:val="24"/>
          <w:szCs w:val="24"/>
        </w:rPr>
        <w:t>спортивно-оздоровительной, духовно-нравственной, творческой, профориентационной направленности),</w:t>
      </w:r>
      <w:r w:rsidRPr="001412B7">
        <w:rPr>
          <w:spacing w:val="-57"/>
          <w:sz w:val="24"/>
          <w:szCs w:val="24"/>
        </w:rPr>
        <w:t xml:space="preserve"> </w:t>
      </w:r>
      <w:r>
        <w:rPr>
          <w:spacing w:val="-57"/>
          <w:sz w:val="24"/>
          <w:szCs w:val="24"/>
        </w:rPr>
        <w:t xml:space="preserve">          </w:t>
      </w:r>
      <w:r w:rsidRPr="001412B7">
        <w:rPr>
          <w:sz w:val="24"/>
          <w:szCs w:val="24"/>
        </w:rPr>
        <w:t>позволяющие</w:t>
      </w:r>
      <w:r w:rsidRPr="001412B7">
        <w:rPr>
          <w:spacing w:val="23"/>
          <w:sz w:val="24"/>
          <w:szCs w:val="24"/>
        </w:rPr>
        <w:t xml:space="preserve"> </w:t>
      </w:r>
      <w:r w:rsidRPr="001412B7">
        <w:rPr>
          <w:sz w:val="24"/>
          <w:szCs w:val="24"/>
        </w:rPr>
        <w:t>с</w:t>
      </w:r>
      <w:r w:rsidRPr="001412B7">
        <w:rPr>
          <w:spacing w:val="23"/>
          <w:sz w:val="24"/>
          <w:szCs w:val="24"/>
        </w:rPr>
        <w:t xml:space="preserve"> </w:t>
      </w:r>
      <w:r w:rsidRPr="001412B7">
        <w:rPr>
          <w:sz w:val="24"/>
          <w:szCs w:val="24"/>
        </w:rPr>
        <w:t>одной</w:t>
      </w:r>
      <w:r w:rsidRPr="001412B7">
        <w:rPr>
          <w:spacing w:val="29"/>
          <w:sz w:val="24"/>
          <w:szCs w:val="24"/>
        </w:rPr>
        <w:t xml:space="preserve"> </w:t>
      </w:r>
      <w:r w:rsidRPr="001412B7">
        <w:rPr>
          <w:sz w:val="24"/>
          <w:szCs w:val="24"/>
        </w:rPr>
        <w:t>стороны,</w:t>
      </w:r>
      <w:r w:rsidRPr="001412B7">
        <w:rPr>
          <w:spacing w:val="29"/>
          <w:sz w:val="24"/>
          <w:szCs w:val="24"/>
        </w:rPr>
        <w:t xml:space="preserve"> </w:t>
      </w:r>
      <w:r w:rsidRPr="0040433F">
        <w:rPr>
          <w:sz w:val="24"/>
          <w:szCs w:val="24"/>
        </w:rPr>
        <w:t>–</w:t>
      </w:r>
      <w:r w:rsidRPr="0040433F">
        <w:rPr>
          <w:spacing w:val="24"/>
          <w:sz w:val="24"/>
          <w:szCs w:val="24"/>
        </w:rPr>
        <w:t xml:space="preserve"> </w:t>
      </w:r>
      <w:r w:rsidRPr="0040433F">
        <w:rPr>
          <w:sz w:val="24"/>
          <w:szCs w:val="24"/>
        </w:rPr>
        <w:t>вовлечь</w:t>
      </w:r>
      <w:r w:rsidRPr="0040433F">
        <w:rPr>
          <w:spacing w:val="24"/>
          <w:sz w:val="24"/>
          <w:szCs w:val="24"/>
        </w:rPr>
        <w:t xml:space="preserve"> </w:t>
      </w:r>
      <w:r w:rsidRPr="0040433F">
        <w:rPr>
          <w:sz w:val="24"/>
          <w:szCs w:val="24"/>
        </w:rPr>
        <w:t>в</w:t>
      </w:r>
      <w:r w:rsidRPr="0040433F">
        <w:rPr>
          <w:spacing w:val="31"/>
          <w:sz w:val="24"/>
          <w:szCs w:val="24"/>
        </w:rPr>
        <w:t xml:space="preserve"> </w:t>
      </w:r>
      <w:r w:rsidRPr="0040433F">
        <w:rPr>
          <w:sz w:val="24"/>
          <w:szCs w:val="24"/>
        </w:rPr>
        <w:t>них</w:t>
      </w:r>
      <w:r w:rsidRPr="0040433F">
        <w:rPr>
          <w:spacing w:val="24"/>
          <w:sz w:val="24"/>
          <w:szCs w:val="24"/>
        </w:rPr>
        <w:t xml:space="preserve"> </w:t>
      </w:r>
      <w:r w:rsidRPr="0040433F">
        <w:rPr>
          <w:sz w:val="24"/>
          <w:szCs w:val="24"/>
        </w:rPr>
        <w:t>детей</w:t>
      </w:r>
      <w:r w:rsidRPr="0040433F">
        <w:rPr>
          <w:spacing w:val="29"/>
          <w:sz w:val="24"/>
          <w:szCs w:val="24"/>
        </w:rPr>
        <w:t xml:space="preserve"> </w:t>
      </w:r>
      <w:r w:rsidRPr="0040433F">
        <w:rPr>
          <w:sz w:val="24"/>
          <w:szCs w:val="24"/>
        </w:rPr>
        <w:t>с</w:t>
      </w:r>
      <w:r w:rsidRPr="0040433F">
        <w:rPr>
          <w:spacing w:val="29"/>
          <w:sz w:val="24"/>
          <w:szCs w:val="24"/>
        </w:rPr>
        <w:t xml:space="preserve"> </w:t>
      </w:r>
      <w:r w:rsidRPr="0040433F">
        <w:rPr>
          <w:sz w:val="24"/>
          <w:szCs w:val="24"/>
        </w:rPr>
        <w:t>самыми</w:t>
      </w:r>
      <w:r w:rsidRPr="0040433F">
        <w:rPr>
          <w:spacing w:val="29"/>
          <w:sz w:val="24"/>
          <w:szCs w:val="24"/>
        </w:rPr>
        <w:t xml:space="preserve"> </w:t>
      </w:r>
      <w:r w:rsidRPr="0040433F">
        <w:rPr>
          <w:sz w:val="24"/>
          <w:szCs w:val="24"/>
        </w:rPr>
        <w:t>разными</w:t>
      </w:r>
      <w:r w:rsidRPr="0040433F">
        <w:rPr>
          <w:spacing w:val="29"/>
          <w:sz w:val="24"/>
          <w:szCs w:val="24"/>
        </w:rPr>
        <w:t xml:space="preserve"> </w:t>
      </w:r>
      <w:r w:rsidRPr="0040433F">
        <w:rPr>
          <w:sz w:val="24"/>
          <w:szCs w:val="24"/>
        </w:rPr>
        <w:t>потребностями</w:t>
      </w:r>
      <w:r w:rsidRPr="0040433F">
        <w:rPr>
          <w:spacing w:val="29"/>
          <w:sz w:val="24"/>
          <w:szCs w:val="24"/>
        </w:rPr>
        <w:t xml:space="preserve"> </w:t>
      </w:r>
      <w:r w:rsidRPr="0040433F">
        <w:rPr>
          <w:sz w:val="24"/>
          <w:szCs w:val="24"/>
        </w:rPr>
        <w:t>и</w:t>
      </w:r>
      <w:r w:rsidRPr="0040433F">
        <w:rPr>
          <w:spacing w:val="-57"/>
          <w:sz w:val="24"/>
          <w:szCs w:val="24"/>
        </w:rPr>
        <w:t xml:space="preserve"> </w:t>
      </w:r>
      <w:r w:rsidRPr="0040433F">
        <w:rPr>
          <w:sz w:val="24"/>
          <w:szCs w:val="24"/>
        </w:rPr>
        <w:t>тем</w:t>
      </w:r>
      <w:r w:rsidRPr="0040433F">
        <w:rPr>
          <w:spacing w:val="1"/>
          <w:sz w:val="24"/>
          <w:szCs w:val="24"/>
        </w:rPr>
        <w:t xml:space="preserve"> </w:t>
      </w:r>
      <w:r w:rsidRPr="0040433F">
        <w:rPr>
          <w:sz w:val="24"/>
          <w:szCs w:val="24"/>
        </w:rPr>
        <w:t>самым</w:t>
      </w:r>
      <w:r w:rsidRPr="0040433F">
        <w:rPr>
          <w:spacing w:val="1"/>
          <w:sz w:val="24"/>
          <w:szCs w:val="24"/>
        </w:rPr>
        <w:t xml:space="preserve"> </w:t>
      </w:r>
      <w:r w:rsidRPr="0040433F">
        <w:rPr>
          <w:sz w:val="24"/>
          <w:szCs w:val="24"/>
        </w:rPr>
        <w:t>дать</w:t>
      </w:r>
      <w:r w:rsidRPr="0040433F">
        <w:rPr>
          <w:spacing w:val="1"/>
          <w:sz w:val="24"/>
          <w:szCs w:val="24"/>
        </w:rPr>
        <w:t xml:space="preserve"> </w:t>
      </w:r>
      <w:r w:rsidRPr="0040433F">
        <w:rPr>
          <w:sz w:val="24"/>
          <w:szCs w:val="24"/>
        </w:rPr>
        <w:t>им</w:t>
      </w:r>
      <w:r w:rsidRPr="0040433F">
        <w:rPr>
          <w:spacing w:val="1"/>
          <w:sz w:val="24"/>
          <w:szCs w:val="24"/>
        </w:rPr>
        <w:t xml:space="preserve"> </w:t>
      </w:r>
      <w:r w:rsidRPr="0040433F">
        <w:rPr>
          <w:sz w:val="24"/>
          <w:szCs w:val="24"/>
        </w:rPr>
        <w:t>возможность</w:t>
      </w:r>
      <w:r w:rsidRPr="0040433F">
        <w:rPr>
          <w:spacing w:val="1"/>
          <w:sz w:val="24"/>
          <w:szCs w:val="24"/>
        </w:rPr>
        <w:t xml:space="preserve"> </w:t>
      </w:r>
      <w:r w:rsidRPr="0040433F">
        <w:rPr>
          <w:sz w:val="24"/>
          <w:szCs w:val="24"/>
        </w:rPr>
        <w:t>самореализоваться</w:t>
      </w:r>
      <w:r w:rsidRPr="0040433F">
        <w:rPr>
          <w:spacing w:val="1"/>
          <w:sz w:val="24"/>
          <w:szCs w:val="24"/>
        </w:rPr>
        <w:t xml:space="preserve"> </w:t>
      </w:r>
      <w:r w:rsidRPr="0040433F">
        <w:rPr>
          <w:sz w:val="24"/>
          <w:szCs w:val="24"/>
        </w:rPr>
        <w:t>в</w:t>
      </w:r>
      <w:r w:rsidRPr="0040433F">
        <w:rPr>
          <w:spacing w:val="1"/>
          <w:sz w:val="24"/>
          <w:szCs w:val="24"/>
        </w:rPr>
        <w:t xml:space="preserve"> </w:t>
      </w:r>
      <w:r w:rsidRPr="0040433F">
        <w:rPr>
          <w:sz w:val="24"/>
          <w:szCs w:val="24"/>
        </w:rPr>
        <w:t>них,</w:t>
      </w:r>
      <w:r w:rsidRPr="0040433F">
        <w:rPr>
          <w:spacing w:val="1"/>
          <w:sz w:val="24"/>
          <w:szCs w:val="24"/>
        </w:rPr>
        <w:t xml:space="preserve"> </w:t>
      </w:r>
      <w:r w:rsidRPr="0040433F">
        <w:rPr>
          <w:sz w:val="24"/>
          <w:szCs w:val="24"/>
        </w:rPr>
        <w:t>а</w:t>
      </w:r>
      <w:r w:rsidRPr="0040433F">
        <w:rPr>
          <w:spacing w:val="1"/>
          <w:sz w:val="24"/>
          <w:szCs w:val="24"/>
        </w:rPr>
        <w:t xml:space="preserve"> </w:t>
      </w:r>
      <w:r w:rsidRPr="0040433F">
        <w:rPr>
          <w:sz w:val="24"/>
          <w:szCs w:val="24"/>
        </w:rPr>
        <w:t>с</w:t>
      </w:r>
      <w:r w:rsidRPr="0040433F">
        <w:rPr>
          <w:spacing w:val="1"/>
          <w:sz w:val="24"/>
          <w:szCs w:val="24"/>
        </w:rPr>
        <w:t xml:space="preserve"> </w:t>
      </w:r>
      <w:r w:rsidRPr="0040433F">
        <w:rPr>
          <w:sz w:val="24"/>
          <w:szCs w:val="24"/>
        </w:rPr>
        <w:t>другой,</w:t>
      </w:r>
      <w:r w:rsidRPr="0040433F">
        <w:rPr>
          <w:spacing w:val="1"/>
          <w:sz w:val="24"/>
          <w:szCs w:val="24"/>
        </w:rPr>
        <w:t xml:space="preserve"> </w:t>
      </w:r>
      <w:r w:rsidRPr="0040433F">
        <w:rPr>
          <w:sz w:val="24"/>
          <w:szCs w:val="24"/>
        </w:rPr>
        <w:t>–</w:t>
      </w:r>
      <w:r w:rsidRPr="0040433F">
        <w:rPr>
          <w:spacing w:val="1"/>
          <w:sz w:val="24"/>
          <w:szCs w:val="24"/>
        </w:rPr>
        <w:t xml:space="preserve"> </w:t>
      </w:r>
      <w:r w:rsidRPr="0040433F">
        <w:rPr>
          <w:sz w:val="24"/>
          <w:szCs w:val="24"/>
        </w:rPr>
        <w:t>установить</w:t>
      </w:r>
      <w:r w:rsidRPr="0040433F">
        <w:rPr>
          <w:spacing w:val="60"/>
          <w:sz w:val="24"/>
          <w:szCs w:val="24"/>
        </w:rPr>
        <w:t xml:space="preserve"> </w:t>
      </w:r>
      <w:r w:rsidRPr="0040433F">
        <w:rPr>
          <w:sz w:val="24"/>
          <w:szCs w:val="24"/>
        </w:rPr>
        <w:t>и</w:t>
      </w:r>
      <w:r w:rsidRPr="0040433F">
        <w:rPr>
          <w:spacing w:val="1"/>
          <w:sz w:val="24"/>
          <w:szCs w:val="24"/>
        </w:rPr>
        <w:t xml:space="preserve"> </w:t>
      </w:r>
      <w:r w:rsidRPr="0040433F">
        <w:rPr>
          <w:sz w:val="24"/>
          <w:szCs w:val="24"/>
        </w:rPr>
        <w:t>упрочить доверительные отношения с учащимися класса, стать для них значимым взрослым,</w:t>
      </w:r>
      <w:r w:rsidRPr="0040433F">
        <w:rPr>
          <w:spacing w:val="1"/>
          <w:sz w:val="24"/>
          <w:szCs w:val="24"/>
        </w:rPr>
        <w:t xml:space="preserve"> </w:t>
      </w:r>
      <w:r w:rsidRPr="0040433F">
        <w:rPr>
          <w:sz w:val="24"/>
          <w:szCs w:val="24"/>
        </w:rPr>
        <w:t>задающим</w:t>
      </w:r>
      <w:r w:rsidRPr="0040433F">
        <w:rPr>
          <w:spacing w:val="-2"/>
          <w:sz w:val="24"/>
          <w:szCs w:val="24"/>
        </w:rPr>
        <w:t xml:space="preserve"> </w:t>
      </w:r>
      <w:r w:rsidRPr="0040433F">
        <w:rPr>
          <w:sz w:val="24"/>
          <w:szCs w:val="24"/>
        </w:rPr>
        <w:t>образцы</w:t>
      </w:r>
      <w:r w:rsidRPr="0040433F">
        <w:rPr>
          <w:spacing w:val="-1"/>
          <w:sz w:val="24"/>
          <w:szCs w:val="24"/>
        </w:rPr>
        <w:t xml:space="preserve"> </w:t>
      </w:r>
      <w:r w:rsidRPr="0040433F">
        <w:rPr>
          <w:sz w:val="24"/>
          <w:szCs w:val="24"/>
        </w:rPr>
        <w:t>поведения</w:t>
      </w:r>
      <w:r w:rsidRPr="0040433F">
        <w:rPr>
          <w:spacing w:val="-3"/>
          <w:sz w:val="24"/>
          <w:szCs w:val="24"/>
        </w:rPr>
        <w:t xml:space="preserve"> </w:t>
      </w:r>
      <w:r w:rsidRPr="0040433F">
        <w:rPr>
          <w:sz w:val="24"/>
          <w:szCs w:val="24"/>
        </w:rPr>
        <w:t>в</w:t>
      </w:r>
      <w:r w:rsidRPr="0040433F">
        <w:rPr>
          <w:spacing w:val="-1"/>
          <w:sz w:val="24"/>
          <w:szCs w:val="24"/>
        </w:rPr>
        <w:t xml:space="preserve"> </w:t>
      </w:r>
      <w:r>
        <w:rPr>
          <w:sz w:val="24"/>
          <w:szCs w:val="24"/>
        </w:rPr>
        <w:t>обществе;</w:t>
      </w:r>
    </w:p>
    <w:p w:rsidR="001A5B40" w:rsidRPr="0040433F" w:rsidRDefault="001A5B40" w:rsidP="000D41A3">
      <w:pPr>
        <w:pStyle w:val="af5"/>
        <w:numPr>
          <w:ilvl w:val="0"/>
          <w:numId w:val="44"/>
        </w:numPr>
        <w:tabs>
          <w:tab w:val="left" w:pos="1330"/>
        </w:tabs>
        <w:ind w:left="0" w:right="122" w:firstLine="851"/>
        <w:rPr>
          <w:sz w:val="24"/>
          <w:szCs w:val="24"/>
        </w:rPr>
      </w:pPr>
      <w:r w:rsidRPr="001412B7">
        <w:rPr>
          <w:sz w:val="24"/>
          <w:szCs w:val="24"/>
        </w:rPr>
        <w:t>проведение</w:t>
      </w:r>
      <w:r w:rsidRPr="001412B7">
        <w:rPr>
          <w:spacing w:val="1"/>
          <w:sz w:val="24"/>
          <w:szCs w:val="24"/>
        </w:rPr>
        <w:t xml:space="preserve"> </w:t>
      </w:r>
      <w:r w:rsidRPr="001412B7">
        <w:rPr>
          <w:sz w:val="24"/>
          <w:szCs w:val="24"/>
        </w:rPr>
        <w:t>классных</w:t>
      </w:r>
      <w:r w:rsidRPr="001412B7">
        <w:rPr>
          <w:spacing w:val="1"/>
          <w:sz w:val="24"/>
          <w:szCs w:val="24"/>
        </w:rPr>
        <w:t xml:space="preserve"> </w:t>
      </w:r>
      <w:r w:rsidRPr="001412B7">
        <w:rPr>
          <w:sz w:val="24"/>
          <w:szCs w:val="24"/>
        </w:rPr>
        <w:t>часов</w:t>
      </w:r>
      <w:r w:rsidRPr="001412B7">
        <w:rPr>
          <w:spacing w:val="1"/>
          <w:sz w:val="24"/>
          <w:szCs w:val="24"/>
        </w:rPr>
        <w:t xml:space="preserve"> </w:t>
      </w:r>
      <w:r w:rsidRPr="001412B7">
        <w:rPr>
          <w:sz w:val="24"/>
          <w:szCs w:val="24"/>
        </w:rPr>
        <w:t>как</w:t>
      </w:r>
      <w:r w:rsidRPr="001412B7">
        <w:rPr>
          <w:spacing w:val="1"/>
          <w:sz w:val="24"/>
          <w:szCs w:val="24"/>
        </w:rPr>
        <w:t xml:space="preserve"> </w:t>
      </w:r>
      <w:r w:rsidRPr="001412B7">
        <w:rPr>
          <w:sz w:val="24"/>
          <w:szCs w:val="24"/>
        </w:rPr>
        <w:t>часов</w:t>
      </w:r>
      <w:r w:rsidRPr="001412B7">
        <w:rPr>
          <w:spacing w:val="1"/>
          <w:sz w:val="24"/>
          <w:szCs w:val="24"/>
        </w:rPr>
        <w:t xml:space="preserve"> </w:t>
      </w:r>
      <w:r w:rsidRPr="001412B7">
        <w:rPr>
          <w:sz w:val="24"/>
          <w:szCs w:val="24"/>
        </w:rPr>
        <w:t>плодотворного</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доверительного</w:t>
      </w:r>
      <w:r w:rsidRPr="001412B7">
        <w:rPr>
          <w:spacing w:val="1"/>
          <w:sz w:val="24"/>
          <w:szCs w:val="24"/>
        </w:rPr>
        <w:t xml:space="preserve"> </w:t>
      </w:r>
      <w:r w:rsidRPr="001412B7">
        <w:rPr>
          <w:sz w:val="24"/>
          <w:szCs w:val="24"/>
        </w:rPr>
        <w:t>общения</w:t>
      </w:r>
      <w:r w:rsidRPr="001412B7">
        <w:rPr>
          <w:spacing w:val="1"/>
          <w:sz w:val="24"/>
          <w:szCs w:val="24"/>
        </w:rPr>
        <w:t xml:space="preserve"> </w:t>
      </w:r>
      <w:r w:rsidRPr="001412B7">
        <w:rPr>
          <w:sz w:val="24"/>
          <w:szCs w:val="24"/>
        </w:rPr>
        <w:t>педагога и школьников, основанных на принципах уважительного отношения к личности</w:t>
      </w:r>
      <w:r w:rsidRPr="001412B7">
        <w:rPr>
          <w:spacing w:val="1"/>
          <w:sz w:val="24"/>
          <w:szCs w:val="24"/>
        </w:rPr>
        <w:t xml:space="preserve"> </w:t>
      </w:r>
      <w:r w:rsidRPr="001412B7">
        <w:rPr>
          <w:sz w:val="24"/>
          <w:szCs w:val="24"/>
        </w:rPr>
        <w:t>ребенка,</w:t>
      </w:r>
      <w:r w:rsidRPr="001412B7">
        <w:rPr>
          <w:spacing w:val="37"/>
          <w:sz w:val="24"/>
          <w:szCs w:val="24"/>
        </w:rPr>
        <w:t xml:space="preserve"> </w:t>
      </w:r>
      <w:r w:rsidRPr="001412B7">
        <w:rPr>
          <w:sz w:val="24"/>
          <w:szCs w:val="24"/>
        </w:rPr>
        <w:t>поддержки</w:t>
      </w:r>
      <w:r w:rsidRPr="001412B7">
        <w:rPr>
          <w:spacing w:val="36"/>
          <w:sz w:val="24"/>
          <w:szCs w:val="24"/>
        </w:rPr>
        <w:t xml:space="preserve"> </w:t>
      </w:r>
      <w:r w:rsidRPr="001412B7">
        <w:rPr>
          <w:sz w:val="24"/>
          <w:szCs w:val="24"/>
        </w:rPr>
        <w:t>активной</w:t>
      </w:r>
      <w:r w:rsidRPr="001412B7">
        <w:rPr>
          <w:spacing w:val="31"/>
          <w:sz w:val="24"/>
          <w:szCs w:val="24"/>
        </w:rPr>
        <w:t xml:space="preserve"> </w:t>
      </w:r>
      <w:r w:rsidRPr="001412B7">
        <w:rPr>
          <w:sz w:val="24"/>
          <w:szCs w:val="24"/>
        </w:rPr>
        <w:t>позиции</w:t>
      </w:r>
      <w:r w:rsidRPr="001412B7">
        <w:rPr>
          <w:spacing w:val="36"/>
          <w:sz w:val="24"/>
          <w:szCs w:val="24"/>
        </w:rPr>
        <w:t xml:space="preserve"> </w:t>
      </w:r>
      <w:r w:rsidRPr="001412B7">
        <w:rPr>
          <w:sz w:val="24"/>
          <w:szCs w:val="24"/>
        </w:rPr>
        <w:t>каждого</w:t>
      </w:r>
      <w:r w:rsidRPr="001412B7">
        <w:rPr>
          <w:spacing w:val="40"/>
          <w:sz w:val="24"/>
          <w:szCs w:val="24"/>
        </w:rPr>
        <w:t xml:space="preserve"> </w:t>
      </w:r>
      <w:r w:rsidRPr="001412B7">
        <w:rPr>
          <w:sz w:val="24"/>
          <w:szCs w:val="24"/>
        </w:rPr>
        <w:t>ребенка</w:t>
      </w:r>
      <w:r w:rsidRPr="001412B7">
        <w:rPr>
          <w:spacing w:val="34"/>
          <w:sz w:val="24"/>
          <w:szCs w:val="24"/>
        </w:rPr>
        <w:t xml:space="preserve"> </w:t>
      </w:r>
      <w:r w:rsidRPr="001412B7">
        <w:rPr>
          <w:sz w:val="24"/>
          <w:szCs w:val="24"/>
        </w:rPr>
        <w:t>в</w:t>
      </w:r>
      <w:r w:rsidRPr="001412B7">
        <w:rPr>
          <w:spacing w:val="37"/>
          <w:sz w:val="24"/>
          <w:szCs w:val="24"/>
        </w:rPr>
        <w:t xml:space="preserve"> </w:t>
      </w:r>
      <w:r w:rsidRPr="001412B7">
        <w:rPr>
          <w:sz w:val="24"/>
          <w:szCs w:val="24"/>
        </w:rPr>
        <w:t>беседе,</w:t>
      </w:r>
      <w:r w:rsidRPr="001412B7">
        <w:rPr>
          <w:spacing w:val="37"/>
          <w:sz w:val="24"/>
          <w:szCs w:val="24"/>
        </w:rPr>
        <w:t xml:space="preserve"> </w:t>
      </w:r>
      <w:r w:rsidRPr="001412B7">
        <w:rPr>
          <w:sz w:val="24"/>
          <w:szCs w:val="24"/>
        </w:rPr>
        <w:t>предоставления</w:t>
      </w:r>
      <w:r>
        <w:rPr>
          <w:sz w:val="24"/>
          <w:szCs w:val="24"/>
        </w:rPr>
        <w:t xml:space="preserve"> </w:t>
      </w:r>
      <w:r w:rsidRPr="001412B7">
        <w:t>школьникам</w:t>
      </w:r>
      <w:r w:rsidRPr="0040433F">
        <w:rPr>
          <w:spacing w:val="1"/>
        </w:rPr>
        <w:t xml:space="preserve"> </w:t>
      </w:r>
      <w:r w:rsidRPr="001412B7">
        <w:t>возможности</w:t>
      </w:r>
      <w:r w:rsidRPr="0040433F">
        <w:rPr>
          <w:spacing w:val="1"/>
        </w:rPr>
        <w:t xml:space="preserve"> </w:t>
      </w:r>
      <w:r w:rsidRPr="001412B7">
        <w:t>обсуждения</w:t>
      </w:r>
      <w:r w:rsidRPr="0040433F">
        <w:rPr>
          <w:spacing w:val="1"/>
        </w:rPr>
        <w:t xml:space="preserve"> </w:t>
      </w:r>
      <w:r w:rsidRPr="001412B7">
        <w:t>и</w:t>
      </w:r>
      <w:r w:rsidRPr="0040433F">
        <w:rPr>
          <w:spacing w:val="1"/>
        </w:rPr>
        <w:t xml:space="preserve"> </w:t>
      </w:r>
      <w:r w:rsidRPr="001412B7">
        <w:t>принятия</w:t>
      </w:r>
      <w:r w:rsidRPr="0040433F">
        <w:rPr>
          <w:spacing w:val="1"/>
        </w:rPr>
        <w:t xml:space="preserve"> </w:t>
      </w:r>
      <w:r w:rsidRPr="001412B7">
        <w:t>решений</w:t>
      </w:r>
      <w:r w:rsidRPr="0040433F">
        <w:rPr>
          <w:spacing w:val="1"/>
        </w:rPr>
        <w:t xml:space="preserve"> </w:t>
      </w:r>
      <w:r w:rsidRPr="001412B7">
        <w:t>по</w:t>
      </w:r>
      <w:r w:rsidRPr="0040433F">
        <w:rPr>
          <w:spacing w:val="1"/>
        </w:rPr>
        <w:t xml:space="preserve"> </w:t>
      </w:r>
      <w:r w:rsidRPr="001412B7">
        <w:t>обсуждаемой</w:t>
      </w:r>
      <w:r w:rsidRPr="0040433F">
        <w:rPr>
          <w:spacing w:val="1"/>
        </w:rPr>
        <w:t xml:space="preserve"> </w:t>
      </w:r>
      <w:r w:rsidRPr="001412B7">
        <w:t>проблеме,</w:t>
      </w:r>
      <w:r w:rsidRPr="0040433F">
        <w:rPr>
          <w:spacing w:val="1"/>
        </w:rPr>
        <w:t xml:space="preserve"> </w:t>
      </w:r>
      <w:r w:rsidRPr="001412B7">
        <w:t>создания</w:t>
      </w:r>
      <w:r w:rsidRPr="0040433F">
        <w:rPr>
          <w:spacing w:val="1"/>
        </w:rPr>
        <w:t xml:space="preserve"> </w:t>
      </w:r>
      <w:r w:rsidRPr="001412B7">
        <w:t>благоприятной</w:t>
      </w:r>
      <w:r w:rsidRPr="0040433F">
        <w:rPr>
          <w:spacing w:val="3"/>
        </w:rPr>
        <w:t xml:space="preserve"> </w:t>
      </w:r>
      <w:r w:rsidRPr="001412B7">
        <w:t>среды</w:t>
      </w:r>
      <w:r w:rsidRPr="0040433F">
        <w:rPr>
          <w:spacing w:val="3"/>
        </w:rPr>
        <w:t xml:space="preserve"> </w:t>
      </w:r>
      <w:r w:rsidRPr="001412B7">
        <w:t>для</w:t>
      </w:r>
      <w:r w:rsidRPr="0040433F">
        <w:rPr>
          <w:spacing w:val="-4"/>
        </w:rPr>
        <w:t xml:space="preserve"> </w:t>
      </w:r>
      <w:r>
        <w:t>общения;</w:t>
      </w:r>
    </w:p>
    <w:p w:rsidR="001A5B40" w:rsidRPr="001412B7" w:rsidRDefault="001A5B40" w:rsidP="000D41A3">
      <w:pPr>
        <w:pStyle w:val="af5"/>
        <w:numPr>
          <w:ilvl w:val="0"/>
          <w:numId w:val="44"/>
        </w:numPr>
        <w:tabs>
          <w:tab w:val="left" w:pos="1474"/>
        </w:tabs>
        <w:ind w:left="0" w:right="113" w:firstLine="851"/>
        <w:rPr>
          <w:sz w:val="24"/>
          <w:szCs w:val="24"/>
        </w:rPr>
      </w:pPr>
      <w:proofErr w:type="gramStart"/>
      <w:r w:rsidRPr="001412B7">
        <w:rPr>
          <w:sz w:val="24"/>
          <w:szCs w:val="24"/>
        </w:rPr>
        <w:t>сплочение</w:t>
      </w:r>
      <w:r w:rsidRPr="001412B7">
        <w:rPr>
          <w:spacing w:val="1"/>
          <w:sz w:val="24"/>
          <w:szCs w:val="24"/>
        </w:rPr>
        <w:t xml:space="preserve"> </w:t>
      </w:r>
      <w:r w:rsidRPr="001412B7">
        <w:rPr>
          <w:sz w:val="24"/>
          <w:szCs w:val="24"/>
        </w:rPr>
        <w:t>коллектива</w:t>
      </w:r>
      <w:r w:rsidRPr="001412B7">
        <w:rPr>
          <w:spacing w:val="1"/>
          <w:sz w:val="24"/>
          <w:szCs w:val="24"/>
        </w:rPr>
        <w:t xml:space="preserve"> </w:t>
      </w:r>
      <w:r w:rsidRPr="001412B7">
        <w:rPr>
          <w:sz w:val="24"/>
          <w:szCs w:val="24"/>
        </w:rPr>
        <w:t>класса</w:t>
      </w:r>
      <w:r w:rsidRPr="001412B7">
        <w:rPr>
          <w:spacing w:val="1"/>
          <w:sz w:val="24"/>
          <w:szCs w:val="24"/>
        </w:rPr>
        <w:t xml:space="preserve"> </w:t>
      </w:r>
      <w:r w:rsidRPr="001412B7">
        <w:rPr>
          <w:sz w:val="24"/>
          <w:szCs w:val="24"/>
        </w:rPr>
        <w:t>через:</w:t>
      </w:r>
      <w:r w:rsidRPr="001412B7">
        <w:rPr>
          <w:spacing w:val="1"/>
          <w:sz w:val="24"/>
          <w:szCs w:val="24"/>
        </w:rPr>
        <w:t xml:space="preserve"> </w:t>
      </w:r>
      <w:r w:rsidRPr="001412B7">
        <w:rPr>
          <w:sz w:val="24"/>
          <w:szCs w:val="24"/>
        </w:rPr>
        <w:t>игры</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тренинги</w:t>
      </w:r>
      <w:r w:rsidRPr="001412B7">
        <w:rPr>
          <w:spacing w:val="1"/>
          <w:sz w:val="24"/>
          <w:szCs w:val="24"/>
        </w:rPr>
        <w:t xml:space="preserve"> </w:t>
      </w:r>
      <w:r w:rsidRPr="001412B7">
        <w:rPr>
          <w:sz w:val="24"/>
          <w:szCs w:val="24"/>
        </w:rPr>
        <w:t>на</w:t>
      </w:r>
      <w:r w:rsidRPr="001412B7">
        <w:rPr>
          <w:spacing w:val="1"/>
          <w:sz w:val="24"/>
          <w:szCs w:val="24"/>
        </w:rPr>
        <w:t xml:space="preserve"> </w:t>
      </w:r>
      <w:r w:rsidRPr="001412B7">
        <w:rPr>
          <w:sz w:val="24"/>
          <w:szCs w:val="24"/>
        </w:rPr>
        <w:t>сплочение</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командообразование;</w:t>
      </w:r>
      <w:r w:rsidRPr="001412B7">
        <w:rPr>
          <w:spacing w:val="1"/>
          <w:sz w:val="24"/>
          <w:szCs w:val="24"/>
        </w:rPr>
        <w:t xml:space="preserve"> </w:t>
      </w:r>
      <w:r w:rsidRPr="001412B7">
        <w:rPr>
          <w:sz w:val="24"/>
          <w:szCs w:val="24"/>
        </w:rPr>
        <w:t>однодневные</w:t>
      </w:r>
      <w:r w:rsidRPr="001412B7">
        <w:rPr>
          <w:spacing w:val="1"/>
          <w:sz w:val="24"/>
          <w:szCs w:val="24"/>
        </w:rPr>
        <w:t xml:space="preserve"> </w:t>
      </w:r>
      <w:r w:rsidRPr="001412B7">
        <w:rPr>
          <w:sz w:val="24"/>
          <w:szCs w:val="24"/>
        </w:rPr>
        <w:t>походы</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экскурсии,</w:t>
      </w:r>
      <w:r w:rsidRPr="001412B7">
        <w:rPr>
          <w:spacing w:val="1"/>
          <w:sz w:val="24"/>
          <w:szCs w:val="24"/>
        </w:rPr>
        <w:t xml:space="preserve"> </w:t>
      </w:r>
      <w:r w:rsidRPr="001412B7">
        <w:rPr>
          <w:sz w:val="24"/>
          <w:szCs w:val="24"/>
        </w:rPr>
        <w:t>организуемые</w:t>
      </w:r>
      <w:r w:rsidRPr="001412B7">
        <w:rPr>
          <w:spacing w:val="1"/>
          <w:sz w:val="24"/>
          <w:szCs w:val="24"/>
        </w:rPr>
        <w:t xml:space="preserve"> </w:t>
      </w:r>
      <w:r w:rsidRPr="001412B7">
        <w:rPr>
          <w:sz w:val="24"/>
          <w:szCs w:val="24"/>
        </w:rPr>
        <w:t>классными</w:t>
      </w:r>
      <w:r w:rsidRPr="001412B7">
        <w:rPr>
          <w:spacing w:val="1"/>
          <w:sz w:val="24"/>
          <w:szCs w:val="24"/>
        </w:rPr>
        <w:t xml:space="preserve"> </w:t>
      </w:r>
      <w:r w:rsidRPr="001412B7">
        <w:rPr>
          <w:sz w:val="24"/>
          <w:szCs w:val="24"/>
        </w:rPr>
        <w:t>руководителями и родителями; празднования в классе дней рождения детей, включающие в</w:t>
      </w:r>
      <w:r w:rsidRPr="001412B7">
        <w:rPr>
          <w:spacing w:val="1"/>
          <w:sz w:val="24"/>
          <w:szCs w:val="24"/>
        </w:rPr>
        <w:t xml:space="preserve"> </w:t>
      </w:r>
      <w:r w:rsidRPr="001412B7">
        <w:rPr>
          <w:sz w:val="24"/>
          <w:szCs w:val="24"/>
        </w:rPr>
        <w:t>себя</w:t>
      </w:r>
      <w:r w:rsidRPr="001412B7">
        <w:rPr>
          <w:spacing w:val="1"/>
          <w:sz w:val="24"/>
          <w:szCs w:val="24"/>
        </w:rPr>
        <w:t xml:space="preserve"> </w:t>
      </w:r>
      <w:r w:rsidRPr="001412B7">
        <w:rPr>
          <w:sz w:val="24"/>
          <w:szCs w:val="24"/>
        </w:rPr>
        <w:t>подготовленные</w:t>
      </w:r>
      <w:r w:rsidRPr="001412B7">
        <w:rPr>
          <w:spacing w:val="1"/>
          <w:sz w:val="24"/>
          <w:szCs w:val="24"/>
        </w:rPr>
        <w:t xml:space="preserve"> </w:t>
      </w:r>
      <w:r w:rsidRPr="001412B7">
        <w:rPr>
          <w:sz w:val="24"/>
          <w:szCs w:val="24"/>
        </w:rPr>
        <w:t>ученическими</w:t>
      </w:r>
      <w:r w:rsidRPr="001412B7">
        <w:rPr>
          <w:spacing w:val="1"/>
          <w:sz w:val="24"/>
          <w:szCs w:val="24"/>
        </w:rPr>
        <w:t xml:space="preserve"> </w:t>
      </w:r>
      <w:r w:rsidRPr="001412B7">
        <w:rPr>
          <w:sz w:val="24"/>
          <w:szCs w:val="24"/>
        </w:rPr>
        <w:t>микрогруппами</w:t>
      </w:r>
      <w:r w:rsidRPr="001412B7">
        <w:rPr>
          <w:spacing w:val="1"/>
          <w:sz w:val="24"/>
          <w:szCs w:val="24"/>
        </w:rPr>
        <w:t xml:space="preserve"> </w:t>
      </w:r>
      <w:r w:rsidRPr="001412B7">
        <w:rPr>
          <w:sz w:val="24"/>
          <w:szCs w:val="24"/>
        </w:rPr>
        <w:t>поздравления,</w:t>
      </w:r>
      <w:r w:rsidRPr="001412B7">
        <w:rPr>
          <w:spacing w:val="1"/>
          <w:sz w:val="24"/>
          <w:szCs w:val="24"/>
        </w:rPr>
        <w:t xml:space="preserve"> </w:t>
      </w:r>
      <w:r w:rsidRPr="001412B7">
        <w:rPr>
          <w:sz w:val="24"/>
          <w:szCs w:val="24"/>
        </w:rPr>
        <w:t>сюрпризы,</w:t>
      </w:r>
      <w:r w:rsidRPr="001412B7">
        <w:rPr>
          <w:spacing w:val="1"/>
          <w:sz w:val="24"/>
          <w:szCs w:val="24"/>
        </w:rPr>
        <w:t xml:space="preserve"> </w:t>
      </w:r>
      <w:r w:rsidRPr="001412B7">
        <w:rPr>
          <w:sz w:val="24"/>
          <w:szCs w:val="24"/>
        </w:rPr>
        <w:t>творческие</w:t>
      </w:r>
      <w:r w:rsidRPr="001412B7">
        <w:rPr>
          <w:spacing w:val="1"/>
          <w:sz w:val="24"/>
          <w:szCs w:val="24"/>
        </w:rPr>
        <w:t xml:space="preserve"> </w:t>
      </w:r>
      <w:r w:rsidRPr="001412B7">
        <w:rPr>
          <w:sz w:val="24"/>
          <w:szCs w:val="24"/>
        </w:rPr>
        <w:t>подарки и розыгрыши; внутриклассные «огоньки» и вечера, дающие каждому школьнику</w:t>
      </w:r>
      <w:r w:rsidRPr="001412B7">
        <w:rPr>
          <w:spacing w:val="1"/>
          <w:sz w:val="24"/>
          <w:szCs w:val="24"/>
        </w:rPr>
        <w:t xml:space="preserve"> </w:t>
      </w:r>
      <w:r w:rsidRPr="001412B7">
        <w:rPr>
          <w:sz w:val="24"/>
          <w:szCs w:val="24"/>
        </w:rPr>
        <w:t>возможность</w:t>
      </w:r>
      <w:r w:rsidRPr="001412B7">
        <w:rPr>
          <w:spacing w:val="2"/>
          <w:sz w:val="24"/>
          <w:szCs w:val="24"/>
        </w:rPr>
        <w:t xml:space="preserve"> </w:t>
      </w:r>
      <w:r w:rsidRPr="001412B7">
        <w:rPr>
          <w:sz w:val="24"/>
          <w:szCs w:val="24"/>
        </w:rPr>
        <w:t>рефлексии</w:t>
      </w:r>
      <w:r w:rsidRPr="001412B7">
        <w:rPr>
          <w:spacing w:val="2"/>
          <w:sz w:val="24"/>
          <w:szCs w:val="24"/>
        </w:rPr>
        <w:t xml:space="preserve"> </w:t>
      </w:r>
      <w:r w:rsidRPr="001412B7">
        <w:rPr>
          <w:sz w:val="24"/>
          <w:szCs w:val="24"/>
        </w:rPr>
        <w:t>собственного</w:t>
      </w:r>
      <w:r w:rsidRPr="001412B7">
        <w:rPr>
          <w:spacing w:val="5"/>
          <w:sz w:val="24"/>
          <w:szCs w:val="24"/>
        </w:rPr>
        <w:t xml:space="preserve"> </w:t>
      </w:r>
      <w:r w:rsidRPr="001412B7">
        <w:rPr>
          <w:sz w:val="24"/>
          <w:szCs w:val="24"/>
        </w:rPr>
        <w:t>участия</w:t>
      </w:r>
      <w:r w:rsidRPr="001412B7">
        <w:rPr>
          <w:spacing w:val="2"/>
          <w:sz w:val="24"/>
          <w:szCs w:val="24"/>
        </w:rPr>
        <w:t xml:space="preserve"> </w:t>
      </w:r>
      <w:r w:rsidRPr="001412B7">
        <w:rPr>
          <w:sz w:val="24"/>
          <w:szCs w:val="24"/>
        </w:rPr>
        <w:t>в</w:t>
      </w:r>
      <w:r w:rsidRPr="001412B7">
        <w:rPr>
          <w:spacing w:val="2"/>
          <w:sz w:val="24"/>
          <w:szCs w:val="24"/>
        </w:rPr>
        <w:t xml:space="preserve"> </w:t>
      </w:r>
      <w:r w:rsidRPr="001412B7">
        <w:rPr>
          <w:sz w:val="24"/>
          <w:szCs w:val="24"/>
        </w:rPr>
        <w:t>жизни</w:t>
      </w:r>
      <w:r w:rsidRPr="001412B7">
        <w:rPr>
          <w:spacing w:val="-3"/>
          <w:sz w:val="24"/>
          <w:szCs w:val="24"/>
        </w:rPr>
        <w:t xml:space="preserve"> </w:t>
      </w:r>
      <w:r>
        <w:rPr>
          <w:sz w:val="24"/>
          <w:szCs w:val="24"/>
        </w:rPr>
        <w:t>класса;</w:t>
      </w:r>
      <w:proofErr w:type="gramEnd"/>
    </w:p>
    <w:p w:rsidR="001A5B40" w:rsidRPr="001412B7" w:rsidRDefault="001A5B40" w:rsidP="000D41A3">
      <w:pPr>
        <w:pStyle w:val="af5"/>
        <w:numPr>
          <w:ilvl w:val="0"/>
          <w:numId w:val="44"/>
        </w:numPr>
        <w:tabs>
          <w:tab w:val="left" w:pos="1345"/>
        </w:tabs>
        <w:ind w:left="0" w:right="435" w:firstLine="851"/>
        <w:rPr>
          <w:sz w:val="24"/>
          <w:szCs w:val="24"/>
        </w:rPr>
      </w:pPr>
      <w:r w:rsidRPr="001412B7">
        <w:rPr>
          <w:sz w:val="24"/>
          <w:szCs w:val="24"/>
        </w:rPr>
        <w:t>выработка</w:t>
      </w:r>
      <w:r w:rsidRPr="001412B7">
        <w:rPr>
          <w:spacing w:val="-4"/>
          <w:sz w:val="24"/>
          <w:szCs w:val="24"/>
        </w:rPr>
        <w:t xml:space="preserve"> </w:t>
      </w:r>
      <w:r w:rsidRPr="001412B7">
        <w:rPr>
          <w:sz w:val="24"/>
          <w:szCs w:val="24"/>
        </w:rPr>
        <w:t>совместно</w:t>
      </w:r>
      <w:r w:rsidRPr="001412B7">
        <w:rPr>
          <w:spacing w:val="1"/>
          <w:sz w:val="24"/>
          <w:szCs w:val="24"/>
        </w:rPr>
        <w:t xml:space="preserve"> </w:t>
      </w:r>
      <w:r w:rsidRPr="001412B7">
        <w:rPr>
          <w:sz w:val="24"/>
          <w:szCs w:val="24"/>
        </w:rPr>
        <w:t>со</w:t>
      </w:r>
      <w:r w:rsidRPr="001412B7">
        <w:rPr>
          <w:spacing w:val="-2"/>
          <w:sz w:val="24"/>
          <w:szCs w:val="24"/>
        </w:rPr>
        <w:t xml:space="preserve"> </w:t>
      </w:r>
      <w:r w:rsidRPr="001412B7">
        <w:rPr>
          <w:sz w:val="24"/>
          <w:szCs w:val="24"/>
        </w:rPr>
        <w:t>школьниками</w:t>
      </w:r>
      <w:r w:rsidRPr="001412B7">
        <w:rPr>
          <w:spacing w:val="-6"/>
          <w:sz w:val="24"/>
          <w:szCs w:val="24"/>
        </w:rPr>
        <w:t xml:space="preserve"> </w:t>
      </w:r>
      <w:r w:rsidRPr="001412B7">
        <w:rPr>
          <w:sz w:val="24"/>
          <w:szCs w:val="24"/>
        </w:rPr>
        <w:t>законов</w:t>
      </w:r>
      <w:r w:rsidRPr="001412B7">
        <w:rPr>
          <w:spacing w:val="-6"/>
          <w:sz w:val="24"/>
          <w:szCs w:val="24"/>
        </w:rPr>
        <w:t xml:space="preserve"> </w:t>
      </w:r>
      <w:r w:rsidRPr="001412B7">
        <w:rPr>
          <w:sz w:val="24"/>
          <w:szCs w:val="24"/>
        </w:rPr>
        <w:t>класса, помогающих</w:t>
      </w:r>
      <w:r w:rsidRPr="001412B7">
        <w:rPr>
          <w:spacing w:val="-7"/>
          <w:sz w:val="24"/>
          <w:szCs w:val="24"/>
        </w:rPr>
        <w:t xml:space="preserve"> </w:t>
      </w:r>
      <w:r w:rsidRPr="001412B7">
        <w:rPr>
          <w:sz w:val="24"/>
          <w:szCs w:val="24"/>
        </w:rPr>
        <w:t>детям</w:t>
      </w:r>
      <w:r w:rsidRPr="001412B7">
        <w:rPr>
          <w:spacing w:val="-6"/>
          <w:sz w:val="24"/>
          <w:szCs w:val="24"/>
        </w:rPr>
        <w:t xml:space="preserve"> </w:t>
      </w:r>
      <w:r w:rsidRPr="001412B7">
        <w:rPr>
          <w:sz w:val="24"/>
          <w:szCs w:val="24"/>
        </w:rPr>
        <w:t>освоить</w:t>
      </w:r>
      <w:r w:rsidRPr="001412B7">
        <w:rPr>
          <w:spacing w:val="-57"/>
          <w:sz w:val="24"/>
          <w:szCs w:val="24"/>
        </w:rPr>
        <w:t xml:space="preserve"> </w:t>
      </w:r>
      <w:r w:rsidRPr="001412B7">
        <w:rPr>
          <w:sz w:val="24"/>
          <w:szCs w:val="24"/>
        </w:rPr>
        <w:t>нормы</w:t>
      </w:r>
      <w:r w:rsidRPr="001412B7">
        <w:rPr>
          <w:spacing w:val="-2"/>
          <w:sz w:val="24"/>
          <w:szCs w:val="24"/>
        </w:rPr>
        <w:t xml:space="preserve"> </w:t>
      </w:r>
      <w:r w:rsidRPr="001412B7">
        <w:rPr>
          <w:sz w:val="24"/>
          <w:szCs w:val="24"/>
        </w:rPr>
        <w:t>и</w:t>
      </w:r>
      <w:r w:rsidRPr="001412B7">
        <w:rPr>
          <w:spacing w:val="-2"/>
          <w:sz w:val="24"/>
          <w:szCs w:val="24"/>
        </w:rPr>
        <w:t xml:space="preserve"> </w:t>
      </w:r>
      <w:r w:rsidRPr="001412B7">
        <w:rPr>
          <w:sz w:val="24"/>
          <w:szCs w:val="24"/>
        </w:rPr>
        <w:t>правила</w:t>
      </w:r>
      <w:r w:rsidRPr="001412B7">
        <w:rPr>
          <w:spacing w:val="-4"/>
          <w:sz w:val="24"/>
          <w:szCs w:val="24"/>
        </w:rPr>
        <w:t xml:space="preserve"> </w:t>
      </w:r>
      <w:r w:rsidRPr="001412B7">
        <w:rPr>
          <w:sz w:val="24"/>
          <w:szCs w:val="24"/>
        </w:rPr>
        <w:t>общения,</w:t>
      </w:r>
      <w:r w:rsidRPr="001412B7">
        <w:rPr>
          <w:spacing w:val="-1"/>
          <w:sz w:val="24"/>
          <w:szCs w:val="24"/>
        </w:rPr>
        <w:t xml:space="preserve"> </w:t>
      </w:r>
      <w:r w:rsidRPr="001412B7">
        <w:rPr>
          <w:sz w:val="24"/>
          <w:szCs w:val="24"/>
        </w:rPr>
        <w:t>которым</w:t>
      </w:r>
      <w:r w:rsidRPr="001412B7">
        <w:rPr>
          <w:spacing w:val="-7"/>
          <w:sz w:val="24"/>
          <w:szCs w:val="24"/>
        </w:rPr>
        <w:t xml:space="preserve"> </w:t>
      </w:r>
      <w:r w:rsidRPr="001412B7">
        <w:rPr>
          <w:sz w:val="24"/>
          <w:szCs w:val="24"/>
        </w:rPr>
        <w:t>они</w:t>
      </w:r>
      <w:r w:rsidRPr="001412B7">
        <w:rPr>
          <w:spacing w:val="-2"/>
          <w:sz w:val="24"/>
          <w:szCs w:val="24"/>
        </w:rPr>
        <w:t xml:space="preserve"> </w:t>
      </w:r>
      <w:r w:rsidRPr="001412B7">
        <w:rPr>
          <w:sz w:val="24"/>
          <w:szCs w:val="24"/>
        </w:rPr>
        <w:t>должны</w:t>
      </w:r>
      <w:r w:rsidRPr="001412B7">
        <w:rPr>
          <w:spacing w:val="3"/>
          <w:sz w:val="24"/>
          <w:szCs w:val="24"/>
        </w:rPr>
        <w:t xml:space="preserve"> </w:t>
      </w:r>
      <w:r w:rsidRPr="001412B7">
        <w:rPr>
          <w:sz w:val="24"/>
          <w:szCs w:val="24"/>
        </w:rPr>
        <w:t>следовать</w:t>
      </w:r>
      <w:r w:rsidRPr="001412B7">
        <w:rPr>
          <w:spacing w:val="-1"/>
          <w:sz w:val="24"/>
          <w:szCs w:val="24"/>
        </w:rPr>
        <w:t xml:space="preserve"> </w:t>
      </w:r>
      <w:r w:rsidRPr="001412B7">
        <w:rPr>
          <w:sz w:val="24"/>
          <w:szCs w:val="24"/>
        </w:rPr>
        <w:t>в</w:t>
      </w:r>
      <w:r w:rsidRPr="001412B7">
        <w:rPr>
          <w:spacing w:val="-2"/>
          <w:sz w:val="24"/>
          <w:szCs w:val="24"/>
        </w:rPr>
        <w:t xml:space="preserve"> </w:t>
      </w:r>
      <w:r w:rsidRPr="001412B7">
        <w:rPr>
          <w:sz w:val="24"/>
          <w:szCs w:val="24"/>
        </w:rPr>
        <w:t>школе.</w:t>
      </w:r>
    </w:p>
    <w:p w:rsidR="001A5B40" w:rsidRPr="001412B7"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lastRenderedPageBreak/>
        <w:t>Индивидуальная</w:t>
      </w:r>
      <w:r w:rsidRPr="001412B7">
        <w:rPr>
          <w:rFonts w:ascii="Times New Roman" w:hAnsi="Times New Roman"/>
          <w:spacing w:val="-1"/>
          <w:sz w:val="24"/>
          <w:szCs w:val="24"/>
        </w:rPr>
        <w:t xml:space="preserve"> </w:t>
      </w:r>
      <w:r w:rsidRPr="001412B7">
        <w:rPr>
          <w:rFonts w:ascii="Times New Roman" w:hAnsi="Times New Roman"/>
          <w:sz w:val="24"/>
          <w:szCs w:val="24"/>
        </w:rPr>
        <w:t>работа</w:t>
      </w:r>
      <w:r w:rsidRPr="001412B7">
        <w:rPr>
          <w:rFonts w:ascii="Times New Roman" w:hAnsi="Times New Roman"/>
          <w:spacing w:val="-6"/>
          <w:sz w:val="24"/>
          <w:szCs w:val="24"/>
        </w:rPr>
        <w:t xml:space="preserve"> </w:t>
      </w:r>
      <w:r w:rsidRPr="001412B7">
        <w:rPr>
          <w:rFonts w:ascii="Times New Roman" w:hAnsi="Times New Roman"/>
          <w:sz w:val="24"/>
          <w:szCs w:val="24"/>
        </w:rPr>
        <w:t>с</w:t>
      </w:r>
      <w:r w:rsidRPr="001412B7">
        <w:rPr>
          <w:rFonts w:ascii="Times New Roman" w:hAnsi="Times New Roman"/>
          <w:spacing w:val="-3"/>
          <w:sz w:val="24"/>
          <w:szCs w:val="24"/>
        </w:rPr>
        <w:t xml:space="preserve"> </w:t>
      </w:r>
      <w:r w:rsidRPr="001412B7">
        <w:rPr>
          <w:rFonts w:ascii="Times New Roman" w:hAnsi="Times New Roman"/>
          <w:sz w:val="24"/>
          <w:szCs w:val="24"/>
        </w:rPr>
        <w:t>учащимися:</w:t>
      </w:r>
    </w:p>
    <w:p w:rsidR="001A5B40" w:rsidRPr="001412B7" w:rsidRDefault="001A5B40" w:rsidP="000D41A3">
      <w:pPr>
        <w:pStyle w:val="af5"/>
        <w:numPr>
          <w:ilvl w:val="0"/>
          <w:numId w:val="42"/>
        </w:numPr>
        <w:tabs>
          <w:tab w:val="left" w:pos="802"/>
        </w:tabs>
        <w:ind w:left="0" w:right="233" w:firstLine="851"/>
        <w:rPr>
          <w:sz w:val="24"/>
          <w:szCs w:val="24"/>
        </w:rPr>
      </w:pPr>
      <w:proofErr w:type="gramStart"/>
      <w:r w:rsidRPr="001412B7">
        <w:rPr>
          <w:sz w:val="24"/>
          <w:szCs w:val="24"/>
        </w:rPr>
        <w:t>изучение особенностей личностного развития учащихся класса через наблюдение за</w:t>
      </w:r>
      <w:r w:rsidRPr="001412B7">
        <w:rPr>
          <w:spacing w:val="1"/>
          <w:sz w:val="24"/>
          <w:szCs w:val="24"/>
        </w:rPr>
        <w:t xml:space="preserve"> </w:t>
      </w:r>
      <w:r w:rsidRPr="001412B7">
        <w:rPr>
          <w:sz w:val="24"/>
          <w:szCs w:val="24"/>
        </w:rPr>
        <w:t>поведением школьников в их повседневной жизни, в специально создаваемых</w:t>
      </w:r>
      <w:r w:rsidRPr="001412B7">
        <w:rPr>
          <w:spacing w:val="1"/>
          <w:sz w:val="24"/>
          <w:szCs w:val="24"/>
        </w:rPr>
        <w:t xml:space="preserve"> </w:t>
      </w:r>
      <w:r w:rsidRPr="001412B7">
        <w:rPr>
          <w:sz w:val="24"/>
          <w:szCs w:val="24"/>
        </w:rPr>
        <w:t>педагогических</w:t>
      </w:r>
      <w:r w:rsidRPr="001412B7">
        <w:rPr>
          <w:spacing w:val="-7"/>
          <w:sz w:val="24"/>
          <w:szCs w:val="24"/>
        </w:rPr>
        <w:t xml:space="preserve"> </w:t>
      </w:r>
      <w:r w:rsidRPr="001412B7">
        <w:rPr>
          <w:sz w:val="24"/>
          <w:szCs w:val="24"/>
        </w:rPr>
        <w:t>ситуациях, в</w:t>
      </w:r>
      <w:r w:rsidRPr="001412B7">
        <w:rPr>
          <w:spacing w:val="-2"/>
          <w:sz w:val="24"/>
          <w:szCs w:val="24"/>
        </w:rPr>
        <w:t xml:space="preserve"> </w:t>
      </w:r>
      <w:r w:rsidRPr="001412B7">
        <w:rPr>
          <w:sz w:val="24"/>
          <w:szCs w:val="24"/>
        </w:rPr>
        <w:t>играх, погружающих</w:t>
      </w:r>
      <w:r w:rsidRPr="001412B7">
        <w:rPr>
          <w:spacing w:val="-7"/>
          <w:sz w:val="24"/>
          <w:szCs w:val="24"/>
        </w:rPr>
        <w:t xml:space="preserve"> </w:t>
      </w:r>
      <w:r w:rsidRPr="001412B7">
        <w:rPr>
          <w:sz w:val="24"/>
          <w:szCs w:val="24"/>
        </w:rPr>
        <w:t>ребенка</w:t>
      </w:r>
      <w:r w:rsidRPr="001412B7">
        <w:rPr>
          <w:spacing w:val="-3"/>
          <w:sz w:val="24"/>
          <w:szCs w:val="24"/>
        </w:rPr>
        <w:t xml:space="preserve"> </w:t>
      </w:r>
      <w:r w:rsidRPr="001412B7">
        <w:rPr>
          <w:sz w:val="24"/>
          <w:szCs w:val="24"/>
        </w:rPr>
        <w:t>в</w:t>
      </w:r>
      <w:r w:rsidRPr="001412B7">
        <w:rPr>
          <w:spacing w:val="-1"/>
          <w:sz w:val="24"/>
          <w:szCs w:val="24"/>
        </w:rPr>
        <w:t xml:space="preserve"> </w:t>
      </w:r>
      <w:r w:rsidRPr="001412B7">
        <w:rPr>
          <w:sz w:val="24"/>
          <w:szCs w:val="24"/>
        </w:rPr>
        <w:t>мир</w:t>
      </w:r>
      <w:r w:rsidRPr="001412B7">
        <w:rPr>
          <w:spacing w:val="-6"/>
          <w:sz w:val="24"/>
          <w:szCs w:val="24"/>
        </w:rPr>
        <w:t xml:space="preserve"> </w:t>
      </w:r>
      <w:r w:rsidRPr="001412B7">
        <w:rPr>
          <w:sz w:val="24"/>
          <w:szCs w:val="24"/>
        </w:rPr>
        <w:t>человеческих</w:t>
      </w:r>
      <w:r w:rsidRPr="001412B7">
        <w:rPr>
          <w:spacing w:val="-7"/>
          <w:sz w:val="24"/>
          <w:szCs w:val="24"/>
        </w:rPr>
        <w:t xml:space="preserve"> </w:t>
      </w:r>
      <w:r w:rsidRPr="001412B7">
        <w:rPr>
          <w:sz w:val="24"/>
          <w:szCs w:val="24"/>
        </w:rPr>
        <w:t>отношений, в</w:t>
      </w:r>
      <w:r w:rsidRPr="001412B7">
        <w:rPr>
          <w:spacing w:val="-57"/>
          <w:sz w:val="24"/>
          <w:szCs w:val="24"/>
        </w:rPr>
        <w:t xml:space="preserve"> </w:t>
      </w:r>
      <w:r w:rsidRPr="001412B7">
        <w:rPr>
          <w:sz w:val="24"/>
          <w:szCs w:val="24"/>
        </w:rPr>
        <w:t>организуемых педагогом беседах по тем или иным нравственным проблемам; результаты</w:t>
      </w:r>
      <w:r w:rsidRPr="001412B7">
        <w:rPr>
          <w:spacing w:val="1"/>
          <w:sz w:val="24"/>
          <w:szCs w:val="24"/>
        </w:rPr>
        <w:t xml:space="preserve"> </w:t>
      </w:r>
      <w:r w:rsidRPr="001412B7">
        <w:rPr>
          <w:sz w:val="24"/>
          <w:szCs w:val="24"/>
        </w:rPr>
        <w:t>наблюдения сверяются с результатами бесед классного руководителя с родителями</w:t>
      </w:r>
      <w:r w:rsidRPr="001412B7">
        <w:rPr>
          <w:spacing w:val="1"/>
          <w:sz w:val="24"/>
          <w:szCs w:val="24"/>
        </w:rPr>
        <w:t xml:space="preserve"> </w:t>
      </w:r>
      <w:r w:rsidRPr="001412B7">
        <w:rPr>
          <w:sz w:val="24"/>
          <w:szCs w:val="24"/>
        </w:rPr>
        <w:t>школьников,</w:t>
      </w:r>
      <w:r w:rsidRPr="001412B7">
        <w:rPr>
          <w:spacing w:val="3"/>
          <w:sz w:val="24"/>
          <w:szCs w:val="24"/>
        </w:rPr>
        <w:t xml:space="preserve"> </w:t>
      </w:r>
      <w:r w:rsidRPr="001412B7">
        <w:rPr>
          <w:sz w:val="24"/>
          <w:szCs w:val="24"/>
        </w:rPr>
        <w:t>с</w:t>
      </w:r>
      <w:r w:rsidRPr="001412B7">
        <w:rPr>
          <w:spacing w:val="-4"/>
          <w:sz w:val="24"/>
          <w:szCs w:val="24"/>
        </w:rPr>
        <w:t xml:space="preserve"> </w:t>
      </w:r>
      <w:r w:rsidRPr="001412B7">
        <w:rPr>
          <w:sz w:val="24"/>
          <w:szCs w:val="24"/>
        </w:rPr>
        <w:t>преподающими</w:t>
      </w:r>
      <w:r w:rsidRPr="001412B7">
        <w:rPr>
          <w:spacing w:val="-3"/>
          <w:sz w:val="24"/>
          <w:szCs w:val="24"/>
        </w:rPr>
        <w:t xml:space="preserve"> </w:t>
      </w:r>
      <w:r w:rsidRPr="001412B7">
        <w:rPr>
          <w:sz w:val="24"/>
          <w:szCs w:val="24"/>
        </w:rPr>
        <w:t>в</w:t>
      </w:r>
      <w:r w:rsidRPr="001412B7">
        <w:rPr>
          <w:spacing w:val="3"/>
          <w:sz w:val="24"/>
          <w:szCs w:val="24"/>
        </w:rPr>
        <w:t xml:space="preserve"> </w:t>
      </w:r>
      <w:r w:rsidRPr="001412B7">
        <w:rPr>
          <w:sz w:val="24"/>
          <w:szCs w:val="24"/>
        </w:rPr>
        <w:t>его</w:t>
      </w:r>
      <w:r w:rsidRPr="001412B7">
        <w:rPr>
          <w:spacing w:val="6"/>
          <w:sz w:val="24"/>
          <w:szCs w:val="24"/>
        </w:rPr>
        <w:t xml:space="preserve"> </w:t>
      </w:r>
      <w:r w:rsidRPr="001412B7">
        <w:rPr>
          <w:sz w:val="24"/>
          <w:szCs w:val="24"/>
        </w:rPr>
        <w:t>классе учителями;</w:t>
      </w:r>
      <w:proofErr w:type="gramEnd"/>
    </w:p>
    <w:p w:rsidR="001A5B40" w:rsidRPr="001412B7" w:rsidRDefault="001A5B40" w:rsidP="000D41A3">
      <w:pPr>
        <w:pStyle w:val="af5"/>
        <w:numPr>
          <w:ilvl w:val="0"/>
          <w:numId w:val="42"/>
        </w:numPr>
        <w:tabs>
          <w:tab w:val="left" w:pos="802"/>
        </w:tabs>
        <w:ind w:left="0" w:right="273" w:firstLine="851"/>
        <w:rPr>
          <w:sz w:val="24"/>
          <w:szCs w:val="24"/>
        </w:rPr>
      </w:pPr>
      <w:r w:rsidRPr="001412B7">
        <w:rPr>
          <w:sz w:val="24"/>
          <w:szCs w:val="24"/>
        </w:rPr>
        <w:t>поддержка ребенка в решении важных для него жизненных проблем (налаживание</w:t>
      </w:r>
      <w:r w:rsidRPr="001412B7">
        <w:rPr>
          <w:spacing w:val="1"/>
          <w:sz w:val="24"/>
          <w:szCs w:val="24"/>
        </w:rPr>
        <w:t xml:space="preserve"> </w:t>
      </w:r>
      <w:r w:rsidRPr="001412B7">
        <w:rPr>
          <w:sz w:val="24"/>
          <w:szCs w:val="24"/>
        </w:rPr>
        <w:t>взаимоотношений</w:t>
      </w:r>
      <w:r w:rsidRPr="001412B7">
        <w:rPr>
          <w:spacing w:val="-2"/>
          <w:sz w:val="24"/>
          <w:szCs w:val="24"/>
        </w:rPr>
        <w:t xml:space="preserve"> </w:t>
      </w:r>
      <w:r w:rsidRPr="001412B7">
        <w:rPr>
          <w:sz w:val="24"/>
          <w:szCs w:val="24"/>
        </w:rPr>
        <w:t>с</w:t>
      </w:r>
      <w:r w:rsidRPr="001412B7">
        <w:rPr>
          <w:spacing w:val="-8"/>
          <w:sz w:val="24"/>
          <w:szCs w:val="24"/>
        </w:rPr>
        <w:t xml:space="preserve"> </w:t>
      </w:r>
      <w:r w:rsidRPr="001412B7">
        <w:rPr>
          <w:sz w:val="24"/>
          <w:szCs w:val="24"/>
        </w:rPr>
        <w:t>одноклассниками</w:t>
      </w:r>
      <w:r w:rsidRPr="001412B7">
        <w:rPr>
          <w:spacing w:val="-6"/>
          <w:sz w:val="24"/>
          <w:szCs w:val="24"/>
        </w:rPr>
        <w:t xml:space="preserve"> </w:t>
      </w:r>
      <w:r w:rsidRPr="001412B7">
        <w:rPr>
          <w:sz w:val="24"/>
          <w:szCs w:val="24"/>
        </w:rPr>
        <w:t>или</w:t>
      </w:r>
      <w:r w:rsidRPr="001412B7">
        <w:rPr>
          <w:spacing w:val="-6"/>
          <w:sz w:val="24"/>
          <w:szCs w:val="24"/>
        </w:rPr>
        <w:t xml:space="preserve"> </w:t>
      </w:r>
      <w:r w:rsidRPr="001412B7">
        <w:rPr>
          <w:sz w:val="24"/>
          <w:szCs w:val="24"/>
        </w:rPr>
        <w:t>учителями,</w:t>
      </w:r>
      <w:r w:rsidRPr="001412B7">
        <w:rPr>
          <w:spacing w:val="-5"/>
          <w:sz w:val="24"/>
          <w:szCs w:val="24"/>
        </w:rPr>
        <w:t xml:space="preserve"> </w:t>
      </w:r>
      <w:r w:rsidRPr="001412B7">
        <w:rPr>
          <w:sz w:val="24"/>
          <w:szCs w:val="24"/>
        </w:rPr>
        <w:t>выбор</w:t>
      </w:r>
      <w:r w:rsidRPr="001412B7">
        <w:rPr>
          <w:spacing w:val="-7"/>
          <w:sz w:val="24"/>
          <w:szCs w:val="24"/>
        </w:rPr>
        <w:t xml:space="preserve"> </w:t>
      </w:r>
      <w:r w:rsidRPr="001412B7">
        <w:rPr>
          <w:sz w:val="24"/>
          <w:szCs w:val="24"/>
        </w:rPr>
        <w:t>профессии,</w:t>
      </w:r>
      <w:r w:rsidRPr="001412B7">
        <w:rPr>
          <w:spacing w:val="-5"/>
          <w:sz w:val="24"/>
          <w:szCs w:val="24"/>
        </w:rPr>
        <w:t xml:space="preserve"> </w:t>
      </w:r>
      <w:r w:rsidRPr="001412B7">
        <w:rPr>
          <w:sz w:val="24"/>
          <w:szCs w:val="24"/>
        </w:rPr>
        <w:t>вуза</w:t>
      </w:r>
      <w:r w:rsidRPr="001412B7">
        <w:rPr>
          <w:spacing w:val="-4"/>
          <w:sz w:val="24"/>
          <w:szCs w:val="24"/>
        </w:rPr>
        <w:t xml:space="preserve"> </w:t>
      </w:r>
      <w:r w:rsidRPr="001412B7">
        <w:rPr>
          <w:sz w:val="24"/>
          <w:szCs w:val="24"/>
        </w:rPr>
        <w:t>и</w:t>
      </w:r>
      <w:r w:rsidRPr="001412B7">
        <w:rPr>
          <w:spacing w:val="-1"/>
          <w:sz w:val="24"/>
          <w:szCs w:val="24"/>
        </w:rPr>
        <w:t xml:space="preserve"> </w:t>
      </w:r>
      <w:r w:rsidRPr="001412B7">
        <w:rPr>
          <w:sz w:val="24"/>
          <w:szCs w:val="24"/>
        </w:rPr>
        <w:t>дальнейшего</w:t>
      </w:r>
      <w:r w:rsidRPr="001412B7">
        <w:rPr>
          <w:spacing w:val="-57"/>
          <w:sz w:val="24"/>
          <w:szCs w:val="24"/>
        </w:rPr>
        <w:t xml:space="preserve"> </w:t>
      </w:r>
      <w:r w:rsidRPr="001412B7">
        <w:rPr>
          <w:sz w:val="24"/>
          <w:szCs w:val="24"/>
        </w:rPr>
        <w:t>трудоустройства, успеваемость и т.п.), когда каждая проблема трансформируется классным</w:t>
      </w:r>
      <w:r w:rsidRPr="001412B7">
        <w:rPr>
          <w:spacing w:val="1"/>
          <w:sz w:val="24"/>
          <w:szCs w:val="24"/>
        </w:rPr>
        <w:t xml:space="preserve"> </w:t>
      </w:r>
      <w:r w:rsidRPr="001412B7">
        <w:rPr>
          <w:sz w:val="24"/>
          <w:szCs w:val="24"/>
        </w:rPr>
        <w:t>руководителем</w:t>
      </w:r>
      <w:r w:rsidRPr="001412B7">
        <w:rPr>
          <w:spacing w:val="-3"/>
          <w:sz w:val="24"/>
          <w:szCs w:val="24"/>
        </w:rPr>
        <w:t xml:space="preserve"> </w:t>
      </w:r>
      <w:r w:rsidRPr="001412B7">
        <w:rPr>
          <w:sz w:val="24"/>
          <w:szCs w:val="24"/>
        </w:rPr>
        <w:t>в</w:t>
      </w:r>
      <w:r w:rsidRPr="001412B7">
        <w:rPr>
          <w:spacing w:val="-2"/>
          <w:sz w:val="24"/>
          <w:szCs w:val="24"/>
        </w:rPr>
        <w:t xml:space="preserve"> </w:t>
      </w:r>
      <w:r w:rsidRPr="001412B7">
        <w:rPr>
          <w:sz w:val="24"/>
          <w:szCs w:val="24"/>
        </w:rPr>
        <w:t>задачу</w:t>
      </w:r>
      <w:r w:rsidRPr="001412B7">
        <w:rPr>
          <w:spacing w:val="-9"/>
          <w:sz w:val="24"/>
          <w:szCs w:val="24"/>
        </w:rPr>
        <w:t xml:space="preserve"> </w:t>
      </w:r>
      <w:r w:rsidRPr="001412B7">
        <w:rPr>
          <w:sz w:val="24"/>
          <w:szCs w:val="24"/>
        </w:rPr>
        <w:t>для школьника,</w:t>
      </w:r>
      <w:r w:rsidRPr="001412B7">
        <w:rPr>
          <w:spacing w:val="-2"/>
          <w:sz w:val="24"/>
          <w:szCs w:val="24"/>
        </w:rPr>
        <w:t xml:space="preserve"> </w:t>
      </w:r>
      <w:r w:rsidRPr="001412B7">
        <w:rPr>
          <w:sz w:val="24"/>
          <w:szCs w:val="24"/>
        </w:rPr>
        <w:t>которую</w:t>
      </w:r>
      <w:r w:rsidRPr="001412B7">
        <w:rPr>
          <w:spacing w:val="5"/>
          <w:sz w:val="24"/>
          <w:szCs w:val="24"/>
        </w:rPr>
        <w:t xml:space="preserve"> </w:t>
      </w:r>
      <w:r w:rsidRPr="001412B7">
        <w:rPr>
          <w:sz w:val="24"/>
          <w:szCs w:val="24"/>
        </w:rPr>
        <w:t>они</w:t>
      </w:r>
      <w:r w:rsidRPr="001412B7">
        <w:rPr>
          <w:spacing w:val="2"/>
          <w:sz w:val="24"/>
          <w:szCs w:val="24"/>
        </w:rPr>
        <w:t xml:space="preserve"> </w:t>
      </w:r>
      <w:r w:rsidRPr="001412B7">
        <w:rPr>
          <w:sz w:val="24"/>
          <w:szCs w:val="24"/>
        </w:rPr>
        <w:t>совместно</w:t>
      </w:r>
      <w:r w:rsidRPr="001412B7">
        <w:rPr>
          <w:spacing w:val="4"/>
          <w:sz w:val="24"/>
          <w:szCs w:val="24"/>
        </w:rPr>
        <w:t xml:space="preserve"> </w:t>
      </w:r>
      <w:r w:rsidRPr="001412B7">
        <w:rPr>
          <w:sz w:val="24"/>
          <w:szCs w:val="24"/>
        </w:rPr>
        <w:t>стараются</w:t>
      </w:r>
      <w:r w:rsidRPr="001412B7">
        <w:rPr>
          <w:spacing w:val="3"/>
          <w:sz w:val="24"/>
          <w:szCs w:val="24"/>
        </w:rPr>
        <w:t xml:space="preserve"> </w:t>
      </w:r>
      <w:r w:rsidRPr="001412B7">
        <w:rPr>
          <w:sz w:val="24"/>
          <w:szCs w:val="24"/>
        </w:rPr>
        <w:t>решить;</w:t>
      </w:r>
    </w:p>
    <w:p w:rsidR="001A5B40" w:rsidRPr="001412B7" w:rsidRDefault="001A5B40" w:rsidP="000D41A3">
      <w:pPr>
        <w:pStyle w:val="af5"/>
        <w:numPr>
          <w:ilvl w:val="0"/>
          <w:numId w:val="42"/>
        </w:numPr>
        <w:tabs>
          <w:tab w:val="left" w:pos="802"/>
        </w:tabs>
        <w:ind w:left="0" w:right="532" w:firstLine="851"/>
        <w:rPr>
          <w:sz w:val="24"/>
          <w:szCs w:val="24"/>
        </w:rPr>
      </w:pPr>
      <w:r w:rsidRPr="001412B7">
        <w:rPr>
          <w:sz w:val="24"/>
          <w:szCs w:val="24"/>
        </w:rPr>
        <w:t>индивидуальная работа со школьниками класса, направленная на заполнение ими</w:t>
      </w:r>
      <w:r w:rsidRPr="001412B7">
        <w:rPr>
          <w:spacing w:val="1"/>
          <w:sz w:val="24"/>
          <w:szCs w:val="24"/>
        </w:rPr>
        <w:t xml:space="preserve"> </w:t>
      </w:r>
      <w:r w:rsidRPr="001412B7">
        <w:rPr>
          <w:sz w:val="24"/>
          <w:szCs w:val="24"/>
        </w:rPr>
        <w:t>личных портфолио, в которых дети не просто фиксируют свои учебные, творческие,</w:t>
      </w:r>
      <w:r w:rsidRPr="001412B7">
        <w:rPr>
          <w:spacing w:val="1"/>
          <w:sz w:val="24"/>
          <w:szCs w:val="24"/>
        </w:rPr>
        <w:t xml:space="preserve"> </w:t>
      </w:r>
      <w:r w:rsidRPr="001412B7">
        <w:rPr>
          <w:sz w:val="24"/>
          <w:szCs w:val="24"/>
        </w:rPr>
        <w:t>спортивные,</w:t>
      </w:r>
      <w:r w:rsidRPr="001412B7">
        <w:rPr>
          <w:spacing w:val="-1"/>
          <w:sz w:val="24"/>
          <w:szCs w:val="24"/>
        </w:rPr>
        <w:t xml:space="preserve"> </w:t>
      </w:r>
      <w:r w:rsidRPr="001412B7">
        <w:rPr>
          <w:sz w:val="24"/>
          <w:szCs w:val="24"/>
        </w:rPr>
        <w:t>личностные</w:t>
      </w:r>
      <w:r w:rsidRPr="001412B7">
        <w:rPr>
          <w:spacing w:val="-7"/>
          <w:sz w:val="24"/>
          <w:szCs w:val="24"/>
        </w:rPr>
        <w:t xml:space="preserve"> </w:t>
      </w:r>
      <w:r w:rsidRPr="001412B7">
        <w:rPr>
          <w:sz w:val="24"/>
          <w:szCs w:val="24"/>
        </w:rPr>
        <w:t>достижения,</w:t>
      </w:r>
      <w:r w:rsidRPr="001412B7">
        <w:rPr>
          <w:spacing w:val="-1"/>
          <w:sz w:val="24"/>
          <w:szCs w:val="24"/>
        </w:rPr>
        <w:t xml:space="preserve"> </w:t>
      </w:r>
      <w:r w:rsidRPr="001412B7">
        <w:rPr>
          <w:sz w:val="24"/>
          <w:szCs w:val="24"/>
        </w:rPr>
        <w:t>но</w:t>
      </w:r>
      <w:r w:rsidRPr="001412B7">
        <w:rPr>
          <w:spacing w:val="-2"/>
          <w:sz w:val="24"/>
          <w:szCs w:val="24"/>
        </w:rPr>
        <w:t xml:space="preserve"> </w:t>
      </w:r>
      <w:r w:rsidRPr="001412B7">
        <w:rPr>
          <w:sz w:val="24"/>
          <w:szCs w:val="24"/>
        </w:rPr>
        <w:t>и</w:t>
      </w:r>
      <w:r w:rsidRPr="001412B7">
        <w:rPr>
          <w:spacing w:val="-6"/>
          <w:sz w:val="24"/>
          <w:szCs w:val="24"/>
        </w:rPr>
        <w:t xml:space="preserve"> </w:t>
      </w:r>
      <w:r w:rsidRPr="001412B7">
        <w:rPr>
          <w:sz w:val="24"/>
          <w:szCs w:val="24"/>
        </w:rPr>
        <w:t>в</w:t>
      </w:r>
      <w:r w:rsidRPr="001412B7">
        <w:rPr>
          <w:spacing w:val="-5"/>
          <w:sz w:val="24"/>
          <w:szCs w:val="24"/>
        </w:rPr>
        <w:t xml:space="preserve"> </w:t>
      </w:r>
      <w:r w:rsidRPr="001412B7">
        <w:rPr>
          <w:sz w:val="24"/>
          <w:szCs w:val="24"/>
        </w:rPr>
        <w:t>ходе</w:t>
      </w:r>
      <w:r w:rsidRPr="001412B7">
        <w:rPr>
          <w:spacing w:val="-3"/>
          <w:sz w:val="24"/>
          <w:szCs w:val="24"/>
        </w:rPr>
        <w:t xml:space="preserve"> </w:t>
      </w:r>
      <w:r w:rsidRPr="001412B7">
        <w:rPr>
          <w:sz w:val="24"/>
          <w:szCs w:val="24"/>
        </w:rPr>
        <w:t>индивидуальных</w:t>
      </w:r>
      <w:r w:rsidRPr="001412B7">
        <w:rPr>
          <w:spacing w:val="-7"/>
          <w:sz w:val="24"/>
          <w:szCs w:val="24"/>
        </w:rPr>
        <w:t xml:space="preserve"> </w:t>
      </w:r>
      <w:r w:rsidRPr="001412B7">
        <w:rPr>
          <w:sz w:val="24"/>
          <w:szCs w:val="24"/>
        </w:rPr>
        <w:t>неформальных</w:t>
      </w:r>
      <w:r w:rsidRPr="001412B7">
        <w:rPr>
          <w:spacing w:val="-6"/>
          <w:sz w:val="24"/>
          <w:szCs w:val="24"/>
        </w:rPr>
        <w:t xml:space="preserve"> </w:t>
      </w:r>
      <w:r w:rsidRPr="001412B7">
        <w:rPr>
          <w:sz w:val="24"/>
          <w:szCs w:val="24"/>
        </w:rPr>
        <w:t>бесед</w:t>
      </w:r>
      <w:r w:rsidRPr="001412B7">
        <w:rPr>
          <w:spacing w:val="-4"/>
          <w:sz w:val="24"/>
          <w:szCs w:val="24"/>
        </w:rPr>
        <w:t xml:space="preserve"> </w:t>
      </w:r>
      <w:r w:rsidRPr="001412B7">
        <w:rPr>
          <w:sz w:val="24"/>
          <w:szCs w:val="24"/>
        </w:rPr>
        <w:t>с</w:t>
      </w:r>
      <w:r w:rsidRPr="001412B7">
        <w:rPr>
          <w:spacing w:val="-57"/>
          <w:sz w:val="24"/>
          <w:szCs w:val="24"/>
        </w:rPr>
        <w:t xml:space="preserve"> </w:t>
      </w:r>
      <w:r w:rsidRPr="001412B7">
        <w:rPr>
          <w:sz w:val="24"/>
          <w:szCs w:val="24"/>
        </w:rPr>
        <w:t>классным руководителем в начале каждого года планируют их, а в конце года – вместе</w:t>
      </w:r>
      <w:r w:rsidRPr="001412B7">
        <w:rPr>
          <w:spacing w:val="1"/>
          <w:sz w:val="24"/>
          <w:szCs w:val="24"/>
        </w:rPr>
        <w:t xml:space="preserve"> </w:t>
      </w:r>
      <w:r w:rsidRPr="001412B7">
        <w:rPr>
          <w:sz w:val="24"/>
          <w:szCs w:val="24"/>
        </w:rPr>
        <w:t>анализируют</w:t>
      </w:r>
      <w:r w:rsidRPr="001412B7">
        <w:rPr>
          <w:spacing w:val="1"/>
          <w:sz w:val="24"/>
          <w:szCs w:val="24"/>
        </w:rPr>
        <w:t xml:space="preserve"> </w:t>
      </w:r>
      <w:r w:rsidRPr="001412B7">
        <w:rPr>
          <w:sz w:val="24"/>
          <w:szCs w:val="24"/>
        </w:rPr>
        <w:t>свои</w:t>
      </w:r>
      <w:r w:rsidRPr="001412B7">
        <w:rPr>
          <w:spacing w:val="-2"/>
          <w:sz w:val="24"/>
          <w:szCs w:val="24"/>
        </w:rPr>
        <w:t xml:space="preserve"> </w:t>
      </w:r>
      <w:r w:rsidRPr="001412B7">
        <w:rPr>
          <w:sz w:val="24"/>
          <w:szCs w:val="24"/>
        </w:rPr>
        <w:t>успехи</w:t>
      </w:r>
      <w:r w:rsidRPr="001412B7">
        <w:rPr>
          <w:spacing w:val="3"/>
          <w:sz w:val="24"/>
          <w:szCs w:val="24"/>
        </w:rPr>
        <w:t xml:space="preserve"> </w:t>
      </w:r>
      <w:r w:rsidRPr="001412B7">
        <w:rPr>
          <w:sz w:val="24"/>
          <w:szCs w:val="24"/>
        </w:rPr>
        <w:t>и</w:t>
      </w:r>
      <w:r w:rsidRPr="001412B7">
        <w:rPr>
          <w:spacing w:val="2"/>
          <w:sz w:val="24"/>
          <w:szCs w:val="24"/>
        </w:rPr>
        <w:t xml:space="preserve"> </w:t>
      </w:r>
      <w:r w:rsidRPr="001412B7">
        <w:rPr>
          <w:sz w:val="24"/>
          <w:szCs w:val="24"/>
        </w:rPr>
        <w:t>неудачи;</w:t>
      </w:r>
    </w:p>
    <w:p w:rsidR="001A5B40" w:rsidRPr="001412B7" w:rsidRDefault="001A5B40" w:rsidP="000D41A3">
      <w:pPr>
        <w:pStyle w:val="af5"/>
        <w:numPr>
          <w:ilvl w:val="0"/>
          <w:numId w:val="42"/>
        </w:numPr>
        <w:tabs>
          <w:tab w:val="left" w:pos="807"/>
        </w:tabs>
        <w:ind w:left="0" w:right="768" w:firstLine="851"/>
        <w:rPr>
          <w:sz w:val="24"/>
          <w:szCs w:val="24"/>
        </w:rPr>
      </w:pPr>
      <w:r w:rsidRPr="001412B7">
        <w:rPr>
          <w:sz w:val="24"/>
          <w:szCs w:val="24"/>
        </w:rPr>
        <w:t>коррекция поведения ребенка через частные беседы с ним, его родителями или</w:t>
      </w:r>
      <w:r w:rsidRPr="001412B7">
        <w:rPr>
          <w:spacing w:val="1"/>
          <w:sz w:val="24"/>
          <w:szCs w:val="24"/>
        </w:rPr>
        <w:t xml:space="preserve"> </w:t>
      </w:r>
      <w:r w:rsidRPr="001412B7">
        <w:rPr>
          <w:sz w:val="24"/>
          <w:szCs w:val="24"/>
        </w:rPr>
        <w:t>законными представителями, с другими учащимися класса; через предложение взять на</w:t>
      </w:r>
      <w:r w:rsidRPr="001412B7">
        <w:rPr>
          <w:spacing w:val="-57"/>
          <w:sz w:val="24"/>
          <w:szCs w:val="24"/>
        </w:rPr>
        <w:t xml:space="preserve"> </w:t>
      </w:r>
      <w:r w:rsidRPr="001412B7">
        <w:rPr>
          <w:sz w:val="24"/>
          <w:szCs w:val="24"/>
        </w:rPr>
        <w:t>себя</w:t>
      </w:r>
      <w:r w:rsidRPr="001412B7">
        <w:rPr>
          <w:spacing w:val="1"/>
          <w:sz w:val="24"/>
          <w:szCs w:val="24"/>
        </w:rPr>
        <w:t xml:space="preserve"> </w:t>
      </w:r>
      <w:r w:rsidRPr="001412B7">
        <w:rPr>
          <w:sz w:val="24"/>
          <w:szCs w:val="24"/>
        </w:rPr>
        <w:t>ответственность</w:t>
      </w:r>
      <w:r w:rsidRPr="001412B7">
        <w:rPr>
          <w:spacing w:val="-1"/>
          <w:sz w:val="24"/>
          <w:szCs w:val="24"/>
        </w:rPr>
        <w:t xml:space="preserve"> </w:t>
      </w:r>
      <w:r w:rsidRPr="001412B7">
        <w:rPr>
          <w:sz w:val="24"/>
          <w:szCs w:val="24"/>
        </w:rPr>
        <w:t>за то</w:t>
      </w:r>
      <w:r w:rsidRPr="001412B7">
        <w:rPr>
          <w:spacing w:val="2"/>
          <w:sz w:val="24"/>
          <w:szCs w:val="24"/>
        </w:rPr>
        <w:t xml:space="preserve"> </w:t>
      </w:r>
      <w:r w:rsidRPr="001412B7">
        <w:rPr>
          <w:sz w:val="24"/>
          <w:szCs w:val="24"/>
        </w:rPr>
        <w:t>или</w:t>
      </w:r>
      <w:r w:rsidRPr="001412B7">
        <w:rPr>
          <w:spacing w:val="-3"/>
          <w:sz w:val="24"/>
          <w:szCs w:val="24"/>
        </w:rPr>
        <w:t xml:space="preserve"> </w:t>
      </w:r>
      <w:r w:rsidRPr="001412B7">
        <w:rPr>
          <w:sz w:val="24"/>
          <w:szCs w:val="24"/>
        </w:rPr>
        <w:t>иное</w:t>
      </w:r>
      <w:r w:rsidRPr="001412B7">
        <w:rPr>
          <w:spacing w:val="-4"/>
          <w:sz w:val="24"/>
          <w:szCs w:val="24"/>
        </w:rPr>
        <w:t xml:space="preserve"> </w:t>
      </w:r>
      <w:r w:rsidRPr="001412B7">
        <w:rPr>
          <w:sz w:val="24"/>
          <w:szCs w:val="24"/>
        </w:rPr>
        <w:t>поручение</w:t>
      </w:r>
      <w:r w:rsidRPr="001412B7">
        <w:rPr>
          <w:spacing w:val="5"/>
          <w:sz w:val="24"/>
          <w:szCs w:val="24"/>
        </w:rPr>
        <w:t xml:space="preserve"> </w:t>
      </w:r>
      <w:r w:rsidRPr="001412B7">
        <w:rPr>
          <w:sz w:val="24"/>
          <w:szCs w:val="24"/>
        </w:rPr>
        <w:t>в</w:t>
      </w:r>
      <w:r w:rsidRPr="001412B7">
        <w:rPr>
          <w:spacing w:val="3"/>
          <w:sz w:val="24"/>
          <w:szCs w:val="24"/>
        </w:rPr>
        <w:t xml:space="preserve"> </w:t>
      </w:r>
      <w:r w:rsidRPr="001412B7">
        <w:rPr>
          <w:sz w:val="24"/>
          <w:szCs w:val="24"/>
        </w:rPr>
        <w:t>классе.</w:t>
      </w:r>
    </w:p>
    <w:p w:rsidR="001A5B40" w:rsidRPr="001412B7"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Работа</w:t>
      </w:r>
      <w:r w:rsidRPr="001412B7">
        <w:rPr>
          <w:rFonts w:ascii="Times New Roman" w:hAnsi="Times New Roman"/>
          <w:spacing w:val="-1"/>
          <w:sz w:val="24"/>
          <w:szCs w:val="24"/>
        </w:rPr>
        <w:t xml:space="preserve"> </w:t>
      </w:r>
      <w:r w:rsidRPr="001412B7">
        <w:rPr>
          <w:rFonts w:ascii="Times New Roman" w:hAnsi="Times New Roman"/>
          <w:sz w:val="24"/>
          <w:szCs w:val="24"/>
        </w:rPr>
        <w:t>с</w:t>
      </w:r>
      <w:r w:rsidRPr="001412B7">
        <w:rPr>
          <w:rFonts w:ascii="Times New Roman" w:hAnsi="Times New Roman"/>
          <w:spacing w:val="-2"/>
          <w:sz w:val="24"/>
          <w:szCs w:val="24"/>
        </w:rPr>
        <w:t xml:space="preserve"> </w:t>
      </w:r>
      <w:r w:rsidRPr="001412B7">
        <w:rPr>
          <w:rFonts w:ascii="Times New Roman" w:hAnsi="Times New Roman"/>
          <w:sz w:val="24"/>
          <w:szCs w:val="24"/>
        </w:rPr>
        <w:t>учителями,</w:t>
      </w:r>
      <w:r w:rsidRPr="001412B7">
        <w:rPr>
          <w:rFonts w:ascii="Times New Roman" w:hAnsi="Times New Roman"/>
          <w:spacing w:val="-4"/>
          <w:sz w:val="24"/>
          <w:szCs w:val="24"/>
        </w:rPr>
        <w:t xml:space="preserve"> </w:t>
      </w:r>
      <w:r w:rsidRPr="001412B7">
        <w:rPr>
          <w:rFonts w:ascii="Times New Roman" w:hAnsi="Times New Roman"/>
          <w:sz w:val="24"/>
          <w:szCs w:val="24"/>
        </w:rPr>
        <w:t>преподающими</w:t>
      </w:r>
      <w:r w:rsidRPr="001412B7">
        <w:rPr>
          <w:rFonts w:ascii="Times New Roman" w:hAnsi="Times New Roman"/>
          <w:spacing w:val="-4"/>
          <w:sz w:val="24"/>
          <w:szCs w:val="24"/>
        </w:rPr>
        <w:t xml:space="preserve"> </w:t>
      </w:r>
      <w:r w:rsidRPr="001412B7">
        <w:rPr>
          <w:rFonts w:ascii="Times New Roman" w:hAnsi="Times New Roman"/>
          <w:sz w:val="24"/>
          <w:szCs w:val="24"/>
        </w:rPr>
        <w:t>в</w:t>
      </w:r>
      <w:r w:rsidRPr="001412B7">
        <w:rPr>
          <w:rFonts w:ascii="Times New Roman" w:hAnsi="Times New Roman"/>
          <w:spacing w:val="-3"/>
          <w:sz w:val="24"/>
          <w:szCs w:val="24"/>
        </w:rPr>
        <w:t xml:space="preserve"> </w:t>
      </w:r>
      <w:r w:rsidRPr="001412B7">
        <w:rPr>
          <w:rFonts w:ascii="Times New Roman" w:hAnsi="Times New Roman"/>
          <w:sz w:val="24"/>
          <w:szCs w:val="24"/>
        </w:rPr>
        <w:t>классе:</w:t>
      </w:r>
    </w:p>
    <w:p w:rsidR="001A5B40" w:rsidRPr="001412B7" w:rsidRDefault="001A5B40" w:rsidP="000D41A3">
      <w:pPr>
        <w:pStyle w:val="af5"/>
        <w:numPr>
          <w:ilvl w:val="1"/>
          <w:numId w:val="42"/>
        </w:numPr>
        <w:tabs>
          <w:tab w:val="left" w:pos="1330"/>
        </w:tabs>
        <w:ind w:left="0" w:right="289" w:firstLine="851"/>
        <w:rPr>
          <w:sz w:val="24"/>
          <w:szCs w:val="24"/>
        </w:rPr>
      </w:pPr>
      <w:r w:rsidRPr="001412B7">
        <w:rPr>
          <w:sz w:val="24"/>
          <w:szCs w:val="24"/>
        </w:rPr>
        <w:t>регулярные</w:t>
      </w:r>
      <w:r w:rsidRPr="001412B7">
        <w:rPr>
          <w:spacing w:val="1"/>
          <w:sz w:val="24"/>
          <w:szCs w:val="24"/>
        </w:rPr>
        <w:t xml:space="preserve"> </w:t>
      </w:r>
      <w:r w:rsidRPr="001412B7">
        <w:rPr>
          <w:sz w:val="24"/>
          <w:szCs w:val="24"/>
        </w:rPr>
        <w:t>консультации</w:t>
      </w:r>
      <w:r w:rsidRPr="001412B7">
        <w:rPr>
          <w:spacing w:val="1"/>
          <w:sz w:val="24"/>
          <w:szCs w:val="24"/>
        </w:rPr>
        <w:t xml:space="preserve"> </w:t>
      </w:r>
      <w:r w:rsidRPr="001412B7">
        <w:rPr>
          <w:sz w:val="24"/>
          <w:szCs w:val="24"/>
        </w:rPr>
        <w:t>классного</w:t>
      </w:r>
      <w:r w:rsidRPr="001412B7">
        <w:rPr>
          <w:spacing w:val="1"/>
          <w:sz w:val="24"/>
          <w:szCs w:val="24"/>
        </w:rPr>
        <w:t xml:space="preserve"> </w:t>
      </w:r>
      <w:r w:rsidRPr="001412B7">
        <w:rPr>
          <w:sz w:val="24"/>
          <w:szCs w:val="24"/>
        </w:rPr>
        <w:t>руководителя</w:t>
      </w:r>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учителями-предметниками,</w:t>
      </w:r>
      <w:r w:rsidRPr="001412B7">
        <w:rPr>
          <w:spacing w:val="1"/>
          <w:sz w:val="24"/>
          <w:szCs w:val="24"/>
        </w:rPr>
        <w:t xml:space="preserve"> </w:t>
      </w:r>
      <w:r w:rsidRPr="001412B7">
        <w:rPr>
          <w:sz w:val="24"/>
          <w:szCs w:val="24"/>
        </w:rPr>
        <w:t>направленные на формирование единства мнений и требований педагогов по ключевым</w:t>
      </w:r>
      <w:r w:rsidRPr="001412B7">
        <w:rPr>
          <w:spacing w:val="1"/>
          <w:sz w:val="24"/>
          <w:szCs w:val="24"/>
        </w:rPr>
        <w:t xml:space="preserve"> </w:t>
      </w:r>
      <w:r w:rsidRPr="001412B7">
        <w:rPr>
          <w:sz w:val="24"/>
          <w:szCs w:val="24"/>
        </w:rPr>
        <w:t>вопросам воспитания, на предупреждение и разрешение конфликтов между учителями и</w:t>
      </w:r>
      <w:r w:rsidRPr="001412B7">
        <w:rPr>
          <w:spacing w:val="1"/>
          <w:sz w:val="24"/>
          <w:szCs w:val="24"/>
        </w:rPr>
        <w:t xml:space="preserve"> </w:t>
      </w:r>
      <w:r w:rsidRPr="001412B7">
        <w:rPr>
          <w:sz w:val="24"/>
          <w:szCs w:val="24"/>
        </w:rPr>
        <w:t>учащимися;</w:t>
      </w:r>
    </w:p>
    <w:p w:rsidR="001A5B40" w:rsidRPr="001412B7" w:rsidRDefault="001A5B40" w:rsidP="000D41A3">
      <w:pPr>
        <w:pStyle w:val="af5"/>
        <w:numPr>
          <w:ilvl w:val="1"/>
          <w:numId w:val="42"/>
        </w:numPr>
        <w:tabs>
          <w:tab w:val="left" w:pos="1330"/>
        </w:tabs>
        <w:ind w:left="0" w:right="299" w:firstLine="851"/>
        <w:rPr>
          <w:sz w:val="24"/>
          <w:szCs w:val="24"/>
        </w:rPr>
      </w:pPr>
      <w:r w:rsidRPr="001412B7">
        <w:rPr>
          <w:sz w:val="24"/>
          <w:szCs w:val="24"/>
        </w:rPr>
        <w:t>проведение</w:t>
      </w:r>
      <w:r w:rsidRPr="001412B7">
        <w:rPr>
          <w:spacing w:val="1"/>
          <w:sz w:val="24"/>
          <w:szCs w:val="24"/>
        </w:rPr>
        <w:t xml:space="preserve"> </w:t>
      </w:r>
      <w:r w:rsidRPr="001412B7">
        <w:rPr>
          <w:sz w:val="24"/>
          <w:szCs w:val="24"/>
        </w:rPr>
        <w:t>мини-педсоветов,</w:t>
      </w:r>
      <w:r w:rsidRPr="001412B7">
        <w:rPr>
          <w:spacing w:val="1"/>
          <w:sz w:val="24"/>
          <w:szCs w:val="24"/>
        </w:rPr>
        <w:t xml:space="preserve"> </w:t>
      </w:r>
      <w:r w:rsidRPr="001412B7">
        <w:rPr>
          <w:sz w:val="24"/>
          <w:szCs w:val="24"/>
        </w:rPr>
        <w:t>направленных</w:t>
      </w:r>
      <w:r w:rsidRPr="001412B7">
        <w:rPr>
          <w:spacing w:val="1"/>
          <w:sz w:val="24"/>
          <w:szCs w:val="24"/>
        </w:rPr>
        <w:t xml:space="preserve"> </w:t>
      </w:r>
      <w:r w:rsidRPr="001412B7">
        <w:rPr>
          <w:sz w:val="24"/>
          <w:szCs w:val="24"/>
        </w:rPr>
        <w:t>на</w:t>
      </w:r>
      <w:r w:rsidRPr="001412B7">
        <w:rPr>
          <w:spacing w:val="1"/>
          <w:sz w:val="24"/>
          <w:szCs w:val="24"/>
        </w:rPr>
        <w:t xml:space="preserve"> </w:t>
      </w:r>
      <w:r w:rsidRPr="001412B7">
        <w:rPr>
          <w:sz w:val="24"/>
          <w:szCs w:val="24"/>
        </w:rPr>
        <w:t>решение</w:t>
      </w:r>
      <w:r w:rsidRPr="001412B7">
        <w:rPr>
          <w:spacing w:val="1"/>
          <w:sz w:val="24"/>
          <w:szCs w:val="24"/>
        </w:rPr>
        <w:t xml:space="preserve"> </w:t>
      </w:r>
      <w:r w:rsidRPr="001412B7">
        <w:rPr>
          <w:sz w:val="24"/>
          <w:szCs w:val="24"/>
        </w:rPr>
        <w:t>конкретных</w:t>
      </w:r>
      <w:r w:rsidRPr="001412B7">
        <w:rPr>
          <w:spacing w:val="1"/>
          <w:sz w:val="24"/>
          <w:szCs w:val="24"/>
        </w:rPr>
        <w:t xml:space="preserve"> </w:t>
      </w:r>
      <w:r w:rsidRPr="001412B7">
        <w:rPr>
          <w:sz w:val="24"/>
          <w:szCs w:val="24"/>
        </w:rPr>
        <w:t>проблем</w:t>
      </w:r>
      <w:r w:rsidRPr="001412B7">
        <w:rPr>
          <w:spacing w:val="1"/>
          <w:sz w:val="24"/>
          <w:szCs w:val="24"/>
        </w:rPr>
        <w:t xml:space="preserve"> </w:t>
      </w:r>
      <w:r w:rsidRPr="001412B7">
        <w:rPr>
          <w:sz w:val="24"/>
          <w:szCs w:val="24"/>
        </w:rPr>
        <w:t>класса и</w:t>
      </w:r>
      <w:r w:rsidRPr="001412B7">
        <w:rPr>
          <w:spacing w:val="3"/>
          <w:sz w:val="24"/>
          <w:szCs w:val="24"/>
        </w:rPr>
        <w:t xml:space="preserve"> </w:t>
      </w:r>
      <w:r w:rsidRPr="001412B7">
        <w:rPr>
          <w:sz w:val="24"/>
          <w:szCs w:val="24"/>
        </w:rPr>
        <w:t>интеграцию</w:t>
      </w:r>
      <w:r w:rsidRPr="001412B7">
        <w:rPr>
          <w:spacing w:val="-1"/>
          <w:sz w:val="24"/>
          <w:szCs w:val="24"/>
        </w:rPr>
        <w:t xml:space="preserve"> </w:t>
      </w:r>
      <w:r w:rsidRPr="001412B7">
        <w:rPr>
          <w:sz w:val="24"/>
          <w:szCs w:val="24"/>
        </w:rPr>
        <w:t>воспитательных</w:t>
      </w:r>
      <w:r w:rsidRPr="001412B7">
        <w:rPr>
          <w:spacing w:val="-3"/>
          <w:sz w:val="24"/>
          <w:szCs w:val="24"/>
        </w:rPr>
        <w:t xml:space="preserve"> </w:t>
      </w:r>
      <w:r w:rsidRPr="001412B7">
        <w:rPr>
          <w:sz w:val="24"/>
          <w:szCs w:val="24"/>
        </w:rPr>
        <w:t>влияний</w:t>
      </w:r>
      <w:r w:rsidRPr="001412B7">
        <w:rPr>
          <w:spacing w:val="-7"/>
          <w:sz w:val="24"/>
          <w:szCs w:val="24"/>
        </w:rPr>
        <w:t xml:space="preserve"> </w:t>
      </w:r>
      <w:r w:rsidRPr="001412B7">
        <w:rPr>
          <w:sz w:val="24"/>
          <w:szCs w:val="24"/>
        </w:rPr>
        <w:t>на школьников;</w:t>
      </w:r>
    </w:p>
    <w:p w:rsidR="001A5B40" w:rsidRPr="001412B7" w:rsidRDefault="001A5B40" w:rsidP="000D41A3">
      <w:pPr>
        <w:pStyle w:val="af5"/>
        <w:numPr>
          <w:ilvl w:val="1"/>
          <w:numId w:val="42"/>
        </w:numPr>
        <w:tabs>
          <w:tab w:val="left" w:pos="1330"/>
        </w:tabs>
        <w:ind w:left="0" w:right="295" w:firstLine="851"/>
        <w:rPr>
          <w:sz w:val="24"/>
          <w:szCs w:val="24"/>
        </w:rPr>
      </w:pPr>
      <w:r w:rsidRPr="001412B7">
        <w:rPr>
          <w:sz w:val="24"/>
          <w:szCs w:val="24"/>
        </w:rPr>
        <w:t>привлечение</w:t>
      </w:r>
      <w:r w:rsidRPr="001412B7">
        <w:rPr>
          <w:spacing w:val="1"/>
          <w:sz w:val="24"/>
          <w:szCs w:val="24"/>
        </w:rPr>
        <w:t xml:space="preserve"> </w:t>
      </w:r>
      <w:r w:rsidRPr="001412B7">
        <w:rPr>
          <w:sz w:val="24"/>
          <w:szCs w:val="24"/>
        </w:rPr>
        <w:t>учителей</w:t>
      </w:r>
      <w:r w:rsidRPr="001412B7">
        <w:rPr>
          <w:spacing w:val="1"/>
          <w:sz w:val="24"/>
          <w:szCs w:val="24"/>
        </w:rPr>
        <w:t xml:space="preserve"> </w:t>
      </w:r>
      <w:r w:rsidRPr="001412B7">
        <w:rPr>
          <w:sz w:val="24"/>
          <w:szCs w:val="24"/>
        </w:rPr>
        <w:t>к</w:t>
      </w:r>
      <w:r w:rsidRPr="001412B7">
        <w:rPr>
          <w:spacing w:val="1"/>
          <w:sz w:val="24"/>
          <w:szCs w:val="24"/>
        </w:rPr>
        <w:t xml:space="preserve"> </w:t>
      </w:r>
      <w:r w:rsidRPr="001412B7">
        <w:rPr>
          <w:sz w:val="24"/>
          <w:szCs w:val="24"/>
        </w:rPr>
        <w:t>участию</w:t>
      </w:r>
      <w:r w:rsidRPr="001412B7">
        <w:rPr>
          <w:spacing w:val="1"/>
          <w:sz w:val="24"/>
          <w:szCs w:val="24"/>
        </w:rPr>
        <w:t xml:space="preserve"> </w:t>
      </w:r>
      <w:r w:rsidRPr="001412B7">
        <w:rPr>
          <w:sz w:val="24"/>
          <w:szCs w:val="24"/>
        </w:rPr>
        <w:t>во</w:t>
      </w:r>
      <w:r w:rsidRPr="001412B7">
        <w:rPr>
          <w:spacing w:val="1"/>
          <w:sz w:val="24"/>
          <w:szCs w:val="24"/>
        </w:rPr>
        <w:t xml:space="preserve"> </w:t>
      </w:r>
      <w:r w:rsidRPr="001412B7">
        <w:rPr>
          <w:sz w:val="24"/>
          <w:szCs w:val="24"/>
        </w:rPr>
        <w:t>внутриклассных</w:t>
      </w:r>
      <w:r w:rsidRPr="001412B7">
        <w:rPr>
          <w:spacing w:val="1"/>
          <w:sz w:val="24"/>
          <w:szCs w:val="24"/>
        </w:rPr>
        <w:t xml:space="preserve"> </w:t>
      </w:r>
      <w:r w:rsidRPr="001412B7">
        <w:rPr>
          <w:sz w:val="24"/>
          <w:szCs w:val="24"/>
        </w:rPr>
        <w:t>делах,</w:t>
      </w:r>
      <w:r w:rsidRPr="001412B7">
        <w:rPr>
          <w:spacing w:val="1"/>
          <w:sz w:val="24"/>
          <w:szCs w:val="24"/>
        </w:rPr>
        <w:t xml:space="preserve"> </w:t>
      </w:r>
      <w:r w:rsidRPr="001412B7">
        <w:rPr>
          <w:sz w:val="24"/>
          <w:szCs w:val="24"/>
        </w:rPr>
        <w:t>дающих</w:t>
      </w:r>
      <w:r w:rsidRPr="001412B7">
        <w:rPr>
          <w:spacing w:val="1"/>
          <w:sz w:val="24"/>
          <w:szCs w:val="24"/>
        </w:rPr>
        <w:t xml:space="preserve"> </w:t>
      </w:r>
      <w:r w:rsidRPr="001412B7">
        <w:rPr>
          <w:sz w:val="24"/>
          <w:szCs w:val="24"/>
        </w:rPr>
        <w:t>педагогам</w:t>
      </w:r>
      <w:r w:rsidRPr="001412B7">
        <w:rPr>
          <w:spacing w:val="-57"/>
          <w:sz w:val="24"/>
          <w:szCs w:val="24"/>
        </w:rPr>
        <w:t xml:space="preserve"> </w:t>
      </w:r>
      <w:r w:rsidRPr="001412B7">
        <w:rPr>
          <w:sz w:val="24"/>
          <w:szCs w:val="24"/>
        </w:rPr>
        <w:t xml:space="preserve">возможность лучше узнавать и понимать своих учеников, увидев их в иной, отличной </w:t>
      </w:r>
      <w:proofErr w:type="gramStart"/>
      <w:r w:rsidRPr="001412B7">
        <w:rPr>
          <w:sz w:val="24"/>
          <w:szCs w:val="24"/>
        </w:rPr>
        <w:t>от</w:t>
      </w:r>
      <w:proofErr w:type="gramEnd"/>
      <w:r w:rsidRPr="001412B7">
        <w:rPr>
          <w:spacing w:val="1"/>
          <w:sz w:val="24"/>
          <w:szCs w:val="24"/>
        </w:rPr>
        <w:t xml:space="preserve"> </w:t>
      </w:r>
      <w:r w:rsidRPr="001412B7">
        <w:rPr>
          <w:sz w:val="24"/>
          <w:szCs w:val="24"/>
        </w:rPr>
        <w:t>учебной,</w:t>
      </w:r>
      <w:r w:rsidRPr="001412B7">
        <w:rPr>
          <w:spacing w:val="-6"/>
          <w:sz w:val="24"/>
          <w:szCs w:val="24"/>
        </w:rPr>
        <w:t xml:space="preserve"> </w:t>
      </w:r>
      <w:r w:rsidRPr="001412B7">
        <w:rPr>
          <w:sz w:val="24"/>
          <w:szCs w:val="24"/>
        </w:rPr>
        <w:t>обстановке;</w:t>
      </w:r>
    </w:p>
    <w:p w:rsidR="001A5B40" w:rsidRPr="001412B7" w:rsidRDefault="001A5B40" w:rsidP="000D41A3">
      <w:pPr>
        <w:pStyle w:val="af5"/>
        <w:numPr>
          <w:ilvl w:val="1"/>
          <w:numId w:val="42"/>
        </w:numPr>
        <w:tabs>
          <w:tab w:val="left" w:pos="1282"/>
        </w:tabs>
        <w:ind w:left="0" w:right="319" w:firstLine="851"/>
        <w:rPr>
          <w:sz w:val="24"/>
          <w:szCs w:val="24"/>
        </w:rPr>
      </w:pPr>
      <w:r w:rsidRPr="001412B7">
        <w:rPr>
          <w:sz w:val="24"/>
          <w:szCs w:val="24"/>
        </w:rPr>
        <w:t>привлечение</w:t>
      </w:r>
      <w:r w:rsidRPr="001412B7">
        <w:rPr>
          <w:spacing w:val="-8"/>
          <w:sz w:val="24"/>
          <w:szCs w:val="24"/>
        </w:rPr>
        <w:t xml:space="preserve"> </w:t>
      </w:r>
      <w:r w:rsidRPr="001412B7">
        <w:rPr>
          <w:sz w:val="24"/>
          <w:szCs w:val="24"/>
        </w:rPr>
        <w:t>учителей</w:t>
      </w:r>
      <w:r w:rsidRPr="001412B7">
        <w:rPr>
          <w:spacing w:val="-1"/>
          <w:sz w:val="24"/>
          <w:szCs w:val="24"/>
        </w:rPr>
        <w:t xml:space="preserve"> </w:t>
      </w:r>
      <w:r w:rsidRPr="001412B7">
        <w:rPr>
          <w:sz w:val="24"/>
          <w:szCs w:val="24"/>
        </w:rPr>
        <w:t>к</w:t>
      </w:r>
      <w:r w:rsidRPr="001412B7">
        <w:rPr>
          <w:spacing w:val="-4"/>
          <w:sz w:val="24"/>
          <w:szCs w:val="24"/>
        </w:rPr>
        <w:t xml:space="preserve"> </w:t>
      </w:r>
      <w:r w:rsidRPr="001412B7">
        <w:rPr>
          <w:sz w:val="24"/>
          <w:szCs w:val="24"/>
        </w:rPr>
        <w:t>участию</w:t>
      </w:r>
      <w:r w:rsidRPr="001412B7">
        <w:rPr>
          <w:spacing w:val="-4"/>
          <w:sz w:val="24"/>
          <w:szCs w:val="24"/>
        </w:rPr>
        <w:t xml:space="preserve"> </w:t>
      </w:r>
      <w:r w:rsidRPr="001412B7">
        <w:rPr>
          <w:sz w:val="24"/>
          <w:szCs w:val="24"/>
        </w:rPr>
        <w:t>в</w:t>
      </w:r>
      <w:r w:rsidRPr="001412B7">
        <w:rPr>
          <w:spacing w:val="-1"/>
          <w:sz w:val="24"/>
          <w:szCs w:val="24"/>
        </w:rPr>
        <w:t xml:space="preserve"> </w:t>
      </w:r>
      <w:r w:rsidRPr="001412B7">
        <w:rPr>
          <w:sz w:val="24"/>
          <w:szCs w:val="24"/>
        </w:rPr>
        <w:t>родительских</w:t>
      </w:r>
      <w:r w:rsidRPr="001412B7">
        <w:rPr>
          <w:spacing w:val="-7"/>
          <w:sz w:val="24"/>
          <w:szCs w:val="24"/>
        </w:rPr>
        <w:t xml:space="preserve"> </w:t>
      </w:r>
      <w:r w:rsidRPr="001412B7">
        <w:rPr>
          <w:sz w:val="24"/>
          <w:szCs w:val="24"/>
        </w:rPr>
        <w:t>собраниях</w:t>
      </w:r>
      <w:r w:rsidRPr="001412B7">
        <w:rPr>
          <w:spacing w:val="-6"/>
          <w:sz w:val="24"/>
          <w:szCs w:val="24"/>
        </w:rPr>
        <w:t xml:space="preserve"> </w:t>
      </w:r>
      <w:r w:rsidRPr="001412B7">
        <w:rPr>
          <w:sz w:val="24"/>
          <w:szCs w:val="24"/>
        </w:rPr>
        <w:t>класса</w:t>
      </w:r>
      <w:r w:rsidRPr="001412B7">
        <w:rPr>
          <w:spacing w:val="-3"/>
          <w:sz w:val="24"/>
          <w:szCs w:val="24"/>
        </w:rPr>
        <w:t xml:space="preserve"> </w:t>
      </w:r>
      <w:r w:rsidRPr="001412B7">
        <w:rPr>
          <w:sz w:val="24"/>
          <w:szCs w:val="24"/>
        </w:rPr>
        <w:t>для</w:t>
      </w:r>
      <w:r w:rsidRPr="001412B7">
        <w:rPr>
          <w:spacing w:val="-2"/>
          <w:sz w:val="24"/>
          <w:szCs w:val="24"/>
        </w:rPr>
        <w:t xml:space="preserve"> </w:t>
      </w:r>
      <w:r w:rsidRPr="001412B7">
        <w:rPr>
          <w:sz w:val="24"/>
          <w:szCs w:val="24"/>
        </w:rPr>
        <w:t>объединения</w:t>
      </w:r>
      <w:r w:rsidRPr="001412B7">
        <w:rPr>
          <w:spacing w:val="-58"/>
          <w:sz w:val="24"/>
          <w:szCs w:val="24"/>
        </w:rPr>
        <w:t xml:space="preserve"> </w:t>
      </w:r>
      <w:r w:rsidRPr="001412B7">
        <w:rPr>
          <w:sz w:val="24"/>
          <w:szCs w:val="24"/>
        </w:rPr>
        <w:t>усилий</w:t>
      </w:r>
      <w:r w:rsidRPr="001412B7">
        <w:rPr>
          <w:spacing w:val="2"/>
          <w:sz w:val="24"/>
          <w:szCs w:val="24"/>
        </w:rPr>
        <w:t xml:space="preserve"> </w:t>
      </w:r>
      <w:r w:rsidRPr="001412B7">
        <w:rPr>
          <w:sz w:val="24"/>
          <w:szCs w:val="24"/>
        </w:rPr>
        <w:t>в</w:t>
      </w:r>
      <w:r w:rsidRPr="001412B7">
        <w:rPr>
          <w:spacing w:val="3"/>
          <w:sz w:val="24"/>
          <w:szCs w:val="24"/>
        </w:rPr>
        <w:t xml:space="preserve"> </w:t>
      </w:r>
      <w:r w:rsidRPr="001412B7">
        <w:rPr>
          <w:sz w:val="24"/>
          <w:szCs w:val="24"/>
        </w:rPr>
        <w:t>деле</w:t>
      </w:r>
      <w:r w:rsidRPr="001412B7">
        <w:rPr>
          <w:spacing w:val="-4"/>
          <w:sz w:val="24"/>
          <w:szCs w:val="24"/>
        </w:rPr>
        <w:t xml:space="preserve"> </w:t>
      </w:r>
      <w:r w:rsidRPr="001412B7">
        <w:rPr>
          <w:sz w:val="24"/>
          <w:szCs w:val="24"/>
        </w:rPr>
        <w:t>обучения</w:t>
      </w:r>
      <w:r w:rsidRPr="001412B7">
        <w:rPr>
          <w:spacing w:val="1"/>
          <w:sz w:val="24"/>
          <w:szCs w:val="24"/>
        </w:rPr>
        <w:t xml:space="preserve"> </w:t>
      </w:r>
      <w:r w:rsidRPr="001412B7">
        <w:rPr>
          <w:sz w:val="24"/>
          <w:szCs w:val="24"/>
        </w:rPr>
        <w:t>и</w:t>
      </w:r>
      <w:r w:rsidRPr="001412B7">
        <w:rPr>
          <w:spacing w:val="3"/>
          <w:sz w:val="24"/>
          <w:szCs w:val="24"/>
        </w:rPr>
        <w:t xml:space="preserve"> </w:t>
      </w:r>
      <w:r w:rsidRPr="001412B7">
        <w:rPr>
          <w:sz w:val="24"/>
          <w:szCs w:val="24"/>
        </w:rPr>
        <w:t>воспитания</w:t>
      </w:r>
      <w:r w:rsidRPr="001412B7">
        <w:rPr>
          <w:spacing w:val="2"/>
          <w:sz w:val="24"/>
          <w:szCs w:val="24"/>
        </w:rPr>
        <w:t xml:space="preserve"> </w:t>
      </w:r>
      <w:r w:rsidRPr="001412B7">
        <w:rPr>
          <w:sz w:val="24"/>
          <w:szCs w:val="24"/>
        </w:rPr>
        <w:t>детей.</w:t>
      </w:r>
    </w:p>
    <w:p w:rsidR="001A5B40" w:rsidRPr="001412B7"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Работа</w:t>
      </w:r>
      <w:r w:rsidRPr="001412B7">
        <w:rPr>
          <w:rFonts w:ascii="Times New Roman" w:hAnsi="Times New Roman"/>
          <w:spacing w:val="-1"/>
          <w:sz w:val="24"/>
          <w:szCs w:val="24"/>
        </w:rPr>
        <w:t xml:space="preserve"> </w:t>
      </w:r>
      <w:r w:rsidRPr="001412B7">
        <w:rPr>
          <w:rFonts w:ascii="Times New Roman" w:hAnsi="Times New Roman"/>
          <w:sz w:val="24"/>
          <w:szCs w:val="24"/>
        </w:rPr>
        <w:t>с</w:t>
      </w:r>
      <w:r w:rsidRPr="001412B7">
        <w:rPr>
          <w:rFonts w:ascii="Times New Roman" w:hAnsi="Times New Roman"/>
          <w:spacing w:val="-2"/>
          <w:sz w:val="24"/>
          <w:szCs w:val="24"/>
        </w:rPr>
        <w:t xml:space="preserve"> </w:t>
      </w:r>
      <w:r w:rsidRPr="001412B7">
        <w:rPr>
          <w:rFonts w:ascii="Times New Roman" w:hAnsi="Times New Roman"/>
          <w:sz w:val="24"/>
          <w:szCs w:val="24"/>
        </w:rPr>
        <w:t>родителями</w:t>
      </w:r>
      <w:r w:rsidRPr="001412B7">
        <w:rPr>
          <w:rFonts w:ascii="Times New Roman" w:hAnsi="Times New Roman"/>
          <w:spacing w:val="-5"/>
          <w:sz w:val="24"/>
          <w:szCs w:val="24"/>
        </w:rPr>
        <w:t xml:space="preserve"> </w:t>
      </w:r>
      <w:r w:rsidRPr="001412B7">
        <w:rPr>
          <w:rFonts w:ascii="Times New Roman" w:hAnsi="Times New Roman"/>
          <w:sz w:val="24"/>
          <w:szCs w:val="24"/>
        </w:rPr>
        <w:t>учащихся</w:t>
      </w:r>
      <w:r w:rsidRPr="001412B7">
        <w:rPr>
          <w:rFonts w:ascii="Times New Roman" w:hAnsi="Times New Roman"/>
          <w:spacing w:val="-4"/>
          <w:sz w:val="24"/>
          <w:szCs w:val="24"/>
        </w:rPr>
        <w:t xml:space="preserve"> </w:t>
      </w:r>
      <w:r w:rsidRPr="001412B7">
        <w:rPr>
          <w:rFonts w:ascii="Times New Roman" w:hAnsi="Times New Roman"/>
          <w:sz w:val="24"/>
          <w:szCs w:val="24"/>
        </w:rPr>
        <w:t>или</w:t>
      </w:r>
      <w:r w:rsidRPr="001412B7">
        <w:rPr>
          <w:rFonts w:ascii="Times New Roman" w:hAnsi="Times New Roman"/>
          <w:spacing w:val="-5"/>
          <w:sz w:val="24"/>
          <w:szCs w:val="24"/>
        </w:rPr>
        <w:t xml:space="preserve"> </w:t>
      </w:r>
      <w:r w:rsidRPr="001412B7">
        <w:rPr>
          <w:rFonts w:ascii="Times New Roman" w:hAnsi="Times New Roman"/>
          <w:sz w:val="24"/>
          <w:szCs w:val="24"/>
        </w:rPr>
        <w:t>их</w:t>
      </w:r>
      <w:r w:rsidRPr="001412B7">
        <w:rPr>
          <w:rFonts w:ascii="Times New Roman" w:hAnsi="Times New Roman"/>
          <w:spacing w:val="-5"/>
          <w:sz w:val="24"/>
          <w:szCs w:val="24"/>
        </w:rPr>
        <w:t xml:space="preserve"> </w:t>
      </w:r>
      <w:r w:rsidRPr="001412B7">
        <w:rPr>
          <w:rFonts w:ascii="Times New Roman" w:hAnsi="Times New Roman"/>
          <w:sz w:val="24"/>
          <w:szCs w:val="24"/>
        </w:rPr>
        <w:t>законными</w:t>
      </w:r>
      <w:r w:rsidRPr="001412B7">
        <w:rPr>
          <w:rFonts w:ascii="Times New Roman" w:hAnsi="Times New Roman"/>
          <w:spacing w:val="-1"/>
          <w:sz w:val="24"/>
          <w:szCs w:val="24"/>
        </w:rPr>
        <w:t xml:space="preserve"> </w:t>
      </w:r>
      <w:r w:rsidRPr="001412B7">
        <w:rPr>
          <w:rFonts w:ascii="Times New Roman" w:hAnsi="Times New Roman"/>
          <w:sz w:val="24"/>
          <w:szCs w:val="24"/>
        </w:rPr>
        <w:t>представителями:</w:t>
      </w:r>
    </w:p>
    <w:p w:rsidR="001A5B40" w:rsidRPr="001412B7" w:rsidRDefault="001A5B40" w:rsidP="001A5B40">
      <w:pPr>
        <w:spacing w:line="240" w:lineRule="auto"/>
        <w:ind w:firstLine="851"/>
        <w:rPr>
          <w:rFonts w:ascii="Times New Roman" w:hAnsi="Times New Roman" w:cs="Times New Roman"/>
          <w:sz w:val="24"/>
          <w:szCs w:val="24"/>
        </w:rPr>
      </w:pPr>
      <w:r w:rsidRPr="001412B7">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1A5B40" w:rsidRPr="001412B7" w:rsidRDefault="001A5B40" w:rsidP="001A5B40">
      <w:pPr>
        <w:spacing w:line="240" w:lineRule="auto"/>
        <w:ind w:firstLine="851"/>
        <w:rPr>
          <w:rFonts w:ascii="Times New Roman" w:hAnsi="Times New Roman" w:cs="Times New Roman"/>
          <w:sz w:val="24"/>
          <w:szCs w:val="24"/>
        </w:rPr>
      </w:pPr>
      <w:r w:rsidRPr="001412B7">
        <w:rPr>
          <w:rFonts w:ascii="Times New Roman" w:hAnsi="Times New Roman" w:cs="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1A5B40" w:rsidRPr="001412B7" w:rsidRDefault="001A5B40" w:rsidP="001A5B40">
      <w:pPr>
        <w:spacing w:after="0" w:line="240" w:lineRule="auto"/>
        <w:ind w:firstLine="852"/>
        <w:rPr>
          <w:rFonts w:ascii="Times New Roman" w:hAnsi="Times New Roman" w:cs="Times New Roman"/>
          <w:sz w:val="24"/>
          <w:szCs w:val="24"/>
        </w:rPr>
      </w:pPr>
      <w:r w:rsidRPr="001412B7">
        <w:rPr>
          <w:rFonts w:ascii="Times New Roman" w:hAnsi="Times New Roman" w:cs="Times New Roman"/>
          <w:sz w:val="24"/>
          <w:szCs w:val="24"/>
        </w:rPr>
        <w:t>-</w:t>
      </w:r>
      <w:r>
        <w:rPr>
          <w:rFonts w:ascii="Times New Roman" w:hAnsi="Times New Roman" w:cs="Times New Roman"/>
          <w:sz w:val="24"/>
          <w:szCs w:val="24"/>
        </w:rPr>
        <w:t xml:space="preserve"> </w:t>
      </w:r>
      <w:r w:rsidRPr="001412B7">
        <w:rPr>
          <w:rFonts w:ascii="Times New Roman" w:hAnsi="Times New Roman" w:cs="Times New Roman"/>
          <w:sz w:val="24"/>
          <w:szCs w:val="24"/>
        </w:rPr>
        <w:t>организация</w:t>
      </w:r>
      <w:r w:rsidRPr="001412B7">
        <w:rPr>
          <w:rFonts w:ascii="Times New Roman" w:hAnsi="Times New Roman" w:cs="Times New Roman"/>
          <w:sz w:val="24"/>
          <w:szCs w:val="24"/>
        </w:rPr>
        <w:tab/>
        <w:t>родительских</w:t>
      </w:r>
      <w:r w:rsidRPr="001412B7">
        <w:rPr>
          <w:rFonts w:ascii="Times New Roman" w:hAnsi="Times New Roman" w:cs="Times New Roman"/>
          <w:sz w:val="24"/>
          <w:szCs w:val="24"/>
        </w:rPr>
        <w:tab/>
      </w:r>
      <w:r>
        <w:rPr>
          <w:rFonts w:ascii="Times New Roman" w:hAnsi="Times New Roman" w:cs="Times New Roman"/>
          <w:sz w:val="24"/>
          <w:szCs w:val="24"/>
        </w:rPr>
        <w:t>собраний,</w:t>
      </w:r>
      <w:r>
        <w:rPr>
          <w:rFonts w:ascii="Times New Roman" w:hAnsi="Times New Roman" w:cs="Times New Roman"/>
          <w:sz w:val="24"/>
          <w:szCs w:val="24"/>
        </w:rPr>
        <w:tab/>
        <w:t>происходящих</w:t>
      </w:r>
      <w:r>
        <w:rPr>
          <w:rFonts w:ascii="Times New Roman" w:hAnsi="Times New Roman" w:cs="Times New Roman"/>
          <w:sz w:val="24"/>
          <w:szCs w:val="24"/>
        </w:rPr>
        <w:tab/>
        <w:t xml:space="preserve">в режиме </w:t>
      </w:r>
      <w:r w:rsidRPr="001412B7">
        <w:rPr>
          <w:rFonts w:ascii="Times New Roman" w:hAnsi="Times New Roman" w:cs="Times New Roman"/>
          <w:sz w:val="24"/>
          <w:szCs w:val="24"/>
        </w:rPr>
        <w:t>обсуждения наиболее острых проблем обучения и воспитания школьников;</w:t>
      </w:r>
    </w:p>
    <w:p w:rsidR="001A5B40" w:rsidRPr="001412B7" w:rsidRDefault="001A5B40" w:rsidP="001A5B40">
      <w:pPr>
        <w:spacing w:after="0" w:line="240" w:lineRule="auto"/>
        <w:ind w:firstLine="851"/>
        <w:rPr>
          <w:rFonts w:ascii="Times New Roman" w:hAnsi="Times New Roman" w:cs="Times New Roman"/>
          <w:sz w:val="24"/>
          <w:szCs w:val="24"/>
        </w:rPr>
      </w:pPr>
      <w:r w:rsidRPr="001412B7">
        <w:rPr>
          <w:rFonts w:ascii="Times New Roman" w:hAnsi="Times New Roman" w:cs="Times New Roman"/>
          <w:sz w:val="24"/>
          <w:szCs w:val="24"/>
        </w:rPr>
        <w:t xml:space="preserve">-создание и организация работы родительских комитетов классов, </w:t>
      </w:r>
      <w:proofErr w:type="gramStart"/>
      <w:r w:rsidRPr="001412B7">
        <w:rPr>
          <w:rFonts w:ascii="Times New Roman" w:hAnsi="Times New Roman" w:cs="Times New Roman"/>
          <w:sz w:val="24"/>
          <w:szCs w:val="24"/>
        </w:rPr>
        <w:t>-у</w:t>
      </w:r>
      <w:proofErr w:type="gramEnd"/>
      <w:r w:rsidRPr="001412B7">
        <w:rPr>
          <w:rFonts w:ascii="Times New Roman" w:hAnsi="Times New Roman" w:cs="Times New Roman"/>
          <w:sz w:val="24"/>
          <w:szCs w:val="24"/>
        </w:rPr>
        <w:t>частвующих в управлении образовательной организацией и решении вопросов воспитания и обучения их детей;</w:t>
      </w:r>
    </w:p>
    <w:p w:rsidR="001A5B40" w:rsidRPr="001412B7" w:rsidRDefault="001A5B40" w:rsidP="001A5B40">
      <w:pPr>
        <w:tabs>
          <w:tab w:val="left" w:pos="1330"/>
        </w:tabs>
        <w:spacing w:after="0" w:line="240" w:lineRule="auto"/>
        <w:ind w:firstLine="851"/>
        <w:rPr>
          <w:rFonts w:ascii="Times New Roman" w:hAnsi="Times New Roman" w:cs="Times New Roman"/>
          <w:sz w:val="24"/>
          <w:szCs w:val="24"/>
        </w:rPr>
      </w:pPr>
      <w:r w:rsidRPr="001412B7">
        <w:rPr>
          <w:rFonts w:ascii="Times New Roman" w:hAnsi="Times New Roman" w:cs="Times New Roman"/>
          <w:sz w:val="24"/>
          <w:szCs w:val="24"/>
        </w:rPr>
        <w:t xml:space="preserve">      -привлечение</w:t>
      </w:r>
      <w:r w:rsidRPr="001412B7">
        <w:rPr>
          <w:rFonts w:ascii="Times New Roman" w:hAnsi="Times New Roman" w:cs="Times New Roman"/>
          <w:spacing w:val="-3"/>
          <w:sz w:val="24"/>
          <w:szCs w:val="24"/>
        </w:rPr>
        <w:t xml:space="preserve"> </w:t>
      </w:r>
      <w:r w:rsidRPr="001412B7">
        <w:rPr>
          <w:rFonts w:ascii="Times New Roman" w:hAnsi="Times New Roman" w:cs="Times New Roman"/>
          <w:sz w:val="24"/>
          <w:szCs w:val="24"/>
        </w:rPr>
        <w:t>членов</w:t>
      </w:r>
      <w:r w:rsidRPr="001412B7">
        <w:rPr>
          <w:rFonts w:ascii="Times New Roman" w:hAnsi="Times New Roman" w:cs="Times New Roman"/>
          <w:spacing w:val="-1"/>
          <w:sz w:val="24"/>
          <w:szCs w:val="24"/>
        </w:rPr>
        <w:t xml:space="preserve"> </w:t>
      </w:r>
      <w:r w:rsidRPr="001412B7">
        <w:rPr>
          <w:rFonts w:ascii="Times New Roman" w:hAnsi="Times New Roman" w:cs="Times New Roman"/>
          <w:sz w:val="24"/>
          <w:szCs w:val="24"/>
        </w:rPr>
        <w:t>семей</w:t>
      </w:r>
      <w:r w:rsidRPr="001412B7">
        <w:rPr>
          <w:rFonts w:ascii="Times New Roman" w:hAnsi="Times New Roman" w:cs="Times New Roman"/>
          <w:spacing w:val="-5"/>
          <w:sz w:val="24"/>
          <w:szCs w:val="24"/>
        </w:rPr>
        <w:t xml:space="preserve"> </w:t>
      </w:r>
      <w:r w:rsidRPr="001412B7">
        <w:rPr>
          <w:rFonts w:ascii="Times New Roman" w:hAnsi="Times New Roman" w:cs="Times New Roman"/>
          <w:sz w:val="24"/>
          <w:szCs w:val="24"/>
        </w:rPr>
        <w:t>школьников</w:t>
      </w:r>
      <w:r w:rsidRPr="001412B7">
        <w:rPr>
          <w:rFonts w:ascii="Times New Roman" w:hAnsi="Times New Roman" w:cs="Times New Roman"/>
          <w:spacing w:val="-1"/>
          <w:sz w:val="24"/>
          <w:szCs w:val="24"/>
        </w:rPr>
        <w:t xml:space="preserve"> </w:t>
      </w:r>
      <w:r w:rsidRPr="001412B7">
        <w:rPr>
          <w:rFonts w:ascii="Times New Roman" w:hAnsi="Times New Roman" w:cs="Times New Roman"/>
          <w:sz w:val="24"/>
          <w:szCs w:val="24"/>
        </w:rPr>
        <w:t>к</w:t>
      </w:r>
      <w:r w:rsidRPr="001412B7">
        <w:rPr>
          <w:rFonts w:ascii="Times New Roman" w:hAnsi="Times New Roman" w:cs="Times New Roman"/>
          <w:spacing w:val="-7"/>
          <w:sz w:val="24"/>
          <w:szCs w:val="24"/>
        </w:rPr>
        <w:t xml:space="preserve"> </w:t>
      </w:r>
      <w:r w:rsidRPr="001412B7">
        <w:rPr>
          <w:rFonts w:ascii="Times New Roman" w:hAnsi="Times New Roman" w:cs="Times New Roman"/>
          <w:sz w:val="24"/>
          <w:szCs w:val="24"/>
        </w:rPr>
        <w:t>организации</w:t>
      </w:r>
      <w:r w:rsidRPr="001412B7">
        <w:rPr>
          <w:rFonts w:ascii="Times New Roman" w:hAnsi="Times New Roman" w:cs="Times New Roman"/>
          <w:spacing w:val="-6"/>
          <w:sz w:val="24"/>
          <w:szCs w:val="24"/>
        </w:rPr>
        <w:t xml:space="preserve"> </w:t>
      </w:r>
      <w:r w:rsidRPr="001412B7">
        <w:rPr>
          <w:rFonts w:ascii="Times New Roman" w:hAnsi="Times New Roman" w:cs="Times New Roman"/>
          <w:sz w:val="24"/>
          <w:szCs w:val="24"/>
        </w:rPr>
        <w:t>и</w:t>
      </w:r>
      <w:r w:rsidRPr="001412B7">
        <w:rPr>
          <w:rFonts w:ascii="Times New Roman" w:hAnsi="Times New Roman" w:cs="Times New Roman"/>
          <w:spacing w:val="-5"/>
          <w:sz w:val="24"/>
          <w:szCs w:val="24"/>
        </w:rPr>
        <w:t xml:space="preserve"> </w:t>
      </w:r>
      <w:r w:rsidRPr="001412B7">
        <w:rPr>
          <w:rFonts w:ascii="Times New Roman" w:hAnsi="Times New Roman" w:cs="Times New Roman"/>
          <w:sz w:val="24"/>
          <w:szCs w:val="24"/>
        </w:rPr>
        <w:t>проведению</w:t>
      </w:r>
      <w:r w:rsidRPr="001412B7">
        <w:rPr>
          <w:rFonts w:ascii="Times New Roman" w:hAnsi="Times New Roman" w:cs="Times New Roman"/>
          <w:spacing w:val="-4"/>
          <w:sz w:val="24"/>
          <w:szCs w:val="24"/>
        </w:rPr>
        <w:t xml:space="preserve"> </w:t>
      </w:r>
      <w:r w:rsidRPr="001412B7">
        <w:rPr>
          <w:rFonts w:ascii="Times New Roman" w:hAnsi="Times New Roman" w:cs="Times New Roman"/>
          <w:sz w:val="24"/>
          <w:szCs w:val="24"/>
        </w:rPr>
        <w:t>дел</w:t>
      </w:r>
      <w:r>
        <w:rPr>
          <w:rFonts w:ascii="Times New Roman" w:hAnsi="Times New Roman" w:cs="Times New Roman"/>
          <w:spacing w:val="-2"/>
          <w:sz w:val="24"/>
          <w:szCs w:val="24"/>
        </w:rPr>
        <w:t xml:space="preserve"> </w:t>
      </w:r>
      <w:r w:rsidRPr="001412B7">
        <w:rPr>
          <w:rFonts w:ascii="Times New Roman" w:hAnsi="Times New Roman" w:cs="Times New Roman"/>
          <w:sz w:val="24"/>
          <w:szCs w:val="24"/>
        </w:rPr>
        <w:t>класса;</w:t>
      </w:r>
    </w:p>
    <w:p w:rsidR="001A5B40" w:rsidRPr="001412B7" w:rsidRDefault="001A5B40" w:rsidP="001A5B40">
      <w:pPr>
        <w:tabs>
          <w:tab w:val="left" w:pos="1330"/>
        </w:tabs>
        <w:spacing w:after="0" w:line="240" w:lineRule="auto"/>
        <w:ind w:right="291" w:firstLine="852"/>
        <w:rPr>
          <w:rFonts w:ascii="Times New Roman" w:hAnsi="Times New Roman" w:cs="Times New Roman"/>
          <w:sz w:val="24"/>
          <w:szCs w:val="24"/>
        </w:rPr>
      </w:pPr>
      <w:r w:rsidRPr="001412B7">
        <w:rPr>
          <w:rFonts w:ascii="Times New Roman" w:hAnsi="Times New Roman" w:cs="Times New Roman"/>
          <w:sz w:val="24"/>
          <w:szCs w:val="24"/>
        </w:rPr>
        <w:t xml:space="preserve">       -организация</w:t>
      </w:r>
      <w:r w:rsidRPr="001412B7">
        <w:rPr>
          <w:rFonts w:ascii="Times New Roman" w:hAnsi="Times New Roman" w:cs="Times New Roman"/>
          <w:spacing w:val="45"/>
          <w:sz w:val="24"/>
          <w:szCs w:val="24"/>
        </w:rPr>
        <w:t xml:space="preserve"> </w:t>
      </w:r>
      <w:r w:rsidRPr="001412B7">
        <w:rPr>
          <w:rFonts w:ascii="Times New Roman" w:hAnsi="Times New Roman" w:cs="Times New Roman"/>
          <w:sz w:val="24"/>
          <w:szCs w:val="24"/>
        </w:rPr>
        <w:t>на</w:t>
      </w:r>
      <w:r w:rsidRPr="001412B7">
        <w:rPr>
          <w:rFonts w:ascii="Times New Roman" w:hAnsi="Times New Roman" w:cs="Times New Roman"/>
          <w:spacing w:val="49"/>
          <w:sz w:val="24"/>
          <w:szCs w:val="24"/>
        </w:rPr>
        <w:t xml:space="preserve"> </w:t>
      </w:r>
      <w:r w:rsidRPr="001412B7">
        <w:rPr>
          <w:rFonts w:ascii="Times New Roman" w:hAnsi="Times New Roman" w:cs="Times New Roman"/>
          <w:sz w:val="24"/>
          <w:szCs w:val="24"/>
        </w:rPr>
        <w:t>базе</w:t>
      </w:r>
      <w:r w:rsidRPr="001412B7">
        <w:rPr>
          <w:rFonts w:ascii="Times New Roman" w:hAnsi="Times New Roman" w:cs="Times New Roman"/>
          <w:spacing w:val="49"/>
          <w:sz w:val="24"/>
          <w:szCs w:val="24"/>
        </w:rPr>
        <w:t xml:space="preserve"> </w:t>
      </w:r>
      <w:r w:rsidRPr="001412B7">
        <w:rPr>
          <w:rFonts w:ascii="Times New Roman" w:hAnsi="Times New Roman" w:cs="Times New Roman"/>
          <w:sz w:val="24"/>
          <w:szCs w:val="24"/>
        </w:rPr>
        <w:t>класса</w:t>
      </w:r>
      <w:r w:rsidRPr="001412B7">
        <w:rPr>
          <w:rFonts w:ascii="Times New Roman" w:hAnsi="Times New Roman" w:cs="Times New Roman"/>
          <w:spacing w:val="49"/>
          <w:sz w:val="24"/>
          <w:szCs w:val="24"/>
        </w:rPr>
        <w:t xml:space="preserve"> </w:t>
      </w:r>
      <w:r w:rsidRPr="001412B7">
        <w:rPr>
          <w:rFonts w:ascii="Times New Roman" w:hAnsi="Times New Roman" w:cs="Times New Roman"/>
          <w:sz w:val="24"/>
          <w:szCs w:val="24"/>
        </w:rPr>
        <w:t>семейных</w:t>
      </w:r>
      <w:r w:rsidRPr="001412B7">
        <w:rPr>
          <w:rFonts w:ascii="Times New Roman" w:hAnsi="Times New Roman" w:cs="Times New Roman"/>
          <w:spacing w:val="45"/>
          <w:sz w:val="24"/>
          <w:szCs w:val="24"/>
        </w:rPr>
        <w:t xml:space="preserve"> </w:t>
      </w:r>
      <w:r w:rsidRPr="001412B7">
        <w:rPr>
          <w:rFonts w:ascii="Times New Roman" w:hAnsi="Times New Roman" w:cs="Times New Roman"/>
          <w:sz w:val="24"/>
          <w:szCs w:val="24"/>
        </w:rPr>
        <w:t>праздников,</w:t>
      </w:r>
      <w:r w:rsidRPr="001412B7">
        <w:rPr>
          <w:rFonts w:ascii="Times New Roman" w:hAnsi="Times New Roman" w:cs="Times New Roman"/>
          <w:spacing w:val="52"/>
          <w:sz w:val="24"/>
          <w:szCs w:val="24"/>
        </w:rPr>
        <w:t xml:space="preserve"> </w:t>
      </w:r>
      <w:r w:rsidRPr="001412B7">
        <w:rPr>
          <w:rFonts w:ascii="Times New Roman" w:hAnsi="Times New Roman" w:cs="Times New Roman"/>
          <w:sz w:val="24"/>
          <w:szCs w:val="24"/>
        </w:rPr>
        <w:t>конкурсов,</w:t>
      </w:r>
      <w:r>
        <w:rPr>
          <w:rFonts w:ascii="Times New Roman" w:hAnsi="Times New Roman" w:cs="Times New Roman"/>
          <w:spacing w:val="52"/>
          <w:sz w:val="24"/>
          <w:szCs w:val="24"/>
        </w:rPr>
        <w:t xml:space="preserve"> </w:t>
      </w:r>
      <w:r w:rsidRPr="001412B7">
        <w:rPr>
          <w:rFonts w:ascii="Times New Roman" w:hAnsi="Times New Roman" w:cs="Times New Roman"/>
          <w:sz w:val="24"/>
          <w:szCs w:val="24"/>
        </w:rPr>
        <w:t>соревнований,</w:t>
      </w:r>
      <w:r>
        <w:rPr>
          <w:rFonts w:ascii="Times New Roman" w:hAnsi="Times New Roman" w:cs="Times New Roman"/>
          <w:sz w:val="24"/>
          <w:szCs w:val="24"/>
        </w:rPr>
        <w:t xml:space="preserve"> </w:t>
      </w:r>
      <w:r w:rsidRPr="001412B7">
        <w:rPr>
          <w:rFonts w:ascii="Times New Roman" w:hAnsi="Times New Roman" w:cs="Times New Roman"/>
          <w:spacing w:val="-57"/>
          <w:sz w:val="24"/>
          <w:szCs w:val="24"/>
        </w:rPr>
        <w:t xml:space="preserve"> </w:t>
      </w:r>
      <w:r w:rsidRPr="001412B7">
        <w:rPr>
          <w:rFonts w:ascii="Times New Roman" w:hAnsi="Times New Roman" w:cs="Times New Roman"/>
          <w:sz w:val="24"/>
          <w:szCs w:val="24"/>
        </w:rPr>
        <w:t>направленных</w:t>
      </w:r>
      <w:r w:rsidRPr="001412B7">
        <w:rPr>
          <w:rFonts w:ascii="Times New Roman" w:hAnsi="Times New Roman" w:cs="Times New Roman"/>
          <w:spacing w:val="-4"/>
          <w:sz w:val="24"/>
          <w:szCs w:val="24"/>
        </w:rPr>
        <w:t xml:space="preserve"> </w:t>
      </w:r>
      <w:r w:rsidRPr="001412B7">
        <w:rPr>
          <w:rFonts w:ascii="Times New Roman" w:hAnsi="Times New Roman" w:cs="Times New Roman"/>
          <w:sz w:val="24"/>
          <w:szCs w:val="24"/>
        </w:rPr>
        <w:t>на</w:t>
      </w:r>
      <w:r w:rsidRPr="001412B7">
        <w:rPr>
          <w:rFonts w:ascii="Times New Roman" w:hAnsi="Times New Roman" w:cs="Times New Roman"/>
          <w:spacing w:val="1"/>
          <w:sz w:val="24"/>
          <w:szCs w:val="24"/>
        </w:rPr>
        <w:t xml:space="preserve"> </w:t>
      </w:r>
      <w:r w:rsidRPr="001412B7">
        <w:rPr>
          <w:rFonts w:ascii="Times New Roman" w:hAnsi="Times New Roman" w:cs="Times New Roman"/>
          <w:sz w:val="24"/>
          <w:szCs w:val="24"/>
        </w:rPr>
        <w:t>сплочение</w:t>
      </w:r>
      <w:r w:rsidRPr="001412B7">
        <w:rPr>
          <w:rFonts w:ascii="Times New Roman" w:hAnsi="Times New Roman" w:cs="Times New Roman"/>
          <w:spacing w:val="1"/>
          <w:sz w:val="24"/>
          <w:szCs w:val="24"/>
        </w:rPr>
        <w:t xml:space="preserve"> </w:t>
      </w:r>
      <w:r w:rsidRPr="001412B7">
        <w:rPr>
          <w:rFonts w:ascii="Times New Roman" w:hAnsi="Times New Roman" w:cs="Times New Roman"/>
          <w:sz w:val="24"/>
          <w:szCs w:val="24"/>
        </w:rPr>
        <w:t>семьи</w:t>
      </w:r>
      <w:r w:rsidRPr="001412B7">
        <w:rPr>
          <w:rFonts w:ascii="Times New Roman" w:hAnsi="Times New Roman" w:cs="Times New Roman"/>
          <w:spacing w:val="-2"/>
          <w:sz w:val="24"/>
          <w:szCs w:val="24"/>
        </w:rPr>
        <w:t xml:space="preserve"> </w:t>
      </w:r>
      <w:r w:rsidRPr="001412B7">
        <w:rPr>
          <w:rFonts w:ascii="Times New Roman" w:hAnsi="Times New Roman" w:cs="Times New Roman"/>
          <w:sz w:val="24"/>
          <w:szCs w:val="24"/>
        </w:rPr>
        <w:t>и</w:t>
      </w:r>
      <w:r w:rsidRPr="001412B7">
        <w:rPr>
          <w:rFonts w:ascii="Times New Roman" w:hAnsi="Times New Roman" w:cs="Times New Roman"/>
          <w:spacing w:val="-2"/>
          <w:sz w:val="24"/>
          <w:szCs w:val="24"/>
        </w:rPr>
        <w:t xml:space="preserve"> </w:t>
      </w:r>
      <w:r w:rsidRPr="001412B7">
        <w:rPr>
          <w:rFonts w:ascii="Times New Roman" w:hAnsi="Times New Roman" w:cs="Times New Roman"/>
          <w:sz w:val="24"/>
          <w:szCs w:val="24"/>
        </w:rPr>
        <w:t>школы.</w:t>
      </w:r>
    </w:p>
    <w:p w:rsidR="001A5B40" w:rsidRPr="001412B7" w:rsidRDefault="001A5B40" w:rsidP="001A5B40">
      <w:pPr>
        <w:pStyle w:val="a3"/>
        <w:ind w:left="0" w:firstLine="852"/>
      </w:pPr>
    </w:p>
    <w:p w:rsidR="001A5B40" w:rsidRPr="001412B7" w:rsidRDefault="001A5B40" w:rsidP="001A5B40">
      <w:pPr>
        <w:pStyle w:val="3"/>
        <w:spacing w:before="0"/>
        <w:ind w:firstLine="852"/>
        <w:rPr>
          <w:rFonts w:ascii="Times New Roman" w:hAnsi="Times New Roman"/>
          <w:sz w:val="24"/>
          <w:szCs w:val="24"/>
        </w:rPr>
      </w:pPr>
      <w:r w:rsidRPr="001412B7">
        <w:rPr>
          <w:rFonts w:ascii="Times New Roman" w:hAnsi="Times New Roman"/>
          <w:sz w:val="24"/>
          <w:szCs w:val="24"/>
        </w:rPr>
        <w:lastRenderedPageBreak/>
        <w:t>Модуль</w:t>
      </w:r>
      <w:r w:rsidRPr="001412B7">
        <w:rPr>
          <w:rFonts w:ascii="Times New Roman" w:hAnsi="Times New Roman"/>
          <w:spacing w:val="2"/>
          <w:sz w:val="24"/>
          <w:szCs w:val="24"/>
        </w:rPr>
        <w:t xml:space="preserve"> </w:t>
      </w:r>
      <w:r w:rsidRPr="001412B7">
        <w:rPr>
          <w:rFonts w:ascii="Times New Roman" w:hAnsi="Times New Roman"/>
          <w:sz w:val="24"/>
          <w:szCs w:val="24"/>
        </w:rPr>
        <w:t>«Основные</w:t>
      </w:r>
      <w:r w:rsidRPr="001412B7">
        <w:rPr>
          <w:rFonts w:ascii="Times New Roman" w:hAnsi="Times New Roman"/>
          <w:spacing w:val="-1"/>
          <w:sz w:val="24"/>
          <w:szCs w:val="24"/>
        </w:rPr>
        <w:t xml:space="preserve"> </w:t>
      </w:r>
      <w:r w:rsidRPr="001412B7">
        <w:rPr>
          <w:rFonts w:ascii="Times New Roman" w:hAnsi="Times New Roman"/>
          <w:sz w:val="24"/>
          <w:szCs w:val="24"/>
        </w:rPr>
        <w:t>школьные</w:t>
      </w:r>
      <w:r w:rsidRPr="001412B7">
        <w:rPr>
          <w:rFonts w:ascii="Times New Roman" w:hAnsi="Times New Roman"/>
          <w:spacing w:val="-6"/>
          <w:sz w:val="24"/>
          <w:szCs w:val="24"/>
        </w:rPr>
        <w:t xml:space="preserve"> </w:t>
      </w:r>
      <w:r w:rsidRPr="001412B7">
        <w:rPr>
          <w:rFonts w:ascii="Times New Roman" w:hAnsi="Times New Roman"/>
          <w:sz w:val="24"/>
          <w:szCs w:val="24"/>
        </w:rPr>
        <w:t>дела»</w:t>
      </w:r>
    </w:p>
    <w:p w:rsidR="001A5B40" w:rsidRPr="001412B7" w:rsidRDefault="001A5B40" w:rsidP="001A5B40">
      <w:pPr>
        <w:pStyle w:val="a3"/>
        <w:ind w:left="0" w:right="121" w:firstLine="852"/>
      </w:pPr>
      <w:r w:rsidRPr="001412B7">
        <w:t>Основные</w:t>
      </w:r>
      <w:r w:rsidRPr="001412B7">
        <w:rPr>
          <w:spacing w:val="1"/>
        </w:rPr>
        <w:t xml:space="preserve"> </w:t>
      </w:r>
      <w:r w:rsidRPr="001412B7">
        <w:t>школьные</w:t>
      </w:r>
      <w:r w:rsidRPr="001412B7">
        <w:rPr>
          <w:spacing w:val="1"/>
        </w:rPr>
        <w:t xml:space="preserve"> </w:t>
      </w:r>
      <w:r w:rsidRPr="001412B7">
        <w:t>дела</w:t>
      </w:r>
      <w:r w:rsidRPr="001412B7">
        <w:rPr>
          <w:spacing w:val="1"/>
        </w:rPr>
        <w:t xml:space="preserve"> </w:t>
      </w:r>
      <w:r w:rsidRPr="001412B7">
        <w:t>–</w:t>
      </w:r>
      <w:r w:rsidRPr="001412B7">
        <w:rPr>
          <w:spacing w:val="1"/>
        </w:rPr>
        <w:t xml:space="preserve"> </w:t>
      </w:r>
      <w:r w:rsidRPr="001412B7">
        <w:t>это</w:t>
      </w:r>
      <w:r w:rsidRPr="001412B7">
        <w:rPr>
          <w:spacing w:val="1"/>
        </w:rPr>
        <w:t xml:space="preserve"> </w:t>
      </w:r>
      <w:r w:rsidRPr="001412B7">
        <w:t>главные</w:t>
      </w:r>
      <w:r w:rsidRPr="001412B7">
        <w:rPr>
          <w:spacing w:val="1"/>
        </w:rPr>
        <w:t xml:space="preserve"> </w:t>
      </w:r>
      <w:r w:rsidRPr="001412B7">
        <w:t>традиционные</w:t>
      </w:r>
      <w:r w:rsidRPr="001412B7">
        <w:rPr>
          <w:spacing w:val="1"/>
        </w:rPr>
        <w:t xml:space="preserve"> </w:t>
      </w:r>
      <w:r w:rsidRPr="001412B7">
        <w:t>общешкольные</w:t>
      </w:r>
      <w:r w:rsidRPr="001412B7">
        <w:rPr>
          <w:spacing w:val="1"/>
        </w:rPr>
        <w:t xml:space="preserve"> </w:t>
      </w:r>
      <w:r w:rsidRPr="001412B7">
        <w:t>дела,</w:t>
      </w:r>
      <w:r w:rsidRPr="001412B7">
        <w:rPr>
          <w:spacing w:val="60"/>
        </w:rPr>
        <w:t xml:space="preserve"> </w:t>
      </w:r>
      <w:r w:rsidRPr="001412B7">
        <w:t>в</w:t>
      </w:r>
      <w:r w:rsidRPr="001412B7">
        <w:rPr>
          <w:spacing w:val="1"/>
        </w:rPr>
        <w:t xml:space="preserve"> </w:t>
      </w:r>
      <w:r w:rsidRPr="001412B7">
        <w:t>которых принимает участие большая часть школьников и которые обязательно планируются,</w:t>
      </w:r>
      <w:r w:rsidRPr="001412B7">
        <w:rPr>
          <w:spacing w:val="1"/>
        </w:rPr>
        <w:t xml:space="preserve"> </w:t>
      </w:r>
      <w:r w:rsidRPr="001412B7">
        <w:t>готовятся,</w:t>
      </w:r>
      <w:r w:rsidRPr="001412B7">
        <w:rPr>
          <w:spacing w:val="1"/>
        </w:rPr>
        <w:t xml:space="preserve"> </w:t>
      </w:r>
      <w:r w:rsidRPr="001412B7">
        <w:t>проводятся</w:t>
      </w:r>
      <w:r w:rsidRPr="001412B7">
        <w:rPr>
          <w:spacing w:val="1"/>
        </w:rPr>
        <w:t xml:space="preserve"> </w:t>
      </w:r>
      <w:r w:rsidRPr="001412B7">
        <w:t>и</w:t>
      </w:r>
      <w:r w:rsidRPr="001412B7">
        <w:rPr>
          <w:spacing w:val="1"/>
        </w:rPr>
        <w:t xml:space="preserve"> </w:t>
      </w:r>
      <w:r w:rsidRPr="001412B7">
        <w:t>анализируются</w:t>
      </w:r>
      <w:r w:rsidRPr="001412B7">
        <w:rPr>
          <w:spacing w:val="1"/>
        </w:rPr>
        <w:t xml:space="preserve"> </w:t>
      </w:r>
      <w:r w:rsidRPr="001412B7">
        <w:t>совместно</w:t>
      </w:r>
      <w:r w:rsidRPr="001412B7">
        <w:rPr>
          <w:spacing w:val="1"/>
        </w:rPr>
        <w:t xml:space="preserve"> </w:t>
      </w:r>
      <w:r w:rsidRPr="001412B7">
        <w:t>педагогами</w:t>
      </w:r>
      <w:r w:rsidRPr="001412B7">
        <w:rPr>
          <w:spacing w:val="1"/>
        </w:rPr>
        <w:t xml:space="preserve"> </w:t>
      </w:r>
      <w:r w:rsidRPr="001412B7">
        <w:t>и</w:t>
      </w:r>
      <w:r w:rsidRPr="001412B7">
        <w:rPr>
          <w:spacing w:val="1"/>
        </w:rPr>
        <w:t xml:space="preserve"> </w:t>
      </w:r>
      <w:r w:rsidRPr="001412B7">
        <w:t>детьми.</w:t>
      </w:r>
      <w:r w:rsidRPr="001412B7">
        <w:rPr>
          <w:spacing w:val="1"/>
        </w:rPr>
        <w:t xml:space="preserve"> </w:t>
      </w:r>
      <w:r w:rsidRPr="001412B7">
        <w:t>Это</w:t>
      </w:r>
      <w:r w:rsidRPr="001412B7">
        <w:rPr>
          <w:spacing w:val="1"/>
        </w:rPr>
        <w:t xml:space="preserve"> </w:t>
      </w:r>
      <w:r w:rsidRPr="001412B7">
        <w:t>комплекс</w:t>
      </w:r>
      <w:r w:rsidRPr="001412B7">
        <w:rPr>
          <w:spacing w:val="1"/>
        </w:rPr>
        <w:t xml:space="preserve"> </w:t>
      </w:r>
      <w:r w:rsidRPr="001412B7">
        <w:t>коллективных творческих дел, интересных и значимых для школьников, объединяющих их</w:t>
      </w:r>
      <w:r w:rsidRPr="001412B7">
        <w:rPr>
          <w:spacing w:val="1"/>
        </w:rPr>
        <w:t xml:space="preserve"> </w:t>
      </w:r>
      <w:r w:rsidRPr="001412B7">
        <w:t>вместе с</w:t>
      </w:r>
      <w:r w:rsidRPr="001412B7">
        <w:rPr>
          <w:spacing w:val="1"/>
        </w:rPr>
        <w:t xml:space="preserve"> </w:t>
      </w:r>
      <w:r w:rsidRPr="001412B7">
        <w:t>педагогами</w:t>
      </w:r>
      <w:r w:rsidRPr="001412B7">
        <w:rPr>
          <w:spacing w:val="-2"/>
        </w:rPr>
        <w:t xml:space="preserve"> </w:t>
      </w:r>
      <w:r w:rsidRPr="001412B7">
        <w:t>в</w:t>
      </w:r>
      <w:r w:rsidRPr="001412B7">
        <w:rPr>
          <w:spacing w:val="3"/>
        </w:rPr>
        <w:t xml:space="preserve"> </w:t>
      </w:r>
      <w:r w:rsidRPr="001412B7">
        <w:t>единый</w:t>
      </w:r>
      <w:r w:rsidRPr="001412B7">
        <w:rPr>
          <w:spacing w:val="2"/>
        </w:rPr>
        <w:t xml:space="preserve"> </w:t>
      </w:r>
      <w:r w:rsidRPr="001412B7">
        <w:t>коллектив.</w:t>
      </w:r>
    </w:p>
    <w:p w:rsidR="001A5B40" w:rsidRPr="001412B7" w:rsidRDefault="001A5B40" w:rsidP="001A5B40">
      <w:pPr>
        <w:pStyle w:val="a3"/>
        <w:ind w:left="0" w:right="121" w:firstLine="852"/>
      </w:pPr>
      <w:r w:rsidRPr="001412B7">
        <w:t>При</w:t>
      </w:r>
      <w:r w:rsidRPr="001412B7">
        <w:rPr>
          <w:spacing w:val="1"/>
        </w:rPr>
        <w:t xml:space="preserve"> </w:t>
      </w:r>
      <w:r w:rsidRPr="001412B7">
        <w:t>планировании</w:t>
      </w:r>
      <w:r w:rsidRPr="001412B7">
        <w:rPr>
          <w:spacing w:val="1"/>
        </w:rPr>
        <w:t xml:space="preserve"> </w:t>
      </w:r>
      <w:r w:rsidRPr="001412B7">
        <w:t>ключевых</w:t>
      </w:r>
      <w:r w:rsidRPr="001412B7">
        <w:rPr>
          <w:spacing w:val="1"/>
        </w:rPr>
        <w:t xml:space="preserve"> </w:t>
      </w:r>
      <w:r w:rsidRPr="001412B7">
        <w:t>школьных</w:t>
      </w:r>
      <w:r w:rsidRPr="001412B7">
        <w:rPr>
          <w:spacing w:val="1"/>
        </w:rPr>
        <w:t xml:space="preserve"> </w:t>
      </w:r>
      <w:r w:rsidRPr="001412B7">
        <w:t>дел</w:t>
      </w:r>
      <w:r w:rsidRPr="001412B7">
        <w:rPr>
          <w:spacing w:val="1"/>
        </w:rPr>
        <w:t xml:space="preserve"> </w:t>
      </w:r>
      <w:r w:rsidRPr="001412B7">
        <w:t>учитываются</w:t>
      </w:r>
      <w:r w:rsidRPr="001412B7">
        <w:rPr>
          <w:spacing w:val="61"/>
        </w:rPr>
        <w:t xml:space="preserve"> </w:t>
      </w:r>
      <w:r w:rsidRPr="001412B7">
        <w:t>традиционные</w:t>
      </w:r>
      <w:r w:rsidRPr="001412B7">
        <w:rPr>
          <w:spacing w:val="1"/>
        </w:rPr>
        <w:t xml:space="preserve"> </w:t>
      </w:r>
      <w:r w:rsidRPr="001412B7">
        <w:t>мероприятия, календарь</w:t>
      </w:r>
      <w:r w:rsidRPr="001412B7">
        <w:rPr>
          <w:spacing w:val="-1"/>
        </w:rPr>
        <w:t xml:space="preserve"> </w:t>
      </w:r>
      <w:r w:rsidRPr="001412B7">
        <w:t>школьных</w:t>
      </w:r>
      <w:r w:rsidRPr="001412B7">
        <w:rPr>
          <w:spacing w:val="-6"/>
        </w:rPr>
        <w:t xml:space="preserve"> </w:t>
      </w:r>
      <w:r w:rsidRPr="001412B7">
        <w:t>праздников</w:t>
      </w:r>
      <w:r w:rsidRPr="001412B7">
        <w:rPr>
          <w:spacing w:val="-4"/>
        </w:rPr>
        <w:t xml:space="preserve"> </w:t>
      </w:r>
      <w:r w:rsidRPr="001412B7">
        <w:t>и используются</w:t>
      </w:r>
      <w:r w:rsidRPr="001412B7">
        <w:rPr>
          <w:spacing w:val="-2"/>
        </w:rPr>
        <w:t xml:space="preserve"> </w:t>
      </w:r>
      <w:r w:rsidRPr="001412B7">
        <w:t>следующие</w:t>
      </w:r>
      <w:r w:rsidRPr="001412B7">
        <w:rPr>
          <w:spacing w:val="-2"/>
        </w:rPr>
        <w:t xml:space="preserve"> </w:t>
      </w:r>
      <w:r w:rsidRPr="001412B7">
        <w:t>формы</w:t>
      </w:r>
      <w:r w:rsidRPr="001412B7">
        <w:rPr>
          <w:spacing w:val="-4"/>
        </w:rPr>
        <w:t xml:space="preserve"> </w:t>
      </w:r>
      <w:r w:rsidRPr="001412B7">
        <w:t>работы:</w:t>
      </w:r>
    </w:p>
    <w:p w:rsidR="001A5B40" w:rsidRPr="001412B7" w:rsidRDefault="001A5B40" w:rsidP="000D41A3">
      <w:pPr>
        <w:pStyle w:val="af5"/>
        <w:numPr>
          <w:ilvl w:val="1"/>
          <w:numId w:val="44"/>
        </w:numPr>
        <w:tabs>
          <w:tab w:val="left" w:pos="1560"/>
        </w:tabs>
        <w:ind w:left="0" w:right="118" w:firstLine="852"/>
        <w:rPr>
          <w:sz w:val="24"/>
          <w:szCs w:val="24"/>
        </w:rPr>
      </w:pPr>
      <w:r w:rsidRPr="001412B7">
        <w:rPr>
          <w:sz w:val="24"/>
          <w:szCs w:val="24"/>
        </w:rPr>
        <w:t>Социальные</w:t>
      </w:r>
      <w:r w:rsidRPr="001412B7">
        <w:rPr>
          <w:spacing w:val="1"/>
          <w:sz w:val="24"/>
          <w:szCs w:val="24"/>
        </w:rPr>
        <w:t xml:space="preserve"> </w:t>
      </w:r>
      <w:r w:rsidRPr="001412B7">
        <w:rPr>
          <w:sz w:val="24"/>
          <w:szCs w:val="24"/>
        </w:rPr>
        <w:t>проекты</w:t>
      </w:r>
      <w:r w:rsidRPr="001412B7">
        <w:rPr>
          <w:spacing w:val="1"/>
          <w:sz w:val="24"/>
          <w:szCs w:val="24"/>
        </w:rPr>
        <w:t xml:space="preserve"> </w:t>
      </w:r>
      <w:r w:rsidRPr="001412B7">
        <w:rPr>
          <w:sz w:val="24"/>
          <w:szCs w:val="24"/>
        </w:rPr>
        <w:t>–</w:t>
      </w:r>
      <w:r w:rsidRPr="001412B7">
        <w:rPr>
          <w:spacing w:val="1"/>
          <w:sz w:val="24"/>
          <w:szCs w:val="24"/>
        </w:rPr>
        <w:t xml:space="preserve"> </w:t>
      </w:r>
      <w:r w:rsidRPr="001412B7">
        <w:rPr>
          <w:sz w:val="24"/>
          <w:szCs w:val="24"/>
        </w:rPr>
        <w:t>ежегодные</w:t>
      </w:r>
      <w:r w:rsidRPr="001412B7">
        <w:rPr>
          <w:spacing w:val="1"/>
          <w:sz w:val="24"/>
          <w:szCs w:val="24"/>
        </w:rPr>
        <w:t xml:space="preserve"> </w:t>
      </w:r>
      <w:r w:rsidRPr="001412B7">
        <w:rPr>
          <w:sz w:val="24"/>
          <w:szCs w:val="24"/>
        </w:rPr>
        <w:t>совместно</w:t>
      </w:r>
      <w:r w:rsidRPr="001412B7">
        <w:rPr>
          <w:spacing w:val="1"/>
          <w:sz w:val="24"/>
          <w:szCs w:val="24"/>
        </w:rPr>
        <w:t xml:space="preserve"> </w:t>
      </w:r>
      <w:r w:rsidRPr="001412B7">
        <w:rPr>
          <w:sz w:val="24"/>
          <w:szCs w:val="24"/>
        </w:rPr>
        <w:t>разрабатываемые</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реализуемые</w:t>
      </w:r>
      <w:r w:rsidRPr="001412B7">
        <w:rPr>
          <w:spacing w:val="39"/>
          <w:sz w:val="24"/>
          <w:szCs w:val="24"/>
        </w:rPr>
        <w:t xml:space="preserve"> </w:t>
      </w:r>
      <w:r w:rsidRPr="001412B7">
        <w:rPr>
          <w:sz w:val="24"/>
          <w:szCs w:val="24"/>
        </w:rPr>
        <w:t>школьниками</w:t>
      </w:r>
      <w:r w:rsidRPr="001412B7">
        <w:rPr>
          <w:spacing w:val="36"/>
          <w:sz w:val="24"/>
          <w:szCs w:val="24"/>
        </w:rPr>
        <w:t xml:space="preserve"> </w:t>
      </w:r>
      <w:r w:rsidRPr="001412B7">
        <w:rPr>
          <w:sz w:val="24"/>
          <w:szCs w:val="24"/>
        </w:rPr>
        <w:t>и</w:t>
      </w:r>
      <w:r w:rsidRPr="001412B7">
        <w:rPr>
          <w:spacing w:val="41"/>
          <w:sz w:val="24"/>
          <w:szCs w:val="24"/>
        </w:rPr>
        <w:t xml:space="preserve"> </w:t>
      </w:r>
      <w:r w:rsidRPr="001412B7">
        <w:rPr>
          <w:sz w:val="24"/>
          <w:szCs w:val="24"/>
        </w:rPr>
        <w:t>педагогами</w:t>
      </w:r>
      <w:r w:rsidRPr="001412B7">
        <w:rPr>
          <w:spacing w:val="36"/>
          <w:sz w:val="24"/>
          <w:szCs w:val="24"/>
        </w:rPr>
        <w:t xml:space="preserve"> </w:t>
      </w:r>
      <w:r w:rsidRPr="001412B7">
        <w:rPr>
          <w:sz w:val="24"/>
          <w:szCs w:val="24"/>
        </w:rPr>
        <w:t>комплексы</w:t>
      </w:r>
      <w:r w:rsidRPr="001412B7">
        <w:rPr>
          <w:spacing w:val="42"/>
          <w:sz w:val="24"/>
          <w:szCs w:val="24"/>
        </w:rPr>
        <w:t xml:space="preserve"> </w:t>
      </w:r>
      <w:r w:rsidRPr="001412B7">
        <w:rPr>
          <w:sz w:val="24"/>
          <w:szCs w:val="24"/>
        </w:rPr>
        <w:t>дел</w:t>
      </w:r>
      <w:r w:rsidRPr="001412B7">
        <w:rPr>
          <w:spacing w:val="40"/>
          <w:sz w:val="24"/>
          <w:szCs w:val="24"/>
        </w:rPr>
        <w:t xml:space="preserve"> </w:t>
      </w:r>
      <w:r w:rsidRPr="001412B7">
        <w:rPr>
          <w:sz w:val="24"/>
          <w:szCs w:val="24"/>
        </w:rPr>
        <w:t>(благотворительной,</w:t>
      </w:r>
      <w:r>
        <w:rPr>
          <w:sz w:val="24"/>
          <w:szCs w:val="24"/>
        </w:rPr>
        <w:t xml:space="preserve"> </w:t>
      </w:r>
      <w:r w:rsidRPr="001412B7">
        <w:rPr>
          <w:sz w:val="24"/>
          <w:szCs w:val="24"/>
        </w:rPr>
        <w:t>экологической,</w:t>
      </w:r>
      <w:r w:rsidRPr="001412B7">
        <w:rPr>
          <w:spacing w:val="1"/>
          <w:sz w:val="24"/>
          <w:szCs w:val="24"/>
        </w:rPr>
        <w:t xml:space="preserve"> </w:t>
      </w:r>
      <w:r w:rsidRPr="001412B7">
        <w:rPr>
          <w:sz w:val="24"/>
          <w:szCs w:val="24"/>
        </w:rPr>
        <w:t>патриотической,</w:t>
      </w:r>
      <w:r w:rsidRPr="001412B7">
        <w:rPr>
          <w:spacing w:val="1"/>
          <w:sz w:val="24"/>
          <w:szCs w:val="24"/>
        </w:rPr>
        <w:t xml:space="preserve"> </w:t>
      </w:r>
      <w:r w:rsidRPr="001412B7">
        <w:rPr>
          <w:sz w:val="24"/>
          <w:szCs w:val="24"/>
        </w:rPr>
        <w:t>трудовой</w:t>
      </w:r>
      <w:r w:rsidRPr="001412B7">
        <w:rPr>
          <w:spacing w:val="1"/>
          <w:sz w:val="24"/>
          <w:szCs w:val="24"/>
        </w:rPr>
        <w:t xml:space="preserve"> </w:t>
      </w:r>
      <w:r w:rsidRPr="001412B7">
        <w:rPr>
          <w:sz w:val="24"/>
          <w:szCs w:val="24"/>
        </w:rPr>
        <w:t>направленности),</w:t>
      </w:r>
      <w:r w:rsidRPr="001412B7">
        <w:rPr>
          <w:spacing w:val="1"/>
          <w:sz w:val="24"/>
          <w:szCs w:val="24"/>
        </w:rPr>
        <w:t xml:space="preserve"> </w:t>
      </w:r>
      <w:r w:rsidRPr="001412B7">
        <w:rPr>
          <w:sz w:val="24"/>
          <w:szCs w:val="24"/>
        </w:rPr>
        <w:t>ориентированные</w:t>
      </w:r>
      <w:r w:rsidRPr="001412B7">
        <w:rPr>
          <w:spacing w:val="1"/>
          <w:sz w:val="24"/>
          <w:szCs w:val="24"/>
        </w:rPr>
        <w:t xml:space="preserve"> </w:t>
      </w:r>
      <w:r w:rsidRPr="001412B7">
        <w:rPr>
          <w:sz w:val="24"/>
          <w:szCs w:val="24"/>
        </w:rPr>
        <w:t>на</w:t>
      </w:r>
      <w:r w:rsidRPr="001412B7">
        <w:rPr>
          <w:spacing w:val="1"/>
          <w:sz w:val="24"/>
          <w:szCs w:val="24"/>
        </w:rPr>
        <w:t xml:space="preserve"> </w:t>
      </w:r>
      <w:r w:rsidRPr="001412B7">
        <w:rPr>
          <w:sz w:val="24"/>
          <w:szCs w:val="24"/>
        </w:rPr>
        <w:t>преобразование</w:t>
      </w:r>
      <w:r w:rsidRPr="001412B7">
        <w:rPr>
          <w:spacing w:val="-10"/>
          <w:sz w:val="24"/>
          <w:szCs w:val="24"/>
        </w:rPr>
        <w:t xml:space="preserve"> </w:t>
      </w:r>
      <w:r w:rsidRPr="001412B7">
        <w:rPr>
          <w:sz w:val="24"/>
          <w:szCs w:val="24"/>
        </w:rPr>
        <w:t>окружающего</w:t>
      </w:r>
      <w:r w:rsidRPr="001412B7">
        <w:rPr>
          <w:spacing w:val="2"/>
          <w:sz w:val="24"/>
          <w:szCs w:val="24"/>
        </w:rPr>
        <w:t xml:space="preserve"> </w:t>
      </w:r>
      <w:r w:rsidRPr="001412B7">
        <w:rPr>
          <w:sz w:val="24"/>
          <w:szCs w:val="24"/>
        </w:rPr>
        <w:t>школу</w:t>
      </w:r>
      <w:r w:rsidRPr="001412B7">
        <w:rPr>
          <w:spacing w:val="-8"/>
          <w:sz w:val="24"/>
          <w:szCs w:val="24"/>
        </w:rPr>
        <w:t xml:space="preserve"> </w:t>
      </w:r>
      <w:r w:rsidRPr="001412B7">
        <w:rPr>
          <w:sz w:val="24"/>
          <w:szCs w:val="24"/>
        </w:rPr>
        <w:t>социума:</w:t>
      </w:r>
    </w:p>
    <w:p w:rsidR="001A5B40" w:rsidRDefault="001A5B40" w:rsidP="000D41A3">
      <w:pPr>
        <w:pStyle w:val="af5"/>
        <w:numPr>
          <w:ilvl w:val="1"/>
          <w:numId w:val="44"/>
        </w:numPr>
        <w:tabs>
          <w:tab w:val="left" w:pos="1560"/>
        </w:tabs>
        <w:ind w:left="0" w:right="119" w:firstLine="852"/>
        <w:rPr>
          <w:sz w:val="24"/>
          <w:szCs w:val="24"/>
        </w:rPr>
      </w:pPr>
      <w:r w:rsidRPr="001412B7">
        <w:rPr>
          <w:sz w:val="24"/>
          <w:szCs w:val="24"/>
        </w:rPr>
        <w:t>Патриотическая</w:t>
      </w:r>
      <w:r w:rsidRPr="001412B7">
        <w:rPr>
          <w:spacing w:val="1"/>
          <w:sz w:val="24"/>
          <w:szCs w:val="24"/>
        </w:rPr>
        <w:t xml:space="preserve"> </w:t>
      </w:r>
      <w:r w:rsidRPr="001412B7">
        <w:rPr>
          <w:sz w:val="24"/>
          <w:szCs w:val="24"/>
        </w:rPr>
        <w:t>акция</w:t>
      </w:r>
      <w:r w:rsidRPr="001412B7">
        <w:rPr>
          <w:spacing w:val="1"/>
          <w:sz w:val="24"/>
          <w:szCs w:val="24"/>
        </w:rPr>
        <w:t xml:space="preserve"> </w:t>
      </w:r>
      <w:r w:rsidRPr="001412B7">
        <w:rPr>
          <w:sz w:val="24"/>
          <w:szCs w:val="24"/>
        </w:rPr>
        <w:t>«Бессмертный</w:t>
      </w:r>
      <w:r w:rsidRPr="001412B7">
        <w:rPr>
          <w:spacing w:val="1"/>
          <w:sz w:val="24"/>
          <w:szCs w:val="24"/>
        </w:rPr>
        <w:t xml:space="preserve"> </w:t>
      </w:r>
      <w:r w:rsidRPr="001412B7">
        <w:rPr>
          <w:sz w:val="24"/>
          <w:szCs w:val="24"/>
        </w:rPr>
        <w:t>полк»</w:t>
      </w:r>
      <w:r w:rsidRPr="001412B7">
        <w:rPr>
          <w:spacing w:val="1"/>
          <w:sz w:val="24"/>
          <w:szCs w:val="24"/>
        </w:rPr>
        <w:t xml:space="preserve"> </w:t>
      </w:r>
      <w:r w:rsidRPr="001412B7">
        <w:rPr>
          <w:sz w:val="24"/>
          <w:szCs w:val="24"/>
        </w:rPr>
        <w:t>(шествие</w:t>
      </w:r>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портретами</w:t>
      </w:r>
      <w:r w:rsidRPr="001412B7">
        <w:rPr>
          <w:spacing w:val="1"/>
          <w:sz w:val="24"/>
          <w:szCs w:val="24"/>
        </w:rPr>
        <w:t xml:space="preserve"> </w:t>
      </w:r>
      <w:r w:rsidRPr="001412B7">
        <w:rPr>
          <w:sz w:val="24"/>
          <w:szCs w:val="24"/>
        </w:rPr>
        <w:t>ветеранов</w:t>
      </w:r>
      <w:r w:rsidRPr="001412B7">
        <w:rPr>
          <w:spacing w:val="2"/>
          <w:sz w:val="24"/>
          <w:szCs w:val="24"/>
        </w:rPr>
        <w:t xml:space="preserve"> </w:t>
      </w:r>
      <w:r w:rsidRPr="001412B7">
        <w:rPr>
          <w:sz w:val="24"/>
          <w:szCs w:val="24"/>
        </w:rPr>
        <w:t>Великой</w:t>
      </w:r>
      <w:r w:rsidRPr="001412B7">
        <w:rPr>
          <w:spacing w:val="2"/>
          <w:sz w:val="24"/>
          <w:szCs w:val="24"/>
        </w:rPr>
        <w:t xml:space="preserve"> </w:t>
      </w:r>
      <w:r w:rsidRPr="001412B7">
        <w:rPr>
          <w:sz w:val="24"/>
          <w:szCs w:val="24"/>
        </w:rPr>
        <w:t>Отечественной</w:t>
      </w:r>
      <w:r w:rsidRPr="001412B7">
        <w:rPr>
          <w:spacing w:val="-3"/>
          <w:sz w:val="24"/>
          <w:szCs w:val="24"/>
        </w:rPr>
        <w:t xml:space="preserve"> </w:t>
      </w:r>
      <w:r w:rsidRPr="001412B7">
        <w:rPr>
          <w:sz w:val="24"/>
          <w:szCs w:val="24"/>
        </w:rPr>
        <w:t>войны</w:t>
      </w:r>
      <w:r w:rsidRPr="001412B7">
        <w:rPr>
          <w:spacing w:val="3"/>
          <w:sz w:val="24"/>
          <w:szCs w:val="24"/>
        </w:rPr>
        <w:t xml:space="preserve"> </w:t>
      </w:r>
      <w:r w:rsidRPr="001412B7">
        <w:rPr>
          <w:sz w:val="24"/>
          <w:szCs w:val="24"/>
        </w:rPr>
        <w:t>проходит</w:t>
      </w:r>
      <w:r w:rsidRPr="001412B7">
        <w:rPr>
          <w:spacing w:val="1"/>
          <w:sz w:val="24"/>
          <w:szCs w:val="24"/>
        </w:rPr>
        <w:t xml:space="preserve"> </w:t>
      </w:r>
      <w:r w:rsidRPr="001412B7">
        <w:rPr>
          <w:sz w:val="24"/>
          <w:szCs w:val="24"/>
        </w:rPr>
        <w:t>ежегодно);</w:t>
      </w:r>
    </w:p>
    <w:p w:rsidR="001A5B40" w:rsidRPr="0040433F" w:rsidRDefault="001A5B40" w:rsidP="000D41A3">
      <w:pPr>
        <w:pStyle w:val="af5"/>
        <w:numPr>
          <w:ilvl w:val="1"/>
          <w:numId w:val="44"/>
        </w:numPr>
        <w:tabs>
          <w:tab w:val="left" w:pos="1560"/>
        </w:tabs>
        <w:ind w:left="0" w:right="119" w:firstLine="852"/>
        <w:rPr>
          <w:sz w:val="24"/>
          <w:szCs w:val="24"/>
        </w:rPr>
      </w:pPr>
      <w:r w:rsidRPr="0040433F">
        <w:rPr>
          <w:sz w:val="24"/>
          <w:szCs w:val="24"/>
        </w:rPr>
        <w:t>Акция</w:t>
      </w:r>
      <w:r w:rsidRPr="0040433F">
        <w:rPr>
          <w:spacing w:val="-4"/>
          <w:sz w:val="24"/>
          <w:szCs w:val="24"/>
        </w:rPr>
        <w:t xml:space="preserve"> </w:t>
      </w:r>
      <w:r w:rsidRPr="0040433F">
        <w:rPr>
          <w:sz w:val="24"/>
          <w:szCs w:val="24"/>
        </w:rPr>
        <w:t>«Георгиевская</w:t>
      </w:r>
      <w:r w:rsidRPr="0040433F">
        <w:rPr>
          <w:spacing w:val="-4"/>
          <w:sz w:val="24"/>
          <w:szCs w:val="24"/>
        </w:rPr>
        <w:t xml:space="preserve"> </w:t>
      </w:r>
      <w:r w:rsidRPr="0040433F">
        <w:rPr>
          <w:sz w:val="24"/>
          <w:szCs w:val="24"/>
        </w:rPr>
        <w:t>ленточка»;</w:t>
      </w:r>
    </w:p>
    <w:p w:rsidR="001A5B40" w:rsidRPr="001412B7" w:rsidRDefault="001A5B40" w:rsidP="000D41A3">
      <w:pPr>
        <w:pStyle w:val="af5"/>
        <w:numPr>
          <w:ilvl w:val="1"/>
          <w:numId w:val="44"/>
        </w:numPr>
        <w:tabs>
          <w:tab w:val="left" w:pos="1560"/>
        </w:tabs>
        <w:ind w:left="0" w:right="118" w:firstLine="852"/>
        <w:rPr>
          <w:sz w:val="24"/>
          <w:szCs w:val="24"/>
        </w:rPr>
      </w:pPr>
      <w:r w:rsidRPr="001412B7">
        <w:rPr>
          <w:sz w:val="24"/>
          <w:szCs w:val="24"/>
        </w:rPr>
        <w:t>Акция</w:t>
      </w:r>
      <w:r w:rsidRPr="001412B7">
        <w:rPr>
          <w:spacing w:val="1"/>
          <w:sz w:val="24"/>
          <w:szCs w:val="24"/>
        </w:rPr>
        <w:t xml:space="preserve"> </w:t>
      </w:r>
      <w:r w:rsidRPr="001412B7">
        <w:rPr>
          <w:sz w:val="24"/>
          <w:szCs w:val="24"/>
        </w:rPr>
        <w:t>«Птичья</w:t>
      </w:r>
      <w:r w:rsidRPr="001412B7">
        <w:rPr>
          <w:spacing w:val="1"/>
          <w:sz w:val="24"/>
          <w:szCs w:val="24"/>
        </w:rPr>
        <w:t xml:space="preserve"> </w:t>
      </w:r>
      <w:r w:rsidRPr="001412B7">
        <w:rPr>
          <w:sz w:val="24"/>
          <w:szCs w:val="24"/>
        </w:rPr>
        <w:t>столовая»</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осенне-зимний</w:t>
      </w:r>
      <w:r w:rsidRPr="001412B7">
        <w:rPr>
          <w:spacing w:val="1"/>
          <w:sz w:val="24"/>
          <w:szCs w:val="24"/>
        </w:rPr>
        <w:t xml:space="preserve"> </w:t>
      </w:r>
      <w:r w:rsidRPr="001412B7">
        <w:rPr>
          <w:sz w:val="24"/>
          <w:szCs w:val="24"/>
        </w:rPr>
        <w:t>период</w:t>
      </w:r>
      <w:r w:rsidRPr="001412B7">
        <w:rPr>
          <w:spacing w:val="1"/>
          <w:sz w:val="24"/>
          <w:szCs w:val="24"/>
        </w:rPr>
        <w:t xml:space="preserve"> </w:t>
      </w:r>
      <w:r w:rsidRPr="001412B7">
        <w:rPr>
          <w:sz w:val="24"/>
          <w:szCs w:val="24"/>
        </w:rPr>
        <w:t>учащиеся</w:t>
      </w:r>
      <w:r w:rsidRPr="001412B7">
        <w:rPr>
          <w:spacing w:val="1"/>
          <w:sz w:val="24"/>
          <w:szCs w:val="24"/>
        </w:rPr>
        <w:t xml:space="preserve"> </w:t>
      </w:r>
      <w:r w:rsidRPr="001412B7">
        <w:rPr>
          <w:sz w:val="24"/>
          <w:szCs w:val="24"/>
        </w:rPr>
        <w:t>школы</w:t>
      </w:r>
      <w:r w:rsidRPr="001412B7">
        <w:rPr>
          <w:spacing w:val="-57"/>
          <w:sz w:val="24"/>
          <w:szCs w:val="24"/>
        </w:rPr>
        <w:t xml:space="preserve"> </w:t>
      </w:r>
      <w:r w:rsidRPr="001412B7">
        <w:rPr>
          <w:sz w:val="24"/>
          <w:szCs w:val="24"/>
        </w:rPr>
        <w:t>кормят</w:t>
      </w:r>
      <w:r w:rsidRPr="001412B7">
        <w:rPr>
          <w:spacing w:val="-3"/>
          <w:sz w:val="24"/>
          <w:szCs w:val="24"/>
        </w:rPr>
        <w:t xml:space="preserve"> </w:t>
      </w:r>
      <w:r w:rsidRPr="001412B7">
        <w:rPr>
          <w:sz w:val="24"/>
          <w:szCs w:val="24"/>
        </w:rPr>
        <w:t>птиц,</w:t>
      </w:r>
      <w:r w:rsidRPr="001412B7">
        <w:rPr>
          <w:spacing w:val="-2"/>
          <w:sz w:val="24"/>
          <w:szCs w:val="24"/>
        </w:rPr>
        <w:t xml:space="preserve"> </w:t>
      </w:r>
      <w:r w:rsidRPr="001412B7">
        <w:rPr>
          <w:sz w:val="24"/>
          <w:szCs w:val="24"/>
        </w:rPr>
        <w:t>следят</w:t>
      </w:r>
      <w:r w:rsidRPr="001412B7">
        <w:rPr>
          <w:spacing w:val="2"/>
          <w:sz w:val="24"/>
          <w:szCs w:val="24"/>
        </w:rPr>
        <w:t xml:space="preserve"> </w:t>
      </w:r>
      <w:r w:rsidRPr="001412B7">
        <w:rPr>
          <w:sz w:val="24"/>
          <w:szCs w:val="24"/>
        </w:rPr>
        <w:t>за кормушками</w:t>
      </w:r>
      <w:r w:rsidRPr="001412B7">
        <w:rPr>
          <w:spacing w:val="3"/>
          <w:sz w:val="24"/>
          <w:szCs w:val="24"/>
        </w:rPr>
        <w:t xml:space="preserve"> </w:t>
      </w:r>
      <w:r w:rsidRPr="001412B7">
        <w:rPr>
          <w:sz w:val="24"/>
          <w:szCs w:val="24"/>
        </w:rPr>
        <w:t>в</w:t>
      </w:r>
      <w:r w:rsidRPr="001412B7">
        <w:rPr>
          <w:spacing w:val="-2"/>
          <w:sz w:val="24"/>
          <w:szCs w:val="24"/>
        </w:rPr>
        <w:t xml:space="preserve"> </w:t>
      </w:r>
      <w:r w:rsidRPr="001412B7">
        <w:rPr>
          <w:sz w:val="24"/>
          <w:szCs w:val="24"/>
        </w:rPr>
        <w:t>школьном</w:t>
      </w:r>
      <w:r w:rsidRPr="001412B7">
        <w:rPr>
          <w:spacing w:val="3"/>
          <w:sz w:val="24"/>
          <w:szCs w:val="24"/>
        </w:rPr>
        <w:t xml:space="preserve"> </w:t>
      </w:r>
      <w:r w:rsidRPr="001412B7">
        <w:rPr>
          <w:sz w:val="24"/>
          <w:szCs w:val="24"/>
        </w:rPr>
        <w:t>дворе и</w:t>
      </w:r>
      <w:r w:rsidRPr="001412B7">
        <w:rPr>
          <w:spacing w:val="6"/>
          <w:sz w:val="24"/>
          <w:szCs w:val="24"/>
        </w:rPr>
        <w:t xml:space="preserve"> </w:t>
      </w:r>
      <w:r w:rsidRPr="001412B7">
        <w:rPr>
          <w:sz w:val="24"/>
          <w:szCs w:val="24"/>
        </w:rPr>
        <w:t>парке);</w:t>
      </w:r>
    </w:p>
    <w:p w:rsidR="001A5B40" w:rsidRPr="001412B7" w:rsidRDefault="001A5B40" w:rsidP="000D41A3">
      <w:pPr>
        <w:pStyle w:val="af5"/>
        <w:numPr>
          <w:ilvl w:val="1"/>
          <w:numId w:val="44"/>
        </w:numPr>
        <w:tabs>
          <w:tab w:val="left" w:pos="1560"/>
        </w:tabs>
        <w:ind w:left="0" w:firstLine="852"/>
        <w:rPr>
          <w:sz w:val="24"/>
          <w:szCs w:val="24"/>
        </w:rPr>
      </w:pPr>
      <w:r w:rsidRPr="001412B7">
        <w:rPr>
          <w:sz w:val="24"/>
          <w:szCs w:val="24"/>
        </w:rPr>
        <w:t>Акция</w:t>
      </w:r>
      <w:r w:rsidRPr="001412B7">
        <w:rPr>
          <w:spacing w:val="-4"/>
          <w:sz w:val="24"/>
          <w:szCs w:val="24"/>
        </w:rPr>
        <w:t xml:space="preserve"> </w:t>
      </w:r>
      <w:r w:rsidRPr="001412B7">
        <w:rPr>
          <w:sz w:val="24"/>
          <w:szCs w:val="24"/>
        </w:rPr>
        <w:t>«Весенняя</w:t>
      </w:r>
      <w:r w:rsidRPr="001412B7">
        <w:rPr>
          <w:spacing w:val="-3"/>
          <w:sz w:val="24"/>
          <w:szCs w:val="24"/>
        </w:rPr>
        <w:t xml:space="preserve"> </w:t>
      </w:r>
      <w:r w:rsidRPr="001412B7">
        <w:rPr>
          <w:sz w:val="24"/>
          <w:szCs w:val="24"/>
        </w:rPr>
        <w:t>неделя</w:t>
      </w:r>
      <w:r w:rsidRPr="001412B7">
        <w:rPr>
          <w:spacing w:val="-3"/>
          <w:sz w:val="24"/>
          <w:szCs w:val="24"/>
        </w:rPr>
        <w:t xml:space="preserve"> </w:t>
      </w:r>
      <w:r w:rsidRPr="001412B7">
        <w:rPr>
          <w:sz w:val="24"/>
          <w:szCs w:val="24"/>
        </w:rPr>
        <w:t>добра»</w:t>
      </w:r>
      <w:r>
        <w:rPr>
          <w:sz w:val="24"/>
          <w:szCs w:val="24"/>
        </w:rPr>
        <w:t>;</w:t>
      </w:r>
    </w:p>
    <w:p w:rsidR="001A5B40" w:rsidRPr="001412B7" w:rsidRDefault="001A5B40" w:rsidP="000D41A3">
      <w:pPr>
        <w:pStyle w:val="af5"/>
        <w:numPr>
          <w:ilvl w:val="1"/>
          <w:numId w:val="44"/>
        </w:numPr>
        <w:tabs>
          <w:tab w:val="left" w:pos="1560"/>
        </w:tabs>
        <w:ind w:left="0" w:right="123" w:firstLine="852"/>
        <w:rPr>
          <w:sz w:val="24"/>
          <w:szCs w:val="24"/>
        </w:rPr>
      </w:pPr>
      <w:r w:rsidRPr="001412B7">
        <w:rPr>
          <w:sz w:val="24"/>
          <w:szCs w:val="24"/>
        </w:rPr>
        <w:t>Акция добрых дел «Цветами улыбается Земля» (оформление цветников</w:t>
      </w:r>
      <w:r w:rsidRPr="001412B7">
        <w:rPr>
          <w:spacing w:val="1"/>
          <w:sz w:val="24"/>
          <w:szCs w:val="24"/>
        </w:rPr>
        <w:t xml:space="preserve"> </w:t>
      </w:r>
      <w:r w:rsidRPr="001412B7">
        <w:rPr>
          <w:sz w:val="24"/>
          <w:szCs w:val="24"/>
        </w:rPr>
        <w:t>во</w:t>
      </w:r>
      <w:r w:rsidRPr="001412B7">
        <w:rPr>
          <w:spacing w:val="2"/>
          <w:sz w:val="24"/>
          <w:szCs w:val="24"/>
        </w:rPr>
        <w:t xml:space="preserve"> </w:t>
      </w:r>
      <w:r w:rsidRPr="001412B7">
        <w:rPr>
          <w:sz w:val="24"/>
          <w:szCs w:val="24"/>
        </w:rPr>
        <w:t>дворе</w:t>
      </w:r>
      <w:r w:rsidRPr="001412B7">
        <w:rPr>
          <w:spacing w:val="-4"/>
          <w:sz w:val="24"/>
          <w:szCs w:val="24"/>
        </w:rPr>
        <w:t xml:space="preserve"> </w:t>
      </w:r>
      <w:r w:rsidRPr="001412B7">
        <w:rPr>
          <w:sz w:val="24"/>
          <w:szCs w:val="24"/>
        </w:rPr>
        <w:t>школы);</w:t>
      </w:r>
    </w:p>
    <w:p w:rsidR="001A5B40" w:rsidRPr="001412B7" w:rsidRDefault="001A5B40" w:rsidP="000D41A3">
      <w:pPr>
        <w:pStyle w:val="af5"/>
        <w:numPr>
          <w:ilvl w:val="1"/>
          <w:numId w:val="44"/>
        </w:numPr>
        <w:tabs>
          <w:tab w:val="left" w:pos="1560"/>
        </w:tabs>
        <w:ind w:left="0" w:right="114" w:firstLine="852"/>
        <w:rPr>
          <w:sz w:val="24"/>
          <w:szCs w:val="24"/>
        </w:rPr>
      </w:pPr>
      <w:r w:rsidRPr="001412B7">
        <w:rPr>
          <w:sz w:val="24"/>
          <w:szCs w:val="24"/>
        </w:rPr>
        <w:t>Спортивно-оздоровительная</w:t>
      </w:r>
      <w:r w:rsidRPr="001412B7">
        <w:rPr>
          <w:spacing w:val="1"/>
          <w:sz w:val="24"/>
          <w:szCs w:val="24"/>
        </w:rPr>
        <w:t xml:space="preserve"> </w:t>
      </w:r>
      <w:r w:rsidRPr="001412B7">
        <w:rPr>
          <w:sz w:val="24"/>
          <w:szCs w:val="24"/>
        </w:rPr>
        <w:t>деятельность:</w:t>
      </w:r>
      <w:r w:rsidRPr="001412B7">
        <w:rPr>
          <w:spacing w:val="1"/>
          <w:sz w:val="24"/>
          <w:szCs w:val="24"/>
        </w:rPr>
        <w:t xml:space="preserve"> </w:t>
      </w:r>
      <w:r w:rsidRPr="001412B7">
        <w:rPr>
          <w:sz w:val="24"/>
          <w:szCs w:val="24"/>
        </w:rPr>
        <w:t>соревнование</w:t>
      </w:r>
      <w:r w:rsidRPr="001412B7">
        <w:rPr>
          <w:spacing w:val="1"/>
          <w:sz w:val="24"/>
          <w:szCs w:val="24"/>
        </w:rPr>
        <w:t xml:space="preserve"> </w:t>
      </w:r>
      <w:r w:rsidRPr="001412B7">
        <w:rPr>
          <w:sz w:val="24"/>
          <w:szCs w:val="24"/>
        </w:rPr>
        <w:t>по</w:t>
      </w:r>
      <w:r w:rsidRPr="001412B7">
        <w:rPr>
          <w:spacing w:val="1"/>
          <w:sz w:val="24"/>
          <w:szCs w:val="24"/>
        </w:rPr>
        <w:t xml:space="preserve"> </w:t>
      </w:r>
      <w:r w:rsidRPr="001412B7">
        <w:rPr>
          <w:sz w:val="24"/>
          <w:szCs w:val="24"/>
        </w:rPr>
        <w:t>волейболу</w:t>
      </w:r>
      <w:r w:rsidRPr="001412B7">
        <w:rPr>
          <w:spacing w:val="-57"/>
          <w:sz w:val="24"/>
          <w:szCs w:val="24"/>
        </w:rPr>
        <w:t xml:space="preserve"> </w:t>
      </w:r>
      <w:r w:rsidRPr="001412B7">
        <w:rPr>
          <w:sz w:val="24"/>
          <w:szCs w:val="24"/>
        </w:rPr>
        <w:t>между</w:t>
      </w:r>
      <w:r w:rsidRPr="001412B7">
        <w:rPr>
          <w:spacing w:val="-10"/>
          <w:sz w:val="24"/>
          <w:szCs w:val="24"/>
        </w:rPr>
        <w:t xml:space="preserve"> </w:t>
      </w:r>
      <w:r w:rsidRPr="001412B7">
        <w:rPr>
          <w:sz w:val="24"/>
          <w:szCs w:val="24"/>
        </w:rPr>
        <w:t>командами</w:t>
      </w:r>
      <w:r w:rsidRPr="001412B7">
        <w:rPr>
          <w:spacing w:val="-3"/>
          <w:sz w:val="24"/>
          <w:szCs w:val="24"/>
        </w:rPr>
        <w:t xml:space="preserve"> </w:t>
      </w:r>
      <w:r w:rsidRPr="001412B7">
        <w:rPr>
          <w:sz w:val="24"/>
          <w:szCs w:val="24"/>
        </w:rPr>
        <w:t>школы;</w:t>
      </w:r>
      <w:r w:rsidRPr="001412B7">
        <w:rPr>
          <w:spacing w:val="-5"/>
          <w:sz w:val="24"/>
          <w:szCs w:val="24"/>
        </w:rPr>
        <w:t xml:space="preserve"> </w:t>
      </w:r>
      <w:r w:rsidRPr="001412B7">
        <w:rPr>
          <w:sz w:val="24"/>
          <w:szCs w:val="24"/>
        </w:rPr>
        <w:t>«Веселые старты»</w:t>
      </w:r>
      <w:r w:rsidRPr="001412B7">
        <w:rPr>
          <w:spacing w:val="-5"/>
          <w:sz w:val="24"/>
          <w:szCs w:val="24"/>
        </w:rPr>
        <w:t xml:space="preserve"> </w:t>
      </w:r>
      <w:r w:rsidRPr="001412B7">
        <w:rPr>
          <w:sz w:val="24"/>
          <w:szCs w:val="24"/>
        </w:rPr>
        <w:t>и</w:t>
      </w:r>
      <w:r w:rsidRPr="001412B7">
        <w:rPr>
          <w:spacing w:val="2"/>
          <w:sz w:val="24"/>
          <w:szCs w:val="24"/>
        </w:rPr>
        <w:t xml:space="preserve"> </w:t>
      </w:r>
      <w:r w:rsidRPr="001412B7">
        <w:rPr>
          <w:sz w:val="24"/>
          <w:szCs w:val="24"/>
        </w:rPr>
        <w:t>т.п.</w:t>
      </w:r>
      <w:r w:rsidRPr="001412B7">
        <w:rPr>
          <w:spacing w:val="-3"/>
          <w:sz w:val="24"/>
          <w:szCs w:val="24"/>
        </w:rPr>
        <w:t xml:space="preserve"> </w:t>
      </w:r>
      <w:r w:rsidRPr="001412B7">
        <w:rPr>
          <w:sz w:val="24"/>
          <w:szCs w:val="24"/>
        </w:rPr>
        <w:t>с</w:t>
      </w:r>
      <w:r w:rsidRPr="001412B7">
        <w:rPr>
          <w:spacing w:val="-1"/>
          <w:sz w:val="24"/>
          <w:szCs w:val="24"/>
        </w:rPr>
        <w:t xml:space="preserve"> </w:t>
      </w:r>
      <w:r w:rsidRPr="001412B7">
        <w:rPr>
          <w:sz w:val="24"/>
          <w:szCs w:val="24"/>
        </w:rPr>
        <w:t>участием</w:t>
      </w:r>
      <w:r w:rsidRPr="001412B7">
        <w:rPr>
          <w:spacing w:val="2"/>
          <w:sz w:val="24"/>
          <w:szCs w:val="24"/>
        </w:rPr>
        <w:t xml:space="preserve"> </w:t>
      </w:r>
      <w:r w:rsidRPr="001412B7">
        <w:rPr>
          <w:sz w:val="24"/>
          <w:szCs w:val="24"/>
        </w:rPr>
        <w:t>родителей</w:t>
      </w:r>
      <w:r w:rsidRPr="001412B7">
        <w:rPr>
          <w:spacing w:val="-4"/>
          <w:sz w:val="24"/>
          <w:szCs w:val="24"/>
        </w:rPr>
        <w:t xml:space="preserve"> </w:t>
      </w:r>
      <w:r w:rsidRPr="001412B7">
        <w:rPr>
          <w:sz w:val="24"/>
          <w:szCs w:val="24"/>
        </w:rPr>
        <w:t>в</w:t>
      </w:r>
      <w:r w:rsidRPr="001412B7">
        <w:rPr>
          <w:spacing w:val="12"/>
          <w:sz w:val="24"/>
          <w:szCs w:val="24"/>
        </w:rPr>
        <w:t xml:space="preserve"> </w:t>
      </w:r>
      <w:r w:rsidRPr="001412B7">
        <w:rPr>
          <w:sz w:val="24"/>
          <w:szCs w:val="24"/>
        </w:rPr>
        <w:t>командах</w:t>
      </w:r>
      <w:r>
        <w:rPr>
          <w:sz w:val="24"/>
          <w:szCs w:val="24"/>
        </w:rPr>
        <w:t>;</w:t>
      </w:r>
    </w:p>
    <w:p w:rsidR="001A5B40" w:rsidRDefault="001A5B40" w:rsidP="000D41A3">
      <w:pPr>
        <w:pStyle w:val="af5"/>
        <w:numPr>
          <w:ilvl w:val="1"/>
          <w:numId w:val="44"/>
        </w:numPr>
        <w:tabs>
          <w:tab w:val="left" w:pos="1560"/>
        </w:tabs>
        <w:ind w:left="0" w:right="121" w:firstLine="852"/>
        <w:rPr>
          <w:sz w:val="24"/>
          <w:szCs w:val="24"/>
        </w:rPr>
      </w:pPr>
      <w:r w:rsidRPr="001412B7">
        <w:rPr>
          <w:sz w:val="24"/>
          <w:szCs w:val="24"/>
        </w:rPr>
        <w:t>Досугово</w:t>
      </w:r>
      <w:r w:rsidRPr="001412B7">
        <w:rPr>
          <w:spacing w:val="1"/>
          <w:sz w:val="24"/>
          <w:szCs w:val="24"/>
        </w:rPr>
        <w:t xml:space="preserve"> </w:t>
      </w:r>
      <w:r w:rsidRPr="001412B7">
        <w:rPr>
          <w:sz w:val="24"/>
          <w:szCs w:val="24"/>
        </w:rPr>
        <w:t>-</w:t>
      </w:r>
      <w:r w:rsidRPr="001412B7">
        <w:rPr>
          <w:spacing w:val="1"/>
          <w:sz w:val="24"/>
          <w:szCs w:val="24"/>
        </w:rPr>
        <w:t xml:space="preserve"> </w:t>
      </w:r>
      <w:r w:rsidRPr="001412B7">
        <w:rPr>
          <w:sz w:val="24"/>
          <w:szCs w:val="24"/>
        </w:rPr>
        <w:t>развлекательная</w:t>
      </w:r>
      <w:r w:rsidRPr="001412B7">
        <w:rPr>
          <w:spacing w:val="1"/>
          <w:sz w:val="24"/>
          <w:szCs w:val="24"/>
        </w:rPr>
        <w:t xml:space="preserve"> </w:t>
      </w:r>
      <w:r w:rsidRPr="001412B7">
        <w:rPr>
          <w:sz w:val="24"/>
          <w:szCs w:val="24"/>
        </w:rPr>
        <w:t>деятельность:</w:t>
      </w:r>
      <w:r w:rsidRPr="001412B7">
        <w:rPr>
          <w:spacing w:val="1"/>
          <w:sz w:val="24"/>
          <w:szCs w:val="24"/>
        </w:rPr>
        <w:t xml:space="preserve"> </w:t>
      </w:r>
      <w:r w:rsidRPr="001412B7">
        <w:rPr>
          <w:sz w:val="24"/>
          <w:szCs w:val="24"/>
        </w:rPr>
        <w:t>праздники,</w:t>
      </w:r>
      <w:r w:rsidRPr="001412B7">
        <w:rPr>
          <w:spacing w:val="1"/>
          <w:sz w:val="24"/>
          <w:szCs w:val="24"/>
        </w:rPr>
        <w:t xml:space="preserve"> </w:t>
      </w:r>
      <w:r w:rsidRPr="001412B7">
        <w:rPr>
          <w:sz w:val="24"/>
          <w:szCs w:val="24"/>
        </w:rPr>
        <w:t>концерты,</w:t>
      </w:r>
      <w:r w:rsidRPr="001412B7">
        <w:rPr>
          <w:spacing w:val="-57"/>
          <w:sz w:val="24"/>
          <w:szCs w:val="24"/>
        </w:rPr>
        <w:t xml:space="preserve"> </w:t>
      </w:r>
      <w:r w:rsidRPr="001412B7">
        <w:rPr>
          <w:sz w:val="24"/>
          <w:szCs w:val="24"/>
        </w:rPr>
        <w:t>конкурсные программы</w:t>
      </w:r>
      <w:r w:rsidRPr="001412B7">
        <w:rPr>
          <w:spacing w:val="1"/>
          <w:sz w:val="24"/>
          <w:szCs w:val="24"/>
        </w:rPr>
        <w:t xml:space="preserve"> </w:t>
      </w:r>
      <w:r w:rsidRPr="001412B7">
        <w:rPr>
          <w:sz w:val="24"/>
          <w:szCs w:val="24"/>
        </w:rPr>
        <w:t>ко Дню матери, 8 Марта, 9 Мая, выпускные вечера и т.п. с</w:t>
      </w:r>
      <w:r w:rsidRPr="001412B7">
        <w:rPr>
          <w:spacing w:val="1"/>
          <w:sz w:val="24"/>
          <w:szCs w:val="24"/>
        </w:rPr>
        <w:t xml:space="preserve"> </w:t>
      </w:r>
      <w:r w:rsidRPr="001412B7">
        <w:rPr>
          <w:sz w:val="24"/>
          <w:szCs w:val="24"/>
        </w:rPr>
        <w:t>участием</w:t>
      </w:r>
      <w:r w:rsidRPr="001412B7">
        <w:rPr>
          <w:spacing w:val="2"/>
          <w:sz w:val="24"/>
          <w:szCs w:val="24"/>
        </w:rPr>
        <w:t xml:space="preserve"> </w:t>
      </w:r>
      <w:r w:rsidRPr="001412B7">
        <w:rPr>
          <w:sz w:val="24"/>
          <w:szCs w:val="24"/>
        </w:rPr>
        <w:t>родителей,</w:t>
      </w:r>
      <w:r w:rsidRPr="001412B7">
        <w:rPr>
          <w:spacing w:val="4"/>
          <w:sz w:val="24"/>
          <w:szCs w:val="24"/>
        </w:rPr>
        <w:t xml:space="preserve"> </w:t>
      </w:r>
      <w:r w:rsidRPr="001412B7">
        <w:rPr>
          <w:sz w:val="24"/>
          <w:szCs w:val="24"/>
        </w:rPr>
        <w:t>бабушек</w:t>
      </w:r>
      <w:r w:rsidRPr="001412B7">
        <w:rPr>
          <w:spacing w:val="-1"/>
          <w:sz w:val="24"/>
          <w:szCs w:val="24"/>
        </w:rPr>
        <w:t xml:space="preserve"> </w:t>
      </w:r>
      <w:r w:rsidRPr="001412B7">
        <w:rPr>
          <w:sz w:val="24"/>
          <w:szCs w:val="24"/>
        </w:rPr>
        <w:t>и</w:t>
      </w:r>
      <w:r w:rsidRPr="001412B7">
        <w:rPr>
          <w:spacing w:val="3"/>
          <w:sz w:val="24"/>
          <w:szCs w:val="24"/>
        </w:rPr>
        <w:t xml:space="preserve"> </w:t>
      </w:r>
      <w:r>
        <w:rPr>
          <w:sz w:val="24"/>
          <w:szCs w:val="24"/>
        </w:rPr>
        <w:t>дедушек;</w:t>
      </w:r>
    </w:p>
    <w:p w:rsidR="001A5B40" w:rsidRDefault="001A5B40" w:rsidP="000D41A3">
      <w:pPr>
        <w:pStyle w:val="af5"/>
        <w:numPr>
          <w:ilvl w:val="1"/>
          <w:numId w:val="44"/>
        </w:numPr>
        <w:tabs>
          <w:tab w:val="left" w:pos="1560"/>
        </w:tabs>
        <w:ind w:left="0" w:right="121" w:firstLine="852"/>
        <w:rPr>
          <w:sz w:val="24"/>
          <w:szCs w:val="24"/>
        </w:rPr>
      </w:pPr>
      <w:r w:rsidRPr="001412B7">
        <w:rPr>
          <w:sz w:val="24"/>
          <w:szCs w:val="24"/>
        </w:rPr>
        <w:t xml:space="preserve"> </w:t>
      </w:r>
      <w:proofErr w:type="gramStart"/>
      <w:r w:rsidRPr="001412B7">
        <w:rPr>
          <w:sz w:val="24"/>
          <w:szCs w:val="24"/>
        </w:rPr>
        <w:t>Предметные</w:t>
      </w:r>
      <w:r w:rsidRPr="001412B7">
        <w:rPr>
          <w:spacing w:val="1"/>
          <w:sz w:val="24"/>
          <w:szCs w:val="24"/>
        </w:rPr>
        <w:t xml:space="preserve"> </w:t>
      </w:r>
      <w:r w:rsidRPr="001412B7">
        <w:rPr>
          <w:sz w:val="24"/>
          <w:szCs w:val="24"/>
        </w:rPr>
        <w:t>недели</w:t>
      </w:r>
      <w:r w:rsidRPr="001412B7">
        <w:rPr>
          <w:spacing w:val="1"/>
          <w:sz w:val="24"/>
          <w:szCs w:val="24"/>
        </w:rPr>
        <w:t xml:space="preserve"> </w:t>
      </w:r>
      <w:r w:rsidRPr="001412B7">
        <w:rPr>
          <w:sz w:val="24"/>
          <w:szCs w:val="24"/>
        </w:rPr>
        <w:t>(литературы,</w:t>
      </w:r>
      <w:r w:rsidRPr="001412B7">
        <w:rPr>
          <w:spacing w:val="1"/>
          <w:sz w:val="24"/>
          <w:szCs w:val="24"/>
        </w:rPr>
        <w:t xml:space="preserve"> </w:t>
      </w:r>
      <w:r w:rsidRPr="001412B7">
        <w:rPr>
          <w:sz w:val="24"/>
          <w:szCs w:val="24"/>
        </w:rPr>
        <w:t>русского</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английского</w:t>
      </w:r>
      <w:r w:rsidRPr="001412B7">
        <w:rPr>
          <w:spacing w:val="1"/>
          <w:sz w:val="24"/>
          <w:szCs w:val="24"/>
        </w:rPr>
        <w:t xml:space="preserve"> </w:t>
      </w:r>
      <w:r w:rsidRPr="001412B7">
        <w:rPr>
          <w:sz w:val="24"/>
          <w:szCs w:val="24"/>
        </w:rPr>
        <w:t>языков;</w:t>
      </w:r>
      <w:r w:rsidRPr="001412B7">
        <w:rPr>
          <w:spacing w:val="1"/>
          <w:sz w:val="24"/>
          <w:szCs w:val="24"/>
        </w:rPr>
        <w:t xml:space="preserve"> </w:t>
      </w:r>
      <w:r w:rsidRPr="001412B7">
        <w:rPr>
          <w:sz w:val="24"/>
          <w:szCs w:val="24"/>
        </w:rPr>
        <w:t>математики,</w:t>
      </w:r>
      <w:r w:rsidRPr="001412B7">
        <w:rPr>
          <w:spacing w:val="1"/>
          <w:sz w:val="24"/>
          <w:szCs w:val="24"/>
        </w:rPr>
        <w:t xml:space="preserve"> </w:t>
      </w:r>
      <w:r w:rsidRPr="001412B7">
        <w:rPr>
          <w:sz w:val="24"/>
          <w:szCs w:val="24"/>
        </w:rPr>
        <w:t>физики,</w:t>
      </w:r>
      <w:r w:rsidRPr="001412B7">
        <w:rPr>
          <w:spacing w:val="1"/>
          <w:sz w:val="24"/>
          <w:szCs w:val="24"/>
        </w:rPr>
        <w:t xml:space="preserve"> </w:t>
      </w:r>
      <w:r w:rsidRPr="001412B7">
        <w:rPr>
          <w:sz w:val="24"/>
          <w:szCs w:val="24"/>
        </w:rPr>
        <w:t>биологии</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химии;</w:t>
      </w:r>
      <w:r w:rsidRPr="001412B7">
        <w:rPr>
          <w:spacing w:val="1"/>
          <w:sz w:val="24"/>
          <w:szCs w:val="24"/>
        </w:rPr>
        <w:t xml:space="preserve"> </w:t>
      </w:r>
      <w:r w:rsidRPr="001412B7">
        <w:rPr>
          <w:sz w:val="24"/>
          <w:szCs w:val="24"/>
        </w:rPr>
        <w:t>истории,</w:t>
      </w:r>
      <w:r w:rsidRPr="001412B7">
        <w:rPr>
          <w:spacing w:val="1"/>
          <w:sz w:val="24"/>
          <w:szCs w:val="24"/>
        </w:rPr>
        <w:t xml:space="preserve"> </w:t>
      </w:r>
      <w:r w:rsidRPr="001412B7">
        <w:rPr>
          <w:sz w:val="24"/>
          <w:szCs w:val="24"/>
        </w:rPr>
        <w:t>обществознания</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географии;</w:t>
      </w:r>
      <w:r w:rsidRPr="001412B7">
        <w:rPr>
          <w:spacing w:val="1"/>
          <w:sz w:val="24"/>
          <w:szCs w:val="24"/>
        </w:rPr>
        <w:t xml:space="preserve"> </w:t>
      </w:r>
      <w:r w:rsidRPr="001412B7">
        <w:rPr>
          <w:sz w:val="24"/>
          <w:szCs w:val="24"/>
        </w:rPr>
        <w:t>начальных</w:t>
      </w:r>
      <w:r w:rsidRPr="001412B7">
        <w:rPr>
          <w:spacing w:val="-4"/>
          <w:sz w:val="24"/>
          <w:szCs w:val="24"/>
        </w:rPr>
        <w:t xml:space="preserve"> </w:t>
      </w:r>
      <w:r w:rsidRPr="001412B7">
        <w:rPr>
          <w:sz w:val="24"/>
          <w:szCs w:val="24"/>
        </w:rPr>
        <w:t>классов</w:t>
      </w:r>
      <w:r w:rsidRPr="001412B7">
        <w:rPr>
          <w:spacing w:val="3"/>
          <w:sz w:val="24"/>
          <w:szCs w:val="24"/>
        </w:rPr>
        <w:t xml:space="preserve"> </w:t>
      </w:r>
      <w:r w:rsidRPr="001412B7">
        <w:rPr>
          <w:sz w:val="24"/>
          <w:szCs w:val="24"/>
        </w:rPr>
        <w:t>и</w:t>
      </w:r>
      <w:r w:rsidRPr="001412B7">
        <w:rPr>
          <w:spacing w:val="-2"/>
          <w:sz w:val="24"/>
          <w:szCs w:val="24"/>
        </w:rPr>
        <w:t xml:space="preserve"> </w:t>
      </w:r>
      <w:r>
        <w:rPr>
          <w:sz w:val="24"/>
          <w:szCs w:val="24"/>
        </w:rPr>
        <w:t>т.п.);</w:t>
      </w:r>
      <w:proofErr w:type="gramEnd"/>
    </w:p>
    <w:p w:rsidR="001A5B40" w:rsidRDefault="001A5B40" w:rsidP="000D41A3">
      <w:pPr>
        <w:pStyle w:val="af5"/>
        <w:numPr>
          <w:ilvl w:val="1"/>
          <w:numId w:val="44"/>
        </w:numPr>
        <w:tabs>
          <w:tab w:val="left" w:pos="1560"/>
        </w:tabs>
        <w:ind w:left="0" w:right="117" w:firstLine="852"/>
        <w:rPr>
          <w:sz w:val="24"/>
          <w:szCs w:val="24"/>
        </w:rPr>
      </w:pPr>
      <w:r w:rsidRPr="0040433F">
        <w:rPr>
          <w:sz w:val="24"/>
          <w:szCs w:val="24"/>
        </w:rPr>
        <w:t>День</w:t>
      </w:r>
      <w:r w:rsidRPr="0040433F">
        <w:rPr>
          <w:spacing w:val="-1"/>
          <w:sz w:val="24"/>
          <w:szCs w:val="24"/>
        </w:rPr>
        <w:t xml:space="preserve"> </w:t>
      </w:r>
      <w:r w:rsidRPr="0040433F">
        <w:rPr>
          <w:sz w:val="24"/>
          <w:szCs w:val="24"/>
        </w:rPr>
        <w:t>науки (подготовка</w:t>
      </w:r>
      <w:r w:rsidRPr="0040433F">
        <w:rPr>
          <w:spacing w:val="-7"/>
          <w:sz w:val="24"/>
          <w:szCs w:val="24"/>
        </w:rPr>
        <w:t xml:space="preserve"> </w:t>
      </w:r>
      <w:r w:rsidRPr="0040433F">
        <w:rPr>
          <w:sz w:val="24"/>
          <w:szCs w:val="24"/>
        </w:rPr>
        <w:t>проектов,</w:t>
      </w:r>
      <w:r w:rsidRPr="0040433F">
        <w:rPr>
          <w:spacing w:val="-4"/>
          <w:sz w:val="24"/>
          <w:szCs w:val="24"/>
        </w:rPr>
        <w:t xml:space="preserve"> </w:t>
      </w:r>
      <w:r w:rsidRPr="0040433F">
        <w:rPr>
          <w:sz w:val="24"/>
          <w:szCs w:val="24"/>
        </w:rPr>
        <w:t>исследовательских</w:t>
      </w:r>
      <w:r w:rsidRPr="0040433F">
        <w:rPr>
          <w:spacing w:val="-5"/>
          <w:sz w:val="24"/>
          <w:szCs w:val="24"/>
        </w:rPr>
        <w:t xml:space="preserve"> </w:t>
      </w:r>
      <w:r w:rsidRPr="0040433F">
        <w:rPr>
          <w:sz w:val="24"/>
          <w:szCs w:val="24"/>
        </w:rPr>
        <w:t>работ)</w:t>
      </w:r>
      <w:r>
        <w:rPr>
          <w:sz w:val="24"/>
          <w:szCs w:val="24"/>
        </w:rPr>
        <w:t>;</w:t>
      </w:r>
    </w:p>
    <w:p w:rsidR="001A5B40" w:rsidRPr="0040433F" w:rsidRDefault="001A5B40" w:rsidP="000D41A3">
      <w:pPr>
        <w:pStyle w:val="af5"/>
        <w:numPr>
          <w:ilvl w:val="1"/>
          <w:numId w:val="44"/>
        </w:numPr>
        <w:tabs>
          <w:tab w:val="left" w:pos="1560"/>
        </w:tabs>
        <w:ind w:left="0" w:right="117" w:firstLine="852"/>
        <w:rPr>
          <w:sz w:val="24"/>
          <w:szCs w:val="24"/>
        </w:rPr>
      </w:pPr>
      <w:r w:rsidRPr="0040433F">
        <w:rPr>
          <w:sz w:val="24"/>
          <w:szCs w:val="24"/>
        </w:rPr>
        <w:t>Торжественные</w:t>
      </w:r>
      <w:r w:rsidRPr="0040433F">
        <w:rPr>
          <w:spacing w:val="1"/>
          <w:sz w:val="24"/>
          <w:szCs w:val="24"/>
        </w:rPr>
        <w:t xml:space="preserve"> </w:t>
      </w:r>
      <w:r w:rsidRPr="0040433F">
        <w:rPr>
          <w:sz w:val="24"/>
          <w:szCs w:val="24"/>
        </w:rPr>
        <w:t>ритуалы</w:t>
      </w:r>
      <w:r w:rsidRPr="0040433F">
        <w:rPr>
          <w:spacing w:val="1"/>
          <w:sz w:val="24"/>
          <w:szCs w:val="24"/>
        </w:rPr>
        <w:t xml:space="preserve"> </w:t>
      </w:r>
      <w:r w:rsidRPr="0040433F">
        <w:rPr>
          <w:sz w:val="24"/>
          <w:szCs w:val="24"/>
        </w:rPr>
        <w:t>посвящения,</w:t>
      </w:r>
      <w:r w:rsidRPr="0040433F">
        <w:rPr>
          <w:spacing w:val="1"/>
          <w:sz w:val="24"/>
          <w:szCs w:val="24"/>
        </w:rPr>
        <w:t xml:space="preserve"> </w:t>
      </w:r>
      <w:r w:rsidRPr="0040433F">
        <w:rPr>
          <w:sz w:val="24"/>
          <w:szCs w:val="24"/>
        </w:rPr>
        <w:t>связанные</w:t>
      </w:r>
      <w:r w:rsidRPr="0040433F">
        <w:rPr>
          <w:spacing w:val="1"/>
          <w:sz w:val="24"/>
          <w:szCs w:val="24"/>
        </w:rPr>
        <w:t xml:space="preserve"> </w:t>
      </w:r>
      <w:r w:rsidRPr="0040433F">
        <w:rPr>
          <w:sz w:val="24"/>
          <w:szCs w:val="24"/>
        </w:rPr>
        <w:t>с</w:t>
      </w:r>
      <w:r w:rsidRPr="0040433F">
        <w:rPr>
          <w:spacing w:val="1"/>
          <w:sz w:val="24"/>
          <w:szCs w:val="24"/>
        </w:rPr>
        <w:t xml:space="preserve"> </w:t>
      </w:r>
      <w:r w:rsidRPr="0040433F">
        <w:rPr>
          <w:sz w:val="24"/>
          <w:szCs w:val="24"/>
        </w:rPr>
        <w:t>переходом</w:t>
      </w:r>
      <w:r w:rsidRPr="0040433F">
        <w:rPr>
          <w:spacing w:val="1"/>
          <w:sz w:val="24"/>
          <w:szCs w:val="24"/>
        </w:rPr>
        <w:t xml:space="preserve"> </w:t>
      </w:r>
      <w:r w:rsidRPr="0040433F">
        <w:rPr>
          <w:sz w:val="24"/>
          <w:szCs w:val="24"/>
        </w:rPr>
        <w:t>учащихся</w:t>
      </w:r>
      <w:r w:rsidRPr="0040433F">
        <w:rPr>
          <w:spacing w:val="1"/>
          <w:sz w:val="24"/>
          <w:szCs w:val="24"/>
        </w:rPr>
        <w:t xml:space="preserve"> </w:t>
      </w:r>
      <w:r w:rsidRPr="0040433F">
        <w:rPr>
          <w:sz w:val="24"/>
          <w:szCs w:val="24"/>
        </w:rPr>
        <w:t>на</w:t>
      </w:r>
      <w:r w:rsidRPr="0040433F">
        <w:rPr>
          <w:spacing w:val="1"/>
          <w:sz w:val="24"/>
          <w:szCs w:val="24"/>
        </w:rPr>
        <w:t xml:space="preserve"> </w:t>
      </w:r>
      <w:r w:rsidRPr="0040433F">
        <w:rPr>
          <w:sz w:val="24"/>
          <w:szCs w:val="24"/>
        </w:rPr>
        <w:t>следующую ступень образования, символизирующие приобретение ими новых социальных</w:t>
      </w:r>
      <w:r w:rsidRPr="0040433F">
        <w:rPr>
          <w:spacing w:val="1"/>
          <w:sz w:val="24"/>
          <w:szCs w:val="24"/>
        </w:rPr>
        <w:t xml:space="preserve"> </w:t>
      </w:r>
      <w:r w:rsidRPr="0040433F">
        <w:rPr>
          <w:sz w:val="24"/>
          <w:szCs w:val="24"/>
        </w:rPr>
        <w:t>статусов</w:t>
      </w:r>
      <w:r w:rsidRPr="0040433F">
        <w:rPr>
          <w:spacing w:val="2"/>
          <w:sz w:val="24"/>
          <w:szCs w:val="24"/>
        </w:rPr>
        <w:t xml:space="preserve"> </w:t>
      </w:r>
      <w:r w:rsidRPr="0040433F">
        <w:rPr>
          <w:sz w:val="24"/>
          <w:szCs w:val="24"/>
        </w:rPr>
        <w:t>в</w:t>
      </w:r>
      <w:r w:rsidRPr="0040433F">
        <w:rPr>
          <w:spacing w:val="-1"/>
          <w:sz w:val="24"/>
          <w:szCs w:val="24"/>
        </w:rPr>
        <w:t xml:space="preserve"> </w:t>
      </w:r>
      <w:r w:rsidRPr="0040433F">
        <w:rPr>
          <w:sz w:val="24"/>
          <w:szCs w:val="24"/>
        </w:rPr>
        <w:t>школе и</w:t>
      </w:r>
      <w:r w:rsidRPr="0040433F">
        <w:rPr>
          <w:spacing w:val="-2"/>
          <w:sz w:val="24"/>
          <w:szCs w:val="24"/>
        </w:rPr>
        <w:t xml:space="preserve"> </w:t>
      </w:r>
      <w:r w:rsidRPr="0040433F">
        <w:rPr>
          <w:sz w:val="24"/>
          <w:szCs w:val="24"/>
        </w:rPr>
        <w:t>развивающие</w:t>
      </w:r>
      <w:r w:rsidRPr="0040433F">
        <w:rPr>
          <w:spacing w:val="-4"/>
          <w:sz w:val="24"/>
          <w:szCs w:val="24"/>
        </w:rPr>
        <w:t xml:space="preserve"> </w:t>
      </w:r>
      <w:r w:rsidRPr="0040433F">
        <w:rPr>
          <w:sz w:val="24"/>
          <w:szCs w:val="24"/>
        </w:rPr>
        <w:t>школьную</w:t>
      </w:r>
      <w:r w:rsidRPr="0040433F">
        <w:rPr>
          <w:spacing w:val="-1"/>
          <w:sz w:val="24"/>
          <w:szCs w:val="24"/>
        </w:rPr>
        <w:t xml:space="preserve"> </w:t>
      </w:r>
      <w:r w:rsidRPr="0040433F">
        <w:rPr>
          <w:sz w:val="24"/>
          <w:szCs w:val="24"/>
        </w:rPr>
        <w:t>идентичность</w:t>
      </w:r>
      <w:r w:rsidRPr="0040433F">
        <w:rPr>
          <w:spacing w:val="3"/>
          <w:sz w:val="24"/>
          <w:szCs w:val="24"/>
        </w:rPr>
        <w:t xml:space="preserve"> </w:t>
      </w:r>
      <w:r w:rsidRPr="0040433F">
        <w:rPr>
          <w:sz w:val="24"/>
          <w:szCs w:val="24"/>
        </w:rPr>
        <w:t>детей:</w:t>
      </w:r>
    </w:p>
    <w:p w:rsidR="001A5B40" w:rsidRPr="001412B7" w:rsidRDefault="001A5B40" w:rsidP="000D41A3">
      <w:pPr>
        <w:pStyle w:val="af5"/>
        <w:numPr>
          <w:ilvl w:val="0"/>
          <w:numId w:val="43"/>
        </w:numPr>
        <w:tabs>
          <w:tab w:val="left" w:pos="1902"/>
        </w:tabs>
        <w:ind w:left="0" w:firstLine="852"/>
        <w:rPr>
          <w:sz w:val="24"/>
          <w:szCs w:val="24"/>
        </w:rPr>
      </w:pPr>
      <w:r w:rsidRPr="001412B7">
        <w:rPr>
          <w:sz w:val="24"/>
          <w:szCs w:val="24"/>
        </w:rPr>
        <w:t>«Посвящение</w:t>
      </w:r>
      <w:r w:rsidRPr="001412B7">
        <w:rPr>
          <w:spacing w:val="-5"/>
          <w:sz w:val="24"/>
          <w:szCs w:val="24"/>
        </w:rPr>
        <w:t xml:space="preserve"> </w:t>
      </w:r>
      <w:r w:rsidRPr="001412B7">
        <w:rPr>
          <w:sz w:val="24"/>
          <w:szCs w:val="24"/>
        </w:rPr>
        <w:t>в</w:t>
      </w:r>
      <w:r w:rsidRPr="001412B7">
        <w:rPr>
          <w:spacing w:val="-6"/>
          <w:sz w:val="24"/>
          <w:szCs w:val="24"/>
        </w:rPr>
        <w:t xml:space="preserve"> </w:t>
      </w:r>
      <w:r w:rsidRPr="001412B7">
        <w:rPr>
          <w:sz w:val="24"/>
          <w:szCs w:val="24"/>
        </w:rPr>
        <w:t>первоклассники»;</w:t>
      </w:r>
    </w:p>
    <w:p w:rsidR="001A5B40" w:rsidRPr="001412B7" w:rsidRDefault="001A5B40" w:rsidP="000D41A3">
      <w:pPr>
        <w:pStyle w:val="af5"/>
        <w:numPr>
          <w:ilvl w:val="0"/>
          <w:numId w:val="43"/>
        </w:numPr>
        <w:tabs>
          <w:tab w:val="left" w:pos="1902"/>
        </w:tabs>
        <w:ind w:left="0" w:firstLine="852"/>
        <w:rPr>
          <w:sz w:val="24"/>
          <w:szCs w:val="24"/>
        </w:rPr>
      </w:pPr>
      <w:r w:rsidRPr="001412B7">
        <w:rPr>
          <w:sz w:val="24"/>
          <w:szCs w:val="24"/>
        </w:rPr>
        <w:t>«Посвящение</w:t>
      </w:r>
      <w:r w:rsidRPr="001412B7">
        <w:rPr>
          <w:spacing w:val="-5"/>
          <w:sz w:val="24"/>
          <w:szCs w:val="24"/>
        </w:rPr>
        <w:t xml:space="preserve"> </w:t>
      </w:r>
      <w:r w:rsidRPr="001412B7">
        <w:rPr>
          <w:sz w:val="24"/>
          <w:szCs w:val="24"/>
        </w:rPr>
        <w:t>в</w:t>
      </w:r>
      <w:r w:rsidRPr="001412B7">
        <w:rPr>
          <w:spacing w:val="-6"/>
          <w:sz w:val="24"/>
          <w:szCs w:val="24"/>
        </w:rPr>
        <w:t xml:space="preserve"> </w:t>
      </w:r>
      <w:r w:rsidRPr="001412B7">
        <w:rPr>
          <w:sz w:val="24"/>
          <w:szCs w:val="24"/>
        </w:rPr>
        <w:t>пятиклассники»;</w:t>
      </w:r>
    </w:p>
    <w:p w:rsidR="001A5B40" w:rsidRDefault="001A5B40" w:rsidP="000D41A3">
      <w:pPr>
        <w:pStyle w:val="af5"/>
        <w:numPr>
          <w:ilvl w:val="0"/>
          <w:numId w:val="43"/>
        </w:numPr>
        <w:tabs>
          <w:tab w:val="left" w:pos="1902"/>
        </w:tabs>
        <w:ind w:left="0" w:firstLine="852"/>
        <w:rPr>
          <w:sz w:val="24"/>
          <w:szCs w:val="24"/>
        </w:rPr>
      </w:pPr>
      <w:r w:rsidRPr="001412B7">
        <w:rPr>
          <w:sz w:val="24"/>
          <w:szCs w:val="24"/>
        </w:rPr>
        <w:t>«Первый</w:t>
      </w:r>
      <w:r w:rsidRPr="001412B7">
        <w:rPr>
          <w:spacing w:val="-5"/>
          <w:sz w:val="24"/>
          <w:szCs w:val="24"/>
        </w:rPr>
        <w:t xml:space="preserve"> </w:t>
      </w:r>
      <w:r w:rsidRPr="001412B7">
        <w:rPr>
          <w:sz w:val="24"/>
          <w:szCs w:val="24"/>
        </w:rPr>
        <w:t>звонок»;</w:t>
      </w:r>
    </w:p>
    <w:p w:rsidR="001A5B40" w:rsidRPr="0040433F" w:rsidRDefault="001A5B40" w:rsidP="000D41A3">
      <w:pPr>
        <w:pStyle w:val="af5"/>
        <w:numPr>
          <w:ilvl w:val="0"/>
          <w:numId w:val="43"/>
        </w:numPr>
        <w:tabs>
          <w:tab w:val="left" w:pos="1902"/>
        </w:tabs>
        <w:ind w:left="0" w:firstLine="852"/>
        <w:rPr>
          <w:sz w:val="24"/>
          <w:szCs w:val="24"/>
        </w:rPr>
      </w:pPr>
      <w:r w:rsidRPr="0040433F">
        <w:rPr>
          <w:sz w:val="24"/>
          <w:szCs w:val="24"/>
        </w:rPr>
        <w:t>«Последний</w:t>
      </w:r>
      <w:r w:rsidRPr="0040433F">
        <w:rPr>
          <w:spacing w:val="-2"/>
          <w:sz w:val="24"/>
          <w:szCs w:val="24"/>
        </w:rPr>
        <w:t xml:space="preserve"> </w:t>
      </w:r>
      <w:r w:rsidRPr="0040433F">
        <w:rPr>
          <w:sz w:val="24"/>
          <w:szCs w:val="24"/>
        </w:rPr>
        <w:t>звонок»</w:t>
      </w:r>
      <w:r w:rsidRPr="0040433F">
        <w:rPr>
          <w:spacing w:val="-7"/>
          <w:sz w:val="24"/>
          <w:szCs w:val="24"/>
        </w:rPr>
        <w:t xml:space="preserve"> </w:t>
      </w:r>
      <w:r w:rsidRPr="0040433F">
        <w:rPr>
          <w:sz w:val="24"/>
          <w:szCs w:val="24"/>
        </w:rPr>
        <w:t>и</w:t>
      </w:r>
      <w:r w:rsidRPr="0040433F">
        <w:rPr>
          <w:spacing w:val="-2"/>
          <w:sz w:val="24"/>
          <w:szCs w:val="24"/>
        </w:rPr>
        <w:t xml:space="preserve"> </w:t>
      </w:r>
      <w:r w:rsidRPr="0040433F">
        <w:rPr>
          <w:sz w:val="24"/>
          <w:szCs w:val="24"/>
        </w:rPr>
        <w:t>т.п.</w:t>
      </w:r>
    </w:p>
    <w:p w:rsidR="001A5B40" w:rsidRPr="001412B7" w:rsidRDefault="001A5B40" w:rsidP="000D41A3">
      <w:pPr>
        <w:pStyle w:val="af5"/>
        <w:numPr>
          <w:ilvl w:val="0"/>
          <w:numId w:val="27"/>
        </w:numPr>
        <w:tabs>
          <w:tab w:val="left" w:pos="851"/>
        </w:tabs>
        <w:ind w:right="122" w:firstLine="655"/>
        <w:rPr>
          <w:sz w:val="24"/>
          <w:szCs w:val="24"/>
        </w:rPr>
      </w:pPr>
      <w:r>
        <w:rPr>
          <w:sz w:val="24"/>
          <w:szCs w:val="24"/>
        </w:rPr>
        <w:t xml:space="preserve">    </w:t>
      </w:r>
      <w:r w:rsidRPr="001412B7">
        <w:rPr>
          <w:sz w:val="24"/>
          <w:szCs w:val="24"/>
        </w:rPr>
        <w:t>Церемонии</w:t>
      </w:r>
      <w:r w:rsidRPr="001412B7">
        <w:rPr>
          <w:spacing w:val="1"/>
          <w:sz w:val="24"/>
          <w:szCs w:val="24"/>
        </w:rPr>
        <w:t xml:space="preserve"> </w:t>
      </w:r>
      <w:r w:rsidRPr="001412B7">
        <w:rPr>
          <w:sz w:val="24"/>
          <w:szCs w:val="24"/>
        </w:rPr>
        <w:t>награждения</w:t>
      </w:r>
      <w:r w:rsidRPr="001412B7">
        <w:rPr>
          <w:spacing w:val="1"/>
          <w:sz w:val="24"/>
          <w:szCs w:val="24"/>
        </w:rPr>
        <w:t xml:space="preserve"> </w:t>
      </w:r>
      <w:r w:rsidRPr="001412B7">
        <w:rPr>
          <w:sz w:val="24"/>
          <w:szCs w:val="24"/>
        </w:rPr>
        <w:t>(по</w:t>
      </w:r>
      <w:r w:rsidRPr="001412B7">
        <w:rPr>
          <w:spacing w:val="1"/>
          <w:sz w:val="24"/>
          <w:szCs w:val="24"/>
        </w:rPr>
        <w:t xml:space="preserve"> </w:t>
      </w:r>
      <w:r w:rsidRPr="001412B7">
        <w:rPr>
          <w:sz w:val="24"/>
          <w:szCs w:val="24"/>
        </w:rPr>
        <w:t>итогам</w:t>
      </w:r>
      <w:r w:rsidRPr="001412B7">
        <w:rPr>
          <w:spacing w:val="1"/>
          <w:sz w:val="24"/>
          <w:szCs w:val="24"/>
        </w:rPr>
        <w:t xml:space="preserve"> </w:t>
      </w:r>
      <w:r w:rsidRPr="001412B7">
        <w:rPr>
          <w:sz w:val="24"/>
          <w:szCs w:val="24"/>
        </w:rPr>
        <w:t>года)</w:t>
      </w:r>
      <w:r w:rsidRPr="001412B7">
        <w:rPr>
          <w:spacing w:val="1"/>
          <w:sz w:val="24"/>
          <w:szCs w:val="24"/>
        </w:rPr>
        <w:t xml:space="preserve"> </w:t>
      </w:r>
      <w:r w:rsidRPr="001412B7">
        <w:rPr>
          <w:sz w:val="24"/>
          <w:szCs w:val="24"/>
        </w:rPr>
        <w:t>школьников</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педагогов</w:t>
      </w:r>
      <w:r w:rsidRPr="001412B7">
        <w:rPr>
          <w:spacing w:val="1"/>
          <w:sz w:val="24"/>
          <w:szCs w:val="24"/>
        </w:rPr>
        <w:t xml:space="preserve"> </w:t>
      </w:r>
      <w:r w:rsidRPr="001412B7">
        <w:rPr>
          <w:sz w:val="24"/>
          <w:szCs w:val="24"/>
        </w:rPr>
        <w:t>за</w:t>
      </w:r>
      <w:r w:rsidRPr="001412B7">
        <w:rPr>
          <w:spacing w:val="1"/>
          <w:sz w:val="24"/>
          <w:szCs w:val="24"/>
        </w:rPr>
        <w:t xml:space="preserve"> </w:t>
      </w:r>
      <w:r w:rsidRPr="001412B7">
        <w:rPr>
          <w:sz w:val="24"/>
          <w:szCs w:val="24"/>
        </w:rPr>
        <w:t>активное</w:t>
      </w:r>
      <w:r w:rsidRPr="001412B7">
        <w:rPr>
          <w:spacing w:val="1"/>
          <w:sz w:val="24"/>
          <w:szCs w:val="24"/>
        </w:rPr>
        <w:t xml:space="preserve"> </w:t>
      </w:r>
      <w:r w:rsidRPr="001412B7">
        <w:rPr>
          <w:sz w:val="24"/>
          <w:szCs w:val="24"/>
        </w:rPr>
        <w:t>участие</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жизни</w:t>
      </w:r>
      <w:r w:rsidRPr="001412B7">
        <w:rPr>
          <w:spacing w:val="1"/>
          <w:sz w:val="24"/>
          <w:szCs w:val="24"/>
        </w:rPr>
        <w:t xml:space="preserve"> </w:t>
      </w:r>
      <w:r w:rsidRPr="001412B7">
        <w:rPr>
          <w:sz w:val="24"/>
          <w:szCs w:val="24"/>
        </w:rPr>
        <w:t>школы,</w:t>
      </w:r>
      <w:r w:rsidRPr="001412B7">
        <w:rPr>
          <w:spacing w:val="1"/>
          <w:sz w:val="24"/>
          <w:szCs w:val="24"/>
        </w:rPr>
        <w:t xml:space="preserve"> </w:t>
      </w:r>
      <w:r w:rsidRPr="001412B7">
        <w:rPr>
          <w:sz w:val="24"/>
          <w:szCs w:val="24"/>
        </w:rPr>
        <w:t>защиту</w:t>
      </w:r>
      <w:r w:rsidRPr="001412B7">
        <w:rPr>
          <w:spacing w:val="1"/>
          <w:sz w:val="24"/>
          <w:szCs w:val="24"/>
        </w:rPr>
        <w:t xml:space="preserve"> </w:t>
      </w:r>
      <w:r w:rsidRPr="001412B7">
        <w:rPr>
          <w:sz w:val="24"/>
          <w:szCs w:val="24"/>
        </w:rPr>
        <w:t>чести</w:t>
      </w:r>
      <w:r w:rsidRPr="001412B7">
        <w:rPr>
          <w:spacing w:val="1"/>
          <w:sz w:val="24"/>
          <w:szCs w:val="24"/>
        </w:rPr>
        <w:t xml:space="preserve"> </w:t>
      </w:r>
      <w:r w:rsidRPr="001412B7">
        <w:rPr>
          <w:sz w:val="24"/>
          <w:szCs w:val="24"/>
        </w:rPr>
        <w:t>школы</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конкурсах,</w:t>
      </w:r>
      <w:r w:rsidRPr="001412B7">
        <w:rPr>
          <w:spacing w:val="1"/>
          <w:sz w:val="24"/>
          <w:szCs w:val="24"/>
        </w:rPr>
        <w:t xml:space="preserve"> </w:t>
      </w:r>
      <w:r w:rsidRPr="001412B7">
        <w:rPr>
          <w:sz w:val="24"/>
          <w:szCs w:val="24"/>
        </w:rPr>
        <w:t>соревнованиях,</w:t>
      </w:r>
      <w:r w:rsidRPr="001412B7">
        <w:rPr>
          <w:spacing w:val="1"/>
          <w:sz w:val="24"/>
          <w:szCs w:val="24"/>
        </w:rPr>
        <w:t xml:space="preserve"> </w:t>
      </w:r>
      <w:r w:rsidRPr="001412B7">
        <w:rPr>
          <w:sz w:val="24"/>
          <w:szCs w:val="24"/>
        </w:rPr>
        <w:t>олимпиадах,</w:t>
      </w:r>
      <w:r w:rsidRPr="001412B7">
        <w:rPr>
          <w:spacing w:val="-57"/>
          <w:sz w:val="24"/>
          <w:szCs w:val="24"/>
        </w:rPr>
        <w:t xml:space="preserve"> </w:t>
      </w:r>
      <w:r w:rsidRPr="001412B7">
        <w:rPr>
          <w:sz w:val="24"/>
          <w:szCs w:val="24"/>
        </w:rPr>
        <w:t>значительный</w:t>
      </w:r>
      <w:r w:rsidRPr="001412B7">
        <w:rPr>
          <w:spacing w:val="2"/>
          <w:sz w:val="24"/>
          <w:szCs w:val="24"/>
        </w:rPr>
        <w:t xml:space="preserve"> </w:t>
      </w:r>
      <w:r w:rsidRPr="001412B7">
        <w:rPr>
          <w:sz w:val="24"/>
          <w:szCs w:val="24"/>
        </w:rPr>
        <w:t>вклад в</w:t>
      </w:r>
      <w:r w:rsidRPr="001412B7">
        <w:rPr>
          <w:spacing w:val="-1"/>
          <w:sz w:val="24"/>
          <w:szCs w:val="24"/>
        </w:rPr>
        <w:t xml:space="preserve"> </w:t>
      </w:r>
      <w:r w:rsidRPr="001412B7">
        <w:rPr>
          <w:sz w:val="24"/>
          <w:szCs w:val="24"/>
        </w:rPr>
        <w:t>развитие</w:t>
      </w:r>
      <w:r w:rsidRPr="001412B7">
        <w:rPr>
          <w:spacing w:val="-4"/>
          <w:sz w:val="24"/>
          <w:szCs w:val="24"/>
        </w:rPr>
        <w:t xml:space="preserve"> </w:t>
      </w:r>
      <w:r w:rsidRPr="001412B7">
        <w:rPr>
          <w:sz w:val="24"/>
          <w:szCs w:val="24"/>
        </w:rPr>
        <w:t>школы:</w:t>
      </w:r>
    </w:p>
    <w:p w:rsidR="001A5B40" w:rsidRPr="001412B7"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На</w:t>
      </w:r>
      <w:r w:rsidRPr="001412B7">
        <w:rPr>
          <w:rFonts w:ascii="Times New Roman" w:hAnsi="Times New Roman"/>
          <w:spacing w:val="-1"/>
          <w:sz w:val="24"/>
          <w:szCs w:val="24"/>
        </w:rPr>
        <w:t xml:space="preserve"> </w:t>
      </w:r>
      <w:r w:rsidRPr="001412B7">
        <w:rPr>
          <w:rFonts w:ascii="Times New Roman" w:hAnsi="Times New Roman"/>
          <w:sz w:val="24"/>
          <w:szCs w:val="24"/>
        </w:rPr>
        <w:t>уровне</w:t>
      </w:r>
      <w:r w:rsidRPr="001412B7">
        <w:rPr>
          <w:rFonts w:ascii="Times New Roman" w:hAnsi="Times New Roman"/>
          <w:spacing w:val="-1"/>
          <w:sz w:val="24"/>
          <w:szCs w:val="24"/>
        </w:rPr>
        <w:t xml:space="preserve"> </w:t>
      </w:r>
      <w:r w:rsidRPr="001412B7">
        <w:rPr>
          <w:rFonts w:ascii="Times New Roman" w:hAnsi="Times New Roman"/>
          <w:sz w:val="24"/>
          <w:szCs w:val="24"/>
        </w:rPr>
        <w:t>классов:</w:t>
      </w:r>
    </w:p>
    <w:p w:rsidR="001A5B40" w:rsidRPr="001412B7" w:rsidRDefault="001A5B40" w:rsidP="000D41A3">
      <w:pPr>
        <w:pStyle w:val="af5"/>
        <w:numPr>
          <w:ilvl w:val="1"/>
          <w:numId w:val="27"/>
        </w:numPr>
        <w:tabs>
          <w:tab w:val="left" w:pos="2603"/>
        </w:tabs>
        <w:ind w:left="0" w:right="120" w:firstLine="851"/>
        <w:rPr>
          <w:sz w:val="24"/>
          <w:szCs w:val="24"/>
        </w:rPr>
      </w:pPr>
      <w:r w:rsidRPr="001412B7">
        <w:rPr>
          <w:sz w:val="24"/>
          <w:szCs w:val="24"/>
        </w:rPr>
        <w:t>выбор</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делегирование</w:t>
      </w:r>
      <w:r w:rsidRPr="001412B7">
        <w:rPr>
          <w:spacing w:val="1"/>
          <w:sz w:val="24"/>
          <w:szCs w:val="24"/>
        </w:rPr>
        <w:t xml:space="preserve"> </w:t>
      </w:r>
      <w:r w:rsidRPr="001412B7">
        <w:rPr>
          <w:sz w:val="24"/>
          <w:szCs w:val="24"/>
        </w:rPr>
        <w:t>представителей</w:t>
      </w:r>
      <w:r w:rsidRPr="001412B7">
        <w:rPr>
          <w:spacing w:val="1"/>
          <w:sz w:val="24"/>
          <w:szCs w:val="24"/>
        </w:rPr>
        <w:t xml:space="preserve"> </w:t>
      </w:r>
      <w:r w:rsidRPr="001412B7">
        <w:rPr>
          <w:sz w:val="24"/>
          <w:szCs w:val="24"/>
        </w:rPr>
        <w:t>классов</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Совет</w:t>
      </w:r>
      <w:r w:rsidRPr="001412B7">
        <w:rPr>
          <w:spacing w:val="-57"/>
          <w:sz w:val="24"/>
          <w:szCs w:val="24"/>
        </w:rPr>
        <w:t xml:space="preserve"> </w:t>
      </w:r>
      <w:r w:rsidRPr="001412B7">
        <w:rPr>
          <w:sz w:val="24"/>
          <w:szCs w:val="24"/>
        </w:rPr>
        <w:t>старшеклассников;</w:t>
      </w:r>
    </w:p>
    <w:p w:rsidR="001A5B40" w:rsidRPr="001412B7" w:rsidRDefault="001A5B40" w:rsidP="000D41A3">
      <w:pPr>
        <w:pStyle w:val="af5"/>
        <w:numPr>
          <w:ilvl w:val="1"/>
          <w:numId w:val="27"/>
        </w:numPr>
        <w:tabs>
          <w:tab w:val="left" w:pos="2603"/>
        </w:tabs>
        <w:ind w:left="0" w:firstLine="851"/>
        <w:rPr>
          <w:sz w:val="24"/>
          <w:szCs w:val="24"/>
        </w:rPr>
      </w:pPr>
      <w:r w:rsidRPr="001412B7">
        <w:rPr>
          <w:sz w:val="24"/>
          <w:szCs w:val="24"/>
        </w:rPr>
        <w:t>участие</w:t>
      </w:r>
      <w:r w:rsidRPr="001412B7">
        <w:rPr>
          <w:spacing w:val="-2"/>
          <w:sz w:val="24"/>
          <w:szCs w:val="24"/>
        </w:rPr>
        <w:t xml:space="preserve"> </w:t>
      </w:r>
      <w:r w:rsidRPr="001412B7">
        <w:rPr>
          <w:sz w:val="24"/>
          <w:szCs w:val="24"/>
        </w:rPr>
        <w:t>школьных</w:t>
      </w:r>
      <w:r w:rsidRPr="001412B7">
        <w:rPr>
          <w:spacing w:val="-5"/>
          <w:sz w:val="24"/>
          <w:szCs w:val="24"/>
        </w:rPr>
        <w:t xml:space="preserve"> </w:t>
      </w:r>
      <w:r w:rsidRPr="001412B7">
        <w:rPr>
          <w:sz w:val="24"/>
          <w:szCs w:val="24"/>
        </w:rPr>
        <w:t>классов</w:t>
      </w:r>
      <w:r w:rsidRPr="001412B7">
        <w:rPr>
          <w:spacing w:val="-4"/>
          <w:sz w:val="24"/>
          <w:szCs w:val="24"/>
        </w:rPr>
        <w:t xml:space="preserve"> </w:t>
      </w:r>
      <w:r w:rsidRPr="001412B7">
        <w:rPr>
          <w:sz w:val="24"/>
          <w:szCs w:val="24"/>
        </w:rPr>
        <w:t>в</w:t>
      </w:r>
      <w:r w:rsidRPr="001412B7">
        <w:rPr>
          <w:spacing w:val="-3"/>
          <w:sz w:val="24"/>
          <w:szCs w:val="24"/>
        </w:rPr>
        <w:t xml:space="preserve"> </w:t>
      </w:r>
      <w:r w:rsidRPr="001412B7">
        <w:rPr>
          <w:sz w:val="24"/>
          <w:szCs w:val="24"/>
        </w:rPr>
        <w:t>реализации</w:t>
      </w:r>
      <w:r w:rsidRPr="001412B7">
        <w:rPr>
          <w:spacing w:val="-5"/>
          <w:sz w:val="24"/>
          <w:szCs w:val="24"/>
        </w:rPr>
        <w:t xml:space="preserve"> </w:t>
      </w:r>
      <w:r w:rsidRPr="001412B7">
        <w:rPr>
          <w:sz w:val="24"/>
          <w:szCs w:val="24"/>
        </w:rPr>
        <w:t>общешкольных</w:t>
      </w:r>
      <w:r w:rsidRPr="001412B7">
        <w:rPr>
          <w:spacing w:val="-5"/>
          <w:sz w:val="24"/>
          <w:szCs w:val="24"/>
        </w:rPr>
        <w:t xml:space="preserve"> </w:t>
      </w:r>
      <w:r w:rsidRPr="001412B7">
        <w:rPr>
          <w:sz w:val="24"/>
          <w:szCs w:val="24"/>
        </w:rPr>
        <w:t>ключевых</w:t>
      </w:r>
      <w:r w:rsidRPr="001412B7">
        <w:rPr>
          <w:spacing w:val="-5"/>
          <w:sz w:val="24"/>
          <w:szCs w:val="24"/>
        </w:rPr>
        <w:t xml:space="preserve"> </w:t>
      </w:r>
      <w:r w:rsidRPr="001412B7">
        <w:rPr>
          <w:sz w:val="24"/>
          <w:szCs w:val="24"/>
        </w:rPr>
        <w:t>дел;</w:t>
      </w:r>
    </w:p>
    <w:p w:rsidR="001A5B40" w:rsidRPr="001412B7" w:rsidRDefault="001A5B40" w:rsidP="000D41A3">
      <w:pPr>
        <w:pStyle w:val="af5"/>
        <w:numPr>
          <w:ilvl w:val="1"/>
          <w:numId w:val="27"/>
        </w:numPr>
        <w:tabs>
          <w:tab w:val="left" w:pos="2603"/>
        </w:tabs>
        <w:ind w:left="0" w:right="120" w:firstLine="851"/>
        <w:rPr>
          <w:sz w:val="24"/>
          <w:szCs w:val="24"/>
        </w:rPr>
      </w:pPr>
      <w:r w:rsidRPr="001412B7">
        <w:rPr>
          <w:sz w:val="24"/>
          <w:szCs w:val="24"/>
        </w:rPr>
        <w:t>проведение в рамках класса итогового анализа детьми общешкольных</w:t>
      </w:r>
      <w:r w:rsidRPr="001412B7">
        <w:rPr>
          <w:spacing w:val="1"/>
          <w:sz w:val="24"/>
          <w:szCs w:val="24"/>
        </w:rPr>
        <w:t xml:space="preserve"> </w:t>
      </w:r>
      <w:r w:rsidRPr="001412B7">
        <w:rPr>
          <w:sz w:val="24"/>
          <w:szCs w:val="24"/>
        </w:rPr>
        <w:t>ключевых дел, участие представителей классов в итоговом анализе проведенных дел</w:t>
      </w:r>
      <w:r w:rsidRPr="001412B7">
        <w:rPr>
          <w:spacing w:val="1"/>
          <w:sz w:val="24"/>
          <w:szCs w:val="24"/>
        </w:rPr>
        <w:t xml:space="preserve"> </w:t>
      </w:r>
      <w:r w:rsidRPr="001412B7">
        <w:rPr>
          <w:sz w:val="24"/>
          <w:szCs w:val="24"/>
        </w:rPr>
        <w:t>на уровне</w:t>
      </w:r>
      <w:r w:rsidRPr="001412B7">
        <w:rPr>
          <w:spacing w:val="-4"/>
          <w:sz w:val="24"/>
          <w:szCs w:val="24"/>
        </w:rPr>
        <w:t xml:space="preserve"> </w:t>
      </w:r>
      <w:r w:rsidRPr="001412B7">
        <w:rPr>
          <w:sz w:val="24"/>
          <w:szCs w:val="24"/>
        </w:rPr>
        <w:t>общешкольных</w:t>
      </w:r>
      <w:r w:rsidRPr="001412B7">
        <w:rPr>
          <w:spacing w:val="-3"/>
          <w:sz w:val="24"/>
          <w:szCs w:val="24"/>
        </w:rPr>
        <w:t xml:space="preserve"> </w:t>
      </w:r>
      <w:r w:rsidRPr="001412B7">
        <w:rPr>
          <w:sz w:val="24"/>
          <w:szCs w:val="24"/>
        </w:rPr>
        <w:t>советов</w:t>
      </w:r>
      <w:r w:rsidRPr="001412B7">
        <w:rPr>
          <w:spacing w:val="3"/>
          <w:sz w:val="24"/>
          <w:szCs w:val="24"/>
        </w:rPr>
        <w:t xml:space="preserve"> </w:t>
      </w:r>
      <w:r w:rsidRPr="001412B7">
        <w:rPr>
          <w:sz w:val="24"/>
          <w:szCs w:val="24"/>
        </w:rPr>
        <w:t>дела.</w:t>
      </w:r>
    </w:p>
    <w:p w:rsidR="001A5B40" w:rsidRPr="001412B7"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На</w:t>
      </w:r>
      <w:r w:rsidRPr="001412B7">
        <w:rPr>
          <w:rFonts w:ascii="Times New Roman" w:hAnsi="Times New Roman"/>
          <w:spacing w:val="-2"/>
          <w:sz w:val="24"/>
          <w:szCs w:val="24"/>
        </w:rPr>
        <w:t xml:space="preserve"> </w:t>
      </w:r>
      <w:r w:rsidRPr="001412B7">
        <w:rPr>
          <w:rFonts w:ascii="Times New Roman" w:hAnsi="Times New Roman"/>
          <w:sz w:val="24"/>
          <w:szCs w:val="24"/>
        </w:rPr>
        <w:t>индивидуальном</w:t>
      </w:r>
      <w:r w:rsidRPr="001412B7">
        <w:rPr>
          <w:rFonts w:ascii="Times New Roman" w:hAnsi="Times New Roman"/>
          <w:spacing w:val="-3"/>
          <w:sz w:val="24"/>
          <w:szCs w:val="24"/>
        </w:rPr>
        <w:t xml:space="preserve"> </w:t>
      </w:r>
      <w:r w:rsidRPr="001412B7">
        <w:rPr>
          <w:rFonts w:ascii="Times New Roman" w:hAnsi="Times New Roman"/>
          <w:sz w:val="24"/>
          <w:szCs w:val="24"/>
        </w:rPr>
        <w:t>уровне:</w:t>
      </w:r>
    </w:p>
    <w:p w:rsidR="001A5B40" w:rsidRPr="001412B7" w:rsidRDefault="001A5B40" w:rsidP="000D41A3">
      <w:pPr>
        <w:pStyle w:val="af5"/>
        <w:numPr>
          <w:ilvl w:val="0"/>
          <w:numId w:val="27"/>
        </w:numPr>
        <w:tabs>
          <w:tab w:val="left" w:pos="1330"/>
        </w:tabs>
        <w:ind w:left="0" w:right="110" w:firstLine="851"/>
        <w:rPr>
          <w:sz w:val="24"/>
          <w:szCs w:val="24"/>
        </w:rPr>
      </w:pPr>
      <w:r w:rsidRPr="001412B7">
        <w:rPr>
          <w:sz w:val="24"/>
          <w:szCs w:val="24"/>
        </w:rPr>
        <w:t xml:space="preserve">вовлечение </w:t>
      </w:r>
      <w:proofErr w:type="gramStart"/>
      <w:r w:rsidRPr="001412B7">
        <w:rPr>
          <w:sz w:val="24"/>
          <w:szCs w:val="24"/>
        </w:rPr>
        <w:t xml:space="preserve">по возможности каждого ребенка в ключевые дела школы в </w:t>
      </w:r>
      <w:r w:rsidRPr="001412B7">
        <w:rPr>
          <w:sz w:val="24"/>
          <w:szCs w:val="24"/>
        </w:rPr>
        <w:lastRenderedPageBreak/>
        <w:t>одной из</w:t>
      </w:r>
      <w:r w:rsidRPr="001412B7">
        <w:rPr>
          <w:spacing w:val="1"/>
          <w:sz w:val="24"/>
          <w:szCs w:val="24"/>
        </w:rPr>
        <w:t xml:space="preserve"> </w:t>
      </w:r>
      <w:r w:rsidRPr="001412B7">
        <w:rPr>
          <w:sz w:val="24"/>
          <w:szCs w:val="24"/>
        </w:rPr>
        <w:t>возможных</w:t>
      </w:r>
      <w:r w:rsidRPr="001412B7">
        <w:rPr>
          <w:spacing w:val="1"/>
          <w:sz w:val="24"/>
          <w:szCs w:val="24"/>
        </w:rPr>
        <w:t xml:space="preserve"> </w:t>
      </w:r>
      <w:r w:rsidRPr="001412B7">
        <w:rPr>
          <w:sz w:val="24"/>
          <w:szCs w:val="24"/>
        </w:rPr>
        <w:t>для</w:t>
      </w:r>
      <w:r w:rsidRPr="001412B7">
        <w:rPr>
          <w:spacing w:val="1"/>
          <w:sz w:val="24"/>
          <w:szCs w:val="24"/>
        </w:rPr>
        <w:t xml:space="preserve"> </w:t>
      </w:r>
      <w:r w:rsidRPr="001412B7">
        <w:rPr>
          <w:sz w:val="24"/>
          <w:szCs w:val="24"/>
        </w:rPr>
        <w:t>них</w:t>
      </w:r>
      <w:r w:rsidRPr="001412B7">
        <w:rPr>
          <w:spacing w:val="1"/>
          <w:sz w:val="24"/>
          <w:szCs w:val="24"/>
        </w:rPr>
        <w:t xml:space="preserve"> </w:t>
      </w:r>
      <w:r w:rsidRPr="001412B7">
        <w:rPr>
          <w:sz w:val="24"/>
          <w:szCs w:val="24"/>
        </w:rPr>
        <w:t>ролей</w:t>
      </w:r>
      <w:proofErr w:type="gramEnd"/>
      <w:r w:rsidRPr="001412B7">
        <w:rPr>
          <w:sz w:val="24"/>
          <w:szCs w:val="24"/>
        </w:rPr>
        <w:t>:</w:t>
      </w:r>
      <w:r w:rsidRPr="001412B7">
        <w:rPr>
          <w:spacing w:val="1"/>
          <w:sz w:val="24"/>
          <w:szCs w:val="24"/>
        </w:rPr>
        <w:t xml:space="preserve"> </w:t>
      </w:r>
      <w:r w:rsidRPr="001412B7">
        <w:rPr>
          <w:sz w:val="24"/>
          <w:szCs w:val="24"/>
        </w:rPr>
        <w:t>сценаристов,</w:t>
      </w:r>
      <w:r w:rsidRPr="001412B7">
        <w:rPr>
          <w:spacing w:val="1"/>
          <w:sz w:val="24"/>
          <w:szCs w:val="24"/>
        </w:rPr>
        <w:t xml:space="preserve"> </w:t>
      </w:r>
      <w:r w:rsidRPr="001412B7">
        <w:rPr>
          <w:sz w:val="24"/>
          <w:szCs w:val="24"/>
        </w:rPr>
        <w:t>постановщиков,</w:t>
      </w:r>
      <w:r w:rsidRPr="001412B7">
        <w:rPr>
          <w:spacing w:val="1"/>
          <w:sz w:val="24"/>
          <w:szCs w:val="24"/>
        </w:rPr>
        <w:t xml:space="preserve"> </w:t>
      </w:r>
      <w:r w:rsidRPr="001412B7">
        <w:rPr>
          <w:sz w:val="24"/>
          <w:szCs w:val="24"/>
        </w:rPr>
        <w:t>исполнителей,</w:t>
      </w:r>
      <w:r w:rsidRPr="001412B7">
        <w:rPr>
          <w:spacing w:val="1"/>
          <w:sz w:val="24"/>
          <w:szCs w:val="24"/>
        </w:rPr>
        <w:t xml:space="preserve"> </w:t>
      </w:r>
      <w:r w:rsidRPr="001412B7">
        <w:rPr>
          <w:sz w:val="24"/>
          <w:szCs w:val="24"/>
        </w:rPr>
        <w:t>ведущих,</w:t>
      </w:r>
      <w:r w:rsidRPr="001412B7">
        <w:rPr>
          <w:spacing w:val="1"/>
          <w:sz w:val="24"/>
          <w:szCs w:val="24"/>
        </w:rPr>
        <w:t xml:space="preserve"> </w:t>
      </w:r>
      <w:r w:rsidRPr="001412B7">
        <w:rPr>
          <w:sz w:val="24"/>
          <w:szCs w:val="24"/>
        </w:rPr>
        <w:t>декораторов,</w:t>
      </w:r>
      <w:r w:rsidRPr="001412B7">
        <w:rPr>
          <w:spacing w:val="1"/>
          <w:sz w:val="24"/>
          <w:szCs w:val="24"/>
        </w:rPr>
        <w:t xml:space="preserve"> </w:t>
      </w:r>
      <w:r w:rsidRPr="001412B7">
        <w:rPr>
          <w:sz w:val="24"/>
          <w:szCs w:val="24"/>
        </w:rPr>
        <w:t>музыкальных</w:t>
      </w:r>
      <w:r w:rsidRPr="001412B7">
        <w:rPr>
          <w:spacing w:val="1"/>
          <w:sz w:val="24"/>
          <w:szCs w:val="24"/>
        </w:rPr>
        <w:t xml:space="preserve"> </w:t>
      </w:r>
      <w:r w:rsidRPr="001412B7">
        <w:rPr>
          <w:sz w:val="24"/>
          <w:szCs w:val="24"/>
        </w:rPr>
        <w:t>редакторов,</w:t>
      </w:r>
      <w:r w:rsidRPr="001412B7">
        <w:rPr>
          <w:spacing w:val="1"/>
          <w:sz w:val="24"/>
          <w:szCs w:val="24"/>
        </w:rPr>
        <w:t xml:space="preserve"> </w:t>
      </w:r>
      <w:r w:rsidRPr="001412B7">
        <w:rPr>
          <w:sz w:val="24"/>
          <w:szCs w:val="24"/>
        </w:rPr>
        <w:t>корреспондентов,</w:t>
      </w:r>
      <w:r w:rsidRPr="001412B7">
        <w:rPr>
          <w:spacing w:val="1"/>
          <w:sz w:val="24"/>
          <w:szCs w:val="24"/>
        </w:rPr>
        <w:t xml:space="preserve"> </w:t>
      </w:r>
      <w:r w:rsidRPr="001412B7">
        <w:rPr>
          <w:sz w:val="24"/>
          <w:szCs w:val="24"/>
        </w:rPr>
        <w:t>ответственных</w:t>
      </w:r>
      <w:r w:rsidRPr="001412B7">
        <w:rPr>
          <w:spacing w:val="1"/>
          <w:sz w:val="24"/>
          <w:szCs w:val="24"/>
        </w:rPr>
        <w:t xml:space="preserve"> </w:t>
      </w:r>
      <w:r w:rsidRPr="001412B7">
        <w:rPr>
          <w:sz w:val="24"/>
          <w:szCs w:val="24"/>
        </w:rPr>
        <w:t>за</w:t>
      </w:r>
      <w:r w:rsidRPr="001412B7">
        <w:rPr>
          <w:spacing w:val="1"/>
          <w:sz w:val="24"/>
          <w:szCs w:val="24"/>
        </w:rPr>
        <w:t xml:space="preserve"> </w:t>
      </w:r>
      <w:r w:rsidRPr="001412B7">
        <w:rPr>
          <w:sz w:val="24"/>
          <w:szCs w:val="24"/>
        </w:rPr>
        <w:t>костюмы</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оборудование,</w:t>
      </w:r>
      <w:r w:rsidRPr="001412B7">
        <w:rPr>
          <w:spacing w:val="-6"/>
          <w:sz w:val="24"/>
          <w:szCs w:val="24"/>
        </w:rPr>
        <w:t xml:space="preserve"> </w:t>
      </w:r>
      <w:r w:rsidRPr="001412B7">
        <w:rPr>
          <w:sz w:val="24"/>
          <w:szCs w:val="24"/>
        </w:rPr>
        <w:t>ответственных</w:t>
      </w:r>
      <w:r w:rsidRPr="001412B7">
        <w:rPr>
          <w:spacing w:val="-3"/>
          <w:sz w:val="24"/>
          <w:szCs w:val="24"/>
        </w:rPr>
        <w:t xml:space="preserve"> </w:t>
      </w:r>
      <w:r w:rsidRPr="001412B7">
        <w:rPr>
          <w:sz w:val="24"/>
          <w:szCs w:val="24"/>
        </w:rPr>
        <w:t>за</w:t>
      </w:r>
      <w:r w:rsidRPr="001412B7">
        <w:rPr>
          <w:spacing w:val="-4"/>
          <w:sz w:val="24"/>
          <w:szCs w:val="24"/>
        </w:rPr>
        <w:t xml:space="preserve"> </w:t>
      </w:r>
      <w:r w:rsidRPr="001412B7">
        <w:rPr>
          <w:sz w:val="24"/>
          <w:szCs w:val="24"/>
        </w:rPr>
        <w:t>приглашение</w:t>
      </w:r>
      <w:r w:rsidRPr="001412B7">
        <w:rPr>
          <w:spacing w:val="-4"/>
          <w:sz w:val="24"/>
          <w:szCs w:val="24"/>
        </w:rPr>
        <w:t xml:space="preserve"> </w:t>
      </w:r>
      <w:r w:rsidRPr="001412B7">
        <w:rPr>
          <w:sz w:val="24"/>
          <w:szCs w:val="24"/>
        </w:rPr>
        <w:t>и</w:t>
      </w:r>
      <w:r w:rsidRPr="001412B7">
        <w:rPr>
          <w:spacing w:val="3"/>
          <w:sz w:val="24"/>
          <w:szCs w:val="24"/>
        </w:rPr>
        <w:t xml:space="preserve"> </w:t>
      </w:r>
      <w:r w:rsidRPr="001412B7">
        <w:rPr>
          <w:sz w:val="24"/>
          <w:szCs w:val="24"/>
        </w:rPr>
        <w:t>встречу</w:t>
      </w:r>
      <w:r w:rsidRPr="001412B7">
        <w:rPr>
          <w:spacing w:val="-8"/>
          <w:sz w:val="24"/>
          <w:szCs w:val="24"/>
        </w:rPr>
        <w:t xml:space="preserve"> </w:t>
      </w:r>
      <w:r w:rsidRPr="001412B7">
        <w:rPr>
          <w:sz w:val="24"/>
          <w:szCs w:val="24"/>
        </w:rPr>
        <w:t>гостей</w:t>
      </w:r>
      <w:r w:rsidRPr="001412B7">
        <w:rPr>
          <w:spacing w:val="-2"/>
          <w:sz w:val="24"/>
          <w:szCs w:val="24"/>
        </w:rPr>
        <w:t xml:space="preserve"> </w:t>
      </w:r>
      <w:r w:rsidRPr="001412B7">
        <w:rPr>
          <w:sz w:val="24"/>
          <w:szCs w:val="24"/>
        </w:rPr>
        <w:t>и</w:t>
      </w:r>
      <w:r w:rsidRPr="001412B7">
        <w:rPr>
          <w:spacing w:val="2"/>
          <w:sz w:val="24"/>
          <w:szCs w:val="24"/>
        </w:rPr>
        <w:t xml:space="preserve"> </w:t>
      </w:r>
      <w:r w:rsidRPr="001412B7">
        <w:rPr>
          <w:sz w:val="24"/>
          <w:szCs w:val="24"/>
        </w:rPr>
        <w:t>т.п.);</w:t>
      </w:r>
    </w:p>
    <w:p w:rsidR="001A5B40" w:rsidRPr="001412B7" w:rsidRDefault="001A5B40" w:rsidP="000D41A3">
      <w:pPr>
        <w:pStyle w:val="af5"/>
        <w:numPr>
          <w:ilvl w:val="0"/>
          <w:numId w:val="27"/>
        </w:numPr>
        <w:tabs>
          <w:tab w:val="left" w:pos="1330"/>
        </w:tabs>
        <w:ind w:left="0" w:right="120" w:firstLine="851"/>
        <w:rPr>
          <w:sz w:val="24"/>
          <w:szCs w:val="24"/>
        </w:rPr>
      </w:pPr>
      <w:r w:rsidRPr="001412B7">
        <w:rPr>
          <w:sz w:val="24"/>
          <w:szCs w:val="24"/>
        </w:rPr>
        <w:t>индивидуальная</w:t>
      </w:r>
      <w:r w:rsidRPr="001412B7">
        <w:rPr>
          <w:spacing w:val="1"/>
          <w:sz w:val="24"/>
          <w:szCs w:val="24"/>
        </w:rPr>
        <w:t xml:space="preserve"> </w:t>
      </w:r>
      <w:r w:rsidRPr="001412B7">
        <w:rPr>
          <w:sz w:val="24"/>
          <w:szCs w:val="24"/>
        </w:rPr>
        <w:t>помощь</w:t>
      </w:r>
      <w:r w:rsidRPr="001412B7">
        <w:rPr>
          <w:spacing w:val="1"/>
          <w:sz w:val="24"/>
          <w:szCs w:val="24"/>
        </w:rPr>
        <w:t xml:space="preserve"> </w:t>
      </w:r>
      <w:r w:rsidRPr="001412B7">
        <w:rPr>
          <w:sz w:val="24"/>
          <w:szCs w:val="24"/>
        </w:rPr>
        <w:t>ребенку</w:t>
      </w:r>
      <w:r w:rsidRPr="001412B7">
        <w:rPr>
          <w:spacing w:val="1"/>
          <w:sz w:val="24"/>
          <w:szCs w:val="24"/>
        </w:rPr>
        <w:t xml:space="preserve"> </w:t>
      </w:r>
      <w:r w:rsidRPr="001412B7">
        <w:rPr>
          <w:sz w:val="24"/>
          <w:szCs w:val="24"/>
        </w:rPr>
        <w:t>(при</w:t>
      </w:r>
      <w:r w:rsidRPr="001412B7">
        <w:rPr>
          <w:spacing w:val="1"/>
          <w:sz w:val="24"/>
          <w:szCs w:val="24"/>
        </w:rPr>
        <w:t xml:space="preserve"> </w:t>
      </w:r>
      <w:r w:rsidRPr="001412B7">
        <w:rPr>
          <w:sz w:val="24"/>
          <w:szCs w:val="24"/>
        </w:rPr>
        <w:t>необходимости)</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освоении</w:t>
      </w:r>
      <w:r w:rsidRPr="001412B7">
        <w:rPr>
          <w:spacing w:val="1"/>
          <w:sz w:val="24"/>
          <w:szCs w:val="24"/>
        </w:rPr>
        <w:t xml:space="preserve"> </w:t>
      </w:r>
      <w:r w:rsidRPr="001412B7">
        <w:rPr>
          <w:sz w:val="24"/>
          <w:szCs w:val="24"/>
        </w:rPr>
        <w:t>навыков</w:t>
      </w:r>
      <w:r w:rsidRPr="001412B7">
        <w:rPr>
          <w:spacing w:val="1"/>
          <w:sz w:val="24"/>
          <w:szCs w:val="24"/>
        </w:rPr>
        <w:t xml:space="preserve"> </w:t>
      </w:r>
      <w:r w:rsidRPr="001412B7">
        <w:rPr>
          <w:sz w:val="24"/>
          <w:szCs w:val="24"/>
        </w:rPr>
        <w:t>подготовки,</w:t>
      </w:r>
      <w:r w:rsidRPr="001412B7">
        <w:rPr>
          <w:spacing w:val="-2"/>
          <w:sz w:val="24"/>
          <w:szCs w:val="24"/>
        </w:rPr>
        <w:t xml:space="preserve"> </w:t>
      </w:r>
      <w:r w:rsidRPr="001412B7">
        <w:rPr>
          <w:sz w:val="24"/>
          <w:szCs w:val="24"/>
        </w:rPr>
        <w:t>проведения</w:t>
      </w:r>
      <w:r w:rsidRPr="001412B7">
        <w:rPr>
          <w:spacing w:val="-3"/>
          <w:sz w:val="24"/>
          <w:szCs w:val="24"/>
        </w:rPr>
        <w:t xml:space="preserve"> </w:t>
      </w:r>
      <w:r w:rsidRPr="001412B7">
        <w:rPr>
          <w:sz w:val="24"/>
          <w:szCs w:val="24"/>
        </w:rPr>
        <w:t>и</w:t>
      </w:r>
      <w:r w:rsidRPr="001412B7">
        <w:rPr>
          <w:spacing w:val="3"/>
          <w:sz w:val="24"/>
          <w:szCs w:val="24"/>
        </w:rPr>
        <w:t xml:space="preserve"> </w:t>
      </w:r>
      <w:r w:rsidRPr="001412B7">
        <w:rPr>
          <w:sz w:val="24"/>
          <w:szCs w:val="24"/>
        </w:rPr>
        <w:t>анализа ключевых</w:t>
      </w:r>
      <w:r w:rsidRPr="001412B7">
        <w:rPr>
          <w:spacing w:val="-3"/>
          <w:sz w:val="24"/>
          <w:szCs w:val="24"/>
        </w:rPr>
        <w:t xml:space="preserve"> </w:t>
      </w:r>
      <w:r w:rsidRPr="001412B7">
        <w:rPr>
          <w:sz w:val="24"/>
          <w:szCs w:val="24"/>
        </w:rPr>
        <w:t>дел;</w:t>
      </w:r>
    </w:p>
    <w:p w:rsidR="001A5B40" w:rsidRPr="001412B7" w:rsidRDefault="001A5B40" w:rsidP="000D41A3">
      <w:pPr>
        <w:pStyle w:val="af5"/>
        <w:numPr>
          <w:ilvl w:val="0"/>
          <w:numId w:val="27"/>
        </w:numPr>
        <w:tabs>
          <w:tab w:val="left" w:pos="1330"/>
        </w:tabs>
        <w:ind w:left="0" w:right="114" w:firstLine="851"/>
        <w:rPr>
          <w:sz w:val="24"/>
          <w:szCs w:val="24"/>
        </w:rPr>
      </w:pPr>
      <w:r w:rsidRPr="001412B7">
        <w:rPr>
          <w:sz w:val="24"/>
          <w:szCs w:val="24"/>
        </w:rPr>
        <w:t>наблюдение за поведением ребенка в ситуациях подготовки, проведения и анализа</w:t>
      </w:r>
      <w:r w:rsidRPr="001412B7">
        <w:rPr>
          <w:spacing w:val="1"/>
          <w:sz w:val="24"/>
          <w:szCs w:val="24"/>
        </w:rPr>
        <w:t xml:space="preserve"> </w:t>
      </w:r>
      <w:r w:rsidRPr="001412B7">
        <w:rPr>
          <w:sz w:val="24"/>
          <w:szCs w:val="24"/>
        </w:rPr>
        <w:t>ключевых дел, за его отношениями со сверстниками, старшими и младшими школьниками, с</w:t>
      </w:r>
      <w:r w:rsidRPr="001412B7">
        <w:rPr>
          <w:spacing w:val="1"/>
          <w:sz w:val="24"/>
          <w:szCs w:val="24"/>
        </w:rPr>
        <w:t xml:space="preserve"> </w:t>
      </w:r>
      <w:r w:rsidRPr="001412B7">
        <w:rPr>
          <w:sz w:val="24"/>
          <w:szCs w:val="24"/>
        </w:rPr>
        <w:t>педагогами</w:t>
      </w:r>
      <w:r w:rsidRPr="001412B7">
        <w:rPr>
          <w:spacing w:val="-3"/>
          <w:sz w:val="24"/>
          <w:szCs w:val="24"/>
        </w:rPr>
        <w:t xml:space="preserve"> </w:t>
      </w:r>
      <w:r w:rsidRPr="001412B7">
        <w:rPr>
          <w:sz w:val="24"/>
          <w:szCs w:val="24"/>
        </w:rPr>
        <w:t>и</w:t>
      </w:r>
      <w:r w:rsidRPr="001412B7">
        <w:rPr>
          <w:spacing w:val="3"/>
          <w:sz w:val="24"/>
          <w:szCs w:val="24"/>
        </w:rPr>
        <w:t xml:space="preserve"> </w:t>
      </w:r>
      <w:r w:rsidRPr="001412B7">
        <w:rPr>
          <w:sz w:val="24"/>
          <w:szCs w:val="24"/>
        </w:rPr>
        <w:t>другими</w:t>
      </w:r>
      <w:r w:rsidRPr="001412B7">
        <w:rPr>
          <w:spacing w:val="3"/>
          <w:sz w:val="24"/>
          <w:szCs w:val="24"/>
        </w:rPr>
        <w:t xml:space="preserve"> </w:t>
      </w:r>
      <w:r w:rsidRPr="001412B7">
        <w:rPr>
          <w:sz w:val="24"/>
          <w:szCs w:val="24"/>
        </w:rPr>
        <w:t>взрослыми;</w:t>
      </w:r>
    </w:p>
    <w:p w:rsidR="001A5B40" w:rsidRPr="001412B7" w:rsidRDefault="001A5B40" w:rsidP="000D41A3">
      <w:pPr>
        <w:pStyle w:val="af5"/>
        <w:numPr>
          <w:ilvl w:val="0"/>
          <w:numId w:val="27"/>
        </w:numPr>
        <w:tabs>
          <w:tab w:val="left" w:pos="1330"/>
        </w:tabs>
        <w:ind w:left="0" w:right="120" w:firstLine="851"/>
        <w:rPr>
          <w:sz w:val="24"/>
          <w:szCs w:val="24"/>
        </w:rPr>
      </w:pPr>
      <w:r w:rsidRPr="001412B7">
        <w:rPr>
          <w:sz w:val="24"/>
          <w:szCs w:val="24"/>
        </w:rPr>
        <w:t>при необходимости коррекция поведения ребенка через частные беседы с ним, через</w:t>
      </w:r>
      <w:r w:rsidRPr="001412B7">
        <w:rPr>
          <w:spacing w:val="1"/>
          <w:sz w:val="24"/>
          <w:szCs w:val="24"/>
        </w:rPr>
        <w:t xml:space="preserve"> </w:t>
      </w:r>
      <w:r w:rsidRPr="001412B7">
        <w:rPr>
          <w:sz w:val="24"/>
          <w:szCs w:val="24"/>
        </w:rPr>
        <w:t>включение его в совместную работу с другими детьми, которые могли бы стать хорошим</w:t>
      </w:r>
      <w:r w:rsidRPr="001412B7">
        <w:rPr>
          <w:spacing w:val="1"/>
          <w:sz w:val="24"/>
          <w:szCs w:val="24"/>
        </w:rPr>
        <w:t xml:space="preserve"> </w:t>
      </w:r>
      <w:r w:rsidRPr="001412B7">
        <w:rPr>
          <w:sz w:val="24"/>
          <w:szCs w:val="24"/>
        </w:rPr>
        <w:t>примером для ребенка, через предложение взять в следующем ключевом деле на себя роль</w:t>
      </w:r>
      <w:r w:rsidRPr="001412B7">
        <w:rPr>
          <w:spacing w:val="1"/>
          <w:sz w:val="24"/>
          <w:szCs w:val="24"/>
        </w:rPr>
        <w:t xml:space="preserve"> </w:t>
      </w:r>
      <w:r w:rsidRPr="001412B7">
        <w:rPr>
          <w:sz w:val="24"/>
          <w:szCs w:val="24"/>
        </w:rPr>
        <w:t>ответственного</w:t>
      </w:r>
      <w:r w:rsidRPr="001412B7">
        <w:rPr>
          <w:spacing w:val="5"/>
          <w:sz w:val="24"/>
          <w:szCs w:val="24"/>
        </w:rPr>
        <w:t xml:space="preserve"> </w:t>
      </w:r>
      <w:r w:rsidRPr="001412B7">
        <w:rPr>
          <w:sz w:val="24"/>
          <w:szCs w:val="24"/>
        </w:rPr>
        <w:t>за</w:t>
      </w:r>
      <w:r w:rsidRPr="001412B7">
        <w:rPr>
          <w:spacing w:val="-4"/>
          <w:sz w:val="24"/>
          <w:szCs w:val="24"/>
        </w:rPr>
        <w:t xml:space="preserve"> </w:t>
      </w:r>
      <w:r w:rsidRPr="001412B7">
        <w:rPr>
          <w:sz w:val="24"/>
          <w:szCs w:val="24"/>
        </w:rPr>
        <w:t>тот</w:t>
      </w:r>
      <w:r w:rsidRPr="001412B7">
        <w:rPr>
          <w:spacing w:val="-2"/>
          <w:sz w:val="24"/>
          <w:szCs w:val="24"/>
        </w:rPr>
        <w:t xml:space="preserve"> </w:t>
      </w:r>
      <w:r w:rsidRPr="001412B7">
        <w:rPr>
          <w:sz w:val="24"/>
          <w:szCs w:val="24"/>
        </w:rPr>
        <w:t>или</w:t>
      </w:r>
      <w:r w:rsidRPr="001412B7">
        <w:rPr>
          <w:spacing w:val="-2"/>
          <w:sz w:val="24"/>
          <w:szCs w:val="24"/>
        </w:rPr>
        <w:t xml:space="preserve"> </w:t>
      </w:r>
      <w:r w:rsidRPr="001412B7">
        <w:rPr>
          <w:sz w:val="24"/>
          <w:szCs w:val="24"/>
        </w:rPr>
        <w:t>иной</w:t>
      </w:r>
      <w:r w:rsidRPr="001412B7">
        <w:rPr>
          <w:spacing w:val="-3"/>
          <w:sz w:val="24"/>
          <w:szCs w:val="24"/>
        </w:rPr>
        <w:t xml:space="preserve"> </w:t>
      </w:r>
      <w:r w:rsidRPr="001412B7">
        <w:rPr>
          <w:sz w:val="24"/>
          <w:szCs w:val="24"/>
        </w:rPr>
        <w:t>фрагмент</w:t>
      </w:r>
      <w:r w:rsidRPr="001412B7">
        <w:rPr>
          <w:spacing w:val="-7"/>
          <w:sz w:val="24"/>
          <w:szCs w:val="24"/>
        </w:rPr>
        <w:t xml:space="preserve"> </w:t>
      </w:r>
      <w:r w:rsidRPr="001412B7">
        <w:rPr>
          <w:sz w:val="24"/>
          <w:szCs w:val="24"/>
        </w:rPr>
        <w:t>общей</w:t>
      </w:r>
      <w:r w:rsidRPr="001412B7">
        <w:rPr>
          <w:spacing w:val="3"/>
          <w:sz w:val="24"/>
          <w:szCs w:val="24"/>
        </w:rPr>
        <w:t xml:space="preserve"> </w:t>
      </w:r>
      <w:r w:rsidRPr="001412B7">
        <w:rPr>
          <w:sz w:val="24"/>
          <w:szCs w:val="24"/>
        </w:rPr>
        <w:t>работы.</w:t>
      </w:r>
    </w:p>
    <w:p w:rsidR="001A5B40" w:rsidRPr="001412B7" w:rsidRDefault="001A5B40" w:rsidP="001A5B40">
      <w:pPr>
        <w:pStyle w:val="a3"/>
        <w:ind w:left="0" w:firstLine="851"/>
      </w:pPr>
      <w:r w:rsidRPr="001412B7">
        <w:t>Реализация</w:t>
      </w:r>
      <w:r w:rsidRPr="001412B7">
        <w:rPr>
          <w:spacing w:val="-7"/>
        </w:rPr>
        <w:t xml:space="preserve"> </w:t>
      </w:r>
      <w:r w:rsidRPr="001412B7">
        <w:t>воспитательного</w:t>
      </w:r>
      <w:r w:rsidRPr="001412B7">
        <w:rPr>
          <w:spacing w:val="-2"/>
        </w:rPr>
        <w:t xml:space="preserve"> </w:t>
      </w:r>
      <w:r w:rsidRPr="001412B7">
        <w:t>потенциала</w:t>
      </w:r>
      <w:r w:rsidRPr="001412B7">
        <w:rPr>
          <w:spacing w:val="-7"/>
        </w:rPr>
        <w:t xml:space="preserve"> </w:t>
      </w:r>
      <w:r w:rsidRPr="001412B7">
        <w:t>основных</w:t>
      </w:r>
      <w:r w:rsidRPr="001412B7">
        <w:rPr>
          <w:spacing w:val="-7"/>
        </w:rPr>
        <w:t xml:space="preserve"> </w:t>
      </w:r>
      <w:r w:rsidRPr="001412B7">
        <w:t>школьных</w:t>
      </w:r>
      <w:r w:rsidRPr="001412B7">
        <w:rPr>
          <w:spacing w:val="-6"/>
        </w:rPr>
        <w:t xml:space="preserve"> </w:t>
      </w:r>
      <w:r w:rsidRPr="001412B7">
        <w:t>дел</w:t>
      </w:r>
      <w:r w:rsidRPr="001412B7">
        <w:rPr>
          <w:spacing w:val="6"/>
        </w:rPr>
        <w:t xml:space="preserve"> </w:t>
      </w:r>
      <w:r w:rsidRPr="001412B7">
        <w:t>предусматривает:</w:t>
      </w:r>
    </w:p>
    <w:p w:rsidR="001A5B40" w:rsidRPr="001412B7" w:rsidRDefault="001A5B40" w:rsidP="000D41A3">
      <w:pPr>
        <w:pStyle w:val="af5"/>
        <w:numPr>
          <w:ilvl w:val="0"/>
          <w:numId w:val="44"/>
        </w:numPr>
        <w:tabs>
          <w:tab w:val="left" w:pos="1345"/>
        </w:tabs>
        <w:ind w:left="0" w:right="119" w:firstLine="851"/>
        <w:rPr>
          <w:sz w:val="24"/>
          <w:szCs w:val="24"/>
        </w:rPr>
      </w:pPr>
      <w:proofErr w:type="gramStart"/>
      <w:r w:rsidRPr="001412B7">
        <w:rPr>
          <w:sz w:val="24"/>
          <w:szCs w:val="24"/>
        </w:rPr>
        <w:t>Общешкольные праздники, ежегодные творческие (театрализованные, музыкальные,</w:t>
      </w:r>
      <w:r w:rsidRPr="001412B7">
        <w:rPr>
          <w:spacing w:val="-57"/>
          <w:sz w:val="24"/>
          <w:szCs w:val="24"/>
        </w:rPr>
        <w:t xml:space="preserve"> </w:t>
      </w:r>
      <w:r w:rsidRPr="001412B7">
        <w:rPr>
          <w:sz w:val="24"/>
          <w:szCs w:val="24"/>
        </w:rPr>
        <w:t>литературные и т.п.) мероприятия, связанные с государственными (общероссийскими,</w:t>
      </w:r>
      <w:r w:rsidRPr="001412B7">
        <w:rPr>
          <w:spacing w:val="1"/>
          <w:sz w:val="24"/>
          <w:szCs w:val="24"/>
        </w:rPr>
        <w:t xml:space="preserve"> </w:t>
      </w:r>
      <w:r w:rsidRPr="001412B7">
        <w:rPr>
          <w:sz w:val="24"/>
          <w:szCs w:val="24"/>
        </w:rPr>
        <w:t>региональными)</w:t>
      </w:r>
      <w:r w:rsidRPr="001412B7">
        <w:rPr>
          <w:spacing w:val="-4"/>
          <w:sz w:val="24"/>
          <w:szCs w:val="24"/>
        </w:rPr>
        <w:t xml:space="preserve"> </w:t>
      </w:r>
      <w:r w:rsidRPr="001412B7">
        <w:rPr>
          <w:sz w:val="24"/>
          <w:szCs w:val="24"/>
        </w:rPr>
        <w:t>праздниками,</w:t>
      </w:r>
      <w:r w:rsidRPr="001412B7">
        <w:rPr>
          <w:spacing w:val="-4"/>
          <w:sz w:val="24"/>
          <w:szCs w:val="24"/>
        </w:rPr>
        <w:t xml:space="preserve"> </w:t>
      </w:r>
      <w:r w:rsidRPr="001412B7">
        <w:rPr>
          <w:sz w:val="24"/>
          <w:szCs w:val="24"/>
        </w:rPr>
        <w:t>памятными</w:t>
      </w:r>
      <w:r w:rsidRPr="001412B7">
        <w:rPr>
          <w:spacing w:val="-4"/>
          <w:sz w:val="24"/>
          <w:szCs w:val="24"/>
        </w:rPr>
        <w:t xml:space="preserve"> </w:t>
      </w:r>
      <w:r w:rsidRPr="001412B7">
        <w:rPr>
          <w:sz w:val="24"/>
          <w:szCs w:val="24"/>
        </w:rPr>
        <w:t>датами,</w:t>
      </w:r>
      <w:r w:rsidRPr="001412B7">
        <w:rPr>
          <w:spacing w:val="-4"/>
          <w:sz w:val="24"/>
          <w:szCs w:val="24"/>
        </w:rPr>
        <w:t xml:space="preserve"> </w:t>
      </w:r>
      <w:r w:rsidRPr="001412B7">
        <w:rPr>
          <w:sz w:val="24"/>
          <w:szCs w:val="24"/>
        </w:rPr>
        <w:t>в</w:t>
      </w:r>
      <w:r w:rsidRPr="001412B7">
        <w:rPr>
          <w:spacing w:val="-4"/>
          <w:sz w:val="24"/>
          <w:szCs w:val="24"/>
        </w:rPr>
        <w:t xml:space="preserve"> </w:t>
      </w:r>
      <w:r w:rsidRPr="001412B7">
        <w:rPr>
          <w:sz w:val="24"/>
          <w:szCs w:val="24"/>
        </w:rPr>
        <w:t>которых участвуют</w:t>
      </w:r>
      <w:r w:rsidRPr="001412B7">
        <w:rPr>
          <w:spacing w:val="-1"/>
          <w:sz w:val="24"/>
          <w:szCs w:val="24"/>
        </w:rPr>
        <w:t xml:space="preserve"> </w:t>
      </w:r>
      <w:r w:rsidRPr="001412B7">
        <w:rPr>
          <w:sz w:val="24"/>
          <w:szCs w:val="24"/>
        </w:rPr>
        <w:t>все</w:t>
      </w:r>
      <w:r w:rsidRPr="001412B7">
        <w:rPr>
          <w:spacing w:val="-2"/>
          <w:sz w:val="24"/>
          <w:szCs w:val="24"/>
        </w:rPr>
        <w:t xml:space="preserve"> </w:t>
      </w:r>
      <w:r w:rsidRPr="001412B7">
        <w:rPr>
          <w:sz w:val="24"/>
          <w:szCs w:val="24"/>
        </w:rPr>
        <w:t>классы;</w:t>
      </w:r>
      <w:proofErr w:type="gramEnd"/>
    </w:p>
    <w:p w:rsidR="001A5B40" w:rsidRPr="001412B7" w:rsidRDefault="001A5B40" w:rsidP="000D41A3">
      <w:pPr>
        <w:pStyle w:val="af5"/>
        <w:numPr>
          <w:ilvl w:val="0"/>
          <w:numId w:val="44"/>
        </w:numPr>
        <w:tabs>
          <w:tab w:val="left" w:pos="1335"/>
        </w:tabs>
        <w:ind w:left="0" w:firstLine="851"/>
        <w:rPr>
          <w:sz w:val="24"/>
          <w:szCs w:val="24"/>
        </w:rPr>
      </w:pPr>
      <w:r w:rsidRPr="001412B7">
        <w:rPr>
          <w:sz w:val="24"/>
          <w:szCs w:val="24"/>
        </w:rPr>
        <w:t>участие</w:t>
      </w:r>
      <w:r w:rsidRPr="001412B7">
        <w:rPr>
          <w:spacing w:val="-4"/>
          <w:sz w:val="24"/>
          <w:szCs w:val="24"/>
        </w:rPr>
        <w:t xml:space="preserve"> </w:t>
      </w:r>
      <w:r w:rsidRPr="001412B7">
        <w:rPr>
          <w:sz w:val="24"/>
          <w:szCs w:val="24"/>
        </w:rPr>
        <w:t>во</w:t>
      </w:r>
      <w:r w:rsidRPr="001412B7">
        <w:rPr>
          <w:spacing w:val="-2"/>
          <w:sz w:val="24"/>
          <w:szCs w:val="24"/>
        </w:rPr>
        <w:t xml:space="preserve"> </w:t>
      </w:r>
      <w:r w:rsidRPr="001412B7">
        <w:rPr>
          <w:sz w:val="24"/>
          <w:szCs w:val="24"/>
        </w:rPr>
        <w:t>всероссийских</w:t>
      </w:r>
      <w:r w:rsidRPr="001412B7">
        <w:rPr>
          <w:spacing w:val="-7"/>
          <w:sz w:val="24"/>
          <w:szCs w:val="24"/>
        </w:rPr>
        <w:t xml:space="preserve"> </w:t>
      </w:r>
      <w:r w:rsidRPr="001412B7">
        <w:rPr>
          <w:sz w:val="24"/>
          <w:szCs w:val="24"/>
        </w:rPr>
        <w:t>акциях, посвященных</w:t>
      </w:r>
      <w:r w:rsidRPr="001412B7">
        <w:rPr>
          <w:spacing w:val="-7"/>
          <w:sz w:val="24"/>
          <w:szCs w:val="24"/>
        </w:rPr>
        <w:t xml:space="preserve"> </w:t>
      </w:r>
      <w:r w:rsidRPr="001412B7">
        <w:rPr>
          <w:sz w:val="24"/>
          <w:szCs w:val="24"/>
        </w:rPr>
        <w:t>значимым</w:t>
      </w:r>
      <w:r w:rsidRPr="001412B7">
        <w:rPr>
          <w:spacing w:val="-5"/>
          <w:sz w:val="24"/>
          <w:szCs w:val="24"/>
        </w:rPr>
        <w:t xml:space="preserve"> </w:t>
      </w:r>
      <w:r w:rsidRPr="001412B7">
        <w:rPr>
          <w:sz w:val="24"/>
          <w:szCs w:val="24"/>
        </w:rPr>
        <w:t>событиям</w:t>
      </w:r>
      <w:r w:rsidRPr="001412B7">
        <w:rPr>
          <w:spacing w:val="-1"/>
          <w:sz w:val="24"/>
          <w:szCs w:val="24"/>
        </w:rPr>
        <w:t xml:space="preserve"> </w:t>
      </w:r>
      <w:r w:rsidRPr="001412B7">
        <w:rPr>
          <w:sz w:val="24"/>
          <w:szCs w:val="24"/>
        </w:rPr>
        <w:t>в</w:t>
      </w:r>
      <w:r w:rsidRPr="001412B7">
        <w:rPr>
          <w:spacing w:val="-5"/>
          <w:sz w:val="24"/>
          <w:szCs w:val="24"/>
        </w:rPr>
        <w:t xml:space="preserve"> </w:t>
      </w:r>
      <w:r w:rsidRPr="001412B7">
        <w:rPr>
          <w:sz w:val="24"/>
          <w:szCs w:val="24"/>
        </w:rPr>
        <w:t>России,</w:t>
      </w:r>
      <w:r w:rsidRPr="001412B7">
        <w:rPr>
          <w:spacing w:val="-5"/>
          <w:sz w:val="24"/>
          <w:szCs w:val="24"/>
        </w:rPr>
        <w:t xml:space="preserve"> </w:t>
      </w:r>
      <w:r w:rsidRPr="001412B7">
        <w:rPr>
          <w:sz w:val="24"/>
          <w:szCs w:val="24"/>
        </w:rPr>
        <w:t>мире;</w:t>
      </w:r>
    </w:p>
    <w:p w:rsidR="001A5B40" w:rsidRPr="001412B7" w:rsidRDefault="001A5B40" w:rsidP="000D41A3">
      <w:pPr>
        <w:pStyle w:val="af5"/>
        <w:numPr>
          <w:ilvl w:val="0"/>
          <w:numId w:val="44"/>
        </w:numPr>
        <w:tabs>
          <w:tab w:val="left" w:pos="1369"/>
        </w:tabs>
        <w:ind w:left="0" w:right="116" w:firstLine="851"/>
        <w:rPr>
          <w:sz w:val="24"/>
          <w:szCs w:val="24"/>
        </w:rPr>
      </w:pPr>
      <w:r w:rsidRPr="001412B7">
        <w:rPr>
          <w:sz w:val="24"/>
          <w:szCs w:val="24"/>
        </w:rPr>
        <w:t>торжественные мероприятия, связанные с завершением образования, переходом на</w:t>
      </w:r>
      <w:r w:rsidRPr="001412B7">
        <w:rPr>
          <w:spacing w:val="1"/>
          <w:sz w:val="24"/>
          <w:szCs w:val="24"/>
        </w:rPr>
        <w:t xml:space="preserve"> </w:t>
      </w:r>
      <w:r w:rsidRPr="001412B7">
        <w:rPr>
          <w:sz w:val="24"/>
          <w:szCs w:val="24"/>
        </w:rPr>
        <w:t>следующий уровень образования, символизирующие приобретение новых социальных</w:t>
      </w:r>
      <w:r w:rsidRPr="001412B7">
        <w:rPr>
          <w:spacing w:val="-57"/>
          <w:sz w:val="24"/>
          <w:szCs w:val="24"/>
        </w:rPr>
        <w:t xml:space="preserve"> </w:t>
      </w:r>
      <w:r w:rsidRPr="001412B7">
        <w:rPr>
          <w:sz w:val="24"/>
          <w:szCs w:val="24"/>
        </w:rPr>
        <w:t>статусов</w:t>
      </w:r>
      <w:r w:rsidRPr="001412B7">
        <w:rPr>
          <w:spacing w:val="2"/>
          <w:sz w:val="24"/>
          <w:szCs w:val="24"/>
        </w:rPr>
        <w:t xml:space="preserve"> </w:t>
      </w:r>
      <w:r w:rsidRPr="001412B7">
        <w:rPr>
          <w:sz w:val="24"/>
          <w:szCs w:val="24"/>
        </w:rPr>
        <w:t>в</w:t>
      </w:r>
      <w:r w:rsidRPr="001412B7">
        <w:rPr>
          <w:spacing w:val="-1"/>
          <w:sz w:val="24"/>
          <w:szCs w:val="24"/>
        </w:rPr>
        <w:t xml:space="preserve"> </w:t>
      </w:r>
      <w:r w:rsidRPr="001412B7">
        <w:rPr>
          <w:sz w:val="24"/>
          <w:szCs w:val="24"/>
        </w:rPr>
        <w:t>школе,</w:t>
      </w:r>
      <w:r w:rsidRPr="001412B7">
        <w:rPr>
          <w:spacing w:val="-3"/>
          <w:sz w:val="24"/>
          <w:szCs w:val="24"/>
        </w:rPr>
        <w:t xml:space="preserve"> </w:t>
      </w:r>
      <w:r w:rsidRPr="001412B7">
        <w:rPr>
          <w:sz w:val="24"/>
          <w:szCs w:val="24"/>
        </w:rPr>
        <w:t>обществе;</w:t>
      </w:r>
    </w:p>
    <w:p w:rsidR="001A5B40" w:rsidRPr="001412B7" w:rsidRDefault="001A5B40" w:rsidP="000D41A3">
      <w:pPr>
        <w:pStyle w:val="af5"/>
        <w:numPr>
          <w:ilvl w:val="0"/>
          <w:numId w:val="44"/>
        </w:numPr>
        <w:tabs>
          <w:tab w:val="left" w:pos="1340"/>
        </w:tabs>
        <w:ind w:left="0" w:right="121" w:firstLine="851"/>
        <w:rPr>
          <w:sz w:val="24"/>
          <w:szCs w:val="24"/>
        </w:rPr>
      </w:pPr>
      <w:r w:rsidRPr="001412B7">
        <w:rPr>
          <w:sz w:val="24"/>
          <w:szCs w:val="24"/>
        </w:rPr>
        <w:t>церемонии награждения (по итогам учебных четвертей, учебного года) обучающихся</w:t>
      </w:r>
      <w:r w:rsidRPr="001412B7">
        <w:rPr>
          <w:spacing w:val="-57"/>
          <w:sz w:val="24"/>
          <w:szCs w:val="24"/>
        </w:rPr>
        <w:t xml:space="preserve"> </w:t>
      </w:r>
      <w:r w:rsidRPr="001412B7">
        <w:rPr>
          <w:sz w:val="24"/>
          <w:szCs w:val="24"/>
        </w:rPr>
        <w:t>и</w:t>
      </w:r>
      <w:r w:rsidRPr="001412B7">
        <w:rPr>
          <w:spacing w:val="1"/>
          <w:sz w:val="24"/>
          <w:szCs w:val="24"/>
        </w:rPr>
        <w:t xml:space="preserve"> </w:t>
      </w:r>
      <w:r w:rsidRPr="001412B7">
        <w:rPr>
          <w:sz w:val="24"/>
          <w:szCs w:val="24"/>
        </w:rPr>
        <w:t>педагогов</w:t>
      </w:r>
      <w:r w:rsidRPr="001412B7">
        <w:rPr>
          <w:spacing w:val="1"/>
          <w:sz w:val="24"/>
          <w:szCs w:val="24"/>
        </w:rPr>
        <w:t xml:space="preserve"> </w:t>
      </w:r>
      <w:r w:rsidRPr="001412B7">
        <w:rPr>
          <w:sz w:val="24"/>
          <w:szCs w:val="24"/>
        </w:rPr>
        <w:t>за</w:t>
      </w:r>
      <w:r w:rsidRPr="001412B7">
        <w:rPr>
          <w:spacing w:val="1"/>
          <w:sz w:val="24"/>
          <w:szCs w:val="24"/>
        </w:rPr>
        <w:t xml:space="preserve"> </w:t>
      </w:r>
      <w:r w:rsidRPr="001412B7">
        <w:rPr>
          <w:sz w:val="24"/>
          <w:szCs w:val="24"/>
        </w:rPr>
        <w:t>активное</w:t>
      </w:r>
      <w:r w:rsidRPr="001412B7">
        <w:rPr>
          <w:spacing w:val="1"/>
          <w:sz w:val="24"/>
          <w:szCs w:val="24"/>
        </w:rPr>
        <w:t xml:space="preserve"> </w:t>
      </w:r>
      <w:r w:rsidRPr="001412B7">
        <w:rPr>
          <w:sz w:val="24"/>
          <w:szCs w:val="24"/>
        </w:rPr>
        <w:t>участие</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жизни</w:t>
      </w:r>
      <w:r w:rsidRPr="001412B7">
        <w:rPr>
          <w:spacing w:val="1"/>
          <w:sz w:val="24"/>
          <w:szCs w:val="24"/>
        </w:rPr>
        <w:t xml:space="preserve"> </w:t>
      </w:r>
      <w:r w:rsidRPr="001412B7">
        <w:rPr>
          <w:sz w:val="24"/>
          <w:szCs w:val="24"/>
        </w:rPr>
        <w:t>школы,</w:t>
      </w:r>
      <w:r w:rsidRPr="001412B7">
        <w:rPr>
          <w:spacing w:val="1"/>
          <w:sz w:val="24"/>
          <w:szCs w:val="24"/>
        </w:rPr>
        <w:t xml:space="preserve"> </w:t>
      </w:r>
      <w:r w:rsidRPr="001412B7">
        <w:rPr>
          <w:sz w:val="24"/>
          <w:szCs w:val="24"/>
        </w:rPr>
        <w:t>достижения</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конкурсах,</w:t>
      </w:r>
      <w:r w:rsidRPr="001412B7">
        <w:rPr>
          <w:spacing w:val="1"/>
          <w:sz w:val="24"/>
          <w:szCs w:val="24"/>
        </w:rPr>
        <w:t xml:space="preserve"> </w:t>
      </w:r>
      <w:r w:rsidRPr="001412B7">
        <w:rPr>
          <w:sz w:val="24"/>
          <w:szCs w:val="24"/>
        </w:rPr>
        <w:t>соревнованиях,</w:t>
      </w:r>
      <w:r w:rsidRPr="001412B7">
        <w:rPr>
          <w:spacing w:val="-5"/>
          <w:sz w:val="24"/>
          <w:szCs w:val="24"/>
        </w:rPr>
        <w:t xml:space="preserve"> </w:t>
      </w:r>
      <w:r w:rsidRPr="001412B7">
        <w:rPr>
          <w:sz w:val="24"/>
          <w:szCs w:val="24"/>
        </w:rPr>
        <w:t>олимпиадах, значительный</w:t>
      </w:r>
      <w:r w:rsidRPr="001412B7">
        <w:rPr>
          <w:spacing w:val="-5"/>
          <w:sz w:val="24"/>
          <w:szCs w:val="24"/>
        </w:rPr>
        <w:t xml:space="preserve"> </w:t>
      </w:r>
      <w:r w:rsidRPr="001412B7">
        <w:rPr>
          <w:sz w:val="24"/>
          <w:szCs w:val="24"/>
        </w:rPr>
        <w:t>вклад</w:t>
      </w:r>
      <w:r w:rsidRPr="001412B7">
        <w:rPr>
          <w:spacing w:val="-4"/>
          <w:sz w:val="24"/>
          <w:szCs w:val="24"/>
        </w:rPr>
        <w:t xml:space="preserve"> </w:t>
      </w:r>
      <w:r w:rsidRPr="001412B7">
        <w:rPr>
          <w:sz w:val="24"/>
          <w:szCs w:val="24"/>
        </w:rPr>
        <w:t>в развитие</w:t>
      </w:r>
      <w:r w:rsidRPr="001412B7">
        <w:rPr>
          <w:spacing w:val="-8"/>
          <w:sz w:val="24"/>
          <w:szCs w:val="24"/>
        </w:rPr>
        <w:t xml:space="preserve"> </w:t>
      </w:r>
      <w:r w:rsidRPr="001412B7">
        <w:rPr>
          <w:sz w:val="24"/>
          <w:szCs w:val="24"/>
        </w:rPr>
        <w:t>школы,</w:t>
      </w:r>
      <w:r w:rsidRPr="001412B7">
        <w:rPr>
          <w:spacing w:val="-4"/>
          <w:sz w:val="24"/>
          <w:szCs w:val="24"/>
        </w:rPr>
        <w:t xml:space="preserve"> </w:t>
      </w:r>
      <w:r w:rsidRPr="001412B7">
        <w:rPr>
          <w:sz w:val="24"/>
          <w:szCs w:val="24"/>
        </w:rPr>
        <w:t>города</w:t>
      </w:r>
      <w:r w:rsidRPr="001412B7">
        <w:rPr>
          <w:spacing w:val="-7"/>
          <w:sz w:val="24"/>
          <w:szCs w:val="24"/>
        </w:rPr>
        <w:t xml:space="preserve"> </w:t>
      </w:r>
      <w:r w:rsidRPr="001412B7">
        <w:rPr>
          <w:sz w:val="24"/>
          <w:szCs w:val="24"/>
        </w:rPr>
        <w:t>и</w:t>
      </w:r>
      <w:r w:rsidRPr="001412B7">
        <w:rPr>
          <w:spacing w:val="-1"/>
          <w:sz w:val="24"/>
          <w:szCs w:val="24"/>
        </w:rPr>
        <w:t xml:space="preserve"> </w:t>
      </w:r>
      <w:r w:rsidRPr="001412B7">
        <w:rPr>
          <w:sz w:val="24"/>
          <w:szCs w:val="24"/>
        </w:rPr>
        <w:t>региона;</w:t>
      </w:r>
    </w:p>
    <w:p w:rsidR="001A5B40" w:rsidRPr="001412B7" w:rsidRDefault="001A5B40" w:rsidP="000D41A3">
      <w:pPr>
        <w:pStyle w:val="af5"/>
        <w:numPr>
          <w:ilvl w:val="0"/>
          <w:numId w:val="44"/>
        </w:numPr>
        <w:tabs>
          <w:tab w:val="left" w:pos="1489"/>
        </w:tabs>
        <w:ind w:left="0" w:right="118" w:firstLine="851"/>
        <w:rPr>
          <w:sz w:val="24"/>
          <w:szCs w:val="24"/>
        </w:rPr>
      </w:pPr>
      <w:r w:rsidRPr="001412B7">
        <w:rPr>
          <w:sz w:val="24"/>
          <w:szCs w:val="24"/>
        </w:rPr>
        <w:t>социальные</w:t>
      </w:r>
      <w:r w:rsidRPr="001412B7">
        <w:rPr>
          <w:spacing w:val="1"/>
          <w:sz w:val="24"/>
          <w:szCs w:val="24"/>
        </w:rPr>
        <w:t xml:space="preserve"> </w:t>
      </w:r>
      <w:r w:rsidRPr="001412B7">
        <w:rPr>
          <w:sz w:val="24"/>
          <w:szCs w:val="24"/>
        </w:rPr>
        <w:t>проекты</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школе,</w:t>
      </w:r>
      <w:r w:rsidRPr="001412B7">
        <w:rPr>
          <w:spacing w:val="1"/>
          <w:sz w:val="24"/>
          <w:szCs w:val="24"/>
        </w:rPr>
        <w:t xml:space="preserve"> </w:t>
      </w:r>
      <w:r w:rsidRPr="001412B7">
        <w:rPr>
          <w:sz w:val="24"/>
          <w:szCs w:val="24"/>
        </w:rPr>
        <w:t>совместно</w:t>
      </w:r>
      <w:r w:rsidRPr="001412B7">
        <w:rPr>
          <w:spacing w:val="1"/>
          <w:sz w:val="24"/>
          <w:szCs w:val="24"/>
        </w:rPr>
        <w:t xml:space="preserve"> </w:t>
      </w:r>
      <w:r w:rsidRPr="001412B7">
        <w:rPr>
          <w:sz w:val="24"/>
          <w:szCs w:val="24"/>
        </w:rPr>
        <w:t>разрабатываемые</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реализуемые</w:t>
      </w:r>
      <w:r w:rsidRPr="001412B7">
        <w:rPr>
          <w:spacing w:val="1"/>
          <w:sz w:val="24"/>
          <w:szCs w:val="24"/>
        </w:rPr>
        <w:t xml:space="preserve"> </w:t>
      </w:r>
      <w:r w:rsidRPr="001412B7">
        <w:rPr>
          <w:sz w:val="24"/>
          <w:szCs w:val="24"/>
        </w:rPr>
        <w:t>обучающимися</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педагогами,</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том</w:t>
      </w:r>
      <w:r w:rsidRPr="001412B7">
        <w:rPr>
          <w:spacing w:val="1"/>
          <w:sz w:val="24"/>
          <w:szCs w:val="24"/>
        </w:rPr>
        <w:t xml:space="preserve"> </w:t>
      </w:r>
      <w:r w:rsidRPr="001412B7">
        <w:rPr>
          <w:sz w:val="24"/>
          <w:szCs w:val="24"/>
        </w:rPr>
        <w:t>числе</w:t>
      </w:r>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участием</w:t>
      </w:r>
      <w:r w:rsidRPr="001412B7">
        <w:rPr>
          <w:spacing w:val="1"/>
          <w:sz w:val="24"/>
          <w:szCs w:val="24"/>
        </w:rPr>
        <w:t xml:space="preserve"> </w:t>
      </w:r>
      <w:r w:rsidRPr="001412B7">
        <w:rPr>
          <w:sz w:val="24"/>
          <w:szCs w:val="24"/>
        </w:rPr>
        <w:t>организаций</w:t>
      </w:r>
      <w:r w:rsidRPr="001412B7">
        <w:rPr>
          <w:spacing w:val="1"/>
          <w:sz w:val="24"/>
          <w:szCs w:val="24"/>
        </w:rPr>
        <w:t xml:space="preserve"> </w:t>
      </w:r>
      <w:r w:rsidRPr="001412B7">
        <w:rPr>
          <w:sz w:val="24"/>
          <w:szCs w:val="24"/>
        </w:rPr>
        <w:t>социальных</w:t>
      </w:r>
      <w:r w:rsidRPr="001412B7">
        <w:rPr>
          <w:spacing w:val="1"/>
          <w:sz w:val="24"/>
          <w:szCs w:val="24"/>
        </w:rPr>
        <w:t xml:space="preserve"> </w:t>
      </w:r>
      <w:r w:rsidRPr="001412B7">
        <w:rPr>
          <w:sz w:val="24"/>
          <w:szCs w:val="24"/>
        </w:rPr>
        <w:t>партнёров школы, комплексы дел благотворительной, экологической, патриотической,</w:t>
      </w:r>
      <w:r w:rsidRPr="001412B7">
        <w:rPr>
          <w:spacing w:val="-57"/>
          <w:sz w:val="24"/>
          <w:szCs w:val="24"/>
        </w:rPr>
        <w:t xml:space="preserve"> </w:t>
      </w:r>
      <w:r w:rsidRPr="001412B7">
        <w:rPr>
          <w:sz w:val="24"/>
          <w:szCs w:val="24"/>
        </w:rPr>
        <w:t>трудовой</w:t>
      </w:r>
      <w:r w:rsidRPr="001412B7">
        <w:rPr>
          <w:spacing w:val="-3"/>
          <w:sz w:val="24"/>
          <w:szCs w:val="24"/>
        </w:rPr>
        <w:t xml:space="preserve"> </w:t>
      </w:r>
      <w:r w:rsidRPr="001412B7">
        <w:rPr>
          <w:sz w:val="24"/>
          <w:szCs w:val="24"/>
        </w:rPr>
        <w:t>и</w:t>
      </w:r>
      <w:r w:rsidRPr="001412B7">
        <w:rPr>
          <w:spacing w:val="-2"/>
          <w:sz w:val="24"/>
          <w:szCs w:val="24"/>
        </w:rPr>
        <w:t xml:space="preserve"> </w:t>
      </w:r>
      <w:r w:rsidRPr="001412B7">
        <w:rPr>
          <w:sz w:val="24"/>
          <w:szCs w:val="24"/>
        </w:rPr>
        <w:t>др.</w:t>
      </w:r>
      <w:r w:rsidRPr="001412B7">
        <w:rPr>
          <w:spacing w:val="4"/>
          <w:sz w:val="24"/>
          <w:szCs w:val="24"/>
        </w:rPr>
        <w:t xml:space="preserve"> </w:t>
      </w:r>
      <w:r w:rsidRPr="001412B7">
        <w:rPr>
          <w:sz w:val="24"/>
          <w:szCs w:val="24"/>
        </w:rPr>
        <w:t>направленности;</w:t>
      </w:r>
    </w:p>
    <w:p w:rsidR="001A5B40" w:rsidRPr="001412B7" w:rsidRDefault="001A5B40" w:rsidP="000D41A3">
      <w:pPr>
        <w:pStyle w:val="af5"/>
        <w:numPr>
          <w:ilvl w:val="0"/>
          <w:numId w:val="44"/>
        </w:numPr>
        <w:tabs>
          <w:tab w:val="left" w:pos="1393"/>
        </w:tabs>
        <w:ind w:left="0" w:right="115" w:firstLine="851"/>
        <w:rPr>
          <w:sz w:val="24"/>
          <w:szCs w:val="24"/>
        </w:rPr>
      </w:pPr>
      <w:proofErr w:type="gramStart"/>
      <w:r w:rsidRPr="001412B7">
        <w:rPr>
          <w:sz w:val="24"/>
          <w:szCs w:val="24"/>
        </w:rPr>
        <w:t>проводимые</w:t>
      </w:r>
      <w:r w:rsidRPr="001412B7">
        <w:rPr>
          <w:spacing w:val="1"/>
          <w:sz w:val="24"/>
          <w:szCs w:val="24"/>
        </w:rPr>
        <w:t xml:space="preserve"> </w:t>
      </w:r>
      <w:r w:rsidRPr="001412B7">
        <w:rPr>
          <w:sz w:val="24"/>
          <w:szCs w:val="24"/>
        </w:rPr>
        <w:t>для жителей поселения, своего</w:t>
      </w:r>
      <w:r w:rsidRPr="001412B7">
        <w:rPr>
          <w:spacing w:val="1"/>
          <w:sz w:val="24"/>
          <w:szCs w:val="24"/>
        </w:rPr>
        <w:t xml:space="preserve"> </w:t>
      </w:r>
      <w:r w:rsidRPr="001412B7">
        <w:rPr>
          <w:sz w:val="24"/>
          <w:szCs w:val="24"/>
        </w:rPr>
        <w:t>района и организуемые совместно</w:t>
      </w:r>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семьями обучающихся</w:t>
      </w:r>
      <w:r w:rsidRPr="001412B7">
        <w:rPr>
          <w:spacing w:val="1"/>
          <w:sz w:val="24"/>
          <w:szCs w:val="24"/>
        </w:rPr>
        <w:t xml:space="preserve"> </w:t>
      </w:r>
      <w:r w:rsidRPr="001412B7">
        <w:rPr>
          <w:sz w:val="24"/>
          <w:szCs w:val="24"/>
        </w:rPr>
        <w:t>праздники,</w:t>
      </w:r>
      <w:r w:rsidRPr="001412B7">
        <w:rPr>
          <w:spacing w:val="1"/>
          <w:sz w:val="24"/>
          <w:szCs w:val="24"/>
        </w:rPr>
        <w:t xml:space="preserve"> </w:t>
      </w:r>
      <w:r w:rsidRPr="001412B7">
        <w:rPr>
          <w:sz w:val="24"/>
          <w:szCs w:val="24"/>
        </w:rPr>
        <w:t>фестивали,</w:t>
      </w:r>
      <w:r w:rsidRPr="001412B7">
        <w:rPr>
          <w:spacing w:val="1"/>
          <w:sz w:val="24"/>
          <w:szCs w:val="24"/>
        </w:rPr>
        <w:t xml:space="preserve"> </w:t>
      </w:r>
      <w:r w:rsidRPr="001412B7">
        <w:rPr>
          <w:sz w:val="24"/>
          <w:szCs w:val="24"/>
        </w:rPr>
        <w:t>представления в</w:t>
      </w:r>
      <w:r w:rsidRPr="001412B7">
        <w:rPr>
          <w:spacing w:val="1"/>
          <w:sz w:val="24"/>
          <w:szCs w:val="24"/>
        </w:rPr>
        <w:t xml:space="preserve"> </w:t>
      </w:r>
      <w:r w:rsidRPr="001412B7">
        <w:rPr>
          <w:sz w:val="24"/>
          <w:szCs w:val="24"/>
        </w:rPr>
        <w:t>связи</w:t>
      </w:r>
      <w:r w:rsidRPr="001412B7">
        <w:rPr>
          <w:spacing w:val="1"/>
          <w:sz w:val="24"/>
          <w:szCs w:val="24"/>
        </w:rPr>
        <w:t xml:space="preserve"> </w:t>
      </w:r>
      <w:r w:rsidRPr="001412B7">
        <w:rPr>
          <w:sz w:val="24"/>
          <w:szCs w:val="24"/>
        </w:rPr>
        <w:t>с памятными</w:t>
      </w:r>
      <w:r w:rsidRPr="001412B7">
        <w:rPr>
          <w:spacing w:val="1"/>
          <w:sz w:val="24"/>
          <w:szCs w:val="24"/>
        </w:rPr>
        <w:t xml:space="preserve"> </w:t>
      </w:r>
      <w:r w:rsidRPr="001412B7">
        <w:rPr>
          <w:sz w:val="24"/>
          <w:szCs w:val="24"/>
        </w:rPr>
        <w:t>датами,</w:t>
      </w:r>
      <w:r w:rsidRPr="001412B7">
        <w:rPr>
          <w:spacing w:val="2"/>
          <w:sz w:val="24"/>
          <w:szCs w:val="24"/>
        </w:rPr>
        <w:t xml:space="preserve"> </w:t>
      </w:r>
      <w:r w:rsidRPr="001412B7">
        <w:rPr>
          <w:sz w:val="24"/>
          <w:szCs w:val="24"/>
        </w:rPr>
        <w:t>значимыми</w:t>
      </w:r>
      <w:r w:rsidRPr="001412B7">
        <w:rPr>
          <w:spacing w:val="2"/>
          <w:sz w:val="24"/>
          <w:szCs w:val="24"/>
        </w:rPr>
        <w:t xml:space="preserve"> </w:t>
      </w:r>
      <w:r w:rsidRPr="001412B7">
        <w:rPr>
          <w:sz w:val="24"/>
          <w:szCs w:val="24"/>
        </w:rPr>
        <w:t>событиями</w:t>
      </w:r>
      <w:r w:rsidRPr="001412B7">
        <w:rPr>
          <w:spacing w:val="-3"/>
          <w:sz w:val="24"/>
          <w:szCs w:val="24"/>
        </w:rPr>
        <w:t xml:space="preserve"> </w:t>
      </w:r>
      <w:r w:rsidRPr="001412B7">
        <w:rPr>
          <w:sz w:val="24"/>
          <w:szCs w:val="24"/>
        </w:rPr>
        <w:t>для</w:t>
      </w:r>
      <w:r w:rsidRPr="001412B7">
        <w:rPr>
          <w:spacing w:val="1"/>
          <w:sz w:val="24"/>
          <w:szCs w:val="24"/>
        </w:rPr>
        <w:t xml:space="preserve"> </w:t>
      </w:r>
      <w:r w:rsidRPr="001412B7">
        <w:rPr>
          <w:sz w:val="24"/>
          <w:szCs w:val="24"/>
        </w:rPr>
        <w:t>жителей</w:t>
      </w:r>
      <w:r w:rsidRPr="001412B7">
        <w:rPr>
          <w:spacing w:val="1"/>
          <w:sz w:val="24"/>
          <w:szCs w:val="24"/>
        </w:rPr>
        <w:t xml:space="preserve"> </w:t>
      </w:r>
      <w:r w:rsidRPr="001412B7">
        <w:rPr>
          <w:sz w:val="24"/>
          <w:szCs w:val="24"/>
        </w:rPr>
        <w:t>поселения,</w:t>
      </w:r>
      <w:r w:rsidRPr="001412B7">
        <w:rPr>
          <w:spacing w:val="3"/>
          <w:sz w:val="24"/>
          <w:szCs w:val="24"/>
        </w:rPr>
        <w:t xml:space="preserve"> </w:t>
      </w:r>
      <w:r w:rsidRPr="001412B7">
        <w:rPr>
          <w:sz w:val="24"/>
          <w:szCs w:val="24"/>
        </w:rPr>
        <w:t>своего</w:t>
      </w:r>
      <w:r w:rsidRPr="001412B7">
        <w:rPr>
          <w:spacing w:val="5"/>
          <w:sz w:val="24"/>
          <w:szCs w:val="24"/>
        </w:rPr>
        <w:t xml:space="preserve"> </w:t>
      </w:r>
      <w:r w:rsidRPr="001412B7">
        <w:rPr>
          <w:sz w:val="24"/>
          <w:szCs w:val="24"/>
        </w:rPr>
        <w:t>района;</w:t>
      </w:r>
      <w:proofErr w:type="gramEnd"/>
    </w:p>
    <w:p w:rsidR="001A5B40" w:rsidRPr="001412B7" w:rsidRDefault="001A5B40" w:rsidP="000D41A3">
      <w:pPr>
        <w:pStyle w:val="af5"/>
        <w:numPr>
          <w:ilvl w:val="0"/>
          <w:numId w:val="44"/>
        </w:numPr>
        <w:tabs>
          <w:tab w:val="left" w:pos="1397"/>
        </w:tabs>
        <w:ind w:left="0" w:right="108" w:firstLine="851"/>
        <w:rPr>
          <w:sz w:val="24"/>
          <w:szCs w:val="24"/>
        </w:rPr>
      </w:pPr>
      <w:r w:rsidRPr="001412B7">
        <w:rPr>
          <w:sz w:val="24"/>
          <w:szCs w:val="24"/>
        </w:rPr>
        <w:t>разновозрастные сборы</w:t>
      </w:r>
      <w:r w:rsidRPr="001412B7">
        <w:rPr>
          <w:spacing w:val="1"/>
          <w:sz w:val="24"/>
          <w:szCs w:val="24"/>
        </w:rPr>
        <w:t xml:space="preserve"> </w:t>
      </w:r>
      <w:r w:rsidRPr="001412B7">
        <w:rPr>
          <w:sz w:val="24"/>
          <w:szCs w:val="24"/>
        </w:rPr>
        <w:t>–</w:t>
      </w:r>
      <w:r w:rsidRPr="001412B7">
        <w:rPr>
          <w:spacing w:val="1"/>
          <w:sz w:val="24"/>
          <w:szCs w:val="24"/>
        </w:rPr>
        <w:t xml:space="preserve"> </w:t>
      </w:r>
      <w:r w:rsidRPr="001412B7">
        <w:rPr>
          <w:sz w:val="24"/>
          <w:szCs w:val="24"/>
        </w:rPr>
        <w:t>многодневные выездные</w:t>
      </w:r>
      <w:r w:rsidRPr="001412B7">
        <w:rPr>
          <w:spacing w:val="1"/>
          <w:sz w:val="24"/>
          <w:szCs w:val="24"/>
        </w:rPr>
        <w:t xml:space="preserve"> </w:t>
      </w:r>
      <w:r w:rsidRPr="001412B7">
        <w:rPr>
          <w:sz w:val="24"/>
          <w:szCs w:val="24"/>
        </w:rPr>
        <w:t>события,</w:t>
      </w:r>
      <w:r w:rsidRPr="001412B7">
        <w:rPr>
          <w:spacing w:val="1"/>
          <w:sz w:val="24"/>
          <w:szCs w:val="24"/>
        </w:rPr>
        <w:t xml:space="preserve"> </w:t>
      </w:r>
      <w:r w:rsidRPr="001412B7">
        <w:rPr>
          <w:sz w:val="24"/>
          <w:szCs w:val="24"/>
        </w:rPr>
        <w:t>включающие</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себя</w:t>
      </w:r>
      <w:r w:rsidRPr="001412B7">
        <w:rPr>
          <w:spacing w:val="1"/>
          <w:sz w:val="24"/>
          <w:szCs w:val="24"/>
        </w:rPr>
        <w:t xml:space="preserve"> </w:t>
      </w:r>
      <w:r w:rsidRPr="001412B7">
        <w:rPr>
          <w:sz w:val="24"/>
          <w:szCs w:val="24"/>
        </w:rPr>
        <w:t>комплекс</w:t>
      </w:r>
      <w:r w:rsidRPr="001412B7">
        <w:rPr>
          <w:spacing w:val="1"/>
          <w:sz w:val="24"/>
          <w:szCs w:val="24"/>
        </w:rPr>
        <w:t xml:space="preserve"> </w:t>
      </w:r>
      <w:r w:rsidRPr="001412B7">
        <w:rPr>
          <w:sz w:val="24"/>
          <w:szCs w:val="24"/>
        </w:rPr>
        <w:t>коллективных</w:t>
      </w:r>
      <w:r w:rsidRPr="001412B7">
        <w:rPr>
          <w:spacing w:val="1"/>
          <w:sz w:val="24"/>
          <w:szCs w:val="24"/>
        </w:rPr>
        <w:t xml:space="preserve"> </w:t>
      </w:r>
      <w:r w:rsidRPr="001412B7">
        <w:rPr>
          <w:sz w:val="24"/>
          <w:szCs w:val="24"/>
        </w:rPr>
        <w:t>творческих</w:t>
      </w:r>
      <w:r w:rsidRPr="001412B7">
        <w:rPr>
          <w:spacing w:val="1"/>
          <w:sz w:val="24"/>
          <w:szCs w:val="24"/>
        </w:rPr>
        <w:t xml:space="preserve"> </w:t>
      </w:r>
      <w:r w:rsidRPr="001412B7">
        <w:rPr>
          <w:sz w:val="24"/>
          <w:szCs w:val="24"/>
        </w:rPr>
        <w:t>дел</w:t>
      </w:r>
      <w:r w:rsidRPr="001412B7">
        <w:rPr>
          <w:spacing w:val="1"/>
          <w:sz w:val="24"/>
          <w:szCs w:val="24"/>
        </w:rPr>
        <w:t xml:space="preserve"> </w:t>
      </w:r>
      <w:r w:rsidRPr="001412B7">
        <w:rPr>
          <w:sz w:val="24"/>
          <w:szCs w:val="24"/>
        </w:rPr>
        <w:t>гражданской,</w:t>
      </w:r>
      <w:r w:rsidRPr="001412B7">
        <w:rPr>
          <w:spacing w:val="1"/>
          <w:sz w:val="24"/>
          <w:szCs w:val="24"/>
        </w:rPr>
        <w:t xml:space="preserve"> </w:t>
      </w:r>
      <w:r w:rsidRPr="001412B7">
        <w:rPr>
          <w:sz w:val="24"/>
          <w:szCs w:val="24"/>
        </w:rPr>
        <w:t>патриотической,</w:t>
      </w:r>
      <w:r w:rsidRPr="001412B7">
        <w:rPr>
          <w:spacing w:val="1"/>
          <w:sz w:val="24"/>
          <w:szCs w:val="24"/>
        </w:rPr>
        <w:t xml:space="preserve"> </w:t>
      </w:r>
      <w:r w:rsidRPr="001412B7">
        <w:rPr>
          <w:sz w:val="24"/>
          <w:szCs w:val="24"/>
        </w:rPr>
        <w:t>историк</w:t>
      </w:r>
      <w:proofErr w:type="gramStart"/>
      <w:r w:rsidRPr="001412B7">
        <w:rPr>
          <w:sz w:val="24"/>
          <w:szCs w:val="24"/>
        </w:rPr>
        <w:t>о-</w:t>
      </w:r>
      <w:proofErr w:type="gramEnd"/>
      <w:r w:rsidRPr="001412B7">
        <w:rPr>
          <w:spacing w:val="1"/>
          <w:sz w:val="24"/>
          <w:szCs w:val="24"/>
        </w:rPr>
        <w:t xml:space="preserve"> </w:t>
      </w:r>
      <w:r w:rsidRPr="001412B7">
        <w:rPr>
          <w:sz w:val="24"/>
          <w:szCs w:val="24"/>
        </w:rPr>
        <w:t>краеведческой,</w:t>
      </w:r>
      <w:r w:rsidRPr="001412B7">
        <w:rPr>
          <w:spacing w:val="1"/>
          <w:sz w:val="24"/>
          <w:szCs w:val="24"/>
        </w:rPr>
        <w:t xml:space="preserve"> </w:t>
      </w:r>
      <w:r w:rsidRPr="001412B7">
        <w:rPr>
          <w:sz w:val="24"/>
          <w:szCs w:val="24"/>
        </w:rPr>
        <w:t>экологической,</w:t>
      </w:r>
      <w:r w:rsidRPr="001412B7">
        <w:rPr>
          <w:spacing w:val="1"/>
          <w:sz w:val="24"/>
          <w:szCs w:val="24"/>
        </w:rPr>
        <w:t xml:space="preserve"> </w:t>
      </w:r>
      <w:r w:rsidRPr="001412B7">
        <w:rPr>
          <w:sz w:val="24"/>
          <w:szCs w:val="24"/>
        </w:rPr>
        <w:t>трудовой,</w:t>
      </w:r>
      <w:r w:rsidRPr="001412B7">
        <w:rPr>
          <w:spacing w:val="1"/>
          <w:sz w:val="24"/>
          <w:szCs w:val="24"/>
        </w:rPr>
        <w:t xml:space="preserve"> </w:t>
      </w:r>
      <w:r w:rsidRPr="001412B7">
        <w:rPr>
          <w:sz w:val="24"/>
          <w:szCs w:val="24"/>
        </w:rPr>
        <w:t>спортивно-оздоровительной</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др.</w:t>
      </w:r>
      <w:r w:rsidRPr="001412B7">
        <w:rPr>
          <w:spacing w:val="1"/>
          <w:sz w:val="24"/>
          <w:szCs w:val="24"/>
        </w:rPr>
        <w:t xml:space="preserve"> </w:t>
      </w:r>
      <w:r w:rsidRPr="001412B7">
        <w:rPr>
          <w:sz w:val="24"/>
          <w:szCs w:val="24"/>
        </w:rPr>
        <w:t>направленности;</w:t>
      </w:r>
    </w:p>
    <w:p w:rsidR="001A5B40" w:rsidRPr="001412B7" w:rsidRDefault="001A5B40" w:rsidP="000D41A3">
      <w:pPr>
        <w:pStyle w:val="af5"/>
        <w:numPr>
          <w:ilvl w:val="0"/>
          <w:numId w:val="44"/>
        </w:numPr>
        <w:tabs>
          <w:tab w:val="left" w:pos="1335"/>
        </w:tabs>
        <w:ind w:left="0" w:right="115" w:firstLine="851"/>
        <w:rPr>
          <w:sz w:val="24"/>
          <w:szCs w:val="24"/>
        </w:rPr>
      </w:pPr>
      <w:r w:rsidRPr="001412B7">
        <w:rPr>
          <w:sz w:val="24"/>
          <w:szCs w:val="24"/>
        </w:rPr>
        <w:t>вовлечение по возможности каждого обучающегося в школьные дела в разных ролях:</w:t>
      </w:r>
      <w:r w:rsidRPr="001412B7">
        <w:rPr>
          <w:spacing w:val="-57"/>
          <w:sz w:val="24"/>
          <w:szCs w:val="24"/>
        </w:rPr>
        <w:t xml:space="preserve"> </w:t>
      </w:r>
      <w:r w:rsidRPr="001412B7">
        <w:rPr>
          <w:sz w:val="24"/>
          <w:szCs w:val="24"/>
        </w:rPr>
        <w:t>сценаристов, постановщиков, исполнителей, корреспондентов, ведущих, декораторов,</w:t>
      </w:r>
      <w:r w:rsidRPr="001412B7">
        <w:rPr>
          <w:spacing w:val="1"/>
          <w:sz w:val="24"/>
          <w:szCs w:val="24"/>
        </w:rPr>
        <w:t xml:space="preserve"> </w:t>
      </w:r>
      <w:r w:rsidRPr="001412B7">
        <w:rPr>
          <w:sz w:val="24"/>
          <w:szCs w:val="24"/>
        </w:rPr>
        <w:t>музыкальных редакторов, ответственных за костюмы и оборудование, за приглашение</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встречу</w:t>
      </w:r>
      <w:r w:rsidRPr="001412B7">
        <w:rPr>
          <w:spacing w:val="1"/>
          <w:sz w:val="24"/>
          <w:szCs w:val="24"/>
        </w:rPr>
        <w:t xml:space="preserve"> </w:t>
      </w:r>
      <w:r w:rsidRPr="001412B7">
        <w:rPr>
          <w:sz w:val="24"/>
          <w:szCs w:val="24"/>
        </w:rPr>
        <w:t>гостей</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т.д.,</w:t>
      </w:r>
      <w:r w:rsidRPr="001412B7">
        <w:rPr>
          <w:spacing w:val="1"/>
          <w:sz w:val="24"/>
          <w:szCs w:val="24"/>
        </w:rPr>
        <w:t xml:space="preserve"> </w:t>
      </w:r>
      <w:r w:rsidRPr="001412B7">
        <w:rPr>
          <w:sz w:val="24"/>
          <w:szCs w:val="24"/>
        </w:rPr>
        <w:t>помощь</w:t>
      </w:r>
      <w:r w:rsidRPr="001412B7">
        <w:rPr>
          <w:spacing w:val="1"/>
          <w:sz w:val="24"/>
          <w:szCs w:val="24"/>
        </w:rPr>
        <w:t xml:space="preserve"> </w:t>
      </w:r>
      <w:r w:rsidRPr="001412B7">
        <w:rPr>
          <w:sz w:val="24"/>
          <w:szCs w:val="24"/>
        </w:rPr>
        <w:t>обучающимся</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освоении</w:t>
      </w:r>
      <w:r w:rsidRPr="001412B7">
        <w:rPr>
          <w:spacing w:val="1"/>
          <w:sz w:val="24"/>
          <w:szCs w:val="24"/>
        </w:rPr>
        <w:t xml:space="preserve"> </w:t>
      </w:r>
      <w:r w:rsidRPr="001412B7">
        <w:rPr>
          <w:sz w:val="24"/>
          <w:szCs w:val="24"/>
        </w:rPr>
        <w:t>навыков</w:t>
      </w:r>
      <w:r w:rsidRPr="001412B7">
        <w:rPr>
          <w:spacing w:val="1"/>
          <w:sz w:val="24"/>
          <w:szCs w:val="24"/>
        </w:rPr>
        <w:t xml:space="preserve"> </w:t>
      </w:r>
      <w:r w:rsidRPr="001412B7">
        <w:rPr>
          <w:sz w:val="24"/>
          <w:szCs w:val="24"/>
        </w:rPr>
        <w:t>подготовки,</w:t>
      </w:r>
      <w:r w:rsidRPr="001412B7">
        <w:rPr>
          <w:spacing w:val="1"/>
          <w:sz w:val="24"/>
          <w:szCs w:val="24"/>
        </w:rPr>
        <w:t xml:space="preserve"> </w:t>
      </w:r>
      <w:r w:rsidRPr="001412B7">
        <w:rPr>
          <w:sz w:val="24"/>
          <w:szCs w:val="24"/>
        </w:rPr>
        <w:t>проведения,</w:t>
      </w:r>
      <w:r w:rsidRPr="001412B7">
        <w:rPr>
          <w:spacing w:val="3"/>
          <w:sz w:val="24"/>
          <w:szCs w:val="24"/>
        </w:rPr>
        <w:t xml:space="preserve"> </w:t>
      </w:r>
      <w:r w:rsidRPr="001412B7">
        <w:rPr>
          <w:sz w:val="24"/>
          <w:szCs w:val="24"/>
        </w:rPr>
        <w:t>анализа</w:t>
      </w:r>
      <w:r w:rsidRPr="001412B7">
        <w:rPr>
          <w:spacing w:val="-4"/>
          <w:sz w:val="24"/>
          <w:szCs w:val="24"/>
        </w:rPr>
        <w:t xml:space="preserve"> </w:t>
      </w:r>
      <w:r w:rsidRPr="001412B7">
        <w:rPr>
          <w:sz w:val="24"/>
          <w:szCs w:val="24"/>
        </w:rPr>
        <w:t>общешкольных</w:t>
      </w:r>
      <w:r w:rsidRPr="001412B7">
        <w:rPr>
          <w:spacing w:val="-3"/>
          <w:sz w:val="24"/>
          <w:szCs w:val="24"/>
        </w:rPr>
        <w:t xml:space="preserve"> </w:t>
      </w:r>
      <w:r w:rsidRPr="001412B7">
        <w:rPr>
          <w:sz w:val="24"/>
          <w:szCs w:val="24"/>
        </w:rPr>
        <w:t>дел;</w:t>
      </w:r>
    </w:p>
    <w:p w:rsidR="001A5B40" w:rsidRPr="001412B7" w:rsidRDefault="001A5B40" w:rsidP="000D41A3">
      <w:pPr>
        <w:pStyle w:val="af5"/>
        <w:numPr>
          <w:ilvl w:val="0"/>
          <w:numId w:val="44"/>
        </w:numPr>
        <w:tabs>
          <w:tab w:val="left" w:pos="1421"/>
        </w:tabs>
        <w:ind w:left="0" w:right="120" w:firstLine="851"/>
        <w:rPr>
          <w:sz w:val="24"/>
          <w:szCs w:val="24"/>
        </w:rPr>
      </w:pPr>
      <w:r w:rsidRPr="001412B7">
        <w:rPr>
          <w:sz w:val="24"/>
          <w:szCs w:val="24"/>
        </w:rPr>
        <w:t>наблюдение</w:t>
      </w:r>
      <w:r w:rsidRPr="001412B7">
        <w:rPr>
          <w:spacing w:val="1"/>
          <w:sz w:val="24"/>
          <w:szCs w:val="24"/>
        </w:rPr>
        <w:t xml:space="preserve"> </w:t>
      </w:r>
      <w:r w:rsidRPr="001412B7">
        <w:rPr>
          <w:sz w:val="24"/>
          <w:szCs w:val="24"/>
        </w:rPr>
        <w:t>за</w:t>
      </w:r>
      <w:r w:rsidRPr="001412B7">
        <w:rPr>
          <w:spacing w:val="1"/>
          <w:sz w:val="24"/>
          <w:szCs w:val="24"/>
        </w:rPr>
        <w:t xml:space="preserve"> </w:t>
      </w:r>
      <w:r w:rsidRPr="001412B7">
        <w:rPr>
          <w:sz w:val="24"/>
          <w:szCs w:val="24"/>
        </w:rPr>
        <w:t>поведением</w:t>
      </w:r>
      <w:r w:rsidRPr="001412B7">
        <w:rPr>
          <w:spacing w:val="1"/>
          <w:sz w:val="24"/>
          <w:szCs w:val="24"/>
        </w:rPr>
        <w:t xml:space="preserve"> </w:t>
      </w:r>
      <w:r w:rsidRPr="001412B7">
        <w:rPr>
          <w:sz w:val="24"/>
          <w:szCs w:val="24"/>
        </w:rPr>
        <w:t>обучающихся</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ситуациях</w:t>
      </w:r>
      <w:r w:rsidRPr="001412B7">
        <w:rPr>
          <w:spacing w:val="1"/>
          <w:sz w:val="24"/>
          <w:szCs w:val="24"/>
        </w:rPr>
        <w:t xml:space="preserve"> </w:t>
      </w:r>
      <w:r w:rsidRPr="001412B7">
        <w:rPr>
          <w:sz w:val="24"/>
          <w:szCs w:val="24"/>
        </w:rPr>
        <w:t>подготовки,</w:t>
      </w:r>
      <w:r w:rsidRPr="001412B7">
        <w:rPr>
          <w:spacing w:val="1"/>
          <w:sz w:val="24"/>
          <w:szCs w:val="24"/>
        </w:rPr>
        <w:t xml:space="preserve"> </w:t>
      </w:r>
      <w:r w:rsidRPr="001412B7">
        <w:rPr>
          <w:sz w:val="24"/>
          <w:szCs w:val="24"/>
        </w:rPr>
        <w:t>проведения,</w:t>
      </w:r>
      <w:r w:rsidRPr="001412B7">
        <w:rPr>
          <w:spacing w:val="1"/>
          <w:sz w:val="24"/>
          <w:szCs w:val="24"/>
        </w:rPr>
        <w:t xml:space="preserve"> </w:t>
      </w:r>
      <w:r w:rsidRPr="001412B7">
        <w:rPr>
          <w:sz w:val="24"/>
          <w:szCs w:val="24"/>
        </w:rPr>
        <w:t>анализа основных школьных дел, мероприятий, его отношениями с обучающимися</w:t>
      </w:r>
      <w:r w:rsidRPr="001412B7">
        <w:rPr>
          <w:spacing w:val="1"/>
          <w:sz w:val="24"/>
          <w:szCs w:val="24"/>
        </w:rPr>
        <w:t xml:space="preserve"> </w:t>
      </w:r>
      <w:r w:rsidRPr="001412B7">
        <w:rPr>
          <w:sz w:val="24"/>
          <w:szCs w:val="24"/>
        </w:rPr>
        <w:t>разных</w:t>
      </w:r>
      <w:r w:rsidRPr="001412B7">
        <w:rPr>
          <w:spacing w:val="-4"/>
          <w:sz w:val="24"/>
          <w:szCs w:val="24"/>
        </w:rPr>
        <w:t xml:space="preserve"> </w:t>
      </w:r>
      <w:r w:rsidRPr="001412B7">
        <w:rPr>
          <w:sz w:val="24"/>
          <w:szCs w:val="24"/>
        </w:rPr>
        <w:t>возрастов,</w:t>
      </w:r>
      <w:r w:rsidRPr="001412B7">
        <w:rPr>
          <w:spacing w:val="4"/>
          <w:sz w:val="24"/>
          <w:szCs w:val="24"/>
        </w:rPr>
        <w:t xml:space="preserve"> </w:t>
      </w:r>
      <w:r w:rsidRPr="001412B7">
        <w:rPr>
          <w:sz w:val="24"/>
          <w:szCs w:val="24"/>
        </w:rPr>
        <w:t>с</w:t>
      </w:r>
      <w:r w:rsidRPr="001412B7">
        <w:rPr>
          <w:spacing w:val="-4"/>
          <w:sz w:val="24"/>
          <w:szCs w:val="24"/>
        </w:rPr>
        <w:t xml:space="preserve"> </w:t>
      </w:r>
      <w:r w:rsidRPr="001412B7">
        <w:rPr>
          <w:sz w:val="24"/>
          <w:szCs w:val="24"/>
        </w:rPr>
        <w:t>педагогами</w:t>
      </w:r>
      <w:r w:rsidRPr="001412B7">
        <w:rPr>
          <w:spacing w:val="-3"/>
          <w:sz w:val="24"/>
          <w:szCs w:val="24"/>
        </w:rPr>
        <w:t xml:space="preserve"> </w:t>
      </w:r>
      <w:r w:rsidRPr="001412B7">
        <w:rPr>
          <w:sz w:val="24"/>
          <w:szCs w:val="24"/>
        </w:rPr>
        <w:t>и</w:t>
      </w:r>
      <w:r w:rsidRPr="001412B7">
        <w:rPr>
          <w:spacing w:val="3"/>
          <w:sz w:val="24"/>
          <w:szCs w:val="24"/>
        </w:rPr>
        <w:t xml:space="preserve"> </w:t>
      </w:r>
      <w:r w:rsidRPr="001412B7">
        <w:rPr>
          <w:sz w:val="24"/>
          <w:szCs w:val="24"/>
        </w:rPr>
        <w:t>другими</w:t>
      </w:r>
      <w:r w:rsidRPr="001412B7">
        <w:rPr>
          <w:spacing w:val="3"/>
          <w:sz w:val="24"/>
          <w:szCs w:val="24"/>
        </w:rPr>
        <w:t xml:space="preserve"> </w:t>
      </w:r>
      <w:r w:rsidRPr="001412B7">
        <w:rPr>
          <w:sz w:val="24"/>
          <w:szCs w:val="24"/>
        </w:rPr>
        <w:t>взрослыми.</w:t>
      </w:r>
    </w:p>
    <w:p w:rsidR="001A5B40" w:rsidRPr="001412B7" w:rsidRDefault="001A5B40" w:rsidP="001A5B40">
      <w:pPr>
        <w:pStyle w:val="af5"/>
        <w:tabs>
          <w:tab w:val="left" w:pos="1421"/>
        </w:tabs>
        <w:ind w:left="0" w:right="120" w:firstLine="851"/>
        <w:rPr>
          <w:sz w:val="24"/>
          <w:szCs w:val="24"/>
        </w:rPr>
      </w:pPr>
    </w:p>
    <w:p w:rsidR="001A5B40" w:rsidRPr="00ED7FAC"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Модуль</w:t>
      </w:r>
      <w:r w:rsidRPr="001412B7">
        <w:rPr>
          <w:rFonts w:ascii="Times New Roman" w:hAnsi="Times New Roman"/>
          <w:spacing w:val="-1"/>
          <w:sz w:val="24"/>
          <w:szCs w:val="24"/>
        </w:rPr>
        <w:t xml:space="preserve"> </w:t>
      </w:r>
      <w:r w:rsidRPr="001412B7">
        <w:rPr>
          <w:rFonts w:ascii="Times New Roman" w:hAnsi="Times New Roman"/>
          <w:sz w:val="24"/>
          <w:szCs w:val="24"/>
        </w:rPr>
        <w:t>«Внешкольные</w:t>
      </w:r>
      <w:r w:rsidRPr="001412B7">
        <w:rPr>
          <w:rFonts w:ascii="Times New Roman" w:hAnsi="Times New Roman"/>
          <w:spacing w:val="-2"/>
          <w:sz w:val="24"/>
          <w:szCs w:val="24"/>
        </w:rPr>
        <w:t xml:space="preserve"> </w:t>
      </w:r>
      <w:r>
        <w:rPr>
          <w:rFonts w:ascii="Times New Roman" w:hAnsi="Times New Roman"/>
          <w:sz w:val="24"/>
          <w:szCs w:val="24"/>
        </w:rPr>
        <w:t>мероприятия»</w:t>
      </w:r>
    </w:p>
    <w:p w:rsidR="001A5B40" w:rsidRPr="001412B7" w:rsidRDefault="001A5B40" w:rsidP="001A5B40">
      <w:pPr>
        <w:pStyle w:val="a3"/>
        <w:ind w:left="0" w:firstLine="851"/>
      </w:pPr>
      <w:r w:rsidRPr="001412B7">
        <w:t>Реализация</w:t>
      </w:r>
      <w:r w:rsidRPr="001412B7">
        <w:rPr>
          <w:spacing w:val="-8"/>
        </w:rPr>
        <w:t xml:space="preserve"> </w:t>
      </w:r>
      <w:r w:rsidRPr="001412B7">
        <w:t>воспитательного</w:t>
      </w:r>
      <w:r w:rsidRPr="001412B7">
        <w:rPr>
          <w:spacing w:val="-3"/>
        </w:rPr>
        <w:t xml:space="preserve"> </w:t>
      </w:r>
      <w:r w:rsidRPr="001412B7">
        <w:t>потенциала</w:t>
      </w:r>
      <w:r w:rsidRPr="001412B7">
        <w:rPr>
          <w:spacing w:val="-8"/>
        </w:rPr>
        <w:t xml:space="preserve"> </w:t>
      </w:r>
      <w:r w:rsidRPr="001412B7">
        <w:t>внешкольных</w:t>
      </w:r>
      <w:r w:rsidRPr="001412B7">
        <w:rPr>
          <w:spacing w:val="-8"/>
        </w:rPr>
        <w:t xml:space="preserve"> </w:t>
      </w:r>
      <w:r w:rsidRPr="001412B7">
        <w:t>мероприятий</w:t>
      </w:r>
      <w:r w:rsidRPr="001412B7">
        <w:rPr>
          <w:spacing w:val="-6"/>
        </w:rPr>
        <w:t xml:space="preserve"> </w:t>
      </w:r>
      <w:r w:rsidRPr="001412B7">
        <w:t>предусматривает:</w:t>
      </w:r>
    </w:p>
    <w:p w:rsidR="001A5B40" w:rsidRPr="001412B7" w:rsidRDefault="001A5B40" w:rsidP="001A5B40">
      <w:pPr>
        <w:pStyle w:val="a3"/>
        <w:tabs>
          <w:tab w:val="left" w:pos="3075"/>
          <w:tab w:val="left" w:pos="4807"/>
          <w:tab w:val="left" w:pos="6480"/>
          <w:tab w:val="left" w:pos="8452"/>
        </w:tabs>
        <w:ind w:left="0" w:right="124" w:firstLine="851"/>
      </w:pPr>
      <w:r>
        <w:t>- внешкольные тематические мероприятия воспитательной</w:t>
      </w:r>
      <w:r w:rsidRPr="001412B7">
        <w:t xml:space="preserve"> на</w:t>
      </w:r>
      <w:r w:rsidRPr="001412B7">
        <w:rPr>
          <w:spacing w:val="-1"/>
        </w:rPr>
        <w:t>правленности,</w:t>
      </w:r>
      <w:r w:rsidRPr="001412B7">
        <w:rPr>
          <w:spacing w:val="-57"/>
        </w:rPr>
        <w:t xml:space="preserve"> </w:t>
      </w:r>
      <w:r w:rsidRPr="001412B7">
        <w:t>организуемые</w:t>
      </w:r>
      <w:r w:rsidRPr="001412B7">
        <w:rPr>
          <w:spacing w:val="-1"/>
        </w:rPr>
        <w:t xml:space="preserve"> </w:t>
      </w:r>
      <w:r w:rsidRPr="001412B7">
        <w:t>педагогами,</w:t>
      </w:r>
      <w:r w:rsidRPr="001412B7">
        <w:rPr>
          <w:spacing w:val="-3"/>
        </w:rPr>
        <w:t xml:space="preserve"> </w:t>
      </w:r>
      <w:r w:rsidRPr="001412B7">
        <w:t>по изучаемым</w:t>
      </w:r>
      <w:r w:rsidRPr="001412B7">
        <w:rPr>
          <w:spacing w:val="6"/>
        </w:rPr>
        <w:t xml:space="preserve"> </w:t>
      </w:r>
      <w:r w:rsidRPr="001412B7">
        <w:t>учебным</w:t>
      </w:r>
      <w:r w:rsidRPr="001412B7">
        <w:rPr>
          <w:spacing w:val="-3"/>
        </w:rPr>
        <w:t xml:space="preserve"> </w:t>
      </w:r>
      <w:r w:rsidRPr="001412B7">
        <w:t>предметам,</w:t>
      </w:r>
      <w:r w:rsidRPr="001412B7">
        <w:rPr>
          <w:spacing w:val="2"/>
        </w:rPr>
        <w:t xml:space="preserve"> </w:t>
      </w:r>
      <w:r w:rsidRPr="001412B7">
        <w:t>курсам,</w:t>
      </w:r>
      <w:r w:rsidRPr="001412B7">
        <w:rPr>
          <w:spacing w:val="2"/>
        </w:rPr>
        <w:t xml:space="preserve"> </w:t>
      </w:r>
      <w:r w:rsidRPr="001412B7">
        <w:t>модулям;</w:t>
      </w:r>
    </w:p>
    <w:p w:rsidR="001A5B40" w:rsidRPr="001412B7" w:rsidRDefault="001A5B40" w:rsidP="001A5B40">
      <w:pPr>
        <w:pStyle w:val="a3"/>
        <w:ind w:left="0" w:firstLine="851"/>
      </w:pPr>
      <w:r>
        <w:lastRenderedPageBreak/>
        <w:t xml:space="preserve">- </w:t>
      </w:r>
      <w:r w:rsidRPr="001412B7">
        <w:t>организуемые</w:t>
      </w:r>
      <w:r w:rsidRPr="001412B7">
        <w:rPr>
          <w:spacing w:val="34"/>
        </w:rPr>
        <w:t xml:space="preserve"> </w:t>
      </w:r>
      <w:r w:rsidRPr="001412B7">
        <w:t>в</w:t>
      </w:r>
      <w:r w:rsidRPr="001412B7">
        <w:rPr>
          <w:spacing w:val="32"/>
        </w:rPr>
        <w:t xml:space="preserve"> </w:t>
      </w:r>
      <w:r w:rsidRPr="001412B7">
        <w:t>классах</w:t>
      </w:r>
      <w:r w:rsidRPr="001412B7">
        <w:rPr>
          <w:spacing w:val="30"/>
        </w:rPr>
        <w:t xml:space="preserve"> </w:t>
      </w:r>
      <w:r w:rsidRPr="001412B7">
        <w:t>классными</w:t>
      </w:r>
      <w:r w:rsidRPr="001412B7">
        <w:rPr>
          <w:spacing w:val="36"/>
        </w:rPr>
        <w:t xml:space="preserve"> </w:t>
      </w:r>
      <w:r w:rsidRPr="001412B7">
        <w:t>руководителями,</w:t>
      </w:r>
      <w:r w:rsidRPr="001412B7">
        <w:rPr>
          <w:spacing w:val="28"/>
        </w:rPr>
        <w:t xml:space="preserve"> </w:t>
      </w:r>
      <w:r w:rsidRPr="001412B7">
        <w:t>в</w:t>
      </w:r>
      <w:r w:rsidRPr="001412B7">
        <w:rPr>
          <w:spacing w:val="32"/>
        </w:rPr>
        <w:t xml:space="preserve"> </w:t>
      </w:r>
      <w:r w:rsidRPr="001412B7">
        <w:t>том</w:t>
      </w:r>
      <w:r w:rsidRPr="001412B7">
        <w:rPr>
          <w:spacing w:val="32"/>
        </w:rPr>
        <w:t xml:space="preserve"> </w:t>
      </w:r>
      <w:r w:rsidRPr="001412B7">
        <w:t>числе</w:t>
      </w:r>
      <w:r w:rsidRPr="001412B7">
        <w:rPr>
          <w:spacing w:val="30"/>
        </w:rPr>
        <w:t xml:space="preserve"> </w:t>
      </w:r>
      <w:r w:rsidRPr="001412B7">
        <w:t>совместно</w:t>
      </w:r>
      <w:r w:rsidRPr="001412B7">
        <w:rPr>
          <w:spacing w:val="35"/>
        </w:rPr>
        <w:t xml:space="preserve"> </w:t>
      </w:r>
      <w:r w:rsidRPr="001412B7">
        <w:t>с</w:t>
      </w:r>
      <w:r w:rsidRPr="001412B7">
        <w:rPr>
          <w:spacing w:val="-57"/>
        </w:rPr>
        <w:t xml:space="preserve"> </w:t>
      </w:r>
      <w:r w:rsidRPr="001412B7">
        <w:t>родителями</w:t>
      </w:r>
      <w:r w:rsidRPr="001412B7">
        <w:rPr>
          <w:spacing w:val="6"/>
        </w:rPr>
        <w:t xml:space="preserve"> </w:t>
      </w:r>
      <w:r w:rsidRPr="001412B7">
        <w:t>(законными</w:t>
      </w:r>
      <w:r w:rsidRPr="001412B7">
        <w:rPr>
          <w:spacing w:val="7"/>
        </w:rPr>
        <w:t xml:space="preserve"> </w:t>
      </w:r>
      <w:r w:rsidRPr="001412B7">
        <w:t>представителями)</w:t>
      </w:r>
      <w:r w:rsidRPr="001412B7">
        <w:rPr>
          <w:spacing w:val="8"/>
        </w:rPr>
        <w:t xml:space="preserve"> </w:t>
      </w:r>
      <w:r w:rsidRPr="001412B7">
        <w:t>обучающихся,</w:t>
      </w:r>
      <w:r w:rsidRPr="001412B7">
        <w:rPr>
          <w:spacing w:val="13"/>
        </w:rPr>
        <w:t xml:space="preserve"> </w:t>
      </w:r>
      <w:r w:rsidRPr="001412B7">
        <w:t>экскурсии,</w:t>
      </w:r>
      <w:r w:rsidRPr="001412B7">
        <w:rPr>
          <w:spacing w:val="12"/>
        </w:rPr>
        <w:t xml:space="preserve"> </w:t>
      </w:r>
      <w:r w:rsidRPr="001412B7">
        <w:t>походы</w:t>
      </w:r>
      <w:r w:rsidRPr="001412B7">
        <w:rPr>
          <w:spacing w:val="8"/>
        </w:rPr>
        <w:t xml:space="preserve"> </w:t>
      </w:r>
      <w:r w:rsidRPr="001412B7">
        <w:t>выходного</w:t>
      </w:r>
      <w:r w:rsidRPr="001412B7">
        <w:rPr>
          <w:spacing w:val="10"/>
        </w:rPr>
        <w:t xml:space="preserve"> </w:t>
      </w:r>
      <w:r>
        <w:t xml:space="preserve">дня: </w:t>
      </w:r>
      <w:r w:rsidRPr="001412B7">
        <w:t>в</w:t>
      </w:r>
      <w:r w:rsidRPr="001412B7">
        <w:rPr>
          <w:spacing w:val="-1"/>
        </w:rPr>
        <w:t xml:space="preserve"> </w:t>
      </w:r>
      <w:r w:rsidRPr="001412B7">
        <w:t>музей, картинную</w:t>
      </w:r>
      <w:r w:rsidRPr="001412B7">
        <w:rPr>
          <w:spacing w:val="-3"/>
        </w:rPr>
        <w:t xml:space="preserve"> </w:t>
      </w:r>
      <w:r w:rsidRPr="001412B7">
        <w:t>галерею, технопарк, на</w:t>
      </w:r>
      <w:r w:rsidRPr="001412B7">
        <w:rPr>
          <w:spacing w:val="-7"/>
        </w:rPr>
        <w:t xml:space="preserve"> </w:t>
      </w:r>
      <w:r w:rsidRPr="001412B7">
        <w:t>предприятие,</w:t>
      </w:r>
      <w:r w:rsidRPr="001412B7">
        <w:rPr>
          <w:spacing w:val="-4"/>
        </w:rPr>
        <w:t xml:space="preserve"> </w:t>
      </w:r>
      <w:r w:rsidRPr="001412B7">
        <w:t>природу</w:t>
      </w:r>
      <w:r w:rsidRPr="001412B7">
        <w:rPr>
          <w:spacing w:val="-11"/>
        </w:rPr>
        <w:t xml:space="preserve"> </w:t>
      </w:r>
      <w:r w:rsidRPr="001412B7">
        <w:t>и</w:t>
      </w:r>
      <w:r w:rsidRPr="001412B7">
        <w:rPr>
          <w:spacing w:val="-1"/>
        </w:rPr>
        <w:t xml:space="preserve"> </w:t>
      </w:r>
      <w:r w:rsidRPr="001412B7">
        <w:t>др.</w:t>
      </w:r>
      <w:r>
        <w:t>;</w:t>
      </w:r>
    </w:p>
    <w:p w:rsidR="001A5B40" w:rsidRPr="001412B7" w:rsidRDefault="001A5B40" w:rsidP="001A5B40">
      <w:pPr>
        <w:pStyle w:val="a3"/>
        <w:ind w:left="0" w:right="112" w:firstLine="851"/>
      </w:pPr>
      <w:r>
        <w:t xml:space="preserve">- </w:t>
      </w:r>
      <w:r w:rsidRPr="001412B7">
        <w:t>литературные,</w:t>
      </w:r>
      <w:r w:rsidRPr="001412B7">
        <w:rPr>
          <w:spacing w:val="1"/>
        </w:rPr>
        <w:t xml:space="preserve"> </w:t>
      </w:r>
      <w:r w:rsidRPr="001412B7">
        <w:t>исторические,</w:t>
      </w:r>
      <w:r w:rsidRPr="001412B7">
        <w:rPr>
          <w:spacing w:val="1"/>
        </w:rPr>
        <w:t xml:space="preserve"> </w:t>
      </w:r>
      <w:r w:rsidRPr="001412B7">
        <w:t>экологические</w:t>
      </w:r>
      <w:r w:rsidRPr="001412B7">
        <w:rPr>
          <w:spacing w:val="1"/>
        </w:rPr>
        <w:t xml:space="preserve"> </w:t>
      </w:r>
      <w:r w:rsidRPr="001412B7">
        <w:t>походы,</w:t>
      </w:r>
      <w:r w:rsidRPr="001412B7">
        <w:rPr>
          <w:spacing w:val="1"/>
        </w:rPr>
        <w:t xml:space="preserve"> </w:t>
      </w:r>
      <w:r w:rsidRPr="001412B7">
        <w:t>экспедиции,</w:t>
      </w:r>
      <w:r w:rsidRPr="001412B7">
        <w:rPr>
          <w:spacing w:val="1"/>
        </w:rPr>
        <w:t xml:space="preserve"> </w:t>
      </w:r>
      <w:r w:rsidRPr="001412B7">
        <w:t>организуемые</w:t>
      </w:r>
      <w:r w:rsidRPr="001412B7">
        <w:rPr>
          <w:spacing w:val="1"/>
        </w:rPr>
        <w:t xml:space="preserve"> </w:t>
      </w:r>
      <w:r w:rsidRPr="001412B7">
        <w:t>педагогами,</w:t>
      </w:r>
      <w:r w:rsidRPr="001412B7">
        <w:rPr>
          <w:spacing w:val="1"/>
        </w:rPr>
        <w:t xml:space="preserve"> </w:t>
      </w:r>
      <w:r w:rsidRPr="001412B7">
        <w:t>в</w:t>
      </w:r>
      <w:r w:rsidRPr="001412B7">
        <w:rPr>
          <w:spacing w:val="1"/>
        </w:rPr>
        <w:t xml:space="preserve"> </w:t>
      </w:r>
      <w:r w:rsidRPr="001412B7">
        <w:t>том</w:t>
      </w:r>
      <w:r w:rsidRPr="001412B7">
        <w:rPr>
          <w:spacing w:val="1"/>
        </w:rPr>
        <w:t xml:space="preserve"> </w:t>
      </w:r>
      <w:r w:rsidRPr="001412B7">
        <w:t>числе</w:t>
      </w:r>
      <w:r w:rsidRPr="001412B7">
        <w:rPr>
          <w:spacing w:val="1"/>
        </w:rPr>
        <w:t xml:space="preserve"> </w:t>
      </w:r>
      <w:r w:rsidRPr="001412B7">
        <w:t>совместно</w:t>
      </w:r>
      <w:r w:rsidRPr="001412B7">
        <w:rPr>
          <w:spacing w:val="1"/>
        </w:rPr>
        <w:t xml:space="preserve"> </w:t>
      </w:r>
      <w:r w:rsidRPr="001412B7">
        <w:t>с</w:t>
      </w:r>
      <w:r w:rsidRPr="001412B7">
        <w:rPr>
          <w:spacing w:val="1"/>
        </w:rPr>
        <w:t xml:space="preserve"> </w:t>
      </w:r>
      <w:r w:rsidRPr="001412B7">
        <w:t>родителями</w:t>
      </w:r>
      <w:r w:rsidRPr="001412B7">
        <w:rPr>
          <w:spacing w:val="1"/>
        </w:rPr>
        <w:t xml:space="preserve"> </w:t>
      </w:r>
      <w:r w:rsidRPr="001412B7">
        <w:t>(законными</w:t>
      </w:r>
      <w:r w:rsidRPr="001412B7">
        <w:rPr>
          <w:spacing w:val="1"/>
        </w:rPr>
        <w:t xml:space="preserve"> </w:t>
      </w:r>
      <w:r w:rsidRPr="001412B7">
        <w:t>представителями)</w:t>
      </w:r>
      <w:r w:rsidRPr="001412B7">
        <w:rPr>
          <w:spacing w:val="1"/>
        </w:rPr>
        <w:t xml:space="preserve"> </w:t>
      </w:r>
      <w:r w:rsidRPr="001412B7">
        <w:t>обучающихся, для изучения историко-культурных мест, событий, биографий проживавших в</w:t>
      </w:r>
      <w:r w:rsidRPr="001412B7">
        <w:rPr>
          <w:spacing w:val="1"/>
        </w:rPr>
        <w:t xml:space="preserve"> </w:t>
      </w:r>
      <w:r w:rsidRPr="001412B7">
        <w:t>этой</w:t>
      </w:r>
      <w:r w:rsidRPr="001412B7">
        <w:rPr>
          <w:spacing w:val="1"/>
        </w:rPr>
        <w:t xml:space="preserve"> </w:t>
      </w:r>
      <w:r w:rsidRPr="001412B7">
        <w:t>местности</w:t>
      </w:r>
      <w:r w:rsidRPr="001412B7">
        <w:rPr>
          <w:spacing w:val="1"/>
        </w:rPr>
        <w:t xml:space="preserve"> </w:t>
      </w:r>
      <w:r w:rsidRPr="001412B7">
        <w:t>российских</w:t>
      </w:r>
      <w:r w:rsidRPr="001412B7">
        <w:rPr>
          <w:spacing w:val="1"/>
        </w:rPr>
        <w:t xml:space="preserve"> </w:t>
      </w:r>
      <w:r w:rsidRPr="001412B7">
        <w:t>поэтов</w:t>
      </w:r>
      <w:r w:rsidRPr="001412B7">
        <w:rPr>
          <w:spacing w:val="1"/>
        </w:rPr>
        <w:t xml:space="preserve"> </w:t>
      </w:r>
      <w:r w:rsidRPr="001412B7">
        <w:t>и</w:t>
      </w:r>
      <w:r w:rsidRPr="001412B7">
        <w:rPr>
          <w:spacing w:val="1"/>
        </w:rPr>
        <w:t xml:space="preserve"> </w:t>
      </w:r>
      <w:r w:rsidRPr="001412B7">
        <w:t>писателей,</w:t>
      </w:r>
      <w:r w:rsidRPr="001412B7">
        <w:rPr>
          <w:spacing w:val="1"/>
        </w:rPr>
        <w:t xml:space="preserve"> </w:t>
      </w:r>
      <w:r w:rsidRPr="001412B7">
        <w:t>природных</w:t>
      </w:r>
      <w:r w:rsidRPr="001412B7">
        <w:rPr>
          <w:spacing w:val="1"/>
        </w:rPr>
        <w:t xml:space="preserve"> </w:t>
      </w:r>
      <w:r w:rsidRPr="001412B7">
        <w:t>и</w:t>
      </w:r>
      <w:r w:rsidRPr="001412B7">
        <w:rPr>
          <w:spacing w:val="1"/>
        </w:rPr>
        <w:t xml:space="preserve"> </w:t>
      </w:r>
      <w:r w:rsidRPr="001412B7">
        <w:t>историко-культурных</w:t>
      </w:r>
      <w:r w:rsidRPr="001412B7">
        <w:rPr>
          <w:spacing w:val="1"/>
        </w:rPr>
        <w:t xml:space="preserve"> </w:t>
      </w:r>
      <w:r w:rsidRPr="001412B7">
        <w:t>ландшафтов,</w:t>
      </w:r>
      <w:r w:rsidRPr="001412B7">
        <w:rPr>
          <w:spacing w:val="3"/>
        </w:rPr>
        <w:t xml:space="preserve"> </w:t>
      </w:r>
      <w:r w:rsidRPr="001412B7">
        <w:t>флоры</w:t>
      </w:r>
      <w:r w:rsidRPr="001412B7">
        <w:rPr>
          <w:spacing w:val="-1"/>
        </w:rPr>
        <w:t xml:space="preserve"> </w:t>
      </w:r>
      <w:r w:rsidRPr="001412B7">
        <w:t>и</w:t>
      </w:r>
      <w:r w:rsidRPr="001412B7">
        <w:rPr>
          <w:spacing w:val="3"/>
        </w:rPr>
        <w:t xml:space="preserve"> </w:t>
      </w:r>
      <w:r w:rsidRPr="001412B7">
        <w:t>фауны;</w:t>
      </w:r>
    </w:p>
    <w:p w:rsidR="001A5B40" w:rsidRPr="001412B7" w:rsidRDefault="001A5B40" w:rsidP="001A5B40">
      <w:pPr>
        <w:pStyle w:val="a3"/>
        <w:ind w:left="0" w:right="116" w:firstLine="851"/>
      </w:pPr>
      <w:r>
        <w:t xml:space="preserve">- </w:t>
      </w:r>
      <w:r w:rsidRPr="001412B7">
        <w:t>выездные события, включающие в себя комплекс коллективных творческих дел, в</w:t>
      </w:r>
      <w:r w:rsidRPr="001412B7">
        <w:rPr>
          <w:spacing w:val="1"/>
        </w:rPr>
        <w:t xml:space="preserve"> </w:t>
      </w:r>
      <w:r w:rsidRPr="001412B7">
        <w:t>процессе</w:t>
      </w:r>
      <w:r w:rsidRPr="001412B7">
        <w:rPr>
          <w:spacing w:val="1"/>
        </w:rPr>
        <w:t xml:space="preserve"> </w:t>
      </w:r>
      <w:r w:rsidRPr="001412B7">
        <w:t>которых</w:t>
      </w:r>
      <w:r w:rsidRPr="001412B7">
        <w:rPr>
          <w:spacing w:val="1"/>
        </w:rPr>
        <w:t xml:space="preserve"> </w:t>
      </w:r>
      <w:r w:rsidRPr="001412B7">
        <w:t>складывается</w:t>
      </w:r>
      <w:r w:rsidRPr="001412B7">
        <w:rPr>
          <w:spacing w:val="1"/>
        </w:rPr>
        <w:t xml:space="preserve"> </w:t>
      </w:r>
      <w:r w:rsidRPr="001412B7">
        <w:t>детско-взрослая</w:t>
      </w:r>
      <w:r w:rsidRPr="001412B7">
        <w:rPr>
          <w:spacing w:val="1"/>
        </w:rPr>
        <w:t xml:space="preserve"> </w:t>
      </w:r>
      <w:r w:rsidRPr="001412B7">
        <w:t>общность,</w:t>
      </w:r>
      <w:r w:rsidRPr="001412B7">
        <w:rPr>
          <w:spacing w:val="1"/>
        </w:rPr>
        <w:t xml:space="preserve"> </w:t>
      </w:r>
      <w:r w:rsidRPr="001412B7">
        <w:t>характеризующаяся</w:t>
      </w:r>
      <w:r w:rsidRPr="001412B7">
        <w:rPr>
          <w:spacing w:val="1"/>
        </w:rPr>
        <w:t xml:space="preserve"> </w:t>
      </w:r>
      <w:r w:rsidRPr="001412B7">
        <w:t>доверительными</w:t>
      </w:r>
      <w:r w:rsidRPr="001412B7">
        <w:rPr>
          <w:spacing w:val="1"/>
        </w:rPr>
        <w:t xml:space="preserve"> </w:t>
      </w:r>
      <w:r w:rsidRPr="001412B7">
        <w:t>взаимоотношениями,</w:t>
      </w:r>
      <w:r w:rsidRPr="001412B7">
        <w:rPr>
          <w:spacing w:val="1"/>
        </w:rPr>
        <w:t xml:space="preserve"> </w:t>
      </w:r>
      <w:r w:rsidRPr="001412B7">
        <w:t>ответственным</w:t>
      </w:r>
      <w:r w:rsidRPr="001412B7">
        <w:rPr>
          <w:spacing w:val="1"/>
        </w:rPr>
        <w:t xml:space="preserve"> </w:t>
      </w:r>
      <w:r w:rsidRPr="001412B7">
        <w:t>отношением</w:t>
      </w:r>
      <w:r w:rsidRPr="001412B7">
        <w:rPr>
          <w:spacing w:val="1"/>
        </w:rPr>
        <w:t xml:space="preserve"> </w:t>
      </w:r>
      <w:r w:rsidRPr="001412B7">
        <w:t>к</w:t>
      </w:r>
      <w:r w:rsidRPr="001412B7">
        <w:rPr>
          <w:spacing w:val="1"/>
        </w:rPr>
        <w:t xml:space="preserve"> </w:t>
      </w:r>
      <w:r w:rsidRPr="001412B7">
        <w:t>делу,</w:t>
      </w:r>
      <w:r w:rsidRPr="001412B7">
        <w:rPr>
          <w:spacing w:val="1"/>
        </w:rPr>
        <w:t xml:space="preserve"> </w:t>
      </w:r>
      <w:r w:rsidRPr="001412B7">
        <w:t>атмосферой</w:t>
      </w:r>
      <w:r w:rsidRPr="001412B7">
        <w:rPr>
          <w:spacing w:val="1"/>
        </w:rPr>
        <w:t xml:space="preserve"> </w:t>
      </w:r>
      <w:r w:rsidRPr="001412B7">
        <w:t>эмоционально-психологического</w:t>
      </w:r>
      <w:r w:rsidRPr="001412B7">
        <w:rPr>
          <w:spacing w:val="1"/>
        </w:rPr>
        <w:t xml:space="preserve"> </w:t>
      </w:r>
      <w:r w:rsidRPr="001412B7">
        <w:t>комфорта;</w:t>
      </w:r>
    </w:p>
    <w:p w:rsidR="001A5B40" w:rsidRPr="001412B7" w:rsidRDefault="001A5B40" w:rsidP="001A5B40">
      <w:pPr>
        <w:pStyle w:val="a3"/>
        <w:ind w:left="0" w:right="125" w:firstLine="851"/>
      </w:pPr>
      <w:r>
        <w:t xml:space="preserve">- </w:t>
      </w:r>
      <w:r w:rsidRPr="001412B7">
        <w:t>внешкольные</w:t>
      </w:r>
      <w:r w:rsidRPr="001412B7">
        <w:rPr>
          <w:spacing w:val="1"/>
        </w:rPr>
        <w:t xml:space="preserve"> </w:t>
      </w:r>
      <w:r w:rsidRPr="001412B7">
        <w:t>мероприятия,</w:t>
      </w:r>
      <w:r w:rsidRPr="001412B7">
        <w:rPr>
          <w:spacing w:val="1"/>
        </w:rPr>
        <w:t xml:space="preserve"> </w:t>
      </w:r>
      <w:r w:rsidRPr="001412B7">
        <w:t>в</w:t>
      </w:r>
      <w:r w:rsidRPr="001412B7">
        <w:rPr>
          <w:spacing w:val="1"/>
        </w:rPr>
        <w:t xml:space="preserve"> </w:t>
      </w:r>
      <w:r w:rsidRPr="001412B7">
        <w:t>том</w:t>
      </w:r>
      <w:r w:rsidRPr="001412B7">
        <w:rPr>
          <w:spacing w:val="1"/>
        </w:rPr>
        <w:t xml:space="preserve"> </w:t>
      </w:r>
      <w:r w:rsidRPr="001412B7">
        <w:t>числе организуемые</w:t>
      </w:r>
      <w:r w:rsidRPr="001412B7">
        <w:rPr>
          <w:spacing w:val="1"/>
        </w:rPr>
        <w:t xml:space="preserve"> </w:t>
      </w:r>
      <w:r w:rsidRPr="001412B7">
        <w:t>совместно</w:t>
      </w:r>
      <w:r w:rsidRPr="001412B7">
        <w:rPr>
          <w:spacing w:val="1"/>
        </w:rPr>
        <w:t xml:space="preserve"> </w:t>
      </w:r>
      <w:r w:rsidRPr="001412B7">
        <w:t>с</w:t>
      </w:r>
      <w:r w:rsidRPr="001412B7">
        <w:rPr>
          <w:spacing w:val="1"/>
        </w:rPr>
        <w:t xml:space="preserve"> </w:t>
      </w:r>
      <w:r w:rsidRPr="001412B7">
        <w:t>социальными</w:t>
      </w:r>
      <w:r w:rsidRPr="001412B7">
        <w:rPr>
          <w:spacing w:val="1"/>
        </w:rPr>
        <w:t xml:space="preserve"> </w:t>
      </w:r>
      <w:r w:rsidRPr="001412B7">
        <w:t>партнерами</w:t>
      </w:r>
      <w:r w:rsidRPr="001412B7">
        <w:rPr>
          <w:spacing w:val="1"/>
        </w:rPr>
        <w:t xml:space="preserve"> </w:t>
      </w:r>
      <w:r w:rsidRPr="001412B7">
        <w:t>школы,</w:t>
      </w:r>
      <w:r w:rsidRPr="001412B7">
        <w:rPr>
          <w:spacing w:val="1"/>
        </w:rPr>
        <w:t xml:space="preserve"> </w:t>
      </w:r>
      <w:r w:rsidRPr="001412B7">
        <w:t>с</w:t>
      </w:r>
      <w:r w:rsidRPr="001412B7">
        <w:rPr>
          <w:spacing w:val="1"/>
        </w:rPr>
        <w:t xml:space="preserve"> </w:t>
      </w:r>
      <w:r w:rsidRPr="001412B7">
        <w:t>привлечением</w:t>
      </w:r>
      <w:r w:rsidRPr="001412B7">
        <w:rPr>
          <w:spacing w:val="1"/>
        </w:rPr>
        <w:t xml:space="preserve"> </w:t>
      </w:r>
      <w:proofErr w:type="gramStart"/>
      <w:r w:rsidRPr="001412B7">
        <w:t>обучающихся</w:t>
      </w:r>
      <w:proofErr w:type="gramEnd"/>
      <w:r w:rsidRPr="001412B7">
        <w:rPr>
          <w:spacing w:val="1"/>
        </w:rPr>
        <w:t xml:space="preserve"> </w:t>
      </w:r>
      <w:r w:rsidRPr="001412B7">
        <w:t>к</w:t>
      </w:r>
      <w:r w:rsidRPr="001412B7">
        <w:rPr>
          <w:spacing w:val="1"/>
        </w:rPr>
        <w:t xml:space="preserve"> </w:t>
      </w:r>
      <w:r w:rsidRPr="001412B7">
        <w:t>их</w:t>
      </w:r>
      <w:r w:rsidRPr="001412B7">
        <w:rPr>
          <w:spacing w:val="1"/>
        </w:rPr>
        <w:t xml:space="preserve"> </w:t>
      </w:r>
      <w:r w:rsidRPr="001412B7">
        <w:t>планированию,</w:t>
      </w:r>
      <w:r w:rsidRPr="001412B7">
        <w:rPr>
          <w:spacing w:val="1"/>
        </w:rPr>
        <w:t xml:space="preserve"> </w:t>
      </w:r>
      <w:r w:rsidRPr="001412B7">
        <w:t>организации,</w:t>
      </w:r>
      <w:r w:rsidRPr="001412B7">
        <w:rPr>
          <w:spacing w:val="1"/>
        </w:rPr>
        <w:t xml:space="preserve"> </w:t>
      </w:r>
      <w:r w:rsidRPr="001412B7">
        <w:t>проведению,</w:t>
      </w:r>
      <w:r w:rsidRPr="001412B7">
        <w:rPr>
          <w:spacing w:val="3"/>
        </w:rPr>
        <w:t xml:space="preserve"> </w:t>
      </w:r>
      <w:r w:rsidRPr="001412B7">
        <w:t>анализу</w:t>
      </w:r>
      <w:r w:rsidRPr="001412B7">
        <w:rPr>
          <w:spacing w:val="-8"/>
        </w:rPr>
        <w:t xml:space="preserve"> </w:t>
      </w:r>
      <w:r w:rsidRPr="001412B7">
        <w:t>проведенного</w:t>
      </w:r>
      <w:r w:rsidRPr="001412B7">
        <w:rPr>
          <w:spacing w:val="2"/>
        </w:rPr>
        <w:t xml:space="preserve"> </w:t>
      </w:r>
      <w:r w:rsidRPr="001412B7">
        <w:t>мероприятия.</w:t>
      </w:r>
    </w:p>
    <w:p w:rsidR="001A5B40" w:rsidRDefault="001A5B40" w:rsidP="001A5B40">
      <w:pPr>
        <w:pStyle w:val="3"/>
        <w:spacing w:before="0"/>
        <w:ind w:firstLine="851"/>
        <w:rPr>
          <w:rFonts w:ascii="Times New Roman" w:hAnsi="Times New Roman"/>
          <w:sz w:val="24"/>
          <w:szCs w:val="24"/>
        </w:rPr>
      </w:pPr>
      <w:bookmarkStart w:id="20" w:name="Модуль_«Классное_руководство»"/>
      <w:bookmarkStart w:id="21" w:name="Модуль_«Внешкольные_мероприятия»"/>
      <w:bookmarkStart w:id="22" w:name="Модуль_«Предметно-пространственная_среда"/>
      <w:bookmarkEnd w:id="20"/>
      <w:bookmarkEnd w:id="21"/>
      <w:bookmarkEnd w:id="22"/>
    </w:p>
    <w:p w:rsidR="001A5B40" w:rsidRPr="00ED7FAC"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Модуль</w:t>
      </w:r>
      <w:r w:rsidRPr="001412B7">
        <w:rPr>
          <w:rFonts w:ascii="Times New Roman" w:hAnsi="Times New Roman"/>
          <w:spacing w:val="-6"/>
          <w:sz w:val="24"/>
          <w:szCs w:val="24"/>
        </w:rPr>
        <w:t xml:space="preserve"> </w:t>
      </w:r>
      <w:r w:rsidRPr="001412B7">
        <w:rPr>
          <w:rFonts w:ascii="Times New Roman" w:hAnsi="Times New Roman"/>
          <w:sz w:val="24"/>
          <w:szCs w:val="24"/>
        </w:rPr>
        <w:t>«Организация пр</w:t>
      </w:r>
      <w:r>
        <w:rPr>
          <w:rFonts w:ascii="Times New Roman" w:hAnsi="Times New Roman"/>
          <w:sz w:val="24"/>
          <w:szCs w:val="24"/>
        </w:rPr>
        <w:t>едметно-пространственной среды»</w:t>
      </w:r>
    </w:p>
    <w:p w:rsidR="001A5B40" w:rsidRPr="001412B7" w:rsidRDefault="001A5B40" w:rsidP="001A5B40">
      <w:pPr>
        <w:pStyle w:val="a3"/>
        <w:ind w:left="0" w:firstLine="851"/>
        <w:rPr>
          <w:i/>
        </w:rPr>
      </w:pPr>
      <w:bookmarkStart w:id="23" w:name="Реализация_воспитательного_потенциала_пр"/>
      <w:bookmarkEnd w:id="23"/>
      <w:r w:rsidRPr="001412B7">
        <w:t>Реализация</w:t>
      </w:r>
      <w:r w:rsidRPr="001412B7">
        <w:rPr>
          <w:spacing w:val="69"/>
        </w:rPr>
        <w:t xml:space="preserve"> </w:t>
      </w:r>
      <w:r w:rsidRPr="001412B7">
        <w:t>воспитательного</w:t>
      </w:r>
      <w:r w:rsidRPr="001412B7">
        <w:rPr>
          <w:spacing w:val="73"/>
        </w:rPr>
        <w:t xml:space="preserve"> </w:t>
      </w:r>
      <w:r w:rsidRPr="001412B7">
        <w:t>потенциала</w:t>
      </w:r>
      <w:r w:rsidRPr="001412B7">
        <w:rPr>
          <w:spacing w:val="68"/>
        </w:rPr>
        <w:t xml:space="preserve"> </w:t>
      </w:r>
      <w:r w:rsidRPr="001412B7">
        <w:t>предметно-пространственной</w:t>
      </w:r>
      <w:r w:rsidRPr="001412B7">
        <w:rPr>
          <w:spacing w:val="74"/>
        </w:rPr>
        <w:t xml:space="preserve"> </w:t>
      </w:r>
      <w:r w:rsidRPr="001412B7">
        <w:t>среды</w:t>
      </w:r>
      <w:r w:rsidRPr="001412B7">
        <w:rPr>
          <w:spacing w:val="75"/>
        </w:rPr>
        <w:t xml:space="preserve"> </w:t>
      </w:r>
      <w:r w:rsidRPr="001412B7">
        <w:t>МБОУ «Средняя общеобразовательная школа №</w:t>
      </w:r>
      <w:r w:rsidRPr="001412B7">
        <w:rPr>
          <w:spacing w:val="1"/>
        </w:rPr>
        <w:t xml:space="preserve"> </w:t>
      </w:r>
      <w:r w:rsidRPr="001412B7">
        <w:t>27</w:t>
      </w:r>
      <w:r w:rsidRPr="001412B7">
        <w:rPr>
          <w:spacing w:val="1"/>
        </w:rPr>
        <w:t xml:space="preserve"> </w:t>
      </w:r>
      <w:r w:rsidRPr="001412B7">
        <w:t>им. А.А. Дейнеки» предусматривает</w:t>
      </w:r>
      <w:r w:rsidRPr="001412B7">
        <w:rPr>
          <w:i/>
        </w:rPr>
        <w:t>:</w:t>
      </w:r>
    </w:p>
    <w:p w:rsidR="001A5B40" w:rsidRPr="001412B7" w:rsidRDefault="001A5B40" w:rsidP="001A5B40">
      <w:pPr>
        <w:pStyle w:val="a3"/>
        <w:ind w:left="0" w:right="120" w:firstLine="851"/>
      </w:pPr>
      <w:r>
        <w:t xml:space="preserve">- </w:t>
      </w:r>
      <w:r w:rsidRPr="001412B7">
        <w:t>оформление</w:t>
      </w:r>
      <w:r w:rsidRPr="001412B7">
        <w:rPr>
          <w:spacing w:val="1"/>
        </w:rPr>
        <w:t xml:space="preserve"> </w:t>
      </w:r>
      <w:r w:rsidRPr="001412B7">
        <w:t>внешнего</w:t>
      </w:r>
      <w:r w:rsidRPr="001412B7">
        <w:rPr>
          <w:spacing w:val="1"/>
        </w:rPr>
        <w:t xml:space="preserve"> </w:t>
      </w:r>
      <w:r w:rsidRPr="001412B7">
        <w:t>вида,</w:t>
      </w:r>
      <w:r w:rsidRPr="001412B7">
        <w:rPr>
          <w:spacing w:val="1"/>
        </w:rPr>
        <w:t xml:space="preserve"> </w:t>
      </w:r>
      <w:r w:rsidRPr="001412B7">
        <w:t>фасада,</w:t>
      </w:r>
      <w:r w:rsidRPr="001412B7">
        <w:rPr>
          <w:spacing w:val="1"/>
        </w:rPr>
        <w:t xml:space="preserve"> </w:t>
      </w:r>
      <w:r w:rsidRPr="001412B7">
        <w:t>холла</w:t>
      </w:r>
      <w:r w:rsidRPr="001412B7">
        <w:rPr>
          <w:spacing w:val="1"/>
        </w:rPr>
        <w:t xml:space="preserve"> </w:t>
      </w:r>
      <w:r w:rsidRPr="001412B7">
        <w:t>при</w:t>
      </w:r>
      <w:r w:rsidRPr="001412B7">
        <w:rPr>
          <w:spacing w:val="1"/>
        </w:rPr>
        <w:t xml:space="preserve"> </w:t>
      </w:r>
      <w:r w:rsidRPr="001412B7">
        <w:t>входе</w:t>
      </w:r>
      <w:r w:rsidRPr="001412B7">
        <w:rPr>
          <w:spacing w:val="1"/>
        </w:rPr>
        <w:t xml:space="preserve"> </w:t>
      </w:r>
      <w:r w:rsidRPr="001412B7">
        <w:t>здание</w:t>
      </w:r>
      <w:r w:rsidRPr="001412B7">
        <w:rPr>
          <w:spacing w:val="61"/>
        </w:rPr>
        <w:t xml:space="preserve"> </w:t>
      </w:r>
      <w:r w:rsidRPr="001412B7">
        <w:t>школы</w:t>
      </w:r>
      <w:r w:rsidRPr="001412B7">
        <w:rPr>
          <w:spacing w:val="1"/>
        </w:rPr>
        <w:t xml:space="preserve"> </w:t>
      </w:r>
      <w:r w:rsidRPr="001412B7">
        <w:t>государственной</w:t>
      </w:r>
      <w:r w:rsidRPr="001412B7">
        <w:rPr>
          <w:spacing w:val="1"/>
        </w:rPr>
        <w:t xml:space="preserve"> </w:t>
      </w:r>
      <w:r w:rsidRPr="001412B7">
        <w:t>символикой</w:t>
      </w:r>
      <w:r w:rsidRPr="001412B7">
        <w:rPr>
          <w:spacing w:val="1"/>
        </w:rPr>
        <w:t xml:space="preserve"> </w:t>
      </w:r>
      <w:r w:rsidRPr="001412B7">
        <w:t>Российской</w:t>
      </w:r>
      <w:r w:rsidRPr="001412B7">
        <w:rPr>
          <w:spacing w:val="1"/>
        </w:rPr>
        <w:t xml:space="preserve"> </w:t>
      </w:r>
      <w:r w:rsidRPr="001412B7">
        <w:t>Федерации,</w:t>
      </w:r>
      <w:r w:rsidRPr="001412B7">
        <w:rPr>
          <w:spacing w:val="1"/>
        </w:rPr>
        <w:t xml:space="preserve"> </w:t>
      </w:r>
      <w:r w:rsidRPr="001412B7">
        <w:t>Курской</w:t>
      </w:r>
      <w:r w:rsidRPr="001412B7">
        <w:rPr>
          <w:spacing w:val="1"/>
        </w:rPr>
        <w:t xml:space="preserve"> </w:t>
      </w:r>
      <w:r w:rsidRPr="001412B7">
        <w:t>области</w:t>
      </w:r>
      <w:r w:rsidRPr="001412B7">
        <w:rPr>
          <w:spacing w:val="1"/>
        </w:rPr>
        <w:t xml:space="preserve"> </w:t>
      </w:r>
      <w:r w:rsidRPr="001412B7">
        <w:t>и</w:t>
      </w:r>
      <w:r w:rsidRPr="001412B7">
        <w:rPr>
          <w:spacing w:val="1"/>
        </w:rPr>
        <w:t xml:space="preserve"> </w:t>
      </w:r>
      <w:r w:rsidRPr="001412B7">
        <w:t>города</w:t>
      </w:r>
      <w:r w:rsidRPr="001412B7">
        <w:rPr>
          <w:spacing w:val="1"/>
        </w:rPr>
        <w:t xml:space="preserve"> </w:t>
      </w:r>
      <w:r w:rsidRPr="001412B7">
        <w:t>Курска</w:t>
      </w:r>
      <w:r w:rsidRPr="001412B7">
        <w:rPr>
          <w:spacing w:val="1"/>
        </w:rPr>
        <w:t xml:space="preserve"> </w:t>
      </w:r>
      <w:r w:rsidRPr="001412B7">
        <w:t>(флаг,</w:t>
      </w:r>
      <w:r w:rsidRPr="001412B7">
        <w:rPr>
          <w:spacing w:val="-2"/>
        </w:rPr>
        <w:t xml:space="preserve"> </w:t>
      </w:r>
      <w:r w:rsidRPr="001412B7">
        <w:t>герб,</w:t>
      </w:r>
      <w:r w:rsidRPr="001412B7">
        <w:rPr>
          <w:spacing w:val="-1"/>
        </w:rPr>
        <w:t xml:space="preserve"> </w:t>
      </w:r>
      <w:r w:rsidRPr="001412B7">
        <w:t>гимн);</w:t>
      </w:r>
    </w:p>
    <w:p w:rsidR="001A5B40" w:rsidRPr="001412B7" w:rsidRDefault="001A5B40" w:rsidP="001A5B40">
      <w:pPr>
        <w:pStyle w:val="a3"/>
        <w:ind w:left="0" w:right="123" w:firstLine="851"/>
      </w:pPr>
      <w:r>
        <w:t xml:space="preserve">- </w:t>
      </w:r>
      <w:r w:rsidRPr="001412B7">
        <w:t>карты</w:t>
      </w:r>
      <w:r w:rsidRPr="001412B7">
        <w:rPr>
          <w:spacing w:val="1"/>
        </w:rPr>
        <w:t xml:space="preserve"> </w:t>
      </w:r>
      <w:r w:rsidRPr="001412B7">
        <w:t>России,</w:t>
      </w:r>
      <w:r w:rsidRPr="001412B7">
        <w:rPr>
          <w:spacing w:val="1"/>
        </w:rPr>
        <w:t xml:space="preserve"> </w:t>
      </w:r>
      <w:r w:rsidRPr="001412B7">
        <w:t>Курской</w:t>
      </w:r>
      <w:r w:rsidRPr="001412B7">
        <w:rPr>
          <w:spacing w:val="1"/>
        </w:rPr>
        <w:t xml:space="preserve"> </w:t>
      </w:r>
      <w:r w:rsidRPr="001412B7">
        <w:t>области,</w:t>
      </w:r>
      <w:r w:rsidRPr="001412B7">
        <w:rPr>
          <w:spacing w:val="1"/>
        </w:rPr>
        <w:t xml:space="preserve"> </w:t>
      </w:r>
      <w:r w:rsidRPr="001412B7">
        <w:t>города</w:t>
      </w:r>
      <w:r w:rsidRPr="001412B7">
        <w:rPr>
          <w:spacing w:val="1"/>
        </w:rPr>
        <w:t xml:space="preserve"> </w:t>
      </w:r>
      <w:r w:rsidRPr="001412B7">
        <w:t>Курска</w:t>
      </w:r>
      <w:r w:rsidRPr="001412B7">
        <w:rPr>
          <w:spacing w:val="1"/>
        </w:rPr>
        <w:t xml:space="preserve"> </w:t>
      </w:r>
      <w:r w:rsidRPr="001412B7">
        <w:t>с</w:t>
      </w:r>
      <w:r w:rsidRPr="001412B7">
        <w:rPr>
          <w:spacing w:val="1"/>
        </w:rPr>
        <w:t xml:space="preserve"> </w:t>
      </w:r>
      <w:r w:rsidRPr="001412B7">
        <w:t>изображениями</w:t>
      </w:r>
      <w:r w:rsidRPr="001412B7">
        <w:rPr>
          <w:spacing w:val="1"/>
        </w:rPr>
        <w:t xml:space="preserve"> </w:t>
      </w:r>
      <w:r w:rsidRPr="001412B7">
        <w:t>значимых</w:t>
      </w:r>
      <w:r w:rsidRPr="001412B7">
        <w:rPr>
          <w:spacing w:val="1"/>
        </w:rPr>
        <w:t xml:space="preserve"> </w:t>
      </w:r>
      <w:r w:rsidRPr="001412B7">
        <w:t>культурных</w:t>
      </w:r>
      <w:r w:rsidRPr="001412B7">
        <w:rPr>
          <w:spacing w:val="-4"/>
        </w:rPr>
        <w:t xml:space="preserve"> </w:t>
      </w:r>
      <w:r>
        <w:t>объектов;</w:t>
      </w:r>
    </w:p>
    <w:p w:rsidR="001A5B40" w:rsidRPr="001412B7" w:rsidRDefault="001A5B40" w:rsidP="001A5B40">
      <w:pPr>
        <w:pStyle w:val="a3"/>
        <w:ind w:left="0" w:right="119" w:firstLine="851"/>
      </w:pPr>
      <w:r>
        <w:t xml:space="preserve">- </w:t>
      </w:r>
      <w:r w:rsidRPr="001412B7">
        <w:t>художественные изображения, представленные фотографическими изображениями</w:t>
      </w:r>
      <w:r w:rsidRPr="001412B7">
        <w:rPr>
          <w:spacing w:val="1"/>
        </w:rPr>
        <w:t xml:space="preserve"> </w:t>
      </w:r>
      <w:r w:rsidRPr="001412B7">
        <w:t>исторического</w:t>
      </w:r>
      <w:r w:rsidRPr="001412B7">
        <w:rPr>
          <w:spacing w:val="1"/>
        </w:rPr>
        <w:t xml:space="preserve"> </w:t>
      </w:r>
      <w:r w:rsidRPr="001412B7">
        <w:t>Курска;</w:t>
      </w:r>
    </w:p>
    <w:p w:rsidR="001A5B40" w:rsidRPr="001412B7" w:rsidRDefault="001A5B40" w:rsidP="001A5B40">
      <w:pPr>
        <w:pStyle w:val="a3"/>
        <w:ind w:left="0" w:right="126" w:firstLine="851"/>
      </w:pPr>
      <w:r>
        <w:t xml:space="preserve">- </w:t>
      </w:r>
      <w:r w:rsidRPr="001412B7">
        <w:t>портреты</w:t>
      </w:r>
      <w:r w:rsidRPr="001412B7">
        <w:rPr>
          <w:spacing w:val="1"/>
        </w:rPr>
        <w:t xml:space="preserve"> </w:t>
      </w:r>
      <w:r w:rsidRPr="001412B7">
        <w:t>выдающихся</w:t>
      </w:r>
      <w:r w:rsidRPr="001412B7">
        <w:rPr>
          <w:spacing w:val="1"/>
        </w:rPr>
        <w:t xml:space="preserve"> </w:t>
      </w:r>
      <w:r w:rsidRPr="001412B7">
        <w:t>деятелей</w:t>
      </w:r>
      <w:r w:rsidRPr="001412B7">
        <w:rPr>
          <w:spacing w:val="1"/>
        </w:rPr>
        <w:t xml:space="preserve"> </w:t>
      </w:r>
      <w:r w:rsidRPr="001412B7">
        <w:t>культуры</w:t>
      </w:r>
      <w:r w:rsidRPr="001412B7">
        <w:rPr>
          <w:spacing w:val="1"/>
        </w:rPr>
        <w:t xml:space="preserve"> </w:t>
      </w:r>
      <w:r w:rsidRPr="001412B7">
        <w:t>(художественного</w:t>
      </w:r>
      <w:r w:rsidRPr="001412B7">
        <w:rPr>
          <w:spacing w:val="1"/>
        </w:rPr>
        <w:t xml:space="preserve"> </w:t>
      </w:r>
      <w:r w:rsidRPr="001412B7">
        <w:t>и</w:t>
      </w:r>
      <w:r w:rsidRPr="001412B7">
        <w:rPr>
          <w:spacing w:val="1"/>
        </w:rPr>
        <w:t xml:space="preserve"> </w:t>
      </w:r>
      <w:r w:rsidRPr="001412B7">
        <w:t>театрального</w:t>
      </w:r>
      <w:r w:rsidRPr="001412B7">
        <w:rPr>
          <w:spacing w:val="1"/>
        </w:rPr>
        <w:t xml:space="preserve"> </w:t>
      </w:r>
      <w:r w:rsidRPr="001412B7">
        <w:t>искусства);</w:t>
      </w:r>
    </w:p>
    <w:p w:rsidR="001A5B40" w:rsidRPr="001412B7" w:rsidRDefault="001A5B40" w:rsidP="001A5B40">
      <w:pPr>
        <w:pStyle w:val="a3"/>
        <w:ind w:left="0" w:right="110" w:firstLine="851"/>
      </w:pPr>
      <w:r>
        <w:t xml:space="preserve">- </w:t>
      </w:r>
      <w:r w:rsidRPr="001412B7">
        <w:t>звуковое</w:t>
      </w:r>
      <w:r w:rsidRPr="001412B7">
        <w:rPr>
          <w:spacing w:val="1"/>
        </w:rPr>
        <w:t xml:space="preserve"> </w:t>
      </w:r>
      <w:r w:rsidRPr="001412B7">
        <w:t>пространство</w:t>
      </w:r>
      <w:r w:rsidRPr="001412B7">
        <w:rPr>
          <w:spacing w:val="1"/>
        </w:rPr>
        <w:t xml:space="preserve"> </w:t>
      </w:r>
      <w:r w:rsidRPr="001412B7">
        <w:t>в</w:t>
      </w:r>
      <w:r w:rsidRPr="001412B7">
        <w:rPr>
          <w:spacing w:val="1"/>
        </w:rPr>
        <w:t xml:space="preserve"> </w:t>
      </w:r>
      <w:r w:rsidRPr="001412B7">
        <w:t>школе</w:t>
      </w:r>
      <w:r w:rsidRPr="001412B7">
        <w:rPr>
          <w:spacing w:val="1"/>
        </w:rPr>
        <w:t xml:space="preserve"> </w:t>
      </w:r>
      <w:r w:rsidRPr="001412B7">
        <w:t>–</w:t>
      </w:r>
      <w:r w:rsidRPr="001412B7">
        <w:rPr>
          <w:spacing w:val="1"/>
        </w:rPr>
        <w:t xml:space="preserve"> </w:t>
      </w:r>
      <w:r w:rsidRPr="001412B7">
        <w:t>работа</w:t>
      </w:r>
      <w:r w:rsidRPr="001412B7">
        <w:rPr>
          <w:spacing w:val="1"/>
        </w:rPr>
        <w:t xml:space="preserve"> </w:t>
      </w:r>
      <w:r w:rsidRPr="001412B7">
        <w:t>школьного</w:t>
      </w:r>
      <w:r w:rsidRPr="001412B7">
        <w:rPr>
          <w:spacing w:val="1"/>
        </w:rPr>
        <w:t xml:space="preserve"> </w:t>
      </w:r>
      <w:r w:rsidRPr="001412B7">
        <w:t>радио</w:t>
      </w:r>
      <w:r w:rsidRPr="001412B7">
        <w:rPr>
          <w:spacing w:val="1"/>
        </w:rPr>
        <w:t xml:space="preserve"> </w:t>
      </w:r>
      <w:r w:rsidRPr="001412B7">
        <w:t>(</w:t>
      </w:r>
      <w:proofErr w:type="gramStart"/>
      <w:r w:rsidRPr="001412B7">
        <w:t>радио-линейки</w:t>
      </w:r>
      <w:proofErr w:type="gramEnd"/>
      <w:r w:rsidRPr="001412B7">
        <w:t>),</w:t>
      </w:r>
      <w:r w:rsidRPr="001412B7">
        <w:rPr>
          <w:spacing w:val="1"/>
        </w:rPr>
        <w:t xml:space="preserve"> </w:t>
      </w:r>
      <w:r w:rsidRPr="001412B7">
        <w:t>духовно-нравственной, гражданско-патриотической воспитательной и профориентационной</w:t>
      </w:r>
      <w:r w:rsidRPr="001412B7">
        <w:rPr>
          <w:spacing w:val="1"/>
        </w:rPr>
        <w:t xml:space="preserve"> </w:t>
      </w:r>
      <w:r w:rsidRPr="001412B7">
        <w:t>направленности,</w:t>
      </w:r>
      <w:r w:rsidRPr="001412B7">
        <w:rPr>
          <w:spacing w:val="3"/>
        </w:rPr>
        <w:t xml:space="preserve"> </w:t>
      </w:r>
      <w:r w:rsidRPr="001412B7">
        <w:t>исполнение</w:t>
      </w:r>
      <w:r w:rsidRPr="001412B7">
        <w:rPr>
          <w:spacing w:val="-4"/>
        </w:rPr>
        <w:t xml:space="preserve"> </w:t>
      </w:r>
      <w:r w:rsidRPr="001412B7">
        <w:t>гимна</w:t>
      </w:r>
      <w:r w:rsidRPr="001412B7">
        <w:rPr>
          <w:spacing w:val="1"/>
        </w:rPr>
        <w:t xml:space="preserve"> </w:t>
      </w:r>
      <w:r w:rsidRPr="001412B7">
        <w:t>РФ</w:t>
      </w:r>
      <w:r w:rsidRPr="001412B7">
        <w:rPr>
          <w:spacing w:val="3"/>
        </w:rPr>
        <w:t xml:space="preserve"> </w:t>
      </w:r>
      <w:r w:rsidRPr="001412B7">
        <w:t>и</w:t>
      </w:r>
      <w:r w:rsidRPr="001412B7">
        <w:rPr>
          <w:spacing w:val="-2"/>
        </w:rPr>
        <w:t xml:space="preserve"> </w:t>
      </w:r>
      <w:r w:rsidRPr="001412B7">
        <w:t>Курска;</w:t>
      </w:r>
    </w:p>
    <w:p w:rsidR="001A5B40" w:rsidRPr="001412B7" w:rsidRDefault="001A5B40" w:rsidP="001A5B40">
      <w:pPr>
        <w:pStyle w:val="a3"/>
        <w:ind w:left="0" w:right="115" w:firstLine="851"/>
      </w:pPr>
      <w:r>
        <w:t xml:space="preserve">- </w:t>
      </w:r>
      <w:r w:rsidRPr="001412B7">
        <w:t>оформление новостных стендов в школьных помещениях, содержащие в доступной,</w:t>
      </w:r>
      <w:r w:rsidRPr="001412B7">
        <w:rPr>
          <w:spacing w:val="-57"/>
        </w:rPr>
        <w:t xml:space="preserve"> </w:t>
      </w:r>
      <w:r w:rsidRPr="001412B7">
        <w:t>привлекательной форме новостную информацию позитивного гражданско-патриотического,</w:t>
      </w:r>
      <w:r w:rsidRPr="001412B7">
        <w:rPr>
          <w:spacing w:val="1"/>
        </w:rPr>
        <w:t xml:space="preserve"> </w:t>
      </w:r>
      <w:r w:rsidRPr="001412B7">
        <w:t>духовно-нравственного содержания,</w:t>
      </w:r>
      <w:r w:rsidRPr="001412B7">
        <w:rPr>
          <w:spacing w:val="-2"/>
        </w:rPr>
        <w:t xml:space="preserve"> </w:t>
      </w:r>
      <w:r w:rsidRPr="001412B7">
        <w:t>поздравления</w:t>
      </w:r>
      <w:r w:rsidRPr="001412B7">
        <w:rPr>
          <w:spacing w:val="1"/>
        </w:rPr>
        <w:t xml:space="preserve"> </w:t>
      </w:r>
      <w:r w:rsidRPr="001412B7">
        <w:t>педагогов</w:t>
      </w:r>
      <w:r w:rsidRPr="001412B7">
        <w:rPr>
          <w:spacing w:val="-3"/>
        </w:rPr>
        <w:t xml:space="preserve"> </w:t>
      </w:r>
      <w:r w:rsidRPr="001412B7">
        <w:t>и</w:t>
      </w:r>
      <w:r w:rsidRPr="001412B7">
        <w:rPr>
          <w:spacing w:val="-3"/>
        </w:rPr>
        <w:t xml:space="preserve"> </w:t>
      </w:r>
      <w:r w:rsidRPr="001412B7">
        <w:t>обучающихся</w:t>
      </w:r>
      <w:r w:rsidRPr="001412B7">
        <w:rPr>
          <w:spacing w:val="1"/>
        </w:rPr>
        <w:t xml:space="preserve"> </w:t>
      </w:r>
      <w:r w:rsidRPr="001412B7">
        <w:t>и</w:t>
      </w:r>
      <w:r w:rsidRPr="001412B7">
        <w:rPr>
          <w:spacing w:val="1"/>
        </w:rPr>
        <w:t xml:space="preserve"> </w:t>
      </w:r>
      <w:r w:rsidRPr="001412B7">
        <w:t>т.п.;</w:t>
      </w:r>
    </w:p>
    <w:p w:rsidR="001A5B40" w:rsidRPr="001412B7" w:rsidRDefault="001A5B40" w:rsidP="001A5B40">
      <w:pPr>
        <w:pStyle w:val="a3"/>
        <w:ind w:left="0" w:right="111" w:firstLine="851"/>
      </w:pPr>
      <w:r>
        <w:t xml:space="preserve">- </w:t>
      </w:r>
      <w:r w:rsidRPr="001412B7">
        <w:t>размещение</w:t>
      </w:r>
      <w:r w:rsidRPr="001412B7">
        <w:rPr>
          <w:spacing w:val="1"/>
        </w:rPr>
        <w:t xml:space="preserve"> </w:t>
      </w:r>
      <w:r w:rsidRPr="001412B7">
        <w:t>регулярно</w:t>
      </w:r>
      <w:r w:rsidRPr="001412B7">
        <w:rPr>
          <w:spacing w:val="1"/>
        </w:rPr>
        <w:t xml:space="preserve"> </w:t>
      </w:r>
      <w:r w:rsidRPr="001412B7">
        <w:t>сменяемых</w:t>
      </w:r>
      <w:r w:rsidRPr="001412B7">
        <w:rPr>
          <w:spacing w:val="1"/>
        </w:rPr>
        <w:t xml:space="preserve"> </w:t>
      </w:r>
      <w:r w:rsidRPr="001412B7">
        <w:t>экспозиций-вернисажей</w:t>
      </w:r>
      <w:r w:rsidRPr="001412B7">
        <w:rPr>
          <w:spacing w:val="1"/>
        </w:rPr>
        <w:t xml:space="preserve"> </w:t>
      </w:r>
      <w:r w:rsidRPr="001412B7">
        <w:t>творческих</w:t>
      </w:r>
      <w:r w:rsidRPr="001412B7">
        <w:rPr>
          <w:spacing w:val="1"/>
        </w:rPr>
        <w:t xml:space="preserve"> </w:t>
      </w:r>
      <w:r w:rsidRPr="001412B7">
        <w:t>работ</w:t>
      </w:r>
      <w:r w:rsidRPr="001412B7">
        <w:rPr>
          <w:spacing w:val="1"/>
        </w:rPr>
        <w:t xml:space="preserve"> </w:t>
      </w:r>
      <w:r w:rsidRPr="001412B7">
        <w:t>обучающихся и педагогов, демонстрирующих их способности, знакомящих с работами друг</w:t>
      </w:r>
      <w:r w:rsidRPr="001412B7">
        <w:rPr>
          <w:spacing w:val="1"/>
        </w:rPr>
        <w:t xml:space="preserve"> </w:t>
      </w:r>
      <w:r w:rsidRPr="001412B7">
        <w:t>друга,</w:t>
      </w:r>
      <w:r w:rsidRPr="001412B7">
        <w:rPr>
          <w:spacing w:val="3"/>
        </w:rPr>
        <w:t xml:space="preserve"> </w:t>
      </w:r>
      <w:r w:rsidRPr="001412B7">
        <w:t>фотоотчетов</w:t>
      </w:r>
      <w:r w:rsidRPr="001412B7">
        <w:rPr>
          <w:spacing w:val="-6"/>
        </w:rPr>
        <w:t xml:space="preserve"> </w:t>
      </w:r>
      <w:r w:rsidRPr="001412B7">
        <w:t>об интересных</w:t>
      </w:r>
      <w:r w:rsidRPr="001412B7">
        <w:rPr>
          <w:spacing w:val="-3"/>
        </w:rPr>
        <w:t xml:space="preserve"> </w:t>
      </w:r>
      <w:r w:rsidRPr="001412B7">
        <w:t>событиях</w:t>
      </w:r>
      <w:r w:rsidRPr="001412B7">
        <w:rPr>
          <w:spacing w:val="-3"/>
        </w:rPr>
        <w:t xml:space="preserve"> </w:t>
      </w:r>
      <w:r w:rsidRPr="001412B7">
        <w:t>в</w:t>
      </w:r>
      <w:r w:rsidRPr="001412B7">
        <w:rPr>
          <w:spacing w:val="-1"/>
        </w:rPr>
        <w:t xml:space="preserve"> </w:t>
      </w:r>
      <w:r w:rsidRPr="001412B7">
        <w:t>школе</w:t>
      </w:r>
      <w:r w:rsidRPr="001412B7">
        <w:rPr>
          <w:spacing w:val="-5"/>
        </w:rPr>
        <w:t xml:space="preserve"> </w:t>
      </w:r>
      <w:r w:rsidRPr="001412B7">
        <w:t>и</w:t>
      </w:r>
      <w:r w:rsidRPr="001412B7">
        <w:rPr>
          <w:spacing w:val="-2"/>
        </w:rPr>
        <w:t xml:space="preserve"> </w:t>
      </w:r>
      <w:r w:rsidRPr="001412B7">
        <w:t>в</w:t>
      </w:r>
      <w:r w:rsidRPr="001412B7">
        <w:rPr>
          <w:spacing w:val="-1"/>
        </w:rPr>
        <w:t xml:space="preserve"> </w:t>
      </w:r>
      <w:r w:rsidRPr="001412B7">
        <w:t>городе;</w:t>
      </w:r>
    </w:p>
    <w:p w:rsidR="001A5B40" w:rsidRPr="001412B7" w:rsidRDefault="001A5B40" w:rsidP="001A5B40">
      <w:pPr>
        <w:pStyle w:val="a3"/>
        <w:ind w:left="0" w:right="116" w:firstLine="851"/>
      </w:pPr>
      <w:r>
        <w:t xml:space="preserve">- </w:t>
      </w:r>
      <w:r w:rsidRPr="001412B7">
        <w:t>благоустройство,</w:t>
      </w:r>
      <w:r w:rsidRPr="001412B7">
        <w:rPr>
          <w:spacing w:val="1"/>
        </w:rPr>
        <w:t xml:space="preserve"> </w:t>
      </w:r>
      <w:r w:rsidRPr="001412B7">
        <w:t>озеленение</w:t>
      </w:r>
      <w:r w:rsidRPr="001412B7">
        <w:rPr>
          <w:spacing w:val="1"/>
        </w:rPr>
        <w:t xml:space="preserve"> </w:t>
      </w:r>
      <w:r w:rsidRPr="001412B7">
        <w:t>пришкольной</w:t>
      </w:r>
      <w:r w:rsidRPr="001412B7">
        <w:rPr>
          <w:spacing w:val="1"/>
        </w:rPr>
        <w:t xml:space="preserve"> </w:t>
      </w:r>
      <w:r w:rsidRPr="001412B7">
        <w:t>территории,</w:t>
      </w:r>
      <w:r w:rsidRPr="001412B7">
        <w:rPr>
          <w:spacing w:val="1"/>
        </w:rPr>
        <w:t xml:space="preserve"> </w:t>
      </w:r>
      <w:r w:rsidRPr="001412B7">
        <w:t>спортивных</w:t>
      </w:r>
      <w:r w:rsidRPr="001412B7">
        <w:rPr>
          <w:spacing w:val="1"/>
        </w:rPr>
        <w:t xml:space="preserve"> </w:t>
      </w:r>
      <w:r w:rsidRPr="001412B7">
        <w:t>и</w:t>
      </w:r>
      <w:r w:rsidRPr="001412B7">
        <w:rPr>
          <w:spacing w:val="1"/>
        </w:rPr>
        <w:t xml:space="preserve"> </w:t>
      </w:r>
      <w:r w:rsidRPr="001412B7">
        <w:t>игровых</w:t>
      </w:r>
      <w:r w:rsidRPr="001412B7">
        <w:rPr>
          <w:spacing w:val="1"/>
        </w:rPr>
        <w:t xml:space="preserve"> </w:t>
      </w:r>
      <w:r w:rsidRPr="001412B7">
        <w:t>площадок, доступных и безопасных оздоровительно-рекреационных зон, свободное, игровое</w:t>
      </w:r>
      <w:r w:rsidRPr="001412B7">
        <w:rPr>
          <w:spacing w:val="1"/>
        </w:rPr>
        <w:t xml:space="preserve"> </w:t>
      </w:r>
      <w:r w:rsidRPr="001412B7">
        <w:t>пространство</w:t>
      </w:r>
      <w:r w:rsidRPr="001412B7">
        <w:rPr>
          <w:spacing w:val="1"/>
        </w:rPr>
        <w:t xml:space="preserve"> </w:t>
      </w:r>
      <w:r w:rsidRPr="001412B7">
        <w:t>школы,</w:t>
      </w:r>
      <w:r w:rsidRPr="001412B7">
        <w:rPr>
          <w:spacing w:val="-1"/>
        </w:rPr>
        <w:t xml:space="preserve"> </w:t>
      </w:r>
      <w:r w:rsidRPr="001412B7">
        <w:t>зоны</w:t>
      </w:r>
      <w:r w:rsidRPr="001412B7">
        <w:rPr>
          <w:spacing w:val="3"/>
        </w:rPr>
        <w:t xml:space="preserve"> </w:t>
      </w:r>
      <w:r w:rsidRPr="001412B7">
        <w:t>активного</w:t>
      </w:r>
      <w:r w:rsidRPr="001412B7">
        <w:rPr>
          <w:spacing w:val="1"/>
        </w:rPr>
        <w:t xml:space="preserve"> </w:t>
      </w:r>
      <w:r w:rsidRPr="001412B7">
        <w:t>и</w:t>
      </w:r>
      <w:r w:rsidRPr="001412B7">
        <w:rPr>
          <w:spacing w:val="-2"/>
        </w:rPr>
        <w:t xml:space="preserve"> </w:t>
      </w:r>
      <w:r w:rsidRPr="001412B7">
        <w:t>тихого</w:t>
      </w:r>
      <w:r w:rsidRPr="001412B7">
        <w:rPr>
          <w:spacing w:val="-3"/>
        </w:rPr>
        <w:t xml:space="preserve"> </w:t>
      </w:r>
      <w:r w:rsidRPr="001412B7">
        <w:t>отдыха;</w:t>
      </w:r>
    </w:p>
    <w:p w:rsidR="001A5B40" w:rsidRPr="001412B7" w:rsidRDefault="001A5B40" w:rsidP="001A5B40">
      <w:pPr>
        <w:pStyle w:val="a3"/>
        <w:ind w:left="0" w:right="118" w:firstLine="851"/>
      </w:pPr>
      <w:r>
        <w:t xml:space="preserve">- </w:t>
      </w:r>
      <w:r w:rsidRPr="001412B7">
        <w:t>создание</w:t>
      </w:r>
      <w:r w:rsidRPr="001412B7">
        <w:rPr>
          <w:spacing w:val="1"/>
        </w:rPr>
        <w:t xml:space="preserve"> </w:t>
      </w:r>
      <w:r w:rsidRPr="001412B7">
        <w:t>и</w:t>
      </w:r>
      <w:r w:rsidRPr="001412B7">
        <w:rPr>
          <w:spacing w:val="1"/>
        </w:rPr>
        <w:t xml:space="preserve"> </w:t>
      </w:r>
      <w:r w:rsidRPr="001412B7">
        <w:t>поддержание</w:t>
      </w:r>
      <w:r w:rsidRPr="001412B7">
        <w:rPr>
          <w:spacing w:val="1"/>
        </w:rPr>
        <w:t xml:space="preserve"> </w:t>
      </w:r>
      <w:r w:rsidRPr="001412B7">
        <w:t>в</w:t>
      </w:r>
      <w:r w:rsidRPr="001412B7">
        <w:rPr>
          <w:spacing w:val="1"/>
        </w:rPr>
        <w:t xml:space="preserve"> </w:t>
      </w:r>
      <w:r w:rsidRPr="001412B7">
        <w:t>вестибюле</w:t>
      </w:r>
      <w:r w:rsidRPr="001412B7">
        <w:rPr>
          <w:spacing w:val="1"/>
        </w:rPr>
        <w:t xml:space="preserve"> </w:t>
      </w:r>
      <w:r w:rsidRPr="001412B7">
        <w:t>или</w:t>
      </w:r>
      <w:r w:rsidRPr="001412B7">
        <w:rPr>
          <w:spacing w:val="1"/>
        </w:rPr>
        <w:t xml:space="preserve"> </w:t>
      </w:r>
      <w:r w:rsidRPr="001412B7">
        <w:t>библиотеке</w:t>
      </w:r>
      <w:r w:rsidRPr="001412B7">
        <w:rPr>
          <w:spacing w:val="1"/>
        </w:rPr>
        <w:t xml:space="preserve"> </w:t>
      </w:r>
      <w:r w:rsidRPr="001412B7">
        <w:t>стеллажей</w:t>
      </w:r>
      <w:r w:rsidRPr="001412B7">
        <w:rPr>
          <w:spacing w:val="1"/>
        </w:rPr>
        <w:t xml:space="preserve"> </w:t>
      </w:r>
      <w:r w:rsidRPr="001412B7">
        <w:t>свободного</w:t>
      </w:r>
      <w:r w:rsidRPr="001412B7">
        <w:rPr>
          <w:spacing w:val="1"/>
        </w:rPr>
        <w:t xml:space="preserve"> </w:t>
      </w:r>
      <w:r w:rsidRPr="001412B7">
        <w:t>книгообмена, на которые обучающиеся, родители (законные представители), педагоги могут</w:t>
      </w:r>
      <w:r w:rsidRPr="001412B7">
        <w:rPr>
          <w:spacing w:val="1"/>
        </w:rPr>
        <w:t xml:space="preserve"> </w:t>
      </w:r>
      <w:r w:rsidRPr="001412B7">
        <w:t>выставлять</w:t>
      </w:r>
      <w:r w:rsidRPr="001412B7">
        <w:rPr>
          <w:spacing w:val="-3"/>
        </w:rPr>
        <w:t xml:space="preserve"> </w:t>
      </w:r>
      <w:r w:rsidRPr="001412B7">
        <w:t>для</w:t>
      </w:r>
      <w:r w:rsidRPr="001412B7">
        <w:rPr>
          <w:spacing w:val="-4"/>
        </w:rPr>
        <w:t xml:space="preserve"> </w:t>
      </w:r>
      <w:r w:rsidRPr="001412B7">
        <w:t>общего</w:t>
      </w:r>
      <w:r w:rsidRPr="001412B7">
        <w:rPr>
          <w:spacing w:val="1"/>
        </w:rPr>
        <w:t xml:space="preserve"> </w:t>
      </w:r>
      <w:r w:rsidRPr="001412B7">
        <w:t>использования</w:t>
      </w:r>
      <w:r w:rsidRPr="001412B7">
        <w:rPr>
          <w:spacing w:val="-3"/>
        </w:rPr>
        <w:t xml:space="preserve"> </w:t>
      </w:r>
      <w:r w:rsidRPr="001412B7">
        <w:t>свои</w:t>
      </w:r>
      <w:r w:rsidRPr="001412B7">
        <w:rPr>
          <w:spacing w:val="-3"/>
        </w:rPr>
        <w:t xml:space="preserve"> </w:t>
      </w:r>
      <w:r w:rsidRPr="001412B7">
        <w:t>книги,</w:t>
      </w:r>
      <w:r w:rsidRPr="001412B7">
        <w:rPr>
          <w:spacing w:val="-2"/>
        </w:rPr>
        <w:t xml:space="preserve"> </w:t>
      </w:r>
      <w:r w:rsidRPr="001412B7">
        <w:t>брать</w:t>
      </w:r>
      <w:r w:rsidRPr="001412B7">
        <w:rPr>
          <w:spacing w:val="3"/>
        </w:rPr>
        <w:t xml:space="preserve"> </w:t>
      </w:r>
      <w:r w:rsidRPr="001412B7">
        <w:t>для</w:t>
      </w:r>
      <w:r w:rsidRPr="001412B7">
        <w:rPr>
          <w:spacing w:val="1"/>
        </w:rPr>
        <w:t xml:space="preserve"> </w:t>
      </w:r>
      <w:r w:rsidRPr="001412B7">
        <w:t>чтения</w:t>
      </w:r>
      <w:r w:rsidRPr="001412B7">
        <w:rPr>
          <w:spacing w:val="-4"/>
        </w:rPr>
        <w:t xml:space="preserve"> </w:t>
      </w:r>
      <w:r w:rsidRPr="001412B7">
        <w:t>другие;</w:t>
      </w:r>
    </w:p>
    <w:p w:rsidR="001A5B40" w:rsidRPr="001412B7" w:rsidRDefault="001A5B40" w:rsidP="001A5B40">
      <w:pPr>
        <w:pStyle w:val="a3"/>
        <w:ind w:left="0" w:right="121" w:firstLine="851"/>
      </w:pPr>
      <w:r>
        <w:t xml:space="preserve">- </w:t>
      </w:r>
      <w:r w:rsidRPr="001412B7">
        <w:t>благоустройство</w:t>
      </w:r>
      <w:r w:rsidRPr="001412B7">
        <w:rPr>
          <w:spacing w:val="1"/>
        </w:rPr>
        <w:t xml:space="preserve"> </w:t>
      </w:r>
      <w:r w:rsidRPr="001412B7">
        <w:t>школьных</w:t>
      </w:r>
      <w:r w:rsidRPr="001412B7">
        <w:rPr>
          <w:spacing w:val="1"/>
        </w:rPr>
        <w:t xml:space="preserve"> </w:t>
      </w:r>
      <w:r w:rsidRPr="001412B7">
        <w:t>аудиторий</w:t>
      </w:r>
      <w:r w:rsidRPr="001412B7">
        <w:rPr>
          <w:spacing w:val="1"/>
        </w:rPr>
        <w:t xml:space="preserve"> </w:t>
      </w:r>
      <w:r w:rsidRPr="001412B7">
        <w:t>классными</w:t>
      </w:r>
      <w:r w:rsidRPr="001412B7">
        <w:rPr>
          <w:spacing w:val="1"/>
        </w:rPr>
        <w:t xml:space="preserve"> </w:t>
      </w:r>
      <w:r w:rsidRPr="001412B7">
        <w:t>руководителями</w:t>
      </w:r>
      <w:r w:rsidRPr="001412B7">
        <w:rPr>
          <w:spacing w:val="1"/>
        </w:rPr>
        <w:t xml:space="preserve"> </w:t>
      </w:r>
      <w:r w:rsidRPr="001412B7">
        <w:t>вместе</w:t>
      </w:r>
      <w:r w:rsidRPr="001412B7">
        <w:rPr>
          <w:spacing w:val="1"/>
        </w:rPr>
        <w:t xml:space="preserve"> </w:t>
      </w:r>
      <w:proofErr w:type="gramStart"/>
      <w:r w:rsidRPr="001412B7">
        <w:t>с</w:t>
      </w:r>
      <w:proofErr w:type="gramEnd"/>
      <w:r w:rsidRPr="001412B7">
        <w:rPr>
          <w:spacing w:val="1"/>
        </w:rPr>
        <w:t xml:space="preserve"> </w:t>
      </w:r>
      <w:r w:rsidRPr="001412B7">
        <w:t>обучающимися</w:t>
      </w:r>
      <w:r w:rsidRPr="001412B7">
        <w:rPr>
          <w:spacing w:val="1"/>
        </w:rPr>
        <w:t xml:space="preserve"> </w:t>
      </w:r>
      <w:r w:rsidRPr="001412B7">
        <w:t>в</w:t>
      </w:r>
      <w:r w:rsidRPr="001412B7">
        <w:rPr>
          <w:spacing w:val="3"/>
        </w:rPr>
        <w:t xml:space="preserve"> </w:t>
      </w:r>
      <w:r w:rsidRPr="001412B7">
        <w:t>своих</w:t>
      </w:r>
      <w:r w:rsidRPr="001412B7">
        <w:rPr>
          <w:spacing w:val="-3"/>
        </w:rPr>
        <w:t xml:space="preserve"> </w:t>
      </w:r>
      <w:r w:rsidRPr="001412B7">
        <w:t>классах;</w:t>
      </w:r>
    </w:p>
    <w:p w:rsidR="001A5B40" w:rsidRPr="001412B7" w:rsidRDefault="001A5B40" w:rsidP="001A5B40">
      <w:pPr>
        <w:pStyle w:val="a3"/>
        <w:ind w:left="0" w:right="120" w:firstLine="851"/>
      </w:pPr>
      <w:r>
        <w:t xml:space="preserve">- </w:t>
      </w:r>
      <w:r w:rsidRPr="001412B7">
        <w:t>событийный</w:t>
      </w:r>
      <w:r w:rsidRPr="001412B7">
        <w:rPr>
          <w:spacing w:val="1"/>
        </w:rPr>
        <w:t xml:space="preserve"> </w:t>
      </w:r>
      <w:r w:rsidRPr="001412B7">
        <w:t>дизайн:</w:t>
      </w:r>
      <w:r w:rsidRPr="001412B7">
        <w:rPr>
          <w:spacing w:val="1"/>
        </w:rPr>
        <w:t xml:space="preserve"> </w:t>
      </w:r>
      <w:r w:rsidRPr="001412B7">
        <w:t>оформление</w:t>
      </w:r>
      <w:r w:rsidRPr="001412B7">
        <w:rPr>
          <w:spacing w:val="1"/>
        </w:rPr>
        <w:t xml:space="preserve"> </w:t>
      </w:r>
      <w:r w:rsidRPr="001412B7">
        <w:t>пространства</w:t>
      </w:r>
      <w:r w:rsidRPr="001412B7">
        <w:rPr>
          <w:spacing w:val="1"/>
        </w:rPr>
        <w:t xml:space="preserve"> </w:t>
      </w:r>
      <w:r w:rsidRPr="001412B7">
        <w:t>проведения</w:t>
      </w:r>
      <w:r w:rsidRPr="001412B7">
        <w:rPr>
          <w:spacing w:val="1"/>
        </w:rPr>
        <w:t xml:space="preserve"> </w:t>
      </w:r>
      <w:r w:rsidRPr="001412B7">
        <w:t>школьных</w:t>
      </w:r>
      <w:r w:rsidRPr="001412B7">
        <w:rPr>
          <w:spacing w:val="1"/>
        </w:rPr>
        <w:t xml:space="preserve"> </w:t>
      </w:r>
      <w:r w:rsidRPr="001412B7">
        <w:t>событий</w:t>
      </w:r>
      <w:r w:rsidRPr="001412B7">
        <w:rPr>
          <w:spacing w:val="1"/>
        </w:rPr>
        <w:t xml:space="preserve"> </w:t>
      </w:r>
      <w:r w:rsidRPr="001412B7">
        <w:t>праздников,</w:t>
      </w:r>
      <w:r w:rsidRPr="001412B7">
        <w:rPr>
          <w:spacing w:val="-2"/>
        </w:rPr>
        <w:t xml:space="preserve"> </w:t>
      </w:r>
      <w:r w:rsidRPr="001412B7">
        <w:t>церемоний,</w:t>
      </w:r>
      <w:r w:rsidRPr="001412B7">
        <w:rPr>
          <w:spacing w:val="-1"/>
        </w:rPr>
        <w:t xml:space="preserve"> </w:t>
      </w:r>
      <w:r w:rsidRPr="001412B7">
        <w:t>торжественных</w:t>
      </w:r>
      <w:r w:rsidRPr="001412B7">
        <w:rPr>
          <w:spacing w:val="-4"/>
        </w:rPr>
        <w:t xml:space="preserve"> </w:t>
      </w:r>
      <w:r w:rsidRPr="001412B7">
        <w:t>линеек,</w:t>
      </w:r>
      <w:r w:rsidRPr="001412B7">
        <w:rPr>
          <w:spacing w:val="4"/>
        </w:rPr>
        <w:t xml:space="preserve"> </w:t>
      </w:r>
      <w:r w:rsidRPr="001412B7">
        <w:t>творческих</w:t>
      </w:r>
      <w:r w:rsidRPr="001412B7">
        <w:rPr>
          <w:spacing w:val="-4"/>
        </w:rPr>
        <w:t xml:space="preserve"> </w:t>
      </w:r>
      <w:r w:rsidRPr="001412B7">
        <w:t>вечеров;</w:t>
      </w:r>
    </w:p>
    <w:p w:rsidR="001A5B40" w:rsidRPr="001412B7" w:rsidRDefault="001A5B40" w:rsidP="001A5B40">
      <w:pPr>
        <w:pStyle w:val="a3"/>
        <w:ind w:left="0" w:firstLine="851"/>
      </w:pPr>
      <w:r>
        <w:t xml:space="preserve">- </w:t>
      </w:r>
      <w:r w:rsidRPr="001412B7">
        <w:t>совместная</w:t>
      </w:r>
      <w:r w:rsidRPr="001412B7">
        <w:rPr>
          <w:spacing w:val="18"/>
        </w:rPr>
        <w:t xml:space="preserve"> </w:t>
      </w:r>
      <w:r w:rsidRPr="001412B7">
        <w:t>с</w:t>
      </w:r>
      <w:r w:rsidRPr="001412B7">
        <w:rPr>
          <w:spacing w:val="71"/>
        </w:rPr>
        <w:t xml:space="preserve"> </w:t>
      </w:r>
      <w:proofErr w:type="gramStart"/>
      <w:r w:rsidRPr="001412B7">
        <w:t>обучающимися</w:t>
      </w:r>
      <w:proofErr w:type="gramEnd"/>
      <w:r w:rsidRPr="001412B7">
        <w:rPr>
          <w:spacing w:val="76"/>
        </w:rPr>
        <w:t xml:space="preserve"> </w:t>
      </w:r>
      <w:r w:rsidRPr="001412B7">
        <w:t>разработка,</w:t>
      </w:r>
      <w:r w:rsidRPr="001412B7">
        <w:rPr>
          <w:spacing w:val="74"/>
        </w:rPr>
        <w:t xml:space="preserve"> </w:t>
      </w:r>
      <w:r w:rsidRPr="001412B7">
        <w:t>создание</w:t>
      </w:r>
      <w:r w:rsidRPr="001412B7">
        <w:rPr>
          <w:spacing w:val="77"/>
        </w:rPr>
        <w:t xml:space="preserve"> </w:t>
      </w:r>
      <w:r w:rsidRPr="001412B7">
        <w:t>и</w:t>
      </w:r>
      <w:r w:rsidRPr="001412B7">
        <w:rPr>
          <w:spacing w:val="77"/>
        </w:rPr>
        <w:t xml:space="preserve"> </w:t>
      </w:r>
      <w:r w:rsidRPr="001412B7">
        <w:t>популяризация</w:t>
      </w:r>
      <w:r w:rsidRPr="001412B7">
        <w:rPr>
          <w:spacing w:val="76"/>
        </w:rPr>
        <w:t xml:space="preserve"> </w:t>
      </w:r>
      <w:r w:rsidRPr="001412B7">
        <w:t>символики</w:t>
      </w:r>
    </w:p>
    <w:p w:rsidR="001A5B40" w:rsidRPr="001412B7" w:rsidRDefault="001A5B40" w:rsidP="001A5B40">
      <w:pPr>
        <w:pStyle w:val="a3"/>
        <w:ind w:left="0" w:firstLine="851"/>
      </w:pPr>
      <w:proofErr w:type="gramStart"/>
      <w:r w:rsidRPr="001412B7">
        <w:t>школы</w:t>
      </w:r>
      <w:r w:rsidRPr="001412B7">
        <w:rPr>
          <w:spacing w:val="32"/>
        </w:rPr>
        <w:t xml:space="preserve"> </w:t>
      </w:r>
      <w:r w:rsidRPr="001412B7">
        <w:t>(флаг,</w:t>
      </w:r>
      <w:r w:rsidRPr="001412B7">
        <w:rPr>
          <w:spacing w:val="28"/>
        </w:rPr>
        <w:t xml:space="preserve"> </w:t>
      </w:r>
      <w:r w:rsidRPr="001412B7">
        <w:t>гимн,</w:t>
      </w:r>
      <w:r w:rsidRPr="001412B7">
        <w:rPr>
          <w:spacing w:val="36"/>
        </w:rPr>
        <w:t xml:space="preserve"> </w:t>
      </w:r>
      <w:r w:rsidRPr="001412B7">
        <w:t>эмблема,</w:t>
      </w:r>
      <w:r w:rsidRPr="001412B7">
        <w:rPr>
          <w:spacing w:val="28"/>
        </w:rPr>
        <w:t xml:space="preserve"> </w:t>
      </w:r>
      <w:r w:rsidRPr="001412B7">
        <w:t>логотип,</w:t>
      </w:r>
      <w:r w:rsidRPr="001412B7">
        <w:rPr>
          <w:spacing w:val="32"/>
        </w:rPr>
        <w:t xml:space="preserve"> </w:t>
      </w:r>
      <w:r w:rsidRPr="001412B7">
        <w:t>элементы</w:t>
      </w:r>
      <w:r w:rsidRPr="001412B7">
        <w:rPr>
          <w:spacing w:val="33"/>
        </w:rPr>
        <w:t xml:space="preserve"> </w:t>
      </w:r>
      <w:r w:rsidRPr="001412B7">
        <w:t>школьного</w:t>
      </w:r>
      <w:r w:rsidRPr="001412B7">
        <w:rPr>
          <w:spacing w:val="35"/>
        </w:rPr>
        <w:t xml:space="preserve"> </w:t>
      </w:r>
      <w:r w:rsidRPr="001412B7">
        <w:t>костюма</w:t>
      </w:r>
      <w:r w:rsidRPr="001412B7">
        <w:rPr>
          <w:spacing w:val="29"/>
        </w:rPr>
        <w:t xml:space="preserve"> </w:t>
      </w:r>
      <w:r w:rsidRPr="001412B7">
        <w:t>и</w:t>
      </w:r>
      <w:r w:rsidRPr="001412B7">
        <w:rPr>
          <w:spacing w:val="27"/>
        </w:rPr>
        <w:t xml:space="preserve"> </w:t>
      </w:r>
      <w:r w:rsidRPr="001412B7">
        <w:t>т.п.),</w:t>
      </w:r>
      <w:r w:rsidRPr="001412B7">
        <w:rPr>
          <w:spacing w:val="32"/>
        </w:rPr>
        <w:t xml:space="preserve"> </w:t>
      </w:r>
      <w:r w:rsidRPr="001412B7">
        <w:lastRenderedPageBreak/>
        <w:t>используемой</w:t>
      </w:r>
      <w:r w:rsidRPr="001412B7">
        <w:rPr>
          <w:spacing w:val="-57"/>
        </w:rPr>
        <w:t xml:space="preserve"> </w:t>
      </w:r>
      <w:r w:rsidRPr="001412B7">
        <w:t>как</w:t>
      </w:r>
      <w:r w:rsidRPr="001412B7">
        <w:rPr>
          <w:spacing w:val="-1"/>
        </w:rPr>
        <w:t xml:space="preserve"> </w:t>
      </w:r>
      <w:r w:rsidRPr="001412B7">
        <w:t>повседневно,</w:t>
      </w:r>
      <w:r w:rsidRPr="001412B7">
        <w:rPr>
          <w:spacing w:val="4"/>
        </w:rPr>
        <w:t xml:space="preserve"> </w:t>
      </w:r>
      <w:r w:rsidRPr="001412B7">
        <w:t>так</w:t>
      </w:r>
      <w:r w:rsidRPr="001412B7">
        <w:rPr>
          <w:spacing w:val="-5"/>
        </w:rPr>
        <w:t xml:space="preserve"> </w:t>
      </w:r>
      <w:r w:rsidRPr="001412B7">
        <w:t>и</w:t>
      </w:r>
      <w:r w:rsidRPr="001412B7">
        <w:rPr>
          <w:spacing w:val="-3"/>
        </w:rPr>
        <w:t xml:space="preserve"> </w:t>
      </w:r>
      <w:r w:rsidRPr="001412B7">
        <w:t>в</w:t>
      </w:r>
      <w:r w:rsidRPr="001412B7">
        <w:rPr>
          <w:spacing w:val="3"/>
        </w:rPr>
        <w:t xml:space="preserve"> </w:t>
      </w:r>
      <w:r w:rsidRPr="001412B7">
        <w:t>торжественные</w:t>
      </w:r>
      <w:r w:rsidRPr="001412B7">
        <w:rPr>
          <w:spacing w:val="1"/>
        </w:rPr>
        <w:t xml:space="preserve"> </w:t>
      </w:r>
      <w:r w:rsidRPr="001412B7">
        <w:t>моменты;</w:t>
      </w:r>
      <w:proofErr w:type="gramEnd"/>
    </w:p>
    <w:p w:rsidR="001A5B40" w:rsidRPr="001412B7" w:rsidRDefault="001A5B40" w:rsidP="001A5B40">
      <w:pPr>
        <w:pStyle w:val="a3"/>
        <w:ind w:left="0" w:right="126" w:firstLine="851"/>
      </w:pPr>
      <w:r>
        <w:t xml:space="preserve">- </w:t>
      </w:r>
      <w:r w:rsidRPr="001412B7">
        <w:t>акцентирование</w:t>
      </w:r>
      <w:r w:rsidRPr="001412B7">
        <w:rPr>
          <w:spacing w:val="1"/>
        </w:rPr>
        <w:t xml:space="preserve"> </w:t>
      </w:r>
      <w:r w:rsidRPr="001412B7">
        <w:t>внимания</w:t>
      </w:r>
      <w:r w:rsidRPr="001412B7">
        <w:rPr>
          <w:spacing w:val="1"/>
        </w:rPr>
        <w:t xml:space="preserve"> </w:t>
      </w:r>
      <w:r w:rsidRPr="001412B7">
        <w:t>обучающихся</w:t>
      </w:r>
      <w:r w:rsidRPr="001412B7">
        <w:rPr>
          <w:spacing w:val="1"/>
        </w:rPr>
        <w:t xml:space="preserve"> </w:t>
      </w:r>
      <w:r w:rsidRPr="001412B7">
        <w:t>на</w:t>
      </w:r>
      <w:r w:rsidRPr="001412B7">
        <w:rPr>
          <w:spacing w:val="1"/>
        </w:rPr>
        <w:t xml:space="preserve"> </w:t>
      </w:r>
      <w:r w:rsidRPr="001412B7">
        <w:t>важных</w:t>
      </w:r>
      <w:r w:rsidRPr="001412B7">
        <w:rPr>
          <w:spacing w:val="1"/>
        </w:rPr>
        <w:t xml:space="preserve"> </w:t>
      </w:r>
      <w:r w:rsidRPr="001412B7">
        <w:t>для</w:t>
      </w:r>
      <w:r w:rsidRPr="001412B7">
        <w:rPr>
          <w:spacing w:val="1"/>
        </w:rPr>
        <w:t xml:space="preserve"> </w:t>
      </w:r>
      <w:r w:rsidRPr="001412B7">
        <w:t>воспитания</w:t>
      </w:r>
      <w:r w:rsidRPr="001412B7">
        <w:rPr>
          <w:spacing w:val="1"/>
        </w:rPr>
        <w:t xml:space="preserve"> </w:t>
      </w:r>
      <w:r w:rsidRPr="001412B7">
        <w:t>ценностях,</w:t>
      </w:r>
      <w:r w:rsidRPr="001412B7">
        <w:rPr>
          <w:spacing w:val="1"/>
        </w:rPr>
        <w:t xml:space="preserve"> </w:t>
      </w:r>
      <w:r w:rsidRPr="001412B7">
        <w:t>правилах,</w:t>
      </w:r>
      <w:r w:rsidRPr="001412B7">
        <w:rPr>
          <w:spacing w:val="3"/>
        </w:rPr>
        <w:t xml:space="preserve"> </w:t>
      </w:r>
      <w:r w:rsidRPr="001412B7">
        <w:t>традициях,</w:t>
      </w:r>
      <w:r w:rsidRPr="001412B7">
        <w:rPr>
          <w:spacing w:val="3"/>
        </w:rPr>
        <w:t xml:space="preserve"> </w:t>
      </w:r>
      <w:r w:rsidRPr="001412B7">
        <w:t>укладе школы</w:t>
      </w:r>
      <w:r w:rsidRPr="001412B7">
        <w:rPr>
          <w:spacing w:val="-1"/>
        </w:rPr>
        <w:t xml:space="preserve"> </w:t>
      </w:r>
      <w:r w:rsidRPr="001412B7">
        <w:t>(стенды,</w:t>
      </w:r>
      <w:r w:rsidRPr="001412B7">
        <w:rPr>
          <w:spacing w:val="-2"/>
        </w:rPr>
        <w:t xml:space="preserve"> </w:t>
      </w:r>
      <w:r w:rsidRPr="001412B7">
        <w:t>плакаты,</w:t>
      </w:r>
      <w:r w:rsidRPr="001412B7">
        <w:rPr>
          <w:spacing w:val="3"/>
        </w:rPr>
        <w:t xml:space="preserve"> </w:t>
      </w:r>
      <w:r w:rsidRPr="001412B7">
        <w:t>инсталляции</w:t>
      </w:r>
      <w:r w:rsidRPr="001412B7">
        <w:rPr>
          <w:spacing w:val="-3"/>
        </w:rPr>
        <w:t xml:space="preserve"> </w:t>
      </w:r>
      <w:r w:rsidRPr="001412B7">
        <w:t>и</w:t>
      </w:r>
      <w:r w:rsidRPr="001412B7">
        <w:rPr>
          <w:spacing w:val="3"/>
        </w:rPr>
        <w:t xml:space="preserve"> </w:t>
      </w:r>
      <w:r w:rsidRPr="001412B7">
        <w:t>др.).</w:t>
      </w:r>
    </w:p>
    <w:p w:rsidR="001A5B40" w:rsidRPr="001412B7" w:rsidRDefault="001A5B40" w:rsidP="001A5B40">
      <w:pPr>
        <w:spacing w:line="240" w:lineRule="auto"/>
        <w:ind w:firstLine="851"/>
        <w:jc w:val="both"/>
        <w:rPr>
          <w:rFonts w:ascii="Times New Roman" w:hAnsi="Times New Roman" w:cs="Times New Roman"/>
          <w:sz w:val="24"/>
          <w:szCs w:val="24"/>
        </w:rPr>
      </w:pPr>
    </w:p>
    <w:p w:rsidR="001A5B40" w:rsidRPr="00ED7FAC"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Модуль «Работа</w:t>
      </w:r>
      <w:r w:rsidRPr="001412B7">
        <w:rPr>
          <w:rFonts w:ascii="Times New Roman" w:hAnsi="Times New Roman"/>
          <w:spacing w:val="-5"/>
          <w:sz w:val="24"/>
          <w:szCs w:val="24"/>
        </w:rPr>
        <w:t xml:space="preserve"> </w:t>
      </w:r>
      <w:r w:rsidRPr="001412B7">
        <w:rPr>
          <w:rFonts w:ascii="Times New Roman" w:hAnsi="Times New Roman"/>
          <w:sz w:val="24"/>
          <w:szCs w:val="24"/>
        </w:rPr>
        <w:t>с</w:t>
      </w:r>
      <w:r w:rsidRPr="001412B7">
        <w:rPr>
          <w:rFonts w:ascii="Times New Roman" w:hAnsi="Times New Roman"/>
          <w:spacing w:val="-1"/>
          <w:sz w:val="24"/>
          <w:szCs w:val="24"/>
        </w:rPr>
        <w:t xml:space="preserve"> </w:t>
      </w:r>
      <w:r w:rsidRPr="001412B7">
        <w:rPr>
          <w:rFonts w:ascii="Times New Roman" w:hAnsi="Times New Roman"/>
          <w:sz w:val="24"/>
          <w:szCs w:val="24"/>
        </w:rPr>
        <w:t>родителями</w:t>
      </w:r>
      <w:r w:rsidRPr="001412B7">
        <w:rPr>
          <w:rFonts w:ascii="Times New Roman" w:hAnsi="Times New Roman"/>
          <w:spacing w:val="-4"/>
          <w:sz w:val="24"/>
          <w:szCs w:val="24"/>
        </w:rPr>
        <w:t xml:space="preserve"> </w:t>
      </w:r>
      <w:r>
        <w:rPr>
          <w:rFonts w:ascii="Times New Roman" w:hAnsi="Times New Roman"/>
          <w:sz w:val="24"/>
          <w:szCs w:val="24"/>
        </w:rPr>
        <w:t>(законными представителями)»</w:t>
      </w:r>
    </w:p>
    <w:p w:rsidR="001A5B40" w:rsidRPr="001412B7" w:rsidRDefault="001A5B40" w:rsidP="001A5B40">
      <w:pPr>
        <w:pStyle w:val="a3"/>
        <w:ind w:left="0" w:firstLine="851"/>
      </w:pPr>
      <w:r w:rsidRPr="001412B7">
        <w:t>Реализация</w:t>
      </w:r>
      <w:r w:rsidRPr="001412B7">
        <w:rPr>
          <w:spacing w:val="-9"/>
        </w:rPr>
        <w:t xml:space="preserve"> </w:t>
      </w:r>
      <w:r w:rsidRPr="001412B7">
        <w:t>воспитательного</w:t>
      </w:r>
      <w:r w:rsidRPr="001412B7">
        <w:rPr>
          <w:spacing w:val="-3"/>
        </w:rPr>
        <w:t xml:space="preserve"> </w:t>
      </w:r>
      <w:r w:rsidRPr="001412B7">
        <w:t>потенциала</w:t>
      </w:r>
      <w:r w:rsidRPr="001412B7">
        <w:rPr>
          <w:spacing w:val="-5"/>
        </w:rPr>
        <w:t xml:space="preserve"> </w:t>
      </w:r>
      <w:r w:rsidRPr="001412B7">
        <w:t>работы</w:t>
      </w:r>
      <w:r w:rsidRPr="001412B7">
        <w:rPr>
          <w:spacing w:val="-3"/>
        </w:rPr>
        <w:t xml:space="preserve"> </w:t>
      </w:r>
      <w:r w:rsidRPr="001412B7">
        <w:t>с</w:t>
      </w:r>
      <w:r w:rsidRPr="001412B7">
        <w:rPr>
          <w:spacing w:val="-4"/>
        </w:rPr>
        <w:t xml:space="preserve"> </w:t>
      </w:r>
      <w:r w:rsidRPr="001412B7">
        <w:t>родителями</w:t>
      </w:r>
      <w:r w:rsidRPr="001412B7">
        <w:rPr>
          <w:spacing w:val="-3"/>
        </w:rPr>
        <w:t xml:space="preserve"> </w:t>
      </w:r>
      <w:r w:rsidRPr="001412B7">
        <w:t>предусматривает:</w:t>
      </w:r>
    </w:p>
    <w:p w:rsidR="001A5B40" w:rsidRPr="001412B7" w:rsidRDefault="001A5B40" w:rsidP="001A5B40">
      <w:pPr>
        <w:pStyle w:val="a3"/>
        <w:ind w:left="0" w:right="124" w:firstLine="851"/>
      </w:pPr>
      <w:r>
        <w:t xml:space="preserve">- </w:t>
      </w:r>
      <w:r w:rsidRPr="001412B7">
        <w:t>создание и работу родительского комитета, участвующего в управлении классом и</w:t>
      </w:r>
      <w:r w:rsidRPr="001412B7">
        <w:rPr>
          <w:spacing w:val="1"/>
        </w:rPr>
        <w:t xml:space="preserve"> </w:t>
      </w:r>
      <w:r w:rsidRPr="001412B7">
        <w:t>школой;</w:t>
      </w:r>
    </w:p>
    <w:p w:rsidR="001A5B40" w:rsidRPr="001412B7" w:rsidRDefault="001A5B40" w:rsidP="001A5B40">
      <w:pPr>
        <w:pStyle w:val="a3"/>
        <w:ind w:left="0" w:firstLine="851"/>
      </w:pPr>
      <w:r>
        <w:t xml:space="preserve">- </w:t>
      </w:r>
      <w:r w:rsidRPr="001412B7">
        <w:t>родительские</w:t>
      </w:r>
      <w:r w:rsidRPr="001412B7">
        <w:rPr>
          <w:spacing w:val="-3"/>
        </w:rPr>
        <w:t xml:space="preserve"> </w:t>
      </w:r>
      <w:r w:rsidRPr="001412B7">
        <w:t>собрания</w:t>
      </w:r>
      <w:r w:rsidRPr="001412B7">
        <w:rPr>
          <w:spacing w:val="-7"/>
        </w:rPr>
        <w:t xml:space="preserve"> </w:t>
      </w:r>
      <w:r w:rsidRPr="001412B7">
        <w:t>в</w:t>
      </w:r>
      <w:r w:rsidRPr="001412B7">
        <w:rPr>
          <w:spacing w:val="-1"/>
        </w:rPr>
        <w:t xml:space="preserve"> </w:t>
      </w:r>
      <w:r w:rsidRPr="001412B7">
        <w:t>классах,</w:t>
      </w:r>
      <w:r w:rsidRPr="001412B7">
        <w:rPr>
          <w:spacing w:val="4"/>
        </w:rPr>
        <w:t xml:space="preserve"> </w:t>
      </w:r>
      <w:r w:rsidRPr="001412B7">
        <w:t>общешкольные</w:t>
      </w:r>
      <w:r w:rsidRPr="001412B7">
        <w:rPr>
          <w:spacing w:val="-3"/>
        </w:rPr>
        <w:t xml:space="preserve"> </w:t>
      </w:r>
      <w:r w:rsidRPr="001412B7">
        <w:t>собрания;</w:t>
      </w:r>
    </w:p>
    <w:p w:rsidR="001A5B40" w:rsidRPr="001412B7" w:rsidRDefault="001A5B40" w:rsidP="001A5B40">
      <w:pPr>
        <w:pStyle w:val="a3"/>
        <w:ind w:left="0" w:right="123" w:firstLine="851"/>
      </w:pPr>
      <w:r>
        <w:t xml:space="preserve">- </w:t>
      </w:r>
      <w:r w:rsidRPr="001412B7">
        <w:t>родительские</w:t>
      </w:r>
      <w:r w:rsidRPr="001412B7">
        <w:rPr>
          <w:spacing w:val="1"/>
        </w:rPr>
        <w:t xml:space="preserve"> </w:t>
      </w:r>
      <w:r w:rsidRPr="001412B7">
        <w:t>дни</w:t>
      </w:r>
      <w:r w:rsidRPr="001412B7">
        <w:rPr>
          <w:spacing w:val="1"/>
        </w:rPr>
        <w:t xml:space="preserve"> </w:t>
      </w:r>
      <w:r w:rsidRPr="001412B7">
        <w:t>и</w:t>
      </w:r>
      <w:r w:rsidRPr="001412B7">
        <w:rPr>
          <w:spacing w:val="1"/>
        </w:rPr>
        <w:t xml:space="preserve"> </w:t>
      </w:r>
      <w:r w:rsidRPr="001412B7">
        <w:t>конференции,</w:t>
      </w:r>
      <w:r w:rsidRPr="001412B7">
        <w:rPr>
          <w:spacing w:val="1"/>
        </w:rPr>
        <w:t xml:space="preserve"> </w:t>
      </w:r>
      <w:r w:rsidRPr="001412B7">
        <w:t>в</w:t>
      </w:r>
      <w:r w:rsidRPr="001412B7">
        <w:rPr>
          <w:spacing w:val="1"/>
        </w:rPr>
        <w:t xml:space="preserve"> </w:t>
      </w:r>
      <w:r w:rsidRPr="001412B7">
        <w:t>которые</w:t>
      </w:r>
      <w:r w:rsidRPr="001412B7">
        <w:rPr>
          <w:spacing w:val="1"/>
        </w:rPr>
        <w:t xml:space="preserve"> </w:t>
      </w:r>
      <w:r w:rsidRPr="001412B7">
        <w:t>родители</w:t>
      </w:r>
      <w:r w:rsidRPr="001412B7">
        <w:rPr>
          <w:spacing w:val="1"/>
        </w:rPr>
        <w:t xml:space="preserve"> </w:t>
      </w:r>
      <w:r w:rsidRPr="001412B7">
        <w:t>могут</w:t>
      </w:r>
      <w:r w:rsidRPr="001412B7">
        <w:rPr>
          <w:spacing w:val="1"/>
        </w:rPr>
        <w:t xml:space="preserve"> </w:t>
      </w:r>
      <w:r w:rsidRPr="001412B7">
        <w:t>посещать</w:t>
      </w:r>
      <w:r w:rsidRPr="001412B7">
        <w:rPr>
          <w:spacing w:val="1"/>
        </w:rPr>
        <w:t xml:space="preserve"> </w:t>
      </w:r>
      <w:r w:rsidRPr="001412B7">
        <w:t>уроки</w:t>
      </w:r>
      <w:r w:rsidRPr="001412B7">
        <w:rPr>
          <w:spacing w:val="1"/>
        </w:rPr>
        <w:t xml:space="preserve"> </w:t>
      </w:r>
      <w:r w:rsidRPr="001412B7">
        <w:t>и</w:t>
      </w:r>
      <w:r w:rsidRPr="001412B7">
        <w:rPr>
          <w:spacing w:val="1"/>
        </w:rPr>
        <w:t xml:space="preserve"> </w:t>
      </w:r>
      <w:r w:rsidRPr="001412B7">
        <w:t>внеурочные</w:t>
      </w:r>
      <w:r w:rsidRPr="001412B7">
        <w:rPr>
          <w:spacing w:val="-5"/>
        </w:rPr>
        <w:t xml:space="preserve"> </w:t>
      </w:r>
      <w:r w:rsidRPr="001412B7">
        <w:t>занятия;</w:t>
      </w:r>
    </w:p>
    <w:p w:rsidR="001A5B40" w:rsidRPr="001412B7" w:rsidRDefault="001A5B40" w:rsidP="001A5B40">
      <w:pPr>
        <w:pStyle w:val="a3"/>
        <w:ind w:left="0" w:right="118" w:firstLine="851"/>
      </w:pPr>
      <w:r>
        <w:t xml:space="preserve">- </w:t>
      </w:r>
      <w:r w:rsidRPr="001412B7">
        <w:t>семейный</w:t>
      </w:r>
      <w:r w:rsidRPr="001412B7">
        <w:rPr>
          <w:spacing w:val="1"/>
        </w:rPr>
        <w:t xml:space="preserve"> </w:t>
      </w:r>
      <w:r w:rsidRPr="001412B7">
        <w:t>всеобуч,</w:t>
      </w:r>
      <w:r w:rsidRPr="001412B7">
        <w:rPr>
          <w:spacing w:val="1"/>
        </w:rPr>
        <w:t xml:space="preserve"> </w:t>
      </w:r>
      <w:r w:rsidRPr="001412B7">
        <w:t>на</w:t>
      </w:r>
      <w:r w:rsidRPr="001412B7">
        <w:rPr>
          <w:spacing w:val="1"/>
        </w:rPr>
        <w:t xml:space="preserve"> </w:t>
      </w:r>
      <w:r w:rsidRPr="001412B7">
        <w:t>котором</w:t>
      </w:r>
      <w:r w:rsidRPr="001412B7">
        <w:rPr>
          <w:spacing w:val="1"/>
        </w:rPr>
        <w:t xml:space="preserve"> </w:t>
      </w:r>
      <w:r w:rsidRPr="001412B7">
        <w:t>родители</w:t>
      </w:r>
      <w:r w:rsidRPr="001412B7">
        <w:rPr>
          <w:spacing w:val="1"/>
        </w:rPr>
        <w:t xml:space="preserve"> </w:t>
      </w:r>
      <w:r w:rsidRPr="001412B7">
        <w:t>могут</w:t>
      </w:r>
      <w:r w:rsidRPr="001412B7">
        <w:rPr>
          <w:spacing w:val="1"/>
        </w:rPr>
        <w:t xml:space="preserve"> </w:t>
      </w:r>
      <w:r w:rsidRPr="001412B7">
        <w:t>получать</w:t>
      </w:r>
      <w:r w:rsidRPr="001412B7">
        <w:rPr>
          <w:spacing w:val="1"/>
        </w:rPr>
        <w:t xml:space="preserve"> </w:t>
      </w:r>
      <w:r w:rsidRPr="001412B7">
        <w:t>советы</w:t>
      </w:r>
      <w:r w:rsidRPr="001412B7">
        <w:rPr>
          <w:spacing w:val="1"/>
        </w:rPr>
        <w:t xml:space="preserve"> </w:t>
      </w:r>
      <w:r w:rsidRPr="001412B7">
        <w:t>по</w:t>
      </w:r>
      <w:r w:rsidRPr="001412B7">
        <w:rPr>
          <w:spacing w:val="1"/>
        </w:rPr>
        <w:t xml:space="preserve"> </w:t>
      </w:r>
      <w:r w:rsidRPr="001412B7">
        <w:t>вопросам</w:t>
      </w:r>
      <w:r w:rsidRPr="001412B7">
        <w:rPr>
          <w:spacing w:val="1"/>
        </w:rPr>
        <w:t xml:space="preserve"> </w:t>
      </w:r>
      <w:r w:rsidRPr="001412B7">
        <w:t>воспитания,</w:t>
      </w:r>
      <w:r w:rsidRPr="001412B7">
        <w:rPr>
          <w:spacing w:val="1"/>
        </w:rPr>
        <w:t xml:space="preserve"> </w:t>
      </w:r>
      <w:r w:rsidRPr="001412B7">
        <w:t>консультации</w:t>
      </w:r>
      <w:r w:rsidRPr="001412B7">
        <w:rPr>
          <w:spacing w:val="1"/>
        </w:rPr>
        <w:t xml:space="preserve"> </w:t>
      </w:r>
      <w:r w:rsidRPr="001412B7">
        <w:t>психологов,</w:t>
      </w:r>
      <w:r w:rsidRPr="001412B7">
        <w:rPr>
          <w:spacing w:val="1"/>
        </w:rPr>
        <w:t xml:space="preserve"> </w:t>
      </w:r>
      <w:r w:rsidRPr="001412B7">
        <w:t>врачей,</w:t>
      </w:r>
      <w:r w:rsidRPr="001412B7">
        <w:rPr>
          <w:spacing w:val="1"/>
        </w:rPr>
        <w:t xml:space="preserve"> </w:t>
      </w:r>
      <w:r w:rsidRPr="001412B7">
        <w:t>социальных</w:t>
      </w:r>
      <w:r w:rsidRPr="001412B7">
        <w:rPr>
          <w:spacing w:val="1"/>
        </w:rPr>
        <w:t xml:space="preserve"> </w:t>
      </w:r>
      <w:r w:rsidRPr="001412B7">
        <w:t>работников,</w:t>
      </w:r>
      <w:r w:rsidRPr="001412B7">
        <w:rPr>
          <w:spacing w:val="1"/>
        </w:rPr>
        <w:t xml:space="preserve"> </w:t>
      </w:r>
      <w:r w:rsidRPr="001412B7">
        <w:t>служителей</w:t>
      </w:r>
      <w:r w:rsidRPr="001412B7">
        <w:rPr>
          <w:spacing w:val="1"/>
        </w:rPr>
        <w:t xml:space="preserve"> </w:t>
      </w:r>
      <w:r w:rsidRPr="001412B7">
        <w:t>традиционных</w:t>
      </w:r>
      <w:r w:rsidRPr="001412B7">
        <w:rPr>
          <w:spacing w:val="-4"/>
        </w:rPr>
        <w:t xml:space="preserve"> </w:t>
      </w:r>
      <w:r w:rsidRPr="001412B7">
        <w:t>российских</w:t>
      </w:r>
      <w:r w:rsidRPr="001412B7">
        <w:rPr>
          <w:spacing w:val="-3"/>
        </w:rPr>
        <w:t xml:space="preserve"> </w:t>
      </w:r>
      <w:r w:rsidRPr="001412B7">
        <w:t>религий,</w:t>
      </w:r>
      <w:r w:rsidRPr="001412B7">
        <w:rPr>
          <w:spacing w:val="-1"/>
        </w:rPr>
        <w:t xml:space="preserve"> </w:t>
      </w:r>
      <w:r w:rsidRPr="001412B7">
        <w:t>обмениваться</w:t>
      </w:r>
      <w:r w:rsidRPr="001412B7">
        <w:rPr>
          <w:spacing w:val="-4"/>
        </w:rPr>
        <w:t xml:space="preserve"> </w:t>
      </w:r>
      <w:r w:rsidRPr="001412B7">
        <w:t>опытом;</w:t>
      </w:r>
    </w:p>
    <w:p w:rsidR="001A5B40" w:rsidRPr="001412B7" w:rsidRDefault="001A5B40" w:rsidP="001A5B40">
      <w:pPr>
        <w:pStyle w:val="a3"/>
        <w:ind w:left="0" w:right="113" w:firstLine="851"/>
      </w:pPr>
      <w:r>
        <w:t xml:space="preserve">- </w:t>
      </w:r>
      <w:r w:rsidRPr="001412B7">
        <w:t xml:space="preserve">родительские форумы при школьном интернет-сайте, </w:t>
      </w:r>
      <w:proofErr w:type="gramStart"/>
      <w:r w:rsidRPr="001412B7">
        <w:t>интернет-сообщества</w:t>
      </w:r>
      <w:proofErr w:type="gramEnd"/>
      <w:r w:rsidRPr="001412B7">
        <w:t>, группы с</w:t>
      </w:r>
      <w:r w:rsidRPr="001412B7">
        <w:rPr>
          <w:spacing w:val="-57"/>
        </w:rPr>
        <w:t xml:space="preserve"> </w:t>
      </w:r>
      <w:r w:rsidRPr="001412B7">
        <w:t>участием педагогов, на которых обсуждаются интересующие родителей вопросы, согласуется</w:t>
      </w:r>
      <w:r w:rsidRPr="001412B7">
        <w:rPr>
          <w:spacing w:val="-57"/>
        </w:rPr>
        <w:t xml:space="preserve"> </w:t>
      </w:r>
      <w:r w:rsidRPr="001412B7">
        <w:t>совместная</w:t>
      </w:r>
      <w:r w:rsidRPr="001412B7">
        <w:rPr>
          <w:spacing w:val="1"/>
        </w:rPr>
        <w:t xml:space="preserve"> </w:t>
      </w:r>
      <w:r w:rsidRPr="001412B7">
        <w:t>деятельность;</w:t>
      </w:r>
    </w:p>
    <w:p w:rsidR="001A5B40" w:rsidRPr="001412B7" w:rsidRDefault="001A5B40" w:rsidP="001A5B40">
      <w:pPr>
        <w:pStyle w:val="a3"/>
        <w:ind w:left="0" w:right="118" w:firstLine="851"/>
      </w:pPr>
      <w:r>
        <w:t xml:space="preserve">- </w:t>
      </w:r>
      <w:r w:rsidRPr="001412B7">
        <w:t>привлечение</w:t>
      </w:r>
      <w:r w:rsidRPr="001412B7">
        <w:rPr>
          <w:spacing w:val="1"/>
        </w:rPr>
        <w:t xml:space="preserve"> </w:t>
      </w:r>
      <w:r w:rsidRPr="001412B7">
        <w:t>специалистов,</w:t>
      </w:r>
      <w:r w:rsidRPr="001412B7">
        <w:rPr>
          <w:spacing w:val="1"/>
        </w:rPr>
        <w:t xml:space="preserve"> </w:t>
      </w:r>
      <w:r w:rsidRPr="001412B7">
        <w:t>представителей</w:t>
      </w:r>
      <w:r w:rsidRPr="001412B7">
        <w:rPr>
          <w:spacing w:val="1"/>
        </w:rPr>
        <w:t xml:space="preserve"> </w:t>
      </w:r>
      <w:r w:rsidRPr="001412B7">
        <w:t>государственных</w:t>
      </w:r>
      <w:r w:rsidRPr="001412B7">
        <w:rPr>
          <w:spacing w:val="1"/>
        </w:rPr>
        <w:t xml:space="preserve"> </w:t>
      </w:r>
      <w:r w:rsidRPr="001412B7">
        <w:t>органов,</w:t>
      </w:r>
      <w:r w:rsidRPr="001412B7">
        <w:rPr>
          <w:spacing w:val="1"/>
        </w:rPr>
        <w:t xml:space="preserve"> </w:t>
      </w:r>
      <w:r w:rsidRPr="001412B7">
        <w:t>по</w:t>
      </w:r>
      <w:r w:rsidRPr="001412B7">
        <w:rPr>
          <w:spacing w:val="1"/>
        </w:rPr>
        <w:t xml:space="preserve"> </w:t>
      </w:r>
      <w:r w:rsidRPr="001412B7">
        <w:t>запросу</w:t>
      </w:r>
      <w:r w:rsidRPr="001412B7">
        <w:rPr>
          <w:spacing w:val="1"/>
        </w:rPr>
        <w:t xml:space="preserve"> </w:t>
      </w:r>
      <w:r w:rsidRPr="001412B7">
        <w:t>родителей,</w:t>
      </w:r>
      <w:r w:rsidRPr="001412B7">
        <w:rPr>
          <w:spacing w:val="-2"/>
        </w:rPr>
        <w:t xml:space="preserve"> </w:t>
      </w:r>
      <w:r w:rsidRPr="001412B7">
        <w:t>для</w:t>
      </w:r>
      <w:r w:rsidRPr="001412B7">
        <w:rPr>
          <w:spacing w:val="1"/>
        </w:rPr>
        <w:t xml:space="preserve"> </w:t>
      </w:r>
      <w:r w:rsidRPr="001412B7">
        <w:t>решения</w:t>
      </w:r>
      <w:r w:rsidRPr="001412B7">
        <w:rPr>
          <w:spacing w:val="2"/>
        </w:rPr>
        <w:t xml:space="preserve"> </w:t>
      </w:r>
      <w:r w:rsidRPr="001412B7">
        <w:t>проблемных</w:t>
      </w:r>
      <w:r w:rsidRPr="001412B7">
        <w:rPr>
          <w:spacing w:val="-4"/>
        </w:rPr>
        <w:t xml:space="preserve"> </w:t>
      </w:r>
      <w:r w:rsidRPr="001412B7">
        <w:t>и</w:t>
      </w:r>
      <w:r w:rsidRPr="001412B7">
        <w:rPr>
          <w:spacing w:val="3"/>
        </w:rPr>
        <w:t xml:space="preserve"> </w:t>
      </w:r>
      <w:r w:rsidRPr="001412B7">
        <w:t>конфликтных</w:t>
      </w:r>
      <w:r w:rsidRPr="001412B7">
        <w:rPr>
          <w:spacing w:val="-4"/>
        </w:rPr>
        <w:t xml:space="preserve"> </w:t>
      </w:r>
      <w:r w:rsidRPr="001412B7">
        <w:t>ситуаций;</w:t>
      </w:r>
    </w:p>
    <w:p w:rsidR="001A5B40" w:rsidRPr="001412B7" w:rsidRDefault="001A5B40" w:rsidP="001A5B40">
      <w:pPr>
        <w:pStyle w:val="a3"/>
        <w:ind w:left="0" w:right="116" w:firstLine="851"/>
      </w:pPr>
      <w:r>
        <w:t xml:space="preserve">- </w:t>
      </w:r>
      <w:r w:rsidRPr="001412B7">
        <w:t>участие родителей в психолого-педагогических консилиумах, советах профилактики,</w:t>
      </w:r>
      <w:r w:rsidRPr="001412B7">
        <w:rPr>
          <w:spacing w:val="-57"/>
        </w:rPr>
        <w:t xml:space="preserve"> </w:t>
      </w:r>
      <w:r w:rsidRPr="001412B7">
        <w:t>собираемых</w:t>
      </w:r>
      <w:r w:rsidRPr="001412B7">
        <w:rPr>
          <w:spacing w:val="1"/>
        </w:rPr>
        <w:t xml:space="preserve"> </w:t>
      </w:r>
      <w:r w:rsidRPr="001412B7">
        <w:t>в</w:t>
      </w:r>
      <w:r w:rsidRPr="001412B7">
        <w:rPr>
          <w:spacing w:val="1"/>
        </w:rPr>
        <w:t xml:space="preserve"> </w:t>
      </w:r>
      <w:r w:rsidRPr="001412B7">
        <w:t>острых</w:t>
      </w:r>
      <w:r w:rsidRPr="001412B7">
        <w:rPr>
          <w:spacing w:val="1"/>
        </w:rPr>
        <w:t xml:space="preserve"> </w:t>
      </w:r>
      <w:r w:rsidRPr="001412B7">
        <w:t>проблемных</w:t>
      </w:r>
      <w:r w:rsidRPr="001412B7">
        <w:rPr>
          <w:spacing w:val="1"/>
        </w:rPr>
        <w:t xml:space="preserve"> </w:t>
      </w:r>
      <w:r w:rsidRPr="001412B7">
        <w:t>ситуациях,</w:t>
      </w:r>
      <w:r w:rsidRPr="001412B7">
        <w:rPr>
          <w:spacing w:val="1"/>
        </w:rPr>
        <w:t xml:space="preserve"> </w:t>
      </w:r>
      <w:r w:rsidRPr="001412B7">
        <w:t>связанных</w:t>
      </w:r>
      <w:r w:rsidRPr="001412B7">
        <w:rPr>
          <w:spacing w:val="1"/>
        </w:rPr>
        <w:t xml:space="preserve"> </w:t>
      </w:r>
      <w:r w:rsidRPr="001412B7">
        <w:t>с</w:t>
      </w:r>
      <w:r w:rsidRPr="001412B7">
        <w:rPr>
          <w:spacing w:val="1"/>
        </w:rPr>
        <w:t xml:space="preserve"> </w:t>
      </w:r>
      <w:r w:rsidRPr="001412B7">
        <w:t>обучением</w:t>
      </w:r>
      <w:r w:rsidRPr="001412B7">
        <w:rPr>
          <w:spacing w:val="1"/>
        </w:rPr>
        <w:t xml:space="preserve"> </w:t>
      </w:r>
      <w:r w:rsidRPr="001412B7">
        <w:t>и</w:t>
      </w:r>
      <w:r w:rsidRPr="001412B7">
        <w:rPr>
          <w:spacing w:val="1"/>
        </w:rPr>
        <w:t xml:space="preserve"> </w:t>
      </w:r>
      <w:r w:rsidRPr="001412B7">
        <w:t>воспитанием</w:t>
      </w:r>
      <w:r w:rsidRPr="001412B7">
        <w:rPr>
          <w:spacing w:val="1"/>
        </w:rPr>
        <w:t xml:space="preserve"> </w:t>
      </w:r>
      <w:r w:rsidRPr="001412B7">
        <w:t>конкретного</w:t>
      </w:r>
      <w:r w:rsidRPr="001412B7">
        <w:rPr>
          <w:spacing w:val="-4"/>
        </w:rPr>
        <w:t xml:space="preserve"> </w:t>
      </w:r>
      <w:r w:rsidRPr="001412B7">
        <w:t>обучающегося,</w:t>
      </w:r>
      <w:r w:rsidRPr="001412B7">
        <w:rPr>
          <w:spacing w:val="-1"/>
        </w:rPr>
        <w:t xml:space="preserve"> </w:t>
      </w:r>
      <w:r w:rsidRPr="001412B7">
        <w:t>групп</w:t>
      </w:r>
      <w:r w:rsidRPr="001412B7">
        <w:rPr>
          <w:spacing w:val="3"/>
        </w:rPr>
        <w:t xml:space="preserve"> </w:t>
      </w:r>
      <w:r w:rsidRPr="001412B7">
        <w:t>обучающихся;</w:t>
      </w:r>
    </w:p>
    <w:p w:rsidR="001A5B40" w:rsidRPr="001412B7" w:rsidRDefault="001A5B40" w:rsidP="001A5B40">
      <w:pPr>
        <w:pStyle w:val="a3"/>
        <w:ind w:left="0" w:right="125" w:firstLine="851"/>
      </w:pPr>
      <w:r>
        <w:t xml:space="preserve">- </w:t>
      </w:r>
      <w:r w:rsidRPr="001412B7">
        <w:t>привлечение, родителей и помощь с их стороны в подготовке и проведении классных</w:t>
      </w:r>
      <w:r w:rsidRPr="001412B7">
        <w:rPr>
          <w:spacing w:val="-57"/>
        </w:rPr>
        <w:t xml:space="preserve"> </w:t>
      </w:r>
      <w:r w:rsidRPr="001412B7">
        <w:t>и</w:t>
      </w:r>
      <w:r w:rsidRPr="001412B7">
        <w:rPr>
          <w:spacing w:val="-3"/>
        </w:rPr>
        <w:t xml:space="preserve"> </w:t>
      </w:r>
      <w:r w:rsidRPr="001412B7">
        <w:t>общешкольных</w:t>
      </w:r>
      <w:r w:rsidRPr="001412B7">
        <w:rPr>
          <w:spacing w:val="-3"/>
        </w:rPr>
        <w:t xml:space="preserve"> </w:t>
      </w:r>
      <w:r w:rsidRPr="001412B7">
        <w:t>мероприятий</w:t>
      </w:r>
      <w:r w:rsidRPr="001412B7">
        <w:rPr>
          <w:spacing w:val="3"/>
        </w:rPr>
        <w:t xml:space="preserve"> </w:t>
      </w:r>
      <w:r w:rsidRPr="001412B7">
        <w:t>воспитательной</w:t>
      </w:r>
      <w:r w:rsidRPr="001412B7">
        <w:rPr>
          <w:spacing w:val="-3"/>
        </w:rPr>
        <w:t xml:space="preserve"> </w:t>
      </w:r>
      <w:r w:rsidRPr="001412B7">
        <w:t>направленности;</w:t>
      </w:r>
    </w:p>
    <w:p w:rsidR="001A5B40" w:rsidRPr="001412B7" w:rsidRDefault="001A5B40" w:rsidP="001A5B40">
      <w:pPr>
        <w:pStyle w:val="a3"/>
        <w:ind w:left="0" w:right="119" w:firstLine="851"/>
      </w:pPr>
      <w:r>
        <w:t xml:space="preserve">- </w:t>
      </w:r>
      <w:r w:rsidRPr="001412B7">
        <w:t>при наличии среди обучающихся детей-сирот, оставшихся без попечения родителей,</w:t>
      </w:r>
      <w:r w:rsidRPr="001412B7">
        <w:rPr>
          <w:spacing w:val="1"/>
        </w:rPr>
        <w:t xml:space="preserve"> </w:t>
      </w:r>
      <w:r w:rsidRPr="001412B7">
        <w:t>приёмных</w:t>
      </w:r>
      <w:r w:rsidRPr="001412B7">
        <w:rPr>
          <w:spacing w:val="1"/>
        </w:rPr>
        <w:t xml:space="preserve"> </w:t>
      </w:r>
      <w:r w:rsidRPr="001412B7">
        <w:t>детей</w:t>
      </w:r>
      <w:r w:rsidRPr="001412B7">
        <w:rPr>
          <w:spacing w:val="1"/>
        </w:rPr>
        <w:t xml:space="preserve"> </w:t>
      </w:r>
      <w:r w:rsidRPr="001412B7">
        <w:t>целевое</w:t>
      </w:r>
      <w:r w:rsidRPr="001412B7">
        <w:rPr>
          <w:spacing w:val="1"/>
        </w:rPr>
        <w:t xml:space="preserve"> </w:t>
      </w:r>
      <w:r w:rsidRPr="001412B7">
        <w:t>взаимодействие</w:t>
      </w:r>
      <w:r w:rsidRPr="001412B7">
        <w:rPr>
          <w:spacing w:val="1"/>
        </w:rPr>
        <w:t xml:space="preserve"> </w:t>
      </w:r>
      <w:r w:rsidRPr="001412B7">
        <w:t>с</w:t>
      </w:r>
      <w:r w:rsidRPr="001412B7">
        <w:rPr>
          <w:spacing w:val="1"/>
        </w:rPr>
        <w:t xml:space="preserve"> </w:t>
      </w:r>
      <w:r w:rsidRPr="001412B7">
        <w:t>их</w:t>
      </w:r>
      <w:r w:rsidRPr="001412B7">
        <w:rPr>
          <w:spacing w:val="1"/>
        </w:rPr>
        <w:t xml:space="preserve"> </w:t>
      </w:r>
      <w:r w:rsidRPr="001412B7">
        <w:t>законными</w:t>
      </w:r>
      <w:r w:rsidRPr="001412B7">
        <w:rPr>
          <w:spacing w:val="1"/>
        </w:rPr>
        <w:t xml:space="preserve"> </w:t>
      </w:r>
      <w:r w:rsidRPr="001412B7">
        <w:t>представителями</w:t>
      </w:r>
      <w:r w:rsidRPr="001412B7">
        <w:rPr>
          <w:spacing w:val="1"/>
        </w:rPr>
        <w:t xml:space="preserve"> </w:t>
      </w:r>
      <w:r w:rsidRPr="001412B7">
        <w:t>(родителями,</w:t>
      </w:r>
      <w:r w:rsidRPr="001412B7">
        <w:rPr>
          <w:spacing w:val="1"/>
        </w:rPr>
        <w:t xml:space="preserve"> </w:t>
      </w:r>
      <w:r w:rsidRPr="001412B7">
        <w:t>воспитателями, другими ответственными взрослыми и т.д.), в том числе по индивидуальным</w:t>
      </w:r>
      <w:r w:rsidRPr="001412B7">
        <w:rPr>
          <w:spacing w:val="1"/>
        </w:rPr>
        <w:t xml:space="preserve"> </w:t>
      </w:r>
      <w:r w:rsidRPr="001412B7">
        <w:t>планам наблюдения,</w:t>
      </w:r>
      <w:r w:rsidRPr="001412B7">
        <w:rPr>
          <w:spacing w:val="2"/>
        </w:rPr>
        <w:t xml:space="preserve"> </w:t>
      </w:r>
      <w:r w:rsidRPr="001412B7">
        <w:t>деятельности</w:t>
      </w:r>
      <w:r w:rsidRPr="001412B7">
        <w:rPr>
          <w:spacing w:val="-3"/>
        </w:rPr>
        <w:t xml:space="preserve"> </w:t>
      </w:r>
      <w:r w:rsidRPr="001412B7">
        <w:t>по вопросам</w:t>
      </w:r>
      <w:r w:rsidRPr="001412B7">
        <w:rPr>
          <w:spacing w:val="-3"/>
        </w:rPr>
        <w:t xml:space="preserve"> </w:t>
      </w:r>
      <w:r w:rsidRPr="001412B7">
        <w:t>их</w:t>
      </w:r>
      <w:r w:rsidRPr="001412B7">
        <w:rPr>
          <w:spacing w:val="-5"/>
        </w:rPr>
        <w:t xml:space="preserve"> </w:t>
      </w:r>
      <w:r w:rsidRPr="001412B7">
        <w:t>поддержки,</w:t>
      </w:r>
      <w:r w:rsidRPr="001412B7">
        <w:rPr>
          <w:spacing w:val="2"/>
        </w:rPr>
        <w:t xml:space="preserve"> </w:t>
      </w:r>
      <w:r w:rsidRPr="001412B7">
        <w:t>адаптации,</w:t>
      </w:r>
      <w:r w:rsidRPr="001412B7">
        <w:rPr>
          <w:spacing w:val="2"/>
        </w:rPr>
        <w:t xml:space="preserve"> </w:t>
      </w:r>
      <w:r w:rsidRPr="001412B7">
        <w:t>воспитания.</w:t>
      </w:r>
    </w:p>
    <w:p w:rsidR="001A5B40" w:rsidRPr="001412B7" w:rsidRDefault="001A5B40" w:rsidP="001A5B40">
      <w:pPr>
        <w:pStyle w:val="a3"/>
        <w:ind w:left="0" w:firstLine="851"/>
      </w:pPr>
    </w:p>
    <w:p w:rsidR="001A5B40" w:rsidRPr="00ED7FAC"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Модуль</w:t>
      </w:r>
      <w:r w:rsidRPr="001412B7">
        <w:rPr>
          <w:rFonts w:ascii="Times New Roman" w:hAnsi="Times New Roman"/>
          <w:spacing w:val="-6"/>
          <w:sz w:val="24"/>
          <w:szCs w:val="24"/>
        </w:rPr>
        <w:t xml:space="preserve"> </w:t>
      </w:r>
      <w:r>
        <w:rPr>
          <w:rFonts w:ascii="Times New Roman" w:hAnsi="Times New Roman"/>
          <w:sz w:val="24"/>
          <w:szCs w:val="24"/>
        </w:rPr>
        <w:t>«Самоуправление»</w:t>
      </w:r>
    </w:p>
    <w:p w:rsidR="001A5B40" w:rsidRPr="001412B7" w:rsidRDefault="001A5B40" w:rsidP="001A5B40">
      <w:pPr>
        <w:pStyle w:val="a3"/>
        <w:ind w:left="0" w:right="114" w:firstLine="851"/>
      </w:pPr>
      <w:proofErr w:type="gramStart"/>
      <w:r w:rsidRPr="001412B7">
        <w:t>В соответствии с Федеральным законом от 29.12.2012 № 273-ФЗ «Об образовании в</w:t>
      </w:r>
      <w:r w:rsidRPr="001412B7">
        <w:rPr>
          <w:spacing w:val="1"/>
        </w:rPr>
        <w:t xml:space="preserve"> </w:t>
      </w:r>
      <w:r w:rsidRPr="001412B7">
        <w:t>Российской</w:t>
      </w:r>
      <w:r w:rsidRPr="001412B7">
        <w:rPr>
          <w:spacing w:val="1"/>
        </w:rPr>
        <w:t xml:space="preserve"> </w:t>
      </w:r>
      <w:r w:rsidRPr="001412B7">
        <w:t>Федерации»</w:t>
      </w:r>
      <w:r w:rsidRPr="001412B7">
        <w:rPr>
          <w:spacing w:val="1"/>
        </w:rPr>
        <w:t xml:space="preserve"> </w:t>
      </w:r>
      <w:r w:rsidRPr="001412B7">
        <w:t>обучающиеся</w:t>
      </w:r>
      <w:r w:rsidRPr="001412B7">
        <w:rPr>
          <w:spacing w:val="1"/>
        </w:rPr>
        <w:t xml:space="preserve"> </w:t>
      </w:r>
      <w:r w:rsidRPr="001412B7">
        <w:t>имеют</w:t>
      </w:r>
      <w:r w:rsidRPr="001412B7">
        <w:rPr>
          <w:spacing w:val="1"/>
        </w:rPr>
        <w:t xml:space="preserve"> </w:t>
      </w:r>
      <w:r w:rsidRPr="001412B7">
        <w:t>право</w:t>
      </w:r>
      <w:r w:rsidRPr="001412B7">
        <w:rPr>
          <w:spacing w:val="1"/>
        </w:rPr>
        <w:t xml:space="preserve"> </w:t>
      </w:r>
      <w:r w:rsidRPr="001412B7">
        <w:t>на</w:t>
      </w:r>
      <w:r w:rsidRPr="001412B7">
        <w:rPr>
          <w:spacing w:val="1"/>
        </w:rPr>
        <w:t xml:space="preserve"> </w:t>
      </w:r>
      <w:r w:rsidRPr="001412B7">
        <w:t>участие</w:t>
      </w:r>
      <w:r w:rsidRPr="001412B7">
        <w:rPr>
          <w:spacing w:val="1"/>
        </w:rPr>
        <w:t xml:space="preserve"> </w:t>
      </w:r>
      <w:r w:rsidRPr="001412B7">
        <w:t>в</w:t>
      </w:r>
      <w:r w:rsidRPr="001412B7">
        <w:rPr>
          <w:spacing w:val="61"/>
        </w:rPr>
        <w:t xml:space="preserve"> </w:t>
      </w:r>
      <w:r w:rsidRPr="001412B7">
        <w:t>управлении</w:t>
      </w:r>
      <w:r w:rsidRPr="001412B7">
        <w:rPr>
          <w:spacing w:val="1"/>
        </w:rPr>
        <w:t xml:space="preserve"> </w:t>
      </w:r>
      <w:r w:rsidRPr="001412B7">
        <w:t>образовательной организацией в порядке,</w:t>
      </w:r>
      <w:r w:rsidRPr="001412B7">
        <w:rPr>
          <w:spacing w:val="60"/>
        </w:rPr>
        <w:t xml:space="preserve"> </w:t>
      </w:r>
      <w:r w:rsidRPr="001412B7">
        <w:t>установленном ее уставом (статья 34 пункт 17).</w:t>
      </w:r>
      <w:proofErr w:type="gramEnd"/>
      <w:r w:rsidRPr="001412B7">
        <w:rPr>
          <w:spacing w:val="1"/>
        </w:rPr>
        <w:t xml:space="preserve"> </w:t>
      </w:r>
      <w:r w:rsidRPr="001412B7">
        <w:t>Это право обучающиеся могут реализовать через систему ученического самоуправления, а</w:t>
      </w:r>
      <w:r w:rsidRPr="001412B7">
        <w:rPr>
          <w:spacing w:val="1"/>
        </w:rPr>
        <w:t xml:space="preserve"> </w:t>
      </w:r>
      <w:r w:rsidRPr="001412B7">
        <w:t>именно</w:t>
      </w:r>
      <w:r w:rsidRPr="001412B7">
        <w:rPr>
          <w:spacing w:val="1"/>
        </w:rPr>
        <w:t xml:space="preserve"> </w:t>
      </w:r>
      <w:r w:rsidRPr="001412B7">
        <w:t>через</w:t>
      </w:r>
      <w:r w:rsidRPr="001412B7">
        <w:rPr>
          <w:spacing w:val="1"/>
        </w:rPr>
        <w:t xml:space="preserve"> </w:t>
      </w:r>
      <w:r w:rsidRPr="001412B7">
        <w:t>создание</w:t>
      </w:r>
      <w:r w:rsidRPr="001412B7">
        <w:rPr>
          <w:spacing w:val="1"/>
        </w:rPr>
        <w:t xml:space="preserve"> </w:t>
      </w:r>
      <w:r w:rsidRPr="001412B7">
        <w:t>по</w:t>
      </w:r>
      <w:r w:rsidRPr="001412B7">
        <w:rPr>
          <w:spacing w:val="1"/>
        </w:rPr>
        <w:t xml:space="preserve"> </w:t>
      </w:r>
      <w:r w:rsidRPr="001412B7">
        <w:t>инициативе</w:t>
      </w:r>
      <w:r w:rsidRPr="001412B7">
        <w:rPr>
          <w:spacing w:val="1"/>
        </w:rPr>
        <w:t xml:space="preserve"> </w:t>
      </w:r>
      <w:proofErr w:type="gramStart"/>
      <w:r w:rsidRPr="001412B7">
        <w:t>обучающихся</w:t>
      </w:r>
      <w:proofErr w:type="gramEnd"/>
      <w:r w:rsidRPr="001412B7">
        <w:t xml:space="preserve"> совета</w:t>
      </w:r>
      <w:r w:rsidRPr="001412B7">
        <w:rPr>
          <w:spacing w:val="1"/>
        </w:rPr>
        <w:t xml:space="preserve"> </w:t>
      </w:r>
      <w:r w:rsidRPr="001412B7">
        <w:t>обучающихся</w:t>
      </w:r>
      <w:r w:rsidRPr="001412B7">
        <w:rPr>
          <w:spacing w:val="1"/>
        </w:rPr>
        <w:t xml:space="preserve"> </w:t>
      </w:r>
      <w:r w:rsidRPr="001412B7">
        <w:t>(ст.</w:t>
      </w:r>
      <w:r w:rsidRPr="001412B7">
        <w:rPr>
          <w:spacing w:val="1"/>
        </w:rPr>
        <w:t xml:space="preserve"> </w:t>
      </w:r>
      <w:r w:rsidRPr="001412B7">
        <w:t>26</w:t>
      </w:r>
      <w:r w:rsidRPr="001412B7">
        <w:rPr>
          <w:spacing w:val="1"/>
        </w:rPr>
        <w:t xml:space="preserve"> </w:t>
      </w:r>
      <w:r w:rsidRPr="001412B7">
        <w:t>п.</w:t>
      </w:r>
      <w:r w:rsidRPr="001412B7">
        <w:rPr>
          <w:spacing w:val="1"/>
        </w:rPr>
        <w:t xml:space="preserve"> </w:t>
      </w:r>
      <w:r w:rsidRPr="001412B7">
        <w:t>6</w:t>
      </w:r>
      <w:r w:rsidRPr="001412B7">
        <w:rPr>
          <w:spacing w:val="1"/>
        </w:rPr>
        <w:t xml:space="preserve"> </w:t>
      </w:r>
      <w:r w:rsidRPr="001412B7">
        <w:t>Федерального</w:t>
      </w:r>
      <w:r w:rsidRPr="001412B7">
        <w:rPr>
          <w:spacing w:val="4"/>
        </w:rPr>
        <w:t xml:space="preserve"> </w:t>
      </w:r>
      <w:r w:rsidRPr="001412B7">
        <w:t>закона</w:t>
      </w:r>
      <w:r w:rsidRPr="001412B7">
        <w:rPr>
          <w:spacing w:val="-6"/>
        </w:rPr>
        <w:t xml:space="preserve"> </w:t>
      </w:r>
      <w:r w:rsidRPr="001412B7">
        <w:t>от 29.12.2012</w:t>
      </w:r>
      <w:r w:rsidRPr="001412B7">
        <w:rPr>
          <w:spacing w:val="-4"/>
        </w:rPr>
        <w:t xml:space="preserve"> </w:t>
      </w:r>
      <w:r w:rsidRPr="001412B7">
        <w:t>№</w:t>
      </w:r>
      <w:r w:rsidRPr="001412B7">
        <w:rPr>
          <w:spacing w:val="1"/>
        </w:rPr>
        <w:t xml:space="preserve"> </w:t>
      </w:r>
      <w:r w:rsidRPr="001412B7">
        <w:t>273-ФЗ</w:t>
      </w:r>
      <w:r w:rsidRPr="001412B7">
        <w:rPr>
          <w:spacing w:val="-5"/>
        </w:rPr>
        <w:t xml:space="preserve"> </w:t>
      </w:r>
      <w:r w:rsidRPr="001412B7">
        <w:t>«Об</w:t>
      </w:r>
      <w:r w:rsidRPr="001412B7">
        <w:rPr>
          <w:spacing w:val="-3"/>
        </w:rPr>
        <w:t xml:space="preserve"> </w:t>
      </w:r>
      <w:r w:rsidRPr="001412B7">
        <w:t>образовании</w:t>
      </w:r>
      <w:r w:rsidRPr="001412B7">
        <w:rPr>
          <w:spacing w:val="2"/>
        </w:rPr>
        <w:t xml:space="preserve"> </w:t>
      </w:r>
      <w:r w:rsidRPr="001412B7">
        <w:t>в</w:t>
      </w:r>
      <w:r w:rsidRPr="001412B7">
        <w:rPr>
          <w:spacing w:val="-3"/>
        </w:rPr>
        <w:t xml:space="preserve"> </w:t>
      </w:r>
      <w:r w:rsidRPr="001412B7">
        <w:t>Российской</w:t>
      </w:r>
      <w:r w:rsidRPr="001412B7">
        <w:rPr>
          <w:spacing w:val="-4"/>
        </w:rPr>
        <w:t xml:space="preserve"> </w:t>
      </w:r>
      <w:r w:rsidRPr="001412B7">
        <w:t>Федерации»).</w:t>
      </w:r>
    </w:p>
    <w:p w:rsidR="001A5B40" w:rsidRPr="001412B7" w:rsidRDefault="001A5B40" w:rsidP="001A5B40">
      <w:pPr>
        <w:pStyle w:val="a3"/>
        <w:ind w:left="0" w:firstLine="851"/>
      </w:pPr>
      <w:r w:rsidRPr="001412B7">
        <w:t>Реализация</w:t>
      </w:r>
      <w:r w:rsidRPr="001412B7">
        <w:rPr>
          <w:spacing w:val="17"/>
        </w:rPr>
        <w:t xml:space="preserve"> </w:t>
      </w:r>
      <w:r w:rsidRPr="001412B7">
        <w:t>воспитательного</w:t>
      </w:r>
      <w:r w:rsidRPr="001412B7">
        <w:rPr>
          <w:spacing w:val="22"/>
        </w:rPr>
        <w:t xml:space="preserve"> </w:t>
      </w:r>
      <w:r w:rsidRPr="001412B7">
        <w:t>потенциала</w:t>
      </w:r>
      <w:r w:rsidRPr="001412B7">
        <w:rPr>
          <w:spacing w:val="21"/>
        </w:rPr>
        <w:t xml:space="preserve"> </w:t>
      </w:r>
      <w:r w:rsidRPr="001412B7">
        <w:t>системы</w:t>
      </w:r>
      <w:r w:rsidRPr="001412B7">
        <w:rPr>
          <w:spacing w:val="23"/>
        </w:rPr>
        <w:t xml:space="preserve"> </w:t>
      </w:r>
      <w:r w:rsidRPr="001412B7">
        <w:t>ученического</w:t>
      </w:r>
      <w:r w:rsidRPr="001412B7">
        <w:rPr>
          <w:spacing w:val="22"/>
        </w:rPr>
        <w:t xml:space="preserve"> </w:t>
      </w:r>
      <w:r w:rsidRPr="001412B7">
        <w:t>самоуправления</w:t>
      </w:r>
      <w:r w:rsidRPr="001412B7">
        <w:rPr>
          <w:spacing w:val="22"/>
        </w:rPr>
        <w:t xml:space="preserve"> </w:t>
      </w:r>
      <w:r w:rsidRPr="001412B7">
        <w:t>в</w:t>
      </w:r>
      <w:r w:rsidRPr="001412B7">
        <w:rPr>
          <w:spacing w:val="-57"/>
        </w:rPr>
        <w:t xml:space="preserve"> </w:t>
      </w:r>
      <w:r w:rsidRPr="001412B7">
        <w:t>общеобразовательной</w:t>
      </w:r>
      <w:r w:rsidRPr="001412B7">
        <w:rPr>
          <w:spacing w:val="-8"/>
        </w:rPr>
        <w:t xml:space="preserve"> </w:t>
      </w:r>
      <w:r w:rsidRPr="001412B7">
        <w:t>организации</w:t>
      </w:r>
      <w:r w:rsidRPr="001412B7">
        <w:rPr>
          <w:spacing w:val="3"/>
        </w:rPr>
        <w:t xml:space="preserve"> </w:t>
      </w:r>
      <w:r w:rsidRPr="001412B7">
        <w:t>предусматривает:</w:t>
      </w:r>
    </w:p>
    <w:p w:rsidR="001A5B40" w:rsidRPr="001412B7" w:rsidRDefault="001A5B40" w:rsidP="001A5B40">
      <w:pPr>
        <w:pStyle w:val="a3"/>
        <w:ind w:left="0" w:firstLine="851"/>
      </w:pPr>
      <w:r>
        <w:t xml:space="preserve">- </w:t>
      </w:r>
      <w:r w:rsidRPr="001412B7">
        <w:t>обеспечение</w:t>
      </w:r>
      <w:r w:rsidRPr="001412B7">
        <w:rPr>
          <w:spacing w:val="34"/>
        </w:rPr>
        <w:t xml:space="preserve"> </w:t>
      </w:r>
      <w:r w:rsidRPr="001412B7">
        <w:t>деятельности</w:t>
      </w:r>
      <w:r w:rsidRPr="001412B7">
        <w:rPr>
          <w:spacing w:val="32"/>
        </w:rPr>
        <w:t xml:space="preserve"> </w:t>
      </w:r>
      <w:r w:rsidRPr="001412B7">
        <w:t>Совета</w:t>
      </w:r>
      <w:r w:rsidRPr="001412B7">
        <w:rPr>
          <w:spacing w:val="34"/>
        </w:rPr>
        <w:t xml:space="preserve"> </w:t>
      </w:r>
      <w:r w:rsidRPr="001412B7">
        <w:t>старшеклассников,</w:t>
      </w:r>
      <w:r w:rsidRPr="001412B7">
        <w:rPr>
          <w:spacing w:val="37"/>
        </w:rPr>
        <w:t xml:space="preserve"> </w:t>
      </w:r>
      <w:r w:rsidRPr="001412B7">
        <w:t>избранного</w:t>
      </w:r>
      <w:r w:rsidRPr="001412B7">
        <w:rPr>
          <w:spacing w:val="39"/>
        </w:rPr>
        <w:t xml:space="preserve"> </w:t>
      </w:r>
      <w:r w:rsidRPr="001412B7">
        <w:t>путем</w:t>
      </w:r>
      <w:r w:rsidRPr="001412B7">
        <w:rPr>
          <w:spacing w:val="36"/>
        </w:rPr>
        <w:t xml:space="preserve"> </w:t>
      </w:r>
      <w:r w:rsidRPr="001412B7">
        <w:t>прямых</w:t>
      </w:r>
      <w:r w:rsidRPr="001412B7">
        <w:rPr>
          <w:spacing w:val="-57"/>
        </w:rPr>
        <w:t xml:space="preserve"> </w:t>
      </w:r>
      <w:r w:rsidRPr="001412B7">
        <w:t>выборов</w:t>
      </w:r>
      <w:r w:rsidRPr="001412B7">
        <w:rPr>
          <w:spacing w:val="-2"/>
        </w:rPr>
        <w:t xml:space="preserve"> </w:t>
      </w:r>
      <w:r w:rsidRPr="001412B7">
        <w:t>в</w:t>
      </w:r>
      <w:r w:rsidRPr="001412B7">
        <w:rPr>
          <w:spacing w:val="2"/>
        </w:rPr>
        <w:t xml:space="preserve"> </w:t>
      </w:r>
      <w:r w:rsidRPr="001412B7">
        <w:t>МБОУ «Средняя общеобразовательная школа №</w:t>
      </w:r>
      <w:r w:rsidRPr="001412B7">
        <w:rPr>
          <w:spacing w:val="1"/>
        </w:rPr>
        <w:t xml:space="preserve"> </w:t>
      </w:r>
      <w:r w:rsidRPr="001412B7">
        <w:t>27</w:t>
      </w:r>
      <w:r w:rsidRPr="001412B7">
        <w:rPr>
          <w:spacing w:val="1"/>
        </w:rPr>
        <w:t xml:space="preserve"> </w:t>
      </w:r>
      <w:r w:rsidRPr="001412B7">
        <w:t>им. А.А. Дейнеки»,</w:t>
      </w:r>
      <w:r w:rsidRPr="001412B7">
        <w:rPr>
          <w:spacing w:val="-2"/>
        </w:rPr>
        <w:t xml:space="preserve"> </w:t>
      </w:r>
      <w:r w:rsidRPr="001412B7">
        <w:t>по</w:t>
      </w:r>
      <w:r w:rsidRPr="001412B7">
        <w:rPr>
          <w:spacing w:val="1"/>
        </w:rPr>
        <w:t xml:space="preserve"> </w:t>
      </w:r>
      <w:r w:rsidRPr="001412B7">
        <w:t>направлениям</w:t>
      </w:r>
      <w:r w:rsidRPr="001412B7">
        <w:rPr>
          <w:spacing w:val="3"/>
        </w:rPr>
        <w:t xml:space="preserve"> </w:t>
      </w:r>
      <w:r w:rsidRPr="001412B7">
        <w:t>работы;</w:t>
      </w:r>
    </w:p>
    <w:p w:rsidR="001A5B40" w:rsidRPr="001412B7" w:rsidRDefault="001A5B40" w:rsidP="000D41A3">
      <w:pPr>
        <w:pStyle w:val="af5"/>
        <w:numPr>
          <w:ilvl w:val="0"/>
          <w:numId w:val="38"/>
        </w:numPr>
        <w:tabs>
          <w:tab w:val="left" w:pos="1393"/>
        </w:tabs>
        <w:ind w:left="0" w:right="117" w:firstLine="851"/>
        <w:rPr>
          <w:sz w:val="24"/>
          <w:szCs w:val="24"/>
        </w:rPr>
      </w:pPr>
      <w:r w:rsidRPr="001412B7">
        <w:rPr>
          <w:sz w:val="24"/>
          <w:szCs w:val="24"/>
        </w:rPr>
        <w:t>представление</w:t>
      </w:r>
      <w:r w:rsidRPr="001412B7">
        <w:rPr>
          <w:spacing w:val="15"/>
          <w:sz w:val="24"/>
          <w:szCs w:val="24"/>
        </w:rPr>
        <w:t xml:space="preserve"> </w:t>
      </w:r>
      <w:r w:rsidRPr="001412B7">
        <w:rPr>
          <w:sz w:val="24"/>
          <w:szCs w:val="24"/>
        </w:rPr>
        <w:t>интересов</w:t>
      </w:r>
      <w:r w:rsidRPr="001412B7">
        <w:rPr>
          <w:spacing w:val="9"/>
          <w:sz w:val="24"/>
          <w:szCs w:val="24"/>
        </w:rPr>
        <w:t xml:space="preserve"> </w:t>
      </w:r>
      <w:r w:rsidRPr="001412B7">
        <w:rPr>
          <w:sz w:val="24"/>
          <w:szCs w:val="24"/>
        </w:rPr>
        <w:t>обучающихся</w:t>
      </w:r>
      <w:r w:rsidRPr="001412B7">
        <w:rPr>
          <w:spacing w:val="17"/>
          <w:sz w:val="24"/>
          <w:szCs w:val="24"/>
        </w:rPr>
        <w:t xml:space="preserve"> </w:t>
      </w:r>
      <w:r w:rsidRPr="001412B7">
        <w:rPr>
          <w:sz w:val="24"/>
          <w:szCs w:val="24"/>
        </w:rPr>
        <w:t>в</w:t>
      </w:r>
      <w:r w:rsidRPr="001412B7">
        <w:rPr>
          <w:spacing w:val="19"/>
          <w:sz w:val="24"/>
          <w:szCs w:val="24"/>
        </w:rPr>
        <w:t xml:space="preserve"> </w:t>
      </w:r>
      <w:r w:rsidRPr="001412B7">
        <w:rPr>
          <w:sz w:val="24"/>
          <w:szCs w:val="24"/>
        </w:rPr>
        <w:t>процессе</w:t>
      </w:r>
      <w:r w:rsidRPr="001412B7">
        <w:rPr>
          <w:spacing w:val="20"/>
          <w:sz w:val="24"/>
          <w:szCs w:val="24"/>
        </w:rPr>
        <w:t xml:space="preserve"> </w:t>
      </w:r>
      <w:r w:rsidRPr="001412B7">
        <w:rPr>
          <w:sz w:val="24"/>
          <w:szCs w:val="24"/>
        </w:rPr>
        <w:t>управления</w:t>
      </w:r>
      <w:r w:rsidRPr="001412B7">
        <w:rPr>
          <w:spacing w:val="26"/>
          <w:sz w:val="24"/>
          <w:szCs w:val="24"/>
        </w:rPr>
        <w:t xml:space="preserve"> </w:t>
      </w:r>
      <w:r w:rsidRPr="001412B7">
        <w:rPr>
          <w:sz w:val="24"/>
          <w:szCs w:val="24"/>
        </w:rPr>
        <w:t>МБОУ «Средняя общеобразовательная школа №</w:t>
      </w:r>
      <w:r w:rsidRPr="001412B7">
        <w:rPr>
          <w:spacing w:val="1"/>
          <w:sz w:val="24"/>
          <w:szCs w:val="24"/>
        </w:rPr>
        <w:t xml:space="preserve"> </w:t>
      </w:r>
      <w:r w:rsidRPr="001412B7">
        <w:rPr>
          <w:sz w:val="24"/>
          <w:szCs w:val="24"/>
        </w:rPr>
        <w:t>27</w:t>
      </w:r>
      <w:r w:rsidRPr="001412B7">
        <w:rPr>
          <w:spacing w:val="1"/>
          <w:sz w:val="24"/>
          <w:szCs w:val="24"/>
        </w:rPr>
        <w:t xml:space="preserve"> </w:t>
      </w:r>
      <w:r w:rsidRPr="001412B7">
        <w:rPr>
          <w:sz w:val="24"/>
          <w:szCs w:val="24"/>
        </w:rPr>
        <w:t>им. А.А. Дейнеки»</w:t>
      </w:r>
    </w:p>
    <w:p w:rsidR="001A5B40" w:rsidRPr="001412B7" w:rsidRDefault="001A5B40" w:rsidP="001A5B40">
      <w:pPr>
        <w:pStyle w:val="a3"/>
        <w:ind w:left="0" w:firstLine="851"/>
      </w:pPr>
      <w:r>
        <w:t xml:space="preserve">- </w:t>
      </w:r>
      <w:r w:rsidRPr="001412B7">
        <w:t>защита</w:t>
      </w:r>
      <w:r w:rsidRPr="001412B7">
        <w:rPr>
          <w:spacing w:val="-4"/>
        </w:rPr>
        <w:t xml:space="preserve"> </w:t>
      </w:r>
      <w:r w:rsidRPr="001412B7">
        <w:t>прав</w:t>
      </w:r>
      <w:r w:rsidRPr="001412B7">
        <w:rPr>
          <w:spacing w:val="-2"/>
        </w:rPr>
        <w:t xml:space="preserve"> </w:t>
      </w:r>
      <w:r w:rsidRPr="001412B7">
        <w:t>обучающихся;</w:t>
      </w:r>
    </w:p>
    <w:p w:rsidR="001A5B40" w:rsidRPr="001412B7" w:rsidRDefault="001A5B40" w:rsidP="001A5B40">
      <w:pPr>
        <w:pStyle w:val="a3"/>
        <w:ind w:left="0" w:firstLine="851"/>
      </w:pPr>
      <w:r>
        <w:t xml:space="preserve">- </w:t>
      </w:r>
      <w:r w:rsidRPr="001412B7">
        <w:t>участие</w:t>
      </w:r>
      <w:r w:rsidRPr="001412B7">
        <w:rPr>
          <w:spacing w:val="40"/>
        </w:rPr>
        <w:t xml:space="preserve"> </w:t>
      </w:r>
      <w:r w:rsidRPr="001412B7">
        <w:t>в</w:t>
      </w:r>
      <w:r w:rsidRPr="001412B7">
        <w:rPr>
          <w:spacing w:val="43"/>
        </w:rPr>
        <w:t xml:space="preserve"> </w:t>
      </w:r>
      <w:r w:rsidRPr="001412B7">
        <w:t>разработке,</w:t>
      </w:r>
      <w:r w:rsidRPr="001412B7">
        <w:rPr>
          <w:spacing w:val="38"/>
        </w:rPr>
        <w:t xml:space="preserve"> </w:t>
      </w:r>
      <w:r w:rsidRPr="001412B7">
        <w:t>обсуждении</w:t>
      </w:r>
      <w:r w:rsidRPr="001412B7">
        <w:rPr>
          <w:spacing w:val="47"/>
        </w:rPr>
        <w:t xml:space="preserve"> </w:t>
      </w:r>
      <w:r w:rsidRPr="001412B7">
        <w:t>и</w:t>
      </w:r>
      <w:r w:rsidRPr="001412B7">
        <w:rPr>
          <w:spacing w:val="42"/>
        </w:rPr>
        <w:t xml:space="preserve"> </w:t>
      </w:r>
      <w:r w:rsidRPr="001412B7">
        <w:t>реализации</w:t>
      </w:r>
      <w:r w:rsidRPr="001412B7">
        <w:rPr>
          <w:spacing w:val="42"/>
        </w:rPr>
        <w:t xml:space="preserve"> </w:t>
      </w:r>
      <w:r w:rsidRPr="001412B7">
        <w:t>рабочей</w:t>
      </w:r>
      <w:r w:rsidRPr="001412B7">
        <w:rPr>
          <w:spacing w:val="37"/>
        </w:rPr>
        <w:t xml:space="preserve"> </w:t>
      </w:r>
      <w:r w:rsidRPr="001412B7">
        <w:t>программы</w:t>
      </w:r>
      <w:r w:rsidRPr="001412B7">
        <w:rPr>
          <w:spacing w:val="43"/>
        </w:rPr>
        <w:t xml:space="preserve"> </w:t>
      </w:r>
      <w:r w:rsidRPr="001412B7">
        <w:t>воспитания</w:t>
      </w:r>
      <w:r w:rsidRPr="001412B7">
        <w:rPr>
          <w:spacing w:val="37"/>
        </w:rPr>
        <w:t xml:space="preserve"> </w:t>
      </w:r>
      <w:r w:rsidRPr="001412B7">
        <w:t>в</w:t>
      </w:r>
      <w:r w:rsidRPr="001412B7">
        <w:rPr>
          <w:spacing w:val="-57"/>
        </w:rPr>
        <w:t xml:space="preserve"> </w:t>
      </w:r>
      <w:r>
        <w:rPr>
          <w:spacing w:val="-57"/>
        </w:rPr>
        <w:t xml:space="preserve"> </w:t>
      </w:r>
      <w:r w:rsidRPr="001412B7">
        <w:t>МБОУ «Средняя общеобразовательная школа №</w:t>
      </w:r>
      <w:r w:rsidRPr="001412B7">
        <w:rPr>
          <w:spacing w:val="1"/>
        </w:rPr>
        <w:t xml:space="preserve"> </w:t>
      </w:r>
      <w:r w:rsidRPr="001412B7">
        <w:t>27</w:t>
      </w:r>
      <w:r w:rsidRPr="001412B7">
        <w:rPr>
          <w:spacing w:val="1"/>
        </w:rPr>
        <w:t xml:space="preserve"> </w:t>
      </w:r>
      <w:r w:rsidRPr="001412B7">
        <w:t>им. А.А. Дейнеки</w:t>
      </w:r>
      <w:proofErr w:type="gramStart"/>
      <w:r w:rsidRPr="001412B7">
        <w:t>»,;</w:t>
      </w:r>
      <w:proofErr w:type="gramEnd"/>
    </w:p>
    <w:p w:rsidR="001A5B40" w:rsidRPr="001412B7" w:rsidRDefault="001A5B40" w:rsidP="001A5B40">
      <w:pPr>
        <w:pStyle w:val="a3"/>
        <w:tabs>
          <w:tab w:val="left" w:pos="3780"/>
          <w:tab w:val="left" w:pos="6307"/>
          <w:tab w:val="left" w:pos="7846"/>
        </w:tabs>
        <w:ind w:left="0" w:right="113" w:firstLine="851"/>
      </w:pPr>
      <w:r>
        <w:t xml:space="preserve">- </w:t>
      </w:r>
      <w:r w:rsidRPr="001412B7">
        <w:t xml:space="preserve">объединение  </w:t>
      </w:r>
      <w:r w:rsidRPr="001412B7">
        <w:rPr>
          <w:spacing w:val="13"/>
        </w:rPr>
        <w:t xml:space="preserve"> </w:t>
      </w:r>
      <w:r w:rsidRPr="001412B7">
        <w:t>усилий</w:t>
      </w:r>
      <w:r w:rsidRPr="001412B7">
        <w:tab/>
        <w:t xml:space="preserve">совета  </w:t>
      </w:r>
      <w:r w:rsidRPr="001412B7">
        <w:rPr>
          <w:spacing w:val="6"/>
        </w:rPr>
        <w:t xml:space="preserve"> </w:t>
      </w:r>
      <w:r w:rsidRPr="001412B7">
        <w:t>обучающихся,</w:t>
      </w:r>
      <w:r w:rsidRPr="001412B7">
        <w:tab/>
        <w:t xml:space="preserve">педагогов  </w:t>
      </w:r>
      <w:r w:rsidRPr="001412B7">
        <w:rPr>
          <w:spacing w:val="14"/>
        </w:rPr>
        <w:t xml:space="preserve"> </w:t>
      </w:r>
      <w:r w:rsidRPr="001412B7">
        <w:t>и</w:t>
      </w:r>
      <w:r w:rsidRPr="001412B7">
        <w:tab/>
        <w:t>родителей</w:t>
      </w:r>
      <w:r w:rsidRPr="001412B7">
        <w:rPr>
          <w:spacing w:val="17"/>
        </w:rPr>
        <w:t xml:space="preserve"> </w:t>
      </w:r>
      <w:r w:rsidRPr="001412B7">
        <w:t>(законных</w:t>
      </w:r>
      <w:r w:rsidRPr="001412B7">
        <w:rPr>
          <w:spacing w:val="-57"/>
        </w:rPr>
        <w:t xml:space="preserve"> </w:t>
      </w:r>
      <w:r w:rsidRPr="001412B7">
        <w:t>представителей)</w:t>
      </w:r>
      <w:r w:rsidRPr="001412B7">
        <w:rPr>
          <w:spacing w:val="52"/>
        </w:rPr>
        <w:t xml:space="preserve"> </w:t>
      </w:r>
      <w:r w:rsidRPr="001412B7">
        <w:t>по</w:t>
      </w:r>
      <w:r w:rsidRPr="001412B7">
        <w:rPr>
          <w:spacing w:val="59"/>
        </w:rPr>
        <w:t xml:space="preserve"> </w:t>
      </w:r>
      <w:r w:rsidRPr="001412B7">
        <w:t>реализации</w:t>
      </w:r>
      <w:r w:rsidRPr="001412B7">
        <w:rPr>
          <w:spacing w:val="51"/>
        </w:rPr>
        <w:t xml:space="preserve"> </w:t>
      </w:r>
      <w:r w:rsidRPr="001412B7">
        <w:t>законных</w:t>
      </w:r>
      <w:r w:rsidRPr="001412B7">
        <w:rPr>
          <w:spacing w:val="49"/>
        </w:rPr>
        <w:t xml:space="preserve"> </w:t>
      </w:r>
      <w:r w:rsidRPr="001412B7">
        <w:t>интересов</w:t>
      </w:r>
      <w:r w:rsidRPr="001412B7">
        <w:rPr>
          <w:spacing w:val="47"/>
        </w:rPr>
        <w:t xml:space="preserve"> </w:t>
      </w:r>
      <w:r w:rsidRPr="001412B7">
        <w:t>обучающихся</w:t>
      </w:r>
      <w:r w:rsidRPr="001412B7">
        <w:rPr>
          <w:spacing w:val="54"/>
        </w:rPr>
        <w:t xml:space="preserve"> </w:t>
      </w:r>
      <w:r w:rsidRPr="001412B7">
        <w:t>в</w:t>
      </w:r>
      <w:r w:rsidRPr="001412B7">
        <w:rPr>
          <w:spacing w:val="56"/>
        </w:rPr>
        <w:t xml:space="preserve"> </w:t>
      </w:r>
      <w:r w:rsidRPr="001412B7">
        <w:t>процессе</w:t>
      </w:r>
      <w:r w:rsidRPr="001412B7">
        <w:rPr>
          <w:spacing w:val="49"/>
        </w:rPr>
        <w:t xml:space="preserve"> </w:t>
      </w:r>
      <w:r w:rsidRPr="001412B7">
        <w:t>обучения</w:t>
      </w:r>
      <w:r w:rsidRPr="001412B7">
        <w:rPr>
          <w:spacing w:val="53"/>
        </w:rPr>
        <w:t xml:space="preserve"> </w:t>
      </w:r>
      <w:proofErr w:type="gramStart"/>
      <w:r w:rsidRPr="001412B7">
        <w:t>в</w:t>
      </w:r>
      <w:proofErr w:type="gramEnd"/>
    </w:p>
    <w:p w:rsidR="001A5B40" w:rsidRPr="001412B7" w:rsidRDefault="001A5B40" w:rsidP="001A5B40">
      <w:pPr>
        <w:pStyle w:val="a3"/>
        <w:ind w:left="0" w:firstLine="851"/>
      </w:pPr>
      <w:r w:rsidRPr="001412B7">
        <w:lastRenderedPageBreak/>
        <w:t>школе;</w:t>
      </w:r>
    </w:p>
    <w:p w:rsidR="001A5B40" w:rsidRPr="001412B7" w:rsidRDefault="001A5B40" w:rsidP="001A5B40">
      <w:pPr>
        <w:pStyle w:val="a3"/>
        <w:ind w:left="0" w:right="122" w:firstLine="851"/>
      </w:pPr>
      <w:r>
        <w:t xml:space="preserve">- </w:t>
      </w:r>
      <w:r w:rsidRPr="001412B7">
        <w:t>участие советов обучающихся в анализе результатов воспитательной деятельности в</w:t>
      </w:r>
      <w:r w:rsidRPr="001412B7">
        <w:rPr>
          <w:spacing w:val="1"/>
        </w:rPr>
        <w:t xml:space="preserve"> </w:t>
      </w:r>
      <w:r w:rsidRPr="001412B7">
        <w:t>школе</w:t>
      </w:r>
      <w:r w:rsidRPr="001412B7">
        <w:rPr>
          <w:spacing w:val="-5"/>
        </w:rPr>
        <w:t xml:space="preserve"> </w:t>
      </w:r>
      <w:r w:rsidRPr="001412B7">
        <w:t>с</w:t>
      </w:r>
      <w:r w:rsidRPr="001412B7">
        <w:rPr>
          <w:spacing w:val="1"/>
        </w:rPr>
        <w:t xml:space="preserve"> </w:t>
      </w:r>
      <w:r w:rsidRPr="001412B7">
        <w:t>учетом</w:t>
      </w:r>
      <w:r w:rsidRPr="001412B7">
        <w:rPr>
          <w:spacing w:val="3"/>
        </w:rPr>
        <w:t xml:space="preserve"> </w:t>
      </w:r>
      <w:r w:rsidRPr="001412B7">
        <w:t>их</w:t>
      </w:r>
      <w:r w:rsidRPr="001412B7">
        <w:rPr>
          <w:spacing w:val="-3"/>
        </w:rPr>
        <w:t xml:space="preserve"> </w:t>
      </w:r>
      <w:r w:rsidRPr="001412B7">
        <w:t>возраста.</w:t>
      </w:r>
    </w:p>
    <w:p w:rsidR="001A5B40" w:rsidRPr="001412B7" w:rsidRDefault="001A5B40" w:rsidP="001A5B40">
      <w:pPr>
        <w:pStyle w:val="a3"/>
        <w:ind w:left="0" w:right="108" w:firstLine="851"/>
      </w:pPr>
      <w:r w:rsidRPr="001412B7">
        <w:t>Поддержка детского самоуправления в школе помогает педагогам воспитывать в детях</w:t>
      </w:r>
      <w:r w:rsidRPr="001412B7">
        <w:rPr>
          <w:spacing w:val="-57"/>
        </w:rPr>
        <w:t xml:space="preserve"> </w:t>
      </w:r>
      <w:r w:rsidRPr="001412B7">
        <w:t>инициативность,</w:t>
      </w:r>
      <w:r w:rsidRPr="001412B7">
        <w:rPr>
          <w:spacing w:val="1"/>
        </w:rPr>
        <w:t xml:space="preserve"> </w:t>
      </w:r>
      <w:r w:rsidRPr="001412B7">
        <w:t>самостоятельность,</w:t>
      </w:r>
      <w:r w:rsidRPr="001412B7">
        <w:rPr>
          <w:spacing w:val="1"/>
        </w:rPr>
        <w:t xml:space="preserve"> </w:t>
      </w:r>
      <w:r w:rsidRPr="001412B7">
        <w:t>ответственность,</w:t>
      </w:r>
      <w:r w:rsidRPr="001412B7">
        <w:rPr>
          <w:spacing w:val="1"/>
        </w:rPr>
        <w:t xml:space="preserve"> </w:t>
      </w:r>
      <w:r w:rsidRPr="001412B7">
        <w:t>трудолюбие,</w:t>
      </w:r>
      <w:r w:rsidRPr="001412B7">
        <w:rPr>
          <w:spacing w:val="1"/>
        </w:rPr>
        <w:t xml:space="preserve"> </w:t>
      </w:r>
      <w:r w:rsidRPr="001412B7">
        <w:t>чувство</w:t>
      </w:r>
      <w:r w:rsidRPr="001412B7">
        <w:rPr>
          <w:spacing w:val="1"/>
        </w:rPr>
        <w:t xml:space="preserve"> </w:t>
      </w:r>
      <w:r w:rsidRPr="001412B7">
        <w:t>собственного</w:t>
      </w:r>
      <w:r w:rsidRPr="001412B7">
        <w:rPr>
          <w:spacing w:val="1"/>
        </w:rPr>
        <w:t xml:space="preserve"> </w:t>
      </w:r>
      <w:r w:rsidRPr="001412B7">
        <w:t>достоинства, а школьникам – предоставляет широкие возможности для самовыражения и</w:t>
      </w:r>
      <w:r w:rsidRPr="001412B7">
        <w:rPr>
          <w:spacing w:val="1"/>
        </w:rPr>
        <w:t xml:space="preserve"> </w:t>
      </w:r>
      <w:r w:rsidRPr="001412B7">
        <w:t>самореализации. Поскольку учащимся младших и подростковых классов не всегда удается</w:t>
      </w:r>
      <w:r w:rsidRPr="001412B7">
        <w:rPr>
          <w:spacing w:val="1"/>
        </w:rPr>
        <w:t xml:space="preserve"> </w:t>
      </w:r>
      <w:r w:rsidRPr="001412B7">
        <w:t>самостоятельно организовать свою деятельность, детское самоуправление иногда и на время</w:t>
      </w:r>
      <w:r w:rsidRPr="001412B7">
        <w:rPr>
          <w:spacing w:val="1"/>
        </w:rPr>
        <w:t xml:space="preserve"> </w:t>
      </w:r>
      <w:r w:rsidRPr="001412B7">
        <w:t>может</w:t>
      </w:r>
      <w:r w:rsidRPr="001412B7">
        <w:rPr>
          <w:spacing w:val="1"/>
        </w:rPr>
        <w:t xml:space="preserve"> </w:t>
      </w:r>
      <w:r w:rsidRPr="001412B7">
        <w:t>трансформироваться (посредством</w:t>
      </w:r>
      <w:r w:rsidRPr="001412B7">
        <w:rPr>
          <w:spacing w:val="1"/>
        </w:rPr>
        <w:t xml:space="preserve"> </w:t>
      </w:r>
      <w:r w:rsidRPr="001412B7">
        <w:t>введения</w:t>
      </w:r>
      <w:r w:rsidRPr="001412B7">
        <w:rPr>
          <w:spacing w:val="1"/>
        </w:rPr>
        <w:t xml:space="preserve"> </w:t>
      </w:r>
      <w:r w:rsidRPr="001412B7">
        <w:t>функции</w:t>
      </w:r>
      <w:r w:rsidRPr="001412B7">
        <w:rPr>
          <w:spacing w:val="1"/>
        </w:rPr>
        <w:t xml:space="preserve"> </w:t>
      </w:r>
      <w:r w:rsidRPr="001412B7">
        <w:t>педагога-куратора)</w:t>
      </w:r>
      <w:r w:rsidRPr="001412B7">
        <w:rPr>
          <w:spacing w:val="1"/>
        </w:rPr>
        <w:t xml:space="preserve"> </w:t>
      </w:r>
      <w:r w:rsidRPr="001412B7">
        <w:t>в</w:t>
      </w:r>
      <w:r w:rsidRPr="001412B7">
        <w:rPr>
          <w:spacing w:val="1"/>
        </w:rPr>
        <w:t xml:space="preserve"> </w:t>
      </w:r>
      <w:r w:rsidRPr="001412B7">
        <w:t>детск</w:t>
      </w:r>
      <w:proofErr w:type="gramStart"/>
      <w:r w:rsidRPr="001412B7">
        <w:t>о-</w:t>
      </w:r>
      <w:proofErr w:type="gramEnd"/>
      <w:r w:rsidRPr="001412B7">
        <w:rPr>
          <w:spacing w:val="1"/>
        </w:rPr>
        <w:t xml:space="preserve"> </w:t>
      </w:r>
      <w:r w:rsidRPr="001412B7">
        <w:t>взрослое самоуправление.</w:t>
      </w:r>
    </w:p>
    <w:p w:rsidR="001A5B40" w:rsidRPr="001412B7" w:rsidRDefault="001A5B40" w:rsidP="001A5B40">
      <w:pPr>
        <w:pStyle w:val="a3"/>
        <w:ind w:left="0" w:firstLine="851"/>
      </w:pPr>
      <w:r w:rsidRPr="001412B7">
        <w:t>Детское</w:t>
      </w:r>
      <w:r w:rsidRPr="001412B7">
        <w:rPr>
          <w:spacing w:val="-3"/>
        </w:rPr>
        <w:t xml:space="preserve"> </w:t>
      </w:r>
      <w:r w:rsidRPr="001412B7">
        <w:t>самоуправление</w:t>
      </w:r>
      <w:r w:rsidRPr="001412B7">
        <w:rPr>
          <w:spacing w:val="-3"/>
        </w:rPr>
        <w:t xml:space="preserve"> </w:t>
      </w:r>
      <w:r w:rsidRPr="001412B7">
        <w:t>в школе</w:t>
      </w:r>
      <w:r w:rsidRPr="001412B7">
        <w:rPr>
          <w:spacing w:val="-8"/>
        </w:rPr>
        <w:t xml:space="preserve"> </w:t>
      </w:r>
      <w:r w:rsidRPr="001412B7">
        <w:t>осуществляется</w:t>
      </w:r>
      <w:r w:rsidRPr="001412B7">
        <w:rPr>
          <w:spacing w:val="-2"/>
        </w:rPr>
        <w:t xml:space="preserve"> </w:t>
      </w:r>
      <w:r w:rsidRPr="001412B7">
        <w:t>следующим</w:t>
      </w:r>
      <w:r w:rsidRPr="001412B7">
        <w:rPr>
          <w:spacing w:val="-5"/>
        </w:rPr>
        <w:t xml:space="preserve"> </w:t>
      </w:r>
      <w:r w:rsidRPr="001412B7">
        <w:t>образом:</w:t>
      </w:r>
    </w:p>
    <w:p w:rsidR="001A5B40" w:rsidRPr="001412B7"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На</w:t>
      </w:r>
      <w:r w:rsidRPr="001412B7">
        <w:rPr>
          <w:rFonts w:ascii="Times New Roman" w:hAnsi="Times New Roman"/>
          <w:spacing w:val="-1"/>
          <w:sz w:val="24"/>
          <w:szCs w:val="24"/>
        </w:rPr>
        <w:t xml:space="preserve"> </w:t>
      </w:r>
      <w:r w:rsidRPr="001412B7">
        <w:rPr>
          <w:rFonts w:ascii="Times New Roman" w:hAnsi="Times New Roman"/>
          <w:sz w:val="24"/>
          <w:szCs w:val="24"/>
        </w:rPr>
        <w:t>уровне</w:t>
      </w:r>
      <w:r w:rsidRPr="001412B7">
        <w:rPr>
          <w:rFonts w:ascii="Times New Roman" w:hAnsi="Times New Roman"/>
          <w:spacing w:val="-1"/>
          <w:sz w:val="24"/>
          <w:szCs w:val="24"/>
        </w:rPr>
        <w:t xml:space="preserve"> </w:t>
      </w:r>
      <w:r w:rsidRPr="001412B7">
        <w:rPr>
          <w:rFonts w:ascii="Times New Roman" w:hAnsi="Times New Roman"/>
          <w:sz w:val="24"/>
          <w:szCs w:val="24"/>
        </w:rPr>
        <w:t>школы:</w:t>
      </w:r>
    </w:p>
    <w:p w:rsidR="001A5B40" w:rsidRPr="001412B7" w:rsidRDefault="001A5B40" w:rsidP="000D41A3">
      <w:pPr>
        <w:pStyle w:val="af5"/>
        <w:numPr>
          <w:ilvl w:val="1"/>
          <w:numId w:val="42"/>
        </w:numPr>
        <w:tabs>
          <w:tab w:val="left" w:pos="1474"/>
        </w:tabs>
        <w:ind w:left="0" w:right="113" w:firstLine="851"/>
        <w:rPr>
          <w:sz w:val="24"/>
          <w:szCs w:val="24"/>
        </w:rPr>
      </w:pPr>
      <w:r w:rsidRPr="001412B7">
        <w:rPr>
          <w:sz w:val="24"/>
          <w:szCs w:val="24"/>
        </w:rPr>
        <w:t>через</w:t>
      </w:r>
      <w:r w:rsidRPr="001412B7">
        <w:rPr>
          <w:spacing w:val="1"/>
          <w:sz w:val="24"/>
          <w:szCs w:val="24"/>
        </w:rPr>
        <w:t xml:space="preserve"> </w:t>
      </w:r>
      <w:r w:rsidRPr="001412B7">
        <w:rPr>
          <w:sz w:val="24"/>
          <w:szCs w:val="24"/>
        </w:rPr>
        <w:t>деятельность</w:t>
      </w:r>
      <w:r w:rsidRPr="001412B7">
        <w:rPr>
          <w:spacing w:val="1"/>
          <w:sz w:val="24"/>
          <w:szCs w:val="24"/>
        </w:rPr>
        <w:t xml:space="preserve"> </w:t>
      </w:r>
      <w:r w:rsidRPr="001412B7">
        <w:rPr>
          <w:sz w:val="24"/>
          <w:szCs w:val="24"/>
        </w:rPr>
        <w:t>Совета</w:t>
      </w:r>
      <w:r w:rsidRPr="001412B7">
        <w:rPr>
          <w:spacing w:val="1"/>
          <w:sz w:val="24"/>
          <w:szCs w:val="24"/>
        </w:rPr>
        <w:t xml:space="preserve"> </w:t>
      </w:r>
      <w:r w:rsidRPr="001412B7">
        <w:rPr>
          <w:sz w:val="24"/>
          <w:szCs w:val="24"/>
        </w:rPr>
        <w:t>старшеклассников,</w:t>
      </w:r>
      <w:r w:rsidRPr="001412B7">
        <w:rPr>
          <w:spacing w:val="1"/>
          <w:sz w:val="24"/>
          <w:szCs w:val="24"/>
        </w:rPr>
        <w:t xml:space="preserve"> </w:t>
      </w:r>
      <w:r w:rsidRPr="001412B7">
        <w:rPr>
          <w:sz w:val="24"/>
          <w:szCs w:val="24"/>
        </w:rPr>
        <w:t>для</w:t>
      </w:r>
      <w:r w:rsidRPr="001412B7">
        <w:rPr>
          <w:spacing w:val="1"/>
          <w:sz w:val="24"/>
          <w:szCs w:val="24"/>
        </w:rPr>
        <w:t xml:space="preserve"> </w:t>
      </w:r>
      <w:r w:rsidRPr="001412B7">
        <w:rPr>
          <w:sz w:val="24"/>
          <w:szCs w:val="24"/>
        </w:rPr>
        <w:t>облегчения</w:t>
      </w:r>
      <w:r w:rsidRPr="001412B7">
        <w:rPr>
          <w:spacing w:val="1"/>
          <w:sz w:val="24"/>
          <w:szCs w:val="24"/>
        </w:rPr>
        <w:t xml:space="preserve"> </w:t>
      </w:r>
      <w:r w:rsidRPr="001412B7">
        <w:rPr>
          <w:sz w:val="24"/>
          <w:szCs w:val="24"/>
        </w:rPr>
        <w:t>распространения</w:t>
      </w:r>
      <w:r w:rsidRPr="001412B7">
        <w:rPr>
          <w:spacing w:val="-57"/>
          <w:sz w:val="24"/>
          <w:szCs w:val="24"/>
        </w:rPr>
        <w:t xml:space="preserve"> </w:t>
      </w:r>
      <w:r w:rsidRPr="001412B7">
        <w:rPr>
          <w:sz w:val="24"/>
          <w:szCs w:val="24"/>
        </w:rPr>
        <w:t>значимой</w:t>
      </w:r>
      <w:r w:rsidRPr="001412B7">
        <w:rPr>
          <w:spacing w:val="1"/>
          <w:sz w:val="24"/>
          <w:szCs w:val="24"/>
        </w:rPr>
        <w:t xml:space="preserve"> </w:t>
      </w:r>
      <w:r w:rsidRPr="001412B7">
        <w:rPr>
          <w:sz w:val="24"/>
          <w:szCs w:val="24"/>
        </w:rPr>
        <w:t>для</w:t>
      </w:r>
      <w:r w:rsidRPr="001412B7">
        <w:rPr>
          <w:spacing w:val="1"/>
          <w:sz w:val="24"/>
          <w:szCs w:val="24"/>
        </w:rPr>
        <w:t xml:space="preserve"> </w:t>
      </w:r>
      <w:r w:rsidRPr="001412B7">
        <w:rPr>
          <w:sz w:val="24"/>
          <w:szCs w:val="24"/>
        </w:rPr>
        <w:t>школьников</w:t>
      </w:r>
      <w:r w:rsidRPr="001412B7">
        <w:rPr>
          <w:spacing w:val="1"/>
          <w:sz w:val="24"/>
          <w:szCs w:val="24"/>
        </w:rPr>
        <w:t xml:space="preserve"> </w:t>
      </w:r>
      <w:r w:rsidRPr="001412B7">
        <w:rPr>
          <w:sz w:val="24"/>
          <w:szCs w:val="24"/>
        </w:rPr>
        <w:t>информации</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получения</w:t>
      </w:r>
      <w:r w:rsidRPr="001412B7">
        <w:rPr>
          <w:spacing w:val="1"/>
          <w:sz w:val="24"/>
          <w:szCs w:val="24"/>
        </w:rPr>
        <w:t xml:space="preserve"> </w:t>
      </w:r>
      <w:r w:rsidRPr="001412B7">
        <w:rPr>
          <w:sz w:val="24"/>
          <w:szCs w:val="24"/>
        </w:rPr>
        <w:t>обратной</w:t>
      </w:r>
      <w:r w:rsidRPr="001412B7">
        <w:rPr>
          <w:spacing w:val="1"/>
          <w:sz w:val="24"/>
          <w:szCs w:val="24"/>
        </w:rPr>
        <w:t xml:space="preserve"> </w:t>
      </w:r>
      <w:r w:rsidRPr="001412B7">
        <w:rPr>
          <w:sz w:val="24"/>
          <w:szCs w:val="24"/>
        </w:rPr>
        <w:t>связи</w:t>
      </w:r>
      <w:r w:rsidRPr="001412B7">
        <w:rPr>
          <w:spacing w:val="1"/>
          <w:sz w:val="24"/>
          <w:szCs w:val="24"/>
        </w:rPr>
        <w:t xml:space="preserve"> </w:t>
      </w:r>
      <w:r w:rsidRPr="001412B7">
        <w:rPr>
          <w:sz w:val="24"/>
          <w:szCs w:val="24"/>
        </w:rPr>
        <w:t>от</w:t>
      </w:r>
      <w:r w:rsidRPr="001412B7">
        <w:rPr>
          <w:spacing w:val="61"/>
          <w:sz w:val="24"/>
          <w:szCs w:val="24"/>
        </w:rPr>
        <w:t xml:space="preserve"> </w:t>
      </w:r>
      <w:r w:rsidRPr="001412B7">
        <w:rPr>
          <w:sz w:val="24"/>
          <w:szCs w:val="24"/>
        </w:rPr>
        <w:t>классных</w:t>
      </w:r>
      <w:r w:rsidRPr="001412B7">
        <w:rPr>
          <w:spacing w:val="1"/>
          <w:sz w:val="24"/>
          <w:szCs w:val="24"/>
        </w:rPr>
        <w:t xml:space="preserve"> </w:t>
      </w:r>
      <w:r w:rsidRPr="001412B7">
        <w:rPr>
          <w:sz w:val="24"/>
          <w:szCs w:val="24"/>
        </w:rPr>
        <w:t>коллективов;</w:t>
      </w:r>
    </w:p>
    <w:p w:rsidR="001A5B40" w:rsidRPr="001412B7" w:rsidRDefault="001A5B40" w:rsidP="000D41A3">
      <w:pPr>
        <w:pStyle w:val="af5"/>
        <w:numPr>
          <w:ilvl w:val="1"/>
          <w:numId w:val="42"/>
        </w:numPr>
        <w:tabs>
          <w:tab w:val="left" w:pos="1474"/>
        </w:tabs>
        <w:ind w:left="0" w:right="118" w:firstLine="851"/>
        <w:rPr>
          <w:sz w:val="24"/>
          <w:szCs w:val="24"/>
        </w:rPr>
      </w:pPr>
      <w:r w:rsidRPr="001412B7">
        <w:rPr>
          <w:sz w:val="24"/>
          <w:szCs w:val="24"/>
        </w:rPr>
        <w:t>через деятельность творческих советов дела, отвечающих за проведение тех или</w:t>
      </w:r>
      <w:r w:rsidRPr="001412B7">
        <w:rPr>
          <w:spacing w:val="1"/>
          <w:sz w:val="24"/>
          <w:szCs w:val="24"/>
        </w:rPr>
        <w:t xml:space="preserve"> </w:t>
      </w:r>
      <w:r w:rsidRPr="001412B7">
        <w:rPr>
          <w:sz w:val="24"/>
          <w:szCs w:val="24"/>
        </w:rPr>
        <w:t>иных</w:t>
      </w:r>
      <w:r w:rsidRPr="001412B7">
        <w:rPr>
          <w:spacing w:val="-4"/>
          <w:sz w:val="24"/>
          <w:szCs w:val="24"/>
        </w:rPr>
        <w:t xml:space="preserve"> </w:t>
      </w:r>
      <w:r w:rsidRPr="001412B7">
        <w:rPr>
          <w:sz w:val="24"/>
          <w:szCs w:val="24"/>
        </w:rPr>
        <w:t>конкретных</w:t>
      </w:r>
      <w:r w:rsidRPr="001412B7">
        <w:rPr>
          <w:spacing w:val="-3"/>
          <w:sz w:val="24"/>
          <w:szCs w:val="24"/>
        </w:rPr>
        <w:t xml:space="preserve"> </w:t>
      </w:r>
      <w:r w:rsidRPr="001412B7">
        <w:rPr>
          <w:sz w:val="24"/>
          <w:szCs w:val="24"/>
        </w:rPr>
        <w:t>мероприятий,</w:t>
      </w:r>
      <w:r w:rsidRPr="001412B7">
        <w:rPr>
          <w:spacing w:val="-2"/>
          <w:sz w:val="24"/>
          <w:szCs w:val="24"/>
        </w:rPr>
        <w:t xml:space="preserve"> </w:t>
      </w:r>
      <w:r w:rsidRPr="001412B7">
        <w:rPr>
          <w:sz w:val="24"/>
          <w:szCs w:val="24"/>
        </w:rPr>
        <w:t>праздников,</w:t>
      </w:r>
      <w:r w:rsidRPr="001412B7">
        <w:rPr>
          <w:spacing w:val="4"/>
          <w:sz w:val="24"/>
          <w:szCs w:val="24"/>
        </w:rPr>
        <w:t xml:space="preserve"> </w:t>
      </w:r>
      <w:r w:rsidRPr="001412B7">
        <w:rPr>
          <w:sz w:val="24"/>
          <w:szCs w:val="24"/>
        </w:rPr>
        <w:t>вечеров,</w:t>
      </w:r>
      <w:r w:rsidRPr="001412B7">
        <w:rPr>
          <w:spacing w:val="3"/>
          <w:sz w:val="24"/>
          <w:szCs w:val="24"/>
        </w:rPr>
        <w:t xml:space="preserve"> </w:t>
      </w:r>
      <w:r w:rsidRPr="001412B7">
        <w:rPr>
          <w:sz w:val="24"/>
          <w:szCs w:val="24"/>
        </w:rPr>
        <w:t>акций</w:t>
      </w:r>
      <w:r w:rsidRPr="001412B7">
        <w:rPr>
          <w:spacing w:val="-2"/>
          <w:sz w:val="24"/>
          <w:szCs w:val="24"/>
        </w:rPr>
        <w:t xml:space="preserve"> </w:t>
      </w:r>
      <w:r w:rsidRPr="001412B7">
        <w:rPr>
          <w:sz w:val="24"/>
          <w:szCs w:val="24"/>
        </w:rPr>
        <w:t>и</w:t>
      </w:r>
      <w:r w:rsidRPr="001412B7">
        <w:rPr>
          <w:spacing w:val="-3"/>
          <w:sz w:val="24"/>
          <w:szCs w:val="24"/>
        </w:rPr>
        <w:t xml:space="preserve"> </w:t>
      </w:r>
      <w:r w:rsidRPr="001412B7">
        <w:rPr>
          <w:sz w:val="24"/>
          <w:szCs w:val="24"/>
        </w:rPr>
        <w:t>т.п.;</w:t>
      </w:r>
    </w:p>
    <w:p w:rsidR="001A5B40" w:rsidRPr="00ED7FAC" w:rsidRDefault="001A5B40" w:rsidP="000D41A3">
      <w:pPr>
        <w:pStyle w:val="af5"/>
        <w:numPr>
          <w:ilvl w:val="1"/>
          <w:numId w:val="42"/>
        </w:numPr>
        <w:tabs>
          <w:tab w:val="left" w:pos="1474"/>
        </w:tabs>
        <w:ind w:left="0" w:right="117" w:firstLine="851"/>
        <w:rPr>
          <w:sz w:val="24"/>
          <w:szCs w:val="24"/>
        </w:rPr>
      </w:pPr>
      <w:r w:rsidRPr="001412B7">
        <w:rPr>
          <w:sz w:val="24"/>
          <w:szCs w:val="24"/>
        </w:rPr>
        <w:t>через</w:t>
      </w:r>
      <w:r w:rsidRPr="001412B7">
        <w:rPr>
          <w:spacing w:val="1"/>
          <w:sz w:val="24"/>
          <w:szCs w:val="24"/>
        </w:rPr>
        <w:t xml:space="preserve"> </w:t>
      </w:r>
      <w:r w:rsidRPr="001412B7">
        <w:rPr>
          <w:sz w:val="24"/>
          <w:szCs w:val="24"/>
        </w:rPr>
        <w:t>деятельность</w:t>
      </w:r>
      <w:r w:rsidRPr="001412B7">
        <w:rPr>
          <w:spacing w:val="1"/>
          <w:sz w:val="24"/>
          <w:szCs w:val="24"/>
        </w:rPr>
        <w:t xml:space="preserve"> </w:t>
      </w:r>
      <w:r w:rsidRPr="001412B7">
        <w:rPr>
          <w:sz w:val="24"/>
          <w:szCs w:val="24"/>
        </w:rPr>
        <w:t>созданной</w:t>
      </w:r>
      <w:r w:rsidRPr="001412B7">
        <w:rPr>
          <w:spacing w:val="1"/>
          <w:sz w:val="24"/>
          <w:szCs w:val="24"/>
        </w:rPr>
        <w:t xml:space="preserve"> </w:t>
      </w:r>
      <w:r w:rsidRPr="001412B7">
        <w:rPr>
          <w:sz w:val="24"/>
          <w:szCs w:val="24"/>
        </w:rPr>
        <w:t>из</w:t>
      </w:r>
      <w:r w:rsidRPr="001412B7">
        <w:rPr>
          <w:spacing w:val="1"/>
          <w:sz w:val="24"/>
          <w:szCs w:val="24"/>
        </w:rPr>
        <w:t xml:space="preserve"> </w:t>
      </w:r>
      <w:r w:rsidRPr="001412B7">
        <w:rPr>
          <w:sz w:val="24"/>
          <w:szCs w:val="24"/>
        </w:rPr>
        <w:t>наиболее</w:t>
      </w:r>
      <w:r w:rsidRPr="001412B7">
        <w:rPr>
          <w:spacing w:val="1"/>
          <w:sz w:val="24"/>
          <w:szCs w:val="24"/>
        </w:rPr>
        <w:t xml:space="preserve"> </w:t>
      </w:r>
      <w:r w:rsidRPr="001412B7">
        <w:rPr>
          <w:sz w:val="24"/>
          <w:szCs w:val="24"/>
        </w:rPr>
        <w:t>авторитетных</w:t>
      </w:r>
      <w:r w:rsidRPr="001412B7">
        <w:rPr>
          <w:spacing w:val="1"/>
          <w:sz w:val="24"/>
          <w:szCs w:val="24"/>
        </w:rPr>
        <w:t xml:space="preserve"> </w:t>
      </w:r>
      <w:r w:rsidRPr="001412B7">
        <w:rPr>
          <w:sz w:val="24"/>
          <w:szCs w:val="24"/>
        </w:rPr>
        <w:t>старшеклассников</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курируемой</w:t>
      </w:r>
      <w:r w:rsidRPr="001412B7">
        <w:rPr>
          <w:spacing w:val="1"/>
          <w:sz w:val="24"/>
          <w:szCs w:val="24"/>
        </w:rPr>
        <w:t xml:space="preserve"> </w:t>
      </w:r>
      <w:r w:rsidRPr="001412B7">
        <w:rPr>
          <w:sz w:val="24"/>
          <w:szCs w:val="24"/>
        </w:rPr>
        <w:t>заместителем</w:t>
      </w:r>
      <w:r w:rsidRPr="001412B7">
        <w:rPr>
          <w:spacing w:val="1"/>
          <w:sz w:val="24"/>
          <w:szCs w:val="24"/>
        </w:rPr>
        <w:t xml:space="preserve"> </w:t>
      </w:r>
      <w:r w:rsidRPr="001412B7">
        <w:rPr>
          <w:sz w:val="24"/>
          <w:szCs w:val="24"/>
        </w:rPr>
        <w:t>директора</w:t>
      </w:r>
      <w:r w:rsidRPr="001412B7">
        <w:rPr>
          <w:spacing w:val="1"/>
          <w:sz w:val="24"/>
          <w:szCs w:val="24"/>
        </w:rPr>
        <w:t xml:space="preserve"> </w:t>
      </w:r>
      <w:r w:rsidRPr="001412B7">
        <w:rPr>
          <w:sz w:val="24"/>
          <w:szCs w:val="24"/>
        </w:rPr>
        <w:t>по</w:t>
      </w:r>
      <w:r w:rsidRPr="001412B7">
        <w:rPr>
          <w:spacing w:val="1"/>
          <w:sz w:val="24"/>
          <w:szCs w:val="24"/>
        </w:rPr>
        <w:t xml:space="preserve"> </w:t>
      </w:r>
      <w:r w:rsidRPr="001412B7">
        <w:rPr>
          <w:sz w:val="24"/>
          <w:szCs w:val="24"/>
        </w:rPr>
        <w:t>ВР</w:t>
      </w:r>
      <w:r w:rsidRPr="001412B7">
        <w:rPr>
          <w:spacing w:val="1"/>
          <w:sz w:val="24"/>
          <w:szCs w:val="24"/>
        </w:rPr>
        <w:t xml:space="preserve"> </w:t>
      </w:r>
      <w:r w:rsidRPr="001412B7">
        <w:rPr>
          <w:sz w:val="24"/>
          <w:szCs w:val="24"/>
        </w:rPr>
        <w:t>группы</w:t>
      </w:r>
      <w:r w:rsidRPr="001412B7">
        <w:rPr>
          <w:spacing w:val="1"/>
          <w:sz w:val="24"/>
          <w:szCs w:val="24"/>
        </w:rPr>
        <w:t xml:space="preserve"> </w:t>
      </w:r>
      <w:r w:rsidRPr="001412B7">
        <w:rPr>
          <w:sz w:val="24"/>
          <w:szCs w:val="24"/>
        </w:rPr>
        <w:t>по</w:t>
      </w:r>
      <w:r w:rsidRPr="001412B7">
        <w:rPr>
          <w:spacing w:val="1"/>
          <w:sz w:val="24"/>
          <w:szCs w:val="24"/>
        </w:rPr>
        <w:t xml:space="preserve"> </w:t>
      </w:r>
      <w:r w:rsidRPr="001412B7">
        <w:rPr>
          <w:sz w:val="24"/>
          <w:szCs w:val="24"/>
        </w:rPr>
        <w:t>урегулированию</w:t>
      </w:r>
      <w:r w:rsidRPr="001412B7">
        <w:rPr>
          <w:spacing w:val="1"/>
          <w:sz w:val="24"/>
          <w:szCs w:val="24"/>
        </w:rPr>
        <w:t xml:space="preserve"> </w:t>
      </w:r>
      <w:r w:rsidRPr="001412B7">
        <w:rPr>
          <w:sz w:val="24"/>
          <w:szCs w:val="24"/>
        </w:rPr>
        <w:t>конфликтных</w:t>
      </w:r>
      <w:r w:rsidRPr="001412B7">
        <w:rPr>
          <w:spacing w:val="1"/>
          <w:sz w:val="24"/>
          <w:szCs w:val="24"/>
        </w:rPr>
        <w:t xml:space="preserve"> </w:t>
      </w:r>
      <w:r w:rsidRPr="001412B7">
        <w:rPr>
          <w:sz w:val="24"/>
          <w:szCs w:val="24"/>
        </w:rPr>
        <w:t>ситуаций</w:t>
      </w:r>
      <w:r w:rsidRPr="001412B7">
        <w:rPr>
          <w:spacing w:val="2"/>
          <w:sz w:val="24"/>
          <w:szCs w:val="24"/>
        </w:rPr>
        <w:t xml:space="preserve"> </w:t>
      </w:r>
      <w:r w:rsidRPr="001412B7">
        <w:rPr>
          <w:sz w:val="24"/>
          <w:szCs w:val="24"/>
        </w:rPr>
        <w:t>в</w:t>
      </w:r>
      <w:r w:rsidRPr="001412B7">
        <w:rPr>
          <w:spacing w:val="-1"/>
          <w:sz w:val="24"/>
          <w:szCs w:val="24"/>
        </w:rPr>
        <w:t xml:space="preserve"> </w:t>
      </w:r>
      <w:r w:rsidRPr="001412B7">
        <w:rPr>
          <w:sz w:val="24"/>
          <w:szCs w:val="24"/>
        </w:rPr>
        <w:t>школе.</w:t>
      </w:r>
    </w:p>
    <w:p w:rsidR="001A5B40" w:rsidRPr="001412B7"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На</w:t>
      </w:r>
      <w:r w:rsidRPr="001412B7">
        <w:rPr>
          <w:rFonts w:ascii="Times New Roman" w:hAnsi="Times New Roman"/>
          <w:spacing w:val="-1"/>
          <w:sz w:val="24"/>
          <w:szCs w:val="24"/>
        </w:rPr>
        <w:t xml:space="preserve"> </w:t>
      </w:r>
      <w:r w:rsidRPr="001412B7">
        <w:rPr>
          <w:rFonts w:ascii="Times New Roman" w:hAnsi="Times New Roman"/>
          <w:sz w:val="24"/>
          <w:szCs w:val="24"/>
        </w:rPr>
        <w:t>уровне</w:t>
      </w:r>
      <w:r w:rsidRPr="001412B7">
        <w:rPr>
          <w:rFonts w:ascii="Times New Roman" w:hAnsi="Times New Roman"/>
          <w:spacing w:val="-1"/>
          <w:sz w:val="24"/>
          <w:szCs w:val="24"/>
        </w:rPr>
        <w:t xml:space="preserve"> </w:t>
      </w:r>
      <w:r w:rsidRPr="001412B7">
        <w:rPr>
          <w:rFonts w:ascii="Times New Roman" w:hAnsi="Times New Roman"/>
          <w:sz w:val="24"/>
          <w:szCs w:val="24"/>
        </w:rPr>
        <w:t>школы:</w:t>
      </w:r>
    </w:p>
    <w:p w:rsidR="001A5B40" w:rsidRPr="001412B7" w:rsidRDefault="001A5B40" w:rsidP="000D41A3">
      <w:pPr>
        <w:pStyle w:val="af5"/>
        <w:numPr>
          <w:ilvl w:val="1"/>
          <w:numId w:val="42"/>
        </w:numPr>
        <w:tabs>
          <w:tab w:val="left" w:pos="1474"/>
        </w:tabs>
        <w:ind w:left="0" w:right="113" w:firstLine="851"/>
        <w:rPr>
          <w:sz w:val="24"/>
          <w:szCs w:val="24"/>
        </w:rPr>
      </w:pPr>
      <w:r w:rsidRPr="001412B7">
        <w:rPr>
          <w:sz w:val="24"/>
          <w:szCs w:val="24"/>
        </w:rPr>
        <w:t>через</w:t>
      </w:r>
      <w:r w:rsidRPr="001412B7">
        <w:rPr>
          <w:spacing w:val="1"/>
          <w:sz w:val="24"/>
          <w:szCs w:val="24"/>
        </w:rPr>
        <w:t xml:space="preserve"> </w:t>
      </w:r>
      <w:r w:rsidRPr="001412B7">
        <w:rPr>
          <w:sz w:val="24"/>
          <w:szCs w:val="24"/>
        </w:rPr>
        <w:t>деятельность</w:t>
      </w:r>
      <w:r w:rsidRPr="001412B7">
        <w:rPr>
          <w:spacing w:val="1"/>
          <w:sz w:val="24"/>
          <w:szCs w:val="24"/>
        </w:rPr>
        <w:t xml:space="preserve"> </w:t>
      </w:r>
      <w:r w:rsidRPr="001412B7">
        <w:rPr>
          <w:sz w:val="24"/>
          <w:szCs w:val="24"/>
        </w:rPr>
        <w:t>Совета</w:t>
      </w:r>
      <w:r w:rsidRPr="001412B7">
        <w:rPr>
          <w:spacing w:val="1"/>
          <w:sz w:val="24"/>
          <w:szCs w:val="24"/>
        </w:rPr>
        <w:t xml:space="preserve"> </w:t>
      </w:r>
      <w:r w:rsidRPr="001412B7">
        <w:rPr>
          <w:sz w:val="24"/>
          <w:szCs w:val="24"/>
        </w:rPr>
        <w:t>старшеклассников,</w:t>
      </w:r>
      <w:r w:rsidRPr="001412B7">
        <w:rPr>
          <w:spacing w:val="1"/>
          <w:sz w:val="24"/>
          <w:szCs w:val="24"/>
        </w:rPr>
        <w:t xml:space="preserve"> </w:t>
      </w:r>
      <w:r w:rsidRPr="001412B7">
        <w:rPr>
          <w:sz w:val="24"/>
          <w:szCs w:val="24"/>
        </w:rPr>
        <w:t>для</w:t>
      </w:r>
      <w:r w:rsidRPr="001412B7">
        <w:rPr>
          <w:spacing w:val="1"/>
          <w:sz w:val="24"/>
          <w:szCs w:val="24"/>
        </w:rPr>
        <w:t xml:space="preserve"> </w:t>
      </w:r>
      <w:r w:rsidRPr="001412B7">
        <w:rPr>
          <w:sz w:val="24"/>
          <w:szCs w:val="24"/>
        </w:rPr>
        <w:t>облегчения</w:t>
      </w:r>
      <w:r w:rsidRPr="001412B7">
        <w:rPr>
          <w:spacing w:val="1"/>
          <w:sz w:val="24"/>
          <w:szCs w:val="24"/>
        </w:rPr>
        <w:t xml:space="preserve"> </w:t>
      </w:r>
      <w:r w:rsidRPr="001412B7">
        <w:rPr>
          <w:sz w:val="24"/>
          <w:szCs w:val="24"/>
        </w:rPr>
        <w:t>распространения</w:t>
      </w:r>
      <w:r w:rsidRPr="001412B7">
        <w:rPr>
          <w:spacing w:val="-57"/>
          <w:sz w:val="24"/>
          <w:szCs w:val="24"/>
        </w:rPr>
        <w:t xml:space="preserve"> </w:t>
      </w:r>
      <w:r w:rsidRPr="001412B7">
        <w:rPr>
          <w:sz w:val="24"/>
          <w:szCs w:val="24"/>
        </w:rPr>
        <w:t>значимой</w:t>
      </w:r>
      <w:r w:rsidRPr="001412B7">
        <w:rPr>
          <w:spacing w:val="1"/>
          <w:sz w:val="24"/>
          <w:szCs w:val="24"/>
        </w:rPr>
        <w:t xml:space="preserve"> </w:t>
      </w:r>
      <w:r w:rsidRPr="001412B7">
        <w:rPr>
          <w:sz w:val="24"/>
          <w:szCs w:val="24"/>
        </w:rPr>
        <w:t>для</w:t>
      </w:r>
      <w:r w:rsidRPr="001412B7">
        <w:rPr>
          <w:spacing w:val="1"/>
          <w:sz w:val="24"/>
          <w:szCs w:val="24"/>
        </w:rPr>
        <w:t xml:space="preserve"> </w:t>
      </w:r>
      <w:r w:rsidRPr="001412B7">
        <w:rPr>
          <w:sz w:val="24"/>
          <w:szCs w:val="24"/>
        </w:rPr>
        <w:t>школьников</w:t>
      </w:r>
      <w:r w:rsidRPr="001412B7">
        <w:rPr>
          <w:spacing w:val="1"/>
          <w:sz w:val="24"/>
          <w:szCs w:val="24"/>
        </w:rPr>
        <w:t xml:space="preserve"> </w:t>
      </w:r>
      <w:r w:rsidRPr="001412B7">
        <w:rPr>
          <w:sz w:val="24"/>
          <w:szCs w:val="24"/>
        </w:rPr>
        <w:t>информации</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получения</w:t>
      </w:r>
      <w:r w:rsidRPr="001412B7">
        <w:rPr>
          <w:spacing w:val="1"/>
          <w:sz w:val="24"/>
          <w:szCs w:val="24"/>
        </w:rPr>
        <w:t xml:space="preserve"> </w:t>
      </w:r>
      <w:r w:rsidRPr="001412B7">
        <w:rPr>
          <w:sz w:val="24"/>
          <w:szCs w:val="24"/>
        </w:rPr>
        <w:t>обратной</w:t>
      </w:r>
      <w:r w:rsidRPr="001412B7">
        <w:rPr>
          <w:spacing w:val="1"/>
          <w:sz w:val="24"/>
          <w:szCs w:val="24"/>
        </w:rPr>
        <w:t xml:space="preserve"> </w:t>
      </w:r>
      <w:r w:rsidRPr="001412B7">
        <w:rPr>
          <w:sz w:val="24"/>
          <w:szCs w:val="24"/>
        </w:rPr>
        <w:t>связи</w:t>
      </w:r>
      <w:r w:rsidRPr="001412B7">
        <w:rPr>
          <w:spacing w:val="1"/>
          <w:sz w:val="24"/>
          <w:szCs w:val="24"/>
        </w:rPr>
        <w:t xml:space="preserve"> </w:t>
      </w:r>
      <w:r w:rsidRPr="001412B7">
        <w:rPr>
          <w:sz w:val="24"/>
          <w:szCs w:val="24"/>
        </w:rPr>
        <w:t>от</w:t>
      </w:r>
      <w:r w:rsidRPr="001412B7">
        <w:rPr>
          <w:spacing w:val="61"/>
          <w:sz w:val="24"/>
          <w:szCs w:val="24"/>
        </w:rPr>
        <w:t xml:space="preserve"> </w:t>
      </w:r>
      <w:r w:rsidRPr="001412B7">
        <w:rPr>
          <w:sz w:val="24"/>
          <w:szCs w:val="24"/>
        </w:rPr>
        <w:t>классных</w:t>
      </w:r>
      <w:r w:rsidRPr="001412B7">
        <w:rPr>
          <w:spacing w:val="1"/>
          <w:sz w:val="24"/>
          <w:szCs w:val="24"/>
        </w:rPr>
        <w:t xml:space="preserve"> </w:t>
      </w:r>
      <w:r w:rsidRPr="001412B7">
        <w:rPr>
          <w:sz w:val="24"/>
          <w:szCs w:val="24"/>
        </w:rPr>
        <w:t>коллективов;</w:t>
      </w:r>
    </w:p>
    <w:p w:rsidR="001A5B40" w:rsidRPr="001412B7" w:rsidRDefault="001A5B40" w:rsidP="000D41A3">
      <w:pPr>
        <w:pStyle w:val="af5"/>
        <w:numPr>
          <w:ilvl w:val="1"/>
          <w:numId w:val="42"/>
        </w:numPr>
        <w:tabs>
          <w:tab w:val="left" w:pos="1474"/>
        </w:tabs>
        <w:ind w:left="0" w:right="118" w:firstLine="851"/>
        <w:rPr>
          <w:sz w:val="24"/>
          <w:szCs w:val="24"/>
        </w:rPr>
      </w:pPr>
      <w:r w:rsidRPr="001412B7">
        <w:rPr>
          <w:sz w:val="24"/>
          <w:szCs w:val="24"/>
        </w:rPr>
        <w:t>через деятельность творческих советов дела, отвечающих за проведение тех или</w:t>
      </w:r>
      <w:r w:rsidRPr="001412B7">
        <w:rPr>
          <w:spacing w:val="1"/>
          <w:sz w:val="24"/>
          <w:szCs w:val="24"/>
        </w:rPr>
        <w:t xml:space="preserve"> </w:t>
      </w:r>
      <w:r w:rsidRPr="001412B7">
        <w:rPr>
          <w:sz w:val="24"/>
          <w:szCs w:val="24"/>
        </w:rPr>
        <w:t>иных</w:t>
      </w:r>
      <w:r w:rsidRPr="001412B7">
        <w:rPr>
          <w:spacing w:val="-4"/>
          <w:sz w:val="24"/>
          <w:szCs w:val="24"/>
        </w:rPr>
        <w:t xml:space="preserve"> </w:t>
      </w:r>
      <w:r w:rsidRPr="001412B7">
        <w:rPr>
          <w:sz w:val="24"/>
          <w:szCs w:val="24"/>
        </w:rPr>
        <w:t>конкретных</w:t>
      </w:r>
      <w:r w:rsidRPr="001412B7">
        <w:rPr>
          <w:spacing w:val="-3"/>
          <w:sz w:val="24"/>
          <w:szCs w:val="24"/>
        </w:rPr>
        <w:t xml:space="preserve"> </w:t>
      </w:r>
      <w:r w:rsidRPr="001412B7">
        <w:rPr>
          <w:sz w:val="24"/>
          <w:szCs w:val="24"/>
        </w:rPr>
        <w:t>мероприятий,</w:t>
      </w:r>
      <w:r w:rsidRPr="001412B7">
        <w:rPr>
          <w:spacing w:val="-2"/>
          <w:sz w:val="24"/>
          <w:szCs w:val="24"/>
        </w:rPr>
        <w:t xml:space="preserve"> </w:t>
      </w:r>
      <w:r w:rsidRPr="001412B7">
        <w:rPr>
          <w:sz w:val="24"/>
          <w:szCs w:val="24"/>
        </w:rPr>
        <w:t>праздников,</w:t>
      </w:r>
      <w:r w:rsidRPr="001412B7">
        <w:rPr>
          <w:spacing w:val="4"/>
          <w:sz w:val="24"/>
          <w:szCs w:val="24"/>
        </w:rPr>
        <w:t xml:space="preserve"> </w:t>
      </w:r>
      <w:r w:rsidRPr="001412B7">
        <w:rPr>
          <w:sz w:val="24"/>
          <w:szCs w:val="24"/>
        </w:rPr>
        <w:t>вечеров,</w:t>
      </w:r>
      <w:r w:rsidRPr="001412B7">
        <w:rPr>
          <w:spacing w:val="3"/>
          <w:sz w:val="24"/>
          <w:szCs w:val="24"/>
        </w:rPr>
        <w:t xml:space="preserve"> </w:t>
      </w:r>
      <w:r w:rsidRPr="001412B7">
        <w:rPr>
          <w:sz w:val="24"/>
          <w:szCs w:val="24"/>
        </w:rPr>
        <w:t>акций</w:t>
      </w:r>
      <w:r w:rsidRPr="001412B7">
        <w:rPr>
          <w:spacing w:val="-2"/>
          <w:sz w:val="24"/>
          <w:szCs w:val="24"/>
        </w:rPr>
        <w:t xml:space="preserve"> </w:t>
      </w:r>
      <w:r w:rsidRPr="001412B7">
        <w:rPr>
          <w:sz w:val="24"/>
          <w:szCs w:val="24"/>
        </w:rPr>
        <w:t>и</w:t>
      </w:r>
      <w:r w:rsidRPr="001412B7">
        <w:rPr>
          <w:spacing w:val="-3"/>
          <w:sz w:val="24"/>
          <w:szCs w:val="24"/>
        </w:rPr>
        <w:t xml:space="preserve"> </w:t>
      </w:r>
      <w:r w:rsidRPr="001412B7">
        <w:rPr>
          <w:sz w:val="24"/>
          <w:szCs w:val="24"/>
        </w:rPr>
        <w:t>т.п.;</w:t>
      </w:r>
    </w:p>
    <w:p w:rsidR="001A5B40" w:rsidRPr="00ED7FAC" w:rsidRDefault="001A5B40" w:rsidP="000D41A3">
      <w:pPr>
        <w:pStyle w:val="af5"/>
        <w:numPr>
          <w:ilvl w:val="1"/>
          <w:numId w:val="42"/>
        </w:numPr>
        <w:tabs>
          <w:tab w:val="left" w:pos="1474"/>
        </w:tabs>
        <w:ind w:left="0" w:right="117" w:firstLine="851"/>
        <w:rPr>
          <w:sz w:val="24"/>
          <w:szCs w:val="24"/>
        </w:rPr>
      </w:pPr>
      <w:r w:rsidRPr="001412B7">
        <w:rPr>
          <w:sz w:val="24"/>
          <w:szCs w:val="24"/>
        </w:rPr>
        <w:t>через</w:t>
      </w:r>
      <w:r w:rsidRPr="001412B7">
        <w:rPr>
          <w:spacing w:val="1"/>
          <w:sz w:val="24"/>
          <w:szCs w:val="24"/>
        </w:rPr>
        <w:t xml:space="preserve"> </w:t>
      </w:r>
      <w:r w:rsidRPr="001412B7">
        <w:rPr>
          <w:sz w:val="24"/>
          <w:szCs w:val="24"/>
        </w:rPr>
        <w:t>деятельность</w:t>
      </w:r>
      <w:r w:rsidRPr="001412B7">
        <w:rPr>
          <w:spacing w:val="1"/>
          <w:sz w:val="24"/>
          <w:szCs w:val="24"/>
        </w:rPr>
        <w:t xml:space="preserve"> </w:t>
      </w:r>
      <w:r w:rsidRPr="001412B7">
        <w:rPr>
          <w:sz w:val="24"/>
          <w:szCs w:val="24"/>
        </w:rPr>
        <w:t>созданной</w:t>
      </w:r>
      <w:r w:rsidRPr="001412B7">
        <w:rPr>
          <w:spacing w:val="1"/>
          <w:sz w:val="24"/>
          <w:szCs w:val="24"/>
        </w:rPr>
        <w:t xml:space="preserve"> </w:t>
      </w:r>
      <w:r w:rsidRPr="001412B7">
        <w:rPr>
          <w:sz w:val="24"/>
          <w:szCs w:val="24"/>
        </w:rPr>
        <w:t>из</w:t>
      </w:r>
      <w:r w:rsidRPr="001412B7">
        <w:rPr>
          <w:spacing w:val="1"/>
          <w:sz w:val="24"/>
          <w:szCs w:val="24"/>
        </w:rPr>
        <w:t xml:space="preserve"> </w:t>
      </w:r>
      <w:r w:rsidRPr="001412B7">
        <w:rPr>
          <w:sz w:val="24"/>
          <w:szCs w:val="24"/>
        </w:rPr>
        <w:t>наиболее</w:t>
      </w:r>
      <w:r w:rsidRPr="001412B7">
        <w:rPr>
          <w:spacing w:val="1"/>
          <w:sz w:val="24"/>
          <w:szCs w:val="24"/>
        </w:rPr>
        <w:t xml:space="preserve"> </w:t>
      </w:r>
      <w:r w:rsidRPr="001412B7">
        <w:rPr>
          <w:sz w:val="24"/>
          <w:szCs w:val="24"/>
        </w:rPr>
        <w:t>авторитетных</w:t>
      </w:r>
      <w:r w:rsidRPr="001412B7">
        <w:rPr>
          <w:spacing w:val="1"/>
          <w:sz w:val="24"/>
          <w:szCs w:val="24"/>
        </w:rPr>
        <w:t xml:space="preserve"> </w:t>
      </w:r>
      <w:r w:rsidRPr="001412B7">
        <w:rPr>
          <w:sz w:val="24"/>
          <w:szCs w:val="24"/>
        </w:rPr>
        <w:t>старшеклассников</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курируемой</w:t>
      </w:r>
      <w:r w:rsidRPr="001412B7">
        <w:rPr>
          <w:spacing w:val="1"/>
          <w:sz w:val="24"/>
          <w:szCs w:val="24"/>
        </w:rPr>
        <w:t xml:space="preserve"> </w:t>
      </w:r>
      <w:r w:rsidRPr="001412B7">
        <w:rPr>
          <w:sz w:val="24"/>
          <w:szCs w:val="24"/>
        </w:rPr>
        <w:t>заместителем</w:t>
      </w:r>
      <w:r w:rsidRPr="001412B7">
        <w:rPr>
          <w:spacing w:val="1"/>
          <w:sz w:val="24"/>
          <w:szCs w:val="24"/>
        </w:rPr>
        <w:t xml:space="preserve"> </w:t>
      </w:r>
      <w:r w:rsidRPr="001412B7">
        <w:rPr>
          <w:sz w:val="24"/>
          <w:szCs w:val="24"/>
        </w:rPr>
        <w:t>директора</w:t>
      </w:r>
      <w:r w:rsidRPr="001412B7">
        <w:rPr>
          <w:spacing w:val="1"/>
          <w:sz w:val="24"/>
          <w:szCs w:val="24"/>
        </w:rPr>
        <w:t xml:space="preserve"> </w:t>
      </w:r>
      <w:r w:rsidRPr="001412B7">
        <w:rPr>
          <w:sz w:val="24"/>
          <w:szCs w:val="24"/>
        </w:rPr>
        <w:t>по</w:t>
      </w:r>
      <w:r w:rsidRPr="001412B7">
        <w:rPr>
          <w:spacing w:val="1"/>
          <w:sz w:val="24"/>
          <w:szCs w:val="24"/>
        </w:rPr>
        <w:t xml:space="preserve"> </w:t>
      </w:r>
      <w:r w:rsidRPr="001412B7">
        <w:rPr>
          <w:sz w:val="24"/>
          <w:szCs w:val="24"/>
        </w:rPr>
        <w:t>ВР</w:t>
      </w:r>
      <w:r w:rsidRPr="001412B7">
        <w:rPr>
          <w:spacing w:val="1"/>
          <w:sz w:val="24"/>
          <w:szCs w:val="24"/>
        </w:rPr>
        <w:t xml:space="preserve"> </w:t>
      </w:r>
      <w:r w:rsidRPr="001412B7">
        <w:rPr>
          <w:sz w:val="24"/>
          <w:szCs w:val="24"/>
        </w:rPr>
        <w:t>группы</w:t>
      </w:r>
      <w:r w:rsidRPr="001412B7">
        <w:rPr>
          <w:spacing w:val="1"/>
          <w:sz w:val="24"/>
          <w:szCs w:val="24"/>
        </w:rPr>
        <w:t xml:space="preserve"> </w:t>
      </w:r>
      <w:r w:rsidRPr="001412B7">
        <w:rPr>
          <w:sz w:val="24"/>
          <w:szCs w:val="24"/>
        </w:rPr>
        <w:t>по</w:t>
      </w:r>
      <w:r w:rsidRPr="001412B7">
        <w:rPr>
          <w:spacing w:val="1"/>
          <w:sz w:val="24"/>
          <w:szCs w:val="24"/>
        </w:rPr>
        <w:t xml:space="preserve"> </w:t>
      </w:r>
      <w:r w:rsidRPr="001412B7">
        <w:rPr>
          <w:sz w:val="24"/>
          <w:szCs w:val="24"/>
        </w:rPr>
        <w:t>урегулированию</w:t>
      </w:r>
      <w:r w:rsidRPr="001412B7">
        <w:rPr>
          <w:spacing w:val="1"/>
          <w:sz w:val="24"/>
          <w:szCs w:val="24"/>
        </w:rPr>
        <w:t xml:space="preserve"> </w:t>
      </w:r>
      <w:r w:rsidRPr="001412B7">
        <w:rPr>
          <w:sz w:val="24"/>
          <w:szCs w:val="24"/>
        </w:rPr>
        <w:t>конфликтных</w:t>
      </w:r>
      <w:r w:rsidRPr="001412B7">
        <w:rPr>
          <w:spacing w:val="1"/>
          <w:sz w:val="24"/>
          <w:szCs w:val="24"/>
        </w:rPr>
        <w:t xml:space="preserve"> </w:t>
      </w:r>
      <w:r w:rsidRPr="001412B7">
        <w:rPr>
          <w:sz w:val="24"/>
          <w:szCs w:val="24"/>
        </w:rPr>
        <w:t>ситуаций</w:t>
      </w:r>
      <w:r w:rsidRPr="001412B7">
        <w:rPr>
          <w:spacing w:val="2"/>
          <w:sz w:val="24"/>
          <w:szCs w:val="24"/>
        </w:rPr>
        <w:t xml:space="preserve"> </w:t>
      </w:r>
      <w:r w:rsidRPr="001412B7">
        <w:rPr>
          <w:sz w:val="24"/>
          <w:szCs w:val="24"/>
        </w:rPr>
        <w:t>в</w:t>
      </w:r>
      <w:r w:rsidRPr="001412B7">
        <w:rPr>
          <w:spacing w:val="-1"/>
          <w:sz w:val="24"/>
          <w:szCs w:val="24"/>
        </w:rPr>
        <w:t xml:space="preserve"> </w:t>
      </w:r>
      <w:r w:rsidRPr="001412B7">
        <w:rPr>
          <w:sz w:val="24"/>
          <w:szCs w:val="24"/>
        </w:rPr>
        <w:t>школе.</w:t>
      </w:r>
    </w:p>
    <w:p w:rsidR="001A5B40" w:rsidRPr="001412B7" w:rsidRDefault="001A5B40" w:rsidP="001A5B40">
      <w:pPr>
        <w:pStyle w:val="3"/>
        <w:spacing w:before="0"/>
        <w:ind w:firstLine="851"/>
        <w:rPr>
          <w:rFonts w:ascii="Times New Roman" w:hAnsi="Times New Roman"/>
          <w:b w:val="0"/>
          <w:sz w:val="24"/>
          <w:szCs w:val="24"/>
        </w:rPr>
      </w:pPr>
      <w:r w:rsidRPr="001412B7">
        <w:rPr>
          <w:rFonts w:ascii="Times New Roman" w:hAnsi="Times New Roman"/>
          <w:sz w:val="24"/>
          <w:szCs w:val="24"/>
        </w:rPr>
        <w:t>На уровне</w:t>
      </w:r>
      <w:r w:rsidRPr="001412B7">
        <w:rPr>
          <w:rFonts w:ascii="Times New Roman" w:hAnsi="Times New Roman"/>
          <w:spacing w:val="-1"/>
          <w:sz w:val="24"/>
          <w:szCs w:val="24"/>
        </w:rPr>
        <w:t xml:space="preserve"> </w:t>
      </w:r>
      <w:r w:rsidRPr="001412B7">
        <w:rPr>
          <w:rFonts w:ascii="Times New Roman" w:hAnsi="Times New Roman"/>
          <w:sz w:val="24"/>
          <w:szCs w:val="24"/>
        </w:rPr>
        <w:t>классов</w:t>
      </w:r>
      <w:r w:rsidRPr="001412B7">
        <w:rPr>
          <w:rFonts w:ascii="Times New Roman" w:hAnsi="Times New Roman"/>
          <w:b w:val="0"/>
          <w:sz w:val="24"/>
          <w:szCs w:val="24"/>
        </w:rPr>
        <w:t>:</w:t>
      </w:r>
    </w:p>
    <w:p w:rsidR="001A5B40" w:rsidRPr="001412B7" w:rsidRDefault="001A5B40" w:rsidP="000D41A3">
      <w:pPr>
        <w:pStyle w:val="af5"/>
        <w:numPr>
          <w:ilvl w:val="1"/>
          <w:numId w:val="42"/>
        </w:numPr>
        <w:tabs>
          <w:tab w:val="left" w:pos="1474"/>
        </w:tabs>
        <w:ind w:left="0" w:right="126" w:firstLine="851"/>
        <w:rPr>
          <w:sz w:val="24"/>
          <w:szCs w:val="24"/>
        </w:rPr>
      </w:pPr>
      <w:r w:rsidRPr="001412B7">
        <w:rPr>
          <w:sz w:val="24"/>
          <w:szCs w:val="24"/>
        </w:rPr>
        <w:t>через</w:t>
      </w:r>
      <w:r w:rsidRPr="001412B7">
        <w:rPr>
          <w:spacing w:val="1"/>
          <w:sz w:val="24"/>
          <w:szCs w:val="24"/>
        </w:rPr>
        <w:t xml:space="preserve"> </w:t>
      </w:r>
      <w:r w:rsidRPr="001412B7">
        <w:rPr>
          <w:sz w:val="24"/>
          <w:szCs w:val="24"/>
        </w:rPr>
        <w:t>деятельность</w:t>
      </w:r>
      <w:r w:rsidRPr="001412B7">
        <w:rPr>
          <w:spacing w:val="1"/>
          <w:sz w:val="24"/>
          <w:szCs w:val="24"/>
        </w:rPr>
        <w:t xml:space="preserve"> </w:t>
      </w:r>
      <w:r w:rsidRPr="001412B7">
        <w:rPr>
          <w:sz w:val="24"/>
          <w:szCs w:val="24"/>
        </w:rPr>
        <w:t>выборных</w:t>
      </w:r>
      <w:r w:rsidRPr="001412B7">
        <w:rPr>
          <w:spacing w:val="1"/>
          <w:sz w:val="24"/>
          <w:szCs w:val="24"/>
        </w:rPr>
        <w:t xml:space="preserve"> </w:t>
      </w:r>
      <w:r w:rsidRPr="001412B7">
        <w:rPr>
          <w:sz w:val="24"/>
          <w:szCs w:val="24"/>
        </w:rPr>
        <w:t>по</w:t>
      </w:r>
      <w:r w:rsidRPr="001412B7">
        <w:rPr>
          <w:spacing w:val="1"/>
          <w:sz w:val="24"/>
          <w:szCs w:val="24"/>
        </w:rPr>
        <w:t xml:space="preserve"> </w:t>
      </w:r>
      <w:r w:rsidRPr="001412B7">
        <w:rPr>
          <w:sz w:val="24"/>
          <w:szCs w:val="24"/>
        </w:rPr>
        <w:t>инициативе и</w:t>
      </w:r>
      <w:r w:rsidRPr="001412B7">
        <w:rPr>
          <w:spacing w:val="1"/>
          <w:sz w:val="24"/>
          <w:szCs w:val="24"/>
        </w:rPr>
        <w:t xml:space="preserve"> </w:t>
      </w:r>
      <w:r w:rsidRPr="001412B7">
        <w:rPr>
          <w:sz w:val="24"/>
          <w:szCs w:val="24"/>
        </w:rPr>
        <w:t>предложениям</w:t>
      </w:r>
      <w:r w:rsidRPr="001412B7">
        <w:rPr>
          <w:spacing w:val="1"/>
          <w:sz w:val="24"/>
          <w:szCs w:val="24"/>
        </w:rPr>
        <w:t xml:space="preserve"> </w:t>
      </w:r>
      <w:r w:rsidRPr="001412B7">
        <w:rPr>
          <w:sz w:val="24"/>
          <w:szCs w:val="24"/>
        </w:rPr>
        <w:t>учащихся</w:t>
      </w:r>
      <w:r w:rsidRPr="001412B7">
        <w:rPr>
          <w:spacing w:val="1"/>
          <w:sz w:val="24"/>
          <w:szCs w:val="24"/>
        </w:rPr>
        <w:t xml:space="preserve"> </w:t>
      </w:r>
      <w:r w:rsidRPr="001412B7">
        <w:rPr>
          <w:sz w:val="24"/>
          <w:szCs w:val="24"/>
        </w:rPr>
        <w:t>класса</w:t>
      </w:r>
      <w:r w:rsidRPr="001412B7">
        <w:rPr>
          <w:spacing w:val="1"/>
          <w:sz w:val="24"/>
          <w:szCs w:val="24"/>
        </w:rPr>
        <w:t xml:space="preserve"> </w:t>
      </w:r>
      <w:r w:rsidRPr="001412B7">
        <w:rPr>
          <w:sz w:val="24"/>
          <w:szCs w:val="24"/>
        </w:rPr>
        <w:t>лидеров</w:t>
      </w:r>
      <w:r w:rsidRPr="001412B7">
        <w:rPr>
          <w:spacing w:val="-2"/>
          <w:sz w:val="24"/>
          <w:szCs w:val="24"/>
        </w:rPr>
        <w:t xml:space="preserve"> </w:t>
      </w:r>
      <w:proofErr w:type="gramStart"/>
      <w:r w:rsidRPr="001412B7">
        <w:rPr>
          <w:sz w:val="24"/>
          <w:szCs w:val="24"/>
        </w:rPr>
        <w:t>(</w:t>
      </w:r>
      <w:r w:rsidRPr="001412B7">
        <w:rPr>
          <w:spacing w:val="3"/>
          <w:sz w:val="24"/>
          <w:szCs w:val="24"/>
        </w:rPr>
        <w:t xml:space="preserve"> </w:t>
      </w:r>
      <w:proofErr w:type="gramEnd"/>
      <w:r w:rsidRPr="001412B7">
        <w:rPr>
          <w:sz w:val="24"/>
          <w:szCs w:val="24"/>
        </w:rPr>
        <w:t>старост)</w:t>
      </w:r>
    </w:p>
    <w:p w:rsidR="001A5B40" w:rsidRPr="00ED7FAC" w:rsidRDefault="001A5B40" w:rsidP="000D41A3">
      <w:pPr>
        <w:pStyle w:val="af5"/>
        <w:numPr>
          <w:ilvl w:val="1"/>
          <w:numId w:val="42"/>
        </w:numPr>
        <w:tabs>
          <w:tab w:val="left" w:pos="1474"/>
        </w:tabs>
        <w:ind w:left="0" w:right="122" w:firstLine="851"/>
        <w:rPr>
          <w:sz w:val="24"/>
          <w:szCs w:val="24"/>
        </w:rPr>
      </w:pPr>
      <w:r w:rsidRPr="001412B7">
        <w:rPr>
          <w:sz w:val="24"/>
          <w:szCs w:val="24"/>
        </w:rPr>
        <w:t>через деятельность выборных органов самоуправления, отвечающих за различные</w:t>
      </w:r>
      <w:r w:rsidRPr="001412B7">
        <w:rPr>
          <w:spacing w:val="1"/>
          <w:sz w:val="24"/>
          <w:szCs w:val="24"/>
        </w:rPr>
        <w:t xml:space="preserve"> </w:t>
      </w:r>
      <w:r w:rsidRPr="001412B7">
        <w:rPr>
          <w:sz w:val="24"/>
          <w:szCs w:val="24"/>
        </w:rPr>
        <w:t>направления</w:t>
      </w:r>
      <w:r w:rsidRPr="001412B7">
        <w:rPr>
          <w:spacing w:val="1"/>
          <w:sz w:val="24"/>
          <w:szCs w:val="24"/>
        </w:rPr>
        <w:t xml:space="preserve"> </w:t>
      </w:r>
      <w:r w:rsidRPr="001412B7">
        <w:rPr>
          <w:sz w:val="24"/>
          <w:szCs w:val="24"/>
        </w:rPr>
        <w:t>работы класса;</w:t>
      </w:r>
    </w:p>
    <w:p w:rsidR="001A5B40" w:rsidRPr="001412B7"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На</w:t>
      </w:r>
      <w:r w:rsidRPr="001412B7">
        <w:rPr>
          <w:rFonts w:ascii="Times New Roman" w:hAnsi="Times New Roman"/>
          <w:spacing w:val="-2"/>
          <w:sz w:val="24"/>
          <w:szCs w:val="24"/>
        </w:rPr>
        <w:t xml:space="preserve"> </w:t>
      </w:r>
      <w:r w:rsidRPr="001412B7">
        <w:rPr>
          <w:rFonts w:ascii="Times New Roman" w:hAnsi="Times New Roman"/>
          <w:sz w:val="24"/>
          <w:szCs w:val="24"/>
        </w:rPr>
        <w:t>индивидуальном</w:t>
      </w:r>
      <w:r w:rsidRPr="001412B7">
        <w:rPr>
          <w:rFonts w:ascii="Times New Roman" w:hAnsi="Times New Roman"/>
          <w:spacing w:val="-3"/>
          <w:sz w:val="24"/>
          <w:szCs w:val="24"/>
        </w:rPr>
        <w:t xml:space="preserve"> </w:t>
      </w:r>
      <w:r w:rsidRPr="001412B7">
        <w:rPr>
          <w:rFonts w:ascii="Times New Roman" w:hAnsi="Times New Roman"/>
          <w:sz w:val="24"/>
          <w:szCs w:val="24"/>
        </w:rPr>
        <w:t>уровне:</w:t>
      </w:r>
    </w:p>
    <w:p w:rsidR="001A5B40" w:rsidRPr="001412B7" w:rsidRDefault="001A5B40" w:rsidP="000D41A3">
      <w:pPr>
        <w:pStyle w:val="af5"/>
        <w:numPr>
          <w:ilvl w:val="1"/>
          <w:numId w:val="42"/>
        </w:numPr>
        <w:tabs>
          <w:tab w:val="left" w:pos="1474"/>
        </w:tabs>
        <w:ind w:left="0" w:right="120" w:firstLine="851"/>
        <w:rPr>
          <w:sz w:val="24"/>
          <w:szCs w:val="24"/>
        </w:rPr>
      </w:pPr>
      <w:r w:rsidRPr="001412B7">
        <w:rPr>
          <w:sz w:val="24"/>
          <w:szCs w:val="24"/>
        </w:rPr>
        <w:t>через вовлечение школьников в планирование, организацию, проведение и анализ</w:t>
      </w:r>
      <w:r w:rsidRPr="001412B7">
        <w:rPr>
          <w:spacing w:val="1"/>
          <w:sz w:val="24"/>
          <w:szCs w:val="24"/>
        </w:rPr>
        <w:t xml:space="preserve"> </w:t>
      </w:r>
      <w:r w:rsidRPr="001412B7">
        <w:rPr>
          <w:sz w:val="24"/>
          <w:szCs w:val="24"/>
        </w:rPr>
        <w:t>общешкольных</w:t>
      </w:r>
      <w:r w:rsidRPr="001412B7">
        <w:rPr>
          <w:spacing w:val="-4"/>
          <w:sz w:val="24"/>
          <w:szCs w:val="24"/>
        </w:rPr>
        <w:t xml:space="preserve"> </w:t>
      </w:r>
      <w:r w:rsidRPr="001412B7">
        <w:rPr>
          <w:sz w:val="24"/>
          <w:szCs w:val="24"/>
        </w:rPr>
        <w:t>и</w:t>
      </w:r>
      <w:r w:rsidRPr="001412B7">
        <w:rPr>
          <w:spacing w:val="-2"/>
          <w:sz w:val="24"/>
          <w:szCs w:val="24"/>
        </w:rPr>
        <w:t xml:space="preserve"> </w:t>
      </w:r>
      <w:r w:rsidRPr="001412B7">
        <w:rPr>
          <w:sz w:val="24"/>
          <w:szCs w:val="24"/>
        </w:rPr>
        <w:t>внутриклассных</w:t>
      </w:r>
      <w:r w:rsidRPr="001412B7">
        <w:rPr>
          <w:spacing w:val="2"/>
          <w:sz w:val="24"/>
          <w:szCs w:val="24"/>
        </w:rPr>
        <w:t xml:space="preserve"> </w:t>
      </w:r>
      <w:r w:rsidRPr="001412B7">
        <w:rPr>
          <w:sz w:val="24"/>
          <w:szCs w:val="24"/>
        </w:rPr>
        <w:t>дел;</w:t>
      </w:r>
    </w:p>
    <w:p w:rsidR="001A5B40" w:rsidRDefault="001A5B40" w:rsidP="000D41A3">
      <w:pPr>
        <w:pStyle w:val="af5"/>
        <w:numPr>
          <w:ilvl w:val="1"/>
          <w:numId w:val="42"/>
        </w:numPr>
        <w:tabs>
          <w:tab w:val="left" w:pos="1364"/>
        </w:tabs>
        <w:ind w:left="0" w:right="119" w:firstLine="851"/>
        <w:rPr>
          <w:sz w:val="24"/>
          <w:szCs w:val="24"/>
        </w:rPr>
      </w:pPr>
      <w:r w:rsidRPr="001412B7">
        <w:rPr>
          <w:sz w:val="24"/>
          <w:szCs w:val="24"/>
        </w:rPr>
        <w:t>через реализацию функций школьниками, отвечающими за различные направления</w:t>
      </w:r>
      <w:r w:rsidRPr="001412B7">
        <w:rPr>
          <w:spacing w:val="1"/>
          <w:sz w:val="24"/>
          <w:szCs w:val="24"/>
        </w:rPr>
        <w:t xml:space="preserve"> </w:t>
      </w:r>
      <w:r w:rsidRPr="001412B7">
        <w:rPr>
          <w:sz w:val="24"/>
          <w:szCs w:val="24"/>
        </w:rPr>
        <w:t>работы</w:t>
      </w:r>
      <w:r w:rsidRPr="001412B7">
        <w:rPr>
          <w:spacing w:val="-1"/>
          <w:sz w:val="24"/>
          <w:szCs w:val="24"/>
        </w:rPr>
        <w:t xml:space="preserve"> </w:t>
      </w:r>
      <w:r w:rsidRPr="001412B7">
        <w:rPr>
          <w:sz w:val="24"/>
          <w:szCs w:val="24"/>
        </w:rPr>
        <w:t>в</w:t>
      </w:r>
      <w:r w:rsidRPr="001412B7">
        <w:rPr>
          <w:spacing w:val="3"/>
          <w:sz w:val="24"/>
          <w:szCs w:val="24"/>
        </w:rPr>
        <w:t xml:space="preserve"> </w:t>
      </w:r>
      <w:r w:rsidRPr="001412B7">
        <w:rPr>
          <w:sz w:val="24"/>
          <w:szCs w:val="24"/>
        </w:rPr>
        <w:t>классе.</w:t>
      </w:r>
    </w:p>
    <w:p w:rsidR="00632A3D" w:rsidRDefault="00632A3D" w:rsidP="00632A3D">
      <w:pPr>
        <w:tabs>
          <w:tab w:val="left" w:pos="1364"/>
        </w:tabs>
        <w:ind w:right="119"/>
        <w:rPr>
          <w:sz w:val="24"/>
          <w:szCs w:val="24"/>
        </w:rPr>
      </w:pPr>
    </w:p>
    <w:p w:rsidR="00632A3D" w:rsidRDefault="00632A3D" w:rsidP="00632A3D">
      <w:pPr>
        <w:tabs>
          <w:tab w:val="left" w:pos="1364"/>
        </w:tabs>
        <w:ind w:right="119"/>
        <w:rPr>
          <w:sz w:val="24"/>
          <w:szCs w:val="24"/>
        </w:rPr>
      </w:pPr>
    </w:p>
    <w:p w:rsidR="00632A3D" w:rsidRDefault="00632A3D" w:rsidP="00632A3D">
      <w:pPr>
        <w:tabs>
          <w:tab w:val="left" w:pos="1364"/>
        </w:tabs>
        <w:ind w:right="119"/>
        <w:rPr>
          <w:sz w:val="24"/>
          <w:szCs w:val="24"/>
        </w:rPr>
      </w:pPr>
    </w:p>
    <w:p w:rsidR="00632A3D" w:rsidRDefault="00632A3D" w:rsidP="00632A3D">
      <w:pPr>
        <w:tabs>
          <w:tab w:val="left" w:pos="1364"/>
        </w:tabs>
        <w:ind w:right="119"/>
        <w:rPr>
          <w:sz w:val="24"/>
          <w:szCs w:val="24"/>
        </w:rPr>
      </w:pPr>
    </w:p>
    <w:p w:rsidR="00632A3D" w:rsidRDefault="00632A3D" w:rsidP="00632A3D">
      <w:pPr>
        <w:tabs>
          <w:tab w:val="left" w:pos="1364"/>
        </w:tabs>
        <w:ind w:right="119"/>
        <w:rPr>
          <w:sz w:val="24"/>
          <w:szCs w:val="24"/>
        </w:rPr>
      </w:pPr>
    </w:p>
    <w:p w:rsidR="00632A3D" w:rsidRPr="00632A3D" w:rsidRDefault="00632A3D" w:rsidP="00632A3D">
      <w:pPr>
        <w:tabs>
          <w:tab w:val="left" w:pos="1364"/>
        </w:tabs>
        <w:ind w:right="119"/>
        <w:rPr>
          <w:sz w:val="24"/>
          <w:szCs w:val="24"/>
        </w:rPr>
      </w:pPr>
    </w:p>
    <w:p w:rsidR="001A5B40" w:rsidRDefault="001A5B40" w:rsidP="001A5B40">
      <w:pPr>
        <w:pStyle w:val="2"/>
        <w:spacing w:before="0" w:line="240" w:lineRule="auto"/>
        <w:ind w:firstLine="851"/>
        <w:jc w:val="center"/>
        <w:rPr>
          <w:rFonts w:ascii="Times New Roman" w:hAnsi="Times New Roman" w:cs="Times New Roman"/>
          <w:color w:val="auto"/>
          <w:sz w:val="24"/>
          <w:szCs w:val="24"/>
        </w:rPr>
      </w:pPr>
      <w:r w:rsidRPr="001412B7">
        <w:rPr>
          <w:rFonts w:ascii="Times New Roman" w:hAnsi="Times New Roman" w:cs="Times New Roman"/>
          <w:color w:val="auto"/>
          <w:sz w:val="24"/>
          <w:szCs w:val="24"/>
        </w:rPr>
        <w:lastRenderedPageBreak/>
        <w:t>Структура</w:t>
      </w:r>
      <w:r w:rsidRPr="001412B7">
        <w:rPr>
          <w:rFonts w:ascii="Times New Roman" w:hAnsi="Times New Roman" w:cs="Times New Roman"/>
          <w:color w:val="auto"/>
          <w:spacing w:val="-7"/>
          <w:sz w:val="24"/>
          <w:szCs w:val="24"/>
        </w:rPr>
        <w:t xml:space="preserve"> </w:t>
      </w:r>
      <w:r w:rsidRPr="001412B7">
        <w:rPr>
          <w:rFonts w:ascii="Times New Roman" w:hAnsi="Times New Roman" w:cs="Times New Roman"/>
          <w:color w:val="auto"/>
          <w:sz w:val="24"/>
          <w:szCs w:val="24"/>
        </w:rPr>
        <w:t>ученического</w:t>
      </w:r>
      <w:r w:rsidRPr="001412B7">
        <w:rPr>
          <w:rFonts w:ascii="Times New Roman" w:hAnsi="Times New Roman" w:cs="Times New Roman"/>
          <w:color w:val="auto"/>
          <w:spacing w:val="-1"/>
          <w:sz w:val="24"/>
          <w:szCs w:val="24"/>
        </w:rPr>
        <w:t xml:space="preserve"> </w:t>
      </w:r>
      <w:r w:rsidRPr="001412B7">
        <w:rPr>
          <w:rFonts w:ascii="Times New Roman" w:hAnsi="Times New Roman" w:cs="Times New Roman"/>
          <w:color w:val="auto"/>
          <w:sz w:val="24"/>
          <w:szCs w:val="24"/>
        </w:rPr>
        <w:t>самоуправления</w:t>
      </w:r>
      <w:r w:rsidRPr="001412B7">
        <w:rPr>
          <w:rFonts w:ascii="Times New Roman" w:hAnsi="Times New Roman" w:cs="Times New Roman"/>
          <w:color w:val="auto"/>
          <w:spacing w:val="-2"/>
          <w:sz w:val="24"/>
          <w:szCs w:val="24"/>
        </w:rPr>
        <w:t xml:space="preserve"> </w:t>
      </w:r>
      <w:proofErr w:type="gramStart"/>
      <w:r w:rsidRPr="001412B7">
        <w:rPr>
          <w:rFonts w:ascii="Times New Roman" w:hAnsi="Times New Roman" w:cs="Times New Roman"/>
          <w:color w:val="auto"/>
          <w:sz w:val="24"/>
          <w:szCs w:val="24"/>
        </w:rPr>
        <w:t>в</w:t>
      </w:r>
      <w:proofErr w:type="gramEnd"/>
      <w:r w:rsidRPr="001412B7">
        <w:rPr>
          <w:rFonts w:ascii="Times New Roman" w:hAnsi="Times New Roman" w:cs="Times New Roman"/>
          <w:color w:val="auto"/>
          <w:sz w:val="24"/>
          <w:szCs w:val="24"/>
        </w:rPr>
        <w:t xml:space="preserve"> </w:t>
      </w:r>
    </w:p>
    <w:p w:rsidR="001A5B40" w:rsidRPr="001412B7" w:rsidRDefault="001A5B40" w:rsidP="001A5B40">
      <w:pPr>
        <w:pStyle w:val="2"/>
        <w:spacing w:before="0" w:line="240" w:lineRule="auto"/>
        <w:ind w:firstLine="851"/>
        <w:jc w:val="center"/>
        <w:rPr>
          <w:rFonts w:ascii="Times New Roman" w:hAnsi="Times New Roman" w:cs="Times New Roman"/>
          <w:color w:val="auto"/>
          <w:sz w:val="24"/>
          <w:szCs w:val="24"/>
        </w:rPr>
      </w:pPr>
      <w:r w:rsidRPr="001412B7">
        <w:rPr>
          <w:rFonts w:ascii="Times New Roman" w:hAnsi="Times New Roman" w:cs="Times New Roman"/>
          <w:color w:val="auto"/>
          <w:sz w:val="24"/>
          <w:szCs w:val="24"/>
        </w:rPr>
        <w:t>МБОУ «Средняя общеобразовательная школа №</w:t>
      </w:r>
      <w:r w:rsidRPr="001412B7">
        <w:rPr>
          <w:rFonts w:ascii="Times New Roman" w:hAnsi="Times New Roman" w:cs="Times New Roman"/>
          <w:color w:val="auto"/>
          <w:spacing w:val="1"/>
          <w:sz w:val="24"/>
          <w:szCs w:val="24"/>
        </w:rPr>
        <w:t xml:space="preserve"> </w:t>
      </w:r>
      <w:r w:rsidRPr="001412B7">
        <w:rPr>
          <w:rFonts w:ascii="Times New Roman" w:hAnsi="Times New Roman" w:cs="Times New Roman"/>
          <w:color w:val="auto"/>
          <w:sz w:val="24"/>
          <w:szCs w:val="24"/>
        </w:rPr>
        <w:t>27</w:t>
      </w:r>
      <w:r w:rsidRPr="001412B7">
        <w:rPr>
          <w:rFonts w:ascii="Times New Roman" w:hAnsi="Times New Roman" w:cs="Times New Roman"/>
          <w:color w:val="auto"/>
          <w:spacing w:val="1"/>
          <w:sz w:val="24"/>
          <w:szCs w:val="24"/>
        </w:rPr>
        <w:t xml:space="preserve"> </w:t>
      </w:r>
      <w:r w:rsidRPr="001412B7">
        <w:rPr>
          <w:rFonts w:ascii="Times New Roman" w:hAnsi="Times New Roman" w:cs="Times New Roman"/>
          <w:color w:val="auto"/>
          <w:sz w:val="24"/>
          <w:szCs w:val="24"/>
        </w:rPr>
        <w:t>им. А.А. Дейнеки»:</w:t>
      </w:r>
    </w:p>
    <w:p w:rsidR="001A5B40" w:rsidRPr="001412B7" w:rsidRDefault="001A5B40" w:rsidP="001A5B40">
      <w:pPr>
        <w:pStyle w:val="a3"/>
        <w:ind w:left="0"/>
        <w:jc w:val="center"/>
        <w:rPr>
          <w:b/>
        </w:rPr>
      </w:pPr>
    </w:p>
    <w:tbl>
      <w:tblPr>
        <w:tblStyle w:val="TableNormal"/>
        <w:tblW w:w="8852" w:type="dxa"/>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7"/>
        <w:gridCol w:w="1418"/>
        <w:gridCol w:w="1701"/>
        <w:gridCol w:w="1984"/>
        <w:gridCol w:w="1962"/>
      </w:tblGrid>
      <w:tr w:rsidR="001A5B40" w:rsidRPr="001412B7" w:rsidTr="001A5B40">
        <w:trPr>
          <w:trHeight w:val="551"/>
        </w:trPr>
        <w:tc>
          <w:tcPr>
            <w:tcW w:w="8852" w:type="dxa"/>
            <w:gridSpan w:val="5"/>
          </w:tcPr>
          <w:p w:rsidR="001A5B40" w:rsidRPr="001412B7" w:rsidRDefault="001A5B40" w:rsidP="001A5B40">
            <w:pPr>
              <w:pStyle w:val="TableParagraph"/>
              <w:ind w:left="2366" w:right="2367"/>
              <w:jc w:val="center"/>
              <w:rPr>
                <w:sz w:val="24"/>
                <w:szCs w:val="24"/>
              </w:rPr>
            </w:pPr>
            <w:r w:rsidRPr="001412B7">
              <w:rPr>
                <w:sz w:val="24"/>
                <w:szCs w:val="24"/>
              </w:rPr>
              <w:t>Совет</w:t>
            </w:r>
            <w:r w:rsidRPr="001412B7">
              <w:rPr>
                <w:spacing w:val="-3"/>
                <w:sz w:val="24"/>
                <w:szCs w:val="24"/>
              </w:rPr>
              <w:t xml:space="preserve"> </w:t>
            </w:r>
            <w:r w:rsidRPr="001412B7">
              <w:rPr>
                <w:sz w:val="24"/>
                <w:szCs w:val="24"/>
              </w:rPr>
              <w:t>старшеклассников</w:t>
            </w:r>
          </w:p>
        </w:tc>
      </w:tr>
      <w:tr w:rsidR="001A5B40" w:rsidRPr="001412B7" w:rsidTr="001A5B40">
        <w:trPr>
          <w:trHeight w:val="552"/>
        </w:trPr>
        <w:tc>
          <w:tcPr>
            <w:tcW w:w="8852" w:type="dxa"/>
            <w:gridSpan w:val="5"/>
          </w:tcPr>
          <w:p w:rsidR="001A5B40" w:rsidRPr="001412B7" w:rsidRDefault="001A5B40" w:rsidP="001A5B40">
            <w:pPr>
              <w:pStyle w:val="TableParagraph"/>
              <w:ind w:left="2367" w:right="2367"/>
              <w:jc w:val="center"/>
              <w:rPr>
                <w:sz w:val="24"/>
                <w:szCs w:val="24"/>
              </w:rPr>
            </w:pPr>
            <w:r w:rsidRPr="001412B7">
              <w:rPr>
                <w:sz w:val="24"/>
                <w:szCs w:val="24"/>
              </w:rPr>
              <w:t>Председатель</w:t>
            </w:r>
            <w:r w:rsidRPr="001412B7">
              <w:rPr>
                <w:spacing w:val="-3"/>
                <w:sz w:val="24"/>
                <w:szCs w:val="24"/>
              </w:rPr>
              <w:t xml:space="preserve"> </w:t>
            </w:r>
            <w:r w:rsidRPr="001412B7">
              <w:rPr>
                <w:sz w:val="24"/>
                <w:szCs w:val="24"/>
              </w:rPr>
              <w:t>совета</w:t>
            </w:r>
            <w:r w:rsidRPr="001412B7">
              <w:rPr>
                <w:spacing w:val="-4"/>
                <w:sz w:val="24"/>
                <w:szCs w:val="24"/>
              </w:rPr>
              <w:t xml:space="preserve"> </w:t>
            </w:r>
            <w:r w:rsidRPr="001412B7">
              <w:rPr>
                <w:sz w:val="24"/>
                <w:szCs w:val="24"/>
              </w:rPr>
              <w:t>старшеклассников</w:t>
            </w:r>
          </w:p>
        </w:tc>
      </w:tr>
      <w:tr w:rsidR="001A5B40" w:rsidRPr="001412B7" w:rsidTr="001A5B40">
        <w:trPr>
          <w:trHeight w:val="551"/>
        </w:trPr>
        <w:tc>
          <w:tcPr>
            <w:tcW w:w="8852" w:type="dxa"/>
            <w:gridSpan w:val="5"/>
          </w:tcPr>
          <w:p w:rsidR="001A5B40" w:rsidRPr="001412B7" w:rsidRDefault="001A5B40" w:rsidP="001A5B40">
            <w:pPr>
              <w:pStyle w:val="TableParagraph"/>
              <w:ind w:left="2363" w:right="2367"/>
              <w:jc w:val="center"/>
              <w:rPr>
                <w:sz w:val="24"/>
                <w:szCs w:val="24"/>
              </w:rPr>
            </w:pPr>
            <w:r w:rsidRPr="001412B7">
              <w:rPr>
                <w:sz w:val="24"/>
                <w:szCs w:val="24"/>
              </w:rPr>
              <w:t>Актив</w:t>
            </w:r>
            <w:r w:rsidRPr="001412B7">
              <w:rPr>
                <w:spacing w:val="-3"/>
                <w:sz w:val="24"/>
                <w:szCs w:val="24"/>
              </w:rPr>
              <w:t xml:space="preserve"> </w:t>
            </w:r>
            <w:r w:rsidRPr="001412B7">
              <w:rPr>
                <w:sz w:val="24"/>
                <w:szCs w:val="24"/>
              </w:rPr>
              <w:t>класса</w:t>
            </w:r>
          </w:p>
        </w:tc>
      </w:tr>
      <w:tr w:rsidR="001A5B40" w:rsidRPr="001412B7" w:rsidTr="001A5B40">
        <w:trPr>
          <w:trHeight w:val="278"/>
        </w:trPr>
        <w:tc>
          <w:tcPr>
            <w:tcW w:w="8852" w:type="dxa"/>
            <w:gridSpan w:val="5"/>
          </w:tcPr>
          <w:p w:rsidR="001A5B40" w:rsidRPr="001412B7" w:rsidRDefault="001A5B40" w:rsidP="001A5B40">
            <w:pPr>
              <w:pStyle w:val="TableParagraph"/>
              <w:ind w:left="2362" w:right="2367"/>
              <w:jc w:val="center"/>
              <w:rPr>
                <w:sz w:val="24"/>
                <w:szCs w:val="24"/>
              </w:rPr>
            </w:pPr>
            <w:r w:rsidRPr="001412B7">
              <w:rPr>
                <w:sz w:val="24"/>
                <w:szCs w:val="24"/>
              </w:rPr>
              <w:t>Президент</w:t>
            </w:r>
            <w:r w:rsidRPr="001412B7">
              <w:rPr>
                <w:spacing w:val="-4"/>
                <w:sz w:val="24"/>
                <w:szCs w:val="24"/>
              </w:rPr>
              <w:t xml:space="preserve"> </w:t>
            </w:r>
            <w:r w:rsidRPr="001412B7">
              <w:rPr>
                <w:sz w:val="24"/>
                <w:szCs w:val="24"/>
              </w:rPr>
              <w:t>класса</w:t>
            </w:r>
          </w:p>
        </w:tc>
      </w:tr>
      <w:tr w:rsidR="001A5B40" w:rsidRPr="001412B7" w:rsidTr="001A5B40">
        <w:trPr>
          <w:trHeight w:val="1104"/>
        </w:trPr>
        <w:tc>
          <w:tcPr>
            <w:tcW w:w="1787" w:type="dxa"/>
          </w:tcPr>
          <w:p w:rsidR="001A5B40" w:rsidRPr="001412B7" w:rsidRDefault="001A5B40" w:rsidP="001A5B40">
            <w:pPr>
              <w:pStyle w:val="TableParagraph"/>
              <w:ind w:left="139" w:right="116" w:firstLine="172"/>
              <w:jc w:val="both"/>
              <w:rPr>
                <w:sz w:val="24"/>
                <w:szCs w:val="24"/>
              </w:rPr>
            </w:pPr>
            <w:r w:rsidRPr="001412B7">
              <w:rPr>
                <w:sz w:val="24"/>
                <w:szCs w:val="24"/>
              </w:rPr>
              <w:t>Министр</w:t>
            </w:r>
            <w:r w:rsidRPr="001412B7">
              <w:rPr>
                <w:spacing w:val="1"/>
                <w:sz w:val="24"/>
                <w:szCs w:val="24"/>
              </w:rPr>
              <w:t xml:space="preserve"> </w:t>
            </w:r>
            <w:r w:rsidRPr="001412B7">
              <w:rPr>
                <w:sz w:val="24"/>
                <w:szCs w:val="24"/>
              </w:rPr>
              <w:t>образования</w:t>
            </w:r>
          </w:p>
        </w:tc>
        <w:tc>
          <w:tcPr>
            <w:tcW w:w="1418" w:type="dxa"/>
          </w:tcPr>
          <w:p w:rsidR="001A5B40" w:rsidRPr="001412B7" w:rsidRDefault="001A5B40" w:rsidP="001A5B40">
            <w:pPr>
              <w:pStyle w:val="TableParagraph"/>
              <w:ind w:left="230" w:right="77" w:hanging="120"/>
              <w:jc w:val="both"/>
              <w:rPr>
                <w:sz w:val="24"/>
                <w:szCs w:val="24"/>
              </w:rPr>
            </w:pPr>
            <w:r w:rsidRPr="001412B7">
              <w:rPr>
                <w:sz w:val="24"/>
                <w:szCs w:val="24"/>
              </w:rPr>
              <w:t>Министр</w:t>
            </w:r>
            <w:r w:rsidRPr="001412B7">
              <w:rPr>
                <w:spacing w:val="-58"/>
                <w:sz w:val="24"/>
                <w:szCs w:val="24"/>
              </w:rPr>
              <w:t xml:space="preserve"> </w:t>
            </w:r>
            <w:r w:rsidRPr="001412B7">
              <w:rPr>
                <w:sz w:val="24"/>
                <w:szCs w:val="24"/>
              </w:rPr>
              <w:t>спорта</w:t>
            </w:r>
          </w:p>
        </w:tc>
        <w:tc>
          <w:tcPr>
            <w:tcW w:w="1701" w:type="dxa"/>
          </w:tcPr>
          <w:p w:rsidR="001A5B40" w:rsidRPr="001412B7" w:rsidRDefault="001A5B40" w:rsidP="001A5B40">
            <w:pPr>
              <w:pStyle w:val="TableParagraph"/>
              <w:ind w:right="364"/>
              <w:rPr>
                <w:sz w:val="24"/>
                <w:szCs w:val="24"/>
              </w:rPr>
            </w:pPr>
            <w:r w:rsidRPr="001412B7">
              <w:rPr>
                <w:sz w:val="24"/>
                <w:szCs w:val="24"/>
              </w:rPr>
              <w:t>Министр</w:t>
            </w:r>
            <w:r w:rsidRPr="001412B7">
              <w:rPr>
                <w:spacing w:val="-14"/>
                <w:sz w:val="24"/>
                <w:szCs w:val="24"/>
              </w:rPr>
              <w:t xml:space="preserve"> </w:t>
            </w:r>
            <w:r w:rsidRPr="001412B7">
              <w:rPr>
                <w:sz w:val="24"/>
                <w:szCs w:val="24"/>
              </w:rPr>
              <w:t>по</w:t>
            </w:r>
            <w:r w:rsidRPr="001412B7">
              <w:rPr>
                <w:spacing w:val="-57"/>
                <w:sz w:val="24"/>
                <w:szCs w:val="24"/>
              </w:rPr>
              <w:t xml:space="preserve"> </w:t>
            </w:r>
            <w:r w:rsidRPr="001412B7">
              <w:rPr>
                <w:sz w:val="24"/>
                <w:szCs w:val="24"/>
              </w:rPr>
              <w:t>труду</w:t>
            </w:r>
          </w:p>
        </w:tc>
        <w:tc>
          <w:tcPr>
            <w:tcW w:w="1984" w:type="dxa"/>
          </w:tcPr>
          <w:p w:rsidR="001A5B40" w:rsidRPr="001412B7" w:rsidRDefault="001A5B40" w:rsidP="001A5B40">
            <w:pPr>
              <w:pStyle w:val="TableParagraph"/>
              <w:ind w:left="104" w:right="485"/>
              <w:jc w:val="both"/>
              <w:rPr>
                <w:sz w:val="24"/>
                <w:szCs w:val="24"/>
              </w:rPr>
            </w:pPr>
            <w:r w:rsidRPr="001412B7">
              <w:rPr>
                <w:sz w:val="24"/>
                <w:szCs w:val="24"/>
              </w:rPr>
              <w:t>Министр</w:t>
            </w:r>
            <w:r w:rsidRPr="001412B7">
              <w:rPr>
                <w:spacing w:val="1"/>
                <w:sz w:val="24"/>
                <w:szCs w:val="24"/>
              </w:rPr>
              <w:t xml:space="preserve"> </w:t>
            </w:r>
            <w:r w:rsidRPr="001412B7">
              <w:rPr>
                <w:sz w:val="24"/>
                <w:szCs w:val="24"/>
              </w:rPr>
              <w:t>информации и</w:t>
            </w:r>
            <w:r w:rsidRPr="001412B7">
              <w:rPr>
                <w:spacing w:val="-57"/>
                <w:sz w:val="24"/>
                <w:szCs w:val="24"/>
              </w:rPr>
              <w:t xml:space="preserve"> </w:t>
            </w:r>
            <w:r w:rsidRPr="001412B7">
              <w:rPr>
                <w:sz w:val="24"/>
                <w:szCs w:val="24"/>
              </w:rPr>
              <w:t>печати</w:t>
            </w:r>
          </w:p>
        </w:tc>
        <w:tc>
          <w:tcPr>
            <w:tcW w:w="1962" w:type="dxa"/>
          </w:tcPr>
          <w:p w:rsidR="001A5B40" w:rsidRPr="001412B7" w:rsidRDefault="001A5B40" w:rsidP="001A5B40">
            <w:pPr>
              <w:pStyle w:val="TableParagraph"/>
              <w:ind w:left="171"/>
              <w:jc w:val="both"/>
              <w:rPr>
                <w:sz w:val="24"/>
                <w:szCs w:val="24"/>
              </w:rPr>
            </w:pPr>
            <w:r w:rsidRPr="001412B7">
              <w:rPr>
                <w:sz w:val="24"/>
                <w:szCs w:val="24"/>
              </w:rPr>
              <w:t>Министр</w:t>
            </w:r>
            <w:r w:rsidRPr="001412B7">
              <w:rPr>
                <w:spacing w:val="-5"/>
                <w:sz w:val="24"/>
                <w:szCs w:val="24"/>
              </w:rPr>
              <w:t xml:space="preserve"> </w:t>
            </w:r>
            <w:r w:rsidRPr="001412B7">
              <w:rPr>
                <w:sz w:val="24"/>
                <w:szCs w:val="24"/>
              </w:rPr>
              <w:t>культуры</w:t>
            </w:r>
          </w:p>
        </w:tc>
      </w:tr>
    </w:tbl>
    <w:p w:rsidR="001A5B40" w:rsidRPr="001412B7" w:rsidRDefault="001A5B40" w:rsidP="001A5B40">
      <w:pPr>
        <w:pStyle w:val="a3"/>
        <w:ind w:left="0" w:firstLine="851"/>
      </w:pPr>
      <w:r w:rsidRPr="001412B7">
        <w:t>*</w:t>
      </w:r>
      <w:r>
        <w:t>С</w:t>
      </w:r>
      <w:r w:rsidRPr="001412B7">
        <w:t>труктура</w:t>
      </w:r>
      <w:r w:rsidRPr="001412B7">
        <w:rPr>
          <w:spacing w:val="-2"/>
        </w:rPr>
        <w:t xml:space="preserve"> </w:t>
      </w:r>
      <w:r w:rsidRPr="001412B7">
        <w:t>может</w:t>
      </w:r>
      <w:r w:rsidRPr="001412B7">
        <w:rPr>
          <w:spacing w:val="-4"/>
        </w:rPr>
        <w:t xml:space="preserve"> </w:t>
      </w:r>
      <w:r w:rsidRPr="001412B7">
        <w:t>варьироваться</w:t>
      </w:r>
      <w:r w:rsidRPr="001412B7">
        <w:rPr>
          <w:spacing w:val="-1"/>
        </w:rPr>
        <w:t xml:space="preserve"> </w:t>
      </w:r>
      <w:r w:rsidRPr="001412B7">
        <w:t>и</w:t>
      </w:r>
      <w:r w:rsidRPr="001412B7">
        <w:rPr>
          <w:spacing w:val="-4"/>
        </w:rPr>
        <w:t xml:space="preserve"> </w:t>
      </w:r>
      <w:r w:rsidRPr="001412B7">
        <w:t>меняться в</w:t>
      </w:r>
      <w:r w:rsidRPr="001412B7">
        <w:rPr>
          <w:spacing w:val="-4"/>
        </w:rPr>
        <w:t xml:space="preserve"> </w:t>
      </w:r>
      <w:r w:rsidRPr="001412B7">
        <w:t>зависимости</w:t>
      </w:r>
      <w:r w:rsidRPr="001412B7">
        <w:rPr>
          <w:spacing w:val="-8"/>
        </w:rPr>
        <w:t xml:space="preserve"> </w:t>
      </w:r>
      <w:r w:rsidRPr="001412B7">
        <w:t>от потребностей</w:t>
      </w:r>
      <w:r w:rsidRPr="001412B7">
        <w:rPr>
          <w:spacing w:val="-4"/>
        </w:rPr>
        <w:t xml:space="preserve"> </w:t>
      </w:r>
      <w:r w:rsidRPr="001412B7">
        <w:t>УС.</w:t>
      </w:r>
    </w:p>
    <w:p w:rsidR="001A5B40" w:rsidRPr="001412B7" w:rsidRDefault="001A5B40" w:rsidP="001A5B40">
      <w:pPr>
        <w:pStyle w:val="a3"/>
        <w:ind w:left="0" w:right="113" w:firstLine="851"/>
      </w:pPr>
      <w:r w:rsidRPr="001412B7">
        <w:t>В</w:t>
      </w:r>
      <w:r w:rsidRPr="001412B7">
        <w:rPr>
          <w:spacing w:val="1"/>
        </w:rPr>
        <w:t xml:space="preserve"> </w:t>
      </w:r>
      <w:r w:rsidRPr="001412B7">
        <w:t>Совет</w:t>
      </w:r>
      <w:r w:rsidRPr="001412B7">
        <w:rPr>
          <w:spacing w:val="1"/>
        </w:rPr>
        <w:t xml:space="preserve"> </w:t>
      </w:r>
      <w:r w:rsidRPr="001412B7">
        <w:t>Ученического</w:t>
      </w:r>
      <w:r w:rsidRPr="001412B7">
        <w:rPr>
          <w:spacing w:val="1"/>
        </w:rPr>
        <w:t xml:space="preserve"> </w:t>
      </w:r>
      <w:r w:rsidRPr="001412B7">
        <w:t>Самоуправления</w:t>
      </w:r>
      <w:r w:rsidRPr="001412B7">
        <w:rPr>
          <w:spacing w:val="1"/>
        </w:rPr>
        <w:t xml:space="preserve"> </w:t>
      </w:r>
      <w:r w:rsidRPr="001412B7">
        <w:t>входят</w:t>
      </w:r>
      <w:r w:rsidRPr="001412B7">
        <w:rPr>
          <w:spacing w:val="1"/>
        </w:rPr>
        <w:t xml:space="preserve"> </w:t>
      </w:r>
      <w:r w:rsidRPr="001412B7">
        <w:t>представители</w:t>
      </w:r>
      <w:r w:rsidRPr="001412B7">
        <w:rPr>
          <w:spacing w:val="1"/>
        </w:rPr>
        <w:t xml:space="preserve"> </w:t>
      </w:r>
      <w:r w:rsidRPr="001412B7">
        <w:t>от</w:t>
      </w:r>
      <w:r w:rsidRPr="001412B7">
        <w:rPr>
          <w:spacing w:val="1"/>
        </w:rPr>
        <w:t xml:space="preserve"> </w:t>
      </w:r>
      <w:r w:rsidRPr="001412B7">
        <w:t>каждого</w:t>
      </w:r>
      <w:r w:rsidRPr="001412B7">
        <w:rPr>
          <w:spacing w:val="1"/>
        </w:rPr>
        <w:t xml:space="preserve"> </w:t>
      </w:r>
      <w:r w:rsidRPr="001412B7">
        <w:t>класса,</w:t>
      </w:r>
      <w:r w:rsidRPr="001412B7">
        <w:rPr>
          <w:spacing w:val="1"/>
        </w:rPr>
        <w:t xml:space="preserve"> </w:t>
      </w:r>
      <w:r w:rsidRPr="001412B7">
        <w:t>начиная</w:t>
      </w:r>
      <w:r w:rsidRPr="001412B7">
        <w:rPr>
          <w:spacing w:val="1"/>
        </w:rPr>
        <w:t xml:space="preserve"> </w:t>
      </w:r>
      <w:r w:rsidRPr="001412B7">
        <w:t>с</w:t>
      </w:r>
      <w:r w:rsidRPr="001412B7">
        <w:rPr>
          <w:spacing w:val="1"/>
        </w:rPr>
        <w:t xml:space="preserve"> </w:t>
      </w:r>
      <w:r w:rsidRPr="001412B7">
        <w:t>5-ого</w:t>
      </w:r>
      <w:r w:rsidRPr="001412B7">
        <w:rPr>
          <w:spacing w:val="1"/>
        </w:rPr>
        <w:t xml:space="preserve"> </w:t>
      </w:r>
      <w:r w:rsidRPr="001412B7">
        <w:t>класса.</w:t>
      </w:r>
      <w:r w:rsidRPr="001412B7">
        <w:rPr>
          <w:spacing w:val="1"/>
        </w:rPr>
        <w:t xml:space="preserve"> </w:t>
      </w:r>
      <w:r w:rsidRPr="001412B7">
        <w:t>Школьный</w:t>
      </w:r>
      <w:r w:rsidRPr="001412B7">
        <w:rPr>
          <w:spacing w:val="1"/>
        </w:rPr>
        <w:t xml:space="preserve"> </w:t>
      </w:r>
      <w:r w:rsidRPr="001412B7">
        <w:t>Совет</w:t>
      </w:r>
      <w:r w:rsidRPr="001412B7">
        <w:rPr>
          <w:spacing w:val="1"/>
        </w:rPr>
        <w:t xml:space="preserve"> </w:t>
      </w:r>
      <w:r w:rsidRPr="001412B7">
        <w:t>старшеклассников</w:t>
      </w:r>
      <w:r w:rsidRPr="001412B7">
        <w:rPr>
          <w:spacing w:val="1"/>
        </w:rPr>
        <w:t xml:space="preserve"> </w:t>
      </w:r>
      <w:r w:rsidRPr="001412B7">
        <w:t>включает</w:t>
      </w:r>
      <w:r w:rsidRPr="001412B7">
        <w:rPr>
          <w:spacing w:val="1"/>
        </w:rPr>
        <w:t xml:space="preserve"> </w:t>
      </w:r>
      <w:r w:rsidRPr="001412B7">
        <w:t>в</w:t>
      </w:r>
      <w:r w:rsidRPr="001412B7">
        <w:rPr>
          <w:spacing w:val="1"/>
        </w:rPr>
        <w:t xml:space="preserve"> </w:t>
      </w:r>
      <w:r w:rsidRPr="001412B7">
        <w:t>себя</w:t>
      </w:r>
      <w:r w:rsidRPr="001412B7">
        <w:rPr>
          <w:spacing w:val="1"/>
        </w:rPr>
        <w:t xml:space="preserve"> </w:t>
      </w:r>
      <w:r w:rsidRPr="001412B7">
        <w:t>несколько</w:t>
      </w:r>
      <w:r w:rsidRPr="001412B7">
        <w:rPr>
          <w:spacing w:val="1"/>
        </w:rPr>
        <w:t xml:space="preserve"> </w:t>
      </w:r>
      <w:r w:rsidRPr="001412B7">
        <w:t>министерств.</w:t>
      </w:r>
    </w:p>
    <w:p w:rsidR="001A5B40" w:rsidRPr="001412B7" w:rsidRDefault="001A5B40" w:rsidP="001A5B40">
      <w:pPr>
        <w:pStyle w:val="a3"/>
        <w:ind w:left="0" w:firstLine="851"/>
      </w:pPr>
      <w:r w:rsidRPr="001412B7">
        <w:t>Функции</w:t>
      </w:r>
      <w:r w:rsidRPr="001412B7">
        <w:rPr>
          <w:spacing w:val="-1"/>
        </w:rPr>
        <w:t xml:space="preserve"> </w:t>
      </w:r>
      <w:r w:rsidRPr="001412B7">
        <w:t>министерств:</w:t>
      </w:r>
    </w:p>
    <w:p w:rsidR="001A5B40" w:rsidRPr="001412B7" w:rsidRDefault="001A5B40" w:rsidP="001A5B40">
      <w:pPr>
        <w:pStyle w:val="a3"/>
        <w:ind w:left="0" w:firstLine="851"/>
      </w:pPr>
      <w:r w:rsidRPr="001412B7">
        <w:t>Министерство</w:t>
      </w:r>
      <w:r w:rsidRPr="001412B7">
        <w:rPr>
          <w:spacing w:val="45"/>
        </w:rPr>
        <w:t xml:space="preserve"> </w:t>
      </w:r>
      <w:r w:rsidRPr="001412B7">
        <w:t>образования</w:t>
      </w:r>
      <w:r w:rsidRPr="001412B7">
        <w:rPr>
          <w:spacing w:val="41"/>
        </w:rPr>
        <w:t xml:space="preserve"> </w:t>
      </w:r>
      <w:r w:rsidRPr="001412B7">
        <w:t>отвечает</w:t>
      </w:r>
      <w:r w:rsidRPr="001412B7">
        <w:rPr>
          <w:spacing w:val="46"/>
        </w:rPr>
        <w:t xml:space="preserve"> </w:t>
      </w:r>
      <w:r w:rsidRPr="001412B7">
        <w:t>за</w:t>
      </w:r>
      <w:r w:rsidRPr="001412B7">
        <w:rPr>
          <w:spacing w:val="50"/>
        </w:rPr>
        <w:t xml:space="preserve"> </w:t>
      </w:r>
      <w:r w:rsidRPr="001412B7">
        <w:t>создание</w:t>
      </w:r>
      <w:r w:rsidRPr="001412B7">
        <w:rPr>
          <w:spacing w:val="49"/>
        </w:rPr>
        <w:t xml:space="preserve"> </w:t>
      </w:r>
      <w:r w:rsidRPr="001412B7">
        <w:t>условий</w:t>
      </w:r>
      <w:r w:rsidRPr="001412B7">
        <w:rPr>
          <w:spacing w:val="47"/>
        </w:rPr>
        <w:t xml:space="preserve"> </w:t>
      </w:r>
      <w:r w:rsidRPr="001412B7">
        <w:t>для</w:t>
      </w:r>
      <w:r w:rsidRPr="001412B7">
        <w:rPr>
          <w:spacing w:val="46"/>
        </w:rPr>
        <w:t xml:space="preserve"> </w:t>
      </w:r>
      <w:r w:rsidRPr="001412B7">
        <w:t>повышения</w:t>
      </w:r>
      <w:r w:rsidRPr="001412B7">
        <w:rPr>
          <w:spacing w:val="46"/>
        </w:rPr>
        <w:t xml:space="preserve"> </w:t>
      </w:r>
      <w:r w:rsidRPr="001412B7">
        <w:t>мотивации</w:t>
      </w:r>
      <w:r w:rsidRPr="001412B7">
        <w:rPr>
          <w:spacing w:val="-57"/>
        </w:rPr>
        <w:t xml:space="preserve"> </w:t>
      </w:r>
      <w:r w:rsidRPr="001412B7">
        <w:t>учебной</w:t>
      </w:r>
      <w:r w:rsidRPr="001412B7">
        <w:rPr>
          <w:spacing w:val="2"/>
        </w:rPr>
        <w:t xml:space="preserve"> </w:t>
      </w:r>
      <w:r w:rsidRPr="001412B7">
        <w:t>деятельности</w:t>
      </w:r>
      <w:r w:rsidRPr="001412B7">
        <w:rPr>
          <w:spacing w:val="-3"/>
        </w:rPr>
        <w:t xml:space="preserve"> </w:t>
      </w:r>
      <w:r w:rsidRPr="001412B7">
        <w:t>обучающихся.</w:t>
      </w:r>
    </w:p>
    <w:p w:rsidR="001A5B40" w:rsidRPr="001412B7" w:rsidRDefault="001A5B40" w:rsidP="001A5B40">
      <w:pPr>
        <w:pStyle w:val="a3"/>
        <w:tabs>
          <w:tab w:val="left" w:pos="2778"/>
          <w:tab w:val="left" w:pos="3991"/>
          <w:tab w:val="left" w:pos="5128"/>
          <w:tab w:val="left" w:pos="5578"/>
          <w:tab w:val="left" w:pos="6984"/>
          <w:tab w:val="left" w:pos="7362"/>
          <w:tab w:val="left" w:pos="8954"/>
        </w:tabs>
        <w:ind w:left="0" w:right="115" w:firstLine="851"/>
      </w:pPr>
      <w:r>
        <w:t xml:space="preserve">Министерство культуры отвечает за подготовку и организацию </w:t>
      </w:r>
      <w:r w:rsidRPr="001412B7">
        <w:rPr>
          <w:spacing w:val="-1"/>
        </w:rPr>
        <w:t>внеурочной</w:t>
      </w:r>
      <w:r w:rsidRPr="001412B7">
        <w:rPr>
          <w:spacing w:val="-57"/>
        </w:rPr>
        <w:t xml:space="preserve"> </w:t>
      </w:r>
      <w:r w:rsidRPr="001412B7">
        <w:t>деятельности.</w:t>
      </w:r>
    </w:p>
    <w:p w:rsidR="001A5B40" w:rsidRPr="001412B7" w:rsidRDefault="001A5B40" w:rsidP="001A5B40">
      <w:pPr>
        <w:pStyle w:val="a3"/>
        <w:ind w:left="0" w:firstLine="851"/>
      </w:pPr>
      <w:r w:rsidRPr="001412B7">
        <w:t>Министерство</w:t>
      </w:r>
      <w:r w:rsidRPr="001412B7">
        <w:rPr>
          <w:spacing w:val="41"/>
        </w:rPr>
        <w:t xml:space="preserve"> </w:t>
      </w:r>
      <w:r w:rsidRPr="001412B7">
        <w:t>спорта</w:t>
      </w:r>
      <w:r w:rsidRPr="001412B7">
        <w:rPr>
          <w:spacing w:val="36"/>
        </w:rPr>
        <w:t xml:space="preserve"> </w:t>
      </w:r>
      <w:r w:rsidRPr="001412B7">
        <w:t>отвечает</w:t>
      </w:r>
      <w:r w:rsidRPr="001412B7">
        <w:rPr>
          <w:spacing w:val="42"/>
        </w:rPr>
        <w:t xml:space="preserve"> </w:t>
      </w:r>
      <w:r w:rsidRPr="001412B7">
        <w:t>за</w:t>
      </w:r>
      <w:r w:rsidRPr="001412B7">
        <w:rPr>
          <w:spacing w:val="41"/>
        </w:rPr>
        <w:t xml:space="preserve"> </w:t>
      </w:r>
      <w:r w:rsidRPr="001412B7">
        <w:t>подготовку</w:t>
      </w:r>
      <w:r w:rsidRPr="001412B7">
        <w:rPr>
          <w:spacing w:val="32"/>
        </w:rPr>
        <w:t xml:space="preserve"> </w:t>
      </w:r>
      <w:r w:rsidRPr="001412B7">
        <w:t>и</w:t>
      </w:r>
      <w:r w:rsidRPr="001412B7">
        <w:rPr>
          <w:spacing w:val="42"/>
        </w:rPr>
        <w:t xml:space="preserve"> </w:t>
      </w:r>
      <w:r w:rsidRPr="001412B7">
        <w:t>организацию</w:t>
      </w:r>
      <w:r w:rsidRPr="001412B7">
        <w:rPr>
          <w:spacing w:val="40"/>
        </w:rPr>
        <w:t xml:space="preserve"> </w:t>
      </w:r>
      <w:r w:rsidRPr="001412B7">
        <w:t>спортивно-массовой</w:t>
      </w:r>
      <w:r w:rsidRPr="001412B7">
        <w:rPr>
          <w:spacing w:val="-57"/>
        </w:rPr>
        <w:t xml:space="preserve"> </w:t>
      </w:r>
      <w:r w:rsidRPr="001412B7">
        <w:t>работы.</w:t>
      </w:r>
    </w:p>
    <w:p w:rsidR="001A5B40" w:rsidRPr="001412B7" w:rsidRDefault="001A5B40" w:rsidP="001A5B40">
      <w:pPr>
        <w:pStyle w:val="a3"/>
        <w:ind w:left="0" w:firstLine="851"/>
      </w:pPr>
      <w:r w:rsidRPr="001412B7">
        <w:t>Министерство</w:t>
      </w:r>
      <w:r w:rsidRPr="001412B7">
        <w:rPr>
          <w:spacing w:val="44"/>
        </w:rPr>
        <w:t xml:space="preserve"> </w:t>
      </w:r>
      <w:r w:rsidRPr="001412B7">
        <w:t>труда</w:t>
      </w:r>
      <w:r w:rsidRPr="001412B7">
        <w:rPr>
          <w:spacing w:val="43"/>
        </w:rPr>
        <w:t xml:space="preserve"> </w:t>
      </w:r>
      <w:r w:rsidRPr="001412B7">
        <w:t>и</w:t>
      </w:r>
      <w:r w:rsidRPr="001412B7">
        <w:rPr>
          <w:spacing w:val="45"/>
        </w:rPr>
        <w:t xml:space="preserve"> </w:t>
      </w:r>
      <w:r w:rsidRPr="001412B7">
        <w:t>социального</w:t>
      </w:r>
      <w:r w:rsidRPr="001412B7">
        <w:rPr>
          <w:spacing w:val="49"/>
        </w:rPr>
        <w:t xml:space="preserve"> </w:t>
      </w:r>
      <w:r w:rsidRPr="001412B7">
        <w:t>развития</w:t>
      </w:r>
      <w:r w:rsidRPr="001412B7">
        <w:rPr>
          <w:spacing w:val="50"/>
        </w:rPr>
        <w:t xml:space="preserve"> </w:t>
      </w:r>
      <w:r w:rsidRPr="001412B7">
        <w:t>-</w:t>
      </w:r>
      <w:r w:rsidRPr="001412B7">
        <w:rPr>
          <w:spacing w:val="46"/>
        </w:rPr>
        <w:t xml:space="preserve"> </w:t>
      </w:r>
      <w:r w:rsidRPr="001412B7">
        <w:t>за</w:t>
      </w:r>
      <w:r w:rsidRPr="001412B7">
        <w:rPr>
          <w:spacing w:val="39"/>
        </w:rPr>
        <w:t xml:space="preserve"> </w:t>
      </w:r>
      <w:r w:rsidRPr="001412B7">
        <w:t>организацию</w:t>
      </w:r>
      <w:r w:rsidRPr="001412B7">
        <w:rPr>
          <w:spacing w:val="43"/>
        </w:rPr>
        <w:t xml:space="preserve"> </w:t>
      </w:r>
      <w:r w:rsidRPr="001412B7">
        <w:t>деятельности</w:t>
      </w:r>
      <w:r w:rsidRPr="001412B7">
        <w:rPr>
          <w:spacing w:val="41"/>
        </w:rPr>
        <w:t xml:space="preserve"> </w:t>
      </w:r>
      <w:r w:rsidRPr="001412B7">
        <w:t>по</w:t>
      </w:r>
      <w:r w:rsidRPr="001412B7">
        <w:rPr>
          <w:spacing w:val="-57"/>
        </w:rPr>
        <w:t xml:space="preserve"> </w:t>
      </w:r>
      <w:r w:rsidRPr="001412B7">
        <w:t>благоустройству</w:t>
      </w:r>
      <w:r w:rsidRPr="001412B7">
        <w:rPr>
          <w:spacing w:val="-8"/>
        </w:rPr>
        <w:t xml:space="preserve"> </w:t>
      </w:r>
      <w:r w:rsidRPr="001412B7">
        <w:t>школы.</w:t>
      </w:r>
    </w:p>
    <w:p w:rsidR="001A5B40" w:rsidRPr="001412B7" w:rsidRDefault="001A5B40" w:rsidP="001A5B40">
      <w:pPr>
        <w:pStyle w:val="a3"/>
        <w:ind w:left="0" w:firstLine="851"/>
      </w:pPr>
      <w:r w:rsidRPr="001412B7">
        <w:t>Министерство</w:t>
      </w:r>
      <w:r w:rsidRPr="001412B7">
        <w:rPr>
          <w:spacing w:val="1"/>
        </w:rPr>
        <w:t xml:space="preserve"> </w:t>
      </w:r>
      <w:r w:rsidRPr="001412B7">
        <w:t>информации и</w:t>
      </w:r>
      <w:r w:rsidRPr="001412B7">
        <w:rPr>
          <w:spacing w:val="1"/>
        </w:rPr>
        <w:t xml:space="preserve"> </w:t>
      </w:r>
      <w:r w:rsidRPr="001412B7">
        <w:t>печати отвечает</w:t>
      </w:r>
      <w:r w:rsidRPr="001412B7">
        <w:rPr>
          <w:spacing w:val="1"/>
        </w:rPr>
        <w:t xml:space="preserve"> </w:t>
      </w:r>
      <w:r w:rsidRPr="001412B7">
        <w:t>за организацию информационного</w:t>
      </w:r>
      <w:r w:rsidRPr="001412B7">
        <w:rPr>
          <w:spacing w:val="1"/>
        </w:rPr>
        <w:t xml:space="preserve"> </w:t>
      </w:r>
      <w:r w:rsidRPr="001412B7">
        <w:t>поля</w:t>
      </w:r>
      <w:r w:rsidRPr="001412B7">
        <w:rPr>
          <w:spacing w:val="-57"/>
        </w:rPr>
        <w:t xml:space="preserve"> </w:t>
      </w:r>
      <w:r w:rsidRPr="001412B7">
        <w:t>школы.</w:t>
      </w:r>
    </w:p>
    <w:p w:rsidR="001A5B40" w:rsidRPr="001412B7" w:rsidRDefault="001A5B40" w:rsidP="001A5B40">
      <w:pPr>
        <w:pStyle w:val="a3"/>
        <w:ind w:left="0" w:firstLine="851"/>
      </w:pPr>
    </w:p>
    <w:p w:rsidR="001A5B40" w:rsidRPr="00A370BF"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Модуль</w:t>
      </w:r>
      <w:r w:rsidRPr="001412B7">
        <w:rPr>
          <w:rFonts w:ascii="Times New Roman" w:hAnsi="Times New Roman"/>
          <w:spacing w:val="-1"/>
          <w:sz w:val="24"/>
          <w:szCs w:val="24"/>
        </w:rPr>
        <w:t xml:space="preserve"> </w:t>
      </w:r>
      <w:r w:rsidRPr="001412B7">
        <w:rPr>
          <w:rFonts w:ascii="Times New Roman" w:hAnsi="Times New Roman"/>
          <w:sz w:val="24"/>
          <w:szCs w:val="24"/>
        </w:rPr>
        <w:t>«Профилактика и</w:t>
      </w:r>
      <w:r w:rsidRPr="001412B7">
        <w:rPr>
          <w:rFonts w:ascii="Times New Roman" w:hAnsi="Times New Roman"/>
          <w:spacing w:val="-3"/>
          <w:sz w:val="24"/>
          <w:szCs w:val="24"/>
        </w:rPr>
        <w:t xml:space="preserve"> </w:t>
      </w:r>
      <w:r w:rsidRPr="001412B7">
        <w:rPr>
          <w:rFonts w:ascii="Times New Roman" w:hAnsi="Times New Roman"/>
          <w:sz w:val="24"/>
          <w:szCs w:val="24"/>
        </w:rPr>
        <w:t>без</w:t>
      </w:r>
      <w:r>
        <w:rPr>
          <w:rFonts w:ascii="Times New Roman" w:hAnsi="Times New Roman"/>
          <w:sz w:val="24"/>
          <w:szCs w:val="24"/>
        </w:rPr>
        <w:t>опасность»</w:t>
      </w:r>
    </w:p>
    <w:p w:rsidR="001A5B40" w:rsidRPr="001412B7" w:rsidRDefault="001A5B40" w:rsidP="001A5B40">
      <w:pPr>
        <w:pStyle w:val="a3"/>
        <w:ind w:left="0" w:right="116" w:firstLine="851"/>
      </w:pPr>
      <w:proofErr w:type="gramStart"/>
      <w:r w:rsidRPr="001412B7">
        <w:t>Профилактика</w:t>
      </w:r>
      <w:r w:rsidRPr="001412B7">
        <w:rPr>
          <w:spacing w:val="1"/>
        </w:rPr>
        <w:t xml:space="preserve"> </w:t>
      </w:r>
      <w:r w:rsidRPr="001412B7">
        <w:t>девиантного</w:t>
      </w:r>
      <w:r w:rsidRPr="001412B7">
        <w:rPr>
          <w:spacing w:val="1"/>
        </w:rPr>
        <w:t xml:space="preserve"> </w:t>
      </w:r>
      <w:r w:rsidRPr="001412B7">
        <w:t>поведения</w:t>
      </w:r>
      <w:r w:rsidRPr="001412B7">
        <w:rPr>
          <w:spacing w:val="1"/>
        </w:rPr>
        <w:t xml:space="preserve"> </w:t>
      </w:r>
      <w:r w:rsidRPr="001412B7">
        <w:t>обучающихся,</w:t>
      </w:r>
      <w:r w:rsidRPr="001412B7">
        <w:rPr>
          <w:spacing w:val="1"/>
        </w:rPr>
        <w:t xml:space="preserve"> </w:t>
      </w:r>
      <w:r w:rsidRPr="001412B7">
        <w:t>конфликтов</w:t>
      </w:r>
      <w:r w:rsidRPr="001412B7">
        <w:rPr>
          <w:spacing w:val="1"/>
        </w:rPr>
        <w:t xml:space="preserve"> </w:t>
      </w:r>
      <w:r w:rsidRPr="001412B7">
        <w:t>между</w:t>
      </w:r>
      <w:r w:rsidRPr="001412B7">
        <w:rPr>
          <w:spacing w:val="1"/>
        </w:rPr>
        <w:t xml:space="preserve"> </w:t>
      </w:r>
      <w:r w:rsidRPr="001412B7">
        <w:t>обучающимися,</w:t>
      </w:r>
      <w:r w:rsidRPr="001412B7">
        <w:rPr>
          <w:spacing w:val="1"/>
        </w:rPr>
        <w:t xml:space="preserve"> </w:t>
      </w:r>
      <w:r w:rsidRPr="001412B7">
        <w:t>обучающимися</w:t>
      </w:r>
      <w:r w:rsidRPr="001412B7">
        <w:rPr>
          <w:spacing w:val="1"/>
        </w:rPr>
        <w:t xml:space="preserve"> </w:t>
      </w:r>
      <w:r w:rsidRPr="001412B7">
        <w:t>которого</w:t>
      </w:r>
      <w:r w:rsidRPr="001412B7">
        <w:rPr>
          <w:spacing w:val="1"/>
        </w:rPr>
        <w:t xml:space="preserve"> </w:t>
      </w:r>
      <w:r w:rsidRPr="001412B7">
        <w:t>является</w:t>
      </w:r>
      <w:r w:rsidRPr="001412B7">
        <w:rPr>
          <w:spacing w:val="1"/>
        </w:rPr>
        <w:t xml:space="preserve"> </w:t>
      </w:r>
      <w:r w:rsidRPr="001412B7">
        <w:t>создание</w:t>
      </w:r>
      <w:r w:rsidRPr="001412B7">
        <w:rPr>
          <w:spacing w:val="1"/>
        </w:rPr>
        <w:t xml:space="preserve"> </w:t>
      </w:r>
      <w:r w:rsidRPr="001412B7">
        <w:t>условий</w:t>
      </w:r>
      <w:r w:rsidRPr="001412B7">
        <w:rPr>
          <w:spacing w:val="1"/>
        </w:rPr>
        <w:t xml:space="preserve"> </w:t>
      </w:r>
      <w:r w:rsidRPr="001412B7">
        <w:t>для</w:t>
      </w:r>
      <w:r w:rsidRPr="001412B7">
        <w:rPr>
          <w:spacing w:val="1"/>
        </w:rPr>
        <w:t xml:space="preserve"> </w:t>
      </w:r>
      <w:r w:rsidRPr="001412B7">
        <w:t>успешного</w:t>
      </w:r>
      <w:r w:rsidRPr="001412B7">
        <w:rPr>
          <w:spacing w:val="1"/>
        </w:rPr>
        <w:t xml:space="preserve"> </w:t>
      </w:r>
      <w:r w:rsidRPr="001412B7">
        <w:t>формирования и развития личностных ресурсов, способствующих преодолению различных</w:t>
      </w:r>
      <w:r w:rsidRPr="001412B7">
        <w:rPr>
          <w:spacing w:val="1"/>
        </w:rPr>
        <w:t xml:space="preserve"> </w:t>
      </w:r>
      <w:r w:rsidRPr="001412B7">
        <w:t>трудных</w:t>
      </w:r>
      <w:r w:rsidRPr="001412B7">
        <w:rPr>
          <w:spacing w:val="1"/>
        </w:rPr>
        <w:t xml:space="preserve"> </w:t>
      </w:r>
      <w:r w:rsidRPr="001412B7">
        <w:t>жизненных</w:t>
      </w:r>
      <w:r w:rsidRPr="001412B7">
        <w:rPr>
          <w:spacing w:val="1"/>
        </w:rPr>
        <w:t xml:space="preserve"> </w:t>
      </w:r>
      <w:r w:rsidRPr="001412B7">
        <w:t>ситуаций</w:t>
      </w:r>
      <w:r w:rsidRPr="001412B7">
        <w:rPr>
          <w:spacing w:val="1"/>
        </w:rPr>
        <w:t xml:space="preserve"> </w:t>
      </w:r>
      <w:r w:rsidRPr="001412B7">
        <w:t>и</w:t>
      </w:r>
      <w:r w:rsidRPr="001412B7">
        <w:rPr>
          <w:spacing w:val="1"/>
        </w:rPr>
        <w:t xml:space="preserve"> </w:t>
      </w:r>
      <w:r w:rsidRPr="001412B7">
        <w:t>влияющих</w:t>
      </w:r>
      <w:r w:rsidRPr="001412B7">
        <w:rPr>
          <w:spacing w:val="1"/>
        </w:rPr>
        <w:t xml:space="preserve"> </w:t>
      </w:r>
      <w:r w:rsidRPr="001412B7">
        <w:t>на</w:t>
      </w:r>
      <w:r w:rsidRPr="001412B7">
        <w:rPr>
          <w:spacing w:val="1"/>
        </w:rPr>
        <w:t xml:space="preserve"> </w:t>
      </w:r>
      <w:r w:rsidRPr="001412B7">
        <w:t>повышение</w:t>
      </w:r>
      <w:r w:rsidRPr="001412B7">
        <w:rPr>
          <w:spacing w:val="1"/>
        </w:rPr>
        <w:t xml:space="preserve"> </w:t>
      </w:r>
      <w:r w:rsidRPr="001412B7">
        <w:t>устойчивости</w:t>
      </w:r>
      <w:r w:rsidRPr="001412B7">
        <w:rPr>
          <w:spacing w:val="1"/>
        </w:rPr>
        <w:t xml:space="preserve"> </w:t>
      </w:r>
      <w:r w:rsidRPr="001412B7">
        <w:t>участников</w:t>
      </w:r>
      <w:r w:rsidRPr="001412B7">
        <w:rPr>
          <w:spacing w:val="1"/>
        </w:rPr>
        <w:t xml:space="preserve"> </w:t>
      </w:r>
      <w:r w:rsidRPr="001412B7">
        <w:t>образовательных</w:t>
      </w:r>
      <w:r w:rsidRPr="001412B7">
        <w:rPr>
          <w:spacing w:val="-4"/>
        </w:rPr>
        <w:t xml:space="preserve"> </w:t>
      </w:r>
      <w:r w:rsidRPr="001412B7">
        <w:t>отношений</w:t>
      </w:r>
      <w:r w:rsidRPr="001412B7">
        <w:rPr>
          <w:spacing w:val="-2"/>
        </w:rPr>
        <w:t xml:space="preserve"> </w:t>
      </w:r>
      <w:r w:rsidRPr="001412B7">
        <w:t>в</w:t>
      </w:r>
      <w:r w:rsidRPr="001412B7">
        <w:rPr>
          <w:spacing w:val="-2"/>
        </w:rPr>
        <w:t xml:space="preserve"> </w:t>
      </w:r>
      <w:r w:rsidRPr="001412B7">
        <w:t>школе</w:t>
      </w:r>
      <w:r w:rsidRPr="001412B7">
        <w:rPr>
          <w:spacing w:val="-4"/>
        </w:rPr>
        <w:t xml:space="preserve"> </w:t>
      </w:r>
      <w:r w:rsidRPr="001412B7">
        <w:t>к неблагоприятным</w:t>
      </w:r>
      <w:r w:rsidRPr="001412B7">
        <w:rPr>
          <w:spacing w:val="2"/>
        </w:rPr>
        <w:t xml:space="preserve"> </w:t>
      </w:r>
      <w:r w:rsidRPr="001412B7">
        <w:t>факторам.</w:t>
      </w:r>
      <w:proofErr w:type="gramEnd"/>
    </w:p>
    <w:p w:rsidR="001A5B40" w:rsidRPr="001412B7" w:rsidRDefault="001A5B40" w:rsidP="001A5B40">
      <w:pPr>
        <w:pStyle w:val="a3"/>
        <w:ind w:left="0" w:right="118" w:firstLine="851"/>
      </w:pPr>
      <w:r w:rsidRPr="001412B7">
        <w:t>Реализация</w:t>
      </w:r>
      <w:r w:rsidRPr="001412B7">
        <w:rPr>
          <w:spacing w:val="1"/>
        </w:rPr>
        <w:t xml:space="preserve"> </w:t>
      </w:r>
      <w:r w:rsidRPr="001412B7">
        <w:t>воспитательного</w:t>
      </w:r>
      <w:r w:rsidRPr="001412B7">
        <w:rPr>
          <w:spacing w:val="1"/>
        </w:rPr>
        <w:t xml:space="preserve"> </w:t>
      </w:r>
      <w:r w:rsidRPr="001412B7">
        <w:t>потенциала</w:t>
      </w:r>
      <w:r w:rsidRPr="001412B7">
        <w:rPr>
          <w:spacing w:val="1"/>
        </w:rPr>
        <w:t xml:space="preserve"> </w:t>
      </w:r>
      <w:r w:rsidRPr="001412B7">
        <w:t>профилактической</w:t>
      </w:r>
      <w:r w:rsidRPr="001412B7">
        <w:rPr>
          <w:spacing w:val="1"/>
        </w:rPr>
        <w:t xml:space="preserve"> </w:t>
      </w:r>
      <w:r w:rsidRPr="001412B7">
        <w:t>деятельности</w:t>
      </w:r>
      <w:r w:rsidRPr="001412B7">
        <w:rPr>
          <w:spacing w:val="1"/>
        </w:rPr>
        <w:t xml:space="preserve"> </w:t>
      </w:r>
      <w:r w:rsidRPr="001412B7">
        <w:t>в</w:t>
      </w:r>
      <w:r w:rsidRPr="001412B7">
        <w:rPr>
          <w:spacing w:val="1"/>
        </w:rPr>
        <w:t xml:space="preserve"> </w:t>
      </w:r>
      <w:r w:rsidRPr="001412B7">
        <w:t>целях</w:t>
      </w:r>
      <w:r w:rsidRPr="001412B7">
        <w:rPr>
          <w:spacing w:val="1"/>
        </w:rPr>
        <w:t xml:space="preserve"> </w:t>
      </w:r>
      <w:r w:rsidRPr="001412B7">
        <w:t>формирования</w:t>
      </w:r>
      <w:r w:rsidRPr="001412B7">
        <w:rPr>
          <w:spacing w:val="-5"/>
        </w:rPr>
        <w:t xml:space="preserve"> </w:t>
      </w:r>
      <w:r w:rsidRPr="001412B7">
        <w:t>и</w:t>
      </w:r>
      <w:r w:rsidRPr="001412B7">
        <w:rPr>
          <w:spacing w:val="2"/>
        </w:rPr>
        <w:t xml:space="preserve"> </w:t>
      </w:r>
      <w:r w:rsidRPr="001412B7">
        <w:t>поддержки</w:t>
      </w:r>
      <w:r w:rsidRPr="001412B7">
        <w:rPr>
          <w:spacing w:val="1"/>
        </w:rPr>
        <w:t xml:space="preserve"> </w:t>
      </w:r>
      <w:r w:rsidRPr="001412B7">
        <w:t>безопасной</w:t>
      </w:r>
      <w:r w:rsidRPr="001412B7">
        <w:rPr>
          <w:spacing w:val="-3"/>
        </w:rPr>
        <w:t xml:space="preserve"> </w:t>
      </w:r>
      <w:r w:rsidRPr="001412B7">
        <w:t>и</w:t>
      </w:r>
      <w:r w:rsidRPr="001412B7">
        <w:rPr>
          <w:spacing w:val="-4"/>
        </w:rPr>
        <w:t xml:space="preserve"> </w:t>
      </w:r>
      <w:r w:rsidRPr="001412B7">
        <w:t>комфортной</w:t>
      </w:r>
      <w:r w:rsidRPr="001412B7">
        <w:rPr>
          <w:spacing w:val="2"/>
        </w:rPr>
        <w:t xml:space="preserve"> </w:t>
      </w:r>
      <w:r w:rsidRPr="001412B7">
        <w:t>среды</w:t>
      </w:r>
      <w:r w:rsidRPr="001412B7">
        <w:rPr>
          <w:spacing w:val="-3"/>
        </w:rPr>
        <w:t xml:space="preserve"> </w:t>
      </w:r>
      <w:r w:rsidRPr="001412B7">
        <w:t>в</w:t>
      </w:r>
      <w:r w:rsidRPr="001412B7">
        <w:rPr>
          <w:spacing w:val="-2"/>
        </w:rPr>
        <w:t xml:space="preserve"> </w:t>
      </w:r>
      <w:r w:rsidRPr="001412B7">
        <w:t>школе</w:t>
      </w:r>
      <w:r w:rsidRPr="001412B7">
        <w:rPr>
          <w:spacing w:val="-5"/>
        </w:rPr>
        <w:t xml:space="preserve"> </w:t>
      </w:r>
      <w:r w:rsidRPr="001412B7">
        <w:t>предусматривает:</w:t>
      </w:r>
    </w:p>
    <w:p w:rsidR="001A5B40" w:rsidRPr="001412B7" w:rsidRDefault="001A5B40" w:rsidP="000D41A3">
      <w:pPr>
        <w:pStyle w:val="af5"/>
        <w:numPr>
          <w:ilvl w:val="0"/>
          <w:numId w:val="38"/>
        </w:numPr>
        <w:tabs>
          <w:tab w:val="left" w:pos="1393"/>
        </w:tabs>
        <w:ind w:left="0" w:right="122" w:firstLine="851"/>
        <w:rPr>
          <w:sz w:val="24"/>
          <w:szCs w:val="24"/>
        </w:rPr>
      </w:pPr>
      <w:r w:rsidRPr="001412B7">
        <w:rPr>
          <w:sz w:val="24"/>
          <w:szCs w:val="24"/>
        </w:rPr>
        <w:t>целенаправленную</w:t>
      </w:r>
      <w:r w:rsidRPr="001412B7">
        <w:rPr>
          <w:spacing w:val="1"/>
          <w:sz w:val="24"/>
          <w:szCs w:val="24"/>
        </w:rPr>
        <w:t xml:space="preserve"> </w:t>
      </w:r>
      <w:r w:rsidRPr="001412B7">
        <w:rPr>
          <w:sz w:val="24"/>
          <w:szCs w:val="24"/>
        </w:rPr>
        <w:t>работу</w:t>
      </w:r>
      <w:r w:rsidRPr="001412B7">
        <w:rPr>
          <w:spacing w:val="1"/>
          <w:sz w:val="24"/>
          <w:szCs w:val="24"/>
        </w:rPr>
        <w:t xml:space="preserve"> </w:t>
      </w:r>
      <w:r w:rsidRPr="001412B7">
        <w:rPr>
          <w:sz w:val="24"/>
          <w:szCs w:val="24"/>
        </w:rPr>
        <w:t>педагогического</w:t>
      </w:r>
      <w:r w:rsidRPr="001412B7">
        <w:rPr>
          <w:spacing w:val="1"/>
          <w:sz w:val="24"/>
          <w:szCs w:val="24"/>
        </w:rPr>
        <w:t xml:space="preserve"> </w:t>
      </w:r>
      <w:r w:rsidRPr="001412B7">
        <w:rPr>
          <w:sz w:val="24"/>
          <w:szCs w:val="24"/>
        </w:rPr>
        <w:t>коллектива</w:t>
      </w:r>
      <w:r w:rsidRPr="001412B7">
        <w:rPr>
          <w:spacing w:val="1"/>
          <w:sz w:val="24"/>
          <w:szCs w:val="24"/>
        </w:rPr>
        <w:t xml:space="preserve"> </w:t>
      </w:r>
      <w:r w:rsidRPr="001412B7">
        <w:rPr>
          <w:sz w:val="24"/>
          <w:szCs w:val="24"/>
        </w:rPr>
        <w:t>по</w:t>
      </w:r>
      <w:r w:rsidRPr="001412B7">
        <w:rPr>
          <w:spacing w:val="1"/>
          <w:sz w:val="24"/>
          <w:szCs w:val="24"/>
        </w:rPr>
        <w:t xml:space="preserve"> </w:t>
      </w:r>
      <w:r w:rsidRPr="001412B7">
        <w:rPr>
          <w:sz w:val="24"/>
          <w:szCs w:val="24"/>
        </w:rPr>
        <w:t>созданию</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школе</w:t>
      </w:r>
      <w:r w:rsidRPr="001412B7">
        <w:rPr>
          <w:spacing w:val="1"/>
          <w:sz w:val="24"/>
          <w:szCs w:val="24"/>
        </w:rPr>
        <w:t xml:space="preserve"> </w:t>
      </w:r>
      <w:r w:rsidRPr="001412B7">
        <w:rPr>
          <w:sz w:val="24"/>
          <w:szCs w:val="24"/>
        </w:rPr>
        <w:t>эффективной</w:t>
      </w:r>
      <w:r w:rsidRPr="001412B7">
        <w:rPr>
          <w:spacing w:val="1"/>
          <w:sz w:val="24"/>
          <w:szCs w:val="24"/>
        </w:rPr>
        <w:t xml:space="preserve"> </w:t>
      </w:r>
      <w:r w:rsidRPr="001412B7">
        <w:rPr>
          <w:sz w:val="24"/>
          <w:szCs w:val="24"/>
        </w:rPr>
        <w:t>профилактической</w:t>
      </w:r>
      <w:r w:rsidRPr="001412B7">
        <w:rPr>
          <w:spacing w:val="1"/>
          <w:sz w:val="24"/>
          <w:szCs w:val="24"/>
        </w:rPr>
        <w:t xml:space="preserve"> </w:t>
      </w:r>
      <w:r w:rsidRPr="001412B7">
        <w:rPr>
          <w:sz w:val="24"/>
          <w:szCs w:val="24"/>
        </w:rPr>
        <w:t>среды</w:t>
      </w:r>
      <w:r w:rsidRPr="001412B7">
        <w:rPr>
          <w:spacing w:val="1"/>
          <w:sz w:val="24"/>
          <w:szCs w:val="24"/>
        </w:rPr>
        <w:t xml:space="preserve"> </w:t>
      </w:r>
      <w:r w:rsidRPr="001412B7">
        <w:rPr>
          <w:sz w:val="24"/>
          <w:szCs w:val="24"/>
        </w:rPr>
        <w:t>обеспечения</w:t>
      </w:r>
      <w:r w:rsidRPr="001412B7">
        <w:rPr>
          <w:spacing w:val="1"/>
          <w:sz w:val="24"/>
          <w:szCs w:val="24"/>
        </w:rPr>
        <w:t xml:space="preserve"> </w:t>
      </w:r>
      <w:r w:rsidRPr="001412B7">
        <w:rPr>
          <w:sz w:val="24"/>
          <w:szCs w:val="24"/>
        </w:rPr>
        <w:t>безопасности</w:t>
      </w:r>
      <w:r w:rsidRPr="001412B7">
        <w:rPr>
          <w:spacing w:val="1"/>
          <w:sz w:val="24"/>
          <w:szCs w:val="24"/>
        </w:rPr>
        <w:t xml:space="preserve"> </w:t>
      </w:r>
      <w:r w:rsidRPr="001412B7">
        <w:rPr>
          <w:sz w:val="24"/>
          <w:szCs w:val="24"/>
        </w:rPr>
        <w:t>жизнедеятельности</w:t>
      </w:r>
      <w:r w:rsidRPr="001412B7">
        <w:rPr>
          <w:spacing w:val="1"/>
          <w:sz w:val="24"/>
          <w:szCs w:val="24"/>
        </w:rPr>
        <w:t xml:space="preserve"> </w:t>
      </w:r>
      <w:r w:rsidRPr="001412B7">
        <w:rPr>
          <w:sz w:val="24"/>
          <w:szCs w:val="24"/>
        </w:rPr>
        <w:t>как</w:t>
      </w:r>
      <w:r w:rsidRPr="001412B7">
        <w:rPr>
          <w:spacing w:val="1"/>
          <w:sz w:val="24"/>
          <w:szCs w:val="24"/>
        </w:rPr>
        <w:t xml:space="preserve"> </w:t>
      </w:r>
      <w:r w:rsidRPr="001412B7">
        <w:rPr>
          <w:sz w:val="24"/>
          <w:szCs w:val="24"/>
        </w:rPr>
        <w:t>условия</w:t>
      </w:r>
      <w:r w:rsidRPr="001412B7">
        <w:rPr>
          <w:spacing w:val="1"/>
          <w:sz w:val="24"/>
          <w:szCs w:val="24"/>
        </w:rPr>
        <w:t xml:space="preserve"> </w:t>
      </w:r>
      <w:r w:rsidRPr="001412B7">
        <w:rPr>
          <w:sz w:val="24"/>
          <w:szCs w:val="24"/>
        </w:rPr>
        <w:t>успешной</w:t>
      </w:r>
      <w:r w:rsidRPr="001412B7">
        <w:rPr>
          <w:spacing w:val="-2"/>
          <w:sz w:val="24"/>
          <w:szCs w:val="24"/>
        </w:rPr>
        <w:t xml:space="preserve"> </w:t>
      </w:r>
      <w:r w:rsidRPr="001412B7">
        <w:rPr>
          <w:sz w:val="24"/>
          <w:szCs w:val="24"/>
        </w:rPr>
        <w:t>воспитательной</w:t>
      </w:r>
      <w:r w:rsidRPr="001412B7">
        <w:rPr>
          <w:spacing w:val="3"/>
          <w:sz w:val="24"/>
          <w:szCs w:val="24"/>
        </w:rPr>
        <w:t xml:space="preserve"> </w:t>
      </w:r>
      <w:r w:rsidRPr="001412B7">
        <w:rPr>
          <w:sz w:val="24"/>
          <w:szCs w:val="24"/>
        </w:rPr>
        <w:t>деятельности;</w:t>
      </w:r>
    </w:p>
    <w:p w:rsidR="001A5B40" w:rsidRPr="001412B7" w:rsidRDefault="001A5B40" w:rsidP="001A5B40">
      <w:pPr>
        <w:pStyle w:val="a3"/>
        <w:ind w:left="0" w:right="121" w:firstLine="851"/>
      </w:pPr>
      <w:r>
        <w:t xml:space="preserve">- </w:t>
      </w:r>
      <w:r w:rsidRPr="001412B7">
        <w:t>регулярное проведение исследований, мониторинга рисков безопасности и ресурсов</w:t>
      </w:r>
      <w:r w:rsidRPr="001412B7">
        <w:rPr>
          <w:spacing w:val="1"/>
        </w:rPr>
        <w:t xml:space="preserve"> </w:t>
      </w:r>
      <w:r w:rsidRPr="001412B7">
        <w:t>повышения</w:t>
      </w:r>
      <w:r w:rsidRPr="001412B7">
        <w:rPr>
          <w:spacing w:val="1"/>
        </w:rPr>
        <w:t xml:space="preserve"> </w:t>
      </w:r>
      <w:r w:rsidRPr="001412B7">
        <w:t>безопасности,</w:t>
      </w:r>
      <w:r w:rsidRPr="001412B7">
        <w:rPr>
          <w:spacing w:val="1"/>
        </w:rPr>
        <w:t xml:space="preserve"> </w:t>
      </w:r>
      <w:r w:rsidRPr="001412B7">
        <w:t>выделение</w:t>
      </w:r>
      <w:r w:rsidRPr="001412B7">
        <w:rPr>
          <w:spacing w:val="1"/>
        </w:rPr>
        <w:t xml:space="preserve"> </w:t>
      </w:r>
      <w:r w:rsidRPr="001412B7">
        <w:t>и</w:t>
      </w:r>
      <w:r w:rsidRPr="001412B7">
        <w:rPr>
          <w:spacing w:val="1"/>
        </w:rPr>
        <w:t xml:space="preserve"> </w:t>
      </w:r>
      <w:r w:rsidRPr="001412B7">
        <w:t>психолого-педагогическое</w:t>
      </w:r>
      <w:r w:rsidRPr="001412B7">
        <w:rPr>
          <w:spacing w:val="1"/>
        </w:rPr>
        <w:t xml:space="preserve"> </w:t>
      </w:r>
      <w:r w:rsidRPr="001412B7">
        <w:t>сопровождение</w:t>
      </w:r>
      <w:r w:rsidRPr="001412B7">
        <w:rPr>
          <w:spacing w:val="1"/>
        </w:rPr>
        <w:t xml:space="preserve"> </w:t>
      </w:r>
      <w:r w:rsidRPr="001412B7">
        <w:t>групп</w:t>
      </w:r>
      <w:r w:rsidRPr="001412B7">
        <w:rPr>
          <w:spacing w:val="1"/>
        </w:rPr>
        <w:t xml:space="preserve"> </w:t>
      </w:r>
      <w:r w:rsidRPr="001412B7">
        <w:t>риска</w:t>
      </w:r>
      <w:r w:rsidRPr="001412B7">
        <w:rPr>
          <w:spacing w:val="-3"/>
        </w:rPr>
        <w:t xml:space="preserve"> </w:t>
      </w:r>
      <w:r w:rsidRPr="001412B7">
        <w:t>обучающихся</w:t>
      </w:r>
      <w:r w:rsidRPr="001412B7">
        <w:rPr>
          <w:spacing w:val="-1"/>
        </w:rPr>
        <w:t xml:space="preserve"> </w:t>
      </w:r>
      <w:r w:rsidRPr="001412B7">
        <w:t>по</w:t>
      </w:r>
      <w:r w:rsidRPr="001412B7">
        <w:rPr>
          <w:spacing w:val="3"/>
        </w:rPr>
        <w:t xml:space="preserve"> </w:t>
      </w:r>
      <w:r w:rsidRPr="001412B7">
        <w:t>разным</w:t>
      </w:r>
      <w:r w:rsidRPr="001412B7">
        <w:rPr>
          <w:spacing w:val="-4"/>
        </w:rPr>
        <w:t xml:space="preserve"> </w:t>
      </w:r>
      <w:r w:rsidRPr="001412B7">
        <w:t>направлениям (агрессивное</w:t>
      </w:r>
      <w:r w:rsidRPr="001412B7">
        <w:rPr>
          <w:spacing w:val="-2"/>
        </w:rPr>
        <w:t xml:space="preserve"> </w:t>
      </w:r>
      <w:r w:rsidRPr="001412B7">
        <w:t>поведение,</w:t>
      </w:r>
      <w:r w:rsidRPr="001412B7">
        <w:rPr>
          <w:spacing w:val="1"/>
        </w:rPr>
        <w:t xml:space="preserve"> </w:t>
      </w:r>
      <w:r w:rsidRPr="001412B7">
        <w:t>зависимости</w:t>
      </w:r>
      <w:r w:rsidRPr="001412B7">
        <w:rPr>
          <w:spacing w:val="-4"/>
        </w:rPr>
        <w:t xml:space="preserve"> </w:t>
      </w:r>
      <w:r w:rsidRPr="001412B7">
        <w:t>и</w:t>
      </w:r>
      <w:r w:rsidRPr="001412B7">
        <w:rPr>
          <w:spacing w:val="-5"/>
        </w:rPr>
        <w:t xml:space="preserve"> </w:t>
      </w:r>
      <w:r w:rsidRPr="001412B7">
        <w:t>др.);</w:t>
      </w:r>
    </w:p>
    <w:p w:rsidR="001A5B40" w:rsidRPr="001412B7" w:rsidRDefault="001A5B40" w:rsidP="001A5B40">
      <w:pPr>
        <w:pStyle w:val="a3"/>
        <w:ind w:left="0" w:right="123" w:firstLine="851"/>
      </w:pPr>
      <w:proofErr w:type="gramStart"/>
      <w:r>
        <w:t xml:space="preserve">- </w:t>
      </w:r>
      <w:r w:rsidRPr="001412B7">
        <w:t>проведение</w:t>
      </w:r>
      <w:r w:rsidRPr="001412B7">
        <w:rPr>
          <w:spacing w:val="1"/>
        </w:rPr>
        <w:t xml:space="preserve"> </w:t>
      </w:r>
      <w:r w:rsidRPr="001412B7">
        <w:t>коррекционной</w:t>
      </w:r>
      <w:r w:rsidRPr="001412B7">
        <w:rPr>
          <w:spacing w:val="1"/>
        </w:rPr>
        <w:t xml:space="preserve"> </w:t>
      </w:r>
      <w:r w:rsidRPr="001412B7">
        <w:t>работы</w:t>
      </w:r>
      <w:r w:rsidRPr="001412B7">
        <w:rPr>
          <w:spacing w:val="1"/>
        </w:rPr>
        <w:t xml:space="preserve"> </w:t>
      </w:r>
      <w:r w:rsidRPr="001412B7">
        <w:t>с</w:t>
      </w:r>
      <w:r w:rsidRPr="001412B7">
        <w:rPr>
          <w:spacing w:val="1"/>
        </w:rPr>
        <w:t xml:space="preserve"> </w:t>
      </w:r>
      <w:r w:rsidRPr="001412B7">
        <w:t>обучающимся</w:t>
      </w:r>
      <w:r w:rsidRPr="001412B7">
        <w:rPr>
          <w:spacing w:val="1"/>
        </w:rPr>
        <w:t xml:space="preserve"> </w:t>
      </w:r>
      <w:r w:rsidRPr="001412B7">
        <w:t>групп</w:t>
      </w:r>
      <w:r w:rsidRPr="001412B7">
        <w:rPr>
          <w:spacing w:val="1"/>
        </w:rPr>
        <w:t xml:space="preserve"> </w:t>
      </w:r>
      <w:r w:rsidRPr="001412B7">
        <w:t>риска</w:t>
      </w:r>
      <w:r w:rsidRPr="001412B7">
        <w:rPr>
          <w:spacing w:val="1"/>
        </w:rPr>
        <w:t xml:space="preserve"> </w:t>
      </w:r>
      <w:r w:rsidRPr="001412B7">
        <w:t>силами</w:t>
      </w:r>
      <w:r w:rsidRPr="001412B7">
        <w:rPr>
          <w:spacing w:val="1"/>
        </w:rPr>
        <w:t xml:space="preserve"> </w:t>
      </w:r>
      <w:r w:rsidRPr="001412B7">
        <w:t>педагогического</w:t>
      </w:r>
      <w:r w:rsidRPr="001412B7">
        <w:rPr>
          <w:spacing w:val="1"/>
        </w:rPr>
        <w:t xml:space="preserve"> </w:t>
      </w:r>
      <w:r w:rsidRPr="001412B7">
        <w:t>коллектива</w:t>
      </w:r>
      <w:r w:rsidRPr="001412B7">
        <w:rPr>
          <w:spacing w:val="1"/>
        </w:rPr>
        <w:t xml:space="preserve"> </w:t>
      </w:r>
      <w:r w:rsidRPr="001412B7">
        <w:t>и</w:t>
      </w:r>
      <w:r w:rsidRPr="001412B7">
        <w:rPr>
          <w:spacing w:val="1"/>
        </w:rPr>
        <w:t xml:space="preserve"> </w:t>
      </w:r>
      <w:r w:rsidRPr="001412B7">
        <w:t>с</w:t>
      </w:r>
      <w:r w:rsidRPr="001412B7">
        <w:rPr>
          <w:spacing w:val="1"/>
        </w:rPr>
        <w:t xml:space="preserve"> </w:t>
      </w:r>
      <w:r w:rsidRPr="001412B7">
        <w:t>привлечением</w:t>
      </w:r>
      <w:r w:rsidRPr="001412B7">
        <w:rPr>
          <w:spacing w:val="1"/>
        </w:rPr>
        <w:t xml:space="preserve"> </w:t>
      </w:r>
      <w:r w:rsidRPr="001412B7">
        <w:t>сторонних</w:t>
      </w:r>
      <w:r w:rsidRPr="001412B7">
        <w:rPr>
          <w:spacing w:val="1"/>
        </w:rPr>
        <w:t xml:space="preserve"> </w:t>
      </w:r>
      <w:r w:rsidRPr="001412B7">
        <w:t>специалистов</w:t>
      </w:r>
      <w:r w:rsidRPr="001412B7">
        <w:rPr>
          <w:spacing w:val="1"/>
        </w:rPr>
        <w:t xml:space="preserve"> </w:t>
      </w:r>
      <w:r w:rsidRPr="001412B7">
        <w:t>(психологов,</w:t>
      </w:r>
      <w:r w:rsidRPr="001412B7">
        <w:rPr>
          <w:spacing w:val="1"/>
        </w:rPr>
        <w:t xml:space="preserve"> </w:t>
      </w:r>
      <w:r w:rsidRPr="001412B7">
        <w:t>конфликтологов,</w:t>
      </w:r>
      <w:r w:rsidRPr="001412B7">
        <w:rPr>
          <w:spacing w:val="1"/>
        </w:rPr>
        <w:t xml:space="preserve"> </w:t>
      </w:r>
      <w:r w:rsidRPr="001412B7">
        <w:t>работников</w:t>
      </w:r>
      <w:r w:rsidRPr="001412B7">
        <w:rPr>
          <w:spacing w:val="1"/>
        </w:rPr>
        <w:t xml:space="preserve"> </w:t>
      </w:r>
      <w:r w:rsidRPr="001412B7">
        <w:t>соцуиальных</w:t>
      </w:r>
      <w:r w:rsidRPr="001412B7">
        <w:rPr>
          <w:spacing w:val="1"/>
        </w:rPr>
        <w:t xml:space="preserve"> </w:t>
      </w:r>
      <w:r w:rsidRPr="001412B7">
        <w:t>служб,</w:t>
      </w:r>
      <w:r w:rsidRPr="001412B7">
        <w:rPr>
          <w:spacing w:val="1"/>
        </w:rPr>
        <w:t xml:space="preserve"> </w:t>
      </w:r>
      <w:r w:rsidRPr="001412B7">
        <w:t>Уполномоченного</w:t>
      </w:r>
      <w:r w:rsidRPr="001412B7">
        <w:rPr>
          <w:spacing w:val="1"/>
        </w:rPr>
        <w:t xml:space="preserve"> </w:t>
      </w:r>
      <w:r w:rsidRPr="001412B7">
        <w:t>по</w:t>
      </w:r>
      <w:r w:rsidRPr="001412B7">
        <w:rPr>
          <w:spacing w:val="1"/>
        </w:rPr>
        <w:t xml:space="preserve"> </w:t>
      </w:r>
      <w:r w:rsidRPr="001412B7">
        <w:t>правам</w:t>
      </w:r>
      <w:r w:rsidRPr="001412B7">
        <w:rPr>
          <w:spacing w:val="1"/>
        </w:rPr>
        <w:t xml:space="preserve"> </w:t>
      </w:r>
      <w:r w:rsidRPr="001412B7">
        <w:t>ребенка,</w:t>
      </w:r>
      <w:r w:rsidRPr="001412B7">
        <w:rPr>
          <w:spacing w:val="1"/>
        </w:rPr>
        <w:t xml:space="preserve"> </w:t>
      </w:r>
      <w:r w:rsidRPr="001412B7">
        <w:t>правоохранительных</w:t>
      </w:r>
      <w:r w:rsidRPr="001412B7">
        <w:rPr>
          <w:spacing w:val="-4"/>
        </w:rPr>
        <w:t xml:space="preserve"> </w:t>
      </w:r>
      <w:r w:rsidRPr="001412B7">
        <w:t>органов,</w:t>
      </w:r>
      <w:r w:rsidRPr="001412B7">
        <w:rPr>
          <w:spacing w:val="-1"/>
        </w:rPr>
        <w:t xml:space="preserve"> </w:t>
      </w:r>
      <w:r w:rsidRPr="001412B7">
        <w:t>опеки</w:t>
      </w:r>
      <w:r w:rsidRPr="001412B7">
        <w:rPr>
          <w:spacing w:val="-2"/>
        </w:rPr>
        <w:t xml:space="preserve"> </w:t>
      </w:r>
      <w:r w:rsidRPr="001412B7">
        <w:t>и</w:t>
      </w:r>
      <w:r w:rsidRPr="001412B7">
        <w:rPr>
          <w:spacing w:val="-2"/>
        </w:rPr>
        <w:t xml:space="preserve"> </w:t>
      </w:r>
      <w:r w:rsidRPr="001412B7">
        <w:t>т.д.);</w:t>
      </w:r>
      <w:proofErr w:type="gramEnd"/>
    </w:p>
    <w:p w:rsidR="001A5B40" w:rsidRPr="001412B7" w:rsidRDefault="001A5B40" w:rsidP="001A5B40">
      <w:pPr>
        <w:pStyle w:val="a3"/>
        <w:ind w:left="0" w:right="119" w:firstLine="851"/>
      </w:pPr>
      <w:r>
        <w:t xml:space="preserve">- </w:t>
      </w:r>
      <w:r w:rsidRPr="001412B7">
        <w:t xml:space="preserve">разработку и реализацию в школе профилактических программ, направленных </w:t>
      </w:r>
      <w:r w:rsidRPr="001412B7">
        <w:lastRenderedPageBreak/>
        <w:t>на</w:t>
      </w:r>
      <w:r w:rsidRPr="001412B7">
        <w:rPr>
          <w:spacing w:val="1"/>
        </w:rPr>
        <w:t xml:space="preserve"> </w:t>
      </w:r>
      <w:r w:rsidRPr="001412B7">
        <w:t>работу как с девиантными обучающимися, так и с их окружением, сообществами класса,</w:t>
      </w:r>
      <w:r w:rsidRPr="001412B7">
        <w:rPr>
          <w:spacing w:val="1"/>
        </w:rPr>
        <w:t xml:space="preserve"> </w:t>
      </w:r>
      <w:r w:rsidRPr="001412B7">
        <w:t>сверстников,</w:t>
      </w:r>
      <w:r w:rsidRPr="001412B7">
        <w:rPr>
          <w:spacing w:val="-3"/>
        </w:rPr>
        <w:t xml:space="preserve"> </w:t>
      </w:r>
      <w:r w:rsidRPr="001412B7">
        <w:t>школы</w:t>
      </w:r>
      <w:r w:rsidRPr="001412B7">
        <w:rPr>
          <w:spacing w:val="-2"/>
        </w:rPr>
        <w:t xml:space="preserve"> </w:t>
      </w:r>
      <w:r w:rsidRPr="001412B7">
        <w:t>в</w:t>
      </w:r>
      <w:r w:rsidRPr="001412B7">
        <w:rPr>
          <w:spacing w:val="-2"/>
        </w:rPr>
        <w:t xml:space="preserve"> </w:t>
      </w:r>
      <w:r w:rsidRPr="001412B7">
        <w:t>целом,</w:t>
      </w:r>
      <w:r w:rsidRPr="001412B7">
        <w:rPr>
          <w:spacing w:val="-2"/>
        </w:rPr>
        <w:t xml:space="preserve"> </w:t>
      </w:r>
      <w:r w:rsidRPr="001412B7">
        <w:t>организацию</w:t>
      </w:r>
      <w:r w:rsidRPr="001412B7">
        <w:rPr>
          <w:spacing w:val="-1"/>
        </w:rPr>
        <w:t xml:space="preserve"> </w:t>
      </w:r>
      <w:r w:rsidRPr="001412B7">
        <w:t>межведомственного</w:t>
      </w:r>
      <w:r w:rsidRPr="001412B7">
        <w:rPr>
          <w:spacing w:val="1"/>
        </w:rPr>
        <w:t xml:space="preserve"> </w:t>
      </w:r>
      <w:r w:rsidRPr="001412B7">
        <w:t>взаимодействия;</w:t>
      </w:r>
    </w:p>
    <w:p w:rsidR="001A5B40" w:rsidRPr="001412B7" w:rsidRDefault="001A5B40" w:rsidP="001A5B40">
      <w:pPr>
        <w:pStyle w:val="a3"/>
        <w:ind w:left="0" w:right="121" w:firstLine="851"/>
      </w:pPr>
      <w:proofErr w:type="gramStart"/>
      <w:r>
        <w:t xml:space="preserve">- </w:t>
      </w:r>
      <w:r w:rsidRPr="001412B7">
        <w:t>вовлечение</w:t>
      </w:r>
      <w:r w:rsidRPr="001412B7">
        <w:rPr>
          <w:spacing w:val="1"/>
        </w:rPr>
        <w:t xml:space="preserve"> </w:t>
      </w:r>
      <w:r w:rsidRPr="001412B7">
        <w:t>обучающихся</w:t>
      </w:r>
      <w:r w:rsidRPr="001412B7">
        <w:rPr>
          <w:spacing w:val="1"/>
        </w:rPr>
        <w:t xml:space="preserve"> </w:t>
      </w:r>
      <w:r w:rsidRPr="001412B7">
        <w:t>в</w:t>
      </w:r>
      <w:r w:rsidRPr="001412B7">
        <w:rPr>
          <w:spacing w:val="1"/>
        </w:rPr>
        <w:t xml:space="preserve"> </w:t>
      </w:r>
      <w:r w:rsidRPr="001412B7">
        <w:t>воспитательную</w:t>
      </w:r>
      <w:r w:rsidRPr="001412B7">
        <w:rPr>
          <w:spacing w:val="1"/>
        </w:rPr>
        <w:t xml:space="preserve"> </w:t>
      </w:r>
      <w:r w:rsidRPr="001412B7">
        <w:t>деятельность,</w:t>
      </w:r>
      <w:r w:rsidRPr="001412B7">
        <w:rPr>
          <w:spacing w:val="1"/>
        </w:rPr>
        <w:t xml:space="preserve"> </w:t>
      </w:r>
      <w:r w:rsidRPr="001412B7">
        <w:t>проекты,</w:t>
      </w:r>
      <w:r w:rsidRPr="001412B7">
        <w:rPr>
          <w:spacing w:val="1"/>
        </w:rPr>
        <w:t xml:space="preserve"> </w:t>
      </w:r>
      <w:r w:rsidRPr="001412B7">
        <w:t>программы</w:t>
      </w:r>
      <w:r w:rsidRPr="001412B7">
        <w:rPr>
          <w:spacing w:val="1"/>
        </w:rPr>
        <w:t xml:space="preserve"> </w:t>
      </w:r>
      <w:r w:rsidRPr="001412B7">
        <w:t>профилактической направленности социальных и природных рисков, реализуемые в школе и</w:t>
      </w:r>
      <w:r w:rsidRPr="001412B7">
        <w:rPr>
          <w:spacing w:val="1"/>
        </w:rPr>
        <w:t xml:space="preserve"> </w:t>
      </w:r>
      <w:r w:rsidRPr="001412B7">
        <w:t>в социокультурном окружении с обучающимися, педагогами, родителями (антиалкогольные,</w:t>
      </w:r>
      <w:r w:rsidRPr="001412B7">
        <w:rPr>
          <w:spacing w:val="1"/>
        </w:rPr>
        <w:t xml:space="preserve"> </w:t>
      </w:r>
      <w:r w:rsidRPr="001412B7">
        <w:t>против</w:t>
      </w:r>
      <w:r w:rsidRPr="001412B7">
        <w:rPr>
          <w:spacing w:val="1"/>
        </w:rPr>
        <w:t xml:space="preserve"> </w:t>
      </w:r>
      <w:r w:rsidRPr="001412B7">
        <w:t>курения,</w:t>
      </w:r>
      <w:r w:rsidRPr="001412B7">
        <w:rPr>
          <w:spacing w:val="1"/>
        </w:rPr>
        <w:t xml:space="preserve"> </w:t>
      </w:r>
      <w:r w:rsidRPr="001412B7">
        <w:t>безопасность</w:t>
      </w:r>
      <w:r w:rsidRPr="001412B7">
        <w:rPr>
          <w:spacing w:val="1"/>
        </w:rPr>
        <w:t xml:space="preserve"> </w:t>
      </w:r>
      <w:r w:rsidRPr="001412B7">
        <w:t>в</w:t>
      </w:r>
      <w:r w:rsidRPr="001412B7">
        <w:rPr>
          <w:spacing w:val="1"/>
        </w:rPr>
        <w:t xml:space="preserve"> </w:t>
      </w:r>
      <w:r w:rsidRPr="001412B7">
        <w:t>цифровой</w:t>
      </w:r>
      <w:r w:rsidRPr="001412B7">
        <w:rPr>
          <w:spacing w:val="1"/>
        </w:rPr>
        <w:t xml:space="preserve"> </w:t>
      </w:r>
      <w:r w:rsidRPr="001412B7">
        <w:t>среде,</w:t>
      </w:r>
      <w:r w:rsidRPr="001412B7">
        <w:rPr>
          <w:spacing w:val="1"/>
        </w:rPr>
        <w:t xml:space="preserve"> </w:t>
      </w:r>
      <w:r w:rsidRPr="001412B7">
        <w:t>вовлечение</w:t>
      </w:r>
      <w:r w:rsidRPr="001412B7">
        <w:rPr>
          <w:spacing w:val="1"/>
        </w:rPr>
        <w:t xml:space="preserve"> </w:t>
      </w:r>
      <w:r w:rsidRPr="001412B7">
        <w:t>в</w:t>
      </w:r>
      <w:r w:rsidRPr="001412B7">
        <w:rPr>
          <w:spacing w:val="1"/>
        </w:rPr>
        <w:t xml:space="preserve"> </w:t>
      </w:r>
      <w:r w:rsidRPr="001412B7">
        <w:t>деструктивные</w:t>
      </w:r>
      <w:r w:rsidRPr="001412B7">
        <w:rPr>
          <w:spacing w:val="1"/>
        </w:rPr>
        <w:t xml:space="preserve"> </w:t>
      </w:r>
      <w:r w:rsidRPr="001412B7">
        <w:t>группы</w:t>
      </w:r>
      <w:r w:rsidRPr="001412B7">
        <w:rPr>
          <w:spacing w:val="1"/>
        </w:rPr>
        <w:t xml:space="preserve"> </w:t>
      </w:r>
      <w:r w:rsidRPr="001412B7">
        <w:t>в</w:t>
      </w:r>
      <w:r w:rsidRPr="001412B7">
        <w:rPr>
          <w:spacing w:val="1"/>
        </w:rPr>
        <w:t xml:space="preserve"> </w:t>
      </w:r>
      <w:r w:rsidRPr="001412B7">
        <w:t>социальных</w:t>
      </w:r>
      <w:r w:rsidRPr="001412B7">
        <w:rPr>
          <w:spacing w:val="1"/>
        </w:rPr>
        <w:t xml:space="preserve"> </w:t>
      </w:r>
      <w:r w:rsidRPr="001412B7">
        <w:t>сетях,</w:t>
      </w:r>
      <w:r w:rsidRPr="001412B7">
        <w:rPr>
          <w:spacing w:val="1"/>
        </w:rPr>
        <w:t xml:space="preserve"> </w:t>
      </w:r>
      <w:r w:rsidRPr="001412B7">
        <w:t>деструктивные</w:t>
      </w:r>
      <w:r w:rsidRPr="001412B7">
        <w:rPr>
          <w:spacing w:val="1"/>
        </w:rPr>
        <w:t xml:space="preserve"> </w:t>
      </w:r>
      <w:r w:rsidRPr="001412B7">
        <w:t>молодежные,</w:t>
      </w:r>
      <w:r w:rsidRPr="001412B7">
        <w:rPr>
          <w:spacing w:val="1"/>
        </w:rPr>
        <w:t xml:space="preserve"> </w:t>
      </w:r>
      <w:r w:rsidRPr="001412B7">
        <w:t>религиозные</w:t>
      </w:r>
      <w:r w:rsidRPr="001412B7">
        <w:rPr>
          <w:spacing w:val="1"/>
        </w:rPr>
        <w:t xml:space="preserve"> </w:t>
      </w:r>
      <w:r w:rsidRPr="001412B7">
        <w:t>объединения,</w:t>
      </w:r>
      <w:r w:rsidRPr="001412B7">
        <w:rPr>
          <w:spacing w:val="1"/>
        </w:rPr>
        <w:t xml:space="preserve"> </w:t>
      </w:r>
      <w:r w:rsidRPr="001412B7">
        <w:t>культы,</w:t>
      </w:r>
      <w:r w:rsidRPr="001412B7">
        <w:rPr>
          <w:spacing w:val="1"/>
        </w:rPr>
        <w:t xml:space="preserve"> </w:t>
      </w:r>
      <w:r w:rsidRPr="001412B7">
        <w:t>субкультуры,</w:t>
      </w:r>
      <w:r w:rsidRPr="001412B7">
        <w:rPr>
          <w:spacing w:val="1"/>
        </w:rPr>
        <w:t xml:space="preserve"> </w:t>
      </w:r>
      <w:r w:rsidRPr="001412B7">
        <w:t>безопасность</w:t>
      </w:r>
      <w:r w:rsidRPr="001412B7">
        <w:rPr>
          <w:spacing w:val="1"/>
        </w:rPr>
        <w:t xml:space="preserve"> </w:t>
      </w:r>
      <w:r w:rsidRPr="001412B7">
        <w:t>дорожного</w:t>
      </w:r>
      <w:r w:rsidRPr="001412B7">
        <w:rPr>
          <w:spacing w:val="1"/>
        </w:rPr>
        <w:t xml:space="preserve"> </w:t>
      </w:r>
      <w:r w:rsidRPr="001412B7">
        <w:t>движения,</w:t>
      </w:r>
      <w:r w:rsidRPr="001412B7">
        <w:rPr>
          <w:spacing w:val="1"/>
        </w:rPr>
        <w:t xml:space="preserve"> </w:t>
      </w:r>
      <w:r w:rsidRPr="001412B7">
        <w:t>противопожарная</w:t>
      </w:r>
      <w:r w:rsidRPr="001412B7">
        <w:rPr>
          <w:spacing w:val="1"/>
        </w:rPr>
        <w:t xml:space="preserve"> </w:t>
      </w:r>
      <w:r w:rsidRPr="001412B7">
        <w:t>безопасность,</w:t>
      </w:r>
      <w:r w:rsidRPr="001412B7">
        <w:rPr>
          <w:spacing w:val="-57"/>
        </w:rPr>
        <w:t xml:space="preserve"> </w:t>
      </w:r>
      <w:r w:rsidRPr="001412B7">
        <w:t>гражданская</w:t>
      </w:r>
      <w:r w:rsidRPr="001412B7">
        <w:rPr>
          <w:spacing w:val="-1"/>
        </w:rPr>
        <w:t xml:space="preserve"> </w:t>
      </w:r>
      <w:r w:rsidRPr="001412B7">
        <w:t>оборона,</w:t>
      </w:r>
      <w:r w:rsidRPr="001412B7">
        <w:rPr>
          <w:spacing w:val="-3"/>
        </w:rPr>
        <w:t xml:space="preserve"> </w:t>
      </w:r>
      <w:r w:rsidRPr="001412B7">
        <w:t>антитеррористическая,</w:t>
      </w:r>
      <w:r w:rsidRPr="001412B7">
        <w:rPr>
          <w:spacing w:val="2"/>
        </w:rPr>
        <w:t xml:space="preserve"> </w:t>
      </w:r>
      <w:r w:rsidRPr="001412B7">
        <w:t>антиэкстремистская безопасность</w:t>
      </w:r>
      <w:r w:rsidRPr="001412B7">
        <w:rPr>
          <w:spacing w:val="-3"/>
        </w:rPr>
        <w:t xml:space="preserve"> </w:t>
      </w:r>
      <w:r w:rsidRPr="001412B7">
        <w:t>и</w:t>
      </w:r>
      <w:r w:rsidRPr="001412B7">
        <w:rPr>
          <w:spacing w:val="1"/>
        </w:rPr>
        <w:t xml:space="preserve"> </w:t>
      </w:r>
      <w:r w:rsidRPr="001412B7">
        <w:t>т.д.);</w:t>
      </w:r>
      <w:proofErr w:type="gramEnd"/>
    </w:p>
    <w:p w:rsidR="001A5B40" w:rsidRPr="001412B7" w:rsidRDefault="001A5B40" w:rsidP="001A5B40">
      <w:pPr>
        <w:pStyle w:val="a3"/>
        <w:ind w:left="0" w:right="122" w:firstLine="851"/>
      </w:pPr>
      <w:r>
        <w:t xml:space="preserve">- </w:t>
      </w:r>
      <w:r w:rsidRPr="001412B7">
        <w:t>организацию</w:t>
      </w:r>
      <w:r w:rsidRPr="001412B7">
        <w:rPr>
          <w:spacing w:val="1"/>
        </w:rPr>
        <w:t xml:space="preserve"> </w:t>
      </w:r>
      <w:r w:rsidRPr="001412B7">
        <w:t>превентивной</w:t>
      </w:r>
      <w:r w:rsidRPr="001412B7">
        <w:rPr>
          <w:spacing w:val="1"/>
        </w:rPr>
        <w:t xml:space="preserve"> </w:t>
      </w:r>
      <w:r w:rsidRPr="001412B7">
        <w:t>работы</w:t>
      </w:r>
      <w:r w:rsidRPr="001412B7">
        <w:rPr>
          <w:spacing w:val="1"/>
        </w:rPr>
        <w:t xml:space="preserve"> </w:t>
      </w:r>
      <w:r w:rsidRPr="001412B7">
        <w:t>со</w:t>
      </w:r>
      <w:r w:rsidRPr="001412B7">
        <w:rPr>
          <w:spacing w:val="1"/>
        </w:rPr>
        <w:t xml:space="preserve"> </w:t>
      </w:r>
      <w:r w:rsidRPr="001412B7">
        <w:t>сценариями</w:t>
      </w:r>
      <w:r w:rsidRPr="001412B7">
        <w:rPr>
          <w:spacing w:val="1"/>
        </w:rPr>
        <w:t xml:space="preserve"> </w:t>
      </w:r>
      <w:r w:rsidRPr="001412B7">
        <w:t>социально</w:t>
      </w:r>
      <w:r w:rsidRPr="001412B7">
        <w:rPr>
          <w:spacing w:val="61"/>
        </w:rPr>
        <w:t xml:space="preserve"> </w:t>
      </w:r>
      <w:r w:rsidRPr="001412B7">
        <w:t>одобряемого</w:t>
      </w:r>
      <w:r w:rsidRPr="001412B7">
        <w:rPr>
          <w:spacing w:val="1"/>
        </w:rPr>
        <w:t xml:space="preserve"> </w:t>
      </w:r>
      <w:r w:rsidRPr="001412B7">
        <w:t>поведения, развитие у обучающихся навыков саморефлексии, самоконтроля, устойчивости к</w:t>
      </w:r>
      <w:r w:rsidRPr="001412B7">
        <w:rPr>
          <w:spacing w:val="1"/>
        </w:rPr>
        <w:t xml:space="preserve"> </w:t>
      </w:r>
      <w:r w:rsidRPr="001412B7">
        <w:t>негативному</w:t>
      </w:r>
      <w:r w:rsidRPr="001412B7">
        <w:rPr>
          <w:spacing w:val="-9"/>
        </w:rPr>
        <w:t xml:space="preserve"> </w:t>
      </w:r>
      <w:r w:rsidRPr="001412B7">
        <w:t>воздействию,</w:t>
      </w:r>
      <w:r w:rsidRPr="001412B7">
        <w:rPr>
          <w:spacing w:val="-1"/>
        </w:rPr>
        <w:t xml:space="preserve"> </w:t>
      </w:r>
      <w:r w:rsidRPr="001412B7">
        <w:t>групповому</w:t>
      </w:r>
      <w:r w:rsidRPr="001412B7">
        <w:rPr>
          <w:spacing w:val="-8"/>
        </w:rPr>
        <w:t xml:space="preserve"> </w:t>
      </w:r>
      <w:r w:rsidRPr="001412B7">
        <w:t>давлению;</w:t>
      </w:r>
    </w:p>
    <w:p w:rsidR="001A5B40" w:rsidRPr="001412B7" w:rsidRDefault="001A5B40" w:rsidP="001A5B40">
      <w:pPr>
        <w:pStyle w:val="a3"/>
        <w:ind w:left="0" w:right="118" w:firstLine="851"/>
      </w:pPr>
      <w:proofErr w:type="gramStart"/>
      <w:r>
        <w:t xml:space="preserve">- </w:t>
      </w:r>
      <w:r w:rsidRPr="001412B7">
        <w:t>поддержку инициатив обучающихся, педагогов в сфере укрепления безопасности</w:t>
      </w:r>
      <w:r w:rsidRPr="001412B7">
        <w:rPr>
          <w:spacing w:val="1"/>
        </w:rPr>
        <w:t xml:space="preserve"> </w:t>
      </w:r>
      <w:r w:rsidRPr="001412B7">
        <w:t>жизнедеятельности</w:t>
      </w:r>
      <w:r w:rsidRPr="001412B7">
        <w:rPr>
          <w:spacing w:val="32"/>
        </w:rPr>
        <w:t xml:space="preserve"> </w:t>
      </w:r>
      <w:r w:rsidRPr="001412B7">
        <w:t>в</w:t>
      </w:r>
      <w:r w:rsidRPr="001412B7">
        <w:rPr>
          <w:spacing w:val="27"/>
        </w:rPr>
        <w:t xml:space="preserve"> </w:t>
      </w:r>
      <w:r w:rsidRPr="001412B7">
        <w:t>школе,</w:t>
      </w:r>
      <w:r w:rsidRPr="001412B7">
        <w:rPr>
          <w:spacing w:val="33"/>
        </w:rPr>
        <w:t xml:space="preserve"> </w:t>
      </w:r>
      <w:r w:rsidRPr="001412B7">
        <w:t>профилактики</w:t>
      </w:r>
      <w:r w:rsidRPr="001412B7">
        <w:rPr>
          <w:spacing w:val="36"/>
        </w:rPr>
        <w:t xml:space="preserve"> </w:t>
      </w:r>
      <w:r w:rsidRPr="001412B7">
        <w:t>правонарушений,</w:t>
      </w:r>
      <w:r w:rsidRPr="001412B7">
        <w:rPr>
          <w:spacing w:val="37"/>
        </w:rPr>
        <w:t xml:space="preserve"> </w:t>
      </w:r>
      <w:r w:rsidRPr="001412B7">
        <w:t>девиаций,</w:t>
      </w:r>
      <w:r w:rsidRPr="001412B7">
        <w:rPr>
          <w:spacing w:val="28"/>
        </w:rPr>
        <w:t xml:space="preserve"> </w:t>
      </w:r>
      <w:r w:rsidRPr="001412B7">
        <w:t>организация деятельности, альтернативной девиантному поведению – познание (путешествия), испытание</w:t>
      </w:r>
      <w:r w:rsidRPr="001412B7">
        <w:rPr>
          <w:spacing w:val="-57"/>
        </w:rPr>
        <w:t xml:space="preserve"> </w:t>
      </w:r>
      <w:r w:rsidRPr="001412B7">
        <w:t>себя (походы,</w:t>
      </w:r>
      <w:r w:rsidRPr="001412B7">
        <w:rPr>
          <w:spacing w:val="1"/>
        </w:rPr>
        <w:t xml:space="preserve"> </w:t>
      </w:r>
      <w:r w:rsidRPr="001412B7">
        <w:t>спорт), значимое общение,</w:t>
      </w:r>
      <w:r w:rsidRPr="001412B7">
        <w:rPr>
          <w:spacing w:val="1"/>
        </w:rPr>
        <w:t xml:space="preserve"> </w:t>
      </w:r>
      <w:r w:rsidRPr="001412B7">
        <w:t>любовь,</w:t>
      </w:r>
      <w:r w:rsidRPr="001412B7">
        <w:rPr>
          <w:spacing w:val="1"/>
        </w:rPr>
        <w:t xml:space="preserve"> </w:t>
      </w:r>
      <w:r w:rsidRPr="001412B7">
        <w:t>творчество, деятельность (в том числе</w:t>
      </w:r>
      <w:r w:rsidRPr="001412B7">
        <w:rPr>
          <w:spacing w:val="1"/>
        </w:rPr>
        <w:t xml:space="preserve"> </w:t>
      </w:r>
      <w:r w:rsidRPr="001412B7">
        <w:t>профессиональная,</w:t>
      </w:r>
      <w:r w:rsidRPr="001412B7">
        <w:rPr>
          <w:spacing w:val="-3"/>
        </w:rPr>
        <w:t xml:space="preserve"> </w:t>
      </w:r>
      <w:r w:rsidRPr="001412B7">
        <w:t>религиозно-духовная,</w:t>
      </w:r>
      <w:r w:rsidRPr="001412B7">
        <w:rPr>
          <w:spacing w:val="-2"/>
        </w:rPr>
        <w:t xml:space="preserve"> </w:t>
      </w:r>
      <w:r w:rsidRPr="001412B7">
        <w:t>благотворительная,</w:t>
      </w:r>
      <w:r w:rsidRPr="001412B7">
        <w:rPr>
          <w:spacing w:val="3"/>
        </w:rPr>
        <w:t xml:space="preserve"> </w:t>
      </w:r>
      <w:r w:rsidRPr="001412B7">
        <w:t>искусство</w:t>
      </w:r>
      <w:r w:rsidRPr="001412B7">
        <w:rPr>
          <w:spacing w:val="1"/>
        </w:rPr>
        <w:t xml:space="preserve"> </w:t>
      </w:r>
      <w:r w:rsidRPr="001412B7">
        <w:t>и</w:t>
      </w:r>
      <w:r w:rsidRPr="001412B7">
        <w:rPr>
          <w:spacing w:val="2"/>
        </w:rPr>
        <w:t xml:space="preserve"> </w:t>
      </w:r>
      <w:r w:rsidRPr="001412B7">
        <w:t>др.);</w:t>
      </w:r>
      <w:proofErr w:type="gramEnd"/>
    </w:p>
    <w:p w:rsidR="001A5B40" w:rsidRPr="001412B7" w:rsidRDefault="001A5B40" w:rsidP="001A5B40">
      <w:pPr>
        <w:pStyle w:val="a3"/>
        <w:ind w:left="0" w:right="121" w:firstLine="851"/>
      </w:pPr>
      <w:r>
        <w:t xml:space="preserve">- </w:t>
      </w:r>
      <w:r w:rsidRPr="001412B7">
        <w:t>предупреждение,</w:t>
      </w:r>
      <w:r w:rsidRPr="001412B7">
        <w:rPr>
          <w:spacing w:val="1"/>
        </w:rPr>
        <w:t xml:space="preserve"> </w:t>
      </w:r>
      <w:r w:rsidRPr="001412B7">
        <w:t>профилактика</w:t>
      </w:r>
      <w:r w:rsidRPr="001412B7">
        <w:rPr>
          <w:spacing w:val="1"/>
        </w:rPr>
        <w:t xml:space="preserve"> </w:t>
      </w:r>
      <w:r w:rsidRPr="001412B7">
        <w:t>и</w:t>
      </w:r>
      <w:r w:rsidRPr="001412B7">
        <w:rPr>
          <w:spacing w:val="1"/>
        </w:rPr>
        <w:t xml:space="preserve"> </w:t>
      </w:r>
      <w:r w:rsidRPr="001412B7">
        <w:t>целенаправленная</w:t>
      </w:r>
      <w:r w:rsidRPr="001412B7">
        <w:rPr>
          <w:spacing w:val="1"/>
        </w:rPr>
        <w:t xml:space="preserve"> </w:t>
      </w:r>
      <w:r w:rsidRPr="001412B7">
        <w:t>деятельность</w:t>
      </w:r>
      <w:r w:rsidRPr="001412B7">
        <w:rPr>
          <w:spacing w:val="1"/>
        </w:rPr>
        <w:t xml:space="preserve"> </w:t>
      </w:r>
      <w:r w:rsidRPr="001412B7">
        <w:t>в</w:t>
      </w:r>
      <w:r w:rsidRPr="001412B7">
        <w:rPr>
          <w:spacing w:val="1"/>
        </w:rPr>
        <w:t xml:space="preserve"> </w:t>
      </w:r>
      <w:r w:rsidRPr="001412B7">
        <w:t>случаях</w:t>
      </w:r>
      <w:r w:rsidRPr="001412B7">
        <w:rPr>
          <w:spacing w:val="1"/>
        </w:rPr>
        <w:t xml:space="preserve"> </w:t>
      </w:r>
      <w:r w:rsidRPr="001412B7">
        <w:t>появления, расширения, влияния в школе маргинальных групп обучающихся (оставивших</w:t>
      </w:r>
      <w:r w:rsidRPr="001412B7">
        <w:rPr>
          <w:spacing w:val="1"/>
        </w:rPr>
        <w:t xml:space="preserve"> </w:t>
      </w:r>
      <w:r w:rsidRPr="001412B7">
        <w:t>обучение,</w:t>
      </w:r>
      <w:r w:rsidRPr="001412B7">
        <w:rPr>
          <w:spacing w:val="3"/>
        </w:rPr>
        <w:t xml:space="preserve"> </w:t>
      </w:r>
      <w:r w:rsidRPr="001412B7">
        <w:t>криминальной</w:t>
      </w:r>
      <w:r w:rsidRPr="001412B7">
        <w:rPr>
          <w:spacing w:val="-3"/>
        </w:rPr>
        <w:t xml:space="preserve"> </w:t>
      </w:r>
      <w:r w:rsidRPr="001412B7">
        <w:t>направленности,</w:t>
      </w:r>
      <w:r w:rsidRPr="001412B7">
        <w:rPr>
          <w:spacing w:val="5"/>
        </w:rPr>
        <w:t xml:space="preserve"> </w:t>
      </w:r>
      <w:r w:rsidRPr="001412B7">
        <w:t>агрессивного</w:t>
      </w:r>
      <w:r w:rsidRPr="001412B7">
        <w:rPr>
          <w:spacing w:val="1"/>
        </w:rPr>
        <w:t xml:space="preserve"> </w:t>
      </w:r>
      <w:r w:rsidRPr="001412B7">
        <w:t>поведения</w:t>
      </w:r>
      <w:r w:rsidRPr="001412B7">
        <w:rPr>
          <w:spacing w:val="-4"/>
        </w:rPr>
        <w:t xml:space="preserve"> </w:t>
      </w:r>
      <w:r w:rsidRPr="001412B7">
        <w:t>и</w:t>
      </w:r>
      <w:r w:rsidRPr="001412B7">
        <w:rPr>
          <w:spacing w:val="2"/>
        </w:rPr>
        <w:t xml:space="preserve"> </w:t>
      </w:r>
      <w:r w:rsidRPr="001412B7">
        <w:t>др.);</w:t>
      </w:r>
    </w:p>
    <w:p w:rsidR="001A5B40" w:rsidRDefault="001A5B40" w:rsidP="001A5B40">
      <w:pPr>
        <w:pStyle w:val="a3"/>
        <w:ind w:left="0" w:right="108" w:firstLine="851"/>
      </w:pPr>
      <w:r>
        <w:t xml:space="preserve">- </w:t>
      </w:r>
      <w:r w:rsidRPr="001412B7">
        <w:t>поддержка</w:t>
      </w:r>
      <w:r w:rsidRPr="001412B7">
        <w:rPr>
          <w:spacing w:val="1"/>
        </w:rPr>
        <w:t xml:space="preserve"> </w:t>
      </w:r>
      <w:r w:rsidRPr="001412B7">
        <w:t>и</w:t>
      </w:r>
      <w:r w:rsidRPr="001412B7">
        <w:rPr>
          <w:spacing w:val="1"/>
        </w:rPr>
        <w:t xml:space="preserve"> </w:t>
      </w:r>
      <w:r w:rsidRPr="001412B7">
        <w:t>профилактика</w:t>
      </w:r>
      <w:r w:rsidRPr="001412B7">
        <w:rPr>
          <w:spacing w:val="1"/>
        </w:rPr>
        <w:t xml:space="preserve"> </w:t>
      </w:r>
      <w:r w:rsidRPr="001412B7">
        <w:t>расширения</w:t>
      </w:r>
      <w:r w:rsidRPr="001412B7">
        <w:rPr>
          <w:spacing w:val="1"/>
        </w:rPr>
        <w:t xml:space="preserve"> </w:t>
      </w:r>
      <w:r w:rsidRPr="001412B7">
        <w:t>групп</w:t>
      </w:r>
      <w:r w:rsidRPr="001412B7">
        <w:rPr>
          <w:spacing w:val="1"/>
        </w:rPr>
        <w:t xml:space="preserve"> </w:t>
      </w:r>
      <w:r w:rsidRPr="001412B7">
        <w:t>детей,</w:t>
      </w:r>
      <w:r w:rsidRPr="001412B7">
        <w:rPr>
          <w:spacing w:val="1"/>
        </w:rPr>
        <w:t xml:space="preserve"> </w:t>
      </w:r>
      <w:r w:rsidRPr="001412B7">
        <w:t>семей</w:t>
      </w:r>
      <w:r w:rsidRPr="001412B7">
        <w:rPr>
          <w:spacing w:val="61"/>
        </w:rPr>
        <w:t xml:space="preserve"> </w:t>
      </w:r>
      <w:r w:rsidRPr="001412B7">
        <w:t>обучающихся,</w:t>
      </w:r>
      <w:r w:rsidRPr="001412B7">
        <w:rPr>
          <w:spacing w:val="1"/>
        </w:rPr>
        <w:t xml:space="preserve"> </w:t>
      </w:r>
      <w:r w:rsidRPr="001412B7">
        <w:t>требующих</w:t>
      </w:r>
      <w:r w:rsidRPr="001412B7">
        <w:rPr>
          <w:spacing w:val="1"/>
        </w:rPr>
        <w:t xml:space="preserve"> </w:t>
      </w:r>
      <w:r w:rsidRPr="001412B7">
        <w:t>специальной</w:t>
      </w:r>
      <w:r w:rsidRPr="001412B7">
        <w:rPr>
          <w:spacing w:val="1"/>
        </w:rPr>
        <w:t xml:space="preserve"> </w:t>
      </w:r>
      <w:r w:rsidRPr="001412B7">
        <w:t>психолого-педагогической</w:t>
      </w:r>
      <w:r w:rsidRPr="001412B7">
        <w:rPr>
          <w:spacing w:val="1"/>
        </w:rPr>
        <w:t xml:space="preserve"> </w:t>
      </w:r>
      <w:r w:rsidRPr="001412B7">
        <w:t>поддержки</w:t>
      </w:r>
      <w:r w:rsidRPr="001412B7">
        <w:rPr>
          <w:spacing w:val="1"/>
        </w:rPr>
        <w:t xml:space="preserve"> </w:t>
      </w:r>
      <w:r w:rsidRPr="001412B7">
        <w:t>и</w:t>
      </w:r>
      <w:r w:rsidRPr="001412B7">
        <w:rPr>
          <w:spacing w:val="1"/>
        </w:rPr>
        <w:t xml:space="preserve"> </w:t>
      </w:r>
      <w:r w:rsidRPr="001412B7">
        <w:t>сопровождения</w:t>
      </w:r>
      <w:r w:rsidRPr="001412B7">
        <w:rPr>
          <w:spacing w:val="1"/>
        </w:rPr>
        <w:t xml:space="preserve"> </w:t>
      </w:r>
      <w:r w:rsidRPr="001412B7">
        <w:t>(слабоуспевающих, социально запущенные, осужденные, социально неадаптированные дет</w:t>
      </w:r>
      <w:proofErr w:type="gramStart"/>
      <w:r w:rsidRPr="001412B7">
        <w:t>и-</w:t>
      </w:r>
      <w:proofErr w:type="gramEnd"/>
      <w:r w:rsidRPr="001412B7">
        <w:rPr>
          <w:spacing w:val="1"/>
        </w:rPr>
        <w:t xml:space="preserve"> </w:t>
      </w:r>
      <w:r w:rsidRPr="001412B7">
        <w:t>мигранты</w:t>
      </w:r>
      <w:r w:rsidRPr="001412B7">
        <w:rPr>
          <w:spacing w:val="2"/>
        </w:rPr>
        <w:t xml:space="preserve"> </w:t>
      </w:r>
      <w:r w:rsidRPr="001412B7">
        <w:t>и</w:t>
      </w:r>
      <w:r w:rsidRPr="001412B7">
        <w:rPr>
          <w:spacing w:val="-2"/>
        </w:rPr>
        <w:t xml:space="preserve"> </w:t>
      </w:r>
      <w:r w:rsidRPr="001412B7">
        <w:t>т.д.).</w:t>
      </w:r>
    </w:p>
    <w:p w:rsidR="001177C9" w:rsidRPr="001412B7" w:rsidRDefault="001177C9" w:rsidP="001A5B40">
      <w:pPr>
        <w:pStyle w:val="a3"/>
        <w:ind w:left="0" w:right="108" w:firstLine="851"/>
      </w:pPr>
    </w:p>
    <w:p w:rsidR="001A5B40" w:rsidRPr="00A370BF" w:rsidRDefault="001A5B40" w:rsidP="001A5B40">
      <w:pPr>
        <w:spacing w:after="0" w:line="240" w:lineRule="auto"/>
        <w:ind w:firstLine="851"/>
        <w:jc w:val="both"/>
        <w:rPr>
          <w:rFonts w:ascii="Times New Roman" w:hAnsi="Times New Roman" w:cs="Times New Roman"/>
          <w:b/>
          <w:sz w:val="24"/>
          <w:szCs w:val="24"/>
        </w:rPr>
      </w:pPr>
      <w:r w:rsidRPr="00A370BF">
        <w:rPr>
          <w:rFonts w:ascii="Times New Roman" w:hAnsi="Times New Roman" w:cs="Times New Roman"/>
          <w:b/>
          <w:sz w:val="24"/>
          <w:szCs w:val="24"/>
        </w:rPr>
        <w:t>Модуль «Социальное партнерство»</w:t>
      </w:r>
    </w:p>
    <w:p w:rsidR="001A5B40" w:rsidRPr="001412B7" w:rsidRDefault="001A5B40" w:rsidP="001A5B40">
      <w:pPr>
        <w:spacing w:after="0" w:line="240" w:lineRule="auto"/>
        <w:ind w:firstLine="851"/>
        <w:jc w:val="both"/>
        <w:rPr>
          <w:rFonts w:ascii="Times New Roman" w:hAnsi="Times New Roman" w:cs="Times New Roman"/>
          <w:sz w:val="24"/>
          <w:szCs w:val="24"/>
        </w:rPr>
      </w:pPr>
      <w:r w:rsidRPr="001412B7">
        <w:rPr>
          <w:rFonts w:ascii="Times New Roman" w:hAnsi="Times New Roman" w:cs="Times New Roman"/>
          <w:sz w:val="24"/>
          <w:szCs w:val="24"/>
        </w:rPr>
        <w:t>Реализация воспитательного потенциала социального партнёрства может предусматривать:</w:t>
      </w:r>
    </w:p>
    <w:p w:rsidR="001A5B40" w:rsidRPr="001412B7" w:rsidRDefault="001A5B40" w:rsidP="001A5B4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1412B7">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A5B40" w:rsidRPr="001412B7" w:rsidRDefault="001A5B40" w:rsidP="001A5B4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1412B7">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A5B40" w:rsidRPr="001412B7" w:rsidRDefault="001A5B40" w:rsidP="001A5B4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1412B7">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1A5B40" w:rsidRPr="001412B7" w:rsidRDefault="001A5B40" w:rsidP="001A5B4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1412B7">
        <w:rPr>
          <w:rFonts w:ascii="Times New Roman" w:hAnsi="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1A5B40" w:rsidRPr="001412B7" w:rsidRDefault="001A5B40" w:rsidP="001A5B4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1412B7">
        <w:rPr>
          <w:rFonts w:ascii="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A5B40" w:rsidRDefault="001A5B40" w:rsidP="001A5B40">
      <w:pPr>
        <w:spacing w:after="0" w:line="240" w:lineRule="auto"/>
        <w:ind w:firstLine="851"/>
        <w:jc w:val="both"/>
        <w:rPr>
          <w:rFonts w:ascii="Times New Roman" w:hAnsi="Times New Roman" w:cs="Times New Roman"/>
          <w:sz w:val="24"/>
          <w:szCs w:val="24"/>
        </w:rPr>
      </w:pPr>
      <w:proofErr w:type="gramStart"/>
      <w:r w:rsidRPr="001412B7">
        <w:rPr>
          <w:rFonts w:ascii="Times New Roman" w:hAnsi="Times New Roman" w:cs="Times New Roman"/>
          <w:sz w:val="24"/>
          <w:szCs w:val="24"/>
        </w:rPr>
        <w:t xml:space="preserve">Современное 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 поэтому при организации воспитательного процесса в </w:t>
      </w:r>
      <w:r w:rsidRPr="001412B7">
        <w:rPr>
          <w:rFonts w:ascii="Times New Roman" w:hAnsi="Times New Roman" w:cs="Times New Roman"/>
          <w:sz w:val="24"/>
          <w:szCs w:val="24"/>
        </w:rPr>
        <w:lastRenderedPageBreak/>
        <w:t>МБОУ «Средняя общеобразовательная школа №</w:t>
      </w:r>
      <w:r w:rsidRPr="001412B7">
        <w:rPr>
          <w:rFonts w:ascii="Times New Roman" w:hAnsi="Times New Roman" w:cs="Times New Roman"/>
          <w:spacing w:val="1"/>
          <w:sz w:val="24"/>
          <w:szCs w:val="24"/>
        </w:rPr>
        <w:t xml:space="preserve"> </w:t>
      </w:r>
      <w:r w:rsidRPr="001412B7">
        <w:rPr>
          <w:rFonts w:ascii="Times New Roman" w:hAnsi="Times New Roman" w:cs="Times New Roman"/>
          <w:sz w:val="24"/>
          <w:szCs w:val="24"/>
        </w:rPr>
        <w:t>27</w:t>
      </w:r>
      <w:r w:rsidRPr="001412B7">
        <w:rPr>
          <w:rFonts w:ascii="Times New Roman" w:hAnsi="Times New Roman" w:cs="Times New Roman"/>
          <w:spacing w:val="1"/>
          <w:sz w:val="24"/>
          <w:szCs w:val="24"/>
        </w:rPr>
        <w:t xml:space="preserve"> </w:t>
      </w:r>
      <w:r w:rsidRPr="001412B7">
        <w:rPr>
          <w:rFonts w:ascii="Times New Roman" w:hAnsi="Times New Roman" w:cs="Times New Roman"/>
          <w:sz w:val="24"/>
          <w:szCs w:val="24"/>
        </w:rPr>
        <w:t>им. А.А. Дейнеки» ему уделяется большое значение, расширяется круг организаций, которые могут внести неоценимый вклад в воспитательный процесс обучающихся школы.</w:t>
      </w:r>
      <w:proofErr w:type="gramEnd"/>
    </w:p>
    <w:p w:rsidR="001177C9" w:rsidRPr="001412B7" w:rsidRDefault="001177C9" w:rsidP="001A5B40">
      <w:pPr>
        <w:spacing w:after="0" w:line="240" w:lineRule="auto"/>
        <w:ind w:firstLine="851"/>
        <w:jc w:val="both"/>
        <w:rPr>
          <w:rFonts w:ascii="Times New Roman" w:hAnsi="Times New Roman" w:cs="Times New Roman"/>
          <w:sz w:val="24"/>
          <w:szCs w:val="24"/>
        </w:rPr>
      </w:pPr>
    </w:p>
    <w:p w:rsidR="001A5B40" w:rsidRPr="00A370BF"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Модуль</w:t>
      </w:r>
      <w:r w:rsidRPr="001412B7">
        <w:rPr>
          <w:rFonts w:ascii="Times New Roman" w:hAnsi="Times New Roman"/>
          <w:spacing w:val="1"/>
          <w:sz w:val="24"/>
          <w:szCs w:val="24"/>
        </w:rPr>
        <w:t xml:space="preserve"> </w:t>
      </w:r>
      <w:r>
        <w:rPr>
          <w:rFonts w:ascii="Times New Roman" w:hAnsi="Times New Roman"/>
          <w:sz w:val="24"/>
          <w:szCs w:val="24"/>
        </w:rPr>
        <w:t>«Профориентация»</w:t>
      </w:r>
    </w:p>
    <w:p w:rsidR="001A5B40" w:rsidRPr="001412B7" w:rsidRDefault="001A5B40" w:rsidP="001A5B40">
      <w:pPr>
        <w:pStyle w:val="a3"/>
        <w:ind w:left="0" w:firstLine="851"/>
      </w:pPr>
      <w:r w:rsidRPr="001412B7">
        <w:t>Совместная</w:t>
      </w:r>
      <w:r w:rsidRPr="001412B7">
        <w:rPr>
          <w:spacing w:val="2"/>
        </w:rPr>
        <w:t xml:space="preserve"> </w:t>
      </w:r>
      <w:r w:rsidRPr="001412B7">
        <w:t>деятельность педагогических</w:t>
      </w:r>
      <w:r w:rsidRPr="001412B7">
        <w:rPr>
          <w:spacing w:val="-1"/>
        </w:rPr>
        <w:t xml:space="preserve"> </w:t>
      </w:r>
      <w:r w:rsidRPr="001412B7">
        <w:t>работников</w:t>
      </w:r>
      <w:r w:rsidRPr="001412B7">
        <w:rPr>
          <w:spacing w:val="5"/>
        </w:rPr>
        <w:t xml:space="preserve"> </w:t>
      </w:r>
      <w:r w:rsidRPr="001412B7">
        <w:t>и обучающихся</w:t>
      </w:r>
      <w:r w:rsidRPr="001412B7">
        <w:rPr>
          <w:spacing w:val="3"/>
        </w:rPr>
        <w:t xml:space="preserve"> </w:t>
      </w:r>
      <w:r w:rsidRPr="001412B7">
        <w:t>по</w:t>
      </w:r>
      <w:r w:rsidRPr="001412B7">
        <w:rPr>
          <w:spacing w:val="7"/>
        </w:rPr>
        <w:t xml:space="preserve"> </w:t>
      </w:r>
      <w:r>
        <w:t xml:space="preserve">направлению </w:t>
      </w:r>
      <w:r w:rsidRPr="001412B7">
        <w:t>«Профориентация»</w:t>
      </w:r>
      <w:r w:rsidRPr="001412B7">
        <w:rPr>
          <w:spacing w:val="1"/>
        </w:rPr>
        <w:t xml:space="preserve"> </w:t>
      </w:r>
      <w:r w:rsidRPr="001412B7">
        <w:t>включает</w:t>
      </w:r>
      <w:r w:rsidRPr="001412B7">
        <w:rPr>
          <w:spacing w:val="1"/>
        </w:rPr>
        <w:t xml:space="preserve"> </w:t>
      </w:r>
      <w:r w:rsidRPr="001412B7">
        <w:t>профессиональное</w:t>
      </w:r>
      <w:r w:rsidRPr="001412B7">
        <w:rPr>
          <w:spacing w:val="1"/>
        </w:rPr>
        <w:t xml:space="preserve"> </w:t>
      </w:r>
      <w:r w:rsidRPr="001412B7">
        <w:t>просвещение,</w:t>
      </w:r>
      <w:r w:rsidRPr="001412B7">
        <w:rPr>
          <w:spacing w:val="1"/>
        </w:rPr>
        <w:t xml:space="preserve"> </w:t>
      </w:r>
      <w:r w:rsidRPr="001412B7">
        <w:t>диагностику</w:t>
      </w:r>
      <w:r w:rsidRPr="001412B7">
        <w:rPr>
          <w:spacing w:val="1"/>
        </w:rPr>
        <w:t xml:space="preserve"> </w:t>
      </w:r>
      <w:r w:rsidRPr="001412B7">
        <w:t>и</w:t>
      </w:r>
      <w:r w:rsidRPr="001412B7">
        <w:rPr>
          <w:spacing w:val="1"/>
        </w:rPr>
        <w:t xml:space="preserve"> </w:t>
      </w:r>
      <w:r w:rsidRPr="001412B7">
        <w:t>консультирование</w:t>
      </w:r>
      <w:r w:rsidRPr="001412B7">
        <w:rPr>
          <w:spacing w:val="1"/>
        </w:rPr>
        <w:t xml:space="preserve"> </w:t>
      </w:r>
      <w:r w:rsidRPr="001412B7">
        <w:t>по</w:t>
      </w:r>
      <w:r w:rsidRPr="001412B7">
        <w:rPr>
          <w:spacing w:val="1"/>
        </w:rPr>
        <w:t xml:space="preserve"> </w:t>
      </w:r>
      <w:r w:rsidRPr="001412B7">
        <w:t>вопросам</w:t>
      </w:r>
      <w:r w:rsidRPr="001412B7">
        <w:rPr>
          <w:spacing w:val="1"/>
        </w:rPr>
        <w:t xml:space="preserve"> </w:t>
      </w:r>
      <w:r w:rsidRPr="001412B7">
        <w:t>профориентации,</w:t>
      </w:r>
      <w:r w:rsidRPr="001412B7">
        <w:rPr>
          <w:spacing w:val="1"/>
        </w:rPr>
        <w:t xml:space="preserve"> </w:t>
      </w:r>
      <w:r w:rsidRPr="001412B7">
        <w:t>организацию</w:t>
      </w:r>
      <w:r w:rsidRPr="001412B7">
        <w:rPr>
          <w:spacing w:val="1"/>
        </w:rPr>
        <w:t xml:space="preserve"> </w:t>
      </w:r>
      <w:r w:rsidRPr="001412B7">
        <w:t>профессиональных</w:t>
      </w:r>
      <w:r w:rsidRPr="001412B7">
        <w:rPr>
          <w:spacing w:val="1"/>
        </w:rPr>
        <w:t xml:space="preserve"> </w:t>
      </w:r>
      <w:r w:rsidRPr="001412B7">
        <w:t>проб</w:t>
      </w:r>
      <w:r w:rsidRPr="001412B7">
        <w:rPr>
          <w:spacing w:val="1"/>
        </w:rPr>
        <w:t xml:space="preserve"> </w:t>
      </w:r>
      <w:r w:rsidRPr="001412B7">
        <w:t>обучающихся.</w:t>
      </w:r>
    </w:p>
    <w:p w:rsidR="001A5B40" w:rsidRPr="001412B7" w:rsidRDefault="001A5B40" w:rsidP="001A5B40">
      <w:pPr>
        <w:pStyle w:val="a3"/>
        <w:ind w:left="0" w:right="117" w:firstLine="851"/>
      </w:pPr>
      <w:r w:rsidRPr="001412B7">
        <w:t>Реализация</w:t>
      </w:r>
      <w:r w:rsidRPr="001412B7">
        <w:rPr>
          <w:spacing w:val="1"/>
        </w:rPr>
        <w:t xml:space="preserve"> </w:t>
      </w:r>
      <w:r w:rsidRPr="001412B7">
        <w:t>воспитательного</w:t>
      </w:r>
      <w:r w:rsidRPr="001412B7">
        <w:rPr>
          <w:spacing w:val="1"/>
        </w:rPr>
        <w:t xml:space="preserve"> </w:t>
      </w:r>
      <w:r w:rsidRPr="001412B7">
        <w:t>потенциала</w:t>
      </w:r>
      <w:r w:rsidRPr="001412B7">
        <w:rPr>
          <w:spacing w:val="1"/>
        </w:rPr>
        <w:t xml:space="preserve"> </w:t>
      </w:r>
      <w:r w:rsidRPr="001412B7">
        <w:t>профориентационной</w:t>
      </w:r>
      <w:r w:rsidRPr="001412B7">
        <w:rPr>
          <w:spacing w:val="1"/>
        </w:rPr>
        <w:t xml:space="preserve"> </w:t>
      </w:r>
      <w:r w:rsidRPr="001412B7">
        <w:t>работы</w:t>
      </w:r>
      <w:r w:rsidRPr="001412B7">
        <w:rPr>
          <w:spacing w:val="1"/>
        </w:rPr>
        <w:t xml:space="preserve"> </w:t>
      </w:r>
      <w:r w:rsidRPr="001412B7">
        <w:t>школы</w:t>
      </w:r>
      <w:r w:rsidRPr="001412B7">
        <w:rPr>
          <w:spacing w:val="-57"/>
        </w:rPr>
        <w:t xml:space="preserve"> </w:t>
      </w:r>
      <w:r w:rsidRPr="001412B7">
        <w:t>предусматривает:</w:t>
      </w:r>
    </w:p>
    <w:p w:rsidR="001A5B40" w:rsidRPr="001412B7" w:rsidRDefault="001A5B40" w:rsidP="001A5B40">
      <w:pPr>
        <w:pStyle w:val="a3"/>
        <w:ind w:left="0" w:right="121" w:firstLine="851"/>
      </w:pPr>
      <w:r>
        <w:t xml:space="preserve">- </w:t>
      </w:r>
      <w:r w:rsidRPr="001412B7">
        <w:t>профориентационные</w:t>
      </w:r>
      <w:r w:rsidRPr="001412B7">
        <w:rPr>
          <w:spacing w:val="1"/>
        </w:rPr>
        <w:t xml:space="preserve"> </w:t>
      </w:r>
      <w:r w:rsidRPr="001412B7">
        <w:t>игры:</w:t>
      </w:r>
      <w:r w:rsidRPr="001412B7">
        <w:rPr>
          <w:spacing w:val="1"/>
        </w:rPr>
        <w:t xml:space="preserve"> </w:t>
      </w:r>
      <w:r w:rsidRPr="001412B7">
        <w:t>симуляции,</w:t>
      </w:r>
      <w:r w:rsidRPr="001412B7">
        <w:rPr>
          <w:spacing w:val="1"/>
        </w:rPr>
        <w:t xml:space="preserve"> </w:t>
      </w:r>
      <w:r w:rsidRPr="001412B7">
        <w:t>деловые</w:t>
      </w:r>
      <w:r w:rsidRPr="001412B7">
        <w:rPr>
          <w:spacing w:val="1"/>
        </w:rPr>
        <w:t xml:space="preserve"> </w:t>
      </w:r>
      <w:r w:rsidRPr="001412B7">
        <w:t>игры,</w:t>
      </w:r>
      <w:r w:rsidRPr="001412B7">
        <w:rPr>
          <w:spacing w:val="1"/>
        </w:rPr>
        <w:t xml:space="preserve"> </w:t>
      </w:r>
      <w:r w:rsidRPr="001412B7">
        <w:t>квесты,</w:t>
      </w:r>
      <w:r w:rsidRPr="001412B7">
        <w:rPr>
          <w:spacing w:val="1"/>
        </w:rPr>
        <w:t xml:space="preserve"> </w:t>
      </w:r>
      <w:r w:rsidRPr="001412B7">
        <w:t>решение</w:t>
      </w:r>
      <w:r w:rsidRPr="001412B7">
        <w:rPr>
          <w:spacing w:val="1"/>
        </w:rPr>
        <w:t xml:space="preserve"> </w:t>
      </w:r>
      <w:r w:rsidRPr="001412B7">
        <w:t>кейсов,</w:t>
      </w:r>
      <w:r w:rsidRPr="001412B7">
        <w:rPr>
          <w:spacing w:val="1"/>
        </w:rPr>
        <w:t xml:space="preserve"> </w:t>
      </w:r>
      <w:r w:rsidRPr="001412B7">
        <w:t>расширяющие</w:t>
      </w:r>
      <w:r w:rsidRPr="001412B7">
        <w:rPr>
          <w:spacing w:val="1"/>
        </w:rPr>
        <w:t xml:space="preserve"> </w:t>
      </w:r>
      <w:r w:rsidRPr="001412B7">
        <w:t>знания</w:t>
      </w:r>
      <w:r w:rsidRPr="001412B7">
        <w:rPr>
          <w:spacing w:val="1"/>
        </w:rPr>
        <w:t xml:space="preserve"> </w:t>
      </w:r>
      <w:r w:rsidRPr="001412B7">
        <w:t>обучающихся</w:t>
      </w:r>
      <w:r w:rsidRPr="001412B7">
        <w:rPr>
          <w:spacing w:val="1"/>
        </w:rPr>
        <w:t xml:space="preserve"> </w:t>
      </w:r>
      <w:r w:rsidRPr="001412B7">
        <w:t>о</w:t>
      </w:r>
      <w:r w:rsidRPr="001412B7">
        <w:rPr>
          <w:spacing w:val="1"/>
        </w:rPr>
        <w:t xml:space="preserve"> </w:t>
      </w:r>
      <w:r w:rsidRPr="001412B7">
        <w:t>профессиях,</w:t>
      </w:r>
      <w:r w:rsidRPr="001412B7">
        <w:rPr>
          <w:spacing w:val="1"/>
        </w:rPr>
        <w:t xml:space="preserve"> </w:t>
      </w:r>
      <w:r w:rsidRPr="001412B7">
        <w:t>способах</w:t>
      </w:r>
      <w:r w:rsidRPr="001412B7">
        <w:rPr>
          <w:spacing w:val="1"/>
        </w:rPr>
        <w:t xml:space="preserve"> </w:t>
      </w:r>
      <w:r w:rsidRPr="001412B7">
        <w:t>выбора</w:t>
      </w:r>
      <w:r w:rsidRPr="001412B7">
        <w:rPr>
          <w:spacing w:val="1"/>
        </w:rPr>
        <w:t xml:space="preserve"> </w:t>
      </w:r>
      <w:r w:rsidRPr="001412B7">
        <w:t>профессий,</w:t>
      </w:r>
      <w:r w:rsidRPr="001412B7">
        <w:rPr>
          <w:spacing w:val="1"/>
        </w:rPr>
        <w:t xml:space="preserve"> </w:t>
      </w:r>
      <w:r w:rsidRPr="001412B7">
        <w:t>особенностях,</w:t>
      </w:r>
      <w:r w:rsidRPr="001412B7">
        <w:rPr>
          <w:spacing w:val="3"/>
        </w:rPr>
        <w:t xml:space="preserve"> </w:t>
      </w:r>
      <w:r w:rsidRPr="001412B7">
        <w:t>условиях</w:t>
      </w:r>
      <w:r w:rsidRPr="001412B7">
        <w:rPr>
          <w:spacing w:val="-3"/>
        </w:rPr>
        <w:t xml:space="preserve"> </w:t>
      </w:r>
      <w:r w:rsidRPr="001412B7">
        <w:t>той</w:t>
      </w:r>
      <w:r w:rsidRPr="001412B7">
        <w:rPr>
          <w:spacing w:val="-2"/>
        </w:rPr>
        <w:t xml:space="preserve"> </w:t>
      </w:r>
      <w:r w:rsidRPr="001412B7">
        <w:t>или</w:t>
      </w:r>
      <w:r w:rsidRPr="001412B7">
        <w:rPr>
          <w:spacing w:val="-3"/>
        </w:rPr>
        <w:t xml:space="preserve"> </w:t>
      </w:r>
      <w:r w:rsidRPr="001412B7">
        <w:t>иной</w:t>
      </w:r>
      <w:r w:rsidRPr="001412B7">
        <w:rPr>
          <w:spacing w:val="-2"/>
        </w:rPr>
        <w:t xml:space="preserve"> </w:t>
      </w:r>
      <w:r w:rsidRPr="001412B7">
        <w:t>профессиональной</w:t>
      </w:r>
      <w:r w:rsidRPr="001412B7">
        <w:rPr>
          <w:spacing w:val="3"/>
        </w:rPr>
        <w:t xml:space="preserve"> </w:t>
      </w:r>
      <w:r w:rsidRPr="001412B7">
        <w:t>деятельности;</w:t>
      </w:r>
    </w:p>
    <w:p w:rsidR="001A5B40" w:rsidRPr="001412B7" w:rsidRDefault="001A5B40" w:rsidP="001A5B40">
      <w:pPr>
        <w:pStyle w:val="a3"/>
        <w:ind w:left="0" w:right="122" w:firstLine="851"/>
      </w:pPr>
      <w:r>
        <w:t xml:space="preserve">- </w:t>
      </w:r>
      <w:r w:rsidRPr="001412B7">
        <w:t>циклы профориентационных часов, направленных на подготовку обучающегося</w:t>
      </w:r>
      <w:r w:rsidRPr="001412B7">
        <w:rPr>
          <w:spacing w:val="1"/>
        </w:rPr>
        <w:t xml:space="preserve"> </w:t>
      </w:r>
      <w:r w:rsidRPr="001412B7">
        <w:t>к</w:t>
      </w:r>
      <w:r w:rsidRPr="001412B7">
        <w:rPr>
          <w:spacing w:val="1"/>
        </w:rPr>
        <w:t xml:space="preserve"> </w:t>
      </w:r>
      <w:r w:rsidRPr="001412B7">
        <w:t>осознанному</w:t>
      </w:r>
      <w:r w:rsidRPr="001412B7">
        <w:rPr>
          <w:spacing w:val="-9"/>
        </w:rPr>
        <w:t xml:space="preserve"> </w:t>
      </w:r>
      <w:r w:rsidRPr="001412B7">
        <w:t>планированию</w:t>
      </w:r>
      <w:r w:rsidRPr="001412B7">
        <w:rPr>
          <w:spacing w:val="-1"/>
        </w:rPr>
        <w:t xml:space="preserve"> </w:t>
      </w:r>
      <w:r w:rsidRPr="001412B7">
        <w:t>и</w:t>
      </w:r>
      <w:r w:rsidRPr="001412B7">
        <w:rPr>
          <w:spacing w:val="-3"/>
        </w:rPr>
        <w:t xml:space="preserve"> </w:t>
      </w:r>
      <w:r w:rsidRPr="001412B7">
        <w:t>реализации</w:t>
      </w:r>
      <w:r w:rsidRPr="001412B7">
        <w:rPr>
          <w:spacing w:val="-3"/>
        </w:rPr>
        <w:t xml:space="preserve"> </w:t>
      </w:r>
      <w:r w:rsidRPr="001412B7">
        <w:t>своего профессионального</w:t>
      </w:r>
      <w:r w:rsidRPr="001412B7">
        <w:rPr>
          <w:spacing w:val="5"/>
        </w:rPr>
        <w:t xml:space="preserve"> </w:t>
      </w:r>
      <w:r w:rsidRPr="001412B7">
        <w:t>будущего;</w:t>
      </w:r>
    </w:p>
    <w:p w:rsidR="001A5B40" w:rsidRPr="001412B7" w:rsidRDefault="001A5B40" w:rsidP="001A5B40">
      <w:pPr>
        <w:pStyle w:val="a3"/>
        <w:ind w:left="0" w:right="126" w:firstLine="851"/>
      </w:pPr>
      <w:r>
        <w:t xml:space="preserve">- </w:t>
      </w:r>
      <w:r w:rsidRPr="001412B7">
        <w:t>экскурсии</w:t>
      </w:r>
      <w:r w:rsidRPr="001412B7">
        <w:rPr>
          <w:spacing w:val="1"/>
        </w:rPr>
        <w:t xml:space="preserve"> </w:t>
      </w:r>
      <w:r w:rsidRPr="001412B7">
        <w:t>на</w:t>
      </w:r>
      <w:r w:rsidRPr="001412B7">
        <w:rPr>
          <w:spacing w:val="1"/>
        </w:rPr>
        <w:t xml:space="preserve"> </w:t>
      </w:r>
      <w:r w:rsidRPr="001412B7">
        <w:t>предприятия</w:t>
      </w:r>
      <w:r w:rsidRPr="001412B7">
        <w:rPr>
          <w:spacing w:val="1"/>
        </w:rPr>
        <w:t xml:space="preserve"> </w:t>
      </w:r>
      <w:r w:rsidRPr="001412B7">
        <w:t>города,</w:t>
      </w:r>
      <w:r w:rsidRPr="001412B7">
        <w:rPr>
          <w:spacing w:val="1"/>
        </w:rPr>
        <w:t xml:space="preserve"> </w:t>
      </w:r>
      <w:r w:rsidRPr="001412B7">
        <w:t>дающие</w:t>
      </w:r>
      <w:r w:rsidRPr="001412B7">
        <w:rPr>
          <w:spacing w:val="1"/>
        </w:rPr>
        <w:t xml:space="preserve"> </w:t>
      </w:r>
      <w:r w:rsidRPr="001412B7">
        <w:t>начальные</w:t>
      </w:r>
      <w:r w:rsidRPr="001412B7">
        <w:rPr>
          <w:spacing w:val="1"/>
        </w:rPr>
        <w:t xml:space="preserve"> </w:t>
      </w:r>
      <w:r w:rsidRPr="001412B7">
        <w:t>представления</w:t>
      </w:r>
      <w:r w:rsidRPr="001412B7">
        <w:rPr>
          <w:spacing w:val="1"/>
        </w:rPr>
        <w:t xml:space="preserve"> </w:t>
      </w:r>
      <w:r w:rsidRPr="001412B7">
        <w:t>о</w:t>
      </w:r>
      <w:r w:rsidRPr="001412B7">
        <w:rPr>
          <w:spacing w:val="1"/>
        </w:rPr>
        <w:t xml:space="preserve"> </w:t>
      </w:r>
      <w:r w:rsidRPr="001412B7">
        <w:t>существующих</w:t>
      </w:r>
      <w:r w:rsidRPr="001412B7">
        <w:rPr>
          <w:spacing w:val="-2"/>
        </w:rPr>
        <w:t xml:space="preserve"> </w:t>
      </w:r>
      <w:r w:rsidRPr="001412B7">
        <w:t>профессиях</w:t>
      </w:r>
      <w:r w:rsidRPr="001412B7">
        <w:rPr>
          <w:spacing w:val="-3"/>
        </w:rPr>
        <w:t xml:space="preserve"> </w:t>
      </w:r>
      <w:r w:rsidRPr="001412B7">
        <w:t>и</w:t>
      </w:r>
      <w:r w:rsidRPr="001412B7">
        <w:rPr>
          <w:spacing w:val="7"/>
        </w:rPr>
        <w:t xml:space="preserve"> </w:t>
      </w:r>
      <w:r w:rsidRPr="001412B7">
        <w:t>условиях</w:t>
      </w:r>
      <w:r w:rsidRPr="001412B7">
        <w:rPr>
          <w:spacing w:val="-3"/>
        </w:rPr>
        <w:t xml:space="preserve"> </w:t>
      </w:r>
      <w:r w:rsidRPr="001412B7">
        <w:t>работы;</w:t>
      </w:r>
    </w:p>
    <w:p w:rsidR="001A5B40" w:rsidRPr="001412B7" w:rsidRDefault="001A5B40" w:rsidP="001A5B40">
      <w:pPr>
        <w:pStyle w:val="a3"/>
        <w:ind w:left="0" w:right="118" w:firstLine="851"/>
      </w:pPr>
      <w:r>
        <w:t xml:space="preserve">- </w:t>
      </w:r>
      <w:r w:rsidRPr="001412B7">
        <w:t>посещение</w:t>
      </w:r>
      <w:r w:rsidRPr="001412B7">
        <w:rPr>
          <w:spacing w:val="1"/>
        </w:rPr>
        <w:t xml:space="preserve"> </w:t>
      </w:r>
      <w:r w:rsidRPr="001412B7">
        <w:t>профориентационных</w:t>
      </w:r>
      <w:r w:rsidRPr="001412B7">
        <w:rPr>
          <w:spacing w:val="1"/>
        </w:rPr>
        <w:t xml:space="preserve"> </w:t>
      </w:r>
      <w:r w:rsidRPr="001412B7">
        <w:t>выставок,</w:t>
      </w:r>
      <w:r w:rsidRPr="001412B7">
        <w:rPr>
          <w:spacing w:val="1"/>
        </w:rPr>
        <w:t xml:space="preserve"> </w:t>
      </w:r>
      <w:r w:rsidRPr="001412B7">
        <w:t>ярмарок</w:t>
      </w:r>
      <w:r w:rsidRPr="001412B7">
        <w:rPr>
          <w:spacing w:val="1"/>
        </w:rPr>
        <w:t xml:space="preserve"> </w:t>
      </w:r>
      <w:r w:rsidRPr="001412B7">
        <w:t>профессий,</w:t>
      </w:r>
      <w:r w:rsidRPr="001412B7">
        <w:rPr>
          <w:spacing w:val="1"/>
        </w:rPr>
        <w:t xml:space="preserve"> </w:t>
      </w:r>
      <w:r w:rsidRPr="001412B7">
        <w:t>тематических</w:t>
      </w:r>
      <w:r w:rsidRPr="001412B7">
        <w:rPr>
          <w:spacing w:val="1"/>
        </w:rPr>
        <w:t xml:space="preserve"> </w:t>
      </w:r>
      <w:r w:rsidRPr="001412B7">
        <w:t>профориентационных</w:t>
      </w:r>
      <w:r w:rsidRPr="001412B7">
        <w:rPr>
          <w:spacing w:val="1"/>
        </w:rPr>
        <w:t xml:space="preserve"> </w:t>
      </w:r>
      <w:r w:rsidRPr="001412B7">
        <w:t>парков,</w:t>
      </w:r>
      <w:r w:rsidRPr="001412B7">
        <w:rPr>
          <w:spacing w:val="1"/>
        </w:rPr>
        <w:t xml:space="preserve"> </w:t>
      </w:r>
      <w:r w:rsidRPr="001412B7">
        <w:t>лагерей,</w:t>
      </w:r>
      <w:r w:rsidRPr="001412B7">
        <w:rPr>
          <w:spacing w:val="1"/>
        </w:rPr>
        <w:t xml:space="preserve"> </w:t>
      </w:r>
      <w:r w:rsidRPr="001412B7">
        <w:t>дней</w:t>
      </w:r>
      <w:r w:rsidRPr="001412B7">
        <w:rPr>
          <w:spacing w:val="1"/>
        </w:rPr>
        <w:t xml:space="preserve"> </w:t>
      </w:r>
      <w:r w:rsidRPr="001412B7">
        <w:t>открытых</w:t>
      </w:r>
      <w:r w:rsidRPr="001412B7">
        <w:rPr>
          <w:spacing w:val="1"/>
        </w:rPr>
        <w:t xml:space="preserve"> </w:t>
      </w:r>
      <w:r w:rsidRPr="001412B7">
        <w:t>дверей</w:t>
      </w:r>
      <w:r w:rsidRPr="001412B7">
        <w:rPr>
          <w:spacing w:val="1"/>
        </w:rPr>
        <w:t xml:space="preserve"> </w:t>
      </w:r>
      <w:r w:rsidRPr="001412B7">
        <w:t>в</w:t>
      </w:r>
      <w:r w:rsidRPr="001412B7">
        <w:rPr>
          <w:spacing w:val="1"/>
        </w:rPr>
        <w:t xml:space="preserve"> </w:t>
      </w:r>
      <w:r w:rsidRPr="001412B7">
        <w:t>организациях</w:t>
      </w:r>
      <w:r w:rsidRPr="001412B7">
        <w:rPr>
          <w:spacing w:val="-57"/>
        </w:rPr>
        <w:t xml:space="preserve"> </w:t>
      </w:r>
      <w:r w:rsidRPr="001412B7">
        <w:t>профессионального,</w:t>
      </w:r>
      <w:r w:rsidRPr="001412B7">
        <w:rPr>
          <w:spacing w:val="-2"/>
        </w:rPr>
        <w:t xml:space="preserve"> </w:t>
      </w:r>
      <w:r w:rsidRPr="001412B7">
        <w:t>высшего</w:t>
      </w:r>
      <w:r w:rsidRPr="001412B7">
        <w:rPr>
          <w:spacing w:val="-3"/>
        </w:rPr>
        <w:t xml:space="preserve"> </w:t>
      </w:r>
      <w:r w:rsidRPr="001412B7">
        <w:t>образования;</w:t>
      </w:r>
    </w:p>
    <w:p w:rsidR="001A5B40" w:rsidRPr="001412B7" w:rsidRDefault="001A5B40" w:rsidP="001A5B40">
      <w:pPr>
        <w:pStyle w:val="a3"/>
        <w:ind w:left="0" w:right="116" w:firstLine="851"/>
      </w:pPr>
      <w:r>
        <w:t xml:space="preserve">- </w:t>
      </w:r>
      <w:r w:rsidRPr="001412B7">
        <w:t>организация</w:t>
      </w:r>
      <w:r w:rsidRPr="001412B7">
        <w:rPr>
          <w:spacing w:val="1"/>
        </w:rPr>
        <w:t xml:space="preserve"> </w:t>
      </w:r>
      <w:r w:rsidRPr="001412B7">
        <w:t>на</w:t>
      </w:r>
      <w:r w:rsidRPr="001412B7">
        <w:rPr>
          <w:spacing w:val="1"/>
        </w:rPr>
        <w:t xml:space="preserve"> </w:t>
      </w:r>
      <w:r w:rsidRPr="001412B7">
        <w:t>базе</w:t>
      </w:r>
      <w:r w:rsidRPr="001412B7">
        <w:rPr>
          <w:spacing w:val="1"/>
        </w:rPr>
        <w:t xml:space="preserve"> </w:t>
      </w:r>
      <w:r w:rsidRPr="001412B7">
        <w:t>пришкольного</w:t>
      </w:r>
      <w:r w:rsidRPr="001412B7">
        <w:rPr>
          <w:spacing w:val="1"/>
        </w:rPr>
        <w:t xml:space="preserve"> </w:t>
      </w:r>
      <w:r w:rsidRPr="001412B7">
        <w:t>детского</w:t>
      </w:r>
      <w:r w:rsidRPr="001412B7">
        <w:rPr>
          <w:spacing w:val="1"/>
        </w:rPr>
        <w:t xml:space="preserve"> </w:t>
      </w:r>
      <w:r w:rsidRPr="001412B7">
        <w:t>лагеря</w:t>
      </w:r>
      <w:r w:rsidRPr="001412B7">
        <w:rPr>
          <w:spacing w:val="1"/>
        </w:rPr>
        <w:t xml:space="preserve"> </w:t>
      </w:r>
      <w:r w:rsidRPr="001412B7">
        <w:t>профориентационных</w:t>
      </w:r>
      <w:r w:rsidRPr="001412B7">
        <w:rPr>
          <w:spacing w:val="1"/>
        </w:rPr>
        <w:t xml:space="preserve"> </w:t>
      </w:r>
      <w:r w:rsidRPr="001412B7">
        <w:t>смен</w:t>
      </w:r>
      <w:r w:rsidRPr="001412B7">
        <w:rPr>
          <w:spacing w:val="1"/>
        </w:rPr>
        <w:t xml:space="preserve"> </w:t>
      </w:r>
      <w:r w:rsidRPr="001412B7">
        <w:t>с</w:t>
      </w:r>
      <w:r w:rsidRPr="001412B7">
        <w:rPr>
          <w:spacing w:val="-57"/>
        </w:rPr>
        <w:t xml:space="preserve"> </w:t>
      </w:r>
      <w:r w:rsidRPr="001412B7">
        <w:t>участием</w:t>
      </w:r>
      <w:r w:rsidRPr="001412B7">
        <w:rPr>
          <w:spacing w:val="1"/>
        </w:rPr>
        <w:t xml:space="preserve"> </w:t>
      </w:r>
      <w:r w:rsidRPr="001412B7">
        <w:t>экспертов в области профориентации, где обучающиеся могут</w:t>
      </w:r>
      <w:r w:rsidRPr="001412B7">
        <w:rPr>
          <w:spacing w:val="1"/>
        </w:rPr>
        <w:t xml:space="preserve"> </w:t>
      </w:r>
      <w:r w:rsidRPr="001412B7">
        <w:t>познакомиться с</w:t>
      </w:r>
      <w:r w:rsidRPr="001412B7">
        <w:rPr>
          <w:spacing w:val="1"/>
        </w:rPr>
        <w:t xml:space="preserve"> </w:t>
      </w:r>
      <w:r w:rsidRPr="001412B7">
        <w:t>профессиями, получить представление об их специфике, попробовать свои силы в той или</w:t>
      </w:r>
      <w:r w:rsidRPr="001412B7">
        <w:rPr>
          <w:spacing w:val="1"/>
        </w:rPr>
        <w:t xml:space="preserve"> </w:t>
      </w:r>
      <w:r w:rsidRPr="001412B7">
        <w:t>иной</w:t>
      </w:r>
      <w:r w:rsidRPr="001412B7">
        <w:rPr>
          <w:spacing w:val="2"/>
        </w:rPr>
        <w:t xml:space="preserve"> </w:t>
      </w:r>
      <w:r w:rsidRPr="001412B7">
        <w:t>профессии,</w:t>
      </w:r>
      <w:r w:rsidRPr="001412B7">
        <w:rPr>
          <w:spacing w:val="4"/>
        </w:rPr>
        <w:t xml:space="preserve"> </w:t>
      </w:r>
      <w:r w:rsidRPr="001412B7">
        <w:t>развить</w:t>
      </w:r>
      <w:r w:rsidRPr="001412B7">
        <w:rPr>
          <w:spacing w:val="-1"/>
        </w:rPr>
        <w:t xml:space="preserve"> </w:t>
      </w:r>
      <w:r w:rsidRPr="001412B7">
        <w:t>соответствующие навыки;</w:t>
      </w:r>
    </w:p>
    <w:p w:rsidR="001A5B40" w:rsidRPr="001412B7" w:rsidRDefault="001A5B40" w:rsidP="001A5B40">
      <w:pPr>
        <w:pStyle w:val="a3"/>
        <w:ind w:left="0" w:right="115" w:firstLine="851"/>
      </w:pPr>
      <w:r>
        <w:t xml:space="preserve">- </w:t>
      </w:r>
      <w:r w:rsidRPr="001412B7">
        <w:t>совместное с педагогами изучение обучающимися интернет-ресурсов, посвященных</w:t>
      </w:r>
      <w:r w:rsidRPr="001412B7">
        <w:rPr>
          <w:spacing w:val="1"/>
        </w:rPr>
        <w:t xml:space="preserve"> </w:t>
      </w:r>
      <w:r w:rsidRPr="001412B7">
        <w:t>выбору профессий, прохождение профориентационного онлайн-тестирования, онлайн курсов</w:t>
      </w:r>
      <w:r w:rsidRPr="001412B7">
        <w:rPr>
          <w:spacing w:val="-57"/>
        </w:rPr>
        <w:t xml:space="preserve"> </w:t>
      </w:r>
      <w:r w:rsidRPr="001412B7">
        <w:t>по интересующим</w:t>
      </w:r>
      <w:r w:rsidRPr="001412B7">
        <w:rPr>
          <w:spacing w:val="2"/>
        </w:rPr>
        <w:t xml:space="preserve"> </w:t>
      </w:r>
      <w:r w:rsidRPr="001412B7">
        <w:t>профессиям</w:t>
      </w:r>
      <w:r w:rsidRPr="001412B7">
        <w:rPr>
          <w:spacing w:val="-2"/>
        </w:rPr>
        <w:t xml:space="preserve"> </w:t>
      </w:r>
      <w:r w:rsidRPr="001412B7">
        <w:t>и</w:t>
      </w:r>
      <w:r w:rsidRPr="001412B7">
        <w:rPr>
          <w:spacing w:val="-3"/>
        </w:rPr>
        <w:t xml:space="preserve"> </w:t>
      </w:r>
      <w:r w:rsidRPr="001412B7">
        <w:t>направлениям</w:t>
      </w:r>
      <w:r w:rsidRPr="001412B7">
        <w:rPr>
          <w:spacing w:val="-2"/>
        </w:rPr>
        <w:t xml:space="preserve"> </w:t>
      </w:r>
      <w:r w:rsidRPr="001412B7">
        <w:t>профессионального</w:t>
      </w:r>
      <w:r w:rsidRPr="001412B7">
        <w:rPr>
          <w:spacing w:val="-4"/>
        </w:rPr>
        <w:t xml:space="preserve"> </w:t>
      </w:r>
      <w:r w:rsidRPr="001412B7">
        <w:t>образования;</w:t>
      </w:r>
    </w:p>
    <w:p w:rsidR="001A5B40" w:rsidRPr="001412B7" w:rsidRDefault="001A5B40" w:rsidP="001A5B40">
      <w:pPr>
        <w:pStyle w:val="a3"/>
        <w:ind w:left="0" w:firstLine="851"/>
      </w:pPr>
      <w:r>
        <w:t xml:space="preserve">- </w:t>
      </w:r>
      <w:r w:rsidRPr="001412B7">
        <w:t>участие</w:t>
      </w:r>
      <w:r w:rsidRPr="001412B7">
        <w:rPr>
          <w:spacing w:val="-2"/>
        </w:rPr>
        <w:t xml:space="preserve"> </w:t>
      </w:r>
      <w:r w:rsidRPr="001412B7">
        <w:t>в</w:t>
      </w:r>
      <w:r w:rsidRPr="001412B7">
        <w:rPr>
          <w:spacing w:val="1"/>
        </w:rPr>
        <w:t xml:space="preserve"> </w:t>
      </w:r>
      <w:r w:rsidRPr="001412B7">
        <w:t>работе</w:t>
      </w:r>
      <w:r w:rsidRPr="001412B7">
        <w:rPr>
          <w:spacing w:val="-1"/>
        </w:rPr>
        <w:t xml:space="preserve"> </w:t>
      </w:r>
      <w:r w:rsidRPr="001412B7">
        <w:t>всероссийских</w:t>
      </w:r>
      <w:r w:rsidRPr="001412B7">
        <w:rPr>
          <w:spacing w:val="-5"/>
        </w:rPr>
        <w:t xml:space="preserve"> </w:t>
      </w:r>
      <w:r w:rsidRPr="001412B7">
        <w:t>профориентационных</w:t>
      </w:r>
      <w:r w:rsidRPr="001412B7">
        <w:rPr>
          <w:spacing w:val="-6"/>
        </w:rPr>
        <w:t xml:space="preserve"> </w:t>
      </w:r>
      <w:r w:rsidRPr="001412B7">
        <w:t>проектов;</w:t>
      </w:r>
    </w:p>
    <w:p w:rsidR="001A5B40" w:rsidRPr="001412B7" w:rsidRDefault="001A5B40" w:rsidP="001A5B40">
      <w:pPr>
        <w:pStyle w:val="a3"/>
        <w:ind w:left="0" w:right="120" w:firstLine="851"/>
      </w:pPr>
      <w:r>
        <w:t xml:space="preserve">- </w:t>
      </w:r>
      <w:r w:rsidRPr="001412B7">
        <w:t>индивидуальные консультации психологом обучающихся и их родителей (законных</w:t>
      </w:r>
      <w:r w:rsidRPr="001412B7">
        <w:rPr>
          <w:spacing w:val="1"/>
        </w:rPr>
        <w:t xml:space="preserve"> </w:t>
      </w:r>
      <w:r w:rsidRPr="001412B7">
        <w:t>представителей) по вопросам склонностей, способностей, дарований и иных индивидуальных</w:t>
      </w:r>
      <w:r w:rsidRPr="001412B7">
        <w:rPr>
          <w:spacing w:val="-57"/>
        </w:rPr>
        <w:t xml:space="preserve"> </w:t>
      </w:r>
      <w:r w:rsidRPr="001412B7">
        <w:t>особенностей</w:t>
      </w:r>
      <w:r w:rsidRPr="001412B7">
        <w:rPr>
          <w:spacing w:val="1"/>
        </w:rPr>
        <w:t xml:space="preserve"> </w:t>
      </w:r>
      <w:r w:rsidRPr="001412B7">
        <w:t>обучающихся,</w:t>
      </w:r>
      <w:r w:rsidRPr="001412B7">
        <w:rPr>
          <w:spacing w:val="1"/>
        </w:rPr>
        <w:t xml:space="preserve"> </w:t>
      </w:r>
      <w:r w:rsidRPr="001412B7">
        <w:t>которые</w:t>
      </w:r>
      <w:r w:rsidRPr="001412B7">
        <w:rPr>
          <w:spacing w:val="1"/>
        </w:rPr>
        <w:t xml:space="preserve"> </w:t>
      </w:r>
      <w:r w:rsidRPr="001412B7">
        <w:t>могут</w:t>
      </w:r>
      <w:r w:rsidRPr="001412B7">
        <w:rPr>
          <w:spacing w:val="1"/>
        </w:rPr>
        <w:t xml:space="preserve"> </w:t>
      </w:r>
      <w:r w:rsidRPr="001412B7">
        <w:t>иметь</w:t>
      </w:r>
      <w:r w:rsidRPr="001412B7">
        <w:rPr>
          <w:spacing w:val="1"/>
        </w:rPr>
        <w:t xml:space="preserve"> </w:t>
      </w:r>
      <w:r w:rsidRPr="001412B7">
        <w:t>значение</w:t>
      </w:r>
      <w:r w:rsidRPr="001412B7">
        <w:rPr>
          <w:spacing w:val="1"/>
        </w:rPr>
        <w:t xml:space="preserve"> </w:t>
      </w:r>
      <w:r w:rsidRPr="001412B7">
        <w:t>в</w:t>
      </w:r>
      <w:r w:rsidRPr="001412B7">
        <w:rPr>
          <w:spacing w:val="1"/>
        </w:rPr>
        <w:t xml:space="preserve"> </w:t>
      </w:r>
      <w:r w:rsidRPr="001412B7">
        <w:t>выборе</w:t>
      </w:r>
      <w:r w:rsidRPr="001412B7">
        <w:rPr>
          <w:spacing w:val="1"/>
        </w:rPr>
        <w:t xml:space="preserve"> </w:t>
      </w:r>
      <w:r w:rsidRPr="001412B7">
        <w:t>ими</w:t>
      </w:r>
      <w:r w:rsidRPr="001412B7">
        <w:rPr>
          <w:spacing w:val="1"/>
        </w:rPr>
        <w:t xml:space="preserve"> </w:t>
      </w:r>
      <w:r w:rsidRPr="001412B7">
        <w:t>будущей</w:t>
      </w:r>
      <w:r w:rsidRPr="001412B7">
        <w:rPr>
          <w:spacing w:val="-57"/>
        </w:rPr>
        <w:t xml:space="preserve"> </w:t>
      </w:r>
      <w:r w:rsidRPr="001412B7">
        <w:t>профессии;</w:t>
      </w:r>
    </w:p>
    <w:p w:rsidR="001A5B40" w:rsidRPr="001412B7" w:rsidRDefault="001A5B40" w:rsidP="001A5B40">
      <w:pPr>
        <w:pStyle w:val="a3"/>
        <w:ind w:left="0" w:right="123" w:firstLine="851"/>
      </w:pPr>
      <w:r>
        <w:t xml:space="preserve">- </w:t>
      </w:r>
      <w:r w:rsidRPr="001412B7">
        <w:t xml:space="preserve">освоение </w:t>
      </w:r>
      <w:proofErr w:type="gramStart"/>
      <w:r w:rsidRPr="001412B7">
        <w:t>обучающимися</w:t>
      </w:r>
      <w:proofErr w:type="gramEnd"/>
      <w:r w:rsidRPr="001412B7">
        <w:t xml:space="preserve"> основ профессии в рамках различных курсов по выбору,</w:t>
      </w:r>
      <w:r w:rsidRPr="001412B7">
        <w:rPr>
          <w:spacing w:val="1"/>
        </w:rPr>
        <w:t xml:space="preserve"> </w:t>
      </w:r>
      <w:r w:rsidRPr="001412B7">
        <w:t>включенных</w:t>
      </w:r>
      <w:r w:rsidRPr="001412B7">
        <w:rPr>
          <w:spacing w:val="1"/>
        </w:rPr>
        <w:t xml:space="preserve"> </w:t>
      </w:r>
      <w:r w:rsidRPr="001412B7">
        <w:t>в</w:t>
      </w:r>
      <w:r w:rsidRPr="001412B7">
        <w:rPr>
          <w:spacing w:val="1"/>
        </w:rPr>
        <w:t xml:space="preserve"> </w:t>
      </w:r>
      <w:r w:rsidRPr="001412B7">
        <w:t>обязательную</w:t>
      </w:r>
      <w:r w:rsidRPr="001412B7">
        <w:rPr>
          <w:spacing w:val="1"/>
        </w:rPr>
        <w:t xml:space="preserve"> </w:t>
      </w:r>
      <w:r w:rsidRPr="001412B7">
        <w:t>часть</w:t>
      </w:r>
      <w:r w:rsidRPr="001412B7">
        <w:rPr>
          <w:spacing w:val="1"/>
        </w:rPr>
        <w:t xml:space="preserve"> </w:t>
      </w:r>
      <w:r w:rsidRPr="001412B7">
        <w:t>образовательной</w:t>
      </w:r>
      <w:r w:rsidRPr="001412B7">
        <w:rPr>
          <w:spacing w:val="1"/>
        </w:rPr>
        <w:t xml:space="preserve"> </w:t>
      </w:r>
      <w:r w:rsidRPr="001412B7">
        <w:t>программы</w:t>
      </w:r>
      <w:r w:rsidRPr="001412B7">
        <w:rPr>
          <w:spacing w:val="1"/>
        </w:rPr>
        <w:t xml:space="preserve"> </w:t>
      </w:r>
      <w:r w:rsidRPr="001412B7">
        <w:t>или</w:t>
      </w:r>
      <w:r w:rsidRPr="001412B7">
        <w:rPr>
          <w:spacing w:val="1"/>
        </w:rPr>
        <w:t xml:space="preserve"> </w:t>
      </w:r>
      <w:r w:rsidRPr="001412B7">
        <w:t>в</w:t>
      </w:r>
      <w:r w:rsidRPr="001412B7">
        <w:rPr>
          <w:spacing w:val="1"/>
        </w:rPr>
        <w:t xml:space="preserve"> </w:t>
      </w:r>
      <w:r w:rsidRPr="001412B7">
        <w:t>рамках</w:t>
      </w:r>
      <w:r w:rsidRPr="001412B7">
        <w:rPr>
          <w:spacing w:val="1"/>
        </w:rPr>
        <w:t xml:space="preserve"> </w:t>
      </w:r>
      <w:r w:rsidRPr="001412B7">
        <w:t>дополнительного</w:t>
      </w:r>
      <w:r w:rsidRPr="001412B7">
        <w:rPr>
          <w:spacing w:val="-4"/>
        </w:rPr>
        <w:t xml:space="preserve"> </w:t>
      </w:r>
      <w:r>
        <w:t>образования.</w:t>
      </w:r>
    </w:p>
    <w:p w:rsidR="001A5B40" w:rsidRDefault="001A5B40" w:rsidP="001A5B40">
      <w:pPr>
        <w:pStyle w:val="3"/>
        <w:spacing w:before="0"/>
        <w:ind w:firstLine="851"/>
        <w:rPr>
          <w:rFonts w:ascii="Times New Roman" w:hAnsi="Times New Roman"/>
          <w:sz w:val="24"/>
          <w:szCs w:val="24"/>
        </w:rPr>
      </w:pPr>
    </w:p>
    <w:p w:rsidR="001A5B40" w:rsidRPr="00A370BF"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Вариативные</w:t>
      </w:r>
      <w:r w:rsidRPr="001412B7">
        <w:rPr>
          <w:rFonts w:ascii="Times New Roman" w:hAnsi="Times New Roman"/>
          <w:spacing w:val="-8"/>
          <w:sz w:val="24"/>
          <w:szCs w:val="24"/>
        </w:rPr>
        <w:t xml:space="preserve"> </w:t>
      </w:r>
      <w:r w:rsidRPr="001412B7">
        <w:rPr>
          <w:rFonts w:ascii="Times New Roman" w:hAnsi="Times New Roman"/>
          <w:sz w:val="24"/>
          <w:szCs w:val="24"/>
        </w:rPr>
        <w:t>мо</w:t>
      </w:r>
      <w:r>
        <w:rPr>
          <w:rFonts w:ascii="Times New Roman" w:hAnsi="Times New Roman"/>
          <w:sz w:val="24"/>
          <w:szCs w:val="24"/>
        </w:rPr>
        <w:t>дули.</w:t>
      </w:r>
    </w:p>
    <w:p w:rsidR="001A5B40" w:rsidRPr="00A370BF" w:rsidRDefault="001A5B40" w:rsidP="001A5B40">
      <w:pPr>
        <w:spacing w:after="0" w:line="240" w:lineRule="auto"/>
        <w:ind w:firstLine="851"/>
        <w:jc w:val="both"/>
        <w:rPr>
          <w:rFonts w:ascii="Times New Roman" w:hAnsi="Times New Roman" w:cs="Times New Roman"/>
          <w:b/>
          <w:sz w:val="24"/>
          <w:szCs w:val="24"/>
        </w:rPr>
      </w:pPr>
      <w:bookmarkStart w:id="24" w:name="Модуль_«Детские_общественные_объединения"/>
      <w:bookmarkEnd w:id="24"/>
      <w:r w:rsidRPr="001412B7">
        <w:rPr>
          <w:rFonts w:ascii="Times New Roman" w:hAnsi="Times New Roman" w:cs="Times New Roman"/>
          <w:b/>
          <w:sz w:val="24"/>
          <w:szCs w:val="24"/>
        </w:rPr>
        <w:t>Модуль</w:t>
      </w:r>
      <w:r w:rsidRPr="001412B7">
        <w:rPr>
          <w:rFonts w:ascii="Times New Roman" w:hAnsi="Times New Roman" w:cs="Times New Roman"/>
          <w:b/>
          <w:spacing w:val="-4"/>
          <w:sz w:val="24"/>
          <w:szCs w:val="24"/>
        </w:rPr>
        <w:t xml:space="preserve"> </w:t>
      </w:r>
      <w:r w:rsidRPr="00A370BF">
        <w:rPr>
          <w:rFonts w:ascii="Times New Roman" w:hAnsi="Times New Roman" w:cs="Times New Roman"/>
          <w:b/>
          <w:sz w:val="24"/>
          <w:szCs w:val="24"/>
        </w:rPr>
        <w:t>«Детские</w:t>
      </w:r>
      <w:r w:rsidRPr="00A370BF">
        <w:rPr>
          <w:rFonts w:ascii="Times New Roman" w:hAnsi="Times New Roman" w:cs="Times New Roman"/>
          <w:b/>
          <w:spacing w:val="-3"/>
          <w:sz w:val="24"/>
          <w:szCs w:val="24"/>
        </w:rPr>
        <w:t xml:space="preserve"> </w:t>
      </w:r>
      <w:r w:rsidRPr="00A370BF">
        <w:rPr>
          <w:rFonts w:ascii="Times New Roman" w:hAnsi="Times New Roman" w:cs="Times New Roman"/>
          <w:b/>
          <w:sz w:val="24"/>
          <w:szCs w:val="24"/>
        </w:rPr>
        <w:t>общественные объединения»</w:t>
      </w:r>
    </w:p>
    <w:p w:rsidR="001A5B40" w:rsidRPr="001412B7" w:rsidRDefault="001A5B40" w:rsidP="001A5B40">
      <w:pPr>
        <w:pStyle w:val="a3"/>
        <w:ind w:left="0" w:right="116" w:firstLine="851"/>
      </w:pPr>
      <w:r w:rsidRPr="001412B7">
        <w:t>Действующие на базе школы детские общественные объединение – это добровольные,</w:t>
      </w:r>
      <w:r w:rsidRPr="001412B7">
        <w:rPr>
          <w:spacing w:val="1"/>
        </w:rPr>
        <w:t xml:space="preserve"> </w:t>
      </w:r>
      <w:r w:rsidRPr="001412B7">
        <w:t>самоуправляемые,</w:t>
      </w:r>
      <w:r w:rsidRPr="001412B7">
        <w:rPr>
          <w:spacing w:val="1"/>
        </w:rPr>
        <w:t xml:space="preserve"> </w:t>
      </w:r>
      <w:r w:rsidRPr="001412B7">
        <w:t>некоммерческие</w:t>
      </w:r>
      <w:r w:rsidRPr="001412B7">
        <w:rPr>
          <w:spacing w:val="1"/>
        </w:rPr>
        <w:t xml:space="preserve"> </w:t>
      </w:r>
      <w:r w:rsidRPr="001412B7">
        <w:t>формирования,</w:t>
      </w:r>
      <w:r w:rsidRPr="001412B7">
        <w:rPr>
          <w:spacing w:val="1"/>
        </w:rPr>
        <w:t xml:space="preserve"> </w:t>
      </w:r>
      <w:r w:rsidRPr="001412B7">
        <w:t>созданные</w:t>
      </w:r>
      <w:r w:rsidRPr="001412B7">
        <w:rPr>
          <w:spacing w:val="1"/>
        </w:rPr>
        <w:t xml:space="preserve"> </w:t>
      </w:r>
      <w:r w:rsidRPr="001412B7">
        <w:t>по</w:t>
      </w:r>
      <w:r w:rsidRPr="001412B7">
        <w:rPr>
          <w:spacing w:val="1"/>
        </w:rPr>
        <w:t xml:space="preserve"> </w:t>
      </w:r>
      <w:r w:rsidRPr="001412B7">
        <w:t>инициативе</w:t>
      </w:r>
      <w:r w:rsidRPr="001412B7">
        <w:rPr>
          <w:spacing w:val="1"/>
        </w:rPr>
        <w:t xml:space="preserve"> </w:t>
      </w:r>
      <w:r w:rsidRPr="001412B7">
        <w:t>детей</w:t>
      </w:r>
      <w:r w:rsidRPr="001412B7">
        <w:rPr>
          <w:spacing w:val="1"/>
        </w:rPr>
        <w:t xml:space="preserve"> </w:t>
      </w:r>
      <w:r w:rsidRPr="001412B7">
        <w:t>и</w:t>
      </w:r>
      <w:r w:rsidRPr="001412B7">
        <w:rPr>
          <w:spacing w:val="1"/>
        </w:rPr>
        <w:t xml:space="preserve"> </w:t>
      </w:r>
      <w:r w:rsidRPr="001412B7">
        <w:t>взрослых,</w:t>
      </w:r>
      <w:r w:rsidRPr="001412B7">
        <w:rPr>
          <w:spacing w:val="1"/>
        </w:rPr>
        <w:t xml:space="preserve"> </w:t>
      </w:r>
      <w:r w:rsidRPr="001412B7">
        <w:t>объединившихся</w:t>
      </w:r>
      <w:r w:rsidRPr="001412B7">
        <w:rPr>
          <w:spacing w:val="1"/>
        </w:rPr>
        <w:t xml:space="preserve"> </w:t>
      </w:r>
      <w:r w:rsidRPr="001412B7">
        <w:t>на основе общности</w:t>
      </w:r>
      <w:r w:rsidRPr="001412B7">
        <w:rPr>
          <w:spacing w:val="1"/>
        </w:rPr>
        <w:t xml:space="preserve"> </w:t>
      </w:r>
      <w:r w:rsidRPr="001412B7">
        <w:t>интересов</w:t>
      </w:r>
      <w:r w:rsidRPr="001412B7">
        <w:rPr>
          <w:spacing w:val="1"/>
        </w:rPr>
        <w:t xml:space="preserve"> </w:t>
      </w:r>
      <w:r w:rsidRPr="001412B7">
        <w:t>для</w:t>
      </w:r>
      <w:r w:rsidRPr="001412B7">
        <w:rPr>
          <w:spacing w:val="1"/>
        </w:rPr>
        <w:t xml:space="preserve"> </w:t>
      </w:r>
      <w:r w:rsidRPr="001412B7">
        <w:t>реализации общих целей,</w:t>
      </w:r>
      <w:r w:rsidRPr="001412B7">
        <w:rPr>
          <w:spacing w:val="1"/>
        </w:rPr>
        <w:t xml:space="preserve"> </w:t>
      </w:r>
      <w:r w:rsidRPr="001412B7">
        <w:t>указанных</w:t>
      </w:r>
      <w:r w:rsidRPr="001412B7">
        <w:rPr>
          <w:spacing w:val="1"/>
        </w:rPr>
        <w:t xml:space="preserve"> </w:t>
      </w:r>
      <w:r w:rsidRPr="001412B7">
        <w:t>в</w:t>
      </w:r>
      <w:r w:rsidRPr="001412B7">
        <w:rPr>
          <w:spacing w:val="1"/>
        </w:rPr>
        <w:t xml:space="preserve"> </w:t>
      </w:r>
      <w:r w:rsidRPr="001412B7">
        <w:t>уставе</w:t>
      </w:r>
      <w:r w:rsidRPr="001412B7">
        <w:rPr>
          <w:spacing w:val="1"/>
        </w:rPr>
        <w:t xml:space="preserve"> </w:t>
      </w:r>
      <w:r w:rsidRPr="001412B7">
        <w:t>общественного</w:t>
      </w:r>
      <w:r w:rsidRPr="001412B7">
        <w:rPr>
          <w:spacing w:val="1"/>
        </w:rPr>
        <w:t xml:space="preserve"> </w:t>
      </w:r>
      <w:r w:rsidRPr="001412B7">
        <w:t>объединения.</w:t>
      </w:r>
      <w:r w:rsidRPr="001412B7">
        <w:rPr>
          <w:spacing w:val="1"/>
        </w:rPr>
        <w:t xml:space="preserve"> </w:t>
      </w:r>
      <w:r w:rsidRPr="001412B7">
        <w:t>Его</w:t>
      </w:r>
      <w:r w:rsidRPr="001412B7">
        <w:rPr>
          <w:spacing w:val="1"/>
        </w:rPr>
        <w:t xml:space="preserve"> </w:t>
      </w:r>
      <w:r w:rsidRPr="001412B7">
        <w:t>правовой</w:t>
      </w:r>
      <w:r w:rsidRPr="001412B7">
        <w:rPr>
          <w:spacing w:val="1"/>
        </w:rPr>
        <w:t xml:space="preserve"> </w:t>
      </w:r>
      <w:r w:rsidRPr="001412B7">
        <w:t>основой</w:t>
      </w:r>
      <w:r w:rsidRPr="001412B7">
        <w:rPr>
          <w:spacing w:val="1"/>
        </w:rPr>
        <w:t xml:space="preserve"> </w:t>
      </w:r>
      <w:r w:rsidRPr="001412B7">
        <w:t>является</w:t>
      </w:r>
      <w:r w:rsidRPr="001412B7">
        <w:rPr>
          <w:spacing w:val="1"/>
        </w:rPr>
        <w:t xml:space="preserve"> </w:t>
      </w:r>
      <w:r w:rsidRPr="001412B7">
        <w:t>ФЗ</w:t>
      </w:r>
      <w:r w:rsidRPr="001412B7">
        <w:rPr>
          <w:spacing w:val="1"/>
        </w:rPr>
        <w:t xml:space="preserve"> </w:t>
      </w:r>
      <w:r w:rsidRPr="001412B7">
        <w:t>от</w:t>
      </w:r>
      <w:r w:rsidRPr="001412B7">
        <w:rPr>
          <w:spacing w:val="1"/>
        </w:rPr>
        <w:t xml:space="preserve"> </w:t>
      </w:r>
      <w:r w:rsidRPr="001412B7">
        <w:t>19.05.1995</w:t>
      </w:r>
      <w:r w:rsidRPr="001412B7">
        <w:rPr>
          <w:spacing w:val="1"/>
        </w:rPr>
        <w:t xml:space="preserve"> </w:t>
      </w:r>
      <w:r w:rsidRPr="001412B7">
        <w:t>N</w:t>
      </w:r>
      <w:r w:rsidRPr="001412B7">
        <w:rPr>
          <w:spacing w:val="1"/>
        </w:rPr>
        <w:t xml:space="preserve"> </w:t>
      </w:r>
      <w:r w:rsidRPr="001412B7">
        <w:t>82-ФЗ</w:t>
      </w:r>
      <w:r w:rsidRPr="001412B7">
        <w:rPr>
          <w:spacing w:val="1"/>
        </w:rPr>
        <w:t xml:space="preserve"> </w:t>
      </w:r>
      <w:r w:rsidRPr="001412B7">
        <w:t>(ред.</w:t>
      </w:r>
      <w:r w:rsidRPr="001412B7">
        <w:rPr>
          <w:spacing w:val="1"/>
        </w:rPr>
        <w:t xml:space="preserve"> </w:t>
      </w:r>
      <w:r w:rsidRPr="001412B7">
        <w:t>от</w:t>
      </w:r>
      <w:r w:rsidRPr="001412B7">
        <w:rPr>
          <w:spacing w:val="1"/>
        </w:rPr>
        <w:t xml:space="preserve"> </w:t>
      </w:r>
      <w:r w:rsidRPr="001412B7">
        <w:t>20.12.2017)</w:t>
      </w:r>
      <w:r w:rsidRPr="001412B7">
        <w:rPr>
          <w:spacing w:val="1"/>
        </w:rPr>
        <w:t xml:space="preserve"> </w:t>
      </w:r>
      <w:r w:rsidRPr="001412B7">
        <w:t>"Об</w:t>
      </w:r>
      <w:r w:rsidRPr="001412B7">
        <w:rPr>
          <w:spacing w:val="1"/>
        </w:rPr>
        <w:t xml:space="preserve"> </w:t>
      </w:r>
      <w:r w:rsidRPr="001412B7">
        <w:t>общественных</w:t>
      </w:r>
      <w:r w:rsidRPr="001412B7">
        <w:rPr>
          <w:spacing w:val="1"/>
        </w:rPr>
        <w:t xml:space="preserve"> </w:t>
      </w:r>
      <w:r w:rsidRPr="001412B7">
        <w:t>объединениях"</w:t>
      </w:r>
      <w:r w:rsidRPr="001412B7">
        <w:rPr>
          <w:spacing w:val="1"/>
        </w:rPr>
        <w:t xml:space="preserve"> </w:t>
      </w:r>
      <w:r w:rsidRPr="001412B7">
        <w:t>(ст.</w:t>
      </w:r>
      <w:r w:rsidRPr="001412B7">
        <w:rPr>
          <w:spacing w:val="1"/>
        </w:rPr>
        <w:t xml:space="preserve"> </w:t>
      </w:r>
      <w:r w:rsidRPr="001412B7">
        <w:t>5).</w:t>
      </w:r>
      <w:r w:rsidRPr="001412B7">
        <w:rPr>
          <w:spacing w:val="1"/>
        </w:rPr>
        <w:t xml:space="preserve"> </w:t>
      </w:r>
      <w:r w:rsidRPr="001412B7">
        <w:t>Указ</w:t>
      </w:r>
      <w:r w:rsidRPr="001412B7">
        <w:rPr>
          <w:spacing w:val="1"/>
        </w:rPr>
        <w:t xml:space="preserve"> </w:t>
      </w:r>
      <w:r w:rsidRPr="001412B7">
        <w:t>Президента</w:t>
      </w:r>
      <w:r w:rsidRPr="001412B7">
        <w:rPr>
          <w:spacing w:val="1"/>
        </w:rPr>
        <w:t xml:space="preserve"> </w:t>
      </w:r>
      <w:r w:rsidRPr="001412B7">
        <w:t>Российской</w:t>
      </w:r>
      <w:r w:rsidRPr="001412B7">
        <w:rPr>
          <w:spacing w:val="1"/>
        </w:rPr>
        <w:t xml:space="preserve"> </w:t>
      </w:r>
      <w:r w:rsidRPr="001412B7">
        <w:t>Федерации</w:t>
      </w:r>
      <w:r w:rsidRPr="001412B7">
        <w:rPr>
          <w:spacing w:val="1"/>
        </w:rPr>
        <w:t xml:space="preserve"> </w:t>
      </w:r>
      <w:r w:rsidRPr="001412B7">
        <w:t>от</w:t>
      </w:r>
      <w:r w:rsidRPr="001412B7">
        <w:rPr>
          <w:spacing w:val="1"/>
        </w:rPr>
        <w:t xml:space="preserve"> </w:t>
      </w:r>
      <w:r w:rsidRPr="001412B7">
        <w:t>29</w:t>
      </w:r>
      <w:r w:rsidRPr="001412B7">
        <w:rPr>
          <w:spacing w:val="1"/>
        </w:rPr>
        <w:t xml:space="preserve"> </w:t>
      </w:r>
      <w:r w:rsidRPr="001412B7">
        <w:t>октября</w:t>
      </w:r>
      <w:r w:rsidRPr="001412B7">
        <w:rPr>
          <w:spacing w:val="1"/>
        </w:rPr>
        <w:t xml:space="preserve"> </w:t>
      </w:r>
      <w:r w:rsidRPr="001412B7">
        <w:t>2015</w:t>
      </w:r>
      <w:r w:rsidRPr="001412B7">
        <w:rPr>
          <w:spacing w:val="1"/>
        </w:rPr>
        <w:t xml:space="preserve"> </w:t>
      </w:r>
      <w:r w:rsidRPr="001412B7">
        <w:t>года</w:t>
      </w:r>
      <w:r w:rsidRPr="001412B7">
        <w:rPr>
          <w:spacing w:val="1"/>
        </w:rPr>
        <w:t xml:space="preserve"> </w:t>
      </w:r>
      <w:r w:rsidRPr="001412B7">
        <w:t>№</w:t>
      </w:r>
      <w:r w:rsidRPr="001412B7">
        <w:rPr>
          <w:spacing w:val="1"/>
        </w:rPr>
        <w:t xml:space="preserve"> </w:t>
      </w:r>
      <w:r w:rsidRPr="001412B7">
        <w:t>536</w:t>
      </w:r>
      <w:r w:rsidRPr="001412B7">
        <w:rPr>
          <w:spacing w:val="1"/>
        </w:rPr>
        <w:t xml:space="preserve"> </w:t>
      </w:r>
      <w:r w:rsidRPr="001412B7">
        <w:t>«О</w:t>
      </w:r>
      <w:r w:rsidRPr="001412B7">
        <w:rPr>
          <w:spacing w:val="1"/>
        </w:rPr>
        <w:t xml:space="preserve"> </w:t>
      </w:r>
      <w:r w:rsidRPr="001412B7">
        <w:t>создании</w:t>
      </w:r>
      <w:r w:rsidRPr="001412B7">
        <w:rPr>
          <w:spacing w:val="1"/>
        </w:rPr>
        <w:t xml:space="preserve"> </w:t>
      </w:r>
      <w:r w:rsidRPr="001412B7">
        <w:t>Общероссийской</w:t>
      </w:r>
      <w:r w:rsidRPr="001412B7">
        <w:rPr>
          <w:spacing w:val="19"/>
        </w:rPr>
        <w:t xml:space="preserve"> </w:t>
      </w:r>
      <w:r w:rsidRPr="001412B7">
        <w:t>общественно-государственной</w:t>
      </w:r>
      <w:r w:rsidRPr="001412B7">
        <w:rPr>
          <w:spacing w:val="24"/>
        </w:rPr>
        <w:t xml:space="preserve"> </w:t>
      </w:r>
      <w:r w:rsidRPr="001412B7">
        <w:t>детско-юношеской</w:t>
      </w:r>
      <w:r w:rsidRPr="001412B7">
        <w:rPr>
          <w:spacing w:val="19"/>
        </w:rPr>
        <w:t xml:space="preserve"> </w:t>
      </w:r>
      <w:r>
        <w:t xml:space="preserve">организации </w:t>
      </w:r>
      <w:r w:rsidRPr="001412B7">
        <w:t>«Российское</w:t>
      </w:r>
      <w:r w:rsidRPr="001412B7">
        <w:rPr>
          <w:spacing w:val="-6"/>
        </w:rPr>
        <w:t xml:space="preserve"> </w:t>
      </w:r>
      <w:r w:rsidRPr="001412B7">
        <w:t>движение</w:t>
      </w:r>
      <w:r w:rsidRPr="001412B7">
        <w:rPr>
          <w:spacing w:val="-9"/>
        </w:rPr>
        <w:t xml:space="preserve"> </w:t>
      </w:r>
      <w:r w:rsidRPr="001412B7">
        <w:t>школьников».</w:t>
      </w:r>
    </w:p>
    <w:p w:rsidR="001A5B40" w:rsidRPr="001412B7" w:rsidRDefault="001A5B40" w:rsidP="001A5B40">
      <w:pPr>
        <w:pStyle w:val="a3"/>
        <w:ind w:left="0" w:firstLine="851"/>
      </w:pPr>
      <w:r w:rsidRPr="001412B7">
        <w:t>Воспитание</w:t>
      </w:r>
      <w:r w:rsidRPr="001412B7">
        <w:rPr>
          <w:spacing w:val="-7"/>
        </w:rPr>
        <w:t xml:space="preserve"> </w:t>
      </w:r>
      <w:r w:rsidRPr="001412B7">
        <w:t>в</w:t>
      </w:r>
      <w:r w:rsidRPr="001412B7">
        <w:rPr>
          <w:spacing w:val="-3"/>
        </w:rPr>
        <w:t xml:space="preserve"> </w:t>
      </w:r>
      <w:r w:rsidRPr="001412B7">
        <w:t>детских</w:t>
      </w:r>
      <w:r w:rsidRPr="001412B7">
        <w:rPr>
          <w:spacing w:val="-5"/>
        </w:rPr>
        <w:t xml:space="preserve"> </w:t>
      </w:r>
      <w:r w:rsidRPr="001412B7">
        <w:t>общественных</w:t>
      </w:r>
      <w:r w:rsidRPr="001412B7">
        <w:rPr>
          <w:spacing w:val="-10"/>
        </w:rPr>
        <w:t xml:space="preserve"> </w:t>
      </w:r>
      <w:r w:rsidRPr="001412B7">
        <w:t>объединениях</w:t>
      </w:r>
      <w:r w:rsidRPr="001412B7">
        <w:rPr>
          <w:spacing w:val="-5"/>
        </w:rPr>
        <w:t xml:space="preserve"> </w:t>
      </w:r>
      <w:r w:rsidRPr="001412B7">
        <w:t>осуществляется</w:t>
      </w:r>
      <w:r w:rsidRPr="001412B7">
        <w:rPr>
          <w:spacing w:val="-1"/>
        </w:rPr>
        <w:t xml:space="preserve"> </w:t>
      </w:r>
      <w:proofErr w:type="gramStart"/>
      <w:r w:rsidRPr="001412B7">
        <w:t>через</w:t>
      </w:r>
      <w:proofErr w:type="gramEnd"/>
      <w:r w:rsidRPr="001412B7">
        <w:t>:</w:t>
      </w:r>
    </w:p>
    <w:p w:rsidR="001A5B40" w:rsidRPr="001412B7" w:rsidRDefault="001A5B40" w:rsidP="000D41A3">
      <w:pPr>
        <w:pStyle w:val="af5"/>
        <w:numPr>
          <w:ilvl w:val="0"/>
          <w:numId w:val="36"/>
        </w:numPr>
        <w:tabs>
          <w:tab w:val="left" w:pos="1186"/>
        </w:tabs>
        <w:ind w:left="0" w:right="112" w:firstLine="851"/>
        <w:rPr>
          <w:sz w:val="24"/>
          <w:szCs w:val="24"/>
        </w:rPr>
      </w:pPr>
      <w:r w:rsidRPr="001412B7">
        <w:rPr>
          <w:sz w:val="24"/>
          <w:szCs w:val="24"/>
        </w:rPr>
        <w:t xml:space="preserve">утверждение и последовательную реализацию в детском общественном </w:t>
      </w:r>
      <w:r w:rsidRPr="001412B7">
        <w:rPr>
          <w:sz w:val="24"/>
          <w:szCs w:val="24"/>
        </w:rPr>
        <w:lastRenderedPageBreak/>
        <w:t>объединении</w:t>
      </w:r>
      <w:r w:rsidRPr="001412B7">
        <w:rPr>
          <w:spacing w:val="1"/>
          <w:sz w:val="24"/>
          <w:szCs w:val="24"/>
        </w:rPr>
        <w:t xml:space="preserve"> </w:t>
      </w:r>
      <w:r w:rsidRPr="001412B7">
        <w:rPr>
          <w:sz w:val="24"/>
          <w:szCs w:val="24"/>
        </w:rPr>
        <w:t>демократических</w:t>
      </w:r>
      <w:r w:rsidRPr="001412B7">
        <w:rPr>
          <w:spacing w:val="1"/>
          <w:sz w:val="24"/>
          <w:szCs w:val="24"/>
        </w:rPr>
        <w:t xml:space="preserve"> </w:t>
      </w:r>
      <w:r w:rsidRPr="001412B7">
        <w:rPr>
          <w:sz w:val="24"/>
          <w:szCs w:val="24"/>
        </w:rPr>
        <w:t>процедур</w:t>
      </w:r>
      <w:r w:rsidRPr="001412B7">
        <w:rPr>
          <w:spacing w:val="1"/>
          <w:sz w:val="24"/>
          <w:szCs w:val="24"/>
        </w:rPr>
        <w:t xml:space="preserve"> </w:t>
      </w:r>
      <w:r w:rsidRPr="001412B7">
        <w:rPr>
          <w:sz w:val="24"/>
          <w:szCs w:val="24"/>
        </w:rPr>
        <w:t>(выборы</w:t>
      </w:r>
      <w:r w:rsidRPr="001412B7">
        <w:rPr>
          <w:spacing w:val="1"/>
          <w:sz w:val="24"/>
          <w:szCs w:val="24"/>
        </w:rPr>
        <w:t xml:space="preserve"> </w:t>
      </w:r>
      <w:r w:rsidRPr="001412B7">
        <w:rPr>
          <w:sz w:val="24"/>
          <w:szCs w:val="24"/>
        </w:rPr>
        <w:t>руководящих</w:t>
      </w:r>
      <w:r w:rsidRPr="001412B7">
        <w:rPr>
          <w:spacing w:val="1"/>
          <w:sz w:val="24"/>
          <w:szCs w:val="24"/>
        </w:rPr>
        <w:t xml:space="preserve"> </w:t>
      </w:r>
      <w:r w:rsidRPr="001412B7">
        <w:rPr>
          <w:sz w:val="24"/>
          <w:szCs w:val="24"/>
        </w:rPr>
        <w:t>органов</w:t>
      </w:r>
      <w:r w:rsidRPr="001412B7">
        <w:rPr>
          <w:spacing w:val="1"/>
          <w:sz w:val="24"/>
          <w:szCs w:val="24"/>
        </w:rPr>
        <w:t xml:space="preserve"> </w:t>
      </w:r>
      <w:r w:rsidRPr="001412B7">
        <w:rPr>
          <w:sz w:val="24"/>
          <w:szCs w:val="24"/>
        </w:rPr>
        <w:t>объединения,</w:t>
      </w:r>
      <w:r w:rsidRPr="001412B7">
        <w:rPr>
          <w:spacing w:val="1"/>
          <w:sz w:val="24"/>
          <w:szCs w:val="24"/>
        </w:rPr>
        <w:t xml:space="preserve"> </w:t>
      </w:r>
      <w:r w:rsidRPr="001412B7">
        <w:rPr>
          <w:sz w:val="24"/>
          <w:szCs w:val="24"/>
        </w:rPr>
        <w:t>подотчетность</w:t>
      </w:r>
      <w:r w:rsidRPr="001412B7">
        <w:rPr>
          <w:spacing w:val="1"/>
          <w:sz w:val="24"/>
          <w:szCs w:val="24"/>
        </w:rPr>
        <w:t xml:space="preserve"> </w:t>
      </w:r>
      <w:r w:rsidRPr="001412B7">
        <w:rPr>
          <w:sz w:val="24"/>
          <w:szCs w:val="24"/>
        </w:rPr>
        <w:t>выборных органов общему сбору объединения; ротация состава выборных органов и т.п.),</w:t>
      </w:r>
      <w:r w:rsidRPr="001412B7">
        <w:rPr>
          <w:spacing w:val="1"/>
          <w:sz w:val="24"/>
          <w:szCs w:val="24"/>
        </w:rPr>
        <w:t xml:space="preserve"> </w:t>
      </w:r>
      <w:r w:rsidRPr="001412B7">
        <w:rPr>
          <w:sz w:val="24"/>
          <w:szCs w:val="24"/>
        </w:rPr>
        <w:t>дающих</w:t>
      </w:r>
      <w:r w:rsidRPr="001412B7">
        <w:rPr>
          <w:spacing w:val="-6"/>
          <w:sz w:val="24"/>
          <w:szCs w:val="24"/>
        </w:rPr>
        <w:t xml:space="preserve"> </w:t>
      </w:r>
      <w:r w:rsidRPr="001412B7">
        <w:rPr>
          <w:sz w:val="24"/>
          <w:szCs w:val="24"/>
        </w:rPr>
        <w:t>ребенку</w:t>
      </w:r>
      <w:r w:rsidRPr="001412B7">
        <w:rPr>
          <w:spacing w:val="-11"/>
          <w:sz w:val="24"/>
          <w:szCs w:val="24"/>
        </w:rPr>
        <w:t xml:space="preserve"> </w:t>
      </w:r>
      <w:r w:rsidRPr="001412B7">
        <w:rPr>
          <w:sz w:val="24"/>
          <w:szCs w:val="24"/>
        </w:rPr>
        <w:t>возможность</w:t>
      </w:r>
      <w:r w:rsidRPr="001412B7">
        <w:rPr>
          <w:spacing w:val="-4"/>
          <w:sz w:val="24"/>
          <w:szCs w:val="24"/>
        </w:rPr>
        <w:t xml:space="preserve"> </w:t>
      </w:r>
      <w:r w:rsidRPr="001412B7">
        <w:rPr>
          <w:sz w:val="24"/>
          <w:szCs w:val="24"/>
        </w:rPr>
        <w:t>получить</w:t>
      </w:r>
      <w:r w:rsidRPr="001412B7">
        <w:rPr>
          <w:spacing w:val="-1"/>
          <w:sz w:val="24"/>
          <w:szCs w:val="24"/>
        </w:rPr>
        <w:t xml:space="preserve"> </w:t>
      </w:r>
      <w:r w:rsidRPr="001412B7">
        <w:rPr>
          <w:sz w:val="24"/>
          <w:szCs w:val="24"/>
        </w:rPr>
        <w:t>социально</w:t>
      </w:r>
      <w:r w:rsidRPr="001412B7">
        <w:rPr>
          <w:spacing w:val="-1"/>
          <w:sz w:val="24"/>
          <w:szCs w:val="24"/>
        </w:rPr>
        <w:t xml:space="preserve"> </w:t>
      </w:r>
      <w:r w:rsidRPr="001412B7">
        <w:rPr>
          <w:sz w:val="24"/>
          <w:szCs w:val="24"/>
        </w:rPr>
        <w:t>значимый</w:t>
      </w:r>
      <w:r w:rsidRPr="001412B7">
        <w:rPr>
          <w:spacing w:val="-10"/>
          <w:sz w:val="24"/>
          <w:szCs w:val="24"/>
        </w:rPr>
        <w:t xml:space="preserve"> </w:t>
      </w:r>
      <w:r w:rsidRPr="001412B7">
        <w:rPr>
          <w:sz w:val="24"/>
          <w:szCs w:val="24"/>
        </w:rPr>
        <w:t>опыт</w:t>
      </w:r>
      <w:r w:rsidRPr="001412B7">
        <w:rPr>
          <w:spacing w:val="-5"/>
          <w:sz w:val="24"/>
          <w:szCs w:val="24"/>
        </w:rPr>
        <w:t xml:space="preserve"> </w:t>
      </w:r>
      <w:r w:rsidRPr="001412B7">
        <w:rPr>
          <w:sz w:val="24"/>
          <w:szCs w:val="24"/>
        </w:rPr>
        <w:t>гражданского</w:t>
      </w:r>
      <w:r w:rsidRPr="001412B7">
        <w:rPr>
          <w:spacing w:val="3"/>
          <w:sz w:val="24"/>
          <w:szCs w:val="24"/>
        </w:rPr>
        <w:t xml:space="preserve"> </w:t>
      </w:r>
      <w:r w:rsidRPr="001412B7">
        <w:rPr>
          <w:sz w:val="24"/>
          <w:szCs w:val="24"/>
        </w:rPr>
        <w:t>поведения;</w:t>
      </w:r>
    </w:p>
    <w:p w:rsidR="001A5B40" w:rsidRPr="00A370BF" w:rsidRDefault="001A5B40" w:rsidP="000D41A3">
      <w:pPr>
        <w:pStyle w:val="af5"/>
        <w:numPr>
          <w:ilvl w:val="0"/>
          <w:numId w:val="36"/>
        </w:numPr>
        <w:tabs>
          <w:tab w:val="left" w:pos="1364"/>
        </w:tabs>
        <w:ind w:left="0" w:right="115" w:firstLine="851"/>
        <w:rPr>
          <w:sz w:val="24"/>
          <w:szCs w:val="24"/>
        </w:rPr>
      </w:pPr>
      <w:r w:rsidRPr="001412B7">
        <w:rPr>
          <w:sz w:val="24"/>
          <w:szCs w:val="24"/>
        </w:rPr>
        <w:t>организацию</w:t>
      </w:r>
      <w:r w:rsidRPr="001412B7">
        <w:rPr>
          <w:spacing w:val="1"/>
          <w:sz w:val="24"/>
          <w:szCs w:val="24"/>
        </w:rPr>
        <w:t xml:space="preserve"> </w:t>
      </w:r>
      <w:r w:rsidRPr="001412B7">
        <w:rPr>
          <w:sz w:val="24"/>
          <w:szCs w:val="24"/>
        </w:rPr>
        <w:t>общественно</w:t>
      </w:r>
      <w:r w:rsidRPr="001412B7">
        <w:rPr>
          <w:spacing w:val="1"/>
          <w:sz w:val="24"/>
          <w:szCs w:val="24"/>
        </w:rPr>
        <w:t xml:space="preserve"> </w:t>
      </w:r>
      <w:r w:rsidRPr="001412B7">
        <w:rPr>
          <w:sz w:val="24"/>
          <w:szCs w:val="24"/>
        </w:rPr>
        <w:t>полезных</w:t>
      </w:r>
      <w:r w:rsidRPr="001412B7">
        <w:rPr>
          <w:spacing w:val="1"/>
          <w:sz w:val="24"/>
          <w:szCs w:val="24"/>
        </w:rPr>
        <w:t xml:space="preserve"> </w:t>
      </w:r>
      <w:r w:rsidRPr="001412B7">
        <w:rPr>
          <w:sz w:val="24"/>
          <w:szCs w:val="24"/>
        </w:rPr>
        <w:t>дел,</w:t>
      </w:r>
      <w:r w:rsidRPr="001412B7">
        <w:rPr>
          <w:spacing w:val="1"/>
          <w:sz w:val="24"/>
          <w:szCs w:val="24"/>
        </w:rPr>
        <w:t xml:space="preserve"> </w:t>
      </w:r>
      <w:r w:rsidRPr="001412B7">
        <w:rPr>
          <w:sz w:val="24"/>
          <w:szCs w:val="24"/>
        </w:rPr>
        <w:t>дающих</w:t>
      </w:r>
      <w:r w:rsidRPr="001412B7">
        <w:rPr>
          <w:spacing w:val="1"/>
          <w:sz w:val="24"/>
          <w:szCs w:val="24"/>
        </w:rPr>
        <w:t xml:space="preserve"> </w:t>
      </w:r>
      <w:r w:rsidRPr="001412B7">
        <w:rPr>
          <w:sz w:val="24"/>
          <w:szCs w:val="24"/>
        </w:rPr>
        <w:t>детям</w:t>
      </w:r>
      <w:r w:rsidRPr="001412B7">
        <w:rPr>
          <w:spacing w:val="1"/>
          <w:sz w:val="24"/>
          <w:szCs w:val="24"/>
        </w:rPr>
        <w:t xml:space="preserve"> </w:t>
      </w:r>
      <w:r w:rsidRPr="001412B7">
        <w:rPr>
          <w:sz w:val="24"/>
          <w:szCs w:val="24"/>
        </w:rPr>
        <w:t>возможность</w:t>
      </w:r>
      <w:r w:rsidRPr="001412B7">
        <w:rPr>
          <w:spacing w:val="1"/>
          <w:sz w:val="24"/>
          <w:szCs w:val="24"/>
        </w:rPr>
        <w:t xml:space="preserve"> </w:t>
      </w:r>
      <w:r w:rsidRPr="001412B7">
        <w:rPr>
          <w:sz w:val="24"/>
          <w:szCs w:val="24"/>
        </w:rPr>
        <w:t>получить</w:t>
      </w:r>
      <w:r w:rsidRPr="001412B7">
        <w:rPr>
          <w:spacing w:val="1"/>
          <w:sz w:val="24"/>
          <w:szCs w:val="24"/>
        </w:rPr>
        <w:t xml:space="preserve"> </w:t>
      </w:r>
      <w:r w:rsidRPr="001412B7">
        <w:rPr>
          <w:sz w:val="24"/>
          <w:szCs w:val="24"/>
        </w:rPr>
        <w:t>важный для их личностного развития опыт деятельности, направленной на помощь другим</w:t>
      </w:r>
      <w:r w:rsidRPr="001412B7">
        <w:rPr>
          <w:spacing w:val="1"/>
          <w:sz w:val="24"/>
          <w:szCs w:val="24"/>
        </w:rPr>
        <w:t xml:space="preserve"> </w:t>
      </w:r>
      <w:r w:rsidRPr="001412B7">
        <w:rPr>
          <w:sz w:val="24"/>
          <w:szCs w:val="24"/>
        </w:rPr>
        <w:t>людям, своей школе, обществу в целом; развить в себе такие качества как забота, уважение,</w:t>
      </w:r>
      <w:r w:rsidRPr="001412B7">
        <w:rPr>
          <w:spacing w:val="1"/>
          <w:sz w:val="24"/>
          <w:szCs w:val="24"/>
        </w:rPr>
        <w:t xml:space="preserve"> </w:t>
      </w:r>
      <w:r w:rsidRPr="001412B7">
        <w:rPr>
          <w:sz w:val="24"/>
          <w:szCs w:val="24"/>
        </w:rPr>
        <w:t>умение сопереживать, умение общаться, слушать и слышать других. Такими делами могут</w:t>
      </w:r>
      <w:r w:rsidRPr="001412B7">
        <w:rPr>
          <w:spacing w:val="1"/>
          <w:sz w:val="24"/>
          <w:szCs w:val="24"/>
        </w:rPr>
        <w:t xml:space="preserve"> </w:t>
      </w:r>
      <w:r w:rsidRPr="001412B7">
        <w:rPr>
          <w:sz w:val="24"/>
          <w:szCs w:val="24"/>
        </w:rPr>
        <w:t>являться: посильная помощь, оказываемая школьниками пожилым людям; совместная работа</w:t>
      </w:r>
      <w:r w:rsidRPr="001412B7">
        <w:rPr>
          <w:spacing w:val="-57"/>
          <w:sz w:val="24"/>
          <w:szCs w:val="24"/>
        </w:rPr>
        <w:t xml:space="preserve"> </w:t>
      </w:r>
      <w:r w:rsidRPr="001412B7">
        <w:rPr>
          <w:sz w:val="24"/>
          <w:szCs w:val="24"/>
        </w:rPr>
        <w:t>с</w:t>
      </w:r>
      <w:r w:rsidRPr="001412B7">
        <w:rPr>
          <w:spacing w:val="1"/>
          <w:sz w:val="24"/>
          <w:szCs w:val="24"/>
        </w:rPr>
        <w:t xml:space="preserve"> </w:t>
      </w:r>
      <w:r w:rsidRPr="001412B7">
        <w:rPr>
          <w:sz w:val="24"/>
          <w:szCs w:val="24"/>
        </w:rPr>
        <w:t>учреждениями</w:t>
      </w:r>
      <w:r w:rsidRPr="001412B7">
        <w:rPr>
          <w:spacing w:val="1"/>
          <w:sz w:val="24"/>
          <w:szCs w:val="24"/>
        </w:rPr>
        <w:t xml:space="preserve"> </w:t>
      </w:r>
      <w:r w:rsidRPr="001412B7">
        <w:rPr>
          <w:sz w:val="24"/>
          <w:szCs w:val="24"/>
        </w:rPr>
        <w:t>социальной</w:t>
      </w:r>
      <w:r w:rsidRPr="001412B7">
        <w:rPr>
          <w:spacing w:val="1"/>
          <w:sz w:val="24"/>
          <w:szCs w:val="24"/>
        </w:rPr>
        <w:t xml:space="preserve"> </w:t>
      </w:r>
      <w:r w:rsidRPr="001412B7">
        <w:rPr>
          <w:sz w:val="24"/>
          <w:szCs w:val="24"/>
        </w:rPr>
        <w:t>сферы</w:t>
      </w:r>
      <w:r w:rsidRPr="001412B7">
        <w:rPr>
          <w:spacing w:val="1"/>
          <w:sz w:val="24"/>
          <w:szCs w:val="24"/>
        </w:rPr>
        <w:t xml:space="preserve"> </w:t>
      </w:r>
      <w:r w:rsidRPr="001412B7">
        <w:rPr>
          <w:sz w:val="24"/>
          <w:szCs w:val="24"/>
        </w:rPr>
        <w:t>(проведение</w:t>
      </w:r>
      <w:r w:rsidRPr="001412B7">
        <w:rPr>
          <w:spacing w:val="1"/>
          <w:sz w:val="24"/>
          <w:szCs w:val="24"/>
        </w:rPr>
        <w:t xml:space="preserve"> </w:t>
      </w:r>
      <w:r w:rsidRPr="001412B7">
        <w:rPr>
          <w:sz w:val="24"/>
          <w:szCs w:val="24"/>
        </w:rPr>
        <w:t>культурно-просветительских</w:t>
      </w:r>
      <w:r w:rsidRPr="001412B7">
        <w:rPr>
          <w:spacing w:val="1"/>
          <w:sz w:val="24"/>
          <w:szCs w:val="24"/>
        </w:rPr>
        <w:t xml:space="preserve"> </w:t>
      </w:r>
      <w:r w:rsidRPr="001412B7">
        <w:rPr>
          <w:sz w:val="24"/>
          <w:szCs w:val="24"/>
        </w:rPr>
        <w:t>и</w:t>
      </w:r>
      <w:r w:rsidRPr="001412B7">
        <w:rPr>
          <w:spacing w:val="-57"/>
          <w:sz w:val="24"/>
          <w:szCs w:val="24"/>
        </w:rPr>
        <w:t xml:space="preserve"> </w:t>
      </w:r>
      <w:r w:rsidRPr="001412B7">
        <w:rPr>
          <w:sz w:val="24"/>
          <w:szCs w:val="24"/>
        </w:rPr>
        <w:t>развлекательных мероприятий для посетителей этих учреждений, помощь в благоустройстве</w:t>
      </w:r>
      <w:r w:rsidRPr="001412B7">
        <w:rPr>
          <w:spacing w:val="1"/>
          <w:sz w:val="24"/>
          <w:szCs w:val="24"/>
        </w:rPr>
        <w:t xml:space="preserve"> </w:t>
      </w:r>
      <w:r w:rsidRPr="001412B7">
        <w:rPr>
          <w:sz w:val="24"/>
          <w:szCs w:val="24"/>
        </w:rPr>
        <w:t>территории</w:t>
      </w:r>
      <w:r w:rsidRPr="001412B7">
        <w:rPr>
          <w:spacing w:val="2"/>
          <w:sz w:val="24"/>
          <w:szCs w:val="24"/>
        </w:rPr>
        <w:t xml:space="preserve"> </w:t>
      </w:r>
      <w:r w:rsidRPr="001412B7">
        <w:rPr>
          <w:sz w:val="24"/>
          <w:szCs w:val="24"/>
        </w:rPr>
        <w:t>данных</w:t>
      </w:r>
      <w:r w:rsidRPr="001412B7">
        <w:rPr>
          <w:spacing w:val="2"/>
          <w:sz w:val="24"/>
          <w:szCs w:val="24"/>
        </w:rPr>
        <w:t xml:space="preserve"> </w:t>
      </w:r>
      <w:r w:rsidRPr="001412B7">
        <w:rPr>
          <w:sz w:val="24"/>
          <w:szCs w:val="24"/>
        </w:rPr>
        <w:t>учреждений</w:t>
      </w:r>
      <w:r w:rsidRPr="001412B7">
        <w:rPr>
          <w:spacing w:val="3"/>
          <w:sz w:val="24"/>
          <w:szCs w:val="24"/>
        </w:rPr>
        <w:t xml:space="preserve"> </w:t>
      </w:r>
      <w:r w:rsidRPr="001412B7">
        <w:rPr>
          <w:sz w:val="24"/>
          <w:szCs w:val="24"/>
        </w:rPr>
        <w:t>и</w:t>
      </w:r>
      <w:r w:rsidRPr="001412B7">
        <w:rPr>
          <w:spacing w:val="3"/>
          <w:sz w:val="24"/>
          <w:szCs w:val="24"/>
        </w:rPr>
        <w:t xml:space="preserve"> </w:t>
      </w:r>
      <w:r w:rsidRPr="001412B7">
        <w:rPr>
          <w:sz w:val="24"/>
          <w:szCs w:val="24"/>
        </w:rPr>
        <w:t>т.п.);</w:t>
      </w:r>
    </w:p>
    <w:p w:rsidR="001A5B40" w:rsidRPr="001412B7" w:rsidRDefault="001A5B40" w:rsidP="000D41A3">
      <w:pPr>
        <w:pStyle w:val="af5"/>
        <w:numPr>
          <w:ilvl w:val="0"/>
          <w:numId w:val="36"/>
        </w:numPr>
        <w:tabs>
          <w:tab w:val="left" w:pos="1474"/>
        </w:tabs>
        <w:ind w:left="0" w:right="120" w:firstLine="851"/>
        <w:rPr>
          <w:sz w:val="24"/>
          <w:szCs w:val="24"/>
        </w:rPr>
      </w:pPr>
      <w:r w:rsidRPr="001412B7">
        <w:rPr>
          <w:sz w:val="24"/>
          <w:szCs w:val="24"/>
        </w:rPr>
        <w:t>договор, заключаемый между ребенком и детским общественным объединением,</w:t>
      </w:r>
      <w:r w:rsidRPr="001412B7">
        <w:rPr>
          <w:spacing w:val="1"/>
          <w:sz w:val="24"/>
          <w:szCs w:val="24"/>
        </w:rPr>
        <w:t xml:space="preserve"> </w:t>
      </w:r>
      <w:r w:rsidRPr="001412B7">
        <w:rPr>
          <w:sz w:val="24"/>
          <w:szCs w:val="24"/>
        </w:rPr>
        <w:t>традиционной</w:t>
      </w:r>
      <w:r w:rsidRPr="001412B7">
        <w:rPr>
          <w:spacing w:val="1"/>
          <w:sz w:val="24"/>
          <w:szCs w:val="24"/>
        </w:rPr>
        <w:t xml:space="preserve"> </w:t>
      </w:r>
      <w:r w:rsidRPr="001412B7">
        <w:rPr>
          <w:sz w:val="24"/>
          <w:szCs w:val="24"/>
        </w:rPr>
        <w:t>формой</w:t>
      </w:r>
      <w:r w:rsidRPr="001412B7">
        <w:rPr>
          <w:spacing w:val="1"/>
          <w:sz w:val="24"/>
          <w:szCs w:val="24"/>
        </w:rPr>
        <w:t xml:space="preserve"> </w:t>
      </w:r>
      <w:r w:rsidRPr="001412B7">
        <w:rPr>
          <w:sz w:val="24"/>
          <w:szCs w:val="24"/>
        </w:rPr>
        <w:t>которого</w:t>
      </w:r>
      <w:r w:rsidRPr="001412B7">
        <w:rPr>
          <w:spacing w:val="1"/>
          <w:sz w:val="24"/>
          <w:szCs w:val="24"/>
        </w:rPr>
        <w:t xml:space="preserve"> </w:t>
      </w:r>
      <w:r w:rsidRPr="001412B7">
        <w:rPr>
          <w:sz w:val="24"/>
          <w:szCs w:val="24"/>
        </w:rPr>
        <w:t>является</w:t>
      </w:r>
      <w:r w:rsidRPr="001412B7">
        <w:rPr>
          <w:spacing w:val="1"/>
          <w:sz w:val="24"/>
          <w:szCs w:val="24"/>
        </w:rPr>
        <w:t xml:space="preserve"> </w:t>
      </w:r>
      <w:r w:rsidRPr="001412B7">
        <w:rPr>
          <w:sz w:val="24"/>
          <w:szCs w:val="24"/>
        </w:rPr>
        <w:t>Торжественное</w:t>
      </w:r>
      <w:r w:rsidRPr="001412B7">
        <w:rPr>
          <w:spacing w:val="1"/>
          <w:sz w:val="24"/>
          <w:szCs w:val="24"/>
        </w:rPr>
        <w:t xml:space="preserve"> </w:t>
      </w:r>
      <w:r w:rsidRPr="001412B7">
        <w:rPr>
          <w:sz w:val="24"/>
          <w:szCs w:val="24"/>
        </w:rPr>
        <w:t>обещание</w:t>
      </w:r>
      <w:r w:rsidRPr="001412B7">
        <w:rPr>
          <w:spacing w:val="1"/>
          <w:sz w:val="24"/>
          <w:szCs w:val="24"/>
        </w:rPr>
        <w:t xml:space="preserve"> </w:t>
      </w:r>
      <w:r w:rsidRPr="001412B7">
        <w:rPr>
          <w:sz w:val="24"/>
          <w:szCs w:val="24"/>
        </w:rPr>
        <w:t>при</w:t>
      </w:r>
      <w:r w:rsidRPr="001412B7">
        <w:rPr>
          <w:spacing w:val="1"/>
          <w:sz w:val="24"/>
          <w:szCs w:val="24"/>
        </w:rPr>
        <w:t xml:space="preserve"> </w:t>
      </w:r>
      <w:r w:rsidRPr="001412B7">
        <w:rPr>
          <w:sz w:val="24"/>
          <w:szCs w:val="24"/>
        </w:rPr>
        <w:t>вступлении</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объединение.</w:t>
      </w:r>
      <w:r w:rsidRPr="001412B7">
        <w:rPr>
          <w:spacing w:val="1"/>
          <w:sz w:val="24"/>
          <w:szCs w:val="24"/>
        </w:rPr>
        <w:t xml:space="preserve"> </w:t>
      </w:r>
      <w:r w:rsidRPr="001412B7">
        <w:rPr>
          <w:sz w:val="24"/>
          <w:szCs w:val="24"/>
        </w:rPr>
        <w:t>Договор</w:t>
      </w:r>
      <w:r w:rsidRPr="001412B7">
        <w:rPr>
          <w:spacing w:val="1"/>
          <w:sz w:val="24"/>
          <w:szCs w:val="24"/>
        </w:rPr>
        <w:t xml:space="preserve"> </w:t>
      </w:r>
      <w:r w:rsidRPr="001412B7">
        <w:rPr>
          <w:sz w:val="24"/>
          <w:szCs w:val="24"/>
        </w:rPr>
        <w:t>представляет</w:t>
      </w:r>
      <w:r w:rsidRPr="001412B7">
        <w:rPr>
          <w:spacing w:val="1"/>
          <w:sz w:val="24"/>
          <w:szCs w:val="24"/>
        </w:rPr>
        <w:t xml:space="preserve"> </w:t>
      </w:r>
      <w:r w:rsidRPr="001412B7">
        <w:rPr>
          <w:sz w:val="24"/>
          <w:szCs w:val="24"/>
        </w:rPr>
        <w:t>собой</w:t>
      </w:r>
      <w:r w:rsidRPr="001412B7">
        <w:rPr>
          <w:spacing w:val="1"/>
          <w:sz w:val="24"/>
          <w:szCs w:val="24"/>
        </w:rPr>
        <w:t xml:space="preserve"> </w:t>
      </w:r>
      <w:r w:rsidRPr="001412B7">
        <w:rPr>
          <w:sz w:val="24"/>
          <w:szCs w:val="24"/>
        </w:rPr>
        <w:t>механизм,</w:t>
      </w:r>
      <w:r w:rsidRPr="001412B7">
        <w:rPr>
          <w:spacing w:val="1"/>
          <w:sz w:val="24"/>
          <w:szCs w:val="24"/>
        </w:rPr>
        <w:t xml:space="preserve"> </w:t>
      </w:r>
      <w:r w:rsidRPr="001412B7">
        <w:rPr>
          <w:sz w:val="24"/>
          <w:szCs w:val="24"/>
        </w:rPr>
        <w:t>регулирующий</w:t>
      </w:r>
      <w:r w:rsidRPr="001412B7">
        <w:rPr>
          <w:spacing w:val="1"/>
          <w:sz w:val="24"/>
          <w:szCs w:val="24"/>
        </w:rPr>
        <w:t xml:space="preserve"> </w:t>
      </w:r>
      <w:r w:rsidRPr="001412B7">
        <w:rPr>
          <w:sz w:val="24"/>
          <w:szCs w:val="24"/>
        </w:rPr>
        <w:t>отношения,</w:t>
      </w:r>
      <w:r w:rsidRPr="001412B7">
        <w:rPr>
          <w:spacing w:val="1"/>
          <w:sz w:val="24"/>
          <w:szCs w:val="24"/>
        </w:rPr>
        <w:t xml:space="preserve"> </w:t>
      </w:r>
      <w:r w:rsidRPr="001412B7">
        <w:rPr>
          <w:sz w:val="24"/>
          <w:szCs w:val="24"/>
        </w:rPr>
        <w:t>возникающие</w:t>
      </w:r>
      <w:r w:rsidRPr="001412B7">
        <w:rPr>
          <w:spacing w:val="1"/>
          <w:sz w:val="24"/>
          <w:szCs w:val="24"/>
        </w:rPr>
        <w:t xml:space="preserve"> </w:t>
      </w:r>
      <w:r w:rsidRPr="001412B7">
        <w:rPr>
          <w:sz w:val="24"/>
          <w:szCs w:val="24"/>
        </w:rPr>
        <w:t>между</w:t>
      </w:r>
      <w:r w:rsidRPr="001412B7">
        <w:rPr>
          <w:spacing w:val="1"/>
          <w:sz w:val="24"/>
          <w:szCs w:val="24"/>
        </w:rPr>
        <w:t xml:space="preserve"> </w:t>
      </w:r>
      <w:r w:rsidRPr="001412B7">
        <w:rPr>
          <w:sz w:val="24"/>
          <w:szCs w:val="24"/>
        </w:rPr>
        <w:t>ребенком</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коллективом</w:t>
      </w:r>
      <w:r w:rsidRPr="001412B7">
        <w:rPr>
          <w:spacing w:val="1"/>
          <w:sz w:val="24"/>
          <w:szCs w:val="24"/>
        </w:rPr>
        <w:t xml:space="preserve"> </w:t>
      </w:r>
      <w:r w:rsidRPr="001412B7">
        <w:rPr>
          <w:sz w:val="24"/>
          <w:szCs w:val="24"/>
        </w:rPr>
        <w:t>детского</w:t>
      </w:r>
      <w:r w:rsidRPr="001412B7">
        <w:rPr>
          <w:spacing w:val="1"/>
          <w:sz w:val="24"/>
          <w:szCs w:val="24"/>
        </w:rPr>
        <w:t xml:space="preserve"> </w:t>
      </w:r>
      <w:r w:rsidRPr="001412B7">
        <w:rPr>
          <w:sz w:val="24"/>
          <w:szCs w:val="24"/>
        </w:rPr>
        <w:t>общественного</w:t>
      </w:r>
      <w:r w:rsidRPr="001412B7">
        <w:rPr>
          <w:spacing w:val="1"/>
          <w:sz w:val="24"/>
          <w:szCs w:val="24"/>
        </w:rPr>
        <w:t xml:space="preserve"> </w:t>
      </w:r>
      <w:r w:rsidRPr="001412B7">
        <w:rPr>
          <w:sz w:val="24"/>
          <w:szCs w:val="24"/>
        </w:rPr>
        <w:t>объединения,</w:t>
      </w:r>
      <w:r w:rsidRPr="001412B7">
        <w:rPr>
          <w:spacing w:val="1"/>
          <w:sz w:val="24"/>
          <w:szCs w:val="24"/>
        </w:rPr>
        <w:t xml:space="preserve"> </w:t>
      </w:r>
      <w:r w:rsidRPr="001412B7">
        <w:rPr>
          <w:sz w:val="24"/>
          <w:szCs w:val="24"/>
        </w:rPr>
        <w:t>его</w:t>
      </w:r>
      <w:r w:rsidRPr="001412B7">
        <w:rPr>
          <w:spacing w:val="1"/>
          <w:sz w:val="24"/>
          <w:szCs w:val="24"/>
        </w:rPr>
        <w:t xml:space="preserve"> </w:t>
      </w:r>
      <w:r w:rsidRPr="001412B7">
        <w:rPr>
          <w:sz w:val="24"/>
          <w:szCs w:val="24"/>
        </w:rPr>
        <w:t>руководителем,</w:t>
      </w:r>
      <w:r w:rsidRPr="001412B7">
        <w:rPr>
          <w:spacing w:val="-3"/>
          <w:sz w:val="24"/>
          <w:szCs w:val="24"/>
        </w:rPr>
        <w:t xml:space="preserve"> </w:t>
      </w:r>
      <w:r w:rsidRPr="001412B7">
        <w:rPr>
          <w:sz w:val="24"/>
          <w:szCs w:val="24"/>
        </w:rPr>
        <w:t>школьниками,</w:t>
      </w:r>
      <w:r w:rsidRPr="001412B7">
        <w:rPr>
          <w:spacing w:val="3"/>
          <w:sz w:val="24"/>
          <w:szCs w:val="24"/>
        </w:rPr>
        <w:t xml:space="preserve"> </w:t>
      </w:r>
      <w:r w:rsidRPr="001412B7">
        <w:rPr>
          <w:sz w:val="24"/>
          <w:szCs w:val="24"/>
        </w:rPr>
        <w:t>не</w:t>
      </w:r>
      <w:r w:rsidRPr="001412B7">
        <w:rPr>
          <w:spacing w:val="-5"/>
          <w:sz w:val="24"/>
          <w:szCs w:val="24"/>
        </w:rPr>
        <w:t xml:space="preserve"> </w:t>
      </w:r>
      <w:r w:rsidRPr="001412B7">
        <w:rPr>
          <w:sz w:val="24"/>
          <w:szCs w:val="24"/>
        </w:rPr>
        <w:t>являющимися членами</w:t>
      </w:r>
      <w:r w:rsidRPr="001412B7">
        <w:rPr>
          <w:spacing w:val="2"/>
          <w:sz w:val="24"/>
          <w:szCs w:val="24"/>
        </w:rPr>
        <w:t xml:space="preserve"> </w:t>
      </w:r>
      <w:r w:rsidRPr="001412B7">
        <w:rPr>
          <w:sz w:val="24"/>
          <w:szCs w:val="24"/>
        </w:rPr>
        <w:t>данного</w:t>
      </w:r>
      <w:r w:rsidRPr="001412B7">
        <w:rPr>
          <w:spacing w:val="1"/>
          <w:sz w:val="24"/>
          <w:szCs w:val="24"/>
        </w:rPr>
        <w:t xml:space="preserve"> </w:t>
      </w:r>
      <w:r w:rsidRPr="001412B7">
        <w:rPr>
          <w:sz w:val="24"/>
          <w:szCs w:val="24"/>
        </w:rPr>
        <w:t>объединения;</w:t>
      </w:r>
    </w:p>
    <w:p w:rsidR="001A5B40" w:rsidRPr="001412B7" w:rsidRDefault="001A5B40" w:rsidP="000D41A3">
      <w:pPr>
        <w:pStyle w:val="af5"/>
        <w:numPr>
          <w:ilvl w:val="0"/>
          <w:numId w:val="36"/>
        </w:numPr>
        <w:tabs>
          <w:tab w:val="left" w:pos="1474"/>
        </w:tabs>
        <w:ind w:left="0" w:right="122" w:firstLine="851"/>
        <w:rPr>
          <w:sz w:val="24"/>
          <w:szCs w:val="24"/>
        </w:rPr>
      </w:pPr>
      <w:r w:rsidRPr="001412B7">
        <w:rPr>
          <w:sz w:val="24"/>
          <w:szCs w:val="24"/>
        </w:rPr>
        <w:t>клубные</w:t>
      </w:r>
      <w:r w:rsidRPr="001412B7">
        <w:rPr>
          <w:spacing w:val="1"/>
          <w:sz w:val="24"/>
          <w:szCs w:val="24"/>
        </w:rPr>
        <w:t xml:space="preserve"> </w:t>
      </w:r>
      <w:r w:rsidRPr="001412B7">
        <w:rPr>
          <w:sz w:val="24"/>
          <w:szCs w:val="24"/>
        </w:rPr>
        <w:t>встречи</w:t>
      </w:r>
      <w:r w:rsidRPr="001412B7">
        <w:rPr>
          <w:spacing w:val="1"/>
          <w:sz w:val="24"/>
          <w:szCs w:val="24"/>
        </w:rPr>
        <w:t xml:space="preserve"> </w:t>
      </w:r>
      <w:r w:rsidRPr="001412B7">
        <w:rPr>
          <w:sz w:val="24"/>
          <w:szCs w:val="24"/>
        </w:rPr>
        <w:t>–</w:t>
      </w:r>
      <w:r w:rsidRPr="001412B7">
        <w:rPr>
          <w:spacing w:val="1"/>
          <w:sz w:val="24"/>
          <w:szCs w:val="24"/>
        </w:rPr>
        <w:t xml:space="preserve"> </w:t>
      </w:r>
      <w:r w:rsidRPr="001412B7">
        <w:rPr>
          <w:sz w:val="24"/>
          <w:szCs w:val="24"/>
        </w:rPr>
        <w:t>формальные</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неформальные</w:t>
      </w:r>
      <w:r w:rsidRPr="001412B7">
        <w:rPr>
          <w:spacing w:val="1"/>
          <w:sz w:val="24"/>
          <w:szCs w:val="24"/>
        </w:rPr>
        <w:t xml:space="preserve"> </w:t>
      </w:r>
      <w:r w:rsidRPr="001412B7">
        <w:rPr>
          <w:sz w:val="24"/>
          <w:szCs w:val="24"/>
        </w:rPr>
        <w:t>встречи</w:t>
      </w:r>
      <w:r w:rsidRPr="001412B7">
        <w:rPr>
          <w:spacing w:val="1"/>
          <w:sz w:val="24"/>
          <w:szCs w:val="24"/>
        </w:rPr>
        <w:t xml:space="preserve"> </w:t>
      </w:r>
      <w:r w:rsidRPr="001412B7">
        <w:rPr>
          <w:sz w:val="24"/>
          <w:szCs w:val="24"/>
        </w:rPr>
        <w:t>членов</w:t>
      </w:r>
      <w:r w:rsidRPr="001412B7">
        <w:rPr>
          <w:spacing w:val="1"/>
          <w:sz w:val="24"/>
          <w:szCs w:val="24"/>
        </w:rPr>
        <w:t xml:space="preserve"> </w:t>
      </w:r>
      <w:r w:rsidRPr="001412B7">
        <w:rPr>
          <w:sz w:val="24"/>
          <w:szCs w:val="24"/>
        </w:rPr>
        <w:t>детского</w:t>
      </w:r>
      <w:r w:rsidRPr="001412B7">
        <w:rPr>
          <w:spacing w:val="1"/>
          <w:sz w:val="24"/>
          <w:szCs w:val="24"/>
        </w:rPr>
        <w:t xml:space="preserve"> </w:t>
      </w:r>
      <w:r w:rsidRPr="001412B7">
        <w:rPr>
          <w:sz w:val="24"/>
          <w:szCs w:val="24"/>
        </w:rPr>
        <w:t>общественного</w:t>
      </w:r>
      <w:r w:rsidRPr="001412B7">
        <w:rPr>
          <w:spacing w:val="1"/>
          <w:sz w:val="24"/>
          <w:szCs w:val="24"/>
        </w:rPr>
        <w:t xml:space="preserve"> </w:t>
      </w:r>
      <w:r w:rsidRPr="001412B7">
        <w:rPr>
          <w:sz w:val="24"/>
          <w:szCs w:val="24"/>
        </w:rPr>
        <w:t>объединения</w:t>
      </w:r>
      <w:r w:rsidRPr="001412B7">
        <w:rPr>
          <w:spacing w:val="1"/>
          <w:sz w:val="24"/>
          <w:szCs w:val="24"/>
        </w:rPr>
        <w:t xml:space="preserve"> </w:t>
      </w:r>
      <w:r w:rsidRPr="001412B7">
        <w:rPr>
          <w:sz w:val="24"/>
          <w:szCs w:val="24"/>
        </w:rPr>
        <w:t>для</w:t>
      </w:r>
      <w:r w:rsidRPr="001412B7">
        <w:rPr>
          <w:spacing w:val="1"/>
          <w:sz w:val="24"/>
          <w:szCs w:val="24"/>
        </w:rPr>
        <w:t xml:space="preserve"> </w:t>
      </w:r>
      <w:r w:rsidRPr="001412B7">
        <w:rPr>
          <w:sz w:val="24"/>
          <w:szCs w:val="24"/>
        </w:rPr>
        <w:t>обсуждения</w:t>
      </w:r>
      <w:r w:rsidRPr="001412B7">
        <w:rPr>
          <w:spacing w:val="1"/>
          <w:sz w:val="24"/>
          <w:szCs w:val="24"/>
        </w:rPr>
        <w:t xml:space="preserve"> </w:t>
      </w:r>
      <w:r w:rsidRPr="001412B7">
        <w:rPr>
          <w:sz w:val="24"/>
          <w:szCs w:val="24"/>
        </w:rPr>
        <w:t>вопросов</w:t>
      </w:r>
      <w:r w:rsidRPr="001412B7">
        <w:rPr>
          <w:spacing w:val="1"/>
          <w:sz w:val="24"/>
          <w:szCs w:val="24"/>
        </w:rPr>
        <w:t xml:space="preserve"> </w:t>
      </w:r>
      <w:r w:rsidRPr="001412B7">
        <w:rPr>
          <w:sz w:val="24"/>
          <w:szCs w:val="24"/>
        </w:rPr>
        <w:t>управления</w:t>
      </w:r>
      <w:r w:rsidRPr="001412B7">
        <w:rPr>
          <w:spacing w:val="1"/>
          <w:sz w:val="24"/>
          <w:szCs w:val="24"/>
        </w:rPr>
        <w:t xml:space="preserve"> </w:t>
      </w:r>
      <w:r w:rsidRPr="001412B7">
        <w:rPr>
          <w:sz w:val="24"/>
          <w:szCs w:val="24"/>
        </w:rPr>
        <w:t>объединением,</w:t>
      </w:r>
      <w:r w:rsidRPr="001412B7">
        <w:rPr>
          <w:spacing w:val="1"/>
          <w:sz w:val="24"/>
          <w:szCs w:val="24"/>
        </w:rPr>
        <w:t xml:space="preserve"> </w:t>
      </w:r>
      <w:r w:rsidRPr="001412B7">
        <w:rPr>
          <w:sz w:val="24"/>
          <w:szCs w:val="24"/>
        </w:rPr>
        <w:t>планирования дел в школе и микрорайоне, совместного пения, празднования знаменательных</w:t>
      </w:r>
      <w:r w:rsidRPr="001412B7">
        <w:rPr>
          <w:spacing w:val="-57"/>
          <w:sz w:val="24"/>
          <w:szCs w:val="24"/>
        </w:rPr>
        <w:t xml:space="preserve"> </w:t>
      </w:r>
      <w:r w:rsidRPr="001412B7">
        <w:rPr>
          <w:sz w:val="24"/>
          <w:szCs w:val="24"/>
        </w:rPr>
        <w:t>для</w:t>
      </w:r>
      <w:r w:rsidRPr="001412B7">
        <w:rPr>
          <w:spacing w:val="1"/>
          <w:sz w:val="24"/>
          <w:szCs w:val="24"/>
        </w:rPr>
        <w:t xml:space="preserve"> </w:t>
      </w:r>
      <w:r w:rsidRPr="001412B7">
        <w:rPr>
          <w:sz w:val="24"/>
          <w:szCs w:val="24"/>
        </w:rPr>
        <w:t>членов</w:t>
      </w:r>
      <w:r w:rsidRPr="001412B7">
        <w:rPr>
          <w:spacing w:val="-6"/>
          <w:sz w:val="24"/>
          <w:szCs w:val="24"/>
        </w:rPr>
        <w:t xml:space="preserve"> </w:t>
      </w:r>
      <w:r w:rsidRPr="001412B7">
        <w:rPr>
          <w:sz w:val="24"/>
          <w:szCs w:val="24"/>
        </w:rPr>
        <w:t>объединения</w:t>
      </w:r>
      <w:r w:rsidRPr="001412B7">
        <w:rPr>
          <w:spacing w:val="2"/>
          <w:sz w:val="24"/>
          <w:szCs w:val="24"/>
        </w:rPr>
        <w:t xml:space="preserve"> </w:t>
      </w:r>
      <w:r w:rsidRPr="001412B7">
        <w:rPr>
          <w:sz w:val="24"/>
          <w:szCs w:val="24"/>
        </w:rPr>
        <w:t>событий;</w:t>
      </w:r>
    </w:p>
    <w:p w:rsidR="001A5B40" w:rsidRPr="001412B7" w:rsidRDefault="001A5B40" w:rsidP="000D41A3">
      <w:pPr>
        <w:pStyle w:val="af5"/>
        <w:numPr>
          <w:ilvl w:val="0"/>
          <w:numId w:val="36"/>
        </w:numPr>
        <w:tabs>
          <w:tab w:val="left" w:pos="1474"/>
        </w:tabs>
        <w:ind w:left="0" w:right="119" w:firstLine="851"/>
        <w:rPr>
          <w:sz w:val="24"/>
          <w:szCs w:val="24"/>
        </w:rPr>
      </w:pPr>
      <w:r w:rsidRPr="001412B7">
        <w:rPr>
          <w:sz w:val="24"/>
          <w:szCs w:val="24"/>
        </w:rPr>
        <w:t>лагерные сборы детского объединения, проводимые в каникулярное время на базе</w:t>
      </w:r>
      <w:r w:rsidRPr="001412B7">
        <w:rPr>
          <w:spacing w:val="1"/>
          <w:sz w:val="24"/>
          <w:szCs w:val="24"/>
        </w:rPr>
        <w:t xml:space="preserve"> </w:t>
      </w:r>
      <w:r w:rsidRPr="001412B7">
        <w:rPr>
          <w:sz w:val="24"/>
          <w:szCs w:val="24"/>
        </w:rPr>
        <w:t>загородного</w:t>
      </w:r>
      <w:r w:rsidRPr="001412B7">
        <w:rPr>
          <w:spacing w:val="1"/>
          <w:sz w:val="24"/>
          <w:szCs w:val="24"/>
        </w:rPr>
        <w:t xml:space="preserve"> </w:t>
      </w:r>
      <w:r w:rsidRPr="001412B7">
        <w:rPr>
          <w:sz w:val="24"/>
          <w:szCs w:val="24"/>
        </w:rPr>
        <w:t>лагеря.</w:t>
      </w:r>
      <w:r w:rsidRPr="001412B7">
        <w:rPr>
          <w:spacing w:val="1"/>
          <w:sz w:val="24"/>
          <w:szCs w:val="24"/>
        </w:rPr>
        <w:t xml:space="preserve"> </w:t>
      </w:r>
      <w:r w:rsidRPr="001412B7">
        <w:rPr>
          <w:sz w:val="24"/>
          <w:szCs w:val="24"/>
        </w:rPr>
        <w:t>Здесь,</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процессе</w:t>
      </w:r>
      <w:r w:rsidRPr="001412B7">
        <w:rPr>
          <w:spacing w:val="1"/>
          <w:sz w:val="24"/>
          <w:szCs w:val="24"/>
        </w:rPr>
        <w:t xml:space="preserve"> </w:t>
      </w:r>
      <w:r w:rsidRPr="001412B7">
        <w:rPr>
          <w:sz w:val="24"/>
          <w:szCs w:val="24"/>
        </w:rPr>
        <w:t>круглосуточного</w:t>
      </w:r>
      <w:r w:rsidRPr="001412B7">
        <w:rPr>
          <w:spacing w:val="1"/>
          <w:sz w:val="24"/>
          <w:szCs w:val="24"/>
        </w:rPr>
        <w:t xml:space="preserve"> </w:t>
      </w:r>
      <w:r w:rsidRPr="001412B7">
        <w:rPr>
          <w:sz w:val="24"/>
          <w:szCs w:val="24"/>
        </w:rPr>
        <w:t>совместного</w:t>
      </w:r>
      <w:r w:rsidRPr="001412B7">
        <w:rPr>
          <w:spacing w:val="1"/>
          <w:sz w:val="24"/>
          <w:szCs w:val="24"/>
        </w:rPr>
        <w:t xml:space="preserve"> </w:t>
      </w:r>
      <w:r w:rsidRPr="001412B7">
        <w:rPr>
          <w:sz w:val="24"/>
          <w:szCs w:val="24"/>
        </w:rPr>
        <w:t>проживания</w:t>
      </w:r>
      <w:r w:rsidRPr="001412B7">
        <w:rPr>
          <w:spacing w:val="1"/>
          <w:sz w:val="24"/>
          <w:szCs w:val="24"/>
        </w:rPr>
        <w:t xml:space="preserve"> </w:t>
      </w:r>
      <w:r w:rsidRPr="001412B7">
        <w:rPr>
          <w:sz w:val="24"/>
          <w:szCs w:val="24"/>
        </w:rPr>
        <w:t>смены</w:t>
      </w:r>
      <w:r w:rsidRPr="001412B7">
        <w:rPr>
          <w:spacing w:val="1"/>
          <w:sz w:val="24"/>
          <w:szCs w:val="24"/>
        </w:rPr>
        <w:t xml:space="preserve"> </w:t>
      </w:r>
      <w:r w:rsidRPr="001412B7">
        <w:rPr>
          <w:sz w:val="24"/>
          <w:szCs w:val="24"/>
        </w:rPr>
        <w:t>формируется костяк объединения, вырабатывается взаимопонимание, система отношений,</w:t>
      </w:r>
      <w:r w:rsidRPr="001412B7">
        <w:rPr>
          <w:spacing w:val="1"/>
          <w:sz w:val="24"/>
          <w:szCs w:val="24"/>
        </w:rPr>
        <w:t xml:space="preserve"> </w:t>
      </w:r>
      <w:r w:rsidRPr="001412B7">
        <w:rPr>
          <w:sz w:val="24"/>
          <w:szCs w:val="24"/>
        </w:rPr>
        <w:t>выявляются лидеры, формируется атмосфера сообщества, формируется и апробируется набор</w:t>
      </w:r>
      <w:r w:rsidRPr="001412B7">
        <w:rPr>
          <w:spacing w:val="-57"/>
          <w:sz w:val="24"/>
          <w:szCs w:val="24"/>
        </w:rPr>
        <w:t xml:space="preserve"> </w:t>
      </w:r>
      <w:r w:rsidRPr="001412B7">
        <w:rPr>
          <w:sz w:val="24"/>
          <w:szCs w:val="24"/>
        </w:rPr>
        <w:t>значимых</w:t>
      </w:r>
      <w:r w:rsidRPr="001412B7">
        <w:rPr>
          <w:spacing w:val="-4"/>
          <w:sz w:val="24"/>
          <w:szCs w:val="24"/>
        </w:rPr>
        <w:t xml:space="preserve"> </w:t>
      </w:r>
      <w:r w:rsidRPr="001412B7">
        <w:rPr>
          <w:sz w:val="24"/>
          <w:szCs w:val="24"/>
        </w:rPr>
        <w:t>дел;</w:t>
      </w:r>
    </w:p>
    <w:p w:rsidR="001A5B40" w:rsidRPr="001412B7" w:rsidRDefault="001A5B40" w:rsidP="000D41A3">
      <w:pPr>
        <w:pStyle w:val="af5"/>
        <w:numPr>
          <w:ilvl w:val="0"/>
          <w:numId w:val="36"/>
        </w:numPr>
        <w:tabs>
          <w:tab w:val="left" w:pos="1474"/>
        </w:tabs>
        <w:ind w:left="0" w:right="125" w:firstLine="851"/>
        <w:rPr>
          <w:sz w:val="24"/>
          <w:szCs w:val="24"/>
        </w:rPr>
      </w:pPr>
      <w:r w:rsidRPr="001412B7">
        <w:rPr>
          <w:sz w:val="24"/>
          <w:szCs w:val="24"/>
        </w:rPr>
        <w:t>рекрутинговые мероприятия в начальной школе, реализующие идею популяризации</w:t>
      </w:r>
      <w:r w:rsidRPr="001412B7">
        <w:rPr>
          <w:spacing w:val="-57"/>
          <w:sz w:val="24"/>
          <w:szCs w:val="24"/>
        </w:rPr>
        <w:t xml:space="preserve"> </w:t>
      </w:r>
      <w:r w:rsidRPr="001412B7">
        <w:rPr>
          <w:sz w:val="24"/>
          <w:szCs w:val="24"/>
        </w:rPr>
        <w:t>деятельности детского общественного объединения, привлечения в него новых участников</w:t>
      </w:r>
      <w:r w:rsidRPr="001412B7">
        <w:rPr>
          <w:spacing w:val="1"/>
          <w:sz w:val="24"/>
          <w:szCs w:val="24"/>
        </w:rPr>
        <w:t xml:space="preserve"> </w:t>
      </w:r>
      <w:r w:rsidRPr="001412B7">
        <w:rPr>
          <w:sz w:val="24"/>
          <w:szCs w:val="24"/>
        </w:rPr>
        <w:t>(проводятся в</w:t>
      </w:r>
      <w:r w:rsidRPr="001412B7">
        <w:rPr>
          <w:spacing w:val="-1"/>
          <w:sz w:val="24"/>
          <w:szCs w:val="24"/>
        </w:rPr>
        <w:t xml:space="preserve"> </w:t>
      </w:r>
      <w:r w:rsidRPr="001412B7">
        <w:rPr>
          <w:sz w:val="24"/>
          <w:szCs w:val="24"/>
        </w:rPr>
        <w:t>форме</w:t>
      </w:r>
      <w:r w:rsidRPr="001412B7">
        <w:rPr>
          <w:spacing w:val="1"/>
          <w:sz w:val="24"/>
          <w:szCs w:val="24"/>
        </w:rPr>
        <w:t xml:space="preserve"> </w:t>
      </w:r>
      <w:r w:rsidRPr="001412B7">
        <w:rPr>
          <w:sz w:val="24"/>
          <w:szCs w:val="24"/>
        </w:rPr>
        <w:t>игр,</w:t>
      </w:r>
      <w:r w:rsidRPr="001412B7">
        <w:rPr>
          <w:spacing w:val="-1"/>
          <w:sz w:val="24"/>
          <w:szCs w:val="24"/>
        </w:rPr>
        <w:t xml:space="preserve"> </w:t>
      </w:r>
      <w:r w:rsidRPr="001412B7">
        <w:rPr>
          <w:sz w:val="24"/>
          <w:szCs w:val="24"/>
        </w:rPr>
        <w:t>квестов,</w:t>
      </w:r>
      <w:r w:rsidRPr="001412B7">
        <w:rPr>
          <w:spacing w:val="3"/>
          <w:sz w:val="24"/>
          <w:szCs w:val="24"/>
        </w:rPr>
        <w:t xml:space="preserve"> </w:t>
      </w:r>
      <w:r w:rsidRPr="001412B7">
        <w:rPr>
          <w:sz w:val="24"/>
          <w:szCs w:val="24"/>
        </w:rPr>
        <w:t>театрализаций</w:t>
      </w:r>
      <w:r w:rsidRPr="001412B7">
        <w:rPr>
          <w:spacing w:val="3"/>
          <w:sz w:val="24"/>
          <w:szCs w:val="24"/>
        </w:rPr>
        <w:t xml:space="preserve"> </w:t>
      </w:r>
      <w:r w:rsidRPr="001412B7">
        <w:rPr>
          <w:sz w:val="24"/>
          <w:szCs w:val="24"/>
        </w:rPr>
        <w:t>и</w:t>
      </w:r>
      <w:r w:rsidRPr="001412B7">
        <w:rPr>
          <w:spacing w:val="-2"/>
          <w:sz w:val="24"/>
          <w:szCs w:val="24"/>
        </w:rPr>
        <w:t xml:space="preserve"> </w:t>
      </w:r>
      <w:r w:rsidRPr="001412B7">
        <w:rPr>
          <w:sz w:val="24"/>
          <w:szCs w:val="24"/>
        </w:rPr>
        <w:t>т.п.);</w:t>
      </w:r>
    </w:p>
    <w:p w:rsidR="001A5B40" w:rsidRPr="001412B7" w:rsidRDefault="001A5B40" w:rsidP="000D41A3">
      <w:pPr>
        <w:pStyle w:val="af5"/>
        <w:numPr>
          <w:ilvl w:val="0"/>
          <w:numId w:val="36"/>
        </w:numPr>
        <w:tabs>
          <w:tab w:val="left" w:pos="1474"/>
        </w:tabs>
        <w:ind w:left="0" w:right="107" w:firstLine="851"/>
        <w:rPr>
          <w:sz w:val="24"/>
          <w:szCs w:val="24"/>
        </w:rPr>
      </w:pPr>
      <w:proofErr w:type="gramStart"/>
      <w:r w:rsidRPr="001412B7">
        <w:rPr>
          <w:sz w:val="24"/>
          <w:szCs w:val="24"/>
        </w:rPr>
        <w:t>поддержку</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развитие</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детском</w:t>
      </w:r>
      <w:r w:rsidRPr="001412B7">
        <w:rPr>
          <w:spacing w:val="1"/>
          <w:sz w:val="24"/>
          <w:szCs w:val="24"/>
        </w:rPr>
        <w:t xml:space="preserve"> </w:t>
      </w:r>
      <w:r w:rsidRPr="001412B7">
        <w:rPr>
          <w:sz w:val="24"/>
          <w:szCs w:val="24"/>
        </w:rPr>
        <w:t>объединении</w:t>
      </w:r>
      <w:r w:rsidRPr="001412B7">
        <w:rPr>
          <w:spacing w:val="1"/>
          <w:sz w:val="24"/>
          <w:szCs w:val="24"/>
        </w:rPr>
        <w:t xml:space="preserve"> </w:t>
      </w:r>
      <w:r w:rsidRPr="001412B7">
        <w:rPr>
          <w:sz w:val="24"/>
          <w:szCs w:val="24"/>
        </w:rPr>
        <w:t>его</w:t>
      </w:r>
      <w:r w:rsidRPr="001412B7">
        <w:rPr>
          <w:spacing w:val="1"/>
          <w:sz w:val="24"/>
          <w:szCs w:val="24"/>
        </w:rPr>
        <w:t xml:space="preserve"> </w:t>
      </w:r>
      <w:r w:rsidRPr="001412B7">
        <w:rPr>
          <w:sz w:val="24"/>
          <w:szCs w:val="24"/>
        </w:rPr>
        <w:t>традиций</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ритуалов,</w:t>
      </w:r>
      <w:r w:rsidRPr="001412B7">
        <w:rPr>
          <w:spacing w:val="1"/>
          <w:sz w:val="24"/>
          <w:szCs w:val="24"/>
        </w:rPr>
        <w:t xml:space="preserve"> </w:t>
      </w:r>
      <w:r w:rsidRPr="001412B7">
        <w:rPr>
          <w:sz w:val="24"/>
          <w:szCs w:val="24"/>
        </w:rPr>
        <w:t>формирующих у ребенка чувство общности с другими его членами, чувство причастности к</w:t>
      </w:r>
      <w:r w:rsidRPr="001412B7">
        <w:rPr>
          <w:spacing w:val="1"/>
          <w:sz w:val="24"/>
          <w:szCs w:val="24"/>
        </w:rPr>
        <w:t xml:space="preserve"> </w:t>
      </w:r>
      <w:r w:rsidRPr="001412B7">
        <w:rPr>
          <w:sz w:val="24"/>
          <w:szCs w:val="24"/>
        </w:rPr>
        <w:t>тому, что происходит в объединении (реализуется посредством введения особой символики</w:t>
      </w:r>
      <w:r w:rsidRPr="001412B7">
        <w:rPr>
          <w:spacing w:val="1"/>
          <w:sz w:val="24"/>
          <w:szCs w:val="24"/>
        </w:rPr>
        <w:t xml:space="preserve"> </w:t>
      </w:r>
      <w:r w:rsidRPr="001412B7">
        <w:rPr>
          <w:sz w:val="24"/>
          <w:szCs w:val="24"/>
        </w:rPr>
        <w:t>детского</w:t>
      </w:r>
      <w:r w:rsidRPr="001412B7">
        <w:rPr>
          <w:spacing w:val="1"/>
          <w:sz w:val="24"/>
          <w:szCs w:val="24"/>
        </w:rPr>
        <w:t xml:space="preserve"> </w:t>
      </w:r>
      <w:r w:rsidRPr="001412B7">
        <w:rPr>
          <w:sz w:val="24"/>
          <w:szCs w:val="24"/>
        </w:rPr>
        <w:t>объединения,</w:t>
      </w:r>
      <w:r w:rsidRPr="001412B7">
        <w:rPr>
          <w:spacing w:val="1"/>
          <w:sz w:val="24"/>
          <w:szCs w:val="24"/>
        </w:rPr>
        <w:t xml:space="preserve"> </w:t>
      </w:r>
      <w:r w:rsidRPr="001412B7">
        <w:rPr>
          <w:sz w:val="24"/>
          <w:szCs w:val="24"/>
        </w:rPr>
        <w:t>проведения</w:t>
      </w:r>
      <w:r w:rsidRPr="001412B7">
        <w:rPr>
          <w:spacing w:val="1"/>
          <w:sz w:val="24"/>
          <w:szCs w:val="24"/>
        </w:rPr>
        <w:t xml:space="preserve"> </w:t>
      </w:r>
      <w:r w:rsidRPr="001412B7">
        <w:rPr>
          <w:sz w:val="24"/>
          <w:szCs w:val="24"/>
        </w:rPr>
        <w:t>ежегодной</w:t>
      </w:r>
      <w:r w:rsidRPr="001412B7">
        <w:rPr>
          <w:spacing w:val="1"/>
          <w:sz w:val="24"/>
          <w:szCs w:val="24"/>
        </w:rPr>
        <w:t xml:space="preserve"> </w:t>
      </w:r>
      <w:r w:rsidRPr="001412B7">
        <w:rPr>
          <w:sz w:val="24"/>
          <w:szCs w:val="24"/>
        </w:rPr>
        <w:t>церемонии</w:t>
      </w:r>
      <w:r w:rsidRPr="001412B7">
        <w:rPr>
          <w:spacing w:val="1"/>
          <w:sz w:val="24"/>
          <w:szCs w:val="24"/>
        </w:rPr>
        <w:t xml:space="preserve"> </w:t>
      </w:r>
      <w:r w:rsidRPr="001412B7">
        <w:rPr>
          <w:sz w:val="24"/>
          <w:szCs w:val="24"/>
        </w:rPr>
        <w:t>посвящения</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члены</w:t>
      </w:r>
      <w:r w:rsidRPr="001412B7">
        <w:rPr>
          <w:spacing w:val="1"/>
          <w:sz w:val="24"/>
          <w:szCs w:val="24"/>
        </w:rPr>
        <w:t xml:space="preserve"> </w:t>
      </w:r>
      <w:r w:rsidRPr="001412B7">
        <w:rPr>
          <w:sz w:val="24"/>
          <w:szCs w:val="24"/>
        </w:rPr>
        <w:t>детского</w:t>
      </w:r>
      <w:r w:rsidRPr="001412B7">
        <w:rPr>
          <w:spacing w:val="1"/>
          <w:sz w:val="24"/>
          <w:szCs w:val="24"/>
        </w:rPr>
        <w:t xml:space="preserve"> </w:t>
      </w:r>
      <w:r w:rsidRPr="001412B7">
        <w:rPr>
          <w:sz w:val="24"/>
          <w:szCs w:val="24"/>
        </w:rPr>
        <w:t>объединения, создания и поддержки интернет-странички детского объединения в соцсетях,</w:t>
      </w:r>
      <w:r w:rsidRPr="001412B7">
        <w:rPr>
          <w:spacing w:val="1"/>
          <w:sz w:val="24"/>
          <w:szCs w:val="24"/>
        </w:rPr>
        <w:t xml:space="preserve"> </w:t>
      </w:r>
      <w:r w:rsidRPr="001412B7">
        <w:rPr>
          <w:sz w:val="24"/>
          <w:szCs w:val="24"/>
        </w:rPr>
        <w:t>организации деятельности пресс-центра детского объединения,</w:t>
      </w:r>
      <w:r w:rsidRPr="001412B7">
        <w:rPr>
          <w:spacing w:val="1"/>
          <w:sz w:val="24"/>
          <w:szCs w:val="24"/>
        </w:rPr>
        <w:t xml:space="preserve"> </w:t>
      </w:r>
      <w:r w:rsidRPr="001412B7">
        <w:rPr>
          <w:sz w:val="24"/>
          <w:szCs w:val="24"/>
        </w:rPr>
        <w:t>проведения традиционных</w:t>
      </w:r>
      <w:r w:rsidRPr="001412B7">
        <w:rPr>
          <w:spacing w:val="1"/>
          <w:sz w:val="24"/>
          <w:szCs w:val="24"/>
        </w:rPr>
        <w:t xml:space="preserve"> </w:t>
      </w:r>
      <w:r w:rsidRPr="001412B7">
        <w:rPr>
          <w:sz w:val="24"/>
          <w:szCs w:val="24"/>
        </w:rPr>
        <w:t>огоньков</w:t>
      </w:r>
      <w:r w:rsidRPr="001412B7">
        <w:rPr>
          <w:spacing w:val="-2"/>
          <w:sz w:val="24"/>
          <w:szCs w:val="24"/>
        </w:rPr>
        <w:t xml:space="preserve"> </w:t>
      </w:r>
      <w:r w:rsidRPr="001412B7">
        <w:rPr>
          <w:sz w:val="24"/>
          <w:szCs w:val="24"/>
        </w:rPr>
        <w:t>– формы</w:t>
      </w:r>
      <w:r w:rsidRPr="001412B7">
        <w:rPr>
          <w:spacing w:val="-3"/>
          <w:sz w:val="24"/>
          <w:szCs w:val="24"/>
        </w:rPr>
        <w:t xml:space="preserve"> </w:t>
      </w:r>
      <w:r w:rsidRPr="001412B7">
        <w:rPr>
          <w:sz w:val="24"/>
          <w:szCs w:val="24"/>
        </w:rPr>
        <w:t>коллективного</w:t>
      </w:r>
      <w:proofErr w:type="gramEnd"/>
      <w:r w:rsidRPr="001412B7">
        <w:rPr>
          <w:spacing w:val="4"/>
          <w:sz w:val="24"/>
          <w:szCs w:val="24"/>
        </w:rPr>
        <w:t xml:space="preserve"> </w:t>
      </w:r>
      <w:r w:rsidRPr="001412B7">
        <w:rPr>
          <w:sz w:val="24"/>
          <w:szCs w:val="24"/>
        </w:rPr>
        <w:t>анализа проводимых</w:t>
      </w:r>
      <w:r w:rsidRPr="001412B7">
        <w:rPr>
          <w:spacing w:val="-5"/>
          <w:sz w:val="24"/>
          <w:szCs w:val="24"/>
        </w:rPr>
        <w:t xml:space="preserve"> </w:t>
      </w:r>
      <w:r w:rsidRPr="001412B7">
        <w:rPr>
          <w:sz w:val="24"/>
          <w:szCs w:val="24"/>
        </w:rPr>
        <w:t>детским</w:t>
      </w:r>
      <w:r w:rsidRPr="001412B7">
        <w:rPr>
          <w:spacing w:val="1"/>
          <w:sz w:val="24"/>
          <w:szCs w:val="24"/>
        </w:rPr>
        <w:t xml:space="preserve"> </w:t>
      </w:r>
      <w:r w:rsidRPr="001412B7">
        <w:rPr>
          <w:sz w:val="24"/>
          <w:szCs w:val="24"/>
        </w:rPr>
        <w:t>объединением</w:t>
      </w:r>
      <w:r w:rsidRPr="001412B7">
        <w:rPr>
          <w:spacing w:val="-3"/>
          <w:sz w:val="24"/>
          <w:szCs w:val="24"/>
        </w:rPr>
        <w:t xml:space="preserve"> </w:t>
      </w:r>
      <w:r w:rsidRPr="001412B7">
        <w:rPr>
          <w:sz w:val="24"/>
          <w:szCs w:val="24"/>
        </w:rPr>
        <w:t>дел);</w:t>
      </w:r>
    </w:p>
    <w:p w:rsidR="001A5B40" w:rsidRPr="001412B7" w:rsidRDefault="001A5B40" w:rsidP="000D41A3">
      <w:pPr>
        <w:pStyle w:val="af5"/>
        <w:numPr>
          <w:ilvl w:val="0"/>
          <w:numId w:val="36"/>
        </w:numPr>
        <w:tabs>
          <w:tab w:val="left" w:pos="1316"/>
        </w:tabs>
        <w:ind w:left="0" w:right="119" w:firstLine="851"/>
        <w:rPr>
          <w:sz w:val="24"/>
          <w:szCs w:val="24"/>
        </w:rPr>
      </w:pPr>
      <w:r w:rsidRPr="001412B7">
        <w:rPr>
          <w:sz w:val="24"/>
          <w:szCs w:val="24"/>
        </w:rPr>
        <w:t>участие</w:t>
      </w:r>
      <w:r w:rsidRPr="001412B7">
        <w:rPr>
          <w:spacing w:val="1"/>
          <w:sz w:val="24"/>
          <w:szCs w:val="24"/>
        </w:rPr>
        <w:t xml:space="preserve"> </w:t>
      </w:r>
      <w:r w:rsidRPr="001412B7">
        <w:rPr>
          <w:sz w:val="24"/>
          <w:szCs w:val="24"/>
        </w:rPr>
        <w:t>членов</w:t>
      </w:r>
      <w:r w:rsidRPr="001412B7">
        <w:rPr>
          <w:spacing w:val="1"/>
          <w:sz w:val="24"/>
          <w:szCs w:val="24"/>
        </w:rPr>
        <w:t xml:space="preserve"> </w:t>
      </w:r>
      <w:r w:rsidRPr="001412B7">
        <w:rPr>
          <w:sz w:val="24"/>
          <w:szCs w:val="24"/>
        </w:rPr>
        <w:t>детского</w:t>
      </w:r>
      <w:r w:rsidRPr="001412B7">
        <w:rPr>
          <w:spacing w:val="1"/>
          <w:sz w:val="24"/>
          <w:szCs w:val="24"/>
        </w:rPr>
        <w:t xml:space="preserve"> </w:t>
      </w:r>
      <w:r w:rsidRPr="001412B7">
        <w:rPr>
          <w:sz w:val="24"/>
          <w:szCs w:val="24"/>
        </w:rPr>
        <w:t>общественного</w:t>
      </w:r>
      <w:r w:rsidRPr="001412B7">
        <w:rPr>
          <w:spacing w:val="1"/>
          <w:sz w:val="24"/>
          <w:szCs w:val="24"/>
        </w:rPr>
        <w:t xml:space="preserve"> </w:t>
      </w:r>
      <w:r w:rsidRPr="001412B7">
        <w:rPr>
          <w:sz w:val="24"/>
          <w:szCs w:val="24"/>
        </w:rPr>
        <w:t>объединения</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волонтерских</w:t>
      </w:r>
      <w:r w:rsidRPr="001412B7">
        <w:rPr>
          <w:spacing w:val="1"/>
          <w:sz w:val="24"/>
          <w:szCs w:val="24"/>
        </w:rPr>
        <w:t xml:space="preserve"> </w:t>
      </w:r>
      <w:r w:rsidRPr="001412B7">
        <w:rPr>
          <w:sz w:val="24"/>
          <w:szCs w:val="24"/>
        </w:rPr>
        <w:t>акциях,</w:t>
      </w:r>
      <w:r w:rsidRPr="001412B7">
        <w:rPr>
          <w:spacing w:val="-57"/>
          <w:sz w:val="24"/>
          <w:szCs w:val="24"/>
        </w:rPr>
        <w:t xml:space="preserve"> </w:t>
      </w:r>
      <w:r w:rsidRPr="001412B7">
        <w:rPr>
          <w:sz w:val="24"/>
          <w:szCs w:val="24"/>
        </w:rPr>
        <w:t>деятельности на благо конкретных людей и социального окружения в целом. Это может быть</w:t>
      </w:r>
      <w:r w:rsidRPr="001412B7">
        <w:rPr>
          <w:spacing w:val="-57"/>
          <w:sz w:val="24"/>
          <w:szCs w:val="24"/>
        </w:rPr>
        <w:t xml:space="preserve"> </w:t>
      </w:r>
      <w:r w:rsidRPr="001412B7">
        <w:rPr>
          <w:sz w:val="24"/>
          <w:szCs w:val="24"/>
        </w:rPr>
        <w:t>как участием школьников в проведении разовых акций, которые часто носят масштабный</w:t>
      </w:r>
      <w:r w:rsidRPr="001412B7">
        <w:rPr>
          <w:spacing w:val="1"/>
          <w:sz w:val="24"/>
          <w:szCs w:val="24"/>
        </w:rPr>
        <w:t xml:space="preserve"> </w:t>
      </w:r>
      <w:r w:rsidRPr="001412B7">
        <w:rPr>
          <w:sz w:val="24"/>
          <w:szCs w:val="24"/>
        </w:rPr>
        <w:t>характер,</w:t>
      </w:r>
      <w:r w:rsidRPr="001412B7">
        <w:rPr>
          <w:spacing w:val="3"/>
          <w:sz w:val="24"/>
          <w:szCs w:val="24"/>
        </w:rPr>
        <w:t xml:space="preserve"> </w:t>
      </w:r>
      <w:r w:rsidRPr="001412B7">
        <w:rPr>
          <w:sz w:val="24"/>
          <w:szCs w:val="24"/>
        </w:rPr>
        <w:t>так и</w:t>
      </w:r>
      <w:r w:rsidRPr="001412B7">
        <w:rPr>
          <w:spacing w:val="3"/>
          <w:sz w:val="24"/>
          <w:szCs w:val="24"/>
        </w:rPr>
        <w:t xml:space="preserve"> </w:t>
      </w:r>
      <w:r w:rsidRPr="001412B7">
        <w:rPr>
          <w:sz w:val="24"/>
          <w:szCs w:val="24"/>
        </w:rPr>
        <w:t>постоянной</w:t>
      </w:r>
      <w:r w:rsidRPr="001412B7">
        <w:rPr>
          <w:spacing w:val="-3"/>
          <w:sz w:val="24"/>
          <w:szCs w:val="24"/>
        </w:rPr>
        <w:t xml:space="preserve"> </w:t>
      </w:r>
      <w:r w:rsidRPr="001412B7">
        <w:rPr>
          <w:sz w:val="24"/>
          <w:szCs w:val="24"/>
        </w:rPr>
        <w:t>деятельностью школьников.</w:t>
      </w:r>
    </w:p>
    <w:p w:rsidR="001A5B40" w:rsidRPr="001412B7" w:rsidRDefault="001A5B40" w:rsidP="001A5B40">
      <w:pPr>
        <w:pStyle w:val="a3"/>
        <w:ind w:left="0" w:right="111" w:firstLine="851"/>
      </w:pPr>
      <w:r w:rsidRPr="001412B7">
        <w:t>Любое</w:t>
      </w:r>
      <w:r w:rsidRPr="001412B7">
        <w:rPr>
          <w:spacing w:val="1"/>
        </w:rPr>
        <w:t xml:space="preserve"> </w:t>
      </w:r>
      <w:r w:rsidRPr="001412B7">
        <w:t>детское</w:t>
      </w:r>
      <w:r w:rsidRPr="001412B7">
        <w:rPr>
          <w:spacing w:val="1"/>
        </w:rPr>
        <w:t xml:space="preserve"> </w:t>
      </w:r>
      <w:r w:rsidRPr="001412B7">
        <w:t>объединение</w:t>
      </w:r>
      <w:r w:rsidRPr="001412B7">
        <w:rPr>
          <w:spacing w:val="1"/>
        </w:rPr>
        <w:t xml:space="preserve"> </w:t>
      </w:r>
      <w:r w:rsidRPr="001412B7">
        <w:t>предполагает</w:t>
      </w:r>
      <w:r w:rsidRPr="001412B7">
        <w:rPr>
          <w:spacing w:val="1"/>
        </w:rPr>
        <w:t xml:space="preserve"> </w:t>
      </w:r>
      <w:r w:rsidRPr="001412B7">
        <w:t>множество</w:t>
      </w:r>
      <w:r w:rsidRPr="001412B7">
        <w:rPr>
          <w:spacing w:val="1"/>
        </w:rPr>
        <w:t xml:space="preserve"> </w:t>
      </w:r>
      <w:r w:rsidRPr="001412B7">
        <w:t>ярких</w:t>
      </w:r>
      <w:r w:rsidRPr="001412B7">
        <w:rPr>
          <w:spacing w:val="1"/>
        </w:rPr>
        <w:t xml:space="preserve"> </w:t>
      </w:r>
      <w:r w:rsidRPr="001412B7">
        <w:t>мероприятий,</w:t>
      </w:r>
      <w:r w:rsidRPr="001412B7">
        <w:rPr>
          <w:spacing w:val="1"/>
        </w:rPr>
        <w:t xml:space="preserve"> </w:t>
      </w:r>
      <w:r w:rsidRPr="001412B7">
        <w:t>тесное</w:t>
      </w:r>
      <w:r w:rsidRPr="001412B7">
        <w:rPr>
          <w:spacing w:val="1"/>
        </w:rPr>
        <w:t xml:space="preserve"> </w:t>
      </w:r>
      <w:r w:rsidRPr="001412B7">
        <w:t>общение друг с другом, ведение активной и насыщенной жизни. Дети часто участвуют в</w:t>
      </w:r>
      <w:r w:rsidRPr="001412B7">
        <w:rPr>
          <w:spacing w:val="1"/>
        </w:rPr>
        <w:t xml:space="preserve"> </w:t>
      </w:r>
      <w:r w:rsidRPr="001412B7">
        <w:t>благотворительных</w:t>
      </w:r>
      <w:r w:rsidRPr="001412B7">
        <w:rPr>
          <w:spacing w:val="1"/>
        </w:rPr>
        <w:t xml:space="preserve"> </w:t>
      </w:r>
      <w:r w:rsidRPr="001412B7">
        <w:t>акциях,</w:t>
      </w:r>
      <w:r w:rsidRPr="001412B7">
        <w:rPr>
          <w:spacing w:val="1"/>
        </w:rPr>
        <w:t xml:space="preserve"> </w:t>
      </w:r>
      <w:r w:rsidRPr="001412B7">
        <w:t>интеллектуальных,</w:t>
      </w:r>
      <w:r w:rsidRPr="001412B7">
        <w:rPr>
          <w:spacing w:val="1"/>
        </w:rPr>
        <w:t xml:space="preserve"> </w:t>
      </w:r>
      <w:r w:rsidRPr="001412B7">
        <w:t>творческих,</w:t>
      </w:r>
      <w:r w:rsidRPr="001412B7">
        <w:rPr>
          <w:spacing w:val="1"/>
        </w:rPr>
        <w:t xml:space="preserve"> </w:t>
      </w:r>
      <w:r w:rsidRPr="001412B7">
        <w:t>спортивных</w:t>
      </w:r>
      <w:r w:rsidRPr="001412B7">
        <w:rPr>
          <w:spacing w:val="1"/>
        </w:rPr>
        <w:t xml:space="preserve"> </w:t>
      </w:r>
      <w:r w:rsidRPr="001412B7">
        <w:t>соревнованиях,</w:t>
      </w:r>
      <w:r w:rsidRPr="001412B7">
        <w:rPr>
          <w:spacing w:val="1"/>
        </w:rPr>
        <w:t xml:space="preserve"> </w:t>
      </w:r>
      <w:r w:rsidRPr="001412B7">
        <w:t>создают</w:t>
      </w:r>
      <w:r w:rsidRPr="001412B7">
        <w:rPr>
          <w:spacing w:val="1"/>
        </w:rPr>
        <w:t xml:space="preserve"> </w:t>
      </w:r>
      <w:r w:rsidRPr="001412B7">
        <w:t>различные</w:t>
      </w:r>
      <w:r w:rsidRPr="001412B7">
        <w:rPr>
          <w:spacing w:val="1"/>
        </w:rPr>
        <w:t xml:space="preserve"> </w:t>
      </w:r>
      <w:r w:rsidRPr="001412B7">
        <w:t>проекты.</w:t>
      </w:r>
    </w:p>
    <w:p w:rsidR="001A5B40" w:rsidRPr="001412B7" w:rsidRDefault="001A5B40" w:rsidP="001A5B40">
      <w:pPr>
        <w:pStyle w:val="a3"/>
        <w:ind w:left="0" w:right="1058" w:firstLine="851"/>
      </w:pPr>
      <w:r w:rsidRPr="001412B7">
        <w:t>В</w:t>
      </w:r>
      <w:r w:rsidRPr="001412B7">
        <w:rPr>
          <w:spacing w:val="-5"/>
        </w:rPr>
        <w:t xml:space="preserve"> </w:t>
      </w:r>
      <w:r w:rsidRPr="001412B7">
        <w:t>МБОУ «Средняя общеобразовательная школа №</w:t>
      </w:r>
      <w:r w:rsidRPr="001412B7">
        <w:rPr>
          <w:spacing w:val="1"/>
        </w:rPr>
        <w:t xml:space="preserve"> </w:t>
      </w:r>
      <w:r w:rsidRPr="001412B7">
        <w:t>27</w:t>
      </w:r>
      <w:r w:rsidRPr="001412B7">
        <w:rPr>
          <w:spacing w:val="1"/>
        </w:rPr>
        <w:t xml:space="preserve"> </w:t>
      </w:r>
      <w:r>
        <w:t xml:space="preserve">имени А.А. </w:t>
      </w:r>
      <w:r w:rsidRPr="001412B7">
        <w:t>Дейнеки» данный</w:t>
      </w:r>
      <w:r w:rsidRPr="001412B7">
        <w:rPr>
          <w:spacing w:val="-6"/>
        </w:rPr>
        <w:t xml:space="preserve"> </w:t>
      </w:r>
      <w:r w:rsidRPr="001412B7">
        <w:t>модуль</w:t>
      </w:r>
      <w:r w:rsidRPr="001412B7">
        <w:rPr>
          <w:spacing w:val="-1"/>
        </w:rPr>
        <w:t xml:space="preserve"> </w:t>
      </w:r>
      <w:r w:rsidRPr="001412B7">
        <w:t>раскрывается</w:t>
      </w:r>
      <w:r w:rsidRPr="001412B7">
        <w:rPr>
          <w:spacing w:val="-3"/>
        </w:rPr>
        <w:t xml:space="preserve"> </w:t>
      </w:r>
      <w:r w:rsidRPr="001412B7">
        <w:t>в</w:t>
      </w:r>
      <w:r w:rsidRPr="001412B7">
        <w:rPr>
          <w:spacing w:val="-2"/>
        </w:rPr>
        <w:t xml:space="preserve"> </w:t>
      </w:r>
      <w:r w:rsidRPr="001412B7">
        <w:t>следующих</w:t>
      </w:r>
      <w:r>
        <w:t xml:space="preserve"> </w:t>
      </w:r>
      <w:r w:rsidRPr="001412B7">
        <w:rPr>
          <w:spacing w:val="-57"/>
        </w:rPr>
        <w:t xml:space="preserve"> </w:t>
      </w:r>
      <w:r w:rsidRPr="001412B7">
        <w:t>направлениях:</w:t>
      </w:r>
    </w:p>
    <w:p w:rsidR="001A5B40" w:rsidRPr="001412B7" w:rsidRDefault="001A5B40" w:rsidP="000D41A3">
      <w:pPr>
        <w:pStyle w:val="af5"/>
        <w:numPr>
          <w:ilvl w:val="1"/>
          <w:numId w:val="37"/>
        </w:numPr>
        <w:tabs>
          <w:tab w:val="left" w:pos="1186"/>
        </w:tabs>
        <w:ind w:left="0" w:firstLine="851"/>
        <w:rPr>
          <w:sz w:val="24"/>
          <w:szCs w:val="24"/>
        </w:rPr>
      </w:pPr>
      <w:r w:rsidRPr="001412B7">
        <w:rPr>
          <w:sz w:val="24"/>
          <w:szCs w:val="24"/>
        </w:rPr>
        <w:t>ШСК</w:t>
      </w:r>
      <w:r w:rsidRPr="001412B7">
        <w:rPr>
          <w:spacing w:val="-4"/>
          <w:sz w:val="24"/>
          <w:szCs w:val="24"/>
        </w:rPr>
        <w:t xml:space="preserve"> </w:t>
      </w:r>
      <w:r w:rsidRPr="001412B7">
        <w:rPr>
          <w:sz w:val="24"/>
          <w:szCs w:val="24"/>
        </w:rPr>
        <w:t>(Школьный</w:t>
      </w:r>
      <w:r w:rsidRPr="001412B7">
        <w:rPr>
          <w:spacing w:val="-6"/>
          <w:sz w:val="24"/>
          <w:szCs w:val="24"/>
        </w:rPr>
        <w:t xml:space="preserve"> </w:t>
      </w:r>
      <w:r w:rsidRPr="001412B7">
        <w:rPr>
          <w:sz w:val="24"/>
          <w:szCs w:val="24"/>
        </w:rPr>
        <w:t>спортивный</w:t>
      </w:r>
      <w:r w:rsidRPr="001412B7">
        <w:rPr>
          <w:spacing w:val="-6"/>
          <w:sz w:val="24"/>
          <w:szCs w:val="24"/>
        </w:rPr>
        <w:t xml:space="preserve"> </w:t>
      </w:r>
      <w:r w:rsidRPr="001412B7">
        <w:rPr>
          <w:sz w:val="24"/>
          <w:szCs w:val="24"/>
        </w:rPr>
        <w:t>клуб)</w:t>
      </w:r>
      <w:r w:rsidRPr="001412B7">
        <w:rPr>
          <w:spacing w:val="4"/>
          <w:sz w:val="24"/>
          <w:szCs w:val="24"/>
        </w:rPr>
        <w:t xml:space="preserve"> </w:t>
      </w:r>
      <w:r w:rsidRPr="001412B7">
        <w:rPr>
          <w:sz w:val="24"/>
          <w:szCs w:val="24"/>
        </w:rPr>
        <w:t>«Олимниец»</w:t>
      </w:r>
    </w:p>
    <w:p w:rsidR="001A5B40" w:rsidRPr="001412B7" w:rsidRDefault="001A5B40" w:rsidP="000D41A3">
      <w:pPr>
        <w:pStyle w:val="af5"/>
        <w:numPr>
          <w:ilvl w:val="1"/>
          <w:numId w:val="37"/>
        </w:numPr>
        <w:tabs>
          <w:tab w:val="left" w:pos="1186"/>
        </w:tabs>
        <w:ind w:left="0" w:firstLine="851"/>
        <w:rPr>
          <w:sz w:val="24"/>
          <w:szCs w:val="24"/>
        </w:rPr>
      </w:pPr>
      <w:r w:rsidRPr="001412B7">
        <w:rPr>
          <w:sz w:val="24"/>
          <w:szCs w:val="24"/>
        </w:rPr>
        <w:t>Экологический</w:t>
      </w:r>
      <w:r w:rsidRPr="001412B7">
        <w:rPr>
          <w:spacing w:val="-5"/>
          <w:sz w:val="24"/>
          <w:szCs w:val="24"/>
        </w:rPr>
        <w:t xml:space="preserve"> </w:t>
      </w:r>
      <w:r w:rsidRPr="001412B7">
        <w:rPr>
          <w:sz w:val="24"/>
          <w:szCs w:val="24"/>
        </w:rPr>
        <w:t>отряд</w:t>
      </w:r>
      <w:r w:rsidRPr="001412B7">
        <w:rPr>
          <w:spacing w:val="-3"/>
          <w:sz w:val="24"/>
          <w:szCs w:val="24"/>
        </w:rPr>
        <w:t xml:space="preserve"> </w:t>
      </w:r>
      <w:r w:rsidRPr="001412B7">
        <w:rPr>
          <w:sz w:val="24"/>
          <w:szCs w:val="24"/>
        </w:rPr>
        <w:t>«ЭкоМы»</w:t>
      </w:r>
    </w:p>
    <w:p w:rsidR="001A5B40" w:rsidRPr="001412B7" w:rsidRDefault="001A5B40" w:rsidP="000D41A3">
      <w:pPr>
        <w:pStyle w:val="af5"/>
        <w:numPr>
          <w:ilvl w:val="1"/>
          <w:numId w:val="37"/>
        </w:numPr>
        <w:tabs>
          <w:tab w:val="left" w:pos="1186"/>
        </w:tabs>
        <w:ind w:left="0" w:firstLine="851"/>
        <w:rPr>
          <w:sz w:val="24"/>
          <w:szCs w:val="24"/>
        </w:rPr>
      </w:pPr>
      <w:r w:rsidRPr="001412B7">
        <w:rPr>
          <w:sz w:val="24"/>
          <w:szCs w:val="24"/>
        </w:rPr>
        <w:t>Волонтерский</w:t>
      </w:r>
      <w:r w:rsidRPr="001412B7">
        <w:rPr>
          <w:spacing w:val="-6"/>
          <w:sz w:val="24"/>
          <w:szCs w:val="24"/>
        </w:rPr>
        <w:t xml:space="preserve"> </w:t>
      </w:r>
      <w:r w:rsidRPr="001412B7">
        <w:rPr>
          <w:sz w:val="24"/>
          <w:szCs w:val="24"/>
        </w:rPr>
        <w:t>отряд</w:t>
      </w:r>
      <w:r w:rsidRPr="001412B7">
        <w:rPr>
          <w:spacing w:val="-4"/>
          <w:sz w:val="24"/>
          <w:szCs w:val="24"/>
        </w:rPr>
        <w:t xml:space="preserve"> </w:t>
      </w:r>
      <w:r w:rsidRPr="001412B7">
        <w:rPr>
          <w:sz w:val="24"/>
          <w:szCs w:val="24"/>
        </w:rPr>
        <w:t>«Надежда»</w:t>
      </w:r>
    </w:p>
    <w:p w:rsidR="001A5B40" w:rsidRPr="001412B7" w:rsidRDefault="001A5B40" w:rsidP="000D41A3">
      <w:pPr>
        <w:pStyle w:val="af5"/>
        <w:numPr>
          <w:ilvl w:val="1"/>
          <w:numId w:val="37"/>
        </w:numPr>
        <w:tabs>
          <w:tab w:val="left" w:pos="1186"/>
        </w:tabs>
        <w:ind w:left="0" w:firstLine="851"/>
        <w:rPr>
          <w:sz w:val="24"/>
          <w:szCs w:val="24"/>
        </w:rPr>
      </w:pPr>
      <w:r w:rsidRPr="001412B7">
        <w:rPr>
          <w:sz w:val="24"/>
          <w:szCs w:val="24"/>
        </w:rPr>
        <w:t>Медиацентр</w:t>
      </w:r>
      <w:r w:rsidRPr="001412B7">
        <w:rPr>
          <w:spacing w:val="-5"/>
          <w:sz w:val="24"/>
          <w:szCs w:val="24"/>
        </w:rPr>
        <w:t xml:space="preserve"> </w:t>
      </w:r>
      <w:r w:rsidRPr="001412B7">
        <w:rPr>
          <w:sz w:val="24"/>
          <w:szCs w:val="24"/>
        </w:rPr>
        <w:t>«Дейнековский весник»</w:t>
      </w:r>
    </w:p>
    <w:p w:rsidR="001A5B40" w:rsidRPr="001412B7" w:rsidRDefault="001A5B40" w:rsidP="000D41A3">
      <w:pPr>
        <w:pStyle w:val="af5"/>
        <w:numPr>
          <w:ilvl w:val="1"/>
          <w:numId w:val="37"/>
        </w:numPr>
        <w:tabs>
          <w:tab w:val="left" w:pos="1186"/>
        </w:tabs>
        <w:ind w:left="0" w:firstLine="851"/>
        <w:rPr>
          <w:sz w:val="24"/>
          <w:szCs w:val="24"/>
        </w:rPr>
      </w:pPr>
      <w:r w:rsidRPr="001412B7">
        <w:rPr>
          <w:sz w:val="24"/>
          <w:szCs w:val="24"/>
        </w:rPr>
        <w:lastRenderedPageBreak/>
        <w:t>Школьный</w:t>
      </w:r>
      <w:r w:rsidRPr="001412B7">
        <w:rPr>
          <w:spacing w:val="-6"/>
          <w:sz w:val="24"/>
          <w:szCs w:val="24"/>
        </w:rPr>
        <w:t xml:space="preserve"> </w:t>
      </w:r>
      <w:r w:rsidRPr="001412B7">
        <w:rPr>
          <w:sz w:val="24"/>
          <w:szCs w:val="24"/>
        </w:rPr>
        <w:t>музей «Мастер…»</w:t>
      </w:r>
    </w:p>
    <w:p w:rsidR="001A5B40" w:rsidRPr="001412B7" w:rsidRDefault="001A5B40" w:rsidP="000D41A3">
      <w:pPr>
        <w:pStyle w:val="af5"/>
        <w:numPr>
          <w:ilvl w:val="1"/>
          <w:numId w:val="37"/>
        </w:numPr>
        <w:tabs>
          <w:tab w:val="left" w:pos="1186"/>
        </w:tabs>
        <w:ind w:left="0" w:firstLine="851"/>
        <w:rPr>
          <w:sz w:val="24"/>
          <w:szCs w:val="24"/>
        </w:rPr>
      </w:pPr>
      <w:r w:rsidRPr="001412B7">
        <w:rPr>
          <w:sz w:val="24"/>
          <w:szCs w:val="24"/>
        </w:rPr>
        <w:t>Юнармейский</w:t>
      </w:r>
      <w:r w:rsidRPr="001412B7">
        <w:rPr>
          <w:spacing w:val="-3"/>
          <w:sz w:val="24"/>
          <w:szCs w:val="24"/>
        </w:rPr>
        <w:t xml:space="preserve"> </w:t>
      </w:r>
      <w:r w:rsidRPr="001412B7">
        <w:rPr>
          <w:sz w:val="24"/>
          <w:szCs w:val="24"/>
        </w:rPr>
        <w:t>отряд</w:t>
      </w:r>
    </w:p>
    <w:p w:rsidR="001A5B40" w:rsidRPr="001412B7" w:rsidRDefault="001A5B40" w:rsidP="000D41A3">
      <w:pPr>
        <w:pStyle w:val="af5"/>
        <w:numPr>
          <w:ilvl w:val="1"/>
          <w:numId w:val="37"/>
        </w:numPr>
        <w:tabs>
          <w:tab w:val="left" w:pos="1186"/>
        </w:tabs>
        <w:ind w:left="0" w:firstLine="851"/>
        <w:rPr>
          <w:sz w:val="24"/>
          <w:szCs w:val="24"/>
        </w:rPr>
      </w:pPr>
      <w:r w:rsidRPr="001412B7">
        <w:rPr>
          <w:sz w:val="24"/>
          <w:szCs w:val="24"/>
        </w:rPr>
        <w:t>Школьный театр «Оживляя страницы книг»</w:t>
      </w:r>
    </w:p>
    <w:p w:rsidR="001A5B40" w:rsidRPr="001412B7" w:rsidRDefault="001A5B40" w:rsidP="000D41A3">
      <w:pPr>
        <w:pStyle w:val="af5"/>
        <w:numPr>
          <w:ilvl w:val="1"/>
          <w:numId w:val="37"/>
        </w:numPr>
        <w:tabs>
          <w:tab w:val="left" w:pos="1186"/>
        </w:tabs>
        <w:ind w:left="0" w:firstLine="851"/>
        <w:rPr>
          <w:sz w:val="24"/>
          <w:szCs w:val="24"/>
        </w:rPr>
      </w:pPr>
      <w:r w:rsidRPr="001412B7">
        <w:rPr>
          <w:sz w:val="24"/>
          <w:szCs w:val="24"/>
        </w:rPr>
        <w:t>Команда</w:t>
      </w:r>
      <w:r w:rsidRPr="001412B7">
        <w:rPr>
          <w:spacing w:val="-3"/>
          <w:sz w:val="24"/>
          <w:szCs w:val="24"/>
        </w:rPr>
        <w:t xml:space="preserve"> </w:t>
      </w:r>
      <w:r w:rsidRPr="001412B7">
        <w:rPr>
          <w:sz w:val="24"/>
          <w:szCs w:val="24"/>
        </w:rPr>
        <w:t>КВН</w:t>
      </w:r>
      <w:r w:rsidRPr="001412B7">
        <w:rPr>
          <w:spacing w:val="-3"/>
          <w:sz w:val="24"/>
          <w:szCs w:val="24"/>
        </w:rPr>
        <w:t xml:space="preserve"> </w:t>
      </w:r>
      <w:r w:rsidRPr="001412B7">
        <w:rPr>
          <w:sz w:val="24"/>
          <w:szCs w:val="24"/>
        </w:rPr>
        <w:t>«Три в кубе»</w:t>
      </w:r>
    </w:p>
    <w:p w:rsidR="001A5B40" w:rsidRPr="001412B7" w:rsidRDefault="001A5B40" w:rsidP="000D41A3">
      <w:pPr>
        <w:pStyle w:val="af5"/>
        <w:numPr>
          <w:ilvl w:val="1"/>
          <w:numId w:val="37"/>
        </w:numPr>
        <w:tabs>
          <w:tab w:val="left" w:pos="1191"/>
        </w:tabs>
        <w:ind w:left="0" w:firstLine="851"/>
        <w:rPr>
          <w:sz w:val="24"/>
          <w:szCs w:val="24"/>
        </w:rPr>
      </w:pPr>
      <w:r w:rsidRPr="001412B7">
        <w:rPr>
          <w:sz w:val="24"/>
          <w:szCs w:val="24"/>
        </w:rPr>
        <w:t>Центр</w:t>
      </w:r>
      <w:r w:rsidRPr="001412B7">
        <w:rPr>
          <w:spacing w:val="-1"/>
          <w:sz w:val="24"/>
          <w:szCs w:val="24"/>
        </w:rPr>
        <w:t xml:space="preserve"> </w:t>
      </w:r>
      <w:r w:rsidRPr="001412B7">
        <w:rPr>
          <w:sz w:val="24"/>
          <w:szCs w:val="24"/>
        </w:rPr>
        <w:t>детских</w:t>
      </w:r>
      <w:r w:rsidRPr="001412B7">
        <w:rPr>
          <w:spacing w:val="-6"/>
          <w:sz w:val="24"/>
          <w:szCs w:val="24"/>
        </w:rPr>
        <w:t xml:space="preserve"> </w:t>
      </w:r>
      <w:r w:rsidRPr="001412B7">
        <w:rPr>
          <w:sz w:val="24"/>
          <w:szCs w:val="24"/>
        </w:rPr>
        <w:t>инициатив</w:t>
      </w:r>
    </w:p>
    <w:p w:rsidR="001A5B40" w:rsidRPr="001412B7" w:rsidRDefault="001A5B40" w:rsidP="000D41A3">
      <w:pPr>
        <w:pStyle w:val="af5"/>
        <w:numPr>
          <w:ilvl w:val="1"/>
          <w:numId w:val="37"/>
        </w:numPr>
        <w:tabs>
          <w:tab w:val="left" w:pos="1191"/>
        </w:tabs>
        <w:ind w:left="0" w:firstLine="851"/>
        <w:rPr>
          <w:sz w:val="24"/>
          <w:szCs w:val="24"/>
        </w:rPr>
      </w:pPr>
      <w:r w:rsidRPr="001412B7">
        <w:rPr>
          <w:sz w:val="24"/>
          <w:szCs w:val="24"/>
        </w:rPr>
        <w:t>ДЮП (Дружина юных пожарных)</w:t>
      </w:r>
    </w:p>
    <w:p w:rsidR="001A5B40" w:rsidRPr="00C67CB1" w:rsidRDefault="001A5B40" w:rsidP="000D41A3">
      <w:pPr>
        <w:pStyle w:val="af5"/>
        <w:numPr>
          <w:ilvl w:val="1"/>
          <w:numId w:val="37"/>
        </w:numPr>
        <w:tabs>
          <w:tab w:val="left" w:pos="1191"/>
        </w:tabs>
        <w:ind w:left="0" w:firstLine="851"/>
        <w:rPr>
          <w:sz w:val="24"/>
          <w:szCs w:val="24"/>
        </w:rPr>
      </w:pPr>
      <w:r w:rsidRPr="001412B7">
        <w:rPr>
          <w:sz w:val="24"/>
          <w:szCs w:val="24"/>
        </w:rPr>
        <w:t>ЮИД (юные инспектора дородного движения)</w:t>
      </w:r>
    </w:p>
    <w:p w:rsidR="001A5B40" w:rsidRPr="00C67CB1" w:rsidRDefault="001A5B40" w:rsidP="001A5B40">
      <w:pPr>
        <w:pStyle w:val="2"/>
        <w:spacing w:before="0" w:line="240" w:lineRule="auto"/>
        <w:ind w:firstLine="851"/>
        <w:rPr>
          <w:rFonts w:ascii="Times New Roman" w:hAnsi="Times New Roman" w:cs="Times New Roman"/>
          <w:i/>
          <w:color w:val="auto"/>
          <w:sz w:val="24"/>
          <w:szCs w:val="24"/>
        </w:rPr>
      </w:pPr>
      <w:r w:rsidRPr="00C67CB1">
        <w:rPr>
          <w:rFonts w:ascii="Times New Roman" w:hAnsi="Times New Roman" w:cs="Times New Roman"/>
          <w:i/>
          <w:color w:val="auto"/>
          <w:sz w:val="24"/>
          <w:szCs w:val="24"/>
        </w:rPr>
        <w:t>Школьный</w:t>
      </w:r>
      <w:r w:rsidRPr="00C67CB1">
        <w:rPr>
          <w:rFonts w:ascii="Times New Roman" w:hAnsi="Times New Roman" w:cs="Times New Roman"/>
          <w:i/>
          <w:color w:val="auto"/>
          <w:spacing w:val="2"/>
          <w:sz w:val="24"/>
          <w:szCs w:val="24"/>
        </w:rPr>
        <w:t xml:space="preserve"> </w:t>
      </w:r>
      <w:r w:rsidRPr="00C67CB1">
        <w:rPr>
          <w:rFonts w:ascii="Times New Roman" w:hAnsi="Times New Roman" w:cs="Times New Roman"/>
          <w:i/>
          <w:color w:val="auto"/>
          <w:sz w:val="24"/>
          <w:szCs w:val="24"/>
        </w:rPr>
        <w:t>спортивный</w:t>
      </w:r>
      <w:r w:rsidRPr="00C67CB1">
        <w:rPr>
          <w:rFonts w:ascii="Times New Roman" w:hAnsi="Times New Roman" w:cs="Times New Roman"/>
          <w:i/>
          <w:color w:val="auto"/>
          <w:spacing w:val="-4"/>
          <w:sz w:val="24"/>
          <w:szCs w:val="24"/>
        </w:rPr>
        <w:t xml:space="preserve"> </w:t>
      </w:r>
      <w:r w:rsidRPr="00C67CB1">
        <w:rPr>
          <w:rFonts w:ascii="Times New Roman" w:hAnsi="Times New Roman" w:cs="Times New Roman"/>
          <w:i/>
          <w:color w:val="auto"/>
          <w:sz w:val="24"/>
          <w:szCs w:val="24"/>
        </w:rPr>
        <w:t>клуб</w:t>
      </w:r>
      <w:r w:rsidRPr="00C67CB1">
        <w:rPr>
          <w:rFonts w:ascii="Times New Roman" w:hAnsi="Times New Roman" w:cs="Times New Roman"/>
          <w:i/>
          <w:color w:val="auto"/>
          <w:spacing w:val="-4"/>
          <w:sz w:val="24"/>
          <w:szCs w:val="24"/>
        </w:rPr>
        <w:t xml:space="preserve"> </w:t>
      </w:r>
      <w:r w:rsidRPr="00C67CB1">
        <w:rPr>
          <w:rFonts w:ascii="Times New Roman" w:hAnsi="Times New Roman" w:cs="Times New Roman"/>
          <w:i/>
          <w:color w:val="auto"/>
          <w:sz w:val="24"/>
          <w:szCs w:val="24"/>
        </w:rPr>
        <w:t>«Олимпиец»</w:t>
      </w:r>
    </w:p>
    <w:p w:rsidR="001A5B40" w:rsidRPr="001412B7" w:rsidRDefault="001A5B40" w:rsidP="001A5B40">
      <w:pPr>
        <w:pStyle w:val="a3"/>
        <w:ind w:left="0" w:firstLine="851"/>
      </w:pPr>
      <w:r w:rsidRPr="001412B7">
        <w:t>Спортивный</w:t>
      </w:r>
      <w:r w:rsidRPr="001412B7">
        <w:rPr>
          <w:spacing w:val="-6"/>
        </w:rPr>
        <w:t xml:space="preserve"> </w:t>
      </w:r>
      <w:r w:rsidRPr="001412B7">
        <w:t>клуб</w:t>
      </w:r>
      <w:r w:rsidRPr="001412B7">
        <w:rPr>
          <w:spacing w:val="-4"/>
        </w:rPr>
        <w:t xml:space="preserve"> </w:t>
      </w:r>
      <w:r w:rsidRPr="001412B7">
        <w:t>создан</w:t>
      </w:r>
      <w:r w:rsidRPr="001412B7">
        <w:rPr>
          <w:spacing w:val="-1"/>
        </w:rPr>
        <w:t xml:space="preserve"> </w:t>
      </w:r>
      <w:r w:rsidRPr="001412B7">
        <w:t>с</w:t>
      </w:r>
      <w:r w:rsidRPr="001412B7">
        <w:rPr>
          <w:spacing w:val="-3"/>
        </w:rPr>
        <w:t xml:space="preserve"> </w:t>
      </w:r>
      <w:r w:rsidRPr="001412B7">
        <w:t>целью</w:t>
      </w:r>
      <w:r w:rsidRPr="001412B7">
        <w:rPr>
          <w:spacing w:val="51"/>
        </w:rPr>
        <w:t xml:space="preserve"> </w:t>
      </w:r>
      <w:r w:rsidRPr="001412B7">
        <w:t>привлечения</w:t>
      </w:r>
      <w:r w:rsidRPr="001412B7">
        <w:rPr>
          <w:spacing w:val="-7"/>
        </w:rPr>
        <w:t xml:space="preserve"> </w:t>
      </w:r>
      <w:proofErr w:type="gramStart"/>
      <w:r w:rsidRPr="001412B7">
        <w:t>обучающихся</w:t>
      </w:r>
      <w:proofErr w:type="gramEnd"/>
      <w:r w:rsidRPr="001412B7">
        <w:rPr>
          <w:spacing w:val="-2"/>
        </w:rPr>
        <w:t xml:space="preserve"> </w:t>
      </w:r>
      <w:r w:rsidRPr="001412B7">
        <w:t>школы</w:t>
      </w:r>
      <w:r w:rsidRPr="001412B7">
        <w:rPr>
          <w:spacing w:val="-5"/>
        </w:rPr>
        <w:t xml:space="preserve"> </w:t>
      </w:r>
      <w:r w:rsidRPr="001412B7">
        <w:t>к</w:t>
      </w:r>
      <w:r w:rsidRPr="001412B7">
        <w:rPr>
          <w:spacing w:val="-3"/>
        </w:rPr>
        <w:t xml:space="preserve"> </w:t>
      </w:r>
      <w:r w:rsidRPr="001412B7">
        <w:t>систематическим</w:t>
      </w:r>
      <w:r w:rsidRPr="001412B7">
        <w:rPr>
          <w:spacing w:val="-57"/>
        </w:rPr>
        <w:t xml:space="preserve"> </w:t>
      </w:r>
      <w:r w:rsidRPr="001412B7">
        <w:t>занятиям</w:t>
      </w:r>
      <w:r w:rsidRPr="001412B7">
        <w:rPr>
          <w:spacing w:val="-3"/>
        </w:rPr>
        <w:t xml:space="preserve"> </w:t>
      </w:r>
      <w:r w:rsidRPr="001412B7">
        <w:t>спортом,</w:t>
      </w:r>
      <w:r w:rsidRPr="001412B7">
        <w:rPr>
          <w:spacing w:val="1"/>
        </w:rPr>
        <w:t xml:space="preserve"> </w:t>
      </w:r>
      <w:r w:rsidRPr="001412B7">
        <w:t>повышению</w:t>
      </w:r>
      <w:r w:rsidRPr="001412B7">
        <w:rPr>
          <w:spacing w:val="-2"/>
        </w:rPr>
        <w:t xml:space="preserve"> </w:t>
      </w:r>
      <w:r w:rsidRPr="001412B7">
        <w:t>качества</w:t>
      </w:r>
      <w:r w:rsidRPr="001412B7">
        <w:rPr>
          <w:spacing w:val="-1"/>
        </w:rPr>
        <w:t xml:space="preserve"> </w:t>
      </w:r>
      <w:r w:rsidRPr="001412B7">
        <w:t>и</w:t>
      </w:r>
      <w:r w:rsidRPr="001412B7">
        <w:rPr>
          <w:spacing w:val="-4"/>
        </w:rPr>
        <w:t xml:space="preserve"> </w:t>
      </w:r>
      <w:r w:rsidRPr="001412B7">
        <w:t>результативности</w:t>
      </w:r>
      <w:r w:rsidRPr="001412B7">
        <w:rPr>
          <w:spacing w:val="-3"/>
        </w:rPr>
        <w:t xml:space="preserve"> </w:t>
      </w:r>
      <w:r w:rsidRPr="001412B7">
        <w:t>спортивной</w:t>
      </w:r>
      <w:r w:rsidRPr="001412B7">
        <w:rPr>
          <w:spacing w:val="-4"/>
        </w:rPr>
        <w:t xml:space="preserve"> </w:t>
      </w:r>
      <w:r w:rsidRPr="001412B7">
        <w:t>работы</w:t>
      </w:r>
      <w:r w:rsidRPr="001412B7">
        <w:rPr>
          <w:spacing w:val="-3"/>
        </w:rPr>
        <w:t xml:space="preserve"> </w:t>
      </w:r>
      <w:r w:rsidRPr="001412B7">
        <w:t>в</w:t>
      </w:r>
      <w:r w:rsidRPr="001412B7">
        <w:rPr>
          <w:spacing w:val="-3"/>
        </w:rPr>
        <w:t xml:space="preserve"> </w:t>
      </w:r>
      <w:r w:rsidRPr="001412B7">
        <w:t>школе.</w:t>
      </w:r>
    </w:p>
    <w:p w:rsidR="001A5B40" w:rsidRPr="001412B7" w:rsidRDefault="001A5B40" w:rsidP="001A5B40">
      <w:pPr>
        <w:pStyle w:val="a3"/>
        <w:ind w:left="0" w:right="380" w:firstLine="851"/>
      </w:pPr>
      <w:r w:rsidRPr="001412B7">
        <w:t>ШСК «Лидер» живёт и работает под девизом «Нам, смелым, сильным и ловким со спортом</w:t>
      </w:r>
      <w:r w:rsidRPr="001412B7">
        <w:rPr>
          <w:spacing w:val="-57"/>
        </w:rPr>
        <w:t xml:space="preserve"> </w:t>
      </w:r>
      <w:r w:rsidRPr="001412B7">
        <w:t>всегда по</w:t>
      </w:r>
      <w:r w:rsidRPr="001412B7">
        <w:rPr>
          <w:spacing w:val="6"/>
        </w:rPr>
        <w:t xml:space="preserve"> </w:t>
      </w:r>
      <w:r w:rsidRPr="001412B7">
        <w:t>пути».</w:t>
      </w:r>
    </w:p>
    <w:p w:rsidR="001A5B40" w:rsidRPr="001412B7" w:rsidRDefault="001A5B40" w:rsidP="001A5B40">
      <w:pPr>
        <w:pStyle w:val="a3"/>
        <w:ind w:left="0" w:firstLine="851"/>
      </w:pPr>
      <w:r w:rsidRPr="001412B7">
        <w:t>В</w:t>
      </w:r>
      <w:r w:rsidRPr="001412B7">
        <w:rPr>
          <w:spacing w:val="-2"/>
        </w:rPr>
        <w:t xml:space="preserve"> </w:t>
      </w:r>
      <w:r w:rsidRPr="001412B7">
        <w:t>спортивном</w:t>
      </w:r>
      <w:r w:rsidRPr="001412B7">
        <w:rPr>
          <w:spacing w:val="2"/>
        </w:rPr>
        <w:t xml:space="preserve"> </w:t>
      </w:r>
      <w:r w:rsidRPr="001412B7">
        <w:t>клубе</w:t>
      </w:r>
      <w:r w:rsidRPr="001412B7">
        <w:rPr>
          <w:spacing w:val="-1"/>
        </w:rPr>
        <w:t xml:space="preserve"> </w:t>
      </w:r>
      <w:r w:rsidRPr="001412B7">
        <w:t>занимается</w:t>
      </w:r>
      <w:r w:rsidRPr="001412B7">
        <w:rPr>
          <w:spacing w:val="5"/>
        </w:rPr>
        <w:t xml:space="preserve"> </w:t>
      </w:r>
      <w:r w:rsidRPr="001412B7">
        <w:t>867</w:t>
      </w:r>
      <w:r w:rsidRPr="001412B7">
        <w:rPr>
          <w:spacing w:val="-4"/>
        </w:rPr>
        <w:t xml:space="preserve"> </w:t>
      </w:r>
      <w:r w:rsidRPr="001412B7">
        <w:t>обучающихся с 5 по</w:t>
      </w:r>
      <w:r w:rsidRPr="001412B7">
        <w:rPr>
          <w:spacing w:val="1"/>
        </w:rPr>
        <w:t xml:space="preserve"> </w:t>
      </w:r>
      <w:r w:rsidRPr="001412B7">
        <w:t>11</w:t>
      </w:r>
      <w:r w:rsidRPr="001412B7">
        <w:rPr>
          <w:spacing w:val="4"/>
        </w:rPr>
        <w:t xml:space="preserve"> </w:t>
      </w:r>
      <w:r w:rsidRPr="001412B7">
        <w:t>класс</w:t>
      </w:r>
      <w:r w:rsidRPr="001412B7">
        <w:rPr>
          <w:spacing w:val="-1"/>
        </w:rPr>
        <w:t xml:space="preserve"> </w:t>
      </w:r>
      <w:r w:rsidRPr="001412B7">
        <w:t>по</w:t>
      </w:r>
      <w:r w:rsidRPr="001412B7">
        <w:rPr>
          <w:spacing w:val="1"/>
        </w:rPr>
        <w:t xml:space="preserve"> </w:t>
      </w:r>
      <w:r w:rsidRPr="001412B7">
        <w:t>нескольким</w:t>
      </w:r>
      <w:r w:rsidRPr="001412B7">
        <w:rPr>
          <w:spacing w:val="1"/>
        </w:rPr>
        <w:t xml:space="preserve"> </w:t>
      </w:r>
      <w:r w:rsidRPr="001412B7">
        <w:t>направлениям</w:t>
      </w:r>
      <w:proofErr w:type="gramStart"/>
      <w:r w:rsidRPr="001412B7">
        <w:t>:,</w:t>
      </w:r>
      <w:r w:rsidRPr="001412B7">
        <w:rPr>
          <w:spacing w:val="-5"/>
        </w:rPr>
        <w:t xml:space="preserve"> </w:t>
      </w:r>
      <w:proofErr w:type="gramEnd"/>
      <w:r w:rsidRPr="001412B7">
        <w:t>шахматы,</w:t>
      </w:r>
      <w:r w:rsidRPr="001412B7">
        <w:rPr>
          <w:spacing w:val="-5"/>
        </w:rPr>
        <w:t xml:space="preserve"> </w:t>
      </w:r>
      <w:r w:rsidRPr="001412B7">
        <w:t>волейбол,</w:t>
      </w:r>
      <w:r w:rsidRPr="001412B7">
        <w:rPr>
          <w:spacing w:val="-4"/>
        </w:rPr>
        <w:t xml:space="preserve"> </w:t>
      </w:r>
      <w:r w:rsidRPr="001412B7">
        <w:t>нарды, ОФП, ШСК</w:t>
      </w:r>
      <w:r w:rsidRPr="001412B7">
        <w:rPr>
          <w:spacing w:val="-2"/>
        </w:rPr>
        <w:t xml:space="preserve"> </w:t>
      </w:r>
      <w:r w:rsidRPr="001412B7">
        <w:t>работает</w:t>
      </w:r>
      <w:r w:rsidRPr="001412B7">
        <w:rPr>
          <w:spacing w:val="1"/>
        </w:rPr>
        <w:t xml:space="preserve"> </w:t>
      </w:r>
      <w:r w:rsidRPr="001412B7">
        <w:t>согласно</w:t>
      </w:r>
      <w:r w:rsidRPr="001412B7">
        <w:rPr>
          <w:spacing w:val="1"/>
        </w:rPr>
        <w:t xml:space="preserve"> </w:t>
      </w:r>
      <w:r w:rsidRPr="001412B7">
        <w:t>плану</w:t>
      </w:r>
      <w:r w:rsidRPr="001412B7">
        <w:rPr>
          <w:spacing w:val="-9"/>
        </w:rPr>
        <w:t xml:space="preserve"> </w:t>
      </w:r>
      <w:r w:rsidRPr="001412B7">
        <w:t>спортивно-массовых</w:t>
      </w:r>
      <w:r w:rsidRPr="001412B7">
        <w:rPr>
          <w:spacing w:val="-3"/>
        </w:rPr>
        <w:t xml:space="preserve"> </w:t>
      </w:r>
      <w:r w:rsidRPr="001412B7">
        <w:t>мероприятий</w:t>
      </w:r>
      <w:r w:rsidRPr="001412B7">
        <w:rPr>
          <w:spacing w:val="1"/>
        </w:rPr>
        <w:t xml:space="preserve"> </w:t>
      </w:r>
      <w:r w:rsidRPr="001412B7">
        <w:t>на</w:t>
      </w:r>
      <w:r w:rsidRPr="001412B7">
        <w:rPr>
          <w:spacing w:val="-5"/>
        </w:rPr>
        <w:t xml:space="preserve"> </w:t>
      </w:r>
      <w:r w:rsidRPr="001412B7">
        <w:t>вечь</w:t>
      </w:r>
      <w:r w:rsidRPr="001412B7">
        <w:rPr>
          <w:spacing w:val="1"/>
        </w:rPr>
        <w:t xml:space="preserve"> </w:t>
      </w:r>
      <w:r w:rsidRPr="001412B7">
        <w:t>учебный</w:t>
      </w:r>
      <w:r w:rsidRPr="001412B7">
        <w:rPr>
          <w:spacing w:val="2"/>
        </w:rPr>
        <w:t xml:space="preserve"> </w:t>
      </w:r>
      <w:r w:rsidRPr="001412B7">
        <w:t>год.</w:t>
      </w:r>
    </w:p>
    <w:p w:rsidR="001A5B40" w:rsidRPr="001412B7" w:rsidRDefault="001A5B40" w:rsidP="001A5B40">
      <w:pPr>
        <w:pStyle w:val="a3"/>
        <w:ind w:left="0" w:firstLine="851"/>
      </w:pPr>
      <w:r w:rsidRPr="001412B7">
        <w:t xml:space="preserve">Спортсмены принимают активное </w:t>
      </w:r>
      <w:proofErr w:type="gramStart"/>
      <w:r w:rsidRPr="001412B7">
        <w:t>участие</w:t>
      </w:r>
      <w:proofErr w:type="gramEnd"/>
      <w:r w:rsidRPr="001412B7">
        <w:t xml:space="preserve"> в городских соревнованиях</w:t>
      </w:r>
      <w:r w:rsidRPr="001412B7">
        <w:rPr>
          <w:spacing w:val="1"/>
        </w:rPr>
        <w:t xml:space="preserve"> </w:t>
      </w:r>
      <w:r w:rsidRPr="001412B7">
        <w:t>представляя школу на</w:t>
      </w:r>
      <w:r w:rsidRPr="001412B7">
        <w:rPr>
          <w:spacing w:val="-57"/>
        </w:rPr>
        <w:t xml:space="preserve"> </w:t>
      </w:r>
      <w:r w:rsidRPr="001412B7">
        <w:t>достойном</w:t>
      </w:r>
      <w:r w:rsidRPr="001412B7">
        <w:rPr>
          <w:spacing w:val="-2"/>
        </w:rPr>
        <w:t xml:space="preserve"> </w:t>
      </w:r>
      <w:r>
        <w:t>уровне.</w:t>
      </w:r>
    </w:p>
    <w:p w:rsidR="001A5B40" w:rsidRPr="00C67CB1" w:rsidRDefault="001A5B40" w:rsidP="001A5B40">
      <w:pPr>
        <w:pStyle w:val="2"/>
        <w:spacing w:before="0" w:line="240" w:lineRule="auto"/>
        <w:ind w:firstLine="851"/>
        <w:rPr>
          <w:rFonts w:ascii="Times New Roman" w:hAnsi="Times New Roman" w:cs="Times New Roman"/>
          <w:i/>
          <w:color w:val="auto"/>
          <w:sz w:val="24"/>
          <w:szCs w:val="24"/>
        </w:rPr>
      </w:pPr>
      <w:r w:rsidRPr="00C67CB1">
        <w:rPr>
          <w:rFonts w:ascii="Times New Roman" w:hAnsi="Times New Roman" w:cs="Times New Roman"/>
          <w:i/>
          <w:color w:val="auto"/>
          <w:sz w:val="24"/>
          <w:szCs w:val="24"/>
        </w:rPr>
        <w:t>Экологический</w:t>
      </w:r>
      <w:r w:rsidRPr="00C67CB1">
        <w:rPr>
          <w:rFonts w:ascii="Times New Roman" w:hAnsi="Times New Roman" w:cs="Times New Roman"/>
          <w:i/>
          <w:color w:val="auto"/>
          <w:spacing w:val="-3"/>
          <w:sz w:val="24"/>
          <w:szCs w:val="24"/>
        </w:rPr>
        <w:t xml:space="preserve"> </w:t>
      </w:r>
      <w:r w:rsidRPr="00C67CB1">
        <w:rPr>
          <w:rFonts w:ascii="Times New Roman" w:hAnsi="Times New Roman" w:cs="Times New Roman"/>
          <w:i/>
          <w:color w:val="auto"/>
          <w:sz w:val="24"/>
          <w:szCs w:val="24"/>
        </w:rPr>
        <w:t>отряд</w:t>
      </w:r>
      <w:r w:rsidRPr="00C67CB1">
        <w:rPr>
          <w:rFonts w:ascii="Times New Roman" w:hAnsi="Times New Roman" w:cs="Times New Roman"/>
          <w:i/>
          <w:color w:val="auto"/>
          <w:spacing w:val="-5"/>
          <w:sz w:val="24"/>
          <w:szCs w:val="24"/>
        </w:rPr>
        <w:t xml:space="preserve"> </w:t>
      </w:r>
      <w:r w:rsidRPr="00C67CB1">
        <w:rPr>
          <w:rFonts w:ascii="Times New Roman" w:hAnsi="Times New Roman" w:cs="Times New Roman"/>
          <w:i/>
          <w:color w:val="auto"/>
          <w:sz w:val="24"/>
          <w:szCs w:val="24"/>
        </w:rPr>
        <w:t>«ЭкоМЫ»</w:t>
      </w:r>
    </w:p>
    <w:p w:rsidR="001A5B40" w:rsidRPr="001412B7" w:rsidRDefault="001A5B40" w:rsidP="001A5B40">
      <w:pPr>
        <w:pStyle w:val="a3"/>
        <w:ind w:left="0" w:right="109" w:firstLine="851"/>
      </w:pPr>
      <w:r w:rsidRPr="001412B7">
        <w:t>Экоотряд</w:t>
      </w:r>
      <w:r w:rsidRPr="001412B7">
        <w:rPr>
          <w:spacing w:val="1"/>
        </w:rPr>
        <w:t xml:space="preserve"> </w:t>
      </w:r>
      <w:r w:rsidRPr="001412B7">
        <w:t>состоит</w:t>
      </w:r>
      <w:r w:rsidRPr="001412B7">
        <w:rPr>
          <w:spacing w:val="1"/>
        </w:rPr>
        <w:t xml:space="preserve"> </w:t>
      </w:r>
      <w:r w:rsidRPr="001412B7">
        <w:t>из</w:t>
      </w:r>
      <w:r w:rsidRPr="001412B7">
        <w:rPr>
          <w:spacing w:val="1"/>
        </w:rPr>
        <w:t xml:space="preserve"> </w:t>
      </w:r>
      <w:r w:rsidRPr="001412B7">
        <w:t>учащихся</w:t>
      </w:r>
      <w:r w:rsidRPr="001412B7">
        <w:rPr>
          <w:spacing w:val="1"/>
        </w:rPr>
        <w:t xml:space="preserve"> </w:t>
      </w:r>
      <w:r w:rsidRPr="001412B7">
        <w:t>младшей</w:t>
      </w:r>
      <w:r w:rsidRPr="001412B7">
        <w:rPr>
          <w:spacing w:val="1"/>
        </w:rPr>
        <w:t xml:space="preserve"> </w:t>
      </w:r>
      <w:r w:rsidRPr="001412B7">
        <w:t>и</w:t>
      </w:r>
      <w:r w:rsidRPr="001412B7">
        <w:rPr>
          <w:spacing w:val="1"/>
        </w:rPr>
        <w:t xml:space="preserve"> </w:t>
      </w:r>
      <w:r w:rsidRPr="001412B7">
        <w:t>средней</w:t>
      </w:r>
      <w:r w:rsidRPr="001412B7">
        <w:rPr>
          <w:spacing w:val="1"/>
        </w:rPr>
        <w:t xml:space="preserve"> </w:t>
      </w:r>
      <w:r w:rsidRPr="001412B7">
        <w:t>школы.</w:t>
      </w:r>
      <w:r w:rsidRPr="001412B7">
        <w:rPr>
          <w:spacing w:val="1"/>
        </w:rPr>
        <w:t xml:space="preserve"> </w:t>
      </w:r>
      <w:proofErr w:type="gramStart"/>
      <w:r w:rsidRPr="001412B7">
        <w:t>Это</w:t>
      </w:r>
      <w:r w:rsidRPr="001412B7">
        <w:rPr>
          <w:spacing w:val="61"/>
        </w:rPr>
        <w:t xml:space="preserve"> </w:t>
      </w:r>
      <w:r w:rsidRPr="001412B7">
        <w:t>объединение</w:t>
      </w:r>
      <w:r w:rsidRPr="001412B7">
        <w:rPr>
          <w:spacing w:val="1"/>
        </w:rPr>
        <w:t xml:space="preserve"> </w:t>
      </w:r>
      <w:r w:rsidRPr="001412B7">
        <w:t>обучающихся,</w:t>
      </w:r>
      <w:r w:rsidRPr="001412B7">
        <w:rPr>
          <w:spacing w:val="1"/>
        </w:rPr>
        <w:t xml:space="preserve"> </w:t>
      </w:r>
      <w:r w:rsidRPr="001412B7">
        <w:t>которые</w:t>
      </w:r>
      <w:r w:rsidRPr="001412B7">
        <w:rPr>
          <w:spacing w:val="1"/>
        </w:rPr>
        <w:t xml:space="preserve"> </w:t>
      </w:r>
      <w:r w:rsidRPr="001412B7">
        <w:t>заботятся</w:t>
      </w:r>
      <w:r w:rsidRPr="001412B7">
        <w:rPr>
          <w:spacing w:val="1"/>
        </w:rPr>
        <w:t xml:space="preserve"> </w:t>
      </w:r>
      <w:r w:rsidRPr="001412B7">
        <w:t>об</w:t>
      </w:r>
      <w:r w:rsidRPr="001412B7">
        <w:rPr>
          <w:spacing w:val="1"/>
        </w:rPr>
        <w:t xml:space="preserve"> </w:t>
      </w:r>
      <w:r w:rsidRPr="001412B7">
        <w:t>экологическом</w:t>
      </w:r>
      <w:r w:rsidRPr="001412B7">
        <w:rPr>
          <w:spacing w:val="1"/>
        </w:rPr>
        <w:t xml:space="preserve"> </w:t>
      </w:r>
      <w:r w:rsidRPr="001412B7">
        <w:t>состоянии</w:t>
      </w:r>
      <w:r w:rsidRPr="001412B7">
        <w:rPr>
          <w:spacing w:val="1"/>
        </w:rPr>
        <w:t xml:space="preserve"> </w:t>
      </w:r>
      <w:r w:rsidRPr="001412B7">
        <w:t>родного</w:t>
      </w:r>
      <w:r w:rsidRPr="001412B7">
        <w:rPr>
          <w:spacing w:val="1"/>
        </w:rPr>
        <w:t xml:space="preserve"> </w:t>
      </w:r>
      <w:r w:rsidRPr="001412B7">
        <w:t>края</w:t>
      </w:r>
      <w:r w:rsidRPr="001412B7">
        <w:rPr>
          <w:spacing w:val="1"/>
        </w:rPr>
        <w:t xml:space="preserve"> </w:t>
      </w:r>
      <w:r w:rsidRPr="001412B7">
        <w:t>и</w:t>
      </w:r>
      <w:r w:rsidRPr="001412B7">
        <w:rPr>
          <w:spacing w:val="1"/>
        </w:rPr>
        <w:t xml:space="preserve"> </w:t>
      </w:r>
      <w:r w:rsidRPr="001412B7">
        <w:t>активно</w:t>
      </w:r>
      <w:r w:rsidRPr="001412B7">
        <w:rPr>
          <w:spacing w:val="1"/>
        </w:rPr>
        <w:t xml:space="preserve"> </w:t>
      </w:r>
      <w:r w:rsidRPr="001412B7">
        <w:t>принимают участие в</w:t>
      </w:r>
      <w:r w:rsidRPr="001412B7">
        <w:rPr>
          <w:spacing w:val="2"/>
        </w:rPr>
        <w:t xml:space="preserve"> </w:t>
      </w:r>
      <w:r w:rsidRPr="001412B7">
        <w:t>муниципальных,</w:t>
      </w:r>
      <w:r w:rsidRPr="001412B7">
        <w:rPr>
          <w:spacing w:val="-2"/>
        </w:rPr>
        <w:t xml:space="preserve"> </w:t>
      </w:r>
      <w:r w:rsidRPr="001412B7">
        <w:t>областных</w:t>
      </w:r>
      <w:r w:rsidRPr="001412B7">
        <w:rPr>
          <w:spacing w:val="-4"/>
        </w:rPr>
        <w:t xml:space="preserve"> </w:t>
      </w:r>
      <w:r w:rsidRPr="001412B7">
        <w:t>и</w:t>
      </w:r>
      <w:r w:rsidRPr="001412B7">
        <w:rPr>
          <w:spacing w:val="1"/>
        </w:rPr>
        <w:t xml:space="preserve"> </w:t>
      </w:r>
      <w:r w:rsidRPr="001412B7">
        <w:t>всероссийских</w:t>
      </w:r>
      <w:r w:rsidRPr="001412B7">
        <w:rPr>
          <w:spacing w:val="-4"/>
        </w:rPr>
        <w:t xml:space="preserve"> </w:t>
      </w:r>
      <w:r w:rsidRPr="001412B7">
        <w:t>проектах.</w:t>
      </w:r>
      <w:proofErr w:type="gramEnd"/>
    </w:p>
    <w:p w:rsidR="001A5B40" w:rsidRPr="001412B7" w:rsidRDefault="001A5B40" w:rsidP="001A5B40">
      <w:pPr>
        <w:pStyle w:val="a3"/>
        <w:ind w:left="0" w:right="112" w:firstLine="851"/>
      </w:pPr>
      <w:r w:rsidRPr="001412B7">
        <w:t>Участие в делах отряда даёт ребятам возможность развить свои навыки коммуникации,</w:t>
      </w:r>
      <w:r w:rsidRPr="001412B7">
        <w:rPr>
          <w:spacing w:val="1"/>
        </w:rPr>
        <w:t xml:space="preserve"> </w:t>
      </w:r>
      <w:r w:rsidRPr="001412B7">
        <w:t>научиться</w:t>
      </w:r>
      <w:r w:rsidRPr="001412B7">
        <w:rPr>
          <w:spacing w:val="1"/>
        </w:rPr>
        <w:t xml:space="preserve"> </w:t>
      </w:r>
      <w:r w:rsidRPr="001412B7">
        <w:t>работать</w:t>
      </w:r>
      <w:r w:rsidRPr="001412B7">
        <w:rPr>
          <w:spacing w:val="1"/>
        </w:rPr>
        <w:t xml:space="preserve"> </w:t>
      </w:r>
      <w:r w:rsidRPr="001412B7">
        <w:t>в</w:t>
      </w:r>
      <w:r w:rsidRPr="001412B7">
        <w:rPr>
          <w:spacing w:val="1"/>
        </w:rPr>
        <w:t xml:space="preserve"> </w:t>
      </w:r>
      <w:r w:rsidRPr="001412B7">
        <w:t>команде,</w:t>
      </w:r>
      <w:r w:rsidRPr="001412B7">
        <w:rPr>
          <w:spacing w:val="1"/>
        </w:rPr>
        <w:t xml:space="preserve"> </w:t>
      </w:r>
      <w:r w:rsidRPr="001412B7">
        <w:t>повысить</w:t>
      </w:r>
      <w:r w:rsidRPr="001412B7">
        <w:rPr>
          <w:spacing w:val="1"/>
        </w:rPr>
        <w:t xml:space="preserve"> </w:t>
      </w:r>
      <w:r w:rsidRPr="001412B7">
        <w:t>свою</w:t>
      </w:r>
      <w:r w:rsidRPr="001412B7">
        <w:rPr>
          <w:spacing w:val="1"/>
        </w:rPr>
        <w:t xml:space="preserve"> </w:t>
      </w:r>
      <w:r w:rsidRPr="001412B7">
        <w:t>экологическую</w:t>
      </w:r>
      <w:r w:rsidRPr="001412B7">
        <w:rPr>
          <w:spacing w:val="1"/>
        </w:rPr>
        <w:t xml:space="preserve"> </w:t>
      </w:r>
      <w:r w:rsidRPr="001412B7">
        <w:t>грамотность,</w:t>
      </w:r>
      <w:r w:rsidRPr="001412B7">
        <w:rPr>
          <w:spacing w:val="1"/>
        </w:rPr>
        <w:t xml:space="preserve"> </w:t>
      </w:r>
      <w:r w:rsidRPr="001412B7">
        <w:t>найти</w:t>
      </w:r>
      <w:r w:rsidRPr="001412B7">
        <w:rPr>
          <w:spacing w:val="1"/>
        </w:rPr>
        <w:t xml:space="preserve"> </w:t>
      </w:r>
      <w:r w:rsidRPr="001412B7">
        <w:t>новых</w:t>
      </w:r>
      <w:r w:rsidRPr="001412B7">
        <w:rPr>
          <w:spacing w:val="-57"/>
        </w:rPr>
        <w:t xml:space="preserve"> </w:t>
      </w:r>
      <w:r w:rsidRPr="001412B7">
        <w:t>друзей,</w:t>
      </w:r>
      <w:r w:rsidRPr="001412B7">
        <w:rPr>
          <w:spacing w:val="1"/>
        </w:rPr>
        <w:t xml:space="preserve"> </w:t>
      </w:r>
      <w:r w:rsidRPr="001412B7">
        <w:t>познакомиться</w:t>
      </w:r>
      <w:r w:rsidRPr="001412B7">
        <w:rPr>
          <w:spacing w:val="1"/>
        </w:rPr>
        <w:t xml:space="preserve"> </w:t>
      </w:r>
      <w:r w:rsidRPr="001412B7">
        <w:t>с</w:t>
      </w:r>
      <w:r w:rsidRPr="001412B7">
        <w:rPr>
          <w:spacing w:val="1"/>
        </w:rPr>
        <w:t xml:space="preserve"> </w:t>
      </w:r>
      <w:r w:rsidRPr="001412B7">
        <w:t>людьми,</w:t>
      </w:r>
      <w:r w:rsidRPr="001412B7">
        <w:rPr>
          <w:spacing w:val="1"/>
        </w:rPr>
        <w:t xml:space="preserve"> </w:t>
      </w:r>
      <w:r w:rsidRPr="001412B7">
        <w:t>которые</w:t>
      </w:r>
      <w:r w:rsidRPr="001412B7">
        <w:rPr>
          <w:spacing w:val="1"/>
        </w:rPr>
        <w:t xml:space="preserve"> </w:t>
      </w:r>
      <w:r w:rsidRPr="001412B7">
        <w:t>не</w:t>
      </w:r>
      <w:r w:rsidRPr="001412B7">
        <w:rPr>
          <w:spacing w:val="1"/>
        </w:rPr>
        <w:t xml:space="preserve"> </w:t>
      </w:r>
      <w:r w:rsidRPr="001412B7">
        <w:t>понаслышке</w:t>
      </w:r>
      <w:r w:rsidRPr="001412B7">
        <w:rPr>
          <w:spacing w:val="1"/>
        </w:rPr>
        <w:t xml:space="preserve"> </w:t>
      </w:r>
      <w:r w:rsidRPr="001412B7">
        <w:t>знают</w:t>
      </w:r>
      <w:r w:rsidRPr="001412B7">
        <w:rPr>
          <w:spacing w:val="1"/>
        </w:rPr>
        <w:t xml:space="preserve"> </w:t>
      </w:r>
      <w:r w:rsidRPr="001412B7">
        <w:t>об</w:t>
      </w:r>
      <w:r w:rsidRPr="001412B7">
        <w:rPr>
          <w:spacing w:val="1"/>
        </w:rPr>
        <w:t xml:space="preserve"> </w:t>
      </w:r>
      <w:r w:rsidRPr="001412B7">
        <w:t>экологии,</w:t>
      </w:r>
      <w:r w:rsidRPr="001412B7">
        <w:rPr>
          <w:spacing w:val="1"/>
        </w:rPr>
        <w:t xml:space="preserve"> </w:t>
      </w:r>
      <w:r w:rsidRPr="001412B7">
        <w:t>принять</w:t>
      </w:r>
      <w:r w:rsidRPr="001412B7">
        <w:rPr>
          <w:spacing w:val="1"/>
        </w:rPr>
        <w:t xml:space="preserve"> </w:t>
      </w:r>
      <w:r w:rsidRPr="001412B7">
        <w:t>участие</w:t>
      </w:r>
      <w:r w:rsidRPr="001412B7">
        <w:rPr>
          <w:spacing w:val="7"/>
        </w:rPr>
        <w:t xml:space="preserve"> </w:t>
      </w:r>
      <w:r w:rsidRPr="001412B7">
        <w:t>в</w:t>
      </w:r>
      <w:r w:rsidRPr="001412B7">
        <w:rPr>
          <w:spacing w:val="11"/>
        </w:rPr>
        <w:t xml:space="preserve"> </w:t>
      </w:r>
      <w:r w:rsidRPr="001412B7">
        <w:t>различных</w:t>
      </w:r>
      <w:r w:rsidRPr="001412B7">
        <w:rPr>
          <w:spacing w:val="4"/>
        </w:rPr>
        <w:t xml:space="preserve"> </w:t>
      </w:r>
      <w:r w:rsidRPr="001412B7">
        <w:t>экологических</w:t>
      </w:r>
      <w:r w:rsidRPr="001412B7">
        <w:rPr>
          <w:spacing w:val="4"/>
        </w:rPr>
        <w:t xml:space="preserve"> </w:t>
      </w:r>
      <w:r w:rsidRPr="001412B7">
        <w:t>мероприятиях</w:t>
      </w:r>
      <w:r w:rsidRPr="001412B7">
        <w:rPr>
          <w:spacing w:val="3"/>
        </w:rPr>
        <w:t xml:space="preserve"> </w:t>
      </w:r>
      <w:r w:rsidRPr="001412B7">
        <w:t>города,</w:t>
      </w:r>
      <w:r w:rsidRPr="001412B7">
        <w:rPr>
          <w:spacing w:val="11"/>
        </w:rPr>
        <w:t xml:space="preserve"> </w:t>
      </w:r>
      <w:r w:rsidRPr="001412B7">
        <w:t>региона</w:t>
      </w:r>
      <w:r w:rsidRPr="001412B7">
        <w:rPr>
          <w:spacing w:val="8"/>
        </w:rPr>
        <w:t xml:space="preserve"> </w:t>
      </w:r>
      <w:r w:rsidRPr="001412B7">
        <w:t>и</w:t>
      </w:r>
      <w:r w:rsidRPr="001412B7">
        <w:rPr>
          <w:spacing w:val="6"/>
        </w:rPr>
        <w:t xml:space="preserve"> </w:t>
      </w:r>
      <w:r w:rsidRPr="001412B7">
        <w:t>страны!</w:t>
      </w:r>
      <w:r w:rsidRPr="001412B7">
        <w:rPr>
          <w:spacing w:val="16"/>
        </w:rPr>
        <w:t xml:space="preserve"> </w:t>
      </w:r>
      <w:r w:rsidRPr="001412B7">
        <w:t>Отряд</w:t>
      </w:r>
      <w:r w:rsidRPr="001412B7">
        <w:rPr>
          <w:spacing w:val="7"/>
        </w:rPr>
        <w:t xml:space="preserve"> </w:t>
      </w:r>
      <w:r w:rsidRPr="001412B7">
        <w:t>работает</w:t>
      </w:r>
      <w:r w:rsidRPr="001412B7">
        <w:rPr>
          <w:spacing w:val="-58"/>
        </w:rPr>
        <w:t xml:space="preserve"> </w:t>
      </w:r>
      <w:r w:rsidRPr="001412B7">
        <w:t>в нескольких направлениях. Просвещение школьников - это направление является самым</w:t>
      </w:r>
      <w:r w:rsidRPr="001412B7">
        <w:rPr>
          <w:spacing w:val="1"/>
        </w:rPr>
        <w:t xml:space="preserve"> </w:t>
      </w:r>
      <w:r w:rsidRPr="001412B7">
        <w:t>обширным, проводятся внеклассные мероприятия, игры, квесты, мастер-классы и викторины</w:t>
      </w:r>
      <w:r w:rsidRPr="001412B7">
        <w:rPr>
          <w:spacing w:val="1"/>
        </w:rPr>
        <w:t xml:space="preserve"> </w:t>
      </w:r>
      <w:r w:rsidRPr="001412B7">
        <w:t>для</w:t>
      </w:r>
      <w:r w:rsidRPr="001412B7">
        <w:rPr>
          <w:spacing w:val="1"/>
        </w:rPr>
        <w:t xml:space="preserve"> </w:t>
      </w:r>
      <w:r w:rsidRPr="001412B7">
        <w:t>обучающихся</w:t>
      </w:r>
      <w:r w:rsidRPr="001412B7">
        <w:rPr>
          <w:spacing w:val="1"/>
        </w:rPr>
        <w:t xml:space="preserve"> </w:t>
      </w:r>
      <w:r w:rsidRPr="001412B7">
        <w:t>школы</w:t>
      </w:r>
      <w:r w:rsidRPr="001412B7">
        <w:rPr>
          <w:spacing w:val="1"/>
        </w:rPr>
        <w:t xml:space="preserve"> </w:t>
      </w:r>
      <w:r w:rsidRPr="001412B7">
        <w:t>экологические</w:t>
      </w:r>
      <w:r w:rsidRPr="001412B7">
        <w:rPr>
          <w:spacing w:val="1"/>
        </w:rPr>
        <w:t xml:space="preserve"> </w:t>
      </w:r>
      <w:r w:rsidRPr="001412B7">
        <w:t>темы,</w:t>
      </w:r>
      <w:r w:rsidRPr="001412B7">
        <w:rPr>
          <w:spacing w:val="1"/>
        </w:rPr>
        <w:t xml:space="preserve"> </w:t>
      </w:r>
      <w:r w:rsidRPr="001412B7">
        <w:t>а</w:t>
      </w:r>
      <w:r w:rsidRPr="001412B7">
        <w:rPr>
          <w:spacing w:val="1"/>
        </w:rPr>
        <w:t xml:space="preserve"> </w:t>
      </w:r>
      <w:r w:rsidRPr="001412B7">
        <w:t>также</w:t>
      </w:r>
      <w:r w:rsidRPr="001412B7">
        <w:rPr>
          <w:spacing w:val="1"/>
        </w:rPr>
        <w:t xml:space="preserve"> </w:t>
      </w:r>
      <w:r w:rsidRPr="001412B7">
        <w:t>агитация</w:t>
      </w:r>
      <w:r w:rsidRPr="001412B7">
        <w:rPr>
          <w:spacing w:val="1"/>
        </w:rPr>
        <w:t xml:space="preserve"> </w:t>
      </w:r>
      <w:r w:rsidRPr="001412B7">
        <w:t>жителей</w:t>
      </w:r>
      <w:r w:rsidRPr="001412B7">
        <w:rPr>
          <w:spacing w:val="1"/>
        </w:rPr>
        <w:t xml:space="preserve"> </w:t>
      </w:r>
      <w:r w:rsidRPr="001412B7">
        <w:t>нашего</w:t>
      </w:r>
      <w:r w:rsidRPr="001412B7">
        <w:rPr>
          <w:spacing w:val="1"/>
        </w:rPr>
        <w:t xml:space="preserve"> </w:t>
      </w:r>
      <w:r>
        <w:t>микрорайона.</w:t>
      </w:r>
    </w:p>
    <w:p w:rsidR="001A5B40" w:rsidRPr="00C67CB1" w:rsidRDefault="001A5B40" w:rsidP="001A5B40">
      <w:pPr>
        <w:pStyle w:val="2"/>
        <w:spacing w:before="0" w:line="240" w:lineRule="auto"/>
        <w:ind w:firstLine="851"/>
        <w:rPr>
          <w:rFonts w:ascii="Times New Roman" w:hAnsi="Times New Roman" w:cs="Times New Roman"/>
          <w:i/>
          <w:color w:val="auto"/>
          <w:sz w:val="24"/>
          <w:szCs w:val="24"/>
        </w:rPr>
      </w:pPr>
      <w:r w:rsidRPr="00C67CB1">
        <w:rPr>
          <w:rFonts w:ascii="Times New Roman" w:hAnsi="Times New Roman" w:cs="Times New Roman"/>
          <w:i/>
          <w:color w:val="auto"/>
          <w:sz w:val="24"/>
          <w:szCs w:val="24"/>
        </w:rPr>
        <w:t>Волонтерский</w:t>
      </w:r>
      <w:r w:rsidRPr="00C67CB1">
        <w:rPr>
          <w:rFonts w:ascii="Times New Roman" w:hAnsi="Times New Roman" w:cs="Times New Roman"/>
          <w:i/>
          <w:color w:val="auto"/>
          <w:spacing w:val="-7"/>
          <w:sz w:val="24"/>
          <w:szCs w:val="24"/>
        </w:rPr>
        <w:t xml:space="preserve"> </w:t>
      </w:r>
      <w:r w:rsidRPr="00C67CB1">
        <w:rPr>
          <w:rFonts w:ascii="Times New Roman" w:hAnsi="Times New Roman" w:cs="Times New Roman"/>
          <w:i/>
          <w:color w:val="auto"/>
          <w:sz w:val="24"/>
          <w:szCs w:val="24"/>
        </w:rPr>
        <w:t>отряд</w:t>
      </w:r>
      <w:r w:rsidRPr="00C67CB1">
        <w:rPr>
          <w:rFonts w:ascii="Times New Roman" w:hAnsi="Times New Roman" w:cs="Times New Roman"/>
          <w:i/>
          <w:color w:val="auto"/>
          <w:spacing w:val="-4"/>
          <w:sz w:val="24"/>
          <w:szCs w:val="24"/>
        </w:rPr>
        <w:t xml:space="preserve"> </w:t>
      </w:r>
      <w:r w:rsidRPr="00C67CB1">
        <w:rPr>
          <w:rFonts w:ascii="Times New Roman" w:hAnsi="Times New Roman" w:cs="Times New Roman"/>
          <w:i/>
          <w:color w:val="auto"/>
          <w:sz w:val="24"/>
          <w:szCs w:val="24"/>
        </w:rPr>
        <w:t>«Надежда»</w:t>
      </w:r>
    </w:p>
    <w:p w:rsidR="001A5B40" w:rsidRPr="001412B7" w:rsidRDefault="001A5B40" w:rsidP="001A5B40">
      <w:pPr>
        <w:spacing w:after="0" w:line="240" w:lineRule="auto"/>
        <w:ind w:firstLine="851"/>
        <w:jc w:val="both"/>
        <w:rPr>
          <w:rFonts w:ascii="Times New Roman" w:hAnsi="Times New Roman" w:cs="Times New Roman"/>
          <w:sz w:val="24"/>
          <w:szCs w:val="24"/>
        </w:rPr>
      </w:pPr>
      <w:r w:rsidRPr="001412B7">
        <w:rPr>
          <w:rFonts w:ascii="Times New Roman" w:hAnsi="Times New Roman" w:cs="Times New Roman"/>
          <w:sz w:val="24"/>
          <w:szCs w:val="24"/>
        </w:rPr>
        <w:t>Выбрав для себя участие в этом направлении, обучающиеся школы сознательно, добровольно и бескорыстно помогают другим.</w:t>
      </w:r>
    </w:p>
    <w:p w:rsidR="001A5B40" w:rsidRPr="001412B7" w:rsidRDefault="001A5B40" w:rsidP="001A5B40">
      <w:pPr>
        <w:spacing w:after="0" w:line="240" w:lineRule="auto"/>
        <w:ind w:firstLine="851"/>
        <w:jc w:val="both"/>
        <w:rPr>
          <w:rFonts w:ascii="Times New Roman" w:hAnsi="Times New Roman" w:cs="Times New Roman"/>
          <w:sz w:val="24"/>
          <w:szCs w:val="24"/>
        </w:rPr>
      </w:pPr>
      <w:r w:rsidRPr="001412B7">
        <w:rPr>
          <w:rFonts w:ascii="Times New Roman" w:hAnsi="Times New Roman" w:cs="Times New Roman"/>
          <w:sz w:val="24"/>
          <w:szCs w:val="24"/>
        </w:rPr>
        <w:t xml:space="preserve">Волонтерство развивается в рамках общешкольных мероприятий и акций. </w:t>
      </w:r>
      <w:proofErr w:type="gramStart"/>
      <w:r w:rsidRPr="001412B7">
        <w:rPr>
          <w:rFonts w:ascii="Times New Roman" w:hAnsi="Times New Roman" w:cs="Times New Roman"/>
          <w:sz w:val="24"/>
          <w:szCs w:val="24"/>
        </w:rPr>
        <w:t xml:space="preserve">Опираясь на опыт и практику своей работы, волонтёры организуют социальные акции, ставшие традиционными: экологическая акция «Бумажный бум», дни помощи животным и птицам, новогодний подарок для ветеранов или новогодняя сказка для начальной школы, неделя добрых дел и акции, возникающие спонтанно, или по просьбе социальных партнеров школы, как например, отклик на просьбу о помощи на субботнике.     </w:t>
      </w:r>
      <w:proofErr w:type="gramEnd"/>
    </w:p>
    <w:p w:rsidR="001A5B40" w:rsidRPr="00C67CB1" w:rsidRDefault="001A5B40" w:rsidP="001A5B40">
      <w:pPr>
        <w:pStyle w:val="2"/>
        <w:spacing w:before="0" w:line="240" w:lineRule="auto"/>
        <w:ind w:firstLine="851"/>
        <w:rPr>
          <w:rFonts w:ascii="Times New Roman" w:hAnsi="Times New Roman" w:cs="Times New Roman"/>
          <w:i/>
          <w:color w:val="auto"/>
          <w:sz w:val="24"/>
          <w:szCs w:val="24"/>
        </w:rPr>
      </w:pPr>
      <w:r w:rsidRPr="00C67CB1">
        <w:rPr>
          <w:rFonts w:ascii="Times New Roman" w:hAnsi="Times New Roman" w:cs="Times New Roman"/>
          <w:i/>
          <w:color w:val="auto"/>
          <w:sz w:val="24"/>
          <w:szCs w:val="24"/>
        </w:rPr>
        <w:t>Центр</w:t>
      </w:r>
      <w:r w:rsidRPr="00C67CB1">
        <w:rPr>
          <w:rFonts w:ascii="Times New Roman" w:hAnsi="Times New Roman" w:cs="Times New Roman"/>
          <w:i/>
          <w:color w:val="auto"/>
          <w:spacing w:val="1"/>
          <w:sz w:val="24"/>
          <w:szCs w:val="24"/>
        </w:rPr>
        <w:t xml:space="preserve"> </w:t>
      </w:r>
      <w:r w:rsidRPr="00C67CB1">
        <w:rPr>
          <w:rFonts w:ascii="Times New Roman" w:hAnsi="Times New Roman" w:cs="Times New Roman"/>
          <w:i/>
          <w:color w:val="auto"/>
          <w:sz w:val="24"/>
          <w:szCs w:val="24"/>
        </w:rPr>
        <w:t>Детских</w:t>
      </w:r>
      <w:r w:rsidRPr="00C67CB1">
        <w:rPr>
          <w:rFonts w:ascii="Times New Roman" w:hAnsi="Times New Roman" w:cs="Times New Roman"/>
          <w:i/>
          <w:color w:val="auto"/>
          <w:spacing w:val="-4"/>
          <w:sz w:val="24"/>
          <w:szCs w:val="24"/>
        </w:rPr>
        <w:t xml:space="preserve"> </w:t>
      </w:r>
      <w:r w:rsidRPr="00C67CB1">
        <w:rPr>
          <w:rFonts w:ascii="Times New Roman" w:hAnsi="Times New Roman" w:cs="Times New Roman"/>
          <w:i/>
          <w:color w:val="auto"/>
          <w:sz w:val="24"/>
          <w:szCs w:val="24"/>
        </w:rPr>
        <w:t>Инициатив</w:t>
      </w:r>
    </w:p>
    <w:p w:rsidR="001A5B40" w:rsidRPr="001412B7" w:rsidRDefault="001A5B40" w:rsidP="001A5B40">
      <w:pPr>
        <w:pStyle w:val="a3"/>
        <w:ind w:left="0" w:right="119" w:firstLine="851"/>
      </w:pPr>
      <w:r w:rsidRPr="001412B7">
        <w:t>С</w:t>
      </w:r>
      <w:r w:rsidRPr="001412B7">
        <w:rPr>
          <w:spacing w:val="1"/>
        </w:rPr>
        <w:t xml:space="preserve"> </w:t>
      </w:r>
      <w:r w:rsidRPr="001412B7">
        <w:t>2022</w:t>
      </w:r>
      <w:r w:rsidRPr="001412B7">
        <w:rPr>
          <w:spacing w:val="1"/>
        </w:rPr>
        <w:t xml:space="preserve"> </w:t>
      </w:r>
      <w:r w:rsidRPr="001412B7">
        <w:t>года</w:t>
      </w:r>
      <w:r w:rsidRPr="001412B7">
        <w:rPr>
          <w:spacing w:val="1"/>
        </w:rPr>
        <w:t xml:space="preserve"> </w:t>
      </w:r>
      <w:r w:rsidRPr="001412B7">
        <w:t>в школе</w:t>
      </w:r>
      <w:r w:rsidRPr="001412B7">
        <w:rPr>
          <w:spacing w:val="1"/>
        </w:rPr>
        <w:t xml:space="preserve"> </w:t>
      </w:r>
      <w:r w:rsidRPr="001412B7">
        <w:t>появилась</w:t>
      </w:r>
      <w:r w:rsidRPr="001412B7">
        <w:rPr>
          <w:spacing w:val="1"/>
        </w:rPr>
        <w:t xml:space="preserve"> </w:t>
      </w:r>
      <w:r w:rsidRPr="001412B7">
        <w:t>должность</w:t>
      </w:r>
      <w:proofErr w:type="gramStart"/>
      <w:r w:rsidRPr="001412B7">
        <w:t xml:space="preserve"> :</w:t>
      </w:r>
      <w:proofErr w:type="gramEnd"/>
      <w:r w:rsidRPr="001412B7">
        <w:t xml:space="preserve"> Советник</w:t>
      </w:r>
      <w:r w:rsidRPr="001412B7">
        <w:rPr>
          <w:spacing w:val="1"/>
        </w:rPr>
        <w:t xml:space="preserve"> </w:t>
      </w:r>
      <w:r w:rsidRPr="001412B7">
        <w:t>директора по</w:t>
      </w:r>
      <w:r w:rsidRPr="001412B7">
        <w:rPr>
          <w:spacing w:val="1"/>
        </w:rPr>
        <w:t xml:space="preserve"> </w:t>
      </w:r>
      <w:r w:rsidRPr="001412B7">
        <w:t>воспитанию и</w:t>
      </w:r>
      <w:r w:rsidRPr="001412B7">
        <w:rPr>
          <w:spacing w:val="1"/>
        </w:rPr>
        <w:t xml:space="preserve"> </w:t>
      </w:r>
      <w:r w:rsidRPr="001412B7">
        <w:t>взаимодействию</w:t>
      </w:r>
      <w:r w:rsidRPr="001412B7">
        <w:rPr>
          <w:spacing w:val="-1"/>
        </w:rPr>
        <w:t xml:space="preserve"> </w:t>
      </w:r>
      <w:r w:rsidRPr="001412B7">
        <w:t>с</w:t>
      </w:r>
      <w:r w:rsidRPr="001412B7">
        <w:rPr>
          <w:spacing w:val="-4"/>
        </w:rPr>
        <w:t xml:space="preserve"> </w:t>
      </w:r>
      <w:r w:rsidRPr="001412B7">
        <w:t>детскими</w:t>
      </w:r>
      <w:r w:rsidRPr="001412B7">
        <w:rPr>
          <w:spacing w:val="2"/>
        </w:rPr>
        <w:t xml:space="preserve"> </w:t>
      </w:r>
      <w:r w:rsidRPr="001412B7">
        <w:t>общественными</w:t>
      </w:r>
      <w:r w:rsidRPr="001412B7">
        <w:rPr>
          <w:spacing w:val="-3"/>
        </w:rPr>
        <w:t xml:space="preserve"> </w:t>
      </w:r>
      <w:r w:rsidRPr="001412B7">
        <w:t>объединениями.</w:t>
      </w:r>
    </w:p>
    <w:p w:rsidR="001A5B40" w:rsidRPr="001412B7" w:rsidRDefault="001A5B40" w:rsidP="001A5B40">
      <w:pPr>
        <w:pStyle w:val="a3"/>
        <w:ind w:left="0" w:right="105" w:firstLine="851"/>
      </w:pPr>
      <w:r w:rsidRPr="001412B7">
        <w:t>Советник</w:t>
      </w:r>
      <w:r w:rsidRPr="001412B7">
        <w:rPr>
          <w:spacing w:val="60"/>
        </w:rPr>
        <w:t xml:space="preserve"> </w:t>
      </w:r>
      <w:r w:rsidRPr="001412B7">
        <w:t>инициирует и проводит события и дела по выполнению федеральных задач и</w:t>
      </w:r>
      <w:r w:rsidRPr="001412B7">
        <w:rPr>
          <w:spacing w:val="1"/>
        </w:rPr>
        <w:t xml:space="preserve"> </w:t>
      </w:r>
      <w:r w:rsidRPr="001412B7">
        <w:t>в</w:t>
      </w:r>
      <w:r w:rsidRPr="001412B7">
        <w:rPr>
          <w:spacing w:val="20"/>
        </w:rPr>
        <w:t xml:space="preserve"> </w:t>
      </w:r>
      <w:r w:rsidRPr="001412B7">
        <w:t>рамках</w:t>
      </w:r>
      <w:r w:rsidRPr="001412B7">
        <w:rPr>
          <w:spacing w:val="14"/>
        </w:rPr>
        <w:t xml:space="preserve"> </w:t>
      </w:r>
      <w:r w:rsidRPr="001412B7">
        <w:t>реализации</w:t>
      </w:r>
      <w:r w:rsidRPr="001412B7">
        <w:rPr>
          <w:spacing w:val="14"/>
        </w:rPr>
        <w:t xml:space="preserve"> </w:t>
      </w:r>
      <w:r w:rsidRPr="001412B7">
        <w:t>рабочих</w:t>
      </w:r>
      <w:r w:rsidRPr="001412B7">
        <w:rPr>
          <w:spacing w:val="14"/>
        </w:rPr>
        <w:t xml:space="preserve"> </w:t>
      </w:r>
      <w:r w:rsidRPr="001412B7">
        <w:t>программ</w:t>
      </w:r>
      <w:r w:rsidRPr="001412B7">
        <w:rPr>
          <w:spacing w:val="16"/>
        </w:rPr>
        <w:t xml:space="preserve"> </w:t>
      </w:r>
      <w:r w:rsidRPr="001412B7">
        <w:t>воспитания,</w:t>
      </w:r>
      <w:r w:rsidRPr="001412B7">
        <w:rPr>
          <w:spacing w:val="15"/>
        </w:rPr>
        <w:t xml:space="preserve"> </w:t>
      </w:r>
      <w:r w:rsidRPr="001412B7">
        <w:t>вводит</w:t>
      </w:r>
      <w:r w:rsidRPr="001412B7">
        <w:rPr>
          <w:spacing w:val="15"/>
        </w:rPr>
        <w:t xml:space="preserve"> </w:t>
      </w:r>
      <w:r w:rsidRPr="001412B7">
        <w:t>в</w:t>
      </w:r>
      <w:r w:rsidRPr="001412B7">
        <w:rPr>
          <w:spacing w:val="15"/>
        </w:rPr>
        <w:t xml:space="preserve"> </w:t>
      </w:r>
      <w:r w:rsidRPr="001412B7">
        <w:t>практику</w:t>
      </w:r>
      <w:r w:rsidRPr="001412B7">
        <w:rPr>
          <w:spacing w:val="9"/>
        </w:rPr>
        <w:t xml:space="preserve"> </w:t>
      </w:r>
      <w:r w:rsidRPr="001412B7">
        <w:t>деятельности</w:t>
      </w:r>
      <w:r w:rsidRPr="001412B7">
        <w:rPr>
          <w:spacing w:val="16"/>
        </w:rPr>
        <w:t xml:space="preserve"> </w:t>
      </w:r>
      <w:r w:rsidRPr="001412B7">
        <w:t>формы</w:t>
      </w:r>
      <w:r w:rsidRPr="001412B7">
        <w:rPr>
          <w:spacing w:val="-58"/>
        </w:rPr>
        <w:t xml:space="preserve"> </w:t>
      </w:r>
      <w:r w:rsidRPr="001412B7">
        <w:t>и</w:t>
      </w:r>
      <w:r w:rsidRPr="001412B7">
        <w:rPr>
          <w:spacing w:val="1"/>
        </w:rPr>
        <w:t xml:space="preserve"> </w:t>
      </w:r>
      <w:r w:rsidRPr="001412B7">
        <w:t>средства</w:t>
      </w:r>
      <w:r w:rsidRPr="001412B7">
        <w:rPr>
          <w:spacing w:val="1"/>
        </w:rPr>
        <w:t xml:space="preserve"> </w:t>
      </w:r>
      <w:r w:rsidRPr="001412B7">
        <w:t>работы</w:t>
      </w:r>
      <w:r w:rsidRPr="001412B7">
        <w:rPr>
          <w:spacing w:val="1"/>
        </w:rPr>
        <w:t xml:space="preserve"> </w:t>
      </w:r>
      <w:r w:rsidRPr="001412B7">
        <w:t>Российского</w:t>
      </w:r>
      <w:r w:rsidRPr="001412B7">
        <w:rPr>
          <w:spacing w:val="1"/>
        </w:rPr>
        <w:t xml:space="preserve"> </w:t>
      </w:r>
      <w:r w:rsidRPr="001412B7">
        <w:t>движения</w:t>
      </w:r>
      <w:r w:rsidRPr="001412B7">
        <w:rPr>
          <w:spacing w:val="1"/>
        </w:rPr>
        <w:t xml:space="preserve"> </w:t>
      </w:r>
      <w:r w:rsidRPr="001412B7">
        <w:t>школьников,</w:t>
      </w:r>
      <w:r w:rsidRPr="001412B7">
        <w:rPr>
          <w:spacing w:val="1"/>
        </w:rPr>
        <w:t xml:space="preserve"> </w:t>
      </w:r>
      <w:r w:rsidRPr="001412B7">
        <w:t>Российского</w:t>
      </w:r>
      <w:r w:rsidRPr="001412B7">
        <w:rPr>
          <w:spacing w:val="1"/>
        </w:rPr>
        <w:t xml:space="preserve"> </w:t>
      </w:r>
      <w:r w:rsidRPr="001412B7">
        <w:t>движения</w:t>
      </w:r>
      <w:r w:rsidRPr="001412B7">
        <w:rPr>
          <w:spacing w:val="1"/>
        </w:rPr>
        <w:t xml:space="preserve"> </w:t>
      </w:r>
      <w:r w:rsidRPr="001412B7">
        <w:t>детей</w:t>
      </w:r>
      <w:r w:rsidRPr="001412B7">
        <w:rPr>
          <w:spacing w:val="1"/>
        </w:rPr>
        <w:t xml:space="preserve"> </w:t>
      </w:r>
      <w:r w:rsidRPr="001412B7">
        <w:t>и</w:t>
      </w:r>
      <w:r w:rsidRPr="001412B7">
        <w:rPr>
          <w:spacing w:val="1"/>
        </w:rPr>
        <w:t xml:space="preserve"> </w:t>
      </w:r>
      <w:r w:rsidRPr="001412B7">
        <w:t>молодежи «Движение Первых» и других детских общественных организаций и объединений</w:t>
      </w:r>
      <w:r w:rsidRPr="001412B7">
        <w:rPr>
          <w:spacing w:val="1"/>
        </w:rPr>
        <w:t xml:space="preserve"> </w:t>
      </w:r>
      <w:r w:rsidRPr="001412B7">
        <w:t>для</w:t>
      </w:r>
      <w:r w:rsidRPr="001412B7">
        <w:rPr>
          <w:spacing w:val="1"/>
        </w:rPr>
        <w:t xml:space="preserve"> </w:t>
      </w:r>
      <w:r w:rsidRPr="001412B7">
        <w:t>достижения</w:t>
      </w:r>
      <w:r w:rsidRPr="001412B7">
        <w:rPr>
          <w:spacing w:val="-3"/>
        </w:rPr>
        <w:t xml:space="preserve"> </w:t>
      </w:r>
      <w:r w:rsidRPr="001412B7">
        <w:t>воспитательных</w:t>
      </w:r>
      <w:r w:rsidRPr="001412B7">
        <w:rPr>
          <w:spacing w:val="-3"/>
        </w:rPr>
        <w:t xml:space="preserve"> </w:t>
      </w:r>
      <w:r w:rsidRPr="001412B7">
        <w:t>результатов.</w:t>
      </w:r>
    </w:p>
    <w:p w:rsidR="001A5B40" w:rsidRPr="001412B7" w:rsidRDefault="001A5B40" w:rsidP="001A5B40">
      <w:pPr>
        <w:pStyle w:val="a3"/>
        <w:ind w:left="0" w:firstLine="851"/>
      </w:pPr>
      <w:r w:rsidRPr="001412B7">
        <w:t>Советники проводят мероприятия по календарю единых действий, участвуют совместно</w:t>
      </w:r>
      <w:r w:rsidRPr="001412B7">
        <w:rPr>
          <w:spacing w:val="-57"/>
        </w:rPr>
        <w:t xml:space="preserve"> </w:t>
      </w:r>
      <w:r w:rsidRPr="001412B7">
        <w:t>с</w:t>
      </w:r>
      <w:r w:rsidRPr="001412B7">
        <w:rPr>
          <w:spacing w:val="-1"/>
        </w:rPr>
        <w:t xml:space="preserve"> </w:t>
      </w:r>
      <w:r w:rsidRPr="001412B7">
        <w:t>детьми</w:t>
      </w:r>
      <w:r w:rsidRPr="001412B7">
        <w:rPr>
          <w:spacing w:val="-3"/>
        </w:rPr>
        <w:t xml:space="preserve"> </w:t>
      </w:r>
      <w:r w:rsidRPr="001412B7">
        <w:t>в</w:t>
      </w:r>
      <w:r w:rsidRPr="001412B7">
        <w:rPr>
          <w:spacing w:val="2"/>
        </w:rPr>
        <w:t xml:space="preserve"> </w:t>
      </w:r>
      <w:r w:rsidRPr="001412B7">
        <w:t>акциях</w:t>
      </w:r>
      <w:r w:rsidRPr="001412B7">
        <w:rPr>
          <w:spacing w:val="-4"/>
        </w:rPr>
        <w:t xml:space="preserve"> </w:t>
      </w:r>
      <w:r w:rsidRPr="001412B7">
        <w:t>РДШ,</w:t>
      </w:r>
      <w:r w:rsidRPr="001412B7">
        <w:rPr>
          <w:spacing w:val="3"/>
        </w:rPr>
        <w:t xml:space="preserve"> </w:t>
      </w:r>
      <w:r w:rsidRPr="001412B7">
        <w:t>а</w:t>
      </w:r>
      <w:r w:rsidRPr="001412B7">
        <w:rPr>
          <w:spacing w:val="-5"/>
        </w:rPr>
        <w:t xml:space="preserve"> </w:t>
      </w:r>
      <w:r w:rsidRPr="001412B7">
        <w:t>теперь РДДМ.</w:t>
      </w:r>
      <w:r w:rsidRPr="001412B7">
        <w:rPr>
          <w:spacing w:val="-2"/>
        </w:rPr>
        <w:t xml:space="preserve"> </w:t>
      </w:r>
      <w:r w:rsidRPr="001412B7">
        <w:t>Готовят</w:t>
      </w:r>
      <w:r w:rsidRPr="001412B7">
        <w:rPr>
          <w:spacing w:val="1"/>
        </w:rPr>
        <w:t xml:space="preserve"> </w:t>
      </w:r>
      <w:r w:rsidRPr="001412B7">
        <w:t>детей</w:t>
      </w:r>
      <w:r w:rsidRPr="001412B7">
        <w:rPr>
          <w:spacing w:val="1"/>
        </w:rPr>
        <w:t xml:space="preserve"> </w:t>
      </w:r>
      <w:r w:rsidRPr="001412B7">
        <w:t>к</w:t>
      </w:r>
      <w:r w:rsidRPr="001412B7">
        <w:rPr>
          <w:spacing w:val="-1"/>
        </w:rPr>
        <w:t xml:space="preserve"> </w:t>
      </w:r>
      <w:r w:rsidRPr="001412B7">
        <w:t>выступлениям</w:t>
      </w:r>
      <w:r w:rsidRPr="001412B7">
        <w:rPr>
          <w:spacing w:val="1"/>
        </w:rPr>
        <w:t xml:space="preserve"> </w:t>
      </w:r>
      <w:r w:rsidRPr="001412B7">
        <w:t>в</w:t>
      </w:r>
      <w:r w:rsidRPr="001412B7">
        <w:rPr>
          <w:spacing w:val="2"/>
        </w:rPr>
        <w:t xml:space="preserve"> </w:t>
      </w:r>
      <w:r w:rsidRPr="001412B7">
        <w:t>Думе.</w:t>
      </w:r>
    </w:p>
    <w:p w:rsidR="001A5B40" w:rsidRPr="007340EA" w:rsidRDefault="001A5B40" w:rsidP="001A5B40">
      <w:pPr>
        <w:pStyle w:val="a3"/>
        <w:ind w:left="0" w:firstLine="851"/>
      </w:pPr>
      <w:r w:rsidRPr="001412B7">
        <w:t>Среди обучающихся участники Общественного Совета при уполномоченном по правам</w:t>
      </w:r>
      <w:r w:rsidRPr="001412B7">
        <w:rPr>
          <w:spacing w:val="1"/>
        </w:rPr>
        <w:t xml:space="preserve"> </w:t>
      </w:r>
      <w:r w:rsidRPr="001412B7">
        <w:t>ребенка</w:t>
      </w:r>
      <w:r w:rsidRPr="001412B7">
        <w:rPr>
          <w:spacing w:val="1"/>
        </w:rPr>
        <w:t xml:space="preserve"> </w:t>
      </w:r>
      <w:r w:rsidRPr="001412B7">
        <w:t>в</w:t>
      </w:r>
      <w:r w:rsidRPr="001412B7">
        <w:rPr>
          <w:spacing w:val="1"/>
        </w:rPr>
        <w:t xml:space="preserve"> </w:t>
      </w:r>
      <w:r w:rsidRPr="001412B7">
        <w:t>Курской</w:t>
      </w:r>
      <w:r w:rsidRPr="001412B7">
        <w:rPr>
          <w:spacing w:val="1"/>
        </w:rPr>
        <w:t xml:space="preserve"> </w:t>
      </w:r>
      <w:r w:rsidRPr="001412B7">
        <w:t>области,</w:t>
      </w:r>
      <w:r w:rsidRPr="001412B7">
        <w:rPr>
          <w:spacing w:val="1"/>
        </w:rPr>
        <w:t xml:space="preserve"> </w:t>
      </w:r>
      <w:r w:rsidRPr="001412B7">
        <w:t>победители</w:t>
      </w:r>
      <w:r w:rsidRPr="001412B7">
        <w:rPr>
          <w:spacing w:val="1"/>
        </w:rPr>
        <w:t xml:space="preserve"> </w:t>
      </w:r>
      <w:r w:rsidRPr="001412B7">
        <w:t>и</w:t>
      </w:r>
      <w:r w:rsidRPr="001412B7">
        <w:rPr>
          <w:spacing w:val="1"/>
        </w:rPr>
        <w:t xml:space="preserve"> </w:t>
      </w:r>
      <w:r w:rsidRPr="001412B7">
        <w:t>финалисты</w:t>
      </w:r>
      <w:r w:rsidRPr="001412B7">
        <w:rPr>
          <w:spacing w:val="1"/>
        </w:rPr>
        <w:t xml:space="preserve"> </w:t>
      </w:r>
      <w:r w:rsidRPr="001412B7">
        <w:t>городских,</w:t>
      </w:r>
      <w:r w:rsidRPr="001412B7">
        <w:rPr>
          <w:spacing w:val="3"/>
        </w:rPr>
        <w:t xml:space="preserve"> </w:t>
      </w:r>
      <w:r w:rsidRPr="001412B7">
        <w:t>областных</w:t>
      </w:r>
      <w:r w:rsidRPr="001412B7">
        <w:rPr>
          <w:spacing w:val="-3"/>
        </w:rPr>
        <w:t xml:space="preserve"> </w:t>
      </w:r>
      <w:r>
        <w:t>конкурсов.</w:t>
      </w:r>
    </w:p>
    <w:p w:rsidR="001A5B40" w:rsidRPr="00C67CB1" w:rsidRDefault="001A5B40" w:rsidP="001A5B40">
      <w:pPr>
        <w:spacing w:after="0" w:line="240" w:lineRule="auto"/>
        <w:rPr>
          <w:rFonts w:ascii="Times New Roman" w:hAnsi="Times New Roman" w:cs="Times New Roman"/>
          <w:b/>
          <w:i/>
          <w:sz w:val="24"/>
          <w:szCs w:val="24"/>
        </w:rPr>
      </w:pPr>
      <w:r w:rsidRPr="00C67CB1">
        <w:rPr>
          <w:rFonts w:ascii="Times New Roman" w:hAnsi="Times New Roman" w:cs="Times New Roman"/>
          <w:b/>
          <w:i/>
          <w:sz w:val="24"/>
          <w:szCs w:val="24"/>
        </w:rPr>
        <w:lastRenderedPageBreak/>
        <w:t xml:space="preserve">               Юнармейский отряд</w:t>
      </w:r>
    </w:p>
    <w:p w:rsidR="001A5B40" w:rsidRPr="001412B7" w:rsidRDefault="001A5B40" w:rsidP="001A5B40">
      <w:pPr>
        <w:spacing w:after="0" w:line="240" w:lineRule="auto"/>
        <w:ind w:firstLine="851"/>
        <w:jc w:val="both"/>
        <w:rPr>
          <w:rFonts w:ascii="Times New Roman" w:hAnsi="Times New Roman" w:cs="Times New Roman"/>
          <w:sz w:val="24"/>
          <w:szCs w:val="24"/>
        </w:rPr>
      </w:pPr>
      <w:r w:rsidRPr="001412B7">
        <w:rPr>
          <w:rFonts w:ascii="Times New Roman" w:hAnsi="Times New Roman" w:cs="Times New Roman"/>
          <w:sz w:val="24"/>
          <w:szCs w:val="24"/>
        </w:rPr>
        <w:t>Главная цель движения: вызвать интерес у подрастающего поколения к географии, истории Росс</w:t>
      </w:r>
      <w:proofErr w:type="gramStart"/>
      <w:r w:rsidRPr="001412B7">
        <w:rPr>
          <w:rFonts w:ascii="Times New Roman" w:hAnsi="Times New Roman" w:cs="Times New Roman"/>
          <w:sz w:val="24"/>
          <w:szCs w:val="24"/>
        </w:rPr>
        <w:t>ии и ее</w:t>
      </w:r>
      <w:proofErr w:type="gramEnd"/>
      <w:r w:rsidRPr="001412B7">
        <w:rPr>
          <w:rFonts w:ascii="Times New Roman" w:hAnsi="Times New Roman" w:cs="Times New Roman"/>
          <w:sz w:val="24"/>
          <w:szCs w:val="24"/>
        </w:rPr>
        <w:t xml:space="preserve"> народов, героев, выдающихся ученых и полководцев.</w:t>
      </w:r>
    </w:p>
    <w:p w:rsidR="001A5B40" w:rsidRPr="001412B7" w:rsidRDefault="001A5B40" w:rsidP="001A5B40">
      <w:pPr>
        <w:spacing w:after="0" w:line="240" w:lineRule="auto"/>
        <w:ind w:firstLine="851"/>
        <w:jc w:val="both"/>
        <w:rPr>
          <w:rFonts w:ascii="Times New Roman" w:hAnsi="Times New Roman" w:cs="Times New Roman"/>
          <w:sz w:val="24"/>
          <w:szCs w:val="24"/>
        </w:rPr>
      </w:pPr>
      <w:r w:rsidRPr="001412B7">
        <w:rPr>
          <w:rFonts w:ascii="Times New Roman" w:hAnsi="Times New Roman" w:cs="Times New Roman"/>
          <w:sz w:val="24"/>
          <w:szCs w:val="24"/>
        </w:rPr>
        <w:t>22 февраля  2023 года 17 обучающихся  школы  вступили  в ряды Всероссийского военно-патриотического общественного движения "ЮНАРМИЯ". Отряду присвоено имя Андрея Николаевича Ильина, героически погибшего во время специальной военной операции на Украине.</w:t>
      </w:r>
    </w:p>
    <w:p w:rsidR="001A5B40" w:rsidRPr="001412B7" w:rsidRDefault="001A5B40" w:rsidP="001A5B40">
      <w:pPr>
        <w:spacing w:after="0" w:line="240" w:lineRule="auto"/>
        <w:ind w:firstLine="851"/>
        <w:jc w:val="both"/>
        <w:rPr>
          <w:rFonts w:ascii="Times New Roman" w:hAnsi="Times New Roman" w:cs="Times New Roman"/>
          <w:sz w:val="24"/>
          <w:szCs w:val="24"/>
        </w:rPr>
      </w:pPr>
      <w:r w:rsidRPr="001412B7">
        <w:rPr>
          <w:rFonts w:ascii="Times New Roman" w:hAnsi="Times New Roman" w:cs="Times New Roman"/>
          <w:sz w:val="24"/>
          <w:szCs w:val="24"/>
        </w:rPr>
        <w:t>Занятия строевой подготовкой, сбором и разбором оружия, вокалом, хореографией, плаванием дают возможность девчонкам и мальчишкам проявлять свои возможности на достойном уровне.</w:t>
      </w:r>
    </w:p>
    <w:p w:rsidR="001A5B40" w:rsidRPr="00C67CB1" w:rsidRDefault="001A5B40" w:rsidP="001A5B40">
      <w:pPr>
        <w:spacing w:after="0" w:line="240" w:lineRule="auto"/>
        <w:ind w:firstLine="851"/>
        <w:jc w:val="both"/>
        <w:rPr>
          <w:rFonts w:ascii="Times New Roman" w:hAnsi="Times New Roman" w:cs="Times New Roman"/>
          <w:sz w:val="24"/>
          <w:szCs w:val="24"/>
        </w:rPr>
      </w:pPr>
      <w:r w:rsidRPr="001412B7">
        <w:rPr>
          <w:rFonts w:ascii="Times New Roman" w:hAnsi="Times New Roman" w:cs="Times New Roman"/>
          <w:sz w:val="24"/>
          <w:szCs w:val="24"/>
        </w:rPr>
        <w:t>Юнармейцы занимаются не только в школе, вместе с руководителем отряд посещает выставки, музеи, сморят тематические развивающие фильмы, принимают уч</w:t>
      </w:r>
      <w:r>
        <w:rPr>
          <w:rFonts w:ascii="Times New Roman" w:hAnsi="Times New Roman" w:cs="Times New Roman"/>
          <w:sz w:val="24"/>
          <w:szCs w:val="24"/>
        </w:rPr>
        <w:t>астие в городских мероприятиях.</w:t>
      </w:r>
    </w:p>
    <w:p w:rsidR="001A5B40" w:rsidRPr="001412B7" w:rsidRDefault="001A5B40" w:rsidP="001A5B40">
      <w:pPr>
        <w:pStyle w:val="2"/>
        <w:spacing w:before="0" w:line="240" w:lineRule="auto"/>
        <w:ind w:firstLine="851"/>
        <w:rPr>
          <w:rFonts w:ascii="Times New Roman" w:hAnsi="Times New Roman" w:cs="Times New Roman"/>
          <w:i/>
          <w:color w:val="auto"/>
          <w:sz w:val="24"/>
          <w:szCs w:val="24"/>
        </w:rPr>
      </w:pPr>
      <w:r w:rsidRPr="001412B7">
        <w:rPr>
          <w:rFonts w:ascii="Times New Roman" w:hAnsi="Times New Roman" w:cs="Times New Roman"/>
          <w:i/>
          <w:color w:val="auto"/>
          <w:sz w:val="24"/>
          <w:szCs w:val="24"/>
        </w:rPr>
        <w:t>Школьная</w:t>
      </w:r>
      <w:r w:rsidRPr="001412B7">
        <w:rPr>
          <w:rFonts w:ascii="Times New Roman" w:hAnsi="Times New Roman" w:cs="Times New Roman"/>
          <w:i/>
          <w:color w:val="auto"/>
          <w:spacing w:val="-6"/>
          <w:sz w:val="24"/>
          <w:szCs w:val="24"/>
        </w:rPr>
        <w:t xml:space="preserve"> </w:t>
      </w:r>
      <w:r w:rsidRPr="001412B7">
        <w:rPr>
          <w:rFonts w:ascii="Times New Roman" w:hAnsi="Times New Roman" w:cs="Times New Roman"/>
          <w:i/>
          <w:color w:val="auto"/>
          <w:sz w:val="24"/>
          <w:szCs w:val="24"/>
        </w:rPr>
        <w:t>команда КВН «Три в кубе»</w:t>
      </w:r>
    </w:p>
    <w:p w:rsidR="001A5B40" w:rsidRPr="001412B7" w:rsidRDefault="001A5B40" w:rsidP="001A5B40">
      <w:pPr>
        <w:pStyle w:val="a3"/>
        <w:ind w:left="0" w:right="110" w:firstLine="851"/>
      </w:pPr>
      <w:bookmarkStart w:id="25" w:name="Свободное_время_школьников_-_это_время_и"/>
      <w:bookmarkEnd w:id="25"/>
      <w:r w:rsidRPr="001412B7">
        <w:t>Свободное время школьников - это время их интенсивного развития. Одна из самых</w:t>
      </w:r>
      <w:r w:rsidRPr="001412B7">
        <w:rPr>
          <w:spacing w:val="1"/>
        </w:rPr>
        <w:t xml:space="preserve"> </w:t>
      </w:r>
      <w:r w:rsidRPr="001412B7">
        <w:t>действенных форм познания - игра. В игре ребенок реализует свои интересы, что делает их</w:t>
      </w:r>
      <w:r w:rsidRPr="001412B7">
        <w:rPr>
          <w:spacing w:val="1"/>
        </w:rPr>
        <w:t xml:space="preserve"> </w:t>
      </w:r>
      <w:r w:rsidRPr="001412B7">
        <w:t>более</w:t>
      </w:r>
      <w:r w:rsidRPr="001412B7">
        <w:rPr>
          <w:spacing w:val="-5"/>
        </w:rPr>
        <w:t xml:space="preserve"> </w:t>
      </w:r>
      <w:r w:rsidRPr="001412B7">
        <w:t>осознанными,</w:t>
      </w:r>
      <w:r w:rsidRPr="001412B7">
        <w:rPr>
          <w:spacing w:val="-1"/>
        </w:rPr>
        <w:t xml:space="preserve"> </w:t>
      </w:r>
      <w:r w:rsidRPr="001412B7">
        <w:t>глубокими.</w:t>
      </w:r>
    </w:p>
    <w:p w:rsidR="001A5B40" w:rsidRPr="001412B7" w:rsidRDefault="001A5B40" w:rsidP="001A5B40">
      <w:pPr>
        <w:pStyle w:val="a3"/>
        <w:ind w:left="0" w:right="111" w:firstLine="851"/>
      </w:pPr>
      <w:bookmarkStart w:id="26" w:name="Образное_мышление,_развитое_творческое_в"/>
      <w:bookmarkEnd w:id="26"/>
      <w:r w:rsidRPr="001412B7">
        <w:t>Образное</w:t>
      </w:r>
      <w:r w:rsidRPr="001412B7">
        <w:rPr>
          <w:spacing w:val="1"/>
        </w:rPr>
        <w:t xml:space="preserve"> </w:t>
      </w:r>
      <w:r w:rsidRPr="001412B7">
        <w:t>мышление,</w:t>
      </w:r>
      <w:r w:rsidRPr="001412B7">
        <w:rPr>
          <w:spacing w:val="1"/>
        </w:rPr>
        <w:t xml:space="preserve"> </w:t>
      </w:r>
      <w:r w:rsidRPr="001412B7">
        <w:t>развитое</w:t>
      </w:r>
      <w:r w:rsidRPr="001412B7">
        <w:rPr>
          <w:spacing w:val="1"/>
        </w:rPr>
        <w:t xml:space="preserve"> </w:t>
      </w:r>
      <w:r w:rsidRPr="001412B7">
        <w:t>творческое</w:t>
      </w:r>
      <w:r w:rsidRPr="001412B7">
        <w:rPr>
          <w:spacing w:val="1"/>
        </w:rPr>
        <w:t xml:space="preserve"> </w:t>
      </w:r>
      <w:r w:rsidRPr="001412B7">
        <w:t>воображение</w:t>
      </w:r>
      <w:r w:rsidRPr="001412B7">
        <w:rPr>
          <w:spacing w:val="1"/>
        </w:rPr>
        <w:t xml:space="preserve"> </w:t>
      </w:r>
      <w:r w:rsidRPr="001412B7">
        <w:t>и</w:t>
      </w:r>
      <w:r w:rsidRPr="001412B7">
        <w:rPr>
          <w:spacing w:val="1"/>
        </w:rPr>
        <w:t xml:space="preserve"> </w:t>
      </w:r>
      <w:r w:rsidRPr="001412B7">
        <w:t>сценическое</w:t>
      </w:r>
      <w:r w:rsidRPr="001412B7">
        <w:rPr>
          <w:spacing w:val="1"/>
        </w:rPr>
        <w:t xml:space="preserve"> </w:t>
      </w:r>
      <w:r w:rsidRPr="001412B7">
        <w:t>внимание,</w:t>
      </w:r>
      <w:r w:rsidRPr="001412B7">
        <w:rPr>
          <w:spacing w:val="1"/>
        </w:rPr>
        <w:t xml:space="preserve"> </w:t>
      </w:r>
      <w:r w:rsidRPr="001412B7">
        <w:t>наблюдательность,</w:t>
      </w:r>
      <w:r w:rsidRPr="001412B7">
        <w:rPr>
          <w:spacing w:val="1"/>
        </w:rPr>
        <w:t xml:space="preserve"> </w:t>
      </w:r>
      <w:r w:rsidRPr="001412B7">
        <w:t>интонационная</w:t>
      </w:r>
      <w:r w:rsidRPr="001412B7">
        <w:rPr>
          <w:spacing w:val="1"/>
        </w:rPr>
        <w:t xml:space="preserve"> </w:t>
      </w:r>
      <w:r w:rsidRPr="001412B7">
        <w:t>выразительность</w:t>
      </w:r>
      <w:r w:rsidRPr="001412B7">
        <w:rPr>
          <w:spacing w:val="1"/>
        </w:rPr>
        <w:t xml:space="preserve"> </w:t>
      </w:r>
      <w:r w:rsidRPr="001412B7">
        <w:t>голоса,</w:t>
      </w:r>
      <w:r w:rsidRPr="001412B7">
        <w:rPr>
          <w:spacing w:val="1"/>
        </w:rPr>
        <w:t xml:space="preserve"> </w:t>
      </w:r>
      <w:r w:rsidRPr="001412B7">
        <w:t>хорошо</w:t>
      </w:r>
      <w:r w:rsidRPr="001412B7">
        <w:rPr>
          <w:spacing w:val="1"/>
        </w:rPr>
        <w:t xml:space="preserve"> </w:t>
      </w:r>
      <w:r w:rsidRPr="001412B7">
        <w:t>развитая</w:t>
      </w:r>
      <w:r w:rsidRPr="001412B7">
        <w:rPr>
          <w:spacing w:val="1"/>
        </w:rPr>
        <w:t xml:space="preserve"> </w:t>
      </w:r>
      <w:r w:rsidRPr="001412B7">
        <w:t>мимика,</w:t>
      </w:r>
      <w:r w:rsidRPr="001412B7">
        <w:rPr>
          <w:spacing w:val="1"/>
        </w:rPr>
        <w:t xml:space="preserve"> </w:t>
      </w:r>
      <w:r w:rsidRPr="001412B7">
        <w:t>пантомимика,</w:t>
      </w:r>
      <w:r w:rsidRPr="001412B7">
        <w:rPr>
          <w:spacing w:val="1"/>
        </w:rPr>
        <w:t xml:space="preserve"> </w:t>
      </w:r>
      <w:r w:rsidRPr="001412B7">
        <w:t>коммуникативные</w:t>
      </w:r>
      <w:r w:rsidRPr="001412B7">
        <w:rPr>
          <w:spacing w:val="1"/>
        </w:rPr>
        <w:t xml:space="preserve"> </w:t>
      </w:r>
      <w:r w:rsidRPr="001412B7">
        <w:t>способности</w:t>
      </w:r>
      <w:r w:rsidRPr="001412B7">
        <w:rPr>
          <w:spacing w:val="1"/>
        </w:rPr>
        <w:t xml:space="preserve"> </w:t>
      </w:r>
      <w:r w:rsidRPr="001412B7">
        <w:t>и</w:t>
      </w:r>
      <w:r w:rsidRPr="001412B7">
        <w:rPr>
          <w:spacing w:val="1"/>
        </w:rPr>
        <w:t xml:space="preserve"> </w:t>
      </w:r>
      <w:r w:rsidRPr="001412B7">
        <w:t>многое</w:t>
      </w:r>
      <w:r w:rsidRPr="001412B7">
        <w:rPr>
          <w:spacing w:val="1"/>
        </w:rPr>
        <w:t xml:space="preserve"> </w:t>
      </w:r>
      <w:r w:rsidRPr="001412B7">
        <w:t>другое</w:t>
      </w:r>
      <w:r w:rsidRPr="001412B7">
        <w:rPr>
          <w:spacing w:val="1"/>
        </w:rPr>
        <w:t xml:space="preserve"> </w:t>
      </w:r>
      <w:r w:rsidRPr="001412B7">
        <w:t>необходимо</w:t>
      </w:r>
      <w:r w:rsidRPr="001412B7">
        <w:rPr>
          <w:spacing w:val="1"/>
        </w:rPr>
        <w:t xml:space="preserve"> </w:t>
      </w:r>
      <w:r w:rsidRPr="001412B7">
        <w:t>в</w:t>
      </w:r>
      <w:r w:rsidRPr="001412B7">
        <w:rPr>
          <w:spacing w:val="1"/>
        </w:rPr>
        <w:t xml:space="preserve"> </w:t>
      </w:r>
      <w:r w:rsidRPr="001412B7">
        <w:t>сфере</w:t>
      </w:r>
      <w:r w:rsidRPr="001412B7">
        <w:rPr>
          <w:spacing w:val="1"/>
        </w:rPr>
        <w:t xml:space="preserve"> </w:t>
      </w:r>
      <w:r w:rsidRPr="001412B7">
        <w:t>КВНовской</w:t>
      </w:r>
      <w:r w:rsidRPr="001412B7">
        <w:rPr>
          <w:spacing w:val="-3"/>
        </w:rPr>
        <w:t xml:space="preserve"> </w:t>
      </w:r>
      <w:r w:rsidRPr="001412B7">
        <w:t>деятельности.</w:t>
      </w:r>
    </w:p>
    <w:p w:rsidR="001A5B40" w:rsidRPr="001412B7" w:rsidRDefault="001A5B40" w:rsidP="001A5B40">
      <w:pPr>
        <w:pStyle w:val="a3"/>
        <w:ind w:left="0" w:firstLine="851"/>
      </w:pPr>
      <w:bookmarkStart w:id="27" w:name="Команда_нашей_школы_«_Выступаем_за_пятер"/>
      <w:bookmarkEnd w:id="27"/>
      <w:r w:rsidRPr="001412B7">
        <w:t>Команда</w:t>
      </w:r>
      <w:r w:rsidRPr="001412B7">
        <w:rPr>
          <w:spacing w:val="-2"/>
        </w:rPr>
        <w:t xml:space="preserve"> </w:t>
      </w:r>
      <w:r w:rsidRPr="001412B7">
        <w:t>нашей</w:t>
      </w:r>
      <w:r w:rsidRPr="001412B7">
        <w:rPr>
          <w:spacing w:val="-4"/>
        </w:rPr>
        <w:t xml:space="preserve"> </w:t>
      </w:r>
      <w:r w:rsidRPr="001412B7">
        <w:t>школы</w:t>
      </w:r>
      <w:r w:rsidRPr="001412B7">
        <w:rPr>
          <w:spacing w:val="1"/>
        </w:rPr>
        <w:t xml:space="preserve"> </w:t>
      </w:r>
      <w:r w:rsidRPr="001412B7">
        <w:t>«</w:t>
      </w:r>
      <w:r w:rsidRPr="001412B7">
        <w:rPr>
          <w:spacing w:val="-6"/>
        </w:rPr>
        <w:t xml:space="preserve"> </w:t>
      </w:r>
      <w:r w:rsidRPr="001412B7">
        <w:t>Выступаем</w:t>
      </w:r>
      <w:r w:rsidRPr="001412B7">
        <w:rPr>
          <w:spacing w:val="1"/>
        </w:rPr>
        <w:t xml:space="preserve"> </w:t>
      </w:r>
      <w:r w:rsidRPr="001412B7">
        <w:t>за</w:t>
      </w:r>
      <w:r w:rsidRPr="001412B7">
        <w:rPr>
          <w:spacing w:val="-1"/>
        </w:rPr>
        <w:t xml:space="preserve"> </w:t>
      </w:r>
      <w:r w:rsidRPr="001412B7">
        <w:t>пятерки»</w:t>
      </w:r>
      <w:r w:rsidRPr="001412B7">
        <w:rPr>
          <w:spacing w:val="-6"/>
        </w:rPr>
        <w:t xml:space="preserve"> </w:t>
      </w:r>
      <w:r w:rsidRPr="001412B7">
        <w:t>тому</w:t>
      </w:r>
      <w:r w:rsidRPr="001412B7">
        <w:rPr>
          <w:spacing w:val="-9"/>
        </w:rPr>
        <w:t xml:space="preserve"> </w:t>
      </w:r>
      <w:r w:rsidRPr="001412B7">
        <w:t>подтверждение!</w:t>
      </w:r>
    </w:p>
    <w:p w:rsidR="001A5B40" w:rsidRPr="001412B7" w:rsidRDefault="001A5B40" w:rsidP="001A5B40">
      <w:pPr>
        <w:pStyle w:val="a3"/>
        <w:ind w:left="0" w:right="113" w:firstLine="851"/>
      </w:pPr>
      <w:bookmarkStart w:id="28" w:name="В_команде_каждый_человек_имеет_свои_пред"/>
      <w:bookmarkEnd w:id="28"/>
      <w:r w:rsidRPr="001412B7">
        <w:t>В команде каждый человек имеет свои предпочтения, вкусы, интересы. Каждый из</w:t>
      </w:r>
      <w:r w:rsidRPr="001412B7">
        <w:rPr>
          <w:spacing w:val="1"/>
        </w:rPr>
        <w:t xml:space="preserve"> </w:t>
      </w:r>
      <w:r w:rsidRPr="001412B7">
        <w:t>участников</w:t>
      </w:r>
      <w:r w:rsidRPr="001412B7">
        <w:rPr>
          <w:spacing w:val="24"/>
        </w:rPr>
        <w:t xml:space="preserve"> </w:t>
      </w:r>
      <w:r w:rsidRPr="001412B7">
        <w:t>имеет</w:t>
      </w:r>
      <w:r w:rsidRPr="001412B7">
        <w:rPr>
          <w:spacing w:val="28"/>
        </w:rPr>
        <w:t xml:space="preserve"> </w:t>
      </w:r>
      <w:r w:rsidRPr="001412B7">
        <w:t>свою</w:t>
      </w:r>
      <w:r w:rsidRPr="001412B7">
        <w:rPr>
          <w:spacing w:val="26"/>
        </w:rPr>
        <w:t xml:space="preserve"> </w:t>
      </w:r>
      <w:r w:rsidRPr="001412B7">
        <w:t>изюминку,</w:t>
      </w:r>
      <w:r w:rsidRPr="001412B7">
        <w:rPr>
          <w:spacing w:val="30"/>
        </w:rPr>
        <w:t xml:space="preserve"> </w:t>
      </w:r>
      <w:r w:rsidRPr="001412B7">
        <w:t>без</w:t>
      </w:r>
      <w:r w:rsidRPr="001412B7">
        <w:rPr>
          <w:spacing w:val="28"/>
        </w:rPr>
        <w:t xml:space="preserve"> </w:t>
      </w:r>
      <w:r w:rsidRPr="001412B7">
        <w:t>которой</w:t>
      </w:r>
      <w:r w:rsidRPr="001412B7">
        <w:rPr>
          <w:spacing w:val="29"/>
        </w:rPr>
        <w:t xml:space="preserve"> </w:t>
      </w:r>
      <w:r w:rsidRPr="001412B7">
        <w:t>не</w:t>
      </w:r>
      <w:r w:rsidRPr="001412B7">
        <w:rPr>
          <w:spacing w:val="22"/>
        </w:rPr>
        <w:t xml:space="preserve"> </w:t>
      </w:r>
      <w:r w:rsidRPr="001412B7">
        <w:t>обойтись</w:t>
      </w:r>
      <w:r w:rsidRPr="001412B7">
        <w:rPr>
          <w:spacing w:val="28"/>
        </w:rPr>
        <w:t xml:space="preserve"> </w:t>
      </w:r>
      <w:r w:rsidRPr="001412B7">
        <w:t>ни</w:t>
      </w:r>
      <w:r w:rsidRPr="001412B7">
        <w:rPr>
          <w:spacing w:val="24"/>
        </w:rPr>
        <w:t xml:space="preserve"> </w:t>
      </w:r>
      <w:r w:rsidRPr="001412B7">
        <w:t>в</w:t>
      </w:r>
      <w:r w:rsidRPr="001412B7">
        <w:rPr>
          <w:spacing w:val="29"/>
        </w:rPr>
        <w:t xml:space="preserve"> </w:t>
      </w:r>
      <w:r w:rsidRPr="001412B7">
        <w:t>жизни,</w:t>
      </w:r>
      <w:r w:rsidRPr="001412B7">
        <w:rPr>
          <w:spacing w:val="31"/>
        </w:rPr>
        <w:t xml:space="preserve"> </w:t>
      </w:r>
      <w:r w:rsidRPr="001412B7">
        <w:t>ни</w:t>
      </w:r>
      <w:r w:rsidRPr="001412B7">
        <w:rPr>
          <w:spacing w:val="28"/>
        </w:rPr>
        <w:t xml:space="preserve"> </w:t>
      </w:r>
      <w:r w:rsidRPr="001412B7">
        <w:t>на</w:t>
      </w:r>
      <w:r w:rsidRPr="001412B7">
        <w:rPr>
          <w:spacing w:val="27"/>
        </w:rPr>
        <w:t xml:space="preserve"> </w:t>
      </w:r>
      <w:r w:rsidRPr="001412B7">
        <w:t>сцене...</w:t>
      </w:r>
      <w:r w:rsidRPr="001412B7">
        <w:rPr>
          <w:spacing w:val="30"/>
        </w:rPr>
        <w:t xml:space="preserve"> </w:t>
      </w:r>
      <w:r w:rsidRPr="001412B7">
        <w:t>Все</w:t>
      </w:r>
      <w:r w:rsidRPr="001412B7">
        <w:rPr>
          <w:spacing w:val="-58"/>
        </w:rPr>
        <w:t xml:space="preserve"> </w:t>
      </w:r>
      <w:r w:rsidRPr="001412B7">
        <w:t>они</w:t>
      </w:r>
      <w:r w:rsidRPr="001412B7">
        <w:rPr>
          <w:spacing w:val="55"/>
        </w:rPr>
        <w:t xml:space="preserve"> </w:t>
      </w:r>
      <w:r w:rsidRPr="001412B7">
        <w:t>разные,</w:t>
      </w:r>
      <w:r w:rsidRPr="001412B7">
        <w:rPr>
          <w:spacing w:val="4"/>
        </w:rPr>
        <w:t xml:space="preserve"> </w:t>
      </w:r>
      <w:r w:rsidRPr="001412B7">
        <w:t>но</w:t>
      </w:r>
      <w:r w:rsidRPr="001412B7">
        <w:rPr>
          <w:spacing w:val="2"/>
        </w:rPr>
        <w:t xml:space="preserve"> </w:t>
      </w:r>
      <w:r w:rsidRPr="001412B7">
        <w:t>их</w:t>
      </w:r>
      <w:r w:rsidRPr="001412B7">
        <w:rPr>
          <w:spacing w:val="-3"/>
        </w:rPr>
        <w:t xml:space="preserve"> </w:t>
      </w:r>
      <w:r w:rsidRPr="001412B7">
        <w:t>связывает</w:t>
      </w:r>
      <w:r w:rsidRPr="001412B7">
        <w:rPr>
          <w:spacing w:val="-3"/>
        </w:rPr>
        <w:t xml:space="preserve"> </w:t>
      </w:r>
      <w:r w:rsidRPr="001412B7">
        <w:t>одно</w:t>
      </w:r>
      <w:r w:rsidRPr="001412B7">
        <w:rPr>
          <w:spacing w:val="7"/>
        </w:rPr>
        <w:t xml:space="preserve"> </w:t>
      </w:r>
      <w:r w:rsidRPr="001412B7">
        <w:t>-</w:t>
      </w:r>
      <w:r w:rsidRPr="001412B7">
        <w:rPr>
          <w:spacing w:val="4"/>
        </w:rPr>
        <w:t xml:space="preserve"> </w:t>
      </w:r>
      <w:r w:rsidRPr="001412B7">
        <w:t>КВН!</w:t>
      </w:r>
    </w:p>
    <w:p w:rsidR="001A5B40" w:rsidRPr="001412B7" w:rsidRDefault="001A5B40" w:rsidP="001A5B40">
      <w:pPr>
        <w:pStyle w:val="a3"/>
        <w:ind w:left="0" w:firstLine="851"/>
      </w:pPr>
    </w:p>
    <w:p w:rsidR="001A5B40" w:rsidRPr="001412B7"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Модуль</w:t>
      </w:r>
      <w:r w:rsidRPr="001412B7">
        <w:rPr>
          <w:rFonts w:ascii="Times New Roman" w:hAnsi="Times New Roman"/>
          <w:spacing w:val="1"/>
          <w:sz w:val="24"/>
          <w:szCs w:val="24"/>
        </w:rPr>
        <w:t xml:space="preserve"> </w:t>
      </w:r>
      <w:r w:rsidRPr="001412B7">
        <w:rPr>
          <w:rFonts w:ascii="Times New Roman" w:hAnsi="Times New Roman"/>
          <w:sz w:val="24"/>
          <w:szCs w:val="24"/>
        </w:rPr>
        <w:t>«</w:t>
      </w:r>
      <w:proofErr w:type="gramStart"/>
      <w:r w:rsidRPr="001412B7">
        <w:rPr>
          <w:rFonts w:ascii="Times New Roman" w:hAnsi="Times New Roman"/>
          <w:sz w:val="24"/>
          <w:szCs w:val="24"/>
        </w:rPr>
        <w:t>Школьные</w:t>
      </w:r>
      <w:proofErr w:type="gramEnd"/>
      <w:r w:rsidRPr="001412B7">
        <w:rPr>
          <w:rFonts w:ascii="Times New Roman" w:hAnsi="Times New Roman"/>
          <w:sz w:val="24"/>
          <w:szCs w:val="24"/>
        </w:rPr>
        <w:t xml:space="preserve"> медиа»</w:t>
      </w:r>
    </w:p>
    <w:p w:rsidR="001A5B40" w:rsidRPr="001412B7" w:rsidRDefault="001A5B40" w:rsidP="001A5B40">
      <w:pPr>
        <w:pStyle w:val="a3"/>
        <w:ind w:left="0" w:right="116" w:firstLine="851"/>
      </w:pPr>
      <w:r w:rsidRPr="001412B7">
        <w:t>Цель</w:t>
      </w:r>
      <w:r w:rsidRPr="001412B7">
        <w:rPr>
          <w:spacing w:val="1"/>
        </w:rPr>
        <w:t xml:space="preserve"> </w:t>
      </w:r>
      <w:r w:rsidRPr="001412B7">
        <w:t>школьных медиа</w:t>
      </w:r>
      <w:r w:rsidRPr="001412B7">
        <w:rPr>
          <w:spacing w:val="1"/>
        </w:rPr>
        <w:t xml:space="preserve"> </w:t>
      </w:r>
      <w:r w:rsidRPr="001412B7">
        <w:t>(совместно</w:t>
      </w:r>
      <w:r w:rsidRPr="001412B7">
        <w:rPr>
          <w:spacing w:val="1"/>
        </w:rPr>
        <w:t xml:space="preserve"> </w:t>
      </w:r>
      <w:r w:rsidRPr="001412B7">
        <w:t>создаваемых школьниками</w:t>
      </w:r>
      <w:r w:rsidRPr="001412B7">
        <w:rPr>
          <w:spacing w:val="1"/>
        </w:rPr>
        <w:t xml:space="preserve"> </w:t>
      </w:r>
      <w:r w:rsidRPr="001412B7">
        <w:t>и</w:t>
      </w:r>
      <w:r w:rsidRPr="001412B7">
        <w:rPr>
          <w:spacing w:val="1"/>
        </w:rPr>
        <w:t xml:space="preserve"> </w:t>
      </w:r>
      <w:r w:rsidRPr="001412B7">
        <w:t>педагогами</w:t>
      </w:r>
      <w:r w:rsidRPr="001412B7">
        <w:rPr>
          <w:spacing w:val="1"/>
        </w:rPr>
        <w:t xml:space="preserve"> </w:t>
      </w:r>
      <w:r w:rsidRPr="001412B7">
        <w:t>средств</w:t>
      </w:r>
      <w:r w:rsidRPr="001412B7">
        <w:rPr>
          <w:spacing w:val="1"/>
        </w:rPr>
        <w:t xml:space="preserve"> </w:t>
      </w:r>
      <w:r w:rsidRPr="001412B7">
        <w:t>распространения</w:t>
      </w:r>
      <w:r w:rsidRPr="001412B7">
        <w:rPr>
          <w:spacing w:val="1"/>
        </w:rPr>
        <w:t xml:space="preserve"> </w:t>
      </w:r>
      <w:r w:rsidRPr="001412B7">
        <w:t>текстовой,</w:t>
      </w:r>
      <w:r w:rsidRPr="001412B7">
        <w:rPr>
          <w:spacing w:val="1"/>
        </w:rPr>
        <w:t xml:space="preserve"> </w:t>
      </w:r>
      <w:r w:rsidRPr="001412B7">
        <w:t>аудио</w:t>
      </w:r>
      <w:r w:rsidRPr="001412B7">
        <w:rPr>
          <w:spacing w:val="1"/>
        </w:rPr>
        <w:t xml:space="preserve"> </w:t>
      </w:r>
      <w:r w:rsidRPr="001412B7">
        <w:t>и</w:t>
      </w:r>
      <w:r w:rsidRPr="001412B7">
        <w:rPr>
          <w:spacing w:val="1"/>
        </w:rPr>
        <w:t xml:space="preserve"> </w:t>
      </w:r>
      <w:proofErr w:type="gramStart"/>
      <w:r w:rsidRPr="001412B7">
        <w:t>видео</w:t>
      </w:r>
      <w:r w:rsidRPr="001412B7">
        <w:rPr>
          <w:spacing w:val="1"/>
        </w:rPr>
        <w:t xml:space="preserve"> </w:t>
      </w:r>
      <w:r w:rsidRPr="001412B7">
        <w:t>информации</w:t>
      </w:r>
      <w:proofErr w:type="gramEnd"/>
      <w:r w:rsidRPr="001412B7">
        <w:t>)</w:t>
      </w:r>
      <w:r w:rsidRPr="001412B7">
        <w:rPr>
          <w:spacing w:val="1"/>
        </w:rPr>
        <w:t xml:space="preserve"> </w:t>
      </w:r>
      <w:r w:rsidRPr="001412B7">
        <w:t>–</w:t>
      </w:r>
      <w:r w:rsidRPr="001412B7">
        <w:rPr>
          <w:spacing w:val="1"/>
        </w:rPr>
        <w:t xml:space="preserve"> </w:t>
      </w:r>
      <w:r w:rsidRPr="001412B7">
        <w:t>развитие</w:t>
      </w:r>
      <w:r w:rsidRPr="001412B7">
        <w:rPr>
          <w:spacing w:val="1"/>
        </w:rPr>
        <w:t xml:space="preserve"> </w:t>
      </w:r>
      <w:r w:rsidRPr="001412B7">
        <w:t>коммуникативной</w:t>
      </w:r>
      <w:r w:rsidRPr="001412B7">
        <w:rPr>
          <w:spacing w:val="1"/>
        </w:rPr>
        <w:t xml:space="preserve"> </w:t>
      </w:r>
      <w:r w:rsidRPr="001412B7">
        <w:t>культуры</w:t>
      </w:r>
      <w:r w:rsidRPr="001412B7">
        <w:rPr>
          <w:spacing w:val="1"/>
        </w:rPr>
        <w:t xml:space="preserve"> </w:t>
      </w:r>
      <w:r w:rsidRPr="001412B7">
        <w:t>школьников,</w:t>
      </w:r>
      <w:r w:rsidRPr="001412B7">
        <w:rPr>
          <w:spacing w:val="1"/>
        </w:rPr>
        <w:t xml:space="preserve"> </w:t>
      </w:r>
      <w:r w:rsidRPr="001412B7">
        <w:t>формирование</w:t>
      </w:r>
      <w:r w:rsidRPr="001412B7">
        <w:rPr>
          <w:spacing w:val="1"/>
        </w:rPr>
        <w:t xml:space="preserve"> </w:t>
      </w:r>
      <w:r w:rsidRPr="001412B7">
        <w:t>навыков</w:t>
      </w:r>
      <w:r w:rsidRPr="001412B7">
        <w:rPr>
          <w:spacing w:val="1"/>
        </w:rPr>
        <w:t xml:space="preserve"> </w:t>
      </w:r>
      <w:r w:rsidRPr="001412B7">
        <w:t>общения</w:t>
      </w:r>
      <w:r w:rsidRPr="001412B7">
        <w:rPr>
          <w:spacing w:val="1"/>
        </w:rPr>
        <w:t xml:space="preserve"> </w:t>
      </w:r>
      <w:r w:rsidRPr="001412B7">
        <w:t>и</w:t>
      </w:r>
      <w:r w:rsidRPr="001412B7">
        <w:rPr>
          <w:spacing w:val="1"/>
        </w:rPr>
        <w:t xml:space="preserve"> </w:t>
      </w:r>
      <w:r w:rsidRPr="001412B7">
        <w:t>сотрудничества,</w:t>
      </w:r>
      <w:r w:rsidRPr="001412B7">
        <w:rPr>
          <w:spacing w:val="1"/>
        </w:rPr>
        <w:t xml:space="preserve"> </w:t>
      </w:r>
      <w:r w:rsidRPr="001412B7">
        <w:t>поддержка</w:t>
      </w:r>
      <w:r w:rsidRPr="001412B7">
        <w:rPr>
          <w:spacing w:val="1"/>
        </w:rPr>
        <w:t xml:space="preserve"> </w:t>
      </w:r>
      <w:r w:rsidRPr="001412B7">
        <w:t>творческой</w:t>
      </w:r>
      <w:r w:rsidRPr="001412B7">
        <w:rPr>
          <w:spacing w:val="1"/>
        </w:rPr>
        <w:t xml:space="preserve"> </w:t>
      </w:r>
      <w:r w:rsidRPr="001412B7">
        <w:t>самореализации</w:t>
      </w:r>
      <w:r w:rsidRPr="001412B7">
        <w:rPr>
          <w:spacing w:val="1"/>
        </w:rPr>
        <w:t xml:space="preserve"> </w:t>
      </w:r>
      <w:r w:rsidRPr="001412B7">
        <w:t>учащихся.</w:t>
      </w:r>
      <w:r w:rsidRPr="001412B7">
        <w:rPr>
          <w:spacing w:val="1"/>
        </w:rPr>
        <w:t xml:space="preserve"> </w:t>
      </w:r>
      <w:r w:rsidRPr="001412B7">
        <w:t>Воспитательный</w:t>
      </w:r>
      <w:r w:rsidRPr="001412B7">
        <w:rPr>
          <w:spacing w:val="1"/>
        </w:rPr>
        <w:t xml:space="preserve"> </w:t>
      </w:r>
      <w:r w:rsidRPr="001412B7">
        <w:t>потенциал</w:t>
      </w:r>
      <w:r w:rsidRPr="001412B7">
        <w:rPr>
          <w:spacing w:val="1"/>
        </w:rPr>
        <w:t xml:space="preserve"> </w:t>
      </w:r>
      <w:r w:rsidRPr="001412B7">
        <w:t>школьных</w:t>
      </w:r>
      <w:r w:rsidRPr="001412B7">
        <w:rPr>
          <w:spacing w:val="1"/>
        </w:rPr>
        <w:t xml:space="preserve"> </w:t>
      </w:r>
      <w:r w:rsidRPr="001412B7">
        <w:t>медиа</w:t>
      </w:r>
      <w:r w:rsidRPr="001412B7">
        <w:rPr>
          <w:spacing w:val="1"/>
        </w:rPr>
        <w:t xml:space="preserve"> </w:t>
      </w:r>
      <w:r w:rsidRPr="001412B7">
        <w:t>реализуется в</w:t>
      </w:r>
      <w:r w:rsidRPr="001412B7">
        <w:rPr>
          <w:spacing w:val="3"/>
        </w:rPr>
        <w:t xml:space="preserve"> </w:t>
      </w:r>
      <w:r w:rsidRPr="001412B7">
        <w:t>рамках</w:t>
      </w:r>
      <w:r w:rsidRPr="001412B7">
        <w:rPr>
          <w:spacing w:val="-3"/>
        </w:rPr>
        <w:t xml:space="preserve"> </w:t>
      </w:r>
      <w:r w:rsidRPr="001412B7">
        <w:t>следующих</w:t>
      </w:r>
      <w:r w:rsidRPr="001412B7">
        <w:rPr>
          <w:spacing w:val="-4"/>
        </w:rPr>
        <w:t xml:space="preserve"> </w:t>
      </w:r>
      <w:r w:rsidRPr="001412B7">
        <w:t>видов</w:t>
      </w:r>
      <w:r w:rsidRPr="001412B7">
        <w:rPr>
          <w:spacing w:val="-1"/>
        </w:rPr>
        <w:t xml:space="preserve"> </w:t>
      </w:r>
      <w:r w:rsidRPr="001412B7">
        <w:t>и</w:t>
      </w:r>
      <w:r w:rsidRPr="001412B7">
        <w:rPr>
          <w:spacing w:val="-2"/>
        </w:rPr>
        <w:t xml:space="preserve"> </w:t>
      </w:r>
      <w:r w:rsidRPr="001412B7">
        <w:t>форм</w:t>
      </w:r>
      <w:r w:rsidRPr="001412B7">
        <w:rPr>
          <w:spacing w:val="-1"/>
        </w:rPr>
        <w:t xml:space="preserve"> </w:t>
      </w:r>
      <w:r w:rsidRPr="001412B7">
        <w:t>деятельности:</w:t>
      </w:r>
    </w:p>
    <w:p w:rsidR="001A5B40" w:rsidRPr="001412B7" w:rsidRDefault="001A5B40" w:rsidP="000D41A3">
      <w:pPr>
        <w:pStyle w:val="af5"/>
        <w:numPr>
          <w:ilvl w:val="0"/>
          <w:numId w:val="35"/>
        </w:numPr>
        <w:tabs>
          <w:tab w:val="left" w:pos="1249"/>
        </w:tabs>
        <w:ind w:left="0" w:right="123" w:firstLine="851"/>
        <w:rPr>
          <w:sz w:val="24"/>
          <w:szCs w:val="24"/>
        </w:rPr>
      </w:pPr>
      <w:r w:rsidRPr="001412B7">
        <w:rPr>
          <w:sz w:val="24"/>
          <w:szCs w:val="24"/>
        </w:rPr>
        <w:t>школьный</w:t>
      </w:r>
      <w:r w:rsidRPr="001412B7">
        <w:rPr>
          <w:spacing w:val="1"/>
          <w:sz w:val="24"/>
          <w:szCs w:val="24"/>
        </w:rPr>
        <w:t xml:space="preserve"> </w:t>
      </w:r>
      <w:r w:rsidRPr="001412B7">
        <w:rPr>
          <w:sz w:val="24"/>
          <w:szCs w:val="24"/>
        </w:rPr>
        <w:t>медиацентр</w:t>
      </w:r>
      <w:r w:rsidRPr="001412B7">
        <w:rPr>
          <w:spacing w:val="1"/>
          <w:sz w:val="24"/>
          <w:szCs w:val="24"/>
        </w:rPr>
        <w:t xml:space="preserve"> </w:t>
      </w:r>
      <w:r w:rsidRPr="001412B7">
        <w:rPr>
          <w:sz w:val="24"/>
          <w:szCs w:val="24"/>
        </w:rPr>
        <w:t>–</w:t>
      </w:r>
      <w:r w:rsidRPr="001412B7">
        <w:rPr>
          <w:spacing w:val="1"/>
          <w:sz w:val="24"/>
          <w:szCs w:val="24"/>
        </w:rPr>
        <w:t xml:space="preserve"> </w:t>
      </w:r>
      <w:r w:rsidRPr="001412B7">
        <w:rPr>
          <w:sz w:val="24"/>
          <w:szCs w:val="24"/>
        </w:rPr>
        <w:t>созданная</w:t>
      </w:r>
      <w:r w:rsidRPr="001412B7">
        <w:rPr>
          <w:spacing w:val="1"/>
          <w:sz w:val="24"/>
          <w:szCs w:val="24"/>
        </w:rPr>
        <w:t xml:space="preserve"> </w:t>
      </w:r>
      <w:r w:rsidRPr="001412B7">
        <w:rPr>
          <w:sz w:val="24"/>
          <w:szCs w:val="24"/>
        </w:rPr>
        <w:t>из</w:t>
      </w:r>
      <w:r w:rsidRPr="001412B7">
        <w:rPr>
          <w:spacing w:val="1"/>
          <w:sz w:val="24"/>
          <w:szCs w:val="24"/>
        </w:rPr>
        <w:t xml:space="preserve"> </w:t>
      </w:r>
      <w:r w:rsidRPr="001412B7">
        <w:rPr>
          <w:sz w:val="24"/>
          <w:szCs w:val="24"/>
        </w:rPr>
        <w:t>заинтересованных</w:t>
      </w:r>
      <w:r w:rsidRPr="001412B7">
        <w:rPr>
          <w:spacing w:val="1"/>
          <w:sz w:val="24"/>
          <w:szCs w:val="24"/>
        </w:rPr>
        <w:t xml:space="preserve"> </w:t>
      </w:r>
      <w:r w:rsidRPr="001412B7">
        <w:rPr>
          <w:sz w:val="24"/>
          <w:szCs w:val="24"/>
        </w:rPr>
        <w:t>добровольцев</w:t>
      </w:r>
      <w:r w:rsidRPr="001412B7">
        <w:rPr>
          <w:spacing w:val="1"/>
          <w:sz w:val="24"/>
          <w:szCs w:val="24"/>
        </w:rPr>
        <w:t xml:space="preserve"> </w:t>
      </w:r>
      <w:r w:rsidRPr="001412B7">
        <w:rPr>
          <w:sz w:val="24"/>
          <w:szCs w:val="24"/>
        </w:rPr>
        <w:t>группа</w:t>
      </w:r>
      <w:r w:rsidRPr="001412B7">
        <w:rPr>
          <w:spacing w:val="1"/>
          <w:sz w:val="24"/>
          <w:szCs w:val="24"/>
        </w:rPr>
        <w:t xml:space="preserve"> </w:t>
      </w:r>
      <w:r w:rsidRPr="001412B7">
        <w:rPr>
          <w:sz w:val="24"/>
          <w:szCs w:val="24"/>
        </w:rPr>
        <w:t>информационно-технической</w:t>
      </w:r>
      <w:r w:rsidRPr="001412B7">
        <w:rPr>
          <w:spacing w:val="1"/>
          <w:sz w:val="24"/>
          <w:szCs w:val="24"/>
        </w:rPr>
        <w:t xml:space="preserve"> </w:t>
      </w:r>
      <w:r w:rsidRPr="001412B7">
        <w:rPr>
          <w:sz w:val="24"/>
          <w:szCs w:val="24"/>
        </w:rPr>
        <w:t>поддержки</w:t>
      </w:r>
      <w:r w:rsidRPr="001412B7">
        <w:rPr>
          <w:spacing w:val="1"/>
          <w:sz w:val="24"/>
          <w:szCs w:val="24"/>
        </w:rPr>
        <w:t xml:space="preserve"> </w:t>
      </w:r>
      <w:r w:rsidRPr="001412B7">
        <w:rPr>
          <w:sz w:val="24"/>
          <w:szCs w:val="24"/>
        </w:rPr>
        <w:t>школьных</w:t>
      </w:r>
      <w:r w:rsidRPr="001412B7">
        <w:rPr>
          <w:spacing w:val="1"/>
          <w:sz w:val="24"/>
          <w:szCs w:val="24"/>
        </w:rPr>
        <w:t xml:space="preserve"> </w:t>
      </w:r>
      <w:r w:rsidRPr="001412B7">
        <w:rPr>
          <w:sz w:val="24"/>
          <w:szCs w:val="24"/>
        </w:rPr>
        <w:t>мероприятий,</w:t>
      </w:r>
      <w:r w:rsidRPr="001412B7">
        <w:rPr>
          <w:spacing w:val="1"/>
          <w:sz w:val="24"/>
          <w:szCs w:val="24"/>
        </w:rPr>
        <w:t xml:space="preserve"> </w:t>
      </w:r>
      <w:r w:rsidRPr="001412B7">
        <w:rPr>
          <w:sz w:val="24"/>
          <w:szCs w:val="24"/>
        </w:rPr>
        <w:t>осуществляющая</w:t>
      </w:r>
      <w:r w:rsidRPr="001412B7">
        <w:rPr>
          <w:spacing w:val="1"/>
          <w:sz w:val="24"/>
          <w:szCs w:val="24"/>
        </w:rPr>
        <w:t xml:space="preserve"> </w:t>
      </w:r>
      <w:r w:rsidRPr="001412B7">
        <w:rPr>
          <w:sz w:val="24"/>
          <w:szCs w:val="24"/>
        </w:rPr>
        <w:t>видеосъемку</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мультимедийное</w:t>
      </w:r>
      <w:r w:rsidRPr="001412B7">
        <w:rPr>
          <w:spacing w:val="1"/>
          <w:sz w:val="24"/>
          <w:szCs w:val="24"/>
        </w:rPr>
        <w:t xml:space="preserve"> </w:t>
      </w:r>
      <w:r w:rsidRPr="001412B7">
        <w:rPr>
          <w:sz w:val="24"/>
          <w:szCs w:val="24"/>
        </w:rPr>
        <w:t>сопровождение</w:t>
      </w:r>
      <w:r w:rsidRPr="001412B7">
        <w:rPr>
          <w:spacing w:val="1"/>
          <w:sz w:val="24"/>
          <w:szCs w:val="24"/>
        </w:rPr>
        <w:t xml:space="preserve"> </w:t>
      </w:r>
      <w:r w:rsidRPr="001412B7">
        <w:rPr>
          <w:sz w:val="24"/>
          <w:szCs w:val="24"/>
        </w:rPr>
        <w:t>школьных</w:t>
      </w:r>
      <w:r w:rsidRPr="001412B7">
        <w:rPr>
          <w:spacing w:val="1"/>
          <w:sz w:val="24"/>
          <w:szCs w:val="24"/>
        </w:rPr>
        <w:t xml:space="preserve"> </w:t>
      </w:r>
      <w:r w:rsidRPr="001412B7">
        <w:rPr>
          <w:sz w:val="24"/>
          <w:szCs w:val="24"/>
        </w:rPr>
        <w:t>праздников,</w:t>
      </w:r>
      <w:r w:rsidRPr="001412B7">
        <w:rPr>
          <w:spacing w:val="1"/>
          <w:sz w:val="24"/>
          <w:szCs w:val="24"/>
        </w:rPr>
        <w:t xml:space="preserve"> </w:t>
      </w:r>
      <w:r w:rsidRPr="001412B7">
        <w:rPr>
          <w:sz w:val="24"/>
          <w:szCs w:val="24"/>
        </w:rPr>
        <w:t>фестивалей,</w:t>
      </w:r>
      <w:r w:rsidRPr="001412B7">
        <w:rPr>
          <w:spacing w:val="1"/>
          <w:sz w:val="24"/>
          <w:szCs w:val="24"/>
        </w:rPr>
        <w:t xml:space="preserve"> </w:t>
      </w:r>
      <w:r w:rsidRPr="001412B7">
        <w:rPr>
          <w:sz w:val="24"/>
          <w:szCs w:val="24"/>
        </w:rPr>
        <w:t>конкурсов,</w:t>
      </w:r>
      <w:r w:rsidRPr="001412B7">
        <w:rPr>
          <w:spacing w:val="-2"/>
          <w:sz w:val="24"/>
          <w:szCs w:val="24"/>
        </w:rPr>
        <w:t xml:space="preserve"> </w:t>
      </w:r>
      <w:r w:rsidRPr="001412B7">
        <w:rPr>
          <w:sz w:val="24"/>
          <w:szCs w:val="24"/>
        </w:rPr>
        <w:t>спектаклей,</w:t>
      </w:r>
      <w:r w:rsidRPr="001412B7">
        <w:rPr>
          <w:spacing w:val="4"/>
          <w:sz w:val="24"/>
          <w:szCs w:val="24"/>
        </w:rPr>
        <w:t xml:space="preserve"> </w:t>
      </w:r>
      <w:r w:rsidRPr="001412B7">
        <w:rPr>
          <w:sz w:val="24"/>
          <w:szCs w:val="24"/>
        </w:rPr>
        <w:t>капустников,</w:t>
      </w:r>
      <w:r w:rsidRPr="001412B7">
        <w:rPr>
          <w:spacing w:val="-2"/>
          <w:sz w:val="24"/>
          <w:szCs w:val="24"/>
        </w:rPr>
        <w:t xml:space="preserve"> </w:t>
      </w:r>
      <w:r w:rsidRPr="001412B7">
        <w:rPr>
          <w:sz w:val="24"/>
          <w:szCs w:val="24"/>
        </w:rPr>
        <w:t>вечеров,</w:t>
      </w:r>
      <w:r w:rsidRPr="001412B7">
        <w:rPr>
          <w:spacing w:val="-1"/>
          <w:sz w:val="24"/>
          <w:szCs w:val="24"/>
        </w:rPr>
        <w:t xml:space="preserve"> </w:t>
      </w:r>
      <w:r w:rsidRPr="001412B7">
        <w:rPr>
          <w:sz w:val="24"/>
          <w:szCs w:val="24"/>
        </w:rPr>
        <w:t>дискотек;</w:t>
      </w:r>
    </w:p>
    <w:p w:rsidR="001A5B40" w:rsidRPr="001412B7" w:rsidRDefault="001A5B40" w:rsidP="000D41A3">
      <w:pPr>
        <w:pStyle w:val="af5"/>
        <w:numPr>
          <w:ilvl w:val="0"/>
          <w:numId w:val="35"/>
        </w:numPr>
        <w:tabs>
          <w:tab w:val="left" w:pos="1249"/>
        </w:tabs>
        <w:ind w:left="0" w:right="118" w:firstLine="851"/>
        <w:rPr>
          <w:sz w:val="24"/>
          <w:szCs w:val="24"/>
        </w:rPr>
      </w:pPr>
      <w:proofErr w:type="gramStart"/>
      <w:r w:rsidRPr="001412B7">
        <w:rPr>
          <w:sz w:val="24"/>
          <w:szCs w:val="24"/>
        </w:rPr>
        <w:t>школьная интернет-группа - разновозрастное сообщество школьников и педагогов,</w:t>
      </w:r>
      <w:r w:rsidRPr="001412B7">
        <w:rPr>
          <w:spacing w:val="1"/>
          <w:sz w:val="24"/>
          <w:szCs w:val="24"/>
        </w:rPr>
        <w:t xml:space="preserve"> </w:t>
      </w:r>
      <w:r w:rsidRPr="001412B7">
        <w:rPr>
          <w:sz w:val="24"/>
          <w:szCs w:val="24"/>
        </w:rPr>
        <w:t>поддерживающее интернет-сайт школы и соответствующую группу в социальных сетях с</w:t>
      </w:r>
      <w:r w:rsidRPr="001412B7">
        <w:rPr>
          <w:spacing w:val="1"/>
          <w:sz w:val="24"/>
          <w:szCs w:val="24"/>
        </w:rPr>
        <w:t xml:space="preserve"> </w:t>
      </w:r>
      <w:r w:rsidRPr="001412B7">
        <w:rPr>
          <w:sz w:val="24"/>
          <w:szCs w:val="24"/>
        </w:rPr>
        <w:t>целью</w:t>
      </w:r>
      <w:r w:rsidRPr="001412B7">
        <w:rPr>
          <w:spacing w:val="1"/>
          <w:sz w:val="24"/>
          <w:szCs w:val="24"/>
        </w:rPr>
        <w:t xml:space="preserve"> </w:t>
      </w:r>
      <w:r w:rsidRPr="001412B7">
        <w:rPr>
          <w:sz w:val="24"/>
          <w:szCs w:val="24"/>
        </w:rPr>
        <w:t>освещения</w:t>
      </w:r>
      <w:r w:rsidRPr="001412B7">
        <w:rPr>
          <w:spacing w:val="1"/>
          <w:sz w:val="24"/>
          <w:szCs w:val="24"/>
        </w:rPr>
        <w:t xml:space="preserve"> </w:t>
      </w:r>
      <w:r w:rsidRPr="001412B7">
        <w:rPr>
          <w:sz w:val="24"/>
          <w:szCs w:val="24"/>
        </w:rPr>
        <w:t>деятельности</w:t>
      </w:r>
      <w:r w:rsidRPr="001412B7">
        <w:rPr>
          <w:spacing w:val="1"/>
          <w:sz w:val="24"/>
          <w:szCs w:val="24"/>
        </w:rPr>
        <w:t xml:space="preserve"> </w:t>
      </w:r>
      <w:r w:rsidRPr="001412B7">
        <w:rPr>
          <w:sz w:val="24"/>
          <w:szCs w:val="24"/>
        </w:rPr>
        <w:t>образовательной</w:t>
      </w:r>
      <w:r w:rsidRPr="001412B7">
        <w:rPr>
          <w:spacing w:val="1"/>
          <w:sz w:val="24"/>
          <w:szCs w:val="24"/>
        </w:rPr>
        <w:t xml:space="preserve"> </w:t>
      </w:r>
      <w:r w:rsidRPr="001412B7">
        <w:rPr>
          <w:sz w:val="24"/>
          <w:szCs w:val="24"/>
        </w:rPr>
        <w:t>организации</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информационном</w:t>
      </w:r>
      <w:r w:rsidRPr="001412B7">
        <w:rPr>
          <w:spacing w:val="1"/>
          <w:sz w:val="24"/>
          <w:szCs w:val="24"/>
        </w:rPr>
        <w:t xml:space="preserve"> </w:t>
      </w:r>
      <w:r w:rsidRPr="001412B7">
        <w:rPr>
          <w:sz w:val="24"/>
          <w:szCs w:val="24"/>
        </w:rPr>
        <w:t>пространстве,</w:t>
      </w:r>
      <w:r w:rsidRPr="001412B7">
        <w:rPr>
          <w:spacing w:val="1"/>
          <w:sz w:val="24"/>
          <w:szCs w:val="24"/>
        </w:rPr>
        <w:t xml:space="preserve"> </w:t>
      </w:r>
      <w:r w:rsidRPr="001412B7">
        <w:rPr>
          <w:sz w:val="24"/>
          <w:szCs w:val="24"/>
        </w:rPr>
        <w:t>привлечения</w:t>
      </w:r>
      <w:r w:rsidRPr="001412B7">
        <w:rPr>
          <w:spacing w:val="1"/>
          <w:sz w:val="24"/>
          <w:szCs w:val="24"/>
        </w:rPr>
        <w:t xml:space="preserve"> </w:t>
      </w:r>
      <w:r w:rsidRPr="001412B7">
        <w:rPr>
          <w:sz w:val="24"/>
          <w:szCs w:val="24"/>
        </w:rPr>
        <w:t>внимания</w:t>
      </w:r>
      <w:r w:rsidRPr="001412B7">
        <w:rPr>
          <w:spacing w:val="1"/>
          <w:sz w:val="24"/>
          <w:szCs w:val="24"/>
        </w:rPr>
        <w:t xml:space="preserve"> </w:t>
      </w:r>
      <w:r w:rsidRPr="001412B7">
        <w:rPr>
          <w:sz w:val="24"/>
          <w:szCs w:val="24"/>
        </w:rPr>
        <w:t>общественности</w:t>
      </w:r>
      <w:r w:rsidRPr="001412B7">
        <w:rPr>
          <w:spacing w:val="1"/>
          <w:sz w:val="24"/>
          <w:szCs w:val="24"/>
        </w:rPr>
        <w:t xml:space="preserve"> </w:t>
      </w:r>
      <w:r w:rsidRPr="001412B7">
        <w:rPr>
          <w:sz w:val="24"/>
          <w:szCs w:val="24"/>
        </w:rPr>
        <w:t>к</w:t>
      </w:r>
      <w:r w:rsidRPr="001412B7">
        <w:rPr>
          <w:spacing w:val="1"/>
          <w:sz w:val="24"/>
          <w:szCs w:val="24"/>
        </w:rPr>
        <w:t xml:space="preserve"> </w:t>
      </w:r>
      <w:r w:rsidRPr="001412B7">
        <w:rPr>
          <w:sz w:val="24"/>
          <w:szCs w:val="24"/>
        </w:rPr>
        <w:t>школе,</w:t>
      </w:r>
      <w:r w:rsidRPr="001412B7">
        <w:rPr>
          <w:spacing w:val="1"/>
          <w:sz w:val="24"/>
          <w:szCs w:val="24"/>
        </w:rPr>
        <w:t xml:space="preserve"> </w:t>
      </w:r>
      <w:r w:rsidRPr="001412B7">
        <w:rPr>
          <w:sz w:val="24"/>
          <w:szCs w:val="24"/>
        </w:rPr>
        <w:t>информационного</w:t>
      </w:r>
      <w:r w:rsidRPr="001412B7">
        <w:rPr>
          <w:spacing w:val="1"/>
          <w:sz w:val="24"/>
          <w:szCs w:val="24"/>
        </w:rPr>
        <w:t xml:space="preserve"> </w:t>
      </w:r>
      <w:r w:rsidRPr="001412B7">
        <w:rPr>
          <w:sz w:val="24"/>
          <w:szCs w:val="24"/>
        </w:rPr>
        <w:t>продвижения</w:t>
      </w:r>
      <w:r w:rsidRPr="001412B7">
        <w:rPr>
          <w:spacing w:val="1"/>
          <w:sz w:val="24"/>
          <w:szCs w:val="24"/>
        </w:rPr>
        <w:t xml:space="preserve"> </w:t>
      </w:r>
      <w:r w:rsidRPr="001412B7">
        <w:rPr>
          <w:sz w:val="24"/>
          <w:szCs w:val="24"/>
        </w:rPr>
        <w:t>ценностей</w:t>
      </w:r>
      <w:r w:rsidRPr="001412B7">
        <w:rPr>
          <w:spacing w:val="1"/>
          <w:sz w:val="24"/>
          <w:szCs w:val="24"/>
        </w:rPr>
        <w:t xml:space="preserve"> </w:t>
      </w:r>
      <w:r w:rsidRPr="001412B7">
        <w:rPr>
          <w:sz w:val="24"/>
          <w:szCs w:val="24"/>
        </w:rPr>
        <w:t>школы</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организации</w:t>
      </w:r>
      <w:r w:rsidRPr="001412B7">
        <w:rPr>
          <w:spacing w:val="1"/>
          <w:sz w:val="24"/>
          <w:szCs w:val="24"/>
        </w:rPr>
        <w:t xml:space="preserve"> </w:t>
      </w:r>
      <w:r w:rsidRPr="001412B7">
        <w:rPr>
          <w:sz w:val="24"/>
          <w:szCs w:val="24"/>
        </w:rPr>
        <w:t>виртуальной</w:t>
      </w:r>
      <w:r w:rsidRPr="001412B7">
        <w:rPr>
          <w:spacing w:val="1"/>
          <w:sz w:val="24"/>
          <w:szCs w:val="24"/>
        </w:rPr>
        <w:t xml:space="preserve"> </w:t>
      </w:r>
      <w:r w:rsidRPr="001412B7">
        <w:rPr>
          <w:sz w:val="24"/>
          <w:szCs w:val="24"/>
        </w:rPr>
        <w:t>диалоговой</w:t>
      </w:r>
      <w:r w:rsidRPr="001412B7">
        <w:rPr>
          <w:spacing w:val="1"/>
          <w:sz w:val="24"/>
          <w:szCs w:val="24"/>
        </w:rPr>
        <w:t xml:space="preserve"> </w:t>
      </w:r>
      <w:r w:rsidRPr="001412B7">
        <w:rPr>
          <w:sz w:val="24"/>
          <w:szCs w:val="24"/>
        </w:rPr>
        <w:t>площадки,</w:t>
      </w:r>
      <w:r w:rsidRPr="001412B7">
        <w:rPr>
          <w:spacing w:val="60"/>
          <w:sz w:val="24"/>
          <w:szCs w:val="24"/>
        </w:rPr>
        <w:t xml:space="preserve"> </w:t>
      </w:r>
      <w:r w:rsidRPr="001412B7">
        <w:rPr>
          <w:sz w:val="24"/>
          <w:szCs w:val="24"/>
        </w:rPr>
        <w:t>на</w:t>
      </w:r>
      <w:r w:rsidRPr="001412B7">
        <w:rPr>
          <w:spacing w:val="1"/>
          <w:sz w:val="24"/>
          <w:szCs w:val="24"/>
        </w:rPr>
        <w:t xml:space="preserve"> </w:t>
      </w:r>
      <w:r w:rsidRPr="001412B7">
        <w:rPr>
          <w:sz w:val="24"/>
          <w:szCs w:val="24"/>
        </w:rPr>
        <w:t>которой</w:t>
      </w:r>
      <w:r w:rsidRPr="001412B7">
        <w:rPr>
          <w:spacing w:val="1"/>
          <w:sz w:val="24"/>
          <w:szCs w:val="24"/>
        </w:rPr>
        <w:t xml:space="preserve"> </w:t>
      </w:r>
      <w:r w:rsidRPr="001412B7">
        <w:rPr>
          <w:sz w:val="24"/>
          <w:szCs w:val="24"/>
        </w:rPr>
        <w:t>детьми,</w:t>
      </w:r>
      <w:r w:rsidRPr="001412B7">
        <w:rPr>
          <w:spacing w:val="1"/>
          <w:sz w:val="24"/>
          <w:szCs w:val="24"/>
        </w:rPr>
        <w:t xml:space="preserve"> </w:t>
      </w:r>
      <w:r w:rsidRPr="001412B7">
        <w:rPr>
          <w:sz w:val="24"/>
          <w:szCs w:val="24"/>
        </w:rPr>
        <w:t>учителями</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родителями</w:t>
      </w:r>
      <w:r w:rsidRPr="001412B7">
        <w:rPr>
          <w:spacing w:val="1"/>
          <w:sz w:val="24"/>
          <w:szCs w:val="24"/>
        </w:rPr>
        <w:t xml:space="preserve"> </w:t>
      </w:r>
      <w:r w:rsidRPr="001412B7">
        <w:rPr>
          <w:sz w:val="24"/>
          <w:szCs w:val="24"/>
        </w:rPr>
        <w:t>могли</w:t>
      </w:r>
      <w:r w:rsidRPr="001412B7">
        <w:rPr>
          <w:spacing w:val="1"/>
          <w:sz w:val="24"/>
          <w:szCs w:val="24"/>
        </w:rPr>
        <w:t xml:space="preserve"> </w:t>
      </w:r>
      <w:r w:rsidRPr="001412B7">
        <w:rPr>
          <w:sz w:val="24"/>
          <w:szCs w:val="24"/>
        </w:rPr>
        <w:t>бы</w:t>
      </w:r>
      <w:r w:rsidRPr="001412B7">
        <w:rPr>
          <w:spacing w:val="1"/>
          <w:sz w:val="24"/>
          <w:szCs w:val="24"/>
        </w:rPr>
        <w:t xml:space="preserve"> </w:t>
      </w:r>
      <w:r w:rsidRPr="001412B7">
        <w:rPr>
          <w:sz w:val="24"/>
          <w:szCs w:val="24"/>
        </w:rPr>
        <w:t>открыто</w:t>
      </w:r>
      <w:r w:rsidRPr="001412B7">
        <w:rPr>
          <w:spacing w:val="1"/>
          <w:sz w:val="24"/>
          <w:szCs w:val="24"/>
        </w:rPr>
        <w:t xml:space="preserve"> </w:t>
      </w:r>
      <w:r w:rsidRPr="001412B7">
        <w:rPr>
          <w:sz w:val="24"/>
          <w:szCs w:val="24"/>
        </w:rPr>
        <w:t>обсуждаться</w:t>
      </w:r>
      <w:r w:rsidRPr="001412B7">
        <w:rPr>
          <w:spacing w:val="1"/>
          <w:sz w:val="24"/>
          <w:szCs w:val="24"/>
        </w:rPr>
        <w:t xml:space="preserve"> </w:t>
      </w:r>
      <w:r w:rsidRPr="001412B7">
        <w:rPr>
          <w:sz w:val="24"/>
          <w:szCs w:val="24"/>
        </w:rPr>
        <w:t>значимые</w:t>
      </w:r>
      <w:r w:rsidRPr="001412B7">
        <w:rPr>
          <w:spacing w:val="1"/>
          <w:sz w:val="24"/>
          <w:szCs w:val="24"/>
        </w:rPr>
        <w:t xml:space="preserve"> </w:t>
      </w:r>
      <w:r w:rsidRPr="001412B7">
        <w:rPr>
          <w:sz w:val="24"/>
          <w:szCs w:val="24"/>
        </w:rPr>
        <w:t>для</w:t>
      </w:r>
      <w:r w:rsidRPr="001412B7">
        <w:rPr>
          <w:spacing w:val="-57"/>
          <w:sz w:val="24"/>
          <w:szCs w:val="24"/>
        </w:rPr>
        <w:t xml:space="preserve"> </w:t>
      </w:r>
      <w:r w:rsidRPr="001412B7">
        <w:rPr>
          <w:sz w:val="24"/>
          <w:szCs w:val="24"/>
        </w:rPr>
        <w:t>школы</w:t>
      </w:r>
      <w:r w:rsidRPr="001412B7">
        <w:rPr>
          <w:spacing w:val="-1"/>
          <w:sz w:val="24"/>
          <w:szCs w:val="24"/>
        </w:rPr>
        <w:t xml:space="preserve"> </w:t>
      </w:r>
      <w:r w:rsidRPr="001412B7">
        <w:rPr>
          <w:sz w:val="24"/>
          <w:szCs w:val="24"/>
        </w:rPr>
        <w:t>вопросы;</w:t>
      </w:r>
      <w:proofErr w:type="gramEnd"/>
    </w:p>
    <w:p w:rsidR="001A5B40" w:rsidRPr="001412B7" w:rsidRDefault="001A5B40" w:rsidP="000D41A3">
      <w:pPr>
        <w:pStyle w:val="af5"/>
        <w:numPr>
          <w:ilvl w:val="0"/>
          <w:numId w:val="35"/>
        </w:numPr>
        <w:tabs>
          <w:tab w:val="left" w:pos="1249"/>
        </w:tabs>
        <w:ind w:left="0" w:firstLine="851"/>
        <w:rPr>
          <w:sz w:val="24"/>
          <w:szCs w:val="24"/>
        </w:rPr>
      </w:pPr>
      <w:r w:rsidRPr="001412B7">
        <w:rPr>
          <w:sz w:val="24"/>
          <w:szCs w:val="24"/>
        </w:rPr>
        <w:t>участие</w:t>
      </w:r>
      <w:r w:rsidRPr="001412B7">
        <w:rPr>
          <w:spacing w:val="-4"/>
          <w:sz w:val="24"/>
          <w:szCs w:val="24"/>
        </w:rPr>
        <w:t xml:space="preserve"> </w:t>
      </w:r>
      <w:r w:rsidRPr="001412B7">
        <w:rPr>
          <w:sz w:val="24"/>
          <w:szCs w:val="24"/>
        </w:rPr>
        <w:t>школьников</w:t>
      </w:r>
      <w:r w:rsidRPr="001412B7">
        <w:rPr>
          <w:spacing w:val="-5"/>
          <w:sz w:val="24"/>
          <w:szCs w:val="24"/>
        </w:rPr>
        <w:t xml:space="preserve"> </w:t>
      </w:r>
      <w:r w:rsidRPr="001412B7">
        <w:rPr>
          <w:sz w:val="24"/>
          <w:szCs w:val="24"/>
        </w:rPr>
        <w:t>в</w:t>
      </w:r>
      <w:r w:rsidRPr="001412B7">
        <w:rPr>
          <w:spacing w:val="-1"/>
          <w:sz w:val="24"/>
          <w:szCs w:val="24"/>
        </w:rPr>
        <w:t xml:space="preserve"> </w:t>
      </w:r>
      <w:r w:rsidRPr="001412B7">
        <w:rPr>
          <w:sz w:val="24"/>
          <w:szCs w:val="24"/>
        </w:rPr>
        <w:t>конкурсах</w:t>
      </w:r>
      <w:r w:rsidRPr="001412B7">
        <w:rPr>
          <w:spacing w:val="-2"/>
          <w:sz w:val="24"/>
          <w:szCs w:val="24"/>
        </w:rPr>
        <w:t xml:space="preserve"> </w:t>
      </w:r>
      <w:r w:rsidRPr="001412B7">
        <w:rPr>
          <w:sz w:val="24"/>
          <w:szCs w:val="24"/>
        </w:rPr>
        <w:t>школьных</w:t>
      </w:r>
      <w:r w:rsidRPr="001412B7">
        <w:rPr>
          <w:spacing w:val="-7"/>
          <w:sz w:val="24"/>
          <w:szCs w:val="24"/>
        </w:rPr>
        <w:t xml:space="preserve"> </w:t>
      </w:r>
      <w:r w:rsidRPr="001412B7">
        <w:rPr>
          <w:sz w:val="24"/>
          <w:szCs w:val="24"/>
        </w:rPr>
        <w:t>медиа.</w:t>
      </w:r>
    </w:p>
    <w:p w:rsidR="001A5B40" w:rsidRPr="001412B7" w:rsidRDefault="001A5B40" w:rsidP="001A5B40">
      <w:pPr>
        <w:pStyle w:val="a3"/>
        <w:ind w:left="0" w:right="106" w:firstLine="851"/>
      </w:pPr>
      <w:r w:rsidRPr="001412B7">
        <w:t>В 2023 году в школе</w:t>
      </w:r>
      <w:r w:rsidRPr="001412B7">
        <w:rPr>
          <w:spacing w:val="1"/>
        </w:rPr>
        <w:t xml:space="preserve"> </w:t>
      </w:r>
      <w:r w:rsidRPr="001412B7">
        <w:t>создан</w:t>
      </w:r>
      <w:r w:rsidRPr="001412B7">
        <w:rPr>
          <w:spacing w:val="1"/>
        </w:rPr>
        <w:t xml:space="preserve"> </w:t>
      </w:r>
      <w:r w:rsidRPr="001412B7">
        <w:t>Медиацентр</w:t>
      </w:r>
      <w:r w:rsidRPr="001412B7">
        <w:rPr>
          <w:spacing w:val="1"/>
        </w:rPr>
        <w:t xml:space="preserve"> </w:t>
      </w:r>
      <w:r w:rsidRPr="001412B7">
        <w:t>«Дейнековский весник»,</w:t>
      </w:r>
      <w:r w:rsidRPr="001412B7">
        <w:rPr>
          <w:spacing w:val="1"/>
        </w:rPr>
        <w:t xml:space="preserve"> </w:t>
      </w:r>
      <w:r w:rsidRPr="001412B7">
        <w:t>который</w:t>
      </w:r>
      <w:r w:rsidRPr="001412B7">
        <w:rPr>
          <w:spacing w:val="1"/>
        </w:rPr>
        <w:t xml:space="preserve"> </w:t>
      </w:r>
      <w:r w:rsidRPr="001412B7">
        <w:t>объединяет</w:t>
      </w:r>
      <w:r w:rsidRPr="001412B7">
        <w:rPr>
          <w:spacing w:val="1"/>
        </w:rPr>
        <w:t xml:space="preserve"> </w:t>
      </w:r>
      <w:r w:rsidRPr="001412B7">
        <w:t>активистов,</w:t>
      </w:r>
      <w:r w:rsidRPr="001412B7">
        <w:rPr>
          <w:spacing w:val="1"/>
        </w:rPr>
        <w:t xml:space="preserve"> </w:t>
      </w:r>
      <w:r w:rsidRPr="001412B7">
        <w:t>учителей,</w:t>
      </w:r>
      <w:r w:rsidRPr="001412B7">
        <w:rPr>
          <w:spacing w:val="1"/>
        </w:rPr>
        <w:t xml:space="preserve"> </w:t>
      </w:r>
      <w:r w:rsidRPr="001412B7">
        <w:t>учеников,</w:t>
      </w:r>
      <w:r w:rsidRPr="001412B7">
        <w:rPr>
          <w:spacing w:val="1"/>
        </w:rPr>
        <w:t xml:space="preserve"> </w:t>
      </w:r>
      <w:r w:rsidRPr="001412B7">
        <w:t>увлекающихся</w:t>
      </w:r>
      <w:r w:rsidRPr="001412B7">
        <w:rPr>
          <w:spacing w:val="1"/>
        </w:rPr>
        <w:t xml:space="preserve"> </w:t>
      </w:r>
      <w:r w:rsidRPr="001412B7">
        <w:t>журналистикой,</w:t>
      </w:r>
      <w:r w:rsidRPr="001412B7">
        <w:rPr>
          <w:spacing w:val="1"/>
        </w:rPr>
        <w:t xml:space="preserve"> </w:t>
      </w:r>
      <w:r w:rsidRPr="001412B7">
        <w:t>видео</w:t>
      </w:r>
      <w:r w:rsidRPr="001412B7">
        <w:rPr>
          <w:spacing w:val="1"/>
        </w:rPr>
        <w:t xml:space="preserve"> </w:t>
      </w:r>
      <w:r w:rsidRPr="001412B7">
        <w:t>и фото-творчеством,</w:t>
      </w:r>
      <w:r w:rsidRPr="001412B7">
        <w:rPr>
          <w:spacing w:val="1"/>
        </w:rPr>
        <w:t xml:space="preserve"> </w:t>
      </w:r>
      <w:r w:rsidRPr="001412B7">
        <w:t>в</w:t>
      </w:r>
      <w:r w:rsidRPr="001412B7">
        <w:rPr>
          <w:spacing w:val="1"/>
        </w:rPr>
        <w:t xml:space="preserve"> </w:t>
      </w:r>
      <w:r w:rsidRPr="001412B7">
        <w:t>единый</w:t>
      </w:r>
      <w:r w:rsidRPr="001412B7">
        <w:rPr>
          <w:spacing w:val="1"/>
        </w:rPr>
        <w:t xml:space="preserve"> </w:t>
      </w:r>
      <w:r w:rsidRPr="001412B7">
        <w:t>социальный проект, который включает в себя школьную газету, фото студию, школьную</w:t>
      </w:r>
      <w:r w:rsidRPr="001412B7">
        <w:rPr>
          <w:spacing w:val="1"/>
        </w:rPr>
        <w:t xml:space="preserve"> </w:t>
      </w:r>
      <w:r w:rsidRPr="001412B7">
        <w:t>видеостудию.</w:t>
      </w:r>
    </w:p>
    <w:p w:rsidR="001A5B40" w:rsidRPr="001412B7" w:rsidRDefault="001A5B40" w:rsidP="001A5B40">
      <w:pPr>
        <w:pStyle w:val="a3"/>
        <w:ind w:left="0" w:right="113" w:firstLine="851"/>
      </w:pPr>
      <w:r w:rsidRPr="001412B7">
        <w:t>Работа медиацентра регламентируется планом, графиком работы и распределяется по</w:t>
      </w:r>
      <w:r w:rsidRPr="001412B7">
        <w:rPr>
          <w:spacing w:val="1"/>
        </w:rPr>
        <w:t xml:space="preserve"> </w:t>
      </w:r>
      <w:r w:rsidRPr="001412B7">
        <w:t xml:space="preserve">следующим направлениям: техническая поддержка образовательного </w:t>
      </w:r>
      <w:r w:rsidRPr="001412B7">
        <w:lastRenderedPageBreak/>
        <w:t>процесса, освещение</w:t>
      </w:r>
      <w:r w:rsidRPr="001412B7">
        <w:rPr>
          <w:spacing w:val="1"/>
        </w:rPr>
        <w:t xml:space="preserve"> </w:t>
      </w:r>
      <w:r w:rsidRPr="001412B7">
        <w:t>учебно-воспитательного</w:t>
      </w:r>
      <w:r w:rsidRPr="001412B7">
        <w:rPr>
          <w:spacing w:val="1"/>
        </w:rPr>
        <w:t xml:space="preserve"> </w:t>
      </w:r>
      <w:r w:rsidRPr="001412B7">
        <w:t>процесса</w:t>
      </w:r>
      <w:r w:rsidRPr="001412B7">
        <w:rPr>
          <w:spacing w:val="1"/>
        </w:rPr>
        <w:t xml:space="preserve"> </w:t>
      </w:r>
      <w:r w:rsidRPr="001412B7">
        <w:t>—</w:t>
      </w:r>
      <w:r w:rsidRPr="001412B7">
        <w:rPr>
          <w:spacing w:val="1"/>
        </w:rPr>
        <w:t xml:space="preserve"> </w:t>
      </w:r>
      <w:r w:rsidRPr="001412B7">
        <w:t>и,</w:t>
      </w:r>
      <w:r w:rsidRPr="001412B7">
        <w:rPr>
          <w:spacing w:val="1"/>
        </w:rPr>
        <w:t xml:space="preserve"> </w:t>
      </w:r>
      <w:r w:rsidRPr="001412B7">
        <w:t>как</w:t>
      </w:r>
      <w:r w:rsidRPr="001412B7">
        <w:rPr>
          <w:spacing w:val="1"/>
        </w:rPr>
        <w:t xml:space="preserve"> </w:t>
      </w:r>
      <w:r w:rsidRPr="001412B7">
        <w:t>результат,</w:t>
      </w:r>
      <w:r w:rsidRPr="001412B7">
        <w:rPr>
          <w:spacing w:val="1"/>
        </w:rPr>
        <w:t xml:space="preserve"> </w:t>
      </w:r>
      <w:r w:rsidRPr="001412B7">
        <w:t>медиацентр</w:t>
      </w:r>
      <w:r w:rsidRPr="001412B7">
        <w:rPr>
          <w:spacing w:val="1"/>
        </w:rPr>
        <w:t xml:space="preserve"> </w:t>
      </w:r>
      <w:r w:rsidRPr="001412B7">
        <w:t>играет</w:t>
      </w:r>
      <w:r w:rsidRPr="001412B7">
        <w:rPr>
          <w:spacing w:val="1"/>
        </w:rPr>
        <w:t xml:space="preserve"> </w:t>
      </w:r>
      <w:r w:rsidRPr="001412B7">
        <w:t>роль</w:t>
      </w:r>
      <w:r w:rsidRPr="001412B7">
        <w:rPr>
          <w:spacing w:val="1"/>
        </w:rPr>
        <w:t xml:space="preserve"> </w:t>
      </w:r>
      <w:r w:rsidRPr="001412B7">
        <w:t>системообразующего</w:t>
      </w:r>
      <w:r w:rsidRPr="001412B7">
        <w:rPr>
          <w:spacing w:val="1"/>
        </w:rPr>
        <w:t xml:space="preserve"> </w:t>
      </w:r>
      <w:r w:rsidRPr="001412B7">
        <w:t>фактора</w:t>
      </w:r>
      <w:r w:rsidRPr="001412B7">
        <w:rPr>
          <w:spacing w:val="-4"/>
        </w:rPr>
        <w:t xml:space="preserve"> </w:t>
      </w:r>
      <w:r w:rsidRPr="001412B7">
        <w:t>в</w:t>
      </w:r>
      <w:r w:rsidRPr="001412B7">
        <w:rPr>
          <w:spacing w:val="3"/>
        </w:rPr>
        <w:t xml:space="preserve"> </w:t>
      </w:r>
      <w:r w:rsidRPr="001412B7">
        <w:t>деятельности</w:t>
      </w:r>
      <w:r w:rsidRPr="001412B7">
        <w:rPr>
          <w:spacing w:val="-6"/>
        </w:rPr>
        <w:t xml:space="preserve"> </w:t>
      </w:r>
      <w:r w:rsidRPr="001412B7">
        <w:t>школы.</w:t>
      </w:r>
    </w:p>
    <w:p w:rsidR="001A5B40" w:rsidRPr="001412B7" w:rsidRDefault="001A5B40" w:rsidP="001A5B40">
      <w:pPr>
        <w:pStyle w:val="a3"/>
        <w:ind w:left="0" w:right="115" w:firstLine="851"/>
      </w:pPr>
      <w:r w:rsidRPr="001412B7">
        <w:t>На</w:t>
      </w:r>
      <w:r w:rsidRPr="001412B7">
        <w:rPr>
          <w:spacing w:val="1"/>
        </w:rPr>
        <w:t xml:space="preserve"> </w:t>
      </w:r>
      <w:r w:rsidRPr="001412B7">
        <w:t>базе</w:t>
      </w:r>
      <w:r w:rsidRPr="001412B7">
        <w:rPr>
          <w:spacing w:val="1"/>
        </w:rPr>
        <w:t xml:space="preserve"> </w:t>
      </w:r>
      <w:r w:rsidRPr="001412B7">
        <w:t>медиацентра</w:t>
      </w:r>
      <w:r w:rsidRPr="001412B7">
        <w:rPr>
          <w:spacing w:val="1"/>
        </w:rPr>
        <w:t xml:space="preserve"> </w:t>
      </w:r>
      <w:r w:rsidRPr="001412B7">
        <w:t>есть</w:t>
      </w:r>
      <w:r w:rsidRPr="001412B7">
        <w:rPr>
          <w:spacing w:val="1"/>
        </w:rPr>
        <w:t xml:space="preserve"> </w:t>
      </w:r>
      <w:r w:rsidRPr="001412B7">
        <w:t>возможность</w:t>
      </w:r>
      <w:r w:rsidRPr="001412B7">
        <w:rPr>
          <w:spacing w:val="1"/>
        </w:rPr>
        <w:t xml:space="preserve"> </w:t>
      </w:r>
      <w:r w:rsidRPr="001412B7">
        <w:t>осуществлять</w:t>
      </w:r>
      <w:r w:rsidRPr="001412B7">
        <w:rPr>
          <w:spacing w:val="1"/>
        </w:rPr>
        <w:t xml:space="preserve"> </w:t>
      </w:r>
      <w:r w:rsidRPr="001412B7">
        <w:t>поиск</w:t>
      </w:r>
      <w:r w:rsidRPr="001412B7">
        <w:rPr>
          <w:spacing w:val="1"/>
        </w:rPr>
        <w:t xml:space="preserve"> </w:t>
      </w:r>
      <w:r w:rsidRPr="001412B7">
        <w:t>информации</w:t>
      </w:r>
      <w:r w:rsidRPr="001412B7">
        <w:rPr>
          <w:spacing w:val="1"/>
        </w:rPr>
        <w:t xml:space="preserve"> </w:t>
      </w:r>
      <w:r w:rsidRPr="001412B7">
        <w:t>в</w:t>
      </w:r>
      <w:r w:rsidRPr="001412B7">
        <w:rPr>
          <w:spacing w:val="1"/>
        </w:rPr>
        <w:t xml:space="preserve"> </w:t>
      </w:r>
      <w:r w:rsidRPr="001412B7">
        <w:t>сети</w:t>
      </w:r>
      <w:r w:rsidRPr="001412B7">
        <w:rPr>
          <w:spacing w:val="1"/>
        </w:rPr>
        <w:t xml:space="preserve"> </w:t>
      </w:r>
      <w:r w:rsidRPr="001412B7">
        <w:t>Интернет.</w:t>
      </w:r>
    </w:p>
    <w:p w:rsidR="001A5B40" w:rsidRPr="001412B7" w:rsidRDefault="001A5B40" w:rsidP="001A5B40">
      <w:pPr>
        <w:pStyle w:val="a3"/>
        <w:ind w:left="0" w:right="112" w:firstLine="851"/>
      </w:pPr>
      <w:r w:rsidRPr="001412B7">
        <w:t>Данный проект стал совместной работой ребят 5-10 классов и учителей, что позволяет</w:t>
      </w:r>
      <w:r w:rsidRPr="001412B7">
        <w:rPr>
          <w:spacing w:val="-57"/>
        </w:rPr>
        <w:t xml:space="preserve"> </w:t>
      </w:r>
      <w:r w:rsidRPr="001412B7">
        <w:t>добиться</w:t>
      </w:r>
      <w:r w:rsidRPr="001412B7">
        <w:rPr>
          <w:spacing w:val="1"/>
        </w:rPr>
        <w:t xml:space="preserve"> </w:t>
      </w:r>
      <w:r w:rsidRPr="001412B7">
        <w:t>интересного</w:t>
      </w:r>
      <w:r w:rsidRPr="001412B7">
        <w:rPr>
          <w:spacing w:val="1"/>
        </w:rPr>
        <w:t xml:space="preserve"> </w:t>
      </w:r>
      <w:r w:rsidRPr="001412B7">
        <w:t>проведения</w:t>
      </w:r>
      <w:r w:rsidRPr="001412B7">
        <w:rPr>
          <w:spacing w:val="1"/>
        </w:rPr>
        <w:t xml:space="preserve"> </w:t>
      </w:r>
      <w:r w:rsidRPr="001412B7">
        <w:t>занятий,</w:t>
      </w:r>
      <w:r w:rsidRPr="001412B7">
        <w:rPr>
          <w:spacing w:val="1"/>
        </w:rPr>
        <w:t xml:space="preserve"> </w:t>
      </w:r>
      <w:r w:rsidRPr="001412B7">
        <w:t>взаимопонимания</w:t>
      </w:r>
      <w:r w:rsidRPr="001412B7">
        <w:rPr>
          <w:spacing w:val="1"/>
        </w:rPr>
        <w:t xml:space="preserve"> </w:t>
      </w:r>
      <w:r w:rsidRPr="001412B7">
        <w:t>и</w:t>
      </w:r>
      <w:r w:rsidRPr="001412B7">
        <w:rPr>
          <w:spacing w:val="1"/>
        </w:rPr>
        <w:t xml:space="preserve"> </w:t>
      </w:r>
      <w:r w:rsidRPr="001412B7">
        <w:t>сотрудничества</w:t>
      </w:r>
      <w:r w:rsidRPr="001412B7">
        <w:rPr>
          <w:spacing w:val="1"/>
        </w:rPr>
        <w:t xml:space="preserve"> </w:t>
      </w:r>
      <w:r w:rsidRPr="001412B7">
        <w:t>между</w:t>
      </w:r>
      <w:r w:rsidRPr="001412B7">
        <w:rPr>
          <w:spacing w:val="1"/>
        </w:rPr>
        <w:t xml:space="preserve"> </w:t>
      </w:r>
      <w:r w:rsidRPr="001412B7">
        <w:t>учащимися,</w:t>
      </w:r>
      <w:r w:rsidRPr="001412B7">
        <w:rPr>
          <w:spacing w:val="3"/>
        </w:rPr>
        <w:t xml:space="preserve"> </w:t>
      </w:r>
      <w:r w:rsidRPr="001412B7">
        <w:t>учителями.</w:t>
      </w:r>
    </w:p>
    <w:p w:rsidR="001A5B40" w:rsidRDefault="001A5B40" w:rsidP="001A5B40">
      <w:pPr>
        <w:pStyle w:val="3"/>
        <w:spacing w:before="0"/>
        <w:ind w:firstLine="851"/>
        <w:rPr>
          <w:rFonts w:ascii="Times New Roman" w:hAnsi="Times New Roman"/>
          <w:sz w:val="24"/>
          <w:szCs w:val="24"/>
        </w:rPr>
      </w:pPr>
    </w:p>
    <w:p w:rsidR="001A5B40" w:rsidRPr="00C67CB1"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Модуль</w:t>
      </w:r>
      <w:r w:rsidRPr="001412B7">
        <w:rPr>
          <w:rFonts w:ascii="Times New Roman" w:hAnsi="Times New Roman"/>
          <w:spacing w:val="1"/>
          <w:sz w:val="24"/>
          <w:szCs w:val="24"/>
        </w:rPr>
        <w:t xml:space="preserve"> </w:t>
      </w:r>
      <w:r w:rsidRPr="001412B7">
        <w:rPr>
          <w:rFonts w:ascii="Times New Roman" w:hAnsi="Times New Roman"/>
          <w:sz w:val="24"/>
          <w:szCs w:val="24"/>
        </w:rPr>
        <w:t>«Школьный</w:t>
      </w:r>
      <w:r w:rsidRPr="001412B7">
        <w:rPr>
          <w:rFonts w:ascii="Times New Roman" w:hAnsi="Times New Roman"/>
          <w:spacing w:val="-3"/>
          <w:sz w:val="24"/>
          <w:szCs w:val="24"/>
        </w:rPr>
        <w:t xml:space="preserve"> </w:t>
      </w:r>
      <w:r>
        <w:rPr>
          <w:rFonts w:ascii="Times New Roman" w:hAnsi="Times New Roman"/>
          <w:sz w:val="24"/>
          <w:szCs w:val="24"/>
        </w:rPr>
        <w:t>музей»</w:t>
      </w:r>
    </w:p>
    <w:p w:rsidR="001A5B40" w:rsidRPr="001412B7" w:rsidRDefault="001A5B40" w:rsidP="001A5B40">
      <w:pPr>
        <w:pStyle w:val="a3"/>
        <w:ind w:left="0" w:right="110" w:firstLine="851"/>
      </w:pPr>
      <w:r w:rsidRPr="001412B7">
        <w:t>Формированию</w:t>
      </w:r>
      <w:r w:rsidRPr="001412B7">
        <w:rPr>
          <w:spacing w:val="1"/>
        </w:rPr>
        <w:t xml:space="preserve"> </w:t>
      </w:r>
      <w:r w:rsidRPr="001412B7">
        <w:t>ценностного</w:t>
      </w:r>
      <w:r w:rsidRPr="001412B7">
        <w:rPr>
          <w:spacing w:val="1"/>
        </w:rPr>
        <w:t xml:space="preserve"> </w:t>
      </w:r>
      <w:r w:rsidRPr="001412B7">
        <w:t>отношения</w:t>
      </w:r>
      <w:r w:rsidRPr="001412B7">
        <w:rPr>
          <w:spacing w:val="1"/>
        </w:rPr>
        <w:t xml:space="preserve"> </w:t>
      </w:r>
      <w:r w:rsidRPr="001412B7">
        <w:t>обучающихся</w:t>
      </w:r>
      <w:r w:rsidRPr="001412B7">
        <w:rPr>
          <w:spacing w:val="1"/>
        </w:rPr>
        <w:t xml:space="preserve"> </w:t>
      </w:r>
      <w:r w:rsidRPr="001412B7">
        <w:t>к</w:t>
      </w:r>
      <w:r w:rsidRPr="001412B7">
        <w:rPr>
          <w:spacing w:val="1"/>
        </w:rPr>
        <w:t xml:space="preserve"> </w:t>
      </w:r>
      <w:r w:rsidRPr="001412B7">
        <w:t>общественным</w:t>
      </w:r>
      <w:r w:rsidRPr="001412B7">
        <w:rPr>
          <w:spacing w:val="1"/>
        </w:rPr>
        <w:t xml:space="preserve"> </w:t>
      </w:r>
      <w:r w:rsidRPr="001412B7">
        <w:t>ценностям,</w:t>
      </w:r>
      <w:r w:rsidRPr="001412B7">
        <w:rPr>
          <w:spacing w:val="-57"/>
        </w:rPr>
        <w:t xml:space="preserve"> </w:t>
      </w:r>
      <w:r w:rsidRPr="001412B7">
        <w:t>усвоению ими социально значимых знаний, приобретению опыта поведения в соответствии с</w:t>
      </w:r>
      <w:r w:rsidRPr="001412B7">
        <w:rPr>
          <w:spacing w:val="1"/>
        </w:rPr>
        <w:t xml:space="preserve"> </w:t>
      </w:r>
      <w:r w:rsidRPr="001412B7">
        <w:t>этими ценностями в</w:t>
      </w:r>
      <w:r w:rsidRPr="001412B7">
        <w:rPr>
          <w:spacing w:val="1"/>
        </w:rPr>
        <w:t xml:space="preserve"> </w:t>
      </w:r>
      <w:r w:rsidRPr="001412B7">
        <w:t>МБОУ «Средняя общеобразовательная школа №</w:t>
      </w:r>
      <w:r w:rsidRPr="001412B7">
        <w:rPr>
          <w:spacing w:val="1"/>
        </w:rPr>
        <w:t xml:space="preserve"> </w:t>
      </w:r>
      <w:r w:rsidRPr="001412B7">
        <w:t>27</w:t>
      </w:r>
      <w:r w:rsidRPr="001412B7">
        <w:rPr>
          <w:spacing w:val="1"/>
        </w:rPr>
        <w:t xml:space="preserve"> </w:t>
      </w:r>
      <w:r w:rsidRPr="001412B7">
        <w:t>им. А.А. Дейнеки» во многом способствуют материалы</w:t>
      </w:r>
      <w:r w:rsidRPr="001412B7">
        <w:rPr>
          <w:spacing w:val="1"/>
        </w:rPr>
        <w:t xml:space="preserve"> </w:t>
      </w:r>
      <w:r w:rsidRPr="001412B7">
        <w:t>школьного музея. В работе музея «И Курский край прославили в веках…» используются</w:t>
      </w:r>
      <w:r w:rsidRPr="001412B7">
        <w:rPr>
          <w:spacing w:val="1"/>
        </w:rPr>
        <w:t xml:space="preserve"> </w:t>
      </w:r>
      <w:r w:rsidRPr="001412B7">
        <w:t>разнообразные формы и методы, соответствующие современным требованиям и условиям,</w:t>
      </w:r>
      <w:r w:rsidRPr="001412B7">
        <w:rPr>
          <w:spacing w:val="1"/>
        </w:rPr>
        <w:t xml:space="preserve"> </w:t>
      </w:r>
      <w:r w:rsidRPr="001412B7">
        <w:t>интересам,</w:t>
      </w:r>
      <w:r w:rsidRPr="001412B7">
        <w:rPr>
          <w:spacing w:val="-2"/>
        </w:rPr>
        <w:t xml:space="preserve"> </w:t>
      </w:r>
      <w:r w:rsidRPr="001412B7">
        <w:t>возможностям,</w:t>
      </w:r>
      <w:r w:rsidRPr="001412B7">
        <w:rPr>
          <w:spacing w:val="3"/>
        </w:rPr>
        <w:t xml:space="preserve"> </w:t>
      </w:r>
      <w:r w:rsidRPr="001412B7">
        <w:t>особенностям</w:t>
      </w:r>
      <w:r w:rsidRPr="001412B7">
        <w:rPr>
          <w:spacing w:val="-5"/>
        </w:rPr>
        <w:t xml:space="preserve"> </w:t>
      </w:r>
      <w:r w:rsidRPr="001412B7">
        <w:t>обучающихся.</w:t>
      </w:r>
    </w:p>
    <w:p w:rsidR="001A5B40" w:rsidRPr="001412B7" w:rsidRDefault="001A5B40" w:rsidP="001A5B40">
      <w:pPr>
        <w:pStyle w:val="a3"/>
        <w:ind w:left="0" w:right="116" w:firstLine="851"/>
      </w:pPr>
      <w:r w:rsidRPr="001412B7">
        <w:t>Работая</w:t>
      </w:r>
      <w:r w:rsidRPr="001412B7">
        <w:rPr>
          <w:spacing w:val="1"/>
        </w:rPr>
        <w:t xml:space="preserve"> </w:t>
      </w:r>
      <w:r w:rsidRPr="001412B7">
        <w:t>индивидуально,</w:t>
      </w:r>
      <w:r w:rsidRPr="001412B7">
        <w:rPr>
          <w:spacing w:val="1"/>
        </w:rPr>
        <w:t xml:space="preserve"> </w:t>
      </w:r>
      <w:r w:rsidRPr="001412B7">
        <w:t>обучающиеся</w:t>
      </w:r>
      <w:r w:rsidRPr="001412B7">
        <w:rPr>
          <w:spacing w:val="1"/>
        </w:rPr>
        <w:t xml:space="preserve"> </w:t>
      </w:r>
      <w:r w:rsidRPr="001412B7">
        <w:t>самостоятельно</w:t>
      </w:r>
      <w:r w:rsidRPr="001412B7">
        <w:rPr>
          <w:spacing w:val="1"/>
        </w:rPr>
        <w:t xml:space="preserve"> </w:t>
      </w:r>
      <w:r w:rsidRPr="001412B7">
        <w:t>готовят</w:t>
      </w:r>
      <w:r w:rsidRPr="001412B7">
        <w:rPr>
          <w:spacing w:val="1"/>
        </w:rPr>
        <w:t xml:space="preserve"> </w:t>
      </w:r>
      <w:r w:rsidRPr="001412B7">
        <w:t>доклады,</w:t>
      </w:r>
      <w:r w:rsidRPr="001412B7">
        <w:rPr>
          <w:spacing w:val="1"/>
        </w:rPr>
        <w:t xml:space="preserve"> </w:t>
      </w:r>
      <w:r w:rsidRPr="001412B7">
        <w:t>рефераты,</w:t>
      </w:r>
      <w:r w:rsidRPr="001412B7">
        <w:rPr>
          <w:spacing w:val="1"/>
        </w:rPr>
        <w:t xml:space="preserve"> </w:t>
      </w:r>
      <w:r w:rsidRPr="001412B7">
        <w:t>оформляют выставки фотографий, записывают воспоминания ветеранов, берут интервью у</w:t>
      </w:r>
      <w:r w:rsidRPr="001412B7">
        <w:rPr>
          <w:spacing w:val="1"/>
        </w:rPr>
        <w:t xml:space="preserve"> </w:t>
      </w:r>
      <w:r w:rsidRPr="001412B7">
        <w:t>жителей</w:t>
      </w:r>
      <w:r w:rsidRPr="001412B7">
        <w:rPr>
          <w:spacing w:val="-3"/>
        </w:rPr>
        <w:t xml:space="preserve"> </w:t>
      </w:r>
      <w:r w:rsidRPr="001412B7">
        <w:t>города.</w:t>
      </w:r>
    </w:p>
    <w:p w:rsidR="001A5B40" w:rsidRPr="001412B7" w:rsidRDefault="001A5B40" w:rsidP="001A5B40">
      <w:pPr>
        <w:pStyle w:val="a3"/>
        <w:ind w:left="0" w:right="110" w:firstLine="851"/>
      </w:pPr>
      <w:r w:rsidRPr="001412B7">
        <w:t>Групповые</w:t>
      </w:r>
      <w:r w:rsidRPr="001412B7">
        <w:rPr>
          <w:spacing w:val="1"/>
        </w:rPr>
        <w:t xml:space="preserve"> </w:t>
      </w:r>
      <w:r w:rsidRPr="001412B7">
        <w:t>и</w:t>
      </w:r>
      <w:r w:rsidRPr="001412B7">
        <w:rPr>
          <w:spacing w:val="1"/>
        </w:rPr>
        <w:t xml:space="preserve"> </w:t>
      </w:r>
      <w:r w:rsidRPr="001412B7">
        <w:t>коллективные</w:t>
      </w:r>
      <w:r w:rsidRPr="001412B7">
        <w:rPr>
          <w:spacing w:val="1"/>
        </w:rPr>
        <w:t xml:space="preserve"> </w:t>
      </w:r>
      <w:r w:rsidRPr="001412B7">
        <w:t>общности,</w:t>
      </w:r>
      <w:r w:rsidRPr="001412B7">
        <w:rPr>
          <w:spacing w:val="1"/>
        </w:rPr>
        <w:t xml:space="preserve"> </w:t>
      </w:r>
      <w:r w:rsidRPr="001412B7">
        <w:t>как</w:t>
      </w:r>
      <w:r w:rsidRPr="001412B7">
        <w:rPr>
          <w:spacing w:val="1"/>
        </w:rPr>
        <w:t xml:space="preserve"> </w:t>
      </w:r>
      <w:r w:rsidRPr="001412B7">
        <w:t>правило,</w:t>
      </w:r>
      <w:r w:rsidRPr="001412B7">
        <w:rPr>
          <w:spacing w:val="1"/>
        </w:rPr>
        <w:t xml:space="preserve"> </w:t>
      </w:r>
      <w:r w:rsidRPr="001412B7">
        <w:t>разновозрастные,</w:t>
      </w:r>
      <w:r w:rsidRPr="001412B7">
        <w:rPr>
          <w:spacing w:val="1"/>
        </w:rPr>
        <w:t xml:space="preserve"> </w:t>
      </w:r>
      <w:r w:rsidRPr="001412B7">
        <w:t>при</w:t>
      </w:r>
      <w:r w:rsidRPr="001412B7">
        <w:rPr>
          <w:spacing w:val="1"/>
        </w:rPr>
        <w:t xml:space="preserve"> </w:t>
      </w:r>
      <w:r w:rsidRPr="001412B7">
        <w:t>этом</w:t>
      </w:r>
      <w:r w:rsidRPr="001412B7">
        <w:rPr>
          <w:spacing w:val="1"/>
        </w:rPr>
        <w:t xml:space="preserve"> </w:t>
      </w:r>
      <w:r w:rsidRPr="001412B7">
        <w:t>обучающиеся проживают различные социальные роли. Дети в группах создают музейные</w:t>
      </w:r>
      <w:r w:rsidRPr="001412B7">
        <w:rPr>
          <w:spacing w:val="1"/>
        </w:rPr>
        <w:t xml:space="preserve"> </w:t>
      </w:r>
      <w:r w:rsidRPr="001412B7">
        <w:t>экспедиции,</w:t>
      </w:r>
      <w:r w:rsidRPr="001412B7">
        <w:rPr>
          <w:spacing w:val="1"/>
        </w:rPr>
        <w:t xml:space="preserve"> </w:t>
      </w:r>
      <w:r w:rsidRPr="001412B7">
        <w:t>готовят</w:t>
      </w:r>
      <w:r w:rsidRPr="001412B7">
        <w:rPr>
          <w:spacing w:val="1"/>
        </w:rPr>
        <w:t xml:space="preserve"> </w:t>
      </w:r>
      <w:r w:rsidRPr="001412B7">
        <w:t>буклеты</w:t>
      </w:r>
      <w:r w:rsidRPr="001412B7">
        <w:rPr>
          <w:spacing w:val="1"/>
        </w:rPr>
        <w:t xml:space="preserve"> </w:t>
      </w:r>
      <w:r w:rsidRPr="001412B7">
        <w:t>по</w:t>
      </w:r>
      <w:r w:rsidRPr="001412B7">
        <w:rPr>
          <w:spacing w:val="1"/>
        </w:rPr>
        <w:t xml:space="preserve"> </w:t>
      </w:r>
      <w:r w:rsidRPr="001412B7">
        <w:t>различной</w:t>
      </w:r>
      <w:r w:rsidRPr="001412B7">
        <w:rPr>
          <w:spacing w:val="1"/>
        </w:rPr>
        <w:t xml:space="preserve"> </w:t>
      </w:r>
      <w:r w:rsidRPr="001412B7">
        <w:t>тематике.</w:t>
      </w:r>
      <w:r w:rsidRPr="001412B7">
        <w:rPr>
          <w:spacing w:val="1"/>
        </w:rPr>
        <w:t xml:space="preserve"> </w:t>
      </w:r>
      <w:r w:rsidRPr="001412B7">
        <w:t>Материалы</w:t>
      </w:r>
      <w:r w:rsidRPr="001412B7">
        <w:rPr>
          <w:spacing w:val="1"/>
        </w:rPr>
        <w:t xml:space="preserve"> </w:t>
      </w:r>
      <w:r w:rsidRPr="001412B7">
        <w:t>музея</w:t>
      </w:r>
      <w:r w:rsidRPr="001412B7">
        <w:rPr>
          <w:spacing w:val="61"/>
        </w:rPr>
        <w:t xml:space="preserve"> </w:t>
      </w:r>
      <w:r w:rsidRPr="001412B7">
        <w:t>широко</w:t>
      </w:r>
      <w:r w:rsidRPr="001412B7">
        <w:rPr>
          <w:spacing w:val="1"/>
        </w:rPr>
        <w:t xml:space="preserve"> </w:t>
      </w:r>
      <w:r w:rsidRPr="001412B7">
        <w:t>используются при проведении уроков, внеурочных мероприятиях. При этом дети не просто</w:t>
      </w:r>
      <w:r w:rsidRPr="001412B7">
        <w:rPr>
          <w:spacing w:val="1"/>
        </w:rPr>
        <w:t xml:space="preserve"> </w:t>
      </w:r>
      <w:r w:rsidRPr="001412B7">
        <w:t>прослушивают</w:t>
      </w:r>
      <w:r w:rsidRPr="001412B7">
        <w:rPr>
          <w:spacing w:val="1"/>
        </w:rPr>
        <w:t xml:space="preserve"> </w:t>
      </w:r>
      <w:r w:rsidRPr="001412B7">
        <w:t>информацию</w:t>
      </w:r>
      <w:r w:rsidRPr="001412B7">
        <w:rPr>
          <w:spacing w:val="1"/>
        </w:rPr>
        <w:t xml:space="preserve"> </w:t>
      </w:r>
      <w:r w:rsidRPr="001412B7">
        <w:t>учителя,</w:t>
      </w:r>
      <w:r w:rsidRPr="001412B7">
        <w:rPr>
          <w:spacing w:val="1"/>
        </w:rPr>
        <w:t xml:space="preserve"> </w:t>
      </w:r>
      <w:r w:rsidRPr="001412B7">
        <w:t>но</w:t>
      </w:r>
      <w:r w:rsidRPr="001412B7">
        <w:rPr>
          <w:spacing w:val="1"/>
        </w:rPr>
        <w:t xml:space="preserve"> </w:t>
      </w:r>
      <w:r w:rsidRPr="001412B7">
        <w:t>погружаются</w:t>
      </w:r>
      <w:r w:rsidRPr="001412B7">
        <w:rPr>
          <w:spacing w:val="1"/>
        </w:rPr>
        <w:t xml:space="preserve"> </w:t>
      </w:r>
      <w:r w:rsidRPr="001412B7">
        <w:t>в</w:t>
      </w:r>
      <w:r w:rsidRPr="001412B7">
        <w:rPr>
          <w:spacing w:val="1"/>
        </w:rPr>
        <w:t xml:space="preserve"> </w:t>
      </w:r>
      <w:r w:rsidRPr="001412B7">
        <w:t>среду,</w:t>
      </w:r>
      <w:r w:rsidRPr="001412B7">
        <w:rPr>
          <w:spacing w:val="1"/>
        </w:rPr>
        <w:t xml:space="preserve"> </w:t>
      </w:r>
      <w:r w:rsidRPr="001412B7">
        <w:t>перемещаются</w:t>
      </w:r>
      <w:r w:rsidRPr="001412B7">
        <w:rPr>
          <w:spacing w:val="61"/>
        </w:rPr>
        <w:t xml:space="preserve"> </w:t>
      </w:r>
      <w:r w:rsidRPr="001412B7">
        <w:t>в</w:t>
      </w:r>
      <w:r w:rsidRPr="001412B7">
        <w:rPr>
          <w:spacing w:val="-57"/>
        </w:rPr>
        <w:t xml:space="preserve"> </w:t>
      </w:r>
      <w:r w:rsidRPr="001412B7">
        <w:t>историческом</w:t>
      </w:r>
      <w:r w:rsidRPr="001412B7">
        <w:rPr>
          <w:spacing w:val="1"/>
        </w:rPr>
        <w:t xml:space="preserve"> </w:t>
      </w:r>
      <w:r w:rsidRPr="001412B7">
        <w:t>пространстве. Они непосредственно</w:t>
      </w:r>
      <w:r w:rsidRPr="001412B7">
        <w:rPr>
          <w:spacing w:val="1"/>
        </w:rPr>
        <w:t xml:space="preserve"> </w:t>
      </w:r>
      <w:r w:rsidRPr="001412B7">
        <w:t>включаются в деятельность, и занятия</w:t>
      </w:r>
      <w:r w:rsidRPr="001412B7">
        <w:rPr>
          <w:spacing w:val="1"/>
        </w:rPr>
        <w:t xml:space="preserve"> </w:t>
      </w:r>
      <w:r w:rsidRPr="001412B7">
        <w:t>становятся</w:t>
      </w:r>
      <w:r w:rsidRPr="001412B7">
        <w:rPr>
          <w:spacing w:val="1"/>
        </w:rPr>
        <w:t xml:space="preserve"> </w:t>
      </w:r>
      <w:r w:rsidRPr="001412B7">
        <w:t>наиболее</w:t>
      </w:r>
      <w:r w:rsidRPr="001412B7">
        <w:rPr>
          <w:spacing w:val="1"/>
        </w:rPr>
        <w:t xml:space="preserve"> </w:t>
      </w:r>
      <w:r w:rsidRPr="001412B7">
        <w:t>запоминающимися</w:t>
      </w:r>
      <w:r w:rsidRPr="001412B7">
        <w:rPr>
          <w:spacing w:val="1"/>
        </w:rPr>
        <w:t xml:space="preserve"> </w:t>
      </w:r>
      <w:r w:rsidRPr="001412B7">
        <w:t>и</w:t>
      </w:r>
      <w:r w:rsidRPr="001412B7">
        <w:rPr>
          <w:spacing w:val="1"/>
        </w:rPr>
        <w:t xml:space="preserve"> </w:t>
      </w:r>
      <w:r w:rsidRPr="001412B7">
        <w:t>результативными.</w:t>
      </w:r>
      <w:r w:rsidRPr="001412B7">
        <w:rPr>
          <w:spacing w:val="1"/>
        </w:rPr>
        <w:t xml:space="preserve"> </w:t>
      </w:r>
      <w:r w:rsidRPr="001412B7">
        <w:t>В</w:t>
      </w:r>
      <w:r w:rsidRPr="001412B7">
        <w:rPr>
          <w:spacing w:val="1"/>
        </w:rPr>
        <w:t xml:space="preserve"> </w:t>
      </w:r>
      <w:r w:rsidRPr="001412B7">
        <w:t>совместной</w:t>
      </w:r>
      <w:r w:rsidRPr="001412B7">
        <w:rPr>
          <w:spacing w:val="1"/>
        </w:rPr>
        <w:t xml:space="preserve"> </w:t>
      </w:r>
      <w:r w:rsidRPr="001412B7">
        <w:t>деятельности</w:t>
      </w:r>
      <w:r w:rsidRPr="001412B7">
        <w:rPr>
          <w:spacing w:val="1"/>
        </w:rPr>
        <w:t xml:space="preserve"> </w:t>
      </w:r>
      <w:r w:rsidRPr="001412B7">
        <w:t>педагогов</w:t>
      </w:r>
      <w:r w:rsidRPr="001412B7">
        <w:rPr>
          <w:spacing w:val="1"/>
        </w:rPr>
        <w:t xml:space="preserve"> </w:t>
      </w:r>
      <w:r w:rsidRPr="001412B7">
        <w:t>обучающихся</w:t>
      </w:r>
      <w:r w:rsidRPr="001412B7">
        <w:rPr>
          <w:spacing w:val="1"/>
        </w:rPr>
        <w:t xml:space="preserve"> </w:t>
      </w:r>
      <w:r w:rsidRPr="001412B7">
        <w:t>разрабатывается</w:t>
      </w:r>
      <w:r w:rsidRPr="001412B7">
        <w:rPr>
          <w:spacing w:val="1"/>
        </w:rPr>
        <w:t xml:space="preserve"> </w:t>
      </w:r>
      <w:r w:rsidRPr="001412B7">
        <w:t>школьная</w:t>
      </w:r>
      <w:r w:rsidRPr="001412B7">
        <w:rPr>
          <w:spacing w:val="1"/>
        </w:rPr>
        <w:t xml:space="preserve"> </w:t>
      </w:r>
      <w:r w:rsidRPr="001412B7">
        <w:t>символика,</w:t>
      </w:r>
      <w:r w:rsidRPr="001412B7">
        <w:rPr>
          <w:spacing w:val="1"/>
        </w:rPr>
        <w:t xml:space="preserve"> </w:t>
      </w:r>
      <w:r w:rsidRPr="001412B7">
        <w:t>которая</w:t>
      </w:r>
      <w:r w:rsidRPr="001412B7">
        <w:rPr>
          <w:spacing w:val="1"/>
        </w:rPr>
        <w:t xml:space="preserve"> </w:t>
      </w:r>
      <w:r w:rsidRPr="001412B7">
        <w:t>используется</w:t>
      </w:r>
      <w:r w:rsidRPr="001412B7">
        <w:rPr>
          <w:spacing w:val="1"/>
        </w:rPr>
        <w:t xml:space="preserve"> </w:t>
      </w:r>
      <w:r w:rsidRPr="001412B7">
        <w:t>в</w:t>
      </w:r>
      <w:r w:rsidRPr="001412B7">
        <w:rPr>
          <w:spacing w:val="1"/>
        </w:rPr>
        <w:t xml:space="preserve"> </w:t>
      </w:r>
      <w:r w:rsidRPr="001412B7">
        <w:t>повседневной</w:t>
      </w:r>
      <w:r w:rsidRPr="001412B7">
        <w:rPr>
          <w:spacing w:val="1"/>
        </w:rPr>
        <w:t xml:space="preserve"> </w:t>
      </w:r>
      <w:r w:rsidRPr="001412B7">
        <w:t>школьной</w:t>
      </w:r>
      <w:r w:rsidRPr="001412B7">
        <w:rPr>
          <w:spacing w:val="1"/>
        </w:rPr>
        <w:t xml:space="preserve"> </w:t>
      </w:r>
      <w:r w:rsidRPr="001412B7">
        <w:t>жизни,</w:t>
      </w:r>
      <w:r w:rsidRPr="001412B7">
        <w:rPr>
          <w:spacing w:val="1"/>
        </w:rPr>
        <w:t xml:space="preserve"> </w:t>
      </w:r>
      <w:r w:rsidRPr="001412B7">
        <w:t>при</w:t>
      </w:r>
      <w:r w:rsidRPr="001412B7">
        <w:rPr>
          <w:spacing w:val="1"/>
        </w:rPr>
        <w:t xml:space="preserve"> </w:t>
      </w:r>
      <w:r w:rsidRPr="001412B7">
        <w:t>проведении</w:t>
      </w:r>
      <w:r w:rsidRPr="001412B7">
        <w:rPr>
          <w:spacing w:val="1"/>
        </w:rPr>
        <w:t xml:space="preserve"> </w:t>
      </w:r>
      <w:r w:rsidRPr="001412B7">
        <w:t>важных</w:t>
      </w:r>
      <w:r w:rsidRPr="001412B7">
        <w:rPr>
          <w:spacing w:val="1"/>
        </w:rPr>
        <w:t xml:space="preserve"> </w:t>
      </w:r>
      <w:r w:rsidRPr="001412B7">
        <w:t>торжественных</w:t>
      </w:r>
      <w:r w:rsidRPr="001412B7">
        <w:rPr>
          <w:spacing w:val="1"/>
        </w:rPr>
        <w:t xml:space="preserve"> </w:t>
      </w:r>
      <w:r w:rsidRPr="001412B7">
        <w:t>событий,</w:t>
      </w:r>
      <w:r w:rsidRPr="001412B7">
        <w:rPr>
          <w:spacing w:val="1"/>
        </w:rPr>
        <w:t xml:space="preserve"> </w:t>
      </w:r>
      <w:r w:rsidRPr="001412B7">
        <w:t>закрепляются</w:t>
      </w:r>
      <w:r w:rsidRPr="001412B7">
        <w:rPr>
          <w:spacing w:val="2"/>
        </w:rPr>
        <w:t xml:space="preserve"> </w:t>
      </w:r>
      <w:r w:rsidRPr="001412B7">
        <w:t>лучшие</w:t>
      </w:r>
      <w:r w:rsidRPr="001412B7">
        <w:rPr>
          <w:spacing w:val="1"/>
        </w:rPr>
        <w:t xml:space="preserve"> </w:t>
      </w:r>
      <w:r w:rsidRPr="001412B7">
        <w:t>традиции.</w:t>
      </w:r>
    </w:p>
    <w:p w:rsidR="001A5B40" w:rsidRPr="001412B7" w:rsidRDefault="001A5B40" w:rsidP="001A5B40">
      <w:pPr>
        <w:pStyle w:val="a3"/>
        <w:ind w:left="0" w:right="109" w:firstLine="851"/>
      </w:pPr>
      <w:r w:rsidRPr="001412B7">
        <w:t>Особое внимание в учебном году в рамках деятельности школьного музея уделяется</w:t>
      </w:r>
      <w:r w:rsidRPr="001412B7">
        <w:rPr>
          <w:spacing w:val="1"/>
        </w:rPr>
        <w:t xml:space="preserve"> </w:t>
      </w:r>
      <w:r w:rsidRPr="001412B7">
        <w:t>изучению</w:t>
      </w:r>
      <w:r w:rsidRPr="001412B7">
        <w:rPr>
          <w:spacing w:val="1"/>
        </w:rPr>
        <w:t xml:space="preserve"> </w:t>
      </w:r>
      <w:r w:rsidRPr="001412B7">
        <w:t>истории</w:t>
      </w:r>
      <w:r w:rsidRPr="001412B7">
        <w:rPr>
          <w:spacing w:val="1"/>
        </w:rPr>
        <w:t xml:space="preserve"> </w:t>
      </w:r>
      <w:r w:rsidRPr="001412B7">
        <w:t>города</w:t>
      </w:r>
      <w:r w:rsidRPr="001412B7">
        <w:rPr>
          <w:spacing w:val="1"/>
        </w:rPr>
        <w:t xml:space="preserve"> </w:t>
      </w:r>
      <w:r w:rsidRPr="001412B7">
        <w:t>Курска,</w:t>
      </w:r>
      <w:r w:rsidRPr="001412B7">
        <w:rPr>
          <w:spacing w:val="1"/>
        </w:rPr>
        <w:t xml:space="preserve"> </w:t>
      </w:r>
      <w:r w:rsidRPr="001412B7">
        <w:t>в</w:t>
      </w:r>
      <w:r w:rsidRPr="001412B7">
        <w:rPr>
          <w:spacing w:val="1"/>
        </w:rPr>
        <w:t xml:space="preserve"> </w:t>
      </w:r>
      <w:r w:rsidRPr="001412B7">
        <w:t>соответствии</w:t>
      </w:r>
      <w:r w:rsidRPr="001412B7">
        <w:rPr>
          <w:spacing w:val="1"/>
        </w:rPr>
        <w:t xml:space="preserve"> </w:t>
      </w:r>
      <w:r w:rsidRPr="001412B7">
        <w:t>с</w:t>
      </w:r>
      <w:r w:rsidRPr="001412B7">
        <w:rPr>
          <w:spacing w:val="1"/>
        </w:rPr>
        <w:t xml:space="preserve"> </w:t>
      </w:r>
      <w:r w:rsidRPr="001412B7">
        <w:t>чем</w:t>
      </w:r>
      <w:r w:rsidRPr="001412B7">
        <w:rPr>
          <w:spacing w:val="1"/>
        </w:rPr>
        <w:t xml:space="preserve"> </w:t>
      </w:r>
      <w:r w:rsidRPr="001412B7">
        <w:t>проектн</w:t>
      </w:r>
      <w:proofErr w:type="gramStart"/>
      <w:r w:rsidRPr="001412B7">
        <w:t>о-</w:t>
      </w:r>
      <w:proofErr w:type="gramEnd"/>
      <w:r w:rsidRPr="001412B7">
        <w:rPr>
          <w:spacing w:val="1"/>
        </w:rPr>
        <w:t xml:space="preserve"> </w:t>
      </w:r>
      <w:r w:rsidRPr="001412B7">
        <w:t>исследовательская</w:t>
      </w:r>
      <w:r w:rsidRPr="001412B7">
        <w:rPr>
          <w:spacing w:val="1"/>
        </w:rPr>
        <w:t xml:space="preserve"> </w:t>
      </w:r>
      <w:r w:rsidRPr="001412B7">
        <w:t>деятельность</w:t>
      </w:r>
      <w:r w:rsidRPr="001412B7">
        <w:rPr>
          <w:spacing w:val="1"/>
        </w:rPr>
        <w:t xml:space="preserve"> </w:t>
      </w:r>
      <w:r w:rsidRPr="001412B7">
        <w:t>обучающихся,</w:t>
      </w:r>
      <w:r w:rsidRPr="001412B7">
        <w:rPr>
          <w:spacing w:val="1"/>
        </w:rPr>
        <w:t xml:space="preserve"> </w:t>
      </w:r>
      <w:r w:rsidRPr="001412B7">
        <w:t>организуемая</w:t>
      </w:r>
      <w:r w:rsidRPr="001412B7">
        <w:rPr>
          <w:spacing w:val="1"/>
        </w:rPr>
        <w:t xml:space="preserve"> </w:t>
      </w:r>
      <w:r w:rsidRPr="001412B7">
        <w:t>в</w:t>
      </w:r>
      <w:r w:rsidRPr="001412B7">
        <w:rPr>
          <w:spacing w:val="1"/>
        </w:rPr>
        <w:t xml:space="preserve"> </w:t>
      </w:r>
      <w:r w:rsidRPr="001412B7">
        <w:t>рамках</w:t>
      </w:r>
      <w:r w:rsidRPr="001412B7">
        <w:rPr>
          <w:spacing w:val="1"/>
        </w:rPr>
        <w:t xml:space="preserve"> </w:t>
      </w:r>
      <w:r w:rsidRPr="001412B7">
        <w:t>школьного</w:t>
      </w:r>
      <w:r w:rsidRPr="001412B7">
        <w:rPr>
          <w:spacing w:val="1"/>
        </w:rPr>
        <w:t xml:space="preserve"> </w:t>
      </w:r>
      <w:r w:rsidRPr="001412B7">
        <w:t>музея,</w:t>
      </w:r>
      <w:r w:rsidRPr="001412B7">
        <w:rPr>
          <w:spacing w:val="1"/>
        </w:rPr>
        <w:t xml:space="preserve"> </w:t>
      </w:r>
      <w:r w:rsidRPr="001412B7">
        <w:t>предполагает</w:t>
      </w:r>
      <w:r w:rsidRPr="001412B7">
        <w:rPr>
          <w:spacing w:val="1"/>
        </w:rPr>
        <w:t xml:space="preserve"> </w:t>
      </w:r>
      <w:r w:rsidRPr="001412B7">
        <w:t>подготовку</w:t>
      </w:r>
      <w:r w:rsidRPr="001412B7">
        <w:rPr>
          <w:spacing w:val="-2"/>
        </w:rPr>
        <w:t xml:space="preserve"> </w:t>
      </w:r>
      <w:r w:rsidRPr="001412B7">
        <w:t>учениками</w:t>
      </w:r>
      <w:r w:rsidRPr="001412B7">
        <w:rPr>
          <w:spacing w:val="2"/>
        </w:rPr>
        <w:t xml:space="preserve"> </w:t>
      </w:r>
      <w:r w:rsidRPr="001412B7">
        <w:t>проектов</w:t>
      </w:r>
      <w:r w:rsidRPr="001412B7">
        <w:rPr>
          <w:spacing w:val="-1"/>
        </w:rPr>
        <w:t xml:space="preserve"> </w:t>
      </w:r>
      <w:r w:rsidRPr="001412B7">
        <w:t>и</w:t>
      </w:r>
      <w:r w:rsidRPr="001412B7">
        <w:rPr>
          <w:spacing w:val="-2"/>
        </w:rPr>
        <w:t xml:space="preserve"> </w:t>
      </w:r>
      <w:r w:rsidRPr="001412B7">
        <w:t>исследовательских</w:t>
      </w:r>
      <w:r w:rsidRPr="001412B7">
        <w:rPr>
          <w:spacing w:val="-2"/>
        </w:rPr>
        <w:t xml:space="preserve"> </w:t>
      </w:r>
      <w:r w:rsidRPr="001412B7">
        <w:t>работ</w:t>
      </w:r>
      <w:r w:rsidRPr="001412B7">
        <w:rPr>
          <w:spacing w:val="2"/>
        </w:rPr>
        <w:t xml:space="preserve"> </w:t>
      </w:r>
      <w:r w:rsidRPr="001412B7">
        <w:t>по</w:t>
      </w:r>
      <w:r w:rsidRPr="001412B7">
        <w:rPr>
          <w:spacing w:val="1"/>
        </w:rPr>
        <w:t xml:space="preserve"> </w:t>
      </w:r>
      <w:r w:rsidRPr="001412B7">
        <w:t>истории</w:t>
      </w:r>
      <w:r w:rsidRPr="001412B7">
        <w:rPr>
          <w:spacing w:val="-2"/>
        </w:rPr>
        <w:t xml:space="preserve"> </w:t>
      </w:r>
      <w:r w:rsidRPr="001412B7">
        <w:t>города.</w:t>
      </w:r>
    </w:p>
    <w:p w:rsidR="001A5B40" w:rsidRPr="001412B7" w:rsidRDefault="001A5B40" w:rsidP="001A5B40">
      <w:pPr>
        <w:pStyle w:val="a3"/>
        <w:ind w:left="0" w:firstLine="851"/>
      </w:pPr>
    </w:p>
    <w:p w:rsidR="001A5B40" w:rsidRPr="00C67CB1" w:rsidRDefault="001A5B40" w:rsidP="001A5B40">
      <w:pPr>
        <w:pStyle w:val="3"/>
        <w:spacing w:before="0"/>
        <w:ind w:firstLine="851"/>
        <w:rPr>
          <w:rFonts w:ascii="Times New Roman" w:hAnsi="Times New Roman"/>
          <w:sz w:val="24"/>
          <w:szCs w:val="24"/>
        </w:rPr>
      </w:pPr>
      <w:r w:rsidRPr="001412B7">
        <w:rPr>
          <w:rFonts w:ascii="Times New Roman" w:hAnsi="Times New Roman"/>
          <w:sz w:val="24"/>
          <w:szCs w:val="24"/>
        </w:rPr>
        <w:t>Модуль</w:t>
      </w:r>
      <w:r w:rsidRPr="001412B7">
        <w:rPr>
          <w:rFonts w:ascii="Times New Roman" w:hAnsi="Times New Roman"/>
          <w:spacing w:val="-4"/>
          <w:sz w:val="24"/>
          <w:szCs w:val="24"/>
        </w:rPr>
        <w:t xml:space="preserve"> </w:t>
      </w:r>
      <w:r w:rsidRPr="001412B7">
        <w:rPr>
          <w:rFonts w:ascii="Times New Roman" w:hAnsi="Times New Roman"/>
          <w:sz w:val="24"/>
          <w:szCs w:val="24"/>
        </w:rPr>
        <w:t>«Экскурсии,</w:t>
      </w:r>
      <w:r w:rsidRPr="001412B7">
        <w:rPr>
          <w:rFonts w:ascii="Times New Roman" w:hAnsi="Times New Roman"/>
          <w:spacing w:val="-2"/>
          <w:sz w:val="24"/>
          <w:szCs w:val="24"/>
        </w:rPr>
        <w:t xml:space="preserve"> </w:t>
      </w:r>
      <w:r w:rsidRPr="001412B7">
        <w:rPr>
          <w:rFonts w:ascii="Times New Roman" w:hAnsi="Times New Roman"/>
          <w:sz w:val="24"/>
          <w:szCs w:val="24"/>
        </w:rPr>
        <w:t>экспедиции,</w:t>
      </w:r>
      <w:r w:rsidRPr="001412B7">
        <w:rPr>
          <w:rFonts w:ascii="Times New Roman" w:hAnsi="Times New Roman"/>
          <w:spacing w:val="-3"/>
          <w:sz w:val="24"/>
          <w:szCs w:val="24"/>
        </w:rPr>
        <w:t xml:space="preserve"> </w:t>
      </w:r>
      <w:r>
        <w:rPr>
          <w:rFonts w:ascii="Times New Roman" w:hAnsi="Times New Roman"/>
          <w:sz w:val="24"/>
          <w:szCs w:val="24"/>
        </w:rPr>
        <w:t>походы»</w:t>
      </w:r>
    </w:p>
    <w:p w:rsidR="001A5B40" w:rsidRPr="001412B7" w:rsidRDefault="001A5B40" w:rsidP="001A5B40">
      <w:pPr>
        <w:pStyle w:val="a3"/>
        <w:ind w:left="0" w:right="125" w:firstLine="851"/>
      </w:pPr>
      <w:r w:rsidRPr="001412B7">
        <w:t>Экскурсии,</w:t>
      </w:r>
      <w:r w:rsidRPr="001412B7">
        <w:rPr>
          <w:spacing w:val="1"/>
        </w:rPr>
        <w:t xml:space="preserve"> </w:t>
      </w:r>
      <w:r w:rsidRPr="001412B7">
        <w:t>экспедиции,</w:t>
      </w:r>
      <w:r w:rsidRPr="001412B7">
        <w:rPr>
          <w:spacing w:val="1"/>
        </w:rPr>
        <w:t xml:space="preserve"> </w:t>
      </w:r>
      <w:r w:rsidRPr="001412B7">
        <w:t>походы</w:t>
      </w:r>
      <w:r w:rsidRPr="001412B7">
        <w:rPr>
          <w:spacing w:val="1"/>
        </w:rPr>
        <w:t xml:space="preserve"> </w:t>
      </w:r>
      <w:r w:rsidRPr="001412B7">
        <w:t>помогают</w:t>
      </w:r>
      <w:r w:rsidRPr="001412B7">
        <w:rPr>
          <w:spacing w:val="1"/>
        </w:rPr>
        <w:t xml:space="preserve"> </w:t>
      </w:r>
      <w:r w:rsidRPr="001412B7">
        <w:t>школьнику</w:t>
      </w:r>
      <w:r w:rsidRPr="001412B7">
        <w:rPr>
          <w:spacing w:val="1"/>
        </w:rPr>
        <w:t xml:space="preserve"> </w:t>
      </w:r>
      <w:r w:rsidRPr="001412B7">
        <w:t>расширить</w:t>
      </w:r>
      <w:r w:rsidRPr="001412B7">
        <w:rPr>
          <w:spacing w:val="1"/>
        </w:rPr>
        <w:t xml:space="preserve"> </w:t>
      </w:r>
      <w:r w:rsidRPr="001412B7">
        <w:t>свой</w:t>
      </w:r>
      <w:r w:rsidRPr="001412B7">
        <w:rPr>
          <w:spacing w:val="1"/>
        </w:rPr>
        <w:t xml:space="preserve"> </w:t>
      </w:r>
      <w:r w:rsidRPr="001412B7">
        <w:t>кругозор,</w:t>
      </w:r>
      <w:r w:rsidRPr="001412B7">
        <w:rPr>
          <w:spacing w:val="1"/>
        </w:rPr>
        <w:t xml:space="preserve"> </w:t>
      </w:r>
      <w:r w:rsidRPr="001412B7">
        <w:t>получить</w:t>
      </w:r>
      <w:r w:rsidRPr="001412B7">
        <w:rPr>
          <w:spacing w:val="1"/>
        </w:rPr>
        <w:t xml:space="preserve"> </w:t>
      </w:r>
      <w:r w:rsidRPr="001412B7">
        <w:t>новые</w:t>
      </w:r>
      <w:r w:rsidRPr="001412B7">
        <w:rPr>
          <w:spacing w:val="1"/>
        </w:rPr>
        <w:t xml:space="preserve"> </w:t>
      </w:r>
      <w:r w:rsidRPr="001412B7">
        <w:t>знания</w:t>
      </w:r>
      <w:r w:rsidRPr="001412B7">
        <w:rPr>
          <w:spacing w:val="1"/>
        </w:rPr>
        <w:t xml:space="preserve"> </w:t>
      </w:r>
      <w:r w:rsidRPr="001412B7">
        <w:t>об</w:t>
      </w:r>
      <w:r w:rsidRPr="001412B7">
        <w:rPr>
          <w:spacing w:val="1"/>
        </w:rPr>
        <w:t xml:space="preserve"> </w:t>
      </w:r>
      <w:r w:rsidRPr="001412B7">
        <w:t>окружающей</w:t>
      </w:r>
      <w:r w:rsidRPr="001412B7">
        <w:rPr>
          <w:spacing w:val="1"/>
        </w:rPr>
        <w:t xml:space="preserve"> </w:t>
      </w:r>
      <w:r w:rsidRPr="001412B7">
        <w:t>его</w:t>
      </w:r>
      <w:r w:rsidRPr="001412B7">
        <w:rPr>
          <w:spacing w:val="1"/>
        </w:rPr>
        <w:t xml:space="preserve"> </w:t>
      </w:r>
      <w:r w:rsidRPr="001412B7">
        <w:t>социальной,</w:t>
      </w:r>
      <w:r w:rsidRPr="001412B7">
        <w:rPr>
          <w:spacing w:val="1"/>
        </w:rPr>
        <w:t xml:space="preserve"> </w:t>
      </w:r>
      <w:r w:rsidRPr="001412B7">
        <w:t>культурной,</w:t>
      </w:r>
      <w:r w:rsidRPr="001412B7">
        <w:rPr>
          <w:spacing w:val="1"/>
        </w:rPr>
        <w:t xml:space="preserve"> </w:t>
      </w:r>
      <w:r w:rsidRPr="001412B7">
        <w:t>природной</w:t>
      </w:r>
      <w:r w:rsidRPr="001412B7">
        <w:rPr>
          <w:spacing w:val="1"/>
        </w:rPr>
        <w:t xml:space="preserve"> </w:t>
      </w:r>
      <w:r w:rsidRPr="001412B7">
        <w:t>среде,</w:t>
      </w:r>
      <w:r w:rsidRPr="001412B7">
        <w:rPr>
          <w:spacing w:val="1"/>
        </w:rPr>
        <w:t xml:space="preserve"> </w:t>
      </w:r>
      <w:r w:rsidRPr="001412B7">
        <w:t>научиться уважительно и бережно относиться к ней, приобрести важный опыт социально</w:t>
      </w:r>
      <w:r w:rsidRPr="001412B7">
        <w:rPr>
          <w:spacing w:val="1"/>
        </w:rPr>
        <w:t xml:space="preserve"> </w:t>
      </w:r>
      <w:r w:rsidRPr="001412B7">
        <w:t>одобряемого</w:t>
      </w:r>
      <w:r w:rsidRPr="001412B7">
        <w:rPr>
          <w:spacing w:val="1"/>
        </w:rPr>
        <w:t xml:space="preserve"> </w:t>
      </w:r>
      <w:r w:rsidRPr="001412B7">
        <w:t>поведения</w:t>
      </w:r>
      <w:r w:rsidRPr="001412B7">
        <w:rPr>
          <w:spacing w:val="-3"/>
        </w:rPr>
        <w:t xml:space="preserve"> </w:t>
      </w:r>
      <w:r w:rsidRPr="001412B7">
        <w:t>в</w:t>
      </w:r>
      <w:r w:rsidRPr="001412B7">
        <w:rPr>
          <w:spacing w:val="2"/>
        </w:rPr>
        <w:t xml:space="preserve"> </w:t>
      </w:r>
      <w:r w:rsidRPr="001412B7">
        <w:t>различных</w:t>
      </w:r>
      <w:r w:rsidRPr="001412B7">
        <w:rPr>
          <w:spacing w:val="-3"/>
        </w:rPr>
        <w:t xml:space="preserve"> </w:t>
      </w:r>
      <w:r w:rsidRPr="001412B7">
        <w:t>внешкольных</w:t>
      </w:r>
      <w:r w:rsidRPr="001412B7">
        <w:rPr>
          <w:spacing w:val="-4"/>
        </w:rPr>
        <w:t xml:space="preserve"> </w:t>
      </w:r>
      <w:r w:rsidRPr="001412B7">
        <w:t>ситуациях.</w:t>
      </w:r>
    </w:p>
    <w:p w:rsidR="001A5B40" w:rsidRPr="001412B7" w:rsidRDefault="001A5B40" w:rsidP="001A5B40">
      <w:pPr>
        <w:pStyle w:val="a3"/>
        <w:ind w:left="0" w:right="115" w:firstLine="851"/>
      </w:pPr>
      <w:r w:rsidRPr="001412B7">
        <w:t>На</w:t>
      </w:r>
      <w:r w:rsidRPr="001412B7">
        <w:rPr>
          <w:spacing w:val="1"/>
        </w:rPr>
        <w:t xml:space="preserve"> </w:t>
      </w:r>
      <w:r w:rsidRPr="001412B7">
        <w:t>экскурсиях,</w:t>
      </w:r>
      <w:r w:rsidRPr="001412B7">
        <w:rPr>
          <w:spacing w:val="1"/>
        </w:rPr>
        <w:t xml:space="preserve"> </w:t>
      </w:r>
      <w:r w:rsidRPr="001412B7">
        <w:t>в</w:t>
      </w:r>
      <w:r w:rsidRPr="001412B7">
        <w:rPr>
          <w:spacing w:val="1"/>
        </w:rPr>
        <w:t xml:space="preserve"> </w:t>
      </w:r>
      <w:r w:rsidRPr="001412B7">
        <w:t>экспедициях,</w:t>
      </w:r>
      <w:r w:rsidRPr="001412B7">
        <w:rPr>
          <w:spacing w:val="1"/>
        </w:rPr>
        <w:t xml:space="preserve"> </w:t>
      </w:r>
      <w:r w:rsidRPr="001412B7">
        <w:t>в</w:t>
      </w:r>
      <w:r w:rsidRPr="001412B7">
        <w:rPr>
          <w:spacing w:val="1"/>
        </w:rPr>
        <w:t xml:space="preserve"> </w:t>
      </w:r>
      <w:r w:rsidRPr="001412B7">
        <w:t>походах</w:t>
      </w:r>
      <w:r w:rsidRPr="001412B7">
        <w:rPr>
          <w:spacing w:val="1"/>
        </w:rPr>
        <w:t xml:space="preserve"> </w:t>
      </w:r>
      <w:r w:rsidRPr="001412B7">
        <w:t>создаются</w:t>
      </w:r>
      <w:r w:rsidRPr="001412B7">
        <w:rPr>
          <w:spacing w:val="1"/>
        </w:rPr>
        <w:t xml:space="preserve"> </w:t>
      </w:r>
      <w:r w:rsidRPr="001412B7">
        <w:t>благоприятные</w:t>
      </w:r>
      <w:r w:rsidRPr="001412B7">
        <w:rPr>
          <w:spacing w:val="1"/>
        </w:rPr>
        <w:t xml:space="preserve"> </w:t>
      </w:r>
      <w:r w:rsidRPr="001412B7">
        <w:t>условия</w:t>
      </w:r>
      <w:r w:rsidRPr="001412B7">
        <w:rPr>
          <w:spacing w:val="1"/>
        </w:rPr>
        <w:t xml:space="preserve"> </w:t>
      </w:r>
      <w:r w:rsidRPr="001412B7">
        <w:t>для</w:t>
      </w:r>
      <w:r w:rsidRPr="001412B7">
        <w:rPr>
          <w:spacing w:val="1"/>
        </w:rPr>
        <w:t xml:space="preserve"> </w:t>
      </w:r>
      <w:r w:rsidRPr="001412B7">
        <w:t>воспитания</w:t>
      </w:r>
      <w:r w:rsidRPr="001412B7">
        <w:rPr>
          <w:spacing w:val="1"/>
        </w:rPr>
        <w:t xml:space="preserve"> </w:t>
      </w:r>
      <w:r w:rsidRPr="001412B7">
        <w:t>у</w:t>
      </w:r>
      <w:r w:rsidRPr="001412B7">
        <w:rPr>
          <w:spacing w:val="1"/>
        </w:rPr>
        <w:t xml:space="preserve"> </w:t>
      </w:r>
      <w:r w:rsidRPr="001412B7">
        <w:t>подростков</w:t>
      </w:r>
      <w:r w:rsidRPr="001412B7">
        <w:rPr>
          <w:spacing w:val="1"/>
        </w:rPr>
        <w:t xml:space="preserve"> </w:t>
      </w:r>
      <w:r w:rsidRPr="001412B7">
        <w:t>самостоятельности</w:t>
      </w:r>
      <w:r w:rsidRPr="001412B7">
        <w:rPr>
          <w:spacing w:val="1"/>
        </w:rPr>
        <w:t xml:space="preserve"> </w:t>
      </w:r>
      <w:r w:rsidRPr="001412B7">
        <w:t>и</w:t>
      </w:r>
      <w:r w:rsidRPr="001412B7">
        <w:rPr>
          <w:spacing w:val="1"/>
        </w:rPr>
        <w:t xml:space="preserve"> </w:t>
      </w:r>
      <w:r w:rsidRPr="001412B7">
        <w:t>ответственности,</w:t>
      </w:r>
      <w:r w:rsidRPr="001412B7">
        <w:rPr>
          <w:spacing w:val="1"/>
        </w:rPr>
        <w:t xml:space="preserve"> </w:t>
      </w:r>
      <w:r w:rsidRPr="001412B7">
        <w:t>формирования</w:t>
      </w:r>
      <w:r w:rsidRPr="001412B7">
        <w:rPr>
          <w:spacing w:val="1"/>
        </w:rPr>
        <w:t xml:space="preserve"> </w:t>
      </w:r>
      <w:r w:rsidRPr="001412B7">
        <w:t>у</w:t>
      </w:r>
      <w:r w:rsidRPr="001412B7">
        <w:rPr>
          <w:spacing w:val="60"/>
        </w:rPr>
        <w:t xml:space="preserve"> </w:t>
      </w:r>
      <w:r w:rsidRPr="001412B7">
        <w:t>них</w:t>
      </w:r>
      <w:r w:rsidRPr="001412B7">
        <w:rPr>
          <w:spacing w:val="1"/>
        </w:rPr>
        <w:t xml:space="preserve"> </w:t>
      </w:r>
      <w:r w:rsidRPr="001412B7">
        <w:t>навыков</w:t>
      </w:r>
      <w:r w:rsidRPr="001412B7">
        <w:rPr>
          <w:spacing w:val="1"/>
        </w:rPr>
        <w:t xml:space="preserve"> </w:t>
      </w:r>
      <w:r w:rsidRPr="001412B7">
        <w:t>самообслуживающего</w:t>
      </w:r>
      <w:r w:rsidRPr="001412B7">
        <w:rPr>
          <w:spacing w:val="1"/>
        </w:rPr>
        <w:t xml:space="preserve"> </w:t>
      </w:r>
      <w:r w:rsidRPr="001412B7">
        <w:t>труда,</w:t>
      </w:r>
      <w:r w:rsidRPr="001412B7">
        <w:rPr>
          <w:spacing w:val="1"/>
        </w:rPr>
        <w:t xml:space="preserve"> </w:t>
      </w:r>
      <w:r w:rsidRPr="001412B7">
        <w:t>преодоления</w:t>
      </w:r>
      <w:r w:rsidRPr="001412B7">
        <w:rPr>
          <w:spacing w:val="1"/>
        </w:rPr>
        <w:t xml:space="preserve"> </w:t>
      </w:r>
      <w:r w:rsidRPr="001412B7">
        <w:t>их</w:t>
      </w:r>
      <w:r w:rsidRPr="001412B7">
        <w:rPr>
          <w:spacing w:val="1"/>
        </w:rPr>
        <w:t xml:space="preserve"> </w:t>
      </w:r>
      <w:r w:rsidRPr="001412B7">
        <w:t>инфантильных</w:t>
      </w:r>
      <w:r w:rsidRPr="001412B7">
        <w:rPr>
          <w:spacing w:val="1"/>
        </w:rPr>
        <w:t xml:space="preserve"> </w:t>
      </w:r>
      <w:r w:rsidRPr="001412B7">
        <w:t>и</w:t>
      </w:r>
      <w:r w:rsidRPr="001412B7">
        <w:rPr>
          <w:spacing w:val="1"/>
        </w:rPr>
        <w:t xml:space="preserve"> </w:t>
      </w:r>
      <w:r w:rsidRPr="001412B7">
        <w:t>эгоистических</w:t>
      </w:r>
      <w:r w:rsidRPr="001412B7">
        <w:rPr>
          <w:spacing w:val="1"/>
        </w:rPr>
        <w:t xml:space="preserve"> </w:t>
      </w:r>
      <w:r w:rsidRPr="001412B7">
        <w:t>наклонностей,</w:t>
      </w:r>
      <w:r w:rsidRPr="001412B7">
        <w:rPr>
          <w:spacing w:val="-4"/>
        </w:rPr>
        <w:t xml:space="preserve"> </w:t>
      </w:r>
      <w:r w:rsidRPr="001412B7">
        <w:t>обучения</w:t>
      </w:r>
      <w:r w:rsidRPr="001412B7">
        <w:rPr>
          <w:spacing w:val="-2"/>
        </w:rPr>
        <w:t xml:space="preserve"> </w:t>
      </w:r>
      <w:r w:rsidRPr="001412B7">
        <w:t>рациональному</w:t>
      </w:r>
      <w:r w:rsidRPr="001412B7">
        <w:rPr>
          <w:spacing w:val="-10"/>
        </w:rPr>
        <w:t xml:space="preserve"> </w:t>
      </w:r>
      <w:r w:rsidRPr="001412B7">
        <w:t>использованию</w:t>
      </w:r>
      <w:r w:rsidRPr="001412B7">
        <w:rPr>
          <w:spacing w:val="-3"/>
        </w:rPr>
        <w:t xml:space="preserve"> </w:t>
      </w:r>
      <w:r w:rsidRPr="001412B7">
        <w:t>своего</w:t>
      </w:r>
      <w:r w:rsidRPr="001412B7">
        <w:rPr>
          <w:spacing w:val="-1"/>
        </w:rPr>
        <w:t xml:space="preserve"> </w:t>
      </w:r>
      <w:r w:rsidRPr="001412B7">
        <w:t>времени, сил,</w:t>
      </w:r>
      <w:r w:rsidRPr="001412B7">
        <w:rPr>
          <w:spacing w:val="1"/>
        </w:rPr>
        <w:t xml:space="preserve"> </w:t>
      </w:r>
      <w:r w:rsidRPr="001412B7">
        <w:t>имущества.</w:t>
      </w:r>
    </w:p>
    <w:p w:rsidR="001A5B40" w:rsidRPr="001412B7" w:rsidRDefault="001A5B40" w:rsidP="001A5B40">
      <w:pPr>
        <w:pStyle w:val="a3"/>
        <w:ind w:left="0" w:right="119" w:firstLine="851"/>
      </w:pPr>
      <w:r w:rsidRPr="001412B7">
        <w:t>Эти</w:t>
      </w:r>
      <w:r w:rsidRPr="001412B7">
        <w:rPr>
          <w:spacing w:val="1"/>
        </w:rPr>
        <w:t xml:space="preserve"> </w:t>
      </w:r>
      <w:r w:rsidRPr="001412B7">
        <w:t>воспитательные</w:t>
      </w:r>
      <w:r w:rsidRPr="001412B7">
        <w:rPr>
          <w:spacing w:val="1"/>
        </w:rPr>
        <w:t xml:space="preserve"> </w:t>
      </w:r>
      <w:r w:rsidRPr="001412B7">
        <w:t>возможности</w:t>
      </w:r>
      <w:r w:rsidRPr="001412B7">
        <w:rPr>
          <w:spacing w:val="1"/>
        </w:rPr>
        <w:t xml:space="preserve"> </w:t>
      </w:r>
      <w:r w:rsidRPr="001412B7">
        <w:t>реализуются</w:t>
      </w:r>
      <w:r w:rsidRPr="001412B7">
        <w:rPr>
          <w:spacing w:val="1"/>
        </w:rPr>
        <w:t xml:space="preserve"> </w:t>
      </w:r>
      <w:r w:rsidRPr="001412B7">
        <w:t>в</w:t>
      </w:r>
      <w:r w:rsidRPr="001412B7">
        <w:rPr>
          <w:spacing w:val="1"/>
        </w:rPr>
        <w:t xml:space="preserve"> </w:t>
      </w:r>
      <w:r w:rsidRPr="001412B7">
        <w:t>рамках</w:t>
      </w:r>
      <w:r w:rsidRPr="001412B7">
        <w:rPr>
          <w:spacing w:val="1"/>
        </w:rPr>
        <w:t xml:space="preserve"> </w:t>
      </w:r>
      <w:r w:rsidRPr="001412B7">
        <w:t>следующих</w:t>
      </w:r>
      <w:r w:rsidRPr="001412B7">
        <w:rPr>
          <w:spacing w:val="1"/>
        </w:rPr>
        <w:t xml:space="preserve"> </w:t>
      </w:r>
      <w:r w:rsidRPr="001412B7">
        <w:t>видов</w:t>
      </w:r>
      <w:r w:rsidRPr="001412B7">
        <w:rPr>
          <w:spacing w:val="1"/>
        </w:rPr>
        <w:t xml:space="preserve"> </w:t>
      </w:r>
      <w:r w:rsidRPr="001412B7">
        <w:t>и</w:t>
      </w:r>
      <w:r w:rsidRPr="001412B7">
        <w:rPr>
          <w:spacing w:val="1"/>
        </w:rPr>
        <w:t xml:space="preserve"> </w:t>
      </w:r>
      <w:r w:rsidRPr="001412B7">
        <w:t>форм</w:t>
      </w:r>
      <w:r w:rsidRPr="001412B7">
        <w:rPr>
          <w:spacing w:val="-57"/>
        </w:rPr>
        <w:t xml:space="preserve"> </w:t>
      </w:r>
      <w:r w:rsidRPr="001412B7">
        <w:t>деятельности:</w:t>
      </w:r>
    </w:p>
    <w:p w:rsidR="001A5B40" w:rsidRPr="001412B7" w:rsidRDefault="001A5B40" w:rsidP="000D41A3">
      <w:pPr>
        <w:pStyle w:val="af5"/>
        <w:numPr>
          <w:ilvl w:val="0"/>
          <w:numId w:val="36"/>
        </w:numPr>
        <w:tabs>
          <w:tab w:val="left" w:pos="1311"/>
        </w:tabs>
        <w:ind w:left="0" w:right="110" w:firstLine="851"/>
        <w:rPr>
          <w:sz w:val="24"/>
          <w:szCs w:val="24"/>
        </w:rPr>
      </w:pPr>
      <w:proofErr w:type="gramStart"/>
      <w:r w:rsidRPr="001412B7">
        <w:rPr>
          <w:sz w:val="24"/>
          <w:szCs w:val="24"/>
        </w:rPr>
        <w:t>регулярные пешие прогулки, экскурсии или походы выходного дня, организуемые в</w:t>
      </w:r>
      <w:r w:rsidRPr="001412B7">
        <w:rPr>
          <w:spacing w:val="1"/>
          <w:sz w:val="24"/>
          <w:szCs w:val="24"/>
        </w:rPr>
        <w:t xml:space="preserve"> </w:t>
      </w:r>
      <w:r w:rsidRPr="001412B7">
        <w:rPr>
          <w:sz w:val="24"/>
          <w:szCs w:val="24"/>
        </w:rPr>
        <w:t>классах их классными руководителями и родителями школьников: в музей,</w:t>
      </w:r>
      <w:r w:rsidRPr="001412B7">
        <w:rPr>
          <w:spacing w:val="1"/>
          <w:sz w:val="24"/>
          <w:szCs w:val="24"/>
        </w:rPr>
        <w:t xml:space="preserve"> </w:t>
      </w:r>
      <w:r w:rsidRPr="001412B7">
        <w:rPr>
          <w:sz w:val="24"/>
          <w:szCs w:val="24"/>
        </w:rPr>
        <w:t>в картинную</w:t>
      </w:r>
      <w:r w:rsidRPr="001412B7">
        <w:rPr>
          <w:spacing w:val="1"/>
          <w:sz w:val="24"/>
          <w:szCs w:val="24"/>
        </w:rPr>
        <w:t xml:space="preserve"> </w:t>
      </w:r>
      <w:r w:rsidRPr="001412B7">
        <w:rPr>
          <w:sz w:val="24"/>
          <w:szCs w:val="24"/>
        </w:rPr>
        <w:t>галерею, в технопарк, на предприятие, на природу (проводятся как интерактивные занятия с</w:t>
      </w:r>
      <w:r w:rsidRPr="001412B7">
        <w:rPr>
          <w:spacing w:val="1"/>
          <w:sz w:val="24"/>
          <w:szCs w:val="24"/>
        </w:rPr>
        <w:t xml:space="preserve"> </w:t>
      </w:r>
      <w:r w:rsidRPr="001412B7">
        <w:rPr>
          <w:sz w:val="24"/>
          <w:szCs w:val="24"/>
        </w:rPr>
        <w:t>распределением</w:t>
      </w:r>
      <w:r w:rsidRPr="001412B7">
        <w:rPr>
          <w:spacing w:val="55"/>
          <w:sz w:val="24"/>
          <w:szCs w:val="24"/>
        </w:rPr>
        <w:t xml:space="preserve"> </w:t>
      </w:r>
      <w:r w:rsidRPr="001412B7">
        <w:rPr>
          <w:sz w:val="24"/>
          <w:szCs w:val="24"/>
        </w:rPr>
        <w:t>среди</w:t>
      </w:r>
      <w:r w:rsidRPr="001412B7">
        <w:rPr>
          <w:spacing w:val="55"/>
          <w:sz w:val="24"/>
          <w:szCs w:val="24"/>
        </w:rPr>
        <w:t xml:space="preserve"> </w:t>
      </w:r>
      <w:r w:rsidRPr="001412B7">
        <w:rPr>
          <w:sz w:val="24"/>
          <w:szCs w:val="24"/>
        </w:rPr>
        <w:t>школьников</w:t>
      </w:r>
      <w:r w:rsidRPr="001412B7">
        <w:rPr>
          <w:spacing w:val="56"/>
          <w:sz w:val="24"/>
          <w:szCs w:val="24"/>
        </w:rPr>
        <w:t xml:space="preserve"> </w:t>
      </w:r>
      <w:r w:rsidRPr="001412B7">
        <w:rPr>
          <w:sz w:val="24"/>
          <w:szCs w:val="24"/>
        </w:rPr>
        <w:t>ролей</w:t>
      </w:r>
      <w:r w:rsidRPr="001412B7">
        <w:rPr>
          <w:spacing w:val="51"/>
          <w:sz w:val="24"/>
          <w:szCs w:val="24"/>
        </w:rPr>
        <w:t xml:space="preserve"> </w:t>
      </w:r>
      <w:r w:rsidRPr="001412B7">
        <w:rPr>
          <w:sz w:val="24"/>
          <w:szCs w:val="24"/>
        </w:rPr>
        <w:t>и</w:t>
      </w:r>
      <w:r w:rsidRPr="001412B7">
        <w:rPr>
          <w:spacing w:val="55"/>
          <w:sz w:val="24"/>
          <w:szCs w:val="24"/>
        </w:rPr>
        <w:t xml:space="preserve"> </w:t>
      </w:r>
      <w:r w:rsidRPr="001412B7">
        <w:rPr>
          <w:sz w:val="24"/>
          <w:szCs w:val="24"/>
        </w:rPr>
        <w:t>соответствующих</w:t>
      </w:r>
      <w:r w:rsidRPr="001412B7">
        <w:rPr>
          <w:spacing w:val="50"/>
          <w:sz w:val="24"/>
          <w:szCs w:val="24"/>
        </w:rPr>
        <w:t xml:space="preserve"> </w:t>
      </w:r>
      <w:r w:rsidRPr="001412B7">
        <w:rPr>
          <w:sz w:val="24"/>
          <w:szCs w:val="24"/>
        </w:rPr>
        <w:t>им</w:t>
      </w:r>
      <w:r w:rsidRPr="001412B7">
        <w:rPr>
          <w:spacing w:val="55"/>
          <w:sz w:val="24"/>
          <w:szCs w:val="24"/>
        </w:rPr>
        <w:t xml:space="preserve"> </w:t>
      </w:r>
      <w:r w:rsidRPr="001412B7">
        <w:rPr>
          <w:sz w:val="24"/>
          <w:szCs w:val="24"/>
        </w:rPr>
        <w:t>заданий,</w:t>
      </w:r>
      <w:r w:rsidRPr="001412B7">
        <w:rPr>
          <w:spacing w:val="56"/>
          <w:sz w:val="24"/>
          <w:szCs w:val="24"/>
        </w:rPr>
        <w:t xml:space="preserve"> </w:t>
      </w:r>
      <w:r w:rsidRPr="001412B7">
        <w:rPr>
          <w:sz w:val="24"/>
          <w:szCs w:val="24"/>
        </w:rPr>
        <w:t>например:</w:t>
      </w:r>
      <w:proofErr w:type="gramEnd"/>
    </w:p>
    <w:p w:rsidR="001A5B40" w:rsidRPr="001412B7" w:rsidRDefault="001A5B40" w:rsidP="001A5B40">
      <w:pPr>
        <w:pStyle w:val="a3"/>
        <w:ind w:left="0" w:firstLine="851"/>
      </w:pPr>
      <w:r w:rsidRPr="001412B7">
        <w:lastRenderedPageBreak/>
        <w:t>«фотографов»,</w:t>
      </w:r>
      <w:r w:rsidRPr="001412B7">
        <w:rPr>
          <w:spacing w:val="-6"/>
        </w:rPr>
        <w:t xml:space="preserve"> </w:t>
      </w:r>
      <w:r w:rsidRPr="001412B7">
        <w:t>«разведчиков»,</w:t>
      </w:r>
      <w:r w:rsidRPr="001412B7">
        <w:rPr>
          <w:spacing w:val="-5"/>
        </w:rPr>
        <w:t xml:space="preserve"> </w:t>
      </w:r>
      <w:r w:rsidRPr="001412B7">
        <w:t>«гидов»,</w:t>
      </w:r>
      <w:r w:rsidRPr="001412B7">
        <w:rPr>
          <w:spacing w:val="-5"/>
        </w:rPr>
        <w:t xml:space="preserve"> </w:t>
      </w:r>
      <w:r w:rsidRPr="001412B7">
        <w:t>«корреспондентов»,</w:t>
      </w:r>
      <w:r w:rsidRPr="001412B7">
        <w:rPr>
          <w:spacing w:val="-6"/>
        </w:rPr>
        <w:t xml:space="preserve"> </w:t>
      </w:r>
      <w:r w:rsidRPr="001412B7">
        <w:t>«оформителей»);</w:t>
      </w:r>
    </w:p>
    <w:p w:rsidR="001A5B40" w:rsidRPr="001412B7" w:rsidRDefault="001A5B40" w:rsidP="000D41A3">
      <w:pPr>
        <w:pStyle w:val="af5"/>
        <w:numPr>
          <w:ilvl w:val="0"/>
          <w:numId w:val="36"/>
        </w:numPr>
        <w:tabs>
          <w:tab w:val="left" w:pos="1364"/>
        </w:tabs>
        <w:ind w:left="0" w:right="290" w:firstLine="851"/>
        <w:rPr>
          <w:sz w:val="24"/>
          <w:szCs w:val="24"/>
        </w:rPr>
      </w:pPr>
      <w:r w:rsidRPr="001412B7">
        <w:rPr>
          <w:sz w:val="24"/>
          <w:szCs w:val="24"/>
        </w:rPr>
        <w:t>литературные, исторические, биологические экспедиции, организуемые учителями</w:t>
      </w:r>
      <w:r w:rsidRPr="001412B7">
        <w:rPr>
          <w:spacing w:val="1"/>
          <w:sz w:val="24"/>
          <w:szCs w:val="24"/>
        </w:rPr>
        <w:t xml:space="preserve"> </w:t>
      </w:r>
      <w:r w:rsidRPr="001412B7">
        <w:rPr>
          <w:sz w:val="24"/>
          <w:szCs w:val="24"/>
        </w:rPr>
        <w:t>и родителями школьников в другие города или села для углубленного изучения биографий</w:t>
      </w:r>
      <w:r w:rsidRPr="001412B7">
        <w:rPr>
          <w:spacing w:val="1"/>
          <w:sz w:val="24"/>
          <w:szCs w:val="24"/>
        </w:rPr>
        <w:t xml:space="preserve"> </w:t>
      </w:r>
      <w:r w:rsidRPr="001412B7">
        <w:rPr>
          <w:sz w:val="24"/>
          <w:szCs w:val="24"/>
        </w:rPr>
        <w:t>проживавших здесь российских поэтов и писателей, произошедших здесь исторических</w:t>
      </w:r>
      <w:r w:rsidRPr="001412B7">
        <w:rPr>
          <w:spacing w:val="1"/>
          <w:sz w:val="24"/>
          <w:szCs w:val="24"/>
        </w:rPr>
        <w:t xml:space="preserve"> </w:t>
      </w:r>
      <w:r w:rsidRPr="001412B7">
        <w:rPr>
          <w:sz w:val="24"/>
          <w:szCs w:val="24"/>
        </w:rPr>
        <w:t>событий,</w:t>
      </w:r>
      <w:r w:rsidRPr="001412B7">
        <w:rPr>
          <w:spacing w:val="1"/>
          <w:sz w:val="24"/>
          <w:szCs w:val="24"/>
        </w:rPr>
        <w:t xml:space="preserve"> </w:t>
      </w:r>
      <w:r w:rsidRPr="001412B7">
        <w:rPr>
          <w:sz w:val="24"/>
          <w:szCs w:val="24"/>
        </w:rPr>
        <w:t>имеющихся</w:t>
      </w:r>
      <w:r w:rsidRPr="001412B7">
        <w:rPr>
          <w:spacing w:val="1"/>
          <w:sz w:val="24"/>
          <w:szCs w:val="24"/>
        </w:rPr>
        <w:t xml:space="preserve"> </w:t>
      </w:r>
      <w:r w:rsidRPr="001412B7">
        <w:rPr>
          <w:sz w:val="24"/>
          <w:szCs w:val="24"/>
        </w:rPr>
        <w:t>здесь</w:t>
      </w:r>
      <w:r w:rsidRPr="001412B7">
        <w:rPr>
          <w:spacing w:val="1"/>
          <w:sz w:val="24"/>
          <w:szCs w:val="24"/>
        </w:rPr>
        <w:t xml:space="preserve"> </w:t>
      </w:r>
      <w:r w:rsidRPr="001412B7">
        <w:rPr>
          <w:sz w:val="24"/>
          <w:szCs w:val="24"/>
        </w:rPr>
        <w:t>природных</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историко-культурных</w:t>
      </w:r>
      <w:r w:rsidRPr="001412B7">
        <w:rPr>
          <w:spacing w:val="1"/>
          <w:sz w:val="24"/>
          <w:szCs w:val="24"/>
        </w:rPr>
        <w:t xml:space="preserve"> </w:t>
      </w:r>
      <w:r w:rsidRPr="001412B7">
        <w:rPr>
          <w:sz w:val="24"/>
          <w:szCs w:val="24"/>
        </w:rPr>
        <w:t>ландшафтов,</w:t>
      </w:r>
      <w:r w:rsidRPr="001412B7">
        <w:rPr>
          <w:spacing w:val="1"/>
          <w:sz w:val="24"/>
          <w:szCs w:val="24"/>
        </w:rPr>
        <w:t xml:space="preserve"> </w:t>
      </w:r>
      <w:r w:rsidRPr="001412B7">
        <w:rPr>
          <w:sz w:val="24"/>
          <w:szCs w:val="24"/>
        </w:rPr>
        <w:t>флоры</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фауны;</w:t>
      </w:r>
    </w:p>
    <w:p w:rsidR="001A5B40" w:rsidRPr="001412B7" w:rsidRDefault="001A5B40" w:rsidP="000D41A3">
      <w:pPr>
        <w:pStyle w:val="af5"/>
        <w:numPr>
          <w:ilvl w:val="0"/>
          <w:numId w:val="36"/>
        </w:numPr>
        <w:tabs>
          <w:tab w:val="left" w:pos="1364"/>
        </w:tabs>
        <w:ind w:left="0" w:right="293" w:firstLine="851"/>
        <w:rPr>
          <w:sz w:val="24"/>
          <w:szCs w:val="24"/>
        </w:rPr>
      </w:pPr>
      <w:r w:rsidRPr="001412B7">
        <w:rPr>
          <w:sz w:val="24"/>
          <w:szCs w:val="24"/>
        </w:rPr>
        <w:t>поисковые</w:t>
      </w:r>
      <w:r w:rsidRPr="001412B7">
        <w:rPr>
          <w:spacing w:val="1"/>
          <w:sz w:val="24"/>
          <w:szCs w:val="24"/>
        </w:rPr>
        <w:t xml:space="preserve"> </w:t>
      </w:r>
      <w:r w:rsidRPr="001412B7">
        <w:rPr>
          <w:sz w:val="24"/>
          <w:szCs w:val="24"/>
        </w:rPr>
        <w:t>экспедиции</w:t>
      </w:r>
      <w:r w:rsidRPr="001412B7">
        <w:rPr>
          <w:spacing w:val="1"/>
          <w:sz w:val="24"/>
          <w:szCs w:val="24"/>
        </w:rPr>
        <w:t xml:space="preserve"> </w:t>
      </w:r>
      <w:r w:rsidRPr="001412B7">
        <w:rPr>
          <w:sz w:val="24"/>
          <w:szCs w:val="24"/>
        </w:rPr>
        <w:t>–</w:t>
      </w:r>
      <w:r w:rsidRPr="001412B7">
        <w:rPr>
          <w:spacing w:val="1"/>
          <w:sz w:val="24"/>
          <w:szCs w:val="24"/>
        </w:rPr>
        <w:t xml:space="preserve"> </w:t>
      </w:r>
      <w:r w:rsidRPr="001412B7">
        <w:rPr>
          <w:sz w:val="24"/>
          <w:szCs w:val="24"/>
        </w:rPr>
        <w:t>вахты</w:t>
      </w:r>
      <w:r w:rsidRPr="001412B7">
        <w:rPr>
          <w:spacing w:val="1"/>
          <w:sz w:val="24"/>
          <w:szCs w:val="24"/>
        </w:rPr>
        <w:t xml:space="preserve"> </w:t>
      </w:r>
      <w:r w:rsidRPr="001412B7">
        <w:rPr>
          <w:sz w:val="24"/>
          <w:szCs w:val="24"/>
        </w:rPr>
        <w:t>памяти,</w:t>
      </w:r>
      <w:r w:rsidRPr="001412B7">
        <w:rPr>
          <w:spacing w:val="1"/>
          <w:sz w:val="24"/>
          <w:szCs w:val="24"/>
        </w:rPr>
        <w:t xml:space="preserve"> </w:t>
      </w:r>
      <w:r w:rsidRPr="001412B7">
        <w:rPr>
          <w:sz w:val="24"/>
          <w:szCs w:val="24"/>
        </w:rPr>
        <w:t>организуемые</w:t>
      </w:r>
      <w:r w:rsidRPr="001412B7">
        <w:rPr>
          <w:spacing w:val="1"/>
          <w:sz w:val="24"/>
          <w:szCs w:val="24"/>
        </w:rPr>
        <w:t xml:space="preserve"> </w:t>
      </w:r>
      <w:r w:rsidRPr="001412B7">
        <w:rPr>
          <w:sz w:val="24"/>
          <w:szCs w:val="24"/>
        </w:rPr>
        <w:t>школьным</w:t>
      </w:r>
      <w:r w:rsidRPr="001412B7">
        <w:rPr>
          <w:spacing w:val="1"/>
          <w:sz w:val="24"/>
          <w:szCs w:val="24"/>
        </w:rPr>
        <w:t xml:space="preserve"> </w:t>
      </w:r>
      <w:r w:rsidRPr="001412B7">
        <w:rPr>
          <w:sz w:val="24"/>
          <w:szCs w:val="24"/>
        </w:rPr>
        <w:t>поисковым</w:t>
      </w:r>
      <w:r w:rsidRPr="001412B7">
        <w:rPr>
          <w:spacing w:val="1"/>
          <w:sz w:val="24"/>
          <w:szCs w:val="24"/>
        </w:rPr>
        <w:t xml:space="preserve"> </w:t>
      </w:r>
      <w:r w:rsidRPr="001412B7">
        <w:rPr>
          <w:sz w:val="24"/>
          <w:szCs w:val="24"/>
        </w:rPr>
        <w:t>отрядом к местам боев Великой отечественной войны для поиска и захоронения останков</w:t>
      </w:r>
      <w:r w:rsidRPr="001412B7">
        <w:rPr>
          <w:spacing w:val="1"/>
          <w:sz w:val="24"/>
          <w:szCs w:val="24"/>
        </w:rPr>
        <w:t xml:space="preserve"> </w:t>
      </w:r>
      <w:r w:rsidRPr="001412B7">
        <w:rPr>
          <w:sz w:val="24"/>
          <w:szCs w:val="24"/>
        </w:rPr>
        <w:t>погибших</w:t>
      </w:r>
      <w:r w:rsidRPr="001412B7">
        <w:rPr>
          <w:spacing w:val="-4"/>
          <w:sz w:val="24"/>
          <w:szCs w:val="24"/>
        </w:rPr>
        <w:t xml:space="preserve"> </w:t>
      </w:r>
      <w:r w:rsidRPr="001412B7">
        <w:rPr>
          <w:sz w:val="24"/>
          <w:szCs w:val="24"/>
        </w:rPr>
        <w:t>советских</w:t>
      </w:r>
      <w:r w:rsidRPr="001412B7">
        <w:rPr>
          <w:spacing w:val="-3"/>
          <w:sz w:val="24"/>
          <w:szCs w:val="24"/>
        </w:rPr>
        <w:t xml:space="preserve"> </w:t>
      </w:r>
      <w:r w:rsidRPr="001412B7">
        <w:rPr>
          <w:sz w:val="24"/>
          <w:szCs w:val="24"/>
        </w:rPr>
        <w:t>воинов;</w:t>
      </w:r>
    </w:p>
    <w:p w:rsidR="001A5B40" w:rsidRPr="001412B7" w:rsidRDefault="001A5B40" w:rsidP="000D41A3">
      <w:pPr>
        <w:pStyle w:val="af5"/>
        <w:numPr>
          <w:ilvl w:val="0"/>
          <w:numId w:val="36"/>
        </w:numPr>
        <w:tabs>
          <w:tab w:val="left" w:pos="1364"/>
        </w:tabs>
        <w:ind w:left="0" w:right="289" w:firstLine="851"/>
        <w:rPr>
          <w:sz w:val="24"/>
          <w:szCs w:val="24"/>
        </w:rPr>
      </w:pPr>
      <w:proofErr w:type="gramStart"/>
      <w:r w:rsidRPr="001412B7">
        <w:rPr>
          <w:sz w:val="24"/>
          <w:szCs w:val="24"/>
        </w:rPr>
        <w:t>многодневные походы, организуемые совместно с учреждениями дополнительного</w:t>
      </w:r>
      <w:r w:rsidRPr="001412B7">
        <w:rPr>
          <w:spacing w:val="-57"/>
          <w:sz w:val="24"/>
          <w:szCs w:val="24"/>
        </w:rPr>
        <w:t xml:space="preserve"> </w:t>
      </w:r>
      <w:r w:rsidRPr="001412B7">
        <w:rPr>
          <w:sz w:val="24"/>
          <w:szCs w:val="24"/>
        </w:rPr>
        <w:t>образования</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осуществляемые</w:t>
      </w:r>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обязательным</w:t>
      </w:r>
      <w:r w:rsidRPr="001412B7">
        <w:rPr>
          <w:spacing w:val="1"/>
          <w:sz w:val="24"/>
          <w:szCs w:val="24"/>
        </w:rPr>
        <w:t xml:space="preserve"> </w:t>
      </w:r>
      <w:r w:rsidRPr="001412B7">
        <w:rPr>
          <w:sz w:val="24"/>
          <w:szCs w:val="24"/>
        </w:rPr>
        <w:t>привлечением</w:t>
      </w:r>
      <w:r w:rsidRPr="001412B7">
        <w:rPr>
          <w:spacing w:val="1"/>
          <w:sz w:val="24"/>
          <w:szCs w:val="24"/>
        </w:rPr>
        <w:t xml:space="preserve"> </w:t>
      </w:r>
      <w:r w:rsidRPr="001412B7">
        <w:rPr>
          <w:sz w:val="24"/>
          <w:szCs w:val="24"/>
        </w:rPr>
        <w:t>школьников</w:t>
      </w:r>
      <w:r w:rsidRPr="001412B7">
        <w:rPr>
          <w:spacing w:val="61"/>
          <w:sz w:val="24"/>
          <w:szCs w:val="24"/>
        </w:rPr>
        <w:t xml:space="preserve"> </w:t>
      </w:r>
      <w:r w:rsidRPr="001412B7">
        <w:rPr>
          <w:sz w:val="24"/>
          <w:szCs w:val="24"/>
        </w:rPr>
        <w:t>к</w:t>
      </w:r>
      <w:r w:rsidRPr="001412B7">
        <w:rPr>
          <w:spacing w:val="1"/>
          <w:sz w:val="24"/>
          <w:szCs w:val="24"/>
        </w:rPr>
        <w:t xml:space="preserve"> </w:t>
      </w:r>
      <w:r w:rsidRPr="001412B7">
        <w:rPr>
          <w:sz w:val="24"/>
          <w:szCs w:val="24"/>
        </w:rPr>
        <w:t>коллективному планированию (разработка маршрута, расчет времени и мест возможных</w:t>
      </w:r>
      <w:r w:rsidRPr="001412B7">
        <w:rPr>
          <w:spacing w:val="1"/>
          <w:sz w:val="24"/>
          <w:szCs w:val="24"/>
        </w:rPr>
        <w:t xml:space="preserve"> </w:t>
      </w:r>
      <w:r w:rsidRPr="001412B7">
        <w:rPr>
          <w:sz w:val="24"/>
          <w:szCs w:val="24"/>
        </w:rPr>
        <w:t>ночевок и переходов), коллективной организации (подготовка необходимого снаряжения и</w:t>
      </w:r>
      <w:r w:rsidRPr="001412B7">
        <w:rPr>
          <w:spacing w:val="1"/>
          <w:sz w:val="24"/>
          <w:szCs w:val="24"/>
        </w:rPr>
        <w:t xml:space="preserve"> </w:t>
      </w:r>
      <w:r w:rsidRPr="001412B7">
        <w:rPr>
          <w:sz w:val="24"/>
          <w:szCs w:val="24"/>
        </w:rPr>
        <w:t>питания), коллективному проведению (распределение среди школьников основных видов</w:t>
      </w:r>
      <w:r w:rsidRPr="001412B7">
        <w:rPr>
          <w:spacing w:val="1"/>
          <w:sz w:val="24"/>
          <w:szCs w:val="24"/>
        </w:rPr>
        <w:t xml:space="preserve"> </w:t>
      </w:r>
      <w:r w:rsidRPr="001412B7">
        <w:rPr>
          <w:sz w:val="24"/>
          <w:szCs w:val="24"/>
        </w:rPr>
        <w:t>работ</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соответствующих</w:t>
      </w:r>
      <w:r w:rsidRPr="001412B7">
        <w:rPr>
          <w:spacing w:val="1"/>
          <w:sz w:val="24"/>
          <w:szCs w:val="24"/>
        </w:rPr>
        <w:t xml:space="preserve"> </w:t>
      </w:r>
      <w:r w:rsidRPr="001412B7">
        <w:rPr>
          <w:sz w:val="24"/>
          <w:szCs w:val="24"/>
        </w:rPr>
        <w:t>им</w:t>
      </w:r>
      <w:r w:rsidRPr="001412B7">
        <w:rPr>
          <w:spacing w:val="1"/>
          <w:sz w:val="24"/>
          <w:szCs w:val="24"/>
        </w:rPr>
        <w:t xml:space="preserve"> </w:t>
      </w:r>
      <w:r w:rsidRPr="001412B7">
        <w:rPr>
          <w:sz w:val="24"/>
          <w:szCs w:val="24"/>
        </w:rPr>
        <w:t>ответственных</w:t>
      </w:r>
      <w:r w:rsidRPr="001412B7">
        <w:rPr>
          <w:spacing w:val="1"/>
          <w:sz w:val="24"/>
          <w:szCs w:val="24"/>
        </w:rPr>
        <w:t xml:space="preserve"> </w:t>
      </w:r>
      <w:r w:rsidRPr="001412B7">
        <w:rPr>
          <w:sz w:val="24"/>
          <w:szCs w:val="24"/>
        </w:rPr>
        <w:t>должностей),</w:t>
      </w:r>
      <w:r w:rsidRPr="001412B7">
        <w:rPr>
          <w:spacing w:val="1"/>
          <w:sz w:val="24"/>
          <w:szCs w:val="24"/>
        </w:rPr>
        <w:t xml:space="preserve"> </w:t>
      </w:r>
      <w:r w:rsidRPr="001412B7">
        <w:rPr>
          <w:sz w:val="24"/>
          <w:szCs w:val="24"/>
        </w:rPr>
        <w:t>коллективному</w:t>
      </w:r>
      <w:r w:rsidRPr="001412B7">
        <w:rPr>
          <w:spacing w:val="1"/>
          <w:sz w:val="24"/>
          <w:szCs w:val="24"/>
        </w:rPr>
        <w:t xml:space="preserve"> </w:t>
      </w:r>
      <w:r w:rsidRPr="001412B7">
        <w:rPr>
          <w:sz w:val="24"/>
          <w:szCs w:val="24"/>
        </w:rPr>
        <w:t>анализу</w:t>
      </w:r>
      <w:r w:rsidRPr="001412B7">
        <w:rPr>
          <w:spacing w:val="1"/>
          <w:sz w:val="24"/>
          <w:szCs w:val="24"/>
        </w:rPr>
        <w:t xml:space="preserve"> </w:t>
      </w:r>
      <w:r w:rsidRPr="001412B7">
        <w:rPr>
          <w:sz w:val="24"/>
          <w:szCs w:val="24"/>
        </w:rPr>
        <w:t>туристского путешествия (каждого дня - у вечернего походного костра и всего похода</w:t>
      </w:r>
      <w:proofErr w:type="gramEnd"/>
      <w:r w:rsidRPr="001412B7">
        <w:rPr>
          <w:sz w:val="24"/>
          <w:szCs w:val="24"/>
        </w:rPr>
        <w:t xml:space="preserve"> - по</w:t>
      </w:r>
      <w:r w:rsidRPr="001412B7">
        <w:rPr>
          <w:spacing w:val="1"/>
          <w:sz w:val="24"/>
          <w:szCs w:val="24"/>
        </w:rPr>
        <w:t xml:space="preserve"> </w:t>
      </w:r>
      <w:r w:rsidRPr="001412B7">
        <w:rPr>
          <w:sz w:val="24"/>
          <w:szCs w:val="24"/>
        </w:rPr>
        <w:t>возвращению</w:t>
      </w:r>
      <w:r w:rsidRPr="001412B7">
        <w:rPr>
          <w:spacing w:val="-1"/>
          <w:sz w:val="24"/>
          <w:szCs w:val="24"/>
        </w:rPr>
        <w:t xml:space="preserve"> </w:t>
      </w:r>
      <w:r w:rsidRPr="001412B7">
        <w:rPr>
          <w:sz w:val="24"/>
          <w:szCs w:val="24"/>
        </w:rPr>
        <w:t>домой).</w:t>
      </w:r>
    </w:p>
    <w:p w:rsidR="001A5B40" w:rsidRPr="001412B7" w:rsidRDefault="001A5B40" w:rsidP="000D41A3">
      <w:pPr>
        <w:pStyle w:val="af5"/>
        <w:numPr>
          <w:ilvl w:val="0"/>
          <w:numId w:val="36"/>
        </w:numPr>
        <w:tabs>
          <w:tab w:val="left" w:pos="1364"/>
        </w:tabs>
        <w:ind w:left="0" w:right="298" w:firstLine="851"/>
        <w:rPr>
          <w:sz w:val="24"/>
          <w:szCs w:val="24"/>
        </w:rPr>
      </w:pPr>
      <w:r w:rsidRPr="001412B7">
        <w:rPr>
          <w:sz w:val="24"/>
          <w:szCs w:val="24"/>
        </w:rPr>
        <w:t>летний выездной палаточный лагерь, ориентированный на организацию активного</w:t>
      </w:r>
      <w:r w:rsidRPr="001412B7">
        <w:rPr>
          <w:spacing w:val="1"/>
          <w:sz w:val="24"/>
          <w:szCs w:val="24"/>
        </w:rPr>
        <w:t xml:space="preserve"> </w:t>
      </w:r>
      <w:r w:rsidRPr="001412B7">
        <w:rPr>
          <w:sz w:val="24"/>
          <w:szCs w:val="24"/>
        </w:rPr>
        <w:t>отдыха детей, обучение навыкам выживания в природе, закаливание (программа лагеря</w:t>
      </w:r>
      <w:r w:rsidRPr="001412B7">
        <w:rPr>
          <w:spacing w:val="1"/>
          <w:sz w:val="24"/>
          <w:szCs w:val="24"/>
        </w:rPr>
        <w:t xml:space="preserve"> </w:t>
      </w:r>
      <w:r w:rsidRPr="001412B7">
        <w:rPr>
          <w:sz w:val="24"/>
          <w:szCs w:val="24"/>
        </w:rPr>
        <w:t>включает мини-походы,</w:t>
      </w:r>
      <w:r w:rsidRPr="001412B7">
        <w:rPr>
          <w:spacing w:val="-3"/>
          <w:sz w:val="24"/>
          <w:szCs w:val="24"/>
        </w:rPr>
        <w:t xml:space="preserve"> </w:t>
      </w:r>
      <w:r w:rsidRPr="001412B7">
        <w:rPr>
          <w:sz w:val="24"/>
          <w:szCs w:val="24"/>
        </w:rPr>
        <w:t>марш-броски,</w:t>
      </w:r>
      <w:r w:rsidRPr="001412B7">
        <w:rPr>
          <w:spacing w:val="3"/>
          <w:sz w:val="24"/>
          <w:szCs w:val="24"/>
        </w:rPr>
        <w:t xml:space="preserve"> </w:t>
      </w:r>
      <w:r w:rsidRPr="001412B7">
        <w:rPr>
          <w:sz w:val="24"/>
          <w:szCs w:val="24"/>
        </w:rPr>
        <w:t>квесты,</w:t>
      </w:r>
      <w:r w:rsidRPr="001412B7">
        <w:rPr>
          <w:spacing w:val="-3"/>
          <w:sz w:val="24"/>
          <w:szCs w:val="24"/>
        </w:rPr>
        <w:t xml:space="preserve"> </w:t>
      </w:r>
      <w:r w:rsidRPr="001412B7">
        <w:rPr>
          <w:sz w:val="24"/>
          <w:szCs w:val="24"/>
        </w:rPr>
        <w:t>игры,</w:t>
      </w:r>
      <w:r w:rsidRPr="001412B7">
        <w:rPr>
          <w:spacing w:val="2"/>
          <w:sz w:val="24"/>
          <w:szCs w:val="24"/>
        </w:rPr>
        <w:t xml:space="preserve"> </w:t>
      </w:r>
      <w:r w:rsidRPr="001412B7">
        <w:rPr>
          <w:sz w:val="24"/>
          <w:szCs w:val="24"/>
        </w:rPr>
        <w:t>соревнования,</w:t>
      </w:r>
      <w:r w:rsidRPr="001412B7">
        <w:rPr>
          <w:spacing w:val="3"/>
          <w:sz w:val="24"/>
          <w:szCs w:val="24"/>
        </w:rPr>
        <w:t xml:space="preserve"> </w:t>
      </w:r>
      <w:r w:rsidRPr="001412B7">
        <w:rPr>
          <w:sz w:val="24"/>
          <w:szCs w:val="24"/>
        </w:rPr>
        <w:t>конкурсы).</w:t>
      </w:r>
    </w:p>
    <w:p w:rsidR="001A5B40" w:rsidRPr="001412B7" w:rsidRDefault="001A5B40" w:rsidP="001A5B40">
      <w:pPr>
        <w:pStyle w:val="a3"/>
        <w:ind w:left="0" w:firstLine="851"/>
      </w:pPr>
    </w:p>
    <w:p w:rsidR="001A5B40" w:rsidRPr="00C67CB1" w:rsidRDefault="001A5B40" w:rsidP="001A5B40">
      <w:pPr>
        <w:pStyle w:val="2"/>
        <w:spacing w:before="0" w:line="240" w:lineRule="auto"/>
        <w:ind w:right="833" w:firstLine="851"/>
        <w:rPr>
          <w:rFonts w:ascii="Times New Roman" w:hAnsi="Times New Roman" w:cs="Times New Roman"/>
          <w:color w:val="auto"/>
          <w:sz w:val="24"/>
          <w:szCs w:val="24"/>
        </w:rPr>
      </w:pPr>
      <w:bookmarkStart w:id="29" w:name="_TOC_250004"/>
      <w:r>
        <w:rPr>
          <w:rFonts w:ascii="Times New Roman" w:hAnsi="Times New Roman" w:cs="Times New Roman"/>
          <w:color w:val="auto"/>
          <w:sz w:val="24"/>
          <w:szCs w:val="24"/>
        </w:rPr>
        <w:t xml:space="preserve">2.3.3. </w:t>
      </w:r>
      <w:r w:rsidRPr="001412B7">
        <w:rPr>
          <w:rFonts w:ascii="Times New Roman" w:hAnsi="Times New Roman" w:cs="Times New Roman"/>
          <w:color w:val="auto"/>
          <w:sz w:val="24"/>
          <w:szCs w:val="24"/>
        </w:rPr>
        <w:t>Раздел</w:t>
      </w:r>
      <w:r w:rsidRPr="001412B7">
        <w:rPr>
          <w:rFonts w:ascii="Times New Roman" w:hAnsi="Times New Roman" w:cs="Times New Roman"/>
          <w:color w:val="auto"/>
          <w:spacing w:val="-5"/>
          <w:sz w:val="24"/>
          <w:szCs w:val="24"/>
        </w:rPr>
        <w:t xml:space="preserve"> </w:t>
      </w:r>
      <w:bookmarkEnd w:id="29"/>
      <w:r w:rsidRPr="001412B7">
        <w:rPr>
          <w:rFonts w:ascii="Times New Roman" w:hAnsi="Times New Roman" w:cs="Times New Roman"/>
          <w:color w:val="auto"/>
          <w:sz w:val="24"/>
          <w:szCs w:val="24"/>
        </w:rPr>
        <w:t>3. ОРГАНИЗАЦ</w:t>
      </w:r>
      <w:r>
        <w:rPr>
          <w:rFonts w:ascii="Times New Roman" w:hAnsi="Times New Roman" w:cs="Times New Roman"/>
          <w:color w:val="auto"/>
          <w:sz w:val="24"/>
          <w:szCs w:val="24"/>
        </w:rPr>
        <w:t>ИОННЫЙ</w:t>
      </w:r>
    </w:p>
    <w:p w:rsidR="001A5B40" w:rsidRPr="00C67CB1" w:rsidRDefault="001A5B40" w:rsidP="001A5B40">
      <w:pPr>
        <w:pStyle w:val="af5"/>
        <w:tabs>
          <w:tab w:val="left" w:pos="4303"/>
        </w:tabs>
        <w:ind w:left="851" w:firstLine="0"/>
        <w:jc w:val="left"/>
        <w:rPr>
          <w:b/>
          <w:sz w:val="24"/>
          <w:szCs w:val="24"/>
        </w:rPr>
      </w:pPr>
      <w:bookmarkStart w:id="30" w:name="3.1.Кадровое_обеспечение"/>
      <w:bookmarkStart w:id="31" w:name="_TOC_250003"/>
      <w:bookmarkEnd w:id="30"/>
      <w:r>
        <w:rPr>
          <w:b/>
          <w:sz w:val="24"/>
          <w:szCs w:val="24"/>
        </w:rPr>
        <w:t xml:space="preserve">3.1. </w:t>
      </w:r>
      <w:r w:rsidRPr="001412B7">
        <w:rPr>
          <w:b/>
          <w:sz w:val="24"/>
          <w:szCs w:val="24"/>
        </w:rPr>
        <w:t>Кадровое</w:t>
      </w:r>
      <w:r w:rsidRPr="001412B7">
        <w:rPr>
          <w:b/>
          <w:spacing w:val="-8"/>
          <w:sz w:val="24"/>
          <w:szCs w:val="24"/>
        </w:rPr>
        <w:t xml:space="preserve"> </w:t>
      </w:r>
      <w:bookmarkEnd w:id="31"/>
      <w:r w:rsidRPr="001412B7">
        <w:rPr>
          <w:b/>
          <w:sz w:val="24"/>
          <w:szCs w:val="24"/>
        </w:rPr>
        <w:t>обеспечение</w:t>
      </w:r>
    </w:p>
    <w:p w:rsidR="001A5B40" w:rsidRPr="001412B7" w:rsidRDefault="001A5B40" w:rsidP="001A5B40">
      <w:pPr>
        <w:pStyle w:val="a3"/>
        <w:ind w:left="0" w:right="114" w:firstLine="851"/>
      </w:pPr>
      <w:r w:rsidRPr="001412B7">
        <w:t>Дефицит кадров в образовательном процессе всех уровней образования отсутствует.</w:t>
      </w:r>
      <w:r w:rsidRPr="001412B7">
        <w:rPr>
          <w:spacing w:val="1"/>
        </w:rPr>
        <w:t xml:space="preserve"> </w:t>
      </w:r>
      <w:r w:rsidRPr="001412B7">
        <w:t>Педагогическая</w:t>
      </w:r>
      <w:r w:rsidRPr="001412B7">
        <w:rPr>
          <w:spacing w:val="1"/>
        </w:rPr>
        <w:t xml:space="preserve"> </w:t>
      </w:r>
      <w:r w:rsidRPr="001412B7">
        <w:t>среда</w:t>
      </w:r>
      <w:r w:rsidRPr="001412B7">
        <w:rPr>
          <w:spacing w:val="1"/>
        </w:rPr>
        <w:t xml:space="preserve"> </w:t>
      </w:r>
      <w:r w:rsidRPr="001412B7">
        <w:t>достаточно</w:t>
      </w:r>
      <w:r w:rsidRPr="001412B7">
        <w:rPr>
          <w:spacing w:val="1"/>
        </w:rPr>
        <w:t xml:space="preserve"> </w:t>
      </w:r>
      <w:r w:rsidRPr="001412B7">
        <w:t>стабильная,</w:t>
      </w:r>
      <w:r w:rsidRPr="001412B7">
        <w:rPr>
          <w:spacing w:val="1"/>
        </w:rPr>
        <w:t xml:space="preserve"> </w:t>
      </w:r>
      <w:r w:rsidRPr="001412B7">
        <w:t>позволяет</w:t>
      </w:r>
      <w:r w:rsidRPr="001412B7">
        <w:rPr>
          <w:spacing w:val="1"/>
        </w:rPr>
        <w:t xml:space="preserve"> </w:t>
      </w:r>
      <w:r w:rsidRPr="001412B7">
        <w:t>сочетать</w:t>
      </w:r>
      <w:r w:rsidRPr="001412B7">
        <w:rPr>
          <w:spacing w:val="1"/>
        </w:rPr>
        <w:t xml:space="preserve"> </w:t>
      </w:r>
      <w:r w:rsidRPr="001412B7">
        <w:t>опыт</w:t>
      </w:r>
      <w:r w:rsidRPr="001412B7">
        <w:rPr>
          <w:spacing w:val="1"/>
        </w:rPr>
        <w:t xml:space="preserve"> </w:t>
      </w:r>
      <w:r w:rsidRPr="001412B7">
        <w:t>и</w:t>
      </w:r>
      <w:r w:rsidRPr="001412B7">
        <w:rPr>
          <w:spacing w:val="1"/>
        </w:rPr>
        <w:t xml:space="preserve"> </w:t>
      </w:r>
      <w:r w:rsidRPr="001412B7">
        <w:t>возможность</w:t>
      </w:r>
      <w:r w:rsidRPr="001412B7">
        <w:rPr>
          <w:spacing w:val="1"/>
        </w:rPr>
        <w:t xml:space="preserve"> </w:t>
      </w:r>
      <w:r w:rsidRPr="001412B7">
        <w:t>профессионального</w:t>
      </w:r>
      <w:r w:rsidRPr="001412B7">
        <w:rPr>
          <w:spacing w:val="1"/>
        </w:rPr>
        <w:t xml:space="preserve"> </w:t>
      </w:r>
      <w:r w:rsidRPr="001412B7">
        <w:t>роста,</w:t>
      </w:r>
      <w:r w:rsidRPr="001412B7">
        <w:rPr>
          <w:spacing w:val="1"/>
        </w:rPr>
        <w:t xml:space="preserve"> </w:t>
      </w:r>
      <w:r w:rsidRPr="001412B7">
        <w:t>что</w:t>
      </w:r>
      <w:r w:rsidRPr="001412B7">
        <w:rPr>
          <w:spacing w:val="1"/>
        </w:rPr>
        <w:t xml:space="preserve"> </w:t>
      </w:r>
      <w:r w:rsidRPr="001412B7">
        <w:t>свидетельствует</w:t>
      </w:r>
      <w:r w:rsidRPr="001412B7">
        <w:rPr>
          <w:spacing w:val="1"/>
        </w:rPr>
        <w:t xml:space="preserve"> </w:t>
      </w:r>
      <w:r w:rsidRPr="001412B7">
        <w:t>о</w:t>
      </w:r>
      <w:r w:rsidRPr="001412B7">
        <w:rPr>
          <w:spacing w:val="1"/>
        </w:rPr>
        <w:t xml:space="preserve"> </w:t>
      </w:r>
      <w:r w:rsidRPr="001412B7">
        <w:t>возможностях</w:t>
      </w:r>
      <w:r w:rsidRPr="001412B7">
        <w:rPr>
          <w:spacing w:val="1"/>
        </w:rPr>
        <w:t xml:space="preserve"> </w:t>
      </w:r>
      <w:r w:rsidRPr="001412B7">
        <w:t>предоставления</w:t>
      </w:r>
      <w:r w:rsidRPr="001412B7">
        <w:rPr>
          <w:spacing w:val="1"/>
        </w:rPr>
        <w:t xml:space="preserve"> </w:t>
      </w:r>
      <w:r w:rsidRPr="001412B7">
        <w:t>качественного</w:t>
      </w:r>
      <w:r w:rsidRPr="001412B7">
        <w:rPr>
          <w:spacing w:val="-5"/>
        </w:rPr>
        <w:t xml:space="preserve"> </w:t>
      </w:r>
      <w:r w:rsidRPr="001412B7">
        <w:t>образования</w:t>
      </w:r>
      <w:r w:rsidRPr="001412B7">
        <w:rPr>
          <w:spacing w:val="-4"/>
        </w:rPr>
        <w:t xml:space="preserve"> </w:t>
      </w:r>
      <w:r w:rsidRPr="001412B7">
        <w:t>всем</w:t>
      </w:r>
      <w:r w:rsidRPr="001412B7">
        <w:rPr>
          <w:spacing w:val="-8"/>
        </w:rPr>
        <w:t xml:space="preserve"> </w:t>
      </w:r>
      <w:r w:rsidRPr="001412B7">
        <w:t>обучающимся,</w:t>
      </w:r>
      <w:r w:rsidRPr="001412B7">
        <w:rPr>
          <w:spacing w:val="3"/>
        </w:rPr>
        <w:t xml:space="preserve"> </w:t>
      </w:r>
      <w:r w:rsidRPr="001412B7">
        <w:t>в</w:t>
      </w:r>
      <w:r w:rsidRPr="001412B7">
        <w:rPr>
          <w:spacing w:val="-3"/>
        </w:rPr>
        <w:t xml:space="preserve"> </w:t>
      </w:r>
      <w:r w:rsidRPr="001412B7">
        <w:t>том</w:t>
      </w:r>
      <w:r w:rsidRPr="001412B7">
        <w:rPr>
          <w:spacing w:val="-2"/>
        </w:rPr>
        <w:t xml:space="preserve"> </w:t>
      </w:r>
      <w:r w:rsidRPr="001412B7">
        <w:t>числе</w:t>
      </w:r>
      <w:r w:rsidRPr="001412B7">
        <w:rPr>
          <w:spacing w:val="-5"/>
        </w:rPr>
        <w:t xml:space="preserve"> </w:t>
      </w:r>
      <w:r w:rsidRPr="001412B7">
        <w:t>мотивированным</w:t>
      </w:r>
      <w:r w:rsidRPr="001412B7">
        <w:rPr>
          <w:spacing w:val="-3"/>
        </w:rPr>
        <w:t xml:space="preserve"> </w:t>
      </w:r>
      <w:r w:rsidRPr="001412B7">
        <w:t>и</w:t>
      </w:r>
      <w:r w:rsidRPr="001412B7">
        <w:rPr>
          <w:spacing w:val="-3"/>
        </w:rPr>
        <w:t xml:space="preserve"> </w:t>
      </w:r>
      <w:r w:rsidRPr="001412B7">
        <w:t>одаренным.</w:t>
      </w:r>
    </w:p>
    <w:p w:rsidR="001A5B40" w:rsidRPr="001412B7" w:rsidRDefault="001A5B40" w:rsidP="001A5B40">
      <w:pPr>
        <w:pStyle w:val="a3"/>
        <w:ind w:left="0" w:right="115" w:firstLine="851"/>
      </w:pPr>
      <w:r w:rsidRPr="001412B7">
        <w:t>В школе созданы и продолжают создаваться условия для развития кадрового потенциала.</w:t>
      </w:r>
      <w:r w:rsidRPr="001412B7">
        <w:rPr>
          <w:spacing w:val="1"/>
        </w:rPr>
        <w:t xml:space="preserve"> </w:t>
      </w:r>
      <w:r w:rsidRPr="001412B7">
        <w:t>Высокая</w:t>
      </w:r>
      <w:r w:rsidRPr="001412B7">
        <w:rPr>
          <w:spacing w:val="57"/>
        </w:rPr>
        <w:t xml:space="preserve"> </w:t>
      </w:r>
      <w:r w:rsidRPr="001412B7">
        <w:t>работоспособность</w:t>
      </w:r>
      <w:r w:rsidRPr="001412B7">
        <w:rPr>
          <w:spacing w:val="59"/>
        </w:rPr>
        <w:t xml:space="preserve"> </w:t>
      </w:r>
      <w:r w:rsidRPr="001412B7">
        <w:t>и</w:t>
      </w:r>
      <w:r w:rsidRPr="001412B7">
        <w:rPr>
          <w:spacing w:val="54"/>
        </w:rPr>
        <w:t xml:space="preserve"> </w:t>
      </w:r>
      <w:r w:rsidRPr="001412B7">
        <w:t>активность</w:t>
      </w:r>
      <w:r w:rsidRPr="001412B7">
        <w:rPr>
          <w:spacing w:val="56"/>
        </w:rPr>
        <w:t xml:space="preserve"> </w:t>
      </w:r>
      <w:r w:rsidRPr="001412B7">
        <w:t>педагогического</w:t>
      </w:r>
      <w:r w:rsidRPr="001412B7">
        <w:rPr>
          <w:spacing w:val="57"/>
        </w:rPr>
        <w:t xml:space="preserve"> </w:t>
      </w:r>
      <w:r w:rsidRPr="001412B7">
        <w:t>коллектива</w:t>
      </w:r>
      <w:r w:rsidRPr="001412B7">
        <w:rPr>
          <w:spacing w:val="3"/>
        </w:rPr>
        <w:t xml:space="preserve"> </w:t>
      </w:r>
      <w:r w:rsidRPr="001412B7">
        <w:t>позволяют</w:t>
      </w:r>
      <w:r w:rsidRPr="001412B7">
        <w:rPr>
          <w:spacing w:val="59"/>
        </w:rPr>
        <w:t xml:space="preserve"> </w:t>
      </w:r>
      <w:r w:rsidRPr="001412B7">
        <w:t>с</w:t>
      </w:r>
      <w:r>
        <w:t xml:space="preserve">тавить </w:t>
      </w:r>
      <w:r w:rsidRPr="001412B7">
        <w:t>новые задачи</w:t>
      </w:r>
      <w:r w:rsidRPr="001412B7">
        <w:rPr>
          <w:spacing w:val="1"/>
        </w:rPr>
        <w:t xml:space="preserve"> </w:t>
      </w:r>
      <w:r w:rsidRPr="001412B7">
        <w:t>и успешно</w:t>
      </w:r>
      <w:r w:rsidRPr="001412B7">
        <w:rPr>
          <w:spacing w:val="1"/>
        </w:rPr>
        <w:t xml:space="preserve"> </w:t>
      </w:r>
      <w:r w:rsidRPr="001412B7">
        <w:t>решать их. Однако стоит обратить внимание на тот факт,</w:t>
      </w:r>
      <w:r w:rsidRPr="001412B7">
        <w:rPr>
          <w:spacing w:val="1"/>
        </w:rPr>
        <w:t xml:space="preserve"> </w:t>
      </w:r>
      <w:r w:rsidRPr="001412B7">
        <w:t>что</w:t>
      </w:r>
      <w:r w:rsidRPr="001412B7">
        <w:rPr>
          <w:spacing w:val="60"/>
        </w:rPr>
        <w:t xml:space="preserve"> </w:t>
      </w:r>
      <w:r w:rsidRPr="001412B7">
        <w:t>в</w:t>
      </w:r>
      <w:r w:rsidRPr="001412B7">
        <w:rPr>
          <w:spacing w:val="1"/>
        </w:rPr>
        <w:t xml:space="preserve"> </w:t>
      </w:r>
      <w:r w:rsidRPr="001412B7">
        <w:t>школе</w:t>
      </w:r>
      <w:r w:rsidRPr="001412B7">
        <w:rPr>
          <w:spacing w:val="1"/>
        </w:rPr>
        <w:t xml:space="preserve"> </w:t>
      </w:r>
      <w:r w:rsidRPr="001412B7">
        <w:t>много</w:t>
      </w:r>
      <w:r w:rsidRPr="001412B7">
        <w:rPr>
          <w:spacing w:val="1"/>
        </w:rPr>
        <w:t xml:space="preserve"> </w:t>
      </w:r>
      <w:r w:rsidRPr="001412B7">
        <w:t>молодых</w:t>
      </w:r>
      <w:r w:rsidRPr="001412B7">
        <w:rPr>
          <w:spacing w:val="1"/>
        </w:rPr>
        <w:t xml:space="preserve"> </w:t>
      </w:r>
      <w:r w:rsidRPr="001412B7">
        <w:t>специалистов,</w:t>
      </w:r>
      <w:r w:rsidRPr="001412B7">
        <w:rPr>
          <w:spacing w:val="1"/>
        </w:rPr>
        <w:t xml:space="preserve"> </w:t>
      </w:r>
      <w:r w:rsidRPr="001412B7">
        <w:t>нуждающихся</w:t>
      </w:r>
      <w:r w:rsidRPr="001412B7">
        <w:rPr>
          <w:spacing w:val="1"/>
        </w:rPr>
        <w:t xml:space="preserve"> </w:t>
      </w:r>
      <w:r w:rsidRPr="001412B7">
        <w:t>в</w:t>
      </w:r>
      <w:r w:rsidRPr="001412B7">
        <w:rPr>
          <w:spacing w:val="1"/>
        </w:rPr>
        <w:t xml:space="preserve"> </w:t>
      </w:r>
      <w:r w:rsidRPr="001412B7">
        <w:t>наставничестве</w:t>
      </w:r>
      <w:r w:rsidRPr="001412B7">
        <w:rPr>
          <w:spacing w:val="1"/>
        </w:rPr>
        <w:t xml:space="preserve"> </w:t>
      </w:r>
      <w:r w:rsidRPr="001412B7">
        <w:t>и</w:t>
      </w:r>
      <w:r w:rsidRPr="001412B7">
        <w:rPr>
          <w:spacing w:val="1"/>
        </w:rPr>
        <w:t xml:space="preserve"> </w:t>
      </w:r>
      <w:r w:rsidRPr="001412B7">
        <w:t>практическом</w:t>
      </w:r>
      <w:r w:rsidRPr="001412B7">
        <w:rPr>
          <w:spacing w:val="1"/>
        </w:rPr>
        <w:t xml:space="preserve"> </w:t>
      </w:r>
      <w:r w:rsidRPr="001412B7">
        <w:t xml:space="preserve">обучении. </w:t>
      </w:r>
    </w:p>
    <w:p w:rsidR="001A5B40" w:rsidRPr="001412B7" w:rsidRDefault="001A5B40" w:rsidP="001A5B40">
      <w:pPr>
        <w:pStyle w:val="a3"/>
        <w:ind w:left="0" w:firstLine="851"/>
      </w:pPr>
      <w:r w:rsidRPr="001412B7">
        <w:t>Основные</w:t>
      </w:r>
      <w:r w:rsidRPr="001412B7">
        <w:rPr>
          <w:spacing w:val="-7"/>
        </w:rPr>
        <w:t xml:space="preserve"> </w:t>
      </w:r>
      <w:r w:rsidRPr="001412B7">
        <w:t>принципы</w:t>
      </w:r>
      <w:r w:rsidRPr="001412B7">
        <w:rPr>
          <w:spacing w:val="-3"/>
        </w:rPr>
        <w:t xml:space="preserve"> </w:t>
      </w:r>
      <w:r w:rsidRPr="001412B7">
        <w:t>кадровой</w:t>
      </w:r>
      <w:r w:rsidRPr="001412B7">
        <w:rPr>
          <w:spacing w:val="-5"/>
        </w:rPr>
        <w:t xml:space="preserve"> </w:t>
      </w:r>
      <w:r w:rsidRPr="001412B7">
        <w:t>политики</w:t>
      </w:r>
      <w:r w:rsidRPr="001412B7">
        <w:rPr>
          <w:spacing w:val="-4"/>
        </w:rPr>
        <w:t xml:space="preserve"> </w:t>
      </w:r>
      <w:r w:rsidRPr="001412B7">
        <w:t>направлены:</w:t>
      </w:r>
    </w:p>
    <w:p w:rsidR="001A5B40" w:rsidRPr="001412B7" w:rsidRDefault="001A5B40" w:rsidP="000D41A3">
      <w:pPr>
        <w:pStyle w:val="af5"/>
        <w:numPr>
          <w:ilvl w:val="0"/>
          <w:numId w:val="34"/>
        </w:numPr>
        <w:tabs>
          <w:tab w:val="left" w:pos="624"/>
        </w:tabs>
        <w:ind w:left="0" w:firstLine="851"/>
        <w:rPr>
          <w:sz w:val="24"/>
          <w:szCs w:val="24"/>
        </w:rPr>
      </w:pPr>
      <w:r w:rsidRPr="001412B7">
        <w:rPr>
          <w:sz w:val="24"/>
          <w:szCs w:val="24"/>
        </w:rPr>
        <w:t>на</w:t>
      </w:r>
      <w:r w:rsidRPr="001412B7">
        <w:rPr>
          <w:spacing w:val="-5"/>
          <w:sz w:val="24"/>
          <w:szCs w:val="24"/>
        </w:rPr>
        <w:t xml:space="preserve"> </w:t>
      </w:r>
      <w:r w:rsidRPr="001412B7">
        <w:rPr>
          <w:sz w:val="24"/>
          <w:szCs w:val="24"/>
        </w:rPr>
        <w:t>сохранение,</w:t>
      </w:r>
      <w:r w:rsidRPr="001412B7">
        <w:rPr>
          <w:spacing w:val="-2"/>
          <w:sz w:val="24"/>
          <w:szCs w:val="24"/>
        </w:rPr>
        <w:t xml:space="preserve"> </w:t>
      </w:r>
      <w:r w:rsidRPr="001412B7">
        <w:rPr>
          <w:sz w:val="24"/>
          <w:szCs w:val="24"/>
        </w:rPr>
        <w:t>укрепление</w:t>
      </w:r>
      <w:r w:rsidRPr="001412B7">
        <w:rPr>
          <w:spacing w:val="-5"/>
          <w:sz w:val="24"/>
          <w:szCs w:val="24"/>
        </w:rPr>
        <w:t xml:space="preserve"> </w:t>
      </w:r>
      <w:r w:rsidRPr="001412B7">
        <w:rPr>
          <w:sz w:val="24"/>
          <w:szCs w:val="24"/>
        </w:rPr>
        <w:t>и</w:t>
      </w:r>
      <w:r w:rsidRPr="001412B7">
        <w:rPr>
          <w:spacing w:val="-3"/>
          <w:sz w:val="24"/>
          <w:szCs w:val="24"/>
        </w:rPr>
        <w:t xml:space="preserve"> </w:t>
      </w:r>
      <w:r w:rsidRPr="001412B7">
        <w:rPr>
          <w:sz w:val="24"/>
          <w:szCs w:val="24"/>
        </w:rPr>
        <w:t>развитие</w:t>
      </w:r>
      <w:r w:rsidRPr="001412B7">
        <w:rPr>
          <w:spacing w:val="-5"/>
          <w:sz w:val="24"/>
          <w:szCs w:val="24"/>
        </w:rPr>
        <w:t xml:space="preserve"> </w:t>
      </w:r>
      <w:r w:rsidRPr="001412B7">
        <w:rPr>
          <w:sz w:val="24"/>
          <w:szCs w:val="24"/>
        </w:rPr>
        <w:t>кадрового</w:t>
      </w:r>
      <w:r w:rsidRPr="001412B7">
        <w:rPr>
          <w:spacing w:val="-4"/>
          <w:sz w:val="24"/>
          <w:szCs w:val="24"/>
        </w:rPr>
        <w:t xml:space="preserve"> </w:t>
      </w:r>
      <w:r w:rsidRPr="001412B7">
        <w:rPr>
          <w:sz w:val="24"/>
          <w:szCs w:val="24"/>
        </w:rPr>
        <w:t>потенциала;</w:t>
      </w:r>
    </w:p>
    <w:p w:rsidR="001A5B40" w:rsidRDefault="001A5B40" w:rsidP="000D41A3">
      <w:pPr>
        <w:pStyle w:val="af5"/>
        <w:numPr>
          <w:ilvl w:val="0"/>
          <w:numId w:val="34"/>
        </w:numPr>
        <w:tabs>
          <w:tab w:val="left" w:pos="624"/>
        </w:tabs>
        <w:ind w:left="0" w:firstLine="851"/>
        <w:rPr>
          <w:sz w:val="24"/>
          <w:szCs w:val="24"/>
        </w:rPr>
      </w:pPr>
      <w:r w:rsidRPr="001412B7">
        <w:rPr>
          <w:sz w:val="24"/>
          <w:szCs w:val="24"/>
        </w:rPr>
        <w:t>создание</w:t>
      </w:r>
      <w:r w:rsidRPr="001412B7">
        <w:rPr>
          <w:spacing w:val="-6"/>
          <w:sz w:val="24"/>
          <w:szCs w:val="24"/>
        </w:rPr>
        <w:t xml:space="preserve"> </w:t>
      </w:r>
      <w:r w:rsidRPr="001412B7">
        <w:rPr>
          <w:sz w:val="24"/>
          <w:szCs w:val="24"/>
        </w:rPr>
        <w:t>квалифицированного</w:t>
      </w:r>
      <w:r w:rsidRPr="001412B7">
        <w:rPr>
          <w:spacing w:val="-1"/>
          <w:sz w:val="24"/>
          <w:szCs w:val="24"/>
        </w:rPr>
        <w:t xml:space="preserve"> </w:t>
      </w:r>
      <w:r w:rsidRPr="001412B7">
        <w:rPr>
          <w:sz w:val="24"/>
          <w:szCs w:val="24"/>
        </w:rPr>
        <w:t>коллектива,</w:t>
      </w:r>
      <w:r w:rsidRPr="001412B7">
        <w:rPr>
          <w:spacing w:val="-3"/>
          <w:sz w:val="24"/>
          <w:szCs w:val="24"/>
        </w:rPr>
        <w:t xml:space="preserve"> </w:t>
      </w:r>
      <w:r w:rsidRPr="001412B7">
        <w:rPr>
          <w:sz w:val="24"/>
          <w:szCs w:val="24"/>
        </w:rPr>
        <w:t>способного</w:t>
      </w:r>
      <w:r w:rsidRPr="001412B7">
        <w:rPr>
          <w:spacing w:val="-4"/>
          <w:sz w:val="24"/>
          <w:szCs w:val="24"/>
        </w:rPr>
        <w:t xml:space="preserve"> </w:t>
      </w:r>
      <w:r w:rsidRPr="001412B7">
        <w:rPr>
          <w:sz w:val="24"/>
          <w:szCs w:val="24"/>
        </w:rPr>
        <w:t>работать</w:t>
      </w:r>
      <w:r w:rsidRPr="001412B7">
        <w:rPr>
          <w:spacing w:val="-8"/>
          <w:sz w:val="24"/>
          <w:szCs w:val="24"/>
        </w:rPr>
        <w:t xml:space="preserve"> </w:t>
      </w:r>
      <w:r w:rsidRPr="001412B7">
        <w:rPr>
          <w:sz w:val="24"/>
          <w:szCs w:val="24"/>
        </w:rPr>
        <w:t>в</w:t>
      </w:r>
      <w:r w:rsidRPr="001412B7">
        <w:rPr>
          <w:spacing w:val="-8"/>
          <w:sz w:val="24"/>
          <w:szCs w:val="24"/>
        </w:rPr>
        <w:t xml:space="preserve"> </w:t>
      </w:r>
      <w:r w:rsidRPr="001412B7">
        <w:rPr>
          <w:sz w:val="24"/>
          <w:szCs w:val="24"/>
        </w:rPr>
        <w:t>современных</w:t>
      </w:r>
      <w:r w:rsidRPr="001412B7">
        <w:rPr>
          <w:spacing w:val="-4"/>
          <w:sz w:val="24"/>
          <w:szCs w:val="24"/>
        </w:rPr>
        <w:t xml:space="preserve"> </w:t>
      </w:r>
      <w:r w:rsidRPr="001412B7">
        <w:rPr>
          <w:sz w:val="24"/>
          <w:szCs w:val="24"/>
        </w:rPr>
        <w:t>условиях;</w:t>
      </w:r>
    </w:p>
    <w:p w:rsidR="001A5B40" w:rsidRPr="00C67CB1" w:rsidRDefault="001A5B40" w:rsidP="000D41A3">
      <w:pPr>
        <w:pStyle w:val="af5"/>
        <w:numPr>
          <w:ilvl w:val="0"/>
          <w:numId w:val="34"/>
        </w:numPr>
        <w:tabs>
          <w:tab w:val="left" w:pos="624"/>
        </w:tabs>
        <w:ind w:left="0" w:firstLine="851"/>
        <w:rPr>
          <w:sz w:val="24"/>
          <w:szCs w:val="24"/>
        </w:rPr>
      </w:pPr>
      <w:r w:rsidRPr="00C67CB1">
        <w:rPr>
          <w:sz w:val="24"/>
          <w:szCs w:val="24"/>
        </w:rPr>
        <w:t>повышение</w:t>
      </w:r>
      <w:r w:rsidRPr="00C67CB1">
        <w:rPr>
          <w:spacing w:val="-5"/>
          <w:sz w:val="24"/>
          <w:szCs w:val="24"/>
        </w:rPr>
        <w:t xml:space="preserve"> </w:t>
      </w:r>
      <w:r w:rsidRPr="00C67CB1">
        <w:rPr>
          <w:sz w:val="24"/>
          <w:szCs w:val="24"/>
        </w:rPr>
        <w:t>уровня</w:t>
      </w:r>
      <w:r w:rsidRPr="00C67CB1">
        <w:rPr>
          <w:spacing w:val="-4"/>
          <w:sz w:val="24"/>
          <w:szCs w:val="24"/>
        </w:rPr>
        <w:t xml:space="preserve"> </w:t>
      </w:r>
      <w:r w:rsidRPr="00C67CB1">
        <w:rPr>
          <w:sz w:val="24"/>
          <w:szCs w:val="24"/>
        </w:rPr>
        <w:t>квалификации</w:t>
      </w:r>
      <w:r w:rsidRPr="00C67CB1">
        <w:rPr>
          <w:spacing w:val="-3"/>
          <w:sz w:val="24"/>
          <w:szCs w:val="24"/>
        </w:rPr>
        <w:t xml:space="preserve"> </w:t>
      </w:r>
      <w:r w:rsidRPr="00C67CB1">
        <w:rPr>
          <w:sz w:val="24"/>
          <w:szCs w:val="24"/>
        </w:rPr>
        <w:t>персонала.</w:t>
      </w:r>
    </w:p>
    <w:p w:rsidR="001A5B40" w:rsidRPr="001412B7" w:rsidRDefault="001A5B40" w:rsidP="001A5B40">
      <w:pPr>
        <w:pStyle w:val="a3"/>
        <w:ind w:left="0" w:right="114" w:firstLine="851"/>
      </w:pPr>
      <w:r w:rsidRPr="001412B7">
        <w:t>Оценивая</w:t>
      </w:r>
      <w:r w:rsidRPr="001412B7">
        <w:rPr>
          <w:spacing w:val="1"/>
        </w:rPr>
        <w:t xml:space="preserve"> </w:t>
      </w:r>
      <w:r w:rsidRPr="001412B7">
        <w:t>кадровое</w:t>
      </w:r>
      <w:r w:rsidRPr="001412B7">
        <w:rPr>
          <w:spacing w:val="1"/>
        </w:rPr>
        <w:t xml:space="preserve"> </w:t>
      </w:r>
      <w:r w:rsidRPr="001412B7">
        <w:t>обеспечение</w:t>
      </w:r>
      <w:r w:rsidRPr="001412B7">
        <w:rPr>
          <w:spacing w:val="1"/>
        </w:rPr>
        <w:t xml:space="preserve"> </w:t>
      </w:r>
      <w:r w:rsidRPr="001412B7">
        <w:t>образовательной</w:t>
      </w:r>
      <w:r w:rsidRPr="001412B7">
        <w:rPr>
          <w:spacing w:val="1"/>
        </w:rPr>
        <w:t xml:space="preserve"> </w:t>
      </w:r>
      <w:r w:rsidRPr="001412B7">
        <w:t>организации,</w:t>
      </w:r>
      <w:r w:rsidRPr="001412B7">
        <w:rPr>
          <w:spacing w:val="1"/>
        </w:rPr>
        <w:t xml:space="preserve"> </w:t>
      </w:r>
      <w:r w:rsidRPr="001412B7">
        <w:t>являющееся</w:t>
      </w:r>
      <w:r w:rsidRPr="001412B7">
        <w:rPr>
          <w:spacing w:val="1"/>
        </w:rPr>
        <w:t xml:space="preserve"> </w:t>
      </w:r>
      <w:r w:rsidRPr="001412B7">
        <w:t>одним</w:t>
      </w:r>
      <w:r w:rsidRPr="001412B7">
        <w:rPr>
          <w:spacing w:val="1"/>
        </w:rPr>
        <w:t xml:space="preserve"> </w:t>
      </w:r>
      <w:r w:rsidRPr="001412B7">
        <w:t>из</w:t>
      </w:r>
      <w:r w:rsidRPr="001412B7">
        <w:rPr>
          <w:spacing w:val="-57"/>
        </w:rPr>
        <w:t xml:space="preserve"> </w:t>
      </w:r>
      <w:r w:rsidRPr="001412B7">
        <w:t>условий, которое определяет качество подготовки обучающихся, необходимо констатировать</w:t>
      </w:r>
      <w:r w:rsidRPr="001412B7">
        <w:rPr>
          <w:spacing w:val="-57"/>
        </w:rPr>
        <w:t xml:space="preserve"> </w:t>
      </w:r>
      <w:r w:rsidRPr="001412B7">
        <w:t>следующее:</w:t>
      </w:r>
    </w:p>
    <w:p w:rsidR="001A5B40" w:rsidRPr="001412B7" w:rsidRDefault="001A5B40" w:rsidP="000D41A3">
      <w:pPr>
        <w:pStyle w:val="af5"/>
        <w:numPr>
          <w:ilvl w:val="0"/>
          <w:numId w:val="34"/>
        </w:numPr>
        <w:tabs>
          <w:tab w:val="left" w:pos="792"/>
          <w:tab w:val="left" w:pos="793"/>
          <w:tab w:val="left" w:pos="2710"/>
          <w:tab w:val="left" w:pos="4288"/>
          <w:tab w:val="left" w:pos="4638"/>
          <w:tab w:val="left" w:pos="5439"/>
          <w:tab w:val="left" w:pos="6139"/>
          <w:tab w:val="left" w:pos="6710"/>
          <w:tab w:val="left" w:pos="7434"/>
          <w:tab w:val="left" w:pos="9002"/>
        </w:tabs>
        <w:ind w:left="0" w:right="121" w:firstLine="851"/>
        <w:rPr>
          <w:sz w:val="24"/>
          <w:szCs w:val="24"/>
        </w:rPr>
      </w:pPr>
      <w:r>
        <w:rPr>
          <w:sz w:val="24"/>
          <w:szCs w:val="24"/>
        </w:rPr>
        <w:t xml:space="preserve">образовательная деятельность в </w:t>
      </w:r>
      <w:r w:rsidRPr="001412B7">
        <w:rPr>
          <w:sz w:val="24"/>
          <w:szCs w:val="24"/>
        </w:rPr>
        <w:t>МБОУ «Средняя общеобразовательна</w:t>
      </w:r>
      <w:r>
        <w:rPr>
          <w:sz w:val="24"/>
          <w:szCs w:val="24"/>
        </w:rPr>
        <w:t xml:space="preserve">я школа №27 имени А.А. Дейнеки» </w:t>
      </w:r>
      <w:r w:rsidRPr="001412B7">
        <w:rPr>
          <w:spacing w:val="-1"/>
          <w:sz w:val="24"/>
          <w:szCs w:val="24"/>
        </w:rPr>
        <w:t>обеспечена</w:t>
      </w:r>
      <w:r w:rsidRPr="001412B7">
        <w:rPr>
          <w:spacing w:val="-57"/>
          <w:sz w:val="24"/>
          <w:szCs w:val="24"/>
        </w:rPr>
        <w:t xml:space="preserve">  </w:t>
      </w:r>
      <w:r w:rsidRPr="001412B7">
        <w:rPr>
          <w:sz w:val="24"/>
          <w:szCs w:val="24"/>
        </w:rPr>
        <w:t>квалифицированным</w:t>
      </w:r>
      <w:r w:rsidRPr="001412B7">
        <w:rPr>
          <w:spacing w:val="-2"/>
          <w:sz w:val="24"/>
          <w:szCs w:val="24"/>
        </w:rPr>
        <w:t xml:space="preserve"> </w:t>
      </w:r>
      <w:r w:rsidRPr="001412B7">
        <w:rPr>
          <w:sz w:val="24"/>
          <w:szCs w:val="24"/>
        </w:rPr>
        <w:t>профессиональным</w:t>
      </w:r>
      <w:r w:rsidRPr="001412B7">
        <w:rPr>
          <w:spacing w:val="-2"/>
          <w:sz w:val="24"/>
          <w:szCs w:val="24"/>
        </w:rPr>
        <w:t xml:space="preserve"> </w:t>
      </w:r>
      <w:r w:rsidRPr="001412B7">
        <w:rPr>
          <w:sz w:val="24"/>
          <w:szCs w:val="24"/>
        </w:rPr>
        <w:t>педагогическим</w:t>
      </w:r>
      <w:r w:rsidRPr="001412B7">
        <w:rPr>
          <w:spacing w:val="3"/>
          <w:sz w:val="24"/>
          <w:szCs w:val="24"/>
        </w:rPr>
        <w:t xml:space="preserve"> </w:t>
      </w:r>
      <w:r w:rsidRPr="001412B7">
        <w:rPr>
          <w:sz w:val="24"/>
          <w:szCs w:val="24"/>
        </w:rPr>
        <w:t>составом;</w:t>
      </w:r>
    </w:p>
    <w:p w:rsidR="001A5B40" w:rsidRPr="001412B7" w:rsidRDefault="001A5B40" w:rsidP="000D41A3">
      <w:pPr>
        <w:pStyle w:val="af5"/>
        <w:numPr>
          <w:ilvl w:val="0"/>
          <w:numId w:val="34"/>
        </w:numPr>
        <w:tabs>
          <w:tab w:val="left" w:pos="639"/>
        </w:tabs>
        <w:ind w:left="0" w:right="115" w:firstLine="851"/>
        <w:rPr>
          <w:sz w:val="24"/>
          <w:szCs w:val="24"/>
        </w:rPr>
      </w:pPr>
      <w:r w:rsidRPr="001412B7">
        <w:rPr>
          <w:sz w:val="24"/>
          <w:szCs w:val="24"/>
        </w:rPr>
        <w:t>в школе</w:t>
      </w:r>
      <w:r w:rsidRPr="001412B7">
        <w:rPr>
          <w:spacing w:val="13"/>
          <w:sz w:val="24"/>
          <w:szCs w:val="24"/>
        </w:rPr>
        <w:t xml:space="preserve"> </w:t>
      </w:r>
      <w:r w:rsidRPr="001412B7">
        <w:rPr>
          <w:sz w:val="24"/>
          <w:szCs w:val="24"/>
        </w:rPr>
        <w:t>создана</w:t>
      </w:r>
      <w:r w:rsidRPr="001412B7">
        <w:rPr>
          <w:spacing w:val="12"/>
          <w:sz w:val="24"/>
          <w:szCs w:val="24"/>
        </w:rPr>
        <w:t xml:space="preserve"> </w:t>
      </w:r>
      <w:r w:rsidRPr="001412B7">
        <w:rPr>
          <w:sz w:val="24"/>
          <w:szCs w:val="24"/>
        </w:rPr>
        <w:t>устойчивая</w:t>
      </w:r>
      <w:r w:rsidRPr="001412B7">
        <w:rPr>
          <w:spacing w:val="14"/>
          <w:sz w:val="24"/>
          <w:szCs w:val="24"/>
        </w:rPr>
        <w:t xml:space="preserve"> </w:t>
      </w:r>
      <w:r w:rsidRPr="001412B7">
        <w:rPr>
          <w:sz w:val="24"/>
          <w:szCs w:val="24"/>
        </w:rPr>
        <w:t>целевая</w:t>
      </w:r>
      <w:r w:rsidRPr="001412B7">
        <w:rPr>
          <w:spacing w:val="13"/>
          <w:sz w:val="24"/>
          <w:szCs w:val="24"/>
        </w:rPr>
        <w:t xml:space="preserve"> </w:t>
      </w:r>
      <w:r w:rsidRPr="001412B7">
        <w:rPr>
          <w:sz w:val="24"/>
          <w:szCs w:val="24"/>
        </w:rPr>
        <w:t>кадровая</w:t>
      </w:r>
      <w:r w:rsidRPr="001412B7">
        <w:rPr>
          <w:spacing w:val="14"/>
          <w:sz w:val="24"/>
          <w:szCs w:val="24"/>
        </w:rPr>
        <w:t xml:space="preserve"> </w:t>
      </w:r>
      <w:r w:rsidRPr="001412B7">
        <w:rPr>
          <w:sz w:val="24"/>
          <w:szCs w:val="24"/>
        </w:rPr>
        <w:t>система,</w:t>
      </w:r>
      <w:r w:rsidRPr="001412B7">
        <w:rPr>
          <w:spacing w:val="10"/>
          <w:sz w:val="24"/>
          <w:szCs w:val="24"/>
        </w:rPr>
        <w:t xml:space="preserve"> </w:t>
      </w:r>
      <w:r w:rsidRPr="001412B7">
        <w:rPr>
          <w:sz w:val="24"/>
          <w:szCs w:val="24"/>
        </w:rPr>
        <w:t>в</w:t>
      </w:r>
      <w:r w:rsidRPr="001412B7">
        <w:rPr>
          <w:spacing w:val="16"/>
          <w:sz w:val="24"/>
          <w:szCs w:val="24"/>
        </w:rPr>
        <w:t xml:space="preserve"> </w:t>
      </w:r>
      <w:r w:rsidRPr="001412B7">
        <w:rPr>
          <w:sz w:val="24"/>
          <w:szCs w:val="24"/>
        </w:rPr>
        <w:t>которой</w:t>
      </w:r>
      <w:r w:rsidRPr="001412B7">
        <w:rPr>
          <w:spacing w:val="-57"/>
          <w:sz w:val="24"/>
          <w:szCs w:val="24"/>
        </w:rPr>
        <w:t xml:space="preserve"> </w:t>
      </w:r>
      <w:r w:rsidRPr="001412B7">
        <w:rPr>
          <w:sz w:val="24"/>
          <w:szCs w:val="24"/>
        </w:rPr>
        <w:t>осуществляется подготовка новых</w:t>
      </w:r>
      <w:r w:rsidRPr="001412B7">
        <w:rPr>
          <w:spacing w:val="-4"/>
          <w:sz w:val="24"/>
          <w:szCs w:val="24"/>
        </w:rPr>
        <w:t xml:space="preserve"> </w:t>
      </w:r>
      <w:r w:rsidRPr="001412B7">
        <w:rPr>
          <w:sz w:val="24"/>
          <w:szCs w:val="24"/>
        </w:rPr>
        <w:t>кадров</w:t>
      </w:r>
      <w:r w:rsidRPr="001412B7">
        <w:rPr>
          <w:spacing w:val="-2"/>
          <w:sz w:val="24"/>
          <w:szCs w:val="24"/>
        </w:rPr>
        <w:t xml:space="preserve"> </w:t>
      </w:r>
      <w:r w:rsidRPr="001412B7">
        <w:rPr>
          <w:sz w:val="24"/>
          <w:szCs w:val="24"/>
        </w:rPr>
        <w:t>из</w:t>
      </w:r>
      <w:r w:rsidRPr="001412B7">
        <w:rPr>
          <w:spacing w:val="2"/>
          <w:sz w:val="24"/>
          <w:szCs w:val="24"/>
        </w:rPr>
        <w:t xml:space="preserve"> </w:t>
      </w:r>
      <w:r w:rsidRPr="001412B7">
        <w:rPr>
          <w:sz w:val="24"/>
          <w:szCs w:val="24"/>
        </w:rPr>
        <w:t>числа собственных</w:t>
      </w:r>
      <w:r w:rsidRPr="001412B7">
        <w:rPr>
          <w:spacing w:val="-4"/>
          <w:sz w:val="24"/>
          <w:szCs w:val="24"/>
        </w:rPr>
        <w:t xml:space="preserve"> </w:t>
      </w:r>
      <w:r w:rsidRPr="001412B7">
        <w:rPr>
          <w:sz w:val="24"/>
          <w:szCs w:val="24"/>
        </w:rPr>
        <w:t>выпускников;</w:t>
      </w:r>
    </w:p>
    <w:p w:rsidR="001A5B40" w:rsidRPr="001412B7" w:rsidRDefault="001A5B40" w:rsidP="001A5B40">
      <w:pPr>
        <w:spacing w:line="240" w:lineRule="auto"/>
        <w:ind w:firstLine="851"/>
        <w:jc w:val="both"/>
        <w:rPr>
          <w:rFonts w:ascii="Times New Roman" w:hAnsi="Times New Roman" w:cs="Times New Roman"/>
          <w:sz w:val="24"/>
          <w:szCs w:val="24"/>
        </w:rPr>
      </w:pPr>
      <w:r w:rsidRPr="001412B7">
        <w:rPr>
          <w:rFonts w:ascii="Times New Roman" w:hAnsi="Times New Roman" w:cs="Times New Roman"/>
          <w:sz w:val="24"/>
          <w:szCs w:val="24"/>
        </w:rPr>
        <w:t>кадровый</w:t>
      </w:r>
      <w:r w:rsidRPr="001412B7">
        <w:rPr>
          <w:rFonts w:ascii="Times New Roman" w:hAnsi="Times New Roman" w:cs="Times New Roman"/>
          <w:spacing w:val="19"/>
          <w:sz w:val="24"/>
          <w:szCs w:val="24"/>
        </w:rPr>
        <w:t xml:space="preserve"> </w:t>
      </w:r>
      <w:r w:rsidRPr="001412B7">
        <w:rPr>
          <w:rFonts w:ascii="Times New Roman" w:hAnsi="Times New Roman" w:cs="Times New Roman"/>
          <w:sz w:val="24"/>
          <w:szCs w:val="24"/>
        </w:rPr>
        <w:t>потенциал</w:t>
      </w:r>
      <w:r w:rsidRPr="001412B7">
        <w:rPr>
          <w:rFonts w:ascii="Times New Roman" w:hAnsi="Times New Roman" w:cs="Times New Roman"/>
          <w:spacing w:val="48"/>
          <w:sz w:val="24"/>
          <w:szCs w:val="24"/>
        </w:rPr>
        <w:t xml:space="preserve"> </w:t>
      </w:r>
      <w:r w:rsidRPr="001412B7">
        <w:rPr>
          <w:rFonts w:ascii="Times New Roman" w:hAnsi="Times New Roman" w:cs="Times New Roman"/>
          <w:sz w:val="24"/>
          <w:szCs w:val="24"/>
        </w:rPr>
        <w:t>динамично</w:t>
      </w:r>
      <w:r w:rsidRPr="001412B7">
        <w:rPr>
          <w:rFonts w:ascii="Times New Roman" w:hAnsi="Times New Roman" w:cs="Times New Roman"/>
          <w:spacing w:val="27"/>
          <w:sz w:val="24"/>
          <w:szCs w:val="24"/>
        </w:rPr>
        <w:t xml:space="preserve"> </w:t>
      </w:r>
      <w:r w:rsidRPr="001412B7">
        <w:rPr>
          <w:rFonts w:ascii="Times New Roman" w:hAnsi="Times New Roman" w:cs="Times New Roman"/>
          <w:sz w:val="24"/>
          <w:szCs w:val="24"/>
        </w:rPr>
        <w:t>развивается</w:t>
      </w:r>
      <w:r w:rsidRPr="001412B7">
        <w:rPr>
          <w:rFonts w:ascii="Times New Roman" w:hAnsi="Times New Roman" w:cs="Times New Roman"/>
          <w:spacing w:val="23"/>
          <w:sz w:val="24"/>
          <w:szCs w:val="24"/>
        </w:rPr>
        <w:t xml:space="preserve"> </w:t>
      </w:r>
      <w:r w:rsidRPr="001412B7">
        <w:rPr>
          <w:rFonts w:ascii="Times New Roman" w:hAnsi="Times New Roman" w:cs="Times New Roman"/>
          <w:sz w:val="24"/>
          <w:szCs w:val="24"/>
        </w:rPr>
        <w:t>на</w:t>
      </w:r>
      <w:r w:rsidRPr="001412B7">
        <w:rPr>
          <w:rFonts w:ascii="Times New Roman" w:hAnsi="Times New Roman" w:cs="Times New Roman"/>
          <w:spacing w:val="18"/>
          <w:sz w:val="24"/>
          <w:szCs w:val="24"/>
        </w:rPr>
        <w:t xml:space="preserve"> </w:t>
      </w:r>
      <w:r w:rsidRPr="001412B7">
        <w:rPr>
          <w:rFonts w:ascii="Times New Roman" w:hAnsi="Times New Roman" w:cs="Times New Roman"/>
          <w:sz w:val="24"/>
          <w:szCs w:val="24"/>
        </w:rPr>
        <w:t>основе</w:t>
      </w:r>
      <w:r w:rsidRPr="001412B7">
        <w:rPr>
          <w:rFonts w:ascii="Times New Roman" w:hAnsi="Times New Roman" w:cs="Times New Roman"/>
          <w:spacing w:val="-57"/>
          <w:sz w:val="24"/>
          <w:szCs w:val="24"/>
        </w:rPr>
        <w:t xml:space="preserve"> </w:t>
      </w:r>
      <w:r w:rsidRPr="001412B7">
        <w:rPr>
          <w:rFonts w:ascii="Times New Roman" w:hAnsi="Times New Roman" w:cs="Times New Roman"/>
          <w:sz w:val="24"/>
          <w:szCs w:val="24"/>
        </w:rPr>
        <w:t>целенаправленной</w:t>
      </w:r>
      <w:r w:rsidRPr="001412B7">
        <w:rPr>
          <w:rFonts w:ascii="Times New Roman" w:hAnsi="Times New Roman" w:cs="Times New Roman"/>
          <w:spacing w:val="-3"/>
          <w:sz w:val="24"/>
          <w:szCs w:val="24"/>
        </w:rPr>
        <w:t xml:space="preserve"> </w:t>
      </w:r>
      <w:r w:rsidRPr="001412B7">
        <w:rPr>
          <w:rFonts w:ascii="Times New Roman" w:hAnsi="Times New Roman" w:cs="Times New Roman"/>
          <w:sz w:val="24"/>
          <w:szCs w:val="24"/>
        </w:rPr>
        <w:t>работы</w:t>
      </w:r>
      <w:r w:rsidRPr="001412B7">
        <w:rPr>
          <w:rFonts w:ascii="Times New Roman" w:hAnsi="Times New Roman" w:cs="Times New Roman"/>
          <w:spacing w:val="-1"/>
          <w:sz w:val="24"/>
          <w:szCs w:val="24"/>
        </w:rPr>
        <w:t xml:space="preserve"> </w:t>
      </w:r>
      <w:r w:rsidRPr="001412B7">
        <w:rPr>
          <w:rFonts w:ascii="Times New Roman" w:hAnsi="Times New Roman" w:cs="Times New Roman"/>
          <w:sz w:val="24"/>
          <w:szCs w:val="24"/>
        </w:rPr>
        <w:t>по</w:t>
      </w:r>
      <w:r w:rsidRPr="001412B7">
        <w:rPr>
          <w:rFonts w:ascii="Times New Roman" w:hAnsi="Times New Roman" w:cs="Times New Roman"/>
          <w:spacing w:val="2"/>
          <w:sz w:val="24"/>
          <w:szCs w:val="24"/>
        </w:rPr>
        <w:t xml:space="preserve"> </w:t>
      </w:r>
      <w:r w:rsidRPr="001412B7">
        <w:rPr>
          <w:rFonts w:ascii="Times New Roman" w:hAnsi="Times New Roman" w:cs="Times New Roman"/>
          <w:sz w:val="24"/>
          <w:szCs w:val="24"/>
        </w:rPr>
        <w:t>повышению</w:t>
      </w:r>
      <w:r w:rsidRPr="001412B7">
        <w:rPr>
          <w:rFonts w:ascii="Times New Roman" w:hAnsi="Times New Roman" w:cs="Times New Roman"/>
          <w:spacing w:val="-1"/>
          <w:sz w:val="24"/>
          <w:szCs w:val="24"/>
        </w:rPr>
        <w:t xml:space="preserve"> </w:t>
      </w:r>
      <w:r w:rsidRPr="001412B7">
        <w:rPr>
          <w:rFonts w:ascii="Times New Roman" w:hAnsi="Times New Roman" w:cs="Times New Roman"/>
          <w:sz w:val="24"/>
          <w:szCs w:val="24"/>
        </w:rPr>
        <w:t>квалификации</w:t>
      </w:r>
      <w:r w:rsidRPr="001412B7">
        <w:rPr>
          <w:rFonts w:ascii="Times New Roman" w:hAnsi="Times New Roman" w:cs="Times New Roman"/>
          <w:spacing w:val="2"/>
          <w:sz w:val="24"/>
          <w:szCs w:val="24"/>
        </w:rPr>
        <w:t xml:space="preserve"> </w:t>
      </w:r>
      <w:r>
        <w:rPr>
          <w:rFonts w:ascii="Times New Roman" w:hAnsi="Times New Roman" w:cs="Times New Roman"/>
          <w:sz w:val="24"/>
          <w:szCs w:val="24"/>
        </w:rPr>
        <w:t>педагогов.</w:t>
      </w:r>
    </w:p>
    <w:p w:rsidR="001A5B40" w:rsidRPr="00C67CB1" w:rsidRDefault="001A5B40" w:rsidP="000D41A3">
      <w:pPr>
        <w:pStyle w:val="3"/>
        <w:keepNext w:val="0"/>
        <w:numPr>
          <w:ilvl w:val="1"/>
          <w:numId w:val="48"/>
        </w:numPr>
        <w:tabs>
          <w:tab w:val="left" w:pos="3361"/>
        </w:tabs>
        <w:adjustRightInd/>
        <w:spacing w:before="0" w:after="0"/>
        <w:jc w:val="left"/>
        <w:rPr>
          <w:rFonts w:ascii="Times New Roman" w:hAnsi="Times New Roman"/>
          <w:sz w:val="24"/>
          <w:szCs w:val="24"/>
        </w:rPr>
      </w:pPr>
      <w:bookmarkStart w:id="32" w:name="_TOC_250002"/>
      <w:r>
        <w:rPr>
          <w:rFonts w:ascii="Times New Roman" w:hAnsi="Times New Roman"/>
          <w:sz w:val="24"/>
          <w:szCs w:val="24"/>
        </w:rPr>
        <w:t xml:space="preserve"> </w:t>
      </w:r>
      <w:r w:rsidRPr="001412B7">
        <w:rPr>
          <w:rFonts w:ascii="Times New Roman" w:hAnsi="Times New Roman"/>
          <w:sz w:val="24"/>
          <w:szCs w:val="24"/>
        </w:rPr>
        <w:t>Нормативно-методическое</w:t>
      </w:r>
      <w:r w:rsidRPr="001412B7">
        <w:rPr>
          <w:rFonts w:ascii="Times New Roman" w:hAnsi="Times New Roman"/>
          <w:spacing w:val="-15"/>
          <w:sz w:val="24"/>
          <w:szCs w:val="24"/>
        </w:rPr>
        <w:t xml:space="preserve"> </w:t>
      </w:r>
      <w:bookmarkEnd w:id="32"/>
      <w:r w:rsidRPr="001412B7">
        <w:rPr>
          <w:rFonts w:ascii="Times New Roman" w:hAnsi="Times New Roman"/>
          <w:sz w:val="24"/>
          <w:szCs w:val="24"/>
        </w:rPr>
        <w:t>обеспечение</w:t>
      </w:r>
    </w:p>
    <w:p w:rsidR="001A5B40" w:rsidRPr="00C67CB1" w:rsidRDefault="001A5B40" w:rsidP="001A5B40">
      <w:pPr>
        <w:pStyle w:val="a3"/>
        <w:tabs>
          <w:tab w:val="left" w:pos="4584"/>
          <w:tab w:val="left" w:pos="6620"/>
          <w:tab w:val="left" w:pos="7412"/>
          <w:tab w:val="left" w:pos="8874"/>
        </w:tabs>
        <w:ind w:left="0" w:right="116" w:firstLine="851"/>
      </w:pPr>
      <w:r w:rsidRPr="001412B7">
        <w:t>Содержание</w:t>
      </w:r>
      <w:r w:rsidRPr="001412B7">
        <w:rPr>
          <w:spacing w:val="-3"/>
        </w:rPr>
        <w:t xml:space="preserve"> </w:t>
      </w:r>
      <w:r w:rsidRPr="001412B7">
        <w:rPr>
          <w:b/>
          <w:i/>
        </w:rPr>
        <w:t>нормативно-правового обеспечения</w:t>
      </w:r>
      <w:r w:rsidRPr="001412B7">
        <w:rPr>
          <w:b/>
          <w:i/>
          <w:spacing w:val="2"/>
        </w:rPr>
        <w:t xml:space="preserve"> </w:t>
      </w:r>
      <w:r w:rsidRPr="001412B7">
        <w:t xml:space="preserve">как вида ресурсного </w:t>
      </w:r>
      <w:r w:rsidRPr="001412B7">
        <w:rPr>
          <w:spacing w:val="-1"/>
        </w:rPr>
        <w:lastRenderedPageBreak/>
        <w:t>обеспечения</w:t>
      </w:r>
      <w:r w:rsidRPr="001412B7">
        <w:rPr>
          <w:spacing w:val="-57"/>
        </w:rPr>
        <w:t xml:space="preserve"> </w:t>
      </w:r>
      <w:r w:rsidRPr="001412B7">
        <w:t>реализации программы воспитания в МБОУ «Средняя общеобразовательная школа №27 имени А.А. Дейнеки»</w:t>
      </w:r>
      <w:r>
        <w:t xml:space="preserve"> </w:t>
      </w:r>
      <w:r w:rsidRPr="001412B7">
        <w:t>включает в себя:</w:t>
      </w:r>
      <w:r w:rsidRPr="001412B7">
        <w:rPr>
          <w:spacing w:val="1"/>
        </w:rPr>
        <w:t xml:space="preserve"> </w:t>
      </w:r>
      <w:r w:rsidRPr="00C67CB1">
        <w:t>Федеральные законы,</w:t>
      </w:r>
      <w:r w:rsidRPr="00C67CB1">
        <w:rPr>
          <w:spacing w:val="4"/>
        </w:rPr>
        <w:t xml:space="preserve"> </w:t>
      </w:r>
      <w:r w:rsidRPr="00C67CB1">
        <w:t>приказы,</w:t>
      </w:r>
      <w:r w:rsidRPr="00C67CB1">
        <w:rPr>
          <w:spacing w:val="-1"/>
        </w:rPr>
        <w:t xml:space="preserve"> </w:t>
      </w:r>
      <w:r w:rsidRPr="00C67CB1">
        <w:t>постановления:</w:t>
      </w:r>
    </w:p>
    <w:p w:rsidR="001A5B40" w:rsidRPr="001412B7" w:rsidRDefault="001A5B40" w:rsidP="000D41A3">
      <w:pPr>
        <w:pStyle w:val="af5"/>
        <w:numPr>
          <w:ilvl w:val="0"/>
          <w:numId w:val="34"/>
        </w:numPr>
        <w:tabs>
          <w:tab w:val="left" w:pos="624"/>
        </w:tabs>
        <w:ind w:left="0" w:firstLine="851"/>
        <w:rPr>
          <w:sz w:val="24"/>
          <w:szCs w:val="24"/>
        </w:rPr>
      </w:pPr>
      <w:r w:rsidRPr="001412B7">
        <w:rPr>
          <w:sz w:val="24"/>
          <w:szCs w:val="24"/>
        </w:rPr>
        <w:t>Конституция</w:t>
      </w:r>
      <w:r w:rsidRPr="001412B7">
        <w:rPr>
          <w:spacing w:val="-6"/>
          <w:sz w:val="24"/>
          <w:szCs w:val="24"/>
        </w:rPr>
        <w:t xml:space="preserve"> </w:t>
      </w:r>
      <w:r w:rsidRPr="001412B7">
        <w:rPr>
          <w:sz w:val="24"/>
          <w:szCs w:val="24"/>
        </w:rPr>
        <w:t>Российской</w:t>
      </w:r>
      <w:r w:rsidRPr="001412B7">
        <w:rPr>
          <w:spacing w:val="-8"/>
          <w:sz w:val="24"/>
          <w:szCs w:val="24"/>
        </w:rPr>
        <w:t xml:space="preserve"> </w:t>
      </w:r>
      <w:r w:rsidRPr="001412B7">
        <w:rPr>
          <w:sz w:val="24"/>
          <w:szCs w:val="24"/>
        </w:rPr>
        <w:t>Федерации»;</w:t>
      </w:r>
    </w:p>
    <w:p w:rsidR="001A5B40" w:rsidRPr="001412B7" w:rsidRDefault="001A5B40" w:rsidP="000D41A3">
      <w:pPr>
        <w:pStyle w:val="af5"/>
        <w:numPr>
          <w:ilvl w:val="0"/>
          <w:numId w:val="34"/>
        </w:numPr>
        <w:tabs>
          <w:tab w:val="left" w:pos="624"/>
        </w:tabs>
        <w:ind w:left="0" w:firstLine="851"/>
        <w:rPr>
          <w:sz w:val="24"/>
          <w:szCs w:val="24"/>
        </w:rPr>
      </w:pPr>
      <w:r w:rsidRPr="001412B7">
        <w:rPr>
          <w:sz w:val="24"/>
          <w:szCs w:val="24"/>
        </w:rPr>
        <w:t>Федеральный закон</w:t>
      </w:r>
      <w:r w:rsidRPr="001412B7">
        <w:rPr>
          <w:spacing w:val="-9"/>
          <w:sz w:val="24"/>
          <w:szCs w:val="24"/>
        </w:rPr>
        <w:t xml:space="preserve"> </w:t>
      </w:r>
      <w:r w:rsidRPr="001412B7">
        <w:rPr>
          <w:sz w:val="24"/>
          <w:szCs w:val="24"/>
        </w:rPr>
        <w:t>от 29.12.2012</w:t>
      </w:r>
      <w:r w:rsidRPr="001412B7">
        <w:rPr>
          <w:spacing w:val="-5"/>
          <w:sz w:val="24"/>
          <w:szCs w:val="24"/>
        </w:rPr>
        <w:t xml:space="preserve"> </w:t>
      </w:r>
      <w:r w:rsidRPr="001412B7">
        <w:rPr>
          <w:sz w:val="24"/>
          <w:szCs w:val="24"/>
        </w:rPr>
        <w:t>№</w:t>
      </w:r>
      <w:r w:rsidRPr="001412B7">
        <w:rPr>
          <w:spacing w:val="-5"/>
          <w:sz w:val="24"/>
          <w:szCs w:val="24"/>
        </w:rPr>
        <w:t xml:space="preserve"> </w:t>
      </w:r>
      <w:r w:rsidRPr="001412B7">
        <w:rPr>
          <w:sz w:val="24"/>
          <w:szCs w:val="24"/>
        </w:rPr>
        <w:t>273-ФЗ</w:t>
      </w:r>
      <w:r w:rsidRPr="001412B7">
        <w:rPr>
          <w:spacing w:val="-5"/>
          <w:sz w:val="24"/>
          <w:szCs w:val="24"/>
        </w:rPr>
        <w:t xml:space="preserve"> </w:t>
      </w:r>
      <w:r w:rsidRPr="001412B7">
        <w:rPr>
          <w:sz w:val="24"/>
          <w:szCs w:val="24"/>
        </w:rPr>
        <w:t>«Об</w:t>
      </w:r>
      <w:r w:rsidRPr="001412B7">
        <w:rPr>
          <w:spacing w:val="-3"/>
          <w:sz w:val="24"/>
          <w:szCs w:val="24"/>
        </w:rPr>
        <w:t xml:space="preserve"> </w:t>
      </w:r>
      <w:r w:rsidRPr="001412B7">
        <w:rPr>
          <w:sz w:val="24"/>
          <w:szCs w:val="24"/>
        </w:rPr>
        <w:t>образовании</w:t>
      </w:r>
      <w:r w:rsidRPr="001412B7">
        <w:rPr>
          <w:spacing w:val="1"/>
          <w:sz w:val="24"/>
          <w:szCs w:val="24"/>
        </w:rPr>
        <w:t xml:space="preserve"> </w:t>
      </w:r>
      <w:r w:rsidRPr="001412B7">
        <w:rPr>
          <w:sz w:val="24"/>
          <w:szCs w:val="24"/>
        </w:rPr>
        <w:t>в</w:t>
      </w:r>
      <w:r w:rsidRPr="001412B7">
        <w:rPr>
          <w:spacing w:val="-3"/>
          <w:sz w:val="24"/>
          <w:szCs w:val="24"/>
        </w:rPr>
        <w:t xml:space="preserve"> </w:t>
      </w:r>
      <w:r w:rsidRPr="001412B7">
        <w:rPr>
          <w:sz w:val="24"/>
          <w:szCs w:val="24"/>
        </w:rPr>
        <w:t>Российской</w:t>
      </w:r>
      <w:r w:rsidRPr="001412B7">
        <w:rPr>
          <w:spacing w:val="-5"/>
          <w:sz w:val="24"/>
          <w:szCs w:val="24"/>
        </w:rPr>
        <w:t xml:space="preserve"> </w:t>
      </w:r>
      <w:r w:rsidRPr="001412B7">
        <w:rPr>
          <w:sz w:val="24"/>
          <w:szCs w:val="24"/>
        </w:rPr>
        <w:t>Федерации»;</w:t>
      </w:r>
    </w:p>
    <w:p w:rsidR="001A5B40" w:rsidRPr="001412B7" w:rsidRDefault="001A5B40" w:rsidP="000D41A3">
      <w:pPr>
        <w:pStyle w:val="af5"/>
        <w:numPr>
          <w:ilvl w:val="0"/>
          <w:numId w:val="34"/>
        </w:numPr>
        <w:tabs>
          <w:tab w:val="left" w:pos="658"/>
        </w:tabs>
        <w:ind w:left="0" w:right="123" w:firstLine="851"/>
        <w:rPr>
          <w:sz w:val="24"/>
          <w:szCs w:val="24"/>
        </w:rPr>
      </w:pPr>
      <w:r w:rsidRPr="001412B7">
        <w:rPr>
          <w:sz w:val="24"/>
          <w:szCs w:val="24"/>
        </w:rPr>
        <w:t>Федеральный</w:t>
      </w:r>
      <w:r w:rsidRPr="001412B7">
        <w:rPr>
          <w:spacing w:val="33"/>
          <w:sz w:val="24"/>
          <w:szCs w:val="24"/>
        </w:rPr>
        <w:t xml:space="preserve"> </w:t>
      </w:r>
      <w:r w:rsidRPr="001412B7">
        <w:rPr>
          <w:sz w:val="24"/>
          <w:szCs w:val="24"/>
        </w:rPr>
        <w:t>закон</w:t>
      </w:r>
      <w:r w:rsidRPr="001412B7">
        <w:rPr>
          <w:spacing w:val="33"/>
          <w:sz w:val="24"/>
          <w:szCs w:val="24"/>
        </w:rPr>
        <w:t xml:space="preserve"> </w:t>
      </w:r>
      <w:r w:rsidRPr="001412B7">
        <w:rPr>
          <w:sz w:val="24"/>
          <w:szCs w:val="24"/>
        </w:rPr>
        <w:t>31.07.2020</w:t>
      </w:r>
      <w:r w:rsidRPr="001412B7">
        <w:rPr>
          <w:spacing w:val="32"/>
          <w:sz w:val="24"/>
          <w:szCs w:val="24"/>
        </w:rPr>
        <w:t xml:space="preserve"> </w:t>
      </w:r>
      <w:r w:rsidRPr="001412B7">
        <w:rPr>
          <w:sz w:val="24"/>
          <w:szCs w:val="24"/>
        </w:rPr>
        <w:t>№</w:t>
      </w:r>
      <w:r w:rsidRPr="001412B7">
        <w:rPr>
          <w:spacing w:val="34"/>
          <w:sz w:val="24"/>
          <w:szCs w:val="24"/>
        </w:rPr>
        <w:t xml:space="preserve"> </w:t>
      </w:r>
      <w:r w:rsidRPr="001412B7">
        <w:rPr>
          <w:sz w:val="24"/>
          <w:szCs w:val="24"/>
        </w:rPr>
        <w:t>304-ФЗ</w:t>
      </w:r>
      <w:r w:rsidRPr="001412B7">
        <w:rPr>
          <w:spacing w:val="32"/>
          <w:sz w:val="24"/>
          <w:szCs w:val="24"/>
        </w:rPr>
        <w:t xml:space="preserve"> </w:t>
      </w:r>
      <w:r w:rsidRPr="001412B7">
        <w:rPr>
          <w:sz w:val="24"/>
          <w:szCs w:val="24"/>
        </w:rPr>
        <w:t>«Об</w:t>
      </w:r>
      <w:r w:rsidRPr="001412B7">
        <w:rPr>
          <w:spacing w:val="34"/>
          <w:sz w:val="24"/>
          <w:szCs w:val="24"/>
        </w:rPr>
        <w:t xml:space="preserve"> </w:t>
      </w:r>
      <w:r w:rsidRPr="001412B7">
        <w:rPr>
          <w:sz w:val="24"/>
          <w:szCs w:val="24"/>
        </w:rPr>
        <w:t>образовании</w:t>
      </w:r>
      <w:r w:rsidRPr="001412B7">
        <w:rPr>
          <w:spacing w:val="33"/>
          <w:sz w:val="24"/>
          <w:szCs w:val="24"/>
        </w:rPr>
        <w:t xml:space="preserve"> </w:t>
      </w:r>
      <w:r w:rsidRPr="001412B7">
        <w:rPr>
          <w:sz w:val="24"/>
          <w:szCs w:val="24"/>
        </w:rPr>
        <w:t>в</w:t>
      </w:r>
      <w:r w:rsidRPr="001412B7">
        <w:rPr>
          <w:spacing w:val="34"/>
          <w:sz w:val="24"/>
          <w:szCs w:val="24"/>
        </w:rPr>
        <w:t xml:space="preserve"> </w:t>
      </w:r>
      <w:r w:rsidRPr="001412B7">
        <w:rPr>
          <w:sz w:val="24"/>
          <w:szCs w:val="24"/>
        </w:rPr>
        <w:t>Российской</w:t>
      </w:r>
      <w:r w:rsidRPr="001412B7">
        <w:rPr>
          <w:spacing w:val="29"/>
          <w:sz w:val="24"/>
          <w:szCs w:val="24"/>
        </w:rPr>
        <w:t xml:space="preserve"> </w:t>
      </w:r>
      <w:r w:rsidRPr="001412B7">
        <w:rPr>
          <w:sz w:val="24"/>
          <w:szCs w:val="24"/>
        </w:rPr>
        <w:t>Федерации»</w:t>
      </w:r>
      <w:r w:rsidRPr="001412B7">
        <w:rPr>
          <w:spacing w:val="32"/>
          <w:sz w:val="24"/>
          <w:szCs w:val="24"/>
        </w:rPr>
        <w:t xml:space="preserve"> </w:t>
      </w:r>
      <w:r w:rsidRPr="001412B7">
        <w:rPr>
          <w:sz w:val="24"/>
          <w:szCs w:val="24"/>
        </w:rPr>
        <w:t>по</w:t>
      </w:r>
      <w:r w:rsidRPr="001412B7">
        <w:rPr>
          <w:spacing w:val="-57"/>
          <w:sz w:val="24"/>
          <w:szCs w:val="24"/>
        </w:rPr>
        <w:t xml:space="preserve"> </w:t>
      </w:r>
      <w:r w:rsidRPr="001412B7">
        <w:rPr>
          <w:sz w:val="24"/>
          <w:szCs w:val="24"/>
        </w:rPr>
        <w:t>вопросам</w:t>
      </w:r>
      <w:r w:rsidRPr="001412B7">
        <w:rPr>
          <w:spacing w:val="-2"/>
          <w:sz w:val="24"/>
          <w:szCs w:val="24"/>
        </w:rPr>
        <w:t xml:space="preserve"> </w:t>
      </w:r>
      <w:r w:rsidRPr="001412B7">
        <w:rPr>
          <w:sz w:val="24"/>
          <w:szCs w:val="24"/>
        </w:rPr>
        <w:t>воспитания</w:t>
      </w:r>
      <w:r w:rsidRPr="001412B7">
        <w:rPr>
          <w:spacing w:val="-8"/>
          <w:sz w:val="24"/>
          <w:szCs w:val="24"/>
        </w:rPr>
        <w:t xml:space="preserve"> </w:t>
      </w:r>
      <w:proofErr w:type="gramStart"/>
      <w:r w:rsidRPr="001412B7">
        <w:rPr>
          <w:sz w:val="24"/>
          <w:szCs w:val="24"/>
        </w:rPr>
        <w:t>обучающихся</w:t>
      </w:r>
      <w:proofErr w:type="gramEnd"/>
      <w:r w:rsidRPr="001412B7">
        <w:rPr>
          <w:sz w:val="24"/>
          <w:szCs w:val="24"/>
        </w:rPr>
        <w:t>;</w:t>
      </w:r>
    </w:p>
    <w:p w:rsidR="001A5B40" w:rsidRPr="001412B7" w:rsidRDefault="001A5B40" w:rsidP="000D41A3">
      <w:pPr>
        <w:pStyle w:val="af5"/>
        <w:numPr>
          <w:ilvl w:val="0"/>
          <w:numId w:val="34"/>
        </w:numPr>
        <w:tabs>
          <w:tab w:val="left" w:pos="658"/>
        </w:tabs>
        <w:ind w:left="0" w:right="126" w:firstLine="851"/>
        <w:rPr>
          <w:sz w:val="24"/>
          <w:szCs w:val="24"/>
        </w:rPr>
      </w:pPr>
      <w:r w:rsidRPr="001412B7">
        <w:rPr>
          <w:sz w:val="24"/>
          <w:szCs w:val="24"/>
        </w:rPr>
        <w:t>«Стратегия</w:t>
      </w:r>
      <w:r w:rsidRPr="001412B7">
        <w:rPr>
          <w:spacing w:val="23"/>
          <w:sz w:val="24"/>
          <w:szCs w:val="24"/>
        </w:rPr>
        <w:t xml:space="preserve"> </w:t>
      </w:r>
      <w:r w:rsidRPr="001412B7">
        <w:rPr>
          <w:sz w:val="24"/>
          <w:szCs w:val="24"/>
        </w:rPr>
        <w:t>национальной</w:t>
      </w:r>
      <w:r w:rsidRPr="001412B7">
        <w:rPr>
          <w:spacing w:val="26"/>
          <w:sz w:val="24"/>
          <w:szCs w:val="24"/>
        </w:rPr>
        <w:t xml:space="preserve"> </w:t>
      </w:r>
      <w:r w:rsidRPr="001412B7">
        <w:rPr>
          <w:sz w:val="24"/>
          <w:szCs w:val="24"/>
        </w:rPr>
        <w:t>безопасности</w:t>
      </w:r>
      <w:r w:rsidRPr="001412B7">
        <w:rPr>
          <w:spacing w:val="25"/>
          <w:sz w:val="24"/>
          <w:szCs w:val="24"/>
        </w:rPr>
        <w:t xml:space="preserve"> </w:t>
      </w:r>
      <w:r w:rsidRPr="001412B7">
        <w:rPr>
          <w:sz w:val="24"/>
          <w:szCs w:val="24"/>
        </w:rPr>
        <w:t>Российской</w:t>
      </w:r>
      <w:r w:rsidRPr="001412B7">
        <w:rPr>
          <w:spacing w:val="21"/>
          <w:sz w:val="24"/>
          <w:szCs w:val="24"/>
        </w:rPr>
        <w:t xml:space="preserve"> </w:t>
      </w:r>
      <w:r w:rsidRPr="001412B7">
        <w:rPr>
          <w:sz w:val="24"/>
          <w:szCs w:val="24"/>
        </w:rPr>
        <w:t>Федерации»</w:t>
      </w:r>
      <w:r w:rsidRPr="001412B7">
        <w:rPr>
          <w:spacing w:val="24"/>
          <w:sz w:val="24"/>
          <w:szCs w:val="24"/>
        </w:rPr>
        <w:t xml:space="preserve"> </w:t>
      </w:r>
      <w:r w:rsidRPr="001412B7">
        <w:rPr>
          <w:sz w:val="24"/>
          <w:szCs w:val="24"/>
        </w:rPr>
        <w:t>(утв.</w:t>
      </w:r>
      <w:r w:rsidRPr="001412B7">
        <w:rPr>
          <w:spacing w:val="30"/>
          <w:sz w:val="24"/>
          <w:szCs w:val="24"/>
        </w:rPr>
        <w:t xml:space="preserve"> </w:t>
      </w:r>
      <w:r w:rsidRPr="001412B7">
        <w:rPr>
          <w:sz w:val="24"/>
          <w:szCs w:val="24"/>
        </w:rPr>
        <w:t>Указом</w:t>
      </w:r>
      <w:r w:rsidRPr="001412B7">
        <w:rPr>
          <w:spacing w:val="26"/>
          <w:sz w:val="24"/>
          <w:szCs w:val="24"/>
        </w:rPr>
        <w:t xml:space="preserve"> </w:t>
      </w:r>
      <w:r w:rsidRPr="001412B7">
        <w:rPr>
          <w:sz w:val="24"/>
          <w:szCs w:val="24"/>
        </w:rPr>
        <w:t>Президента</w:t>
      </w:r>
      <w:r w:rsidRPr="001412B7">
        <w:rPr>
          <w:spacing w:val="-57"/>
          <w:sz w:val="24"/>
          <w:szCs w:val="24"/>
        </w:rPr>
        <w:t xml:space="preserve"> </w:t>
      </w:r>
      <w:r w:rsidRPr="001412B7">
        <w:rPr>
          <w:sz w:val="24"/>
          <w:szCs w:val="24"/>
        </w:rPr>
        <w:t>РФ</w:t>
      </w:r>
      <w:r w:rsidRPr="001412B7">
        <w:rPr>
          <w:spacing w:val="-2"/>
          <w:sz w:val="24"/>
          <w:szCs w:val="24"/>
        </w:rPr>
        <w:t xml:space="preserve"> </w:t>
      </w:r>
      <w:r w:rsidRPr="001412B7">
        <w:rPr>
          <w:sz w:val="24"/>
          <w:szCs w:val="24"/>
        </w:rPr>
        <w:t>от</w:t>
      </w:r>
      <w:r w:rsidRPr="001412B7">
        <w:rPr>
          <w:spacing w:val="-2"/>
          <w:sz w:val="24"/>
          <w:szCs w:val="24"/>
        </w:rPr>
        <w:t xml:space="preserve"> </w:t>
      </w:r>
      <w:r w:rsidRPr="001412B7">
        <w:rPr>
          <w:sz w:val="24"/>
          <w:szCs w:val="24"/>
        </w:rPr>
        <w:t>31.12.2015</w:t>
      </w:r>
      <w:r w:rsidRPr="001412B7">
        <w:rPr>
          <w:spacing w:val="-3"/>
          <w:sz w:val="24"/>
          <w:szCs w:val="24"/>
        </w:rPr>
        <w:t xml:space="preserve"> </w:t>
      </w:r>
      <w:r w:rsidRPr="001412B7">
        <w:rPr>
          <w:sz w:val="24"/>
          <w:szCs w:val="24"/>
        </w:rPr>
        <w:t>№</w:t>
      </w:r>
      <w:r w:rsidRPr="001412B7">
        <w:rPr>
          <w:spacing w:val="3"/>
          <w:sz w:val="24"/>
          <w:szCs w:val="24"/>
        </w:rPr>
        <w:t xml:space="preserve"> </w:t>
      </w:r>
      <w:r w:rsidRPr="001412B7">
        <w:rPr>
          <w:sz w:val="24"/>
          <w:szCs w:val="24"/>
        </w:rPr>
        <w:t>683,</w:t>
      </w:r>
      <w:r w:rsidRPr="001412B7">
        <w:rPr>
          <w:spacing w:val="4"/>
          <w:sz w:val="24"/>
          <w:szCs w:val="24"/>
        </w:rPr>
        <w:t xml:space="preserve"> </w:t>
      </w:r>
      <w:r w:rsidRPr="001412B7">
        <w:rPr>
          <w:sz w:val="24"/>
          <w:szCs w:val="24"/>
        </w:rPr>
        <w:t>с</w:t>
      </w:r>
      <w:r w:rsidRPr="001412B7">
        <w:rPr>
          <w:spacing w:val="-4"/>
          <w:sz w:val="24"/>
          <w:szCs w:val="24"/>
        </w:rPr>
        <w:t xml:space="preserve"> </w:t>
      </w:r>
      <w:r w:rsidRPr="001412B7">
        <w:rPr>
          <w:sz w:val="24"/>
          <w:szCs w:val="24"/>
        </w:rPr>
        <w:t>изменениями</w:t>
      </w:r>
      <w:r w:rsidRPr="001412B7">
        <w:rPr>
          <w:spacing w:val="-7"/>
          <w:sz w:val="24"/>
          <w:szCs w:val="24"/>
        </w:rPr>
        <w:t xml:space="preserve"> </w:t>
      </w:r>
      <w:r w:rsidRPr="001412B7">
        <w:rPr>
          <w:sz w:val="24"/>
          <w:szCs w:val="24"/>
        </w:rPr>
        <w:t>от</w:t>
      </w:r>
      <w:r w:rsidRPr="001412B7">
        <w:rPr>
          <w:spacing w:val="-2"/>
          <w:sz w:val="24"/>
          <w:szCs w:val="24"/>
        </w:rPr>
        <w:t xml:space="preserve"> </w:t>
      </w:r>
      <w:r w:rsidRPr="001412B7">
        <w:rPr>
          <w:sz w:val="24"/>
          <w:szCs w:val="24"/>
        </w:rPr>
        <w:t>06.03.2018);</w:t>
      </w:r>
    </w:p>
    <w:p w:rsidR="001A5B40" w:rsidRPr="001412B7" w:rsidRDefault="001A5B40" w:rsidP="000D41A3">
      <w:pPr>
        <w:pStyle w:val="af5"/>
        <w:numPr>
          <w:ilvl w:val="0"/>
          <w:numId w:val="34"/>
        </w:numPr>
        <w:tabs>
          <w:tab w:val="left" w:pos="673"/>
        </w:tabs>
        <w:ind w:left="0" w:right="126" w:firstLine="851"/>
        <w:rPr>
          <w:sz w:val="24"/>
          <w:szCs w:val="24"/>
        </w:rPr>
      </w:pPr>
      <w:r w:rsidRPr="001412B7">
        <w:rPr>
          <w:sz w:val="24"/>
          <w:szCs w:val="24"/>
        </w:rPr>
        <w:t>«Стратегия</w:t>
      </w:r>
      <w:r w:rsidRPr="001412B7">
        <w:rPr>
          <w:spacing w:val="47"/>
          <w:sz w:val="24"/>
          <w:szCs w:val="24"/>
        </w:rPr>
        <w:t xml:space="preserve"> </w:t>
      </w:r>
      <w:r w:rsidRPr="001412B7">
        <w:rPr>
          <w:sz w:val="24"/>
          <w:szCs w:val="24"/>
        </w:rPr>
        <w:t>развития</w:t>
      </w:r>
      <w:r w:rsidRPr="001412B7">
        <w:rPr>
          <w:spacing w:val="42"/>
          <w:sz w:val="24"/>
          <w:szCs w:val="24"/>
        </w:rPr>
        <w:t xml:space="preserve"> </w:t>
      </w:r>
      <w:r w:rsidRPr="001412B7">
        <w:rPr>
          <w:sz w:val="24"/>
          <w:szCs w:val="24"/>
        </w:rPr>
        <w:t>воспитания</w:t>
      </w:r>
      <w:r w:rsidRPr="001412B7">
        <w:rPr>
          <w:spacing w:val="42"/>
          <w:sz w:val="24"/>
          <w:szCs w:val="24"/>
        </w:rPr>
        <w:t xml:space="preserve"> </w:t>
      </w:r>
      <w:r w:rsidRPr="001412B7">
        <w:rPr>
          <w:sz w:val="24"/>
          <w:szCs w:val="24"/>
        </w:rPr>
        <w:t>в</w:t>
      </w:r>
      <w:r w:rsidRPr="001412B7">
        <w:rPr>
          <w:spacing w:val="48"/>
          <w:sz w:val="24"/>
          <w:szCs w:val="24"/>
        </w:rPr>
        <w:t xml:space="preserve"> </w:t>
      </w:r>
      <w:r w:rsidRPr="001412B7">
        <w:rPr>
          <w:sz w:val="24"/>
          <w:szCs w:val="24"/>
        </w:rPr>
        <w:t>Российской</w:t>
      </w:r>
      <w:r w:rsidRPr="001412B7">
        <w:rPr>
          <w:spacing w:val="43"/>
          <w:sz w:val="24"/>
          <w:szCs w:val="24"/>
        </w:rPr>
        <w:t xml:space="preserve"> </w:t>
      </w:r>
      <w:r w:rsidRPr="001412B7">
        <w:rPr>
          <w:sz w:val="24"/>
          <w:szCs w:val="24"/>
        </w:rPr>
        <w:t>Федерации</w:t>
      </w:r>
      <w:r w:rsidRPr="001412B7">
        <w:rPr>
          <w:spacing w:val="48"/>
          <w:sz w:val="24"/>
          <w:szCs w:val="24"/>
        </w:rPr>
        <w:t xml:space="preserve"> </w:t>
      </w:r>
      <w:r w:rsidRPr="001412B7">
        <w:rPr>
          <w:sz w:val="24"/>
          <w:szCs w:val="24"/>
        </w:rPr>
        <w:t>на</w:t>
      </w:r>
      <w:r w:rsidRPr="001412B7">
        <w:rPr>
          <w:spacing w:val="42"/>
          <w:sz w:val="24"/>
          <w:szCs w:val="24"/>
        </w:rPr>
        <w:t xml:space="preserve"> </w:t>
      </w:r>
      <w:r w:rsidRPr="001412B7">
        <w:rPr>
          <w:sz w:val="24"/>
          <w:szCs w:val="24"/>
        </w:rPr>
        <w:t>период</w:t>
      </w:r>
      <w:r w:rsidRPr="001412B7">
        <w:rPr>
          <w:spacing w:val="45"/>
          <w:sz w:val="24"/>
          <w:szCs w:val="24"/>
        </w:rPr>
        <w:t xml:space="preserve"> </w:t>
      </w:r>
      <w:r w:rsidRPr="001412B7">
        <w:rPr>
          <w:sz w:val="24"/>
          <w:szCs w:val="24"/>
        </w:rPr>
        <w:t>до</w:t>
      </w:r>
      <w:r w:rsidRPr="001412B7">
        <w:rPr>
          <w:spacing w:val="51"/>
          <w:sz w:val="24"/>
          <w:szCs w:val="24"/>
        </w:rPr>
        <w:t xml:space="preserve"> </w:t>
      </w:r>
      <w:r w:rsidRPr="001412B7">
        <w:rPr>
          <w:sz w:val="24"/>
          <w:szCs w:val="24"/>
        </w:rPr>
        <w:t>2025</w:t>
      </w:r>
      <w:r w:rsidRPr="001412B7">
        <w:rPr>
          <w:spacing w:val="42"/>
          <w:sz w:val="24"/>
          <w:szCs w:val="24"/>
        </w:rPr>
        <w:t xml:space="preserve"> </w:t>
      </w:r>
      <w:r w:rsidRPr="001412B7">
        <w:rPr>
          <w:sz w:val="24"/>
          <w:szCs w:val="24"/>
        </w:rPr>
        <w:t>года</w:t>
      </w:r>
      <w:r w:rsidRPr="001412B7">
        <w:rPr>
          <w:spacing w:val="46"/>
          <w:sz w:val="24"/>
          <w:szCs w:val="24"/>
        </w:rPr>
        <w:t xml:space="preserve"> </w:t>
      </w:r>
      <w:r w:rsidRPr="001412B7">
        <w:rPr>
          <w:sz w:val="24"/>
          <w:szCs w:val="24"/>
        </w:rPr>
        <w:t>(утв.</w:t>
      </w:r>
      <w:r w:rsidRPr="001412B7">
        <w:rPr>
          <w:spacing w:val="-57"/>
          <w:sz w:val="24"/>
          <w:szCs w:val="24"/>
        </w:rPr>
        <w:t xml:space="preserve"> </w:t>
      </w:r>
      <w:r w:rsidRPr="001412B7">
        <w:rPr>
          <w:sz w:val="24"/>
          <w:szCs w:val="24"/>
        </w:rPr>
        <w:t>Распоряжением</w:t>
      </w:r>
      <w:r w:rsidRPr="001412B7">
        <w:rPr>
          <w:spacing w:val="-2"/>
          <w:sz w:val="24"/>
          <w:szCs w:val="24"/>
        </w:rPr>
        <w:t xml:space="preserve"> </w:t>
      </w:r>
      <w:r w:rsidRPr="001412B7">
        <w:rPr>
          <w:sz w:val="24"/>
          <w:szCs w:val="24"/>
        </w:rPr>
        <w:t>Правительства</w:t>
      </w:r>
      <w:r w:rsidRPr="001412B7">
        <w:rPr>
          <w:spacing w:val="-4"/>
          <w:sz w:val="24"/>
          <w:szCs w:val="24"/>
        </w:rPr>
        <w:t xml:space="preserve"> </w:t>
      </w:r>
      <w:r w:rsidRPr="001412B7">
        <w:rPr>
          <w:sz w:val="24"/>
          <w:szCs w:val="24"/>
        </w:rPr>
        <w:t>РФ</w:t>
      </w:r>
      <w:r w:rsidRPr="001412B7">
        <w:rPr>
          <w:spacing w:val="-5"/>
          <w:sz w:val="24"/>
          <w:szCs w:val="24"/>
        </w:rPr>
        <w:t xml:space="preserve"> </w:t>
      </w:r>
      <w:r w:rsidRPr="001412B7">
        <w:rPr>
          <w:sz w:val="24"/>
          <w:szCs w:val="24"/>
        </w:rPr>
        <w:t>от</w:t>
      </w:r>
      <w:r w:rsidRPr="001412B7">
        <w:rPr>
          <w:spacing w:val="-2"/>
          <w:sz w:val="24"/>
          <w:szCs w:val="24"/>
        </w:rPr>
        <w:t xml:space="preserve"> </w:t>
      </w:r>
      <w:r w:rsidRPr="001412B7">
        <w:rPr>
          <w:sz w:val="24"/>
          <w:szCs w:val="24"/>
        </w:rPr>
        <w:t>29.05.2015);</w:t>
      </w:r>
    </w:p>
    <w:p w:rsidR="001A5B40" w:rsidRPr="001412B7" w:rsidRDefault="001A5B40" w:rsidP="000D41A3">
      <w:pPr>
        <w:pStyle w:val="af5"/>
        <w:numPr>
          <w:ilvl w:val="0"/>
          <w:numId w:val="34"/>
        </w:numPr>
        <w:tabs>
          <w:tab w:val="left" w:pos="634"/>
        </w:tabs>
        <w:ind w:left="0" w:right="123" w:firstLine="851"/>
        <w:rPr>
          <w:sz w:val="24"/>
          <w:szCs w:val="24"/>
        </w:rPr>
      </w:pPr>
      <w:r w:rsidRPr="001412B7">
        <w:rPr>
          <w:sz w:val="24"/>
          <w:szCs w:val="24"/>
        </w:rPr>
        <w:t>Концепция</w:t>
      </w:r>
      <w:r w:rsidRPr="001412B7">
        <w:rPr>
          <w:spacing w:val="7"/>
          <w:sz w:val="24"/>
          <w:szCs w:val="24"/>
        </w:rPr>
        <w:t xml:space="preserve"> </w:t>
      </w:r>
      <w:r w:rsidRPr="001412B7">
        <w:rPr>
          <w:sz w:val="24"/>
          <w:szCs w:val="24"/>
        </w:rPr>
        <w:t>развития</w:t>
      </w:r>
      <w:r w:rsidRPr="001412B7">
        <w:rPr>
          <w:spacing w:val="2"/>
          <w:sz w:val="24"/>
          <w:szCs w:val="24"/>
        </w:rPr>
        <w:t xml:space="preserve"> </w:t>
      </w:r>
      <w:r w:rsidRPr="001412B7">
        <w:rPr>
          <w:sz w:val="24"/>
          <w:szCs w:val="24"/>
        </w:rPr>
        <w:t>добровольчества</w:t>
      </w:r>
      <w:r w:rsidRPr="001412B7">
        <w:rPr>
          <w:spacing w:val="2"/>
          <w:sz w:val="24"/>
          <w:szCs w:val="24"/>
        </w:rPr>
        <w:t xml:space="preserve"> </w:t>
      </w:r>
      <w:r w:rsidRPr="001412B7">
        <w:rPr>
          <w:sz w:val="24"/>
          <w:szCs w:val="24"/>
        </w:rPr>
        <w:t>(волонтерства)</w:t>
      </w:r>
      <w:r w:rsidRPr="001412B7">
        <w:rPr>
          <w:spacing w:val="9"/>
          <w:sz w:val="24"/>
          <w:szCs w:val="24"/>
        </w:rPr>
        <w:t xml:space="preserve"> </w:t>
      </w:r>
      <w:r w:rsidRPr="001412B7">
        <w:rPr>
          <w:sz w:val="24"/>
          <w:szCs w:val="24"/>
        </w:rPr>
        <w:t>в</w:t>
      </w:r>
      <w:r w:rsidRPr="001412B7">
        <w:rPr>
          <w:spacing w:val="4"/>
          <w:sz w:val="24"/>
          <w:szCs w:val="24"/>
        </w:rPr>
        <w:t xml:space="preserve"> </w:t>
      </w:r>
      <w:r w:rsidRPr="001412B7">
        <w:rPr>
          <w:sz w:val="24"/>
          <w:szCs w:val="24"/>
        </w:rPr>
        <w:t>Российской</w:t>
      </w:r>
      <w:r w:rsidRPr="001412B7">
        <w:rPr>
          <w:spacing w:val="5"/>
          <w:sz w:val="24"/>
          <w:szCs w:val="24"/>
        </w:rPr>
        <w:t xml:space="preserve"> </w:t>
      </w:r>
      <w:r w:rsidRPr="001412B7">
        <w:rPr>
          <w:sz w:val="24"/>
          <w:szCs w:val="24"/>
        </w:rPr>
        <w:t>Федерации</w:t>
      </w:r>
      <w:r w:rsidRPr="001412B7">
        <w:rPr>
          <w:spacing w:val="4"/>
          <w:sz w:val="24"/>
          <w:szCs w:val="24"/>
        </w:rPr>
        <w:t xml:space="preserve"> </w:t>
      </w:r>
      <w:r w:rsidRPr="001412B7">
        <w:rPr>
          <w:sz w:val="24"/>
          <w:szCs w:val="24"/>
        </w:rPr>
        <w:t>до</w:t>
      </w:r>
      <w:r w:rsidRPr="001412B7">
        <w:rPr>
          <w:spacing w:val="7"/>
          <w:sz w:val="24"/>
          <w:szCs w:val="24"/>
        </w:rPr>
        <w:t xml:space="preserve"> </w:t>
      </w:r>
      <w:r w:rsidRPr="001412B7">
        <w:rPr>
          <w:sz w:val="24"/>
          <w:szCs w:val="24"/>
        </w:rPr>
        <w:t>2025</w:t>
      </w:r>
      <w:r w:rsidRPr="001412B7">
        <w:rPr>
          <w:spacing w:val="2"/>
          <w:sz w:val="24"/>
          <w:szCs w:val="24"/>
        </w:rPr>
        <w:t xml:space="preserve"> </w:t>
      </w:r>
      <w:r w:rsidRPr="001412B7">
        <w:rPr>
          <w:sz w:val="24"/>
          <w:szCs w:val="24"/>
        </w:rPr>
        <w:t>года</w:t>
      </w:r>
      <w:r w:rsidRPr="001412B7">
        <w:rPr>
          <w:spacing w:val="-57"/>
          <w:sz w:val="24"/>
          <w:szCs w:val="24"/>
        </w:rPr>
        <w:t xml:space="preserve"> </w:t>
      </w:r>
      <w:r w:rsidRPr="001412B7">
        <w:rPr>
          <w:sz w:val="24"/>
          <w:szCs w:val="24"/>
        </w:rPr>
        <w:t>(утв.</w:t>
      </w:r>
      <w:r w:rsidRPr="001412B7">
        <w:rPr>
          <w:spacing w:val="3"/>
          <w:sz w:val="24"/>
          <w:szCs w:val="24"/>
        </w:rPr>
        <w:t xml:space="preserve"> </w:t>
      </w:r>
      <w:r w:rsidRPr="001412B7">
        <w:rPr>
          <w:sz w:val="24"/>
          <w:szCs w:val="24"/>
        </w:rPr>
        <w:t>Распоряжением</w:t>
      </w:r>
      <w:r w:rsidRPr="001412B7">
        <w:rPr>
          <w:spacing w:val="3"/>
          <w:sz w:val="24"/>
          <w:szCs w:val="24"/>
        </w:rPr>
        <w:t xml:space="preserve"> </w:t>
      </w:r>
      <w:r w:rsidRPr="001412B7">
        <w:rPr>
          <w:sz w:val="24"/>
          <w:szCs w:val="24"/>
        </w:rPr>
        <w:t>Правительства</w:t>
      </w:r>
      <w:r w:rsidRPr="001412B7">
        <w:rPr>
          <w:spacing w:val="-5"/>
          <w:sz w:val="24"/>
          <w:szCs w:val="24"/>
        </w:rPr>
        <w:t xml:space="preserve"> </w:t>
      </w:r>
      <w:r w:rsidRPr="001412B7">
        <w:rPr>
          <w:sz w:val="24"/>
          <w:szCs w:val="24"/>
        </w:rPr>
        <w:t>РФ</w:t>
      </w:r>
      <w:r w:rsidRPr="001412B7">
        <w:rPr>
          <w:spacing w:val="-5"/>
          <w:sz w:val="24"/>
          <w:szCs w:val="24"/>
        </w:rPr>
        <w:t xml:space="preserve"> </w:t>
      </w:r>
      <w:r w:rsidRPr="001412B7">
        <w:rPr>
          <w:sz w:val="24"/>
          <w:szCs w:val="24"/>
        </w:rPr>
        <w:t>от</w:t>
      </w:r>
      <w:r w:rsidRPr="001412B7">
        <w:rPr>
          <w:spacing w:val="-3"/>
          <w:sz w:val="24"/>
          <w:szCs w:val="24"/>
        </w:rPr>
        <w:t xml:space="preserve"> </w:t>
      </w:r>
      <w:r w:rsidRPr="001412B7">
        <w:rPr>
          <w:sz w:val="24"/>
          <w:szCs w:val="24"/>
        </w:rPr>
        <w:t>27</w:t>
      </w:r>
      <w:r w:rsidRPr="001412B7">
        <w:rPr>
          <w:spacing w:val="2"/>
          <w:sz w:val="24"/>
          <w:szCs w:val="24"/>
        </w:rPr>
        <w:t xml:space="preserve"> </w:t>
      </w:r>
      <w:r w:rsidRPr="001412B7">
        <w:rPr>
          <w:sz w:val="24"/>
          <w:szCs w:val="24"/>
        </w:rPr>
        <w:t>декабря</w:t>
      </w:r>
      <w:r w:rsidRPr="001412B7">
        <w:rPr>
          <w:spacing w:val="2"/>
          <w:sz w:val="24"/>
          <w:szCs w:val="24"/>
        </w:rPr>
        <w:t xml:space="preserve"> </w:t>
      </w:r>
      <w:r w:rsidRPr="001412B7">
        <w:rPr>
          <w:sz w:val="24"/>
          <w:szCs w:val="24"/>
        </w:rPr>
        <w:t>2018</w:t>
      </w:r>
      <w:r w:rsidRPr="001412B7">
        <w:rPr>
          <w:spacing w:val="1"/>
          <w:sz w:val="24"/>
          <w:szCs w:val="24"/>
        </w:rPr>
        <w:t xml:space="preserve"> </w:t>
      </w:r>
      <w:r w:rsidRPr="001412B7">
        <w:rPr>
          <w:sz w:val="24"/>
          <w:szCs w:val="24"/>
        </w:rPr>
        <w:t>г.</w:t>
      </w:r>
      <w:r w:rsidRPr="001412B7">
        <w:rPr>
          <w:spacing w:val="-1"/>
          <w:sz w:val="24"/>
          <w:szCs w:val="24"/>
        </w:rPr>
        <w:t xml:space="preserve"> </w:t>
      </w:r>
      <w:r>
        <w:rPr>
          <w:spacing w:val="-1"/>
          <w:sz w:val="24"/>
          <w:szCs w:val="24"/>
        </w:rPr>
        <w:t xml:space="preserve">    </w:t>
      </w:r>
      <w:r w:rsidRPr="001412B7">
        <w:rPr>
          <w:sz w:val="24"/>
          <w:szCs w:val="24"/>
        </w:rPr>
        <w:t>№</w:t>
      </w:r>
      <w:r w:rsidRPr="001412B7">
        <w:rPr>
          <w:spacing w:val="2"/>
          <w:sz w:val="24"/>
          <w:szCs w:val="24"/>
        </w:rPr>
        <w:t xml:space="preserve"> </w:t>
      </w:r>
      <w:r w:rsidRPr="001412B7">
        <w:rPr>
          <w:sz w:val="24"/>
          <w:szCs w:val="24"/>
        </w:rPr>
        <w:t>2950-р);</w:t>
      </w:r>
    </w:p>
    <w:p w:rsidR="001A5B40" w:rsidRPr="001412B7" w:rsidRDefault="001A5B40" w:rsidP="000D41A3">
      <w:pPr>
        <w:pStyle w:val="af5"/>
        <w:numPr>
          <w:ilvl w:val="0"/>
          <w:numId w:val="34"/>
        </w:numPr>
        <w:tabs>
          <w:tab w:val="left" w:pos="639"/>
        </w:tabs>
        <w:ind w:left="0" w:right="124" w:firstLine="851"/>
        <w:rPr>
          <w:sz w:val="24"/>
          <w:szCs w:val="24"/>
        </w:rPr>
      </w:pPr>
      <w:r w:rsidRPr="001412B7">
        <w:rPr>
          <w:sz w:val="24"/>
          <w:szCs w:val="24"/>
        </w:rPr>
        <w:t>«Концепция</w:t>
      </w:r>
      <w:r w:rsidRPr="001412B7">
        <w:rPr>
          <w:spacing w:val="7"/>
          <w:sz w:val="24"/>
          <w:szCs w:val="24"/>
        </w:rPr>
        <w:t xml:space="preserve"> </w:t>
      </w:r>
      <w:r w:rsidRPr="001412B7">
        <w:rPr>
          <w:sz w:val="24"/>
          <w:szCs w:val="24"/>
        </w:rPr>
        <w:t>Федеральной</w:t>
      </w:r>
      <w:r w:rsidRPr="001412B7">
        <w:rPr>
          <w:spacing w:val="13"/>
          <w:sz w:val="24"/>
          <w:szCs w:val="24"/>
        </w:rPr>
        <w:t xml:space="preserve"> </w:t>
      </w:r>
      <w:r w:rsidRPr="001412B7">
        <w:rPr>
          <w:sz w:val="24"/>
          <w:szCs w:val="24"/>
        </w:rPr>
        <w:t>целевой</w:t>
      </w:r>
      <w:r w:rsidRPr="001412B7">
        <w:rPr>
          <w:spacing w:val="8"/>
          <w:sz w:val="24"/>
          <w:szCs w:val="24"/>
        </w:rPr>
        <w:t xml:space="preserve"> </w:t>
      </w:r>
      <w:r w:rsidRPr="001412B7">
        <w:rPr>
          <w:sz w:val="24"/>
          <w:szCs w:val="24"/>
        </w:rPr>
        <w:t>программы</w:t>
      </w:r>
      <w:r w:rsidRPr="001412B7">
        <w:rPr>
          <w:spacing w:val="14"/>
          <w:sz w:val="24"/>
          <w:szCs w:val="24"/>
        </w:rPr>
        <w:t xml:space="preserve"> </w:t>
      </w:r>
      <w:r w:rsidRPr="001412B7">
        <w:rPr>
          <w:sz w:val="24"/>
          <w:szCs w:val="24"/>
        </w:rPr>
        <w:t>РФ</w:t>
      </w:r>
      <w:r w:rsidRPr="001412B7">
        <w:rPr>
          <w:spacing w:val="14"/>
          <w:sz w:val="24"/>
          <w:szCs w:val="24"/>
        </w:rPr>
        <w:t xml:space="preserve"> </w:t>
      </w:r>
      <w:r w:rsidRPr="001412B7">
        <w:rPr>
          <w:sz w:val="24"/>
          <w:szCs w:val="24"/>
        </w:rPr>
        <w:t>«Развитие</w:t>
      </w:r>
      <w:r w:rsidRPr="001412B7">
        <w:rPr>
          <w:spacing w:val="7"/>
          <w:sz w:val="24"/>
          <w:szCs w:val="24"/>
        </w:rPr>
        <w:t xml:space="preserve"> </w:t>
      </w:r>
      <w:r w:rsidRPr="001412B7">
        <w:rPr>
          <w:sz w:val="24"/>
          <w:szCs w:val="24"/>
        </w:rPr>
        <w:t>образования»</w:t>
      </w:r>
      <w:r w:rsidRPr="001412B7">
        <w:rPr>
          <w:spacing w:val="7"/>
          <w:sz w:val="24"/>
          <w:szCs w:val="24"/>
        </w:rPr>
        <w:t xml:space="preserve"> </w:t>
      </w:r>
      <w:r w:rsidRPr="001412B7">
        <w:rPr>
          <w:sz w:val="24"/>
          <w:szCs w:val="24"/>
        </w:rPr>
        <w:t>(Постановление</w:t>
      </w:r>
      <w:r w:rsidRPr="001412B7">
        <w:rPr>
          <w:spacing w:val="-57"/>
          <w:sz w:val="24"/>
          <w:szCs w:val="24"/>
        </w:rPr>
        <w:t xml:space="preserve"> </w:t>
      </w:r>
      <w:r w:rsidRPr="001412B7">
        <w:rPr>
          <w:sz w:val="24"/>
          <w:szCs w:val="24"/>
        </w:rPr>
        <w:t>Правительства</w:t>
      </w:r>
      <w:r w:rsidRPr="001412B7">
        <w:rPr>
          <w:spacing w:val="2"/>
          <w:sz w:val="24"/>
          <w:szCs w:val="24"/>
        </w:rPr>
        <w:t xml:space="preserve"> </w:t>
      </w:r>
      <w:r w:rsidRPr="001412B7">
        <w:rPr>
          <w:sz w:val="24"/>
          <w:szCs w:val="24"/>
        </w:rPr>
        <w:t>РФ</w:t>
      </w:r>
      <w:r w:rsidRPr="001412B7">
        <w:rPr>
          <w:spacing w:val="-1"/>
          <w:sz w:val="24"/>
          <w:szCs w:val="24"/>
        </w:rPr>
        <w:t xml:space="preserve"> </w:t>
      </w:r>
      <w:r w:rsidRPr="001412B7">
        <w:rPr>
          <w:sz w:val="24"/>
          <w:szCs w:val="24"/>
        </w:rPr>
        <w:t>от</w:t>
      </w:r>
      <w:r w:rsidRPr="001412B7">
        <w:rPr>
          <w:spacing w:val="2"/>
          <w:sz w:val="24"/>
          <w:szCs w:val="24"/>
        </w:rPr>
        <w:t xml:space="preserve"> </w:t>
      </w:r>
      <w:r w:rsidRPr="001412B7">
        <w:rPr>
          <w:sz w:val="24"/>
          <w:szCs w:val="24"/>
        </w:rPr>
        <w:t>26.12.2017</w:t>
      </w:r>
      <w:r w:rsidRPr="001412B7">
        <w:rPr>
          <w:spacing w:val="-3"/>
          <w:sz w:val="24"/>
          <w:szCs w:val="24"/>
        </w:rPr>
        <w:t xml:space="preserve"> </w:t>
      </w:r>
      <w:r w:rsidRPr="001412B7">
        <w:rPr>
          <w:sz w:val="24"/>
          <w:szCs w:val="24"/>
        </w:rPr>
        <w:t>№</w:t>
      </w:r>
      <w:r w:rsidRPr="001412B7">
        <w:rPr>
          <w:spacing w:val="3"/>
          <w:sz w:val="24"/>
          <w:szCs w:val="24"/>
        </w:rPr>
        <w:t xml:space="preserve"> </w:t>
      </w:r>
      <w:r w:rsidRPr="001412B7">
        <w:rPr>
          <w:sz w:val="24"/>
          <w:szCs w:val="24"/>
        </w:rPr>
        <w:t>1642);</w:t>
      </w:r>
    </w:p>
    <w:p w:rsidR="001A5B40" w:rsidRPr="001412B7" w:rsidRDefault="001A5B40" w:rsidP="001A5B40">
      <w:pPr>
        <w:pStyle w:val="a3"/>
        <w:ind w:left="0" w:right="124" w:firstLine="851"/>
      </w:pPr>
      <w:r w:rsidRPr="001412B7">
        <w:t>-</w:t>
      </w:r>
      <w:r>
        <w:t xml:space="preserve"> </w:t>
      </w:r>
      <w:r w:rsidRPr="001412B7">
        <w:t>Постановление</w:t>
      </w:r>
      <w:r w:rsidRPr="001412B7">
        <w:rPr>
          <w:spacing w:val="1"/>
        </w:rPr>
        <w:t xml:space="preserve"> </w:t>
      </w:r>
      <w:r w:rsidRPr="001412B7">
        <w:t>Правительства</w:t>
      </w:r>
      <w:r w:rsidRPr="001412B7">
        <w:rPr>
          <w:spacing w:val="1"/>
        </w:rPr>
        <w:t xml:space="preserve"> </w:t>
      </w:r>
      <w:r w:rsidRPr="001412B7">
        <w:t>РФ</w:t>
      </w:r>
      <w:r w:rsidRPr="001412B7">
        <w:rPr>
          <w:spacing w:val="1"/>
        </w:rPr>
        <w:t xml:space="preserve"> </w:t>
      </w:r>
      <w:r w:rsidRPr="001412B7">
        <w:t>от</w:t>
      </w:r>
      <w:r w:rsidRPr="001412B7">
        <w:rPr>
          <w:spacing w:val="1"/>
        </w:rPr>
        <w:t xml:space="preserve"> </w:t>
      </w:r>
      <w:r w:rsidRPr="001412B7">
        <w:t>16</w:t>
      </w:r>
      <w:r w:rsidRPr="001412B7">
        <w:rPr>
          <w:spacing w:val="1"/>
        </w:rPr>
        <w:t xml:space="preserve"> </w:t>
      </w:r>
      <w:r w:rsidRPr="001412B7">
        <w:t>ноября</w:t>
      </w:r>
      <w:r w:rsidRPr="001412B7">
        <w:rPr>
          <w:spacing w:val="1"/>
        </w:rPr>
        <w:t xml:space="preserve"> </w:t>
      </w:r>
      <w:r w:rsidRPr="001412B7">
        <w:t>2020</w:t>
      </w:r>
      <w:r w:rsidRPr="001412B7">
        <w:rPr>
          <w:spacing w:val="1"/>
        </w:rPr>
        <w:t xml:space="preserve"> </w:t>
      </w:r>
      <w:r w:rsidRPr="001412B7">
        <w:t>г.</w:t>
      </w:r>
      <w:r w:rsidRPr="001412B7">
        <w:rPr>
          <w:spacing w:val="1"/>
        </w:rPr>
        <w:t xml:space="preserve"> </w:t>
      </w:r>
      <w:r w:rsidRPr="001412B7">
        <w:t>№</w:t>
      </w:r>
      <w:r w:rsidRPr="001412B7">
        <w:rPr>
          <w:spacing w:val="1"/>
        </w:rPr>
        <w:t xml:space="preserve"> </w:t>
      </w:r>
      <w:r w:rsidRPr="001412B7">
        <w:t>1836</w:t>
      </w:r>
      <w:r w:rsidRPr="001412B7">
        <w:rPr>
          <w:spacing w:val="1"/>
        </w:rPr>
        <w:t xml:space="preserve"> </w:t>
      </w:r>
      <w:r w:rsidRPr="001412B7">
        <w:t>"О</w:t>
      </w:r>
      <w:r w:rsidRPr="001412B7">
        <w:rPr>
          <w:spacing w:val="1"/>
        </w:rPr>
        <w:t xml:space="preserve"> </w:t>
      </w:r>
      <w:r w:rsidRPr="001412B7">
        <w:t>государственной</w:t>
      </w:r>
      <w:r w:rsidRPr="001412B7">
        <w:rPr>
          <w:spacing w:val="1"/>
        </w:rPr>
        <w:t xml:space="preserve"> </w:t>
      </w:r>
      <w:r w:rsidRPr="001412B7">
        <w:t>информационной</w:t>
      </w:r>
      <w:r w:rsidRPr="001412B7">
        <w:rPr>
          <w:spacing w:val="2"/>
        </w:rPr>
        <w:t xml:space="preserve"> </w:t>
      </w:r>
      <w:r w:rsidRPr="001412B7">
        <w:t>системе</w:t>
      </w:r>
      <w:r w:rsidRPr="001412B7">
        <w:rPr>
          <w:spacing w:val="-5"/>
        </w:rPr>
        <w:t xml:space="preserve"> </w:t>
      </w:r>
      <w:r w:rsidRPr="001412B7">
        <w:t>"Современная</w:t>
      </w:r>
      <w:r w:rsidRPr="001412B7">
        <w:rPr>
          <w:spacing w:val="1"/>
        </w:rPr>
        <w:t xml:space="preserve"> </w:t>
      </w:r>
      <w:r w:rsidRPr="001412B7">
        <w:t>цифровая</w:t>
      </w:r>
      <w:r w:rsidRPr="001412B7">
        <w:rPr>
          <w:spacing w:val="-4"/>
        </w:rPr>
        <w:t xml:space="preserve"> </w:t>
      </w:r>
      <w:r w:rsidRPr="001412B7">
        <w:t>образовательная</w:t>
      </w:r>
      <w:r w:rsidRPr="001412B7">
        <w:rPr>
          <w:spacing w:val="2"/>
        </w:rPr>
        <w:t xml:space="preserve"> </w:t>
      </w:r>
      <w:r w:rsidRPr="001412B7">
        <w:t>среда";</w:t>
      </w:r>
    </w:p>
    <w:p w:rsidR="001A5B40" w:rsidRPr="001412B7" w:rsidRDefault="001A5B40" w:rsidP="001A5B40">
      <w:pPr>
        <w:pStyle w:val="a3"/>
        <w:ind w:left="0" w:right="122" w:firstLine="851"/>
      </w:pPr>
      <w:r w:rsidRPr="001412B7">
        <w:t>-Приказ</w:t>
      </w:r>
      <w:r w:rsidRPr="001412B7">
        <w:rPr>
          <w:spacing w:val="1"/>
        </w:rPr>
        <w:t xml:space="preserve"> </w:t>
      </w:r>
      <w:r w:rsidRPr="001412B7">
        <w:t>Министерства</w:t>
      </w:r>
      <w:r w:rsidRPr="001412B7">
        <w:rPr>
          <w:spacing w:val="1"/>
        </w:rPr>
        <w:t xml:space="preserve"> </w:t>
      </w:r>
      <w:r w:rsidRPr="001412B7">
        <w:t>просвещения</w:t>
      </w:r>
      <w:r w:rsidRPr="001412B7">
        <w:rPr>
          <w:spacing w:val="1"/>
        </w:rPr>
        <w:t xml:space="preserve"> </w:t>
      </w:r>
      <w:r w:rsidRPr="001412B7">
        <w:t>Российской</w:t>
      </w:r>
      <w:r w:rsidRPr="001412B7">
        <w:rPr>
          <w:spacing w:val="1"/>
        </w:rPr>
        <w:t xml:space="preserve"> </w:t>
      </w:r>
      <w:r w:rsidRPr="001412B7">
        <w:t>Федерации</w:t>
      </w:r>
      <w:r w:rsidRPr="001412B7">
        <w:rPr>
          <w:spacing w:val="1"/>
        </w:rPr>
        <w:t xml:space="preserve"> </w:t>
      </w:r>
      <w:r w:rsidRPr="001412B7">
        <w:t>от</w:t>
      </w:r>
      <w:r w:rsidRPr="001412B7">
        <w:rPr>
          <w:spacing w:val="1"/>
        </w:rPr>
        <w:t xml:space="preserve"> </w:t>
      </w:r>
      <w:r w:rsidRPr="001412B7">
        <w:t>28.08.2020</w:t>
      </w:r>
      <w:r w:rsidRPr="001412B7">
        <w:rPr>
          <w:spacing w:val="1"/>
        </w:rPr>
        <w:t xml:space="preserve"> </w:t>
      </w:r>
      <w:r w:rsidRPr="001412B7">
        <w:t>г.</w:t>
      </w:r>
      <w:r w:rsidRPr="001412B7">
        <w:rPr>
          <w:spacing w:val="1"/>
        </w:rPr>
        <w:t xml:space="preserve"> </w:t>
      </w:r>
      <w:r>
        <w:rPr>
          <w:spacing w:val="1"/>
        </w:rPr>
        <w:t xml:space="preserve">    </w:t>
      </w:r>
      <w:r w:rsidRPr="001412B7">
        <w:t>№</w:t>
      </w:r>
      <w:r w:rsidRPr="001412B7">
        <w:rPr>
          <w:spacing w:val="1"/>
        </w:rPr>
        <w:t xml:space="preserve"> </w:t>
      </w:r>
      <w:r w:rsidRPr="001412B7">
        <w:t>442</w:t>
      </w:r>
      <w:r w:rsidRPr="001412B7">
        <w:rPr>
          <w:spacing w:val="1"/>
        </w:rPr>
        <w:t xml:space="preserve"> </w:t>
      </w:r>
      <w:r w:rsidRPr="001412B7">
        <w:t>"Об</w:t>
      </w:r>
      <w:r w:rsidRPr="001412B7">
        <w:rPr>
          <w:spacing w:val="1"/>
        </w:rPr>
        <w:t xml:space="preserve"> </w:t>
      </w:r>
      <w:r w:rsidRPr="001412B7">
        <w:t>утверждении</w:t>
      </w:r>
      <w:r w:rsidRPr="001412B7">
        <w:rPr>
          <w:spacing w:val="1"/>
        </w:rPr>
        <w:t xml:space="preserve"> </w:t>
      </w:r>
      <w:r w:rsidRPr="001412B7">
        <w:t>Порядка</w:t>
      </w:r>
      <w:r w:rsidRPr="001412B7">
        <w:rPr>
          <w:spacing w:val="1"/>
        </w:rPr>
        <w:t xml:space="preserve"> </w:t>
      </w:r>
      <w:r w:rsidRPr="001412B7">
        <w:t>организации</w:t>
      </w:r>
      <w:r w:rsidRPr="001412B7">
        <w:rPr>
          <w:spacing w:val="1"/>
        </w:rPr>
        <w:t xml:space="preserve"> </w:t>
      </w:r>
      <w:r w:rsidRPr="001412B7">
        <w:t>и</w:t>
      </w:r>
      <w:r w:rsidRPr="001412B7">
        <w:rPr>
          <w:spacing w:val="1"/>
        </w:rPr>
        <w:t xml:space="preserve"> </w:t>
      </w:r>
      <w:r w:rsidRPr="001412B7">
        <w:t>осуществления</w:t>
      </w:r>
      <w:r w:rsidRPr="001412B7">
        <w:rPr>
          <w:spacing w:val="1"/>
        </w:rPr>
        <w:t xml:space="preserve"> </w:t>
      </w:r>
      <w:r w:rsidRPr="001412B7">
        <w:t>образовательной</w:t>
      </w:r>
      <w:r w:rsidRPr="001412B7">
        <w:rPr>
          <w:spacing w:val="1"/>
        </w:rPr>
        <w:t xml:space="preserve"> </w:t>
      </w:r>
      <w:r w:rsidRPr="001412B7">
        <w:t>деятельности</w:t>
      </w:r>
      <w:r w:rsidRPr="001412B7">
        <w:rPr>
          <w:spacing w:val="1"/>
        </w:rPr>
        <w:t xml:space="preserve"> </w:t>
      </w:r>
      <w:r w:rsidRPr="001412B7">
        <w:t>по</w:t>
      </w:r>
      <w:r w:rsidRPr="001412B7">
        <w:rPr>
          <w:spacing w:val="1"/>
        </w:rPr>
        <w:t xml:space="preserve"> </w:t>
      </w:r>
      <w:r w:rsidRPr="001412B7">
        <w:t>основным</w:t>
      </w:r>
      <w:r w:rsidRPr="001412B7">
        <w:rPr>
          <w:spacing w:val="1"/>
        </w:rPr>
        <w:t xml:space="preserve"> </w:t>
      </w:r>
      <w:r w:rsidRPr="001412B7">
        <w:t>общеобразовательным</w:t>
      </w:r>
      <w:r w:rsidRPr="001412B7">
        <w:rPr>
          <w:spacing w:val="1"/>
        </w:rPr>
        <w:t xml:space="preserve"> </w:t>
      </w:r>
      <w:r w:rsidRPr="001412B7">
        <w:t>программам</w:t>
      </w:r>
      <w:r w:rsidRPr="001412B7">
        <w:rPr>
          <w:spacing w:val="1"/>
        </w:rPr>
        <w:t xml:space="preserve"> </w:t>
      </w:r>
      <w:r w:rsidRPr="001412B7">
        <w:t>-</w:t>
      </w:r>
      <w:r w:rsidRPr="001412B7">
        <w:rPr>
          <w:spacing w:val="1"/>
        </w:rPr>
        <w:t xml:space="preserve"> </w:t>
      </w:r>
      <w:r w:rsidRPr="001412B7">
        <w:t>образовательным</w:t>
      </w:r>
      <w:r w:rsidRPr="001412B7">
        <w:rPr>
          <w:spacing w:val="1"/>
        </w:rPr>
        <w:t xml:space="preserve"> </w:t>
      </w:r>
      <w:r w:rsidRPr="001412B7">
        <w:t>программам</w:t>
      </w:r>
      <w:r w:rsidRPr="001412B7">
        <w:rPr>
          <w:spacing w:val="1"/>
        </w:rPr>
        <w:t xml:space="preserve"> </w:t>
      </w:r>
      <w:r w:rsidRPr="001412B7">
        <w:t>начального</w:t>
      </w:r>
      <w:r w:rsidRPr="001412B7">
        <w:rPr>
          <w:spacing w:val="1"/>
        </w:rPr>
        <w:t xml:space="preserve"> </w:t>
      </w:r>
      <w:r w:rsidRPr="001412B7">
        <w:t>общего,</w:t>
      </w:r>
      <w:r w:rsidRPr="001412B7">
        <w:rPr>
          <w:spacing w:val="-2"/>
        </w:rPr>
        <w:t xml:space="preserve"> </w:t>
      </w:r>
      <w:r w:rsidRPr="001412B7">
        <w:t>основного</w:t>
      </w:r>
      <w:r w:rsidRPr="001412B7">
        <w:rPr>
          <w:spacing w:val="2"/>
        </w:rPr>
        <w:t xml:space="preserve"> </w:t>
      </w:r>
      <w:r w:rsidRPr="001412B7">
        <w:t>общего</w:t>
      </w:r>
      <w:r w:rsidRPr="001412B7">
        <w:rPr>
          <w:spacing w:val="2"/>
        </w:rPr>
        <w:t xml:space="preserve"> </w:t>
      </w:r>
      <w:r w:rsidRPr="001412B7">
        <w:t>и</w:t>
      </w:r>
      <w:r w:rsidRPr="001412B7">
        <w:rPr>
          <w:spacing w:val="-2"/>
        </w:rPr>
        <w:t xml:space="preserve"> </w:t>
      </w:r>
      <w:r w:rsidRPr="001412B7">
        <w:t>среднего</w:t>
      </w:r>
      <w:r w:rsidRPr="001412B7">
        <w:rPr>
          <w:spacing w:val="-4"/>
        </w:rPr>
        <w:t xml:space="preserve"> </w:t>
      </w:r>
      <w:r w:rsidRPr="001412B7">
        <w:t>общего</w:t>
      </w:r>
      <w:r w:rsidRPr="001412B7">
        <w:rPr>
          <w:spacing w:val="-3"/>
        </w:rPr>
        <w:t xml:space="preserve"> </w:t>
      </w:r>
      <w:r w:rsidRPr="001412B7">
        <w:t>образования"</w:t>
      </w:r>
    </w:p>
    <w:p w:rsidR="001A5B40" w:rsidRPr="001412B7" w:rsidRDefault="001A5B40" w:rsidP="000D41A3">
      <w:pPr>
        <w:pStyle w:val="af5"/>
        <w:numPr>
          <w:ilvl w:val="0"/>
          <w:numId w:val="34"/>
        </w:numPr>
        <w:tabs>
          <w:tab w:val="left" w:pos="649"/>
        </w:tabs>
        <w:ind w:left="0" w:right="124" w:firstLine="851"/>
        <w:rPr>
          <w:sz w:val="24"/>
          <w:szCs w:val="24"/>
        </w:rPr>
      </w:pPr>
      <w:r w:rsidRPr="001412B7">
        <w:rPr>
          <w:sz w:val="24"/>
          <w:szCs w:val="24"/>
        </w:rPr>
        <w:t>«Стратегия государственной национальной политики Российской Федерации на период до</w:t>
      </w:r>
      <w:r w:rsidRPr="001412B7">
        <w:rPr>
          <w:spacing w:val="1"/>
          <w:sz w:val="24"/>
          <w:szCs w:val="24"/>
        </w:rPr>
        <w:t xml:space="preserve"> </w:t>
      </w:r>
      <w:r w:rsidRPr="001412B7">
        <w:rPr>
          <w:sz w:val="24"/>
          <w:szCs w:val="24"/>
        </w:rPr>
        <w:t>2025</w:t>
      </w:r>
      <w:r w:rsidRPr="001412B7">
        <w:rPr>
          <w:spacing w:val="1"/>
          <w:sz w:val="24"/>
          <w:szCs w:val="24"/>
        </w:rPr>
        <w:t xml:space="preserve"> </w:t>
      </w:r>
      <w:r w:rsidRPr="001412B7">
        <w:rPr>
          <w:sz w:val="24"/>
          <w:szCs w:val="24"/>
        </w:rPr>
        <w:t>года»</w:t>
      </w:r>
      <w:r w:rsidRPr="001412B7">
        <w:rPr>
          <w:spacing w:val="-4"/>
          <w:sz w:val="24"/>
          <w:szCs w:val="24"/>
        </w:rPr>
        <w:t xml:space="preserve"> </w:t>
      </w:r>
      <w:r w:rsidRPr="001412B7">
        <w:rPr>
          <w:sz w:val="24"/>
          <w:szCs w:val="24"/>
        </w:rPr>
        <w:t>(утв.</w:t>
      </w:r>
      <w:r w:rsidRPr="001412B7">
        <w:rPr>
          <w:spacing w:val="4"/>
          <w:sz w:val="24"/>
          <w:szCs w:val="24"/>
        </w:rPr>
        <w:t xml:space="preserve"> </w:t>
      </w:r>
      <w:r w:rsidRPr="001412B7">
        <w:rPr>
          <w:sz w:val="24"/>
          <w:szCs w:val="24"/>
        </w:rPr>
        <w:t>Указом</w:t>
      </w:r>
      <w:r w:rsidRPr="001412B7">
        <w:rPr>
          <w:spacing w:val="2"/>
          <w:sz w:val="24"/>
          <w:szCs w:val="24"/>
        </w:rPr>
        <w:t xml:space="preserve"> </w:t>
      </w:r>
      <w:r w:rsidRPr="001412B7">
        <w:rPr>
          <w:sz w:val="24"/>
          <w:szCs w:val="24"/>
        </w:rPr>
        <w:t>Президента</w:t>
      </w:r>
      <w:r w:rsidRPr="001412B7">
        <w:rPr>
          <w:spacing w:val="-4"/>
          <w:sz w:val="24"/>
          <w:szCs w:val="24"/>
        </w:rPr>
        <w:t xml:space="preserve"> </w:t>
      </w:r>
      <w:r w:rsidRPr="001412B7">
        <w:rPr>
          <w:sz w:val="24"/>
          <w:szCs w:val="24"/>
        </w:rPr>
        <w:t>РФ</w:t>
      </w:r>
      <w:r w:rsidRPr="001412B7">
        <w:rPr>
          <w:spacing w:val="-5"/>
          <w:sz w:val="24"/>
          <w:szCs w:val="24"/>
        </w:rPr>
        <w:t xml:space="preserve"> </w:t>
      </w:r>
      <w:r w:rsidRPr="001412B7">
        <w:rPr>
          <w:sz w:val="24"/>
          <w:szCs w:val="24"/>
        </w:rPr>
        <w:t>от</w:t>
      </w:r>
      <w:r w:rsidRPr="001412B7">
        <w:rPr>
          <w:spacing w:val="1"/>
          <w:sz w:val="24"/>
          <w:szCs w:val="24"/>
        </w:rPr>
        <w:t xml:space="preserve"> </w:t>
      </w:r>
      <w:r w:rsidRPr="001412B7">
        <w:rPr>
          <w:sz w:val="24"/>
          <w:szCs w:val="24"/>
        </w:rPr>
        <w:t>19.12.2012</w:t>
      </w:r>
      <w:r w:rsidRPr="001412B7">
        <w:rPr>
          <w:spacing w:val="1"/>
          <w:sz w:val="24"/>
          <w:szCs w:val="24"/>
        </w:rPr>
        <w:t xml:space="preserve"> </w:t>
      </w:r>
      <w:r w:rsidRPr="001412B7">
        <w:rPr>
          <w:sz w:val="24"/>
          <w:szCs w:val="24"/>
        </w:rPr>
        <w:t>№</w:t>
      </w:r>
      <w:r w:rsidRPr="001412B7">
        <w:rPr>
          <w:spacing w:val="-2"/>
          <w:sz w:val="24"/>
          <w:szCs w:val="24"/>
        </w:rPr>
        <w:t xml:space="preserve"> </w:t>
      </w:r>
      <w:r w:rsidRPr="001412B7">
        <w:rPr>
          <w:sz w:val="24"/>
          <w:szCs w:val="24"/>
        </w:rPr>
        <w:t>1666)</w:t>
      </w:r>
      <w:r w:rsidRPr="001412B7">
        <w:rPr>
          <w:spacing w:val="-2"/>
          <w:sz w:val="24"/>
          <w:szCs w:val="24"/>
        </w:rPr>
        <w:t xml:space="preserve"> </w:t>
      </w:r>
      <w:r w:rsidRPr="001412B7">
        <w:rPr>
          <w:sz w:val="24"/>
          <w:szCs w:val="24"/>
        </w:rPr>
        <w:t>и</w:t>
      </w:r>
      <w:r w:rsidRPr="001412B7">
        <w:rPr>
          <w:spacing w:val="2"/>
          <w:sz w:val="24"/>
          <w:szCs w:val="24"/>
        </w:rPr>
        <w:t xml:space="preserve"> </w:t>
      </w:r>
      <w:r w:rsidRPr="001412B7">
        <w:rPr>
          <w:sz w:val="24"/>
          <w:szCs w:val="24"/>
        </w:rPr>
        <w:t>другие.</w:t>
      </w:r>
    </w:p>
    <w:p w:rsidR="001A5B40" w:rsidRPr="00C67CB1" w:rsidRDefault="001A5B40" w:rsidP="001A5B40">
      <w:pPr>
        <w:pStyle w:val="a3"/>
        <w:ind w:left="0" w:firstLine="851"/>
      </w:pPr>
      <w:r w:rsidRPr="00C67CB1">
        <w:t>Основные</w:t>
      </w:r>
      <w:r w:rsidRPr="00C67CB1">
        <w:rPr>
          <w:spacing w:val="-2"/>
        </w:rPr>
        <w:t xml:space="preserve"> </w:t>
      </w:r>
      <w:r w:rsidRPr="00C67CB1">
        <w:t>локальные</w:t>
      </w:r>
      <w:r w:rsidRPr="00C67CB1">
        <w:rPr>
          <w:spacing w:val="-2"/>
        </w:rPr>
        <w:t xml:space="preserve"> </w:t>
      </w:r>
      <w:r w:rsidRPr="00C67CB1">
        <w:t>акты:</w:t>
      </w:r>
    </w:p>
    <w:p w:rsidR="001A5B40" w:rsidRPr="001412B7" w:rsidRDefault="001A5B40" w:rsidP="000D41A3">
      <w:pPr>
        <w:pStyle w:val="af5"/>
        <w:numPr>
          <w:ilvl w:val="1"/>
          <w:numId w:val="34"/>
        </w:numPr>
        <w:tabs>
          <w:tab w:val="left" w:pos="1830"/>
        </w:tabs>
        <w:ind w:left="0" w:right="113" w:firstLine="851"/>
        <w:rPr>
          <w:sz w:val="24"/>
          <w:szCs w:val="24"/>
        </w:rPr>
      </w:pPr>
      <w:r w:rsidRPr="001412B7">
        <w:rPr>
          <w:sz w:val="24"/>
          <w:szCs w:val="24"/>
        </w:rPr>
        <w:t>Основная</w:t>
      </w:r>
      <w:r w:rsidRPr="001412B7">
        <w:rPr>
          <w:spacing w:val="1"/>
          <w:sz w:val="24"/>
          <w:szCs w:val="24"/>
        </w:rPr>
        <w:t xml:space="preserve"> </w:t>
      </w:r>
      <w:r w:rsidRPr="001412B7">
        <w:rPr>
          <w:sz w:val="24"/>
          <w:szCs w:val="24"/>
        </w:rPr>
        <w:t>образовательная</w:t>
      </w:r>
      <w:r w:rsidRPr="001412B7">
        <w:rPr>
          <w:spacing w:val="1"/>
          <w:sz w:val="24"/>
          <w:szCs w:val="24"/>
        </w:rPr>
        <w:t xml:space="preserve"> </w:t>
      </w:r>
      <w:r w:rsidRPr="001412B7">
        <w:rPr>
          <w:sz w:val="24"/>
          <w:szCs w:val="24"/>
        </w:rPr>
        <w:t>программа</w:t>
      </w:r>
      <w:r w:rsidRPr="001412B7">
        <w:rPr>
          <w:spacing w:val="1"/>
          <w:sz w:val="24"/>
          <w:szCs w:val="24"/>
        </w:rPr>
        <w:t xml:space="preserve"> </w:t>
      </w:r>
      <w:r w:rsidRPr="001412B7">
        <w:rPr>
          <w:sz w:val="24"/>
          <w:szCs w:val="24"/>
        </w:rPr>
        <w:t>основного</w:t>
      </w:r>
      <w:r w:rsidRPr="001412B7">
        <w:rPr>
          <w:spacing w:val="1"/>
          <w:sz w:val="24"/>
          <w:szCs w:val="24"/>
        </w:rPr>
        <w:t xml:space="preserve"> </w:t>
      </w:r>
      <w:r w:rsidRPr="001412B7">
        <w:rPr>
          <w:sz w:val="24"/>
          <w:szCs w:val="24"/>
        </w:rPr>
        <w:t>общего</w:t>
      </w:r>
      <w:r w:rsidRPr="001412B7">
        <w:rPr>
          <w:spacing w:val="1"/>
          <w:sz w:val="24"/>
          <w:szCs w:val="24"/>
        </w:rPr>
        <w:t xml:space="preserve"> </w:t>
      </w:r>
      <w:r w:rsidRPr="001412B7">
        <w:rPr>
          <w:sz w:val="24"/>
          <w:szCs w:val="24"/>
        </w:rPr>
        <w:t>образования</w:t>
      </w:r>
      <w:r>
        <w:rPr>
          <w:sz w:val="24"/>
          <w:szCs w:val="24"/>
        </w:rPr>
        <w:t>;</w:t>
      </w:r>
      <w:r w:rsidRPr="001412B7">
        <w:rPr>
          <w:spacing w:val="1"/>
          <w:sz w:val="24"/>
          <w:szCs w:val="24"/>
        </w:rPr>
        <w:t xml:space="preserve"> </w:t>
      </w:r>
    </w:p>
    <w:p w:rsidR="001A5B40" w:rsidRPr="001412B7" w:rsidRDefault="001A5B40" w:rsidP="000D41A3">
      <w:pPr>
        <w:pStyle w:val="af5"/>
        <w:numPr>
          <w:ilvl w:val="1"/>
          <w:numId w:val="34"/>
        </w:numPr>
        <w:tabs>
          <w:tab w:val="left" w:pos="1829"/>
          <w:tab w:val="left" w:pos="1830"/>
        </w:tabs>
        <w:ind w:left="0" w:firstLine="851"/>
        <w:rPr>
          <w:sz w:val="24"/>
          <w:szCs w:val="24"/>
        </w:rPr>
      </w:pPr>
      <w:r w:rsidRPr="001412B7">
        <w:rPr>
          <w:sz w:val="24"/>
          <w:szCs w:val="24"/>
        </w:rPr>
        <w:t>план</w:t>
      </w:r>
      <w:r w:rsidRPr="001412B7">
        <w:rPr>
          <w:spacing w:val="-6"/>
          <w:sz w:val="24"/>
          <w:szCs w:val="24"/>
        </w:rPr>
        <w:t xml:space="preserve"> </w:t>
      </w:r>
      <w:r w:rsidRPr="001412B7">
        <w:rPr>
          <w:sz w:val="24"/>
          <w:szCs w:val="24"/>
        </w:rPr>
        <w:t>работы</w:t>
      </w:r>
      <w:r w:rsidRPr="001412B7">
        <w:rPr>
          <w:spacing w:val="-4"/>
          <w:sz w:val="24"/>
          <w:szCs w:val="24"/>
        </w:rPr>
        <w:t xml:space="preserve"> </w:t>
      </w:r>
      <w:r w:rsidRPr="001412B7">
        <w:rPr>
          <w:sz w:val="24"/>
          <w:szCs w:val="24"/>
        </w:rPr>
        <w:t>на</w:t>
      </w:r>
      <w:r w:rsidRPr="001412B7">
        <w:rPr>
          <w:spacing w:val="-2"/>
          <w:sz w:val="24"/>
          <w:szCs w:val="24"/>
        </w:rPr>
        <w:t xml:space="preserve"> </w:t>
      </w:r>
      <w:r w:rsidRPr="001412B7">
        <w:rPr>
          <w:sz w:val="24"/>
          <w:szCs w:val="24"/>
        </w:rPr>
        <w:t>учебный</w:t>
      </w:r>
      <w:r w:rsidRPr="001412B7">
        <w:rPr>
          <w:spacing w:val="-1"/>
          <w:sz w:val="24"/>
          <w:szCs w:val="24"/>
        </w:rPr>
        <w:t xml:space="preserve"> </w:t>
      </w:r>
      <w:r w:rsidRPr="001412B7">
        <w:rPr>
          <w:sz w:val="24"/>
          <w:szCs w:val="24"/>
        </w:rPr>
        <w:t>год;</w:t>
      </w:r>
    </w:p>
    <w:p w:rsidR="001A5B40" w:rsidRPr="001412B7" w:rsidRDefault="001A5B40" w:rsidP="000D41A3">
      <w:pPr>
        <w:pStyle w:val="af5"/>
        <w:numPr>
          <w:ilvl w:val="1"/>
          <w:numId w:val="34"/>
        </w:numPr>
        <w:tabs>
          <w:tab w:val="left" w:pos="1829"/>
          <w:tab w:val="left" w:pos="1830"/>
        </w:tabs>
        <w:ind w:left="0" w:firstLine="851"/>
        <w:rPr>
          <w:sz w:val="24"/>
          <w:szCs w:val="24"/>
        </w:rPr>
      </w:pPr>
      <w:r w:rsidRPr="001412B7">
        <w:rPr>
          <w:sz w:val="24"/>
          <w:szCs w:val="24"/>
        </w:rPr>
        <w:t>календарный</w:t>
      </w:r>
      <w:r w:rsidRPr="001412B7">
        <w:rPr>
          <w:spacing w:val="-5"/>
          <w:sz w:val="24"/>
          <w:szCs w:val="24"/>
        </w:rPr>
        <w:t xml:space="preserve"> </w:t>
      </w:r>
      <w:r w:rsidRPr="001412B7">
        <w:rPr>
          <w:sz w:val="24"/>
          <w:szCs w:val="24"/>
        </w:rPr>
        <w:t>учебный</w:t>
      </w:r>
      <w:r w:rsidRPr="001412B7">
        <w:rPr>
          <w:spacing w:val="-4"/>
          <w:sz w:val="24"/>
          <w:szCs w:val="24"/>
        </w:rPr>
        <w:t xml:space="preserve"> </w:t>
      </w:r>
      <w:r w:rsidRPr="001412B7">
        <w:rPr>
          <w:sz w:val="24"/>
          <w:szCs w:val="24"/>
        </w:rPr>
        <w:t>график;</w:t>
      </w:r>
    </w:p>
    <w:p w:rsidR="001A5B40" w:rsidRPr="001412B7" w:rsidRDefault="001A5B40" w:rsidP="000D41A3">
      <w:pPr>
        <w:pStyle w:val="af5"/>
        <w:numPr>
          <w:ilvl w:val="1"/>
          <w:numId w:val="34"/>
        </w:numPr>
        <w:tabs>
          <w:tab w:val="left" w:pos="1829"/>
          <w:tab w:val="left" w:pos="1830"/>
        </w:tabs>
        <w:ind w:left="0" w:firstLine="851"/>
        <w:rPr>
          <w:sz w:val="24"/>
          <w:szCs w:val="24"/>
        </w:rPr>
      </w:pPr>
      <w:r w:rsidRPr="001412B7">
        <w:rPr>
          <w:sz w:val="24"/>
          <w:szCs w:val="24"/>
        </w:rPr>
        <w:t>рабочая</w:t>
      </w:r>
      <w:r w:rsidRPr="001412B7">
        <w:rPr>
          <w:spacing w:val="-5"/>
          <w:sz w:val="24"/>
          <w:szCs w:val="24"/>
        </w:rPr>
        <w:t xml:space="preserve"> </w:t>
      </w:r>
      <w:r w:rsidRPr="001412B7">
        <w:rPr>
          <w:sz w:val="24"/>
          <w:szCs w:val="24"/>
        </w:rPr>
        <w:t>программа</w:t>
      </w:r>
      <w:r w:rsidRPr="001412B7">
        <w:rPr>
          <w:spacing w:val="-2"/>
          <w:sz w:val="24"/>
          <w:szCs w:val="24"/>
        </w:rPr>
        <w:t xml:space="preserve"> </w:t>
      </w:r>
      <w:r w:rsidRPr="001412B7">
        <w:rPr>
          <w:sz w:val="24"/>
          <w:szCs w:val="24"/>
        </w:rPr>
        <w:t>воспитания;</w:t>
      </w:r>
    </w:p>
    <w:p w:rsidR="001A5B40" w:rsidRPr="001412B7" w:rsidRDefault="001A5B40" w:rsidP="000D41A3">
      <w:pPr>
        <w:pStyle w:val="af5"/>
        <w:numPr>
          <w:ilvl w:val="1"/>
          <w:numId w:val="34"/>
        </w:numPr>
        <w:tabs>
          <w:tab w:val="left" w:pos="1829"/>
          <w:tab w:val="left" w:pos="1830"/>
        </w:tabs>
        <w:ind w:left="0" w:firstLine="851"/>
        <w:rPr>
          <w:sz w:val="24"/>
          <w:szCs w:val="24"/>
        </w:rPr>
      </w:pPr>
      <w:r w:rsidRPr="001412B7">
        <w:rPr>
          <w:sz w:val="24"/>
          <w:szCs w:val="24"/>
        </w:rPr>
        <w:t>рабочие</w:t>
      </w:r>
      <w:r w:rsidRPr="001412B7">
        <w:rPr>
          <w:spacing w:val="-5"/>
          <w:sz w:val="24"/>
          <w:szCs w:val="24"/>
        </w:rPr>
        <w:t xml:space="preserve"> </w:t>
      </w:r>
      <w:r w:rsidRPr="001412B7">
        <w:rPr>
          <w:sz w:val="24"/>
          <w:szCs w:val="24"/>
        </w:rPr>
        <w:t>программы</w:t>
      </w:r>
      <w:r w:rsidRPr="001412B7">
        <w:rPr>
          <w:spacing w:val="-3"/>
          <w:sz w:val="24"/>
          <w:szCs w:val="24"/>
        </w:rPr>
        <w:t xml:space="preserve"> </w:t>
      </w:r>
      <w:r w:rsidRPr="001412B7">
        <w:rPr>
          <w:sz w:val="24"/>
          <w:szCs w:val="24"/>
        </w:rPr>
        <w:t>педагогов.</w:t>
      </w:r>
    </w:p>
    <w:p w:rsidR="001A5B40" w:rsidRPr="001412B7" w:rsidRDefault="001A5B40" w:rsidP="000D41A3">
      <w:pPr>
        <w:pStyle w:val="af5"/>
        <w:numPr>
          <w:ilvl w:val="1"/>
          <w:numId w:val="34"/>
        </w:numPr>
        <w:tabs>
          <w:tab w:val="left" w:pos="1829"/>
          <w:tab w:val="left" w:pos="1830"/>
          <w:tab w:val="left" w:pos="3503"/>
          <w:tab w:val="left" w:pos="4999"/>
          <w:tab w:val="left" w:pos="6749"/>
          <w:tab w:val="left" w:pos="8322"/>
          <w:tab w:val="left" w:pos="8816"/>
        </w:tabs>
        <w:ind w:left="0" w:right="120" w:firstLine="851"/>
        <w:rPr>
          <w:sz w:val="24"/>
          <w:szCs w:val="24"/>
        </w:rPr>
      </w:pPr>
      <w:r>
        <w:rPr>
          <w:sz w:val="24"/>
          <w:szCs w:val="24"/>
        </w:rPr>
        <w:t xml:space="preserve">Должностные инструкции специалистов, отвечающих за </w:t>
      </w:r>
      <w:r w:rsidRPr="001412B7">
        <w:rPr>
          <w:spacing w:val="-1"/>
          <w:sz w:val="24"/>
          <w:szCs w:val="24"/>
        </w:rPr>
        <w:t>организацию</w:t>
      </w:r>
      <w:r w:rsidRPr="001412B7">
        <w:rPr>
          <w:spacing w:val="-57"/>
          <w:sz w:val="24"/>
          <w:szCs w:val="24"/>
        </w:rPr>
        <w:t xml:space="preserve"> </w:t>
      </w:r>
      <w:r w:rsidRPr="001412B7">
        <w:rPr>
          <w:sz w:val="24"/>
          <w:szCs w:val="24"/>
        </w:rPr>
        <w:t>воспитательно-образовательной</w:t>
      </w:r>
      <w:r w:rsidRPr="001412B7">
        <w:rPr>
          <w:spacing w:val="-3"/>
          <w:sz w:val="24"/>
          <w:szCs w:val="24"/>
        </w:rPr>
        <w:t xml:space="preserve"> </w:t>
      </w:r>
      <w:r w:rsidRPr="001412B7">
        <w:rPr>
          <w:sz w:val="24"/>
          <w:szCs w:val="24"/>
        </w:rPr>
        <w:t>деятельности;</w:t>
      </w:r>
    </w:p>
    <w:p w:rsidR="001A5B40" w:rsidRPr="007340EA" w:rsidRDefault="001A5B40" w:rsidP="000D41A3">
      <w:pPr>
        <w:pStyle w:val="af5"/>
        <w:numPr>
          <w:ilvl w:val="1"/>
          <w:numId w:val="34"/>
        </w:numPr>
        <w:tabs>
          <w:tab w:val="left" w:pos="1819"/>
          <w:tab w:val="left" w:pos="1820"/>
        </w:tabs>
        <w:ind w:left="0" w:firstLine="851"/>
        <w:rPr>
          <w:sz w:val="24"/>
          <w:szCs w:val="24"/>
        </w:rPr>
      </w:pPr>
      <w:r w:rsidRPr="001412B7">
        <w:rPr>
          <w:sz w:val="24"/>
          <w:szCs w:val="24"/>
        </w:rPr>
        <w:t>Устав</w:t>
      </w:r>
      <w:r w:rsidRPr="001412B7">
        <w:rPr>
          <w:spacing w:val="-2"/>
          <w:sz w:val="24"/>
          <w:szCs w:val="24"/>
        </w:rPr>
        <w:t xml:space="preserve"> </w:t>
      </w:r>
      <w:r w:rsidRPr="001412B7">
        <w:rPr>
          <w:sz w:val="24"/>
          <w:szCs w:val="24"/>
        </w:rPr>
        <w:t>МБОУ «Средняя общеобразовательная школа №27 имени А.А. Дейнеки».</w:t>
      </w:r>
    </w:p>
    <w:p w:rsidR="001A5B40" w:rsidRPr="00C67CB1" w:rsidRDefault="001A5B40" w:rsidP="001177C9">
      <w:pPr>
        <w:pStyle w:val="3"/>
        <w:keepNext w:val="0"/>
        <w:numPr>
          <w:ilvl w:val="1"/>
          <w:numId w:val="48"/>
        </w:numPr>
        <w:tabs>
          <w:tab w:val="left" w:pos="1301"/>
        </w:tabs>
        <w:adjustRightInd/>
        <w:spacing w:before="0" w:after="0"/>
        <w:ind w:left="142" w:right="513" w:firstLine="709"/>
        <w:jc w:val="left"/>
        <w:rPr>
          <w:rFonts w:ascii="Times New Roman" w:hAnsi="Times New Roman"/>
          <w:sz w:val="24"/>
          <w:szCs w:val="24"/>
        </w:rPr>
      </w:pPr>
      <w:bookmarkStart w:id="33" w:name="_TOC_250001"/>
      <w:proofErr w:type="gramStart"/>
      <w:r w:rsidRPr="001412B7">
        <w:rPr>
          <w:rFonts w:ascii="Times New Roman" w:hAnsi="Times New Roman"/>
          <w:sz w:val="24"/>
          <w:szCs w:val="24"/>
        </w:rPr>
        <w:t>Требования</w:t>
      </w:r>
      <w:r w:rsidRPr="001412B7">
        <w:rPr>
          <w:rFonts w:ascii="Times New Roman" w:hAnsi="Times New Roman"/>
          <w:spacing w:val="-6"/>
          <w:sz w:val="24"/>
          <w:szCs w:val="24"/>
        </w:rPr>
        <w:t xml:space="preserve"> </w:t>
      </w:r>
      <w:r w:rsidRPr="001412B7">
        <w:rPr>
          <w:rFonts w:ascii="Times New Roman" w:hAnsi="Times New Roman"/>
          <w:sz w:val="24"/>
          <w:szCs w:val="24"/>
        </w:rPr>
        <w:t>к</w:t>
      </w:r>
      <w:r w:rsidRPr="001412B7">
        <w:rPr>
          <w:rFonts w:ascii="Times New Roman" w:hAnsi="Times New Roman"/>
          <w:spacing w:val="-3"/>
          <w:sz w:val="24"/>
          <w:szCs w:val="24"/>
        </w:rPr>
        <w:t xml:space="preserve"> </w:t>
      </w:r>
      <w:r w:rsidRPr="001412B7">
        <w:rPr>
          <w:rFonts w:ascii="Times New Roman" w:hAnsi="Times New Roman"/>
          <w:sz w:val="24"/>
          <w:szCs w:val="24"/>
        </w:rPr>
        <w:t>условиям</w:t>
      </w:r>
      <w:r w:rsidRPr="001412B7">
        <w:rPr>
          <w:rFonts w:ascii="Times New Roman" w:hAnsi="Times New Roman"/>
          <w:spacing w:val="-3"/>
          <w:sz w:val="24"/>
          <w:szCs w:val="24"/>
        </w:rPr>
        <w:t xml:space="preserve"> </w:t>
      </w:r>
      <w:r w:rsidRPr="001412B7">
        <w:rPr>
          <w:rFonts w:ascii="Times New Roman" w:hAnsi="Times New Roman"/>
          <w:sz w:val="24"/>
          <w:szCs w:val="24"/>
        </w:rPr>
        <w:t>работы</w:t>
      </w:r>
      <w:r w:rsidRPr="001412B7">
        <w:rPr>
          <w:rFonts w:ascii="Times New Roman" w:hAnsi="Times New Roman"/>
          <w:spacing w:val="-1"/>
          <w:sz w:val="24"/>
          <w:szCs w:val="24"/>
        </w:rPr>
        <w:t xml:space="preserve"> </w:t>
      </w:r>
      <w:r w:rsidRPr="001412B7">
        <w:rPr>
          <w:rFonts w:ascii="Times New Roman" w:hAnsi="Times New Roman"/>
          <w:sz w:val="24"/>
          <w:szCs w:val="24"/>
        </w:rPr>
        <w:t>с</w:t>
      </w:r>
      <w:r w:rsidRPr="001412B7">
        <w:rPr>
          <w:rFonts w:ascii="Times New Roman" w:hAnsi="Times New Roman"/>
          <w:spacing w:val="-7"/>
          <w:sz w:val="24"/>
          <w:szCs w:val="24"/>
        </w:rPr>
        <w:t xml:space="preserve"> </w:t>
      </w:r>
      <w:r w:rsidRPr="001412B7">
        <w:rPr>
          <w:rFonts w:ascii="Times New Roman" w:hAnsi="Times New Roman"/>
          <w:sz w:val="24"/>
          <w:szCs w:val="24"/>
        </w:rPr>
        <w:t>обучающимися с</w:t>
      </w:r>
      <w:r w:rsidRPr="001412B7">
        <w:rPr>
          <w:rFonts w:ascii="Times New Roman" w:hAnsi="Times New Roman"/>
          <w:spacing w:val="-3"/>
          <w:sz w:val="24"/>
          <w:szCs w:val="24"/>
        </w:rPr>
        <w:t xml:space="preserve"> </w:t>
      </w:r>
      <w:r w:rsidRPr="001412B7">
        <w:rPr>
          <w:rFonts w:ascii="Times New Roman" w:hAnsi="Times New Roman"/>
          <w:sz w:val="24"/>
          <w:szCs w:val="24"/>
        </w:rPr>
        <w:t>особыми</w:t>
      </w:r>
      <w:r w:rsidRPr="001412B7">
        <w:rPr>
          <w:rFonts w:ascii="Times New Roman" w:hAnsi="Times New Roman"/>
          <w:spacing w:val="-1"/>
          <w:sz w:val="24"/>
          <w:szCs w:val="24"/>
        </w:rPr>
        <w:t xml:space="preserve"> </w:t>
      </w:r>
      <w:r w:rsidRPr="001412B7">
        <w:rPr>
          <w:rFonts w:ascii="Times New Roman" w:hAnsi="Times New Roman"/>
          <w:sz w:val="24"/>
          <w:szCs w:val="24"/>
        </w:rPr>
        <w:t>образовательными</w:t>
      </w:r>
      <w:r w:rsidRPr="001412B7">
        <w:rPr>
          <w:rFonts w:ascii="Times New Roman" w:hAnsi="Times New Roman"/>
          <w:spacing w:val="-57"/>
          <w:sz w:val="24"/>
          <w:szCs w:val="24"/>
        </w:rPr>
        <w:t xml:space="preserve"> </w:t>
      </w:r>
      <w:bookmarkEnd w:id="33"/>
      <w:r>
        <w:rPr>
          <w:rFonts w:ascii="Times New Roman" w:hAnsi="Times New Roman"/>
          <w:spacing w:val="-57"/>
          <w:sz w:val="24"/>
          <w:szCs w:val="24"/>
        </w:rPr>
        <w:t xml:space="preserve">                 </w:t>
      </w:r>
      <w:r w:rsidRPr="001412B7">
        <w:rPr>
          <w:rFonts w:ascii="Times New Roman" w:hAnsi="Times New Roman"/>
          <w:sz w:val="24"/>
          <w:szCs w:val="24"/>
        </w:rPr>
        <w:t>потребностями</w:t>
      </w:r>
      <w:proofErr w:type="gramEnd"/>
    </w:p>
    <w:p w:rsidR="001A5B40" w:rsidRPr="001412B7" w:rsidRDefault="001A5B40" w:rsidP="001A5B40">
      <w:pPr>
        <w:pStyle w:val="a3"/>
        <w:ind w:left="0" w:right="116" w:firstLine="851"/>
      </w:pPr>
      <w:r w:rsidRPr="001412B7">
        <w:t>Инклюзия</w:t>
      </w:r>
      <w:r w:rsidRPr="001412B7">
        <w:rPr>
          <w:spacing w:val="1"/>
        </w:rPr>
        <w:t xml:space="preserve"> </w:t>
      </w:r>
      <w:r w:rsidRPr="001412B7">
        <w:t>(дословно</w:t>
      </w:r>
      <w:r w:rsidRPr="001412B7">
        <w:rPr>
          <w:spacing w:val="1"/>
        </w:rPr>
        <w:t xml:space="preserve"> </w:t>
      </w:r>
      <w:r w:rsidRPr="001412B7">
        <w:t>–</w:t>
      </w:r>
      <w:r w:rsidRPr="001412B7">
        <w:rPr>
          <w:spacing w:val="1"/>
        </w:rPr>
        <w:t xml:space="preserve"> </w:t>
      </w:r>
      <w:r w:rsidRPr="001412B7">
        <w:t>«включение»)</w:t>
      </w:r>
      <w:r w:rsidRPr="001412B7">
        <w:rPr>
          <w:spacing w:val="1"/>
        </w:rPr>
        <w:t xml:space="preserve"> </w:t>
      </w:r>
      <w:r w:rsidRPr="001412B7">
        <w:t>–</w:t>
      </w:r>
      <w:r w:rsidRPr="001412B7">
        <w:rPr>
          <w:spacing w:val="1"/>
        </w:rPr>
        <w:t xml:space="preserve"> </w:t>
      </w:r>
      <w:r w:rsidRPr="001412B7">
        <w:t>это</w:t>
      </w:r>
      <w:r w:rsidRPr="001412B7">
        <w:rPr>
          <w:spacing w:val="1"/>
        </w:rPr>
        <w:t xml:space="preserve"> </w:t>
      </w:r>
      <w:r w:rsidRPr="001412B7">
        <w:t>готовность</w:t>
      </w:r>
      <w:r w:rsidRPr="001412B7">
        <w:rPr>
          <w:spacing w:val="1"/>
        </w:rPr>
        <w:t xml:space="preserve"> </w:t>
      </w:r>
      <w:r w:rsidRPr="001412B7">
        <w:t>образовательной</w:t>
      </w:r>
      <w:r w:rsidRPr="001412B7">
        <w:rPr>
          <w:spacing w:val="1"/>
        </w:rPr>
        <w:t xml:space="preserve"> </w:t>
      </w:r>
      <w:r w:rsidRPr="001412B7">
        <w:t>системы</w:t>
      </w:r>
      <w:r w:rsidRPr="001412B7">
        <w:rPr>
          <w:spacing w:val="1"/>
        </w:rPr>
        <w:t xml:space="preserve"> </w:t>
      </w:r>
      <w:r w:rsidRPr="001412B7">
        <w:t>принять</w:t>
      </w:r>
      <w:r w:rsidRPr="001412B7">
        <w:rPr>
          <w:spacing w:val="1"/>
        </w:rPr>
        <w:t xml:space="preserve"> </w:t>
      </w:r>
      <w:r w:rsidRPr="001412B7">
        <w:t>любого</w:t>
      </w:r>
      <w:r w:rsidRPr="001412B7">
        <w:rPr>
          <w:spacing w:val="1"/>
        </w:rPr>
        <w:t xml:space="preserve"> </w:t>
      </w:r>
      <w:r w:rsidRPr="001412B7">
        <w:t>ребенка</w:t>
      </w:r>
      <w:r w:rsidRPr="001412B7">
        <w:rPr>
          <w:spacing w:val="1"/>
        </w:rPr>
        <w:t xml:space="preserve"> </w:t>
      </w:r>
      <w:r w:rsidRPr="001412B7">
        <w:t>независимо</w:t>
      </w:r>
      <w:r w:rsidRPr="001412B7">
        <w:rPr>
          <w:spacing w:val="1"/>
        </w:rPr>
        <w:t xml:space="preserve"> </w:t>
      </w:r>
      <w:r w:rsidRPr="001412B7">
        <w:t>от</w:t>
      </w:r>
      <w:r w:rsidRPr="001412B7">
        <w:rPr>
          <w:spacing w:val="1"/>
        </w:rPr>
        <w:t xml:space="preserve"> </w:t>
      </w:r>
      <w:r w:rsidRPr="001412B7">
        <w:t>его</w:t>
      </w:r>
      <w:r w:rsidRPr="001412B7">
        <w:rPr>
          <w:spacing w:val="1"/>
        </w:rPr>
        <w:t xml:space="preserve"> </w:t>
      </w:r>
      <w:r w:rsidRPr="001412B7">
        <w:t>индивидуальных</w:t>
      </w:r>
      <w:r w:rsidRPr="001412B7">
        <w:rPr>
          <w:spacing w:val="1"/>
        </w:rPr>
        <w:t xml:space="preserve"> </w:t>
      </w:r>
      <w:r w:rsidRPr="001412B7">
        <w:t>особенностей</w:t>
      </w:r>
      <w:r w:rsidRPr="001412B7">
        <w:rPr>
          <w:spacing w:val="1"/>
        </w:rPr>
        <w:t xml:space="preserve"> </w:t>
      </w:r>
      <w:r w:rsidRPr="001412B7">
        <w:t>(психофизиологических,</w:t>
      </w:r>
      <w:r w:rsidRPr="001412B7">
        <w:rPr>
          <w:spacing w:val="1"/>
        </w:rPr>
        <w:t xml:space="preserve"> </w:t>
      </w:r>
      <w:r w:rsidRPr="001412B7">
        <w:t>социальных,</w:t>
      </w:r>
      <w:r w:rsidRPr="001412B7">
        <w:rPr>
          <w:spacing w:val="1"/>
        </w:rPr>
        <w:t xml:space="preserve"> </w:t>
      </w:r>
      <w:r w:rsidRPr="001412B7">
        <w:t>психологических,</w:t>
      </w:r>
      <w:r w:rsidRPr="001412B7">
        <w:rPr>
          <w:spacing w:val="1"/>
        </w:rPr>
        <w:t xml:space="preserve"> </w:t>
      </w:r>
      <w:r w:rsidRPr="001412B7">
        <w:t>этнокультурных,</w:t>
      </w:r>
      <w:r w:rsidRPr="001412B7">
        <w:rPr>
          <w:spacing w:val="1"/>
        </w:rPr>
        <w:t xml:space="preserve"> </w:t>
      </w:r>
      <w:r w:rsidRPr="001412B7">
        <w:t>национальных,</w:t>
      </w:r>
      <w:r w:rsidRPr="001412B7">
        <w:rPr>
          <w:spacing w:val="-57"/>
        </w:rPr>
        <w:t xml:space="preserve"> </w:t>
      </w:r>
      <w:r w:rsidRPr="001412B7">
        <w:t>религиозных</w:t>
      </w:r>
      <w:r w:rsidRPr="001412B7">
        <w:rPr>
          <w:spacing w:val="1"/>
        </w:rPr>
        <w:t xml:space="preserve"> </w:t>
      </w:r>
      <w:r w:rsidRPr="001412B7">
        <w:t>и</w:t>
      </w:r>
      <w:r w:rsidRPr="001412B7">
        <w:rPr>
          <w:spacing w:val="1"/>
        </w:rPr>
        <w:t xml:space="preserve"> </w:t>
      </w:r>
      <w:r w:rsidRPr="001412B7">
        <w:t>др.)</w:t>
      </w:r>
      <w:r w:rsidRPr="001412B7">
        <w:rPr>
          <w:spacing w:val="1"/>
        </w:rPr>
        <w:t xml:space="preserve"> </w:t>
      </w:r>
      <w:r w:rsidRPr="001412B7">
        <w:t>и</w:t>
      </w:r>
      <w:r w:rsidRPr="001412B7">
        <w:rPr>
          <w:spacing w:val="1"/>
        </w:rPr>
        <w:t xml:space="preserve"> </w:t>
      </w:r>
      <w:r w:rsidRPr="001412B7">
        <w:t>обеспечить</w:t>
      </w:r>
      <w:r w:rsidRPr="001412B7">
        <w:rPr>
          <w:spacing w:val="1"/>
        </w:rPr>
        <w:t xml:space="preserve"> </w:t>
      </w:r>
      <w:r w:rsidRPr="001412B7">
        <w:t>ему</w:t>
      </w:r>
      <w:r w:rsidRPr="001412B7">
        <w:rPr>
          <w:spacing w:val="1"/>
        </w:rPr>
        <w:t xml:space="preserve"> </w:t>
      </w:r>
      <w:r w:rsidRPr="001412B7">
        <w:t>оптимальную</w:t>
      </w:r>
      <w:r w:rsidRPr="001412B7">
        <w:rPr>
          <w:spacing w:val="1"/>
        </w:rPr>
        <w:t xml:space="preserve"> </w:t>
      </w:r>
      <w:r w:rsidRPr="001412B7">
        <w:t>социальную</w:t>
      </w:r>
      <w:r w:rsidRPr="001412B7">
        <w:rPr>
          <w:spacing w:val="1"/>
        </w:rPr>
        <w:t xml:space="preserve"> </w:t>
      </w:r>
      <w:r w:rsidRPr="001412B7">
        <w:t>ситуацию</w:t>
      </w:r>
      <w:r w:rsidRPr="001412B7">
        <w:rPr>
          <w:spacing w:val="1"/>
        </w:rPr>
        <w:t xml:space="preserve"> </w:t>
      </w:r>
      <w:r w:rsidRPr="001412B7">
        <w:t>обучения</w:t>
      </w:r>
      <w:r w:rsidRPr="001412B7">
        <w:rPr>
          <w:spacing w:val="1"/>
        </w:rPr>
        <w:t xml:space="preserve"> </w:t>
      </w:r>
      <w:r w:rsidRPr="001412B7">
        <w:t>и</w:t>
      </w:r>
      <w:r w:rsidRPr="001412B7">
        <w:rPr>
          <w:spacing w:val="1"/>
        </w:rPr>
        <w:t xml:space="preserve"> </w:t>
      </w:r>
      <w:r w:rsidRPr="001412B7">
        <w:t>воспитания.</w:t>
      </w:r>
    </w:p>
    <w:p w:rsidR="001A5B40" w:rsidRPr="001412B7" w:rsidRDefault="001A5B40" w:rsidP="001A5B40">
      <w:pPr>
        <w:pStyle w:val="a3"/>
        <w:ind w:left="0" w:right="123" w:firstLine="851"/>
      </w:pPr>
      <w:r w:rsidRPr="001412B7">
        <w:t>Инклюзия является ценностной основой уклада МБОУ «Средняя общеобразовательная школа №27 имени А.А. Дейнеки»</w:t>
      </w:r>
      <w:proofErr w:type="gramStart"/>
      <w:r w:rsidRPr="001412B7">
        <w:t>.и</w:t>
      </w:r>
      <w:proofErr w:type="gramEnd"/>
      <w:r w:rsidRPr="001412B7">
        <w:rPr>
          <w:spacing w:val="1"/>
        </w:rPr>
        <w:t xml:space="preserve"> </w:t>
      </w:r>
      <w:r w:rsidRPr="001412B7">
        <w:t>основанием</w:t>
      </w:r>
      <w:r w:rsidRPr="001412B7">
        <w:rPr>
          <w:spacing w:val="1"/>
        </w:rPr>
        <w:t xml:space="preserve"> </w:t>
      </w:r>
      <w:r w:rsidRPr="001412B7">
        <w:t>для</w:t>
      </w:r>
      <w:r w:rsidRPr="001412B7">
        <w:rPr>
          <w:spacing w:val="1"/>
        </w:rPr>
        <w:t xml:space="preserve"> </w:t>
      </w:r>
      <w:r w:rsidRPr="001412B7">
        <w:t>проектирования</w:t>
      </w:r>
      <w:r w:rsidRPr="001412B7">
        <w:rPr>
          <w:spacing w:val="1"/>
        </w:rPr>
        <w:t xml:space="preserve"> </w:t>
      </w:r>
      <w:r w:rsidRPr="001412B7">
        <w:t>обучающих</w:t>
      </w:r>
      <w:r w:rsidRPr="001412B7">
        <w:rPr>
          <w:spacing w:val="1"/>
        </w:rPr>
        <w:t xml:space="preserve"> </w:t>
      </w:r>
      <w:r w:rsidRPr="001412B7">
        <w:t>и</w:t>
      </w:r>
      <w:r w:rsidRPr="001412B7">
        <w:rPr>
          <w:spacing w:val="1"/>
        </w:rPr>
        <w:t xml:space="preserve"> </w:t>
      </w:r>
      <w:r w:rsidRPr="001412B7">
        <w:t>воспитывающих</w:t>
      </w:r>
      <w:r w:rsidRPr="001412B7">
        <w:rPr>
          <w:spacing w:val="1"/>
        </w:rPr>
        <w:t xml:space="preserve"> </w:t>
      </w:r>
      <w:r w:rsidRPr="001412B7">
        <w:t>сред,</w:t>
      </w:r>
      <w:r w:rsidRPr="001412B7">
        <w:rPr>
          <w:spacing w:val="1"/>
        </w:rPr>
        <w:t xml:space="preserve"> </w:t>
      </w:r>
      <w:r w:rsidRPr="001412B7">
        <w:t>деятельностей</w:t>
      </w:r>
      <w:r w:rsidRPr="001412B7">
        <w:rPr>
          <w:spacing w:val="1"/>
        </w:rPr>
        <w:t xml:space="preserve"> </w:t>
      </w:r>
      <w:r w:rsidRPr="001412B7">
        <w:t>и</w:t>
      </w:r>
      <w:r w:rsidRPr="001412B7">
        <w:rPr>
          <w:spacing w:val="1"/>
        </w:rPr>
        <w:t xml:space="preserve"> </w:t>
      </w:r>
      <w:r w:rsidRPr="001412B7">
        <w:t>событий.</w:t>
      </w:r>
    </w:p>
    <w:p w:rsidR="001A5B40" w:rsidRPr="001412B7" w:rsidRDefault="001A5B40" w:rsidP="001A5B40">
      <w:pPr>
        <w:pStyle w:val="a3"/>
        <w:ind w:left="0" w:right="117" w:firstLine="851"/>
      </w:pPr>
      <w:r w:rsidRPr="001412B7">
        <w:t>В</w:t>
      </w:r>
      <w:r w:rsidRPr="001412B7">
        <w:rPr>
          <w:spacing w:val="1"/>
        </w:rPr>
        <w:t xml:space="preserve"> </w:t>
      </w:r>
      <w:r w:rsidRPr="001412B7">
        <w:t>школе обучается 12</w:t>
      </w:r>
      <w:r w:rsidRPr="001412B7">
        <w:rPr>
          <w:spacing w:val="1"/>
        </w:rPr>
        <w:t xml:space="preserve"> </w:t>
      </w:r>
      <w:r w:rsidRPr="001412B7">
        <w:t xml:space="preserve">детей с особыми </w:t>
      </w:r>
      <w:r>
        <w:t>образовательными потребностями.</w:t>
      </w:r>
    </w:p>
    <w:p w:rsidR="001A5B40" w:rsidRPr="001412B7" w:rsidRDefault="001A5B40" w:rsidP="001A5B40">
      <w:pPr>
        <w:pStyle w:val="a3"/>
        <w:ind w:left="0" w:right="115" w:firstLine="851"/>
      </w:pPr>
      <w:r w:rsidRPr="001412B7">
        <w:t>На уровне воспитывающей среды: во всех локальных составляющих строится как</w:t>
      </w:r>
      <w:r w:rsidRPr="001412B7">
        <w:rPr>
          <w:spacing w:val="1"/>
        </w:rPr>
        <w:t xml:space="preserve"> </w:t>
      </w:r>
      <w:r w:rsidRPr="001412B7">
        <w:t>максимально доступная для детей с ОВЗ; событийная воспитывающая среда обеспечивает</w:t>
      </w:r>
      <w:r w:rsidRPr="001412B7">
        <w:rPr>
          <w:spacing w:val="1"/>
        </w:rPr>
        <w:t xml:space="preserve"> </w:t>
      </w:r>
      <w:r w:rsidRPr="001412B7">
        <w:t>возможность включения каждого ребенка в различные формы жизни детского сообщества;</w:t>
      </w:r>
      <w:r w:rsidRPr="001412B7">
        <w:rPr>
          <w:spacing w:val="1"/>
        </w:rPr>
        <w:t xml:space="preserve"> </w:t>
      </w:r>
      <w:r w:rsidRPr="001412B7">
        <w:t xml:space="preserve">рукотворная воспитывающая среда обеспечивает возможность </w:t>
      </w:r>
      <w:r w:rsidRPr="001412B7">
        <w:lastRenderedPageBreak/>
        <w:t>демонстрации уникальности</w:t>
      </w:r>
      <w:r w:rsidRPr="001412B7">
        <w:rPr>
          <w:spacing w:val="1"/>
        </w:rPr>
        <w:t xml:space="preserve"> </w:t>
      </w:r>
      <w:r w:rsidRPr="001412B7">
        <w:t>достижений</w:t>
      </w:r>
      <w:r w:rsidRPr="001412B7">
        <w:rPr>
          <w:spacing w:val="2"/>
        </w:rPr>
        <w:t xml:space="preserve"> </w:t>
      </w:r>
      <w:r w:rsidRPr="001412B7">
        <w:t>каждого</w:t>
      </w:r>
      <w:r w:rsidRPr="001412B7">
        <w:rPr>
          <w:spacing w:val="-3"/>
        </w:rPr>
        <w:t xml:space="preserve"> </w:t>
      </w:r>
      <w:r w:rsidRPr="001412B7">
        <w:t>обучающегося</w:t>
      </w:r>
      <w:r w:rsidRPr="001412B7">
        <w:rPr>
          <w:spacing w:val="2"/>
        </w:rPr>
        <w:t xml:space="preserve"> </w:t>
      </w:r>
      <w:r w:rsidRPr="001412B7">
        <w:t>с</w:t>
      </w:r>
      <w:r w:rsidRPr="001412B7">
        <w:rPr>
          <w:spacing w:val="1"/>
        </w:rPr>
        <w:t xml:space="preserve"> </w:t>
      </w:r>
      <w:r w:rsidRPr="001412B7">
        <w:t>ОВЗ.</w:t>
      </w:r>
    </w:p>
    <w:p w:rsidR="001A5B40" w:rsidRPr="001412B7" w:rsidRDefault="001A5B40" w:rsidP="001A5B40">
      <w:pPr>
        <w:pStyle w:val="a3"/>
        <w:ind w:left="0" w:right="109" w:firstLine="851"/>
      </w:pPr>
      <w:r w:rsidRPr="001412B7">
        <w:t>На</w:t>
      </w:r>
      <w:r w:rsidRPr="001412B7">
        <w:rPr>
          <w:spacing w:val="1"/>
        </w:rPr>
        <w:t xml:space="preserve"> </w:t>
      </w:r>
      <w:r w:rsidRPr="001412B7">
        <w:t>уровне</w:t>
      </w:r>
      <w:r w:rsidRPr="001412B7">
        <w:rPr>
          <w:spacing w:val="1"/>
        </w:rPr>
        <w:t xml:space="preserve"> </w:t>
      </w:r>
      <w:r w:rsidRPr="001412B7">
        <w:t>общности:</w:t>
      </w:r>
      <w:r w:rsidRPr="001412B7">
        <w:rPr>
          <w:spacing w:val="1"/>
        </w:rPr>
        <w:t xml:space="preserve"> </w:t>
      </w:r>
      <w:r w:rsidRPr="001412B7">
        <w:t>формируются</w:t>
      </w:r>
      <w:r w:rsidRPr="001412B7">
        <w:rPr>
          <w:spacing w:val="1"/>
        </w:rPr>
        <w:t xml:space="preserve"> </w:t>
      </w:r>
      <w:r w:rsidRPr="001412B7">
        <w:t>условия</w:t>
      </w:r>
      <w:r w:rsidRPr="001412B7">
        <w:rPr>
          <w:spacing w:val="1"/>
        </w:rPr>
        <w:t xml:space="preserve"> </w:t>
      </w:r>
      <w:r w:rsidRPr="001412B7">
        <w:t>освоения</w:t>
      </w:r>
      <w:r w:rsidRPr="001412B7">
        <w:rPr>
          <w:spacing w:val="1"/>
        </w:rPr>
        <w:t xml:space="preserve"> </w:t>
      </w:r>
      <w:r w:rsidRPr="001412B7">
        <w:t>социальных</w:t>
      </w:r>
      <w:r w:rsidRPr="001412B7">
        <w:rPr>
          <w:spacing w:val="1"/>
        </w:rPr>
        <w:t xml:space="preserve"> </w:t>
      </w:r>
      <w:r w:rsidRPr="001412B7">
        <w:t>ролей,</w:t>
      </w:r>
      <w:r w:rsidRPr="001412B7">
        <w:rPr>
          <w:spacing w:val="1"/>
        </w:rPr>
        <w:t xml:space="preserve"> </w:t>
      </w:r>
      <w:r w:rsidRPr="001412B7">
        <w:t>ответственности</w:t>
      </w:r>
      <w:r w:rsidRPr="001412B7">
        <w:rPr>
          <w:spacing w:val="1"/>
        </w:rPr>
        <w:t xml:space="preserve"> </w:t>
      </w:r>
      <w:r w:rsidRPr="001412B7">
        <w:t>и</w:t>
      </w:r>
      <w:r w:rsidRPr="001412B7">
        <w:rPr>
          <w:spacing w:val="1"/>
        </w:rPr>
        <w:t xml:space="preserve"> </w:t>
      </w:r>
      <w:r w:rsidRPr="001412B7">
        <w:t>самостоятельности,</w:t>
      </w:r>
      <w:r w:rsidRPr="001412B7">
        <w:rPr>
          <w:spacing w:val="1"/>
        </w:rPr>
        <w:t xml:space="preserve"> </w:t>
      </w:r>
      <w:r w:rsidRPr="001412B7">
        <w:t>сопричастности</w:t>
      </w:r>
      <w:r w:rsidRPr="001412B7">
        <w:rPr>
          <w:spacing w:val="1"/>
        </w:rPr>
        <w:t xml:space="preserve"> </w:t>
      </w:r>
      <w:r w:rsidRPr="001412B7">
        <w:t>к</w:t>
      </w:r>
      <w:r w:rsidRPr="001412B7">
        <w:rPr>
          <w:spacing w:val="1"/>
        </w:rPr>
        <w:t xml:space="preserve"> </w:t>
      </w:r>
      <w:r w:rsidRPr="001412B7">
        <w:t>реализации</w:t>
      </w:r>
      <w:r w:rsidRPr="001412B7">
        <w:rPr>
          <w:spacing w:val="1"/>
        </w:rPr>
        <w:t xml:space="preserve"> </w:t>
      </w:r>
      <w:r w:rsidRPr="001412B7">
        <w:t>целей</w:t>
      </w:r>
      <w:r w:rsidRPr="001412B7">
        <w:rPr>
          <w:spacing w:val="1"/>
        </w:rPr>
        <w:t xml:space="preserve"> </w:t>
      </w:r>
      <w:r w:rsidRPr="001412B7">
        <w:t>и</w:t>
      </w:r>
      <w:r w:rsidRPr="001412B7">
        <w:rPr>
          <w:spacing w:val="1"/>
        </w:rPr>
        <w:t xml:space="preserve"> </w:t>
      </w:r>
      <w:r w:rsidRPr="001412B7">
        <w:t>смыслов</w:t>
      </w:r>
      <w:r w:rsidRPr="001412B7">
        <w:rPr>
          <w:spacing w:val="1"/>
        </w:rPr>
        <w:t xml:space="preserve"> </w:t>
      </w:r>
      <w:r w:rsidRPr="001412B7">
        <w:t>сообщества,</w:t>
      </w:r>
      <w:r w:rsidRPr="001412B7">
        <w:rPr>
          <w:spacing w:val="1"/>
        </w:rPr>
        <w:t xml:space="preserve"> </w:t>
      </w:r>
      <w:r w:rsidRPr="001412B7">
        <w:t>приобретается</w:t>
      </w:r>
      <w:r w:rsidRPr="001412B7">
        <w:rPr>
          <w:spacing w:val="1"/>
        </w:rPr>
        <w:t xml:space="preserve"> </w:t>
      </w:r>
      <w:r w:rsidRPr="001412B7">
        <w:t>опыт</w:t>
      </w:r>
      <w:r w:rsidRPr="001412B7">
        <w:rPr>
          <w:spacing w:val="1"/>
        </w:rPr>
        <w:t xml:space="preserve"> </w:t>
      </w:r>
      <w:r w:rsidRPr="001412B7">
        <w:t>развития</w:t>
      </w:r>
      <w:r w:rsidRPr="001412B7">
        <w:rPr>
          <w:spacing w:val="1"/>
        </w:rPr>
        <w:t xml:space="preserve"> </w:t>
      </w:r>
      <w:r w:rsidRPr="001412B7">
        <w:t>отношений</w:t>
      </w:r>
      <w:r w:rsidRPr="001412B7">
        <w:rPr>
          <w:spacing w:val="1"/>
        </w:rPr>
        <w:t xml:space="preserve"> </w:t>
      </w:r>
      <w:r w:rsidRPr="001412B7">
        <w:t>между обучающимися,</w:t>
      </w:r>
      <w:r w:rsidRPr="001412B7">
        <w:rPr>
          <w:spacing w:val="1"/>
        </w:rPr>
        <w:t xml:space="preserve"> </w:t>
      </w:r>
      <w:r w:rsidRPr="001412B7">
        <w:t>родителями</w:t>
      </w:r>
      <w:r w:rsidRPr="001412B7">
        <w:rPr>
          <w:spacing w:val="1"/>
        </w:rPr>
        <w:t xml:space="preserve"> </w:t>
      </w:r>
      <w:r w:rsidRPr="001412B7">
        <w:t>(законными</w:t>
      </w:r>
      <w:r w:rsidRPr="001412B7">
        <w:rPr>
          <w:spacing w:val="1"/>
        </w:rPr>
        <w:t xml:space="preserve"> </w:t>
      </w:r>
      <w:r w:rsidRPr="001412B7">
        <w:t>представителями),</w:t>
      </w:r>
      <w:r w:rsidRPr="001412B7">
        <w:rPr>
          <w:spacing w:val="1"/>
        </w:rPr>
        <w:t xml:space="preserve"> </w:t>
      </w:r>
      <w:r w:rsidRPr="001412B7">
        <w:t>педагогами.</w:t>
      </w:r>
      <w:r w:rsidRPr="001412B7">
        <w:rPr>
          <w:spacing w:val="1"/>
        </w:rPr>
        <w:t xml:space="preserve"> </w:t>
      </w:r>
      <w:r w:rsidRPr="001412B7">
        <w:t>Детская</w:t>
      </w:r>
      <w:r w:rsidRPr="001412B7">
        <w:rPr>
          <w:spacing w:val="1"/>
        </w:rPr>
        <w:t xml:space="preserve"> </w:t>
      </w:r>
      <w:r w:rsidRPr="001412B7">
        <w:t>и</w:t>
      </w:r>
      <w:r w:rsidRPr="001412B7">
        <w:rPr>
          <w:spacing w:val="1"/>
        </w:rPr>
        <w:t xml:space="preserve"> </w:t>
      </w:r>
      <w:r w:rsidRPr="001412B7">
        <w:t>детско-взрослая</w:t>
      </w:r>
      <w:r w:rsidRPr="001412B7">
        <w:rPr>
          <w:spacing w:val="1"/>
        </w:rPr>
        <w:t xml:space="preserve"> </w:t>
      </w:r>
      <w:r w:rsidRPr="001412B7">
        <w:t>общности</w:t>
      </w:r>
      <w:r w:rsidRPr="001412B7">
        <w:rPr>
          <w:spacing w:val="1"/>
        </w:rPr>
        <w:t xml:space="preserve"> </w:t>
      </w:r>
      <w:r w:rsidRPr="001412B7">
        <w:t>в</w:t>
      </w:r>
      <w:r w:rsidRPr="001412B7">
        <w:rPr>
          <w:spacing w:val="1"/>
        </w:rPr>
        <w:t xml:space="preserve"> </w:t>
      </w:r>
      <w:r w:rsidRPr="001412B7">
        <w:t>инклюзивном</w:t>
      </w:r>
      <w:r w:rsidRPr="001412B7">
        <w:rPr>
          <w:spacing w:val="1"/>
        </w:rPr>
        <w:t xml:space="preserve"> </w:t>
      </w:r>
      <w:r w:rsidRPr="001412B7">
        <w:t>образовании</w:t>
      </w:r>
      <w:r w:rsidRPr="001412B7">
        <w:rPr>
          <w:spacing w:val="1"/>
        </w:rPr>
        <w:t xml:space="preserve"> </w:t>
      </w:r>
      <w:r w:rsidRPr="001412B7">
        <w:t>развиваются</w:t>
      </w:r>
      <w:r w:rsidRPr="001412B7">
        <w:rPr>
          <w:spacing w:val="1"/>
        </w:rPr>
        <w:t xml:space="preserve"> </w:t>
      </w:r>
      <w:r w:rsidRPr="001412B7">
        <w:t>на</w:t>
      </w:r>
      <w:r w:rsidRPr="001412B7">
        <w:rPr>
          <w:spacing w:val="1"/>
        </w:rPr>
        <w:t xml:space="preserve"> </w:t>
      </w:r>
      <w:r w:rsidRPr="001412B7">
        <w:t>принципах</w:t>
      </w:r>
      <w:r w:rsidRPr="001412B7">
        <w:rPr>
          <w:spacing w:val="1"/>
        </w:rPr>
        <w:t xml:space="preserve"> </w:t>
      </w:r>
      <w:r w:rsidRPr="001412B7">
        <w:t>заботы,</w:t>
      </w:r>
      <w:r w:rsidRPr="001412B7">
        <w:rPr>
          <w:spacing w:val="1"/>
        </w:rPr>
        <w:t xml:space="preserve"> </w:t>
      </w:r>
      <w:r w:rsidRPr="001412B7">
        <w:t>взаимоуважения</w:t>
      </w:r>
      <w:r w:rsidRPr="001412B7">
        <w:rPr>
          <w:spacing w:val="1"/>
        </w:rPr>
        <w:t xml:space="preserve"> </w:t>
      </w:r>
      <w:r w:rsidRPr="001412B7">
        <w:t>и</w:t>
      </w:r>
      <w:r w:rsidRPr="001412B7">
        <w:rPr>
          <w:spacing w:val="1"/>
        </w:rPr>
        <w:t xml:space="preserve"> </w:t>
      </w:r>
      <w:r w:rsidRPr="001412B7">
        <w:t>сотрудничества в</w:t>
      </w:r>
      <w:r w:rsidRPr="001412B7">
        <w:rPr>
          <w:spacing w:val="3"/>
        </w:rPr>
        <w:t xml:space="preserve"> </w:t>
      </w:r>
      <w:r w:rsidRPr="001412B7">
        <w:t>совместной</w:t>
      </w:r>
      <w:r w:rsidRPr="001412B7">
        <w:rPr>
          <w:spacing w:val="-2"/>
        </w:rPr>
        <w:t xml:space="preserve"> </w:t>
      </w:r>
      <w:r w:rsidRPr="001412B7">
        <w:t>деятельности.</w:t>
      </w:r>
    </w:p>
    <w:p w:rsidR="001A5B40" w:rsidRPr="001412B7" w:rsidRDefault="001A5B40" w:rsidP="001A5B40">
      <w:pPr>
        <w:pStyle w:val="a3"/>
        <w:ind w:left="0" w:right="114" w:firstLine="851"/>
      </w:pPr>
      <w:r w:rsidRPr="001412B7">
        <w:t>На уровне деятельностей: педагогическое проектирование совместной деятельности в</w:t>
      </w:r>
      <w:r w:rsidRPr="001412B7">
        <w:rPr>
          <w:spacing w:val="1"/>
        </w:rPr>
        <w:t xml:space="preserve"> </w:t>
      </w:r>
      <w:r w:rsidRPr="001412B7">
        <w:t>классе, в разновозрастных группах, в малых группах детей, в детско-родительских группах</w:t>
      </w:r>
      <w:r w:rsidRPr="001412B7">
        <w:rPr>
          <w:spacing w:val="1"/>
        </w:rPr>
        <w:t xml:space="preserve"> </w:t>
      </w:r>
      <w:r w:rsidRPr="001412B7">
        <w:t>обеспечивает</w:t>
      </w:r>
      <w:r w:rsidRPr="001412B7">
        <w:rPr>
          <w:spacing w:val="1"/>
        </w:rPr>
        <w:t xml:space="preserve"> </w:t>
      </w:r>
      <w:r w:rsidRPr="001412B7">
        <w:t>условия освоения</w:t>
      </w:r>
      <w:r w:rsidRPr="001412B7">
        <w:rPr>
          <w:spacing w:val="1"/>
        </w:rPr>
        <w:t xml:space="preserve"> </w:t>
      </w:r>
      <w:r w:rsidRPr="001412B7">
        <w:t>доступных</w:t>
      </w:r>
      <w:r w:rsidRPr="001412B7">
        <w:rPr>
          <w:spacing w:val="1"/>
        </w:rPr>
        <w:t xml:space="preserve"> </w:t>
      </w:r>
      <w:r w:rsidRPr="001412B7">
        <w:t>навыков,</w:t>
      </w:r>
      <w:r w:rsidRPr="001412B7">
        <w:rPr>
          <w:spacing w:val="1"/>
        </w:rPr>
        <w:t xml:space="preserve"> </w:t>
      </w:r>
      <w:r w:rsidRPr="001412B7">
        <w:t>формирует</w:t>
      </w:r>
      <w:r w:rsidRPr="001412B7">
        <w:rPr>
          <w:spacing w:val="1"/>
        </w:rPr>
        <w:t xml:space="preserve"> </w:t>
      </w:r>
      <w:r w:rsidRPr="001412B7">
        <w:t>опыт</w:t>
      </w:r>
      <w:r w:rsidRPr="001412B7">
        <w:rPr>
          <w:spacing w:val="1"/>
        </w:rPr>
        <w:t xml:space="preserve"> </w:t>
      </w:r>
      <w:r w:rsidRPr="001412B7">
        <w:t>работы</w:t>
      </w:r>
      <w:r w:rsidRPr="001412B7">
        <w:rPr>
          <w:spacing w:val="1"/>
        </w:rPr>
        <w:t xml:space="preserve"> </w:t>
      </w:r>
      <w:r w:rsidRPr="001412B7">
        <w:t>в</w:t>
      </w:r>
      <w:r w:rsidRPr="001412B7">
        <w:rPr>
          <w:spacing w:val="1"/>
        </w:rPr>
        <w:t xml:space="preserve"> </w:t>
      </w:r>
      <w:r w:rsidRPr="001412B7">
        <w:t>команде,</w:t>
      </w:r>
      <w:r w:rsidRPr="001412B7">
        <w:rPr>
          <w:spacing w:val="1"/>
        </w:rPr>
        <w:t xml:space="preserve"> </w:t>
      </w:r>
      <w:r w:rsidRPr="001412B7">
        <w:t>развивает активность и ответственность каждого обучающегося в социальной ситуации его</w:t>
      </w:r>
      <w:r w:rsidRPr="001412B7">
        <w:rPr>
          <w:spacing w:val="1"/>
        </w:rPr>
        <w:t xml:space="preserve"> </w:t>
      </w:r>
      <w:r w:rsidRPr="001412B7">
        <w:t>развития.</w:t>
      </w:r>
    </w:p>
    <w:p w:rsidR="001A5B40" w:rsidRPr="001412B7" w:rsidRDefault="001A5B40" w:rsidP="001A5B40">
      <w:pPr>
        <w:pStyle w:val="a3"/>
        <w:ind w:left="0" w:right="118" w:firstLine="851"/>
      </w:pPr>
      <w:r w:rsidRPr="001412B7">
        <w:t>На</w:t>
      </w:r>
      <w:r w:rsidRPr="001412B7">
        <w:rPr>
          <w:spacing w:val="1"/>
        </w:rPr>
        <w:t xml:space="preserve"> </w:t>
      </w:r>
      <w:r w:rsidRPr="001412B7">
        <w:t>уровне</w:t>
      </w:r>
      <w:r w:rsidRPr="001412B7">
        <w:rPr>
          <w:spacing w:val="1"/>
        </w:rPr>
        <w:t xml:space="preserve"> </w:t>
      </w:r>
      <w:r w:rsidRPr="001412B7">
        <w:t>событий:</w:t>
      </w:r>
      <w:r w:rsidRPr="001412B7">
        <w:rPr>
          <w:spacing w:val="1"/>
        </w:rPr>
        <w:t xml:space="preserve"> </w:t>
      </w:r>
      <w:r w:rsidRPr="001412B7">
        <w:t>проектирование</w:t>
      </w:r>
      <w:r w:rsidRPr="001412B7">
        <w:rPr>
          <w:spacing w:val="1"/>
        </w:rPr>
        <w:t xml:space="preserve"> </w:t>
      </w:r>
      <w:r w:rsidRPr="001412B7">
        <w:t>педагогами</w:t>
      </w:r>
      <w:r w:rsidRPr="001412B7">
        <w:rPr>
          <w:spacing w:val="1"/>
        </w:rPr>
        <w:t xml:space="preserve"> </w:t>
      </w:r>
      <w:r w:rsidRPr="001412B7">
        <w:t>ритмов</w:t>
      </w:r>
      <w:r w:rsidRPr="001412B7">
        <w:rPr>
          <w:spacing w:val="1"/>
        </w:rPr>
        <w:t xml:space="preserve"> </w:t>
      </w:r>
      <w:r w:rsidRPr="001412B7">
        <w:t>учебной</w:t>
      </w:r>
      <w:r w:rsidRPr="001412B7">
        <w:rPr>
          <w:spacing w:val="1"/>
        </w:rPr>
        <w:t xml:space="preserve"> </w:t>
      </w:r>
      <w:r w:rsidRPr="001412B7">
        <w:t>работы,</w:t>
      </w:r>
      <w:r w:rsidRPr="001412B7">
        <w:rPr>
          <w:spacing w:val="1"/>
        </w:rPr>
        <w:t xml:space="preserve"> </w:t>
      </w:r>
      <w:r w:rsidRPr="001412B7">
        <w:t>отдыха,</w:t>
      </w:r>
      <w:r w:rsidRPr="001412B7">
        <w:rPr>
          <w:spacing w:val="1"/>
        </w:rPr>
        <w:t xml:space="preserve"> </w:t>
      </w:r>
      <w:r w:rsidRPr="001412B7">
        <w:t>праздников и общих дел с учетом специфики социальной и культурной ситуации развития</w:t>
      </w:r>
      <w:r w:rsidRPr="001412B7">
        <w:rPr>
          <w:spacing w:val="1"/>
        </w:rPr>
        <w:t xml:space="preserve"> </w:t>
      </w:r>
      <w:r w:rsidRPr="001412B7">
        <w:t>каждого</w:t>
      </w:r>
      <w:r w:rsidRPr="001412B7">
        <w:rPr>
          <w:spacing w:val="1"/>
        </w:rPr>
        <w:t xml:space="preserve"> </w:t>
      </w:r>
      <w:r w:rsidRPr="001412B7">
        <w:t>ребенка</w:t>
      </w:r>
      <w:r w:rsidRPr="001412B7">
        <w:rPr>
          <w:spacing w:val="1"/>
        </w:rPr>
        <w:t xml:space="preserve"> </w:t>
      </w:r>
      <w:r w:rsidRPr="001412B7">
        <w:t>с</w:t>
      </w:r>
      <w:r w:rsidRPr="001412B7">
        <w:rPr>
          <w:spacing w:val="1"/>
        </w:rPr>
        <w:t xml:space="preserve"> </w:t>
      </w:r>
      <w:r w:rsidRPr="001412B7">
        <w:t>ОВЗ</w:t>
      </w:r>
      <w:r w:rsidRPr="001412B7">
        <w:rPr>
          <w:spacing w:val="1"/>
        </w:rPr>
        <w:t xml:space="preserve"> </w:t>
      </w:r>
      <w:r w:rsidRPr="001412B7">
        <w:t>обеспечивает</w:t>
      </w:r>
      <w:r w:rsidRPr="001412B7">
        <w:rPr>
          <w:spacing w:val="1"/>
        </w:rPr>
        <w:t xml:space="preserve"> </w:t>
      </w:r>
      <w:r w:rsidRPr="001412B7">
        <w:t>возможность</w:t>
      </w:r>
      <w:r w:rsidRPr="001412B7">
        <w:rPr>
          <w:spacing w:val="1"/>
        </w:rPr>
        <w:t xml:space="preserve"> </w:t>
      </w:r>
      <w:r w:rsidRPr="001412B7">
        <w:t>его</w:t>
      </w:r>
      <w:r w:rsidRPr="001412B7">
        <w:rPr>
          <w:spacing w:val="1"/>
        </w:rPr>
        <w:t xml:space="preserve"> </w:t>
      </w:r>
      <w:r w:rsidRPr="001412B7">
        <w:t>участия</w:t>
      </w:r>
      <w:r w:rsidRPr="001412B7">
        <w:rPr>
          <w:spacing w:val="1"/>
        </w:rPr>
        <w:t xml:space="preserve"> </w:t>
      </w:r>
      <w:r w:rsidRPr="001412B7">
        <w:t>в</w:t>
      </w:r>
      <w:r w:rsidRPr="001412B7">
        <w:rPr>
          <w:spacing w:val="1"/>
        </w:rPr>
        <w:t xml:space="preserve"> </w:t>
      </w:r>
      <w:r w:rsidRPr="001412B7">
        <w:t>жизни</w:t>
      </w:r>
      <w:r w:rsidRPr="001412B7">
        <w:rPr>
          <w:spacing w:val="1"/>
        </w:rPr>
        <w:t xml:space="preserve"> </w:t>
      </w:r>
      <w:r w:rsidRPr="001412B7">
        <w:t>класса,</w:t>
      </w:r>
      <w:r w:rsidRPr="001412B7">
        <w:rPr>
          <w:spacing w:val="1"/>
        </w:rPr>
        <w:t xml:space="preserve"> </w:t>
      </w:r>
      <w:r w:rsidRPr="001412B7">
        <w:t>школы,</w:t>
      </w:r>
      <w:r w:rsidRPr="001412B7">
        <w:rPr>
          <w:spacing w:val="1"/>
        </w:rPr>
        <w:t xml:space="preserve"> </w:t>
      </w:r>
      <w:r w:rsidRPr="001412B7">
        <w:t>событиях группы, формирует личностный опыт, развивает самооценку и уверенность в своих</w:t>
      </w:r>
      <w:r w:rsidRPr="001412B7">
        <w:rPr>
          <w:spacing w:val="-57"/>
        </w:rPr>
        <w:t xml:space="preserve"> </w:t>
      </w:r>
      <w:r w:rsidRPr="001412B7">
        <w:t>силах.</w:t>
      </w:r>
    </w:p>
    <w:p w:rsidR="001A5B40" w:rsidRPr="001412B7" w:rsidRDefault="001A5B40" w:rsidP="001A5B40">
      <w:pPr>
        <w:pStyle w:val="a3"/>
        <w:ind w:left="0" w:firstLine="851"/>
      </w:pPr>
      <w:r w:rsidRPr="001412B7">
        <w:t>Особыми</w:t>
      </w:r>
      <w:r w:rsidRPr="001412B7">
        <w:rPr>
          <w:spacing w:val="-5"/>
        </w:rPr>
        <w:t xml:space="preserve"> </w:t>
      </w:r>
      <w:r w:rsidRPr="001412B7">
        <w:t>задачами</w:t>
      </w:r>
      <w:r w:rsidRPr="001412B7">
        <w:rPr>
          <w:spacing w:val="-1"/>
        </w:rPr>
        <w:t xml:space="preserve"> </w:t>
      </w:r>
      <w:r w:rsidRPr="001412B7">
        <w:t>воспитания</w:t>
      </w:r>
      <w:r w:rsidRPr="001412B7">
        <w:rPr>
          <w:spacing w:val="-10"/>
        </w:rPr>
        <w:t xml:space="preserve"> </w:t>
      </w:r>
      <w:proofErr w:type="gramStart"/>
      <w:r w:rsidRPr="001412B7">
        <w:t>обучающихся</w:t>
      </w:r>
      <w:proofErr w:type="gramEnd"/>
      <w:r w:rsidRPr="001412B7">
        <w:rPr>
          <w:spacing w:val="-1"/>
        </w:rPr>
        <w:t xml:space="preserve"> </w:t>
      </w:r>
      <w:r w:rsidRPr="001412B7">
        <w:t>с</w:t>
      </w:r>
      <w:r w:rsidRPr="001412B7">
        <w:rPr>
          <w:spacing w:val="-2"/>
        </w:rPr>
        <w:t xml:space="preserve"> </w:t>
      </w:r>
      <w:r w:rsidRPr="001412B7">
        <w:t>ОВЗ</w:t>
      </w:r>
      <w:r w:rsidRPr="001412B7">
        <w:rPr>
          <w:spacing w:val="-2"/>
        </w:rPr>
        <w:t xml:space="preserve"> </w:t>
      </w:r>
      <w:r w:rsidRPr="001412B7">
        <w:t>являются:</w:t>
      </w:r>
    </w:p>
    <w:p w:rsidR="001A5B40" w:rsidRPr="001412B7" w:rsidRDefault="001A5B40" w:rsidP="000D41A3">
      <w:pPr>
        <w:pStyle w:val="af5"/>
        <w:numPr>
          <w:ilvl w:val="0"/>
          <w:numId w:val="33"/>
        </w:numPr>
        <w:tabs>
          <w:tab w:val="left" w:pos="1393"/>
        </w:tabs>
        <w:ind w:left="0" w:right="116" w:firstLine="851"/>
        <w:rPr>
          <w:sz w:val="24"/>
          <w:szCs w:val="24"/>
        </w:rPr>
      </w:pPr>
      <w:r w:rsidRPr="001412B7">
        <w:rPr>
          <w:sz w:val="24"/>
          <w:szCs w:val="24"/>
        </w:rPr>
        <w:t>налаживание</w:t>
      </w:r>
      <w:r w:rsidRPr="001412B7">
        <w:rPr>
          <w:spacing w:val="1"/>
          <w:sz w:val="24"/>
          <w:szCs w:val="24"/>
        </w:rPr>
        <w:t xml:space="preserve"> </w:t>
      </w:r>
      <w:r w:rsidRPr="001412B7">
        <w:rPr>
          <w:sz w:val="24"/>
          <w:szCs w:val="24"/>
        </w:rPr>
        <w:t>эмоционально-положительного</w:t>
      </w:r>
      <w:r w:rsidRPr="001412B7">
        <w:rPr>
          <w:spacing w:val="1"/>
          <w:sz w:val="24"/>
          <w:szCs w:val="24"/>
        </w:rPr>
        <w:t xml:space="preserve"> </w:t>
      </w:r>
      <w:r w:rsidRPr="001412B7">
        <w:rPr>
          <w:sz w:val="24"/>
          <w:szCs w:val="24"/>
        </w:rPr>
        <w:t>взаимодействия</w:t>
      </w:r>
      <w:r w:rsidRPr="001412B7">
        <w:rPr>
          <w:spacing w:val="1"/>
          <w:sz w:val="24"/>
          <w:szCs w:val="24"/>
        </w:rPr>
        <w:t xml:space="preserve"> </w:t>
      </w:r>
      <w:r w:rsidRPr="001412B7">
        <w:rPr>
          <w:sz w:val="24"/>
          <w:szCs w:val="24"/>
        </w:rPr>
        <w:t>детей</w:t>
      </w:r>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ОВЗ</w:t>
      </w:r>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окружающими</w:t>
      </w:r>
      <w:r w:rsidRPr="001412B7">
        <w:rPr>
          <w:spacing w:val="2"/>
          <w:sz w:val="24"/>
          <w:szCs w:val="24"/>
        </w:rPr>
        <w:t xml:space="preserve"> </w:t>
      </w:r>
      <w:r w:rsidRPr="001412B7">
        <w:rPr>
          <w:sz w:val="24"/>
          <w:szCs w:val="24"/>
        </w:rPr>
        <w:t>для</w:t>
      </w:r>
      <w:r w:rsidRPr="001412B7">
        <w:rPr>
          <w:spacing w:val="2"/>
          <w:sz w:val="24"/>
          <w:szCs w:val="24"/>
        </w:rPr>
        <w:t xml:space="preserve"> </w:t>
      </w:r>
      <w:r w:rsidRPr="001412B7">
        <w:rPr>
          <w:sz w:val="24"/>
          <w:szCs w:val="24"/>
        </w:rPr>
        <w:t>их</w:t>
      </w:r>
      <w:r w:rsidRPr="001412B7">
        <w:rPr>
          <w:spacing w:val="1"/>
          <w:sz w:val="24"/>
          <w:szCs w:val="24"/>
        </w:rPr>
        <w:t xml:space="preserve"> </w:t>
      </w:r>
      <w:r w:rsidRPr="001412B7">
        <w:rPr>
          <w:sz w:val="24"/>
          <w:szCs w:val="24"/>
        </w:rPr>
        <w:t>успешной</w:t>
      </w:r>
      <w:r w:rsidRPr="001412B7">
        <w:rPr>
          <w:spacing w:val="-2"/>
          <w:sz w:val="24"/>
          <w:szCs w:val="24"/>
        </w:rPr>
        <w:t xml:space="preserve"> </w:t>
      </w:r>
      <w:r w:rsidRPr="001412B7">
        <w:rPr>
          <w:sz w:val="24"/>
          <w:szCs w:val="24"/>
        </w:rPr>
        <w:t>адаптации</w:t>
      </w:r>
      <w:r w:rsidRPr="001412B7">
        <w:rPr>
          <w:spacing w:val="-3"/>
          <w:sz w:val="24"/>
          <w:szCs w:val="24"/>
        </w:rPr>
        <w:t xml:space="preserve"> </w:t>
      </w:r>
      <w:r w:rsidRPr="001412B7">
        <w:rPr>
          <w:sz w:val="24"/>
          <w:szCs w:val="24"/>
        </w:rPr>
        <w:t>и</w:t>
      </w:r>
      <w:r w:rsidRPr="001412B7">
        <w:rPr>
          <w:spacing w:val="3"/>
          <w:sz w:val="24"/>
          <w:szCs w:val="24"/>
        </w:rPr>
        <w:t xml:space="preserve"> </w:t>
      </w:r>
      <w:r w:rsidRPr="001412B7">
        <w:rPr>
          <w:sz w:val="24"/>
          <w:szCs w:val="24"/>
        </w:rPr>
        <w:t>интеграции</w:t>
      </w:r>
      <w:r w:rsidRPr="001412B7">
        <w:rPr>
          <w:spacing w:val="-3"/>
          <w:sz w:val="24"/>
          <w:szCs w:val="24"/>
        </w:rPr>
        <w:t xml:space="preserve"> </w:t>
      </w:r>
      <w:r w:rsidRPr="001412B7">
        <w:rPr>
          <w:sz w:val="24"/>
          <w:szCs w:val="24"/>
        </w:rPr>
        <w:t>в</w:t>
      </w:r>
      <w:r w:rsidRPr="001412B7">
        <w:rPr>
          <w:spacing w:val="-1"/>
          <w:sz w:val="24"/>
          <w:szCs w:val="24"/>
        </w:rPr>
        <w:t xml:space="preserve"> </w:t>
      </w:r>
      <w:r w:rsidRPr="001412B7">
        <w:rPr>
          <w:sz w:val="24"/>
          <w:szCs w:val="24"/>
        </w:rPr>
        <w:t>школе;</w:t>
      </w:r>
    </w:p>
    <w:p w:rsidR="001A5B40" w:rsidRPr="001412B7" w:rsidRDefault="001A5B40" w:rsidP="000D41A3">
      <w:pPr>
        <w:pStyle w:val="af5"/>
        <w:numPr>
          <w:ilvl w:val="0"/>
          <w:numId w:val="33"/>
        </w:numPr>
        <w:tabs>
          <w:tab w:val="left" w:pos="1393"/>
        </w:tabs>
        <w:ind w:left="0" w:right="126" w:firstLine="851"/>
        <w:rPr>
          <w:sz w:val="24"/>
          <w:szCs w:val="24"/>
        </w:rPr>
      </w:pPr>
      <w:r w:rsidRPr="001412B7">
        <w:rPr>
          <w:sz w:val="24"/>
          <w:szCs w:val="24"/>
        </w:rPr>
        <w:t>формирование</w:t>
      </w:r>
      <w:r w:rsidRPr="001412B7">
        <w:rPr>
          <w:spacing w:val="1"/>
          <w:sz w:val="24"/>
          <w:szCs w:val="24"/>
        </w:rPr>
        <w:t xml:space="preserve"> </w:t>
      </w:r>
      <w:r w:rsidRPr="001412B7">
        <w:rPr>
          <w:sz w:val="24"/>
          <w:szCs w:val="24"/>
        </w:rPr>
        <w:t>доброжелательного</w:t>
      </w:r>
      <w:r w:rsidRPr="001412B7">
        <w:rPr>
          <w:spacing w:val="1"/>
          <w:sz w:val="24"/>
          <w:szCs w:val="24"/>
        </w:rPr>
        <w:t xml:space="preserve"> </w:t>
      </w:r>
      <w:r w:rsidRPr="001412B7">
        <w:rPr>
          <w:sz w:val="24"/>
          <w:szCs w:val="24"/>
        </w:rPr>
        <w:t>отношения</w:t>
      </w:r>
      <w:r w:rsidRPr="001412B7">
        <w:rPr>
          <w:spacing w:val="1"/>
          <w:sz w:val="24"/>
          <w:szCs w:val="24"/>
        </w:rPr>
        <w:t xml:space="preserve"> </w:t>
      </w:r>
      <w:r w:rsidRPr="001412B7">
        <w:rPr>
          <w:sz w:val="24"/>
          <w:szCs w:val="24"/>
        </w:rPr>
        <w:t>к</w:t>
      </w:r>
      <w:r w:rsidRPr="001412B7">
        <w:rPr>
          <w:spacing w:val="1"/>
          <w:sz w:val="24"/>
          <w:szCs w:val="24"/>
        </w:rPr>
        <w:t xml:space="preserve"> </w:t>
      </w:r>
      <w:r w:rsidRPr="001412B7">
        <w:rPr>
          <w:sz w:val="24"/>
          <w:szCs w:val="24"/>
        </w:rPr>
        <w:t>детям</w:t>
      </w:r>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ОВЗ</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их</w:t>
      </w:r>
      <w:r w:rsidRPr="001412B7">
        <w:rPr>
          <w:spacing w:val="1"/>
          <w:sz w:val="24"/>
          <w:szCs w:val="24"/>
        </w:rPr>
        <w:t xml:space="preserve"> </w:t>
      </w:r>
      <w:r w:rsidRPr="001412B7">
        <w:rPr>
          <w:sz w:val="24"/>
          <w:szCs w:val="24"/>
        </w:rPr>
        <w:t>семьям</w:t>
      </w:r>
      <w:r w:rsidRPr="001412B7">
        <w:rPr>
          <w:spacing w:val="60"/>
          <w:sz w:val="24"/>
          <w:szCs w:val="24"/>
        </w:rPr>
        <w:t xml:space="preserve"> </w:t>
      </w:r>
      <w:r w:rsidRPr="001412B7">
        <w:rPr>
          <w:sz w:val="24"/>
          <w:szCs w:val="24"/>
        </w:rPr>
        <w:t>со</w:t>
      </w:r>
      <w:r w:rsidRPr="001412B7">
        <w:rPr>
          <w:spacing w:val="1"/>
          <w:sz w:val="24"/>
          <w:szCs w:val="24"/>
        </w:rPr>
        <w:t xml:space="preserve"> </w:t>
      </w:r>
      <w:r w:rsidRPr="001412B7">
        <w:rPr>
          <w:sz w:val="24"/>
          <w:szCs w:val="24"/>
        </w:rPr>
        <w:t>стороны</w:t>
      </w:r>
      <w:r w:rsidRPr="001412B7">
        <w:rPr>
          <w:spacing w:val="-2"/>
          <w:sz w:val="24"/>
          <w:szCs w:val="24"/>
        </w:rPr>
        <w:t xml:space="preserve"> </w:t>
      </w:r>
      <w:r w:rsidRPr="001412B7">
        <w:rPr>
          <w:sz w:val="24"/>
          <w:szCs w:val="24"/>
        </w:rPr>
        <w:t>всех</w:t>
      </w:r>
      <w:r w:rsidRPr="001412B7">
        <w:rPr>
          <w:spacing w:val="2"/>
          <w:sz w:val="24"/>
          <w:szCs w:val="24"/>
        </w:rPr>
        <w:t xml:space="preserve"> </w:t>
      </w:r>
      <w:r w:rsidRPr="001412B7">
        <w:rPr>
          <w:sz w:val="24"/>
          <w:szCs w:val="24"/>
        </w:rPr>
        <w:t>участников</w:t>
      </w:r>
      <w:r w:rsidRPr="001412B7">
        <w:rPr>
          <w:spacing w:val="-1"/>
          <w:sz w:val="24"/>
          <w:szCs w:val="24"/>
        </w:rPr>
        <w:t xml:space="preserve"> </w:t>
      </w:r>
      <w:r w:rsidRPr="001412B7">
        <w:rPr>
          <w:sz w:val="24"/>
          <w:szCs w:val="24"/>
        </w:rPr>
        <w:t>образовательных</w:t>
      </w:r>
      <w:r w:rsidRPr="001412B7">
        <w:rPr>
          <w:spacing w:val="-8"/>
          <w:sz w:val="24"/>
          <w:szCs w:val="24"/>
        </w:rPr>
        <w:t xml:space="preserve"> </w:t>
      </w:r>
      <w:r w:rsidRPr="001412B7">
        <w:rPr>
          <w:sz w:val="24"/>
          <w:szCs w:val="24"/>
        </w:rPr>
        <w:t>отношений;</w:t>
      </w:r>
    </w:p>
    <w:p w:rsidR="001A5B40" w:rsidRPr="001412B7" w:rsidRDefault="001A5B40" w:rsidP="000D41A3">
      <w:pPr>
        <w:pStyle w:val="af5"/>
        <w:numPr>
          <w:ilvl w:val="0"/>
          <w:numId w:val="33"/>
        </w:numPr>
        <w:tabs>
          <w:tab w:val="left" w:pos="1393"/>
        </w:tabs>
        <w:ind w:left="0" w:right="123" w:firstLine="851"/>
        <w:rPr>
          <w:sz w:val="24"/>
          <w:szCs w:val="24"/>
        </w:rPr>
      </w:pPr>
      <w:r w:rsidRPr="001412B7">
        <w:rPr>
          <w:sz w:val="24"/>
          <w:szCs w:val="24"/>
        </w:rPr>
        <w:t>построение воспитательной деятельности с учетом индивидуальных особенностей</w:t>
      </w:r>
      <w:r w:rsidRPr="001412B7">
        <w:rPr>
          <w:spacing w:val="1"/>
          <w:sz w:val="24"/>
          <w:szCs w:val="24"/>
        </w:rPr>
        <w:t xml:space="preserve"> </w:t>
      </w:r>
      <w:r w:rsidRPr="001412B7">
        <w:rPr>
          <w:sz w:val="24"/>
          <w:szCs w:val="24"/>
        </w:rPr>
        <w:t>каждого</w:t>
      </w:r>
      <w:r w:rsidRPr="001412B7">
        <w:rPr>
          <w:spacing w:val="-4"/>
          <w:sz w:val="24"/>
          <w:szCs w:val="24"/>
        </w:rPr>
        <w:t xml:space="preserve"> </w:t>
      </w:r>
      <w:r w:rsidRPr="001412B7">
        <w:rPr>
          <w:sz w:val="24"/>
          <w:szCs w:val="24"/>
        </w:rPr>
        <w:t>обучающегося</w:t>
      </w:r>
      <w:r w:rsidRPr="001412B7">
        <w:rPr>
          <w:spacing w:val="-3"/>
          <w:sz w:val="24"/>
          <w:szCs w:val="24"/>
        </w:rPr>
        <w:t xml:space="preserve"> </w:t>
      </w:r>
      <w:r w:rsidRPr="001412B7">
        <w:rPr>
          <w:sz w:val="24"/>
          <w:szCs w:val="24"/>
        </w:rPr>
        <w:t>с</w:t>
      </w:r>
      <w:r w:rsidRPr="001412B7">
        <w:rPr>
          <w:spacing w:val="1"/>
          <w:sz w:val="24"/>
          <w:szCs w:val="24"/>
        </w:rPr>
        <w:t xml:space="preserve"> </w:t>
      </w:r>
      <w:r w:rsidRPr="001412B7">
        <w:rPr>
          <w:sz w:val="24"/>
          <w:szCs w:val="24"/>
        </w:rPr>
        <w:t>ОВЗ;</w:t>
      </w:r>
    </w:p>
    <w:p w:rsidR="001A5B40" w:rsidRPr="001412B7" w:rsidRDefault="001A5B40" w:rsidP="000D41A3">
      <w:pPr>
        <w:pStyle w:val="af5"/>
        <w:numPr>
          <w:ilvl w:val="0"/>
          <w:numId w:val="33"/>
        </w:numPr>
        <w:tabs>
          <w:tab w:val="left" w:pos="1393"/>
        </w:tabs>
        <w:ind w:left="0" w:right="122" w:firstLine="851"/>
        <w:rPr>
          <w:sz w:val="24"/>
          <w:szCs w:val="24"/>
        </w:rPr>
      </w:pPr>
      <w:r w:rsidRPr="001412B7">
        <w:rPr>
          <w:sz w:val="24"/>
          <w:szCs w:val="24"/>
        </w:rPr>
        <w:t>активное привлечение семьи и ближайшего социального окружения к воспитанию</w:t>
      </w:r>
      <w:r w:rsidRPr="001412B7">
        <w:rPr>
          <w:spacing w:val="1"/>
          <w:sz w:val="24"/>
          <w:szCs w:val="24"/>
        </w:rPr>
        <w:t xml:space="preserve"> </w:t>
      </w:r>
      <w:proofErr w:type="gramStart"/>
      <w:r w:rsidRPr="001412B7">
        <w:rPr>
          <w:sz w:val="24"/>
          <w:szCs w:val="24"/>
        </w:rPr>
        <w:t>обучающихся</w:t>
      </w:r>
      <w:proofErr w:type="gramEnd"/>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ОВЗ;</w:t>
      </w:r>
    </w:p>
    <w:p w:rsidR="001A5B40" w:rsidRPr="001412B7" w:rsidRDefault="001A5B40" w:rsidP="000D41A3">
      <w:pPr>
        <w:pStyle w:val="af5"/>
        <w:numPr>
          <w:ilvl w:val="0"/>
          <w:numId w:val="33"/>
        </w:numPr>
        <w:tabs>
          <w:tab w:val="left" w:pos="1388"/>
        </w:tabs>
        <w:ind w:left="0" w:right="108" w:firstLine="851"/>
        <w:rPr>
          <w:sz w:val="24"/>
          <w:szCs w:val="24"/>
        </w:rPr>
      </w:pPr>
      <w:r w:rsidRPr="001412B7">
        <w:rPr>
          <w:sz w:val="24"/>
          <w:szCs w:val="24"/>
        </w:rPr>
        <w:t>обеспечение</w:t>
      </w:r>
      <w:r w:rsidRPr="001412B7">
        <w:rPr>
          <w:spacing w:val="1"/>
          <w:sz w:val="24"/>
          <w:szCs w:val="24"/>
        </w:rPr>
        <w:t xml:space="preserve"> </w:t>
      </w:r>
      <w:r w:rsidRPr="001412B7">
        <w:rPr>
          <w:sz w:val="24"/>
          <w:szCs w:val="24"/>
        </w:rPr>
        <w:t>психолого-педагогической</w:t>
      </w:r>
      <w:r w:rsidRPr="001412B7">
        <w:rPr>
          <w:spacing w:val="1"/>
          <w:sz w:val="24"/>
          <w:szCs w:val="24"/>
        </w:rPr>
        <w:t xml:space="preserve"> </w:t>
      </w:r>
      <w:r w:rsidRPr="001412B7">
        <w:rPr>
          <w:sz w:val="24"/>
          <w:szCs w:val="24"/>
        </w:rPr>
        <w:t>поддержки</w:t>
      </w:r>
      <w:r w:rsidRPr="001412B7">
        <w:rPr>
          <w:spacing w:val="1"/>
          <w:sz w:val="24"/>
          <w:szCs w:val="24"/>
        </w:rPr>
        <w:t xml:space="preserve"> </w:t>
      </w:r>
      <w:r w:rsidRPr="001412B7">
        <w:rPr>
          <w:sz w:val="24"/>
          <w:szCs w:val="24"/>
        </w:rPr>
        <w:t>семей</w:t>
      </w:r>
      <w:r w:rsidRPr="001412B7">
        <w:rPr>
          <w:spacing w:val="1"/>
          <w:sz w:val="24"/>
          <w:szCs w:val="24"/>
        </w:rPr>
        <w:t xml:space="preserve"> </w:t>
      </w:r>
      <w:r w:rsidRPr="001412B7">
        <w:rPr>
          <w:sz w:val="24"/>
          <w:szCs w:val="24"/>
        </w:rPr>
        <w:t>обучающихся</w:t>
      </w:r>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ОВЗ</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развитии и</w:t>
      </w:r>
      <w:r w:rsidRPr="001412B7">
        <w:rPr>
          <w:spacing w:val="1"/>
          <w:sz w:val="24"/>
          <w:szCs w:val="24"/>
        </w:rPr>
        <w:t xml:space="preserve"> </w:t>
      </w:r>
      <w:r w:rsidRPr="001412B7">
        <w:rPr>
          <w:sz w:val="24"/>
          <w:szCs w:val="24"/>
        </w:rPr>
        <w:t>содействие</w:t>
      </w:r>
      <w:r w:rsidRPr="001412B7">
        <w:rPr>
          <w:spacing w:val="1"/>
          <w:sz w:val="24"/>
          <w:szCs w:val="24"/>
        </w:rPr>
        <w:t xml:space="preserve"> </w:t>
      </w:r>
      <w:r w:rsidRPr="001412B7">
        <w:rPr>
          <w:sz w:val="24"/>
          <w:szCs w:val="24"/>
        </w:rPr>
        <w:t>повышению</w:t>
      </w:r>
      <w:r w:rsidRPr="001412B7">
        <w:rPr>
          <w:spacing w:val="1"/>
          <w:sz w:val="24"/>
          <w:szCs w:val="24"/>
        </w:rPr>
        <w:t xml:space="preserve"> </w:t>
      </w:r>
      <w:r w:rsidRPr="001412B7">
        <w:rPr>
          <w:sz w:val="24"/>
          <w:szCs w:val="24"/>
        </w:rPr>
        <w:t>уровня</w:t>
      </w:r>
      <w:r w:rsidRPr="001412B7">
        <w:rPr>
          <w:spacing w:val="1"/>
          <w:sz w:val="24"/>
          <w:szCs w:val="24"/>
        </w:rPr>
        <w:t xml:space="preserve"> </w:t>
      </w:r>
      <w:r w:rsidRPr="001412B7">
        <w:rPr>
          <w:sz w:val="24"/>
          <w:szCs w:val="24"/>
        </w:rPr>
        <w:t>их педагогической,</w:t>
      </w:r>
      <w:r w:rsidRPr="001412B7">
        <w:rPr>
          <w:spacing w:val="1"/>
          <w:sz w:val="24"/>
          <w:szCs w:val="24"/>
        </w:rPr>
        <w:t xml:space="preserve"> </w:t>
      </w:r>
      <w:r w:rsidRPr="001412B7">
        <w:rPr>
          <w:sz w:val="24"/>
          <w:szCs w:val="24"/>
        </w:rPr>
        <w:t>психологической, медик</w:t>
      </w:r>
      <w:proofErr w:type="gramStart"/>
      <w:r w:rsidRPr="001412B7">
        <w:rPr>
          <w:sz w:val="24"/>
          <w:szCs w:val="24"/>
        </w:rPr>
        <w:t>о-</w:t>
      </w:r>
      <w:proofErr w:type="gramEnd"/>
      <w:r w:rsidRPr="001412B7">
        <w:rPr>
          <w:spacing w:val="1"/>
          <w:sz w:val="24"/>
          <w:szCs w:val="24"/>
        </w:rPr>
        <w:t xml:space="preserve"> </w:t>
      </w:r>
      <w:r w:rsidRPr="001412B7">
        <w:rPr>
          <w:sz w:val="24"/>
          <w:szCs w:val="24"/>
        </w:rPr>
        <w:t>социальной</w:t>
      </w:r>
      <w:r w:rsidRPr="001412B7">
        <w:rPr>
          <w:spacing w:val="2"/>
          <w:sz w:val="24"/>
          <w:szCs w:val="24"/>
        </w:rPr>
        <w:t xml:space="preserve"> </w:t>
      </w:r>
      <w:r w:rsidRPr="001412B7">
        <w:rPr>
          <w:sz w:val="24"/>
          <w:szCs w:val="24"/>
        </w:rPr>
        <w:t>компетентности;</w:t>
      </w:r>
    </w:p>
    <w:p w:rsidR="001A5B40" w:rsidRDefault="001A5B40" w:rsidP="000D41A3">
      <w:pPr>
        <w:pStyle w:val="af5"/>
        <w:numPr>
          <w:ilvl w:val="0"/>
          <w:numId w:val="33"/>
        </w:numPr>
        <w:tabs>
          <w:tab w:val="left" w:pos="1393"/>
        </w:tabs>
        <w:ind w:left="0" w:firstLine="851"/>
        <w:rPr>
          <w:sz w:val="24"/>
          <w:szCs w:val="24"/>
        </w:rPr>
      </w:pPr>
      <w:r w:rsidRPr="001412B7">
        <w:rPr>
          <w:sz w:val="24"/>
          <w:szCs w:val="24"/>
        </w:rPr>
        <w:t>индивидуализация</w:t>
      </w:r>
      <w:r w:rsidRPr="001412B7">
        <w:rPr>
          <w:spacing w:val="-3"/>
          <w:sz w:val="24"/>
          <w:szCs w:val="24"/>
        </w:rPr>
        <w:t xml:space="preserve"> </w:t>
      </w:r>
      <w:r w:rsidRPr="001412B7">
        <w:rPr>
          <w:sz w:val="24"/>
          <w:szCs w:val="24"/>
        </w:rPr>
        <w:t>в</w:t>
      </w:r>
      <w:r w:rsidRPr="001412B7">
        <w:rPr>
          <w:spacing w:val="-1"/>
          <w:sz w:val="24"/>
          <w:szCs w:val="24"/>
        </w:rPr>
        <w:t xml:space="preserve"> </w:t>
      </w:r>
      <w:r w:rsidRPr="001412B7">
        <w:rPr>
          <w:sz w:val="24"/>
          <w:szCs w:val="24"/>
        </w:rPr>
        <w:t>воспитательной</w:t>
      </w:r>
      <w:r w:rsidRPr="001412B7">
        <w:rPr>
          <w:spacing w:val="-6"/>
          <w:sz w:val="24"/>
          <w:szCs w:val="24"/>
        </w:rPr>
        <w:t xml:space="preserve"> </w:t>
      </w:r>
      <w:r w:rsidRPr="001412B7">
        <w:rPr>
          <w:sz w:val="24"/>
          <w:szCs w:val="24"/>
        </w:rPr>
        <w:t>работе</w:t>
      </w:r>
      <w:r w:rsidRPr="001412B7">
        <w:rPr>
          <w:spacing w:val="-3"/>
          <w:sz w:val="24"/>
          <w:szCs w:val="24"/>
        </w:rPr>
        <w:t xml:space="preserve"> </w:t>
      </w:r>
      <w:r w:rsidRPr="001412B7">
        <w:rPr>
          <w:sz w:val="24"/>
          <w:szCs w:val="24"/>
        </w:rPr>
        <w:t>с</w:t>
      </w:r>
      <w:r w:rsidRPr="001412B7">
        <w:rPr>
          <w:spacing w:val="-8"/>
          <w:sz w:val="24"/>
          <w:szCs w:val="24"/>
        </w:rPr>
        <w:t xml:space="preserve"> </w:t>
      </w:r>
      <w:proofErr w:type="gramStart"/>
      <w:r w:rsidRPr="001412B7">
        <w:rPr>
          <w:sz w:val="24"/>
          <w:szCs w:val="24"/>
        </w:rPr>
        <w:t>обучающимися</w:t>
      </w:r>
      <w:proofErr w:type="gramEnd"/>
      <w:r w:rsidRPr="001412B7">
        <w:rPr>
          <w:spacing w:val="-2"/>
          <w:sz w:val="24"/>
          <w:szCs w:val="24"/>
        </w:rPr>
        <w:t xml:space="preserve"> </w:t>
      </w:r>
      <w:r w:rsidRPr="001412B7">
        <w:rPr>
          <w:sz w:val="24"/>
          <w:szCs w:val="24"/>
        </w:rPr>
        <w:t>с</w:t>
      </w:r>
      <w:r w:rsidRPr="001412B7">
        <w:rPr>
          <w:spacing w:val="-3"/>
          <w:sz w:val="24"/>
          <w:szCs w:val="24"/>
        </w:rPr>
        <w:t xml:space="preserve"> </w:t>
      </w:r>
      <w:r>
        <w:rPr>
          <w:sz w:val="24"/>
          <w:szCs w:val="24"/>
        </w:rPr>
        <w:t>ОВЗ;</w:t>
      </w:r>
    </w:p>
    <w:p w:rsidR="001A5B40" w:rsidRPr="00C67CB1" w:rsidRDefault="001A5B40" w:rsidP="000D41A3">
      <w:pPr>
        <w:pStyle w:val="af5"/>
        <w:numPr>
          <w:ilvl w:val="0"/>
          <w:numId w:val="33"/>
        </w:numPr>
        <w:tabs>
          <w:tab w:val="left" w:pos="1393"/>
        </w:tabs>
        <w:ind w:left="0" w:firstLine="851"/>
        <w:rPr>
          <w:sz w:val="24"/>
          <w:szCs w:val="24"/>
        </w:rPr>
      </w:pPr>
      <w:r w:rsidRPr="001412B7">
        <w:t>налаживание эмоционально-положительного взаимодействия с окружающими для их</w:t>
      </w:r>
      <w:r w:rsidRPr="00C67CB1">
        <w:rPr>
          <w:spacing w:val="-57"/>
        </w:rPr>
        <w:t xml:space="preserve"> </w:t>
      </w:r>
      <w:r w:rsidRPr="001412B7">
        <w:t>успешной</w:t>
      </w:r>
      <w:r w:rsidRPr="00C67CB1">
        <w:rPr>
          <w:spacing w:val="2"/>
        </w:rPr>
        <w:t xml:space="preserve"> </w:t>
      </w:r>
      <w:r w:rsidRPr="001412B7">
        <w:t>социальной</w:t>
      </w:r>
      <w:r w:rsidRPr="00C67CB1">
        <w:rPr>
          <w:spacing w:val="2"/>
        </w:rPr>
        <w:t xml:space="preserve"> </w:t>
      </w:r>
      <w:r w:rsidRPr="001412B7">
        <w:t>адаптации</w:t>
      </w:r>
      <w:r w:rsidRPr="00C67CB1">
        <w:rPr>
          <w:spacing w:val="-2"/>
        </w:rPr>
        <w:t xml:space="preserve"> </w:t>
      </w:r>
      <w:r w:rsidRPr="001412B7">
        <w:t>и</w:t>
      </w:r>
      <w:r w:rsidRPr="00C67CB1">
        <w:rPr>
          <w:spacing w:val="2"/>
        </w:rPr>
        <w:t xml:space="preserve"> </w:t>
      </w:r>
      <w:r w:rsidRPr="001412B7">
        <w:t>интеграции</w:t>
      </w:r>
      <w:r w:rsidRPr="00C67CB1">
        <w:rPr>
          <w:spacing w:val="-2"/>
        </w:rPr>
        <w:t xml:space="preserve"> </w:t>
      </w:r>
      <w:r w:rsidRPr="001412B7">
        <w:t>в</w:t>
      </w:r>
      <w:r w:rsidRPr="00C67CB1">
        <w:rPr>
          <w:spacing w:val="3"/>
        </w:rPr>
        <w:t xml:space="preserve"> </w:t>
      </w:r>
      <w:r>
        <w:t>школе.</w:t>
      </w:r>
    </w:p>
    <w:p w:rsidR="001A5B40" w:rsidRPr="001412B7" w:rsidRDefault="001A5B40" w:rsidP="001A5B40">
      <w:pPr>
        <w:pStyle w:val="a3"/>
        <w:ind w:left="0" w:right="111" w:firstLine="851"/>
      </w:pPr>
      <w:r w:rsidRPr="001412B7">
        <w:t>Можно</w:t>
      </w:r>
      <w:r w:rsidRPr="001412B7">
        <w:rPr>
          <w:spacing w:val="1"/>
        </w:rPr>
        <w:t xml:space="preserve"> </w:t>
      </w:r>
      <w:r w:rsidRPr="001412B7">
        <w:t>выделить</w:t>
      </w:r>
      <w:r w:rsidRPr="001412B7">
        <w:rPr>
          <w:spacing w:val="1"/>
        </w:rPr>
        <w:t xml:space="preserve"> </w:t>
      </w:r>
      <w:r w:rsidRPr="001412B7">
        <w:t>следующие</w:t>
      </w:r>
      <w:r w:rsidRPr="001412B7">
        <w:rPr>
          <w:spacing w:val="1"/>
        </w:rPr>
        <w:t xml:space="preserve"> </w:t>
      </w:r>
      <w:r w:rsidRPr="001412B7">
        <w:t>уровни</w:t>
      </w:r>
      <w:r w:rsidRPr="001412B7">
        <w:rPr>
          <w:spacing w:val="1"/>
        </w:rPr>
        <w:t xml:space="preserve"> </w:t>
      </w:r>
      <w:r w:rsidRPr="001412B7">
        <w:t>психолого-педагогического</w:t>
      </w:r>
      <w:r w:rsidRPr="001412B7">
        <w:rPr>
          <w:spacing w:val="1"/>
        </w:rPr>
        <w:t xml:space="preserve"> </w:t>
      </w:r>
      <w:r w:rsidRPr="001412B7">
        <w:t>сопровождения:</w:t>
      </w:r>
      <w:r w:rsidRPr="001412B7">
        <w:rPr>
          <w:spacing w:val="1"/>
        </w:rPr>
        <w:t xml:space="preserve"> </w:t>
      </w:r>
      <w:proofErr w:type="gramStart"/>
      <w:r w:rsidRPr="001412B7">
        <w:t>индивидуальное</w:t>
      </w:r>
      <w:proofErr w:type="gramEnd"/>
      <w:r w:rsidRPr="001412B7">
        <w:t>,</w:t>
      </w:r>
      <w:r w:rsidRPr="001412B7">
        <w:rPr>
          <w:spacing w:val="-3"/>
        </w:rPr>
        <w:t xml:space="preserve"> </w:t>
      </w:r>
      <w:r w:rsidRPr="001412B7">
        <w:t>групповое,</w:t>
      </w:r>
      <w:r w:rsidRPr="001412B7">
        <w:rPr>
          <w:spacing w:val="-3"/>
        </w:rPr>
        <w:t xml:space="preserve"> </w:t>
      </w:r>
      <w:r w:rsidRPr="001412B7">
        <w:t>на</w:t>
      </w:r>
      <w:r w:rsidRPr="001412B7">
        <w:rPr>
          <w:spacing w:val="-1"/>
        </w:rPr>
        <w:t xml:space="preserve"> </w:t>
      </w:r>
      <w:r w:rsidRPr="001412B7">
        <w:t>уровне</w:t>
      </w:r>
      <w:r w:rsidRPr="001412B7">
        <w:rPr>
          <w:spacing w:val="-1"/>
        </w:rPr>
        <w:t xml:space="preserve"> </w:t>
      </w:r>
      <w:r w:rsidRPr="001412B7">
        <w:t>класса,</w:t>
      </w:r>
      <w:r w:rsidRPr="001412B7">
        <w:rPr>
          <w:spacing w:val="-3"/>
        </w:rPr>
        <w:t xml:space="preserve"> </w:t>
      </w:r>
      <w:r w:rsidRPr="001412B7">
        <w:t>на</w:t>
      </w:r>
      <w:r w:rsidRPr="001412B7">
        <w:rPr>
          <w:spacing w:val="-1"/>
        </w:rPr>
        <w:t xml:space="preserve"> </w:t>
      </w:r>
      <w:r w:rsidRPr="001412B7">
        <w:t>уровне</w:t>
      </w:r>
      <w:r w:rsidRPr="001412B7">
        <w:rPr>
          <w:spacing w:val="-6"/>
        </w:rPr>
        <w:t xml:space="preserve"> </w:t>
      </w:r>
      <w:r w:rsidRPr="001412B7">
        <w:t>образовательного</w:t>
      </w:r>
      <w:r w:rsidRPr="001412B7">
        <w:rPr>
          <w:spacing w:val="-5"/>
        </w:rPr>
        <w:t xml:space="preserve"> </w:t>
      </w:r>
      <w:r w:rsidRPr="001412B7">
        <w:t>организации.</w:t>
      </w:r>
    </w:p>
    <w:p w:rsidR="001A5B40" w:rsidRPr="001412B7" w:rsidRDefault="001A5B40" w:rsidP="001A5B40">
      <w:pPr>
        <w:pStyle w:val="a3"/>
        <w:ind w:left="0" w:firstLine="851"/>
      </w:pPr>
      <w:r w:rsidRPr="001412B7">
        <w:t>Основными</w:t>
      </w:r>
      <w:r w:rsidRPr="001412B7">
        <w:rPr>
          <w:spacing w:val="-4"/>
        </w:rPr>
        <w:t xml:space="preserve"> </w:t>
      </w:r>
      <w:r w:rsidRPr="001412B7">
        <w:t>формами</w:t>
      </w:r>
      <w:r w:rsidRPr="001412B7">
        <w:rPr>
          <w:spacing w:val="-4"/>
        </w:rPr>
        <w:t xml:space="preserve"> </w:t>
      </w:r>
      <w:r w:rsidRPr="001412B7">
        <w:t>психолого-педагогического</w:t>
      </w:r>
      <w:r w:rsidRPr="001412B7">
        <w:rPr>
          <w:spacing w:val="-5"/>
        </w:rPr>
        <w:t xml:space="preserve"> </w:t>
      </w:r>
      <w:r w:rsidRPr="001412B7">
        <w:t>сопровождения</w:t>
      </w:r>
      <w:r w:rsidRPr="001412B7">
        <w:rPr>
          <w:spacing w:val="-5"/>
        </w:rPr>
        <w:t xml:space="preserve"> </w:t>
      </w:r>
      <w:r w:rsidRPr="001412B7">
        <w:t>являются:</w:t>
      </w:r>
    </w:p>
    <w:p w:rsidR="001A5B40" w:rsidRPr="001412B7" w:rsidRDefault="001A5B40" w:rsidP="000D41A3">
      <w:pPr>
        <w:pStyle w:val="af5"/>
        <w:numPr>
          <w:ilvl w:val="0"/>
          <w:numId w:val="32"/>
        </w:numPr>
        <w:tabs>
          <w:tab w:val="left" w:pos="1220"/>
        </w:tabs>
        <w:ind w:left="0" w:right="118" w:firstLine="851"/>
        <w:rPr>
          <w:sz w:val="24"/>
          <w:szCs w:val="24"/>
        </w:rPr>
      </w:pPr>
      <w:r w:rsidRPr="001412B7">
        <w:rPr>
          <w:sz w:val="24"/>
          <w:szCs w:val="24"/>
        </w:rPr>
        <w:t>диагностика, направленная на выявление особенностей статуса обучающегося. Она</w:t>
      </w:r>
      <w:r w:rsidRPr="001412B7">
        <w:rPr>
          <w:spacing w:val="1"/>
          <w:sz w:val="24"/>
          <w:szCs w:val="24"/>
        </w:rPr>
        <w:t xml:space="preserve"> </w:t>
      </w:r>
      <w:r w:rsidRPr="001412B7">
        <w:rPr>
          <w:sz w:val="24"/>
          <w:szCs w:val="24"/>
        </w:rPr>
        <w:t>может проводиться на этапе знакомства с ребенком, после зачисления его в школу и в</w:t>
      </w:r>
      <w:r w:rsidRPr="001412B7">
        <w:rPr>
          <w:spacing w:val="1"/>
          <w:sz w:val="24"/>
          <w:szCs w:val="24"/>
        </w:rPr>
        <w:t xml:space="preserve"> </w:t>
      </w:r>
      <w:r w:rsidRPr="001412B7">
        <w:rPr>
          <w:sz w:val="24"/>
          <w:szCs w:val="24"/>
        </w:rPr>
        <w:t>конце</w:t>
      </w:r>
      <w:r w:rsidRPr="001412B7">
        <w:rPr>
          <w:spacing w:val="-5"/>
          <w:sz w:val="24"/>
          <w:szCs w:val="24"/>
        </w:rPr>
        <w:t xml:space="preserve"> </w:t>
      </w:r>
      <w:r w:rsidRPr="001412B7">
        <w:rPr>
          <w:sz w:val="24"/>
          <w:szCs w:val="24"/>
        </w:rPr>
        <w:t>каждого</w:t>
      </w:r>
      <w:r w:rsidRPr="001412B7">
        <w:rPr>
          <w:spacing w:val="6"/>
          <w:sz w:val="24"/>
          <w:szCs w:val="24"/>
        </w:rPr>
        <w:t xml:space="preserve"> </w:t>
      </w:r>
      <w:r w:rsidRPr="001412B7">
        <w:rPr>
          <w:sz w:val="24"/>
          <w:szCs w:val="24"/>
        </w:rPr>
        <w:t>учебного</w:t>
      </w:r>
      <w:r w:rsidRPr="001412B7">
        <w:rPr>
          <w:spacing w:val="2"/>
          <w:sz w:val="24"/>
          <w:szCs w:val="24"/>
        </w:rPr>
        <w:t xml:space="preserve"> </w:t>
      </w:r>
      <w:r w:rsidRPr="001412B7">
        <w:rPr>
          <w:sz w:val="24"/>
          <w:szCs w:val="24"/>
        </w:rPr>
        <w:t>года;</w:t>
      </w:r>
    </w:p>
    <w:p w:rsidR="001A5B40" w:rsidRPr="001412B7" w:rsidRDefault="001A5B40" w:rsidP="000D41A3">
      <w:pPr>
        <w:pStyle w:val="af5"/>
        <w:numPr>
          <w:ilvl w:val="0"/>
          <w:numId w:val="32"/>
        </w:numPr>
        <w:tabs>
          <w:tab w:val="left" w:pos="1335"/>
        </w:tabs>
        <w:ind w:left="0" w:right="123" w:firstLine="851"/>
        <w:rPr>
          <w:sz w:val="24"/>
          <w:szCs w:val="24"/>
        </w:rPr>
      </w:pPr>
      <w:r w:rsidRPr="001412B7">
        <w:rPr>
          <w:sz w:val="24"/>
          <w:szCs w:val="24"/>
        </w:rPr>
        <w:t>консультирование</w:t>
      </w:r>
      <w:r w:rsidRPr="001412B7">
        <w:rPr>
          <w:spacing w:val="1"/>
          <w:sz w:val="24"/>
          <w:szCs w:val="24"/>
        </w:rPr>
        <w:t xml:space="preserve"> </w:t>
      </w:r>
      <w:r w:rsidRPr="001412B7">
        <w:rPr>
          <w:sz w:val="24"/>
          <w:szCs w:val="24"/>
        </w:rPr>
        <w:t>педагогов</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родителей,</w:t>
      </w:r>
      <w:r w:rsidRPr="001412B7">
        <w:rPr>
          <w:spacing w:val="1"/>
          <w:sz w:val="24"/>
          <w:szCs w:val="24"/>
        </w:rPr>
        <w:t xml:space="preserve"> </w:t>
      </w:r>
      <w:r w:rsidRPr="001412B7">
        <w:rPr>
          <w:sz w:val="24"/>
          <w:szCs w:val="24"/>
        </w:rPr>
        <w:t>которое</w:t>
      </w:r>
      <w:r w:rsidRPr="001412B7">
        <w:rPr>
          <w:spacing w:val="1"/>
          <w:sz w:val="24"/>
          <w:szCs w:val="24"/>
        </w:rPr>
        <w:t xml:space="preserve"> </w:t>
      </w:r>
      <w:r w:rsidRPr="001412B7">
        <w:rPr>
          <w:sz w:val="24"/>
          <w:szCs w:val="24"/>
        </w:rPr>
        <w:t>осуществляется</w:t>
      </w:r>
      <w:r w:rsidRPr="001412B7">
        <w:rPr>
          <w:spacing w:val="1"/>
          <w:sz w:val="24"/>
          <w:szCs w:val="24"/>
        </w:rPr>
        <w:t xml:space="preserve"> </w:t>
      </w:r>
      <w:r w:rsidRPr="001412B7">
        <w:rPr>
          <w:sz w:val="24"/>
          <w:szCs w:val="24"/>
        </w:rPr>
        <w:t>учителем</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психологом</w:t>
      </w:r>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учетом</w:t>
      </w:r>
      <w:r w:rsidRPr="001412B7">
        <w:rPr>
          <w:spacing w:val="1"/>
          <w:sz w:val="24"/>
          <w:szCs w:val="24"/>
        </w:rPr>
        <w:t xml:space="preserve"> </w:t>
      </w:r>
      <w:r w:rsidRPr="001412B7">
        <w:rPr>
          <w:sz w:val="24"/>
          <w:szCs w:val="24"/>
        </w:rPr>
        <w:t>результатов</w:t>
      </w:r>
      <w:r w:rsidRPr="001412B7">
        <w:rPr>
          <w:spacing w:val="1"/>
          <w:sz w:val="24"/>
          <w:szCs w:val="24"/>
        </w:rPr>
        <w:t xml:space="preserve"> </w:t>
      </w:r>
      <w:r w:rsidRPr="001412B7">
        <w:rPr>
          <w:sz w:val="24"/>
          <w:szCs w:val="24"/>
        </w:rPr>
        <w:t>диагностики,</w:t>
      </w:r>
      <w:r w:rsidRPr="001412B7">
        <w:rPr>
          <w:spacing w:val="1"/>
          <w:sz w:val="24"/>
          <w:szCs w:val="24"/>
        </w:rPr>
        <w:t xml:space="preserve"> </w:t>
      </w:r>
      <w:r w:rsidRPr="001412B7">
        <w:rPr>
          <w:sz w:val="24"/>
          <w:szCs w:val="24"/>
        </w:rPr>
        <w:t>а</w:t>
      </w:r>
      <w:r w:rsidRPr="001412B7">
        <w:rPr>
          <w:spacing w:val="1"/>
          <w:sz w:val="24"/>
          <w:szCs w:val="24"/>
        </w:rPr>
        <w:t xml:space="preserve"> </w:t>
      </w:r>
      <w:r w:rsidRPr="001412B7">
        <w:rPr>
          <w:sz w:val="24"/>
          <w:szCs w:val="24"/>
        </w:rPr>
        <w:t>также</w:t>
      </w:r>
      <w:r w:rsidRPr="001412B7">
        <w:rPr>
          <w:spacing w:val="1"/>
          <w:sz w:val="24"/>
          <w:szCs w:val="24"/>
        </w:rPr>
        <w:t xml:space="preserve"> </w:t>
      </w:r>
      <w:r w:rsidRPr="001412B7">
        <w:rPr>
          <w:sz w:val="24"/>
          <w:szCs w:val="24"/>
        </w:rPr>
        <w:t>администрацией</w:t>
      </w:r>
      <w:r w:rsidRPr="001412B7">
        <w:rPr>
          <w:spacing w:val="-57"/>
          <w:sz w:val="24"/>
          <w:szCs w:val="24"/>
        </w:rPr>
        <w:t xml:space="preserve"> </w:t>
      </w:r>
      <w:proofErr w:type="gramStart"/>
      <w:r w:rsidRPr="001412B7">
        <w:rPr>
          <w:sz w:val="24"/>
          <w:szCs w:val="24"/>
        </w:rPr>
        <w:t>образовательного</w:t>
      </w:r>
      <w:proofErr w:type="gramEnd"/>
      <w:r w:rsidRPr="001412B7">
        <w:rPr>
          <w:spacing w:val="1"/>
          <w:sz w:val="24"/>
          <w:szCs w:val="24"/>
        </w:rPr>
        <w:t xml:space="preserve"> </w:t>
      </w:r>
      <w:r w:rsidRPr="001412B7">
        <w:rPr>
          <w:sz w:val="24"/>
          <w:szCs w:val="24"/>
        </w:rPr>
        <w:t>организации;</w:t>
      </w:r>
    </w:p>
    <w:p w:rsidR="001A5B40" w:rsidRPr="001412B7" w:rsidRDefault="001A5B40" w:rsidP="000D41A3">
      <w:pPr>
        <w:pStyle w:val="af5"/>
        <w:numPr>
          <w:ilvl w:val="0"/>
          <w:numId w:val="32"/>
        </w:numPr>
        <w:tabs>
          <w:tab w:val="left" w:pos="1167"/>
        </w:tabs>
        <w:ind w:left="0" w:firstLine="851"/>
        <w:rPr>
          <w:sz w:val="24"/>
          <w:szCs w:val="24"/>
        </w:rPr>
      </w:pPr>
      <w:r w:rsidRPr="001412B7">
        <w:rPr>
          <w:sz w:val="24"/>
          <w:szCs w:val="24"/>
        </w:rPr>
        <w:t>профилактика,</w:t>
      </w:r>
      <w:r w:rsidRPr="001412B7">
        <w:rPr>
          <w:spacing w:val="-4"/>
          <w:sz w:val="24"/>
          <w:szCs w:val="24"/>
        </w:rPr>
        <w:t xml:space="preserve"> </w:t>
      </w:r>
      <w:r w:rsidRPr="001412B7">
        <w:rPr>
          <w:sz w:val="24"/>
          <w:szCs w:val="24"/>
        </w:rPr>
        <w:t>экспертиза,</w:t>
      </w:r>
      <w:r w:rsidRPr="001412B7">
        <w:rPr>
          <w:spacing w:val="-4"/>
          <w:sz w:val="24"/>
          <w:szCs w:val="24"/>
        </w:rPr>
        <w:t xml:space="preserve"> </w:t>
      </w:r>
      <w:r w:rsidRPr="001412B7">
        <w:rPr>
          <w:sz w:val="24"/>
          <w:szCs w:val="24"/>
        </w:rPr>
        <w:t>развивающая</w:t>
      </w:r>
      <w:r w:rsidRPr="001412B7">
        <w:rPr>
          <w:spacing w:val="-5"/>
          <w:sz w:val="24"/>
          <w:szCs w:val="24"/>
        </w:rPr>
        <w:t xml:space="preserve"> </w:t>
      </w:r>
      <w:r w:rsidRPr="001412B7">
        <w:rPr>
          <w:sz w:val="24"/>
          <w:szCs w:val="24"/>
        </w:rPr>
        <w:t>работа,</w:t>
      </w:r>
      <w:r w:rsidRPr="001412B7">
        <w:rPr>
          <w:spacing w:val="-4"/>
          <w:sz w:val="24"/>
          <w:szCs w:val="24"/>
        </w:rPr>
        <w:t xml:space="preserve"> </w:t>
      </w:r>
      <w:r w:rsidRPr="001412B7">
        <w:rPr>
          <w:sz w:val="24"/>
          <w:szCs w:val="24"/>
        </w:rPr>
        <w:t>просвещение;</w:t>
      </w:r>
    </w:p>
    <w:p w:rsidR="001A5B40" w:rsidRPr="001412B7" w:rsidRDefault="001A5B40" w:rsidP="000D41A3">
      <w:pPr>
        <w:pStyle w:val="af5"/>
        <w:numPr>
          <w:ilvl w:val="0"/>
          <w:numId w:val="32"/>
        </w:numPr>
        <w:tabs>
          <w:tab w:val="left" w:pos="1229"/>
        </w:tabs>
        <w:ind w:left="0" w:firstLine="851"/>
        <w:rPr>
          <w:sz w:val="24"/>
          <w:szCs w:val="24"/>
        </w:rPr>
      </w:pPr>
      <w:r w:rsidRPr="001412B7">
        <w:rPr>
          <w:sz w:val="24"/>
          <w:szCs w:val="24"/>
        </w:rPr>
        <w:t>коррекционная</w:t>
      </w:r>
      <w:r w:rsidRPr="001412B7">
        <w:rPr>
          <w:spacing w:val="-4"/>
          <w:sz w:val="24"/>
          <w:szCs w:val="24"/>
        </w:rPr>
        <w:t xml:space="preserve"> </w:t>
      </w:r>
      <w:r w:rsidRPr="001412B7">
        <w:rPr>
          <w:sz w:val="24"/>
          <w:szCs w:val="24"/>
        </w:rPr>
        <w:t>работа,</w:t>
      </w:r>
      <w:r w:rsidRPr="001412B7">
        <w:rPr>
          <w:spacing w:val="-6"/>
          <w:sz w:val="24"/>
          <w:szCs w:val="24"/>
        </w:rPr>
        <w:t xml:space="preserve"> </w:t>
      </w:r>
      <w:r w:rsidRPr="001412B7">
        <w:rPr>
          <w:sz w:val="24"/>
          <w:szCs w:val="24"/>
        </w:rPr>
        <w:t>осуществляемая</w:t>
      </w:r>
      <w:r w:rsidRPr="001412B7">
        <w:rPr>
          <w:spacing w:val="-4"/>
          <w:sz w:val="24"/>
          <w:szCs w:val="24"/>
        </w:rPr>
        <w:t xml:space="preserve"> </w:t>
      </w:r>
      <w:r w:rsidRPr="001412B7">
        <w:rPr>
          <w:sz w:val="24"/>
          <w:szCs w:val="24"/>
        </w:rPr>
        <w:t>в</w:t>
      </w:r>
      <w:r w:rsidRPr="001412B7">
        <w:rPr>
          <w:spacing w:val="-2"/>
          <w:sz w:val="24"/>
          <w:szCs w:val="24"/>
        </w:rPr>
        <w:t xml:space="preserve"> </w:t>
      </w:r>
      <w:r w:rsidRPr="001412B7">
        <w:rPr>
          <w:sz w:val="24"/>
          <w:szCs w:val="24"/>
        </w:rPr>
        <w:t>течение</w:t>
      </w:r>
      <w:r w:rsidRPr="001412B7">
        <w:rPr>
          <w:spacing w:val="-5"/>
          <w:sz w:val="24"/>
          <w:szCs w:val="24"/>
        </w:rPr>
        <w:t xml:space="preserve"> </w:t>
      </w:r>
      <w:r w:rsidRPr="001412B7">
        <w:rPr>
          <w:sz w:val="24"/>
          <w:szCs w:val="24"/>
        </w:rPr>
        <w:t>всего</w:t>
      </w:r>
      <w:r w:rsidRPr="001412B7">
        <w:rPr>
          <w:spacing w:val="-3"/>
          <w:sz w:val="24"/>
          <w:szCs w:val="24"/>
        </w:rPr>
        <w:t xml:space="preserve"> </w:t>
      </w:r>
      <w:r w:rsidRPr="001412B7">
        <w:rPr>
          <w:sz w:val="24"/>
          <w:szCs w:val="24"/>
        </w:rPr>
        <w:t>учебного</w:t>
      </w:r>
      <w:r w:rsidRPr="001412B7">
        <w:rPr>
          <w:spacing w:val="-4"/>
          <w:sz w:val="24"/>
          <w:szCs w:val="24"/>
        </w:rPr>
        <w:t xml:space="preserve"> </w:t>
      </w:r>
      <w:r w:rsidRPr="001412B7">
        <w:rPr>
          <w:sz w:val="24"/>
          <w:szCs w:val="24"/>
        </w:rPr>
        <w:t>времени.</w:t>
      </w:r>
    </w:p>
    <w:p w:rsidR="001A5B40" w:rsidRPr="001412B7" w:rsidRDefault="001A5B40" w:rsidP="001A5B40">
      <w:pPr>
        <w:pStyle w:val="a3"/>
        <w:ind w:left="0" w:firstLine="851"/>
      </w:pPr>
      <w:r w:rsidRPr="001412B7">
        <w:t>К</w:t>
      </w:r>
      <w:r w:rsidRPr="001412B7">
        <w:rPr>
          <w:spacing w:val="-6"/>
        </w:rPr>
        <w:t xml:space="preserve"> </w:t>
      </w:r>
      <w:r w:rsidRPr="001412B7">
        <w:t>основным</w:t>
      </w:r>
      <w:r w:rsidRPr="001412B7">
        <w:rPr>
          <w:spacing w:val="-3"/>
        </w:rPr>
        <w:t xml:space="preserve"> </w:t>
      </w:r>
      <w:r w:rsidRPr="001412B7">
        <w:t>направлениям</w:t>
      </w:r>
      <w:r w:rsidRPr="001412B7">
        <w:rPr>
          <w:spacing w:val="-6"/>
        </w:rPr>
        <w:t xml:space="preserve"> </w:t>
      </w:r>
      <w:r w:rsidRPr="001412B7">
        <w:t>психолого-педагогического сопровождения</w:t>
      </w:r>
      <w:r w:rsidRPr="001412B7">
        <w:rPr>
          <w:spacing w:val="-8"/>
        </w:rPr>
        <w:t xml:space="preserve"> </w:t>
      </w:r>
      <w:r w:rsidRPr="001412B7">
        <w:t>можно</w:t>
      </w:r>
      <w:r w:rsidRPr="001412B7">
        <w:rPr>
          <w:spacing w:val="-4"/>
        </w:rPr>
        <w:t xml:space="preserve"> </w:t>
      </w:r>
      <w:r w:rsidRPr="001412B7">
        <w:t>отнести:</w:t>
      </w:r>
    </w:p>
    <w:p w:rsidR="001A5B40" w:rsidRPr="001412B7" w:rsidRDefault="001A5B40" w:rsidP="000D41A3">
      <w:pPr>
        <w:pStyle w:val="af5"/>
        <w:numPr>
          <w:ilvl w:val="0"/>
          <w:numId w:val="32"/>
        </w:numPr>
        <w:tabs>
          <w:tab w:val="left" w:pos="1229"/>
        </w:tabs>
        <w:ind w:left="0" w:firstLine="851"/>
        <w:rPr>
          <w:sz w:val="24"/>
          <w:szCs w:val="24"/>
        </w:rPr>
      </w:pPr>
      <w:r w:rsidRPr="001412B7">
        <w:rPr>
          <w:sz w:val="24"/>
          <w:szCs w:val="24"/>
        </w:rPr>
        <w:t>сохранение</w:t>
      </w:r>
      <w:r w:rsidRPr="001412B7">
        <w:rPr>
          <w:spacing w:val="-5"/>
          <w:sz w:val="24"/>
          <w:szCs w:val="24"/>
        </w:rPr>
        <w:t xml:space="preserve"> </w:t>
      </w:r>
      <w:r w:rsidRPr="001412B7">
        <w:rPr>
          <w:sz w:val="24"/>
          <w:szCs w:val="24"/>
        </w:rPr>
        <w:t>и</w:t>
      </w:r>
      <w:r w:rsidRPr="001412B7">
        <w:rPr>
          <w:spacing w:val="-7"/>
          <w:sz w:val="24"/>
          <w:szCs w:val="24"/>
        </w:rPr>
        <w:t xml:space="preserve"> </w:t>
      </w:r>
      <w:r w:rsidRPr="001412B7">
        <w:rPr>
          <w:sz w:val="24"/>
          <w:szCs w:val="24"/>
        </w:rPr>
        <w:t>укрепление</w:t>
      </w:r>
      <w:r w:rsidRPr="001412B7">
        <w:rPr>
          <w:spacing w:val="-5"/>
          <w:sz w:val="24"/>
          <w:szCs w:val="24"/>
        </w:rPr>
        <w:t xml:space="preserve"> </w:t>
      </w:r>
      <w:r w:rsidRPr="001412B7">
        <w:rPr>
          <w:sz w:val="24"/>
          <w:szCs w:val="24"/>
        </w:rPr>
        <w:t>психологического</w:t>
      </w:r>
      <w:r w:rsidRPr="001412B7">
        <w:rPr>
          <w:spacing w:val="-3"/>
          <w:sz w:val="24"/>
          <w:szCs w:val="24"/>
        </w:rPr>
        <w:t xml:space="preserve"> </w:t>
      </w:r>
      <w:r w:rsidRPr="001412B7">
        <w:rPr>
          <w:sz w:val="24"/>
          <w:szCs w:val="24"/>
        </w:rPr>
        <w:t>здоровья;</w:t>
      </w:r>
    </w:p>
    <w:p w:rsidR="001A5B40" w:rsidRPr="001412B7" w:rsidRDefault="001A5B40" w:rsidP="000D41A3">
      <w:pPr>
        <w:pStyle w:val="af5"/>
        <w:numPr>
          <w:ilvl w:val="0"/>
          <w:numId w:val="32"/>
        </w:numPr>
        <w:tabs>
          <w:tab w:val="left" w:pos="1225"/>
        </w:tabs>
        <w:ind w:left="0" w:firstLine="851"/>
        <w:rPr>
          <w:sz w:val="24"/>
          <w:szCs w:val="24"/>
        </w:rPr>
      </w:pPr>
      <w:r w:rsidRPr="001412B7">
        <w:rPr>
          <w:sz w:val="24"/>
          <w:szCs w:val="24"/>
        </w:rPr>
        <w:t>мониторинг</w:t>
      </w:r>
      <w:r w:rsidRPr="001412B7">
        <w:rPr>
          <w:spacing w:val="-7"/>
          <w:sz w:val="24"/>
          <w:szCs w:val="24"/>
        </w:rPr>
        <w:t xml:space="preserve"> </w:t>
      </w:r>
      <w:r w:rsidRPr="001412B7">
        <w:rPr>
          <w:sz w:val="24"/>
          <w:szCs w:val="24"/>
        </w:rPr>
        <w:t>возможностей</w:t>
      </w:r>
      <w:r w:rsidRPr="001412B7">
        <w:rPr>
          <w:spacing w:val="-3"/>
          <w:sz w:val="24"/>
          <w:szCs w:val="24"/>
        </w:rPr>
        <w:t xml:space="preserve"> </w:t>
      </w:r>
      <w:r w:rsidRPr="001412B7">
        <w:rPr>
          <w:sz w:val="24"/>
          <w:szCs w:val="24"/>
        </w:rPr>
        <w:t>и</w:t>
      </w:r>
      <w:r w:rsidRPr="001412B7">
        <w:rPr>
          <w:spacing w:val="-7"/>
          <w:sz w:val="24"/>
          <w:szCs w:val="24"/>
        </w:rPr>
        <w:t xml:space="preserve"> </w:t>
      </w:r>
      <w:r w:rsidRPr="001412B7">
        <w:rPr>
          <w:sz w:val="24"/>
          <w:szCs w:val="24"/>
        </w:rPr>
        <w:t>способностей</w:t>
      </w:r>
      <w:r w:rsidRPr="001412B7">
        <w:rPr>
          <w:spacing w:val="-8"/>
          <w:sz w:val="24"/>
          <w:szCs w:val="24"/>
        </w:rPr>
        <w:t xml:space="preserve"> </w:t>
      </w:r>
      <w:r w:rsidRPr="001412B7">
        <w:rPr>
          <w:sz w:val="24"/>
          <w:szCs w:val="24"/>
        </w:rPr>
        <w:t>обучающихся;</w:t>
      </w:r>
    </w:p>
    <w:p w:rsidR="001A5B40" w:rsidRPr="001412B7" w:rsidRDefault="001A5B40" w:rsidP="000D41A3">
      <w:pPr>
        <w:pStyle w:val="af5"/>
        <w:numPr>
          <w:ilvl w:val="0"/>
          <w:numId w:val="32"/>
        </w:numPr>
        <w:tabs>
          <w:tab w:val="left" w:pos="1215"/>
        </w:tabs>
        <w:ind w:left="0" w:right="122" w:firstLine="851"/>
        <w:rPr>
          <w:sz w:val="24"/>
          <w:szCs w:val="24"/>
        </w:rPr>
      </w:pPr>
      <w:r w:rsidRPr="001412B7">
        <w:rPr>
          <w:sz w:val="24"/>
          <w:szCs w:val="24"/>
        </w:rPr>
        <w:t>формирование</w:t>
      </w:r>
      <w:r w:rsidRPr="001412B7">
        <w:rPr>
          <w:spacing w:val="45"/>
          <w:sz w:val="24"/>
          <w:szCs w:val="24"/>
        </w:rPr>
        <w:t xml:space="preserve"> </w:t>
      </w:r>
      <w:r w:rsidRPr="001412B7">
        <w:rPr>
          <w:sz w:val="24"/>
          <w:szCs w:val="24"/>
        </w:rPr>
        <w:t>у</w:t>
      </w:r>
      <w:r w:rsidRPr="001412B7">
        <w:rPr>
          <w:spacing w:val="36"/>
          <w:sz w:val="24"/>
          <w:szCs w:val="24"/>
        </w:rPr>
        <w:t xml:space="preserve"> </w:t>
      </w:r>
      <w:proofErr w:type="gramStart"/>
      <w:r w:rsidRPr="001412B7">
        <w:rPr>
          <w:sz w:val="24"/>
          <w:szCs w:val="24"/>
        </w:rPr>
        <w:t>обучающихся</w:t>
      </w:r>
      <w:proofErr w:type="gramEnd"/>
      <w:r w:rsidRPr="001412B7">
        <w:rPr>
          <w:spacing w:val="46"/>
          <w:sz w:val="24"/>
          <w:szCs w:val="24"/>
        </w:rPr>
        <w:t xml:space="preserve"> </w:t>
      </w:r>
      <w:r w:rsidRPr="001412B7">
        <w:rPr>
          <w:sz w:val="24"/>
          <w:szCs w:val="24"/>
        </w:rPr>
        <w:t>понимания</w:t>
      </w:r>
      <w:r w:rsidRPr="001412B7">
        <w:rPr>
          <w:spacing w:val="41"/>
          <w:sz w:val="24"/>
          <w:szCs w:val="24"/>
        </w:rPr>
        <w:t xml:space="preserve"> </w:t>
      </w:r>
      <w:r w:rsidRPr="001412B7">
        <w:rPr>
          <w:sz w:val="24"/>
          <w:szCs w:val="24"/>
        </w:rPr>
        <w:t>ценности</w:t>
      </w:r>
      <w:r w:rsidRPr="001412B7">
        <w:rPr>
          <w:spacing w:val="47"/>
          <w:sz w:val="24"/>
          <w:szCs w:val="24"/>
        </w:rPr>
        <w:t xml:space="preserve"> </w:t>
      </w:r>
      <w:r w:rsidRPr="001412B7">
        <w:rPr>
          <w:sz w:val="24"/>
          <w:szCs w:val="24"/>
        </w:rPr>
        <w:t>здоровья</w:t>
      </w:r>
      <w:r w:rsidRPr="001412B7">
        <w:rPr>
          <w:spacing w:val="46"/>
          <w:sz w:val="24"/>
          <w:szCs w:val="24"/>
        </w:rPr>
        <w:t xml:space="preserve"> </w:t>
      </w:r>
      <w:r w:rsidRPr="001412B7">
        <w:rPr>
          <w:sz w:val="24"/>
          <w:szCs w:val="24"/>
        </w:rPr>
        <w:t>и</w:t>
      </w:r>
      <w:r w:rsidRPr="001412B7">
        <w:rPr>
          <w:spacing w:val="43"/>
          <w:sz w:val="24"/>
          <w:szCs w:val="24"/>
        </w:rPr>
        <w:t xml:space="preserve"> </w:t>
      </w:r>
      <w:r w:rsidRPr="001412B7">
        <w:rPr>
          <w:sz w:val="24"/>
          <w:szCs w:val="24"/>
        </w:rPr>
        <w:t>безопасного</w:t>
      </w:r>
      <w:r w:rsidRPr="001412B7">
        <w:rPr>
          <w:spacing w:val="45"/>
          <w:sz w:val="24"/>
          <w:szCs w:val="24"/>
        </w:rPr>
        <w:t xml:space="preserve"> </w:t>
      </w:r>
      <w:r w:rsidRPr="001412B7">
        <w:rPr>
          <w:sz w:val="24"/>
          <w:szCs w:val="24"/>
        </w:rPr>
        <w:t>образа</w:t>
      </w:r>
      <w:r w:rsidRPr="001412B7">
        <w:rPr>
          <w:spacing w:val="-57"/>
          <w:sz w:val="24"/>
          <w:szCs w:val="24"/>
        </w:rPr>
        <w:t xml:space="preserve"> </w:t>
      </w:r>
      <w:r w:rsidRPr="001412B7">
        <w:rPr>
          <w:sz w:val="24"/>
          <w:szCs w:val="24"/>
        </w:rPr>
        <w:t>жизни;</w:t>
      </w:r>
    </w:p>
    <w:p w:rsidR="001A5B40" w:rsidRPr="001412B7" w:rsidRDefault="001A5B40" w:rsidP="000D41A3">
      <w:pPr>
        <w:pStyle w:val="af5"/>
        <w:numPr>
          <w:ilvl w:val="0"/>
          <w:numId w:val="32"/>
        </w:numPr>
        <w:tabs>
          <w:tab w:val="left" w:pos="1330"/>
        </w:tabs>
        <w:ind w:left="0" w:right="123" w:firstLine="851"/>
        <w:rPr>
          <w:sz w:val="24"/>
          <w:szCs w:val="24"/>
        </w:rPr>
      </w:pPr>
      <w:r w:rsidRPr="001412B7">
        <w:rPr>
          <w:sz w:val="24"/>
          <w:szCs w:val="24"/>
        </w:rPr>
        <w:t>выявление</w:t>
      </w:r>
      <w:r w:rsidRPr="001412B7">
        <w:rPr>
          <w:spacing w:val="40"/>
          <w:sz w:val="24"/>
          <w:szCs w:val="24"/>
        </w:rPr>
        <w:t xml:space="preserve"> </w:t>
      </w:r>
      <w:r w:rsidRPr="001412B7">
        <w:rPr>
          <w:sz w:val="24"/>
          <w:szCs w:val="24"/>
        </w:rPr>
        <w:t>и</w:t>
      </w:r>
      <w:r w:rsidRPr="001412B7">
        <w:rPr>
          <w:spacing w:val="42"/>
          <w:sz w:val="24"/>
          <w:szCs w:val="24"/>
        </w:rPr>
        <w:t xml:space="preserve"> </w:t>
      </w:r>
      <w:r w:rsidRPr="001412B7">
        <w:rPr>
          <w:sz w:val="24"/>
          <w:szCs w:val="24"/>
        </w:rPr>
        <w:t>поддержку</w:t>
      </w:r>
      <w:r w:rsidRPr="001412B7">
        <w:rPr>
          <w:spacing w:val="36"/>
          <w:sz w:val="24"/>
          <w:szCs w:val="24"/>
        </w:rPr>
        <w:t xml:space="preserve"> </w:t>
      </w:r>
      <w:r w:rsidRPr="001412B7">
        <w:rPr>
          <w:sz w:val="24"/>
          <w:szCs w:val="24"/>
        </w:rPr>
        <w:t>детей</w:t>
      </w:r>
      <w:r w:rsidRPr="001412B7">
        <w:rPr>
          <w:spacing w:val="46"/>
          <w:sz w:val="24"/>
          <w:szCs w:val="24"/>
        </w:rPr>
        <w:t xml:space="preserve"> </w:t>
      </w:r>
      <w:r w:rsidRPr="001412B7">
        <w:rPr>
          <w:sz w:val="24"/>
          <w:szCs w:val="24"/>
        </w:rPr>
        <w:t>с</w:t>
      </w:r>
      <w:r w:rsidRPr="001412B7">
        <w:rPr>
          <w:spacing w:val="40"/>
          <w:sz w:val="24"/>
          <w:szCs w:val="24"/>
        </w:rPr>
        <w:t xml:space="preserve"> </w:t>
      </w:r>
      <w:r w:rsidRPr="001412B7">
        <w:rPr>
          <w:sz w:val="24"/>
          <w:szCs w:val="24"/>
        </w:rPr>
        <w:t>особыми</w:t>
      </w:r>
      <w:r w:rsidRPr="001412B7">
        <w:rPr>
          <w:spacing w:val="41"/>
          <w:sz w:val="24"/>
          <w:szCs w:val="24"/>
        </w:rPr>
        <w:t xml:space="preserve"> </w:t>
      </w:r>
      <w:r w:rsidRPr="001412B7">
        <w:rPr>
          <w:sz w:val="24"/>
          <w:szCs w:val="24"/>
        </w:rPr>
        <w:t>образовательными</w:t>
      </w:r>
      <w:r w:rsidRPr="001412B7">
        <w:rPr>
          <w:spacing w:val="42"/>
          <w:sz w:val="24"/>
          <w:szCs w:val="24"/>
        </w:rPr>
        <w:t xml:space="preserve"> </w:t>
      </w:r>
      <w:r w:rsidRPr="001412B7">
        <w:rPr>
          <w:sz w:val="24"/>
          <w:szCs w:val="24"/>
        </w:rPr>
        <w:t>потребностями</w:t>
      </w:r>
      <w:r w:rsidRPr="001412B7">
        <w:rPr>
          <w:spacing w:val="42"/>
          <w:sz w:val="24"/>
          <w:szCs w:val="24"/>
        </w:rPr>
        <w:t xml:space="preserve"> </w:t>
      </w:r>
      <w:r w:rsidRPr="001412B7">
        <w:rPr>
          <w:sz w:val="24"/>
          <w:szCs w:val="24"/>
        </w:rPr>
        <w:t>и</w:t>
      </w:r>
      <w:r w:rsidRPr="001412B7">
        <w:rPr>
          <w:spacing w:val="-57"/>
          <w:sz w:val="24"/>
          <w:szCs w:val="24"/>
        </w:rPr>
        <w:t xml:space="preserve"> </w:t>
      </w:r>
      <w:r w:rsidRPr="001412B7">
        <w:rPr>
          <w:sz w:val="24"/>
          <w:szCs w:val="24"/>
        </w:rPr>
        <w:t>особыми</w:t>
      </w:r>
      <w:r w:rsidRPr="001412B7">
        <w:rPr>
          <w:spacing w:val="-3"/>
          <w:sz w:val="24"/>
          <w:szCs w:val="24"/>
        </w:rPr>
        <w:t xml:space="preserve"> </w:t>
      </w:r>
      <w:r w:rsidRPr="001412B7">
        <w:rPr>
          <w:sz w:val="24"/>
          <w:szCs w:val="24"/>
        </w:rPr>
        <w:t>возможностями</w:t>
      </w:r>
      <w:r w:rsidRPr="001412B7">
        <w:rPr>
          <w:spacing w:val="-2"/>
          <w:sz w:val="24"/>
          <w:szCs w:val="24"/>
        </w:rPr>
        <w:t xml:space="preserve"> </w:t>
      </w:r>
      <w:r w:rsidRPr="001412B7">
        <w:rPr>
          <w:sz w:val="24"/>
          <w:szCs w:val="24"/>
        </w:rPr>
        <w:t>здоровья;</w:t>
      </w:r>
    </w:p>
    <w:p w:rsidR="001A5B40" w:rsidRPr="001412B7" w:rsidRDefault="001A5B40" w:rsidP="000D41A3">
      <w:pPr>
        <w:pStyle w:val="af5"/>
        <w:numPr>
          <w:ilvl w:val="0"/>
          <w:numId w:val="32"/>
        </w:numPr>
        <w:tabs>
          <w:tab w:val="left" w:pos="1320"/>
          <w:tab w:val="left" w:pos="1321"/>
          <w:tab w:val="left" w:pos="3036"/>
          <w:tab w:val="left" w:pos="5137"/>
          <w:tab w:val="left" w:pos="6215"/>
          <w:tab w:val="left" w:pos="6546"/>
          <w:tab w:val="left" w:pos="8474"/>
          <w:tab w:val="left" w:pos="9247"/>
          <w:tab w:val="left" w:pos="9592"/>
        </w:tabs>
        <w:ind w:left="0" w:right="128" w:firstLine="851"/>
        <w:rPr>
          <w:sz w:val="24"/>
          <w:szCs w:val="24"/>
        </w:rPr>
      </w:pPr>
      <w:r>
        <w:rPr>
          <w:sz w:val="24"/>
          <w:szCs w:val="24"/>
        </w:rPr>
        <w:lastRenderedPageBreak/>
        <w:t xml:space="preserve">формирование </w:t>
      </w:r>
      <w:r w:rsidRPr="001412B7">
        <w:rPr>
          <w:sz w:val="24"/>
          <w:szCs w:val="24"/>
        </w:rPr>
        <w:t>коммуникативных</w:t>
      </w:r>
      <w:r>
        <w:rPr>
          <w:sz w:val="24"/>
          <w:szCs w:val="24"/>
        </w:rPr>
        <w:t xml:space="preserve"> навыков в разновозрастной среде </w:t>
      </w:r>
      <w:r w:rsidRPr="001412B7">
        <w:rPr>
          <w:sz w:val="24"/>
          <w:szCs w:val="24"/>
        </w:rPr>
        <w:t>и</w:t>
      </w:r>
      <w:r w:rsidRPr="001412B7">
        <w:rPr>
          <w:sz w:val="24"/>
          <w:szCs w:val="24"/>
        </w:rPr>
        <w:tab/>
      </w:r>
      <w:r>
        <w:rPr>
          <w:sz w:val="24"/>
          <w:szCs w:val="24"/>
        </w:rPr>
        <w:t xml:space="preserve"> </w:t>
      </w:r>
      <w:r w:rsidRPr="001412B7">
        <w:rPr>
          <w:spacing w:val="-2"/>
          <w:sz w:val="24"/>
          <w:szCs w:val="24"/>
        </w:rPr>
        <w:t>среде</w:t>
      </w:r>
      <w:r w:rsidRPr="001412B7">
        <w:rPr>
          <w:spacing w:val="-57"/>
          <w:sz w:val="24"/>
          <w:szCs w:val="24"/>
        </w:rPr>
        <w:t xml:space="preserve"> </w:t>
      </w:r>
      <w:r w:rsidRPr="001412B7">
        <w:rPr>
          <w:sz w:val="24"/>
          <w:szCs w:val="24"/>
        </w:rPr>
        <w:t>сверстников;</w:t>
      </w:r>
    </w:p>
    <w:p w:rsidR="001A5B40" w:rsidRPr="001412B7" w:rsidRDefault="001A5B40" w:rsidP="000D41A3">
      <w:pPr>
        <w:pStyle w:val="af5"/>
        <w:numPr>
          <w:ilvl w:val="0"/>
          <w:numId w:val="32"/>
        </w:numPr>
        <w:tabs>
          <w:tab w:val="left" w:pos="1225"/>
        </w:tabs>
        <w:ind w:left="0" w:firstLine="851"/>
        <w:rPr>
          <w:sz w:val="24"/>
          <w:szCs w:val="24"/>
        </w:rPr>
      </w:pPr>
      <w:r w:rsidRPr="001412B7">
        <w:rPr>
          <w:sz w:val="24"/>
          <w:szCs w:val="24"/>
        </w:rPr>
        <w:t>поддержку</w:t>
      </w:r>
      <w:r w:rsidRPr="001412B7">
        <w:rPr>
          <w:spacing w:val="-13"/>
          <w:sz w:val="24"/>
          <w:szCs w:val="24"/>
        </w:rPr>
        <w:t xml:space="preserve"> </w:t>
      </w:r>
      <w:r w:rsidRPr="001412B7">
        <w:rPr>
          <w:sz w:val="24"/>
          <w:szCs w:val="24"/>
        </w:rPr>
        <w:t>детских</w:t>
      </w:r>
      <w:r w:rsidRPr="001412B7">
        <w:rPr>
          <w:spacing w:val="-8"/>
          <w:sz w:val="24"/>
          <w:szCs w:val="24"/>
        </w:rPr>
        <w:t xml:space="preserve"> </w:t>
      </w:r>
      <w:r w:rsidRPr="001412B7">
        <w:rPr>
          <w:sz w:val="24"/>
          <w:szCs w:val="24"/>
        </w:rPr>
        <w:t>объединений</w:t>
      </w:r>
      <w:r w:rsidRPr="001412B7">
        <w:rPr>
          <w:spacing w:val="-3"/>
          <w:sz w:val="24"/>
          <w:szCs w:val="24"/>
        </w:rPr>
        <w:t xml:space="preserve"> </w:t>
      </w:r>
      <w:r w:rsidRPr="001412B7">
        <w:rPr>
          <w:sz w:val="24"/>
          <w:szCs w:val="24"/>
        </w:rPr>
        <w:t>и</w:t>
      </w:r>
      <w:r w:rsidRPr="001412B7">
        <w:rPr>
          <w:spacing w:val="-3"/>
          <w:sz w:val="24"/>
          <w:szCs w:val="24"/>
        </w:rPr>
        <w:t xml:space="preserve"> </w:t>
      </w:r>
      <w:r w:rsidRPr="001412B7">
        <w:rPr>
          <w:sz w:val="24"/>
          <w:szCs w:val="24"/>
        </w:rPr>
        <w:t>ученического</w:t>
      </w:r>
      <w:r w:rsidRPr="001412B7">
        <w:rPr>
          <w:spacing w:val="-3"/>
          <w:sz w:val="24"/>
          <w:szCs w:val="24"/>
        </w:rPr>
        <w:t xml:space="preserve"> </w:t>
      </w:r>
      <w:r w:rsidRPr="001412B7">
        <w:rPr>
          <w:sz w:val="24"/>
          <w:szCs w:val="24"/>
        </w:rPr>
        <w:t>самоуправления;</w:t>
      </w:r>
    </w:p>
    <w:p w:rsidR="001A5B40" w:rsidRPr="001412B7" w:rsidRDefault="001A5B40" w:rsidP="000D41A3">
      <w:pPr>
        <w:pStyle w:val="af5"/>
        <w:numPr>
          <w:ilvl w:val="0"/>
          <w:numId w:val="32"/>
        </w:numPr>
        <w:tabs>
          <w:tab w:val="left" w:pos="1205"/>
        </w:tabs>
        <w:ind w:left="0" w:right="124" w:firstLine="851"/>
        <w:rPr>
          <w:sz w:val="24"/>
          <w:szCs w:val="24"/>
        </w:rPr>
      </w:pPr>
      <w:r w:rsidRPr="001412B7">
        <w:rPr>
          <w:sz w:val="24"/>
          <w:szCs w:val="24"/>
        </w:rPr>
        <w:t>выявление</w:t>
      </w:r>
      <w:r w:rsidRPr="001412B7">
        <w:rPr>
          <w:spacing w:val="31"/>
          <w:sz w:val="24"/>
          <w:szCs w:val="24"/>
        </w:rPr>
        <w:t xml:space="preserve"> </w:t>
      </w:r>
      <w:r w:rsidRPr="001412B7">
        <w:rPr>
          <w:sz w:val="24"/>
          <w:szCs w:val="24"/>
        </w:rPr>
        <w:t>и</w:t>
      </w:r>
      <w:r w:rsidRPr="001412B7">
        <w:rPr>
          <w:spacing w:val="38"/>
          <w:sz w:val="24"/>
          <w:szCs w:val="24"/>
        </w:rPr>
        <w:t xml:space="preserve"> </w:t>
      </w:r>
      <w:r w:rsidRPr="001412B7">
        <w:rPr>
          <w:sz w:val="24"/>
          <w:szCs w:val="24"/>
        </w:rPr>
        <w:t>поддержку</w:t>
      </w:r>
      <w:r w:rsidRPr="001412B7">
        <w:rPr>
          <w:spacing w:val="27"/>
          <w:sz w:val="24"/>
          <w:szCs w:val="24"/>
        </w:rPr>
        <w:t xml:space="preserve"> </w:t>
      </w:r>
      <w:r w:rsidRPr="001412B7">
        <w:rPr>
          <w:sz w:val="24"/>
          <w:szCs w:val="24"/>
        </w:rPr>
        <w:t>одаренных</w:t>
      </w:r>
      <w:r w:rsidRPr="001412B7">
        <w:rPr>
          <w:spacing w:val="32"/>
          <w:sz w:val="24"/>
          <w:szCs w:val="24"/>
        </w:rPr>
        <w:t xml:space="preserve"> </w:t>
      </w:r>
      <w:r w:rsidRPr="001412B7">
        <w:rPr>
          <w:sz w:val="24"/>
          <w:szCs w:val="24"/>
        </w:rPr>
        <w:t>детей</w:t>
      </w:r>
      <w:r w:rsidRPr="001412B7">
        <w:rPr>
          <w:spacing w:val="38"/>
          <w:sz w:val="24"/>
          <w:szCs w:val="24"/>
        </w:rPr>
        <w:t xml:space="preserve"> </w:t>
      </w:r>
      <w:r w:rsidRPr="001412B7">
        <w:rPr>
          <w:sz w:val="24"/>
          <w:szCs w:val="24"/>
        </w:rPr>
        <w:t>и</w:t>
      </w:r>
      <w:r w:rsidRPr="001412B7">
        <w:rPr>
          <w:spacing w:val="38"/>
          <w:sz w:val="24"/>
          <w:szCs w:val="24"/>
        </w:rPr>
        <w:t xml:space="preserve"> </w:t>
      </w:r>
      <w:r w:rsidRPr="001412B7">
        <w:rPr>
          <w:sz w:val="24"/>
          <w:szCs w:val="24"/>
        </w:rPr>
        <w:t>детей</w:t>
      </w:r>
      <w:r w:rsidRPr="001412B7">
        <w:rPr>
          <w:spacing w:val="38"/>
          <w:sz w:val="24"/>
          <w:szCs w:val="24"/>
        </w:rPr>
        <w:t xml:space="preserve"> </w:t>
      </w:r>
      <w:r w:rsidRPr="001412B7">
        <w:rPr>
          <w:sz w:val="24"/>
          <w:szCs w:val="24"/>
        </w:rPr>
        <w:t>с</w:t>
      </w:r>
      <w:r w:rsidRPr="001412B7">
        <w:rPr>
          <w:spacing w:val="31"/>
          <w:sz w:val="24"/>
          <w:szCs w:val="24"/>
        </w:rPr>
        <w:t xml:space="preserve"> </w:t>
      </w:r>
      <w:r w:rsidRPr="001412B7">
        <w:rPr>
          <w:sz w:val="24"/>
          <w:szCs w:val="24"/>
        </w:rPr>
        <w:t>ограниченными</w:t>
      </w:r>
      <w:r w:rsidRPr="001412B7">
        <w:rPr>
          <w:spacing w:val="38"/>
          <w:sz w:val="24"/>
          <w:szCs w:val="24"/>
        </w:rPr>
        <w:t xml:space="preserve"> </w:t>
      </w:r>
      <w:r w:rsidRPr="001412B7">
        <w:rPr>
          <w:sz w:val="24"/>
          <w:szCs w:val="24"/>
        </w:rPr>
        <w:t>возможностями</w:t>
      </w:r>
      <w:r w:rsidRPr="001412B7">
        <w:rPr>
          <w:spacing w:val="-57"/>
          <w:sz w:val="24"/>
          <w:szCs w:val="24"/>
        </w:rPr>
        <w:t xml:space="preserve"> </w:t>
      </w:r>
      <w:r w:rsidRPr="001412B7">
        <w:rPr>
          <w:sz w:val="24"/>
          <w:szCs w:val="24"/>
        </w:rPr>
        <w:t>здоровья.</w:t>
      </w:r>
    </w:p>
    <w:p w:rsidR="001A5B40" w:rsidRPr="001412B7" w:rsidRDefault="001A5B40" w:rsidP="001A5B40">
      <w:pPr>
        <w:pStyle w:val="a3"/>
        <w:ind w:left="0" w:firstLine="851"/>
      </w:pPr>
      <w:r w:rsidRPr="001412B7">
        <w:t>Содержание программы психолого-педагогического</w:t>
      </w:r>
      <w:r w:rsidRPr="001412B7">
        <w:rPr>
          <w:spacing w:val="1"/>
        </w:rPr>
        <w:t xml:space="preserve"> </w:t>
      </w:r>
      <w:r w:rsidRPr="001412B7">
        <w:t>сопровождения определяют</w:t>
      </w:r>
      <w:r w:rsidRPr="001412B7">
        <w:rPr>
          <w:spacing w:val="1"/>
        </w:rPr>
        <w:t xml:space="preserve"> </w:t>
      </w:r>
      <w:r w:rsidRPr="001412B7">
        <w:t>следующие</w:t>
      </w:r>
      <w:r w:rsidRPr="001412B7">
        <w:rPr>
          <w:spacing w:val="-57"/>
        </w:rPr>
        <w:t xml:space="preserve"> </w:t>
      </w:r>
      <w:r w:rsidRPr="001412B7">
        <w:t>принципы:</w:t>
      </w:r>
    </w:p>
    <w:p w:rsidR="001A5B40" w:rsidRPr="001412B7" w:rsidRDefault="001A5B40" w:rsidP="000D41A3">
      <w:pPr>
        <w:pStyle w:val="af5"/>
        <w:numPr>
          <w:ilvl w:val="0"/>
          <w:numId w:val="31"/>
        </w:numPr>
        <w:tabs>
          <w:tab w:val="left" w:pos="1436"/>
        </w:tabs>
        <w:ind w:left="0" w:right="120" w:firstLine="851"/>
        <w:rPr>
          <w:sz w:val="24"/>
          <w:szCs w:val="24"/>
        </w:rPr>
      </w:pPr>
      <w:r w:rsidRPr="001412B7">
        <w:rPr>
          <w:b/>
          <w:sz w:val="24"/>
          <w:szCs w:val="24"/>
        </w:rPr>
        <w:t>Соблюдение</w:t>
      </w:r>
      <w:r w:rsidRPr="001412B7">
        <w:rPr>
          <w:b/>
          <w:spacing w:val="1"/>
          <w:sz w:val="24"/>
          <w:szCs w:val="24"/>
        </w:rPr>
        <w:t xml:space="preserve"> </w:t>
      </w:r>
      <w:r w:rsidRPr="001412B7">
        <w:rPr>
          <w:b/>
          <w:sz w:val="24"/>
          <w:szCs w:val="24"/>
        </w:rPr>
        <w:t>интересов</w:t>
      </w:r>
      <w:r w:rsidRPr="001412B7">
        <w:rPr>
          <w:b/>
          <w:spacing w:val="1"/>
          <w:sz w:val="24"/>
          <w:szCs w:val="24"/>
        </w:rPr>
        <w:t xml:space="preserve"> </w:t>
      </w:r>
      <w:r w:rsidRPr="001412B7">
        <w:rPr>
          <w:b/>
          <w:sz w:val="24"/>
          <w:szCs w:val="24"/>
        </w:rPr>
        <w:t>ребёнка.</w:t>
      </w:r>
      <w:r w:rsidRPr="001412B7">
        <w:rPr>
          <w:b/>
          <w:spacing w:val="1"/>
          <w:sz w:val="24"/>
          <w:szCs w:val="24"/>
        </w:rPr>
        <w:t xml:space="preserve"> </w:t>
      </w:r>
      <w:r w:rsidRPr="001412B7">
        <w:rPr>
          <w:sz w:val="24"/>
          <w:szCs w:val="24"/>
        </w:rPr>
        <w:t>Принцип</w:t>
      </w:r>
      <w:r w:rsidRPr="001412B7">
        <w:rPr>
          <w:spacing w:val="1"/>
          <w:sz w:val="24"/>
          <w:szCs w:val="24"/>
        </w:rPr>
        <w:t xml:space="preserve"> </w:t>
      </w:r>
      <w:r w:rsidRPr="001412B7">
        <w:rPr>
          <w:sz w:val="24"/>
          <w:szCs w:val="24"/>
        </w:rPr>
        <w:t>определяет</w:t>
      </w:r>
      <w:r w:rsidRPr="001412B7">
        <w:rPr>
          <w:spacing w:val="1"/>
          <w:sz w:val="24"/>
          <w:szCs w:val="24"/>
        </w:rPr>
        <w:t xml:space="preserve"> </w:t>
      </w:r>
      <w:r w:rsidRPr="001412B7">
        <w:rPr>
          <w:sz w:val="24"/>
          <w:szCs w:val="24"/>
        </w:rPr>
        <w:t>позицию</w:t>
      </w:r>
      <w:r w:rsidRPr="001412B7">
        <w:rPr>
          <w:spacing w:val="1"/>
          <w:sz w:val="24"/>
          <w:szCs w:val="24"/>
        </w:rPr>
        <w:t xml:space="preserve"> </w:t>
      </w:r>
      <w:r w:rsidRPr="001412B7">
        <w:rPr>
          <w:sz w:val="24"/>
          <w:szCs w:val="24"/>
        </w:rPr>
        <w:t>специалиста,</w:t>
      </w:r>
      <w:r w:rsidRPr="001412B7">
        <w:rPr>
          <w:spacing w:val="1"/>
          <w:sz w:val="24"/>
          <w:szCs w:val="24"/>
        </w:rPr>
        <w:t xml:space="preserve"> </w:t>
      </w:r>
      <w:r w:rsidRPr="001412B7">
        <w:rPr>
          <w:sz w:val="24"/>
          <w:szCs w:val="24"/>
        </w:rPr>
        <w:t>который</w:t>
      </w:r>
      <w:r w:rsidRPr="001412B7">
        <w:rPr>
          <w:spacing w:val="1"/>
          <w:sz w:val="24"/>
          <w:szCs w:val="24"/>
        </w:rPr>
        <w:t xml:space="preserve"> </w:t>
      </w:r>
      <w:r w:rsidRPr="001412B7">
        <w:rPr>
          <w:sz w:val="24"/>
          <w:szCs w:val="24"/>
        </w:rPr>
        <w:t>призван</w:t>
      </w:r>
      <w:r w:rsidRPr="001412B7">
        <w:rPr>
          <w:spacing w:val="1"/>
          <w:sz w:val="24"/>
          <w:szCs w:val="24"/>
        </w:rPr>
        <w:t xml:space="preserve"> </w:t>
      </w:r>
      <w:r w:rsidRPr="001412B7">
        <w:rPr>
          <w:sz w:val="24"/>
          <w:szCs w:val="24"/>
        </w:rPr>
        <w:t>решать</w:t>
      </w:r>
      <w:r w:rsidRPr="001412B7">
        <w:rPr>
          <w:spacing w:val="1"/>
          <w:sz w:val="24"/>
          <w:szCs w:val="24"/>
        </w:rPr>
        <w:t xml:space="preserve"> </w:t>
      </w:r>
      <w:r w:rsidRPr="001412B7">
        <w:rPr>
          <w:sz w:val="24"/>
          <w:szCs w:val="24"/>
        </w:rPr>
        <w:t>проблему ребёнка</w:t>
      </w:r>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максимальной</w:t>
      </w:r>
      <w:r w:rsidRPr="001412B7">
        <w:rPr>
          <w:spacing w:val="1"/>
          <w:sz w:val="24"/>
          <w:szCs w:val="24"/>
        </w:rPr>
        <w:t xml:space="preserve"> </w:t>
      </w:r>
      <w:r w:rsidRPr="001412B7">
        <w:rPr>
          <w:sz w:val="24"/>
          <w:szCs w:val="24"/>
        </w:rPr>
        <w:t>пользой</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интересах</w:t>
      </w:r>
      <w:r w:rsidRPr="001412B7">
        <w:rPr>
          <w:spacing w:val="1"/>
          <w:sz w:val="24"/>
          <w:szCs w:val="24"/>
        </w:rPr>
        <w:t xml:space="preserve"> </w:t>
      </w:r>
      <w:r w:rsidRPr="001412B7">
        <w:rPr>
          <w:sz w:val="24"/>
          <w:szCs w:val="24"/>
        </w:rPr>
        <w:t>ребёнка.</w:t>
      </w:r>
    </w:p>
    <w:p w:rsidR="001A5B40" w:rsidRPr="001412B7" w:rsidRDefault="001A5B40" w:rsidP="000D41A3">
      <w:pPr>
        <w:pStyle w:val="af5"/>
        <w:numPr>
          <w:ilvl w:val="0"/>
          <w:numId w:val="31"/>
        </w:numPr>
        <w:tabs>
          <w:tab w:val="left" w:pos="1402"/>
        </w:tabs>
        <w:ind w:left="0" w:right="119" w:firstLine="851"/>
        <w:rPr>
          <w:sz w:val="24"/>
          <w:szCs w:val="24"/>
        </w:rPr>
      </w:pPr>
      <w:r w:rsidRPr="001412B7">
        <w:rPr>
          <w:b/>
          <w:sz w:val="24"/>
          <w:szCs w:val="24"/>
        </w:rPr>
        <w:t xml:space="preserve">Системность. </w:t>
      </w:r>
      <w:r w:rsidRPr="001412B7">
        <w:rPr>
          <w:sz w:val="24"/>
          <w:szCs w:val="24"/>
        </w:rPr>
        <w:t>Принцип обеспечивает единство диагностики, коррекции и развития,</w:t>
      </w:r>
      <w:r w:rsidRPr="001412B7">
        <w:rPr>
          <w:spacing w:val="1"/>
          <w:sz w:val="24"/>
          <w:szCs w:val="24"/>
        </w:rPr>
        <w:t xml:space="preserve"> </w:t>
      </w:r>
      <w:r w:rsidRPr="001412B7">
        <w:rPr>
          <w:sz w:val="24"/>
          <w:szCs w:val="24"/>
        </w:rPr>
        <w:t>т.</w:t>
      </w:r>
      <w:r w:rsidRPr="001412B7">
        <w:rPr>
          <w:spacing w:val="11"/>
          <w:sz w:val="24"/>
          <w:szCs w:val="24"/>
        </w:rPr>
        <w:t xml:space="preserve"> </w:t>
      </w:r>
      <w:r w:rsidRPr="001412B7">
        <w:rPr>
          <w:sz w:val="24"/>
          <w:szCs w:val="24"/>
        </w:rPr>
        <w:t>е.</w:t>
      </w:r>
      <w:r w:rsidRPr="001412B7">
        <w:rPr>
          <w:spacing w:val="11"/>
          <w:sz w:val="24"/>
          <w:szCs w:val="24"/>
        </w:rPr>
        <w:t xml:space="preserve"> </w:t>
      </w:r>
      <w:r w:rsidRPr="001412B7">
        <w:rPr>
          <w:sz w:val="24"/>
          <w:szCs w:val="24"/>
        </w:rPr>
        <w:t>системный</w:t>
      </w:r>
      <w:r w:rsidRPr="001412B7">
        <w:rPr>
          <w:spacing w:val="10"/>
          <w:sz w:val="24"/>
          <w:szCs w:val="24"/>
        </w:rPr>
        <w:t xml:space="preserve"> </w:t>
      </w:r>
      <w:r w:rsidRPr="001412B7">
        <w:rPr>
          <w:sz w:val="24"/>
          <w:szCs w:val="24"/>
        </w:rPr>
        <w:t>подход</w:t>
      </w:r>
      <w:r w:rsidRPr="001412B7">
        <w:rPr>
          <w:spacing w:val="7"/>
          <w:sz w:val="24"/>
          <w:szCs w:val="24"/>
        </w:rPr>
        <w:t xml:space="preserve"> </w:t>
      </w:r>
      <w:r w:rsidRPr="001412B7">
        <w:rPr>
          <w:sz w:val="24"/>
          <w:szCs w:val="24"/>
        </w:rPr>
        <w:t>к</w:t>
      </w:r>
      <w:r w:rsidRPr="001412B7">
        <w:rPr>
          <w:spacing w:val="8"/>
          <w:sz w:val="24"/>
          <w:szCs w:val="24"/>
        </w:rPr>
        <w:t xml:space="preserve"> </w:t>
      </w:r>
      <w:r w:rsidRPr="001412B7">
        <w:rPr>
          <w:sz w:val="24"/>
          <w:szCs w:val="24"/>
        </w:rPr>
        <w:t>анализу особенностей</w:t>
      </w:r>
      <w:r w:rsidRPr="001412B7">
        <w:rPr>
          <w:spacing w:val="10"/>
          <w:sz w:val="24"/>
          <w:szCs w:val="24"/>
        </w:rPr>
        <w:t xml:space="preserve"> </w:t>
      </w:r>
      <w:r w:rsidRPr="001412B7">
        <w:rPr>
          <w:sz w:val="24"/>
          <w:szCs w:val="24"/>
        </w:rPr>
        <w:t>развития</w:t>
      </w:r>
      <w:r w:rsidRPr="001412B7">
        <w:rPr>
          <w:spacing w:val="4"/>
          <w:sz w:val="24"/>
          <w:szCs w:val="24"/>
        </w:rPr>
        <w:t xml:space="preserve"> </w:t>
      </w:r>
      <w:r w:rsidRPr="001412B7">
        <w:rPr>
          <w:sz w:val="24"/>
          <w:szCs w:val="24"/>
        </w:rPr>
        <w:t>и</w:t>
      </w:r>
      <w:r w:rsidRPr="001412B7">
        <w:rPr>
          <w:spacing w:val="10"/>
          <w:sz w:val="24"/>
          <w:szCs w:val="24"/>
        </w:rPr>
        <w:t xml:space="preserve"> </w:t>
      </w:r>
      <w:r w:rsidRPr="001412B7">
        <w:rPr>
          <w:sz w:val="24"/>
          <w:szCs w:val="24"/>
        </w:rPr>
        <w:t>коррекции</w:t>
      </w:r>
      <w:r w:rsidRPr="001412B7">
        <w:rPr>
          <w:spacing w:val="10"/>
          <w:sz w:val="24"/>
          <w:szCs w:val="24"/>
        </w:rPr>
        <w:t xml:space="preserve"> </w:t>
      </w:r>
      <w:r w:rsidRPr="001412B7">
        <w:rPr>
          <w:sz w:val="24"/>
          <w:szCs w:val="24"/>
        </w:rPr>
        <w:t>нарушений</w:t>
      </w:r>
      <w:r w:rsidRPr="001412B7">
        <w:rPr>
          <w:spacing w:val="10"/>
          <w:sz w:val="24"/>
          <w:szCs w:val="24"/>
        </w:rPr>
        <w:t xml:space="preserve"> </w:t>
      </w:r>
      <w:r w:rsidRPr="001412B7">
        <w:rPr>
          <w:sz w:val="24"/>
          <w:szCs w:val="24"/>
        </w:rPr>
        <w:t>детей</w:t>
      </w:r>
      <w:r w:rsidRPr="001412B7">
        <w:rPr>
          <w:spacing w:val="-58"/>
          <w:sz w:val="24"/>
          <w:szCs w:val="24"/>
        </w:rPr>
        <w:t xml:space="preserve"> </w:t>
      </w:r>
      <w:r w:rsidRPr="001412B7">
        <w:rPr>
          <w:sz w:val="24"/>
          <w:szCs w:val="24"/>
        </w:rPr>
        <w:t>с</w:t>
      </w:r>
      <w:r w:rsidRPr="001412B7">
        <w:rPr>
          <w:spacing w:val="1"/>
          <w:sz w:val="24"/>
          <w:szCs w:val="24"/>
        </w:rPr>
        <w:t xml:space="preserve"> </w:t>
      </w:r>
      <w:r w:rsidRPr="001412B7">
        <w:rPr>
          <w:sz w:val="24"/>
          <w:szCs w:val="24"/>
        </w:rPr>
        <w:t>ограниченными</w:t>
      </w:r>
      <w:r w:rsidRPr="001412B7">
        <w:rPr>
          <w:spacing w:val="1"/>
          <w:sz w:val="24"/>
          <w:szCs w:val="24"/>
        </w:rPr>
        <w:t xml:space="preserve"> </w:t>
      </w:r>
      <w:r w:rsidRPr="001412B7">
        <w:rPr>
          <w:sz w:val="24"/>
          <w:szCs w:val="24"/>
        </w:rPr>
        <w:t>возможностями</w:t>
      </w:r>
      <w:r w:rsidRPr="001412B7">
        <w:rPr>
          <w:spacing w:val="1"/>
          <w:sz w:val="24"/>
          <w:szCs w:val="24"/>
        </w:rPr>
        <w:t xml:space="preserve"> </w:t>
      </w:r>
      <w:r w:rsidRPr="001412B7">
        <w:rPr>
          <w:sz w:val="24"/>
          <w:szCs w:val="24"/>
        </w:rPr>
        <w:t>здоровья,</w:t>
      </w:r>
      <w:r w:rsidRPr="001412B7">
        <w:rPr>
          <w:spacing w:val="1"/>
          <w:sz w:val="24"/>
          <w:szCs w:val="24"/>
        </w:rPr>
        <w:t xml:space="preserve"> </w:t>
      </w:r>
      <w:r w:rsidRPr="001412B7">
        <w:rPr>
          <w:sz w:val="24"/>
          <w:szCs w:val="24"/>
        </w:rPr>
        <w:t>а</w:t>
      </w:r>
      <w:r w:rsidRPr="001412B7">
        <w:rPr>
          <w:spacing w:val="1"/>
          <w:sz w:val="24"/>
          <w:szCs w:val="24"/>
        </w:rPr>
        <w:t xml:space="preserve"> </w:t>
      </w:r>
      <w:r w:rsidRPr="001412B7">
        <w:rPr>
          <w:sz w:val="24"/>
          <w:szCs w:val="24"/>
        </w:rPr>
        <w:t>также</w:t>
      </w:r>
      <w:r w:rsidRPr="001412B7">
        <w:rPr>
          <w:spacing w:val="1"/>
          <w:sz w:val="24"/>
          <w:szCs w:val="24"/>
        </w:rPr>
        <w:t xml:space="preserve"> </w:t>
      </w:r>
      <w:r w:rsidRPr="001412B7">
        <w:rPr>
          <w:sz w:val="24"/>
          <w:szCs w:val="24"/>
        </w:rPr>
        <w:t>всесторонний</w:t>
      </w:r>
      <w:r w:rsidRPr="001412B7">
        <w:rPr>
          <w:spacing w:val="1"/>
          <w:sz w:val="24"/>
          <w:szCs w:val="24"/>
        </w:rPr>
        <w:t xml:space="preserve"> </w:t>
      </w:r>
      <w:r w:rsidRPr="001412B7">
        <w:rPr>
          <w:sz w:val="24"/>
          <w:szCs w:val="24"/>
        </w:rPr>
        <w:t>многоуровневый</w:t>
      </w:r>
      <w:r w:rsidRPr="001412B7">
        <w:rPr>
          <w:spacing w:val="1"/>
          <w:sz w:val="24"/>
          <w:szCs w:val="24"/>
        </w:rPr>
        <w:t xml:space="preserve"> </w:t>
      </w:r>
      <w:r w:rsidRPr="001412B7">
        <w:rPr>
          <w:sz w:val="24"/>
          <w:szCs w:val="24"/>
        </w:rPr>
        <w:t>подход</w:t>
      </w:r>
      <w:r w:rsidRPr="001412B7">
        <w:rPr>
          <w:spacing w:val="1"/>
          <w:sz w:val="24"/>
          <w:szCs w:val="24"/>
        </w:rPr>
        <w:t xml:space="preserve"> </w:t>
      </w:r>
      <w:r w:rsidRPr="001412B7">
        <w:rPr>
          <w:sz w:val="24"/>
          <w:szCs w:val="24"/>
        </w:rPr>
        <w:t>специалистов</w:t>
      </w:r>
      <w:r w:rsidRPr="001412B7">
        <w:rPr>
          <w:spacing w:val="1"/>
          <w:sz w:val="24"/>
          <w:szCs w:val="24"/>
        </w:rPr>
        <w:t xml:space="preserve"> </w:t>
      </w:r>
      <w:r w:rsidRPr="001412B7">
        <w:rPr>
          <w:sz w:val="24"/>
          <w:szCs w:val="24"/>
        </w:rPr>
        <w:t>различного</w:t>
      </w:r>
      <w:r w:rsidRPr="001412B7">
        <w:rPr>
          <w:spacing w:val="1"/>
          <w:sz w:val="24"/>
          <w:szCs w:val="24"/>
        </w:rPr>
        <w:t xml:space="preserve"> </w:t>
      </w:r>
      <w:r w:rsidRPr="001412B7">
        <w:rPr>
          <w:sz w:val="24"/>
          <w:szCs w:val="24"/>
        </w:rPr>
        <w:t>профиля,</w:t>
      </w:r>
      <w:r w:rsidRPr="001412B7">
        <w:rPr>
          <w:spacing w:val="1"/>
          <w:sz w:val="24"/>
          <w:szCs w:val="24"/>
        </w:rPr>
        <w:t xml:space="preserve"> </w:t>
      </w:r>
      <w:r w:rsidRPr="001412B7">
        <w:rPr>
          <w:sz w:val="24"/>
          <w:szCs w:val="24"/>
        </w:rPr>
        <w:t>взаимодействие</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согласованность</w:t>
      </w:r>
      <w:r w:rsidRPr="001412B7">
        <w:rPr>
          <w:spacing w:val="1"/>
          <w:sz w:val="24"/>
          <w:szCs w:val="24"/>
        </w:rPr>
        <w:t xml:space="preserve"> </w:t>
      </w:r>
      <w:r w:rsidRPr="001412B7">
        <w:rPr>
          <w:sz w:val="24"/>
          <w:szCs w:val="24"/>
        </w:rPr>
        <w:t>их</w:t>
      </w:r>
      <w:r w:rsidRPr="001412B7">
        <w:rPr>
          <w:spacing w:val="1"/>
          <w:sz w:val="24"/>
          <w:szCs w:val="24"/>
        </w:rPr>
        <w:t xml:space="preserve"> </w:t>
      </w:r>
      <w:r w:rsidRPr="001412B7">
        <w:rPr>
          <w:sz w:val="24"/>
          <w:szCs w:val="24"/>
        </w:rPr>
        <w:t>действий</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решении</w:t>
      </w:r>
      <w:r w:rsidRPr="001412B7">
        <w:rPr>
          <w:spacing w:val="1"/>
          <w:sz w:val="24"/>
          <w:szCs w:val="24"/>
        </w:rPr>
        <w:t xml:space="preserve"> </w:t>
      </w:r>
      <w:r w:rsidRPr="001412B7">
        <w:rPr>
          <w:sz w:val="24"/>
          <w:szCs w:val="24"/>
        </w:rPr>
        <w:t>проблем</w:t>
      </w:r>
      <w:r w:rsidRPr="001412B7">
        <w:rPr>
          <w:spacing w:val="1"/>
          <w:sz w:val="24"/>
          <w:szCs w:val="24"/>
        </w:rPr>
        <w:t xml:space="preserve"> </w:t>
      </w:r>
      <w:r w:rsidRPr="001412B7">
        <w:rPr>
          <w:sz w:val="24"/>
          <w:szCs w:val="24"/>
        </w:rPr>
        <w:t>ребёнка;</w:t>
      </w:r>
      <w:r w:rsidRPr="001412B7">
        <w:rPr>
          <w:spacing w:val="1"/>
          <w:sz w:val="24"/>
          <w:szCs w:val="24"/>
        </w:rPr>
        <w:t xml:space="preserve"> </w:t>
      </w:r>
      <w:r w:rsidRPr="001412B7">
        <w:rPr>
          <w:sz w:val="24"/>
          <w:szCs w:val="24"/>
        </w:rPr>
        <w:t>участие</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данном</w:t>
      </w:r>
      <w:r w:rsidRPr="001412B7">
        <w:rPr>
          <w:spacing w:val="1"/>
          <w:sz w:val="24"/>
          <w:szCs w:val="24"/>
        </w:rPr>
        <w:t xml:space="preserve"> </w:t>
      </w:r>
      <w:r w:rsidRPr="001412B7">
        <w:rPr>
          <w:sz w:val="24"/>
          <w:szCs w:val="24"/>
        </w:rPr>
        <w:t>процессе</w:t>
      </w:r>
      <w:r w:rsidRPr="001412B7">
        <w:rPr>
          <w:spacing w:val="1"/>
          <w:sz w:val="24"/>
          <w:szCs w:val="24"/>
        </w:rPr>
        <w:t xml:space="preserve"> </w:t>
      </w:r>
      <w:r w:rsidRPr="001412B7">
        <w:rPr>
          <w:sz w:val="24"/>
          <w:szCs w:val="24"/>
        </w:rPr>
        <w:t>всех</w:t>
      </w:r>
      <w:r w:rsidRPr="001412B7">
        <w:rPr>
          <w:spacing w:val="1"/>
          <w:sz w:val="24"/>
          <w:szCs w:val="24"/>
        </w:rPr>
        <w:t xml:space="preserve"> </w:t>
      </w:r>
      <w:r w:rsidRPr="001412B7">
        <w:rPr>
          <w:sz w:val="24"/>
          <w:szCs w:val="24"/>
        </w:rPr>
        <w:t>участников</w:t>
      </w:r>
      <w:r w:rsidRPr="001412B7">
        <w:rPr>
          <w:spacing w:val="-57"/>
          <w:sz w:val="24"/>
          <w:szCs w:val="24"/>
        </w:rPr>
        <w:t xml:space="preserve"> </w:t>
      </w:r>
      <w:r w:rsidRPr="001412B7">
        <w:rPr>
          <w:sz w:val="24"/>
          <w:szCs w:val="24"/>
        </w:rPr>
        <w:t>образовательного</w:t>
      </w:r>
      <w:r w:rsidRPr="001412B7">
        <w:rPr>
          <w:spacing w:val="1"/>
          <w:sz w:val="24"/>
          <w:szCs w:val="24"/>
        </w:rPr>
        <w:t xml:space="preserve"> </w:t>
      </w:r>
      <w:r w:rsidRPr="001412B7">
        <w:rPr>
          <w:sz w:val="24"/>
          <w:szCs w:val="24"/>
        </w:rPr>
        <w:t>процесса.</w:t>
      </w:r>
    </w:p>
    <w:p w:rsidR="001A5B40" w:rsidRPr="001412B7" w:rsidRDefault="001A5B40" w:rsidP="000D41A3">
      <w:pPr>
        <w:pStyle w:val="af5"/>
        <w:numPr>
          <w:ilvl w:val="0"/>
          <w:numId w:val="31"/>
        </w:numPr>
        <w:tabs>
          <w:tab w:val="left" w:pos="1503"/>
        </w:tabs>
        <w:ind w:left="0" w:right="122" w:firstLine="851"/>
        <w:rPr>
          <w:sz w:val="24"/>
          <w:szCs w:val="24"/>
        </w:rPr>
      </w:pPr>
      <w:r w:rsidRPr="001412B7">
        <w:rPr>
          <w:b/>
          <w:sz w:val="24"/>
          <w:szCs w:val="24"/>
        </w:rPr>
        <w:t>Непрерывность.</w:t>
      </w:r>
      <w:r w:rsidRPr="001412B7">
        <w:rPr>
          <w:b/>
          <w:spacing w:val="1"/>
          <w:sz w:val="24"/>
          <w:szCs w:val="24"/>
        </w:rPr>
        <w:t xml:space="preserve"> </w:t>
      </w:r>
      <w:r w:rsidRPr="001412B7">
        <w:rPr>
          <w:sz w:val="24"/>
          <w:szCs w:val="24"/>
        </w:rPr>
        <w:t>Принцип</w:t>
      </w:r>
      <w:r w:rsidRPr="001412B7">
        <w:rPr>
          <w:spacing w:val="1"/>
          <w:sz w:val="24"/>
          <w:szCs w:val="24"/>
        </w:rPr>
        <w:t xml:space="preserve"> </w:t>
      </w:r>
      <w:r w:rsidRPr="001412B7">
        <w:rPr>
          <w:sz w:val="24"/>
          <w:szCs w:val="24"/>
        </w:rPr>
        <w:t>гарантирует</w:t>
      </w:r>
      <w:r w:rsidRPr="001412B7">
        <w:rPr>
          <w:spacing w:val="1"/>
          <w:sz w:val="24"/>
          <w:szCs w:val="24"/>
        </w:rPr>
        <w:t xml:space="preserve"> </w:t>
      </w:r>
      <w:r w:rsidRPr="001412B7">
        <w:rPr>
          <w:sz w:val="24"/>
          <w:szCs w:val="24"/>
        </w:rPr>
        <w:t>ребёнку</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его</w:t>
      </w:r>
      <w:r w:rsidRPr="001412B7">
        <w:rPr>
          <w:spacing w:val="1"/>
          <w:sz w:val="24"/>
          <w:szCs w:val="24"/>
        </w:rPr>
        <w:t xml:space="preserve"> </w:t>
      </w:r>
      <w:r w:rsidRPr="001412B7">
        <w:rPr>
          <w:sz w:val="24"/>
          <w:szCs w:val="24"/>
        </w:rPr>
        <w:t>родителям</w:t>
      </w:r>
      <w:r w:rsidRPr="001412B7">
        <w:rPr>
          <w:spacing w:val="1"/>
          <w:sz w:val="24"/>
          <w:szCs w:val="24"/>
        </w:rPr>
        <w:t xml:space="preserve"> </w:t>
      </w:r>
      <w:r w:rsidRPr="001412B7">
        <w:rPr>
          <w:sz w:val="24"/>
          <w:szCs w:val="24"/>
        </w:rPr>
        <w:t>(законным</w:t>
      </w:r>
      <w:r w:rsidRPr="001412B7">
        <w:rPr>
          <w:spacing w:val="1"/>
          <w:sz w:val="24"/>
          <w:szCs w:val="24"/>
        </w:rPr>
        <w:t xml:space="preserve"> </w:t>
      </w:r>
      <w:r w:rsidRPr="001412B7">
        <w:rPr>
          <w:sz w:val="24"/>
          <w:szCs w:val="24"/>
        </w:rPr>
        <w:t>представителям)</w:t>
      </w:r>
      <w:r w:rsidRPr="001412B7">
        <w:rPr>
          <w:spacing w:val="1"/>
          <w:sz w:val="24"/>
          <w:szCs w:val="24"/>
        </w:rPr>
        <w:t xml:space="preserve"> </w:t>
      </w:r>
      <w:r w:rsidRPr="001412B7">
        <w:rPr>
          <w:sz w:val="24"/>
          <w:szCs w:val="24"/>
        </w:rPr>
        <w:t>непрерывность</w:t>
      </w:r>
      <w:r w:rsidRPr="001412B7">
        <w:rPr>
          <w:spacing w:val="1"/>
          <w:sz w:val="24"/>
          <w:szCs w:val="24"/>
        </w:rPr>
        <w:t xml:space="preserve"> </w:t>
      </w:r>
      <w:r w:rsidRPr="001412B7">
        <w:rPr>
          <w:sz w:val="24"/>
          <w:szCs w:val="24"/>
        </w:rPr>
        <w:t>помощи</w:t>
      </w:r>
      <w:r w:rsidRPr="001412B7">
        <w:rPr>
          <w:spacing w:val="1"/>
          <w:sz w:val="24"/>
          <w:szCs w:val="24"/>
        </w:rPr>
        <w:t xml:space="preserve"> </w:t>
      </w:r>
      <w:r w:rsidRPr="001412B7">
        <w:rPr>
          <w:sz w:val="24"/>
          <w:szCs w:val="24"/>
        </w:rPr>
        <w:t>до</w:t>
      </w:r>
      <w:r w:rsidRPr="001412B7">
        <w:rPr>
          <w:spacing w:val="1"/>
          <w:sz w:val="24"/>
          <w:szCs w:val="24"/>
        </w:rPr>
        <w:t xml:space="preserve"> </w:t>
      </w:r>
      <w:r w:rsidRPr="001412B7">
        <w:rPr>
          <w:sz w:val="24"/>
          <w:szCs w:val="24"/>
        </w:rPr>
        <w:t>полного</w:t>
      </w:r>
      <w:r w:rsidRPr="001412B7">
        <w:rPr>
          <w:spacing w:val="1"/>
          <w:sz w:val="24"/>
          <w:szCs w:val="24"/>
        </w:rPr>
        <w:t xml:space="preserve"> </w:t>
      </w:r>
      <w:r w:rsidRPr="001412B7">
        <w:rPr>
          <w:sz w:val="24"/>
          <w:szCs w:val="24"/>
        </w:rPr>
        <w:t>решения</w:t>
      </w:r>
      <w:r w:rsidRPr="001412B7">
        <w:rPr>
          <w:spacing w:val="1"/>
          <w:sz w:val="24"/>
          <w:szCs w:val="24"/>
        </w:rPr>
        <w:t xml:space="preserve"> </w:t>
      </w:r>
      <w:r w:rsidRPr="001412B7">
        <w:rPr>
          <w:sz w:val="24"/>
          <w:szCs w:val="24"/>
        </w:rPr>
        <w:t>проблемы</w:t>
      </w:r>
      <w:r w:rsidRPr="001412B7">
        <w:rPr>
          <w:spacing w:val="1"/>
          <w:sz w:val="24"/>
          <w:szCs w:val="24"/>
        </w:rPr>
        <w:t xml:space="preserve"> </w:t>
      </w:r>
      <w:r w:rsidRPr="001412B7">
        <w:rPr>
          <w:sz w:val="24"/>
          <w:szCs w:val="24"/>
        </w:rPr>
        <w:t>или</w:t>
      </w:r>
      <w:r w:rsidRPr="001412B7">
        <w:rPr>
          <w:spacing w:val="1"/>
          <w:sz w:val="24"/>
          <w:szCs w:val="24"/>
        </w:rPr>
        <w:t xml:space="preserve"> </w:t>
      </w:r>
      <w:r w:rsidRPr="001412B7">
        <w:rPr>
          <w:sz w:val="24"/>
          <w:szCs w:val="24"/>
        </w:rPr>
        <w:t>определения</w:t>
      </w:r>
      <w:r w:rsidRPr="001412B7">
        <w:rPr>
          <w:spacing w:val="-4"/>
          <w:sz w:val="24"/>
          <w:szCs w:val="24"/>
        </w:rPr>
        <w:t xml:space="preserve"> </w:t>
      </w:r>
      <w:r w:rsidRPr="001412B7">
        <w:rPr>
          <w:sz w:val="24"/>
          <w:szCs w:val="24"/>
        </w:rPr>
        <w:t>подхода</w:t>
      </w:r>
      <w:r w:rsidRPr="001412B7">
        <w:rPr>
          <w:spacing w:val="1"/>
          <w:sz w:val="24"/>
          <w:szCs w:val="24"/>
        </w:rPr>
        <w:t xml:space="preserve"> </w:t>
      </w:r>
      <w:r w:rsidRPr="001412B7">
        <w:rPr>
          <w:sz w:val="24"/>
          <w:szCs w:val="24"/>
        </w:rPr>
        <w:t>к её</w:t>
      </w:r>
      <w:r w:rsidRPr="001412B7">
        <w:rPr>
          <w:spacing w:val="1"/>
          <w:sz w:val="24"/>
          <w:szCs w:val="24"/>
        </w:rPr>
        <w:t xml:space="preserve"> </w:t>
      </w:r>
      <w:r w:rsidRPr="001412B7">
        <w:rPr>
          <w:sz w:val="24"/>
          <w:szCs w:val="24"/>
        </w:rPr>
        <w:t>решению.</w:t>
      </w:r>
    </w:p>
    <w:p w:rsidR="001A5B40" w:rsidRPr="001412B7" w:rsidRDefault="001A5B40" w:rsidP="000D41A3">
      <w:pPr>
        <w:pStyle w:val="af5"/>
        <w:numPr>
          <w:ilvl w:val="0"/>
          <w:numId w:val="31"/>
        </w:numPr>
        <w:tabs>
          <w:tab w:val="left" w:pos="1522"/>
        </w:tabs>
        <w:ind w:left="0" w:right="120" w:firstLine="851"/>
        <w:rPr>
          <w:sz w:val="24"/>
          <w:szCs w:val="24"/>
        </w:rPr>
      </w:pPr>
      <w:r w:rsidRPr="001412B7">
        <w:rPr>
          <w:b/>
          <w:sz w:val="24"/>
          <w:szCs w:val="24"/>
        </w:rPr>
        <w:t>Вариативность.</w:t>
      </w:r>
      <w:r w:rsidRPr="001412B7">
        <w:rPr>
          <w:b/>
          <w:spacing w:val="1"/>
          <w:sz w:val="24"/>
          <w:szCs w:val="24"/>
        </w:rPr>
        <w:t xml:space="preserve"> </w:t>
      </w:r>
      <w:r w:rsidRPr="001412B7">
        <w:rPr>
          <w:sz w:val="24"/>
          <w:szCs w:val="24"/>
        </w:rPr>
        <w:t>Принцип</w:t>
      </w:r>
      <w:r w:rsidRPr="001412B7">
        <w:rPr>
          <w:spacing w:val="1"/>
          <w:sz w:val="24"/>
          <w:szCs w:val="24"/>
        </w:rPr>
        <w:t xml:space="preserve"> </w:t>
      </w:r>
      <w:r w:rsidRPr="001412B7">
        <w:rPr>
          <w:sz w:val="24"/>
          <w:szCs w:val="24"/>
        </w:rPr>
        <w:t>предполагает</w:t>
      </w:r>
      <w:r w:rsidRPr="001412B7">
        <w:rPr>
          <w:spacing w:val="1"/>
          <w:sz w:val="24"/>
          <w:szCs w:val="24"/>
        </w:rPr>
        <w:t xml:space="preserve"> </w:t>
      </w:r>
      <w:r w:rsidRPr="001412B7">
        <w:rPr>
          <w:sz w:val="24"/>
          <w:szCs w:val="24"/>
        </w:rPr>
        <w:t>создание</w:t>
      </w:r>
      <w:r w:rsidRPr="001412B7">
        <w:rPr>
          <w:spacing w:val="1"/>
          <w:sz w:val="24"/>
          <w:szCs w:val="24"/>
        </w:rPr>
        <w:t xml:space="preserve"> </w:t>
      </w:r>
      <w:r w:rsidRPr="001412B7">
        <w:rPr>
          <w:sz w:val="24"/>
          <w:szCs w:val="24"/>
        </w:rPr>
        <w:t>вариативных</w:t>
      </w:r>
      <w:r w:rsidRPr="001412B7">
        <w:rPr>
          <w:spacing w:val="1"/>
          <w:sz w:val="24"/>
          <w:szCs w:val="24"/>
        </w:rPr>
        <w:t xml:space="preserve"> </w:t>
      </w:r>
      <w:r w:rsidRPr="001412B7">
        <w:rPr>
          <w:sz w:val="24"/>
          <w:szCs w:val="24"/>
        </w:rPr>
        <w:t>условий</w:t>
      </w:r>
      <w:r w:rsidRPr="001412B7">
        <w:rPr>
          <w:spacing w:val="1"/>
          <w:sz w:val="24"/>
          <w:szCs w:val="24"/>
        </w:rPr>
        <w:t xml:space="preserve"> </w:t>
      </w:r>
      <w:r w:rsidRPr="001412B7">
        <w:rPr>
          <w:sz w:val="24"/>
          <w:szCs w:val="24"/>
        </w:rPr>
        <w:t>для</w:t>
      </w:r>
      <w:r w:rsidRPr="001412B7">
        <w:rPr>
          <w:spacing w:val="1"/>
          <w:sz w:val="24"/>
          <w:szCs w:val="24"/>
        </w:rPr>
        <w:t xml:space="preserve"> </w:t>
      </w:r>
      <w:r w:rsidRPr="001412B7">
        <w:rPr>
          <w:sz w:val="24"/>
          <w:szCs w:val="24"/>
        </w:rPr>
        <w:t>получения</w:t>
      </w:r>
      <w:r w:rsidRPr="001412B7">
        <w:rPr>
          <w:spacing w:val="1"/>
          <w:sz w:val="24"/>
          <w:szCs w:val="24"/>
        </w:rPr>
        <w:t xml:space="preserve"> </w:t>
      </w:r>
      <w:r w:rsidRPr="001412B7">
        <w:rPr>
          <w:sz w:val="24"/>
          <w:szCs w:val="24"/>
        </w:rPr>
        <w:t>образования</w:t>
      </w:r>
      <w:r w:rsidRPr="001412B7">
        <w:rPr>
          <w:spacing w:val="1"/>
          <w:sz w:val="24"/>
          <w:szCs w:val="24"/>
        </w:rPr>
        <w:t xml:space="preserve"> </w:t>
      </w:r>
      <w:r w:rsidRPr="001412B7">
        <w:rPr>
          <w:sz w:val="24"/>
          <w:szCs w:val="24"/>
        </w:rPr>
        <w:t>детьми,</w:t>
      </w:r>
      <w:r w:rsidRPr="001412B7">
        <w:rPr>
          <w:spacing w:val="1"/>
          <w:sz w:val="24"/>
          <w:szCs w:val="24"/>
        </w:rPr>
        <w:t xml:space="preserve"> </w:t>
      </w:r>
      <w:r w:rsidRPr="001412B7">
        <w:rPr>
          <w:sz w:val="24"/>
          <w:szCs w:val="24"/>
        </w:rPr>
        <w:t>имеющими</w:t>
      </w:r>
      <w:r w:rsidRPr="001412B7">
        <w:rPr>
          <w:spacing w:val="1"/>
          <w:sz w:val="24"/>
          <w:szCs w:val="24"/>
        </w:rPr>
        <w:t xml:space="preserve"> </w:t>
      </w:r>
      <w:r w:rsidRPr="001412B7">
        <w:rPr>
          <w:sz w:val="24"/>
          <w:szCs w:val="24"/>
        </w:rPr>
        <w:t>умеренно</w:t>
      </w:r>
      <w:r w:rsidRPr="001412B7">
        <w:rPr>
          <w:spacing w:val="1"/>
          <w:sz w:val="24"/>
          <w:szCs w:val="24"/>
        </w:rPr>
        <w:t xml:space="preserve"> </w:t>
      </w:r>
      <w:r w:rsidRPr="001412B7">
        <w:rPr>
          <w:sz w:val="24"/>
          <w:szCs w:val="24"/>
        </w:rPr>
        <w:t>ограниченные</w:t>
      </w:r>
      <w:r w:rsidRPr="001412B7">
        <w:rPr>
          <w:spacing w:val="1"/>
          <w:sz w:val="24"/>
          <w:szCs w:val="24"/>
        </w:rPr>
        <w:t xml:space="preserve"> </w:t>
      </w:r>
      <w:r w:rsidRPr="001412B7">
        <w:rPr>
          <w:sz w:val="24"/>
          <w:szCs w:val="24"/>
        </w:rPr>
        <w:t>возможности</w:t>
      </w:r>
      <w:r w:rsidRPr="001412B7">
        <w:rPr>
          <w:spacing w:val="1"/>
          <w:sz w:val="24"/>
          <w:szCs w:val="24"/>
        </w:rPr>
        <w:t xml:space="preserve"> </w:t>
      </w:r>
      <w:r w:rsidRPr="001412B7">
        <w:rPr>
          <w:sz w:val="24"/>
          <w:szCs w:val="24"/>
        </w:rPr>
        <w:t>здоровья.</w:t>
      </w:r>
    </w:p>
    <w:p w:rsidR="001A5B40" w:rsidRPr="001412B7" w:rsidRDefault="001A5B40" w:rsidP="000D41A3">
      <w:pPr>
        <w:pStyle w:val="af5"/>
        <w:numPr>
          <w:ilvl w:val="0"/>
          <w:numId w:val="31"/>
        </w:numPr>
        <w:tabs>
          <w:tab w:val="left" w:pos="1522"/>
        </w:tabs>
        <w:ind w:left="0" w:right="120" w:firstLine="851"/>
        <w:rPr>
          <w:sz w:val="24"/>
          <w:szCs w:val="24"/>
        </w:rPr>
      </w:pPr>
      <w:r w:rsidRPr="001412B7">
        <w:rPr>
          <w:b/>
          <w:sz w:val="24"/>
          <w:szCs w:val="24"/>
        </w:rPr>
        <w:t>Рекомендательный</w:t>
      </w:r>
      <w:r w:rsidRPr="001412B7">
        <w:rPr>
          <w:b/>
          <w:spacing w:val="1"/>
          <w:sz w:val="24"/>
          <w:szCs w:val="24"/>
        </w:rPr>
        <w:t xml:space="preserve"> </w:t>
      </w:r>
      <w:r w:rsidRPr="001412B7">
        <w:rPr>
          <w:b/>
          <w:sz w:val="24"/>
          <w:szCs w:val="24"/>
        </w:rPr>
        <w:t>характер</w:t>
      </w:r>
      <w:r w:rsidRPr="001412B7">
        <w:rPr>
          <w:b/>
          <w:spacing w:val="1"/>
          <w:sz w:val="24"/>
          <w:szCs w:val="24"/>
        </w:rPr>
        <w:t xml:space="preserve"> </w:t>
      </w:r>
      <w:r w:rsidRPr="001412B7">
        <w:rPr>
          <w:b/>
          <w:sz w:val="24"/>
          <w:szCs w:val="24"/>
        </w:rPr>
        <w:t>оказания</w:t>
      </w:r>
      <w:r w:rsidRPr="001412B7">
        <w:rPr>
          <w:b/>
          <w:spacing w:val="1"/>
          <w:sz w:val="24"/>
          <w:szCs w:val="24"/>
        </w:rPr>
        <w:t xml:space="preserve"> </w:t>
      </w:r>
      <w:r w:rsidRPr="001412B7">
        <w:rPr>
          <w:b/>
          <w:sz w:val="24"/>
          <w:szCs w:val="24"/>
        </w:rPr>
        <w:t>помощи.</w:t>
      </w:r>
      <w:r w:rsidRPr="001412B7">
        <w:rPr>
          <w:b/>
          <w:spacing w:val="1"/>
          <w:sz w:val="24"/>
          <w:szCs w:val="24"/>
        </w:rPr>
        <w:t xml:space="preserve"> </w:t>
      </w:r>
      <w:r w:rsidRPr="001412B7">
        <w:rPr>
          <w:sz w:val="24"/>
          <w:szCs w:val="24"/>
        </w:rPr>
        <w:t>Принцип</w:t>
      </w:r>
      <w:r w:rsidRPr="001412B7">
        <w:rPr>
          <w:spacing w:val="1"/>
          <w:sz w:val="24"/>
          <w:szCs w:val="24"/>
        </w:rPr>
        <w:t xml:space="preserve"> </w:t>
      </w:r>
      <w:r w:rsidRPr="001412B7">
        <w:rPr>
          <w:sz w:val="24"/>
          <w:szCs w:val="24"/>
        </w:rPr>
        <w:t>обеспечивает</w:t>
      </w:r>
      <w:r w:rsidRPr="001412B7">
        <w:rPr>
          <w:spacing w:val="1"/>
          <w:sz w:val="24"/>
          <w:szCs w:val="24"/>
        </w:rPr>
        <w:t xml:space="preserve"> </w:t>
      </w:r>
      <w:r w:rsidRPr="001412B7">
        <w:rPr>
          <w:sz w:val="24"/>
          <w:szCs w:val="24"/>
        </w:rPr>
        <w:t>соблюдение</w:t>
      </w:r>
      <w:r w:rsidRPr="001412B7">
        <w:rPr>
          <w:spacing w:val="1"/>
          <w:sz w:val="24"/>
          <w:szCs w:val="24"/>
        </w:rPr>
        <w:t xml:space="preserve"> </w:t>
      </w:r>
      <w:r w:rsidRPr="001412B7">
        <w:rPr>
          <w:sz w:val="24"/>
          <w:szCs w:val="24"/>
        </w:rPr>
        <w:t>гарантированных</w:t>
      </w:r>
      <w:r w:rsidRPr="001412B7">
        <w:rPr>
          <w:spacing w:val="1"/>
          <w:sz w:val="24"/>
          <w:szCs w:val="24"/>
        </w:rPr>
        <w:t xml:space="preserve"> </w:t>
      </w:r>
      <w:r w:rsidRPr="001412B7">
        <w:rPr>
          <w:sz w:val="24"/>
          <w:szCs w:val="24"/>
        </w:rPr>
        <w:t>законодательством</w:t>
      </w:r>
      <w:r w:rsidRPr="001412B7">
        <w:rPr>
          <w:spacing w:val="1"/>
          <w:sz w:val="24"/>
          <w:szCs w:val="24"/>
        </w:rPr>
        <w:t xml:space="preserve"> </w:t>
      </w:r>
      <w:r w:rsidRPr="001412B7">
        <w:rPr>
          <w:sz w:val="24"/>
          <w:szCs w:val="24"/>
        </w:rPr>
        <w:t>прав</w:t>
      </w:r>
      <w:r w:rsidRPr="001412B7">
        <w:rPr>
          <w:spacing w:val="1"/>
          <w:sz w:val="24"/>
          <w:szCs w:val="24"/>
        </w:rPr>
        <w:t xml:space="preserve"> </w:t>
      </w:r>
      <w:r w:rsidRPr="001412B7">
        <w:rPr>
          <w:sz w:val="24"/>
          <w:szCs w:val="24"/>
        </w:rPr>
        <w:t>родителей</w:t>
      </w:r>
      <w:r w:rsidRPr="001412B7">
        <w:rPr>
          <w:spacing w:val="1"/>
          <w:sz w:val="24"/>
          <w:szCs w:val="24"/>
        </w:rPr>
        <w:t xml:space="preserve"> </w:t>
      </w:r>
      <w:r w:rsidRPr="001412B7">
        <w:rPr>
          <w:sz w:val="24"/>
          <w:szCs w:val="24"/>
        </w:rPr>
        <w:t>(законных</w:t>
      </w:r>
      <w:r w:rsidRPr="001412B7">
        <w:rPr>
          <w:spacing w:val="1"/>
          <w:sz w:val="24"/>
          <w:szCs w:val="24"/>
        </w:rPr>
        <w:t xml:space="preserve"> </w:t>
      </w:r>
      <w:r w:rsidRPr="001412B7">
        <w:rPr>
          <w:sz w:val="24"/>
          <w:szCs w:val="24"/>
        </w:rPr>
        <w:t>представителей) детей с умеренно ограниченными возможностями здоровья выбирать</w:t>
      </w:r>
      <w:r w:rsidRPr="001412B7">
        <w:rPr>
          <w:spacing w:val="1"/>
          <w:sz w:val="24"/>
          <w:szCs w:val="24"/>
        </w:rPr>
        <w:t xml:space="preserve"> </w:t>
      </w:r>
      <w:r w:rsidRPr="001412B7">
        <w:rPr>
          <w:sz w:val="24"/>
          <w:szCs w:val="24"/>
        </w:rPr>
        <w:t>формы</w:t>
      </w:r>
      <w:r w:rsidRPr="001412B7">
        <w:rPr>
          <w:spacing w:val="-4"/>
          <w:sz w:val="24"/>
          <w:szCs w:val="24"/>
        </w:rPr>
        <w:t xml:space="preserve"> </w:t>
      </w:r>
      <w:r w:rsidRPr="001412B7">
        <w:rPr>
          <w:sz w:val="24"/>
          <w:szCs w:val="24"/>
        </w:rPr>
        <w:t>получения детьми</w:t>
      </w:r>
      <w:r w:rsidRPr="001412B7">
        <w:rPr>
          <w:spacing w:val="-4"/>
          <w:sz w:val="24"/>
          <w:szCs w:val="24"/>
        </w:rPr>
        <w:t xml:space="preserve"> </w:t>
      </w:r>
      <w:r w:rsidRPr="001412B7">
        <w:rPr>
          <w:sz w:val="24"/>
          <w:szCs w:val="24"/>
        </w:rPr>
        <w:t>образования,</w:t>
      </w:r>
      <w:r w:rsidRPr="001412B7">
        <w:rPr>
          <w:spacing w:val="2"/>
          <w:sz w:val="24"/>
          <w:szCs w:val="24"/>
        </w:rPr>
        <w:t xml:space="preserve"> </w:t>
      </w:r>
      <w:r w:rsidRPr="001412B7">
        <w:rPr>
          <w:sz w:val="24"/>
          <w:szCs w:val="24"/>
        </w:rPr>
        <w:t>защищать законные</w:t>
      </w:r>
      <w:r w:rsidRPr="001412B7">
        <w:rPr>
          <w:spacing w:val="-1"/>
          <w:sz w:val="24"/>
          <w:szCs w:val="24"/>
        </w:rPr>
        <w:t xml:space="preserve"> </w:t>
      </w:r>
      <w:r w:rsidRPr="001412B7">
        <w:rPr>
          <w:sz w:val="24"/>
          <w:szCs w:val="24"/>
        </w:rPr>
        <w:t>права</w:t>
      </w:r>
      <w:r w:rsidRPr="001412B7">
        <w:rPr>
          <w:spacing w:val="-6"/>
          <w:sz w:val="24"/>
          <w:szCs w:val="24"/>
        </w:rPr>
        <w:t xml:space="preserve"> </w:t>
      </w:r>
      <w:r w:rsidRPr="001412B7">
        <w:rPr>
          <w:sz w:val="24"/>
          <w:szCs w:val="24"/>
        </w:rPr>
        <w:t>и</w:t>
      </w:r>
      <w:r w:rsidRPr="001412B7">
        <w:rPr>
          <w:spacing w:val="-4"/>
          <w:sz w:val="24"/>
          <w:szCs w:val="24"/>
        </w:rPr>
        <w:t xml:space="preserve"> </w:t>
      </w:r>
      <w:r w:rsidRPr="001412B7">
        <w:rPr>
          <w:sz w:val="24"/>
          <w:szCs w:val="24"/>
        </w:rPr>
        <w:t>интересы</w:t>
      </w:r>
      <w:r w:rsidRPr="001412B7">
        <w:rPr>
          <w:spacing w:val="1"/>
          <w:sz w:val="24"/>
          <w:szCs w:val="24"/>
        </w:rPr>
        <w:t xml:space="preserve"> </w:t>
      </w:r>
      <w:r w:rsidRPr="001412B7">
        <w:rPr>
          <w:sz w:val="24"/>
          <w:szCs w:val="24"/>
        </w:rPr>
        <w:t>детей.</w:t>
      </w:r>
    </w:p>
    <w:p w:rsidR="001A5B40" w:rsidRPr="001412B7" w:rsidRDefault="001A5B40" w:rsidP="001A5B40">
      <w:pPr>
        <w:pStyle w:val="a3"/>
        <w:ind w:left="0" w:right="410" w:firstLine="851"/>
      </w:pPr>
      <w:r w:rsidRPr="001412B7">
        <w:t>Программа</w:t>
      </w:r>
      <w:r w:rsidRPr="001412B7">
        <w:rPr>
          <w:spacing w:val="-4"/>
        </w:rPr>
        <w:t xml:space="preserve"> </w:t>
      </w:r>
      <w:r w:rsidRPr="001412B7">
        <w:t>коррекционной</w:t>
      </w:r>
      <w:r w:rsidRPr="001412B7">
        <w:rPr>
          <w:spacing w:val="-2"/>
        </w:rPr>
        <w:t xml:space="preserve"> </w:t>
      </w:r>
      <w:r w:rsidRPr="001412B7">
        <w:t>работы</w:t>
      </w:r>
      <w:r w:rsidRPr="001412B7">
        <w:rPr>
          <w:spacing w:val="-5"/>
        </w:rPr>
        <w:t xml:space="preserve"> </w:t>
      </w:r>
      <w:r w:rsidRPr="001412B7">
        <w:t>включает</w:t>
      </w:r>
      <w:r w:rsidRPr="001412B7">
        <w:rPr>
          <w:spacing w:val="-3"/>
        </w:rPr>
        <w:t xml:space="preserve"> </w:t>
      </w:r>
      <w:r w:rsidRPr="001412B7">
        <w:t>в</w:t>
      </w:r>
      <w:r w:rsidRPr="001412B7">
        <w:rPr>
          <w:spacing w:val="-10"/>
        </w:rPr>
        <w:t xml:space="preserve"> </w:t>
      </w:r>
      <w:r w:rsidRPr="001412B7">
        <w:t>себя</w:t>
      </w:r>
      <w:r w:rsidRPr="001412B7">
        <w:rPr>
          <w:spacing w:val="-3"/>
        </w:rPr>
        <w:t xml:space="preserve"> </w:t>
      </w:r>
      <w:r w:rsidRPr="001412B7">
        <w:t>взаимосвязанные</w:t>
      </w:r>
      <w:r w:rsidRPr="001412B7">
        <w:rPr>
          <w:spacing w:val="-9"/>
        </w:rPr>
        <w:t xml:space="preserve"> </w:t>
      </w:r>
      <w:r w:rsidRPr="001412B7">
        <w:t>направления.</w:t>
      </w:r>
      <w:r w:rsidRPr="001412B7">
        <w:rPr>
          <w:spacing w:val="-1"/>
        </w:rPr>
        <w:t xml:space="preserve"> </w:t>
      </w:r>
      <w:r w:rsidRPr="001412B7">
        <w:t>Данные</w:t>
      </w:r>
      <w:r w:rsidRPr="001412B7">
        <w:rPr>
          <w:spacing w:val="-57"/>
        </w:rPr>
        <w:t xml:space="preserve"> </w:t>
      </w:r>
      <w:r w:rsidRPr="001412B7">
        <w:t>направления</w:t>
      </w:r>
      <w:r w:rsidRPr="001412B7">
        <w:rPr>
          <w:spacing w:val="-4"/>
        </w:rPr>
        <w:t xml:space="preserve"> </w:t>
      </w:r>
      <w:r w:rsidRPr="001412B7">
        <w:t>отражают</w:t>
      </w:r>
      <w:r w:rsidRPr="001412B7">
        <w:rPr>
          <w:spacing w:val="2"/>
        </w:rPr>
        <w:t xml:space="preserve"> </w:t>
      </w:r>
      <w:r w:rsidRPr="001412B7">
        <w:t>её</w:t>
      </w:r>
      <w:r w:rsidRPr="001412B7">
        <w:rPr>
          <w:spacing w:val="-4"/>
        </w:rPr>
        <w:t xml:space="preserve"> </w:t>
      </w:r>
      <w:r w:rsidRPr="001412B7">
        <w:t>основное</w:t>
      </w:r>
      <w:r w:rsidRPr="001412B7">
        <w:rPr>
          <w:spacing w:val="1"/>
        </w:rPr>
        <w:t xml:space="preserve"> </w:t>
      </w:r>
      <w:r w:rsidRPr="001412B7">
        <w:t>содержание:</w:t>
      </w:r>
    </w:p>
    <w:p w:rsidR="001A5B40" w:rsidRPr="00126526" w:rsidRDefault="001A5B40" w:rsidP="000D41A3">
      <w:pPr>
        <w:pStyle w:val="af5"/>
        <w:numPr>
          <w:ilvl w:val="0"/>
          <w:numId w:val="30"/>
        </w:numPr>
        <w:tabs>
          <w:tab w:val="left" w:pos="874"/>
        </w:tabs>
        <w:ind w:left="0" w:right="111" w:firstLine="851"/>
        <w:rPr>
          <w:sz w:val="24"/>
          <w:szCs w:val="24"/>
        </w:rPr>
      </w:pPr>
      <w:r w:rsidRPr="001412B7">
        <w:rPr>
          <w:sz w:val="24"/>
          <w:szCs w:val="24"/>
        </w:rPr>
        <w:t>диагностическая работа обеспечивает своевременное выявление детей с ограниченными</w:t>
      </w:r>
      <w:r w:rsidRPr="001412B7">
        <w:rPr>
          <w:spacing w:val="1"/>
          <w:sz w:val="24"/>
          <w:szCs w:val="24"/>
        </w:rPr>
        <w:t xml:space="preserve"> </w:t>
      </w:r>
      <w:r w:rsidRPr="001412B7">
        <w:rPr>
          <w:sz w:val="24"/>
          <w:szCs w:val="24"/>
        </w:rPr>
        <w:t>возможностями</w:t>
      </w:r>
      <w:r w:rsidRPr="001412B7">
        <w:rPr>
          <w:spacing w:val="1"/>
          <w:sz w:val="24"/>
          <w:szCs w:val="24"/>
        </w:rPr>
        <w:t xml:space="preserve"> </w:t>
      </w:r>
      <w:r w:rsidRPr="001412B7">
        <w:rPr>
          <w:sz w:val="24"/>
          <w:szCs w:val="24"/>
        </w:rPr>
        <w:t>здоровья,</w:t>
      </w:r>
      <w:r w:rsidRPr="001412B7">
        <w:rPr>
          <w:spacing w:val="1"/>
          <w:sz w:val="24"/>
          <w:szCs w:val="24"/>
        </w:rPr>
        <w:t xml:space="preserve"> </w:t>
      </w:r>
      <w:r w:rsidRPr="001412B7">
        <w:rPr>
          <w:sz w:val="24"/>
          <w:szCs w:val="24"/>
        </w:rPr>
        <w:t>проведение</w:t>
      </w:r>
      <w:r w:rsidRPr="001412B7">
        <w:rPr>
          <w:spacing w:val="1"/>
          <w:sz w:val="24"/>
          <w:szCs w:val="24"/>
        </w:rPr>
        <w:t xml:space="preserve"> </w:t>
      </w:r>
      <w:r w:rsidRPr="001412B7">
        <w:rPr>
          <w:sz w:val="24"/>
          <w:szCs w:val="24"/>
        </w:rPr>
        <w:t>их</w:t>
      </w:r>
      <w:r w:rsidRPr="001412B7">
        <w:rPr>
          <w:spacing w:val="1"/>
          <w:sz w:val="24"/>
          <w:szCs w:val="24"/>
        </w:rPr>
        <w:t xml:space="preserve"> </w:t>
      </w:r>
      <w:r w:rsidRPr="001412B7">
        <w:rPr>
          <w:sz w:val="24"/>
          <w:szCs w:val="24"/>
        </w:rPr>
        <w:t>комплексного</w:t>
      </w:r>
      <w:r w:rsidRPr="001412B7">
        <w:rPr>
          <w:spacing w:val="1"/>
          <w:sz w:val="24"/>
          <w:szCs w:val="24"/>
        </w:rPr>
        <w:t xml:space="preserve"> </w:t>
      </w:r>
      <w:r w:rsidRPr="001412B7">
        <w:rPr>
          <w:sz w:val="24"/>
          <w:szCs w:val="24"/>
        </w:rPr>
        <w:t>обследования</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подготовку</w:t>
      </w:r>
      <w:r w:rsidRPr="001412B7">
        <w:rPr>
          <w:spacing w:val="1"/>
          <w:sz w:val="24"/>
          <w:szCs w:val="24"/>
        </w:rPr>
        <w:t xml:space="preserve"> </w:t>
      </w:r>
      <w:r w:rsidRPr="001412B7">
        <w:rPr>
          <w:sz w:val="24"/>
          <w:szCs w:val="24"/>
        </w:rPr>
        <w:t>рекомендаций</w:t>
      </w:r>
      <w:r w:rsidRPr="001412B7">
        <w:rPr>
          <w:spacing w:val="1"/>
          <w:sz w:val="24"/>
          <w:szCs w:val="24"/>
        </w:rPr>
        <w:t xml:space="preserve"> </w:t>
      </w:r>
      <w:r w:rsidRPr="001412B7">
        <w:rPr>
          <w:sz w:val="24"/>
          <w:szCs w:val="24"/>
        </w:rPr>
        <w:t>по</w:t>
      </w:r>
      <w:r w:rsidRPr="001412B7">
        <w:rPr>
          <w:spacing w:val="1"/>
          <w:sz w:val="24"/>
          <w:szCs w:val="24"/>
        </w:rPr>
        <w:t xml:space="preserve"> </w:t>
      </w:r>
      <w:r w:rsidRPr="001412B7">
        <w:rPr>
          <w:sz w:val="24"/>
          <w:szCs w:val="24"/>
        </w:rPr>
        <w:t>оказанию</w:t>
      </w:r>
      <w:r w:rsidRPr="001412B7">
        <w:rPr>
          <w:spacing w:val="1"/>
          <w:sz w:val="24"/>
          <w:szCs w:val="24"/>
        </w:rPr>
        <w:t xml:space="preserve"> </w:t>
      </w:r>
      <w:r w:rsidRPr="001412B7">
        <w:rPr>
          <w:sz w:val="24"/>
          <w:szCs w:val="24"/>
        </w:rPr>
        <w:t>им</w:t>
      </w:r>
      <w:r w:rsidRPr="001412B7">
        <w:rPr>
          <w:spacing w:val="1"/>
          <w:sz w:val="24"/>
          <w:szCs w:val="24"/>
        </w:rPr>
        <w:t xml:space="preserve"> </w:t>
      </w:r>
      <w:r w:rsidRPr="001412B7">
        <w:rPr>
          <w:sz w:val="24"/>
          <w:szCs w:val="24"/>
        </w:rPr>
        <w:t>психолого-медико-педагогической</w:t>
      </w:r>
      <w:r w:rsidRPr="001412B7">
        <w:rPr>
          <w:spacing w:val="1"/>
          <w:sz w:val="24"/>
          <w:szCs w:val="24"/>
        </w:rPr>
        <w:t xml:space="preserve"> </w:t>
      </w:r>
      <w:r w:rsidRPr="001412B7">
        <w:rPr>
          <w:sz w:val="24"/>
          <w:szCs w:val="24"/>
        </w:rPr>
        <w:t>помощи</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условиях</w:t>
      </w:r>
      <w:r w:rsidRPr="001412B7">
        <w:rPr>
          <w:spacing w:val="1"/>
          <w:sz w:val="24"/>
          <w:szCs w:val="24"/>
        </w:rPr>
        <w:t xml:space="preserve"> </w:t>
      </w:r>
      <w:r w:rsidRPr="001412B7">
        <w:rPr>
          <w:sz w:val="24"/>
          <w:szCs w:val="24"/>
        </w:rPr>
        <w:t>образовательного</w:t>
      </w:r>
      <w:r w:rsidRPr="001412B7">
        <w:rPr>
          <w:spacing w:val="5"/>
          <w:sz w:val="24"/>
          <w:szCs w:val="24"/>
        </w:rPr>
        <w:t xml:space="preserve"> </w:t>
      </w:r>
      <w:r w:rsidRPr="001412B7">
        <w:rPr>
          <w:sz w:val="24"/>
          <w:szCs w:val="24"/>
        </w:rPr>
        <w:t>учреждения;</w:t>
      </w:r>
    </w:p>
    <w:p w:rsidR="001A5B40" w:rsidRPr="00126526" w:rsidRDefault="001A5B40" w:rsidP="000D41A3">
      <w:pPr>
        <w:pStyle w:val="af5"/>
        <w:numPr>
          <w:ilvl w:val="0"/>
          <w:numId w:val="30"/>
        </w:numPr>
        <w:tabs>
          <w:tab w:val="left" w:pos="845"/>
        </w:tabs>
        <w:ind w:left="0" w:right="249" w:firstLine="851"/>
        <w:rPr>
          <w:sz w:val="24"/>
          <w:szCs w:val="24"/>
        </w:rPr>
      </w:pPr>
      <w:r w:rsidRPr="001412B7">
        <w:rPr>
          <w:sz w:val="24"/>
          <w:szCs w:val="24"/>
        </w:rPr>
        <w:t>коррекционно-развивающая работа обеспечивает своевременную специализированную</w:t>
      </w:r>
      <w:r w:rsidRPr="001412B7">
        <w:rPr>
          <w:spacing w:val="1"/>
          <w:sz w:val="24"/>
          <w:szCs w:val="24"/>
        </w:rPr>
        <w:t xml:space="preserve"> </w:t>
      </w:r>
      <w:r w:rsidRPr="001412B7">
        <w:rPr>
          <w:sz w:val="24"/>
          <w:szCs w:val="24"/>
        </w:rPr>
        <w:t>помощь в освоении содержания образования и коррекцию недостатков в физическом и (или)</w:t>
      </w:r>
      <w:r w:rsidRPr="001412B7">
        <w:rPr>
          <w:spacing w:val="-57"/>
          <w:sz w:val="24"/>
          <w:szCs w:val="24"/>
        </w:rPr>
        <w:t xml:space="preserve"> </w:t>
      </w:r>
      <w:r w:rsidRPr="001412B7">
        <w:rPr>
          <w:sz w:val="24"/>
          <w:szCs w:val="24"/>
        </w:rPr>
        <w:t>психическом развитии детей с ограниченными возможностями здоровья в условиях</w:t>
      </w:r>
      <w:r w:rsidRPr="001412B7">
        <w:rPr>
          <w:spacing w:val="1"/>
          <w:sz w:val="24"/>
          <w:szCs w:val="24"/>
        </w:rPr>
        <w:t xml:space="preserve"> </w:t>
      </w:r>
      <w:r w:rsidRPr="001412B7">
        <w:rPr>
          <w:sz w:val="24"/>
          <w:szCs w:val="24"/>
        </w:rPr>
        <w:t>общеобразовательного учреждения; способствует формированию универсальных учебных</w:t>
      </w:r>
      <w:r w:rsidRPr="001412B7">
        <w:rPr>
          <w:spacing w:val="1"/>
          <w:sz w:val="24"/>
          <w:szCs w:val="24"/>
        </w:rPr>
        <w:t xml:space="preserve"> </w:t>
      </w:r>
      <w:r w:rsidRPr="001412B7">
        <w:rPr>
          <w:sz w:val="24"/>
          <w:szCs w:val="24"/>
        </w:rPr>
        <w:t>действий</w:t>
      </w:r>
      <w:r w:rsidRPr="001412B7">
        <w:rPr>
          <w:spacing w:val="-2"/>
          <w:sz w:val="24"/>
          <w:szCs w:val="24"/>
        </w:rPr>
        <w:t xml:space="preserve"> </w:t>
      </w:r>
      <w:proofErr w:type="gramStart"/>
      <w:r w:rsidRPr="001412B7">
        <w:rPr>
          <w:sz w:val="24"/>
          <w:szCs w:val="24"/>
        </w:rPr>
        <w:t>у</w:t>
      </w:r>
      <w:proofErr w:type="gramEnd"/>
      <w:r w:rsidRPr="001412B7">
        <w:rPr>
          <w:spacing w:val="-12"/>
          <w:sz w:val="24"/>
          <w:szCs w:val="24"/>
        </w:rPr>
        <w:t xml:space="preserve"> </w:t>
      </w:r>
      <w:r w:rsidRPr="001412B7">
        <w:rPr>
          <w:sz w:val="24"/>
          <w:szCs w:val="24"/>
        </w:rPr>
        <w:t>обучающихся</w:t>
      </w:r>
      <w:r w:rsidRPr="001412B7">
        <w:rPr>
          <w:spacing w:val="-3"/>
          <w:sz w:val="24"/>
          <w:szCs w:val="24"/>
        </w:rPr>
        <w:t xml:space="preserve"> </w:t>
      </w:r>
      <w:r w:rsidRPr="001412B7">
        <w:rPr>
          <w:sz w:val="24"/>
          <w:szCs w:val="24"/>
        </w:rPr>
        <w:t>(личностных,</w:t>
      </w:r>
      <w:r w:rsidRPr="001412B7">
        <w:rPr>
          <w:spacing w:val="-1"/>
          <w:sz w:val="24"/>
          <w:szCs w:val="24"/>
        </w:rPr>
        <w:t xml:space="preserve"> </w:t>
      </w:r>
      <w:r w:rsidRPr="001412B7">
        <w:rPr>
          <w:sz w:val="24"/>
          <w:szCs w:val="24"/>
        </w:rPr>
        <w:t>регулятивных,</w:t>
      </w:r>
      <w:r w:rsidRPr="001412B7">
        <w:rPr>
          <w:spacing w:val="-5"/>
          <w:sz w:val="24"/>
          <w:szCs w:val="24"/>
        </w:rPr>
        <w:t xml:space="preserve"> </w:t>
      </w:r>
      <w:r w:rsidRPr="001412B7">
        <w:rPr>
          <w:sz w:val="24"/>
          <w:szCs w:val="24"/>
        </w:rPr>
        <w:t>познавательных,</w:t>
      </w:r>
      <w:r w:rsidRPr="001412B7">
        <w:rPr>
          <w:spacing w:val="-1"/>
          <w:sz w:val="24"/>
          <w:szCs w:val="24"/>
        </w:rPr>
        <w:t xml:space="preserve"> </w:t>
      </w:r>
      <w:r w:rsidRPr="001412B7">
        <w:rPr>
          <w:sz w:val="24"/>
          <w:szCs w:val="24"/>
        </w:rPr>
        <w:t>коммуникативных);</w:t>
      </w:r>
    </w:p>
    <w:p w:rsidR="001A5B40" w:rsidRPr="00126526" w:rsidRDefault="001A5B40" w:rsidP="000D41A3">
      <w:pPr>
        <w:pStyle w:val="af5"/>
        <w:numPr>
          <w:ilvl w:val="0"/>
          <w:numId w:val="30"/>
        </w:numPr>
        <w:tabs>
          <w:tab w:val="left" w:pos="903"/>
        </w:tabs>
        <w:ind w:left="0" w:right="117" w:firstLine="851"/>
        <w:rPr>
          <w:sz w:val="24"/>
          <w:szCs w:val="24"/>
        </w:rPr>
      </w:pPr>
      <w:r w:rsidRPr="001412B7">
        <w:rPr>
          <w:sz w:val="24"/>
          <w:szCs w:val="24"/>
        </w:rPr>
        <w:t>консультативная работа обеспечивает актуальность, системность и гибкость работы</w:t>
      </w:r>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детьми</w:t>
      </w:r>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умеренно</w:t>
      </w:r>
      <w:r w:rsidRPr="001412B7">
        <w:rPr>
          <w:spacing w:val="1"/>
          <w:sz w:val="24"/>
          <w:szCs w:val="24"/>
        </w:rPr>
        <w:t xml:space="preserve"> </w:t>
      </w:r>
      <w:r w:rsidRPr="001412B7">
        <w:rPr>
          <w:sz w:val="24"/>
          <w:szCs w:val="24"/>
        </w:rPr>
        <w:t>ограниченными</w:t>
      </w:r>
      <w:r w:rsidRPr="001412B7">
        <w:rPr>
          <w:spacing w:val="1"/>
          <w:sz w:val="24"/>
          <w:szCs w:val="24"/>
        </w:rPr>
        <w:t xml:space="preserve"> </w:t>
      </w:r>
      <w:r w:rsidRPr="001412B7">
        <w:rPr>
          <w:sz w:val="24"/>
          <w:szCs w:val="24"/>
        </w:rPr>
        <w:t>возможностями</w:t>
      </w:r>
      <w:r w:rsidRPr="001412B7">
        <w:rPr>
          <w:spacing w:val="1"/>
          <w:sz w:val="24"/>
          <w:szCs w:val="24"/>
        </w:rPr>
        <w:t xml:space="preserve"> </w:t>
      </w:r>
      <w:r w:rsidRPr="001412B7">
        <w:rPr>
          <w:sz w:val="24"/>
          <w:szCs w:val="24"/>
        </w:rPr>
        <w:t>здоровья</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их</w:t>
      </w:r>
      <w:r w:rsidRPr="001412B7">
        <w:rPr>
          <w:spacing w:val="1"/>
          <w:sz w:val="24"/>
          <w:szCs w:val="24"/>
        </w:rPr>
        <w:t xml:space="preserve"> </w:t>
      </w:r>
      <w:r w:rsidRPr="001412B7">
        <w:rPr>
          <w:sz w:val="24"/>
          <w:szCs w:val="24"/>
        </w:rPr>
        <w:t>семей</w:t>
      </w:r>
      <w:r w:rsidRPr="001412B7">
        <w:rPr>
          <w:spacing w:val="1"/>
          <w:sz w:val="24"/>
          <w:szCs w:val="24"/>
        </w:rPr>
        <w:t xml:space="preserve"> </w:t>
      </w:r>
      <w:r w:rsidRPr="001412B7">
        <w:rPr>
          <w:sz w:val="24"/>
          <w:szCs w:val="24"/>
        </w:rPr>
        <w:t>по</w:t>
      </w:r>
      <w:r w:rsidRPr="001412B7">
        <w:rPr>
          <w:spacing w:val="1"/>
          <w:sz w:val="24"/>
          <w:szCs w:val="24"/>
        </w:rPr>
        <w:t xml:space="preserve"> </w:t>
      </w:r>
      <w:r w:rsidRPr="001412B7">
        <w:rPr>
          <w:sz w:val="24"/>
          <w:szCs w:val="24"/>
        </w:rPr>
        <w:t>вопросам</w:t>
      </w:r>
      <w:r w:rsidRPr="001412B7">
        <w:rPr>
          <w:spacing w:val="1"/>
          <w:sz w:val="24"/>
          <w:szCs w:val="24"/>
        </w:rPr>
        <w:t xml:space="preserve"> </w:t>
      </w:r>
      <w:r w:rsidRPr="001412B7">
        <w:rPr>
          <w:sz w:val="24"/>
          <w:szCs w:val="24"/>
        </w:rPr>
        <w:t>реализации дифференцированных психолого-педагогических условий обучения, воспитания,</w:t>
      </w:r>
      <w:r w:rsidRPr="001412B7">
        <w:rPr>
          <w:spacing w:val="1"/>
          <w:sz w:val="24"/>
          <w:szCs w:val="24"/>
        </w:rPr>
        <w:t xml:space="preserve"> </w:t>
      </w:r>
      <w:r w:rsidRPr="001412B7">
        <w:rPr>
          <w:sz w:val="24"/>
          <w:szCs w:val="24"/>
        </w:rPr>
        <w:t>коррекции,</w:t>
      </w:r>
      <w:r w:rsidRPr="001412B7">
        <w:rPr>
          <w:spacing w:val="-2"/>
          <w:sz w:val="24"/>
          <w:szCs w:val="24"/>
        </w:rPr>
        <w:t xml:space="preserve"> </w:t>
      </w:r>
      <w:r w:rsidRPr="001412B7">
        <w:rPr>
          <w:sz w:val="24"/>
          <w:szCs w:val="24"/>
        </w:rPr>
        <w:t>развития</w:t>
      </w:r>
      <w:r w:rsidRPr="001412B7">
        <w:rPr>
          <w:spacing w:val="-3"/>
          <w:sz w:val="24"/>
          <w:szCs w:val="24"/>
        </w:rPr>
        <w:t xml:space="preserve"> </w:t>
      </w:r>
      <w:r w:rsidRPr="001412B7">
        <w:rPr>
          <w:sz w:val="24"/>
          <w:szCs w:val="24"/>
        </w:rPr>
        <w:t>и</w:t>
      </w:r>
      <w:r w:rsidRPr="001412B7">
        <w:rPr>
          <w:spacing w:val="3"/>
          <w:sz w:val="24"/>
          <w:szCs w:val="24"/>
        </w:rPr>
        <w:t xml:space="preserve"> </w:t>
      </w:r>
      <w:r w:rsidRPr="001412B7">
        <w:rPr>
          <w:sz w:val="24"/>
          <w:szCs w:val="24"/>
        </w:rPr>
        <w:t>социализации</w:t>
      </w:r>
      <w:r w:rsidRPr="001412B7">
        <w:rPr>
          <w:spacing w:val="-2"/>
          <w:sz w:val="24"/>
          <w:szCs w:val="24"/>
        </w:rPr>
        <w:t xml:space="preserve"> </w:t>
      </w:r>
      <w:r w:rsidRPr="001412B7">
        <w:rPr>
          <w:sz w:val="24"/>
          <w:szCs w:val="24"/>
        </w:rPr>
        <w:t>обучающихся;</w:t>
      </w:r>
    </w:p>
    <w:p w:rsidR="001A5B40" w:rsidRDefault="001A5B40" w:rsidP="000D41A3">
      <w:pPr>
        <w:pStyle w:val="af5"/>
        <w:numPr>
          <w:ilvl w:val="0"/>
          <w:numId w:val="30"/>
        </w:numPr>
        <w:tabs>
          <w:tab w:val="left" w:pos="889"/>
        </w:tabs>
        <w:ind w:left="0" w:right="122" w:firstLine="851"/>
        <w:rPr>
          <w:sz w:val="24"/>
          <w:szCs w:val="24"/>
        </w:rPr>
      </w:pPr>
      <w:r w:rsidRPr="001412B7">
        <w:rPr>
          <w:sz w:val="24"/>
          <w:szCs w:val="24"/>
        </w:rPr>
        <w:t>информационно-просветительская</w:t>
      </w:r>
      <w:r w:rsidRPr="001412B7">
        <w:rPr>
          <w:spacing w:val="1"/>
          <w:sz w:val="24"/>
          <w:szCs w:val="24"/>
        </w:rPr>
        <w:t xml:space="preserve"> </w:t>
      </w:r>
      <w:r w:rsidRPr="001412B7">
        <w:rPr>
          <w:sz w:val="24"/>
          <w:szCs w:val="24"/>
        </w:rPr>
        <w:t>работа</w:t>
      </w:r>
      <w:r w:rsidRPr="001412B7">
        <w:rPr>
          <w:spacing w:val="1"/>
          <w:sz w:val="24"/>
          <w:szCs w:val="24"/>
        </w:rPr>
        <w:t xml:space="preserve"> </w:t>
      </w:r>
      <w:r w:rsidRPr="001412B7">
        <w:rPr>
          <w:sz w:val="24"/>
          <w:szCs w:val="24"/>
        </w:rPr>
        <w:t>по</w:t>
      </w:r>
      <w:r w:rsidRPr="001412B7">
        <w:rPr>
          <w:spacing w:val="1"/>
          <w:sz w:val="24"/>
          <w:szCs w:val="24"/>
        </w:rPr>
        <w:t xml:space="preserve"> </w:t>
      </w:r>
      <w:r w:rsidRPr="001412B7">
        <w:rPr>
          <w:sz w:val="24"/>
          <w:szCs w:val="24"/>
        </w:rPr>
        <w:t>вопросам,</w:t>
      </w:r>
      <w:r w:rsidRPr="001412B7">
        <w:rPr>
          <w:spacing w:val="1"/>
          <w:sz w:val="24"/>
          <w:szCs w:val="24"/>
        </w:rPr>
        <w:t xml:space="preserve"> </w:t>
      </w:r>
      <w:r w:rsidRPr="001412B7">
        <w:rPr>
          <w:sz w:val="24"/>
          <w:szCs w:val="24"/>
        </w:rPr>
        <w:t>связанным</w:t>
      </w:r>
      <w:r w:rsidRPr="001412B7">
        <w:rPr>
          <w:spacing w:val="1"/>
          <w:sz w:val="24"/>
          <w:szCs w:val="24"/>
        </w:rPr>
        <w:t xml:space="preserve"> </w:t>
      </w:r>
      <w:r w:rsidRPr="001412B7">
        <w:rPr>
          <w:sz w:val="24"/>
          <w:szCs w:val="24"/>
        </w:rPr>
        <w:t>с</w:t>
      </w:r>
      <w:r w:rsidRPr="001412B7">
        <w:rPr>
          <w:spacing w:val="1"/>
          <w:sz w:val="24"/>
          <w:szCs w:val="24"/>
        </w:rPr>
        <w:t xml:space="preserve"> </w:t>
      </w:r>
      <w:r w:rsidRPr="001412B7">
        <w:rPr>
          <w:sz w:val="24"/>
          <w:szCs w:val="24"/>
        </w:rPr>
        <w:t>особенностями</w:t>
      </w:r>
      <w:r w:rsidRPr="001412B7">
        <w:rPr>
          <w:spacing w:val="1"/>
          <w:sz w:val="24"/>
          <w:szCs w:val="24"/>
        </w:rPr>
        <w:t xml:space="preserve"> </w:t>
      </w:r>
      <w:r w:rsidRPr="001412B7">
        <w:rPr>
          <w:sz w:val="24"/>
          <w:szCs w:val="24"/>
        </w:rPr>
        <w:t>образовательного</w:t>
      </w:r>
      <w:r w:rsidRPr="001412B7">
        <w:rPr>
          <w:spacing w:val="1"/>
          <w:sz w:val="24"/>
          <w:szCs w:val="24"/>
        </w:rPr>
        <w:t xml:space="preserve"> </w:t>
      </w:r>
      <w:r w:rsidRPr="001412B7">
        <w:rPr>
          <w:sz w:val="24"/>
          <w:szCs w:val="24"/>
        </w:rPr>
        <w:t>процесса</w:t>
      </w:r>
      <w:r w:rsidRPr="001412B7">
        <w:rPr>
          <w:spacing w:val="1"/>
          <w:sz w:val="24"/>
          <w:szCs w:val="24"/>
        </w:rPr>
        <w:t xml:space="preserve"> </w:t>
      </w:r>
      <w:r w:rsidRPr="001412B7">
        <w:rPr>
          <w:sz w:val="24"/>
          <w:szCs w:val="24"/>
        </w:rPr>
        <w:t>для</w:t>
      </w:r>
      <w:r w:rsidRPr="001412B7">
        <w:rPr>
          <w:spacing w:val="1"/>
          <w:sz w:val="24"/>
          <w:szCs w:val="24"/>
        </w:rPr>
        <w:t xml:space="preserve"> </w:t>
      </w:r>
      <w:r w:rsidRPr="001412B7">
        <w:rPr>
          <w:sz w:val="24"/>
          <w:szCs w:val="24"/>
        </w:rPr>
        <w:t>данной</w:t>
      </w:r>
      <w:r w:rsidRPr="001412B7">
        <w:rPr>
          <w:spacing w:val="1"/>
          <w:sz w:val="24"/>
          <w:szCs w:val="24"/>
        </w:rPr>
        <w:t xml:space="preserve"> </w:t>
      </w:r>
      <w:r w:rsidRPr="001412B7">
        <w:rPr>
          <w:sz w:val="24"/>
          <w:szCs w:val="24"/>
        </w:rPr>
        <w:t>категории</w:t>
      </w:r>
      <w:r w:rsidRPr="001412B7">
        <w:rPr>
          <w:spacing w:val="1"/>
          <w:sz w:val="24"/>
          <w:szCs w:val="24"/>
        </w:rPr>
        <w:t xml:space="preserve"> </w:t>
      </w:r>
      <w:r w:rsidRPr="001412B7">
        <w:rPr>
          <w:sz w:val="24"/>
          <w:szCs w:val="24"/>
        </w:rPr>
        <w:t>детей,</w:t>
      </w:r>
      <w:r w:rsidRPr="001412B7">
        <w:rPr>
          <w:spacing w:val="1"/>
          <w:sz w:val="24"/>
          <w:szCs w:val="24"/>
        </w:rPr>
        <w:t xml:space="preserve"> </w:t>
      </w:r>
      <w:r w:rsidRPr="001412B7">
        <w:rPr>
          <w:sz w:val="24"/>
          <w:szCs w:val="24"/>
        </w:rPr>
        <w:t>со</w:t>
      </w:r>
      <w:r w:rsidRPr="001412B7">
        <w:rPr>
          <w:spacing w:val="1"/>
          <w:sz w:val="24"/>
          <w:szCs w:val="24"/>
        </w:rPr>
        <w:t xml:space="preserve"> </w:t>
      </w:r>
      <w:r w:rsidRPr="001412B7">
        <w:rPr>
          <w:sz w:val="24"/>
          <w:szCs w:val="24"/>
        </w:rPr>
        <w:t>всеми</w:t>
      </w:r>
      <w:r w:rsidRPr="001412B7">
        <w:rPr>
          <w:spacing w:val="1"/>
          <w:sz w:val="24"/>
          <w:szCs w:val="24"/>
        </w:rPr>
        <w:t xml:space="preserve"> </w:t>
      </w:r>
      <w:r w:rsidRPr="001412B7">
        <w:rPr>
          <w:sz w:val="24"/>
          <w:szCs w:val="24"/>
        </w:rPr>
        <w:t>участниками</w:t>
      </w:r>
      <w:r w:rsidRPr="001412B7">
        <w:rPr>
          <w:spacing w:val="1"/>
          <w:sz w:val="24"/>
          <w:szCs w:val="24"/>
        </w:rPr>
        <w:t xml:space="preserve"> </w:t>
      </w:r>
      <w:r w:rsidRPr="001412B7">
        <w:rPr>
          <w:sz w:val="24"/>
          <w:szCs w:val="24"/>
        </w:rPr>
        <w:t>образовательного</w:t>
      </w:r>
      <w:r w:rsidRPr="001412B7">
        <w:rPr>
          <w:spacing w:val="1"/>
          <w:sz w:val="24"/>
          <w:szCs w:val="24"/>
        </w:rPr>
        <w:t xml:space="preserve"> </w:t>
      </w:r>
      <w:r w:rsidRPr="001412B7">
        <w:rPr>
          <w:sz w:val="24"/>
          <w:szCs w:val="24"/>
        </w:rPr>
        <w:t>процесса,</w:t>
      </w:r>
      <w:r w:rsidRPr="001412B7">
        <w:rPr>
          <w:spacing w:val="3"/>
          <w:sz w:val="24"/>
          <w:szCs w:val="24"/>
        </w:rPr>
        <w:t xml:space="preserve"> </w:t>
      </w:r>
      <w:r w:rsidRPr="001412B7">
        <w:rPr>
          <w:sz w:val="24"/>
          <w:szCs w:val="24"/>
        </w:rPr>
        <w:t>их</w:t>
      </w:r>
      <w:r w:rsidRPr="001412B7">
        <w:rPr>
          <w:spacing w:val="-4"/>
          <w:sz w:val="24"/>
          <w:szCs w:val="24"/>
        </w:rPr>
        <w:t xml:space="preserve"> </w:t>
      </w:r>
      <w:r w:rsidRPr="001412B7">
        <w:rPr>
          <w:sz w:val="24"/>
          <w:szCs w:val="24"/>
        </w:rPr>
        <w:t>родителями</w:t>
      </w:r>
      <w:r w:rsidRPr="001412B7">
        <w:rPr>
          <w:spacing w:val="-2"/>
          <w:sz w:val="24"/>
          <w:szCs w:val="24"/>
        </w:rPr>
        <w:t xml:space="preserve"> </w:t>
      </w:r>
      <w:r w:rsidRPr="001412B7">
        <w:rPr>
          <w:sz w:val="24"/>
          <w:szCs w:val="24"/>
        </w:rPr>
        <w:t>(законными</w:t>
      </w:r>
      <w:r w:rsidRPr="001412B7">
        <w:rPr>
          <w:spacing w:val="2"/>
          <w:sz w:val="24"/>
          <w:szCs w:val="24"/>
        </w:rPr>
        <w:t xml:space="preserve"> </w:t>
      </w:r>
      <w:r w:rsidRPr="001412B7">
        <w:rPr>
          <w:sz w:val="24"/>
          <w:szCs w:val="24"/>
        </w:rPr>
        <w:t>представителями).</w:t>
      </w:r>
    </w:p>
    <w:p w:rsidR="001A5B40" w:rsidRPr="001A5B40" w:rsidRDefault="001A5B40" w:rsidP="001A5B40">
      <w:pPr>
        <w:pStyle w:val="af5"/>
        <w:tabs>
          <w:tab w:val="left" w:pos="889"/>
        </w:tabs>
        <w:ind w:left="851" w:right="122" w:firstLine="0"/>
        <w:rPr>
          <w:sz w:val="24"/>
          <w:szCs w:val="24"/>
        </w:rPr>
      </w:pPr>
    </w:p>
    <w:p w:rsidR="001A5B40" w:rsidRPr="00126526" w:rsidRDefault="001A5B40" w:rsidP="000D41A3">
      <w:pPr>
        <w:pStyle w:val="3"/>
        <w:keepNext w:val="0"/>
        <w:numPr>
          <w:ilvl w:val="1"/>
          <w:numId w:val="48"/>
        </w:numPr>
        <w:tabs>
          <w:tab w:val="left" w:pos="964"/>
        </w:tabs>
        <w:adjustRightInd/>
        <w:spacing w:before="0" w:after="0"/>
        <w:ind w:left="0" w:right="126" w:firstLine="851"/>
        <w:rPr>
          <w:rFonts w:ascii="Times New Roman" w:hAnsi="Times New Roman"/>
          <w:sz w:val="24"/>
          <w:szCs w:val="24"/>
        </w:rPr>
      </w:pPr>
      <w:bookmarkStart w:id="34" w:name="_TOC_250000"/>
      <w:r w:rsidRPr="001412B7">
        <w:rPr>
          <w:rFonts w:ascii="Times New Roman" w:hAnsi="Times New Roman"/>
          <w:sz w:val="24"/>
          <w:szCs w:val="24"/>
        </w:rPr>
        <w:t>Система</w:t>
      </w:r>
      <w:r w:rsidRPr="001412B7">
        <w:rPr>
          <w:rFonts w:ascii="Times New Roman" w:hAnsi="Times New Roman"/>
          <w:spacing w:val="52"/>
          <w:sz w:val="24"/>
          <w:szCs w:val="24"/>
        </w:rPr>
        <w:t xml:space="preserve"> </w:t>
      </w:r>
      <w:r w:rsidRPr="001412B7">
        <w:rPr>
          <w:rFonts w:ascii="Times New Roman" w:hAnsi="Times New Roman"/>
          <w:sz w:val="24"/>
          <w:szCs w:val="24"/>
        </w:rPr>
        <w:t>поощрения</w:t>
      </w:r>
      <w:r w:rsidRPr="001412B7">
        <w:rPr>
          <w:rFonts w:ascii="Times New Roman" w:hAnsi="Times New Roman"/>
          <w:spacing w:val="54"/>
          <w:sz w:val="24"/>
          <w:szCs w:val="24"/>
        </w:rPr>
        <w:t xml:space="preserve"> </w:t>
      </w:r>
      <w:r w:rsidRPr="001412B7">
        <w:rPr>
          <w:rFonts w:ascii="Times New Roman" w:hAnsi="Times New Roman"/>
          <w:sz w:val="24"/>
          <w:szCs w:val="24"/>
        </w:rPr>
        <w:t>социальной</w:t>
      </w:r>
      <w:r w:rsidRPr="001412B7">
        <w:rPr>
          <w:rFonts w:ascii="Times New Roman" w:hAnsi="Times New Roman"/>
          <w:spacing w:val="54"/>
          <w:sz w:val="24"/>
          <w:szCs w:val="24"/>
        </w:rPr>
        <w:t xml:space="preserve"> </w:t>
      </w:r>
      <w:r w:rsidRPr="001412B7">
        <w:rPr>
          <w:rFonts w:ascii="Times New Roman" w:hAnsi="Times New Roman"/>
          <w:sz w:val="24"/>
          <w:szCs w:val="24"/>
        </w:rPr>
        <w:t>успешности</w:t>
      </w:r>
      <w:r w:rsidRPr="001412B7">
        <w:rPr>
          <w:rFonts w:ascii="Times New Roman" w:hAnsi="Times New Roman"/>
          <w:spacing w:val="49"/>
          <w:sz w:val="24"/>
          <w:szCs w:val="24"/>
        </w:rPr>
        <w:t xml:space="preserve"> </w:t>
      </w:r>
      <w:r w:rsidRPr="001412B7">
        <w:rPr>
          <w:rFonts w:ascii="Times New Roman" w:hAnsi="Times New Roman"/>
          <w:sz w:val="24"/>
          <w:szCs w:val="24"/>
        </w:rPr>
        <w:t>и</w:t>
      </w:r>
      <w:r w:rsidRPr="001412B7">
        <w:rPr>
          <w:rFonts w:ascii="Times New Roman" w:hAnsi="Times New Roman"/>
          <w:spacing w:val="54"/>
          <w:sz w:val="24"/>
          <w:szCs w:val="24"/>
        </w:rPr>
        <w:t xml:space="preserve"> </w:t>
      </w:r>
      <w:r w:rsidRPr="001412B7">
        <w:rPr>
          <w:rFonts w:ascii="Times New Roman" w:hAnsi="Times New Roman"/>
          <w:sz w:val="24"/>
          <w:szCs w:val="24"/>
        </w:rPr>
        <w:t>проявлений</w:t>
      </w:r>
      <w:r w:rsidRPr="001412B7">
        <w:rPr>
          <w:rFonts w:ascii="Times New Roman" w:hAnsi="Times New Roman"/>
          <w:spacing w:val="53"/>
          <w:sz w:val="24"/>
          <w:szCs w:val="24"/>
        </w:rPr>
        <w:t xml:space="preserve"> </w:t>
      </w:r>
      <w:r w:rsidRPr="001412B7">
        <w:rPr>
          <w:rFonts w:ascii="Times New Roman" w:hAnsi="Times New Roman"/>
          <w:sz w:val="24"/>
          <w:szCs w:val="24"/>
        </w:rPr>
        <w:t>активной</w:t>
      </w:r>
      <w:r w:rsidRPr="001412B7">
        <w:rPr>
          <w:rFonts w:ascii="Times New Roman" w:hAnsi="Times New Roman"/>
          <w:spacing w:val="54"/>
          <w:sz w:val="24"/>
          <w:szCs w:val="24"/>
        </w:rPr>
        <w:t xml:space="preserve"> </w:t>
      </w:r>
      <w:r w:rsidRPr="001412B7">
        <w:rPr>
          <w:rFonts w:ascii="Times New Roman" w:hAnsi="Times New Roman"/>
          <w:sz w:val="24"/>
          <w:szCs w:val="24"/>
        </w:rPr>
        <w:t>жизненной</w:t>
      </w:r>
      <w:r w:rsidRPr="001412B7">
        <w:rPr>
          <w:rFonts w:ascii="Times New Roman" w:hAnsi="Times New Roman"/>
          <w:spacing w:val="-57"/>
          <w:sz w:val="24"/>
          <w:szCs w:val="24"/>
        </w:rPr>
        <w:t xml:space="preserve"> </w:t>
      </w:r>
      <w:r w:rsidRPr="001412B7">
        <w:rPr>
          <w:rFonts w:ascii="Times New Roman" w:hAnsi="Times New Roman"/>
          <w:sz w:val="24"/>
          <w:szCs w:val="24"/>
        </w:rPr>
        <w:t>позиции</w:t>
      </w:r>
      <w:r w:rsidRPr="001412B7">
        <w:rPr>
          <w:rFonts w:ascii="Times New Roman" w:hAnsi="Times New Roman"/>
          <w:spacing w:val="-3"/>
          <w:sz w:val="24"/>
          <w:szCs w:val="24"/>
        </w:rPr>
        <w:t xml:space="preserve"> </w:t>
      </w:r>
      <w:bookmarkEnd w:id="34"/>
      <w:r w:rsidRPr="001412B7">
        <w:rPr>
          <w:rFonts w:ascii="Times New Roman" w:hAnsi="Times New Roman"/>
          <w:sz w:val="24"/>
          <w:szCs w:val="24"/>
        </w:rPr>
        <w:t>обучающихся</w:t>
      </w:r>
    </w:p>
    <w:p w:rsidR="001A5B40" w:rsidRPr="001412B7" w:rsidRDefault="001A5B40" w:rsidP="001A5B40">
      <w:pPr>
        <w:pStyle w:val="a3"/>
        <w:ind w:left="0" w:right="120" w:firstLine="851"/>
      </w:pPr>
      <w:proofErr w:type="gramStart"/>
      <w:r w:rsidRPr="001412B7">
        <w:t>Система</w:t>
      </w:r>
      <w:r w:rsidRPr="001412B7">
        <w:rPr>
          <w:spacing w:val="1"/>
        </w:rPr>
        <w:t xml:space="preserve"> </w:t>
      </w:r>
      <w:r w:rsidRPr="001412B7">
        <w:t>поощрения</w:t>
      </w:r>
      <w:r w:rsidRPr="001412B7">
        <w:rPr>
          <w:spacing w:val="1"/>
        </w:rPr>
        <w:t xml:space="preserve"> </w:t>
      </w:r>
      <w:r w:rsidRPr="001412B7">
        <w:t>проявлений</w:t>
      </w:r>
      <w:r w:rsidRPr="001412B7">
        <w:rPr>
          <w:spacing w:val="1"/>
        </w:rPr>
        <w:t xml:space="preserve"> </w:t>
      </w:r>
      <w:r w:rsidRPr="001412B7">
        <w:t>активной</w:t>
      </w:r>
      <w:r w:rsidRPr="001412B7">
        <w:rPr>
          <w:spacing w:val="1"/>
        </w:rPr>
        <w:t xml:space="preserve"> </w:t>
      </w:r>
      <w:r w:rsidRPr="001412B7">
        <w:t>жизненной</w:t>
      </w:r>
      <w:r w:rsidRPr="001412B7">
        <w:rPr>
          <w:spacing w:val="1"/>
        </w:rPr>
        <w:t xml:space="preserve"> </w:t>
      </w:r>
      <w:r w:rsidRPr="001412B7">
        <w:t>позиции</w:t>
      </w:r>
      <w:r w:rsidRPr="001412B7">
        <w:rPr>
          <w:spacing w:val="1"/>
        </w:rPr>
        <w:t xml:space="preserve"> </w:t>
      </w:r>
      <w:r w:rsidRPr="001412B7">
        <w:t>и</w:t>
      </w:r>
      <w:r w:rsidRPr="001412B7">
        <w:rPr>
          <w:spacing w:val="1"/>
        </w:rPr>
        <w:t xml:space="preserve"> </w:t>
      </w:r>
      <w:r w:rsidRPr="001412B7">
        <w:t>социальной</w:t>
      </w:r>
      <w:r w:rsidRPr="001412B7">
        <w:rPr>
          <w:spacing w:val="1"/>
        </w:rPr>
        <w:t xml:space="preserve"> </w:t>
      </w:r>
      <w:r w:rsidRPr="001412B7">
        <w:t>успешности</w:t>
      </w:r>
      <w:r w:rsidRPr="001412B7">
        <w:rPr>
          <w:spacing w:val="1"/>
        </w:rPr>
        <w:t xml:space="preserve"> </w:t>
      </w:r>
      <w:r w:rsidRPr="001412B7">
        <w:t>обучающихся</w:t>
      </w:r>
      <w:r w:rsidRPr="001412B7">
        <w:rPr>
          <w:spacing w:val="1"/>
        </w:rPr>
        <w:t xml:space="preserve"> </w:t>
      </w:r>
      <w:r w:rsidRPr="001412B7">
        <w:t>призвана</w:t>
      </w:r>
      <w:r w:rsidRPr="001412B7">
        <w:rPr>
          <w:spacing w:val="1"/>
        </w:rPr>
        <w:t xml:space="preserve"> </w:t>
      </w:r>
      <w:r w:rsidRPr="001412B7">
        <w:t>способствовать</w:t>
      </w:r>
      <w:r w:rsidRPr="001412B7">
        <w:rPr>
          <w:spacing w:val="1"/>
        </w:rPr>
        <w:t xml:space="preserve"> </w:t>
      </w:r>
      <w:r w:rsidRPr="001412B7">
        <w:t>формированию</w:t>
      </w:r>
      <w:r w:rsidRPr="001412B7">
        <w:rPr>
          <w:spacing w:val="1"/>
        </w:rPr>
        <w:t xml:space="preserve"> </w:t>
      </w:r>
      <w:r w:rsidRPr="001412B7">
        <w:t>у</w:t>
      </w:r>
      <w:r w:rsidRPr="001412B7">
        <w:rPr>
          <w:spacing w:val="1"/>
        </w:rPr>
        <w:t xml:space="preserve"> </w:t>
      </w:r>
      <w:r w:rsidRPr="001412B7">
        <w:t>обучающихся</w:t>
      </w:r>
      <w:r w:rsidRPr="001412B7">
        <w:rPr>
          <w:spacing w:val="1"/>
        </w:rPr>
        <w:t xml:space="preserve"> </w:t>
      </w:r>
      <w:r w:rsidRPr="001412B7">
        <w:t>ориентации на активную жизненную позицию, инициативность, максимально вовлекать их в</w:t>
      </w:r>
      <w:r w:rsidRPr="001412B7">
        <w:rPr>
          <w:spacing w:val="1"/>
        </w:rPr>
        <w:t xml:space="preserve"> </w:t>
      </w:r>
      <w:r w:rsidRPr="001412B7">
        <w:t>совместную деятельность в воспитательных целях.</w:t>
      </w:r>
      <w:proofErr w:type="gramEnd"/>
      <w:r w:rsidRPr="001412B7">
        <w:t xml:space="preserve"> Поощрения выносятся за </w:t>
      </w:r>
      <w:r w:rsidRPr="001412B7">
        <w:lastRenderedPageBreak/>
        <w:t>достижения в</w:t>
      </w:r>
      <w:r w:rsidRPr="001412B7">
        <w:rPr>
          <w:spacing w:val="1"/>
        </w:rPr>
        <w:t xml:space="preserve"> </w:t>
      </w:r>
      <w:r w:rsidRPr="001412B7">
        <w:t>области</w:t>
      </w:r>
      <w:r w:rsidRPr="001412B7">
        <w:rPr>
          <w:spacing w:val="1"/>
        </w:rPr>
        <w:t xml:space="preserve"> </w:t>
      </w:r>
      <w:r w:rsidRPr="001412B7">
        <w:t>творческой,</w:t>
      </w:r>
      <w:r w:rsidRPr="001412B7">
        <w:rPr>
          <w:spacing w:val="3"/>
        </w:rPr>
        <w:t xml:space="preserve"> </w:t>
      </w:r>
      <w:r w:rsidRPr="001412B7">
        <w:t>интеллектуальной,</w:t>
      </w:r>
      <w:r w:rsidRPr="001412B7">
        <w:rPr>
          <w:spacing w:val="-6"/>
        </w:rPr>
        <w:t xml:space="preserve"> </w:t>
      </w:r>
      <w:r w:rsidRPr="001412B7">
        <w:t>общественной</w:t>
      </w:r>
      <w:r w:rsidRPr="001412B7">
        <w:rPr>
          <w:spacing w:val="6"/>
        </w:rPr>
        <w:t xml:space="preserve"> </w:t>
      </w:r>
      <w:r w:rsidRPr="001412B7">
        <w:t>и</w:t>
      </w:r>
      <w:r w:rsidRPr="001412B7">
        <w:rPr>
          <w:spacing w:val="-3"/>
        </w:rPr>
        <w:t xml:space="preserve"> </w:t>
      </w:r>
      <w:r w:rsidRPr="001412B7">
        <w:t>спортивной</w:t>
      </w:r>
      <w:r w:rsidRPr="001412B7">
        <w:rPr>
          <w:spacing w:val="-4"/>
        </w:rPr>
        <w:t xml:space="preserve"> </w:t>
      </w:r>
      <w:r w:rsidRPr="001412B7">
        <w:t>деятельности.</w:t>
      </w:r>
    </w:p>
    <w:p w:rsidR="001A5B40" w:rsidRPr="001412B7" w:rsidRDefault="001A5B40" w:rsidP="001A5B40">
      <w:pPr>
        <w:pStyle w:val="a3"/>
        <w:ind w:left="0" w:right="118" w:firstLine="851"/>
      </w:pPr>
      <w:r w:rsidRPr="001412B7">
        <w:t>Система</w:t>
      </w:r>
      <w:r w:rsidRPr="001412B7">
        <w:rPr>
          <w:spacing w:val="1"/>
        </w:rPr>
        <w:t xml:space="preserve"> </w:t>
      </w:r>
      <w:r w:rsidRPr="001412B7">
        <w:t>проявлений</w:t>
      </w:r>
      <w:r w:rsidRPr="001412B7">
        <w:rPr>
          <w:spacing w:val="1"/>
        </w:rPr>
        <w:t xml:space="preserve"> </w:t>
      </w:r>
      <w:r w:rsidRPr="001412B7">
        <w:t>активной</w:t>
      </w:r>
      <w:r w:rsidRPr="001412B7">
        <w:rPr>
          <w:spacing w:val="1"/>
        </w:rPr>
        <w:t xml:space="preserve"> </w:t>
      </w:r>
      <w:r w:rsidRPr="001412B7">
        <w:t>жизненной</w:t>
      </w:r>
      <w:r w:rsidRPr="001412B7">
        <w:rPr>
          <w:spacing w:val="1"/>
        </w:rPr>
        <w:t xml:space="preserve"> </w:t>
      </w:r>
      <w:r w:rsidRPr="001412B7">
        <w:t>позиции</w:t>
      </w:r>
      <w:r w:rsidRPr="001412B7">
        <w:rPr>
          <w:spacing w:val="1"/>
        </w:rPr>
        <w:t xml:space="preserve"> </w:t>
      </w:r>
      <w:r w:rsidRPr="001412B7">
        <w:t>и</w:t>
      </w:r>
      <w:r w:rsidRPr="001412B7">
        <w:rPr>
          <w:spacing w:val="1"/>
        </w:rPr>
        <w:t xml:space="preserve"> </w:t>
      </w:r>
      <w:r w:rsidRPr="001412B7">
        <w:t>поощрения</w:t>
      </w:r>
      <w:r w:rsidRPr="001412B7">
        <w:rPr>
          <w:spacing w:val="1"/>
        </w:rPr>
        <w:t xml:space="preserve"> </w:t>
      </w:r>
      <w:r w:rsidRPr="001412B7">
        <w:t>социальной</w:t>
      </w:r>
      <w:r w:rsidRPr="001412B7">
        <w:rPr>
          <w:spacing w:val="1"/>
        </w:rPr>
        <w:t xml:space="preserve"> </w:t>
      </w:r>
      <w:r w:rsidRPr="001412B7">
        <w:t>успешности</w:t>
      </w:r>
      <w:r w:rsidRPr="001412B7">
        <w:rPr>
          <w:spacing w:val="-2"/>
        </w:rPr>
        <w:t xml:space="preserve"> </w:t>
      </w:r>
      <w:r w:rsidRPr="001412B7">
        <w:t>обучающихся</w:t>
      </w:r>
      <w:r w:rsidRPr="001412B7">
        <w:rPr>
          <w:spacing w:val="2"/>
        </w:rPr>
        <w:t xml:space="preserve"> </w:t>
      </w:r>
      <w:r w:rsidRPr="001412B7">
        <w:t>строится</w:t>
      </w:r>
      <w:r w:rsidRPr="001412B7">
        <w:rPr>
          <w:spacing w:val="1"/>
        </w:rPr>
        <w:t xml:space="preserve"> </w:t>
      </w:r>
      <w:r w:rsidRPr="001412B7">
        <w:t>на</w:t>
      </w:r>
      <w:r w:rsidRPr="001412B7">
        <w:rPr>
          <w:spacing w:val="-5"/>
        </w:rPr>
        <w:t xml:space="preserve"> </w:t>
      </w:r>
      <w:r w:rsidRPr="001412B7">
        <w:t>принципах:</w:t>
      </w:r>
    </w:p>
    <w:p w:rsidR="001A5B40" w:rsidRPr="001412B7" w:rsidRDefault="001A5B40" w:rsidP="000D41A3">
      <w:pPr>
        <w:pStyle w:val="af5"/>
        <w:numPr>
          <w:ilvl w:val="1"/>
          <w:numId w:val="30"/>
        </w:numPr>
        <w:tabs>
          <w:tab w:val="left" w:pos="1201"/>
        </w:tabs>
        <w:ind w:left="0" w:right="118" w:firstLine="851"/>
        <w:rPr>
          <w:sz w:val="24"/>
          <w:szCs w:val="24"/>
        </w:rPr>
      </w:pPr>
      <w:r w:rsidRPr="001412B7">
        <w:rPr>
          <w:sz w:val="24"/>
          <w:szCs w:val="24"/>
        </w:rPr>
        <w:t>публичности,</w:t>
      </w:r>
      <w:r w:rsidRPr="001412B7">
        <w:rPr>
          <w:spacing w:val="1"/>
          <w:sz w:val="24"/>
          <w:szCs w:val="24"/>
        </w:rPr>
        <w:t xml:space="preserve"> </w:t>
      </w:r>
      <w:r w:rsidRPr="001412B7">
        <w:rPr>
          <w:sz w:val="24"/>
          <w:szCs w:val="24"/>
        </w:rPr>
        <w:t>открытости</w:t>
      </w:r>
      <w:r w:rsidRPr="001412B7">
        <w:rPr>
          <w:spacing w:val="1"/>
          <w:sz w:val="24"/>
          <w:szCs w:val="24"/>
        </w:rPr>
        <w:t xml:space="preserve"> </w:t>
      </w:r>
      <w:r w:rsidRPr="001412B7">
        <w:rPr>
          <w:sz w:val="24"/>
          <w:szCs w:val="24"/>
        </w:rPr>
        <w:t>поощрений</w:t>
      </w:r>
      <w:r w:rsidRPr="001412B7">
        <w:rPr>
          <w:spacing w:val="1"/>
          <w:sz w:val="24"/>
          <w:szCs w:val="24"/>
        </w:rPr>
        <w:t xml:space="preserve"> </w:t>
      </w:r>
      <w:r w:rsidRPr="001412B7">
        <w:rPr>
          <w:sz w:val="24"/>
          <w:szCs w:val="24"/>
        </w:rPr>
        <w:t>(информирование</w:t>
      </w:r>
      <w:r w:rsidRPr="001412B7">
        <w:rPr>
          <w:spacing w:val="1"/>
          <w:sz w:val="24"/>
          <w:szCs w:val="24"/>
        </w:rPr>
        <w:t xml:space="preserve"> </w:t>
      </w:r>
      <w:r w:rsidRPr="001412B7">
        <w:rPr>
          <w:sz w:val="24"/>
          <w:szCs w:val="24"/>
        </w:rPr>
        <w:t>всех</w:t>
      </w:r>
      <w:r w:rsidRPr="001412B7">
        <w:rPr>
          <w:spacing w:val="1"/>
          <w:sz w:val="24"/>
          <w:szCs w:val="24"/>
        </w:rPr>
        <w:t xml:space="preserve"> </w:t>
      </w:r>
      <w:r w:rsidRPr="001412B7">
        <w:rPr>
          <w:sz w:val="24"/>
          <w:szCs w:val="24"/>
        </w:rPr>
        <w:t>обучающихся</w:t>
      </w:r>
      <w:r w:rsidRPr="001412B7">
        <w:rPr>
          <w:spacing w:val="1"/>
          <w:sz w:val="24"/>
          <w:szCs w:val="24"/>
        </w:rPr>
        <w:t xml:space="preserve"> </w:t>
      </w:r>
      <w:r w:rsidRPr="001412B7">
        <w:rPr>
          <w:sz w:val="24"/>
          <w:szCs w:val="24"/>
        </w:rPr>
        <w:t>о</w:t>
      </w:r>
      <w:r w:rsidRPr="001412B7">
        <w:rPr>
          <w:spacing w:val="1"/>
          <w:sz w:val="24"/>
          <w:szCs w:val="24"/>
        </w:rPr>
        <w:t xml:space="preserve"> </w:t>
      </w:r>
      <w:r w:rsidRPr="001412B7">
        <w:rPr>
          <w:sz w:val="24"/>
          <w:szCs w:val="24"/>
        </w:rPr>
        <w:t>награждении,</w:t>
      </w:r>
      <w:r w:rsidRPr="001412B7">
        <w:rPr>
          <w:spacing w:val="1"/>
          <w:sz w:val="24"/>
          <w:szCs w:val="24"/>
        </w:rPr>
        <w:t xml:space="preserve"> </w:t>
      </w:r>
      <w:r w:rsidRPr="001412B7">
        <w:rPr>
          <w:sz w:val="24"/>
          <w:szCs w:val="24"/>
        </w:rPr>
        <w:t>проведение</w:t>
      </w:r>
      <w:r w:rsidRPr="001412B7">
        <w:rPr>
          <w:spacing w:val="1"/>
          <w:sz w:val="24"/>
          <w:szCs w:val="24"/>
        </w:rPr>
        <w:t xml:space="preserve"> </w:t>
      </w:r>
      <w:r w:rsidRPr="001412B7">
        <w:rPr>
          <w:sz w:val="24"/>
          <w:szCs w:val="24"/>
        </w:rPr>
        <w:t>награждений</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присутствии</w:t>
      </w:r>
      <w:r w:rsidRPr="001412B7">
        <w:rPr>
          <w:spacing w:val="1"/>
          <w:sz w:val="24"/>
          <w:szCs w:val="24"/>
        </w:rPr>
        <w:t xml:space="preserve"> </w:t>
      </w:r>
      <w:r w:rsidRPr="001412B7">
        <w:rPr>
          <w:sz w:val="24"/>
          <w:szCs w:val="24"/>
        </w:rPr>
        <w:t>значительного</w:t>
      </w:r>
      <w:r w:rsidRPr="001412B7">
        <w:rPr>
          <w:spacing w:val="1"/>
          <w:sz w:val="24"/>
          <w:szCs w:val="24"/>
        </w:rPr>
        <w:t xml:space="preserve"> </w:t>
      </w:r>
      <w:r w:rsidRPr="001412B7">
        <w:rPr>
          <w:sz w:val="24"/>
          <w:szCs w:val="24"/>
        </w:rPr>
        <w:t>числа</w:t>
      </w:r>
      <w:r w:rsidRPr="001412B7">
        <w:rPr>
          <w:spacing w:val="1"/>
          <w:sz w:val="24"/>
          <w:szCs w:val="24"/>
        </w:rPr>
        <w:t xml:space="preserve"> </w:t>
      </w:r>
      <w:r w:rsidRPr="001412B7">
        <w:rPr>
          <w:sz w:val="24"/>
          <w:szCs w:val="24"/>
        </w:rPr>
        <w:t>обучающихся);</w:t>
      </w:r>
    </w:p>
    <w:p w:rsidR="001A5B40" w:rsidRPr="001412B7" w:rsidRDefault="001A5B40" w:rsidP="000D41A3">
      <w:pPr>
        <w:pStyle w:val="af5"/>
        <w:numPr>
          <w:ilvl w:val="1"/>
          <w:numId w:val="30"/>
        </w:numPr>
        <w:tabs>
          <w:tab w:val="left" w:pos="1201"/>
        </w:tabs>
        <w:ind w:left="0" w:right="120" w:firstLine="851"/>
        <w:rPr>
          <w:sz w:val="24"/>
          <w:szCs w:val="24"/>
        </w:rPr>
      </w:pPr>
      <w:r w:rsidRPr="001412B7">
        <w:rPr>
          <w:sz w:val="24"/>
          <w:szCs w:val="24"/>
        </w:rPr>
        <w:t>соответствия процедур награждения укладу жизни школы, специфической символике,</w:t>
      </w:r>
      <w:r w:rsidRPr="001412B7">
        <w:rPr>
          <w:spacing w:val="1"/>
          <w:sz w:val="24"/>
          <w:szCs w:val="24"/>
        </w:rPr>
        <w:t xml:space="preserve"> </w:t>
      </w:r>
      <w:r w:rsidRPr="001412B7">
        <w:rPr>
          <w:sz w:val="24"/>
          <w:szCs w:val="24"/>
        </w:rPr>
        <w:t>выработанной и существующей в укладе школы (вручение благодарностей, грамот,</w:t>
      </w:r>
      <w:r w:rsidRPr="001412B7">
        <w:rPr>
          <w:spacing w:val="1"/>
          <w:sz w:val="24"/>
          <w:szCs w:val="24"/>
        </w:rPr>
        <w:t xml:space="preserve"> </w:t>
      </w:r>
      <w:r w:rsidRPr="001412B7">
        <w:rPr>
          <w:sz w:val="24"/>
          <w:szCs w:val="24"/>
        </w:rPr>
        <w:t>дипломов,</w:t>
      </w:r>
      <w:r w:rsidRPr="001412B7">
        <w:rPr>
          <w:spacing w:val="1"/>
          <w:sz w:val="24"/>
          <w:szCs w:val="24"/>
        </w:rPr>
        <w:t xml:space="preserve"> </w:t>
      </w:r>
      <w:r w:rsidRPr="001412B7">
        <w:rPr>
          <w:sz w:val="24"/>
          <w:szCs w:val="24"/>
        </w:rPr>
        <w:t>поощрительных</w:t>
      </w:r>
      <w:r w:rsidRPr="001412B7">
        <w:rPr>
          <w:spacing w:val="1"/>
          <w:sz w:val="24"/>
          <w:szCs w:val="24"/>
        </w:rPr>
        <w:t xml:space="preserve"> </w:t>
      </w:r>
      <w:r w:rsidRPr="001412B7">
        <w:rPr>
          <w:sz w:val="24"/>
          <w:szCs w:val="24"/>
        </w:rPr>
        <w:t>подарков,</w:t>
      </w:r>
      <w:r w:rsidRPr="001412B7">
        <w:rPr>
          <w:spacing w:val="1"/>
          <w:sz w:val="24"/>
          <w:szCs w:val="24"/>
        </w:rPr>
        <w:t xml:space="preserve"> </w:t>
      </w:r>
      <w:r w:rsidRPr="001412B7">
        <w:rPr>
          <w:sz w:val="24"/>
          <w:szCs w:val="24"/>
        </w:rPr>
        <w:t>денежной</w:t>
      </w:r>
      <w:r w:rsidRPr="001412B7">
        <w:rPr>
          <w:spacing w:val="1"/>
          <w:sz w:val="24"/>
          <w:szCs w:val="24"/>
        </w:rPr>
        <w:t xml:space="preserve"> </w:t>
      </w:r>
      <w:r w:rsidRPr="001412B7">
        <w:rPr>
          <w:sz w:val="24"/>
          <w:szCs w:val="24"/>
        </w:rPr>
        <w:t>премии</w:t>
      </w:r>
      <w:r w:rsidRPr="001412B7">
        <w:rPr>
          <w:spacing w:val="1"/>
          <w:sz w:val="24"/>
          <w:szCs w:val="24"/>
        </w:rPr>
        <w:t xml:space="preserve"> </w:t>
      </w:r>
      <w:r w:rsidRPr="001412B7">
        <w:rPr>
          <w:sz w:val="24"/>
          <w:szCs w:val="24"/>
        </w:rPr>
        <w:t>производится</w:t>
      </w:r>
      <w:r w:rsidRPr="001412B7">
        <w:rPr>
          <w:spacing w:val="61"/>
          <w:sz w:val="24"/>
          <w:szCs w:val="24"/>
        </w:rPr>
        <w:t xml:space="preserve"> </w:t>
      </w:r>
      <w:r w:rsidRPr="001412B7">
        <w:rPr>
          <w:sz w:val="24"/>
          <w:szCs w:val="24"/>
        </w:rPr>
        <w:t>в</w:t>
      </w:r>
      <w:r w:rsidRPr="001412B7">
        <w:rPr>
          <w:spacing w:val="1"/>
          <w:sz w:val="24"/>
          <w:szCs w:val="24"/>
        </w:rPr>
        <w:t xml:space="preserve"> </w:t>
      </w:r>
      <w:r w:rsidRPr="001412B7">
        <w:rPr>
          <w:sz w:val="24"/>
          <w:szCs w:val="24"/>
        </w:rPr>
        <w:t>торжественной обстановке, на праздничных мероприятиях, возможно в присутствии</w:t>
      </w:r>
      <w:r w:rsidRPr="001412B7">
        <w:rPr>
          <w:spacing w:val="1"/>
          <w:sz w:val="24"/>
          <w:szCs w:val="24"/>
        </w:rPr>
        <w:t xml:space="preserve"> </w:t>
      </w:r>
      <w:r w:rsidRPr="001412B7">
        <w:rPr>
          <w:sz w:val="24"/>
          <w:szCs w:val="24"/>
        </w:rPr>
        <w:t>родительской</w:t>
      </w:r>
      <w:r w:rsidRPr="001412B7">
        <w:rPr>
          <w:spacing w:val="-3"/>
          <w:sz w:val="24"/>
          <w:szCs w:val="24"/>
        </w:rPr>
        <w:t xml:space="preserve"> </w:t>
      </w:r>
      <w:r w:rsidRPr="001412B7">
        <w:rPr>
          <w:sz w:val="24"/>
          <w:szCs w:val="24"/>
        </w:rPr>
        <w:t>общественности,</w:t>
      </w:r>
      <w:r w:rsidRPr="001412B7">
        <w:rPr>
          <w:spacing w:val="3"/>
          <w:sz w:val="24"/>
          <w:szCs w:val="24"/>
        </w:rPr>
        <w:t xml:space="preserve"> </w:t>
      </w:r>
      <w:r w:rsidRPr="001412B7">
        <w:rPr>
          <w:sz w:val="24"/>
          <w:szCs w:val="24"/>
        </w:rPr>
        <w:t>педагогов-наставников</w:t>
      </w:r>
      <w:r w:rsidRPr="001412B7">
        <w:rPr>
          <w:spacing w:val="-2"/>
          <w:sz w:val="24"/>
          <w:szCs w:val="24"/>
        </w:rPr>
        <w:t xml:space="preserve"> </w:t>
      </w:r>
      <w:r w:rsidRPr="001412B7">
        <w:rPr>
          <w:sz w:val="24"/>
          <w:szCs w:val="24"/>
        </w:rPr>
        <w:t>награждаемых);</w:t>
      </w:r>
    </w:p>
    <w:p w:rsidR="001A5B40" w:rsidRPr="001412B7" w:rsidRDefault="001A5B40" w:rsidP="001A5B40">
      <w:pPr>
        <w:pStyle w:val="a3"/>
        <w:ind w:left="0" w:right="113" w:firstLine="851"/>
      </w:pPr>
      <w:bookmarkStart w:id="35" w:name="-____прозрачности_правил_поощрения_(согл"/>
      <w:bookmarkEnd w:id="35"/>
      <w:r w:rsidRPr="001412B7">
        <w:rPr>
          <w:b/>
          <w:i/>
        </w:rPr>
        <w:t>-</w:t>
      </w:r>
      <w:r w:rsidRPr="001412B7">
        <w:rPr>
          <w:b/>
          <w:i/>
          <w:spacing w:val="1"/>
        </w:rPr>
        <w:t xml:space="preserve"> </w:t>
      </w:r>
      <w:r w:rsidRPr="001412B7">
        <w:t>прозрачности</w:t>
      </w:r>
      <w:r w:rsidRPr="001412B7">
        <w:rPr>
          <w:spacing w:val="1"/>
        </w:rPr>
        <w:t xml:space="preserve"> </w:t>
      </w:r>
      <w:r w:rsidRPr="001412B7">
        <w:t>правил</w:t>
      </w:r>
      <w:r w:rsidRPr="001412B7">
        <w:rPr>
          <w:spacing w:val="1"/>
        </w:rPr>
        <w:t xml:space="preserve"> </w:t>
      </w:r>
      <w:r w:rsidRPr="001412B7">
        <w:t xml:space="preserve">поощрения </w:t>
      </w:r>
      <w:hyperlink r:id="rId11">
        <w:r w:rsidRPr="001412B7">
          <w:t>(согласно</w:t>
        </w:r>
        <w:r w:rsidRPr="001412B7">
          <w:rPr>
            <w:spacing w:val="1"/>
          </w:rPr>
          <w:t xml:space="preserve"> </w:t>
        </w:r>
        <w:r w:rsidRPr="001412B7">
          <w:t>Положению о поощрении</w:t>
        </w:r>
        <w:r w:rsidRPr="001412B7">
          <w:rPr>
            <w:spacing w:val="1"/>
          </w:rPr>
          <w:t xml:space="preserve"> </w:t>
        </w:r>
        <w:r w:rsidRPr="001412B7">
          <w:t>социальной</w:t>
        </w:r>
      </w:hyperlink>
      <w:r w:rsidRPr="001412B7">
        <w:rPr>
          <w:spacing w:val="1"/>
        </w:rPr>
        <w:t xml:space="preserve"> </w:t>
      </w:r>
      <w:hyperlink r:id="rId12">
        <w:r w:rsidRPr="001412B7">
          <w:t>успешности</w:t>
        </w:r>
        <w:r w:rsidRPr="001412B7">
          <w:rPr>
            <w:spacing w:val="1"/>
          </w:rPr>
          <w:t xml:space="preserve"> </w:t>
        </w:r>
        <w:r w:rsidRPr="001412B7">
          <w:t>и</w:t>
        </w:r>
        <w:r w:rsidRPr="001412B7">
          <w:rPr>
            <w:spacing w:val="1"/>
          </w:rPr>
          <w:t xml:space="preserve"> </w:t>
        </w:r>
        <w:r w:rsidRPr="001412B7">
          <w:t>проявлений</w:t>
        </w:r>
        <w:r w:rsidRPr="001412B7">
          <w:rPr>
            <w:spacing w:val="1"/>
          </w:rPr>
          <w:t xml:space="preserve"> </w:t>
        </w:r>
        <w:r w:rsidRPr="001412B7">
          <w:t>активной</w:t>
        </w:r>
        <w:r w:rsidRPr="001412B7">
          <w:rPr>
            <w:spacing w:val="1"/>
          </w:rPr>
          <w:t xml:space="preserve"> </w:t>
        </w:r>
        <w:r w:rsidRPr="001412B7">
          <w:t>жизненной</w:t>
        </w:r>
        <w:r w:rsidRPr="001412B7">
          <w:rPr>
            <w:spacing w:val="1"/>
          </w:rPr>
          <w:t xml:space="preserve"> </w:t>
        </w:r>
        <w:r w:rsidRPr="001412B7">
          <w:t>позиции</w:t>
        </w:r>
        <w:r w:rsidRPr="001412B7">
          <w:rPr>
            <w:spacing w:val="1"/>
          </w:rPr>
          <w:t xml:space="preserve"> </w:t>
        </w:r>
        <w:r w:rsidRPr="001412B7">
          <w:t>обучающихся, неукоснительное</w:t>
        </w:r>
      </w:hyperlink>
      <w:r w:rsidRPr="001412B7">
        <w:rPr>
          <w:spacing w:val="1"/>
        </w:rPr>
        <w:t xml:space="preserve"> </w:t>
      </w:r>
      <w:hyperlink r:id="rId13">
        <w:r w:rsidRPr="001412B7">
          <w:t>следование порядку, зафиксированному в этом документе</w:t>
        </w:r>
      </w:hyperlink>
      <w:hyperlink r:id="rId14">
        <w:r w:rsidRPr="001412B7">
          <w:t xml:space="preserve">, </w:t>
        </w:r>
      </w:hyperlink>
      <w:r w:rsidRPr="001412B7">
        <w:t>соблюдение справедливости при</w:t>
      </w:r>
      <w:r w:rsidRPr="001412B7">
        <w:rPr>
          <w:spacing w:val="1"/>
        </w:rPr>
        <w:t xml:space="preserve"> </w:t>
      </w:r>
      <w:r w:rsidRPr="001412B7">
        <w:t>выдвижении</w:t>
      </w:r>
      <w:r w:rsidRPr="001412B7">
        <w:rPr>
          <w:spacing w:val="-3"/>
        </w:rPr>
        <w:t xml:space="preserve"> </w:t>
      </w:r>
      <w:r w:rsidRPr="001412B7">
        <w:t>кандидатур);</w:t>
      </w:r>
    </w:p>
    <w:p w:rsidR="001A5B40" w:rsidRPr="001412B7" w:rsidRDefault="001A5B40" w:rsidP="000D41A3">
      <w:pPr>
        <w:pStyle w:val="af5"/>
        <w:numPr>
          <w:ilvl w:val="0"/>
          <w:numId w:val="29"/>
        </w:numPr>
        <w:tabs>
          <w:tab w:val="left" w:pos="1201"/>
        </w:tabs>
        <w:ind w:left="0" w:right="109" w:firstLine="851"/>
        <w:rPr>
          <w:sz w:val="24"/>
          <w:szCs w:val="24"/>
        </w:rPr>
      </w:pPr>
      <w:r w:rsidRPr="001412B7">
        <w:rPr>
          <w:sz w:val="24"/>
          <w:szCs w:val="24"/>
        </w:rPr>
        <w:t>сочетании</w:t>
      </w:r>
      <w:r w:rsidRPr="001412B7">
        <w:rPr>
          <w:spacing w:val="1"/>
          <w:sz w:val="24"/>
          <w:szCs w:val="24"/>
        </w:rPr>
        <w:t xml:space="preserve"> </w:t>
      </w:r>
      <w:r w:rsidRPr="001412B7">
        <w:rPr>
          <w:sz w:val="24"/>
          <w:szCs w:val="24"/>
        </w:rPr>
        <w:t>индивидуального</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коллективного</w:t>
      </w:r>
      <w:r w:rsidRPr="001412B7">
        <w:rPr>
          <w:spacing w:val="1"/>
          <w:sz w:val="24"/>
          <w:szCs w:val="24"/>
        </w:rPr>
        <w:t xml:space="preserve"> </w:t>
      </w:r>
      <w:r w:rsidRPr="001412B7">
        <w:rPr>
          <w:sz w:val="24"/>
          <w:szCs w:val="24"/>
        </w:rPr>
        <w:t>поощрения</w:t>
      </w:r>
      <w:r w:rsidRPr="001412B7">
        <w:rPr>
          <w:spacing w:val="1"/>
          <w:sz w:val="24"/>
          <w:szCs w:val="24"/>
        </w:rPr>
        <w:t xml:space="preserve"> </w:t>
      </w:r>
      <w:r w:rsidRPr="001412B7">
        <w:rPr>
          <w:sz w:val="24"/>
          <w:szCs w:val="24"/>
        </w:rPr>
        <w:t>(использование</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индивидуальных</w:t>
      </w:r>
      <w:r w:rsidRPr="001412B7">
        <w:rPr>
          <w:spacing w:val="1"/>
          <w:sz w:val="24"/>
          <w:szCs w:val="24"/>
        </w:rPr>
        <w:t xml:space="preserve"> </w:t>
      </w:r>
      <w:r w:rsidRPr="001412B7">
        <w:rPr>
          <w:sz w:val="24"/>
          <w:szCs w:val="24"/>
        </w:rPr>
        <w:t>наград,</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коллективных</w:t>
      </w:r>
      <w:r w:rsidRPr="001412B7">
        <w:rPr>
          <w:spacing w:val="1"/>
          <w:sz w:val="24"/>
          <w:szCs w:val="24"/>
        </w:rPr>
        <w:t xml:space="preserve"> </w:t>
      </w:r>
      <w:r w:rsidRPr="001412B7">
        <w:rPr>
          <w:sz w:val="24"/>
          <w:szCs w:val="24"/>
        </w:rPr>
        <w:t>дает</w:t>
      </w:r>
      <w:r w:rsidRPr="001412B7">
        <w:rPr>
          <w:spacing w:val="1"/>
          <w:sz w:val="24"/>
          <w:szCs w:val="24"/>
        </w:rPr>
        <w:t xml:space="preserve"> </w:t>
      </w:r>
      <w:r w:rsidRPr="001412B7">
        <w:rPr>
          <w:sz w:val="24"/>
          <w:szCs w:val="24"/>
        </w:rPr>
        <w:t>возможность</w:t>
      </w:r>
      <w:r w:rsidRPr="001412B7">
        <w:rPr>
          <w:spacing w:val="1"/>
          <w:sz w:val="24"/>
          <w:szCs w:val="24"/>
        </w:rPr>
        <w:t xml:space="preserve"> </w:t>
      </w:r>
      <w:r w:rsidRPr="001412B7">
        <w:rPr>
          <w:sz w:val="24"/>
          <w:szCs w:val="24"/>
        </w:rPr>
        <w:t>стимулировать</w:t>
      </w:r>
      <w:r w:rsidRPr="001412B7">
        <w:rPr>
          <w:spacing w:val="1"/>
          <w:sz w:val="24"/>
          <w:szCs w:val="24"/>
        </w:rPr>
        <w:t xml:space="preserve"> </w:t>
      </w:r>
      <w:r w:rsidRPr="001412B7">
        <w:rPr>
          <w:sz w:val="24"/>
          <w:szCs w:val="24"/>
        </w:rPr>
        <w:t>как</w:t>
      </w:r>
      <w:r w:rsidRPr="001412B7">
        <w:rPr>
          <w:spacing w:val="1"/>
          <w:sz w:val="24"/>
          <w:szCs w:val="24"/>
        </w:rPr>
        <w:t xml:space="preserve"> </w:t>
      </w:r>
      <w:r w:rsidRPr="001412B7">
        <w:rPr>
          <w:sz w:val="24"/>
          <w:szCs w:val="24"/>
        </w:rPr>
        <w:t>индивидуальную,</w:t>
      </w:r>
      <w:r w:rsidRPr="001412B7">
        <w:rPr>
          <w:spacing w:val="1"/>
          <w:sz w:val="24"/>
          <w:szCs w:val="24"/>
        </w:rPr>
        <w:t xml:space="preserve"> </w:t>
      </w:r>
      <w:r w:rsidRPr="001412B7">
        <w:rPr>
          <w:sz w:val="24"/>
          <w:szCs w:val="24"/>
        </w:rPr>
        <w:t>так</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коллективную</w:t>
      </w:r>
      <w:r w:rsidRPr="001412B7">
        <w:rPr>
          <w:spacing w:val="1"/>
          <w:sz w:val="24"/>
          <w:szCs w:val="24"/>
        </w:rPr>
        <w:t xml:space="preserve"> </w:t>
      </w:r>
      <w:r w:rsidRPr="001412B7">
        <w:rPr>
          <w:sz w:val="24"/>
          <w:szCs w:val="24"/>
        </w:rPr>
        <w:t>активность</w:t>
      </w:r>
      <w:r w:rsidRPr="001412B7">
        <w:rPr>
          <w:spacing w:val="1"/>
          <w:sz w:val="24"/>
          <w:szCs w:val="24"/>
        </w:rPr>
        <w:t xml:space="preserve"> </w:t>
      </w:r>
      <w:r w:rsidRPr="001412B7">
        <w:rPr>
          <w:sz w:val="24"/>
          <w:szCs w:val="24"/>
        </w:rPr>
        <w:t>обучающихся,</w:t>
      </w:r>
      <w:r w:rsidRPr="001412B7">
        <w:rPr>
          <w:spacing w:val="1"/>
          <w:sz w:val="24"/>
          <w:szCs w:val="24"/>
        </w:rPr>
        <w:t xml:space="preserve"> </w:t>
      </w:r>
      <w:r w:rsidRPr="001412B7">
        <w:rPr>
          <w:sz w:val="24"/>
          <w:szCs w:val="24"/>
        </w:rPr>
        <w:t>преодолевать</w:t>
      </w:r>
      <w:r w:rsidRPr="001412B7">
        <w:rPr>
          <w:spacing w:val="1"/>
          <w:sz w:val="24"/>
          <w:szCs w:val="24"/>
        </w:rPr>
        <w:t xml:space="preserve"> </w:t>
      </w:r>
      <w:r w:rsidRPr="001412B7">
        <w:rPr>
          <w:sz w:val="24"/>
          <w:szCs w:val="24"/>
        </w:rPr>
        <w:t>межличностные</w:t>
      </w:r>
      <w:r w:rsidRPr="001412B7">
        <w:rPr>
          <w:spacing w:val="1"/>
          <w:sz w:val="24"/>
          <w:szCs w:val="24"/>
        </w:rPr>
        <w:t xml:space="preserve"> </w:t>
      </w:r>
      <w:r w:rsidRPr="001412B7">
        <w:rPr>
          <w:sz w:val="24"/>
          <w:szCs w:val="24"/>
        </w:rPr>
        <w:t>противоречия</w:t>
      </w:r>
      <w:r w:rsidRPr="001412B7">
        <w:rPr>
          <w:spacing w:val="1"/>
          <w:sz w:val="24"/>
          <w:szCs w:val="24"/>
        </w:rPr>
        <w:t xml:space="preserve"> </w:t>
      </w:r>
      <w:r w:rsidRPr="001412B7">
        <w:rPr>
          <w:sz w:val="24"/>
          <w:szCs w:val="24"/>
        </w:rPr>
        <w:t>между</w:t>
      </w:r>
      <w:r w:rsidRPr="001412B7">
        <w:rPr>
          <w:spacing w:val="1"/>
          <w:sz w:val="24"/>
          <w:szCs w:val="24"/>
        </w:rPr>
        <w:t xml:space="preserve"> </w:t>
      </w:r>
      <w:proofErr w:type="gramStart"/>
      <w:r w:rsidRPr="001412B7">
        <w:rPr>
          <w:sz w:val="24"/>
          <w:szCs w:val="24"/>
        </w:rPr>
        <w:t>обучающимися</w:t>
      </w:r>
      <w:proofErr w:type="gramEnd"/>
      <w:r w:rsidRPr="001412B7">
        <w:rPr>
          <w:sz w:val="24"/>
          <w:szCs w:val="24"/>
        </w:rPr>
        <w:t>,</w:t>
      </w:r>
      <w:r w:rsidRPr="001412B7">
        <w:rPr>
          <w:spacing w:val="1"/>
          <w:sz w:val="24"/>
          <w:szCs w:val="24"/>
        </w:rPr>
        <w:t xml:space="preserve"> </w:t>
      </w:r>
      <w:r w:rsidRPr="001412B7">
        <w:rPr>
          <w:sz w:val="24"/>
          <w:szCs w:val="24"/>
        </w:rPr>
        <w:t>получившими</w:t>
      </w:r>
      <w:r w:rsidRPr="001412B7">
        <w:rPr>
          <w:spacing w:val="1"/>
          <w:sz w:val="24"/>
          <w:szCs w:val="24"/>
        </w:rPr>
        <w:t xml:space="preserve"> </w:t>
      </w:r>
      <w:r w:rsidRPr="001412B7">
        <w:rPr>
          <w:sz w:val="24"/>
          <w:szCs w:val="24"/>
        </w:rPr>
        <w:t>награду</w:t>
      </w:r>
      <w:r w:rsidRPr="001412B7">
        <w:rPr>
          <w:spacing w:val="1"/>
          <w:sz w:val="24"/>
          <w:szCs w:val="24"/>
        </w:rPr>
        <w:t xml:space="preserve"> </w:t>
      </w:r>
      <w:r w:rsidRPr="001412B7">
        <w:rPr>
          <w:sz w:val="24"/>
          <w:szCs w:val="24"/>
        </w:rPr>
        <w:t>и</w:t>
      </w:r>
      <w:r w:rsidRPr="001412B7">
        <w:rPr>
          <w:spacing w:val="1"/>
          <w:sz w:val="24"/>
          <w:szCs w:val="24"/>
        </w:rPr>
        <w:t xml:space="preserve"> </w:t>
      </w:r>
      <w:r w:rsidRPr="001412B7">
        <w:rPr>
          <w:sz w:val="24"/>
          <w:szCs w:val="24"/>
        </w:rPr>
        <w:t>не</w:t>
      </w:r>
      <w:r w:rsidRPr="001412B7">
        <w:rPr>
          <w:spacing w:val="1"/>
          <w:sz w:val="24"/>
          <w:szCs w:val="24"/>
        </w:rPr>
        <w:t xml:space="preserve"> </w:t>
      </w:r>
      <w:r w:rsidRPr="001412B7">
        <w:rPr>
          <w:sz w:val="24"/>
          <w:szCs w:val="24"/>
        </w:rPr>
        <w:t>получившими</w:t>
      </w:r>
      <w:r w:rsidRPr="001412B7">
        <w:rPr>
          <w:spacing w:val="-3"/>
          <w:sz w:val="24"/>
          <w:szCs w:val="24"/>
        </w:rPr>
        <w:t xml:space="preserve"> </w:t>
      </w:r>
      <w:r w:rsidRPr="001412B7">
        <w:rPr>
          <w:sz w:val="24"/>
          <w:szCs w:val="24"/>
        </w:rPr>
        <w:t>ее);</w:t>
      </w:r>
    </w:p>
    <w:p w:rsidR="001A5B40" w:rsidRPr="001412B7" w:rsidRDefault="001A5B40" w:rsidP="000D41A3">
      <w:pPr>
        <w:pStyle w:val="af5"/>
        <w:numPr>
          <w:ilvl w:val="0"/>
          <w:numId w:val="29"/>
        </w:numPr>
        <w:tabs>
          <w:tab w:val="left" w:pos="1201"/>
        </w:tabs>
        <w:ind w:left="0" w:right="123" w:firstLine="851"/>
        <w:rPr>
          <w:sz w:val="24"/>
          <w:szCs w:val="24"/>
        </w:rPr>
      </w:pPr>
      <w:proofErr w:type="gramStart"/>
      <w:r w:rsidRPr="001412B7">
        <w:rPr>
          <w:sz w:val="24"/>
          <w:szCs w:val="24"/>
        </w:rPr>
        <w:t>привлечении к участию в системе поощрений на всех стадиях родителей (законных</w:t>
      </w:r>
      <w:r w:rsidRPr="001412B7">
        <w:rPr>
          <w:spacing w:val="1"/>
          <w:sz w:val="24"/>
          <w:szCs w:val="24"/>
        </w:rPr>
        <w:t xml:space="preserve"> </w:t>
      </w:r>
      <w:r w:rsidRPr="001412B7">
        <w:rPr>
          <w:sz w:val="24"/>
          <w:szCs w:val="24"/>
        </w:rPr>
        <w:t>представителей)</w:t>
      </w:r>
      <w:r w:rsidRPr="001412B7">
        <w:rPr>
          <w:spacing w:val="1"/>
          <w:sz w:val="24"/>
          <w:szCs w:val="24"/>
        </w:rPr>
        <w:t xml:space="preserve"> </w:t>
      </w:r>
      <w:r w:rsidRPr="001412B7">
        <w:rPr>
          <w:sz w:val="24"/>
          <w:szCs w:val="24"/>
        </w:rPr>
        <w:t>обучающихся,</w:t>
      </w:r>
      <w:r w:rsidRPr="001412B7">
        <w:rPr>
          <w:spacing w:val="1"/>
          <w:sz w:val="24"/>
          <w:szCs w:val="24"/>
        </w:rPr>
        <w:t xml:space="preserve"> </w:t>
      </w:r>
      <w:r w:rsidRPr="001412B7">
        <w:rPr>
          <w:sz w:val="24"/>
          <w:szCs w:val="24"/>
        </w:rPr>
        <w:t>представителей</w:t>
      </w:r>
      <w:r w:rsidRPr="001412B7">
        <w:rPr>
          <w:spacing w:val="1"/>
          <w:sz w:val="24"/>
          <w:szCs w:val="24"/>
        </w:rPr>
        <w:t xml:space="preserve"> </w:t>
      </w:r>
      <w:r w:rsidRPr="001412B7">
        <w:rPr>
          <w:sz w:val="24"/>
          <w:szCs w:val="24"/>
        </w:rPr>
        <w:t>родительского</w:t>
      </w:r>
      <w:r w:rsidRPr="001412B7">
        <w:rPr>
          <w:spacing w:val="1"/>
          <w:sz w:val="24"/>
          <w:szCs w:val="24"/>
        </w:rPr>
        <w:t xml:space="preserve"> </w:t>
      </w:r>
      <w:r w:rsidRPr="001412B7">
        <w:rPr>
          <w:sz w:val="24"/>
          <w:szCs w:val="24"/>
        </w:rPr>
        <w:t>сообщества,</w:t>
      </w:r>
      <w:r w:rsidRPr="001412B7">
        <w:rPr>
          <w:spacing w:val="1"/>
          <w:sz w:val="24"/>
          <w:szCs w:val="24"/>
        </w:rPr>
        <w:t xml:space="preserve"> </w:t>
      </w:r>
      <w:r w:rsidRPr="001412B7">
        <w:rPr>
          <w:sz w:val="24"/>
          <w:szCs w:val="24"/>
        </w:rPr>
        <w:t>самих</w:t>
      </w:r>
      <w:r w:rsidRPr="001412B7">
        <w:rPr>
          <w:spacing w:val="1"/>
          <w:sz w:val="24"/>
          <w:szCs w:val="24"/>
        </w:rPr>
        <w:t xml:space="preserve"> </w:t>
      </w:r>
      <w:r w:rsidRPr="001412B7">
        <w:rPr>
          <w:sz w:val="24"/>
          <w:szCs w:val="24"/>
        </w:rPr>
        <w:t>обучающихся, их представителей (с учетом наличия ученического самоуправления),</w:t>
      </w:r>
      <w:r w:rsidRPr="001412B7">
        <w:rPr>
          <w:spacing w:val="1"/>
          <w:sz w:val="24"/>
          <w:szCs w:val="24"/>
        </w:rPr>
        <w:t xml:space="preserve"> </w:t>
      </w:r>
      <w:r w:rsidRPr="001412B7">
        <w:rPr>
          <w:sz w:val="24"/>
          <w:szCs w:val="24"/>
        </w:rPr>
        <w:t>сторонние</w:t>
      </w:r>
      <w:r w:rsidRPr="001412B7">
        <w:rPr>
          <w:spacing w:val="-5"/>
          <w:sz w:val="24"/>
          <w:szCs w:val="24"/>
        </w:rPr>
        <w:t xml:space="preserve"> </w:t>
      </w:r>
      <w:r w:rsidRPr="001412B7">
        <w:rPr>
          <w:sz w:val="24"/>
          <w:szCs w:val="24"/>
        </w:rPr>
        <w:t>организации,</w:t>
      </w:r>
      <w:r w:rsidRPr="001412B7">
        <w:rPr>
          <w:spacing w:val="-1"/>
          <w:sz w:val="24"/>
          <w:szCs w:val="24"/>
        </w:rPr>
        <w:t xml:space="preserve"> </w:t>
      </w:r>
      <w:r w:rsidRPr="001412B7">
        <w:rPr>
          <w:sz w:val="24"/>
          <w:szCs w:val="24"/>
        </w:rPr>
        <w:t>их</w:t>
      </w:r>
      <w:r w:rsidRPr="001412B7">
        <w:rPr>
          <w:spacing w:val="-3"/>
          <w:sz w:val="24"/>
          <w:szCs w:val="24"/>
        </w:rPr>
        <w:t xml:space="preserve"> </w:t>
      </w:r>
      <w:r w:rsidRPr="001412B7">
        <w:rPr>
          <w:sz w:val="24"/>
          <w:szCs w:val="24"/>
        </w:rPr>
        <w:t>статусных</w:t>
      </w:r>
      <w:r w:rsidRPr="001412B7">
        <w:rPr>
          <w:spacing w:val="-3"/>
          <w:sz w:val="24"/>
          <w:szCs w:val="24"/>
        </w:rPr>
        <w:t xml:space="preserve"> </w:t>
      </w:r>
      <w:r w:rsidRPr="001412B7">
        <w:rPr>
          <w:sz w:val="24"/>
          <w:szCs w:val="24"/>
        </w:rPr>
        <w:t>представителей;</w:t>
      </w:r>
      <w:proofErr w:type="gramEnd"/>
    </w:p>
    <w:p w:rsidR="001A5B40" w:rsidRPr="001412B7" w:rsidRDefault="001A5B40" w:rsidP="001A5B40">
      <w:pPr>
        <w:pStyle w:val="a3"/>
        <w:ind w:left="0" w:right="723" w:firstLine="851"/>
      </w:pPr>
      <w:r w:rsidRPr="001412B7">
        <w:t>- дифференцированности поощрений (наличие уровней и типов наград</w:t>
      </w:r>
      <w:r w:rsidRPr="001412B7">
        <w:rPr>
          <w:spacing w:val="1"/>
        </w:rPr>
        <w:t xml:space="preserve"> </w:t>
      </w:r>
      <w:r w:rsidRPr="001412B7">
        <w:t>позволяет</w:t>
      </w:r>
      <w:r w:rsidRPr="001412B7">
        <w:rPr>
          <w:spacing w:val="-57"/>
        </w:rPr>
        <w:t xml:space="preserve"> </w:t>
      </w:r>
      <w:r w:rsidRPr="001412B7">
        <w:t>продлить</w:t>
      </w:r>
      <w:r w:rsidRPr="001412B7">
        <w:rPr>
          <w:spacing w:val="-2"/>
        </w:rPr>
        <w:t xml:space="preserve"> </w:t>
      </w:r>
      <w:r w:rsidRPr="001412B7">
        <w:t>стимулирующее действие системы</w:t>
      </w:r>
      <w:r w:rsidRPr="001412B7">
        <w:rPr>
          <w:spacing w:val="8"/>
        </w:rPr>
        <w:t xml:space="preserve"> </w:t>
      </w:r>
      <w:r>
        <w:t>поощрения).</w:t>
      </w:r>
    </w:p>
    <w:p w:rsidR="001A5B40" w:rsidRPr="001412B7" w:rsidRDefault="001A5B40" w:rsidP="001A5B40">
      <w:pPr>
        <w:pStyle w:val="a3"/>
        <w:ind w:left="0" w:right="330" w:firstLine="851"/>
      </w:pPr>
      <w:r w:rsidRPr="001412B7">
        <w:t>Формы поощрения проявлений активной жизненной позиции обучающихся и социальной</w:t>
      </w:r>
      <w:r w:rsidRPr="001412B7">
        <w:rPr>
          <w:spacing w:val="1"/>
        </w:rPr>
        <w:t xml:space="preserve"> </w:t>
      </w:r>
      <w:r w:rsidRPr="001412B7">
        <w:t>успешности:</w:t>
      </w:r>
      <w:r w:rsidRPr="001412B7">
        <w:rPr>
          <w:spacing w:val="1"/>
        </w:rPr>
        <w:t xml:space="preserve"> </w:t>
      </w:r>
      <w:r w:rsidRPr="001412B7">
        <w:t>индивидуальные</w:t>
      </w:r>
      <w:r w:rsidRPr="001412B7">
        <w:rPr>
          <w:spacing w:val="1"/>
        </w:rPr>
        <w:t xml:space="preserve"> </w:t>
      </w:r>
      <w:r w:rsidRPr="001412B7">
        <w:t>и</w:t>
      </w:r>
      <w:r w:rsidRPr="001412B7">
        <w:rPr>
          <w:spacing w:val="1"/>
        </w:rPr>
        <w:t xml:space="preserve"> </w:t>
      </w:r>
      <w:r w:rsidRPr="001412B7">
        <w:t>групповые</w:t>
      </w:r>
      <w:r w:rsidRPr="001412B7">
        <w:rPr>
          <w:spacing w:val="1"/>
        </w:rPr>
        <w:t xml:space="preserve"> </w:t>
      </w:r>
      <w:r w:rsidRPr="001412B7">
        <w:t>портфолио,</w:t>
      </w:r>
      <w:r w:rsidRPr="001412B7">
        <w:rPr>
          <w:spacing w:val="1"/>
        </w:rPr>
        <w:t xml:space="preserve"> </w:t>
      </w:r>
      <w:r w:rsidRPr="001412B7">
        <w:t>рейтинги,</w:t>
      </w:r>
      <w:r w:rsidRPr="001412B7">
        <w:rPr>
          <w:spacing w:val="1"/>
        </w:rPr>
        <w:t xml:space="preserve"> </w:t>
      </w:r>
      <w:r w:rsidRPr="001412B7">
        <w:t>благотворительная</w:t>
      </w:r>
      <w:r w:rsidRPr="001412B7">
        <w:rPr>
          <w:spacing w:val="1"/>
        </w:rPr>
        <w:t xml:space="preserve"> </w:t>
      </w:r>
      <w:r w:rsidRPr="001412B7">
        <w:t>поддержка.</w:t>
      </w:r>
    </w:p>
    <w:p w:rsidR="001A5B40" w:rsidRPr="001412B7" w:rsidRDefault="001A5B40" w:rsidP="001A5B40">
      <w:pPr>
        <w:pStyle w:val="a3"/>
        <w:ind w:left="0" w:right="316" w:firstLine="851"/>
      </w:pPr>
      <w:r w:rsidRPr="001412B7">
        <w:t>Ведение</w:t>
      </w:r>
      <w:r w:rsidRPr="001412B7">
        <w:rPr>
          <w:spacing w:val="1"/>
        </w:rPr>
        <w:t xml:space="preserve"> </w:t>
      </w:r>
      <w:r w:rsidRPr="001412B7">
        <w:t>портфолио</w:t>
      </w:r>
      <w:r w:rsidRPr="001412B7">
        <w:rPr>
          <w:spacing w:val="1"/>
        </w:rPr>
        <w:t xml:space="preserve"> </w:t>
      </w:r>
      <w:r w:rsidRPr="001412B7">
        <w:t>—</w:t>
      </w:r>
      <w:r w:rsidRPr="001412B7">
        <w:rPr>
          <w:spacing w:val="1"/>
        </w:rPr>
        <w:t xml:space="preserve"> </w:t>
      </w:r>
      <w:r w:rsidRPr="001412B7">
        <w:t>деятельность</w:t>
      </w:r>
      <w:r w:rsidRPr="001412B7">
        <w:rPr>
          <w:spacing w:val="1"/>
        </w:rPr>
        <w:t xml:space="preserve"> </w:t>
      </w:r>
      <w:r w:rsidRPr="001412B7">
        <w:t>обучающихся</w:t>
      </w:r>
      <w:r w:rsidRPr="001412B7">
        <w:rPr>
          <w:spacing w:val="1"/>
        </w:rPr>
        <w:t xml:space="preserve"> </w:t>
      </w:r>
      <w:r w:rsidRPr="001412B7">
        <w:t>при</w:t>
      </w:r>
      <w:r w:rsidRPr="001412B7">
        <w:rPr>
          <w:spacing w:val="1"/>
        </w:rPr>
        <w:t xml:space="preserve"> </w:t>
      </w:r>
      <w:r w:rsidRPr="001412B7">
        <w:t>её</w:t>
      </w:r>
      <w:r w:rsidRPr="001412B7">
        <w:rPr>
          <w:spacing w:val="1"/>
        </w:rPr>
        <w:t xml:space="preserve"> </w:t>
      </w:r>
      <w:r w:rsidRPr="001412B7">
        <w:t>организации</w:t>
      </w:r>
      <w:r w:rsidRPr="001412B7">
        <w:rPr>
          <w:spacing w:val="1"/>
        </w:rPr>
        <w:t xml:space="preserve"> </w:t>
      </w:r>
      <w:r w:rsidRPr="001412B7">
        <w:t>и</w:t>
      </w:r>
      <w:r w:rsidRPr="001412B7">
        <w:rPr>
          <w:spacing w:val="1"/>
        </w:rPr>
        <w:t xml:space="preserve"> </w:t>
      </w:r>
      <w:r w:rsidRPr="001412B7">
        <w:t>регулярном</w:t>
      </w:r>
      <w:r w:rsidRPr="001412B7">
        <w:rPr>
          <w:spacing w:val="1"/>
        </w:rPr>
        <w:t xml:space="preserve"> </w:t>
      </w:r>
      <w:r w:rsidRPr="001412B7">
        <w:t>поощрении</w:t>
      </w:r>
      <w:r w:rsidRPr="001412B7">
        <w:rPr>
          <w:spacing w:val="1"/>
        </w:rPr>
        <w:t xml:space="preserve"> </w:t>
      </w:r>
      <w:r w:rsidRPr="001412B7">
        <w:t>классными</w:t>
      </w:r>
      <w:r w:rsidRPr="001412B7">
        <w:rPr>
          <w:spacing w:val="1"/>
        </w:rPr>
        <w:t xml:space="preserve"> </w:t>
      </w:r>
      <w:r w:rsidRPr="001412B7">
        <w:t>руководителями,</w:t>
      </w:r>
      <w:r w:rsidRPr="001412B7">
        <w:rPr>
          <w:spacing w:val="1"/>
        </w:rPr>
        <w:t xml:space="preserve"> </w:t>
      </w:r>
      <w:r w:rsidRPr="001412B7">
        <w:t>поддержке</w:t>
      </w:r>
      <w:r w:rsidRPr="001412B7">
        <w:rPr>
          <w:spacing w:val="1"/>
        </w:rPr>
        <w:t xml:space="preserve"> </w:t>
      </w:r>
      <w:r w:rsidRPr="001412B7">
        <w:t>родителями</w:t>
      </w:r>
      <w:r w:rsidRPr="001412B7">
        <w:rPr>
          <w:spacing w:val="1"/>
        </w:rPr>
        <w:t xml:space="preserve"> </w:t>
      </w:r>
      <w:r w:rsidRPr="001412B7">
        <w:t>(законными</w:t>
      </w:r>
      <w:r w:rsidRPr="001412B7">
        <w:rPr>
          <w:spacing w:val="1"/>
        </w:rPr>
        <w:t xml:space="preserve"> </w:t>
      </w:r>
      <w:r w:rsidRPr="001412B7">
        <w:t>представителями)</w:t>
      </w:r>
      <w:r w:rsidRPr="001412B7">
        <w:rPr>
          <w:spacing w:val="1"/>
        </w:rPr>
        <w:t xml:space="preserve"> </w:t>
      </w:r>
      <w:r w:rsidRPr="001412B7">
        <w:t>по</w:t>
      </w:r>
      <w:r w:rsidRPr="001412B7">
        <w:rPr>
          <w:spacing w:val="1"/>
        </w:rPr>
        <w:t xml:space="preserve"> </w:t>
      </w:r>
      <w:r w:rsidRPr="001412B7">
        <w:t>собиранию</w:t>
      </w:r>
      <w:r w:rsidRPr="001412B7">
        <w:rPr>
          <w:spacing w:val="1"/>
        </w:rPr>
        <w:t xml:space="preserve"> </w:t>
      </w:r>
      <w:r w:rsidRPr="001412B7">
        <w:t>(накоплению)</w:t>
      </w:r>
      <w:r w:rsidRPr="001412B7">
        <w:rPr>
          <w:spacing w:val="1"/>
        </w:rPr>
        <w:t xml:space="preserve"> </w:t>
      </w:r>
      <w:r w:rsidRPr="001412B7">
        <w:t>артефактов,</w:t>
      </w:r>
      <w:r w:rsidRPr="001412B7">
        <w:rPr>
          <w:spacing w:val="1"/>
        </w:rPr>
        <w:t xml:space="preserve"> </w:t>
      </w:r>
      <w:r w:rsidRPr="001412B7">
        <w:t>фиксирующих</w:t>
      </w:r>
      <w:r w:rsidRPr="001412B7">
        <w:rPr>
          <w:spacing w:val="1"/>
        </w:rPr>
        <w:t xml:space="preserve"> </w:t>
      </w:r>
      <w:r w:rsidRPr="001412B7">
        <w:t>и</w:t>
      </w:r>
      <w:r w:rsidRPr="001412B7">
        <w:rPr>
          <w:spacing w:val="1"/>
        </w:rPr>
        <w:t xml:space="preserve"> </w:t>
      </w:r>
      <w:r w:rsidRPr="001412B7">
        <w:t>символизирующих</w:t>
      </w:r>
      <w:r w:rsidRPr="001412B7">
        <w:rPr>
          <w:spacing w:val="-4"/>
        </w:rPr>
        <w:t xml:space="preserve"> </w:t>
      </w:r>
      <w:r w:rsidRPr="001412B7">
        <w:t>достижения</w:t>
      </w:r>
      <w:r w:rsidRPr="001412B7">
        <w:rPr>
          <w:spacing w:val="-8"/>
        </w:rPr>
        <w:t xml:space="preserve"> </w:t>
      </w:r>
      <w:r w:rsidRPr="001412B7">
        <w:t>обучающегося.</w:t>
      </w:r>
    </w:p>
    <w:p w:rsidR="001A5B40" w:rsidRPr="001412B7" w:rsidRDefault="001A5B40" w:rsidP="001A5B40">
      <w:pPr>
        <w:pStyle w:val="a3"/>
        <w:ind w:left="0" w:right="311" w:firstLine="851"/>
      </w:pPr>
      <w:r w:rsidRPr="001412B7">
        <w:t>Портфолио может включать артефакты признания личностных достижений, достижений в</w:t>
      </w:r>
      <w:r w:rsidRPr="001412B7">
        <w:rPr>
          <w:spacing w:val="1"/>
        </w:rPr>
        <w:t xml:space="preserve"> </w:t>
      </w:r>
      <w:r w:rsidRPr="001412B7">
        <w:t>группе,</w:t>
      </w:r>
      <w:r w:rsidRPr="001412B7">
        <w:rPr>
          <w:spacing w:val="1"/>
        </w:rPr>
        <w:t xml:space="preserve"> </w:t>
      </w:r>
      <w:r w:rsidRPr="001412B7">
        <w:t>участия</w:t>
      </w:r>
      <w:r w:rsidRPr="001412B7">
        <w:rPr>
          <w:spacing w:val="1"/>
        </w:rPr>
        <w:t xml:space="preserve"> </w:t>
      </w:r>
      <w:r w:rsidRPr="001412B7">
        <w:t>в</w:t>
      </w:r>
      <w:r w:rsidRPr="001412B7">
        <w:rPr>
          <w:spacing w:val="1"/>
        </w:rPr>
        <w:t xml:space="preserve"> </w:t>
      </w:r>
      <w:r w:rsidRPr="001412B7">
        <w:t>деятельности (грамоты,</w:t>
      </w:r>
      <w:r w:rsidRPr="001412B7">
        <w:rPr>
          <w:spacing w:val="1"/>
        </w:rPr>
        <w:t xml:space="preserve"> </w:t>
      </w:r>
      <w:r w:rsidRPr="001412B7">
        <w:t>поощрительные</w:t>
      </w:r>
      <w:r w:rsidRPr="001412B7">
        <w:rPr>
          <w:spacing w:val="1"/>
        </w:rPr>
        <w:t xml:space="preserve"> </w:t>
      </w:r>
      <w:r w:rsidRPr="001412B7">
        <w:t>письма,</w:t>
      </w:r>
      <w:r w:rsidRPr="001412B7">
        <w:rPr>
          <w:spacing w:val="1"/>
        </w:rPr>
        <w:t xml:space="preserve"> </w:t>
      </w:r>
      <w:r w:rsidRPr="001412B7">
        <w:t>фотографии</w:t>
      </w:r>
      <w:r w:rsidRPr="001412B7">
        <w:rPr>
          <w:spacing w:val="60"/>
        </w:rPr>
        <w:t xml:space="preserve"> </w:t>
      </w:r>
      <w:r w:rsidRPr="001412B7">
        <w:t>призов,</w:t>
      </w:r>
      <w:r w:rsidRPr="001412B7">
        <w:rPr>
          <w:spacing w:val="1"/>
        </w:rPr>
        <w:t xml:space="preserve"> </w:t>
      </w:r>
      <w:r w:rsidRPr="001412B7">
        <w:t>фото изделий, работ и др., участвовавших в конкурсах и т. д.). Кроме индивидуального</w:t>
      </w:r>
      <w:r w:rsidRPr="001412B7">
        <w:rPr>
          <w:spacing w:val="1"/>
        </w:rPr>
        <w:t xml:space="preserve"> </w:t>
      </w:r>
      <w:r w:rsidRPr="001412B7">
        <w:t>портфолио,</w:t>
      </w:r>
      <w:r w:rsidRPr="001412B7">
        <w:rPr>
          <w:spacing w:val="-2"/>
        </w:rPr>
        <w:t xml:space="preserve"> </w:t>
      </w:r>
      <w:r w:rsidRPr="001412B7">
        <w:t>возможно</w:t>
      </w:r>
      <w:r w:rsidRPr="001412B7">
        <w:rPr>
          <w:spacing w:val="2"/>
        </w:rPr>
        <w:t xml:space="preserve"> </w:t>
      </w:r>
      <w:r w:rsidRPr="001412B7">
        <w:t>ведение</w:t>
      </w:r>
      <w:r w:rsidRPr="001412B7">
        <w:rPr>
          <w:spacing w:val="1"/>
        </w:rPr>
        <w:t xml:space="preserve"> </w:t>
      </w:r>
      <w:r w:rsidRPr="001412B7">
        <w:t>портфолио</w:t>
      </w:r>
      <w:r w:rsidRPr="001412B7">
        <w:rPr>
          <w:spacing w:val="1"/>
        </w:rPr>
        <w:t xml:space="preserve"> </w:t>
      </w:r>
      <w:r w:rsidRPr="001412B7">
        <w:t>класса.</w:t>
      </w:r>
    </w:p>
    <w:p w:rsidR="001A5B40" w:rsidRPr="001412B7" w:rsidRDefault="001A5B40" w:rsidP="001A5B40">
      <w:pPr>
        <w:pStyle w:val="a3"/>
        <w:ind w:left="0" w:right="120" w:firstLine="851"/>
      </w:pPr>
      <w:proofErr w:type="gramStart"/>
      <w:r w:rsidRPr="001412B7">
        <w:t>Рейтинги — размещение имен (фамилий) обучающихся или названий (номеров) групп</w:t>
      </w:r>
      <w:r w:rsidRPr="001412B7">
        <w:rPr>
          <w:spacing w:val="-57"/>
        </w:rPr>
        <w:t xml:space="preserve"> </w:t>
      </w:r>
      <w:r w:rsidRPr="001412B7">
        <w:t>обучающихся, классов в последовательности, определяемой их успешностью, достижениями</w:t>
      </w:r>
      <w:r w:rsidRPr="001412B7">
        <w:rPr>
          <w:spacing w:val="1"/>
        </w:rPr>
        <w:t xml:space="preserve"> </w:t>
      </w:r>
      <w:r w:rsidRPr="001412B7">
        <w:t>в</w:t>
      </w:r>
      <w:r w:rsidRPr="001412B7">
        <w:rPr>
          <w:spacing w:val="2"/>
        </w:rPr>
        <w:t xml:space="preserve"> </w:t>
      </w:r>
      <w:r w:rsidRPr="001412B7">
        <w:t>чём-либо.</w:t>
      </w:r>
      <w:proofErr w:type="gramEnd"/>
    </w:p>
    <w:p w:rsidR="001A5B40" w:rsidRPr="001412B7" w:rsidRDefault="001A5B40" w:rsidP="001A5B40">
      <w:pPr>
        <w:pStyle w:val="a3"/>
        <w:ind w:left="0" w:right="109" w:firstLine="851"/>
      </w:pPr>
      <w:r w:rsidRPr="001412B7">
        <w:t>Кроме того, практикуется такая форма поощрения проявлений активной жизненной</w:t>
      </w:r>
      <w:r w:rsidRPr="001412B7">
        <w:rPr>
          <w:spacing w:val="1"/>
        </w:rPr>
        <w:t xml:space="preserve"> </w:t>
      </w:r>
      <w:r w:rsidRPr="001412B7">
        <w:t>позиции</w:t>
      </w:r>
      <w:r w:rsidRPr="001412B7">
        <w:rPr>
          <w:spacing w:val="1"/>
        </w:rPr>
        <w:t xml:space="preserve"> </w:t>
      </w:r>
      <w:r w:rsidRPr="001412B7">
        <w:t>обучающихся</w:t>
      </w:r>
      <w:r w:rsidRPr="001412B7">
        <w:rPr>
          <w:spacing w:val="1"/>
        </w:rPr>
        <w:t xml:space="preserve"> </w:t>
      </w:r>
      <w:r w:rsidRPr="001412B7">
        <w:t>и</w:t>
      </w:r>
      <w:r w:rsidRPr="001412B7">
        <w:rPr>
          <w:spacing w:val="1"/>
        </w:rPr>
        <w:t xml:space="preserve"> </w:t>
      </w:r>
      <w:r w:rsidRPr="001412B7">
        <w:t>социальной</w:t>
      </w:r>
      <w:r w:rsidRPr="001412B7">
        <w:rPr>
          <w:spacing w:val="1"/>
        </w:rPr>
        <w:t xml:space="preserve"> </w:t>
      </w:r>
      <w:r w:rsidRPr="001412B7">
        <w:t>успешности,</w:t>
      </w:r>
      <w:r w:rsidRPr="001412B7">
        <w:rPr>
          <w:spacing w:val="1"/>
        </w:rPr>
        <w:t xml:space="preserve"> </w:t>
      </w:r>
      <w:r w:rsidRPr="001412B7">
        <w:t>как</w:t>
      </w:r>
      <w:r w:rsidRPr="001412B7">
        <w:rPr>
          <w:spacing w:val="1"/>
        </w:rPr>
        <w:t xml:space="preserve"> </w:t>
      </w:r>
      <w:r w:rsidRPr="001412B7">
        <w:t>благотворительная</w:t>
      </w:r>
      <w:r w:rsidRPr="001412B7">
        <w:rPr>
          <w:spacing w:val="1"/>
        </w:rPr>
        <w:t xml:space="preserve"> </w:t>
      </w:r>
      <w:r w:rsidRPr="001412B7">
        <w:t>поддержка.</w:t>
      </w:r>
      <w:r w:rsidRPr="001412B7">
        <w:rPr>
          <w:spacing w:val="1"/>
        </w:rPr>
        <w:t xml:space="preserve"> </w:t>
      </w:r>
      <w:r w:rsidRPr="001412B7">
        <w:t>Благотворительная</w:t>
      </w:r>
      <w:r w:rsidRPr="001412B7">
        <w:rPr>
          <w:spacing w:val="1"/>
        </w:rPr>
        <w:t xml:space="preserve"> </w:t>
      </w:r>
      <w:r w:rsidRPr="001412B7">
        <w:t>поддержка</w:t>
      </w:r>
      <w:r w:rsidRPr="001412B7">
        <w:rPr>
          <w:spacing w:val="1"/>
        </w:rPr>
        <w:t xml:space="preserve"> </w:t>
      </w:r>
      <w:r w:rsidRPr="001412B7">
        <w:t>обучающихся,</w:t>
      </w:r>
      <w:r w:rsidRPr="001412B7">
        <w:rPr>
          <w:spacing w:val="1"/>
        </w:rPr>
        <w:t xml:space="preserve"> </w:t>
      </w:r>
      <w:r w:rsidRPr="001412B7">
        <w:t>групп</w:t>
      </w:r>
      <w:r w:rsidRPr="001412B7">
        <w:rPr>
          <w:spacing w:val="1"/>
        </w:rPr>
        <w:t xml:space="preserve"> </w:t>
      </w:r>
      <w:r w:rsidRPr="001412B7">
        <w:t>обучающихся</w:t>
      </w:r>
      <w:r w:rsidRPr="001412B7">
        <w:rPr>
          <w:spacing w:val="1"/>
        </w:rPr>
        <w:t xml:space="preserve"> </w:t>
      </w:r>
      <w:r w:rsidRPr="001412B7">
        <w:t>(классов</w:t>
      </w:r>
      <w:r w:rsidRPr="001412B7">
        <w:rPr>
          <w:spacing w:val="1"/>
        </w:rPr>
        <w:t xml:space="preserve"> </w:t>
      </w:r>
      <w:r w:rsidRPr="001412B7">
        <w:t>и</w:t>
      </w:r>
      <w:r w:rsidRPr="001412B7">
        <w:rPr>
          <w:spacing w:val="1"/>
        </w:rPr>
        <w:t xml:space="preserve"> </w:t>
      </w:r>
      <w:r w:rsidRPr="001412B7">
        <w:t>др.)</w:t>
      </w:r>
      <w:r w:rsidRPr="001412B7">
        <w:rPr>
          <w:spacing w:val="1"/>
        </w:rPr>
        <w:t xml:space="preserve"> </w:t>
      </w:r>
      <w:r w:rsidRPr="001412B7">
        <w:t>может</w:t>
      </w:r>
      <w:r w:rsidRPr="001412B7">
        <w:rPr>
          <w:spacing w:val="1"/>
        </w:rPr>
        <w:t xml:space="preserve"> </w:t>
      </w:r>
      <w:r w:rsidRPr="001412B7">
        <w:t>заключаться</w:t>
      </w:r>
      <w:r w:rsidRPr="001412B7">
        <w:rPr>
          <w:spacing w:val="1"/>
        </w:rPr>
        <w:t xml:space="preserve"> </w:t>
      </w:r>
      <w:r w:rsidRPr="001412B7">
        <w:t>в</w:t>
      </w:r>
      <w:r w:rsidRPr="001412B7">
        <w:rPr>
          <w:spacing w:val="1"/>
        </w:rPr>
        <w:t xml:space="preserve"> </w:t>
      </w:r>
      <w:r w:rsidRPr="001412B7">
        <w:t>материальной</w:t>
      </w:r>
      <w:r w:rsidRPr="001412B7">
        <w:rPr>
          <w:spacing w:val="1"/>
        </w:rPr>
        <w:t xml:space="preserve"> </w:t>
      </w:r>
      <w:r w:rsidRPr="001412B7">
        <w:t>поддержке</w:t>
      </w:r>
      <w:r w:rsidRPr="001412B7">
        <w:rPr>
          <w:spacing w:val="1"/>
        </w:rPr>
        <w:t xml:space="preserve"> </w:t>
      </w:r>
      <w:r w:rsidRPr="001412B7">
        <w:t>проведения</w:t>
      </w:r>
      <w:r w:rsidRPr="001412B7">
        <w:rPr>
          <w:spacing w:val="1"/>
        </w:rPr>
        <w:t xml:space="preserve"> </w:t>
      </w:r>
      <w:r w:rsidRPr="001412B7">
        <w:t>в</w:t>
      </w:r>
      <w:r w:rsidRPr="001412B7">
        <w:rPr>
          <w:spacing w:val="1"/>
        </w:rPr>
        <w:t xml:space="preserve"> </w:t>
      </w:r>
      <w:r w:rsidRPr="001412B7">
        <w:t>школе</w:t>
      </w:r>
      <w:r w:rsidRPr="001412B7">
        <w:rPr>
          <w:spacing w:val="1"/>
        </w:rPr>
        <w:t xml:space="preserve"> </w:t>
      </w:r>
      <w:r w:rsidRPr="001412B7">
        <w:t>воспитательных</w:t>
      </w:r>
      <w:r w:rsidRPr="001412B7">
        <w:rPr>
          <w:spacing w:val="1"/>
        </w:rPr>
        <w:t xml:space="preserve"> </w:t>
      </w:r>
      <w:r w:rsidRPr="001412B7">
        <w:t>дел,</w:t>
      </w:r>
      <w:r w:rsidRPr="001412B7">
        <w:rPr>
          <w:spacing w:val="1"/>
        </w:rPr>
        <w:t xml:space="preserve"> </w:t>
      </w:r>
      <w:r w:rsidRPr="001412B7">
        <w:t>мероприятий,</w:t>
      </w:r>
      <w:r w:rsidRPr="001412B7">
        <w:rPr>
          <w:spacing w:val="1"/>
        </w:rPr>
        <w:t xml:space="preserve"> </w:t>
      </w:r>
      <w:r w:rsidRPr="001412B7">
        <w:t>проведения</w:t>
      </w:r>
      <w:r w:rsidRPr="001412B7">
        <w:rPr>
          <w:spacing w:val="1"/>
        </w:rPr>
        <w:t xml:space="preserve"> </w:t>
      </w:r>
      <w:r w:rsidRPr="001412B7">
        <w:t>внешкольных</w:t>
      </w:r>
      <w:r w:rsidRPr="001412B7">
        <w:rPr>
          <w:spacing w:val="1"/>
        </w:rPr>
        <w:t xml:space="preserve"> </w:t>
      </w:r>
      <w:r w:rsidRPr="001412B7">
        <w:t>мероприятий,</w:t>
      </w:r>
      <w:r w:rsidRPr="001412B7">
        <w:rPr>
          <w:spacing w:val="1"/>
        </w:rPr>
        <w:t xml:space="preserve"> </w:t>
      </w:r>
      <w:r w:rsidRPr="001412B7">
        <w:t>различных</w:t>
      </w:r>
      <w:r w:rsidRPr="001412B7">
        <w:rPr>
          <w:spacing w:val="1"/>
        </w:rPr>
        <w:t xml:space="preserve"> </w:t>
      </w:r>
      <w:r w:rsidRPr="001412B7">
        <w:t>форм</w:t>
      </w:r>
      <w:r w:rsidRPr="001412B7">
        <w:rPr>
          <w:spacing w:val="1"/>
        </w:rPr>
        <w:t xml:space="preserve"> </w:t>
      </w:r>
      <w:r w:rsidRPr="001412B7">
        <w:t>совместной</w:t>
      </w:r>
      <w:r w:rsidRPr="001412B7">
        <w:rPr>
          <w:spacing w:val="1"/>
        </w:rPr>
        <w:t xml:space="preserve"> </w:t>
      </w:r>
      <w:r w:rsidRPr="001412B7">
        <w:t>деятельности воспитательной направленности, в индивидуальной поддержке нуждающихся в</w:t>
      </w:r>
      <w:r w:rsidRPr="001412B7">
        <w:rPr>
          <w:spacing w:val="1"/>
        </w:rPr>
        <w:t xml:space="preserve"> </w:t>
      </w:r>
      <w:r w:rsidRPr="001412B7">
        <w:t>помощи</w:t>
      </w:r>
      <w:r w:rsidRPr="001412B7">
        <w:rPr>
          <w:spacing w:val="-8"/>
        </w:rPr>
        <w:t xml:space="preserve"> </w:t>
      </w:r>
      <w:r w:rsidRPr="001412B7">
        <w:t>обучающихся,</w:t>
      </w:r>
      <w:r w:rsidRPr="001412B7">
        <w:rPr>
          <w:spacing w:val="4"/>
        </w:rPr>
        <w:t xml:space="preserve"> </w:t>
      </w:r>
      <w:r w:rsidRPr="001412B7">
        <w:t>семей,</w:t>
      </w:r>
      <w:r w:rsidRPr="001412B7">
        <w:rPr>
          <w:spacing w:val="-1"/>
        </w:rPr>
        <w:t xml:space="preserve"> </w:t>
      </w:r>
      <w:r w:rsidRPr="001412B7">
        <w:t>педагогических</w:t>
      </w:r>
      <w:r w:rsidRPr="001412B7">
        <w:rPr>
          <w:spacing w:val="-4"/>
        </w:rPr>
        <w:t xml:space="preserve"> </w:t>
      </w:r>
      <w:r w:rsidRPr="001412B7">
        <w:t>работников.</w:t>
      </w:r>
    </w:p>
    <w:p w:rsidR="001A5B40" w:rsidRPr="001412B7" w:rsidRDefault="001A5B40" w:rsidP="001A5B40">
      <w:pPr>
        <w:pStyle w:val="a3"/>
        <w:ind w:left="0" w:right="118" w:firstLine="851"/>
      </w:pPr>
      <w:r w:rsidRPr="001412B7">
        <w:t>Использование всех форм поощрений, а также привлечение благотворителей (в том</w:t>
      </w:r>
      <w:r w:rsidRPr="001412B7">
        <w:rPr>
          <w:spacing w:val="1"/>
        </w:rPr>
        <w:t xml:space="preserve"> </w:t>
      </w:r>
      <w:r w:rsidRPr="001412B7">
        <w:t>числе из родительского сообщества), их статус, акции, деятельность соответствуют укладу</w:t>
      </w:r>
      <w:r w:rsidRPr="001412B7">
        <w:rPr>
          <w:spacing w:val="1"/>
        </w:rPr>
        <w:t xml:space="preserve"> </w:t>
      </w:r>
      <w:r w:rsidRPr="001412B7">
        <w:t>школы,</w:t>
      </w:r>
      <w:r w:rsidRPr="001412B7">
        <w:rPr>
          <w:spacing w:val="1"/>
        </w:rPr>
        <w:t xml:space="preserve"> </w:t>
      </w:r>
      <w:r w:rsidRPr="001412B7">
        <w:t>цели,</w:t>
      </w:r>
      <w:r w:rsidRPr="001412B7">
        <w:rPr>
          <w:spacing w:val="1"/>
        </w:rPr>
        <w:t xml:space="preserve"> </w:t>
      </w:r>
      <w:r w:rsidRPr="001412B7">
        <w:t>задачам,</w:t>
      </w:r>
      <w:r w:rsidRPr="001412B7">
        <w:rPr>
          <w:spacing w:val="1"/>
        </w:rPr>
        <w:t xml:space="preserve"> </w:t>
      </w:r>
      <w:r w:rsidRPr="001412B7">
        <w:t>традициям</w:t>
      </w:r>
      <w:r w:rsidRPr="001412B7">
        <w:rPr>
          <w:spacing w:val="1"/>
        </w:rPr>
        <w:t xml:space="preserve"> </w:t>
      </w:r>
      <w:r w:rsidRPr="001412B7">
        <w:t>воспитания,</w:t>
      </w:r>
      <w:r w:rsidRPr="001412B7">
        <w:rPr>
          <w:spacing w:val="1"/>
        </w:rPr>
        <w:t xml:space="preserve"> </w:t>
      </w:r>
      <w:r w:rsidRPr="001412B7">
        <w:t>могут</w:t>
      </w:r>
      <w:r w:rsidRPr="001412B7">
        <w:rPr>
          <w:spacing w:val="1"/>
        </w:rPr>
        <w:t xml:space="preserve"> </w:t>
      </w:r>
      <w:r w:rsidRPr="001412B7">
        <w:t>согласовываться</w:t>
      </w:r>
      <w:r w:rsidRPr="001412B7">
        <w:rPr>
          <w:spacing w:val="1"/>
        </w:rPr>
        <w:t xml:space="preserve"> </w:t>
      </w:r>
      <w:r w:rsidRPr="001412B7">
        <w:t>с</w:t>
      </w:r>
      <w:r w:rsidRPr="001412B7">
        <w:rPr>
          <w:spacing w:val="1"/>
        </w:rPr>
        <w:t xml:space="preserve"> </w:t>
      </w:r>
      <w:r w:rsidRPr="001412B7">
        <w:t>представителями</w:t>
      </w:r>
      <w:r w:rsidRPr="001412B7">
        <w:rPr>
          <w:spacing w:val="-57"/>
        </w:rPr>
        <w:t xml:space="preserve"> </w:t>
      </w:r>
      <w:r w:rsidRPr="001412B7">
        <w:t>родительского</w:t>
      </w:r>
      <w:r w:rsidRPr="001412B7">
        <w:rPr>
          <w:spacing w:val="1"/>
        </w:rPr>
        <w:t xml:space="preserve"> </w:t>
      </w:r>
      <w:r w:rsidRPr="001412B7">
        <w:t>сообщества во</w:t>
      </w:r>
      <w:r w:rsidRPr="001412B7">
        <w:rPr>
          <w:spacing w:val="1"/>
        </w:rPr>
        <w:t xml:space="preserve"> </w:t>
      </w:r>
      <w:r w:rsidRPr="001412B7">
        <w:t xml:space="preserve">избежание деструктивного воздействия на </w:t>
      </w:r>
      <w:r w:rsidRPr="001412B7">
        <w:lastRenderedPageBreak/>
        <w:t>воспитывающую</w:t>
      </w:r>
      <w:r w:rsidRPr="001412B7">
        <w:rPr>
          <w:spacing w:val="1"/>
        </w:rPr>
        <w:t xml:space="preserve"> </w:t>
      </w:r>
      <w:r w:rsidRPr="001412B7">
        <w:t>среду,</w:t>
      </w:r>
      <w:r w:rsidRPr="001412B7">
        <w:rPr>
          <w:spacing w:val="3"/>
        </w:rPr>
        <w:t xml:space="preserve"> </w:t>
      </w:r>
      <w:r w:rsidRPr="001412B7">
        <w:t>взаимоотношения</w:t>
      </w:r>
      <w:r w:rsidRPr="001412B7">
        <w:rPr>
          <w:spacing w:val="-3"/>
        </w:rPr>
        <w:t xml:space="preserve"> </w:t>
      </w:r>
      <w:r w:rsidRPr="001412B7">
        <w:t>в</w:t>
      </w:r>
      <w:r w:rsidRPr="001412B7">
        <w:rPr>
          <w:spacing w:val="-1"/>
        </w:rPr>
        <w:t xml:space="preserve"> </w:t>
      </w:r>
      <w:r w:rsidRPr="001412B7">
        <w:t>школе.</w:t>
      </w:r>
    </w:p>
    <w:p w:rsidR="001A5B40" w:rsidRPr="001412B7" w:rsidRDefault="001A5B40" w:rsidP="001A5B40">
      <w:pPr>
        <w:pStyle w:val="a3"/>
        <w:ind w:left="0" w:firstLine="851"/>
      </w:pPr>
      <w:r w:rsidRPr="001412B7">
        <w:t>В</w:t>
      </w:r>
      <w:r w:rsidRPr="001412B7">
        <w:rPr>
          <w:spacing w:val="-7"/>
        </w:rPr>
        <w:t xml:space="preserve"> </w:t>
      </w:r>
      <w:r w:rsidRPr="001412B7">
        <w:t>школе</w:t>
      </w:r>
      <w:r w:rsidRPr="001412B7">
        <w:rPr>
          <w:spacing w:val="-6"/>
        </w:rPr>
        <w:t xml:space="preserve"> </w:t>
      </w:r>
      <w:r w:rsidRPr="001412B7">
        <w:t>применяются</w:t>
      </w:r>
      <w:r w:rsidRPr="001412B7">
        <w:rPr>
          <w:spacing w:val="-1"/>
        </w:rPr>
        <w:t xml:space="preserve"> </w:t>
      </w:r>
      <w:r w:rsidRPr="001412B7">
        <w:t>следующие</w:t>
      </w:r>
      <w:r w:rsidRPr="001412B7">
        <w:rPr>
          <w:spacing w:val="-1"/>
        </w:rPr>
        <w:t xml:space="preserve"> </w:t>
      </w:r>
      <w:r w:rsidRPr="001412B7">
        <w:t>формы</w:t>
      </w:r>
      <w:r w:rsidRPr="001412B7">
        <w:rPr>
          <w:spacing w:val="-3"/>
        </w:rPr>
        <w:t xml:space="preserve"> </w:t>
      </w:r>
      <w:r w:rsidRPr="001412B7">
        <w:t>поощрения:</w:t>
      </w:r>
    </w:p>
    <w:p w:rsidR="001A5B40" w:rsidRPr="001412B7" w:rsidRDefault="001A5B40" w:rsidP="000D41A3">
      <w:pPr>
        <w:pStyle w:val="af5"/>
        <w:numPr>
          <w:ilvl w:val="0"/>
          <w:numId w:val="29"/>
        </w:numPr>
        <w:tabs>
          <w:tab w:val="left" w:pos="1105"/>
        </w:tabs>
        <w:ind w:left="0" w:firstLine="851"/>
        <w:rPr>
          <w:sz w:val="24"/>
          <w:szCs w:val="24"/>
        </w:rPr>
      </w:pPr>
      <w:r w:rsidRPr="001412B7">
        <w:rPr>
          <w:sz w:val="24"/>
          <w:szCs w:val="24"/>
        </w:rPr>
        <w:t>похвальный</w:t>
      </w:r>
      <w:r w:rsidRPr="001412B7">
        <w:rPr>
          <w:spacing w:val="-6"/>
          <w:sz w:val="24"/>
          <w:szCs w:val="24"/>
        </w:rPr>
        <w:t xml:space="preserve"> </w:t>
      </w:r>
      <w:r w:rsidRPr="001412B7">
        <w:rPr>
          <w:sz w:val="24"/>
          <w:szCs w:val="24"/>
        </w:rPr>
        <w:t>лист</w:t>
      </w:r>
      <w:r w:rsidRPr="001412B7">
        <w:rPr>
          <w:spacing w:val="-6"/>
          <w:sz w:val="24"/>
          <w:szCs w:val="24"/>
        </w:rPr>
        <w:t xml:space="preserve"> </w:t>
      </w:r>
      <w:r w:rsidRPr="001412B7">
        <w:rPr>
          <w:sz w:val="24"/>
          <w:szCs w:val="24"/>
        </w:rPr>
        <w:t>«За</w:t>
      </w:r>
      <w:r w:rsidRPr="001412B7">
        <w:rPr>
          <w:spacing w:val="-5"/>
          <w:sz w:val="24"/>
          <w:szCs w:val="24"/>
        </w:rPr>
        <w:t xml:space="preserve"> </w:t>
      </w:r>
      <w:r w:rsidRPr="001412B7">
        <w:rPr>
          <w:sz w:val="24"/>
          <w:szCs w:val="24"/>
        </w:rPr>
        <w:t>отличные</w:t>
      </w:r>
      <w:r w:rsidRPr="001412B7">
        <w:rPr>
          <w:spacing w:val="-3"/>
          <w:sz w:val="24"/>
          <w:szCs w:val="24"/>
        </w:rPr>
        <w:t xml:space="preserve"> </w:t>
      </w:r>
      <w:r w:rsidRPr="001412B7">
        <w:rPr>
          <w:sz w:val="24"/>
          <w:szCs w:val="24"/>
        </w:rPr>
        <w:t>успехи</w:t>
      </w:r>
      <w:r w:rsidRPr="001412B7">
        <w:rPr>
          <w:spacing w:val="-1"/>
          <w:sz w:val="24"/>
          <w:szCs w:val="24"/>
        </w:rPr>
        <w:t xml:space="preserve"> </w:t>
      </w:r>
      <w:r w:rsidRPr="001412B7">
        <w:rPr>
          <w:sz w:val="24"/>
          <w:szCs w:val="24"/>
        </w:rPr>
        <w:t>в</w:t>
      </w:r>
      <w:r w:rsidRPr="001412B7">
        <w:rPr>
          <w:spacing w:val="-5"/>
          <w:sz w:val="24"/>
          <w:szCs w:val="24"/>
        </w:rPr>
        <w:t xml:space="preserve"> </w:t>
      </w:r>
      <w:r w:rsidRPr="001412B7">
        <w:rPr>
          <w:sz w:val="24"/>
          <w:szCs w:val="24"/>
        </w:rPr>
        <w:t>учении»;</w:t>
      </w:r>
    </w:p>
    <w:p w:rsidR="001A5B40" w:rsidRPr="001412B7" w:rsidRDefault="001A5B40" w:rsidP="000D41A3">
      <w:pPr>
        <w:pStyle w:val="af5"/>
        <w:numPr>
          <w:ilvl w:val="0"/>
          <w:numId w:val="29"/>
        </w:numPr>
        <w:tabs>
          <w:tab w:val="left" w:pos="1105"/>
        </w:tabs>
        <w:ind w:left="0" w:firstLine="851"/>
        <w:rPr>
          <w:sz w:val="24"/>
          <w:szCs w:val="24"/>
        </w:rPr>
      </w:pPr>
      <w:r w:rsidRPr="001412B7">
        <w:rPr>
          <w:sz w:val="24"/>
          <w:szCs w:val="24"/>
        </w:rPr>
        <w:t>похвальная</w:t>
      </w:r>
      <w:r w:rsidRPr="001412B7">
        <w:rPr>
          <w:spacing w:val="-7"/>
          <w:sz w:val="24"/>
          <w:szCs w:val="24"/>
        </w:rPr>
        <w:t xml:space="preserve"> </w:t>
      </w:r>
      <w:r w:rsidRPr="001412B7">
        <w:rPr>
          <w:sz w:val="24"/>
          <w:szCs w:val="24"/>
        </w:rPr>
        <w:t>грамота</w:t>
      </w:r>
      <w:r w:rsidRPr="001412B7">
        <w:rPr>
          <w:spacing w:val="-3"/>
          <w:sz w:val="24"/>
          <w:szCs w:val="24"/>
        </w:rPr>
        <w:t xml:space="preserve"> </w:t>
      </w:r>
      <w:r w:rsidRPr="001412B7">
        <w:rPr>
          <w:sz w:val="24"/>
          <w:szCs w:val="24"/>
        </w:rPr>
        <w:t>«За</w:t>
      </w:r>
      <w:r w:rsidRPr="001412B7">
        <w:rPr>
          <w:spacing w:val="-7"/>
          <w:sz w:val="24"/>
          <w:szCs w:val="24"/>
        </w:rPr>
        <w:t xml:space="preserve"> </w:t>
      </w:r>
      <w:r w:rsidRPr="001412B7">
        <w:rPr>
          <w:sz w:val="24"/>
          <w:szCs w:val="24"/>
        </w:rPr>
        <w:t>особые</w:t>
      </w:r>
      <w:r w:rsidRPr="001412B7">
        <w:rPr>
          <w:spacing w:val="-7"/>
          <w:sz w:val="24"/>
          <w:szCs w:val="24"/>
        </w:rPr>
        <w:t xml:space="preserve"> </w:t>
      </w:r>
      <w:r w:rsidRPr="001412B7">
        <w:rPr>
          <w:sz w:val="24"/>
          <w:szCs w:val="24"/>
        </w:rPr>
        <w:t>успехи</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изучении отдельных</w:t>
      </w:r>
      <w:r w:rsidRPr="001412B7">
        <w:rPr>
          <w:spacing w:val="-7"/>
          <w:sz w:val="24"/>
          <w:szCs w:val="24"/>
        </w:rPr>
        <w:t xml:space="preserve"> </w:t>
      </w:r>
      <w:r w:rsidRPr="001412B7">
        <w:rPr>
          <w:sz w:val="24"/>
          <w:szCs w:val="24"/>
        </w:rPr>
        <w:t>предметов»;</w:t>
      </w:r>
    </w:p>
    <w:p w:rsidR="001A5B40" w:rsidRPr="001412B7" w:rsidRDefault="001A5B40" w:rsidP="000D41A3">
      <w:pPr>
        <w:pStyle w:val="af5"/>
        <w:numPr>
          <w:ilvl w:val="0"/>
          <w:numId w:val="29"/>
        </w:numPr>
        <w:tabs>
          <w:tab w:val="left" w:pos="1225"/>
        </w:tabs>
        <w:ind w:left="0" w:right="116" w:firstLine="851"/>
        <w:rPr>
          <w:sz w:val="24"/>
          <w:szCs w:val="24"/>
        </w:rPr>
      </w:pPr>
      <w:r w:rsidRPr="001412B7">
        <w:rPr>
          <w:sz w:val="24"/>
          <w:szCs w:val="24"/>
        </w:rPr>
        <w:t>награждение благодарностями</w:t>
      </w:r>
      <w:r w:rsidRPr="001412B7">
        <w:rPr>
          <w:spacing w:val="1"/>
          <w:sz w:val="24"/>
          <w:szCs w:val="24"/>
        </w:rPr>
        <w:t xml:space="preserve"> </w:t>
      </w:r>
      <w:r w:rsidRPr="001412B7">
        <w:rPr>
          <w:sz w:val="24"/>
          <w:szCs w:val="24"/>
        </w:rPr>
        <w:t>за</w:t>
      </w:r>
      <w:r w:rsidRPr="001412B7">
        <w:rPr>
          <w:spacing w:val="1"/>
          <w:sz w:val="24"/>
          <w:szCs w:val="24"/>
        </w:rPr>
        <w:t xml:space="preserve"> </w:t>
      </w:r>
      <w:r w:rsidRPr="001412B7">
        <w:rPr>
          <w:sz w:val="24"/>
          <w:szCs w:val="24"/>
        </w:rPr>
        <w:t>активное</w:t>
      </w:r>
      <w:r w:rsidRPr="001412B7">
        <w:rPr>
          <w:spacing w:val="1"/>
          <w:sz w:val="24"/>
          <w:szCs w:val="24"/>
        </w:rPr>
        <w:t xml:space="preserve"> </w:t>
      </w:r>
      <w:r w:rsidRPr="001412B7">
        <w:rPr>
          <w:sz w:val="24"/>
          <w:szCs w:val="24"/>
        </w:rPr>
        <w:t>участие</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школьных</w:t>
      </w:r>
      <w:r w:rsidRPr="001412B7">
        <w:rPr>
          <w:spacing w:val="1"/>
          <w:sz w:val="24"/>
          <w:szCs w:val="24"/>
        </w:rPr>
        <w:t xml:space="preserve"> </w:t>
      </w:r>
      <w:r w:rsidRPr="001412B7">
        <w:rPr>
          <w:sz w:val="24"/>
          <w:szCs w:val="24"/>
        </w:rPr>
        <w:t>делах</w:t>
      </w:r>
      <w:r w:rsidRPr="001412B7">
        <w:rPr>
          <w:spacing w:val="1"/>
          <w:sz w:val="24"/>
          <w:szCs w:val="24"/>
        </w:rPr>
        <w:t xml:space="preserve"> </w:t>
      </w:r>
      <w:r w:rsidRPr="001412B7">
        <w:rPr>
          <w:sz w:val="24"/>
          <w:szCs w:val="24"/>
        </w:rPr>
        <w:t>и/или</w:t>
      </w:r>
      <w:r w:rsidRPr="001412B7">
        <w:rPr>
          <w:spacing w:val="1"/>
          <w:sz w:val="24"/>
          <w:szCs w:val="24"/>
        </w:rPr>
        <w:t xml:space="preserve"> </w:t>
      </w:r>
      <w:r w:rsidRPr="001412B7">
        <w:rPr>
          <w:sz w:val="24"/>
          <w:szCs w:val="24"/>
        </w:rPr>
        <w:t>в</w:t>
      </w:r>
      <w:r w:rsidRPr="001412B7">
        <w:rPr>
          <w:spacing w:val="1"/>
          <w:sz w:val="24"/>
          <w:szCs w:val="24"/>
        </w:rPr>
        <w:t xml:space="preserve"> </w:t>
      </w:r>
      <w:r w:rsidRPr="001412B7">
        <w:rPr>
          <w:sz w:val="24"/>
          <w:szCs w:val="24"/>
        </w:rPr>
        <w:t>конкретных проявлениях</w:t>
      </w:r>
      <w:r w:rsidRPr="001412B7">
        <w:rPr>
          <w:spacing w:val="1"/>
          <w:sz w:val="24"/>
          <w:szCs w:val="24"/>
        </w:rPr>
        <w:t xml:space="preserve"> </w:t>
      </w:r>
      <w:r w:rsidRPr="001412B7">
        <w:rPr>
          <w:sz w:val="24"/>
          <w:szCs w:val="24"/>
        </w:rPr>
        <w:t>активной</w:t>
      </w:r>
      <w:r w:rsidRPr="001412B7">
        <w:rPr>
          <w:spacing w:val="1"/>
          <w:sz w:val="24"/>
          <w:szCs w:val="24"/>
        </w:rPr>
        <w:t xml:space="preserve"> </w:t>
      </w:r>
      <w:r w:rsidRPr="001412B7">
        <w:rPr>
          <w:sz w:val="24"/>
          <w:szCs w:val="24"/>
        </w:rPr>
        <w:t>жизненной</w:t>
      </w:r>
      <w:r w:rsidRPr="001412B7">
        <w:rPr>
          <w:spacing w:val="1"/>
          <w:sz w:val="24"/>
          <w:szCs w:val="24"/>
        </w:rPr>
        <w:t xml:space="preserve"> </w:t>
      </w:r>
      <w:r w:rsidRPr="001412B7">
        <w:rPr>
          <w:sz w:val="24"/>
          <w:szCs w:val="24"/>
        </w:rPr>
        <w:t>позиции</w:t>
      </w:r>
      <w:r w:rsidRPr="001412B7">
        <w:rPr>
          <w:spacing w:val="1"/>
          <w:sz w:val="24"/>
          <w:szCs w:val="24"/>
        </w:rPr>
        <w:t xml:space="preserve"> </w:t>
      </w:r>
      <w:r w:rsidRPr="001412B7">
        <w:rPr>
          <w:sz w:val="24"/>
          <w:szCs w:val="24"/>
        </w:rPr>
        <w:t>(за</w:t>
      </w:r>
      <w:r w:rsidRPr="001412B7">
        <w:rPr>
          <w:spacing w:val="1"/>
          <w:sz w:val="24"/>
          <w:szCs w:val="24"/>
        </w:rPr>
        <w:t xml:space="preserve"> </w:t>
      </w:r>
      <w:r w:rsidRPr="001412B7">
        <w:rPr>
          <w:sz w:val="24"/>
          <w:szCs w:val="24"/>
        </w:rPr>
        <w:t>ответственное</w:t>
      </w:r>
      <w:r w:rsidRPr="001412B7">
        <w:rPr>
          <w:spacing w:val="1"/>
          <w:sz w:val="24"/>
          <w:szCs w:val="24"/>
        </w:rPr>
        <w:t xml:space="preserve"> </w:t>
      </w:r>
      <w:r w:rsidRPr="001412B7">
        <w:rPr>
          <w:sz w:val="24"/>
          <w:szCs w:val="24"/>
        </w:rPr>
        <w:t>отношение</w:t>
      </w:r>
      <w:r w:rsidRPr="001412B7">
        <w:rPr>
          <w:spacing w:val="1"/>
          <w:sz w:val="24"/>
          <w:szCs w:val="24"/>
        </w:rPr>
        <w:t xml:space="preserve"> </w:t>
      </w:r>
      <w:r w:rsidRPr="001412B7">
        <w:rPr>
          <w:sz w:val="24"/>
          <w:szCs w:val="24"/>
        </w:rPr>
        <w:t>к</w:t>
      </w:r>
      <w:r w:rsidRPr="001412B7">
        <w:rPr>
          <w:spacing w:val="1"/>
          <w:sz w:val="24"/>
          <w:szCs w:val="24"/>
        </w:rPr>
        <w:t xml:space="preserve"> </w:t>
      </w:r>
      <w:r w:rsidRPr="001412B7">
        <w:rPr>
          <w:sz w:val="24"/>
          <w:szCs w:val="24"/>
        </w:rPr>
        <w:t>порученному</w:t>
      </w:r>
      <w:r w:rsidRPr="001412B7">
        <w:rPr>
          <w:spacing w:val="1"/>
          <w:sz w:val="24"/>
          <w:szCs w:val="24"/>
        </w:rPr>
        <w:t xml:space="preserve"> </w:t>
      </w:r>
      <w:r w:rsidRPr="001412B7">
        <w:rPr>
          <w:sz w:val="24"/>
          <w:szCs w:val="24"/>
        </w:rPr>
        <w:t>делу,</w:t>
      </w:r>
      <w:r w:rsidRPr="001412B7">
        <w:rPr>
          <w:spacing w:val="1"/>
          <w:sz w:val="24"/>
          <w:szCs w:val="24"/>
        </w:rPr>
        <w:t xml:space="preserve"> </w:t>
      </w:r>
      <w:r w:rsidRPr="001412B7">
        <w:rPr>
          <w:sz w:val="24"/>
          <w:szCs w:val="24"/>
        </w:rPr>
        <w:t>волю</w:t>
      </w:r>
      <w:r w:rsidRPr="001412B7">
        <w:rPr>
          <w:spacing w:val="1"/>
          <w:sz w:val="24"/>
          <w:szCs w:val="24"/>
        </w:rPr>
        <w:t xml:space="preserve"> </w:t>
      </w:r>
      <w:r w:rsidRPr="001412B7">
        <w:rPr>
          <w:sz w:val="24"/>
          <w:szCs w:val="24"/>
        </w:rPr>
        <w:t>к</w:t>
      </w:r>
      <w:r w:rsidRPr="001412B7">
        <w:rPr>
          <w:spacing w:val="1"/>
          <w:sz w:val="24"/>
          <w:szCs w:val="24"/>
        </w:rPr>
        <w:t xml:space="preserve"> </w:t>
      </w:r>
      <w:r w:rsidRPr="001412B7">
        <w:rPr>
          <w:sz w:val="24"/>
          <w:szCs w:val="24"/>
        </w:rPr>
        <w:t>победе)</w:t>
      </w:r>
      <w:r w:rsidRPr="001412B7">
        <w:rPr>
          <w:spacing w:val="1"/>
          <w:sz w:val="24"/>
          <w:szCs w:val="24"/>
        </w:rPr>
        <w:t xml:space="preserve"> </w:t>
      </w:r>
      <w:r w:rsidRPr="001412B7">
        <w:rPr>
          <w:sz w:val="24"/>
          <w:szCs w:val="24"/>
        </w:rPr>
        <w:t>-</w:t>
      </w:r>
      <w:r w:rsidRPr="001412B7">
        <w:rPr>
          <w:spacing w:val="1"/>
          <w:sz w:val="24"/>
          <w:szCs w:val="24"/>
        </w:rPr>
        <w:t xml:space="preserve"> </w:t>
      </w:r>
      <w:r w:rsidRPr="001412B7">
        <w:rPr>
          <w:sz w:val="24"/>
          <w:szCs w:val="24"/>
        </w:rPr>
        <w:t>награждение</w:t>
      </w:r>
      <w:r w:rsidRPr="001412B7">
        <w:rPr>
          <w:spacing w:val="1"/>
          <w:sz w:val="24"/>
          <w:szCs w:val="24"/>
        </w:rPr>
        <w:t xml:space="preserve"> </w:t>
      </w:r>
      <w:r w:rsidRPr="001412B7">
        <w:rPr>
          <w:sz w:val="24"/>
          <w:szCs w:val="24"/>
        </w:rPr>
        <w:t>родителей</w:t>
      </w:r>
      <w:r w:rsidRPr="001412B7">
        <w:rPr>
          <w:spacing w:val="1"/>
          <w:sz w:val="24"/>
          <w:szCs w:val="24"/>
        </w:rPr>
        <w:t xml:space="preserve"> </w:t>
      </w:r>
      <w:r w:rsidRPr="001412B7">
        <w:rPr>
          <w:sz w:val="24"/>
          <w:szCs w:val="24"/>
        </w:rPr>
        <w:t>(законных</w:t>
      </w:r>
      <w:r w:rsidRPr="001412B7">
        <w:rPr>
          <w:spacing w:val="1"/>
          <w:sz w:val="24"/>
          <w:szCs w:val="24"/>
        </w:rPr>
        <w:t xml:space="preserve"> </w:t>
      </w:r>
      <w:r w:rsidRPr="001412B7">
        <w:rPr>
          <w:sz w:val="24"/>
          <w:szCs w:val="24"/>
        </w:rPr>
        <w:t>представителей)</w:t>
      </w:r>
      <w:r w:rsidRPr="001412B7">
        <w:rPr>
          <w:spacing w:val="1"/>
          <w:sz w:val="24"/>
          <w:szCs w:val="24"/>
        </w:rPr>
        <w:t xml:space="preserve"> </w:t>
      </w:r>
      <w:r w:rsidRPr="001412B7">
        <w:rPr>
          <w:sz w:val="24"/>
          <w:szCs w:val="24"/>
        </w:rPr>
        <w:t>обучающихся</w:t>
      </w:r>
      <w:r w:rsidRPr="001412B7">
        <w:rPr>
          <w:spacing w:val="1"/>
          <w:sz w:val="24"/>
          <w:szCs w:val="24"/>
        </w:rPr>
        <w:t xml:space="preserve"> </w:t>
      </w:r>
      <w:r w:rsidRPr="001412B7">
        <w:rPr>
          <w:sz w:val="24"/>
          <w:szCs w:val="24"/>
        </w:rPr>
        <w:t>благодарственными</w:t>
      </w:r>
      <w:r w:rsidRPr="001412B7">
        <w:rPr>
          <w:spacing w:val="-2"/>
          <w:sz w:val="24"/>
          <w:szCs w:val="24"/>
        </w:rPr>
        <w:t xml:space="preserve"> </w:t>
      </w:r>
      <w:r w:rsidRPr="001412B7">
        <w:rPr>
          <w:sz w:val="24"/>
          <w:szCs w:val="24"/>
        </w:rPr>
        <w:t>письмами</w:t>
      </w:r>
      <w:r w:rsidRPr="001412B7">
        <w:rPr>
          <w:spacing w:val="-3"/>
          <w:sz w:val="24"/>
          <w:szCs w:val="24"/>
        </w:rPr>
        <w:t xml:space="preserve"> </w:t>
      </w:r>
      <w:r w:rsidRPr="001412B7">
        <w:rPr>
          <w:sz w:val="24"/>
          <w:szCs w:val="24"/>
        </w:rPr>
        <w:t>за</w:t>
      </w:r>
      <w:r w:rsidRPr="001412B7">
        <w:rPr>
          <w:spacing w:val="1"/>
          <w:sz w:val="24"/>
          <w:szCs w:val="24"/>
        </w:rPr>
        <w:t xml:space="preserve"> </w:t>
      </w:r>
      <w:r w:rsidRPr="001412B7">
        <w:rPr>
          <w:sz w:val="24"/>
          <w:szCs w:val="24"/>
        </w:rPr>
        <w:t>хорошее</w:t>
      </w:r>
      <w:r w:rsidRPr="001412B7">
        <w:rPr>
          <w:spacing w:val="-4"/>
          <w:sz w:val="24"/>
          <w:szCs w:val="24"/>
        </w:rPr>
        <w:t xml:space="preserve"> </w:t>
      </w:r>
      <w:r w:rsidRPr="001412B7">
        <w:rPr>
          <w:sz w:val="24"/>
          <w:szCs w:val="24"/>
        </w:rPr>
        <w:t>воспитание</w:t>
      </w:r>
      <w:r w:rsidRPr="001412B7">
        <w:rPr>
          <w:spacing w:val="-5"/>
          <w:sz w:val="24"/>
          <w:szCs w:val="24"/>
        </w:rPr>
        <w:t xml:space="preserve"> </w:t>
      </w:r>
      <w:r w:rsidRPr="001412B7">
        <w:rPr>
          <w:sz w:val="24"/>
          <w:szCs w:val="24"/>
        </w:rPr>
        <w:t>детей.</w:t>
      </w:r>
    </w:p>
    <w:p w:rsidR="001A5B40" w:rsidRPr="001412B7" w:rsidRDefault="001A5B40" w:rsidP="001A5B40">
      <w:pPr>
        <w:pStyle w:val="a3"/>
        <w:ind w:left="0" w:right="365" w:firstLine="851"/>
      </w:pPr>
    </w:p>
    <w:p w:rsidR="001A5B40" w:rsidRPr="00A370BF" w:rsidRDefault="001A5B40" w:rsidP="000D41A3">
      <w:pPr>
        <w:pStyle w:val="3"/>
        <w:keepNext w:val="0"/>
        <w:numPr>
          <w:ilvl w:val="1"/>
          <w:numId w:val="48"/>
        </w:numPr>
        <w:tabs>
          <w:tab w:val="left" w:pos="2175"/>
        </w:tabs>
        <w:adjustRightInd/>
        <w:spacing w:before="0" w:after="0"/>
        <w:ind w:left="0" w:firstLine="851"/>
        <w:jc w:val="left"/>
        <w:rPr>
          <w:rFonts w:ascii="Times New Roman" w:hAnsi="Times New Roman"/>
          <w:sz w:val="24"/>
          <w:szCs w:val="24"/>
        </w:rPr>
      </w:pPr>
      <w:bookmarkStart w:id="36" w:name="3.5._Анализ_воспитательного_процесса_и_р"/>
      <w:bookmarkEnd w:id="36"/>
      <w:r w:rsidRPr="001412B7">
        <w:rPr>
          <w:rFonts w:ascii="Times New Roman" w:hAnsi="Times New Roman"/>
          <w:sz w:val="24"/>
          <w:szCs w:val="24"/>
        </w:rPr>
        <w:t>Анализ</w:t>
      </w:r>
      <w:r w:rsidRPr="001412B7">
        <w:rPr>
          <w:rFonts w:ascii="Times New Roman" w:hAnsi="Times New Roman"/>
          <w:spacing w:val="-6"/>
          <w:sz w:val="24"/>
          <w:szCs w:val="24"/>
        </w:rPr>
        <w:t xml:space="preserve"> </w:t>
      </w:r>
      <w:r w:rsidRPr="001412B7">
        <w:rPr>
          <w:rFonts w:ascii="Times New Roman" w:hAnsi="Times New Roman"/>
          <w:sz w:val="24"/>
          <w:szCs w:val="24"/>
        </w:rPr>
        <w:t>воспитательного</w:t>
      </w:r>
      <w:r w:rsidRPr="001412B7">
        <w:rPr>
          <w:rFonts w:ascii="Times New Roman" w:hAnsi="Times New Roman"/>
          <w:spacing w:val="-3"/>
          <w:sz w:val="24"/>
          <w:szCs w:val="24"/>
        </w:rPr>
        <w:t xml:space="preserve"> </w:t>
      </w:r>
      <w:r w:rsidRPr="001412B7">
        <w:rPr>
          <w:rFonts w:ascii="Times New Roman" w:hAnsi="Times New Roman"/>
          <w:sz w:val="24"/>
          <w:szCs w:val="24"/>
        </w:rPr>
        <w:t>процесса</w:t>
      </w:r>
      <w:r w:rsidRPr="001412B7">
        <w:rPr>
          <w:rFonts w:ascii="Times New Roman" w:hAnsi="Times New Roman"/>
          <w:spacing w:val="-3"/>
          <w:sz w:val="24"/>
          <w:szCs w:val="24"/>
        </w:rPr>
        <w:t xml:space="preserve"> </w:t>
      </w:r>
      <w:r w:rsidRPr="001412B7">
        <w:rPr>
          <w:rFonts w:ascii="Times New Roman" w:hAnsi="Times New Roman"/>
          <w:sz w:val="24"/>
          <w:szCs w:val="24"/>
        </w:rPr>
        <w:t>и</w:t>
      </w:r>
      <w:r w:rsidRPr="001412B7">
        <w:rPr>
          <w:rFonts w:ascii="Times New Roman" w:hAnsi="Times New Roman"/>
          <w:spacing w:val="-7"/>
          <w:sz w:val="24"/>
          <w:szCs w:val="24"/>
        </w:rPr>
        <w:t xml:space="preserve"> </w:t>
      </w:r>
      <w:r w:rsidRPr="001412B7">
        <w:rPr>
          <w:rFonts w:ascii="Times New Roman" w:hAnsi="Times New Roman"/>
          <w:sz w:val="24"/>
          <w:szCs w:val="24"/>
        </w:rPr>
        <w:t>результатов</w:t>
      </w:r>
      <w:r w:rsidRPr="001412B7">
        <w:rPr>
          <w:rFonts w:ascii="Times New Roman" w:hAnsi="Times New Roman"/>
          <w:spacing w:val="-4"/>
          <w:sz w:val="24"/>
          <w:szCs w:val="24"/>
        </w:rPr>
        <w:t xml:space="preserve"> </w:t>
      </w:r>
      <w:r w:rsidRPr="001412B7">
        <w:rPr>
          <w:rFonts w:ascii="Times New Roman" w:hAnsi="Times New Roman"/>
          <w:sz w:val="24"/>
          <w:szCs w:val="24"/>
        </w:rPr>
        <w:t>воспитания</w:t>
      </w:r>
    </w:p>
    <w:p w:rsidR="001A5B40" w:rsidRPr="001412B7" w:rsidRDefault="001A5B40" w:rsidP="001A5B40">
      <w:pPr>
        <w:pStyle w:val="a3"/>
        <w:ind w:left="0" w:right="121" w:firstLine="851"/>
      </w:pPr>
      <w:r w:rsidRPr="001412B7">
        <w:t>Анализ</w:t>
      </w:r>
      <w:r w:rsidRPr="001412B7">
        <w:rPr>
          <w:spacing w:val="1"/>
        </w:rPr>
        <w:t xml:space="preserve"> </w:t>
      </w:r>
      <w:r w:rsidRPr="001412B7">
        <w:t>воспитательного</w:t>
      </w:r>
      <w:r w:rsidRPr="001412B7">
        <w:rPr>
          <w:spacing w:val="1"/>
        </w:rPr>
        <w:t xml:space="preserve"> </w:t>
      </w:r>
      <w:r w:rsidRPr="001412B7">
        <w:t>процесса</w:t>
      </w:r>
      <w:r w:rsidRPr="001412B7">
        <w:rPr>
          <w:spacing w:val="1"/>
        </w:rPr>
        <w:t xml:space="preserve"> </w:t>
      </w:r>
      <w:r w:rsidRPr="001412B7">
        <w:t>и</w:t>
      </w:r>
      <w:r w:rsidRPr="001412B7">
        <w:rPr>
          <w:spacing w:val="1"/>
        </w:rPr>
        <w:t xml:space="preserve"> </w:t>
      </w:r>
      <w:r w:rsidRPr="001412B7">
        <w:t>результатов</w:t>
      </w:r>
      <w:r w:rsidRPr="001412B7">
        <w:rPr>
          <w:spacing w:val="1"/>
        </w:rPr>
        <w:t xml:space="preserve"> </w:t>
      </w:r>
      <w:r w:rsidRPr="001412B7">
        <w:t>воспитания</w:t>
      </w:r>
      <w:r w:rsidRPr="001412B7">
        <w:rPr>
          <w:spacing w:val="1"/>
        </w:rPr>
        <w:t xml:space="preserve"> </w:t>
      </w:r>
      <w:r w:rsidRPr="001412B7">
        <w:t>осуществляется</w:t>
      </w:r>
      <w:r w:rsidRPr="001412B7">
        <w:rPr>
          <w:spacing w:val="1"/>
        </w:rPr>
        <w:t xml:space="preserve"> </w:t>
      </w:r>
      <w:r w:rsidRPr="001412B7">
        <w:t>в</w:t>
      </w:r>
      <w:r w:rsidRPr="001412B7">
        <w:rPr>
          <w:spacing w:val="1"/>
        </w:rPr>
        <w:t xml:space="preserve"> </w:t>
      </w:r>
      <w:r w:rsidRPr="001412B7">
        <w:t>соответствии</w:t>
      </w:r>
      <w:r w:rsidRPr="001412B7">
        <w:rPr>
          <w:spacing w:val="1"/>
        </w:rPr>
        <w:t xml:space="preserve"> </w:t>
      </w:r>
      <w:r w:rsidRPr="001412B7">
        <w:t>с</w:t>
      </w:r>
      <w:r w:rsidRPr="001412B7">
        <w:rPr>
          <w:spacing w:val="1"/>
        </w:rPr>
        <w:t xml:space="preserve"> </w:t>
      </w:r>
      <w:r w:rsidRPr="001412B7">
        <w:t>планируемыми</w:t>
      </w:r>
      <w:r w:rsidRPr="001412B7">
        <w:rPr>
          <w:spacing w:val="1"/>
        </w:rPr>
        <w:t xml:space="preserve"> </w:t>
      </w:r>
      <w:r w:rsidRPr="001412B7">
        <w:t>результатами</w:t>
      </w:r>
      <w:r w:rsidRPr="001412B7">
        <w:rPr>
          <w:spacing w:val="1"/>
        </w:rPr>
        <w:t xml:space="preserve"> </w:t>
      </w:r>
      <w:r w:rsidRPr="001412B7">
        <w:t>воспитания,</w:t>
      </w:r>
      <w:r w:rsidRPr="001412B7">
        <w:rPr>
          <w:spacing w:val="1"/>
        </w:rPr>
        <w:t xml:space="preserve"> </w:t>
      </w:r>
      <w:r w:rsidRPr="001412B7">
        <w:t>личностными</w:t>
      </w:r>
      <w:r w:rsidRPr="001412B7">
        <w:rPr>
          <w:spacing w:val="1"/>
        </w:rPr>
        <w:t xml:space="preserve"> </w:t>
      </w:r>
      <w:r w:rsidRPr="001412B7">
        <w:t>результатами</w:t>
      </w:r>
      <w:r w:rsidRPr="001412B7">
        <w:rPr>
          <w:spacing w:val="1"/>
        </w:rPr>
        <w:t xml:space="preserve"> </w:t>
      </w:r>
      <w:r w:rsidRPr="001412B7">
        <w:t>обучающихся</w:t>
      </w:r>
      <w:r w:rsidRPr="001412B7">
        <w:rPr>
          <w:spacing w:val="1"/>
        </w:rPr>
        <w:t xml:space="preserve"> </w:t>
      </w:r>
      <w:r w:rsidRPr="001412B7">
        <w:t>на</w:t>
      </w:r>
      <w:r w:rsidRPr="001412B7">
        <w:rPr>
          <w:spacing w:val="1"/>
        </w:rPr>
        <w:t xml:space="preserve"> </w:t>
      </w:r>
      <w:r w:rsidRPr="001412B7">
        <w:t>уровнях</w:t>
      </w:r>
      <w:r w:rsidRPr="001412B7">
        <w:rPr>
          <w:spacing w:val="1"/>
        </w:rPr>
        <w:t xml:space="preserve"> </w:t>
      </w:r>
      <w:r w:rsidRPr="001412B7">
        <w:t>начального</w:t>
      </w:r>
      <w:r w:rsidRPr="001412B7">
        <w:rPr>
          <w:spacing w:val="1"/>
        </w:rPr>
        <w:t xml:space="preserve"> </w:t>
      </w:r>
      <w:r w:rsidRPr="001412B7">
        <w:t>общего,</w:t>
      </w:r>
      <w:r w:rsidRPr="001412B7">
        <w:rPr>
          <w:spacing w:val="1"/>
        </w:rPr>
        <w:t xml:space="preserve"> </w:t>
      </w:r>
      <w:r w:rsidRPr="001412B7">
        <w:t>основного</w:t>
      </w:r>
      <w:r w:rsidRPr="001412B7">
        <w:rPr>
          <w:spacing w:val="1"/>
        </w:rPr>
        <w:t xml:space="preserve"> </w:t>
      </w:r>
      <w:r w:rsidRPr="001412B7">
        <w:t>общего,</w:t>
      </w:r>
      <w:r w:rsidRPr="001412B7">
        <w:rPr>
          <w:spacing w:val="1"/>
        </w:rPr>
        <w:t xml:space="preserve"> </w:t>
      </w:r>
      <w:r w:rsidRPr="001412B7">
        <w:t>среднего</w:t>
      </w:r>
      <w:r w:rsidRPr="001412B7">
        <w:rPr>
          <w:spacing w:val="1"/>
        </w:rPr>
        <w:t xml:space="preserve"> </w:t>
      </w:r>
      <w:r w:rsidRPr="001412B7">
        <w:t>общего</w:t>
      </w:r>
      <w:r w:rsidRPr="001412B7">
        <w:rPr>
          <w:spacing w:val="1"/>
        </w:rPr>
        <w:t xml:space="preserve"> </w:t>
      </w:r>
      <w:r w:rsidRPr="001412B7">
        <w:t>образования,</w:t>
      </w:r>
      <w:r w:rsidRPr="001412B7">
        <w:rPr>
          <w:spacing w:val="3"/>
        </w:rPr>
        <w:t xml:space="preserve"> </w:t>
      </w:r>
      <w:r w:rsidRPr="001412B7">
        <w:t>установленных</w:t>
      </w:r>
      <w:r w:rsidRPr="001412B7">
        <w:rPr>
          <w:spacing w:val="-3"/>
        </w:rPr>
        <w:t xml:space="preserve"> </w:t>
      </w:r>
      <w:r w:rsidRPr="001412B7">
        <w:t>соответствующими</w:t>
      </w:r>
      <w:r w:rsidRPr="001412B7">
        <w:rPr>
          <w:spacing w:val="2"/>
        </w:rPr>
        <w:t xml:space="preserve"> </w:t>
      </w:r>
      <w:r w:rsidRPr="001412B7">
        <w:t>ФГОС.</w:t>
      </w:r>
    </w:p>
    <w:p w:rsidR="001A5B40" w:rsidRPr="001412B7" w:rsidRDefault="001A5B40" w:rsidP="001A5B40">
      <w:pPr>
        <w:pStyle w:val="a3"/>
        <w:ind w:left="0" w:right="119" w:firstLine="851"/>
      </w:pPr>
      <w:r w:rsidRPr="001412B7">
        <w:t>Основным методом анализа воспитательного процесса в школе является ежегодный</w:t>
      </w:r>
      <w:r w:rsidRPr="001412B7">
        <w:rPr>
          <w:spacing w:val="1"/>
        </w:rPr>
        <w:t xml:space="preserve"> </w:t>
      </w:r>
      <w:r w:rsidRPr="001412B7">
        <w:t>самоанализ воспитательной работы</w:t>
      </w:r>
      <w:r w:rsidRPr="001412B7">
        <w:rPr>
          <w:spacing w:val="1"/>
        </w:rPr>
        <w:t xml:space="preserve"> </w:t>
      </w:r>
      <w:r w:rsidRPr="001412B7">
        <w:t>с целью</w:t>
      </w:r>
      <w:r w:rsidRPr="001412B7">
        <w:rPr>
          <w:spacing w:val="60"/>
        </w:rPr>
        <w:t xml:space="preserve"> </w:t>
      </w:r>
      <w:r w:rsidRPr="001412B7">
        <w:t>выявления основных проблем и последующего</w:t>
      </w:r>
      <w:r w:rsidRPr="001412B7">
        <w:rPr>
          <w:spacing w:val="1"/>
        </w:rPr>
        <w:t xml:space="preserve"> </w:t>
      </w:r>
      <w:r w:rsidRPr="001412B7">
        <w:t>их</w:t>
      </w:r>
      <w:r w:rsidRPr="001412B7">
        <w:rPr>
          <w:spacing w:val="-5"/>
        </w:rPr>
        <w:t xml:space="preserve"> </w:t>
      </w:r>
      <w:r w:rsidRPr="001412B7">
        <w:t>решения,</w:t>
      </w:r>
      <w:r w:rsidRPr="001412B7">
        <w:rPr>
          <w:spacing w:val="5"/>
        </w:rPr>
        <w:t xml:space="preserve"> </w:t>
      </w:r>
      <w:r w:rsidRPr="001412B7">
        <w:t>с</w:t>
      </w:r>
      <w:r w:rsidRPr="001412B7">
        <w:rPr>
          <w:spacing w:val="-5"/>
        </w:rPr>
        <w:t xml:space="preserve"> </w:t>
      </w:r>
      <w:r w:rsidRPr="001412B7">
        <w:t>привлечением</w:t>
      </w:r>
      <w:r w:rsidRPr="001412B7">
        <w:rPr>
          <w:spacing w:val="-2"/>
        </w:rPr>
        <w:t xml:space="preserve"> </w:t>
      </w:r>
      <w:r w:rsidRPr="001412B7">
        <w:t>(при</w:t>
      </w:r>
      <w:r w:rsidRPr="001412B7">
        <w:rPr>
          <w:spacing w:val="-3"/>
        </w:rPr>
        <w:t xml:space="preserve"> </w:t>
      </w:r>
      <w:r w:rsidRPr="001412B7">
        <w:t>необходимости)</w:t>
      </w:r>
      <w:r w:rsidRPr="001412B7">
        <w:rPr>
          <w:spacing w:val="-2"/>
        </w:rPr>
        <w:t xml:space="preserve"> </w:t>
      </w:r>
      <w:r w:rsidRPr="001412B7">
        <w:t>внешних</w:t>
      </w:r>
      <w:r w:rsidRPr="001412B7">
        <w:rPr>
          <w:spacing w:val="-4"/>
        </w:rPr>
        <w:t xml:space="preserve"> </w:t>
      </w:r>
      <w:r w:rsidRPr="001412B7">
        <w:t>экспертов,</w:t>
      </w:r>
      <w:r w:rsidRPr="001412B7">
        <w:rPr>
          <w:spacing w:val="-2"/>
        </w:rPr>
        <w:t xml:space="preserve"> </w:t>
      </w:r>
      <w:r w:rsidRPr="001412B7">
        <w:t>специалистов.</w:t>
      </w:r>
    </w:p>
    <w:p w:rsidR="001A5B40" w:rsidRPr="001412B7" w:rsidRDefault="001A5B40" w:rsidP="001A5B40">
      <w:pPr>
        <w:pStyle w:val="a3"/>
        <w:ind w:left="0" w:right="122" w:firstLine="851"/>
      </w:pPr>
      <w:r w:rsidRPr="001412B7">
        <w:t>Планирование</w:t>
      </w:r>
      <w:r w:rsidRPr="001412B7">
        <w:rPr>
          <w:spacing w:val="1"/>
        </w:rPr>
        <w:t xml:space="preserve"> </w:t>
      </w:r>
      <w:r w:rsidRPr="001412B7">
        <w:t>анализа</w:t>
      </w:r>
      <w:r w:rsidRPr="001412B7">
        <w:rPr>
          <w:spacing w:val="1"/>
        </w:rPr>
        <w:t xml:space="preserve"> </w:t>
      </w:r>
      <w:r w:rsidRPr="001412B7">
        <w:t>воспитательного</w:t>
      </w:r>
      <w:r w:rsidRPr="001412B7">
        <w:rPr>
          <w:spacing w:val="1"/>
        </w:rPr>
        <w:t xml:space="preserve"> </w:t>
      </w:r>
      <w:r w:rsidRPr="001412B7">
        <w:t>процесса</w:t>
      </w:r>
      <w:r w:rsidRPr="001412B7">
        <w:rPr>
          <w:spacing w:val="1"/>
        </w:rPr>
        <w:t xml:space="preserve"> </w:t>
      </w:r>
      <w:r w:rsidRPr="001412B7">
        <w:t>и</w:t>
      </w:r>
      <w:r w:rsidRPr="001412B7">
        <w:rPr>
          <w:spacing w:val="1"/>
        </w:rPr>
        <w:t xml:space="preserve"> </w:t>
      </w:r>
      <w:r w:rsidRPr="001412B7">
        <w:t>результатов</w:t>
      </w:r>
      <w:r w:rsidRPr="001412B7">
        <w:rPr>
          <w:spacing w:val="1"/>
        </w:rPr>
        <w:t xml:space="preserve"> </w:t>
      </w:r>
      <w:r w:rsidRPr="001412B7">
        <w:t>воспитания</w:t>
      </w:r>
      <w:r w:rsidRPr="001412B7">
        <w:rPr>
          <w:spacing w:val="1"/>
        </w:rPr>
        <w:t xml:space="preserve"> </w:t>
      </w:r>
      <w:r w:rsidRPr="001412B7">
        <w:t>включается в</w:t>
      </w:r>
      <w:r w:rsidRPr="001412B7">
        <w:rPr>
          <w:spacing w:val="3"/>
        </w:rPr>
        <w:t xml:space="preserve"> </w:t>
      </w:r>
      <w:r w:rsidRPr="001412B7">
        <w:t>календарный</w:t>
      </w:r>
      <w:r w:rsidRPr="001412B7">
        <w:rPr>
          <w:spacing w:val="2"/>
        </w:rPr>
        <w:t xml:space="preserve"> </w:t>
      </w:r>
      <w:r w:rsidRPr="001412B7">
        <w:t>план</w:t>
      </w:r>
      <w:r w:rsidRPr="001412B7">
        <w:rPr>
          <w:spacing w:val="-2"/>
        </w:rPr>
        <w:t xml:space="preserve"> </w:t>
      </w:r>
      <w:r w:rsidRPr="001412B7">
        <w:t>воспитательной</w:t>
      </w:r>
      <w:r w:rsidRPr="001412B7">
        <w:rPr>
          <w:spacing w:val="3"/>
        </w:rPr>
        <w:t xml:space="preserve"> </w:t>
      </w:r>
      <w:r w:rsidRPr="001412B7">
        <w:t>работы.</w:t>
      </w:r>
    </w:p>
    <w:p w:rsidR="001A5B40" w:rsidRPr="001412B7" w:rsidRDefault="001A5B40" w:rsidP="001A5B40">
      <w:pPr>
        <w:pStyle w:val="a3"/>
        <w:ind w:left="0" w:firstLine="851"/>
      </w:pPr>
      <w:r w:rsidRPr="001412B7">
        <w:t>Основные</w:t>
      </w:r>
      <w:r w:rsidRPr="001412B7">
        <w:rPr>
          <w:spacing w:val="-6"/>
        </w:rPr>
        <w:t xml:space="preserve"> </w:t>
      </w:r>
      <w:r w:rsidRPr="001412B7">
        <w:t>принципы</w:t>
      </w:r>
      <w:r w:rsidRPr="001412B7">
        <w:rPr>
          <w:spacing w:val="-4"/>
        </w:rPr>
        <w:t xml:space="preserve"> </w:t>
      </w:r>
      <w:r w:rsidRPr="001412B7">
        <w:t>самоанализа</w:t>
      </w:r>
      <w:r w:rsidRPr="001412B7">
        <w:rPr>
          <w:spacing w:val="-6"/>
        </w:rPr>
        <w:t xml:space="preserve"> </w:t>
      </w:r>
      <w:r w:rsidRPr="001412B7">
        <w:t>воспитательной</w:t>
      </w:r>
      <w:r w:rsidRPr="001412B7">
        <w:rPr>
          <w:spacing w:val="-4"/>
        </w:rPr>
        <w:t xml:space="preserve"> </w:t>
      </w:r>
      <w:r w:rsidRPr="001412B7">
        <w:t>работы:</w:t>
      </w:r>
    </w:p>
    <w:p w:rsidR="001A5B40" w:rsidRPr="001412B7" w:rsidRDefault="001A5B40" w:rsidP="001A5B40">
      <w:pPr>
        <w:pStyle w:val="a3"/>
        <w:ind w:left="0" w:firstLine="851"/>
      </w:pPr>
      <w:r w:rsidRPr="001412B7">
        <w:rPr>
          <w:noProof/>
          <w:lang w:eastAsia="ru-RU"/>
        </w:rPr>
        <mc:AlternateContent>
          <mc:Choice Requires="wps">
            <w:drawing>
              <wp:anchor distT="0" distB="0" distL="114300" distR="114300" simplePos="0" relativeHeight="251659264" behindDoc="1" locked="0" layoutInCell="1" allowOverlap="1" wp14:anchorId="38F5D5F2" wp14:editId="4A1D6581">
                <wp:simplePos x="0" y="0"/>
                <wp:positionH relativeFrom="page">
                  <wp:posOffset>5827395</wp:posOffset>
                </wp:positionH>
                <wp:positionV relativeFrom="paragraph">
                  <wp:posOffset>115570</wp:posOffset>
                </wp:positionV>
                <wp:extent cx="39370" cy="6350"/>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458.85pt;margin-top:9.1pt;width:3.1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" fillcolor="black" stroked="f">
                <w10:wrap anchorx="page"/>
              </v:rect>
            </w:pict>
          </mc:Fallback>
        </mc:AlternateContent>
      </w:r>
      <w:r>
        <w:t xml:space="preserve">- </w:t>
      </w:r>
      <w:r w:rsidRPr="001412B7">
        <w:t>взаимное</w:t>
      </w:r>
      <w:r w:rsidRPr="001412B7">
        <w:rPr>
          <w:spacing w:val="-4"/>
        </w:rPr>
        <w:t xml:space="preserve"> </w:t>
      </w:r>
      <w:r w:rsidRPr="001412B7">
        <w:t>уважение всех</w:t>
      </w:r>
      <w:r w:rsidRPr="001412B7">
        <w:rPr>
          <w:spacing w:val="1"/>
        </w:rPr>
        <w:t xml:space="preserve"> </w:t>
      </w:r>
      <w:r w:rsidRPr="001412B7">
        <w:t>участников</w:t>
      </w:r>
      <w:r w:rsidRPr="001412B7">
        <w:rPr>
          <w:spacing w:val="-2"/>
        </w:rPr>
        <w:t xml:space="preserve"> </w:t>
      </w:r>
      <w:r w:rsidRPr="001412B7">
        <w:t>образовательных</w:t>
      </w:r>
      <w:r w:rsidRPr="001412B7">
        <w:rPr>
          <w:spacing w:val="-4"/>
        </w:rPr>
        <w:t xml:space="preserve"> </w:t>
      </w:r>
      <w:r w:rsidRPr="001412B7">
        <w:t>отношений;</w:t>
      </w:r>
    </w:p>
    <w:p w:rsidR="001A5B40" w:rsidRPr="001412B7" w:rsidRDefault="001A5B40" w:rsidP="001A5B40">
      <w:pPr>
        <w:pStyle w:val="a3"/>
        <w:ind w:left="0" w:right="118" w:firstLine="851"/>
      </w:pPr>
      <w:r>
        <w:t xml:space="preserve">- </w:t>
      </w:r>
      <w:r w:rsidRPr="001412B7">
        <w:t>приоритет</w:t>
      </w:r>
      <w:r w:rsidRPr="001412B7">
        <w:rPr>
          <w:spacing w:val="1"/>
        </w:rPr>
        <w:t xml:space="preserve"> </w:t>
      </w:r>
      <w:r w:rsidRPr="001412B7">
        <w:t>анализа</w:t>
      </w:r>
      <w:r w:rsidRPr="001412B7">
        <w:rPr>
          <w:spacing w:val="1"/>
        </w:rPr>
        <w:t xml:space="preserve"> </w:t>
      </w:r>
      <w:r w:rsidRPr="001412B7">
        <w:t>сущностных</w:t>
      </w:r>
      <w:r w:rsidRPr="001412B7">
        <w:rPr>
          <w:spacing w:val="1"/>
        </w:rPr>
        <w:t xml:space="preserve"> </w:t>
      </w:r>
      <w:r w:rsidRPr="001412B7">
        <w:t>сторон</w:t>
      </w:r>
      <w:r w:rsidRPr="001412B7">
        <w:rPr>
          <w:spacing w:val="1"/>
        </w:rPr>
        <w:t xml:space="preserve"> </w:t>
      </w:r>
      <w:r w:rsidRPr="001412B7">
        <w:t>воспитания.</w:t>
      </w:r>
      <w:r w:rsidRPr="001412B7">
        <w:rPr>
          <w:spacing w:val="1"/>
        </w:rPr>
        <w:t xml:space="preserve"> </w:t>
      </w:r>
      <w:r w:rsidRPr="001412B7">
        <w:t>Ориентирует</w:t>
      </w:r>
      <w:r w:rsidRPr="001412B7">
        <w:rPr>
          <w:spacing w:val="1"/>
        </w:rPr>
        <w:t xml:space="preserve"> </w:t>
      </w:r>
      <w:r w:rsidRPr="001412B7">
        <w:t>на</w:t>
      </w:r>
      <w:r w:rsidRPr="001412B7">
        <w:rPr>
          <w:spacing w:val="60"/>
        </w:rPr>
        <w:t xml:space="preserve"> </w:t>
      </w:r>
      <w:r w:rsidRPr="001412B7">
        <w:t>изучение,</w:t>
      </w:r>
      <w:r w:rsidRPr="001412B7">
        <w:rPr>
          <w:spacing w:val="1"/>
        </w:rPr>
        <w:t xml:space="preserve"> </w:t>
      </w:r>
      <w:r w:rsidRPr="001412B7">
        <w:t>прежде</w:t>
      </w:r>
      <w:r w:rsidRPr="001412B7">
        <w:rPr>
          <w:spacing w:val="10"/>
        </w:rPr>
        <w:t xml:space="preserve"> </w:t>
      </w:r>
      <w:r w:rsidRPr="001412B7">
        <w:t>всего,</w:t>
      </w:r>
      <w:r w:rsidRPr="001412B7">
        <w:rPr>
          <w:spacing w:val="9"/>
        </w:rPr>
        <w:t xml:space="preserve"> </w:t>
      </w:r>
      <w:r w:rsidRPr="001412B7">
        <w:t>не</w:t>
      </w:r>
      <w:r w:rsidRPr="001412B7">
        <w:rPr>
          <w:spacing w:val="11"/>
        </w:rPr>
        <w:t xml:space="preserve"> </w:t>
      </w:r>
      <w:r w:rsidRPr="001412B7">
        <w:t>количественных,</w:t>
      </w:r>
      <w:r w:rsidRPr="001412B7">
        <w:rPr>
          <w:spacing w:val="13"/>
        </w:rPr>
        <w:t xml:space="preserve"> </w:t>
      </w:r>
      <w:r w:rsidRPr="001412B7">
        <w:t>а</w:t>
      </w:r>
      <w:r w:rsidRPr="001412B7">
        <w:rPr>
          <w:spacing w:val="10"/>
        </w:rPr>
        <w:t xml:space="preserve"> </w:t>
      </w:r>
      <w:r w:rsidRPr="001412B7">
        <w:t>качественных</w:t>
      </w:r>
      <w:r w:rsidRPr="001412B7">
        <w:rPr>
          <w:spacing w:val="7"/>
        </w:rPr>
        <w:t xml:space="preserve"> </w:t>
      </w:r>
      <w:r w:rsidRPr="001412B7">
        <w:t>показателей,</w:t>
      </w:r>
      <w:r w:rsidRPr="001412B7">
        <w:rPr>
          <w:spacing w:val="13"/>
        </w:rPr>
        <w:t xml:space="preserve"> </w:t>
      </w:r>
      <w:r w:rsidRPr="001412B7">
        <w:t>таких</w:t>
      </w:r>
      <w:r w:rsidRPr="001412B7">
        <w:rPr>
          <w:spacing w:val="6"/>
        </w:rPr>
        <w:t xml:space="preserve"> </w:t>
      </w:r>
      <w:r w:rsidRPr="001412B7">
        <w:t>как</w:t>
      </w:r>
      <w:r w:rsidRPr="001412B7">
        <w:rPr>
          <w:spacing w:val="11"/>
        </w:rPr>
        <w:t xml:space="preserve"> </w:t>
      </w:r>
      <w:r w:rsidRPr="001412B7">
        <w:t>сохранение</w:t>
      </w:r>
      <w:r w:rsidRPr="001412B7">
        <w:rPr>
          <w:spacing w:val="10"/>
        </w:rPr>
        <w:t xml:space="preserve"> </w:t>
      </w:r>
      <w:r w:rsidRPr="001412B7">
        <w:t>уклада школы,</w:t>
      </w:r>
      <w:r w:rsidRPr="001412B7">
        <w:rPr>
          <w:spacing w:val="1"/>
        </w:rPr>
        <w:t xml:space="preserve"> </w:t>
      </w:r>
      <w:r w:rsidRPr="001412B7">
        <w:t>качество</w:t>
      </w:r>
      <w:r w:rsidRPr="001412B7">
        <w:rPr>
          <w:spacing w:val="1"/>
        </w:rPr>
        <w:t xml:space="preserve"> </w:t>
      </w:r>
      <w:r w:rsidRPr="001412B7">
        <w:t>воспитывающей</w:t>
      </w:r>
      <w:r w:rsidRPr="001412B7">
        <w:rPr>
          <w:spacing w:val="1"/>
        </w:rPr>
        <w:t xml:space="preserve"> </w:t>
      </w:r>
      <w:r w:rsidRPr="001412B7">
        <w:t>среды,</w:t>
      </w:r>
      <w:r w:rsidRPr="001412B7">
        <w:rPr>
          <w:spacing w:val="1"/>
        </w:rPr>
        <w:t xml:space="preserve"> </w:t>
      </w:r>
      <w:r w:rsidRPr="001412B7">
        <w:t>содержание и</w:t>
      </w:r>
      <w:r w:rsidRPr="001412B7">
        <w:rPr>
          <w:spacing w:val="1"/>
        </w:rPr>
        <w:t xml:space="preserve"> </w:t>
      </w:r>
      <w:r w:rsidRPr="001412B7">
        <w:t>разнообразие деятельности,</w:t>
      </w:r>
      <w:r w:rsidRPr="001412B7">
        <w:rPr>
          <w:spacing w:val="1"/>
        </w:rPr>
        <w:t xml:space="preserve"> </w:t>
      </w:r>
      <w:r w:rsidRPr="001412B7">
        <w:t>стиль</w:t>
      </w:r>
      <w:r w:rsidRPr="001412B7">
        <w:rPr>
          <w:spacing w:val="1"/>
        </w:rPr>
        <w:t xml:space="preserve"> </w:t>
      </w:r>
      <w:r w:rsidRPr="001412B7">
        <w:t>общения,</w:t>
      </w:r>
      <w:r w:rsidRPr="001412B7">
        <w:rPr>
          <w:spacing w:val="1"/>
        </w:rPr>
        <w:t xml:space="preserve"> </w:t>
      </w:r>
      <w:r w:rsidRPr="001412B7">
        <w:t>отношений</w:t>
      </w:r>
      <w:r w:rsidRPr="001412B7">
        <w:rPr>
          <w:spacing w:val="1"/>
        </w:rPr>
        <w:t xml:space="preserve"> </w:t>
      </w:r>
      <w:r w:rsidRPr="001412B7">
        <w:t>между</w:t>
      </w:r>
      <w:r w:rsidRPr="001412B7">
        <w:rPr>
          <w:spacing w:val="1"/>
        </w:rPr>
        <w:t xml:space="preserve"> </w:t>
      </w:r>
      <w:r w:rsidRPr="001412B7">
        <w:t>педагогами,</w:t>
      </w:r>
      <w:r w:rsidRPr="001412B7">
        <w:rPr>
          <w:spacing w:val="1"/>
        </w:rPr>
        <w:t xml:space="preserve"> </w:t>
      </w:r>
      <w:r w:rsidRPr="001412B7">
        <w:t>обучающимися</w:t>
      </w:r>
      <w:r w:rsidRPr="001412B7">
        <w:rPr>
          <w:spacing w:val="1"/>
        </w:rPr>
        <w:t xml:space="preserve"> </w:t>
      </w:r>
      <w:r w:rsidRPr="001412B7">
        <w:t>и</w:t>
      </w:r>
      <w:r w:rsidRPr="001412B7">
        <w:rPr>
          <w:spacing w:val="1"/>
        </w:rPr>
        <w:t xml:space="preserve"> </w:t>
      </w:r>
      <w:r w:rsidRPr="001412B7">
        <w:t>родителями</w:t>
      </w:r>
      <w:r w:rsidRPr="001412B7">
        <w:rPr>
          <w:spacing w:val="1"/>
        </w:rPr>
        <w:t xml:space="preserve"> </w:t>
      </w:r>
      <w:r w:rsidRPr="001412B7">
        <w:t>(законными</w:t>
      </w:r>
      <w:r w:rsidRPr="001412B7">
        <w:rPr>
          <w:spacing w:val="1"/>
        </w:rPr>
        <w:t xml:space="preserve"> </w:t>
      </w:r>
      <w:r w:rsidRPr="001412B7">
        <w:t>представителями);</w:t>
      </w:r>
    </w:p>
    <w:p w:rsidR="001A5B40" w:rsidRPr="001412B7" w:rsidRDefault="001A5B40" w:rsidP="001A5B40">
      <w:pPr>
        <w:pStyle w:val="a3"/>
        <w:ind w:left="0" w:right="115" w:firstLine="851"/>
      </w:pPr>
      <w:r>
        <w:t xml:space="preserve">- </w:t>
      </w:r>
      <w:r w:rsidRPr="001412B7">
        <w:t>развивающий</w:t>
      </w:r>
      <w:r w:rsidRPr="001412B7">
        <w:rPr>
          <w:spacing w:val="1"/>
        </w:rPr>
        <w:t xml:space="preserve"> </w:t>
      </w:r>
      <w:r w:rsidRPr="001412B7">
        <w:t>характер</w:t>
      </w:r>
      <w:r w:rsidRPr="001412B7">
        <w:rPr>
          <w:spacing w:val="1"/>
        </w:rPr>
        <w:t xml:space="preserve"> </w:t>
      </w:r>
      <w:r w:rsidRPr="001412B7">
        <w:t>осуществляемого</w:t>
      </w:r>
      <w:r w:rsidRPr="001412B7">
        <w:rPr>
          <w:spacing w:val="1"/>
        </w:rPr>
        <w:t xml:space="preserve"> </w:t>
      </w:r>
      <w:r w:rsidRPr="001412B7">
        <w:t>анализа.</w:t>
      </w:r>
      <w:r w:rsidRPr="001412B7">
        <w:rPr>
          <w:spacing w:val="1"/>
        </w:rPr>
        <w:t xml:space="preserve"> </w:t>
      </w:r>
      <w:r w:rsidRPr="001412B7">
        <w:t>Ориентирует</w:t>
      </w:r>
      <w:r w:rsidRPr="001412B7">
        <w:rPr>
          <w:spacing w:val="1"/>
        </w:rPr>
        <w:t xml:space="preserve"> </w:t>
      </w:r>
      <w:r w:rsidRPr="001412B7">
        <w:t>на</w:t>
      </w:r>
      <w:r w:rsidRPr="001412B7">
        <w:rPr>
          <w:spacing w:val="1"/>
        </w:rPr>
        <w:t xml:space="preserve"> </w:t>
      </w:r>
      <w:r w:rsidRPr="001412B7">
        <w:t>использование</w:t>
      </w:r>
      <w:r w:rsidRPr="001412B7">
        <w:rPr>
          <w:spacing w:val="1"/>
        </w:rPr>
        <w:t xml:space="preserve"> </w:t>
      </w:r>
      <w:r w:rsidRPr="001412B7">
        <w:t>результатов анализа для совершенствования воспитательной деятельности педагогических</w:t>
      </w:r>
      <w:r w:rsidRPr="001412B7">
        <w:rPr>
          <w:spacing w:val="1"/>
        </w:rPr>
        <w:t xml:space="preserve"> </w:t>
      </w:r>
      <w:r w:rsidRPr="001412B7">
        <w:t>работников (знания и сохранения в работе цели и задач воспитания, умелого планирования</w:t>
      </w:r>
      <w:r w:rsidRPr="001412B7">
        <w:rPr>
          <w:spacing w:val="1"/>
        </w:rPr>
        <w:t xml:space="preserve"> </w:t>
      </w:r>
      <w:r w:rsidRPr="001412B7">
        <w:t>воспитательной</w:t>
      </w:r>
      <w:r w:rsidRPr="001412B7">
        <w:rPr>
          <w:spacing w:val="1"/>
        </w:rPr>
        <w:t xml:space="preserve"> </w:t>
      </w:r>
      <w:r w:rsidRPr="001412B7">
        <w:t>работы,</w:t>
      </w:r>
      <w:r w:rsidRPr="001412B7">
        <w:rPr>
          <w:spacing w:val="1"/>
        </w:rPr>
        <w:t xml:space="preserve"> </w:t>
      </w:r>
      <w:r w:rsidRPr="001412B7">
        <w:t>адекватного</w:t>
      </w:r>
      <w:r w:rsidRPr="001412B7">
        <w:rPr>
          <w:spacing w:val="1"/>
        </w:rPr>
        <w:t xml:space="preserve"> </w:t>
      </w:r>
      <w:r w:rsidRPr="001412B7">
        <w:t>подбора</w:t>
      </w:r>
      <w:r w:rsidRPr="001412B7">
        <w:rPr>
          <w:spacing w:val="1"/>
        </w:rPr>
        <w:t xml:space="preserve"> </w:t>
      </w:r>
      <w:r w:rsidRPr="001412B7">
        <w:t>видов,</w:t>
      </w:r>
      <w:r w:rsidRPr="001412B7">
        <w:rPr>
          <w:spacing w:val="1"/>
        </w:rPr>
        <w:t xml:space="preserve"> </w:t>
      </w:r>
      <w:r w:rsidRPr="001412B7">
        <w:t>форм</w:t>
      </w:r>
      <w:r w:rsidRPr="001412B7">
        <w:rPr>
          <w:spacing w:val="1"/>
        </w:rPr>
        <w:t xml:space="preserve"> </w:t>
      </w:r>
      <w:r w:rsidRPr="001412B7">
        <w:t>и</w:t>
      </w:r>
      <w:r w:rsidRPr="001412B7">
        <w:rPr>
          <w:spacing w:val="1"/>
        </w:rPr>
        <w:t xml:space="preserve"> </w:t>
      </w:r>
      <w:r w:rsidRPr="001412B7">
        <w:t>содержания</w:t>
      </w:r>
      <w:r w:rsidRPr="001412B7">
        <w:rPr>
          <w:spacing w:val="1"/>
        </w:rPr>
        <w:t xml:space="preserve"> </w:t>
      </w:r>
      <w:r w:rsidRPr="001412B7">
        <w:t>совместной</w:t>
      </w:r>
      <w:r w:rsidRPr="001412B7">
        <w:rPr>
          <w:spacing w:val="1"/>
        </w:rPr>
        <w:t xml:space="preserve"> </w:t>
      </w:r>
      <w:r w:rsidRPr="001412B7">
        <w:t>деятельности</w:t>
      </w:r>
      <w:r w:rsidRPr="001412B7">
        <w:rPr>
          <w:spacing w:val="-2"/>
        </w:rPr>
        <w:t xml:space="preserve"> </w:t>
      </w:r>
      <w:r w:rsidRPr="001412B7">
        <w:t>с</w:t>
      </w:r>
      <w:r w:rsidRPr="001412B7">
        <w:rPr>
          <w:spacing w:val="-5"/>
        </w:rPr>
        <w:t xml:space="preserve"> </w:t>
      </w:r>
      <w:r w:rsidRPr="001412B7">
        <w:t>обучающимися,</w:t>
      </w:r>
      <w:r w:rsidRPr="001412B7">
        <w:rPr>
          <w:spacing w:val="4"/>
        </w:rPr>
        <w:t xml:space="preserve"> </w:t>
      </w:r>
      <w:r w:rsidRPr="001412B7">
        <w:t>коллегами,</w:t>
      </w:r>
      <w:r w:rsidRPr="001412B7">
        <w:rPr>
          <w:spacing w:val="-2"/>
        </w:rPr>
        <w:t xml:space="preserve"> </w:t>
      </w:r>
      <w:r w:rsidRPr="001412B7">
        <w:t>социальными</w:t>
      </w:r>
      <w:r w:rsidRPr="001412B7">
        <w:rPr>
          <w:spacing w:val="9"/>
        </w:rPr>
        <w:t xml:space="preserve"> </w:t>
      </w:r>
      <w:r w:rsidRPr="001412B7">
        <w:t>партнерами);</w:t>
      </w:r>
    </w:p>
    <w:p w:rsidR="001A5B40" w:rsidRPr="001412B7" w:rsidRDefault="001A5B40" w:rsidP="001A5B40">
      <w:pPr>
        <w:pStyle w:val="a3"/>
        <w:ind w:left="0" w:right="117" w:firstLine="851"/>
      </w:pPr>
      <w:r>
        <w:t xml:space="preserve">- </w:t>
      </w:r>
      <w:r w:rsidRPr="001412B7">
        <w:t xml:space="preserve">распределенная ответственность за результаты личностного развития </w:t>
      </w:r>
      <w:proofErr w:type="gramStart"/>
      <w:r w:rsidRPr="001412B7">
        <w:t>обучающихся</w:t>
      </w:r>
      <w:proofErr w:type="gramEnd"/>
      <w:r w:rsidRPr="001412B7">
        <w:t>.</w:t>
      </w:r>
      <w:r w:rsidRPr="001412B7">
        <w:rPr>
          <w:spacing w:val="1"/>
        </w:rPr>
        <w:t xml:space="preserve"> </w:t>
      </w:r>
      <w:r w:rsidRPr="001412B7">
        <w:t>Ориентирует на понимание того, что личностное развитие обучающихся – это результат как</w:t>
      </w:r>
      <w:r w:rsidRPr="001412B7">
        <w:rPr>
          <w:spacing w:val="1"/>
        </w:rPr>
        <w:t xml:space="preserve"> </w:t>
      </w:r>
      <w:r w:rsidRPr="001412B7">
        <w:t>организованного</w:t>
      </w:r>
      <w:r w:rsidRPr="001412B7">
        <w:rPr>
          <w:spacing w:val="1"/>
        </w:rPr>
        <w:t xml:space="preserve"> </w:t>
      </w:r>
      <w:r w:rsidRPr="001412B7">
        <w:t>социального</w:t>
      </w:r>
      <w:r w:rsidRPr="001412B7">
        <w:rPr>
          <w:spacing w:val="1"/>
        </w:rPr>
        <w:t xml:space="preserve"> </w:t>
      </w:r>
      <w:r w:rsidRPr="001412B7">
        <w:t>воспитания</w:t>
      </w:r>
      <w:r w:rsidRPr="001412B7">
        <w:rPr>
          <w:spacing w:val="1"/>
        </w:rPr>
        <w:t xml:space="preserve"> </w:t>
      </w:r>
      <w:r w:rsidRPr="001412B7">
        <w:t>(в</w:t>
      </w:r>
      <w:r w:rsidRPr="001412B7">
        <w:rPr>
          <w:spacing w:val="1"/>
        </w:rPr>
        <w:t xml:space="preserve"> </w:t>
      </w:r>
      <w:r w:rsidRPr="001412B7">
        <w:t>котором</w:t>
      </w:r>
      <w:r w:rsidRPr="001412B7">
        <w:rPr>
          <w:spacing w:val="1"/>
        </w:rPr>
        <w:t xml:space="preserve"> </w:t>
      </w:r>
      <w:r w:rsidRPr="001412B7">
        <w:t>школа</w:t>
      </w:r>
      <w:r w:rsidRPr="001412B7">
        <w:rPr>
          <w:spacing w:val="1"/>
        </w:rPr>
        <w:t xml:space="preserve"> </w:t>
      </w:r>
      <w:r w:rsidRPr="001412B7">
        <w:t>участвует</w:t>
      </w:r>
      <w:r w:rsidRPr="001412B7">
        <w:rPr>
          <w:spacing w:val="1"/>
        </w:rPr>
        <w:t xml:space="preserve"> </w:t>
      </w:r>
      <w:r w:rsidRPr="001412B7">
        <w:t>наряду</w:t>
      </w:r>
      <w:r w:rsidRPr="001412B7">
        <w:rPr>
          <w:spacing w:val="1"/>
        </w:rPr>
        <w:t xml:space="preserve"> </w:t>
      </w:r>
      <w:r w:rsidRPr="001412B7">
        <w:t>с</w:t>
      </w:r>
      <w:r w:rsidRPr="001412B7">
        <w:rPr>
          <w:spacing w:val="1"/>
        </w:rPr>
        <w:t xml:space="preserve"> </w:t>
      </w:r>
      <w:r w:rsidRPr="001412B7">
        <w:t>другими</w:t>
      </w:r>
      <w:r w:rsidRPr="001412B7">
        <w:rPr>
          <w:spacing w:val="-57"/>
        </w:rPr>
        <w:t xml:space="preserve"> </w:t>
      </w:r>
      <w:r w:rsidRPr="001412B7">
        <w:t>социальными</w:t>
      </w:r>
      <w:r w:rsidRPr="001412B7">
        <w:rPr>
          <w:spacing w:val="1"/>
        </w:rPr>
        <w:t xml:space="preserve"> </w:t>
      </w:r>
      <w:r w:rsidRPr="001412B7">
        <w:t>институтами),</w:t>
      </w:r>
      <w:r w:rsidRPr="001412B7">
        <w:rPr>
          <w:spacing w:val="3"/>
        </w:rPr>
        <w:t xml:space="preserve"> </w:t>
      </w:r>
      <w:r w:rsidRPr="001412B7">
        <w:t>так</w:t>
      </w:r>
      <w:r w:rsidRPr="001412B7">
        <w:rPr>
          <w:spacing w:val="-1"/>
        </w:rPr>
        <w:t xml:space="preserve"> </w:t>
      </w:r>
      <w:r w:rsidRPr="001412B7">
        <w:t>и</w:t>
      </w:r>
      <w:r w:rsidRPr="001412B7">
        <w:rPr>
          <w:spacing w:val="-3"/>
        </w:rPr>
        <w:t xml:space="preserve"> </w:t>
      </w:r>
      <w:r w:rsidRPr="001412B7">
        <w:t>их</w:t>
      </w:r>
      <w:r w:rsidRPr="001412B7">
        <w:rPr>
          <w:spacing w:val="-5"/>
        </w:rPr>
        <w:t xml:space="preserve"> </w:t>
      </w:r>
      <w:r w:rsidRPr="001412B7">
        <w:t>стихийной</w:t>
      </w:r>
      <w:r w:rsidRPr="001412B7">
        <w:rPr>
          <w:spacing w:val="2"/>
        </w:rPr>
        <w:t xml:space="preserve"> </w:t>
      </w:r>
      <w:r w:rsidRPr="001412B7">
        <w:t>социализации</w:t>
      </w:r>
      <w:r w:rsidRPr="001412B7">
        <w:rPr>
          <w:spacing w:val="-3"/>
        </w:rPr>
        <w:t xml:space="preserve"> </w:t>
      </w:r>
      <w:r w:rsidRPr="001412B7">
        <w:t>и</w:t>
      </w:r>
      <w:r w:rsidRPr="001412B7">
        <w:rPr>
          <w:spacing w:val="2"/>
        </w:rPr>
        <w:t xml:space="preserve"> </w:t>
      </w:r>
      <w:r w:rsidRPr="001412B7">
        <w:t>саморазвития.</w:t>
      </w:r>
    </w:p>
    <w:p w:rsidR="001A5B40" w:rsidRPr="001412B7" w:rsidRDefault="001A5B40" w:rsidP="001A5B40">
      <w:pPr>
        <w:pStyle w:val="2"/>
        <w:spacing w:before="0" w:line="240" w:lineRule="auto"/>
        <w:ind w:firstLine="851"/>
        <w:rPr>
          <w:rFonts w:ascii="Times New Roman" w:hAnsi="Times New Roman" w:cs="Times New Roman"/>
          <w:color w:val="auto"/>
          <w:sz w:val="24"/>
          <w:szCs w:val="24"/>
        </w:rPr>
      </w:pPr>
      <w:r w:rsidRPr="001412B7">
        <w:rPr>
          <w:rFonts w:ascii="Times New Roman" w:hAnsi="Times New Roman" w:cs="Times New Roman"/>
          <w:color w:val="auto"/>
          <w:sz w:val="24"/>
          <w:szCs w:val="24"/>
        </w:rPr>
        <w:t>Основные</w:t>
      </w:r>
      <w:r w:rsidRPr="001412B7">
        <w:rPr>
          <w:rFonts w:ascii="Times New Roman" w:hAnsi="Times New Roman" w:cs="Times New Roman"/>
          <w:color w:val="auto"/>
          <w:spacing w:val="1"/>
          <w:sz w:val="24"/>
          <w:szCs w:val="24"/>
        </w:rPr>
        <w:t xml:space="preserve"> </w:t>
      </w:r>
      <w:r w:rsidRPr="001412B7">
        <w:rPr>
          <w:rFonts w:ascii="Times New Roman" w:hAnsi="Times New Roman" w:cs="Times New Roman"/>
          <w:color w:val="auto"/>
          <w:sz w:val="24"/>
          <w:szCs w:val="24"/>
        </w:rPr>
        <w:t>направления</w:t>
      </w:r>
      <w:r w:rsidRPr="001412B7">
        <w:rPr>
          <w:rFonts w:ascii="Times New Roman" w:hAnsi="Times New Roman" w:cs="Times New Roman"/>
          <w:color w:val="auto"/>
          <w:spacing w:val="-3"/>
          <w:sz w:val="24"/>
          <w:szCs w:val="24"/>
        </w:rPr>
        <w:t xml:space="preserve"> </w:t>
      </w:r>
      <w:r w:rsidRPr="001412B7">
        <w:rPr>
          <w:rFonts w:ascii="Times New Roman" w:hAnsi="Times New Roman" w:cs="Times New Roman"/>
          <w:color w:val="auto"/>
          <w:sz w:val="24"/>
          <w:szCs w:val="24"/>
        </w:rPr>
        <w:t>анализа</w:t>
      </w:r>
      <w:r w:rsidRPr="001412B7">
        <w:rPr>
          <w:rFonts w:ascii="Times New Roman" w:hAnsi="Times New Roman" w:cs="Times New Roman"/>
          <w:color w:val="auto"/>
          <w:spacing w:val="-3"/>
          <w:sz w:val="24"/>
          <w:szCs w:val="24"/>
        </w:rPr>
        <w:t xml:space="preserve"> </w:t>
      </w:r>
      <w:r w:rsidRPr="001412B7">
        <w:rPr>
          <w:rFonts w:ascii="Times New Roman" w:hAnsi="Times New Roman" w:cs="Times New Roman"/>
          <w:color w:val="auto"/>
          <w:sz w:val="24"/>
          <w:szCs w:val="24"/>
        </w:rPr>
        <w:t>воспитательного</w:t>
      </w:r>
      <w:r w:rsidRPr="001412B7">
        <w:rPr>
          <w:rFonts w:ascii="Times New Roman" w:hAnsi="Times New Roman" w:cs="Times New Roman"/>
          <w:color w:val="auto"/>
          <w:spacing w:val="-3"/>
          <w:sz w:val="24"/>
          <w:szCs w:val="24"/>
        </w:rPr>
        <w:t xml:space="preserve"> </w:t>
      </w:r>
      <w:r w:rsidRPr="001412B7">
        <w:rPr>
          <w:rFonts w:ascii="Times New Roman" w:hAnsi="Times New Roman" w:cs="Times New Roman"/>
          <w:color w:val="auto"/>
          <w:sz w:val="24"/>
          <w:szCs w:val="24"/>
        </w:rPr>
        <w:t>процесса.</w:t>
      </w:r>
    </w:p>
    <w:p w:rsidR="001A5B40" w:rsidRPr="001412B7" w:rsidRDefault="001A5B40" w:rsidP="000D41A3">
      <w:pPr>
        <w:pStyle w:val="af5"/>
        <w:numPr>
          <w:ilvl w:val="0"/>
          <w:numId w:val="28"/>
        </w:numPr>
        <w:tabs>
          <w:tab w:val="left" w:pos="1435"/>
        </w:tabs>
        <w:ind w:left="0" w:firstLine="851"/>
        <w:jc w:val="both"/>
        <w:rPr>
          <w:sz w:val="24"/>
          <w:szCs w:val="24"/>
        </w:rPr>
      </w:pPr>
      <w:r w:rsidRPr="001412B7">
        <w:rPr>
          <w:sz w:val="24"/>
          <w:szCs w:val="24"/>
        </w:rPr>
        <w:t>Результаты</w:t>
      </w:r>
      <w:r w:rsidRPr="001412B7">
        <w:rPr>
          <w:spacing w:val="-2"/>
          <w:sz w:val="24"/>
          <w:szCs w:val="24"/>
        </w:rPr>
        <w:t xml:space="preserve"> </w:t>
      </w:r>
      <w:r w:rsidRPr="001412B7">
        <w:rPr>
          <w:sz w:val="24"/>
          <w:szCs w:val="24"/>
        </w:rPr>
        <w:t>воспитания,</w:t>
      </w:r>
      <w:r w:rsidRPr="001412B7">
        <w:rPr>
          <w:spacing w:val="-7"/>
          <w:sz w:val="24"/>
          <w:szCs w:val="24"/>
        </w:rPr>
        <w:t xml:space="preserve"> </w:t>
      </w:r>
      <w:r w:rsidRPr="001412B7">
        <w:rPr>
          <w:sz w:val="24"/>
          <w:szCs w:val="24"/>
        </w:rPr>
        <w:t>социализации</w:t>
      </w:r>
      <w:r w:rsidRPr="001412B7">
        <w:rPr>
          <w:spacing w:val="-7"/>
          <w:sz w:val="24"/>
          <w:szCs w:val="24"/>
        </w:rPr>
        <w:t xml:space="preserve"> </w:t>
      </w:r>
      <w:r w:rsidRPr="001412B7">
        <w:rPr>
          <w:sz w:val="24"/>
          <w:szCs w:val="24"/>
        </w:rPr>
        <w:t>и</w:t>
      </w:r>
      <w:r w:rsidRPr="001412B7">
        <w:rPr>
          <w:spacing w:val="-3"/>
          <w:sz w:val="24"/>
          <w:szCs w:val="24"/>
        </w:rPr>
        <w:t xml:space="preserve"> </w:t>
      </w:r>
      <w:r w:rsidRPr="001412B7">
        <w:rPr>
          <w:sz w:val="24"/>
          <w:szCs w:val="24"/>
        </w:rPr>
        <w:t>саморазвития</w:t>
      </w:r>
      <w:r w:rsidRPr="001412B7">
        <w:rPr>
          <w:spacing w:val="-12"/>
          <w:sz w:val="24"/>
          <w:szCs w:val="24"/>
        </w:rPr>
        <w:t xml:space="preserve"> </w:t>
      </w:r>
      <w:proofErr w:type="gramStart"/>
      <w:r w:rsidRPr="001412B7">
        <w:rPr>
          <w:sz w:val="24"/>
          <w:szCs w:val="24"/>
        </w:rPr>
        <w:t>обучающихся</w:t>
      </w:r>
      <w:proofErr w:type="gramEnd"/>
      <w:r w:rsidRPr="001412B7">
        <w:rPr>
          <w:sz w:val="24"/>
          <w:szCs w:val="24"/>
        </w:rPr>
        <w:t>.</w:t>
      </w:r>
    </w:p>
    <w:p w:rsidR="001A5B40" w:rsidRPr="001412B7" w:rsidRDefault="001A5B40" w:rsidP="001A5B40">
      <w:pPr>
        <w:pStyle w:val="a3"/>
        <w:ind w:left="0" w:firstLine="851"/>
      </w:pPr>
      <w:r w:rsidRPr="001412B7">
        <w:t>Критерием,</w:t>
      </w:r>
      <w:r w:rsidRPr="001412B7">
        <w:rPr>
          <w:spacing w:val="1"/>
        </w:rPr>
        <w:t xml:space="preserve"> </w:t>
      </w:r>
      <w:r w:rsidRPr="001412B7">
        <w:t>на основе</w:t>
      </w:r>
      <w:r w:rsidRPr="001412B7">
        <w:rPr>
          <w:spacing w:val="1"/>
        </w:rPr>
        <w:t xml:space="preserve"> </w:t>
      </w:r>
      <w:r w:rsidRPr="001412B7">
        <w:t>которого</w:t>
      </w:r>
      <w:r w:rsidRPr="001412B7">
        <w:rPr>
          <w:spacing w:val="1"/>
        </w:rPr>
        <w:t xml:space="preserve"> </w:t>
      </w:r>
      <w:r w:rsidRPr="001412B7">
        <w:t>осуществляется</w:t>
      </w:r>
      <w:r w:rsidRPr="001412B7">
        <w:rPr>
          <w:spacing w:val="1"/>
        </w:rPr>
        <w:t xml:space="preserve"> </w:t>
      </w:r>
      <w:r w:rsidRPr="001412B7">
        <w:t>данный</w:t>
      </w:r>
      <w:r w:rsidRPr="001412B7">
        <w:rPr>
          <w:spacing w:val="1"/>
        </w:rPr>
        <w:t xml:space="preserve"> </w:t>
      </w:r>
      <w:r w:rsidRPr="001412B7">
        <w:t>анализ,</w:t>
      </w:r>
      <w:r w:rsidRPr="001412B7">
        <w:rPr>
          <w:spacing w:val="1"/>
        </w:rPr>
        <w:t xml:space="preserve"> </w:t>
      </w:r>
      <w:r w:rsidRPr="001412B7">
        <w:t>является</w:t>
      </w:r>
      <w:r w:rsidRPr="001412B7">
        <w:rPr>
          <w:spacing w:val="1"/>
        </w:rPr>
        <w:t xml:space="preserve"> </w:t>
      </w:r>
      <w:r w:rsidRPr="001412B7">
        <w:t>динамика</w:t>
      </w:r>
      <w:r w:rsidRPr="001412B7">
        <w:rPr>
          <w:spacing w:val="-57"/>
        </w:rPr>
        <w:t xml:space="preserve"> </w:t>
      </w:r>
      <w:r w:rsidRPr="001412B7">
        <w:t>личностного</w:t>
      </w:r>
      <w:r w:rsidRPr="001412B7">
        <w:rPr>
          <w:spacing w:val="1"/>
        </w:rPr>
        <w:t xml:space="preserve"> </w:t>
      </w:r>
      <w:r w:rsidRPr="001412B7">
        <w:t>развития</w:t>
      </w:r>
      <w:r w:rsidRPr="001412B7">
        <w:rPr>
          <w:spacing w:val="-3"/>
        </w:rPr>
        <w:t xml:space="preserve"> </w:t>
      </w:r>
      <w:proofErr w:type="gramStart"/>
      <w:r w:rsidRPr="001412B7">
        <w:t>обучающихся</w:t>
      </w:r>
      <w:proofErr w:type="gramEnd"/>
      <w:r w:rsidRPr="001412B7">
        <w:rPr>
          <w:spacing w:val="1"/>
        </w:rPr>
        <w:t xml:space="preserve"> </w:t>
      </w:r>
      <w:r w:rsidRPr="001412B7">
        <w:t>в</w:t>
      </w:r>
      <w:r w:rsidRPr="001412B7">
        <w:rPr>
          <w:spacing w:val="3"/>
        </w:rPr>
        <w:t xml:space="preserve"> </w:t>
      </w:r>
      <w:r w:rsidRPr="001412B7">
        <w:t>каждом</w:t>
      </w:r>
      <w:r w:rsidRPr="001412B7">
        <w:rPr>
          <w:spacing w:val="-6"/>
        </w:rPr>
        <w:t xml:space="preserve"> </w:t>
      </w:r>
      <w:r w:rsidRPr="001412B7">
        <w:t>классе.</w:t>
      </w:r>
    </w:p>
    <w:p w:rsidR="001A5B40" w:rsidRPr="001412B7" w:rsidRDefault="001A5B40" w:rsidP="001A5B40">
      <w:pPr>
        <w:pStyle w:val="a3"/>
        <w:ind w:left="0" w:right="113" w:firstLine="851"/>
      </w:pPr>
      <w:r w:rsidRPr="001412B7">
        <w:t>Анализ проводится классными руководителями вместе с заместителем директора по</w:t>
      </w:r>
      <w:r w:rsidRPr="001412B7">
        <w:rPr>
          <w:spacing w:val="1"/>
        </w:rPr>
        <w:t xml:space="preserve"> </w:t>
      </w:r>
      <w:r w:rsidRPr="001412B7">
        <w:t>воспитательной работе (советника директора по воспитательной работе при наличии) с</w:t>
      </w:r>
      <w:r w:rsidRPr="001412B7">
        <w:rPr>
          <w:spacing w:val="1"/>
        </w:rPr>
        <w:t xml:space="preserve"> </w:t>
      </w:r>
      <w:r w:rsidRPr="001412B7">
        <w:t>последующим обсуждением результатов на методическом объединении классных</w:t>
      </w:r>
      <w:r w:rsidRPr="001412B7">
        <w:rPr>
          <w:spacing w:val="1"/>
        </w:rPr>
        <w:t xml:space="preserve"> </w:t>
      </w:r>
      <w:r w:rsidRPr="001412B7">
        <w:t>руководителей или педагогическом совете. Способом получения информации о результатах</w:t>
      </w:r>
      <w:r w:rsidRPr="001412B7">
        <w:rPr>
          <w:spacing w:val="1"/>
        </w:rPr>
        <w:t xml:space="preserve"> </w:t>
      </w:r>
      <w:r w:rsidRPr="001412B7">
        <w:t>воспитания, социализации и саморазвития обучающихся является педагогическое</w:t>
      </w:r>
      <w:r w:rsidRPr="001412B7">
        <w:rPr>
          <w:spacing w:val="1"/>
        </w:rPr>
        <w:t xml:space="preserve"> </w:t>
      </w:r>
      <w:r w:rsidRPr="001412B7">
        <w:t xml:space="preserve">наблюдение. Внимание педагогических работников сосредотачивается на </w:t>
      </w:r>
      <w:proofErr w:type="gramStart"/>
      <w:r w:rsidRPr="001412B7">
        <w:t>вопросах</w:t>
      </w:r>
      <w:proofErr w:type="gramEnd"/>
      <w:r w:rsidRPr="001412B7">
        <w:t>: какие</w:t>
      </w:r>
      <w:r w:rsidRPr="001412B7">
        <w:rPr>
          <w:spacing w:val="1"/>
        </w:rPr>
        <w:t xml:space="preserve"> </w:t>
      </w:r>
      <w:r w:rsidRPr="001412B7">
        <w:t>проблемы,</w:t>
      </w:r>
      <w:r w:rsidRPr="001412B7">
        <w:rPr>
          <w:spacing w:val="-5"/>
        </w:rPr>
        <w:t xml:space="preserve"> </w:t>
      </w:r>
      <w:r w:rsidRPr="001412B7">
        <w:t>затруднения</w:t>
      </w:r>
      <w:r w:rsidRPr="001412B7">
        <w:rPr>
          <w:spacing w:val="-3"/>
        </w:rPr>
        <w:t xml:space="preserve"> </w:t>
      </w:r>
      <w:r w:rsidRPr="001412B7">
        <w:t>в</w:t>
      </w:r>
      <w:r w:rsidRPr="001412B7">
        <w:rPr>
          <w:spacing w:val="-1"/>
        </w:rPr>
        <w:t xml:space="preserve"> </w:t>
      </w:r>
      <w:r w:rsidRPr="001412B7">
        <w:t>личностном</w:t>
      </w:r>
      <w:r w:rsidRPr="001412B7">
        <w:rPr>
          <w:spacing w:val="-5"/>
        </w:rPr>
        <w:t xml:space="preserve"> </w:t>
      </w:r>
      <w:r w:rsidRPr="001412B7">
        <w:t>развитии</w:t>
      </w:r>
      <w:r w:rsidRPr="001412B7">
        <w:rPr>
          <w:spacing w:val="-11"/>
        </w:rPr>
        <w:t xml:space="preserve"> </w:t>
      </w:r>
      <w:r w:rsidRPr="001412B7">
        <w:t>обучающихся</w:t>
      </w:r>
      <w:r w:rsidRPr="001412B7">
        <w:rPr>
          <w:spacing w:val="2"/>
        </w:rPr>
        <w:t xml:space="preserve"> </w:t>
      </w:r>
      <w:r w:rsidRPr="001412B7">
        <w:t>удалось</w:t>
      </w:r>
      <w:r w:rsidRPr="001412B7">
        <w:rPr>
          <w:spacing w:val="-2"/>
        </w:rPr>
        <w:t xml:space="preserve"> </w:t>
      </w:r>
      <w:r w:rsidRPr="001412B7">
        <w:t>решить</w:t>
      </w:r>
      <w:r w:rsidRPr="001412B7">
        <w:rPr>
          <w:spacing w:val="-5"/>
        </w:rPr>
        <w:t xml:space="preserve"> </w:t>
      </w:r>
      <w:r w:rsidRPr="001412B7">
        <w:t>за</w:t>
      </w:r>
      <w:r w:rsidRPr="001412B7">
        <w:rPr>
          <w:spacing w:val="-8"/>
        </w:rPr>
        <w:t xml:space="preserve"> </w:t>
      </w:r>
      <w:r w:rsidRPr="001412B7">
        <w:t>прошедший</w:t>
      </w:r>
      <w:r w:rsidRPr="001412B7">
        <w:rPr>
          <w:spacing w:val="-57"/>
        </w:rPr>
        <w:t xml:space="preserve"> </w:t>
      </w:r>
      <w:r w:rsidRPr="001412B7">
        <w:t>учебный год; какие проблемы, затруднения решить не удалось и почему; какие новые</w:t>
      </w:r>
      <w:r w:rsidRPr="001412B7">
        <w:rPr>
          <w:spacing w:val="1"/>
        </w:rPr>
        <w:t xml:space="preserve"> </w:t>
      </w:r>
      <w:r w:rsidRPr="001412B7">
        <w:t>проблемы,</w:t>
      </w:r>
      <w:r w:rsidRPr="001412B7">
        <w:rPr>
          <w:spacing w:val="-5"/>
        </w:rPr>
        <w:t xml:space="preserve"> </w:t>
      </w:r>
      <w:r w:rsidRPr="001412B7">
        <w:t>трудности появились,</w:t>
      </w:r>
      <w:r w:rsidRPr="001412B7">
        <w:rPr>
          <w:spacing w:val="-4"/>
        </w:rPr>
        <w:t xml:space="preserve"> </w:t>
      </w:r>
      <w:r w:rsidRPr="001412B7">
        <w:t>над</w:t>
      </w:r>
      <w:r w:rsidRPr="001412B7">
        <w:rPr>
          <w:spacing w:val="-3"/>
        </w:rPr>
        <w:t xml:space="preserve"> </w:t>
      </w:r>
      <w:r w:rsidRPr="001412B7">
        <w:t>чем предстоит</w:t>
      </w:r>
      <w:r w:rsidRPr="001412B7">
        <w:rPr>
          <w:spacing w:val="-1"/>
        </w:rPr>
        <w:t xml:space="preserve"> </w:t>
      </w:r>
      <w:r w:rsidRPr="001412B7">
        <w:t>работать</w:t>
      </w:r>
      <w:r w:rsidRPr="001412B7">
        <w:rPr>
          <w:spacing w:val="-5"/>
        </w:rPr>
        <w:t xml:space="preserve"> </w:t>
      </w:r>
      <w:r w:rsidRPr="001412B7">
        <w:t>педагогическому</w:t>
      </w:r>
      <w:r w:rsidRPr="001412B7">
        <w:rPr>
          <w:spacing w:val="-11"/>
        </w:rPr>
        <w:t xml:space="preserve"> </w:t>
      </w:r>
      <w:r w:rsidRPr="001412B7">
        <w:t>коллективу.</w:t>
      </w:r>
    </w:p>
    <w:p w:rsidR="001A5B40" w:rsidRPr="001412B7" w:rsidRDefault="001A5B40" w:rsidP="000D41A3">
      <w:pPr>
        <w:pStyle w:val="af5"/>
        <w:numPr>
          <w:ilvl w:val="0"/>
          <w:numId w:val="28"/>
        </w:numPr>
        <w:tabs>
          <w:tab w:val="left" w:pos="1435"/>
        </w:tabs>
        <w:ind w:left="0" w:firstLine="851"/>
        <w:jc w:val="both"/>
        <w:rPr>
          <w:sz w:val="24"/>
          <w:szCs w:val="24"/>
        </w:rPr>
      </w:pPr>
      <w:r w:rsidRPr="001412B7">
        <w:rPr>
          <w:sz w:val="24"/>
          <w:szCs w:val="24"/>
        </w:rPr>
        <w:lastRenderedPageBreak/>
        <w:t>Состояние</w:t>
      </w:r>
      <w:r w:rsidRPr="001412B7">
        <w:rPr>
          <w:spacing w:val="-9"/>
          <w:sz w:val="24"/>
          <w:szCs w:val="24"/>
        </w:rPr>
        <w:t xml:space="preserve"> </w:t>
      </w:r>
      <w:r w:rsidRPr="001412B7">
        <w:rPr>
          <w:sz w:val="24"/>
          <w:szCs w:val="24"/>
        </w:rPr>
        <w:t>организуемой</w:t>
      </w:r>
      <w:r w:rsidRPr="001412B7">
        <w:rPr>
          <w:spacing w:val="-1"/>
          <w:sz w:val="24"/>
          <w:szCs w:val="24"/>
        </w:rPr>
        <w:t xml:space="preserve"> </w:t>
      </w:r>
      <w:r w:rsidRPr="001412B7">
        <w:rPr>
          <w:sz w:val="24"/>
          <w:szCs w:val="24"/>
        </w:rPr>
        <w:t>совместной</w:t>
      </w:r>
      <w:r w:rsidRPr="001412B7">
        <w:rPr>
          <w:spacing w:val="-7"/>
          <w:sz w:val="24"/>
          <w:szCs w:val="24"/>
        </w:rPr>
        <w:t xml:space="preserve"> </w:t>
      </w:r>
      <w:r w:rsidRPr="001412B7">
        <w:rPr>
          <w:sz w:val="24"/>
          <w:szCs w:val="24"/>
        </w:rPr>
        <w:t>деятельности</w:t>
      </w:r>
      <w:r w:rsidRPr="001412B7">
        <w:rPr>
          <w:spacing w:val="-10"/>
          <w:sz w:val="24"/>
          <w:szCs w:val="24"/>
        </w:rPr>
        <w:t xml:space="preserve"> </w:t>
      </w:r>
      <w:r w:rsidRPr="001412B7">
        <w:rPr>
          <w:sz w:val="24"/>
          <w:szCs w:val="24"/>
        </w:rPr>
        <w:t>обучающихся</w:t>
      </w:r>
      <w:r w:rsidRPr="001412B7">
        <w:rPr>
          <w:spacing w:val="-3"/>
          <w:sz w:val="24"/>
          <w:szCs w:val="24"/>
        </w:rPr>
        <w:t xml:space="preserve"> </w:t>
      </w:r>
      <w:r w:rsidRPr="001412B7">
        <w:rPr>
          <w:sz w:val="24"/>
          <w:szCs w:val="24"/>
        </w:rPr>
        <w:t>и</w:t>
      </w:r>
      <w:r w:rsidRPr="001412B7">
        <w:rPr>
          <w:spacing w:val="-1"/>
          <w:sz w:val="24"/>
          <w:szCs w:val="24"/>
        </w:rPr>
        <w:t xml:space="preserve"> </w:t>
      </w:r>
      <w:r w:rsidRPr="001412B7">
        <w:rPr>
          <w:sz w:val="24"/>
          <w:szCs w:val="24"/>
        </w:rPr>
        <w:t>взрослых.</w:t>
      </w:r>
    </w:p>
    <w:p w:rsidR="001A5B40" w:rsidRPr="001412B7" w:rsidRDefault="001A5B40" w:rsidP="001A5B40">
      <w:pPr>
        <w:pStyle w:val="a3"/>
        <w:ind w:left="0" w:right="-1" w:firstLine="851"/>
      </w:pPr>
      <w:r w:rsidRPr="001412B7">
        <w:t>Критерием, на основе которого осуществляется данный анализ, является наличие в</w:t>
      </w:r>
      <w:r w:rsidRPr="001412B7">
        <w:rPr>
          <w:spacing w:val="1"/>
        </w:rPr>
        <w:t xml:space="preserve"> </w:t>
      </w:r>
      <w:r w:rsidRPr="001412B7">
        <w:t>школе</w:t>
      </w:r>
      <w:r w:rsidRPr="001412B7">
        <w:rPr>
          <w:spacing w:val="1"/>
        </w:rPr>
        <w:t xml:space="preserve"> </w:t>
      </w:r>
      <w:r w:rsidRPr="001412B7">
        <w:t>интересной,</w:t>
      </w:r>
      <w:r w:rsidRPr="001412B7">
        <w:rPr>
          <w:spacing w:val="1"/>
        </w:rPr>
        <w:t xml:space="preserve"> </w:t>
      </w:r>
      <w:r w:rsidRPr="001412B7">
        <w:t>событийно</w:t>
      </w:r>
      <w:r w:rsidRPr="001412B7">
        <w:rPr>
          <w:spacing w:val="1"/>
        </w:rPr>
        <w:t xml:space="preserve"> </w:t>
      </w:r>
      <w:r w:rsidRPr="001412B7">
        <w:t>насыщенной</w:t>
      </w:r>
      <w:r w:rsidRPr="001412B7">
        <w:rPr>
          <w:spacing w:val="1"/>
        </w:rPr>
        <w:t xml:space="preserve"> </w:t>
      </w:r>
      <w:r w:rsidRPr="001412B7">
        <w:t>и</w:t>
      </w:r>
      <w:r w:rsidRPr="001412B7">
        <w:rPr>
          <w:spacing w:val="1"/>
        </w:rPr>
        <w:t xml:space="preserve"> </w:t>
      </w:r>
      <w:r w:rsidRPr="001412B7">
        <w:t>личностно</w:t>
      </w:r>
      <w:r w:rsidRPr="001412B7">
        <w:rPr>
          <w:spacing w:val="1"/>
        </w:rPr>
        <w:t xml:space="preserve"> </w:t>
      </w:r>
      <w:r w:rsidRPr="001412B7">
        <w:t>развивающей</w:t>
      </w:r>
      <w:r w:rsidRPr="001412B7">
        <w:rPr>
          <w:spacing w:val="1"/>
        </w:rPr>
        <w:t xml:space="preserve"> </w:t>
      </w:r>
      <w:r w:rsidRPr="001412B7">
        <w:t>совместной</w:t>
      </w:r>
      <w:r w:rsidRPr="001412B7">
        <w:rPr>
          <w:spacing w:val="1"/>
        </w:rPr>
        <w:t xml:space="preserve"> </w:t>
      </w:r>
      <w:r w:rsidRPr="001412B7">
        <w:t>деятельности</w:t>
      </w:r>
      <w:r w:rsidRPr="001412B7">
        <w:rPr>
          <w:spacing w:val="-7"/>
        </w:rPr>
        <w:t xml:space="preserve"> </w:t>
      </w:r>
      <w:r w:rsidRPr="001412B7">
        <w:t>обучающихся</w:t>
      </w:r>
      <w:r w:rsidRPr="001412B7">
        <w:rPr>
          <w:spacing w:val="2"/>
        </w:rPr>
        <w:t xml:space="preserve"> </w:t>
      </w:r>
      <w:r w:rsidRPr="001412B7">
        <w:t>и</w:t>
      </w:r>
      <w:r w:rsidRPr="001412B7">
        <w:rPr>
          <w:spacing w:val="3"/>
        </w:rPr>
        <w:t xml:space="preserve"> </w:t>
      </w:r>
      <w:r w:rsidRPr="001412B7">
        <w:t>взрослых. Анализ проводится заместителем директора по воспитательной работе (совместно с</w:t>
      </w:r>
      <w:r w:rsidRPr="001412B7">
        <w:rPr>
          <w:spacing w:val="1"/>
        </w:rPr>
        <w:t xml:space="preserve"> </w:t>
      </w:r>
      <w:r w:rsidRPr="001412B7">
        <w:t>советником</w:t>
      </w:r>
      <w:r w:rsidRPr="001412B7">
        <w:rPr>
          <w:spacing w:val="1"/>
        </w:rPr>
        <w:t xml:space="preserve"> </w:t>
      </w:r>
      <w:r w:rsidRPr="001412B7">
        <w:t>директора</w:t>
      </w:r>
      <w:r w:rsidRPr="001412B7">
        <w:rPr>
          <w:spacing w:val="1"/>
        </w:rPr>
        <w:t xml:space="preserve"> </w:t>
      </w:r>
      <w:r w:rsidRPr="001412B7">
        <w:t>по</w:t>
      </w:r>
      <w:r w:rsidRPr="001412B7">
        <w:rPr>
          <w:spacing w:val="1"/>
        </w:rPr>
        <w:t xml:space="preserve"> </w:t>
      </w:r>
      <w:r w:rsidRPr="001412B7">
        <w:t>воспитанию,</w:t>
      </w:r>
      <w:r w:rsidRPr="001412B7">
        <w:rPr>
          <w:spacing w:val="1"/>
        </w:rPr>
        <w:t xml:space="preserve"> </w:t>
      </w:r>
      <w:r w:rsidRPr="001412B7">
        <w:t>педагогом-психологом,</w:t>
      </w:r>
      <w:r w:rsidRPr="001412B7">
        <w:rPr>
          <w:spacing w:val="1"/>
        </w:rPr>
        <w:t xml:space="preserve"> </w:t>
      </w:r>
      <w:r w:rsidRPr="001412B7">
        <w:t>социальным</w:t>
      </w:r>
      <w:r w:rsidRPr="001412B7">
        <w:rPr>
          <w:spacing w:val="1"/>
        </w:rPr>
        <w:t xml:space="preserve"> </w:t>
      </w:r>
      <w:r w:rsidRPr="001412B7">
        <w:t>педагогом),</w:t>
      </w:r>
      <w:r w:rsidRPr="001412B7">
        <w:rPr>
          <w:spacing w:val="1"/>
        </w:rPr>
        <w:t xml:space="preserve"> </w:t>
      </w:r>
      <w:r w:rsidRPr="001412B7">
        <w:t>классными</w:t>
      </w:r>
      <w:r w:rsidRPr="001412B7">
        <w:rPr>
          <w:spacing w:val="1"/>
        </w:rPr>
        <w:t xml:space="preserve"> </w:t>
      </w:r>
      <w:r w:rsidRPr="001412B7">
        <w:t>руководителями</w:t>
      </w:r>
      <w:r w:rsidRPr="001412B7">
        <w:rPr>
          <w:spacing w:val="1"/>
        </w:rPr>
        <w:t xml:space="preserve"> </w:t>
      </w:r>
      <w:r w:rsidRPr="001412B7">
        <w:t>с привлечением актива родителей (законных представителей)</w:t>
      </w:r>
      <w:r w:rsidRPr="001412B7">
        <w:rPr>
          <w:spacing w:val="1"/>
        </w:rPr>
        <w:t xml:space="preserve"> </w:t>
      </w:r>
      <w:r w:rsidRPr="001412B7">
        <w:t>обучающихся, актива</w:t>
      </w:r>
      <w:r w:rsidRPr="001412B7">
        <w:rPr>
          <w:spacing w:val="1"/>
        </w:rPr>
        <w:t xml:space="preserve"> </w:t>
      </w:r>
      <w:r w:rsidRPr="001412B7">
        <w:t>совета обучающихся. Способами получения информации о состоянии</w:t>
      </w:r>
      <w:r w:rsidRPr="001412B7">
        <w:rPr>
          <w:spacing w:val="1"/>
        </w:rPr>
        <w:t xml:space="preserve"> </w:t>
      </w:r>
      <w:r w:rsidRPr="001412B7">
        <w:t>организуемой совместной деятельности обучающихся и педагогических работников могут</w:t>
      </w:r>
      <w:r w:rsidRPr="001412B7">
        <w:rPr>
          <w:spacing w:val="1"/>
        </w:rPr>
        <w:t xml:space="preserve"> </w:t>
      </w:r>
      <w:r w:rsidRPr="001412B7">
        <w:t>быть</w:t>
      </w:r>
      <w:r w:rsidRPr="001412B7">
        <w:rPr>
          <w:spacing w:val="1"/>
        </w:rPr>
        <w:t xml:space="preserve"> </w:t>
      </w:r>
      <w:r w:rsidRPr="001412B7">
        <w:t>анкетирования</w:t>
      </w:r>
      <w:r w:rsidRPr="001412B7">
        <w:rPr>
          <w:spacing w:val="1"/>
        </w:rPr>
        <w:t xml:space="preserve"> </w:t>
      </w:r>
      <w:r w:rsidRPr="001412B7">
        <w:t>и</w:t>
      </w:r>
      <w:r w:rsidRPr="001412B7">
        <w:rPr>
          <w:spacing w:val="1"/>
        </w:rPr>
        <w:t xml:space="preserve"> </w:t>
      </w:r>
      <w:r w:rsidRPr="001412B7">
        <w:t>беседы</w:t>
      </w:r>
      <w:r w:rsidRPr="001412B7">
        <w:rPr>
          <w:spacing w:val="1"/>
        </w:rPr>
        <w:t xml:space="preserve"> </w:t>
      </w:r>
      <w:r w:rsidRPr="001412B7">
        <w:t>с</w:t>
      </w:r>
      <w:r w:rsidRPr="001412B7">
        <w:rPr>
          <w:spacing w:val="1"/>
        </w:rPr>
        <w:t xml:space="preserve"> </w:t>
      </w:r>
      <w:r w:rsidRPr="001412B7">
        <w:t>обучающимися</w:t>
      </w:r>
      <w:r w:rsidRPr="001412B7">
        <w:rPr>
          <w:spacing w:val="1"/>
        </w:rPr>
        <w:t xml:space="preserve"> </w:t>
      </w:r>
      <w:r w:rsidRPr="001412B7">
        <w:t>и</w:t>
      </w:r>
      <w:r w:rsidRPr="001412B7">
        <w:rPr>
          <w:spacing w:val="1"/>
        </w:rPr>
        <w:t xml:space="preserve"> </w:t>
      </w:r>
      <w:r w:rsidRPr="001412B7">
        <w:t>их</w:t>
      </w:r>
      <w:r w:rsidRPr="001412B7">
        <w:rPr>
          <w:spacing w:val="1"/>
        </w:rPr>
        <w:t xml:space="preserve"> </w:t>
      </w:r>
      <w:r w:rsidRPr="001412B7">
        <w:t>родителями</w:t>
      </w:r>
      <w:r w:rsidRPr="001412B7">
        <w:rPr>
          <w:spacing w:val="1"/>
        </w:rPr>
        <w:t xml:space="preserve"> </w:t>
      </w:r>
      <w:r w:rsidRPr="001412B7">
        <w:t>(законными</w:t>
      </w:r>
      <w:r w:rsidRPr="001412B7">
        <w:rPr>
          <w:spacing w:val="1"/>
        </w:rPr>
        <w:t xml:space="preserve"> </w:t>
      </w:r>
      <w:r w:rsidRPr="001412B7">
        <w:t>представителями),</w:t>
      </w:r>
      <w:r w:rsidRPr="001412B7">
        <w:rPr>
          <w:spacing w:val="1"/>
        </w:rPr>
        <w:t xml:space="preserve"> </w:t>
      </w:r>
      <w:r w:rsidRPr="001412B7">
        <w:t>педагогическими</w:t>
      </w:r>
      <w:r w:rsidRPr="001412B7">
        <w:rPr>
          <w:spacing w:val="1"/>
        </w:rPr>
        <w:t xml:space="preserve"> </w:t>
      </w:r>
      <w:r w:rsidRPr="001412B7">
        <w:t>работниками,</w:t>
      </w:r>
      <w:r w:rsidRPr="001412B7">
        <w:rPr>
          <w:spacing w:val="1"/>
        </w:rPr>
        <w:t xml:space="preserve"> </w:t>
      </w:r>
      <w:r w:rsidRPr="001412B7">
        <w:t>представителями</w:t>
      </w:r>
      <w:r w:rsidRPr="001412B7">
        <w:rPr>
          <w:spacing w:val="1"/>
        </w:rPr>
        <w:t xml:space="preserve"> </w:t>
      </w:r>
      <w:r w:rsidRPr="001412B7">
        <w:t>совета</w:t>
      </w:r>
      <w:r w:rsidRPr="001412B7">
        <w:rPr>
          <w:spacing w:val="1"/>
        </w:rPr>
        <w:t xml:space="preserve"> </w:t>
      </w:r>
      <w:r w:rsidRPr="001412B7">
        <w:t>обучающихся.</w:t>
      </w:r>
      <w:r w:rsidRPr="001412B7">
        <w:rPr>
          <w:spacing w:val="1"/>
        </w:rPr>
        <w:t xml:space="preserve"> </w:t>
      </w:r>
      <w:r w:rsidRPr="001412B7">
        <w:t>Результаты обсуждаются на заседании методических объединений классных руководителей</w:t>
      </w:r>
      <w:r w:rsidRPr="001412B7">
        <w:rPr>
          <w:spacing w:val="1"/>
        </w:rPr>
        <w:t xml:space="preserve"> </w:t>
      </w:r>
      <w:r w:rsidRPr="001412B7">
        <w:t>или педагогическом совете. Внимание сосредотачивается на вопросах, связанных с качеством</w:t>
      </w:r>
      <w:r w:rsidRPr="001412B7">
        <w:rPr>
          <w:spacing w:val="-57"/>
        </w:rPr>
        <w:t xml:space="preserve"> </w:t>
      </w:r>
      <w:r w:rsidRPr="001412B7">
        <w:t>(</w:t>
      </w:r>
      <w:r w:rsidRPr="001412B7">
        <w:rPr>
          <w:i/>
        </w:rPr>
        <w:t>Выбираются</w:t>
      </w:r>
      <w:r w:rsidRPr="001412B7">
        <w:rPr>
          <w:i/>
          <w:spacing w:val="1"/>
        </w:rPr>
        <w:t xml:space="preserve"> </w:t>
      </w:r>
      <w:r w:rsidRPr="001412B7">
        <w:rPr>
          <w:i/>
        </w:rPr>
        <w:t>вопросы,</w:t>
      </w:r>
      <w:r w:rsidRPr="001412B7">
        <w:rPr>
          <w:i/>
          <w:spacing w:val="1"/>
        </w:rPr>
        <w:t xml:space="preserve"> </w:t>
      </w:r>
      <w:r w:rsidRPr="001412B7">
        <w:rPr>
          <w:i/>
        </w:rPr>
        <w:t>которые</w:t>
      </w:r>
      <w:r w:rsidRPr="001412B7">
        <w:rPr>
          <w:i/>
          <w:spacing w:val="1"/>
        </w:rPr>
        <w:t xml:space="preserve"> </w:t>
      </w:r>
      <w:r w:rsidRPr="001412B7">
        <w:rPr>
          <w:i/>
        </w:rPr>
        <w:t>помогут</w:t>
      </w:r>
      <w:r w:rsidRPr="001412B7">
        <w:rPr>
          <w:i/>
          <w:spacing w:val="1"/>
        </w:rPr>
        <w:t xml:space="preserve"> </w:t>
      </w:r>
      <w:r w:rsidRPr="001412B7">
        <w:rPr>
          <w:i/>
        </w:rPr>
        <w:t>проанализировать</w:t>
      </w:r>
      <w:r w:rsidRPr="001412B7">
        <w:rPr>
          <w:i/>
          <w:spacing w:val="1"/>
        </w:rPr>
        <w:t xml:space="preserve"> </w:t>
      </w:r>
      <w:r w:rsidRPr="001412B7">
        <w:rPr>
          <w:i/>
        </w:rPr>
        <w:t>проделанную</w:t>
      </w:r>
      <w:r w:rsidRPr="001412B7">
        <w:rPr>
          <w:i/>
          <w:spacing w:val="61"/>
        </w:rPr>
        <w:t xml:space="preserve"> </w:t>
      </w:r>
      <w:r w:rsidRPr="001412B7">
        <w:rPr>
          <w:i/>
        </w:rPr>
        <w:t>работу,</w:t>
      </w:r>
      <w:r w:rsidRPr="001412B7">
        <w:rPr>
          <w:i/>
          <w:spacing w:val="-57"/>
        </w:rPr>
        <w:t xml:space="preserve"> </w:t>
      </w:r>
      <w:r w:rsidRPr="001412B7">
        <w:rPr>
          <w:i/>
        </w:rPr>
        <w:t>описанную</w:t>
      </w:r>
      <w:r w:rsidRPr="001412B7">
        <w:rPr>
          <w:i/>
          <w:spacing w:val="-1"/>
        </w:rPr>
        <w:t xml:space="preserve"> </w:t>
      </w:r>
      <w:r w:rsidRPr="001412B7">
        <w:rPr>
          <w:i/>
        </w:rPr>
        <w:t>в</w:t>
      </w:r>
      <w:r w:rsidRPr="001412B7">
        <w:rPr>
          <w:i/>
          <w:spacing w:val="3"/>
        </w:rPr>
        <w:t xml:space="preserve"> </w:t>
      </w:r>
      <w:r w:rsidRPr="001412B7">
        <w:rPr>
          <w:i/>
        </w:rPr>
        <w:t>соответствующих</w:t>
      </w:r>
      <w:r w:rsidRPr="001412B7">
        <w:rPr>
          <w:i/>
          <w:spacing w:val="1"/>
        </w:rPr>
        <w:t xml:space="preserve"> </w:t>
      </w:r>
      <w:r w:rsidRPr="001412B7">
        <w:rPr>
          <w:i/>
        </w:rPr>
        <w:t>содержательных модулях</w:t>
      </w:r>
      <w:r w:rsidRPr="001412B7">
        <w:t>):</w:t>
      </w:r>
    </w:p>
    <w:p w:rsidR="001A5B40" w:rsidRPr="001412B7" w:rsidRDefault="001A5B40" w:rsidP="000D41A3">
      <w:pPr>
        <w:pStyle w:val="af5"/>
        <w:numPr>
          <w:ilvl w:val="1"/>
          <w:numId w:val="29"/>
        </w:numPr>
        <w:tabs>
          <w:tab w:val="left" w:pos="1330"/>
        </w:tabs>
        <w:ind w:left="0" w:firstLine="851"/>
        <w:rPr>
          <w:sz w:val="24"/>
          <w:szCs w:val="24"/>
        </w:rPr>
      </w:pPr>
      <w:r w:rsidRPr="001412B7">
        <w:rPr>
          <w:sz w:val="24"/>
          <w:szCs w:val="24"/>
        </w:rPr>
        <w:t>проводимых</w:t>
      </w:r>
      <w:r w:rsidRPr="001412B7">
        <w:rPr>
          <w:spacing w:val="-10"/>
          <w:sz w:val="24"/>
          <w:szCs w:val="24"/>
        </w:rPr>
        <w:t xml:space="preserve"> </w:t>
      </w:r>
      <w:r w:rsidRPr="001412B7">
        <w:rPr>
          <w:sz w:val="24"/>
          <w:szCs w:val="24"/>
        </w:rPr>
        <w:t>общешкольных</w:t>
      </w:r>
      <w:r w:rsidRPr="001412B7">
        <w:rPr>
          <w:spacing w:val="-5"/>
          <w:sz w:val="24"/>
          <w:szCs w:val="24"/>
        </w:rPr>
        <w:t xml:space="preserve"> </w:t>
      </w:r>
      <w:r w:rsidRPr="001412B7">
        <w:rPr>
          <w:sz w:val="24"/>
          <w:szCs w:val="24"/>
        </w:rPr>
        <w:t>основных</w:t>
      </w:r>
      <w:r w:rsidRPr="001412B7">
        <w:rPr>
          <w:spacing w:val="-5"/>
          <w:sz w:val="24"/>
          <w:szCs w:val="24"/>
        </w:rPr>
        <w:t xml:space="preserve"> </w:t>
      </w:r>
      <w:r w:rsidRPr="001412B7">
        <w:rPr>
          <w:sz w:val="24"/>
          <w:szCs w:val="24"/>
        </w:rPr>
        <w:t>дел,</w:t>
      </w:r>
      <w:r w:rsidRPr="001412B7">
        <w:rPr>
          <w:spacing w:val="-2"/>
          <w:sz w:val="24"/>
          <w:szCs w:val="24"/>
        </w:rPr>
        <w:t xml:space="preserve"> </w:t>
      </w:r>
      <w:r w:rsidRPr="001412B7">
        <w:rPr>
          <w:sz w:val="24"/>
          <w:szCs w:val="24"/>
        </w:rPr>
        <w:t>мероприятий;</w:t>
      </w:r>
    </w:p>
    <w:p w:rsidR="001A5B40" w:rsidRPr="001412B7" w:rsidRDefault="001A5B40" w:rsidP="000D41A3">
      <w:pPr>
        <w:pStyle w:val="af5"/>
        <w:numPr>
          <w:ilvl w:val="1"/>
          <w:numId w:val="29"/>
        </w:numPr>
        <w:tabs>
          <w:tab w:val="left" w:pos="1330"/>
        </w:tabs>
        <w:ind w:left="0" w:firstLine="851"/>
        <w:rPr>
          <w:sz w:val="24"/>
          <w:szCs w:val="24"/>
        </w:rPr>
      </w:pPr>
      <w:r w:rsidRPr="001412B7">
        <w:rPr>
          <w:sz w:val="24"/>
          <w:szCs w:val="24"/>
        </w:rPr>
        <w:t>деятельности</w:t>
      </w:r>
      <w:r w:rsidRPr="001412B7">
        <w:rPr>
          <w:spacing w:val="-3"/>
          <w:sz w:val="24"/>
          <w:szCs w:val="24"/>
        </w:rPr>
        <w:t xml:space="preserve"> </w:t>
      </w:r>
      <w:r w:rsidRPr="001412B7">
        <w:rPr>
          <w:sz w:val="24"/>
          <w:szCs w:val="24"/>
        </w:rPr>
        <w:t>классных</w:t>
      </w:r>
      <w:r w:rsidRPr="001412B7">
        <w:rPr>
          <w:spacing w:val="-5"/>
          <w:sz w:val="24"/>
          <w:szCs w:val="24"/>
        </w:rPr>
        <w:t xml:space="preserve"> </w:t>
      </w:r>
      <w:r w:rsidRPr="001412B7">
        <w:rPr>
          <w:sz w:val="24"/>
          <w:szCs w:val="24"/>
        </w:rPr>
        <w:t>руководителей</w:t>
      </w:r>
      <w:r w:rsidRPr="001412B7">
        <w:rPr>
          <w:spacing w:val="-4"/>
          <w:sz w:val="24"/>
          <w:szCs w:val="24"/>
        </w:rPr>
        <w:t xml:space="preserve"> </w:t>
      </w:r>
      <w:r w:rsidRPr="001412B7">
        <w:rPr>
          <w:sz w:val="24"/>
          <w:szCs w:val="24"/>
        </w:rPr>
        <w:t>и</w:t>
      </w:r>
      <w:r w:rsidRPr="001412B7">
        <w:rPr>
          <w:spacing w:val="1"/>
          <w:sz w:val="24"/>
          <w:szCs w:val="24"/>
        </w:rPr>
        <w:t xml:space="preserve"> </w:t>
      </w:r>
      <w:r w:rsidRPr="001412B7">
        <w:rPr>
          <w:sz w:val="24"/>
          <w:szCs w:val="24"/>
        </w:rPr>
        <w:t>их</w:t>
      </w:r>
      <w:r w:rsidRPr="001412B7">
        <w:rPr>
          <w:spacing w:val="-5"/>
          <w:sz w:val="24"/>
          <w:szCs w:val="24"/>
        </w:rPr>
        <w:t xml:space="preserve"> </w:t>
      </w:r>
      <w:r w:rsidRPr="001412B7">
        <w:rPr>
          <w:sz w:val="24"/>
          <w:szCs w:val="24"/>
        </w:rPr>
        <w:t>классов;</w:t>
      </w:r>
    </w:p>
    <w:p w:rsidR="001A5B40" w:rsidRPr="001412B7" w:rsidRDefault="001A5B40" w:rsidP="000D41A3">
      <w:pPr>
        <w:pStyle w:val="af5"/>
        <w:numPr>
          <w:ilvl w:val="1"/>
          <w:numId w:val="29"/>
        </w:numPr>
        <w:tabs>
          <w:tab w:val="left" w:pos="1330"/>
        </w:tabs>
        <w:ind w:left="0" w:firstLine="851"/>
        <w:rPr>
          <w:sz w:val="24"/>
          <w:szCs w:val="24"/>
        </w:rPr>
      </w:pPr>
      <w:r w:rsidRPr="001412B7">
        <w:rPr>
          <w:sz w:val="24"/>
          <w:szCs w:val="24"/>
        </w:rPr>
        <w:t>реализации</w:t>
      </w:r>
      <w:r w:rsidRPr="001412B7">
        <w:rPr>
          <w:spacing w:val="-6"/>
          <w:sz w:val="24"/>
          <w:szCs w:val="24"/>
        </w:rPr>
        <w:t xml:space="preserve"> </w:t>
      </w:r>
      <w:r w:rsidRPr="001412B7">
        <w:rPr>
          <w:sz w:val="24"/>
          <w:szCs w:val="24"/>
        </w:rPr>
        <w:t>воспитательного</w:t>
      </w:r>
      <w:r w:rsidRPr="001412B7">
        <w:rPr>
          <w:spacing w:val="-2"/>
          <w:sz w:val="24"/>
          <w:szCs w:val="24"/>
        </w:rPr>
        <w:t xml:space="preserve"> </w:t>
      </w:r>
      <w:r w:rsidRPr="001412B7">
        <w:rPr>
          <w:sz w:val="24"/>
          <w:szCs w:val="24"/>
        </w:rPr>
        <w:t>потенциала</w:t>
      </w:r>
      <w:r w:rsidRPr="001412B7">
        <w:rPr>
          <w:spacing w:val="-3"/>
          <w:sz w:val="24"/>
          <w:szCs w:val="24"/>
        </w:rPr>
        <w:t xml:space="preserve"> </w:t>
      </w:r>
      <w:r w:rsidRPr="001412B7">
        <w:rPr>
          <w:sz w:val="24"/>
          <w:szCs w:val="24"/>
        </w:rPr>
        <w:t>урочной</w:t>
      </w:r>
      <w:r w:rsidRPr="001412B7">
        <w:rPr>
          <w:spacing w:val="-5"/>
          <w:sz w:val="24"/>
          <w:szCs w:val="24"/>
        </w:rPr>
        <w:t xml:space="preserve"> </w:t>
      </w:r>
      <w:r w:rsidRPr="001412B7">
        <w:rPr>
          <w:sz w:val="24"/>
          <w:szCs w:val="24"/>
        </w:rPr>
        <w:t>деятельности;</w:t>
      </w:r>
    </w:p>
    <w:p w:rsidR="001A5B40" w:rsidRPr="001412B7" w:rsidRDefault="001A5B40" w:rsidP="000D41A3">
      <w:pPr>
        <w:pStyle w:val="af5"/>
        <w:numPr>
          <w:ilvl w:val="1"/>
          <w:numId w:val="29"/>
        </w:numPr>
        <w:tabs>
          <w:tab w:val="left" w:pos="1330"/>
        </w:tabs>
        <w:ind w:left="0" w:firstLine="851"/>
        <w:rPr>
          <w:sz w:val="24"/>
          <w:szCs w:val="24"/>
        </w:rPr>
      </w:pPr>
      <w:r w:rsidRPr="001412B7">
        <w:rPr>
          <w:sz w:val="24"/>
          <w:szCs w:val="24"/>
        </w:rPr>
        <w:t>организуемой</w:t>
      </w:r>
      <w:r w:rsidRPr="001412B7">
        <w:rPr>
          <w:spacing w:val="-3"/>
          <w:sz w:val="24"/>
          <w:szCs w:val="24"/>
        </w:rPr>
        <w:t xml:space="preserve"> </w:t>
      </w:r>
      <w:r w:rsidRPr="001412B7">
        <w:rPr>
          <w:sz w:val="24"/>
          <w:szCs w:val="24"/>
        </w:rPr>
        <w:t>внеурочной</w:t>
      </w:r>
      <w:r w:rsidRPr="001412B7">
        <w:rPr>
          <w:spacing w:val="-2"/>
          <w:sz w:val="24"/>
          <w:szCs w:val="24"/>
        </w:rPr>
        <w:t xml:space="preserve"> </w:t>
      </w:r>
      <w:r w:rsidRPr="001412B7">
        <w:rPr>
          <w:sz w:val="24"/>
          <w:szCs w:val="24"/>
        </w:rPr>
        <w:t>деятельности</w:t>
      </w:r>
      <w:r w:rsidRPr="001412B7">
        <w:rPr>
          <w:spacing w:val="-11"/>
          <w:sz w:val="24"/>
          <w:szCs w:val="24"/>
        </w:rPr>
        <w:t xml:space="preserve"> </w:t>
      </w:r>
      <w:proofErr w:type="gramStart"/>
      <w:r w:rsidRPr="001412B7">
        <w:rPr>
          <w:sz w:val="24"/>
          <w:szCs w:val="24"/>
        </w:rPr>
        <w:t>обучающихся</w:t>
      </w:r>
      <w:proofErr w:type="gramEnd"/>
      <w:r w:rsidRPr="001412B7">
        <w:rPr>
          <w:sz w:val="24"/>
          <w:szCs w:val="24"/>
        </w:rPr>
        <w:t>;</w:t>
      </w:r>
    </w:p>
    <w:p w:rsidR="001A5B40" w:rsidRPr="001412B7" w:rsidRDefault="001A5B40" w:rsidP="000D41A3">
      <w:pPr>
        <w:pStyle w:val="af5"/>
        <w:numPr>
          <w:ilvl w:val="1"/>
          <w:numId w:val="29"/>
        </w:numPr>
        <w:tabs>
          <w:tab w:val="left" w:pos="1330"/>
        </w:tabs>
        <w:ind w:left="0" w:firstLine="851"/>
        <w:rPr>
          <w:sz w:val="24"/>
          <w:szCs w:val="24"/>
        </w:rPr>
      </w:pPr>
      <w:r w:rsidRPr="001412B7">
        <w:rPr>
          <w:sz w:val="24"/>
          <w:szCs w:val="24"/>
        </w:rPr>
        <w:t>внешкольных</w:t>
      </w:r>
      <w:r w:rsidRPr="001412B7">
        <w:rPr>
          <w:spacing w:val="-5"/>
          <w:sz w:val="24"/>
          <w:szCs w:val="24"/>
        </w:rPr>
        <w:t xml:space="preserve"> </w:t>
      </w:r>
      <w:r w:rsidRPr="001412B7">
        <w:rPr>
          <w:sz w:val="24"/>
          <w:szCs w:val="24"/>
        </w:rPr>
        <w:t>мероприятий;</w:t>
      </w:r>
    </w:p>
    <w:p w:rsidR="001A5B40" w:rsidRPr="001412B7" w:rsidRDefault="001A5B40" w:rsidP="000D41A3">
      <w:pPr>
        <w:pStyle w:val="af5"/>
        <w:numPr>
          <w:ilvl w:val="1"/>
          <w:numId w:val="29"/>
        </w:numPr>
        <w:tabs>
          <w:tab w:val="left" w:pos="1330"/>
        </w:tabs>
        <w:ind w:left="0" w:firstLine="851"/>
        <w:rPr>
          <w:sz w:val="24"/>
          <w:szCs w:val="24"/>
        </w:rPr>
      </w:pPr>
      <w:r w:rsidRPr="001412B7">
        <w:rPr>
          <w:sz w:val="24"/>
          <w:szCs w:val="24"/>
        </w:rPr>
        <w:t>создания</w:t>
      </w:r>
      <w:r w:rsidRPr="001412B7">
        <w:rPr>
          <w:spacing w:val="-6"/>
          <w:sz w:val="24"/>
          <w:szCs w:val="24"/>
        </w:rPr>
        <w:t xml:space="preserve"> </w:t>
      </w:r>
      <w:r w:rsidRPr="001412B7">
        <w:rPr>
          <w:sz w:val="24"/>
          <w:szCs w:val="24"/>
        </w:rPr>
        <w:t>и</w:t>
      </w:r>
      <w:r w:rsidRPr="001412B7">
        <w:rPr>
          <w:spacing w:val="-1"/>
          <w:sz w:val="24"/>
          <w:szCs w:val="24"/>
        </w:rPr>
        <w:t xml:space="preserve"> </w:t>
      </w:r>
      <w:r w:rsidRPr="001412B7">
        <w:rPr>
          <w:sz w:val="24"/>
          <w:szCs w:val="24"/>
        </w:rPr>
        <w:t>поддержки</w:t>
      </w:r>
      <w:r w:rsidRPr="001412B7">
        <w:rPr>
          <w:spacing w:val="-4"/>
          <w:sz w:val="24"/>
          <w:szCs w:val="24"/>
        </w:rPr>
        <w:t xml:space="preserve"> </w:t>
      </w:r>
      <w:r w:rsidRPr="001412B7">
        <w:rPr>
          <w:sz w:val="24"/>
          <w:szCs w:val="24"/>
        </w:rPr>
        <w:t>воспитывающей</w:t>
      </w:r>
      <w:r w:rsidRPr="001412B7">
        <w:rPr>
          <w:spacing w:val="-5"/>
          <w:sz w:val="24"/>
          <w:szCs w:val="24"/>
        </w:rPr>
        <w:t xml:space="preserve"> </w:t>
      </w:r>
      <w:r w:rsidRPr="001412B7">
        <w:rPr>
          <w:sz w:val="24"/>
          <w:szCs w:val="24"/>
        </w:rPr>
        <w:t>предметно-пространственной среды;</w:t>
      </w:r>
    </w:p>
    <w:p w:rsidR="001A5B40" w:rsidRPr="001412B7" w:rsidRDefault="001A5B40" w:rsidP="000D41A3">
      <w:pPr>
        <w:pStyle w:val="af5"/>
        <w:numPr>
          <w:ilvl w:val="1"/>
          <w:numId w:val="29"/>
        </w:numPr>
        <w:tabs>
          <w:tab w:val="left" w:pos="1330"/>
        </w:tabs>
        <w:ind w:left="0" w:firstLine="851"/>
        <w:rPr>
          <w:sz w:val="24"/>
          <w:szCs w:val="24"/>
        </w:rPr>
      </w:pPr>
      <w:r w:rsidRPr="001412B7">
        <w:rPr>
          <w:sz w:val="24"/>
          <w:szCs w:val="24"/>
        </w:rPr>
        <w:t>взаимодействия</w:t>
      </w:r>
      <w:r w:rsidRPr="001412B7">
        <w:rPr>
          <w:spacing w:val="-6"/>
          <w:sz w:val="24"/>
          <w:szCs w:val="24"/>
        </w:rPr>
        <w:t xml:space="preserve"> </w:t>
      </w:r>
      <w:r w:rsidRPr="001412B7">
        <w:rPr>
          <w:sz w:val="24"/>
          <w:szCs w:val="24"/>
        </w:rPr>
        <w:t>с</w:t>
      </w:r>
      <w:r w:rsidRPr="001412B7">
        <w:rPr>
          <w:spacing w:val="-2"/>
          <w:sz w:val="24"/>
          <w:szCs w:val="24"/>
        </w:rPr>
        <w:t xml:space="preserve"> </w:t>
      </w:r>
      <w:r w:rsidRPr="001412B7">
        <w:rPr>
          <w:sz w:val="24"/>
          <w:szCs w:val="24"/>
        </w:rPr>
        <w:t>родительским</w:t>
      </w:r>
      <w:r w:rsidRPr="001412B7">
        <w:rPr>
          <w:spacing w:val="-4"/>
          <w:sz w:val="24"/>
          <w:szCs w:val="24"/>
        </w:rPr>
        <w:t xml:space="preserve"> </w:t>
      </w:r>
      <w:r w:rsidRPr="001412B7">
        <w:rPr>
          <w:sz w:val="24"/>
          <w:szCs w:val="24"/>
        </w:rPr>
        <w:t>сообществом;</w:t>
      </w:r>
    </w:p>
    <w:p w:rsidR="001A5B40" w:rsidRPr="001412B7" w:rsidRDefault="001A5B40" w:rsidP="000D41A3">
      <w:pPr>
        <w:pStyle w:val="af5"/>
        <w:numPr>
          <w:ilvl w:val="1"/>
          <w:numId w:val="29"/>
        </w:numPr>
        <w:tabs>
          <w:tab w:val="left" w:pos="1330"/>
        </w:tabs>
        <w:ind w:left="0" w:firstLine="851"/>
        <w:rPr>
          <w:sz w:val="24"/>
          <w:szCs w:val="24"/>
        </w:rPr>
      </w:pPr>
      <w:r w:rsidRPr="001412B7">
        <w:rPr>
          <w:sz w:val="24"/>
          <w:szCs w:val="24"/>
        </w:rPr>
        <w:t>внешкольных</w:t>
      </w:r>
      <w:r w:rsidRPr="001412B7">
        <w:rPr>
          <w:spacing w:val="-5"/>
          <w:sz w:val="24"/>
          <w:szCs w:val="24"/>
        </w:rPr>
        <w:t xml:space="preserve"> </w:t>
      </w:r>
      <w:r w:rsidRPr="001412B7">
        <w:rPr>
          <w:sz w:val="24"/>
          <w:szCs w:val="24"/>
        </w:rPr>
        <w:t>мероприятий;</w:t>
      </w:r>
    </w:p>
    <w:p w:rsidR="001A5B40" w:rsidRPr="001412B7" w:rsidRDefault="001A5B40" w:rsidP="000D41A3">
      <w:pPr>
        <w:pStyle w:val="af5"/>
        <w:numPr>
          <w:ilvl w:val="1"/>
          <w:numId w:val="29"/>
        </w:numPr>
        <w:tabs>
          <w:tab w:val="left" w:pos="1330"/>
        </w:tabs>
        <w:ind w:left="0" w:firstLine="851"/>
        <w:rPr>
          <w:sz w:val="24"/>
          <w:szCs w:val="24"/>
        </w:rPr>
      </w:pPr>
      <w:r w:rsidRPr="001412B7">
        <w:rPr>
          <w:sz w:val="24"/>
          <w:szCs w:val="24"/>
        </w:rPr>
        <w:t>деятельности</w:t>
      </w:r>
      <w:r w:rsidRPr="001412B7">
        <w:rPr>
          <w:spacing w:val="-7"/>
          <w:sz w:val="24"/>
          <w:szCs w:val="24"/>
        </w:rPr>
        <w:t xml:space="preserve"> </w:t>
      </w:r>
      <w:r w:rsidRPr="001412B7">
        <w:rPr>
          <w:sz w:val="24"/>
          <w:szCs w:val="24"/>
        </w:rPr>
        <w:t>ученического</w:t>
      </w:r>
      <w:r w:rsidRPr="001412B7">
        <w:rPr>
          <w:spacing w:val="-5"/>
          <w:sz w:val="24"/>
          <w:szCs w:val="24"/>
        </w:rPr>
        <w:t xml:space="preserve"> </w:t>
      </w:r>
      <w:r w:rsidRPr="001412B7">
        <w:rPr>
          <w:sz w:val="24"/>
          <w:szCs w:val="24"/>
        </w:rPr>
        <w:t>самоуправления;</w:t>
      </w:r>
    </w:p>
    <w:p w:rsidR="001A5B40" w:rsidRPr="001412B7" w:rsidRDefault="001A5B40" w:rsidP="001A5B40">
      <w:pPr>
        <w:pStyle w:val="a3"/>
        <w:ind w:left="0" w:right="114" w:firstLine="851"/>
      </w:pPr>
      <w:r w:rsidRPr="001412B7">
        <w:t>деятельности</w:t>
      </w:r>
      <w:r w:rsidRPr="001412B7">
        <w:rPr>
          <w:spacing w:val="-5"/>
        </w:rPr>
        <w:t xml:space="preserve"> </w:t>
      </w:r>
      <w:r w:rsidRPr="001412B7">
        <w:t>по</w:t>
      </w:r>
      <w:r w:rsidRPr="001412B7">
        <w:rPr>
          <w:spacing w:val="-1"/>
        </w:rPr>
        <w:t xml:space="preserve"> </w:t>
      </w:r>
      <w:r w:rsidRPr="001412B7">
        <w:t>профилактике</w:t>
      </w:r>
      <w:r w:rsidRPr="001412B7">
        <w:rPr>
          <w:spacing w:val="-3"/>
        </w:rPr>
        <w:t xml:space="preserve"> </w:t>
      </w:r>
      <w:r w:rsidRPr="001412B7">
        <w:t>и безопасности;</w:t>
      </w:r>
    </w:p>
    <w:p w:rsidR="001A5B40" w:rsidRPr="001412B7" w:rsidRDefault="001A5B40" w:rsidP="000D41A3">
      <w:pPr>
        <w:pStyle w:val="af5"/>
        <w:numPr>
          <w:ilvl w:val="1"/>
          <w:numId w:val="29"/>
        </w:numPr>
        <w:tabs>
          <w:tab w:val="left" w:pos="1330"/>
        </w:tabs>
        <w:ind w:left="0" w:firstLine="851"/>
        <w:rPr>
          <w:sz w:val="24"/>
          <w:szCs w:val="24"/>
        </w:rPr>
      </w:pPr>
      <w:r w:rsidRPr="001412B7">
        <w:rPr>
          <w:sz w:val="24"/>
          <w:szCs w:val="24"/>
        </w:rPr>
        <w:t>реализации</w:t>
      </w:r>
      <w:r w:rsidRPr="001412B7">
        <w:rPr>
          <w:spacing w:val="-3"/>
          <w:sz w:val="24"/>
          <w:szCs w:val="24"/>
        </w:rPr>
        <w:t xml:space="preserve"> </w:t>
      </w:r>
      <w:r w:rsidRPr="001412B7">
        <w:rPr>
          <w:sz w:val="24"/>
          <w:szCs w:val="24"/>
        </w:rPr>
        <w:t>потенциала</w:t>
      </w:r>
      <w:r w:rsidRPr="001412B7">
        <w:rPr>
          <w:spacing w:val="-5"/>
          <w:sz w:val="24"/>
          <w:szCs w:val="24"/>
        </w:rPr>
        <w:t xml:space="preserve"> </w:t>
      </w:r>
      <w:r w:rsidRPr="001412B7">
        <w:rPr>
          <w:sz w:val="24"/>
          <w:szCs w:val="24"/>
        </w:rPr>
        <w:t>социального</w:t>
      </w:r>
      <w:r w:rsidRPr="001412B7">
        <w:rPr>
          <w:spacing w:val="-3"/>
          <w:sz w:val="24"/>
          <w:szCs w:val="24"/>
        </w:rPr>
        <w:t xml:space="preserve"> </w:t>
      </w:r>
      <w:r w:rsidRPr="001412B7">
        <w:rPr>
          <w:sz w:val="24"/>
          <w:szCs w:val="24"/>
        </w:rPr>
        <w:t>партнерства;</w:t>
      </w:r>
    </w:p>
    <w:p w:rsidR="001A5B40" w:rsidRPr="001412B7" w:rsidRDefault="001A5B40" w:rsidP="000D41A3">
      <w:pPr>
        <w:pStyle w:val="af5"/>
        <w:numPr>
          <w:ilvl w:val="1"/>
          <w:numId w:val="29"/>
        </w:numPr>
        <w:tabs>
          <w:tab w:val="left" w:pos="1330"/>
        </w:tabs>
        <w:ind w:left="0" w:firstLine="851"/>
        <w:rPr>
          <w:sz w:val="24"/>
          <w:szCs w:val="24"/>
        </w:rPr>
      </w:pPr>
      <w:r w:rsidRPr="001412B7">
        <w:rPr>
          <w:sz w:val="24"/>
          <w:szCs w:val="24"/>
        </w:rPr>
        <w:t>деятельности</w:t>
      </w:r>
      <w:r w:rsidRPr="001412B7">
        <w:rPr>
          <w:spacing w:val="-4"/>
          <w:sz w:val="24"/>
          <w:szCs w:val="24"/>
        </w:rPr>
        <w:t xml:space="preserve"> </w:t>
      </w:r>
      <w:r w:rsidRPr="001412B7">
        <w:rPr>
          <w:sz w:val="24"/>
          <w:szCs w:val="24"/>
        </w:rPr>
        <w:t>по</w:t>
      </w:r>
      <w:r w:rsidRPr="001412B7">
        <w:rPr>
          <w:spacing w:val="-1"/>
          <w:sz w:val="24"/>
          <w:szCs w:val="24"/>
        </w:rPr>
        <w:t xml:space="preserve"> </w:t>
      </w:r>
      <w:r w:rsidRPr="001412B7">
        <w:rPr>
          <w:sz w:val="24"/>
          <w:szCs w:val="24"/>
        </w:rPr>
        <w:t>профориентации</w:t>
      </w:r>
      <w:r w:rsidRPr="001412B7">
        <w:rPr>
          <w:spacing w:val="-10"/>
          <w:sz w:val="24"/>
          <w:szCs w:val="24"/>
        </w:rPr>
        <w:t xml:space="preserve"> </w:t>
      </w:r>
      <w:proofErr w:type="gramStart"/>
      <w:r w:rsidRPr="001412B7">
        <w:rPr>
          <w:sz w:val="24"/>
          <w:szCs w:val="24"/>
        </w:rPr>
        <w:t>обучающихся</w:t>
      </w:r>
      <w:proofErr w:type="gramEnd"/>
      <w:r w:rsidRPr="001412B7">
        <w:rPr>
          <w:sz w:val="24"/>
          <w:szCs w:val="24"/>
        </w:rPr>
        <w:t>;</w:t>
      </w:r>
    </w:p>
    <w:p w:rsidR="001A5B40" w:rsidRPr="001412B7" w:rsidRDefault="001A5B40" w:rsidP="000D41A3">
      <w:pPr>
        <w:pStyle w:val="af5"/>
        <w:numPr>
          <w:ilvl w:val="1"/>
          <w:numId w:val="29"/>
        </w:numPr>
        <w:tabs>
          <w:tab w:val="left" w:pos="1330"/>
        </w:tabs>
        <w:ind w:left="0" w:firstLine="851"/>
        <w:rPr>
          <w:sz w:val="24"/>
          <w:szCs w:val="24"/>
        </w:rPr>
      </w:pPr>
      <w:r w:rsidRPr="001412B7">
        <w:rPr>
          <w:sz w:val="24"/>
          <w:szCs w:val="24"/>
        </w:rPr>
        <w:t>действующих</w:t>
      </w:r>
      <w:r w:rsidRPr="001412B7">
        <w:rPr>
          <w:spacing w:val="-6"/>
          <w:sz w:val="24"/>
          <w:szCs w:val="24"/>
        </w:rPr>
        <w:t xml:space="preserve"> </w:t>
      </w:r>
      <w:r w:rsidRPr="001412B7">
        <w:rPr>
          <w:sz w:val="24"/>
          <w:szCs w:val="24"/>
        </w:rPr>
        <w:t>в</w:t>
      </w:r>
      <w:r w:rsidRPr="001412B7">
        <w:rPr>
          <w:spacing w:val="-1"/>
          <w:sz w:val="24"/>
          <w:szCs w:val="24"/>
        </w:rPr>
        <w:t xml:space="preserve"> </w:t>
      </w:r>
      <w:r w:rsidRPr="001412B7">
        <w:rPr>
          <w:sz w:val="24"/>
          <w:szCs w:val="24"/>
        </w:rPr>
        <w:t>школе</w:t>
      </w:r>
      <w:r w:rsidRPr="001412B7">
        <w:rPr>
          <w:spacing w:val="-2"/>
          <w:sz w:val="24"/>
          <w:szCs w:val="24"/>
        </w:rPr>
        <w:t xml:space="preserve"> </w:t>
      </w:r>
      <w:r w:rsidRPr="001412B7">
        <w:rPr>
          <w:sz w:val="24"/>
          <w:szCs w:val="24"/>
        </w:rPr>
        <w:t>детских</w:t>
      </w:r>
      <w:r w:rsidRPr="001412B7">
        <w:rPr>
          <w:spacing w:val="-6"/>
          <w:sz w:val="24"/>
          <w:szCs w:val="24"/>
        </w:rPr>
        <w:t xml:space="preserve"> </w:t>
      </w:r>
      <w:r w:rsidRPr="001412B7">
        <w:rPr>
          <w:sz w:val="24"/>
          <w:szCs w:val="24"/>
        </w:rPr>
        <w:t>общественных</w:t>
      </w:r>
      <w:r w:rsidRPr="001412B7">
        <w:rPr>
          <w:spacing w:val="-10"/>
          <w:sz w:val="24"/>
          <w:szCs w:val="24"/>
        </w:rPr>
        <w:t xml:space="preserve"> </w:t>
      </w:r>
      <w:r w:rsidRPr="001412B7">
        <w:rPr>
          <w:sz w:val="24"/>
          <w:szCs w:val="24"/>
        </w:rPr>
        <w:t>объединений;</w:t>
      </w:r>
    </w:p>
    <w:p w:rsidR="001A5B40" w:rsidRPr="001412B7" w:rsidRDefault="001A5B40" w:rsidP="000D41A3">
      <w:pPr>
        <w:pStyle w:val="af5"/>
        <w:numPr>
          <w:ilvl w:val="1"/>
          <w:numId w:val="29"/>
        </w:numPr>
        <w:tabs>
          <w:tab w:val="left" w:pos="1330"/>
        </w:tabs>
        <w:ind w:left="0" w:firstLine="851"/>
        <w:rPr>
          <w:sz w:val="24"/>
          <w:szCs w:val="24"/>
        </w:rPr>
      </w:pPr>
      <w:r w:rsidRPr="001412B7">
        <w:rPr>
          <w:sz w:val="24"/>
          <w:szCs w:val="24"/>
        </w:rPr>
        <w:t>работы</w:t>
      </w:r>
      <w:r w:rsidRPr="001412B7">
        <w:rPr>
          <w:spacing w:val="-3"/>
          <w:sz w:val="24"/>
          <w:szCs w:val="24"/>
        </w:rPr>
        <w:t xml:space="preserve"> </w:t>
      </w:r>
      <w:proofErr w:type="gramStart"/>
      <w:r w:rsidRPr="001412B7">
        <w:rPr>
          <w:sz w:val="24"/>
          <w:szCs w:val="24"/>
        </w:rPr>
        <w:t>школьных</w:t>
      </w:r>
      <w:proofErr w:type="gramEnd"/>
      <w:r w:rsidRPr="001412B7">
        <w:rPr>
          <w:spacing w:val="-5"/>
          <w:sz w:val="24"/>
          <w:szCs w:val="24"/>
        </w:rPr>
        <w:t xml:space="preserve"> </w:t>
      </w:r>
      <w:r w:rsidRPr="001412B7">
        <w:rPr>
          <w:sz w:val="24"/>
          <w:szCs w:val="24"/>
        </w:rPr>
        <w:t>медиа;</w:t>
      </w:r>
    </w:p>
    <w:p w:rsidR="001A5B40" w:rsidRPr="001412B7" w:rsidRDefault="001A5B40" w:rsidP="000D41A3">
      <w:pPr>
        <w:pStyle w:val="af5"/>
        <w:numPr>
          <w:ilvl w:val="1"/>
          <w:numId w:val="29"/>
        </w:numPr>
        <w:tabs>
          <w:tab w:val="left" w:pos="1330"/>
        </w:tabs>
        <w:ind w:left="0" w:firstLine="851"/>
        <w:rPr>
          <w:sz w:val="24"/>
          <w:szCs w:val="24"/>
        </w:rPr>
      </w:pPr>
      <w:r w:rsidRPr="001412B7">
        <w:rPr>
          <w:sz w:val="24"/>
          <w:szCs w:val="24"/>
        </w:rPr>
        <w:t>работы</w:t>
      </w:r>
      <w:r w:rsidRPr="001412B7">
        <w:rPr>
          <w:spacing w:val="-5"/>
          <w:sz w:val="24"/>
          <w:szCs w:val="24"/>
        </w:rPr>
        <w:t xml:space="preserve"> </w:t>
      </w:r>
      <w:r w:rsidRPr="001412B7">
        <w:rPr>
          <w:sz w:val="24"/>
          <w:szCs w:val="24"/>
        </w:rPr>
        <w:t>школьного</w:t>
      </w:r>
      <w:r w:rsidRPr="001412B7">
        <w:rPr>
          <w:spacing w:val="-3"/>
          <w:sz w:val="24"/>
          <w:szCs w:val="24"/>
        </w:rPr>
        <w:t xml:space="preserve"> </w:t>
      </w:r>
      <w:r w:rsidRPr="001412B7">
        <w:rPr>
          <w:sz w:val="24"/>
          <w:szCs w:val="24"/>
        </w:rPr>
        <w:t>музея</w:t>
      </w:r>
      <w:r w:rsidRPr="001412B7">
        <w:rPr>
          <w:spacing w:val="-3"/>
          <w:sz w:val="24"/>
          <w:szCs w:val="24"/>
        </w:rPr>
        <w:t xml:space="preserve"> </w:t>
      </w:r>
      <w:r w:rsidRPr="001412B7">
        <w:rPr>
          <w:sz w:val="24"/>
          <w:szCs w:val="24"/>
        </w:rPr>
        <w:t>(музеев);</w:t>
      </w:r>
    </w:p>
    <w:p w:rsidR="001A5B40" w:rsidRPr="001412B7" w:rsidRDefault="001A5B40" w:rsidP="000D41A3">
      <w:pPr>
        <w:pStyle w:val="af5"/>
        <w:numPr>
          <w:ilvl w:val="1"/>
          <w:numId w:val="29"/>
        </w:numPr>
        <w:tabs>
          <w:tab w:val="left" w:pos="1330"/>
        </w:tabs>
        <w:ind w:left="0" w:firstLine="851"/>
        <w:rPr>
          <w:sz w:val="24"/>
          <w:szCs w:val="24"/>
        </w:rPr>
      </w:pPr>
      <w:r w:rsidRPr="001412B7">
        <w:rPr>
          <w:sz w:val="24"/>
          <w:szCs w:val="24"/>
        </w:rPr>
        <w:t>добровольческой</w:t>
      </w:r>
      <w:r w:rsidRPr="001412B7">
        <w:rPr>
          <w:spacing w:val="-7"/>
          <w:sz w:val="24"/>
          <w:szCs w:val="24"/>
        </w:rPr>
        <w:t xml:space="preserve"> </w:t>
      </w:r>
      <w:r w:rsidRPr="001412B7">
        <w:rPr>
          <w:sz w:val="24"/>
          <w:szCs w:val="24"/>
        </w:rPr>
        <w:t>деятельности</w:t>
      </w:r>
      <w:r w:rsidRPr="001412B7">
        <w:rPr>
          <w:spacing w:val="-6"/>
          <w:sz w:val="24"/>
          <w:szCs w:val="24"/>
        </w:rPr>
        <w:t xml:space="preserve"> </w:t>
      </w:r>
      <w:proofErr w:type="gramStart"/>
      <w:r w:rsidRPr="001412B7">
        <w:rPr>
          <w:sz w:val="24"/>
          <w:szCs w:val="24"/>
        </w:rPr>
        <w:t>обучающихся</w:t>
      </w:r>
      <w:proofErr w:type="gramEnd"/>
      <w:r w:rsidRPr="001412B7">
        <w:rPr>
          <w:sz w:val="24"/>
          <w:szCs w:val="24"/>
        </w:rPr>
        <w:t>;</w:t>
      </w:r>
    </w:p>
    <w:p w:rsidR="001A5B40" w:rsidRPr="001412B7" w:rsidRDefault="001A5B40" w:rsidP="000D41A3">
      <w:pPr>
        <w:pStyle w:val="af5"/>
        <w:numPr>
          <w:ilvl w:val="1"/>
          <w:numId w:val="29"/>
        </w:numPr>
        <w:tabs>
          <w:tab w:val="left" w:pos="1330"/>
        </w:tabs>
        <w:ind w:left="0" w:firstLine="851"/>
        <w:rPr>
          <w:sz w:val="24"/>
          <w:szCs w:val="24"/>
        </w:rPr>
      </w:pPr>
      <w:r w:rsidRPr="001412B7">
        <w:rPr>
          <w:sz w:val="24"/>
          <w:szCs w:val="24"/>
        </w:rPr>
        <w:t>работы</w:t>
      </w:r>
      <w:r w:rsidRPr="001412B7">
        <w:rPr>
          <w:spacing w:val="-3"/>
          <w:sz w:val="24"/>
          <w:szCs w:val="24"/>
        </w:rPr>
        <w:t xml:space="preserve"> </w:t>
      </w:r>
      <w:r w:rsidRPr="001412B7">
        <w:rPr>
          <w:sz w:val="24"/>
          <w:szCs w:val="24"/>
        </w:rPr>
        <w:t>школьных</w:t>
      </w:r>
      <w:r w:rsidRPr="001412B7">
        <w:rPr>
          <w:spacing w:val="-5"/>
          <w:sz w:val="24"/>
          <w:szCs w:val="24"/>
        </w:rPr>
        <w:t xml:space="preserve"> </w:t>
      </w:r>
      <w:r w:rsidRPr="001412B7">
        <w:rPr>
          <w:sz w:val="24"/>
          <w:szCs w:val="24"/>
        </w:rPr>
        <w:t>спортивных</w:t>
      </w:r>
      <w:r w:rsidRPr="001412B7">
        <w:rPr>
          <w:spacing w:val="-5"/>
          <w:sz w:val="24"/>
          <w:szCs w:val="24"/>
        </w:rPr>
        <w:t xml:space="preserve"> </w:t>
      </w:r>
      <w:r w:rsidRPr="001412B7">
        <w:rPr>
          <w:sz w:val="24"/>
          <w:szCs w:val="24"/>
        </w:rPr>
        <w:t>клубов;</w:t>
      </w:r>
    </w:p>
    <w:p w:rsidR="001A5B40" w:rsidRPr="001412B7" w:rsidRDefault="001A5B40" w:rsidP="000D41A3">
      <w:pPr>
        <w:pStyle w:val="af5"/>
        <w:numPr>
          <w:ilvl w:val="1"/>
          <w:numId w:val="29"/>
        </w:numPr>
        <w:tabs>
          <w:tab w:val="left" w:pos="1330"/>
        </w:tabs>
        <w:ind w:left="0" w:firstLine="851"/>
        <w:rPr>
          <w:sz w:val="24"/>
          <w:szCs w:val="24"/>
        </w:rPr>
      </w:pPr>
      <w:r w:rsidRPr="001412B7">
        <w:rPr>
          <w:sz w:val="24"/>
          <w:szCs w:val="24"/>
        </w:rPr>
        <w:t>работы</w:t>
      </w:r>
      <w:r w:rsidRPr="001412B7">
        <w:rPr>
          <w:spacing w:val="-4"/>
          <w:sz w:val="24"/>
          <w:szCs w:val="24"/>
        </w:rPr>
        <w:t xml:space="preserve"> </w:t>
      </w:r>
      <w:r w:rsidRPr="001412B7">
        <w:rPr>
          <w:sz w:val="24"/>
          <w:szCs w:val="24"/>
        </w:rPr>
        <w:t>школьного</w:t>
      </w:r>
      <w:r w:rsidRPr="001412B7">
        <w:rPr>
          <w:spacing w:val="2"/>
          <w:sz w:val="24"/>
          <w:szCs w:val="24"/>
        </w:rPr>
        <w:t xml:space="preserve"> </w:t>
      </w:r>
      <w:r w:rsidRPr="001412B7">
        <w:rPr>
          <w:sz w:val="24"/>
          <w:szCs w:val="24"/>
        </w:rPr>
        <w:t>театра</w:t>
      </w:r>
      <w:r w:rsidRPr="001412B7">
        <w:rPr>
          <w:spacing w:val="-6"/>
          <w:sz w:val="24"/>
          <w:szCs w:val="24"/>
        </w:rPr>
        <w:t xml:space="preserve"> </w:t>
      </w:r>
      <w:r w:rsidRPr="001412B7">
        <w:rPr>
          <w:sz w:val="24"/>
          <w:szCs w:val="24"/>
        </w:rPr>
        <w:t>(театров).</w:t>
      </w:r>
    </w:p>
    <w:p w:rsidR="001A5B40" w:rsidRPr="001412B7" w:rsidRDefault="001A5B40" w:rsidP="001A5B40">
      <w:pPr>
        <w:pStyle w:val="a3"/>
        <w:ind w:left="0" w:right="112" w:firstLine="851"/>
      </w:pPr>
      <w:r w:rsidRPr="001412B7">
        <w:t>Итогом самоанализа является перечень выявленных проблем, над решением которых</w:t>
      </w:r>
      <w:r w:rsidRPr="001412B7">
        <w:rPr>
          <w:spacing w:val="1"/>
        </w:rPr>
        <w:t xml:space="preserve"> </w:t>
      </w:r>
      <w:r w:rsidRPr="001412B7">
        <w:t>предстоит</w:t>
      </w:r>
      <w:r w:rsidRPr="001412B7">
        <w:rPr>
          <w:spacing w:val="1"/>
        </w:rPr>
        <w:t xml:space="preserve"> </w:t>
      </w:r>
      <w:r w:rsidRPr="001412B7">
        <w:t>работать</w:t>
      </w:r>
      <w:r w:rsidRPr="001412B7">
        <w:rPr>
          <w:spacing w:val="-2"/>
        </w:rPr>
        <w:t xml:space="preserve"> </w:t>
      </w:r>
      <w:r w:rsidRPr="001412B7">
        <w:t>педагогическому</w:t>
      </w:r>
      <w:r w:rsidRPr="001412B7">
        <w:rPr>
          <w:spacing w:val="-8"/>
        </w:rPr>
        <w:t xml:space="preserve"> </w:t>
      </w:r>
      <w:r w:rsidRPr="001412B7">
        <w:t>коллективу.</w:t>
      </w:r>
    </w:p>
    <w:p w:rsidR="001A5B40" w:rsidRPr="00ED7FAC" w:rsidRDefault="001A5B40" w:rsidP="001A5B40">
      <w:pPr>
        <w:pStyle w:val="a3"/>
        <w:ind w:left="0" w:right="111" w:firstLine="851"/>
      </w:pPr>
      <w:r w:rsidRPr="001412B7">
        <w:t>Итоги</w:t>
      </w:r>
      <w:r w:rsidRPr="001412B7">
        <w:rPr>
          <w:spacing w:val="1"/>
        </w:rPr>
        <w:t xml:space="preserve"> </w:t>
      </w:r>
      <w:r w:rsidRPr="001412B7">
        <w:t>самоанализа</w:t>
      </w:r>
      <w:r w:rsidRPr="001412B7">
        <w:rPr>
          <w:spacing w:val="1"/>
        </w:rPr>
        <w:t xml:space="preserve"> </w:t>
      </w:r>
      <w:r w:rsidRPr="001412B7">
        <w:t>оформляются</w:t>
      </w:r>
      <w:r w:rsidRPr="001412B7">
        <w:rPr>
          <w:spacing w:val="1"/>
        </w:rPr>
        <w:t xml:space="preserve"> </w:t>
      </w:r>
      <w:r w:rsidRPr="001412B7">
        <w:t>в</w:t>
      </w:r>
      <w:r w:rsidRPr="001412B7">
        <w:rPr>
          <w:spacing w:val="1"/>
        </w:rPr>
        <w:t xml:space="preserve"> </w:t>
      </w:r>
      <w:r w:rsidRPr="001412B7">
        <w:t>виде</w:t>
      </w:r>
      <w:r w:rsidRPr="001412B7">
        <w:rPr>
          <w:spacing w:val="1"/>
        </w:rPr>
        <w:t xml:space="preserve"> </w:t>
      </w:r>
      <w:r w:rsidRPr="001412B7">
        <w:t>отчета,</w:t>
      </w:r>
      <w:r w:rsidRPr="001412B7">
        <w:rPr>
          <w:spacing w:val="1"/>
        </w:rPr>
        <w:t xml:space="preserve"> </w:t>
      </w:r>
      <w:r w:rsidRPr="001412B7">
        <w:t>составляемого</w:t>
      </w:r>
      <w:r w:rsidRPr="001412B7">
        <w:rPr>
          <w:spacing w:val="61"/>
        </w:rPr>
        <w:t xml:space="preserve"> </w:t>
      </w:r>
      <w:r w:rsidRPr="001412B7">
        <w:t>заместителем</w:t>
      </w:r>
      <w:r w:rsidRPr="001412B7">
        <w:rPr>
          <w:spacing w:val="1"/>
        </w:rPr>
        <w:t xml:space="preserve"> </w:t>
      </w:r>
      <w:r w:rsidRPr="001412B7">
        <w:t>директора по воспитательной работе (совместно</w:t>
      </w:r>
      <w:r w:rsidRPr="001412B7">
        <w:rPr>
          <w:spacing w:val="1"/>
        </w:rPr>
        <w:t xml:space="preserve"> </w:t>
      </w:r>
      <w:r w:rsidRPr="001412B7">
        <w:t>с советником директора по</w:t>
      </w:r>
      <w:r w:rsidRPr="001412B7">
        <w:rPr>
          <w:spacing w:val="1"/>
        </w:rPr>
        <w:t xml:space="preserve"> </w:t>
      </w:r>
      <w:r w:rsidRPr="001412B7">
        <w:t>воспитанию,</w:t>
      </w:r>
      <w:r w:rsidRPr="001412B7">
        <w:rPr>
          <w:spacing w:val="1"/>
        </w:rPr>
        <w:t xml:space="preserve"> </w:t>
      </w:r>
      <w:r w:rsidRPr="001412B7">
        <w:t>классными</w:t>
      </w:r>
      <w:r w:rsidRPr="001412B7">
        <w:rPr>
          <w:spacing w:val="1"/>
        </w:rPr>
        <w:t xml:space="preserve"> </w:t>
      </w:r>
      <w:r w:rsidRPr="001412B7">
        <w:t>руководителями,</w:t>
      </w:r>
      <w:r w:rsidRPr="001412B7">
        <w:rPr>
          <w:spacing w:val="1"/>
        </w:rPr>
        <w:t xml:space="preserve"> </w:t>
      </w:r>
      <w:r w:rsidRPr="001412B7">
        <w:t>педагогом-психологом,</w:t>
      </w:r>
      <w:r w:rsidRPr="001412B7">
        <w:rPr>
          <w:spacing w:val="1"/>
        </w:rPr>
        <w:t xml:space="preserve"> </w:t>
      </w:r>
      <w:r w:rsidRPr="001412B7">
        <w:t>социальным</w:t>
      </w:r>
      <w:r w:rsidRPr="001412B7">
        <w:rPr>
          <w:spacing w:val="1"/>
        </w:rPr>
        <w:t xml:space="preserve"> </w:t>
      </w:r>
      <w:r w:rsidRPr="001412B7">
        <w:t>педагогом)</w:t>
      </w:r>
      <w:r w:rsidRPr="001412B7">
        <w:rPr>
          <w:spacing w:val="1"/>
        </w:rPr>
        <w:t xml:space="preserve"> </w:t>
      </w:r>
      <w:r w:rsidRPr="001412B7">
        <w:t>в</w:t>
      </w:r>
      <w:r w:rsidRPr="001412B7">
        <w:rPr>
          <w:spacing w:val="61"/>
        </w:rPr>
        <w:t xml:space="preserve"> </w:t>
      </w:r>
      <w:r w:rsidRPr="001412B7">
        <w:t>конце</w:t>
      </w:r>
      <w:r w:rsidRPr="001412B7">
        <w:rPr>
          <w:spacing w:val="1"/>
        </w:rPr>
        <w:t xml:space="preserve"> </w:t>
      </w:r>
      <w:r w:rsidRPr="001412B7">
        <w:t>учебного</w:t>
      </w:r>
      <w:r w:rsidRPr="001412B7">
        <w:rPr>
          <w:spacing w:val="1"/>
        </w:rPr>
        <w:t xml:space="preserve"> </w:t>
      </w:r>
      <w:r w:rsidRPr="001412B7">
        <w:t>года,</w:t>
      </w:r>
      <w:r w:rsidRPr="001412B7">
        <w:rPr>
          <w:spacing w:val="1"/>
        </w:rPr>
        <w:t xml:space="preserve"> </w:t>
      </w:r>
      <w:r w:rsidRPr="001412B7">
        <w:t>рассматриваются</w:t>
      </w:r>
      <w:r w:rsidRPr="001412B7">
        <w:rPr>
          <w:spacing w:val="1"/>
        </w:rPr>
        <w:t xml:space="preserve"> </w:t>
      </w:r>
      <w:r w:rsidRPr="001412B7">
        <w:t>и</w:t>
      </w:r>
      <w:r w:rsidRPr="001412B7">
        <w:rPr>
          <w:spacing w:val="1"/>
        </w:rPr>
        <w:t xml:space="preserve"> </w:t>
      </w:r>
      <w:r w:rsidRPr="001412B7">
        <w:t>утверждаются</w:t>
      </w:r>
      <w:r w:rsidRPr="001412B7">
        <w:rPr>
          <w:spacing w:val="1"/>
        </w:rPr>
        <w:t xml:space="preserve"> </w:t>
      </w:r>
      <w:r w:rsidRPr="001412B7">
        <w:t>педагогическим</w:t>
      </w:r>
      <w:r w:rsidRPr="001412B7">
        <w:rPr>
          <w:spacing w:val="1"/>
        </w:rPr>
        <w:t xml:space="preserve"> </w:t>
      </w:r>
      <w:r w:rsidRPr="001412B7">
        <w:t>советом</w:t>
      </w:r>
      <w:r w:rsidRPr="001412B7">
        <w:rPr>
          <w:spacing w:val="1"/>
        </w:rPr>
        <w:t xml:space="preserve"> </w:t>
      </w:r>
      <w:r w:rsidRPr="001412B7">
        <w:t>или</w:t>
      </w:r>
      <w:r w:rsidRPr="001412B7">
        <w:rPr>
          <w:spacing w:val="1"/>
        </w:rPr>
        <w:t xml:space="preserve"> </w:t>
      </w:r>
      <w:r w:rsidRPr="001412B7">
        <w:t>иным</w:t>
      </w:r>
      <w:r w:rsidRPr="001412B7">
        <w:rPr>
          <w:spacing w:val="-57"/>
        </w:rPr>
        <w:t xml:space="preserve"> </w:t>
      </w:r>
      <w:r w:rsidRPr="001412B7">
        <w:t>коллегиальным</w:t>
      </w:r>
      <w:r w:rsidRPr="001412B7">
        <w:rPr>
          <w:spacing w:val="-7"/>
        </w:rPr>
        <w:t xml:space="preserve"> </w:t>
      </w:r>
      <w:r w:rsidRPr="001412B7">
        <w:t>органом</w:t>
      </w:r>
      <w:r w:rsidRPr="001412B7">
        <w:rPr>
          <w:spacing w:val="3"/>
        </w:rPr>
        <w:t xml:space="preserve"> </w:t>
      </w:r>
      <w:r w:rsidRPr="001412B7">
        <w:t>управления</w:t>
      </w:r>
      <w:r w:rsidRPr="001412B7">
        <w:rPr>
          <w:spacing w:val="2"/>
        </w:rPr>
        <w:t xml:space="preserve"> </w:t>
      </w:r>
      <w:r w:rsidRPr="001412B7">
        <w:t>в</w:t>
      </w:r>
      <w:r w:rsidRPr="001412B7">
        <w:rPr>
          <w:spacing w:val="-1"/>
        </w:rPr>
        <w:t xml:space="preserve"> </w:t>
      </w:r>
      <w:r>
        <w:t>школе.</w:t>
      </w:r>
    </w:p>
    <w:p w:rsidR="001A5B40" w:rsidRPr="001412B7" w:rsidRDefault="001A5B40" w:rsidP="001A5B40">
      <w:pPr>
        <w:spacing w:after="0" w:line="240" w:lineRule="auto"/>
        <w:ind w:right="34" w:firstLine="851"/>
        <w:jc w:val="center"/>
        <w:rPr>
          <w:rFonts w:ascii="Times New Roman" w:hAnsi="Times New Roman" w:cs="Times New Roman"/>
          <w:b/>
          <w:sz w:val="24"/>
          <w:szCs w:val="24"/>
        </w:rPr>
      </w:pPr>
      <w:r w:rsidRPr="001412B7">
        <w:rPr>
          <w:rFonts w:ascii="Times New Roman" w:hAnsi="Times New Roman" w:cs="Times New Roman"/>
          <w:b/>
          <w:sz w:val="24"/>
          <w:szCs w:val="24"/>
        </w:rPr>
        <w:t>Победители и призеры конкурсов, фестивалей и других мероприятий окружного, городского, областного, всероссийского, международного уровней</w:t>
      </w:r>
    </w:p>
    <w:p w:rsidR="001A5B40" w:rsidRPr="001412B7" w:rsidRDefault="001A5B40" w:rsidP="001A5B40">
      <w:pPr>
        <w:spacing w:after="0" w:line="240" w:lineRule="auto"/>
        <w:ind w:right="34" w:firstLine="851"/>
        <w:jc w:val="center"/>
        <w:rPr>
          <w:rFonts w:ascii="Times New Roman" w:hAnsi="Times New Roman" w:cs="Times New Roman"/>
          <w:b/>
          <w:sz w:val="24"/>
          <w:szCs w:val="24"/>
        </w:rPr>
      </w:pPr>
      <w:r>
        <w:rPr>
          <w:rFonts w:ascii="Times New Roman" w:hAnsi="Times New Roman" w:cs="Times New Roman"/>
          <w:b/>
          <w:sz w:val="24"/>
          <w:szCs w:val="24"/>
        </w:rPr>
        <w:t>за 2022-2023 учебный год</w:t>
      </w: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7"/>
        <w:gridCol w:w="2249"/>
        <w:gridCol w:w="1031"/>
        <w:gridCol w:w="3243"/>
      </w:tblGrid>
      <w:tr w:rsidR="001A5B40" w:rsidRPr="001412B7" w:rsidTr="001A5B40">
        <w:trPr>
          <w:jc w:val="center"/>
        </w:trPr>
        <w:tc>
          <w:tcPr>
            <w:tcW w:w="3517" w:type="dxa"/>
            <w:shd w:val="clear" w:color="auto" w:fill="EAF1DD"/>
            <w:vAlign w:val="center"/>
          </w:tcPr>
          <w:p w:rsidR="001A5B40" w:rsidRPr="001412B7" w:rsidRDefault="001A5B40" w:rsidP="001A5B40">
            <w:pPr>
              <w:pStyle w:val="2f8"/>
              <w:spacing w:after="0" w:line="240" w:lineRule="auto"/>
              <w:ind w:left="73"/>
              <w:jc w:val="both"/>
              <w:rPr>
                <w:i/>
                <w:sz w:val="24"/>
                <w:szCs w:val="24"/>
              </w:rPr>
            </w:pPr>
            <w:r w:rsidRPr="001412B7">
              <w:rPr>
                <w:i/>
                <w:sz w:val="24"/>
                <w:szCs w:val="24"/>
              </w:rPr>
              <w:t xml:space="preserve"> Наименование </w:t>
            </w:r>
          </w:p>
          <w:p w:rsidR="001A5B40" w:rsidRPr="001412B7" w:rsidRDefault="001A5B40" w:rsidP="001A5B40">
            <w:pPr>
              <w:pStyle w:val="2f8"/>
              <w:spacing w:after="0" w:line="240" w:lineRule="auto"/>
              <w:ind w:left="73"/>
              <w:jc w:val="both"/>
              <w:rPr>
                <w:i/>
                <w:sz w:val="24"/>
                <w:szCs w:val="24"/>
              </w:rPr>
            </w:pPr>
            <w:r w:rsidRPr="001412B7">
              <w:rPr>
                <w:i/>
                <w:sz w:val="24"/>
                <w:szCs w:val="24"/>
              </w:rPr>
              <w:t>состязания</w:t>
            </w:r>
          </w:p>
        </w:tc>
        <w:tc>
          <w:tcPr>
            <w:tcW w:w="2249" w:type="dxa"/>
            <w:shd w:val="clear" w:color="auto" w:fill="EAF1DD"/>
            <w:vAlign w:val="center"/>
          </w:tcPr>
          <w:p w:rsidR="001A5B40" w:rsidRPr="001412B7" w:rsidRDefault="001A5B40" w:rsidP="001A5B40">
            <w:pPr>
              <w:pStyle w:val="2f8"/>
              <w:spacing w:after="0" w:line="240" w:lineRule="auto"/>
              <w:ind w:left="73"/>
              <w:jc w:val="both"/>
              <w:rPr>
                <w:i/>
                <w:sz w:val="24"/>
                <w:szCs w:val="24"/>
              </w:rPr>
            </w:pPr>
            <w:r w:rsidRPr="001412B7">
              <w:rPr>
                <w:i/>
                <w:sz w:val="24"/>
                <w:szCs w:val="24"/>
              </w:rPr>
              <w:t xml:space="preserve">Уровень </w:t>
            </w:r>
          </w:p>
          <w:p w:rsidR="001A5B40" w:rsidRPr="001412B7" w:rsidRDefault="001A5B40" w:rsidP="001A5B40">
            <w:pPr>
              <w:pStyle w:val="2f8"/>
              <w:spacing w:after="0" w:line="240" w:lineRule="auto"/>
              <w:ind w:left="73"/>
              <w:jc w:val="both"/>
              <w:rPr>
                <w:i/>
                <w:sz w:val="24"/>
                <w:szCs w:val="24"/>
              </w:rPr>
            </w:pPr>
            <w:r w:rsidRPr="001412B7">
              <w:rPr>
                <w:i/>
                <w:sz w:val="24"/>
                <w:szCs w:val="24"/>
              </w:rPr>
              <w:t>проведения</w:t>
            </w:r>
          </w:p>
          <w:p w:rsidR="001A5B40" w:rsidRPr="001412B7" w:rsidRDefault="001A5B40" w:rsidP="001A5B40">
            <w:pPr>
              <w:pStyle w:val="2f8"/>
              <w:spacing w:after="0" w:line="240" w:lineRule="auto"/>
              <w:ind w:left="73"/>
              <w:jc w:val="both"/>
              <w:rPr>
                <w:i/>
                <w:sz w:val="24"/>
                <w:szCs w:val="24"/>
              </w:rPr>
            </w:pPr>
          </w:p>
        </w:tc>
        <w:tc>
          <w:tcPr>
            <w:tcW w:w="1031" w:type="dxa"/>
            <w:shd w:val="clear" w:color="auto" w:fill="EAF1DD"/>
            <w:vAlign w:val="center"/>
          </w:tcPr>
          <w:p w:rsidR="001A5B40" w:rsidRPr="001412B7" w:rsidRDefault="001A5B40" w:rsidP="001A5B40">
            <w:pPr>
              <w:pStyle w:val="2f8"/>
              <w:spacing w:after="0" w:line="240" w:lineRule="auto"/>
              <w:ind w:left="73"/>
              <w:jc w:val="both"/>
              <w:rPr>
                <w:i/>
                <w:sz w:val="24"/>
                <w:szCs w:val="24"/>
              </w:rPr>
            </w:pPr>
            <w:r w:rsidRPr="001412B7">
              <w:rPr>
                <w:i/>
                <w:sz w:val="24"/>
                <w:szCs w:val="24"/>
              </w:rPr>
              <w:t>Год</w:t>
            </w:r>
          </w:p>
        </w:tc>
        <w:tc>
          <w:tcPr>
            <w:tcW w:w="3243" w:type="dxa"/>
            <w:shd w:val="clear" w:color="auto" w:fill="EAF1DD"/>
            <w:vAlign w:val="center"/>
          </w:tcPr>
          <w:p w:rsidR="001A5B40" w:rsidRPr="001412B7" w:rsidRDefault="001A5B40" w:rsidP="001A5B40">
            <w:pPr>
              <w:pStyle w:val="2f8"/>
              <w:spacing w:after="0" w:line="240" w:lineRule="auto"/>
              <w:ind w:left="73"/>
              <w:jc w:val="both"/>
              <w:rPr>
                <w:i/>
                <w:sz w:val="24"/>
                <w:szCs w:val="24"/>
              </w:rPr>
            </w:pPr>
            <w:r w:rsidRPr="001412B7">
              <w:rPr>
                <w:i/>
                <w:sz w:val="24"/>
                <w:szCs w:val="24"/>
              </w:rPr>
              <w:t>Результаты</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eastAsia="Calibri" w:hAnsi="Times New Roman" w:cs="Times New Roman"/>
                <w:sz w:val="24"/>
                <w:szCs w:val="24"/>
              </w:rPr>
            </w:pPr>
            <w:r w:rsidRPr="001412B7">
              <w:rPr>
                <w:rFonts w:ascii="Times New Roman" w:hAnsi="Times New Roman" w:cs="Times New Roman"/>
                <w:sz w:val="24"/>
                <w:szCs w:val="24"/>
              </w:rPr>
              <w:t>Всероссийский конкурс детских творческих работ «Пернатые непоседы»</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Федеральный</w:t>
            </w:r>
          </w:p>
        </w:tc>
        <w:tc>
          <w:tcPr>
            <w:tcW w:w="1031" w:type="dxa"/>
          </w:tcPr>
          <w:p w:rsidR="001A5B40" w:rsidRPr="001412B7" w:rsidRDefault="001A5B40" w:rsidP="001A5B40">
            <w:pPr>
              <w:pStyle w:val="aff4"/>
              <w:jc w:val="both"/>
              <w:rPr>
                <w:rFonts w:ascii="Times New Roman" w:hAnsi="Times New Roman"/>
                <w:bCs/>
                <w:sz w:val="24"/>
                <w:szCs w:val="24"/>
              </w:rPr>
            </w:pPr>
            <w:r w:rsidRPr="001412B7">
              <w:rPr>
                <w:rFonts w:ascii="Times New Roman" w:hAnsi="Times New Roman"/>
                <w:bCs/>
                <w:sz w:val="24"/>
                <w:szCs w:val="24"/>
              </w:rPr>
              <w:t>2022</w:t>
            </w:r>
          </w:p>
        </w:tc>
        <w:tc>
          <w:tcPr>
            <w:tcW w:w="3243" w:type="dxa"/>
          </w:tcPr>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lang w:val="en-US"/>
              </w:rPr>
              <w:t>I место</w:t>
            </w:r>
            <w:r w:rsidRPr="001412B7">
              <w:rPr>
                <w:rFonts w:ascii="Times New Roman" w:hAnsi="Times New Roman" w:cs="Times New Roman"/>
                <w:bCs/>
                <w:sz w:val="24"/>
                <w:szCs w:val="24"/>
              </w:rPr>
              <w:t xml:space="preserve"> – 1 </w:t>
            </w:r>
            <w:r w:rsidRPr="001412B7">
              <w:rPr>
                <w:rFonts w:ascii="Times New Roman" w:hAnsi="Times New Roman" w:cs="Times New Roman"/>
                <w:bCs/>
                <w:sz w:val="24"/>
                <w:szCs w:val="24"/>
                <w:lang w:val="en-US"/>
              </w:rPr>
              <w:t>чел.</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lastRenderedPageBreak/>
              <w:t>Городские спортивные соревнования «Семья – ГТОва»</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 xml:space="preserve">Муниципальный </w:t>
            </w:r>
          </w:p>
        </w:tc>
        <w:tc>
          <w:tcPr>
            <w:tcW w:w="1031" w:type="dxa"/>
          </w:tcPr>
          <w:p w:rsidR="001A5B40" w:rsidRPr="001412B7" w:rsidRDefault="001A5B40" w:rsidP="001A5B40">
            <w:pPr>
              <w:pStyle w:val="aff4"/>
              <w:jc w:val="both"/>
              <w:rPr>
                <w:rFonts w:ascii="Times New Roman" w:hAnsi="Times New Roman"/>
                <w:bCs/>
                <w:sz w:val="24"/>
                <w:szCs w:val="24"/>
              </w:rPr>
            </w:pPr>
            <w:r w:rsidRPr="001412B7">
              <w:rPr>
                <w:rFonts w:ascii="Times New Roman" w:hAnsi="Times New Roman"/>
                <w:bCs/>
                <w:sz w:val="24"/>
                <w:szCs w:val="24"/>
              </w:rPr>
              <w:t>2022</w:t>
            </w:r>
          </w:p>
        </w:tc>
        <w:tc>
          <w:tcPr>
            <w:tcW w:w="3243" w:type="dxa"/>
          </w:tcPr>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lang w:val="en-US"/>
              </w:rPr>
              <w:t>II место</w:t>
            </w:r>
            <w:r w:rsidRPr="001412B7">
              <w:rPr>
                <w:rFonts w:ascii="Times New Roman" w:hAnsi="Times New Roman" w:cs="Times New Roman"/>
                <w:bCs/>
                <w:sz w:val="24"/>
                <w:szCs w:val="24"/>
              </w:rPr>
              <w:t xml:space="preserve"> – команда школы</w:t>
            </w:r>
          </w:p>
        </w:tc>
      </w:tr>
      <w:tr w:rsidR="001A5B40" w:rsidRPr="001412B7" w:rsidTr="001A5B40">
        <w:trPr>
          <w:trHeight w:val="1020"/>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Городская выставка-конкурс  изобразительного искусства «Дорога  к Храму»</w:t>
            </w:r>
          </w:p>
        </w:tc>
        <w:tc>
          <w:tcPr>
            <w:tcW w:w="2249" w:type="dxa"/>
          </w:tcPr>
          <w:p w:rsidR="001A5B40" w:rsidRPr="001412B7" w:rsidRDefault="001A5B40" w:rsidP="001A5B40">
            <w:pPr>
              <w:pStyle w:val="aff4"/>
              <w:ind w:right="-1"/>
              <w:jc w:val="both"/>
              <w:rPr>
                <w:rFonts w:ascii="Times New Roman" w:hAnsi="Times New Roman"/>
                <w:sz w:val="24"/>
                <w:szCs w:val="24"/>
              </w:rPr>
            </w:pPr>
            <w:r w:rsidRPr="001412B7">
              <w:rPr>
                <w:rFonts w:ascii="Times New Roman" w:hAnsi="Times New Roman"/>
                <w:sz w:val="24"/>
                <w:szCs w:val="24"/>
              </w:rPr>
              <w:t>Муниципальный</w:t>
            </w:r>
          </w:p>
        </w:tc>
        <w:tc>
          <w:tcPr>
            <w:tcW w:w="1031" w:type="dxa"/>
          </w:tcPr>
          <w:p w:rsidR="001A5B40" w:rsidRPr="001412B7" w:rsidRDefault="001A5B40" w:rsidP="001A5B40">
            <w:pPr>
              <w:pStyle w:val="aff4"/>
              <w:ind w:right="-1"/>
              <w:jc w:val="both"/>
              <w:rPr>
                <w:rFonts w:ascii="Times New Roman" w:hAnsi="Times New Roman"/>
                <w:bCs/>
                <w:sz w:val="24"/>
                <w:szCs w:val="24"/>
              </w:rPr>
            </w:pPr>
            <w:r w:rsidRPr="001412B7">
              <w:rPr>
                <w:rFonts w:ascii="Times New Roman" w:hAnsi="Times New Roman"/>
                <w:bCs/>
                <w:sz w:val="24"/>
                <w:szCs w:val="24"/>
              </w:rPr>
              <w:t>2022</w:t>
            </w:r>
          </w:p>
        </w:tc>
        <w:tc>
          <w:tcPr>
            <w:tcW w:w="3243" w:type="dxa"/>
          </w:tcPr>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rPr>
              <w:t>8 победителей</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Фестиваль-конкурс молодежных субкультур «Голос улиц», номинация «Танцевальный микс»</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Муниципальный</w:t>
            </w:r>
          </w:p>
        </w:tc>
        <w:tc>
          <w:tcPr>
            <w:tcW w:w="1031" w:type="dxa"/>
          </w:tcPr>
          <w:p w:rsidR="001A5B40" w:rsidRPr="001412B7" w:rsidRDefault="001A5B40" w:rsidP="001A5B40">
            <w:pPr>
              <w:pStyle w:val="aff4"/>
              <w:jc w:val="both"/>
              <w:rPr>
                <w:rFonts w:ascii="Times New Roman" w:hAnsi="Times New Roman"/>
                <w:bCs/>
                <w:sz w:val="24"/>
                <w:szCs w:val="24"/>
              </w:rPr>
            </w:pPr>
            <w:r w:rsidRPr="001412B7">
              <w:rPr>
                <w:rFonts w:ascii="Times New Roman" w:hAnsi="Times New Roman"/>
                <w:bCs/>
                <w:sz w:val="24"/>
                <w:szCs w:val="24"/>
              </w:rPr>
              <w:t>2022</w:t>
            </w:r>
          </w:p>
        </w:tc>
        <w:tc>
          <w:tcPr>
            <w:tcW w:w="3243" w:type="dxa"/>
          </w:tcPr>
          <w:p w:rsidR="001A5B40" w:rsidRPr="001412B7" w:rsidRDefault="001A5B40" w:rsidP="001A5B40">
            <w:pPr>
              <w:spacing w:line="240" w:lineRule="auto"/>
              <w:jc w:val="both"/>
              <w:rPr>
                <w:rFonts w:ascii="Times New Roman" w:hAnsi="Times New Roman" w:cs="Times New Roman"/>
                <w:bCs/>
                <w:sz w:val="24"/>
                <w:szCs w:val="24"/>
                <w:lang w:val="en-US"/>
              </w:rPr>
            </w:pPr>
            <w:r w:rsidRPr="001412B7">
              <w:rPr>
                <w:rFonts w:ascii="Times New Roman" w:hAnsi="Times New Roman" w:cs="Times New Roman"/>
                <w:bCs/>
                <w:sz w:val="24"/>
                <w:szCs w:val="24"/>
                <w:lang w:val="en-US"/>
              </w:rPr>
              <w:t>II место</w:t>
            </w:r>
            <w:r w:rsidRPr="001412B7">
              <w:rPr>
                <w:rFonts w:ascii="Times New Roman" w:hAnsi="Times New Roman" w:cs="Times New Roman"/>
                <w:bCs/>
                <w:sz w:val="24"/>
                <w:szCs w:val="24"/>
              </w:rPr>
              <w:t xml:space="preserve"> – 2 человека</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Медиаконкурс «ЭкоДозор»</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Муниципальный</w:t>
            </w:r>
          </w:p>
        </w:tc>
        <w:tc>
          <w:tcPr>
            <w:tcW w:w="1031" w:type="dxa"/>
          </w:tcPr>
          <w:p w:rsidR="001A5B40" w:rsidRPr="001412B7" w:rsidRDefault="001A5B40" w:rsidP="001A5B40">
            <w:pPr>
              <w:pStyle w:val="aff4"/>
              <w:jc w:val="both"/>
              <w:rPr>
                <w:rFonts w:ascii="Times New Roman" w:hAnsi="Times New Roman"/>
                <w:bCs/>
                <w:sz w:val="24"/>
                <w:szCs w:val="24"/>
              </w:rPr>
            </w:pPr>
            <w:r w:rsidRPr="001412B7">
              <w:rPr>
                <w:rFonts w:ascii="Times New Roman" w:hAnsi="Times New Roman"/>
                <w:bCs/>
                <w:sz w:val="24"/>
                <w:szCs w:val="24"/>
              </w:rPr>
              <w:t>2022</w:t>
            </w:r>
          </w:p>
        </w:tc>
        <w:tc>
          <w:tcPr>
            <w:tcW w:w="3243" w:type="dxa"/>
          </w:tcPr>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lang w:val="en-US"/>
              </w:rPr>
              <w:t>I место</w:t>
            </w:r>
            <w:r w:rsidRPr="001412B7">
              <w:rPr>
                <w:rFonts w:ascii="Times New Roman" w:hAnsi="Times New Roman" w:cs="Times New Roman"/>
                <w:bCs/>
                <w:sz w:val="24"/>
                <w:szCs w:val="24"/>
              </w:rPr>
              <w:t xml:space="preserve"> – 1 </w:t>
            </w:r>
            <w:r w:rsidRPr="001412B7">
              <w:rPr>
                <w:rFonts w:ascii="Times New Roman" w:hAnsi="Times New Roman" w:cs="Times New Roman"/>
                <w:bCs/>
                <w:sz w:val="24"/>
                <w:szCs w:val="24"/>
                <w:lang w:val="en-US"/>
              </w:rPr>
              <w:t>чел.</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Конкурс «Усы, лапы, хвост» в рамках ГВП «Горизонты»</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Муниципальный</w:t>
            </w:r>
          </w:p>
        </w:tc>
        <w:tc>
          <w:tcPr>
            <w:tcW w:w="1031" w:type="dxa"/>
          </w:tcPr>
          <w:p w:rsidR="001A5B40" w:rsidRPr="001412B7" w:rsidRDefault="001A5B40" w:rsidP="001A5B40">
            <w:pPr>
              <w:pStyle w:val="aff4"/>
              <w:jc w:val="both"/>
              <w:rPr>
                <w:rFonts w:ascii="Times New Roman" w:hAnsi="Times New Roman"/>
                <w:bCs/>
                <w:sz w:val="24"/>
                <w:szCs w:val="24"/>
              </w:rPr>
            </w:pPr>
            <w:r w:rsidRPr="001412B7">
              <w:rPr>
                <w:rFonts w:ascii="Times New Roman" w:hAnsi="Times New Roman"/>
                <w:bCs/>
                <w:sz w:val="24"/>
                <w:szCs w:val="24"/>
              </w:rPr>
              <w:t>2022</w:t>
            </w:r>
          </w:p>
        </w:tc>
        <w:tc>
          <w:tcPr>
            <w:tcW w:w="3243" w:type="dxa"/>
          </w:tcPr>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lang w:val="en-US"/>
              </w:rPr>
              <w:t>I место</w:t>
            </w:r>
            <w:r w:rsidRPr="001412B7">
              <w:rPr>
                <w:rFonts w:ascii="Times New Roman" w:hAnsi="Times New Roman" w:cs="Times New Roman"/>
                <w:bCs/>
                <w:sz w:val="24"/>
                <w:szCs w:val="24"/>
              </w:rPr>
              <w:t xml:space="preserve"> – 1 </w:t>
            </w:r>
            <w:r w:rsidRPr="001412B7">
              <w:rPr>
                <w:rFonts w:ascii="Times New Roman" w:hAnsi="Times New Roman" w:cs="Times New Roman"/>
                <w:bCs/>
                <w:sz w:val="24"/>
                <w:szCs w:val="24"/>
                <w:lang w:val="en-US"/>
              </w:rPr>
              <w:t>чел.</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Городской фестиваль детского творчества «Война. Победа. Память»</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Муниципальный</w:t>
            </w:r>
          </w:p>
        </w:tc>
        <w:tc>
          <w:tcPr>
            <w:tcW w:w="1031" w:type="dxa"/>
          </w:tcPr>
          <w:p w:rsidR="001A5B40" w:rsidRPr="001412B7" w:rsidRDefault="001A5B40" w:rsidP="001A5B40">
            <w:pPr>
              <w:pStyle w:val="aff4"/>
              <w:jc w:val="both"/>
              <w:rPr>
                <w:rFonts w:ascii="Times New Roman" w:hAnsi="Times New Roman"/>
                <w:bCs/>
                <w:sz w:val="24"/>
                <w:szCs w:val="24"/>
              </w:rPr>
            </w:pPr>
            <w:r w:rsidRPr="001412B7">
              <w:rPr>
                <w:rFonts w:ascii="Times New Roman" w:hAnsi="Times New Roman"/>
                <w:bCs/>
                <w:sz w:val="24"/>
                <w:szCs w:val="24"/>
              </w:rPr>
              <w:t>2021</w:t>
            </w:r>
          </w:p>
        </w:tc>
        <w:tc>
          <w:tcPr>
            <w:tcW w:w="3243" w:type="dxa"/>
          </w:tcPr>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rPr>
              <w:t xml:space="preserve">Победитель – 1 чел. </w:t>
            </w:r>
            <w:r w:rsidRPr="001412B7">
              <w:rPr>
                <w:rFonts w:ascii="Times New Roman" w:hAnsi="Times New Roman" w:cs="Times New Roman"/>
                <w:sz w:val="24"/>
                <w:szCs w:val="24"/>
              </w:rPr>
              <w:t>в номинации «Художественное слово»</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Всероссийский конкурс детских творческих работ «Пернатые непоседы»</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Федеральный</w:t>
            </w:r>
          </w:p>
        </w:tc>
        <w:tc>
          <w:tcPr>
            <w:tcW w:w="1031" w:type="dxa"/>
          </w:tcPr>
          <w:p w:rsidR="001A5B40" w:rsidRPr="001412B7" w:rsidRDefault="001A5B40" w:rsidP="001A5B40">
            <w:pPr>
              <w:pStyle w:val="aff4"/>
              <w:jc w:val="both"/>
              <w:rPr>
                <w:rFonts w:ascii="Times New Roman" w:hAnsi="Times New Roman"/>
                <w:bCs/>
                <w:sz w:val="24"/>
                <w:szCs w:val="24"/>
              </w:rPr>
            </w:pPr>
            <w:r w:rsidRPr="001412B7">
              <w:rPr>
                <w:rFonts w:ascii="Times New Roman" w:hAnsi="Times New Roman"/>
                <w:bCs/>
                <w:sz w:val="24"/>
                <w:szCs w:val="24"/>
              </w:rPr>
              <w:t>2022</w:t>
            </w:r>
          </w:p>
        </w:tc>
        <w:tc>
          <w:tcPr>
            <w:tcW w:w="3243" w:type="dxa"/>
          </w:tcPr>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lang w:val="en-US"/>
              </w:rPr>
              <w:t>I место</w:t>
            </w:r>
            <w:r w:rsidRPr="001412B7">
              <w:rPr>
                <w:rFonts w:ascii="Times New Roman" w:hAnsi="Times New Roman" w:cs="Times New Roman"/>
                <w:bCs/>
                <w:sz w:val="24"/>
                <w:szCs w:val="24"/>
              </w:rPr>
              <w:t xml:space="preserve"> – 1 </w:t>
            </w:r>
            <w:r w:rsidRPr="001412B7">
              <w:rPr>
                <w:rFonts w:ascii="Times New Roman" w:hAnsi="Times New Roman" w:cs="Times New Roman"/>
                <w:bCs/>
                <w:sz w:val="24"/>
                <w:szCs w:val="24"/>
                <w:lang w:val="en-US"/>
              </w:rPr>
              <w:t>чел.</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Деловая игра «Заседание редакций школьных и молодежных СМИ» в рамках ГВП «Медиаобразование для всех»</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Муниципальный</w:t>
            </w:r>
          </w:p>
        </w:tc>
        <w:tc>
          <w:tcPr>
            <w:tcW w:w="1031" w:type="dxa"/>
          </w:tcPr>
          <w:p w:rsidR="001A5B40" w:rsidRPr="001412B7" w:rsidRDefault="001A5B40" w:rsidP="001A5B40">
            <w:pPr>
              <w:pStyle w:val="aff4"/>
              <w:jc w:val="both"/>
              <w:rPr>
                <w:rFonts w:ascii="Times New Roman" w:hAnsi="Times New Roman"/>
                <w:bCs/>
                <w:sz w:val="24"/>
                <w:szCs w:val="24"/>
              </w:rPr>
            </w:pPr>
            <w:r w:rsidRPr="001412B7">
              <w:rPr>
                <w:rFonts w:ascii="Times New Roman" w:hAnsi="Times New Roman"/>
                <w:bCs/>
                <w:sz w:val="24"/>
                <w:szCs w:val="24"/>
              </w:rPr>
              <w:t>2022</w:t>
            </w:r>
          </w:p>
        </w:tc>
        <w:tc>
          <w:tcPr>
            <w:tcW w:w="3243" w:type="dxa"/>
          </w:tcPr>
          <w:p w:rsidR="001A5B40" w:rsidRPr="001412B7" w:rsidRDefault="001A5B40" w:rsidP="001A5B40">
            <w:pPr>
              <w:spacing w:line="240" w:lineRule="auto"/>
              <w:jc w:val="both"/>
              <w:rPr>
                <w:rFonts w:ascii="Times New Roman" w:hAnsi="Times New Roman" w:cs="Times New Roman"/>
                <w:bCs/>
                <w:sz w:val="24"/>
                <w:szCs w:val="24"/>
                <w:lang w:val="en-US"/>
              </w:rPr>
            </w:pPr>
            <w:r w:rsidRPr="001412B7">
              <w:rPr>
                <w:rFonts w:ascii="Times New Roman" w:hAnsi="Times New Roman" w:cs="Times New Roman"/>
                <w:bCs/>
                <w:sz w:val="24"/>
                <w:szCs w:val="24"/>
                <w:lang w:val="en-US"/>
              </w:rPr>
              <w:t>III место</w:t>
            </w:r>
            <w:r w:rsidRPr="001412B7">
              <w:rPr>
                <w:rFonts w:ascii="Times New Roman" w:hAnsi="Times New Roman" w:cs="Times New Roman"/>
                <w:bCs/>
                <w:sz w:val="24"/>
                <w:szCs w:val="24"/>
              </w:rPr>
              <w:t xml:space="preserve"> – 2 человека</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lang w:val="en-US"/>
              </w:rPr>
              <w:t>IIX</w:t>
            </w:r>
            <w:r w:rsidRPr="001412B7">
              <w:rPr>
                <w:rFonts w:ascii="Times New Roman" w:hAnsi="Times New Roman" w:cs="Times New Roman"/>
                <w:sz w:val="24"/>
                <w:szCs w:val="24"/>
              </w:rPr>
              <w:t xml:space="preserve"> городской конкурс благотворите</w:t>
            </w:r>
            <w:r>
              <w:rPr>
                <w:rFonts w:ascii="Times New Roman" w:hAnsi="Times New Roman" w:cs="Times New Roman"/>
                <w:sz w:val="24"/>
                <w:szCs w:val="24"/>
              </w:rPr>
              <w:t xml:space="preserve">льных проектов «Творим добро!» </w:t>
            </w:r>
            <w:r w:rsidRPr="001412B7">
              <w:rPr>
                <w:rFonts w:ascii="Times New Roman" w:hAnsi="Times New Roman" w:cs="Times New Roman"/>
                <w:sz w:val="24"/>
                <w:szCs w:val="24"/>
              </w:rPr>
              <w:t>в рамках ГВП «Азбука нравственности»</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Муниципальный</w:t>
            </w:r>
          </w:p>
        </w:tc>
        <w:tc>
          <w:tcPr>
            <w:tcW w:w="1031" w:type="dxa"/>
          </w:tcPr>
          <w:p w:rsidR="001A5B40" w:rsidRPr="001412B7" w:rsidRDefault="001A5B40" w:rsidP="001A5B40">
            <w:pPr>
              <w:pStyle w:val="aff4"/>
              <w:jc w:val="both"/>
              <w:rPr>
                <w:rFonts w:ascii="Times New Roman" w:hAnsi="Times New Roman"/>
                <w:bCs/>
                <w:sz w:val="24"/>
                <w:szCs w:val="24"/>
              </w:rPr>
            </w:pPr>
            <w:r w:rsidRPr="001412B7">
              <w:rPr>
                <w:rFonts w:ascii="Times New Roman" w:hAnsi="Times New Roman"/>
                <w:bCs/>
                <w:sz w:val="24"/>
                <w:szCs w:val="24"/>
              </w:rPr>
              <w:t>2022</w:t>
            </w:r>
          </w:p>
        </w:tc>
        <w:tc>
          <w:tcPr>
            <w:tcW w:w="3243" w:type="dxa"/>
          </w:tcPr>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lang w:val="en-US"/>
              </w:rPr>
              <w:t>II</w:t>
            </w:r>
            <w:r w:rsidRPr="001412B7">
              <w:rPr>
                <w:rFonts w:ascii="Times New Roman" w:hAnsi="Times New Roman" w:cs="Times New Roman"/>
                <w:bCs/>
                <w:sz w:val="24"/>
                <w:szCs w:val="24"/>
              </w:rPr>
              <w:t xml:space="preserve"> место – команда 5Б класса</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Акция «Есенинский диктант»</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Региональный</w:t>
            </w:r>
          </w:p>
        </w:tc>
        <w:tc>
          <w:tcPr>
            <w:tcW w:w="1031" w:type="dxa"/>
          </w:tcPr>
          <w:p w:rsidR="001A5B40" w:rsidRPr="001412B7" w:rsidRDefault="001A5B40" w:rsidP="001A5B40">
            <w:pPr>
              <w:pStyle w:val="aff4"/>
              <w:jc w:val="both"/>
              <w:rPr>
                <w:rFonts w:ascii="Times New Roman" w:hAnsi="Times New Roman"/>
                <w:bCs/>
                <w:sz w:val="24"/>
                <w:szCs w:val="24"/>
              </w:rPr>
            </w:pPr>
            <w:r w:rsidRPr="001412B7">
              <w:rPr>
                <w:rFonts w:ascii="Times New Roman" w:hAnsi="Times New Roman"/>
                <w:bCs/>
                <w:sz w:val="24"/>
                <w:szCs w:val="24"/>
              </w:rPr>
              <w:t>2022</w:t>
            </w:r>
          </w:p>
        </w:tc>
        <w:tc>
          <w:tcPr>
            <w:tcW w:w="3243" w:type="dxa"/>
          </w:tcPr>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rPr>
              <w:t>Диплом I</w:t>
            </w:r>
            <w:r w:rsidRPr="001412B7">
              <w:rPr>
                <w:rFonts w:ascii="Times New Roman" w:hAnsi="Times New Roman" w:cs="Times New Roman"/>
                <w:bCs/>
                <w:sz w:val="24"/>
                <w:szCs w:val="24"/>
                <w:lang w:val="en-US"/>
              </w:rPr>
              <w:t>I</w:t>
            </w:r>
            <w:r w:rsidRPr="001412B7">
              <w:rPr>
                <w:rFonts w:ascii="Times New Roman" w:hAnsi="Times New Roman" w:cs="Times New Roman"/>
                <w:bCs/>
                <w:sz w:val="24"/>
                <w:szCs w:val="24"/>
              </w:rPr>
              <w:t xml:space="preserve"> степени - 2 чел.,</w:t>
            </w:r>
          </w:p>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rPr>
              <w:t>Диплом I</w:t>
            </w:r>
            <w:r w:rsidRPr="001412B7">
              <w:rPr>
                <w:rFonts w:ascii="Times New Roman" w:hAnsi="Times New Roman" w:cs="Times New Roman"/>
                <w:bCs/>
                <w:sz w:val="24"/>
                <w:szCs w:val="24"/>
                <w:lang w:val="en-US"/>
              </w:rPr>
              <w:t>II</w:t>
            </w:r>
            <w:r w:rsidRPr="001412B7">
              <w:rPr>
                <w:rFonts w:ascii="Times New Roman" w:hAnsi="Times New Roman" w:cs="Times New Roman"/>
                <w:bCs/>
                <w:sz w:val="24"/>
                <w:szCs w:val="24"/>
              </w:rPr>
              <w:t xml:space="preserve"> степени - 1 чел.</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II городской творческий конкурс «Осенний марафон»</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Муниципальный</w:t>
            </w:r>
          </w:p>
        </w:tc>
        <w:tc>
          <w:tcPr>
            <w:tcW w:w="1031" w:type="dxa"/>
          </w:tcPr>
          <w:p w:rsidR="001A5B40" w:rsidRPr="001412B7" w:rsidRDefault="001A5B40" w:rsidP="001A5B40">
            <w:pPr>
              <w:pStyle w:val="aff4"/>
              <w:jc w:val="both"/>
              <w:rPr>
                <w:rFonts w:ascii="Times New Roman" w:hAnsi="Times New Roman"/>
                <w:bCs/>
                <w:sz w:val="24"/>
                <w:szCs w:val="24"/>
              </w:rPr>
            </w:pPr>
            <w:r w:rsidRPr="001412B7">
              <w:rPr>
                <w:rFonts w:ascii="Times New Roman" w:hAnsi="Times New Roman"/>
                <w:bCs/>
                <w:sz w:val="24"/>
                <w:szCs w:val="24"/>
              </w:rPr>
              <w:t>2022</w:t>
            </w:r>
          </w:p>
        </w:tc>
        <w:tc>
          <w:tcPr>
            <w:tcW w:w="3243" w:type="dxa"/>
          </w:tcPr>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rPr>
              <w:t>Диплом лауреата – 1 чел.,</w:t>
            </w:r>
          </w:p>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rPr>
              <w:t>Диплом I степени - 1 чел.,</w:t>
            </w:r>
          </w:p>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rPr>
              <w:t>Диплом I</w:t>
            </w:r>
            <w:r w:rsidRPr="001412B7">
              <w:rPr>
                <w:rFonts w:ascii="Times New Roman" w:hAnsi="Times New Roman" w:cs="Times New Roman"/>
                <w:bCs/>
                <w:sz w:val="24"/>
                <w:szCs w:val="24"/>
                <w:lang w:val="en-US"/>
              </w:rPr>
              <w:t>I</w:t>
            </w:r>
            <w:r w:rsidRPr="001412B7">
              <w:rPr>
                <w:rFonts w:ascii="Times New Roman" w:hAnsi="Times New Roman" w:cs="Times New Roman"/>
                <w:bCs/>
                <w:sz w:val="24"/>
                <w:szCs w:val="24"/>
              </w:rPr>
              <w:t xml:space="preserve"> степени - 1 чел.</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Pr>
                <w:rFonts w:ascii="Times New Roman" w:hAnsi="Times New Roman" w:cs="Times New Roman"/>
                <w:sz w:val="24"/>
                <w:szCs w:val="24"/>
              </w:rPr>
              <w:t>Выставка</w:t>
            </w:r>
            <w:r w:rsidRPr="001412B7">
              <w:rPr>
                <w:rFonts w:ascii="Times New Roman" w:hAnsi="Times New Roman" w:cs="Times New Roman"/>
                <w:sz w:val="24"/>
                <w:szCs w:val="24"/>
              </w:rPr>
              <w:t>–конкурс декоративно-п</w:t>
            </w:r>
            <w:r>
              <w:rPr>
                <w:rFonts w:ascii="Times New Roman" w:hAnsi="Times New Roman" w:cs="Times New Roman"/>
                <w:sz w:val="24"/>
                <w:szCs w:val="24"/>
              </w:rPr>
              <w:t>рикладного творчества «</w:t>
            </w:r>
            <w:r w:rsidRPr="001412B7">
              <w:rPr>
                <w:rFonts w:ascii="Times New Roman" w:hAnsi="Times New Roman" w:cs="Times New Roman"/>
                <w:sz w:val="24"/>
                <w:szCs w:val="24"/>
              </w:rPr>
              <w:t>Золотой Ларец»</w:t>
            </w:r>
          </w:p>
          <w:p w:rsidR="001A5B40" w:rsidRPr="001412B7" w:rsidRDefault="001A5B40" w:rsidP="001A5B40">
            <w:pPr>
              <w:spacing w:line="240" w:lineRule="auto"/>
              <w:jc w:val="both"/>
              <w:rPr>
                <w:rFonts w:ascii="Times New Roman" w:hAnsi="Times New Roman" w:cs="Times New Roman"/>
                <w:b/>
                <w:sz w:val="24"/>
                <w:szCs w:val="24"/>
              </w:rPr>
            </w:pP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Муниципальный</w:t>
            </w:r>
          </w:p>
          <w:p w:rsidR="001A5B40" w:rsidRPr="001412B7" w:rsidRDefault="001A5B40" w:rsidP="001A5B40">
            <w:pPr>
              <w:spacing w:line="240" w:lineRule="auto"/>
              <w:jc w:val="both"/>
              <w:rPr>
                <w:rFonts w:ascii="Times New Roman" w:hAnsi="Times New Roman" w:cs="Times New Roman"/>
                <w:b/>
                <w:sz w:val="24"/>
                <w:szCs w:val="24"/>
              </w:rPr>
            </w:pPr>
          </w:p>
        </w:tc>
        <w:tc>
          <w:tcPr>
            <w:tcW w:w="1031" w:type="dxa"/>
          </w:tcPr>
          <w:p w:rsidR="001A5B40" w:rsidRPr="001412B7" w:rsidRDefault="001A5B40" w:rsidP="001A5B40">
            <w:pPr>
              <w:pStyle w:val="aff4"/>
              <w:ind w:right="-1"/>
              <w:jc w:val="both"/>
              <w:rPr>
                <w:rFonts w:ascii="Times New Roman" w:hAnsi="Times New Roman"/>
                <w:bCs/>
                <w:sz w:val="24"/>
                <w:szCs w:val="24"/>
              </w:rPr>
            </w:pPr>
            <w:r w:rsidRPr="001412B7">
              <w:rPr>
                <w:rFonts w:ascii="Times New Roman" w:hAnsi="Times New Roman"/>
                <w:bCs/>
                <w:sz w:val="24"/>
                <w:szCs w:val="24"/>
              </w:rPr>
              <w:t>2022</w:t>
            </w:r>
          </w:p>
        </w:tc>
        <w:tc>
          <w:tcPr>
            <w:tcW w:w="3243"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Дипломант 1-й степени грамота</w:t>
            </w:r>
          </w:p>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sz w:val="24"/>
                <w:szCs w:val="24"/>
              </w:rPr>
              <w:t>.</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Конкурс Академического пения</w:t>
            </w:r>
          </w:p>
          <w:p w:rsidR="001A5B40" w:rsidRPr="001412B7" w:rsidRDefault="001A5B40" w:rsidP="001A5B40">
            <w:pPr>
              <w:spacing w:line="240" w:lineRule="auto"/>
              <w:jc w:val="both"/>
              <w:rPr>
                <w:rFonts w:ascii="Times New Roman" w:hAnsi="Times New Roman" w:cs="Times New Roman"/>
                <w:b/>
                <w:sz w:val="24"/>
                <w:szCs w:val="24"/>
              </w:rPr>
            </w:pP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Муниципальный</w:t>
            </w:r>
          </w:p>
          <w:p w:rsidR="001A5B40" w:rsidRPr="001412B7" w:rsidRDefault="001A5B40" w:rsidP="001A5B40">
            <w:pPr>
              <w:spacing w:line="240" w:lineRule="auto"/>
              <w:jc w:val="both"/>
              <w:rPr>
                <w:rFonts w:ascii="Times New Roman" w:hAnsi="Times New Roman" w:cs="Times New Roman"/>
                <w:b/>
                <w:sz w:val="24"/>
                <w:szCs w:val="24"/>
              </w:rPr>
            </w:pPr>
          </w:p>
        </w:tc>
        <w:tc>
          <w:tcPr>
            <w:tcW w:w="1031" w:type="dxa"/>
          </w:tcPr>
          <w:p w:rsidR="001A5B40" w:rsidRPr="001412B7" w:rsidRDefault="001A5B40" w:rsidP="001A5B40">
            <w:pPr>
              <w:pStyle w:val="aff4"/>
              <w:ind w:right="-1"/>
              <w:jc w:val="both"/>
              <w:rPr>
                <w:rFonts w:ascii="Times New Roman" w:hAnsi="Times New Roman"/>
                <w:bCs/>
                <w:sz w:val="24"/>
                <w:szCs w:val="24"/>
              </w:rPr>
            </w:pPr>
            <w:r w:rsidRPr="001412B7">
              <w:rPr>
                <w:rFonts w:ascii="Times New Roman" w:hAnsi="Times New Roman"/>
                <w:bCs/>
                <w:sz w:val="24"/>
                <w:szCs w:val="24"/>
              </w:rPr>
              <w:t>2022</w:t>
            </w:r>
          </w:p>
        </w:tc>
        <w:tc>
          <w:tcPr>
            <w:tcW w:w="3243"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Лауреат 2 степени грамота</w:t>
            </w:r>
          </w:p>
          <w:p w:rsidR="001A5B40" w:rsidRPr="001412B7" w:rsidRDefault="001A5B40" w:rsidP="001A5B40">
            <w:pPr>
              <w:spacing w:line="240" w:lineRule="auto"/>
              <w:jc w:val="both"/>
              <w:rPr>
                <w:rFonts w:ascii="Times New Roman" w:hAnsi="Times New Roman" w:cs="Times New Roman"/>
                <w:bCs/>
                <w:sz w:val="24"/>
                <w:szCs w:val="24"/>
              </w:rPr>
            </w:pP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lastRenderedPageBreak/>
              <w:t>Всероссийская акция «Крышечка добра»</w:t>
            </w:r>
          </w:p>
        </w:tc>
        <w:tc>
          <w:tcPr>
            <w:tcW w:w="2249" w:type="dxa"/>
          </w:tcPr>
          <w:p w:rsidR="001A5B40" w:rsidRPr="001412B7" w:rsidRDefault="001A5B40" w:rsidP="001A5B40">
            <w:pPr>
              <w:pStyle w:val="aff4"/>
              <w:ind w:right="-1"/>
              <w:jc w:val="both"/>
              <w:rPr>
                <w:rFonts w:ascii="Times New Roman" w:hAnsi="Times New Roman"/>
                <w:sz w:val="24"/>
                <w:szCs w:val="24"/>
              </w:rPr>
            </w:pPr>
            <w:r w:rsidRPr="001412B7">
              <w:rPr>
                <w:rFonts w:ascii="Times New Roman" w:hAnsi="Times New Roman"/>
                <w:sz w:val="24"/>
                <w:szCs w:val="24"/>
              </w:rPr>
              <w:t>Всероссийский</w:t>
            </w:r>
          </w:p>
        </w:tc>
        <w:tc>
          <w:tcPr>
            <w:tcW w:w="1031" w:type="dxa"/>
          </w:tcPr>
          <w:p w:rsidR="001A5B40" w:rsidRPr="001412B7" w:rsidRDefault="001A5B40" w:rsidP="001A5B40">
            <w:pPr>
              <w:pStyle w:val="aff4"/>
              <w:ind w:right="-1"/>
              <w:jc w:val="both"/>
              <w:rPr>
                <w:rFonts w:ascii="Times New Roman" w:hAnsi="Times New Roman"/>
                <w:bCs/>
                <w:sz w:val="24"/>
                <w:szCs w:val="24"/>
              </w:rPr>
            </w:pPr>
            <w:r w:rsidRPr="001412B7">
              <w:rPr>
                <w:rFonts w:ascii="Times New Roman" w:hAnsi="Times New Roman"/>
                <w:bCs/>
                <w:sz w:val="24"/>
                <w:szCs w:val="24"/>
              </w:rPr>
              <w:t>2022</w:t>
            </w:r>
          </w:p>
        </w:tc>
        <w:tc>
          <w:tcPr>
            <w:tcW w:w="3243" w:type="dxa"/>
          </w:tcPr>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rPr>
              <w:t>Благодарственное письмо</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Всероссийский творческий конкурс «Зимние узоры».</w:t>
            </w:r>
          </w:p>
        </w:tc>
        <w:tc>
          <w:tcPr>
            <w:tcW w:w="2249" w:type="dxa"/>
          </w:tcPr>
          <w:p w:rsidR="001A5B40" w:rsidRPr="001412B7" w:rsidRDefault="001A5B40" w:rsidP="001A5B40">
            <w:pPr>
              <w:pStyle w:val="aff4"/>
              <w:ind w:right="-1"/>
              <w:jc w:val="both"/>
              <w:rPr>
                <w:rFonts w:ascii="Times New Roman" w:hAnsi="Times New Roman"/>
                <w:sz w:val="24"/>
                <w:szCs w:val="24"/>
              </w:rPr>
            </w:pPr>
            <w:r w:rsidRPr="001412B7">
              <w:rPr>
                <w:rFonts w:ascii="Times New Roman" w:hAnsi="Times New Roman"/>
                <w:sz w:val="24"/>
                <w:szCs w:val="24"/>
              </w:rPr>
              <w:t>Всероссийский</w:t>
            </w:r>
          </w:p>
        </w:tc>
        <w:tc>
          <w:tcPr>
            <w:tcW w:w="1031" w:type="dxa"/>
          </w:tcPr>
          <w:p w:rsidR="001A5B40" w:rsidRPr="001412B7" w:rsidRDefault="001A5B40" w:rsidP="001A5B40">
            <w:pPr>
              <w:pStyle w:val="aff4"/>
              <w:ind w:right="-1"/>
              <w:jc w:val="both"/>
              <w:rPr>
                <w:rFonts w:ascii="Times New Roman" w:hAnsi="Times New Roman"/>
                <w:bCs/>
                <w:sz w:val="24"/>
                <w:szCs w:val="24"/>
              </w:rPr>
            </w:pPr>
            <w:r w:rsidRPr="001412B7">
              <w:rPr>
                <w:rFonts w:ascii="Times New Roman" w:hAnsi="Times New Roman"/>
                <w:bCs/>
                <w:sz w:val="24"/>
                <w:szCs w:val="24"/>
              </w:rPr>
              <w:t>2021</w:t>
            </w:r>
          </w:p>
        </w:tc>
        <w:tc>
          <w:tcPr>
            <w:tcW w:w="3243" w:type="dxa"/>
          </w:tcPr>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rPr>
              <w:t>1 победитель</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b/>
                <w:sz w:val="24"/>
                <w:szCs w:val="24"/>
              </w:rPr>
            </w:pPr>
            <w:r w:rsidRPr="001412B7">
              <w:rPr>
                <w:rFonts w:ascii="Times New Roman" w:hAnsi="Times New Roman" w:cs="Times New Roman"/>
                <w:sz w:val="24"/>
                <w:szCs w:val="24"/>
              </w:rPr>
              <w:t>Всероссийский конкурс детских творческих работ «Пернатые непоседы!»</w:t>
            </w:r>
          </w:p>
        </w:tc>
        <w:tc>
          <w:tcPr>
            <w:tcW w:w="2249" w:type="dxa"/>
          </w:tcPr>
          <w:p w:rsidR="001A5B40" w:rsidRPr="001412B7" w:rsidRDefault="001A5B40" w:rsidP="001A5B40">
            <w:pPr>
              <w:spacing w:line="240" w:lineRule="auto"/>
              <w:jc w:val="both"/>
              <w:rPr>
                <w:rFonts w:ascii="Times New Roman" w:hAnsi="Times New Roman" w:cs="Times New Roman"/>
                <w:b/>
                <w:sz w:val="24"/>
                <w:szCs w:val="24"/>
              </w:rPr>
            </w:pPr>
            <w:r w:rsidRPr="001412B7">
              <w:rPr>
                <w:rFonts w:ascii="Times New Roman" w:hAnsi="Times New Roman" w:cs="Times New Roman"/>
                <w:sz w:val="24"/>
                <w:szCs w:val="24"/>
              </w:rPr>
              <w:t>Всероссийский</w:t>
            </w:r>
          </w:p>
        </w:tc>
        <w:tc>
          <w:tcPr>
            <w:tcW w:w="1031" w:type="dxa"/>
          </w:tcPr>
          <w:p w:rsidR="001A5B40" w:rsidRPr="001412B7" w:rsidRDefault="001A5B40" w:rsidP="001A5B40">
            <w:pPr>
              <w:pStyle w:val="aff4"/>
              <w:ind w:right="-1"/>
              <w:jc w:val="both"/>
              <w:rPr>
                <w:rFonts w:ascii="Times New Roman" w:hAnsi="Times New Roman"/>
                <w:bCs/>
                <w:sz w:val="24"/>
                <w:szCs w:val="24"/>
              </w:rPr>
            </w:pPr>
            <w:r w:rsidRPr="001412B7">
              <w:rPr>
                <w:rFonts w:ascii="Times New Roman" w:hAnsi="Times New Roman"/>
                <w:bCs/>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rPr>
              <w:t>Диплом 1 степени,</w:t>
            </w:r>
          </w:p>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rPr>
              <w:t>Два сертификата участников</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Сдача норм ГТО</w:t>
            </w:r>
          </w:p>
        </w:tc>
        <w:tc>
          <w:tcPr>
            <w:tcW w:w="2249" w:type="dxa"/>
          </w:tcPr>
          <w:p w:rsidR="001A5B40" w:rsidRPr="001412B7" w:rsidRDefault="001A5B40" w:rsidP="001A5B40">
            <w:pPr>
              <w:spacing w:line="240" w:lineRule="auto"/>
              <w:jc w:val="both"/>
              <w:rPr>
                <w:rFonts w:ascii="Times New Roman" w:hAnsi="Times New Roman" w:cs="Times New Roman"/>
                <w:sz w:val="24"/>
                <w:szCs w:val="24"/>
                <w:lang w:eastAsia="ru-RU"/>
              </w:rPr>
            </w:pPr>
            <w:r w:rsidRPr="001412B7">
              <w:rPr>
                <w:rFonts w:ascii="Times New Roman" w:hAnsi="Times New Roman" w:cs="Times New Roman"/>
                <w:sz w:val="24"/>
                <w:szCs w:val="24"/>
                <w:lang w:eastAsia="ru-RU"/>
              </w:rPr>
              <w:t xml:space="preserve">Всероссийский </w:t>
            </w:r>
          </w:p>
        </w:tc>
        <w:tc>
          <w:tcPr>
            <w:tcW w:w="1031" w:type="dxa"/>
          </w:tcPr>
          <w:p w:rsidR="001A5B40" w:rsidRPr="001412B7" w:rsidRDefault="001A5B40" w:rsidP="001A5B40">
            <w:pPr>
              <w:spacing w:line="240" w:lineRule="auto"/>
              <w:jc w:val="both"/>
              <w:rPr>
                <w:rFonts w:ascii="Times New Roman" w:hAnsi="Times New Roman" w:cs="Times New Roman"/>
                <w:sz w:val="24"/>
                <w:szCs w:val="24"/>
                <w:lang w:eastAsia="ru-RU"/>
              </w:rPr>
            </w:pPr>
            <w:r w:rsidRPr="001412B7">
              <w:rPr>
                <w:rFonts w:ascii="Times New Roman" w:hAnsi="Times New Roman" w:cs="Times New Roman"/>
                <w:sz w:val="24"/>
                <w:szCs w:val="24"/>
                <w:lang w:eastAsia="ru-RU"/>
              </w:rPr>
              <w:t>2022</w:t>
            </w:r>
          </w:p>
        </w:tc>
        <w:tc>
          <w:tcPr>
            <w:tcW w:w="3243" w:type="dxa"/>
          </w:tcPr>
          <w:p w:rsidR="001A5B40" w:rsidRPr="001412B7" w:rsidRDefault="001A5B40" w:rsidP="001A5B40">
            <w:pPr>
              <w:spacing w:line="240" w:lineRule="auto"/>
              <w:jc w:val="both"/>
              <w:rPr>
                <w:rFonts w:ascii="Times New Roman" w:hAnsi="Times New Roman" w:cs="Times New Roman"/>
                <w:sz w:val="24"/>
                <w:szCs w:val="24"/>
                <w:lang w:eastAsia="ru-RU"/>
              </w:rPr>
            </w:pPr>
            <w:r w:rsidRPr="001412B7">
              <w:rPr>
                <w:rFonts w:ascii="Times New Roman" w:hAnsi="Times New Roman" w:cs="Times New Roman"/>
                <w:sz w:val="24"/>
                <w:szCs w:val="24"/>
                <w:lang w:eastAsia="ru-RU"/>
              </w:rPr>
              <w:t>47 золотых знаков ГТО</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b/>
                <w:sz w:val="24"/>
                <w:szCs w:val="24"/>
              </w:rPr>
            </w:pPr>
            <w:r w:rsidRPr="001412B7">
              <w:rPr>
                <w:rFonts w:ascii="Times New Roman" w:hAnsi="Times New Roman" w:cs="Times New Roman"/>
                <w:sz w:val="24"/>
                <w:szCs w:val="24"/>
              </w:rPr>
              <w:t>Конкурс «Усы, лапы, хвост»</w:t>
            </w:r>
          </w:p>
        </w:tc>
        <w:tc>
          <w:tcPr>
            <w:tcW w:w="2249" w:type="dxa"/>
          </w:tcPr>
          <w:p w:rsidR="001A5B40" w:rsidRPr="001412B7" w:rsidRDefault="001A5B40" w:rsidP="001A5B40">
            <w:pPr>
              <w:spacing w:line="240" w:lineRule="auto"/>
              <w:jc w:val="both"/>
              <w:rPr>
                <w:rFonts w:ascii="Times New Roman" w:hAnsi="Times New Roman" w:cs="Times New Roman"/>
                <w:b/>
                <w:sz w:val="24"/>
                <w:szCs w:val="24"/>
              </w:rPr>
            </w:pPr>
            <w:r w:rsidRPr="001412B7">
              <w:rPr>
                <w:rFonts w:ascii="Times New Roman" w:hAnsi="Times New Roman" w:cs="Times New Roman"/>
                <w:sz w:val="24"/>
                <w:szCs w:val="24"/>
              </w:rPr>
              <w:t>Муниципальный</w:t>
            </w:r>
          </w:p>
        </w:tc>
        <w:tc>
          <w:tcPr>
            <w:tcW w:w="1031" w:type="dxa"/>
          </w:tcPr>
          <w:p w:rsidR="001A5B40" w:rsidRPr="001412B7" w:rsidRDefault="001A5B40" w:rsidP="001A5B40">
            <w:pPr>
              <w:spacing w:line="240" w:lineRule="auto"/>
              <w:jc w:val="both"/>
              <w:rPr>
                <w:rFonts w:ascii="Times New Roman" w:hAnsi="Times New Roman" w:cs="Times New Roman"/>
                <w:sz w:val="24"/>
                <w:szCs w:val="24"/>
                <w:lang w:eastAsia="ru-RU"/>
              </w:rPr>
            </w:pPr>
            <w:r w:rsidRPr="001412B7">
              <w:rPr>
                <w:rFonts w:ascii="Times New Roman" w:hAnsi="Times New Roman" w:cs="Times New Roman"/>
                <w:sz w:val="24"/>
                <w:szCs w:val="24"/>
                <w:lang w:eastAsia="ru-RU"/>
              </w:rPr>
              <w:t>2023</w:t>
            </w:r>
          </w:p>
        </w:tc>
        <w:tc>
          <w:tcPr>
            <w:tcW w:w="3243" w:type="dxa"/>
          </w:tcPr>
          <w:p w:rsidR="001A5B40" w:rsidRPr="001412B7" w:rsidRDefault="001A5B40" w:rsidP="001A5B40">
            <w:pPr>
              <w:spacing w:line="240" w:lineRule="auto"/>
              <w:jc w:val="both"/>
              <w:rPr>
                <w:rFonts w:ascii="Times New Roman" w:hAnsi="Times New Roman" w:cs="Times New Roman"/>
                <w:sz w:val="24"/>
                <w:szCs w:val="24"/>
                <w:lang w:eastAsia="ru-RU"/>
              </w:rPr>
            </w:pPr>
            <w:r w:rsidRPr="001412B7">
              <w:rPr>
                <w:rFonts w:ascii="Times New Roman" w:hAnsi="Times New Roman" w:cs="Times New Roman"/>
                <w:sz w:val="24"/>
                <w:szCs w:val="24"/>
                <w:lang w:eastAsia="ru-RU"/>
              </w:rPr>
              <w:t>6 дипломов 1 степени</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b/>
                <w:sz w:val="24"/>
                <w:szCs w:val="24"/>
              </w:rPr>
            </w:pPr>
            <w:r w:rsidRPr="001412B7">
              <w:rPr>
                <w:rFonts w:ascii="Times New Roman" w:hAnsi="Times New Roman" w:cs="Times New Roman"/>
                <w:sz w:val="24"/>
                <w:szCs w:val="24"/>
              </w:rPr>
              <w:t>2 городской дистанционный творческий конкурс «Осенний марафон»</w:t>
            </w:r>
          </w:p>
        </w:tc>
        <w:tc>
          <w:tcPr>
            <w:tcW w:w="2249" w:type="dxa"/>
          </w:tcPr>
          <w:p w:rsidR="001A5B40" w:rsidRPr="001412B7" w:rsidRDefault="001A5B40" w:rsidP="001A5B40">
            <w:pPr>
              <w:spacing w:line="240" w:lineRule="auto"/>
              <w:jc w:val="both"/>
              <w:rPr>
                <w:rFonts w:ascii="Times New Roman" w:hAnsi="Times New Roman" w:cs="Times New Roman"/>
                <w:b/>
                <w:sz w:val="24"/>
                <w:szCs w:val="24"/>
              </w:rPr>
            </w:pPr>
            <w:r w:rsidRPr="001412B7">
              <w:rPr>
                <w:rFonts w:ascii="Times New Roman" w:hAnsi="Times New Roman" w:cs="Times New Roman"/>
                <w:sz w:val="24"/>
                <w:szCs w:val="24"/>
              </w:rPr>
              <w:t>Муниципальный</w:t>
            </w:r>
          </w:p>
        </w:tc>
        <w:tc>
          <w:tcPr>
            <w:tcW w:w="1031" w:type="dxa"/>
          </w:tcPr>
          <w:p w:rsidR="001A5B40" w:rsidRPr="001412B7" w:rsidRDefault="001A5B40" w:rsidP="001A5B40">
            <w:pPr>
              <w:pStyle w:val="aff4"/>
              <w:ind w:right="-1"/>
              <w:jc w:val="both"/>
              <w:rPr>
                <w:rFonts w:ascii="Times New Roman" w:hAnsi="Times New Roman"/>
                <w:bCs/>
                <w:sz w:val="24"/>
                <w:szCs w:val="24"/>
              </w:rPr>
            </w:pPr>
            <w:r w:rsidRPr="001412B7">
              <w:rPr>
                <w:rFonts w:ascii="Times New Roman" w:hAnsi="Times New Roman"/>
                <w:bCs/>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Диплом за 2 место</w:t>
            </w:r>
          </w:p>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Диплом за 1 место</w:t>
            </w:r>
          </w:p>
          <w:p w:rsidR="001A5B40" w:rsidRPr="001412B7" w:rsidRDefault="001A5B40" w:rsidP="001A5B40">
            <w:pPr>
              <w:spacing w:line="240" w:lineRule="auto"/>
              <w:jc w:val="both"/>
              <w:rPr>
                <w:rFonts w:ascii="Times New Roman" w:hAnsi="Times New Roman" w:cs="Times New Roman"/>
                <w:b/>
                <w:bCs/>
                <w:sz w:val="24"/>
                <w:szCs w:val="24"/>
                <w:lang w:eastAsia="ru-RU"/>
              </w:rPr>
            </w:pPr>
            <w:r w:rsidRPr="001412B7">
              <w:rPr>
                <w:rFonts w:ascii="Times New Roman" w:hAnsi="Times New Roman" w:cs="Times New Roman"/>
                <w:sz w:val="24"/>
                <w:szCs w:val="24"/>
              </w:rPr>
              <w:t>Дипломы за творческие успехи</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b/>
                <w:sz w:val="24"/>
                <w:szCs w:val="24"/>
              </w:rPr>
            </w:pPr>
            <w:r w:rsidRPr="001412B7">
              <w:rPr>
                <w:rFonts w:ascii="Times New Roman" w:hAnsi="Times New Roman" w:cs="Times New Roman"/>
                <w:sz w:val="24"/>
                <w:szCs w:val="24"/>
              </w:rPr>
              <w:t>Онлайн-олимпиада «Безопасные дороги»</w:t>
            </w:r>
          </w:p>
        </w:tc>
        <w:tc>
          <w:tcPr>
            <w:tcW w:w="2249" w:type="dxa"/>
          </w:tcPr>
          <w:p w:rsidR="001A5B40" w:rsidRPr="001412B7" w:rsidRDefault="001A5B40" w:rsidP="001A5B40">
            <w:pPr>
              <w:spacing w:line="240" w:lineRule="auto"/>
              <w:jc w:val="both"/>
              <w:rPr>
                <w:rFonts w:ascii="Times New Roman" w:hAnsi="Times New Roman" w:cs="Times New Roman"/>
                <w:b/>
                <w:sz w:val="24"/>
                <w:szCs w:val="24"/>
              </w:rPr>
            </w:pPr>
            <w:r w:rsidRPr="001412B7">
              <w:rPr>
                <w:rFonts w:ascii="Times New Roman" w:hAnsi="Times New Roman" w:cs="Times New Roman"/>
                <w:sz w:val="24"/>
                <w:szCs w:val="24"/>
              </w:rPr>
              <w:t>Всероссийский</w:t>
            </w:r>
          </w:p>
        </w:tc>
        <w:tc>
          <w:tcPr>
            <w:tcW w:w="1031" w:type="dxa"/>
          </w:tcPr>
          <w:p w:rsidR="001A5B40" w:rsidRPr="00A370BF" w:rsidRDefault="001A5B40" w:rsidP="001A5B40">
            <w:pPr>
              <w:spacing w:line="240" w:lineRule="auto"/>
              <w:jc w:val="both"/>
              <w:rPr>
                <w:rFonts w:ascii="Times New Roman" w:hAnsi="Times New Roman" w:cs="Times New Roman"/>
                <w:sz w:val="24"/>
                <w:szCs w:val="24"/>
              </w:rPr>
            </w:pPr>
            <w:r w:rsidRPr="00A370BF">
              <w:rPr>
                <w:rFonts w:ascii="Times New Roman" w:hAnsi="Times New Roman" w:cs="Times New Roman"/>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Сертификат участника</w:t>
            </w:r>
          </w:p>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Диплом победителя</w:t>
            </w:r>
          </w:p>
          <w:p w:rsidR="001A5B40" w:rsidRPr="001412B7" w:rsidRDefault="001A5B40" w:rsidP="001A5B40">
            <w:pPr>
              <w:spacing w:line="240" w:lineRule="auto"/>
              <w:jc w:val="both"/>
              <w:rPr>
                <w:rFonts w:ascii="Times New Roman" w:hAnsi="Times New Roman" w:cs="Times New Roman"/>
                <w:bCs/>
                <w:sz w:val="24"/>
                <w:szCs w:val="24"/>
                <w:lang w:eastAsia="ru-RU"/>
              </w:rPr>
            </w:pPr>
            <w:r w:rsidRPr="001412B7">
              <w:rPr>
                <w:rFonts w:ascii="Times New Roman" w:hAnsi="Times New Roman" w:cs="Times New Roman"/>
                <w:sz w:val="24"/>
                <w:szCs w:val="24"/>
              </w:rPr>
              <w:t>Похвальная грамота</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b/>
                <w:sz w:val="24"/>
                <w:szCs w:val="24"/>
              </w:rPr>
            </w:pPr>
            <w:r w:rsidRPr="001412B7">
              <w:rPr>
                <w:rFonts w:ascii="Times New Roman" w:hAnsi="Times New Roman" w:cs="Times New Roman"/>
                <w:sz w:val="24"/>
                <w:szCs w:val="24"/>
              </w:rPr>
              <w:t>Всероссийский конкурс детских творческих работ « Дед Мороз-красный нос!»</w:t>
            </w:r>
          </w:p>
        </w:tc>
        <w:tc>
          <w:tcPr>
            <w:tcW w:w="2249" w:type="dxa"/>
          </w:tcPr>
          <w:p w:rsidR="001A5B40" w:rsidRPr="001412B7" w:rsidRDefault="001A5B40" w:rsidP="001A5B40">
            <w:pPr>
              <w:spacing w:line="240" w:lineRule="auto"/>
              <w:jc w:val="both"/>
              <w:rPr>
                <w:rFonts w:ascii="Times New Roman" w:hAnsi="Times New Roman" w:cs="Times New Roman"/>
                <w:b/>
                <w:sz w:val="24"/>
                <w:szCs w:val="24"/>
              </w:rPr>
            </w:pPr>
            <w:r w:rsidRPr="001412B7">
              <w:rPr>
                <w:rFonts w:ascii="Times New Roman" w:hAnsi="Times New Roman" w:cs="Times New Roman"/>
                <w:sz w:val="24"/>
                <w:szCs w:val="24"/>
              </w:rPr>
              <w:t>Всероссийский</w:t>
            </w:r>
          </w:p>
        </w:tc>
        <w:tc>
          <w:tcPr>
            <w:tcW w:w="1031" w:type="dxa"/>
          </w:tcPr>
          <w:p w:rsidR="001A5B40" w:rsidRPr="00A370BF" w:rsidRDefault="001A5B40" w:rsidP="001A5B40">
            <w:pPr>
              <w:spacing w:line="240" w:lineRule="auto"/>
              <w:jc w:val="both"/>
              <w:rPr>
                <w:rFonts w:ascii="Times New Roman" w:hAnsi="Times New Roman" w:cs="Times New Roman"/>
                <w:sz w:val="24"/>
                <w:szCs w:val="24"/>
              </w:rPr>
            </w:pPr>
            <w:r w:rsidRPr="00A370BF">
              <w:rPr>
                <w:rFonts w:ascii="Times New Roman" w:hAnsi="Times New Roman" w:cs="Times New Roman"/>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bCs/>
                <w:sz w:val="24"/>
                <w:szCs w:val="24"/>
                <w:lang w:eastAsia="ru-RU"/>
              </w:rPr>
            </w:pPr>
            <w:r w:rsidRPr="001412B7">
              <w:rPr>
                <w:rFonts w:ascii="Times New Roman" w:hAnsi="Times New Roman" w:cs="Times New Roman"/>
                <w:sz w:val="24"/>
                <w:szCs w:val="24"/>
              </w:rPr>
              <w:t>Диплом за 1 место</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b/>
                <w:sz w:val="24"/>
                <w:szCs w:val="24"/>
              </w:rPr>
            </w:pPr>
            <w:r w:rsidRPr="001412B7">
              <w:rPr>
                <w:rFonts w:ascii="Times New Roman" w:hAnsi="Times New Roman" w:cs="Times New Roman"/>
                <w:sz w:val="24"/>
                <w:szCs w:val="24"/>
              </w:rPr>
              <w:t>Всероссийский конкурс рисунков и поделок «Защити свою Родину»</w:t>
            </w:r>
          </w:p>
        </w:tc>
        <w:tc>
          <w:tcPr>
            <w:tcW w:w="2249" w:type="dxa"/>
          </w:tcPr>
          <w:p w:rsidR="001A5B40" w:rsidRPr="001412B7" w:rsidRDefault="001A5B40" w:rsidP="001A5B40">
            <w:pPr>
              <w:spacing w:line="240" w:lineRule="auto"/>
              <w:jc w:val="both"/>
              <w:rPr>
                <w:rFonts w:ascii="Times New Roman" w:hAnsi="Times New Roman" w:cs="Times New Roman"/>
                <w:b/>
                <w:sz w:val="24"/>
                <w:szCs w:val="24"/>
              </w:rPr>
            </w:pPr>
            <w:r w:rsidRPr="001412B7">
              <w:rPr>
                <w:rFonts w:ascii="Times New Roman" w:hAnsi="Times New Roman" w:cs="Times New Roman"/>
                <w:sz w:val="24"/>
                <w:szCs w:val="24"/>
              </w:rPr>
              <w:t>Всероссийский</w:t>
            </w:r>
          </w:p>
        </w:tc>
        <w:tc>
          <w:tcPr>
            <w:tcW w:w="1031" w:type="dxa"/>
          </w:tcPr>
          <w:p w:rsidR="001A5B40" w:rsidRPr="00A370BF" w:rsidRDefault="001A5B40" w:rsidP="001A5B40">
            <w:pPr>
              <w:spacing w:line="240" w:lineRule="auto"/>
              <w:jc w:val="both"/>
              <w:rPr>
                <w:rFonts w:ascii="Times New Roman" w:hAnsi="Times New Roman" w:cs="Times New Roman"/>
                <w:sz w:val="24"/>
                <w:szCs w:val="24"/>
              </w:rPr>
            </w:pPr>
            <w:r w:rsidRPr="00A370BF">
              <w:rPr>
                <w:rFonts w:ascii="Times New Roman" w:hAnsi="Times New Roman" w:cs="Times New Roman"/>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sz w:val="24"/>
                <w:szCs w:val="24"/>
              </w:rPr>
              <w:t>Грамоты за участие</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b/>
                <w:sz w:val="24"/>
                <w:szCs w:val="24"/>
              </w:rPr>
            </w:pPr>
            <w:r w:rsidRPr="001412B7">
              <w:rPr>
                <w:rFonts w:ascii="Times New Roman" w:hAnsi="Times New Roman" w:cs="Times New Roman"/>
                <w:sz w:val="24"/>
                <w:szCs w:val="24"/>
              </w:rPr>
              <w:t>Всероссийская патриотическая викторина ко Дню Победы «Мы память бережно храним!»</w:t>
            </w:r>
          </w:p>
        </w:tc>
        <w:tc>
          <w:tcPr>
            <w:tcW w:w="2249" w:type="dxa"/>
          </w:tcPr>
          <w:p w:rsidR="001A5B40" w:rsidRPr="001412B7" w:rsidRDefault="001A5B40" w:rsidP="001A5B40">
            <w:pPr>
              <w:spacing w:line="240" w:lineRule="auto"/>
              <w:jc w:val="both"/>
              <w:rPr>
                <w:rFonts w:ascii="Times New Roman" w:hAnsi="Times New Roman" w:cs="Times New Roman"/>
                <w:b/>
                <w:sz w:val="24"/>
                <w:szCs w:val="24"/>
              </w:rPr>
            </w:pPr>
            <w:r w:rsidRPr="001412B7">
              <w:rPr>
                <w:rFonts w:ascii="Times New Roman" w:hAnsi="Times New Roman" w:cs="Times New Roman"/>
                <w:sz w:val="24"/>
                <w:szCs w:val="24"/>
              </w:rPr>
              <w:t>Всероссийский</w:t>
            </w:r>
          </w:p>
        </w:tc>
        <w:tc>
          <w:tcPr>
            <w:tcW w:w="1031" w:type="dxa"/>
          </w:tcPr>
          <w:p w:rsidR="001A5B40" w:rsidRPr="00A370BF" w:rsidRDefault="001A5B40" w:rsidP="001A5B40">
            <w:pPr>
              <w:spacing w:line="240" w:lineRule="auto"/>
              <w:jc w:val="both"/>
              <w:rPr>
                <w:rFonts w:ascii="Times New Roman" w:hAnsi="Times New Roman" w:cs="Times New Roman"/>
                <w:sz w:val="24"/>
                <w:szCs w:val="24"/>
              </w:rPr>
            </w:pPr>
            <w:r w:rsidRPr="00A370BF">
              <w:rPr>
                <w:rFonts w:ascii="Times New Roman" w:hAnsi="Times New Roman" w:cs="Times New Roman"/>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sz w:val="24"/>
                <w:szCs w:val="24"/>
              </w:rPr>
              <w:t>Диплом за 1 место</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Участие в фестивале «Свет Пасхальной радости»</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Школьный</w:t>
            </w:r>
          </w:p>
        </w:tc>
        <w:tc>
          <w:tcPr>
            <w:tcW w:w="1031"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bCs/>
                <w:sz w:val="24"/>
                <w:szCs w:val="24"/>
              </w:rPr>
              <w:t>3 место</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Медиа конкурс «Экодозор»</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Муниципальный</w:t>
            </w:r>
          </w:p>
        </w:tc>
        <w:tc>
          <w:tcPr>
            <w:tcW w:w="1031"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Диплом</w:t>
            </w:r>
          </w:p>
          <w:p w:rsidR="001A5B40" w:rsidRPr="001412B7" w:rsidRDefault="001A5B40" w:rsidP="001A5B40">
            <w:pPr>
              <w:spacing w:line="240" w:lineRule="auto"/>
              <w:jc w:val="both"/>
              <w:rPr>
                <w:rFonts w:ascii="Times New Roman" w:hAnsi="Times New Roman" w:cs="Times New Roman"/>
                <w:bCs/>
                <w:sz w:val="24"/>
                <w:szCs w:val="24"/>
              </w:rPr>
            </w:pPr>
            <w:r w:rsidRPr="001412B7">
              <w:rPr>
                <w:rFonts w:ascii="Times New Roman" w:hAnsi="Times New Roman" w:cs="Times New Roman"/>
                <w:sz w:val="24"/>
                <w:szCs w:val="24"/>
              </w:rPr>
              <w:t>1 место</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lang w:val="en-US"/>
              </w:rPr>
              <w:t>IX</w:t>
            </w:r>
            <w:r w:rsidRPr="001412B7">
              <w:rPr>
                <w:rFonts w:ascii="Times New Roman" w:hAnsi="Times New Roman" w:cs="Times New Roman"/>
                <w:sz w:val="24"/>
                <w:szCs w:val="24"/>
              </w:rPr>
              <w:t xml:space="preserve"> городского конкурса фотолюбителей «Точка зрения»</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Муниципальный</w:t>
            </w:r>
          </w:p>
        </w:tc>
        <w:tc>
          <w:tcPr>
            <w:tcW w:w="1031"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1,2, 3 места (3 участника)</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Городской конкурс чтецов « У каждого в душе свой город»</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Городской</w:t>
            </w:r>
          </w:p>
        </w:tc>
        <w:tc>
          <w:tcPr>
            <w:tcW w:w="1031"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Диплом 1 степени</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 xml:space="preserve">Литературный конкурс </w:t>
            </w:r>
          </w:p>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 Стихи для полиции</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Городской</w:t>
            </w:r>
          </w:p>
        </w:tc>
        <w:tc>
          <w:tcPr>
            <w:tcW w:w="1031"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Почетная грамота</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lastRenderedPageBreak/>
              <w:t xml:space="preserve">Открытый </w:t>
            </w:r>
            <w:r w:rsidRPr="001412B7">
              <w:rPr>
                <w:rFonts w:ascii="Times New Roman" w:hAnsi="Times New Roman" w:cs="Times New Roman"/>
                <w:sz w:val="24"/>
                <w:szCs w:val="24"/>
                <w:lang w:val="en-US"/>
              </w:rPr>
              <w:t>VR</w:t>
            </w:r>
            <w:r w:rsidRPr="001412B7">
              <w:rPr>
                <w:rFonts w:ascii="Times New Roman" w:hAnsi="Times New Roman" w:cs="Times New Roman"/>
                <w:sz w:val="24"/>
                <w:szCs w:val="24"/>
              </w:rPr>
              <w:t>- турнир среди 7 классов  ОО города Курска</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Муниципальный</w:t>
            </w:r>
          </w:p>
        </w:tc>
        <w:tc>
          <w:tcPr>
            <w:tcW w:w="1031"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Диплом за 3 место, 6 участников</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 xml:space="preserve">Конкурс детского рисунка </w:t>
            </w:r>
          </w:p>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 Космос глазами детей»</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Международный</w:t>
            </w:r>
          </w:p>
        </w:tc>
        <w:tc>
          <w:tcPr>
            <w:tcW w:w="1031"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Лауреат 1-й степени</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Научная конференция</w:t>
            </w:r>
          </w:p>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«Современные проблемы социалььно-экономического и политического развития: взгляд молодых исследователей»</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Региональный</w:t>
            </w:r>
          </w:p>
        </w:tc>
        <w:tc>
          <w:tcPr>
            <w:tcW w:w="1031"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Грамота-призер</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Игра: «Что</w:t>
            </w:r>
            <w:proofErr w:type="gramStart"/>
            <w:r w:rsidRPr="001412B7">
              <w:rPr>
                <w:rFonts w:ascii="Times New Roman" w:hAnsi="Times New Roman" w:cs="Times New Roman"/>
                <w:sz w:val="24"/>
                <w:szCs w:val="24"/>
              </w:rPr>
              <w:t>?Г</w:t>
            </w:r>
            <w:proofErr w:type="gramEnd"/>
            <w:r w:rsidRPr="001412B7">
              <w:rPr>
                <w:rFonts w:ascii="Times New Roman" w:hAnsi="Times New Roman" w:cs="Times New Roman"/>
                <w:sz w:val="24"/>
                <w:szCs w:val="24"/>
              </w:rPr>
              <w:t>де? Когда?»</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Муниципальный</w:t>
            </w:r>
          </w:p>
        </w:tc>
        <w:tc>
          <w:tcPr>
            <w:tcW w:w="1031"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1 место</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 xml:space="preserve">Городской </w:t>
            </w:r>
            <w:proofErr w:type="gramStart"/>
            <w:r w:rsidRPr="001412B7">
              <w:rPr>
                <w:rFonts w:ascii="Times New Roman" w:hAnsi="Times New Roman" w:cs="Times New Roman"/>
                <w:sz w:val="24"/>
                <w:szCs w:val="24"/>
              </w:rPr>
              <w:t>творческий</w:t>
            </w:r>
            <w:proofErr w:type="gramEnd"/>
            <w:r w:rsidRPr="001412B7">
              <w:rPr>
                <w:rFonts w:ascii="Times New Roman" w:hAnsi="Times New Roman" w:cs="Times New Roman"/>
                <w:sz w:val="24"/>
                <w:szCs w:val="24"/>
              </w:rPr>
              <w:t xml:space="preserve"> детско-юношеского фестиваля «Рождественские встречи»</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 xml:space="preserve">Городской </w:t>
            </w:r>
          </w:p>
        </w:tc>
        <w:tc>
          <w:tcPr>
            <w:tcW w:w="1031"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Диплом победителя</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Чемпионат по интеллектуально-развлекательным играм для школьников «ИгроМания»</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городской</w:t>
            </w:r>
          </w:p>
        </w:tc>
        <w:tc>
          <w:tcPr>
            <w:tcW w:w="1031"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Грамота за 1 место в 3 игре</w:t>
            </w:r>
          </w:p>
        </w:tc>
      </w:tr>
      <w:tr w:rsidR="001A5B40" w:rsidRPr="001412B7" w:rsidTr="001A5B40">
        <w:trPr>
          <w:jc w:val="center"/>
        </w:trPr>
        <w:tc>
          <w:tcPr>
            <w:tcW w:w="3517"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конкурс юных фотолюбителей «Точка зрения»</w:t>
            </w:r>
          </w:p>
        </w:tc>
        <w:tc>
          <w:tcPr>
            <w:tcW w:w="2249"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 xml:space="preserve">Городской </w:t>
            </w:r>
          </w:p>
        </w:tc>
        <w:tc>
          <w:tcPr>
            <w:tcW w:w="1031"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2023</w:t>
            </w:r>
          </w:p>
        </w:tc>
        <w:tc>
          <w:tcPr>
            <w:tcW w:w="3243" w:type="dxa"/>
          </w:tcPr>
          <w:p w:rsidR="001A5B40" w:rsidRPr="001412B7" w:rsidRDefault="001A5B40" w:rsidP="001A5B40">
            <w:pPr>
              <w:spacing w:line="240" w:lineRule="auto"/>
              <w:jc w:val="both"/>
              <w:rPr>
                <w:rFonts w:ascii="Times New Roman" w:hAnsi="Times New Roman" w:cs="Times New Roman"/>
                <w:sz w:val="24"/>
                <w:szCs w:val="24"/>
              </w:rPr>
            </w:pPr>
            <w:r w:rsidRPr="001412B7">
              <w:rPr>
                <w:rFonts w:ascii="Times New Roman" w:hAnsi="Times New Roman" w:cs="Times New Roman"/>
                <w:sz w:val="24"/>
                <w:szCs w:val="24"/>
              </w:rPr>
              <w:t>Диплом за 2 место</w:t>
            </w:r>
          </w:p>
        </w:tc>
      </w:tr>
    </w:tbl>
    <w:p w:rsidR="00F02B85" w:rsidRDefault="00F02B85" w:rsidP="001346C8">
      <w:pPr>
        <w:pStyle w:val="1"/>
        <w:spacing w:before="0" w:after="0"/>
        <w:jc w:val="left"/>
      </w:pPr>
    </w:p>
    <w:p w:rsidR="00AA2D0C" w:rsidRPr="001346C8" w:rsidRDefault="0000310A" w:rsidP="001346C8">
      <w:pPr>
        <w:pStyle w:val="1"/>
        <w:spacing w:before="0" w:after="0"/>
        <w:jc w:val="left"/>
      </w:pPr>
      <w:r w:rsidRPr="001346C8">
        <w:t>2.4.</w:t>
      </w:r>
      <w:r w:rsidRPr="0000310A">
        <w:t xml:space="preserve"> </w:t>
      </w:r>
      <w:r w:rsidR="001346C8">
        <w:t>Программа коррекционной работы, включающая организацию работы с обучающимися с ограниченными возможностями здоровья и инвалидами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w:t>
      </w:r>
      <w:r w:rsidR="001346C8">
        <w:rPr>
          <w:rFonts w:ascii="Times New Roman" w:hAnsi="Times New Roman" w:cs="Times New Roman"/>
          <w:sz w:val="24"/>
          <w:szCs w:val="24"/>
        </w:rPr>
        <w:t xml:space="preserve"> </w:t>
      </w:r>
      <w:r w:rsidRPr="00AA2D0C">
        <w:rPr>
          <w:rFonts w:ascii="Times New Roman" w:hAnsi="Times New Roman" w:cs="Times New Roman"/>
          <w:sz w:val="24"/>
          <w:szCs w:val="24"/>
        </w:rPr>
        <w:t>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xml:space="preserve">Программа коррекционной работы на уровне среднего общего образования обязательна в процессе обучения подростков с ОВЗ и инвалидов, у которых имеются </w:t>
      </w:r>
      <w:r w:rsidRPr="00AA2D0C">
        <w:rPr>
          <w:rFonts w:ascii="Times New Roman" w:hAnsi="Times New Roman" w:cs="Times New Roman"/>
          <w:sz w:val="24"/>
          <w:szCs w:val="24"/>
        </w:rPr>
        <w:lastRenderedPageBreak/>
        <w:t>особые образовательные потребности, а также обеспечивает поддержку школьников, оказавшихся в трудной жизненной ситуации.</w:t>
      </w:r>
    </w:p>
    <w:p w:rsidR="00F02B85" w:rsidRDefault="00AA2D0C" w:rsidP="001177C9">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hyperlink w:anchor="sub_13111" w:history="1"/>
      <w:r w:rsidR="001346C8">
        <w:rPr>
          <w:rFonts w:ascii="Times New Roman" w:hAnsi="Times New Roman" w:cs="Times New Roman"/>
          <w:sz w:val="24"/>
          <w:szCs w:val="24"/>
        </w:rPr>
        <w:t>.</w:t>
      </w:r>
    </w:p>
    <w:p w:rsidR="001177C9" w:rsidRPr="00AA2D0C" w:rsidRDefault="001177C9" w:rsidP="001177C9">
      <w:pPr>
        <w:spacing w:after="0" w:line="240" w:lineRule="auto"/>
        <w:ind w:firstLine="709"/>
        <w:rPr>
          <w:rFonts w:ascii="Times New Roman" w:hAnsi="Times New Roman" w:cs="Times New Roman"/>
          <w:sz w:val="24"/>
          <w:szCs w:val="24"/>
        </w:rPr>
      </w:pPr>
    </w:p>
    <w:p w:rsidR="00AA2D0C" w:rsidRPr="001346C8" w:rsidRDefault="001346C8" w:rsidP="001346C8">
      <w:pPr>
        <w:pStyle w:val="1"/>
        <w:spacing w:before="0" w:after="0"/>
        <w:ind w:firstLine="709"/>
      </w:pPr>
      <w:bookmarkStart w:id="37" w:name="sub_241"/>
      <w:r>
        <w:rPr>
          <w:rFonts w:ascii="Times New Roman" w:hAnsi="Times New Roman" w:cs="Times New Roman"/>
        </w:rPr>
        <w:t>2</w:t>
      </w:r>
      <w:r w:rsidR="00AA2D0C" w:rsidRPr="00AA2D0C">
        <w:rPr>
          <w:rFonts w:ascii="Times New Roman" w:hAnsi="Times New Roman" w:cs="Times New Roman"/>
        </w:rPr>
        <w:t xml:space="preserve">.4.1. </w:t>
      </w:r>
      <w:r w:rsidRPr="001346C8">
        <w:t>Цели и задачи коррекционной работы с обучающимися при получении среднего общего образования</w:t>
      </w:r>
      <w:bookmarkEnd w:id="37"/>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Цель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Цель определяет задачи: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выявление особых образовательных потребностей обучающихся с ОВЗ, инвалидов, а также подростков, попавших в трудную жизненную ситуацию;</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создание условий для успешного освоения программы (ее элементов) и прохождения итоговой аттестации;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коррекция (минимизация) имеющихся нарушений (личностных, регулятивных, когнитивных, коммуникативных);</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обеспечение непрерывной коррекционно-развивающей работы в единстве урочной и внеурочной деятельности;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осуществление консультативной работы с педагогами, родителями, социальными работниками, а также потенциальными работодателями;</w:t>
      </w:r>
    </w:p>
    <w:p w:rsidR="00F02B85" w:rsidRDefault="00AA2D0C" w:rsidP="001177C9">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проведение информационн</w:t>
      </w:r>
      <w:r w:rsidR="001346C8">
        <w:rPr>
          <w:rFonts w:ascii="Times New Roman" w:hAnsi="Times New Roman" w:cs="Times New Roman"/>
          <w:sz w:val="24"/>
          <w:szCs w:val="24"/>
        </w:rPr>
        <w:t>о-просветительских мероприятий.</w:t>
      </w:r>
    </w:p>
    <w:p w:rsidR="001177C9" w:rsidRPr="00AA2D0C" w:rsidRDefault="001177C9" w:rsidP="001177C9">
      <w:pPr>
        <w:spacing w:after="0" w:line="240" w:lineRule="auto"/>
        <w:ind w:firstLine="709"/>
        <w:rPr>
          <w:rFonts w:ascii="Times New Roman" w:hAnsi="Times New Roman" w:cs="Times New Roman"/>
          <w:sz w:val="24"/>
          <w:szCs w:val="24"/>
        </w:rPr>
      </w:pPr>
    </w:p>
    <w:p w:rsidR="00AA2D0C" w:rsidRPr="00AA2D0C" w:rsidRDefault="001346C8" w:rsidP="001346C8">
      <w:pPr>
        <w:pStyle w:val="1"/>
        <w:spacing w:before="0" w:after="0"/>
        <w:ind w:firstLine="709"/>
        <w:rPr>
          <w:rFonts w:ascii="Times New Roman" w:hAnsi="Times New Roman" w:cs="Times New Roman"/>
        </w:rPr>
      </w:pPr>
      <w:bookmarkStart w:id="38" w:name="sub_242"/>
      <w:r>
        <w:rPr>
          <w:rFonts w:ascii="Times New Roman" w:hAnsi="Times New Roman" w:cs="Times New Roman"/>
        </w:rPr>
        <w:t>2</w:t>
      </w:r>
      <w:r w:rsidR="00AA2D0C" w:rsidRPr="00AA2D0C">
        <w:rPr>
          <w:rFonts w:ascii="Times New Roman" w:hAnsi="Times New Roman" w:cs="Times New Roman"/>
        </w:rPr>
        <w:t xml:space="preserve">.4.2. </w:t>
      </w:r>
      <w:bookmarkEnd w:id="38"/>
      <w:r w:rsidRPr="001346C8">
        <w:rPr>
          <w:rFonts w:ascii="Times New Roman" w:hAnsi="Times New Roman" w:cs="Times New Roman"/>
        </w:rPr>
        <w:t>Перечень и содержание индивидуально ориентированных коррекционных направлений работы</w:t>
      </w:r>
    </w:p>
    <w:p w:rsidR="00AA2D0C" w:rsidRPr="00AA2D0C" w:rsidRDefault="00AA2D0C" w:rsidP="001346C8">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w:t>
      </w:r>
      <w:r w:rsidRPr="00AA2D0C">
        <w:rPr>
          <w:rFonts w:ascii="Times New Roman" w:hAnsi="Times New Roman" w:cs="Times New Roman"/>
          <w:sz w:val="24"/>
          <w:szCs w:val="24"/>
        </w:rPr>
        <w:lastRenderedPageBreak/>
        <w:t>Данные направления раскрываются содержательно в разных организационных формах деятельнос</w:t>
      </w:r>
      <w:r w:rsidR="001346C8">
        <w:rPr>
          <w:rFonts w:ascii="Times New Roman" w:hAnsi="Times New Roman" w:cs="Times New Roman"/>
          <w:sz w:val="24"/>
          <w:szCs w:val="24"/>
        </w:rPr>
        <w:t>ти образовательной организации.</w:t>
      </w:r>
    </w:p>
    <w:p w:rsidR="00AA2D0C" w:rsidRPr="00AA2D0C" w:rsidRDefault="00AA2D0C" w:rsidP="001346C8">
      <w:pPr>
        <w:pStyle w:val="1"/>
        <w:spacing w:before="0" w:after="0"/>
        <w:ind w:firstLine="709"/>
        <w:rPr>
          <w:rFonts w:ascii="Times New Roman" w:hAnsi="Times New Roman" w:cs="Times New Roman"/>
        </w:rPr>
      </w:pPr>
      <w:bookmarkStart w:id="39" w:name="sub_2421"/>
      <w:r w:rsidRPr="00AA2D0C">
        <w:rPr>
          <w:rFonts w:ascii="Times New Roman" w:hAnsi="Times New Roman" w:cs="Times New Roman"/>
        </w:rPr>
        <w:t>Характеристика содержания</w:t>
      </w:r>
      <w:bookmarkEnd w:id="39"/>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Коррекционное направление ПКР осуществляется в единстве урочной и внеурочной деятельности.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В урочной деятельности эта работа проводится частично учителями- 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lastRenderedPageBreak/>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lastRenderedPageBreak/>
        <w:t>- 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AA2D0C" w:rsidRDefault="00AA2D0C" w:rsidP="007640BA">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Направления коррекционной работы реализуются в уро</w:t>
      </w:r>
      <w:r w:rsidR="007640BA">
        <w:rPr>
          <w:rFonts w:ascii="Times New Roman" w:hAnsi="Times New Roman" w:cs="Times New Roman"/>
          <w:sz w:val="24"/>
          <w:szCs w:val="24"/>
        </w:rPr>
        <w:t>чной и внеурочной деятельности.</w:t>
      </w:r>
    </w:p>
    <w:p w:rsidR="00F02B85" w:rsidRPr="00AA2D0C" w:rsidRDefault="00F02B85" w:rsidP="007640BA">
      <w:pPr>
        <w:spacing w:after="0" w:line="240" w:lineRule="auto"/>
        <w:ind w:firstLine="709"/>
        <w:rPr>
          <w:rFonts w:ascii="Times New Roman" w:hAnsi="Times New Roman" w:cs="Times New Roman"/>
          <w:sz w:val="24"/>
          <w:szCs w:val="24"/>
        </w:rPr>
      </w:pPr>
    </w:p>
    <w:p w:rsidR="00AA2D0C" w:rsidRPr="00AA2D0C" w:rsidRDefault="001346C8" w:rsidP="007640BA">
      <w:pPr>
        <w:pStyle w:val="1"/>
        <w:spacing w:before="0" w:after="0"/>
        <w:ind w:firstLine="709"/>
        <w:rPr>
          <w:rFonts w:ascii="Times New Roman" w:hAnsi="Times New Roman" w:cs="Times New Roman"/>
        </w:rPr>
      </w:pPr>
      <w:bookmarkStart w:id="40" w:name="sub_243"/>
      <w:r>
        <w:rPr>
          <w:rFonts w:ascii="Times New Roman" w:hAnsi="Times New Roman" w:cs="Times New Roman"/>
        </w:rPr>
        <w:t>2</w:t>
      </w:r>
      <w:r w:rsidR="00AA2D0C" w:rsidRPr="00AA2D0C">
        <w:rPr>
          <w:rFonts w:ascii="Times New Roman" w:hAnsi="Times New Roman" w:cs="Times New Roman"/>
        </w:rPr>
        <w:t xml:space="preserve">.4.3. </w:t>
      </w:r>
      <w:r w:rsidR="007640BA" w:rsidRPr="007640BA">
        <w:rPr>
          <w:rFonts w:ascii="Times New Roman" w:hAnsi="Times New Roman" w:cs="Times New Roman"/>
        </w:rPr>
        <w:t>Система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среднего общего образования</w:t>
      </w:r>
      <w:bookmarkEnd w:id="40"/>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lastRenderedPageBreak/>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lastRenderedPageBreak/>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В состав ППк входят: психолог, дефектолог, логопед, педагоги и представитель администрации. Родители уведомляются о проведении ППк.</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диагностики по окончании четверти (триместра) и учебного года с целью мониторинга динамики школьника и выработки рекомендаций по дальнейшему обучению;</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диагностики в нештатных (конфликтных) случаях.</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Формы обследования учеников могут варьироваться: групповая, подгрупповая, индивидуальная.</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F02B85" w:rsidRPr="00AA2D0C" w:rsidRDefault="00F02B85" w:rsidP="00AA2D0C">
      <w:pPr>
        <w:spacing w:after="0" w:line="240" w:lineRule="auto"/>
        <w:ind w:firstLine="709"/>
        <w:rPr>
          <w:rFonts w:ascii="Times New Roman" w:hAnsi="Times New Roman" w:cs="Times New Roman"/>
          <w:sz w:val="24"/>
          <w:szCs w:val="24"/>
        </w:rPr>
      </w:pPr>
    </w:p>
    <w:p w:rsidR="00632A3D" w:rsidRDefault="00632A3D" w:rsidP="007640BA">
      <w:pPr>
        <w:pStyle w:val="1"/>
        <w:spacing w:before="0" w:after="0"/>
        <w:ind w:firstLine="709"/>
        <w:rPr>
          <w:rFonts w:ascii="Times New Roman" w:hAnsi="Times New Roman" w:cs="Times New Roman"/>
        </w:rPr>
      </w:pPr>
      <w:bookmarkStart w:id="41" w:name="sub_244"/>
    </w:p>
    <w:p w:rsidR="00AA2D0C" w:rsidRPr="00AA2D0C" w:rsidRDefault="007640BA" w:rsidP="007640BA">
      <w:pPr>
        <w:pStyle w:val="1"/>
        <w:spacing w:before="0" w:after="0"/>
        <w:ind w:firstLine="709"/>
        <w:rPr>
          <w:rFonts w:ascii="Times New Roman" w:hAnsi="Times New Roman" w:cs="Times New Roman"/>
        </w:rPr>
      </w:pPr>
      <w:r>
        <w:rPr>
          <w:rFonts w:ascii="Times New Roman" w:hAnsi="Times New Roman" w:cs="Times New Roman"/>
        </w:rPr>
        <w:lastRenderedPageBreak/>
        <w:t>2</w:t>
      </w:r>
      <w:r w:rsidR="00AA2D0C" w:rsidRPr="00AA2D0C">
        <w:rPr>
          <w:rFonts w:ascii="Times New Roman" w:hAnsi="Times New Roman" w:cs="Times New Roman"/>
        </w:rPr>
        <w:t xml:space="preserve">.4.4. </w:t>
      </w:r>
      <w:bookmarkEnd w:id="41"/>
      <w:r>
        <w:rPr>
          <w:rFonts w:ascii="Times New Roman" w:hAnsi="Times New Roman" w:cs="Times New Roman"/>
        </w:rPr>
        <w:t>М</w:t>
      </w:r>
      <w:r w:rsidRPr="007640BA">
        <w:rPr>
          <w:rFonts w:ascii="Times New Roman" w:hAnsi="Times New Roman" w:cs="Times New Roman"/>
        </w:rPr>
        <w:t>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и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для слабовидящих подростков - по специальным предметам: "Социально-бытовая ориентировка", "Развитие мимики и пантомимики";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lastRenderedPageBreak/>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AA2D0C" w:rsidRDefault="00AA2D0C" w:rsidP="007640BA">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F02B85" w:rsidRPr="00AA2D0C" w:rsidRDefault="00F02B85" w:rsidP="007640BA">
      <w:pPr>
        <w:spacing w:after="0" w:line="240" w:lineRule="auto"/>
        <w:ind w:firstLine="709"/>
        <w:rPr>
          <w:rFonts w:ascii="Times New Roman" w:hAnsi="Times New Roman" w:cs="Times New Roman"/>
          <w:sz w:val="24"/>
          <w:szCs w:val="24"/>
        </w:rPr>
      </w:pPr>
    </w:p>
    <w:p w:rsidR="00AA2D0C" w:rsidRPr="00AA2D0C" w:rsidRDefault="007640BA" w:rsidP="007640BA">
      <w:pPr>
        <w:pStyle w:val="1"/>
        <w:spacing w:before="0" w:after="0"/>
        <w:ind w:firstLine="709"/>
        <w:rPr>
          <w:rFonts w:ascii="Times New Roman" w:hAnsi="Times New Roman" w:cs="Times New Roman"/>
        </w:rPr>
      </w:pPr>
      <w:bookmarkStart w:id="42" w:name="sub_245"/>
      <w:r>
        <w:rPr>
          <w:rFonts w:ascii="Times New Roman" w:hAnsi="Times New Roman" w:cs="Times New Roman"/>
        </w:rPr>
        <w:t>2</w:t>
      </w:r>
      <w:r w:rsidR="00AA2D0C" w:rsidRPr="00AA2D0C">
        <w:rPr>
          <w:rFonts w:ascii="Times New Roman" w:hAnsi="Times New Roman" w:cs="Times New Roman"/>
        </w:rPr>
        <w:t xml:space="preserve">.4.5. </w:t>
      </w:r>
      <w:bookmarkEnd w:id="42"/>
      <w:r w:rsidRPr="007640BA">
        <w:rPr>
          <w:rFonts w:ascii="Times New Roman" w:hAnsi="Times New Roman" w:cs="Times New Roman"/>
        </w:rPr>
        <w:t>Планируемые результаты коррекционной работы</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xml:space="preserve">В итоге проведения коррекционной работы, обучающиеся с ОВЗ в достаточной мере осваивают основную образовательную программу </w:t>
      </w:r>
      <w:hyperlink r:id="rId15" w:history="1">
        <w:r w:rsidRPr="00AA2D0C">
          <w:rPr>
            <w:rStyle w:val="af3"/>
            <w:rFonts w:ascii="Times New Roman" w:hAnsi="Times New Roman"/>
            <w:b w:val="0"/>
            <w:color w:val="auto"/>
            <w:sz w:val="24"/>
            <w:szCs w:val="24"/>
          </w:rPr>
          <w:t>ФГОС СОО</w:t>
        </w:r>
      </w:hyperlink>
      <w:r w:rsidRPr="00AA2D0C">
        <w:rPr>
          <w:rFonts w:ascii="Times New Roman" w:hAnsi="Times New Roman" w:cs="Times New Roman"/>
          <w:b/>
          <w:sz w:val="24"/>
          <w:szCs w:val="24"/>
        </w:rPr>
        <w:t>.</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Личностные результаты:</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сформированная мотивация к труду;</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ответственное отношение к выполнению заданий;</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адекватная самооценка и оценка окружающих людей;</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сформированный самоконтроль на основе развития эмоциональных и волевых качеств;</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умение вести диалог с разными людьми, достигать в нем взаимопонимания, находить общие цели и сотрудничать для их достижения;</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понимание и неприятие вредных привычек (курения, употребления алкоголя, наркотиков);</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осознанный выбор будущей профессии и адекватная оценка собственных возможностей по реализации жизненных планов;</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ответственное отношение к созданию семьи на основе осмысленного принятия ценностей семейной жизни.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Метапредметные результаты:</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овладение навыками познавательной, учебно-исследовательской и проектной деятельности, навыками разрешения проблем;</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самостоятельное (при необходимости - с помощью) нахождение способов решения практических задач, применения различных методов познания;</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lastRenderedPageBreak/>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определение назначения и функций различных социальных институтов.</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На базовом уровне обучающиеся с ОВЗ овладевают общеобразовательными и общекультурными компетенциями в рамках предметных областей ООП СОО.</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Предметные результаты:</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hyperlink w:anchor="sub_14111" w:history="1"/>
      <w:r w:rsidRPr="00AA2D0C">
        <w:rPr>
          <w:rFonts w:ascii="Times New Roman" w:hAnsi="Times New Roman" w:cs="Times New Roman"/>
          <w:sz w:val="24"/>
          <w:szCs w:val="24"/>
        </w:rPr>
        <w:t>.</w:t>
      </w:r>
    </w:p>
    <w:p w:rsidR="00AA2D0C" w:rsidRPr="00AA2D0C" w:rsidRDefault="00AA2D0C" w:rsidP="00AA2D0C">
      <w:pPr>
        <w:spacing w:after="0" w:line="240" w:lineRule="auto"/>
        <w:ind w:firstLine="709"/>
        <w:rPr>
          <w:rFonts w:ascii="Times New Roman" w:hAnsi="Times New Roman" w:cs="Times New Roman"/>
          <w:sz w:val="24"/>
          <w:szCs w:val="24"/>
        </w:rPr>
      </w:pPr>
      <w:r w:rsidRPr="00AA2D0C">
        <w:rPr>
          <w:rFonts w:ascii="Times New Roman" w:hAnsi="Times New Roman" w:cs="Times New Roman"/>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F02B85" w:rsidRDefault="00F02B85" w:rsidP="00145E50">
      <w:pPr>
        <w:pStyle w:val="25"/>
        <w:shd w:val="clear" w:color="auto" w:fill="auto"/>
        <w:spacing w:line="240" w:lineRule="auto"/>
        <w:rPr>
          <w:b/>
          <w:sz w:val="24"/>
          <w:szCs w:val="24"/>
        </w:rPr>
      </w:pPr>
    </w:p>
    <w:p w:rsidR="00F02B85" w:rsidRDefault="000A1794" w:rsidP="00145E50">
      <w:pPr>
        <w:pStyle w:val="25"/>
        <w:shd w:val="clear" w:color="auto" w:fill="auto"/>
        <w:spacing w:line="240" w:lineRule="auto"/>
        <w:rPr>
          <w:b/>
          <w:sz w:val="24"/>
          <w:szCs w:val="24"/>
        </w:rPr>
      </w:pPr>
      <w:hyperlink w:anchor="_Toc105502815" w:history="1">
        <w:r w:rsidR="00F02B85" w:rsidRPr="00F02B85">
          <w:rPr>
            <w:b/>
            <w:sz w:val="24"/>
            <w:szCs w:val="24"/>
          </w:rPr>
          <w:t>3. ОРГАНИЗАЦИОННЫЙ РАЗДЕЛ ОСНОВНОЙ ОБРАЗОВАТЕЛЬНОЙ ПРОГРАММЫ СРЕДНЕГО ОБЩЕГО ОБРАЗОВАНИЯ</w:t>
        </w:r>
      </w:hyperlink>
    </w:p>
    <w:p w:rsidR="00F02B85" w:rsidRDefault="000A1794" w:rsidP="00F02B85">
      <w:pPr>
        <w:pStyle w:val="25"/>
        <w:shd w:val="clear" w:color="auto" w:fill="auto"/>
        <w:spacing w:line="240" w:lineRule="auto"/>
        <w:ind w:right="-1"/>
        <w:jc w:val="both"/>
        <w:rPr>
          <w:b/>
          <w:sz w:val="24"/>
          <w:szCs w:val="24"/>
        </w:rPr>
      </w:pPr>
      <w:hyperlink w:anchor="_Toc105502816" w:history="1">
        <w:r w:rsidR="00F02B85" w:rsidRPr="00F02B85">
          <w:rPr>
            <w:b/>
            <w:sz w:val="24"/>
            <w:szCs w:val="24"/>
          </w:rPr>
          <w:t>3.1. УЧЕБНЫЙ ПЛАН ПРОГРАММЫ СРЕДНЕГО ОБЩЕГО ОБРАЗОВАНИЯ</w:t>
        </w:r>
      </w:hyperlink>
      <w:r w:rsidR="00F02B85" w:rsidRPr="00F02B85">
        <w:rPr>
          <w:b/>
          <w:sz w:val="24"/>
          <w:szCs w:val="24"/>
        </w:rPr>
        <w:t xml:space="preserve"> </w:t>
      </w:r>
    </w:p>
    <w:p w:rsidR="00957386" w:rsidRPr="00957386" w:rsidRDefault="00957386" w:rsidP="00957386">
      <w:pPr>
        <w:pStyle w:val="25"/>
        <w:shd w:val="clear" w:color="auto" w:fill="auto"/>
        <w:tabs>
          <w:tab w:val="left" w:pos="1470"/>
        </w:tabs>
        <w:spacing w:line="240" w:lineRule="auto"/>
        <w:ind w:firstLine="720"/>
        <w:jc w:val="both"/>
        <w:rPr>
          <w:sz w:val="24"/>
          <w:szCs w:val="24"/>
        </w:rPr>
      </w:pPr>
      <w:r>
        <w:rPr>
          <w:sz w:val="24"/>
          <w:szCs w:val="24"/>
        </w:rPr>
        <w:t>У</w:t>
      </w:r>
      <w:r w:rsidRPr="00957386">
        <w:rPr>
          <w:sz w:val="24"/>
          <w:szCs w:val="24"/>
        </w:rPr>
        <w:t xml:space="preserve">чебный план - документ, который определяет перечень, трудоемкость, последовательность и распределение по периодам обучения учебных предметов, курсов, </w:t>
      </w:r>
      <w:r w:rsidRPr="00957386">
        <w:rPr>
          <w:sz w:val="24"/>
          <w:szCs w:val="24"/>
        </w:rPr>
        <w:lastRenderedPageBreak/>
        <w:t>дисциплин (модулей), практики, иных видов учебной деятельности</w:t>
      </w:r>
      <w:r w:rsidRPr="00957386">
        <w:rPr>
          <w:sz w:val="24"/>
          <w:szCs w:val="24"/>
          <w:vertAlign w:val="superscript"/>
        </w:rPr>
        <w:t xml:space="preserve"> </w:t>
      </w:r>
      <w:r w:rsidRPr="00957386">
        <w:rPr>
          <w:sz w:val="24"/>
          <w:szCs w:val="24"/>
        </w:rPr>
        <w:t>.</w:t>
      </w:r>
    </w:p>
    <w:p w:rsidR="00957386" w:rsidRPr="00957386" w:rsidRDefault="00957386" w:rsidP="00957386">
      <w:pPr>
        <w:pStyle w:val="25"/>
        <w:shd w:val="clear" w:color="auto" w:fill="auto"/>
        <w:tabs>
          <w:tab w:val="left" w:pos="1465"/>
        </w:tabs>
        <w:spacing w:line="240" w:lineRule="auto"/>
        <w:ind w:firstLine="720"/>
        <w:jc w:val="both"/>
        <w:rPr>
          <w:sz w:val="24"/>
          <w:szCs w:val="24"/>
        </w:rPr>
      </w:pPr>
      <w:r>
        <w:rPr>
          <w:sz w:val="24"/>
          <w:szCs w:val="24"/>
        </w:rPr>
        <w:t>У</w:t>
      </w:r>
      <w:r w:rsidRPr="00957386">
        <w:rPr>
          <w:sz w:val="24"/>
          <w:szCs w:val="24"/>
        </w:rPr>
        <w:t>чебный план образовательных организаций, реализующих образовательную программу средн</w:t>
      </w:r>
      <w:r>
        <w:rPr>
          <w:sz w:val="24"/>
          <w:szCs w:val="24"/>
        </w:rPr>
        <w:t xml:space="preserve">его общего образования (далее - </w:t>
      </w:r>
      <w:r w:rsidRPr="00957386">
        <w:rPr>
          <w:sz w:val="24"/>
          <w:szCs w:val="24"/>
        </w:rPr>
        <w:t>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57386" w:rsidRPr="00957386" w:rsidRDefault="0086151F" w:rsidP="00957386">
      <w:pPr>
        <w:pStyle w:val="25"/>
        <w:shd w:val="clear" w:color="auto" w:fill="auto"/>
        <w:tabs>
          <w:tab w:val="left" w:pos="1509"/>
        </w:tabs>
        <w:spacing w:line="240" w:lineRule="auto"/>
        <w:ind w:firstLine="720"/>
        <w:jc w:val="both"/>
        <w:rPr>
          <w:sz w:val="24"/>
          <w:szCs w:val="24"/>
        </w:rPr>
      </w:pPr>
      <w:r>
        <w:rPr>
          <w:sz w:val="24"/>
          <w:szCs w:val="24"/>
        </w:rPr>
        <w:t>У</w:t>
      </w:r>
      <w:r w:rsidR="00957386" w:rsidRPr="00957386">
        <w:rPr>
          <w:sz w:val="24"/>
          <w:szCs w:val="24"/>
        </w:rPr>
        <w:t>чебный план:</w:t>
      </w:r>
    </w:p>
    <w:p w:rsidR="00957386" w:rsidRPr="00957386" w:rsidRDefault="0086151F" w:rsidP="00957386">
      <w:pPr>
        <w:pStyle w:val="25"/>
        <w:shd w:val="clear" w:color="auto" w:fill="auto"/>
        <w:spacing w:line="240" w:lineRule="auto"/>
        <w:ind w:firstLine="720"/>
        <w:jc w:val="both"/>
        <w:rPr>
          <w:sz w:val="24"/>
          <w:szCs w:val="24"/>
        </w:rPr>
      </w:pPr>
      <w:r>
        <w:rPr>
          <w:sz w:val="24"/>
          <w:szCs w:val="24"/>
        </w:rPr>
        <w:t xml:space="preserve">- </w:t>
      </w:r>
      <w:r w:rsidR="00957386" w:rsidRPr="00957386">
        <w:rPr>
          <w:sz w:val="24"/>
          <w:szCs w:val="24"/>
        </w:rPr>
        <w:t>фиксирует максимальный объем учебной нагрузки обучающихся;</w:t>
      </w:r>
    </w:p>
    <w:p w:rsidR="00957386" w:rsidRPr="00957386" w:rsidRDefault="0086151F" w:rsidP="00957386">
      <w:pPr>
        <w:pStyle w:val="25"/>
        <w:shd w:val="clear" w:color="auto" w:fill="auto"/>
        <w:spacing w:line="240" w:lineRule="auto"/>
        <w:ind w:firstLine="720"/>
        <w:jc w:val="both"/>
        <w:rPr>
          <w:sz w:val="24"/>
          <w:szCs w:val="24"/>
        </w:rPr>
      </w:pPr>
      <w:r>
        <w:rPr>
          <w:sz w:val="24"/>
          <w:szCs w:val="24"/>
        </w:rPr>
        <w:t xml:space="preserve">- </w:t>
      </w:r>
      <w:r w:rsidR="00957386" w:rsidRPr="00957386">
        <w:rPr>
          <w:sz w:val="24"/>
          <w:szCs w:val="24"/>
        </w:rPr>
        <w:t>определяет (регламентирует) перечень учебных предметов, курсов и время, отводимое на их освоение и организацию;</w:t>
      </w:r>
    </w:p>
    <w:p w:rsidR="00957386" w:rsidRPr="00957386" w:rsidRDefault="0086151F" w:rsidP="00957386">
      <w:pPr>
        <w:pStyle w:val="25"/>
        <w:shd w:val="clear" w:color="auto" w:fill="auto"/>
        <w:spacing w:line="240" w:lineRule="auto"/>
        <w:ind w:firstLine="720"/>
        <w:jc w:val="both"/>
        <w:rPr>
          <w:sz w:val="24"/>
          <w:szCs w:val="24"/>
        </w:rPr>
      </w:pPr>
      <w:r>
        <w:rPr>
          <w:sz w:val="24"/>
          <w:szCs w:val="24"/>
        </w:rPr>
        <w:t xml:space="preserve">- </w:t>
      </w:r>
      <w:r w:rsidR="00957386" w:rsidRPr="00957386">
        <w:rPr>
          <w:sz w:val="24"/>
          <w:szCs w:val="24"/>
        </w:rPr>
        <w:t>распределяет учебные предметы, курсы, модули по классам и учебным годам.</w:t>
      </w:r>
    </w:p>
    <w:p w:rsidR="00957386" w:rsidRPr="00957386" w:rsidRDefault="0086151F" w:rsidP="00957386">
      <w:pPr>
        <w:pStyle w:val="25"/>
        <w:shd w:val="clear" w:color="auto" w:fill="auto"/>
        <w:tabs>
          <w:tab w:val="left" w:pos="1474"/>
        </w:tabs>
        <w:spacing w:line="240" w:lineRule="auto"/>
        <w:ind w:firstLine="720"/>
        <w:jc w:val="both"/>
        <w:rPr>
          <w:sz w:val="24"/>
          <w:szCs w:val="24"/>
        </w:rPr>
      </w:pPr>
      <w:r>
        <w:rPr>
          <w:sz w:val="24"/>
          <w:szCs w:val="24"/>
        </w:rPr>
        <w:t>У</w:t>
      </w:r>
      <w:r w:rsidR="00957386" w:rsidRPr="00957386">
        <w:rPr>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57386" w:rsidRPr="00957386" w:rsidRDefault="0086151F" w:rsidP="00957386">
      <w:pPr>
        <w:pStyle w:val="25"/>
        <w:shd w:val="clear" w:color="auto" w:fill="auto"/>
        <w:tabs>
          <w:tab w:val="left" w:pos="1474"/>
        </w:tabs>
        <w:spacing w:line="240" w:lineRule="auto"/>
        <w:ind w:firstLine="720"/>
        <w:jc w:val="both"/>
        <w:rPr>
          <w:sz w:val="24"/>
          <w:szCs w:val="24"/>
        </w:rPr>
      </w:pPr>
      <w:r>
        <w:rPr>
          <w:sz w:val="24"/>
          <w:szCs w:val="24"/>
        </w:rPr>
        <w:t>У</w:t>
      </w:r>
      <w:r w:rsidR="00957386" w:rsidRPr="00957386">
        <w:rPr>
          <w:sz w:val="24"/>
          <w:szCs w:val="24"/>
        </w:rPr>
        <w:t>чебный план состоит из двух частей: обязательной части и части, формируемой участниками образовательных отношений.</w:t>
      </w:r>
    </w:p>
    <w:p w:rsidR="00957386" w:rsidRPr="00957386" w:rsidRDefault="0086151F" w:rsidP="00957386">
      <w:pPr>
        <w:pStyle w:val="25"/>
        <w:shd w:val="clear" w:color="auto" w:fill="auto"/>
        <w:tabs>
          <w:tab w:val="left" w:pos="1666"/>
        </w:tabs>
        <w:spacing w:line="240" w:lineRule="auto"/>
        <w:ind w:firstLine="720"/>
        <w:jc w:val="both"/>
        <w:rPr>
          <w:sz w:val="24"/>
          <w:szCs w:val="24"/>
        </w:rPr>
      </w:pPr>
      <w:r>
        <w:rPr>
          <w:sz w:val="24"/>
          <w:szCs w:val="24"/>
        </w:rPr>
        <w:t xml:space="preserve">Обязательная часть </w:t>
      </w:r>
      <w:r w:rsidR="00957386" w:rsidRPr="00957386">
        <w:rPr>
          <w:sz w:val="24"/>
          <w:szCs w:val="24"/>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957386" w:rsidRPr="00957386" w:rsidRDefault="0086151F" w:rsidP="0086151F">
      <w:pPr>
        <w:pStyle w:val="25"/>
        <w:shd w:val="clear" w:color="auto" w:fill="auto"/>
        <w:tabs>
          <w:tab w:val="left" w:pos="1666"/>
        </w:tabs>
        <w:spacing w:line="240" w:lineRule="auto"/>
        <w:ind w:firstLine="720"/>
        <w:jc w:val="both"/>
        <w:rPr>
          <w:sz w:val="24"/>
          <w:szCs w:val="24"/>
        </w:rPr>
      </w:pPr>
      <w:r>
        <w:rPr>
          <w:sz w:val="24"/>
          <w:szCs w:val="24"/>
        </w:rPr>
        <w:t xml:space="preserve">Часть </w:t>
      </w:r>
      <w:r w:rsidR="00957386" w:rsidRPr="00957386">
        <w:rPr>
          <w:sz w:val="24"/>
          <w:szCs w:val="24"/>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Pr>
          <w:sz w:val="24"/>
          <w:szCs w:val="24"/>
        </w:rPr>
        <w:t xml:space="preserve"> </w:t>
      </w:r>
      <w:r w:rsidR="00957386" w:rsidRPr="00957386">
        <w:rPr>
          <w:sz w:val="24"/>
          <w:szCs w:val="24"/>
        </w:rPr>
        <w:t>особые образовательные потребности обучающихся с ОВЗ.</w:t>
      </w:r>
    </w:p>
    <w:p w:rsidR="00957386" w:rsidRPr="00957386" w:rsidRDefault="00957386" w:rsidP="00957386">
      <w:pPr>
        <w:pStyle w:val="25"/>
        <w:shd w:val="clear" w:color="auto" w:fill="auto"/>
        <w:spacing w:line="240" w:lineRule="auto"/>
        <w:ind w:firstLine="720"/>
        <w:jc w:val="both"/>
        <w:rPr>
          <w:sz w:val="24"/>
          <w:szCs w:val="24"/>
        </w:rPr>
      </w:pPr>
      <w:r w:rsidRPr="00957386">
        <w:rPr>
          <w:sz w:val="24"/>
          <w:szCs w:val="24"/>
        </w:rPr>
        <w:t>Время, отводим</w:t>
      </w:r>
      <w:r w:rsidR="0086151F">
        <w:rPr>
          <w:sz w:val="24"/>
          <w:szCs w:val="24"/>
        </w:rPr>
        <w:t xml:space="preserve">ое на данную часть </w:t>
      </w:r>
      <w:r w:rsidRPr="00957386">
        <w:rPr>
          <w:sz w:val="24"/>
          <w:szCs w:val="24"/>
        </w:rPr>
        <w:t>учебного плана, может быть использовано на:</w:t>
      </w:r>
    </w:p>
    <w:p w:rsidR="00957386" w:rsidRPr="00957386" w:rsidRDefault="0086151F" w:rsidP="00957386">
      <w:pPr>
        <w:pStyle w:val="25"/>
        <w:shd w:val="clear" w:color="auto" w:fill="auto"/>
        <w:spacing w:line="240" w:lineRule="auto"/>
        <w:ind w:firstLine="720"/>
        <w:jc w:val="both"/>
        <w:rPr>
          <w:sz w:val="24"/>
          <w:szCs w:val="24"/>
        </w:rPr>
      </w:pPr>
      <w:r>
        <w:rPr>
          <w:sz w:val="24"/>
          <w:szCs w:val="24"/>
        </w:rPr>
        <w:t xml:space="preserve">- </w:t>
      </w:r>
      <w:r w:rsidR="00957386" w:rsidRPr="00957386">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957386" w:rsidRPr="00957386" w:rsidRDefault="0086151F" w:rsidP="00957386">
      <w:pPr>
        <w:pStyle w:val="25"/>
        <w:shd w:val="clear" w:color="auto" w:fill="auto"/>
        <w:spacing w:line="240" w:lineRule="auto"/>
        <w:ind w:firstLine="720"/>
        <w:jc w:val="both"/>
        <w:rPr>
          <w:sz w:val="24"/>
          <w:szCs w:val="24"/>
        </w:rPr>
      </w:pPr>
      <w:r>
        <w:rPr>
          <w:sz w:val="24"/>
          <w:szCs w:val="24"/>
        </w:rPr>
        <w:t xml:space="preserve">- </w:t>
      </w:r>
      <w:r w:rsidR="00957386" w:rsidRPr="00957386">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57386" w:rsidRPr="00957386" w:rsidRDefault="0086151F" w:rsidP="00957386">
      <w:pPr>
        <w:pStyle w:val="25"/>
        <w:shd w:val="clear" w:color="auto" w:fill="auto"/>
        <w:spacing w:line="240" w:lineRule="auto"/>
        <w:ind w:firstLine="720"/>
        <w:jc w:val="both"/>
        <w:rPr>
          <w:sz w:val="24"/>
          <w:szCs w:val="24"/>
        </w:rPr>
      </w:pPr>
      <w:r>
        <w:rPr>
          <w:sz w:val="24"/>
          <w:szCs w:val="24"/>
        </w:rPr>
        <w:t xml:space="preserve">- </w:t>
      </w:r>
      <w:r w:rsidR="00957386" w:rsidRPr="00957386">
        <w:rPr>
          <w:sz w:val="24"/>
          <w:szCs w:val="24"/>
        </w:rPr>
        <w:t>другие виды учебной, воспитательной, спортивной и иной деятельности обучающихся.</w:t>
      </w:r>
    </w:p>
    <w:p w:rsidR="00957386" w:rsidRPr="00957386" w:rsidRDefault="00957386" w:rsidP="00957386">
      <w:pPr>
        <w:pStyle w:val="25"/>
        <w:shd w:val="clear" w:color="auto" w:fill="auto"/>
        <w:tabs>
          <w:tab w:val="left" w:pos="1480"/>
        </w:tabs>
        <w:spacing w:line="240" w:lineRule="auto"/>
        <w:ind w:firstLine="720"/>
        <w:jc w:val="both"/>
        <w:rPr>
          <w:sz w:val="24"/>
          <w:szCs w:val="24"/>
        </w:rPr>
      </w:pPr>
      <w:r w:rsidRPr="00957386">
        <w:rPr>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957386" w:rsidRPr="00957386" w:rsidRDefault="00957386" w:rsidP="00957386">
      <w:pPr>
        <w:pStyle w:val="25"/>
        <w:shd w:val="clear" w:color="auto" w:fill="auto"/>
        <w:tabs>
          <w:tab w:val="left" w:pos="1475"/>
        </w:tabs>
        <w:spacing w:line="240" w:lineRule="auto"/>
        <w:ind w:firstLine="720"/>
        <w:jc w:val="both"/>
        <w:rPr>
          <w:sz w:val="24"/>
          <w:szCs w:val="24"/>
        </w:rPr>
      </w:pPr>
      <w:r w:rsidRPr="00957386">
        <w:rPr>
          <w:sz w:val="24"/>
          <w:szCs w:val="24"/>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86151F" w:rsidRPr="0086151F" w:rsidRDefault="0086151F" w:rsidP="0086151F">
      <w:pPr>
        <w:pStyle w:val="25"/>
        <w:shd w:val="clear" w:color="auto" w:fill="auto"/>
        <w:tabs>
          <w:tab w:val="left" w:pos="1481"/>
        </w:tabs>
        <w:spacing w:line="240" w:lineRule="auto"/>
        <w:ind w:left="142" w:firstLine="598"/>
        <w:jc w:val="both"/>
        <w:rPr>
          <w:sz w:val="24"/>
          <w:szCs w:val="24"/>
        </w:rPr>
      </w:pPr>
      <w:r w:rsidRPr="0086151F">
        <w:rPr>
          <w:sz w:val="24"/>
          <w:szCs w:val="24"/>
        </w:rPr>
        <w:t xml:space="preserve">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w:t>
      </w:r>
      <w:r w:rsidRPr="0086151F">
        <w:rPr>
          <w:sz w:val="24"/>
          <w:szCs w:val="24"/>
        </w:rPr>
        <w:lastRenderedPageBreak/>
        <w:t>предметов на углубленном уровне из соответствующей профилю обучения предметной области и (или) смежной с ней предметной области.</w:t>
      </w:r>
    </w:p>
    <w:p w:rsidR="0086151F" w:rsidRPr="0086151F" w:rsidRDefault="0086151F" w:rsidP="0086151F">
      <w:pPr>
        <w:pStyle w:val="25"/>
        <w:shd w:val="clear" w:color="auto" w:fill="auto"/>
        <w:tabs>
          <w:tab w:val="left" w:pos="1599"/>
        </w:tabs>
        <w:spacing w:line="240" w:lineRule="auto"/>
        <w:ind w:left="142" w:firstLine="598"/>
        <w:jc w:val="both"/>
        <w:rPr>
          <w:sz w:val="24"/>
          <w:szCs w:val="24"/>
        </w:rPr>
      </w:pPr>
      <w:r w:rsidRPr="0086151F">
        <w:rPr>
          <w:sz w:val="24"/>
          <w:szCs w:val="24"/>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86151F" w:rsidRPr="0086151F" w:rsidRDefault="0086151F" w:rsidP="0086151F">
      <w:pPr>
        <w:pStyle w:val="25"/>
        <w:shd w:val="clear" w:color="auto" w:fill="auto"/>
        <w:tabs>
          <w:tab w:val="left" w:pos="1599"/>
        </w:tabs>
        <w:spacing w:line="240" w:lineRule="auto"/>
        <w:ind w:left="142" w:firstLine="598"/>
        <w:jc w:val="both"/>
        <w:rPr>
          <w:sz w:val="24"/>
          <w:szCs w:val="24"/>
        </w:rPr>
      </w:pPr>
      <w:r>
        <w:rPr>
          <w:sz w:val="24"/>
          <w:szCs w:val="24"/>
        </w:rPr>
        <w:t>У</w:t>
      </w:r>
      <w:r w:rsidRPr="0086151F">
        <w:rPr>
          <w:sz w:val="24"/>
          <w:szCs w:val="24"/>
        </w:rPr>
        <w:t>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86151F" w:rsidRPr="0086151F" w:rsidRDefault="0086151F" w:rsidP="0086151F">
      <w:pPr>
        <w:pStyle w:val="25"/>
        <w:shd w:val="clear" w:color="auto" w:fill="auto"/>
        <w:tabs>
          <w:tab w:val="left" w:pos="1604"/>
        </w:tabs>
        <w:spacing w:line="240" w:lineRule="auto"/>
        <w:ind w:left="142" w:firstLine="598"/>
        <w:jc w:val="both"/>
        <w:rPr>
          <w:sz w:val="24"/>
          <w:szCs w:val="24"/>
        </w:rPr>
      </w:pPr>
      <w:r w:rsidRPr="0086151F">
        <w:rPr>
          <w:sz w:val="24"/>
          <w:szCs w:val="24"/>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86151F" w:rsidRPr="0086151F" w:rsidRDefault="0086151F" w:rsidP="0086151F">
      <w:pPr>
        <w:pStyle w:val="25"/>
        <w:shd w:val="clear" w:color="auto" w:fill="auto"/>
        <w:tabs>
          <w:tab w:val="left" w:pos="1604"/>
        </w:tabs>
        <w:spacing w:line="240" w:lineRule="auto"/>
        <w:ind w:left="142" w:firstLine="598"/>
        <w:jc w:val="both"/>
        <w:rPr>
          <w:sz w:val="24"/>
          <w:szCs w:val="24"/>
        </w:rPr>
      </w:pPr>
      <w:r w:rsidRPr="0086151F">
        <w:rPr>
          <w:sz w:val="24"/>
          <w:szCs w:val="24"/>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86151F" w:rsidRPr="0086151F" w:rsidRDefault="0086151F" w:rsidP="0086151F">
      <w:pPr>
        <w:pStyle w:val="25"/>
        <w:shd w:val="clear" w:color="auto" w:fill="auto"/>
        <w:tabs>
          <w:tab w:val="left" w:pos="1614"/>
        </w:tabs>
        <w:spacing w:line="240" w:lineRule="auto"/>
        <w:ind w:left="142" w:firstLine="598"/>
        <w:jc w:val="both"/>
        <w:rPr>
          <w:sz w:val="24"/>
          <w:szCs w:val="24"/>
        </w:rPr>
      </w:pPr>
      <w:r w:rsidRPr="0086151F">
        <w:rPr>
          <w:sz w:val="24"/>
          <w:szCs w:val="24"/>
        </w:rPr>
        <w:t>П</w:t>
      </w:r>
      <w:r>
        <w:rPr>
          <w:sz w:val="24"/>
          <w:szCs w:val="24"/>
        </w:rPr>
        <w:t>ри реализации вариантов учебного плана естественно-</w:t>
      </w:r>
      <w:r w:rsidRPr="0086151F">
        <w:rPr>
          <w:sz w:val="24"/>
          <w:szCs w:val="24"/>
        </w:rPr>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86151F" w:rsidRPr="0086151F" w:rsidRDefault="0086151F" w:rsidP="0086151F">
      <w:pPr>
        <w:pStyle w:val="25"/>
        <w:shd w:val="clear" w:color="auto" w:fill="auto"/>
        <w:tabs>
          <w:tab w:val="left" w:pos="1604"/>
        </w:tabs>
        <w:spacing w:line="240" w:lineRule="auto"/>
        <w:ind w:left="142" w:firstLine="598"/>
        <w:jc w:val="both"/>
        <w:rPr>
          <w:sz w:val="24"/>
          <w:szCs w:val="24"/>
        </w:rPr>
      </w:pPr>
      <w:r w:rsidRPr="0086151F">
        <w:rPr>
          <w:sz w:val="24"/>
          <w:szCs w:val="24"/>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86151F" w:rsidRPr="0086151F" w:rsidRDefault="0086151F" w:rsidP="0086151F">
      <w:pPr>
        <w:pStyle w:val="25"/>
        <w:shd w:val="clear" w:color="auto" w:fill="auto"/>
        <w:tabs>
          <w:tab w:val="left" w:pos="1609"/>
        </w:tabs>
        <w:spacing w:line="240" w:lineRule="auto"/>
        <w:ind w:left="142" w:firstLine="598"/>
        <w:jc w:val="both"/>
        <w:rPr>
          <w:sz w:val="24"/>
          <w:szCs w:val="24"/>
        </w:rPr>
      </w:pPr>
      <w:r w:rsidRPr="0086151F">
        <w:rPr>
          <w:sz w:val="24"/>
          <w:szCs w:val="24"/>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r>
        <w:rPr>
          <w:sz w:val="24"/>
          <w:szCs w:val="24"/>
        </w:rPr>
        <w:t xml:space="preserve"> </w:t>
      </w:r>
      <w:r w:rsidRPr="0086151F">
        <w:rPr>
          <w:sz w:val="24"/>
          <w:szCs w:val="24"/>
        </w:rPr>
        <w:t>образовательной организации.</w:t>
      </w:r>
    </w:p>
    <w:p w:rsidR="0086151F" w:rsidRPr="0086151F" w:rsidRDefault="0086151F" w:rsidP="0086151F">
      <w:pPr>
        <w:pStyle w:val="25"/>
        <w:shd w:val="clear" w:color="auto" w:fill="auto"/>
        <w:tabs>
          <w:tab w:val="left" w:pos="1599"/>
        </w:tabs>
        <w:spacing w:line="240" w:lineRule="auto"/>
        <w:ind w:left="142" w:firstLine="598"/>
        <w:jc w:val="both"/>
        <w:rPr>
          <w:sz w:val="24"/>
          <w:szCs w:val="24"/>
        </w:rPr>
      </w:pPr>
      <w:r w:rsidRPr="0086151F">
        <w:rPr>
          <w:sz w:val="24"/>
          <w:szCs w:val="24"/>
        </w:rPr>
        <w:t xml:space="preserve">Суммарный объём домашнего задания по всем предметам </w:t>
      </w:r>
      <w:r w:rsidRPr="001267D4">
        <w:rPr>
          <w:rStyle w:val="211pt"/>
          <w:b w:val="0"/>
          <w:i w:val="0"/>
          <w:sz w:val="24"/>
          <w:szCs w:val="24"/>
        </w:rPr>
        <w:t>для</w:t>
      </w:r>
      <w:r w:rsidRPr="0086151F">
        <w:rPr>
          <w:sz w:val="24"/>
          <w:szCs w:val="24"/>
        </w:rP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86151F" w:rsidRDefault="0086151F" w:rsidP="0086151F">
      <w:pPr>
        <w:pStyle w:val="25"/>
        <w:shd w:val="clear" w:color="auto" w:fill="auto"/>
        <w:tabs>
          <w:tab w:val="left" w:pos="1594"/>
        </w:tabs>
        <w:spacing w:line="240" w:lineRule="auto"/>
        <w:ind w:left="142" w:firstLine="598"/>
        <w:jc w:val="both"/>
        <w:rPr>
          <w:sz w:val="24"/>
          <w:szCs w:val="24"/>
        </w:rPr>
      </w:pPr>
      <w:r w:rsidRPr="0086151F">
        <w:rPr>
          <w:sz w:val="24"/>
          <w:szCs w:val="24"/>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632A3D" w:rsidRDefault="00632A3D" w:rsidP="0086151F">
      <w:pPr>
        <w:pStyle w:val="25"/>
        <w:shd w:val="clear" w:color="auto" w:fill="auto"/>
        <w:tabs>
          <w:tab w:val="left" w:pos="1594"/>
        </w:tabs>
        <w:spacing w:line="240" w:lineRule="auto"/>
        <w:ind w:left="142" w:firstLine="598"/>
        <w:jc w:val="both"/>
        <w:rPr>
          <w:sz w:val="24"/>
          <w:szCs w:val="24"/>
        </w:rPr>
      </w:pPr>
    </w:p>
    <w:p w:rsidR="00632A3D" w:rsidRDefault="00632A3D" w:rsidP="0086151F">
      <w:pPr>
        <w:pStyle w:val="25"/>
        <w:shd w:val="clear" w:color="auto" w:fill="auto"/>
        <w:tabs>
          <w:tab w:val="left" w:pos="1594"/>
        </w:tabs>
        <w:spacing w:line="240" w:lineRule="auto"/>
        <w:ind w:left="142" w:firstLine="598"/>
        <w:jc w:val="both"/>
        <w:rPr>
          <w:sz w:val="24"/>
          <w:szCs w:val="24"/>
        </w:rPr>
      </w:pPr>
    </w:p>
    <w:p w:rsidR="00632A3D" w:rsidRPr="0086151F" w:rsidRDefault="00632A3D" w:rsidP="0086151F">
      <w:pPr>
        <w:pStyle w:val="25"/>
        <w:shd w:val="clear" w:color="auto" w:fill="auto"/>
        <w:tabs>
          <w:tab w:val="left" w:pos="1594"/>
        </w:tabs>
        <w:spacing w:line="240" w:lineRule="auto"/>
        <w:ind w:left="142" w:firstLine="598"/>
        <w:jc w:val="both"/>
        <w:rPr>
          <w:sz w:val="24"/>
          <w:szCs w:val="24"/>
        </w:rPr>
      </w:pPr>
    </w:p>
    <w:p w:rsidR="001267D4" w:rsidRPr="001267D4" w:rsidRDefault="001267D4" w:rsidP="001267D4">
      <w:pPr>
        <w:spacing w:after="0" w:line="240" w:lineRule="auto"/>
        <w:jc w:val="center"/>
        <w:rPr>
          <w:rFonts w:ascii="Times New Roman" w:hAnsi="Times New Roman" w:cs="Times New Roman"/>
          <w:b/>
          <w:sz w:val="24"/>
          <w:szCs w:val="24"/>
        </w:rPr>
      </w:pPr>
      <w:r w:rsidRPr="001267D4">
        <w:rPr>
          <w:rFonts w:ascii="Times New Roman" w:hAnsi="Times New Roman" w:cs="Times New Roman"/>
          <w:b/>
          <w:sz w:val="24"/>
          <w:szCs w:val="24"/>
        </w:rPr>
        <w:lastRenderedPageBreak/>
        <w:t>УЧЕБНЫЙ ПЛАН</w:t>
      </w:r>
    </w:p>
    <w:p w:rsidR="001267D4" w:rsidRPr="001267D4" w:rsidRDefault="001267D4" w:rsidP="001267D4">
      <w:pPr>
        <w:spacing w:after="0" w:line="240" w:lineRule="auto"/>
        <w:jc w:val="center"/>
        <w:rPr>
          <w:rFonts w:ascii="Times New Roman" w:hAnsi="Times New Roman" w:cs="Times New Roman"/>
          <w:b/>
          <w:sz w:val="24"/>
          <w:szCs w:val="24"/>
        </w:rPr>
      </w:pPr>
      <w:r w:rsidRPr="001267D4">
        <w:rPr>
          <w:rFonts w:ascii="Times New Roman" w:hAnsi="Times New Roman" w:cs="Times New Roman"/>
          <w:b/>
          <w:sz w:val="24"/>
          <w:szCs w:val="24"/>
        </w:rPr>
        <w:t>СРЕДНЕГО ОБЩЕГО ОБРАЗОВАНИЯ</w:t>
      </w:r>
    </w:p>
    <w:p w:rsidR="001267D4" w:rsidRPr="001267D4" w:rsidRDefault="001267D4" w:rsidP="001267D4">
      <w:pPr>
        <w:spacing w:after="0" w:line="240" w:lineRule="auto"/>
        <w:jc w:val="center"/>
        <w:rPr>
          <w:rFonts w:ascii="Times New Roman" w:hAnsi="Times New Roman" w:cs="Times New Roman"/>
          <w:b/>
          <w:sz w:val="24"/>
          <w:szCs w:val="24"/>
        </w:rPr>
      </w:pPr>
      <w:r w:rsidRPr="001267D4">
        <w:rPr>
          <w:rFonts w:ascii="Times New Roman" w:hAnsi="Times New Roman" w:cs="Times New Roman"/>
          <w:b/>
          <w:sz w:val="24"/>
          <w:szCs w:val="24"/>
        </w:rPr>
        <w:t>МБОУ "СРЕДНЯЯ ОБЩЕОБРАЗОВАТЕЛЬНАЯ ШКОЛА № 27</w:t>
      </w:r>
    </w:p>
    <w:p w:rsidR="001267D4" w:rsidRPr="001267D4" w:rsidRDefault="001267D4" w:rsidP="001267D4">
      <w:pPr>
        <w:spacing w:after="0" w:line="240" w:lineRule="auto"/>
        <w:jc w:val="center"/>
        <w:rPr>
          <w:rFonts w:ascii="Times New Roman" w:hAnsi="Times New Roman" w:cs="Times New Roman"/>
          <w:b/>
          <w:sz w:val="24"/>
          <w:szCs w:val="24"/>
        </w:rPr>
      </w:pPr>
      <w:r w:rsidRPr="001267D4">
        <w:rPr>
          <w:rFonts w:ascii="Times New Roman" w:hAnsi="Times New Roman" w:cs="Times New Roman"/>
          <w:b/>
          <w:sz w:val="24"/>
          <w:szCs w:val="24"/>
        </w:rPr>
        <w:t>ИМЕНИ А.А.ДЕЙНЕКИ"</w:t>
      </w:r>
    </w:p>
    <w:p w:rsidR="001267D4" w:rsidRPr="001267D4" w:rsidRDefault="001267D4" w:rsidP="001267D4">
      <w:pPr>
        <w:spacing w:after="0" w:line="240" w:lineRule="auto"/>
        <w:jc w:val="center"/>
        <w:rPr>
          <w:rFonts w:ascii="Times New Roman" w:hAnsi="Times New Roman" w:cs="Times New Roman"/>
          <w:sz w:val="24"/>
          <w:szCs w:val="24"/>
        </w:rPr>
      </w:pPr>
      <w:r w:rsidRPr="001267D4">
        <w:rPr>
          <w:rFonts w:ascii="Times New Roman" w:hAnsi="Times New Roman" w:cs="Times New Roman"/>
          <w:b/>
          <w:sz w:val="24"/>
          <w:szCs w:val="24"/>
        </w:rPr>
        <w:t>2023-2024 УЧЕБНЫЙ ГОД</w:t>
      </w:r>
    </w:p>
    <w:p w:rsidR="001267D4" w:rsidRPr="001267D4" w:rsidRDefault="001267D4" w:rsidP="001267D4">
      <w:pPr>
        <w:spacing w:after="0" w:line="240" w:lineRule="auto"/>
        <w:ind w:firstLine="709"/>
        <w:jc w:val="both"/>
        <w:rPr>
          <w:rStyle w:val="markedcontent"/>
          <w:rFonts w:ascii="Times New Roman" w:hAnsi="Times New Roman" w:cs="Times New Roman"/>
          <w:sz w:val="24"/>
          <w:szCs w:val="24"/>
        </w:rPr>
      </w:pPr>
      <w:r w:rsidRPr="001267D4">
        <w:rPr>
          <w:rStyle w:val="markedcontent"/>
          <w:rFonts w:ascii="Times New Roman" w:hAnsi="Times New Roman" w:cs="Times New Roman"/>
          <w:sz w:val="24"/>
          <w:szCs w:val="24"/>
        </w:rPr>
        <w:t>Учебный план среднего общего образования муниципального бюджетного общеобразовательного учреждения «Средняя общеобразовательная школа с углубленным изучением предметов художественно-эстетического цикла № 27 имени А.А. Дейнеки» (далее - учебный план) для 10-11 классов, реализующих основную образовательную программу среднего общего образования, соответствующую ФГОС СОО (</w:t>
      </w:r>
      <w:r w:rsidRPr="001267D4">
        <w:rPr>
          <w:rFonts w:ascii="Times New Roman" w:hAnsi="Times New Roman" w:cs="Times New Roman"/>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1267D4">
        <w:rPr>
          <w:rStyle w:val="markedcontent"/>
          <w:rFonts w:ascii="Times New Roman" w:hAnsi="Times New Roman" w:cs="Times New Roman"/>
          <w:sz w:val="24"/>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267D4" w:rsidRDefault="001267D4" w:rsidP="001267D4">
      <w:pPr>
        <w:spacing w:after="0" w:line="240" w:lineRule="auto"/>
        <w:ind w:firstLine="709"/>
        <w:jc w:val="both"/>
        <w:rPr>
          <w:rFonts w:ascii="Times New Roman" w:eastAsia="Calibri" w:hAnsi="Times New Roman" w:cs="Times New Roman"/>
          <w:sz w:val="24"/>
          <w:szCs w:val="24"/>
        </w:rPr>
      </w:pPr>
      <w:r w:rsidRPr="001267D4">
        <w:rPr>
          <w:rStyle w:val="markedcontent"/>
          <w:rFonts w:ascii="Times New Roman" w:hAnsi="Times New Roman" w:cs="Times New Roman"/>
          <w:sz w:val="24"/>
          <w:szCs w:val="24"/>
        </w:rPr>
        <w:t>Учебный план является частью образовательной программы муниципального бюджетного общеобразовательного учреждения «Средняя общеобразовательная школа с углубленным изучением предметов художественно-эстетического цикла № 27 имени А.А. Дейнеки», разработанной в соответствии с ФГОС среднего общего образования, с учетом Федеральной образовательной программы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1267D4" w:rsidRDefault="001267D4" w:rsidP="001267D4">
      <w:pPr>
        <w:spacing w:after="0" w:line="240" w:lineRule="auto"/>
        <w:ind w:firstLine="709"/>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 xml:space="preserve">Организационный базис УП СОО – профилизация. Учебный план формируется с учетом выбора старшеклассника за счет введения профильных предметов на углубленном уровне, курсов по выбору и курсов внеурочной деятельности. </w:t>
      </w:r>
    </w:p>
    <w:p w:rsidR="001267D4" w:rsidRDefault="001267D4" w:rsidP="001267D4">
      <w:pPr>
        <w:spacing w:after="0" w:line="240" w:lineRule="auto"/>
        <w:ind w:firstLine="709"/>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 xml:space="preserve">Профилизация обеспечивает  индивидуальный подход к содержанию обучения старшеклассников и создает условия для их самореализации в выбранной сфере будущей </w:t>
      </w:r>
      <w:r>
        <w:rPr>
          <w:rFonts w:ascii="Times New Roman" w:eastAsia="Calibri" w:hAnsi="Times New Roman" w:cs="Times New Roman"/>
          <w:sz w:val="24"/>
          <w:szCs w:val="24"/>
        </w:rPr>
        <w:t xml:space="preserve">профессиональной деятельности. </w:t>
      </w:r>
    </w:p>
    <w:p w:rsidR="001267D4" w:rsidRDefault="001267D4" w:rsidP="001267D4">
      <w:pPr>
        <w:spacing w:after="0" w:line="240" w:lineRule="auto"/>
        <w:ind w:firstLine="709"/>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В 2023 - 2024 учебном году на уровне среднего общего образования сформирова</w:t>
      </w:r>
      <w:r>
        <w:rPr>
          <w:rFonts w:ascii="Times New Roman" w:eastAsia="Calibri" w:hAnsi="Times New Roman" w:cs="Times New Roman"/>
          <w:sz w:val="24"/>
          <w:szCs w:val="24"/>
        </w:rPr>
        <w:t>ны два десятых класса:</w:t>
      </w:r>
    </w:p>
    <w:p w:rsidR="001267D4" w:rsidRDefault="001267D4" w:rsidP="001267D4">
      <w:pPr>
        <w:spacing w:after="0" w:line="240" w:lineRule="auto"/>
        <w:ind w:firstLine="709"/>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10А класс – класс универсального профиля с психолого - педагогической направленностью с углубленным изучени</w:t>
      </w:r>
      <w:r>
        <w:rPr>
          <w:rFonts w:ascii="Times New Roman" w:eastAsia="Calibri" w:hAnsi="Times New Roman" w:cs="Times New Roman"/>
          <w:sz w:val="24"/>
          <w:szCs w:val="24"/>
        </w:rPr>
        <w:t>ем обществознания и литературы;</w:t>
      </w:r>
    </w:p>
    <w:p w:rsidR="001267D4" w:rsidRDefault="001267D4" w:rsidP="001267D4">
      <w:pPr>
        <w:spacing w:after="0" w:line="240" w:lineRule="auto"/>
        <w:ind w:firstLine="709"/>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10Б класс – класс универсального профиля, состоящий из двух групп: группа 1с углубленным изучением физики и математики, группа 2 с углубленным изуче</w:t>
      </w:r>
      <w:r>
        <w:rPr>
          <w:rFonts w:ascii="Times New Roman" w:eastAsia="Calibri" w:hAnsi="Times New Roman" w:cs="Times New Roman"/>
          <w:sz w:val="24"/>
          <w:szCs w:val="24"/>
        </w:rPr>
        <w:t>нием биологии и обществознания.</w:t>
      </w:r>
    </w:p>
    <w:p w:rsidR="001267D4" w:rsidRPr="001267D4" w:rsidRDefault="001267D4" w:rsidP="001267D4">
      <w:pPr>
        <w:spacing w:after="0" w:line="240" w:lineRule="auto"/>
        <w:ind w:firstLine="709"/>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Учебный план каждого профиля включает:</w:t>
      </w:r>
    </w:p>
    <w:p w:rsidR="001267D4" w:rsidRPr="001267D4" w:rsidRDefault="001267D4" w:rsidP="001267D4">
      <w:pPr>
        <w:spacing w:after="0" w:line="240" w:lineRule="auto"/>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 не менее 13 обязательных учебных предметов: русский язык, литература, математика, иностранный язык, информатика, физика, химия, биология, история, обществознание, география, физическая культура, основы безопасности жизнедеятельности;</w:t>
      </w:r>
    </w:p>
    <w:p w:rsidR="001267D4" w:rsidRPr="001267D4" w:rsidRDefault="001267D4" w:rsidP="001267D4">
      <w:pPr>
        <w:spacing w:after="0" w:line="240" w:lineRule="auto"/>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 не менее 2 учебных предметов и для изучения на углубленном уровне из соответствующей профилю обучения предметной области и (или) смежной с ней предметной области;</w:t>
      </w:r>
    </w:p>
    <w:p w:rsidR="001267D4" w:rsidRPr="001267D4" w:rsidRDefault="001267D4" w:rsidP="001267D4">
      <w:pPr>
        <w:spacing w:after="0" w:line="240" w:lineRule="auto"/>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 курс «Индивидуальный проект»;</w:t>
      </w:r>
    </w:p>
    <w:p w:rsidR="001267D4" w:rsidRDefault="001267D4" w:rsidP="001267D4">
      <w:pPr>
        <w:spacing w:after="0" w:line="240" w:lineRule="auto"/>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 курсы по выбору обучающихся.</w:t>
      </w:r>
    </w:p>
    <w:p w:rsidR="001267D4" w:rsidRDefault="001267D4" w:rsidP="001267D4">
      <w:pPr>
        <w:spacing w:after="0" w:line="240" w:lineRule="auto"/>
        <w:ind w:firstLine="709"/>
        <w:jc w:val="both"/>
        <w:rPr>
          <w:rFonts w:ascii="Times New Roman" w:eastAsia="Calibri" w:hAnsi="Times New Roman" w:cs="Times New Roman"/>
          <w:sz w:val="24"/>
          <w:szCs w:val="24"/>
        </w:rPr>
      </w:pPr>
      <w:r w:rsidRPr="001267D4">
        <w:rPr>
          <w:rFonts w:ascii="Times New Roman" w:eastAsia="Times New Roman" w:hAnsi="Times New Roman" w:cs="Times New Roman"/>
          <w:sz w:val="24"/>
          <w:szCs w:val="24"/>
          <w:lang w:eastAsia="ru-RU"/>
        </w:rPr>
        <w:t xml:space="preserve">Учебный план каждого профиля состоит из двух частей: основной части и части, формируемой участниками образовательных отношений. </w:t>
      </w:r>
    </w:p>
    <w:p w:rsidR="001267D4" w:rsidRPr="001267D4" w:rsidRDefault="001267D4" w:rsidP="001267D4">
      <w:pPr>
        <w:spacing w:after="0" w:line="240" w:lineRule="auto"/>
        <w:ind w:firstLine="709"/>
        <w:jc w:val="both"/>
        <w:rPr>
          <w:rFonts w:ascii="Times New Roman" w:eastAsia="Calibri" w:hAnsi="Times New Roman" w:cs="Times New Roman"/>
          <w:sz w:val="24"/>
          <w:szCs w:val="24"/>
        </w:rPr>
      </w:pPr>
      <w:r w:rsidRPr="001267D4">
        <w:rPr>
          <w:rFonts w:ascii="Times New Roman" w:eastAsia="Times New Roman" w:hAnsi="Times New Roman" w:cs="Times New Roman"/>
          <w:sz w:val="24"/>
          <w:szCs w:val="24"/>
          <w:lang w:eastAsia="ru-RU"/>
        </w:rPr>
        <w:t>Совокупный академический объем основной части и части, формируемой участниками образовательных отношений, установлен в границах не менее 2170 часов и не более 2516 часов (не более 37 часов в неделю). Конкретный объем УП СОО зависит от профиля обучения и его комплектации.</w:t>
      </w:r>
    </w:p>
    <w:p w:rsidR="00632A3D" w:rsidRDefault="00632A3D" w:rsidP="001267D4">
      <w:pPr>
        <w:spacing w:after="0" w:line="240" w:lineRule="auto"/>
        <w:jc w:val="center"/>
        <w:rPr>
          <w:rFonts w:ascii="Times New Roman" w:eastAsia="Times New Roman" w:hAnsi="Times New Roman" w:cs="Times New Roman"/>
          <w:b/>
          <w:bCs/>
          <w:sz w:val="24"/>
          <w:szCs w:val="24"/>
          <w:lang w:eastAsia="ru-RU"/>
        </w:rPr>
      </w:pPr>
    </w:p>
    <w:p w:rsidR="00632A3D" w:rsidRDefault="00632A3D" w:rsidP="001267D4">
      <w:pPr>
        <w:spacing w:after="0" w:line="240" w:lineRule="auto"/>
        <w:jc w:val="center"/>
        <w:rPr>
          <w:rFonts w:ascii="Times New Roman" w:eastAsia="Times New Roman" w:hAnsi="Times New Roman" w:cs="Times New Roman"/>
          <w:b/>
          <w:bCs/>
          <w:sz w:val="24"/>
          <w:szCs w:val="24"/>
          <w:lang w:eastAsia="ru-RU"/>
        </w:rPr>
      </w:pPr>
    </w:p>
    <w:p w:rsidR="001267D4" w:rsidRPr="001267D4" w:rsidRDefault="001267D4" w:rsidP="001267D4">
      <w:pPr>
        <w:spacing w:after="0" w:line="240" w:lineRule="auto"/>
        <w:jc w:val="center"/>
        <w:rPr>
          <w:rFonts w:ascii="Times New Roman" w:eastAsia="Times New Roman" w:hAnsi="Times New Roman" w:cs="Times New Roman"/>
          <w:b/>
          <w:bCs/>
          <w:sz w:val="24"/>
          <w:szCs w:val="24"/>
          <w:lang w:eastAsia="ru-RU"/>
        </w:rPr>
      </w:pPr>
      <w:r w:rsidRPr="001267D4">
        <w:rPr>
          <w:rFonts w:ascii="Times New Roman" w:eastAsia="Times New Roman" w:hAnsi="Times New Roman" w:cs="Times New Roman"/>
          <w:b/>
          <w:bCs/>
          <w:sz w:val="24"/>
          <w:szCs w:val="24"/>
          <w:lang w:eastAsia="ru-RU"/>
        </w:rPr>
        <w:lastRenderedPageBreak/>
        <w:t>Содержательные особенности учебного плана</w:t>
      </w:r>
    </w:p>
    <w:p w:rsidR="001267D4" w:rsidRPr="001267D4" w:rsidRDefault="001267D4" w:rsidP="001267D4">
      <w:pPr>
        <w:spacing w:after="0" w:line="240" w:lineRule="auto"/>
        <w:ind w:firstLine="709"/>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В связи с тем, что УП СОО выступает одним из ключевых механизмов реализации ООП СОО и направлен на достижение обучающимися планируемых образовательных результатов, каждый предмет в составе УП СОО несет свою содержательную нагрузку и влияет на общие эффекты освоения обучающимися ООП СОО. В таблице кратко представлен развивающий и воспитывающий потенциал обязательных предметов УП СОО и курсов по выбору.</w:t>
      </w:r>
    </w:p>
    <w:p w:rsidR="001267D4" w:rsidRPr="001267D4" w:rsidRDefault="001267D4" w:rsidP="001267D4">
      <w:pPr>
        <w:spacing w:after="0" w:line="240" w:lineRule="auto"/>
        <w:jc w:val="cente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Развивающий и воспитывающий потенциал УП СОО</w:t>
      </w:r>
    </w:p>
    <w:tbl>
      <w:tblPr>
        <w:tblStyle w:val="aff"/>
        <w:tblW w:w="9542" w:type="dxa"/>
        <w:tblLayout w:type="fixed"/>
        <w:tblLook w:val="04A0" w:firstRow="1" w:lastRow="0" w:firstColumn="1" w:lastColumn="0" w:noHBand="0" w:noVBand="1"/>
      </w:tblPr>
      <w:tblGrid>
        <w:gridCol w:w="1848"/>
        <w:gridCol w:w="3739"/>
        <w:gridCol w:w="3955"/>
      </w:tblGrid>
      <w:tr w:rsidR="001267D4" w:rsidRPr="001267D4" w:rsidTr="001267D4">
        <w:trPr>
          <w:trHeight w:val="145"/>
        </w:trPr>
        <w:tc>
          <w:tcPr>
            <w:tcW w:w="1848"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Предмет/ курс</w:t>
            </w:r>
          </w:p>
        </w:tc>
        <w:tc>
          <w:tcPr>
            <w:tcW w:w="3739"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Роль в освоении Программы УУД</w:t>
            </w:r>
          </w:p>
        </w:tc>
        <w:tc>
          <w:tcPr>
            <w:tcW w:w="3955"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Роль в освоении Программы воспитания</w:t>
            </w:r>
          </w:p>
        </w:tc>
      </w:tr>
      <w:tr w:rsidR="001267D4" w:rsidRPr="001267D4" w:rsidTr="001267D4">
        <w:trPr>
          <w:trHeight w:val="145"/>
        </w:trPr>
        <w:tc>
          <w:tcPr>
            <w:tcW w:w="1848"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Русский язык</w:t>
            </w:r>
          </w:p>
        </w:tc>
        <w:tc>
          <w:tcPr>
            <w:tcW w:w="3739"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Развитие языковой основы мышления и речи. Развитие опыта применения изобразительно-выразительных средств языка в устной и письменной коммуникации</w:t>
            </w:r>
          </w:p>
        </w:tc>
        <w:tc>
          <w:tcPr>
            <w:tcW w:w="3955"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Приобщение к культурным образцам русского языка как источнику духовной консолидации народов и этносов многонациональной России. Овладение функциональными стилями языка как условия успешной самореализации в обществе</w:t>
            </w:r>
          </w:p>
        </w:tc>
      </w:tr>
      <w:tr w:rsidR="001267D4" w:rsidRPr="001267D4" w:rsidTr="001267D4">
        <w:trPr>
          <w:trHeight w:val="145"/>
        </w:trPr>
        <w:tc>
          <w:tcPr>
            <w:tcW w:w="1848"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 xml:space="preserve">Литература </w:t>
            </w:r>
          </w:p>
        </w:tc>
        <w:tc>
          <w:tcPr>
            <w:tcW w:w="3739"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Расширение навыков работы с текстом.</w:t>
            </w:r>
          </w:p>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 xml:space="preserve">Овладение приемами интерпретации авторской позиции, </w:t>
            </w:r>
          </w:p>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ключевой идеи текста; аргументации своего отношения к содержанию текста</w:t>
            </w:r>
          </w:p>
        </w:tc>
        <w:tc>
          <w:tcPr>
            <w:tcW w:w="3955"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Овладение примерами литературного наследия России.</w:t>
            </w:r>
          </w:p>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Формирование духовного облика и нравственных ориентиров старшеклассника</w:t>
            </w:r>
          </w:p>
        </w:tc>
      </w:tr>
      <w:tr w:rsidR="001267D4" w:rsidRPr="001267D4" w:rsidTr="001267D4">
        <w:trPr>
          <w:trHeight w:val="145"/>
        </w:trPr>
        <w:tc>
          <w:tcPr>
            <w:tcW w:w="1848"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Иностранный язык</w:t>
            </w:r>
          </w:p>
        </w:tc>
        <w:tc>
          <w:tcPr>
            <w:tcW w:w="3739"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Развитие коммуникативных навыков</w:t>
            </w:r>
          </w:p>
        </w:tc>
        <w:tc>
          <w:tcPr>
            <w:tcW w:w="3955"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 xml:space="preserve">Расширение поликультурного опыта и толерантности  </w:t>
            </w:r>
          </w:p>
        </w:tc>
      </w:tr>
      <w:tr w:rsidR="001267D4" w:rsidRPr="001267D4" w:rsidTr="001267D4">
        <w:trPr>
          <w:trHeight w:val="145"/>
        </w:trPr>
        <w:tc>
          <w:tcPr>
            <w:tcW w:w="1848"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История</w:t>
            </w:r>
          </w:p>
        </w:tc>
        <w:tc>
          <w:tcPr>
            <w:tcW w:w="3739"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Развитие навыков учебного исследования (извлечение, сопоставление и систематизация информации и др.)</w:t>
            </w:r>
          </w:p>
        </w:tc>
        <w:tc>
          <w:tcPr>
            <w:tcW w:w="3955"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Понимание значимости России в мировых политических и социально-экономических процессах</w:t>
            </w:r>
          </w:p>
        </w:tc>
      </w:tr>
      <w:tr w:rsidR="001267D4" w:rsidRPr="001267D4" w:rsidTr="001267D4">
        <w:trPr>
          <w:trHeight w:val="145"/>
        </w:trPr>
        <w:tc>
          <w:tcPr>
            <w:tcW w:w="1848"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Общество-</w:t>
            </w:r>
          </w:p>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знание</w:t>
            </w:r>
          </w:p>
        </w:tc>
        <w:tc>
          <w:tcPr>
            <w:tcW w:w="3739"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 xml:space="preserve">Развитие глобальных компетенций. </w:t>
            </w:r>
          </w:p>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Развитие навыков саморегуляции и социального самосозидания.</w:t>
            </w:r>
          </w:p>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Расширение способов выражения активной гражданской позиции</w:t>
            </w:r>
          </w:p>
        </w:tc>
        <w:tc>
          <w:tcPr>
            <w:tcW w:w="3955"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Становление общероссийской идентичности и гражданской ответственности. Формирование целостного представления о духовной и экономической жизни общества</w:t>
            </w:r>
          </w:p>
        </w:tc>
      </w:tr>
      <w:tr w:rsidR="001267D4" w:rsidRPr="001267D4" w:rsidTr="001267D4">
        <w:trPr>
          <w:trHeight w:val="145"/>
        </w:trPr>
        <w:tc>
          <w:tcPr>
            <w:tcW w:w="1848"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География</w:t>
            </w:r>
          </w:p>
        </w:tc>
        <w:tc>
          <w:tcPr>
            <w:tcW w:w="3739"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Обогащение научной картины мира; развитие навыков учебного исследования</w:t>
            </w:r>
          </w:p>
        </w:tc>
        <w:tc>
          <w:tcPr>
            <w:tcW w:w="3955"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Развитие экологической культуры и роли человека в гео-экологических процессах</w:t>
            </w:r>
          </w:p>
        </w:tc>
      </w:tr>
      <w:tr w:rsidR="001267D4" w:rsidRPr="001267D4" w:rsidTr="001267D4">
        <w:trPr>
          <w:trHeight w:val="145"/>
        </w:trPr>
        <w:tc>
          <w:tcPr>
            <w:tcW w:w="1848"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Calibri" w:hAnsi="Times New Roman" w:cs="Times New Roman"/>
                <w:sz w:val="24"/>
                <w:szCs w:val="24"/>
              </w:rPr>
              <w:t>Математика</w:t>
            </w:r>
          </w:p>
        </w:tc>
        <w:tc>
          <w:tcPr>
            <w:tcW w:w="3739"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Развитие логических операций. Становления опыта статистической обработки данных</w:t>
            </w:r>
          </w:p>
        </w:tc>
        <w:tc>
          <w:tcPr>
            <w:tcW w:w="3955"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Саморазвитие.</w:t>
            </w:r>
          </w:p>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Расширение опыта научного познания мира</w:t>
            </w:r>
          </w:p>
        </w:tc>
      </w:tr>
      <w:tr w:rsidR="001267D4" w:rsidRPr="001267D4" w:rsidTr="001267D4">
        <w:trPr>
          <w:trHeight w:val="145"/>
        </w:trPr>
        <w:tc>
          <w:tcPr>
            <w:tcW w:w="1848" w:type="dxa"/>
          </w:tcPr>
          <w:p w:rsidR="001267D4" w:rsidRPr="001267D4" w:rsidRDefault="001267D4" w:rsidP="001267D4">
            <w:pPr>
              <w:jc w:val="both"/>
              <w:rPr>
                <w:rFonts w:ascii="Times New Roman" w:eastAsia="Calibri" w:hAnsi="Times New Roman" w:cs="Times New Roman"/>
                <w:sz w:val="24"/>
                <w:szCs w:val="24"/>
              </w:rPr>
            </w:pPr>
            <w:r w:rsidRPr="001267D4">
              <w:rPr>
                <w:rFonts w:ascii="Times New Roman" w:hAnsi="Times New Roman" w:cs="Times New Roman"/>
                <w:sz w:val="24"/>
                <w:szCs w:val="24"/>
                <w:shd w:val="clear" w:color="auto" w:fill="FFFFFF"/>
              </w:rPr>
              <w:t>Информатика</w:t>
            </w:r>
          </w:p>
        </w:tc>
        <w:tc>
          <w:tcPr>
            <w:tcW w:w="3739"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Развитие ИКТ-компетенций.</w:t>
            </w:r>
          </w:p>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Формирование основ медиа-коммуникаций</w:t>
            </w:r>
          </w:p>
        </w:tc>
        <w:tc>
          <w:tcPr>
            <w:tcW w:w="3955"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 xml:space="preserve">Осознанный выбор цифровых инструментов в учебной и квази-профессиональной деятельности </w:t>
            </w:r>
          </w:p>
        </w:tc>
      </w:tr>
      <w:tr w:rsidR="001267D4" w:rsidRPr="001267D4" w:rsidTr="001267D4">
        <w:trPr>
          <w:trHeight w:val="145"/>
        </w:trPr>
        <w:tc>
          <w:tcPr>
            <w:tcW w:w="1848" w:type="dxa"/>
          </w:tcPr>
          <w:p w:rsidR="001267D4" w:rsidRPr="001267D4" w:rsidRDefault="001267D4" w:rsidP="001267D4">
            <w:pPr>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Физика</w:t>
            </w:r>
          </w:p>
        </w:tc>
        <w:tc>
          <w:tcPr>
            <w:tcW w:w="3739" w:type="dxa"/>
            <w:vMerge w:val="restart"/>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Обогащение опыта проведения межпредметных исследований</w:t>
            </w:r>
          </w:p>
        </w:tc>
        <w:tc>
          <w:tcPr>
            <w:tcW w:w="3955" w:type="dxa"/>
            <w:vMerge w:val="restart"/>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 xml:space="preserve">Развитие естественно-научного мировоззрения. Осознанный </w:t>
            </w:r>
            <w:r w:rsidRPr="001267D4">
              <w:rPr>
                <w:rFonts w:ascii="Times New Roman" w:eastAsia="Times New Roman" w:hAnsi="Times New Roman" w:cs="Times New Roman"/>
                <w:sz w:val="24"/>
                <w:szCs w:val="24"/>
                <w:lang w:eastAsia="ru-RU"/>
              </w:rPr>
              <w:lastRenderedPageBreak/>
              <w:t>познавательный интерес к комплексу явлений окружающей действительности</w:t>
            </w:r>
          </w:p>
        </w:tc>
      </w:tr>
      <w:tr w:rsidR="001267D4" w:rsidRPr="001267D4" w:rsidTr="001267D4">
        <w:trPr>
          <w:trHeight w:val="145"/>
        </w:trPr>
        <w:tc>
          <w:tcPr>
            <w:tcW w:w="1848" w:type="dxa"/>
          </w:tcPr>
          <w:p w:rsidR="001267D4" w:rsidRPr="001267D4" w:rsidRDefault="001267D4" w:rsidP="001267D4">
            <w:pPr>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Химия</w:t>
            </w:r>
          </w:p>
        </w:tc>
        <w:tc>
          <w:tcPr>
            <w:tcW w:w="3739" w:type="dxa"/>
            <w:vMerge/>
          </w:tcPr>
          <w:p w:rsidR="001267D4" w:rsidRPr="001267D4" w:rsidRDefault="001267D4" w:rsidP="001267D4">
            <w:pPr>
              <w:jc w:val="both"/>
              <w:rPr>
                <w:rFonts w:ascii="Times New Roman" w:eastAsia="Times New Roman" w:hAnsi="Times New Roman" w:cs="Times New Roman"/>
                <w:sz w:val="24"/>
                <w:szCs w:val="24"/>
                <w:lang w:eastAsia="ru-RU"/>
              </w:rPr>
            </w:pPr>
          </w:p>
        </w:tc>
        <w:tc>
          <w:tcPr>
            <w:tcW w:w="3955" w:type="dxa"/>
            <w:vMerge/>
          </w:tcPr>
          <w:p w:rsidR="001267D4" w:rsidRPr="001267D4" w:rsidRDefault="001267D4" w:rsidP="001267D4">
            <w:pPr>
              <w:jc w:val="both"/>
              <w:rPr>
                <w:rFonts w:ascii="Times New Roman" w:eastAsia="Times New Roman" w:hAnsi="Times New Roman" w:cs="Times New Roman"/>
                <w:sz w:val="24"/>
                <w:szCs w:val="24"/>
                <w:lang w:eastAsia="ru-RU"/>
              </w:rPr>
            </w:pPr>
          </w:p>
        </w:tc>
      </w:tr>
      <w:tr w:rsidR="001267D4" w:rsidRPr="001267D4" w:rsidTr="001267D4">
        <w:trPr>
          <w:trHeight w:val="145"/>
        </w:trPr>
        <w:tc>
          <w:tcPr>
            <w:tcW w:w="1848" w:type="dxa"/>
          </w:tcPr>
          <w:p w:rsidR="001267D4" w:rsidRPr="001267D4" w:rsidRDefault="001267D4" w:rsidP="001267D4">
            <w:pPr>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lastRenderedPageBreak/>
              <w:t>Биология</w:t>
            </w:r>
          </w:p>
        </w:tc>
        <w:tc>
          <w:tcPr>
            <w:tcW w:w="3739" w:type="dxa"/>
            <w:vMerge w:val="restart"/>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Развитие навыков саморегуляции, самоконтроля</w:t>
            </w:r>
          </w:p>
        </w:tc>
        <w:tc>
          <w:tcPr>
            <w:tcW w:w="3955" w:type="dxa"/>
            <w:vMerge w:val="restart"/>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Развитие устойчивого ценностного отношения к ЗОЖ</w:t>
            </w:r>
          </w:p>
        </w:tc>
      </w:tr>
      <w:tr w:rsidR="001267D4" w:rsidRPr="001267D4" w:rsidTr="001267D4">
        <w:trPr>
          <w:trHeight w:val="145"/>
        </w:trPr>
        <w:tc>
          <w:tcPr>
            <w:tcW w:w="1848" w:type="dxa"/>
          </w:tcPr>
          <w:p w:rsidR="001267D4" w:rsidRPr="001267D4" w:rsidRDefault="001267D4" w:rsidP="001267D4">
            <w:pPr>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Физическая культура</w:t>
            </w:r>
          </w:p>
        </w:tc>
        <w:tc>
          <w:tcPr>
            <w:tcW w:w="3739" w:type="dxa"/>
            <w:vMerge/>
          </w:tcPr>
          <w:p w:rsidR="001267D4" w:rsidRPr="001267D4" w:rsidRDefault="001267D4" w:rsidP="001267D4">
            <w:pPr>
              <w:jc w:val="both"/>
              <w:rPr>
                <w:rFonts w:ascii="Times New Roman" w:eastAsia="Times New Roman" w:hAnsi="Times New Roman" w:cs="Times New Roman"/>
                <w:sz w:val="24"/>
                <w:szCs w:val="24"/>
                <w:lang w:eastAsia="ru-RU"/>
              </w:rPr>
            </w:pPr>
          </w:p>
        </w:tc>
        <w:tc>
          <w:tcPr>
            <w:tcW w:w="3955" w:type="dxa"/>
            <w:vMerge/>
          </w:tcPr>
          <w:p w:rsidR="001267D4" w:rsidRPr="001267D4" w:rsidRDefault="001267D4" w:rsidP="001267D4">
            <w:pPr>
              <w:jc w:val="both"/>
              <w:rPr>
                <w:rFonts w:ascii="Times New Roman" w:eastAsia="Times New Roman" w:hAnsi="Times New Roman" w:cs="Times New Roman"/>
                <w:sz w:val="24"/>
                <w:szCs w:val="24"/>
                <w:lang w:eastAsia="ru-RU"/>
              </w:rPr>
            </w:pPr>
          </w:p>
        </w:tc>
      </w:tr>
      <w:tr w:rsidR="001267D4" w:rsidRPr="001267D4" w:rsidTr="001267D4">
        <w:trPr>
          <w:trHeight w:val="145"/>
        </w:trPr>
        <w:tc>
          <w:tcPr>
            <w:tcW w:w="1848" w:type="dxa"/>
          </w:tcPr>
          <w:p w:rsidR="001267D4" w:rsidRPr="001267D4" w:rsidRDefault="001267D4" w:rsidP="001267D4">
            <w:pPr>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ОБЖ</w:t>
            </w:r>
          </w:p>
        </w:tc>
        <w:tc>
          <w:tcPr>
            <w:tcW w:w="3739"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Развитие готовности к самообразованию на протяжении всей жизни</w:t>
            </w:r>
          </w:p>
        </w:tc>
        <w:tc>
          <w:tcPr>
            <w:tcW w:w="3955"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Развитие внутренней мотивации к безопасному поведению в личных и общественных интересах</w:t>
            </w:r>
          </w:p>
        </w:tc>
      </w:tr>
      <w:tr w:rsidR="001267D4" w:rsidRPr="001267D4" w:rsidTr="001267D4">
        <w:trPr>
          <w:trHeight w:val="145"/>
        </w:trPr>
        <w:tc>
          <w:tcPr>
            <w:tcW w:w="1848" w:type="dxa"/>
          </w:tcPr>
          <w:p w:rsidR="001267D4" w:rsidRPr="001267D4" w:rsidRDefault="001267D4" w:rsidP="001267D4">
            <w:pPr>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Курс «Индивидуальный проект»</w:t>
            </w:r>
          </w:p>
        </w:tc>
        <w:tc>
          <w:tcPr>
            <w:tcW w:w="3739"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Систематизация познавательных, регулятивных и коммуникативных УУД в ходе выполнения проекта</w:t>
            </w:r>
          </w:p>
        </w:tc>
        <w:tc>
          <w:tcPr>
            <w:tcW w:w="3955" w:type="dxa"/>
          </w:tcPr>
          <w:p w:rsidR="001267D4" w:rsidRPr="001267D4" w:rsidRDefault="001267D4" w:rsidP="001267D4">
            <w:pPr>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Готовность к осознанному выбору сферы будущей профессиональной деятельности</w:t>
            </w:r>
          </w:p>
        </w:tc>
      </w:tr>
    </w:tbl>
    <w:p w:rsidR="001267D4" w:rsidRDefault="001267D4" w:rsidP="001267D4">
      <w:pPr>
        <w:spacing w:after="0" w:line="240" w:lineRule="auto"/>
        <w:ind w:firstLine="709"/>
        <w:jc w:val="both"/>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Помимо специфичных для каждого предмета развивающих и воспитывающих эффектов, УП СОО обеспечивает базовую готовность старшеклассников к получению высшего образования или получению профессионального образования в учреждениях СПО.</w:t>
      </w:r>
    </w:p>
    <w:p w:rsidR="001267D4" w:rsidRPr="001267D4" w:rsidRDefault="001267D4" w:rsidP="001267D4">
      <w:pPr>
        <w:spacing w:after="0" w:line="240" w:lineRule="auto"/>
        <w:ind w:firstLine="709"/>
        <w:jc w:val="both"/>
        <w:rPr>
          <w:rFonts w:ascii="Times New Roman" w:eastAsia="Times New Roman" w:hAnsi="Times New Roman" w:cs="Times New Roman"/>
          <w:sz w:val="24"/>
          <w:szCs w:val="24"/>
          <w:lang w:eastAsia="ru-RU"/>
        </w:rPr>
      </w:pPr>
      <w:r w:rsidRPr="001267D4">
        <w:rPr>
          <w:rFonts w:ascii="Times New Roman" w:eastAsia="Calibri" w:hAnsi="Times New Roman" w:cs="Times New Roman"/>
          <w:sz w:val="24"/>
          <w:szCs w:val="24"/>
        </w:rPr>
        <w:t>Формируемая часть УП СОО отличается в разрезе каждого профиля и представлена:</w:t>
      </w:r>
    </w:p>
    <w:p w:rsidR="001267D4" w:rsidRPr="001267D4" w:rsidRDefault="001267D4" w:rsidP="001267D4">
      <w:pPr>
        <w:spacing w:after="0" w:line="240" w:lineRule="auto"/>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 курсом «Индивидуальный проект»:</w:t>
      </w:r>
    </w:p>
    <w:p w:rsidR="001267D4" w:rsidRPr="001267D4" w:rsidRDefault="001267D4" w:rsidP="001267D4">
      <w:pPr>
        <w:spacing w:after="0" w:line="240" w:lineRule="auto"/>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 курсами по выбору, усиливающими профиль;</w:t>
      </w:r>
    </w:p>
    <w:p w:rsidR="001267D4" w:rsidRPr="001267D4" w:rsidRDefault="001267D4" w:rsidP="001267D4">
      <w:pPr>
        <w:spacing w:after="0" w:line="240" w:lineRule="auto"/>
        <w:jc w:val="both"/>
        <w:rPr>
          <w:rFonts w:ascii="Times New Roman" w:eastAsia="Calibri" w:hAnsi="Times New Roman" w:cs="Times New Roman"/>
          <w:sz w:val="24"/>
          <w:szCs w:val="24"/>
        </w:rPr>
      </w:pPr>
      <w:r w:rsidRPr="001267D4">
        <w:rPr>
          <w:rFonts w:ascii="Times New Roman" w:eastAsia="Calibri" w:hAnsi="Times New Roman" w:cs="Times New Roman"/>
          <w:sz w:val="24"/>
          <w:szCs w:val="24"/>
        </w:rPr>
        <w:t>- курсами, ориентированными на личностное развитие обучающихся.</w:t>
      </w:r>
    </w:p>
    <w:p w:rsidR="002E2B9E" w:rsidRDefault="001267D4" w:rsidP="002E2B9E">
      <w:pPr>
        <w:spacing w:after="0" w:line="240" w:lineRule="auto"/>
        <w:ind w:firstLine="709"/>
        <w:jc w:val="both"/>
        <w:rPr>
          <w:rFonts w:ascii="Times New Roman" w:eastAsia="Calibri" w:hAnsi="Times New Roman" w:cs="Times New Roman"/>
          <w:sz w:val="24"/>
          <w:szCs w:val="24"/>
        </w:rPr>
      </w:pPr>
      <w:r w:rsidRPr="001267D4">
        <w:rPr>
          <w:rStyle w:val="markedcontent"/>
          <w:rFonts w:ascii="Times New Roman" w:hAnsi="Times New Roman" w:cs="Times New Roman"/>
          <w:sz w:val="24"/>
          <w:szCs w:val="24"/>
        </w:rPr>
        <w:t>Учебный</w:t>
      </w:r>
      <w:r w:rsidR="002E2B9E">
        <w:rPr>
          <w:rStyle w:val="markedcontent"/>
          <w:rFonts w:ascii="Times New Roman" w:hAnsi="Times New Roman" w:cs="Times New Roman"/>
          <w:sz w:val="24"/>
          <w:szCs w:val="24"/>
        </w:rPr>
        <w:t xml:space="preserve"> год в муниципальном бюджетном </w:t>
      </w:r>
      <w:r w:rsidRPr="001267D4">
        <w:rPr>
          <w:rStyle w:val="markedcontent"/>
          <w:rFonts w:ascii="Times New Roman" w:hAnsi="Times New Roman" w:cs="Times New Roman"/>
          <w:sz w:val="24"/>
          <w:szCs w:val="24"/>
        </w:rPr>
        <w:t xml:space="preserve">общеобразовательном учреждении «Средняя общеобразовательная школа с углубленным изучением предметов художественно-эстетического цикла № 27 имени А.А. Дейнеки» начинается </w:t>
      </w:r>
      <w:r w:rsidRPr="001267D4">
        <w:rPr>
          <w:rFonts w:ascii="Times New Roman" w:hAnsi="Times New Roman" w:cs="Times New Roman"/>
          <w:sz w:val="24"/>
          <w:szCs w:val="24"/>
        </w:rPr>
        <w:t xml:space="preserve">– 01 сентября </w:t>
      </w:r>
      <w:r w:rsidRPr="001267D4">
        <w:rPr>
          <w:rStyle w:val="markedcontent"/>
          <w:rFonts w:ascii="Times New Roman" w:hAnsi="Times New Roman" w:cs="Times New Roman"/>
          <w:sz w:val="24"/>
          <w:szCs w:val="24"/>
        </w:rPr>
        <w:t xml:space="preserve">и заканчивается </w:t>
      </w:r>
      <w:r w:rsidRPr="001267D4">
        <w:rPr>
          <w:rFonts w:ascii="Times New Roman" w:hAnsi="Times New Roman" w:cs="Times New Roman"/>
          <w:sz w:val="24"/>
          <w:szCs w:val="24"/>
        </w:rPr>
        <w:t>– 26 мая.</w:t>
      </w:r>
    </w:p>
    <w:p w:rsidR="002E2B9E" w:rsidRDefault="001267D4" w:rsidP="002E2B9E">
      <w:pPr>
        <w:spacing w:after="0" w:line="240" w:lineRule="auto"/>
        <w:ind w:firstLine="709"/>
        <w:jc w:val="both"/>
        <w:rPr>
          <w:rStyle w:val="markedcontent"/>
          <w:rFonts w:ascii="Times New Roman" w:hAnsi="Times New Roman" w:cs="Times New Roman"/>
          <w:sz w:val="24"/>
          <w:szCs w:val="24"/>
        </w:rPr>
      </w:pPr>
      <w:r w:rsidRPr="001267D4">
        <w:rPr>
          <w:rStyle w:val="markedcontent"/>
          <w:rFonts w:ascii="Times New Roman" w:hAnsi="Times New Roman" w:cs="Times New Roman"/>
          <w:sz w:val="24"/>
          <w:szCs w:val="24"/>
        </w:rPr>
        <w:t>Продолжительность учебного года в 10-11 классах соста</w:t>
      </w:r>
      <w:r w:rsidR="002E2B9E">
        <w:rPr>
          <w:rStyle w:val="markedcontent"/>
          <w:rFonts w:ascii="Times New Roman" w:hAnsi="Times New Roman" w:cs="Times New Roman"/>
          <w:sz w:val="24"/>
          <w:szCs w:val="24"/>
        </w:rPr>
        <w:t>вляет 34 учебные недели.</w:t>
      </w:r>
    </w:p>
    <w:p w:rsidR="002E2B9E" w:rsidRDefault="001267D4" w:rsidP="002E2B9E">
      <w:pPr>
        <w:spacing w:after="0" w:line="240" w:lineRule="auto"/>
        <w:ind w:firstLine="709"/>
        <w:jc w:val="both"/>
        <w:rPr>
          <w:rStyle w:val="markedcontent"/>
          <w:rFonts w:ascii="Times New Roman" w:eastAsia="Calibri" w:hAnsi="Times New Roman" w:cs="Times New Roman"/>
          <w:sz w:val="24"/>
          <w:szCs w:val="24"/>
        </w:rPr>
      </w:pPr>
      <w:r w:rsidRPr="001267D4">
        <w:rPr>
          <w:rStyle w:val="markedcontent"/>
          <w:rFonts w:ascii="Times New Roman" w:hAnsi="Times New Roman" w:cs="Times New Roman"/>
          <w:sz w:val="24"/>
          <w:szCs w:val="24"/>
        </w:rPr>
        <w:t>Учебные занятия для учащихся 10-11 классов проводятся по 5-ти дневной учебной неделе.</w:t>
      </w:r>
    </w:p>
    <w:p w:rsidR="002E2B9E" w:rsidRDefault="001267D4" w:rsidP="002E2B9E">
      <w:pPr>
        <w:spacing w:after="0" w:line="240" w:lineRule="auto"/>
        <w:ind w:firstLine="709"/>
        <w:jc w:val="both"/>
        <w:rPr>
          <w:rStyle w:val="markedcontent"/>
          <w:rFonts w:ascii="Times New Roman" w:eastAsia="Calibri" w:hAnsi="Times New Roman" w:cs="Times New Roman"/>
          <w:sz w:val="24"/>
          <w:szCs w:val="24"/>
        </w:rPr>
      </w:pPr>
      <w:r w:rsidRPr="001267D4">
        <w:rPr>
          <w:rStyle w:val="markedcontent"/>
          <w:rFonts w:ascii="Times New Roman" w:hAnsi="Times New Roman" w:cs="Times New Roman"/>
          <w:sz w:val="24"/>
          <w:szCs w:val="24"/>
        </w:rPr>
        <w:t>Максимальный объем аудиторной нагрузки обучающихся в неделю составляет в 10 классе – 34 часа, в 11 классе – 34 часа.</w:t>
      </w:r>
    </w:p>
    <w:p w:rsidR="002E2B9E" w:rsidRDefault="001267D4" w:rsidP="002E2B9E">
      <w:pPr>
        <w:spacing w:after="0" w:line="240" w:lineRule="auto"/>
        <w:ind w:firstLine="709"/>
        <w:jc w:val="both"/>
        <w:rPr>
          <w:rFonts w:ascii="Times New Roman" w:eastAsia="Calibri" w:hAnsi="Times New Roman" w:cs="Times New Roman"/>
          <w:sz w:val="24"/>
          <w:szCs w:val="24"/>
        </w:rPr>
      </w:pPr>
      <w:r w:rsidRPr="001267D4">
        <w:rPr>
          <w:rStyle w:val="markedcontent"/>
          <w:rFonts w:ascii="Times New Roman" w:hAnsi="Times New Roman" w:cs="Times New Roman"/>
          <w:sz w:val="24"/>
          <w:szCs w:val="24"/>
        </w:rPr>
        <w:t xml:space="preserve">В муниципальном бюджетном общеобразовательном учреждении «Средняя общеобразовательная школа с углубленным изучением предметов художественно-эстетического цикла № 27 имени А.А. Дейнеки» языком обучения является русский </w:t>
      </w:r>
      <w:r w:rsidRPr="001267D4">
        <w:rPr>
          <w:rFonts w:ascii="Times New Roman" w:hAnsi="Times New Roman" w:cs="Times New Roman"/>
          <w:sz w:val="24"/>
          <w:szCs w:val="24"/>
        </w:rPr>
        <w:t>язык.</w:t>
      </w:r>
    </w:p>
    <w:p w:rsidR="001267D4" w:rsidRPr="002E2B9E" w:rsidRDefault="001267D4" w:rsidP="002E2B9E">
      <w:pPr>
        <w:spacing w:after="0" w:line="240" w:lineRule="auto"/>
        <w:ind w:firstLine="709"/>
        <w:jc w:val="both"/>
        <w:rPr>
          <w:rStyle w:val="Zag11"/>
          <w:rFonts w:ascii="Times New Roman" w:eastAsia="Calibri" w:hAnsi="Times New Roman" w:cs="Times New Roman"/>
          <w:sz w:val="24"/>
          <w:szCs w:val="24"/>
        </w:rPr>
      </w:pPr>
      <w:r w:rsidRPr="001267D4">
        <w:rPr>
          <w:rFonts w:ascii="Times New Roman" w:hAnsi="Times New Roman" w:cs="Times New Roman"/>
          <w:sz w:val="24"/>
          <w:szCs w:val="24"/>
        </w:rPr>
        <w:t xml:space="preserve">При проведении учебных занятий по иностранному языку (10-11 классы), физической культуре (10-11 классы), информатике (10-11 классы) </w:t>
      </w:r>
      <w:r w:rsidRPr="001267D4">
        <w:rPr>
          <w:rStyle w:val="Zag11"/>
          <w:rFonts w:ascii="Times New Roman" w:eastAsia="@Arial Unicode MS" w:hAnsi="Times New Roman" w:cs="Times New Roman"/>
          <w:sz w:val="24"/>
          <w:szCs w:val="24"/>
        </w:rPr>
        <w:t>осуществляется деление классов на две группы при наполняемости 23 и более человек. При наличии необходимых ресурсов возможно деление на группы классов с меньшей наполняемостью.</w:t>
      </w:r>
    </w:p>
    <w:p w:rsidR="00632A3D" w:rsidRDefault="00632A3D" w:rsidP="001267D4">
      <w:pPr>
        <w:spacing w:after="0" w:line="240" w:lineRule="auto"/>
        <w:jc w:val="center"/>
        <w:rPr>
          <w:rFonts w:ascii="Times New Roman" w:hAnsi="Times New Roman" w:cs="Times New Roman"/>
          <w:b/>
          <w:sz w:val="24"/>
          <w:szCs w:val="24"/>
        </w:rPr>
      </w:pPr>
    </w:p>
    <w:p w:rsidR="00632A3D" w:rsidRDefault="00632A3D" w:rsidP="001267D4">
      <w:pPr>
        <w:spacing w:after="0" w:line="240" w:lineRule="auto"/>
        <w:jc w:val="center"/>
        <w:rPr>
          <w:rFonts w:ascii="Times New Roman" w:hAnsi="Times New Roman" w:cs="Times New Roman"/>
          <w:b/>
          <w:sz w:val="24"/>
          <w:szCs w:val="24"/>
        </w:rPr>
      </w:pPr>
    </w:p>
    <w:p w:rsidR="00632A3D" w:rsidRDefault="00632A3D" w:rsidP="001267D4">
      <w:pPr>
        <w:spacing w:after="0" w:line="240" w:lineRule="auto"/>
        <w:jc w:val="center"/>
        <w:rPr>
          <w:rFonts w:ascii="Times New Roman" w:hAnsi="Times New Roman" w:cs="Times New Roman"/>
          <w:b/>
          <w:sz w:val="24"/>
          <w:szCs w:val="24"/>
        </w:rPr>
      </w:pPr>
    </w:p>
    <w:p w:rsidR="00632A3D" w:rsidRDefault="00632A3D" w:rsidP="001267D4">
      <w:pPr>
        <w:spacing w:after="0" w:line="240" w:lineRule="auto"/>
        <w:jc w:val="center"/>
        <w:rPr>
          <w:rFonts w:ascii="Times New Roman" w:hAnsi="Times New Roman" w:cs="Times New Roman"/>
          <w:b/>
          <w:sz w:val="24"/>
          <w:szCs w:val="24"/>
        </w:rPr>
      </w:pPr>
    </w:p>
    <w:p w:rsidR="00632A3D" w:rsidRDefault="00632A3D" w:rsidP="001267D4">
      <w:pPr>
        <w:spacing w:after="0" w:line="240" w:lineRule="auto"/>
        <w:jc w:val="center"/>
        <w:rPr>
          <w:rFonts w:ascii="Times New Roman" w:hAnsi="Times New Roman" w:cs="Times New Roman"/>
          <w:b/>
          <w:sz w:val="24"/>
          <w:szCs w:val="24"/>
        </w:rPr>
      </w:pPr>
    </w:p>
    <w:p w:rsidR="00632A3D" w:rsidRDefault="00632A3D" w:rsidP="001267D4">
      <w:pPr>
        <w:spacing w:after="0" w:line="240" w:lineRule="auto"/>
        <w:jc w:val="center"/>
        <w:rPr>
          <w:rFonts w:ascii="Times New Roman" w:hAnsi="Times New Roman" w:cs="Times New Roman"/>
          <w:b/>
          <w:sz w:val="24"/>
          <w:szCs w:val="24"/>
        </w:rPr>
      </w:pPr>
    </w:p>
    <w:p w:rsidR="00632A3D" w:rsidRDefault="00632A3D" w:rsidP="001267D4">
      <w:pPr>
        <w:spacing w:after="0" w:line="240" w:lineRule="auto"/>
        <w:jc w:val="center"/>
        <w:rPr>
          <w:rFonts w:ascii="Times New Roman" w:hAnsi="Times New Roman" w:cs="Times New Roman"/>
          <w:b/>
          <w:sz w:val="24"/>
          <w:szCs w:val="24"/>
        </w:rPr>
      </w:pPr>
    </w:p>
    <w:p w:rsidR="00632A3D" w:rsidRDefault="00632A3D" w:rsidP="001267D4">
      <w:pPr>
        <w:spacing w:after="0" w:line="240" w:lineRule="auto"/>
        <w:jc w:val="center"/>
        <w:rPr>
          <w:rFonts w:ascii="Times New Roman" w:hAnsi="Times New Roman" w:cs="Times New Roman"/>
          <w:b/>
          <w:sz w:val="24"/>
          <w:szCs w:val="24"/>
        </w:rPr>
      </w:pPr>
    </w:p>
    <w:p w:rsidR="00632A3D" w:rsidRDefault="00632A3D" w:rsidP="001267D4">
      <w:pPr>
        <w:spacing w:after="0" w:line="240" w:lineRule="auto"/>
        <w:jc w:val="center"/>
        <w:rPr>
          <w:rFonts w:ascii="Times New Roman" w:hAnsi="Times New Roman" w:cs="Times New Roman"/>
          <w:b/>
          <w:sz w:val="24"/>
          <w:szCs w:val="24"/>
        </w:rPr>
      </w:pPr>
    </w:p>
    <w:p w:rsidR="00632A3D" w:rsidRDefault="00632A3D" w:rsidP="001267D4">
      <w:pPr>
        <w:spacing w:after="0" w:line="240" w:lineRule="auto"/>
        <w:jc w:val="center"/>
        <w:rPr>
          <w:rFonts w:ascii="Times New Roman" w:hAnsi="Times New Roman" w:cs="Times New Roman"/>
          <w:b/>
          <w:sz w:val="24"/>
          <w:szCs w:val="24"/>
        </w:rPr>
      </w:pPr>
    </w:p>
    <w:p w:rsidR="00632A3D" w:rsidRDefault="00632A3D" w:rsidP="001267D4">
      <w:pPr>
        <w:spacing w:after="0" w:line="240" w:lineRule="auto"/>
        <w:jc w:val="center"/>
        <w:rPr>
          <w:rFonts w:ascii="Times New Roman" w:hAnsi="Times New Roman" w:cs="Times New Roman"/>
          <w:b/>
          <w:sz w:val="24"/>
          <w:szCs w:val="24"/>
        </w:rPr>
      </w:pPr>
    </w:p>
    <w:p w:rsidR="00632A3D" w:rsidRDefault="00632A3D" w:rsidP="001267D4">
      <w:pPr>
        <w:spacing w:after="0" w:line="240" w:lineRule="auto"/>
        <w:jc w:val="center"/>
        <w:rPr>
          <w:rFonts w:ascii="Times New Roman" w:hAnsi="Times New Roman" w:cs="Times New Roman"/>
          <w:b/>
          <w:sz w:val="24"/>
          <w:szCs w:val="24"/>
        </w:rPr>
      </w:pPr>
    </w:p>
    <w:p w:rsidR="00632A3D" w:rsidRDefault="00632A3D" w:rsidP="001267D4">
      <w:pPr>
        <w:spacing w:after="0" w:line="240" w:lineRule="auto"/>
        <w:jc w:val="center"/>
        <w:rPr>
          <w:rFonts w:ascii="Times New Roman" w:hAnsi="Times New Roman" w:cs="Times New Roman"/>
          <w:b/>
          <w:sz w:val="24"/>
          <w:szCs w:val="24"/>
        </w:rPr>
      </w:pPr>
    </w:p>
    <w:p w:rsidR="00632A3D" w:rsidRDefault="00632A3D" w:rsidP="001267D4">
      <w:pPr>
        <w:spacing w:after="0" w:line="240" w:lineRule="auto"/>
        <w:jc w:val="center"/>
        <w:rPr>
          <w:rFonts w:ascii="Times New Roman" w:hAnsi="Times New Roman" w:cs="Times New Roman"/>
          <w:b/>
          <w:sz w:val="24"/>
          <w:szCs w:val="24"/>
        </w:rPr>
      </w:pPr>
    </w:p>
    <w:p w:rsidR="001267D4" w:rsidRPr="001267D4" w:rsidRDefault="001267D4" w:rsidP="001267D4">
      <w:pPr>
        <w:spacing w:after="0" w:line="240" w:lineRule="auto"/>
        <w:jc w:val="center"/>
        <w:rPr>
          <w:rFonts w:ascii="Times New Roman" w:hAnsi="Times New Roman" w:cs="Times New Roman"/>
          <w:b/>
          <w:sz w:val="24"/>
          <w:szCs w:val="24"/>
        </w:rPr>
      </w:pPr>
      <w:r w:rsidRPr="001267D4">
        <w:rPr>
          <w:rFonts w:ascii="Times New Roman" w:hAnsi="Times New Roman" w:cs="Times New Roman"/>
          <w:b/>
          <w:sz w:val="24"/>
          <w:szCs w:val="24"/>
        </w:rPr>
        <w:lastRenderedPageBreak/>
        <w:t>Учебный план</w:t>
      </w:r>
    </w:p>
    <w:p w:rsidR="001267D4" w:rsidRPr="001267D4" w:rsidRDefault="001267D4" w:rsidP="001267D4">
      <w:pPr>
        <w:spacing w:after="0" w:line="240" w:lineRule="auto"/>
        <w:jc w:val="center"/>
        <w:rPr>
          <w:rFonts w:ascii="Times New Roman" w:eastAsia="Times New Roman" w:hAnsi="Times New Roman" w:cs="Times New Roman"/>
          <w:b/>
          <w:i/>
          <w:sz w:val="24"/>
          <w:szCs w:val="24"/>
        </w:rPr>
      </w:pPr>
      <w:r w:rsidRPr="001267D4">
        <w:rPr>
          <w:rFonts w:ascii="Times New Roman" w:hAnsi="Times New Roman" w:cs="Times New Roman"/>
          <w:b/>
          <w:i/>
          <w:sz w:val="24"/>
          <w:szCs w:val="24"/>
        </w:rPr>
        <w:t xml:space="preserve">10А класса </w:t>
      </w:r>
      <w:r w:rsidRPr="001267D4">
        <w:rPr>
          <w:rFonts w:ascii="Times New Roman" w:eastAsia="Times New Roman" w:hAnsi="Times New Roman" w:cs="Times New Roman"/>
          <w:b/>
          <w:i/>
          <w:sz w:val="24"/>
          <w:szCs w:val="24"/>
        </w:rPr>
        <w:t>универсального профиля</w:t>
      </w:r>
    </w:p>
    <w:p w:rsidR="001267D4" w:rsidRPr="001267D4" w:rsidRDefault="001267D4" w:rsidP="001267D4">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 психолого</w:t>
      </w:r>
      <w:r w:rsidRPr="001267D4">
        <w:rPr>
          <w:rFonts w:ascii="Times New Roman" w:eastAsia="Times New Roman" w:hAnsi="Times New Roman" w:cs="Times New Roman"/>
          <w:b/>
          <w:i/>
          <w:sz w:val="24"/>
          <w:szCs w:val="24"/>
        </w:rPr>
        <w:t>–педагогической направленностью)</w:t>
      </w:r>
    </w:p>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hAnsi="Times New Roman" w:cs="Times New Roman"/>
          <w:sz w:val="24"/>
          <w:szCs w:val="24"/>
        </w:rPr>
        <w:t xml:space="preserve">муниципального бюджетного общеобразовательного учреждения </w:t>
      </w:r>
    </w:p>
    <w:p w:rsidR="001267D4" w:rsidRPr="001267D4" w:rsidRDefault="001267D4" w:rsidP="001267D4">
      <w:pPr>
        <w:spacing w:after="0" w:line="240" w:lineRule="auto"/>
        <w:jc w:val="center"/>
        <w:rPr>
          <w:rFonts w:ascii="Times New Roman" w:hAnsi="Times New Roman" w:cs="Times New Roman"/>
          <w:sz w:val="24"/>
          <w:szCs w:val="24"/>
        </w:rPr>
      </w:pPr>
      <w:r w:rsidRPr="001267D4">
        <w:rPr>
          <w:rFonts w:ascii="Times New Roman" w:hAnsi="Times New Roman" w:cs="Times New Roman"/>
          <w:sz w:val="24"/>
          <w:szCs w:val="24"/>
        </w:rPr>
        <w:t>"Средняя общеобразовательная школа с углубленным изучением предметов художественно-эстетического цикла № 27 имени А.А. Дейнеки"</w:t>
      </w:r>
    </w:p>
    <w:p w:rsidR="001267D4" w:rsidRPr="001267D4" w:rsidRDefault="00805D69" w:rsidP="001267D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на 2023-2024, 2024-2025</w:t>
      </w:r>
      <w:r w:rsidR="001267D4" w:rsidRPr="001267D4">
        <w:rPr>
          <w:rFonts w:ascii="Times New Roman" w:hAnsi="Times New Roman" w:cs="Times New Roman"/>
          <w:i/>
          <w:sz w:val="24"/>
          <w:szCs w:val="24"/>
        </w:rPr>
        <w:t xml:space="preserve"> учебные годы</w:t>
      </w:r>
    </w:p>
    <w:p w:rsidR="001267D4" w:rsidRPr="001267D4" w:rsidRDefault="001267D4" w:rsidP="001267D4">
      <w:pPr>
        <w:spacing w:after="0" w:line="240" w:lineRule="auto"/>
        <w:ind w:left="-142"/>
        <w:jc w:val="center"/>
        <w:rPr>
          <w:rFonts w:ascii="Times New Roman" w:hAnsi="Times New Roman" w:cs="Times New Roman"/>
          <w:sz w:val="24"/>
          <w:szCs w:val="24"/>
        </w:rPr>
      </w:pPr>
      <w:r w:rsidRPr="001267D4">
        <w:rPr>
          <w:rFonts w:ascii="Times New Roman" w:hAnsi="Times New Roman" w:cs="Times New Roman"/>
          <w:sz w:val="24"/>
          <w:szCs w:val="24"/>
        </w:rPr>
        <w:t xml:space="preserve">(пятидневная учебная неделя) </w:t>
      </w:r>
    </w:p>
    <w:p w:rsidR="001267D4" w:rsidRPr="001267D4" w:rsidRDefault="001267D4" w:rsidP="001267D4">
      <w:pPr>
        <w:spacing w:after="0" w:line="240" w:lineRule="auto"/>
        <w:ind w:left="-142"/>
        <w:jc w:val="center"/>
        <w:rPr>
          <w:rFonts w:ascii="Times New Roman" w:hAnsi="Times New Roman" w:cs="Times New Roman"/>
          <w:sz w:val="24"/>
          <w:szCs w:val="24"/>
        </w:rPr>
      </w:pPr>
      <w:r w:rsidRPr="001267D4">
        <w:rPr>
          <w:rFonts w:ascii="Times New Roman" w:hAnsi="Times New Roman" w:cs="Times New Roman"/>
          <w:sz w:val="24"/>
          <w:szCs w:val="24"/>
        </w:rPr>
        <w:t>в расчете на 2312 часов за весь период обучения</w:t>
      </w:r>
    </w:p>
    <w:p w:rsidR="001267D4" w:rsidRPr="001267D4" w:rsidRDefault="001267D4" w:rsidP="001267D4">
      <w:pPr>
        <w:spacing w:after="0" w:line="240" w:lineRule="auto"/>
        <w:ind w:left="-142"/>
        <w:jc w:val="center"/>
        <w:rPr>
          <w:rFonts w:ascii="Times New Roman" w:hAnsi="Times New Roman" w:cs="Times New Roman"/>
          <w:sz w:val="24"/>
          <w:szCs w:val="24"/>
        </w:rPr>
      </w:pP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7"/>
        <w:gridCol w:w="276"/>
        <w:gridCol w:w="2763"/>
        <w:gridCol w:w="829"/>
        <w:gridCol w:w="967"/>
        <w:gridCol w:w="829"/>
        <w:gridCol w:w="1107"/>
      </w:tblGrid>
      <w:tr w:rsidR="001267D4" w:rsidRPr="001267D4" w:rsidTr="002E2B9E">
        <w:trPr>
          <w:trHeight w:val="323"/>
        </w:trPr>
        <w:tc>
          <w:tcPr>
            <w:tcW w:w="2763" w:type="dxa"/>
            <w:gridSpan w:val="2"/>
            <w:vMerge w:val="restart"/>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Предметная область</w:t>
            </w:r>
          </w:p>
        </w:tc>
        <w:tc>
          <w:tcPr>
            <w:tcW w:w="2763" w:type="dxa"/>
            <w:vMerge w:val="restart"/>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Учебный предмет</w:t>
            </w:r>
          </w:p>
        </w:tc>
        <w:tc>
          <w:tcPr>
            <w:tcW w:w="829" w:type="dxa"/>
            <w:vMerge w:val="restart"/>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Уро</w:t>
            </w:r>
          </w:p>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вень</w:t>
            </w:r>
          </w:p>
        </w:tc>
        <w:tc>
          <w:tcPr>
            <w:tcW w:w="1796"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Количество часов в неделю</w:t>
            </w:r>
          </w:p>
        </w:tc>
        <w:tc>
          <w:tcPr>
            <w:tcW w:w="1105" w:type="dxa"/>
            <w:vMerge w:val="restart"/>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p>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Всего за два года</w:t>
            </w:r>
          </w:p>
        </w:tc>
      </w:tr>
      <w:tr w:rsidR="001267D4" w:rsidRPr="001267D4" w:rsidTr="002E2B9E">
        <w:trPr>
          <w:trHeight w:val="322"/>
        </w:trPr>
        <w:tc>
          <w:tcPr>
            <w:tcW w:w="2763" w:type="dxa"/>
            <w:gridSpan w:val="2"/>
            <w:vMerge/>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p>
        </w:tc>
        <w:tc>
          <w:tcPr>
            <w:tcW w:w="2763" w:type="dxa"/>
            <w:vMerge/>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p>
        </w:tc>
        <w:tc>
          <w:tcPr>
            <w:tcW w:w="829" w:type="dxa"/>
            <w:vMerge/>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10</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11</w:t>
            </w:r>
          </w:p>
        </w:tc>
        <w:tc>
          <w:tcPr>
            <w:tcW w:w="1105" w:type="dxa"/>
            <w:vMerge/>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p>
        </w:tc>
      </w:tr>
      <w:tr w:rsidR="001267D4" w:rsidRPr="001267D4" w:rsidTr="002E2B9E">
        <w:trPr>
          <w:trHeight w:val="322"/>
        </w:trPr>
        <w:tc>
          <w:tcPr>
            <w:tcW w:w="9258" w:type="dxa"/>
            <w:gridSpan w:val="7"/>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Обязательная часть</w:t>
            </w:r>
          </w:p>
        </w:tc>
      </w:tr>
      <w:tr w:rsidR="001267D4" w:rsidRPr="001267D4" w:rsidTr="002E2B9E">
        <w:trPr>
          <w:trHeight w:val="270"/>
        </w:trPr>
        <w:tc>
          <w:tcPr>
            <w:tcW w:w="2763" w:type="dxa"/>
            <w:gridSpan w:val="2"/>
            <w:vMerge w:val="restart"/>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Русский язык и литература</w:t>
            </w:r>
          </w:p>
        </w:tc>
        <w:tc>
          <w:tcPr>
            <w:tcW w:w="2763"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Русский язык</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r>
      <w:tr w:rsidR="001267D4" w:rsidRPr="001267D4" w:rsidTr="002E2B9E">
        <w:trPr>
          <w:trHeight w:val="144"/>
        </w:trPr>
        <w:tc>
          <w:tcPr>
            <w:tcW w:w="2763"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763"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Литература</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У</w:t>
            </w: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5</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5</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10</w:t>
            </w:r>
          </w:p>
        </w:tc>
      </w:tr>
      <w:tr w:rsidR="001267D4" w:rsidRPr="001267D4" w:rsidTr="002E2B9E">
        <w:trPr>
          <w:trHeight w:val="285"/>
        </w:trPr>
        <w:tc>
          <w:tcPr>
            <w:tcW w:w="2763" w:type="dxa"/>
            <w:gridSpan w:val="2"/>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Иностранные языки</w:t>
            </w:r>
          </w:p>
        </w:tc>
        <w:tc>
          <w:tcPr>
            <w:tcW w:w="2763"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Иностранный язык</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6</w:t>
            </w:r>
          </w:p>
        </w:tc>
      </w:tr>
      <w:tr w:rsidR="001267D4" w:rsidRPr="001267D4" w:rsidTr="002E2B9E">
        <w:trPr>
          <w:trHeight w:val="141"/>
        </w:trPr>
        <w:tc>
          <w:tcPr>
            <w:tcW w:w="2763" w:type="dxa"/>
            <w:gridSpan w:val="2"/>
            <w:vMerge w:val="restart"/>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Математика и информатика</w:t>
            </w:r>
          </w:p>
        </w:tc>
        <w:tc>
          <w:tcPr>
            <w:tcW w:w="2763"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Алгебра</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r>
      <w:tr w:rsidR="001267D4" w:rsidRPr="001267D4" w:rsidTr="002E2B9E">
        <w:trPr>
          <w:trHeight w:val="138"/>
        </w:trPr>
        <w:tc>
          <w:tcPr>
            <w:tcW w:w="2763"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763"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Геометрия</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r>
      <w:tr w:rsidR="001267D4" w:rsidRPr="001267D4" w:rsidTr="002E2B9E">
        <w:trPr>
          <w:trHeight w:val="138"/>
        </w:trPr>
        <w:tc>
          <w:tcPr>
            <w:tcW w:w="2763"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763"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Вероятность и статистика</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r>
      <w:tr w:rsidR="001267D4" w:rsidRPr="001267D4" w:rsidTr="002E2B9E">
        <w:trPr>
          <w:trHeight w:val="138"/>
        </w:trPr>
        <w:tc>
          <w:tcPr>
            <w:tcW w:w="2763"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763"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Информатика</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r>
      <w:tr w:rsidR="001267D4" w:rsidRPr="001267D4" w:rsidTr="002E2B9E">
        <w:trPr>
          <w:trHeight w:val="185"/>
        </w:trPr>
        <w:tc>
          <w:tcPr>
            <w:tcW w:w="2763" w:type="dxa"/>
            <w:gridSpan w:val="2"/>
            <w:vMerge w:val="restart"/>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Общественно- научные предметы</w:t>
            </w:r>
          </w:p>
        </w:tc>
        <w:tc>
          <w:tcPr>
            <w:tcW w:w="2763"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История</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r>
      <w:tr w:rsidR="001267D4" w:rsidRPr="001267D4" w:rsidTr="002E2B9E">
        <w:trPr>
          <w:trHeight w:val="185"/>
        </w:trPr>
        <w:tc>
          <w:tcPr>
            <w:tcW w:w="2763"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763"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 xml:space="preserve">Обществознание </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У</w:t>
            </w: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8</w:t>
            </w:r>
          </w:p>
        </w:tc>
      </w:tr>
      <w:tr w:rsidR="001267D4" w:rsidRPr="001267D4" w:rsidTr="002E2B9E">
        <w:trPr>
          <w:trHeight w:val="185"/>
        </w:trPr>
        <w:tc>
          <w:tcPr>
            <w:tcW w:w="2763"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763"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География</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r>
      <w:tr w:rsidR="001267D4" w:rsidRPr="001267D4" w:rsidTr="002E2B9E">
        <w:trPr>
          <w:trHeight w:val="185"/>
        </w:trPr>
        <w:tc>
          <w:tcPr>
            <w:tcW w:w="2763" w:type="dxa"/>
            <w:gridSpan w:val="2"/>
            <w:vMerge w:val="restart"/>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Естественно - научные предметы</w:t>
            </w:r>
          </w:p>
        </w:tc>
        <w:tc>
          <w:tcPr>
            <w:tcW w:w="2763"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 xml:space="preserve">Физика </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r>
      <w:tr w:rsidR="001267D4" w:rsidRPr="001267D4" w:rsidTr="002E2B9E">
        <w:trPr>
          <w:trHeight w:val="185"/>
        </w:trPr>
        <w:tc>
          <w:tcPr>
            <w:tcW w:w="2763"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763"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Химия</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r>
      <w:tr w:rsidR="001267D4" w:rsidRPr="001267D4" w:rsidTr="002E2B9E">
        <w:trPr>
          <w:trHeight w:val="185"/>
        </w:trPr>
        <w:tc>
          <w:tcPr>
            <w:tcW w:w="2763"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763"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Биология</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r>
      <w:tr w:rsidR="001267D4" w:rsidRPr="001267D4" w:rsidTr="002E2B9E">
        <w:trPr>
          <w:trHeight w:val="135"/>
        </w:trPr>
        <w:tc>
          <w:tcPr>
            <w:tcW w:w="2763" w:type="dxa"/>
            <w:gridSpan w:val="2"/>
            <w:vMerge w:val="restart"/>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Физическая культура и основы безопасности жизнедеятельности</w:t>
            </w:r>
          </w:p>
        </w:tc>
        <w:tc>
          <w:tcPr>
            <w:tcW w:w="2763"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Физическая культура</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r>
      <w:tr w:rsidR="001267D4" w:rsidRPr="001267D4" w:rsidTr="002E2B9E">
        <w:trPr>
          <w:trHeight w:val="135"/>
        </w:trPr>
        <w:tc>
          <w:tcPr>
            <w:tcW w:w="2763"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763"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Основы безопасности жизнедеятельности</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r>
      <w:tr w:rsidR="001267D4" w:rsidRPr="001267D4" w:rsidTr="002E2B9E">
        <w:trPr>
          <w:trHeight w:val="270"/>
        </w:trPr>
        <w:tc>
          <w:tcPr>
            <w:tcW w:w="2763" w:type="dxa"/>
            <w:gridSpan w:val="2"/>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763"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Индивидуальный проект</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r>
      <w:tr w:rsidR="001267D4" w:rsidRPr="001267D4" w:rsidTr="002E2B9E">
        <w:trPr>
          <w:trHeight w:val="270"/>
        </w:trPr>
        <w:tc>
          <w:tcPr>
            <w:tcW w:w="5526" w:type="dxa"/>
            <w:gridSpan w:val="3"/>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Итого</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31</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30</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61</w:t>
            </w:r>
          </w:p>
        </w:tc>
      </w:tr>
      <w:tr w:rsidR="001267D4" w:rsidRPr="001267D4" w:rsidTr="002E2B9E">
        <w:trPr>
          <w:trHeight w:val="270"/>
        </w:trPr>
        <w:tc>
          <w:tcPr>
            <w:tcW w:w="9258" w:type="dxa"/>
            <w:gridSpan w:val="7"/>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hAnsi="Times New Roman" w:cs="Times New Roman"/>
                <w:b/>
                <w:bCs/>
                <w:i/>
                <w:sz w:val="24"/>
                <w:szCs w:val="24"/>
              </w:rPr>
              <w:t>Часть, формируемая участниками образовательных отношений</w:t>
            </w:r>
          </w:p>
        </w:tc>
      </w:tr>
      <w:tr w:rsidR="001267D4" w:rsidRPr="001267D4" w:rsidTr="002E2B9E">
        <w:trPr>
          <w:trHeight w:val="270"/>
        </w:trPr>
        <w:tc>
          <w:tcPr>
            <w:tcW w:w="2487" w:type="dxa"/>
            <w:vMerge w:val="restart"/>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Предметы и курсы по выбору</w:t>
            </w:r>
          </w:p>
        </w:tc>
        <w:tc>
          <w:tcPr>
            <w:tcW w:w="3039" w:type="dxa"/>
            <w:gridSpan w:val="2"/>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Рисунок и живопись</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r>
      <w:tr w:rsidR="001267D4" w:rsidRPr="001267D4" w:rsidTr="002E2B9E">
        <w:trPr>
          <w:trHeight w:val="215"/>
        </w:trPr>
        <w:tc>
          <w:tcPr>
            <w:tcW w:w="2487" w:type="dxa"/>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3039" w:type="dxa"/>
            <w:gridSpan w:val="2"/>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Декоративно – прикладное искусство</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r>
      <w:tr w:rsidR="001267D4" w:rsidRPr="001267D4" w:rsidTr="002E2B9E">
        <w:trPr>
          <w:trHeight w:val="215"/>
        </w:trPr>
        <w:tc>
          <w:tcPr>
            <w:tcW w:w="2487" w:type="dxa"/>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3039" w:type="dxa"/>
            <w:gridSpan w:val="2"/>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Основы педагогики и психологии</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ЭК</w:t>
            </w: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r>
      <w:tr w:rsidR="001267D4" w:rsidRPr="001267D4" w:rsidTr="002E2B9E">
        <w:trPr>
          <w:trHeight w:val="215"/>
        </w:trPr>
        <w:tc>
          <w:tcPr>
            <w:tcW w:w="2487" w:type="dxa"/>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3039" w:type="dxa"/>
            <w:gridSpan w:val="2"/>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Основы педагогической практики</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ЭК</w:t>
            </w: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r>
      <w:tr w:rsidR="001267D4" w:rsidRPr="001267D4" w:rsidTr="002E2B9E">
        <w:trPr>
          <w:trHeight w:val="215"/>
        </w:trPr>
        <w:tc>
          <w:tcPr>
            <w:tcW w:w="5526" w:type="dxa"/>
            <w:gridSpan w:val="3"/>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Итого</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7</w:t>
            </w:r>
          </w:p>
        </w:tc>
      </w:tr>
      <w:tr w:rsidR="001267D4" w:rsidRPr="001267D4" w:rsidTr="002E2B9E">
        <w:trPr>
          <w:trHeight w:val="541"/>
        </w:trPr>
        <w:tc>
          <w:tcPr>
            <w:tcW w:w="5526" w:type="dxa"/>
            <w:gridSpan w:val="3"/>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Максимально допустимая недельная нагрузка при 5- дневной учебной неделе</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34</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34</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68</w:t>
            </w:r>
          </w:p>
        </w:tc>
      </w:tr>
      <w:tr w:rsidR="001267D4" w:rsidRPr="001267D4" w:rsidTr="002E2B9E">
        <w:trPr>
          <w:trHeight w:val="270"/>
        </w:trPr>
        <w:tc>
          <w:tcPr>
            <w:tcW w:w="5526" w:type="dxa"/>
            <w:gridSpan w:val="3"/>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Количество учебных недель</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34</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34</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68</w:t>
            </w:r>
          </w:p>
        </w:tc>
      </w:tr>
      <w:tr w:rsidR="001267D4" w:rsidRPr="001267D4" w:rsidTr="002E2B9E">
        <w:trPr>
          <w:trHeight w:val="285"/>
        </w:trPr>
        <w:tc>
          <w:tcPr>
            <w:tcW w:w="5526" w:type="dxa"/>
            <w:gridSpan w:val="3"/>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Всего часов в год</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967"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1156</w:t>
            </w:r>
          </w:p>
        </w:tc>
        <w:tc>
          <w:tcPr>
            <w:tcW w:w="829"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1156</w:t>
            </w:r>
          </w:p>
        </w:tc>
        <w:tc>
          <w:tcPr>
            <w:tcW w:w="110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2312</w:t>
            </w:r>
          </w:p>
        </w:tc>
      </w:tr>
    </w:tbl>
    <w:p w:rsidR="001177C9" w:rsidRDefault="001177C9" w:rsidP="001267D4">
      <w:pPr>
        <w:spacing w:after="0" w:line="240" w:lineRule="auto"/>
        <w:jc w:val="center"/>
        <w:rPr>
          <w:rFonts w:ascii="Times New Roman" w:hAnsi="Times New Roman" w:cs="Times New Roman"/>
          <w:b/>
          <w:sz w:val="24"/>
          <w:szCs w:val="24"/>
        </w:rPr>
      </w:pPr>
    </w:p>
    <w:p w:rsidR="00632A3D" w:rsidRDefault="00632A3D" w:rsidP="001267D4">
      <w:pPr>
        <w:spacing w:after="0" w:line="240" w:lineRule="auto"/>
        <w:jc w:val="center"/>
        <w:rPr>
          <w:rFonts w:ascii="Times New Roman" w:hAnsi="Times New Roman" w:cs="Times New Roman"/>
          <w:b/>
          <w:sz w:val="24"/>
          <w:szCs w:val="24"/>
        </w:rPr>
      </w:pPr>
    </w:p>
    <w:p w:rsidR="00632A3D" w:rsidRDefault="00632A3D" w:rsidP="001267D4">
      <w:pPr>
        <w:spacing w:after="0" w:line="240" w:lineRule="auto"/>
        <w:jc w:val="center"/>
        <w:rPr>
          <w:rFonts w:ascii="Times New Roman" w:hAnsi="Times New Roman" w:cs="Times New Roman"/>
          <w:b/>
          <w:sz w:val="24"/>
          <w:szCs w:val="24"/>
        </w:rPr>
      </w:pPr>
    </w:p>
    <w:p w:rsidR="001267D4" w:rsidRPr="001267D4" w:rsidRDefault="001267D4" w:rsidP="001267D4">
      <w:pPr>
        <w:spacing w:after="0" w:line="240" w:lineRule="auto"/>
        <w:jc w:val="center"/>
        <w:rPr>
          <w:rFonts w:ascii="Times New Roman" w:hAnsi="Times New Roman" w:cs="Times New Roman"/>
          <w:sz w:val="24"/>
          <w:szCs w:val="24"/>
        </w:rPr>
      </w:pPr>
      <w:r w:rsidRPr="001267D4">
        <w:rPr>
          <w:rFonts w:ascii="Times New Roman" w:hAnsi="Times New Roman" w:cs="Times New Roman"/>
          <w:b/>
          <w:sz w:val="24"/>
          <w:szCs w:val="24"/>
        </w:rPr>
        <w:lastRenderedPageBreak/>
        <w:t>Учебный план</w:t>
      </w:r>
    </w:p>
    <w:p w:rsidR="001267D4" w:rsidRPr="001267D4" w:rsidRDefault="001267D4" w:rsidP="001267D4">
      <w:pPr>
        <w:spacing w:after="0" w:line="240" w:lineRule="auto"/>
        <w:jc w:val="center"/>
        <w:rPr>
          <w:rFonts w:ascii="Times New Roman" w:hAnsi="Times New Roman" w:cs="Times New Roman"/>
          <w:sz w:val="24"/>
          <w:szCs w:val="24"/>
        </w:rPr>
      </w:pPr>
      <w:r w:rsidRPr="001267D4">
        <w:rPr>
          <w:rFonts w:ascii="Times New Roman" w:hAnsi="Times New Roman" w:cs="Times New Roman"/>
          <w:b/>
          <w:i/>
          <w:sz w:val="24"/>
          <w:szCs w:val="24"/>
        </w:rPr>
        <w:t xml:space="preserve">10Б класса </w:t>
      </w:r>
      <w:r w:rsidRPr="001267D4">
        <w:rPr>
          <w:rFonts w:ascii="Times New Roman" w:eastAsia="Times New Roman" w:hAnsi="Times New Roman" w:cs="Times New Roman"/>
          <w:b/>
          <w:i/>
          <w:sz w:val="24"/>
          <w:szCs w:val="24"/>
        </w:rPr>
        <w:t>универсального профиля</w:t>
      </w:r>
    </w:p>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hAnsi="Times New Roman" w:cs="Times New Roman"/>
          <w:sz w:val="24"/>
          <w:szCs w:val="24"/>
        </w:rPr>
        <w:t xml:space="preserve">муниципального бюджетного общеобразовательного учреждения </w:t>
      </w:r>
    </w:p>
    <w:p w:rsidR="001267D4" w:rsidRPr="001267D4" w:rsidRDefault="001267D4" w:rsidP="001267D4">
      <w:pPr>
        <w:spacing w:after="0" w:line="240" w:lineRule="auto"/>
        <w:jc w:val="center"/>
        <w:rPr>
          <w:rFonts w:ascii="Times New Roman" w:hAnsi="Times New Roman" w:cs="Times New Roman"/>
          <w:sz w:val="24"/>
          <w:szCs w:val="24"/>
        </w:rPr>
      </w:pPr>
      <w:r w:rsidRPr="001267D4">
        <w:rPr>
          <w:rFonts w:ascii="Times New Roman" w:hAnsi="Times New Roman" w:cs="Times New Roman"/>
          <w:sz w:val="24"/>
          <w:szCs w:val="24"/>
        </w:rPr>
        <w:t>"Средняя общеобразовательная школа с углубленным изучением предметов художественно-эстетического цикла № 27 имени А.А. Дейнеки"</w:t>
      </w:r>
    </w:p>
    <w:p w:rsidR="001267D4" w:rsidRPr="001267D4" w:rsidRDefault="00805D69" w:rsidP="001267D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на 2023-2024, 2024-2025</w:t>
      </w:r>
      <w:r w:rsidR="001267D4" w:rsidRPr="001267D4">
        <w:rPr>
          <w:rFonts w:ascii="Times New Roman" w:hAnsi="Times New Roman" w:cs="Times New Roman"/>
          <w:i/>
          <w:sz w:val="24"/>
          <w:szCs w:val="24"/>
        </w:rPr>
        <w:t xml:space="preserve"> учебные годы</w:t>
      </w:r>
    </w:p>
    <w:p w:rsidR="001267D4" w:rsidRPr="001267D4" w:rsidRDefault="001267D4" w:rsidP="001267D4">
      <w:pPr>
        <w:spacing w:after="0" w:line="240" w:lineRule="auto"/>
        <w:ind w:left="-142"/>
        <w:jc w:val="center"/>
        <w:rPr>
          <w:rFonts w:ascii="Times New Roman" w:hAnsi="Times New Roman" w:cs="Times New Roman"/>
          <w:sz w:val="24"/>
          <w:szCs w:val="24"/>
        </w:rPr>
      </w:pPr>
      <w:r w:rsidRPr="001267D4">
        <w:rPr>
          <w:rFonts w:ascii="Times New Roman" w:hAnsi="Times New Roman" w:cs="Times New Roman"/>
          <w:sz w:val="24"/>
          <w:szCs w:val="24"/>
        </w:rPr>
        <w:t xml:space="preserve">(пятидневная учебная неделя) </w:t>
      </w:r>
    </w:p>
    <w:p w:rsidR="001267D4" w:rsidRPr="001267D4" w:rsidRDefault="001267D4" w:rsidP="001267D4">
      <w:pPr>
        <w:spacing w:after="0" w:line="240" w:lineRule="auto"/>
        <w:ind w:left="-142"/>
        <w:jc w:val="center"/>
        <w:rPr>
          <w:rFonts w:ascii="Times New Roman" w:hAnsi="Times New Roman" w:cs="Times New Roman"/>
          <w:sz w:val="24"/>
          <w:szCs w:val="24"/>
        </w:rPr>
      </w:pPr>
      <w:r w:rsidRPr="001267D4">
        <w:rPr>
          <w:rFonts w:ascii="Times New Roman" w:hAnsi="Times New Roman" w:cs="Times New Roman"/>
          <w:sz w:val="24"/>
          <w:szCs w:val="24"/>
        </w:rPr>
        <w:t>в расчете на 2312 часов за весь период обучения</w:t>
      </w:r>
    </w:p>
    <w:tbl>
      <w:tblPr>
        <w:tblW w:w="9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1"/>
        <w:gridCol w:w="520"/>
        <w:gridCol w:w="2601"/>
        <w:gridCol w:w="390"/>
        <w:gridCol w:w="391"/>
        <w:gridCol w:w="585"/>
        <w:gridCol w:w="586"/>
        <w:gridCol w:w="520"/>
        <w:gridCol w:w="520"/>
        <w:gridCol w:w="584"/>
        <w:gridCol w:w="586"/>
      </w:tblGrid>
      <w:tr w:rsidR="001267D4" w:rsidRPr="001267D4" w:rsidTr="002E2B9E">
        <w:trPr>
          <w:trHeight w:val="309"/>
        </w:trPr>
        <w:tc>
          <w:tcPr>
            <w:tcW w:w="2601" w:type="dxa"/>
            <w:gridSpan w:val="2"/>
            <w:vMerge w:val="restart"/>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Предметная область</w:t>
            </w:r>
          </w:p>
        </w:tc>
        <w:tc>
          <w:tcPr>
            <w:tcW w:w="2601" w:type="dxa"/>
            <w:vMerge w:val="restart"/>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Учебный предмет</w:t>
            </w:r>
          </w:p>
        </w:tc>
        <w:tc>
          <w:tcPr>
            <w:tcW w:w="781" w:type="dxa"/>
            <w:gridSpan w:val="2"/>
            <w:vMerge w:val="restart"/>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Уро</w:t>
            </w:r>
          </w:p>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вень</w:t>
            </w:r>
          </w:p>
        </w:tc>
        <w:tc>
          <w:tcPr>
            <w:tcW w:w="2211" w:type="dxa"/>
            <w:gridSpan w:val="4"/>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Количество часов в неделю</w:t>
            </w:r>
          </w:p>
        </w:tc>
        <w:tc>
          <w:tcPr>
            <w:tcW w:w="1170" w:type="dxa"/>
            <w:gridSpan w:val="2"/>
            <w:vMerge w:val="restart"/>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p>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Всего за два года</w:t>
            </w:r>
          </w:p>
        </w:tc>
      </w:tr>
      <w:tr w:rsidR="001267D4" w:rsidRPr="001267D4" w:rsidTr="002E2B9E">
        <w:trPr>
          <w:trHeight w:val="308"/>
        </w:trPr>
        <w:tc>
          <w:tcPr>
            <w:tcW w:w="2601" w:type="dxa"/>
            <w:gridSpan w:val="2"/>
            <w:vMerge/>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p>
        </w:tc>
        <w:tc>
          <w:tcPr>
            <w:tcW w:w="2601" w:type="dxa"/>
            <w:vMerge/>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p>
        </w:tc>
        <w:tc>
          <w:tcPr>
            <w:tcW w:w="781" w:type="dxa"/>
            <w:gridSpan w:val="2"/>
            <w:vMerge/>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p>
        </w:tc>
        <w:tc>
          <w:tcPr>
            <w:tcW w:w="117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10</w:t>
            </w:r>
          </w:p>
        </w:tc>
        <w:tc>
          <w:tcPr>
            <w:tcW w:w="104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11</w:t>
            </w:r>
          </w:p>
        </w:tc>
        <w:tc>
          <w:tcPr>
            <w:tcW w:w="1170" w:type="dxa"/>
            <w:gridSpan w:val="2"/>
            <w:vMerge/>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p>
        </w:tc>
      </w:tr>
      <w:tr w:rsidR="001267D4" w:rsidRPr="001267D4" w:rsidTr="002E2B9E">
        <w:trPr>
          <w:trHeight w:val="495"/>
        </w:trPr>
        <w:tc>
          <w:tcPr>
            <w:tcW w:w="2601" w:type="dxa"/>
            <w:gridSpan w:val="2"/>
            <w:vMerge/>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p>
        </w:tc>
        <w:tc>
          <w:tcPr>
            <w:tcW w:w="2601" w:type="dxa"/>
            <w:vMerge/>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p>
        </w:tc>
        <w:tc>
          <w:tcPr>
            <w:tcW w:w="781" w:type="dxa"/>
            <w:gridSpan w:val="2"/>
            <w:vMerge/>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1</w:t>
            </w:r>
          </w:p>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гр.</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2</w:t>
            </w:r>
          </w:p>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гр.</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1</w:t>
            </w:r>
          </w:p>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гр.</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2</w:t>
            </w:r>
          </w:p>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гр.</w:t>
            </w:r>
          </w:p>
        </w:tc>
        <w:tc>
          <w:tcPr>
            <w:tcW w:w="117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p>
        </w:tc>
      </w:tr>
      <w:tr w:rsidR="001267D4" w:rsidRPr="001267D4" w:rsidTr="002E2B9E">
        <w:trPr>
          <w:trHeight w:val="308"/>
        </w:trPr>
        <w:tc>
          <w:tcPr>
            <w:tcW w:w="9364" w:type="dxa"/>
            <w:gridSpan w:val="11"/>
            <w:shd w:val="clear" w:color="auto" w:fill="auto"/>
          </w:tcPr>
          <w:p w:rsidR="001267D4" w:rsidRPr="001267D4" w:rsidRDefault="001267D4" w:rsidP="001267D4">
            <w:pPr>
              <w:spacing w:after="0" w:line="240" w:lineRule="auto"/>
              <w:jc w:val="center"/>
              <w:rPr>
                <w:rFonts w:ascii="Times New Roman" w:eastAsia="Times New Roman" w:hAnsi="Times New Roman" w:cs="Times New Roman"/>
                <w:b/>
                <w:sz w:val="24"/>
                <w:szCs w:val="24"/>
              </w:rPr>
            </w:pPr>
            <w:r w:rsidRPr="001267D4">
              <w:rPr>
                <w:rFonts w:ascii="Times New Roman" w:eastAsia="Times New Roman" w:hAnsi="Times New Roman" w:cs="Times New Roman"/>
                <w:b/>
                <w:sz w:val="24"/>
                <w:szCs w:val="24"/>
              </w:rPr>
              <w:t>Обязательная часть</w:t>
            </w:r>
          </w:p>
        </w:tc>
      </w:tr>
      <w:tr w:rsidR="001267D4" w:rsidRPr="001267D4" w:rsidTr="002E2B9E">
        <w:trPr>
          <w:trHeight w:val="258"/>
        </w:trPr>
        <w:tc>
          <w:tcPr>
            <w:tcW w:w="2601" w:type="dxa"/>
            <w:gridSpan w:val="2"/>
            <w:vMerge w:val="restart"/>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Русский язык и литература</w:t>
            </w:r>
          </w:p>
        </w:tc>
        <w:tc>
          <w:tcPr>
            <w:tcW w:w="2601"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Русский язык</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117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104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117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r>
      <w:tr w:rsidR="001267D4" w:rsidRPr="001267D4" w:rsidTr="002E2B9E">
        <w:trPr>
          <w:trHeight w:val="138"/>
        </w:trPr>
        <w:tc>
          <w:tcPr>
            <w:tcW w:w="2601"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601"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Литература</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117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w:t>
            </w:r>
          </w:p>
        </w:tc>
        <w:tc>
          <w:tcPr>
            <w:tcW w:w="104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w:t>
            </w:r>
          </w:p>
        </w:tc>
        <w:tc>
          <w:tcPr>
            <w:tcW w:w="117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6</w:t>
            </w:r>
          </w:p>
        </w:tc>
      </w:tr>
      <w:tr w:rsidR="001267D4" w:rsidRPr="001267D4" w:rsidTr="002E2B9E">
        <w:trPr>
          <w:trHeight w:val="258"/>
        </w:trPr>
        <w:tc>
          <w:tcPr>
            <w:tcW w:w="2601" w:type="dxa"/>
            <w:gridSpan w:val="2"/>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Иностранные языки</w:t>
            </w:r>
          </w:p>
        </w:tc>
        <w:tc>
          <w:tcPr>
            <w:tcW w:w="2601"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Иностранный язык</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117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w:t>
            </w:r>
          </w:p>
        </w:tc>
        <w:tc>
          <w:tcPr>
            <w:tcW w:w="104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w:t>
            </w:r>
          </w:p>
        </w:tc>
        <w:tc>
          <w:tcPr>
            <w:tcW w:w="117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6</w:t>
            </w:r>
          </w:p>
        </w:tc>
      </w:tr>
      <w:tr w:rsidR="001267D4" w:rsidRPr="001267D4" w:rsidTr="002E2B9E">
        <w:trPr>
          <w:trHeight w:val="135"/>
        </w:trPr>
        <w:tc>
          <w:tcPr>
            <w:tcW w:w="2601" w:type="dxa"/>
            <w:gridSpan w:val="2"/>
            <w:vMerge w:val="restart"/>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Математика и информатика</w:t>
            </w:r>
          </w:p>
        </w:tc>
        <w:tc>
          <w:tcPr>
            <w:tcW w:w="2601"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Алгебра</w:t>
            </w:r>
          </w:p>
        </w:tc>
        <w:tc>
          <w:tcPr>
            <w:tcW w:w="39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У</w:t>
            </w:r>
          </w:p>
        </w:tc>
        <w:tc>
          <w:tcPr>
            <w:tcW w:w="391"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w:t>
            </w:r>
          </w:p>
        </w:tc>
        <w:tc>
          <w:tcPr>
            <w:tcW w:w="584"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8</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5</w:t>
            </w:r>
          </w:p>
        </w:tc>
      </w:tr>
      <w:tr w:rsidR="001267D4" w:rsidRPr="001267D4" w:rsidTr="002E2B9E">
        <w:trPr>
          <w:trHeight w:val="132"/>
        </w:trPr>
        <w:tc>
          <w:tcPr>
            <w:tcW w:w="2601"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601"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Геометрия</w:t>
            </w:r>
          </w:p>
        </w:tc>
        <w:tc>
          <w:tcPr>
            <w:tcW w:w="39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У</w:t>
            </w:r>
          </w:p>
        </w:tc>
        <w:tc>
          <w:tcPr>
            <w:tcW w:w="391"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84"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6</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w:t>
            </w:r>
          </w:p>
        </w:tc>
      </w:tr>
      <w:tr w:rsidR="001267D4" w:rsidRPr="001267D4" w:rsidTr="002E2B9E">
        <w:trPr>
          <w:trHeight w:val="132"/>
        </w:trPr>
        <w:tc>
          <w:tcPr>
            <w:tcW w:w="2601"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601"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Вероятность и статистика</w:t>
            </w:r>
          </w:p>
        </w:tc>
        <w:tc>
          <w:tcPr>
            <w:tcW w:w="39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У</w:t>
            </w:r>
          </w:p>
        </w:tc>
        <w:tc>
          <w:tcPr>
            <w:tcW w:w="391"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84"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r>
      <w:tr w:rsidR="001267D4" w:rsidRPr="001267D4" w:rsidTr="002E2B9E">
        <w:trPr>
          <w:trHeight w:val="132"/>
        </w:trPr>
        <w:tc>
          <w:tcPr>
            <w:tcW w:w="2601"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601"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Информатика</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117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04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17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r>
      <w:tr w:rsidR="001267D4" w:rsidRPr="001267D4" w:rsidTr="002E2B9E">
        <w:trPr>
          <w:trHeight w:val="177"/>
        </w:trPr>
        <w:tc>
          <w:tcPr>
            <w:tcW w:w="2601" w:type="dxa"/>
            <w:gridSpan w:val="2"/>
            <w:vMerge w:val="restart"/>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Общественно- научные предметы</w:t>
            </w:r>
          </w:p>
        </w:tc>
        <w:tc>
          <w:tcPr>
            <w:tcW w:w="2601"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История</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117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104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117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r>
      <w:tr w:rsidR="001267D4" w:rsidRPr="001267D4" w:rsidTr="002E2B9E">
        <w:trPr>
          <w:trHeight w:val="177"/>
        </w:trPr>
        <w:tc>
          <w:tcPr>
            <w:tcW w:w="2601"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601"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 xml:space="preserve">Обществознание </w:t>
            </w:r>
          </w:p>
        </w:tc>
        <w:tc>
          <w:tcPr>
            <w:tcW w:w="39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391"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У</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c>
          <w:tcPr>
            <w:tcW w:w="584"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8</w:t>
            </w:r>
          </w:p>
        </w:tc>
      </w:tr>
      <w:tr w:rsidR="001267D4" w:rsidRPr="001267D4" w:rsidTr="002E2B9E">
        <w:trPr>
          <w:trHeight w:val="177"/>
        </w:trPr>
        <w:tc>
          <w:tcPr>
            <w:tcW w:w="2601"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601"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География</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117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04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17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r>
      <w:tr w:rsidR="001267D4" w:rsidRPr="001267D4" w:rsidTr="002E2B9E">
        <w:trPr>
          <w:trHeight w:val="177"/>
        </w:trPr>
        <w:tc>
          <w:tcPr>
            <w:tcW w:w="2601" w:type="dxa"/>
            <w:gridSpan w:val="2"/>
            <w:vMerge w:val="restart"/>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Естественно - научные предметы</w:t>
            </w:r>
          </w:p>
        </w:tc>
        <w:tc>
          <w:tcPr>
            <w:tcW w:w="2601"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 xml:space="preserve">Физика </w:t>
            </w:r>
          </w:p>
        </w:tc>
        <w:tc>
          <w:tcPr>
            <w:tcW w:w="39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У</w:t>
            </w:r>
          </w:p>
        </w:tc>
        <w:tc>
          <w:tcPr>
            <w:tcW w:w="391"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5</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5</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584"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10</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r>
      <w:tr w:rsidR="001267D4" w:rsidRPr="001267D4" w:rsidTr="002E2B9E">
        <w:trPr>
          <w:trHeight w:val="177"/>
        </w:trPr>
        <w:tc>
          <w:tcPr>
            <w:tcW w:w="2601"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601"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Химия</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117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04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17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r>
      <w:tr w:rsidR="001267D4" w:rsidRPr="001267D4" w:rsidTr="002E2B9E">
        <w:trPr>
          <w:trHeight w:val="177"/>
        </w:trPr>
        <w:tc>
          <w:tcPr>
            <w:tcW w:w="2601"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601"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Биология</w:t>
            </w:r>
          </w:p>
        </w:tc>
        <w:tc>
          <w:tcPr>
            <w:tcW w:w="39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391"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У</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w:t>
            </w:r>
          </w:p>
        </w:tc>
        <w:tc>
          <w:tcPr>
            <w:tcW w:w="584"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6</w:t>
            </w:r>
          </w:p>
        </w:tc>
      </w:tr>
      <w:tr w:rsidR="001267D4" w:rsidRPr="001267D4" w:rsidTr="002E2B9E">
        <w:trPr>
          <w:trHeight w:val="129"/>
        </w:trPr>
        <w:tc>
          <w:tcPr>
            <w:tcW w:w="2601" w:type="dxa"/>
            <w:gridSpan w:val="2"/>
            <w:vMerge w:val="restart"/>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Физическая культура и основы безопасности жизнедеятельности</w:t>
            </w:r>
          </w:p>
        </w:tc>
        <w:tc>
          <w:tcPr>
            <w:tcW w:w="2601"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Физическая культура</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117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104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117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r>
      <w:tr w:rsidR="001267D4" w:rsidRPr="001267D4" w:rsidTr="002E2B9E">
        <w:trPr>
          <w:trHeight w:val="129"/>
        </w:trPr>
        <w:tc>
          <w:tcPr>
            <w:tcW w:w="2601" w:type="dxa"/>
            <w:gridSpan w:val="2"/>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601"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Основы безопасности жизнедеятельности</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Б</w:t>
            </w:r>
          </w:p>
        </w:tc>
        <w:tc>
          <w:tcPr>
            <w:tcW w:w="117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04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17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r>
      <w:tr w:rsidR="001267D4" w:rsidRPr="001267D4" w:rsidTr="002E2B9E">
        <w:trPr>
          <w:trHeight w:val="273"/>
        </w:trPr>
        <w:tc>
          <w:tcPr>
            <w:tcW w:w="2601" w:type="dxa"/>
            <w:gridSpan w:val="2"/>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2601" w:type="dxa"/>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Индивидуальный проект</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117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104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117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r>
      <w:tr w:rsidR="001267D4" w:rsidRPr="001267D4" w:rsidTr="002E2B9E">
        <w:trPr>
          <w:trHeight w:val="258"/>
        </w:trPr>
        <w:tc>
          <w:tcPr>
            <w:tcW w:w="5202" w:type="dxa"/>
            <w:gridSpan w:val="3"/>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Итого</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33</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31</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32</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30</w:t>
            </w:r>
          </w:p>
        </w:tc>
        <w:tc>
          <w:tcPr>
            <w:tcW w:w="584"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65</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61</w:t>
            </w:r>
          </w:p>
        </w:tc>
      </w:tr>
      <w:tr w:rsidR="001267D4" w:rsidRPr="001267D4" w:rsidTr="002E2B9E">
        <w:trPr>
          <w:trHeight w:val="258"/>
        </w:trPr>
        <w:tc>
          <w:tcPr>
            <w:tcW w:w="9364" w:type="dxa"/>
            <w:gridSpan w:val="11"/>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hAnsi="Times New Roman" w:cs="Times New Roman"/>
                <w:b/>
                <w:bCs/>
                <w:i/>
                <w:sz w:val="24"/>
                <w:szCs w:val="24"/>
              </w:rPr>
              <w:t>Часть, формируемая участниками образовательных отношений</w:t>
            </w:r>
          </w:p>
        </w:tc>
      </w:tr>
      <w:tr w:rsidR="001267D4" w:rsidRPr="001267D4" w:rsidTr="002E2B9E">
        <w:trPr>
          <w:trHeight w:val="517"/>
        </w:trPr>
        <w:tc>
          <w:tcPr>
            <w:tcW w:w="2081" w:type="dxa"/>
            <w:vMerge w:val="restart"/>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Предметы и курсы по выбору</w:t>
            </w:r>
          </w:p>
        </w:tc>
        <w:tc>
          <w:tcPr>
            <w:tcW w:w="3121" w:type="dxa"/>
            <w:gridSpan w:val="2"/>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Решение задач повышенной сложности по физике</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ЭК</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584"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r>
      <w:tr w:rsidR="001267D4" w:rsidRPr="001267D4" w:rsidTr="002E2B9E">
        <w:trPr>
          <w:trHeight w:val="206"/>
        </w:trPr>
        <w:tc>
          <w:tcPr>
            <w:tcW w:w="2081" w:type="dxa"/>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3121" w:type="dxa"/>
            <w:gridSpan w:val="2"/>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Избранные вопросы математики</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ЭК</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84"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r>
      <w:tr w:rsidR="001267D4" w:rsidRPr="001267D4" w:rsidTr="002E2B9E">
        <w:trPr>
          <w:trHeight w:val="206"/>
        </w:trPr>
        <w:tc>
          <w:tcPr>
            <w:tcW w:w="2081" w:type="dxa"/>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3121" w:type="dxa"/>
            <w:gridSpan w:val="2"/>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Выполнение заданий повышенной сложности по обществознанию</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ЭК</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84"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r>
      <w:tr w:rsidR="001267D4" w:rsidRPr="001267D4" w:rsidTr="002E2B9E">
        <w:trPr>
          <w:trHeight w:val="206"/>
        </w:trPr>
        <w:tc>
          <w:tcPr>
            <w:tcW w:w="2081" w:type="dxa"/>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3121" w:type="dxa"/>
            <w:gridSpan w:val="2"/>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Искусство устной и письменной речи</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ЭК</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84"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r>
      <w:tr w:rsidR="001267D4" w:rsidRPr="001267D4" w:rsidTr="002E2B9E">
        <w:trPr>
          <w:trHeight w:val="206"/>
        </w:trPr>
        <w:tc>
          <w:tcPr>
            <w:tcW w:w="2081" w:type="dxa"/>
            <w:vMerge/>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p>
        </w:tc>
        <w:tc>
          <w:tcPr>
            <w:tcW w:w="3121" w:type="dxa"/>
            <w:gridSpan w:val="2"/>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Выполнение заданий повышенной сложности по биологии</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ЭК</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84"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r>
      <w:tr w:rsidR="001267D4" w:rsidRPr="001267D4" w:rsidTr="002E2B9E">
        <w:trPr>
          <w:trHeight w:val="206"/>
        </w:trPr>
        <w:tc>
          <w:tcPr>
            <w:tcW w:w="5202" w:type="dxa"/>
            <w:gridSpan w:val="3"/>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Итого</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w:t>
            </w:r>
          </w:p>
        </w:tc>
        <w:tc>
          <w:tcPr>
            <w:tcW w:w="520"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4</w:t>
            </w:r>
          </w:p>
        </w:tc>
        <w:tc>
          <w:tcPr>
            <w:tcW w:w="584"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7</w:t>
            </w:r>
          </w:p>
        </w:tc>
      </w:tr>
      <w:tr w:rsidR="001267D4" w:rsidRPr="001267D4" w:rsidTr="002E2B9E">
        <w:trPr>
          <w:trHeight w:val="531"/>
        </w:trPr>
        <w:tc>
          <w:tcPr>
            <w:tcW w:w="5202" w:type="dxa"/>
            <w:gridSpan w:val="3"/>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Максимально допустимая недельная нагрузка при  5- дневной учебной неделе</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34</w:t>
            </w:r>
          </w:p>
        </w:tc>
        <w:tc>
          <w:tcPr>
            <w:tcW w:w="585" w:type="dxa"/>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34</w:t>
            </w:r>
          </w:p>
        </w:tc>
        <w:tc>
          <w:tcPr>
            <w:tcW w:w="104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34</w:t>
            </w:r>
          </w:p>
        </w:tc>
        <w:tc>
          <w:tcPr>
            <w:tcW w:w="117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68</w:t>
            </w:r>
          </w:p>
        </w:tc>
      </w:tr>
      <w:tr w:rsidR="001267D4" w:rsidRPr="001267D4" w:rsidTr="002E2B9E">
        <w:trPr>
          <w:trHeight w:val="258"/>
        </w:trPr>
        <w:tc>
          <w:tcPr>
            <w:tcW w:w="5202" w:type="dxa"/>
            <w:gridSpan w:val="3"/>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lastRenderedPageBreak/>
              <w:t>Количество учебных недель</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117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34</w:t>
            </w:r>
          </w:p>
        </w:tc>
        <w:tc>
          <w:tcPr>
            <w:tcW w:w="104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34</w:t>
            </w:r>
          </w:p>
        </w:tc>
        <w:tc>
          <w:tcPr>
            <w:tcW w:w="117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68</w:t>
            </w:r>
          </w:p>
        </w:tc>
      </w:tr>
      <w:tr w:rsidR="001267D4" w:rsidRPr="001267D4" w:rsidTr="002E2B9E">
        <w:trPr>
          <w:trHeight w:val="258"/>
        </w:trPr>
        <w:tc>
          <w:tcPr>
            <w:tcW w:w="5202" w:type="dxa"/>
            <w:gridSpan w:val="3"/>
            <w:shd w:val="clear" w:color="auto" w:fill="auto"/>
          </w:tcPr>
          <w:p w:rsidR="001267D4" w:rsidRPr="001267D4" w:rsidRDefault="001267D4" w:rsidP="001267D4">
            <w:pPr>
              <w:spacing w:after="0" w:line="240" w:lineRule="auto"/>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Всего часов в год</w:t>
            </w:r>
          </w:p>
        </w:tc>
        <w:tc>
          <w:tcPr>
            <w:tcW w:w="78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p>
        </w:tc>
        <w:tc>
          <w:tcPr>
            <w:tcW w:w="1171"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1156</w:t>
            </w:r>
          </w:p>
        </w:tc>
        <w:tc>
          <w:tcPr>
            <w:tcW w:w="104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1156</w:t>
            </w:r>
          </w:p>
        </w:tc>
        <w:tc>
          <w:tcPr>
            <w:tcW w:w="1170" w:type="dxa"/>
            <w:gridSpan w:val="2"/>
            <w:shd w:val="clear" w:color="auto" w:fill="auto"/>
          </w:tcPr>
          <w:p w:rsidR="001267D4" w:rsidRPr="001267D4" w:rsidRDefault="001267D4" w:rsidP="001267D4">
            <w:pPr>
              <w:spacing w:after="0" w:line="240" w:lineRule="auto"/>
              <w:jc w:val="center"/>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2312</w:t>
            </w:r>
          </w:p>
        </w:tc>
      </w:tr>
    </w:tbl>
    <w:p w:rsidR="001267D4" w:rsidRPr="001267D4" w:rsidRDefault="001267D4" w:rsidP="002E2B9E">
      <w:pPr>
        <w:spacing w:after="0" w:line="240" w:lineRule="auto"/>
        <w:ind w:firstLine="709"/>
        <w:jc w:val="both"/>
        <w:rPr>
          <w:rFonts w:ascii="Times New Roman" w:eastAsia="Times New Roman" w:hAnsi="Times New Roman" w:cs="Times New Roman"/>
          <w:sz w:val="24"/>
          <w:szCs w:val="24"/>
        </w:rPr>
      </w:pPr>
      <w:r w:rsidRPr="001267D4">
        <w:rPr>
          <w:rFonts w:ascii="Times New Roman" w:eastAsia="Times New Roman" w:hAnsi="Times New Roman" w:cs="Times New Roman"/>
          <w:sz w:val="24"/>
          <w:szCs w:val="24"/>
        </w:rPr>
        <w:t>Промежуточная аттестация обучающихся осуществляется в соответствии со статьей 58 Федерального закона «Об образовании в Российской Федерации» от 29.12.2012 года № 273-ФЗ и регламентируется Положением о формах, периодичности, порядке текущего контроля успеваемости и промежуточной аттестации обучающихся МБОУ «Средняя общеобразовательная школа № 27 имени А.А. Дейнеки».</w:t>
      </w:r>
    </w:p>
    <w:p w:rsidR="001267D4" w:rsidRPr="002E2B9E" w:rsidRDefault="001267D4" w:rsidP="001267D4">
      <w:pPr>
        <w:spacing w:after="0" w:line="240" w:lineRule="auto"/>
        <w:jc w:val="center"/>
        <w:rPr>
          <w:rFonts w:ascii="Times New Roman" w:eastAsia="Times New Roman" w:hAnsi="Times New Roman" w:cs="Times New Roman"/>
          <w:b/>
          <w:sz w:val="24"/>
          <w:szCs w:val="24"/>
          <w:lang w:eastAsia="ru-RU"/>
        </w:rPr>
      </w:pPr>
      <w:r w:rsidRPr="002E2B9E">
        <w:rPr>
          <w:rFonts w:ascii="Times New Roman" w:eastAsia="Times New Roman" w:hAnsi="Times New Roman" w:cs="Times New Roman"/>
          <w:b/>
          <w:sz w:val="24"/>
          <w:szCs w:val="24"/>
          <w:lang w:eastAsia="ru-RU"/>
        </w:rPr>
        <w:t>Формы промежуточной аттестации</w:t>
      </w:r>
    </w:p>
    <w:tbl>
      <w:tblPr>
        <w:tblStyle w:val="aff"/>
        <w:tblW w:w="0" w:type="auto"/>
        <w:tblLook w:val="04A0" w:firstRow="1" w:lastRow="0" w:firstColumn="1" w:lastColumn="0" w:noHBand="0" w:noVBand="1"/>
      </w:tblPr>
      <w:tblGrid>
        <w:gridCol w:w="3232"/>
        <w:gridCol w:w="3159"/>
        <w:gridCol w:w="3179"/>
      </w:tblGrid>
      <w:tr w:rsidR="001267D4" w:rsidRPr="001267D4" w:rsidTr="001267D4">
        <w:tc>
          <w:tcPr>
            <w:tcW w:w="3303" w:type="dxa"/>
            <w:vMerge w:val="restart"/>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Учебный предмет</w:t>
            </w:r>
          </w:p>
        </w:tc>
        <w:tc>
          <w:tcPr>
            <w:tcW w:w="6608" w:type="dxa"/>
            <w:gridSpan w:val="2"/>
          </w:tcPr>
          <w:p w:rsidR="001267D4" w:rsidRPr="001267D4" w:rsidRDefault="001267D4" w:rsidP="002E2B9E">
            <w:pPr>
              <w:jc w:val="cente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Формы промежуточной аттестации</w:t>
            </w:r>
          </w:p>
        </w:tc>
      </w:tr>
      <w:tr w:rsidR="001267D4" w:rsidRPr="001267D4" w:rsidTr="001267D4">
        <w:tc>
          <w:tcPr>
            <w:tcW w:w="3303" w:type="dxa"/>
            <w:vMerge/>
          </w:tcPr>
          <w:p w:rsidR="001267D4" w:rsidRPr="001267D4" w:rsidRDefault="001267D4" w:rsidP="001267D4">
            <w:pPr>
              <w:jc w:val="right"/>
              <w:rPr>
                <w:rFonts w:ascii="Times New Roman" w:eastAsia="Times New Roman" w:hAnsi="Times New Roman" w:cs="Times New Roman"/>
                <w:sz w:val="24"/>
                <w:szCs w:val="24"/>
                <w:lang w:eastAsia="ru-RU"/>
              </w:rPr>
            </w:pPr>
          </w:p>
        </w:tc>
        <w:tc>
          <w:tcPr>
            <w:tcW w:w="3304" w:type="dxa"/>
          </w:tcPr>
          <w:p w:rsidR="001267D4" w:rsidRPr="001267D4" w:rsidRDefault="001267D4" w:rsidP="002E2B9E">
            <w:pPr>
              <w:jc w:val="cente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10 класс</w:t>
            </w:r>
          </w:p>
        </w:tc>
        <w:tc>
          <w:tcPr>
            <w:tcW w:w="3304" w:type="dxa"/>
          </w:tcPr>
          <w:p w:rsidR="001267D4" w:rsidRPr="001267D4" w:rsidRDefault="001267D4" w:rsidP="002E2B9E">
            <w:pPr>
              <w:jc w:val="cente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11 класс</w:t>
            </w:r>
          </w:p>
        </w:tc>
      </w:tr>
      <w:tr w:rsidR="001267D4" w:rsidRPr="001267D4" w:rsidTr="001267D4">
        <w:tc>
          <w:tcPr>
            <w:tcW w:w="3303" w:type="dxa"/>
          </w:tcPr>
          <w:p w:rsidR="001267D4" w:rsidRPr="001267D4" w:rsidRDefault="001267D4" w:rsidP="001267D4">
            <w:pP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Русский язык</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ИКР, ИКД, ИТ</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ИКР, ИКД, ИТ</w:t>
            </w:r>
          </w:p>
        </w:tc>
      </w:tr>
      <w:tr w:rsidR="001267D4" w:rsidRPr="001267D4" w:rsidTr="001267D4">
        <w:tc>
          <w:tcPr>
            <w:tcW w:w="3303" w:type="dxa"/>
          </w:tcPr>
          <w:p w:rsidR="001267D4" w:rsidRPr="001267D4" w:rsidRDefault="001267D4" w:rsidP="001267D4">
            <w:pP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Литература</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ИС, ИТ</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ИС, ИТ</w:t>
            </w:r>
          </w:p>
        </w:tc>
      </w:tr>
      <w:tr w:rsidR="001267D4" w:rsidRPr="001267D4" w:rsidTr="001267D4">
        <w:tc>
          <w:tcPr>
            <w:tcW w:w="3303" w:type="dxa"/>
          </w:tcPr>
          <w:p w:rsidR="001267D4" w:rsidRPr="001267D4" w:rsidRDefault="001267D4" w:rsidP="001267D4">
            <w:pP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Иностранный язык</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ИТ, ИКР, ИЛГТ</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ИТ, ИКР,ИЛГТ</w:t>
            </w:r>
          </w:p>
        </w:tc>
      </w:tr>
      <w:tr w:rsidR="001267D4" w:rsidRPr="001267D4" w:rsidTr="001267D4">
        <w:tc>
          <w:tcPr>
            <w:tcW w:w="3303" w:type="dxa"/>
          </w:tcPr>
          <w:p w:rsidR="001267D4" w:rsidRPr="001267D4" w:rsidRDefault="001267D4" w:rsidP="001267D4">
            <w:pP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Алгебра</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ИКР</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ИКР</w:t>
            </w:r>
          </w:p>
        </w:tc>
      </w:tr>
      <w:tr w:rsidR="001267D4" w:rsidRPr="001267D4" w:rsidTr="001267D4">
        <w:tc>
          <w:tcPr>
            <w:tcW w:w="3303" w:type="dxa"/>
          </w:tcPr>
          <w:p w:rsidR="001267D4" w:rsidRPr="001267D4" w:rsidRDefault="001267D4" w:rsidP="001267D4">
            <w:pP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Геометрия</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ИКР</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ИКР</w:t>
            </w:r>
          </w:p>
        </w:tc>
      </w:tr>
      <w:tr w:rsidR="001267D4" w:rsidRPr="001267D4" w:rsidTr="001267D4">
        <w:tc>
          <w:tcPr>
            <w:tcW w:w="3303" w:type="dxa"/>
          </w:tcPr>
          <w:p w:rsidR="001267D4" w:rsidRPr="001267D4" w:rsidRDefault="001267D4" w:rsidP="001267D4">
            <w:pP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Вероятность и статистика</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ИКР,ИТ</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ИКР, ИТ</w:t>
            </w:r>
          </w:p>
        </w:tc>
      </w:tr>
      <w:tr w:rsidR="001267D4" w:rsidRPr="001267D4" w:rsidTr="001267D4">
        <w:tc>
          <w:tcPr>
            <w:tcW w:w="3303" w:type="dxa"/>
          </w:tcPr>
          <w:p w:rsidR="001267D4" w:rsidRPr="001267D4" w:rsidRDefault="001267D4" w:rsidP="001267D4">
            <w:pP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Информатика</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ИКР, ИТ</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ИКР, ИТ</w:t>
            </w:r>
          </w:p>
        </w:tc>
      </w:tr>
      <w:tr w:rsidR="001267D4" w:rsidRPr="001267D4" w:rsidTr="001267D4">
        <w:tc>
          <w:tcPr>
            <w:tcW w:w="3303" w:type="dxa"/>
          </w:tcPr>
          <w:p w:rsidR="001267D4" w:rsidRPr="001267D4" w:rsidRDefault="001267D4" w:rsidP="001267D4">
            <w:pP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История</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ИТ</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ИТ</w:t>
            </w:r>
          </w:p>
        </w:tc>
      </w:tr>
      <w:tr w:rsidR="001267D4" w:rsidRPr="001267D4" w:rsidTr="001267D4">
        <w:tc>
          <w:tcPr>
            <w:tcW w:w="3303" w:type="dxa"/>
          </w:tcPr>
          <w:p w:rsidR="001267D4" w:rsidRPr="001267D4" w:rsidRDefault="001267D4" w:rsidP="001267D4">
            <w:pP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Обществознание</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ИТ</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ИТ</w:t>
            </w:r>
          </w:p>
        </w:tc>
      </w:tr>
      <w:tr w:rsidR="001267D4" w:rsidRPr="001267D4" w:rsidTr="001267D4">
        <w:tc>
          <w:tcPr>
            <w:tcW w:w="3303" w:type="dxa"/>
          </w:tcPr>
          <w:p w:rsidR="001267D4" w:rsidRPr="001267D4" w:rsidRDefault="001267D4" w:rsidP="001267D4">
            <w:pP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География</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ИТ</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ИТ</w:t>
            </w:r>
          </w:p>
        </w:tc>
      </w:tr>
      <w:tr w:rsidR="001267D4" w:rsidRPr="001267D4" w:rsidTr="001267D4">
        <w:tc>
          <w:tcPr>
            <w:tcW w:w="3303" w:type="dxa"/>
          </w:tcPr>
          <w:p w:rsidR="001267D4" w:rsidRPr="001267D4" w:rsidRDefault="001267D4" w:rsidP="001267D4">
            <w:pP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Физика</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ИКР, ИТ</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ИКР, ИТ</w:t>
            </w:r>
          </w:p>
        </w:tc>
      </w:tr>
      <w:tr w:rsidR="001267D4" w:rsidRPr="001267D4" w:rsidTr="001267D4">
        <w:tc>
          <w:tcPr>
            <w:tcW w:w="3303" w:type="dxa"/>
          </w:tcPr>
          <w:p w:rsidR="001267D4" w:rsidRPr="001267D4" w:rsidRDefault="001267D4" w:rsidP="001267D4">
            <w:pP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Химия</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ИКР, ЗИП</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ИКР, ЗИП</w:t>
            </w:r>
          </w:p>
        </w:tc>
      </w:tr>
      <w:tr w:rsidR="001267D4" w:rsidRPr="001267D4" w:rsidTr="001267D4">
        <w:tc>
          <w:tcPr>
            <w:tcW w:w="3303" w:type="dxa"/>
          </w:tcPr>
          <w:p w:rsidR="001267D4" w:rsidRPr="001267D4" w:rsidRDefault="001267D4" w:rsidP="001267D4">
            <w:pP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Биология</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ИТ</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ИТ</w:t>
            </w:r>
          </w:p>
        </w:tc>
      </w:tr>
      <w:tr w:rsidR="001267D4" w:rsidRPr="001267D4" w:rsidTr="001267D4">
        <w:tc>
          <w:tcPr>
            <w:tcW w:w="3303" w:type="dxa"/>
          </w:tcPr>
          <w:p w:rsidR="001267D4" w:rsidRPr="001267D4" w:rsidRDefault="001267D4" w:rsidP="001267D4">
            <w:pP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Физическая  культура</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СН</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СН</w:t>
            </w:r>
          </w:p>
        </w:tc>
      </w:tr>
      <w:tr w:rsidR="001267D4" w:rsidRPr="001267D4" w:rsidTr="001267D4">
        <w:tc>
          <w:tcPr>
            <w:tcW w:w="3303" w:type="dxa"/>
          </w:tcPr>
          <w:p w:rsidR="001267D4" w:rsidRPr="001267D4" w:rsidRDefault="001267D4" w:rsidP="001267D4">
            <w:pP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Основы безопасности жизнедеятельности</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ИТ</w:t>
            </w:r>
          </w:p>
        </w:tc>
        <w:tc>
          <w:tcPr>
            <w:tcW w:w="3304" w:type="dxa"/>
          </w:tcPr>
          <w:p w:rsidR="001267D4" w:rsidRPr="001267D4" w:rsidRDefault="001267D4" w:rsidP="001267D4">
            <w:pPr>
              <w:jc w:val="center"/>
              <w:rPr>
                <w:rFonts w:ascii="Times New Roman" w:eastAsia="Times New Roman" w:hAnsi="Times New Roman" w:cs="Times New Roman"/>
                <w:sz w:val="24"/>
                <w:szCs w:val="24"/>
                <w:lang w:eastAsia="ru-RU"/>
              </w:rPr>
            </w:pPr>
            <w:r w:rsidRPr="001267D4">
              <w:rPr>
                <w:rFonts w:ascii="Times New Roman" w:hAnsi="Times New Roman" w:cs="Times New Roman"/>
                <w:sz w:val="24"/>
                <w:szCs w:val="24"/>
              </w:rPr>
              <w:t>ИТ</w:t>
            </w:r>
          </w:p>
        </w:tc>
      </w:tr>
      <w:tr w:rsidR="001267D4" w:rsidRPr="001267D4" w:rsidTr="001267D4">
        <w:tc>
          <w:tcPr>
            <w:tcW w:w="3303" w:type="dxa"/>
          </w:tcPr>
          <w:p w:rsidR="001267D4" w:rsidRPr="001267D4" w:rsidRDefault="001267D4" w:rsidP="001267D4">
            <w:pP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lang w:eastAsia="ru-RU"/>
              </w:rPr>
              <w:t>Индивидуальный проект</w:t>
            </w:r>
          </w:p>
        </w:tc>
        <w:tc>
          <w:tcPr>
            <w:tcW w:w="3304" w:type="dxa"/>
          </w:tcPr>
          <w:p w:rsidR="001267D4" w:rsidRPr="001267D4" w:rsidRDefault="001267D4" w:rsidP="002E2B9E">
            <w:pPr>
              <w:jc w:val="cente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rPr>
              <w:t>ЗИП</w:t>
            </w:r>
          </w:p>
        </w:tc>
        <w:tc>
          <w:tcPr>
            <w:tcW w:w="3304" w:type="dxa"/>
          </w:tcPr>
          <w:p w:rsidR="001267D4" w:rsidRPr="001267D4" w:rsidRDefault="001267D4" w:rsidP="002E2B9E">
            <w:pPr>
              <w:jc w:val="center"/>
              <w:rPr>
                <w:rFonts w:ascii="Times New Roman" w:eastAsia="Times New Roman" w:hAnsi="Times New Roman" w:cs="Times New Roman"/>
                <w:sz w:val="24"/>
                <w:szCs w:val="24"/>
                <w:lang w:eastAsia="ru-RU"/>
              </w:rPr>
            </w:pPr>
            <w:r w:rsidRPr="001267D4">
              <w:rPr>
                <w:rFonts w:ascii="Times New Roman" w:eastAsia="Times New Roman" w:hAnsi="Times New Roman" w:cs="Times New Roman"/>
                <w:sz w:val="24"/>
                <w:szCs w:val="24"/>
              </w:rPr>
              <w:t>ЗИП</w:t>
            </w:r>
          </w:p>
        </w:tc>
      </w:tr>
    </w:tbl>
    <w:p w:rsidR="001267D4" w:rsidRPr="001267D4" w:rsidRDefault="001267D4" w:rsidP="001267D4">
      <w:pPr>
        <w:spacing w:after="0" w:line="240" w:lineRule="auto"/>
        <w:jc w:val="center"/>
        <w:rPr>
          <w:rFonts w:ascii="Times New Roman" w:hAnsi="Times New Roman" w:cs="Times New Roman"/>
          <w:b/>
          <w:bCs/>
          <w:sz w:val="24"/>
          <w:szCs w:val="24"/>
        </w:rPr>
      </w:pPr>
      <w:r w:rsidRPr="001267D4">
        <w:rPr>
          <w:rFonts w:ascii="Times New Roman" w:hAnsi="Times New Roman" w:cs="Times New Roman"/>
          <w:b/>
          <w:bCs/>
          <w:sz w:val="24"/>
          <w:szCs w:val="24"/>
        </w:rPr>
        <w:t>Условные обозначения форм промежуточной аттестации:</w:t>
      </w:r>
    </w:p>
    <w:p w:rsidR="001267D4" w:rsidRPr="001267D4" w:rsidRDefault="001267D4" w:rsidP="001267D4">
      <w:pPr>
        <w:spacing w:after="0" w:line="240" w:lineRule="auto"/>
        <w:jc w:val="both"/>
        <w:rPr>
          <w:rFonts w:ascii="Times New Roman" w:hAnsi="Times New Roman" w:cs="Times New Roman"/>
          <w:bCs/>
          <w:sz w:val="24"/>
          <w:szCs w:val="24"/>
        </w:rPr>
      </w:pPr>
      <w:r w:rsidRPr="001267D4">
        <w:rPr>
          <w:rFonts w:ascii="Times New Roman" w:hAnsi="Times New Roman" w:cs="Times New Roman"/>
          <w:b/>
          <w:bCs/>
          <w:sz w:val="24"/>
          <w:szCs w:val="24"/>
        </w:rPr>
        <w:t xml:space="preserve">ФПА – </w:t>
      </w:r>
      <w:r w:rsidRPr="001267D4">
        <w:rPr>
          <w:rFonts w:ascii="Times New Roman" w:hAnsi="Times New Roman" w:cs="Times New Roman"/>
          <w:bCs/>
          <w:sz w:val="24"/>
          <w:szCs w:val="24"/>
        </w:rPr>
        <w:t>формы промежуточной аттестации</w:t>
      </w:r>
    </w:p>
    <w:p w:rsidR="001267D4" w:rsidRPr="001267D4" w:rsidRDefault="001267D4" w:rsidP="001267D4">
      <w:pPr>
        <w:spacing w:after="0" w:line="240" w:lineRule="auto"/>
        <w:jc w:val="both"/>
        <w:rPr>
          <w:rFonts w:ascii="Times New Roman" w:hAnsi="Times New Roman" w:cs="Times New Roman"/>
          <w:bCs/>
          <w:sz w:val="24"/>
          <w:szCs w:val="24"/>
        </w:rPr>
      </w:pPr>
      <w:r w:rsidRPr="001267D4">
        <w:rPr>
          <w:rFonts w:ascii="Times New Roman" w:hAnsi="Times New Roman" w:cs="Times New Roman"/>
          <w:b/>
          <w:bCs/>
          <w:sz w:val="24"/>
          <w:szCs w:val="24"/>
        </w:rPr>
        <w:t xml:space="preserve">ИКР – </w:t>
      </w:r>
      <w:r w:rsidRPr="001267D4">
        <w:rPr>
          <w:rFonts w:ascii="Times New Roman" w:hAnsi="Times New Roman" w:cs="Times New Roman"/>
          <w:bCs/>
          <w:sz w:val="24"/>
          <w:szCs w:val="24"/>
        </w:rPr>
        <w:t>итоговая</w:t>
      </w:r>
      <w:r w:rsidR="002347D1">
        <w:rPr>
          <w:rFonts w:ascii="Times New Roman" w:hAnsi="Times New Roman" w:cs="Times New Roman"/>
          <w:bCs/>
          <w:sz w:val="24"/>
          <w:szCs w:val="24"/>
        </w:rPr>
        <w:t xml:space="preserve"> </w:t>
      </w:r>
      <w:r w:rsidRPr="001267D4">
        <w:rPr>
          <w:rFonts w:ascii="Times New Roman" w:hAnsi="Times New Roman" w:cs="Times New Roman"/>
          <w:bCs/>
          <w:sz w:val="24"/>
          <w:szCs w:val="24"/>
        </w:rPr>
        <w:t>контрольная работа</w:t>
      </w:r>
    </w:p>
    <w:p w:rsidR="001267D4" w:rsidRPr="001267D4" w:rsidRDefault="001267D4" w:rsidP="001267D4">
      <w:pPr>
        <w:spacing w:after="0" w:line="240" w:lineRule="auto"/>
        <w:jc w:val="both"/>
        <w:rPr>
          <w:rFonts w:ascii="Times New Roman" w:hAnsi="Times New Roman" w:cs="Times New Roman"/>
          <w:bCs/>
          <w:sz w:val="24"/>
          <w:szCs w:val="24"/>
        </w:rPr>
      </w:pPr>
      <w:r w:rsidRPr="001267D4">
        <w:rPr>
          <w:rFonts w:ascii="Times New Roman" w:hAnsi="Times New Roman" w:cs="Times New Roman"/>
          <w:b/>
          <w:bCs/>
          <w:sz w:val="24"/>
          <w:szCs w:val="24"/>
        </w:rPr>
        <w:t>ИС –</w:t>
      </w:r>
      <w:r w:rsidRPr="001267D4">
        <w:rPr>
          <w:rFonts w:ascii="Times New Roman" w:hAnsi="Times New Roman" w:cs="Times New Roman"/>
          <w:bCs/>
          <w:sz w:val="24"/>
          <w:szCs w:val="24"/>
        </w:rPr>
        <w:t xml:space="preserve"> итоговое сочинение</w:t>
      </w:r>
    </w:p>
    <w:p w:rsidR="001267D4" w:rsidRPr="001267D4" w:rsidRDefault="001267D4" w:rsidP="001267D4">
      <w:pPr>
        <w:spacing w:after="0" w:line="240" w:lineRule="auto"/>
        <w:jc w:val="both"/>
        <w:rPr>
          <w:rFonts w:ascii="Times New Roman" w:hAnsi="Times New Roman" w:cs="Times New Roman"/>
          <w:bCs/>
          <w:sz w:val="24"/>
          <w:szCs w:val="24"/>
        </w:rPr>
      </w:pPr>
      <w:r w:rsidRPr="001267D4">
        <w:rPr>
          <w:rFonts w:ascii="Times New Roman" w:hAnsi="Times New Roman" w:cs="Times New Roman"/>
          <w:b/>
          <w:bCs/>
          <w:sz w:val="24"/>
          <w:szCs w:val="24"/>
        </w:rPr>
        <w:t xml:space="preserve">ИИ - </w:t>
      </w:r>
      <w:r w:rsidR="002E2B9E">
        <w:rPr>
          <w:rFonts w:ascii="Times New Roman" w:hAnsi="Times New Roman" w:cs="Times New Roman"/>
          <w:bCs/>
          <w:sz w:val="24"/>
          <w:szCs w:val="24"/>
        </w:rPr>
        <w:t>итоговое изложение</w:t>
      </w:r>
      <w:r w:rsidRPr="001267D4">
        <w:rPr>
          <w:rFonts w:ascii="Times New Roman" w:hAnsi="Times New Roman" w:cs="Times New Roman"/>
          <w:bCs/>
          <w:sz w:val="24"/>
          <w:szCs w:val="24"/>
        </w:rPr>
        <w:t xml:space="preserve"> </w:t>
      </w:r>
    </w:p>
    <w:p w:rsidR="001267D4" w:rsidRPr="001267D4" w:rsidRDefault="001267D4" w:rsidP="001267D4">
      <w:pPr>
        <w:spacing w:after="0" w:line="240" w:lineRule="auto"/>
        <w:jc w:val="both"/>
        <w:rPr>
          <w:rFonts w:ascii="Times New Roman" w:hAnsi="Times New Roman" w:cs="Times New Roman"/>
          <w:bCs/>
          <w:sz w:val="24"/>
          <w:szCs w:val="24"/>
        </w:rPr>
      </w:pPr>
      <w:r w:rsidRPr="001267D4">
        <w:rPr>
          <w:rFonts w:ascii="Times New Roman" w:hAnsi="Times New Roman" w:cs="Times New Roman"/>
          <w:b/>
          <w:bCs/>
          <w:sz w:val="24"/>
          <w:szCs w:val="24"/>
        </w:rPr>
        <w:t>ИКД</w:t>
      </w:r>
      <w:r w:rsidR="002E2B9E">
        <w:rPr>
          <w:rFonts w:ascii="Times New Roman" w:hAnsi="Times New Roman" w:cs="Times New Roman"/>
          <w:bCs/>
          <w:sz w:val="24"/>
          <w:szCs w:val="24"/>
        </w:rPr>
        <w:t xml:space="preserve"> – итоговый контрольный диктант</w:t>
      </w:r>
    </w:p>
    <w:p w:rsidR="001267D4" w:rsidRPr="001267D4" w:rsidRDefault="001267D4" w:rsidP="001267D4">
      <w:pPr>
        <w:spacing w:after="0" w:line="240" w:lineRule="auto"/>
        <w:jc w:val="both"/>
        <w:rPr>
          <w:rFonts w:ascii="Times New Roman" w:hAnsi="Times New Roman" w:cs="Times New Roman"/>
          <w:bCs/>
          <w:sz w:val="24"/>
          <w:szCs w:val="24"/>
        </w:rPr>
      </w:pPr>
      <w:r w:rsidRPr="001267D4">
        <w:rPr>
          <w:rFonts w:ascii="Times New Roman" w:hAnsi="Times New Roman" w:cs="Times New Roman"/>
          <w:b/>
          <w:bCs/>
          <w:sz w:val="24"/>
          <w:szCs w:val="24"/>
        </w:rPr>
        <w:t xml:space="preserve">ИТ – </w:t>
      </w:r>
      <w:r w:rsidR="002E2B9E">
        <w:rPr>
          <w:rFonts w:ascii="Times New Roman" w:hAnsi="Times New Roman" w:cs="Times New Roman"/>
          <w:bCs/>
          <w:sz w:val="24"/>
          <w:szCs w:val="24"/>
        </w:rPr>
        <w:t>итоговый тест</w:t>
      </w:r>
    </w:p>
    <w:p w:rsidR="001267D4" w:rsidRPr="001267D4" w:rsidRDefault="001267D4" w:rsidP="001267D4">
      <w:pPr>
        <w:spacing w:after="0" w:line="240" w:lineRule="auto"/>
        <w:jc w:val="both"/>
        <w:rPr>
          <w:rFonts w:ascii="Times New Roman" w:hAnsi="Times New Roman" w:cs="Times New Roman"/>
          <w:bCs/>
          <w:sz w:val="24"/>
          <w:szCs w:val="24"/>
        </w:rPr>
      </w:pPr>
      <w:r w:rsidRPr="001267D4">
        <w:rPr>
          <w:rFonts w:ascii="Times New Roman" w:hAnsi="Times New Roman" w:cs="Times New Roman"/>
          <w:b/>
          <w:bCs/>
          <w:sz w:val="24"/>
          <w:szCs w:val="24"/>
        </w:rPr>
        <w:t>ИТЛГ</w:t>
      </w:r>
      <w:r w:rsidRPr="001267D4">
        <w:rPr>
          <w:rFonts w:ascii="Times New Roman" w:hAnsi="Times New Roman" w:cs="Times New Roman"/>
          <w:bCs/>
          <w:sz w:val="24"/>
          <w:szCs w:val="24"/>
        </w:rPr>
        <w:t xml:space="preserve"> – итоговый лексико - грамматический тест</w:t>
      </w:r>
    </w:p>
    <w:p w:rsidR="001267D4" w:rsidRPr="001267D4" w:rsidRDefault="001267D4" w:rsidP="001267D4">
      <w:pPr>
        <w:spacing w:after="0" w:line="240" w:lineRule="auto"/>
        <w:jc w:val="both"/>
        <w:rPr>
          <w:rFonts w:ascii="Times New Roman" w:hAnsi="Times New Roman" w:cs="Times New Roman"/>
          <w:bCs/>
          <w:sz w:val="24"/>
          <w:szCs w:val="24"/>
        </w:rPr>
      </w:pPr>
      <w:r w:rsidRPr="001267D4">
        <w:rPr>
          <w:rFonts w:ascii="Times New Roman" w:hAnsi="Times New Roman" w:cs="Times New Roman"/>
          <w:b/>
          <w:bCs/>
          <w:sz w:val="24"/>
          <w:szCs w:val="24"/>
        </w:rPr>
        <w:t xml:space="preserve">СН – </w:t>
      </w:r>
      <w:r w:rsidRPr="001267D4">
        <w:rPr>
          <w:rFonts w:ascii="Times New Roman" w:hAnsi="Times New Roman" w:cs="Times New Roman"/>
          <w:bCs/>
          <w:sz w:val="24"/>
          <w:szCs w:val="24"/>
        </w:rPr>
        <w:t>сдача нормативов</w:t>
      </w:r>
    </w:p>
    <w:p w:rsidR="001267D4" w:rsidRPr="001267D4" w:rsidRDefault="001267D4" w:rsidP="001267D4">
      <w:pPr>
        <w:spacing w:after="0" w:line="240" w:lineRule="auto"/>
        <w:jc w:val="both"/>
        <w:rPr>
          <w:rFonts w:ascii="Times New Roman" w:hAnsi="Times New Roman" w:cs="Times New Roman"/>
          <w:bCs/>
          <w:sz w:val="24"/>
          <w:szCs w:val="24"/>
        </w:rPr>
      </w:pPr>
      <w:r w:rsidRPr="001267D4">
        <w:rPr>
          <w:rFonts w:ascii="Times New Roman" w:hAnsi="Times New Roman" w:cs="Times New Roman"/>
          <w:b/>
          <w:bCs/>
          <w:sz w:val="24"/>
          <w:szCs w:val="24"/>
        </w:rPr>
        <w:t>ЗИП –</w:t>
      </w:r>
      <w:r w:rsidR="002E2B9E">
        <w:rPr>
          <w:rFonts w:ascii="Times New Roman" w:hAnsi="Times New Roman" w:cs="Times New Roman"/>
          <w:bCs/>
          <w:sz w:val="24"/>
          <w:szCs w:val="24"/>
        </w:rPr>
        <w:t xml:space="preserve"> защита итогового проекта</w:t>
      </w:r>
    </w:p>
    <w:p w:rsidR="00007E44" w:rsidRDefault="00007E44" w:rsidP="00145E50">
      <w:pPr>
        <w:pStyle w:val="25"/>
        <w:shd w:val="clear" w:color="auto" w:fill="auto"/>
        <w:spacing w:line="240" w:lineRule="auto"/>
        <w:rPr>
          <w:b/>
          <w:sz w:val="24"/>
          <w:szCs w:val="24"/>
        </w:rPr>
      </w:pPr>
    </w:p>
    <w:p w:rsidR="00F02B85" w:rsidRDefault="00F02B85" w:rsidP="00145E50">
      <w:pPr>
        <w:pStyle w:val="25"/>
        <w:shd w:val="clear" w:color="auto" w:fill="auto"/>
        <w:spacing w:line="240" w:lineRule="auto"/>
        <w:rPr>
          <w:b/>
          <w:sz w:val="24"/>
          <w:szCs w:val="24"/>
        </w:rPr>
      </w:pPr>
      <w:r w:rsidRPr="00F02B85">
        <w:rPr>
          <w:b/>
          <w:sz w:val="24"/>
          <w:szCs w:val="24"/>
        </w:rPr>
        <w:t xml:space="preserve">3.2. </w:t>
      </w:r>
      <w:r w:rsidR="00B20766" w:rsidRPr="00F02B85">
        <w:rPr>
          <w:b/>
        </w:rPr>
        <w:t>КАЛЕНДАРНЫЙ УЧЕБНЫЙ</w:t>
      </w:r>
      <w:r w:rsidR="00B20766" w:rsidRPr="00F02B85">
        <w:rPr>
          <w:b/>
          <w:webHidden/>
        </w:rPr>
        <w:t xml:space="preserve"> </w:t>
      </w:r>
      <w:r w:rsidR="00B20766" w:rsidRPr="00F02B85">
        <w:rPr>
          <w:b/>
        </w:rPr>
        <w:t>ГРАФИК</w:t>
      </w:r>
      <w:r w:rsidR="00B20766" w:rsidRPr="00F02B85">
        <w:rPr>
          <w:b/>
          <w:sz w:val="24"/>
          <w:szCs w:val="24"/>
        </w:rPr>
        <w:t xml:space="preserve"> </w:t>
      </w:r>
    </w:p>
    <w:p w:rsidR="0077709F" w:rsidRPr="0077709F" w:rsidRDefault="0077709F" w:rsidP="007770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D6B5A">
        <w:rPr>
          <w:rFonts w:ascii="Times New Roman" w:hAnsi="Times New Roman" w:cs="Times New Roman"/>
          <w:sz w:val="24"/>
          <w:szCs w:val="24"/>
        </w:rPr>
        <w:t xml:space="preserve">Организация образовательной деятельности осуществляется по учебным четвертям. </w:t>
      </w:r>
      <w:r w:rsidRPr="005529BC">
        <w:rPr>
          <w:rFonts w:ascii="Times New Roman" w:hAnsi="Times New Roman" w:cs="Times New Roman"/>
          <w:sz w:val="24"/>
          <w:szCs w:val="24"/>
        </w:rPr>
        <w:t>МБОУ «Средняя общеобразовательная школа № 27 имени А.А. Дейнеки» работает в режиме 5-дневной учебной недели.</w:t>
      </w:r>
    </w:p>
    <w:p w:rsidR="00B20766" w:rsidRPr="00B20766" w:rsidRDefault="00B20766" w:rsidP="0077709F">
      <w:pPr>
        <w:pStyle w:val="25"/>
        <w:shd w:val="clear" w:color="auto" w:fill="auto"/>
        <w:tabs>
          <w:tab w:val="left" w:pos="1625"/>
        </w:tabs>
        <w:spacing w:line="240" w:lineRule="auto"/>
        <w:ind w:firstLine="820"/>
        <w:jc w:val="both"/>
        <w:rPr>
          <w:sz w:val="24"/>
          <w:szCs w:val="24"/>
        </w:rPr>
      </w:pPr>
      <w:r w:rsidRPr="00B20766">
        <w:rPr>
          <w:sz w:val="24"/>
          <w:szCs w:val="24"/>
        </w:rPr>
        <w:t>Продолжительность учебного год</w:t>
      </w:r>
      <w:r w:rsidR="0077709F">
        <w:rPr>
          <w:sz w:val="24"/>
          <w:szCs w:val="24"/>
        </w:rPr>
        <w:t xml:space="preserve">а при получении среднего общего </w:t>
      </w:r>
      <w:r w:rsidRPr="00B20766">
        <w:rPr>
          <w:sz w:val="24"/>
          <w:szCs w:val="24"/>
        </w:rPr>
        <w:t>образования составляет 34 недели.</w:t>
      </w:r>
    </w:p>
    <w:p w:rsidR="00B20766" w:rsidRPr="00B20766" w:rsidRDefault="00B20766" w:rsidP="00B20766">
      <w:pPr>
        <w:pStyle w:val="25"/>
        <w:shd w:val="clear" w:color="auto" w:fill="auto"/>
        <w:tabs>
          <w:tab w:val="left" w:pos="1498"/>
        </w:tabs>
        <w:spacing w:line="240" w:lineRule="auto"/>
        <w:ind w:firstLine="820"/>
        <w:jc w:val="both"/>
        <w:rPr>
          <w:sz w:val="24"/>
          <w:szCs w:val="24"/>
        </w:rPr>
      </w:pPr>
      <w:r w:rsidRPr="00B20766">
        <w:rPr>
          <w:sz w:val="24"/>
          <w:szCs w:val="24"/>
        </w:rPr>
        <w:t xml:space="preserve">Учебный год в </w:t>
      </w:r>
      <w:r w:rsidR="0077709F" w:rsidRPr="005529BC">
        <w:rPr>
          <w:sz w:val="24"/>
          <w:szCs w:val="24"/>
        </w:rPr>
        <w:t xml:space="preserve">МБОУ «Средняя общеобразовательная школа № 27 имени А.А. Дейнеки» </w:t>
      </w:r>
      <w:r w:rsidRPr="00B20766">
        <w:rPr>
          <w:sz w:val="24"/>
          <w:szCs w:val="24"/>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20766" w:rsidRPr="00B20766" w:rsidRDefault="00B20766" w:rsidP="00B20766">
      <w:pPr>
        <w:pStyle w:val="25"/>
        <w:shd w:val="clear" w:color="auto" w:fill="auto"/>
        <w:tabs>
          <w:tab w:val="left" w:pos="1503"/>
        </w:tabs>
        <w:spacing w:line="240" w:lineRule="auto"/>
        <w:ind w:firstLine="820"/>
        <w:jc w:val="both"/>
        <w:rPr>
          <w:sz w:val="24"/>
          <w:szCs w:val="24"/>
        </w:rPr>
      </w:pPr>
      <w:r w:rsidRPr="00B20766">
        <w:rPr>
          <w:sz w:val="24"/>
          <w:szCs w:val="24"/>
        </w:rPr>
        <w:t xml:space="preserve">Учебный год в </w:t>
      </w:r>
      <w:r w:rsidR="00007E44">
        <w:rPr>
          <w:sz w:val="24"/>
          <w:szCs w:val="24"/>
        </w:rPr>
        <w:t>образовательной организации</w:t>
      </w:r>
      <w:r w:rsidR="0077709F" w:rsidRPr="005529BC">
        <w:rPr>
          <w:sz w:val="24"/>
          <w:szCs w:val="24"/>
        </w:rPr>
        <w:t xml:space="preserve"> </w:t>
      </w:r>
      <w:r w:rsidRPr="00B20766">
        <w:rPr>
          <w:sz w:val="24"/>
          <w:szCs w:val="24"/>
        </w:rPr>
        <w:t>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20766" w:rsidRPr="00007E44" w:rsidRDefault="00B20766" w:rsidP="00007E44">
      <w:pPr>
        <w:pStyle w:val="25"/>
        <w:shd w:val="clear" w:color="auto" w:fill="auto"/>
        <w:tabs>
          <w:tab w:val="left" w:pos="1503"/>
        </w:tabs>
        <w:spacing w:line="240" w:lineRule="auto"/>
        <w:ind w:firstLine="820"/>
        <w:jc w:val="both"/>
        <w:rPr>
          <w:sz w:val="24"/>
          <w:szCs w:val="24"/>
        </w:rPr>
      </w:pPr>
      <w:r w:rsidRPr="00B20766">
        <w:rPr>
          <w:sz w:val="24"/>
          <w:szCs w:val="24"/>
        </w:rPr>
        <w:lastRenderedPageBreak/>
        <w:t>С целью профилакт</w:t>
      </w:r>
      <w:r w:rsidR="0077709F">
        <w:rPr>
          <w:sz w:val="24"/>
          <w:szCs w:val="24"/>
        </w:rPr>
        <w:t xml:space="preserve">ики переутомления в </w:t>
      </w:r>
      <w:r w:rsidRPr="00B20766">
        <w:rPr>
          <w:sz w:val="24"/>
          <w:szCs w:val="24"/>
        </w:rPr>
        <w:t>календарном учебном графике предусматривается чередование периодов учебного времени и каникул. Продолжительность каникул должна составля</w:t>
      </w:r>
      <w:r w:rsidR="00007E44">
        <w:rPr>
          <w:sz w:val="24"/>
          <w:szCs w:val="24"/>
        </w:rPr>
        <w:t>ть не менее 7 календарных дней.</w:t>
      </w:r>
    </w:p>
    <w:p w:rsidR="000B20F8" w:rsidRPr="007C085A" w:rsidRDefault="000B20F8" w:rsidP="000B20F8">
      <w:pPr>
        <w:pStyle w:val="25"/>
        <w:shd w:val="clear" w:color="auto" w:fill="auto"/>
        <w:tabs>
          <w:tab w:val="left" w:pos="1607"/>
        </w:tabs>
        <w:spacing w:line="240" w:lineRule="auto"/>
        <w:ind w:firstLine="760"/>
        <w:rPr>
          <w:sz w:val="24"/>
          <w:szCs w:val="24"/>
        </w:rPr>
      </w:pPr>
      <w:r>
        <w:rPr>
          <w:sz w:val="24"/>
          <w:szCs w:val="24"/>
        </w:rPr>
        <w:t>Продолжительность урока составляет 40</w:t>
      </w:r>
      <w:r w:rsidRPr="005D6B5A">
        <w:rPr>
          <w:sz w:val="24"/>
          <w:szCs w:val="24"/>
        </w:rPr>
        <w:t xml:space="preserve"> минут.</w:t>
      </w:r>
      <w:r>
        <w:rPr>
          <w:sz w:val="24"/>
          <w:szCs w:val="24"/>
        </w:rPr>
        <w:t xml:space="preserve"> П</w:t>
      </w:r>
      <w:r w:rsidRPr="005D6B5A">
        <w:rPr>
          <w:sz w:val="24"/>
          <w:szCs w:val="24"/>
        </w:rPr>
        <w:t>ерем</w:t>
      </w:r>
      <w:r>
        <w:rPr>
          <w:sz w:val="24"/>
          <w:szCs w:val="24"/>
        </w:rPr>
        <w:t xml:space="preserve">ены между уроками составляют </w:t>
      </w:r>
      <w:r w:rsidRPr="005D6B5A">
        <w:rPr>
          <w:sz w:val="24"/>
          <w:szCs w:val="24"/>
        </w:rPr>
        <w:t>10 мину</w:t>
      </w:r>
      <w:r>
        <w:rPr>
          <w:sz w:val="24"/>
          <w:szCs w:val="24"/>
        </w:rPr>
        <w:t>т,</w:t>
      </w:r>
      <w:r w:rsidRPr="005D6B5A">
        <w:rPr>
          <w:sz w:val="24"/>
          <w:szCs w:val="24"/>
        </w:rPr>
        <w:t xml:space="preserve"> </w:t>
      </w:r>
      <w:r>
        <w:rPr>
          <w:sz w:val="24"/>
          <w:szCs w:val="24"/>
        </w:rPr>
        <w:t>после 2 и 3 уроков</w:t>
      </w:r>
      <w:r w:rsidRPr="005D6B5A">
        <w:rPr>
          <w:sz w:val="24"/>
          <w:szCs w:val="24"/>
        </w:rPr>
        <w:t xml:space="preserve"> две перемены по 20 минут каждая.</w:t>
      </w:r>
      <w:r w:rsidRPr="007C085A">
        <w:t xml:space="preserve"> </w:t>
      </w:r>
    </w:p>
    <w:p w:rsidR="000B20F8" w:rsidRPr="005D6B5A" w:rsidRDefault="000B20F8" w:rsidP="000B20F8">
      <w:pPr>
        <w:pStyle w:val="25"/>
        <w:shd w:val="clear" w:color="auto" w:fill="auto"/>
        <w:spacing w:line="240" w:lineRule="auto"/>
        <w:ind w:firstLine="780"/>
        <w:rPr>
          <w:sz w:val="24"/>
          <w:szCs w:val="24"/>
        </w:rPr>
      </w:pPr>
      <w:r w:rsidRPr="005D6B5A">
        <w:rPr>
          <w:sz w:val="24"/>
          <w:szCs w:val="24"/>
        </w:rPr>
        <w:t>Продолжительность перемены между уро</w:t>
      </w:r>
      <w:r>
        <w:rPr>
          <w:sz w:val="24"/>
          <w:szCs w:val="24"/>
        </w:rPr>
        <w:t xml:space="preserve">чной и внеурочной деятельностью </w:t>
      </w:r>
      <w:r w:rsidRPr="005D6B5A">
        <w:rPr>
          <w:sz w:val="24"/>
          <w:szCs w:val="24"/>
        </w:rPr>
        <w:t>составля</w:t>
      </w:r>
      <w:r>
        <w:rPr>
          <w:sz w:val="24"/>
          <w:szCs w:val="24"/>
        </w:rPr>
        <w:t xml:space="preserve">ет </w:t>
      </w:r>
      <w:r w:rsidRPr="009A35D3">
        <w:rPr>
          <w:sz w:val="24"/>
          <w:szCs w:val="24"/>
        </w:rPr>
        <w:t xml:space="preserve">20 </w:t>
      </w:r>
      <w:r w:rsidRPr="005D6B5A">
        <w:rPr>
          <w:sz w:val="24"/>
          <w:szCs w:val="24"/>
        </w:rPr>
        <w:t>минут, за исключением обучающихся с ОВЗ, обучение которых осуществляется по специальной индивидуальной программе развития.</w:t>
      </w:r>
    </w:p>
    <w:p w:rsidR="00B20766" w:rsidRPr="00B20766" w:rsidRDefault="00B20766" w:rsidP="00B20766">
      <w:pPr>
        <w:pStyle w:val="25"/>
        <w:shd w:val="clear" w:color="auto" w:fill="auto"/>
        <w:tabs>
          <w:tab w:val="left" w:pos="917"/>
        </w:tabs>
        <w:spacing w:line="240" w:lineRule="auto"/>
        <w:ind w:firstLine="820"/>
        <w:jc w:val="both"/>
        <w:rPr>
          <w:sz w:val="24"/>
          <w:szCs w:val="24"/>
        </w:rPr>
      </w:pPr>
      <w:r w:rsidRPr="00B20766">
        <w:rPr>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20766" w:rsidRPr="00B20766" w:rsidRDefault="00B20766" w:rsidP="00B20766">
      <w:pPr>
        <w:pStyle w:val="25"/>
        <w:shd w:val="clear" w:color="auto" w:fill="auto"/>
        <w:tabs>
          <w:tab w:val="left" w:pos="1604"/>
        </w:tabs>
        <w:spacing w:line="240" w:lineRule="auto"/>
        <w:ind w:firstLine="820"/>
        <w:jc w:val="both"/>
        <w:rPr>
          <w:sz w:val="24"/>
          <w:szCs w:val="24"/>
        </w:rPr>
      </w:pPr>
      <w:r w:rsidRPr="00B20766">
        <w:rP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20766" w:rsidRPr="00B20766" w:rsidRDefault="00B20766" w:rsidP="00B20766">
      <w:pPr>
        <w:pStyle w:val="25"/>
        <w:shd w:val="clear" w:color="auto" w:fill="auto"/>
        <w:tabs>
          <w:tab w:val="left" w:pos="1585"/>
        </w:tabs>
        <w:spacing w:line="240" w:lineRule="auto"/>
        <w:ind w:firstLine="820"/>
        <w:jc w:val="both"/>
        <w:rPr>
          <w:sz w:val="24"/>
          <w:szCs w:val="24"/>
        </w:rPr>
      </w:pPr>
      <w:r w:rsidRPr="00B20766">
        <w:rPr>
          <w:sz w:val="24"/>
          <w:szCs w:val="24"/>
        </w:rPr>
        <w:t>Занятия начинаются не ранее 8 часов утра и заканчиваются не позднее 19 часов.</w:t>
      </w:r>
    </w:p>
    <w:p w:rsidR="00B20766" w:rsidRPr="00B20766" w:rsidRDefault="00B20766" w:rsidP="00B20766">
      <w:pPr>
        <w:pStyle w:val="25"/>
        <w:shd w:val="clear" w:color="auto" w:fill="auto"/>
        <w:tabs>
          <w:tab w:val="left" w:pos="1609"/>
        </w:tabs>
        <w:spacing w:line="240" w:lineRule="auto"/>
        <w:ind w:firstLine="820"/>
        <w:jc w:val="both"/>
        <w:rPr>
          <w:sz w:val="24"/>
          <w:szCs w:val="24"/>
        </w:rPr>
      </w:pPr>
      <w:r w:rsidRPr="00B20766">
        <w:rPr>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D331B" w:rsidRPr="009D331B" w:rsidRDefault="00B20766" w:rsidP="009D331B">
      <w:pPr>
        <w:pStyle w:val="25"/>
        <w:shd w:val="clear" w:color="auto" w:fill="auto"/>
        <w:tabs>
          <w:tab w:val="left" w:pos="1609"/>
        </w:tabs>
        <w:spacing w:line="240" w:lineRule="auto"/>
        <w:ind w:firstLine="820"/>
        <w:jc w:val="both"/>
        <w:rPr>
          <w:sz w:val="24"/>
          <w:szCs w:val="24"/>
        </w:rPr>
      </w:pPr>
      <w:r w:rsidRPr="00B20766">
        <w:rPr>
          <w:sz w:val="24"/>
          <w:szCs w:val="24"/>
        </w:rPr>
        <w:t xml:space="preserve">Календарный учебный график </w:t>
      </w:r>
      <w:r w:rsidR="000B20F8" w:rsidRPr="005529BC">
        <w:rPr>
          <w:sz w:val="24"/>
          <w:szCs w:val="24"/>
        </w:rPr>
        <w:t>МБОУ «Средняя общеобразовательная школа № 27 имени А.А. Дейнеки»</w:t>
      </w:r>
      <w:r w:rsidRPr="00B20766">
        <w:rPr>
          <w:sz w:val="24"/>
          <w:szCs w:val="24"/>
        </w:rPr>
        <w:t xml:space="preserve">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w:t>
      </w:r>
      <w:r w:rsidR="000B20F8">
        <w:rPr>
          <w:sz w:val="24"/>
          <w:szCs w:val="24"/>
        </w:rPr>
        <w:t>ндарным периодам учебного года.</w:t>
      </w:r>
    </w:p>
    <w:p w:rsidR="009D331B" w:rsidRPr="009D331B" w:rsidRDefault="009D331B" w:rsidP="009D331B">
      <w:pPr>
        <w:shd w:val="clear" w:color="auto" w:fill="FFFFFF"/>
        <w:spacing w:after="0"/>
        <w:ind w:left="-244"/>
        <w:jc w:val="center"/>
        <w:rPr>
          <w:rFonts w:ascii="Times New Roman" w:hAnsi="Times New Roman" w:cs="Times New Roman"/>
          <w:color w:val="000000"/>
          <w:sz w:val="26"/>
          <w:szCs w:val="26"/>
        </w:rPr>
      </w:pPr>
      <w:r w:rsidRPr="009D331B">
        <w:rPr>
          <w:rFonts w:ascii="Times New Roman" w:hAnsi="Times New Roman" w:cs="Times New Roman"/>
          <w:b/>
          <w:color w:val="000000"/>
          <w:sz w:val="26"/>
          <w:szCs w:val="26"/>
        </w:rPr>
        <w:t>Календарный учебный график</w:t>
      </w:r>
    </w:p>
    <w:p w:rsidR="009D331B" w:rsidRPr="009D331B" w:rsidRDefault="009D331B" w:rsidP="009D331B">
      <w:pPr>
        <w:shd w:val="clear" w:color="auto" w:fill="FFFFFF"/>
        <w:spacing w:after="0"/>
        <w:ind w:right="-19"/>
        <w:jc w:val="center"/>
        <w:rPr>
          <w:rFonts w:ascii="Times New Roman" w:hAnsi="Times New Roman" w:cs="Times New Roman"/>
          <w:b/>
          <w:i/>
          <w:color w:val="000000"/>
          <w:spacing w:val="-3"/>
          <w:sz w:val="26"/>
          <w:szCs w:val="26"/>
        </w:rPr>
      </w:pPr>
      <w:r w:rsidRPr="009D331B">
        <w:rPr>
          <w:rFonts w:ascii="Times New Roman" w:hAnsi="Times New Roman" w:cs="Times New Roman"/>
          <w:b/>
          <w:i/>
          <w:color w:val="000000"/>
          <w:spacing w:val="-3"/>
          <w:sz w:val="26"/>
          <w:szCs w:val="26"/>
        </w:rPr>
        <w:t>на 2023-2024 учебный год</w:t>
      </w:r>
    </w:p>
    <w:p w:rsidR="009D331B" w:rsidRPr="009D331B" w:rsidRDefault="009D331B" w:rsidP="00E33F77">
      <w:pPr>
        <w:pStyle w:val="af5"/>
        <w:widowControl/>
        <w:numPr>
          <w:ilvl w:val="0"/>
          <w:numId w:val="4"/>
        </w:numPr>
        <w:autoSpaceDE/>
        <w:autoSpaceDN/>
        <w:ind w:left="0" w:firstLine="0"/>
        <w:contextualSpacing/>
        <w:jc w:val="center"/>
        <w:rPr>
          <w:b/>
          <w:color w:val="000000"/>
          <w:spacing w:val="-3"/>
          <w:sz w:val="24"/>
          <w:szCs w:val="24"/>
        </w:rPr>
      </w:pPr>
      <w:r w:rsidRPr="009D331B">
        <w:rPr>
          <w:b/>
          <w:color w:val="000000"/>
          <w:spacing w:val="-3"/>
          <w:sz w:val="24"/>
          <w:szCs w:val="24"/>
        </w:rPr>
        <w:t>Даты начала и окончания учебного года</w:t>
      </w:r>
    </w:p>
    <w:p w:rsidR="009D331B" w:rsidRPr="009D331B" w:rsidRDefault="009D331B" w:rsidP="009D331B">
      <w:pPr>
        <w:spacing w:after="0" w:line="240" w:lineRule="auto"/>
        <w:ind w:firstLine="567"/>
        <w:jc w:val="both"/>
        <w:rPr>
          <w:rFonts w:ascii="Times New Roman" w:hAnsi="Times New Roman" w:cs="Times New Roman"/>
          <w:color w:val="000000"/>
          <w:spacing w:val="-3"/>
          <w:sz w:val="24"/>
          <w:szCs w:val="24"/>
        </w:rPr>
      </w:pPr>
      <w:r w:rsidRPr="009D331B">
        <w:rPr>
          <w:rFonts w:ascii="Times New Roman" w:hAnsi="Times New Roman" w:cs="Times New Roman"/>
          <w:b/>
          <w:i/>
          <w:color w:val="000000"/>
          <w:spacing w:val="-3"/>
          <w:sz w:val="24"/>
          <w:szCs w:val="24"/>
        </w:rPr>
        <w:t xml:space="preserve">Начало 2023-2024 учебного года - </w:t>
      </w:r>
      <w:r w:rsidRPr="009D331B">
        <w:rPr>
          <w:rFonts w:ascii="Times New Roman" w:hAnsi="Times New Roman" w:cs="Times New Roman"/>
          <w:color w:val="000000"/>
          <w:spacing w:val="-3"/>
          <w:sz w:val="24"/>
          <w:szCs w:val="24"/>
        </w:rPr>
        <w:t xml:space="preserve">01 сентября 2023 года </w:t>
      </w:r>
      <w:r w:rsidRPr="009D331B">
        <w:rPr>
          <w:rFonts w:ascii="Times New Roman" w:hAnsi="Times New Roman" w:cs="Times New Roman"/>
          <w:i/>
          <w:color w:val="000000"/>
          <w:spacing w:val="-3"/>
          <w:sz w:val="24"/>
          <w:szCs w:val="24"/>
        </w:rPr>
        <w:t xml:space="preserve"> </w:t>
      </w:r>
    </w:p>
    <w:p w:rsidR="009D331B" w:rsidRPr="009D331B" w:rsidRDefault="009D331B" w:rsidP="009D331B">
      <w:pPr>
        <w:tabs>
          <w:tab w:val="left" w:pos="-1662"/>
        </w:tabs>
        <w:spacing w:after="0" w:line="240" w:lineRule="auto"/>
        <w:ind w:firstLine="567"/>
        <w:jc w:val="both"/>
        <w:rPr>
          <w:rFonts w:ascii="Times New Roman" w:hAnsi="Times New Roman" w:cs="Times New Roman"/>
          <w:b/>
          <w:color w:val="000000"/>
          <w:spacing w:val="-3"/>
          <w:sz w:val="24"/>
          <w:szCs w:val="24"/>
        </w:rPr>
      </w:pPr>
      <w:r w:rsidRPr="009D331B">
        <w:rPr>
          <w:rFonts w:ascii="Times New Roman" w:hAnsi="Times New Roman" w:cs="Times New Roman"/>
          <w:b/>
          <w:i/>
          <w:color w:val="000000"/>
          <w:spacing w:val="-3"/>
          <w:sz w:val="24"/>
          <w:szCs w:val="24"/>
        </w:rPr>
        <w:t>Окончание 2023-2024 учебного года:</w:t>
      </w:r>
      <w:r w:rsidRPr="009D331B">
        <w:rPr>
          <w:rFonts w:ascii="Times New Roman" w:hAnsi="Times New Roman" w:cs="Times New Roman"/>
          <w:b/>
          <w:color w:val="000000"/>
          <w:spacing w:val="-3"/>
          <w:sz w:val="24"/>
          <w:szCs w:val="24"/>
        </w:rPr>
        <w:t xml:space="preserve"> </w:t>
      </w:r>
    </w:p>
    <w:p w:rsidR="009D331B" w:rsidRPr="009D331B" w:rsidRDefault="00007E44" w:rsidP="00E33F77">
      <w:pPr>
        <w:pStyle w:val="af5"/>
        <w:widowControl/>
        <w:numPr>
          <w:ilvl w:val="0"/>
          <w:numId w:val="1"/>
        </w:numPr>
        <w:tabs>
          <w:tab w:val="left" w:pos="-1662"/>
        </w:tabs>
        <w:autoSpaceDE/>
        <w:autoSpaceDN/>
        <w:contextualSpacing/>
        <w:rPr>
          <w:color w:val="000000"/>
          <w:spacing w:val="-3"/>
          <w:sz w:val="24"/>
          <w:szCs w:val="24"/>
        </w:rPr>
      </w:pPr>
      <w:r>
        <w:rPr>
          <w:color w:val="000000"/>
          <w:spacing w:val="-3"/>
          <w:sz w:val="24"/>
          <w:szCs w:val="24"/>
        </w:rPr>
        <w:t>10 классы – 24</w:t>
      </w:r>
      <w:r w:rsidR="009D331B" w:rsidRPr="009D331B">
        <w:rPr>
          <w:color w:val="000000"/>
          <w:spacing w:val="-3"/>
          <w:sz w:val="24"/>
          <w:szCs w:val="24"/>
        </w:rPr>
        <w:t xml:space="preserve"> мая 2024 года</w:t>
      </w:r>
    </w:p>
    <w:p w:rsidR="009D331B" w:rsidRPr="009D331B" w:rsidRDefault="009D331B" w:rsidP="00E33F77">
      <w:pPr>
        <w:pStyle w:val="af5"/>
        <w:widowControl/>
        <w:numPr>
          <w:ilvl w:val="0"/>
          <w:numId w:val="4"/>
        </w:numPr>
        <w:autoSpaceDE/>
        <w:autoSpaceDN/>
        <w:contextualSpacing/>
        <w:jc w:val="center"/>
        <w:rPr>
          <w:b/>
          <w:spacing w:val="-3"/>
          <w:sz w:val="24"/>
          <w:szCs w:val="24"/>
        </w:rPr>
      </w:pPr>
      <w:r w:rsidRPr="009D331B">
        <w:rPr>
          <w:b/>
          <w:spacing w:val="-3"/>
          <w:sz w:val="24"/>
          <w:szCs w:val="24"/>
        </w:rPr>
        <w:t xml:space="preserve">Продолжительность учебного года </w:t>
      </w:r>
    </w:p>
    <w:p w:rsidR="009D331B" w:rsidRPr="009D331B" w:rsidRDefault="009D331B" w:rsidP="009D331B">
      <w:pPr>
        <w:pStyle w:val="af5"/>
        <w:ind w:left="0" w:firstLine="567"/>
        <w:rPr>
          <w:b/>
          <w:i/>
          <w:spacing w:val="-3"/>
          <w:sz w:val="24"/>
          <w:szCs w:val="24"/>
          <w:lang w:val="en-US"/>
        </w:rPr>
      </w:pPr>
      <w:r w:rsidRPr="009D331B">
        <w:rPr>
          <w:b/>
          <w:i/>
          <w:spacing w:val="-3"/>
          <w:sz w:val="24"/>
          <w:szCs w:val="24"/>
          <w:lang w:val="en-US"/>
        </w:rPr>
        <w:t>Продолжительность учебного года:</w:t>
      </w:r>
    </w:p>
    <w:p w:rsidR="009D331B" w:rsidRPr="009D331B" w:rsidRDefault="009D331B" w:rsidP="00E33F77">
      <w:pPr>
        <w:pStyle w:val="af5"/>
        <w:widowControl/>
        <w:numPr>
          <w:ilvl w:val="0"/>
          <w:numId w:val="2"/>
        </w:numPr>
        <w:autoSpaceDE/>
        <w:autoSpaceDN/>
        <w:contextualSpacing/>
        <w:rPr>
          <w:i/>
          <w:spacing w:val="-3"/>
          <w:sz w:val="24"/>
          <w:szCs w:val="24"/>
        </w:rPr>
      </w:pPr>
      <w:r w:rsidRPr="009D331B">
        <w:rPr>
          <w:spacing w:val="-3"/>
          <w:sz w:val="24"/>
          <w:szCs w:val="24"/>
        </w:rPr>
        <w:t>10 класс –34 учебные недели</w:t>
      </w:r>
    </w:p>
    <w:p w:rsidR="009D331B" w:rsidRPr="009D331B" w:rsidRDefault="009D331B" w:rsidP="00E33F77">
      <w:pPr>
        <w:pStyle w:val="af5"/>
        <w:numPr>
          <w:ilvl w:val="0"/>
          <w:numId w:val="4"/>
        </w:numPr>
        <w:adjustRightInd w:val="0"/>
        <w:contextualSpacing/>
        <w:jc w:val="center"/>
        <w:rPr>
          <w:b/>
          <w:spacing w:val="-3"/>
          <w:sz w:val="24"/>
          <w:szCs w:val="24"/>
        </w:rPr>
      </w:pPr>
      <w:r w:rsidRPr="009D331B">
        <w:rPr>
          <w:b/>
          <w:spacing w:val="-3"/>
          <w:sz w:val="24"/>
          <w:szCs w:val="24"/>
        </w:rPr>
        <w:t>Продолжительность учебных периодов</w:t>
      </w:r>
    </w:p>
    <w:p w:rsidR="009D331B" w:rsidRPr="009D331B" w:rsidRDefault="009D331B" w:rsidP="009D331B">
      <w:pPr>
        <w:pStyle w:val="af5"/>
        <w:spacing w:line="276" w:lineRule="auto"/>
        <w:ind w:left="0" w:firstLine="555"/>
        <w:rPr>
          <w:color w:val="000000"/>
          <w:spacing w:val="-3"/>
          <w:sz w:val="24"/>
          <w:szCs w:val="24"/>
        </w:rPr>
      </w:pPr>
      <w:r w:rsidRPr="009D331B">
        <w:rPr>
          <w:spacing w:val="-3"/>
          <w:sz w:val="24"/>
          <w:szCs w:val="24"/>
        </w:rPr>
        <w:t>Учебный год на уровне среднего</w:t>
      </w:r>
      <w:r w:rsidRPr="009D331B">
        <w:rPr>
          <w:color w:val="000000"/>
          <w:spacing w:val="-3"/>
          <w:sz w:val="24"/>
          <w:szCs w:val="24"/>
        </w:rPr>
        <w:t xml:space="preserve"> общего образования делится на 2 полугодия.</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84"/>
        <w:gridCol w:w="1134"/>
        <w:gridCol w:w="2977"/>
        <w:gridCol w:w="3544"/>
      </w:tblGrid>
      <w:tr w:rsidR="009D331B" w:rsidRPr="009D331B" w:rsidTr="00AF39EC">
        <w:tc>
          <w:tcPr>
            <w:tcW w:w="1684" w:type="dxa"/>
          </w:tcPr>
          <w:p w:rsidR="009D331B" w:rsidRPr="009D331B" w:rsidRDefault="009D331B" w:rsidP="00AF39EC">
            <w:pPr>
              <w:spacing w:after="0" w:line="240" w:lineRule="auto"/>
              <w:jc w:val="center"/>
              <w:rPr>
                <w:rFonts w:ascii="Times New Roman" w:hAnsi="Times New Roman" w:cs="Times New Roman"/>
                <w:i/>
                <w:color w:val="000000"/>
                <w:spacing w:val="-3"/>
                <w:sz w:val="24"/>
                <w:szCs w:val="24"/>
              </w:rPr>
            </w:pPr>
            <w:r w:rsidRPr="009D331B">
              <w:rPr>
                <w:rFonts w:ascii="Times New Roman" w:hAnsi="Times New Roman" w:cs="Times New Roman"/>
                <w:i/>
                <w:color w:val="000000"/>
                <w:sz w:val="24"/>
                <w:szCs w:val="24"/>
              </w:rPr>
              <w:t>Учебные четверти</w:t>
            </w:r>
          </w:p>
        </w:tc>
        <w:tc>
          <w:tcPr>
            <w:tcW w:w="1134" w:type="dxa"/>
          </w:tcPr>
          <w:p w:rsidR="009D331B" w:rsidRPr="009D331B" w:rsidRDefault="009D331B" w:rsidP="00AF39EC">
            <w:pPr>
              <w:spacing w:after="0" w:line="240" w:lineRule="auto"/>
              <w:jc w:val="center"/>
              <w:rPr>
                <w:rFonts w:ascii="Times New Roman" w:hAnsi="Times New Roman" w:cs="Times New Roman"/>
                <w:i/>
                <w:color w:val="000000"/>
                <w:spacing w:val="-3"/>
                <w:sz w:val="24"/>
                <w:szCs w:val="24"/>
              </w:rPr>
            </w:pPr>
            <w:r w:rsidRPr="009D331B">
              <w:rPr>
                <w:rFonts w:ascii="Times New Roman" w:hAnsi="Times New Roman" w:cs="Times New Roman"/>
                <w:i/>
                <w:color w:val="000000"/>
                <w:sz w:val="24"/>
                <w:szCs w:val="24"/>
              </w:rPr>
              <w:t>Классы</w:t>
            </w:r>
          </w:p>
        </w:tc>
        <w:tc>
          <w:tcPr>
            <w:tcW w:w="2977" w:type="dxa"/>
          </w:tcPr>
          <w:p w:rsidR="009D331B" w:rsidRPr="009D331B" w:rsidRDefault="009D331B" w:rsidP="00AF39EC">
            <w:pPr>
              <w:spacing w:after="0" w:line="240" w:lineRule="auto"/>
              <w:jc w:val="center"/>
              <w:rPr>
                <w:rFonts w:ascii="Times New Roman" w:hAnsi="Times New Roman" w:cs="Times New Roman"/>
                <w:i/>
                <w:color w:val="000000"/>
                <w:spacing w:val="-3"/>
                <w:sz w:val="24"/>
                <w:szCs w:val="24"/>
              </w:rPr>
            </w:pPr>
            <w:r w:rsidRPr="009D331B">
              <w:rPr>
                <w:rFonts w:ascii="Times New Roman" w:hAnsi="Times New Roman" w:cs="Times New Roman"/>
                <w:i/>
                <w:color w:val="000000"/>
                <w:sz w:val="24"/>
                <w:szCs w:val="24"/>
              </w:rPr>
              <w:t>Дата  начала и окончания полугодия</w:t>
            </w:r>
          </w:p>
        </w:tc>
        <w:tc>
          <w:tcPr>
            <w:tcW w:w="3544" w:type="dxa"/>
          </w:tcPr>
          <w:p w:rsidR="009D331B" w:rsidRPr="009D331B" w:rsidRDefault="009D331B" w:rsidP="00AF39EC">
            <w:pPr>
              <w:spacing w:after="0" w:line="240" w:lineRule="auto"/>
              <w:jc w:val="center"/>
              <w:rPr>
                <w:rFonts w:ascii="Times New Roman" w:hAnsi="Times New Roman" w:cs="Times New Roman"/>
                <w:i/>
                <w:color w:val="000000"/>
                <w:spacing w:val="-3"/>
                <w:sz w:val="24"/>
                <w:szCs w:val="24"/>
              </w:rPr>
            </w:pPr>
            <w:r w:rsidRPr="009D331B">
              <w:rPr>
                <w:rFonts w:ascii="Times New Roman" w:hAnsi="Times New Roman" w:cs="Times New Roman"/>
                <w:i/>
                <w:color w:val="000000"/>
                <w:sz w:val="24"/>
                <w:szCs w:val="24"/>
              </w:rPr>
              <w:t>Количество учебных недель (дней)</w:t>
            </w:r>
          </w:p>
        </w:tc>
      </w:tr>
      <w:tr w:rsidR="009D331B" w:rsidRPr="009D331B" w:rsidTr="00AF39EC">
        <w:tc>
          <w:tcPr>
            <w:tcW w:w="1684" w:type="dxa"/>
          </w:tcPr>
          <w:p w:rsidR="009D331B" w:rsidRPr="009D331B" w:rsidRDefault="009D331B" w:rsidP="00AF39EC">
            <w:pPr>
              <w:spacing w:after="0" w:line="240" w:lineRule="auto"/>
              <w:jc w:val="center"/>
              <w:rPr>
                <w:rFonts w:ascii="Times New Roman" w:hAnsi="Times New Roman" w:cs="Times New Roman"/>
                <w:i/>
                <w:color w:val="000000"/>
                <w:spacing w:val="-3"/>
                <w:sz w:val="24"/>
                <w:szCs w:val="24"/>
              </w:rPr>
            </w:pPr>
            <w:r w:rsidRPr="009D331B">
              <w:rPr>
                <w:rFonts w:ascii="Times New Roman" w:hAnsi="Times New Roman" w:cs="Times New Roman"/>
                <w:i/>
                <w:color w:val="000000"/>
                <w:sz w:val="24"/>
                <w:szCs w:val="24"/>
                <w:lang w:val="en-US"/>
              </w:rPr>
              <w:t>I</w:t>
            </w:r>
            <w:r w:rsidRPr="009D331B">
              <w:rPr>
                <w:rFonts w:ascii="Times New Roman" w:hAnsi="Times New Roman" w:cs="Times New Roman"/>
                <w:i/>
                <w:color w:val="000000"/>
                <w:sz w:val="24"/>
                <w:szCs w:val="24"/>
              </w:rPr>
              <w:t xml:space="preserve"> полугодие</w:t>
            </w:r>
          </w:p>
        </w:tc>
        <w:tc>
          <w:tcPr>
            <w:tcW w:w="1134" w:type="dxa"/>
          </w:tcPr>
          <w:p w:rsidR="009D331B" w:rsidRPr="009D331B" w:rsidRDefault="009D331B" w:rsidP="00AF39EC">
            <w:pPr>
              <w:spacing w:after="0" w:line="240" w:lineRule="auto"/>
              <w:jc w:val="center"/>
              <w:rPr>
                <w:rFonts w:ascii="Times New Roman" w:hAnsi="Times New Roman" w:cs="Times New Roman"/>
                <w:color w:val="000000"/>
                <w:spacing w:val="-3"/>
                <w:sz w:val="24"/>
                <w:szCs w:val="24"/>
              </w:rPr>
            </w:pPr>
            <w:r w:rsidRPr="009D331B">
              <w:rPr>
                <w:rFonts w:ascii="Times New Roman" w:hAnsi="Times New Roman" w:cs="Times New Roman"/>
                <w:color w:val="000000"/>
                <w:spacing w:val="-3"/>
                <w:sz w:val="24"/>
                <w:szCs w:val="24"/>
              </w:rPr>
              <w:t>10</w:t>
            </w:r>
          </w:p>
        </w:tc>
        <w:tc>
          <w:tcPr>
            <w:tcW w:w="2977" w:type="dxa"/>
          </w:tcPr>
          <w:p w:rsidR="009D331B" w:rsidRPr="009D331B" w:rsidRDefault="009D331B" w:rsidP="00AF39EC">
            <w:pPr>
              <w:spacing w:after="0" w:line="240" w:lineRule="auto"/>
              <w:jc w:val="center"/>
              <w:rPr>
                <w:rFonts w:ascii="Times New Roman" w:hAnsi="Times New Roman" w:cs="Times New Roman"/>
                <w:spacing w:val="-3"/>
                <w:sz w:val="24"/>
                <w:szCs w:val="24"/>
              </w:rPr>
            </w:pPr>
            <w:r w:rsidRPr="009D331B">
              <w:rPr>
                <w:rFonts w:ascii="Times New Roman" w:hAnsi="Times New Roman" w:cs="Times New Roman"/>
                <w:spacing w:val="-3"/>
                <w:sz w:val="24"/>
                <w:szCs w:val="24"/>
              </w:rPr>
              <w:t>01.09.2023-27.10.2023</w:t>
            </w:r>
          </w:p>
          <w:p w:rsidR="009D331B" w:rsidRPr="009D331B" w:rsidRDefault="009D331B" w:rsidP="00AF39EC">
            <w:pPr>
              <w:spacing w:after="0" w:line="240" w:lineRule="auto"/>
              <w:jc w:val="center"/>
              <w:rPr>
                <w:rFonts w:ascii="Times New Roman" w:hAnsi="Times New Roman" w:cs="Times New Roman"/>
                <w:i/>
                <w:spacing w:val="-3"/>
                <w:sz w:val="24"/>
                <w:szCs w:val="24"/>
              </w:rPr>
            </w:pPr>
            <w:r w:rsidRPr="009D331B">
              <w:rPr>
                <w:rFonts w:ascii="Times New Roman" w:hAnsi="Times New Roman" w:cs="Times New Roman"/>
                <w:i/>
                <w:spacing w:val="-3"/>
                <w:sz w:val="24"/>
                <w:szCs w:val="24"/>
              </w:rPr>
              <w:t>каникулы</w:t>
            </w:r>
          </w:p>
          <w:p w:rsidR="009D331B" w:rsidRPr="009D331B" w:rsidRDefault="009D331B" w:rsidP="00AF39EC">
            <w:pPr>
              <w:spacing w:after="0" w:line="240" w:lineRule="auto"/>
              <w:jc w:val="center"/>
              <w:rPr>
                <w:rFonts w:ascii="Times New Roman" w:hAnsi="Times New Roman" w:cs="Times New Roman"/>
                <w:spacing w:val="-3"/>
                <w:sz w:val="24"/>
                <w:szCs w:val="24"/>
              </w:rPr>
            </w:pPr>
            <w:r w:rsidRPr="009D331B">
              <w:rPr>
                <w:rFonts w:ascii="Times New Roman" w:hAnsi="Times New Roman" w:cs="Times New Roman"/>
                <w:spacing w:val="-3"/>
                <w:sz w:val="24"/>
                <w:szCs w:val="24"/>
              </w:rPr>
              <w:t>07.11.2023-28.12.2023</w:t>
            </w:r>
          </w:p>
        </w:tc>
        <w:tc>
          <w:tcPr>
            <w:tcW w:w="354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 xml:space="preserve">8 учебных недель и 1 день </w:t>
            </w:r>
          </w:p>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(41 день)</w:t>
            </w:r>
          </w:p>
          <w:p w:rsidR="009D331B" w:rsidRPr="009D331B" w:rsidRDefault="009D331B" w:rsidP="00AF39EC">
            <w:pPr>
              <w:spacing w:after="0" w:line="240" w:lineRule="auto"/>
              <w:jc w:val="center"/>
              <w:rPr>
                <w:rFonts w:ascii="Times New Roman" w:hAnsi="Times New Roman" w:cs="Times New Roman"/>
                <w:i/>
                <w:spacing w:val="-3"/>
                <w:sz w:val="24"/>
                <w:szCs w:val="24"/>
              </w:rPr>
            </w:pPr>
            <w:r w:rsidRPr="009D331B">
              <w:rPr>
                <w:rFonts w:ascii="Times New Roman" w:hAnsi="Times New Roman" w:cs="Times New Roman"/>
                <w:i/>
                <w:spacing w:val="-3"/>
                <w:sz w:val="24"/>
                <w:szCs w:val="24"/>
              </w:rPr>
              <w:t>каникулы</w:t>
            </w:r>
          </w:p>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pacing w:val="-3"/>
                <w:sz w:val="24"/>
                <w:szCs w:val="24"/>
              </w:rPr>
              <w:t>7</w:t>
            </w:r>
            <w:r w:rsidRPr="009D331B">
              <w:rPr>
                <w:rFonts w:ascii="Times New Roman" w:hAnsi="Times New Roman" w:cs="Times New Roman"/>
                <w:sz w:val="24"/>
                <w:szCs w:val="24"/>
              </w:rPr>
              <w:t xml:space="preserve"> учебных недель и 3 дня </w:t>
            </w:r>
            <w:r w:rsidRPr="009D331B">
              <w:rPr>
                <w:rFonts w:ascii="Times New Roman" w:hAnsi="Times New Roman" w:cs="Times New Roman"/>
                <w:color w:val="FF0000"/>
                <w:sz w:val="24"/>
                <w:szCs w:val="24"/>
              </w:rPr>
              <w:t xml:space="preserve">    </w:t>
            </w:r>
          </w:p>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(38 дней)</w:t>
            </w:r>
          </w:p>
        </w:tc>
      </w:tr>
      <w:tr w:rsidR="009D331B" w:rsidRPr="009D331B" w:rsidTr="00AF39EC">
        <w:tc>
          <w:tcPr>
            <w:tcW w:w="1684" w:type="dxa"/>
          </w:tcPr>
          <w:p w:rsidR="009D331B" w:rsidRPr="009D331B" w:rsidRDefault="009D331B" w:rsidP="00AF39EC">
            <w:pPr>
              <w:spacing w:after="0" w:line="240" w:lineRule="auto"/>
              <w:jc w:val="center"/>
              <w:rPr>
                <w:rFonts w:ascii="Times New Roman" w:hAnsi="Times New Roman" w:cs="Times New Roman"/>
                <w:i/>
                <w:color w:val="000000"/>
                <w:spacing w:val="-3"/>
                <w:sz w:val="24"/>
                <w:szCs w:val="24"/>
              </w:rPr>
            </w:pPr>
            <w:r w:rsidRPr="009D331B">
              <w:rPr>
                <w:rFonts w:ascii="Times New Roman" w:hAnsi="Times New Roman" w:cs="Times New Roman"/>
                <w:i/>
                <w:color w:val="000000"/>
                <w:sz w:val="24"/>
                <w:szCs w:val="24"/>
                <w:lang w:val="en-US"/>
              </w:rPr>
              <w:t>II</w:t>
            </w:r>
            <w:r w:rsidRPr="009D331B">
              <w:rPr>
                <w:rFonts w:ascii="Times New Roman" w:hAnsi="Times New Roman" w:cs="Times New Roman"/>
                <w:i/>
                <w:color w:val="000000"/>
                <w:sz w:val="24"/>
                <w:szCs w:val="24"/>
              </w:rPr>
              <w:t xml:space="preserve"> полугодие</w:t>
            </w:r>
          </w:p>
        </w:tc>
        <w:tc>
          <w:tcPr>
            <w:tcW w:w="1134" w:type="dxa"/>
          </w:tcPr>
          <w:p w:rsidR="009D331B" w:rsidRPr="009D331B" w:rsidRDefault="009D331B" w:rsidP="00AF39EC">
            <w:pPr>
              <w:spacing w:after="0" w:line="240" w:lineRule="auto"/>
              <w:jc w:val="center"/>
              <w:rPr>
                <w:rFonts w:ascii="Times New Roman" w:hAnsi="Times New Roman" w:cs="Times New Roman"/>
                <w:color w:val="000000"/>
                <w:spacing w:val="-3"/>
                <w:sz w:val="24"/>
                <w:szCs w:val="24"/>
              </w:rPr>
            </w:pPr>
            <w:r w:rsidRPr="009D331B">
              <w:rPr>
                <w:rFonts w:ascii="Times New Roman" w:hAnsi="Times New Roman" w:cs="Times New Roman"/>
                <w:color w:val="000000"/>
                <w:spacing w:val="-3"/>
                <w:sz w:val="24"/>
                <w:szCs w:val="24"/>
              </w:rPr>
              <w:t>10</w:t>
            </w:r>
          </w:p>
        </w:tc>
        <w:tc>
          <w:tcPr>
            <w:tcW w:w="2977" w:type="dxa"/>
          </w:tcPr>
          <w:p w:rsidR="009D331B" w:rsidRPr="009D331B" w:rsidRDefault="009D331B" w:rsidP="00AF39EC">
            <w:pPr>
              <w:spacing w:after="0" w:line="240" w:lineRule="auto"/>
              <w:jc w:val="center"/>
              <w:rPr>
                <w:rFonts w:ascii="Times New Roman" w:hAnsi="Times New Roman" w:cs="Times New Roman"/>
                <w:spacing w:val="-3"/>
                <w:sz w:val="24"/>
                <w:szCs w:val="24"/>
              </w:rPr>
            </w:pPr>
            <w:r w:rsidRPr="009D331B">
              <w:rPr>
                <w:rFonts w:ascii="Times New Roman" w:hAnsi="Times New Roman" w:cs="Times New Roman"/>
                <w:spacing w:val="-3"/>
                <w:sz w:val="24"/>
                <w:szCs w:val="24"/>
              </w:rPr>
              <w:t>10.01.2024-21.03.2024</w:t>
            </w:r>
          </w:p>
          <w:p w:rsidR="009D331B" w:rsidRPr="009D331B" w:rsidRDefault="009D331B" w:rsidP="00AF39EC">
            <w:pPr>
              <w:spacing w:after="0" w:line="240" w:lineRule="auto"/>
              <w:jc w:val="center"/>
              <w:rPr>
                <w:rFonts w:ascii="Times New Roman" w:hAnsi="Times New Roman" w:cs="Times New Roman"/>
                <w:i/>
                <w:spacing w:val="-3"/>
                <w:sz w:val="24"/>
                <w:szCs w:val="24"/>
              </w:rPr>
            </w:pPr>
            <w:r w:rsidRPr="009D331B">
              <w:rPr>
                <w:rFonts w:ascii="Times New Roman" w:hAnsi="Times New Roman" w:cs="Times New Roman"/>
                <w:i/>
                <w:spacing w:val="-3"/>
                <w:sz w:val="24"/>
                <w:szCs w:val="24"/>
              </w:rPr>
              <w:t>каникулы</w:t>
            </w:r>
          </w:p>
          <w:p w:rsidR="009D331B" w:rsidRPr="009D331B" w:rsidRDefault="00805D69" w:rsidP="00AF39E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01.04.2024-24</w:t>
            </w:r>
            <w:r w:rsidR="009D331B" w:rsidRPr="009D331B">
              <w:rPr>
                <w:rFonts w:ascii="Times New Roman" w:hAnsi="Times New Roman" w:cs="Times New Roman"/>
                <w:spacing w:val="-3"/>
                <w:sz w:val="24"/>
                <w:szCs w:val="24"/>
              </w:rPr>
              <w:t>.05.2024</w:t>
            </w:r>
          </w:p>
        </w:tc>
        <w:tc>
          <w:tcPr>
            <w:tcW w:w="354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 xml:space="preserve">10 учебных недель </w:t>
            </w:r>
          </w:p>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(50 дней)</w:t>
            </w:r>
          </w:p>
          <w:p w:rsidR="009D331B" w:rsidRPr="009D331B" w:rsidRDefault="009D331B" w:rsidP="00AF39EC">
            <w:pPr>
              <w:spacing w:after="0" w:line="240" w:lineRule="auto"/>
              <w:jc w:val="center"/>
              <w:rPr>
                <w:rFonts w:ascii="Times New Roman" w:hAnsi="Times New Roman" w:cs="Times New Roman"/>
                <w:i/>
                <w:spacing w:val="-3"/>
                <w:sz w:val="24"/>
                <w:szCs w:val="24"/>
              </w:rPr>
            </w:pPr>
            <w:r w:rsidRPr="009D331B">
              <w:rPr>
                <w:rFonts w:ascii="Times New Roman" w:hAnsi="Times New Roman" w:cs="Times New Roman"/>
                <w:i/>
                <w:spacing w:val="-3"/>
                <w:sz w:val="24"/>
                <w:szCs w:val="24"/>
              </w:rPr>
              <w:t>каникулы</w:t>
            </w:r>
          </w:p>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pacing w:val="-3"/>
                <w:sz w:val="24"/>
                <w:szCs w:val="24"/>
              </w:rPr>
              <w:t xml:space="preserve">7 </w:t>
            </w:r>
            <w:r w:rsidRPr="009D331B">
              <w:rPr>
                <w:rFonts w:ascii="Times New Roman" w:hAnsi="Times New Roman" w:cs="Times New Roman"/>
                <w:sz w:val="24"/>
                <w:szCs w:val="24"/>
              </w:rPr>
              <w:t>учебных недель и 2 дня</w:t>
            </w:r>
          </w:p>
          <w:p w:rsidR="009D331B" w:rsidRPr="009D331B" w:rsidRDefault="009D331B" w:rsidP="00AF39EC">
            <w:pPr>
              <w:spacing w:after="0" w:line="240" w:lineRule="auto"/>
              <w:jc w:val="center"/>
              <w:rPr>
                <w:rFonts w:ascii="Times New Roman" w:hAnsi="Times New Roman" w:cs="Times New Roman"/>
                <w:spacing w:val="-3"/>
                <w:sz w:val="24"/>
                <w:szCs w:val="24"/>
              </w:rPr>
            </w:pPr>
            <w:r w:rsidRPr="009D331B">
              <w:rPr>
                <w:rFonts w:ascii="Times New Roman" w:hAnsi="Times New Roman" w:cs="Times New Roman"/>
                <w:sz w:val="24"/>
                <w:szCs w:val="24"/>
              </w:rPr>
              <w:t>(37 дней)</w:t>
            </w:r>
          </w:p>
        </w:tc>
      </w:tr>
      <w:tr w:rsidR="009D331B" w:rsidRPr="009D331B" w:rsidTr="00AF39EC">
        <w:tc>
          <w:tcPr>
            <w:tcW w:w="1684" w:type="dxa"/>
          </w:tcPr>
          <w:p w:rsidR="009D331B" w:rsidRPr="009D331B" w:rsidRDefault="009D331B" w:rsidP="00AF39EC">
            <w:pPr>
              <w:spacing w:after="0" w:line="240" w:lineRule="auto"/>
              <w:jc w:val="center"/>
              <w:rPr>
                <w:rFonts w:ascii="Times New Roman" w:hAnsi="Times New Roman" w:cs="Times New Roman"/>
                <w:i/>
                <w:color w:val="000000"/>
                <w:sz w:val="24"/>
                <w:szCs w:val="24"/>
              </w:rPr>
            </w:pPr>
            <w:r w:rsidRPr="009D331B">
              <w:rPr>
                <w:rFonts w:ascii="Times New Roman" w:hAnsi="Times New Roman" w:cs="Times New Roman"/>
                <w:i/>
                <w:color w:val="000000"/>
                <w:sz w:val="24"/>
                <w:szCs w:val="24"/>
              </w:rPr>
              <w:t xml:space="preserve">Итого </w:t>
            </w:r>
          </w:p>
          <w:p w:rsidR="009D331B" w:rsidRPr="009D331B" w:rsidRDefault="009D331B" w:rsidP="00AF39EC">
            <w:pPr>
              <w:spacing w:after="0" w:line="240" w:lineRule="auto"/>
              <w:jc w:val="center"/>
              <w:rPr>
                <w:rFonts w:ascii="Times New Roman" w:hAnsi="Times New Roman" w:cs="Times New Roman"/>
                <w:i/>
                <w:color w:val="000000"/>
                <w:spacing w:val="-3"/>
                <w:sz w:val="24"/>
                <w:szCs w:val="24"/>
              </w:rPr>
            </w:pPr>
            <w:r w:rsidRPr="009D331B">
              <w:rPr>
                <w:rFonts w:ascii="Times New Roman" w:hAnsi="Times New Roman" w:cs="Times New Roman"/>
                <w:i/>
                <w:color w:val="000000"/>
                <w:sz w:val="24"/>
                <w:szCs w:val="24"/>
              </w:rPr>
              <w:t>за учебный год</w:t>
            </w:r>
          </w:p>
        </w:tc>
        <w:tc>
          <w:tcPr>
            <w:tcW w:w="1134" w:type="dxa"/>
          </w:tcPr>
          <w:p w:rsidR="009D331B" w:rsidRPr="009D331B" w:rsidRDefault="009D331B" w:rsidP="00AF39EC">
            <w:pPr>
              <w:spacing w:after="0" w:line="240" w:lineRule="auto"/>
              <w:jc w:val="center"/>
              <w:rPr>
                <w:rFonts w:ascii="Times New Roman" w:hAnsi="Times New Roman" w:cs="Times New Roman"/>
                <w:color w:val="000000"/>
                <w:spacing w:val="-3"/>
                <w:sz w:val="24"/>
                <w:szCs w:val="24"/>
              </w:rPr>
            </w:pPr>
            <w:r w:rsidRPr="009D331B">
              <w:rPr>
                <w:rFonts w:ascii="Times New Roman" w:hAnsi="Times New Roman" w:cs="Times New Roman"/>
                <w:color w:val="000000"/>
                <w:spacing w:val="-3"/>
                <w:sz w:val="24"/>
                <w:szCs w:val="24"/>
              </w:rPr>
              <w:t>1</w:t>
            </w:r>
            <w:r w:rsidRPr="009D331B">
              <w:rPr>
                <w:rFonts w:ascii="Times New Roman" w:hAnsi="Times New Roman" w:cs="Times New Roman"/>
                <w:color w:val="000000"/>
                <w:spacing w:val="-3"/>
                <w:sz w:val="24"/>
                <w:szCs w:val="24"/>
                <w:lang w:val="en-US"/>
              </w:rPr>
              <w:t>0</w:t>
            </w:r>
          </w:p>
        </w:tc>
        <w:tc>
          <w:tcPr>
            <w:tcW w:w="2977" w:type="dxa"/>
          </w:tcPr>
          <w:p w:rsidR="009D331B" w:rsidRPr="009D331B" w:rsidRDefault="009D331B" w:rsidP="00AF39EC">
            <w:pPr>
              <w:spacing w:after="0" w:line="240" w:lineRule="auto"/>
              <w:jc w:val="center"/>
              <w:rPr>
                <w:rFonts w:ascii="Times New Roman" w:hAnsi="Times New Roman" w:cs="Times New Roman"/>
                <w:color w:val="FF0000"/>
                <w:spacing w:val="-3"/>
                <w:sz w:val="24"/>
                <w:szCs w:val="24"/>
              </w:rPr>
            </w:pPr>
          </w:p>
        </w:tc>
        <w:tc>
          <w:tcPr>
            <w:tcW w:w="3544" w:type="dxa"/>
          </w:tcPr>
          <w:p w:rsidR="009D331B" w:rsidRPr="009D331B" w:rsidRDefault="009D331B" w:rsidP="00AF39EC">
            <w:pPr>
              <w:spacing w:after="0" w:line="240" w:lineRule="auto"/>
              <w:jc w:val="center"/>
              <w:rPr>
                <w:rFonts w:ascii="Times New Roman" w:hAnsi="Times New Roman" w:cs="Times New Roman"/>
                <w:spacing w:val="-3"/>
                <w:sz w:val="24"/>
                <w:szCs w:val="24"/>
              </w:rPr>
            </w:pPr>
            <w:r w:rsidRPr="009D331B">
              <w:rPr>
                <w:rFonts w:ascii="Times New Roman" w:hAnsi="Times New Roman" w:cs="Times New Roman"/>
                <w:spacing w:val="-3"/>
                <w:sz w:val="24"/>
                <w:szCs w:val="24"/>
              </w:rPr>
              <w:t>33 учебные недели и 1 день (166 дней)</w:t>
            </w:r>
          </w:p>
        </w:tc>
      </w:tr>
    </w:tbl>
    <w:p w:rsidR="009D331B" w:rsidRPr="009D331B" w:rsidRDefault="009D331B" w:rsidP="009D331B">
      <w:pPr>
        <w:pStyle w:val="af5"/>
        <w:ind w:left="0"/>
        <w:rPr>
          <w:b/>
          <w:i/>
          <w:spacing w:val="-3"/>
          <w:sz w:val="24"/>
          <w:szCs w:val="24"/>
        </w:rPr>
      </w:pPr>
    </w:p>
    <w:p w:rsidR="009D331B" w:rsidRPr="009D331B" w:rsidRDefault="009D331B" w:rsidP="009D331B">
      <w:pPr>
        <w:pStyle w:val="af5"/>
        <w:ind w:left="0"/>
        <w:jc w:val="center"/>
        <w:rPr>
          <w:b/>
          <w:i/>
          <w:spacing w:val="-3"/>
          <w:sz w:val="24"/>
          <w:szCs w:val="24"/>
        </w:rPr>
      </w:pPr>
      <w:r w:rsidRPr="009D331B">
        <w:rPr>
          <w:b/>
          <w:i/>
          <w:spacing w:val="-3"/>
          <w:sz w:val="24"/>
          <w:szCs w:val="24"/>
        </w:rPr>
        <w:t>Неучебные праздничные и выходные дни</w:t>
      </w:r>
    </w:p>
    <w:p w:rsidR="009D331B" w:rsidRPr="009D331B" w:rsidRDefault="009D331B" w:rsidP="00E33F77">
      <w:pPr>
        <w:pStyle w:val="af5"/>
        <w:widowControl/>
        <w:numPr>
          <w:ilvl w:val="0"/>
          <w:numId w:val="3"/>
        </w:numPr>
        <w:autoSpaceDE/>
        <w:autoSpaceDN/>
        <w:contextualSpacing/>
        <w:rPr>
          <w:spacing w:val="-3"/>
          <w:sz w:val="24"/>
          <w:szCs w:val="24"/>
        </w:rPr>
      </w:pPr>
      <w:r w:rsidRPr="009D331B">
        <w:rPr>
          <w:spacing w:val="-3"/>
          <w:sz w:val="24"/>
          <w:szCs w:val="24"/>
        </w:rPr>
        <w:t>4 ноября 2023 года (суббота) – День народного единства (перенос на 6 ноября (понедельник), Постановление Правительства РФ от 29.08.2022 № 1505);</w:t>
      </w:r>
    </w:p>
    <w:p w:rsidR="009D331B" w:rsidRPr="009D331B" w:rsidRDefault="009D331B" w:rsidP="00E33F77">
      <w:pPr>
        <w:pStyle w:val="af5"/>
        <w:widowControl/>
        <w:numPr>
          <w:ilvl w:val="0"/>
          <w:numId w:val="3"/>
        </w:numPr>
        <w:autoSpaceDE/>
        <w:autoSpaceDN/>
        <w:contextualSpacing/>
        <w:rPr>
          <w:spacing w:val="-3"/>
          <w:sz w:val="24"/>
          <w:szCs w:val="24"/>
        </w:rPr>
      </w:pPr>
      <w:r w:rsidRPr="009D331B">
        <w:rPr>
          <w:spacing w:val="-3"/>
          <w:sz w:val="24"/>
          <w:szCs w:val="24"/>
        </w:rPr>
        <w:t>23 февраля 2024 года (пятница) – День защитника Отечества;</w:t>
      </w:r>
    </w:p>
    <w:p w:rsidR="009D331B" w:rsidRPr="009D331B" w:rsidRDefault="009D331B" w:rsidP="00E33F77">
      <w:pPr>
        <w:pStyle w:val="af5"/>
        <w:widowControl/>
        <w:numPr>
          <w:ilvl w:val="0"/>
          <w:numId w:val="3"/>
        </w:numPr>
        <w:autoSpaceDE/>
        <w:autoSpaceDN/>
        <w:contextualSpacing/>
        <w:rPr>
          <w:spacing w:val="-3"/>
          <w:sz w:val="24"/>
          <w:szCs w:val="24"/>
        </w:rPr>
      </w:pPr>
      <w:r w:rsidRPr="009D331B">
        <w:rPr>
          <w:spacing w:val="-3"/>
          <w:sz w:val="24"/>
          <w:szCs w:val="24"/>
        </w:rPr>
        <w:t xml:space="preserve">8 марта 2024 года (пятница) – Международный женский день; </w:t>
      </w:r>
    </w:p>
    <w:p w:rsidR="009D331B" w:rsidRPr="009D331B" w:rsidRDefault="009D331B" w:rsidP="00E33F77">
      <w:pPr>
        <w:pStyle w:val="af5"/>
        <w:widowControl/>
        <w:numPr>
          <w:ilvl w:val="0"/>
          <w:numId w:val="3"/>
        </w:numPr>
        <w:autoSpaceDE/>
        <w:autoSpaceDN/>
        <w:contextualSpacing/>
        <w:rPr>
          <w:spacing w:val="-3"/>
          <w:sz w:val="24"/>
          <w:szCs w:val="24"/>
        </w:rPr>
      </w:pPr>
      <w:r w:rsidRPr="009D331B">
        <w:rPr>
          <w:spacing w:val="-3"/>
          <w:sz w:val="24"/>
          <w:szCs w:val="24"/>
        </w:rPr>
        <w:t>1 мая 2024 года (среда) – Праздник весны и труда;</w:t>
      </w:r>
    </w:p>
    <w:p w:rsidR="009D331B" w:rsidRPr="009D331B" w:rsidRDefault="009D331B" w:rsidP="00E33F77">
      <w:pPr>
        <w:pStyle w:val="af5"/>
        <w:widowControl/>
        <w:numPr>
          <w:ilvl w:val="0"/>
          <w:numId w:val="3"/>
        </w:numPr>
        <w:autoSpaceDE/>
        <w:autoSpaceDN/>
        <w:contextualSpacing/>
        <w:rPr>
          <w:spacing w:val="-3"/>
          <w:sz w:val="24"/>
          <w:szCs w:val="24"/>
        </w:rPr>
      </w:pPr>
      <w:r w:rsidRPr="009D331B">
        <w:rPr>
          <w:spacing w:val="-3"/>
          <w:sz w:val="24"/>
          <w:szCs w:val="24"/>
        </w:rPr>
        <w:t>9 мая 2024 года (четверг) – День Победы</w:t>
      </w:r>
    </w:p>
    <w:p w:rsidR="009D331B" w:rsidRPr="009D331B" w:rsidRDefault="009D331B" w:rsidP="00E33F77">
      <w:pPr>
        <w:pStyle w:val="af5"/>
        <w:widowControl/>
        <w:numPr>
          <w:ilvl w:val="0"/>
          <w:numId w:val="4"/>
        </w:numPr>
        <w:autoSpaceDE/>
        <w:autoSpaceDN/>
        <w:contextualSpacing/>
        <w:jc w:val="center"/>
        <w:rPr>
          <w:b/>
          <w:spacing w:val="-3"/>
          <w:sz w:val="24"/>
          <w:szCs w:val="24"/>
        </w:rPr>
      </w:pPr>
      <w:r w:rsidRPr="009D331B">
        <w:rPr>
          <w:b/>
          <w:spacing w:val="-3"/>
          <w:sz w:val="24"/>
          <w:szCs w:val="24"/>
        </w:rPr>
        <w:t>Сроки и продолжительность каникул</w:t>
      </w:r>
    </w:p>
    <w:p w:rsidR="009D331B" w:rsidRPr="009D331B" w:rsidRDefault="009D331B" w:rsidP="009D331B">
      <w:pPr>
        <w:pStyle w:val="ConsPlusNormal"/>
        <w:ind w:firstLine="568"/>
        <w:jc w:val="both"/>
        <w:rPr>
          <w:rFonts w:ascii="Times New Roman" w:hAnsi="Times New Roman" w:cs="Times New Roman"/>
          <w:sz w:val="24"/>
          <w:szCs w:val="24"/>
        </w:rPr>
      </w:pPr>
      <w:r w:rsidRPr="009D331B">
        <w:rPr>
          <w:rFonts w:ascii="Times New Roman" w:hAnsi="Times New Roman" w:cs="Times New Roman"/>
          <w:sz w:val="24"/>
          <w:szCs w:val="24"/>
        </w:rPr>
        <w:t>Продолжительность каникул в течение учебного года составляет 30 календарных дней.</w:t>
      </w:r>
    </w:p>
    <w:p w:rsidR="009D331B" w:rsidRPr="009D331B" w:rsidRDefault="009D331B" w:rsidP="009D331B">
      <w:pPr>
        <w:pStyle w:val="ConsPlusNormal"/>
        <w:ind w:firstLine="568"/>
        <w:jc w:val="center"/>
        <w:rPr>
          <w:rFonts w:ascii="Times New Roman" w:hAnsi="Times New Roman" w:cs="Times New Roman"/>
          <w:b/>
          <w:i/>
          <w:sz w:val="24"/>
          <w:szCs w:val="24"/>
        </w:rPr>
      </w:pPr>
      <w:r w:rsidRPr="009D331B">
        <w:rPr>
          <w:rFonts w:ascii="Times New Roman" w:hAnsi="Times New Roman" w:cs="Times New Roman"/>
          <w:b/>
          <w:i/>
          <w:sz w:val="24"/>
          <w:szCs w:val="24"/>
          <w:lang w:val="en-US"/>
        </w:rPr>
        <w:t>10</w:t>
      </w:r>
      <w:r w:rsidRPr="009D331B">
        <w:rPr>
          <w:rFonts w:ascii="Times New Roman" w:hAnsi="Times New Roman" w:cs="Times New Roman"/>
          <w:b/>
          <w:i/>
          <w:sz w:val="24"/>
          <w:szCs w:val="24"/>
        </w:rPr>
        <w:t xml:space="preserve"> классы</w:t>
      </w:r>
    </w:p>
    <w:tbl>
      <w:tblPr>
        <w:tblW w:w="9439" w:type="dxa"/>
        <w:jc w:val="center"/>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1"/>
        <w:gridCol w:w="3475"/>
        <w:gridCol w:w="1701"/>
        <w:gridCol w:w="1912"/>
      </w:tblGrid>
      <w:tr w:rsidR="009D331B" w:rsidRPr="009D331B" w:rsidTr="00AF39EC">
        <w:trPr>
          <w:jc w:val="center"/>
        </w:trPr>
        <w:tc>
          <w:tcPr>
            <w:tcW w:w="2351" w:type="dxa"/>
          </w:tcPr>
          <w:p w:rsidR="009D331B" w:rsidRPr="009D331B" w:rsidRDefault="009D331B" w:rsidP="00AF39EC">
            <w:pPr>
              <w:spacing w:after="0" w:line="240" w:lineRule="auto"/>
              <w:jc w:val="center"/>
              <w:rPr>
                <w:rFonts w:ascii="Times New Roman" w:hAnsi="Times New Roman" w:cs="Times New Roman"/>
                <w:i/>
                <w:sz w:val="24"/>
                <w:szCs w:val="24"/>
              </w:rPr>
            </w:pPr>
            <w:r w:rsidRPr="009D331B">
              <w:rPr>
                <w:rFonts w:ascii="Times New Roman" w:hAnsi="Times New Roman" w:cs="Times New Roman"/>
                <w:i/>
                <w:sz w:val="24"/>
                <w:szCs w:val="24"/>
              </w:rPr>
              <w:t xml:space="preserve">Вид </w:t>
            </w:r>
          </w:p>
        </w:tc>
        <w:tc>
          <w:tcPr>
            <w:tcW w:w="3475" w:type="dxa"/>
          </w:tcPr>
          <w:p w:rsidR="009D331B" w:rsidRPr="009D331B" w:rsidRDefault="009D331B" w:rsidP="00AF39EC">
            <w:pPr>
              <w:spacing w:after="0" w:line="240" w:lineRule="auto"/>
              <w:jc w:val="center"/>
              <w:rPr>
                <w:rFonts w:ascii="Times New Roman" w:hAnsi="Times New Roman" w:cs="Times New Roman"/>
                <w:i/>
                <w:sz w:val="24"/>
                <w:szCs w:val="24"/>
              </w:rPr>
            </w:pPr>
            <w:r w:rsidRPr="009D331B">
              <w:rPr>
                <w:rFonts w:ascii="Times New Roman" w:hAnsi="Times New Roman" w:cs="Times New Roman"/>
                <w:i/>
                <w:sz w:val="24"/>
                <w:szCs w:val="24"/>
              </w:rPr>
              <w:t xml:space="preserve">Продолжительность </w:t>
            </w:r>
          </w:p>
        </w:tc>
        <w:tc>
          <w:tcPr>
            <w:tcW w:w="1701" w:type="dxa"/>
          </w:tcPr>
          <w:p w:rsidR="009D331B" w:rsidRPr="009D331B" w:rsidRDefault="009D331B" w:rsidP="00AF39EC">
            <w:pPr>
              <w:spacing w:after="0" w:line="240" w:lineRule="auto"/>
              <w:jc w:val="center"/>
              <w:rPr>
                <w:rFonts w:ascii="Times New Roman" w:hAnsi="Times New Roman" w:cs="Times New Roman"/>
                <w:i/>
                <w:sz w:val="24"/>
                <w:szCs w:val="24"/>
              </w:rPr>
            </w:pPr>
            <w:r w:rsidRPr="009D331B">
              <w:rPr>
                <w:rFonts w:ascii="Times New Roman" w:hAnsi="Times New Roman" w:cs="Times New Roman"/>
                <w:i/>
                <w:sz w:val="24"/>
                <w:szCs w:val="24"/>
              </w:rPr>
              <w:t>Начало занятий</w:t>
            </w:r>
          </w:p>
        </w:tc>
        <w:tc>
          <w:tcPr>
            <w:tcW w:w="1912" w:type="dxa"/>
          </w:tcPr>
          <w:p w:rsidR="009D331B" w:rsidRPr="009D331B" w:rsidRDefault="009D331B" w:rsidP="00AF39EC">
            <w:pPr>
              <w:spacing w:after="0" w:line="240" w:lineRule="auto"/>
              <w:jc w:val="center"/>
              <w:rPr>
                <w:rFonts w:ascii="Times New Roman" w:hAnsi="Times New Roman" w:cs="Times New Roman"/>
                <w:i/>
                <w:sz w:val="24"/>
                <w:szCs w:val="24"/>
              </w:rPr>
            </w:pPr>
            <w:r w:rsidRPr="009D331B">
              <w:rPr>
                <w:rFonts w:ascii="Times New Roman" w:hAnsi="Times New Roman" w:cs="Times New Roman"/>
                <w:i/>
                <w:sz w:val="24"/>
                <w:szCs w:val="24"/>
              </w:rPr>
              <w:t>Количество дней</w:t>
            </w:r>
          </w:p>
        </w:tc>
      </w:tr>
      <w:tr w:rsidR="009D331B" w:rsidRPr="009D331B" w:rsidTr="00AF39EC">
        <w:trPr>
          <w:jc w:val="center"/>
        </w:trPr>
        <w:tc>
          <w:tcPr>
            <w:tcW w:w="2351" w:type="dxa"/>
          </w:tcPr>
          <w:p w:rsidR="009D331B" w:rsidRPr="009D331B" w:rsidRDefault="009D331B" w:rsidP="00AF39EC">
            <w:pPr>
              <w:spacing w:after="0" w:line="240" w:lineRule="auto"/>
              <w:rPr>
                <w:rFonts w:ascii="Times New Roman" w:hAnsi="Times New Roman" w:cs="Times New Roman"/>
                <w:i/>
                <w:sz w:val="24"/>
                <w:szCs w:val="24"/>
              </w:rPr>
            </w:pPr>
            <w:r w:rsidRPr="009D331B">
              <w:rPr>
                <w:rFonts w:ascii="Times New Roman" w:hAnsi="Times New Roman" w:cs="Times New Roman"/>
                <w:i/>
                <w:sz w:val="24"/>
                <w:szCs w:val="24"/>
              </w:rPr>
              <w:t>Осенние</w:t>
            </w:r>
          </w:p>
        </w:tc>
        <w:tc>
          <w:tcPr>
            <w:tcW w:w="347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с 28.10.2023 по 05.11.2023</w:t>
            </w:r>
          </w:p>
        </w:tc>
        <w:tc>
          <w:tcPr>
            <w:tcW w:w="1701"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07.11.2023</w:t>
            </w:r>
          </w:p>
        </w:tc>
        <w:tc>
          <w:tcPr>
            <w:tcW w:w="1912"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9 дней</w:t>
            </w:r>
          </w:p>
        </w:tc>
      </w:tr>
      <w:tr w:rsidR="009D331B" w:rsidRPr="009D331B" w:rsidTr="00AF39EC">
        <w:trPr>
          <w:jc w:val="center"/>
        </w:trPr>
        <w:tc>
          <w:tcPr>
            <w:tcW w:w="2351" w:type="dxa"/>
          </w:tcPr>
          <w:p w:rsidR="009D331B" w:rsidRPr="009D331B" w:rsidRDefault="009D331B" w:rsidP="00AF39EC">
            <w:pPr>
              <w:spacing w:after="0" w:line="240" w:lineRule="auto"/>
              <w:rPr>
                <w:rFonts w:ascii="Times New Roman" w:hAnsi="Times New Roman" w:cs="Times New Roman"/>
                <w:i/>
                <w:sz w:val="24"/>
                <w:szCs w:val="24"/>
              </w:rPr>
            </w:pPr>
            <w:r w:rsidRPr="009D331B">
              <w:rPr>
                <w:rFonts w:ascii="Times New Roman" w:hAnsi="Times New Roman" w:cs="Times New Roman"/>
                <w:i/>
                <w:sz w:val="24"/>
                <w:szCs w:val="24"/>
              </w:rPr>
              <w:t>Зимние</w:t>
            </w:r>
          </w:p>
        </w:tc>
        <w:tc>
          <w:tcPr>
            <w:tcW w:w="347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с 29.12.2023 по 09.01.2024</w:t>
            </w:r>
          </w:p>
        </w:tc>
        <w:tc>
          <w:tcPr>
            <w:tcW w:w="1701"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10.01.2024</w:t>
            </w:r>
          </w:p>
        </w:tc>
        <w:tc>
          <w:tcPr>
            <w:tcW w:w="1912"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12 дней</w:t>
            </w:r>
          </w:p>
        </w:tc>
      </w:tr>
      <w:tr w:rsidR="009D331B" w:rsidRPr="009D331B" w:rsidTr="00AF39EC">
        <w:trPr>
          <w:jc w:val="center"/>
        </w:trPr>
        <w:tc>
          <w:tcPr>
            <w:tcW w:w="2351" w:type="dxa"/>
          </w:tcPr>
          <w:p w:rsidR="009D331B" w:rsidRPr="009D331B" w:rsidRDefault="009D331B" w:rsidP="00AF39EC">
            <w:pPr>
              <w:spacing w:after="0" w:line="240" w:lineRule="auto"/>
              <w:rPr>
                <w:rFonts w:ascii="Times New Roman" w:hAnsi="Times New Roman" w:cs="Times New Roman"/>
                <w:i/>
                <w:sz w:val="24"/>
                <w:szCs w:val="24"/>
              </w:rPr>
            </w:pPr>
            <w:r w:rsidRPr="009D331B">
              <w:rPr>
                <w:rFonts w:ascii="Times New Roman" w:hAnsi="Times New Roman" w:cs="Times New Roman"/>
                <w:i/>
                <w:sz w:val="24"/>
                <w:szCs w:val="24"/>
              </w:rPr>
              <w:t xml:space="preserve">Весенние </w:t>
            </w:r>
          </w:p>
        </w:tc>
        <w:tc>
          <w:tcPr>
            <w:tcW w:w="347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с 22.03.2024 по 30.03.2024</w:t>
            </w:r>
          </w:p>
        </w:tc>
        <w:tc>
          <w:tcPr>
            <w:tcW w:w="1701"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01.04.2024</w:t>
            </w:r>
          </w:p>
        </w:tc>
        <w:tc>
          <w:tcPr>
            <w:tcW w:w="1912"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9 дней</w:t>
            </w:r>
          </w:p>
        </w:tc>
      </w:tr>
      <w:tr w:rsidR="009D331B" w:rsidRPr="009D331B" w:rsidTr="00AF39EC">
        <w:trPr>
          <w:jc w:val="center"/>
        </w:trPr>
        <w:tc>
          <w:tcPr>
            <w:tcW w:w="2351" w:type="dxa"/>
          </w:tcPr>
          <w:p w:rsidR="009D331B" w:rsidRPr="009D331B" w:rsidRDefault="009D331B" w:rsidP="00AF39EC">
            <w:pPr>
              <w:spacing w:after="0" w:line="240" w:lineRule="auto"/>
              <w:rPr>
                <w:rFonts w:ascii="Times New Roman" w:hAnsi="Times New Roman" w:cs="Times New Roman"/>
                <w:i/>
                <w:sz w:val="24"/>
                <w:szCs w:val="24"/>
              </w:rPr>
            </w:pPr>
            <w:r w:rsidRPr="009D331B">
              <w:rPr>
                <w:rFonts w:ascii="Times New Roman" w:hAnsi="Times New Roman" w:cs="Times New Roman"/>
                <w:i/>
                <w:sz w:val="24"/>
                <w:szCs w:val="24"/>
              </w:rPr>
              <w:t xml:space="preserve">Итого </w:t>
            </w:r>
          </w:p>
          <w:p w:rsidR="009D331B" w:rsidRPr="009D331B" w:rsidRDefault="009D331B" w:rsidP="00AF39EC">
            <w:pPr>
              <w:spacing w:after="0" w:line="240" w:lineRule="auto"/>
              <w:rPr>
                <w:rFonts w:ascii="Times New Roman" w:hAnsi="Times New Roman" w:cs="Times New Roman"/>
                <w:i/>
                <w:sz w:val="24"/>
                <w:szCs w:val="24"/>
              </w:rPr>
            </w:pPr>
            <w:r w:rsidRPr="009D331B">
              <w:rPr>
                <w:rFonts w:ascii="Times New Roman" w:hAnsi="Times New Roman" w:cs="Times New Roman"/>
                <w:i/>
                <w:sz w:val="24"/>
                <w:szCs w:val="24"/>
              </w:rPr>
              <w:t>за учебный год</w:t>
            </w:r>
          </w:p>
        </w:tc>
        <w:tc>
          <w:tcPr>
            <w:tcW w:w="3475" w:type="dxa"/>
          </w:tcPr>
          <w:p w:rsidR="009D331B" w:rsidRPr="009D331B" w:rsidRDefault="009D331B" w:rsidP="00AF39EC">
            <w:pPr>
              <w:spacing w:after="0" w:line="240" w:lineRule="auto"/>
              <w:jc w:val="center"/>
              <w:rPr>
                <w:rFonts w:ascii="Times New Roman" w:hAnsi="Times New Roman" w:cs="Times New Roman"/>
                <w:sz w:val="24"/>
                <w:szCs w:val="24"/>
              </w:rPr>
            </w:pPr>
          </w:p>
        </w:tc>
        <w:tc>
          <w:tcPr>
            <w:tcW w:w="1701" w:type="dxa"/>
          </w:tcPr>
          <w:p w:rsidR="009D331B" w:rsidRPr="009D331B" w:rsidRDefault="009D331B" w:rsidP="00AF39EC">
            <w:pPr>
              <w:spacing w:after="0" w:line="240" w:lineRule="auto"/>
              <w:jc w:val="center"/>
              <w:rPr>
                <w:rFonts w:ascii="Times New Roman" w:hAnsi="Times New Roman" w:cs="Times New Roman"/>
                <w:sz w:val="24"/>
                <w:szCs w:val="24"/>
              </w:rPr>
            </w:pPr>
          </w:p>
        </w:tc>
        <w:tc>
          <w:tcPr>
            <w:tcW w:w="1912"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 xml:space="preserve">30 дней </w:t>
            </w:r>
          </w:p>
          <w:p w:rsidR="009D331B" w:rsidRPr="009D331B" w:rsidRDefault="009D331B" w:rsidP="00AF39EC">
            <w:pPr>
              <w:spacing w:after="0" w:line="240" w:lineRule="auto"/>
              <w:jc w:val="center"/>
              <w:rPr>
                <w:rFonts w:ascii="Times New Roman" w:hAnsi="Times New Roman" w:cs="Times New Roman"/>
                <w:sz w:val="24"/>
                <w:szCs w:val="24"/>
              </w:rPr>
            </w:pPr>
          </w:p>
        </w:tc>
      </w:tr>
      <w:tr w:rsidR="009D331B" w:rsidRPr="009D331B" w:rsidTr="00AF39EC">
        <w:trPr>
          <w:jc w:val="center"/>
        </w:trPr>
        <w:tc>
          <w:tcPr>
            <w:tcW w:w="2351" w:type="dxa"/>
          </w:tcPr>
          <w:p w:rsidR="009D331B" w:rsidRPr="009D331B" w:rsidRDefault="009D331B" w:rsidP="00AF39EC">
            <w:pPr>
              <w:spacing w:after="0" w:line="240" w:lineRule="auto"/>
              <w:rPr>
                <w:rFonts w:ascii="Times New Roman" w:hAnsi="Times New Roman" w:cs="Times New Roman"/>
                <w:i/>
                <w:sz w:val="24"/>
                <w:szCs w:val="24"/>
              </w:rPr>
            </w:pPr>
            <w:r w:rsidRPr="009D331B">
              <w:rPr>
                <w:rFonts w:ascii="Times New Roman" w:hAnsi="Times New Roman" w:cs="Times New Roman"/>
                <w:i/>
                <w:sz w:val="24"/>
                <w:szCs w:val="24"/>
              </w:rPr>
              <w:t>Летние каникулы</w:t>
            </w:r>
          </w:p>
        </w:tc>
        <w:tc>
          <w:tcPr>
            <w:tcW w:w="3475" w:type="dxa"/>
          </w:tcPr>
          <w:p w:rsidR="009D331B" w:rsidRPr="009D331B" w:rsidRDefault="009D331B" w:rsidP="00AF39EC">
            <w:pPr>
              <w:spacing w:after="0" w:line="240" w:lineRule="auto"/>
              <w:jc w:val="center"/>
              <w:rPr>
                <w:rFonts w:ascii="Times New Roman" w:hAnsi="Times New Roman" w:cs="Times New Roman"/>
                <w:sz w:val="24"/>
                <w:szCs w:val="24"/>
              </w:rPr>
            </w:pPr>
          </w:p>
        </w:tc>
        <w:tc>
          <w:tcPr>
            <w:tcW w:w="1701" w:type="dxa"/>
          </w:tcPr>
          <w:p w:rsidR="009D331B" w:rsidRPr="009D331B" w:rsidRDefault="009D331B" w:rsidP="00AF39EC">
            <w:pPr>
              <w:spacing w:after="0" w:line="240" w:lineRule="auto"/>
              <w:jc w:val="center"/>
              <w:rPr>
                <w:rFonts w:ascii="Times New Roman" w:hAnsi="Times New Roman" w:cs="Times New Roman"/>
                <w:sz w:val="24"/>
                <w:szCs w:val="24"/>
              </w:rPr>
            </w:pPr>
          </w:p>
        </w:tc>
        <w:tc>
          <w:tcPr>
            <w:tcW w:w="1912" w:type="dxa"/>
          </w:tcPr>
          <w:p w:rsidR="009D331B" w:rsidRPr="009D331B" w:rsidRDefault="009D331B" w:rsidP="00AF39EC">
            <w:pPr>
              <w:spacing w:after="0" w:line="240" w:lineRule="auto"/>
              <w:jc w:val="center"/>
              <w:rPr>
                <w:rFonts w:ascii="Times New Roman" w:hAnsi="Times New Roman" w:cs="Times New Roman"/>
                <w:sz w:val="24"/>
                <w:szCs w:val="24"/>
              </w:rPr>
            </w:pPr>
          </w:p>
        </w:tc>
      </w:tr>
      <w:tr w:rsidR="009D331B" w:rsidRPr="009D331B" w:rsidTr="00AF39EC">
        <w:trPr>
          <w:jc w:val="center"/>
        </w:trPr>
        <w:tc>
          <w:tcPr>
            <w:tcW w:w="2351" w:type="dxa"/>
          </w:tcPr>
          <w:p w:rsidR="009D331B" w:rsidRPr="009D331B" w:rsidRDefault="009D331B" w:rsidP="00AF39EC">
            <w:pPr>
              <w:spacing w:after="0" w:line="240" w:lineRule="auto"/>
              <w:rPr>
                <w:rFonts w:ascii="Times New Roman" w:hAnsi="Times New Roman" w:cs="Times New Roman"/>
                <w:i/>
                <w:sz w:val="24"/>
                <w:szCs w:val="24"/>
              </w:rPr>
            </w:pPr>
            <w:r w:rsidRPr="009D331B">
              <w:rPr>
                <w:rFonts w:ascii="Times New Roman" w:hAnsi="Times New Roman" w:cs="Times New Roman"/>
                <w:i/>
                <w:sz w:val="24"/>
                <w:szCs w:val="24"/>
                <w:lang w:val="en-US"/>
              </w:rPr>
              <w:t xml:space="preserve">10 </w:t>
            </w:r>
            <w:r w:rsidRPr="009D331B">
              <w:rPr>
                <w:rFonts w:ascii="Times New Roman" w:hAnsi="Times New Roman" w:cs="Times New Roman"/>
                <w:i/>
                <w:sz w:val="24"/>
                <w:szCs w:val="24"/>
              </w:rPr>
              <w:t>классы</w:t>
            </w:r>
          </w:p>
        </w:tc>
        <w:tc>
          <w:tcPr>
            <w:tcW w:w="3475" w:type="dxa"/>
          </w:tcPr>
          <w:p w:rsidR="009D331B" w:rsidRPr="009D331B" w:rsidRDefault="00805D69" w:rsidP="00AF3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27</w:t>
            </w:r>
            <w:r w:rsidR="009D331B" w:rsidRPr="009D331B">
              <w:rPr>
                <w:rFonts w:ascii="Times New Roman" w:hAnsi="Times New Roman" w:cs="Times New Roman"/>
                <w:sz w:val="24"/>
                <w:szCs w:val="24"/>
              </w:rPr>
              <w:t>.05.2024 по 31.08.2024</w:t>
            </w:r>
          </w:p>
        </w:tc>
        <w:tc>
          <w:tcPr>
            <w:tcW w:w="1701" w:type="dxa"/>
          </w:tcPr>
          <w:p w:rsidR="009D331B" w:rsidRPr="009D331B" w:rsidRDefault="009D331B" w:rsidP="00AF39EC">
            <w:pPr>
              <w:spacing w:after="0" w:line="240" w:lineRule="auto"/>
              <w:jc w:val="center"/>
              <w:rPr>
                <w:rFonts w:ascii="Times New Roman" w:hAnsi="Times New Roman" w:cs="Times New Roman"/>
                <w:sz w:val="24"/>
                <w:szCs w:val="24"/>
              </w:rPr>
            </w:pPr>
          </w:p>
        </w:tc>
        <w:tc>
          <w:tcPr>
            <w:tcW w:w="1912"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98 дней</w:t>
            </w:r>
          </w:p>
        </w:tc>
      </w:tr>
    </w:tbl>
    <w:p w:rsidR="009D331B" w:rsidRPr="009D331B" w:rsidRDefault="009D331B" w:rsidP="009D331B">
      <w:pPr>
        <w:pStyle w:val="Style18"/>
        <w:widowControl/>
        <w:jc w:val="center"/>
        <w:rPr>
          <w:b/>
          <w:spacing w:val="-3"/>
        </w:rPr>
      </w:pPr>
      <w:r w:rsidRPr="009D331B">
        <w:rPr>
          <w:b/>
          <w:spacing w:val="-3"/>
          <w:lang w:val="en-US"/>
        </w:rPr>
        <w:t>V</w:t>
      </w:r>
      <w:r w:rsidRPr="009D331B">
        <w:rPr>
          <w:b/>
          <w:spacing w:val="-3"/>
        </w:rPr>
        <w:t>. Количество классов-комплектов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5"/>
        <w:gridCol w:w="1384"/>
      </w:tblGrid>
      <w:tr w:rsidR="009D331B" w:rsidRPr="009D331B" w:rsidTr="00AF39EC">
        <w:trPr>
          <w:jc w:val="center"/>
        </w:trPr>
        <w:tc>
          <w:tcPr>
            <w:tcW w:w="1895" w:type="dxa"/>
          </w:tcPr>
          <w:p w:rsidR="009D331B" w:rsidRPr="009D331B" w:rsidRDefault="009D331B" w:rsidP="00AF39EC">
            <w:pPr>
              <w:pStyle w:val="Style18"/>
              <w:widowControl/>
              <w:jc w:val="both"/>
              <w:rPr>
                <w:rStyle w:val="FontStyle28"/>
                <w:b w:val="0"/>
                <w:sz w:val="24"/>
                <w:szCs w:val="24"/>
                <w:lang w:eastAsia="en-US"/>
              </w:rPr>
            </w:pPr>
            <w:r w:rsidRPr="009D331B">
              <w:rPr>
                <w:rStyle w:val="FontStyle28"/>
                <w:sz w:val="24"/>
                <w:szCs w:val="24"/>
                <w:lang w:val="en-US" w:eastAsia="en-US"/>
              </w:rPr>
              <w:t>10</w:t>
            </w:r>
            <w:r w:rsidRPr="009D331B">
              <w:rPr>
                <w:rStyle w:val="FontStyle28"/>
                <w:sz w:val="24"/>
                <w:szCs w:val="24"/>
                <w:lang w:eastAsia="en-US"/>
              </w:rPr>
              <w:t xml:space="preserve"> класс</w:t>
            </w:r>
          </w:p>
        </w:tc>
        <w:tc>
          <w:tcPr>
            <w:tcW w:w="1384" w:type="dxa"/>
          </w:tcPr>
          <w:p w:rsidR="009D331B" w:rsidRPr="009D331B" w:rsidRDefault="009D331B" w:rsidP="00AF39EC">
            <w:pPr>
              <w:pStyle w:val="Style18"/>
              <w:widowControl/>
              <w:jc w:val="center"/>
              <w:rPr>
                <w:rStyle w:val="FontStyle28"/>
                <w:b w:val="0"/>
                <w:sz w:val="24"/>
                <w:szCs w:val="24"/>
                <w:lang w:eastAsia="en-US"/>
              </w:rPr>
            </w:pPr>
            <w:r w:rsidRPr="009D331B">
              <w:rPr>
                <w:rStyle w:val="FontStyle28"/>
                <w:sz w:val="24"/>
                <w:szCs w:val="24"/>
                <w:lang w:eastAsia="en-US"/>
              </w:rPr>
              <w:t>2</w:t>
            </w:r>
          </w:p>
        </w:tc>
      </w:tr>
      <w:tr w:rsidR="009D331B" w:rsidRPr="009D331B" w:rsidTr="00AF39EC">
        <w:trPr>
          <w:jc w:val="center"/>
        </w:trPr>
        <w:tc>
          <w:tcPr>
            <w:tcW w:w="1895" w:type="dxa"/>
          </w:tcPr>
          <w:p w:rsidR="009D331B" w:rsidRPr="009D331B" w:rsidRDefault="009D331B" w:rsidP="00AF39EC">
            <w:pPr>
              <w:pStyle w:val="Style18"/>
              <w:widowControl/>
              <w:jc w:val="both"/>
              <w:rPr>
                <w:rStyle w:val="FontStyle28"/>
                <w:b w:val="0"/>
                <w:sz w:val="24"/>
                <w:szCs w:val="24"/>
                <w:lang w:eastAsia="en-US"/>
              </w:rPr>
            </w:pPr>
            <w:r w:rsidRPr="009D331B">
              <w:rPr>
                <w:rStyle w:val="FontStyle28"/>
                <w:sz w:val="24"/>
                <w:szCs w:val="24"/>
                <w:lang w:eastAsia="en-US"/>
              </w:rPr>
              <w:t>Итого</w:t>
            </w:r>
          </w:p>
        </w:tc>
        <w:tc>
          <w:tcPr>
            <w:tcW w:w="1384" w:type="dxa"/>
          </w:tcPr>
          <w:p w:rsidR="009D331B" w:rsidRPr="009D331B" w:rsidRDefault="009D331B" w:rsidP="00AF39EC">
            <w:pPr>
              <w:pStyle w:val="Style18"/>
              <w:widowControl/>
              <w:jc w:val="center"/>
              <w:rPr>
                <w:rStyle w:val="FontStyle28"/>
                <w:b w:val="0"/>
                <w:sz w:val="24"/>
                <w:szCs w:val="24"/>
                <w:lang w:eastAsia="en-US"/>
              </w:rPr>
            </w:pPr>
            <w:r w:rsidRPr="009D331B">
              <w:rPr>
                <w:rStyle w:val="FontStyle28"/>
                <w:sz w:val="24"/>
                <w:szCs w:val="24"/>
                <w:lang w:eastAsia="en-US"/>
              </w:rPr>
              <w:t>2</w:t>
            </w:r>
          </w:p>
        </w:tc>
      </w:tr>
    </w:tbl>
    <w:p w:rsidR="009D331B" w:rsidRPr="009D331B" w:rsidRDefault="009D331B" w:rsidP="009D331B">
      <w:pPr>
        <w:pStyle w:val="Style20"/>
        <w:widowControl/>
        <w:jc w:val="center"/>
        <w:rPr>
          <w:b/>
          <w:spacing w:val="-3"/>
        </w:rPr>
      </w:pPr>
      <w:r w:rsidRPr="009D331B">
        <w:rPr>
          <w:b/>
          <w:spacing w:val="-3"/>
          <w:lang w:val="en-US"/>
        </w:rPr>
        <w:t>VI</w:t>
      </w:r>
      <w:r w:rsidRPr="009D331B">
        <w:rPr>
          <w:b/>
          <w:spacing w:val="-3"/>
        </w:rPr>
        <w:t>. Сменность занятий</w:t>
      </w:r>
    </w:p>
    <w:p w:rsidR="009D331B" w:rsidRPr="00007E44" w:rsidRDefault="009D331B" w:rsidP="009D331B">
      <w:pPr>
        <w:pStyle w:val="Style13"/>
        <w:widowControl/>
        <w:ind w:left="-12"/>
        <w:jc w:val="both"/>
        <w:rPr>
          <w:rStyle w:val="FontStyle30"/>
          <w:sz w:val="24"/>
          <w:szCs w:val="24"/>
        </w:rPr>
      </w:pPr>
      <w:r w:rsidRPr="00007E44">
        <w:rPr>
          <w:rStyle w:val="FontStyle30"/>
          <w:sz w:val="24"/>
          <w:szCs w:val="24"/>
        </w:rPr>
        <w:t>Все обучающиеся 10 классов обучаются в первую смену: 10А</w:t>
      </w:r>
      <w:proofErr w:type="gramStart"/>
      <w:r w:rsidRPr="00007E44">
        <w:rPr>
          <w:rStyle w:val="FontStyle30"/>
          <w:sz w:val="24"/>
          <w:szCs w:val="24"/>
        </w:rPr>
        <w:t>,Б</w:t>
      </w:r>
      <w:proofErr w:type="gramEnd"/>
      <w:r w:rsidRPr="00007E44">
        <w:rPr>
          <w:rStyle w:val="FontStyle30"/>
          <w:sz w:val="24"/>
          <w:szCs w:val="24"/>
        </w:rPr>
        <w:t xml:space="preserve">. </w:t>
      </w:r>
    </w:p>
    <w:p w:rsidR="009D331B" w:rsidRPr="009D331B" w:rsidRDefault="009D331B" w:rsidP="009D331B">
      <w:pPr>
        <w:pStyle w:val="af5"/>
        <w:spacing w:before="500"/>
        <w:ind w:left="0"/>
        <w:jc w:val="center"/>
        <w:rPr>
          <w:b/>
          <w:spacing w:val="-3"/>
          <w:sz w:val="24"/>
          <w:szCs w:val="24"/>
        </w:rPr>
      </w:pPr>
      <w:r w:rsidRPr="009D331B">
        <w:rPr>
          <w:b/>
          <w:spacing w:val="-3"/>
          <w:sz w:val="24"/>
          <w:szCs w:val="24"/>
          <w:lang w:val="en-US"/>
        </w:rPr>
        <w:t>VII</w:t>
      </w:r>
      <w:proofErr w:type="gramStart"/>
      <w:r w:rsidRPr="009D331B">
        <w:rPr>
          <w:b/>
          <w:spacing w:val="-3"/>
          <w:sz w:val="24"/>
          <w:szCs w:val="24"/>
        </w:rPr>
        <w:t>.  Режим</w:t>
      </w:r>
      <w:proofErr w:type="gramEnd"/>
      <w:r w:rsidRPr="009D331B">
        <w:rPr>
          <w:b/>
          <w:spacing w:val="-3"/>
          <w:sz w:val="24"/>
          <w:szCs w:val="24"/>
        </w:rPr>
        <w:t xml:space="preserve"> работы образовательной организации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9"/>
        <w:gridCol w:w="2977"/>
      </w:tblGrid>
      <w:tr w:rsidR="009D331B" w:rsidRPr="009D331B" w:rsidTr="00AF39EC">
        <w:tc>
          <w:tcPr>
            <w:tcW w:w="6379" w:type="dxa"/>
          </w:tcPr>
          <w:p w:rsidR="009D331B" w:rsidRPr="009D331B" w:rsidRDefault="009D331B" w:rsidP="00AF39EC">
            <w:pPr>
              <w:spacing w:after="0" w:line="240" w:lineRule="auto"/>
              <w:jc w:val="center"/>
              <w:rPr>
                <w:rFonts w:ascii="Times New Roman" w:hAnsi="Times New Roman" w:cs="Times New Roman"/>
                <w:i/>
                <w:sz w:val="24"/>
                <w:szCs w:val="24"/>
              </w:rPr>
            </w:pPr>
            <w:r w:rsidRPr="009D331B">
              <w:rPr>
                <w:rFonts w:ascii="Times New Roman" w:hAnsi="Times New Roman" w:cs="Times New Roman"/>
                <w:i/>
                <w:sz w:val="24"/>
                <w:szCs w:val="24"/>
              </w:rPr>
              <w:t>Период учебной деятельности</w:t>
            </w:r>
          </w:p>
        </w:tc>
        <w:tc>
          <w:tcPr>
            <w:tcW w:w="2977" w:type="dxa"/>
          </w:tcPr>
          <w:p w:rsidR="009D331B" w:rsidRPr="009D331B" w:rsidRDefault="009D331B" w:rsidP="00AF39EC">
            <w:pPr>
              <w:spacing w:after="0" w:line="240" w:lineRule="auto"/>
              <w:jc w:val="center"/>
              <w:rPr>
                <w:rFonts w:ascii="Times New Roman" w:hAnsi="Times New Roman" w:cs="Times New Roman"/>
                <w:i/>
                <w:sz w:val="24"/>
                <w:szCs w:val="24"/>
              </w:rPr>
            </w:pPr>
            <w:r w:rsidRPr="009D331B">
              <w:rPr>
                <w:rFonts w:ascii="Times New Roman" w:hAnsi="Times New Roman" w:cs="Times New Roman"/>
                <w:i/>
                <w:sz w:val="24"/>
                <w:szCs w:val="24"/>
                <w:lang w:val="en-US"/>
              </w:rPr>
              <w:t>10</w:t>
            </w:r>
            <w:r w:rsidRPr="009D331B">
              <w:rPr>
                <w:rFonts w:ascii="Times New Roman" w:hAnsi="Times New Roman" w:cs="Times New Roman"/>
                <w:i/>
                <w:sz w:val="24"/>
                <w:szCs w:val="24"/>
              </w:rPr>
              <w:t xml:space="preserve"> классы</w:t>
            </w:r>
          </w:p>
        </w:tc>
      </w:tr>
      <w:tr w:rsidR="009D331B" w:rsidRPr="009D331B" w:rsidTr="00AF39EC">
        <w:tc>
          <w:tcPr>
            <w:tcW w:w="6379" w:type="dxa"/>
          </w:tcPr>
          <w:p w:rsidR="009D331B" w:rsidRPr="009D331B" w:rsidRDefault="009D331B" w:rsidP="00AF39EC">
            <w:pPr>
              <w:spacing w:after="0" w:line="240" w:lineRule="auto"/>
              <w:jc w:val="both"/>
              <w:rPr>
                <w:rFonts w:ascii="Times New Roman" w:hAnsi="Times New Roman" w:cs="Times New Roman"/>
                <w:sz w:val="24"/>
                <w:szCs w:val="24"/>
              </w:rPr>
            </w:pPr>
            <w:r w:rsidRPr="009D331B">
              <w:rPr>
                <w:rFonts w:ascii="Times New Roman" w:hAnsi="Times New Roman" w:cs="Times New Roman"/>
                <w:sz w:val="24"/>
                <w:szCs w:val="24"/>
              </w:rPr>
              <w:t>Учебная неделя (дней)</w:t>
            </w:r>
          </w:p>
        </w:tc>
        <w:tc>
          <w:tcPr>
            <w:tcW w:w="2977" w:type="dxa"/>
            <w:vAlign w:val="center"/>
          </w:tcPr>
          <w:p w:rsidR="009D331B" w:rsidRPr="009D331B" w:rsidRDefault="009D331B" w:rsidP="00AF39EC">
            <w:pPr>
              <w:spacing w:after="0" w:line="240" w:lineRule="auto"/>
              <w:jc w:val="center"/>
              <w:rPr>
                <w:rFonts w:ascii="Times New Roman" w:hAnsi="Times New Roman" w:cs="Times New Roman"/>
                <w:sz w:val="24"/>
                <w:szCs w:val="24"/>
                <w:highlight w:val="cyan"/>
                <w:lang w:val="en-US"/>
              </w:rPr>
            </w:pPr>
            <w:r w:rsidRPr="009D331B">
              <w:rPr>
                <w:rFonts w:ascii="Times New Roman" w:hAnsi="Times New Roman" w:cs="Times New Roman"/>
                <w:sz w:val="24"/>
                <w:szCs w:val="24"/>
                <w:lang w:val="en-US"/>
              </w:rPr>
              <w:t>5 дней</w:t>
            </w:r>
          </w:p>
        </w:tc>
      </w:tr>
      <w:tr w:rsidR="009D331B" w:rsidRPr="009D331B" w:rsidTr="00AF39EC">
        <w:tc>
          <w:tcPr>
            <w:tcW w:w="6379" w:type="dxa"/>
          </w:tcPr>
          <w:p w:rsidR="009D331B" w:rsidRPr="009D331B" w:rsidRDefault="009D331B" w:rsidP="00AF39EC">
            <w:pPr>
              <w:spacing w:after="0" w:line="240" w:lineRule="auto"/>
              <w:jc w:val="both"/>
              <w:rPr>
                <w:rFonts w:ascii="Times New Roman" w:hAnsi="Times New Roman" w:cs="Times New Roman"/>
                <w:sz w:val="24"/>
                <w:szCs w:val="24"/>
              </w:rPr>
            </w:pPr>
            <w:r w:rsidRPr="009D331B">
              <w:rPr>
                <w:rFonts w:ascii="Times New Roman" w:hAnsi="Times New Roman" w:cs="Times New Roman"/>
                <w:sz w:val="24"/>
                <w:szCs w:val="24"/>
              </w:rPr>
              <w:t>Урок (минут)</w:t>
            </w:r>
          </w:p>
        </w:tc>
        <w:tc>
          <w:tcPr>
            <w:tcW w:w="2977" w:type="dxa"/>
            <w:vAlign w:val="center"/>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40 минут</w:t>
            </w:r>
          </w:p>
        </w:tc>
      </w:tr>
      <w:tr w:rsidR="009D331B" w:rsidRPr="009D331B" w:rsidTr="00AF39EC">
        <w:tc>
          <w:tcPr>
            <w:tcW w:w="6379" w:type="dxa"/>
          </w:tcPr>
          <w:p w:rsidR="009D331B" w:rsidRPr="009D331B" w:rsidRDefault="009D331B" w:rsidP="00AF39EC">
            <w:pPr>
              <w:spacing w:after="0" w:line="240" w:lineRule="auto"/>
              <w:jc w:val="both"/>
              <w:rPr>
                <w:rFonts w:ascii="Times New Roman" w:hAnsi="Times New Roman" w:cs="Times New Roman"/>
                <w:sz w:val="24"/>
                <w:szCs w:val="24"/>
              </w:rPr>
            </w:pPr>
            <w:r w:rsidRPr="009D331B">
              <w:rPr>
                <w:rFonts w:ascii="Times New Roman" w:hAnsi="Times New Roman" w:cs="Times New Roman"/>
                <w:sz w:val="24"/>
                <w:szCs w:val="24"/>
              </w:rPr>
              <w:t>Перерыв (минут)</w:t>
            </w:r>
          </w:p>
        </w:tc>
        <w:tc>
          <w:tcPr>
            <w:tcW w:w="2977" w:type="dxa"/>
            <w:vAlign w:val="center"/>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10–20 минут</w:t>
            </w:r>
          </w:p>
        </w:tc>
      </w:tr>
      <w:tr w:rsidR="009D331B" w:rsidRPr="009D331B" w:rsidTr="00AF39EC">
        <w:tc>
          <w:tcPr>
            <w:tcW w:w="6379"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Периодичность промежуточной аттестации</w:t>
            </w:r>
          </w:p>
        </w:tc>
        <w:tc>
          <w:tcPr>
            <w:tcW w:w="2977" w:type="dxa"/>
            <w:vAlign w:val="center"/>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В конце года</w:t>
            </w:r>
          </w:p>
        </w:tc>
      </w:tr>
    </w:tbl>
    <w:p w:rsidR="009D331B" w:rsidRPr="009D331B" w:rsidRDefault="009D331B" w:rsidP="009D331B">
      <w:pPr>
        <w:pStyle w:val="af5"/>
        <w:spacing w:before="500"/>
        <w:ind w:left="0"/>
        <w:rPr>
          <w:b/>
          <w:spacing w:val="-3"/>
          <w:sz w:val="24"/>
          <w:szCs w:val="24"/>
        </w:rPr>
      </w:pPr>
      <w:r w:rsidRPr="009D331B">
        <w:rPr>
          <w:b/>
          <w:spacing w:val="-3"/>
          <w:sz w:val="24"/>
          <w:szCs w:val="24"/>
          <w:lang w:val="en-US"/>
        </w:rPr>
        <w:t xml:space="preserve">                   VIII</w:t>
      </w:r>
      <w:r w:rsidRPr="009D331B">
        <w:rPr>
          <w:b/>
          <w:spacing w:val="-3"/>
          <w:sz w:val="24"/>
          <w:szCs w:val="24"/>
        </w:rPr>
        <w:t>. Распределение образовательной недельной нагрузки</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9"/>
        <w:gridCol w:w="7008"/>
      </w:tblGrid>
      <w:tr w:rsidR="009D331B" w:rsidRPr="009D331B" w:rsidTr="00AF39EC">
        <w:trPr>
          <w:jc w:val="center"/>
        </w:trPr>
        <w:tc>
          <w:tcPr>
            <w:tcW w:w="2349" w:type="dxa"/>
            <w:vMerge w:val="restart"/>
          </w:tcPr>
          <w:p w:rsidR="009D331B" w:rsidRPr="009D331B" w:rsidRDefault="009D331B" w:rsidP="00AF39EC">
            <w:pPr>
              <w:spacing w:after="0" w:line="240" w:lineRule="auto"/>
              <w:jc w:val="center"/>
              <w:rPr>
                <w:rFonts w:ascii="Times New Roman" w:hAnsi="Times New Roman" w:cs="Times New Roman"/>
                <w:b/>
                <w:sz w:val="24"/>
                <w:szCs w:val="24"/>
              </w:rPr>
            </w:pPr>
            <w:r w:rsidRPr="009D331B">
              <w:rPr>
                <w:rFonts w:ascii="Times New Roman" w:hAnsi="Times New Roman" w:cs="Times New Roman"/>
                <w:b/>
                <w:sz w:val="24"/>
                <w:szCs w:val="24"/>
              </w:rPr>
              <w:t>Образовательная деятельность</w:t>
            </w:r>
          </w:p>
        </w:tc>
        <w:tc>
          <w:tcPr>
            <w:tcW w:w="7008" w:type="dxa"/>
          </w:tcPr>
          <w:p w:rsidR="009D331B" w:rsidRPr="009D331B" w:rsidRDefault="009D331B" w:rsidP="00AF39EC">
            <w:pPr>
              <w:spacing w:after="0" w:line="240" w:lineRule="auto"/>
              <w:jc w:val="center"/>
              <w:rPr>
                <w:rFonts w:ascii="Times New Roman" w:hAnsi="Times New Roman" w:cs="Times New Roman"/>
                <w:b/>
                <w:sz w:val="24"/>
                <w:szCs w:val="24"/>
              </w:rPr>
            </w:pPr>
            <w:r w:rsidRPr="009D331B">
              <w:rPr>
                <w:rFonts w:ascii="Times New Roman" w:hAnsi="Times New Roman" w:cs="Times New Roman"/>
                <w:b/>
                <w:sz w:val="24"/>
                <w:szCs w:val="24"/>
              </w:rPr>
              <w:t>Недельная нагрузка (5-дневная учебная неделя)</w:t>
            </w:r>
            <w:r w:rsidRPr="009D331B">
              <w:rPr>
                <w:rFonts w:ascii="Times New Roman" w:hAnsi="Times New Roman" w:cs="Times New Roman"/>
                <w:b/>
                <w:sz w:val="24"/>
                <w:szCs w:val="24"/>
              </w:rPr>
              <w:br/>
              <w:t>в академических часах</w:t>
            </w:r>
          </w:p>
        </w:tc>
      </w:tr>
      <w:tr w:rsidR="009D331B" w:rsidRPr="009D331B" w:rsidTr="00AF39EC">
        <w:trPr>
          <w:jc w:val="center"/>
        </w:trPr>
        <w:tc>
          <w:tcPr>
            <w:tcW w:w="2349" w:type="dxa"/>
            <w:vMerge/>
            <w:vAlign w:val="center"/>
          </w:tcPr>
          <w:p w:rsidR="009D331B" w:rsidRPr="009D331B" w:rsidRDefault="009D331B" w:rsidP="00AF39EC">
            <w:pPr>
              <w:spacing w:after="0" w:line="240" w:lineRule="auto"/>
              <w:rPr>
                <w:rFonts w:ascii="Times New Roman" w:hAnsi="Times New Roman" w:cs="Times New Roman"/>
                <w:b/>
                <w:sz w:val="24"/>
                <w:szCs w:val="24"/>
              </w:rPr>
            </w:pPr>
          </w:p>
        </w:tc>
        <w:tc>
          <w:tcPr>
            <w:tcW w:w="7008" w:type="dxa"/>
          </w:tcPr>
          <w:p w:rsidR="009D331B" w:rsidRPr="009D331B" w:rsidRDefault="009D331B" w:rsidP="00AF39EC">
            <w:pPr>
              <w:spacing w:after="0" w:line="240" w:lineRule="auto"/>
              <w:jc w:val="center"/>
              <w:rPr>
                <w:rFonts w:ascii="Times New Roman" w:hAnsi="Times New Roman" w:cs="Times New Roman"/>
                <w:b/>
                <w:sz w:val="24"/>
                <w:szCs w:val="24"/>
              </w:rPr>
            </w:pPr>
            <w:r w:rsidRPr="009D331B">
              <w:rPr>
                <w:rFonts w:ascii="Times New Roman" w:hAnsi="Times New Roman" w:cs="Times New Roman"/>
                <w:b/>
                <w:sz w:val="24"/>
                <w:szCs w:val="24"/>
              </w:rPr>
              <w:t>10 класс</w:t>
            </w:r>
          </w:p>
        </w:tc>
      </w:tr>
      <w:tr w:rsidR="009D331B" w:rsidRPr="009D331B" w:rsidTr="00AF39EC">
        <w:trPr>
          <w:jc w:val="center"/>
        </w:trPr>
        <w:tc>
          <w:tcPr>
            <w:tcW w:w="2349"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Урочная</w:t>
            </w:r>
          </w:p>
        </w:tc>
        <w:tc>
          <w:tcPr>
            <w:tcW w:w="7008" w:type="dxa"/>
            <w:vAlign w:val="center"/>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34</w:t>
            </w:r>
          </w:p>
        </w:tc>
      </w:tr>
      <w:tr w:rsidR="009D331B" w:rsidRPr="009D331B" w:rsidTr="00AF39EC">
        <w:trPr>
          <w:jc w:val="center"/>
        </w:trPr>
        <w:tc>
          <w:tcPr>
            <w:tcW w:w="2349"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Внеурочная</w:t>
            </w:r>
          </w:p>
        </w:tc>
        <w:tc>
          <w:tcPr>
            <w:tcW w:w="7008" w:type="dxa"/>
            <w:vAlign w:val="center"/>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5</w:t>
            </w:r>
          </w:p>
        </w:tc>
      </w:tr>
    </w:tbl>
    <w:p w:rsidR="009D331B" w:rsidRPr="009D331B" w:rsidRDefault="009D331B" w:rsidP="009D331B">
      <w:pPr>
        <w:spacing w:after="0" w:line="240" w:lineRule="auto"/>
        <w:jc w:val="center"/>
        <w:rPr>
          <w:rFonts w:ascii="Times New Roman" w:hAnsi="Times New Roman" w:cs="Times New Roman"/>
          <w:b/>
          <w:sz w:val="24"/>
          <w:szCs w:val="24"/>
        </w:rPr>
      </w:pPr>
      <w:r w:rsidRPr="009D331B">
        <w:rPr>
          <w:rFonts w:ascii="Times New Roman" w:hAnsi="Times New Roman" w:cs="Times New Roman"/>
          <w:b/>
          <w:spacing w:val="-3"/>
          <w:sz w:val="24"/>
          <w:szCs w:val="24"/>
          <w:lang w:val="en-US"/>
        </w:rPr>
        <w:t>IX</w:t>
      </w:r>
      <w:r w:rsidRPr="009D331B">
        <w:rPr>
          <w:rFonts w:ascii="Times New Roman" w:hAnsi="Times New Roman" w:cs="Times New Roman"/>
          <w:b/>
          <w:sz w:val="24"/>
          <w:szCs w:val="24"/>
        </w:rPr>
        <w:t xml:space="preserve">. </w:t>
      </w:r>
      <w:r w:rsidRPr="009D331B">
        <w:rPr>
          <w:rFonts w:ascii="Times New Roman" w:hAnsi="Times New Roman" w:cs="Times New Roman"/>
          <w:b/>
          <w:spacing w:val="-3"/>
          <w:sz w:val="24"/>
          <w:szCs w:val="24"/>
        </w:rPr>
        <w:t>Расписание звонков и перемен</w:t>
      </w:r>
    </w:p>
    <w:p w:rsidR="009D331B" w:rsidRPr="009D331B" w:rsidRDefault="009D331B" w:rsidP="009D331B">
      <w:pPr>
        <w:spacing w:after="0" w:line="240" w:lineRule="auto"/>
        <w:jc w:val="center"/>
        <w:rPr>
          <w:rFonts w:ascii="Times New Roman" w:hAnsi="Times New Roman" w:cs="Times New Roman"/>
          <w:b/>
          <w:sz w:val="24"/>
          <w:szCs w:val="24"/>
        </w:rPr>
      </w:pPr>
      <w:r w:rsidRPr="009D331B">
        <w:rPr>
          <w:rFonts w:ascii="Times New Roman" w:hAnsi="Times New Roman" w:cs="Times New Roman"/>
          <w:b/>
          <w:sz w:val="24"/>
          <w:szCs w:val="24"/>
          <w:lang w:val="en-US"/>
        </w:rPr>
        <w:t>10</w:t>
      </w:r>
      <w:r w:rsidRPr="009D331B">
        <w:rPr>
          <w:rFonts w:ascii="Times New Roman" w:hAnsi="Times New Roman" w:cs="Times New Roman"/>
          <w:b/>
          <w:sz w:val="24"/>
          <w:szCs w:val="24"/>
        </w:rPr>
        <w:t xml:space="preserve"> классы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3172"/>
        <w:gridCol w:w="3349"/>
      </w:tblGrid>
      <w:tr w:rsidR="009D331B" w:rsidRPr="009D331B" w:rsidTr="00AF39EC">
        <w:trPr>
          <w:jc w:val="center"/>
        </w:trPr>
        <w:tc>
          <w:tcPr>
            <w:tcW w:w="2835" w:type="dxa"/>
          </w:tcPr>
          <w:p w:rsidR="009D331B" w:rsidRPr="009D331B" w:rsidRDefault="009D331B" w:rsidP="00AF39EC">
            <w:pPr>
              <w:spacing w:after="0" w:line="240" w:lineRule="auto"/>
              <w:jc w:val="both"/>
              <w:rPr>
                <w:rFonts w:ascii="Times New Roman" w:hAnsi="Times New Roman" w:cs="Times New Roman"/>
                <w:b/>
                <w:sz w:val="24"/>
                <w:szCs w:val="24"/>
              </w:rPr>
            </w:pPr>
            <w:r w:rsidRPr="009D331B">
              <w:rPr>
                <w:rFonts w:ascii="Times New Roman" w:hAnsi="Times New Roman" w:cs="Times New Roman"/>
                <w:b/>
                <w:sz w:val="24"/>
                <w:szCs w:val="24"/>
              </w:rPr>
              <w:t>Урок</w:t>
            </w:r>
          </w:p>
        </w:tc>
        <w:tc>
          <w:tcPr>
            <w:tcW w:w="3172" w:type="dxa"/>
          </w:tcPr>
          <w:p w:rsidR="009D331B" w:rsidRPr="009D331B" w:rsidRDefault="009D331B" w:rsidP="00AF39EC">
            <w:pPr>
              <w:spacing w:after="0" w:line="240" w:lineRule="auto"/>
              <w:jc w:val="both"/>
              <w:rPr>
                <w:rFonts w:ascii="Times New Roman" w:hAnsi="Times New Roman" w:cs="Times New Roman"/>
                <w:b/>
                <w:sz w:val="24"/>
                <w:szCs w:val="24"/>
              </w:rPr>
            </w:pPr>
            <w:r w:rsidRPr="009D331B">
              <w:rPr>
                <w:rFonts w:ascii="Times New Roman" w:hAnsi="Times New Roman" w:cs="Times New Roman"/>
                <w:b/>
                <w:sz w:val="24"/>
                <w:szCs w:val="24"/>
              </w:rPr>
              <w:t>Продолжительность урока</w:t>
            </w:r>
          </w:p>
        </w:tc>
        <w:tc>
          <w:tcPr>
            <w:tcW w:w="3349" w:type="dxa"/>
          </w:tcPr>
          <w:p w:rsidR="009D331B" w:rsidRPr="009D331B" w:rsidRDefault="009D331B" w:rsidP="00AF39EC">
            <w:pPr>
              <w:spacing w:after="0" w:line="240" w:lineRule="auto"/>
              <w:jc w:val="both"/>
              <w:rPr>
                <w:rFonts w:ascii="Times New Roman" w:hAnsi="Times New Roman" w:cs="Times New Roman"/>
                <w:b/>
                <w:sz w:val="24"/>
                <w:szCs w:val="24"/>
              </w:rPr>
            </w:pPr>
            <w:r w:rsidRPr="009D331B">
              <w:rPr>
                <w:rFonts w:ascii="Times New Roman" w:hAnsi="Times New Roman" w:cs="Times New Roman"/>
                <w:b/>
                <w:sz w:val="24"/>
                <w:szCs w:val="24"/>
              </w:rPr>
              <w:t>Продолжительность перемены</w:t>
            </w:r>
          </w:p>
        </w:tc>
      </w:tr>
      <w:tr w:rsidR="009D331B" w:rsidRPr="009D331B" w:rsidTr="00AF39EC">
        <w:trPr>
          <w:jc w:val="center"/>
        </w:trPr>
        <w:tc>
          <w:tcPr>
            <w:tcW w:w="2835" w:type="dxa"/>
          </w:tcPr>
          <w:p w:rsidR="009D331B" w:rsidRPr="009D331B" w:rsidRDefault="009D331B" w:rsidP="00AF39EC">
            <w:pPr>
              <w:spacing w:after="0" w:line="240" w:lineRule="auto"/>
              <w:jc w:val="both"/>
              <w:rPr>
                <w:rFonts w:ascii="Times New Roman" w:hAnsi="Times New Roman" w:cs="Times New Roman"/>
                <w:b/>
                <w:sz w:val="24"/>
                <w:szCs w:val="24"/>
                <w:lang w:val="en-US"/>
              </w:rPr>
            </w:pPr>
            <w:r w:rsidRPr="009D331B">
              <w:rPr>
                <w:rFonts w:ascii="Times New Roman" w:hAnsi="Times New Roman" w:cs="Times New Roman"/>
                <w:b/>
                <w:sz w:val="24"/>
                <w:szCs w:val="24"/>
                <w:lang w:val="en-US"/>
              </w:rPr>
              <w:t>1-й</w:t>
            </w:r>
          </w:p>
        </w:tc>
        <w:tc>
          <w:tcPr>
            <w:tcW w:w="3172" w:type="dxa"/>
          </w:tcPr>
          <w:p w:rsidR="009D331B" w:rsidRPr="009D331B" w:rsidRDefault="009D331B" w:rsidP="00AF39EC">
            <w:pPr>
              <w:spacing w:after="0" w:line="240" w:lineRule="auto"/>
              <w:jc w:val="both"/>
              <w:rPr>
                <w:rFonts w:ascii="Times New Roman" w:hAnsi="Times New Roman" w:cs="Times New Roman"/>
                <w:sz w:val="24"/>
                <w:szCs w:val="24"/>
                <w:lang w:val="en-US"/>
              </w:rPr>
            </w:pPr>
            <w:r w:rsidRPr="009D331B">
              <w:rPr>
                <w:rFonts w:ascii="Times New Roman" w:hAnsi="Times New Roman" w:cs="Times New Roman"/>
                <w:sz w:val="24"/>
                <w:szCs w:val="24"/>
                <w:lang w:val="en-US"/>
              </w:rPr>
              <w:t>08:</w:t>
            </w:r>
            <w:r w:rsidRPr="009D331B">
              <w:rPr>
                <w:rFonts w:ascii="Times New Roman" w:hAnsi="Times New Roman" w:cs="Times New Roman"/>
                <w:sz w:val="24"/>
                <w:szCs w:val="24"/>
              </w:rPr>
              <w:t>15</w:t>
            </w:r>
            <w:r w:rsidRPr="009D331B">
              <w:rPr>
                <w:rFonts w:ascii="Times New Roman" w:hAnsi="Times New Roman" w:cs="Times New Roman"/>
                <w:sz w:val="24"/>
                <w:szCs w:val="24"/>
                <w:lang w:val="en-US"/>
              </w:rPr>
              <w:t xml:space="preserve"> — 0</w:t>
            </w:r>
            <w:r w:rsidRPr="009D331B">
              <w:rPr>
                <w:rFonts w:ascii="Times New Roman" w:hAnsi="Times New Roman" w:cs="Times New Roman"/>
                <w:sz w:val="24"/>
                <w:szCs w:val="24"/>
              </w:rPr>
              <w:t>8</w:t>
            </w:r>
            <w:r w:rsidRPr="009D331B">
              <w:rPr>
                <w:rFonts w:ascii="Times New Roman" w:hAnsi="Times New Roman" w:cs="Times New Roman"/>
                <w:sz w:val="24"/>
                <w:szCs w:val="24"/>
                <w:lang w:val="en-US"/>
              </w:rPr>
              <w:t>:</w:t>
            </w:r>
            <w:r w:rsidRPr="009D331B">
              <w:rPr>
                <w:rFonts w:ascii="Times New Roman" w:hAnsi="Times New Roman" w:cs="Times New Roman"/>
                <w:sz w:val="24"/>
                <w:szCs w:val="24"/>
              </w:rPr>
              <w:t>5</w:t>
            </w:r>
            <w:r w:rsidRPr="009D331B">
              <w:rPr>
                <w:rFonts w:ascii="Times New Roman" w:hAnsi="Times New Roman" w:cs="Times New Roman"/>
                <w:sz w:val="24"/>
                <w:szCs w:val="24"/>
                <w:lang w:val="en-US"/>
              </w:rPr>
              <w:t>5</w:t>
            </w:r>
          </w:p>
        </w:tc>
        <w:tc>
          <w:tcPr>
            <w:tcW w:w="3349" w:type="dxa"/>
          </w:tcPr>
          <w:p w:rsidR="009D331B" w:rsidRPr="009D331B" w:rsidRDefault="009D331B" w:rsidP="00AF39EC">
            <w:pPr>
              <w:spacing w:after="0" w:line="240" w:lineRule="auto"/>
              <w:jc w:val="both"/>
              <w:rPr>
                <w:rFonts w:ascii="Times New Roman" w:hAnsi="Times New Roman" w:cs="Times New Roman"/>
                <w:sz w:val="24"/>
                <w:szCs w:val="24"/>
                <w:lang w:val="en-US"/>
              </w:rPr>
            </w:pPr>
            <w:r w:rsidRPr="009D331B">
              <w:rPr>
                <w:rFonts w:ascii="Times New Roman" w:hAnsi="Times New Roman" w:cs="Times New Roman"/>
                <w:sz w:val="24"/>
                <w:szCs w:val="24"/>
                <w:lang w:val="en-US"/>
              </w:rPr>
              <w:t>10 минут</w:t>
            </w:r>
          </w:p>
        </w:tc>
      </w:tr>
      <w:tr w:rsidR="009D331B" w:rsidRPr="009D331B" w:rsidTr="00AF39EC">
        <w:trPr>
          <w:jc w:val="center"/>
        </w:trPr>
        <w:tc>
          <w:tcPr>
            <w:tcW w:w="2835" w:type="dxa"/>
          </w:tcPr>
          <w:p w:rsidR="009D331B" w:rsidRPr="009D331B" w:rsidRDefault="009D331B" w:rsidP="00AF39EC">
            <w:pPr>
              <w:spacing w:after="0" w:line="240" w:lineRule="auto"/>
              <w:jc w:val="both"/>
              <w:rPr>
                <w:rFonts w:ascii="Times New Roman" w:hAnsi="Times New Roman" w:cs="Times New Roman"/>
                <w:b/>
                <w:sz w:val="24"/>
                <w:szCs w:val="24"/>
                <w:lang w:val="en-US"/>
              </w:rPr>
            </w:pPr>
            <w:r w:rsidRPr="009D331B">
              <w:rPr>
                <w:rFonts w:ascii="Times New Roman" w:hAnsi="Times New Roman" w:cs="Times New Roman"/>
                <w:b/>
                <w:sz w:val="24"/>
                <w:szCs w:val="24"/>
                <w:lang w:val="en-US"/>
              </w:rPr>
              <w:t>2-й</w:t>
            </w:r>
          </w:p>
        </w:tc>
        <w:tc>
          <w:tcPr>
            <w:tcW w:w="3172" w:type="dxa"/>
          </w:tcPr>
          <w:p w:rsidR="009D331B" w:rsidRPr="009D331B" w:rsidRDefault="009D331B" w:rsidP="00AF39EC">
            <w:pPr>
              <w:spacing w:after="0" w:line="240" w:lineRule="auto"/>
              <w:jc w:val="both"/>
              <w:rPr>
                <w:rFonts w:ascii="Times New Roman" w:hAnsi="Times New Roman" w:cs="Times New Roman"/>
                <w:sz w:val="24"/>
                <w:szCs w:val="24"/>
              </w:rPr>
            </w:pPr>
            <w:r w:rsidRPr="009D331B">
              <w:rPr>
                <w:rFonts w:ascii="Times New Roman" w:hAnsi="Times New Roman" w:cs="Times New Roman"/>
                <w:sz w:val="24"/>
                <w:szCs w:val="24"/>
                <w:lang w:val="en-US"/>
              </w:rPr>
              <w:t>09:</w:t>
            </w:r>
            <w:r w:rsidRPr="009D331B">
              <w:rPr>
                <w:rFonts w:ascii="Times New Roman" w:hAnsi="Times New Roman" w:cs="Times New Roman"/>
                <w:sz w:val="24"/>
                <w:szCs w:val="24"/>
              </w:rPr>
              <w:t>05</w:t>
            </w:r>
            <w:r w:rsidRPr="009D331B">
              <w:rPr>
                <w:rFonts w:ascii="Times New Roman" w:hAnsi="Times New Roman" w:cs="Times New Roman"/>
                <w:sz w:val="24"/>
                <w:szCs w:val="24"/>
                <w:lang w:val="en-US"/>
              </w:rPr>
              <w:t xml:space="preserve"> — </w:t>
            </w:r>
            <w:r w:rsidRPr="009D331B">
              <w:rPr>
                <w:rFonts w:ascii="Times New Roman" w:hAnsi="Times New Roman" w:cs="Times New Roman"/>
                <w:sz w:val="24"/>
                <w:szCs w:val="24"/>
              </w:rPr>
              <w:t>09</w:t>
            </w:r>
            <w:r w:rsidRPr="009D331B">
              <w:rPr>
                <w:rFonts w:ascii="Times New Roman" w:hAnsi="Times New Roman" w:cs="Times New Roman"/>
                <w:sz w:val="24"/>
                <w:szCs w:val="24"/>
                <w:lang w:val="en-US"/>
              </w:rPr>
              <w:t>:</w:t>
            </w:r>
            <w:r w:rsidRPr="009D331B">
              <w:rPr>
                <w:rFonts w:ascii="Times New Roman" w:hAnsi="Times New Roman" w:cs="Times New Roman"/>
                <w:sz w:val="24"/>
                <w:szCs w:val="24"/>
              </w:rPr>
              <w:t>45</w:t>
            </w:r>
          </w:p>
        </w:tc>
        <w:tc>
          <w:tcPr>
            <w:tcW w:w="3349" w:type="dxa"/>
          </w:tcPr>
          <w:p w:rsidR="009D331B" w:rsidRPr="009D331B" w:rsidRDefault="009D331B" w:rsidP="00AF39EC">
            <w:pPr>
              <w:spacing w:after="0" w:line="240" w:lineRule="auto"/>
              <w:jc w:val="both"/>
              <w:rPr>
                <w:rFonts w:ascii="Times New Roman" w:hAnsi="Times New Roman" w:cs="Times New Roman"/>
                <w:sz w:val="24"/>
                <w:szCs w:val="24"/>
                <w:lang w:val="en-US"/>
              </w:rPr>
            </w:pPr>
            <w:r w:rsidRPr="009D331B">
              <w:rPr>
                <w:rFonts w:ascii="Times New Roman" w:hAnsi="Times New Roman" w:cs="Times New Roman"/>
                <w:sz w:val="24"/>
                <w:szCs w:val="24"/>
              </w:rPr>
              <w:t>2</w:t>
            </w:r>
            <w:r w:rsidRPr="009D331B">
              <w:rPr>
                <w:rFonts w:ascii="Times New Roman" w:hAnsi="Times New Roman" w:cs="Times New Roman"/>
                <w:sz w:val="24"/>
                <w:szCs w:val="24"/>
                <w:lang w:val="en-US"/>
              </w:rPr>
              <w:t>0 минут</w:t>
            </w:r>
          </w:p>
        </w:tc>
      </w:tr>
      <w:tr w:rsidR="009D331B" w:rsidRPr="009D331B" w:rsidTr="00AF39EC">
        <w:trPr>
          <w:jc w:val="center"/>
        </w:trPr>
        <w:tc>
          <w:tcPr>
            <w:tcW w:w="2835" w:type="dxa"/>
          </w:tcPr>
          <w:p w:rsidR="009D331B" w:rsidRPr="009D331B" w:rsidRDefault="009D331B" w:rsidP="00AF39EC">
            <w:pPr>
              <w:spacing w:after="0" w:line="240" w:lineRule="auto"/>
              <w:jc w:val="both"/>
              <w:rPr>
                <w:rFonts w:ascii="Times New Roman" w:hAnsi="Times New Roman" w:cs="Times New Roman"/>
                <w:b/>
                <w:sz w:val="24"/>
                <w:szCs w:val="24"/>
                <w:lang w:val="en-US"/>
              </w:rPr>
            </w:pPr>
            <w:r w:rsidRPr="009D331B">
              <w:rPr>
                <w:rFonts w:ascii="Times New Roman" w:hAnsi="Times New Roman" w:cs="Times New Roman"/>
                <w:b/>
                <w:sz w:val="24"/>
                <w:szCs w:val="24"/>
                <w:lang w:val="en-US"/>
              </w:rPr>
              <w:t>3-й</w:t>
            </w:r>
          </w:p>
        </w:tc>
        <w:tc>
          <w:tcPr>
            <w:tcW w:w="3172" w:type="dxa"/>
          </w:tcPr>
          <w:p w:rsidR="009D331B" w:rsidRPr="009D331B" w:rsidRDefault="009D331B" w:rsidP="00AF39EC">
            <w:pPr>
              <w:spacing w:after="0" w:line="240" w:lineRule="auto"/>
              <w:jc w:val="both"/>
              <w:rPr>
                <w:rFonts w:ascii="Times New Roman" w:hAnsi="Times New Roman" w:cs="Times New Roman"/>
                <w:sz w:val="24"/>
                <w:szCs w:val="24"/>
                <w:lang w:val="en-US"/>
              </w:rPr>
            </w:pPr>
            <w:r w:rsidRPr="009D331B">
              <w:rPr>
                <w:rFonts w:ascii="Times New Roman" w:hAnsi="Times New Roman" w:cs="Times New Roman"/>
                <w:sz w:val="24"/>
                <w:szCs w:val="24"/>
                <w:lang w:val="en-US"/>
              </w:rPr>
              <w:t>10:</w:t>
            </w:r>
            <w:r w:rsidRPr="009D331B">
              <w:rPr>
                <w:rFonts w:ascii="Times New Roman" w:hAnsi="Times New Roman" w:cs="Times New Roman"/>
                <w:sz w:val="24"/>
                <w:szCs w:val="24"/>
              </w:rPr>
              <w:t>05</w:t>
            </w:r>
            <w:r w:rsidRPr="009D331B">
              <w:rPr>
                <w:rFonts w:ascii="Times New Roman" w:hAnsi="Times New Roman" w:cs="Times New Roman"/>
                <w:sz w:val="24"/>
                <w:szCs w:val="24"/>
                <w:lang w:val="en-US"/>
              </w:rPr>
              <w:t xml:space="preserve"> — 1</w:t>
            </w:r>
            <w:r w:rsidRPr="009D331B">
              <w:rPr>
                <w:rFonts w:ascii="Times New Roman" w:hAnsi="Times New Roman" w:cs="Times New Roman"/>
                <w:sz w:val="24"/>
                <w:szCs w:val="24"/>
              </w:rPr>
              <w:t>0</w:t>
            </w:r>
            <w:r w:rsidRPr="009D331B">
              <w:rPr>
                <w:rFonts w:ascii="Times New Roman" w:hAnsi="Times New Roman" w:cs="Times New Roman"/>
                <w:sz w:val="24"/>
                <w:szCs w:val="24"/>
                <w:lang w:val="en-US"/>
              </w:rPr>
              <w:t>:</w:t>
            </w:r>
            <w:r w:rsidRPr="009D331B">
              <w:rPr>
                <w:rFonts w:ascii="Times New Roman" w:hAnsi="Times New Roman" w:cs="Times New Roman"/>
                <w:sz w:val="24"/>
                <w:szCs w:val="24"/>
              </w:rPr>
              <w:t>4</w:t>
            </w:r>
            <w:r w:rsidRPr="009D331B">
              <w:rPr>
                <w:rFonts w:ascii="Times New Roman" w:hAnsi="Times New Roman" w:cs="Times New Roman"/>
                <w:sz w:val="24"/>
                <w:szCs w:val="24"/>
                <w:lang w:val="en-US"/>
              </w:rPr>
              <w:t>5</w:t>
            </w:r>
          </w:p>
        </w:tc>
        <w:tc>
          <w:tcPr>
            <w:tcW w:w="3349" w:type="dxa"/>
          </w:tcPr>
          <w:p w:rsidR="009D331B" w:rsidRPr="009D331B" w:rsidRDefault="009D331B" w:rsidP="00AF39EC">
            <w:pPr>
              <w:spacing w:after="0" w:line="240" w:lineRule="auto"/>
              <w:jc w:val="both"/>
              <w:rPr>
                <w:rFonts w:ascii="Times New Roman" w:hAnsi="Times New Roman" w:cs="Times New Roman"/>
                <w:sz w:val="24"/>
                <w:szCs w:val="24"/>
                <w:lang w:val="en-US"/>
              </w:rPr>
            </w:pPr>
            <w:r w:rsidRPr="009D331B">
              <w:rPr>
                <w:rFonts w:ascii="Times New Roman" w:hAnsi="Times New Roman" w:cs="Times New Roman"/>
                <w:sz w:val="24"/>
                <w:szCs w:val="24"/>
                <w:lang w:val="en-US"/>
              </w:rPr>
              <w:t>20 минут</w:t>
            </w:r>
          </w:p>
        </w:tc>
      </w:tr>
      <w:tr w:rsidR="009D331B" w:rsidRPr="009D331B" w:rsidTr="00AF39EC">
        <w:trPr>
          <w:jc w:val="center"/>
        </w:trPr>
        <w:tc>
          <w:tcPr>
            <w:tcW w:w="2835" w:type="dxa"/>
          </w:tcPr>
          <w:p w:rsidR="009D331B" w:rsidRPr="009D331B" w:rsidRDefault="009D331B" w:rsidP="00AF39EC">
            <w:pPr>
              <w:spacing w:after="0" w:line="240" w:lineRule="auto"/>
              <w:jc w:val="both"/>
              <w:rPr>
                <w:rFonts w:ascii="Times New Roman" w:hAnsi="Times New Roman" w:cs="Times New Roman"/>
                <w:b/>
                <w:sz w:val="24"/>
                <w:szCs w:val="24"/>
                <w:lang w:val="en-US"/>
              </w:rPr>
            </w:pPr>
            <w:r w:rsidRPr="009D331B">
              <w:rPr>
                <w:rFonts w:ascii="Times New Roman" w:hAnsi="Times New Roman" w:cs="Times New Roman"/>
                <w:b/>
                <w:sz w:val="24"/>
                <w:szCs w:val="24"/>
                <w:lang w:val="en-US"/>
              </w:rPr>
              <w:t>4-й</w:t>
            </w:r>
          </w:p>
        </w:tc>
        <w:tc>
          <w:tcPr>
            <w:tcW w:w="3172" w:type="dxa"/>
          </w:tcPr>
          <w:p w:rsidR="009D331B" w:rsidRPr="009D331B" w:rsidRDefault="009D331B" w:rsidP="00AF39EC">
            <w:pPr>
              <w:spacing w:after="0" w:line="240" w:lineRule="auto"/>
              <w:jc w:val="both"/>
              <w:rPr>
                <w:rFonts w:ascii="Times New Roman" w:hAnsi="Times New Roman" w:cs="Times New Roman"/>
                <w:sz w:val="24"/>
                <w:szCs w:val="24"/>
              </w:rPr>
            </w:pPr>
            <w:r w:rsidRPr="009D331B">
              <w:rPr>
                <w:rFonts w:ascii="Times New Roman" w:hAnsi="Times New Roman" w:cs="Times New Roman"/>
                <w:sz w:val="24"/>
                <w:szCs w:val="24"/>
                <w:lang w:val="en-US"/>
              </w:rPr>
              <w:t>11:</w:t>
            </w:r>
            <w:r w:rsidRPr="009D331B">
              <w:rPr>
                <w:rFonts w:ascii="Times New Roman" w:hAnsi="Times New Roman" w:cs="Times New Roman"/>
                <w:sz w:val="24"/>
                <w:szCs w:val="24"/>
              </w:rPr>
              <w:t>0</w:t>
            </w:r>
            <w:r w:rsidRPr="009D331B">
              <w:rPr>
                <w:rFonts w:ascii="Times New Roman" w:hAnsi="Times New Roman" w:cs="Times New Roman"/>
                <w:sz w:val="24"/>
                <w:szCs w:val="24"/>
                <w:lang w:val="en-US"/>
              </w:rPr>
              <w:t>5 — 1</w:t>
            </w:r>
            <w:r w:rsidRPr="009D331B">
              <w:rPr>
                <w:rFonts w:ascii="Times New Roman" w:hAnsi="Times New Roman" w:cs="Times New Roman"/>
                <w:sz w:val="24"/>
                <w:szCs w:val="24"/>
              </w:rPr>
              <w:t>1</w:t>
            </w:r>
            <w:r w:rsidRPr="009D331B">
              <w:rPr>
                <w:rFonts w:ascii="Times New Roman" w:hAnsi="Times New Roman" w:cs="Times New Roman"/>
                <w:sz w:val="24"/>
                <w:szCs w:val="24"/>
                <w:lang w:val="en-US"/>
              </w:rPr>
              <w:t>:</w:t>
            </w:r>
            <w:r w:rsidRPr="009D331B">
              <w:rPr>
                <w:rFonts w:ascii="Times New Roman" w:hAnsi="Times New Roman" w:cs="Times New Roman"/>
                <w:sz w:val="24"/>
                <w:szCs w:val="24"/>
              </w:rPr>
              <w:t>45</w:t>
            </w:r>
          </w:p>
        </w:tc>
        <w:tc>
          <w:tcPr>
            <w:tcW w:w="3349" w:type="dxa"/>
          </w:tcPr>
          <w:p w:rsidR="009D331B" w:rsidRPr="009D331B" w:rsidRDefault="009D331B" w:rsidP="00AF39EC">
            <w:pPr>
              <w:spacing w:after="0" w:line="240" w:lineRule="auto"/>
              <w:jc w:val="both"/>
              <w:rPr>
                <w:rFonts w:ascii="Times New Roman" w:hAnsi="Times New Roman" w:cs="Times New Roman"/>
                <w:sz w:val="24"/>
                <w:szCs w:val="24"/>
                <w:lang w:val="en-US"/>
              </w:rPr>
            </w:pPr>
            <w:r w:rsidRPr="009D331B">
              <w:rPr>
                <w:rFonts w:ascii="Times New Roman" w:hAnsi="Times New Roman" w:cs="Times New Roman"/>
                <w:sz w:val="24"/>
                <w:szCs w:val="24"/>
                <w:lang w:val="en-US"/>
              </w:rPr>
              <w:t>10 минут</w:t>
            </w:r>
          </w:p>
        </w:tc>
      </w:tr>
      <w:tr w:rsidR="009D331B" w:rsidRPr="009D331B" w:rsidTr="00AF39EC">
        <w:trPr>
          <w:jc w:val="center"/>
        </w:trPr>
        <w:tc>
          <w:tcPr>
            <w:tcW w:w="2835" w:type="dxa"/>
          </w:tcPr>
          <w:p w:rsidR="009D331B" w:rsidRPr="009D331B" w:rsidRDefault="009D331B" w:rsidP="00AF39EC">
            <w:pPr>
              <w:spacing w:after="0" w:line="240" w:lineRule="auto"/>
              <w:jc w:val="both"/>
              <w:rPr>
                <w:rFonts w:ascii="Times New Roman" w:hAnsi="Times New Roman" w:cs="Times New Roman"/>
                <w:b/>
                <w:sz w:val="24"/>
                <w:szCs w:val="24"/>
                <w:lang w:val="en-US"/>
              </w:rPr>
            </w:pPr>
            <w:r w:rsidRPr="009D331B">
              <w:rPr>
                <w:rFonts w:ascii="Times New Roman" w:hAnsi="Times New Roman" w:cs="Times New Roman"/>
                <w:b/>
                <w:sz w:val="24"/>
                <w:szCs w:val="24"/>
                <w:lang w:val="en-US"/>
              </w:rPr>
              <w:t>5-й</w:t>
            </w:r>
          </w:p>
        </w:tc>
        <w:tc>
          <w:tcPr>
            <w:tcW w:w="3172" w:type="dxa"/>
          </w:tcPr>
          <w:p w:rsidR="009D331B" w:rsidRPr="009D331B" w:rsidRDefault="009D331B" w:rsidP="00AF39EC">
            <w:pPr>
              <w:spacing w:after="0" w:line="240" w:lineRule="auto"/>
              <w:jc w:val="both"/>
              <w:rPr>
                <w:rFonts w:ascii="Times New Roman" w:hAnsi="Times New Roman" w:cs="Times New Roman"/>
                <w:sz w:val="24"/>
                <w:szCs w:val="24"/>
                <w:lang w:val="en-US"/>
              </w:rPr>
            </w:pPr>
            <w:r w:rsidRPr="009D331B">
              <w:rPr>
                <w:rFonts w:ascii="Times New Roman" w:hAnsi="Times New Roman" w:cs="Times New Roman"/>
                <w:sz w:val="24"/>
                <w:szCs w:val="24"/>
                <w:lang w:val="en-US"/>
              </w:rPr>
              <w:t>1</w:t>
            </w:r>
            <w:r w:rsidRPr="009D331B">
              <w:rPr>
                <w:rFonts w:ascii="Times New Roman" w:hAnsi="Times New Roman" w:cs="Times New Roman"/>
                <w:sz w:val="24"/>
                <w:szCs w:val="24"/>
              </w:rPr>
              <w:t>1</w:t>
            </w:r>
            <w:r w:rsidRPr="009D331B">
              <w:rPr>
                <w:rFonts w:ascii="Times New Roman" w:hAnsi="Times New Roman" w:cs="Times New Roman"/>
                <w:sz w:val="24"/>
                <w:szCs w:val="24"/>
                <w:lang w:val="en-US"/>
              </w:rPr>
              <w:t>:</w:t>
            </w:r>
            <w:r w:rsidRPr="009D331B">
              <w:rPr>
                <w:rFonts w:ascii="Times New Roman" w:hAnsi="Times New Roman" w:cs="Times New Roman"/>
                <w:sz w:val="24"/>
                <w:szCs w:val="24"/>
              </w:rPr>
              <w:t>55</w:t>
            </w:r>
            <w:r w:rsidRPr="009D331B">
              <w:rPr>
                <w:rFonts w:ascii="Times New Roman" w:hAnsi="Times New Roman" w:cs="Times New Roman"/>
                <w:sz w:val="24"/>
                <w:szCs w:val="24"/>
                <w:lang w:val="en-US"/>
              </w:rPr>
              <w:t xml:space="preserve"> — 1</w:t>
            </w:r>
            <w:r w:rsidRPr="009D331B">
              <w:rPr>
                <w:rFonts w:ascii="Times New Roman" w:hAnsi="Times New Roman" w:cs="Times New Roman"/>
                <w:sz w:val="24"/>
                <w:szCs w:val="24"/>
              </w:rPr>
              <w:t>2</w:t>
            </w:r>
            <w:r w:rsidRPr="009D331B">
              <w:rPr>
                <w:rFonts w:ascii="Times New Roman" w:hAnsi="Times New Roman" w:cs="Times New Roman"/>
                <w:sz w:val="24"/>
                <w:szCs w:val="24"/>
                <w:lang w:val="en-US"/>
              </w:rPr>
              <w:t>:</w:t>
            </w:r>
            <w:r w:rsidRPr="009D331B">
              <w:rPr>
                <w:rFonts w:ascii="Times New Roman" w:hAnsi="Times New Roman" w:cs="Times New Roman"/>
                <w:sz w:val="24"/>
                <w:szCs w:val="24"/>
              </w:rPr>
              <w:t>3</w:t>
            </w:r>
            <w:r w:rsidRPr="009D331B">
              <w:rPr>
                <w:rFonts w:ascii="Times New Roman" w:hAnsi="Times New Roman" w:cs="Times New Roman"/>
                <w:sz w:val="24"/>
                <w:szCs w:val="24"/>
                <w:lang w:val="en-US"/>
              </w:rPr>
              <w:t>5</w:t>
            </w:r>
          </w:p>
        </w:tc>
        <w:tc>
          <w:tcPr>
            <w:tcW w:w="3349" w:type="dxa"/>
          </w:tcPr>
          <w:p w:rsidR="009D331B" w:rsidRPr="009D331B" w:rsidRDefault="009D331B" w:rsidP="00AF39EC">
            <w:pPr>
              <w:spacing w:after="0" w:line="240" w:lineRule="auto"/>
              <w:jc w:val="both"/>
              <w:rPr>
                <w:rFonts w:ascii="Times New Roman" w:hAnsi="Times New Roman" w:cs="Times New Roman"/>
                <w:sz w:val="24"/>
                <w:szCs w:val="24"/>
                <w:lang w:val="en-US"/>
              </w:rPr>
            </w:pPr>
            <w:r w:rsidRPr="009D331B">
              <w:rPr>
                <w:rFonts w:ascii="Times New Roman" w:hAnsi="Times New Roman" w:cs="Times New Roman"/>
                <w:sz w:val="24"/>
                <w:szCs w:val="24"/>
                <w:lang w:val="en-US"/>
              </w:rPr>
              <w:t>10 минут</w:t>
            </w:r>
          </w:p>
        </w:tc>
      </w:tr>
      <w:tr w:rsidR="009D331B" w:rsidRPr="009D331B" w:rsidTr="00AF39EC">
        <w:trPr>
          <w:jc w:val="center"/>
        </w:trPr>
        <w:tc>
          <w:tcPr>
            <w:tcW w:w="2835" w:type="dxa"/>
          </w:tcPr>
          <w:p w:rsidR="009D331B" w:rsidRPr="009D331B" w:rsidRDefault="009D331B" w:rsidP="00AF39EC">
            <w:pPr>
              <w:spacing w:after="0" w:line="240" w:lineRule="auto"/>
              <w:jc w:val="both"/>
              <w:rPr>
                <w:rFonts w:ascii="Times New Roman" w:hAnsi="Times New Roman" w:cs="Times New Roman"/>
                <w:b/>
                <w:sz w:val="24"/>
                <w:szCs w:val="24"/>
                <w:lang w:val="en-US"/>
              </w:rPr>
            </w:pPr>
            <w:r w:rsidRPr="009D331B">
              <w:rPr>
                <w:rFonts w:ascii="Times New Roman" w:hAnsi="Times New Roman" w:cs="Times New Roman"/>
                <w:b/>
                <w:sz w:val="24"/>
                <w:szCs w:val="24"/>
                <w:lang w:val="en-US"/>
              </w:rPr>
              <w:lastRenderedPageBreak/>
              <w:t>6-й</w:t>
            </w:r>
          </w:p>
        </w:tc>
        <w:tc>
          <w:tcPr>
            <w:tcW w:w="3172" w:type="dxa"/>
          </w:tcPr>
          <w:p w:rsidR="009D331B" w:rsidRPr="009D331B" w:rsidRDefault="009D331B" w:rsidP="00AF39EC">
            <w:pPr>
              <w:spacing w:after="0" w:line="240" w:lineRule="auto"/>
              <w:jc w:val="both"/>
              <w:rPr>
                <w:rFonts w:ascii="Times New Roman" w:hAnsi="Times New Roman" w:cs="Times New Roman"/>
                <w:sz w:val="24"/>
                <w:szCs w:val="24"/>
              </w:rPr>
            </w:pPr>
            <w:r w:rsidRPr="009D331B">
              <w:rPr>
                <w:rFonts w:ascii="Times New Roman" w:hAnsi="Times New Roman" w:cs="Times New Roman"/>
                <w:sz w:val="24"/>
                <w:szCs w:val="24"/>
                <w:lang w:val="en-US"/>
              </w:rPr>
              <w:t>1</w:t>
            </w:r>
            <w:r w:rsidRPr="009D331B">
              <w:rPr>
                <w:rFonts w:ascii="Times New Roman" w:hAnsi="Times New Roman" w:cs="Times New Roman"/>
                <w:sz w:val="24"/>
                <w:szCs w:val="24"/>
              </w:rPr>
              <w:t>2</w:t>
            </w:r>
            <w:r w:rsidRPr="009D331B">
              <w:rPr>
                <w:rFonts w:ascii="Times New Roman" w:hAnsi="Times New Roman" w:cs="Times New Roman"/>
                <w:sz w:val="24"/>
                <w:szCs w:val="24"/>
                <w:lang w:val="en-US"/>
              </w:rPr>
              <w:t>:</w:t>
            </w:r>
            <w:r w:rsidRPr="009D331B">
              <w:rPr>
                <w:rFonts w:ascii="Times New Roman" w:hAnsi="Times New Roman" w:cs="Times New Roman"/>
                <w:sz w:val="24"/>
                <w:szCs w:val="24"/>
              </w:rPr>
              <w:t>4</w:t>
            </w:r>
            <w:r w:rsidRPr="009D331B">
              <w:rPr>
                <w:rFonts w:ascii="Times New Roman" w:hAnsi="Times New Roman" w:cs="Times New Roman"/>
                <w:sz w:val="24"/>
                <w:szCs w:val="24"/>
                <w:lang w:val="en-US"/>
              </w:rPr>
              <w:t>5 — 1</w:t>
            </w:r>
            <w:r w:rsidRPr="009D331B">
              <w:rPr>
                <w:rFonts w:ascii="Times New Roman" w:hAnsi="Times New Roman" w:cs="Times New Roman"/>
                <w:sz w:val="24"/>
                <w:szCs w:val="24"/>
              </w:rPr>
              <w:t>3</w:t>
            </w:r>
            <w:r w:rsidRPr="009D331B">
              <w:rPr>
                <w:rFonts w:ascii="Times New Roman" w:hAnsi="Times New Roman" w:cs="Times New Roman"/>
                <w:sz w:val="24"/>
                <w:szCs w:val="24"/>
                <w:lang w:val="en-US"/>
              </w:rPr>
              <w:t>:</w:t>
            </w:r>
            <w:r w:rsidRPr="009D331B">
              <w:rPr>
                <w:rFonts w:ascii="Times New Roman" w:hAnsi="Times New Roman" w:cs="Times New Roman"/>
                <w:sz w:val="24"/>
                <w:szCs w:val="24"/>
              </w:rPr>
              <w:t>25</w:t>
            </w:r>
          </w:p>
        </w:tc>
        <w:tc>
          <w:tcPr>
            <w:tcW w:w="3349" w:type="dxa"/>
          </w:tcPr>
          <w:p w:rsidR="009D331B" w:rsidRPr="009D331B" w:rsidRDefault="009D331B" w:rsidP="00AF39EC">
            <w:pPr>
              <w:spacing w:after="0" w:line="240" w:lineRule="auto"/>
              <w:jc w:val="both"/>
              <w:rPr>
                <w:rFonts w:ascii="Times New Roman" w:hAnsi="Times New Roman" w:cs="Times New Roman"/>
                <w:sz w:val="24"/>
                <w:szCs w:val="24"/>
                <w:lang w:val="en-US"/>
              </w:rPr>
            </w:pPr>
            <w:r w:rsidRPr="009D331B">
              <w:rPr>
                <w:rFonts w:ascii="Times New Roman" w:hAnsi="Times New Roman" w:cs="Times New Roman"/>
                <w:sz w:val="24"/>
                <w:szCs w:val="24"/>
                <w:lang w:val="en-US"/>
              </w:rPr>
              <w:t>10 минут</w:t>
            </w:r>
          </w:p>
        </w:tc>
      </w:tr>
      <w:tr w:rsidR="009D331B" w:rsidRPr="009D331B" w:rsidTr="00AF39EC">
        <w:trPr>
          <w:jc w:val="center"/>
        </w:trPr>
        <w:tc>
          <w:tcPr>
            <w:tcW w:w="2835" w:type="dxa"/>
          </w:tcPr>
          <w:p w:rsidR="009D331B" w:rsidRPr="009D331B" w:rsidRDefault="009D331B" w:rsidP="00AF39EC">
            <w:pPr>
              <w:spacing w:after="0" w:line="240" w:lineRule="auto"/>
              <w:jc w:val="both"/>
              <w:rPr>
                <w:rFonts w:ascii="Times New Roman" w:hAnsi="Times New Roman" w:cs="Times New Roman"/>
                <w:b/>
                <w:sz w:val="24"/>
                <w:szCs w:val="24"/>
                <w:lang w:val="en-US"/>
              </w:rPr>
            </w:pPr>
            <w:r w:rsidRPr="009D331B">
              <w:rPr>
                <w:rFonts w:ascii="Times New Roman" w:hAnsi="Times New Roman" w:cs="Times New Roman"/>
                <w:b/>
                <w:sz w:val="24"/>
                <w:szCs w:val="24"/>
                <w:lang w:val="en-US"/>
              </w:rPr>
              <w:t>7-й</w:t>
            </w:r>
          </w:p>
        </w:tc>
        <w:tc>
          <w:tcPr>
            <w:tcW w:w="3172" w:type="dxa"/>
          </w:tcPr>
          <w:p w:rsidR="009D331B" w:rsidRPr="009D331B" w:rsidRDefault="009D331B" w:rsidP="00AF39EC">
            <w:pPr>
              <w:spacing w:after="0" w:line="240" w:lineRule="auto"/>
              <w:jc w:val="both"/>
              <w:rPr>
                <w:rFonts w:ascii="Times New Roman" w:hAnsi="Times New Roman" w:cs="Times New Roman"/>
                <w:sz w:val="24"/>
                <w:szCs w:val="24"/>
                <w:lang w:val="en-US"/>
              </w:rPr>
            </w:pPr>
            <w:r w:rsidRPr="009D331B">
              <w:rPr>
                <w:rFonts w:ascii="Times New Roman" w:hAnsi="Times New Roman" w:cs="Times New Roman"/>
                <w:sz w:val="24"/>
                <w:szCs w:val="24"/>
                <w:lang w:val="en-US"/>
              </w:rPr>
              <w:t>1</w:t>
            </w:r>
            <w:r w:rsidRPr="009D331B">
              <w:rPr>
                <w:rFonts w:ascii="Times New Roman" w:hAnsi="Times New Roman" w:cs="Times New Roman"/>
                <w:sz w:val="24"/>
                <w:szCs w:val="24"/>
              </w:rPr>
              <w:t>3</w:t>
            </w:r>
            <w:r w:rsidRPr="009D331B">
              <w:rPr>
                <w:rFonts w:ascii="Times New Roman" w:hAnsi="Times New Roman" w:cs="Times New Roman"/>
                <w:sz w:val="24"/>
                <w:szCs w:val="24"/>
                <w:lang w:val="en-US"/>
              </w:rPr>
              <w:t>:</w:t>
            </w:r>
            <w:r w:rsidRPr="009D331B">
              <w:rPr>
                <w:rFonts w:ascii="Times New Roman" w:hAnsi="Times New Roman" w:cs="Times New Roman"/>
                <w:sz w:val="24"/>
                <w:szCs w:val="24"/>
              </w:rPr>
              <w:t>35</w:t>
            </w:r>
            <w:r w:rsidRPr="009D331B">
              <w:rPr>
                <w:rFonts w:ascii="Times New Roman" w:hAnsi="Times New Roman" w:cs="Times New Roman"/>
                <w:sz w:val="24"/>
                <w:szCs w:val="24"/>
                <w:lang w:val="en-US"/>
              </w:rPr>
              <w:t xml:space="preserve"> — 14:</w:t>
            </w:r>
            <w:r w:rsidRPr="009D331B">
              <w:rPr>
                <w:rFonts w:ascii="Times New Roman" w:hAnsi="Times New Roman" w:cs="Times New Roman"/>
                <w:sz w:val="24"/>
                <w:szCs w:val="24"/>
              </w:rPr>
              <w:t>1</w:t>
            </w:r>
            <w:r w:rsidRPr="009D331B">
              <w:rPr>
                <w:rFonts w:ascii="Times New Roman" w:hAnsi="Times New Roman" w:cs="Times New Roman"/>
                <w:sz w:val="24"/>
                <w:szCs w:val="24"/>
                <w:lang w:val="en-US"/>
              </w:rPr>
              <w:t>5</w:t>
            </w:r>
          </w:p>
        </w:tc>
        <w:tc>
          <w:tcPr>
            <w:tcW w:w="3349" w:type="dxa"/>
          </w:tcPr>
          <w:p w:rsidR="009D331B" w:rsidRPr="009D331B" w:rsidRDefault="009D331B" w:rsidP="00AF39EC">
            <w:pPr>
              <w:spacing w:after="0" w:line="240" w:lineRule="auto"/>
              <w:jc w:val="both"/>
              <w:rPr>
                <w:rFonts w:ascii="Times New Roman" w:hAnsi="Times New Roman" w:cs="Times New Roman"/>
                <w:sz w:val="24"/>
                <w:szCs w:val="24"/>
                <w:lang w:val="en-US"/>
              </w:rPr>
            </w:pPr>
            <w:r w:rsidRPr="009D331B">
              <w:rPr>
                <w:rFonts w:ascii="Times New Roman" w:hAnsi="Times New Roman" w:cs="Times New Roman"/>
                <w:sz w:val="24"/>
                <w:szCs w:val="24"/>
                <w:lang w:val="en-US"/>
              </w:rPr>
              <w:t>-</w:t>
            </w:r>
          </w:p>
        </w:tc>
      </w:tr>
    </w:tbl>
    <w:p w:rsidR="009D331B" w:rsidRPr="009D331B" w:rsidRDefault="009D331B" w:rsidP="009D331B">
      <w:pPr>
        <w:tabs>
          <w:tab w:val="num" w:pos="0"/>
        </w:tabs>
        <w:spacing w:after="0"/>
        <w:ind w:firstLine="634"/>
        <w:jc w:val="center"/>
        <w:rPr>
          <w:rFonts w:ascii="Times New Roman" w:hAnsi="Times New Roman" w:cs="Times New Roman"/>
          <w:b/>
          <w:color w:val="000000"/>
          <w:spacing w:val="-3"/>
          <w:sz w:val="24"/>
          <w:szCs w:val="24"/>
        </w:rPr>
      </w:pPr>
    </w:p>
    <w:p w:rsidR="009D331B" w:rsidRPr="009D331B" w:rsidRDefault="009D331B" w:rsidP="009D331B">
      <w:pPr>
        <w:tabs>
          <w:tab w:val="num" w:pos="0"/>
        </w:tabs>
        <w:spacing w:after="0"/>
        <w:jc w:val="center"/>
        <w:rPr>
          <w:rFonts w:ascii="Times New Roman" w:hAnsi="Times New Roman" w:cs="Times New Roman"/>
          <w:b/>
          <w:spacing w:val="-3"/>
          <w:sz w:val="24"/>
          <w:szCs w:val="24"/>
        </w:rPr>
      </w:pPr>
      <w:r w:rsidRPr="009D331B">
        <w:rPr>
          <w:rFonts w:ascii="Times New Roman" w:hAnsi="Times New Roman" w:cs="Times New Roman"/>
          <w:b/>
          <w:spacing w:val="-3"/>
          <w:sz w:val="24"/>
          <w:szCs w:val="24"/>
          <w:lang w:val="en-US"/>
        </w:rPr>
        <w:t>X</w:t>
      </w:r>
      <w:r w:rsidRPr="009D331B">
        <w:rPr>
          <w:rFonts w:ascii="Times New Roman" w:hAnsi="Times New Roman" w:cs="Times New Roman"/>
          <w:b/>
          <w:spacing w:val="-3"/>
          <w:sz w:val="24"/>
          <w:szCs w:val="24"/>
        </w:rPr>
        <w:t>. Сроки проведения промежуточной аттестации обучающихся</w:t>
      </w:r>
    </w:p>
    <w:p w:rsidR="009D331B" w:rsidRPr="009D331B" w:rsidRDefault="009D331B" w:rsidP="009D331B">
      <w:pPr>
        <w:pStyle w:val="ConsPlusNormal"/>
        <w:ind w:firstLine="540"/>
        <w:jc w:val="both"/>
        <w:rPr>
          <w:rFonts w:ascii="Times New Roman" w:hAnsi="Times New Roman" w:cs="Times New Roman"/>
          <w:sz w:val="24"/>
          <w:szCs w:val="24"/>
        </w:rPr>
      </w:pPr>
      <w:r w:rsidRPr="009D331B">
        <w:rPr>
          <w:rFonts w:ascii="Times New Roman" w:hAnsi="Times New Roman" w:cs="Times New Roman"/>
          <w:sz w:val="24"/>
          <w:szCs w:val="24"/>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
    <w:p w:rsidR="009D331B" w:rsidRPr="009D331B" w:rsidRDefault="009D331B" w:rsidP="009D331B">
      <w:pPr>
        <w:spacing w:after="0" w:line="240" w:lineRule="auto"/>
        <w:ind w:firstLine="555"/>
        <w:jc w:val="both"/>
        <w:rPr>
          <w:rFonts w:ascii="Times New Roman" w:hAnsi="Times New Roman" w:cs="Times New Roman"/>
          <w:sz w:val="24"/>
          <w:szCs w:val="24"/>
        </w:rPr>
      </w:pPr>
      <w:r w:rsidRPr="009D331B">
        <w:rPr>
          <w:rFonts w:ascii="Times New Roman" w:hAnsi="Times New Roman" w:cs="Times New Roman"/>
          <w:sz w:val="24"/>
          <w:szCs w:val="24"/>
        </w:rPr>
        <w:t>Промежуточная аттестация обучающихся осуществляется в соответствии со статьей 58 Федерального закона «Об образовании в Российской Федерации» от 29.12.2012 года № 273-ФЗ и Положением о формах, периодичности, порядке текущего контроля успеваемости и промежуточной аттестации обучающихся.</w:t>
      </w:r>
    </w:p>
    <w:p w:rsidR="009D331B" w:rsidRPr="009D331B" w:rsidRDefault="009D331B" w:rsidP="009D331B">
      <w:pPr>
        <w:shd w:val="clear" w:color="auto" w:fill="FFFFFF"/>
        <w:spacing w:after="0" w:line="240" w:lineRule="auto"/>
        <w:ind w:firstLine="555"/>
        <w:jc w:val="both"/>
        <w:rPr>
          <w:rFonts w:ascii="Times New Roman" w:hAnsi="Times New Roman" w:cs="Times New Roman"/>
          <w:sz w:val="24"/>
          <w:szCs w:val="24"/>
        </w:rPr>
      </w:pPr>
      <w:r w:rsidRPr="009D331B">
        <w:rPr>
          <w:rFonts w:ascii="Times New Roman" w:hAnsi="Times New Roman" w:cs="Times New Roman"/>
          <w:sz w:val="24"/>
          <w:szCs w:val="24"/>
        </w:rPr>
        <w:t>Промежуточная аттестация по итогам освоения основной образовательной программы основного общего образования проводится по итогам учебного года.</w:t>
      </w:r>
    </w:p>
    <w:p w:rsidR="009D331B" w:rsidRPr="009D331B" w:rsidRDefault="009D331B" w:rsidP="009D331B">
      <w:pPr>
        <w:spacing w:after="0"/>
        <w:ind w:left="360"/>
        <w:jc w:val="center"/>
        <w:rPr>
          <w:rFonts w:ascii="Times New Roman" w:hAnsi="Times New Roman" w:cs="Times New Roman"/>
          <w:b/>
          <w:i/>
          <w:sz w:val="24"/>
          <w:szCs w:val="24"/>
        </w:rPr>
      </w:pPr>
      <w:r w:rsidRPr="009D331B">
        <w:rPr>
          <w:rFonts w:ascii="Times New Roman" w:hAnsi="Times New Roman" w:cs="Times New Roman"/>
          <w:b/>
          <w:i/>
          <w:sz w:val="24"/>
          <w:szCs w:val="24"/>
        </w:rPr>
        <w:t xml:space="preserve">Сроки проведения промежуточной аттестации </w:t>
      </w:r>
    </w:p>
    <w:p w:rsidR="009D331B" w:rsidRPr="009D331B" w:rsidRDefault="009D331B" w:rsidP="009D331B">
      <w:pPr>
        <w:spacing w:after="0"/>
        <w:ind w:left="360"/>
        <w:jc w:val="center"/>
        <w:rPr>
          <w:rFonts w:ascii="Times New Roman" w:hAnsi="Times New Roman" w:cs="Times New Roman"/>
          <w:b/>
          <w:i/>
          <w:sz w:val="24"/>
          <w:szCs w:val="24"/>
        </w:rPr>
      </w:pPr>
      <w:r w:rsidRPr="009D331B">
        <w:rPr>
          <w:rFonts w:ascii="Times New Roman" w:hAnsi="Times New Roman" w:cs="Times New Roman"/>
          <w:b/>
          <w:i/>
          <w:sz w:val="24"/>
          <w:szCs w:val="24"/>
        </w:rPr>
        <w:t>обучающихся</w:t>
      </w: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3"/>
        <w:gridCol w:w="2764"/>
        <w:gridCol w:w="2835"/>
      </w:tblGrid>
      <w:tr w:rsidR="009D331B" w:rsidRPr="009D331B" w:rsidTr="00AF39EC">
        <w:trPr>
          <w:trHeight w:val="804"/>
        </w:trPr>
        <w:tc>
          <w:tcPr>
            <w:tcW w:w="3283" w:type="dxa"/>
          </w:tcPr>
          <w:p w:rsidR="009D331B" w:rsidRPr="009D331B" w:rsidRDefault="009D331B" w:rsidP="00AF39EC">
            <w:pPr>
              <w:spacing w:after="0" w:line="240" w:lineRule="auto"/>
              <w:rPr>
                <w:rFonts w:ascii="Times New Roman" w:hAnsi="Times New Roman" w:cs="Times New Roman"/>
                <w:b/>
                <w:sz w:val="24"/>
                <w:szCs w:val="24"/>
              </w:rPr>
            </w:pPr>
            <w:r w:rsidRPr="009D331B">
              <w:rPr>
                <w:rFonts w:ascii="Times New Roman" w:hAnsi="Times New Roman" w:cs="Times New Roman"/>
                <w:b/>
                <w:sz w:val="24"/>
                <w:szCs w:val="24"/>
              </w:rPr>
              <w:t xml:space="preserve">Учебные </w:t>
            </w:r>
          </w:p>
          <w:p w:rsidR="009D331B" w:rsidRPr="009D331B" w:rsidRDefault="009D331B" w:rsidP="00AF39EC">
            <w:pPr>
              <w:spacing w:after="0" w:line="240" w:lineRule="auto"/>
              <w:rPr>
                <w:rFonts w:ascii="Times New Roman" w:hAnsi="Times New Roman" w:cs="Times New Roman"/>
                <w:b/>
                <w:sz w:val="24"/>
                <w:szCs w:val="24"/>
              </w:rPr>
            </w:pPr>
            <w:r w:rsidRPr="009D331B">
              <w:rPr>
                <w:rFonts w:ascii="Times New Roman" w:hAnsi="Times New Roman" w:cs="Times New Roman"/>
                <w:b/>
                <w:sz w:val="24"/>
                <w:szCs w:val="24"/>
              </w:rPr>
              <w:t>предметы/</w:t>
            </w:r>
          </w:p>
          <w:p w:rsidR="009D331B" w:rsidRPr="009D331B" w:rsidRDefault="009D331B" w:rsidP="00AF39EC">
            <w:pPr>
              <w:spacing w:after="0" w:line="240" w:lineRule="auto"/>
              <w:rPr>
                <w:rFonts w:ascii="Times New Roman" w:hAnsi="Times New Roman" w:cs="Times New Roman"/>
                <w:b/>
                <w:sz w:val="24"/>
                <w:szCs w:val="24"/>
              </w:rPr>
            </w:pPr>
            <w:r w:rsidRPr="009D331B">
              <w:rPr>
                <w:rFonts w:ascii="Times New Roman" w:hAnsi="Times New Roman" w:cs="Times New Roman"/>
                <w:b/>
                <w:sz w:val="24"/>
                <w:szCs w:val="24"/>
              </w:rPr>
              <w:t>классы</w:t>
            </w:r>
          </w:p>
        </w:tc>
        <w:tc>
          <w:tcPr>
            <w:tcW w:w="276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10А</w:t>
            </w:r>
          </w:p>
        </w:tc>
        <w:tc>
          <w:tcPr>
            <w:tcW w:w="283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10Б</w:t>
            </w:r>
          </w:p>
        </w:tc>
      </w:tr>
      <w:tr w:rsidR="009D331B" w:rsidRPr="009D331B" w:rsidTr="00AF39EC">
        <w:tc>
          <w:tcPr>
            <w:tcW w:w="3283"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Русский язык</w:t>
            </w:r>
          </w:p>
        </w:tc>
        <w:tc>
          <w:tcPr>
            <w:tcW w:w="276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06.05-14.05</w:t>
            </w:r>
          </w:p>
        </w:tc>
        <w:tc>
          <w:tcPr>
            <w:tcW w:w="283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06.05-14.05</w:t>
            </w:r>
          </w:p>
        </w:tc>
      </w:tr>
      <w:tr w:rsidR="009D331B" w:rsidRPr="009D331B" w:rsidTr="00AF39EC">
        <w:tc>
          <w:tcPr>
            <w:tcW w:w="3283"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Литература</w:t>
            </w:r>
          </w:p>
        </w:tc>
        <w:tc>
          <w:tcPr>
            <w:tcW w:w="276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16.04-19.04</w:t>
            </w:r>
          </w:p>
        </w:tc>
        <w:tc>
          <w:tcPr>
            <w:tcW w:w="283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16.04-19.04</w:t>
            </w:r>
          </w:p>
        </w:tc>
      </w:tr>
      <w:tr w:rsidR="009D331B" w:rsidRPr="009D331B" w:rsidTr="00AF39EC">
        <w:tc>
          <w:tcPr>
            <w:tcW w:w="3283"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Иностранный  язык (английский)</w:t>
            </w:r>
          </w:p>
        </w:tc>
        <w:tc>
          <w:tcPr>
            <w:tcW w:w="276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04.04-10.04</w:t>
            </w:r>
          </w:p>
        </w:tc>
        <w:tc>
          <w:tcPr>
            <w:tcW w:w="283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04.04-10.04</w:t>
            </w:r>
          </w:p>
        </w:tc>
      </w:tr>
      <w:tr w:rsidR="009D331B" w:rsidRPr="009D331B" w:rsidTr="00AF39EC">
        <w:tc>
          <w:tcPr>
            <w:tcW w:w="3283"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Математика</w:t>
            </w:r>
          </w:p>
        </w:tc>
        <w:tc>
          <w:tcPr>
            <w:tcW w:w="276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23.04-26.04</w:t>
            </w:r>
          </w:p>
        </w:tc>
        <w:tc>
          <w:tcPr>
            <w:tcW w:w="283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23.04-26.04</w:t>
            </w:r>
          </w:p>
        </w:tc>
      </w:tr>
      <w:tr w:rsidR="009D331B" w:rsidRPr="009D331B" w:rsidTr="00AF39EC">
        <w:tc>
          <w:tcPr>
            <w:tcW w:w="3283"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Вероятность и статистика</w:t>
            </w:r>
          </w:p>
        </w:tc>
        <w:tc>
          <w:tcPr>
            <w:tcW w:w="276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23.04-26.04</w:t>
            </w:r>
          </w:p>
        </w:tc>
        <w:tc>
          <w:tcPr>
            <w:tcW w:w="283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23.04-26.04</w:t>
            </w:r>
          </w:p>
        </w:tc>
      </w:tr>
      <w:tr w:rsidR="009D331B" w:rsidRPr="009D331B" w:rsidTr="00AF39EC">
        <w:tc>
          <w:tcPr>
            <w:tcW w:w="3283"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Информатика</w:t>
            </w:r>
          </w:p>
        </w:tc>
        <w:tc>
          <w:tcPr>
            <w:tcW w:w="276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22.04-03.05</w:t>
            </w:r>
          </w:p>
        </w:tc>
        <w:tc>
          <w:tcPr>
            <w:tcW w:w="283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22.04-03.05</w:t>
            </w:r>
          </w:p>
        </w:tc>
      </w:tr>
      <w:tr w:rsidR="009D331B" w:rsidRPr="009D331B" w:rsidTr="00AF39EC">
        <w:tc>
          <w:tcPr>
            <w:tcW w:w="3283"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История</w:t>
            </w:r>
          </w:p>
        </w:tc>
        <w:tc>
          <w:tcPr>
            <w:tcW w:w="276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09.04-12.04</w:t>
            </w:r>
          </w:p>
        </w:tc>
        <w:tc>
          <w:tcPr>
            <w:tcW w:w="283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09.04-12.04</w:t>
            </w:r>
          </w:p>
        </w:tc>
      </w:tr>
      <w:tr w:rsidR="009D331B" w:rsidRPr="009D331B" w:rsidTr="00AF39EC">
        <w:tc>
          <w:tcPr>
            <w:tcW w:w="3283"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Обществознание</w:t>
            </w:r>
          </w:p>
        </w:tc>
        <w:tc>
          <w:tcPr>
            <w:tcW w:w="276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09.04-12.04</w:t>
            </w:r>
          </w:p>
        </w:tc>
        <w:tc>
          <w:tcPr>
            <w:tcW w:w="283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09.04-12.04</w:t>
            </w:r>
          </w:p>
        </w:tc>
      </w:tr>
      <w:tr w:rsidR="009D331B" w:rsidRPr="009D331B" w:rsidTr="00AF39EC">
        <w:tc>
          <w:tcPr>
            <w:tcW w:w="3283"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 xml:space="preserve">География </w:t>
            </w:r>
          </w:p>
        </w:tc>
        <w:tc>
          <w:tcPr>
            <w:tcW w:w="276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22.04-26.04</w:t>
            </w:r>
          </w:p>
        </w:tc>
        <w:tc>
          <w:tcPr>
            <w:tcW w:w="283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22.04-26.04</w:t>
            </w:r>
          </w:p>
        </w:tc>
      </w:tr>
      <w:tr w:rsidR="009D331B" w:rsidRPr="009D331B" w:rsidTr="00AF39EC">
        <w:tc>
          <w:tcPr>
            <w:tcW w:w="3283"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Физика</w:t>
            </w:r>
          </w:p>
        </w:tc>
        <w:tc>
          <w:tcPr>
            <w:tcW w:w="276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15.04-19.04</w:t>
            </w:r>
          </w:p>
        </w:tc>
        <w:tc>
          <w:tcPr>
            <w:tcW w:w="283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15.04-19.04</w:t>
            </w:r>
          </w:p>
        </w:tc>
      </w:tr>
      <w:tr w:rsidR="009D331B" w:rsidRPr="009D331B" w:rsidTr="00AF39EC">
        <w:tc>
          <w:tcPr>
            <w:tcW w:w="3283"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Химия</w:t>
            </w:r>
          </w:p>
        </w:tc>
        <w:tc>
          <w:tcPr>
            <w:tcW w:w="276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15.04-19.04</w:t>
            </w:r>
          </w:p>
        </w:tc>
        <w:tc>
          <w:tcPr>
            <w:tcW w:w="283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15.04-19.04</w:t>
            </w:r>
          </w:p>
        </w:tc>
      </w:tr>
      <w:tr w:rsidR="009D331B" w:rsidRPr="009D331B" w:rsidTr="00AF39EC">
        <w:tc>
          <w:tcPr>
            <w:tcW w:w="3283"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Биология</w:t>
            </w:r>
          </w:p>
        </w:tc>
        <w:tc>
          <w:tcPr>
            <w:tcW w:w="276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08.04-12.04</w:t>
            </w:r>
          </w:p>
        </w:tc>
        <w:tc>
          <w:tcPr>
            <w:tcW w:w="283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08.04-12.04</w:t>
            </w:r>
          </w:p>
        </w:tc>
      </w:tr>
      <w:tr w:rsidR="009D331B" w:rsidRPr="009D331B" w:rsidTr="00AF39EC">
        <w:tc>
          <w:tcPr>
            <w:tcW w:w="3283"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Основы безопасности жизнедеятельности</w:t>
            </w:r>
          </w:p>
        </w:tc>
        <w:tc>
          <w:tcPr>
            <w:tcW w:w="276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08.04-12.04</w:t>
            </w:r>
          </w:p>
        </w:tc>
        <w:tc>
          <w:tcPr>
            <w:tcW w:w="283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08.04-12.04</w:t>
            </w:r>
          </w:p>
        </w:tc>
      </w:tr>
      <w:tr w:rsidR="009D331B" w:rsidRPr="009D331B" w:rsidTr="00AF39EC">
        <w:tc>
          <w:tcPr>
            <w:tcW w:w="3283"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Физическая культура</w:t>
            </w:r>
          </w:p>
        </w:tc>
        <w:tc>
          <w:tcPr>
            <w:tcW w:w="276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02.05-08.05</w:t>
            </w:r>
          </w:p>
        </w:tc>
        <w:tc>
          <w:tcPr>
            <w:tcW w:w="283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02.05-08.05</w:t>
            </w:r>
          </w:p>
        </w:tc>
      </w:tr>
      <w:tr w:rsidR="009D331B" w:rsidRPr="009D331B" w:rsidTr="00AF39EC">
        <w:tc>
          <w:tcPr>
            <w:tcW w:w="3283"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Рисунок и живопись</w:t>
            </w:r>
          </w:p>
        </w:tc>
        <w:tc>
          <w:tcPr>
            <w:tcW w:w="276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02.05-08.05</w:t>
            </w:r>
          </w:p>
        </w:tc>
        <w:tc>
          <w:tcPr>
            <w:tcW w:w="283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w:t>
            </w:r>
          </w:p>
        </w:tc>
      </w:tr>
      <w:tr w:rsidR="009D331B" w:rsidRPr="009D331B" w:rsidTr="00AF39EC">
        <w:tc>
          <w:tcPr>
            <w:tcW w:w="3283" w:type="dxa"/>
          </w:tcPr>
          <w:p w:rsidR="009D331B" w:rsidRPr="009D331B" w:rsidRDefault="009D331B" w:rsidP="00AF39EC">
            <w:pPr>
              <w:spacing w:after="0" w:line="240" w:lineRule="auto"/>
              <w:rPr>
                <w:rFonts w:ascii="Times New Roman" w:hAnsi="Times New Roman" w:cs="Times New Roman"/>
                <w:sz w:val="24"/>
                <w:szCs w:val="24"/>
              </w:rPr>
            </w:pPr>
            <w:r w:rsidRPr="009D331B">
              <w:rPr>
                <w:rFonts w:ascii="Times New Roman" w:hAnsi="Times New Roman" w:cs="Times New Roman"/>
                <w:sz w:val="24"/>
                <w:szCs w:val="24"/>
              </w:rPr>
              <w:t>Декоративно-прикладное искусство</w:t>
            </w:r>
          </w:p>
        </w:tc>
        <w:tc>
          <w:tcPr>
            <w:tcW w:w="2764"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13.05-17.05</w:t>
            </w:r>
          </w:p>
        </w:tc>
        <w:tc>
          <w:tcPr>
            <w:tcW w:w="2835" w:type="dxa"/>
          </w:tcPr>
          <w:p w:rsidR="009D331B" w:rsidRPr="009D331B" w:rsidRDefault="009D331B" w:rsidP="00AF39EC">
            <w:pPr>
              <w:spacing w:after="0" w:line="240" w:lineRule="auto"/>
              <w:jc w:val="center"/>
              <w:rPr>
                <w:rFonts w:ascii="Times New Roman" w:hAnsi="Times New Roman" w:cs="Times New Roman"/>
                <w:sz w:val="24"/>
                <w:szCs w:val="24"/>
              </w:rPr>
            </w:pPr>
            <w:r w:rsidRPr="009D331B">
              <w:rPr>
                <w:rFonts w:ascii="Times New Roman" w:hAnsi="Times New Roman" w:cs="Times New Roman"/>
                <w:sz w:val="24"/>
                <w:szCs w:val="24"/>
              </w:rPr>
              <w:t>-</w:t>
            </w:r>
          </w:p>
        </w:tc>
      </w:tr>
    </w:tbl>
    <w:p w:rsidR="00B20766" w:rsidRDefault="00B20766" w:rsidP="00145E50">
      <w:pPr>
        <w:pStyle w:val="25"/>
        <w:shd w:val="clear" w:color="auto" w:fill="auto"/>
        <w:spacing w:line="240" w:lineRule="auto"/>
        <w:rPr>
          <w:b/>
          <w:sz w:val="24"/>
          <w:szCs w:val="24"/>
        </w:rPr>
      </w:pPr>
    </w:p>
    <w:p w:rsidR="00007E44" w:rsidRDefault="00007E44" w:rsidP="00145E50">
      <w:pPr>
        <w:pStyle w:val="25"/>
        <w:shd w:val="clear" w:color="auto" w:fill="auto"/>
        <w:spacing w:line="240" w:lineRule="auto"/>
        <w:rPr>
          <w:b/>
        </w:rPr>
      </w:pPr>
    </w:p>
    <w:p w:rsidR="00F02B85" w:rsidRDefault="00F02B85" w:rsidP="00145E50">
      <w:pPr>
        <w:pStyle w:val="25"/>
        <w:shd w:val="clear" w:color="auto" w:fill="auto"/>
        <w:spacing w:line="240" w:lineRule="auto"/>
        <w:rPr>
          <w:b/>
          <w:sz w:val="24"/>
          <w:szCs w:val="24"/>
        </w:rPr>
      </w:pPr>
      <w:r w:rsidRPr="00F02B85">
        <w:rPr>
          <w:b/>
        </w:rPr>
        <w:t xml:space="preserve">3.3. </w:t>
      </w:r>
      <w:r w:rsidR="00B20766" w:rsidRPr="00F02B85">
        <w:rPr>
          <w:b/>
          <w:sz w:val="24"/>
          <w:szCs w:val="24"/>
        </w:rPr>
        <w:t>ПЛАН ВНЕУРОЧНОЙ ДЕЯТЕЛЬНОСТИ</w:t>
      </w:r>
    </w:p>
    <w:p w:rsidR="00B23CEC" w:rsidRPr="00B23CEC" w:rsidRDefault="00B23CEC" w:rsidP="00B23CEC">
      <w:pPr>
        <w:pStyle w:val="25"/>
        <w:shd w:val="clear" w:color="auto" w:fill="auto"/>
        <w:tabs>
          <w:tab w:val="left" w:pos="1501"/>
        </w:tabs>
        <w:spacing w:line="240" w:lineRule="auto"/>
        <w:ind w:firstLine="740"/>
        <w:jc w:val="both"/>
        <w:rPr>
          <w:sz w:val="24"/>
          <w:szCs w:val="24"/>
        </w:rPr>
      </w:pPr>
      <w:r w:rsidRPr="00B23CEC">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23CEC" w:rsidRPr="00B23CEC" w:rsidRDefault="00B23CEC" w:rsidP="00B23CEC">
      <w:pPr>
        <w:pStyle w:val="25"/>
        <w:shd w:val="clear" w:color="auto" w:fill="auto"/>
        <w:tabs>
          <w:tab w:val="left" w:pos="1501"/>
        </w:tabs>
        <w:spacing w:line="240" w:lineRule="auto"/>
        <w:ind w:firstLine="740"/>
        <w:jc w:val="both"/>
        <w:rPr>
          <w:sz w:val="24"/>
          <w:szCs w:val="24"/>
        </w:rPr>
      </w:pPr>
      <w:r w:rsidRPr="00B23CEC">
        <w:rPr>
          <w:sz w:val="24"/>
          <w:szCs w:val="24"/>
        </w:rPr>
        <w:t>Внеурочная деятельность является неотъемлемой и обязательной частью основной образовательной программы.</w:t>
      </w:r>
    </w:p>
    <w:p w:rsidR="00B23CEC" w:rsidRPr="00B23CEC" w:rsidRDefault="00B23CEC" w:rsidP="00F637C8">
      <w:pPr>
        <w:pStyle w:val="25"/>
        <w:shd w:val="clear" w:color="auto" w:fill="auto"/>
        <w:tabs>
          <w:tab w:val="left" w:pos="1501"/>
        </w:tabs>
        <w:spacing w:line="240" w:lineRule="auto"/>
        <w:ind w:firstLine="740"/>
        <w:jc w:val="both"/>
        <w:rPr>
          <w:sz w:val="24"/>
          <w:szCs w:val="24"/>
        </w:rPr>
      </w:pPr>
      <w:r w:rsidRPr="00B23CEC">
        <w:rPr>
          <w:sz w:val="24"/>
          <w:szCs w:val="24"/>
        </w:rPr>
        <w:t xml:space="preserve">План внеурочной деятельности является частью организационного раздела ООП СОО и представляет собой описание целостной системы функционирования </w:t>
      </w:r>
      <w:r w:rsidRPr="00B23CEC">
        <w:rPr>
          <w:sz w:val="24"/>
          <w:szCs w:val="24"/>
        </w:rPr>
        <w:lastRenderedPageBreak/>
        <w:t>образовательной организации в сфере внеурочной деятельности</w:t>
      </w:r>
      <w:r w:rsidR="00F637C8">
        <w:rPr>
          <w:sz w:val="24"/>
          <w:szCs w:val="24"/>
        </w:rPr>
        <w:t xml:space="preserve"> </w:t>
      </w:r>
      <w:r w:rsidRPr="00B23CEC">
        <w:rPr>
          <w:sz w:val="24"/>
          <w:szCs w:val="24"/>
        </w:rPr>
        <w:t>и включает:</w:t>
      </w:r>
    </w:p>
    <w:p w:rsidR="00B23CEC" w:rsidRPr="00B23CEC" w:rsidRDefault="00F637C8" w:rsidP="00B23CEC">
      <w:pPr>
        <w:pStyle w:val="25"/>
        <w:shd w:val="clear" w:color="auto" w:fill="auto"/>
        <w:spacing w:line="240" w:lineRule="auto"/>
        <w:ind w:firstLine="740"/>
        <w:jc w:val="both"/>
        <w:rPr>
          <w:sz w:val="24"/>
          <w:szCs w:val="24"/>
        </w:rPr>
      </w:pPr>
      <w:r>
        <w:rPr>
          <w:sz w:val="24"/>
          <w:szCs w:val="24"/>
        </w:rPr>
        <w:t xml:space="preserve">- </w:t>
      </w:r>
      <w:r w:rsidR="00B23CEC" w:rsidRPr="00B23CEC">
        <w:rPr>
          <w:sz w:val="24"/>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23CEC" w:rsidRPr="00B23CEC" w:rsidRDefault="00F637C8" w:rsidP="00B23CEC">
      <w:pPr>
        <w:pStyle w:val="25"/>
        <w:shd w:val="clear" w:color="auto" w:fill="auto"/>
        <w:spacing w:line="240" w:lineRule="auto"/>
        <w:ind w:firstLine="740"/>
        <w:jc w:val="both"/>
        <w:rPr>
          <w:sz w:val="24"/>
          <w:szCs w:val="24"/>
        </w:rPr>
      </w:pPr>
      <w:r>
        <w:rPr>
          <w:sz w:val="24"/>
          <w:szCs w:val="24"/>
        </w:rPr>
        <w:t xml:space="preserve">- </w:t>
      </w:r>
      <w:r w:rsidR="00B23CEC" w:rsidRPr="00B23CEC">
        <w:rPr>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23CEC" w:rsidRPr="00B23CEC" w:rsidRDefault="00B23CEC" w:rsidP="00B23CEC">
      <w:pPr>
        <w:pStyle w:val="25"/>
        <w:shd w:val="clear" w:color="auto" w:fill="auto"/>
        <w:tabs>
          <w:tab w:val="left" w:pos="1474"/>
        </w:tabs>
        <w:spacing w:line="240" w:lineRule="auto"/>
        <w:ind w:firstLine="740"/>
        <w:jc w:val="both"/>
        <w:rPr>
          <w:sz w:val="24"/>
          <w:szCs w:val="24"/>
        </w:rPr>
      </w:pPr>
      <w:r w:rsidRPr="00B23CEC">
        <w:rPr>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23CEC" w:rsidRPr="00B23CEC" w:rsidRDefault="00B23CEC" w:rsidP="00B23CEC">
      <w:pPr>
        <w:pStyle w:val="25"/>
        <w:shd w:val="clear" w:color="auto" w:fill="auto"/>
        <w:tabs>
          <w:tab w:val="left" w:pos="1474"/>
        </w:tabs>
        <w:spacing w:line="240" w:lineRule="auto"/>
        <w:ind w:firstLine="740"/>
        <w:jc w:val="both"/>
        <w:rPr>
          <w:sz w:val="24"/>
          <w:szCs w:val="24"/>
        </w:rPr>
      </w:pPr>
      <w:r w:rsidRPr="00B23CEC">
        <w:rPr>
          <w:sz w:val="24"/>
          <w:szCs w:val="24"/>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23CEC" w:rsidRPr="00B23CEC" w:rsidRDefault="00B23CEC" w:rsidP="00B23CEC">
      <w:pPr>
        <w:pStyle w:val="25"/>
        <w:shd w:val="clear" w:color="auto" w:fill="auto"/>
        <w:tabs>
          <w:tab w:val="left" w:pos="1474"/>
        </w:tabs>
        <w:spacing w:line="240" w:lineRule="auto"/>
        <w:ind w:firstLine="740"/>
        <w:jc w:val="both"/>
        <w:rPr>
          <w:sz w:val="24"/>
          <w:szCs w:val="24"/>
        </w:rPr>
      </w:pPr>
      <w:r w:rsidRPr="00B23CEC">
        <w:rPr>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23CEC" w:rsidRPr="00B23CEC" w:rsidRDefault="00B23CEC" w:rsidP="00F637C8">
      <w:pPr>
        <w:pStyle w:val="25"/>
        <w:shd w:val="clear" w:color="auto" w:fill="auto"/>
        <w:tabs>
          <w:tab w:val="left" w:pos="1504"/>
        </w:tabs>
        <w:spacing w:line="240" w:lineRule="auto"/>
        <w:ind w:firstLine="740"/>
        <w:jc w:val="both"/>
        <w:rPr>
          <w:sz w:val="24"/>
          <w:szCs w:val="24"/>
        </w:rPr>
      </w:pPr>
      <w:r w:rsidRPr="00B23CEC">
        <w:rPr>
          <w:sz w:val="24"/>
          <w:szCs w:val="24"/>
        </w:rPr>
        <w:t>Общий объем внеурочной деятельности не должен превышать 10 часов</w:t>
      </w:r>
      <w:r w:rsidR="00F637C8">
        <w:rPr>
          <w:sz w:val="24"/>
          <w:szCs w:val="24"/>
        </w:rPr>
        <w:t xml:space="preserve"> </w:t>
      </w:r>
      <w:r w:rsidRPr="00B23CEC">
        <w:rPr>
          <w:sz w:val="24"/>
          <w:szCs w:val="24"/>
        </w:rPr>
        <w:t>в неделю.</w:t>
      </w:r>
    </w:p>
    <w:p w:rsidR="00B23CEC" w:rsidRPr="00B23CEC" w:rsidRDefault="00B23CEC" w:rsidP="00B23CEC">
      <w:pPr>
        <w:pStyle w:val="25"/>
        <w:shd w:val="clear" w:color="auto" w:fill="auto"/>
        <w:tabs>
          <w:tab w:val="left" w:pos="1484"/>
        </w:tabs>
        <w:spacing w:line="240" w:lineRule="auto"/>
        <w:ind w:firstLine="740"/>
        <w:jc w:val="both"/>
        <w:rPr>
          <w:sz w:val="24"/>
          <w:szCs w:val="24"/>
        </w:rPr>
      </w:pPr>
      <w:r w:rsidRPr="00B23CEC">
        <w:rPr>
          <w:sz w:val="24"/>
          <w:szCs w:val="24"/>
        </w:rPr>
        <w:t>Один час в неделю рекомендуется отводить на внеурочное занятие «Разговоры о важном».</w:t>
      </w:r>
    </w:p>
    <w:p w:rsidR="00B23CEC" w:rsidRPr="00B23CEC" w:rsidRDefault="00B23CEC" w:rsidP="00B23CEC">
      <w:pPr>
        <w:pStyle w:val="25"/>
        <w:shd w:val="clear" w:color="auto" w:fill="auto"/>
        <w:spacing w:line="240" w:lineRule="auto"/>
        <w:ind w:firstLine="740"/>
        <w:jc w:val="both"/>
        <w:rPr>
          <w:sz w:val="24"/>
          <w:szCs w:val="24"/>
        </w:rPr>
      </w:pPr>
      <w:r w:rsidRPr="00B23CEC">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23CEC" w:rsidRPr="00B23CEC" w:rsidRDefault="00B23CEC" w:rsidP="00F637C8">
      <w:pPr>
        <w:pStyle w:val="25"/>
        <w:shd w:val="clear" w:color="auto" w:fill="auto"/>
        <w:tabs>
          <w:tab w:val="left" w:pos="398"/>
          <w:tab w:val="left" w:pos="5616"/>
        </w:tabs>
        <w:spacing w:line="240" w:lineRule="auto"/>
        <w:ind w:firstLine="740"/>
        <w:jc w:val="both"/>
        <w:rPr>
          <w:sz w:val="24"/>
          <w:szCs w:val="24"/>
        </w:rPr>
      </w:pPr>
      <w:r w:rsidRPr="00B23CEC">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w:t>
      </w:r>
      <w:r w:rsidR="00F637C8">
        <w:rPr>
          <w:sz w:val="24"/>
          <w:szCs w:val="24"/>
        </w:rPr>
        <w:t xml:space="preserve">ровой художественной культуре и </w:t>
      </w:r>
      <w:r w:rsidRPr="00B23CEC">
        <w:rPr>
          <w:sz w:val="24"/>
          <w:szCs w:val="24"/>
        </w:rPr>
        <w:t>п</w:t>
      </w:r>
      <w:r w:rsidR="00F637C8">
        <w:rPr>
          <w:sz w:val="24"/>
          <w:szCs w:val="24"/>
        </w:rPr>
        <w:t xml:space="preserve">овседневной культуре поведения, </w:t>
      </w:r>
      <w:r w:rsidRPr="00B23CEC">
        <w:rPr>
          <w:sz w:val="24"/>
          <w:szCs w:val="24"/>
        </w:rPr>
        <w:t>доброжелательным отношением</w:t>
      </w:r>
      <w:r w:rsidR="00F637C8">
        <w:rPr>
          <w:sz w:val="24"/>
          <w:szCs w:val="24"/>
        </w:rPr>
        <w:t xml:space="preserve"> </w:t>
      </w:r>
      <w:r w:rsidRPr="00B23CEC">
        <w:rPr>
          <w:sz w:val="24"/>
          <w:szCs w:val="24"/>
        </w:rPr>
        <w:t>к окружающим и ответственным отношением к собственным поступкам.</w:t>
      </w:r>
    </w:p>
    <w:p w:rsidR="00B23CEC" w:rsidRPr="00B23CEC" w:rsidRDefault="00B23CEC" w:rsidP="00B23CEC">
      <w:pPr>
        <w:pStyle w:val="25"/>
        <w:shd w:val="clear" w:color="auto" w:fill="auto"/>
        <w:tabs>
          <w:tab w:val="left" w:pos="1484"/>
        </w:tabs>
        <w:spacing w:line="240" w:lineRule="auto"/>
        <w:ind w:firstLine="740"/>
        <w:jc w:val="both"/>
        <w:rPr>
          <w:sz w:val="24"/>
          <w:szCs w:val="24"/>
        </w:rPr>
      </w:pPr>
      <w:r w:rsidRPr="00B23CEC">
        <w:rPr>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23CEC" w:rsidRPr="00B23CEC" w:rsidRDefault="00B23CEC" w:rsidP="00B23CEC">
      <w:pPr>
        <w:pStyle w:val="25"/>
        <w:shd w:val="clear" w:color="auto" w:fill="auto"/>
        <w:tabs>
          <w:tab w:val="left" w:pos="1599"/>
        </w:tabs>
        <w:spacing w:line="240" w:lineRule="auto"/>
        <w:ind w:firstLine="740"/>
        <w:jc w:val="both"/>
        <w:rPr>
          <w:sz w:val="24"/>
          <w:szCs w:val="24"/>
        </w:rPr>
      </w:pPr>
      <w:r w:rsidRPr="00B23CEC">
        <w:rPr>
          <w:sz w:val="24"/>
          <w:szCs w:val="24"/>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w:t>
      </w:r>
      <w:r w:rsidRPr="00B23CEC">
        <w:rPr>
          <w:sz w:val="24"/>
          <w:szCs w:val="24"/>
        </w:rPr>
        <w:lastRenderedPageBreak/>
        <w:t>выделено больше часов, чем в 11 классе.</w:t>
      </w:r>
    </w:p>
    <w:p w:rsidR="00B23CEC" w:rsidRPr="00B23CEC" w:rsidRDefault="00B23CEC" w:rsidP="00B23CEC">
      <w:pPr>
        <w:pStyle w:val="25"/>
        <w:shd w:val="clear" w:color="auto" w:fill="auto"/>
        <w:tabs>
          <w:tab w:val="left" w:pos="1609"/>
        </w:tabs>
        <w:spacing w:line="240" w:lineRule="auto"/>
        <w:ind w:firstLine="740"/>
        <w:jc w:val="both"/>
        <w:rPr>
          <w:sz w:val="24"/>
          <w:szCs w:val="24"/>
        </w:rPr>
      </w:pPr>
      <w:r w:rsidRPr="00B23CEC">
        <w:rPr>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23CEC" w:rsidRPr="00B23CEC" w:rsidRDefault="00B23CEC" w:rsidP="00B23CEC">
      <w:pPr>
        <w:pStyle w:val="25"/>
        <w:shd w:val="clear" w:color="auto" w:fill="auto"/>
        <w:spacing w:line="240" w:lineRule="auto"/>
        <w:ind w:firstLine="740"/>
        <w:jc w:val="both"/>
        <w:rPr>
          <w:sz w:val="24"/>
          <w:szCs w:val="24"/>
        </w:rPr>
      </w:pPr>
      <w:r w:rsidRPr="00B23CEC">
        <w:rPr>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23CEC" w:rsidRPr="00B23CEC" w:rsidRDefault="00B23CEC" w:rsidP="00B23CEC">
      <w:pPr>
        <w:pStyle w:val="25"/>
        <w:shd w:val="clear" w:color="auto" w:fill="auto"/>
        <w:spacing w:line="240" w:lineRule="auto"/>
        <w:ind w:firstLine="740"/>
        <w:jc w:val="both"/>
        <w:rPr>
          <w:sz w:val="24"/>
          <w:szCs w:val="24"/>
        </w:rPr>
      </w:pPr>
      <w:r w:rsidRPr="00B23CEC">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23CEC" w:rsidRPr="00B23CEC" w:rsidRDefault="00B23CEC" w:rsidP="00B23CEC">
      <w:pPr>
        <w:pStyle w:val="25"/>
        <w:shd w:val="clear" w:color="auto" w:fill="auto"/>
        <w:spacing w:line="240" w:lineRule="auto"/>
        <w:ind w:firstLine="740"/>
        <w:jc w:val="both"/>
        <w:rPr>
          <w:sz w:val="24"/>
          <w:szCs w:val="24"/>
        </w:rPr>
      </w:pPr>
      <w:r w:rsidRPr="00B23CEC">
        <w:rPr>
          <w:sz w:val="24"/>
          <w:szCs w:val="24"/>
        </w:rPr>
        <w:t>компетенция в сфере общественной самоорганизации, участия в общественно значимой совместной деятельности.</w:t>
      </w:r>
    </w:p>
    <w:p w:rsidR="0092183F" w:rsidRDefault="00B23CEC" w:rsidP="00B23CEC">
      <w:pPr>
        <w:pStyle w:val="25"/>
        <w:shd w:val="clear" w:color="auto" w:fill="auto"/>
        <w:spacing w:line="240" w:lineRule="auto"/>
        <w:ind w:firstLine="740"/>
        <w:rPr>
          <w:sz w:val="24"/>
          <w:szCs w:val="24"/>
        </w:rPr>
      </w:pPr>
      <w:r w:rsidRPr="00B23CEC">
        <w:rPr>
          <w:sz w:val="24"/>
          <w:szCs w:val="24"/>
        </w:rPr>
        <w:t xml:space="preserve">Организация жизни ученических сообществ выстраивается: </w:t>
      </w:r>
    </w:p>
    <w:p w:rsidR="00B23CEC" w:rsidRPr="00B23CEC" w:rsidRDefault="00B23CEC" w:rsidP="00B23CEC">
      <w:pPr>
        <w:pStyle w:val="25"/>
        <w:shd w:val="clear" w:color="auto" w:fill="auto"/>
        <w:spacing w:line="240" w:lineRule="auto"/>
        <w:ind w:firstLine="740"/>
        <w:rPr>
          <w:sz w:val="24"/>
          <w:szCs w:val="24"/>
        </w:rPr>
      </w:pPr>
      <w:r w:rsidRPr="00B23CEC">
        <w:rPr>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23CEC" w:rsidRPr="00B23CEC" w:rsidRDefault="00B23CEC" w:rsidP="00B23CEC">
      <w:pPr>
        <w:pStyle w:val="25"/>
        <w:shd w:val="clear" w:color="auto" w:fill="auto"/>
        <w:spacing w:line="240" w:lineRule="auto"/>
        <w:ind w:firstLine="740"/>
        <w:jc w:val="both"/>
        <w:rPr>
          <w:sz w:val="24"/>
          <w:szCs w:val="24"/>
        </w:rPr>
      </w:pPr>
      <w:r w:rsidRPr="00B23CEC">
        <w:rPr>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23CEC" w:rsidRPr="00B23CEC" w:rsidRDefault="00B23CEC" w:rsidP="00B23CEC">
      <w:pPr>
        <w:pStyle w:val="25"/>
        <w:shd w:val="clear" w:color="auto" w:fill="auto"/>
        <w:spacing w:line="240" w:lineRule="auto"/>
        <w:ind w:firstLine="740"/>
        <w:jc w:val="both"/>
        <w:rPr>
          <w:sz w:val="24"/>
          <w:szCs w:val="24"/>
        </w:rPr>
      </w:pPr>
      <w:r w:rsidRPr="00B23CEC">
        <w:rPr>
          <w:sz w:val="24"/>
          <w:szCs w:val="24"/>
        </w:rPr>
        <w:t>через участие в экологическом просвещении сверстников, родителей, населения;</w:t>
      </w:r>
    </w:p>
    <w:p w:rsidR="00B23CEC" w:rsidRPr="00B23CEC" w:rsidRDefault="00B23CEC" w:rsidP="00B23CEC">
      <w:pPr>
        <w:pStyle w:val="25"/>
        <w:shd w:val="clear" w:color="auto" w:fill="auto"/>
        <w:spacing w:line="240" w:lineRule="auto"/>
        <w:ind w:firstLine="740"/>
        <w:jc w:val="both"/>
        <w:rPr>
          <w:sz w:val="24"/>
          <w:szCs w:val="24"/>
        </w:rPr>
      </w:pPr>
      <w:r w:rsidRPr="00B23CEC">
        <w:rPr>
          <w:sz w:val="24"/>
          <w:szCs w:val="24"/>
        </w:rPr>
        <w:t>через благоустройство школы, класса, сельского поселения, города, в ходе партнерства с общественными организациями и объединениями;</w:t>
      </w:r>
    </w:p>
    <w:p w:rsidR="00B23CEC" w:rsidRPr="00B23CEC" w:rsidRDefault="00B23CEC" w:rsidP="00B23CEC">
      <w:pPr>
        <w:pStyle w:val="25"/>
        <w:shd w:val="clear" w:color="auto" w:fill="auto"/>
        <w:spacing w:line="240" w:lineRule="auto"/>
        <w:ind w:firstLine="740"/>
        <w:jc w:val="both"/>
        <w:rPr>
          <w:sz w:val="24"/>
          <w:szCs w:val="24"/>
        </w:rPr>
      </w:pPr>
      <w:r w:rsidRPr="00B23CEC">
        <w:rPr>
          <w:sz w:val="24"/>
          <w:szCs w:val="24"/>
        </w:rPr>
        <w:t>через отношение обучающихся к закону, государству и к гражданскому обществу (включает подготовку личности к общественной жизни);</w:t>
      </w:r>
    </w:p>
    <w:p w:rsidR="00B23CEC" w:rsidRPr="00B23CEC" w:rsidRDefault="00B23CEC" w:rsidP="00B23CEC">
      <w:pPr>
        <w:pStyle w:val="25"/>
        <w:shd w:val="clear" w:color="auto" w:fill="auto"/>
        <w:spacing w:line="240" w:lineRule="auto"/>
        <w:ind w:firstLine="740"/>
        <w:jc w:val="both"/>
        <w:rPr>
          <w:sz w:val="24"/>
          <w:szCs w:val="24"/>
        </w:rPr>
      </w:pPr>
      <w:r w:rsidRPr="00B23CEC">
        <w:rPr>
          <w:sz w:val="24"/>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23CEC" w:rsidRPr="00B23CEC" w:rsidRDefault="00B23CEC" w:rsidP="00B23CEC">
      <w:pPr>
        <w:pStyle w:val="25"/>
        <w:shd w:val="clear" w:color="auto" w:fill="auto"/>
        <w:spacing w:line="240" w:lineRule="auto"/>
        <w:ind w:firstLine="740"/>
        <w:jc w:val="both"/>
        <w:rPr>
          <w:sz w:val="24"/>
          <w:szCs w:val="24"/>
        </w:rPr>
      </w:pPr>
      <w:r w:rsidRPr="00B23CEC">
        <w:rPr>
          <w:sz w:val="24"/>
          <w:szCs w:val="24"/>
        </w:rPr>
        <w:t>через трудовые и социально-экономические отношения (включает подготовку личности к трудовой деятельности).</w:t>
      </w:r>
    </w:p>
    <w:p w:rsidR="00B23CEC" w:rsidRPr="00B23CEC" w:rsidRDefault="00B23CEC" w:rsidP="00B23CEC">
      <w:pPr>
        <w:pStyle w:val="25"/>
        <w:shd w:val="clear" w:color="auto" w:fill="auto"/>
        <w:tabs>
          <w:tab w:val="left" w:pos="1604"/>
        </w:tabs>
        <w:spacing w:line="240" w:lineRule="auto"/>
        <w:ind w:firstLine="740"/>
        <w:jc w:val="both"/>
        <w:rPr>
          <w:sz w:val="24"/>
          <w:szCs w:val="24"/>
        </w:rPr>
      </w:pPr>
      <w:r w:rsidRPr="00B23CEC">
        <w:rPr>
          <w:sz w:val="24"/>
          <w:szCs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23CEC" w:rsidRPr="00B23CEC" w:rsidRDefault="00B23CEC" w:rsidP="00B23CEC">
      <w:pPr>
        <w:pStyle w:val="25"/>
        <w:shd w:val="clear" w:color="auto" w:fill="auto"/>
        <w:tabs>
          <w:tab w:val="left" w:pos="1599"/>
        </w:tabs>
        <w:spacing w:line="240" w:lineRule="auto"/>
        <w:ind w:firstLine="740"/>
        <w:jc w:val="both"/>
        <w:rPr>
          <w:sz w:val="24"/>
          <w:szCs w:val="24"/>
        </w:rPr>
      </w:pPr>
      <w:r w:rsidRPr="00B23CEC">
        <w:rPr>
          <w:sz w:val="24"/>
          <w:szCs w:val="24"/>
        </w:rPr>
        <w:t>Инвариантный компонент плана внеурочной деятельности (вне зависимости от профиля) предполагает:</w:t>
      </w:r>
    </w:p>
    <w:p w:rsidR="00B23CEC" w:rsidRPr="00B23CEC" w:rsidRDefault="00B23CEC" w:rsidP="0092183F">
      <w:pPr>
        <w:pStyle w:val="25"/>
        <w:shd w:val="clear" w:color="auto" w:fill="auto"/>
        <w:spacing w:line="240" w:lineRule="auto"/>
        <w:ind w:firstLine="740"/>
        <w:jc w:val="both"/>
        <w:rPr>
          <w:sz w:val="24"/>
          <w:szCs w:val="24"/>
        </w:rPr>
      </w:pPr>
      <w:r w:rsidRPr="00B23CEC">
        <w:rPr>
          <w:sz w:val="24"/>
          <w:szCs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r w:rsidR="0092183F">
        <w:rPr>
          <w:sz w:val="24"/>
          <w:szCs w:val="24"/>
        </w:rPr>
        <w:t xml:space="preserve"> </w:t>
      </w:r>
      <w:r w:rsidRPr="00B23CEC">
        <w:rPr>
          <w:sz w:val="24"/>
          <w:szCs w:val="24"/>
        </w:rPr>
        <w:t>делах образовательной организации;</w:t>
      </w:r>
    </w:p>
    <w:p w:rsidR="00B23CEC" w:rsidRPr="00B23CEC" w:rsidRDefault="00B23CEC" w:rsidP="00B23CEC">
      <w:pPr>
        <w:pStyle w:val="25"/>
        <w:shd w:val="clear" w:color="auto" w:fill="auto"/>
        <w:spacing w:line="240" w:lineRule="auto"/>
        <w:ind w:firstLine="740"/>
        <w:jc w:val="both"/>
        <w:rPr>
          <w:sz w:val="24"/>
          <w:szCs w:val="24"/>
        </w:rPr>
      </w:pPr>
      <w:r w:rsidRPr="00B23CEC">
        <w:rPr>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23CEC" w:rsidRPr="00B23CEC" w:rsidRDefault="00B23CEC" w:rsidP="0092183F">
      <w:pPr>
        <w:pStyle w:val="25"/>
        <w:shd w:val="clear" w:color="auto" w:fill="auto"/>
        <w:tabs>
          <w:tab w:val="left" w:pos="4236"/>
          <w:tab w:val="left" w:pos="6022"/>
          <w:tab w:val="left" w:pos="8405"/>
        </w:tabs>
        <w:spacing w:line="240" w:lineRule="auto"/>
        <w:ind w:firstLine="740"/>
        <w:jc w:val="both"/>
        <w:rPr>
          <w:sz w:val="24"/>
          <w:szCs w:val="24"/>
        </w:rPr>
      </w:pPr>
      <w:r w:rsidRPr="00B23CEC">
        <w:rPr>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w:t>
      </w:r>
      <w:r w:rsidR="0092183F">
        <w:rPr>
          <w:sz w:val="24"/>
          <w:szCs w:val="24"/>
        </w:rPr>
        <w:t xml:space="preserve">имися собственных впечатлений о </w:t>
      </w:r>
      <w:r w:rsidRPr="00B23CEC">
        <w:rPr>
          <w:sz w:val="24"/>
          <w:szCs w:val="24"/>
        </w:rPr>
        <w:t>посещении</w:t>
      </w:r>
      <w:r w:rsidR="0092183F">
        <w:rPr>
          <w:sz w:val="24"/>
          <w:szCs w:val="24"/>
        </w:rPr>
        <w:t xml:space="preserve"> </w:t>
      </w:r>
      <w:r w:rsidRPr="00B23CEC">
        <w:rPr>
          <w:sz w:val="24"/>
          <w:szCs w:val="24"/>
        </w:rPr>
        <w:t>образовательных организаций.</w:t>
      </w:r>
    </w:p>
    <w:p w:rsidR="00B23CEC" w:rsidRPr="00B23CEC" w:rsidRDefault="00B23CEC" w:rsidP="00B23CEC">
      <w:pPr>
        <w:pStyle w:val="25"/>
        <w:shd w:val="clear" w:color="auto" w:fill="auto"/>
        <w:tabs>
          <w:tab w:val="left" w:pos="1614"/>
        </w:tabs>
        <w:spacing w:line="240" w:lineRule="auto"/>
        <w:ind w:firstLine="740"/>
        <w:jc w:val="both"/>
        <w:rPr>
          <w:sz w:val="24"/>
          <w:szCs w:val="24"/>
        </w:rPr>
      </w:pPr>
      <w:r w:rsidRPr="00B23CEC">
        <w:rPr>
          <w:sz w:val="24"/>
          <w:szCs w:val="24"/>
        </w:rPr>
        <w:t>Вариативный компонент прописывается по отдельным профилям.</w:t>
      </w:r>
    </w:p>
    <w:p w:rsidR="00B23CEC" w:rsidRPr="00B23CEC" w:rsidRDefault="00B23CEC" w:rsidP="00B23CEC">
      <w:pPr>
        <w:pStyle w:val="25"/>
        <w:shd w:val="clear" w:color="auto" w:fill="auto"/>
        <w:tabs>
          <w:tab w:val="left" w:pos="1801"/>
        </w:tabs>
        <w:spacing w:line="240" w:lineRule="auto"/>
        <w:ind w:firstLine="740"/>
        <w:jc w:val="both"/>
        <w:rPr>
          <w:sz w:val="24"/>
          <w:szCs w:val="24"/>
        </w:rPr>
      </w:pPr>
      <w:r w:rsidRPr="00B23CEC">
        <w:rPr>
          <w:sz w:val="24"/>
          <w:szCs w:val="24"/>
        </w:rPr>
        <w:t xml:space="preserve">В рамках реализации универсального профиля в первом полугодии 10 класса </w:t>
      </w:r>
      <w:r w:rsidRPr="00B23CEC">
        <w:rPr>
          <w:sz w:val="24"/>
          <w:szCs w:val="24"/>
        </w:rPr>
        <w:lastRenderedPageBreak/>
        <w:t>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23CEC" w:rsidRPr="00B23CEC" w:rsidRDefault="00B23CEC" w:rsidP="00B23CEC">
      <w:pPr>
        <w:pStyle w:val="25"/>
        <w:shd w:val="clear" w:color="auto" w:fill="auto"/>
        <w:spacing w:line="240" w:lineRule="auto"/>
        <w:ind w:firstLine="740"/>
        <w:jc w:val="both"/>
        <w:rPr>
          <w:sz w:val="24"/>
          <w:szCs w:val="24"/>
        </w:rPr>
      </w:pPr>
      <w:r w:rsidRPr="00B23CEC">
        <w:rPr>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23CEC" w:rsidRPr="00B23CEC" w:rsidRDefault="00B23CEC" w:rsidP="00B23CEC">
      <w:pPr>
        <w:pStyle w:val="25"/>
        <w:shd w:val="clear" w:color="auto" w:fill="auto"/>
        <w:spacing w:line="240" w:lineRule="auto"/>
        <w:ind w:firstLine="740"/>
        <w:jc w:val="both"/>
        <w:rPr>
          <w:sz w:val="24"/>
          <w:szCs w:val="24"/>
        </w:rPr>
      </w:pPr>
      <w:r w:rsidRPr="00B23CEC">
        <w:rPr>
          <w:sz w:val="24"/>
          <w:szCs w:val="24"/>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23CEC" w:rsidRPr="00B23CEC" w:rsidRDefault="00B23CEC" w:rsidP="00B23CEC">
      <w:pPr>
        <w:pStyle w:val="25"/>
        <w:shd w:val="clear" w:color="auto" w:fill="auto"/>
        <w:spacing w:line="240" w:lineRule="auto"/>
        <w:ind w:firstLine="740"/>
        <w:jc w:val="both"/>
        <w:rPr>
          <w:sz w:val="24"/>
          <w:szCs w:val="24"/>
        </w:rPr>
      </w:pPr>
      <w:r w:rsidRPr="00B23CEC">
        <w:rPr>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23CEC" w:rsidRPr="00B23CEC" w:rsidRDefault="00B23CEC" w:rsidP="00B23CEC">
      <w:pPr>
        <w:pStyle w:val="25"/>
        <w:shd w:val="clear" w:color="auto" w:fill="auto"/>
        <w:spacing w:line="240" w:lineRule="auto"/>
        <w:ind w:firstLine="740"/>
        <w:jc w:val="both"/>
        <w:rPr>
          <w:sz w:val="24"/>
          <w:szCs w:val="24"/>
        </w:rPr>
      </w:pPr>
      <w:r w:rsidRPr="00B23CEC">
        <w:rPr>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2183F" w:rsidRPr="0092183F" w:rsidRDefault="0092183F" w:rsidP="0092183F">
      <w:pPr>
        <w:spacing w:after="0" w:line="240" w:lineRule="auto"/>
        <w:jc w:val="center"/>
        <w:rPr>
          <w:rStyle w:val="af4"/>
          <w:rFonts w:ascii="Times New Roman" w:hAnsi="Times New Roman" w:cs="Times New Roman"/>
          <w:sz w:val="24"/>
          <w:szCs w:val="24"/>
        </w:rPr>
      </w:pPr>
      <w:r w:rsidRPr="0092183F">
        <w:rPr>
          <w:rStyle w:val="af4"/>
          <w:rFonts w:ascii="Times New Roman" w:hAnsi="Times New Roman" w:cs="Times New Roman"/>
          <w:sz w:val="24"/>
          <w:szCs w:val="24"/>
        </w:rPr>
        <w:t>ПЛАН ВНЕУРОЧНОЙ ДЕЯТЕЛЬНОСТИ</w:t>
      </w:r>
    </w:p>
    <w:p w:rsidR="0092183F" w:rsidRPr="0092183F" w:rsidRDefault="0092183F" w:rsidP="0092183F">
      <w:pPr>
        <w:spacing w:after="0" w:line="240" w:lineRule="auto"/>
        <w:jc w:val="center"/>
        <w:rPr>
          <w:rStyle w:val="af4"/>
          <w:rFonts w:ascii="Times New Roman" w:hAnsi="Times New Roman" w:cs="Times New Roman"/>
          <w:sz w:val="24"/>
          <w:szCs w:val="24"/>
        </w:rPr>
      </w:pPr>
      <w:r w:rsidRPr="0092183F">
        <w:rPr>
          <w:rStyle w:val="af4"/>
          <w:rFonts w:ascii="Times New Roman" w:hAnsi="Times New Roman" w:cs="Times New Roman"/>
          <w:sz w:val="24"/>
          <w:szCs w:val="24"/>
        </w:rPr>
        <w:t xml:space="preserve">МБОУ "СРЕДНЯЯ ОБЩЕОБРАЗОВАТЕЛЬНАЯ ШКОЛА № 27 </w:t>
      </w:r>
    </w:p>
    <w:p w:rsidR="0092183F" w:rsidRPr="0092183F" w:rsidRDefault="0092183F" w:rsidP="0092183F">
      <w:pPr>
        <w:spacing w:after="0" w:line="240" w:lineRule="auto"/>
        <w:jc w:val="center"/>
        <w:rPr>
          <w:rStyle w:val="af4"/>
          <w:rFonts w:ascii="Times New Roman" w:hAnsi="Times New Roman" w:cs="Times New Roman"/>
          <w:sz w:val="24"/>
          <w:szCs w:val="24"/>
        </w:rPr>
      </w:pPr>
      <w:r w:rsidRPr="0092183F">
        <w:rPr>
          <w:rStyle w:val="af4"/>
          <w:rFonts w:ascii="Times New Roman" w:hAnsi="Times New Roman" w:cs="Times New Roman"/>
          <w:sz w:val="24"/>
          <w:szCs w:val="24"/>
        </w:rPr>
        <w:t>ИМЕНИ А.А. ДЕЙНЕКИ"</w:t>
      </w:r>
    </w:p>
    <w:p w:rsidR="0092183F" w:rsidRPr="0092183F" w:rsidRDefault="0092183F" w:rsidP="0092183F">
      <w:pPr>
        <w:spacing w:after="0" w:line="240" w:lineRule="auto"/>
        <w:jc w:val="center"/>
        <w:rPr>
          <w:rStyle w:val="af4"/>
          <w:rFonts w:ascii="Times New Roman" w:hAnsi="Times New Roman" w:cs="Times New Roman"/>
          <w:sz w:val="24"/>
          <w:szCs w:val="24"/>
        </w:rPr>
      </w:pPr>
      <w:r w:rsidRPr="0092183F">
        <w:rPr>
          <w:rStyle w:val="af4"/>
          <w:rFonts w:ascii="Times New Roman" w:hAnsi="Times New Roman" w:cs="Times New Roman"/>
          <w:sz w:val="24"/>
          <w:szCs w:val="24"/>
        </w:rPr>
        <w:t>2023-2024 УЧЕБНЫЙ ГОД</w:t>
      </w:r>
    </w:p>
    <w:tbl>
      <w:tblPr>
        <w:tblStyle w:val="TableNormal"/>
        <w:tblW w:w="9576" w:type="dxa"/>
        <w:jc w:val="center"/>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1599"/>
        <w:gridCol w:w="4783"/>
      </w:tblGrid>
      <w:tr w:rsidR="004A5F88" w:rsidRPr="001412B7" w:rsidTr="00FD0EA8">
        <w:trPr>
          <w:trHeight w:val="273"/>
          <w:jc w:val="center"/>
        </w:trPr>
        <w:tc>
          <w:tcPr>
            <w:tcW w:w="3194" w:type="dxa"/>
          </w:tcPr>
          <w:p w:rsidR="004A5F88" w:rsidRPr="001412B7" w:rsidRDefault="004A5F88" w:rsidP="00FD0EA8">
            <w:pPr>
              <w:pStyle w:val="TableParagraph"/>
              <w:ind w:left="845"/>
              <w:jc w:val="both"/>
              <w:rPr>
                <w:b/>
                <w:sz w:val="24"/>
                <w:szCs w:val="24"/>
              </w:rPr>
            </w:pPr>
            <w:r w:rsidRPr="001412B7">
              <w:rPr>
                <w:b/>
                <w:sz w:val="24"/>
                <w:szCs w:val="24"/>
              </w:rPr>
              <w:t>Направление</w:t>
            </w:r>
          </w:p>
        </w:tc>
        <w:tc>
          <w:tcPr>
            <w:tcW w:w="1599" w:type="dxa"/>
          </w:tcPr>
          <w:p w:rsidR="004A5F88" w:rsidRPr="001412B7" w:rsidRDefault="004A5F88" w:rsidP="00FD0EA8">
            <w:pPr>
              <w:pStyle w:val="TableParagraph"/>
              <w:ind w:left="460"/>
              <w:jc w:val="both"/>
              <w:rPr>
                <w:b/>
                <w:sz w:val="24"/>
                <w:szCs w:val="24"/>
              </w:rPr>
            </w:pPr>
            <w:r w:rsidRPr="001412B7">
              <w:rPr>
                <w:b/>
                <w:sz w:val="24"/>
                <w:szCs w:val="24"/>
              </w:rPr>
              <w:t>Класс</w:t>
            </w:r>
          </w:p>
        </w:tc>
        <w:tc>
          <w:tcPr>
            <w:tcW w:w="4783" w:type="dxa"/>
          </w:tcPr>
          <w:p w:rsidR="004A5F88" w:rsidRPr="001412B7" w:rsidRDefault="004A5F88" w:rsidP="00FD0EA8">
            <w:pPr>
              <w:pStyle w:val="TableParagraph"/>
              <w:ind w:left="1502"/>
              <w:jc w:val="both"/>
              <w:rPr>
                <w:b/>
                <w:sz w:val="24"/>
                <w:szCs w:val="24"/>
              </w:rPr>
            </w:pPr>
            <w:r w:rsidRPr="001412B7">
              <w:rPr>
                <w:b/>
                <w:sz w:val="24"/>
                <w:szCs w:val="24"/>
              </w:rPr>
              <w:t>Название</w:t>
            </w:r>
            <w:r w:rsidRPr="001412B7">
              <w:rPr>
                <w:b/>
                <w:spacing w:val="16"/>
                <w:sz w:val="24"/>
                <w:szCs w:val="24"/>
              </w:rPr>
              <w:t xml:space="preserve"> </w:t>
            </w:r>
            <w:r w:rsidRPr="001412B7">
              <w:rPr>
                <w:b/>
                <w:sz w:val="24"/>
                <w:szCs w:val="24"/>
              </w:rPr>
              <w:t>курса</w:t>
            </w:r>
          </w:p>
        </w:tc>
      </w:tr>
      <w:tr w:rsidR="004A5F88" w:rsidRPr="001412B7" w:rsidTr="00FD0EA8">
        <w:trPr>
          <w:trHeight w:val="277"/>
          <w:jc w:val="center"/>
        </w:trPr>
        <w:tc>
          <w:tcPr>
            <w:tcW w:w="9576" w:type="dxa"/>
            <w:gridSpan w:val="3"/>
          </w:tcPr>
          <w:p w:rsidR="004A5F88" w:rsidRPr="001412B7" w:rsidRDefault="004A5F88" w:rsidP="00FD0EA8">
            <w:pPr>
              <w:pStyle w:val="TableParagraph"/>
              <w:ind w:left="2519" w:right="2510"/>
              <w:jc w:val="both"/>
              <w:rPr>
                <w:b/>
                <w:i/>
                <w:sz w:val="24"/>
                <w:szCs w:val="24"/>
                <w:lang w:val="ru-RU"/>
              </w:rPr>
            </w:pPr>
            <w:r w:rsidRPr="001412B7">
              <w:rPr>
                <w:b/>
                <w:i/>
                <w:sz w:val="24"/>
                <w:szCs w:val="24"/>
                <w:lang w:val="ru-RU"/>
              </w:rPr>
              <w:t>На</w:t>
            </w:r>
            <w:r w:rsidRPr="001412B7">
              <w:rPr>
                <w:b/>
                <w:i/>
                <w:spacing w:val="-2"/>
                <w:sz w:val="24"/>
                <w:szCs w:val="24"/>
                <w:lang w:val="ru-RU"/>
              </w:rPr>
              <w:t xml:space="preserve"> </w:t>
            </w:r>
            <w:r w:rsidRPr="001412B7">
              <w:rPr>
                <w:b/>
                <w:i/>
                <w:sz w:val="24"/>
                <w:szCs w:val="24"/>
                <w:lang w:val="ru-RU"/>
              </w:rPr>
              <w:t>уровне</w:t>
            </w:r>
            <w:r w:rsidRPr="001412B7">
              <w:rPr>
                <w:b/>
                <w:i/>
                <w:spacing w:val="-2"/>
                <w:sz w:val="24"/>
                <w:szCs w:val="24"/>
                <w:lang w:val="ru-RU"/>
              </w:rPr>
              <w:t xml:space="preserve"> </w:t>
            </w:r>
            <w:r w:rsidRPr="001412B7">
              <w:rPr>
                <w:b/>
                <w:i/>
                <w:sz w:val="24"/>
                <w:szCs w:val="24"/>
                <w:lang w:val="ru-RU"/>
              </w:rPr>
              <w:t>среднего</w:t>
            </w:r>
            <w:r w:rsidRPr="001412B7">
              <w:rPr>
                <w:b/>
                <w:i/>
                <w:spacing w:val="-1"/>
                <w:sz w:val="24"/>
                <w:szCs w:val="24"/>
                <w:lang w:val="ru-RU"/>
              </w:rPr>
              <w:t xml:space="preserve"> </w:t>
            </w:r>
            <w:r w:rsidRPr="001412B7">
              <w:rPr>
                <w:b/>
                <w:i/>
                <w:sz w:val="24"/>
                <w:szCs w:val="24"/>
                <w:lang w:val="ru-RU"/>
              </w:rPr>
              <w:t>общего</w:t>
            </w:r>
            <w:r w:rsidRPr="001412B7">
              <w:rPr>
                <w:b/>
                <w:i/>
                <w:spacing w:val="-1"/>
                <w:sz w:val="24"/>
                <w:szCs w:val="24"/>
                <w:lang w:val="ru-RU"/>
              </w:rPr>
              <w:t xml:space="preserve"> </w:t>
            </w:r>
            <w:r w:rsidRPr="001412B7">
              <w:rPr>
                <w:b/>
                <w:i/>
                <w:sz w:val="24"/>
                <w:szCs w:val="24"/>
                <w:lang w:val="ru-RU"/>
              </w:rPr>
              <w:t>образования</w:t>
            </w:r>
          </w:p>
        </w:tc>
      </w:tr>
      <w:tr w:rsidR="004A5F88" w:rsidRPr="001412B7" w:rsidTr="00FD0EA8">
        <w:trPr>
          <w:trHeight w:val="552"/>
          <w:jc w:val="center"/>
        </w:trPr>
        <w:tc>
          <w:tcPr>
            <w:tcW w:w="3194" w:type="dxa"/>
          </w:tcPr>
          <w:p w:rsidR="004A5F88" w:rsidRPr="001412B7" w:rsidRDefault="004A5F88" w:rsidP="00FD0EA8">
            <w:pPr>
              <w:pStyle w:val="TableParagraph"/>
              <w:jc w:val="both"/>
              <w:rPr>
                <w:sz w:val="24"/>
                <w:szCs w:val="24"/>
              </w:rPr>
            </w:pPr>
            <w:r w:rsidRPr="001412B7">
              <w:rPr>
                <w:sz w:val="24"/>
                <w:szCs w:val="24"/>
              </w:rPr>
              <w:t>Гражданско-патриотическое, Духовно-нравственное</w:t>
            </w:r>
          </w:p>
        </w:tc>
        <w:tc>
          <w:tcPr>
            <w:tcW w:w="1599" w:type="dxa"/>
          </w:tcPr>
          <w:p w:rsidR="004A5F88" w:rsidRPr="001412B7" w:rsidRDefault="004A5F88" w:rsidP="00FD0EA8">
            <w:pPr>
              <w:pStyle w:val="TableParagraph"/>
              <w:ind w:left="109"/>
              <w:jc w:val="center"/>
              <w:rPr>
                <w:sz w:val="24"/>
                <w:szCs w:val="24"/>
              </w:rPr>
            </w:pPr>
            <w:r w:rsidRPr="001412B7">
              <w:rPr>
                <w:sz w:val="24"/>
                <w:szCs w:val="24"/>
              </w:rPr>
              <w:t>10-11</w:t>
            </w:r>
          </w:p>
        </w:tc>
        <w:tc>
          <w:tcPr>
            <w:tcW w:w="4783" w:type="dxa"/>
          </w:tcPr>
          <w:p w:rsidR="004A5F88" w:rsidRPr="001412B7" w:rsidRDefault="004A5F88" w:rsidP="00FD0EA8">
            <w:pPr>
              <w:pStyle w:val="TableParagraph"/>
              <w:ind w:left="104"/>
              <w:jc w:val="both"/>
              <w:rPr>
                <w:sz w:val="24"/>
                <w:szCs w:val="24"/>
                <w:lang w:val="ru-RU"/>
              </w:rPr>
            </w:pPr>
            <w:r w:rsidRPr="001412B7">
              <w:rPr>
                <w:sz w:val="24"/>
                <w:szCs w:val="24"/>
                <w:lang w:val="ru-RU"/>
              </w:rPr>
              <w:t xml:space="preserve"> «Разговоры</w:t>
            </w:r>
            <w:r w:rsidRPr="001412B7">
              <w:rPr>
                <w:spacing w:val="14"/>
                <w:sz w:val="24"/>
                <w:szCs w:val="24"/>
                <w:lang w:val="ru-RU"/>
              </w:rPr>
              <w:t xml:space="preserve"> </w:t>
            </w:r>
            <w:r w:rsidRPr="001412B7">
              <w:rPr>
                <w:sz w:val="24"/>
                <w:szCs w:val="24"/>
                <w:lang w:val="ru-RU"/>
              </w:rPr>
              <w:t>о</w:t>
            </w:r>
            <w:r w:rsidRPr="001412B7">
              <w:rPr>
                <w:spacing w:val="19"/>
                <w:sz w:val="24"/>
                <w:szCs w:val="24"/>
                <w:lang w:val="ru-RU"/>
              </w:rPr>
              <w:t xml:space="preserve"> </w:t>
            </w:r>
            <w:proofErr w:type="gramStart"/>
            <w:r w:rsidRPr="001412B7">
              <w:rPr>
                <w:sz w:val="24"/>
                <w:szCs w:val="24"/>
                <w:lang w:val="ru-RU"/>
              </w:rPr>
              <w:t>важном</w:t>
            </w:r>
            <w:proofErr w:type="gramEnd"/>
            <w:r w:rsidRPr="001412B7">
              <w:rPr>
                <w:sz w:val="24"/>
                <w:szCs w:val="24"/>
                <w:lang w:val="ru-RU"/>
              </w:rPr>
              <w:t>»,  «Физика в задачах»</w:t>
            </w:r>
          </w:p>
        </w:tc>
      </w:tr>
      <w:tr w:rsidR="004A5F88" w:rsidRPr="001412B7" w:rsidTr="00FD0EA8">
        <w:trPr>
          <w:trHeight w:val="273"/>
          <w:jc w:val="center"/>
        </w:trPr>
        <w:tc>
          <w:tcPr>
            <w:tcW w:w="3194" w:type="dxa"/>
          </w:tcPr>
          <w:p w:rsidR="004A5F88" w:rsidRPr="001412B7" w:rsidRDefault="004A5F88" w:rsidP="00FD0EA8">
            <w:pPr>
              <w:pStyle w:val="TableParagraph"/>
              <w:jc w:val="both"/>
              <w:rPr>
                <w:sz w:val="24"/>
                <w:szCs w:val="24"/>
              </w:rPr>
            </w:pPr>
            <w:r w:rsidRPr="001412B7">
              <w:rPr>
                <w:sz w:val="24"/>
                <w:szCs w:val="24"/>
              </w:rPr>
              <w:t>Социальное</w:t>
            </w:r>
          </w:p>
        </w:tc>
        <w:tc>
          <w:tcPr>
            <w:tcW w:w="1599" w:type="dxa"/>
          </w:tcPr>
          <w:p w:rsidR="004A5F88" w:rsidRPr="001412B7" w:rsidRDefault="004A5F88" w:rsidP="00FD0EA8">
            <w:pPr>
              <w:pStyle w:val="TableParagraph"/>
              <w:ind w:left="109"/>
              <w:jc w:val="center"/>
              <w:rPr>
                <w:sz w:val="24"/>
                <w:szCs w:val="24"/>
              </w:rPr>
            </w:pPr>
            <w:r w:rsidRPr="001412B7">
              <w:rPr>
                <w:sz w:val="24"/>
                <w:szCs w:val="24"/>
              </w:rPr>
              <w:t>10-11</w:t>
            </w:r>
          </w:p>
        </w:tc>
        <w:tc>
          <w:tcPr>
            <w:tcW w:w="4783" w:type="dxa"/>
          </w:tcPr>
          <w:p w:rsidR="004A5F88" w:rsidRPr="001412B7" w:rsidRDefault="004A5F88" w:rsidP="00FD0EA8">
            <w:pPr>
              <w:pStyle w:val="TableParagraph"/>
              <w:ind w:left="104"/>
              <w:jc w:val="both"/>
              <w:rPr>
                <w:sz w:val="24"/>
                <w:szCs w:val="24"/>
                <w:lang w:val="ru-RU"/>
              </w:rPr>
            </w:pPr>
            <w:r w:rsidRPr="001412B7">
              <w:rPr>
                <w:sz w:val="24"/>
                <w:szCs w:val="24"/>
                <w:lang w:val="ru-RU"/>
              </w:rPr>
              <w:t xml:space="preserve"> «Культура страны изучаемого языка»</w:t>
            </w:r>
          </w:p>
          <w:p w:rsidR="004A5F88" w:rsidRPr="001412B7" w:rsidRDefault="004A5F88" w:rsidP="00FD0EA8">
            <w:pPr>
              <w:pStyle w:val="TableParagraph"/>
              <w:ind w:left="104"/>
              <w:jc w:val="both"/>
              <w:rPr>
                <w:sz w:val="24"/>
                <w:szCs w:val="24"/>
                <w:lang w:val="ru-RU"/>
              </w:rPr>
            </w:pPr>
            <w:r w:rsidRPr="001412B7">
              <w:rPr>
                <w:sz w:val="24"/>
                <w:szCs w:val="24"/>
                <w:lang w:val="ru-RU"/>
              </w:rPr>
              <w:t>«Тайны русского языка»</w:t>
            </w:r>
          </w:p>
        </w:tc>
      </w:tr>
      <w:tr w:rsidR="004A5F88" w:rsidRPr="001412B7" w:rsidTr="00FD0EA8">
        <w:trPr>
          <w:trHeight w:val="551"/>
          <w:jc w:val="center"/>
        </w:trPr>
        <w:tc>
          <w:tcPr>
            <w:tcW w:w="3194" w:type="dxa"/>
          </w:tcPr>
          <w:p w:rsidR="004A5F88" w:rsidRPr="001412B7" w:rsidRDefault="004A5F88" w:rsidP="00FD0EA8">
            <w:pPr>
              <w:pStyle w:val="TableParagraph"/>
              <w:jc w:val="both"/>
              <w:rPr>
                <w:sz w:val="24"/>
                <w:szCs w:val="24"/>
              </w:rPr>
            </w:pPr>
            <w:r w:rsidRPr="001412B7">
              <w:rPr>
                <w:sz w:val="24"/>
                <w:szCs w:val="24"/>
              </w:rPr>
              <w:t>Общеинтеллектуальное</w:t>
            </w:r>
          </w:p>
        </w:tc>
        <w:tc>
          <w:tcPr>
            <w:tcW w:w="1599" w:type="dxa"/>
          </w:tcPr>
          <w:p w:rsidR="004A5F88" w:rsidRPr="001412B7" w:rsidRDefault="004A5F88" w:rsidP="00FD0EA8">
            <w:pPr>
              <w:pStyle w:val="TableParagraph"/>
              <w:ind w:left="109"/>
              <w:jc w:val="center"/>
              <w:rPr>
                <w:sz w:val="24"/>
                <w:szCs w:val="24"/>
              </w:rPr>
            </w:pPr>
            <w:r w:rsidRPr="001412B7">
              <w:rPr>
                <w:sz w:val="24"/>
                <w:szCs w:val="24"/>
              </w:rPr>
              <w:t>10-11</w:t>
            </w:r>
          </w:p>
        </w:tc>
        <w:tc>
          <w:tcPr>
            <w:tcW w:w="4783" w:type="dxa"/>
          </w:tcPr>
          <w:p w:rsidR="004A5F88" w:rsidRPr="001412B7" w:rsidRDefault="004A5F88" w:rsidP="00FD0EA8">
            <w:pPr>
              <w:pStyle w:val="TableParagraph"/>
              <w:ind w:left="104"/>
              <w:jc w:val="both"/>
              <w:rPr>
                <w:sz w:val="24"/>
                <w:szCs w:val="24"/>
                <w:lang w:val="ru-RU"/>
              </w:rPr>
            </w:pPr>
            <w:r w:rsidRPr="001412B7">
              <w:rPr>
                <w:sz w:val="24"/>
                <w:szCs w:val="24"/>
                <w:lang w:val="ru-RU"/>
              </w:rPr>
              <w:t>«Решение</w:t>
            </w:r>
            <w:r w:rsidRPr="001412B7">
              <w:rPr>
                <w:spacing w:val="-3"/>
                <w:sz w:val="24"/>
                <w:szCs w:val="24"/>
                <w:lang w:val="ru-RU"/>
              </w:rPr>
              <w:t xml:space="preserve"> </w:t>
            </w:r>
            <w:r w:rsidRPr="001412B7">
              <w:rPr>
                <w:sz w:val="24"/>
                <w:szCs w:val="24"/>
                <w:lang w:val="ru-RU"/>
              </w:rPr>
              <w:t>задач</w:t>
            </w:r>
            <w:r w:rsidRPr="001412B7">
              <w:rPr>
                <w:spacing w:val="-3"/>
                <w:sz w:val="24"/>
                <w:szCs w:val="24"/>
                <w:lang w:val="ru-RU"/>
              </w:rPr>
              <w:t xml:space="preserve"> </w:t>
            </w:r>
            <w:r w:rsidRPr="001412B7">
              <w:rPr>
                <w:sz w:val="24"/>
                <w:szCs w:val="24"/>
                <w:lang w:val="ru-RU"/>
              </w:rPr>
              <w:t>по</w:t>
            </w:r>
            <w:r w:rsidRPr="001412B7">
              <w:rPr>
                <w:spacing w:val="-6"/>
                <w:sz w:val="24"/>
                <w:szCs w:val="24"/>
                <w:lang w:val="ru-RU"/>
              </w:rPr>
              <w:t xml:space="preserve"> </w:t>
            </w:r>
            <w:r w:rsidRPr="001412B7">
              <w:rPr>
                <w:sz w:val="24"/>
                <w:szCs w:val="24"/>
                <w:lang w:val="ru-RU"/>
              </w:rPr>
              <w:t>органической</w:t>
            </w:r>
            <w:r w:rsidRPr="001412B7">
              <w:rPr>
                <w:spacing w:val="-1"/>
                <w:sz w:val="24"/>
                <w:szCs w:val="24"/>
                <w:lang w:val="ru-RU"/>
              </w:rPr>
              <w:t xml:space="preserve"> </w:t>
            </w:r>
            <w:r w:rsidRPr="001412B7">
              <w:rPr>
                <w:sz w:val="24"/>
                <w:szCs w:val="24"/>
                <w:lang w:val="ru-RU"/>
              </w:rPr>
              <w:t>химии</w:t>
            </w:r>
          </w:p>
          <w:p w:rsidR="004A5F88" w:rsidRPr="001412B7" w:rsidRDefault="004A5F88" w:rsidP="00FD0EA8">
            <w:pPr>
              <w:pStyle w:val="TableParagraph"/>
              <w:ind w:left="104"/>
              <w:jc w:val="both"/>
              <w:rPr>
                <w:sz w:val="24"/>
                <w:szCs w:val="24"/>
                <w:lang w:val="ru-RU"/>
              </w:rPr>
            </w:pPr>
            <w:r w:rsidRPr="001412B7">
              <w:rPr>
                <w:sz w:val="24"/>
                <w:szCs w:val="24"/>
                <w:lang w:val="ru-RU"/>
              </w:rPr>
              <w:t>повышенного</w:t>
            </w:r>
            <w:r w:rsidRPr="001412B7">
              <w:rPr>
                <w:spacing w:val="-3"/>
                <w:sz w:val="24"/>
                <w:szCs w:val="24"/>
                <w:lang w:val="ru-RU"/>
              </w:rPr>
              <w:t xml:space="preserve"> </w:t>
            </w:r>
            <w:r w:rsidRPr="001412B7">
              <w:rPr>
                <w:sz w:val="24"/>
                <w:szCs w:val="24"/>
                <w:lang w:val="ru-RU"/>
              </w:rPr>
              <w:t>уровня</w:t>
            </w:r>
            <w:r w:rsidRPr="001412B7">
              <w:rPr>
                <w:spacing w:val="-2"/>
                <w:sz w:val="24"/>
                <w:szCs w:val="24"/>
                <w:lang w:val="ru-RU"/>
              </w:rPr>
              <w:t xml:space="preserve"> </w:t>
            </w:r>
            <w:r w:rsidRPr="001412B7">
              <w:rPr>
                <w:sz w:val="24"/>
                <w:szCs w:val="24"/>
                <w:lang w:val="ru-RU"/>
              </w:rPr>
              <w:t>сложности»</w:t>
            </w:r>
          </w:p>
        </w:tc>
      </w:tr>
      <w:tr w:rsidR="004A5F88" w:rsidRPr="001412B7" w:rsidTr="00FD0EA8">
        <w:trPr>
          <w:trHeight w:val="278"/>
          <w:jc w:val="center"/>
        </w:trPr>
        <w:tc>
          <w:tcPr>
            <w:tcW w:w="3194" w:type="dxa"/>
          </w:tcPr>
          <w:p w:rsidR="004A5F88" w:rsidRPr="001412B7" w:rsidRDefault="004A5F88" w:rsidP="00FD0EA8">
            <w:pPr>
              <w:pStyle w:val="TableParagraph"/>
              <w:jc w:val="both"/>
              <w:rPr>
                <w:sz w:val="24"/>
                <w:szCs w:val="24"/>
              </w:rPr>
            </w:pPr>
            <w:r w:rsidRPr="001412B7">
              <w:rPr>
                <w:sz w:val="24"/>
                <w:szCs w:val="24"/>
              </w:rPr>
              <w:t>Общекультурное</w:t>
            </w:r>
          </w:p>
        </w:tc>
        <w:tc>
          <w:tcPr>
            <w:tcW w:w="1599" w:type="dxa"/>
          </w:tcPr>
          <w:p w:rsidR="004A5F88" w:rsidRPr="001412B7" w:rsidRDefault="004A5F88" w:rsidP="00FD0EA8">
            <w:pPr>
              <w:pStyle w:val="TableParagraph"/>
              <w:ind w:left="109"/>
              <w:jc w:val="center"/>
              <w:rPr>
                <w:sz w:val="24"/>
                <w:szCs w:val="24"/>
              </w:rPr>
            </w:pPr>
            <w:r w:rsidRPr="001412B7">
              <w:rPr>
                <w:sz w:val="24"/>
                <w:szCs w:val="24"/>
              </w:rPr>
              <w:t>10-11</w:t>
            </w:r>
          </w:p>
        </w:tc>
        <w:tc>
          <w:tcPr>
            <w:tcW w:w="4783" w:type="dxa"/>
          </w:tcPr>
          <w:p w:rsidR="004A5F88" w:rsidRPr="001412B7" w:rsidRDefault="004A5F88" w:rsidP="00FD0EA8">
            <w:pPr>
              <w:pStyle w:val="TableParagraph"/>
              <w:ind w:left="104"/>
              <w:jc w:val="both"/>
              <w:rPr>
                <w:sz w:val="24"/>
                <w:szCs w:val="24"/>
              </w:rPr>
            </w:pPr>
            <w:r w:rsidRPr="001412B7">
              <w:rPr>
                <w:sz w:val="24"/>
                <w:szCs w:val="24"/>
              </w:rPr>
              <w:t>«Оживляя страницы книг»</w:t>
            </w:r>
          </w:p>
        </w:tc>
      </w:tr>
      <w:tr w:rsidR="004A5F88" w:rsidRPr="001412B7" w:rsidTr="00FD0EA8">
        <w:trPr>
          <w:trHeight w:val="552"/>
          <w:jc w:val="center"/>
        </w:trPr>
        <w:tc>
          <w:tcPr>
            <w:tcW w:w="3194" w:type="dxa"/>
          </w:tcPr>
          <w:p w:rsidR="004A5F88" w:rsidRPr="001412B7" w:rsidRDefault="004A5F88" w:rsidP="00FD0EA8">
            <w:pPr>
              <w:pStyle w:val="TableParagraph"/>
              <w:jc w:val="both"/>
              <w:rPr>
                <w:sz w:val="24"/>
                <w:szCs w:val="24"/>
              </w:rPr>
            </w:pPr>
            <w:r w:rsidRPr="001412B7">
              <w:rPr>
                <w:sz w:val="24"/>
                <w:szCs w:val="24"/>
              </w:rPr>
              <w:t>Спортивно-оздоровительное</w:t>
            </w:r>
          </w:p>
        </w:tc>
        <w:tc>
          <w:tcPr>
            <w:tcW w:w="1599" w:type="dxa"/>
          </w:tcPr>
          <w:p w:rsidR="004A5F88" w:rsidRPr="001412B7" w:rsidRDefault="004A5F88" w:rsidP="00FD0EA8">
            <w:pPr>
              <w:pStyle w:val="TableParagraph"/>
              <w:ind w:left="109"/>
              <w:jc w:val="center"/>
              <w:rPr>
                <w:sz w:val="24"/>
                <w:szCs w:val="24"/>
              </w:rPr>
            </w:pPr>
            <w:r w:rsidRPr="001412B7">
              <w:rPr>
                <w:sz w:val="24"/>
                <w:szCs w:val="24"/>
              </w:rPr>
              <w:t>10-11</w:t>
            </w:r>
          </w:p>
        </w:tc>
        <w:tc>
          <w:tcPr>
            <w:tcW w:w="4783" w:type="dxa"/>
          </w:tcPr>
          <w:p w:rsidR="004A5F88" w:rsidRPr="001412B7" w:rsidRDefault="004A5F88" w:rsidP="00FD0EA8">
            <w:pPr>
              <w:pStyle w:val="TableParagraph"/>
              <w:ind w:left="104"/>
              <w:jc w:val="both"/>
              <w:rPr>
                <w:sz w:val="24"/>
                <w:szCs w:val="24"/>
              </w:rPr>
            </w:pPr>
            <w:r w:rsidRPr="001412B7">
              <w:rPr>
                <w:sz w:val="24"/>
                <w:szCs w:val="24"/>
              </w:rPr>
              <w:t>«Основы</w:t>
            </w:r>
            <w:r w:rsidRPr="001412B7">
              <w:rPr>
                <w:spacing w:val="-4"/>
                <w:sz w:val="24"/>
                <w:szCs w:val="24"/>
              </w:rPr>
              <w:t xml:space="preserve"> </w:t>
            </w:r>
            <w:r w:rsidRPr="001412B7">
              <w:rPr>
                <w:sz w:val="24"/>
                <w:szCs w:val="24"/>
              </w:rPr>
              <w:t>здорового</w:t>
            </w:r>
            <w:r w:rsidRPr="001412B7">
              <w:rPr>
                <w:spacing w:val="-6"/>
                <w:sz w:val="24"/>
                <w:szCs w:val="24"/>
              </w:rPr>
              <w:t xml:space="preserve"> </w:t>
            </w:r>
            <w:r w:rsidRPr="001412B7">
              <w:rPr>
                <w:sz w:val="24"/>
                <w:szCs w:val="24"/>
              </w:rPr>
              <w:t>образа</w:t>
            </w:r>
            <w:r w:rsidRPr="001412B7">
              <w:rPr>
                <w:spacing w:val="-2"/>
                <w:sz w:val="24"/>
                <w:szCs w:val="24"/>
              </w:rPr>
              <w:t xml:space="preserve"> </w:t>
            </w:r>
            <w:r w:rsidRPr="001412B7">
              <w:rPr>
                <w:sz w:val="24"/>
                <w:szCs w:val="24"/>
              </w:rPr>
              <w:t>жизни»</w:t>
            </w:r>
          </w:p>
          <w:p w:rsidR="004A5F88" w:rsidRPr="001412B7" w:rsidRDefault="004A5F88" w:rsidP="00FD0EA8">
            <w:pPr>
              <w:pStyle w:val="TableParagraph"/>
              <w:ind w:left="104"/>
              <w:jc w:val="both"/>
              <w:rPr>
                <w:sz w:val="24"/>
                <w:szCs w:val="24"/>
              </w:rPr>
            </w:pPr>
          </w:p>
        </w:tc>
      </w:tr>
    </w:tbl>
    <w:p w:rsidR="00B23CEC" w:rsidRDefault="00B23CEC" w:rsidP="00145E50">
      <w:pPr>
        <w:pStyle w:val="25"/>
        <w:shd w:val="clear" w:color="auto" w:fill="auto"/>
        <w:spacing w:line="240" w:lineRule="auto"/>
        <w:rPr>
          <w:b/>
        </w:rPr>
      </w:pPr>
    </w:p>
    <w:p w:rsidR="00632A3D" w:rsidRDefault="00632A3D" w:rsidP="00145E50">
      <w:pPr>
        <w:pStyle w:val="25"/>
        <w:shd w:val="clear" w:color="auto" w:fill="auto"/>
        <w:spacing w:line="240" w:lineRule="auto"/>
      </w:pPr>
    </w:p>
    <w:p w:rsidR="00632A3D" w:rsidRDefault="00632A3D" w:rsidP="00145E50">
      <w:pPr>
        <w:pStyle w:val="25"/>
        <w:shd w:val="clear" w:color="auto" w:fill="auto"/>
        <w:spacing w:line="240" w:lineRule="auto"/>
      </w:pPr>
    </w:p>
    <w:p w:rsidR="00F02B85" w:rsidRPr="009A3A2F" w:rsidRDefault="000A1794" w:rsidP="00145E50">
      <w:pPr>
        <w:pStyle w:val="25"/>
        <w:shd w:val="clear" w:color="auto" w:fill="auto"/>
        <w:spacing w:line="240" w:lineRule="auto"/>
        <w:rPr>
          <w:b/>
          <w:sz w:val="24"/>
          <w:szCs w:val="24"/>
        </w:rPr>
      </w:pPr>
      <w:hyperlink w:anchor="_Toc105502820" w:history="1">
        <w:r w:rsidR="00F02B85" w:rsidRPr="009A3A2F">
          <w:rPr>
            <w:b/>
            <w:sz w:val="24"/>
            <w:szCs w:val="24"/>
          </w:rPr>
          <w:t xml:space="preserve">3.4. </w:t>
        </w:r>
        <w:r w:rsidR="00F02B85" w:rsidRPr="009A3A2F">
          <w:rPr>
            <w:rStyle w:val="af4"/>
            <w:sz w:val="24"/>
            <w:szCs w:val="24"/>
          </w:rPr>
          <w:t>КАЛЕНДАРНЫЙ ПЛАН ВОСПИТАТЕЛЬНОЙ РАБОТЫ</w:t>
        </w:r>
      </w:hyperlink>
    </w:p>
    <w:p w:rsidR="009A3A2F" w:rsidRPr="009A3A2F" w:rsidRDefault="000A1794" w:rsidP="009A3A2F">
      <w:pPr>
        <w:pStyle w:val="25"/>
        <w:shd w:val="clear" w:color="auto" w:fill="auto"/>
        <w:tabs>
          <w:tab w:val="left" w:pos="1465"/>
        </w:tabs>
        <w:spacing w:line="240" w:lineRule="auto"/>
        <w:ind w:firstLine="720"/>
        <w:jc w:val="both"/>
        <w:rPr>
          <w:sz w:val="24"/>
          <w:szCs w:val="24"/>
        </w:rPr>
      </w:pPr>
      <w:hyperlink w:anchor="_Toc105502820" w:history="1"/>
      <w:r w:rsidR="00F02B85">
        <w:rPr>
          <w:sz w:val="24"/>
          <w:szCs w:val="24"/>
        </w:rPr>
        <w:t xml:space="preserve"> </w:t>
      </w:r>
      <w:r w:rsidR="009A3A2F">
        <w:rPr>
          <w:sz w:val="24"/>
          <w:szCs w:val="24"/>
        </w:rPr>
        <w:t>К</w:t>
      </w:r>
      <w:r w:rsidR="009A3A2F" w:rsidRPr="009A3A2F">
        <w:rPr>
          <w:sz w:val="24"/>
          <w:szCs w:val="24"/>
        </w:rPr>
        <w:t xml:space="preserve">алендарный план воспитательной работы является единым для </w:t>
      </w:r>
      <w:r w:rsidR="009A3A2F">
        <w:rPr>
          <w:sz w:val="24"/>
          <w:szCs w:val="24"/>
        </w:rPr>
        <w:t>МБОУ «Средняя общеобразовательная школа № 27 имени А.А. Дейнеки»</w:t>
      </w:r>
      <w:r w:rsidR="009A3A2F" w:rsidRPr="009A3A2F">
        <w:rPr>
          <w:sz w:val="24"/>
          <w:szCs w:val="24"/>
        </w:rPr>
        <w:t>.</w:t>
      </w:r>
    </w:p>
    <w:p w:rsidR="009A3A2F" w:rsidRDefault="009A3A2F" w:rsidP="009A3A2F">
      <w:pPr>
        <w:pStyle w:val="25"/>
        <w:shd w:val="clear" w:color="auto" w:fill="auto"/>
        <w:tabs>
          <w:tab w:val="left" w:pos="1534"/>
        </w:tabs>
        <w:spacing w:line="240" w:lineRule="auto"/>
        <w:ind w:firstLine="720"/>
        <w:jc w:val="both"/>
        <w:rPr>
          <w:sz w:val="24"/>
          <w:szCs w:val="24"/>
        </w:rPr>
      </w:pPr>
      <w:r>
        <w:rPr>
          <w:sz w:val="24"/>
          <w:szCs w:val="24"/>
        </w:rPr>
        <w:t>К</w:t>
      </w:r>
      <w:r w:rsidRPr="009A3A2F">
        <w:rPr>
          <w:sz w:val="24"/>
          <w:szCs w:val="24"/>
        </w:rPr>
        <w:t>алендарный план воспитательной работы может быть реализован в рамках урочной и внеурочной деятельности.</w:t>
      </w:r>
    </w:p>
    <w:tbl>
      <w:tblPr>
        <w:tblStyle w:val="TableNormal"/>
        <w:tblW w:w="939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
        <w:gridCol w:w="568"/>
        <w:gridCol w:w="123"/>
        <w:gridCol w:w="18"/>
        <w:gridCol w:w="3193"/>
        <w:gridCol w:w="63"/>
        <w:gridCol w:w="29"/>
        <w:gridCol w:w="14"/>
        <w:gridCol w:w="31"/>
        <w:gridCol w:w="1134"/>
        <w:gridCol w:w="67"/>
        <w:gridCol w:w="41"/>
        <w:gridCol w:w="26"/>
        <w:gridCol w:w="19"/>
        <w:gridCol w:w="1747"/>
        <w:gridCol w:w="114"/>
        <w:gridCol w:w="26"/>
        <w:gridCol w:w="59"/>
        <w:gridCol w:w="2084"/>
      </w:tblGrid>
      <w:tr w:rsidR="004A5F88" w:rsidRPr="00DD1F5B" w:rsidTr="00B75E40">
        <w:trPr>
          <w:trHeight w:val="230"/>
        </w:trPr>
        <w:tc>
          <w:tcPr>
            <w:tcW w:w="9390" w:type="dxa"/>
            <w:gridSpan w:val="19"/>
          </w:tcPr>
          <w:p w:rsidR="004A5F88" w:rsidRPr="00DD1F5B" w:rsidRDefault="004A5F88" w:rsidP="00DD1F5B">
            <w:pPr>
              <w:pStyle w:val="TableParagraph"/>
              <w:ind w:left="2991" w:right="2990"/>
              <w:jc w:val="center"/>
              <w:rPr>
                <w:b/>
                <w:sz w:val="24"/>
                <w:szCs w:val="24"/>
              </w:rPr>
            </w:pPr>
            <w:r w:rsidRPr="00DD1F5B">
              <w:rPr>
                <w:b/>
                <w:sz w:val="24"/>
                <w:szCs w:val="24"/>
              </w:rPr>
              <w:t>Модуль</w:t>
            </w:r>
            <w:r w:rsidRPr="00DD1F5B">
              <w:rPr>
                <w:b/>
                <w:spacing w:val="-8"/>
                <w:sz w:val="24"/>
                <w:szCs w:val="24"/>
              </w:rPr>
              <w:t xml:space="preserve"> </w:t>
            </w:r>
            <w:r w:rsidRPr="00DD1F5B">
              <w:rPr>
                <w:b/>
                <w:sz w:val="24"/>
                <w:szCs w:val="24"/>
              </w:rPr>
              <w:t>«Ключевые</w:t>
            </w:r>
            <w:r w:rsidRPr="00DD1F5B">
              <w:rPr>
                <w:b/>
                <w:spacing w:val="-5"/>
                <w:sz w:val="24"/>
                <w:szCs w:val="24"/>
              </w:rPr>
              <w:t xml:space="preserve"> </w:t>
            </w:r>
            <w:r w:rsidRPr="00DD1F5B">
              <w:rPr>
                <w:b/>
                <w:sz w:val="24"/>
                <w:szCs w:val="24"/>
              </w:rPr>
              <w:t>общешкольные дела».</w:t>
            </w:r>
          </w:p>
        </w:tc>
      </w:tr>
      <w:tr w:rsidR="004A5F88" w:rsidRPr="00DD1F5B" w:rsidTr="00B75E40">
        <w:trPr>
          <w:trHeight w:val="230"/>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№п/п</w:t>
            </w:r>
          </w:p>
        </w:tc>
        <w:tc>
          <w:tcPr>
            <w:tcW w:w="3315" w:type="dxa"/>
            <w:gridSpan w:val="5"/>
            <w:tcBorders>
              <w:right w:val="single" w:sz="6" w:space="0" w:color="000000"/>
            </w:tcBorders>
          </w:tcPr>
          <w:p w:rsidR="004A5F88" w:rsidRPr="00DD1F5B" w:rsidRDefault="004A5F88" w:rsidP="00DD1F5B">
            <w:pPr>
              <w:pStyle w:val="TableParagraph"/>
              <w:ind w:left="403"/>
              <w:rPr>
                <w:i/>
                <w:sz w:val="24"/>
                <w:szCs w:val="24"/>
              </w:rPr>
            </w:pPr>
            <w:r w:rsidRPr="00DD1F5B">
              <w:rPr>
                <w:i/>
                <w:sz w:val="24"/>
                <w:szCs w:val="24"/>
              </w:rPr>
              <w:t>Дела,</w:t>
            </w:r>
            <w:r w:rsidRPr="00DD1F5B">
              <w:rPr>
                <w:i/>
                <w:spacing w:val="-3"/>
                <w:sz w:val="24"/>
                <w:szCs w:val="24"/>
              </w:rPr>
              <w:t xml:space="preserve"> </w:t>
            </w:r>
            <w:r w:rsidRPr="00DD1F5B">
              <w:rPr>
                <w:i/>
                <w:sz w:val="24"/>
                <w:szCs w:val="24"/>
              </w:rPr>
              <w:t>события,</w:t>
            </w:r>
            <w:r w:rsidRPr="00DD1F5B">
              <w:rPr>
                <w:i/>
                <w:spacing w:val="-2"/>
                <w:sz w:val="24"/>
                <w:szCs w:val="24"/>
              </w:rPr>
              <w:t xml:space="preserve"> </w:t>
            </w:r>
            <w:r w:rsidRPr="00DD1F5B">
              <w:rPr>
                <w:i/>
                <w:sz w:val="24"/>
                <w:szCs w:val="24"/>
              </w:rPr>
              <w:t>мероприятия</w:t>
            </w:r>
          </w:p>
        </w:tc>
        <w:tc>
          <w:tcPr>
            <w:tcW w:w="1273" w:type="dxa"/>
            <w:gridSpan w:val="4"/>
            <w:tcBorders>
              <w:left w:val="single" w:sz="6" w:space="0" w:color="000000"/>
            </w:tcBorders>
          </w:tcPr>
          <w:p w:rsidR="004A5F88" w:rsidRPr="00DD1F5B" w:rsidRDefault="004A5F88" w:rsidP="00DD1F5B">
            <w:pPr>
              <w:pStyle w:val="TableParagraph"/>
              <w:ind w:left="319"/>
              <w:rPr>
                <w:i/>
                <w:sz w:val="24"/>
                <w:szCs w:val="24"/>
              </w:rPr>
            </w:pPr>
            <w:r w:rsidRPr="00DD1F5B">
              <w:rPr>
                <w:i/>
                <w:sz w:val="24"/>
                <w:szCs w:val="24"/>
              </w:rPr>
              <w:t>Классы</w:t>
            </w:r>
          </w:p>
        </w:tc>
        <w:tc>
          <w:tcPr>
            <w:tcW w:w="1907" w:type="dxa"/>
            <w:gridSpan w:val="4"/>
          </w:tcPr>
          <w:p w:rsidR="004A5F88" w:rsidRPr="00DD1F5B" w:rsidRDefault="004A5F88" w:rsidP="00DD1F5B">
            <w:pPr>
              <w:pStyle w:val="TableParagraph"/>
              <w:ind w:left="149" w:right="132"/>
              <w:jc w:val="center"/>
              <w:rPr>
                <w:i/>
                <w:sz w:val="24"/>
                <w:szCs w:val="24"/>
              </w:rPr>
            </w:pPr>
            <w:r w:rsidRPr="00DD1F5B">
              <w:rPr>
                <w:i/>
                <w:sz w:val="24"/>
                <w:szCs w:val="24"/>
              </w:rPr>
              <w:t>Дата</w:t>
            </w:r>
          </w:p>
        </w:tc>
        <w:tc>
          <w:tcPr>
            <w:tcW w:w="2170" w:type="dxa"/>
            <w:gridSpan w:val="3"/>
          </w:tcPr>
          <w:p w:rsidR="004A5F88" w:rsidRPr="00DD1F5B" w:rsidRDefault="004A5F88" w:rsidP="00DD1F5B">
            <w:pPr>
              <w:pStyle w:val="TableParagraph"/>
              <w:ind w:left="215" w:right="207"/>
              <w:jc w:val="center"/>
              <w:rPr>
                <w:i/>
                <w:sz w:val="24"/>
                <w:szCs w:val="24"/>
              </w:rPr>
            </w:pPr>
            <w:r w:rsidRPr="00DD1F5B">
              <w:rPr>
                <w:i/>
                <w:sz w:val="24"/>
                <w:szCs w:val="24"/>
              </w:rPr>
              <w:t>Ответственные</w:t>
            </w:r>
          </w:p>
        </w:tc>
      </w:tr>
      <w:tr w:rsidR="004A5F88" w:rsidRPr="00DD1F5B" w:rsidTr="00B75E40">
        <w:trPr>
          <w:trHeight w:val="2529"/>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t>1.</w:t>
            </w:r>
          </w:p>
        </w:tc>
        <w:tc>
          <w:tcPr>
            <w:tcW w:w="3315" w:type="dxa"/>
            <w:gridSpan w:val="5"/>
            <w:tcBorders>
              <w:right w:val="single" w:sz="6" w:space="0" w:color="000000"/>
            </w:tcBorders>
          </w:tcPr>
          <w:p w:rsidR="004A5F88" w:rsidRPr="00DD1F5B" w:rsidRDefault="004A5F88" w:rsidP="00DD1F5B">
            <w:pPr>
              <w:pStyle w:val="TableParagraph"/>
              <w:ind w:right="680"/>
              <w:rPr>
                <w:sz w:val="24"/>
                <w:szCs w:val="24"/>
                <w:lang w:val="ru-RU"/>
              </w:rPr>
            </w:pPr>
            <w:r w:rsidRPr="00DD1F5B">
              <w:rPr>
                <w:sz w:val="24"/>
                <w:szCs w:val="24"/>
                <w:lang w:val="ru-RU"/>
              </w:rPr>
              <w:t>Поднятие</w:t>
            </w:r>
            <w:r w:rsidRPr="00DD1F5B">
              <w:rPr>
                <w:spacing w:val="-8"/>
                <w:sz w:val="24"/>
                <w:szCs w:val="24"/>
                <w:lang w:val="ru-RU"/>
              </w:rPr>
              <w:t xml:space="preserve"> </w:t>
            </w:r>
            <w:r w:rsidRPr="00DD1F5B">
              <w:rPr>
                <w:sz w:val="24"/>
                <w:szCs w:val="24"/>
                <w:lang w:val="ru-RU"/>
              </w:rPr>
              <w:t>флага.</w:t>
            </w:r>
            <w:r w:rsidRPr="00DD1F5B">
              <w:rPr>
                <w:spacing w:val="-3"/>
                <w:sz w:val="24"/>
                <w:szCs w:val="24"/>
                <w:lang w:val="ru-RU"/>
              </w:rPr>
              <w:t xml:space="preserve"> </w:t>
            </w:r>
            <w:r w:rsidRPr="00DD1F5B">
              <w:rPr>
                <w:sz w:val="24"/>
                <w:szCs w:val="24"/>
                <w:lang w:val="ru-RU"/>
              </w:rPr>
              <w:t>Исполнение</w:t>
            </w:r>
            <w:r w:rsidRPr="00DD1F5B">
              <w:rPr>
                <w:spacing w:val="-47"/>
                <w:sz w:val="24"/>
                <w:szCs w:val="24"/>
                <w:lang w:val="ru-RU"/>
              </w:rPr>
              <w:t xml:space="preserve"> </w:t>
            </w:r>
            <w:r w:rsidRPr="00DD1F5B">
              <w:rPr>
                <w:sz w:val="24"/>
                <w:szCs w:val="24"/>
                <w:lang w:val="ru-RU"/>
              </w:rPr>
              <w:t>Гимна</w:t>
            </w:r>
            <w:r w:rsidRPr="00DD1F5B">
              <w:rPr>
                <w:spacing w:val="3"/>
                <w:sz w:val="24"/>
                <w:szCs w:val="24"/>
                <w:lang w:val="ru-RU"/>
              </w:rPr>
              <w:t xml:space="preserve"> </w:t>
            </w:r>
            <w:r w:rsidRPr="00DD1F5B">
              <w:rPr>
                <w:sz w:val="24"/>
                <w:szCs w:val="24"/>
                <w:lang w:val="ru-RU"/>
              </w:rPr>
              <w:t>РФ.</w:t>
            </w:r>
          </w:p>
        </w:tc>
        <w:tc>
          <w:tcPr>
            <w:tcW w:w="1273" w:type="dxa"/>
            <w:gridSpan w:val="4"/>
            <w:vMerge w:val="restart"/>
            <w:tcBorders>
              <w:left w:val="single" w:sz="6" w:space="0" w:color="000000"/>
            </w:tcBorders>
          </w:tcPr>
          <w:p w:rsidR="004A5F88" w:rsidRPr="00DD1F5B" w:rsidRDefault="004A5F88" w:rsidP="00DD1F5B">
            <w:pPr>
              <w:pStyle w:val="TableParagraph"/>
              <w:spacing w:before="7"/>
              <w:ind w:left="0"/>
              <w:rPr>
                <w:b/>
                <w:sz w:val="24"/>
                <w:szCs w:val="24"/>
                <w:lang w:val="ru-RU"/>
              </w:rPr>
            </w:pPr>
          </w:p>
          <w:p w:rsidR="004A5F88" w:rsidRPr="00DD1F5B" w:rsidRDefault="004A5F88" w:rsidP="00DD1F5B">
            <w:pPr>
              <w:pStyle w:val="TableParagraph"/>
              <w:ind w:left="401"/>
              <w:rPr>
                <w:sz w:val="24"/>
                <w:szCs w:val="24"/>
              </w:rPr>
            </w:pPr>
            <w:r w:rsidRPr="00DD1F5B">
              <w:rPr>
                <w:sz w:val="24"/>
                <w:szCs w:val="24"/>
              </w:rPr>
              <w:t>10-11</w:t>
            </w:r>
          </w:p>
        </w:tc>
        <w:tc>
          <w:tcPr>
            <w:tcW w:w="1907" w:type="dxa"/>
            <w:gridSpan w:val="4"/>
          </w:tcPr>
          <w:p w:rsidR="004A5F88" w:rsidRPr="00DD1F5B" w:rsidRDefault="004A5F88" w:rsidP="00DD1F5B">
            <w:pPr>
              <w:pStyle w:val="TableParagraph"/>
              <w:ind w:right="205"/>
              <w:rPr>
                <w:sz w:val="24"/>
                <w:szCs w:val="24"/>
                <w:lang w:val="ru-RU"/>
              </w:rPr>
            </w:pPr>
            <w:r w:rsidRPr="00DD1F5B">
              <w:rPr>
                <w:sz w:val="24"/>
                <w:szCs w:val="24"/>
                <w:lang w:val="ru-RU"/>
              </w:rPr>
              <w:t>сентябрь-июнь, в</w:t>
            </w:r>
            <w:r w:rsidRPr="00DD1F5B">
              <w:rPr>
                <w:spacing w:val="1"/>
                <w:sz w:val="24"/>
                <w:szCs w:val="24"/>
                <w:lang w:val="ru-RU"/>
              </w:rPr>
              <w:t xml:space="preserve"> </w:t>
            </w:r>
            <w:r w:rsidRPr="00DD1F5B">
              <w:rPr>
                <w:sz w:val="24"/>
                <w:szCs w:val="24"/>
                <w:lang w:val="ru-RU"/>
              </w:rPr>
              <w:t>начале каждой</w:t>
            </w:r>
            <w:r w:rsidRPr="00DD1F5B">
              <w:rPr>
                <w:spacing w:val="1"/>
                <w:sz w:val="24"/>
                <w:szCs w:val="24"/>
                <w:lang w:val="ru-RU"/>
              </w:rPr>
              <w:t xml:space="preserve"> </w:t>
            </w:r>
            <w:r w:rsidRPr="00DD1F5B">
              <w:rPr>
                <w:sz w:val="24"/>
                <w:szCs w:val="24"/>
                <w:lang w:val="ru-RU"/>
              </w:rPr>
              <w:t>учебной недели, в</w:t>
            </w:r>
            <w:r w:rsidRPr="00DD1F5B">
              <w:rPr>
                <w:spacing w:val="-47"/>
                <w:sz w:val="24"/>
                <w:szCs w:val="24"/>
                <w:lang w:val="ru-RU"/>
              </w:rPr>
              <w:t xml:space="preserve"> </w:t>
            </w:r>
            <w:r w:rsidRPr="00DD1F5B">
              <w:rPr>
                <w:sz w:val="24"/>
                <w:szCs w:val="24"/>
                <w:lang w:val="ru-RU"/>
              </w:rPr>
              <w:t>дни</w:t>
            </w:r>
            <w:r w:rsidRPr="00DD1F5B">
              <w:rPr>
                <w:spacing w:val="1"/>
                <w:sz w:val="24"/>
                <w:szCs w:val="24"/>
                <w:lang w:val="ru-RU"/>
              </w:rPr>
              <w:t xml:space="preserve"> </w:t>
            </w:r>
            <w:r w:rsidRPr="00DD1F5B">
              <w:rPr>
                <w:sz w:val="24"/>
                <w:szCs w:val="24"/>
                <w:lang w:val="ru-RU"/>
              </w:rPr>
              <w:t>государственных</w:t>
            </w:r>
            <w:r w:rsidRPr="00DD1F5B">
              <w:rPr>
                <w:spacing w:val="1"/>
                <w:sz w:val="24"/>
                <w:szCs w:val="24"/>
                <w:lang w:val="ru-RU"/>
              </w:rPr>
              <w:t xml:space="preserve"> </w:t>
            </w:r>
            <w:r w:rsidRPr="00DD1F5B">
              <w:rPr>
                <w:sz w:val="24"/>
                <w:szCs w:val="24"/>
                <w:lang w:val="ru-RU"/>
              </w:rPr>
              <w:t>праздников</w:t>
            </w:r>
            <w:r w:rsidRPr="00DD1F5B">
              <w:rPr>
                <w:spacing w:val="1"/>
                <w:sz w:val="24"/>
                <w:szCs w:val="24"/>
                <w:lang w:val="ru-RU"/>
              </w:rPr>
              <w:t xml:space="preserve"> </w:t>
            </w:r>
            <w:r w:rsidRPr="00DD1F5B">
              <w:rPr>
                <w:sz w:val="24"/>
                <w:szCs w:val="24"/>
                <w:lang w:val="ru-RU"/>
              </w:rPr>
              <w:t>РФ,</w:t>
            </w:r>
            <w:r w:rsidRPr="00DD1F5B">
              <w:rPr>
                <w:spacing w:val="1"/>
                <w:sz w:val="24"/>
                <w:szCs w:val="24"/>
                <w:lang w:val="ru-RU"/>
              </w:rPr>
              <w:t xml:space="preserve"> </w:t>
            </w:r>
            <w:r w:rsidRPr="00DD1F5B">
              <w:rPr>
                <w:sz w:val="24"/>
                <w:szCs w:val="24"/>
                <w:lang w:val="ru-RU"/>
              </w:rPr>
              <w:t>особо значимых</w:t>
            </w:r>
            <w:r w:rsidRPr="00DD1F5B">
              <w:rPr>
                <w:spacing w:val="1"/>
                <w:sz w:val="24"/>
                <w:szCs w:val="24"/>
                <w:lang w:val="ru-RU"/>
              </w:rPr>
              <w:t xml:space="preserve"> </w:t>
            </w:r>
            <w:r w:rsidRPr="00DD1F5B">
              <w:rPr>
                <w:sz w:val="24"/>
                <w:szCs w:val="24"/>
                <w:lang w:val="ru-RU"/>
              </w:rPr>
              <w:t>дат</w:t>
            </w:r>
            <w:r w:rsidRPr="00DD1F5B">
              <w:rPr>
                <w:spacing w:val="-6"/>
                <w:sz w:val="24"/>
                <w:szCs w:val="24"/>
                <w:lang w:val="ru-RU"/>
              </w:rPr>
              <w:t xml:space="preserve"> </w:t>
            </w:r>
            <w:r w:rsidRPr="00DD1F5B">
              <w:rPr>
                <w:sz w:val="24"/>
                <w:szCs w:val="24"/>
                <w:lang w:val="ru-RU"/>
              </w:rPr>
              <w:t>и</w:t>
            </w:r>
            <w:r w:rsidRPr="00DD1F5B">
              <w:rPr>
                <w:spacing w:val="-7"/>
                <w:sz w:val="24"/>
                <w:szCs w:val="24"/>
                <w:lang w:val="ru-RU"/>
              </w:rPr>
              <w:t xml:space="preserve"> </w:t>
            </w:r>
            <w:r w:rsidRPr="00DD1F5B">
              <w:rPr>
                <w:sz w:val="24"/>
                <w:szCs w:val="24"/>
                <w:lang w:val="ru-RU"/>
              </w:rPr>
              <w:t>событий</w:t>
            </w:r>
            <w:r w:rsidRPr="00DD1F5B">
              <w:rPr>
                <w:spacing w:val="-6"/>
                <w:sz w:val="24"/>
                <w:szCs w:val="24"/>
                <w:lang w:val="ru-RU"/>
              </w:rPr>
              <w:t xml:space="preserve"> </w:t>
            </w:r>
            <w:r w:rsidRPr="00DD1F5B">
              <w:rPr>
                <w:sz w:val="24"/>
                <w:szCs w:val="24"/>
                <w:lang w:val="ru-RU"/>
              </w:rPr>
              <w:t>РФ,</w:t>
            </w:r>
            <w:r w:rsidRPr="00DD1F5B">
              <w:rPr>
                <w:spacing w:val="-47"/>
                <w:sz w:val="24"/>
                <w:szCs w:val="24"/>
                <w:lang w:val="ru-RU"/>
              </w:rPr>
              <w:t xml:space="preserve"> </w:t>
            </w:r>
            <w:r w:rsidRPr="00DD1F5B">
              <w:rPr>
                <w:sz w:val="24"/>
                <w:szCs w:val="24"/>
                <w:lang w:val="ru-RU"/>
              </w:rPr>
              <w:t>города,</w:t>
            </w:r>
            <w:r w:rsidRPr="00DD1F5B">
              <w:rPr>
                <w:spacing w:val="1"/>
                <w:sz w:val="24"/>
                <w:szCs w:val="24"/>
                <w:lang w:val="ru-RU"/>
              </w:rPr>
              <w:t xml:space="preserve"> </w:t>
            </w:r>
            <w:r w:rsidRPr="00DD1F5B">
              <w:rPr>
                <w:sz w:val="24"/>
                <w:szCs w:val="24"/>
                <w:lang w:val="ru-RU"/>
              </w:rPr>
              <w:t>района,</w:t>
            </w:r>
            <w:r w:rsidRPr="00DD1F5B">
              <w:rPr>
                <w:spacing w:val="1"/>
                <w:sz w:val="24"/>
                <w:szCs w:val="24"/>
                <w:lang w:val="ru-RU"/>
              </w:rPr>
              <w:t xml:space="preserve"> </w:t>
            </w:r>
            <w:r w:rsidRPr="00DD1F5B">
              <w:rPr>
                <w:sz w:val="24"/>
                <w:szCs w:val="24"/>
                <w:lang w:val="ru-RU"/>
              </w:rPr>
              <w:t>школы</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315" w:right="298" w:firstLine="134"/>
              <w:rPr>
                <w:sz w:val="24"/>
                <w:szCs w:val="24"/>
              </w:rPr>
            </w:pPr>
            <w:r w:rsidRPr="00DD1F5B">
              <w:rPr>
                <w:sz w:val="24"/>
                <w:szCs w:val="24"/>
              </w:rPr>
              <w:t>Педагог-организатор</w:t>
            </w:r>
            <w:r w:rsidRPr="00DD1F5B">
              <w:rPr>
                <w:spacing w:val="1"/>
                <w:sz w:val="24"/>
                <w:szCs w:val="24"/>
              </w:rPr>
              <w:t xml:space="preserve"> </w:t>
            </w:r>
            <w:r w:rsidRPr="00DD1F5B">
              <w:rPr>
                <w:spacing w:val="-1"/>
                <w:sz w:val="24"/>
                <w:szCs w:val="24"/>
              </w:rPr>
              <w:t>Классные</w:t>
            </w:r>
            <w:r w:rsidRPr="00DD1F5B">
              <w:rPr>
                <w:spacing w:val="-9"/>
                <w:sz w:val="24"/>
                <w:szCs w:val="24"/>
              </w:rPr>
              <w:t xml:space="preserve"> </w:t>
            </w:r>
            <w:r w:rsidRPr="00DD1F5B">
              <w:rPr>
                <w:sz w:val="24"/>
                <w:szCs w:val="24"/>
              </w:rPr>
              <w:t>руководители</w:t>
            </w:r>
          </w:p>
        </w:tc>
      </w:tr>
      <w:tr w:rsidR="004A5F88" w:rsidRPr="00DD1F5B" w:rsidTr="00B75E40">
        <w:trPr>
          <w:trHeight w:val="1382"/>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t>2.</w:t>
            </w:r>
          </w:p>
        </w:tc>
        <w:tc>
          <w:tcPr>
            <w:tcW w:w="3315" w:type="dxa"/>
            <w:gridSpan w:val="5"/>
            <w:tcBorders>
              <w:right w:val="single" w:sz="6" w:space="0" w:color="000000"/>
            </w:tcBorders>
          </w:tcPr>
          <w:p w:rsidR="004A5F88" w:rsidRPr="00DD1F5B" w:rsidRDefault="004A5F88" w:rsidP="00DD1F5B">
            <w:pPr>
              <w:pStyle w:val="TableParagraph"/>
              <w:rPr>
                <w:sz w:val="24"/>
                <w:szCs w:val="24"/>
              </w:rPr>
            </w:pPr>
            <w:r w:rsidRPr="00DD1F5B">
              <w:rPr>
                <w:sz w:val="24"/>
                <w:szCs w:val="24"/>
              </w:rPr>
              <w:t>Торжественная</w:t>
            </w:r>
            <w:r w:rsidRPr="00DD1F5B">
              <w:rPr>
                <w:spacing w:val="-6"/>
                <w:sz w:val="24"/>
                <w:szCs w:val="24"/>
              </w:rPr>
              <w:t xml:space="preserve"> </w:t>
            </w:r>
            <w:r w:rsidRPr="00DD1F5B">
              <w:rPr>
                <w:sz w:val="24"/>
                <w:szCs w:val="24"/>
              </w:rPr>
              <w:t>линейка</w:t>
            </w:r>
          </w:p>
          <w:p w:rsidR="004A5F88" w:rsidRPr="00DD1F5B" w:rsidRDefault="004A5F88" w:rsidP="00DD1F5B">
            <w:pPr>
              <w:pStyle w:val="TableParagraph"/>
              <w:rPr>
                <w:sz w:val="24"/>
                <w:szCs w:val="24"/>
              </w:rPr>
            </w:pPr>
            <w:r w:rsidRPr="00DD1F5B">
              <w:rPr>
                <w:sz w:val="24"/>
                <w:szCs w:val="24"/>
              </w:rPr>
              <w:t>«Здравствуй,</w:t>
            </w:r>
            <w:r w:rsidRPr="00DD1F5B">
              <w:rPr>
                <w:spacing w:val="-3"/>
                <w:sz w:val="24"/>
                <w:szCs w:val="24"/>
              </w:rPr>
              <w:t xml:space="preserve"> </w:t>
            </w:r>
            <w:r w:rsidRPr="00DD1F5B">
              <w:rPr>
                <w:sz w:val="24"/>
                <w:szCs w:val="24"/>
              </w:rPr>
              <w:t>школа»!</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01.09.22</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220" w:right="207"/>
              <w:jc w:val="center"/>
              <w:rPr>
                <w:sz w:val="24"/>
                <w:szCs w:val="24"/>
                <w:lang w:val="ru-RU"/>
              </w:rPr>
            </w:pPr>
            <w:r w:rsidRPr="00DD1F5B">
              <w:rPr>
                <w:spacing w:val="-1"/>
                <w:sz w:val="24"/>
                <w:szCs w:val="24"/>
                <w:lang w:val="ru-RU"/>
              </w:rPr>
              <w:t>Педагог-организатор</w:t>
            </w:r>
            <w:r w:rsidRPr="00DD1F5B">
              <w:rPr>
                <w:spacing w:val="-47"/>
                <w:sz w:val="24"/>
                <w:szCs w:val="24"/>
                <w:lang w:val="ru-RU"/>
              </w:rPr>
              <w:t xml:space="preserve"> </w:t>
            </w:r>
            <w:r w:rsidRPr="00DD1F5B">
              <w:rPr>
                <w:sz w:val="24"/>
                <w:szCs w:val="24"/>
                <w:lang w:val="ru-RU"/>
              </w:rPr>
              <w:t>Вожатый</w:t>
            </w:r>
          </w:p>
          <w:p w:rsidR="004A5F88" w:rsidRPr="00DD1F5B" w:rsidRDefault="004A5F88" w:rsidP="00DD1F5B">
            <w:pPr>
              <w:pStyle w:val="TableParagraph"/>
              <w:ind w:left="209" w:right="207"/>
              <w:jc w:val="center"/>
              <w:rPr>
                <w:sz w:val="24"/>
                <w:szCs w:val="24"/>
                <w:lang w:val="ru-RU"/>
              </w:rPr>
            </w:pPr>
            <w:r w:rsidRPr="00DD1F5B">
              <w:rPr>
                <w:sz w:val="24"/>
                <w:szCs w:val="24"/>
                <w:lang w:val="ru-RU"/>
              </w:rPr>
              <w:t>Классные</w:t>
            </w:r>
            <w:r w:rsidRPr="00DD1F5B">
              <w:rPr>
                <w:spacing w:val="-5"/>
                <w:sz w:val="24"/>
                <w:szCs w:val="24"/>
                <w:lang w:val="ru-RU"/>
              </w:rPr>
              <w:t xml:space="preserve"> </w:t>
            </w:r>
            <w:r w:rsidRPr="00DD1F5B">
              <w:rPr>
                <w:sz w:val="24"/>
                <w:szCs w:val="24"/>
                <w:lang w:val="ru-RU"/>
              </w:rPr>
              <w:t>руководители</w:t>
            </w:r>
          </w:p>
        </w:tc>
      </w:tr>
      <w:tr w:rsidR="004A5F88" w:rsidRPr="00DD1F5B" w:rsidTr="00B75E40">
        <w:trPr>
          <w:trHeight w:val="690"/>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t>3.</w:t>
            </w:r>
          </w:p>
        </w:tc>
        <w:tc>
          <w:tcPr>
            <w:tcW w:w="3315" w:type="dxa"/>
            <w:gridSpan w:val="5"/>
            <w:tcBorders>
              <w:right w:val="single" w:sz="6" w:space="0" w:color="000000"/>
            </w:tcBorders>
          </w:tcPr>
          <w:p w:rsidR="004A5F88" w:rsidRPr="00DD1F5B" w:rsidRDefault="004A5F88" w:rsidP="00DD1F5B">
            <w:pPr>
              <w:pStyle w:val="TableParagraph"/>
              <w:ind w:right="268"/>
              <w:rPr>
                <w:sz w:val="24"/>
                <w:szCs w:val="24"/>
                <w:lang w:val="ru-RU"/>
              </w:rPr>
            </w:pPr>
            <w:r w:rsidRPr="00DD1F5B">
              <w:rPr>
                <w:sz w:val="24"/>
                <w:szCs w:val="24"/>
                <w:lang w:val="ru-RU"/>
              </w:rPr>
              <w:t>Конкурс</w:t>
            </w:r>
            <w:r w:rsidRPr="00DD1F5B">
              <w:rPr>
                <w:spacing w:val="-6"/>
                <w:sz w:val="24"/>
                <w:szCs w:val="24"/>
                <w:lang w:val="ru-RU"/>
              </w:rPr>
              <w:t xml:space="preserve"> </w:t>
            </w:r>
            <w:r w:rsidRPr="00DD1F5B">
              <w:rPr>
                <w:sz w:val="24"/>
                <w:szCs w:val="24"/>
                <w:lang w:val="ru-RU"/>
              </w:rPr>
              <w:t>видеопоздравлений</w:t>
            </w:r>
            <w:r w:rsidRPr="00DD1F5B">
              <w:rPr>
                <w:spacing w:val="-5"/>
                <w:sz w:val="24"/>
                <w:szCs w:val="24"/>
                <w:lang w:val="ru-RU"/>
              </w:rPr>
              <w:t xml:space="preserve"> </w:t>
            </w:r>
            <w:r w:rsidRPr="00DD1F5B">
              <w:rPr>
                <w:sz w:val="24"/>
                <w:szCs w:val="24"/>
                <w:lang w:val="ru-RU"/>
              </w:rPr>
              <w:t>«Это</w:t>
            </w:r>
            <w:r w:rsidRPr="00DD1F5B">
              <w:rPr>
                <w:spacing w:val="-47"/>
                <w:sz w:val="24"/>
                <w:szCs w:val="24"/>
                <w:lang w:val="ru-RU"/>
              </w:rPr>
              <w:t xml:space="preserve"> </w:t>
            </w:r>
            <w:r w:rsidRPr="00DD1F5B">
              <w:rPr>
                <w:sz w:val="24"/>
                <w:szCs w:val="24"/>
                <w:lang w:val="ru-RU"/>
              </w:rPr>
              <w:t>мой</w:t>
            </w:r>
            <w:r w:rsidRPr="00DD1F5B">
              <w:rPr>
                <w:spacing w:val="-2"/>
                <w:sz w:val="24"/>
                <w:szCs w:val="24"/>
                <w:lang w:val="ru-RU"/>
              </w:rPr>
              <w:t xml:space="preserve"> </w:t>
            </w:r>
            <w:r w:rsidRPr="00DD1F5B">
              <w:rPr>
                <w:sz w:val="24"/>
                <w:szCs w:val="24"/>
                <w:lang w:val="ru-RU"/>
              </w:rPr>
              <w:t>город»,</w:t>
            </w:r>
            <w:r w:rsidRPr="00DD1F5B">
              <w:rPr>
                <w:spacing w:val="1"/>
                <w:sz w:val="24"/>
                <w:szCs w:val="24"/>
                <w:lang w:val="ru-RU"/>
              </w:rPr>
              <w:t xml:space="preserve"> </w:t>
            </w:r>
            <w:r w:rsidRPr="00DD1F5B">
              <w:rPr>
                <w:sz w:val="24"/>
                <w:szCs w:val="24"/>
                <w:lang w:val="ru-RU"/>
              </w:rPr>
              <w:t>посвященный</w:t>
            </w:r>
            <w:r w:rsidRPr="00DD1F5B">
              <w:rPr>
                <w:spacing w:val="-2"/>
                <w:sz w:val="24"/>
                <w:szCs w:val="24"/>
                <w:lang w:val="ru-RU"/>
              </w:rPr>
              <w:t xml:space="preserve"> </w:t>
            </w:r>
            <w:r w:rsidRPr="00DD1F5B">
              <w:rPr>
                <w:sz w:val="24"/>
                <w:szCs w:val="24"/>
                <w:lang w:val="ru-RU"/>
              </w:rPr>
              <w:t>Дню</w:t>
            </w:r>
          </w:p>
          <w:p w:rsidR="004A5F88" w:rsidRPr="00DD1F5B" w:rsidRDefault="004A5F88" w:rsidP="00DD1F5B">
            <w:pPr>
              <w:pStyle w:val="TableParagraph"/>
              <w:rPr>
                <w:sz w:val="24"/>
                <w:szCs w:val="24"/>
              </w:rPr>
            </w:pPr>
            <w:proofErr w:type="gramStart"/>
            <w:r w:rsidRPr="00DD1F5B">
              <w:rPr>
                <w:sz w:val="24"/>
                <w:szCs w:val="24"/>
              </w:rPr>
              <w:t>города</w:t>
            </w:r>
            <w:proofErr w:type="gramEnd"/>
            <w:r w:rsidRPr="00DD1F5B">
              <w:rPr>
                <w:sz w:val="24"/>
                <w:szCs w:val="24"/>
              </w:rPr>
              <w:t>.</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40"/>
              <w:jc w:val="center"/>
              <w:rPr>
                <w:sz w:val="24"/>
                <w:szCs w:val="24"/>
              </w:rPr>
            </w:pPr>
            <w:r w:rsidRPr="00DD1F5B">
              <w:rPr>
                <w:sz w:val="24"/>
                <w:szCs w:val="24"/>
              </w:rPr>
              <w:t>2</w:t>
            </w:r>
            <w:r w:rsidRPr="00DD1F5B">
              <w:rPr>
                <w:spacing w:val="-1"/>
                <w:sz w:val="24"/>
                <w:szCs w:val="24"/>
              </w:rPr>
              <w:t xml:space="preserve"> </w:t>
            </w:r>
            <w:r w:rsidRPr="00DD1F5B">
              <w:rPr>
                <w:sz w:val="24"/>
                <w:szCs w:val="24"/>
              </w:rPr>
              <w:t>неделя</w:t>
            </w:r>
          </w:p>
        </w:tc>
        <w:tc>
          <w:tcPr>
            <w:tcW w:w="2170" w:type="dxa"/>
            <w:gridSpan w:val="3"/>
          </w:tcPr>
          <w:p w:rsidR="004A5F88" w:rsidRPr="00DD1F5B" w:rsidRDefault="004A5F88" w:rsidP="00DD1F5B">
            <w:pPr>
              <w:pStyle w:val="TableParagraph"/>
              <w:ind w:left="218" w:right="207"/>
              <w:jc w:val="center"/>
              <w:rPr>
                <w:sz w:val="24"/>
                <w:szCs w:val="24"/>
              </w:rPr>
            </w:pPr>
            <w:r w:rsidRPr="00DD1F5B">
              <w:rPr>
                <w:sz w:val="24"/>
                <w:szCs w:val="24"/>
              </w:rPr>
              <w:t>Педагоги</w:t>
            </w:r>
            <w:r w:rsidRPr="00DD1F5B">
              <w:rPr>
                <w:spacing w:val="-2"/>
                <w:sz w:val="24"/>
                <w:szCs w:val="24"/>
              </w:rPr>
              <w:t xml:space="preserve"> </w:t>
            </w:r>
            <w:r w:rsidRPr="00DD1F5B">
              <w:rPr>
                <w:sz w:val="24"/>
                <w:szCs w:val="24"/>
              </w:rPr>
              <w:t>-</w:t>
            </w:r>
            <w:r w:rsidRPr="00DD1F5B">
              <w:rPr>
                <w:spacing w:val="-1"/>
                <w:sz w:val="24"/>
                <w:szCs w:val="24"/>
              </w:rPr>
              <w:t xml:space="preserve"> </w:t>
            </w:r>
            <w:r w:rsidRPr="00DD1F5B">
              <w:rPr>
                <w:sz w:val="24"/>
                <w:szCs w:val="24"/>
              </w:rPr>
              <w:t>организаторы</w:t>
            </w:r>
          </w:p>
        </w:tc>
      </w:tr>
      <w:tr w:rsidR="004A5F88" w:rsidRPr="00DD1F5B" w:rsidTr="00B75E40">
        <w:trPr>
          <w:trHeight w:val="916"/>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t>4.</w:t>
            </w:r>
          </w:p>
        </w:tc>
        <w:tc>
          <w:tcPr>
            <w:tcW w:w="3315" w:type="dxa"/>
            <w:gridSpan w:val="5"/>
            <w:tcBorders>
              <w:right w:val="single" w:sz="6" w:space="0" w:color="000000"/>
            </w:tcBorders>
          </w:tcPr>
          <w:p w:rsidR="004A5F88" w:rsidRPr="00DD1F5B" w:rsidRDefault="004A5F88" w:rsidP="00DD1F5B">
            <w:pPr>
              <w:pStyle w:val="TableParagraph"/>
              <w:ind w:right="92"/>
              <w:jc w:val="both"/>
              <w:rPr>
                <w:sz w:val="24"/>
                <w:szCs w:val="24"/>
                <w:lang w:val="ru-RU"/>
              </w:rPr>
            </w:pPr>
            <w:r w:rsidRPr="00DD1F5B">
              <w:rPr>
                <w:sz w:val="24"/>
                <w:szCs w:val="24"/>
                <w:lang w:val="ru-RU"/>
              </w:rPr>
              <w:t>День</w:t>
            </w:r>
            <w:r w:rsidRPr="00DD1F5B">
              <w:rPr>
                <w:spacing w:val="1"/>
                <w:sz w:val="24"/>
                <w:szCs w:val="24"/>
                <w:lang w:val="ru-RU"/>
              </w:rPr>
              <w:t xml:space="preserve"> </w:t>
            </w:r>
            <w:r w:rsidRPr="00DD1F5B">
              <w:rPr>
                <w:sz w:val="24"/>
                <w:szCs w:val="24"/>
                <w:lang w:val="ru-RU"/>
              </w:rPr>
              <w:t>солидарности</w:t>
            </w:r>
            <w:r w:rsidRPr="00DD1F5B">
              <w:rPr>
                <w:spacing w:val="1"/>
                <w:sz w:val="24"/>
                <w:szCs w:val="24"/>
                <w:lang w:val="ru-RU"/>
              </w:rPr>
              <w:t xml:space="preserve"> </w:t>
            </w:r>
            <w:r w:rsidRPr="00DD1F5B">
              <w:rPr>
                <w:sz w:val="24"/>
                <w:szCs w:val="24"/>
                <w:lang w:val="ru-RU"/>
              </w:rPr>
              <w:t>в</w:t>
            </w:r>
            <w:r w:rsidRPr="00DD1F5B">
              <w:rPr>
                <w:spacing w:val="1"/>
                <w:sz w:val="24"/>
                <w:szCs w:val="24"/>
                <w:lang w:val="ru-RU"/>
              </w:rPr>
              <w:t xml:space="preserve"> </w:t>
            </w:r>
            <w:r w:rsidRPr="00DD1F5B">
              <w:rPr>
                <w:sz w:val="24"/>
                <w:szCs w:val="24"/>
                <w:lang w:val="ru-RU"/>
              </w:rPr>
              <w:t>борьбе</w:t>
            </w:r>
            <w:r w:rsidRPr="00DD1F5B">
              <w:rPr>
                <w:spacing w:val="1"/>
                <w:sz w:val="24"/>
                <w:szCs w:val="24"/>
                <w:lang w:val="ru-RU"/>
              </w:rPr>
              <w:t xml:space="preserve"> </w:t>
            </w:r>
            <w:r w:rsidRPr="00DD1F5B">
              <w:rPr>
                <w:sz w:val="24"/>
                <w:szCs w:val="24"/>
                <w:lang w:val="ru-RU"/>
              </w:rPr>
              <w:t>с</w:t>
            </w:r>
            <w:r w:rsidRPr="00DD1F5B">
              <w:rPr>
                <w:spacing w:val="1"/>
                <w:sz w:val="24"/>
                <w:szCs w:val="24"/>
                <w:lang w:val="ru-RU"/>
              </w:rPr>
              <w:t xml:space="preserve"> </w:t>
            </w:r>
            <w:r w:rsidRPr="00DD1F5B">
              <w:rPr>
                <w:sz w:val="24"/>
                <w:szCs w:val="24"/>
                <w:lang w:val="ru-RU"/>
              </w:rPr>
              <w:t>терроризмом</w:t>
            </w:r>
            <w:r w:rsidRPr="00DD1F5B">
              <w:rPr>
                <w:spacing w:val="1"/>
                <w:sz w:val="24"/>
                <w:szCs w:val="24"/>
                <w:lang w:val="ru-RU"/>
              </w:rPr>
              <w:t xml:space="preserve"> </w:t>
            </w:r>
            <w:r w:rsidRPr="00DD1F5B">
              <w:rPr>
                <w:sz w:val="24"/>
                <w:szCs w:val="24"/>
                <w:lang w:val="ru-RU"/>
              </w:rPr>
              <w:t>«Помнить,</w:t>
            </w:r>
            <w:r w:rsidRPr="00DD1F5B">
              <w:rPr>
                <w:spacing w:val="1"/>
                <w:sz w:val="24"/>
                <w:szCs w:val="24"/>
                <w:lang w:val="ru-RU"/>
              </w:rPr>
              <w:t xml:space="preserve"> </w:t>
            </w:r>
            <w:r w:rsidRPr="00DD1F5B">
              <w:rPr>
                <w:sz w:val="24"/>
                <w:szCs w:val="24"/>
                <w:lang w:val="ru-RU"/>
              </w:rPr>
              <w:t>чтобы</w:t>
            </w:r>
            <w:r w:rsidRPr="00DD1F5B">
              <w:rPr>
                <w:spacing w:val="1"/>
                <w:sz w:val="24"/>
                <w:szCs w:val="24"/>
                <w:lang w:val="ru-RU"/>
              </w:rPr>
              <w:t xml:space="preserve"> </w:t>
            </w:r>
            <w:r w:rsidRPr="00DD1F5B">
              <w:rPr>
                <w:sz w:val="24"/>
                <w:szCs w:val="24"/>
                <w:lang w:val="ru-RU"/>
              </w:rPr>
              <w:t>жить!»</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03.09.22</w:t>
            </w:r>
          </w:p>
        </w:tc>
        <w:tc>
          <w:tcPr>
            <w:tcW w:w="2170" w:type="dxa"/>
            <w:gridSpan w:val="3"/>
          </w:tcPr>
          <w:p w:rsidR="004A5F88" w:rsidRPr="00DD1F5B" w:rsidRDefault="004A5F88" w:rsidP="00DD1F5B">
            <w:pPr>
              <w:pStyle w:val="TableParagraph"/>
              <w:ind w:left="824" w:right="264" w:hanging="529"/>
              <w:rPr>
                <w:sz w:val="24"/>
                <w:szCs w:val="24"/>
                <w:lang w:val="ru-RU"/>
              </w:rPr>
            </w:pPr>
            <w:r w:rsidRPr="00DD1F5B">
              <w:rPr>
                <w:sz w:val="24"/>
                <w:szCs w:val="24"/>
                <w:lang w:val="ru-RU"/>
              </w:rPr>
              <w:t>Советники директора по</w:t>
            </w:r>
            <w:r w:rsidRPr="00DD1F5B">
              <w:rPr>
                <w:spacing w:val="-47"/>
                <w:sz w:val="24"/>
                <w:szCs w:val="24"/>
                <w:lang w:val="ru-RU"/>
              </w:rPr>
              <w:t xml:space="preserve"> </w:t>
            </w:r>
            <w:r w:rsidRPr="00DD1F5B">
              <w:rPr>
                <w:sz w:val="24"/>
                <w:szCs w:val="24"/>
                <w:lang w:val="ru-RU"/>
              </w:rPr>
              <w:t>воспитанию</w:t>
            </w:r>
          </w:p>
          <w:p w:rsidR="004A5F88" w:rsidRPr="00DD1F5B" w:rsidRDefault="004A5F88" w:rsidP="00DD1F5B">
            <w:pPr>
              <w:pStyle w:val="TableParagraph"/>
              <w:ind w:left="277"/>
              <w:rPr>
                <w:sz w:val="24"/>
                <w:szCs w:val="24"/>
                <w:lang w:val="ru-RU"/>
              </w:rPr>
            </w:pPr>
            <w:r w:rsidRPr="00DD1F5B">
              <w:rPr>
                <w:sz w:val="24"/>
                <w:szCs w:val="24"/>
                <w:lang w:val="ru-RU"/>
              </w:rPr>
              <w:t>Педагоги</w:t>
            </w:r>
            <w:r w:rsidRPr="00DD1F5B">
              <w:rPr>
                <w:spacing w:val="-2"/>
                <w:sz w:val="24"/>
                <w:szCs w:val="24"/>
                <w:lang w:val="ru-RU"/>
              </w:rPr>
              <w:t xml:space="preserve"> </w:t>
            </w:r>
            <w:r w:rsidRPr="00DD1F5B">
              <w:rPr>
                <w:sz w:val="24"/>
                <w:szCs w:val="24"/>
                <w:lang w:val="ru-RU"/>
              </w:rPr>
              <w:t>-</w:t>
            </w:r>
            <w:r w:rsidRPr="00DD1F5B">
              <w:rPr>
                <w:spacing w:val="-1"/>
                <w:sz w:val="24"/>
                <w:szCs w:val="24"/>
                <w:lang w:val="ru-RU"/>
              </w:rPr>
              <w:t xml:space="preserve"> </w:t>
            </w:r>
            <w:r w:rsidRPr="00DD1F5B">
              <w:rPr>
                <w:sz w:val="24"/>
                <w:szCs w:val="24"/>
                <w:lang w:val="ru-RU"/>
              </w:rPr>
              <w:t>организаторы</w:t>
            </w:r>
          </w:p>
          <w:p w:rsidR="004A5F88" w:rsidRPr="00DD1F5B" w:rsidRDefault="004A5F88" w:rsidP="00DD1F5B">
            <w:pPr>
              <w:pStyle w:val="TableParagraph"/>
              <w:ind w:left="310"/>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1382"/>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t>5.</w:t>
            </w:r>
          </w:p>
        </w:tc>
        <w:tc>
          <w:tcPr>
            <w:tcW w:w="3315" w:type="dxa"/>
            <w:gridSpan w:val="5"/>
            <w:tcBorders>
              <w:right w:val="single" w:sz="6" w:space="0" w:color="000000"/>
            </w:tcBorders>
          </w:tcPr>
          <w:p w:rsidR="004A5F88" w:rsidRPr="00DD1F5B" w:rsidRDefault="004A5F88" w:rsidP="00DD1F5B">
            <w:pPr>
              <w:pStyle w:val="TableParagraph"/>
              <w:ind w:right="316"/>
              <w:rPr>
                <w:sz w:val="24"/>
                <w:szCs w:val="24"/>
              </w:rPr>
            </w:pPr>
            <w:r w:rsidRPr="00DD1F5B">
              <w:rPr>
                <w:sz w:val="24"/>
                <w:szCs w:val="24"/>
                <w:lang w:val="ru-RU"/>
              </w:rPr>
              <w:t>Мероприятия «Школа</w:t>
            </w:r>
            <w:r w:rsidRPr="00DD1F5B">
              <w:rPr>
                <w:spacing w:val="1"/>
                <w:sz w:val="24"/>
                <w:szCs w:val="24"/>
                <w:lang w:val="ru-RU"/>
              </w:rPr>
              <w:t xml:space="preserve"> </w:t>
            </w:r>
            <w:r w:rsidRPr="00DD1F5B">
              <w:rPr>
                <w:sz w:val="24"/>
                <w:szCs w:val="24"/>
                <w:lang w:val="ru-RU"/>
              </w:rPr>
              <w:t>безопасности». Профилактика</w:t>
            </w:r>
            <w:r w:rsidRPr="00DD1F5B">
              <w:rPr>
                <w:spacing w:val="1"/>
                <w:sz w:val="24"/>
                <w:szCs w:val="24"/>
                <w:lang w:val="ru-RU"/>
              </w:rPr>
              <w:t xml:space="preserve"> </w:t>
            </w:r>
            <w:r w:rsidRPr="00DD1F5B">
              <w:rPr>
                <w:sz w:val="24"/>
                <w:szCs w:val="24"/>
                <w:lang w:val="ru-RU"/>
              </w:rPr>
              <w:t>ДДТТ,</w:t>
            </w:r>
            <w:r w:rsidRPr="00DD1F5B">
              <w:rPr>
                <w:spacing w:val="-2"/>
                <w:sz w:val="24"/>
                <w:szCs w:val="24"/>
                <w:lang w:val="ru-RU"/>
              </w:rPr>
              <w:t xml:space="preserve"> </w:t>
            </w:r>
            <w:r w:rsidRPr="00DD1F5B">
              <w:rPr>
                <w:sz w:val="24"/>
                <w:szCs w:val="24"/>
                <w:lang w:val="ru-RU"/>
              </w:rPr>
              <w:t>ПБ.</w:t>
            </w:r>
            <w:r w:rsidRPr="00DD1F5B">
              <w:rPr>
                <w:spacing w:val="-5"/>
                <w:sz w:val="24"/>
                <w:szCs w:val="24"/>
                <w:lang w:val="ru-RU"/>
              </w:rPr>
              <w:t xml:space="preserve"> </w:t>
            </w:r>
            <w:r w:rsidRPr="00DD1F5B">
              <w:rPr>
                <w:sz w:val="24"/>
                <w:szCs w:val="24"/>
              </w:rPr>
              <w:t>Тематические</w:t>
            </w:r>
            <w:r w:rsidRPr="00DD1F5B">
              <w:rPr>
                <w:spacing w:val="-6"/>
                <w:sz w:val="24"/>
                <w:szCs w:val="24"/>
              </w:rPr>
              <w:t xml:space="preserve"> </w:t>
            </w:r>
            <w:r w:rsidRPr="00DD1F5B">
              <w:rPr>
                <w:sz w:val="24"/>
                <w:szCs w:val="24"/>
              </w:rPr>
              <w:t>беседы.</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40"/>
              <w:jc w:val="center"/>
              <w:rPr>
                <w:sz w:val="24"/>
                <w:szCs w:val="24"/>
              </w:rPr>
            </w:pPr>
            <w:r w:rsidRPr="00DD1F5B">
              <w:rPr>
                <w:sz w:val="24"/>
                <w:szCs w:val="24"/>
              </w:rPr>
              <w:t>4</w:t>
            </w:r>
            <w:r w:rsidRPr="00DD1F5B">
              <w:rPr>
                <w:spacing w:val="-1"/>
                <w:sz w:val="24"/>
                <w:szCs w:val="24"/>
              </w:rPr>
              <w:t xml:space="preserve"> </w:t>
            </w:r>
            <w:r w:rsidRPr="00DD1F5B">
              <w:rPr>
                <w:sz w:val="24"/>
                <w:szCs w:val="24"/>
              </w:rPr>
              <w:t>неделя</w:t>
            </w:r>
          </w:p>
        </w:tc>
        <w:tc>
          <w:tcPr>
            <w:tcW w:w="2170" w:type="dxa"/>
            <w:gridSpan w:val="3"/>
          </w:tcPr>
          <w:p w:rsidR="004A5F88" w:rsidRPr="00DD1F5B" w:rsidRDefault="004A5F88" w:rsidP="00DD1F5B">
            <w:pPr>
              <w:pStyle w:val="TableParagraph"/>
              <w:ind w:left="214"/>
              <w:jc w:val="center"/>
              <w:rPr>
                <w:sz w:val="24"/>
                <w:szCs w:val="24"/>
                <w:lang w:val="ru-RU"/>
              </w:rPr>
            </w:pPr>
            <w:r w:rsidRPr="00DD1F5B">
              <w:rPr>
                <w:sz w:val="24"/>
                <w:szCs w:val="24"/>
                <w:lang w:val="ru-RU"/>
              </w:rPr>
              <w:t>Классные</w:t>
            </w:r>
            <w:r w:rsidRPr="00DD1F5B">
              <w:rPr>
                <w:spacing w:val="-7"/>
                <w:sz w:val="24"/>
                <w:szCs w:val="24"/>
                <w:lang w:val="ru-RU"/>
              </w:rPr>
              <w:t xml:space="preserve"> </w:t>
            </w:r>
            <w:r w:rsidRPr="00DD1F5B">
              <w:rPr>
                <w:sz w:val="24"/>
                <w:szCs w:val="24"/>
                <w:lang w:val="ru-RU"/>
              </w:rPr>
              <w:t>руководители</w:t>
            </w:r>
          </w:p>
          <w:p w:rsidR="004A5F88" w:rsidRPr="00DD1F5B" w:rsidRDefault="004A5F88" w:rsidP="00DD1F5B">
            <w:pPr>
              <w:pStyle w:val="TableParagraph"/>
              <w:ind w:left="550" w:right="199" w:hanging="322"/>
              <w:jc w:val="center"/>
              <w:rPr>
                <w:sz w:val="24"/>
                <w:szCs w:val="24"/>
                <w:lang w:val="ru-RU"/>
              </w:rPr>
            </w:pPr>
            <w:r w:rsidRPr="00DD1F5B">
              <w:rPr>
                <w:sz w:val="24"/>
                <w:szCs w:val="24"/>
                <w:lang w:val="ru-RU"/>
              </w:rPr>
              <w:t>Педагог-организатор ОБЖ</w:t>
            </w:r>
          </w:p>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spacing w:before="1"/>
              <w:ind w:left="536" w:right="199" w:hanging="308"/>
              <w:rPr>
                <w:sz w:val="24"/>
                <w:szCs w:val="24"/>
                <w:lang w:val="ru-RU"/>
              </w:rPr>
            </w:pPr>
          </w:p>
        </w:tc>
      </w:tr>
      <w:tr w:rsidR="004A5F88" w:rsidRPr="00DD1F5B" w:rsidTr="00B75E40">
        <w:trPr>
          <w:trHeight w:val="1151"/>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lastRenderedPageBreak/>
              <w:t>6.</w:t>
            </w:r>
          </w:p>
        </w:tc>
        <w:tc>
          <w:tcPr>
            <w:tcW w:w="3315" w:type="dxa"/>
            <w:gridSpan w:val="5"/>
            <w:tcBorders>
              <w:right w:val="single" w:sz="6" w:space="0" w:color="000000"/>
            </w:tcBorders>
          </w:tcPr>
          <w:p w:rsidR="004A5F88" w:rsidRPr="00DD1F5B" w:rsidRDefault="004A5F88" w:rsidP="00DD1F5B">
            <w:pPr>
              <w:pStyle w:val="TableParagraph"/>
              <w:ind w:right="350"/>
              <w:rPr>
                <w:sz w:val="24"/>
                <w:szCs w:val="24"/>
                <w:lang w:val="ru-RU"/>
              </w:rPr>
            </w:pPr>
            <w:r w:rsidRPr="00DD1F5B">
              <w:rPr>
                <w:sz w:val="24"/>
                <w:szCs w:val="24"/>
                <w:lang w:val="ru-RU"/>
              </w:rPr>
              <w:t>Мероприятия «Школа</w:t>
            </w:r>
            <w:r w:rsidRPr="00DD1F5B">
              <w:rPr>
                <w:spacing w:val="1"/>
                <w:sz w:val="24"/>
                <w:szCs w:val="24"/>
                <w:lang w:val="ru-RU"/>
              </w:rPr>
              <w:t xml:space="preserve"> </w:t>
            </w:r>
            <w:r w:rsidRPr="00DD1F5B">
              <w:rPr>
                <w:sz w:val="24"/>
                <w:szCs w:val="24"/>
                <w:lang w:val="ru-RU"/>
              </w:rPr>
              <w:t>безопасности: экологической,</w:t>
            </w:r>
            <w:r w:rsidRPr="00DD1F5B">
              <w:rPr>
                <w:spacing w:val="1"/>
                <w:sz w:val="24"/>
                <w:szCs w:val="24"/>
                <w:lang w:val="ru-RU"/>
              </w:rPr>
              <w:t xml:space="preserve"> </w:t>
            </w:r>
            <w:r w:rsidRPr="00DD1F5B">
              <w:rPr>
                <w:sz w:val="24"/>
                <w:szCs w:val="24"/>
                <w:lang w:val="ru-RU"/>
              </w:rPr>
              <w:t>террористической,</w:t>
            </w:r>
            <w:r w:rsidRPr="00DD1F5B">
              <w:rPr>
                <w:spacing w:val="1"/>
                <w:sz w:val="24"/>
                <w:szCs w:val="24"/>
                <w:lang w:val="ru-RU"/>
              </w:rPr>
              <w:t xml:space="preserve"> </w:t>
            </w:r>
            <w:r w:rsidRPr="00DD1F5B">
              <w:rPr>
                <w:sz w:val="24"/>
                <w:szCs w:val="24"/>
                <w:lang w:val="ru-RU"/>
              </w:rPr>
              <w:t>информационной</w:t>
            </w:r>
            <w:r w:rsidRPr="00DD1F5B">
              <w:rPr>
                <w:spacing w:val="-13"/>
                <w:sz w:val="24"/>
                <w:szCs w:val="24"/>
                <w:lang w:val="ru-RU"/>
              </w:rPr>
              <w:t xml:space="preserve"> </w:t>
            </w:r>
            <w:r w:rsidRPr="00DD1F5B">
              <w:rPr>
                <w:sz w:val="24"/>
                <w:szCs w:val="24"/>
                <w:lang w:val="ru-RU"/>
              </w:rPr>
              <w:t>безопасности».</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8" w:right="140"/>
              <w:jc w:val="center"/>
              <w:rPr>
                <w:sz w:val="24"/>
                <w:szCs w:val="24"/>
              </w:rPr>
            </w:pPr>
            <w:r w:rsidRPr="00DD1F5B">
              <w:rPr>
                <w:sz w:val="24"/>
                <w:szCs w:val="24"/>
              </w:rPr>
              <w:t>сентябрь</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230"/>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t>7.</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Оформление уголков</w:t>
            </w:r>
            <w:r w:rsidRPr="00DD1F5B">
              <w:rPr>
                <w:spacing w:val="-1"/>
                <w:sz w:val="24"/>
                <w:szCs w:val="24"/>
                <w:lang w:val="ru-RU"/>
              </w:rPr>
              <w:t xml:space="preserve"> </w:t>
            </w:r>
            <w:r w:rsidRPr="00DD1F5B">
              <w:rPr>
                <w:sz w:val="24"/>
                <w:szCs w:val="24"/>
                <w:lang w:val="ru-RU"/>
              </w:rPr>
              <w:t>ПДД и</w:t>
            </w:r>
            <w:r w:rsidRPr="00DD1F5B">
              <w:rPr>
                <w:spacing w:val="-3"/>
                <w:sz w:val="24"/>
                <w:szCs w:val="24"/>
                <w:lang w:val="ru-RU"/>
              </w:rPr>
              <w:t xml:space="preserve"> </w:t>
            </w:r>
            <w:r w:rsidRPr="00DD1F5B">
              <w:rPr>
                <w:sz w:val="24"/>
                <w:szCs w:val="24"/>
                <w:lang w:val="ru-RU"/>
              </w:rPr>
              <w:t>ППБ.</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8" w:right="140"/>
              <w:jc w:val="center"/>
              <w:rPr>
                <w:sz w:val="24"/>
                <w:szCs w:val="24"/>
              </w:rPr>
            </w:pPr>
            <w:r w:rsidRPr="00DD1F5B">
              <w:rPr>
                <w:sz w:val="24"/>
                <w:szCs w:val="24"/>
              </w:rPr>
              <w:t>сентябрь</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1146"/>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t>8.</w:t>
            </w:r>
          </w:p>
        </w:tc>
        <w:tc>
          <w:tcPr>
            <w:tcW w:w="3315" w:type="dxa"/>
            <w:gridSpan w:val="5"/>
            <w:tcBorders>
              <w:right w:val="single" w:sz="6" w:space="0" w:color="000000"/>
            </w:tcBorders>
          </w:tcPr>
          <w:p w:rsidR="004A5F88" w:rsidRPr="00DD1F5B" w:rsidRDefault="004A5F88" w:rsidP="00DD1F5B">
            <w:pPr>
              <w:pStyle w:val="TableParagraph"/>
              <w:ind w:right="189"/>
              <w:rPr>
                <w:sz w:val="24"/>
                <w:szCs w:val="24"/>
                <w:lang w:val="ru-RU"/>
              </w:rPr>
            </w:pPr>
            <w:r w:rsidRPr="00DD1F5B">
              <w:rPr>
                <w:sz w:val="24"/>
                <w:szCs w:val="24"/>
                <w:lang w:val="ru-RU"/>
              </w:rPr>
              <w:t>Рейд «Безопасная дорога в школу.</w:t>
            </w:r>
            <w:r w:rsidRPr="00DD1F5B">
              <w:rPr>
                <w:spacing w:val="1"/>
                <w:sz w:val="24"/>
                <w:szCs w:val="24"/>
                <w:lang w:val="ru-RU"/>
              </w:rPr>
              <w:t xml:space="preserve"> </w:t>
            </w:r>
            <w:r w:rsidRPr="00DD1F5B">
              <w:rPr>
                <w:sz w:val="24"/>
                <w:szCs w:val="24"/>
                <w:lang w:val="ru-RU"/>
              </w:rPr>
              <w:t>Учись переходить дорогу и</w:t>
            </w:r>
            <w:r w:rsidRPr="00DD1F5B">
              <w:rPr>
                <w:spacing w:val="1"/>
                <w:sz w:val="24"/>
                <w:szCs w:val="24"/>
                <w:lang w:val="ru-RU"/>
              </w:rPr>
              <w:t xml:space="preserve"> </w:t>
            </w:r>
            <w:r w:rsidRPr="00DD1F5B">
              <w:rPr>
                <w:sz w:val="24"/>
                <w:szCs w:val="24"/>
                <w:lang w:val="ru-RU"/>
              </w:rPr>
              <w:t>перекресток»</w:t>
            </w:r>
            <w:r w:rsidRPr="00DD1F5B">
              <w:rPr>
                <w:spacing w:val="-2"/>
                <w:sz w:val="24"/>
                <w:szCs w:val="24"/>
                <w:lang w:val="ru-RU"/>
              </w:rPr>
              <w:t xml:space="preserve"> </w:t>
            </w:r>
            <w:r w:rsidRPr="00DD1F5B">
              <w:rPr>
                <w:sz w:val="24"/>
                <w:szCs w:val="24"/>
                <w:lang w:val="ru-RU"/>
              </w:rPr>
              <w:t>(дежурство</w:t>
            </w:r>
            <w:r w:rsidRPr="00DD1F5B">
              <w:rPr>
                <w:spacing w:val="-2"/>
                <w:sz w:val="24"/>
                <w:szCs w:val="24"/>
                <w:lang w:val="ru-RU"/>
              </w:rPr>
              <w:t xml:space="preserve"> </w:t>
            </w:r>
            <w:r w:rsidRPr="00DD1F5B">
              <w:rPr>
                <w:sz w:val="24"/>
                <w:szCs w:val="24"/>
                <w:lang w:val="ru-RU"/>
              </w:rPr>
              <w:t>у</w:t>
            </w:r>
            <w:r w:rsidRPr="00DD1F5B">
              <w:rPr>
                <w:spacing w:val="-11"/>
                <w:sz w:val="24"/>
                <w:szCs w:val="24"/>
                <w:lang w:val="ru-RU"/>
              </w:rPr>
              <w:t xml:space="preserve"> </w:t>
            </w:r>
            <w:r w:rsidRPr="00DD1F5B">
              <w:rPr>
                <w:sz w:val="24"/>
                <w:szCs w:val="24"/>
                <w:lang w:val="ru-RU"/>
              </w:rPr>
              <w:t>дороги,</w:t>
            </w:r>
            <w:r w:rsidRPr="00DD1F5B">
              <w:rPr>
                <w:spacing w:val="-47"/>
                <w:sz w:val="24"/>
                <w:szCs w:val="24"/>
                <w:lang w:val="ru-RU"/>
              </w:rPr>
              <w:t xml:space="preserve"> </w:t>
            </w:r>
            <w:r w:rsidRPr="00DD1F5B">
              <w:rPr>
                <w:sz w:val="24"/>
                <w:szCs w:val="24"/>
                <w:lang w:val="ru-RU"/>
              </w:rPr>
              <w:t>около</w:t>
            </w:r>
            <w:r w:rsidRPr="00DD1F5B">
              <w:rPr>
                <w:spacing w:val="-5"/>
                <w:sz w:val="24"/>
                <w:szCs w:val="24"/>
                <w:lang w:val="ru-RU"/>
              </w:rPr>
              <w:t xml:space="preserve"> </w:t>
            </w:r>
            <w:r w:rsidRPr="00DD1F5B">
              <w:rPr>
                <w:sz w:val="24"/>
                <w:szCs w:val="24"/>
                <w:lang w:val="ru-RU"/>
              </w:rPr>
              <w:t>школы ЮИД,</w:t>
            </w:r>
            <w:r w:rsidRPr="00DD1F5B">
              <w:rPr>
                <w:spacing w:val="-1"/>
                <w:sz w:val="24"/>
                <w:szCs w:val="24"/>
                <w:lang w:val="ru-RU"/>
              </w:rPr>
              <w:t xml:space="preserve"> </w:t>
            </w:r>
            <w:r w:rsidRPr="00DD1F5B">
              <w:rPr>
                <w:sz w:val="24"/>
                <w:szCs w:val="24"/>
                <w:lang w:val="ru-RU"/>
              </w:rPr>
              <w:t>родители).</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8" w:right="140"/>
              <w:jc w:val="center"/>
              <w:rPr>
                <w:sz w:val="24"/>
                <w:szCs w:val="24"/>
              </w:rPr>
            </w:pPr>
            <w:r w:rsidRPr="00DD1F5B">
              <w:rPr>
                <w:sz w:val="24"/>
                <w:szCs w:val="24"/>
              </w:rPr>
              <w:t>сентябрь</w:t>
            </w:r>
          </w:p>
        </w:tc>
        <w:tc>
          <w:tcPr>
            <w:tcW w:w="2170" w:type="dxa"/>
            <w:gridSpan w:val="3"/>
          </w:tcPr>
          <w:p w:rsidR="004A5F88" w:rsidRPr="00DD1F5B" w:rsidRDefault="004A5F88" w:rsidP="00DD1F5B">
            <w:pPr>
              <w:pStyle w:val="TableParagraph"/>
              <w:ind w:left="229" w:right="213" w:firstLine="81"/>
              <w:jc w:val="center"/>
              <w:rPr>
                <w:sz w:val="24"/>
                <w:szCs w:val="24"/>
                <w:lang w:val="ru-RU"/>
              </w:rPr>
            </w:pPr>
            <w:r w:rsidRPr="00DD1F5B">
              <w:rPr>
                <w:sz w:val="24"/>
                <w:szCs w:val="24"/>
                <w:lang w:val="ru-RU"/>
              </w:rPr>
              <w:t>Классные руководители</w:t>
            </w:r>
            <w:r w:rsidRPr="00DD1F5B">
              <w:rPr>
                <w:spacing w:val="1"/>
                <w:sz w:val="24"/>
                <w:szCs w:val="24"/>
                <w:lang w:val="ru-RU"/>
              </w:rPr>
              <w:t xml:space="preserve"> </w:t>
            </w:r>
            <w:r w:rsidRPr="00DD1F5B">
              <w:rPr>
                <w:sz w:val="24"/>
                <w:szCs w:val="24"/>
                <w:lang w:val="ru-RU"/>
              </w:rPr>
              <w:t>Руководитель отряда ЮИД</w:t>
            </w:r>
          </w:p>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219" w:right="207"/>
              <w:jc w:val="center"/>
              <w:rPr>
                <w:sz w:val="24"/>
                <w:szCs w:val="24"/>
                <w:lang w:val="ru-RU"/>
              </w:rPr>
            </w:pPr>
          </w:p>
        </w:tc>
      </w:tr>
      <w:tr w:rsidR="004A5F88" w:rsidRPr="00DD1F5B" w:rsidTr="00B75E40">
        <w:trPr>
          <w:trHeight w:val="921"/>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t>9.</w:t>
            </w:r>
          </w:p>
        </w:tc>
        <w:tc>
          <w:tcPr>
            <w:tcW w:w="3315" w:type="dxa"/>
            <w:gridSpan w:val="5"/>
            <w:tcBorders>
              <w:right w:val="single" w:sz="6" w:space="0" w:color="000000"/>
            </w:tcBorders>
          </w:tcPr>
          <w:p w:rsidR="004A5F88" w:rsidRPr="00DD1F5B" w:rsidRDefault="004A5F88" w:rsidP="00DD1F5B">
            <w:pPr>
              <w:pStyle w:val="TableParagraph"/>
              <w:ind w:right="894"/>
              <w:rPr>
                <w:sz w:val="24"/>
                <w:szCs w:val="24"/>
                <w:lang w:val="ru-RU"/>
              </w:rPr>
            </w:pPr>
            <w:r w:rsidRPr="00DD1F5B">
              <w:rPr>
                <w:sz w:val="24"/>
                <w:szCs w:val="24"/>
                <w:lang w:val="ru-RU"/>
              </w:rPr>
              <w:t>Конкурс рисунков «Знай и</w:t>
            </w:r>
            <w:r w:rsidRPr="00DD1F5B">
              <w:rPr>
                <w:spacing w:val="-47"/>
                <w:sz w:val="24"/>
                <w:szCs w:val="24"/>
                <w:lang w:val="ru-RU"/>
              </w:rPr>
              <w:t xml:space="preserve"> </w:t>
            </w:r>
            <w:r w:rsidRPr="00DD1F5B">
              <w:rPr>
                <w:sz w:val="24"/>
                <w:szCs w:val="24"/>
                <w:lang w:val="ru-RU"/>
              </w:rPr>
              <w:t>соблюдай</w:t>
            </w:r>
            <w:r w:rsidRPr="00DD1F5B">
              <w:rPr>
                <w:spacing w:val="-1"/>
                <w:sz w:val="24"/>
                <w:szCs w:val="24"/>
                <w:lang w:val="ru-RU"/>
              </w:rPr>
              <w:t xml:space="preserve"> </w:t>
            </w:r>
            <w:r w:rsidRPr="00DD1F5B">
              <w:rPr>
                <w:sz w:val="24"/>
                <w:szCs w:val="24"/>
                <w:lang w:val="ru-RU"/>
              </w:rPr>
              <w:t>ПДД».</w:t>
            </w:r>
          </w:p>
        </w:tc>
        <w:tc>
          <w:tcPr>
            <w:tcW w:w="1273" w:type="dxa"/>
            <w:gridSpan w:val="4"/>
            <w:vMerge w:val="restart"/>
            <w:tcBorders>
              <w:left w:val="single" w:sz="6" w:space="0" w:color="000000"/>
            </w:tcBorders>
          </w:tcPr>
          <w:p w:rsidR="004A5F88" w:rsidRPr="00DD1F5B" w:rsidRDefault="004A5F88" w:rsidP="00DD1F5B">
            <w:pPr>
              <w:pStyle w:val="TableParagraph"/>
              <w:ind w:left="0"/>
              <w:rPr>
                <w:sz w:val="24"/>
                <w:szCs w:val="24"/>
                <w:lang w:val="ru-RU"/>
              </w:rPr>
            </w:pPr>
          </w:p>
        </w:tc>
        <w:tc>
          <w:tcPr>
            <w:tcW w:w="1907" w:type="dxa"/>
            <w:gridSpan w:val="4"/>
          </w:tcPr>
          <w:p w:rsidR="004A5F88" w:rsidRPr="00DD1F5B" w:rsidRDefault="004A5F88" w:rsidP="00DD1F5B">
            <w:pPr>
              <w:pStyle w:val="TableParagraph"/>
              <w:ind w:left="0" w:right="252"/>
              <w:jc w:val="right"/>
              <w:rPr>
                <w:sz w:val="24"/>
                <w:szCs w:val="24"/>
              </w:rPr>
            </w:pPr>
            <w:r w:rsidRPr="00DD1F5B">
              <w:rPr>
                <w:sz w:val="24"/>
                <w:szCs w:val="24"/>
              </w:rPr>
              <w:t>1</w:t>
            </w:r>
            <w:r w:rsidRPr="00DD1F5B">
              <w:rPr>
                <w:spacing w:val="-1"/>
                <w:sz w:val="24"/>
                <w:szCs w:val="24"/>
              </w:rPr>
              <w:t xml:space="preserve"> </w:t>
            </w:r>
            <w:r w:rsidRPr="00DD1F5B">
              <w:rPr>
                <w:sz w:val="24"/>
                <w:szCs w:val="24"/>
              </w:rPr>
              <w:t>неделя</w:t>
            </w:r>
            <w:r w:rsidRPr="00DD1F5B">
              <w:rPr>
                <w:spacing w:val="-2"/>
                <w:sz w:val="24"/>
                <w:szCs w:val="24"/>
              </w:rPr>
              <w:t xml:space="preserve"> </w:t>
            </w:r>
            <w:r w:rsidRPr="00DD1F5B">
              <w:rPr>
                <w:sz w:val="24"/>
                <w:szCs w:val="24"/>
              </w:rPr>
              <w:t>сентября</w:t>
            </w:r>
          </w:p>
        </w:tc>
        <w:tc>
          <w:tcPr>
            <w:tcW w:w="2170" w:type="dxa"/>
            <w:gridSpan w:val="3"/>
          </w:tcPr>
          <w:p w:rsidR="004A5F88" w:rsidRPr="00DD1F5B" w:rsidRDefault="004A5F88" w:rsidP="00DD1F5B">
            <w:pPr>
              <w:pStyle w:val="TableParagraph"/>
              <w:ind w:left="220" w:right="207"/>
              <w:jc w:val="center"/>
              <w:rPr>
                <w:sz w:val="24"/>
                <w:szCs w:val="24"/>
                <w:lang w:val="ru-RU"/>
              </w:rPr>
            </w:pPr>
            <w:r w:rsidRPr="00DD1F5B">
              <w:rPr>
                <w:spacing w:val="-1"/>
                <w:sz w:val="24"/>
                <w:szCs w:val="24"/>
                <w:lang w:val="ru-RU"/>
              </w:rPr>
              <w:t>Педагог-организатор</w:t>
            </w:r>
            <w:r w:rsidRPr="00DD1F5B">
              <w:rPr>
                <w:spacing w:val="-47"/>
                <w:sz w:val="24"/>
                <w:szCs w:val="24"/>
                <w:lang w:val="ru-RU"/>
              </w:rPr>
              <w:t xml:space="preserve"> </w:t>
            </w:r>
            <w:r w:rsidRPr="00DD1F5B">
              <w:rPr>
                <w:sz w:val="24"/>
                <w:szCs w:val="24"/>
                <w:lang w:val="ru-RU"/>
              </w:rPr>
              <w:t>Вожатый</w:t>
            </w:r>
          </w:p>
          <w:p w:rsidR="004A5F88" w:rsidRPr="00DD1F5B" w:rsidRDefault="004A5F88" w:rsidP="00DD1F5B">
            <w:pPr>
              <w:pStyle w:val="TableParagraph"/>
              <w:ind w:left="209" w:right="207"/>
              <w:jc w:val="center"/>
              <w:rPr>
                <w:sz w:val="24"/>
                <w:szCs w:val="24"/>
                <w:lang w:val="ru-RU"/>
              </w:rPr>
            </w:pPr>
            <w:r w:rsidRPr="00DD1F5B">
              <w:rPr>
                <w:sz w:val="24"/>
                <w:szCs w:val="24"/>
                <w:lang w:val="ru-RU"/>
              </w:rPr>
              <w:t>Классные</w:t>
            </w:r>
            <w:r w:rsidRPr="00DD1F5B">
              <w:rPr>
                <w:spacing w:val="-5"/>
                <w:sz w:val="24"/>
                <w:szCs w:val="24"/>
                <w:lang w:val="ru-RU"/>
              </w:rPr>
              <w:t xml:space="preserve"> </w:t>
            </w:r>
            <w:r w:rsidRPr="00DD1F5B">
              <w:rPr>
                <w:sz w:val="24"/>
                <w:szCs w:val="24"/>
                <w:lang w:val="ru-RU"/>
              </w:rPr>
              <w:t>руководители</w:t>
            </w:r>
          </w:p>
        </w:tc>
      </w:tr>
      <w:tr w:rsidR="004A5F88" w:rsidRPr="00DD1F5B" w:rsidTr="00B75E40">
        <w:trPr>
          <w:trHeight w:val="921"/>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10.</w:t>
            </w:r>
          </w:p>
        </w:tc>
        <w:tc>
          <w:tcPr>
            <w:tcW w:w="3315" w:type="dxa"/>
            <w:gridSpan w:val="5"/>
            <w:tcBorders>
              <w:right w:val="single" w:sz="6" w:space="0" w:color="000000"/>
            </w:tcBorders>
          </w:tcPr>
          <w:p w:rsidR="004A5F88" w:rsidRPr="00DD1F5B" w:rsidRDefault="004A5F88" w:rsidP="00DD1F5B">
            <w:pPr>
              <w:pStyle w:val="TableParagraph"/>
              <w:ind w:right="512"/>
              <w:rPr>
                <w:sz w:val="24"/>
                <w:szCs w:val="24"/>
                <w:lang w:val="ru-RU"/>
              </w:rPr>
            </w:pPr>
            <w:r w:rsidRPr="00DD1F5B">
              <w:rPr>
                <w:sz w:val="24"/>
                <w:szCs w:val="24"/>
                <w:lang w:val="ru-RU"/>
              </w:rPr>
              <w:t>Ярмарка</w:t>
            </w:r>
            <w:r w:rsidRPr="00DD1F5B">
              <w:rPr>
                <w:spacing w:val="-7"/>
                <w:sz w:val="24"/>
                <w:szCs w:val="24"/>
                <w:lang w:val="ru-RU"/>
              </w:rPr>
              <w:t xml:space="preserve"> </w:t>
            </w:r>
            <w:r w:rsidRPr="00DD1F5B">
              <w:rPr>
                <w:sz w:val="24"/>
                <w:szCs w:val="24"/>
                <w:lang w:val="ru-RU"/>
              </w:rPr>
              <w:t>детских</w:t>
            </w:r>
            <w:r w:rsidRPr="00DD1F5B">
              <w:rPr>
                <w:spacing w:val="-5"/>
                <w:sz w:val="24"/>
                <w:szCs w:val="24"/>
                <w:lang w:val="ru-RU"/>
              </w:rPr>
              <w:t xml:space="preserve"> </w:t>
            </w:r>
            <w:r w:rsidRPr="00DD1F5B">
              <w:rPr>
                <w:sz w:val="24"/>
                <w:szCs w:val="24"/>
                <w:lang w:val="ru-RU"/>
              </w:rPr>
              <w:t>объединений.</w:t>
            </w:r>
            <w:r w:rsidRPr="00DD1F5B">
              <w:rPr>
                <w:spacing w:val="-47"/>
                <w:sz w:val="24"/>
                <w:szCs w:val="24"/>
                <w:lang w:val="ru-RU"/>
              </w:rPr>
              <w:t xml:space="preserve"> </w:t>
            </w:r>
            <w:r w:rsidRPr="00DD1F5B">
              <w:rPr>
                <w:sz w:val="24"/>
                <w:szCs w:val="24"/>
                <w:lang w:val="ru-RU"/>
              </w:rPr>
              <w:t>Запись</w:t>
            </w:r>
            <w:r w:rsidRPr="00DD1F5B">
              <w:rPr>
                <w:spacing w:val="-1"/>
                <w:sz w:val="24"/>
                <w:szCs w:val="24"/>
                <w:lang w:val="ru-RU"/>
              </w:rPr>
              <w:t xml:space="preserve"> </w:t>
            </w:r>
            <w:r w:rsidRPr="00DD1F5B">
              <w:rPr>
                <w:sz w:val="24"/>
                <w:szCs w:val="24"/>
                <w:lang w:val="ru-RU"/>
              </w:rPr>
              <w:t>в</w:t>
            </w:r>
            <w:r w:rsidRPr="00DD1F5B">
              <w:rPr>
                <w:spacing w:val="1"/>
                <w:sz w:val="24"/>
                <w:szCs w:val="24"/>
                <w:lang w:val="ru-RU"/>
              </w:rPr>
              <w:t xml:space="preserve"> </w:t>
            </w:r>
            <w:r w:rsidRPr="00DD1F5B">
              <w:rPr>
                <w:sz w:val="24"/>
                <w:szCs w:val="24"/>
                <w:lang w:val="ru-RU"/>
              </w:rPr>
              <w:t>кружки</w:t>
            </w:r>
            <w:r w:rsidRPr="00DD1F5B">
              <w:rPr>
                <w:spacing w:val="-1"/>
                <w:sz w:val="24"/>
                <w:szCs w:val="24"/>
                <w:lang w:val="ru-RU"/>
              </w:rPr>
              <w:t xml:space="preserve"> </w:t>
            </w:r>
            <w:r w:rsidRPr="00DD1F5B">
              <w:rPr>
                <w:sz w:val="24"/>
                <w:szCs w:val="24"/>
                <w:lang w:val="ru-RU"/>
              </w:rPr>
              <w:t>и</w:t>
            </w:r>
            <w:r w:rsidRPr="00DD1F5B">
              <w:rPr>
                <w:spacing w:val="-2"/>
                <w:sz w:val="24"/>
                <w:szCs w:val="24"/>
                <w:lang w:val="ru-RU"/>
              </w:rPr>
              <w:t xml:space="preserve"> </w:t>
            </w:r>
            <w:r w:rsidRPr="00DD1F5B">
              <w:rPr>
                <w:sz w:val="24"/>
                <w:szCs w:val="24"/>
                <w:lang w:val="ru-RU"/>
              </w:rPr>
              <w:t>секции.</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0" w:right="252"/>
              <w:jc w:val="right"/>
              <w:rPr>
                <w:sz w:val="24"/>
                <w:szCs w:val="24"/>
              </w:rPr>
            </w:pPr>
            <w:r w:rsidRPr="00DD1F5B">
              <w:rPr>
                <w:sz w:val="24"/>
                <w:szCs w:val="24"/>
              </w:rPr>
              <w:t>1</w:t>
            </w:r>
            <w:r w:rsidRPr="00DD1F5B">
              <w:rPr>
                <w:spacing w:val="-1"/>
                <w:sz w:val="24"/>
                <w:szCs w:val="24"/>
              </w:rPr>
              <w:t xml:space="preserve"> </w:t>
            </w:r>
            <w:r w:rsidRPr="00DD1F5B">
              <w:rPr>
                <w:sz w:val="24"/>
                <w:szCs w:val="24"/>
              </w:rPr>
              <w:t>неделя</w:t>
            </w:r>
            <w:r w:rsidRPr="00DD1F5B">
              <w:rPr>
                <w:spacing w:val="-2"/>
                <w:sz w:val="24"/>
                <w:szCs w:val="24"/>
              </w:rPr>
              <w:t xml:space="preserve"> </w:t>
            </w:r>
            <w:r w:rsidRPr="00DD1F5B">
              <w:rPr>
                <w:sz w:val="24"/>
                <w:szCs w:val="24"/>
              </w:rPr>
              <w:t>сентября</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219" w:right="207"/>
              <w:jc w:val="center"/>
              <w:rPr>
                <w:sz w:val="24"/>
                <w:szCs w:val="24"/>
              </w:rPr>
            </w:pPr>
            <w:r w:rsidRPr="00DD1F5B">
              <w:rPr>
                <w:sz w:val="24"/>
                <w:szCs w:val="24"/>
              </w:rPr>
              <w:t>Педагоги</w:t>
            </w:r>
            <w:r w:rsidRPr="00DD1F5B">
              <w:rPr>
                <w:spacing w:val="-1"/>
                <w:sz w:val="24"/>
                <w:szCs w:val="24"/>
              </w:rPr>
              <w:t xml:space="preserve"> </w:t>
            </w:r>
            <w:r w:rsidRPr="00DD1F5B">
              <w:rPr>
                <w:sz w:val="24"/>
                <w:szCs w:val="24"/>
              </w:rPr>
              <w:t>ДО</w:t>
            </w:r>
          </w:p>
        </w:tc>
      </w:tr>
      <w:tr w:rsidR="004A5F88" w:rsidRPr="00DD1F5B" w:rsidTr="00B75E40">
        <w:trPr>
          <w:trHeight w:val="460"/>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11.</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Рейд-акция</w:t>
            </w:r>
            <w:r w:rsidRPr="00DD1F5B">
              <w:rPr>
                <w:spacing w:val="-2"/>
                <w:sz w:val="24"/>
                <w:szCs w:val="24"/>
                <w:lang w:val="ru-RU"/>
              </w:rPr>
              <w:t xml:space="preserve"> </w:t>
            </w:r>
            <w:r w:rsidRPr="00DD1F5B">
              <w:rPr>
                <w:sz w:val="24"/>
                <w:szCs w:val="24"/>
                <w:lang w:val="ru-RU"/>
              </w:rPr>
              <w:t>«Будь</w:t>
            </w:r>
            <w:r w:rsidRPr="00DD1F5B">
              <w:rPr>
                <w:spacing w:val="-1"/>
                <w:sz w:val="24"/>
                <w:szCs w:val="24"/>
                <w:lang w:val="ru-RU"/>
              </w:rPr>
              <w:t xml:space="preserve"> </w:t>
            </w:r>
            <w:r w:rsidRPr="00DD1F5B">
              <w:rPr>
                <w:sz w:val="24"/>
                <w:szCs w:val="24"/>
                <w:lang w:val="ru-RU"/>
              </w:rPr>
              <w:t>в</w:t>
            </w:r>
            <w:r w:rsidRPr="00DD1F5B">
              <w:rPr>
                <w:spacing w:val="1"/>
                <w:sz w:val="24"/>
                <w:szCs w:val="24"/>
                <w:lang w:val="ru-RU"/>
              </w:rPr>
              <w:t xml:space="preserve"> </w:t>
            </w:r>
            <w:r w:rsidRPr="00DD1F5B">
              <w:rPr>
                <w:sz w:val="24"/>
                <w:szCs w:val="24"/>
                <w:lang w:val="ru-RU"/>
              </w:rPr>
              <w:t>форме».</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0" w:right="252"/>
              <w:jc w:val="right"/>
              <w:rPr>
                <w:sz w:val="24"/>
                <w:szCs w:val="24"/>
              </w:rPr>
            </w:pPr>
            <w:r w:rsidRPr="00DD1F5B">
              <w:rPr>
                <w:sz w:val="24"/>
                <w:szCs w:val="24"/>
              </w:rPr>
              <w:t>2</w:t>
            </w:r>
            <w:r w:rsidRPr="00DD1F5B">
              <w:rPr>
                <w:spacing w:val="-1"/>
                <w:sz w:val="24"/>
                <w:szCs w:val="24"/>
              </w:rPr>
              <w:t xml:space="preserve"> </w:t>
            </w:r>
            <w:r w:rsidRPr="00DD1F5B">
              <w:rPr>
                <w:sz w:val="24"/>
                <w:szCs w:val="24"/>
              </w:rPr>
              <w:t>неделя</w:t>
            </w:r>
            <w:r w:rsidRPr="00DD1F5B">
              <w:rPr>
                <w:spacing w:val="-2"/>
                <w:sz w:val="24"/>
                <w:szCs w:val="24"/>
              </w:rPr>
              <w:t xml:space="preserve"> </w:t>
            </w:r>
            <w:r w:rsidRPr="00DD1F5B">
              <w:rPr>
                <w:sz w:val="24"/>
                <w:szCs w:val="24"/>
              </w:rPr>
              <w:t>сентября</w:t>
            </w:r>
          </w:p>
        </w:tc>
        <w:tc>
          <w:tcPr>
            <w:tcW w:w="2170" w:type="dxa"/>
            <w:gridSpan w:val="3"/>
          </w:tcPr>
          <w:p w:rsidR="004A5F88" w:rsidRPr="00DD1F5B" w:rsidRDefault="004A5F88" w:rsidP="00DD1F5B">
            <w:pPr>
              <w:pStyle w:val="TableParagraph"/>
              <w:ind w:left="344"/>
              <w:rPr>
                <w:sz w:val="24"/>
                <w:szCs w:val="24"/>
              </w:rPr>
            </w:pPr>
            <w:r w:rsidRPr="00DD1F5B">
              <w:rPr>
                <w:sz w:val="24"/>
                <w:szCs w:val="24"/>
              </w:rPr>
              <w:t>Администрация</w:t>
            </w:r>
            <w:r w:rsidRPr="00DD1F5B">
              <w:rPr>
                <w:spacing w:val="-4"/>
                <w:sz w:val="24"/>
                <w:szCs w:val="24"/>
              </w:rPr>
              <w:t xml:space="preserve"> </w:t>
            </w:r>
            <w:r w:rsidRPr="00DD1F5B">
              <w:rPr>
                <w:sz w:val="24"/>
                <w:szCs w:val="24"/>
              </w:rPr>
              <w:t>школы</w:t>
            </w:r>
          </w:p>
          <w:p w:rsidR="004A5F88" w:rsidRPr="00DD1F5B" w:rsidRDefault="004A5F88" w:rsidP="00DD1F5B">
            <w:pPr>
              <w:pStyle w:val="TableParagraph"/>
              <w:ind w:left="277"/>
              <w:rPr>
                <w:sz w:val="24"/>
                <w:szCs w:val="24"/>
              </w:rPr>
            </w:pPr>
            <w:r w:rsidRPr="00DD1F5B">
              <w:rPr>
                <w:sz w:val="24"/>
                <w:szCs w:val="24"/>
              </w:rPr>
              <w:t>Совет</w:t>
            </w:r>
            <w:r w:rsidRPr="00DD1F5B">
              <w:rPr>
                <w:spacing w:val="-5"/>
                <w:sz w:val="24"/>
                <w:szCs w:val="24"/>
              </w:rPr>
              <w:t xml:space="preserve"> </w:t>
            </w:r>
            <w:r w:rsidRPr="00DD1F5B">
              <w:rPr>
                <w:sz w:val="24"/>
                <w:szCs w:val="24"/>
              </w:rPr>
              <w:t>старшеклассников</w:t>
            </w:r>
          </w:p>
        </w:tc>
      </w:tr>
      <w:tr w:rsidR="004A5F88" w:rsidRPr="00DD1F5B" w:rsidTr="00B75E40">
        <w:trPr>
          <w:trHeight w:val="691"/>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12.</w:t>
            </w:r>
          </w:p>
        </w:tc>
        <w:tc>
          <w:tcPr>
            <w:tcW w:w="3315" w:type="dxa"/>
            <w:gridSpan w:val="5"/>
            <w:tcBorders>
              <w:right w:val="single" w:sz="6" w:space="0" w:color="000000"/>
            </w:tcBorders>
          </w:tcPr>
          <w:p w:rsidR="004A5F88" w:rsidRPr="00DD1F5B" w:rsidRDefault="004A5F88" w:rsidP="00DD1F5B">
            <w:pPr>
              <w:pStyle w:val="TableParagraph"/>
              <w:ind w:right="766"/>
              <w:rPr>
                <w:sz w:val="24"/>
                <w:szCs w:val="24"/>
                <w:lang w:val="ru-RU"/>
              </w:rPr>
            </w:pPr>
            <w:r w:rsidRPr="00DD1F5B">
              <w:rPr>
                <w:sz w:val="24"/>
                <w:szCs w:val="24"/>
                <w:lang w:val="ru-RU"/>
              </w:rPr>
              <w:t>Мероприятия,</w:t>
            </w:r>
            <w:r w:rsidRPr="00DD1F5B">
              <w:rPr>
                <w:spacing w:val="-12"/>
                <w:sz w:val="24"/>
                <w:szCs w:val="24"/>
                <w:lang w:val="ru-RU"/>
              </w:rPr>
              <w:t xml:space="preserve"> </w:t>
            </w:r>
            <w:r w:rsidRPr="00DD1F5B">
              <w:rPr>
                <w:sz w:val="24"/>
                <w:szCs w:val="24"/>
                <w:lang w:val="ru-RU"/>
              </w:rPr>
              <w:t>посвящённые</w:t>
            </w:r>
            <w:r w:rsidRPr="00DD1F5B">
              <w:rPr>
                <w:spacing w:val="-47"/>
                <w:sz w:val="24"/>
                <w:szCs w:val="24"/>
                <w:lang w:val="ru-RU"/>
              </w:rPr>
              <w:t xml:space="preserve"> </w:t>
            </w:r>
            <w:r w:rsidRPr="00DD1F5B">
              <w:rPr>
                <w:sz w:val="24"/>
                <w:szCs w:val="24"/>
                <w:lang w:val="ru-RU"/>
              </w:rPr>
              <w:t>Международному</w:t>
            </w:r>
            <w:r w:rsidRPr="00DD1F5B">
              <w:rPr>
                <w:spacing w:val="-9"/>
                <w:sz w:val="24"/>
                <w:szCs w:val="24"/>
                <w:lang w:val="ru-RU"/>
              </w:rPr>
              <w:t xml:space="preserve"> </w:t>
            </w:r>
            <w:r w:rsidRPr="00DD1F5B">
              <w:rPr>
                <w:sz w:val="24"/>
                <w:szCs w:val="24"/>
                <w:lang w:val="ru-RU"/>
              </w:rPr>
              <w:t>дню</w:t>
            </w:r>
          </w:p>
          <w:p w:rsidR="004A5F88" w:rsidRPr="00DD1F5B" w:rsidRDefault="004A5F88" w:rsidP="00DD1F5B">
            <w:pPr>
              <w:pStyle w:val="TableParagraph"/>
              <w:rPr>
                <w:sz w:val="24"/>
                <w:szCs w:val="24"/>
                <w:lang w:val="ru-RU"/>
              </w:rPr>
            </w:pPr>
            <w:r w:rsidRPr="00DD1F5B">
              <w:rPr>
                <w:sz w:val="24"/>
                <w:szCs w:val="24"/>
                <w:lang w:val="ru-RU"/>
              </w:rPr>
              <w:t>распространения</w:t>
            </w:r>
            <w:r w:rsidRPr="00DD1F5B">
              <w:rPr>
                <w:spacing w:val="-6"/>
                <w:sz w:val="24"/>
                <w:szCs w:val="24"/>
                <w:lang w:val="ru-RU"/>
              </w:rPr>
              <w:t xml:space="preserve"> </w:t>
            </w:r>
            <w:r w:rsidRPr="00DD1F5B">
              <w:rPr>
                <w:sz w:val="24"/>
                <w:szCs w:val="24"/>
                <w:lang w:val="ru-RU"/>
              </w:rPr>
              <w:t>грамотности.</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604"/>
              <w:rPr>
                <w:sz w:val="24"/>
                <w:szCs w:val="24"/>
              </w:rPr>
            </w:pPr>
            <w:r w:rsidRPr="00DD1F5B">
              <w:rPr>
                <w:sz w:val="24"/>
                <w:szCs w:val="24"/>
              </w:rPr>
              <w:t>08.09.23</w:t>
            </w:r>
          </w:p>
        </w:tc>
        <w:tc>
          <w:tcPr>
            <w:tcW w:w="2170" w:type="dxa"/>
            <w:gridSpan w:val="3"/>
          </w:tcPr>
          <w:p w:rsidR="004A5F88" w:rsidRPr="00DD1F5B" w:rsidRDefault="004A5F88" w:rsidP="00DD1F5B">
            <w:pPr>
              <w:pStyle w:val="TableParagraph"/>
              <w:ind w:left="848" w:right="204" w:hanging="615"/>
              <w:rPr>
                <w:sz w:val="24"/>
                <w:szCs w:val="24"/>
                <w:lang w:val="ru-RU"/>
              </w:rPr>
            </w:pPr>
            <w:r w:rsidRPr="00DD1F5B">
              <w:rPr>
                <w:sz w:val="24"/>
                <w:szCs w:val="24"/>
                <w:lang w:val="ru-RU"/>
              </w:rPr>
              <w:t>Учителя русского языка и</w:t>
            </w:r>
            <w:r w:rsidRPr="00DD1F5B">
              <w:rPr>
                <w:spacing w:val="-47"/>
                <w:sz w:val="24"/>
                <w:szCs w:val="24"/>
                <w:lang w:val="ru-RU"/>
              </w:rPr>
              <w:t xml:space="preserve"> </w:t>
            </w:r>
            <w:r w:rsidRPr="00DD1F5B">
              <w:rPr>
                <w:sz w:val="24"/>
                <w:szCs w:val="24"/>
                <w:lang w:val="ru-RU"/>
              </w:rPr>
              <w:t>литературы</w:t>
            </w:r>
          </w:p>
          <w:p w:rsidR="004A5F88" w:rsidRPr="00DD1F5B" w:rsidRDefault="004A5F88" w:rsidP="00DD1F5B">
            <w:pPr>
              <w:pStyle w:val="TableParagraph"/>
              <w:ind w:left="310"/>
              <w:rPr>
                <w:sz w:val="24"/>
                <w:szCs w:val="24"/>
                <w:lang w:val="ru-RU"/>
              </w:rPr>
            </w:pPr>
            <w:r w:rsidRPr="00DD1F5B">
              <w:rPr>
                <w:sz w:val="24"/>
                <w:szCs w:val="24"/>
                <w:lang w:val="ru-RU"/>
              </w:rPr>
              <w:t>Классные</w:t>
            </w:r>
            <w:r w:rsidRPr="00DD1F5B">
              <w:rPr>
                <w:spacing w:val="-5"/>
                <w:sz w:val="24"/>
                <w:szCs w:val="24"/>
                <w:lang w:val="ru-RU"/>
              </w:rPr>
              <w:t xml:space="preserve"> </w:t>
            </w:r>
            <w:r w:rsidRPr="00DD1F5B">
              <w:rPr>
                <w:sz w:val="24"/>
                <w:szCs w:val="24"/>
                <w:lang w:val="ru-RU"/>
              </w:rPr>
              <w:t>руководители</w:t>
            </w:r>
          </w:p>
        </w:tc>
      </w:tr>
      <w:tr w:rsidR="004A5F88" w:rsidRPr="00DD1F5B" w:rsidTr="00B75E40">
        <w:trPr>
          <w:trHeight w:val="685"/>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13.</w:t>
            </w:r>
          </w:p>
        </w:tc>
        <w:tc>
          <w:tcPr>
            <w:tcW w:w="3315" w:type="dxa"/>
            <w:gridSpan w:val="5"/>
            <w:tcBorders>
              <w:right w:val="single" w:sz="6" w:space="0" w:color="000000"/>
            </w:tcBorders>
          </w:tcPr>
          <w:p w:rsidR="004A5F88" w:rsidRPr="00DD1F5B" w:rsidRDefault="004A5F88" w:rsidP="00DD1F5B">
            <w:pPr>
              <w:pStyle w:val="TableParagraph"/>
              <w:ind w:right="257"/>
              <w:rPr>
                <w:sz w:val="24"/>
                <w:szCs w:val="24"/>
                <w:lang w:val="ru-RU"/>
              </w:rPr>
            </w:pPr>
            <w:r w:rsidRPr="00DD1F5B">
              <w:rPr>
                <w:sz w:val="24"/>
                <w:szCs w:val="24"/>
                <w:lang w:val="ru-RU"/>
              </w:rPr>
              <w:t>Конкурс</w:t>
            </w:r>
            <w:r w:rsidRPr="00DD1F5B">
              <w:rPr>
                <w:spacing w:val="7"/>
                <w:sz w:val="24"/>
                <w:szCs w:val="24"/>
                <w:lang w:val="ru-RU"/>
              </w:rPr>
              <w:t xml:space="preserve"> </w:t>
            </w:r>
            <w:r w:rsidRPr="00DD1F5B">
              <w:rPr>
                <w:sz w:val="24"/>
                <w:szCs w:val="24"/>
                <w:lang w:val="ru-RU"/>
              </w:rPr>
              <w:t>«Осенняя</w:t>
            </w:r>
            <w:r w:rsidRPr="00DD1F5B">
              <w:rPr>
                <w:spacing w:val="8"/>
                <w:sz w:val="24"/>
                <w:szCs w:val="24"/>
                <w:lang w:val="ru-RU"/>
              </w:rPr>
              <w:t xml:space="preserve"> </w:t>
            </w:r>
            <w:r w:rsidRPr="00DD1F5B">
              <w:rPr>
                <w:sz w:val="24"/>
                <w:szCs w:val="24"/>
                <w:lang w:val="ru-RU"/>
              </w:rPr>
              <w:t>корзинка»</w:t>
            </w:r>
            <w:r w:rsidRPr="00DD1F5B">
              <w:rPr>
                <w:spacing w:val="10"/>
                <w:sz w:val="24"/>
                <w:szCs w:val="24"/>
                <w:lang w:val="ru-RU"/>
              </w:rPr>
              <w:t xml:space="preserve"> </w:t>
            </w:r>
            <w:r w:rsidRPr="00DD1F5B">
              <w:rPr>
                <w:sz w:val="24"/>
                <w:szCs w:val="24"/>
                <w:lang w:val="ru-RU"/>
              </w:rPr>
              <w:t>ко</w:t>
            </w:r>
            <w:r w:rsidRPr="00DD1F5B">
              <w:rPr>
                <w:spacing w:val="-47"/>
                <w:sz w:val="24"/>
                <w:szCs w:val="24"/>
                <w:lang w:val="ru-RU"/>
              </w:rPr>
              <w:t xml:space="preserve"> </w:t>
            </w:r>
            <w:r w:rsidRPr="00DD1F5B">
              <w:rPr>
                <w:sz w:val="24"/>
                <w:szCs w:val="24"/>
                <w:lang w:val="ru-RU"/>
              </w:rPr>
              <w:t>Дню</w:t>
            </w:r>
            <w:r w:rsidRPr="00DD1F5B">
              <w:rPr>
                <w:spacing w:val="-1"/>
                <w:sz w:val="24"/>
                <w:szCs w:val="24"/>
                <w:lang w:val="ru-RU"/>
              </w:rPr>
              <w:t xml:space="preserve"> </w:t>
            </w:r>
            <w:r w:rsidRPr="00DD1F5B">
              <w:rPr>
                <w:sz w:val="24"/>
                <w:szCs w:val="24"/>
                <w:lang w:val="ru-RU"/>
              </w:rPr>
              <w:t>учителя.</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0" w:right="175"/>
              <w:jc w:val="right"/>
              <w:rPr>
                <w:sz w:val="24"/>
                <w:szCs w:val="24"/>
              </w:rPr>
            </w:pPr>
            <w:r w:rsidRPr="00DD1F5B">
              <w:rPr>
                <w:sz w:val="24"/>
                <w:szCs w:val="24"/>
              </w:rPr>
              <w:t>4</w:t>
            </w:r>
            <w:r w:rsidRPr="00DD1F5B">
              <w:rPr>
                <w:spacing w:val="-1"/>
                <w:sz w:val="24"/>
                <w:szCs w:val="24"/>
              </w:rPr>
              <w:t xml:space="preserve"> </w:t>
            </w:r>
            <w:r w:rsidRPr="00DD1F5B">
              <w:rPr>
                <w:sz w:val="24"/>
                <w:szCs w:val="24"/>
              </w:rPr>
              <w:t>неделя</w:t>
            </w:r>
            <w:r w:rsidRPr="00DD1F5B">
              <w:rPr>
                <w:spacing w:val="-2"/>
                <w:sz w:val="24"/>
                <w:szCs w:val="24"/>
              </w:rPr>
              <w:t xml:space="preserve"> </w:t>
            </w:r>
            <w:r w:rsidRPr="00DD1F5B">
              <w:rPr>
                <w:sz w:val="24"/>
                <w:szCs w:val="24"/>
              </w:rPr>
              <w:t>сентября</w:t>
            </w:r>
          </w:p>
        </w:tc>
        <w:tc>
          <w:tcPr>
            <w:tcW w:w="2170" w:type="dxa"/>
            <w:gridSpan w:val="3"/>
          </w:tcPr>
          <w:p w:rsidR="004A5F88" w:rsidRPr="00DD1F5B" w:rsidRDefault="004A5F88" w:rsidP="00DD1F5B">
            <w:pPr>
              <w:pStyle w:val="TableParagraph"/>
              <w:ind w:left="959" w:right="365" w:hanging="582"/>
              <w:rPr>
                <w:sz w:val="24"/>
                <w:szCs w:val="24"/>
                <w:lang w:val="ru-RU"/>
              </w:rPr>
            </w:pPr>
            <w:r w:rsidRPr="00DD1F5B">
              <w:rPr>
                <w:sz w:val="24"/>
                <w:szCs w:val="24"/>
                <w:lang w:val="ru-RU"/>
              </w:rPr>
              <w:t>Педагог</w:t>
            </w:r>
            <w:r w:rsidRPr="00DD1F5B">
              <w:rPr>
                <w:spacing w:val="-5"/>
                <w:sz w:val="24"/>
                <w:szCs w:val="24"/>
                <w:lang w:val="ru-RU"/>
              </w:rPr>
              <w:t xml:space="preserve"> </w:t>
            </w:r>
            <w:r w:rsidRPr="00DD1F5B">
              <w:rPr>
                <w:sz w:val="24"/>
                <w:szCs w:val="24"/>
                <w:lang w:val="ru-RU"/>
              </w:rPr>
              <w:t>–</w:t>
            </w:r>
            <w:r w:rsidRPr="00DD1F5B">
              <w:rPr>
                <w:spacing w:val="-5"/>
                <w:sz w:val="24"/>
                <w:szCs w:val="24"/>
                <w:lang w:val="ru-RU"/>
              </w:rPr>
              <w:t xml:space="preserve"> </w:t>
            </w:r>
            <w:r w:rsidRPr="00DD1F5B">
              <w:rPr>
                <w:sz w:val="24"/>
                <w:szCs w:val="24"/>
                <w:lang w:val="ru-RU"/>
              </w:rPr>
              <w:t>организатор</w:t>
            </w:r>
            <w:r w:rsidRPr="00DD1F5B">
              <w:rPr>
                <w:spacing w:val="-47"/>
                <w:sz w:val="24"/>
                <w:szCs w:val="24"/>
                <w:lang w:val="ru-RU"/>
              </w:rPr>
              <w:t xml:space="preserve"> </w:t>
            </w:r>
            <w:r w:rsidRPr="00DD1F5B">
              <w:rPr>
                <w:sz w:val="24"/>
                <w:szCs w:val="24"/>
                <w:lang w:val="ru-RU"/>
              </w:rPr>
              <w:t>Вожатый</w:t>
            </w:r>
          </w:p>
          <w:p w:rsidR="004A5F88" w:rsidRPr="00DD1F5B" w:rsidRDefault="004A5F88" w:rsidP="00DD1F5B">
            <w:pPr>
              <w:pStyle w:val="TableParagraph"/>
              <w:ind w:left="310"/>
              <w:rPr>
                <w:sz w:val="24"/>
                <w:szCs w:val="24"/>
                <w:lang w:val="ru-RU"/>
              </w:rPr>
            </w:pPr>
            <w:r w:rsidRPr="00DD1F5B">
              <w:rPr>
                <w:sz w:val="24"/>
                <w:szCs w:val="24"/>
                <w:lang w:val="ru-RU"/>
              </w:rPr>
              <w:t>Классные</w:t>
            </w:r>
            <w:r w:rsidRPr="00DD1F5B">
              <w:rPr>
                <w:spacing w:val="-5"/>
                <w:sz w:val="24"/>
                <w:szCs w:val="24"/>
                <w:lang w:val="ru-RU"/>
              </w:rPr>
              <w:t xml:space="preserve"> </w:t>
            </w:r>
            <w:r w:rsidRPr="00DD1F5B">
              <w:rPr>
                <w:sz w:val="24"/>
                <w:szCs w:val="24"/>
                <w:lang w:val="ru-RU"/>
              </w:rPr>
              <w:t>руководители</w:t>
            </w:r>
          </w:p>
        </w:tc>
      </w:tr>
      <w:tr w:rsidR="004A5F88" w:rsidRPr="00DD1F5B" w:rsidTr="00B75E40">
        <w:trPr>
          <w:trHeight w:val="984"/>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14.</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Акция</w:t>
            </w:r>
            <w:r w:rsidRPr="00DD1F5B">
              <w:rPr>
                <w:spacing w:val="-1"/>
                <w:sz w:val="24"/>
                <w:szCs w:val="24"/>
                <w:lang w:val="ru-RU"/>
              </w:rPr>
              <w:t xml:space="preserve"> </w:t>
            </w:r>
            <w:r w:rsidRPr="00DD1F5B">
              <w:rPr>
                <w:sz w:val="24"/>
                <w:szCs w:val="24"/>
                <w:lang w:val="ru-RU"/>
              </w:rPr>
              <w:t>по</w:t>
            </w:r>
            <w:r w:rsidRPr="00DD1F5B">
              <w:rPr>
                <w:spacing w:val="-4"/>
                <w:sz w:val="24"/>
                <w:szCs w:val="24"/>
                <w:lang w:val="ru-RU"/>
              </w:rPr>
              <w:t xml:space="preserve"> </w:t>
            </w:r>
            <w:r w:rsidRPr="00DD1F5B">
              <w:rPr>
                <w:sz w:val="24"/>
                <w:szCs w:val="24"/>
                <w:lang w:val="ru-RU"/>
              </w:rPr>
              <w:t>сбору</w:t>
            </w:r>
            <w:r w:rsidRPr="00DD1F5B">
              <w:rPr>
                <w:spacing w:val="-9"/>
                <w:sz w:val="24"/>
                <w:szCs w:val="24"/>
                <w:lang w:val="ru-RU"/>
              </w:rPr>
              <w:t xml:space="preserve"> </w:t>
            </w:r>
            <w:r w:rsidRPr="00DD1F5B">
              <w:rPr>
                <w:sz w:val="24"/>
                <w:szCs w:val="24"/>
                <w:lang w:val="ru-RU"/>
              </w:rPr>
              <w:t>макулатуры</w:t>
            </w:r>
          </w:p>
          <w:p w:rsidR="004A5F88" w:rsidRPr="00DD1F5B" w:rsidRDefault="004A5F88" w:rsidP="00DD1F5B">
            <w:pPr>
              <w:pStyle w:val="TableParagraph"/>
              <w:rPr>
                <w:sz w:val="24"/>
                <w:szCs w:val="24"/>
                <w:lang w:val="ru-RU"/>
              </w:rPr>
            </w:pPr>
            <w:r w:rsidRPr="00DD1F5B">
              <w:rPr>
                <w:sz w:val="24"/>
                <w:szCs w:val="24"/>
                <w:lang w:val="ru-RU"/>
              </w:rPr>
              <w:t>«Бумага</w:t>
            </w:r>
            <w:r w:rsidRPr="00DD1F5B">
              <w:rPr>
                <w:spacing w:val="-2"/>
                <w:sz w:val="24"/>
                <w:szCs w:val="24"/>
                <w:lang w:val="ru-RU"/>
              </w:rPr>
              <w:t xml:space="preserve"> </w:t>
            </w:r>
            <w:r w:rsidRPr="00DD1F5B">
              <w:rPr>
                <w:sz w:val="24"/>
                <w:szCs w:val="24"/>
                <w:lang w:val="ru-RU"/>
              </w:rPr>
              <w:t>во</w:t>
            </w:r>
            <w:r w:rsidRPr="00DD1F5B">
              <w:rPr>
                <w:spacing w:val="-3"/>
                <w:sz w:val="24"/>
                <w:szCs w:val="24"/>
                <w:lang w:val="ru-RU"/>
              </w:rPr>
              <w:t xml:space="preserve"> </w:t>
            </w:r>
            <w:r w:rsidRPr="00DD1F5B">
              <w:rPr>
                <w:sz w:val="24"/>
                <w:szCs w:val="24"/>
                <w:lang w:val="ru-RU"/>
              </w:rPr>
              <w:t>благо».</w:t>
            </w:r>
          </w:p>
        </w:tc>
        <w:tc>
          <w:tcPr>
            <w:tcW w:w="1273" w:type="dxa"/>
            <w:gridSpan w:val="4"/>
            <w:vMerge w:val="restart"/>
            <w:tcBorders>
              <w:left w:val="single" w:sz="6" w:space="0" w:color="000000"/>
            </w:tcBorders>
          </w:tcPr>
          <w:p w:rsidR="004A5F88" w:rsidRPr="00DD1F5B" w:rsidRDefault="004A5F88" w:rsidP="00DD1F5B">
            <w:pPr>
              <w:pStyle w:val="TableParagraph"/>
              <w:ind w:left="0"/>
              <w:rPr>
                <w:sz w:val="24"/>
                <w:szCs w:val="24"/>
                <w:lang w:val="ru-RU"/>
              </w:rPr>
            </w:pPr>
          </w:p>
        </w:tc>
        <w:tc>
          <w:tcPr>
            <w:tcW w:w="1907" w:type="dxa"/>
            <w:gridSpan w:val="4"/>
          </w:tcPr>
          <w:p w:rsidR="004A5F88" w:rsidRPr="00DD1F5B" w:rsidRDefault="004A5F88" w:rsidP="00DD1F5B">
            <w:pPr>
              <w:pStyle w:val="TableParagraph"/>
              <w:ind w:left="0" w:right="175"/>
              <w:jc w:val="right"/>
              <w:rPr>
                <w:sz w:val="24"/>
                <w:szCs w:val="24"/>
              </w:rPr>
            </w:pPr>
            <w:r w:rsidRPr="00DD1F5B">
              <w:rPr>
                <w:sz w:val="24"/>
                <w:szCs w:val="24"/>
              </w:rPr>
              <w:t>3</w:t>
            </w:r>
            <w:r w:rsidRPr="00DD1F5B">
              <w:rPr>
                <w:spacing w:val="-1"/>
                <w:sz w:val="24"/>
                <w:szCs w:val="24"/>
              </w:rPr>
              <w:t xml:space="preserve"> </w:t>
            </w:r>
            <w:r w:rsidRPr="00DD1F5B">
              <w:rPr>
                <w:sz w:val="24"/>
                <w:szCs w:val="24"/>
              </w:rPr>
              <w:t>неделя</w:t>
            </w:r>
            <w:r w:rsidRPr="00DD1F5B">
              <w:rPr>
                <w:spacing w:val="-2"/>
                <w:sz w:val="24"/>
                <w:szCs w:val="24"/>
              </w:rPr>
              <w:t xml:space="preserve"> </w:t>
            </w:r>
            <w:r w:rsidRPr="00DD1F5B">
              <w:rPr>
                <w:sz w:val="24"/>
                <w:szCs w:val="24"/>
              </w:rPr>
              <w:t>сентября</w:t>
            </w:r>
          </w:p>
        </w:tc>
        <w:tc>
          <w:tcPr>
            <w:tcW w:w="2170" w:type="dxa"/>
            <w:gridSpan w:val="3"/>
          </w:tcPr>
          <w:p w:rsidR="004A5F88" w:rsidRPr="00DD1F5B" w:rsidRDefault="004A5F88" w:rsidP="00DD1F5B">
            <w:pPr>
              <w:pStyle w:val="TableParagraph"/>
              <w:ind w:left="474" w:right="459" w:hanging="4"/>
              <w:jc w:val="center"/>
              <w:rPr>
                <w:sz w:val="24"/>
                <w:szCs w:val="24"/>
                <w:lang w:val="ru-RU"/>
              </w:rPr>
            </w:pPr>
            <w:r w:rsidRPr="00DD1F5B">
              <w:rPr>
                <w:sz w:val="24"/>
                <w:szCs w:val="24"/>
                <w:lang w:val="ru-RU"/>
              </w:rPr>
              <w:t>Вожатые</w:t>
            </w:r>
            <w:r w:rsidRPr="00DD1F5B">
              <w:rPr>
                <w:spacing w:val="1"/>
                <w:sz w:val="24"/>
                <w:szCs w:val="24"/>
                <w:lang w:val="ru-RU"/>
              </w:rPr>
              <w:t xml:space="preserve"> </w:t>
            </w:r>
            <w:r w:rsidRPr="00DD1F5B">
              <w:rPr>
                <w:spacing w:val="-1"/>
                <w:sz w:val="24"/>
                <w:szCs w:val="24"/>
                <w:lang w:val="ru-RU"/>
              </w:rPr>
              <w:t>Волонтерский</w:t>
            </w:r>
            <w:r w:rsidRPr="00DD1F5B">
              <w:rPr>
                <w:spacing w:val="-9"/>
                <w:sz w:val="24"/>
                <w:szCs w:val="24"/>
                <w:lang w:val="ru-RU"/>
              </w:rPr>
              <w:t xml:space="preserve"> </w:t>
            </w:r>
            <w:r w:rsidRPr="00DD1F5B">
              <w:rPr>
                <w:sz w:val="24"/>
                <w:szCs w:val="24"/>
                <w:lang w:val="ru-RU"/>
              </w:rPr>
              <w:t>отряд</w:t>
            </w:r>
          </w:p>
          <w:p w:rsidR="004A5F88" w:rsidRPr="00DD1F5B" w:rsidRDefault="004A5F88" w:rsidP="00DD1F5B">
            <w:pPr>
              <w:pStyle w:val="TableParagraph"/>
              <w:ind w:left="221" w:right="207"/>
              <w:jc w:val="center"/>
              <w:rPr>
                <w:sz w:val="24"/>
                <w:szCs w:val="24"/>
                <w:lang w:val="ru-RU"/>
              </w:rPr>
            </w:pPr>
            <w:r w:rsidRPr="00DD1F5B">
              <w:rPr>
                <w:sz w:val="24"/>
                <w:szCs w:val="24"/>
                <w:lang w:val="ru-RU"/>
              </w:rPr>
              <w:t>«Надежда».</w:t>
            </w:r>
          </w:p>
          <w:p w:rsidR="004A5F88" w:rsidRPr="00DD1F5B" w:rsidRDefault="004A5F88" w:rsidP="00DD1F5B">
            <w:pPr>
              <w:pStyle w:val="TableParagraph"/>
              <w:ind w:left="209" w:right="207"/>
              <w:jc w:val="center"/>
              <w:rPr>
                <w:sz w:val="24"/>
                <w:szCs w:val="24"/>
                <w:lang w:val="ru-RU"/>
              </w:rPr>
            </w:pPr>
            <w:r w:rsidRPr="00DD1F5B">
              <w:rPr>
                <w:sz w:val="24"/>
                <w:szCs w:val="24"/>
                <w:lang w:val="ru-RU"/>
              </w:rPr>
              <w:t>Классные</w:t>
            </w:r>
            <w:r w:rsidRPr="00DD1F5B">
              <w:rPr>
                <w:spacing w:val="-5"/>
                <w:sz w:val="24"/>
                <w:szCs w:val="24"/>
                <w:lang w:val="ru-RU"/>
              </w:rPr>
              <w:t xml:space="preserve"> </w:t>
            </w:r>
            <w:r w:rsidRPr="00DD1F5B">
              <w:rPr>
                <w:sz w:val="24"/>
                <w:szCs w:val="24"/>
                <w:lang w:val="ru-RU"/>
              </w:rPr>
              <w:t>руководители</w:t>
            </w:r>
          </w:p>
        </w:tc>
      </w:tr>
      <w:tr w:rsidR="004A5F88" w:rsidRPr="00DD1F5B" w:rsidTr="00B75E40">
        <w:trPr>
          <w:trHeight w:val="777"/>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lastRenderedPageBreak/>
              <w:t>15.</w:t>
            </w:r>
          </w:p>
        </w:tc>
        <w:tc>
          <w:tcPr>
            <w:tcW w:w="3315" w:type="dxa"/>
            <w:gridSpan w:val="5"/>
            <w:tcBorders>
              <w:right w:val="single" w:sz="6" w:space="0" w:color="000000"/>
            </w:tcBorders>
          </w:tcPr>
          <w:p w:rsidR="004A5F88" w:rsidRPr="00DD1F5B" w:rsidRDefault="004A5F88" w:rsidP="00DD1F5B">
            <w:pPr>
              <w:pStyle w:val="TableParagraph"/>
              <w:ind w:right="359" w:firstLine="52"/>
              <w:rPr>
                <w:sz w:val="24"/>
                <w:szCs w:val="24"/>
                <w:lang w:val="ru-RU"/>
              </w:rPr>
            </w:pPr>
            <w:r w:rsidRPr="00DD1F5B">
              <w:rPr>
                <w:sz w:val="24"/>
                <w:szCs w:val="24"/>
                <w:lang w:val="ru-RU"/>
              </w:rPr>
              <w:t>Выставка</w:t>
            </w:r>
            <w:r w:rsidRPr="00DD1F5B">
              <w:rPr>
                <w:spacing w:val="2"/>
                <w:sz w:val="24"/>
                <w:szCs w:val="24"/>
                <w:lang w:val="ru-RU"/>
              </w:rPr>
              <w:t xml:space="preserve"> </w:t>
            </w:r>
            <w:r w:rsidRPr="00DD1F5B">
              <w:rPr>
                <w:sz w:val="24"/>
                <w:szCs w:val="24"/>
                <w:lang w:val="ru-RU"/>
              </w:rPr>
              <w:t>из</w:t>
            </w:r>
            <w:r w:rsidRPr="00DD1F5B">
              <w:rPr>
                <w:spacing w:val="-2"/>
                <w:sz w:val="24"/>
                <w:szCs w:val="24"/>
                <w:lang w:val="ru-RU"/>
              </w:rPr>
              <w:t xml:space="preserve"> </w:t>
            </w:r>
            <w:r w:rsidRPr="00DD1F5B">
              <w:rPr>
                <w:sz w:val="24"/>
                <w:szCs w:val="24"/>
                <w:lang w:val="ru-RU"/>
              </w:rPr>
              <w:t>природных</w:t>
            </w:r>
            <w:r w:rsidRPr="00DD1F5B">
              <w:rPr>
                <w:spacing w:val="1"/>
                <w:sz w:val="24"/>
                <w:szCs w:val="24"/>
                <w:lang w:val="ru-RU"/>
              </w:rPr>
              <w:t xml:space="preserve"> </w:t>
            </w:r>
            <w:r w:rsidRPr="00DD1F5B">
              <w:rPr>
                <w:sz w:val="24"/>
                <w:szCs w:val="24"/>
                <w:lang w:val="ru-RU"/>
              </w:rPr>
              <w:t>материалов</w:t>
            </w:r>
            <w:r w:rsidRPr="00DD1F5B">
              <w:rPr>
                <w:spacing w:val="-5"/>
                <w:sz w:val="24"/>
                <w:szCs w:val="24"/>
                <w:lang w:val="ru-RU"/>
              </w:rPr>
              <w:t xml:space="preserve"> </w:t>
            </w:r>
            <w:r w:rsidRPr="00DD1F5B">
              <w:rPr>
                <w:sz w:val="24"/>
                <w:szCs w:val="24"/>
                <w:lang w:val="ru-RU"/>
              </w:rPr>
              <w:t>«Осенняя</w:t>
            </w:r>
            <w:r w:rsidRPr="00DD1F5B">
              <w:rPr>
                <w:spacing w:val="-7"/>
                <w:sz w:val="24"/>
                <w:szCs w:val="24"/>
                <w:lang w:val="ru-RU"/>
              </w:rPr>
              <w:t xml:space="preserve"> </w:t>
            </w:r>
            <w:r w:rsidRPr="00DD1F5B">
              <w:rPr>
                <w:sz w:val="24"/>
                <w:szCs w:val="24"/>
                <w:lang w:val="ru-RU"/>
              </w:rPr>
              <w:t>корзинка».</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604"/>
              <w:rPr>
                <w:sz w:val="24"/>
                <w:szCs w:val="24"/>
              </w:rPr>
            </w:pPr>
            <w:r w:rsidRPr="00DD1F5B">
              <w:rPr>
                <w:sz w:val="24"/>
                <w:szCs w:val="24"/>
              </w:rPr>
              <w:t>05.10.23</w:t>
            </w:r>
          </w:p>
        </w:tc>
        <w:tc>
          <w:tcPr>
            <w:tcW w:w="2170" w:type="dxa"/>
            <w:gridSpan w:val="3"/>
          </w:tcPr>
          <w:p w:rsidR="004A5F88" w:rsidRPr="00DD1F5B" w:rsidRDefault="004A5F88" w:rsidP="00DD1F5B">
            <w:pPr>
              <w:pStyle w:val="TableParagraph"/>
              <w:ind w:left="220" w:right="207"/>
              <w:jc w:val="center"/>
              <w:rPr>
                <w:sz w:val="24"/>
                <w:szCs w:val="24"/>
                <w:lang w:val="ru-RU"/>
              </w:rPr>
            </w:pPr>
            <w:r w:rsidRPr="00DD1F5B">
              <w:rPr>
                <w:spacing w:val="-1"/>
                <w:sz w:val="24"/>
                <w:szCs w:val="24"/>
                <w:lang w:val="ru-RU"/>
              </w:rPr>
              <w:t>Педагог-организатор</w:t>
            </w:r>
            <w:r w:rsidRPr="00DD1F5B">
              <w:rPr>
                <w:spacing w:val="-47"/>
                <w:sz w:val="24"/>
                <w:szCs w:val="24"/>
                <w:lang w:val="ru-RU"/>
              </w:rPr>
              <w:t xml:space="preserve"> </w:t>
            </w:r>
            <w:r w:rsidRPr="00DD1F5B">
              <w:rPr>
                <w:sz w:val="24"/>
                <w:szCs w:val="24"/>
                <w:lang w:val="ru-RU"/>
              </w:rPr>
              <w:t>Вожатые</w:t>
            </w:r>
          </w:p>
          <w:p w:rsidR="004A5F88" w:rsidRPr="00DD1F5B" w:rsidRDefault="004A5F88" w:rsidP="00DD1F5B">
            <w:pPr>
              <w:pStyle w:val="TableParagraph"/>
              <w:ind w:left="209" w:right="207"/>
              <w:jc w:val="center"/>
              <w:rPr>
                <w:sz w:val="24"/>
                <w:szCs w:val="24"/>
                <w:lang w:val="ru-RU"/>
              </w:rPr>
            </w:pPr>
            <w:r w:rsidRPr="00DD1F5B">
              <w:rPr>
                <w:sz w:val="24"/>
                <w:szCs w:val="24"/>
                <w:lang w:val="ru-RU"/>
              </w:rPr>
              <w:t>Классные</w:t>
            </w:r>
            <w:r w:rsidRPr="00DD1F5B">
              <w:rPr>
                <w:spacing w:val="-5"/>
                <w:sz w:val="24"/>
                <w:szCs w:val="24"/>
                <w:lang w:val="ru-RU"/>
              </w:rPr>
              <w:t xml:space="preserve"> </w:t>
            </w:r>
            <w:r w:rsidRPr="00DD1F5B">
              <w:rPr>
                <w:sz w:val="24"/>
                <w:szCs w:val="24"/>
                <w:lang w:val="ru-RU"/>
              </w:rPr>
              <w:t>руководители</w:t>
            </w:r>
          </w:p>
        </w:tc>
      </w:tr>
      <w:tr w:rsidR="004A5F88" w:rsidRPr="00DD1F5B" w:rsidTr="00B75E40">
        <w:trPr>
          <w:trHeight w:val="714"/>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16.</w:t>
            </w:r>
          </w:p>
        </w:tc>
        <w:tc>
          <w:tcPr>
            <w:tcW w:w="3315" w:type="dxa"/>
            <w:gridSpan w:val="5"/>
            <w:tcBorders>
              <w:right w:val="single" w:sz="6" w:space="0" w:color="000000"/>
            </w:tcBorders>
          </w:tcPr>
          <w:p w:rsidR="004A5F88" w:rsidRPr="00DD1F5B" w:rsidRDefault="004A5F88" w:rsidP="00DD1F5B">
            <w:pPr>
              <w:pStyle w:val="TableParagraph"/>
              <w:ind w:left="1032" w:right="237" w:hanging="764"/>
              <w:rPr>
                <w:sz w:val="24"/>
                <w:szCs w:val="24"/>
                <w:lang w:val="ru-RU"/>
              </w:rPr>
            </w:pPr>
            <w:r w:rsidRPr="00DD1F5B">
              <w:rPr>
                <w:sz w:val="24"/>
                <w:szCs w:val="24"/>
                <w:lang w:val="ru-RU"/>
              </w:rPr>
              <w:t>Праздничный</w:t>
            </w:r>
            <w:r w:rsidRPr="00DD1F5B">
              <w:rPr>
                <w:spacing w:val="-6"/>
                <w:sz w:val="24"/>
                <w:szCs w:val="24"/>
                <w:lang w:val="ru-RU"/>
              </w:rPr>
              <w:t xml:space="preserve"> </w:t>
            </w:r>
            <w:r w:rsidRPr="00DD1F5B">
              <w:rPr>
                <w:sz w:val="24"/>
                <w:szCs w:val="24"/>
                <w:lang w:val="ru-RU"/>
              </w:rPr>
              <w:t>концерт</w:t>
            </w:r>
            <w:r w:rsidRPr="00DD1F5B">
              <w:rPr>
                <w:spacing w:val="-5"/>
                <w:sz w:val="24"/>
                <w:szCs w:val="24"/>
                <w:lang w:val="ru-RU"/>
              </w:rPr>
              <w:t xml:space="preserve"> </w:t>
            </w:r>
            <w:r w:rsidRPr="00DD1F5B">
              <w:rPr>
                <w:sz w:val="24"/>
                <w:szCs w:val="24"/>
                <w:lang w:val="ru-RU"/>
              </w:rPr>
              <w:t>«Спасибо</w:t>
            </w:r>
            <w:r w:rsidRPr="00DD1F5B">
              <w:rPr>
                <w:spacing w:val="-47"/>
                <w:sz w:val="24"/>
                <w:szCs w:val="24"/>
                <w:lang w:val="ru-RU"/>
              </w:rPr>
              <w:t xml:space="preserve"> </w:t>
            </w:r>
            <w:r w:rsidRPr="00DD1F5B">
              <w:rPr>
                <w:sz w:val="24"/>
                <w:szCs w:val="24"/>
                <w:lang w:val="ru-RU"/>
              </w:rPr>
              <w:t>вам,</w:t>
            </w:r>
            <w:r w:rsidRPr="00DD1F5B">
              <w:rPr>
                <w:spacing w:val="-1"/>
                <w:sz w:val="24"/>
                <w:szCs w:val="24"/>
                <w:lang w:val="ru-RU"/>
              </w:rPr>
              <w:t xml:space="preserve"> </w:t>
            </w:r>
            <w:r w:rsidRPr="00DD1F5B">
              <w:rPr>
                <w:sz w:val="24"/>
                <w:szCs w:val="24"/>
                <w:lang w:val="ru-RU"/>
              </w:rPr>
              <w:t>учителя!»</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vMerge w:val="restart"/>
          </w:tcPr>
          <w:p w:rsidR="004A5F88" w:rsidRPr="00DD1F5B" w:rsidRDefault="004A5F88" w:rsidP="00DD1F5B">
            <w:pPr>
              <w:pStyle w:val="TableParagraph"/>
              <w:ind w:left="604"/>
              <w:rPr>
                <w:sz w:val="24"/>
                <w:szCs w:val="24"/>
              </w:rPr>
            </w:pPr>
            <w:r w:rsidRPr="00DD1F5B">
              <w:rPr>
                <w:sz w:val="24"/>
                <w:szCs w:val="24"/>
              </w:rPr>
              <w:t>05.10.22</w:t>
            </w:r>
          </w:p>
        </w:tc>
        <w:tc>
          <w:tcPr>
            <w:tcW w:w="2170" w:type="dxa"/>
            <w:gridSpan w:val="3"/>
            <w:vMerge w:val="restart"/>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220" w:right="207"/>
              <w:jc w:val="center"/>
              <w:rPr>
                <w:sz w:val="24"/>
                <w:szCs w:val="24"/>
                <w:lang w:val="ru-RU"/>
              </w:rPr>
            </w:pPr>
            <w:r w:rsidRPr="00DD1F5B">
              <w:rPr>
                <w:spacing w:val="-1"/>
                <w:sz w:val="24"/>
                <w:szCs w:val="24"/>
                <w:lang w:val="ru-RU"/>
              </w:rPr>
              <w:t>Педагог-организатор</w:t>
            </w:r>
            <w:r w:rsidRPr="00DD1F5B">
              <w:rPr>
                <w:spacing w:val="-47"/>
                <w:sz w:val="24"/>
                <w:szCs w:val="24"/>
                <w:lang w:val="ru-RU"/>
              </w:rPr>
              <w:t xml:space="preserve"> </w:t>
            </w:r>
            <w:r w:rsidRPr="00DD1F5B">
              <w:rPr>
                <w:sz w:val="24"/>
                <w:szCs w:val="24"/>
                <w:lang w:val="ru-RU"/>
              </w:rPr>
              <w:t>Педагоги</w:t>
            </w:r>
            <w:r w:rsidRPr="00DD1F5B">
              <w:rPr>
                <w:spacing w:val="-1"/>
                <w:sz w:val="24"/>
                <w:szCs w:val="24"/>
                <w:lang w:val="ru-RU"/>
              </w:rPr>
              <w:t xml:space="preserve"> </w:t>
            </w:r>
            <w:proofErr w:type="gramStart"/>
            <w:r w:rsidRPr="00DD1F5B">
              <w:rPr>
                <w:sz w:val="24"/>
                <w:szCs w:val="24"/>
                <w:lang w:val="ru-RU"/>
              </w:rPr>
              <w:t>ДО</w:t>
            </w:r>
            <w:proofErr w:type="gramEnd"/>
          </w:p>
          <w:p w:rsidR="004A5F88" w:rsidRPr="00DD1F5B" w:rsidRDefault="004A5F88" w:rsidP="00DD1F5B">
            <w:pPr>
              <w:pStyle w:val="TableParagraph"/>
              <w:ind w:left="111" w:right="207"/>
              <w:jc w:val="center"/>
              <w:rPr>
                <w:sz w:val="24"/>
                <w:szCs w:val="24"/>
                <w:lang w:val="ru-RU"/>
              </w:rPr>
            </w:pPr>
            <w:r w:rsidRPr="00DD1F5B">
              <w:rPr>
                <w:sz w:val="24"/>
                <w:szCs w:val="24"/>
                <w:lang w:val="ru-RU"/>
              </w:rPr>
              <w:t>Классные</w:t>
            </w:r>
            <w:r w:rsidRPr="00DD1F5B">
              <w:rPr>
                <w:spacing w:val="-7"/>
                <w:sz w:val="24"/>
                <w:szCs w:val="24"/>
                <w:lang w:val="ru-RU"/>
              </w:rPr>
              <w:t xml:space="preserve"> </w:t>
            </w:r>
            <w:r w:rsidRPr="00DD1F5B">
              <w:rPr>
                <w:sz w:val="24"/>
                <w:szCs w:val="24"/>
                <w:lang w:val="ru-RU"/>
              </w:rPr>
              <w:t>руководители</w:t>
            </w:r>
          </w:p>
        </w:tc>
      </w:tr>
      <w:tr w:rsidR="004A5F88" w:rsidRPr="00DD1F5B" w:rsidTr="00B75E40">
        <w:trPr>
          <w:trHeight w:val="662"/>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17.</w:t>
            </w:r>
          </w:p>
        </w:tc>
        <w:tc>
          <w:tcPr>
            <w:tcW w:w="3315" w:type="dxa"/>
            <w:gridSpan w:val="5"/>
            <w:tcBorders>
              <w:right w:val="single" w:sz="6" w:space="0" w:color="000000"/>
            </w:tcBorders>
          </w:tcPr>
          <w:p w:rsidR="004A5F88" w:rsidRPr="00DD1F5B" w:rsidRDefault="004A5F88" w:rsidP="00DD1F5B">
            <w:pPr>
              <w:pStyle w:val="TableParagraph"/>
              <w:ind w:left="110"/>
              <w:rPr>
                <w:sz w:val="24"/>
                <w:szCs w:val="24"/>
              </w:rPr>
            </w:pPr>
            <w:r w:rsidRPr="00DD1F5B">
              <w:rPr>
                <w:sz w:val="24"/>
                <w:szCs w:val="24"/>
              </w:rPr>
              <w:t>День</w:t>
            </w:r>
            <w:r w:rsidRPr="00DD1F5B">
              <w:rPr>
                <w:spacing w:val="-6"/>
                <w:sz w:val="24"/>
                <w:szCs w:val="24"/>
              </w:rPr>
              <w:t xml:space="preserve"> </w:t>
            </w:r>
            <w:r w:rsidRPr="00DD1F5B">
              <w:rPr>
                <w:sz w:val="24"/>
                <w:szCs w:val="24"/>
              </w:rPr>
              <w:t>самоуправления.</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vMerge/>
            <w:tcBorders>
              <w:top w:val="nil"/>
            </w:tcBorders>
          </w:tcPr>
          <w:p w:rsidR="004A5F88" w:rsidRPr="00DD1F5B" w:rsidRDefault="004A5F88" w:rsidP="00DD1F5B">
            <w:pPr>
              <w:rPr>
                <w:rFonts w:ascii="Times New Roman" w:hAnsi="Times New Roman" w:cs="Times New Roman"/>
                <w:sz w:val="24"/>
                <w:szCs w:val="24"/>
              </w:rPr>
            </w:pPr>
          </w:p>
        </w:tc>
        <w:tc>
          <w:tcPr>
            <w:tcW w:w="2170" w:type="dxa"/>
            <w:gridSpan w:val="3"/>
            <w:vMerge/>
            <w:tcBorders>
              <w:top w:val="nil"/>
            </w:tcBorders>
          </w:tcPr>
          <w:p w:rsidR="004A5F88" w:rsidRPr="00DD1F5B" w:rsidRDefault="004A5F88" w:rsidP="00DD1F5B">
            <w:pPr>
              <w:rPr>
                <w:rFonts w:ascii="Times New Roman" w:hAnsi="Times New Roman" w:cs="Times New Roman"/>
                <w:sz w:val="24"/>
                <w:szCs w:val="24"/>
              </w:rPr>
            </w:pPr>
          </w:p>
        </w:tc>
      </w:tr>
      <w:tr w:rsidR="004A5F88" w:rsidRPr="00DD1F5B" w:rsidTr="00B75E40">
        <w:trPr>
          <w:trHeight w:val="1392"/>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18.</w:t>
            </w:r>
          </w:p>
        </w:tc>
        <w:tc>
          <w:tcPr>
            <w:tcW w:w="3315" w:type="dxa"/>
            <w:gridSpan w:val="5"/>
            <w:tcBorders>
              <w:right w:val="single" w:sz="6" w:space="0" w:color="000000"/>
            </w:tcBorders>
          </w:tcPr>
          <w:p w:rsidR="004A5F88" w:rsidRPr="00DD1F5B" w:rsidRDefault="004A5F88" w:rsidP="00DD1F5B">
            <w:pPr>
              <w:pStyle w:val="TableParagraph"/>
              <w:ind w:right="111"/>
              <w:rPr>
                <w:sz w:val="24"/>
                <w:szCs w:val="24"/>
                <w:lang w:val="ru-RU"/>
              </w:rPr>
            </w:pPr>
            <w:r w:rsidRPr="00DD1F5B">
              <w:rPr>
                <w:sz w:val="24"/>
                <w:szCs w:val="24"/>
                <w:lang w:val="ru-RU"/>
              </w:rPr>
              <w:t>Акция</w:t>
            </w:r>
            <w:r w:rsidRPr="00DD1F5B">
              <w:rPr>
                <w:spacing w:val="-8"/>
                <w:sz w:val="24"/>
                <w:szCs w:val="24"/>
                <w:lang w:val="ru-RU"/>
              </w:rPr>
              <w:t xml:space="preserve"> </w:t>
            </w:r>
            <w:r w:rsidRPr="00DD1F5B">
              <w:rPr>
                <w:sz w:val="24"/>
                <w:szCs w:val="24"/>
                <w:lang w:val="ru-RU"/>
              </w:rPr>
              <w:t>«Милосердие»,</w:t>
            </w:r>
            <w:r w:rsidRPr="00DD1F5B">
              <w:rPr>
                <w:spacing w:val="-5"/>
                <w:sz w:val="24"/>
                <w:szCs w:val="24"/>
                <w:lang w:val="ru-RU"/>
              </w:rPr>
              <w:t xml:space="preserve"> </w:t>
            </w:r>
            <w:r w:rsidRPr="00DD1F5B">
              <w:rPr>
                <w:sz w:val="24"/>
                <w:szCs w:val="24"/>
                <w:lang w:val="ru-RU"/>
              </w:rPr>
              <w:t>посвященная</w:t>
            </w:r>
            <w:r w:rsidRPr="00DD1F5B">
              <w:rPr>
                <w:spacing w:val="-47"/>
                <w:sz w:val="24"/>
                <w:szCs w:val="24"/>
                <w:lang w:val="ru-RU"/>
              </w:rPr>
              <w:t xml:space="preserve"> </w:t>
            </w:r>
            <w:r w:rsidRPr="00DD1F5B">
              <w:rPr>
                <w:sz w:val="24"/>
                <w:szCs w:val="24"/>
                <w:lang w:val="ru-RU"/>
              </w:rPr>
              <w:t>Международному дню пожилых</w:t>
            </w:r>
            <w:r w:rsidRPr="00DD1F5B">
              <w:rPr>
                <w:spacing w:val="1"/>
                <w:sz w:val="24"/>
                <w:szCs w:val="24"/>
                <w:lang w:val="ru-RU"/>
              </w:rPr>
              <w:t xml:space="preserve"> </w:t>
            </w:r>
            <w:r w:rsidRPr="00DD1F5B">
              <w:rPr>
                <w:sz w:val="24"/>
                <w:szCs w:val="24"/>
                <w:lang w:val="ru-RU"/>
              </w:rPr>
              <w:t>людей.</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0" w:right="219"/>
              <w:jc w:val="right"/>
              <w:rPr>
                <w:sz w:val="24"/>
                <w:szCs w:val="24"/>
              </w:rPr>
            </w:pPr>
            <w:r w:rsidRPr="00DD1F5B">
              <w:rPr>
                <w:sz w:val="24"/>
                <w:szCs w:val="24"/>
              </w:rPr>
              <w:t>1</w:t>
            </w:r>
            <w:r w:rsidRPr="00DD1F5B">
              <w:rPr>
                <w:spacing w:val="-1"/>
                <w:sz w:val="24"/>
                <w:szCs w:val="24"/>
              </w:rPr>
              <w:t xml:space="preserve"> </w:t>
            </w:r>
            <w:r w:rsidRPr="00DD1F5B">
              <w:rPr>
                <w:sz w:val="24"/>
                <w:szCs w:val="24"/>
              </w:rPr>
              <w:t>неделя</w:t>
            </w:r>
            <w:r w:rsidRPr="00DD1F5B">
              <w:rPr>
                <w:spacing w:val="-2"/>
                <w:sz w:val="24"/>
                <w:szCs w:val="24"/>
              </w:rPr>
              <w:t xml:space="preserve"> </w:t>
            </w:r>
            <w:r w:rsidRPr="00DD1F5B">
              <w:rPr>
                <w:sz w:val="24"/>
                <w:szCs w:val="24"/>
              </w:rPr>
              <w:t>октября</w:t>
            </w:r>
          </w:p>
        </w:tc>
        <w:tc>
          <w:tcPr>
            <w:tcW w:w="2170" w:type="dxa"/>
            <w:gridSpan w:val="3"/>
          </w:tcPr>
          <w:p w:rsidR="004A5F88" w:rsidRPr="00DD1F5B" w:rsidRDefault="004A5F88" w:rsidP="00DD1F5B">
            <w:pPr>
              <w:pStyle w:val="TableParagraph"/>
              <w:ind w:left="223" w:right="207"/>
              <w:jc w:val="center"/>
              <w:rPr>
                <w:sz w:val="24"/>
                <w:szCs w:val="24"/>
                <w:lang w:val="ru-RU"/>
              </w:rPr>
            </w:pPr>
            <w:r w:rsidRPr="00DD1F5B">
              <w:rPr>
                <w:sz w:val="24"/>
                <w:szCs w:val="24"/>
                <w:lang w:val="ru-RU"/>
              </w:rPr>
              <w:t>Советники директора по</w:t>
            </w:r>
            <w:r w:rsidRPr="00DD1F5B">
              <w:rPr>
                <w:spacing w:val="-47"/>
                <w:sz w:val="24"/>
                <w:szCs w:val="24"/>
                <w:lang w:val="ru-RU"/>
              </w:rPr>
              <w:t xml:space="preserve"> </w:t>
            </w:r>
            <w:r w:rsidRPr="00DD1F5B">
              <w:rPr>
                <w:sz w:val="24"/>
                <w:szCs w:val="24"/>
                <w:lang w:val="ru-RU"/>
              </w:rPr>
              <w:t>воспитанию</w:t>
            </w:r>
          </w:p>
          <w:p w:rsidR="004A5F88" w:rsidRPr="00DD1F5B" w:rsidRDefault="004A5F88" w:rsidP="00DD1F5B">
            <w:pPr>
              <w:pStyle w:val="TableParagraph"/>
              <w:ind w:left="210" w:right="207"/>
              <w:jc w:val="center"/>
              <w:rPr>
                <w:sz w:val="24"/>
                <w:szCs w:val="24"/>
                <w:lang w:val="ru-RU"/>
              </w:rPr>
            </w:pPr>
            <w:r w:rsidRPr="00DD1F5B">
              <w:rPr>
                <w:spacing w:val="-1"/>
                <w:sz w:val="24"/>
                <w:szCs w:val="24"/>
                <w:lang w:val="ru-RU"/>
              </w:rPr>
              <w:t>Педагог-организатор</w:t>
            </w:r>
            <w:r w:rsidRPr="00DD1F5B">
              <w:rPr>
                <w:spacing w:val="-47"/>
                <w:sz w:val="24"/>
                <w:szCs w:val="24"/>
                <w:lang w:val="ru-RU"/>
              </w:rPr>
              <w:t xml:space="preserve"> </w:t>
            </w:r>
            <w:r w:rsidRPr="00DD1F5B">
              <w:rPr>
                <w:sz w:val="24"/>
                <w:szCs w:val="24"/>
                <w:lang w:val="ru-RU"/>
              </w:rPr>
              <w:t>Вожатая</w:t>
            </w:r>
          </w:p>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613"/>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19.</w:t>
            </w:r>
          </w:p>
        </w:tc>
        <w:tc>
          <w:tcPr>
            <w:tcW w:w="3315" w:type="dxa"/>
            <w:gridSpan w:val="5"/>
            <w:tcBorders>
              <w:right w:val="single" w:sz="6" w:space="0" w:color="000000"/>
            </w:tcBorders>
          </w:tcPr>
          <w:p w:rsidR="004A5F88" w:rsidRPr="00DD1F5B" w:rsidRDefault="004A5F88" w:rsidP="00DD1F5B">
            <w:pPr>
              <w:pStyle w:val="TableParagraph"/>
              <w:ind w:right="281"/>
              <w:rPr>
                <w:sz w:val="24"/>
                <w:szCs w:val="24"/>
                <w:lang w:val="ru-RU"/>
              </w:rPr>
            </w:pPr>
            <w:r w:rsidRPr="00DD1F5B">
              <w:rPr>
                <w:sz w:val="24"/>
                <w:szCs w:val="24"/>
                <w:lang w:val="ru-RU"/>
              </w:rPr>
              <w:t>Мероприятия к Международному</w:t>
            </w:r>
            <w:r w:rsidRPr="00DD1F5B">
              <w:rPr>
                <w:spacing w:val="-47"/>
                <w:sz w:val="24"/>
                <w:szCs w:val="24"/>
                <w:lang w:val="ru-RU"/>
              </w:rPr>
              <w:t xml:space="preserve"> </w:t>
            </w:r>
            <w:r w:rsidRPr="00DD1F5B">
              <w:rPr>
                <w:sz w:val="24"/>
                <w:szCs w:val="24"/>
                <w:lang w:val="ru-RU"/>
              </w:rPr>
              <w:t>дню</w:t>
            </w:r>
            <w:r w:rsidRPr="00DD1F5B">
              <w:rPr>
                <w:spacing w:val="-1"/>
                <w:sz w:val="24"/>
                <w:szCs w:val="24"/>
                <w:lang w:val="ru-RU"/>
              </w:rPr>
              <w:t xml:space="preserve"> </w:t>
            </w:r>
            <w:r w:rsidRPr="00DD1F5B">
              <w:rPr>
                <w:sz w:val="24"/>
                <w:szCs w:val="24"/>
                <w:lang w:val="ru-RU"/>
              </w:rPr>
              <w:t>школьных</w:t>
            </w:r>
            <w:r w:rsidRPr="00DD1F5B">
              <w:rPr>
                <w:spacing w:val="1"/>
                <w:sz w:val="24"/>
                <w:szCs w:val="24"/>
                <w:lang w:val="ru-RU"/>
              </w:rPr>
              <w:t xml:space="preserve"> </w:t>
            </w:r>
            <w:r w:rsidRPr="00DD1F5B">
              <w:rPr>
                <w:sz w:val="24"/>
                <w:szCs w:val="24"/>
                <w:lang w:val="ru-RU"/>
              </w:rPr>
              <w:t>библиотек.</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604"/>
              <w:rPr>
                <w:sz w:val="24"/>
                <w:szCs w:val="24"/>
              </w:rPr>
            </w:pPr>
            <w:r w:rsidRPr="00DD1F5B">
              <w:rPr>
                <w:sz w:val="24"/>
                <w:szCs w:val="24"/>
              </w:rPr>
              <w:t>25.10.23</w:t>
            </w:r>
          </w:p>
        </w:tc>
        <w:tc>
          <w:tcPr>
            <w:tcW w:w="2170" w:type="dxa"/>
            <w:gridSpan w:val="3"/>
          </w:tcPr>
          <w:p w:rsidR="004A5F88" w:rsidRPr="00DD1F5B" w:rsidRDefault="004A5F88" w:rsidP="00DD1F5B">
            <w:pPr>
              <w:pStyle w:val="TableParagraph"/>
              <w:ind w:left="214" w:right="207"/>
              <w:jc w:val="center"/>
              <w:rPr>
                <w:sz w:val="24"/>
                <w:szCs w:val="24"/>
              </w:rPr>
            </w:pPr>
            <w:r w:rsidRPr="00DD1F5B">
              <w:rPr>
                <w:sz w:val="24"/>
                <w:szCs w:val="24"/>
              </w:rPr>
              <w:t>Библиотекарь</w:t>
            </w:r>
          </w:p>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1382"/>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20.</w:t>
            </w:r>
          </w:p>
        </w:tc>
        <w:tc>
          <w:tcPr>
            <w:tcW w:w="3315" w:type="dxa"/>
            <w:gridSpan w:val="5"/>
            <w:tcBorders>
              <w:right w:val="single" w:sz="6" w:space="0" w:color="000000"/>
            </w:tcBorders>
          </w:tcPr>
          <w:p w:rsidR="004A5F88" w:rsidRPr="00DD1F5B" w:rsidRDefault="004A5F88" w:rsidP="00DD1F5B">
            <w:pPr>
              <w:pStyle w:val="TableParagraph"/>
              <w:spacing w:before="14"/>
              <w:rPr>
                <w:sz w:val="24"/>
                <w:szCs w:val="24"/>
              </w:rPr>
            </w:pPr>
            <w:r w:rsidRPr="00DD1F5B">
              <w:rPr>
                <w:sz w:val="24"/>
                <w:szCs w:val="24"/>
              </w:rPr>
              <w:t>«Папа</w:t>
            </w:r>
            <w:r w:rsidRPr="00DD1F5B">
              <w:rPr>
                <w:spacing w:val="-5"/>
                <w:sz w:val="24"/>
                <w:szCs w:val="24"/>
              </w:rPr>
              <w:t xml:space="preserve"> </w:t>
            </w:r>
            <w:r w:rsidRPr="00DD1F5B">
              <w:rPr>
                <w:sz w:val="24"/>
                <w:szCs w:val="24"/>
              </w:rPr>
              <w:t>в</w:t>
            </w:r>
            <w:r w:rsidRPr="00DD1F5B">
              <w:rPr>
                <w:spacing w:val="-1"/>
                <w:sz w:val="24"/>
                <w:szCs w:val="24"/>
              </w:rPr>
              <w:t xml:space="preserve"> </w:t>
            </w:r>
            <w:r w:rsidRPr="00DD1F5B">
              <w:rPr>
                <w:sz w:val="24"/>
                <w:szCs w:val="24"/>
              </w:rPr>
              <w:t>объективе».Фотовыставка.</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604"/>
              <w:rPr>
                <w:sz w:val="24"/>
                <w:szCs w:val="24"/>
              </w:rPr>
            </w:pPr>
            <w:r w:rsidRPr="00DD1F5B">
              <w:rPr>
                <w:sz w:val="24"/>
                <w:szCs w:val="24"/>
              </w:rPr>
              <w:t>16.10.23</w:t>
            </w:r>
          </w:p>
        </w:tc>
        <w:tc>
          <w:tcPr>
            <w:tcW w:w="2170" w:type="dxa"/>
            <w:gridSpan w:val="3"/>
          </w:tcPr>
          <w:p w:rsidR="004A5F88" w:rsidRPr="00DD1F5B" w:rsidRDefault="004A5F88" w:rsidP="00DD1F5B">
            <w:pPr>
              <w:pStyle w:val="TableParagraph"/>
              <w:ind w:left="310" w:right="303" w:firstLine="134"/>
              <w:rPr>
                <w:sz w:val="24"/>
                <w:szCs w:val="24"/>
              </w:rPr>
            </w:pPr>
            <w:r w:rsidRPr="00DD1F5B">
              <w:rPr>
                <w:sz w:val="24"/>
                <w:szCs w:val="24"/>
              </w:rPr>
              <w:t>Педагог-организатор</w:t>
            </w:r>
            <w:r w:rsidRPr="00DD1F5B">
              <w:rPr>
                <w:spacing w:val="1"/>
                <w:sz w:val="24"/>
                <w:szCs w:val="24"/>
              </w:rPr>
              <w:t xml:space="preserve"> </w:t>
            </w:r>
            <w:r w:rsidRPr="00DD1F5B">
              <w:rPr>
                <w:spacing w:val="-1"/>
                <w:sz w:val="24"/>
                <w:szCs w:val="24"/>
              </w:rPr>
              <w:t>Классные</w:t>
            </w:r>
            <w:r w:rsidRPr="00DD1F5B">
              <w:rPr>
                <w:spacing w:val="-9"/>
                <w:sz w:val="24"/>
                <w:szCs w:val="24"/>
              </w:rPr>
              <w:t xml:space="preserve"> </w:t>
            </w:r>
            <w:r w:rsidRPr="00DD1F5B">
              <w:rPr>
                <w:sz w:val="24"/>
                <w:szCs w:val="24"/>
              </w:rPr>
              <w:t>руководители</w:t>
            </w:r>
          </w:p>
        </w:tc>
      </w:tr>
      <w:tr w:rsidR="004A5F88" w:rsidRPr="00DD1F5B" w:rsidTr="00B75E40">
        <w:trPr>
          <w:trHeight w:val="935"/>
        </w:trPr>
        <w:tc>
          <w:tcPr>
            <w:tcW w:w="725" w:type="dxa"/>
            <w:gridSpan w:val="3"/>
          </w:tcPr>
          <w:p w:rsidR="004A5F88" w:rsidRPr="00DD1F5B" w:rsidRDefault="004A5F88" w:rsidP="00DD1F5B">
            <w:pPr>
              <w:pStyle w:val="TableParagraph"/>
              <w:ind w:right="93"/>
              <w:jc w:val="center"/>
              <w:rPr>
                <w:sz w:val="24"/>
                <w:szCs w:val="24"/>
              </w:rPr>
            </w:pPr>
            <w:r w:rsidRPr="00DD1F5B">
              <w:rPr>
                <w:sz w:val="24"/>
                <w:szCs w:val="24"/>
              </w:rPr>
              <w:t>21.</w:t>
            </w:r>
          </w:p>
        </w:tc>
        <w:tc>
          <w:tcPr>
            <w:tcW w:w="3315" w:type="dxa"/>
            <w:gridSpan w:val="5"/>
            <w:tcBorders>
              <w:right w:val="single" w:sz="6" w:space="0" w:color="000000"/>
            </w:tcBorders>
          </w:tcPr>
          <w:p w:rsidR="004A5F88" w:rsidRPr="00DD1F5B" w:rsidRDefault="004A5F88" w:rsidP="00DD1F5B">
            <w:pPr>
              <w:pStyle w:val="TableParagraph"/>
              <w:ind w:right="203"/>
              <w:rPr>
                <w:sz w:val="24"/>
                <w:szCs w:val="24"/>
                <w:lang w:val="ru-RU"/>
              </w:rPr>
            </w:pPr>
            <w:r w:rsidRPr="00DD1F5B">
              <w:rPr>
                <w:sz w:val="24"/>
                <w:szCs w:val="24"/>
                <w:lang w:val="ru-RU"/>
              </w:rPr>
              <w:t>Квест</w:t>
            </w:r>
            <w:r w:rsidRPr="00DD1F5B">
              <w:rPr>
                <w:spacing w:val="-1"/>
                <w:sz w:val="24"/>
                <w:szCs w:val="24"/>
                <w:lang w:val="ru-RU"/>
              </w:rPr>
              <w:t xml:space="preserve"> </w:t>
            </w:r>
            <w:r w:rsidRPr="00DD1F5B">
              <w:rPr>
                <w:sz w:val="24"/>
                <w:szCs w:val="24"/>
                <w:lang w:val="ru-RU"/>
              </w:rPr>
              <w:t>«В</w:t>
            </w:r>
            <w:r w:rsidRPr="00DD1F5B">
              <w:rPr>
                <w:spacing w:val="-5"/>
                <w:sz w:val="24"/>
                <w:szCs w:val="24"/>
                <w:lang w:val="ru-RU"/>
              </w:rPr>
              <w:t xml:space="preserve"> </w:t>
            </w:r>
            <w:r w:rsidRPr="00DD1F5B">
              <w:rPr>
                <w:sz w:val="24"/>
                <w:szCs w:val="24"/>
                <w:lang w:val="ru-RU"/>
              </w:rPr>
              <w:t>гостях</w:t>
            </w:r>
            <w:r w:rsidRPr="00DD1F5B">
              <w:rPr>
                <w:spacing w:val="5"/>
                <w:sz w:val="24"/>
                <w:szCs w:val="24"/>
                <w:lang w:val="ru-RU"/>
              </w:rPr>
              <w:t xml:space="preserve"> </w:t>
            </w:r>
            <w:r w:rsidRPr="00DD1F5B">
              <w:rPr>
                <w:sz w:val="24"/>
                <w:szCs w:val="24"/>
                <w:lang w:val="ru-RU"/>
              </w:rPr>
              <w:t>у</w:t>
            </w:r>
            <w:r w:rsidRPr="00DD1F5B">
              <w:rPr>
                <w:spacing w:val="-9"/>
                <w:sz w:val="24"/>
                <w:szCs w:val="24"/>
                <w:lang w:val="ru-RU"/>
              </w:rPr>
              <w:t xml:space="preserve"> </w:t>
            </w:r>
            <w:r w:rsidRPr="00DD1F5B">
              <w:rPr>
                <w:sz w:val="24"/>
                <w:szCs w:val="24"/>
                <w:lang w:val="ru-RU"/>
              </w:rPr>
              <w:t>здоровой</w:t>
            </w:r>
            <w:r w:rsidRPr="00DD1F5B">
              <w:rPr>
                <w:spacing w:val="-2"/>
                <w:sz w:val="24"/>
                <w:szCs w:val="24"/>
                <w:lang w:val="ru-RU"/>
              </w:rPr>
              <w:t xml:space="preserve"> </w:t>
            </w:r>
            <w:r w:rsidRPr="00DD1F5B">
              <w:rPr>
                <w:sz w:val="24"/>
                <w:szCs w:val="24"/>
                <w:lang w:val="ru-RU"/>
              </w:rPr>
              <w:t>пищи»</w:t>
            </w:r>
            <w:r w:rsidRPr="00DD1F5B">
              <w:rPr>
                <w:spacing w:val="-47"/>
                <w:sz w:val="24"/>
                <w:szCs w:val="24"/>
                <w:lang w:val="ru-RU"/>
              </w:rPr>
              <w:t xml:space="preserve"> </w:t>
            </w:r>
            <w:r w:rsidRPr="00DD1F5B">
              <w:rPr>
                <w:sz w:val="24"/>
                <w:szCs w:val="24"/>
                <w:lang w:val="ru-RU"/>
              </w:rPr>
              <w:t>ЗОЖ.</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0" w:right="257"/>
              <w:jc w:val="right"/>
              <w:rPr>
                <w:sz w:val="24"/>
                <w:szCs w:val="24"/>
              </w:rPr>
            </w:pPr>
            <w:r w:rsidRPr="00DD1F5B">
              <w:rPr>
                <w:sz w:val="24"/>
                <w:szCs w:val="24"/>
              </w:rPr>
              <w:t>1</w:t>
            </w:r>
            <w:r w:rsidRPr="00DD1F5B">
              <w:rPr>
                <w:spacing w:val="-1"/>
                <w:sz w:val="24"/>
                <w:szCs w:val="24"/>
              </w:rPr>
              <w:t xml:space="preserve"> </w:t>
            </w:r>
            <w:r w:rsidRPr="00DD1F5B">
              <w:rPr>
                <w:sz w:val="24"/>
                <w:szCs w:val="24"/>
              </w:rPr>
              <w:t>неделя</w:t>
            </w:r>
            <w:r w:rsidRPr="00DD1F5B">
              <w:rPr>
                <w:spacing w:val="-1"/>
                <w:sz w:val="24"/>
                <w:szCs w:val="24"/>
              </w:rPr>
              <w:t xml:space="preserve"> </w:t>
            </w:r>
            <w:r w:rsidRPr="00DD1F5B">
              <w:rPr>
                <w:sz w:val="24"/>
                <w:szCs w:val="24"/>
              </w:rPr>
              <w:t>ноября</w:t>
            </w:r>
          </w:p>
        </w:tc>
        <w:tc>
          <w:tcPr>
            <w:tcW w:w="2170" w:type="dxa"/>
            <w:gridSpan w:val="3"/>
          </w:tcPr>
          <w:p w:rsidR="004A5F88" w:rsidRPr="00DD1F5B" w:rsidRDefault="004A5F88" w:rsidP="00DD1F5B">
            <w:pPr>
              <w:pStyle w:val="TableParagraph"/>
              <w:ind w:left="310" w:right="303" w:firstLine="144"/>
              <w:rPr>
                <w:sz w:val="24"/>
                <w:szCs w:val="24"/>
                <w:lang w:val="ru-RU"/>
              </w:rPr>
            </w:pPr>
            <w:r w:rsidRPr="00DD1F5B">
              <w:rPr>
                <w:sz w:val="24"/>
                <w:szCs w:val="24"/>
                <w:lang w:val="ru-RU"/>
              </w:rPr>
              <w:t>Социальный педагог</w:t>
            </w:r>
            <w:r w:rsidRPr="00DD1F5B">
              <w:rPr>
                <w:spacing w:val="1"/>
                <w:sz w:val="24"/>
                <w:szCs w:val="24"/>
                <w:lang w:val="ru-RU"/>
              </w:rPr>
              <w:t xml:space="preserve"> </w:t>
            </w:r>
            <w:r w:rsidRPr="00DD1F5B">
              <w:rPr>
                <w:sz w:val="24"/>
                <w:szCs w:val="24"/>
                <w:lang w:val="ru-RU"/>
              </w:rPr>
              <w:t>Медицинский работник</w:t>
            </w:r>
            <w:r w:rsidRPr="00DD1F5B">
              <w:rPr>
                <w:spacing w:val="-47"/>
                <w:sz w:val="24"/>
                <w:szCs w:val="24"/>
                <w:lang w:val="ru-RU"/>
              </w:rPr>
              <w:t xml:space="preserve"> </w:t>
            </w:r>
            <w:r w:rsidRPr="00DD1F5B">
              <w:rPr>
                <w:spacing w:val="-1"/>
                <w:sz w:val="24"/>
                <w:szCs w:val="24"/>
                <w:lang w:val="ru-RU"/>
              </w:rPr>
              <w:t>Классные</w:t>
            </w:r>
            <w:r w:rsidRPr="00DD1F5B">
              <w:rPr>
                <w:spacing w:val="-9"/>
                <w:sz w:val="24"/>
                <w:szCs w:val="24"/>
                <w:lang w:val="ru-RU"/>
              </w:rPr>
              <w:t xml:space="preserve"> </w:t>
            </w:r>
            <w:r w:rsidRPr="00DD1F5B">
              <w:rPr>
                <w:sz w:val="24"/>
                <w:szCs w:val="24"/>
                <w:lang w:val="ru-RU"/>
              </w:rPr>
              <w:t>руководители</w:t>
            </w:r>
          </w:p>
        </w:tc>
      </w:tr>
      <w:tr w:rsidR="004A5F88" w:rsidRPr="00DD1F5B" w:rsidTr="00B75E40">
        <w:trPr>
          <w:trHeight w:val="1147"/>
        </w:trPr>
        <w:tc>
          <w:tcPr>
            <w:tcW w:w="725" w:type="dxa"/>
            <w:gridSpan w:val="3"/>
          </w:tcPr>
          <w:p w:rsidR="004A5F88" w:rsidRPr="00DD1F5B" w:rsidRDefault="004A5F88" w:rsidP="00DD1F5B">
            <w:pPr>
              <w:pStyle w:val="TableParagraph"/>
              <w:ind w:right="93"/>
              <w:jc w:val="center"/>
              <w:rPr>
                <w:sz w:val="24"/>
                <w:szCs w:val="24"/>
              </w:rPr>
            </w:pPr>
            <w:r w:rsidRPr="00DD1F5B">
              <w:rPr>
                <w:sz w:val="24"/>
                <w:szCs w:val="24"/>
              </w:rPr>
              <w:t>22.</w:t>
            </w:r>
          </w:p>
        </w:tc>
        <w:tc>
          <w:tcPr>
            <w:tcW w:w="3315" w:type="dxa"/>
            <w:gridSpan w:val="5"/>
            <w:tcBorders>
              <w:right w:val="single" w:sz="6" w:space="0" w:color="000000"/>
            </w:tcBorders>
          </w:tcPr>
          <w:p w:rsidR="004A5F88" w:rsidRPr="00DD1F5B" w:rsidRDefault="004A5F88" w:rsidP="00DD1F5B">
            <w:pPr>
              <w:pStyle w:val="TableParagraph"/>
              <w:ind w:right="309"/>
              <w:rPr>
                <w:sz w:val="24"/>
                <w:szCs w:val="24"/>
                <w:lang w:val="ru-RU"/>
              </w:rPr>
            </w:pPr>
            <w:r w:rsidRPr="00DD1F5B">
              <w:rPr>
                <w:sz w:val="24"/>
                <w:szCs w:val="24"/>
                <w:lang w:val="ru-RU"/>
              </w:rPr>
              <w:t>Организация художественной</w:t>
            </w:r>
            <w:r w:rsidRPr="00DD1F5B">
              <w:rPr>
                <w:spacing w:val="1"/>
                <w:sz w:val="24"/>
                <w:szCs w:val="24"/>
                <w:lang w:val="ru-RU"/>
              </w:rPr>
              <w:t xml:space="preserve"> </w:t>
            </w:r>
            <w:r w:rsidRPr="00DD1F5B">
              <w:rPr>
                <w:sz w:val="24"/>
                <w:szCs w:val="24"/>
                <w:lang w:val="ru-RU"/>
              </w:rPr>
              <w:t>экспозиции</w:t>
            </w:r>
            <w:r w:rsidRPr="00DD1F5B">
              <w:rPr>
                <w:spacing w:val="-7"/>
                <w:sz w:val="24"/>
                <w:szCs w:val="24"/>
                <w:lang w:val="ru-RU"/>
              </w:rPr>
              <w:t xml:space="preserve"> </w:t>
            </w:r>
            <w:r w:rsidRPr="00DD1F5B">
              <w:rPr>
                <w:sz w:val="24"/>
                <w:szCs w:val="24"/>
                <w:lang w:val="ru-RU"/>
              </w:rPr>
              <w:t>(инсталляции)</w:t>
            </w:r>
            <w:r w:rsidRPr="00DD1F5B">
              <w:rPr>
                <w:spacing w:val="-4"/>
                <w:sz w:val="24"/>
                <w:szCs w:val="24"/>
                <w:lang w:val="ru-RU"/>
              </w:rPr>
              <w:t xml:space="preserve"> </w:t>
            </w:r>
            <w:r w:rsidRPr="00DD1F5B">
              <w:rPr>
                <w:sz w:val="24"/>
                <w:szCs w:val="24"/>
                <w:lang w:val="ru-RU"/>
              </w:rPr>
              <w:t>в</w:t>
            </w:r>
            <w:r w:rsidRPr="00DD1F5B">
              <w:rPr>
                <w:spacing w:val="-4"/>
                <w:sz w:val="24"/>
                <w:szCs w:val="24"/>
                <w:lang w:val="ru-RU"/>
              </w:rPr>
              <w:t xml:space="preserve"> </w:t>
            </w:r>
            <w:r w:rsidRPr="00DD1F5B">
              <w:rPr>
                <w:sz w:val="24"/>
                <w:szCs w:val="24"/>
                <w:lang w:val="ru-RU"/>
              </w:rPr>
              <w:t>фойе</w:t>
            </w:r>
            <w:r w:rsidRPr="00DD1F5B">
              <w:rPr>
                <w:spacing w:val="-47"/>
                <w:sz w:val="24"/>
                <w:szCs w:val="24"/>
                <w:lang w:val="ru-RU"/>
              </w:rPr>
              <w:t xml:space="preserve"> </w:t>
            </w:r>
            <w:r w:rsidRPr="00DD1F5B">
              <w:rPr>
                <w:sz w:val="24"/>
                <w:szCs w:val="24"/>
                <w:lang w:val="ru-RU"/>
              </w:rPr>
              <w:t>школы,</w:t>
            </w:r>
            <w:r w:rsidRPr="00DD1F5B">
              <w:rPr>
                <w:spacing w:val="3"/>
                <w:sz w:val="24"/>
                <w:szCs w:val="24"/>
                <w:lang w:val="ru-RU"/>
              </w:rPr>
              <w:t xml:space="preserve"> </w:t>
            </w:r>
            <w:r w:rsidRPr="00DD1F5B">
              <w:rPr>
                <w:sz w:val="24"/>
                <w:szCs w:val="24"/>
                <w:lang w:val="ru-RU"/>
              </w:rPr>
              <w:t>посвященной</w:t>
            </w:r>
          </w:p>
          <w:p w:rsidR="004A5F88" w:rsidRPr="00DD1F5B" w:rsidRDefault="004A5F88" w:rsidP="00DD1F5B">
            <w:pPr>
              <w:pStyle w:val="TableParagraph"/>
              <w:rPr>
                <w:sz w:val="24"/>
                <w:szCs w:val="24"/>
              </w:rPr>
            </w:pPr>
            <w:r w:rsidRPr="00DD1F5B">
              <w:rPr>
                <w:sz w:val="24"/>
                <w:szCs w:val="24"/>
              </w:rPr>
              <w:t>«Дню</w:t>
            </w:r>
            <w:r w:rsidRPr="00DD1F5B">
              <w:rPr>
                <w:spacing w:val="-3"/>
                <w:sz w:val="24"/>
                <w:szCs w:val="24"/>
              </w:rPr>
              <w:t xml:space="preserve"> </w:t>
            </w:r>
            <w:r w:rsidRPr="00DD1F5B">
              <w:rPr>
                <w:sz w:val="24"/>
                <w:szCs w:val="24"/>
              </w:rPr>
              <w:t>народного</w:t>
            </w:r>
            <w:r w:rsidRPr="00DD1F5B">
              <w:rPr>
                <w:spacing w:val="-5"/>
                <w:sz w:val="24"/>
                <w:szCs w:val="24"/>
              </w:rPr>
              <w:t xml:space="preserve"> </w:t>
            </w:r>
            <w:r w:rsidRPr="00DD1F5B">
              <w:rPr>
                <w:sz w:val="24"/>
                <w:szCs w:val="24"/>
              </w:rPr>
              <w:t>единства»</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vMerge w:val="restart"/>
          </w:tcPr>
          <w:p w:rsidR="004A5F88" w:rsidRPr="00DD1F5B" w:rsidRDefault="004A5F88" w:rsidP="00DD1F5B">
            <w:pPr>
              <w:pStyle w:val="TableParagraph"/>
              <w:ind w:left="268"/>
              <w:rPr>
                <w:sz w:val="24"/>
                <w:szCs w:val="24"/>
              </w:rPr>
            </w:pPr>
            <w:r w:rsidRPr="00DD1F5B">
              <w:rPr>
                <w:sz w:val="24"/>
                <w:szCs w:val="24"/>
              </w:rPr>
              <w:t>2</w:t>
            </w:r>
            <w:r w:rsidRPr="00DD1F5B">
              <w:rPr>
                <w:spacing w:val="-1"/>
                <w:sz w:val="24"/>
                <w:szCs w:val="24"/>
              </w:rPr>
              <w:t xml:space="preserve"> </w:t>
            </w:r>
            <w:r w:rsidRPr="00DD1F5B">
              <w:rPr>
                <w:sz w:val="24"/>
                <w:szCs w:val="24"/>
              </w:rPr>
              <w:t>неделя</w:t>
            </w:r>
            <w:r w:rsidRPr="00DD1F5B">
              <w:rPr>
                <w:spacing w:val="-1"/>
                <w:sz w:val="24"/>
                <w:szCs w:val="24"/>
              </w:rPr>
              <w:t xml:space="preserve"> </w:t>
            </w:r>
            <w:r w:rsidRPr="00DD1F5B">
              <w:rPr>
                <w:sz w:val="24"/>
                <w:szCs w:val="24"/>
              </w:rPr>
              <w:t>ноября</w:t>
            </w:r>
          </w:p>
        </w:tc>
        <w:tc>
          <w:tcPr>
            <w:tcW w:w="2170" w:type="dxa"/>
            <w:gridSpan w:val="3"/>
          </w:tcPr>
          <w:p w:rsidR="004A5F88" w:rsidRPr="00DD1F5B" w:rsidRDefault="004A5F88" w:rsidP="00DD1F5B">
            <w:pPr>
              <w:pStyle w:val="TableParagraph"/>
              <w:ind w:left="310" w:right="303" w:firstLine="134"/>
              <w:rPr>
                <w:sz w:val="24"/>
                <w:szCs w:val="24"/>
              </w:rPr>
            </w:pPr>
            <w:r w:rsidRPr="00DD1F5B">
              <w:rPr>
                <w:sz w:val="24"/>
                <w:szCs w:val="24"/>
              </w:rPr>
              <w:t>Педагог-организатор</w:t>
            </w:r>
            <w:r w:rsidRPr="00DD1F5B">
              <w:rPr>
                <w:spacing w:val="1"/>
                <w:sz w:val="24"/>
                <w:szCs w:val="24"/>
              </w:rPr>
              <w:t xml:space="preserve"> </w:t>
            </w:r>
            <w:r w:rsidRPr="00DD1F5B">
              <w:rPr>
                <w:spacing w:val="-1"/>
                <w:sz w:val="24"/>
                <w:szCs w:val="24"/>
              </w:rPr>
              <w:t>Классные</w:t>
            </w:r>
            <w:r w:rsidRPr="00DD1F5B">
              <w:rPr>
                <w:spacing w:val="-9"/>
                <w:sz w:val="24"/>
                <w:szCs w:val="24"/>
              </w:rPr>
              <w:t xml:space="preserve"> </w:t>
            </w:r>
            <w:r w:rsidRPr="00DD1F5B">
              <w:rPr>
                <w:sz w:val="24"/>
                <w:szCs w:val="24"/>
              </w:rPr>
              <w:t>руководители</w:t>
            </w:r>
          </w:p>
        </w:tc>
      </w:tr>
      <w:tr w:rsidR="004A5F88" w:rsidRPr="00DD1F5B" w:rsidTr="00B75E40">
        <w:trPr>
          <w:trHeight w:val="249"/>
        </w:trPr>
        <w:tc>
          <w:tcPr>
            <w:tcW w:w="725" w:type="dxa"/>
            <w:gridSpan w:val="3"/>
          </w:tcPr>
          <w:p w:rsidR="004A5F88" w:rsidRPr="00DD1F5B" w:rsidRDefault="004A5F88" w:rsidP="00DD1F5B">
            <w:pPr>
              <w:pStyle w:val="TableParagraph"/>
              <w:ind w:left="0"/>
              <w:rPr>
                <w:sz w:val="24"/>
                <w:szCs w:val="24"/>
              </w:rPr>
            </w:pPr>
          </w:p>
        </w:tc>
        <w:tc>
          <w:tcPr>
            <w:tcW w:w="3315" w:type="dxa"/>
            <w:gridSpan w:val="5"/>
            <w:tcBorders>
              <w:right w:val="single" w:sz="6" w:space="0" w:color="000000"/>
            </w:tcBorders>
          </w:tcPr>
          <w:p w:rsidR="004A5F88" w:rsidRPr="00DD1F5B" w:rsidRDefault="004A5F88" w:rsidP="00DD1F5B">
            <w:pPr>
              <w:pStyle w:val="TableParagraph"/>
              <w:ind w:left="0"/>
              <w:rPr>
                <w:sz w:val="24"/>
                <w:szCs w:val="24"/>
              </w:rPr>
            </w:pP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vMerge/>
            <w:tcBorders>
              <w:top w:val="nil"/>
            </w:tcBorders>
          </w:tcPr>
          <w:p w:rsidR="004A5F88" w:rsidRPr="00DD1F5B" w:rsidRDefault="004A5F88" w:rsidP="00DD1F5B">
            <w:pPr>
              <w:rPr>
                <w:rFonts w:ascii="Times New Roman" w:hAnsi="Times New Roman" w:cs="Times New Roman"/>
                <w:sz w:val="24"/>
                <w:szCs w:val="24"/>
              </w:rPr>
            </w:pPr>
          </w:p>
        </w:tc>
        <w:tc>
          <w:tcPr>
            <w:tcW w:w="2170" w:type="dxa"/>
            <w:gridSpan w:val="3"/>
          </w:tcPr>
          <w:p w:rsidR="004A5F88" w:rsidRPr="00DD1F5B" w:rsidRDefault="004A5F88" w:rsidP="00DD1F5B">
            <w:pPr>
              <w:pStyle w:val="TableParagraph"/>
              <w:ind w:left="0"/>
              <w:rPr>
                <w:sz w:val="24"/>
                <w:szCs w:val="24"/>
              </w:rPr>
            </w:pPr>
          </w:p>
        </w:tc>
      </w:tr>
      <w:tr w:rsidR="004A5F88" w:rsidRPr="00DD1F5B" w:rsidTr="00B75E40">
        <w:trPr>
          <w:trHeight w:val="921"/>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23.</w:t>
            </w:r>
          </w:p>
        </w:tc>
        <w:tc>
          <w:tcPr>
            <w:tcW w:w="3315" w:type="dxa"/>
            <w:gridSpan w:val="5"/>
            <w:tcBorders>
              <w:right w:val="single" w:sz="6" w:space="0" w:color="000000"/>
            </w:tcBorders>
          </w:tcPr>
          <w:p w:rsidR="004A5F88" w:rsidRPr="00DD1F5B" w:rsidRDefault="004A5F88" w:rsidP="00DD1F5B">
            <w:pPr>
              <w:pStyle w:val="TableParagraph"/>
              <w:ind w:right="620"/>
              <w:rPr>
                <w:sz w:val="24"/>
                <w:szCs w:val="24"/>
                <w:lang w:val="ru-RU"/>
              </w:rPr>
            </w:pPr>
            <w:r w:rsidRPr="00DD1F5B">
              <w:rPr>
                <w:sz w:val="24"/>
                <w:szCs w:val="24"/>
                <w:lang w:val="ru-RU"/>
              </w:rPr>
              <w:t>«Пою</w:t>
            </w:r>
            <w:r w:rsidRPr="00DD1F5B">
              <w:rPr>
                <w:spacing w:val="-2"/>
                <w:sz w:val="24"/>
                <w:szCs w:val="24"/>
                <w:lang w:val="ru-RU"/>
              </w:rPr>
              <w:t xml:space="preserve"> </w:t>
            </w:r>
            <w:r w:rsidRPr="00DD1F5B">
              <w:rPr>
                <w:sz w:val="24"/>
                <w:szCs w:val="24"/>
                <w:lang w:val="ru-RU"/>
              </w:rPr>
              <w:t>тебе,</w:t>
            </w:r>
            <w:r w:rsidRPr="00DD1F5B">
              <w:rPr>
                <w:spacing w:val="3"/>
                <w:sz w:val="24"/>
                <w:szCs w:val="24"/>
                <w:lang w:val="ru-RU"/>
              </w:rPr>
              <w:t xml:space="preserve"> </w:t>
            </w:r>
            <w:r w:rsidRPr="00DD1F5B">
              <w:rPr>
                <w:sz w:val="24"/>
                <w:szCs w:val="24"/>
                <w:lang w:val="ru-RU"/>
              </w:rPr>
              <w:t>моя</w:t>
            </w:r>
            <w:r w:rsidRPr="00DD1F5B">
              <w:rPr>
                <w:spacing w:val="-1"/>
                <w:sz w:val="24"/>
                <w:szCs w:val="24"/>
                <w:lang w:val="ru-RU"/>
              </w:rPr>
              <w:t xml:space="preserve"> </w:t>
            </w:r>
            <w:r w:rsidRPr="00DD1F5B">
              <w:rPr>
                <w:sz w:val="24"/>
                <w:szCs w:val="24"/>
                <w:lang w:val="ru-RU"/>
              </w:rPr>
              <w:t>Россия!»</w:t>
            </w:r>
            <w:r w:rsidRPr="00DD1F5B">
              <w:rPr>
                <w:spacing w:val="4"/>
                <w:sz w:val="24"/>
                <w:szCs w:val="24"/>
                <w:lang w:val="ru-RU"/>
              </w:rPr>
              <w:t xml:space="preserve"> </w:t>
            </w:r>
            <w:r w:rsidRPr="00DD1F5B">
              <w:rPr>
                <w:sz w:val="24"/>
                <w:szCs w:val="24"/>
                <w:lang w:val="ru-RU"/>
              </w:rPr>
              <w:t>-</w:t>
            </w:r>
            <w:r w:rsidRPr="00DD1F5B">
              <w:rPr>
                <w:spacing w:val="1"/>
                <w:sz w:val="24"/>
                <w:szCs w:val="24"/>
                <w:lang w:val="ru-RU"/>
              </w:rPr>
              <w:t xml:space="preserve"> </w:t>
            </w:r>
            <w:r w:rsidRPr="00DD1F5B">
              <w:rPr>
                <w:sz w:val="24"/>
                <w:szCs w:val="24"/>
                <w:lang w:val="ru-RU"/>
              </w:rPr>
              <w:t>праздничный</w:t>
            </w:r>
            <w:r w:rsidRPr="00DD1F5B">
              <w:rPr>
                <w:spacing w:val="-4"/>
                <w:sz w:val="24"/>
                <w:szCs w:val="24"/>
                <w:lang w:val="ru-RU"/>
              </w:rPr>
              <w:t xml:space="preserve"> </w:t>
            </w:r>
            <w:r w:rsidRPr="00DD1F5B">
              <w:rPr>
                <w:sz w:val="24"/>
                <w:szCs w:val="24"/>
                <w:lang w:val="ru-RU"/>
              </w:rPr>
              <w:t>концерт</w:t>
            </w:r>
            <w:r w:rsidRPr="00DD1F5B">
              <w:rPr>
                <w:spacing w:val="-2"/>
                <w:sz w:val="24"/>
                <w:szCs w:val="24"/>
                <w:lang w:val="ru-RU"/>
              </w:rPr>
              <w:t xml:space="preserve"> </w:t>
            </w:r>
            <w:r w:rsidRPr="00DD1F5B">
              <w:rPr>
                <w:sz w:val="24"/>
                <w:szCs w:val="24"/>
                <w:lang w:val="ru-RU"/>
              </w:rPr>
              <w:t>ко</w:t>
            </w:r>
            <w:r w:rsidRPr="00DD1F5B">
              <w:rPr>
                <w:spacing w:val="-6"/>
                <w:sz w:val="24"/>
                <w:szCs w:val="24"/>
                <w:lang w:val="ru-RU"/>
              </w:rPr>
              <w:t xml:space="preserve"> </w:t>
            </w:r>
            <w:r w:rsidRPr="00DD1F5B">
              <w:rPr>
                <w:sz w:val="24"/>
                <w:szCs w:val="24"/>
                <w:lang w:val="ru-RU"/>
              </w:rPr>
              <w:t>Дню</w:t>
            </w:r>
            <w:r w:rsidRPr="00DD1F5B">
              <w:rPr>
                <w:spacing w:val="-47"/>
                <w:sz w:val="24"/>
                <w:szCs w:val="24"/>
                <w:lang w:val="ru-RU"/>
              </w:rPr>
              <w:t xml:space="preserve"> </w:t>
            </w:r>
            <w:r w:rsidRPr="00DD1F5B">
              <w:rPr>
                <w:sz w:val="24"/>
                <w:szCs w:val="24"/>
                <w:lang w:val="ru-RU"/>
              </w:rPr>
              <w:t>народного</w:t>
            </w:r>
            <w:r w:rsidRPr="00DD1F5B">
              <w:rPr>
                <w:spacing w:val="-4"/>
                <w:sz w:val="24"/>
                <w:szCs w:val="24"/>
                <w:lang w:val="ru-RU"/>
              </w:rPr>
              <w:t xml:space="preserve"> </w:t>
            </w:r>
            <w:r w:rsidRPr="00DD1F5B">
              <w:rPr>
                <w:sz w:val="24"/>
                <w:szCs w:val="24"/>
                <w:lang w:val="ru-RU"/>
              </w:rPr>
              <w:t>единства.</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604"/>
              <w:rPr>
                <w:sz w:val="24"/>
                <w:szCs w:val="24"/>
              </w:rPr>
            </w:pPr>
            <w:r w:rsidRPr="00DD1F5B">
              <w:rPr>
                <w:sz w:val="24"/>
                <w:szCs w:val="24"/>
              </w:rPr>
              <w:t>11.11.23</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210" w:right="207"/>
              <w:jc w:val="center"/>
              <w:rPr>
                <w:sz w:val="24"/>
                <w:szCs w:val="24"/>
              </w:rPr>
            </w:pPr>
            <w:r w:rsidRPr="00DD1F5B">
              <w:rPr>
                <w:sz w:val="24"/>
                <w:szCs w:val="24"/>
              </w:rPr>
              <w:t>Педагог-</w:t>
            </w:r>
            <w:r w:rsidRPr="00DD1F5B">
              <w:rPr>
                <w:spacing w:val="-12"/>
                <w:sz w:val="24"/>
                <w:szCs w:val="24"/>
              </w:rPr>
              <w:t xml:space="preserve"> </w:t>
            </w:r>
            <w:r w:rsidRPr="00DD1F5B">
              <w:rPr>
                <w:sz w:val="24"/>
                <w:szCs w:val="24"/>
              </w:rPr>
              <w:t>организатор</w:t>
            </w:r>
            <w:r w:rsidRPr="00DD1F5B">
              <w:rPr>
                <w:spacing w:val="-47"/>
                <w:sz w:val="24"/>
                <w:szCs w:val="24"/>
              </w:rPr>
              <w:t xml:space="preserve"> </w:t>
            </w:r>
            <w:r w:rsidRPr="00DD1F5B">
              <w:rPr>
                <w:sz w:val="24"/>
                <w:szCs w:val="24"/>
              </w:rPr>
              <w:t>Учителя музыки</w:t>
            </w:r>
          </w:p>
        </w:tc>
      </w:tr>
      <w:tr w:rsidR="004A5F88" w:rsidRPr="00DD1F5B" w:rsidTr="00B75E40">
        <w:trPr>
          <w:trHeight w:val="1612"/>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lastRenderedPageBreak/>
              <w:t>24.</w:t>
            </w:r>
          </w:p>
        </w:tc>
        <w:tc>
          <w:tcPr>
            <w:tcW w:w="3315" w:type="dxa"/>
            <w:gridSpan w:val="5"/>
            <w:tcBorders>
              <w:right w:val="single" w:sz="6" w:space="0" w:color="000000"/>
            </w:tcBorders>
          </w:tcPr>
          <w:p w:rsidR="004A5F88" w:rsidRPr="00DD1F5B" w:rsidRDefault="004A5F88" w:rsidP="00DD1F5B">
            <w:pPr>
              <w:pStyle w:val="TableParagraph"/>
              <w:ind w:right="502"/>
              <w:rPr>
                <w:sz w:val="24"/>
                <w:szCs w:val="24"/>
              </w:rPr>
            </w:pPr>
            <w:r w:rsidRPr="00DD1F5B">
              <w:rPr>
                <w:sz w:val="24"/>
                <w:szCs w:val="24"/>
              </w:rPr>
              <w:t>Праздничный концерт «Мамам</w:t>
            </w:r>
            <w:r w:rsidRPr="00DD1F5B">
              <w:rPr>
                <w:spacing w:val="-47"/>
                <w:sz w:val="24"/>
                <w:szCs w:val="24"/>
              </w:rPr>
              <w:t xml:space="preserve"> </w:t>
            </w:r>
            <w:r w:rsidRPr="00DD1F5B">
              <w:rPr>
                <w:sz w:val="24"/>
                <w:szCs w:val="24"/>
              </w:rPr>
              <w:t>посвящается».</w:t>
            </w:r>
          </w:p>
        </w:tc>
        <w:tc>
          <w:tcPr>
            <w:tcW w:w="1273" w:type="dxa"/>
            <w:gridSpan w:val="4"/>
            <w:vMerge w:val="restart"/>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28.11.23</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Классные руководители</w:t>
            </w:r>
            <w:r w:rsidRPr="00DD1F5B">
              <w:rPr>
                <w:spacing w:val="1"/>
                <w:sz w:val="24"/>
                <w:szCs w:val="24"/>
                <w:lang w:val="ru-RU"/>
              </w:rPr>
              <w:t xml:space="preserve"> </w:t>
            </w: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406" w:right="399" w:hanging="4"/>
              <w:jc w:val="center"/>
              <w:rPr>
                <w:sz w:val="24"/>
                <w:szCs w:val="24"/>
                <w:lang w:val="ru-RU"/>
              </w:rPr>
            </w:pPr>
            <w:r w:rsidRPr="00DD1F5B">
              <w:rPr>
                <w:spacing w:val="-1"/>
                <w:sz w:val="24"/>
                <w:szCs w:val="24"/>
                <w:lang w:val="ru-RU"/>
              </w:rPr>
              <w:t xml:space="preserve">Педагог </w:t>
            </w:r>
            <w:proofErr w:type="gramStart"/>
            <w:r w:rsidRPr="00DD1F5B">
              <w:rPr>
                <w:sz w:val="24"/>
                <w:szCs w:val="24"/>
                <w:lang w:val="ru-RU"/>
              </w:rPr>
              <w:t>–о</w:t>
            </w:r>
            <w:proofErr w:type="gramEnd"/>
            <w:r w:rsidRPr="00DD1F5B">
              <w:rPr>
                <w:sz w:val="24"/>
                <w:szCs w:val="24"/>
                <w:lang w:val="ru-RU"/>
              </w:rPr>
              <w:t>рганизатор</w:t>
            </w:r>
            <w:r w:rsidRPr="00DD1F5B">
              <w:rPr>
                <w:spacing w:val="-47"/>
                <w:sz w:val="24"/>
                <w:szCs w:val="24"/>
                <w:lang w:val="ru-RU"/>
              </w:rPr>
              <w:t xml:space="preserve"> </w:t>
            </w:r>
            <w:r w:rsidRPr="00DD1F5B">
              <w:rPr>
                <w:sz w:val="24"/>
                <w:szCs w:val="24"/>
                <w:lang w:val="ru-RU"/>
              </w:rPr>
              <w:t>Педагоги</w:t>
            </w:r>
            <w:r w:rsidRPr="00DD1F5B">
              <w:rPr>
                <w:spacing w:val="-1"/>
                <w:sz w:val="24"/>
                <w:szCs w:val="24"/>
                <w:lang w:val="ru-RU"/>
              </w:rPr>
              <w:t xml:space="preserve"> </w:t>
            </w:r>
            <w:r w:rsidRPr="00DD1F5B">
              <w:rPr>
                <w:sz w:val="24"/>
                <w:szCs w:val="24"/>
                <w:lang w:val="ru-RU"/>
              </w:rPr>
              <w:t>ДО</w:t>
            </w:r>
          </w:p>
          <w:p w:rsidR="004A5F88" w:rsidRPr="00DD1F5B" w:rsidRDefault="004A5F88" w:rsidP="00DD1F5B">
            <w:pPr>
              <w:pStyle w:val="TableParagraph"/>
              <w:ind w:left="210" w:right="207"/>
              <w:jc w:val="center"/>
              <w:rPr>
                <w:sz w:val="24"/>
                <w:szCs w:val="24"/>
                <w:lang w:val="ru-RU"/>
              </w:rPr>
            </w:pPr>
            <w:r w:rsidRPr="00DD1F5B">
              <w:rPr>
                <w:sz w:val="24"/>
                <w:szCs w:val="24"/>
                <w:lang w:val="ru-RU"/>
              </w:rPr>
              <w:t>Учителя</w:t>
            </w:r>
            <w:r w:rsidRPr="00DD1F5B">
              <w:rPr>
                <w:spacing w:val="-3"/>
                <w:sz w:val="24"/>
                <w:szCs w:val="24"/>
                <w:lang w:val="ru-RU"/>
              </w:rPr>
              <w:t xml:space="preserve"> </w:t>
            </w:r>
            <w:r w:rsidRPr="00DD1F5B">
              <w:rPr>
                <w:sz w:val="24"/>
                <w:szCs w:val="24"/>
                <w:lang w:val="ru-RU"/>
              </w:rPr>
              <w:t>музыки</w:t>
            </w:r>
          </w:p>
        </w:tc>
      </w:tr>
      <w:tr w:rsidR="004A5F88" w:rsidRPr="00DD1F5B" w:rsidTr="00B75E40">
        <w:trPr>
          <w:trHeight w:val="916"/>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25.</w:t>
            </w:r>
          </w:p>
        </w:tc>
        <w:tc>
          <w:tcPr>
            <w:tcW w:w="3315" w:type="dxa"/>
            <w:gridSpan w:val="5"/>
            <w:tcBorders>
              <w:right w:val="single" w:sz="6" w:space="0" w:color="000000"/>
            </w:tcBorders>
          </w:tcPr>
          <w:p w:rsidR="004A5F88" w:rsidRPr="00DD1F5B" w:rsidRDefault="004A5F88" w:rsidP="00DD1F5B">
            <w:pPr>
              <w:pStyle w:val="TableParagraph"/>
              <w:ind w:right="351"/>
              <w:rPr>
                <w:sz w:val="24"/>
                <w:szCs w:val="24"/>
                <w:lang w:val="ru-RU"/>
              </w:rPr>
            </w:pPr>
            <w:r w:rsidRPr="00DD1F5B">
              <w:rPr>
                <w:sz w:val="24"/>
                <w:szCs w:val="24"/>
                <w:lang w:val="ru-RU"/>
              </w:rPr>
              <w:t>Осенняя неделя добра: «Сделаем</w:t>
            </w:r>
            <w:r w:rsidRPr="00DD1F5B">
              <w:rPr>
                <w:spacing w:val="-48"/>
                <w:sz w:val="24"/>
                <w:szCs w:val="24"/>
                <w:lang w:val="ru-RU"/>
              </w:rPr>
              <w:t xml:space="preserve"> </w:t>
            </w:r>
            <w:r w:rsidRPr="00DD1F5B">
              <w:rPr>
                <w:sz w:val="24"/>
                <w:szCs w:val="24"/>
                <w:lang w:val="ru-RU"/>
              </w:rPr>
              <w:t>город</w:t>
            </w:r>
            <w:r w:rsidRPr="00DD1F5B">
              <w:rPr>
                <w:spacing w:val="-1"/>
                <w:sz w:val="24"/>
                <w:szCs w:val="24"/>
                <w:lang w:val="ru-RU"/>
              </w:rPr>
              <w:t xml:space="preserve"> </w:t>
            </w:r>
            <w:r w:rsidRPr="00DD1F5B">
              <w:rPr>
                <w:sz w:val="24"/>
                <w:szCs w:val="24"/>
                <w:lang w:val="ru-RU"/>
              </w:rPr>
              <w:t>чище!»</w:t>
            </w:r>
          </w:p>
          <w:p w:rsidR="004A5F88" w:rsidRPr="00DD1F5B" w:rsidRDefault="004A5F88" w:rsidP="00DD1F5B">
            <w:pPr>
              <w:pStyle w:val="TableParagraph"/>
              <w:ind w:left="163"/>
              <w:rPr>
                <w:sz w:val="24"/>
                <w:szCs w:val="24"/>
                <w:lang w:val="ru-RU"/>
              </w:rPr>
            </w:pPr>
            <w:r w:rsidRPr="00DD1F5B">
              <w:rPr>
                <w:sz w:val="24"/>
                <w:szCs w:val="24"/>
                <w:lang w:val="ru-RU"/>
              </w:rPr>
              <w:t>Акция</w:t>
            </w:r>
            <w:r w:rsidRPr="00DD1F5B">
              <w:rPr>
                <w:spacing w:val="-1"/>
                <w:sz w:val="24"/>
                <w:szCs w:val="24"/>
                <w:lang w:val="ru-RU"/>
              </w:rPr>
              <w:t xml:space="preserve"> </w:t>
            </w:r>
            <w:r w:rsidRPr="00DD1F5B">
              <w:rPr>
                <w:sz w:val="24"/>
                <w:szCs w:val="24"/>
                <w:lang w:val="ru-RU"/>
              </w:rPr>
              <w:t>«Собирай</w:t>
            </w:r>
            <w:r w:rsidRPr="00DD1F5B">
              <w:rPr>
                <w:spacing w:val="-1"/>
                <w:sz w:val="24"/>
                <w:szCs w:val="24"/>
                <w:lang w:val="ru-RU"/>
              </w:rPr>
              <w:t xml:space="preserve"> </w:t>
            </w:r>
            <w:r w:rsidRPr="00DD1F5B">
              <w:rPr>
                <w:sz w:val="24"/>
                <w:szCs w:val="24"/>
                <w:lang w:val="ru-RU"/>
              </w:rPr>
              <w:t>крышки</w:t>
            </w:r>
            <w:r w:rsidRPr="00DD1F5B">
              <w:rPr>
                <w:spacing w:val="1"/>
                <w:sz w:val="24"/>
                <w:szCs w:val="24"/>
                <w:lang w:val="ru-RU"/>
              </w:rPr>
              <w:t xml:space="preserve"> </w:t>
            </w:r>
            <w:r w:rsidRPr="00DD1F5B">
              <w:rPr>
                <w:sz w:val="24"/>
                <w:szCs w:val="24"/>
                <w:lang w:val="ru-RU"/>
              </w:rPr>
              <w:t>–</w:t>
            </w:r>
            <w:r w:rsidRPr="00DD1F5B">
              <w:rPr>
                <w:spacing w:val="1"/>
                <w:sz w:val="24"/>
                <w:szCs w:val="24"/>
                <w:lang w:val="ru-RU"/>
              </w:rPr>
              <w:t xml:space="preserve"> </w:t>
            </w:r>
            <w:r w:rsidRPr="00DD1F5B">
              <w:rPr>
                <w:sz w:val="24"/>
                <w:szCs w:val="24"/>
                <w:lang w:val="ru-RU"/>
              </w:rPr>
              <w:t>дари</w:t>
            </w:r>
          </w:p>
          <w:p w:rsidR="004A5F88" w:rsidRPr="00DD1F5B" w:rsidRDefault="004A5F88" w:rsidP="00DD1F5B">
            <w:pPr>
              <w:pStyle w:val="TableParagraph"/>
              <w:rPr>
                <w:sz w:val="24"/>
                <w:szCs w:val="24"/>
                <w:lang w:val="ru-RU"/>
              </w:rPr>
            </w:pPr>
            <w:r w:rsidRPr="00DD1F5B">
              <w:rPr>
                <w:sz w:val="24"/>
                <w:szCs w:val="24"/>
                <w:lang w:val="ru-RU"/>
              </w:rPr>
              <w:t>любовь»</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40"/>
              <w:jc w:val="center"/>
              <w:rPr>
                <w:sz w:val="24"/>
                <w:szCs w:val="24"/>
              </w:rPr>
            </w:pPr>
            <w:r w:rsidRPr="00DD1F5B">
              <w:rPr>
                <w:sz w:val="24"/>
                <w:szCs w:val="24"/>
              </w:rPr>
              <w:t>3</w:t>
            </w:r>
            <w:r w:rsidRPr="00DD1F5B">
              <w:rPr>
                <w:spacing w:val="-1"/>
                <w:sz w:val="24"/>
                <w:szCs w:val="24"/>
              </w:rPr>
              <w:t xml:space="preserve"> </w:t>
            </w:r>
            <w:r w:rsidRPr="00DD1F5B">
              <w:rPr>
                <w:sz w:val="24"/>
                <w:szCs w:val="24"/>
              </w:rPr>
              <w:t>неделя</w:t>
            </w:r>
            <w:r w:rsidRPr="00DD1F5B">
              <w:rPr>
                <w:spacing w:val="-1"/>
                <w:sz w:val="24"/>
                <w:szCs w:val="24"/>
              </w:rPr>
              <w:t xml:space="preserve"> </w:t>
            </w:r>
            <w:r w:rsidRPr="00DD1F5B">
              <w:rPr>
                <w:sz w:val="24"/>
                <w:szCs w:val="24"/>
              </w:rPr>
              <w:t>ноября</w:t>
            </w:r>
          </w:p>
        </w:tc>
        <w:tc>
          <w:tcPr>
            <w:tcW w:w="2170" w:type="dxa"/>
            <w:gridSpan w:val="3"/>
          </w:tcPr>
          <w:p w:rsidR="004A5F88" w:rsidRPr="00DD1F5B" w:rsidRDefault="004A5F88" w:rsidP="00B75E40">
            <w:pPr>
              <w:pStyle w:val="TableParagraph"/>
              <w:ind w:left="310" w:right="295"/>
              <w:rPr>
                <w:sz w:val="24"/>
                <w:szCs w:val="24"/>
              </w:rPr>
            </w:pPr>
            <w:r w:rsidRPr="00DD1F5B">
              <w:rPr>
                <w:spacing w:val="-1"/>
                <w:sz w:val="24"/>
                <w:szCs w:val="24"/>
              </w:rPr>
              <w:t xml:space="preserve">Классные </w:t>
            </w:r>
            <w:r w:rsidRPr="00DD1F5B">
              <w:rPr>
                <w:sz w:val="24"/>
                <w:szCs w:val="24"/>
              </w:rPr>
              <w:t>руководители</w:t>
            </w:r>
            <w:r w:rsidRPr="00DD1F5B">
              <w:rPr>
                <w:spacing w:val="-47"/>
                <w:sz w:val="24"/>
                <w:szCs w:val="24"/>
              </w:rPr>
              <w:t xml:space="preserve"> </w:t>
            </w:r>
            <w:r w:rsidRPr="00DD1F5B">
              <w:rPr>
                <w:sz w:val="24"/>
                <w:szCs w:val="24"/>
              </w:rPr>
              <w:t>Вожатые</w:t>
            </w:r>
          </w:p>
        </w:tc>
      </w:tr>
      <w:tr w:rsidR="004A5F88" w:rsidRPr="00DD1F5B" w:rsidTr="00B75E40">
        <w:trPr>
          <w:trHeight w:val="460"/>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26.</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Единый</w:t>
            </w:r>
            <w:r w:rsidRPr="00DD1F5B">
              <w:rPr>
                <w:spacing w:val="-5"/>
                <w:sz w:val="24"/>
                <w:szCs w:val="24"/>
                <w:lang w:val="ru-RU"/>
              </w:rPr>
              <w:t xml:space="preserve"> </w:t>
            </w:r>
            <w:r w:rsidRPr="00DD1F5B">
              <w:rPr>
                <w:sz w:val="24"/>
                <w:szCs w:val="24"/>
                <w:lang w:val="ru-RU"/>
              </w:rPr>
              <w:t>день</w:t>
            </w:r>
            <w:r w:rsidRPr="00DD1F5B">
              <w:rPr>
                <w:spacing w:val="-3"/>
                <w:sz w:val="24"/>
                <w:szCs w:val="24"/>
                <w:lang w:val="ru-RU"/>
              </w:rPr>
              <w:t xml:space="preserve"> </w:t>
            </w:r>
            <w:r w:rsidRPr="00DD1F5B">
              <w:rPr>
                <w:sz w:val="24"/>
                <w:szCs w:val="24"/>
                <w:lang w:val="ru-RU"/>
              </w:rPr>
              <w:t>профилактики:</w:t>
            </w:r>
          </w:p>
          <w:p w:rsidR="004A5F88" w:rsidRPr="00DD1F5B" w:rsidRDefault="004A5F88" w:rsidP="00DD1F5B">
            <w:pPr>
              <w:pStyle w:val="TableParagraph"/>
              <w:rPr>
                <w:sz w:val="24"/>
                <w:szCs w:val="24"/>
                <w:lang w:val="ru-RU"/>
              </w:rPr>
            </w:pPr>
            <w:r w:rsidRPr="00DD1F5B">
              <w:rPr>
                <w:sz w:val="24"/>
                <w:szCs w:val="24"/>
                <w:lang w:val="ru-RU"/>
              </w:rPr>
              <w:t>«Здоровым</w:t>
            </w:r>
            <w:r w:rsidRPr="00DD1F5B">
              <w:rPr>
                <w:spacing w:val="-2"/>
                <w:sz w:val="24"/>
                <w:szCs w:val="24"/>
                <w:lang w:val="ru-RU"/>
              </w:rPr>
              <w:t xml:space="preserve"> </w:t>
            </w:r>
            <w:r w:rsidRPr="00DD1F5B">
              <w:rPr>
                <w:sz w:val="24"/>
                <w:szCs w:val="24"/>
                <w:lang w:val="ru-RU"/>
              </w:rPr>
              <w:t>быть</w:t>
            </w:r>
            <w:r w:rsidRPr="00DD1F5B">
              <w:rPr>
                <w:spacing w:val="-4"/>
                <w:sz w:val="24"/>
                <w:szCs w:val="24"/>
                <w:lang w:val="ru-RU"/>
              </w:rPr>
              <w:t xml:space="preserve"> </w:t>
            </w:r>
            <w:r w:rsidRPr="00DD1F5B">
              <w:rPr>
                <w:sz w:val="24"/>
                <w:szCs w:val="24"/>
                <w:lang w:val="ru-RU"/>
              </w:rPr>
              <w:t>модно»</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3" w:right="140"/>
              <w:jc w:val="center"/>
              <w:rPr>
                <w:sz w:val="24"/>
                <w:szCs w:val="24"/>
              </w:rPr>
            </w:pPr>
            <w:r w:rsidRPr="00DD1F5B">
              <w:rPr>
                <w:sz w:val="24"/>
                <w:szCs w:val="24"/>
              </w:rPr>
              <w:t>ноябрь</w:t>
            </w:r>
          </w:p>
        </w:tc>
        <w:tc>
          <w:tcPr>
            <w:tcW w:w="2170" w:type="dxa"/>
            <w:gridSpan w:val="3"/>
          </w:tcPr>
          <w:p w:rsidR="004A5F88" w:rsidRPr="00DD1F5B" w:rsidRDefault="004A5F88" w:rsidP="00DD1F5B">
            <w:pPr>
              <w:pStyle w:val="TableParagraph"/>
              <w:ind w:left="325"/>
              <w:rPr>
                <w:sz w:val="24"/>
                <w:szCs w:val="24"/>
              </w:rPr>
            </w:pPr>
            <w:r w:rsidRPr="00DD1F5B">
              <w:rPr>
                <w:sz w:val="24"/>
                <w:szCs w:val="24"/>
              </w:rPr>
              <w:t>Медицинский</w:t>
            </w:r>
            <w:r w:rsidRPr="00DD1F5B">
              <w:rPr>
                <w:spacing w:val="-12"/>
                <w:sz w:val="24"/>
                <w:szCs w:val="24"/>
              </w:rPr>
              <w:t xml:space="preserve"> </w:t>
            </w:r>
            <w:r w:rsidRPr="00DD1F5B">
              <w:rPr>
                <w:sz w:val="24"/>
                <w:szCs w:val="24"/>
              </w:rPr>
              <w:t>работник</w:t>
            </w:r>
          </w:p>
          <w:p w:rsidR="004A5F88" w:rsidRPr="00DD1F5B" w:rsidRDefault="004A5F88" w:rsidP="00DD1F5B">
            <w:pPr>
              <w:pStyle w:val="TableParagraph"/>
              <w:ind w:left="310"/>
              <w:rPr>
                <w:sz w:val="24"/>
                <w:szCs w:val="24"/>
              </w:rPr>
            </w:pPr>
            <w:r w:rsidRPr="00DD1F5B">
              <w:rPr>
                <w:sz w:val="24"/>
                <w:szCs w:val="24"/>
              </w:rPr>
              <w:t>Классные</w:t>
            </w:r>
            <w:r w:rsidRPr="00DD1F5B">
              <w:rPr>
                <w:spacing w:val="-9"/>
                <w:sz w:val="24"/>
                <w:szCs w:val="24"/>
              </w:rPr>
              <w:t xml:space="preserve"> </w:t>
            </w:r>
            <w:r w:rsidRPr="00DD1F5B">
              <w:rPr>
                <w:sz w:val="24"/>
                <w:szCs w:val="24"/>
              </w:rPr>
              <w:t>руководители</w:t>
            </w:r>
          </w:p>
        </w:tc>
      </w:tr>
      <w:tr w:rsidR="004A5F88" w:rsidRPr="00DD1F5B" w:rsidTr="00B75E40">
        <w:trPr>
          <w:trHeight w:val="1382"/>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27.</w:t>
            </w:r>
          </w:p>
        </w:tc>
        <w:tc>
          <w:tcPr>
            <w:tcW w:w="3315" w:type="dxa"/>
            <w:gridSpan w:val="5"/>
            <w:tcBorders>
              <w:right w:val="single" w:sz="6" w:space="0" w:color="000000"/>
            </w:tcBorders>
          </w:tcPr>
          <w:p w:rsidR="004A5F88" w:rsidRPr="00DD1F5B" w:rsidRDefault="004A5F88" w:rsidP="00DD1F5B">
            <w:pPr>
              <w:pStyle w:val="TableParagraph"/>
              <w:ind w:right="200"/>
              <w:rPr>
                <w:sz w:val="24"/>
                <w:szCs w:val="24"/>
                <w:lang w:val="ru-RU"/>
              </w:rPr>
            </w:pPr>
            <w:r w:rsidRPr="00DD1F5B">
              <w:rPr>
                <w:sz w:val="24"/>
                <w:szCs w:val="24"/>
                <w:lang w:val="ru-RU"/>
              </w:rPr>
              <w:t>Конкурс патриотической песни «Я</w:t>
            </w:r>
            <w:r w:rsidRPr="00DD1F5B">
              <w:rPr>
                <w:spacing w:val="-47"/>
                <w:sz w:val="24"/>
                <w:szCs w:val="24"/>
                <w:lang w:val="ru-RU"/>
              </w:rPr>
              <w:t xml:space="preserve"> </w:t>
            </w:r>
            <w:r w:rsidRPr="00DD1F5B">
              <w:rPr>
                <w:sz w:val="24"/>
                <w:szCs w:val="24"/>
                <w:lang w:val="ru-RU"/>
              </w:rPr>
              <w:t>люблю тебя,</w:t>
            </w:r>
            <w:r w:rsidRPr="00DD1F5B">
              <w:rPr>
                <w:spacing w:val="3"/>
                <w:sz w:val="24"/>
                <w:szCs w:val="24"/>
                <w:lang w:val="ru-RU"/>
              </w:rPr>
              <w:t xml:space="preserve"> </w:t>
            </w:r>
            <w:r w:rsidRPr="00DD1F5B">
              <w:rPr>
                <w:sz w:val="24"/>
                <w:szCs w:val="24"/>
                <w:lang w:val="ru-RU"/>
              </w:rPr>
              <w:t>Россия»</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8" w:right="140"/>
              <w:jc w:val="center"/>
              <w:rPr>
                <w:sz w:val="24"/>
                <w:szCs w:val="24"/>
              </w:rPr>
            </w:pPr>
            <w:r w:rsidRPr="00DD1F5B">
              <w:rPr>
                <w:sz w:val="24"/>
                <w:szCs w:val="24"/>
              </w:rPr>
              <w:t>декабрь</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210" w:right="207"/>
              <w:jc w:val="center"/>
              <w:rPr>
                <w:sz w:val="24"/>
                <w:szCs w:val="24"/>
                <w:lang w:val="ru-RU"/>
              </w:rPr>
            </w:pPr>
            <w:r w:rsidRPr="00DD1F5B">
              <w:rPr>
                <w:sz w:val="24"/>
                <w:szCs w:val="24"/>
                <w:lang w:val="ru-RU"/>
              </w:rPr>
              <w:t>Педаго</w:t>
            </w:r>
            <w:proofErr w:type="gramStart"/>
            <w:r w:rsidRPr="00DD1F5B">
              <w:rPr>
                <w:sz w:val="24"/>
                <w:szCs w:val="24"/>
                <w:lang w:val="ru-RU"/>
              </w:rPr>
              <w:t>г-</w:t>
            </w:r>
            <w:proofErr w:type="gramEnd"/>
            <w:r w:rsidRPr="00DD1F5B">
              <w:rPr>
                <w:spacing w:val="-12"/>
                <w:sz w:val="24"/>
                <w:szCs w:val="24"/>
                <w:lang w:val="ru-RU"/>
              </w:rPr>
              <w:t xml:space="preserve"> </w:t>
            </w:r>
            <w:r w:rsidRPr="00DD1F5B">
              <w:rPr>
                <w:sz w:val="24"/>
                <w:szCs w:val="24"/>
                <w:lang w:val="ru-RU"/>
              </w:rPr>
              <w:t>организатор</w:t>
            </w:r>
            <w:r w:rsidRPr="00DD1F5B">
              <w:rPr>
                <w:spacing w:val="-47"/>
                <w:sz w:val="24"/>
                <w:szCs w:val="24"/>
                <w:lang w:val="ru-RU"/>
              </w:rPr>
              <w:t xml:space="preserve"> </w:t>
            </w:r>
            <w:r w:rsidRPr="00DD1F5B">
              <w:rPr>
                <w:sz w:val="24"/>
                <w:szCs w:val="24"/>
                <w:lang w:val="ru-RU"/>
              </w:rPr>
              <w:t>Учителя музыки</w:t>
            </w:r>
          </w:p>
          <w:p w:rsidR="004A5F88" w:rsidRPr="00DD1F5B" w:rsidRDefault="004A5F88" w:rsidP="00DD1F5B">
            <w:pPr>
              <w:pStyle w:val="TableParagraph"/>
              <w:ind w:left="209" w:right="207"/>
              <w:jc w:val="center"/>
              <w:rPr>
                <w:sz w:val="24"/>
                <w:szCs w:val="24"/>
                <w:lang w:val="ru-RU"/>
              </w:rPr>
            </w:pPr>
            <w:r w:rsidRPr="00DD1F5B">
              <w:rPr>
                <w:sz w:val="24"/>
                <w:szCs w:val="24"/>
                <w:lang w:val="ru-RU"/>
              </w:rPr>
              <w:t>Классные</w:t>
            </w:r>
            <w:r w:rsidRPr="00DD1F5B">
              <w:rPr>
                <w:spacing w:val="-5"/>
                <w:sz w:val="24"/>
                <w:szCs w:val="24"/>
                <w:lang w:val="ru-RU"/>
              </w:rPr>
              <w:t xml:space="preserve"> </w:t>
            </w:r>
            <w:r w:rsidRPr="00DD1F5B">
              <w:rPr>
                <w:sz w:val="24"/>
                <w:szCs w:val="24"/>
                <w:lang w:val="ru-RU"/>
              </w:rPr>
              <w:t>руководители</w:t>
            </w:r>
          </w:p>
        </w:tc>
      </w:tr>
      <w:tr w:rsidR="004A5F88" w:rsidRPr="00DD1F5B" w:rsidTr="00B75E40">
        <w:trPr>
          <w:trHeight w:val="1310"/>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28.</w:t>
            </w:r>
          </w:p>
        </w:tc>
        <w:tc>
          <w:tcPr>
            <w:tcW w:w="3315" w:type="dxa"/>
            <w:gridSpan w:val="5"/>
            <w:tcBorders>
              <w:right w:val="single" w:sz="6" w:space="0" w:color="000000"/>
            </w:tcBorders>
          </w:tcPr>
          <w:p w:rsidR="004A5F88" w:rsidRPr="00DD1F5B" w:rsidRDefault="004A5F88" w:rsidP="00DD1F5B">
            <w:pPr>
              <w:pStyle w:val="TableParagraph"/>
              <w:ind w:right="778"/>
              <w:rPr>
                <w:sz w:val="24"/>
                <w:szCs w:val="24"/>
                <w:lang w:val="ru-RU"/>
              </w:rPr>
            </w:pPr>
            <w:r w:rsidRPr="00DD1F5B">
              <w:rPr>
                <w:sz w:val="24"/>
                <w:szCs w:val="24"/>
                <w:lang w:val="ru-RU"/>
              </w:rPr>
              <w:t>«День Героев Отечества» (9</w:t>
            </w:r>
            <w:r w:rsidRPr="00DD1F5B">
              <w:rPr>
                <w:spacing w:val="-47"/>
                <w:sz w:val="24"/>
                <w:szCs w:val="24"/>
                <w:lang w:val="ru-RU"/>
              </w:rPr>
              <w:t xml:space="preserve"> </w:t>
            </w:r>
            <w:r w:rsidRPr="00DD1F5B">
              <w:rPr>
                <w:sz w:val="24"/>
                <w:szCs w:val="24"/>
                <w:lang w:val="ru-RU"/>
              </w:rPr>
              <w:t>декабря)</w:t>
            </w:r>
          </w:p>
          <w:p w:rsidR="004A5F88" w:rsidRPr="00DD1F5B" w:rsidRDefault="004A5F88" w:rsidP="00DD1F5B">
            <w:pPr>
              <w:pStyle w:val="TableParagraph"/>
              <w:ind w:right="219"/>
              <w:rPr>
                <w:sz w:val="24"/>
                <w:szCs w:val="24"/>
                <w:lang w:val="ru-RU"/>
              </w:rPr>
            </w:pPr>
            <w:r w:rsidRPr="00DD1F5B">
              <w:rPr>
                <w:sz w:val="24"/>
                <w:szCs w:val="24"/>
                <w:lang w:val="ru-RU"/>
              </w:rPr>
              <w:t>Конкурс стихов «Гордость и слава</w:t>
            </w:r>
            <w:r w:rsidRPr="00DD1F5B">
              <w:rPr>
                <w:spacing w:val="-47"/>
                <w:sz w:val="24"/>
                <w:szCs w:val="24"/>
                <w:lang w:val="ru-RU"/>
              </w:rPr>
              <w:t xml:space="preserve"> </w:t>
            </w:r>
            <w:r w:rsidRPr="00DD1F5B">
              <w:rPr>
                <w:sz w:val="24"/>
                <w:szCs w:val="24"/>
                <w:lang w:val="ru-RU"/>
              </w:rPr>
              <w:t>России!»</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09.12.23</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spacing w:before="1"/>
              <w:ind w:left="310" w:right="306" w:firstLine="8"/>
              <w:jc w:val="center"/>
              <w:rPr>
                <w:sz w:val="24"/>
                <w:szCs w:val="24"/>
              </w:rPr>
            </w:pPr>
            <w:r w:rsidRPr="00DD1F5B">
              <w:rPr>
                <w:sz w:val="24"/>
                <w:szCs w:val="24"/>
              </w:rPr>
              <w:t>Педагог – организатор</w:t>
            </w:r>
            <w:r w:rsidRPr="00DD1F5B">
              <w:rPr>
                <w:spacing w:val="1"/>
                <w:sz w:val="24"/>
                <w:szCs w:val="24"/>
              </w:rPr>
              <w:t xml:space="preserve"> </w:t>
            </w:r>
            <w:r w:rsidRPr="00DD1F5B">
              <w:rPr>
                <w:spacing w:val="-1"/>
                <w:sz w:val="24"/>
                <w:szCs w:val="24"/>
              </w:rPr>
              <w:t>Классные</w:t>
            </w:r>
            <w:r w:rsidRPr="00DD1F5B">
              <w:rPr>
                <w:spacing w:val="-9"/>
                <w:sz w:val="24"/>
                <w:szCs w:val="24"/>
              </w:rPr>
              <w:t xml:space="preserve"> </w:t>
            </w:r>
            <w:r w:rsidRPr="00DD1F5B">
              <w:rPr>
                <w:sz w:val="24"/>
                <w:szCs w:val="24"/>
              </w:rPr>
              <w:t>руководители</w:t>
            </w:r>
          </w:p>
        </w:tc>
      </w:tr>
      <w:tr w:rsidR="004A5F88" w:rsidRPr="00DD1F5B" w:rsidTr="00B75E40">
        <w:trPr>
          <w:trHeight w:val="1147"/>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29.</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Информационный</w:t>
            </w:r>
            <w:r w:rsidRPr="00DD1F5B">
              <w:rPr>
                <w:spacing w:val="-4"/>
                <w:sz w:val="24"/>
                <w:szCs w:val="24"/>
                <w:lang w:val="ru-RU"/>
              </w:rPr>
              <w:t xml:space="preserve"> </w:t>
            </w:r>
            <w:r w:rsidRPr="00DD1F5B">
              <w:rPr>
                <w:sz w:val="24"/>
                <w:szCs w:val="24"/>
                <w:lang w:val="ru-RU"/>
              </w:rPr>
              <w:t>час</w:t>
            </w:r>
          </w:p>
          <w:p w:rsidR="004A5F88" w:rsidRPr="00DD1F5B" w:rsidRDefault="004A5F88" w:rsidP="00DD1F5B">
            <w:pPr>
              <w:pStyle w:val="TableParagraph"/>
              <w:spacing w:before="4"/>
              <w:ind w:right="447"/>
              <w:rPr>
                <w:sz w:val="24"/>
                <w:szCs w:val="24"/>
                <w:lang w:val="ru-RU"/>
              </w:rPr>
            </w:pPr>
            <w:r w:rsidRPr="00DD1F5B">
              <w:rPr>
                <w:sz w:val="24"/>
                <w:szCs w:val="24"/>
                <w:lang w:val="ru-RU"/>
              </w:rPr>
              <w:t>«Конституция</w:t>
            </w:r>
            <w:r w:rsidRPr="00DD1F5B">
              <w:rPr>
                <w:spacing w:val="-5"/>
                <w:sz w:val="24"/>
                <w:szCs w:val="24"/>
                <w:lang w:val="ru-RU"/>
              </w:rPr>
              <w:t xml:space="preserve"> </w:t>
            </w:r>
            <w:r w:rsidRPr="00DD1F5B">
              <w:rPr>
                <w:sz w:val="24"/>
                <w:szCs w:val="24"/>
                <w:lang w:val="ru-RU"/>
              </w:rPr>
              <w:t>–</w:t>
            </w:r>
            <w:r w:rsidRPr="00DD1F5B">
              <w:rPr>
                <w:spacing w:val="-4"/>
                <w:sz w:val="24"/>
                <w:szCs w:val="24"/>
                <w:lang w:val="ru-RU"/>
              </w:rPr>
              <w:t xml:space="preserve"> </w:t>
            </w:r>
            <w:r w:rsidRPr="00DD1F5B">
              <w:rPr>
                <w:sz w:val="24"/>
                <w:szCs w:val="24"/>
                <w:lang w:val="ru-RU"/>
              </w:rPr>
              <w:t>гарант</w:t>
            </w:r>
            <w:r w:rsidRPr="00DD1F5B">
              <w:rPr>
                <w:spacing w:val="-5"/>
                <w:sz w:val="24"/>
                <w:szCs w:val="24"/>
                <w:lang w:val="ru-RU"/>
              </w:rPr>
              <w:t xml:space="preserve"> </w:t>
            </w:r>
            <w:r w:rsidRPr="00DD1F5B">
              <w:rPr>
                <w:sz w:val="24"/>
                <w:szCs w:val="24"/>
                <w:lang w:val="ru-RU"/>
              </w:rPr>
              <w:t>свободы</w:t>
            </w:r>
            <w:r w:rsidRPr="00DD1F5B">
              <w:rPr>
                <w:spacing w:val="-47"/>
                <w:sz w:val="24"/>
                <w:szCs w:val="24"/>
                <w:lang w:val="ru-RU"/>
              </w:rPr>
              <w:t xml:space="preserve"> </w:t>
            </w:r>
            <w:r w:rsidRPr="00DD1F5B">
              <w:rPr>
                <w:sz w:val="24"/>
                <w:szCs w:val="24"/>
                <w:lang w:val="ru-RU"/>
              </w:rPr>
              <w:t>человека</w:t>
            </w:r>
            <w:r w:rsidRPr="00DD1F5B">
              <w:rPr>
                <w:spacing w:val="3"/>
                <w:sz w:val="24"/>
                <w:szCs w:val="24"/>
                <w:lang w:val="ru-RU"/>
              </w:rPr>
              <w:t xml:space="preserve"> </w:t>
            </w:r>
            <w:r w:rsidRPr="00DD1F5B">
              <w:rPr>
                <w:sz w:val="24"/>
                <w:szCs w:val="24"/>
                <w:lang w:val="ru-RU"/>
              </w:rPr>
              <w:t>и</w:t>
            </w:r>
            <w:r w:rsidRPr="00DD1F5B">
              <w:rPr>
                <w:spacing w:val="-1"/>
                <w:sz w:val="24"/>
                <w:szCs w:val="24"/>
                <w:lang w:val="ru-RU"/>
              </w:rPr>
              <w:t xml:space="preserve"> </w:t>
            </w:r>
            <w:r w:rsidRPr="00DD1F5B">
              <w:rPr>
                <w:sz w:val="24"/>
                <w:szCs w:val="24"/>
                <w:lang w:val="ru-RU"/>
              </w:rPr>
              <w:t>гражданина»</w:t>
            </w:r>
          </w:p>
          <w:p w:rsidR="004A5F88" w:rsidRPr="00DD1F5B" w:rsidRDefault="004A5F88" w:rsidP="00DD1F5B">
            <w:pPr>
              <w:pStyle w:val="TableParagraph"/>
              <w:ind w:right="257"/>
              <w:rPr>
                <w:sz w:val="24"/>
                <w:szCs w:val="24"/>
              </w:rPr>
            </w:pPr>
            <w:r w:rsidRPr="00DD1F5B">
              <w:rPr>
                <w:sz w:val="24"/>
                <w:szCs w:val="24"/>
              </w:rPr>
              <w:t>Круглый стол</w:t>
            </w:r>
            <w:r w:rsidRPr="00DD1F5B">
              <w:rPr>
                <w:spacing w:val="1"/>
                <w:sz w:val="24"/>
                <w:szCs w:val="24"/>
              </w:rPr>
              <w:t xml:space="preserve"> </w:t>
            </w:r>
            <w:r w:rsidRPr="00DD1F5B">
              <w:rPr>
                <w:sz w:val="24"/>
                <w:szCs w:val="24"/>
              </w:rPr>
              <w:t>«Быть</w:t>
            </w:r>
            <w:r w:rsidRPr="00DD1F5B">
              <w:rPr>
                <w:spacing w:val="-47"/>
                <w:sz w:val="24"/>
                <w:szCs w:val="24"/>
              </w:rPr>
              <w:t xml:space="preserve"> </w:t>
            </w:r>
            <w:r w:rsidRPr="00DD1F5B">
              <w:rPr>
                <w:sz w:val="24"/>
                <w:szCs w:val="24"/>
              </w:rPr>
              <w:t>гражданином»</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12.12.23</w:t>
            </w:r>
          </w:p>
        </w:tc>
        <w:tc>
          <w:tcPr>
            <w:tcW w:w="2170" w:type="dxa"/>
            <w:gridSpan w:val="3"/>
          </w:tcPr>
          <w:p w:rsidR="004A5F88" w:rsidRPr="00DD1F5B" w:rsidRDefault="004A5F88" w:rsidP="00DD1F5B">
            <w:pPr>
              <w:pStyle w:val="TableParagraph"/>
              <w:ind w:left="215" w:right="207"/>
              <w:jc w:val="center"/>
              <w:rPr>
                <w:sz w:val="24"/>
                <w:szCs w:val="24"/>
              </w:rPr>
            </w:pPr>
            <w:r w:rsidRPr="00DD1F5B">
              <w:rPr>
                <w:sz w:val="24"/>
                <w:szCs w:val="24"/>
              </w:rPr>
              <w:t>Учителя</w:t>
            </w:r>
            <w:r w:rsidRPr="00DD1F5B">
              <w:rPr>
                <w:spacing w:val="-3"/>
                <w:sz w:val="24"/>
                <w:szCs w:val="24"/>
              </w:rPr>
              <w:t xml:space="preserve"> </w:t>
            </w:r>
            <w:r w:rsidRPr="00DD1F5B">
              <w:rPr>
                <w:sz w:val="24"/>
                <w:szCs w:val="24"/>
              </w:rPr>
              <w:t>истории</w:t>
            </w:r>
          </w:p>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1420"/>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30.</w:t>
            </w:r>
          </w:p>
        </w:tc>
        <w:tc>
          <w:tcPr>
            <w:tcW w:w="3315" w:type="dxa"/>
            <w:gridSpan w:val="5"/>
            <w:tcBorders>
              <w:right w:val="single" w:sz="6" w:space="0" w:color="000000"/>
            </w:tcBorders>
          </w:tcPr>
          <w:p w:rsidR="004A5F88" w:rsidRPr="00DD1F5B" w:rsidRDefault="004A5F88" w:rsidP="00DD1F5B">
            <w:pPr>
              <w:pStyle w:val="TableParagraph"/>
              <w:ind w:right="236"/>
              <w:rPr>
                <w:sz w:val="24"/>
                <w:szCs w:val="24"/>
                <w:lang w:val="ru-RU"/>
              </w:rPr>
            </w:pPr>
            <w:r w:rsidRPr="00DD1F5B">
              <w:rPr>
                <w:sz w:val="24"/>
                <w:szCs w:val="24"/>
                <w:lang w:val="ru-RU"/>
              </w:rPr>
              <w:t>Праздничные мероприятия,</w:t>
            </w:r>
            <w:r w:rsidRPr="00DD1F5B">
              <w:rPr>
                <w:spacing w:val="1"/>
                <w:sz w:val="24"/>
                <w:szCs w:val="24"/>
                <w:lang w:val="ru-RU"/>
              </w:rPr>
              <w:t xml:space="preserve"> </w:t>
            </w:r>
            <w:r w:rsidRPr="00DD1F5B">
              <w:rPr>
                <w:sz w:val="24"/>
                <w:szCs w:val="24"/>
                <w:lang w:val="ru-RU"/>
              </w:rPr>
              <w:t>посвящённые</w:t>
            </w:r>
            <w:r w:rsidRPr="00DD1F5B">
              <w:rPr>
                <w:spacing w:val="-5"/>
                <w:sz w:val="24"/>
                <w:szCs w:val="24"/>
                <w:lang w:val="ru-RU"/>
              </w:rPr>
              <w:t xml:space="preserve"> </w:t>
            </w:r>
            <w:r w:rsidRPr="00DD1F5B">
              <w:rPr>
                <w:sz w:val="24"/>
                <w:szCs w:val="24"/>
                <w:lang w:val="ru-RU"/>
              </w:rPr>
              <w:t>встрече</w:t>
            </w:r>
            <w:r w:rsidRPr="00DD1F5B">
              <w:rPr>
                <w:spacing w:val="-4"/>
                <w:sz w:val="24"/>
                <w:szCs w:val="24"/>
                <w:lang w:val="ru-RU"/>
              </w:rPr>
              <w:t xml:space="preserve"> </w:t>
            </w:r>
            <w:r w:rsidRPr="00DD1F5B">
              <w:rPr>
                <w:sz w:val="24"/>
                <w:szCs w:val="24"/>
                <w:lang w:val="ru-RU"/>
              </w:rPr>
              <w:t>Нового</w:t>
            </w:r>
            <w:r w:rsidRPr="00DD1F5B">
              <w:rPr>
                <w:spacing w:val="-6"/>
                <w:sz w:val="24"/>
                <w:szCs w:val="24"/>
                <w:lang w:val="ru-RU"/>
              </w:rPr>
              <w:t xml:space="preserve"> </w:t>
            </w:r>
            <w:r w:rsidRPr="00DD1F5B">
              <w:rPr>
                <w:sz w:val="24"/>
                <w:szCs w:val="24"/>
                <w:lang w:val="ru-RU"/>
              </w:rPr>
              <w:t>года</w:t>
            </w:r>
            <w:r w:rsidRPr="00DD1F5B">
              <w:rPr>
                <w:spacing w:val="-47"/>
                <w:sz w:val="24"/>
                <w:szCs w:val="24"/>
                <w:lang w:val="ru-RU"/>
              </w:rPr>
              <w:t xml:space="preserve"> </w:t>
            </w:r>
            <w:r w:rsidRPr="00DD1F5B">
              <w:rPr>
                <w:sz w:val="24"/>
                <w:szCs w:val="24"/>
                <w:lang w:val="ru-RU"/>
              </w:rPr>
              <w:t>2024:</w:t>
            </w:r>
          </w:p>
          <w:p w:rsidR="004A5F88" w:rsidRPr="00DD1F5B" w:rsidRDefault="004A5F88" w:rsidP="00DD1F5B">
            <w:pPr>
              <w:pStyle w:val="TableParagraph"/>
              <w:rPr>
                <w:sz w:val="24"/>
                <w:szCs w:val="24"/>
                <w:lang w:val="ru-RU"/>
              </w:rPr>
            </w:pPr>
            <w:r w:rsidRPr="00DD1F5B">
              <w:rPr>
                <w:sz w:val="24"/>
                <w:szCs w:val="24"/>
                <w:lang w:val="ru-RU"/>
              </w:rPr>
              <w:t>«Мастерская</w:t>
            </w:r>
            <w:r w:rsidRPr="00DD1F5B">
              <w:rPr>
                <w:spacing w:val="-2"/>
                <w:sz w:val="24"/>
                <w:szCs w:val="24"/>
                <w:lang w:val="ru-RU"/>
              </w:rPr>
              <w:t xml:space="preserve"> </w:t>
            </w:r>
            <w:r w:rsidRPr="00DD1F5B">
              <w:rPr>
                <w:sz w:val="24"/>
                <w:szCs w:val="24"/>
                <w:lang w:val="ru-RU"/>
              </w:rPr>
              <w:t>Деда Мороза»</w:t>
            </w:r>
          </w:p>
          <w:p w:rsidR="004A5F88" w:rsidRPr="00DD1F5B" w:rsidRDefault="004A5F88" w:rsidP="00DD1F5B">
            <w:pPr>
              <w:pStyle w:val="TableParagraph"/>
              <w:ind w:right="297"/>
              <w:rPr>
                <w:sz w:val="24"/>
                <w:szCs w:val="24"/>
                <w:lang w:val="ru-RU"/>
              </w:rPr>
            </w:pPr>
            <w:r w:rsidRPr="00DD1F5B">
              <w:rPr>
                <w:sz w:val="24"/>
                <w:szCs w:val="24"/>
                <w:lang w:val="ru-RU"/>
              </w:rPr>
              <w:t>«Новогоднее</w:t>
            </w:r>
            <w:r w:rsidRPr="00DD1F5B">
              <w:rPr>
                <w:spacing w:val="-6"/>
                <w:sz w:val="24"/>
                <w:szCs w:val="24"/>
                <w:lang w:val="ru-RU"/>
              </w:rPr>
              <w:t xml:space="preserve"> </w:t>
            </w:r>
            <w:r w:rsidRPr="00DD1F5B">
              <w:rPr>
                <w:sz w:val="24"/>
                <w:szCs w:val="24"/>
                <w:lang w:val="ru-RU"/>
              </w:rPr>
              <w:t>оформление</w:t>
            </w:r>
            <w:r w:rsidRPr="00DD1F5B">
              <w:rPr>
                <w:spacing w:val="-6"/>
                <w:sz w:val="24"/>
                <w:szCs w:val="24"/>
                <w:lang w:val="ru-RU"/>
              </w:rPr>
              <w:t xml:space="preserve"> </w:t>
            </w:r>
            <w:r w:rsidRPr="00DD1F5B">
              <w:rPr>
                <w:sz w:val="24"/>
                <w:szCs w:val="24"/>
                <w:lang w:val="ru-RU"/>
              </w:rPr>
              <w:t>школы,</w:t>
            </w:r>
            <w:r w:rsidRPr="00DD1F5B">
              <w:rPr>
                <w:spacing w:val="-47"/>
                <w:sz w:val="24"/>
                <w:szCs w:val="24"/>
                <w:lang w:val="ru-RU"/>
              </w:rPr>
              <w:t xml:space="preserve"> </w:t>
            </w:r>
            <w:r w:rsidRPr="00DD1F5B">
              <w:rPr>
                <w:sz w:val="24"/>
                <w:szCs w:val="24"/>
                <w:lang w:val="ru-RU"/>
              </w:rPr>
              <w:t>класса»</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vMerge w:val="restart"/>
          </w:tcPr>
          <w:p w:rsidR="004A5F88" w:rsidRPr="00DD1F5B" w:rsidRDefault="004A5F88" w:rsidP="00DD1F5B">
            <w:pPr>
              <w:pStyle w:val="TableParagraph"/>
              <w:ind w:left="138"/>
              <w:rPr>
                <w:sz w:val="24"/>
                <w:szCs w:val="24"/>
              </w:rPr>
            </w:pPr>
            <w:r w:rsidRPr="00DD1F5B">
              <w:rPr>
                <w:sz w:val="24"/>
                <w:szCs w:val="24"/>
              </w:rPr>
              <w:t>3-4</w:t>
            </w:r>
            <w:r w:rsidRPr="00DD1F5B">
              <w:rPr>
                <w:spacing w:val="-1"/>
                <w:sz w:val="24"/>
                <w:szCs w:val="24"/>
              </w:rPr>
              <w:t xml:space="preserve"> </w:t>
            </w:r>
            <w:r w:rsidRPr="00DD1F5B">
              <w:rPr>
                <w:sz w:val="24"/>
                <w:szCs w:val="24"/>
              </w:rPr>
              <w:t>недели</w:t>
            </w:r>
            <w:r w:rsidRPr="00DD1F5B">
              <w:rPr>
                <w:spacing w:val="-2"/>
                <w:sz w:val="24"/>
                <w:szCs w:val="24"/>
              </w:rPr>
              <w:t xml:space="preserve"> </w:t>
            </w:r>
            <w:r w:rsidRPr="00DD1F5B">
              <w:rPr>
                <w:sz w:val="24"/>
                <w:szCs w:val="24"/>
              </w:rPr>
              <w:t>декабря</w:t>
            </w:r>
          </w:p>
        </w:tc>
        <w:tc>
          <w:tcPr>
            <w:tcW w:w="2170" w:type="dxa"/>
            <w:gridSpan w:val="3"/>
            <w:vMerge w:val="restart"/>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221" w:right="207"/>
              <w:jc w:val="center"/>
              <w:rPr>
                <w:sz w:val="24"/>
                <w:szCs w:val="24"/>
              </w:rPr>
            </w:pPr>
            <w:r w:rsidRPr="00DD1F5B">
              <w:rPr>
                <w:sz w:val="24"/>
                <w:szCs w:val="24"/>
              </w:rPr>
              <w:t>Классные руководители</w:t>
            </w:r>
            <w:r w:rsidRPr="00DD1F5B">
              <w:rPr>
                <w:spacing w:val="1"/>
                <w:sz w:val="24"/>
                <w:szCs w:val="24"/>
              </w:rPr>
              <w:t xml:space="preserve"> </w:t>
            </w:r>
            <w:r w:rsidRPr="00DD1F5B">
              <w:rPr>
                <w:sz w:val="24"/>
                <w:szCs w:val="24"/>
              </w:rPr>
              <w:t>Педагоги</w:t>
            </w:r>
            <w:r w:rsidRPr="00DD1F5B">
              <w:rPr>
                <w:spacing w:val="-4"/>
                <w:sz w:val="24"/>
                <w:szCs w:val="24"/>
              </w:rPr>
              <w:t xml:space="preserve"> </w:t>
            </w:r>
            <w:r w:rsidRPr="00DD1F5B">
              <w:rPr>
                <w:sz w:val="24"/>
                <w:szCs w:val="24"/>
              </w:rPr>
              <w:t>-</w:t>
            </w:r>
            <w:r w:rsidRPr="00DD1F5B">
              <w:rPr>
                <w:spacing w:val="-2"/>
                <w:sz w:val="24"/>
                <w:szCs w:val="24"/>
              </w:rPr>
              <w:t xml:space="preserve"> </w:t>
            </w:r>
            <w:r w:rsidRPr="00DD1F5B">
              <w:rPr>
                <w:sz w:val="24"/>
                <w:szCs w:val="24"/>
              </w:rPr>
              <w:t>организаторы</w:t>
            </w:r>
          </w:p>
        </w:tc>
      </w:tr>
      <w:tr w:rsidR="004A5F88" w:rsidRPr="00DD1F5B" w:rsidTr="00B75E40">
        <w:trPr>
          <w:trHeight w:val="801"/>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31.</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Конкурс</w:t>
            </w:r>
            <w:r w:rsidRPr="00DD1F5B">
              <w:rPr>
                <w:spacing w:val="-7"/>
                <w:sz w:val="24"/>
                <w:szCs w:val="24"/>
                <w:lang w:val="ru-RU"/>
              </w:rPr>
              <w:t xml:space="preserve"> </w:t>
            </w:r>
            <w:r w:rsidRPr="00DD1F5B">
              <w:rPr>
                <w:sz w:val="24"/>
                <w:szCs w:val="24"/>
                <w:lang w:val="ru-RU"/>
              </w:rPr>
              <w:t>новогодних</w:t>
            </w:r>
            <w:r w:rsidRPr="00DD1F5B">
              <w:rPr>
                <w:spacing w:val="-4"/>
                <w:sz w:val="24"/>
                <w:szCs w:val="24"/>
                <w:lang w:val="ru-RU"/>
              </w:rPr>
              <w:t xml:space="preserve"> </w:t>
            </w:r>
            <w:r w:rsidRPr="00DD1F5B">
              <w:rPr>
                <w:sz w:val="24"/>
                <w:szCs w:val="24"/>
                <w:lang w:val="ru-RU"/>
              </w:rPr>
              <w:t>видеоклипов</w:t>
            </w:r>
          </w:p>
          <w:p w:rsidR="004A5F88" w:rsidRPr="00DD1F5B" w:rsidRDefault="004A5F88" w:rsidP="00DD1F5B">
            <w:pPr>
              <w:pStyle w:val="TableParagraph"/>
              <w:rPr>
                <w:sz w:val="24"/>
                <w:szCs w:val="24"/>
                <w:lang w:val="ru-RU"/>
              </w:rPr>
            </w:pPr>
            <w:r w:rsidRPr="00DD1F5B">
              <w:rPr>
                <w:sz w:val="24"/>
                <w:szCs w:val="24"/>
                <w:lang w:val="ru-RU"/>
              </w:rPr>
              <w:t>«Конфетти</w:t>
            </w:r>
            <w:r w:rsidRPr="00DD1F5B">
              <w:rPr>
                <w:spacing w:val="-3"/>
                <w:sz w:val="24"/>
                <w:szCs w:val="24"/>
                <w:lang w:val="ru-RU"/>
              </w:rPr>
              <w:t xml:space="preserve"> </w:t>
            </w:r>
            <w:r w:rsidRPr="00DD1F5B">
              <w:rPr>
                <w:sz w:val="24"/>
                <w:szCs w:val="24"/>
                <w:lang w:val="ru-RU"/>
              </w:rPr>
              <w:t>до</w:t>
            </w:r>
            <w:r w:rsidRPr="00DD1F5B">
              <w:rPr>
                <w:spacing w:val="-6"/>
                <w:sz w:val="24"/>
                <w:szCs w:val="24"/>
                <w:lang w:val="ru-RU"/>
              </w:rPr>
              <w:t xml:space="preserve"> </w:t>
            </w:r>
            <w:r w:rsidRPr="00DD1F5B">
              <w:rPr>
                <w:sz w:val="24"/>
                <w:szCs w:val="24"/>
                <w:lang w:val="ru-RU"/>
              </w:rPr>
              <w:t>полуночи»</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vMerge/>
            <w:tcBorders>
              <w:top w:val="nil"/>
            </w:tcBorders>
          </w:tcPr>
          <w:p w:rsidR="004A5F88" w:rsidRPr="00DD1F5B" w:rsidRDefault="004A5F88" w:rsidP="00DD1F5B">
            <w:pPr>
              <w:rPr>
                <w:rFonts w:ascii="Times New Roman" w:hAnsi="Times New Roman" w:cs="Times New Roman"/>
                <w:sz w:val="24"/>
                <w:szCs w:val="24"/>
                <w:lang w:val="ru-RU"/>
              </w:rPr>
            </w:pPr>
          </w:p>
        </w:tc>
        <w:tc>
          <w:tcPr>
            <w:tcW w:w="2170" w:type="dxa"/>
            <w:gridSpan w:val="3"/>
            <w:vMerge/>
            <w:tcBorders>
              <w:top w:val="nil"/>
            </w:tcBorders>
          </w:tcPr>
          <w:p w:rsidR="004A5F88" w:rsidRPr="00DD1F5B" w:rsidRDefault="004A5F88" w:rsidP="00DD1F5B">
            <w:pPr>
              <w:rPr>
                <w:rFonts w:ascii="Times New Roman" w:hAnsi="Times New Roman" w:cs="Times New Roman"/>
                <w:sz w:val="24"/>
                <w:szCs w:val="24"/>
                <w:lang w:val="ru-RU"/>
              </w:rPr>
            </w:pPr>
          </w:p>
        </w:tc>
      </w:tr>
      <w:tr w:rsidR="004A5F88" w:rsidRPr="00DD1F5B" w:rsidTr="00B75E40">
        <w:trPr>
          <w:trHeight w:val="686"/>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32.</w:t>
            </w:r>
          </w:p>
        </w:tc>
        <w:tc>
          <w:tcPr>
            <w:tcW w:w="3315" w:type="dxa"/>
            <w:gridSpan w:val="5"/>
            <w:tcBorders>
              <w:right w:val="single" w:sz="6" w:space="0" w:color="000000"/>
            </w:tcBorders>
          </w:tcPr>
          <w:p w:rsidR="004A5F88" w:rsidRPr="00DD1F5B" w:rsidRDefault="004A5F88" w:rsidP="00DD1F5B">
            <w:pPr>
              <w:pStyle w:val="TableParagraph"/>
              <w:ind w:right="931"/>
              <w:rPr>
                <w:sz w:val="24"/>
                <w:szCs w:val="24"/>
                <w:lang w:val="ru-RU"/>
              </w:rPr>
            </w:pPr>
            <w:r w:rsidRPr="00DD1F5B">
              <w:rPr>
                <w:sz w:val="24"/>
                <w:szCs w:val="24"/>
                <w:lang w:val="ru-RU"/>
              </w:rPr>
              <w:t>Акция</w:t>
            </w:r>
            <w:r w:rsidRPr="00DD1F5B">
              <w:rPr>
                <w:spacing w:val="-5"/>
                <w:sz w:val="24"/>
                <w:szCs w:val="24"/>
                <w:lang w:val="ru-RU"/>
              </w:rPr>
              <w:t xml:space="preserve"> </w:t>
            </w:r>
            <w:r w:rsidRPr="00DD1F5B">
              <w:rPr>
                <w:sz w:val="24"/>
                <w:szCs w:val="24"/>
                <w:lang w:val="ru-RU"/>
              </w:rPr>
              <w:t>«Каждой</w:t>
            </w:r>
            <w:r w:rsidRPr="00DD1F5B">
              <w:rPr>
                <w:spacing w:val="-6"/>
                <w:sz w:val="24"/>
                <w:szCs w:val="24"/>
                <w:lang w:val="ru-RU"/>
              </w:rPr>
              <w:t xml:space="preserve"> </w:t>
            </w:r>
            <w:r w:rsidRPr="00DD1F5B">
              <w:rPr>
                <w:sz w:val="24"/>
                <w:szCs w:val="24"/>
                <w:lang w:val="ru-RU"/>
              </w:rPr>
              <w:t>птичке</w:t>
            </w:r>
            <w:r w:rsidRPr="00DD1F5B">
              <w:rPr>
                <w:spacing w:val="-7"/>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кормушке»</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8" w:right="140"/>
              <w:jc w:val="center"/>
              <w:rPr>
                <w:sz w:val="24"/>
                <w:szCs w:val="24"/>
              </w:rPr>
            </w:pPr>
            <w:r w:rsidRPr="00DD1F5B">
              <w:rPr>
                <w:sz w:val="24"/>
                <w:szCs w:val="24"/>
              </w:rPr>
              <w:t>декабрь</w:t>
            </w:r>
          </w:p>
        </w:tc>
        <w:tc>
          <w:tcPr>
            <w:tcW w:w="2170" w:type="dxa"/>
            <w:gridSpan w:val="3"/>
          </w:tcPr>
          <w:p w:rsidR="004A5F88" w:rsidRPr="00DD1F5B" w:rsidRDefault="004A5F88" w:rsidP="00DD1F5B">
            <w:pPr>
              <w:pStyle w:val="TableParagraph"/>
              <w:ind w:left="959" w:right="295" w:hanging="649"/>
              <w:rPr>
                <w:sz w:val="24"/>
                <w:szCs w:val="24"/>
              </w:rPr>
            </w:pPr>
            <w:r w:rsidRPr="00DD1F5B">
              <w:rPr>
                <w:spacing w:val="-1"/>
                <w:sz w:val="24"/>
                <w:szCs w:val="24"/>
              </w:rPr>
              <w:t xml:space="preserve">Классные </w:t>
            </w:r>
            <w:r w:rsidRPr="00DD1F5B">
              <w:rPr>
                <w:sz w:val="24"/>
                <w:szCs w:val="24"/>
              </w:rPr>
              <w:t>руководители</w:t>
            </w:r>
            <w:r w:rsidRPr="00DD1F5B">
              <w:rPr>
                <w:spacing w:val="-47"/>
                <w:sz w:val="24"/>
                <w:szCs w:val="24"/>
              </w:rPr>
              <w:t xml:space="preserve"> </w:t>
            </w:r>
            <w:r w:rsidRPr="00DD1F5B">
              <w:rPr>
                <w:sz w:val="24"/>
                <w:szCs w:val="24"/>
              </w:rPr>
              <w:lastRenderedPageBreak/>
              <w:t>Вожатые</w:t>
            </w:r>
          </w:p>
        </w:tc>
      </w:tr>
      <w:tr w:rsidR="004A5F88" w:rsidRPr="00DD1F5B" w:rsidTr="00B75E40">
        <w:trPr>
          <w:trHeight w:val="1152"/>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lastRenderedPageBreak/>
              <w:t>33.</w:t>
            </w:r>
          </w:p>
        </w:tc>
        <w:tc>
          <w:tcPr>
            <w:tcW w:w="3315" w:type="dxa"/>
            <w:gridSpan w:val="5"/>
            <w:tcBorders>
              <w:right w:val="single" w:sz="6" w:space="0" w:color="000000"/>
            </w:tcBorders>
          </w:tcPr>
          <w:p w:rsidR="004A5F88" w:rsidRPr="00DD1F5B" w:rsidRDefault="004A5F88" w:rsidP="00DD1F5B">
            <w:pPr>
              <w:pStyle w:val="TableParagraph"/>
              <w:ind w:right="168"/>
              <w:rPr>
                <w:sz w:val="24"/>
                <w:szCs w:val="24"/>
                <w:lang w:val="ru-RU"/>
              </w:rPr>
            </w:pPr>
            <w:r w:rsidRPr="00DD1F5B">
              <w:rPr>
                <w:sz w:val="24"/>
                <w:szCs w:val="24"/>
                <w:lang w:val="ru-RU"/>
              </w:rPr>
              <w:t>Практическое занятие по</w:t>
            </w:r>
            <w:r w:rsidRPr="00DD1F5B">
              <w:rPr>
                <w:spacing w:val="1"/>
                <w:sz w:val="24"/>
                <w:szCs w:val="24"/>
                <w:lang w:val="ru-RU"/>
              </w:rPr>
              <w:t xml:space="preserve"> </w:t>
            </w:r>
            <w:r w:rsidRPr="00DD1F5B">
              <w:rPr>
                <w:sz w:val="24"/>
                <w:szCs w:val="24"/>
                <w:lang w:val="ru-RU"/>
              </w:rPr>
              <w:t>проведению эвакуации при пожаре</w:t>
            </w:r>
            <w:r w:rsidRPr="00DD1F5B">
              <w:rPr>
                <w:spacing w:val="-48"/>
                <w:sz w:val="24"/>
                <w:szCs w:val="24"/>
                <w:lang w:val="ru-RU"/>
              </w:rPr>
              <w:t xml:space="preserve"> </w:t>
            </w:r>
            <w:r w:rsidRPr="00DD1F5B">
              <w:rPr>
                <w:sz w:val="24"/>
                <w:szCs w:val="24"/>
                <w:lang w:val="ru-RU"/>
              </w:rPr>
              <w:t>и</w:t>
            </w:r>
            <w:r w:rsidRPr="00DD1F5B">
              <w:rPr>
                <w:spacing w:val="-2"/>
                <w:sz w:val="24"/>
                <w:szCs w:val="24"/>
                <w:lang w:val="ru-RU"/>
              </w:rPr>
              <w:t xml:space="preserve"> </w:t>
            </w:r>
            <w:r w:rsidRPr="00DD1F5B">
              <w:rPr>
                <w:sz w:val="24"/>
                <w:szCs w:val="24"/>
                <w:lang w:val="ru-RU"/>
              </w:rPr>
              <w:t>чрезвычайным</w:t>
            </w:r>
            <w:r w:rsidRPr="00DD1F5B">
              <w:rPr>
                <w:spacing w:val="2"/>
                <w:sz w:val="24"/>
                <w:szCs w:val="24"/>
                <w:lang w:val="ru-RU"/>
              </w:rPr>
              <w:t xml:space="preserve"> </w:t>
            </w:r>
            <w:r w:rsidRPr="00DD1F5B">
              <w:rPr>
                <w:sz w:val="24"/>
                <w:szCs w:val="24"/>
                <w:lang w:val="ru-RU"/>
              </w:rPr>
              <w:t>ситуациям</w:t>
            </w:r>
            <w:r w:rsidRPr="00DD1F5B">
              <w:rPr>
                <w:spacing w:val="1"/>
                <w:sz w:val="24"/>
                <w:szCs w:val="24"/>
                <w:lang w:val="ru-RU"/>
              </w:rPr>
              <w:t xml:space="preserve"> </w:t>
            </w:r>
            <w:r w:rsidRPr="00DD1F5B">
              <w:rPr>
                <w:sz w:val="24"/>
                <w:szCs w:val="24"/>
                <w:lang w:val="ru-RU"/>
              </w:rPr>
              <w:t>по</w:t>
            </w:r>
            <w:r w:rsidRPr="00DD1F5B">
              <w:rPr>
                <w:spacing w:val="1"/>
                <w:sz w:val="24"/>
                <w:szCs w:val="24"/>
                <w:lang w:val="ru-RU"/>
              </w:rPr>
              <w:t xml:space="preserve"> </w:t>
            </w:r>
            <w:r w:rsidRPr="00DD1F5B">
              <w:rPr>
                <w:sz w:val="24"/>
                <w:szCs w:val="24"/>
                <w:lang w:val="ru-RU"/>
              </w:rPr>
              <w:t>сигналу</w:t>
            </w:r>
            <w:r w:rsidRPr="00DD1F5B">
              <w:rPr>
                <w:spacing w:val="-9"/>
                <w:sz w:val="24"/>
                <w:szCs w:val="24"/>
                <w:lang w:val="ru-RU"/>
              </w:rPr>
              <w:t xml:space="preserve"> </w:t>
            </w:r>
            <w:r w:rsidRPr="00DD1F5B">
              <w:rPr>
                <w:sz w:val="24"/>
                <w:szCs w:val="24"/>
                <w:lang w:val="ru-RU"/>
              </w:rPr>
              <w:t>кнопки</w:t>
            </w:r>
            <w:r w:rsidRPr="00DD1F5B">
              <w:rPr>
                <w:spacing w:val="-1"/>
                <w:sz w:val="24"/>
                <w:szCs w:val="24"/>
                <w:lang w:val="ru-RU"/>
              </w:rPr>
              <w:t xml:space="preserve"> </w:t>
            </w:r>
            <w:r w:rsidRPr="00DD1F5B">
              <w:rPr>
                <w:sz w:val="24"/>
                <w:szCs w:val="24"/>
                <w:lang w:val="ru-RU"/>
              </w:rPr>
              <w:t>«Внимание</w:t>
            </w:r>
            <w:r w:rsidRPr="00DD1F5B">
              <w:rPr>
                <w:spacing w:val="-2"/>
                <w:sz w:val="24"/>
                <w:szCs w:val="24"/>
                <w:lang w:val="ru-RU"/>
              </w:rPr>
              <w:t xml:space="preserve"> </w:t>
            </w:r>
            <w:r w:rsidRPr="00DD1F5B">
              <w:rPr>
                <w:sz w:val="24"/>
                <w:szCs w:val="24"/>
                <w:lang w:val="ru-RU"/>
              </w:rPr>
              <w:t>всем!»</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6"/>
              <w:jc w:val="center"/>
              <w:rPr>
                <w:sz w:val="24"/>
                <w:szCs w:val="24"/>
              </w:rPr>
            </w:pPr>
            <w:r w:rsidRPr="00DD1F5B">
              <w:rPr>
                <w:sz w:val="24"/>
                <w:szCs w:val="24"/>
              </w:rPr>
              <w:t>январь</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691"/>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34.</w:t>
            </w:r>
          </w:p>
        </w:tc>
        <w:tc>
          <w:tcPr>
            <w:tcW w:w="3315" w:type="dxa"/>
            <w:gridSpan w:val="5"/>
            <w:tcBorders>
              <w:right w:val="single" w:sz="6" w:space="0" w:color="000000"/>
            </w:tcBorders>
          </w:tcPr>
          <w:p w:rsidR="004A5F88" w:rsidRPr="00DD1F5B" w:rsidRDefault="004A5F88" w:rsidP="00DD1F5B">
            <w:pPr>
              <w:pStyle w:val="TableParagraph"/>
              <w:ind w:right="335"/>
              <w:rPr>
                <w:sz w:val="24"/>
                <w:szCs w:val="24"/>
                <w:lang w:val="ru-RU"/>
              </w:rPr>
            </w:pPr>
            <w:r w:rsidRPr="00DD1F5B">
              <w:rPr>
                <w:sz w:val="24"/>
                <w:szCs w:val="24"/>
                <w:lang w:val="ru-RU"/>
              </w:rPr>
              <w:t>Час общения: Рождественские</w:t>
            </w:r>
            <w:r w:rsidRPr="00DD1F5B">
              <w:rPr>
                <w:spacing w:val="1"/>
                <w:sz w:val="24"/>
                <w:szCs w:val="24"/>
                <w:lang w:val="ru-RU"/>
              </w:rPr>
              <w:t xml:space="preserve"> </w:t>
            </w:r>
            <w:r w:rsidRPr="00DD1F5B">
              <w:rPr>
                <w:sz w:val="24"/>
                <w:szCs w:val="24"/>
                <w:lang w:val="ru-RU"/>
              </w:rPr>
              <w:t>посиделки</w:t>
            </w:r>
            <w:r w:rsidRPr="00DD1F5B">
              <w:rPr>
                <w:spacing w:val="-4"/>
                <w:sz w:val="24"/>
                <w:szCs w:val="24"/>
                <w:lang w:val="ru-RU"/>
              </w:rPr>
              <w:t xml:space="preserve"> </w:t>
            </w:r>
            <w:r w:rsidRPr="00DD1F5B">
              <w:rPr>
                <w:sz w:val="24"/>
                <w:szCs w:val="24"/>
                <w:lang w:val="ru-RU"/>
              </w:rPr>
              <w:t>«Рождество</w:t>
            </w:r>
            <w:r w:rsidRPr="00DD1F5B">
              <w:rPr>
                <w:spacing w:val="-6"/>
                <w:sz w:val="24"/>
                <w:szCs w:val="24"/>
                <w:lang w:val="ru-RU"/>
              </w:rPr>
              <w:t xml:space="preserve"> </w:t>
            </w:r>
            <w:r w:rsidRPr="00DD1F5B">
              <w:rPr>
                <w:sz w:val="24"/>
                <w:szCs w:val="24"/>
                <w:lang w:val="ru-RU"/>
              </w:rPr>
              <w:t>в истории</w:t>
            </w:r>
          </w:p>
          <w:p w:rsidR="004A5F88" w:rsidRPr="00DD1F5B" w:rsidRDefault="004A5F88" w:rsidP="00DD1F5B">
            <w:pPr>
              <w:pStyle w:val="TableParagraph"/>
              <w:rPr>
                <w:sz w:val="24"/>
                <w:szCs w:val="24"/>
              </w:rPr>
            </w:pPr>
            <w:r w:rsidRPr="00DD1F5B">
              <w:rPr>
                <w:sz w:val="24"/>
                <w:szCs w:val="24"/>
              </w:rPr>
              <w:t>нашего</w:t>
            </w:r>
            <w:r w:rsidRPr="00DD1F5B">
              <w:rPr>
                <w:spacing w:val="-6"/>
                <w:sz w:val="24"/>
                <w:szCs w:val="24"/>
              </w:rPr>
              <w:t xml:space="preserve"> </w:t>
            </w:r>
            <w:r w:rsidRPr="00DD1F5B">
              <w:rPr>
                <w:sz w:val="24"/>
                <w:szCs w:val="24"/>
              </w:rPr>
              <w:t>народа»</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13.01.24</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690"/>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35.</w:t>
            </w:r>
          </w:p>
        </w:tc>
        <w:tc>
          <w:tcPr>
            <w:tcW w:w="3315" w:type="dxa"/>
            <w:gridSpan w:val="5"/>
            <w:tcBorders>
              <w:right w:val="single" w:sz="6" w:space="0" w:color="000000"/>
            </w:tcBorders>
          </w:tcPr>
          <w:p w:rsidR="004A5F88" w:rsidRPr="00DD1F5B" w:rsidRDefault="004A5F88" w:rsidP="00DD1F5B">
            <w:pPr>
              <w:pStyle w:val="TableParagraph"/>
              <w:ind w:left="163"/>
              <w:rPr>
                <w:sz w:val="24"/>
                <w:szCs w:val="24"/>
                <w:lang w:val="ru-RU"/>
              </w:rPr>
            </w:pPr>
            <w:r w:rsidRPr="00DD1F5B">
              <w:rPr>
                <w:sz w:val="24"/>
                <w:szCs w:val="24"/>
                <w:lang w:val="ru-RU"/>
              </w:rPr>
              <w:t>Рейд-акция</w:t>
            </w:r>
            <w:r w:rsidRPr="00DD1F5B">
              <w:rPr>
                <w:spacing w:val="-3"/>
                <w:sz w:val="24"/>
                <w:szCs w:val="24"/>
                <w:lang w:val="ru-RU"/>
              </w:rPr>
              <w:t xml:space="preserve"> </w:t>
            </w:r>
            <w:r w:rsidRPr="00DD1F5B">
              <w:rPr>
                <w:sz w:val="24"/>
                <w:szCs w:val="24"/>
                <w:lang w:val="ru-RU"/>
              </w:rPr>
              <w:t>«Будь</w:t>
            </w:r>
            <w:r w:rsidRPr="00DD1F5B">
              <w:rPr>
                <w:spacing w:val="-2"/>
                <w:sz w:val="24"/>
                <w:szCs w:val="24"/>
                <w:lang w:val="ru-RU"/>
              </w:rPr>
              <w:t xml:space="preserve"> </w:t>
            </w:r>
            <w:r w:rsidRPr="00DD1F5B">
              <w:rPr>
                <w:sz w:val="24"/>
                <w:szCs w:val="24"/>
                <w:lang w:val="ru-RU"/>
              </w:rPr>
              <w:t>в</w:t>
            </w:r>
            <w:r w:rsidRPr="00DD1F5B">
              <w:rPr>
                <w:spacing w:val="-1"/>
                <w:sz w:val="24"/>
                <w:szCs w:val="24"/>
                <w:lang w:val="ru-RU"/>
              </w:rPr>
              <w:t xml:space="preserve"> </w:t>
            </w:r>
            <w:r w:rsidRPr="00DD1F5B">
              <w:rPr>
                <w:sz w:val="24"/>
                <w:szCs w:val="24"/>
                <w:lang w:val="ru-RU"/>
              </w:rPr>
              <w:t>форме».</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6"/>
              <w:jc w:val="center"/>
              <w:rPr>
                <w:sz w:val="24"/>
                <w:szCs w:val="24"/>
              </w:rPr>
            </w:pPr>
            <w:r w:rsidRPr="00DD1F5B">
              <w:rPr>
                <w:sz w:val="24"/>
                <w:szCs w:val="24"/>
              </w:rPr>
              <w:t>3 неделя</w:t>
            </w:r>
            <w:r w:rsidRPr="00DD1F5B">
              <w:rPr>
                <w:spacing w:val="-1"/>
                <w:sz w:val="24"/>
                <w:szCs w:val="24"/>
              </w:rPr>
              <w:t xml:space="preserve"> </w:t>
            </w:r>
            <w:r w:rsidRPr="00DD1F5B">
              <w:rPr>
                <w:sz w:val="24"/>
                <w:szCs w:val="24"/>
              </w:rPr>
              <w:t>января</w:t>
            </w:r>
          </w:p>
        </w:tc>
        <w:tc>
          <w:tcPr>
            <w:tcW w:w="2170" w:type="dxa"/>
            <w:gridSpan w:val="3"/>
          </w:tcPr>
          <w:p w:rsidR="004A5F88" w:rsidRPr="00DD1F5B" w:rsidRDefault="004A5F88" w:rsidP="00DD1F5B">
            <w:pPr>
              <w:pStyle w:val="TableParagraph"/>
              <w:ind w:left="277" w:right="275" w:firstLine="67"/>
              <w:rPr>
                <w:sz w:val="24"/>
                <w:szCs w:val="24"/>
              </w:rPr>
            </w:pPr>
            <w:r w:rsidRPr="00DD1F5B">
              <w:rPr>
                <w:sz w:val="24"/>
                <w:szCs w:val="24"/>
              </w:rPr>
              <w:t>Администрация школы</w:t>
            </w:r>
            <w:r w:rsidRPr="00DD1F5B">
              <w:rPr>
                <w:spacing w:val="1"/>
                <w:sz w:val="24"/>
                <w:szCs w:val="24"/>
              </w:rPr>
              <w:t xml:space="preserve"> </w:t>
            </w:r>
            <w:r w:rsidRPr="00DD1F5B">
              <w:rPr>
                <w:spacing w:val="-1"/>
                <w:sz w:val="24"/>
                <w:szCs w:val="24"/>
              </w:rPr>
              <w:t>Совет</w:t>
            </w:r>
            <w:r w:rsidRPr="00DD1F5B">
              <w:rPr>
                <w:spacing w:val="-2"/>
                <w:sz w:val="24"/>
                <w:szCs w:val="24"/>
              </w:rPr>
              <w:t xml:space="preserve"> </w:t>
            </w:r>
            <w:r w:rsidRPr="00DD1F5B">
              <w:rPr>
                <w:spacing w:val="-1"/>
                <w:sz w:val="24"/>
                <w:szCs w:val="24"/>
              </w:rPr>
              <w:t>старшеклассников</w:t>
            </w:r>
          </w:p>
        </w:tc>
      </w:tr>
      <w:tr w:rsidR="004A5F88" w:rsidRPr="00DD1F5B" w:rsidTr="00B75E40">
        <w:trPr>
          <w:trHeight w:val="460"/>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36.</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Всероссийская</w:t>
            </w:r>
            <w:r w:rsidRPr="00DD1F5B">
              <w:rPr>
                <w:spacing w:val="-2"/>
                <w:sz w:val="24"/>
                <w:szCs w:val="24"/>
                <w:lang w:val="ru-RU"/>
              </w:rPr>
              <w:t xml:space="preserve"> </w:t>
            </w:r>
            <w:r w:rsidRPr="00DD1F5B">
              <w:rPr>
                <w:sz w:val="24"/>
                <w:szCs w:val="24"/>
                <w:lang w:val="ru-RU"/>
              </w:rPr>
              <w:t>акция</w:t>
            </w:r>
            <w:r w:rsidRPr="00DD1F5B">
              <w:rPr>
                <w:spacing w:val="-2"/>
                <w:sz w:val="24"/>
                <w:szCs w:val="24"/>
                <w:lang w:val="ru-RU"/>
              </w:rPr>
              <w:t xml:space="preserve"> </w:t>
            </w:r>
            <w:r w:rsidRPr="00DD1F5B">
              <w:rPr>
                <w:sz w:val="24"/>
                <w:szCs w:val="24"/>
                <w:lang w:val="ru-RU"/>
              </w:rPr>
              <w:t>памяти</w:t>
            </w:r>
          </w:p>
          <w:p w:rsidR="004A5F88" w:rsidRPr="00DD1F5B" w:rsidRDefault="004A5F88" w:rsidP="00DD1F5B">
            <w:pPr>
              <w:pStyle w:val="TableParagraph"/>
              <w:rPr>
                <w:sz w:val="24"/>
                <w:szCs w:val="24"/>
                <w:lang w:val="ru-RU"/>
              </w:rPr>
            </w:pPr>
            <w:r w:rsidRPr="00DD1F5B">
              <w:rPr>
                <w:sz w:val="24"/>
                <w:szCs w:val="24"/>
                <w:lang w:val="ru-RU"/>
              </w:rPr>
              <w:t>«Блокадный</w:t>
            </w:r>
            <w:r w:rsidRPr="00DD1F5B">
              <w:rPr>
                <w:spacing w:val="-5"/>
                <w:sz w:val="24"/>
                <w:szCs w:val="24"/>
                <w:lang w:val="ru-RU"/>
              </w:rPr>
              <w:t xml:space="preserve"> </w:t>
            </w:r>
            <w:r w:rsidRPr="00DD1F5B">
              <w:rPr>
                <w:sz w:val="24"/>
                <w:szCs w:val="24"/>
                <w:lang w:val="ru-RU"/>
              </w:rPr>
              <w:t>хлеб»,</w:t>
            </w:r>
            <w:r w:rsidRPr="00DD1F5B">
              <w:rPr>
                <w:spacing w:val="-1"/>
                <w:sz w:val="24"/>
                <w:szCs w:val="24"/>
                <w:lang w:val="ru-RU"/>
              </w:rPr>
              <w:t xml:space="preserve"> </w:t>
            </w:r>
            <w:proofErr w:type="gramStart"/>
            <w:r w:rsidRPr="00DD1F5B">
              <w:rPr>
                <w:sz w:val="24"/>
                <w:szCs w:val="24"/>
                <w:lang w:val="ru-RU"/>
              </w:rPr>
              <w:t>посвященная</w:t>
            </w:r>
            <w:proofErr w:type="gramEnd"/>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27.01.24</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921"/>
        </w:trPr>
        <w:tc>
          <w:tcPr>
            <w:tcW w:w="725" w:type="dxa"/>
            <w:gridSpan w:val="3"/>
          </w:tcPr>
          <w:p w:rsidR="004A5F88" w:rsidRPr="00DD1F5B" w:rsidRDefault="004A5F88" w:rsidP="00DD1F5B">
            <w:pPr>
              <w:pStyle w:val="TableParagraph"/>
              <w:ind w:left="0"/>
              <w:rPr>
                <w:sz w:val="24"/>
                <w:szCs w:val="24"/>
              </w:rPr>
            </w:pPr>
          </w:p>
        </w:tc>
        <w:tc>
          <w:tcPr>
            <w:tcW w:w="3315" w:type="dxa"/>
            <w:gridSpan w:val="5"/>
            <w:tcBorders>
              <w:right w:val="single" w:sz="6" w:space="0" w:color="000000"/>
            </w:tcBorders>
          </w:tcPr>
          <w:p w:rsidR="004A5F88" w:rsidRPr="00DD1F5B" w:rsidRDefault="004A5F88" w:rsidP="00DD1F5B">
            <w:pPr>
              <w:pStyle w:val="TableParagraph"/>
              <w:ind w:right="1127"/>
              <w:rPr>
                <w:sz w:val="24"/>
                <w:szCs w:val="24"/>
                <w:lang w:val="ru-RU"/>
              </w:rPr>
            </w:pPr>
            <w:r w:rsidRPr="00DD1F5B">
              <w:rPr>
                <w:spacing w:val="-1"/>
                <w:sz w:val="24"/>
                <w:szCs w:val="24"/>
                <w:lang w:val="ru-RU"/>
              </w:rPr>
              <w:t>полному освобождению</w:t>
            </w:r>
            <w:r w:rsidRPr="00DD1F5B">
              <w:rPr>
                <w:spacing w:val="-47"/>
                <w:sz w:val="24"/>
                <w:szCs w:val="24"/>
                <w:lang w:val="ru-RU"/>
              </w:rPr>
              <w:t xml:space="preserve"> </w:t>
            </w:r>
            <w:r w:rsidRPr="00DD1F5B">
              <w:rPr>
                <w:sz w:val="24"/>
                <w:szCs w:val="24"/>
                <w:lang w:val="ru-RU"/>
              </w:rPr>
              <w:t>Ленинграда</w:t>
            </w:r>
            <w:r w:rsidRPr="00DD1F5B">
              <w:rPr>
                <w:spacing w:val="4"/>
                <w:sz w:val="24"/>
                <w:szCs w:val="24"/>
                <w:lang w:val="ru-RU"/>
              </w:rPr>
              <w:t xml:space="preserve"> </w:t>
            </w:r>
            <w:r w:rsidRPr="00DD1F5B">
              <w:rPr>
                <w:sz w:val="24"/>
                <w:szCs w:val="24"/>
                <w:lang w:val="ru-RU"/>
              </w:rPr>
              <w:t>(1944г.)</w:t>
            </w:r>
          </w:p>
          <w:p w:rsidR="004A5F88" w:rsidRPr="00DD1F5B" w:rsidRDefault="004A5F88" w:rsidP="00DD1F5B">
            <w:pPr>
              <w:pStyle w:val="TableParagraph"/>
              <w:rPr>
                <w:sz w:val="24"/>
                <w:szCs w:val="24"/>
                <w:lang w:val="ru-RU"/>
              </w:rPr>
            </w:pPr>
            <w:r w:rsidRPr="00DD1F5B">
              <w:rPr>
                <w:sz w:val="24"/>
                <w:szCs w:val="24"/>
                <w:lang w:val="ru-RU"/>
              </w:rPr>
              <w:t>День</w:t>
            </w:r>
            <w:r w:rsidRPr="00DD1F5B">
              <w:rPr>
                <w:spacing w:val="-2"/>
                <w:sz w:val="24"/>
                <w:szCs w:val="24"/>
                <w:lang w:val="ru-RU"/>
              </w:rPr>
              <w:t xml:space="preserve"> </w:t>
            </w:r>
            <w:r w:rsidRPr="00DD1F5B">
              <w:rPr>
                <w:sz w:val="24"/>
                <w:szCs w:val="24"/>
                <w:lang w:val="ru-RU"/>
              </w:rPr>
              <w:t>памяти</w:t>
            </w:r>
            <w:r w:rsidRPr="00DD1F5B">
              <w:rPr>
                <w:spacing w:val="-3"/>
                <w:sz w:val="24"/>
                <w:szCs w:val="24"/>
                <w:lang w:val="ru-RU"/>
              </w:rPr>
              <w:t xml:space="preserve"> </w:t>
            </w:r>
            <w:r w:rsidRPr="00DD1F5B">
              <w:rPr>
                <w:sz w:val="24"/>
                <w:szCs w:val="24"/>
                <w:lang w:val="ru-RU"/>
              </w:rPr>
              <w:t>жертв</w:t>
            </w:r>
            <w:r w:rsidRPr="00DD1F5B">
              <w:rPr>
                <w:spacing w:val="-5"/>
                <w:sz w:val="24"/>
                <w:szCs w:val="24"/>
                <w:lang w:val="ru-RU"/>
              </w:rPr>
              <w:t xml:space="preserve"> </w:t>
            </w:r>
            <w:r w:rsidRPr="00DD1F5B">
              <w:rPr>
                <w:sz w:val="24"/>
                <w:szCs w:val="24"/>
                <w:lang w:val="ru-RU"/>
              </w:rPr>
              <w:t>Холокоста</w:t>
            </w:r>
          </w:p>
        </w:tc>
        <w:tc>
          <w:tcPr>
            <w:tcW w:w="1273" w:type="dxa"/>
            <w:gridSpan w:val="4"/>
            <w:vMerge w:val="restart"/>
            <w:tcBorders>
              <w:top w:val="nil"/>
              <w:left w:val="single" w:sz="6" w:space="0" w:color="000000"/>
            </w:tcBorders>
          </w:tcPr>
          <w:p w:rsidR="004A5F88" w:rsidRPr="00DD1F5B" w:rsidRDefault="004A5F88" w:rsidP="00DD1F5B">
            <w:pPr>
              <w:pStyle w:val="TableParagraph"/>
              <w:ind w:left="0"/>
              <w:rPr>
                <w:sz w:val="24"/>
                <w:szCs w:val="24"/>
                <w:lang w:val="ru-RU"/>
              </w:rPr>
            </w:pPr>
          </w:p>
        </w:tc>
        <w:tc>
          <w:tcPr>
            <w:tcW w:w="1907" w:type="dxa"/>
            <w:gridSpan w:val="4"/>
          </w:tcPr>
          <w:p w:rsidR="004A5F88" w:rsidRPr="00DD1F5B" w:rsidRDefault="004A5F88" w:rsidP="00DD1F5B">
            <w:pPr>
              <w:pStyle w:val="TableParagraph"/>
              <w:ind w:left="0"/>
              <w:rPr>
                <w:sz w:val="24"/>
                <w:szCs w:val="24"/>
                <w:lang w:val="ru-RU"/>
              </w:rPr>
            </w:pPr>
          </w:p>
        </w:tc>
        <w:tc>
          <w:tcPr>
            <w:tcW w:w="2170" w:type="dxa"/>
            <w:gridSpan w:val="3"/>
          </w:tcPr>
          <w:p w:rsidR="004A5F88" w:rsidRPr="00DD1F5B" w:rsidRDefault="004A5F88" w:rsidP="00DD1F5B">
            <w:pPr>
              <w:pStyle w:val="TableParagraph"/>
              <w:ind w:left="0"/>
              <w:rPr>
                <w:sz w:val="24"/>
                <w:szCs w:val="24"/>
                <w:lang w:val="ru-RU"/>
              </w:rPr>
            </w:pPr>
          </w:p>
        </w:tc>
      </w:tr>
      <w:tr w:rsidR="004A5F88" w:rsidRPr="00DD1F5B" w:rsidTr="00B75E40">
        <w:trPr>
          <w:trHeight w:val="921"/>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37.</w:t>
            </w:r>
          </w:p>
        </w:tc>
        <w:tc>
          <w:tcPr>
            <w:tcW w:w="3315" w:type="dxa"/>
            <w:gridSpan w:val="5"/>
            <w:tcBorders>
              <w:right w:val="single" w:sz="6" w:space="0" w:color="000000"/>
            </w:tcBorders>
          </w:tcPr>
          <w:p w:rsidR="004A5F88" w:rsidRPr="00DD1F5B" w:rsidRDefault="004A5F88" w:rsidP="00DD1F5B">
            <w:pPr>
              <w:pStyle w:val="TableParagraph"/>
              <w:ind w:right="635"/>
              <w:rPr>
                <w:sz w:val="24"/>
                <w:szCs w:val="24"/>
                <w:lang w:val="ru-RU"/>
              </w:rPr>
            </w:pPr>
            <w:r w:rsidRPr="00DD1F5B">
              <w:rPr>
                <w:sz w:val="24"/>
                <w:szCs w:val="24"/>
                <w:lang w:val="ru-RU"/>
              </w:rPr>
              <w:t>Встречи с ветеранами и</w:t>
            </w:r>
            <w:r w:rsidRPr="00DD1F5B">
              <w:rPr>
                <w:spacing w:val="1"/>
                <w:sz w:val="24"/>
                <w:szCs w:val="24"/>
                <w:lang w:val="ru-RU"/>
              </w:rPr>
              <w:t xml:space="preserve"> </w:t>
            </w:r>
            <w:r w:rsidRPr="00DD1F5B">
              <w:rPr>
                <w:sz w:val="24"/>
                <w:szCs w:val="24"/>
                <w:lang w:val="ru-RU"/>
              </w:rPr>
              <w:t>участниками</w:t>
            </w:r>
            <w:r w:rsidRPr="00DD1F5B">
              <w:rPr>
                <w:spacing w:val="-6"/>
                <w:sz w:val="24"/>
                <w:szCs w:val="24"/>
                <w:lang w:val="ru-RU"/>
              </w:rPr>
              <w:t xml:space="preserve"> </w:t>
            </w:r>
            <w:r w:rsidRPr="00DD1F5B">
              <w:rPr>
                <w:sz w:val="24"/>
                <w:szCs w:val="24"/>
                <w:lang w:val="ru-RU"/>
              </w:rPr>
              <w:t>военных</w:t>
            </w:r>
            <w:r w:rsidRPr="00DD1F5B">
              <w:rPr>
                <w:spacing w:val="-4"/>
                <w:sz w:val="24"/>
                <w:szCs w:val="24"/>
                <w:lang w:val="ru-RU"/>
              </w:rPr>
              <w:t xml:space="preserve"> </w:t>
            </w:r>
            <w:r w:rsidRPr="00DD1F5B">
              <w:rPr>
                <w:sz w:val="24"/>
                <w:szCs w:val="24"/>
                <w:lang w:val="ru-RU"/>
              </w:rPr>
              <w:t>боевых</w:t>
            </w:r>
            <w:r w:rsidRPr="00DD1F5B">
              <w:rPr>
                <w:spacing w:val="-47"/>
                <w:sz w:val="24"/>
                <w:szCs w:val="24"/>
                <w:lang w:val="ru-RU"/>
              </w:rPr>
              <w:t xml:space="preserve"> </w:t>
            </w:r>
            <w:r w:rsidRPr="00DD1F5B">
              <w:rPr>
                <w:sz w:val="24"/>
                <w:szCs w:val="24"/>
                <w:lang w:val="ru-RU"/>
              </w:rPr>
              <w:t>действий.</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февраль</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1152"/>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38.</w:t>
            </w:r>
          </w:p>
        </w:tc>
        <w:tc>
          <w:tcPr>
            <w:tcW w:w="3315" w:type="dxa"/>
            <w:gridSpan w:val="5"/>
            <w:tcBorders>
              <w:right w:val="single" w:sz="6" w:space="0" w:color="000000"/>
            </w:tcBorders>
          </w:tcPr>
          <w:p w:rsidR="004A5F88" w:rsidRPr="00DD1F5B" w:rsidRDefault="004A5F88" w:rsidP="00DD1F5B">
            <w:pPr>
              <w:pStyle w:val="TableParagraph"/>
              <w:ind w:right="449"/>
              <w:rPr>
                <w:sz w:val="24"/>
                <w:szCs w:val="24"/>
                <w:lang w:val="ru-RU"/>
              </w:rPr>
            </w:pPr>
            <w:r w:rsidRPr="00DD1F5B">
              <w:rPr>
                <w:sz w:val="24"/>
                <w:szCs w:val="24"/>
                <w:lang w:val="ru-RU"/>
              </w:rPr>
              <w:t>Торжественная линейка,</w:t>
            </w:r>
            <w:r w:rsidRPr="00DD1F5B">
              <w:rPr>
                <w:spacing w:val="1"/>
                <w:sz w:val="24"/>
                <w:szCs w:val="24"/>
                <w:lang w:val="ru-RU"/>
              </w:rPr>
              <w:t xml:space="preserve"> </w:t>
            </w:r>
            <w:r w:rsidRPr="00DD1F5B">
              <w:rPr>
                <w:sz w:val="24"/>
                <w:szCs w:val="24"/>
                <w:lang w:val="ru-RU"/>
              </w:rPr>
              <w:t>посвящённая 80-летию</w:t>
            </w:r>
            <w:r w:rsidRPr="00DD1F5B">
              <w:rPr>
                <w:spacing w:val="1"/>
                <w:sz w:val="24"/>
                <w:szCs w:val="24"/>
                <w:lang w:val="ru-RU"/>
              </w:rPr>
              <w:t xml:space="preserve"> </w:t>
            </w:r>
            <w:r w:rsidRPr="00DD1F5B">
              <w:rPr>
                <w:sz w:val="24"/>
                <w:szCs w:val="24"/>
                <w:lang w:val="ru-RU"/>
              </w:rPr>
              <w:t>освобождения</w:t>
            </w:r>
            <w:r w:rsidRPr="00DD1F5B">
              <w:rPr>
                <w:spacing w:val="-7"/>
                <w:sz w:val="24"/>
                <w:szCs w:val="24"/>
                <w:lang w:val="ru-RU"/>
              </w:rPr>
              <w:t xml:space="preserve"> </w:t>
            </w:r>
            <w:r w:rsidRPr="00DD1F5B">
              <w:rPr>
                <w:sz w:val="24"/>
                <w:szCs w:val="24"/>
                <w:lang w:val="ru-RU"/>
              </w:rPr>
              <w:t>города</w:t>
            </w:r>
            <w:r w:rsidRPr="00DD1F5B">
              <w:rPr>
                <w:spacing w:val="-2"/>
                <w:sz w:val="24"/>
                <w:szCs w:val="24"/>
                <w:lang w:val="ru-RU"/>
              </w:rPr>
              <w:t xml:space="preserve"> </w:t>
            </w:r>
            <w:r w:rsidRPr="00DD1F5B">
              <w:rPr>
                <w:sz w:val="24"/>
                <w:szCs w:val="24"/>
                <w:lang w:val="ru-RU"/>
              </w:rPr>
              <w:t>Курска</w:t>
            </w:r>
            <w:r w:rsidRPr="00DD1F5B">
              <w:rPr>
                <w:spacing w:val="-3"/>
                <w:sz w:val="24"/>
                <w:szCs w:val="24"/>
                <w:lang w:val="ru-RU"/>
              </w:rPr>
              <w:t xml:space="preserve"> </w:t>
            </w:r>
            <w:proofErr w:type="gramStart"/>
            <w:r w:rsidRPr="00DD1F5B">
              <w:rPr>
                <w:sz w:val="24"/>
                <w:szCs w:val="24"/>
                <w:lang w:val="ru-RU"/>
              </w:rPr>
              <w:t>от</w:t>
            </w:r>
            <w:proofErr w:type="gramEnd"/>
          </w:p>
          <w:p w:rsidR="004A5F88" w:rsidRPr="00DD1F5B" w:rsidRDefault="004A5F88" w:rsidP="00DD1F5B">
            <w:pPr>
              <w:pStyle w:val="TableParagraph"/>
              <w:rPr>
                <w:sz w:val="24"/>
                <w:szCs w:val="24"/>
              </w:rPr>
            </w:pPr>
            <w:proofErr w:type="gramStart"/>
            <w:r w:rsidRPr="00DD1F5B">
              <w:rPr>
                <w:sz w:val="24"/>
                <w:szCs w:val="24"/>
              </w:rPr>
              <w:t>немецко-фашистских</w:t>
            </w:r>
            <w:proofErr w:type="gramEnd"/>
            <w:r w:rsidRPr="00DD1F5B">
              <w:rPr>
                <w:spacing w:val="-5"/>
                <w:sz w:val="24"/>
                <w:szCs w:val="24"/>
              </w:rPr>
              <w:t xml:space="preserve"> </w:t>
            </w:r>
            <w:r w:rsidRPr="00DD1F5B">
              <w:rPr>
                <w:sz w:val="24"/>
                <w:szCs w:val="24"/>
              </w:rPr>
              <w:t>захватчиков.</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08.02.24</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221" w:right="207"/>
              <w:jc w:val="center"/>
              <w:rPr>
                <w:sz w:val="24"/>
                <w:szCs w:val="24"/>
              </w:rPr>
            </w:pPr>
            <w:r w:rsidRPr="00DD1F5B">
              <w:rPr>
                <w:sz w:val="24"/>
                <w:szCs w:val="24"/>
              </w:rPr>
              <w:t>Классные руководители</w:t>
            </w:r>
            <w:r w:rsidRPr="00DD1F5B">
              <w:rPr>
                <w:spacing w:val="1"/>
                <w:sz w:val="24"/>
                <w:szCs w:val="24"/>
              </w:rPr>
              <w:t xml:space="preserve"> </w:t>
            </w:r>
            <w:r w:rsidRPr="00DD1F5B">
              <w:rPr>
                <w:sz w:val="24"/>
                <w:szCs w:val="24"/>
              </w:rPr>
              <w:t>Педагоги</w:t>
            </w:r>
            <w:r w:rsidRPr="00DD1F5B">
              <w:rPr>
                <w:spacing w:val="-4"/>
                <w:sz w:val="24"/>
                <w:szCs w:val="24"/>
              </w:rPr>
              <w:t xml:space="preserve"> </w:t>
            </w:r>
            <w:r w:rsidRPr="00DD1F5B">
              <w:rPr>
                <w:sz w:val="24"/>
                <w:szCs w:val="24"/>
              </w:rPr>
              <w:t>-</w:t>
            </w:r>
            <w:r w:rsidRPr="00DD1F5B">
              <w:rPr>
                <w:spacing w:val="-2"/>
                <w:sz w:val="24"/>
                <w:szCs w:val="24"/>
              </w:rPr>
              <w:t xml:space="preserve"> </w:t>
            </w:r>
            <w:r w:rsidRPr="00DD1F5B">
              <w:rPr>
                <w:sz w:val="24"/>
                <w:szCs w:val="24"/>
              </w:rPr>
              <w:t>организаторы</w:t>
            </w:r>
          </w:p>
        </w:tc>
      </w:tr>
      <w:tr w:rsidR="004A5F88" w:rsidRPr="00DD1F5B" w:rsidTr="00B75E40">
        <w:trPr>
          <w:trHeight w:val="685"/>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39.</w:t>
            </w:r>
          </w:p>
        </w:tc>
        <w:tc>
          <w:tcPr>
            <w:tcW w:w="3315" w:type="dxa"/>
            <w:gridSpan w:val="5"/>
            <w:tcBorders>
              <w:right w:val="single" w:sz="6" w:space="0" w:color="000000"/>
            </w:tcBorders>
          </w:tcPr>
          <w:p w:rsidR="004A5F88" w:rsidRPr="00DD1F5B" w:rsidRDefault="004A5F88" w:rsidP="00DD1F5B">
            <w:pPr>
              <w:pStyle w:val="TableParagraph"/>
              <w:ind w:right="378"/>
              <w:rPr>
                <w:sz w:val="24"/>
                <w:szCs w:val="24"/>
                <w:lang w:val="ru-RU"/>
              </w:rPr>
            </w:pPr>
            <w:r w:rsidRPr="00DD1F5B">
              <w:rPr>
                <w:sz w:val="24"/>
                <w:szCs w:val="24"/>
                <w:lang w:val="ru-RU"/>
              </w:rPr>
              <w:t>Киноурок:</w:t>
            </w:r>
            <w:r w:rsidRPr="00DD1F5B">
              <w:rPr>
                <w:spacing w:val="-1"/>
                <w:sz w:val="24"/>
                <w:szCs w:val="24"/>
                <w:lang w:val="ru-RU"/>
              </w:rPr>
              <w:t xml:space="preserve"> </w:t>
            </w:r>
            <w:r w:rsidRPr="00DD1F5B">
              <w:rPr>
                <w:sz w:val="24"/>
                <w:szCs w:val="24"/>
                <w:lang w:val="ru-RU"/>
              </w:rPr>
              <w:t>День</w:t>
            </w:r>
            <w:r w:rsidRPr="00DD1F5B">
              <w:rPr>
                <w:spacing w:val="-4"/>
                <w:sz w:val="24"/>
                <w:szCs w:val="24"/>
                <w:lang w:val="ru-RU"/>
              </w:rPr>
              <w:t xml:space="preserve"> </w:t>
            </w:r>
            <w:r w:rsidRPr="00DD1F5B">
              <w:rPr>
                <w:sz w:val="24"/>
                <w:szCs w:val="24"/>
                <w:lang w:val="ru-RU"/>
              </w:rPr>
              <w:t>вывода</w:t>
            </w:r>
            <w:r w:rsidRPr="00DD1F5B">
              <w:rPr>
                <w:spacing w:val="-5"/>
                <w:sz w:val="24"/>
                <w:szCs w:val="24"/>
                <w:lang w:val="ru-RU"/>
              </w:rPr>
              <w:t xml:space="preserve"> </w:t>
            </w:r>
            <w:r w:rsidRPr="00DD1F5B">
              <w:rPr>
                <w:sz w:val="24"/>
                <w:szCs w:val="24"/>
                <w:lang w:val="ru-RU"/>
              </w:rPr>
              <w:t>войск</w:t>
            </w:r>
            <w:r w:rsidRPr="00DD1F5B">
              <w:rPr>
                <w:spacing w:val="-4"/>
                <w:sz w:val="24"/>
                <w:szCs w:val="24"/>
                <w:lang w:val="ru-RU"/>
              </w:rPr>
              <w:t xml:space="preserve"> </w:t>
            </w:r>
            <w:r w:rsidRPr="00DD1F5B">
              <w:rPr>
                <w:sz w:val="24"/>
                <w:szCs w:val="24"/>
                <w:lang w:val="ru-RU"/>
              </w:rPr>
              <w:t>из</w:t>
            </w:r>
            <w:r w:rsidRPr="00DD1F5B">
              <w:rPr>
                <w:spacing w:val="-47"/>
                <w:sz w:val="24"/>
                <w:szCs w:val="24"/>
                <w:lang w:val="ru-RU"/>
              </w:rPr>
              <w:t xml:space="preserve"> </w:t>
            </w:r>
            <w:r w:rsidRPr="00DD1F5B">
              <w:rPr>
                <w:sz w:val="24"/>
                <w:szCs w:val="24"/>
                <w:lang w:val="ru-RU"/>
              </w:rPr>
              <w:t>Афганистана</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15.02.24</w:t>
            </w:r>
          </w:p>
        </w:tc>
        <w:tc>
          <w:tcPr>
            <w:tcW w:w="2170" w:type="dxa"/>
            <w:gridSpan w:val="3"/>
          </w:tcPr>
          <w:p w:rsidR="004A5F88" w:rsidRPr="00DD1F5B" w:rsidRDefault="004A5F88" w:rsidP="00DD1F5B">
            <w:pPr>
              <w:pStyle w:val="TableParagraph"/>
              <w:ind w:left="426" w:right="306" w:hanging="116"/>
              <w:rPr>
                <w:sz w:val="24"/>
                <w:szCs w:val="24"/>
              </w:rPr>
            </w:pPr>
            <w:r w:rsidRPr="00DD1F5B">
              <w:rPr>
                <w:spacing w:val="-1"/>
                <w:sz w:val="24"/>
                <w:szCs w:val="24"/>
              </w:rPr>
              <w:t xml:space="preserve">Классные </w:t>
            </w:r>
            <w:r w:rsidRPr="00DD1F5B">
              <w:rPr>
                <w:sz w:val="24"/>
                <w:szCs w:val="24"/>
              </w:rPr>
              <w:t>руководители</w:t>
            </w:r>
            <w:r w:rsidRPr="00DD1F5B">
              <w:rPr>
                <w:spacing w:val="-47"/>
                <w:sz w:val="24"/>
                <w:szCs w:val="24"/>
              </w:rPr>
              <w:t xml:space="preserve"> </w:t>
            </w:r>
            <w:r w:rsidRPr="00DD1F5B">
              <w:rPr>
                <w:sz w:val="24"/>
                <w:szCs w:val="24"/>
              </w:rPr>
              <w:t>Педагог-</w:t>
            </w:r>
            <w:r w:rsidRPr="00DD1F5B">
              <w:rPr>
                <w:spacing w:val="-3"/>
                <w:sz w:val="24"/>
                <w:szCs w:val="24"/>
              </w:rPr>
              <w:t xml:space="preserve"> </w:t>
            </w:r>
            <w:r w:rsidRPr="00DD1F5B">
              <w:rPr>
                <w:sz w:val="24"/>
                <w:szCs w:val="24"/>
              </w:rPr>
              <w:t>организатор</w:t>
            </w:r>
          </w:p>
        </w:tc>
      </w:tr>
      <w:tr w:rsidR="004A5F88" w:rsidRPr="00DD1F5B" w:rsidTr="00B75E40">
        <w:trPr>
          <w:trHeight w:val="2073"/>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40.</w:t>
            </w:r>
          </w:p>
        </w:tc>
        <w:tc>
          <w:tcPr>
            <w:tcW w:w="3315" w:type="dxa"/>
            <w:gridSpan w:val="5"/>
            <w:tcBorders>
              <w:right w:val="single" w:sz="6" w:space="0" w:color="000000"/>
            </w:tcBorders>
          </w:tcPr>
          <w:p w:rsidR="004A5F88" w:rsidRPr="00DD1F5B" w:rsidRDefault="004A5F88" w:rsidP="00DD1F5B">
            <w:pPr>
              <w:pStyle w:val="TableParagraph"/>
              <w:rPr>
                <w:sz w:val="24"/>
                <w:szCs w:val="24"/>
              </w:rPr>
            </w:pPr>
            <w:r w:rsidRPr="00DD1F5B">
              <w:rPr>
                <w:sz w:val="24"/>
                <w:szCs w:val="24"/>
              </w:rPr>
              <w:t>Военно-патриотическая</w:t>
            </w:r>
            <w:r w:rsidRPr="00DD1F5B">
              <w:rPr>
                <w:spacing w:val="-4"/>
                <w:sz w:val="24"/>
                <w:szCs w:val="24"/>
              </w:rPr>
              <w:t xml:space="preserve"> </w:t>
            </w:r>
            <w:r w:rsidRPr="00DD1F5B">
              <w:rPr>
                <w:sz w:val="24"/>
                <w:szCs w:val="24"/>
              </w:rPr>
              <w:t>игра</w:t>
            </w:r>
          </w:p>
          <w:p w:rsidR="004A5F88" w:rsidRPr="00DD1F5B" w:rsidRDefault="004A5F88" w:rsidP="00DD1F5B">
            <w:pPr>
              <w:pStyle w:val="TableParagraph"/>
              <w:rPr>
                <w:sz w:val="24"/>
                <w:szCs w:val="24"/>
              </w:rPr>
            </w:pPr>
            <w:r w:rsidRPr="00DD1F5B">
              <w:rPr>
                <w:sz w:val="24"/>
                <w:szCs w:val="24"/>
              </w:rPr>
              <w:t>«Зарница»</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февраль</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218" w:right="207"/>
              <w:jc w:val="center"/>
              <w:rPr>
                <w:sz w:val="24"/>
                <w:szCs w:val="24"/>
                <w:lang w:val="ru-RU"/>
              </w:rPr>
            </w:pPr>
            <w:r w:rsidRPr="00DD1F5B">
              <w:rPr>
                <w:sz w:val="24"/>
                <w:szCs w:val="24"/>
                <w:lang w:val="ru-RU"/>
              </w:rPr>
              <w:t>Учителя физической</w:t>
            </w:r>
            <w:r w:rsidRPr="00DD1F5B">
              <w:rPr>
                <w:spacing w:val="1"/>
                <w:sz w:val="24"/>
                <w:szCs w:val="24"/>
                <w:lang w:val="ru-RU"/>
              </w:rPr>
              <w:t xml:space="preserve"> </w:t>
            </w:r>
            <w:r w:rsidRPr="00DD1F5B">
              <w:rPr>
                <w:sz w:val="24"/>
                <w:szCs w:val="24"/>
                <w:lang w:val="ru-RU"/>
              </w:rPr>
              <w:t>культуры</w:t>
            </w:r>
          </w:p>
          <w:p w:rsidR="004A5F88" w:rsidRPr="00DD1F5B" w:rsidRDefault="004A5F88" w:rsidP="00DD1F5B">
            <w:pPr>
              <w:pStyle w:val="TableParagraph"/>
              <w:ind w:left="209" w:right="207"/>
              <w:jc w:val="center"/>
              <w:rPr>
                <w:sz w:val="24"/>
                <w:szCs w:val="24"/>
                <w:lang w:val="ru-RU"/>
              </w:rPr>
            </w:pPr>
            <w:r w:rsidRPr="00DD1F5B">
              <w:rPr>
                <w:sz w:val="24"/>
                <w:szCs w:val="24"/>
                <w:lang w:val="ru-RU"/>
              </w:rPr>
              <w:t>Классные</w:t>
            </w:r>
            <w:r w:rsidRPr="00DD1F5B">
              <w:rPr>
                <w:spacing w:val="-5"/>
                <w:sz w:val="24"/>
                <w:szCs w:val="24"/>
                <w:lang w:val="ru-RU"/>
              </w:rPr>
              <w:t xml:space="preserve"> </w:t>
            </w:r>
            <w:r w:rsidRPr="00DD1F5B">
              <w:rPr>
                <w:sz w:val="24"/>
                <w:szCs w:val="24"/>
                <w:lang w:val="ru-RU"/>
              </w:rPr>
              <w:t>руководители</w:t>
            </w:r>
          </w:p>
        </w:tc>
      </w:tr>
      <w:tr w:rsidR="004A5F88" w:rsidRPr="00DD1F5B" w:rsidTr="00B75E40">
        <w:trPr>
          <w:trHeight w:val="815"/>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41.</w:t>
            </w:r>
          </w:p>
        </w:tc>
        <w:tc>
          <w:tcPr>
            <w:tcW w:w="3315" w:type="dxa"/>
            <w:gridSpan w:val="5"/>
            <w:tcBorders>
              <w:right w:val="single" w:sz="6" w:space="0" w:color="000000"/>
            </w:tcBorders>
          </w:tcPr>
          <w:p w:rsidR="004A5F88" w:rsidRPr="00DD1F5B" w:rsidRDefault="004A5F88" w:rsidP="00DD1F5B">
            <w:pPr>
              <w:pStyle w:val="TableParagraph"/>
              <w:rPr>
                <w:sz w:val="24"/>
                <w:szCs w:val="24"/>
              </w:rPr>
            </w:pPr>
            <w:r w:rsidRPr="00DD1F5B">
              <w:rPr>
                <w:sz w:val="24"/>
                <w:szCs w:val="24"/>
              </w:rPr>
              <w:t>Фотоконкурс</w:t>
            </w:r>
            <w:r w:rsidRPr="00DD1F5B">
              <w:rPr>
                <w:spacing w:val="-4"/>
                <w:sz w:val="24"/>
                <w:szCs w:val="24"/>
              </w:rPr>
              <w:t xml:space="preserve"> </w:t>
            </w:r>
            <w:r w:rsidRPr="00DD1F5B">
              <w:rPr>
                <w:sz w:val="24"/>
                <w:szCs w:val="24"/>
              </w:rPr>
              <w:t>«Дыхание</w:t>
            </w:r>
            <w:r w:rsidRPr="00DD1F5B">
              <w:rPr>
                <w:spacing w:val="-3"/>
                <w:sz w:val="24"/>
                <w:szCs w:val="24"/>
              </w:rPr>
              <w:t xml:space="preserve"> </w:t>
            </w:r>
            <w:r w:rsidRPr="00DD1F5B">
              <w:rPr>
                <w:sz w:val="24"/>
                <w:szCs w:val="24"/>
              </w:rPr>
              <w:t>весны»</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1"/>
              <w:jc w:val="center"/>
              <w:rPr>
                <w:sz w:val="24"/>
                <w:szCs w:val="24"/>
              </w:rPr>
            </w:pPr>
            <w:r w:rsidRPr="00DD1F5B">
              <w:rPr>
                <w:sz w:val="24"/>
                <w:szCs w:val="24"/>
              </w:rPr>
              <w:t>март</w:t>
            </w:r>
          </w:p>
        </w:tc>
        <w:tc>
          <w:tcPr>
            <w:tcW w:w="2170" w:type="dxa"/>
            <w:gridSpan w:val="3"/>
          </w:tcPr>
          <w:p w:rsidR="004A5F88" w:rsidRPr="00DD1F5B" w:rsidRDefault="004A5F88" w:rsidP="00DD1F5B">
            <w:pPr>
              <w:pStyle w:val="TableParagraph"/>
              <w:ind w:left="310" w:right="303" w:firstLine="134"/>
              <w:rPr>
                <w:sz w:val="24"/>
                <w:szCs w:val="24"/>
              </w:rPr>
            </w:pPr>
            <w:r w:rsidRPr="00DD1F5B">
              <w:rPr>
                <w:sz w:val="24"/>
                <w:szCs w:val="24"/>
              </w:rPr>
              <w:t>Педагог-организатор</w:t>
            </w:r>
            <w:r w:rsidRPr="00DD1F5B">
              <w:rPr>
                <w:spacing w:val="1"/>
                <w:sz w:val="24"/>
                <w:szCs w:val="24"/>
              </w:rPr>
              <w:t xml:space="preserve"> </w:t>
            </w:r>
            <w:r w:rsidRPr="00DD1F5B">
              <w:rPr>
                <w:spacing w:val="-1"/>
                <w:sz w:val="24"/>
                <w:szCs w:val="24"/>
              </w:rPr>
              <w:t>Классные</w:t>
            </w:r>
            <w:r w:rsidRPr="00DD1F5B">
              <w:rPr>
                <w:spacing w:val="-9"/>
                <w:sz w:val="24"/>
                <w:szCs w:val="24"/>
              </w:rPr>
              <w:t xml:space="preserve"> </w:t>
            </w:r>
            <w:r w:rsidRPr="00DD1F5B">
              <w:rPr>
                <w:sz w:val="24"/>
                <w:szCs w:val="24"/>
              </w:rPr>
              <w:t>руководители</w:t>
            </w:r>
          </w:p>
        </w:tc>
      </w:tr>
      <w:tr w:rsidR="004A5F88" w:rsidRPr="00DD1F5B" w:rsidTr="00B75E40">
        <w:trPr>
          <w:trHeight w:val="1377"/>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lastRenderedPageBreak/>
              <w:t>43.</w:t>
            </w:r>
          </w:p>
        </w:tc>
        <w:tc>
          <w:tcPr>
            <w:tcW w:w="3315" w:type="dxa"/>
            <w:gridSpan w:val="5"/>
            <w:tcBorders>
              <w:right w:val="single" w:sz="6" w:space="0" w:color="000000"/>
            </w:tcBorders>
          </w:tcPr>
          <w:p w:rsidR="004A5F88" w:rsidRPr="00DD1F5B" w:rsidRDefault="004A5F88" w:rsidP="00DD1F5B">
            <w:pPr>
              <w:pStyle w:val="TableParagraph"/>
              <w:ind w:right="501"/>
              <w:rPr>
                <w:sz w:val="24"/>
                <w:szCs w:val="24"/>
                <w:lang w:val="ru-RU"/>
              </w:rPr>
            </w:pPr>
            <w:r w:rsidRPr="00DD1F5B">
              <w:rPr>
                <w:sz w:val="24"/>
                <w:szCs w:val="24"/>
                <w:lang w:val="ru-RU"/>
              </w:rPr>
              <w:t>Праздничный концерт «Самым</w:t>
            </w:r>
            <w:r w:rsidRPr="00DD1F5B">
              <w:rPr>
                <w:spacing w:val="-47"/>
                <w:sz w:val="24"/>
                <w:szCs w:val="24"/>
                <w:lang w:val="ru-RU"/>
              </w:rPr>
              <w:t xml:space="preserve"> </w:t>
            </w:r>
            <w:r w:rsidRPr="00DD1F5B">
              <w:rPr>
                <w:sz w:val="24"/>
                <w:szCs w:val="24"/>
                <w:lang w:val="ru-RU"/>
              </w:rPr>
              <w:t>милым</w:t>
            </w:r>
            <w:r w:rsidRPr="00DD1F5B">
              <w:rPr>
                <w:spacing w:val="-2"/>
                <w:sz w:val="24"/>
                <w:szCs w:val="24"/>
                <w:lang w:val="ru-RU"/>
              </w:rPr>
              <w:t xml:space="preserve"> </w:t>
            </w:r>
            <w:r w:rsidRPr="00DD1F5B">
              <w:rPr>
                <w:sz w:val="24"/>
                <w:szCs w:val="24"/>
                <w:lang w:val="ru-RU"/>
              </w:rPr>
              <w:t>и любимым».</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4"/>
              <w:jc w:val="center"/>
              <w:rPr>
                <w:sz w:val="24"/>
                <w:szCs w:val="24"/>
              </w:rPr>
            </w:pPr>
            <w:r w:rsidRPr="00DD1F5B">
              <w:rPr>
                <w:sz w:val="24"/>
                <w:szCs w:val="24"/>
              </w:rPr>
              <w:t>2</w:t>
            </w:r>
            <w:r w:rsidRPr="00DD1F5B">
              <w:rPr>
                <w:spacing w:val="-1"/>
                <w:sz w:val="24"/>
                <w:szCs w:val="24"/>
              </w:rPr>
              <w:t xml:space="preserve"> </w:t>
            </w:r>
            <w:r w:rsidRPr="00DD1F5B">
              <w:rPr>
                <w:sz w:val="24"/>
                <w:szCs w:val="24"/>
              </w:rPr>
              <w:t>неделя</w:t>
            </w:r>
            <w:r w:rsidRPr="00DD1F5B">
              <w:rPr>
                <w:spacing w:val="-1"/>
                <w:sz w:val="24"/>
                <w:szCs w:val="24"/>
              </w:rPr>
              <w:t xml:space="preserve"> </w:t>
            </w:r>
            <w:r w:rsidRPr="00DD1F5B">
              <w:rPr>
                <w:sz w:val="24"/>
                <w:szCs w:val="24"/>
              </w:rPr>
              <w:t>марта</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210" w:right="207"/>
              <w:jc w:val="center"/>
              <w:rPr>
                <w:sz w:val="24"/>
                <w:szCs w:val="24"/>
                <w:lang w:val="ru-RU"/>
              </w:rPr>
            </w:pPr>
            <w:r w:rsidRPr="00DD1F5B">
              <w:rPr>
                <w:spacing w:val="-1"/>
                <w:sz w:val="24"/>
                <w:szCs w:val="24"/>
                <w:lang w:val="ru-RU"/>
              </w:rPr>
              <w:t>Педагог-организатор</w:t>
            </w:r>
            <w:r w:rsidRPr="00DD1F5B">
              <w:rPr>
                <w:spacing w:val="-47"/>
                <w:sz w:val="24"/>
                <w:szCs w:val="24"/>
                <w:lang w:val="ru-RU"/>
              </w:rPr>
              <w:t xml:space="preserve"> </w:t>
            </w:r>
            <w:r w:rsidRPr="00DD1F5B">
              <w:rPr>
                <w:sz w:val="24"/>
                <w:szCs w:val="24"/>
                <w:lang w:val="ru-RU"/>
              </w:rPr>
              <w:t>Педагоги</w:t>
            </w:r>
            <w:r w:rsidRPr="00DD1F5B">
              <w:rPr>
                <w:spacing w:val="-1"/>
                <w:sz w:val="24"/>
                <w:szCs w:val="24"/>
                <w:lang w:val="ru-RU"/>
              </w:rPr>
              <w:t xml:space="preserve"> </w:t>
            </w:r>
            <w:proofErr w:type="gramStart"/>
            <w:r w:rsidRPr="00DD1F5B">
              <w:rPr>
                <w:sz w:val="24"/>
                <w:szCs w:val="24"/>
                <w:lang w:val="ru-RU"/>
              </w:rPr>
              <w:t>ДО</w:t>
            </w:r>
            <w:proofErr w:type="gramEnd"/>
          </w:p>
          <w:p w:rsidR="004A5F88" w:rsidRPr="00DD1F5B" w:rsidRDefault="004A5F88" w:rsidP="00DD1F5B">
            <w:pPr>
              <w:pStyle w:val="TableParagraph"/>
              <w:ind w:left="224" w:right="163"/>
              <w:jc w:val="center"/>
              <w:rPr>
                <w:sz w:val="24"/>
                <w:szCs w:val="24"/>
                <w:lang w:val="ru-RU"/>
              </w:rPr>
            </w:pPr>
            <w:r w:rsidRPr="00DD1F5B">
              <w:rPr>
                <w:sz w:val="24"/>
                <w:szCs w:val="24"/>
                <w:lang w:val="ru-RU"/>
              </w:rPr>
              <w:t>Учителя</w:t>
            </w:r>
            <w:r w:rsidRPr="00DD1F5B">
              <w:rPr>
                <w:spacing w:val="-3"/>
                <w:sz w:val="24"/>
                <w:szCs w:val="24"/>
                <w:lang w:val="ru-RU"/>
              </w:rPr>
              <w:t xml:space="preserve"> </w:t>
            </w:r>
            <w:r w:rsidRPr="00DD1F5B">
              <w:rPr>
                <w:sz w:val="24"/>
                <w:szCs w:val="24"/>
                <w:lang w:val="ru-RU"/>
              </w:rPr>
              <w:t>музыки</w:t>
            </w:r>
          </w:p>
        </w:tc>
      </w:tr>
      <w:tr w:rsidR="004A5F88" w:rsidRPr="00DD1F5B" w:rsidTr="00B75E40">
        <w:trPr>
          <w:trHeight w:val="2073"/>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44.</w:t>
            </w:r>
          </w:p>
        </w:tc>
        <w:tc>
          <w:tcPr>
            <w:tcW w:w="3315" w:type="dxa"/>
            <w:gridSpan w:val="5"/>
            <w:tcBorders>
              <w:right w:val="single" w:sz="6" w:space="0" w:color="000000"/>
            </w:tcBorders>
          </w:tcPr>
          <w:p w:rsidR="004A5F88" w:rsidRPr="00DD1F5B" w:rsidRDefault="004A5F88" w:rsidP="00DD1F5B">
            <w:pPr>
              <w:pStyle w:val="TableParagraph"/>
              <w:ind w:right="163"/>
              <w:rPr>
                <w:sz w:val="24"/>
                <w:szCs w:val="24"/>
                <w:lang w:val="ru-RU"/>
              </w:rPr>
            </w:pPr>
            <w:r w:rsidRPr="00DD1F5B">
              <w:rPr>
                <w:sz w:val="24"/>
                <w:szCs w:val="24"/>
                <w:lang w:val="ru-RU"/>
              </w:rPr>
              <w:t>Конкурс «Когда два сердца бьются</w:t>
            </w:r>
            <w:r w:rsidRPr="00DD1F5B">
              <w:rPr>
                <w:spacing w:val="-47"/>
                <w:sz w:val="24"/>
                <w:szCs w:val="24"/>
                <w:lang w:val="ru-RU"/>
              </w:rPr>
              <w:t xml:space="preserve"> </w:t>
            </w:r>
            <w:r w:rsidRPr="00DD1F5B">
              <w:rPr>
                <w:sz w:val="24"/>
                <w:szCs w:val="24"/>
                <w:lang w:val="ru-RU"/>
              </w:rPr>
              <w:t>вместе…»</w:t>
            </w:r>
            <w:r w:rsidRPr="00DD1F5B">
              <w:rPr>
                <w:spacing w:val="1"/>
                <w:sz w:val="24"/>
                <w:szCs w:val="24"/>
                <w:lang w:val="ru-RU"/>
              </w:rPr>
              <w:t xml:space="preserve"> </w:t>
            </w:r>
            <w:r w:rsidRPr="00DD1F5B">
              <w:rPr>
                <w:sz w:val="24"/>
                <w:szCs w:val="24"/>
                <w:lang w:val="ru-RU"/>
              </w:rPr>
              <w:t>(Многожанровый</w:t>
            </w:r>
            <w:r w:rsidRPr="00DD1F5B">
              <w:rPr>
                <w:spacing w:val="1"/>
                <w:sz w:val="24"/>
                <w:szCs w:val="24"/>
                <w:lang w:val="ru-RU"/>
              </w:rPr>
              <w:t xml:space="preserve"> </w:t>
            </w:r>
            <w:r w:rsidRPr="00DD1F5B">
              <w:rPr>
                <w:sz w:val="24"/>
                <w:szCs w:val="24"/>
                <w:lang w:val="ru-RU"/>
              </w:rPr>
              <w:t>фестиваль</w:t>
            </w:r>
            <w:r w:rsidRPr="00DD1F5B">
              <w:rPr>
                <w:spacing w:val="41"/>
                <w:sz w:val="24"/>
                <w:szCs w:val="24"/>
                <w:lang w:val="ru-RU"/>
              </w:rPr>
              <w:t xml:space="preserve"> </w:t>
            </w:r>
            <w:r w:rsidRPr="00DD1F5B">
              <w:rPr>
                <w:sz w:val="24"/>
                <w:szCs w:val="24"/>
                <w:lang w:val="ru-RU"/>
              </w:rPr>
              <w:t>дуэтов,</w:t>
            </w:r>
            <w:r w:rsidRPr="00DD1F5B">
              <w:rPr>
                <w:spacing w:val="-3"/>
                <w:sz w:val="24"/>
                <w:szCs w:val="24"/>
                <w:lang w:val="ru-RU"/>
              </w:rPr>
              <w:t xml:space="preserve"> </w:t>
            </w:r>
            <w:r w:rsidRPr="00DD1F5B">
              <w:rPr>
                <w:sz w:val="24"/>
                <w:szCs w:val="24"/>
                <w:lang w:val="ru-RU"/>
              </w:rPr>
              <w:t>трио,</w:t>
            </w:r>
            <w:r w:rsidRPr="00DD1F5B">
              <w:rPr>
                <w:spacing w:val="-2"/>
                <w:sz w:val="24"/>
                <w:szCs w:val="24"/>
                <w:lang w:val="ru-RU"/>
              </w:rPr>
              <w:t xml:space="preserve"> </w:t>
            </w:r>
            <w:r w:rsidRPr="00DD1F5B">
              <w:rPr>
                <w:sz w:val="24"/>
                <w:szCs w:val="24"/>
                <w:lang w:val="ru-RU"/>
              </w:rPr>
              <w:t>квартетов:</w:t>
            </w:r>
            <w:r w:rsidRPr="00DD1F5B">
              <w:rPr>
                <w:spacing w:val="-47"/>
                <w:sz w:val="24"/>
                <w:szCs w:val="24"/>
                <w:lang w:val="ru-RU"/>
              </w:rPr>
              <w:t xml:space="preserve"> </w:t>
            </w:r>
            <w:r w:rsidRPr="00DD1F5B">
              <w:rPr>
                <w:sz w:val="24"/>
                <w:szCs w:val="24"/>
                <w:lang w:val="ru-RU"/>
              </w:rPr>
              <w:t>ученик-наставник).</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6"/>
              <w:jc w:val="center"/>
              <w:rPr>
                <w:sz w:val="24"/>
                <w:szCs w:val="24"/>
              </w:rPr>
            </w:pPr>
            <w:r w:rsidRPr="00DD1F5B">
              <w:rPr>
                <w:sz w:val="24"/>
                <w:szCs w:val="24"/>
              </w:rPr>
              <w:t>март-апрель</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310" w:right="297"/>
              <w:jc w:val="center"/>
              <w:rPr>
                <w:sz w:val="24"/>
                <w:szCs w:val="24"/>
                <w:lang w:val="ru-RU"/>
              </w:rPr>
            </w:pPr>
            <w:r w:rsidRPr="00DD1F5B">
              <w:rPr>
                <w:spacing w:val="-1"/>
                <w:sz w:val="24"/>
                <w:szCs w:val="24"/>
                <w:lang w:val="ru-RU"/>
              </w:rPr>
              <w:t>Педагог-организатор</w:t>
            </w:r>
            <w:r w:rsidRPr="00DD1F5B">
              <w:rPr>
                <w:spacing w:val="-47"/>
                <w:sz w:val="24"/>
                <w:szCs w:val="24"/>
                <w:lang w:val="ru-RU"/>
              </w:rPr>
              <w:t xml:space="preserve"> </w:t>
            </w:r>
            <w:r w:rsidRPr="00DD1F5B">
              <w:rPr>
                <w:sz w:val="24"/>
                <w:szCs w:val="24"/>
                <w:lang w:val="ru-RU"/>
              </w:rPr>
              <w:t>Учителя музыки.</w:t>
            </w:r>
            <w:r w:rsidRPr="00DD1F5B">
              <w:rPr>
                <w:spacing w:val="1"/>
                <w:sz w:val="24"/>
                <w:szCs w:val="24"/>
                <w:lang w:val="ru-RU"/>
              </w:rPr>
              <w:t xml:space="preserve"> </w:t>
            </w:r>
            <w:r w:rsidRPr="00DD1F5B">
              <w:rPr>
                <w:sz w:val="24"/>
                <w:szCs w:val="24"/>
                <w:lang w:val="ru-RU"/>
              </w:rPr>
              <w:t>Педагоги</w:t>
            </w:r>
            <w:r w:rsidRPr="00DD1F5B">
              <w:rPr>
                <w:spacing w:val="-1"/>
                <w:sz w:val="24"/>
                <w:szCs w:val="24"/>
                <w:lang w:val="ru-RU"/>
              </w:rPr>
              <w:t xml:space="preserve"> </w:t>
            </w:r>
            <w:proofErr w:type="gramStart"/>
            <w:r w:rsidRPr="00DD1F5B">
              <w:rPr>
                <w:sz w:val="24"/>
                <w:szCs w:val="24"/>
                <w:lang w:val="ru-RU"/>
              </w:rPr>
              <w:t>ДО</w:t>
            </w:r>
            <w:proofErr w:type="gramEnd"/>
            <w:r w:rsidRPr="00DD1F5B">
              <w:rPr>
                <w:sz w:val="24"/>
                <w:szCs w:val="24"/>
                <w:lang w:val="ru-RU"/>
              </w:rPr>
              <w:t>.</w:t>
            </w:r>
          </w:p>
          <w:p w:rsidR="004A5F88" w:rsidRPr="00DD1F5B" w:rsidRDefault="004A5F88" w:rsidP="00DD1F5B">
            <w:pPr>
              <w:pStyle w:val="TableParagraph"/>
              <w:ind w:left="211" w:right="207"/>
              <w:jc w:val="center"/>
              <w:rPr>
                <w:sz w:val="24"/>
                <w:szCs w:val="24"/>
              </w:rPr>
            </w:pPr>
            <w:r w:rsidRPr="00DD1F5B">
              <w:rPr>
                <w:spacing w:val="-1"/>
                <w:sz w:val="24"/>
                <w:szCs w:val="24"/>
              </w:rPr>
              <w:t xml:space="preserve">Классные </w:t>
            </w:r>
            <w:r w:rsidRPr="00DD1F5B">
              <w:rPr>
                <w:sz w:val="24"/>
                <w:szCs w:val="24"/>
              </w:rPr>
              <w:t>руководители</w:t>
            </w:r>
            <w:r w:rsidRPr="00DD1F5B">
              <w:rPr>
                <w:spacing w:val="-47"/>
                <w:sz w:val="24"/>
                <w:szCs w:val="24"/>
              </w:rPr>
              <w:t xml:space="preserve"> </w:t>
            </w:r>
            <w:r w:rsidRPr="00DD1F5B">
              <w:rPr>
                <w:sz w:val="24"/>
                <w:szCs w:val="24"/>
              </w:rPr>
              <w:t>Родители</w:t>
            </w:r>
          </w:p>
        </w:tc>
      </w:tr>
      <w:tr w:rsidR="004A5F88" w:rsidRPr="00DD1F5B" w:rsidTr="00B75E40">
        <w:trPr>
          <w:trHeight w:val="1608"/>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45.</w:t>
            </w:r>
          </w:p>
        </w:tc>
        <w:tc>
          <w:tcPr>
            <w:tcW w:w="3315" w:type="dxa"/>
            <w:gridSpan w:val="5"/>
            <w:tcBorders>
              <w:right w:val="single" w:sz="6" w:space="0" w:color="000000"/>
            </w:tcBorders>
          </w:tcPr>
          <w:p w:rsidR="004A5F88" w:rsidRPr="00DD1F5B" w:rsidRDefault="004A5F88" w:rsidP="00DD1F5B">
            <w:pPr>
              <w:pStyle w:val="TableParagraph"/>
              <w:ind w:right="172"/>
              <w:rPr>
                <w:sz w:val="24"/>
                <w:szCs w:val="24"/>
              </w:rPr>
            </w:pPr>
            <w:r w:rsidRPr="00DD1F5B">
              <w:rPr>
                <w:sz w:val="24"/>
                <w:szCs w:val="24"/>
                <w:lang w:val="ru-RU"/>
              </w:rPr>
              <w:t>Выставка-вернисаж</w:t>
            </w:r>
            <w:r w:rsidRPr="00DD1F5B">
              <w:rPr>
                <w:spacing w:val="1"/>
                <w:sz w:val="24"/>
                <w:szCs w:val="24"/>
                <w:lang w:val="ru-RU"/>
              </w:rPr>
              <w:t xml:space="preserve"> </w:t>
            </w:r>
            <w:r w:rsidRPr="00DD1F5B">
              <w:rPr>
                <w:sz w:val="24"/>
                <w:szCs w:val="24"/>
                <w:lang w:val="ru-RU"/>
              </w:rPr>
              <w:t>«Образ</w:t>
            </w:r>
            <w:r w:rsidRPr="00DD1F5B">
              <w:rPr>
                <w:spacing w:val="1"/>
                <w:sz w:val="24"/>
                <w:szCs w:val="24"/>
                <w:lang w:val="ru-RU"/>
              </w:rPr>
              <w:t xml:space="preserve"> </w:t>
            </w:r>
            <w:r w:rsidRPr="00DD1F5B">
              <w:rPr>
                <w:sz w:val="24"/>
                <w:szCs w:val="24"/>
                <w:lang w:val="ru-RU"/>
              </w:rPr>
              <w:t>пленительный,</w:t>
            </w:r>
            <w:r w:rsidRPr="00DD1F5B">
              <w:rPr>
                <w:spacing w:val="-6"/>
                <w:sz w:val="24"/>
                <w:szCs w:val="24"/>
                <w:lang w:val="ru-RU"/>
              </w:rPr>
              <w:t xml:space="preserve"> </w:t>
            </w:r>
            <w:r w:rsidRPr="00DD1F5B">
              <w:rPr>
                <w:sz w:val="24"/>
                <w:szCs w:val="24"/>
                <w:lang w:val="ru-RU"/>
              </w:rPr>
              <w:t>образ</w:t>
            </w:r>
            <w:r w:rsidRPr="00DD1F5B">
              <w:rPr>
                <w:spacing w:val="-5"/>
                <w:sz w:val="24"/>
                <w:szCs w:val="24"/>
                <w:lang w:val="ru-RU"/>
              </w:rPr>
              <w:t xml:space="preserve"> </w:t>
            </w:r>
            <w:r w:rsidRPr="00DD1F5B">
              <w:rPr>
                <w:sz w:val="24"/>
                <w:szCs w:val="24"/>
                <w:lang w:val="ru-RU"/>
              </w:rPr>
              <w:t>прекрасный».</w:t>
            </w:r>
            <w:r w:rsidRPr="00DD1F5B">
              <w:rPr>
                <w:spacing w:val="-47"/>
                <w:sz w:val="24"/>
                <w:szCs w:val="24"/>
                <w:lang w:val="ru-RU"/>
              </w:rPr>
              <w:t xml:space="preserve"> </w:t>
            </w:r>
            <w:r w:rsidRPr="00DD1F5B">
              <w:rPr>
                <w:sz w:val="24"/>
                <w:szCs w:val="24"/>
              </w:rPr>
              <w:t>К</w:t>
            </w:r>
            <w:r w:rsidRPr="00DD1F5B">
              <w:rPr>
                <w:spacing w:val="2"/>
                <w:sz w:val="24"/>
                <w:szCs w:val="24"/>
              </w:rPr>
              <w:t xml:space="preserve"> </w:t>
            </w:r>
            <w:r w:rsidRPr="00DD1F5B">
              <w:rPr>
                <w:sz w:val="24"/>
                <w:szCs w:val="24"/>
              </w:rPr>
              <w:t>международному</w:t>
            </w:r>
            <w:r w:rsidRPr="00DD1F5B">
              <w:rPr>
                <w:spacing w:val="-8"/>
                <w:sz w:val="24"/>
                <w:szCs w:val="24"/>
              </w:rPr>
              <w:t xml:space="preserve"> </w:t>
            </w:r>
            <w:r w:rsidRPr="00DD1F5B">
              <w:rPr>
                <w:sz w:val="24"/>
                <w:szCs w:val="24"/>
              </w:rPr>
              <w:t>женскому</w:t>
            </w:r>
            <w:r w:rsidRPr="00DD1F5B">
              <w:rPr>
                <w:spacing w:val="-8"/>
                <w:sz w:val="24"/>
                <w:szCs w:val="24"/>
              </w:rPr>
              <w:t xml:space="preserve"> </w:t>
            </w:r>
            <w:r w:rsidRPr="00DD1F5B">
              <w:rPr>
                <w:sz w:val="24"/>
                <w:szCs w:val="24"/>
              </w:rPr>
              <w:t>дню</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4"/>
              <w:jc w:val="center"/>
              <w:rPr>
                <w:sz w:val="24"/>
                <w:szCs w:val="24"/>
              </w:rPr>
            </w:pPr>
            <w:r w:rsidRPr="00DD1F5B">
              <w:rPr>
                <w:sz w:val="24"/>
                <w:szCs w:val="24"/>
              </w:rPr>
              <w:t>2</w:t>
            </w:r>
            <w:r w:rsidRPr="00DD1F5B">
              <w:rPr>
                <w:spacing w:val="-1"/>
                <w:sz w:val="24"/>
                <w:szCs w:val="24"/>
              </w:rPr>
              <w:t xml:space="preserve"> </w:t>
            </w:r>
            <w:r w:rsidRPr="00DD1F5B">
              <w:rPr>
                <w:sz w:val="24"/>
                <w:szCs w:val="24"/>
              </w:rPr>
              <w:t>неделя</w:t>
            </w:r>
            <w:r w:rsidRPr="00DD1F5B">
              <w:rPr>
                <w:spacing w:val="-1"/>
                <w:sz w:val="24"/>
                <w:szCs w:val="24"/>
              </w:rPr>
              <w:t xml:space="preserve"> </w:t>
            </w:r>
            <w:r w:rsidRPr="00DD1F5B">
              <w:rPr>
                <w:sz w:val="24"/>
                <w:szCs w:val="24"/>
              </w:rPr>
              <w:t>марта</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315" w:right="298" w:firstLine="110"/>
              <w:rPr>
                <w:sz w:val="24"/>
                <w:szCs w:val="24"/>
                <w:lang w:val="ru-RU"/>
              </w:rPr>
            </w:pPr>
            <w:r w:rsidRPr="00DD1F5B">
              <w:rPr>
                <w:sz w:val="24"/>
                <w:szCs w:val="24"/>
                <w:lang w:val="ru-RU"/>
              </w:rPr>
              <w:t>Педаго</w:t>
            </w:r>
            <w:proofErr w:type="gramStart"/>
            <w:r w:rsidRPr="00DD1F5B">
              <w:rPr>
                <w:sz w:val="24"/>
                <w:szCs w:val="24"/>
                <w:lang w:val="ru-RU"/>
              </w:rPr>
              <w:t>г-</w:t>
            </w:r>
            <w:proofErr w:type="gramEnd"/>
            <w:r w:rsidRPr="00DD1F5B">
              <w:rPr>
                <w:sz w:val="24"/>
                <w:szCs w:val="24"/>
                <w:lang w:val="ru-RU"/>
              </w:rPr>
              <w:t xml:space="preserve"> организатор</w:t>
            </w:r>
            <w:r w:rsidRPr="00DD1F5B">
              <w:rPr>
                <w:spacing w:val="1"/>
                <w:sz w:val="24"/>
                <w:szCs w:val="24"/>
                <w:lang w:val="ru-RU"/>
              </w:rPr>
              <w:t xml:space="preserve"> </w:t>
            </w:r>
            <w:r w:rsidRPr="00DD1F5B">
              <w:rPr>
                <w:spacing w:val="-1"/>
                <w:sz w:val="24"/>
                <w:szCs w:val="24"/>
                <w:lang w:val="ru-RU"/>
              </w:rPr>
              <w:t>Классные</w:t>
            </w:r>
            <w:r w:rsidRPr="00DD1F5B">
              <w:rPr>
                <w:spacing w:val="-9"/>
                <w:sz w:val="24"/>
                <w:szCs w:val="24"/>
                <w:lang w:val="ru-RU"/>
              </w:rPr>
              <w:t xml:space="preserve"> </w:t>
            </w:r>
            <w:r w:rsidRPr="00DD1F5B">
              <w:rPr>
                <w:sz w:val="24"/>
                <w:szCs w:val="24"/>
                <w:lang w:val="ru-RU"/>
              </w:rPr>
              <w:t>руководители</w:t>
            </w:r>
          </w:p>
          <w:p w:rsidR="004A5F88" w:rsidRPr="00DD1F5B" w:rsidRDefault="004A5F88" w:rsidP="00DD1F5B">
            <w:pPr>
              <w:pStyle w:val="TableParagraph"/>
              <w:ind w:left="219" w:right="207"/>
              <w:jc w:val="center"/>
              <w:rPr>
                <w:sz w:val="24"/>
                <w:szCs w:val="24"/>
                <w:lang w:val="ru-RU"/>
              </w:rPr>
            </w:pPr>
            <w:r w:rsidRPr="00DD1F5B">
              <w:rPr>
                <w:sz w:val="24"/>
                <w:szCs w:val="24"/>
                <w:lang w:val="ru-RU"/>
              </w:rPr>
              <w:t>Учитель</w:t>
            </w:r>
            <w:r w:rsidRPr="00DD1F5B">
              <w:rPr>
                <w:spacing w:val="1"/>
                <w:sz w:val="24"/>
                <w:szCs w:val="24"/>
                <w:lang w:val="ru-RU"/>
              </w:rPr>
              <w:t xml:space="preserve"> </w:t>
            </w:r>
            <w:proofErr w:type="gramStart"/>
            <w:r w:rsidRPr="00DD1F5B">
              <w:rPr>
                <w:sz w:val="24"/>
                <w:szCs w:val="24"/>
                <w:lang w:val="ru-RU"/>
              </w:rPr>
              <w:t>ИЗО</w:t>
            </w:r>
            <w:proofErr w:type="gramEnd"/>
          </w:p>
        </w:tc>
      </w:tr>
      <w:tr w:rsidR="004A5F88" w:rsidRPr="00DD1F5B" w:rsidTr="00B75E40">
        <w:trPr>
          <w:trHeight w:val="690"/>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46.</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Участие</w:t>
            </w:r>
            <w:r w:rsidRPr="00DD1F5B">
              <w:rPr>
                <w:spacing w:val="-6"/>
                <w:sz w:val="24"/>
                <w:szCs w:val="24"/>
                <w:lang w:val="ru-RU"/>
              </w:rPr>
              <w:t xml:space="preserve"> </w:t>
            </w:r>
            <w:r w:rsidRPr="00DD1F5B">
              <w:rPr>
                <w:sz w:val="24"/>
                <w:szCs w:val="24"/>
                <w:lang w:val="ru-RU"/>
              </w:rPr>
              <w:t>в</w:t>
            </w:r>
            <w:r w:rsidRPr="00DD1F5B">
              <w:rPr>
                <w:spacing w:val="-1"/>
                <w:sz w:val="24"/>
                <w:szCs w:val="24"/>
                <w:lang w:val="ru-RU"/>
              </w:rPr>
              <w:t xml:space="preserve"> </w:t>
            </w:r>
            <w:r w:rsidRPr="00DD1F5B">
              <w:rPr>
                <w:sz w:val="24"/>
                <w:szCs w:val="24"/>
                <w:lang w:val="ru-RU"/>
              </w:rPr>
              <w:t>региональном</w:t>
            </w:r>
            <w:r w:rsidRPr="00DD1F5B">
              <w:rPr>
                <w:spacing w:val="1"/>
                <w:sz w:val="24"/>
                <w:szCs w:val="24"/>
                <w:lang w:val="ru-RU"/>
              </w:rPr>
              <w:t xml:space="preserve"> </w:t>
            </w:r>
            <w:r w:rsidRPr="00DD1F5B">
              <w:rPr>
                <w:sz w:val="24"/>
                <w:szCs w:val="24"/>
                <w:lang w:val="ru-RU"/>
              </w:rPr>
              <w:t>фестивале</w:t>
            </w:r>
          </w:p>
          <w:p w:rsidR="004A5F88" w:rsidRPr="00DD1F5B" w:rsidRDefault="004A5F88" w:rsidP="00DD1F5B">
            <w:pPr>
              <w:pStyle w:val="TableParagraph"/>
              <w:rPr>
                <w:sz w:val="24"/>
                <w:szCs w:val="24"/>
                <w:lang w:val="ru-RU"/>
              </w:rPr>
            </w:pPr>
            <w:r w:rsidRPr="00DD1F5B">
              <w:rPr>
                <w:sz w:val="24"/>
                <w:szCs w:val="24"/>
                <w:lang w:val="ru-RU"/>
              </w:rPr>
              <w:t>«Крымская</w:t>
            </w:r>
            <w:r w:rsidRPr="00DD1F5B">
              <w:rPr>
                <w:spacing w:val="-5"/>
                <w:sz w:val="24"/>
                <w:szCs w:val="24"/>
                <w:lang w:val="ru-RU"/>
              </w:rPr>
              <w:t xml:space="preserve"> </w:t>
            </w:r>
            <w:r w:rsidRPr="00DD1F5B">
              <w:rPr>
                <w:sz w:val="24"/>
                <w:szCs w:val="24"/>
                <w:lang w:val="ru-RU"/>
              </w:rPr>
              <w:t>весна»</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4"/>
              <w:jc w:val="center"/>
              <w:rPr>
                <w:sz w:val="24"/>
                <w:szCs w:val="24"/>
              </w:rPr>
            </w:pPr>
            <w:r w:rsidRPr="00DD1F5B">
              <w:rPr>
                <w:sz w:val="24"/>
                <w:szCs w:val="24"/>
              </w:rPr>
              <w:t>2</w:t>
            </w:r>
            <w:r w:rsidRPr="00DD1F5B">
              <w:rPr>
                <w:spacing w:val="-1"/>
                <w:sz w:val="24"/>
                <w:szCs w:val="24"/>
              </w:rPr>
              <w:t xml:space="preserve"> </w:t>
            </w:r>
            <w:r w:rsidRPr="00DD1F5B">
              <w:rPr>
                <w:sz w:val="24"/>
                <w:szCs w:val="24"/>
              </w:rPr>
              <w:t>неделя</w:t>
            </w:r>
            <w:r w:rsidRPr="00DD1F5B">
              <w:rPr>
                <w:spacing w:val="-1"/>
                <w:sz w:val="24"/>
                <w:szCs w:val="24"/>
              </w:rPr>
              <w:t xml:space="preserve"> </w:t>
            </w:r>
            <w:r w:rsidRPr="00DD1F5B">
              <w:rPr>
                <w:sz w:val="24"/>
                <w:szCs w:val="24"/>
              </w:rPr>
              <w:t>марта</w:t>
            </w:r>
          </w:p>
        </w:tc>
        <w:tc>
          <w:tcPr>
            <w:tcW w:w="2170" w:type="dxa"/>
            <w:gridSpan w:val="3"/>
          </w:tcPr>
          <w:p w:rsidR="004A5F88" w:rsidRPr="00DD1F5B" w:rsidRDefault="004A5F88" w:rsidP="00DD1F5B">
            <w:pPr>
              <w:pStyle w:val="TableParagraph"/>
              <w:tabs>
                <w:tab w:val="left" w:pos="1090"/>
              </w:tabs>
              <w:ind w:left="6"/>
              <w:jc w:val="center"/>
              <w:rPr>
                <w:sz w:val="24"/>
                <w:szCs w:val="24"/>
              </w:rPr>
            </w:pPr>
            <w:r w:rsidRPr="00DD1F5B">
              <w:rPr>
                <w:sz w:val="24"/>
                <w:szCs w:val="24"/>
              </w:rPr>
              <w:t>Классные</w:t>
            </w:r>
            <w:r w:rsidRPr="00DD1F5B">
              <w:rPr>
                <w:sz w:val="24"/>
                <w:szCs w:val="24"/>
              </w:rPr>
              <w:tab/>
              <w:t>руководители</w:t>
            </w:r>
          </w:p>
        </w:tc>
      </w:tr>
      <w:tr w:rsidR="004A5F88" w:rsidRPr="00DD1F5B" w:rsidTr="00B75E40">
        <w:trPr>
          <w:trHeight w:val="460"/>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47.</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Экооперация: «Из</w:t>
            </w:r>
            <w:r w:rsidRPr="00DD1F5B">
              <w:rPr>
                <w:spacing w:val="-5"/>
                <w:sz w:val="24"/>
                <w:szCs w:val="24"/>
                <w:lang w:val="ru-RU"/>
              </w:rPr>
              <w:t xml:space="preserve"> </w:t>
            </w:r>
            <w:r w:rsidRPr="00DD1F5B">
              <w:rPr>
                <w:sz w:val="24"/>
                <w:szCs w:val="24"/>
                <w:lang w:val="ru-RU"/>
              </w:rPr>
              <w:t>мусорной</w:t>
            </w:r>
            <w:r w:rsidRPr="00DD1F5B">
              <w:rPr>
                <w:spacing w:val="-4"/>
                <w:sz w:val="24"/>
                <w:szCs w:val="24"/>
                <w:lang w:val="ru-RU"/>
              </w:rPr>
              <w:t xml:space="preserve"> </w:t>
            </w:r>
            <w:r w:rsidRPr="00DD1F5B">
              <w:rPr>
                <w:sz w:val="24"/>
                <w:szCs w:val="24"/>
                <w:lang w:val="ru-RU"/>
              </w:rPr>
              <w:t>кучки-</w:t>
            </w:r>
          </w:p>
          <w:p w:rsidR="004A5F88" w:rsidRPr="00DD1F5B" w:rsidRDefault="004A5F88" w:rsidP="00DD1F5B">
            <w:pPr>
              <w:pStyle w:val="TableParagraph"/>
              <w:rPr>
                <w:sz w:val="24"/>
                <w:szCs w:val="24"/>
                <w:lang w:val="ru-RU"/>
              </w:rPr>
            </w:pPr>
            <w:r w:rsidRPr="00DD1F5B">
              <w:rPr>
                <w:sz w:val="24"/>
                <w:szCs w:val="24"/>
                <w:lang w:val="ru-RU"/>
              </w:rPr>
              <w:t>классные</w:t>
            </w:r>
            <w:r w:rsidRPr="00DD1F5B">
              <w:rPr>
                <w:spacing w:val="-5"/>
                <w:sz w:val="24"/>
                <w:szCs w:val="24"/>
                <w:lang w:val="ru-RU"/>
              </w:rPr>
              <w:t xml:space="preserve"> </w:t>
            </w:r>
            <w:r w:rsidRPr="00DD1F5B">
              <w:rPr>
                <w:sz w:val="24"/>
                <w:szCs w:val="24"/>
                <w:lang w:val="ru-RU"/>
              </w:rPr>
              <w:t>штучки».</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4"/>
              <w:jc w:val="center"/>
              <w:rPr>
                <w:sz w:val="24"/>
                <w:szCs w:val="24"/>
              </w:rPr>
            </w:pPr>
            <w:r w:rsidRPr="00DD1F5B">
              <w:rPr>
                <w:sz w:val="24"/>
                <w:szCs w:val="24"/>
              </w:rPr>
              <w:t>4</w:t>
            </w:r>
            <w:r w:rsidRPr="00DD1F5B">
              <w:rPr>
                <w:spacing w:val="-1"/>
                <w:sz w:val="24"/>
                <w:szCs w:val="24"/>
              </w:rPr>
              <w:t xml:space="preserve"> </w:t>
            </w:r>
            <w:r w:rsidRPr="00DD1F5B">
              <w:rPr>
                <w:sz w:val="24"/>
                <w:szCs w:val="24"/>
              </w:rPr>
              <w:t>неделя</w:t>
            </w:r>
            <w:r w:rsidRPr="00DD1F5B">
              <w:rPr>
                <w:spacing w:val="-1"/>
                <w:sz w:val="24"/>
                <w:szCs w:val="24"/>
              </w:rPr>
              <w:t xml:space="preserve"> </w:t>
            </w:r>
            <w:r w:rsidRPr="00DD1F5B">
              <w:rPr>
                <w:sz w:val="24"/>
                <w:szCs w:val="24"/>
              </w:rPr>
              <w:t>марта</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4"/>
                <w:sz w:val="24"/>
                <w:szCs w:val="24"/>
              </w:rPr>
              <w:t xml:space="preserve"> </w:t>
            </w:r>
            <w:r w:rsidRPr="00DD1F5B">
              <w:rPr>
                <w:sz w:val="24"/>
                <w:szCs w:val="24"/>
              </w:rPr>
              <w:t>руководители</w:t>
            </w:r>
          </w:p>
        </w:tc>
      </w:tr>
      <w:tr w:rsidR="004A5F88" w:rsidRPr="00DD1F5B" w:rsidTr="00B75E40">
        <w:trPr>
          <w:trHeight w:val="921"/>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48.</w:t>
            </w:r>
          </w:p>
        </w:tc>
        <w:tc>
          <w:tcPr>
            <w:tcW w:w="3315" w:type="dxa"/>
            <w:gridSpan w:val="5"/>
            <w:tcBorders>
              <w:right w:val="single" w:sz="6" w:space="0" w:color="000000"/>
            </w:tcBorders>
          </w:tcPr>
          <w:p w:rsidR="004A5F88" w:rsidRPr="00DD1F5B" w:rsidRDefault="004A5F88" w:rsidP="00DD1F5B">
            <w:pPr>
              <w:pStyle w:val="TableParagraph"/>
              <w:ind w:right="104"/>
              <w:rPr>
                <w:sz w:val="24"/>
                <w:szCs w:val="24"/>
                <w:lang w:val="ru-RU"/>
              </w:rPr>
            </w:pPr>
            <w:r w:rsidRPr="00DD1F5B">
              <w:rPr>
                <w:sz w:val="24"/>
                <w:szCs w:val="24"/>
                <w:lang w:val="ru-RU"/>
              </w:rPr>
              <w:t>Встречи с ветеранами, участниками</w:t>
            </w:r>
            <w:r w:rsidRPr="00DD1F5B">
              <w:rPr>
                <w:spacing w:val="-47"/>
                <w:sz w:val="24"/>
                <w:szCs w:val="24"/>
                <w:lang w:val="ru-RU"/>
              </w:rPr>
              <w:t xml:space="preserve"> </w:t>
            </w:r>
            <w:r w:rsidRPr="00DD1F5B">
              <w:rPr>
                <w:sz w:val="24"/>
                <w:szCs w:val="24"/>
                <w:lang w:val="ru-RU"/>
              </w:rPr>
              <w:t>и</w:t>
            </w:r>
            <w:r w:rsidRPr="00DD1F5B">
              <w:rPr>
                <w:spacing w:val="-1"/>
                <w:sz w:val="24"/>
                <w:szCs w:val="24"/>
                <w:lang w:val="ru-RU"/>
              </w:rPr>
              <w:t xml:space="preserve"> </w:t>
            </w:r>
            <w:r w:rsidRPr="00DD1F5B">
              <w:rPr>
                <w:sz w:val="24"/>
                <w:szCs w:val="24"/>
                <w:lang w:val="ru-RU"/>
              </w:rPr>
              <w:t>тружениками</w:t>
            </w:r>
            <w:r w:rsidRPr="00DD1F5B">
              <w:rPr>
                <w:spacing w:val="-1"/>
                <w:sz w:val="24"/>
                <w:szCs w:val="24"/>
                <w:lang w:val="ru-RU"/>
              </w:rPr>
              <w:t xml:space="preserve"> </w:t>
            </w:r>
            <w:r w:rsidRPr="00DD1F5B">
              <w:rPr>
                <w:sz w:val="24"/>
                <w:szCs w:val="24"/>
                <w:lang w:val="ru-RU"/>
              </w:rPr>
              <w:t>тыла</w:t>
            </w:r>
            <w:r w:rsidRPr="00DD1F5B">
              <w:rPr>
                <w:spacing w:val="-2"/>
                <w:sz w:val="24"/>
                <w:szCs w:val="24"/>
                <w:lang w:val="ru-RU"/>
              </w:rPr>
              <w:t xml:space="preserve"> </w:t>
            </w:r>
            <w:r w:rsidRPr="00DD1F5B">
              <w:rPr>
                <w:sz w:val="24"/>
                <w:szCs w:val="24"/>
                <w:lang w:val="ru-RU"/>
              </w:rPr>
              <w:t>Великой</w:t>
            </w:r>
          </w:p>
          <w:p w:rsidR="004A5F88" w:rsidRPr="00DD1F5B" w:rsidRDefault="004A5F88" w:rsidP="00DD1F5B">
            <w:pPr>
              <w:pStyle w:val="TableParagraph"/>
              <w:ind w:right="516"/>
              <w:rPr>
                <w:sz w:val="24"/>
                <w:szCs w:val="24"/>
                <w:lang w:val="ru-RU"/>
              </w:rPr>
            </w:pPr>
            <w:r w:rsidRPr="00DD1F5B">
              <w:rPr>
                <w:sz w:val="24"/>
                <w:szCs w:val="24"/>
                <w:lang w:val="ru-RU"/>
              </w:rPr>
              <w:t>Отечественной войны, людьми</w:t>
            </w:r>
            <w:r w:rsidRPr="00DD1F5B">
              <w:rPr>
                <w:spacing w:val="-47"/>
                <w:sz w:val="24"/>
                <w:szCs w:val="24"/>
                <w:lang w:val="ru-RU"/>
              </w:rPr>
              <w:t xml:space="preserve"> </w:t>
            </w:r>
            <w:r w:rsidRPr="00DD1F5B">
              <w:rPr>
                <w:sz w:val="24"/>
                <w:szCs w:val="24"/>
                <w:lang w:val="ru-RU"/>
              </w:rPr>
              <w:t>военных</w:t>
            </w:r>
            <w:r w:rsidRPr="00DD1F5B">
              <w:rPr>
                <w:spacing w:val="1"/>
                <w:sz w:val="24"/>
                <w:szCs w:val="24"/>
                <w:lang w:val="ru-RU"/>
              </w:rPr>
              <w:t xml:space="preserve"> </w:t>
            </w:r>
            <w:r w:rsidRPr="00DD1F5B">
              <w:rPr>
                <w:sz w:val="24"/>
                <w:szCs w:val="24"/>
                <w:lang w:val="ru-RU"/>
              </w:rPr>
              <w:t>профессий</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6"/>
              <w:jc w:val="center"/>
              <w:rPr>
                <w:sz w:val="24"/>
                <w:szCs w:val="24"/>
              </w:rPr>
            </w:pPr>
            <w:r w:rsidRPr="00DD1F5B">
              <w:rPr>
                <w:sz w:val="24"/>
                <w:szCs w:val="24"/>
              </w:rPr>
              <w:t>апрель</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460"/>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49.</w:t>
            </w:r>
          </w:p>
        </w:tc>
        <w:tc>
          <w:tcPr>
            <w:tcW w:w="3315" w:type="dxa"/>
            <w:gridSpan w:val="5"/>
            <w:tcBorders>
              <w:right w:val="single" w:sz="6" w:space="0" w:color="000000"/>
            </w:tcBorders>
          </w:tcPr>
          <w:p w:rsidR="004A5F88" w:rsidRPr="00DD1F5B" w:rsidRDefault="004A5F88" w:rsidP="00DD1F5B">
            <w:pPr>
              <w:pStyle w:val="TableParagraph"/>
              <w:ind w:right="947"/>
              <w:rPr>
                <w:sz w:val="24"/>
                <w:szCs w:val="24"/>
                <w:lang w:val="ru-RU"/>
              </w:rPr>
            </w:pPr>
            <w:r w:rsidRPr="00DD1F5B">
              <w:rPr>
                <w:sz w:val="24"/>
                <w:szCs w:val="24"/>
                <w:lang w:val="ru-RU"/>
              </w:rPr>
              <w:t>Школьный кинотеатр.</w:t>
            </w:r>
            <w:r w:rsidRPr="00DD1F5B">
              <w:rPr>
                <w:spacing w:val="1"/>
                <w:sz w:val="24"/>
                <w:szCs w:val="24"/>
                <w:lang w:val="ru-RU"/>
              </w:rPr>
              <w:t xml:space="preserve"> </w:t>
            </w:r>
            <w:r w:rsidRPr="00DD1F5B">
              <w:rPr>
                <w:sz w:val="24"/>
                <w:szCs w:val="24"/>
                <w:lang w:val="ru-RU"/>
              </w:rPr>
              <w:t>Цикл</w:t>
            </w:r>
            <w:r w:rsidRPr="00DD1F5B">
              <w:rPr>
                <w:spacing w:val="-6"/>
                <w:sz w:val="24"/>
                <w:szCs w:val="24"/>
                <w:lang w:val="ru-RU"/>
              </w:rPr>
              <w:t xml:space="preserve"> </w:t>
            </w:r>
            <w:r w:rsidRPr="00DD1F5B">
              <w:rPr>
                <w:sz w:val="24"/>
                <w:szCs w:val="24"/>
                <w:lang w:val="ru-RU"/>
              </w:rPr>
              <w:t>фильмов</w:t>
            </w:r>
            <w:r w:rsidRPr="00DD1F5B">
              <w:rPr>
                <w:spacing w:val="-5"/>
                <w:sz w:val="24"/>
                <w:szCs w:val="24"/>
                <w:lang w:val="ru-RU"/>
              </w:rPr>
              <w:t xml:space="preserve"> </w:t>
            </w:r>
            <w:r w:rsidRPr="00DD1F5B">
              <w:rPr>
                <w:sz w:val="24"/>
                <w:szCs w:val="24"/>
                <w:lang w:val="ru-RU"/>
              </w:rPr>
              <w:t>об</w:t>
            </w:r>
            <w:r w:rsidRPr="00DD1F5B">
              <w:rPr>
                <w:spacing w:val="-7"/>
                <w:sz w:val="24"/>
                <w:szCs w:val="24"/>
                <w:lang w:val="ru-RU"/>
              </w:rPr>
              <w:t xml:space="preserve"> </w:t>
            </w:r>
            <w:r w:rsidRPr="00DD1F5B">
              <w:rPr>
                <w:sz w:val="24"/>
                <w:szCs w:val="24"/>
                <w:lang w:val="ru-RU"/>
              </w:rPr>
              <w:t>истории</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6"/>
              <w:jc w:val="center"/>
              <w:rPr>
                <w:sz w:val="24"/>
                <w:szCs w:val="24"/>
              </w:rPr>
            </w:pPr>
            <w:r w:rsidRPr="00DD1F5B">
              <w:rPr>
                <w:sz w:val="24"/>
                <w:szCs w:val="24"/>
              </w:rPr>
              <w:t>2</w:t>
            </w:r>
            <w:r w:rsidRPr="00DD1F5B">
              <w:rPr>
                <w:spacing w:val="-1"/>
                <w:sz w:val="24"/>
                <w:szCs w:val="24"/>
              </w:rPr>
              <w:t xml:space="preserve"> </w:t>
            </w:r>
            <w:r w:rsidRPr="00DD1F5B">
              <w:rPr>
                <w:sz w:val="24"/>
                <w:szCs w:val="24"/>
              </w:rPr>
              <w:t>неделя</w:t>
            </w:r>
            <w:r w:rsidRPr="00DD1F5B">
              <w:rPr>
                <w:spacing w:val="-1"/>
                <w:sz w:val="24"/>
                <w:szCs w:val="24"/>
              </w:rPr>
              <w:t xml:space="preserve"> </w:t>
            </w:r>
            <w:r w:rsidRPr="00DD1F5B">
              <w:rPr>
                <w:sz w:val="24"/>
                <w:szCs w:val="24"/>
              </w:rPr>
              <w:t>апреля</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460"/>
        </w:trPr>
        <w:tc>
          <w:tcPr>
            <w:tcW w:w="725" w:type="dxa"/>
            <w:gridSpan w:val="3"/>
          </w:tcPr>
          <w:p w:rsidR="004A5F88" w:rsidRPr="00DD1F5B" w:rsidRDefault="004A5F88" w:rsidP="00DD1F5B">
            <w:pPr>
              <w:pStyle w:val="TableParagraph"/>
              <w:ind w:left="0"/>
              <w:rPr>
                <w:sz w:val="24"/>
                <w:szCs w:val="24"/>
              </w:rPr>
            </w:pPr>
          </w:p>
        </w:tc>
        <w:tc>
          <w:tcPr>
            <w:tcW w:w="3315" w:type="dxa"/>
            <w:gridSpan w:val="5"/>
            <w:tcBorders>
              <w:right w:val="single" w:sz="6" w:space="0" w:color="000000"/>
            </w:tcBorders>
          </w:tcPr>
          <w:p w:rsidR="004A5F88" w:rsidRPr="00DD1F5B" w:rsidRDefault="004A5F88" w:rsidP="00DD1F5B">
            <w:pPr>
              <w:pStyle w:val="TableParagraph"/>
              <w:rPr>
                <w:sz w:val="24"/>
                <w:szCs w:val="24"/>
              </w:rPr>
            </w:pPr>
            <w:r w:rsidRPr="00DD1F5B">
              <w:rPr>
                <w:sz w:val="24"/>
                <w:szCs w:val="24"/>
              </w:rPr>
              <w:t>космонавтики</w:t>
            </w:r>
            <w:r w:rsidRPr="00DD1F5B">
              <w:rPr>
                <w:spacing w:val="-5"/>
                <w:sz w:val="24"/>
                <w:szCs w:val="24"/>
              </w:rPr>
              <w:t xml:space="preserve"> </w:t>
            </w:r>
            <w:r w:rsidRPr="00DD1F5B">
              <w:rPr>
                <w:sz w:val="24"/>
                <w:szCs w:val="24"/>
              </w:rPr>
              <w:t>(просмотр</w:t>
            </w:r>
            <w:r w:rsidRPr="00DD1F5B">
              <w:rPr>
                <w:spacing w:val="-2"/>
                <w:sz w:val="24"/>
                <w:szCs w:val="24"/>
              </w:rPr>
              <w:t xml:space="preserve"> </w:t>
            </w:r>
            <w:r w:rsidRPr="00DD1F5B">
              <w:rPr>
                <w:sz w:val="24"/>
                <w:szCs w:val="24"/>
              </w:rPr>
              <w:t>с</w:t>
            </w:r>
          </w:p>
          <w:p w:rsidR="004A5F88" w:rsidRPr="00DD1F5B" w:rsidRDefault="004A5F88" w:rsidP="00DD1F5B">
            <w:pPr>
              <w:pStyle w:val="TableParagraph"/>
              <w:rPr>
                <w:sz w:val="24"/>
                <w:szCs w:val="24"/>
              </w:rPr>
            </w:pPr>
            <w:r w:rsidRPr="00DD1F5B">
              <w:rPr>
                <w:sz w:val="24"/>
                <w:szCs w:val="24"/>
              </w:rPr>
              <w:t>обсуждением)</w:t>
            </w:r>
          </w:p>
        </w:tc>
        <w:tc>
          <w:tcPr>
            <w:tcW w:w="1273" w:type="dxa"/>
            <w:gridSpan w:val="4"/>
            <w:vMerge w:val="restart"/>
            <w:tcBorders>
              <w:top w:val="nil"/>
              <w:left w:val="single" w:sz="6" w:space="0" w:color="000000"/>
            </w:tcBorders>
          </w:tcPr>
          <w:p w:rsidR="004A5F88" w:rsidRPr="00DD1F5B" w:rsidRDefault="004A5F88" w:rsidP="00DD1F5B">
            <w:pPr>
              <w:pStyle w:val="TableParagraph"/>
              <w:ind w:left="0"/>
              <w:rPr>
                <w:sz w:val="24"/>
                <w:szCs w:val="24"/>
              </w:rPr>
            </w:pPr>
          </w:p>
        </w:tc>
        <w:tc>
          <w:tcPr>
            <w:tcW w:w="1907" w:type="dxa"/>
            <w:gridSpan w:val="4"/>
          </w:tcPr>
          <w:p w:rsidR="004A5F88" w:rsidRPr="00DD1F5B" w:rsidRDefault="004A5F88" w:rsidP="00DD1F5B">
            <w:pPr>
              <w:pStyle w:val="TableParagraph"/>
              <w:ind w:left="0"/>
              <w:rPr>
                <w:sz w:val="24"/>
                <w:szCs w:val="24"/>
              </w:rPr>
            </w:pPr>
          </w:p>
        </w:tc>
        <w:tc>
          <w:tcPr>
            <w:tcW w:w="2170" w:type="dxa"/>
            <w:gridSpan w:val="3"/>
          </w:tcPr>
          <w:p w:rsidR="004A5F88" w:rsidRPr="00DD1F5B" w:rsidRDefault="004A5F88" w:rsidP="00DD1F5B">
            <w:pPr>
              <w:pStyle w:val="TableParagraph"/>
              <w:ind w:left="0"/>
              <w:rPr>
                <w:sz w:val="24"/>
                <w:szCs w:val="24"/>
              </w:rPr>
            </w:pPr>
          </w:p>
        </w:tc>
      </w:tr>
      <w:tr w:rsidR="004A5F88" w:rsidRPr="00DD1F5B" w:rsidTr="00B75E40">
        <w:trPr>
          <w:trHeight w:val="2083"/>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50.</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Подведение</w:t>
            </w:r>
            <w:r w:rsidRPr="00DD1F5B">
              <w:rPr>
                <w:spacing w:val="-6"/>
                <w:sz w:val="24"/>
                <w:szCs w:val="24"/>
                <w:lang w:val="ru-RU"/>
              </w:rPr>
              <w:t xml:space="preserve"> </w:t>
            </w:r>
            <w:r w:rsidRPr="00DD1F5B">
              <w:rPr>
                <w:sz w:val="24"/>
                <w:szCs w:val="24"/>
                <w:lang w:val="ru-RU"/>
              </w:rPr>
              <w:t>итогов</w:t>
            </w:r>
            <w:r w:rsidRPr="00DD1F5B">
              <w:rPr>
                <w:spacing w:val="-2"/>
                <w:sz w:val="24"/>
                <w:szCs w:val="24"/>
                <w:lang w:val="ru-RU"/>
              </w:rPr>
              <w:t xml:space="preserve"> </w:t>
            </w:r>
            <w:r w:rsidRPr="00DD1F5B">
              <w:rPr>
                <w:sz w:val="24"/>
                <w:szCs w:val="24"/>
                <w:lang w:val="ru-RU"/>
              </w:rPr>
              <w:t>конкурса</w:t>
            </w:r>
          </w:p>
          <w:p w:rsidR="004A5F88" w:rsidRPr="00DD1F5B" w:rsidRDefault="004A5F88" w:rsidP="00DD1F5B">
            <w:pPr>
              <w:pStyle w:val="TableParagraph"/>
              <w:ind w:right="163"/>
              <w:rPr>
                <w:sz w:val="24"/>
                <w:szCs w:val="24"/>
              </w:rPr>
            </w:pPr>
            <w:r w:rsidRPr="00DD1F5B">
              <w:rPr>
                <w:sz w:val="24"/>
                <w:szCs w:val="24"/>
                <w:lang w:val="ru-RU"/>
              </w:rPr>
              <w:t>«Когда</w:t>
            </w:r>
            <w:r w:rsidRPr="00DD1F5B">
              <w:rPr>
                <w:spacing w:val="3"/>
                <w:sz w:val="24"/>
                <w:szCs w:val="24"/>
                <w:lang w:val="ru-RU"/>
              </w:rPr>
              <w:t xml:space="preserve"> </w:t>
            </w:r>
            <w:r w:rsidRPr="00DD1F5B">
              <w:rPr>
                <w:sz w:val="24"/>
                <w:szCs w:val="24"/>
                <w:lang w:val="ru-RU"/>
              </w:rPr>
              <w:t>два</w:t>
            </w:r>
            <w:r w:rsidRPr="00DD1F5B">
              <w:rPr>
                <w:spacing w:val="-2"/>
                <w:sz w:val="24"/>
                <w:szCs w:val="24"/>
                <w:lang w:val="ru-RU"/>
              </w:rPr>
              <w:t xml:space="preserve"> </w:t>
            </w:r>
            <w:r w:rsidRPr="00DD1F5B">
              <w:rPr>
                <w:sz w:val="24"/>
                <w:szCs w:val="24"/>
                <w:lang w:val="ru-RU"/>
              </w:rPr>
              <w:t>сердца</w:t>
            </w:r>
            <w:r w:rsidRPr="00DD1F5B">
              <w:rPr>
                <w:spacing w:val="3"/>
                <w:sz w:val="24"/>
                <w:szCs w:val="24"/>
                <w:lang w:val="ru-RU"/>
              </w:rPr>
              <w:t xml:space="preserve"> </w:t>
            </w:r>
            <w:r w:rsidRPr="00DD1F5B">
              <w:rPr>
                <w:sz w:val="24"/>
                <w:szCs w:val="24"/>
                <w:lang w:val="ru-RU"/>
              </w:rPr>
              <w:t>бьются</w:t>
            </w:r>
            <w:r w:rsidRPr="00DD1F5B">
              <w:rPr>
                <w:spacing w:val="1"/>
                <w:sz w:val="24"/>
                <w:szCs w:val="24"/>
                <w:lang w:val="ru-RU"/>
              </w:rPr>
              <w:t xml:space="preserve"> </w:t>
            </w:r>
            <w:r w:rsidRPr="00DD1F5B">
              <w:rPr>
                <w:sz w:val="24"/>
                <w:szCs w:val="24"/>
                <w:lang w:val="ru-RU"/>
              </w:rPr>
              <w:t>вместе…»</w:t>
            </w:r>
            <w:r w:rsidRPr="00DD1F5B">
              <w:rPr>
                <w:spacing w:val="1"/>
                <w:sz w:val="24"/>
                <w:szCs w:val="24"/>
                <w:lang w:val="ru-RU"/>
              </w:rPr>
              <w:t xml:space="preserve"> </w:t>
            </w:r>
            <w:r w:rsidRPr="00DD1F5B">
              <w:rPr>
                <w:sz w:val="24"/>
                <w:szCs w:val="24"/>
                <w:lang w:val="ru-RU"/>
              </w:rPr>
              <w:t>(Многожанровый</w:t>
            </w:r>
            <w:r w:rsidRPr="00DD1F5B">
              <w:rPr>
                <w:spacing w:val="1"/>
                <w:sz w:val="24"/>
                <w:szCs w:val="24"/>
                <w:lang w:val="ru-RU"/>
              </w:rPr>
              <w:t xml:space="preserve"> </w:t>
            </w:r>
            <w:r w:rsidRPr="00DD1F5B">
              <w:rPr>
                <w:sz w:val="24"/>
                <w:szCs w:val="24"/>
                <w:lang w:val="ru-RU"/>
              </w:rPr>
              <w:t>фестиваль</w:t>
            </w:r>
            <w:r w:rsidRPr="00DD1F5B">
              <w:rPr>
                <w:spacing w:val="41"/>
                <w:sz w:val="24"/>
                <w:szCs w:val="24"/>
                <w:lang w:val="ru-RU"/>
              </w:rPr>
              <w:t xml:space="preserve"> </w:t>
            </w:r>
            <w:r w:rsidRPr="00DD1F5B">
              <w:rPr>
                <w:sz w:val="24"/>
                <w:szCs w:val="24"/>
                <w:lang w:val="ru-RU"/>
              </w:rPr>
              <w:t>дуэтов,</w:t>
            </w:r>
            <w:r w:rsidRPr="00DD1F5B">
              <w:rPr>
                <w:spacing w:val="-3"/>
                <w:sz w:val="24"/>
                <w:szCs w:val="24"/>
                <w:lang w:val="ru-RU"/>
              </w:rPr>
              <w:t xml:space="preserve"> </w:t>
            </w:r>
            <w:r w:rsidRPr="00DD1F5B">
              <w:rPr>
                <w:sz w:val="24"/>
                <w:szCs w:val="24"/>
                <w:lang w:val="ru-RU"/>
              </w:rPr>
              <w:t>трио,</w:t>
            </w:r>
            <w:r w:rsidRPr="00DD1F5B">
              <w:rPr>
                <w:spacing w:val="-2"/>
                <w:sz w:val="24"/>
                <w:szCs w:val="24"/>
                <w:lang w:val="ru-RU"/>
              </w:rPr>
              <w:t xml:space="preserve"> </w:t>
            </w:r>
            <w:r w:rsidRPr="00DD1F5B">
              <w:rPr>
                <w:sz w:val="24"/>
                <w:szCs w:val="24"/>
                <w:lang w:val="ru-RU"/>
              </w:rPr>
              <w:t>квартетов:</w:t>
            </w:r>
            <w:r w:rsidRPr="00DD1F5B">
              <w:rPr>
                <w:spacing w:val="-47"/>
                <w:sz w:val="24"/>
                <w:szCs w:val="24"/>
                <w:lang w:val="ru-RU"/>
              </w:rPr>
              <w:t xml:space="preserve"> </w:t>
            </w:r>
            <w:r w:rsidRPr="00DD1F5B">
              <w:rPr>
                <w:sz w:val="24"/>
                <w:szCs w:val="24"/>
                <w:lang w:val="ru-RU"/>
              </w:rPr>
              <w:t xml:space="preserve">ученик-наставник). </w:t>
            </w:r>
            <w:r w:rsidRPr="00DD1F5B">
              <w:rPr>
                <w:sz w:val="24"/>
                <w:szCs w:val="24"/>
              </w:rPr>
              <w:t>Гала-концерт</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6"/>
              <w:jc w:val="center"/>
              <w:rPr>
                <w:sz w:val="24"/>
                <w:szCs w:val="24"/>
              </w:rPr>
            </w:pPr>
            <w:r w:rsidRPr="00DD1F5B">
              <w:rPr>
                <w:sz w:val="24"/>
                <w:szCs w:val="24"/>
              </w:rPr>
              <w:t>4</w:t>
            </w:r>
            <w:r w:rsidRPr="00DD1F5B">
              <w:rPr>
                <w:spacing w:val="-1"/>
                <w:sz w:val="24"/>
                <w:szCs w:val="24"/>
              </w:rPr>
              <w:t xml:space="preserve"> </w:t>
            </w:r>
            <w:r w:rsidRPr="00DD1F5B">
              <w:rPr>
                <w:sz w:val="24"/>
                <w:szCs w:val="24"/>
              </w:rPr>
              <w:t>неделя</w:t>
            </w:r>
            <w:r w:rsidRPr="00DD1F5B">
              <w:rPr>
                <w:spacing w:val="-1"/>
                <w:sz w:val="24"/>
                <w:szCs w:val="24"/>
              </w:rPr>
              <w:t xml:space="preserve"> </w:t>
            </w:r>
            <w:r w:rsidRPr="00DD1F5B">
              <w:rPr>
                <w:sz w:val="24"/>
                <w:szCs w:val="24"/>
              </w:rPr>
              <w:t>апреля</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310" w:right="297"/>
              <w:jc w:val="center"/>
              <w:rPr>
                <w:sz w:val="24"/>
                <w:szCs w:val="24"/>
                <w:lang w:val="ru-RU"/>
              </w:rPr>
            </w:pPr>
            <w:r w:rsidRPr="00DD1F5B">
              <w:rPr>
                <w:spacing w:val="-1"/>
                <w:sz w:val="24"/>
                <w:szCs w:val="24"/>
                <w:lang w:val="ru-RU"/>
              </w:rPr>
              <w:t>Педагог-организатор</w:t>
            </w:r>
            <w:r w:rsidRPr="00DD1F5B">
              <w:rPr>
                <w:spacing w:val="-47"/>
                <w:sz w:val="24"/>
                <w:szCs w:val="24"/>
                <w:lang w:val="ru-RU"/>
              </w:rPr>
              <w:t xml:space="preserve"> </w:t>
            </w:r>
            <w:r w:rsidRPr="00DD1F5B">
              <w:rPr>
                <w:sz w:val="24"/>
                <w:szCs w:val="24"/>
                <w:lang w:val="ru-RU"/>
              </w:rPr>
              <w:t>Учителя музыки.</w:t>
            </w:r>
            <w:r w:rsidRPr="00DD1F5B">
              <w:rPr>
                <w:spacing w:val="1"/>
                <w:sz w:val="24"/>
                <w:szCs w:val="24"/>
                <w:lang w:val="ru-RU"/>
              </w:rPr>
              <w:t xml:space="preserve"> </w:t>
            </w:r>
            <w:r w:rsidRPr="00DD1F5B">
              <w:rPr>
                <w:sz w:val="24"/>
                <w:szCs w:val="24"/>
                <w:lang w:val="ru-RU"/>
              </w:rPr>
              <w:t>Педагоги</w:t>
            </w:r>
            <w:r w:rsidRPr="00DD1F5B">
              <w:rPr>
                <w:spacing w:val="-1"/>
                <w:sz w:val="24"/>
                <w:szCs w:val="24"/>
                <w:lang w:val="ru-RU"/>
              </w:rPr>
              <w:t xml:space="preserve"> </w:t>
            </w:r>
            <w:proofErr w:type="gramStart"/>
            <w:r w:rsidRPr="00DD1F5B">
              <w:rPr>
                <w:sz w:val="24"/>
                <w:szCs w:val="24"/>
                <w:lang w:val="ru-RU"/>
              </w:rPr>
              <w:t>ДО</w:t>
            </w:r>
            <w:proofErr w:type="gramEnd"/>
            <w:r w:rsidRPr="00DD1F5B">
              <w:rPr>
                <w:sz w:val="24"/>
                <w:szCs w:val="24"/>
                <w:lang w:val="ru-RU"/>
              </w:rPr>
              <w:t>.</w:t>
            </w:r>
          </w:p>
          <w:p w:rsidR="004A5F88" w:rsidRPr="00DD1F5B" w:rsidRDefault="004A5F88" w:rsidP="00DD1F5B">
            <w:pPr>
              <w:pStyle w:val="TableParagraph"/>
              <w:ind w:left="211" w:right="207"/>
              <w:jc w:val="center"/>
              <w:rPr>
                <w:sz w:val="24"/>
                <w:szCs w:val="24"/>
              </w:rPr>
            </w:pPr>
            <w:r w:rsidRPr="00DD1F5B">
              <w:rPr>
                <w:spacing w:val="-1"/>
                <w:sz w:val="24"/>
                <w:szCs w:val="24"/>
              </w:rPr>
              <w:lastRenderedPageBreak/>
              <w:t xml:space="preserve">Классные </w:t>
            </w:r>
            <w:r w:rsidRPr="00DD1F5B">
              <w:rPr>
                <w:sz w:val="24"/>
                <w:szCs w:val="24"/>
              </w:rPr>
              <w:t>руководители</w:t>
            </w:r>
            <w:r w:rsidRPr="00DD1F5B">
              <w:rPr>
                <w:spacing w:val="-47"/>
                <w:sz w:val="24"/>
                <w:szCs w:val="24"/>
              </w:rPr>
              <w:t xml:space="preserve"> </w:t>
            </w:r>
            <w:r w:rsidRPr="00DD1F5B">
              <w:rPr>
                <w:sz w:val="24"/>
                <w:szCs w:val="24"/>
              </w:rPr>
              <w:t>Родители</w:t>
            </w:r>
          </w:p>
        </w:tc>
      </w:tr>
      <w:tr w:rsidR="004A5F88" w:rsidRPr="00DD1F5B" w:rsidTr="00B75E40">
        <w:trPr>
          <w:trHeight w:val="1608"/>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lastRenderedPageBreak/>
              <w:t>51.</w:t>
            </w:r>
          </w:p>
        </w:tc>
        <w:tc>
          <w:tcPr>
            <w:tcW w:w="3315" w:type="dxa"/>
            <w:gridSpan w:val="5"/>
            <w:tcBorders>
              <w:right w:val="single" w:sz="6" w:space="0" w:color="000000"/>
            </w:tcBorders>
          </w:tcPr>
          <w:p w:rsidR="004A5F88" w:rsidRPr="00DD1F5B" w:rsidRDefault="004A5F88" w:rsidP="00DD1F5B">
            <w:pPr>
              <w:pStyle w:val="TableParagraph"/>
              <w:ind w:right="135"/>
              <w:rPr>
                <w:sz w:val="24"/>
                <w:szCs w:val="24"/>
                <w:lang w:val="ru-RU"/>
              </w:rPr>
            </w:pPr>
            <w:r w:rsidRPr="00DD1F5B">
              <w:rPr>
                <w:sz w:val="24"/>
                <w:szCs w:val="24"/>
                <w:lang w:val="ru-RU"/>
              </w:rPr>
              <w:t>Старт-линейка</w:t>
            </w:r>
            <w:r w:rsidRPr="00DD1F5B">
              <w:rPr>
                <w:spacing w:val="-5"/>
                <w:sz w:val="24"/>
                <w:szCs w:val="24"/>
                <w:lang w:val="ru-RU"/>
              </w:rPr>
              <w:t xml:space="preserve"> </w:t>
            </w:r>
            <w:r w:rsidRPr="00DD1F5B">
              <w:rPr>
                <w:sz w:val="24"/>
                <w:szCs w:val="24"/>
                <w:lang w:val="ru-RU"/>
              </w:rPr>
              <w:t>Дней</w:t>
            </w:r>
            <w:r w:rsidRPr="00DD1F5B">
              <w:rPr>
                <w:spacing w:val="-8"/>
                <w:sz w:val="24"/>
                <w:szCs w:val="24"/>
                <w:lang w:val="ru-RU"/>
              </w:rPr>
              <w:t xml:space="preserve"> </w:t>
            </w:r>
            <w:r w:rsidRPr="00DD1F5B">
              <w:rPr>
                <w:sz w:val="24"/>
                <w:szCs w:val="24"/>
                <w:lang w:val="ru-RU"/>
              </w:rPr>
              <w:t>экологической</w:t>
            </w:r>
            <w:r w:rsidRPr="00DD1F5B">
              <w:rPr>
                <w:spacing w:val="-47"/>
                <w:sz w:val="24"/>
                <w:szCs w:val="24"/>
                <w:lang w:val="ru-RU"/>
              </w:rPr>
              <w:t xml:space="preserve"> </w:t>
            </w:r>
            <w:r w:rsidRPr="00DD1F5B">
              <w:rPr>
                <w:sz w:val="24"/>
                <w:szCs w:val="24"/>
                <w:lang w:val="ru-RU"/>
              </w:rPr>
              <w:t>безопасности.</w:t>
            </w:r>
          </w:p>
          <w:p w:rsidR="004A5F88" w:rsidRPr="00DD1F5B" w:rsidRDefault="004A5F88" w:rsidP="00DD1F5B">
            <w:pPr>
              <w:pStyle w:val="TableParagraph"/>
              <w:ind w:right="104" w:firstLine="52"/>
              <w:rPr>
                <w:sz w:val="24"/>
                <w:szCs w:val="24"/>
                <w:lang w:val="ru-RU"/>
              </w:rPr>
            </w:pPr>
            <w:r w:rsidRPr="00DD1F5B">
              <w:rPr>
                <w:sz w:val="24"/>
                <w:szCs w:val="24"/>
                <w:lang w:val="ru-RU"/>
              </w:rPr>
              <w:t>Экологические СУББОТНИКИ по</w:t>
            </w:r>
            <w:r w:rsidRPr="00DD1F5B">
              <w:rPr>
                <w:spacing w:val="1"/>
                <w:sz w:val="24"/>
                <w:szCs w:val="24"/>
                <w:lang w:val="ru-RU"/>
              </w:rPr>
              <w:t xml:space="preserve"> </w:t>
            </w:r>
            <w:r w:rsidRPr="00DD1F5B">
              <w:rPr>
                <w:sz w:val="24"/>
                <w:szCs w:val="24"/>
                <w:lang w:val="ru-RU"/>
              </w:rPr>
              <w:t>благоустройству школьной</w:t>
            </w:r>
            <w:r w:rsidRPr="00DD1F5B">
              <w:rPr>
                <w:spacing w:val="1"/>
                <w:sz w:val="24"/>
                <w:szCs w:val="24"/>
                <w:lang w:val="ru-RU"/>
              </w:rPr>
              <w:t xml:space="preserve"> </w:t>
            </w:r>
            <w:r w:rsidRPr="00DD1F5B">
              <w:rPr>
                <w:sz w:val="24"/>
                <w:szCs w:val="24"/>
                <w:lang w:val="ru-RU"/>
              </w:rPr>
              <w:t>территории «Прибери школу,</w:t>
            </w:r>
            <w:r w:rsidRPr="00DD1F5B">
              <w:rPr>
                <w:spacing w:val="1"/>
                <w:sz w:val="24"/>
                <w:szCs w:val="24"/>
                <w:lang w:val="ru-RU"/>
              </w:rPr>
              <w:t xml:space="preserve"> </w:t>
            </w:r>
            <w:r w:rsidRPr="00DD1F5B">
              <w:rPr>
                <w:sz w:val="24"/>
                <w:szCs w:val="24"/>
                <w:lang w:val="ru-RU"/>
              </w:rPr>
              <w:t>прибери</w:t>
            </w:r>
            <w:r w:rsidRPr="00DD1F5B">
              <w:rPr>
                <w:spacing w:val="-6"/>
                <w:sz w:val="24"/>
                <w:szCs w:val="24"/>
                <w:lang w:val="ru-RU"/>
              </w:rPr>
              <w:t xml:space="preserve"> </w:t>
            </w:r>
            <w:r w:rsidRPr="00DD1F5B">
              <w:rPr>
                <w:sz w:val="24"/>
                <w:szCs w:val="24"/>
                <w:lang w:val="ru-RU"/>
              </w:rPr>
              <w:t>город,</w:t>
            </w:r>
            <w:r w:rsidRPr="00DD1F5B">
              <w:rPr>
                <w:spacing w:val="-3"/>
                <w:sz w:val="24"/>
                <w:szCs w:val="24"/>
                <w:lang w:val="ru-RU"/>
              </w:rPr>
              <w:t xml:space="preserve"> </w:t>
            </w:r>
            <w:r w:rsidRPr="00DD1F5B">
              <w:rPr>
                <w:sz w:val="24"/>
                <w:szCs w:val="24"/>
                <w:lang w:val="ru-RU"/>
              </w:rPr>
              <w:t>прибери</w:t>
            </w:r>
            <w:r w:rsidRPr="00DD1F5B">
              <w:rPr>
                <w:spacing w:val="-6"/>
                <w:sz w:val="24"/>
                <w:szCs w:val="24"/>
                <w:lang w:val="ru-RU"/>
              </w:rPr>
              <w:t xml:space="preserve"> </w:t>
            </w:r>
            <w:r w:rsidRPr="00DD1F5B">
              <w:rPr>
                <w:sz w:val="24"/>
                <w:szCs w:val="24"/>
                <w:lang w:val="ru-RU"/>
              </w:rPr>
              <w:t>планету…»</w:t>
            </w:r>
          </w:p>
          <w:p w:rsidR="004A5F88" w:rsidRPr="00DD1F5B" w:rsidRDefault="004A5F88" w:rsidP="00DD1F5B">
            <w:pPr>
              <w:pStyle w:val="TableParagraph"/>
              <w:spacing w:before="2"/>
              <w:rPr>
                <w:sz w:val="24"/>
                <w:szCs w:val="24"/>
              </w:rPr>
            </w:pPr>
            <w:r w:rsidRPr="00DD1F5B">
              <w:rPr>
                <w:sz w:val="24"/>
                <w:szCs w:val="24"/>
              </w:rPr>
              <w:t>(субботники</w:t>
            </w:r>
            <w:r w:rsidRPr="00DD1F5B">
              <w:rPr>
                <w:spacing w:val="-5"/>
                <w:sz w:val="24"/>
                <w:szCs w:val="24"/>
              </w:rPr>
              <w:t xml:space="preserve"> </w:t>
            </w:r>
            <w:r w:rsidRPr="00DD1F5B">
              <w:rPr>
                <w:sz w:val="24"/>
                <w:szCs w:val="24"/>
              </w:rPr>
              <w:t>на территории</w:t>
            </w:r>
            <w:r w:rsidRPr="00DD1F5B">
              <w:rPr>
                <w:spacing w:val="-4"/>
                <w:sz w:val="24"/>
                <w:szCs w:val="24"/>
              </w:rPr>
              <w:t xml:space="preserve"> </w:t>
            </w:r>
            <w:r w:rsidRPr="00DD1F5B">
              <w:rPr>
                <w:sz w:val="24"/>
                <w:szCs w:val="24"/>
              </w:rPr>
              <w:t>школы</w:t>
            </w:r>
            <w:r w:rsidRPr="00DD1F5B">
              <w:rPr>
                <w:spacing w:val="-3"/>
                <w:sz w:val="24"/>
                <w:szCs w:val="24"/>
              </w:rPr>
              <w:t xml:space="preserve"> </w:t>
            </w:r>
            <w:r w:rsidRPr="00DD1F5B">
              <w:rPr>
                <w:sz w:val="24"/>
                <w:szCs w:val="24"/>
              </w:rPr>
              <w:t>)</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6"/>
              <w:jc w:val="center"/>
              <w:rPr>
                <w:sz w:val="24"/>
                <w:szCs w:val="24"/>
              </w:rPr>
            </w:pPr>
            <w:r w:rsidRPr="00DD1F5B">
              <w:rPr>
                <w:sz w:val="24"/>
                <w:szCs w:val="24"/>
              </w:rPr>
              <w:t>апрель</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219" w:right="207"/>
              <w:jc w:val="center"/>
              <w:rPr>
                <w:sz w:val="24"/>
                <w:szCs w:val="24"/>
                <w:lang w:val="ru-RU"/>
              </w:rPr>
            </w:pPr>
            <w:r w:rsidRPr="00DD1F5B">
              <w:rPr>
                <w:sz w:val="24"/>
                <w:szCs w:val="24"/>
                <w:lang w:val="ru-RU"/>
              </w:rPr>
              <w:t>Заместитель</w:t>
            </w:r>
            <w:r w:rsidRPr="00DD1F5B">
              <w:rPr>
                <w:spacing w:val="-9"/>
                <w:sz w:val="24"/>
                <w:szCs w:val="24"/>
                <w:lang w:val="ru-RU"/>
              </w:rPr>
              <w:t xml:space="preserve"> </w:t>
            </w:r>
            <w:r w:rsidRPr="00DD1F5B">
              <w:rPr>
                <w:sz w:val="24"/>
                <w:szCs w:val="24"/>
                <w:lang w:val="ru-RU"/>
              </w:rPr>
              <w:t>директора</w:t>
            </w:r>
            <w:r w:rsidRPr="00DD1F5B">
              <w:rPr>
                <w:spacing w:val="-6"/>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АХР</w:t>
            </w:r>
            <w:r w:rsidRPr="00DD1F5B">
              <w:rPr>
                <w:spacing w:val="-1"/>
                <w:sz w:val="24"/>
                <w:szCs w:val="24"/>
                <w:lang w:val="ru-RU"/>
              </w:rPr>
              <w:t xml:space="preserve"> </w:t>
            </w:r>
          </w:p>
          <w:p w:rsidR="004A5F88" w:rsidRPr="00DD1F5B" w:rsidRDefault="004A5F88" w:rsidP="00DD1F5B">
            <w:pPr>
              <w:pStyle w:val="TableParagraph"/>
              <w:ind w:left="219" w:right="207"/>
              <w:jc w:val="center"/>
              <w:rPr>
                <w:sz w:val="24"/>
                <w:szCs w:val="24"/>
                <w:lang w:val="ru-RU"/>
              </w:rPr>
            </w:pPr>
            <w:r w:rsidRPr="00DD1F5B">
              <w:rPr>
                <w:sz w:val="24"/>
                <w:szCs w:val="24"/>
                <w:lang w:val="ru-RU"/>
              </w:rPr>
              <w:t>Классные</w:t>
            </w:r>
            <w:r w:rsidRPr="00DD1F5B">
              <w:rPr>
                <w:spacing w:val="-5"/>
                <w:sz w:val="24"/>
                <w:szCs w:val="24"/>
                <w:lang w:val="ru-RU"/>
              </w:rPr>
              <w:t xml:space="preserve"> </w:t>
            </w:r>
            <w:r w:rsidRPr="00DD1F5B">
              <w:rPr>
                <w:sz w:val="24"/>
                <w:szCs w:val="24"/>
                <w:lang w:val="ru-RU"/>
              </w:rPr>
              <w:t>руководители</w:t>
            </w:r>
          </w:p>
        </w:tc>
      </w:tr>
      <w:tr w:rsidR="004A5F88" w:rsidRPr="00DD1F5B" w:rsidTr="00B75E40">
        <w:trPr>
          <w:trHeight w:val="691"/>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52.</w:t>
            </w:r>
          </w:p>
        </w:tc>
        <w:tc>
          <w:tcPr>
            <w:tcW w:w="3315" w:type="dxa"/>
            <w:gridSpan w:val="5"/>
            <w:tcBorders>
              <w:right w:val="single" w:sz="6" w:space="0" w:color="000000"/>
            </w:tcBorders>
          </w:tcPr>
          <w:p w:rsidR="004A5F88" w:rsidRPr="00DD1F5B" w:rsidRDefault="004A5F88" w:rsidP="00DD1F5B">
            <w:pPr>
              <w:pStyle w:val="TableParagraph"/>
              <w:ind w:right="819"/>
              <w:rPr>
                <w:sz w:val="24"/>
                <w:szCs w:val="24"/>
                <w:lang w:val="ru-RU"/>
              </w:rPr>
            </w:pPr>
            <w:r w:rsidRPr="00DD1F5B">
              <w:rPr>
                <w:sz w:val="24"/>
                <w:szCs w:val="24"/>
                <w:lang w:val="ru-RU"/>
              </w:rPr>
              <w:t>Экоакция</w:t>
            </w:r>
            <w:r w:rsidRPr="00DD1F5B">
              <w:rPr>
                <w:spacing w:val="43"/>
                <w:sz w:val="24"/>
                <w:szCs w:val="24"/>
                <w:lang w:val="ru-RU"/>
              </w:rPr>
              <w:t xml:space="preserve"> </w:t>
            </w:r>
            <w:r w:rsidRPr="00DD1F5B">
              <w:rPr>
                <w:sz w:val="24"/>
                <w:szCs w:val="24"/>
                <w:lang w:val="ru-RU"/>
              </w:rPr>
              <w:t>«Эко</w:t>
            </w:r>
            <w:r w:rsidRPr="00DD1F5B">
              <w:rPr>
                <w:spacing w:val="-8"/>
                <w:sz w:val="24"/>
                <w:szCs w:val="24"/>
                <w:lang w:val="ru-RU"/>
              </w:rPr>
              <w:t xml:space="preserve"> </w:t>
            </w:r>
            <w:r w:rsidRPr="00DD1F5B">
              <w:rPr>
                <w:sz w:val="24"/>
                <w:szCs w:val="24"/>
                <w:lang w:val="ru-RU"/>
              </w:rPr>
              <w:t>МИР»</w:t>
            </w:r>
            <w:r w:rsidRPr="00DD1F5B">
              <w:rPr>
                <w:spacing w:val="-3"/>
                <w:sz w:val="24"/>
                <w:szCs w:val="24"/>
                <w:lang w:val="ru-RU"/>
              </w:rPr>
              <w:t xml:space="preserve"> </w:t>
            </w:r>
            <w:r w:rsidRPr="00DD1F5B">
              <w:rPr>
                <w:sz w:val="24"/>
                <w:szCs w:val="24"/>
                <w:lang w:val="ru-RU"/>
              </w:rPr>
              <w:t>сбор</w:t>
            </w:r>
            <w:r w:rsidRPr="00DD1F5B">
              <w:rPr>
                <w:spacing w:val="-47"/>
                <w:sz w:val="24"/>
                <w:szCs w:val="24"/>
                <w:lang w:val="ru-RU"/>
              </w:rPr>
              <w:t xml:space="preserve"> </w:t>
            </w:r>
            <w:r w:rsidRPr="00DD1F5B">
              <w:rPr>
                <w:sz w:val="24"/>
                <w:szCs w:val="24"/>
                <w:lang w:val="ru-RU"/>
              </w:rPr>
              <w:t>использованных</w:t>
            </w:r>
            <w:r w:rsidRPr="00DD1F5B">
              <w:rPr>
                <w:spacing w:val="-1"/>
                <w:sz w:val="24"/>
                <w:szCs w:val="24"/>
                <w:lang w:val="ru-RU"/>
              </w:rPr>
              <w:t xml:space="preserve"> </w:t>
            </w:r>
            <w:r w:rsidRPr="00DD1F5B">
              <w:rPr>
                <w:sz w:val="24"/>
                <w:szCs w:val="24"/>
                <w:lang w:val="ru-RU"/>
              </w:rPr>
              <w:t>батареек</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6"/>
              <w:jc w:val="center"/>
              <w:rPr>
                <w:sz w:val="24"/>
                <w:szCs w:val="24"/>
              </w:rPr>
            </w:pPr>
            <w:r w:rsidRPr="00DD1F5B">
              <w:rPr>
                <w:sz w:val="24"/>
                <w:szCs w:val="24"/>
              </w:rPr>
              <w:t>1</w:t>
            </w:r>
            <w:r w:rsidRPr="00DD1F5B">
              <w:rPr>
                <w:spacing w:val="-1"/>
                <w:sz w:val="24"/>
                <w:szCs w:val="24"/>
              </w:rPr>
              <w:t xml:space="preserve"> </w:t>
            </w:r>
            <w:r w:rsidRPr="00DD1F5B">
              <w:rPr>
                <w:sz w:val="24"/>
                <w:szCs w:val="24"/>
              </w:rPr>
              <w:t>неделя</w:t>
            </w:r>
            <w:r w:rsidRPr="00DD1F5B">
              <w:rPr>
                <w:spacing w:val="-1"/>
                <w:sz w:val="24"/>
                <w:szCs w:val="24"/>
              </w:rPr>
              <w:t xml:space="preserve"> </w:t>
            </w:r>
            <w:r w:rsidRPr="00DD1F5B">
              <w:rPr>
                <w:sz w:val="24"/>
                <w:szCs w:val="24"/>
              </w:rPr>
              <w:t>апреля</w:t>
            </w:r>
          </w:p>
        </w:tc>
        <w:tc>
          <w:tcPr>
            <w:tcW w:w="2170" w:type="dxa"/>
            <w:gridSpan w:val="3"/>
          </w:tcPr>
          <w:p w:rsidR="004A5F88" w:rsidRPr="00DD1F5B" w:rsidRDefault="004A5F88" w:rsidP="00DD1F5B">
            <w:pPr>
              <w:pStyle w:val="TableParagraph"/>
              <w:ind w:left="310" w:right="306"/>
              <w:jc w:val="center"/>
              <w:rPr>
                <w:sz w:val="24"/>
                <w:szCs w:val="24"/>
                <w:lang w:val="ru-RU"/>
              </w:rPr>
            </w:pPr>
            <w:r w:rsidRPr="00DD1F5B">
              <w:rPr>
                <w:spacing w:val="-1"/>
                <w:sz w:val="24"/>
                <w:szCs w:val="24"/>
                <w:lang w:val="ru-RU"/>
              </w:rPr>
              <w:t xml:space="preserve">Классные </w:t>
            </w:r>
            <w:r w:rsidRPr="00DD1F5B">
              <w:rPr>
                <w:sz w:val="24"/>
                <w:szCs w:val="24"/>
                <w:lang w:val="ru-RU"/>
              </w:rPr>
              <w:t>руководители</w:t>
            </w:r>
            <w:r w:rsidRPr="00DD1F5B">
              <w:rPr>
                <w:spacing w:val="-47"/>
                <w:sz w:val="24"/>
                <w:szCs w:val="24"/>
                <w:lang w:val="ru-RU"/>
              </w:rPr>
              <w:t xml:space="preserve"> </w:t>
            </w:r>
            <w:r w:rsidRPr="00DD1F5B">
              <w:rPr>
                <w:sz w:val="24"/>
                <w:szCs w:val="24"/>
                <w:lang w:val="ru-RU"/>
              </w:rPr>
              <w:t>Педагог-организатор</w:t>
            </w:r>
          </w:p>
          <w:p w:rsidR="004A5F88" w:rsidRPr="00DD1F5B" w:rsidRDefault="004A5F88" w:rsidP="00DD1F5B">
            <w:pPr>
              <w:pStyle w:val="TableParagraph"/>
              <w:ind w:left="216" w:right="207"/>
              <w:jc w:val="center"/>
              <w:rPr>
                <w:sz w:val="24"/>
                <w:szCs w:val="24"/>
                <w:lang w:val="ru-RU"/>
              </w:rPr>
            </w:pPr>
            <w:r w:rsidRPr="00DD1F5B">
              <w:rPr>
                <w:sz w:val="24"/>
                <w:szCs w:val="24"/>
                <w:lang w:val="ru-RU"/>
              </w:rPr>
              <w:t>Вожатые</w:t>
            </w:r>
          </w:p>
        </w:tc>
      </w:tr>
      <w:tr w:rsidR="004A5F88" w:rsidRPr="00DD1F5B" w:rsidTr="00B75E40">
        <w:trPr>
          <w:trHeight w:val="690"/>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53.</w:t>
            </w:r>
          </w:p>
        </w:tc>
        <w:tc>
          <w:tcPr>
            <w:tcW w:w="3315" w:type="dxa"/>
            <w:gridSpan w:val="5"/>
            <w:tcBorders>
              <w:right w:val="single" w:sz="6" w:space="0" w:color="000000"/>
            </w:tcBorders>
          </w:tcPr>
          <w:p w:rsidR="004A5F88" w:rsidRPr="00DD1F5B" w:rsidRDefault="004A5F88" w:rsidP="00DD1F5B">
            <w:pPr>
              <w:pStyle w:val="TableParagraph"/>
              <w:ind w:right="202"/>
              <w:rPr>
                <w:sz w:val="24"/>
                <w:szCs w:val="24"/>
                <w:lang w:val="ru-RU"/>
              </w:rPr>
            </w:pPr>
            <w:r w:rsidRPr="00DD1F5B">
              <w:rPr>
                <w:sz w:val="24"/>
                <w:szCs w:val="24"/>
                <w:lang w:val="ru-RU"/>
              </w:rPr>
              <w:t>Конкурс экологического плаката</w:t>
            </w:r>
            <w:r w:rsidRPr="00DD1F5B">
              <w:rPr>
                <w:spacing w:val="1"/>
                <w:sz w:val="24"/>
                <w:szCs w:val="24"/>
                <w:lang w:val="ru-RU"/>
              </w:rPr>
              <w:t xml:space="preserve"> </w:t>
            </w:r>
            <w:r w:rsidRPr="00DD1F5B">
              <w:rPr>
                <w:sz w:val="24"/>
                <w:szCs w:val="24"/>
                <w:lang w:val="ru-RU"/>
              </w:rPr>
              <w:t>(рисунка)</w:t>
            </w:r>
            <w:r w:rsidRPr="00DD1F5B">
              <w:rPr>
                <w:spacing w:val="-7"/>
                <w:sz w:val="24"/>
                <w:szCs w:val="24"/>
                <w:lang w:val="ru-RU"/>
              </w:rPr>
              <w:t xml:space="preserve"> </w:t>
            </w:r>
            <w:r w:rsidRPr="00DD1F5B">
              <w:rPr>
                <w:sz w:val="24"/>
                <w:szCs w:val="24"/>
                <w:lang w:val="ru-RU"/>
              </w:rPr>
              <w:t>«Остановим</w:t>
            </w:r>
            <w:r w:rsidRPr="00DD1F5B">
              <w:rPr>
                <w:spacing w:val="-6"/>
                <w:sz w:val="24"/>
                <w:szCs w:val="24"/>
                <w:lang w:val="ru-RU"/>
              </w:rPr>
              <w:t xml:space="preserve"> </w:t>
            </w:r>
            <w:r w:rsidRPr="00DD1F5B">
              <w:rPr>
                <w:sz w:val="24"/>
                <w:szCs w:val="24"/>
                <w:lang w:val="ru-RU"/>
              </w:rPr>
              <w:t>загрязнение</w:t>
            </w:r>
          </w:p>
          <w:p w:rsidR="004A5F88" w:rsidRPr="00DD1F5B" w:rsidRDefault="004A5F88" w:rsidP="00DD1F5B">
            <w:pPr>
              <w:pStyle w:val="TableParagraph"/>
              <w:rPr>
                <w:sz w:val="24"/>
                <w:szCs w:val="24"/>
              </w:rPr>
            </w:pPr>
            <w:r w:rsidRPr="00DD1F5B">
              <w:rPr>
                <w:sz w:val="24"/>
                <w:szCs w:val="24"/>
              </w:rPr>
              <w:t>города»</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666" w:right="567" w:hanging="77"/>
              <w:rPr>
                <w:sz w:val="24"/>
                <w:szCs w:val="24"/>
              </w:rPr>
            </w:pPr>
            <w:r w:rsidRPr="00DD1F5B">
              <w:rPr>
                <w:spacing w:val="-1"/>
                <w:sz w:val="24"/>
                <w:szCs w:val="24"/>
              </w:rPr>
              <w:t>1 неделя</w:t>
            </w:r>
            <w:r w:rsidRPr="00DD1F5B">
              <w:rPr>
                <w:spacing w:val="-47"/>
                <w:sz w:val="24"/>
                <w:szCs w:val="24"/>
              </w:rPr>
              <w:t xml:space="preserve"> </w:t>
            </w:r>
            <w:r w:rsidRPr="00DD1F5B">
              <w:rPr>
                <w:sz w:val="24"/>
                <w:szCs w:val="24"/>
              </w:rPr>
              <w:t>апреля</w:t>
            </w:r>
          </w:p>
        </w:tc>
        <w:tc>
          <w:tcPr>
            <w:tcW w:w="2170" w:type="dxa"/>
            <w:gridSpan w:val="3"/>
          </w:tcPr>
          <w:p w:rsidR="004A5F88" w:rsidRPr="00DD1F5B" w:rsidRDefault="004A5F88" w:rsidP="00DD1F5B">
            <w:pPr>
              <w:pStyle w:val="TableParagraph"/>
              <w:ind w:left="450" w:right="306" w:hanging="140"/>
              <w:rPr>
                <w:sz w:val="24"/>
                <w:szCs w:val="24"/>
              </w:rPr>
            </w:pPr>
            <w:r w:rsidRPr="00DD1F5B">
              <w:rPr>
                <w:spacing w:val="-1"/>
                <w:sz w:val="24"/>
                <w:szCs w:val="24"/>
              </w:rPr>
              <w:t xml:space="preserve">Классные </w:t>
            </w:r>
            <w:r w:rsidRPr="00DD1F5B">
              <w:rPr>
                <w:sz w:val="24"/>
                <w:szCs w:val="24"/>
              </w:rPr>
              <w:t>руководители</w:t>
            </w:r>
            <w:r w:rsidRPr="00DD1F5B">
              <w:rPr>
                <w:spacing w:val="-47"/>
                <w:sz w:val="24"/>
                <w:szCs w:val="24"/>
              </w:rPr>
              <w:t xml:space="preserve"> </w:t>
            </w:r>
            <w:r w:rsidRPr="00DD1F5B">
              <w:rPr>
                <w:sz w:val="24"/>
                <w:szCs w:val="24"/>
              </w:rPr>
              <w:t>Педагог-организатор</w:t>
            </w:r>
          </w:p>
        </w:tc>
      </w:tr>
      <w:tr w:rsidR="004A5F88" w:rsidRPr="00DD1F5B" w:rsidTr="00B75E40">
        <w:trPr>
          <w:trHeight w:val="652"/>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54.</w:t>
            </w:r>
          </w:p>
        </w:tc>
        <w:tc>
          <w:tcPr>
            <w:tcW w:w="3315" w:type="dxa"/>
            <w:gridSpan w:val="5"/>
            <w:tcBorders>
              <w:right w:val="single" w:sz="6" w:space="0" w:color="000000"/>
            </w:tcBorders>
          </w:tcPr>
          <w:p w:rsidR="004A5F88" w:rsidRPr="00DD1F5B" w:rsidRDefault="004A5F88" w:rsidP="00DD1F5B">
            <w:pPr>
              <w:pStyle w:val="TableParagraph"/>
              <w:rPr>
                <w:sz w:val="24"/>
                <w:szCs w:val="24"/>
              </w:rPr>
            </w:pPr>
            <w:r w:rsidRPr="00DD1F5B">
              <w:rPr>
                <w:sz w:val="24"/>
                <w:szCs w:val="24"/>
              </w:rPr>
              <w:t>Акция</w:t>
            </w:r>
            <w:r w:rsidRPr="00DD1F5B">
              <w:rPr>
                <w:spacing w:val="-2"/>
                <w:sz w:val="24"/>
                <w:szCs w:val="24"/>
              </w:rPr>
              <w:t xml:space="preserve"> </w:t>
            </w:r>
            <w:r w:rsidRPr="00DD1F5B">
              <w:rPr>
                <w:sz w:val="24"/>
                <w:szCs w:val="24"/>
              </w:rPr>
              <w:t>«Сад</w:t>
            </w:r>
            <w:r w:rsidRPr="00DD1F5B">
              <w:rPr>
                <w:spacing w:val="-2"/>
                <w:sz w:val="24"/>
                <w:szCs w:val="24"/>
              </w:rPr>
              <w:t xml:space="preserve"> </w:t>
            </w:r>
            <w:r w:rsidRPr="00DD1F5B">
              <w:rPr>
                <w:sz w:val="24"/>
                <w:szCs w:val="24"/>
              </w:rPr>
              <w:t>памяти»</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666" w:right="567" w:hanging="77"/>
              <w:rPr>
                <w:sz w:val="24"/>
                <w:szCs w:val="24"/>
              </w:rPr>
            </w:pPr>
            <w:r w:rsidRPr="00DD1F5B">
              <w:rPr>
                <w:spacing w:val="-1"/>
                <w:sz w:val="24"/>
                <w:szCs w:val="24"/>
              </w:rPr>
              <w:t>4 неделя</w:t>
            </w:r>
            <w:r w:rsidRPr="00DD1F5B">
              <w:rPr>
                <w:spacing w:val="-47"/>
                <w:sz w:val="24"/>
                <w:szCs w:val="24"/>
              </w:rPr>
              <w:t xml:space="preserve"> </w:t>
            </w:r>
            <w:r w:rsidRPr="00DD1F5B">
              <w:rPr>
                <w:sz w:val="24"/>
                <w:szCs w:val="24"/>
              </w:rPr>
              <w:t>апреля</w:t>
            </w:r>
          </w:p>
        </w:tc>
        <w:tc>
          <w:tcPr>
            <w:tcW w:w="2170" w:type="dxa"/>
            <w:gridSpan w:val="3"/>
          </w:tcPr>
          <w:p w:rsidR="004A5F88" w:rsidRPr="00DD1F5B" w:rsidRDefault="004A5F88" w:rsidP="00DD1F5B">
            <w:pPr>
              <w:pStyle w:val="TableParagraph"/>
              <w:ind w:left="109"/>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921"/>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55.</w:t>
            </w:r>
          </w:p>
        </w:tc>
        <w:tc>
          <w:tcPr>
            <w:tcW w:w="3315" w:type="dxa"/>
            <w:gridSpan w:val="5"/>
            <w:tcBorders>
              <w:right w:val="single" w:sz="6" w:space="0" w:color="000000"/>
            </w:tcBorders>
          </w:tcPr>
          <w:p w:rsidR="004A5F88" w:rsidRPr="00DD1F5B" w:rsidRDefault="004A5F88" w:rsidP="00DD1F5B">
            <w:pPr>
              <w:pStyle w:val="TableParagraph"/>
              <w:ind w:right="324"/>
              <w:rPr>
                <w:sz w:val="24"/>
                <w:szCs w:val="24"/>
                <w:lang w:val="ru-RU"/>
              </w:rPr>
            </w:pPr>
            <w:r w:rsidRPr="00DD1F5B">
              <w:rPr>
                <w:sz w:val="24"/>
                <w:szCs w:val="24"/>
                <w:lang w:val="ru-RU"/>
              </w:rPr>
              <w:t>Мероприятия,</w:t>
            </w:r>
            <w:r w:rsidRPr="00DD1F5B">
              <w:rPr>
                <w:spacing w:val="-5"/>
                <w:sz w:val="24"/>
                <w:szCs w:val="24"/>
                <w:lang w:val="ru-RU"/>
              </w:rPr>
              <w:t xml:space="preserve"> </w:t>
            </w:r>
            <w:r w:rsidRPr="00DD1F5B">
              <w:rPr>
                <w:sz w:val="24"/>
                <w:szCs w:val="24"/>
                <w:lang w:val="ru-RU"/>
              </w:rPr>
              <w:t>посвящённые</w:t>
            </w:r>
            <w:r w:rsidRPr="00DD1F5B">
              <w:rPr>
                <w:spacing w:val="-8"/>
                <w:sz w:val="24"/>
                <w:szCs w:val="24"/>
                <w:lang w:val="ru-RU"/>
              </w:rPr>
              <w:t xml:space="preserve"> </w:t>
            </w:r>
            <w:r w:rsidRPr="00DD1F5B">
              <w:rPr>
                <w:sz w:val="24"/>
                <w:szCs w:val="24"/>
                <w:lang w:val="ru-RU"/>
              </w:rPr>
              <w:t>Дню</w:t>
            </w:r>
            <w:r w:rsidRPr="00DD1F5B">
              <w:rPr>
                <w:spacing w:val="-47"/>
                <w:sz w:val="24"/>
                <w:szCs w:val="24"/>
                <w:lang w:val="ru-RU"/>
              </w:rPr>
              <w:t xml:space="preserve"> </w:t>
            </w:r>
            <w:r w:rsidRPr="00DD1F5B">
              <w:rPr>
                <w:sz w:val="24"/>
                <w:szCs w:val="24"/>
                <w:lang w:val="ru-RU"/>
              </w:rPr>
              <w:t>славянской письменности и</w:t>
            </w:r>
            <w:r w:rsidRPr="00DD1F5B">
              <w:rPr>
                <w:spacing w:val="1"/>
                <w:sz w:val="24"/>
                <w:szCs w:val="24"/>
                <w:lang w:val="ru-RU"/>
              </w:rPr>
              <w:t xml:space="preserve"> </w:t>
            </w:r>
            <w:r w:rsidRPr="00DD1F5B">
              <w:rPr>
                <w:sz w:val="24"/>
                <w:szCs w:val="24"/>
                <w:lang w:val="ru-RU"/>
              </w:rPr>
              <w:t>культуры.</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1"/>
              <w:jc w:val="center"/>
              <w:rPr>
                <w:sz w:val="24"/>
                <w:szCs w:val="24"/>
              </w:rPr>
            </w:pPr>
            <w:r w:rsidRPr="00DD1F5B">
              <w:rPr>
                <w:sz w:val="24"/>
                <w:szCs w:val="24"/>
              </w:rPr>
              <w:t>2</w:t>
            </w:r>
            <w:r w:rsidRPr="00DD1F5B">
              <w:rPr>
                <w:spacing w:val="1"/>
                <w:sz w:val="24"/>
                <w:szCs w:val="24"/>
              </w:rPr>
              <w:t xml:space="preserve"> </w:t>
            </w:r>
            <w:r w:rsidRPr="00DD1F5B">
              <w:rPr>
                <w:sz w:val="24"/>
                <w:szCs w:val="24"/>
              </w:rPr>
              <w:t>неделя</w:t>
            </w:r>
            <w:r w:rsidRPr="00DD1F5B">
              <w:rPr>
                <w:spacing w:val="1"/>
                <w:sz w:val="24"/>
                <w:szCs w:val="24"/>
              </w:rPr>
              <w:t xml:space="preserve"> </w:t>
            </w:r>
            <w:r w:rsidRPr="00DD1F5B">
              <w:rPr>
                <w:sz w:val="24"/>
                <w:szCs w:val="24"/>
              </w:rPr>
              <w:t>мая</w:t>
            </w:r>
          </w:p>
        </w:tc>
        <w:tc>
          <w:tcPr>
            <w:tcW w:w="2170" w:type="dxa"/>
            <w:gridSpan w:val="3"/>
          </w:tcPr>
          <w:p w:rsidR="004A5F88" w:rsidRPr="00DD1F5B" w:rsidRDefault="004A5F88" w:rsidP="00DD1F5B">
            <w:pPr>
              <w:pStyle w:val="TableParagraph"/>
              <w:ind w:left="234" w:right="220" w:hanging="10"/>
              <w:jc w:val="center"/>
              <w:rPr>
                <w:sz w:val="24"/>
                <w:szCs w:val="24"/>
                <w:lang w:val="ru-RU"/>
              </w:rPr>
            </w:pPr>
            <w:r w:rsidRPr="00DD1F5B">
              <w:rPr>
                <w:sz w:val="24"/>
                <w:szCs w:val="24"/>
                <w:lang w:val="ru-RU"/>
              </w:rPr>
              <w:t>Классные руководители</w:t>
            </w:r>
            <w:r w:rsidRPr="00DD1F5B">
              <w:rPr>
                <w:spacing w:val="1"/>
                <w:sz w:val="24"/>
                <w:szCs w:val="24"/>
                <w:lang w:val="ru-RU"/>
              </w:rPr>
              <w:t xml:space="preserve"> </w:t>
            </w:r>
            <w:r w:rsidRPr="00DD1F5B">
              <w:rPr>
                <w:sz w:val="24"/>
                <w:szCs w:val="24"/>
                <w:lang w:val="ru-RU"/>
              </w:rPr>
              <w:t>Учителя русского языка и</w:t>
            </w:r>
            <w:r w:rsidRPr="00DD1F5B">
              <w:rPr>
                <w:spacing w:val="-47"/>
                <w:sz w:val="24"/>
                <w:szCs w:val="24"/>
                <w:lang w:val="ru-RU"/>
              </w:rPr>
              <w:t xml:space="preserve"> </w:t>
            </w:r>
            <w:r w:rsidRPr="00DD1F5B">
              <w:rPr>
                <w:sz w:val="24"/>
                <w:szCs w:val="24"/>
                <w:lang w:val="ru-RU"/>
              </w:rPr>
              <w:t>литературы</w:t>
            </w:r>
          </w:p>
          <w:p w:rsidR="004A5F88" w:rsidRPr="00DD1F5B" w:rsidRDefault="004A5F88" w:rsidP="00DD1F5B">
            <w:pPr>
              <w:pStyle w:val="TableParagraph"/>
              <w:ind w:left="214" w:right="207"/>
              <w:jc w:val="center"/>
              <w:rPr>
                <w:sz w:val="24"/>
                <w:szCs w:val="24"/>
              </w:rPr>
            </w:pPr>
            <w:r w:rsidRPr="00DD1F5B">
              <w:rPr>
                <w:sz w:val="24"/>
                <w:szCs w:val="24"/>
              </w:rPr>
              <w:t>Библиотекарь</w:t>
            </w:r>
          </w:p>
        </w:tc>
      </w:tr>
      <w:tr w:rsidR="004A5F88" w:rsidRPr="00DD1F5B" w:rsidTr="00B75E40">
        <w:trPr>
          <w:trHeight w:val="1147"/>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56.</w:t>
            </w:r>
          </w:p>
        </w:tc>
        <w:tc>
          <w:tcPr>
            <w:tcW w:w="3315" w:type="dxa"/>
            <w:gridSpan w:val="5"/>
            <w:tcBorders>
              <w:right w:val="single" w:sz="6" w:space="0" w:color="000000"/>
            </w:tcBorders>
          </w:tcPr>
          <w:p w:rsidR="004A5F88" w:rsidRPr="00DD1F5B" w:rsidRDefault="004A5F88" w:rsidP="00DD1F5B">
            <w:pPr>
              <w:pStyle w:val="TableParagraph"/>
              <w:ind w:right="133"/>
              <w:rPr>
                <w:sz w:val="24"/>
                <w:szCs w:val="24"/>
              </w:rPr>
            </w:pPr>
            <w:r w:rsidRPr="00DD1F5B">
              <w:rPr>
                <w:sz w:val="24"/>
                <w:szCs w:val="24"/>
              </w:rPr>
              <w:t>«Пасхальная</w:t>
            </w:r>
            <w:r w:rsidRPr="00DD1F5B">
              <w:rPr>
                <w:spacing w:val="-10"/>
                <w:sz w:val="24"/>
                <w:szCs w:val="24"/>
              </w:rPr>
              <w:t xml:space="preserve"> </w:t>
            </w:r>
            <w:r w:rsidRPr="00DD1F5B">
              <w:rPr>
                <w:sz w:val="24"/>
                <w:szCs w:val="24"/>
              </w:rPr>
              <w:t>радость».</w:t>
            </w:r>
            <w:r w:rsidRPr="00DD1F5B">
              <w:rPr>
                <w:spacing w:val="-2"/>
                <w:sz w:val="24"/>
                <w:szCs w:val="24"/>
              </w:rPr>
              <w:t xml:space="preserve"> </w:t>
            </w:r>
            <w:r w:rsidRPr="00DD1F5B">
              <w:rPr>
                <w:sz w:val="24"/>
                <w:szCs w:val="24"/>
              </w:rPr>
              <w:t>Конкурсные</w:t>
            </w:r>
            <w:r w:rsidRPr="00DD1F5B">
              <w:rPr>
                <w:spacing w:val="-47"/>
                <w:sz w:val="24"/>
                <w:szCs w:val="24"/>
              </w:rPr>
              <w:t xml:space="preserve"> </w:t>
            </w:r>
            <w:r w:rsidRPr="00DD1F5B">
              <w:rPr>
                <w:sz w:val="24"/>
                <w:szCs w:val="24"/>
              </w:rPr>
              <w:t>мероприятия.</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1"/>
              <w:jc w:val="center"/>
              <w:rPr>
                <w:sz w:val="24"/>
                <w:szCs w:val="24"/>
              </w:rPr>
            </w:pPr>
            <w:r w:rsidRPr="00DD1F5B">
              <w:rPr>
                <w:sz w:val="24"/>
                <w:szCs w:val="24"/>
              </w:rPr>
              <w:t>2</w:t>
            </w:r>
            <w:r w:rsidRPr="00DD1F5B">
              <w:rPr>
                <w:spacing w:val="1"/>
                <w:sz w:val="24"/>
                <w:szCs w:val="24"/>
              </w:rPr>
              <w:t xml:space="preserve"> </w:t>
            </w:r>
            <w:r w:rsidRPr="00DD1F5B">
              <w:rPr>
                <w:sz w:val="24"/>
                <w:szCs w:val="24"/>
              </w:rPr>
              <w:t>неделя</w:t>
            </w:r>
            <w:r w:rsidRPr="00DD1F5B">
              <w:rPr>
                <w:spacing w:val="1"/>
                <w:sz w:val="24"/>
                <w:szCs w:val="24"/>
              </w:rPr>
              <w:t xml:space="preserve"> </w:t>
            </w:r>
            <w:r w:rsidRPr="00DD1F5B">
              <w:rPr>
                <w:sz w:val="24"/>
                <w:szCs w:val="24"/>
              </w:rPr>
              <w:t>мая</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445" w:right="442" w:firstLine="7"/>
              <w:jc w:val="center"/>
              <w:rPr>
                <w:sz w:val="24"/>
                <w:szCs w:val="24"/>
              </w:rPr>
            </w:pPr>
            <w:r w:rsidRPr="00DD1F5B">
              <w:rPr>
                <w:spacing w:val="-1"/>
                <w:sz w:val="24"/>
                <w:szCs w:val="24"/>
              </w:rPr>
              <w:t>Педагог-организатор</w:t>
            </w:r>
          </w:p>
          <w:p w:rsidR="004A5F88" w:rsidRPr="00DD1F5B" w:rsidRDefault="004A5F88" w:rsidP="00DD1F5B">
            <w:pPr>
              <w:pStyle w:val="TableParagraph"/>
              <w:spacing w:before="2"/>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902"/>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57.</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Участие</w:t>
            </w:r>
            <w:r w:rsidRPr="00DD1F5B">
              <w:rPr>
                <w:spacing w:val="-3"/>
                <w:sz w:val="24"/>
                <w:szCs w:val="24"/>
                <w:lang w:val="ru-RU"/>
              </w:rPr>
              <w:t xml:space="preserve"> </w:t>
            </w:r>
            <w:r w:rsidRPr="00DD1F5B">
              <w:rPr>
                <w:sz w:val="24"/>
                <w:szCs w:val="24"/>
                <w:lang w:val="ru-RU"/>
              </w:rPr>
              <w:t>во</w:t>
            </w:r>
            <w:r w:rsidRPr="00DD1F5B">
              <w:rPr>
                <w:spacing w:val="-5"/>
                <w:sz w:val="24"/>
                <w:szCs w:val="24"/>
                <w:lang w:val="ru-RU"/>
              </w:rPr>
              <w:t xml:space="preserve"> </w:t>
            </w:r>
            <w:r w:rsidRPr="00DD1F5B">
              <w:rPr>
                <w:sz w:val="24"/>
                <w:szCs w:val="24"/>
                <w:lang w:val="ru-RU"/>
              </w:rPr>
              <w:t>Всероссийской</w:t>
            </w:r>
            <w:r w:rsidRPr="00DD1F5B">
              <w:rPr>
                <w:spacing w:val="-2"/>
                <w:sz w:val="24"/>
                <w:szCs w:val="24"/>
                <w:lang w:val="ru-RU"/>
              </w:rPr>
              <w:t xml:space="preserve"> </w:t>
            </w:r>
            <w:r w:rsidRPr="00DD1F5B">
              <w:rPr>
                <w:sz w:val="24"/>
                <w:szCs w:val="24"/>
                <w:lang w:val="ru-RU"/>
              </w:rPr>
              <w:t>акции</w:t>
            </w:r>
          </w:p>
          <w:p w:rsidR="004A5F88" w:rsidRPr="00DD1F5B" w:rsidRDefault="004A5F88" w:rsidP="00DD1F5B">
            <w:pPr>
              <w:pStyle w:val="TableParagraph"/>
              <w:rPr>
                <w:sz w:val="24"/>
                <w:szCs w:val="24"/>
                <w:lang w:val="ru-RU"/>
              </w:rPr>
            </w:pPr>
            <w:r w:rsidRPr="00DD1F5B">
              <w:rPr>
                <w:sz w:val="24"/>
                <w:szCs w:val="24"/>
                <w:lang w:val="ru-RU"/>
              </w:rPr>
              <w:t>«Георгиевская</w:t>
            </w:r>
            <w:r w:rsidRPr="00DD1F5B">
              <w:rPr>
                <w:spacing w:val="-3"/>
                <w:sz w:val="24"/>
                <w:szCs w:val="24"/>
                <w:lang w:val="ru-RU"/>
              </w:rPr>
              <w:t xml:space="preserve"> </w:t>
            </w:r>
            <w:r w:rsidRPr="00DD1F5B">
              <w:rPr>
                <w:sz w:val="24"/>
                <w:szCs w:val="24"/>
                <w:lang w:val="ru-RU"/>
              </w:rPr>
              <w:t>ленточка»</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5"/>
              <w:jc w:val="center"/>
              <w:rPr>
                <w:sz w:val="24"/>
                <w:szCs w:val="24"/>
              </w:rPr>
            </w:pPr>
            <w:r w:rsidRPr="00DD1F5B">
              <w:rPr>
                <w:sz w:val="24"/>
                <w:szCs w:val="24"/>
              </w:rPr>
              <w:t>май</w:t>
            </w:r>
          </w:p>
        </w:tc>
        <w:tc>
          <w:tcPr>
            <w:tcW w:w="2170" w:type="dxa"/>
            <w:gridSpan w:val="3"/>
          </w:tcPr>
          <w:p w:rsidR="004A5F88" w:rsidRPr="00DD1F5B" w:rsidRDefault="004A5F88" w:rsidP="00DD1F5B">
            <w:pPr>
              <w:pStyle w:val="TableParagraph"/>
              <w:ind w:left="210" w:right="206" w:firstLine="158"/>
              <w:rPr>
                <w:sz w:val="24"/>
                <w:szCs w:val="24"/>
              </w:rPr>
            </w:pPr>
            <w:r w:rsidRPr="00DD1F5B">
              <w:rPr>
                <w:sz w:val="24"/>
                <w:szCs w:val="24"/>
              </w:rPr>
              <w:t>«Пасхальная радость».</w:t>
            </w:r>
            <w:r w:rsidRPr="00DD1F5B">
              <w:rPr>
                <w:spacing w:val="1"/>
                <w:sz w:val="24"/>
                <w:szCs w:val="24"/>
              </w:rPr>
              <w:t xml:space="preserve"> </w:t>
            </w:r>
            <w:r w:rsidRPr="00DD1F5B">
              <w:rPr>
                <w:spacing w:val="-1"/>
                <w:sz w:val="24"/>
                <w:szCs w:val="24"/>
              </w:rPr>
              <w:t>Конкурсные</w:t>
            </w:r>
            <w:r w:rsidRPr="00DD1F5B">
              <w:rPr>
                <w:spacing w:val="-11"/>
                <w:sz w:val="24"/>
                <w:szCs w:val="24"/>
              </w:rPr>
              <w:t xml:space="preserve"> </w:t>
            </w:r>
            <w:r w:rsidRPr="00DD1F5B">
              <w:rPr>
                <w:sz w:val="24"/>
                <w:szCs w:val="24"/>
              </w:rPr>
              <w:t>мероприятия.</w:t>
            </w:r>
          </w:p>
        </w:tc>
      </w:tr>
      <w:tr w:rsidR="004A5F88" w:rsidRPr="00DD1F5B" w:rsidTr="00B75E40">
        <w:trPr>
          <w:trHeight w:val="1157"/>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lastRenderedPageBreak/>
              <w:t>58.</w:t>
            </w:r>
          </w:p>
        </w:tc>
        <w:tc>
          <w:tcPr>
            <w:tcW w:w="3315" w:type="dxa"/>
            <w:gridSpan w:val="5"/>
            <w:tcBorders>
              <w:right w:val="single" w:sz="6" w:space="0" w:color="000000"/>
            </w:tcBorders>
          </w:tcPr>
          <w:p w:rsidR="004A5F88" w:rsidRPr="00DD1F5B" w:rsidRDefault="004A5F88" w:rsidP="00DD1F5B">
            <w:pPr>
              <w:pStyle w:val="TableParagraph"/>
              <w:ind w:right="602"/>
              <w:rPr>
                <w:sz w:val="24"/>
                <w:szCs w:val="24"/>
              </w:rPr>
            </w:pPr>
            <w:r w:rsidRPr="00DD1F5B">
              <w:rPr>
                <w:sz w:val="24"/>
                <w:szCs w:val="24"/>
              </w:rPr>
              <w:t>Торжественный</w:t>
            </w:r>
            <w:r w:rsidRPr="00DD1F5B">
              <w:rPr>
                <w:spacing w:val="-2"/>
                <w:sz w:val="24"/>
                <w:szCs w:val="24"/>
              </w:rPr>
              <w:t xml:space="preserve"> </w:t>
            </w:r>
            <w:r w:rsidRPr="00DD1F5B">
              <w:rPr>
                <w:sz w:val="24"/>
                <w:szCs w:val="24"/>
              </w:rPr>
              <w:t>митинг</w:t>
            </w:r>
            <w:r w:rsidRPr="00DD1F5B">
              <w:rPr>
                <w:spacing w:val="5"/>
                <w:sz w:val="24"/>
                <w:szCs w:val="24"/>
              </w:rPr>
              <w:t xml:space="preserve"> </w:t>
            </w:r>
          </w:p>
          <w:p w:rsidR="004A5F88" w:rsidRPr="00DD1F5B" w:rsidRDefault="004A5F88" w:rsidP="00DD1F5B">
            <w:pPr>
              <w:pStyle w:val="TableParagraph"/>
              <w:rPr>
                <w:sz w:val="24"/>
                <w:szCs w:val="24"/>
              </w:rPr>
            </w:pPr>
            <w:r w:rsidRPr="00DD1F5B">
              <w:rPr>
                <w:sz w:val="24"/>
                <w:szCs w:val="24"/>
              </w:rPr>
              <w:t>«Бессмертный</w:t>
            </w:r>
            <w:r w:rsidRPr="00DD1F5B">
              <w:rPr>
                <w:spacing w:val="-5"/>
                <w:sz w:val="24"/>
                <w:szCs w:val="24"/>
              </w:rPr>
              <w:t xml:space="preserve"> </w:t>
            </w:r>
            <w:r w:rsidRPr="00DD1F5B">
              <w:rPr>
                <w:sz w:val="24"/>
                <w:szCs w:val="24"/>
              </w:rPr>
              <w:t>полк».</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5"/>
              <w:jc w:val="center"/>
              <w:rPr>
                <w:sz w:val="24"/>
                <w:szCs w:val="24"/>
              </w:rPr>
            </w:pPr>
            <w:r w:rsidRPr="00DD1F5B">
              <w:rPr>
                <w:sz w:val="24"/>
                <w:szCs w:val="24"/>
              </w:rPr>
              <w:t>май</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1185"/>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59.</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Фестиваль</w:t>
            </w:r>
            <w:r w:rsidRPr="00DD1F5B">
              <w:rPr>
                <w:spacing w:val="-2"/>
                <w:sz w:val="24"/>
                <w:szCs w:val="24"/>
                <w:lang w:val="ru-RU"/>
              </w:rPr>
              <w:t xml:space="preserve"> </w:t>
            </w:r>
            <w:r w:rsidRPr="00DD1F5B">
              <w:rPr>
                <w:sz w:val="24"/>
                <w:szCs w:val="24"/>
                <w:lang w:val="ru-RU"/>
              </w:rPr>
              <w:t>детского</w:t>
            </w:r>
            <w:r w:rsidRPr="00DD1F5B">
              <w:rPr>
                <w:spacing w:val="-6"/>
                <w:sz w:val="24"/>
                <w:szCs w:val="24"/>
                <w:lang w:val="ru-RU"/>
              </w:rPr>
              <w:t xml:space="preserve"> </w:t>
            </w:r>
            <w:r w:rsidRPr="00DD1F5B">
              <w:rPr>
                <w:sz w:val="24"/>
                <w:szCs w:val="24"/>
                <w:lang w:val="ru-RU"/>
              </w:rPr>
              <w:t>творчества</w:t>
            </w:r>
          </w:p>
          <w:p w:rsidR="004A5F88" w:rsidRPr="00DD1F5B" w:rsidRDefault="004A5F88" w:rsidP="00DD1F5B">
            <w:pPr>
              <w:pStyle w:val="TableParagraph"/>
              <w:rPr>
                <w:sz w:val="24"/>
                <w:szCs w:val="24"/>
              </w:rPr>
            </w:pPr>
            <w:r w:rsidRPr="00DD1F5B">
              <w:rPr>
                <w:sz w:val="24"/>
                <w:szCs w:val="24"/>
                <w:lang w:val="ru-RU"/>
              </w:rPr>
              <w:t>«Война.</w:t>
            </w:r>
            <w:r w:rsidRPr="00DD1F5B">
              <w:rPr>
                <w:spacing w:val="-1"/>
                <w:sz w:val="24"/>
                <w:szCs w:val="24"/>
                <w:lang w:val="ru-RU"/>
              </w:rPr>
              <w:t xml:space="preserve"> </w:t>
            </w:r>
            <w:r w:rsidRPr="00DD1F5B">
              <w:rPr>
                <w:sz w:val="24"/>
                <w:szCs w:val="24"/>
                <w:lang w:val="ru-RU"/>
              </w:rPr>
              <w:t>Победа.</w:t>
            </w:r>
            <w:r w:rsidRPr="00DD1F5B">
              <w:rPr>
                <w:spacing w:val="-1"/>
                <w:sz w:val="24"/>
                <w:szCs w:val="24"/>
                <w:lang w:val="ru-RU"/>
              </w:rPr>
              <w:t xml:space="preserve"> </w:t>
            </w:r>
            <w:r w:rsidRPr="00DD1F5B">
              <w:rPr>
                <w:sz w:val="24"/>
                <w:szCs w:val="24"/>
              </w:rPr>
              <w:t>Память»</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5"/>
              <w:jc w:val="center"/>
              <w:rPr>
                <w:sz w:val="24"/>
                <w:szCs w:val="24"/>
              </w:rPr>
            </w:pPr>
            <w:r w:rsidRPr="00DD1F5B">
              <w:rPr>
                <w:sz w:val="24"/>
                <w:szCs w:val="24"/>
              </w:rPr>
              <w:t>май</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211" w:right="207"/>
              <w:jc w:val="center"/>
              <w:rPr>
                <w:sz w:val="24"/>
                <w:szCs w:val="24"/>
              </w:rPr>
            </w:pPr>
            <w:r w:rsidRPr="00DD1F5B">
              <w:rPr>
                <w:spacing w:val="-1"/>
                <w:sz w:val="24"/>
                <w:szCs w:val="24"/>
              </w:rPr>
              <w:t xml:space="preserve">Классные </w:t>
            </w:r>
            <w:r w:rsidRPr="00DD1F5B">
              <w:rPr>
                <w:sz w:val="24"/>
                <w:szCs w:val="24"/>
              </w:rPr>
              <w:t>руководители</w:t>
            </w:r>
            <w:r w:rsidRPr="00DD1F5B">
              <w:rPr>
                <w:spacing w:val="-47"/>
                <w:sz w:val="24"/>
                <w:szCs w:val="24"/>
              </w:rPr>
              <w:t xml:space="preserve"> </w:t>
            </w:r>
            <w:r w:rsidRPr="00DD1F5B">
              <w:rPr>
                <w:sz w:val="24"/>
                <w:szCs w:val="24"/>
              </w:rPr>
              <w:t>Учителя музыки.</w:t>
            </w:r>
          </w:p>
        </w:tc>
      </w:tr>
      <w:tr w:rsidR="004A5F88" w:rsidRPr="00DD1F5B" w:rsidTr="00B75E40">
        <w:trPr>
          <w:trHeight w:val="1612"/>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60.</w:t>
            </w:r>
          </w:p>
        </w:tc>
        <w:tc>
          <w:tcPr>
            <w:tcW w:w="3315" w:type="dxa"/>
            <w:gridSpan w:val="5"/>
            <w:tcBorders>
              <w:right w:val="single" w:sz="6" w:space="0" w:color="000000"/>
            </w:tcBorders>
          </w:tcPr>
          <w:p w:rsidR="004A5F88" w:rsidRPr="00DD1F5B" w:rsidRDefault="004A5F88" w:rsidP="00DD1F5B">
            <w:pPr>
              <w:pStyle w:val="TableParagraph"/>
              <w:ind w:right="90"/>
              <w:rPr>
                <w:sz w:val="24"/>
                <w:szCs w:val="24"/>
                <w:lang w:val="ru-RU"/>
              </w:rPr>
            </w:pPr>
            <w:r w:rsidRPr="00DD1F5B">
              <w:rPr>
                <w:sz w:val="24"/>
                <w:szCs w:val="24"/>
                <w:lang w:val="ru-RU"/>
              </w:rPr>
              <w:t>Мероприятия, посвящённые дню</w:t>
            </w:r>
            <w:r w:rsidRPr="00DD1F5B">
              <w:rPr>
                <w:spacing w:val="1"/>
                <w:sz w:val="24"/>
                <w:szCs w:val="24"/>
                <w:lang w:val="ru-RU"/>
              </w:rPr>
              <w:t xml:space="preserve"> </w:t>
            </w:r>
            <w:r w:rsidRPr="00DD1F5B">
              <w:rPr>
                <w:sz w:val="24"/>
                <w:szCs w:val="24"/>
                <w:lang w:val="ru-RU"/>
              </w:rPr>
              <w:t>детских</w:t>
            </w:r>
            <w:r w:rsidRPr="00DD1F5B">
              <w:rPr>
                <w:spacing w:val="-7"/>
                <w:sz w:val="24"/>
                <w:szCs w:val="24"/>
                <w:lang w:val="ru-RU"/>
              </w:rPr>
              <w:t xml:space="preserve"> </w:t>
            </w:r>
            <w:r w:rsidRPr="00DD1F5B">
              <w:rPr>
                <w:sz w:val="24"/>
                <w:szCs w:val="24"/>
                <w:lang w:val="ru-RU"/>
              </w:rPr>
              <w:t>общественных</w:t>
            </w:r>
            <w:r w:rsidRPr="00DD1F5B">
              <w:rPr>
                <w:spacing w:val="-5"/>
                <w:sz w:val="24"/>
                <w:szCs w:val="24"/>
                <w:lang w:val="ru-RU"/>
              </w:rPr>
              <w:t xml:space="preserve"> </w:t>
            </w:r>
            <w:r w:rsidRPr="00DD1F5B">
              <w:rPr>
                <w:sz w:val="24"/>
                <w:szCs w:val="24"/>
                <w:lang w:val="ru-RU"/>
              </w:rPr>
              <w:t>организаций</w:t>
            </w:r>
            <w:r w:rsidRPr="00DD1F5B">
              <w:rPr>
                <w:spacing w:val="-47"/>
                <w:sz w:val="24"/>
                <w:szCs w:val="24"/>
                <w:lang w:val="ru-RU"/>
              </w:rPr>
              <w:t xml:space="preserve"> </w:t>
            </w:r>
            <w:r w:rsidRPr="00DD1F5B">
              <w:rPr>
                <w:sz w:val="24"/>
                <w:szCs w:val="24"/>
                <w:lang w:val="ru-RU"/>
              </w:rPr>
              <w:t>России.</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19.05.24</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211" w:right="207"/>
              <w:jc w:val="center"/>
              <w:rPr>
                <w:sz w:val="24"/>
                <w:szCs w:val="24"/>
                <w:lang w:val="ru-RU"/>
              </w:rPr>
            </w:pPr>
            <w:r w:rsidRPr="00DD1F5B">
              <w:rPr>
                <w:spacing w:val="-1"/>
                <w:sz w:val="24"/>
                <w:szCs w:val="24"/>
                <w:lang w:val="ru-RU"/>
              </w:rPr>
              <w:t>Педагоги-организаторы</w:t>
            </w:r>
            <w:r w:rsidRPr="00DD1F5B">
              <w:rPr>
                <w:spacing w:val="-47"/>
                <w:sz w:val="24"/>
                <w:szCs w:val="24"/>
                <w:lang w:val="ru-RU"/>
              </w:rPr>
              <w:t xml:space="preserve"> </w:t>
            </w:r>
            <w:r w:rsidRPr="00DD1F5B">
              <w:rPr>
                <w:sz w:val="24"/>
                <w:szCs w:val="24"/>
                <w:lang w:val="ru-RU"/>
              </w:rPr>
              <w:t>Педагоги</w:t>
            </w:r>
            <w:r w:rsidRPr="00DD1F5B">
              <w:rPr>
                <w:spacing w:val="-1"/>
                <w:sz w:val="24"/>
                <w:szCs w:val="24"/>
                <w:lang w:val="ru-RU"/>
              </w:rPr>
              <w:t xml:space="preserve"> </w:t>
            </w:r>
            <w:proofErr w:type="gramStart"/>
            <w:r w:rsidRPr="00DD1F5B">
              <w:rPr>
                <w:sz w:val="24"/>
                <w:szCs w:val="24"/>
                <w:lang w:val="ru-RU"/>
              </w:rPr>
              <w:t>ДО</w:t>
            </w:r>
            <w:proofErr w:type="gramEnd"/>
          </w:p>
          <w:p w:rsidR="004A5F88" w:rsidRPr="00DD1F5B" w:rsidRDefault="004A5F88" w:rsidP="00DD1F5B">
            <w:pPr>
              <w:pStyle w:val="TableParagraph"/>
              <w:ind w:left="216" w:right="207"/>
              <w:jc w:val="center"/>
              <w:rPr>
                <w:sz w:val="24"/>
                <w:szCs w:val="24"/>
                <w:lang w:val="ru-RU"/>
              </w:rPr>
            </w:pPr>
            <w:r w:rsidRPr="00DD1F5B">
              <w:rPr>
                <w:sz w:val="24"/>
                <w:szCs w:val="24"/>
                <w:lang w:val="ru-RU"/>
              </w:rPr>
              <w:t>Вожатый</w:t>
            </w:r>
          </w:p>
          <w:p w:rsidR="004A5F88" w:rsidRPr="00DD1F5B" w:rsidRDefault="004A5F88" w:rsidP="00DD1F5B">
            <w:pPr>
              <w:pStyle w:val="TableParagraph"/>
              <w:ind w:left="218" w:right="207"/>
              <w:jc w:val="center"/>
              <w:rPr>
                <w:sz w:val="24"/>
                <w:szCs w:val="24"/>
                <w:lang w:val="ru-RU"/>
              </w:rPr>
            </w:pPr>
            <w:r w:rsidRPr="00DD1F5B">
              <w:rPr>
                <w:sz w:val="24"/>
                <w:szCs w:val="24"/>
                <w:lang w:val="ru-RU"/>
              </w:rPr>
              <w:t>Классные</w:t>
            </w:r>
            <w:r w:rsidRPr="00DD1F5B">
              <w:rPr>
                <w:spacing w:val="-5"/>
                <w:sz w:val="24"/>
                <w:szCs w:val="24"/>
                <w:lang w:val="ru-RU"/>
              </w:rPr>
              <w:t xml:space="preserve"> </w:t>
            </w:r>
            <w:r w:rsidRPr="00DD1F5B">
              <w:rPr>
                <w:sz w:val="24"/>
                <w:szCs w:val="24"/>
                <w:lang w:val="ru-RU"/>
              </w:rPr>
              <w:t>руководители</w:t>
            </w:r>
          </w:p>
        </w:tc>
      </w:tr>
      <w:tr w:rsidR="004A5F88" w:rsidRPr="00DD1F5B" w:rsidTr="00B75E40">
        <w:trPr>
          <w:trHeight w:val="2145"/>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61.</w:t>
            </w:r>
          </w:p>
        </w:tc>
        <w:tc>
          <w:tcPr>
            <w:tcW w:w="3315" w:type="dxa"/>
            <w:gridSpan w:val="5"/>
            <w:tcBorders>
              <w:right w:val="single" w:sz="6" w:space="0" w:color="000000"/>
            </w:tcBorders>
          </w:tcPr>
          <w:p w:rsidR="004A5F88" w:rsidRPr="00DD1F5B" w:rsidRDefault="004A5F88" w:rsidP="00DD1F5B">
            <w:pPr>
              <w:pStyle w:val="TableParagraph"/>
              <w:ind w:right="1091"/>
              <w:jc w:val="both"/>
              <w:rPr>
                <w:sz w:val="24"/>
                <w:szCs w:val="24"/>
                <w:lang w:val="ru-RU"/>
              </w:rPr>
            </w:pPr>
            <w:r w:rsidRPr="00DD1F5B">
              <w:rPr>
                <w:sz w:val="24"/>
                <w:szCs w:val="24"/>
                <w:lang w:val="ru-RU"/>
              </w:rPr>
              <w:t>Торжественная линейка,</w:t>
            </w:r>
            <w:r w:rsidRPr="00DD1F5B">
              <w:rPr>
                <w:spacing w:val="-47"/>
                <w:sz w:val="24"/>
                <w:szCs w:val="24"/>
                <w:lang w:val="ru-RU"/>
              </w:rPr>
              <w:t xml:space="preserve"> </w:t>
            </w:r>
            <w:proofErr w:type="gramStart"/>
            <w:r w:rsidRPr="00DD1F5B">
              <w:rPr>
                <w:sz w:val="24"/>
                <w:szCs w:val="24"/>
                <w:lang w:val="ru-RU"/>
              </w:rPr>
              <w:t>посвящённые</w:t>
            </w:r>
            <w:proofErr w:type="gramEnd"/>
            <w:r w:rsidRPr="00DD1F5B">
              <w:rPr>
                <w:sz w:val="24"/>
                <w:szCs w:val="24"/>
                <w:lang w:val="ru-RU"/>
              </w:rPr>
              <w:t xml:space="preserve"> празднику</w:t>
            </w:r>
            <w:r w:rsidRPr="00DD1F5B">
              <w:rPr>
                <w:spacing w:val="-47"/>
                <w:sz w:val="24"/>
                <w:szCs w:val="24"/>
                <w:lang w:val="ru-RU"/>
              </w:rPr>
              <w:t xml:space="preserve"> </w:t>
            </w:r>
            <w:r w:rsidRPr="00DD1F5B">
              <w:rPr>
                <w:sz w:val="24"/>
                <w:szCs w:val="24"/>
                <w:lang w:val="ru-RU"/>
              </w:rPr>
              <w:t>Последнего</w:t>
            </w:r>
            <w:r w:rsidRPr="00DD1F5B">
              <w:rPr>
                <w:spacing w:val="-4"/>
                <w:sz w:val="24"/>
                <w:szCs w:val="24"/>
                <w:lang w:val="ru-RU"/>
              </w:rPr>
              <w:t xml:space="preserve"> </w:t>
            </w:r>
            <w:r w:rsidRPr="00DD1F5B">
              <w:rPr>
                <w:sz w:val="24"/>
                <w:szCs w:val="24"/>
                <w:lang w:val="ru-RU"/>
              </w:rPr>
              <w:t>звонка.</w:t>
            </w:r>
          </w:p>
        </w:tc>
        <w:tc>
          <w:tcPr>
            <w:tcW w:w="1273" w:type="dxa"/>
            <w:gridSpan w:val="4"/>
            <w:vMerge w:val="restart"/>
            <w:tcBorders>
              <w:top w:val="nil"/>
              <w:left w:val="single" w:sz="6" w:space="0" w:color="000000"/>
            </w:tcBorders>
          </w:tcPr>
          <w:p w:rsidR="004A5F88" w:rsidRPr="00DD1F5B" w:rsidRDefault="004A5F88" w:rsidP="00DD1F5B">
            <w:pPr>
              <w:pStyle w:val="TableParagraph"/>
              <w:ind w:left="0"/>
              <w:rPr>
                <w:sz w:val="24"/>
                <w:szCs w:val="24"/>
                <w:lang w:val="ru-RU"/>
              </w:rPr>
            </w:pPr>
          </w:p>
        </w:tc>
        <w:tc>
          <w:tcPr>
            <w:tcW w:w="1907" w:type="dxa"/>
            <w:gridSpan w:val="4"/>
          </w:tcPr>
          <w:p w:rsidR="004A5F88" w:rsidRPr="00DD1F5B" w:rsidRDefault="004A5F88" w:rsidP="00DD1F5B">
            <w:pPr>
              <w:pStyle w:val="TableParagraph"/>
              <w:ind w:left="149" w:right="131"/>
              <w:jc w:val="center"/>
              <w:rPr>
                <w:sz w:val="24"/>
                <w:szCs w:val="24"/>
              </w:rPr>
            </w:pPr>
            <w:r w:rsidRPr="00DD1F5B">
              <w:rPr>
                <w:sz w:val="24"/>
                <w:szCs w:val="24"/>
              </w:rPr>
              <w:t>3</w:t>
            </w:r>
            <w:r w:rsidRPr="00DD1F5B">
              <w:rPr>
                <w:spacing w:val="1"/>
                <w:sz w:val="24"/>
                <w:szCs w:val="24"/>
              </w:rPr>
              <w:t xml:space="preserve"> </w:t>
            </w:r>
            <w:r w:rsidRPr="00DD1F5B">
              <w:rPr>
                <w:sz w:val="24"/>
                <w:szCs w:val="24"/>
              </w:rPr>
              <w:t>неделя</w:t>
            </w:r>
            <w:r w:rsidRPr="00DD1F5B">
              <w:rPr>
                <w:spacing w:val="1"/>
                <w:sz w:val="24"/>
                <w:szCs w:val="24"/>
              </w:rPr>
              <w:t xml:space="preserve"> </w:t>
            </w:r>
            <w:r w:rsidRPr="00DD1F5B">
              <w:rPr>
                <w:sz w:val="24"/>
                <w:szCs w:val="24"/>
              </w:rPr>
              <w:t>мая</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138" w:right="124" w:hanging="6"/>
              <w:jc w:val="center"/>
              <w:rPr>
                <w:sz w:val="24"/>
                <w:szCs w:val="24"/>
                <w:lang w:val="ru-RU"/>
              </w:rPr>
            </w:pPr>
            <w:r w:rsidRPr="00DD1F5B">
              <w:rPr>
                <w:sz w:val="24"/>
                <w:szCs w:val="24"/>
                <w:lang w:val="ru-RU"/>
              </w:rPr>
              <w:t>Педагог</w:t>
            </w:r>
            <w:proofErr w:type="gramStart"/>
            <w:r w:rsidRPr="00DD1F5B">
              <w:rPr>
                <w:sz w:val="24"/>
                <w:szCs w:val="24"/>
                <w:lang w:val="ru-RU"/>
              </w:rPr>
              <w:t>и-</w:t>
            </w:r>
            <w:proofErr w:type="gramEnd"/>
            <w:r w:rsidRPr="00DD1F5B">
              <w:rPr>
                <w:sz w:val="24"/>
                <w:szCs w:val="24"/>
                <w:lang w:val="ru-RU"/>
              </w:rPr>
              <w:t xml:space="preserve"> организаторы</w:t>
            </w:r>
            <w:r w:rsidRPr="00DD1F5B">
              <w:rPr>
                <w:spacing w:val="1"/>
                <w:sz w:val="24"/>
                <w:szCs w:val="24"/>
                <w:lang w:val="ru-RU"/>
              </w:rPr>
              <w:t xml:space="preserve"> </w:t>
            </w:r>
            <w:r w:rsidRPr="00DD1F5B">
              <w:rPr>
                <w:sz w:val="24"/>
                <w:szCs w:val="24"/>
                <w:lang w:val="ru-RU"/>
              </w:rPr>
              <w:t>Педагоги детских</w:t>
            </w:r>
            <w:r w:rsidRPr="00DD1F5B">
              <w:rPr>
                <w:spacing w:val="1"/>
                <w:sz w:val="24"/>
                <w:szCs w:val="24"/>
                <w:lang w:val="ru-RU"/>
              </w:rPr>
              <w:t xml:space="preserve"> </w:t>
            </w:r>
            <w:r w:rsidRPr="00DD1F5B">
              <w:rPr>
                <w:sz w:val="24"/>
                <w:szCs w:val="24"/>
                <w:lang w:val="ru-RU"/>
              </w:rPr>
              <w:t>общественных</w:t>
            </w:r>
            <w:r w:rsidRPr="00DD1F5B">
              <w:rPr>
                <w:spacing w:val="-12"/>
                <w:sz w:val="24"/>
                <w:szCs w:val="24"/>
                <w:lang w:val="ru-RU"/>
              </w:rPr>
              <w:t xml:space="preserve"> </w:t>
            </w:r>
            <w:r w:rsidRPr="00DD1F5B">
              <w:rPr>
                <w:sz w:val="24"/>
                <w:szCs w:val="24"/>
                <w:lang w:val="ru-RU"/>
              </w:rPr>
              <w:t>объединений</w:t>
            </w:r>
            <w:r w:rsidRPr="00DD1F5B">
              <w:rPr>
                <w:spacing w:val="-47"/>
                <w:sz w:val="24"/>
                <w:szCs w:val="24"/>
                <w:lang w:val="ru-RU"/>
              </w:rPr>
              <w:t xml:space="preserve"> </w:t>
            </w:r>
            <w:r w:rsidRPr="00DD1F5B">
              <w:rPr>
                <w:sz w:val="24"/>
                <w:szCs w:val="24"/>
                <w:lang w:val="ru-RU"/>
              </w:rPr>
              <w:t>школы</w:t>
            </w:r>
          </w:p>
          <w:p w:rsidR="004A5F88" w:rsidRPr="00DD1F5B" w:rsidRDefault="004A5F88" w:rsidP="00DD1F5B">
            <w:pPr>
              <w:pStyle w:val="TableParagraph"/>
              <w:ind w:left="211" w:right="207"/>
              <w:jc w:val="center"/>
              <w:rPr>
                <w:sz w:val="24"/>
                <w:szCs w:val="24"/>
              </w:rPr>
            </w:pPr>
            <w:r w:rsidRPr="00DD1F5B">
              <w:rPr>
                <w:spacing w:val="-1"/>
                <w:sz w:val="24"/>
                <w:szCs w:val="24"/>
              </w:rPr>
              <w:t xml:space="preserve">Классные </w:t>
            </w:r>
            <w:r w:rsidRPr="00DD1F5B">
              <w:rPr>
                <w:sz w:val="24"/>
                <w:szCs w:val="24"/>
              </w:rPr>
              <w:t>руководители</w:t>
            </w:r>
            <w:r w:rsidRPr="00DD1F5B">
              <w:rPr>
                <w:spacing w:val="-47"/>
                <w:sz w:val="24"/>
                <w:szCs w:val="24"/>
              </w:rPr>
              <w:t xml:space="preserve"> </w:t>
            </w:r>
            <w:r w:rsidRPr="00DD1F5B">
              <w:rPr>
                <w:sz w:val="24"/>
                <w:szCs w:val="24"/>
              </w:rPr>
              <w:t>Педагоги</w:t>
            </w:r>
            <w:r w:rsidRPr="00DD1F5B">
              <w:rPr>
                <w:spacing w:val="-1"/>
                <w:sz w:val="24"/>
                <w:szCs w:val="24"/>
              </w:rPr>
              <w:t xml:space="preserve"> </w:t>
            </w:r>
            <w:r w:rsidRPr="00DD1F5B">
              <w:rPr>
                <w:sz w:val="24"/>
                <w:szCs w:val="24"/>
              </w:rPr>
              <w:t>ДО</w:t>
            </w:r>
          </w:p>
        </w:tc>
      </w:tr>
      <w:tr w:rsidR="004A5F88" w:rsidRPr="00DD1F5B" w:rsidTr="00B75E40">
        <w:trPr>
          <w:trHeight w:val="1382"/>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62.</w:t>
            </w:r>
          </w:p>
        </w:tc>
        <w:tc>
          <w:tcPr>
            <w:tcW w:w="3315" w:type="dxa"/>
            <w:gridSpan w:val="5"/>
            <w:tcBorders>
              <w:right w:val="single" w:sz="6" w:space="0" w:color="000000"/>
            </w:tcBorders>
          </w:tcPr>
          <w:p w:rsidR="004A5F88" w:rsidRPr="00DD1F5B" w:rsidRDefault="004A5F88" w:rsidP="00DD1F5B">
            <w:pPr>
              <w:pStyle w:val="TableParagraph"/>
              <w:ind w:right="916"/>
              <w:rPr>
                <w:sz w:val="24"/>
                <w:szCs w:val="24"/>
              </w:rPr>
            </w:pPr>
            <w:r w:rsidRPr="00DD1F5B">
              <w:rPr>
                <w:sz w:val="24"/>
                <w:szCs w:val="24"/>
              </w:rPr>
              <w:t>Торжественная</w:t>
            </w:r>
            <w:r w:rsidRPr="00DD1F5B">
              <w:rPr>
                <w:spacing w:val="-11"/>
                <w:sz w:val="24"/>
                <w:szCs w:val="24"/>
              </w:rPr>
              <w:t xml:space="preserve"> </w:t>
            </w:r>
            <w:r w:rsidRPr="00DD1F5B">
              <w:rPr>
                <w:sz w:val="24"/>
                <w:szCs w:val="24"/>
              </w:rPr>
              <w:t>церемония</w:t>
            </w:r>
            <w:r w:rsidRPr="00DD1F5B">
              <w:rPr>
                <w:spacing w:val="-47"/>
                <w:sz w:val="24"/>
                <w:szCs w:val="24"/>
              </w:rPr>
              <w:t xml:space="preserve"> </w:t>
            </w:r>
            <w:r w:rsidRPr="00DD1F5B">
              <w:rPr>
                <w:sz w:val="24"/>
                <w:szCs w:val="24"/>
              </w:rPr>
              <w:t>вручения аттестатов.</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4" w:right="140"/>
              <w:jc w:val="center"/>
              <w:rPr>
                <w:sz w:val="24"/>
                <w:szCs w:val="24"/>
              </w:rPr>
            </w:pPr>
            <w:r w:rsidRPr="00DD1F5B">
              <w:rPr>
                <w:sz w:val="24"/>
                <w:szCs w:val="24"/>
              </w:rPr>
              <w:t>июнь</w:t>
            </w:r>
          </w:p>
        </w:tc>
        <w:tc>
          <w:tcPr>
            <w:tcW w:w="2170" w:type="dxa"/>
            <w:gridSpan w:val="3"/>
          </w:tcPr>
          <w:p w:rsidR="004A5F88" w:rsidRPr="00DD1F5B" w:rsidRDefault="004A5F88" w:rsidP="00DD1F5B">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4A5F88" w:rsidRPr="00DD1F5B" w:rsidRDefault="004A5F88" w:rsidP="00DD1F5B">
            <w:pPr>
              <w:pStyle w:val="TableParagraph"/>
              <w:ind w:left="216" w:right="207"/>
              <w:jc w:val="center"/>
              <w:rPr>
                <w:sz w:val="24"/>
                <w:szCs w:val="24"/>
              </w:rPr>
            </w:pPr>
            <w:r w:rsidRPr="00DD1F5B">
              <w:rPr>
                <w:sz w:val="24"/>
                <w:szCs w:val="24"/>
              </w:rPr>
              <w:t>Педагоги-</w:t>
            </w:r>
            <w:r w:rsidRPr="00DD1F5B">
              <w:rPr>
                <w:spacing w:val="-8"/>
                <w:sz w:val="24"/>
                <w:szCs w:val="24"/>
              </w:rPr>
              <w:t xml:space="preserve"> </w:t>
            </w:r>
            <w:r w:rsidRPr="00DD1F5B">
              <w:rPr>
                <w:sz w:val="24"/>
                <w:szCs w:val="24"/>
              </w:rPr>
              <w:t>организаторы</w:t>
            </w:r>
            <w:r w:rsidRPr="00DD1F5B">
              <w:rPr>
                <w:spacing w:val="-47"/>
                <w:sz w:val="24"/>
                <w:szCs w:val="24"/>
              </w:rPr>
              <w:t xml:space="preserve"> </w:t>
            </w:r>
            <w:r w:rsidRPr="00DD1F5B">
              <w:rPr>
                <w:sz w:val="24"/>
                <w:szCs w:val="24"/>
              </w:rPr>
              <w:t>Классные</w:t>
            </w:r>
            <w:r w:rsidRPr="00DD1F5B">
              <w:rPr>
                <w:spacing w:val="-6"/>
                <w:sz w:val="24"/>
                <w:szCs w:val="24"/>
              </w:rPr>
              <w:t xml:space="preserve"> </w:t>
            </w:r>
            <w:r w:rsidRPr="00DD1F5B">
              <w:rPr>
                <w:sz w:val="24"/>
                <w:szCs w:val="24"/>
              </w:rPr>
              <w:t>руководители</w:t>
            </w:r>
          </w:p>
        </w:tc>
      </w:tr>
      <w:tr w:rsidR="004A5F88" w:rsidRPr="00DD1F5B" w:rsidTr="00B75E40">
        <w:trPr>
          <w:trHeight w:val="230"/>
        </w:trPr>
        <w:tc>
          <w:tcPr>
            <w:tcW w:w="9390" w:type="dxa"/>
            <w:gridSpan w:val="19"/>
          </w:tcPr>
          <w:p w:rsidR="004A5F88" w:rsidRPr="00DD1F5B" w:rsidRDefault="004A5F88" w:rsidP="00DD1F5B">
            <w:pPr>
              <w:pStyle w:val="TableParagraph"/>
              <w:ind w:left="239"/>
              <w:rPr>
                <w:b/>
                <w:sz w:val="24"/>
                <w:szCs w:val="24"/>
                <w:lang w:val="ru-RU"/>
              </w:rPr>
            </w:pPr>
            <w:r w:rsidRPr="00DD1F5B">
              <w:rPr>
                <w:b/>
                <w:sz w:val="24"/>
                <w:szCs w:val="24"/>
                <w:lang w:val="ru-RU"/>
              </w:rPr>
              <w:t>Модуль</w:t>
            </w:r>
            <w:r w:rsidRPr="00DD1F5B">
              <w:rPr>
                <w:b/>
                <w:spacing w:val="-9"/>
                <w:sz w:val="24"/>
                <w:szCs w:val="24"/>
                <w:lang w:val="ru-RU"/>
              </w:rPr>
              <w:t xml:space="preserve"> </w:t>
            </w:r>
            <w:r w:rsidRPr="00DD1F5B">
              <w:rPr>
                <w:b/>
                <w:sz w:val="24"/>
                <w:szCs w:val="24"/>
                <w:lang w:val="ru-RU"/>
              </w:rPr>
              <w:t>«Классное</w:t>
            </w:r>
            <w:r w:rsidRPr="00DD1F5B">
              <w:rPr>
                <w:b/>
                <w:spacing w:val="-1"/>
                <w:sz w:val="24"/>
                <w:szCs w:val="24"/>
                <w:lang w:val="ru-RU"/>
              </w:rPr>
              <w:t xml:space="preserve"> </w:t>
            </w:r>
            <w:r w:rsidRPr="00DD1F5B">
              <w:rPr>
                <w:b/>
                <w:sz w:val="24"/>
                <w:szCs w:val="24"/>
                <w:lang w:val="ru-RU"/>
              </w:rPr>
              <w:t>руководство»</w:t>
            </w:r>
            <w:r w:rsidRPr="00DD1F5B">
              <w:rPr>
                <w:b/>
                <w:spacing w:val="1"/>
                <w:sz w:val="24"/>
                <w:szCs w:val="24"/>
                <w:lang w:val="ru-RU"/>
              </w:rPr>
              <w:t xml:space="preserve"> </w:t>
            </w:r>
            <w:r w:rsidRPr="00DD1F5B">
              <w:rPr>
                <w:b/>
                <w:sz w:val="24"/>
                <w:szCs w:val="24"/>
                <w:lang w:val="ru-RU"/>
              </w:rPr>
              <w:t>(согласно</w:t>
            </w:r>
            <w:r w:rsidRPr="00DD1F5B">
              <w:rPr>
                <w:b/>
                <w:spacing w:val="-6"/>
                <w:sz w:val="24"/>
                <w:szCs w:val="24"/>
                <w:lang w:val="ru-RU"/>
              </w:rPr>
              <w:t xml:space="preserve"> </w:t>
            </w:r>
            <w:r w:rsidRPr="00DD1F5B">
              <w:rPr>
                <w:b/>
                <w:sz w:val="24"/>
                <w:szCs w:val="24"/>
                <w:lang w:val="ru-RU"/>
              </w:rPr>
              <w:t>индивидуальным</w:t>
            </w:r>
            <w:r w:rsidRPr="00DD1F5B">
              <w:rPr>
                <w:b/>
                <w:spacing w:val="-1"/>
                <w:sz w:val="24"/>
                <w:szCs w:val="24"/>
                <w:lang w:val="ru-RU"/>
              </w:rPr>
              <w:t xml:space="preserve"> </w:t>
            </w:r>
            <w:r w:rsidRPr="00DD1F5B">
              <w:rPr>
                <w:b/>
                <w:sz w:val="24"/>
                <w:szCs w:val="24"/>
                <w:lang w:val="ru-RU"/>
              </w:rPr>
              <w:t>планам</w:t>
            </w:r>
            <w:r w:rsidRPr="00DD1F5B">
              <w:rPr>
                <w:b/>
                <w:spacing w:val="45"/>
                <w:sz w:val="24"/>
                <w:szCs w:val="24"/>
                <w:lang w:val="ru-RU"/>
              </w:rPr>
              <w:t xml:space="preserve"> </w:t>
            </w:r>
            <w:r w:rsidRPr="00DD1F5B">
              <w:rPr>
                <w:b/>
                <w:sz w:val="24"/>
                <w:szCs w:val="24"/>
                <w:lang w:val="ru-RU"/>
              </w:rPr>
              <w:t>работы</w:t>
            </w:r>
            <w:r w:rsidRPr="00DD1F5B">
              <w:rPr>
                <w:b/>
                <w:spacing w:val="-2"/>
                <w:sz w:val="24"/>
                <w:szCs w:val="24"/>
                <w:lang w:val="ru-RU"/>
              </w:rPr>
              <w:t xml:space="preserve"> </w:t>
            </w:r>
            <w:r w:rsidRPr="00DD1F5B">
              <w:rPr>
                <w:b/>
                <w:sz w:val="24"/>
                <w:szCs w:val="24"/>
                <w:lang w:val="ru-RU"/>
              </w:rPr>
              <w:t>классных</w:t>
            </w:r>
            <w:r w:rsidRPr="00DD1F5B">
              <w:rPr>
                <w:b/>
                <w:spacing w:val="-7"/>
                <w:sz w:val="24"/>
                <w:szCs w:val="24"/>
                <w:lang w:val="ru-RU"/>
              </w:rPr>
              <w:t xml:space="preserve"> </w:t>
            </w:r>
            <w:r w:rsidRPr="00DD1F5B">
              <w:rPr>
                <w:b/>
                <w:sz w:val="24"/>
                <w:szCs w:val="24"/>
                <w:lang w:val="ru-RU"/>
              </w:rPr>
              <w:t>руководителей)</w:t>
            </w:r>
          </w:p>
        </w:tc>
      </w:tr>
      <w:tr w:rsidR="004A5F88" w:rsidRPr="00DD1F5B" w:rsidTr="00B75E40">
        <w:trPr>
          <w:trHeight w:val="230"/>
        </w:trPr>
        <w:tc>
          <w:tcPr>
            <w:tcW w:w="9390" w:type="dxa"/>
            <w:gridSpan w:val="19"/>
          </w:tcPr>
          <w:p w:rsidR="004A5F88" w:rsidRPr="00DD1F5B" w:rsidRDefault="004A5F88" w:rsidP="00DD1F5B">
            <w:pPr>
              <w:pStyle w:val="TableParagraph"/>
              <w:ind w:left="2991" w:right="2982"/>
              <w:jc w:val="center"/>
              <w:rPr>
                <w:b/>
                <w:sz w:val="24"/>
                <w:szCs w:val="24"/>
              </w:rPr>
            </w:pPr>
            <w:r w:rsidRPr="00DD1F5B">
              <w:rPr>
                <w:b/>
                <w:sz w:val="24"/>
                <w:szCs w:val="24"/>
              </w:rPr>
              <w:t>Единые</w:t>
            </w:r>
            <w:r w:rsidRPr="00DD1F5B">
              <w:rPr>
                <w:b/>
                <w:spacing w:val="-2"/>
                <w:sz w:val="24"/>
                <w:szCs w:val="24"/>
              </w:rPr>
              <w:t xml:space="preserve"> </w:t>
            </w:r>
            <w:r w:rsidRPr="00DD1F5B">
              <w:rPr>
                <w:b/>
                <w:sz w:val="24"/>
                <w:szCs w:val="24"/>
              </w:rPr>
              <w:t>классные</w:t>
            </w:r>
            <w:r w:rsidRPr="00DD1F5B">
              <w:rPr>
                <w:b/>
                <w:spacing w:val="-7"/>
                <w:sz w:val="24"/>
                <w:szCs w:val="24"/>
              </w:rPr>
              <w:t xml:space="preserve"> </w:t>
            </w:r>
            <w:r w:rsidRPr="00DD1F5B">
              <w:rPr>
                <w:b/>
                <w:sz w:val="24"/>
                <w:szCs w:val="24"/>
              </w:rPr>
              <w:t>часы</w:t>
            </w:r>
          </w:p>
        </w:tc>
      </w:tr>
      <w:tr w:rsidR="004A5F88" w:rsidRPr="00DD1F5B" w:rsidTr="00B75E40">
        <w:trPr>
          <w:trHeight w:val="460"/>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t>1.</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Классный</w:t>
            </w:r>
            <w:r w:rsidRPr="00DD1F5B">
              <w:rPr>
                <w:spacing w:val="-3"/>
                <w:sz w:val="24"/>
                <w:szCs w:val="24"/>
                <w:lang w:val="ru-RU"/>
              </w:rPr>
              <w:t xml:space="preserve"> </w:t>
            </w:r>
            <w:r w:rsidRPr="00DD1F5B">
              <w:rPr>
                <w:sz w:val="24"/>
                <w:szCs w:val="24"/>
                <w:lang w:val="ru-RU"/>
              </w:rPr>
              <w:t>час</w:t>
            </w:r>
            <w:r w:rsidRPr="00DD1F5B">
              <w:rPr>
                <w:spacing w:val="-4"/>
                <w:sz w:val="24"/>
                <w:szCs w:val="24"/>
                <w:lang w:val="ru-RU"/>
              </w:rPr>
              <w:t xml:space="preserve"> </w:t>
            </w:r>
            <w:r w:rsidRPr="00DD1F5B">
              <w:rPr>
                <w:sz w:val="24"/>
                <w:szCs w:val="24"/>
                <w:lang w:val="ru-RU"/>
              </w:rPr>
              <w:t>«День</w:t>
            </w:r>
            <w:r w:rsidRPr="00DD1F5B">
              <w:rPr>
                <w:spacing w:val="-2"/>
                <w:sz w:val="24"/>
                <w:szCs w:val="24"/>
                <w:lang w:val="ru-RU"/>
              </w:rPr>
              <w:t xml:space="preserve"> </w:t>
            </w:r>
            <w:r w:rsidRPr="00DD1F5B">
              <w:rPr>
                <w:sz w:val="24"/>
                <w:szCs w:val="24"/>
                <w:lang w:val="ru-RU"/>
              </w:rPr>
              <w:t>солидарности</w:t>
            </w:r>
          </w:p>
          <w:p w:rsidR="004A5F88" w:rsidRPr="00DD1F5B" w:rsidRDefault="004A5F88" w:rsidP="00DD1F5B">
            <w:pPr>
              <w:pStyle w:val="TableParagraph"/>
              <w:rPr>
                <w:sz w:val="24"/>
                <w:szCs w:val="24"/>
                <w:lang w:val="ru-RU"/>
              </w:rPr>
            </w:pPr>
            <w:r w:rsidRPr="00DD1F5B">
              <w:rPr>
                <w:sz w:val="24"/>
                <w:szCs w:val="24"/>
                <w:lang w:val="ru-RU"/>
              </w:rPr>
              <w:t>в борьбе</w:t>
            </w:r>
            <w:r w:rsidRPr="00DD1F5B">
              <w:rPr>
                <w:spacing w:val="-4"/>
                <w:sz w:val="24"/>
                <w:szCs w:val="24"/>
                <w:lang w:val="ru-RU"/>
              </w:rPr>
              <w:t xml:space="preserve"> </w:t>
            </w:r>
            <w:r w:rsidRPr="00DD1F5B">
              <w:rPr>
                <w:sz w:val="24"/>
                <w:szCs w:val="24"/>
                <w:lang w:val="ru-RU"/>
              </w:rPr>
              <w:t>с</w:t>
            </w:r>
            <w:r w:rsidRPr="00DD1F5B">
              <w:rPr>
                <w:spacing w:val="-3"/>
                <w:sz w:val="24"/>
                <w:szCs w:val="24"/>
                <w:lang w:val="ru-RU"/>
              </w:rPr>
              <w:t xml:space="preserve"> </w:t>
            </w:r>
            <w:r w:rsidRPr="00DD1F5B">
              <w:rPr>
                <w:sz w:val="24"/>
                <w:szCs w:val="24"/>
                <w:lang w:val="ru-RU"/>
              </w:rPr>
              <w:t>терроризмом</w:t>
            </w:r>
          </w:p>
        </w:tc>
        <w:tc>
          <w:tcPr>
            <w:tcW w:w="1273" w:type="dxa"/>
            <w:gridSpan w:val="4"/>
            <w:vMerge w:val="restart"/>
            <w:tcBorders>
              <w:left w:val="single" w:sz="6" w:space="0" w:color="000000"/>
            </w:tcBorders>
          </w:tcPr>
          <w:p w:rsidR="004A5F88" w:rsidRPr="00DD1F5B" w:rsidRDefault="004A5F88" w:rsidP="00DD1F5B">
            <w:pPr>
              <w:pStyle w:val="TableParagraph"/>
              <w:spacing w:before="7"/>
              <w:ind w:left="0"/>
              <w:rPr>
                <w:b/>
                <w:sz w:val="24"/>
                <w:szCs w:val="24"/>
                <w:lang w:val="ru-RU"/>
              </w:rPr>
            </w:pPr>
          </w:p>
          <w:p w:rsidR="004A5F88" w:rsidRPr="00DD1F5B" w:rsidRDefault="004A5F88" w:rsidP="00DD1F5B">
            <w:pPr>
              <w:pStyle w:val="TableParagraph"/>
              <w:ind w:left="401"/>
              <w:rPr>
                <w:sz w:val="24"/>
                <w:szCs w:val="24"/>
              </w:rPr>
            </w:pPr>
            <w:r w:rsidRPr="00DD1F5B">
              <w:rPr>
                <w:sz w:val="24"/>
                <w:szCs w:val="24"/>
              </w:rPr>
              <w:t>10-11</w:t>
            </w:r>
          </w:p>
        </w:tc>
        <w:tc>
          <w:tcPr>
            <w:tcW w:w="1907" w:type="dxa"/>
            <w:gridSpan w:val="4"/>
          </w:tcPr>
          <w:p w:rsidR="004A5F88" w:rsidRPr="00DD1F5B" w:rsidRDefault="004A5F88" w:rsidP="00DD1F5B">
            <w:pPr>
              <w:pStyle w:val="TableParagraph"/>
              <w:ind w:left="149" w:right="137"/>
              <w:jc w:val="center"/>
              <w:rPr>
                <w:sz w:val="24"/>
                <w:szCs w:val="24"/>
              </w:rPr>
            </w:pPr>
            <w:r w:rsidRPr="00DD1F5B">
              <w:rPr>
                <w:sz w:val="24"/>
                <w:szCs w:val="24"/>
              </w:rPr>
              <w:t>03.09.2023</w:t>
            </w:r>
          </w:p>
        </w:tc>
        <w:tc>
          <w:tcPr>
            <w:tcW w:w="2170" w:type="dxa"/>
            <w:gridSpan w:val="3"/>
          </w:tcPr>
          <w:p w:rsidR="004A5F88" w:rsidRPr="00DD1F5B" w:rsidRDefault="004A5F88" w:rsidP="00DD1F5B">
            <w:pPr>
              <w:pStyle w:val="TableParagraph"/>
              <w:ind w:left="218"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691"/>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t>2.</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Классный</w:t>
            </w:r>
            <w:r w:rsidRPr="00DD1F5B">
              <w:rPr>
                <w:spacing w:val="-1"/>
                <w:sz w:val="24"/>
                <w:szCs w:val="24"/>
                <w:lang w:val="ru-RU"/>
              </w:rPr>
              <w:t xml:space="preserve"> </w:t>
            </w:r>
            <w:r w:rsidRPr="00DD1F5B">
              <w:rPr>
                <w:sz w:val="24"/>
                <w:szCs w:val="24"/>
                <w:lang w:val="ru-RU"/>
              </w:rPr>
              <w:t>час</w:t>
            </w:r>
            <w:r w:rsidRPr="00DD1F5B">
              <w:rPr>
                <w:spacing w:val="-2"/>
                <w:sz w:val="24"/>
                <w:szCs w:val="24"/>
                <w:lang w:val="ru-RU"/>
              </w:rPr>
              <w:t xml:space="preserve"> </w:t>
            </w:r>
            <w:r w:rsidRPr="00DD1F5B">
              <w:rPr>
                <w:sz w:val="24"/>
                <w:szCs w:val="24"/>
                <w:lang w:val="ru-RU"/>
              </w:rPr>
              <w:t>«Устав</w:t>
            </w:r>
            <w:r w:rsidRPr="00DD1F5B">
              <w:rPr>
                <w:spacing w:val="-3"/>
                <w:sz w:val="24"/>
                <w:szCs w:val="24"/>
                <w:lang w:val="ru-RU"/>
              </w:rPr>
              <w:t xml:space="preserve"> </w:t>
            </w:r>
            <w:r w:rsidRPr="00DD1F5B">
              <w:rPr>
                <w:sz w:val="24"/>
                <w:szCs w:val="24"/>
                <w:lang w:val="ru-RU"/>
              </w:rPr>
              <w:t>школы.</w:t>
            </w:r>
          </w:p>
          <w:p w:rsidR="004A5F88" w:rsidRPr="00DD1F5B" w:rsidRDefault="004A5F88" w:rsidP="00DD1F5B">
            <w:pPr>
              <w:pStyle w:val="TableParagraph"/>
              <w:ind w:right="248"/>
              <w:rPr>
                <w:sz w:val="24"/>
                <w:szCs w:val="24"/>
                <w:lang w:val="ru-RU"/>
              </w:rPr>
            </w:pPr>
            <w:r w:rsidRPr="00DD1F5B">
              <w:rPr>
                <w:sz w:val="24"/>
                <w:szCs w:val="24"/>
                <w:lang w:val="ru-RU"/>
              </w:rPr>
              <w:t>Правила</w:t>
            </w:r>
            <w:r w:rsidRPr="00DD1F5B">
              <w:rPr>
                <w:spacing w:val="-8"/>
                <w:sz w:val="24"/>
                <w:szCs w:val="24"/>
                <w:lang w:val="ru-RU"/>
              </w:rPr>
              <w:t xml:space="preserve"> </w:t>
            </w:r>
            <w:r w:rsidRPr="00DD1F5B">
              <w:rPr>
                <w:sz w:val="24"/>
                <w:szCs w:val="24"/>
                <w:lang w:val="ru-RU"/>
              </w:rPr>
              <w:t>поведения</w:t>
            </w:r>
            <w:r w:rsidRPr="00DD1F5B">
              <w:rPr>
                <w:spacing w:val="-7"/>
                <w:sz w:val="24"/>
                <w:szCs w:val="24"/>
                <w:lang w:val="ru-RU"/>
              </w:rPr>
              <w:t xml:space="preserve"> </w:t>
            </w:r>
            <w:proofErr w:type="gramStart"/>
            <w:r w:rsidRPr="00DD1F5B">
              <w:rPr>
                <w:sz w:val="24"/>
                <w:szCs w:val="24"/>
                <w:lang w:val="ru-RU"/>
              </w:rPr>
              <w:t>обучающихся</w:t>
            </w:r>
            <w:proofErr w:type="gramEnd"/>
            <w:r w:rsidRPr="00DD1F5B">
              <w:rPr>
                <w:sz w:val="24"/>
                <w:szCs w:val="24"/>
                <w:lang w:val="ru-RU"/>
              </w:rPr>
              <w:t>.</w:t>
            </w:r>
            <w:r w:rsidRPr="00DD1F5B">
              <w:rPr>
                <w:spacing w:val="-47"/>
                <w:sz w:val="24"/>
                <w:szCs w:val="24"/>
                <w:lang w:val="ru-RU"/>
              </w:rPr>
              <w:t xml:space="preserve"> </w:t>
            </w:r>
            <w:r w:rsidRPr="00DD1F5B">
              <w:rPr>
                <w:sz w:val="24"/>
                <w:szCs w:val="24"/>
                <w:lang w:val="ru-RU"/>
              </w:rPr>
              <w:t>Права</w:t>
            </w:r>
            <w:r w:rsidRPr="00DD1F5B">
              <w:rPr>
                <w:spacing w:val="-2"/>
                <w:sz w:val="24"/>
                <w:szCs w:val="24"/>
                <w:lang w:val="ru-RU"/>
              </w:rPr>
              <w:t xml:space="preserve"> </w:t>
            </w:r>
            <w:r w:rsidRPr="00DD1F5B">
              <w:rPr>
                <w:sz w:val="24"/>
                <w:szCs w:val="24"/>
                <w:lang w:val="ru-RU"/>
              </w:rPr>
              <w:t>и</w:t>
            </w:r>
            <w:r w:rsidRPr="00DD1F5B">
              <w:rPr>
                <w:spacing w:val="-1"/>
                <w:sz w:val="24"/>
                <w:szCs w:val="24"/>
                <w:lang w:val="ru-RU"/>
              </w:rPr>
              <w:t xml:space="preserve"> </w:t>
            </w:r>
            <w:r w:rsidRPr="00DD1F5B">
              <w:rPr>
                <w:sz w:val="24"/>
                <w:szCs w:val="24"/>
                <w:lang w:val="ru-RU"/>
              </w:rPr>
              <w:t>обязанности»</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40"/>
              <w:jc w:val="center"/>
              <w:rPr>
                <w:sz w:val="24"/>
                <w:szCs w:val="24"/>
              </w:rPr>
            </w:pPr>
            <w:r w:rsidRPr="00DD1F5B">
              <w:rPr>
                <w:sz w:val="24"/>
                <w:szCs w:val="24"/>
              </w:rPr>
              <w:t>1</w:t>
            </w:r>
            <w:r w:rsidRPr="00DD1F5B">
              <w:rPr>
                <w:spacing w:val="-1"/>
                <w:sz w:val="24"/>
                <w:szCs w:val="24"/>
              </w:rPr>
              <w:t xml:space="preserve"> </w:t>
            </w:r>
            <w:r w:rsidRPr="00DD1F5B">
              <w:rPr>
                <w:sz w:val="24"/>
                <w:szCs w:val="24"/>
              </w:rPr>
              <w:t>неделя</w:t>
            </w:r>
            <w:r w:rsidRPr="00DD1F5B">
              <w:rPr>
                <w:spacing w:val="-2"/>
                <w:sz w:val="24"/>
                <w:szCs w:val="24"/>
              </w:rPr>
              <w:t xml:space="preserve"> </w:t>
            </w:r>
            <w:r w:rsidRPr="00DD1F5B">
              <w:rPr>
                <w:sz w:val="24"/>
                <w:szCs w:val="24"/>
              </w:rPr>
              <w:t>сентября</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460"/>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t>3.</w:t>
            </w:r>
          </w:p>
        </w:tc>
        <w:tc>
          <w:tcPr>
            <w:tcW w:w="3315" w:type="dxa"/>
            <w:gridSpan w:val="5"/>
            <w:tcBorders>
              <w:right w:val="single" w:sz="6" w:space="0" w:color="000000"/>
            </w:tcBorders>
          </w:tcPr>
          <w:p w:rsidR="004A5F88" w:rsidRPr="00FD0EA8" w:rsidRDefault="004A5F88" w:rsidP="00DD1F5B">
            <w:pPr>
              <w:pStyle w:val="TableParagraph"/>
              <w:rPr>
                <w:sz w:val="24"/>
                <w:szCs w:val="24"/>
                <w:lang w:val="ru-RU"/>
              </w:rPr>
            </w:pPr>
            <w:r w:rsidRPr="00FD0EA8">
              <w:rPr>
                <w:sz w:val="24"/>
                <w:szCs w:val="24"/>
                <w:lang w:val="ru-RU"/>
              </w:rPr>
              <w:t>Классный</w:t>
            </w:r>
            <w:r w:rsidRPr="00FD0EA8">
              <w:rPr>
                <w:spacing w:val="-2"/>
                <w:sz w:val="24"/>
                <w:szCs w:val="24"/>
                <w:lang w:val="ru-RU"/>
              </w:rPr>
              <w:t xml:space="preserve"> </w:t>
            </w:r>
            <w:r w:rsidRPr="00FD0EA8">
              <w:rPr>
                <w:sz w:val="24"/>
                <w:szCs w:val="24"/>
                <w:lang w:val="ru-RU"/>
              </w:rPr>
              <w:t>час</w:t>
            </w:r>
            <w:r w:rsidRPr="00FD0EA8">
              <w:rPr>
                <w:spacing w:val="-2"/>
                <w:sz w:val="24"/>
                <w:szCs w:val="24"/>
                <w:lang w:val="ru-RU"/>
              </w:rPr>
              <w:t xml:space="preserve"> </w:t>
            </w:r>
            <w:r w:rsidRPr="00FD0EA8">
              <w:rPr>
                <w:sz w:val="24"/>
                <w:szCs w:val="24"/>
                <w:lang w:val="ru-RU"/>
              </w:rPr>
              <w:t>«День памяти</w:t>
            </w:r>
            <w:r w:rsidRPr="00FD0EA8">
              <w:rPr>
                <w:spacing w:val="-2"/>
                <w:sz w:val="24"/>
                <w:szCs w:val="24"/>
                <w:lang w:val="ru-RU"/>
              </w:rPr>
              <w:t xml:space="preserve"> </w:t>
            </w:r>
            <w:r w:rsidRPr="00FD0EA8">
              <w:rPr>
                <w:sz w:val="24"/>
                <w:szCs w:val="24"/>
                <w:lang w:val="ru-RU"/>
              </w:rPr>
              <w:lastRenderedPageBreak/>
              <w:t>жертв</w:t>
            </w:r>
          </w:p>
          <w:p w:rsidR="004A5F88" w:rsidRPr="00FD0EA8" w:rsidRDefault="004A5F88" w:rsidP="00DD1F5B">
            <w:pPr>
              <w:pStyle w:val="TableParagraph"/>
              <w:rPr>
                <w:sz w:val="24"/>
                <w:szCs w:val="24"/>
                <w:lang w:val="ru-RU"/>
              </w:rPr>
            </w:pPr>
            <w:r w:rsidRPr="00FD0EA8">
              <w:rPr>
                <w:sz w:val="24"/>
                <w:szCs w:val="24"/>
                <w:lang w:val="ru-RU"/>
              </w:rPr>
              <w:t>фашизма»</w:t>
            </w:r>
          </w:p>
        </w:tc>
        <w:tc>
          <w:tcPr>
            <w:tcW w:w="1273" w:type="dxa"/>
            <w:gridSpan w:val="4"/>
            <w:vMerge/>
            <w:tcBorders>
              <w:top w:val="nil"/>
              <w:left w:val="single" w:sz="6" w:space="0" w:color="000000"/>
            </w:tcBorders>
          </w:tcPr>
          <w:p w:rsidR="004A5F88" w:rsidRPr="00FD0EA8"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40"/>
              <w:jc w:val="center"/>
              <w:rPr>
                <w:sz w:val="24"/>
                <w:szCs w:val="24"/>
              </w:rPr>
            </w:pPr>
            <w:r w:rsidRPr="00DD1F5B">
              <w:rPr>
                <w:sz w:val="24"/>
                <w:szCs w:val="24"/>
              </w:rPr>
              <w:t>2</w:t>
            </w:r>
            <w:r w:rsidRPr="00DD1F5B">
              <w:rPr>
                <w:spacing w:val="-1"/>
                <w:sz w:val="24"/>
                <w:szCs w:val="24"/>
              </w:rPr>
              <w:t xml:space="preserve"> </w:t>
            </w:r>
            <w:r w:rsidRPr="00DD1F5B">
              <w:rPr>
                <w:sz w:val="24"/>
                <w:szCs w:val="24"/>
              </w:rPr>
              <w:t>неделя</w:t>
            </w:r>
            <w:r w:rsidRPr="00DD1F5B">
              <w:rPr>
                <w:spacing w:val="-2"/>
                <w:sz w:val="24"/>
                <w:szCs w:val="24"/>
              </w:rPr>
              <w:t xml:space="preserve"> </w:t>
            </w:r>
            <w:r w:rsidRPr="00DD1F5B">
              <w:rPr>
                <w:sz w:val="24"/>
                <w:szCs w:val="24"/>
              </w:rPr>
              <w:lastRenderedPageBreak/>
              <w:t>сентября</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lastRenderedPageBreak/>
              <w:t>Классные</w:t>
            </w:r>
            <w:r w:rsidRPr="00DD1F5B">
              <w:rPr>
                <w:spacing w:val="-5"/>
                <w:sz w:val="24"/>
                <w:szCs w:val="24"/>
              </w:rPr>
              <w:t xml:space="preserve"> </w:t>
            </w:r>
            <w:r w:rsidRPr="00DD1F5B">
              <w:rPr>
                <w:sz w:val="24"/>
                <w:szCs w:val="24"/>
              </w:rPr>
              <w:lastRenderedPageBreak/>
              <w:t>руководители</w:t>
            </w:r>
          </w:p>
        </w:tc>
      </w:tr>
      <w:tr w:rsidR="004A5F88" w:rsidRPr="00DD1F5B" w:rsidTr="00B75E40">
        <w:trPr>
          <w:trHeight w:val="474"/>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lastRenderedPageBreak/>
              <w:t>4.</w:t>
            </w:r>
          </w:p>
        </w:tc>
        <w:tc>
          <w:tcPr>
            <w:tcW w:w="3315" w:type="dxa"/>
            <w:gridSpan w:val="5"/>
            <w:tcBorders>
              <w:right w:val="single" w:sz="6" w:space="0" w:color="000000"/>
            </w:tcBorders>
          </w:tcPr>
          <w:p w:rsidR="004A5F88" w:rsidRPr="00DD1F5B" w:rsidRDefault="004A5F88" w:rsidP="00DD1F5B">
            <w:pPr>
              <w:pStyle w:val="TableParagraph"/>
              <w:ind w:right="154"/>
              <w:rPr>
                <w:sz w:val="24"/>
                <w:szCs w:val="24"/>
                <w:lang w:val="ru-RU"/>
              </w:rPr>
            </w:pPr>
            <w:r w:rsidRPr="00DD1F5B">
              <w:rPr>
                <w:sz w:val="24"/>
                <w:szCs w:val="24"/>
                <w:lang w:val="ru-RU"/>
              </w:rPr>
              <w:t>Классный</w:t>
            </w:r>
            <w:r w:rsidRPr="00DD1F5B">
              <w:rPr>
                <w:spacing w:val="-4"/>
                <w:sz w:val="24"/>
                <w:szCs w:val="24"/>
                <w:lang w:val="ru-RU"/>
              </w:rPr>
              <w:t xml:space="preserve"> </w:t>
            </w:r>
            <w:r w:rsidRPr="00DD1F5B">
              <w:rPr>
                <w:sz w:val="24"/>
                <w:szCs w:val="24"/>
                <w:lang w:val="ru-RU"/>
              </w:rPr>
              <w:t>час</w:t>
            </w:r>
            <w:r w:rsidRPr="00DD1F5B">
              <w:rPr>
                <w:spacing w:val="-5"/>
                <w:sz w:val="24"/>
                <w:szCs w:val="24"/>
                <w:lang w:val="ru-RU"/>
              </w:rPr>
              <w:t xml:space="preserve"> </w:t>
            </w:r>
            <w:r w:rsidRPr="00DD1F5B">
              <w:rPr>
                <w:sz w:val="24"/>
                <w:szCs w:val="24"/>
                <w:lang w:val="ru-RU"/>
              </w:rPr>
              <w:t>«Безопасность</w:t>
            </w:r>
            <w:r w:rsidRPr="00DD1F5B">
              <w:rPr>
                <w:spacing w:val="-3"/>
                <w:sz w:val="24"/>
                <w:szCs w:val="24"/>
                <w:lang w:val="ru-RU"/>
              </w:rPr>
              <w:t xml:space="preserve"> </w:t>
            </w:r>
            <w:r w:rsidRPr="00DD1F5B">
              <w:rPr>
                <w:sz w:val="24"/>
                <w:szCs w:val="24"/>
                <w:lang w:val="ru-RU"/>
              </w:rPr>
              <w:t>в</w:t>
            </w:r>
            <w:r w:rsidRPr="00DD1F5B">
              <w:rPr>
                <w:spacing w:val="-1"/>
                <w:sz w:val="24"/>
                <w:szCs w:val="24"/>
                <w:lang w:val="ru-RU"/>
              </w:rPr>
              <w:t xml:space="preserve"> </w:t>
            </w:r>
            <w:r w:rsidRPr="00DD1F5B">
              <w:rPr>
                <w:sz w:val="24"/>
                <w:szCs w:val="24"/>
                <w:lang w:val="ru-RU"/>
              </w:rPr>
              <w:t>сети</w:t>
            </w:r>
            <w:r w:rsidRPr="00DD1F5B">
              <w:rPr>
                <w:spacing w:val="-47"/>
                <w:sz w:val="24"/>
                <w:szCs w:val="24"/>
                <w:lang w:val="ru-RU"/>
              </w:rPr>
              <w:t xml:space="preserve"> </w:t>
            </w:r>
            <w:r w:rsidRPr="00DD1F5B">
              <w:rPr>
                <w:sz w:val="24"/>
                <w:szCs w:val="24"/>
                <w:lang w:val="ru-RU"/>
              </w:rPr>
              <w:t>Интернет»</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8" w:right="140"/>
              <w:jc w:val="center"/>
              <w:rPr>
                <w:sz w:val="24"/>
                <w:szCs w:val="24"/>
              </w:rPr>
            </w:pPr>
            <w:r w:rsidRPr="00DD1F5B">
              <w:rPr>
                <w:sz w:val="24"/>
                <w:szCs w:val="24"/>
              </w:rPr>
              <w:t>октябрь</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691"/>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t>5.</w:t>
            </w:r>
          </w:p>
        </w:tc>
        <w:tc>
          <w:tcPr>
            <w:tcW w:w="3315" w:type="dxa"/>
            <w:gridSpan w:val="5"/>
            <w:tcBorders>
              <w:right w:val="single" w:sz="6" w:space="0" w:color="000000"/>
            </w:tcBorders>
          </w:tcPr>
          <w:p w:rsidR="004A5F88" w:rsidRPr="00DD1F5B" w:rsidRDefault="004A5F88" w:rsidP="00DD1F5B">
            <w:pPr>
              <w:pStyle w:val="TableParagraph"/>
              <w:ind w:right="1238"/>
              <w:rPr>
                <w:sz w:val="24"/>
                <w:szCs w:val="24"/>
                <w:lang w:val="ru-RU"/>
              </w:rPr>
            </w:pPr>
            <w:r w:rsidRPr="00DD1F5B">
              <w:rPr>
                <w:sz w:val="24"/>
                <w:szCs w:val="24"/>
                <w:lang w:val="ru-RU"/>
              </w:rPr>
              <w:t>«Мы</w:t>
            </w:r>
            <w:r w:rsidRPr="00DD1F5B">
              <w:rPr>
                <w:spacing w:val="-7"/>
                <w:sz w:val="24"/>
                <w:szCs w:val="24"/>
                <w:lang w:val="ru-RU"/>
              </w:rPr>
              <w:t xml:space="preserve"> </w:t>
            </w:r>
            <w:r w:rsidRPr="00DD1F5B">
              <w:rPr>
                <w:sz w:val="24"/>
                <w:szCs w:val="24"/>
                <w:lang w:val="ru-RU"/>
              </w:rPr>
              <w:t>–</w:t>
            </w:r>
            <w:r w:rsidRPr="00DD1F5B">
              <w:rPr>
                <w:spacing w:val="-5"/>
                <w:sz w:val="24"/>
                <w:szCs w:val="24"/>
                <w:lang w:val="ru-RU"/>
              </w:rPr>
              <w:t xml:space="preserve"> </w:t>
            </w:r>
            <w:r w:rsidRPr="00DD1F5B">
              <w:rPr>
                <w:sz w:val="24"/>
                <w:szCs w:val="24"/>
                <w:lang w:val="ru-RU"/>
              </w:rPr>
              <w:t>единое</w:t>
            </w:r>
            <w:r w:rsidRPr="00DD1F5B">
              <w:rPr>
                <w:spacing w:val="-8"/>
                <w:sz w:val="24"/>
                <w:szCs w:val="24"/>
                <w:lang w:val="ru-RU"/>
              </w:rPr>
              <w:t xml:space="preserve"> </w:t>
            </w:r>
            <w:r w:rsidRPr="00DD1F5B">
              <w:rPr>
                <w:sz w:val="24"/>
                <w:szCs w:val="24"/>
                <w:lang w:val="ru-RU"/>
              </w:rPr>
              <w:t>целое!»,</w:t>
            </w:r>
            <w:r w:rsidRPr="00DD1F5B">
              <w:rPr>
                <w:spacing w:val="-47"/>
                <w:sz w:val="24"/>
                <w:szCs w:val="24"/>
                <w:lang w:val="ru-RU"/>
              </w:rPr>
              <w:t xml:space="preserve"> </w:t>
            </w:r>
            <w:proofErr w:type="gramStart"/>
            <w:r w:rsidRPr="00DD1F5B">
              <w:rPr>
                <w:sz w:val="24"/>
                <w:szCs w:val="24"/>
                <w:lang w:val="ru-RU"/>
              </w:rPr>
              <w:t>посвященный</w:t>
            </w:r>
            <w:proofErr w:type="gramEnd"/>
          </w:p>
          <w:p w:rsidR="004A5F88" w:rsidRPr="00DD1F5B" w:rsidRDefault="004A5F88" w:rsidP="00DD1F5B">
            <w:pPr>
              <w:pStyle w:val="TableParagraph"/>
              <w:rPr>
                <w:sz w:val="24"/>
                <w:szCs w:val="24"/>
                <w:lang w:val="ru-RU"/>
              </w:rPr>
            </w:pPr>
            <w:r w:rsidRPr="00DD1F5B">
              <w:rPr>
                <w:sz w:val="24"/>
                <w:szCs w:val="24"/>
                <w:lang w:val="ru-RU"/>
              </w:rPr>
              <w:t>«Дню</w:t>
            </w:r>
            <w:r w:rsidRPr="00DD1F5B">
              <w:rPr>
                <w:spacing w:val="-3"/>
                <w:sz w:val="24"/>
                <w:szCs w:val="24"/>
                <w:lang w:val="ru-RU"/>
              </w:rPr>
              <w:t xml:space="preserve"> </w:t>
            </w:r>
            <w:r w:rsidRPr="00DD1F5B">
              <w:rPr>
                <w:sz w:val="24"/>
                <w:szCs w:val="24"/>
                <w:lang w:val="ru-RU"/>
              </w:rPr>
              <w:t>народного</w:t>
            </w:r>
            <w:r w:rsidRPr="00DD1F5B">
              <w:rPr>
                <w:spacing w:val="-5"/>
                <w:sz w:val="24"/>
                <w:szCs w:val="24"/>
                <w:lang w:val="ru-RU"/>
              </w:rPr>
              <w:t xml:space="preserve"> </w:t>
            </w:r>
            <w:r w:rsidRPr="00DD1F5B">
              <w:rPr>
                <w:sz w:val="24"/>
                <w:szCs w:val="24"/>
                <w:lang w:val="ru-RU"/>
              </w:rPr>
              <w:t>единства»</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08.11.23</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460"/>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t>6.</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«Толерантность</w:t>
            </w:r>
            <w:r w:rsidRPr="00DD1F5B">
              <w:rPr>
                <w:spacing w:val="-1"/>
                <w:sz w:val="24"/>
                <w:szCs w:val="24"/>
                <w:lang w:val="ru-RU"/>
              </w:rPr>
              <w:t xml:space="preserve"> </w:t>
            </w:r>
            <w:r w:rsidRPr="00DD1F5B">
              <w:rPr>
                <w:sz w:val="24"/>
                <w:szCs w:val="24"/>
                <w:lang w:val="ru-RU"/>
              </w:rPr>
              <w:t>– это</w:t>
            </w:r>
            <w:r w:rsidRPr="00DD1F5B">
              <w:rPr>
                <w:spacing w:val="-6"/>
                <w:sz w:val="24"/>
                <w:szCs w:val="24"/>
                <w:lang w:val="ru-RU"/>
              </w:rPr>
              <w:t xml:space="preserve"> </w:t>
            </w:r>
            <w:r w:rsidRPr="00DD1F5B">
              <w:rPr>
                <w:sz w:val="24"/>
                <w:szCs w:val="24"/>
                <w:lang w:val="ru-RU"/>
              </w:rPr>
              <w:t>язык</w:t>
            </w:r>
            <w:r w:rsidRPr="00DD1F5B">
              <w:rPr>
                <w:spacing w:val="-2"/>
                <w:sz w:val="24"/>
                <w:szCs w:val="24"/>
                <w:lang w:val="ru-RU"/>
              </w:rPr>
              <w:t xml:space="preserve"> </w:t>
            </w:r>
            <w:proofErr w:type="gramStart"/>
            <w:r w:rsidRPr="00DD1F5B">
              <w:rPr>
                <w:sz w:val="24"/>
                <w:szCs w:val="24"/>
                <w:lang w:val="ru-RU"/>
              </w:rPr>
              <w:t>добрых</w:t>
            </w:r>
            <w:proofErr w:type="gramEnd"/>
          </w:p>
          <w:p w:rsidR="004A5F88" w:rsidRPr="00DD1F5B" w:rsidRDefault="004A5F88" w:rsidP="00DD1F5B">
            <w:pPr>
              <w:pStyle w:val="TableParagraph"/>
              <w:rPr>
                <w:sz w:val="24"/>
                <w:szCs w:val="24"/>
                <w:lang w:val="ru-RU"/>
              </w:rPr>
            </w:pPr>
            <w:r w:rsidRPr="00DD1F5B">
              <w:rPr>
                <w:sz w:val="24"/>
                <w:szCs w:val="24"/>
                <w:lang w:val="ru-RU"/>
              </w:rPr>
              <w:t>дел и</w:t>
            </w:r>
            <w:r w:rsidRPr="00DD1F5B">
              <w:rPr>
                <w:spacing w:val="-2"/>
                <w:sz w:val="24"/>
                <w:szCs w:val="24"/>
                <w:lang w:val="ru-RU"/>
              </w:rPr>
              <w:t xml:space="preserve"> </w:t>
            </w:r>
            <w:r w:rsidRPr="00DD1F5B">
              <w:rPr>
                <w:sz w:val="24"/>
                <w:szCs w:val="24"/>
                <w:lang w:val="ru-RU"/>
              </w:rPr>
              <w:t>слов»</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16.11.23</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460"/>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t>7.</w:t>
            </w:r>
          </w:p>
        </w:tc>
        <w:tc>
          <w:tcPr>
            <w:tcW w:w="3315" w:type="dxa"/>
            <w:gridSpan w:val="5"/>
            <w:tcBorders>
              <w:right w:val="single" w:sz="6" w:space="0" w:color="000000"/>
            </w:tcBorders>
          </w:tcPr>
          <w:p w:rsidR="004A5F88" w:rsidRPr="00DD1F5B" w:rsidRDefault="004A5F88" w:rsidP="00DD1F5B">
            <w:pPr>
              <w:pStyle w:val="TableParagraph"/>
              <w:ind w:left="163"/>
              <w:rPr>
                <w:sz w:val="24"/>
                <w:szCs w:val="24"/>
                <w:lang w:val="ru-RU"/>
              </w:rPr>
            </w:pPr>
            <w:r w:rsidRPr="00DD1F5B">
              <w:rPr>
                <w:sz w:val="24"/>
                <w:szCs w:val="24"/>
                <w:lang w:val="ru-RU"/>
              </w:rPr>
              <w:t>«М.В.</w:t>
            </w:r>
            <w:r w:rsidRPr="00DD1F5B">
              <w:rPr>
                <w:spacing w:val="-5"/>
                <w:sz w:val="24"/>
                <w:szCs w:val="24"/>
                <w:lang w:val="ru-RU"/>
              </w:rPr>
              <w:t xml:space="preserve"> </w:t>
            </w:r>
            <w:r w:rsidRPr="00DD1F5B">
              <w:rPr>
                <w:sz w:val="24"/>
                <w:szCs w:val="24"/>
                <w:lang w:val="ru-RU"/>
              </w:rPr>
              <w:t>Овсянников.</w:t>
            </w:r>
            <w:r w:rsidRPr="00DD1F5B">
              <w:rPr>
                <w:spacing w:val="-1"/>
                <w:sz w:val="24"/>
                <w:szCs w:val="24"/>
                <w:lang w:val="ru-RU"/>
              </w:rPr>
              <w:t xml:space="preserve"> </w:t>
            </w:r>
            <w:r w:rsidRPr="00DD1F5B">
              <w:rPr>
                <w:sz w:val="24"/>
                <w:szCs w:val="24"/>
                <w:lang w:val="ru-RU"/>
              </w:rPr>
              <w:t>Жизнь,</w:t>
            </w:r>
          </w:p>
          <w:p w:rsidR="004A5F88" w:rsidRPr="00DD1F5B" w:rsidRDefault="004A5F88" w:rsidP="00DD1F5B">
            <w:pPr>
              <w:pStyle w:val="TableParagraph"/>
              <w:rPr>
                <w:sz w:val="24"/>
                <w:szCs w:val="24"/>
                <w:lang w:val="ru-RU"/>
              </w:rPr>
            </w:pPr>
            <w:proofErr w:type="gramStart"/>
            <w:r w:rsidRPr="00DD1F5B">
              <w:rPr>
                <w:sz w:val="24"/>
                <w:szCs w:val="24"/>
                <w:lang w:val="ru-RU"/>
              </w:rPr>
              <w:t>ставшая</w:t>
            </w:r>
            <w:proofErr w:type="gramEnd"/>
            <w:r w:rsidRPr="00DD1F5B">
              <w:rPr>
                <w:spacing w:val="-5"/>
                <w:sz w:val="24"/>
                <w:szCs w:val="24"/>
                <w:lang w:val="ru-RU"/>
              </w:rPr>
              <w:t xml:space="preserve"> </w:t>
            </w:r>
            <w:r w:rsidRPr="00DD1F5B">
              <w:rPr>
                <w:sz w:val="24"/>
                <w:szCs w:val="24"/>
                <w:lang w:val="ru-RU"/>
              </w:rPr>
              <w:t>легендой»</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21.11.23</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460"/>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t>8.</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Классный</w:t>
            </w:r>
            <w:r w:rsidRPr="00DD1F5B">
              <w:rPr>
                <w:spacing w:val="-3"/>
                <w:sz w:val="24"/>
                <w:szCs w:val="24"/>
                <w:lang w:val="ru-RU"/>
              </w:rPr>
              <w:t xml:space="preserve"> </w:t>
            </w:r>
            <w:r w:rsidRPr="00DD1F5B">
              <w:rPr>
                <w:sz w:val="24"/>
                <w:szCs w:val="24"/>
                <w:lang w:val="ru-RU"/>
              </w:rPr>
              <w:t>час</w:t>
            </w:r>
            <w:r w:rsidRPr="00DD1F5B">
              <w:rPr>
                <w:spacing w:val="-3"/>
                <w:sz w:val="24"/>
                <w:szCs w:val="24"/>
                <w:lang w:val="ru-RU"/>
              </w:rPr>
              <w:t xml:space="preserve"> </w:t>
            </w:r>
            <w:r w:rsidRPr="00DD1F5B">
              <w:rPr>
                <w:sz w:val="24"/>
                <w:szCs w:val="24"/>
                <w:lang w:val="ru-RU"/>
              </w:rPr>
              <w:t>«День</w:t>
            </w:r>
            <w:r w:rsidRPr="00DD1F5B">
              <w:rPr>
                <w:spacing w:val="-1"/>
                <w:sz w:val="24"/>
                <w:szCs w:val="24"/>
                <w:lang w:val="ru-RU"/>
              </w:rPr>
              <w:t xml:space="preserve"> </w:t>
            </w:r>
            <w:r w:rsidRPr="00DD1F5B">
              <w:rPr>
                <w:sz w:val="24"/>
                <w:szCs w:val="24"/>
                <w:lang w:val="ru-RU"/>
              </w:rPr>
              <w:t>героев</w:t>
            </w:r>
          </w:p>
          <w:p w:rsidR="004A5F88" w:rsidRPr="00DD1F5B" w:rsidRDefault="004A5F88" w:rsidP="00DD1F5B">
            <w:pPr>
              <w:pStyle w:val="TableParagraph"/>
              <w:rPr>
                <w:sz w:val="24"/>
                <w:szCs w:val="24"/>
                <w:lang w:val="ru-RU"/>
              </w:rPr>
            </w:pPr>
            <w:r w:rsidRPr="00DD1F5B">
              <w:rPr>
                <w:sz w:val="24"/>
                <w:szCs w:val="24"/>
                <w:lang w:val="ru-RU"/>
              </w:rPr>
              <w:t>Отечества»</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8" w:right="140"/>
              <w:jc w:val="center"/>
              <w:rPr>
                <w:sz w:val="24"/>
                <w:szCs w:val="24"/>
              </w:rPr>
            </w:pPr>
            <w:r w:rsidRPr="00DD1F5B">
              <w:rPr>
                <w:sz w:val="24"/>
                <w:szCs w:val="24"/>
              </w:rPr>
              <w:t>декабрь</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685"/>
        </w:trPr>
        <w:tc>
          <w:tcPr>
            <w:tcW w:w="725" w:type="dxa"/>
            <w:gridSpan w:val="3"/>
          </w:tcPr>
          <w:p w:rsidR="004A5F88" w:rsidRPr="00DD1F5B" w:rsidRDefault="004A5F88" w:rsidP="00DD1F5B">
            <w:pPr>
              <w:pStyle w:val="TableParagraph"/>
              <w:ind w:right="98"/>
              <w:jc w:val="center"/>
              <w:rPr>
                <w:sz w:val="24"/>
                <w:szCs w:val="24"/>
              </w:rPr>
            </w:pPr>
            <w:r w:rsidRPr="00DD1F5B">
              <w:rPr>
                <w:sz w:val="24"/>
                <w:szCs w:val="24"/>
              </w:rPr>
              <w:t>9.</w:t>
            </w:r>
          </w:p>
        </w:tc>
        <w:tc>
          <w:tcPr>
            <w:tcW w:w="3315" w:type="dxa"/>
            <w:gridSpan w:val="5"/>
            <w:tcBorders>
              <w:right w:val="single" w:sz="6" w:space="0" w:color="000000"/>
            </w:tcBorders>
          </w:tcPr>
          <w:p w:rsidR="004A5F88" w:rsidRPr="00DD1F5B" w:rsidRDefault="004A5F88" w:rsidP="00DD1F5B">
            <w:pPr>
              <w:pStyle w:val="TableParagraph"/>
              <w:ind w:right="105"/>
              <w:rPr>
                <w:sz w:val="24"/>
                <w:szCs w:val="24"/>
                <w:lang w:val="ru-RU"/>
              </w:rPr>
            </w:pPr>
            <w:r w:rsidRPr="00DD1F5B">
              <w:rPr>
                <w:sz w:val="24"/>
                <w:szCs w:val="24"/>
                <w:lang w:val="ru-RU"/>
              </w:rPr>
              <w:t>Классный</w:t>
            </w:r>
            <w:r w:rsidRPr="00DD1F5B">
              <w:rPr>
                <w:spacing w:val="-4"/>
                <w:sz w:val="24"/>
                <w:szCs w:val="24"/>
                <w:lang w:val="ru-RU"/>
              </w:rPr>
              <w:t xml:space="preserve"> </w:t>
            </w:r>
            <w:r w:rsidRPr="00DD1F5B">
              <w:rPr>
                <w:sz w:val="24"/>
                <w:szCs w:val="24"/>
                <w:lang w:val="ru-RU"/>
              </w:rPr>
              <w:t>час</w:t>
            </w:r>
            <w:r w:rsidRPr="00DD1F5B">
              <w:rPr>
                <w:spacing w:val="-5"/>
                <w:sz w:val="24"/>
                <w:szCs w:val="24"/>
                <w:lang w:val="ru-RU"/>
              </w:rPr>
              <w:t xml:space="preserve"> </w:t>
            </w:r>
            <w:r w:rsidRPr="00DD1F5B">
              <w:rPr>
                <w:sz w:val="24"/>
                <w:szCs w:val="24"/>
                <w:lang w:val="ru-RU"/>
              </w:rPr>
              <w:t>«День</w:t>
            </w:r>
            <w:r w:rsidRPr="00DD1F5B">
              <w:rPr>
                <w:spacing w:val="-3"/>
                <w:sz w:val="24"/>
                <w:szCs w:val="24"/>
                <w:lang w:val="ru-RU"/>
              </w:rPr>
              <w:t xml:space="preserve"> </w:t>
            </w:r>
            <w:r w:rsidRPr="00DD1F5B">
              <w:rPr>
                <w:sz w:val="24"/>
                <w:szCs w:val="24"/>
                <w:lang w:val="ru-RU"/>
              </w:rPr>
              <w:t>Конституции».</w:t>
            </w:r>
            <w:r w:rsidRPr="00DD1F5B">
              <w:rPr>
                <w:spacing w:val="-47"/>
                <w:sz w:val="24"/>
                <w:szCs w:val="24"/>
                <w:lang w:val="ru-RU"/>
              </w:rPr>
              <w:t xml:space="preserve"> </w:t>
            </w:r>
            <w:r w:rsidRPr="00DD1F5B">
              <w:rPr>
                <w:sz w:val="24"/>
                <w:szCs w:val="24"/>
                <w:lang w:val="ru-RU"/>
              </w:rPr>
              <w:t>Государственные</w:t>
            </w:r>
            <w:r w:rsidRPr="00DD1F5B">
              <w:rPr>
                <w:spacing w:val="-2"/>
                <w:sz w:val="24"/>
                <w:szCs w:val="24"/>
                <w:lang w:val="ru-RU"/>
              </w:rPr>
              <w:t xml:space="preserve"> </w:t>
            </w:r>
            <w:r w:rsidRPr="00DD1F5B">
              <w:rPr>
                <w:sz w:val="24"/>
                <w:szCs w:val="24"/>
                <w:lang w:val="ru-RU"/>
              </w:rPr>
              <w:t>Символы</w:t>
            </w:r>
          </w:p>
          <w:p w:rsidR="004A5F88" w:rsidRPr="00DD1F5B" w:rsidRDefault="004A5F88" w:rsidP="00DD1F5B">
            <w:pPr>
              <w:pStyle w:val="TableParagraph"/>
              <w:rPr>
                <w:sz w:val="24"/>
                <w:szCs w:val="24"/>
              </w:rPr>
            </w:pPr>
            <w:r w:rsidRPr="00DD1F5B">
              <w:rPr>
                <w:sz w:val="24"/>
                <w:szCs w:val="24"/>
              </w:rPr>
              <w:t>Российской</w:t>
            </w:r>
            <w:r w:rsidRPr="00DD1F5B">
              <w:rPr>
                <w:spacing w:val="-5"/>
                <w:sz w:val="24"/>
                <w:szCs w:val="24"/>
              </w:rPr>
              <w:t xml:space="preserve"> </w:t>
            </w:r>
            <w:r w:rsidRPr="00DD1F5B">
              <w:rPr>
                <w:sz w:val="24"/>
                <w:szCs w:val="24"/>
              </w:rPr>
              <w:t>Федерации</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6"/>
              <w:jc w:val="center"/>
              <w:rPr>
                <w:sz w:val="24"/>
                <w:szCs w:val="24"/>
              </w:rPr>
            </w:pPr>
            <w:r w:rsidRPr="00DD1F5B">
              <w:rPr>
                <w:sz w:val="24"/>
                <w:szCs w:val="24"/>
              </w:rPr>
              <w:t>12</w:t>
            </w:r>
            <w:r w:rsidRPr="00DD1F5B">
              <w:rPr>
                <w:spacing w:val="1"/>
                <w:sz w:val="24"/>
                <w:szCs w:val="24"/>
              </w:rPr>
              <w:t xml:space="preserve"> </w:t>
            </w:r>
            <w:r w:rsidRPr="00DD1F5B">
              <w:rPr>
                <w:sz w:val="24"/>
                <w:szCs w:val="24"/>
              </w:rPr>
              <w:t>декабря</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4"/>
                <w:sz w:val="24"/>
                <w:szCs w:val="24"/>
              </w:rPr>
              <w:t xml:space="preserve"> </w:t>
            </w:r>
            <w:r w:rsidRPr="00DD1F5B">
              <w:rPr>
                <w:sz w:val="24"/>
                <w:szCs w:val="24"/>
              </w:rPr>
              <w:t>руководители</w:t>
            </w:r>
          </w:p>
        </w:tc>
      </w:tr>
      <w:tr w:rsidR="004A5F88" w:rsidRPr="00DD1F5B" w:rsidTr="00B75E40">
        <w:trPr>
          <w:trHeight w:val="470"/>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10.</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Классный</w:t>
            </w:r>
            <w:r w:rsidRPr="00DD1F5B">
              <w:rPr>
                <w:spacing w:val="-2"/>
                <w:sz w:val="24"/>
                <w:szCs w:val="24"/>
                <w:lang w:val="ru-RU"/>
              </w:rPr>
              <w:t xml:space="preserve"> </w:t>
            </w:r>
            <w:r w:rsidRPr="00DD1F5B">
              <w:rPr>
                <w:sz w:val="24"/>
                <w:szCs w:val="24"/>
                <w:lang w:val="ru-RU"/>
              </w:rPr>
              <w:t>час</w:t>
            </w:r>
            <w:r w:rsidRPr="00DD1F5B">
              <w:rPr>
                <w:spacing w:val="-3"/>
                <w:sz w:val="24"/>
                <w:szCs w:val="24"/>
                <w:lang w:val="ru-RU"/>
              </w:rPr>
              <w:t xml:space="preserve"> </w:t>
            </w:r>
            <w:r w:rsidRPr="00DD1F5B">
              <w:rPr>
                <w:sz w:val="24"/>
                <w:szCs w:val="24"/>
                <w:lang w:val="ru-RU"/>
              </w:rPr>
              <w:t>«Победа</w:t>
            </w:r>
            <w:r w:rsidRPr="00DD1F5B">
              <w:rPr>
                <w:spacing w:val="2"/>
                <w:sz w:val="24"/>
                <w:szCs w:val="24"/>
                <w:lang w:val="ru-RU"/>
              </w:rPr>
              <w:t xml:space="preserve"> </w:t>
            </w:r>
            <w:proofErr w:type="gramStart"/>
            <w:r w:rsidRPr="00DD1F5B">
              <w:rPr>
                <w:sz w:val="24"/>
                <w:szCs w:val="24"/>
                <w:lang w:val="ru-RU"/>
              </w:rPr>
              <w:t>в</w:t>
            </w:r>
            <w:proofErr w:type="gramEnd"/>
          </w:p>
          <w:p w:rsidR="004A5F88" w:rsidRPr="00DD1F5B" w:rsidRDefault="004A5F88" w:rsidP="00DD1F5B">
            <w:pPr>
              <w:pStyle w:val="TableParagraph"/>
              <w:rPr>
                <w:sz w:val="24"/>
                <w:szCs w:val="24"/>
                <w:lang w:val="ru-RU"/>
              </w:rPr>
            </w:pPr>
            <w:r w:rsidRPr="00DD1F5B">
              <w:rPr>
                <w:sz w:val="24"/>
                <w:szCs w:val="24"/>
                <w:lang w:val="ru-RU"/>
              </w:rPr>
              <w:t>Сталинградской</w:t>
            </w:r>
            <w:r w:rsidRPr="00DD1F5B">
              <w:rPr>
                <w:spacing w:val="-4"/>
                <w:sz w:val="24"/>
                <w:szCs w:val="24"/>
                <w:lang w:val="ru-RU"/>
              </w:rPr>
              <w:t xml:space="preserve"> </w:t>
            </w:r>
            <w:r w:rsidRPr="00DD1F5B">
              <w:rPr>
                <w:sz w:val="24"/>
                <w:szCs w:val="24"/>
                <w:lang w:val="ru-RU"/>
              </w:rPr>
              <w:t>битве»</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6"/>
              <w:jc w:val="center"/>
              <w:rPr>
                <w:sz w:val="24"/>
                <w:szCs w:val="24"/>
              </w:rPr>
            </w:pPr>
            <w:r w:rsidRPr="00DD1F5B">
              <w:rPr>
                <w:sz w:val="24"/>
                <w:szCs w:val="24"/>
              </w:rPr>
              <w:t>январь</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1152"/>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11.</w:t>
            </w:r>
          </w:p>
        </w:tc>
        <w:tc>
          <w:tcPr>
            <w:tcW w:w="3315" w:type="dxa"/>
            <w:gridSpan w:val="5"/>
            <w:tcBorders>
              <w:right w:val="single" w:sz="6" w:space="0" w:color="000000"/>
            </w:tcBorders>
          </w:tcPr>
          <w:p w:rsidR="004A5F88" w:rsidRPr="00DD1F5B" w:rsidRDefault="004A5F88" w:rsidP="00DD1F5B">
            <w:pPr>
              <w:pStyle w:val="TableParagraph"/>
              <w:ind w:right="308"/>
              <w:rPr>
                <w:sz w:val="24"/>
                <w:szCs w:val="24"/>
                <w:lang w:val="ru-RU"/>
              </w:rPr>
            </w:pPr>
            <w:r w:rsidRPr="00DD1F5B">
              <w:rPr>
                <w:sz w:val="24"/>
                <w:szCs w:val="24"/>
                <w:lang w:val="ru-RU"/>
              </w:rPr>
              <w:t>Классный час «Блокадный хлеб»,</w:t>
            </w:r>
            <w:r w:rsidRPr="00DD1F5B">
              <w:rPr>
                <w:spacing w:val="-47"/>
                <w:sz w:val="24"/>
                <w:szCs w:val="24"/>
                <w:lang w:val="ru-RU"/>
              </w:rPr>
              <w:t xml:space="preserve"> </w:t>
            </w:r>
            <w:proofErr w:type="gramStart"/>
            <w:r w:rsidRPr="00DD1F5B">
              <w:rPr>
                <w:sz w:val="24"/>
                <w:szCs w:val="24"/>
                <w:lang w:val="ru-RU"/>
              </w:rPr>
              <w:t>посвященная</w:t>
            </w:r>
            <w:proofErr w:type="gramEnd"/>
            <w:r w:rsidRPr="00DD1F5B">
              <w:rPr>
                <w:sz w:val="24"/>
                <w:szCs w:val="24"/>
                <w:lang w:val="ru-RU"/>
              </w:rPr>
              <w:t xml:space="preserve"> полному</w:t>
            </w:r>
          </w:p>
          <w:p w:rsidR="004A5F88" w:rsidRPr="00DD1F5B" w:rsidRDefault="004A5F88" w:rsidP="00DD1F5B">
            <w:pPr>
              <w:pStyle w:val="TableParagraph"/>
              <w:rPr>
                <w:sz w:val="24"/>
                <w:szCs w:val="24"/>
                <w:lang w:val="ru-RU"/>
              </w:rPr>
            </w:pPr>
            <w:r w:rsidRPr="00DD1F5B">
              <w:rPr>
                <w:sz w:val="24"/>
                <w:szCs w:val="24"/>
                <w:lang w:val="ru-RU"/>
              </w:rPr>
              <w:t>освобождению</w:t>
            </w:r>
            <w:r w:rsidRPr="00DD1F5B">
              <w:rPr>
                <w:spacing w:val="-6"/>
                <w:sz w:val="24"/>
                <w:szCs w:val="24"/>
                <w:lang w:val="ru-RU"/>
              </w:rPr>
              <w:t xml:space="preserve"> </w:t>
            </w:r>
            <w:r w:rsidRPr="00DD1F5B">
              <w:rPr>
                <w:sz w:val="24"/>
                <w:szCs w:val="24"/>
                <w:lang w:val="ru-RU"/>
              </w:rPr>
              <w:t>Ленинграда</w:t>
            </w:r>
          </w:p>
          <w:p w:rsidR="004A5F88" w:rsidRPr="00DD1F5B" w:rsidRDefault="004A5F88" w:rsidP="00DD1F5B">
            <w:pPr>
              <w:pStyle w:val="TableParagraph"/>
              <w:ind w:right="525"/>
              <w:rPr>
                <w:sz w:val="24"/>
                <w:szCs w:val="24"/>
                <w:lang w:val="ru-RU"/>
              </w:rPr>
            </w:pPr>
            <w:r w:rsidRPr="00DD1F5B">
              <w:rPr>
                <w:sz w:val="24"/>
                <w:szCs w:val="24"/>
                <w:lang w:val="ru-RU"/>
              </w:rPr>
              <w:t>«Международный день памяти</w:t>
            </w:r>
            <w:r w:rsidRPr="00DD1F5B">
              <w:rPr>
                <w:spacing w:val="-47"/>
                <w:sz w:val="24"/>
                <w:szCs w:val="24"/>
                <w:lang w:val="ru-RU"/>
              </w:rPr>
              <w:t xml:space="preserve"> </w:t>
            </w:r>
            <w:r w:rsidRPr="00DD1F5B">
              <w:rPr>
                <w:sz w:val="24"/>
                <w:szCs w:val="24"/>
                <w:lang w:val="ru-RU"/>
              </w:rPr>
              <w:t>жертв</w:t>
            </w:r>
            <w:r w:rsidRPr="00DD1F5B">
              <w:rPr>
                <w:spacing w:val="2"/>
                <w:sz w:val="24"/>
                <w:szCs w:val="24"/>
                <w:lang w:val="ru-RU"/>
              </w:rPr>
              <w:t xml:space="preserve"> </w:t>
            </w:r>
            <w:r w:rsidRPr="00DD1F5B">
              <w:rPr>
                <w:sz w:val="24"/>
                <w:szCs w:val="24"/>
                <w:lang w:val="ru-RU"/>
              </w:rPr>
              <w:t>Холокоста»</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27.01.24</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690"/>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12.</w:t>
            </w:r>
          </w:p>
        </w:tc>
        <w:tc>
          <w:tcPr>
            <w:tcW w:w="3315" w:type="dxa"/>
            <w:gridSpan w:val="5"/>
            <w:tcBorders>
              <w:right w:val="single" w:sz="6" w:space="0" w:color="000000"/>
            </w:tcBorders>
          </w:tcPr>
          <w:p w:rsidR="004A5F88" w:rsidRPr="00DD1F5B" w:rsidRDefault="004A5F88" w:rsidP="00DD1F5B">
            <w:pPr>
              <w:pStyle w:val="TableParagraph"/>
              <w:ind w:right="102"/>
              <w:rPr>
                <w:sz w:val="24"/>
                <w:szCs w:val="24"/>
                <w:lang w:val="ru-RU"/>
              </w:rPr>
            </w:pPr>
            <w:r w:rsidRPr="00DD1F5B">
              <w:rPr>
                <w:sz w:val="24"/>
                <w:szCs w:val="24"/>
                <w:lang w:val="ru-RU"/>
              </w:rPr>
              <w:t>Классный</w:t>
            </w:r>
            <w:r w:rsidRPr="00DD1F5B">
              <w:rPr>
                <w:spacing w:val="6"/>
                <w:sz w:val="24"/>
                <w:szCs w:val="24"/>
                <w:lang w:val="ru-RU"/>
              </w:rPr>
              <w:t xml:space="preserve"> </w:t>
            </w:r>
            <w:r w:rsidRPr="00DD1F5B">
              <w:rPr>
                <w:sz w:val="24"/>
                <w:szCs w:val="24"/>
                <w:lang w:val="ru-RU"/>
              </w:rPr>
              <w:t>час</w:t>
            </w:r>
            <w:r w:rsidRPr="00DD1F5B">
              <w:rPr>
                <w:spacing w:val="6"/>
                <w:sz w:val="24"/>
                <w:szCs w:val="24"/>
                <w:lang w:val="ru-RU"/>
              </w:rPr>
              <w:t xml:space="preserve"> </w:t>
            </w:r>
            <w:r w:rsidRPr="00DD1F5B">
              <w:rPr>
                <w:sz w:val="24"/>
                <w:szCs w:val="24"/>
                <w:lang w:val="ru-RU"/>
              </w:rPr>
              <w:t>«Их</w:t>
            </w:r>
            <w:r w:rsidRPr="00DD1F5B">
              <w:rPr>
                <w:spacing w:val="9"/>
                <w:sz w:val="24"/>
                <w:szCs w:val="24"/>
                <w:lang w:val="ru-RU"/>
              </w:rPr>
              <w:t xml:space="preserve"> </w:t>
            </w:r>
            <w:r w:rsidRPr="00DD1F5B">
              <w:rPr>
                <w:sz w:val="24"/>
                <w:szCs w:val="24"/>
                <w:lang w:val="ru-RU"/>
              </w:rPr>
              <w:t>именами</w:t>
            </w:r>
            <w:r w:rsidRPr="00DD1F5B">
              <w:rPr>
                <w:spacing w:val="1"/>
                <w:sz w:val="24"/>
                <w:szCs w:val="24"/>
                <w:lang w:val="ru-RU"/>
              </w:rPr>
              <w:t xml:space="preserve"> </w:t>
            </w:r>
            <w:r w:rsidRPr="00DD1F5B">
              <w:rPr>
                <w:sz w:val="24"/>
                <w:szCs w:val="24"/>
                <w:lang w:val="ru-RU"/>
              </w:rPr>
              <w:t>названы</w:t>
            </w:r>
            <w:r w:rsidRPr="00DD1F5B">
              <w:rPr>
                <w:spacing w:val="-2"/>
                <w:sz w:val="24"/>
                <w:szCs w:val="24"/>
                <w:lang w:val="ru-RU"/>
              </w:rPr>
              <w:t xml:space="preserve"> </w:t>
            </w:r>
            <w:r w:rsidRPr="00DD1F5B">
              <w:rPr>
                <w:sz w:val="24"/>
                <w:szCs w:val="24"/>
                <w:lang w:val="ru-RU"/>
              </w:rPr>
              <w:t>улицы</w:t>
            </w:r>
            <w:r w:rsidRPr="00DD1F5B">
              <w:rPr>
                <w:spacing w:val="-1"/>
                <w:sz w:val="24"/>
                <w:szCs w:val="24"/>
                <w:lang w:val="ru-RU"/>
              </w:rPr>
              <w:t xml:space="preserve"> </w:t>
            </w:r>
            <w:r w:rsidRPr="00DD1F5B">
              <w:rPr>
                <w:sz w:val="24"/>
                <w:szCs w:val="24"/>
                <w:lang w:val="ru-RU"/>
              </w:rPr>
              <w:t>нашего</w:t>
            </w:r>
            <w:r w:rsidRPr="00DD1F5B">
              <w:rPr>
                <w:spacing w:val="-5"/>
                <w:sz w:val="24"/>
                <w:szCs w:val="24"/>
                <w:lang w:val="ru-RU"/>
              </w:rPr>
              <w:t xml:space="preserve"> </w:t>
            </w:r>
            <w:r w:rsidRPr="00DD1F5B">
              <w:rPr>
                <w:sz w:val="24"/>
                <w:szCs w:val="24"/>
                <w:lang w:val="ru-RU"/>
              </w:rPr>
              <w:t>города»</w:t>
            </w:r>
            <w:r w:rsidRPr="00DD1F5B">
              <w:rPr>
                <w:spacing w:val="-1"/>
                <w:sz w:val="24"/>
                <w:szCs w:val="24"/>
                <w:lang w:val="ru-RU"/>
              </w:rPr>
              <w:t xml:space="preserve"> </w:t>
            </w:r>
            <w:r w:rsidRPr="00DD1F5B">
              <w:rPr>
                <w:sz w:val="24"/>
                <w:szCs w:val="24"/>
                <w:lang w:val="ru-RU"/>
              </w:rPr>
              <w:t>к</w:t>
            </w:r>
            <w:r w:rsidRPr="00DD1F5B">
              <w:rPr>
                <w:spacing w:val="-3"/>
                <w:sz w:val="24"/>
                <w:szCs w:val="24"/>
                <w:lang w:val="ru-RU"/>
              </w:rPr>
              <w:t xml:space="preserve"> </w:t>
            </w:r>
            <w:r w:rsidRPr="00DD1F5B">
              <w:rPr>
                <w:sz w:val="24"/>
                <w:szCs w:val="24"/>
                <w:lang w:val="ru-RU"/>
              </w:rPr>
              <w:t>81</w:t>
            </w:r>
          </w:p>
          <w:p w:rsidR="004A5F88" w:rsidRPr="00DD1F5B" w:rsidRDefault="004A5F88" w:rsidP="00DD1F5B">
            <w:pPr>
              <w:pStyle w:val="TableParagraph"/>
              <w:rPr>
                <w:sz w:val="24"/>
                <w:szCs w:val="24"/>
              </w:rPr>
            </w:pPr>
            <w:r w:rsidRPr="00DD1F5B">
              <w:rPr>
                <w:sz w:val="24"/>
                <w:szCs w:val="24"/>
              </w:rPr>
              <w:t>годовщине</w:t>
            </w:r>
            <w:r w:rsidRPr="00DD1F5B">
              <w:rPr>
                <w:spacing w:val="-5"/>
                <w:sz w:val="24"/>
                <w:szCs w:val="24"/>
              </w:rPr>
              <w:t xml:space="preserve"> </w:t>
            </w:r>
            <w:r w:rsidRPr="00DD1F5B">
              <w:rPr>
                <w:sz w:val="24"/>
                <w:szCs w:val="24"/>
              </w:rPr>
              <w:t>освобождения</w:t>
            </w:r>
            <w:r w:rsidRPr="00DD1F5B">
              <w:rPr>
                <w:spacing w:val="-4"/>
                <w:sz w:val="24"/>
                <w:szCs w:val="24"/>
              </w:rPr>
              <w:t xml:space="preserve"> </w:t>
            </w:r>
            <w:r w:rsidRPr="00DD1F5B">
              <w:rPr>
                <w:sz w:val="24"/>
                <w:szCs w:val="24"/>
              </w:rPr>
              <w:t>г.</w:t>
            </w:r>
            <w:r w:rsidRPr="00DD1F5B">
              <w:rPr>
                <w:spacing w:val="-2"/>
                <w:sz w:val="24"/>
                <w:szCs w:val="24"/>
              </w:rPr>
              <w:t xml:space="preserve"> </w:t>
            </w:r>
            <w:r w:rsidRPr="00DD1F5B">
              <w:rPr>
                <w:sz w:val="24"/>
                <w:szCs w:val="24"/>
              </w:rPr>
              <w:t>Курска</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1"/>
              <w:jc w:val="center"/>
              <w:rPr>
                <w:sz w:val="24"/>
                <w:szCs w:val="24"/>
              </w:rPr>
            </w:pPr>
            <w:r w:rsidRPr="00DD1F5B">
              <w:rPr>
                <w:sz w:val="24"/>
                <w:szCs w:val="24"/>
              </w:rPr>
              <w:t>8</w:t>
            </w:r>
            <w:r w:rsidRPr="00DD1F5B">
              <w:rPr>
                <w:spacing w:val="3"/>
                <w:sz w:val="24"/>
                <w:szCs w:val="24"/>
              </w:rPr>
              <w:t xml:space="preserve"> </w:t>
            </w:r>
            <w:r w:rsidRPr="00DD1F5B">
              <w:rPr>
                <w:sz w:val="24"/>
                <w:szCs w:val="24"/>
              </w:rPr>
              <w:t>февраля</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921"/>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13.</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Классный час «День памяти о</w:t>
            </w:r>
            <w:r w:rsidRPr="00DD1F5B">
              <w:rPr>
                <w:spacing w:val="-47"/>
                <w:sz w:val="24"/>
                <w:szCs w:val="24"/>
                <w:lang w:val="ru-RU"/>
              </w:rPr>
              <w:t xml:space="preserve"> </w:t>
            </w:r>
            <w:r w:rsidRPr="00DD1F5B">
              <w:rPr>
                <w:sz w:val="24"/>
                <w:szCs w:val="24"/>
                <w:lang w:val="ru-RU"/>
              </w:rPr>
              <w:t>россиянах,</w:t>
            </w:r>
            <w:r w:rsidRPr="00DD1F5B">
              <w:rPr>
                <w:spacing w:val="2"/>
                <w:sz w:val="24"/>
                <w:szCs w:val="24"/>
                <w:lang w:val="ru-RU"/>
              </w:rPr>
              <w:t xml:space="preserve"> </w:t>
            </w:r>
            <w:r w:rsidRPr="00DD1F5B">
              <w:rPr>
                <w:sz w:val="24"/>
                <w:szCs w:val="24"/>
                <w:lang w:val="ru-RU"/>
              </w:rPr>
              <w:t>исполнявших</w:t>
            </w:r>
          </w:p>
          <w:p w:rsidR="004A5F88" w:rsidRPr="00DD1F5B" w:rsidRDefault="004A5F88" w:rsidP="00DD1F5B">
            <w:pPr>
              <w:pStyle w:val="TableParagraph"/>
              <w:ind w:right="599"/>
              <w:rPr>
                <w:sz w:val="24"/>
                <w:szCs w:val="24"/>
                <w:lang w:val="ru-RU"/>
              </w:rPr>
            </w:pPr>
            <w:r w:rsidRPr="00DD1F5B">
              <w:rPr>
                <w:sz w:val="24"/>
                <w:szCs w:val="24"/>
                <w:lang w:val="ru-RU"/>
              </w:rPr>
              <w:t>служебный долг за пределами</w:t>
            </w:r>
            <w:r w:rsidRPr="00DD1F5B">
              <w:rPr>
                <w:spacing w:val="-47"/>
                <w:sz w:val="24"/>
                <w:szCs w:val="24"/>
                <w:lang w:val="ru-RU"/>
              </w:rPr>
              <w:t xml:space="preserve"> </w:t>
            </w:r>
            <w:r w:rsidRPr="00DD1F5B">
              <w:rPr>
                <w:sz w:val="24"/>
                <w:szCs w:val="24"/>
                <w:lang w:val="ru-RU"/>
              </w:rPr>
              <w:t>Отечества»</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февраль</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455"/>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14.</w:t>
            </w:r>
          </w:p>
        </w:tc>
        <w:tc>
          <w:tcPr>
            <w:tcW w:w="3315" w:type="dxa"/>
            <w:gridSpan w:val="5"/>
            <w:tcBorders>
              <w:right w:val="single" w:sz="6" w:space="0" w:color="000000"/>
            </w:tcBorders>
          </w:tcPr>
          <w:p w:rsidR="004A5F88" w:rsidRPr="00DD1F5B" w:rsidRDefault="004A5F88" w:rsidP="00DD1F5B">
            <w:pPr>
              <w:pStyle w:val="TableParagraph"/>
              <w:ind w:right="304"/>
              <w:rPr>
                <w:sz w:val="24"/>
                <w:szCs w:val="24"/>
                <w:lang w:val="ru-RU"/>
              </w:rPr>
            </w:pPr>
            <w:r w:rsidRPr="00DD1F5B">
              <w:rPr>
                <w:sz w:val="24"/>
                <w:szCs w:val="24"/>
                <w:lang w:val="ru-RU"/>
              </w:rPr>
              <w:t>Классный</w:t>
            </w:r>
            <w:r w:rsidRPr="00DD1F5B">
              <w:rPr>
                <w:spacing w:val="-1"/>
                <w:sz w:val="24"/>
                <w:szCs w:val="24"/>
                <w:lang w:val="ru-RU"/>
              </w:rPr>
              <w:t xml:space="preserve"> </w:t>
            </w:r>
            <w:r w:rsidRPr="00DD1F5B">
              <w:rPr>
                <w:sz w:val="24"/>
                <w:szCs w:val="24"/>
                <w:lang w:val="ru-RU"/>
              </w:rPr>
              <w:t>час</w:t>
            </w:r>
            <w:r w:rsidRPr="00DD1F5B">
              <w:rPr>
                <w:spacing w:val="4"/>
                <w:sz w:val="24"/>
                <w:szCs w:val="24"/>
                <w:lang w:val="ru-RU"/>
              </w:rPr>
              <w:t xml:space="preserve"> </w:t>
            </w:r>
            <w:r w:rsidRPr="00DD1F5B">
              <w:rPr>
                <w:sz w:val="24"/>
                <w:szCs w:val="24"/>
                <w:lang w:val="ru-RU"/>
              </w:rPr>
              <w:t>«День</w:t>
            </w:r>
            <w:r w:rsidRPr="00DD1F5B">
              <w:rPr>
                <w:spacing w:val="1"/>
                <w:sz w:val="24"/>
                <w:szCs w:val="24"/>
                <w:lang w:val="ru-RU"/>
              </w:rPr>
              <w:t xml:space="preserve"> </w:t>
            </w:r>
            <w:r w:rsidRPr="00DD1F5B">
              <w:rPr>
                <w:sz w:val="24"/>
                <w:szCs w:val="24"/>
                <w:lang w:val="ru-RU"/>
              </w:rPr>
              <w:t>воссоединения</w:t>
            </w:r>
            <w:r w:rsidRPr="00DD1F5B">
              <w:rPr>
                <w:spacing w:val="-4"/>
                <w:sz w:val="24"/>
                <w:szCs w:val="24"/>
                <w:lang w:val="ru-RU"/>
              </w:rPr>
              <w:t xml:space="preserve"> </w:t>
            </w:r>
            <w:r w:rsidRPr="00DD1F5B">
              <w:rPr>
                <w:sz w:val="24"/>
                <w:szCs w:val="24"/>
                <w:lang w:val="ru-RU"/>
              </w:rPr>
              <w:t>Крыма</w:t>
            </w:r>
            <w:r w:rsidRPr="00DD1F5B">
              <w:rPr>
                <w:spacing w:val="-5"/>
                <w:sz w:val="24"/>
                <w:szCs w:val="24"/>
                <w:lang w:val="ru-RU"/>
              </w:rPr>
              <w:t xml:space="preserve"> </w:t>
            </w:r>
            <w:r w:rsidRPr="00DD1F5B">
              <w:rPr>
                <w:sz w:val="24"/>
                <w:szCs w:val="24"/>
                <w:lang w:val="ru-RU"/>
              </w:rPr>
              <w:t>с</w:t>
            </w:r>
            <w:r w:rsidRPr="00DD1F5B">
              <w:rPr>
                <w:spacing w:val="-5"/>
                <w:sz w:val="24"/>
                <w:szCs w:val="24"/>
                <w:lang w:val="ru-RU"/>
              </w:rPr>
              <w:t xml:space="preserve"> </w:t>
            </w:r>
            <w:r w:rsidRPr="00DD1F5B">
              <w:rPr>
                <w:sz w:val="24"/>
                <w:szCs w:val="24"/>
                <w:lang w:val="ru-RU"/>
              </w:rPr>
              <w:t>Россией»</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2"/>
              <w:jc w:val="center"/>
              <w:rPr>
                <w:sz w:val="24"/>
                <w:szCs w:val="24"/>
              </w:rPr>
            </w:pPr>
            <w:r w:rsidRPr="00DD1F5B">
              <w:rPr>
                <w:sz w:val="24"/>
                <w:szCs w:val="24"/>
              </w:rPr>
              <w:t>18.03.24</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461"/>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15.</w:t>
            </w:r>
          </w:p>
        </w:tc>
        <w:tc>
          <w:tcPr>
            <w:tcW w:w="3315" w:type="dxa"/>
            <w:gridSpan w:val="5"/>
            <w:tcBorders>
              <w:right w:val="single" w:sz="6" w:space="0" w:color="000000"/>
            </w:tcBorders>
          </w:tcPr>
          <w:p w:rsidR="004A5F88" w:rsidRPr="00DD1F5B" w:rsidRDefault="004A5F88" w:rsidP="00DD1F5B">
            <w:pPr>
              <w:pStyle w:val="TableParagraph"/>
              <w:rPr>
                <w:sz w:val="24"/>
                <w:szCs w:val="24"/>
              </w:rPr>
            </w:pPr>
            <w:r w:rsidRPr="00DD1F5B">
              <w:rPr>
                <w:sz w:val="24"/>
                <w:szCs w:val="24"/>
              </w:rPr>
              <w:t>Классный</w:t>
            </w:r>
            <w:r w:rsidRPr="00DD1F5B">
              <w:rPr>
                <w:spacing w:val="-1"/>
                <w:sz w:val="24"/>
                <w:szCs w:val="24"/>
              </w:rPr>
              <w:t xml:space="preserve"> </w:t>
            </w:r>
            <w:r w:rsidRPr="00DD1F5B">
              <w:rPr>
                <w:sz w:val="24"/>
                <w:szCs w:val="24"/>
              </w:rPr>
              <w:t>час</w:t>
            </w:r>
            <w:r w:rsidRPr="00DD1F5B">
              <w:rPr>
                <w:spacing w:val="-1"/>
                <w:sz w:val="24"/>
                <w:szCs w:val="24"/>
              </w:rPr>
              <w:t xml:space="preserve"> </w:t>
            </w:r>
            <w:r w:rsidRPr="00DD1F5B">
              <w:rPr>
                <w:sz w:val="24"/>
                <w:szCs w:val="24"/>
              </w:rPr>
              <w:t>«День</w:t>
            </w:r>
          </w:p>
          <w:p w:rsidR="004A5F88" w:rsidRPr="00DD1F5B" w:rsidRDefault="004A5F88" w:rsidP="00DD1F5B">
            <w:pPr>
              <w:pStyle w:val="TableParagraph"/>
              <w:spacing w:before="1"/>
              <w:rPr>
                <w:sz w:val="24"/>
                <w:szCs w:val="24"/>
              </w:rPr>
            </w:pPr>
            <w:r w:rsidRPr="00DD1F5B">
              <w:rPr>
                <w:sz w:val="24"/>
                <w:szCs w:val="24"/>
              </w:rPr>
              <w:t>Космонавтики»</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6"/>
              <w:jc w:val="center"/>
              <w:rPr>
                <w:sz w:val="24"/>
                <w:szCs w:val="24"/>
              </w:rPr>
            </w:pPr>
            <w:r w:rsidRPr="00DD1F5B">
              <w:rPr>
                <w:sz w:val="24"/>
                <w:szCs w:val="24"/>
              </w:rPr>
              <w:t>апрель</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460"/>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16.</w:t>
            </w:r>
          </w:p>
        </w:tc>
        <w:tc>
          <w:tcPr>
            <w:tcW w:w="3315" w:type="dxa"/>
            <w:gridSpan w:val="5"/>
            <w:tcBorders>
              <w:right w:val="single" w:sz="6" w:space="0" w:color="000000"/>
            </w:tcBorders>
          </w:tcPr>
          <w:p w:rsidR="004A5F88" w:rsidRPr="00DD1F5B" w:rsidRDefault="004A5F88" w:rsidP="00DD1F5B">
            <w:pPr>
              <w:pStyle w:val="TableParagraph"/>
              <w:rPr>
                <w:sz w:val="24"/>
                <w:szCs w:val="24"/>
                <w:lang w:val="ru-RU"/>
              </w:rPr>
            </w:pPr>
            <w:r w:rsidRPr="00DD1F5B">
              <w:rPr>
                <w:sz w:val="24"/>
                <w:szCs w:val="24"/>
                <w:lang w:val="ru-RU"/>
              </w:rPr>
              <w:t>Классный</w:t>
            </w:r>
            <w:r w:rsidRPr="00DD1F5B">
              <w:rPr>
                <w:spacing w:val="-3"/>
                <w:sz w:val="24"/>
                <w:szCs w:val="24"/>
                <w:lang w:val="ru-RU"/>
              </w:rPr>
              <w:t xml:space="preserve"> </w:t>
            </w:r>
            <w:r w:rsidRPr="00DD1F5B">
              <w:rPr>
                <w:sz w:val="24"/>
                <w:szCs w:val="24"/>
                <w:lang w:val="ru-RU"/>
              </w:rPr>
              <w:t>час</w:t>
            </w:r>
            <w:r w:rsidRPr="00DD1F5B">
              <w:rPr>
                <w:spacing w:val="-3"/>
                <w:sz w:val="24"/>
                <w:szCs w:val="24"/>
                <w:lang w:val="ru-RU"/>
              </w:rPr>
              <w:t xml:space="preserve"> </w:t>
            </w:r>
            <w:r w:rsidRPr="00DD1F5B">
              <w:rPr>
                <w:sz w:val="24"/>
                <w:szCs w:val="24"/>
                <w:lang w:val="ru-RU"/>
              </w:rPr>
              <w:t>«День</w:t>
            </w:r>
            <w:r w:rsidRPr="00DD1F5B">
              <w:rPr>
                <w:spacing w:val="-1"/>
                <w:sz w:val="24"/>
                <w:szCs w:val="24"/>
                <w:lang w:val="ru-RU"/>
              </w:rPr>
              <w:t xml:space="preserve"> </w:t>
            </w:r>
            <w:proofErr w:type="gramStart"/>
            <w:r w:rsidRPr="00DD1F5B">
              <w:rPr>
                <w:sz w:val="24"/>
                <w:szCs w:val="24"/>
                <w:lang w:val="ru-RU"/>
              </w:rPr>
              <w:t>пожарной</w:t>
            </w:r>
            <w:proofErr w:type="gramEnd"/>
          </w:p>
          <w:p w:rsidR="004A5F88" w:rsidRPr="00DD1F5B" w:rsidRDefault="004A5F88" w:rsidP="00DD1F5B">
            <w:pPr>
              <w:pStyle w:val="TableParagraph"/>
              <w:rPr>
                <w:sz w:val="24"/>
                <w:szCs w:val="24"/>
                <w:lang w:val="ru-RU"/>
              </w:rPr>
            </w:pPr>
            <w:r w:rsidRPr="00DD1F5B">
              <w:rPr>
                <w:sz w:val="24"/>
                <w:szCs w:val="24"/>
                <w:lang w:val="ru-RU"/>
              </w:rPr>
              <w:t>охраны</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lang w:val="ru-RU"/>
              </w:rPr>
            </w:pPr>
          </w:p>
        </w:tc>
        <w:tc>
          <w:tcPr>
            <w:tcW w:w="1907" w:type="dxa"/>
            <w:gridSpan w:val="4"/>
          </w:tcPr>
          <w:p w:rsidR="004A5F88" w:rsidRPr="00DD1F5B" w:rsidRDefault="004A5F88" w:rsidP="00DD1F5B">
            <w:pPr>
              <w:pStyle w:val="TableParagraph"/>
              <w:ind w:left="149" w:right="136"/>
              <w:jc w:val="center"/>
              <w:rPr>
                <w:sz w:val="24"/>
                <w:szCs w:val="24"/>
              </w:rPr>
            </w:pPr>
            <w:r w:rsidRPr="00DD1F5B">
              <w:rPr>
                <w:sz w:val="24"/>
                <w:szCs w:val="24"/>
              </w:rPr>
              <w:t>апрель</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460"/>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17.</w:t>
            </w:r>
          </w:p>
        </w:tc>
        <w:tc>
          <w:tcPr>
            <w:tcW w:w="3315" w:type="dxa"/>
            <w:gridSpan w:val="5"/>
            <w:tcBorders>
              <w:right w:val="single" w:sz="6" w:space="0" w:color="000000"/>
            </w:tcBorders>
          </w:tcPr>
          <w:p w:rsidR="004A5F88" w:rsidRPr="00DD1F5B" w:rsidRDefault="004A5F88" w:rsidP="00DD1F5B">
            <w:pPr>
              <w:pStyle w:val="TableParagraph"/>
              <w:rPr>
                <w:sz w:val="24"/>
                <w:szCs w:val="24"/>
              </w:rPr>
            </w:pPr>
            <w:r w:rsidRPr="00DD1F5B">
              <w:rPr>
                <w:sz w:val="24"/>
                <w:szCs w:val="24"/>
              </w:rPr>
              <w:t>Классный</w:t>
            </w:r>
            <w:r w:rsidRPr="00DD1F5B">
              <w:rPr>
                <w:spacing w:val="-2"/>
                <w:sz w:val="24"/>
                <w:szCs w:val="24"/>
              </w:rPr>
              <w:t xml:space="preserve"> </w:t>
            </w:r>
            <w:r w:rsidRPr="00DD1F5B">
              <w:rPr>
                <w:sz w:val="24"/>
                <w:szCs w:val="24"/>
              </w:rPr>
              <w:t>час</w:t>
            </w:r>
            <w:r w:rsidRPr="00DD1F5B">
              <w:rPr>
                <w:spacing w:val="-1"/>
                <w:sz w:val="24"/>
                <w:szCs w:val="24"/>
              </w:rPr>
              <w:t xml:space="preserve"> </w:t>
            </w:r>
            <w:r w:rsidRPr="00DD1F5B">
              <w:rPr>
                <w:sz w:val="24"/>
                <w:szCs w:val="24"/>
              </w:rPr>
              <w:t>« Победный</w:t>
            </w:r>
            <w:r w:rsidRPr="00DD1F5B">
              <w:rPr>
                <w:spacing w:val="-1"/>
                <w:sz w:val="24"/>
                <w:szCs w:val="24"/>
              </w:rPr>
              <w:t xml:space="preserve"> </w:t>
            </w:r>
            <w:r w:rsidRPr="00DD1F5B">
              <w:rPr>
                <w:sz w:val="24"/>
                <w:szCs w:val="24"/>
              </w:rPr>
              <w:t>май»</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5"/>
              <w:jc w:val="center"/>
              <w:rPr>
                <w:sz w:val="24"/>
                <w:szCs w:val="24"/>
              </w:rPr>
            </w:pPr>
            <w:r w:rsidRPr="00DD1F5B">
              <w:rPr>
                <w:sz w:val="24"/>
                <w:szCs w:val="24"/>
              </w:rPr>
              <w:t>май</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4A5F88" w:rsidRPr="00DD1F5B" w:rsidTr="00B75E40">
        <w:trPr>
          <w:trHeight w:val="230"/>
        </w:trPr>
        <w:tc>
          <w:tcPr>
            <w:tcW w:w="725" w:type="dxa"/>
            <w:gridSpan w:val="3"/>
          </w:tcPr>
          <w:p w:rsidR="004A5F88" w:rsidRPr="00DD1F5B" w:rsidRDefault="004A5F88" w:rsidP="00DD1F5B">
            <w:pPr>
              <w:pStyle w:val="TableParagraph"/>
              <w:ind w:right="94"/>
              <w:jc w:val="center"/>
              <w:rPr>
                <w:sz w:val="24"/>
                <w:szCs w:val="24"/>
              </w:rPr>
            </w:pPr>
            <w:r w:rsidRPr="00DD1F5B">
              <w:rPr>
                <w:sz w:val="24"/>
                <w:szCs w:val="24"/>
              </w:rPr>
              <w:t>18.</w:t>
            </w:r>
          </w:p>
        </w:tc>
        <w:tc>
          <w:tcPr>
            <w:tcW w:w="3315" w:type="dxa"/>
            <w:gridSpan w:val="5"/>
            <w:tcBorders>
              <w:right w:val="single" w:sz="6" w:space="0" w:color="000000"/>
            </w:tcBorders>
          </w:tcPr>
          <w:p w:rsidR="004A5F88" w:rsidRPr="00DD1F5B" w:rsidRDefault="004A5F88" w:rsidP="00DD1F5B">
            <w:pPr>
              <w:pStyle w:val="TableParagraph"/>
              <w:rPr>
                <w:sz w:val="24"/>
                <w:szCs w:val="24"/>
              </w:rPr>
            </w:pPr>
            <w:r w:rsidRPr="00DD1F5B">
              <w:rPr>
                <w:sz w:val="24"/>
                <w:szCs w:val="24"/>
              </w:rPr>
              <w:t>Классный</w:t>
            </w:r>
            <w:r w:rsidRPr="00DD1F5B">
              <w:rPr>
                <w:spacing w:val="-3"/>
                <w:sz w:val="24"/>
                <w:szCs w:val="24"/>
              </w:rPr>
              <w:t xml:space="preserve"> </w:t>
            </w:r>
            <w:r w:rsidRPr="00DD1F5B">
              <w:rPr>
                <w:sz w:val="24"/>
                <w:szCs w:val="24"/>
              </w:rPr>
              <w:t>час</w:t>
            </w:r>
            <w:r w:rsidRPr="00DD1F5B">
              <w:rPr>
                <w:spacing w:val="-2"/>
                <w:sz w:val="24"/>
                <w:szCs w:val="24"/>
              </w:rPr>
              <w:t xml:space="preserve"> </w:t>
            </w:r>
            <w:r w:rsidRPr="00DD1F5B">
              <w:rPr>
                <w:sz w:val="24"/>
                <w:szCs w:val="24"/>
              </w:rPr>
              <w:t>«Безопасное</w:t>
            </w:r>
            <w:r w:rsidRPr="00DD1F5B">
              <w:rPr>
                <w:spacing w:val="-3"/>
                <w:sz w:val="24"/>
                <w:szCs w:val="24"/>
              </w:rPr>
              <w:t xml:space="preserve"> </w:t>
            </w:r>
            <w:r w:rsidRPr="00DD1F5B">
              <w:rPr>
                <w:sz w:val="24"/>
                <w:szCs w:val="24"/>
              </w:rPr>
              <w:t>лето»</w:t>
            </w:r>
          </w:p>
        </w:tc>
        <w:tc>
          <w:tcPr>
            <w:tcW w:w="1273" w:type="dxa"/>
            <w:gridSpan w:val="4"/>
            <w:vMerge/>
            <w:tcBorders>
              <w:top w:val="nil"/>
              <w:left w:val="single" w:sz="6" w:space="0" w:color="000000"/>
            </w:tcBorders>
          </w:tcPr>
          <w:p w:rsidR="004A5F88" w:rsidRPr="00DD1F5B" w:rsidRDefault="004A5F88" w:rsidP="00DD1F5B">
            <w:pPr>
              <w:rPr>
                <w:rFonts w:ascii="Times New Roman" w:hAnsi="Times New Roman" w:cs="Times New Roman"/>
                <w:sz w:val="24"/>
                <w:szCs w:val="24"/>
              </w:rPr>
            </w:pPr>
          </w:p>
        </w:tc>
        <w:tc>
          <w:tcPr>
            <w:tcW w:w="1907" w:type="dxa"/>
            <w:gridSpan w:val="4"/>
          </w:tcPr>
          <w:p w:rsidR="004A5F88" w:rsidRPr="00DD1F5B" w:rsidRDefault="004A5F88" w:rsidP="00DD1F5B">
            <w:pPr>
              <w:pStyle w:val="TableParagraph"/>
              <w:ind w:left="149" w:right="135"/>
              <w:jc w:val="center"/>
              <w:rPr>
                <w:sz w:val="24"/>
                <w:szCs w:val="24"/>
              </w:rPr>
            </w:pPr>
            <w:r w:rsidRPr="00DD1F5B">
              <w:rPr>
                <w:sz w:val="24"/>
                <w:szCs w:val="24"/>
              </w:rPr>
              <w:t>май</w:t>
            </w:r>
          </w:p>
        </w:tc>
        <w:tc>
          <w:tcPr>
            <w:tcW w:w="2170" w:type="dxa"/>
            <w:gridSpan w:val="3"/>
          </w:tcPr>
          <w:p w:rsidR="004A5F88" w:rsidRPr="00DD1F5B" w:rsidRDefault="004A5F88" w:rsidP="00DD1F5B">
            <w:pPr>
              <w:pStyle w:val="TableParagraph"/>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Tr="00B75E40">
        <w:trPr>
          <w:gridBefore w:val="1"/>
          <w:wBefore w:w="34" w:type="dxa"/>
          <w:trHeight w:val="316"/>
        </w:trPr>
        <w:tc>
          <w:tcPr>
            <w:tcW w:w="9356" w:type="dxa"/>
            <w:gridSpan w:val="18"/>
          </w:tcPr>
          <w:p w:rsidR="00DD1F5B" w:rsidRDefault="00DD1F5B" w:rsidP="00FD0EA8">
            <w:pPr>
              <w:pStyle w:val="TableParagraph"/>
              <w:ind w:left="2097" w:right="2081"/>
              <w:jc w:val="center"/>
              <w:rPr>
                <w:b/>
                <w:sz w:val="20"/>
              </w:rPr>
            </w:pPr>
            <w:r>
              <w:rPr>
                <w:b/>
                <w:sz w:val="20"/>
              </w:rPr>
              <w:t>Модуль</w:t>
            </w:r>
            <w:r>
              <w:rPr>
                <w:b/>
                <w:spacing w:val="-8"/>
                <w:sz w:val="20"/>
              </w:rPr>
              <w:t xml:space="preserve"> </w:t>
            </w:r>
            <w:r>
              <w:rPr>
                <w:b/>
                <w:sz w:val="20"/>
              </w:rPr>
              <w:t>«Внешкольные</w:t>
            </w:r>
            <w:r>
              <w:rPr>
                <w:b/>
                <w:spacing w:val="1"/>
                <w:sz w:val="20"/>
              </w:rPr>
              <w:t xml:space="preserve"> </w:t>
            </w:r>
            <w:r>
              <w:rPr>
                <w:b/>
                <w:sz w:val="20"/>
              </w:rPr>
              <w:t>мероприятия»</w:t>
            </w:r>
          </w:p>
        </w:tc>
      </w:tr>
      <w:tr w:rsidR="00DD1F5B" w:rsidTr="00B75E40">
        <w:trPr>
          <w:gridBefore w:val="1"/>
          <w:wBefore w:w="34" w:type="dxa"/>
          <w:trHeight w:val="1612"/>
        </w:trPr>
        <w:tc>
          <w:tcPr>
            <w:tcW w:w="568" w:type="dxa"/>
          </w:tcPr>
          <w:p w:rsidR="00DD1F5B" w:rsidRDefault="00DD1F5B" w:rsidP="00FD0EA8">
            <w:pPr>
              <w:pStyle w:val="TableParagraph"/>
              <w:spacing w:before="7"/>
              <w:ind w:left="0"/>
              <w:rPr>
                <w:b/>
                <w:sz w:val="19"/>
              </w:rPr>
            </w:pPr>
          </w:p>
          <w:p w:rsidR="00DD1F5B" w:rsidRDefault="00DD1F5B" w:rsidP="00FD0EA8">
            <w:pPr>
              <w:pStyle w:val="TableParagraph"/>
              <w:ind w:left="151" w:right="192"/>
              <w:jc w:val="center"/>
              <w:rPr>
                <w:sz w:val="20"/>
              </w:rPr>
            </w:pPr>
            <w:r>
              <w:rPr>
                <w:sz w:val="20"/>
              </w:rPr>
              <w:t>1.</w:t>
            </w:r>
          </w:p>
        </w:tc>
        <w:tc>
          <w:tcPr>
            <w:tcW w:w="3335" w:type="dxa"/>
            <w:gridSpan w:val="3"/>
          </w:tcPr>
          <w:p w:rsidR="00DD1F5B" w:rsidRPr="00FD0EA8" w:rsidRDefault="00DD1F5B" w:rsidP="00FD0EA8">
            <w:pPr>
              <w:pStyle w:val="TableParagraph"/>
              <w:ind w:left="60" w:right="589"/>
              <w:rPr>
                <w:sz w:val="20"/>
                <w:lang w:val="ru-RU"/>
              </w:rPr>
            </w:pPr>
            <w:r w:rsidRPr="00FD0EA8">
              <w:rPr>
                <w:sz w:val="20"/>
                <w:lang w:val="ru-RU"/>
              </w:rPr>
              <w:t>Внешкольные тематические</w:t>
            </w:r>
            <w:r w:rsidRPr="00FD0EA8">
              <w:rPr>
                <w:spacing w:val="1"/>
                <w:sz w:val="20"/>
                <w:lang w:val="ru-RU"/>
              </w:rPr>
              <w:t xml:space="preserve"> </w:t>
            </w:r>
            <w:r w:rsidRPr="00FD0EA8">
              <w:rPr>
                <w:sz w:val="20"/>
                <w:lang w:val="ru-RU"/>
              </w:rPr>
              <w:t>мероприятия воспитательной</w:t>
            </w:r>
            <w:r w:rsidRPr="00FD0EA8">
              <w:rPr>
                <w:spacing w:val="1"/>
                <w:sz w:val="20"/>
                <w:lang w:val="ru-RU"/>
              </w:rPr>
              <w:t xml:space="preserve"> </w:t>
            </w:r>
            <w:r w:rsidRPr="00FD0EA8">
              <w:rPr>
                <w:sz w:val="20"/>
                <w:lang w:val="ru-RU"/>
              </w:rPr>
              <w:t>направленности,</w:t>
            </w:r>
            <w:r w:rsidRPr="00FD0EA8">
              <w:rPr>
                <w:spacing w:val="-12"/>
                <w:sz w:val="20"/>
                <w:lang w:val="ru-RU"/>
              </w:rPr>
              <w:t xml:space="preserve"> </w:t>
            </w:r>
            <w:r w:rsidRPr="00FD0EA8">
              <w:rPr>
                <w:sz w:val="20"/>
                <w:lang w:val="ru-RU"/>
              </w:rPr>
              <w:t>организуемые</w:t>
            </w:r>
            <w:r w:rsidRPr="00FD0EA8">
              <w:rPr>
                <w:spacing w:val="-47"/>
                <w:sz w:val="20"/>
                <w:lang w:val="ru-RU"/>
              </w:rPr>
              <w:t xml:space="preserve"> </w:t>
            </w:r>
            <w:r w:rsidRPr="00FD0EA8">
              <w:rPr>
                <w:sz w:val="20"/>
                <w:lang w:val="ru-RU"/>
              </w:rPr>
              <w:t>педагогами по изучаемым в</w:t>
            </w:r>
            <w:r w:rsidRPr="00FD0EA8">
              <w:rPr>
                <w:spacing w:val="1"/>
                <w:sz w:val="20"/>
                <w:lang w:val="ru-RU"/>
              </w:rPr>
              <w:t xml:space="preserve"> </w:t>
            </w:r>
            <w:r w:rsidRPr="00FD0EA8">
              <w:rPr>
                <w:sz w:val="20"/>
                <w:lang w:val="ru-RU"/>
              </w:rPr>
              <w:t>образовательной организации</w:t>
            </w:r>
            <w:r w:rsidRPr="00FD0EA8">
              <w:rPr>
                <w:spacing w:val="1"/>
                <w:sz w:val="20"/>
                <w:lang w:val="ru-RU"/>
              </w:rPr>
              <w:t xml:space="preserve"> </w:t>
            </w:r>
            <w:r w:rsidRPr="00FD0EA8">
              <w:rPr>
                <w:sz w:val="20"/>
                <w:lang w:val="ru-RU"/>
              </w:rPr>
              <w:t>учебным</w:t>
            </w:r>
            <w:r w:rsidRPr="00FD0EA8">
              <w:rPr>
                <w:spacing w:val="1"/>
                <w:sz w:val="20"/>
                <w:lang w:val="ru-RU"/>
              </w:rPr>
              <w:t xml:space="preserve"> </w:t>
            </w:r>
            <w:r w:rsidRPr="00FD0EA8">
              <w:rPr>
                <w:sz w:val="20"/>
                <w:lang w:val="ru-RU"/>
              </w:rPr>
              <w:t>предметам,</w:t>
            </w:r>
            <w:r w:rsidRPr="00FD0EA8">
              <w:rPr>
                <w:spacing w:val="-3"/>
                <w:sz w:val="20"/>
                <w:lang w:val="ru-RU"/>
              </w:rPr>
              <w:t xml:space="preserve"> </w:t>
            </w:r>
            <w:r w:rsidRPr="00FD0EA8">
              <w:rPr>
                <w:sz w:val="20"/>
                <w:lang w:val="ru-RU"/>
              </w:rPr>
              <w:t>курсам,</w:t>
            </w:r>
          </w:p>
          <w:p w:rsidR="00DD1F5B" w:rsidRDefault="00DD1F5B" w:rsidP="00FD0EA8">
            <w:pPr>
              <w:pStyle w:val="TableParagraph"/>
              <w:spacing w:line="215" w:lineRule="exact"/>
              <w:ind w:left="60"/>
              <w:rPr>
                <w:sz w:val="20"/>
              </w:rPr>
            </w:pPr>
            <w:r>
              <w:rPr>
                <w:sz w:val="20"/>
              </w:rPr>
              <w:t>модулям</w:t>
            </w:r>
          </w:p>
        </w:tc>
        <w:tc>
          <w:tcPr>
            <w:tcW w:w="1271" w:type="dxa"/>
            <w:gridSpan w:val="5"/>
            <w:vMerge w:val="restart"/>
          </w:tcPr>
          <w:p w:rsidR="00DD1F5B" w:rsidRDefault="00DD1F5B" w:rsidP="00FD0EA8">
            <w:pPr>
              <w:pStyle w:val="TableParagraph"/>
              <w:spacing w:line="225" w:lineRule="exact"/>
              <w:ind w:left="439"/>
              <w:rPr>
                <w:sz w:val="20"/>
              </w:rPr>
            </w:pPr>
            <w:r>
              <w:rPr>
                <w:sz w:val="20"/>
              </w:rPr>
              <w:t>10-11</w:t>
            </w:r>
          </w:p>
        </w:tc>
        <w:tc>
          <w:tcPr>
            <w:tcW w:w="1901" w:type="dxa"/>
            <w:gridSpan w:val="5"/>
          </w:tcPr>
          <w:p w:rsidR="00DD1F5B" w:rsidRDefault="00DD1F5B" w:rsidP="00FD0EA8">
            <w:pPr>
              <w:pStyle w:val="TableParagraph"/>
              <w:spacing w:line="225" w:lineRule="exact"/>
              <w:ind w:left="334" w:right="255"/>
              <w:jc w:val="center"/>
              <w:rPr>
                <w:sz w:val="20"/>
              </w:rPr>
            </w:pPr>
            <w:r>
              <w:rPr>
                <w:sz w:val="20"/>
              </w:rPr>
              <w:t>В</w:t>
            </w:r>
            <w:r>
              <w:rPr>
                <w:spacing w:val="-5"/>
                <w:sz w:val="20"/>
              </w:rPr>
              <w:t xml:space="preserve"> </w:t>
            </w:r>
            <w:r>
              <w:rPr>
                <w:sz w:val="20"/>
              </w:rPr>
              <w:t>течение</w:t>
            </w:r>
            <w:r>
              <w:rPr>
                <w:spacing w:val="-3"/>
                <w:sz w:val="20"/>
              </w:rPr>
              <w:t xml:space="preserve"> </w:t>
            </w:r>
            <w:r>
              <w:rPr>
                <w:sz w:val="20"/>
              </w:rPr>
              <w:t>года</w:t>
            </w:r>
          </w:p>
        </w:tc>
        <w:tc>
          <w:tcPr>
            <w:tcW w:w="2281" w:type="dxa"/>
            <w:gridSpan w:val="4"/>
          </w:tcPr>
          <w:p w:rsidR="00DD1F5B" w:rsidRDefault="00DD1F5B" w:rsidP="00FD0EA8">
            <w:pPr>
              <w:pStyle w:val="TableParagraph"/>
              <w:ind w:left="410" w:right="274" w:hanging="82"/>
              <w:rPr>
                <w:sz w:val="20"/>
              </w:rPr>
            </w:pPr>
            <w:r>
              <w:rPr>
                <w:spacing w:val="-1"/>
                <w:sz w:val="20"/>
              </w:rPr>
              <w:t xml:space="preserve">Классные </w:t>
            </w:r>
            <w:r>
              <w:rPr>
                <w:sz w:val="20"/>
              </w:rPr>
              <w:t>руководители</w:t>
            </w:r>
            <w:r>
              <w:rPr>
                <w:spacing w:val="-47"/>
                <w:sz w:val="20"/>
              </w:rPr>
              <w:t xml:space="preserve"> </w:t>
            </w:r>
            <w:r>
              <w:rPr>
                <w:sz w:val="20"/>
              </w:rPr>
              <w:t>Учителя-предметники</w:t>
            </w:r>
          </w:p>
        </w:tc>
      </w:tr>
      <w:tr w:rsidR="00DD1F5B" w:rsidTr="00B75E40">
        <w:trPr>
          <w:gridBefore w:val="1"/>
          <w:wBefore w:w="34" w:type="dxa"/>
          <w:trHeight w:val="1608"/>
        </w:trPr>
        <w:tc>
          <w:tcPr>
            <w:tcW w:w="568" w:type="dxa"/>
          </w:tcPr>
          <w:p w:rsidR="00DD1F5B" w:rsidRDefault="00DD1F5B" w:rsidP="00FD0EA8">
            <w:pPr>
              <w:pStyle w:val="TableParagraph"/>
              <w:spacing w:line="225" w:lineRule="exact"/>
              <w:ind w:left="151" w:right="192"/>
              <w:jc w:val="center"/>
              <w:rPr>
                <w:sz w:val="20"/>
              </w:rPr>
            </w:pPr>
            <w:r>
              <w:rPr>
                <w:sz w:val="20"/>
              </w:rPr>
              <w:t>2.</w:t>
            </w:r>
          </w:p>
        </w:tc>
        <w:tc>
          <w:tcPr>
            <w:tcW w:w="3335" w:type="dxa"/>
            <w:gridSpan w:val="3"/>
          </w:tcPr>
          <w:p w:rsidR="00DD1F5B" w:rsidRPr="00FD0EA8" w:rsidRDefault="00DD1F5B" w:rsidP="00FD0EA8">
            <w:pPr>
              <w:pStyle w:val="TableParagraph"/>
              <w:ind w:left="60" w:right="59"/>
              <w:rPr>
                <w:sz w:val="20"/>
                <w:lang w:val="ru-RU"/>
              </w:rPr>
            </w:pPr>
            <w:proofErr w:type="gramStart"/>
            <w:r w:rsidRPr="00FD0EA8">
              <w:rPr>
                <w:sz w:val="20"/>
                <w:lang w:val="ru-RU"/>
              </w:rPr>
              <w:t>Экскурсии, походы выходного дня (в</w:t>
            </w:r>
            <w:r w:rsidRPr="00FD0EA8">
              <w:rPr>
                <w:spacing w:val="-47"/>
                <w:sz w:val="20"/>
                <w:lang w:val="ru-RU"/>
              </w:rPr>
              <w:t xml:space="preserve"> </w:t>
            </w:r>
            <w:r w:rsidRPr="00FD0EA8">
              <w:rPr>
                <w:sz w:val="20"/>
                <w:lang w:val="ru-RU"/>
              </w:rPr>
              <w:t>музей,</w:t>
            </w:r>
            <w:r w:rsidRPr="00FD0EA8">
              <w:rPr>
                <w:spacing w:val="3"/>
                <w:sz w:val="20"/>
                <w:lang w:val="ru-RU"/>
              </w:rPr>
              <w:t xml:space="preserve"> </w:t>
            </w:r>
            <w:r w:rsidRPr="00FD0EA8">
              <w:rPr>
                <w:sz w:val="20"/>
                <w:lang w:val="ru-RU"/>
              </w:rPr>
              <w:t>картинную</w:t>
            </w:r>
            <w:r w:rsidRPr="00FD0EA8">
              <w:rPr>
                <w:spacing w:val="-1"/>
                <w:sz w:val="20"/>
                <w:lang w:val="ru-RU"/>
              </w:rPr>
              <w:t xml:space="preserve"> </w:t>
            </w:r>
            <w:r w:rsidRPr="00FD0EA8">
              <w:rPr>
                <w:sz w:val="20"/>
                <w:lang w:val="ru-RU"/>
              </w:rPr>
              <w:t>галерею,</w:t>
            </w:r>
            <w:r w:rsidRPr="00FD0EA8">
              <w:rPr>
                <w:spacing w:val="1"/>
                <w:sz w:val="20"/>
                <w:lang w:val="ru-RU"/>
              </w:rPr>
              <w:t xml:space="preserve"> </w:t>
            </w:r>
            <w:r w:rsidRPr="00FD0EA8">
              <w:rPr>
                <w:sz w:val="20"/>
                <w:lang w:val="ru-RU"/>
              </w:rPr>
              <w:t>технопарк,</w:t>
            </w:r>
            <w:r w:rsidRPr="00FD0EA8">
              <w:rPr>
                <w:spacing w:val="-3"/>
                <w:sz w:val="20"/>
                <w:lang w:val="ru-RU"/>
              </w:rPr>
              <w:t xml:space="preserve"> </w:t>
            </w:r>
            <w:r w:rsidRPr="00FD0EA8">
              <w:rPr>
                <w:sz w:val="20"/>
                <w:lang w:val="ru-RU"/>
              </w:rPr>
              <w:t>на</w:t>
            </w:r>
            <w:r w:rsidRPr="00FD0EA8">
              <w:rPr>
                <w:spacing w:val="-3"/>
                <w:sz w:val="20"/>
                <w:lang w:val="ru-RU"/>
              </w:rPr>
              <w:t xml:space="preserve"> </w:t>
            </w:r>
            <w:r w:rsidRPr="00FD0EA8">
              <w:rPr>
                <w:sz w:val="20"/>
                <w:lang w:val="ru-RU"/>
              </w:rPr>
              <w:t>предприятие</w:t>
            </w:r>
            <w:r w:rsidRPr="00FD0EA8">
              <w:rPr>
                <w:spacing w:val="-7"/>
                <w:sz w:val="20"/>
                <w:lang w:val="ru-RU"/>
              </w:rPr>
              <w:t xml:space="preserve"> </w:t>
            </w:r>
            <w:r w:rsidRPr="00FD0EA8">
              <w:rPr>
                <w:sz w:val="20"/>
                <w:lang w:val="ru-RU"/>
              </w:rPr>
              <w:t>и</w:t>
            </w:r>
            <w:r w:rsidRPr="00FD0EA8">
              <w:rPr>
                <w:spacing w:val="-6"/>
                <w:sz w:val="20"/>
                <w:lang w:val="ru-RU"/>
              </w:rPr>
              <w:t xml:space="preserve"> </w:t>
            </w:r>
            <w:r w:rsidRPr="00FD0EA8">
              <w:rPr>
                <w:sz w:val="20"/>
                <w:lang w:val="ru-RU"/>
              </w:rPr>
              <w:t>другое),</w:t>
            </w:r>
            <w:r w:rsidRPr="00FD0EA8">
              <w:rPr>
                <w:spacing w:val="-47"/>
                <w:sz w:val="20"/>
                <w:lang w:val="ru-RU"/>
              </w:rPr>
              <w:t xml:space="preserve"> </w:t>
            </w:r>
            <w:r w:rsidRPr="00FD0EA8">
              <w:rPr>
                <w:sz w:val="20"/>
                <w:lang w:val="ru-RU"/>
              </w:rPr>
              <w:t>организуемые в классах классными</w:t>
            </w:r>
            <w:r w:rsidRPr="00FD0EA8">
              <w:rPr>
                <w:spacing w:val="1"/>
                <w:sz w:val="20"/>
                <w:lang w:val="ru-RU"/>
              </w:rPr>
              <w:t xml:space="preserve"> </w:t>
            </w:r>
            <w:r w:rsidRPr="00FD0EA8">
              <w:rPr>
                <w:sz w:val="20"/>
                <w:lang w:val="ru-RU"/>
              </w:rPr>
              <w:t>руководителями,</w:t>
            </w:r>
            <w:r w:rsidRPr="00FD0EA8">
              <w:rPr>
                <w:spacing w:val="2"/>
                <w:sz w:val="20"/>
                <w:lang w:val="ru-RU"/>
              </w:rPr>
              <w:t xml:space="preserve"> </w:t>
            </w:r>
            <w:r w:rsidRPr="00FD0EA8">
              <w:rPr>
                <w:sz w:val="20"/>
                <w:lang w:val="ru-RU"/>
              </w:rPr>
              <w:t>в</w:t>
            </w:r>
            <w:r w:rsidRPr="00FD0EA8">
              <w:rPr>
                <w:spacing w:val="2"/>
                <w:sz w:val="20"/>
                <w:lang w:val="ru-RU"/>
              </w:rPr>
              <w:t xml:space="preserve"> </w:t>
            </w:r>
            <w:r w:rsidRPr="00FD0EA8">
              <w:rPr>
                <w:sz w:val="20"/>
                <w:lang w:val="ru-RU"/>
              </w:rPr>
              <w:t>том</w:t>
            </w:r>
            <w:r w:rsidRPr="00FD0EA8">
              <w:rPr>
                <w:spacing w:val="3"/>
                <w:sz w:val="20"/>
                <w:lang w:val="ru-RU"/>
              </w:rPr>
              <w:t xml:space="preserve"> </w:t>
            </w:r>
            <w:r w:rsidRPr="00FD0EA8">
              <w:rPr>
                <w:sz w:val="20"/>
                <w:lang w:val="ru-RU"/>
              </w:rPr>
              <w:t>числе</w:t>
            </w:r>
            <w:r w:rsidRPr="00FD0EA8">
              <w:rPr>
                <w:spacing w:val="1"/>
                <w:sz w:val="20"/>
                <w:lang w:val="ru-RU"/>
              </w:rPr>
              <w:t xml:space="preserve"> </w:t>
            </w:r>
            <w:r w:rsidRPr="00FD0EA8">
              <w:rPr>
                <w:sz w:val="20"/>
                <w:lang w:val="ru-RU"/>
              </w:rPr>
              <w:t>совместно</w:t>
            </w:r>
            <w:r w:rsidRPr="00FD0EA8">
              <w:rPr>
                <w:spacing w:val="-5"/>
                <w:sz w:val="20"/>
                <w:lang w:val="ru-RU"/>
              </w:rPr>
              <w:t xml:space="preserve"> </w:t>
            </w:r>
            <w:r w:rsidRPr="00FD0EA8">
              <w:rPr>
                <w:sz w:val="20"/>
                <w:lang w:val="ru-RU"/>
              </w:rPr>
              <w:t>с</w:t>
            </w:r>
            <w:r w:rsidRPr="00FD0EA8">
              <w:rPr>
                <w:spacing w:val="-3"/>
                <w:sz w:val="20"/>
                <w:lang w:val="ru-RU"/>
              </w:rPr>
              <w:t xml:space="preserve"> </w:t>
            </w:r>
            <w:r w:rsidRPr="00FD0EA8">
              <w:rPr>
                <w:sz w:val="20"/>
                <w:lang w:val="ru-RU"/>
              </w:rPr>
              <w:t>родителями</w:t>
            </w:r>
            <w:r w:rsidRPr="00FD0EA8">
              <w:rPr>
                <w:spacing w:val="-2"/>
                <w:sz w:val="20"/>
                <w:lang w:val="ru-RU"/>
              </w:rPr>
              <w:t xml:space="preserve"> </w:t>
            </w:r>
            <w:r w:rsidRPr="00FD0EA8">
              <w:rPr>
                <w:sz w:val="20"/>
                <w:lang w:val="ru-RU"/>
              </w:rPr>
              <w:t>(законными</w:t>
            </w:r>
            <w:proofErr w:type="gramEnd"/>
          </w:p>
          <w:p w:rsidR="00DD1F5B" w:rsidRDefault="00DD1F5B" w:rsidP="00FD0EA8">
            <w:pPr>
              <w:pStyle w:val="TableParagraph"/>
              <w:spacing w:line="213" w:lineRule="exact"/>
              <w:ind w:left="60"/>
              <w:rPr>
                <w:sz w:val="20"/>
              </w:rPr>
            </w:pPr>
            <w:r>
              <w:rPr>
                <w:sz w:val="20"/>
              </w:rPr>
              <w:t>представителями)</w:t>
            </w:r>
          </w:p>
        </w:tc>
        <w:tc>
          <w:tcPr>
            <w:tcW w:w="1271" w:type="dxa"/>
            <w:gridSpan w:val="5"/>
            <w:vMerge/>
            <w:tcBorders>
              <w:top w:val="nil"/>
            </w:tcBorders>
          </w:tcPr>
          <w:p w:rsidR="00DD1F5B" w:rsidRDefault="00DD1F5B" w:rsidP="00FD0EA8">
            <w:pPr>
              <w:rPr>
                <w:sz w:val="2"/>
                <w:szCs w:val="2"/>
              </w:rPr>
            </w:pPr>
          </w:p>
        </w:tc>
        <w:tc>
          <w:tcPr>
            <w:tcW w:w="1901" w:type="dxa"/>
            <w:gridSpan w:val="5"/>
          </w:tcPr>
          <w:p w:rsidR="00DD1F5B" w:rsidRDefault="00DD1F5B" w:rsidP="00FD0EA8">
            <w:pPr>
              <w:pStyle w:val="TableParagraph"/>
              <w:spacing w:line="225" w:lineRule="exact"/>
              <w:ind w:left="334" w:right="255"/>
              <w:jc w:val="center"/>
              <w:rPr>
                <w:sz w:val="20"/>
              </w:rPr>
            </w:pPr>
            <w:r>
              <w:rPr>
                <w:sz w:val="20"/>
              </w:rPr>
              <w:t>В</w:t>
            </w:r>
            <w:r>
              <w:rPr>
                <w:spacing w:val="-5"/>
                <w:sz w:val="20"/>
              </w:rPr>
              <w:t xml:space="preserve"> </w:t>
            </w:r>
            <w:r>
              <w:rPr>
                <w:sz w:val="20"/>
              </w:rPr>
              <w:t>течение</w:t>
            </w:r>
            <w:r>
              <w:rPr>
                <w:spacing w:val="-3"/>
                <w:sz w:val="20"/>
              </w:rPr>
              <w:t xml:space="preserve"> </w:t>
            </w:r>
            <w:r>
              <w:rPr>
                <w:sz w:val="20"/>
              </w:rPr>
              <w:t>года</w:t>
            </w:r>
          </w:p>
        </w:tc>
        <w:tc>
          <w:tcPr>
            <w:tcW w:w="2281" w:type="dxa"/>
            <w:gridSpan w:val="4"/>
          </w:tcPr>
          <w:p w:rsidR="00DD1F5B" w:rsidRDefault="00DD1F5B" w:rsidP="00FD0EA8">
            <w:pPr>
              <w:pStyle w:val="TableParagraph"/>
              <w:spacing w:line="225" w:lineRule="exact"/>
              <w:ind w:left="299" w:right="248"/>
              <w:jc w:val="center"/>
              <w:rPr>
                <w:sz w:val="20"/>
              </w:rPr>
            </w:pPr>
            <w:r>
              <w:rPr>
                <w:sz w:val="20"/>
              </w:rPr>
              <w:t>Классные</w:t>
            </w:r>
            <w:r>
              <w:rPr>
                <w:spacing w:val="-5"/>
                <w:sz w:val="20"/>
              </w:rPr>
              <w:t xml:space="preserve"> </w:t>
            </w:r>
            <w:r>
              <w:rPr>
                <w:sz w:val="20"/>
              </w:rPr>
              <w:t>руководители</w:t>
            </w:r>
          </w:p>
        </w:tc>
      </w:tr>
      <w:tr w:rsidR="00DD1F5B" w:rsidTr="00B75E40">
        <w:trPr>
          <w:gridBefore w:val="1"/>
          <w:wBefore w:w="34" w:type="dxa"/>
          <w:trHeight w:val="460"/>
        </w:trPr>
        <w:tc>
          <w:tcPr>
            <w:tcW w:w="9356" w:type="dxa"/>
            <w:gridSpan w:val="18"/>
          </w:tcPr>
          <w:p w:rsidR="00DD1F5B" w:rsidRPr="00FD0EA8" w:rsidRDefault="00DD1F5B" w:rsidP="00FD0EA8">
            <w:pPr>
              <w:pStyle w:val="TableParagraph"/>
              <w:ind w:left="2097" w:right="2095"/>
              <w:jc w:val="center"/>
              <w:rPr>
                <w:b/>
                <w:sz w:val="20"/>
                <w:lang w:val="ru-RU"/>
              </w:rPr>
            </w:pPr>
            <w:r w:rsidRPr="00FD0EA8">
              <w:rPr>
                <w:b/>
                <w:sz w:val="20"/>
                <w:lang w:val="ru-RU"/>
              </w:rPr>
              <w:t>Модуль</w:t>
            </w:r>
            <w:r w:rsidRPr="00FD0EA8">
              <w:rPr>
                <w:b/>
                <w:spacing w:val="-9"/>
                <w:sz w:val="20"/>
                <w:lang w:val="ru-RU"/>
              </w:rPr>
              <w:t xml:space="preserve"> </w:t>
            </w:r>
            <w:r w:rsidRPr="00FD0EA8">
              <w:rPr>
                <w:b/>
                <w:sz w:val="20"/>
                <w:lang w:val="ru-RU"/>
              </w:rPr>
              <w:t>«Внеурочная</w:t>
            </w:r>
            <w:r w:rsidRPr="00FD0EA8">
              <w:rPr>
                <w:b/>
                <w:spacing w:val="-7"/>
                <w:sz w:val="20"/>
                <w:lang w:val="ru-RU"/>
              </w:rPr>
              <w:t xml:space="preserve"> </w:t>
            </w:r>
            <w:r w:rsidRPr="00FD0EA8">
              <w:rPr>
                <w:b/>
                <w:sz w:val="20"/>
                <w:lang w:val="ru-RU"/>
              </w:rPr>
              <w:t>деятельность»</w:t>
            </w:r>
          </w:p>
          <w:p w:rsidR="00DD1F5B" w:rsidRPr="00FD0EA8" w:rsidRDefault="00DD1F5B" w:rsidP="00FD0EA8">
            <w:pPr>
              <w:pStyle w:val="TableParagraph"/>
              <w:spacing w:line="210" w:lineRule="exact"/>
              <w:ind w:left="2097" w:right="2097"/>
              <w:jc w:val="center"/>
              <w:rPr>
                <w:b/>
                <w:sz w:val="20"/>
                <w:lang w:val="ru-RU"/>
              </w:rPr>
            </w:pPr>
            <w:r w:rsidRPr="00FD0EA8">
              <w:rPr>
                <w:b/>
                <w:sz w:val="20"/>
                <w:lang w:val="ru-RU"/>
              </w:rPr>
              <w:t>(согласно</w:t>
            </w:r>
            <w:r w:rsidRPr="00FD0EA8">
              <w:rPr>
                <w:b/>
                <w:spacing w:val="-7"/>
                <w:sz w:val="20"/>
                <w:lang w:val="ru-RU"/>
              </w:rPr>
              <w:t xml:space="preserve"> </w:t>
            </w:r>
            <w:r w:rsidRPr="00FD0EA8">
              <w:rPr>
                <w:b/>
                <w:sz w:val="20"/>
                <w:lang w:val="ru-RU"/>
              </w:rPr>
              <w:t>индивидуальным</w:t>
            </w:r>
            <w:r w:rsidRPr="00FD0EA8">
              <w:rPr>
                <w:b/>
                <w:spacing w:val="-6"/>
                <w:sz w:val="20"/>
                <w:lang w:val="ru-RU"/>
              </w:rPr>
              <w:t xml:space="preserve"> </w:t>
            </w:r>
            <w:r w:rsidRPr="00FD0EA8">
              <w:rPr>
                <w:b/>
                <w:sz w:val="20"/>
                <w:lang w:val="ru-RU"/>
              </w:rPr>
              <w:t>планам</w:t>
            </w:r>
            <w:r w:rsidRPr="00FD0EA8">
              <w:rPr>
                <w:b/>
                <w:spacing w:val="-9"/>
                <w:sz w:val="20"/>
                <w:lang w:val="ru-RU"/>
              </w:rPr>
              <w:t xml:space="preserve"> </w:t>
            </w:r>
            <w:r w:rsidRPr="00FD0EA8">
              <w:rPr>
                <w:b/>
                <w:sz w:val="20"/>
                <w:lang w:val="ru-RU"/>
              </w:rPr>
              <w:t>внеурочной</w:t>
            </w:r>
            <w:r w:rsidRPr="00FD0EA8">
              <w:rPr>
                <w:b/>
                <w:spacing w:val="-5"/>
                <w:sz w:val="20"/>
                <w:lang w:val="ru-RU"/>
              </w:rPr>
              <w:t xml:space="preserve"> </w:t>
            </w:r>
            <w:r w:rsidRPr="00FD0EA8">
              <w:rPr>
                <w:b/>
                <w:sz w:val="20"/>
                <w:lang w:val="ru-RU"/>
              </w:rPr>
              <w:t>деятельности)</w:t>
            </w:r>
          </w:p>
        </w:tc>
      </w:tr>
      <w:tr w:rsidR="00DD1F5B" w:rsidTr="00B75E40">
        <w:trPr>
          <w:gridBefore w:val="1"/>
          <w:wBefore w:w="34" w:type="dxa"/>
          <w:trHeight w:val="230"/>
        </w:trPr>
        <w:tc>
          <w:tcPr>
            <w:tcW w:w="9356" w:type="dxa"/>
            <w:gridSpan w:val="18"/>
          </w:tcPr>
          <w:p w:rsidR="00DD1F5B" w:rsidRDefault="00DD1F5B" w:rsidP="00FD0EA8">
            <w:pPr>
              <w:pStyle w:val="TableParagraph"/>
              <w:spacing w:line="210" w:lineRule="exact"/>
              <w:ind w:left="2097" w:right="2091"/>
              <w:jc w:val="center"/>
              <w:rPr>
                <w:b/>
                <w:sz w:val="20"/>
              </w:rPr>
            </w:pPr>
            <w:r>
              <w:rPr>
                <w:b/>
                <w:sz w:val="20"/>
              </w:rPr>
              <w:t>Единое</w:t>
            </w:r>
            <w:r>
              <w:rPr>
                <w:b/>
                <w:spacing w:val="-1"/>
                <w:sz w:val="20"/>
              </w:rPr>
              <w:t xml:space="preserve"> </w:t>
            </w:r>
            <w:r>
              <w:rPr>
                <w:b/>
                <w:sz w:val="20"/>
              </w:rPr>
              <w:t>внеурочное</w:t>
            </w:r>
            <w:r>
              <w:rPr>
                <w:b/>
                <w:spacing w:val="-1"/>
                <w:sz w:val="20"/>
              </w:rPr>
              <w:t xml:space="preserve"> </w:t>
            </w:r>
            <w:r>
              <w:rPr>
                <w:b/>
                <w:sz w:val="20"/>
              </w:rPr>
              <w:t>занятие</w:t>
            </w:r>
          </w:p>
        </w:tc>
      </w:tr>
      <w:tr w:rsidR="00DD1F5B" w:rsidTr="00B75E40">
        <w:trPr>
          <w:gridBefore w:val="1"/>
          <w:wBefore w:w="34" w:type="dxa"/>
          <w:trHeight w:val="532"/>
        </w:trPr>
        <w:tc>
          <w:tcPr>
            <w:tcW w:w="3903" w:type="dxa"/>
            <w:gridSpan w:val="4"/>
          </w:tcPr>
          <w:p w:rsidR="00DD1F5B" w:rsidRDefault="00DD1F5B" w:rsidP="00FD0EA8">
            <w:pPr>
              <w:pStyle w:val="TableParagraph"/>
              <w:spacing w:line="225" w:lineRule="exact"/>
              <w:ind w:left="1065"/>
              <w:rPr>
                <w:sz w:val="20"/>
              </w:rPr>
            </w:pPr>
            <w:r>
              <w:rPr>
                <w:sz w:val="20"/>
              </w:rPr>
              <w:t>«Разговоры о</w:t>
            </w:r>
            <w:r>
              <w:rPr>
                <w:spacing w:val="-4"/>
                <w:sz w:val="20"/>
              </w:rPr>
              <w:t xml:space="preserve"> </w:t>
            </w:r>
            <w:r>
              <w:rPr>
                <w:sz w:val="20"/>
              </w:rPr>
              <w:t>важном»</w:t>
            </w:r>
          </w:p>
        </w:tc>
        <w:tc>
          <w:tcPr>
            <w:tcW w:w="1271" w:type="dxa"/>
            <w:gridSpan w:val="5"/>
          </w:tcPr>
          <w:p w:rsidR="00DD1F5B" w:rsidRDefault="00DD1F5B" w:rsidP="00FD0EA8">
            <w:pPr>
              <w:pStyle w:val="TableParagraph"/>
              <w:spacing w:line="225" w:lineRule="exact"/>
              <w:ind w:left="429"/>
              <w:rPr>
                <w:sz w:val="20"/>
              </w:rPr>
            </w:pPr>
            <w:r>
              <w:rPr>
                <w:sz w:val="20"/>
              </w:rPr>
              <w:t>10-11</w:t>
            </w:r>
          </w:p>
        </w:tc>
        <w:tc>
          <w:tcPr>
            <w:tcW w:w="1901" w:type="dxa"/>
            <w:gridSpan w:val="5"/>
          </w:tcPr>
          <w:p w:rsidR="00DD1F5B" w:rsidRPr="00FD0EA8" w:rsidRDefault="00DD1F5B" w:rsidP="00FD0EA8">
            <w:pPr>
              <w:pStyle w:val="TableParagraph"/>
              <w:ind w:left="362" w:right="276" w:hanging="10"/>
              <w:rPr>
                <w:sz w:val="20"/>
                <w:lang w:val="ru-RU"/>
              </w:rPr>
            </w:pPr>
            <w:r w:rsidRPr="00FD0EA8">
              <w:rPr>
                <w:sz w:val="20"/>
                <w:lang w:val="ru-RU"/>
              </w:rPr>
              <w:t>1 раз в неделю</w:t>
            </w:r>
            <w:r w:rsidRPr="00FD0EA8">
              <w:rPr>
                <w:spacing w:val="-47"/>
                <w:sz w:val="20"/>
                <w:lang w:val="ru-RU"/>
              </w:rPr>
              <w:t xml:space="preserve"> </w:t>
            </w:r>
            <w:r w:rsidRPr="00FD0EA8">
              <w:rPr>
                <w:sz w:val="20"/>
                <w:lang w:val="ru-RU"/>
              </w:rPr>
              <w:t>в</w:t>
            </w:r>
            <w:r w:rsidRPr="00FD0EA8">
              <w:rPr>
                <w:spacing w:val="-2"/>
                <w:sz w:val="20"/>
                <w:lang w:val="ru-RU"/>
              </w:rPr>
              <w:t xml:space="preserve"> </w:t>
            </w:r>
            <w:r w:rsidRPr="00FD0EA8">
              <w:rPr>
                <w:sz w:val="20"/>
                <w:lang w:val="ru-RU"/>
              </w:rPr>
              <w:t>течение</w:t>
            </w:r>
            <w:r w:rsidRPr="00FD0EA8">
              <w:rPr>
                <w:spacing w:val="-5"/>
                <w:sz w:val="20"/>
                <w:lang w:val="ru-RU"/>
              </w:rPr>
              <w:t xml:space="preserve"> </w:t>
            </w:r>
            <w:r w:rsidRPr="00FD0EA8">
              <w:rPr>
                <w:sz w:val="20"/>
                <w:lang w:val="ru-RU"/>
              </w:rPr>
              <w:t>года</w:t>
            </w:r>
          </w:p>
        </w:tc>
        <w:tc>
          <w:tcPr>
            <w:tcW w:w="2281" w:type="dxa"/>
            <w:gridSpan w:val="4"/>
          </w:tcPr>
          <w:p w:rsidR="00DD1F5B" w:rsidRDefault="00DD1F5B" w:rsidP="00FD0EA8">
            <w:pPr>
              <w:pStyle w:val="TableParagraph"/>
              <w:spacing w:line="225" w:lineRule="exact"/>
              <w:ind w:left="290" w:right="258"/>
              <w:jc w:val="center"/>
              <w:rPr>
                <w:sz w:val="20"/>
              </w:rPr>
            </w:pPr>
            <w:r>
              <w:rPr>
                <w:sz w:val="20"/>
              </w:rPr>
              <w:t>Классные</w:t>
            </w:r>
            <w:r>
              <w:rPr>
                <w:spacing w:val="-4"/>
                <w:sz w:val="20"/>
              </w:rPr>
              <w:t xml:space="preserve"> </w:t>
            </w:r>
            <w:r>
              <w:rPr>
                <w:sz w:val="20"/>
              </w:rPr>
              <w:t>руководители</w:t>
            </w:r>
          </w:p>
        </w:tc>
      </w:tr>
      <w:tr w:rsidR="00DD1F5B" w:rsidTr="00B75E40">
        <w:trPr>
          <w:gridBefore w:val="1"/>
          <w:wBefore w:w="34" w:type="dxa"/>
          <w:trHeight w:val="230"/>
        </w:trPr>
        <w:tc>
          <w:tcPr>
            <w:tcW w:w="9356" w:type="dxa"/>
            <w:gridSpan w:val="18"/>
          </w:tcPr>
          <w:p w:rsidR="00DD1F5B" w:rsidRPr="00FD0EA8" w:rsidRDefault="00DD1F5B" w:rsidP="00FD0EA8">
            <w:pPr>
              <w:pStyle w:val="TableParagraph"/>
              <w:spacing w:line="210" w:lineRule="exact"/>
              <w:ind w:left="509"/>
              <w:rPr>
                <w:b/>
                <w:sz w:val="20"/>
                <w:lang w:val="ru-RU"/>
              </w:rPr>
            </w:pPr>
            <w:r w:rsidRPr="00FD0EA8">
              <w:rPr>
                <w:b/>
                <w:sz w:val="20"/>
                <w:lang w:val="ru-RU"/>
              </w:rPr>
              <w:t>Модуль</w:t>
            </w:r>
            <w:r w:rsidRPr="00FD0EA8">
              <w:rPr>
                <w:b/>
                <w:spacing w:val="-9"/>
                <w:sz w:val="20"/>
                <w:lang w:val="ru-RU"/>
              </w:rPr>
              <w:t xml:space="preserve"> </w:t>
            </w:r>
            <w:r w:rsidRPr="00FD0EA8">
              <w:rPr>
                <w:b/>
                <w:sz w:val="20"/>
                <w:lang w:val="ru-RU"/>
              </w:rPr>
              <w:t>«Школьный</w:t>
            </w:r>
            <w:r w:rsidRPr="00FD0EA8">
              <w:rPr>
                <w:b/>
                <w:spacing w:val="-4"/>
                <w:sz w:val="20"/>
                <w:lang w:val="ru-RU"/>
              </w:rPr>
              <w:t xml:space="preserve"> </w:t>
            </w:r>
            <w:r w:rsidRPr="00FD0EA8">
              <w:rPr>
                <w:b/>
                <w:sz w:val="20"/>
                <w:lang w:val="ru-RU"/>
              </w:rPr>
              <w:t>урок»</w:t>
            </w:r>
            <w:r w:rsidRPr="00FD0EA8">
              <w:rPr>
                <w:b/>
                <w:spacing w:val="-1"/>
                <w:sz w:val="20"/>
                <w:lang w:val="ru-RU"/>
              </w:rPr>
              <w:t xml:space="preserve"> </w:t>
            </w:r>
            <w:r w:rsidRPr="00FD0EA8">
              <w:rPr>
                <w:b/>
                <w:sz w:val="20"/>
                <w:lang w:val="ru-RU"/>
              </w:rPr>
              <w:t>(согласно</w:t>
            </w:r>
            <w:r w:rsidRPr="00FD0EA8">
              <w:rPr>
                <w:b/>
                <w:spacing w:val="-6"/>
                <w:sz w:val="20"/>
                <w:lang w:val="ru-RU"/>
              </w:rPr>
              <w:t xml:space="preserve"> </w:t>
            </w:r>
            <w:r w:rsidRPr="00FD0EA8">
              <w:rPr>
                <w:b/>
                <w:sz w:val="20"/>
                <w:lang w:val="ru-RU"/>
              </w:rPr>
              <w:t>индивидуальным</w:t>
            </w:r>
            <w:r w:rsidRPr="00FD0EA8">
              <w:rPr>
                <w:b/>
                <w:spacing w:val="-2"/>
                <w:sz w:val="20"/>
                <w:lang w:val="ru-RU"/>
              </w:rPr>
              <w:t xml:space="preserve"> </w:t>
            </w:r>
            <w:r w:rsidRPr="00FD0EA8">
              <w:rPr>
                <w:b/>
                <w:sz w:val="20"/>
                <w:lang w:val="ru-RU"/>
              </w:rPr>
              <w:t>планам</w:t>
            </w:r>
            <w:r w:rsidRPr="00FD0EA8">
              <w:rPr>
                <w:b/>
                <w:spacing w:val="-1"/>
                <w:sz w:val="20"/>
                <w:lang w:val="ru-RU"/>
              </w:rPr>
              <w:t xml:space="preserve"> </w:t>
            </w:r>
            <w:r w:rsidRPr="00FD0EA8">
              <w:rPr>
                <w:b/>
                <w:sz w:val="20"/>
                <w:lang w:val="ru-RU"/>
              </w:rPr>
              <w:t>работы</w:t>
            </w:r>
            <w:r w:rsidRPr="00FD0EA8">
              <w:rPr>
                <w:b/>
                <w:spacing w:val="-2"/>
                <w:sz w:val="20"/>
                <w:lang w:val="ru-RU"/>
              </w:rPr>
              <w:t xml:space="preserve"> </w:t>
            </w:r>
            <w:r w:rsidRPr="00FD0EA8">
              <w:rPr>
                <w:b/>
                <w:sz w:val="20"/>
                <w:lang w:val="ru-RU"/>
              </w:rPr>
              <w:t>учителей</w:t>
            </w:r>
            <w:r w:rsidRPr="00FD0EA8">
              <w:rPr>
                <w:b/>
                <w:spacing w:val="-3"/>
                <w:sz w:val="20"/>
                <w:lang w:val="ru-RU"/>
              </w:rPr>
              <w:t xml:space="preserve"> </w:t>
            </w:r>
            <w:r w:rsidRPr="00FD0EA8">
              <w:rPr>
                <w:b/>
                <w:sz w:val="20"/>
                <w:lang w:val="ru-RU"/>
              </w:rPr>
              <w:t>-</w:t>
            </w:r>
            <w:r w:rsidRPr="00FD0EA8">
              <w:rPr>
                <w:b/>
                <w:spacing w:val="-3"/>
                <w:sz w:val="20"/>
                <w:lang w:val="ru-RU"/>
              </w:rPr>
              <w:t xml:space="preserve"> </w:t>
            </w:r>
            <w:r w:rsidRPr="00FD0EA8">
              <w:rPr>
                <w:b/>
                <w:sz w:val="20"/>
                <w:lang w:val="ru-RU"/>
              </w:rPr>
              <w:t>предметников)</w:t>
            </w:r>
          </w:p>
        </w:tc>
      </w:tr>
      <w:tr w:rsidR="00DD1F5B" w:rsidTr="00B75E40">
        <w:trPr>
          <w:gridBefore w:val="1"/>
          <w:wBefore w:w="34" w:type="dxa"/>
          <w:trHeight w:val="460"/>
        </w:trPr>
        <w:tc>
          <w:tcPr>
            <w:tcW w:w="3903" w:type="dxa"/>
            <w:gridSpan w:val="4"/>
            <w:tcBorders>
              <w:right w:val="single" w:sz="6" w:space="0" w:color="000000"/>
            </w:tcBorders>
          </w:tcPr>
          <w:p w:rsidR="00DD1F5B" w:rsidRDefault="00DD1F5B" w:rsidP="00FD0EA8">
            <w:pPr>
              <w:pStyle w:val="TableParagraph"/>
              <w:spacing w:line="225" w:lineRule="exact"/>
              <w:rPr>
                <w:sz w:val="20"/>
              </w:rPr>
            </w:pPr>
            <w:r>
              <w:rPr>
                <w:sz w:val="20"/>
              </w:rPr>
              <w:t>Название</w:t>
            </w:r>
            <w:r>
              <w:rPr>
                <w:spacing w:val="-3"/>
                <w:sz w:val="20"/>
              </w:rPr>
              <w:t xml:space="preserve"> </w:t>
            </w:r>
            <w:r>
              <w:rPr>
                <w:sz w:val="20"/>
              </w:rPr>
              <w:t>темы</w:t>
            </w:r>
          </w:p>
        </w:tc>
        <w:tc>
          <w:tcPr>
            <w:tcW w:w="1271" w:type="dxa"/>
            <w:gridSpan w:val="5"/>
            <w:tcBorders>
              <w:left w:val="single" w:sz="6" w:space="0" w:color="000000"/>
            </w:tcBorders>
          </w:tcPr>
          <w:p w:rsidR="00DD1F5B" w:rsidRDefault="00DD1F5B" w:rsidP="00FD0EA8">
            <w:pPr>
              <w:pStyle w:val="TableParagraph"/>
              <w:spacing w:line="225" w:lineRule="exact"/>
              <w:ind w:left="96"/>
              <w:rPr>
                <w:sz w:val="20"/>
              </w:rPr>
            </w:pPr>
            <w:r>
              <w:rPr>
                <w:sz w:val="20"/>
              </w:rPr>
              <w:t>Класс</w:t>
            </w:r>
          </w:p>
        </w:tc>
        <w:tc>
          <w:tcPr>
            <w:tcW w:w="1901" w:type="dxa"/>
            <w:gridSpan w:val="5"/>
          </w:tcPr>
          <w:p w:rsidR="00DD1F5B" w:rsidRDefault="00DD1F5B" w:rsidP="00FD0EA8">
            <w:pPr>
              <w:pStyle w:val="TableParagraph"/>
              <w:spacing w:line="225" w:lineRule="exact"/>
              <w:ind w:left="179"/>
              <w:rPr>
                <w:sz w:val="20"/>
              </w:rPr>
            </w:pPr>
            <w:r>
              <w:rPr>
                <w:sz w:val="20"/>
              </w:rPr>
              <w:t>Ориентировочное</w:t>
            </w:r>
          </w:p>
          <w:p w:rsidR="00DD1F5B" w:rsidRDefault="00DD1F5B" w:rsidP="00FD0EA8">
            <w:pPr>
              <w:pStyle w:val="TableParagraph"/>
              <w:spacing w:line="215" w:lineRule="exact"/>
              <w:ind w:left="174"/>
              <w:rPr>
                <w:sz w:val="20"/>
              </w:rPr>
            </w:pPr>
            <w:r>
              <w:rPr>
                <w:sz w:val="20"/>
              </w:rPr>
              <w:t>время</w:t>
            </w:r>
            <w:r>
              <w:rPr>
                <w:spacing w:val="-13"/>
                <w:sz w:val="20"/>
              </w:rPr>
              <w:t xml:space="preserve"> </w:t>
            </w:r>
            <w:r>
              <w:rPr>
                <w:sz w:val="20"/>
              </w:rPr>
              <w:t>проведения</w:t>
            </w:r>
          </w:p>
        </w:tc>
        <w:tc>
          <w:tcPr>
            <w:tcW w:w="2281" w:type="dxa"/>
            <w:gridSpan w:val="4"/>
          </w:tcPr>
          <w:p w:rsidR="00DD1F5B" w:rsidRDefault="00DD1F5B" w:rsidP="00FD0EA8">
            <w:pPr>
              <w:pStyle w:val="TableParagraph"/>
              <w:spacing w:line="225" w:lineRule="exact"/>
              <w:ind w:left="259" w:right="258"/>
              <w:jc w:val="center"/>
              <w:rPr>
                <w:sz w:val="20"/>
              </w:rPr>
            </w:pPr>
            <w:r>
              <w:rPr>
                <w:sz w:val="20"/>
              </w:rPr>
              <w:t>Ответственные</w:t>
            </w:r>
          </w:p>
        </w:tc>
      </w:tr>
      <w:tr w:rsidR="00DD1F5B" w:rsidTr="00B75E40">
        <w:trPr>
          <w:gridBefore w:val="1"/>
          <w:wBefore w:w="34" w:type="dxa"/>
          <w:trHeight w:val="230"/>
        </w:trPr>
        <w:tc>
          <w:tcPr>
            <w:tcW w:w="9356" w:type="dxa"/>
            <w:gridSpan w:val="18"/>
          </w:tcPr>
          <w:p w:rsidR="00DD1F5B" w:rsidRDefault="00DD1F5B" w:rsidP="00FD0EA8">
            <w:pPr>
              <w:pStyle w:val="TableParagraph"/>
              <w:spacing w:line="210" w:lineRule="exact"/>
              <w:rPr>
                <w:sz w:val="20"/>
              </w:rPr>
            </w:pPr>
            <w:r>
              <w:rPr>
                <w:sz w:val="20"/>
              </w:rPr>
              <w:t>Русский</w:t>
            </w:r>
            <w:r>
              <w:rPr>
                <w:spacing w:val="-6"/>
                <w:sz w:val="20"/>
              </w:rPr>
              <w:t xml:space="preserve"> </w:t>
            </w:r>
            <w:r>
              <w:rPr>
                <w:sz w:val="20"/>
              </w:rPr>
              <w:t>язык,</w:t>
            </w:r>
            <w:r>
              <w:rPr>
                <w:spacing w:val="-1"/>
                <w:sz w:val="20"/>
              </w:rPr>
              <w:t xml:space="preserve"> </w:t>
            </w:r>
            <w:r>
              <w:rPr>
                <w:sz w:val="20"/>
              </w:rPr>
              <w:t>литература</w:t>
            </w:r>
          </w:p>
        </w:tc>
      </w:tr>
      <w:tr w:rsidR="00DD1F5B" w:rsidTr="00B75E40">
        <w:trPr>
          <w:gridBefore w:val="1"/>
          <w:wBefore w:w="34" w:type="dxa"/>
          <w:trHeight w:val="460"/>
        </w:trPr>
        <w:tc>
          <w:tcPr>
            <w:tcW w:w="568" w:type="dxa"/>
          </w:tcPr>
          <w:p w:rsidR="00DD1F5B" w:rsidRDefault="00DD1F5B" w:rsidP="00FD0EA8">
            <w:pPr>
              <w:pStyle w:val="TableParagraph"/>
              <w:spacing w:line="225" w:lineRule="exact"/>
              <w:ind w:left="216" w:right="192"/>
              <w:jc w:val="center"/>
              <w:rPr>
                <w:sz w:val="20"/>
              </w:rPr>
            </w:pPr>
            <w:r>
              <w:rPr>
                <w:sz w:val="20"/>
              </w:rPr>
              <w:t>1.</w:t>
            </w:r>
          </w:p>
        </w:tc>
        <w:tc>
          <w:tcPr>
            <w:tcW w:w="3335" w:type="dxa"/>
            <w:gridSpan w:val="3"/>
            <w:tcBorders>
              <w:right w:val="single" w:sz="6" w:space="0" w:color="000000"/>
            </w:tcBorders>
          </w:tcPr>
          <w:p w:rsidR="00DD1F5B" w:rsidRDefault="00DD1F5B" w:rsidP="00FD0EA8">
            <w:pPr>
              <w:pStyle w:val="TableParagraph"/>
              <w:spacing w:line="225" w:lineRule="exact"/>
              <w:ind w:left="122"/>
              <w:rPr>
                <w:sz w:val="20"/>
              </w:rPr>
            </w:pPr>
            <w:r>
              <w:rPr>
                <w:sz w:val="20"/>
              </w:rPr>
              <w:t>Международный</w:t>
            </w:r>
            <w:r>
              <w:rPr>
                <w:spacing w:val="-5"/>
                <w:sz w:val="20"/>
              </w:rPr>
              <w:t xml:space="preserve"> </w:t>
            </w:r>
            <w:r>
              <w:rPr>
                <w:sz w:val="20"/>
              </w:rPr>
              <w:t>день</w:t>
            </w:r>
          </w:p>
          <w:p w:rsidR="00DD1F5B" w:rsidRDefault="00DD1F5B" w:rsidP="00FD0EA8">
            <w:pPr>
              <w:pStyle w:val="TableParagraph"/>
              <w:spacing w:line="215" w:lineRule="exact"/>
              <w:ind w:left="122"/>
              <w:rPr>
                <w:sz w:val="20"/>
              </w:rPr>
            </w:pPr>
            <w:r>
              <w:rPr>
                <w:sz w:val="20"/>
              </w:rPr>
              <w:t>распространения</w:t>
            </w:r>
            <w:r>
              <w:rPr>
                <w:spacing w:val="-6"/>
                <w:sz w:val="20"/>
              </w:rPr>
              <w:t xml:space="preserve"> </w:t>
            </w:r>
            <w:r>
              <w:rPr>
                <w:sz w:val="20"/>
              </w:rPr>
              <w:t>грамотности.</w:t>
            </w:r>
          </w:p>
        </w:tc>
        <w:tc>
          <w:tcPr>
            <w:tcW w:w="1271" w:type="dxa"/>
            <w:gridSpan w:val="5"/>
            <w:vMerge w:val="restart"/>
            <w:tcBorders>
              <w:left w:val="single" w:sz="6" w:space="0" w:color="000000"/>
            </w:tcBorders>
          </w:tcPr>
          <w:p w:rsidR="00DD1F5B" w:rsidRDefault="00DD1F5B" w:rsidP="00FD0EA8">
            <w:pPr>
              <w:pStyle w:val="TableParagraph"/>
              <w:spacing w:line="225" w:lineRule="exact"/>
              <w:ind w:left="389"/>
              <w:rPr>
                <w:sz w:val="20"/>
              </w:rPr>
            </w:pPr>
            <w:r>
              <w:rPr>
                <w:sz w:val="20"/>
              </w:rPr>
              <w:t>10-11</w:t>
            </w:r>
          </w:p>
        </w:tc>
        <w:tc>
          <w:tcPr>
            <w:tcW w:w="1901" w:type="dxa"/>
            <w:gridSpan w:val="5"/>
          </w:tcPr>
          <w:p w:rsidR="00DD1F5B" w:rsidRDefault="00DD1F5B" w:rsidP="00FD0EA8">
            <w:pPr>
              <w:pStyle w:val="TableParagraph"/>
              <w:spacing w:line="225" w:lineRule="exact"/>
              <w:ind w:left="252" w:right="255"/>
              <w:jc w:val="center"/>
              <w:rPr>
                <w:sz w:val="20"/>
              </w:rPr>
            </w:pPr>
            <w:r>
              <w:rPr>
                <w:sz w:val="20"/>
              </w:rPr>
              <w:t>08.09.23</w:t>
            </w:r>
          </w:p>
        </w:tc>
        <w:tc>
          <w:tcPr>
            <w:tcW w:w="2281" w:type="dxa"/>
            <w:gridSpan w:val="4"/>
          </w:tcPr>
          <w:p w:rsidR="00DD1F5B" w:rsidRDefault="00DD1F5B" w:rsidP="00FD0EA8">
            <w:pPr>
              <w:pStyle w:val="TableParagraph"/>
              <w:spacing w:line="225" w:lineRule="exact"/>
              <w:ind w:left="256" w:right="258"/>
              <w:jc w:val="center"/>
              <w:rPr>
                <w:sz w:val="20"/>
              </w:rPr>
            </w:pPr>
            <w:r>
              <w:rPr>
                <w:sz w:val="20"/>
              </w:rPr>
              <w:t>Учителя-предметники</w:t>
            </w:r>
          </w:p>
        </w:tc>
      </w:tr>
      <w:tr w:rsidR="00DD1F5B" w:rsidTr="00B75E40">
        <w:trPr>
          <w:gridBefore w:val="1"/>
          <w:wBefore w:w="34" w:type="dxa"/>
          <w:trHeight w:val="460"/>
        </w:trPr>
        <w:tc>
          <w:tcPr>
            <w:tcW w:w="568" w:type="dxa"/>
          </w:tcPr>
          <w:p w:rsidR="00DD1F5B" w:rsidRDefault="00DD1F5B" w:rsidP="00FD0EA8">
            <w:pPr>
              <w:pStyle w:val="TableParagraph"/>
              <w:spacing w:line="226" w:lineRule="exact"/>
              <w:ind w:left="216" w:right="192"/>
              <w:jc w:val="center"/>
              <w:rPr>
                <w:sz w:val="20"/>
              </w:rPr>
            </w:pPr>
            <w:r>
              <w:rPr>
                <w:sz w:val="20"/>
              </w:rPr>
              <w:t>2.</w:t>
            </w:r>
          </w:p>
        </w:tc>
        <w:tc>
          <w:tcPr>
            <w:tcW w:w="3335" w:type="dxa"/>
            <w:gridSpan w:val="3"/>
            <w:tcBorders>
              <w:right w:val="single" w:sz="6" w:space="0" w:color="000000"/>
            </w:tcBorders>
          </w:tcPr>
          <w:p w:rsidR="00DD1F5B" w:rsidRPr="00FD0EA8" w:rsidRDefault="00DD1F5B" w:rsidP="00FD0EA8">
            <w:pPr>
              <w:pStyle w:val="TableParagraph"/>
              <w:spacing w:line="226" w:lineRule="exact"/>
              <w:ind w:left="122"/>
              <w:rPr>
                <w:sz w:val="20"/>
                <w:lang w:val="ru-RU"/>
              </w:rPr>
            </w:pPr>
            <w:r w:rsidRPr="00FD0EA8">
              <w:rPr>
                <w:sz w:val="20"/>
                <w:lang w:val="ru-RU"/>
              </w:rPr>
              <w:t>Международный</w:t>
            </w:r>
            <w:r w:rsidRPr="00FD0EA8">
              <w:rPr>
                <w:spacing w:val="-4"/>
                <w:sz w:val="20"/>
                <w:lang w:val="ru-RU"/>
              </w:rPr>
              <w:t xml:space="preserve"> </w:t>
            </w:r>
            <w:r w:rsidRPr="00FD0EA8">
              <w:rPr>
                <w:sz w:val="20"/>
                <w:lang w:val="ru-RU"/>
              </w:rPr>
              <w:t>день</w:t>
            </w:r>
            <w:r w:rsidRPr="00FD0EA8">
              <w:rPr>
                <w:spacing w:val="-3"/>
                <w:sz w:val="20"/>
                <w:lang w:val="ru-RU"/>
              </w:rPr>
              <w:t xml:space="preserve"> </w:t>
            </w:r>
            <w:proofErr w:type="gramStart"/>
            <w:r w:rsidRPr="00FD0EA8">
              <w:rPr>
                <w:sz w:val="20"/>
                <w:lang w:val="ru-RU"/>
              </w:rPr>
              <w:t>родного</w:t>
            </w:r>
            <w:proofErr w:type="gramEnd"/>
          </w:p>
          <w:p w:rsidR="00DD1F5B" w:rsidRPr="00FD0EA8" w:rsidRDefault="00DD1F5B" w:rsidP="00FD0EA8">
            <w:pPr>
              <w:pStyle w:val="TableParagraph"/>
              <w:spacing w:line="215" w:lineRule="exact"/>
              <w:ind w:left="122"/>
              <w:rPr>
                <w:sz w:val="20"/>
                <w:lang w:val="ru-RU"/>
              </w:rPr>
            </w:pPr>
            <w:r w:rsidRPr="00FD0EA8">
              <w:rPr>
                <w:sz w:val="20"/>
                <w:lang w:val="ru-RU"/>
              </w:rPr>
              <w:t>языка</w:t>
            </w:r>
            <w:r w:rsidRPr="00FD0EA8">
              <w:rPr>
                <w:spacing w:val="1"/>
                <w:sz w:val="20"/>
                <w:lang w:val="ru-RU"/>
              </w:rPr>
              <w:t xml:space="preserve"> </w:t>
            </w:r>
            <w:r w:rsidRPr="00FD0EA8">
              <w:rPr>
                <w:sz w:val="20"/>
                <w:lang w:val="ru-RU"/>
              </w:rPr>
              <w:t>(21 февраля)</w:t>
            </w:r>
          </w:p>
        </w:tc>
        <w:tc>
          <w:tcPr>
            <w:tcW w:w="1271" w:type="dxa"/>
            <w:gridSpan w:val="5"/>
            <w:vMerge/>
            <w:tcBorders>
              <w:top w:val="nil"/>
              <w:left w:val="single" w:sz="6" w:space="0" w:color="000000"/>
            </w:tcBorders>
          </w:tcPr>
          <w:p w:rsidR="00DD1F5B" w:rsidRPr="00FD0EA8" w:rsidRDefault="00DD1F5B" w:rsidP="00FD0EA8">
            <w:pPr>
              <w:rPr>
                <w:sz w:val="2"/>
                <w:szCs w:val="2"/>
                <w:lang w:val="ru-RU"/>
              </w:rPr>
            </w:pPr>
          </w:p>
        </w:tc>
        <w:tc>
          <w:tcPr>
            <w:tcW w:w="1901" w:type="dxa"/>
            <w:gridSpan w:val="5"/>
          </w:tcPr>
          <w:p w:rsidR="00DD1F5B" w:rsidRPr="00FD0EA8" w:rsidRDefault="00DD1F5B" w:rsidP="00FD0EA8">
            <w:pPr>
              <w:pStyle w:val="TableParagraph"/>
              <w:spacing w:before="7"/>
              <w:ind w:left="0"/>
              <w:rPr>
                <w:b/>
                <w:sz w:val="19"/>
                <w:lang w:val="ru-RU"/>
              </w:rPr>
            </w:pPr>
          </w:p>
          <w:p w:rsidR="00DD1F5B" w:rsidRDefault="00DD1F5B" w:rsidP="00FD0EA8">
            <w:pPr>
              <w:pStyle w:val="TableParagraph"/>
              <w:spacing w:line="215" w:lineRule="exact"/>
              <w:ind w:left="252" w:right="255"/>
              <w:jc w:val="center"/>
              <w:rPr>
                <w:sz w:val="20"/>
              </w:rPr>
            </w:pPr>
            <w:r>
              <w:rPr>
                <w:sz w:val="20"/>
              </w:rPr>
              <w:t>21.02.24</w:t>
            </w:r>
          </w:p>
        </w:tc>
        <w:tc>
          <w:tcPr>
            <w:tcW w:w="2281" w:type="dxa"/>
            <w:gridSpan w:val="4"/>
          </w:tcPr>
          <w:p w:rsidR="00DD1F5B" w:rsidRDefault="00DD1F5B" w:rsidP="00FD0EA8">
            <w:pPr>
              <w:pStyle w:val="TableParagraph"/>
              <w:spacing w:line="226" w:lineRule="exact"/>
              <w:ind w:left="256" w:right="258"/>
              <w:jc w:val="center"/>
              <w:rPr>
                <w:sz w:val="20"/>
              </w:rPr>
            </w:pPr>
            <w:r>
              <w:rPr>
                <w:sz w:val="20"/>
              </w:rPr>
              <w:t>Учителя-предметники</w:t>
            </w:r>
          </w:p>
        </w:tc>
      </w:tr>
      <w:tr w:rsidR="00DD1F5B" w:rsidTr="00B75E40">
        <w:trPr>
          <w:gridBefore w:val="1"/>
          <w:wBefore w:w="34" w:type="dxa"/>
          <w:trHeight w:val="455"/>
        </w:trPr>
        <w:tc>
          <w:tcPr>
            <w:tcW w:w="568" w:type="dxa"/>
          </w:tcPr>
          <w:p w:rsidR="00DD1F5B" w:rsidRDefault="00DD1F5B" w:rsidP="00FD0EA8">
            <w:pPr>
              <w:pStyle w:val="TableParagraph"/>
              <w:spacing w:line="225" w:lineRule="exact"/>
              <w:ind w:left="216" w:right="192"/>
              <w:jc w:val="center"/>
              <w:rPr>
                <w:sz w:val="20"/>
              </w:rPr>
            </w:pPr>
            <w:r>
              <w:rPr>
                <w:sz w:val="20"/>
              </w:rPr>
              <w:t>3.</w:t>
            </w:r>
          </w:p>
        </w:tc>
        <w:tc>
          <w:tcPr>
            <w:tcW w:w="3335" w:type="dxa"/>
            <w:gridSpan w:val="3"/>
            <w:tcBorders>
              <w:right w:val="single" w:sz="6" w:space="0" w:color="000000"/>
            </w:tcBorders>
          </w:tcPr>
          <w:p w:rsidR="00DD1F5B" w:rsidRPr="00FD0EA8" w:rsidRDefault="00DD1F5B" w:rsidP="00FD0EA8">
            <w:pPr>
              <w:pStyle w:val="TableParagraph"/>
              <w:spacing w:line="226" w:lineRule="exact"/>
              <w:ind w:left="122" w:right="349"/>
              <w:rPr>
                <w:sz w:val="20"/>
                <w:lang w:val="ru-RU"/>
              </w:rPr>
            </w:pPr>
            <w:r w:rsidRPr="00FD0EA8">
              <w:rPr>
                <w:sz w:val="20"/>
                <w:lang w:val="ru-RU"/>
              </w:rPr>
              <w:t>«Ларец</w:t>
            </w:r>
            <w:r w:rsidRPr="00FD0EA8">
              <w:rPr>
                <w:spacing w:val="-7"/>
                <w:sz w:val="20"/>
                <w:lang w:val="ru-RU"/>
              </w:rPr>
              <w:t xml:space="preserve"> </w:t>
            </w:r>
            <w:r w:rsidRPr="00FD0EA8">
              <w:rPr>
                <w:sz w:val="20"/>
                <w:lang w:val="ru-RU"/>
              </w:rPr>
              <w:t>мудрых</w:t>
            </w:r>
            <w:r w:rsidRPr="00FD0EA8">
              <w:rPr>
                <w:spacing w:val="-4"/>
                <w:sz w:val="20"/>
                <w:lang w:val="ru-RU"/>
              </w:rPr>
              <w:t xml:space="preserve"> </w:t>
            </w:r>
            <w:r w:rsidRPr="00FD0EA8">
              <w:rPr>
                <w:sz w:val="20"/>
                <w:lang w:val="ru-RU"/>
              </w:rPr>
              <w:t>мыслей,</w:t>
            </w:r>
            <w:r w:rsidRPr="00FD0EA8">
              <w:rPr>
                <w:spacing w:val="-3"/>
                <w:sz w:val="20"/>
                <w:lang w:val="ru-RU"/>
              </w:rPr>
              <w:t xml:space="preserve"> </w:t>
            </w:r>
            <w:r w:rsidRPr="00FD0EA8">
              <w:rPr>
                <w:sz w:val="20"/>
                <w:lang w:val="ru-RU"/>
              </w:rPr>
              <w:t>ребусов,</w:t>
            </w:r>
            <w:r w:rsidRPr="00FD0EA8">
              <w:rPr>
                <w:spacing w:val="-47"/>
                <w:sz w:val="20"/>
                <w:lang w:val="ru-RU"/>
              </w:rPr>
              <w:t xml:space="preserve"> </w:t>
            </w:r>
            <w:r w:rsidRPr="00FD0EA8">
              <w:rPr>
                <w:sz w:val="20"/>
                <w:lang w:val="ru-RU"/>
              </w:rPr>
              <w:t>кроссвордов»</w:t>
            </w:r>
          </w:p>
        </w:tc>
        <w:tc>
          <w:tcPr>
            <w:tcW w:w="1271" w:type="dxa"/>
            <w:gridSpan w:val="5"/>
            <w:vMerge/>
            <w:tcBorders>
              <w:top w:val="nil"/>
              <w:left w:val="single" w:sz="6" w:space="0" w:color="000000"/>
            </w:tcBorders>
          </w:tcPr>
          <w:p w:rsidR="00DD1F5B" w:rsidRPr="00FD0EA8" w:rsidRDefault="00DD1F5B" w:rsidP="00FD0EA8">
            <w:pPr>
              <w:rPr>
                <w:sz w:val="2"/>
                <w:szCs w:val="2"/>
                <w:lang w:val="ru-RU"/>
              </w:rPr>
            </w:pPr>
          </w:p>
        </w:tc>
        <w:tc>
          <w:tcPr>
            <w:tcW w:w="1901" w:type="dxa"/>
            <w:gridSpan w:val="5"/>
          </w:tcPr>
          <w:p w:rsidR="00DD1F5B" w:rsidRDefault="00DD1F5B" w:rsidP="00FD0EA8">
            <w:pPr>
              <w:pStyle w:val="TableParagraph"/>
              <w:spacing w:line="225" w:lineRule="exact"/>
              <w:ind w:left="252" w:right="255"/>
              <w:jc w:val="center"/>
              <w:rPr>
                <w:sz w:val="20"/>
              </w:rPr>
            </w:pPr>
            <w:r>
              <w:rPr>
                <w:sz w:val="20"/>
              </w:rPr>
              <w:t>февраль</w:t>
            </w:r>
          </w:p>
        </w:tc>
        <w:tc>
          <w:tcPr>
            <w:tcW w:w="2281" w:type="dxa"/>
            <w:gridSpan w:val="4"/>
          </w:tcPr>
          <w:p w:rsidR="00DD1F5B" w:rsidRDefault="00DD1F5B" w:rsidP="00FD0EA8">
            <w:pPr>
              <w:pStyle w:val="TableParagraph"/>
              <w:spacing w:line="225" w:lineRule="exact"/>
              <w:ind w:left="256" w:right="258"/>
              <w:jc w:val="center"/>
              <w:rPr>
                <w:sz w:val="20"/>
              </w:rPr>
            </w:pPr>
            <w:r>
              <w:rPr>
                <w:sz w:val="20"/>
              </w:rPr>
              <w:t>Учителя-предметники</w:t>
            </w:r>
          </w:p>
        </w:tc>
      </w:tr>
      <w:tr w:rsidR="00DD1F5B" w:rsidTr="00B75E40">
        <w:trPr>
          <w:gridBefore w:val="1"/>
          <w:wBefore w:w="34" w:type="dxa"/>
          <w:trHeight w:val="460"/>
        </w:trPr>
        <w:tc>
          <w:tcPr>
            <w:tcW w:w="568" w:type="dxa"/>
          </w:tcPr>
          <w:p w:rsidR="00DD1F5B" w:rsidRDefault="00DD1F5B" w:rsidP="00FD0EA8">
            <w:pPr>
              <w:pStyle w:val="TableParagraph"/>
              <w:spacing w:line="225" w:lineRule="exact"/>
              <w:ind w:left="216" w:right="192"/>
              <w:jc w:val="center"/>
              <w:rPr>
                <w:sz w:val="20"/>
              </w:rPr>
            </w:pPr>
            <w:r>
              <w:rPr>
                <w:sz w:val="20"/>
              </w:rPr>
              <w:t>4.</w:t>
            </w:r>
          </w:p>
        </w:tc>
        <w:tc>
          <w:tcPr>
            <w:tcW w:w="3335" w:type="dxa"/>
            <w:gridSpan w:val="3"/>
            <w:tcBorders>
              <w:right w:val="single" w:sz="6" w:space="0" w:color="000000"/>
            </w:tcBorders>
          </w:tcPr>
          <w:p w:rsidR="00DD1F5B" w:rsidRPr="00FD0EA8" w:rsidRDefault="00DD1F5B" w:rsidP="00FD0EA8">
            <w:pPr>
              <w:pStyle w:val="TableParagraph"/>
              <w:spacing w:line="225" w:lineRule="exact"/>
              <w:ind w:left="122"/>
              <w:rPr>
                <w:sz w:val="20"/>
                <w:lang w:val="ru-RU"/>
              </w:rPr>
            </w:pPr>
            <w:r w:rsidRPr="00FD0EA8">
              <w:rPr>
                <w:sz w:val="20"/>
                <w:lang w:val="ru-RU"/>
              </w:rPr>
              <w:t>День</w:t>
            </w:r>
            <w:r w:rsidRPr="00FD0EA8">
              <w:rPr>
                <w:spacing w:val="-2"/>
                <w:sz w:val="20"/>
                <w:lang w:val="ru-RU"/>
              </w:rPr>
              <w:t xml:space="preserve"> </w:t>
            </w:r>
            <w:r w:rsidRPr="00FD0EA8">
              <w:rPr>
                <w:sz w:val="20"/>
                <w:lang w:val="ru-RU"/>
              </w:rPr>
              <w:t>славянской</w:t>
            </w:r>
            <w:r w:rsidRPr="00FD0EA8">
              <w:rPr>
                <w:spacing w:val="-3"/>
                <w:sz w:val="20"/>
                <w:lang w:val="ru-RU"/>
              </w:rPr>
              <w:t xml:space="preserve"> </w:t>
            </w:r>
            <w:r w:rsidRPr="00FD0EA8">
              <w:rPr>
                <w:sz w:val="20"/>
                <w:lang w:val="ru-RU"/>
              </w:rPr>
              <w:t>письменности</w:t>
            </w:r>
            <w:r w:rsidRPr="00FD0EA8">
              <w:rPr>
                <w:spacing w:val="-3"/>
                <w:sz w:val="20"/>
                <w:lang w:val="ru-RU"/>
              </w:rPr>
              <w:t xml:space="preserve"> </w:t>
            </w:r>
            <w:r w:rsidRPr="00FD0EA8">
              <w:rPr>
                <w:sz w:val="20"/>
                <w:lang w:val="ru-RU"/>
              </w:rPr>
              <w:t>и</w:t>
            </w:r>
          </w:p>
          <w:p w:rsidR="00DD1F5B" w:rsidRPr="00FD0EA8" w:rsidRDefault="00DD1F5B" w:rsidP="00FD0EA8">
            <w:pPr>
              <w:pStyle w:val="TableParagraph"/>
              <w:spacing w:line="215" w:lineRule="exact"/>
              <w:ind w:left="122"/>
              <w:rPr>
                <w:sz w:val="20"/>
                <w:lang w:val="ru-RU"/>
              </w:rPr>
            </w:pPr>
            <w:r w:rsidRPr="00FD0EA8">
              <w:rPr>
                <w:sz w:val="20"/>
                <w:lang w:val="ru-RU"/>
              </w:rPr>
              <w:t>культуры</w:t>
            </w:r>
          </w:p>
        </w:tc>
        <w:tc>
          <w:tcPr>
            <w:tcW w:w="1271" w:type="dxa"/>
            <w:gridSpan w:val="5"/>
            <w:vMerge/>
            <w:tcBorders>
              <w:top w:val="nil"/>
              <w:left w:val="single" w:sz="6" w:space="0" w:color="000000"/>
            </w:tcBorders>
          </w:tcPr>
          <w:p w:rsidR="00DD1F5B" w:rsidRPr="00FD0EA8" w:rsidRDefault="00DD1F5B" w:rsidP="00FD0EA8">
            <w:pPr>
              <w:rPr>
                <w:sz w:val="2"/>
                <w:szCs w:val="2"/>
                <w:lang w:val="ru-RU"/>
              </w:rPr>
            </w:pPr>
          </w:p>
        </w:tc>
        <w:tc>
          <w:tcPr>
            <w:tcW w:w="1901" w:type="dxa"/>
            <w:gridSpan w:val="5"/>
          </w:tcPr>
          <w:p w:rsidR="00DD1F5B" w:rsidRDefault="00DD1F5B" w:rsidP="00FD0EA8">
            <w:pPr>
              <w:pStyle w:val="TableParagraph"/>
              <w:spacing w:line="225" w:lineRule="exact"/>
              <w:ind w:left="252" w:right="255"/>
              <w:jc w:val="center"/>
              <w:rPr>
                <w:sz w:val="20"/>
              </w:rPr>
            </w:pPr>
            <w:r>
              <w:rPr>
                <w:sz w:val="20"/>
              </w:rPr>
              <w:t>24.05.24</w:t>
            </w:r>
          </w:p>
        </w:tc>
        <w:tc>
          <w:tcPr>
            <w:tcW w:w="2281" w:type="dxa"/>
            <w:gridSpan w:val="4"/>
          </w:tcPr>
          <w:p w:rsidR="00DD1F5B" w:rsidRDefault="00DD1F5B" w:rsidP="00FD0EA8">
            <w:pPr>
              <w:pStyle w:val="TableParagraph"/>
              <w:spacing w:line="225" w:lineRule="exact"/>
              <w:ind w:left="256" w:right="258"/>
              <w:jc w:val="center"/>
              <w:rPr>
                <w:sz w:val="20"/>
              </w:rPr>
            </w:pPr>
            <w:r>
              <w:rPr>
                <w:sz w:val="20"/>
              </w:rPr>
              <w:t>Учителя-предметники</w:t>
            </w:r>
          </w:p>
        </w:tc>
      </w:tr>
      <w:tr w:rsidR="00DD1F5B" w:rsidTr="00B75E40">
        <w:trPr>
          <w:gridBefore w:val="1"/>
          <w:wBefore w:w="34" w:type="dxa"/>
          <w:trHeight w:val="460"/>
        </w:trPr>
        <w:tc>
          <w:tcPr>
            <w:tcW w:w="568" w:type="dxa"/>
          </w:tcPr>
          <w:p w:rsidR="00DD1F5B" w:rsidRDefault="00DD1F5B" w:rsidP="00FD0EA8">
            <w:pPr>
              <w:pStyle w:val="TableParagraph"/>
              <w:spacing w:line="225" w:lineRule="exact"/>
              <w:ind w:left="216" w:right="192"/>
              <w:jc w:val="center"/>
              <w:rPr>
                <w:sz w:val="20"/>
              </w:rPr>
            </w:pPr>
            <w:r>
              <w:rPr>
                <w:sz w:val="20"/>
              </w:rPr>
              <w:t>5.</w:t>
            </w:r>
          </w:p>
        </w:tc>
        <w:tc>
          <w:tcPr>
            <w:tcW w:w="3335" w:type="dxa"/>
            <w:gridSpan w:val="3"/>
            <w:tcBorders>
              <w:right w:val="single" w:sz="6" w:space="0" w:color="000000"/>
            </w:tcBorders>
          </w:tcPr>
          <w:p w:rsidR="00DD1F5B" w:rsidRPr="00FD0EA8" w:rsidRDefault="00DD1F5B" w:rsidP="00FD0EA8">
            <w:pPr>
              <w:pStyle w:val="TableParagraph"/>
              <w:spacing w:line="225" w:lineRule="exact"/>
              <w:ind w:left="122"/>
              <w:rPr>
                <w:sz w:val="20"/>
                <w:lang w:val="ru-RU"/>
              </w:rPr>
            </w:pPr>
            <w:r w:rsidRPr="00FD0EA8">
              <w:rPr>
                <w:sz w:val="20"/>
                <w:lang w:val="ru-RU"/>
              </w:rPr>
              <w:t>Конкурс</w:t>
            </w:r>
            <w:r w:rsidRPr="00FD0EA8">
              <w:rPr>
                <w:spacing w:val="-2"/>
                <w:sz w:val="20"/>
                <w:lang w:val="ru-RU"/>
              </w:rPr>
              <w:t xml:space="preserve"> </w:t>
            </w:r>
            <w:r w:rsidRPr="00FD0EA8">
              <w:rPr>
                <w:sz w:val="20"/>
                <w:lang w:val="ru-RU"/>
              </w:rPr>
              <w:t>сочинений</w:t>
            </w:r>
            <w:r w:rsidRPr="00FD0EA8">
              <w:rPr>
                <w:spacing w:val="-1"/>
                <w:sz w:val="20"/>
                <w:lang w:val="ru-RU"/>
              </w:rPr>
              <w:t xml:space="preserve"> </w:t>
            </w:r>
            <w:r w:rsidRPr="00FD0EA8">
              <w:rPr>
                <w:sz w:val="20"/>
                <w:lang w:val="ru-RU"/>
              </w:rPr>
              <w:t>по</w:t>
            </w:r>
            <w:r w:rsidRPr="00FD0EA8">
              <w:rPr>
                <w:spacing w:val="-3"/>
                <w:sz w:val="20"/>
                <w:lang w:val="ru-RU"/>
              </w:rPr>
              <w:t xml:space="preserve"> </w:t>
            </w:r>
            <w:r w:rsidRPr="00FD0EA8">
              <w:rPr>
                <w:sz w:val="20"/>
                <w:lang w:val="ru-RU"/>
              </w:rPr>
              <w:t>русскому</w:t>
            </w:r>
          </w:p>
          <w:p w:rsidR="00DD1F5B" w:rsidRPr="00FD0EA8" w:rsidRDefault="00DD1F5B" w:rsidP="00FD0EA8">
            <w:pPr>
              <w:pStyle w:val="TableParagraph"/>
              <w:spacing w:before="1" w:line="215" w:lineRule="exact"/>
              <w:ind w:left="122"/>
              <w:rPr>
                <w:sz w:val="20"/>
                <w:lang w:val="ru-RU"/>
              </w:rPr>
            </w:pPr>
            <w:r w:rsidRPr="00FD0EA8">
              <w:rPr>
                <w:sz w:val="20"/>
                <w:lang w:val="ru-RU"/>
              </w:rPr>
              <w:t>языку</w:t>
            </w:r>
            <w:r w:rsidRPr="00FD0EA8">
              <w:rPr>
                <w:spacing w:val="-10"/>
                <w:sz w:val="20"/>
                <w:lang w:val="ru-RU"/>
              </w:rPr>
              <w:t xml:space="preserve"> </w:t>
            </w:r>
            <w:r w:rsidRPr="00FD0EA8">
              <w:rPr>
                <w:sz w:val="20"/>
                <w:lang w:val="ru-RU"/>
              </w:rPr>
              <w:t>на</w:t>
            </w:r>
            <w:r w:rsidRPr="00FD0EA8">
              <w:rPr>
                <w:spacing w:val="1"/>
                <w:sz w:val="20"/>
                <w:lang w:val="ru-RU"/>
              </w:rPr>
              <w:t xml:space="preserve"> </w:t>
            </w:r>
            <w:r w:rsidRPr="00FD0EA8">
              <w:rPr>
                <w:sz w:val="20"/>
                <w:lang w:val="ru-RU"/>
              </w:rPr>
              <w:t>тему:</w:t>
            </w:r>
            <w:r w:rsidRPr="00FD0EA8">
              <w:rPr>
                <w:spacing w:val="2"/>
                <w:sz w:val="20"/>
                <w:lang w:val="ru-RU"/>
              </w:rPr>
              <w:t xml:space="preserve"> </w:t>
            </w:r>
            <w:r w:rsidRPr="00FD0EA8">
              <w:rPr>
                <w:sz w:val="20"/>
                <w:lang w:val="ru-RU"/>
              </w:rPr>
              <w:t>«Великая</w:t>
            </w:r>
            <w:r w:rsidRPr="00FD0EA8">
              <w:rPr>
                <w:spacing w:val="-2"/>
                <w:sz w:val="20"/>
                <w:lang w:val="ru-RU"/>
              </w:rPr>
              <w:t xml:space="preserve"> </w:t>
            </w:r>
            <w:r w:rsidRPr="00FD0EA8">
              <w:rPr>
                <w:sz w:val="20"/>
                <w:lang w:val="ru-RU"/>
              </w:rPr>
              <w:t>победа!»</w:t>
            </w:r>
          </w:p>
        </w:tc>
        <w:tc>
          <w:tcPr>
            <w:tcW w:w="1271" w:type="dxa"/>
            <w:gridSpan w:val="5"/>
            <w:vMerge/>
            <w:tcBorders>
              <w:top w:val="nil"/>
              <w:left w:val="single" w:sz="6" w:space="0" w:color="000000"/>
            </w:tcBorders>
          </w:tcPr>
          <w:p w:rsidR="00DD1F5B" w:rsidRPr="00FD0EA8" w:rsidRDefault="00DD1F5B" w:rsidP="00FD0EA8">
            <w:pPr>
              <w:rPr>
                <w:sz w:val="2"/>
                <w:szCs w:val="2"/>
                <w:lang w:val="ru-RU"/>
              </w:rPr>
            </w:pPr>
          </w:p>
        </w:tc>
        <w:tc>
          <w:tcPr>
            <w:tcW w:w="1901" w:type="dxa"/>
            <w:gridSpan w:val="5"/>
          </w:tcPr>
          <w:p w:rsidR="00DD1F5B" w:rsidRDefault="00DD1F5B" w:rsidP="00FD0EA8">
            <w:pPr>
              <w:pStyle w:val="TableParagraph"/>
              <w:spacing w:line="225" w:lineRule="exact"/>
              <w:ind w:left="249" w:right="255"/>
              <w:jc w:val="center"/>
              <w:rPr>
                <w:sz w:val="20"/>
              </w:rPr>
            </w:pPr>
            <w:r>
              <w:rPr>
                <w:sz w:val="20"/>
              </w:rPr>
              <w:t>май</w:t>
            </w:r>
          </w:p>
        </w:tc>
        <w:tc>
          <w:tcPr>
            <w:tcW w:w="2281" w:type="dxa"/>
            <w:gridSpan w:val="4"/>
          </w:tcPr>
          <w:p w:rsidR="00DD1F5B" w:rsidRDefault="00DD1F5B" w:rsidP="00FD0EA8">
            <w:pPr>
              <w:pStyle w:val="TableParagraph"/>
              <w:spacing w:line="225" w:lineRule="exact"/>
              <w:ind w:left="256" w:right="258"/>
              <w:jc w:val="center"/>
              <w:rPr>
                <w:sz w:val="20"/>
              </w:rPr>
            </w:pPr>
            <w:r>
              <w:rPr>
                <w:sz w:val="20"/>
              </w:rPr>
              <w:t>Учителя-предметники</w:t>
            </w:r>
          </w:p>
        </w:tc>
      </w:tr>
      <w:tr w:rsidR="00DD1F5B" w:rsidTr="00B75E40">
        <w:trPr>
          <w:gridBefore w:val="1"/>
          <w:wBefore w:w="34" w:type="dxa"/>
          <w:trHeight w:val="690"/>
        </w:trPr>
        <w:tc>
          <w:tcPr>
            <w:tcW w:w="568" w:type="dxa"/>
          </w:tcPr>
          <w:p w:rsidR="00DD1F5B" w:rsidRDefault="00DD1F5B" w:rsidP="00FD0EA8">
            <w:pPr>
              <w:pStyle w:val="TableParagraph"/>
              <w:spacing w:line="225" w:lineRule="exact"/>
              <w:ind w:left="216" w:right="192"/>
              <w:jc w:val="center"/>
              <w:rPr>
                <w:sz w:val="20"/>
              </w:rPr>
            </w:pPr>
            <w:r>
              <w:rPr>
                <w:sz w:val="20"/>
              </w:rPr>
              <w:t>6.</w:t>
            </w:r>
          </w:p>
        </w:tc>
        <w:tc>
          <w:tcPr>
            <w:tcW w:w="3335" w:type="dxa"/>
            <w:gridSpan w:val="3"/>
            <w:tcBorders>
              <w:right w:val="single" w:sz="6" w:space="0" w:color="000000"/>
            </w:tcBorders>
          </w:tcPr>
          <w:p w:rsidR="00DD1F5B" w:rsidRPr="00FD0EA8" w:rsidRDefault="00DD1F5B" w:rsidP="00FD0EA8">
            <w:pPr>
              <w:pStyle w:val="TableParagraph"/>
              <w:ind w:left="122" w:right="279"/>
              <w:rPr>
                <w:sz w:val="20"/>
                <w:lang w:val="ru-RU"/>
              </w:rPr>
            </w:pPr>
            <w:r w:rsidRPr="00FD0EA8">
              <w:rPr>
                <w:sz w:val="20"/>
                <w:lang w:val="ru-RU"/>
              </w:rPr>
              <w:t>Литературно-музыкальный</w:t>
            </w:r>
            <w:r w:rsidRPr="00FD0EA8">
              <w:rPr>
                <w:spacing w:val="-10"/>
                <w:sz w:val="20"/>
                <w:lang w:val="ru-RU"/>
              </w:rPr>
              <w:t xml:space="preserve"> </w:t>
            </w:r>
            <w:r w:rsidRPr="00FD0EA8">
              <w:rPr>
                <w:sz w:val="20"/>
                <w:lang w:val="ru-RU"/>
              </w:rPr>
              <w:t>салон,</w:t>
            </w:r>
            <w:r w:rsidRPr="00FD0EA8">
              <w:rPr>
                <w:spacing w:val="-47"/>
                <w:sz w:val="20"/>
                <w:lang w:val="ru-RU"/>
              </w:rPr>
              <w:t xml:space="preserve"> </w:t>
            </w:r>
            <w:r w:rsidRPr="00FD0EA8">
              <w:rPr>
                <w:sz w:val="20"/>
                <w:lang w:val="ru-RU"/>
              </w:rPr>
              <w:t>посвящённый</w:t>
            </w:r>
            <w:r w:rsidRPr="00FD0EA8">
              <w:rPr>
                <w:spacing w:val="-1"/>
                <w:sz w:val="20"/>
                <w:lang w:val="ru-RU"/>
              </w:rPr>
              <w:t xml:space="preserve"> </w:t>
            </w:r>
            <w:r w:rsidRPr="00FD0EA8">
              <w:rPr>
                <w:sz w:val="20"/>
                <w:lang w:val="ru-RU"/>
              </w:rPr>
              <w:t>творчеству</w:t>
            </w:r>
            <w:r w:rsidRPr="00FD0EA8">
              <w:rPr>
                <w:spacing w:val="-8"/>
                <w:sz w:val="20"/>
                <w:lang w:val="ru-RU"/>
              </w:rPr>
              <w:t xml:space="preserve"> </w:t>
            </w:r>
            <w:r w:rsidRPr="00FD0EA8">
              <w:rPr>
                <w:sz w:val="20"/>
                <w:lang w:val="ru-RU"/>
              </w:rPr>
              <w:t>М.</w:t>
            </w:r>
          </w:p>
          <w:p w:rsidR="00DD1F5B" w:rsidRDefault="00DD1F5B" w:rsidP="00FD0EA8">
            <w:pPr>
              <w:pStyle w:val="TableParagraph"/>
              <w:spacing w:line="215" w:lineRule="exact"/>
              <w:ind w:left="122"/>
              <w:rPr>
                <w:sz w:val="20"/>
              </w:rPr>
            </w:pPr>
            <w:r>
              <w:rPr>
                <w:sz w:val="20"/>
              </w:rPr>
              <w:t>Цветаевой</w:t>
            </w:r>
          </w:p>
        </w:tc>
        <w:tc>
          <w:tcPr>
            <w:tcW w:w="1271" w:type="dxa"/>
            <w:gridSpan w:val="5"/>
            <w:vMerge/>
            <w:tcBorders>
              <w:top w:val="nil"/>
              <w:left w:val="single" w:sz="6" w:space="0" w:color="000000"/>
            </w:tcBorders>
          </w:tcPr>
          <w:p w:rsidR="00DD1F5B" w:rsidRDefault="00DD1F5B" w:rsidP="00FD0EA8">
            <w:pPr>
              <w:rPr>
                <w:sz w:val="2"/>
                <w:szCs w:val="2"/>
              </w:rPr>
            </w:pPr>
          </w:p>
        </w:tc>
        <w:tc>
          <w:tcPr>
            <w:tcW w:w="1901" w:type="dxa"/>
            <w:gridSpan w:val="5"/>
          </w:tcPr>
          <w:p w:rsidR="00DD1F5B" w:rsidRDefault="00DD1F5B" w:rsidP="00FD0EA8">
            <w:pPr>
              <w:pStyle w:val="TableParagraph"/>
              <w:spacing w:line="225" w:lineRule="exact"/>
              <w:ind w:left="252" w:right="255"/>
              <w:jc w:val="center"/>
              <w:rPr>
                <w:sz w:val="20"/>
              </w:rPr>
            </w:pPr>
            <w:r>
              <w:rPr>
                <w:sz w:val="20"/>
              </w:rPr>
              <w:t>февраль</w:t>
            </w:r>
          </w:p>
        </w:tc>
        <w:tc>
          <w:tcPr>
            <w:tcW w:w="2281" w:type="dxa"/>
            <w:gridSpan w:val="4"/>
          </w:tcPr>
          <w:p w:rsidR="00DD1F5B" w:rsidRDefault="00DD1F5B" w:rsidP="00FD0EA8">
            <w:pPr>
              <w:pStyle w:val="TableParagraph"/>
              <w:spacing w:line="225" w:lineRule="exact"/>
              <w:ind w:left="256" w:right="258"/>
              <w:jc w:val="center"/>
              <w:rPr>
                <w:sz w:val="20"/>
              </w:rPr>
            </w:pPr>
            <w:r>
              <w:rPr>
                <w:sz w:val="20"/>
              </w:rPr>
              <w:t>Учителя-предметники</w:t>
            </w:r>
          </w:p>
        </w:tc>
      </w:tr>
      <w:tr w:rsidR="00DD1F5B" w:rsidTr="00B75E40">
        <w:trPr>
          <w:gridBefore w:val="1"/>
          <w:wBefore w:w="34" w:type="dxa"/>
          <w:trHeight w:val="801"/>
        </w:trPr>
        <w:tc>
          <w:tcPr>
            <w:tcW w:w="568" w:type="dxa"/>
          </w:tcPr>
          <w:p w:rsidR="00DD1F5B" w:rsidRDefault="00DD1F5B" w:rsidP="00FD0EA8">
            <w:pPr>
              <w:pStyle w:val="TableParagraph"/>
              <w:spacing w:line="225" w:lineRule="exact"/>
              <w:ind w:left="216" w:right="192"/>
              <w:jc w:val="center"/>
              <w:rPr>
                <w:sz w:val="20"/>
              </w:rPr>
            </w:pPr>
            <w:r>
              <w:rPr>
                <w:sz w:val="20"/>
              </w:rPr>
              <w:t>7.</w:t>
            </w:r>
          </w:p>
        </w:tc>
        <w:tc>
          <w:tcPr>
            <w:tcW w:w="3335" w:type="dxa"/>
            <w:gridSpan w:val="3"/>
            <w:tcBorders>
              <w:right w:val="single" w:sz="6" w:space="0" w:color="000000"/>
            </w:tcBorders>
          </w:tcPr>
          <w:p w:rsidR="00DD1F5B" w:rsidRPr="00FD0EA8" w:rsidRDefault="00DD1F5B" w:rsidP="00FD0EA8">
            <w:pPr>
              <w:pStyle w:val="TableParagraph"/>
              <w:ind w:left="122" w:right="456"/>
              <w:rPr>
                <w:sz w:val="20"/>
                <w:lang w:val="ru-RU"/>
              </w:rPr>
            </w:pPr>
            <w:r w:rsidRPr="00FD0EA8">
              <w:rPr>
                <w:sz w:val="20"/>
                <w:lang w:val="ru-RU"/>
              </w:rPr>
              <w:t>Литературно-музыкальная</w:t>
            </w:r>
            <w:r w:rsidRPr="00FD0EA8">
              <w:rPr>
                <w:spacing w:val="1"/>
                <w:sz w:val="20"/>
                <w:lang w:val="ru-RU"/>
              </w:rPr>
              <w:t xml:space="preserve"> </w:t>
            </w:r>
            <w:r w:rsidRPr="00FD0EA8">
              <w:rPr>
                <w:sz w:val="20"/>
                <w:lang w:val="ru-RU"/>
              </w:rPr>
              <w:t>композиция «Неугасима память</w:t>
            </w:r>
            <w:r w:rsidRPr="00FD0EA8">
              <w:rPr>
                <w:spacing w:val="-48"/>
                <w:sz w:val="20"/>
                <w:lang w:val="ru-RU"/>
              </w:rPr>
              <w:t xml:space="preserve"> </w:t>
            </w:r>
            <w:r w:rsidRPr="00FD0EA8">
              <w:rPr>
                <w:sz w:val="20"/>
                <w:lang w:val="ru-RU"/>
              </w:rPr>
              <w:t>поколений»</w:t>
            </w:r>
          </w:p>
        </w:tc>
        <w:tc>
          <w:tcPr>
            <w:tcW w:w="1271" w:type="dxa"/>
            <w:gridSpan w:val="5"/>
            <w:vMerge/>
            <w:tcBorders>
              <w:top w:val="nil"/>
              <w:left w:val="single" w:sz="6" w:space="0" w:color="000000"/>
            </w:tcBorders>
          </w:tcPr>
          <w:p w:rsidR="00DD1F5B" w:rsidRPr="00FD0EA8" w:rsidRDefault="00DD1F5B" w:rsidP="00FD0EA8">
            <w:pPr>
              <w:rPr>
                <w:sz w:val="2"/>
                <w:szCs w:val="2"/>
                <w:lang w:val="ru-RU"/>
              </w:rPr>
            </w:pPr>
          </w:p>
        </w:tc>
        <w:tc>
          <w:tcPr>
            <w:tcW w:w="1901" w:type="dxa"/>
            <w:gridSpan w:val="5"/>
          </w:tcPr>
          <w:p w:rsidR="00DD1F5B" w:rsidRDefault="00DD1F5B" w:rsidP="00FD0EA8">
            <w:pPr>
              <w:pStyle w:val="TableParagraph"/>
              <w:spacing w:line="225" w:lineRule="exact"/>
              <w:ind w:left="249" w:right="255"/>
              <w:jc w:val="center"/>
              <w:rPr>
                <w:sz w:val="20"/>
              </w:rPr>
            </w:pPr>
            <w:r>
              <w:rPr>
                <w:sz w:val="20"/>
              </w:rPr>
              <w:t>май</w:t>
            </w:r>
          </w:p>
        </w:tc>
        <w:tc>
          <w:tcPr>
            <w:tcW w:w="2281" w:type="dxa"/>
            <w:gridSpan w:val="4"/>
          </w:tcPr>
          <w:p w:rsidR="00DD1F5B" w:rsidRDefault="00DD1F5B" w:rsidP="00FD0EA8">
            <w:pPr>
              <w:pStyle w:val="TableParagraph"/>
              <w:spacing w:line="225" w:lineRule="exact"/>
              <w:ind w:left="256" w:right="258"/>
              <w:jc w:val="center"/>
              <w:rPr>
                <w:sz w:val="20"/>
              </w:rPr>
            </w:pPr>
            <w:r>
              <w:rPr>
                <w:sz w:val="20"/>
              </w:rPr>
              <w:t>Учителя-предметники</w:t>
            </w:r>
          </w:p>
        </w:tc>
      </w:tr>
      <w:tr w:rsidR="00DD1F5B" w:rsidTr="00B75E40">
        <w:trPr>
          <w:gridBefore w:val="1"/>
          <w:wBefore w:w="34" w:type="dxa"/>
          <w:trHeight w:val="230"/>
        </w:trPr>
        <w:tc>
          <w:tcPr>
            <w:tcW w:w="9356" w:type="dxa"/>
            <w:gridSpan w:val="18"/>
          </w:tcPr>
          <w:p w:rsidR="00DD1F5B" w:rsidRDefault="00DD1F5B" w:rsidP="00FD0EA8">
            <w:pPr>
              <w:pStyle w:val="TableParagraph"/>
              <w:spacing w:line="211" w:lineRule="exact"/>
              <w:rPr>
                <w:sz w:val="20"/>
              </w:rPr>
            </w:pPr>
            <w:r>
              <w:rPr>
                <w:sz w:val="20"/>
              </w:rPr>
              <w:t>Математика</w:t>
            </w:r>
          </w:p>
        </w:tc>
      </w:tr>
      <w:tr w:rsidR="00B75E40" w:rsidTr="00B75E40">
        <w:trPr>
          <w:gridBefore w:val="1"/>
          <w:wBefore w:w="34" w:type="dxa"/>
          <w:trHeight w:val="230"/>
        </w:trPr>
        <w:tc>
          <w:tcPr>
            <w:tcW w:w="709" w:type="dxa"/>
            <w:gridSpan w:val="3"/>
          </w:tcPr>
          <w:p w:rsidR="00DD1F5B" w:rsidRDefault="00DD1F5B" w:rsidP="00FD0EA8">
            <w:pPr>
              <w:pStyle w:val="TableParagraph"/>
              <w:spacing w:line="210" w:lineRule="exact"/>
              <w:ind w:left="216" w:right="192"/>
              <w:jc w:val="center"/>
              <w:rPr>
                <w:sz w:val="20"/>
              </w:rPr>
            </w:pPr>
            <w:r>
              <w:rPr>
                <w:sz w:val="20"/>
              </w:rPr>
              <w:t>8.</w:t>
            </w:r>
          </w:p>
        </w:tc>
        <w:tc>
          <w:tcPr>
            <w:tcW w:w="3194" w:type="dxa"/>
            <w:tcBorders>
              <w:right w:val="single" w:sz="6" w:space="0" w:color="000000"/>
            </w:tcBorders>
          </w:tcPr>
          <w:p w:rsidR="00DD1F5B" w:rsidRDefault="00DD1F5B" w:rsidP="00FD0EA8">
            <w:pPr>
              <w:pStyle w:val="TableParagraph"/>
              <w:spacing w:line="210" w:lineRule="exact"/>
              <w:ind w:left="122"/>
              <w:rPr>
                <w:sz w:val="20"/>
              </w:rPr>
            </w:pPr>
            <w:r>
              <w:rPr>
                <w:sz w:val="20"/>
              </w:rPr>
              <w:t>Всемирный</w:t>
            </w:r>
            <w:r>
              <w:rPr>
                <w:spacing w:val="-3"/>
                <w:sz w:val="20"/>
              </w:rPr>
              <w:t xml:space="preserve"> </w:t>
            </w:r>
            <w:r>
              <w:rPr>
                <w:sz w:val="20"/>
              </w:rPr>
              <w:t>день</w:t>
            </w:r>
            <w:r>
              <w:rPr>
                <w:spacing w:val="-2"/>
                <w:sz w:val="20"/>
              </w:rPr>
              <w:t xml:space="preserve"> </w:t>
            </w:r>
            <w:r>
              <w:rPr>
                <w:sz w:val="20"/>
              </w:rPr>
              <w:t>математики</w:t>
            </w:r>
          </w:p>
        </w:tc>
        <w:tc>
          <w:tcPr>
            <w:tcW w:w="1271" w:type="dxa"/>
            <w:gridSpan w:val="5"/>
            <w:vMerge w:val="restart"/>
            <w:tcBorders>
              <w:left w:val="single" w:sz="6" w:space="0" w:color="000000"/>
            </w:tcBorders>
          </w:tcPr>
          <w:p w:rsidR="00DD1F5B" w:rsidRDefault="00DD1F5B" w:rsidP="00FD0EA8">
            <w:pPr>
              <w:pStyle w:val="TableParagraph"/>
              <w:spacing w:line="225" w:lineRule="exact"/>
              <w:ind w:left="389"/>
              <w:rPr>
                <w:sz w:val="20"/>
              </w:rPr>
            </w:pPr>
            <w:r>
              <w:rPr>
                <w:sz w:val="20"/>
              </w:rPr>
              <w:t>10-11</w:t>
            </w:r>
          </w:p>
        </w:tc>
        <w:tc>
          <w:tcPr>
            <w:tcW w:w="1901" w:type="dxa"/>
            <w:gridSpan w:val="5"/>
          </w:tcPr>
          <w:p w:rsidR="00DD1F5B" w:rsidRDefault="00DD1F5B" w:rsidP="00FD0EA8">
            <w:pPr>
              <w:pStyle w:val="TableParagraph"/>
              <w:spacing w:line="210" w:lineRule="exact"/>
              <w:ind w:left="252" w:right="255"/>
              <w:jc w:val="center"/>
              <w:rPr>
                <w:sz w:val="20"/>
              </w:rPr>
            </w:pPr>
            <w:r>
              <w:rPr>
                <w:sz w:val="20"/>
              </w:rPr>
              <w:t>15.10.23</w:t>
            </w:r>
          </w:p>
        </w:tc>
        <w:tc>
          <w:tcPr>
            <w:tcW w:w="2281" w:type="dxa"/>
            <w:gridSpan w:val="4"/>
          </w:tcPr>
          <w:p w:rsidR="00DD1F5B" w:rsidRDefault="00DD1F5B" w:rsidP="00FD0EA8">
            <w:pPr>
              <w:pStyle w:val="TableParagraph"/>
              <w:spacing w:line="210" w:lineRule="exact"/>
              <w:ind w:left="256" w:right="258"/>
              <w:jc w:val="center"/>
              <w:rPr>
                <w:sz w:val="20"/>
              </w:rPr>
            </w:pPr>
            <w:r>
              <w:rPr>
                <w:sz w:val="20"/>
              </w:rPr>
              <w:t>Учителя-предметники</w:t>
            </w:r>
          </w:p>
        </w:tc>
      </w:tr>
      <w:tr w:rsidR="00B75E40" w:rsidTr="00B75E40">
        <w:trPr>
          <w:gridBefore w:val="1"/>
          <w:wBefore w:w="34" w:type="dxa"/>
          <w:trHeight w:val="460"/>
        </w:trPr>
        <w:tc>
          <w:tcPr>
            <w:tcW w:w="709" w:type="dxa"/>
            <w:gridSpan w:val="3"/>
          </w:tcPr>
          <w:p w:rsidR="00DD1F5B" w:rsidRDefault="00DD1F5B" w:rsidP="00FD0EA8">
            <w:pPr>
              <w:pStyle w:val="TableParagraph"/>
              <w:spacing w:line="225" w:lineRule="exact"/>
              <w:ind w:left="216" w:right="192"/>
              <w:jc w:val="center"/>
              <w:rPr>
                <w:sz w:val="20"/>
              </w:rPr>
            </w:pPr>
            <w:r>
              <w:rPr>
                <w:sz w:val="20"/>
              </w:rPr>
              <w:t>9.</w:t>
            </w:r>
          </w:p>
        </w:tc>
        <w:tc>
          <w:tcPr>
            <w:tcW w:w="3194" w:type="dxa"/>
            <w:tcBorders>
              <w:right w:val="single" w:sz="6" w:space="0" w:color="000000"/>
            </w:tcBorders>
          </w:tcPr>
          <w:p w:rsidR="00DD1F5B" w:rsidRPr="00FD0EA8" w:rsidRDefault="00DD1F5B" w:rsidP="00FD0EA8">
            <w:pPr>
              <w:pStyle w:val="TableParagraph"/>
              <w:spacing w:line="225" w:lineRule="exact"/>
              <w:ind w:left="122"/>
              <w:rPr>
                <w:sz w:val="20"/>
                <w:lang w:val="ru-RU"/>
              </w:rPr>
            </w:pPr>
            <w:r w:rsidRPr="00FD0EA8">
              <w:rPr>
                <w:sz w:val="20"/>
                <w:lang w:val="ru-RU"/>
              </w:rPr>
              <w:t>Математическая</w:t>
            </w:r>
            <w:r w:rsidRPr="00FD0EA8">
              <w:rPr>
                <w:spacing w:val="-4"/>
                <w:sz w:val="20"/>
                <w:lang w:val="ru-RU"/>
              </w:rPr>
              <w:t xml:space="preserve"> </w:t>
            </w:r>
            <w:r w:rsidRPr="00FD0EA8">
              <w:rPr>
                <w:sz w:val="20"/>
                <w:lang w:val="ru-RU"/>
              </w:rPr>
              <w:t>викторина</w:t>
            </w:r>
            <w:r w:rsidRPr="00FD0EA8">
              <w:rPr>
                <w:spacing w:val="-1"/>
                <w:sz w:val="20"/>
                <w:lang w:val="ru-RU"/>
              </w:rPr>
              <w:t xml:space="preserve"> </w:t>
            </w:r>
            <w:proofErr w:type="gramStart"/>
            <w:r w:rsidRPr="00FD0EA8">
              <w:rPr>
                <w:sz w:val="20"/>
                <w:lang w:val="ru-RU"/>
              </w:rPr>
              <w:t>в</w:t>
            </w:r>
            <w:proofErr w:type="gramEnd"/>
          </w:p>
          <w:p w:rsidR="00DD1F5B" w:rsidRPr="00FD0EA8" w:rsidRDefault="00DD1F5B" w:rsidP="00FD0EA8">
            <w:pPr>
              <w:pStyle w:val="TableParagraph"/>
              <w:spacing w:line="215" w:lineRule="exact"/>
              <w:ind w:left="122"/>
              <w:rPr>
                <w:sz w:val="20"/>
                <w:lang w:val="ru-RU"/>
              </w:rPr>
            </w:pPr>
            <w:proofErr w:type="gramStart"/>
            <w:r w:rsidRPr="00FD0EA8">
              <w:rPr>
                <w:sz w:val="20"/>
                <w:lang w:val="ru-RU"/>
              </w:rPr>
              <w:t>рамках</w:t>
            </w:r>
            <w:proofErr w:type="gramEnd"/>
            <w:r w:rsidRPr="00FD0EA8">
              <w:rPr>
                <w:spacing w:val="-7"/>
                <w:sz w:val="20"/>
                <w:lang w:val="ru-RU"/>
              </w:rPr>
              <w:t xml:space="preserve"> </w:t>
            </w:r>
            <w:r w:rsidRPr="00FD0EA8">
              <w:rPr>
                <w:sz w:val="20"/>
                <w:lang w:val="ru-RU"/>
              </w:rPr>
              <w:t>математической</w:t>
            </w:r>
            <w:r w:rsidRPr="00FD0EA8">
              <w:rPr>
                <w:spacing w:val="-3"/>
                <w:sz w:val="20"/>
                <w:lang w:val="ru-RU"/>
              </w:rPr>
              <w:t xml:space="preserve"> </w:t>
            </w:r>
            <w:r w:rsidRPr="00FD0EA8">
              <w:rPr>
                <w:sz w:val="20"/>
                <w:lang w:val="ru-RU"/>
              </w:rPr>
              <w:t>декады</w:t>
            </w:r>
          </w:p>
        </w:tc>
        <w:tc>
          <w:tcPr>
            <w:tcW w:w="1271" w:type="dxa"/>
            <w:gridSpan w:val="5"/>
            <w:vMerge/>
            <w:tcBorders>
              <w:top w:val="nil"/>
              <w:left w:val="single" w:sz="6" w:space="0" w:color="000000"/>
            </w:tcBorders>
          </w:tcPr>
          <w:p w:rsidR="00DD1F5B" w:rsidRPr="00FD0EA8" w:rsidRDefault="00DD1F5B" w:rsidP="00FD0EA8">
            <w:pPr>
              <w:rPr>
                <w:sz w:val="2"/>
                <w:szCs w:val="2"/>
                <w:lang w:val="ru-RU"/>
              </w:rPr>
            </w:pPr>
          </w:p>
        </w:tc>
        <w:tc>
          <w:tcPr>
            <w:tcW w:w="1901" w:type="dxa"/>
            <w:gridSpan w:val="5"/>
          </w:tcPr>
          <w:p w:rsidR="00DD1F5B" w:rsidRDefault="00DD1F5B" w:rsidP="00FD0EA8">
            <w:pPr>
              <w:pStyle w:val="TableParagraph"/>
              <w:spacing w:line="225" w:lineRule="exact"/>
              <w:ind w:left="252" w:right="255"/>
              <w:jc w:val="center"/>
              <w:rPr>
                <w:sz w:val="20"/>
              </w:rPr>
            </w:pPr>
            <w:r>
              <w:rPr>
                <w:sz w:val="20"/>
              </w:rPr>
              <w:t>по</w:t>
            </w:r>
            <w:r>
              <w:rPr>
                <w:spacing w:val="-2"/>
                <w:sz w:val="20"/>
              </w:rPr>
              <w:t xml:space="preserve"> </w:t>
            </w:r>
            <w:r>
              <w:rPr>
                <w:sz w:val="20"/>
              </w:rPr>
              <w:t>плану</w:t>
            </w:r>
          </w:p>
        </w:tc>
        <w:tc>
          <w:tcPr>
            <w:tcW w:w="2281" w:type="dxa"/>
            <w:gridSpan w:val="4"/>
          </w:tcPr>
          <w:p w:rsidR="00DD1F5B" w:rsidRDefault="00DD1F5B" w:rsidP="00FD0EA8">
            <w:pPr>
              <w:pStyle w:val="TableParagraph"/>
              <w:spacing w:line="225" w:lineRule="exact"/>
              <w:ind w:left="256" w:right="258"/>
              <w:jc w:val="center"/>
              <w:rPr>
                <w:sz w:val="20"/>
              </w:rPr>
            </w:pPr>
            <w:r>
              <w:rPr>
                <w:sz w:val="20"/>
              </w:rPr>
              <w:t>Учителя-предметники</w:t>
            </w:r>
          </w:p>
        </w:tc>
      </w:tr>
      <w:tr w:rsidR="00B75E40" w:rsidTr="00B75E40">
        <w:trPr>
          <w:gridBefore w:val="1"/>
          <w:wBefore w:w="34" w:type="dxa"/>
          <w:trHeight w:val="230"/>
        </w:trPr>
        <w:tc>
          <w:tcPr>
            <w:tcW w:w="709" w:type="dxa"/>
            <w:gridSpan w:val="3"/>
          </w:tcPr>
          <w:p w:rsidR="00DD1F5B" w:rsidRDefault="00DD1F5B" w:rsidP="00FD0EA8">
            <w:pPr>
              <w:pStyle w:val="TableParagraph"/>
              <w:spacing w:line="210" w:lineRule="exact"/>
              <w:ind w:left="220" w:right="192"/>
              <w:jc w:val="center"/>
              <w:rPr>
                <w:sz w:val="20"/>
              </w:rPr>
            </w:pPr>
            <w:r>
              <w:rPr>
                <w:sz w:val="20"/>
              </w:rPr>
              <w:t>10.</w:t>
            </w:r>
          </w:p>
        </w:tc>
        <w:tc>
          <w:tcPr>
            <w:tcW w:w="3194" w:type="dxa"/>
            <w:tcBorders>
              <w:right w:val="single" w:sz="6" w:space="0" w:color="000000"/>
            </w:tcBorders>
          </w:tcPr>
          <w:p w:rsidR="00DD1F5B" w:rsidRDefault="00DD1F5B" w:rsidP="00FD0EA8">
            <w:pPr>
              <w:pStyle w:val="TableParagraph"/>
              <w:spacing w:line="210" w:lineRule="exact"/>
              <w:ind w:left="122"/>
              <w:rPr>
                <w:sz w:val="20"/>
              </w:rPr>
            </w:pPr>
            <w:r>
              <w:rPr>
                <w:sz w:val="20"/>
              </w:rPr>
              <w:t>Математическая</w:t>
            </w:r>
            <w:r>
              <w:rPr>
                <w:spacing w:val="-3"/>
                <w:sz w:val="20"/>
              </w:rPr>
              <w:t xml:space="preserve"> </w:t>
            </w:r>
            <w:r>
              <w:rPr>
                <w:sz w:val="20"/>
              </w:rPr>
              <w:t>регата</w:t>
            </w:r>
          </w:p>
        </w:tc>
        <w:tc>
          <w:tcPr>
            <w:tcW w:w="1271" w:type="dxa"/>
            <w:gridSpan w:val="5"/>
            <w:vMerge/>
            <w:tcBorders>
              <w:top w:val="nil"/>
              <w:left w:val="single" w:sz="6" w:space="0" w:color="000000"/>
            </w:tcBorders>
          </w:tcPr>
          <w:p w:rsidR="00DD1F5B" w:rsidRDefault="00DD1F5B" w:rsidP="00FD0EA8">
            <w:pPr>
              <w:rPr>
                <w:sz w:val="2"/>
                <w:szCs w:val="2"/>
              </w:rPr>
            </w:pPr>
          </w:p>
        </w:tc>
        <w:tc>
          <w:tcPr>
            <w:tcW w:w="1901" w:type="dxa"/>
            <w:gridSpan w:val="5"/>
          </w:tcPr>
          <w:p w:rsidR="00DD1F5B" w:rsidRDefault="00DD1F5B" w:rsidP="00FD0EA8">
            <w:pPr>
              <w:pStyle w:val="TableParagraph"/>
              <w:spacing w:line="210" w:lineRule="exact"/>
              <w:ind w:left="248" w:right="255"/>
              <w:jc w:val="center"/>
              <w:rPr>
                <w:sz w:val="20"/>
              </w:rPr>
            </w:pPr>
            <w:r>
              <w:rPr>
                <w:sz w:val="20"/>
              </w:rPr>
              <w:t>апрель</w:t>
            </w:r>
          </w:p>
        </w:tc>
        <w:tc>
          <w:tcPr>
            <w:tcW w:w="2281" w:type="dxa"/>
            <w:gridSpan w:val="4"/>
          </w:tcPr>
          <w:p w:rsidR="00DD1F5B" w:rsidRDefault="00DD1F5B" w:rsidP="00FD0EA8">
            <w:pPr>
              <w:pStyle w:val="TableParagraph"/>
              <w:spacing w:line="210" w:lineRule="exact"/>
              <w:ind w:left="256" w:right="258"/>
              <w:jc w:val="center"/>
              <w:rPr>
                <w:sz w:val="20"/>
              </w:rPr>
            </w:pPr>
            <w:r>
              <w:rPr>
                <w:sz w:val="20"/>
              </w:rPr>
              <w:t>Учителя-предметники</w:t>
            </w:r>
          </w:p>
        </w:tc>
      </w:tr>
      <w:tr w:rsidR="00DD1F5B" w:rsidTr="00B75E40">
        <w:trPr>
          <w:gridBefore w:val="1"/>
          <w:wBefore w:w="34" w:type="dxa"/>
          <w:trHeight w:val="230"/>
        </w:trPr>
        <w:tc>
          <w:tcPr>
            <w:tcW w:w="9356" w:type="dxa"/>
            <w:gridSpan w:val="18"/>
          </w:tcPr>
          <w:p w:rsidR="00DD1F5B" w:rsidRDefault="00DD1F5B" w:rsidP="00FD0EA8">
            <w:pPr>
              <w:pStyle w:val="TableParagraph"/>
              <w:spacing w:line="210" w:lineRule="exact"/>
              <w:rPr>
                <w:sz w:val="20"/>
              </w:rPr>
            </w:pPr>
            <w:r>
              <w:rPr>
                <w:sz w:val="20"/>
              </w:rPr>
              <w:t>Иностранный</w:t>
            </w:r>
            <w:r>
              <w:rPr>
                <w:spacing w:val="-3"/>
                <w:sz w:val="20"/>
              </w:rPr>
              <w:t xml:space="preserve"> </w:t>
            </w:r>
            <w:r>
              <w:rPr>
                <w:sz w:val="20"/>
              </w:rPr>
              <w:t>язык</w:t>
            </w:r>
          </w:p>
        </w:tc>
      </w:tr>
      <w:tr w:rsidR="00B75E40" w:rsidTr="00B75E40">
        <w:trPr>
          <w:gridBefore w:val="1"/>
          <w:wBefore w:w="34" w:type="dxa"/>
          <w:trHeight w:val="460"/>
        </w:trPr>
        <w:tc>
          <w:tcPr>
            <w:tcW w:w="709" w:type="dxa"/>
            <w:gridSpan w:val="3"/>
          </w:tcPr>
          <w:p w:rsidR="00DD1F5B" w:rsidRDefault="00DD1F5B" w:rsidP="00FD0EA8">
            <w:pPr>
              <w:pStyle w:val="TableParagraph"/>
              <w:spacing w:line="225" w:lineRule="exact"/>
              <w:ind w:left="220" w:right="192"/>
              <w:jc w:val="center"/>
              <w:rPr>
                <w:sz w:val="20"/>
              </w:rPr>
            </w:pPr>
            <w:r>
              <w:rPr>
                <w:sz w:val="20"/>
              </w:rPr>
              <w:t>11.</w:t>
            </w:r>
          </w:p>
        </w:tc>
        <w:tc>
          <w:tcPr>
            <w:tcW w:w="3194" w:type="dxa"/>
            <w:tcBorders>
              <w:right w:val="single" w:sz="6" w:space="0" w:color="000000"/>
            </w:tcBorders>
          </w:tcPr>
          <w:p w:rsidR="00DD1F5B" w:rsidRPr="00FD0EA8" w:rsidRDefault="00DD1F5B" w:rsidP="00FD0EA8">
            <w:pPr>
              <w:pStyle w:val="TableParagraph"/>
              <w:spacing w:line="225" w:lineRule="exact"/>
              <w:ind w:left="122"/>
              <w:rPr>
                <w:sz w:val="20"/>
                <w:lang w:val="ru-RU"/>
              </w:rPr>
            </w:pPr>
            <w:r w:rsidRPr="00FD0EA8">
              <w:rPr>
                <w:sz w:val="20"/>
                <w:lang w:val="ru-RU"/>
              </w:rPr>
              <w:t>Традиции</w:t>
            </w:r>
            <w:r w:rsidRPr="00FD0EA8">
              <w:rPr>
                <w:spacing w:val="-5"/>
                <w:sz w:val="20"/>
                <w:lang w:val="ru-RU"/>
              </w:rPr>
              <w:t xml:space="preserve"> </w:t>
            </w:r>
            <w:r w:rsidRPr="00FD0EA8">
              <w:rPr>
                <w:sz w:val="20"/>
                <w:lang w:val="ru-RU"/>
              </w:rPr>
              <w:t>празднования</w:t>
            </w:r>
            <w:r w:rsidRPr="00FD0EA8">
              <w:rPr>
                <w:spacing w:val="-5"/>
                <w:sz w:val="20"/>
                <w:lang w:val="ru-RU"/>
              </w:rPr>
              <w:t xml:space="preserve"> </w:t>
            </w:r>
            <w:r w:rsidRPr="00FD0EA8">
              <w:rPr>
                <w:sz w:val="20"/>
                <w:lang w:val="ru-RU"/>
              </w:rPr>
              <w:t>рождества</w:t>
            </w:r>
          </w:p>
          <w:p w:rsidR="00DD1F5B" w:rsidRPr="00FD0EA8" w:rsidRDefault="00DD1F5B" w:rsidP="00FD0EA8">
            <w:pPr>
              <w:pStyle w:val="TableParagraph"/>
              <w:spacing w:before="1" w:line="215" w:lineRule="exact"/>
              <w:ind w:left="122"/>
              <w:rPr>
                <w:sz w:val="20"/>
                <w:lang w:val="ru-RU"/>
              </w:rPr>
            </w:pPr>
            <w:r w:rsidRPr="00FD0EA8">
              <w:rPr>
                <w:sz w:val="20"/>
                <w:lang w:val="ru-RU"/>
              </w:rPr>
              <w:t>в</w:t>
            </w:r>
            <w:r w:rsidRPr="00FD0EA8">
              <w:rPr>
                <w:spacing w:val="2"/>
                <w:sz w:val="20"/>
                <w:lang w:val="ru-RU"/>
              </w:rPr>
              <w:t xml:space="preserve"> </w:t>
            </w:r>
            <w:r w:rsidRPr="00FD0EA8">
              <w:rPr>
                <w:sz w:val="20"/>
                <w:lang w:val="ru-RU"/>
              </w:rPr>
              <w:t>разных</w:t>
            </w:r>
            <w:r w:rsidRPr="00FD0EA8">
              <w:rPr>
                <w:spacing w:val="-4"/>
                <w:sz w:val="20"/>
                <w:lang w:val="ru-RU"/>
              </w:rPr>
              <w:t xml:space="preserve"> </w:t>
            </w:r>
            <w:r w:rsidRPr="00FD0EA8">
              <w:rPr>
                <w:sz w:val="20"/>
                <w:lang w:val="ru-RU"/>
              </w:rPr>
              <w:t>странах</w:t>
            </w:r>
          </w:p>
        </w:tc>
        <w:tc>
          <w:tcPr>
            <w:tcW w:w="1271" w:type="dxa"/>
            <w:gridSpan w:val="5"/>
            <w:vMerge w:val="restart"/>
            <w:tcBorders>
              <w:left w:val="single" w:sz="6" w:space="0" w:color="000000"/>
            </w:tcBorders>
          </w:tcPr>
          <w:p w:rsidR="00DD1F5B" w:rsidRPr="00FD0EA8" w:rsidRDefault="00DD1F5B" w:rsidP="00FD0EA8">
            <w:pPr>
              <w:pStyle w:val="TableParagraph"/>
              <w:spacing w:before="7"/>
              <w:ind w:left="0"/>
              <w:rPr>
                <w:b/>
                <w:sz w:val="19"/>
                <w:lang w:val="ru-RU"/>
              </w:rPr>
            </w:pPr>
          </w:p>
          <w:p w:rsidR="00DD1F5B" w:rsidRDefault="00DD1F5B" w:rsidP="00FD0EA8">
            <w:pPr>
              <w:pStyle w:val="TableParagraph"/>
              <w:ind w:left="389"/>
              <w:rPr>
                <w:sz w:val="20"/>
              </w:rPr>
            </w:pPr>
            <w:r>
              <w:rPr>
                <w:sz w:val="20"/>
              </w:rPr>
              <w:t>10-11</w:t>
            </w:r>
          </w:p>
        </w:tc>
        <w:tc>
          <w:tcPr>
            <w:tcW w:w="1901" w:type="dxa"/>
            <w:gridSpan w:val="5"/>
          </w:tcPr>
          <w:p w:rsidR="00DD1F5B" w:rsidRDefault="00DD1F5B" w:rsidP="00FD0EA8">
            <w:pPr>
              <w:pStyle w:val="TableParagraph"/>
              <w:spacing w:line="225" w:lineRule="exact"/>
              <w:ind w:left="243" w:right="255"/>
              <w:jc w:val="center"/>
              <w:rPr>
                <w:sz w:val="20"/>
              </w:rPr>
            </w:pPr>
            <w:r>
              <w:rPr>
                <w:sz w:val="20"/>
              </w:rPr>
              <w:t>декабрь</w:t>
            </w:r>
          </w:p>
        </w:tc>
        <w:tc>
          <w:tcPr>
            <w:tcW w:w="2281" w:type="dxa"/>
            <w:gridSpan w:val="4"/>
          </w:tcPr>
          <w:p w:rsidR="00DD1F5B" w:rsidRDefault="00DD1F5B" w:rsidP="00FD0EA8">
            <w:pPr>
              <w:pStyle w:val="TableParagraph"/>
              <w:spacing w:line="225" w:lineRule="exact"/>
              <w:ind w:left="256" w:right="258"/>
              <w:jc w:val="center"/>
              <w:rPr>
                <w:sz w:val="20"/>
              </w:rPr>
            </w:pPr>
            <w:r>
              <w:rPr>
                <w:sz w:val="20"/>
              </w:rPr>
              <w:t>Учителя-предметники</w:t>
            </w:r>
          </w:p>
        </w:tc>
      </w:tr>
      <w:tr w:rsidR="00B75E40" w:rsidTr="00B75E40">
        <w:trPr>
          <w:gridBefore w:val="1"/>
          <w:wBefore w:w="34" w:type="dxa"/>
          <w:trHeight w:val="460"/>
        </w:trPr>
        <w:tc>
          <w:tcPr>
            <w:tcW w:w="709" w:type="dxa"/>
            <w:gridSpan w:val="3"/>
          </w:tcPr>
          <w:p w:rsidR="00DD1F5B" w:rsidRDefault="00DD1F5B" w:rsidP="00FD0EA8">
            <w:pPr>
              <w:pStyle w:val="TableParagraph"/>
              <w:spacing w:line="225" w:lineRule="exact"/>
              <w:ind w:left="220" w:right="192"/>
              <w:jc w:val="center"/>
              <w:rPr>
                <w:sz w:val="20"/>
              </w:rPr>
            </w:pPr>
            <w:r>
              <w:rPr>
                <w:sz w:val="20"/>
              </w:rPr>
              <w:t>12.</w:t>
            </w:r>
          </w:p>
        </w:tc>
        <w:tc>
          <w:tcPr>
            <w:tcW w:w="3194" w:type="dxa"/>
            <w:tcBorders>
              <w:right w:val="single" w:sz="6" w:space="0" w:color="000000"/>
            </w:tcBorders>
          </w:tcPr>
          <w:p w:rsidR="00DD1F5B" w:rsidRPr="00FD0EA8" w:rsidRDefault="00DD1F5B" w:rsidP="00FD0EA8">
            <w:pPr>
              <w:pStyle w:val="TableParagraph"/>
              <w:spacing w:line="225" w:lineRule="exact"/>
              <w:ind w:left="122"/>
              <w:rPr>
                <w:sz w:val="20"/>
                <w:lang w:val="ru-RU"/>
              </w:rPr>
            </w:pPr>
            <w:r w:rsidRPr="00FD0EA8">
              <w:rPr>
                <w:sz w:val="20"/>
                <w:lang w:val="ru-RU"/>
              </w:rPr>
              <w:t>Великие</w:t>
            </w:r>
            <w:r w:rsidRPr="00FD0EA8">
              <w:rPr>
                <w:spacing w:val="-6"/>
                <w:sz w:val="20"/>
                <w:lang w:val="ru-RU"/>
              </w:rPr>
              <w:t xml:space="preserve"> </w:t>
            </w:r>
            <w:r w:rsidRPr="00FD0EA8">
              <w:rPr>
                <w:sz w:val="20"/>
                <w:lang w:val="ru-RU"/>
              </w:rPr>
              <w:t>композиторы</w:t>
            </w:r>
            <w:r w:rsidRPr="00FD0EA8">
              <w:rPr>
                <w:spacing w:val="-3"/>
                <w:sz w:val="20"/>
                <w:lang w:val="ru-RU"/>
              </w:rPr>
              <w:t xml:space="preserve"> </w:t>
            </w:r>
            <w:proofErr w:type="gramStart"/>
            <w:r w:rsidRPr="00FD0EA8">
              <w:rPr>
                <w:sz w:val="20"/>
                <w:lang w:val="ru-RU"/>
              </w:rPr>
              <w:t>западной</w:t>
            </w:r>
            <w:proofErr w:type="gramEnd"/>
          </w:p>
          <w:p w:rsidR="00DD1F5B" w:rsidRPr="00FD0EA8" w:rsidRDefault="00DD1F5B" w:rsidP="00FD0EA8">
            <w:pPr>
              <w:pStyle w:val="TableParagraph"/>
              <w:spacing w:line="215" w:lineRule="exact"/>
              <w:ind w:left="122"/>
              <w:rPr>
                <w:sz w:val="20"/>
                <w:lang w:val="ru-RU"/>
              </w:rPr>
            </w:pPr>
            <w:r w:rsidRPr="00FD0EA8">
              <w:rPr>
                <w:sz w:val="20"/>
                <w:lang w:val="ru-RU"/>
              </w:rPr>
              <w:t>Европы.</w:t>
            </w:r>
            <w:r w:rsidRPr="00FD0EA8">
              <w:rPr>
                <w:spacing w:val="-2"/>
                <w:sz w:val="20"/>
                <w:lang w:val="ru-RU"/>
              </w:rPr>
              <w:t xml:space="preserve"> </w:t>
            </w:r>
            <w:r w:rsidRPr="00FD0EA8">
              <w:rPr>
                <w:sz w:val="20"/>
                <w:lang w:val="ru-RU"/>
              </w:rPr>
              <w:t>Угадай</w:t>
            </w:r>
            <w:r w:rsidRPr="00FD0EA8">
              <w:rPr>
                <w:spacing w:val="-7"/>
                <w:sz w:val="20"/>
                <w:lang w:val="ru-RU"/>
              </w:rPr>
              <w:t xml:space="preserve"> </w:t>
            </w:r>
            <w:r w:rsidRPr="00FD0EA8">
              <w:rPr>
                <w:sz w:val="20"/>
                <w:lang w:val="ru-RU"/>
              </w:rPr>
              <w:t>мелодию.</w:t>
            </w:r>
          </w:p>
        </w:tc>
        <w:tc>
          <w:tcPr>
            <w:tcW w:w="1271" w:type="dxa"/>
            <w:gridSpan w:val="5"/>
            <w:vMerge/>
            <w:tcBorders>
              <w:top w:val="nil"/>
              <w:left w:val="single" w:sz="6" w:space="0" w:color="000000"/>
            </w:tcBorders>
          </w:tcPr>
          <w:p w:rsidR="00DD1F5B" w:rsidRPr="00FD0EA8" w:rsidRDefault="00DD1F5B" w:rsidP="00FD0EA8">
            <w:pPr>
              <w:rPr>
                <w:sz w:val="2"/>
                <w:szCs w:val="2"/>
                <w:lang w:val="ru-RU"/>
              </w:rPr>
            </w:pPr>
          </w:p>
        </w:tc>
        <w:tc>
          <w:tcPr>
            <w:tcW w:w="1901" w:type="dxa"/>
            <w:gridSpan w:val="5"/>
          </w:tcPr>
          <w:p w:rsidR="00DD1F5B" w:rsidRDefault="00DD1F5B" w:rsidP="00FD0EA8">
            <w:pPr>
              <w:pStyle w:val="TableParagraph"/>
              <w:spacing w:line="225" w:lineRule="exact"/>
              <w:ind w:left="252" w:right="255"/>
              <w:jc w:val="center"/>
              <w:rPr>
                <w:sz w:val="20"/>
              </w:rPr>
            </w:pPr>
            <w:r>
              <w:rPr>
                <w:sz w:val="20"/>
              </w:rPr>
              <w:t>февраль</w:t>
            </w:r>
          </w:p>
        </w:tc>
        <w:tc>
          <w:tcPr>
            <w:tcW w:w="2281" w:type="dxa"/>
            <w:gridSpan w:val="4"/>
          </w:tcPr>
          <w:p w:rsidR="00DD1F5B" w:rsidRDefault="00DD1F5B" w:rsidP="00FD0EA8">
            <w:pPr>
              <w:pStyle w:val="TableParagraph"/>
              <w:spacing w:line="225" w:lineRule="exact"/>
              <w:ind w:left="256" w:right="258"/>
              <w:jc w:val="center"/>
              <w:rPr>
                <w:sz w:val="20"/>
              </w:rPr>
            </w:pPr>
            <w:r>
              <w:rPr>
                <w:sz w:val="20"/>
              </w:rPr>
              <w:t>Учителя-предметники</w:t>
            </w:r>
          </w:p>
        </w:tc>
      </w:tr>
      <w:tr w:rsidR="00B75E40" w:rsidTr="00B75E40">
        <w:trPr>
          <w:gridBefore w:val="1"/>
          <w:wBefore w:w="34" w:type="dxa"/>
          <w:trHeight w:val="460"/>
        </w:trPr>
        <w:tc>
          <w:tcPr>
            <w:tcW w:w="709" w:type="dxa"/>
            <w:gridSpan w:val="3"/>
          </w:tcPr>
          <w:p w:rsidR="00DD1F5B" w:rsidRDefault="00DD1F5B" w:rsidP="00FD0EA8">
            <w:pPr>
              <w:pStyle w:val="TableParagraph"/>
              <w:spacing w:line="225" w:lineRule="exact"/>
              <w:ind w:left="220" w:right="192"/>
              <w:jc w:val="center"/>
              <w:rPr>
                <w:sz w:val="20"/>
              </w:rPr>
            </w:pPr>
            <w:r>
              <w:rPr>
                <w:sz w:val="20"/>
              </w:rPr>
              <w:t>13.</w:t>
            </w:r>
          </w:p>
        </w:tc>
        <w:tc>
          <w:tcPr>
            <w:tcW w:w="3194" w:type="dxa"/>
            <w:tcBorders>
              <w:right w:val="single" w:sz="6" w:space="0" w:color="000000"/>
            </w:tcBorders>
          </w:tcPr>
          <w:p w:rsidR="00DD1F5B" w:rsidRPr="00FD0EA8" w:rsidRDefault="00DD1F5B" w:rsidP="00FD0EA8">
            <w:pPr>
              <w:pStyle w:val="TableParagraph"/>
              <w:spacing w:line="225" w:lineRule="exact"/>
              <w:ind w:left="122"/>
              <w:rPr>
                <w:sz w:val="20"/>
                <w:lang w:val="ru-RU"/>
              </w:rPr>
            </w:pPr>
            <w:r w:rsidRPr="00FD0EA8">
              <w:rPr>
                <w:sz w:val="20"/>
                <w:lang w:val="ru-RU"/>
              </w:rPr>
              <w:t>Предметная</w:t>
            </w:r>
            <w:r w:rsidRPr="00FD0EA8">
              <w:rPr>
                <w:spacing w:val="-5"/>
                <w:sz w:val="20"/>
                <w:lang w:val="ru-RU"/>
              </w:rPr>
              <w:t xml:space="preserve"> </w:t>
            </w:r>
            <w:r w:rsidRPr="00FD0EA8">
              <w:rPr>
                <w:sz w:val="20"/>
                <w:lang w:val="ru-RU"/>
              </w:rPr>
              <w:t>неделя.</w:t>
            </w:r>
            <w:r w:rsidRPr="00FD0EA8">
              <w:rPr>
                <w:spacing w:val="-1"/>
                <w:sz w:val="20"/>
                <w:lang w:val="ru-RU"/>
              </w:rPr>
              <w:t xml:space="preserve"> </w:t>
            </w:r>
            <w:r w:rsidRPr="00FD0EA8">
              <w:rPr>
                <w:sz w:val="20"/>
                <w:lang w:val="ru-RU"/>
              </w:rPr>
              <w:t>Говорим</w:t>
            </w:r>
          </w:p>
          <w:p w:rsidR="00DD1F5B" w:rsidRPr="00FD0EA8" w:rsidRDefault="00DD1F5B" w:rsidP="00FD0EA8">
            <w:pPr>
              <w:pStyle w:val="TableParagraph"/>
              <w:spacing w:line="215" w:lineRule="exact"/>
              <w:ind w:left="122"/>
              <w:rPr>
                <w:sz w:val="20"/>
                <w:lang w:val="ru-RU"/>
              </w:rPr>
            </w:pPr>
            <w:r w:rsidRPr="00FD0EA8">
              <w:rPr>
                <w:sz w:val="20"/>
                <w:lang w:val="ru-RU"/>
              </w:rPr>
              <w:t>только</w:t>
            </w:r>
            <w:r w:rsidRPr="00FD0EA8">
              <w:rPr>
                <w:spacing w:val="-7"/>
                <w:sz w:val="20"/>
                <w:lang w:val="ru-RU"/>
              </w:rPr>
              <w:t xml:space="preserve"> </w:t>
            </w:r>
            <w:r w:rsidRPr="00FD0EA8">
              <w:rPr>
                <w:sz w:val="20"/>
                <w:lang w:val="ru-RU"/>
              </w:rPr>
              <w:t>на</w:t>
            </w:r>
            <w:r w:rsidRPr="00FD0EA8">
              <w:rPr>
                <w:spacing w:val="-1"/>
                <w:sz w:val="20"/>
                <w:lang w:val="ru-RU"/>
              </w:rPr>
              <w:t xml:space="preserve"> </w:t>
            </w:r>
            <w:r w:rsidRPr="00FD0EA8">
              <w:rPr>
                <w:sz w:val="20"/>
                <w:lang w:val="ru-RU"/>
              </w:rPr>
              <w:t>иностранном.</w:t>
            </w:r>
          </w:p>
        </w:tc>
        <w:tc>
          <w:tcPr>
            <w:tcW w:w="1271" w:type="dxa"/>
            <w:gridSpan w:val="5"/>
            <w:vMerge/>
            <w:tcBorders>
              <w:top w:val="nil"/>
              <w:left w:val="single" w:sz="6" w:space="0" w:color="000000"/>
            </w:tcBorders>
          </w:tcPr>
          <w:p w:rsidR="00DD1F5B" w:rsidRPr="00FD0EA8" w:rsidRDefault="00DD1F5B" w:rsidP="00FD0EA8">
            <w:pPr>
              <w:rPr>
                <w:sz w:val="2"/>
                <w:szCs w:val="2"/>
                <w:lang w:val="ru-RU"/>
              </w:rPr>
            </w:pPr>
          </w:p>
        </w:tc>
        <w:tc>
          <w:tcPr>
            <w:tcW w:w="1901" w:type="dxa"/>
            <w:gridSpan w:val="5"/>
          </w:tcPr>
          <w:p w:rsidR="00DD1F5B" w:rsidRDefault="00DD1F5B" w:rsidP="00FD0EA8">
            <w:pPr>
              <w:pStyle w:val="TableParagraph"/>
              <w:spacing w:line="225" w:lineRule="exact"/>
              <w:ind w:left="252" w:right="255"/>
              <w:jc w:val="center"/>
              <w:rPr>
                <w:sz w:val="20"/>
              </w:rPr>
            </w:pPr>
            <w:r>
              <w:rPr>
                <w:sz w:val="20"/>
              </w:rPr>
              <w:t>по</w:t>
            </w:r>
            <w:r>
              <w:rPr>
                <w:spacing w:val="-2"/>
                <w:sz w:val="20"/>
              </w:rPr>
              <w:t xml:space="preserve"> </w:t>
            </w:r>
            <w:r>
              <w:rPr>
                <w:sz w:val="20"/>
              </w:rPr>
              <w:t>плану</w:t>
            </w:r>
          </w:p>
        </w:tc>
        <w:tc>
          <w:tcPr>
            <w:tcW w:w="2281" w:type="dxa"/>
            <w:gridSpan w:val="4"/>
          </w:tcPr>
          <w:p w:rsidR="00DD1F5B" w:rsidRDefault="00DD1F5B" w:rsidP="00FD0EA8">
            <w:pPr>
              <w:pStyle w:val="TableParagraph"/>
              <w:spacing w:line="225" w:lineRule="exact"/>
              <w:ind w:left="256" w:right="258"/>
              <w:jc w:val="center"/>
              <w:rPr>
                <w:sz w:val="20"/>
              </w:rPr>
            </w:pPr>
            <w:r>
              <w:rPr>
                <w:sz w:val="20"/>
              </w:rPr>
              <w:t>Учителя-предметники</w:t>
            </w:r>
          </w:p>
        </w:tc>
      </w:tr>
      <w:tr w:rsidR="00DD1F5B" w:rsidTr="00B75E40">
        <w:trPr>
          <w:gridBefore w:val="1"/>
          <w:wBefore w:w="34" w:type="dxa"/>
          <w:trHeight w:val="230"/>
        </w:trPr>
        <w:tc>
          <w:tcPr>
            <w:tcW w:w="9356" w:type="dxa"/>
            <w:gridSpan w:val="18"/>
          </w:tcPr>
          <w:p w:rsidR="00DD1F5B" w:rsidRDefault="00DD1F5B" w:rsidP="00FD0EA8">
            <w:pPr>
              <w:pStyle w:val="TableParagraph"/>
              <w:spacing w:line="210" w:lineRule="exact"/>
              <w:rPr>
                <w:sz w:val="20"/>
              </w:rPr>
            </w:pPr>
            <w:r>
              <w:rPr>
                <w:sz w:val="20"/>
              </w:rPr>
              <w:t>Биология</w:t>
            </w:r>
          </w:p>
        </w:tc>
      </w:tr>
      <w:tr w:rsidR="00B75E40" w:rsidTr="00B75E40">
        <w:trPr>
          <w:gridBefore w:val="1"/>
          <w:wBefore w:w="34" w:type="dxa"/>
          <w:trHeight w:val="461"/>
        </w:trPr>
        <w:tc>
          <w:tcPr>
            <w:tcW w:w="709" w:type="dxa"/>
            <w:gridSpan w:val="3"/>
          </w:tcPr>
          <w:p w:rsidR="00DD1F5B" w:rsidRDefault="00DD1F5B" w:rsidP="00FD0EA8">
            <w:pPr>
              <w:pStyle w:val="TableParagraph"/>
              <w:spacing w:line="225" w:lineRule="exact"/>
              <w:ind w:left="220" w:right="192"/>
              <w:jc w:val="center"/>
              <w:rPr>
                <w:sz w:val="20"/>
              </w:rPr>
            </w:pPr>
            <w:r>
              <w:rPr>
                <w:sz w:val="20"/>
              </w:rPr>
              <w:t>14.</w:t>
            </w:r>
          </w:p>
        </w:tc>
        <w:tc>
          <w:tcPr>
            <w:tcW w:w="3194" w:type="dxa"/>
            <w:tcBorders>
              <w:right w:val="single" w:sz="6" w:space="0" w:color="000000"/>
            </w:tcBorders>
          </w:tcPr>
          <w:p w:rsidR="00DD1F5B" w:rsidRDefault="00DD1F5B" w:rsidP="00FD0EA8">
            <w:pPr>
              <w:pStyle w:val="TableParagraph"/>
              <w:spacing w:line="225" w:lineRule="exact"/>
              <w:ind w:left="122"/>
              <w:rPr>
                <w:sz w:val="20"/>
              </w:rPr>
            </w:pPr>
            <w:r>
              <w:rPr>
                <w:sz w:val="20"/>
              </w:rPr>
              <w:t>Международный</w:t>
            </w:r>
            <w:r>
              <w:rPr>
                <w:spacing w:val="-4"/>
                <w:sz w:val="20"/>
              </w:rPr>
              <w:t xml:space="preserve"> </w:t>
            </w:r>
            <w:r>
              <w:rPr>
                <w:sz w:val="20"/>
              </w:rPr>
              <w:t>день</w:t>
            </w:r>
            <w:r>
              <w:rPr>
                <w:spacing w:val="-2"/>
                <w:sz w:val="20"/>
              </w:rPr>
              <w:t xml:space="preserve"> </w:t>
            </w:r>
            <w:r>
              <w:rPr>
                <w:sz w:val="20"/>
              </w:rPr>
              <w:t>жестового</w:t>
            </w:r>
          </w:p>
          <w:p w:rsidR="00DD1F5B" w:rsidRDefault="00DD1F5B" w:rsidP="00FD0EA8">
            <w:pPr>
              <w:pStyle w:val="TableParagraph"/>
              <w:spacing w:before="1" w:line="215" w:lineRule="exact"/>
              <w:ind w:left="122"/>
              <w:rPr>
                <w:sz w:val="20"/>
              </w:rPr>
            </w:pPr>
            <w:r>
              <w:rPr>
                <w:sz w:val="20"/>
              </w:rPr>
              <w:t>языка</w:t>
            </w:r>
          </w:p>
        </w:tc>
        <w:tc>
          <w:tcPr>
            <w:tcW w:w="1271" w:type="dxa"/>
            <w:gridSpan w:val="5"/>
            <w:vMerge w:val="restart"/>
            <w:tcBorders>
              <w:left w:val="single" w:sz="6" w:space="0" w:color="000000"/>
            </w:tcBorders>
          </w:tcPr>
          <w:p w:rsidR="00DD1F5B" w:rsidRDefault="00DD1F5B" w:rsidP="00FD0EA8">
            <w:pPr>
              <w:pStyle w:val="TableParagraph"/>
              <w:spacing w:line="225" w:lineRule="exact"/>
              <w:ind w:left="389"/>
              <w:rPr>
                <w:sz w:val="20"/>
              </w:rPr>
            </w:pPr>
            <w:r>
              <w:rPr>
                <w:sz w:val="20"/>
              </w:rPr>
              <w:t>10-11</w:t>
            </w:r>
          </w:p>
        </w:tc>
        <w:tc>
          <w:tcPr>
            <w:tcW w:w="1901" w:type="dxa"/>
            <w:gridSpan w:val="5"/>
          </w:tcPr>
          <w:p w:rsidR="00DD1F5B" w:rsidRDefault="00DD1F5B" w:rsidP="00FD0EA8">
            <w:pPr>
              <w:pStyle w:val="TableParagraph"/>
              <w:spacing w:line="225" w:lineRule="exact"/>
              <w:ind w:left="252" w:right="255"/>
              <w:jc w:val="center"/>
              <w:rPr>
                <w:sz w:val="20"/>
              </w:rPr>
            </w:pPr>
            <w:r>
              <w:rPr>
                <w:sz w:val="20"/>
              </w:rPr>
              <w:t>23.09.23</w:t>
            </w:r>
          </w:p>
        </w:tc>
        <w:tc>
          <w:tcPr>
            <w:tcW w:w="2281" w:type="dxa"/>
            <w:gridSpan w:val="4"/>
          </w:tcPr>
          <w:p w:rsidR="00DD1F5B" w:rsidRDefault="00DD1F5B" w:rsidP="00FD0EA8">
            <w:pPr>
              <w:pStyle w:val="TableParagraph"/>
              <w:spacing w:line="225" w:lineRule="exact"/>
              <w:ind w:left="256" w:right="258"/>
              <w:jc w:val="center"/>
              <w:rPr>
                <w:sz w:val="20"/>
              </w:rPr>
            </w:pPr>
            <w:r>
              <w:rPr>
                <w:sz w:val="20"/>
              </w:rPr>
              <w:t>Учителя-предметники</w:t>
            </w:r>
          </w:p>
        </w:tc>
      </w:tr>
      <w:tr w:rsidR="00B75E40" w:rsidTr="00B75E40">
        <w:trPr>
          <w:gridBefore w:val="1"/>
          <w:wBefore w:w="34" w:type="dxa"/>
          <w:trHeight w:val="230"/>
        </w:trPr>
        <w:tc>
          <w:tcPr>
            <w:tcW w:w="709" w:type="dxa"/>
            <w:gridSpan w:val="3"/>
          </w:tcPr>
          <w:p w:rsidR="00DD1F5B" w:rsidRDefault="00DD1F5B" w:rsidP="00FD0EA8">
            <w:pPr>
              <w:pStyle w:val="TableParagraph"/>
              <w:spacing w:line="210" w:lineRule="exact"/>
              <w:ind w:left="220" w:right="192"/>
              <w:jc w:val="center"/>
              <w:rPr>
                <w:sz w:val="20"/>
              </w:rPr>
            </w:pPr>
            <w:r>
              <w:rPr>
                <w:sz w:val="20"/>
              </w:rPr>
              <w:t>15.</w:t>
            </w:r>
          </w:p>
        </w:tc>
        <w:tc>
          <w:tcPr>
            <w:tcW w:w="3194" w:type="dxa"/>
            <w:tcBorders>
              <w:right w:val="single" w:sz="6" w:space="0" w:color="000000"/>
            </w:tcBorders>
          </w:tcPr>
          <w:p w:rsidR="00DD1F5B" w:rsidRDefault="00DD1F5B" w:rsidP="00FD0EA8">
            <w:pPr>
              <w:pStyle w:val="TableParagraph"/>
              <w:spacing w:line="210" w:lineRule="exact"/>
              <w:ind w:left="122"/>
              <w:rPr>
                <w:sz w:val="20"/>
              </w:rPr>
            </w:pPr>
            <w:r>
              <w:rPr>
                <w:sz w:val="20"/>
              </w:rPr>
              <w:t>Международный</w:t>
            </w:r>
            <w:r>
              <w:rPr>
                <w:spacing w:val="-5"/>
                <w:sz w:val="20"/>
              </w:rPr>
              <w:t xml:space="preserve"> </w:t>
            </w:r>
            <w:r>
              <w:rPr>
                <w:sz w:val="20"/>
              </w:rPr>
              <w:t>день</w:t>
            </w:r>
            <w:r>
              <w:rPr>
                <w:spacing w:val="-4"/>
                <w:sz w:val="20"/>
              </w:rPr>
              <w:t xml:space="preserve"> </w:t>
            </w:r>
            <w:r>
              <w:rPr>
                <w:sz w:val="20"/>
              </w:rPr>
              <w:t>глухих</w:t>
            </w:r>
          </w:p>
        </w:tc>
        <w:tc>
          <w:tcPr>
            <w:tcW w:w="1271" w:type="dxa"/>
            <w:gridSpan w:val="5"/>
            <w:vMerge/>
            <w:tcBorders>
              <w:top w:val="nil"/>
              <w:left w:val="single" w:sz="6" w:space="0" w:color="000000"/>
            </w:tcBorders>
          </w:tcPr>
          <w:p w:rsidR="00DD1F5B" w:rsidRDefault="00DD1F5B" w:rsidP="00FD0EA8">
            <w:pPr>
              <w:rPr>
                <w:sz w:val="2"/>
                <w:szCs w:val="2"/>
              </w:rPr>
            </w:pPr>
          </w:p>
        </w:tc>
        <w:tc>
          <w:tcPr>
            <w:tcW w:w="1901" w:type="dxa"/>
            <w:gridSpan w:val="5"/>
          </w:tcPr>
          <w:p w:rsidR="00DD1F5B" w:rsidRDefault="00DD1F5B" w:rsidP="00FD0EA8">
            <w:pPr>
              <w:pStyle w:val="TableParagraph"/>
              <w:spacing w:line="210" w:lineRule="exact"/>
              <w:ind w:left="252" w:right="255"/>
              <w:jc w:val="center"/>
              <w:rPr>
                <w:sz w:val="20"/>
              </w:rPr>
            </w:pPr>
            <w:r>
              <w:rPr>
                <w:sz w:val="20"/>
              </w:rPr>
              <w:t>26.09.23</w:t>
            </w:r>
          </w:p>
        </w:tc>
        <w:tc>
          <w:tcPr>
            <w:tcW w:w="2281" w:type="dxa"/>
            <w:gridSpan w:val="4"/>
          </w:tcPr>
          <w:p w:rsidR="00DD1F5B" w:rsidRDefault="00DD1F5B" w:rsidP="00FD0EA8">
            <w:pPr>
              <w:pStyle w:val="TableParagraph"/>
              <w:spacing w:line="210" w:lineRule="exact"/>
              <w:ind w:left="256" w:right="258"/>
              <w:jc w:val="center"/>
              <w:rPr>
                <w:sz w:val="20"/>
              </w:rPr>
            </w:pPr>
            <w:r>
              <w:rPr>
                <w:sz w:val="20"/>
              </w:rPr>
              <w:t>Учителя-предметники</w:t>
            </w:r>
          </w:p>
        </w:tc>
      </w:tr>
      <w:tr w:rsidR="00B75E40" w:rsidTr="00B75E40">
        <w:trPr>
          <w:gridBefore w:val="1"/>
          <w:wBefore w:w="34" w:type="dxa"/>
          <w:trHeight w:val="229"/>
        </w:trPr>
        <w:tc>
          <w:tcPr>
            <w:tcW w:w="709" w:type="dxa"/>
            <w:gridSpan w:val="3"/>
          </w:tcPr>
          <w:p w:rsidR="00DD1F5B" w:rsidRDefault="00DD1F5B" w:rsidP="00FD0EA8">
            <w:pPr>
              <w:pStyle w:val="TableParagraph"/>
              <w:spacing w:line="210" w:lineRule="exact"/>
              <w:ind w:left="220" w:right="192"/>
              <w:jc w:val="center"/>
              <w:rPr>
                <w:sz w:val="20"/>
              </w:rPr>
            </w:pPr>
            <w:r>
              <w:rPr>
                <w:sz w:val="20"/>
              </w:rPr>
              <w:t>16.</w:t>
            </w:r>
          </w:p>
        </w:tc>
        <w:tc>
          <w:tcPr>
            <w:tcW w:w="3194" w:type="dxa"/>
            <w:tcBorders>
              <w:right w:val="single" w:sz="6" w:space="0" w:color="000000"/>
            </w:tcBorders>
          </w:tcPr>
          <w:p w:rsidR="00DD1F5B" w:rsidRDefault="00DD1F5B" w:rsidP="00FD0EA8">
            <w:pPr>
              <w:pStyle w:val="TableParagraph"/>
              <w:spacing w:line="210" w:lineRule="exact"/>
              <w:ind w:left="122"/>
              <w:rPr>
                <w:sz w:val="20"/>
              </w:rPr>
            </w:pPr>
            <w:r>
              <w:rPr>
                <w:sz w:val="20"/>
              </w:rPr>
              <w:t>Международный</w:t>
            </w:r>
            <w:r>
              <w:rPr>
                <w:spacing w:val="-5"/>
                <w:sz w:val="20"/>
              </w:rPr>
              <w:t xml:space="preserve"> </w:t>
            </w:r>
            <w:r>
              <w:rPr>
                <w:sz w:val="20"/>
              </w:rPr>
              <w:t>день</w:t>
            </w:r>
            <w:r>
              <w:rPr>
                <w:spacing w:val="-4"/>
                <w:sz w:val="20"/>
              </w:rPr>
              <w:t xml:space="preserve"> </w:t>
            </w:r>
            <w:r>
              <w:rPr>
                <w:sz w:val="20"/>
              </w:rPr>
              <w:t>слепых</w:t>
            </w:r>
          </w:p>
        </w:tc>
        <w:tc>
          <w:tcPr>
            <w:tcW w:w="1271" w:type="dxa"/>
            <w:gridSpan w:val="5"/>
            <w:vMerge/>
            <w:tcBorders>
              <w:top w:val="nil"/>
              <w:left w:val="single" w:sz="6" w:space="0" w:color="000000"/>
            </w:tcBorders>
          </w:tcPr>
          <w:p w:rsidR="00DD1F5B" w:rsidRDefault="00DD1F5B" w:rsidP="00FD0EA8">
            <w:pPr>
              <w:rPr>
                <w:sz w:val="2"/>
                <w:szCs w:val="2"/>
              </w:rPr>
            </w:pPr>
          </w:p>
        </w:tc>
        <w:tc>
          <w:tcPr>
            <w:tcW w:w="1901" w:type="dxa"/>
            <w:gridSpan w:val="5"/>
          </w:tcPr>
          <w:p w:rsidR="00DD1F5B" w:rsidRDefault="00DD1F5B" w:rsidP="00FD0EA8">
            <w:pPr>
              <w:pStyle w:val="TableParagraph"/>
              <w:spacing w:line="210" w:lineRule="exact"/>
              <w:ind w:left="252" w:right="255"/>
              <w:jc w:val="center"/>
              <w:rPr>
                <w:sz w:val="20"/>
              </w:rPr>
            </w:pPr>
            <w:r>
              <w:rPr>
                <w:sz w:val="20"/>
              </w:rPr>
              <w:t>13.11.23</w:t>
            </w:r>
          </w:p>
        </w:tc>
        <w:tc>
          <w:tcPr>
            <w:tcW w:w="2281" w:type="dxa"/>
            <w:gridSpan w:val="4"/>
          </w:tcPr>
          <w:p w:rsidR="00DD1F5B" w:rsidRDefault="00DD1F5B" w:rsidP="00FD0EA8">
            <w:pPr>
              <w:pStyle w:val="TableParagraph"/>
              <w:spacing w:line="210" w:lineRule="exact"/>
              <w:ind w:left="256" w:right="258"/>
              <w:jc w:val="center"/>
              <w:rPr>
                <w:sz w:val="20"/>
              </w:rPr>
            </w:pPr>
            <w:r>
              <w:rPr>
                <w:sz w:val="20"/>
              </w:rPr>
              <w:t>Учителя-</w:t>
            </w:r>
            <w:r>
              <w:rPr>
                <w:sz w:val="20"/>
              </w:rPr>
              <w:lastRenderedPageBreak/>
              <w:t>предметники</w:t>
            </w:r>
          </w:p>
        </w:tc>
      </w:tr>
      <w:tr w:rsidR="00B75E40" w:rsidTr="00B75E40">
        <w:trPr>
          <w:gridBefore w:val="1"/>
          <w:wBefore w:w="34" w:type="dxa"/>
          <w:trHeight w:val="230"/>
        </w:trPr>
        <w:tc>
          <w:tcPr>
            <w:tcW w:w="709" w:type="dxa"/>
            <w:gridSpan w:val="3"/>
          </w:tcPr>
          <w:p w:rsidR="00DD1F5B" w:rsidRDefault="00DD1F5B" w:rsidP="00FD0EA8">
            <w:pPr>
              <w:pStyle w:val="TableParagraph"/>
              <w:spacing w:line="210" w:lineRule="exact"/>
              <w:ind w:left="220" w:right="192"/>
              <w:jc w:val="center"/>
              <w:rPr>
                <w:sz w:val="20"/>
              </w:rPr>
            </w:pPr>
            <w:r>
              <w:rPr>
                <w:sz w:val="20"/>
              </w:rPr>
              <w:lastRenderedPageBreak/>
              <w:t>17.</w:t>
            </w:r>
          </w:p>
        </w:tc>
        <w:tc>
          <w:tcPr>
            <w:tcW w:w="3194" w:type="dxa"/>
            <w:tcBorders>
              <w:right w:val="single" w:sz="6" w:space="0" w:color="000000"/>
            </w:tcBorders>
          </w:tcPr>
          <w:p w:rsidR="00DD1F5B" w:rsidRDefault="00DD1F5B" w:rsidP="00FD0EA8">
            <w:pPr>
              <w:pStyle w:val="TableParagraph"/>
              <w:spacing w:line="210" w:lineRule="exact"/>
              <w:ind w:left="122"/>
              <w:rPr>
                <w:sz w:val="20"/>
              </w:rPr>
            </w:pPr>
            <w:r>
              <w:rPr>
                <w:sz w:val="20"/>
              </w:rPr>
              <w:t>Всемирный</w:t>
            </w:r>
            <w:r>
              <w:rPr>
                <w:spacing w:val="-5"/>
                <w:sz w:val="20"/>
              </w:rPr>
              <w:t xml:space="preserve"> </w:t>
            </w:r>
            <w:r>
              <w:rPr>
                <w:sz w:val="20"/>
              </w:rPr>
              <w:t>день</w:t>
            </w:r>
            <w:r>
              <w:rPr>
                <w:spacing w:val="-5"/>
                <w:sz w:val="20"/>
              </w:rPr>
              <w:t xml:space="preserve"> </w:t>
            </w:r>
            <w:r>
              <w:rPr>
                <w:sz w:val="20"/>
              </w:rPr>
              <w:t>иммунитета</w:t>
            </w:r>
          </w:p>
        </w:tc>
        <w:tc>
          <w:tcPr>
            <w:tcW w:w="1271" w:type="dxa"/>
            <w:gridSpan w:val="5"/>
            <w:vMerge/>
            <w:tcBorders>
              <w:top w:val="nil"/>
              <w:left w:val="single" w:sz="6" w:space="0" w:color="000000"/>
            </w:tcBorders>
          </w:tcPr>
          <w:p w:rsidR="00DD1F5B" w:rsidRDefault="00DD1F5B" w:rsidP="00FD0EA8">
            <w:pPr>
              <w:rPr>
                <w:sz w:val="2"/>
                <w:szCs w:val="2"/>
              </w:rPr>
            </w:pPr>
          </w:p>
        </w:tc>
        <w:tc>
          <w:tcPr>
            <w:tcW w:w="1901" w:type="dxa"/>
            <w:gridSpan w:val="5"/>
          </w:tcPr>
          <w:p w:rsidR="00DD1F5B" w:rsidRDefault="00DD1F5B" w:rsidP="00FD0EA8">
            <w:pPr>
              <w:pStyle w:val="TableParagraph"/>
              <w:spacing w:line="210" w:lineRule="exact"/>
              <w:ind w:left="252" w:right="255"/>
              <w:jc w:val="center"/>
              <w:rPr>
                <w:sz w:val="20"/>
              </w:rPr>
            </w:pPr>
            <w:r>
              <w:rPr>
                <w:sz w:val="20"/>
              </w:rPr>
              <w:t>01.03.24</w:t>
            </w:r>
          </w:p>
        </w:tc>
        <w:tc>
          <w:tcPr>
            <w:tcW w:w="2281" w:type="dxa"/>
            <w:gridSpan w:val="4"/>
          </w:tcPr>
          <w:p w:rsidR="00DD1F5B" w:rsidRDefault="00DD1F5B" w:rsidP="00FD0EA8">
            <w:pPr>
              <w:pStyle w:val="TableParagraph"/>
              <w:spacing w:line="210" w:lineRule="exact"/>
              <w:ind w:left="256" w:right="258"/>
              <w:jc w:val="center"/>
              <w:rPr>
                <w:sz w:val="20"/>
              </w:rPr>
            </w:pPr>
            <w:r>
              <w:rPr>
                <w:sz w:val="20"/>
              </w:rPr>
              <w:t>Учителя-предметники</w:t>
            </w:r>
          </w:p>
        </w:tc>
      </w:tr>
      <w:tr w:rsidR="00B75E40" w:rsidTr="00B75E40">
        <w:trPr>
          <w:gridBefore w:val="1"/>
          <w:wBefore w:w="34" w:type="dxa"/>
          <w:trHeight w:val="460"/>
        </w:trPr>
        <w:tc>
          <w:tcPr>
            <w:tcW w:w="709" w:type="dxa"/>
            <w:gridSpan w:val="3"/>
          </w:tcPr>
          <w:p w:rsidR="00DD1F5B" w:rsidRDefault="00DD1F5B" w:rsidP="00FD0EA8">
            <w:pPr>
              <w:pStyle w:val="TableParagraph"/>
              <w:spacing w:line="225" w:lineRule="exact"/>
              <w:ind w:left="220" w:right="192"/>
              <w:jc w:val="center"/>
              <w:rPr>
                <w:sz w:val="20"/>
              </w:rPr>
            </w:pPr>
            <w:r>
              <w:rPr>
                <w:sz w:val="20"/>
              </w:rPr>
              <w:t>18.</w:t>
            </w:r>
          </w:p>
        </w:tc>
        <w:tc>
          <w:tcPr>
            <w:tcW w:w="3194" w:type="dxa"/>
            <w:tcBorders>
              <w:right w:val="single" w:sz="6" w:space="0" w:color="000000"/>
            </w:tcBorders>
          </w:tcPr>
          <w:p w:rsidR="00DD1F5B" w:rsidRPr="00FD0EA8" w:rsidRDefault="00DD1F5B" w:rsidP="00FD0EA8">
            <w:pPr>
              <w:pStyle w:val="TableParagraph"/>
              <w:spacing w:line="225" w:lineRule="exact"/>
              <w:ind w:left="122"/>
              <w:rPr>
                <w:sz w:val="20"/>
                <w:lang w:val="ru-RU"/>
              </w:rPr>
            </w:pPr>
            <w:proofErr w:type="gramStart"/>
            <w:r w:rsidRPr="00FD0EA8">
              <w:rPr>
                <w:sz w:val="20"/>
                <w:lang w:val="ru-RU"/>
              </w:rPr>
              <w:t>Неделя</w:t>
            </w:r>
            <w:r w:rsidRPr="00FD0EA8">
              <w:rPr>
                <w:spacing w:val="-4"/>
                <w:sz w:val="20"/>
                <w:lang w:val="ru-RU"/>
              </w:rPr>
              <w:t xml:space="preserve"> </w:t>
            </w:r>
            <w:r w:rsidRPr="00FD0EA8">
              <w:rPr>
                <w:sz w:val="20"/>
                <w:lang w:val="ru-RU"/>
              </w:rPr>
              <w:t>Экологии</w:t>
            </w:r>
            <w:r w:rsidRPr="00FD0EA8">
              <w:rPr>
                <w:spacing w:val="-4"/>
                <w:sz w:val="20"/>
                <w:lang w:val="ru-RU"/>
              </w:rPr>
              <w:t xml:space="preserve"> </w:t>
            </w:r>
            <w:r w:rsidRPr="00FD0EA8">
              <w:rPr>
                <w:sz w:val="20"/>
                <w:lang w:val="ru-RU"/>
              </w:rPr>
              <w:t>(Всероссийский</w:t>
            </w:r>
            <w:proofErr w:type="gramEnd"/>
          </w:p>
          <w:p w:rsidR="00DD1F5B" w:rsidRPr="00FD0EA8" w:rsidRDefault="00DD1F5B" w:rsidP="00FD0EA8">
            <w:pPr>
              <w:pStyle w:val="TableParagraph"/>
              <w:spacing w:line="215" w:lineRule="exact"/>
              <w:ind w:left="122"/>
              <w:rPr>
                <w:sz w:val="20"/>
                <w:lang w:val="ru-RU"/>
              </w:rPr>
            </w:pPr>
            <w:proofErr w:type="gramStart"/>
            <w:r w:rsidRPr="00FD0EA8">
              <w:rPr>
                <w:sz w:val="20"/>
                <w:lang w:val="ru-RU"/>
              </w:rPr>
              <w:t>День</w:t>
            </w:r>
            <w:r w:rsidRPr="00FD0EA8">
              <w:rPr>
                <w:spacing w:val="-3"/>
                <w:sz w:val="20"/>
                <w:lang w:val="ru-RU"/>
              </w:rPr>
              <w:t xml:space="preserve"> </w:t>
            </w:r>
            <w:r w:rsidRPr="00FD0EA8">
              <w:rPr>
                <w:sz w:val="20"/>
                <w:lang w:val="ru-RU"/>
              </w:rPr>
              <w:t>экологических</w:t>
            </w:r>
            <w:r w:rsidRPr="00FD0EA8">
              <w:rPr>
                <w:spacing w:val="-1"/>
                <w:sz w:val="20"/>
                <w:lang w:val="ru-RU"/>
              </w:rPr>
              <w:t xml:space="preserve"> </w:t>
            </w:r>
            <w:r w:rsidRPr="00FD0EA8">
              <w:rPr>
                <w:sz w:val="20"/>
                <w:lang w:val="ru-RU"/>
              </w:rPr>
              <w:t>знаний</w:t>
            </w:r>
            <w:r w:rsidRPr="00FD0EA8">
              <w:rPr>
                <w:spacing w:val="-3"/>
                <w:sz w:val="20"/>
                <w:lang w:val="ru-RU"/>
              </w:rPr>
              <w:t xml:space="preserve"> </w:t>
            </w:r>
            <w:r w:rsidRPr="00FD0EA8">
              <w:rPr>
                <w:sz w:val="20"/>
                <w:lang w:val="ru-RU"/>
              </w:rPr>
              <w:t>(15</w:t>
            </w:r>
            <w:proofErr w:type="gramEnd"/>
          </w:p>
        </w:tc>
        <w:tc>
          <w:tcPr>
            <w:tcW w:w="1271" w:type="dxa"/>
            <w:gridSpan w:val="5"/>
            <w:vMerge/>
            <w:tcBorders>
              <w:top w:val="nil"/>
              <w:left w:val="single" w:sz="6" w:space="0" w:color="000000"/>
            </w:tcBorders>
          </w:tcPr>
          <w:p w:rsidR="00DD1F5B" w:rsidRPr="00FD0EA8" w:rsidRDefault="00DD1F5B" w:rsidP="00FD0EA8">
            <w:pPr>
              <w:rPr>
                <w:sz w:val="2"/>
                <w:szCs w:val="2"/>
                <w:lang w:val="ru-RU"/>
              </w:rPr>
            </w:pPr>
          </w:p>
        </w:tc>
        <w:tc>
          <w:tcPr>
            <w:tcW w:w="1901" w:type="dxa"/>
            <w:gridSpan w:val="5"/>
          </w:tcPr>
          <w:p w:rsidR="00DD1F5B" w:rsidRDefault="00DD1F5B" w:rsidP="00FD0EA8">
            <w:pPr>
              <w:pStyle w:val="TableParagraph"/>
              <w:spacing w:line="225" w:lineRule="exact"/>
              <w:ind w:left="248" w:right="255"/>
              <w:jc w:val="center"/>
              <w:rPr>
                <w:sz w:val="20"/>
              </w:rPr>
            </w:pPr>
            <w:r>
              <w:rPr>
                <w:sz w:val="20"/>
              </w:rPr>
              <w:t>апрель</w:t>
            </w:r>
          </w:p>
        </w:tc>
        <w:tc>
          <w:tcPr>
            <w:tcW w:w="2281" w:type="dxa"/>
            <w:gridSpan w:val="4"/>
          </w:tcPr>
          <w:p w:rsidR="00DD1F5B" w:rsidRDefault="00DD1F5B" w:rsidP="00FD0EA8">
            <w:pPr>
              <w:pStyle w:val="TableParagraph"/>
              <w:spacing w:line="225" w:lineRule="exact"/>
              <w:ind w:left="256" w:right="258"/>
              <w:jc w:val="center"/>
              <w:rPr>
                <w:sz w:val="20"/>
              </w:rPr>
            </w:pPr>
            <w:r>
              <w:rPr>
                <w:sz w:val="20"/>
              </w:rPr>
              <w:t>Учителя-предметники</w:t>
            </w:r>
          </w:p>
        </w:tc>
      </w:tr>
      <w:tr w:rsidR="00B75E40" w:rsidRPr="00DD1F5B" w:rsidTr="00B75E40">
        <w:trPr>
          <w:gridBefore w:val="1"/>
          <w:wBefore w:w="34" w:type="dxa"/>
          <w:trHeight w:val="230"/>
        </w:trPr>
        <w:tc>
          <w:tcPr>
            <w:tcW w:w="691" w:type="dxa"/>
            <w:gridSpan w:val="2"/>
          </w:tcPr>
          <w:p w:rsidR="00DD1F5B" w:rsidRPr="00DD1F5B" w:rsidRDefault="00DD1F5B" w:rsidP="00FD0EA8">
            <w:pPr>
              <w:pStyle w:val="TableParagraph"/>
              <w:ind w:left="0"/>
              <w:rPr>
                <w:sz w:val="24"/>
                <w:szCs w:val="24"/>
              </w:rPr>
            </w:pPr>
          </w:p>
        </w:tc>
        <w:tc>
          <w:tcPr>
            <w:tcW w:w="3275" w:type="dxa"/>
            <w:gridSpan w:val="3"/>
            <w:tcBorders>
              <w:right w:val="single" w:sz="6" w:space="0" w:color="000000"/>
            </w:tcBorders>
          </w:tcPr>
          <w:p w:rsidR="00DD1F5B" w:rsidRPr="00DD1F5B" w:rsidRDefault="00DD1F5B" w:rsidP="00FD0EA8">
            <w:pPr>
              <w:pStyle w:val="TableParagraph"/>
              <w:spacing w:line="210" w:lineRule="exact"/>
              <w:ind w:left="109"/>
              <w:rPr>
                <w:sz w:val="24"/>
                <w:szCs w:val="24"/>
              </w:rPr>
            </w:pPr>
            <w:r w:rsidRPr="00DD1F5B">
              <w:rPr>
                <w:sz w:val="24"/>
                <w:szCs w:val="24"/>
              </w:rPr>
              <w:t>апреля)</w:t>
            </w:r>
          </w:p>
        </w:tc>
        <w:tc>
          <w:tcPr>
            <w:tcW w:w="1275" w:type="dxa"/>
            <w:gridSpan w:val="5"/>
            <w:vMerge w:val="restart"/>
            <w:tcBorders>
              <w:left w:val="single" w:sz="6" w:space="0" w:color="000000"/>
            </w:tcBorders>
          </w:tcPr>
          <w:p w:rsidR="00DD1F5B" w:rsidRPr="00DD1F5B" w:rsidRDefault="00DD1F5B" w:rsidP="00FD0EA8">
            <w:pPr>
              <w:pStyle w:val="TableParagraph"/>
              <w:ind w:left="0"/>
              <w:rPr>
                <w:sz w:val="24"/>
                <w:szCs w:val="24"/>
              </w:rPr>
            </w:pPr>
          </w:p>
        </w:tc>
        <w:tc>
          <w:tcPr>
            <w:tcW w:w="1945" w:type="dxa"/>
            <w:gridSpan w:val="5"/>
          </w:tcPr>
          <w:p w:rsidR="00DD1F5B" w:rsidRPr="00DD1F5B" w:rsidRDefault="00DD1F5B" w:rsidP="00FD0EA8">
            <w:pPr>
              <w:pStyle w:val="TableParagraph"/>
              <w:ind w:left="0"/>
              <w:rPr>
                <w:sz w:val="24"/>
                <w:szCs w:val="24"/>
              </w:rPr>
            </w:pPr>
          </w:p>
        </w:tc>
        <w:tc>
          <w:tcPr>
            <w:tcW w:w="2170" w:type="dxa"/>
            <w:gridSpan w:val="3"/>
          </w:tcPr>
          <w:p w:rsidR="00DD1F5B" w:rsidRPr="00DD1F5B" w:rsidRDefault="00DD1F5B" w:rsidP="00FD0EA8">
            <w:pPr>
              <w:pStyle w:val="TableParagraph"/>
              <w:ind w:left="0"/>
              <w:rPr>
                <w:sz w:val="24"/>
                <w:szCs w:val="24"/>
              </w:rPr>
            </w:pPr>
          </w:p>
        </w:tc>
      </w:tr>
      <w:tr w:rsidR="00B75E40" w:rsidRPr="00DD1F5B" w:rsidTr="00B75E40">
        <w:trPr>
          <w:gridBefore w:val="1"/>
          <w:wBefore w:w="34" w:type="dxa"/>
          <w:trHeight w:val="460"/>
        </w:trPr>
        <w:tc>
          <w:tcPr>
            <w:tcW w:w="691" w:type="dxa"/>
            <w:gridSpan w:val="2"/>
          </w:tcPr>
          <w:p w:rsidR="00DD1F5B" w:rsidRPr="00DD1F5B" w:rsidRDefault="00DD1F5B" w:rsidP="00FD0EA8">
            <w:pPr>
              <w:pStyle w:val="TableParagraph"/>
              <w:spacing w:line="225" w:lineRule="exact"/>
              <w:ind w:left="198" w:right="183"/>
              <w:jc w:val="center"/>
              <w:rPr>
                <w:sz w:val="24"/>
                <w:szCs w:val="24"/>
              </w:rPr>
            </w:pPr>
            <w:r w:rsidRPr="00DD1F5B">
              <w:rPr>
                <w:sz w:val="24"/>
                <w:szCs w:val="24"/>
              </w:rPr>
              <w:t>19.</w:t>
            </w:r>
          </w:p>
        </w:tc>
        <w:tc>
          <w:tcPr>
            <w:tcW w:w="3275" w:type="dxa"/>
            <w:gridSpan w:val="3"/>
            <w:tcBorders>
              <w:right w:val="single" w:sz="6" w:space="0" w:color="000000"/>
            </w:tcBorders>
          </w:tcPr>
          <w:p w:rsidR="00DD1F5B" w:rsidRPr="00FD0EA8" w:rsidRDefault="00DD1F5B" w:rsidP="00FD0EA8">
            <w:pPr>
              <w:pStyle w:val="TableParagraph"/>
              <w:spacing w:line="225" w:lineRule="exact"/>
              <w:ind w:left="109"/>
              <w:rPr>
                <w:sz w:val="24"/>
                <w:szCs w:val="24"/>
                <w:lang w:val="ru-RU"/>
              </w:rPr>
            </w:pPr>
            <w:r w:rsidRPr="00FD0EA8">
              <w:rPr>
                <w:sz w:val="24"/>
                <w:szCs w:val="24"/>
                <w:lang w:val="ru-RU"/>
              </w:rPr>
              <w:t>Единые</w:t>
            </w:r>
            <w:r w:rsidRPr="00FD0EA8">
              <w:rPr>
                <w:spacing w:val="-1"/>
                <w:sz w:val="24"/>
                <w:szCs w:val="24"/>
                <w:lang w:val="ru-RU"/>
              </w:rPr>
              <w:t xml:space="preserve"> </w:t>
            </w:r>
            <w:r w:rsidRPr="00FD0EA8">
              <w:rPr>
                <w:sz w:val="24"/>
                <w:szCs w:val="24"/>
                <w:lang w:val="ru-RU"/>
              </w:rPr>
              <w:t>уроки</w:t>
            </w:r>
            <w:r w:rsidRPr="00FD0EA8">
              <w:rPr>
                <w:spacing w:val="-4"/>
                <w:sz w:val="24"/>
                <w:szCs w:val="24"/>
                <w:lang w:val="ru-RU"/>
              </w:rPr>
              <w:t xml:space="preserve"> </w:t>
            </w:r>
            <w:r w:rsidRPr="00FD0EA8">
              <w:rPr>
                <w:sz w:val="24"/>
                <w:szCs w:val="24"/>
                <w:lang w:val="ru-RU"/>
              </w:rPr>
              <w:t>«Всемирный</w:t>
            </w:r>
            <w:r w:rsidRPr="00FD0EA8">
              <w:rPr>
                <w:spacing w:val="-4"/>
                <w:sz w:val="24"/>
                <w:szCs w:val="24"/>
                <w:lang w:val="ru-RU"/>
              </w:rPr>
              <w:t xml:space="preserve"> </w:t>
            </w:r>
            <w:r w:rsidRPr="00FD0EA8">
              <w:rPr>
                <w:sz w:val="24"/>
                <w:szCs w:val="24"/>
                <w:lang w:val="ru-RU"/>
              </w:rPr>
              <w:t>День</w:t>
            </w:r>
          </w:p>
          <w:p w:rsidR="00DD1F5B" w:rsidRPr="00FD0EA8" w:rsidRDefault="00DD1F5B" w:rsidP="00FD0EA8">
            <w:pPr>
              <w:pStyle w:val="TableParagraph"/>
              <w:spacing w:line="215" w:lineRule="exact"/>
              <w:ind w:left="109"/>
              <w:rPr>
                <w:sz w:val="24"/>
                <w:szCs w:val="24"/>
                <w:lang w:val="ru-RU"/>
              </w:rPr>
            </w:pPr>
            <w:r w:rsidRPr="00FD0EA8">
              <w:rPr>
                <w:sz w:val="24"/>
                <w:szCs w:val="24"/>
                <w:lang w:val="ru-RU"/>
              </w:rPr>
              <w:t>Земли</w:t>
            </w:r>
            <w:r w:rsidRPr="00FD0EA8">
              <w:rPr>
                <w:spacing w:val="-2"/>
                <w:sz w:val="24"/>
                <w:szCs w:val="24"/>
                <w:lang w:val="ru-RU"/>
              </w:rPr>
              <w:t xml:space="preserve"> </w:t>
            </w:r>
            <w:r w:rsidRPr="00FD0EA8">
              <w:rPr>
                <w:sz w:val="24"/>
                <w:szCs w:val="24"/>
                <w:lang w:val="ru-RU"/>
              </w:rPr>
              <w:t>(22апреля)»</w:t>
            </w:r>
          </w:p>
        </w:tc>
        <w:tc>
          <w:tcPr>
            <w:tcW w:w="1275" w:type="dxa"/>
            <w:gridSpan w:val="5"/>
            <w:vMerge/>
            <w:tcBorders>
              <w:top w:val="nil"/>
              <w:left w:val="single" w:sz="6" w:space="0" w:color="000000"/>
            </w:tcBorders>
          </w:tcPr>
          <w:p w:rsidR="00DD1F5B" w:rsidRPr="00FD0EA8" w:rsidRDefault="00DD1F5B" w:rsidP="00FD0EA8">
            <w:pPr>
              <w:rPr>
                <w:rFonts w:ascii="Times New Roman" w:hAnsi="Times New Roman" w:cs="Times New Roman"/>
                <w:sz w:val="24"/>
                <w:szCs w:val="24"/>
                <w:lang w:val="ru-RU"/>
              </w:rPr>
            </w:pPr>
          </w:p>
        </w:tc>
        <w:tc>
          <w:tcPr>
            <w:tcW w:w="1945" w:type="dxa"/>
            <w:gridSpan w:val="5"/>
          </w:tcPr>
          <w:p w:rsidR="00DD1F5B" w:rsidRPr="00DD1F5B" w:rsidRDefault="00DD1F5B" w:rsidP="00FD0EA8">
            <w:pPr>
              <w:pStyle w:val="TableParagraph"/>
              <w:spacing w:line="225" w:lineRule="exact"/>
              <w:ind w:left="641" w:right="644"/>
              <w:jc w:val="center"/>
              <w:rPr>
                <w:sz w:val="24"/>
                <w:szCs w:val="24"/>
              </w:rPr>
            </w:pPr>
            <w:r w:rsidRPr="00DD1F5B">
              <w:rPr>
                <w:sz w:val="24"/>
                <w:szCs w:val="24"/>
              </w:rPr>
              <w:t>апрель</w:t>
            </w:r>
          </w:p>
        </w:tc>
        <w:tc>
          <w:tcPr>
            <w:tcW w:w="2170" w:type="dxa"/>
            <w:gridSpan w:val="3"/>
          </w:tcPr>
          <w:p w:rsidR="00DD1F5B" w:rsidRPr="00DD1F5B" w:rsidRDefault="00DD1F5B" w:rsidP="00FD0EA8">
            <w:pPr>
              <w:pStyle w:val="TableParagraph"/>
              <w:spacing w:line="225" w:lineRule="exact"/>
              <w:ind w:left="254" w:right="258"/>
              <w:jc w:val="center"/>
              <w:rPr>
                <w:sz w:val="24"/>
                <w:szCs w:val="24"/>
              </w:rPr>
            </w:pPr>
            <w:r w:rsidRPr="00DD1F5B">
              <w:rPr>
                <w:sz w:val="24"/>
                <w:szCs w:val="24"/>
              </w:rPr>
              <w:t>Учителя-предметники</w:t>
            </w:r>
          </w:p>
        </w:tc>
      </w:tr>
      <w:tr w:rsidR="00DD1F5B" w:rsidRPr="00DD1F5B" w:rsidTr="00B75E40">
        <w:trPr>
          <w:gridBefore w:val="1"/>
          <w:wBefore w:w="34" w:type="dxa"/>
          <w:trHeight w:val="268"/>
        </w:trPr>
        <w:tc>
          <w:tcPr>
            <w:tcW w:w="9356" w:type="dxa"/>
            <w:gridSpan w:val="18"/>
          </w:tcPr>
          <w:p w:rsidR="00DD1F5B" w:rsidRPr="00DD1F5B" w:rsidRDefault="00DD1F5B" w:rsidP="00FD0EA8">
            <w:pPr>
              <w:pStyle w:val="TableParagraph"/>
              <w:spacing w:line="225" w:lineRule="exact"/>
              <w:rPr>
                <w:sz w:val="24"/>
                <w:szCs w:val="24"/>
              </w:rPr>
            </w:pPr>
            <w:r w:rsidRPr="00DD1F5B">
              <w:rPr>
                <w:sz w:val="24"/>
                <w:szCs w:val="24"/>
              </w:rPr>
              <w:t>История.</w:t>
            </w:r>
            <w:r w:rsidRPr="00DD1F5B">
              <w:rPr>
                <w:spacing w:val="-5"/>
                <w:sz w:val="24"/>
                <w:szCs w:val="24"/>
              </w:rPr>
              <w:t xml:space="preserve"> </w:t>
            </w:r>
            <w:r w:rsidRPr="00DD1F5B">
              <w:rPr>
                <w:sz w:val="24"/>
                <w:szCs w:val="24"/>
              </w:rPr>
              <w:t>Обществознание.</w:t>
            </w:r>
          </w:p>
        </w:tc>
      </w:tr>
      <w:tr w:rsidR="00B75E40" w:rsidRPr="00DD1F5B" w:rsidTr="00B75E40">
        <w:trPr>
          <w:gridBefore w:val="1"/>
          <w:wBefore w:w="34" w:type="dxa"/>
          <w:trHeight w:val="235"/>
        </w:trPr>
        <w:tc>
          <w:tcPr>
            <w:tcW w:w="691" w:type="dxa"/>
            <w:gridSpan w:val="2"/>
          </w:tcPr>
          <w:p w:rsidR="00DD1F5B" w:rsidRPr="00DD1F5B" w:rsidRDefault="00DD1F5B" w:rsidP="00FD0EA8">
            <w:pPr>
              <w:pStyle w:val="TableParagraph"/>
              <w:spacing w:line="215" w:lineRule="exact"/>
              <w:ind w:left="198" w:right="183"/>
              <w:jc w:val="center"/>
              <w:rPr>
                <w:sz w:val="24"/>
                <w:szCs w:val="24"/>
              </w:rPr>
            </w:pPr>
            <w:r w:rsidRPr="00DD1F5B">
              <w:rPr>
                <w:sz w:val="24"/>
                <w:szCs w:val="24"/>
              </w:rPr>
              <w:t>20.</w:t>
            </w:r>
          </w:p>
        </w:tc>
        <w:tc>
          <w:tcPr>
            <w:tcW w:w="3315" w:type="dxa"/>
            <w:gridSpan w:val="5"/>
            <w:tcBorders>
              <w:right w:val="single" w:sz="6" w:space="0" w:color="000000"/>
            </w:tcBorders>
          </w:tcPr>
          <w:p w:rsidR="00DD1F5B" w:rsidRPr="00DD1F5B" w:rsidRDefault="00DD1F5B" w:rsidP="00FD0EA8">
            <w:pPr>
              <w:pStyle w:val="TableParagraph"/>
              <w:spacing w:line="215" w:lineRule="exact"/>
              <w:ind w:left="109"/>
              <w:rPr>
                <w:sz w:val="24"/>
                <w:szCs w:val="24"/>
              </w:rPr>
            </w:pPr>
            <w:r w:rsidRPr="00DD1F5B">
              <w:rPr>
                <w:sz w:val="24"/>
                <w:szCs w:val="24"/>
              </w:rPr>
              <w:t>День</w:t>
            </w:r>
            <w:r w:rsidRPr="00DD1F5B">
              <w:rPr>
                <w:spacing w:val="-3"/>
                <w:sz w:val="24"/>
                <w:szCs w:val="24"/>
              </w:rPr>
              <w:t xml:space="preserve"> </w:t>
            </w:r>
            <w:r w:rsidRPr="00DD1F5B">
              <w:rPr>
                <w:sz w:val="24"/>
                <w:szCs w:val="24"/>
              </w:rPr>
              <w:t>народного</w:t>
            </w:r>
            <w:r w:rsidRPr="00DD1F5B">
              <w:rPr>
                <w:spacing w:val="-6"/>
                <w:sz w:val="24"/>
                <w:szCs w:val="24"/>
              </w:rPr>
              <w:t xml:space="preserve"> </w:t>
            </w:r>
            <w:r w:rsidRPr="00DD1F5B">
              <w:rPr>
                <w:sz w:val="24"/>
                <w:szCs w:val="24"/>
              </w:rPr>
              <w:t>единства</w:t>
            </w:r>
          </w:p>
        </w:tc>
        <w:tc>
          <w:tcPr>
            <w:tcW w:w="1273" w:type="dxa"/>
            <w:gridSpan w:val="4"/>
            <w:vMerge w:val="restart"/>
            <w:tcBorders>
              <w:left w:val="single" w:sz="6" w:space="0" w:color="000000"/>
            </w:tcBorders>
          </w:tcPr>
          <w:p w:rsidR="00DD1F5B" w:rsidRPr="00DD1F5B" w:rsidRDefault="00DD1F5B" w:rsidP="00FD0EA8">
            <w:pPr>
              <w:pStyle w:val="TableParagraph"/>
              <w:spacing w:line="225" w:lineRule="exact"/>
              <w:ind w:left="396"/>
              <w:rPr>
                <w:sz w:val="24"/>
                <w:szCs w:val="24"/>
              </w:rPr>
            </w:pPr>
            <w:r w:rsidRPr="00DD1F5B">
              <w:rPr>
                <w:sz w:val="24"/>
                <w:szCs w:val="24"/>
              </w:rPr>
              <w:t>10-11</w:t>
            </w:r>
          </w:p>
        </w:tc>
        <w:tc>
          <w:tcPr>
            <w:tcW w:w="1907" w:type="dxa"/>
            <w:gridSpan w:val="4"/>
          </w:tcPr>
          <w:p w:rsidR="00DD1F5B" w:rsidRPr="00DD1F5B" w:rsidRDefault="00DD1F5B" w:rsidP="00FD0EA8">
            <w:pPr>
              <w:pStyle w:val="TableParagraph"/>
              <w:spacing w:line="215" w:lineRule="exact"/>
              <w:ind w:left="597"/>
              <w:rPr>
                <w:sz w:val="24"/>
                <w:szCs w:val="24"/>
              </w:rPr>
            </w:pPr>
            <w:r w:rsidRPr="00DD1F5B">
              <w:rPr>
                <w:sz w:val="24"/>
                <w:szCs w:val="24"/>
              </w:rPr>
              <w:t>04.11.23</w:t>
            </w:r>
          </w:p>
        </w:tc>
        <w:tc>
          <w:tcPr>
            <w:tcW w:w="2170" w:type="dxa"/>
            <w:gridSpan w:val="3"/>
          </w:tcPr>
          <w:p w:rsidR="00DD1F5B" w:rsidRPr="00DD1F5B" w:rsidRDefault="00DD1F5B" w:rsidP="00FD0EA8">
            <w:pPr>
              <w:pStyle w:val="TableParagraph"/>
              <w:spacing w:line="215" w:lineRule="exact"/>
              <w:ind w:left="254" w:right="258"/>
              <w:jc w:val="center"/>
              <w:rPr>
                <w:sz w:val="24"/>
                <w:szCs w:val="24"/>
              </w:rPr>
            </w:pPr>
            <w:r w:rsidRPr="00DD1F5B">
              <w:rPr>
                <w:sz w:val="24"/>
                <w:szCs w:val="24"/>
              </w:rPr>
              <w:t>Учителя-предметники</w:t>
            </w:r>
          </w:p>
        </w:tc>
      </w:tr>
      <w:tr w:rsidR="00B75E40" w:rsidRPr="00DD1F5B" w:rsidTr="00B75E40">
        <w:trPr>
          <w:gridBefore w:val="1"/>
          <w:wBefore w:w="34" w:type="dxa"/>
          <w:trHeight w:val="460"/>
        </w:trPr>
        <w:tc>
          <w:tcPr>
            <w:tcW w:w="691" w:type="dxa"/>
            <w:gridSpan w:val="2"/>
          </w:tcPr>
          <w:p w:rsidR="00DD1F5B" w:rsidRPr="00DD1F5B" w:rsidRDefault="00DD1F5B" w:rsidP="00FD0EA8">
            <w:pPr>
              <w:pStyle w:val="TableParagraph"/>
              <w:spacing w:line="225" w:lineRule="exact"/>
              <w:ind w:left="198" w:right="183"/>
              <w:jc w:val="center"/>
              <w:rPr>
                <w:sz w:val="24"/>
                <w:szCs w:val="24"/>
              </w:rPr>
            </w:pPr>
            <w:r w:rsidRPr="00DD1F5B">
              <w:rPr>
                <w:sz w:val="24"/>
                <w:szCs w:val="24"/>
              </w:rPr>
              <w:t>21.</w:t>
            </w:r>
          </w:p>
        </w:tc>
        <w:tc>
          <w:tcPr>
            <w:tcW w:w="3315" w:type="dxa"/>
            <w:gridSpan w:val="5"/>
            <w:tcBorders>
              <w:right w:val="single" w:sz="6" w:space="0" w:color="000000"/>
            </w:tcBorders>
          </w:tcPr>
          <w:p w:rsidR="00DD1F5B" w:rsidRPr="00FD0EA8" w:rsidRDefault="00DD1F5B" w:rsidP="00FD0EA8">
            <w:pPr>
              <w:pStyle w:val="TableParagraph"/>
              <w:spacing w:line="225" w:lineRule="exact"/>
              <w:ind w:left="109"/>
              <w:rPr>
                <w:sz w:val="24"/>
                <w:szCs w:val="24"/>
                <w:lang w:val="ru-RU"/>
              </w:rPr>
            </w:pPr>
            <w:r w:rsidRPr="00FD0EA8">
              <w:rPr>
                <w:sz w:val="24"/>
                <w:szCs w:val="24"/>
                <w:lang w:val="ru-RU"/>
              </w:rPr>
              <w:t>День</w:t>
            </w:r>
            <w:r w:rsidRPr="00FD0EA8">
              <w:rPr>
                <w:spacing w:val="-2"/>
                <w:sz w:val="24"/>
                <w:szCs w:val="24"/>
                <w:lang w:val="ru-RU"/>
              </w:rPr>
              <w:t xml:space="preserve"> </w:t>
            </w:r>
            <w:r w:rsidRPr="00FD0EA8">
              <w:rPr>
                <w:sz w:val="24"/>
                <w:szCs w:val="24"/>
                <w:lang w:val="ru-RU"/>
              </w:rPr>
              <w:t>воссоединения</w:t>
            </w:r>
            <w:r w:rsidRPr="00FD0EA8">
              <w:rPr>
                <w:spacing w:val="-1"/>
                <w:sz w:val="24"/>
                <w:szCs w:val="24"/>
                <w:lang w:val="ru-RU"/>
              </w:rPr>
              <w:t xml:space="preserve"> </w:t>
            </w:r>
            <w:r w:rsidRPr="00FD0EA8">
              <w:rPr>
                <w:sz w:val="24"/>
                <w:szCs w:val="24"/>
                <w:lang w:val="ru-RU"/>
              </w:rPr>
              <w:t>Крыма</w:t>
            </w:r>
            <w:r w:rsidRPr="00FD0EA8">
              <w:rPr>
                <w:spacing w:val="2"/>
                <w:sz w:val="24"/>
                <w:szCs w:val="24"/>
                <w:lang w:val="ru-RU"/>
              </w:rPr>
              <w:t xml:space="preserve"> </w:t>
            </w:r>
            <w:r w:rsidRPr="00FD0EA8">
              <w:rPr>
                <w:sz w:val="24"/>
                <w:szCs w:val="24"/>
                <w:lang w:val="ru-RU"/>
              </w:rPr>
              <w:t>и</w:t>
            </w:r>
          </w:p>
          <w:p w:rsidR="00DD1F5B" w:rsidRPr="00FD0EA8" w:rsidRDefault="00DD1F5B" w:rsidP="00FD0EA8">
            <w:pPr>
              <w:pStyle w:val="TableParagraph"/>
              <w:spacing w:line="215" w:lineRule="exact"/>
              <w:ind w:left="109"/>
              <w:rPr>
                <w:sz w:val="24"/>
                <w:szCs w:val="24"/>
                <w:lang w:val="ru-RU"/>
              </w:rPr>
            </w:pPr>
            <w:r w:rsidRPr="00FD0EA8">
              <w:rPr>
                <w:sz w:val="24"/>
                <w:szCs w:val="24"/>
                <w:lang w:val="ru-RU"/>
              </w:rPr>
              <w:t>России.</w:t>
            </w:r>
          </w:p>
        </w:tc>
        <w:tc>
          <w:tcPr>
            <w:tcW w:w="1273" w:type="dxa"/>
            <w:gridSpan w:val="4"/>
            <w:vMerge/>
            <w:tcBorders>
              <w:top w:val="nil"/>
              <w:left w:val="single" w:sz="6" w:space="0" w:color="000000"/>
            </w:tcBorders>
          </w:tcPr>
          <w:p w:rsidR="00DD1F5B" w:rsidRPr="00FD0EA8"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line="225" w:lineRule="exact"/>
              <w:ind w:left="597"/>
              <w:rPr>
                <w:sz w:val="24"/>
                <w:szCs w:val="24"/>
              </w:rPr>
            </w:pPr>
            <w:r w:rsidRPr="00DD1F5B">
              <w:rPr>
                <w:sz w:val="24"/>
                <w:szCs w:val="24"/>
              </w:rPr>
              <w:t>18.03.24</w:t>
            </w:r>
          </w:p>
        </w:tc>
        <w:tc>
          <w:tcPr>
            <w:tcW w:w="2170" w:type="dxa"/>
            <w:gridSpan w:val="3"/>
          </w:tcPr>
          <w:p w:rsidR="00DD1F5B" w:rsidRPr="00DD1F5B" w:rsidRDefault="00DD1F5B" w:rsidP="00FD0EA8">
            <w:pPr>
              <w:pStyle w:val="TableParagraph"/>
              <w:spacing w:line="225" w:lineRule="exact"/>
              <w:ind w:left="254" w:right="258"/>
              <w:jc w:val="center"/>
              <w:rPr>
                <w:sz w:val="24"/>
                <w:szCs w:val="24"/>
              </w:rPr>
            </w:pPr>
            <w:r w:rsidRPr="00DD1F5B">
              <w:rPr>
                <w:sz w:val="24"/>
                <w:szCs w:val="24"/>
              </w:rPr>
              <w:t>Учителя-предметники</w:t>
            </w:r>
          </w:p>
        </w:tc>
      </w:tr>
      <w:tr w:rsidR="00B75E40" w:rsidRPr="00DD1F5B" w:rsidTr="00B75E40">
        <w:trPr>
          <w:gridBefore w:val="1"/>
          <w:wBefore w:w="34" w:type="dxa"/>
          <w:trHeight w:val="460"/>
        </w:trPr>
        <w:tc>
          <w:tcPr>
            <w:tcW w:w="691" w:type="dxa"/>
            <w:gridSpan w:val="2"/>
          </w:tcPr>
          <w:p w:rsidR="00DD1F5B" w:rsidRPr="00DD1F5B" w:rsidRDefault="00DD1F5B" w:rsidP="00FD0EA8">
            <w:pPr>
              <w:pStyle w:val="TableParagraph"/>
              <w:spacing w:line="225" w:lineRule="exact"/>
              <w:ind w:left="198" w:right="183"/>
              <w:jc w:val="center"/>
              <w:rPr>
                <w:sz w:val="24"/>
                <w:szCs w:val="24"/>
              </w:rPr>
            </w:pPr>
            <w:r w:rsidRPr="00DD1F5B">
              <w:rPr>
                <w:sz w:val="24"/>
                <w:szCs w:val="24"/>
              </w:rPr>
              <w:t>22.</w:t>
            </w:r>
          </w:p>
        </w:tc>
        <w:tc>
          <w:tcPr>
            <w:tcW w:w="3315" w:type="dxa"/>
            <w:gridSpan w:val="5"/>
            <w:tcBorders>
              <w:right w:val="single" w:sz="6" w:space="0" w:color="000000"/>
            </w:tcBorders>
          </w:tcPr>
          <w:p w:rsidR="00DD1F5B" w:rsidRPr="00FD0EA8" w:rsidRDefault="00DD1F5B" w:rsidP="00FD0EA8">
            <w:pPr>
              <w:pStyle w:val="TableParagraph"/>
              <w:spacing w:line="225" w:lineRule="exact"/>
              <w:ind w:left="109"/>
              <w:rPr>
                <w:sz w:val="24"/>
                <w:szCs w:val="24"/>
                <w:lang w:val="ru-RU"/>
              </w:rPr>
            </w:pPr>
            <w:r w:rsidRPr="00FD0EA8">
              <w:rPr>
                <w:sz w:val="24"/>
                <w:szCs w:val="24"/>
                <w:lang w:val="ru-RU"/>
              </w:rPr>
              <w:t>День</w:t>
            </w:r>
            <w:r w:rsidRPr="00FD0EA8">
              <w:rPr>
                <w:spacing w:val="-2"/>
                <w:sz w:val="24"/>
                <w:szCs w:val="24"/>
                <w:lang w:val="ru-RU"/>
              </w:rPr>
              <w:t xml:space="preserve"> </w:t>
            </w:r>
            <w:r w:rsidRPr="00FD0EA8">
              <w:rPr>
                <w:sz w:val="24"/>
                <w:szCs w:val="24"/>
                <w:lang w:val="ru-RU"/>
              </w:rPr>
              <w:t>Победы</w:t>
            </w:r>
            <w:r w:rsidRPr="00FD0EA8">
              <w:rPr>
                <w:spacing w:val="-2"/>
                <w:sz w:val="24"/>
                <w:szCs w:val="24"/>
                <w:lang w:val="ru-RU"/>
              </w:rPr>
              <w:t xml:space="preserve"> </w:t>
            </w:r>
            <w:r w:rsidRPr="00FD0EA8">
              <w:rPr>
                <w:sz w:val="24"/>
                <w:szCs w:val="24"/>
                <w:lang w:val="ru-RU"/>
              </w:rPr>
              <w:t>советского</w:t>
            </w:r>
            <w:r w:rsidRPr="00FD0EA8">
              <w:rPr>
                <w:spacing w:val="-5"/>
                <w:sz w:val="24"/>
                <w:szCs w:val="24"/>
                <w:lang w:val="ru-RU"/>
              </w:rPr>
              <w:t xml:space="preserve"> </w:t>
            </w:r>
            <w:r w:rsidRPr="00FD0EA8">
              <w:rPr>
                <w:sz w:val="24"/>
                <w:szCs w:val="24"/>
                <w:lang w:val="ru-RU"/>
              </w:rPr>
              <w:t>народа</w:t>
            </w:r>
            <w:r w:rsidRPr="00FD0EA8">
              <w:rPr>
                <w:spacing w:val="1"/>
                <w:sz w:val="24"/>
                <w:szCs w:val="24"/>
                <w:lang w:val="ru-RU"/>
              </w:rPr>
              <w:t xml:space="preserve"> </w:t>
            </w:r>
            <w:proofErr w:type="gramStart"/>
            <w:r w:rsidRPr="00FD0EA8">
              <w:rPr>
                <w:sz w:val="24"/>
                <w:szCs w:val="24"/>
                <w:lang w:val="ru-RU"/>
              </w:rPr>
              <w:t>в</w:t>
            </w:r>
            <w:proofErr w:type="gramEnd"/>
          </w:p>
          <w:p w:rsidR="00DD1F5B" w:rsidRPr="00FD0EA8" w:rsidRDefault="00DD1F5B" w:rsidP="00FD0EA8">
            <w:pPr>
              <w:pStyle w:val="TableParagraph"/>
              <w:spacing w:line="215" w:lineRule="exact"/>
              <w:ind w:left="109"/>
              <w:rPr>
                <w:sz w:val="24"/>
                <w:szCs w:val="24"/>
                <w:lang w:val="ru-RU"/>
              </w:rPr>
            </w:pPr>
            <w:r w:rsidRPr="00FD0EA8">
              <w:rPr>
                <w:sz w:val="24"/>
                <w:szCs w:val="24"/>
                <w:lang w:val="ru-RU"/>
              </w:rPr>
              <w:t>Великой</w:t>
            </w:r>
            <w:r w:rsidRPr="00FD0EA8">
              <w:rPr>
                <w:spacing w:val="-3"/>
                <w:sz w:val="24"/>
                <w:szCs w:val="24"/>
                <w:lang w:val="ru-RU"/>
              </w:rPr>
              <w:t xml:space="preserve"> </w:t>
            </w:r>
            <w:r w:rsidRPr="00FD0EA8">
              <w:rPr>
                <w:sz w:val="24"/>
                <w:szCs w:val="24"/>
                <w:lang w:val="ru-RU"/>
              </w:rPr>
              <w:t>отечественной</w:t>
            </w:r>
            <w:r w:rsidRPr="00FD0EA8">
              <w:rPr>
                <w:spacing w:val="-3"/>
                <w:sz w:val="24"/>
                <w:szCs w:val="24"/>
                <w:lang w:val="ru-RU"/>
              </w:rPr>
              <w:t xml:space="preserve"> </w:t>
            </w:r>
            <w:r w:rsidRPr="00FD0EA8">
              <w:rPr>
                <w:sz w:val="24"/>
                <w:szCs w:val="24"/>
                <w:lang w:val="ru-RU"/>
              </w:rPr>
              <w:t>войне</w:t>
            </w:r>
          </w:p>
        </w:tc>
        <w:tc>
          <w:tcPr>
            <w:tcW w:w="1273" w:type="dxa"/>
            <w:gridSpan w:val="4"/>
            <w:vMerge/>
            <w:tcBorders>
              <w:top w:val="nil"/>
              <w:left w:val="single" w:sz="6" w:space="0" w:color="000000"/>
            </w:tcBorders>
          </w:tcPr>
          <w:p w:rsidR="00DD1F5B" w:rsidRPr="00FD0EA8"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line="225" w:lineRule="exact"/>
              <w:ind w:left="597"/>
              <w:rPr>
                <w:sz w:val="24"/>
                <w:szCs w:val="24"/>
              </w:rPr>
            </w:pPr>
            <w:r w:rsidRPr="00DD1F5B">
              <w:rPr>
                <w:sz w:val="24"/>
                <w:szCs w:val="24"/>
              </w:rPr>
              <w:t>09.05.24</w:t>
            </w:r>
          </w:p>
        </w:tc>
        <w:tc>
          <w:tcPr>
            <w:tcW w:w="2170" w:type="dxa"/>
            <w:gridSpan w:val="3"/>
          </w:tcPr>
          <w:p w:rsidR="00DD1F5B" w:rsidRPr="00DD1F5B" w:rsidRDefault="00DD1F5B" w:rsidP="00FD0EA8">
            <w:pPr>
              <w:pStyle w:val="TableParagraph"/>
              <w:spacing w:line="225" w:lineRule="exact"/>
              <w:ind w:left="254" w:right="258"/>
              <w:jc w:val="center"/>
              <w:rPr>
                <w:sz w:val="24"/>
                <w:szCs w:val="24"/>
              </w:rPr>
            </w:pPr>
            <w:r w:rsidRPr="00DD1F5B">
              <w:rPr>
                <w:sz w:val="24"/>
                <w:szCs w:val="24"/>
              </w:rPr>
              <w:t>Учителя-предметники</w:t>
            </w:r>
          </w:p>
        </w:tc>
      </w:tr>
      <w:tr w:rsidR="00B75E40" w:rsidRPr="00DD1F5B" w:rsidTr="00B75E40">
        <w:trPr>
          <w:gridBefore w:val="1"/>
          <w:wBefore w:w="34" w:type="dxa"/>
          <w:trHeight w:val="460"/>
        </w:trPr>
        <w:tc>
          <w:tcPr>
            <w:tcW w:w="691" w:type="dxa"/>
            <w:gridSpan w:val="2"/>
          </w:tcPr>
          <w:p w:rsidR="00DD1F5B" w:rsidRPr="00DD1F5B" w:rsidRDefault="00DD1F5B" w:rsidP="00FD0EA8">
            <w:pPr>
              <w:pStyle w:val="TableParagraph"/>
              <w:spacing w:line="225" w:lineRule="exact"/>
              <w:ind w:left="198" w:right="183"/>
              <w:jc w:val="center"/>
              <w:rPr>
                <w:sz w:val="24"/>
                <w:szCs w:val="24"/>
              </w:rPr>
            </w:pPr>
            <w:r w:rsidRPr="00DD1F5B">
              <w:rPr>
                <w:sz w:val="24"/>
                <w:szCs w:val="24"/>
              </w:rPr>
              <w:t>23.</w:t>
            </w:r>
          </w:p>
        </w:tc>
        <w:tc>
          <w:tcPr>
            <w:tcW w:w="3315" w:type="dxa"/>
            <w:gridSpan w:val="5"/>
            <w:tcBorders>
              <w:right w:val="single" w:sz="6" w:space="0" w:color="000000"/>
            </w:tcBorders>
          </w:tcPr>
          <w:p w:rsidR="00DD1F5B" w:rsidRPr="00DD1F5B" w:rsidRDefault="00DD1F5B" w:rsidP="00FD0EA8">
            <w:pPr>
              <w:pStyle w:val="TableParagraph"/>
              <w:spacing w:line="225" w:lineRule="exact"/>
              <w:ind w:left="109"/>
              <w:rPr>
                <w:sz w:val="24"/>
                <w:szCs w:val="24"/>
              </w:rPr>
            </w:pPr>
            <w:r w:rsidRPr="00DD1F5B">
              <w:rPr>
                <w:sz w:val="24"/>
                <w:szCs w:val="24"/>
              </w:rPr>
              <w:t>Международный</w:t>
            </w:r>
            <w:r w:rsidRPr="00DD1F5B">
              <w:rPr>
                <w:spacing w:val="-5"/>
                <w:sz w:val="24"/>
                <w:szCs w:val="24"/>
              </w:rPr>
              <w:t xml:space="preserve"> </w:t>
            </w:r>
            <w:r w:rsidRPr="00DD1F5B">
              <w:rPr>
                <w:sz w:val="24"/>
                <w:szCs w:val="24"/>
              </w:rPr>
              <w:t>день</w:t>
            </w:r>
          </w:p>
          <w:p w:rsidR="00DD1F5B" w:rsidRPr="00DD1F5B" w:rsidRDefault="00DD1F5B" w:rsidP="00FD0EA8">
            <w:pPr>
              <w:pStyle w:val="TableParagraph"/>
              <w:spacing w:line="215" w:lineRule="exact"/>
              <w:ind w:left="109"/>
              <w:rPr>
                <w:sz w:val="24"/>
                <w:szCs w:val="24"/>
              </w:rPr>
            </w:pPr>
            <w:r w:rsidRPr="00DD1F5B">
              <w:rPr>
                <w:sz w:val="24"/>
                <w:szCs w:val="24"/>
              </w:rPr>
              <w:t>толерантности</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25" w:lineRule="exact"/>
              <w:ind w:left="597"/>
              <w:rPr>
                <w:sz w:val="24"/>
                <w:szCs w:val="24"/>
              </w:rPr>
            </w:pPr>
            <w:r w:rsidRPr="00DD1F5B">
              <w:rPr>
                <w:sz w:val="24"/>
                <w:szCs w:val="24"/>
              </w:rPr>
              <w:t>16.11.23</w:t>
            </w:r>
          </w:p>
        </w:tc>
        <w:tc>
          <w:tcPr>
            <w:tcW w:w="2170" w:type="dxa"/>
            <w:gridSpan w:val="3"/>
          </w:tcPr>
          <w:p w:rsidR="00DD1F5B" w:rsidRPr="00DD1F5B" w:rsidRDefault="00DD1F5B" w:rsidP="00FD0EA8">
            <w:pPr>
              <w:pStyle w:val="TableParagraph"/>
              <w:spacing w:line="225" w:lineRule="exact"/>
              <w:ind w:left="254" w:right="258"/>
              <w:jc w:val="center"/>
              <w:rPr>
                <w:sz w:val="24"/>
                <w:szCs w:val="24"/>
              </w:rPr>
            </w:pPr>
            <w:r w:rsidRPr="00DD1F5B">
              <w:rPr>
                <w:sz w:val="24"/>
                <w:szCs w:val="24"/>
              </w:rPr>
              <w:t>Учителя-предметники</w:t>
            </w:r>
          </w:p>
        </w:tc>
      </w:tr>
      <w:tr w:rsidR="00B75E40" w:rsidRPr="00DD1F5B" w:rsidTr="00B75E40">
        <w:trPr>
          <w:gridBefore w:val="1"/>
          <w:wBefore w:w="34" w:type="dxa"/>
          <w:trHeight w:val="230"/>
        </w:trPr>
        <w:tc>
          <w:tcPr>
            <w:tcW w:w="691" w:type="dxa"/>
            <w:gridSpan w:val="2"/>
          </w:tcPr>
          <w:p w:rsidR="00DD1F5B" w:rsidRPr="00DD1F5B" w:rsidRDefault="00DD1F5B" w:rsidP="00FD0EA8">
            <w:pPr>
              <w:pStyle w:val="TableParagraph"/>
              <w:spacing w:line="210" w:lineRule="exact"/>
              <w:ind w:left="198" w:right="183"/>
              <w:jc w:val="center"/>
              <w:rPr>
                <w:sz w:val="24"/>
                <w:szCs w:val="24"/>
              </w:rPr>
            </w:pPr>
            <w:r w:rsidRPr="00DD1F5B">
              <w:rPr>
                <w:sz w:val="24"/>
                <w:szCs w:val="24"/>
              </w:rPr>
              <w:t>24.</w:t>
            </w:r>
          </w:p>
        </w:tc>
        <w:tc>
          <w:tcPr>
            <w:tcW w:w="3315" w:type="dxa"/>
            <w:gridSpan w:val="5"/>
            <w:tcBorders>
              <w:right w:val="single" w:sz="6" w:space="0" w:color="000000"/>
            </w:tcBorders>
          </w:tcPr>
          <w:p w:rsidR="00DD1F5B" w:rsidRPr="00DD1F5B" w:rsidRDefault="00DD1F5B" w:rsidP="00FD0EA8">
            <w:pPr>
              <w:pStyle w:val="TableParagraph"/>
              <w:spacing w:line="210" w:lineRule="exact"/>
              <w:ind w:left="109"/>
              <w:rPr>
                <w:sz w:val="24"/>
                <w:szCs w:val="24"/>
              </w:rPr>
            </w:pPr>
            <w:r w:rsidRPr="00DD1F5B">
              <w:rPr>
                <w:sz w:val="24"/>
                <w:szCs w:val="24"/>
              </w:rPr>
              <w:t>Единый урок</w:t>
            </w:r>
            <w:r w:rsidRPr="00DD1F5B">
              <w:rPr>
                <w:spacing w:val="-3"/>
                <w:sz w:val="24"/>
                <w:szCs w:val="24"/>
              </w:rPr>
              <w:t xml:space="preserve"> </w:t>
            </w:r>
            <w:r w:rsidRPr="00DD1F5B">
              <w:rPr>
                <w:sz w:val="24"/>
                <w:szCs w:val="24"/>
              </w:rPr>
              <w:t>«Права человека»</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10" w:lineRule="exact"/>
              <w:ind w:left="597"/>
              <w:rPr>
                <w:sz w:val="24"/>
                <w:szCs w:val="24"/>
              </w:rPr>
            </w:pPr>
            <w:r w:rsidRPr="00DD1F5B">
              <w:rPr>
                <w:sz w:val="24"/>
                <w:szCs w:val="24"/>
              </w:rPr>
              <w:t>10.12.23</w:t>
            </w:r>
          </w:p>
        </w:tc>
        <w:tc>
          <w:tcPr>
            <w:tcW w:w="2170" w:type="dxa"/>
            <w:gridSpan w:val="3"/>
          </w:tcPr>
          <w:p w:rsidR="00DD1F5B" w:rsidRPr="00DD1F5B" w:rsidRDefault="00DD1F5B" w:rsidP="00FD0EA8">
            <w:pPr>
              <w:pStyle w:val="TableParagraph"/>
              <w:spacing w:line="210" w:lineRule="exact"/>
              <w:ind w:left="254" w:right="258"/>
              <w:jc w:val="center"/>
              <w:rPr>
                <w:sz w:val="24"/>
                <w:szCs w:val="24"/>
              </w:rPr>
            </w:pPr>
            <w:r w:rsidRPr="00DD1F5B">
              <w:rPr>
                <w:sz w:val="24"/>
                <w:szCs w:val="24"/>
              </w:rPr>
              <w:t>Учителя-предметники</w:t>
            </w:r>
          </w:p>
        </w:tc>
      </w:tr>
      <w:tr w:rsidR="00B75E40" w:rsidRPr="00DD1F5B" w:rsidTr="00B75E40">
        <w:trPr>
          <w:gridBefore w:val="1"/>
          <w:wBefore w:w="34" w:type="dxa"/>
          <w:trHeight w:val="230"/>
        </w:trPr>
        <w:tc>
          <w:tcPr>
            <w:tcW w:w="691" w:type="dxa"/>
            <w:gridSpan w:val="2"/>
          </w:tcPr>
          <w:p w:rsidR="00DD1F5B" w:rsidRPr="00DD1F5B" w:rsidRDefault="00DD1F5B" w:rsidP="00FD0EA8">
            <w:pPr>
              <w:pStyle w:val="TableParagraph"/>
              <w:spacing w:line="210" w:lineRule="exact"/>
              <w:ind w:left="198" w:right="183"/>
              <w:jc w:val="center"/>
              <w:rPr>
                <w:sz w:val="24"/>
                <w:szCs w:val="24"/>
              </w:rPr>
            </w:pPr>
            <w:r w:rsidRPr="00DD1F5B">
              <w:rPr>
                <w:sz w:val="24"/>
                <w:szCs w:val="24"/>
              </w:rPr>
              <w:t>25.</w:t>
            </w:r>
          </w:p>
        </w:tc>
        <w:tc>
          <w:tcPr>
            <w:tcW w:w="3315" w:type="dxa"/>
            <w:gridSpan w:val="5"/>
            <w:tcBorders>
              <w:right w:val="single" w:sz="6" w:space="0" w:color="000000"/>
            </w:tcBorders>
          </w:tcPr>
          <w:p w:rsidR="00DD1F5B" w:rsidRPr="00DD1F5B" w:rsidRDefault="00DD1F5B" w:rsidP="00FD0EA8">
            <w:pPr>
              <w:pStyle w:val="TableParagraph"/>
              <w:spacing w:line="210" w:lineRule="exact"/>
              <w:ind w:left="109"/>
              <w:rPr>
                <w:sz w:val="24"/>
                <w:szCs w:val="24"/>
              </w:rPr>
            </w:pPr>
            <w:r w:rsidRPr="00DD1F5B">
              <w:rPr>
                <w:sz w:val="24"/>
                <w:szCs w:val="24"/>
              </w:rPr>
              <w:t>День</w:t>
            </w:r>
            <w:r w:rsidRPr="00DD1F5B">
              <w:rPr>
                <w:spacing w:val="-4"/>
                <w:sz w:val="24"/>
                <w:szCs w:val="24"/>
              </w:rPr>
              <w:t xml:space="preserve"> </w:t>
            </w:r>
            <w:r w:rsidRPr="00DD1F5B">
              <w:rPr>
                <w:sz w:val="24"/>
                <w:szCs w:val="24"/>
              </w:rPr>
              <w:t>Конституции</w:t>
            </w:r>
            <w:r w:rsidRPr="00DD1F5B">
              <w:rPr>
                <w:spacing w:val="-4"/>
                <w:sz w:val="24"/>
                <w:szCs w:val="24"/>
              </w:rPr>
              <w:t xml:space="preserve"> </w:t>
            </w:r>
            <w:r w:rsidRPr="00DD1F5B">
              <w:rPr>
                <w:sz w:val="24"/>
                <w:szCs w:val="24"/>
              </w:rPr>
              <w:t>РФ</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10" w:lineRule="exact"/>
              <w:ind w:left="597"/>
              <w:rPr>
                <w:sz w:val="24"/>
                <w:szCs w:val="24"/>
              </w:rPr>
            </w:pPr>
            <w:r w:rsidRPr="00DD1F5B">
              <w:rPr>
                <w:sz w:val="24"/>
                <w:szCs w:val="24"/>
              </w:rPr>
              <w:t>12.12.23</w:t>
            </w:r>
          </w:p>
        </w:tc>
        <w:tc>
          <w:tcPr>
            <w:tcW w:w="2170" w:type="dxa"/>
            <w:gridSpan w:val="3"/>
          </w:tcPr>
          <w:p w:rsidR="00DD1F5B" w:rsidRPr="00DD1F5B" w:rsidRDefault="00DD1F5B" w:rsidP="00FD0EA8">
            <w:pPr>
              <w:pStyle w:val="TableParagraph"/>
              <w:spacing w:line="210" w:lineRule="exact"/>
              <w:ind w:left="254" w:right="258"/>
              <w:jc w:val="center"/>
              <w:rPr>
                <w:sz w:val="24"/>
                <w:szCs w:val="24"/>
              </w:rPr>
            </w:pPr>
            <w:r w:rsidRPr="00DD1F5B">
              <w:rPr>
                <w:sz w:val="24"/>
                <w:szCs w:val="24"/>
              </w:rPr>
              <w:t>Учителя-предметники</w:t>
            </w:r>
          </w:p>
        </w:tc>
      </w:tr>
      <w:tr w:rsidR="00B75E40" w:rsidRPr="00DD1F5B" w:rsidTr="00B75E40">
        <w:trPr>
          <w:gridBefore w:val="1"/>
          <w:wBefore w:w="34" w:type="dxa"/>
          <w:trHeight w:val="230"/>
        </w:trPr>
        <w:tc>
          <w:tcPr>
            <w:tcW w:w="691" w:type="dxa"/>
            <w:gridSpan w:val="2"/>
          </w:tcPr>
          <w:p w:rsidR="00DD1F5B" w:rsidRPr="00DD1F5B" w:rsidRDefault="00DD1F5B" w:rsidP="00FD0EA8">
            <w:pPr>
              <w:pStyle w:val="TableParagraph"/>
              <w:spacing w:line="210" w:lineRule="exact"/>
              <w:ind w:left="198" w:right="183"/>
              <w:jc w:val="center"/>
              <w:rPr>
                <w:sz w:val="24"/>
                <w:szCs w:val="24"/>
              </w:rPr>
            </w:pPr>
            <w:r w:rsidRPr="00DD1F5B">
              <w:rPr>
                <w:sz w:val="24"/>
                <w:szCs w:val="24"/>
              </w:rPr>
              <w:t>26.</w:t>
            </w:r>
          </w:p>
        </w:tc>
        <w:tc>
          <w:tcPr>
            <w:tcW w:w="3315" w:type="dxa"/>
            <w:gridSpan w:val="5"/>
            <w:tcBorders>
              <w:right w:val="single" w:sz="6" w:space="0" w:color="000000"/>
            </w:tcBorders>
          </w:tcPr>
          <w:p w:rsidR="00DD1F5B" w:rsidRPr="00DD1F5B" w:rsidRDefault="00DD1F5B" w:rsidP="00FD0EA8">
            <w:pPr>
              <w:pStyle w:val="TableParagraph"/>
              <w:spacing w:line="210" w:lineRule="exact"/>
              <w:ind w:left="109"/>
              <w:rPr>
                <w:sz w:val="24"/>
                <w:szCs w:val="24"/>
              </w:rPr>
            </w:pPr>
            <w:r w:rsidRPr="00DD1F5B">
              <w:rPr>
                <w:sz w:val="24"/>
                <w:szCs w:val="24"/>
              </w:rPr>
              <w:t>День</w:t>
            </w:r>
            <w:r w:rsidRPr="00DD1F5B">
              <w:rPr>
                <w:spacing w:val="-2"/>
                <w:sz w:val="24"/>
                <w:szCs w:val="24"/>
              </w:rPr>
              <w:t xml:space="preserve"> </w:t>
            </w:r>
            <w:r w:rsidRPr="00DD1F5B">
              <w:rPr>
                <w:sz w:val="24"/>
                <w:szCs w:val="24"/>
              </w:rPr>
              <w:t>Российской</w:t>
            </w:r>
            <w:r w:rsidRPr="00DD1F5B">
              <w:rPr>
                <w:spacing w:val="-3"/>
                <w:sz w:val="24"/>
                <w:szCs w:val="24"/>
              </w:rPr>
              <w:t xml:space="preserve"> </w:t>
            </w:r>
            <w:r w:rsidRPr="00DD1F5B">
              <w:rPr>
                <w:sz w:val="24"/>
                <w:szCs w:val="24"/>
              </w:rPr>
              <w:t>науки</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10" w:lineRule="exact"/>
              <w:ind w:left="597"/>
              <w:rPr>
                <w:sz w:val="24"/>
                <w:szCs w:val="24"/>
              </w:rPr>
            </w:pPr>
            <w:r w:rsidRPr="00DD1F5B">
              <w:rPr>
                <w:sz w:val="24"/>
                <w:szCs w:val="24"/>
              </w:rPr>
              <w:t>08.02.24</w:t>
            </w:r>
          </w:p>
        </w:tc>
        <w:tc>
          <w:tcPr>
            <w:tcW w:w="2170" w:type="dxa"/>
            <w:gridSpan w:val="3"/>
          </w:tcPr>
          <w:p w:rsidR="00DD1F5B" w:rsidRPr="00DD1F5B" w:rsidRDefault="00DD1F5B" w:rsidP="00FD0EA8">
            <w:pPr>
              <w:pStyle w:val="TableParagraph"/>
              <w:spacing w:line="210" w:lineRule="exact"/>
              <w:ind w:left="254" w:right="258"/>
              <w:jc w:val="center"/>
              <w:rPr>
                <w:sz w:val="24"/>
                <w:szCs w:val="24"/>
              </w:rPr>
            </w:pPr>
            <w:r w:rsidRPr="00DD1F5B">
              <w:rPr>
                <w:sz w:val="24"/>
                <w:szCs w:val="24"/>
              </w:rPr>
              <w:t>Учителя-предметники</w:t>
            </w:r>
          </w:p>
        </w:tc>
      </w:tr>
      <w:tr w:rsidR="00B75E40" w:rsidRPr="00DD1F5B" w:rsidTr="00B75E40">
        <w:trPr>
          <w:gridBefore w:val="1"/>
          <w:wBefore w:w="34" w:type="dxa"/>
          <w:trHeight w:val="230"/>
        </w:trPr>
        <w:tc>
          <w:tcPr>
            <w:tcW w:w="691" w:type="dxa"/>
            <w:gridSpan w:val="2"/>
          </w:tcPr>
          <w:p w:rsidR="00DD1F5B" w:rsidRPr="00DD1F5B" w:rsidRDefault="00DD1F5B" w:rsidP="00FD0EA8">
            <w:pPr>
              <w:pStyle w:val="TableParagraph"/>
              <w:spacing w:line="210" w:lineRule="exact"/>
              <w:ind w:left="198" w:right="183"/>
              <w:jc w:val="center"/>
              <w:rPr>
                <w:sz w:val="24"/>
                <w:szCs w:val="24"/>
              </w:rPr>
            </w:pPr>
            <w:r w:rsidRPr="00DD1F5B">
              <w:rPr>
                <w:sz w:val="24"/>
                <w:szCs w:val="24"/>
              </w:rPr>
              <w:t>27.</w:t>
            </w:r>
          </w:p>
        </w:tc>
        <w:tc>
          <w:tcPr>
            <w:tcW w:w="3315" w:type="dxa"/>
            <w:gridSpan w:val="5"/>
            <w:tcBorders>
              <w:right w:val="single" w:sz="6" w:space="0" w:color="000000"/>
            </w:tcBorders>
          </w:tcPr>
          <w:p w:rsidR="00DD1F5B" w:rsidRPr="00DD1F5B" w:rsidRDefault="00DD1F5B" w:rsidP="00FD0EA8">
            <w:pPr>
              <w:pStyle w:val="TableParagraph"/>
              <w:spacing w:line="210" w:lineRule="exact"/>
              <w:ind w:left="109"/>
              <w:rPr>
                <w:sz w:val="24"/>
                <w:szCs w:val="24"/>
              </w:rPr>
            </w:pPr>
            <w:r w:rsidRPr="00DD1F5B">
              <w:rPr>
                <w:sz w:val="24"/>
                <w:szCs w:val="24"/>
              </w:rPr>
              <w:t>День</w:t>
            </w:r>
            <w:r w:rsidRPr="00DD1F5B">
              <w:rPr>
                <w:spacing w:val="-1"/>
                <w:sz w:val="24"/>
                <w:szCs w:val="24"/>
              </w:rPr>
              <w:t xml:space="preserve"> </w:t>
            </w:r>
            <w:r w:rsidRPr="00DD1F5B">
              <w:rPr>
                <w:sz w:val="24"/>
                <w:szCs w:val="24"/>
              </w:rPr>
              <w:t>государственного</w:t>
            </w:r>
            <w:r w:rsidRPr="00DD1F5B">
              <w:rPr>
                <w:spacing w:val="-5"/>
                <w:sz w:val="24"/>
                <w:szCs w:val="24"/>
              </w:rPr>
              <w:t xml:space="preserve"> </w:t>
            </w:r>
            <w:r w:rsidRPr="00DD1F5B">
              <w:rPr>
                <w:sz w:val="24"/>
                <w:szCs w:val="24"/>
              </w:rPr>
              <w:t>флага</w:t>
            </w:r>
            <w:r w:rsidRPr="00DD1F5B">
              <w:rPr>
                <w:spacing w:val="-3"/>
                <w:sz w:val="24"/>
                <w:szCs w:val="24"/>
              </w:rPr>
              <w:t xml:space="preserve"> </w:t>
            </w:r>
            <w:r w:rsidRPr="00DD1F5B">
              <w:rPr>
                <w:sz w:val="24"/>
                <w:szCs w:val="24"/>
              </w:rPr>
              <w:t>РФ</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10" w:lineRule="exact"/>
              <w:ind w:left="597"/>
              <w:rPr>
                <w:sz w:val="24"/>
                <w:szCs w:val="24"/>
              </w:rPr>
            </w:pPr>
            <w:r w:rsidRPr="00DD1F5B">
              <w:rPr>
                <w:sz w:val="24"/>
                <w:szCs w:val="24"/>
              </w:rPr>
              <w:t>22.05.24</w:t>
            </w:r>
          </w:p>
        </w:tc>
        <w:tc>
          <w:tcPr>
            <w:tcW w:w="2170" w:type="dxa"/>
            <w:gridSpan w:val="3"/>
          </w:tcPr>
          <w:p w:rsidR="00DD1F5B" w:rsidRPr="00DD1F5B" w:rsidRDefault="00DD1F5B" w:rsidP="00FD0EA8">
            <w:pPr>
              <w:pStyle w:val="TableParagraph"/>
              <w:spacing w:line="210" w:lineRule="exact"/>
              <w:ind w:left="254" w:right="258"/>
              <w:jc w:val="center"/>
              <w:rPr>
                <w:sz w:val="24"/>
                <w:szCs w:val="24"/>
              </w:rPr>
            </w:pPr>
            <w:r w:rsidRPr="00DD1F5B">
              <w:rPr>
                <w:sz w:val="24"/>
                <w:szCs w:val="24"/>
              </w:rPr>
              <w:t>Учителя-предметники</w:t>
            </w:r>
          </w:p>
        </w:tc>
      </w:tr>
      <w:tr w:rsidR="00B75E40" w:rsidRPr="00DD1F5B" w:rsidTr="00B75E40">
        <w:trPr>
          <w:gridBefore w:val="1"/>
          <w:wBefore w:w="34" w:type="dxa"/>
          <w:trHeight w:val="460"/>
        </w:trPr>
        <w:tc>
          <w:tcPr>
            <w:tcW w:w="691" w:type="dxa"/>
            <w:gridSpan w:val="2"/>
          </w:tcPr>
          <w:p w:rsidR="00DD1F5B" w:rsidRPr="00DD1F5B" w:rsidRDefault="00DD1F5B" w:rsidP="00FD0EA8">
            <w:pPr>
              <w:pStyle w:val="TableParagraph"/>
              <w:spacing w:line="225" w:lineRule="exact"/>
              <w:ind w:left="198" w:right="183"/>
              <w:jc w:val="center"/>
              <w:rPr>
                <w:sz w:val="24"/>
                <w:szCs w:val="24"/>
              </w:rPr>
            </w:pPr>
            <w:r w:rsidRPr="00DD1F5B">
              <w:rPr>
                <w:sz w:val="24"/>
                <w:szCs w:val="24"/>
              </w:rPr>
              <w:t>28.</w:t>
            </w:r>
          </w:p>
        </w:tc>
        <w:tc>
          <w:tcPr>
            <w:tcW w:w="3315" w:type="dxa"/>
            <w:gridSpan w:val="5"/>
            <w:tcBorders>
              <w:right w:val="single" w:sz="6" w:space="0" w:color="000000"/>
            </w:tcBorders>
          </w:tcPr>
          <w:p w:rsidR="00DD1F5B" w:rsidRPr="00FD0EA8" w:rsidRDefault="00DD1F5B" w:rsidP="00FD0EA8">
            <w:pPr>
              <w:pStyle w:val="TableParagraph"/>
              <w:spacing w:line="225" w:lineRule="exact"/>
              <w:ind w:left="109"/>
              <w:rPr>
                <w:sz w:val="24"/>
                <w:szCs w:val="24"/>
                <w:lang w:val="ru-RU"/>
              </w:rPr>
            </w:pPr>
            <w:r w:rsidRPr="00FD0EA8">
              <w:rPr>
                <w:sz w:val="24"/>
                <w:szCs w:val="24"/>
                <w:lang w:val="ru-RU"/>
              </w:rPr>
              <w:t>Подготовка сообщений</w:t>
            </w:r>
            <w:r w:rsidRPr="00FD0EA8">
              <w:rPr>
                <w:spacing w:val="-3"/>
                <w:sz w:val="24"/>
                <w:szCs w:val="24"/>
                <w:lang w:val="ru-RU"/>
              </w:rPr>
              <w:t xml:space="preserve"> </w:t>
            </w:r>
            <w:r w:rsidRPr="00FD0EA8">
              <w:rPr>
                <w:sz w:val="24"/>
                <w:szCs w:val="24"/>
                <w:lang w:val="ru-RU"/>
              </w:rPr>
              <w:t>по</w:t>
            </w:r>
            <w:r w:rsidRPr="00FD0EA8">
              <w:rPr>
                <w:spacing w:val="-6"/>
                <w:sz w:val="24"/>
                <w:szCs w:val="24"/>
                <w:lang w:val="ru-RU"/>
              </w:rPr>
              <w:t xml:space="preserve"> </w:t>
            </w:r>
            <w:r w:rsidRPr="00FD0EA8">
              <w:rPr>
                <w:sz w:val="24"/>
                <w:szCs w:val="24"/>
                <w:lang w:val="ru-RU"/>
              </w:rPr>
              <w:t>теме</w:t>
            </w:r>
          </w:p>
          <w:p w:rsidR="00DD1F5B" w:rsidRPr="00FD0EA8" w:rsidRDefault="00DD1F5B" w:rsidP="00FD0EA8">
            <w:pPr>
              <w:pStyle w:val="TableParagraph"/>
              <w:spacing w:line="215" w:lineRule="exact"/>
              <w:ind w:left="109"/>
              <w:rPr>
                <w:sz w:val="24"/>
                <w:szCs w:val="24"/>
                <w:lang w:val="ru-RU"/>
              </w:rPr>
            </w:pPr>
            <w:r w:rsidRPr="00FD0EA8">
              <w:rPr>
                <w:sz w:val="24"/>
                <w:szCs w:val="24"/>
                <w:lang w:val="ru-RU"/>
              </w:rPr>
              <w:t>«Земная кора»</w:t>
            </w:r>
          </w:p>
        </w:tc>
        <w:tc>
          <w:tcPr>
            <w:tcW w:w="1273" w:type="dxa"/>
            <w:gridSpan w:val="4"/>
            <w:vMerge/>
            <w:tcBorders>
              <w:top w:val="nil"/>
              <w:left w:val="single" w:sz="6" w:space="0" w:color="000000"/>
            </w:tcBorders>
          </w:tcPr>
          <w:p w:rsidR="00DD1F5B" w:rsidRPr="00FD0EA8"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line="225" w:lineRule="exact"/>
              <w:ind w:left="641" w:right="641"/>
              <w:jc w:val="center"/>
              <w:rPr>
                <w:sz w:val="24"/>
                <w:szCs w:val="24"/>
              </w:rPr>
            </w:pPr>
            <w:r w:rsidRPr="00DD1F5B">
              <w:rPr>
                <w:sz w:val="24"/>
                <w:szCs w:val="24"/>
              </w:rPr>
              <w:t>март</w:t>
            </w:r>
          </w:p>
        </w:tc>
        <w:tc>
          <w:tcPr>
            <w:tcW w:w="2170" w:type="dxa"/>
            <w:gridSpan w:val="3"/>
          </w:tcPr>
          <w:p w:rsidR="00DD1F5B" w:rsidRPr="00DD1F5B" w:rsidRDefault="00DD1F5B" w:rsidP="00FD0EA8">
            <w:pPr>
              <w:pStyle w:val="TableParagraph"/>
              <w:spacing w:line="225" w:lineRule="exact"/>
              <w:ind w:left="254" w:right="258"/>
              <w:jc w:val="center"/>
              <w:rPr>
                <w:sz w:val="24"/>
                <w:szCs w:val="24"/>
              </w:rPr>
            </w:pPr>
            <w:r w:rsidRPr="00DD1F5B">
              <w:rPr>
                <w:sz w:val="24"/>
                <w:szCs w:val="24"/>
              </w:rPr>
              <w:t>Учителя-предметники</w:t>
            </w:r>
          </w:p>
        </w:tc>
      </w:tr>
      <w:tr w:rsidR="00B75E40" w:rsidRPr="00DD1F5B" w:rsidTr="00B75E40">
        <w:trPr>
          <w:gridBefore w:val="1"/>
          <w:wBefore w:w="34" w:type="dxa"/>
          <w:trHeight w:val="460"/>
        </w:trPr>
        <w:tc>
          <w:tcPr>
            <w:tcW w:w="691" w:type="dxa"/>
            <w:gridSpan w:val="2"/>
          </w:tcPr>
          <w:p w:rsidR="00DD1F5B" w:rsidRPr="00DD1F5B" w:rsidRDefault="00DD1F5B" w:rsidP="00FD0EA8">
            <w:pPr>
              <w:pStyle w:val="TableParagraph"/>
              <w:spacing w:line="225" w:lineRule="exact"/>
              <w:ind w:left="198" w:right="183"/>
              <w:jc w:val="center"/>
              <w:rPr>
                <w:sz w:val="24"/>
                <w:szCs w:val="24"/>
              </w:rPr>
            </w:pPr>
            <w:r w:rsidRPr="00DD1F5B">
              <w:rPr>
                <w:sz w:val="24"/>
                <w:szCs w:val="24"/>
              </w:rPr>
              <w:t>29.</w:t>
            </w:r>
          </w:p>
        </w:tc>
        <w:tc>
          <w:tcPr>
            <w:tcW w:w="3315" w:type="dxa"/>
            <w:gridSpan w:val="5"/>
            <w:tcBorders>
              <w:right w:val="single" w:sz="6" w:space="0" w:color="000000"/>
            </w:tcBorders>
          </w:tcPr>
          <w:p w:rsidR="00DD1F5B" w:rsidRPr="00DD1F5B" w:rsidRDefault="00DD1F5B" w:rsidP="00FD0EA8">
            <w:pPr>
              <w:pStyle w:val="TableParagraph"/>
              <w:spacing w:line="225" w:lineRule="exact"/>
              <w:ind w:left="109"/>
              <w:rPr>
                <w:sz w:val="24"/>
                <w:szCs w:val="24"/>
              </w:rPr>
            </w:pPr>
            <w:r w:rsidRPr="00DD1F5B">
              <w:rPr>
                <w:sz w:val="24"/>
                <w:szCs w:val="24"/>
              </w:rPr>
              <w:t>Участие</w:t>
            </w:r>
            <w:r w:rsidRPr="00DD1F5B">
              <w:rPr>
                <w:spacing w:val="-6"/>
                <w:sz w:val="24"/>
                <w:szCs w:val="24"/>
              </w:rPr>
              <w:t xml:space="preserve"> </w:t>
            </w:r>
            <w:r w:rsidRPr="00DD1F5B">
              <w:rPr>
                <w:sz w:val="24"/>
                <w:szCs w:val="24"/>
              </w:rPr>
              <w:t>в</w:t>
            </w:r>
            <w:r w:rsidRPr="00DD1F5B">
              <w:rPr>
                <w:spacing w:val="-3"/>
                <w:sz w:val="24"/>
                <w:szCs w:val="24"/>
              </w:rPr>
              <w:t xml:space="preserve"> </w:t>
            </w:r>
            <w:r w:rsidRPr="00DD1F5B">
              <w:rPr>
                <w:sz w:val="24"/>
                <w:szCs w:val="24"/>
              </w:rPr>
              <w:t>географических</w:t>
            </w:r>
          </w:p>
          <w:p w:rsidR="00DD1F5B" w:rsidRPr="00DD1F5B" w:rsidRDefault="00DD1F5B" w:rsidP="00FD0EA8">
            <w:pPr>
              <w:pStyle w:val="TableParagraph"/>
              <w:spacing w:line="215" w:lineRule="exact"/>
              <w:ind w:left="109"/>
              <w:rPr>
                <w:sz w:val="24"/>
                <w:szCs w:val="24"/>
              </w:rPr>
            </w:pPr>
            <w:r w:rsidRPr="00DD1F5B">
              <w:rPr>
                <w:sz w:val="24"/>
                <w:szCs w:val="24"/>
              </w:rPr>
              <w:t>конкурсах</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25" w:lineRule="exact"/>
              <w:ind w:left="328"/>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70" w:type="dxa"/>
            <w:gridSpan w:val="3"/>
          </w:tcPr>
          <w:p w:rsidR="00DD1F5B" w:rsidRPr="00DD1F5B" w:rsidRDefault="00DD1F5B" w:rsidP="00FD0EA8">
            <w:pPr>
              <w:pStyle w:val="TableParagraph"/>
              <w:spacing w:line="225" w:lineRule="exact"/>
              <w:ind w:left="254" w:right="258"/>
              <w:jc w:val="center"/>
              <w:rPr>
                <w:sz w:val="24"/>
                <w:szCs w:val="24"/>
              </w:rPr>
            </w:pPr>
            <w:r w:rsidRPr="00DD1F5B">
              <w:rPr>
                <w:sz w:val="24"/>
                <w:szCs w:val="24"/>
              </w:rPr>
              <w:t>Учителя-предметники</w:t>
            </w:r>
          </w:p>
        </w:tc>
      </w:tr>
      <w:tr w:rsidR="00B75E40" w:rsidRPr="00DD1F5B" w:rsidTr="00B75E40">
        <w:trPr>
          <w:gridBefore w:val="1"/>
          <w:wBefore w:w="34" w:type="dxa"/>
          <w:trHeight w:val="230"/>
        </w:trPr>
        <w:tc>
          <w:tcPr>
            <w:tcW w:w="691" w:type="dxa"/>
            <w:gridSpan w:val="2"/>
          </w:tcPr>
          <w:p w:rsidR="00DD1F5B" w:rsidRPr="00DD1F5B" w:rsidRDefault="00DD1F5B" w:rsidP="00FD0EA8">
            <w:pPr>
              <w:pStyle w:val="TableParagraph"/>
              <w:spacing w:line="211" w:lineRule="exact"/>
              <w:ind w:left="198" w:right="183"/>
              <w:jc w:val="center"/>
              <w:rPr>
                <w:sz w:val="24"/>
                <w:szCs w:val="24"/>
              </w:rPr>
            </w:pPr>
            <w:r w:rsidRPr="00DD1F5B">
              <w:rPr>
                <w:sz w:val="24"/>
                <w:szCs w:val="24"/>
              </w:rPr>
              <w:t>30.</w:t>
            </w:r>
          </w:p>
        </w:tc>
        <w:tc>
          <w:tcPr>
            <w:tcW w:w="3315" w:type="dxa"/>
            <w:gridSpan w:val="5"/>
            <w:tcBorders>
              <w:right w:val="single" w:sz="6" w:space="0" w:color="000000"/>
            </w:tcBorders>
          </w:tcPr>
          <w:p w:rsidR="00DD1F5B" w:rsidRPr="00DD1F5B" w:rsidRDefault="00DD1F5B" w:rsidP="00FD0EA8">
            <w:pPr>
              <w:pStyle w:val="TableParagraph"/>
              <w:spacing w:line="211" w:lineRule="exact"/>
              <w:ind w:left="109"/>
              <w:rPr>
                <w:sz w:val="24"/>
                <w:szCs w:val="24"/>
              </w:rPr>
            </w:pPr>
            <w:r w:rsidRPr="00DD1F5B">
              <w:rPr>
                <w:sz w:val="24"/>
                <w:szCs w:val="24"/>
              </w:rPr>
              <w:t>Заповедники</w:t>
            </w:r>
            <w:r w:rsidRPr="00DD1F5B">
              <w:rPr>
                <w:spacing w:val="-4"/>
                <w:sz w:val="24"/>
                <w:szCs w:val="24"/>
              </w:rPr>
              <w:t xml:space="preserve"> </w:t>
            </w:r>
            <w:r w:rsidRPr="00DD1F5B">
              <w:rPr>
                <w:sz w:val="24"/>
                <w:szCs w:val="24"/>
              </w:rPr>
              <w:t>Курской</w:t>
            </w:r>
            <w:r w:rsidRPr="00DD1F5B">
              <w:rPr>
                <w:spacing w:val="-4"/>
                <w:sz w:val="24"/>
                <w:szCs w:val="24"/>
              </w:rPr>
              <w:t xml:space="preserve"> </w:t>
            </w:r>
            <w:r w:rsidRPr="00DD1F5B">
              <w:rPr>
                <w:sz w:val="24"/>
                <w:szCs w:val="24"/>
              </w:rPr>
              <w:t>области</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11" w:lineRule="exact"/>
              <w:ind w:left="641" w:right="644"/>
              <w:jc w:val="center"/>
              <w:rPr>
                <w:sz w:val="24"/>
                <w:szCs w:val="24"/>
              </w:rPr>
            </w:pPr>
            <w:r w:rsidRPr="00DD1F5B">
              <w:rPr>
                <w:sz w:val="24"/>
                <w:szCs w:val="24"/>
              </w:rPr>
              <w:t>апрель</w:t>
            </w:r>
          </w:p>
        </w:tc>
        <w:tc>
          <w:tcPr>
            <w:tcW w:w="2170" w:type="dxa"/>
            <w:gridSpan w:val="3"/>
          </w:tcPr>
          <w:p w:rsidR="00DD1F5B" w:rsidRPr="00DD1F5B" w:rsidRDefault="00DD1F5B" w:rsidP="00FD0EA8">
            <w:pPr>
              <w:pStyle w:val="TableParagraph"/>
              <w:spacing w:line="211" w:lineRule="exact"/>
              <w:ind w:left="254" w:right="258"/>
              <w:jc w:val="center"/>
              <w:rPr>
                <w:sz w:val="24"/>
                <w:szCs w:val="24"/>
              </w:rPr>
            </w:pPr>
            <w:r w:rsidRPr="00DD1F5B">
              <w:rPr>
                <w:sz w:val="24"/>
                <w:szCs w:val="24"/>
              </w:rPr>
              <w:t>Учителя-предметники</w:t>
            </w:r>
          </w:p>
        </w:tc>
      </w:tr>
      <w:tr w:rsidR="00B75E40" w:rsidRPr="00DD1F5B" w:rsidTr="00B75E40">
        <w:trPr>
          <w:gridBefore w:val="1"/>
          <w:wBefore w:w="34" w:type="dxa"/>
          <w:trHeight w:val="455"/>
        </w:trPr>
        <w:tc>
          <w:tcPr>
            <w:tcW w:w="691" w:type="dxa"/>
            <w:gridSpan w:val="2"/>
          </w:tcPr>
          <w:p w:rsidR="00DD1F5B" w:rsidRPr="00DD1F5B" w:rsidRDefault="00DD1F5B" w:rsidP="00FD0EA8">
            <w:pPr>
              <w:pStyle w:val="TableParagraph"/>
              <w:spacing w:line="225" w:lineRule="exact"/>
              <w:ind w:left="198" w:right="183"/>
              <w:jc w:val="center"/>
              <w:rPr>
                <w:sz w:val="24"/>
                <w:szCs w:val="24"/>
              </w:rPr>
            </w:pPr>
            <w:r w:rsidRPr="00DD1F5B">
              <w:rPr>
                <w:sz w:val="24"/>
                <w:szCs w:val="24"/>
              </w:rPr>
              <w:t>31.</w:t>
            </w:r>
          </w:p>
        </w:tc>
        <w:tc>
          <w:tcPr>
            <w:tcW w:w="3315" w:type="dxa"/>
            <w:gridSpan w:val="5"/>
            <w:tcBorders>
              <w:right w:val="single" w:sz="6" w:space="0" w:color="000000"/>
            </w:tcBorders>
          </w:tcPr>
          <w:p w:rsidR="00DD1F5B" w:rsidRPr="00DD1F5B" w:rsidRDefault="00DD1F5B" w:rsidP="00FD0EA8">
            <w:pPr>
              <w:pStyle w:val="TableParagraph"/>
              <w:spacing w:line="226" w:lineRule="exact"/>
              <w:ind w:left="109" w:right="495"/>
              <w:rPr>
                <w:sz w:val="24"/>
                <w:szCs w:val="24"/>
              </w:rPr>
            </w:pPr>
            <w:r w:rsidRPr="00DD1F5B">
              <w:rPr>
                <w:sz w:val="24"/>
                <w:szCs w:val="24"/>
              </w:rPr>
              <w:t>Полезные</w:t>
            </w:r>
            <w:r w:rsidRPr="00DD1F5B">
              <w:rPr>
                <w:spacing w:val="-6"/>
                <w:sz w:val="24"/>
                <w:szCs w:val="24"/>
              </w:rPr>
              <w:t xml:space="preserve"> </w:t>
            </w:r>
            <w:r w:rsidRPr="00DD1F5B">
              <w:rPr>
                <w:sz w:val="24"/>
                <w:szCs w:val="24"/>
              </w:rPr>
              <w:t>ископаемые</w:t>
            </w:r>
            <w:r w:rsidRPr="00DD1F5B">
              <w:rPr>
                <w:spacing w:val="-5"/>
                <w:sz w:val="24"/>
                <w:szCs w:val="24"/>
              </w:rPr>
              <w:t xml:space="preserve"> </w:t>
            </w:r>
            <w:r w:rsidRPr="00DD1F5B">
              <w:rPr>
                <w:sz w:val="24"/>
                <w:szCs w:val="24"/>
              </w:rPr>
              <w:t>Курской</w:t>
            </w:r>
            <w:r w:rsidRPr="00DD1F5B">
              <w:rPr>
                <w:spacing w:val="-47"/>
                <w:sz w:val="24"/>
                <w:szCs w:val="24"/>
              </w:rPr>
              <w:t xml:space="preserve"> </w:t>
            </w:r>
            <w:r w:rsidRPr="00DD1F5B">
              <w:rPr>
                <w:sz w:val="24"/>
                <w:szCs w:val="24"/>
              </w:rPr>
              <w:t>области</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25" w:lineRule="exact"/>
              <w:ind w:left="641" w:right="643"/>
              <w:jc w:val="center"/>
              <w:rPr>
                <w:sz w:val="24"/>
                <w:szCs w:val="24"/>
              </w:rPr>
            </w:pPr>
            <w:r w:rsidRPr="00DD1F5B">
              <w:rPr>
                <w:sz w:val="24"/>
                <w:szCs w:val="24"/>
              </w:rPr>
              <w:t>май</w:t>
            </w:r>
          </w:p>
        </w:tc>
        <w:tc>
          <w:tcPr>
            <w:tcW w:w="2170" w:type="dxa"/>
            <w:gridSpan w:val="3"/>
          </w:tcPr>
          <w:p w:rsidR="00DD1F5B" w:rsidRPr="00DD1F5B" w:rsidRDefault="00DD1F5B" w:rsidP="00FD0EA8">
            <w:pPr>
              <w:pStyle w:val="TableParagraph"/>
              <w:spacing w:line="225" w:lineRule="exact"/>
              <w:ind w:left="254" w:right="258"/>
              <w:jc w:val="center"/>
              <w:rPr>
                <w:sz w:val="24"/>
                <w:szCs w:val="24"/>
              </w:rPr>
            </w:pPr>
            <w:r w:rsidRPr="00DD1F5B">
              <w:rPr>
                <w:sz w:val="24"/>
                <w:szCs w:val="24"/>
              </w:rPr>
              <w:t>Учителя-предметники</w:t>
            </w:r>
          </w:p>
        </w:tc>
      </w:tr>
      <w:tr w:rsidR="00DD1F5B" w:rsidRPr="00DD1F5B" w:rsidTr="00B75E40">
        <w:trPr>
          <w:gridBefore w:val="1"/>
          <w:wBefore w:w="34" w:type="dxa"/>
          <w:trHeight w:val="263"/>
        </w:trPr>
        <w:tc>
          <w:tcPr>
            <w:tcW w:w="7186" w:type="dxa"/>
            <w:gridSpan w:val="15"/>
          </w:tcPr>
          <w:p w:rsidR="00DD1F5B" w:rsidRPr="00DD1F5B" w:rsidRDefault="00DD1F5B" w:rsidP="00FD0EA8">
            <w:pPr>
              <w:pStyle w:val="TableParagraph"/>
              <w:spacing w:line="225" w:lineRule="exact"/>
              <w:rPr>
                <w:sz w:val="24"/>
                <w:szCs w:val="24"/>
              </w:rPr>
            </w:pPr>
            <w:r w:rsidRPr="00DD1F5B">
              <w:rPr>
                <w:sz w:val="24"/>
                <w:szCs w:val="24"/>
              </w:rPr>
              <w:t>ОБЖ</w:t>
            </w:r>
          </w:p>
        </w:tc>
        <w:tc>
          <w:tcPr>
            <w:tcW w:w="2170" w:type="dxa"/>
            <w:gridSpan w:val="3"/>
          </w:tcPr>
          <w:p w:rsidR="00DD1F5B" w:rsidRPr="00DD1F5B" w:rsidRDefault="00DD1F5B" w:rsidP="00FD0EA8">
            <w:pPr>
              <w:pStyle w:val="TableParagraph"/>
              <w:ind w:left="0"/>
              <w:rPr>
                <w:sz w:val="24"/>
                <w:szCs w:val="24"/>
              </w:rPr>
            </w:pPr>
          </w:p>
        </w:tc>
      </w:tr>
      <w:tr w:rsidR="00B75E40" w:rsidRPr="00DD1F5B" w:rsidTr="00B75E40">
        <w:trPr>
          <w:gridBefore w:val="1"/>
          <w:wBefore w:w="34" w:type="dxa"/>
          <w:trHeight w:val="916"/>
        </w:trPr>
        <w:tc>
          <w:tcPr>
            <w:tcW w:w="691" w:type="dxa"/>
            <w:gridSpan w:val="2"/>
          </w:tcPr>
          <w:p w:rsidR="00DD1F5B" w:rsidRPr="00DD1F5B" w:rsidRDefault="00DD1F5B" w:rsidP="00FD0EA8">
            <w:pPr>
              <w:pStyle w:val="TableParagraph"/>
              <w:spacing w:line="225" w:lineRule="exact"/>
              <w:ind w:left="198" w:right="183"/>
              <w:jc w:val="center"/>
              <w:rPr>
                <w:sz w:val="24"/>
                <w:szCs w:val="24"/>
              </w:rPr>
            </w:pPr>
            <w:r w:rsidRPr="00DD1F5B">
              <w:rPr>
                <w:sz w:val="24"/>
                <w:szCs w:val="24"/>
              </w:rPr>
              <w:t>32.</w:t>
            </w:r>
          </w:p>
        </w:tc>
        <w:tc>
          <w:tcPr>
            <w:tcW w:w="3315" w:type="dxa"/>
            <w:gridSpan w:val="5"/>
            <w:tcBorders>
              <w:right w:val="single" w:sz="6" w:space="0" w:color="000000"/>
            </w:tcBorders>
          </w:tcPr>
          <w:p w:rsidR="00DD1F5B" w:rsidRPr="00FD0EA8" w:rsidRDefault="00DD1F5B" w:rsidP="00FD0EA8">
            <w:pPr>
              <w:pStyle w:val="TableParagraph"/>
              <w:spacing w:line="223" w:lineRule="exact"/>
              <w:ind w:left="109"/>
              <w:rPr>
                <w:sz w:val="24"/>
                <w:szCs w:val="24"/>
                <w:lang w:val="ru-RU"/>
              </w:rPr>
            </w:pPr>
            <w:r w:rsidRPr="00FD0EA8">
              <w:rPr>
                <w:sz w:val="24"/>
                <w:szCs w:val="24"/>
                <w:lang w:val="ru-RU"/>
              </w:rPr>
              <w:t>Всероссийский</w:t>
            </w:r>
            <w:r w:rsidRPr="00FD0EA8">
              <w:rPr>
                <w:spacing w:val="-3"/>
                <w:sz w:val="24"/>
                <w:szCs w:val="24"/>
                <w:lang w:val="ru-RU"/>
              </w:rPr>
              <w:t xml:space="preserve"> </w:t>
            </w:r>
            <w:r w:rsidRPr="00FD0EA8">
              <w:rPr>
                <w:sz w:val="24"/>
                <w:szCs w:val="24"/>
                <w:lang w:val="ru-RU"/>
              </w:rPr>
              <w:t>открытый</w:t>
            </w:r>
            <w:r w:rsidRPr="00FD0EA8">
              <w:rPr>
                <w:spacing w:val="-2"/>
                <w:sz w:val="24"/>
                <w:szCs w:val="24"/>
                <w:lang w:val="ru-RU"/>
              </w:rPr>
              <w:t xml:space="preserve"> </w:t>
            </w:r>
            <w:r w:rsidRPr="00FD0EA8">
              <w:rPr>
                <w:sz w:val="24"/>
                <w:szCs w:val="24"/>
                <w:lang w:val="ru-RU"/>
              </w:rPr>
              <w:t>урок</w:t>
            </w:r>
          </w:p>
          <w:p w:rsidR="00DD1F5B" w:rsidRPr="00FD0EA8" w:rsidRDefault="00DD1F5B" w:rsidP="00FD0EA8">
            <w:pPr>
              <w:pStyle w:val="TableParagraph"/>
              <w:spacing w:line="230" w:lineRule="exact"/>
              <w:ind w:left="109" w:right="296"/>
              <w:rPr>
                <w:sz w:val="24"/>
                <w:szCs w:val="24"/>
                <w:lang w:val="ru-RU"/>
              </w:rPr>
            </w:pPr>
            <w:r w:rsidRPr="00FD0EA8">
              <w:rPr>
                <w:sz w:val="24"/>
                <w:szCs w:val="24"/>
                <w:lang w:val="ru-RU"/>
              </w:rPr>
              <w:t>«ОБЖ»</w:t>
            </w:r>
            <w:r w:rsidRPr="00FD0EA8">
              <w:rPr>
                <w:spacing w:val="-6"/>
                <w:sz w:val="24"/>
                <w:szCs w:val="24"/>
                <w:lang w:val="ru-RU"/>
              </w:rPr>
              <w:t xml:space="preserve"> </w:t>
            </w:r>
            <w:proofErr w:type="gramStart"/>
            <w:r w:rsidRPr="00FD0EA8">
              <w:rPr>
                <w:sz w:val="24"/>
                <w:szCs w:val="24"/>
                <w:lang w:val="ru-RU"/>
              </w:rPr>
              <w:t>(</w:t>
            </w:r>
            <w:r w:rsidRPr="00FD0EA8">
              <w:rPr>
                <w:spacing w:val="-1"/>
                <w:sz w:val="24"/>
                <w:szCs w:val="24"/>
                <w:lang w:val="ru-RU"/>
              </w:rPr>
              <w:t xml:space="preserve"> </w:t>
            </w:r>
            <w:proofErr w:type="gramEnd"/>
            <w:r w:rsidRPr="00FD0EA8">
              <w:rPr>
                <w:sz w:val="24"/>
                <w:szCs w:val="24"/>
                <w:lang w:val="ru-RU"/>
              </w:rPr>
              <w:t>урок</w:t>
            </w:r>
            <w:r w:rsidRPr="00FD0EA8">
              <w:rPr>
                <w:spacing w:val="-3"/>
                <w:sz w:val="24"/>
                <w:szCs w:val="24"/>
                <w:lang w:val="ru-RU"/>
              </w:rPr>
              <w:t xml:space="preserve"> </w:t>
            </w:r>
            <w:r w:rsidRPr="00FD0EA8">
              <w:rPr>
                <w:sz w:val="24"/>
                <w:szCs w:val="24"/>
                <w:lang w:val="ru-RU"/>
              </w:rPr>
              <w:t>подготовки</w:t>
            </w:r>
            <w:r w:rsidRPr="00FD0EA8">
              <w:rPr>
                <w:spacing w:val="-3"/>
                <w:sz w:val="24"/>
                <w:szCs w:val="24"/>
                <w:lang w:val="ru-RU"/>
              </w:rPr>
              <w:t xml:space="preserve"> </w:t>
            </w:r>
            <w:r w:rsidRPr="00FD0EA8">
              <w:rPr>
                <w:sz w:val="24"/>
                <w:szCs w:val="24"/>
                <w:lang w:val="ru-RU"/>
              </w:rPr>
              <w:t>детей</w:t>
            </w:r>
            <w:r w:rsidRPr="00FD0EA8">
              <w:rPr>
                <w:spacing w:val="-3"/>
                <w:sz w:val="24"/>
                <w:szCs w:val="24"/>
                <w:lang w:val="ru-RU"/>
              </w:rPr>
              <w:t xml:space="preserve"> </w:t>
            </w:r>
            <w:r w:rsidRPr="00FD0EA8">
              <w:rPr>
                <w:sz w:val="24"/>
                <w:szCs w:val="24"/>
                <w:lang w:val="ru-RU"/>
              </w:rPr>
              <w:t>к</w:t>
            </w:r>
            <w:r w:rsidRPr="00FD0EA8">
              <w:rPr>
                <w:spacing w:val="-47"/>
                <w:sz w:val="24"/>
                <w:szCs w:val="24"/>
                <w:lang w:val="ru-RU"/>
              </w:rPr>
              <w:t xml:space="preserve"> </w:t>
            </w:r>
            <w:r w:rsidRPr="00FD0EA8">
              <w:rPr>
                <w:sz w:val="24"/>
                <w:szCs w:val="24"/>
                <w:lang w:val="ru-RU"/>
              </w:rPr>
              <w:t>действиям</w:t>
            </w:r>
            <w:r w:rsidRPr="00FD0EA8">
              <w:rPr>
                <w:spacing w:val="3"/>
                <w:sz w:val="24"/>
                <w:szCs w:val="24"/>
                <w:lang w:val="ru-RU"/>
              </w:rPr>
              <w:t xml:space="preserve"> </w:t>
            </w:r>
            <w:r w:rsidRPr="00FD0EA8">
              <w:rPr>
                <w:sz w:val="24"/>
                <w:szCs w:val="24"/>
                <w:lang w:val="ru-RU"/>
              </w:rPr>
              <w:t>в</w:t>
            </w:r>
            <w:r w:rsidRPr="00FD0EA8">
              <w:rPr>
                <w:spacing w:val="2"/>
                <w:sz w:val="24"/>
                <w:szCs w:val="24"/>
                <w:lang w:val="ru-RU"/>
              </w:rPr>
              <w:t xml:space="preserve"> </w:t>
            </w:r>
            <w:r w:rsidRPr="00FD0EA8">
              <w:rPr>
                <w:sz w:val="24"/>
                <w:szCs w:val="24"/>
                <w:lang w:val="ru-RU"/>
              </w:rPr>
              <w:t>условиях</w:t>
            </w:r>
            <w:r w:rsidRPr="00FD0EA8">
              <w:rPr>
                <w:spacing w:val="1"/>
                <w:sz w:val="24"/>
                <w:szCs w:val="24"/>
                <w:lang w:val="ru-RU"/>
              </w:rPr>
              <w:t xml:space="preserve"> </w:t>
            </w:r>
            <w:r w:rsidRPr="00FD0EA8">
              <w:rPr>
                <w:sz w:val="24"/>
                <w:szCs w:val="24"/>
                <w:lang w:val="ru-RU"/>
              </w:rPr>
              <w:t>чрезвычайных ситуаций)</w:t>
            </w:r>
          </w:p>
        </w:tc>
        <w:tc>
          <w:tcPr>
            <w:tcW w:w="1273" w:type="dxa"/>
            <w:gridSpan w:val="4"/>
            <w:vMerge w:val="restart"/>
            <w:tcBorders>
              <w:left w:val="single" w:sz="6" w:space="0" w:color="000000"/>
            </w:tcBorders>
          </w:tcPr>
          <w:p w:rsidR="00DD1F5B" w:rsidRPr="00DD1F5B" w:rsidRDefault="00DD1F5B" w:rsidP="00FD0EA8">
            <w:pPr>
              <w:pStyle w:val="TableParagraph"/>
              <w:spacing w:line="225" w:lineRule="exact"/>
              <w:ind w:left="396"/>
              <w:rPr>
                <w:sz w:val="24"/>
                <w:szCs w:val="24"/>
              </w:rPr>
            </w:pPr>
            <w:r w:rsidRPr="00DD1F5B">
              <w:rPr>
                <w:sz w:val="24"/>
                <w:szCs w:val="24"/>
              </w:rPr>
              <w:t>10-11</w:t>
            </w:r>
          </w:p>
        </w:tc>
        <w:tc>
          <w:tcPr>
            <w:tcW w:w="1907" w:type="dxa"/>
            <w:gridSpan w:val="4"/>
          </w:tcPr>
          <w:p w:rsidR="00DD1F5B" w:rsidRPr="00DD1F5B" w:rsidRDefault="00DD1F5B" w:rsidP="00FD0EA8">
            <w:pPr>
              <w:pStyle w:val="TableParagraph"/>
              <w:spacing w:line="225" w:lineRule="exact"/>
              <w:ind w:left="597"/>
              <w:rPr>
                <w:sz w:val="24"/>
                <w:szCs w:val="24"/>
              </w:rPr>
            </w:pPr>
            <w:r w:rsidRPr="00DD1F5B">
              <w:rPr>
                <w:sz w:val="24"/>
                <w:szCs w:val="24"/>
              </w:rPr>
              <w:t>01.09.23</w:t>
            </w:r>
          </w:p>
        </w:tc>
        <w:tc>
          <w:tcPr>
            <w:tcW w:w="2170" w:type="dxa"/>
            <w:gridSpan w:val="3"/>
          </w:tcPr>
          <w:p w:rsidR="00DD1F5B" w:rsidRPr="00DD1F5B" w:rsidRDefault="00DD1F5B" w:rsidP="00FD0EA8">
            <w:pPr>
              <w:pStyle w:val="TableParagraph"/>
              <w:spacing w:line="225" w:lineRule="exact"/>
              <w:ind w:left="254" w:right="258"/>
              <w:jc w:val="center"/>
              <w:rPr>
                <w:sz w:val="24"/>
                <w:szCs w:val="24"/>
              </w:rPr>
            </w:pPr>
            <w:r w:rsidRPr="00DD1F5B">
              <w:rPr>
                <w:sz w:val="24"/>
                <w:szCs w:val="24"/>
              </w:rPr>
              <w:t>Учителя-предметники</w:t>
            </w:r>
          </w:p>
        </w:tc>
      </w:tr>
      <w:tr w:rsidR="00B75E40" w:rsidRPr="00DD1F5B" w:rsidTr="00B75E40">
        <w:trPr>
          <w:gridBefore w:val="1"/>
          <w:wBefore w:w="34" w:type="dxa"/>
          <w:trHeight w:val="690"/>
        </w:trPr>
        <w:tc>
          <w:tcPr>
            <w:tcW w:w="691" w:type="dxa"/>
            <w:gridSpan w:val="2"/>
          </w:tcPr>
          <w:p w:rsidR="00DD1F5B" w:rsidRPr="00DD1F5B" w:rsidRDefault="00DD1F5B" w:rsidP="00FD0EA8">
            <w:pPr>
              <w:pStyle w:val="TableParagraph"/>
              <w:spacing w:line="225" w:lineRule="exact"/>
              <w:ind w:left="198" w:right="183"/>
              <w:jc w:val="center"/>
              <w:rPr>
                <w:sz w:val="24"/>
                <w:szCs w:val="24"/>
              </w:rPr>
            </w:pPr>
            <w:r w:rsidRPr="00DD1F5B">
              <w:rPr>
                <w:sz w:val="24"/>
                <w:szCs w:val="24"/>
              </w:rPr>
              <w:t>33.</w:t>
            </w:r>
          </w:p>
        </w:tc>
        <w:tc>
          <w:tcPr>
            <w:tcW w:w="3315" w:type="dxa"/>
            <w:gridSpan w:val="5"/>
            <w:tcBorders>
              <w:right w:val="single" w:sz="6" w:space="0" w:color="000000"/>
            </w:tcBorders>
          </w:tcPr>
          <w:p w:rsidR="00DD1F5B" w:rsidRPr="00FD0EA8" w:rsidRDefault="00DD1F5B" w:rsidP="00FD0EA8">
            <w:pPr>
              <w:pStyle w:val="TableParagraph"/>
              <w:spacing w:line="225" w:lineRule="exact"/>
              <w:ind w:left="109"/>
              <w:rPr>
                <w:sz w:val="24"/>
                <w:szCs w:val="24"/>
                <w:lang w:val="ru-RU"/>
              </w:rPr>
            </w:pPr>
            <w:r w:rsidRPr="00FD0EA8">
              <w:rPr>
                <w:sz w:val="24"/>
                <w:szCs w:val="24"/>
                <w:lang w:val="ru-RU"/>
              </w:rPr>
              <w:t>Всероссийский</w:t>
            </w:r>
            <w:r w:rsidRPr="00FD0EA8">
              <w:rPr>
                <w:spacing w:val="-3"/>
                <w:sz w:val="24"/>
                <w:szCs w:val="24"/>
                <w:lang w:val="ru-RU"/>
              </w:rPr>
              <w:t xml:space="preserve"> </w:t>
            </w:r>
            <w:r w:rsidRPr="00FD0EA8">
              <w:rPr>
                <w:sz w:val="24"/>
                <w:szCs w:val="24"/>
                <w:lang w:val="ru-RU"/>
              </w:rPr>
              <w:t>открытый</w:t>
            </w:r>
            <w:r w:rsidRPr="00FD0EA8">
              <w:rPr>
                <w:spacing w:val="-2"/>
                <w:sz w:val="24"/>
                <w:szCs w:val="24"/>
                <w:lang w:val="ru-RU"/>
              </w:rPr>
              <w:t xml:space="preserve"> </w:t>
            </w:r>
            <w:r w:rsidRPr="00FD0EA8">
              <w:rPr>
                <w:sz w:val="24"/>
                <w:szCs w:val="24"/>
                <w:lang w:val="ru-RU"/>
              </w:rPr>
              <w:t>урок</w:t>
            </w:r>
          </w:p>
          <w:p w:rsidR="00DD1F5B" w:rsidRPr="00FD0EA8" w:rsidRDefault="00DD1F5B" w:rsidP="00FD0EA8">
            <w:pPr>
              <w:pStyle w:val="TableParagraph"/>
              <w:spacing w:line="230" w:lineRule="atLeast"/>
              <w:ind w:left="109" w:right="487"/>
              <w:rPr>
                <w:sz w:val="24"/>
                <w:szCs w:val="24"/>
                <w:lang w:val="ru-RU"/>
              </w:rPr>
            </w:pPr>
            <w:r w:rsidRPr="00FD0EA8">
              <w:rPr>
                <w:sz w:val="24"/>
                <w:szCs w:val="24"/>
                <w:lang w:val="ru-RU"/>
              </w:rPr>
              <w:t>«ОБЖ»</w:t>
            </w:r>
            <w:r w:rsidRPr="00FD0EA8">
              <w:rPr>
                <w:spacing w:val="-5"/>
                <w:sz w:val="24"/>
                <w:szCs w:val="24"/>
                <w:lang w:val="ru-RU"/>
              </w:rPr>
              <w:t xml:space="preserve"> </w:t>
            </w:r>
            <w:r w:rsidRPr="00FD0EA8">
              <w:rPr>
                <w:sz w:val="24"/>
                <w:szCs w:val="24"/>
                <w:lang w:val="ru-RU"/>
              </w:rPr>
              <w:t>(</w:t>
            </w:r>
            <w:proofErr w:type="gramStart"/>
            <w:r w:rsidRPr="00FD0EA8">
              <w:rPr>
                <w:sz w:val="24"/>
                <w:szCs w:val="24"/>
                <w:lang w:val="ru-RU"/>
              </w:rPr>
              <w:t>приуроченный</w:t>
            </w:r>
            <w:proofErr w:type="gramEnd"/>
            <w:r w:rsidRPr="00FD0EA8">
              <w:rPr>
                <w:spacing w:val="-1"/>
                <w:sz w:val="24"/>
                <w:szCs w:val="24"/>
                <w:lang w:val="ru-RU"/>
              </w:rPr>
              <w:t xml:space="preserve"> </w:t>
            </w:r>
            <w:r w:rsidRPr="00FD0EA8">
              <w:rPr>
                <w:sz w:val="24"/>
                <w:szCs w:val="24"/>
                <w:lang w:val="ru-RU"/>
              </w:rPr>
              <w:t>ко</w:t>
            </w:r>
            <w:r w:rsidRPr="00FD0EA8">
              <w:rPr>
                <w:spacing w:val="-5"/>
                <w:sz w:val="24"/>
                <w:szCs w:val="24"/>
                <w:lang w:val="ru-RU"/>
              </w:rPr>
              <w:t xml:space="preserve"> </w:t>
            </w:r>
            <w:r w:rsidRPr="00FD0EA8">
              <w:rPr>
                <w:sz w:val="24"/>
                <w:szCs w:val="24"/>
                <w:lang w:val="ru-RU"/>
              </w:rPr>
              <w:t>Дню</w:t>
            </w:r>
            <w:r w:rsidRPr="00FD0EA8">
              <w:rPr>
                <w:spacing w:val="-47"/>
                <w:sz w:val="24"/>
                <w:szCs w:val="24"/>
                <w:lang w:val="ru-RU"/>
              </w:rPr>
              <w:t xml:space="preserve"> </w:t>
            </w:r>
            <w:r w:rsidRPr="00FD0EA8">
              <w:rPr>
                <w:sz w:val="24"/>
                <w:szCs w:val="24"/>
                <w:lang w:val="ru-RU"/>
              </w:rPr>
              <w:t>гражданской</w:t>
            </w:r>
            <w:r w:rsidRPr="00FD0EA8">
              <w:rPr>
                <w:spacing w:val="-1"/>
                <w:sz w:val="24"/>
                <w:szCs w:val="24"/>
                <w:lang w:val="ru-RU"/>
              </w:rPr>
              <w:t xml:space="preserve"> </w:t>
            </w:r>
            <w:r w:rsidRPr="00FD0EA8">
              <w:rPr>
                <w:sz w:val="24"/>
                <w:szCs w:val="24"/>
                <w:lang w:val="ru-RU"/>
              </w:rPr>
              <w:t>обороны)</w:t>
            </w:r>
          </w:p>
        </w:tc>
        <w:tc>
          <w:tcPr>
            <w:tcW w:w="1273" w:type="dxa"/>
            <w:gridSpan w:val="4"/>
            <w:vMerge/>
            <w:tcBorders>
              <w:top w:val="nil"/>
              <w:left w:val="single" w:sz="6" w:space="0" w:color="000000"/>
            </w:tcBorders>
          </w:tcPr>
          <w:p w:rsidR="00DD1F5B" w:rsidRPr="00FD0EA8"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line="225" w:lineRule="exact"/>
              <w:ind w:left="597"/>
              <w:rPr>
                <w:sz w:val="24"/>
                <w:szCs w:val="24"/>
              </w:rPr>
            </w:pPr>
            <w:r w:rsidRPr="00DD1F5B">
              <w:rPr>
                <w:sz w:val="24"/>
                <w:szCs w:val="24"/>
              </w:rPr>
              <w:t>01.03.24</w:t>
            </w:r>
          </w:p>
        </w:tc>
        <w:tc>
          <w:tcPr>
            <w:tcW w:w="2170" w:type="dxa"/>
            <w:gridSpan w:val="3"/>
          </w:tcPr>
          <w:p w:rsidR="00DD1F5B" w:rsidRPr="00DD1F5B" w:rsidRDefault="00DD1F5B" w:rsidP="00FD0EA8">
            <w:pPr>
              <w:pStyle w:val="TableParagraph"/>
              <w:spacing w:line="225" w:lineRule="exact"/>
              <w:ind w:left="254" w:right="258"/>
              <w:jc w:val="center"/>
              <w:rPr>
                <w:sz w:val="24"/>
                <w:szCs w:val="24"/>
              </w:rPr>
            </w:pPr>
            <w:r w:rsidRPr="00DD1F5B">
              <w:rPr>
                <w:sz w:val="24"/>
                <w:szCs w:val="24"/>
              </w:rPr>
              <w:t>Учителя-предметники</w:t>
            </w:r>
          </w:p>
        </w:tc>
      </w:tr>
      <w:tr w:rsidR="00B75E40" w:rsidRPr="00DD1F5B" w:rsidTr="00B75E40">
        <w:trPr>
          <w:gridBefore w:val="1"/>
          <w:wBefore w:w="34" w:type="dxa"/>
          <w:trHeight w:val="460"/>
        </w:trPr>
        <w:tc>
          <w:tcPr>
            <w:tcW w:w="691" w:type="dxa"/>
            <w:gridSpan w:val="2"/>
          </w:tcPr>
          <w:p w:rsidR="00DD1F5B" w:rsidRPr="00DD1F5B" w:rsidRDefault="00DD1F5B" w:rsidP="00FD0EA8">
            <w:pPr>
              <w:pStyle w:val="TableParagraph"/>
              <w:spacing w:line="225" w:lineRule="exact"/>
              <w:ind w:left="198" w:right="183"/>
              <w:jc w:val="center"/>
              <w:rPr>
                <w:sz w:val="24"/>
                <w:szCs w:val="24"/>
              </w:rPr>
            </w:pPr>
            <w:r w:rsidRPr="00DD1F5B">
              <w:rPr>
                <w:sz w:val="24"/>
                <w:szCs w:val="24"/>
              </w:rPr>
              <w:t>34.</w:t>
            </w:r>
          </w:p>
        </w:tc>
        <w:tc>
          <w:tcPr>
            <w:tcW w:w="3315" w:type="dxa"/>
            <w:gridSpan w:val="5"/>
            <w:tcBorders>
              <w:right w:val="single" w:sz="6" w:space="0" w:color="000000"/>
            </w:tcBorders>
          </w:tcPr>
          <w:p w:rsidR="00DD1F5B" w:rsidRPr="00FD0EA8" w:rsidRDefault="00DD1F5B" w:rsidP="00FD0EA8">
            <w:pPr>
              <w:pStyle w:val="TableParagraph"/>
              <w:spacing w:line="225" w:lineRule="exact"/>
              <w:ind w:left="109"/>
              <w:rPr>
                <w:sz w:val="24"/>
                <w:szCs w:val="24"/>
                <w:lang w:val="ru-RU"/>
              </w:rPr>
            </w:pPr>
            <w:r w:rsidRPr="00FD0EA8">
              <w:rPr>
                <w:sz w:val="24"/>
                <w:szCs w:val="24"/>
                <w:lang w:val="ru-RU"/>
              </w:rPr>
              <w:t>Всероссийский</w:t>
            </w:r>
            <w:r w:rsidRPr="00FD0EA8">
              <w:rPr>
                <w:spacing w:val="-3"/>
                <w:sz w:val="24"/>
                <w:szCs w:val="24"/>
                <w:lang w:val="ru-RU"/>
              </w:rPr>
              <w:t xml:space="preserve"> </w:t>
            </w:r>
            <w:r w:rsidRPr="00FD0EA8">
              <w:rPr>
                <w:sz w:val="24"/>
                <w:szCs w:val="24"/>
                <w:lang w:val="ru-RU"/>
              </w:rPr>
              <w:t>открытый</w:t>
            </w:r>
            <w:r w:rsidRPr="00FD0EA8">
              <w:rPr>
                <w:spacing w:val="-2"/>
                <w:sz w:val="24"/>
                <w:szCs w:val="24"/>
                <w:lang w:val="ru-RU"/>
              </w:rPr>
              <w:t xml:space="preserve"> </w:t>
            </w:r>
            <w:r w:rsidRPr="00FD0EA8">
              <w:rPr>
                <w:sz w:val="24"/>
                <w:szCs w:val="24"/>
                <w:lang w:val="ru-RU"/>
              </w:rPr>
              <w:t>урок</w:t>
            </w:r>
          </w:p>
          <w:p w:rsidR="00DD1F5B" w:rsidRPr="00FD0EA8" w:rsidRDefault="00DD1F5B" w:rsidP="00FD0EA8">
            <w:pPr>
              <w:pStyle w:val="TableParagraph"/>
              <w:spacing w:line="215" w:lineRule="exact"/>
              <w:ind w:left="109"/>
              <w:rPr>
                <w:sz w:val="24"/>
                <w:szCs w:val="24"/>
                <w:lang w:val="ru-RU"/>
              </w:rPr>
            </w:pPr>
            <w:r w:rsidRPr="00FD0EA8">
              <w:rPr>
                <w:sz w:val="24"/>
                <w:szCs w:val="24"/>
                <w:lang w:val="ru-RU"/>
              </w:rPr>
              <w:t>«ОБЖ»</w:t>
            </w:r>
            <w:r w:rsidRPr="00FD0EA8">
              <w:rPr>
                <w:spacing w:val="-6"/>
                <w:sz w:val="24"/>
                <w:szCs w:val="24"/>
                <w:lang w:val="ru-RU"/>
              </w:rPr>
              <w:t xml:space="preserve"> </w:t>
            </w:r>
            <w:r w:rsidRPr="00FD0EA8">
              <w:rPr>
                <w:sz w:val="24"/>
                <w:szCs w:val="24"/>
                <w:lang w:val="ru-RU"/>
              </w:rPr>
              <w:t>(День</w:t>
            </w:r>
            <w:r w:rsidRPr="00FD0EA8">
              <w:rPr>
                <w:spacing w:val="-1"/>
                <w:sz w:val="24"/>
                <w:szCs w:val="24"/>
                <w:lang w:val="ru-RU"/>
              </w:rPr>
              <w:t xml:space="preserve"> </w:t>
            </w:r>
            <w:r w:rsidRPr="00FD0EA8">
              <w:rPr>
                <w:sz w:val="24"/>
                <w:szCs w:val="24"/>
                <w:lang w:val="ru-RU"/>
              </w:rPr>
              <w:t>пожарной</w:t>
            </w:r>
            <w:r w:rsidRPr="00FD0EA8">
              <w:rPr>
                <w:spacing w:val="-2"/>
                <w:sz w:val="24"/>
                <w:szCs w:val="24"/>
                <w:lang w:val="ru-RU"/>
              </w:rPr>
              <w:t xml:space="preserve"> </w:t>
            </w:r>
            <w:r w:rsidRPr="00FD0EA8">
              <w:rPr>
                <w:sz w:val="24"/>
                <w:szCs w:val="24"/>
                <w:lang w:val="ru-RU"/>
              </w:rPr>
              <w:t>охраны)</w:t>
            </w:r>
          </w:p>
        </w:tc>
        <w:tc>
          <w:tcPr>
            <w:tcW w:w="1273" w:type="dxa"/>
            <w:gridSpan w:val="4"/>
            <w:vMerge/>
            <w:tcBorders>
              <w:top w:val="nil"/>
              <w:left w:val="single" w:sz="6" w:space="0" w:color="000000"/>
            </w:tcBorders>
          </w:tcPr>
          <w:p w:rsidR="00DD1F5B" w:rsidRPr="00FD0EA8"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line="225" w:lineRule="exact"/>
              <w:ind w:left="597"/>
              <w:rPr>
                <w:sz w:val="24"/>
                <w:szCs w:val="24"/>
              </w:rPr>
            </w:pPr>
            <w:r w:rsidRPr="00DD1F5B">
              <w:rPr>
                <w:sz w:val="24"/>
                <w:szCs w:val="24"/>
              </w:rPr>
              <w:t>30.04.24</w:t>
            </w:r>
          </w:p>
        </w:tc>
        <w:tc>
          <w:tcPr>
            <w:tcW w:w="2170" w:type="dxa"/>
            <w:gridSpan w:val="3"/>
          </w:tcPr>
          <w:p w:rsidR="00DD1F5B" w:rsidRPr="00DD1F5B" w:rsidRDefault="00DD1F5B" w:rsidP="00FD0EA8">
            <w:pPr>
              <w:pStyle w:val="TableParagraph"/>
              <w:spacing w:line="225" w:lineRule="exact"/>
              <w:ind w:left="254" w:right="258"/>
              <w:jc w:val="center"/>
              <w:rPr>
                <w:sz w:val="24"/>
                <w:szCs w:val="24"/>
              </w:rPr>
            </w:pPr>
            <w:r w:rsidRPr="00DD1F5B">
              <w:rPr>
                <w:sz w:val="24"/>
                <w:szCs w:val="24"/>
              </w:rPr>
              <w:t>Учителя-предметники</w:t>
            </w:r>
          </w:p>
        </w:tc>
      </w:tr>
      <w:tr w:rsidR="00DD1F5B" w:rsidRPr="00DD1F5B" w:rsidTr="00B75E40">
        <w:trPr>
          <w:gridBefore w:val="1"/>
          <w:wBefore w:w="34" w:type="dxa"/>
          <w:trHeight w:val="249"/>
        </w:trPr>
        <w:tc>
          <w:tcPr>
            <w:tcW w:w="9356" w:type="dxa"/>
            <w:gridSpan w:val="18"/>
          </w:tcPr>
          <w:p w:rsidR="00DD1F5B" w:rsidRPr="00DD1F5B" w:rsidRDefault="00DD1F5B" w:rsidP="00FD0EA8">
            <w:pPr>
              <w:pStyle w:val="TableParagraph"/>
              <w:spacing w:line="229" w:lineRule="exact"/>
              <w:rPr>
                <w:b/>
                <w:sz w:val="24"/>
                <w:szCs w:val="24"/>
              </w:rPr>
            </w:pPr>
            <w:r w:rsidRPr="00DD1F5B">
              <w:rPr>
                <w:b/>
                <w:sz w:val="24"/>
                <w:szCs w:val="24"/>
              </w:rPr>
              <w:t>Физическая</w:t>
            </w:r>
            <w:r w:rsidRPr="00DD1F5B">
              <w:rPr>
                <w:b/>
                <w:spacing w:val="-3"/>
                <w:sz w:val="24"/>
                <w:szCs w:val="24"/>
              </w:rPr>
              <w:t xml:space="preserve"> </w:t>
            </w:r>
            <w:r w:rsidRPr="00DD1F5B">
              <w:rPr>
                <w:b/>
                <w:sz w:val="24"/>
                <w:szCs w:val="24"/>
              </w:rPr>
              <w:t>культура</w:t>
            </w:r>
          </w:p>
        </w:tc>
      </w:tr>
      <w:tr w:rsidR="00B75E40" w:rsidRPr="00DD1F5B" w:rsidTr="00B75E40">
        <w:trPr>
          <w:gridBefore w:val="1"/>
          <w:wBefore w:w="34" w:type="dxa"/>
          <w:trHeight w:val="772"/>
        </w:trPr>
        <w:tc>
          <w:tcPr>
            <w:tcW w:w="691" w:type="dxa"/>
            <w:gridSpan w:val="2"/>
          </w:tcPr>
          <w:p w:rsidR="00DD1F5B" w:rsidRPr="00DD1F5B" w:rsidRDefault="00DD1F5B" w:rsidP="00FD0EA8">
            <w:pPr>
              <w:pStyle w:val="TableParagraph"/>
              <w:spacing w:line="226" w:lineRule="exact"/>
              <w:ind w:left="198" w:right="183"/>
              <w:jc w:val="center"/>
              <w:rPr>
                <w:sz w:val="24"/>
                <w:szCs w:val="24"/>
              </w:rPr>
            </w:pPr>
            <w:r w:rsidRPr="00DD1F5B">
              <w:rPr>
                <w:sz w:val="24"/>
                <w:szCs w:val="24"/>
              </w:rPr>
              <w:t>35.</w:t>
            </w:r>
          </w:p>
        </w:tc>
        <w:tc>
          <w:tcPr>
            <w:tcW w:w="3315" w:type="dxa"/>
            <w:gridSpan w:val="5"/>
            <w:tcBorders>
              <w:right w:val="single" w:sz="6" w:space="0" w:color="000000"/>
            </w:tcBorders>
          </w:tcPr>
          <w:p w:rsidR="00DD1F5B" w:rsidRPr="00FD0EA8" w:rsidRDefault="00DD1F5B" w:rsidP="00FD0EA8">
            <w:pPr>
              <w:pStyle w:val="TableParagraph"/>
              <w:ind w:left="114" w:right="253"/>
              <w:rPr>
                <w:sz w:val="24"/>
                <w:szCs w:val="24"/>
                <w:lang w:val="ru-RU"/>
              </w:rPr>
            </w:pPr>
            <w:r w:rsidRPr="00FD0EA8">
              <w:rPr>
                <w:sz w:val="24"/>
                <w:szCs w:val="24"/>
                <w:lang w:val="ru-RU"/>
              </w:rPr>
              <w:t>Организация и проведений</w:t>
            </w:r>
            <w:r w:rsidRPr="00FD0EA8">
              <w:rPr>
                <w:spacing w:val="1"/>
                <w:sz w:val="24"/>
                <w:szCs w:val="24"/>
                <w:lang w:val="ru-RU"/>
              </w:rPr>
              <w:t xml:space="preserve"> </w:t>
            </w:r>
            <w:r w:rsidRPr="00FD0EA8">
              <w:rPr>
                <w:sz w:val="24"/>
                <w:szCs w:val="24"/>
                <w:lang w:val="ru-RU"/>
              </w:rPr>
              <w:t>спортивных</w:t>
            </w:r>
            <w:r w:rsidRPr="00FD0EA8">
              <w:rPr>
                <w:spacing w:val="-4"/>
                <w:sz w:val="24"/>
                <w:szCs w:val="24"/>
                <w:lang w:val="ru-RU"/>
              </w:rPr>
              <w:t xml:space="preserve"> </w:t>
            </w:r>
            <w:r w:rsidRPr="00FD0EA8">
              <w:rPr>
                <w:sz w:val="24"/>
                <w:szCs w:val="24"/>
                <w:lang w:val="ru-RU"/>
              </w:rPr>
              <w:t>эстафет,</w:t>
            </w:r>
            <w:r w:rsidRPr="00FD0EA8">
              <w:rPr>
                <w:spacing w:val="-3"/>
                <w:sz w:val="24"/>
                <w:szCs w:val="24"/>
                <w:lang w:val="ru-RU"/>
              </w:rPr>
              <w:t xml:space="preserve"> </w:t>
            </w:r>
            <w:r w:rsidRPr="00FD0EA8">
              <w:rPr>
                <w:sz w:val="24"/>
                <w:szCs w:val="24"/>
                <w:lang w:val="ru-RU"/>
              </w:rPr>
              <w:t>состязаний</w:t>
            </w:r>
            <w:r w:rsidRPr="00FD0EA8">
              <w:rPr>
                <w:spacing w:val="-6"/>
                <w:sz w:val="24"/>
                <w:szCs w:val="24"/>
                <w:lang w:val="ru-RU"/>
              </w:rPr>
              <w:t xml:space="preserve"> </w:t>
            </w:r>
            <w:r w:rsidRPr="00FD0EA8">
              <w:rPr>
                <w:sz w:val="24"/>
                <w:szCs w:val="24"/>
                <w:lang w:val="ru-RU"/>
              </w:rPr>
              <w:t>и</w:t>
            </w:r>
            <w:r w:rsidRPr="00FD0EA8">
              <w:rPr>
                <w:spacing w:val="-47"/>
                <w:sz w:val="24"/>
                <w:szCs w:val="24"/>
                <w:lang w:val="ru-RU"/>
              </w:rPr>
              <w:t xml:space="preserve"> </w:t>
            </w:r>
            <w:r w:rsidRPr="00FD0EA8">
              <w:rPr>
                <w:sz w:val="24"/>
                <w:szCs w:val="24"/>
                <w:lang w:val="ru-RU"/>
              </w:rPr>
              <w:t>т.д.</w:t>
            </w:r>
          </w:p>
        </w:tc>
        <w:tc>
          <w:tcPr>
            <w:tcW w:w="1273" w:type="dxa"/>
            <w:gridSpan w:val="4"/>
            <w:vMerge w:val="restart"/>
            <w:tcBorders>
              <w:left w:val="single" w:sz="6" w:space="0" w:color="000000"/>
            </w:tcBorders>
          </w:tcPr>
          <w:p w:rsidR="00DD1F5B" w:rsidRPr="00DD1F5B" w:rsidRDefault="00DD1F5B" w:rsidP="00FD0EA8">
            <w:pPr>
              <w:pStyle w:val="TableParagraph"/>
              <w:spacing w:line="226" w:lineRule="exact"/>
              <w:ind w:left="396"/>
              <w:rPr>
                <w:sz w:val="24"/>
                <w:szCs w:val="24"/>
              </w:rPr>
            </w:pPr>
            <w:r w:rsidRPr="00DD1F5B">
              <w:rPr>
                <w:sz w:val="24"/>
                <w:szCs w:val="24"/>
              </w:rPr>
              <w:t>10-11</w:t>
            </w:r>
          </w:p>
        </w:tc>
        <w:tc>
          <w:tcPr>
            <w:tcW w:w="1907" w:type="dxa"/>
            <w:gridSpan w:val="4"/>
          </w:tcPr>
          <w:p w:rsidR="00DD1F5B" w:rsidRPr="00DD1F5B" w:rsidRDefault="00DD1F5B" w:rsidP="00FD0EA8">
            <w:pPr>
              <w:pStyle w:val="TableParagraph"/>
              <w:spacing w:line="226" w:lineRule="exact"/>
              <w:ind w:left="328"/>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70" w:type="dxa"/>
            <w:gridSpan w:val="3"/>
          </w:tcPr>
          <w:p w:rsidR="00DD1F5B" w:rsidRPr="00DD1F5B" w:rsidRDefault="00DD1F5B" w:rsidP="00FD0EA8">
            <w:pPr>
              <w:pStyle w:val="TableParagraph"/>
              <w:spacing w:line="226" w:lineRule="exact"/>
              <w:ind w:left="254" w:right="258"/>
              <w:jc w:val="center"/>
              <w:rPr>
                <w:sz w:val="24"/>
                <w:szCs w:val="24"/>
              </w:rPr>
            </w:pPr>
            <w:r w:rsidRPr="00DD1F5B">
              <w:rPr>
                <w:sz w:val="24"/>
                <w:szCs w:val="24"/>
              </w:rPr>
              <w:t>Учителя-предметники</w:t>
            </w:r>
          </w:p>
        </w:tc>
      </w:tr>
      <w:tr w:rsidR="00B75E40" w:rsidRPr="00DD1F5B" w:rsidTr="00B75E40">
        <w:trPr>
          <w:gridBefore w:val="1"/>
          <w:wBefore w:w="34" w:type="dxa"/>
          <w:trHeight w:val="292"/>
        </w:trPr>
        <w:tc>
          <w:tcPr>
            <w:tcW w:w="691" w:type="dxa"/>
            <w:gridSpan w:val="2"/>
          </w:tcPr>
          <w:p w:rsidR="00DD1F5B" w:rsidRPr="00DD1F5B" w:rsidRDefault="00DD1F5B" w:rsidP="00FD0EA8">
            <w:pPr>
              <w:pStyle w:val="TableParagraph"/>
              <w:spacing w:line="225" w:lineRule="exact"/>
              <w:ind w:left="220" w:right="161"/>
              <w:jc w:val="center"/>
              <w:rPr>
                <w:sz w:val="24"/>
                <w:szCs w:val="24"/>
              </w:rPr>
            </w:pPr>
            <w:r w:rsidRPr="00DD1F5B">
              <w:rPr>
                <w:sz w:val="24"/>
                <w:szCs w:val="24"/>
              </w:rPr>
              <w:t>36.</w:t>
            </w:r>
          </w:p>
        </w:tc>
        <w:tc>
          <w:tcPr>
            <w:tcW w:w="3315" w:type="dxa"/>
            <w:gridSpan w:val="5"/>
            <w:tcBorders>
              <w:right w:val="single" w:sz="6" w:space="0" w:color="000000"/>
            </w:tcBorders>
          </w:tcPr>
          <w:p w:rsidR="00DD1F5B" w:rsidRPr="00DD1F5B" w:rsidRDefault="00DD1F5B" w:rsidP="00FD0EA8">
            <w:pPr>
              <w:pStyle w:val="TableParagraph"/>
              <w:spacing w:line="225" w:lineRule="exact"/>
              <w:ind w:left="114"/>
              <w:rPr>
                <w:sz w:val="24"/>
                <w:szCs w:val="24"/>
              </w:rPr>
            </w:pPr>
            <w:r w:rsidRPr="00DD1F5B">
              <w:rPr>
                <w:sz w:val="24"/>
                <w:szCs w:val="24"/>
              </w:rPr>
              <w:t>«День</w:t>
            </w:r>
            <w:r w:rsidRPr="00DD1F5B">
              <w:rPr>
                <w:spacing w:val="-3"/>
                <w:sz w:val="24"/>
                <w:szCs w:val="24"/>
              </w:rPr>
              <w:t xml:space="preserve"> </w:t>
            </w:r>
            <w:r w:rsidRPr="00DD1F5B">
              <w:rPr>
                <w:sz w:val="24"/>
                <w:szCs w:val="24"/>
              </w:rPr>
              <w:t>здоровья»</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25" w:lineRule="exact"/>
              <w:ind w:left="631" w:right="644"/>
              <w:jc w:val="center"/>
              <w:rPr>
                <w:sz w:val="24"/>
                <w:szCs w:val="24"/>
              </w:rPr>
            </w:pPr>
            <w:r w:rsidRPr="00DD1F5B">
              <w:rPr>
                <w:sz w:val="24"/>
                <w:szCs w:val="24"/>
              </w:rPr>
              <w:t>осень</w:t>
            </w:r>
          </w:p>
        </w:tc>
        <w:tc>
          <w:tcPr>
            <w:tcW w:w="2170" w:type="dxa"/>
            <w:gridSpan w:val="3"/>
          </w:tcPr>
          <w:p w:rsidR="00DD1F5B" w:rsidRPr="00DD1F5B" w:rsidRDefault="00DD1F5B" w:rsidP="00FD0EA8">
            <w:pPr>
              <w:pStyle w:val="TableParagraph"/>
              <w:spacing w:line="225" w:lineRule="exact"/>
              <w:ind w:left="254" w:right="258"/>
              <w:jc w:val="center"/>
              <w:rPr>
                <w:sz w:val="24"/>
                <w:szCs w:val="24"/>
              </w:rPr>
            </w:pPr>
            <w:r w:rsidRPr="00DD1F5B">
              <w:rPr>
                <w:sz w:val="24"/>
                <w:szCs w:val="24"/>
              </w:rPr>
              <w:t>Учителя-предметники</w:t>
            </w:r>
          </w:p>
        </w:tc>
      </w:tr>
      <w:tr w:rsidR="00B75E40" w:rsidRPr="00DD1F5B" w:rsidTr="00B75E40">
        <w:trPr>
          <w:gridBefore w:val="1"/>
          <w:wBefore w:w="34" w:type="dxa"/>
          <w:trHeight w:val="618"/>
        </w:trPr>
        <w:tc>
          <w:tcPr>
            <w:tcW w:w="691" w:type="dxa"/>
            <w:gridSpan w:val="2"/>
            <w:tcBorders>
              <w:right w:val="single" w:sz="8" w:space="0" w:color="000000"/>
            </w:tcBorders>
          </w:tcPr>
          <w:p w:rsidR="00DD1F5B" w:rsidRPr="00DD1F5B" w:rsidRDefault="00DD1F5B" w:rsidP="00FD0EA8">
            <w:pPr>
              <w:pStyle w:val="TableParagraph"/>
              <w:spacing w:line="225" w:lineRule="exact"/>
              <w:ind w:left="220" w:right="156"/>
              <w:jc w:val="center"/>
              <w:rPr>
                <w:sz w:val="24"/>
                <w:szCs w:val="24"/>
              </w:rPr>
            </w:pPr>
            <w:r w:rsidRPr="00DD1F5B">
              <w:rPr>
                <w:sz w:val="24"/>
                <w:szCs w:val="24"/>
              </w:rPr>
              <w:t>37.</w:t>
            </w:r>
          </w:p>
        </w:tc>
        <w:tc>
          <w:tcPr>
            <w:tcW w:w="3315" w:type="dxa"/>
            <w:gridSpan w:val="5"/>
            <w:tcBorders>
              <w:left w:val="single" w:sz="8" w:space="0" w:color="000000"/>
              <w:right w:val="single" w:sz="6" w:space="0" w:color="000000"/>
            </w:tcBorders>
          </w:tcPr>
          <w:p w:rsidR="00DD1F5B" w:rsidRPr="00DD1F5B" w:rsidRDefault="00DD1F5B" w:rsidP="00FD0EA8">
            <w:pPr>
              <w:pStyle w:val="TableParagraph"/>
              <w:spacing w:line="225" w:lineRule="exact"/>
              <w:ind w:left="109"/>
              <w:rPr>
                <w:sz w:val="24"/>
                <w:szCs w:val="24"/>
              </w:rPr>
            </w:pPr>
            <w:r w:rsidRPr="00DD1F5B">
              <w:rPr>
                <w:sz w:val="24"/>
                <w:szCs w:val="24"/>
              </w:rPr>
              <w:t>Лыжный</w:t>
            </w:r>
            <w:r w:rsidRPr="00DD1F5B">
              <w:rPr>
                <w:spacing w:val="-2"/>
                <w:sz w:val="24"/>
                <w:szCs w:val="24"/>
              </w:rPr>
              <w:t xml:space="preserve"> </w:t>
            </w:r>
            <w:r w:rsidRPr="00DD1F5B">
              <w:rPr>
                <w:sz w:val="24"/>
                <w:szCs w:val="24"/>
              </w:rPr>
              <w:t>кросс</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25" w:lineRule="exact"/>
              <w:ind w:left="641" w:right="642"/>
              <w:jc w:val="center"/>
              <w:rPr>
                <w:sz w:val="24"/>
                <w:szCs w:val="24"/>
              </w:rPr>
            </w:pPr>
            <w:r w:rsidRPr="00DD1F5B">
              <w:rPr>
                <w:sz w:val="24"/>
                <w:szCs w:val="24"/>
              </w:rPr>
              <w:t>зима</w:t>
            </w:r>
          </w:p>
        </w:tc>
        <w:tc>
          <w:tcPr>
            <w:tcW w:w="2170" w:type="dxa"/>
            <w:gridSpan w:val="3"/>
          </w:tcPr>
          <w:p w:rsidR="00DD1F5B" w:rsidRPr="00DD1F5B" w:rsidRDefault="00DD1F5B" w:rsidP="00FD0EA8">
            <w:pPr>
              <w:pStyle w:val="TableParagraph"/>
              <w:spacing w:line="225" w:lineRule="exact"/>
              <w:ind w:left="254" w:right="258"/>
              <w:jc w:val="center"/>
              <w:rPr>
                <w:sz w:val="24"/>
                <w:szCs w:val="24"/>
              </w:rPr>
            </w:pPr>
            <w:r w:rsidRPr="00DD1F5B">
              <w:rPr>
                <w:sz w:val="24"/>
                <w:szCs w:val="24"/>
              </w:rPr>
              <w:t>Учителя-предметники</w:t>
            </w:r>
          </w:p>
        </w:tc>
      </w:tr>
      <w:tr w:rsidR="00B75E40" w:rsidRPr="00DD1F5B" w:rsidTr="00B75E40">
        <w:trPr>
          <w:gridBefore w:val="1"/>
          <w:wBefore w:w="34" w:type="dxa"/>
          <w:trHeight w:val="2362"/>
        </w:trPr>
        <w:tc>
          <w:tcPr>
            <w:tcW w:w="691" w:type="dxa"/>
            <w:gridSpan w:val="2"/>
            <w:tcBorders>
              <w:right w:val="single" w:sz="8" w:space="0" w:color="000000"/>
            </w:tcBorders>
          </w:tcPr>
          <w:p w:rsidR="00DD1F5B" w:rsidRPr="00DD1F5B" w:rsidRDefault="00DD1F5B" w:rsidP="00FD0EA8">
            <w:pPr>
              <w:pStyle w:val="TableParagraph"/>
              <w:spacing w:line="226" w:lineRule="exact"/>
              <w:ind w:left="198" w:right="178"/>
              <w:jc w:val="center"/>
              <w:rPr>
                <w:sz w:val="24"/>
                <w:szCs w:val="24"/>
              </w:rPr>
            </w:pPr>
            <w:r w:rsidRPr="00DD1F5B">
              <w:rPr>
                <w:sz w:val="24"/>
                <w:szCs w:val="24"/>
              </w:rPr>
              <w:lastRenderedPageBreak/>
              <w:t>38.</w:t>
            </w:r>
          </w:p>
        </w:tc>
        <w:tc>
          <w:tcPr>
            <w:tcW w:w="3315" w:type="dxa"/>
            <w:gridSpan w:val="5"/>
            <w:tcBorders>
              <w:left w:val="single" w:sz="8" w:space="0" w:color="000000"/>
              <w:right w:val="single" w:sz="6" w:space="0" w:color="000000"/>
            </w:tcBorders>
          </w:tcPr>
          <w:p w:rsidR="00DD1F5B" w:rsidRPr="00FD0EA8" w:rsidRDefault="00DD1F5B" w:rsidP="00FD0EA8">
            <w:pPr>
              <w:pStyle w:val="TableParagraph"/>
              <w:ind w:left="104" w:right="107"/>
              <w:rPr>
                <w:sz w:val="24"/>
                <w:szCs w:val="24"/>
                <w:lang w:val="ru-RU"/>
              </w:rPr>
            </w:pPr>
            <w:r w:rsidRPr="00FD0EA8">
              <w:rPr>
                <w:sz w:val="24"/>
                <w:szCs w:val="24"/>
                <w:lang w:val="ru-RU"/>
              </w:rPr>
              <w:t>Декада</w:t>
            </w:r>
            <w:r w:rsidRPr="00FD0EA8">
              <w:rPr>
                <w:spacing w:val="3"/>
                <w:sz w:val="24"/>
                <w:szCs w:val="24"/>
                <w:lang w:val="ru-RU"/>
              </w:rPr>
              <w:t xml:space="preserve"> </w:t>
            </w:r>
            <w:r w:rsidRPr="00FD0EA8">
              <w:rPr>
                <w:sz w:val="24"/>
                <w:szCs w:val="24"/>
                <w:lang w:val="ru-RU"/>
              </w:rPr>
              <w:t>Всероссийского</w:t>
            </w:r>
            <w:r w:rsidRPr="00FD0EA8">
              <w:rPr>
                <w:spacing w:val="1"/>
                <w:sz w:val="24"/>
                <w:szCs w:val="24"/>
                <w:lang w:val="ru-RU"/>
              </w:rPr>
              <w:t xml:space="preserve"> </w:t>
            </w:r>
            <w:r w:rsidRPr="00FD0EA8">
              <w:rPr>
                <w:sz w:val="24"/>
                <w:szCs w:val="24"/>
                <w:lang w:val="ru-RU"/>
              </w:rPr>
              <w:t>физкультурно-спортивного</w:t>
            </w:r>
            <w:r w:rsidRPr="00FD0EA8">
              <w:rPr>
                <w:spacing w:val="1"/>
                <w:sz w:val="24"/>
                <w:szCs w:val="24"/>
                <w:lang w:val="ru-RU"/>
              </w:rPr>
              <w:t xml:space="preserve"> </w:t>
            </w:r>
            <w:r w:rsidRPr="00FD0EA8">
              <w:rPr>
                <w:sz w:val="24"/>
                <w:szCs w:val="24"/>
                <w:lang w:val="ru-RU"/>
              </w:rPr>
              <w:t>комплекса</w:t>
            </w:r>
            <w:r w:rsidRPr="00FD0EA8">
              <w:rPr>
                <w:spacing w:val="-2"/>
                <w:sz w:val="24"/>
                <w:szCs w:val="24"/>
                <w:lang w:val="ru-RU"/>
              </w:rPr>
              <w:t xml:space="preserve"> </w:t>
            </w:r>
            <w:r w:rsidRPr="00FD0EA8">
              <w:rPr>
                <w:sz w:val="24"/>
                <w:szCs w:val="24"/>
                <w:lang w:val="ru-RU"/>
              </w:rPr>
              <w:t>ГТО</w:t>
            </w:r>
            <w:r w:rsidRPr="00FD0EA8">
              <w:rPr>
                <w:spacing w:val="-6"/>
                <w:sz w:val="24"/>
                <w:szCs w:val="24"/>
                <w:lang w:val="ru-RU"/>
              </w:rPr>
              <w:t xml:space="preserve"> </w:t>
            </w:r>
            <w:r w:rsidRPr="00FD0EA8">
              <w:rPr>
                <w:sz w:val="24"/>
                <w:szCs w:val="24"/>
                <w:lang w:val="ru-RU"/>
              </w:rPr>
              <w:t>среди</w:t>
            </w:r>
            <w:r w:rsidRPr="00FD0EA8">
              <w:rPr>
                <w:spacing w:val="-5"/>
                <w:sz w:val="24"/>
                <w:szCs w:val="24"/>
                <w:lang w:val="ru-RU"/>
              </w:rPr>
              <w:t xml:space="preserve"> </w:t>
            </w:r>
            <w:proofErr w:type="gramStart"/>
            <w:r w:rsidRPr="00FD0EA8">
              <w:rPr>
                <w:sz w:val="24"/>
                <w:szCs w:val="24"/>
                <w:lang w:val="ru-RU"/>
              </w:rPr>
              <w:t>обучающихся</w:t>
            </w:r>
            <w:proofErr w:type="gramEnd"/>
          </w:p>
        </w:tc>
        <w:tc>
          <w:tcPr>
            <w:tcW w:w="1273" w:type="dxa"/>
            <w:gridSpan w:val="4"/>
            <w:vMerge/>
            <w:tcBorders>
              <w:top w:val="nil"/>
              <w:left w:val="single" w:sz="6" w:space="0" w:color="000000"/>
            </w:tcBorders>
          </w:tcPr>
          <w:p w:rsidR="00DD1F5B" w:rsidRPr="00FD0EA8"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line="226" w:lineRule="exact"/>
              <w:ind w:left="328"/>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70" w:type="dxa"/>
            <w:gridSpan w:val="3"/>
          </w:tcPr>
          <w:p w:rsidR="00DD1F5B" w:rsidRPr="00DD1F5B" w:rsidRDefault="00DD1F5B" w:rsidP="00FD0EA8">
            <w:pPr>
              <w:pStyle w:val="TableParagraph"/>
              <w:spacing w:line="226" w:lineRule="exact"/>
              <w:ind w:left="254" w:right="258"/>
              <w:jc w:val="center"/>
              <w:rPr>
                <w:sz w:val="24"/>
                <w:szCs w:val="24"/>
              </w:rPr>
            </w:pPr>
            <w:r w:rsidRPr="00DD1F5B">
              <w:rPr>
                <w:sz w:val="24"/>
                <w:szCs w:val="24"/>
              </w:rPr>
              <w:t>Учителя-предметники</w:t>
            </w:r>
          </w:p>
        </w:tc>
      </w:tr>
      <w:tr w:rsidR="00DD1F5B" w:rsidRPr="00DD1F5B" w:rsidTr="00B75E40">
        <w:trPr>
          <w:gridBefore w:val="1"/>
          <w:wBefore w:w="34" w:type="dxa"/>
          <w:trHeight w:val="503"/>
        </w:trPr>
        <w:tc>
          <w:tcPr>
            <w:tcW w:w="9356" w:type="dxa"/>
            <w:gridSpan w:val="18"/>
          </w:tcPr>
          <w:p w:rsidR="00DD1F5B" w:rsidRPr="00B75E40" w:rsidRDefault="00DD1F5B" w:rsidP="00FD0EA8">
            <w:pPr>
              <w:pStyle w:val="TableParagraph"/>
              <w:ind w:left="715"/>
              <w:rPr>
                <w:b/>
                <w:sz w:val="24"/>
                <w:szCs w:val="24"/>
                <w:lang w:val="ru-RU"/>
              </w:rPr>
            </w:pPr>
            <w:r w:rsidRPr="00B75E40">
              <w:rPr>
                <w:b/>
                <w:sz w:val="24"/>
                <w:szCs w:val="24"/>
                <w:lang w:val="ru-RU"/>
              </w:rPr>
              <w:t>Модуль</w:t>
            </w:r>
            <w:r w:rsidRPr="00B75E40">
              <w:rPr>
                <w:b/>
                <w:spacing w:val="-8"/>
                <w:sz w:val="24"/>
                <w:szCs w:val="24"/>
                <w:lang w:val="ru-RU"/>
              </w:rPr>
              <w:t xml:space="preserve"> </w:t>
            </w:r>
            <w:r w:rsidRPr="00B75E40">
              <w:rPr>
                <w:b/>
                <w:sz w:val="24"/>
                <w:szCs w:val="24"/>
                <w:lang w:val="ru-RU"/>
              </w:rPr>
              <w:t>«Работа</w:t>
            </w:r>
            <w:r w:rsidRPr="00B75E40">
              <w:rPr>
                <w:b/>
                <w:spacing w:val="-1"/>
                <w:sz w:val="24"/>
                <w:szCs w:val="24"/>
                <w:lang w:val="ru-RU"/>
              </w:rPr>
              <w:t xml:space="preserve"> </w:t>
            </w:r>
            <w:r w:rsidRPr="00B75E40">
              <w:rPr>
                <w:b/>
                <w:sz w:val="24"/>
                <w:szCs w:val="24"/>
                <w:lang w:val="ru-RU"/>
              </w:rPr>
              <w:t>с родителями»</w:t>
            </w:r>
            <w:r w:rsidRPr="00B75E40">
              <w:rPr>
                <w:b/>
                <w:spacing w:val="-2"/>
                <w:sz w:val="24"/>
                <w:szCs w:val="24"/>
                <w:lang w:val="ru-RU"/>
              </w:rPr>
              <w:t xml:space="preserve"> </w:t>
            </w:r>
            <w:r w:rsidRPr="00B75E40">
              <w:rPr>
                <w:b/>
                <w:sz w:val="24"/>
                <w:szCs w:val="24"/>
                <w:lang w:val="ru-RU"/>
              </w:rPr>
              <w:t>(согласно</w:t>
            </w:r>
            <w:r w:rsidRPr="00B75E40">
              <w:rPr>
                <w:b/>
                <w:spacing w:val="-4"/>
                <w:sz w:val="24"/>
                <w:szCs w:val="24"/>
                <w:lang w:val="ru-RU"/>
              </w:rPr>
              <w:t xml:space="preserve"> </w:t>
            </w:r>
            <w:r w:rsidRPr="00B75E40">
              <w:rPr>
                <w:b/>
                <w:sz w:val="24"/>
                <w:szCs w:val="24"/>
                <w:lang w:val="ru-RU"/>
              </w:rPr>
              <w:t>планам работы</w:t>
            </w:r>
            <w:r w:rsidRPr="00B75E40">
              <w:rPr>
                <w:b/>
                <w:spacing w:val="-1"/>
                <w:sz w:val="24"/>
                <w:szCs w:val="24"/>
                <w:lang w:val="ru-RU"/>
              </w:rPr>
              <w:t xml:space="preserve"> </w:t>
            </w:r>
            <w:r w:rsidRPr="00B75E40">
              <w:rPr>
                <w:b/>
                <w:sz w:val="24"/>
                <w:szCs w:val="24"/>
                <w:lang w:val="ru-RU"/>
              </w:rPr>
              <w:t>школы</w:t>
            </w:r>
            <w:r w:rsidRPr="00B75E40">
              <w:rPr>
                <w:b/>
                <w:spacing w:val="-1"/>
                <w:sz w:val="24"/>
                <w:szCs w:val="24"/>
                <w:lang w:val="ru-RU"/>
              </w:rPr>
              <w:t xml:space="preserve"> </w:t>
            </w:r>
            <w:r w:rsidRPr="00B75E40">
              <w:rPr>
                <w:b/>
                <w:sz w:val="24"/>
                <w:szCs w:val="24"/>
                <w:lang w:val="ru-RU"/>
              </w:rPr>
              <w:t>и классных</w:t>
            </w:r>
            <w:r w:rsidRPr="00B75E40">
              <w:rPr>
                <w:b/>
                <w:spacing w:val="-6"/>
                <w:sz w:val="24"/>
                <w:szCs w:val="24"/>
                <w:lang w:val="ru-RU"/>
              </w:rPr>
              <w:t xml:space="preserve"> </w:t>
            </w:r>
            <w:r w:rsidRPr="00B75E40">
              <w:rPr>
                <w:b/>
                <w:sz w:val="24"/>
                <w:szCs w:val="24"/>
                <w:lang w:val="ru-RU"/>
              </w:rPr>
              <w:t>руководителей)</w:t>
            </w:r>
          </w:p>
        </w:tc>
      </w:tr>
      <w:tr w:rsidR="00B75E40" w:rsidRPr="00DD1F5B" w:rsidTr="00B75E40">
        <w:trPr>
          <w:gridBefore w:val="1"/>
          <w:wBefore w:w="34" w:type="dxa"/>
          <w:trHeight w:val="460"/>
        </w:trPr>
        <w:tc>
          <w:tcPr>
            <w:tcW w:w="691" w:type="dxa"/>
            <w:gridSpan w:val="2"/>
          </w:tcPr>
          <w:p w:rsidR="00DD1F5B" w:rsidRPr="00DD1F5B" w:rsidRDefault="00DD1F5B" w:rsidP="00FD0EA8">
            <w:pPr>
              <w:pStyle w:val="TableParagraph"/>
              <w:spacing w:line="225" w:lineRule="exact"/>
              <w:ind w:left="194" w:right="183"/>
              <w:jc w:val="center"/>
              <w:rPr>
                <w:sz w:val="24"/>
                <w:szCs w:val="24"/>
              </w:rPr>
            </w:pPr>
            <w:r w:rsidRPr="00DD1F5B">
              <w:rPr>
                <w:sz w:val="24"/>
                <w:szCs w:val="24"/>
              </w:rPr>
              <w:t>1.</w:t>
            </w:r>
          </w:p>
        </w:tc>
        <w:tc>
          <w:tcPr>
            <w:tcW w:w="3315" w:type="dxa"/>
            <w:gridSpan w:val="5"/>
          </w:tcPr>
          <w:p w:rsidR="00DD1F5B" w:rsidRPr="00DD1F5B" w:rsidRDefault="00DD1F5B" w:rsidP="00FD0EA8">
            <w:pPr>
              <w:pStyle w:val="TableParagraph"/>
              <w:spacing w:line="225" w:lineRule="exact"/>
              <w:ind w:left="109"/>
              <w:rPr>
                <w:sz w:val="24"/>
                <w:szCs w:val="24"/>
              </w:rPr>
            </w:pPr>
            <w:r w:rsidRPr="00DD1F5B">
              <w:rPr>
                <w:sz w:val="24"/>
                <w:szCs w:val="24"/>
              </w:rPr>
              <w:t>Собрание</w:t>
            </w:r>
            <w:r w:rsidRPr="00DD1F5B">
              <w:rPr>
                <w:spacing w:val="-6"/>
                <w:sz w:val="24"/>
                <w:szCs w:val="24"/>
              </w:rPr>
              <w:t xml:space="preserve"> </w:t>
            </w:r>
            <w:r w:rsidRPr="00DD1F5B">
              <w:rPr>
                <w:sz w:val="24"/>
                <w:szCs w:val="24"/>
              </w:rPr>
              <w:t>родителей учащихся</w:t>
            </w:r>
          </w:p>
        </w:tc>
        <w:tc>
          <w:tcPr>
            <w:tcW w:w="1273" w:type="dxa"/>
            <w:gridSpan w:val="4"/>
            <w:vMerge w:val="restart"/>
          </w:tcPr>
          <w:p w:rsidR="00DD1F5B" w:rsidRPr="00DD1F5B" w:rsidRDefault="00DD1F5B" w:rsidP="00FD0EA8">
            <w:pPr>
              <w:pStyle w:val="TableParagraph"/>
              <w:spacing w:line="225" w:lineRule="exact"/>
              <w:ind w:left="441"/>
              <w:rPr>
                <w:sz w:val="24"/>
                <w:szCs w:val="24"/>
              </w:rPr>
            </w:pPr>
            <w:r w:rsidRPr="00DD1F5B">
              <w:rPr>
                <w:sz w:val="24"/>
                <w:szCs w:val="24"/>
              </w:rPr>
              <w:t>10-11</w:t>
            </w:r>
          </w:p>
        </w:tc>
        <w:tc>
          <w:tcPr>
            <w:tcW w:w="1907" w:type="dxa"/>
            <w:gridSpan w:val="4"/>
          </w:tcPr>
          <w:p w:rsidR="00DD1F5B" w:rsidRPr="00DD1F5B" w:rsidRDefault="00DD1F5B" w:rsidP="00FD0EA8">
            <w:pPr>
              <w:pStyle w:val="TableParagraph"/>
              <w:spacing w:line="225" w:lineRule="exact"/>
              <w:ind w:left="0" w:right="231"/>
              <w:jc w:val="right"/>
              <w:rPr>
                <w:sz w:val="24"/>
                <w:szCs w:val="24"/>
              </w:rPr>
            </w:pPr>
            <w:r w:rsidRPr="00DD1F5B">
              <w:rPr>
                <w:sz w:val="24"/>
                <w:szCs w:val="24"/>
              </w:rPr>
              <w:t>август-сентябрь</w:t>
            </w:r>
          </w:p>
        </w:tc>
        <w:tc>
          <w:tcPr>
            <w:tcW w:w="2170" w:type="dxa"/>
            <w:gridSpan w:val="3"/>
          </w:tcPr>
          <w:p w:rsidR="00DD1F5B" w:rsidRPr="00DD1F5B" w:rsidRDefault="00DD1F5B" w:rsidP="00FD0EA8">
            <w:pPr>
              <w:pStyle w:val="TableParagraph"/>
              <w:spacing w:line="225" w:lineRule="exact"/>
              <w:ind w:left="299" w:right="250"/>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B75E40" w:rsidRPr="00DD1F5B" w:rsidTr="00B75E40">
        <w:trPr>
          <w:gridBefore w:val="1"/>
          <w:wBefore w:w="34" w:type="dxa"/>
          <w:trHeight w:val="921"/>
        </w:trPr>
        <w:tc>
          <w:tcPr>
            <w:tcW w:w="691" w:type="dxa"/>
            <w:gridSpan w:val="2"/>
          </w:tcPr>
          <w:p w:rsidR="00DD1F5B" w:rsidRPr="00DD1F5B" w:rsidRDefault="00DD1F5B" w:rsidP="00FD0EA8">
            <w:pPr>
              <w:pStyle w:val="TableParagraph"/>
              <w:spacing w:line="226" w:lineRule="exact"/>
              <w:ind w:left="194" w:right="183"/>
              <w:jc w:val="center"/>
              <w:rPr>
                <w:sz w:val="24"/>
                <w:szCs w:val="24"/>
              </w:rPr>
            </w:pPr>
            <w:r w:rsidRPr="00DD1F5B">
              <w:rPr>
                <w:sz w:val="24"/>
                <w:szCs w:val="24"/>
              </w:rPr>
              <w:t>2.</w:t>
            </w:r>
          </w:p>
        </w:tc>
        <w:tc>
          <w:tcPr>
            <w:tcW w:w="3315" w:type="dxa"/>
            <w:gridSpan w:val="5"/>
          </w:tcPr>
          <w:p w:rsidR="00DD1F5B" w:rsidRPr="00FD0EA8" w:rsidRDefault="00DD1F5B" w:rsidP="00FD0EA8">
            <w:pPr>
              <w:pStyle w:val="TableParagraph"/>
              <w:ind w:left="109" w:right="155"/>
              <w:rPr>
                <w:sz w:val="24"/>
                <w:szCs w:val="24"/>
                <w:lang w:val="ru-RU"/>
              </w:rPr>
            </w:pPr>
            <w:r w:rsidRPr="00FD0EA8">
              <w:rPr>
                <w:sz w:val="24"/>
                <w:szCs w:val="24"/>
                <w:lang w:val="ru-RU"/>
              </w:rPr>
              <w:t>Открытая среда:</w:t>
            </w:r>
            <w:r w:rsidRPr="00FD0EA8">
              <w:rPr>
                <w:spacing w:val="4"/>
                <w:sz w:val="24"/>
                <w:szCs w:val="24"/>
                <w:lang w:val="ru-RU"/>
              </w:rPr>
              <w:t xml:space="preserve"> </w:t>
            </w:r>
            <w:r w:rsidRPr="00FD0EA8">
              <w:rPr>
                <w:sz w:val="24"/>
                <w:szCs w:val="24"/>
                <w:lang w:val="ru-RU"/>
              </w:rPr>
              <w:t>день</w:t>
            </w:r>
            <w:r w:rsidRPr="00FD0EA8">
              <w:rPr>
                <w:spacing w:val="1"/>
                <w:sz w:val="24"/>
                <w:szCs w:val="24"/>
                <w:lang w:val="ru-RU"/>
              </w:rPr>
              <w:t xml:space="preserve"> </w:t>
            </w:r>
            <w:r w:rsidRPr="00FD0EA8">
              <w:rPr>
                <w:sz w:val="24"/>
                <w:szCs w:val="24"/>
                <w:lang w:val="ru-RU"/>
              </w:rPr>
              <w:t>индивидуальных</w:t>
            </w:r>
            <w:r w:rsidRPr="00FD0EA8">
              <w:rPr>
                <w:spacing w:val="2"/>
                <w:sz w:val="24"/>
                <w:szCs w:val="24"/>
                <w:lang w:val="ru-RU"/>
              </w:rPr>
              <w:t xml:space="preserve"> </w:t>
            </w:r>
            <w:r w:rsidRPr="00FD0EA8">
              <w:rPr>
                <w:sz w:val="24"/>
                <w:szCs w:val="24"/>
                <w:lang w:val="ru-RU"/>
              </w:rPr>
              <w:t>офлай</w:t>
            </w:r>
            <w:proofErr w:type="gramStart"/>
            <w:r w:rsidRPr="00FD0EA8">
              <w:rPr>
                <w:sz w:val="24"/>
                <w:szCs w:val="24"/>
                <w:lang w:val="ru-RU"/>
              </w:rPr>
              <w:t>н-</w:t>
            </w:r>
            <w:proofErr w:type="gramEnd"/>
            <w:r w:rsidRPr="00FD0EA8">
              <w:rPr>
                <w:spacing w:val="1"/>
                <w:sz w:val="24"/>
                <w:szCs w:val="24"/>
                <w:lang w:val="ru-RU"/>
              </w:rPr>
              <w:t xml:space="preserve"> </w:t>
            </w:r>
            <w:r w:rsidRPr="00FD0EA8">
              <w:rPr>
                <w:sz w:val="24"/>
                <w:szCs w:val="24"/>
                <w:lang w:val="ru-RU"/>
              </w:rPr>
              <w:t>консультаций</w:t>
            </w:r>
            <w:r w:rsidRPr="00FD0EA8">
              <w:rPr>
                <w:spacing w:val="-7"/>
                <w:sz w:val="24"/>
                <w:szCs w:val="24"/>
                <w:lang w:val="ru-RU"/>
              </w:rPr>
              <w:t xml:space="preserve"> </w:t>
            </w:r>
            <w:r w:rsidRPr="00FD0EA8">
              <w:rPr>
                <w:sz w:val="24"/>
                <w:szCs w:val="24"/>
                <w:lang w:val="ru-RU"/>
              </w:rPr>
              <w:t>родителей</w:t>
            </w:r>
            <w:r w:rsidRPr="00FD0EA8">
              <w:rPr>
                <w:spacing w:val="-7"/>
                <w:sz w:val="24"/>
                <w:szCs w:val="24"/>
                <w:lang w:val="ru-RU"/>
              </w:rPr>
              <w:t xml:space="preserve"> </w:t>
            </w:r>
            <w:r w:rsidRPr="00FD0EA8">
              <w:rPr>
                <w:sz w:val="24"/>
                <w:szCs w:val="24"/>
                <w:lang w:val="ru-RU"/>
              </w:rPr>
              <w:t>(законных</w:t>
            </w:r>
          </w:p>
          <w:p w:rsidR="00DD1F5B" w:rsidRPr="00DD1F5B" w:rsidRDefault="00DD1F5B" w:rsidP="00FD0EA8">
            <w:pPr>
              <w:pStyle w:val="TableParagraph"/>
              <w:spacing w:line="215" w:lineRule="exact"/>
              <w:ind w:left="109"/>
              <w:rPr>
                <w:sz w:val="24"/>
                <w:szCs w:val="24"/>
              </w:rPr>
            </w:pPr>
            <w:r w:rsidRPr="00DD1F5B">
              <w:rPr>
                <w:sz w:val="24"/>
                <w:szCs w:val="24"/>
              </w:rPr>
              <w:t>представителей)</w:t>
            </w:r>
            <w:r w:rsidRPr="00DD1F5B">
              <w:rPr>
                <w:spacing w:val="-4"/>
                <w:sz w:val="24"/>
                <w:szCs w:val="24"/>
              </w:rPr>
              <w:t xml:space="preserve"> </w:t>
            </w:r>
            <w:r w:rsidRPr="00DD1F5B">
              <w:rPr>
                <w:sz w:val="24"/>
                <w:szCs w:val="24"/>
              </w:rPr>
              <w:t>с</w:t>
            </w:r>
            <w:r w:rsidRPr="00DD1F5B">
              <w:rPr>
                <w:spacing w:val="-2"/>
                <w:sz w:val="24"/>
                <w:szCs w:val="24"/>
              </w:rPr>
              <w:t xml:space="preserve"> </w:t>
            </w:r>
            <w:r w:rsidRPr="00DD1F5B">
              <w:rPr>
                <w:sz w:val="24"/>
                <w:szCs w:val="24"/>
              </w:rPr>
              <w:t>учителями</w:t>
            </w:r>
          </w:p>
        </w:tc>
        <w:tc>
          <w:tcPr>
            <w:tcW w:w="1273" w:type="dxa"/>
            <w:gridSpan w:val="4"/>
            <w:vMerge/>
            <w:tcBorders>
              <w:top w:val="nil"/>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before="8"/>
              <w:ind w:left="0"/>
              <w:rPr>
                <w:b/>
                <w:sz w:val="24"/>
                <w:szCs w:val="24"/>
              </w:rPr>
            </w:pPr>
          </w:p>
          <w:p w:rsidR="00DD1F5B" w:rsidRPr="00DD1F5B" w:rsidRDefault="00DD1F5B" w:rsidP="00FD0EA8">
            <w:pPr>
              <w:pStyle w:val="TableParagraph"/>
              <w:ind w:left="0" w:right="291"/>
              <w:jc w:val="right"/>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70" w:type="dxa"/>
            <w:gridSpan w:val="3"/>
          </w:tcPr>
          <w:p w:rsidR="00DD1F5B" w:rsidRPr="00DD1F5B" w:rsidRDefault="00DD1F5B" w:rsidP="00FD0EA8">
            <w:pPr>
              <w:pStyle w:val="TableParagraph"/>
              <w:spacing w:line="226" w:lineRule="exact"/>
              <w:ind w:left="299" w:right="250"/>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B75E40" w:rsidRPr="00DD1F5B" w:rsidTr="00B75E40">
        <w:trPr>
          <w:gridBefore w:val="1"/>
          <w:wBefore w:w="34" w:type="dxa"/>
          <w:trHeight w:val="460"/>
        </w:trPr>
        <w:tc>
          <w:tcPr>
            <w:tcW w:w="691" w:type="dxa"/>
            <w:gridSpan w:val="2"/>
          </w:tcPr>
          <w:p w:rsidR="00DD1F5B" w:rsidRPr="00DD1F5B" w:rsidRDefault="00DD1F5B" w:rsidP="00FD0EA8">
            <w:pPr>
              <w:pStyle w:val="TableParagraph"/>
              <w:spacing w:line="225" w:lineRule="exact"/>
              <w:ind w:left="194" w:right="183"/>
              <w:jc w:val="center"/>
              <w:rPr>
                <w:sz w:val="24"/>
                <w:szCs w:val="24"/>
              </w:rPr>
            </w:pPr>
            <w:r w:rsidRPr="00DD1F5B">
              <w:rPr>
                <w:sz w:val="24"/>
                <w:szCs w:val="24"/>
              </w:rPr>
              <w:t>3.</w:t>
            </w:r>
          </w:p>
        </w:tc>
        <w:tc>
          <w:tcPr>
            <w:tcW w:w="3315" w:type="dxa"/>
            <w:gridSpan w:val="5"/>
          </w:tcPr>
          <w:p w:rsidR="00DD1F5B" w:rsidRPr="00FD0EA8" w:rsidRDefault="00DD1F5B" w:rsidP="00FD0EA8">
            <w:pPr>
              <w:pStyle w:val="TableParagraph"/>
              <w:spacing w:line="225" w:lineRule="exact"/>
              <w:ind w:left="109"/>
              <w:rPr>
                <w:sz w:val="24"/>
                <w:szCs w:val="24"/>
                <w:lang w:val="ru-RU"/>
              </w:rPr>
            </w:pPr>
            <w:r w:rsidRPr="00FD0EA8">
              <w:rPr>
                <w:sz w:val="24"/>
                <w:szCs w:val="24"/>
                <w:lang w:val="ru-RU"/>
              </w:rPr>
              <w:t>Заседания</w:t>
            </w:r>
            <w:r w:rsidRPr="00FD0EA8">
              <w:rPr>
                <w:spacing w:val="-3"/>
                <w:sz w:val="24"/>
                <w:szCs w:val="24"/>
                <w:lang w:val="ru-RU"/>
              </w:rPr>
              <w:t xml:space="preserve"> </w:t>
            </w:r>
            <w:r w:rsidRPr="00FD0EA8">
              <w:rPr>
                <w:sz w:val="24"/>
                <w:szCs w:val="24"/>
                <w:lang w:val="ru-RU"/>
              </w:rPr>
              <w:t>Общешкольного</w:t>
            </w:r>
          </w:p>
          <w:p w:rsidR="00DD1F5B" w:rsidRPr="00FD0EA8" w:rsidRDefault="00DD1F5B" w:rsidP="00FD0EA8">
            <w:pPr>
              <w:pStyle w:val="TableParagraph"/>
              <w:spacing w:line="215" w:lineRule="exact"/>
              <w:ind w:left="109"/>
              <w:rPr>
                <w:sz w:val="24"/>
                <w:szCs w:val="24"/>
                <w:lang w:val="ru-RU"/>
              </w:rPr>
            </w:pPr>
            <w:r w:rsidRPr="00FD0EA8">
              <w:rPr>
                <w:sz w:val="24"/>
                <w:szCs w:val="24"/>
                <w:lang w:val="ru-RU"/>
              </w:rPr>
              <w:t>родительского</w:t>
            </w:r>
            <w:r w:rsidRPr="00FD0EA8">
              <w:rPr>
                <w:spacing w:val="-6"/>
                <w:sz w:val="24"/>
                <w:szCs w:val="24"/>
                <w:lang w:val="ru-RU"/>
              </w:rPr>
              <w:t xml:space="preserve"> </w:t>
            </w:r>
            <w:r w:rsidRPr="00FD0EA8">
              <w:rPr>
                <w:sz w:val="24"/>
                <w:szCs w:val="24"/>
                <w:lang w:val="ru-RU"/>
              </w:rPr>
              <w:t>комитета</w:t>
            </w:r>
            <w:r w:rsidRPr="00FD0EA8">
              <w:rPr>
                <w:spacing w:val="1"/>
                <w:sz w:val="24"/>
                <w:szCs w:val="24"/>
                <w:lang w:val="ru-RU"/>
              </w:rPr>
              <w:t xml:space="preserve"> </w:t>
            </w:r>
            <w:r w:rsidRPr="00FD0EA8">
              <w:rPr>
                <w:sz w:val="24"/>
                <w:szCs w:val="24"/>
                <w:lang w:val="ru-RU"/>
              </w:rPr>
              <w:t>и</w:t>
            </w:r>
          </w:p>
        </w:tc>
        <w:tc>
          <w:tcPr>
            <w:tcW w:w="1273" w:type="dxa"/>
            <w:gridSpan w:val="4"/>
            <w:vMerge/>
            <w:tcBorders>
              <w:top w:val="nil"/>
            </w:tcBorders>
          </w:tcPr>
          <w:p w:rsidR="00DD1F5B" w:rsidRPr="00FD0EA8"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line="225" w:lineRule="exact"/>
              <w:ind w:left="0" w:right="179"/>
              <w:jc w:val="right"/>
              <w:rPr>
                <w:sz w:val="24"/>
                <w:szCs w:val="24"/>
              </w:rPr>
            </w:pPr>
            <w:r w:rsidRPr="00DD1F5B">
              <w:rPr>
                <w:sz w:val="24"/>
                <w:szCs w:val="24"/>
              </w:rPr>
              <w:t>каждую</w:t>
            </w:r>
            <w:r w:rsidRPr="00DD1F5B">
              <w:rPr>
                <w:spacing w:val="-4"/>
                <w:sz w:val="24"/>
                <w:szCs w:val="24"/>
              </w:rPr>
              <w:t xml:space="preserve"> </w:t>
            </w:r>
            <w:r w:rsidRPr="00DD1F5B">
              <w:rPr>
                <w:sz w:val="24"/>
                <w:szCs w:val="24"/>
              </w:rPr>
              <w:t>четверть</w:t>
            </w:r>
          </w:p>
        </w:tc>
        <w:tc>
          <w:tcPr>
            <w:tcW w:w="2170" w:type="dxa"/>
            <w:gridSpan w:val="3"/>
          </w:tcPr>
          <w:p w:rsidR="00DD1F5B" w:rsidRPr="00DD1F5B" w:rsidRDefault="00DD1F5B" w:rsidP="00FD0EA8">
            <w:pPr>
              <w:pStyle w:val="TableParagraph"/>
              <w:spacing w:line="225" w:lineRule="exact"/>
              <w:ind w:left="299" w:right="250"/>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230"/>
        </w:trPr>
        <w:tc>
          <w:tcPr>
            <w:tcW w:w="743" w:type="dxa"/>
            <w:gridSpan w:val="4"/>
          </w:tcPr>
          <w:p w:rsidR="00DD1F5B" w:rsidRPr="00DD1F5B" w:rsidRDefault="00DD1F5B" w:rsidP="00FD0EA8">
            <w:pPr>
              <w:pStyle w:val="TableParagraph"/>
              <w:ind w:left="0"/>
              <w:rPr>
                <w:sz w:val="24"/>
                <w:szCs w:val="24"/>
              </w:rPr>
            </w:pPr>
          </w:p>
        </w:tc>
        <w:tc>
          <w:tcPr>
            <w:tcW w:w="3331" w:type="dxa"/>
            <w:gridSpan w:val="5"/>
          </w:tcPr>
          <w:p w:rsidR="00DD1F5B" w:rsidRPr="00DD1F5B" w:rsidRDefault="00DD1F5B" w:rsidP="00FD0EA8">
            <w:pPr>
              <w:pStyle w:val="TableParagraph"/>
              <w:spacing w:line="210" w:lineRule="exact"/>
              <w:ind w:left="100"/>
              <w:rPr>
                <w:sz w:val="24"/>
                <w:szCs w:val="24"/>
              </w:rPr>
            </w:pPr>
            <w:r w:rsidRPr="00DD1F5B">
              <w:rPr>
                <w:sz w:val="24"/>
                <w:szCs w:val="24"/>
              </w:rPr>
              <w:t>Управляющего</w:t>
            </w:r>
            <w:r w:rsidRPr="00DD1F5B">
              <w:rPr>
                <w:spacing w:val="-7"/>
                <w:sz w:val="24"/>
                <w:szCs w:val="24"/>
              </w:rPr>
              <w:t xml:space="preserve"> </w:t>
            </w:r>
            <w:r w:rsidRPr="00DD1F5B">
              <w:rPr>
                <w:sz w:val="24"/>
                <w:szCs w:val="24"/>
              </w:rPr>
              <w:t>Совета</w:t>
            </w:r>
            <w:r w:rsidRPr="00DD1F5B">
              <w:rPr>
                <w:spacing w:val="1"/>
                <w:sz w:val="24"/>
                <w:szCs w:val="24"/>
              </w:rPr>
              <w:t xml:space="preserve"> </w:t>
            </w:r>
            <w:r w:rsidRPr="00DD1F5B">
              <w:rPr>
                <w:sz w:val="24"/>
                <w:szCs w:val="24"/>
              </w:rPr>
              <w:t>школы</w:t>
            </w:r>
          </w:p>
        </w:tc>
        <w:tc>
          <w:tcPr>
            <w:tcW w:w="1268" w:type="dxa"/>
            <w:gridSpan w:val="4"/>
            <w:vMerge w:val="restart"/>
          </w:tcPr>
          <w:p w:rsidR="00DD1F5B" w:rsidRPr="00DD1F5B" w:rsidRDefault="00DD1F5B" w:rsidP="00FD0EA8">
            <w:pPr>
              <w:pStyle w:val="TableParagraph"/>
              <w:ind w:left="0"/>
              <w:rPr>
                <w:sz w:val="24"/>
                <w:szCs w:val="24"/>
              </w:rPr>
            </w:pPr>
          </w:p>
        </w:tc>
        <w:tc>
          <w:tcPr>
            <w:tcW w:w="1907" w:type="dxa"/>
            <w:gridSpan w:val="4"/>
          </w:tcPr>
          <w:p w:rsidR="00DD1F5B" w:rsidRPr="00DD1F5B" w:rsidRDefault="00DD1F5B" w:rsidP="00FD0EA8">
            <w:pPr>
              <w:pStyle w:val="TableParagraph"/>
              <w:ind w:left="0"/>
              <w:rPr>
                <w:sz w:val="24"/>
                <w:szCs w:val="24"/>
              </w:rPr>
            </w:pPr>
          </w:p>
        </w:tc>
        <w:tc>
          <w:tcPr>
            <w:tcW w:w="2141" w:type="dxa"/>
            <w:gridSpan w:val="2"/>
          </w:tcPr>
          <w:p w:rsidR="00DD1F5B" w:rsidRPr="00DD1F5B" w:rsidRDefault="00DD1F5B" w:rsidP="00FD0EA8">
            <w:pPr>
              <w:pStyle w:val="TableParagraph"/>
              <w:ind w:left="0"/>
              <w:rPr>
                <w:sz w:val="24"/>
                <w:szCs w:val="24"/>
              </w:rPr>
            </w:pPr>
          </w:p>
        </w:tc>
      </w:tr>
      <w:tr w:rsidR="00DD1F5B" w:rsidRPr="00DD1F5B" w:rsidTr="00B75E40">
        <w:trPr>
          <w:trHeight w:val="2073"/>
        </w:trPr>
        <w:tc>
          <w:tcPr>
            <w:tcW w:w="743" w:type="dxa"/>
            <w:gridSpan w:val="4"/>
          </w:tcPr>
          <w:p w:rsidR="00DD1F5B" w:rsidRPr="00DD1F5B" w:rsidRDefault="00DD1F5B" w:rsidP="00FD0EA8">
            <w:pPr>
              <w:pStyle w:val="TableParagraph"/>
              <w:spacing w:line="225" w:lineRule="exact"/>
              <w:ind w:left="288"/>
              <w:rPr>
                <w:sz w:val="24"/>
                <w:szCs w:val="24"/>
              </w:rPr>
            </w:pPr>
            <w:r w:rsidRPr="00DD1F5B">
              <w:rPr>
                <w:sz w:val="24"/>
                <w:szCs w:val="24"/>
              </w:rPr>
              <w:t>4.</w:t>
            </w:r>
          </w:p>
        </w:tc>
        <w:tc>
          <w:tcPr>
            <w:tcW w:w="3331" w:type="dxa"/>
            <w:gridSpan w:val="5"/>
          </w:tcPr>
          <w:p w:rsidR="00DD1F5B" w:rsidRPr="00DD1F5B" w:rsidRDefault="00DD1F5B" w:rsidP="00FD0EA8">
            <w:pPr>
              <w:pStyle w:val="TableParagraph"/>
              <w:spacing w:line="225" w:lineRule="exact"/>
              <w:ind w:left="100"/>
              <w:rPr>
                <w:sz w:val="24"/>
                <w:szCs w:val="24"/>
                <w:lang w:val="ru-RU"/>
              </w:rPr>
            </w:pPr>
            <w:r w:rsidRPr="00DD1F5B">
              <w:rPr>
                <w:sz w:val="24"/>
                <w:szCs w:val="24"/>
                <w:lang w:val="ru-RU"/>
              </w:rPr>
              <w:t>Регулярные</w:t>
            </w:r>
            <w:r w:rsidRPr="00DD1F5B">
              <w:rPr>
                <w:spacing w:val="-8"/>
                <w:sz w:val="24"/>
                <w:szCs w:val="24"/>
                <w:lang w:val="ru-RU"/>
              </w:rPr>
              <w:t xml:space="preserve"> </w:t>
            </w:r>
            <w:r w:rsidRPr="00DD1F5B">
              <w:rPr>
                <w:sz w:val="24"/>
                <w:szCs w:val="24"/>
                <w:lang w:val="ru-RU"/>
              </w:rPr>
              <w:t>родительные</w:t>
            </w:r>
            <w:r w:rsidRPr="00DD1F5B">
              <w:rPr>
                <w:spacing w:val="-7"/>
                <w:sz w:val="24"/>
                <w:szCs w:val="24"/>
                <w:lang w:val="ru-RU"/>
              </w:rPr>
              <w:t xml:space="preserve"> </w:t>
            </w:r>
            <w:r w:rsidRPr="00DD1F5B">
              <w:rPr>
                <w:sz w:val="24"/>
                <w:szCs w:val="24"/>
                <w:lang w:val="ru-RU"/>
              </w:rPr>
              <w:t>собрания</w:t>
            </w:r>
          </w:p>
          <w:p w:rsidR="00DD1F5B" w:rsidRPr="00DD1F5B" w:rsidRDefault="00DD1F5B" w:rsidP="00FD0EA8">
            <w:pPr>
              <w:pStyle w:val="TableParagraph"/>
              <w:ind w:left="100" w:right="99"/>
              <w:rPr>
                <w:sz w:val="24"/>
                <w:szCs w:val="24"/>
                <w:lang w:val="ru-RU"/>
              </w:rPr>
            </w:pPr>
            <w:r w:rsidRPr="00DD1F5B">
              <w:rPr>
                <w:sz w:val="24"/>
                <w:szCs w:val="24"/>
                <w:lang w:val="ru-RU"/>
              </w:rPr>
              <w:t>«Школа</w:t>
            </w:r>
            <w:r w:rsidRPr="00DD1F5B">
              <w:rPr>
                <w:spacing w:val="3"/>
                <w:sz w:val="24"/>
                <w:szCs w:val="24"/>
                <w:lang w:val="ru-RU"/>
              </w:rPr>
              <w:t xml:space="preserve"> </w:t>
            </w:r>
            <w:proofErr w:type="gramStart"/>
            <w:r w:rsidRPr="00DD1F5B">
              <w:rPr>
                <w:sz w:val="24"/>
                <w:szCs w:val="24"/>
                <w:lang w:val="ru-RU"/>
              </w:rPr>
              <w:t>ответственного</w:t>
            </w:r>
            <w:proofErr w:type="gramEnd"/>
            <w:r w:rsidRPr="00DD1F5B">
              <w:rPr>
                <w:spacing w:val="1"/>
                <w:sz w:val="24"/>
                <w:szCs w:val="24"/>
                <w:lang w:val="ru-RU"/>
              </w:rPr>
              <w:t xml:space="preserve"> </w:t>
            </w:r>
            <w:r w:rsidRPr="00DD1F5B">
              <w:rPr>
                <w:sz w:val="24"/>
                <w:szCs w:val="24"/>
                <w:lang w:val="ru-RU"/>
              </w:rPr>
              <w:t>родительства»: «Режим дня ученика</w:t>
            </w:r>
            <w:r w:rsidRPr="00DD1F5B">
              <w:rPr>
                <w:spacing w:val="-47"/>
                <w:sz w:val="24"/>
                <w:szCs w:val="24"/>
                <w:lang w:val="ru-RU"/>
              </w:rPr>
              <w:t xml:space="preserve"> </w:t>
            </w:r>
            <w:r w:rsidRPr="00DD1F5B">
              <w:rPr>
                <w:sz w:val="24"/>
                <w:szCs w:val="24"/>
                <w:lang w:val="ru-RU"/>
              </w:rPr>
              <w:t>начальной</w:t>
            </w:r>
            <w:r w:rsidRPr="00DD1F5B">
              <w:rPr>
                <w:spacing w:val="-4"/>
                <w:sz w:val="24"/>
                <w:szCs w:val="24"/>
                <w:lang w:val="ru-RU"/>
              </w:rPr>
              <w:t xml:space="preserve"> </w:t>
            </w:r>
            <w:r w:rsidRPr="00DD1F5B">
              <w:rPr>
                <w:sz w:val="24"/>
                <w:szCs w:val="24"/>
                <w:lang w:val="ru-RU"/>
              </w:rPr>
              <w:t>школы»; «Как</w:t>
            </w:r>
            <w:r w:rsidRPr="00DD1F5B">
              <w:rPr>
                <w:spacing w:val="-5"/>
                <w:sz w:val="24"/>
                <w:szCs w:val="24"/>
                <w:lang w:val="ru-RU"/>
              </w:rPr>
              <w:t xml:space="preserve"> </w:t>
            </w:r>
            <w:r w:rsidRPr="00DD1F5B">
              <w:rPr>
                <w:sz w:val="24"/>
                <w:szCs w:val="24"/>
                <w:lang w:val="ru-RU"/>
              </w:rPr>
              <w:t>выполнять</w:t>
            </w:r>
            <w:r w:rsidRPr="00DD1F5B">
              <w:rPr>
                <w:spacing w:val="-47"/>
                <w:sz w:val="24"/>
                <w:szCs w:val="24"/>
                <w:lang w:val="ru-RU"/>
              </w:rPr>
              <w:t xml:space="preserve"> </w:t>
            </w:r>
            <w:r w:rsidRPr="00DD1F5B">
              <w:rPr>
                <w:sz w:val="24"/>
                <w:szCs w:val="24"/>
                <w:lang w:val="ru-RU"/>
              </w:rPr>
              <w:t>домашние задания»; «Помощь</w:t>
            </w:r>
            <w:r w:rsidRPr="00DD1F5B">
              <w:rPr>
                <w:spacing w:val="1"/>
                <w:sz w:val="24"/>
                <w:szCs w:val="24"/>
                <w:lang w:val="ru-RU"/>
              </w:rPr>
              <w:t xml:space="preserve"> </w:t>
            </w:r>
            <w:r w:rsidRPr="00DD1F5B">
              <w:rPr>
                <w:sz w:val="24"/>
                <w:szCs w:val="24"/>
                <w:lang w:val="ru-RU"/>
              </w:rPr>
              <w:t>ребѐнку в семье»; «Рациональное</w:t>
            </w:r>
            <w:r w:rsidRPr="00DD1F5B">
              <w:rPr>
                <w:spacing w:val="1"/>
                <w:sz w:val="24"/>
                <w:szCs w:val="24"/>
                <w:lang w:val="ru-RU"/>
              </w:rPr>
              <w:t xml:space="preserve"> </w:t>
            </w:r>
            <w:r w:rsidRPr="00DD1F5B">
              <w:rPr>
                <w:sz w:val="24"/>
                <w:szCs w:val="24"/>
                <w:lang w:val="ru-RU"/>
              </w:rPr>
              <w:t>питание</w:t>
            </w:r>
            <w:r w:rsidRPr="00DD1F5B">
              <w:rPr>
                <w:spacing w:val="-5"/>
                <w:sz w:val="24"/>
                <w:szCs w:val="24"/>
                <w:lang w:val="ru-RU"/>
              </w:rPr>
              <w:t xml:space="preserve"> </w:t>
            </w:r>
            <w:r w:rsidRPr="00DD1F5B">
              <w:rPr>
                <w:sz w:val="24"/>
                <w:szCs w:val="24"/>
                <w:lang w:val="ru-RU"/>
              </w:rPr>
              <w:t>школьника»; «Конфликты</w:t>
            </w:r>
          </w:p>
          <w:p w:rsidR="00DD1F5B" w:rsidRPr="00DD1F5B" w:rsidRDefault="00DD1F5B" w:rsidP="00FD0EA8">
            <w:pPr>
              <w:pStyle w:val="TableParagraph"/>
              <w:spacing w:line="230" w:lineRule="atLeast"/>
              <w:ind w:left="100" w:right="595"/>
              <w:rPr>
                <w:sz w:val="24"/>
                <w:szCs w:val="24"/>
                <w:lang w:val="ru-RU"/>
              </w:rPr>
            </w:pPr>
            <w:r w:rsidRPr="00DD1F5B">
              <w:rPr>
                <w:sz w:val="24"/>
                <w:szCs w:val="24"/>
                <w:lang w:val="ru-RU"/>
              </w:rPr>
              <w:t>и детские истерики: реакции и</w:t>
            </w:r>
            <w:r w:rsidRPr="00DD1F5B">
              <w:rPr>
                <w:spacing w:val="-48"/>
                <w:sz w:val="24"/>
                <w:szCs w:val="24"/>
                <w:lang w:val="ru-RU"/>
              </w:rPr>
              <w:t xml:space="preserve"> </w:t>
            </w:r>
            <w:r w:rsidRPr="00DD1F5B">
              <w:rPr>
                <w:sz w:val="24"/>
                <w:szCs w:val="24"/>
                <w:lang w:val="ru-RU"/>
              </w:rPr>
              <w:t>поведение</w:t>
            </w:r>
            <w:r w:rsidRPr="00DD1F5B">
              <w:rPr>
                <w:spacing w:val="-2"/>
                <w:sz w:val="24"/>
                <w:szCs w:val="24"/>
                <w:lang w:val="ru-RU"/>
              </w:rPr>
              <w:t xml:space="preserve"> </w:t>
            </w:r>
            <w:r w:rsidRPr="00DD1F5B">
              <w:rPr>
                <w:sz w:val="24"/>
                <w:szCs w:val="24"/>
                <w:lang w:val="ru-RU"/>
              </w:rPr>
              <w:t>взрослых»;</w:t>
            </w:r>
          </w:p>
        </w:tc>
        <w:tc>
          <w:tcPr>
            <w:tcW w:w="1268" w:type="dxa"/>
            <w:gridSpan w:val="4"/>
            <w:vMerge/>
            <w:tcBorders>
              <w:top w:val="nil"/>
            </w:tcBorders>
          </w:tcPr>
          <w:p w:rsidR="00DD1F5B" w:rsidRPr="00DD1F5B"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ind w:left="0"/>
              <w:rPr>
                <w:b/>
                <w:sz w:val="24"/>
                <w:szCs w:val="24"/>
                <w:lang w:val="ru-RU"/>
              </w:rPr>
            </w:pPr>
          </w:p>
          <w:p w:rsidR="00DD1F5B" w:rsidRPr="00DD1F5B" w:rsidRDefault="00DD1F5B" w:rsidP="00FD0EA8">
            <w:pPr>
              <w:pStyle w:val="TableParagraph"/>
              <w:ind w:left="0"/>
              <w:rPr>
                <w:b/>
                <w:sz w:val="24"/>
                <w:szCs w:val="24"/>
                <w:lang w:val="ru-RU"/>
              </w:rPr>
            </w:pPr>
          </w:p>
          <w:p w:rsidR="00DD1F5B" w:rsidRPr="00DD1F5B" w:rsidRDefault="00DD1F5B" w:rsidP="00FD0EA8">
            <w:pPr>
              <w:pStyle w:val="TableParagraph"/>
              <w:spacing w:before="180"/>
              <w:ind w:left="0" w:right="303"/>
              <w:jc w:val="right"/>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41" w:type="dxa"/>
            <w:gridSpan w:val="2"/>
          </w:tcPr>
          <w:p w:rsidR="00DD1F5B" w:rsidRPr="00DD1F5B" w:rsidRDefault="00DD1F5B" w:rsidP="00FD0EA8">
            <w:pPr>
              <w:pStyle w:val="TableParagraph"/>
              <w:ind w:left="234" w:right="185"/>
              <w:jc w:val="center"/>
              <w:rPr>
                <w:sz w:val="24"/>
                <w:szCs w:val="24"/>
                <w:lang w:val="ru-RU"/>
              </w:rPr>
            </w:pPr>
            <w:r w:rsidRPr="00DD1F5B">
              <w:rPr>
                <w:sz w:val="24"/>
                <w:szCs w:val="24"/>
                <w:lang w:val="ru-RU"/>
              </w:rPr>
              <w:t>Заместитель</w:t>
            </w:r>
            <w:r w:rsidRPr="00DD1F5B">
              <w:rPr>
                <w:spacing w:val="-9"/>
                <w:sz w:val="24"/>
                <w:szCs w:val="24"/>
                <w:lang w:val="ru-RU"/>
              </w:rPr>
              <w:t xml:space="preserve"> </w:t>
            </w:r>
            <w:r w:rsidRPr="00DD1F5B">
              <w:rPr>
                <w:sz w:val="24"/>
                <w:szCs w:val="24"/>
                <w:lang w:val="ru-RU"/>
              </w:rPr>
              <w:t>директора</w:t>
            </w:r>
            <w:r w:rsidRPr="00DD1F5B">
              <w:rPr>
                <w:spacing w:val="-6"/>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Воробьева</w:t>
            </w:r>
            <w:r w:rsidRPr="00DD1F5B">
              <w:rPr>
                <w:spacing w:val="3"/>
                <w:sz w:val="24"/>
                <w:szCs w:val="24"/>
                <w:lang w:val="ru-RU"/>
              </w:rPr>
              <w:t xml:space="preserve"> </w:t>
            </w:r>
            <w:r w:rsidRPr="00DD1F5B">
              <w:rPr>
                <w:sz w:val="24"/>
                <w:szCs w:val="24"/>
                <w:lang w:val="ru-RU"/>
              </w:rPr>
              <w:t>Л.В.</w:t>
            </w:r>
            <w:r w:rsidRPr="00DD1F5B">
              <w:rPr>
                <w:spacing w:val="1"/>
                <w:sz w:val="24"/>
                <w:szCs w:val="24"/>
                <w:lang w:val="ru-RU"/>
              </w:rPr>
              <w:t xml:space="preserve"> </w:t>
            </w:r>
            <w:r w:rsidRPr="00DD1F5B">
              <w:rPr>
                <w:sz w:val="24"/>
                <w:szCs w:val="24"/>
                <w:lang w:val="ru-RU"/>
              </w:rPr>
              <w:t>Педагоги-психологи</w:t>
            </w:r>
          </w:p>
          <w:p w:rsidR="00DD1F5B" w:rsidRPr="00DD1F5B" w:rsidRDefault="00DD1F5B" w:rsidP="00FD0EA8">
            <w:pPr>
              <w:pStyle w:val="TableParagraph"/>
              <w:ind w:left="223" w:right="185"/>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916"/>
        </w:trPr>
        <w:tc>
          <w:tcPr>
            <w:tcW w:w="743" w:type="dxa"/>
            <w:gridSpan w:val="4"/>
          </w:tcPr>
          <w:p w:rsidR="00DD1F5B" w:rsidRPr="00DD1F5B" w:rsidRDefault="00DD1F5B" w:rsidP="00FD0EA8">
            <w:pPr>
              <w:pStyle w:val="TableParagraph"/>
              <w:spacing w:before="7"/>
              <w:ind w:left="0"/>
              <w:rPr>
                <w:b/>
                <w:sz w:val="24"/>
                <w:szCs w:val="24"/>
              </w:rPr>
            </w:pPr>
          </w:p>
          <w:p w:rsidR="00DD1F5B" w:rsidRPr="00DD1F5B" w:rsidRDefault="00DD1F5B" w:rsidP="00FD0EA8">
            <w:pPr>
              <w:pStyle w:val="TableParagraph"/>
              <w:ind w:left="288"/>
              <w:rPr>
                <w:sz w:val="24"/>
                <w:szCs w:val="24"/>
              </w:rPr>
            </w:pPr>
            <w:r w:rsidRPr="00DD1F5B">
              <w:rPr>
                <w:sz w:val="24"/>
                <w:szCs w:val="24"/>
              </w:rPr>
              <w:t>5.</w:t>
            </w:r>
          </w:p>
        </w:tc>
        <w:tc>
          <w:tcPr>
            <w:tcW w:w="3331" w:type="dxa"/>
            <w:gridSpan w:val="5"/>
          </w:tcPr>
          <w:p w:rsidR="00DD1F5B" w:rsidRPr="00DD1F5B" w:rsidRDefault="00DD1F5B" w:rsidP="00FD0EA8">
            <w:pPr>
              <w:pStyle w:val="TableParagraph"/>
              <w:spacing w:before="7"/>
              <w:ind w:left="0"/>
              <w:rPr>
                <w:b/>
                <w:sz w:val="24"/>
                <w:szCs w:val="24"/>
                <w:lang w:val="ru-RU"/>
              </w:rPr>
            </w:pPr>
          </w:p>
          <w:p w:rsidR="00DD1F5B" w:rsidRPr="00DD1F5B" w:rsidRDefault="00DD1F5B" w:rsidP="00FD0EA8">
            <w:pPr>
              <w:pStyle w:val="TableParagraph"/>
              <w:ind w:left="100" w:right="395"/>
              <w:rPr>
                <w:sz w:val="24"/>
                <w:szCs w:val="24"/>
                <w:lang w:val="ru-RU"/>
              </w:rPr>
            </w:pPr>
            <w:r w:rsidRPr="00DD1F5B">
              <w:rPr>
                <w:sz w:val="24"/>
                <w:szCs w:val="24"/>
                <w:lang w:val="ru-RU"/>
              </w:rPr>
              <w:t>Спортивное мероприятие «Папа,</w:t>
            </w:r>
            <w:r w:rsidRPr="00DD1F5B">
              <w:rPr>
                <w:spacing w:val="-47"/>
                <w:sz w:val="24"/>
                <w:szCs w:val="24"/>
                <w:lang w:val="ru-RU"/>
              </w:rPr>
              <w:t xml:space="preserve"> </w:t>
            </w:r>
            <w:r w:rsidRPr="00DD1F5B">
              <w:rPr>
                <w:sz w:val="24"/>
                <w:szCs w:val="24"/>
                <w:lang w:val="ru-RU"/>
              </w:rPr>
              <w:t>мама</w:t>
            </w:r>
            <w:r w:rsidRPr="00DD1F5B">
              <w:rPr>
                <w:spacing w:val="-2"/>
                <w:sz w:val="24"/>
                <w:szCs w:val="24"/>
                <w:lang w:val="ru-RU"/>
              </w:rPr>
              <w:t xml:space="preserve"> </w:t>
            </w:r>
            <w:r w:rsidRPr="00DD1F5B">
              <w:rPr>
                <w:sz w:val="24"/>
                <w:szCs w:val="24"/>
                <w:lang w:val="ru-RU"/>
              </w:rPr>
              <w:t>и</w:t>
            </w:r>
            <w:r w:rsidRPr="00DD1F5B">
              <w:rPr>
                <w:spacing w:val="-1"/>
                <w:sz w:val="24"/>
                <w:szCs w:val="24"/>
                <w:lang w:val="ru-RU"/>
              </w:rPr>
              <w:t xml:space="preserve"> </w:t>
            </w:r>
            <w:r w:rsidRPr="00DD1F5B">
              <w:rPr>
                <w:sz w:val="24"/>
                <w:szCs w:val="24"/>
                <w:lang w:val="ru-RU"/>
              </w:rPr>
              <w:t>я</w:t>
            </w:r>
            <w:r w:rsidRPr="00DD1F5B">
              <w:rPr>
                <w:spacing w:val="-4"/>
                <w:sz w:val="24"/>
                <w:szCs w:val="24"/>
                <w:lang w:val="ru-RU"/>
              </w:rPr>
              <w:t xml:space="preserve"> </w:t>
            </w:r>
            <w:r w:rsidRPr="00DD1F5B">
              <w:rPr>
                <w:sz w:val="24"/>
                <w:szCs w:val="24"/>
                <w:lang w:val="ru-RU"/>
              </w:rPr>
              <w:t>–</w:t>
            </w:r>
            <w:r w:rsidRPr="00DD1F5B">
              <w:rPr>
                <w:spacing w:val="1"/>
                <w:sz w:val="24"/>
                <w:szCs w:val="24"/>
                <w:lang w:val="ru-RU"/>
              </w:rPr>
              <w:t xml:space="preserve"> </w:t>
            </w:r>
            <w:r w:rsidRPr="00DD1F5B">
              <w:rPr>
                <w:sz w:val="24"/>
                <w:szCs w:val="24"/>
                <w:lang w:val="ru-RU"/>
              </w:rPr>
              <w:t>спортивная семья!»</w:t>
            </w:r>
          </w:p>
        </w:tc>
        <w:tc>
          <w:tcPr>
            <w:tcW w:w="1268" w:type="dxa"/>
            <w:gridSpan w:val="4"/>
            <w:vMerge/>
            <w:tcBorders>
              <w:top w:val="nil"/>
            </w:tcBorders>
          </w:tcPr>
          <w:p w:rsidR="00DD1F5B" w:rsidRPr="00DD1F5B"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before="7"/>
              <w:ind w:left="0"/>
              <w:rPr>
                <w:b/>
                <w:sz w:val="24"/>
                <w:szCs w:val="24"/>
                <w:lang w:val="ru-RU"/>
              </w:rPr>
            </w:pPr>
          </w:p>
          <w:p w:rsidR="00DD1F5B" w:rsidRPr="00DD1F5B" w:rsidRDefault="00DD1F5B" w:rsidP="00FD0EA8">
            <w:pPr>
              <w:pStyle w:val="TableParagraph"/>
              <w:ind w:left="757" w:right="693"/>
              <w:jc w:val="center"/>
              <w:rPr>
                <w:sz w:val="24"/>
                <w:szCs w:val="24"/>
              </w:rPr>
            </w:pPr>
            <w:r w:rsidRPr="00DD1F5B">
              <w:rPr>
                <w:sz w:val="24"/>
                <w:szCs w:val="24"/>
              </w:rPr>
              <w:t>май</w:t>
            </w:r>
          </w:p>
        </w:tc>
        <w:tc>
          <w:tcPr>
            <w:tcW w:w="2141" w:type="dxa"/>
            <w:gridSpan w:val="2"/>
          </w:tcPr>
          <w:p w:rsidR="00DD1F5B" w:rsidRPr="00DD1F5B" w:rsidRDefault="00DD1F5B" w:rsidP="00FD0EA8">
            <w:pPr>
              <w:pStyle w:val="TableParagraph"/>
              <w:spacing w:before="7"/>
              <w:ind w:left="0"/>
              <w:rPr>
                <w:b/>
                <w:sz w:val="24"/>
                <w:szCs w:val="24"/>
                <w:lang w:val="ru-RU"/>
              </w:rPr>
            </w:pPr>
          </w:p>
          <w:p w:rsidR="00DD1F5B" w:rsidRPr="00DD1F5B" w:rsidRDefault="00DD1F5B" w:rsidP="00FD0EA8">
            <w:pPr>
              <w:pStyle w:val="TableParagraph"/>
              <w:ind w:left="223" w:right="185"/>
              <w:jc w:val="center"/>
              <w:rPr>
                <w:sz w:val="24"/>
                <w:szCs w:val="24"/>
                <w:lang w:val="ru-RU"/>
              </w:rPr>
            </w:pPr>
            <w:r w:rsidRPr="00DD1F5B">
              <w:rPr>
                <w:sz w:val="24"/>
                <w:szCs w:val="24"/>
                <w:lang w:val="ru-RU"/>
              </w:rPr>
              <w:t>Классные</w:t>
            </w:r>
            <w:r w:rsidRPr="00DD1F5B">
              <w:rPr>
                <w:spacing w:val="-5"/>
                <w:sz w:val="24"/>
                <w:szCs w:val="24"/>
                <w:lang w:val="ru-RU"/>
              </w:rPr>
              <w:t xml:space="preserve"> </w:t>
            </w:r>
            <w:r w:rsidRPr="00DD1F5B">
              <w:rPr>
                <w:sz w:val="24"/>
                <w:szCs w:val="24"/>
                <w:lang w:val="ru-RU"/>
              </w:rPr>
              <w:t>руководители</w:t>
            </w:r>
          </w:p>
          <w:p w:rsidR="00DD1F5B" w:rsidRPr="00DD1F5B" w:rsidRDefault="00DD1F5B" w:rsidP="00FD0EA8">
            <w:pPr>
              <w:pStyle w:val="TableParagraph"/>
              <w:spacing w:line="226" w:lineRule="exact"/>
              <w:ind w:left="231" w:right="185"/>
              <w:jc w:val="center"/>
              <w:rPr>
                <w:sz w:val="24"/>
                <w:szCs w:val="24"/>
                <w:lang w:val="ru-RU"/>
              </w:rPr>
            </w:pPr>
            <w:r w:rsidRPr="00DD1F5B">
              <w:rPr>
                <w:spacing w:val="-1"/>
                <w:sz w:val="24"/>
                <w:szCs w:val="24"/>
                <w:lang w:val="ru-RU"/>
              </w:rPr>
              <w:t xml:space="preserve">Учителя </w:t>
            </w:r>
            <w:r w:rsidRPr="00DD1F5B">
              <w:rPr>
                <w:sz w:val="24"/>
                <w:szCs w:val="24"/>
                <w:lang w:val="ru-RU"/>
              </w:rPr>
              <w:t>физической</w:t>
            </w:r>
            <w:r w:rsidRPr="00DD1F5B">
              <w:rPr>
                <w:spacing w:val="-47"/>
                <w:sz w:val="24"/>
                <w:szCs w:val="24"/>
                <w:lang w:val="ru-RU"/>
              </w:rPr>
              <w:t xml:space="preserve"> </w:t>
            </w:r>
            <w:r w:rsidRPr="00DD1F5B">
              <w:rPr>
                <w:sz w:val="24"/>
                <w:szCs w:val="24"/>
                <w:lang w:val="ru-RU"/>
              </w:rPr>
              <w:t>культуры</w:t>
            </w:r>
          </w:p>
        </w:tc>
      </w:tr>
      <w:tr w:rsidR="00DD1F5B" w:rsidRPr="00DD1F5B" w:rsidTr="00B75E40">
        <w:trPr>
          <w:trHeight w:val="921"/>
        </w:trPr>
        <w:tc>
          <w:tcPr>
            <w:tcW w:w="743" w:type="dxa"/>
            <w:gridSpan w:val="4"/>
          </w:tcPr>
          <w:p w:rsidR="00DD1F5B" w:rsidRPr="00DD1F5B" w:rsidRDefault="00DD1F5B" w:rsidP="00FD0EA8">
            <w:pPr>
              <w:pStyle w:val="TableParagraph"/>
              <w:spacing w:line="225" w:lineRule="exact"/>
              <w:ind w:left="288"/>
              <w:rPr>
                <w:sz w:val="24"/>
                <w:szCs w:val="24"/>
              </w:rPr>
            </w:pPr>
            <w:r w:rsidRPr="00DD1F5B">
              <w:rPr>
                <w:sz w:val="24"/>
                <w:szCs w:val="24"/>
              </w:rPr>
              <w:t>6.</w:t>
            </w:r>
          </w:p>
        </w:tc>
        <w:tc>
          <w:tcPr>
            <w:tcW w:w="3331" w:type="dxa"/>
            <w:gridSpan w:val="5"/>
          </w:tcPr>
          <w:p w:rsidR="00DD1F5B" w:rsidRPr="00DD1F5B" w:rsidRDefault="00DD1F5B" w:rsidP="00FD0EA8">
            <w:pPr>
              <w:pStyle w:val="TableParagraph"/>
              <w:ind w:left="100" w:right="793"/>
              <w:jc w:val="both"/>
              <w:rPr>
                <w:sz w:val="24"/>
                <w:szCs w:val="24"/>
                <w:lang w:val="ru-RU"/>
              </w:rPr>
            </w:pPr>
            <w:proofErr w:type="gramStart"/>
            <w:r w:rsidRPr="00DD1F5B">
              <w:rPr>
                <w:sz w:val="24"/>
                <w:szCs w:val="24"/>
                <w:lang w:val="ru-RU"/>
              </w:rPr>
              <w:t>Отчѐтные</w:t>
            </w:r>
            <w:r w:rsidRPr="00DD1F5B">
              <w:rPr>
                <w:spacing w:val="-7"/>
                <w:sz w:val="24"/>
                <w:szCs w:val="24"/>
                <w:lang w:val="ru-RU"/>
              </w:rPr>
              <w:t xml:space="preserve"> </w:t>
            </w:r>
            <w:r w:rsidRPr="00DD1F5B">
              <w:rPr>
                <w:sz w:val="24"/>
                <w:szCs w:val="24"/>
                <w:lang w:val="ru-RU"/>
              </w:rPr>
              <w:t>концерты</w:t>
            </w:r>
            <w:r w:rsidRPr="00DD1F5B">
              <w:rPr>
                <w:spacing w:val="-4"/>
                <w:sz w:val="24"/>
                <w:szCs w:val="24"/>
                <w:lang w:val="ru-RU"/>
              </w:rPr>
              <w:t xml:space="preserve"> </w:t>
            </w:r>
            <w:r w:rsidRPr="00DD1F5B">
              <w:rPr>
                <w:sz w:val="24"/>
                <w:szCs w:val="24"/>
                <w:lang w:val="ru-RU"/>
              </w:rPr>
              <w:t>детских</w:t>
            </w:r>
            <w:r w:rsidRPr="00DD1F5B">
              <w:rPr>
                <w:spacing w:val="-47"/>
                <w:sz w:val="24"/>
                <w:szCs w:val="24"/>
                <w:lang w:val="ru-RU"/>
              </w:rPr>
              <w:t xml:space="preserve"> </w:t>
            </w:r>
            <w:r w:rsidRPr="00DD1F5B">
              <w:rPr>
                <w:sz w:val="24"/>
                <w:szCs w:val="24"/>
                <w:lang w:val="ru-RU"/>
              </w:rPr>
              <w:t>творческих коллективов для</w:t>
            </w:r>
            <w:r w:rsidRPr="00DD1F5B">
              <w:rPr>
                <w:spacing w:val="-47"/>
                <w:sz w:val="24"/>
                <w:szCs w:val="24"/>
                <w:lang w:val="ru-RU"/>
              </w:rPr>
              <w:t xml:space="preserve"> </w:t>
            </w:r>
            <w:r w:rsidRPr="00DD1F5B">
              <w:rPr>
                <w:sz w:val="24"/>
                <w:szCs w:val="24"/>
                <w:lang w:val="ru-RU"/>
              </w:rPr>
              <w:t>родителей</w:t>
            </w:r>
            <w:r w:rsidRPr="00DD1F5B">
              <w:rPr>
                <w:spacing w:val="-1"/>
                <w:sz w:val="24"/>
                <w:szCs w:val="24"/>
                <w:lang w:val="ru-RU"/>
              </w:rPr>
              <w:t xml:space="preserve"> </w:t>
            </w:r>
            <w:r w:rsidRPr="00DD1F5B">
              <w:rPr>
                <w:sz w:val="24"/>
                <w:szCs w:val="24"/>
                <w:lang w:val="ru-RU"/>
              </w:rPr>
              <w:t>(законных</w:t>
            </w:r>
            <w:proofErr w:type="gramEnd"/>
          </w:p>
          <w:p w:rsidR="00DD1F5B" w:rsidRPr="00DD1F5B" w:rsidRDefault="00DD1F5B" w:rsidP="00FD0EA8">
            <w:pPr>
              <w:pStyle w:val="TableParagraph"/>
              <w:spacing w:line="215" w:lineRule="exact"/>
              <w:ind w:left="100"/>
              <w:rPr>
                <w:sz w:val="24"/>
                <w:szCs w:val="24"/>
              </w:rPr>
            </w:pPr>
            <w:r w:rsidRPr="00DD1F5B">
              <w:rPr>
                <w:sz w:val="24"/>
                <w:szCs w:val="24"/>
              </w:rPr>
              <w:t>представителей)</w:t>
            </w:r>
          </w:p>
        </w:tc>
        <w:tc>
          <w:tcPr>
            <w:tcW w:w="1268" w:type="dxa"/>
            <w:gridSpan w:val="4"/>
            <w:vMerge w:val="restart"/>
          </w:tcPr>
          <w:p w:rsidR="00DD1F5B" w:rsidRPr="00DD1F5B" w:rsidRDefault="00DD1F5B" w:rsidP="00FD0EA8">
            <w:pPr>
              <w:pStyle w:val="TableParagraph"/>
              <w:ind w:left="0"/>
              <w:rPr>
                <w:sz w:val="24"/>
                <w:szCs w:val="24"/>
              </w:rPr>
            </w:pPr>
          </w:p>
        </w:tc>
        <w:tc>
          <w:tcPr>
            <w:tcW w:w="1907" w:type="dxa"/>
            <w:gridSpan w:val="4"/>
          </w:tcPr>
          <w:p w:rsidR="00DD1F5B" w:rsidRPr="00DD1F5B" w:rsidRDefault="00DD1F5B" w:rsidP="00FD0EA8">
            <w:pPr>
              <w:pStyle w:val="TableParagraph"/>
              <w:spacing w:line="225" w:lineRule="exact"/>
              <w:ind w:left="757" w:right="698"/>
              <w:jc w:val="center"/>
              <w:rPr>
                <w:sz w:val="24"/>
                <w:szCs w:val="24"/>
              </w:rPr>
            </w:pPr>
            <w:r w:rsidRPr="00DD1F5B">
              <w:rPr>
                <w:sz w:val="24"/>
                <w:szCs w:val="24"/>
              </w:rPr>
              <w:t>март</w:t>
            </w:r>
          </w:p>
        </w:tc>
        <w:tc>
          <w:tcPr>
            <w:tcW w:w="2141" w:type="dxa"/>
            <w:gridSpan w:val="2"/>
          </w:tcPr>
          <w:p w:rsidR="00DD1F5B" w:rsidRPr="00DD1F5B" w:rsidRDefault="00DD1F5B" w:rsidP="00FD0EA8">
            <w:pPr>
              <w:pStyle w:val="TableParagraph"/>
              <w:spacing w:line="225" w:lineRule="exact"/>
              <w:ind w:left="223" w:right="185"/>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461"/>
        </w:trPr>
        <w:tc>
          <w:tcPr>
            <w:tcW w:w="743" w:type="dxa"/>
            <w:gridSpan w:val="4"/>
          </w:tcPr>
          <w:p w:rsidR="00DD1F5B" w:rsidRPr="00DD1F5B" w:rsidRDefault="00DD1F5B" w:rsidP="00FD0EA8">
            <w:pPr>
              <w:pStyle w:val="TableParagraph"/>
              <w:spacing w:line="225" w:lineRule="exact"/>
              <w:ind w:left="288"/>
              <w:rPr>
                <w:sz w:val="24"/>
                <w:szCs w:val="24"/>
              </w:rPr>
            </w:pPr>
            <w:r w:rsidRPr="00DD1F5B">
              <w:rPr>
                <w:sz w:val="24"/>
                <w:szCs w:val="24"/>
              </w:rPr>
              <w:t>7.</w:t>
            </w:r>
          </w:p>
        </w:tc>
        <w:tc>
          <w:tcPr>
            <w:tcW w:w="3331" w:type="dxa"/>
            <w:gridSpan w:val="5"/>
          </w:tcPr>
          <w:p w:rsidR="00DD1F5B" w:rsidRPr="00DD1F5B" w:rsidRDefault="00DD1F5B" w:rsidP="00FD0EA8">
            <w:pPr>
              <w:pStyle w:val="TableParagraph"/>
              <w:spacing w:line="225" w:lineRule="exact"/>
              <w:ind w:left="100"/>
              <w:rPr>
                <w:sz w:val="24"/>
                <w:szCs w:val="24"/>
              </w:rPr>
            </w:pPr>
            <w:r w:rsidRPr="00DD1F5B">
              <w:rPr>
                <w:sz w:val="24"/>
                <w:szCs w:val="24"/>
              </w:rPr>
              <w:t>Психолого-педагогические</w:t>
            </w:r>
          </w:p>
          <w:p w:rsidR="00DD1F5B" w:rsidRPr="00DD1F5B" w:rsidRDefault="00DD1F5B" w:rsidP="00FD0EA8">
            <w:pPr>
              <w:pStyle w:val="TableParagraph"/>
              <w:spacing w:before="1" w:line="215" w:lineRule="exact"/>
              <w:ind w:left="100"/>
              <w:rPr>
                <w:sz w:val="24"/>
                <w:szCs w:val="24"/>
              </w:rPr>
            </w:pPr>
            <w:r w:rsidRPr="00DD1F5B">
              <w:rPr>
                <w:sz w:val="24"/>
                <w:szCs w:val="24"/>
              </w:rPr>
              <w:t>консультации</w:t>
            </w:r>
          </w:p>
        </w:tc>
        <w:tc>
          <w:tcPr>
            <w:tcW w:w="1268" w:type="dxa"/>
            <w:gridSpan w:val="4"/>
            <w:vMerge/>
            <w:tcBorders>
              <w:top w:val="nil"/>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25" w:lineRule="exact"/>
              <w:ind w:left="0" w:right="303"/>
              <w:jc w:val="right"/>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41" w:type="dxa"/>
            <w:gridSpan w:val="2"/>
          </w:tcPr>
          <w:p w:rsidR="00DD1F5B" w:rsidRPr="00DD1F5B" w:rsidRDefault="00DD1F5B" w:rsidP="00FD0EA8">
            <w:pPr>
              <w:pStyle w:val="TableParagraph"/>
              <w:spacing w:line="225" w:lineRule="exact"/>
              <w:ind w:left="228" w:right="185"/>
              <w:jc w:val="center"/>
              <w:rPr>
                <w:sz w:val="24"/>
                <w:szCs w:val="24"/>
              </w:rPr>
            </w:pPr>
            <w:r w:rsidRPr="00DD1F5B">
              <w:rPr>
                <w:sz w:val="24"/>
                <w:szCs w:val="24"/>
              </w:rPr>
              <w:t>Педагог-психолог</w:t>
            </w:r>
          </w:p>
        </w:tc>
      </w:tr>
      <w:tr w:rsidR="00DD1F5B" w:rsidRPr="00DD1F5B" w:rsidTr="00B75E40">
        <w:trPr>
          <w:trHeight w:val="273"/>
        </w:trPr>
        <w:tc>
          <w:tcPr>
            <w:tcW w:w="9390" w:type="dxa"/>
            <w:gridSpan w:val="19"/>
          </w:tcPr>
          <w:p w:rsidR="00DD1F5B" w:rsidRPr="00DD1F5B" w:rsidRDefault="00DD1F5B" w:rsidP="00FD0EA8">
            <w:pPr>
              <w:pStyle w:val="TableParagraph"/>
              <w:ind w:left="2097" w:right="2090"/>
              <w:jc w:val="center"/>
              <w:rPr>
                <w:b/>
                <w:sz w:val="24"/>
                <w:szCs w:val="24"/>
              </w:rPr>
            </w:pPr>
            <w:r w:rsidRPr="00DD1F5B">
              <w:rPr>
                <w:b/>
                <w:sz w:val="24"/>
                <w:szCs w:val="24"/>
              </w:rPr>
              <w:t>Модуль</w:t>
            </w:r>
            <w:r w:rsidRPr="00DD1F5B">
              <w:rPr>
                <w:b/>
                <w:spacing w:val="-7"/>
                <w:sz w:val="24"/>
                <w:szCs w:val="24"/>
              </w:rPr>
              <w:t xml:space="preserve"> </w:t>
            </w:r>
            <w:r w:rsidRPr="00DD1F5B">
              <w:rPr>
                <w:b/>
                <w:sz w:val="24"/>
                <w:szCs w:val="24"/>
              </w:rPr>
              <w:t>«Предметно</w:t>
            </w:r>
            <w:r w:rsidRPr="00DD1F5B">
              <w:rPr>
                <w:b/>
                <w:spacing w:val="-2"/>
                <w:sz w:val="24"/>
                <w:szCs w:val="24"/>
              </w:rPr>
              <w:t xml:space="preserve"> </w:t>
            </w:r>
            <w:r w:rsidRPr="00DD1F5B">
              <w:rPr>
                <w:b/>
                <w:sz w:val="24"/>
                <w:szCs w:val="24"/>
              </w:rPr>
              <w:t>–</w:t>
            </w:r>
            <w:r w:rsidRPr="00DD1F5B">
              <w:rPr>
                <w:b/>
                <w:spacing w:val="-1"/>
                <w:sz w:val="24"/>
                <w:szCs w:val="24"/>
              </w:rPr>
              <w:t xml:space="preserve"> </w:t>
            </w:r>
            <w:r w:rsidRPr="00DD1F5B">
              <w:rPr>
                <w:b/>
                <w:sz w:val="24"/>
                <w:szCs w:val="24"/>
              </w:rPr>
              <w:t>пространственная</w:t>
            </w:r>
            <w:r w:rsidRPr="00DD1F5B">
              <w:rPr>
                <w:b/>
                <w:spacing w:val="-4"/>
                <w:sz w:val="24"/>
                <w:szCs w:val="24"/>
              </w:rPr>
              <w:t xml:space="preserve"> </w:t>
            </w:r>
            <w:r w:rsidRPr="00DD1F5B">
              <w:rPr>
                <w:b/>
                <w:sz w:val="24"/>
                <w:szCs w:val="24"/>
              </w:rPr>
              <w:t>среда»</w:t>
            </w:r>
          </w:p>
        </w:tc>
      </w:tr>
      <w:tr w:rsidR="00DD1F5B" w:rsidRPr="00DD1F5B" w:rsidTr="00B75E40">
        <w:trPr>
          <w:trHeight w:val="1612"/>
        </w:trPr>
        <w:tc>
          <w:tcPr>
            <w:tcW w:w="743" w:type="dxa"/>
            <w:gridSpan w:val="4"/>
          </w:tcPr>
          <w:p w:rsidR="00DD1F5B" w:rsidRPr="00DD1F5B" w:rsidRDefault="00DD1F5B" w:rsidP="00FD0EA8">
            <w:pPr>
              <w:pStyle w:val="TableParagraph"/>
              <w:spacing w:line="225" w:lineRule="exact"/>
              <w:ind w:left="288"/>
              <w:rPr>
                <w:sz w:val="24"/>
                <w:szCs w:val="24"/>
              </w:rPr>
            </w:pPr>
            <w:r w:rsidRPr="00DD1F5B">
              <w:rPr>
                <w:sz w:val="24"/>
                <w:szCs w:val="24"/>
              </w:rPr>
              <w:lastRenderedPageBreak/>
              <w:t>1.</w:t>
            </w:r>
          </w:p>
        </w:tc>
        <w:tc>
          <w:tcPr>
            <w:tcW w:w="3331" w:type="dxa"/>
            <w:gridSpan w:val="5"/>
            <w:tcBorders>
              <w:right w:val="single" w:sz="6" w:space="0" w:color="000000"/>
            </w:tcBorders>
          </w:tcPr>
          <w:p w:rsidR="00DD1F5B" w:rsidRPr="00DD1F5B" w:rsidRDefault="00DD1F5B" w:rsidP="00FD0EA8">
            <w:pPr>
              <w:pStyle w:val="TableParagraph"/>
              <w:ind w:left="100" w:right="200"/>
              <w:rPr>
                <w:sz w:val="24"/>
                <w:szCs w:val="24"/>
                <w:lang w:val="ru-RU"/>
              </w:rPr>
            </w:pPr>
            <w:r w:rsidRPr="00DD1F5B">
              <w:rPr>
                <w:sz w:val="24"/>
                <w:szCs w:val="24"/>
                <w:lang w:val="ru-RU"/>
              </w:rPr>
              <w:t>Оформление информационных</w:t>
            </w:r>
            <w:r w:rsidRPr="00DD1F5B">
              <w:rPr>
                <w:spacing w:val="1"/>
                <w:sz w:val="24"/>
                <w:szCs w:val="24"/>
                <w:lang w:val="ru-RU"/>
              </w:rPr>
              <w:t xml:space="preserve"> </w:t>
            </w:r>
            <w:r w:rsidRPr="00DD1F5B">
              <w:rPr>
                <w:sz w:val="24"/>
                <w:szCs w:val="24"/>
                <w:lang w:val="ru-RU"/>
              </w:rPr>
              <w:t>стендов,</w:t>
            </w:r>
            <w:r w:rsidRPr="00DD1F5B">
              <w:rPr>
                <w:spacing w:val="2"/>
                <w:sz w:val="24"/>
                <w:szCs w:val="24"/>
                <w:lang w:val="ru-RU"/>
              </w:rPr>
              <w:t xml:space="preserve"> </w:t>
            </w:r>
            <w:r w:rsidRPr="00DD1F5B">
              <w:rPr>
                <w:sz w:val="24"/>
                <w:szCs w:val="24"/>
                <w:lang w:val="ru-RU"/>
              </w:rPr>
              <w:t>плакатов,</w:t>
            </w:r>
            <w:r w:rsidRPr="00DD1F5B">
              <w:rPr>
                <w:spacing w:val="2"/>
                <w:sz w:val="24"/>
                <w:szCs w:val="24"/>
                <w:lang w:val="ru-RU"/>
              </w:rPr>
              <w:t xml:space="preserve"> </w:t>
            </w:r>
            <w:r w:rsidRPr="00DD1F5B">
              <w:rPr>
                <w:sz w:val="24"/>
                <w:szCs w:val="24"/>
                <w:lang w:val="ru-RU"/>
              </w:rPr>
              <w:t>сменяемых</w:t>
            </w:r>
            <w:r w:rsidRPr="00DD1F5B">
              <w:rPr>
                <w:spacing w:val="1"/>
                <w:sz w:val="24"/>
                <w:szCs w:val="24"/>
                <w:lang w:val="ru-RU"/>
              </w:rPr>
              <w:t xml:space="preserve"> </w:t>
            </w:r>
            <w:r w:rsidRPr="00DD1F5B">
              <w:rPr>
                <w:sz w:val="24"/>
                <w:szCs w:val="24"/>
                <w:lang w:val="ru-RU"/>
              </w:rPr>
              <w:t>композиций с отражением важной</w:t>
            </w:r>
            <w:r w:rsidRPr="00DD1F5B">
              <w:rPr>
                <w:spacing w:val="1"/>
                <w:sz w:val="24"/>
                <w:szCs w:val="24"/>
                <w:lang w:val="ru-RU"/>
              </w:rPr>
              <w:t xml:space="preserve"> </w:t>
            </w:r>
            <w:r w:rsidRPr="00DD1F5B">
              <w:rPr>
                <w:sz w:val="24"/>
                <w:szCs w:val="24"/>
                <w:lang w:val="ru-RU"/>
              </w:rPr>
              <w:t>информации по направлениям</w:t>
            </w:r>
            <w:r w:rsidRPr="00DD1F5B">
              <w:rPr>
                <w:spacing w:val="1"/>
                <w:sz w:val="24"/>
                <w:szCs w:val="24"/>
                <w:lang w:val="ru-RU"/>
              </w:rPr>
              <w:t xml:space="preserve"> </w:t>
            </w:r>
            <w:r w:rsidRPr="00DD1F5B">
              <w:rPr>
                <w:sz w:val="24"/>
                <w:szCs w:val="24"/>
                <w:lang w:val="ru-RU"/>
              </w:rPr>
              <w:t>работы</w:t>
            </w:r>
            <w:r w:rsidRPr="00DD1F5B">
              <w:rPr>
                <w:spacing w:val="-3"/>
                <w:sz w:val="24"/>
                <w:szCs w:val="24"/>
                <w:lang w:val="ru-RU"/>
              </w:rPr>
              <w:t xml:space="preserve"> </w:t>
            </w:r>
            <w:r w:rsidRPr="00DD1F5B">
              <w:rPr>
                <w:sz w:val="24"/>
                <w:szCs w:val="24"/>
                <w:lang w:val="ru-RU"/>
              </w:rPr>
              <w:t>школы</w:t>
            </w:r>
            <w:r w:rsidRPr="00DD1F5B">
              <w:rPr>
                <w:spacing w:val="-2"/>
                <w:sz w:val="24"/>
                <w:szCs w:val="24"/>
                <w:lang w:val="ru-RU"/>
              </w:rPr>
              <w:t xml:space="preserve"> </w:t>
            </w:r>
            <w:r w:rsidRPr="00DD1F5B">
              <w:rPr>
                <w:sz w:val="24"/>
                <w:szCs w:val="24"/>
                <w:lang w:val="ru-RU"/>
              </w:rPr>
              <w:t>и</w:t>
            </w:r>
            <w:r w:rsidRPr="00DD1F5B">
              <w:rPr>
                <w:spacing w:val="-2"/>
                <w:sz w:val="24"/>
                <w:szCs w:val="24"/>
                <w:lang w:val="ru-RU"/>
              </w:rPr>
              <w:t xml:space="preserve"> </w:t>
            </w:r>
            <w:proofErr w:type="gramStart"/>
            <w:r w:rsidRPr="00DD1F5B">
              <w:rPr>
                <w:sz w:val="24"/>
                <w:szCs w:val="24"/>
                <w:lang w:val="ru-RU"/>
              </w:rPr>
              <w:t>образовательному</w:t>
            </w:r>
            <w:proofErr w:type="gramEnd"/>
          </w:p>
          <w:p w:rsidR="00DD1F5B" w:rsidRPr="00DD1F5B" w:rsidRDefault="00DD1F5B" w:rsidP="00FD0EA8">
            <w:pPr>
              <w:pStyle w:val="TableParagraph"/>
              <w:spacing w:line="230" w:lineRule="atLeast"/>
              <w:ind w:left="100" w:right="663"/>
              <w:rPr>
                <w:sz w:val="24"/>
                <w:szCs w:val="24"/>
              </w:rPr>
            </w:pPr>
            <w:r w:rsidRPr="00DD1F5B">
              <w:rPr>
                <w:sz w:val="24"/>
                <w:szCs w:val="24"/>
              </w:rPr>
              <w:t>и воспитательному маршруту</w:t>
            </w:r>
            <w:r w:rsidRPr="00DD1F5B">
              <w:rPr>
                <w:spacing w:val="-48"/>
                <w:sz w:val="24"/>
                <w:szCs w:val="24"/>
              </w:rPr>
              <w:t xml:space="preserve"> </w:t>
            </w:r>
            <w:r w:rsidRPr="00DD1F5B">
              <w:rPr>
                <w:sz w:val="24"/>
                <w:szCs w:val="24"/>
              </w:rPr>
              <w:t>обучающихся</w:t>
            </w:r>
          </w:p>
        </w:tc>
        <w:tc>
          <w:tcPr>
            <w:tcW w:w="1268" w:type="dxa"/>
            <w:gridSpan w:val="4"/>
            <w:vMerge w:val="restart"/>
            <w:tcBorders>
              <w:left w:val="single" w:sz="6" w:space="0" w:color="000000"/>
            </w:tcBorders>
          </w:tcPr>
          <w:p w:rsidR="00DD1F5B" w:rsidRPr="00DD1F5B" w:rsidRDefault="00DD1F5B" w:rsidP="00FD0EA8">
            <w:pPr>
              <w:pStyle w:val="TableParagraph"/>
              <w:spacing w:line="225" w:lineRule="exact"/>
              <w:ind w:left="375"/>
              <w:rPr>
                <w:sz w:val="24"/>
                <w:szCs w:val="24"/>
              </w:rPr>
            </w:pPr>
            <w:r w:rsidRPr="00DD1F5B">
              <w:rPr>
                <w:sz w:val="24"/>
                <w:szCs w:val="24"/>
              </w:rPr>
              <w:t>10-11</w:t>
            </w:r>
          </w:p>
        </w:tc>
        <w:tc>
          <w:tcPr>
            <w:tcW w:w="1907" w:type="dxa"/>
            <w:gridSpan w:val="4"/>
          </w:tcPr>
          <w:p w:rsidR="00DD1F5B" w:rsidRPr="00DD1F5B" w:rsidRDefault="00DD1F5B" w:rsidP="00FD0EA8">
            <w:pPr>
              <w:pStyle w:val="TableParagraph"/>
              <w:spacing w:line="225" w:lineRule="exact"/>
              <w:ind w:left="0" w:right="351"/>
              <w:jc w:val="right"/>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41" w:type="dxa"/>
            <w:gridSpan w:val="2"/>
          </w:tcPr>
          <w:p w:rsidR="00DD1F5B" w:rsidRPr="00DD1F5B" w:rsidRDefault="00DD1F5B" w:rsidP="00FD0EA8">
            <w:pPr>
              <w:pStyle w:val="TableParagraph"/>
              <w:spacing w:line="225" w:lineRule="exact"/>
              <w:ind w:left="173" w:right="185"/>
              <w:jc w:val="center"/>
              <w:rPr>
                <w:sz w:val="24"/>
                <w:szCs w:val="24"/>
              </w:rPr>
            </w:pPr>
            <w:r w:rsidRPr="00DD1F5B">
              <w:rPr>
                <w:sz w:val="24"/>
                <w:szCs w:val="24"/>
              </w:rPr>
              <w:t>Администрация</w:t>
            </w:r>
            <w:r w:rsidRPr="00DD1F5B">
              <w:rPr>
                <w:spacing w:val="-4"/>
                <w:sz w:val="24"/>
                <w:szCs w:val="24"/>
              </w:rPr>
              <w:t xml:space="preserve"> </w:t>
            </w:r>
            <w:r w:rsidRPr="00DD1F5B">
              <w:rPr>
                <w:sz w:val="24"/>
                <w:szCs w:val="24"/>
              </w:rPr>
              <w:t>школы</w:t>
            </w:r>
          </w:p>
        </w:tc>
      </w:tr>
      <w:tr w:rsidR="00DD1F5B" w:rsidRPr="00DD1F5B" w:rsidTr="00B75E40">
        <w:trPr>
          <w:trHeight w:val="1838"/>
        </w:trPr>
        <w:tc>
          <w:tcPr>
            <w:tcW w:w="743" w:type="dxa"/>
            <w:gridSpan w:val="4"/>
          </w:tcPr>
          <w:p w:rsidR="00DD1F5B" w:rsidRPr="00DD1F5B" w:rsidRDefault="00DD1F5B" w:rsidP="00FD0EA8">
            <w:pPr>
              <w:pStyle w:val="TableParagraph"/>
              <w:spacing w:line="225" w:lineRule="exact"/>
              <w:ind w:left="288"/>
              <w:rPr>
                <w:sz w:val="24"/>
                <w:szCs w:val="24"/>
              </w:rPr>
            </w:pPr>
            <w:r w:rsidRPr="00DD1F5B">
              <w:rPr>
                <w:sz w:val="24"/>
                <w:szCs w:val="24"/>
              </w:rPr>
              <w:t>2.</w:t>
            </w:r>
          </w:p>
        </w:tc>
        <w:tc>
          <w:tcPr>
            <w:tcW w:w="3331" w:type="dxa"/>
            <w:gridSpan w:val="5"/>
            <w:tcBorders>
              <w:right w:val="single" w:sz="6" w:space="0" w:color="000000"/>
            </w:tcBorders>
          </w:tcPr>
          <w:p w:rsidR="00DD1F5B" w:rsidRPr="00DD1F5B" w:rsidRDefault="00DD1F5B" w:rsidP="00FD0EA8">
            <w:pPr>
              <w:pStyle w:val="TableParagraph"/>
              <w:ind w:left="100" w:right="200"/>
              <w:rPr>
                <w:sz w:val="24"/>
                <w:szCs w:val="24"/>
                <w:lang w:val="ru-RU"/>
              </w:rPr>
            </w:pPr>
            <w:proofErr w:type="gramStart"/>
            <w:r w:rsidRPr="00DD1F5B">
              <w:rPr>
                <w:sz w:val="24"/>
                <w:szCs w:val="24"/>
                <w:lang w:val="ru-RU"/>
              </w:rPr>
              <w:t>Оформление интерьера школьных</w:t>
            </w:r>
            <w:r w:rsidRPr="00DD1F5B">
              <w:rPr>
                <w:spacing w:val="1"/>
                <w:sz w:val="24"/>
                <w:szCs w:val="24"/>
                <w:lang w:val="ru-RU"/>
              </w:rPr>
              <w:t xml:space="preserve"> </w:t>
            </w:r>
            <w:r w:rsidRPr="00DD1F5B">
              <w:rPr>
                <w:sz w:val="24"/>
                <w:szCs w:val="24"/>
                <w:lang w:val="ru-RU"/>
              </w:rPr>
              <w:t>помещений</w:t>
            </w:r>
            <w:r w:rsidRPr="00DD1F5B">
              <w:rPr>
                <w:spacing w:val="-2"/>
                <w:sz w:val="24"/>
                <w:szCs w:val="24"/>
                <w:lang w:val="ru-RU"/>
              </w:rPr>
              <w:t xml:space="preserve"> </w:t>
            </w:r>
            <w:r w:rsidRPr="00DD1F5B">
              <w:rPr>
                <w:sz w:val="24"/>
                <w:szCs w:val="24"/>
                <w:lang w:val="ru-RU"/>
              </w:rPr>
              <w:t>(кабинетов,</w:t>
            </w:r>
            <w:r w:rsidRPr="00DD1F5B">
              <w:rPr>
                <w:spacing w:val="3"/>
                <w:sz w:val="24"/>
                <w:szCs w:val="24"/>
                <w:lang w:val="ru-RU"/>
              </w:rPr>
              <w:t xml:space="preserve"> </w:t>
            </w:r>
            <w:r w:rsidRPr="00DD1F5B">
              <w:rPr>
                <w:sz w:val="24"/>
                <w:szCs w:val="24"/>
                <w:lang w:val="ru-RU"/>
              </w:rPr>
              <w:t>фойе,</w:t>
            </w:r>
            <w:r w:rsidRPr="00DD1F5B">
              <w:rPr>
                <w:spacing w:val="1"/>
                <w:sz w:val="24"/>
                <w:szCs w:val="24"/>
                <w:lang w:val="ru-RU"/>
              </w:rPr>
              <w:t xml:space="preserve"> </w:t>
            </w:r>
            <w:r w:rsidRPr="00DD1F5B">
              <w:rPr>
                <w:sz w:val="24"/>
                <w:szCs w:val="24"/>
                <w:lang w:val="ru-RU"/>
              </w:rPr>
              <w:t>вестибюля, коридоров, рекриаций,</w:t>
            </w:r>
            <w:r w:rsidRPr="00DD1F5B">
              <w:rPr>
                <w:spacing w:val="1"/>
                <w:sz w:val="24"/>
                <w:szCs w:val="24"/>
                <w:lang w:val="ru-RU"/>
              </w:rPr>
              <w:t xml:space="preserve"> </w:t>
            </w:r>
            <w:r w:rsidRPr="00DD1F5B">
              <w:rPr>
                <w:sz w:val="24"/>
                <w:szCs w:val="24"/>
                <w:lang w:val="ru-RU"/>
              </w:rPr>
              <w:t>залов, лестничных пролётов,</w:t>
            </w:r>
            <w:r w:rsidRPr="00DD1F5B">
              <w:rPr>
                <w:spacing w:val="1"/>
                <w:sz w:val="24"/>
                <w:szCs w:val="24"/>
                <w:lang w:val="ru-RU"/>
              </w:rPr>
              <w:t xml:space="preserve"> </w:t>
            </w:r>
            <w:r w:rsidRPr="00DD1F5B">
              <w:rPr>
                <w:sz w:val="24"/>
                <w:szCs w:val="24"/>
                <w:lang w:val="ru-RU"/>
              </w:rPr>
              <w:t>кабинетов,</w:t>
            </w:r>
            <w:r w:rsidRPr="00DD1F5B">
              <w:rPr>
                <w:spacing w:val="3"/>
                <w:sz w:val="24"/>
                <w:szCs w:val="24"/>
                <w:lang w:val="ru-RU"/>
              </w:rPr>
              <w:t xml:space="preserve"> </w:t>
            </w:r>
            <w:r w:rsidRPr="00DD1F5B">
              <w:rPr>
                <w:sz w:val="24"/>
                <w:szCs w:val="24"/>
                <w:lang w:val="ru-RU"/>
              </w:rPr>
              <w:t>пришкольной</w:t>
            </w:r>
            <w:r w:rsidRPr="00DD1F5B">
              <w:rPr>
                <w:spacing w:val="1"/>
                <w:sz w:val="24"/>
                <w:szCs w:val="24"/>
                <w:lang w:val="ru-RU"/>
              </w:rPr>
              <w:t xml:space="preserve"> </w:t>
            </w:r>
            <w:r w:rsidRPr="00DD1F5B">
              <w:rPr>
                <w:sz w:val="24"/>
                <w:szCs w:val="24"/>
                <w:lang w:val="ru-RU"/>
              </w:rPr>
              <w:t>территории)</w:t>
            </w:r>
            <w:r w:rsidRPr="00DD1F5B">
              <w:rPr>
                <w:spacing w:val="1"/>
                <w:sz w:val="24"/>
                <w:szCs w:val="24"/>
                <w:lang w:val="ru-RU"/>
              </w:rPr>
              <w:t xml:space="preserve"> </w:t>
            </w:r>
            <w:r w:rsidRPr="00DD1F5B">
              <w:rPr>
                <w:sz w:val="24"/>
                <w:szCs w:val="24"/>
                <w:lang w:val="ru-RU"/>
              </w:rPr>
              <w:t>к</w:t>
            </w:r>
            <w:r w:rsidRPr="00DD1F5B">
              <w:rPr>
                <w:spacing w:val="-1"/>
                <w:sz w:val="24"/>
                <w:szCs w:val="24"/>
                <w:lang w:val="ru-RU"/>
              </w:rPr>
              <w:t xml:space="preserve"> </w:t>
            </w:r>
            <w:r w:rsidRPr="00DD1F5B">
              <w:rPr>
                <w:sz w:val="24"/>
                <w:szCs w:val="24"/>
                <w:lang w:val="ru-RU"/>
              </w:rPr>
              <w:t>праздникам,</w:t>
            </w:r>
            <w:proofErr w:type="gramEnd"/>
          </w:p>
          <w:p w:rsidR="00DD1F5B" w:rsidRPr="00DD1F5B" w:rsidRDefault="00DD1F5B" w:rsidP="00FD0EA8">
            <w:pPr>
              <w:pStyle w:val="TableParagraph"/>
              <w:spacing w:line="230" w:lineRule="exact"/>
              <w:ind w:left="100" w:right="124"/>
              <w:rPr>
                <w:sz w:val="24"/>
                <w:szCs w:val="24"/>
                <w:lang w:val="ru-RU"/>
              </w:rPr>
            </w:pPr>
            <w:r w:rsidRPr="00DD1F5B">
              <w:rPr>
                <w:sz w:val="24"/>
                <w:szCs w:val="24"/>
                <w:lang w:val="ru-RU"/>
              </w:rPr>
              <w:t>значимым</w:t>
            </w:r>
            <w:r w:rsidRPr="00DD1F5B">
              <w:rPr>
                <w:spacing w:val="-6"/>
                <w:sz w:val="24"/>
                <w:szCs w:val="24"/>
                <w:lang w:val="ru-RU"/>
              </w:rPr>
              <w:t xml:space="preserve"> </w:t>
            </w:r>
            <w:r w:rsidRPr="00DD1F5B">
              <w:rPr>
                <w:sz w:val="24"/>
                <w:szCs w:val="24"/>
                <w:lang w:val="ru-RU"/>
              </w:rPr>
              <w:t>событиям,</w:t>
            </w:r>
            <w:r w:rsidRPr="00DD1F5B">
              <w:rPr>
                <w:spacing w:val="-9"/>
                <w:sz w:val="24"/>
                <w:szCs w:val="24"/>
                <w:lang w:val="ru-RU"/>
              </w:rPr>
              <w:t xml:space="preserve"> </w:t>
            </w:r>
            <w:r w:rsidRPr="00DD1F5B">
              <w:rPr>
                <w:sz w:val="24"/>
                <w:szCs w:val="24"/>
                <w:lang w:val="ru-RU"/>
              </w:rPr>
              <w:t>мероприятиям</w:t>
            </w:r>
            <w:r w:rsidRPr="00DD1F5B">
              <w:rPr>
                <w:spacing w:val="-47"/>
                <w:sz w:val="24"/>
                <w:szCs w:val="24"/>
                <w:lang w:val="ru-RU"/>
              </w:rPr>
              <w:t xml:space="preserve"> </w:t>
            </w:r>
            <w:r w:rsidRPr="00DD1F5B">
              <w:rPr>
                <w:sz w:val="24"/>
                <w:szCs w:val="24"/>
                <w:lang w:val="ru-RU"/>
              </w:rPr>
              <w:t>различной</w:t>
            </w:r>
            <w:r w:rsidRPr="00DD1F5B">
              <w:rPr>
                <w:spacing w:val="-1"/>
                <w:sz w:val="24"/>
                <w:szCs w:val="24"/>
                <w:lang w:val="ru-RU"/>
              </w:rPr>
              <w:t xml:space="preserve"> </w:t>
            </w:r>
            <w:r w:rsidRPr="00DD1F5B">
              <w:rPr>
                <w:sz w:val="24"/>
                <w:szCs w:val="24"/>
                <w:lang w:val="ru-RU"/>
              </w:rPr>
              <w:t>направленности</w:t>
            </w:r>
          </w:p>
        </w:tc>
        <w:tc>
          <w:tcPr>
            <w:tcW w:w="1268"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line="225" w:lineRule="exact"/>
              <w:ind w:left="0" w:right="351"/>
              <w:jc w:val="right"/>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41" w:type="dxa"/>
            <w:gridSpan w:val="2"/>
          </w:tcPr>
          <w:p w:rsidR="00DD1F5B" w:rsidRPr="00DD1F5B" w:rsidRDefault="00DD1F5B" w:rsidP="00FD0EA8">
            <w:pPr>
              <w:pStyle w:val="TableParagraph"/>
              <w:ind w:left="277" w:right="289" w:hanging="1"/>
              <w:jc w:val="center"/>
              <w:rPr>
                <w:sz w:val="24"/>
                <w:szCs w:val="24"/>
                <w:lang w:val="ru-RU"/>
              </w:rPr>
            </w:pPr>
            <w:r w:rsidRPr="00DD1F5B">
              <w:rPr>
                <w:sz w:val="24"/>
                <w:szCs w:val="24"/>
                <w:lang w:val="ru-RU"/>
              </w:rPr>
              <w:t>Администрация школы</w:t>
            </w:r>
            <w:r w:rsidRPr="00DD1F5B">
              <w:rPr>
                <w:spacing w:val="1"/>
                <w:sz w:val="24"/>
                <w:szCs w:val="24"/>
                <w:lang w:val="ru-RU"/>
              </w:rPr>
              <w:t xml:space="preserve"> </w:t>
            </w:r>
            <w:r w:rsidRPr="00DD1F5B">
              <w:rPr>
                <w:sz w:val="24"/>
                <w:szCs w:val="24"/>
                <w:lang w:val="ru-RU"/>
              </w:rPr>
              <w:t>Педагог</w:t>
            </w:r>
            <w:proofErr w:type="gramStart"/>
            <w:r w:rsidRPr="00DD1F5B">
              <w:rPr>
                <w:sz w:val="24"/>
                <w:szCs w:val="24"/>
                <w:lang w:val="ru-RU"/>
              </w:rPr>
              <w:t>и-</w:t>
            </w:r>
            <w:proofErr w:type="gramEnd"/>
            <w:r w:rsidRPr="00DD1F5B">
              <w:rPr>
                <w:spacing w:val="-8"/>
                <w:sz w:val="24"/>
                <w:szCs w:val="24"/>
                <w:lang w:val="ru-RU"/>
              </w:rPr>
              <w:t xml:space="preserve"> </w:t>
            </w:r>
            <w:r w:rsidRPr="00DD1F5B">
              <w:rPr>
                <w:sz w:val="24"/>
                <w:szCs w:val="24"/>
                <w:lang w:val="ru-RU"/>
              </w:rPr>
              <w:t>организаторы</w:t>
            </w:r>
            <w:r w:rsidRPr="00DD1F5B">
              <w:rPr>
                <w:spacing w:val="-47"/>
                <w:sz w:val="24"/>
                <w:szCs w:val="24"/>
                <w:lang w:val="ru-RU"/>
              </w:rPr>
              <w:t xml:space="preserve"> </w:t>
            </w:r>
            <w:r w:rsidRPr="00DD1F5B">
              <w:rPr>
                <w:sz w:val="24"/>
                <w:szCs w:val="24"/>
                <w:lang w:val="ru-RU"/>
              </w:rPr>
              <w:t>Вожатая</w:t>
            </w:r>
          </w:p>
          <w:p w:rsidR="00DD1F5B" w:rsidRPr="00DD1F5B" w:rsidRDefault="00DD1F5B" w:rsidP="00FD0EA8">
            <w:pPr>
              <w:pStyle w:val="TableParagraph"/>
              <w:spacing w:line="237" w:lineRule="auto"/>
              <w:ind w:left="286" w:right="299" w:firstLine="470"/>
              <w:rPr>
                <w:sz w:val="24"/>
                <w:szCs w:val="24"/>
                <w:lang w:val="ru-RU"/>
              </w:rPr>
            </w:pPr>
            <w:r w:rsidRPr="00DD1F5B">
              <w:rPr>
                <w:sz w:val="24"/>
                <w:szCs w:val="24"/>
                <w:lang w:val="ru-RU"/>
              </w:rPr>
              <w:t>Педагоги ДО</w:t>
            </w:r>
            <w:r w:rsidRPr="00DD1F5B">
              <w:rPr>
                <w:spacing w:val="1"/>
                <w:sz w:val="24"/>
                <w:szCs w:val="24"/>
                <w:lang w:val="ru-RU"/>
              </w:rPr>
              <w:t xml:space="preserve"> </w:t>
            </w:r>
            <w:r w:rsidRPr="00DD1F5B">
              <w:rPr>
                <w:sz w:val="24"/>
                <w:szCs w:val="24"/>
                <w:lang w:val="ru-RU"/>
              </w:rPr>
              <w:t>Учителя – предметники</w:t>
            </w:r>
            <w:r w:rsidRPr="00DD1F5B">
              <w:rPr>
                <w:spacing w:val="-47"/>
                <w:sz w:val="24"/>
                <w:szCs w:val="24"/>
                <w:lang w:val="ru-RU"/>
              </w:rPr>
              <w:t xml:space="preserve"> </w:t>
            </w:r>
            <w:r w:rsidRPr="00DD1F5B">
              <w:rPr>
                <w:spacing w:val="-1"/>
                <w:sz w:val="24"/>
                <w:szCs w:val="24"/>
                <w:lang w:val="ru-RU"/>
              </w:rPr>
              <w:t>Классные</w:t>
            </w:r>
            <w:r w:rsidRPr="00DD1F5B">
              <w:rPr>
                <w:spacing w:val="-8"/>
                <w:sz w:val="24"/>
                <w:szCs w:val="24"/>
                <w:lang w:val="ru-RU"/>
              </w:rPr>
              <w:t xml:space="preserve"> </w:t>
            </w:r>
            <w:r w:rsidRPr="00DD1F5B">
              <w:rPr>
                <w:sz w:val="24"/>
                <w:szCs w:val="24"/>
                <w:lang w:val="ru-RU"/>
              </w:rPr>
              <w:t>руководители</w:t>
            </w:r>
          </w:p>
        </w:tc>
      </w:tr>
      <w:tr w:rsidR="00DD1F5B" w:rsidRPr="00DD1F5B" w:rsidTr="00B75E40">
        <w:trPr>
          <w:trHeight w:val="1842"/>
        </w:trPr>
        <w:tc>
          <w:tcPr>
            <w:tcW w:w="743" w:type="dxa"/>
            <w:gridSpan w:val="4"/>
          </w:tcPr>
          <w:p w:rsidR="00DD1F5B" w:rsidRPr="00DD1F5B" w:rsidRDefault="00DD1F5B" w:rsidP="00FD0EA8">
            <w:pPr>
              <w:pStyle w:val="TableParagraph"/>
              <w:spacing w:line="224" w:lineRule="exact"/>
              <w:ind w:left="288"/>
              <w:rPr>
                <w:sz w:val="24"/>
                <w:szCs w:val="24"/>
              </w:rPr>
            </w:pPr>
            <w:r w:rsidRPr="00DD1F5B">
              <w:rPr>
                <w:sz w:val="24"/>
                <w:szCs w:val="24"/>
              </w:rPr>
              <w:t>3.</w:t>
            </w:r>
          </w:p>
        </w:tc>
        <w:tc>
          <w:tcPr>
            <w:tcW w:w="3331" w:type="dxa"/>
            <w:gridSpan w:val="5"/>
            <w:tcBorders>
              <w:right w:val="single" w:sz="6" w:space="0" w:color="000000"/>
            </w:tcBorders>
          </w:tcPr>
          <w:p w:rsidR="00DD1F5B" w:rsidRPr="00DD1F5B" w:rsidRDefault="00DD1F5B" w:rsidP="00FD0EA8">
            <w:pPr>
              <w:pStyle w:val="TableParagraph"/>
              <w:ind w:left="100" w:right="186"/>
              <w:rPr>
                <w:sz w:val="24"/>
                <w:szCs w:val="24"/>
                <w:lang w:val="ru-RU"/>
              </w:rPr>
            </w:pPr>
            <w:proofErr w:type="gramStart"/>
            <w:r w:rsidRPr="00DD1F5B">
              <w:rPr>
                <w:sz w:val="24"/>
                <w:szCs w:val="24"/>
                <w:lang w:val="ru-RU"/>
              </w:rPr>
              <w:t>Создание</w:t>
            </w:r>
            <w:r w:rsidRPr="00DD1F5B">
              <w:rPr>
                <w:spacing w:val="-7"/>
                <w:sz w:val="24"/>
                <w:szCs w:val="24"/>
                <w:lang w:val="ru-RU"/>
              </w:rPr>
              <w:t xml:space="preserve"> </w:t>
            </w:r>
            <w:r w:rsidRPr="00DD1F5B">
              <w:rPr>
                <w:sz w:val="24"/>
                <w:szCs w:val="24"/>
                <w:lang w:val="ru-RU"/>
              </w:rPr>
              <w:t>сменяемых</w:t>
            </w:r>
            <w:r w:rsidRPr="00DD1F5B">
              <w:rPr>
                <w:spacing w:val="-5"/>
                <w:sz w:val="24"/>
                <w:szCs w:val="24"/>
                <w:lang w:val="ru-RU"/>
              </w:rPr>
              <w:t xml:space="preserve"> </w:t>
            </w:r>
            <w:r w:rsidRPr="00DD1F5B">
              <w:rPr>
                <w:sz w:val="24"/>
                <w:szCs w:val="24"/>
                <w:lang w:val="ru-RU"/>
              </w:rPr>
              <w:t>тематических</w:t>
            </w:r>
            <w:r w:rsidRPr="00DD1F5B">
              <w:rPr>
                <w:spacing w:val="-47"/>
                <w:sz w:val="24"/>
                <w:szCs w:val="24"/>
                <w:lang w:val="ru-RU"/>
              </w:rPr>
              <w:t xml:space="preserve"> </w:t>
            </w:r>
            <w:r w:rsidRPr="00DD1F5B">
              <w:rPr>
                <w:sz w:val="24"/>
                <w:szCs w:val="24"/>
                <w:lang w:val="ru-RU"/>
              </w:rPr>
              <w:t>выставок,</w:t>
            </w:r>
            <w:r w:rsidRPr="00DD1F5B">
              <w:rPr>
                <w:spacing w:val="1"/>
                <w:sz w:val="24"/>
                <w:szCs w:val="24"/>
                <w:lang w:val="ru-RU"/>
              </w:rPr>
              <w:t xml:space="preserve"> </w:t>
            </w:r>
            <w:r w:rsidRPr="00DD1F5B">
              <w:rPr>
                <w:sz w:val="24"/>
                <w:szCs w:val="24"/>
                <w:lang w:val="ru-RU"/>
              </w:rPr>
              <w:t>инсталляций:</w:t>
            </w:r>
            <w:r w:rsidRPr="00DD1F5B">
              <w:rPr>
                <w:spacing w:val="2"/>
                <w:sz w:val="24"/>
                <w:szCs w:val="24"/>
                <w:lang w:val="ru-RU"/>
              </w:rPr>
              <w:t xml:space="preserve"> </w:t>
            </w:r>
            <w:r w:rsidRPr="00DD1F5B">
              <w:rPr>
                <w:sz w:val="24"/>
                <w:szCs w:val="24"/>
                <w:lang w:val="ru-RU"/>
              </w:rPr>
              <w:t>книг,</w:t>
            </w:r>
            <w:r w:rsidRPr="00DD1F5B">
              <w:rPr>
                <w:spacing w:val="1"/>
                <w:sz w:val="24"/>
                <w:szCs w:val="24"/>
                <w:lang w:val="ru-RU"/>
              </w:rPr>
              <w:t xml:space="preserve"> </w:t>
            </w:r>
            <w:r w:rsidRPr="00DD1F5B">
              <w:rPr>
                <w:sz w:val="24"/>
                <w:szCs w:val="24"/>
                <w:lang w:val="ru-RU"/>
              </w:rPr>
              <w:t>рисунков,</w:t>
            </w:r>
            <w:r w:rsidRPr="00DD1F5B">
              <w:rPr>
                <w:spacing w:val="2"/>
                <w:sz w:val="24"/>
                <w:szCs w:val="24"/>
                <w:lang w:val="ru-RU"/>
              </w:rPr>
              <w:t xml:space="preserve"> </w:t>
            </w:r>
            <w:r w:rsidRPr="00DD1F5B">
              <w:rPr>
                <w:sz w:val="24"/>
                <w:szCs w:val="24"/>
                <w:lang w:val="ru-RU"/>
              </w:rPr>
              <w:t>творческих работ,</w:t>
            </w:r>
            <w:r w:rsidRPr="00DD1F5B">
              <w:rPr>
                <w:spacing w:val="1"/>
                <w:sz w:val="24"/>
                <w:szCs w:val="24"/>
                <w:lang w:val="ru-RU"/>
              </w:rPr>
              <w:t xml:space="preserve"> </w:t>
            </w:r>
            <w:r w:rsidRPr="00DD1F5B">
              <w:rPr>
                <w:sz w:val="24"/>
                <w:szCs w:val="24"/>
                <w:lang w:val="ru-RU"/>
              </w:rPr>
              <w:t>поделок из природного материала,</w:t>
            </w:r>
            <w:r w:rsidRPr="00DD1F5B">
              <w:rPr>
                <w:spacing w:val="1"/>
                <w:sz w:val="24"/>
                <w:szCs w:val="24"/>
                <w:lang w:val="ru-RU"/>
              </w:rPr>
              <w:t xml:space="preserve"> </w:t>
            </w:r>
            <w:r w:rsidRPr="00DD1F5B">
              <w:rPr>
                <w:sz w:val="24"/>
                <w:szCs w:val="24"/>
                <w:lang w:val="ru-RU"/>
              </w:rPr>
              <w:t>фотографий и т.д., к значимым</w:t>
            </w:r>
            <w:r w:rsidRPr="00DD1F5B">
              <w:rPr>
                <w:spacing w:val="1"/>
                <w:sz w:val="24"/>
                <w:szCs w:val="24"/>
                <w:lang w:val="ru-RU"/>
              </w:rPr>
              <w:t xml:space="preserve"> </w:t>
            </w:r>
            <w:r w:rsidRPr="00DD1F5B">
              <w:rPr>
                <w:sz w:val="24"/>
                <w:szCs w:val="24"/>
                <w:lang w:val="ru-RU"/>
              </w:rPr>
              <w:t>датам,</w:t>
            </w:r>
            <w:r w:rsidRPr="00DD1F5B">
              <w:rPr>
                <w:spacing w:val="2"/>
                <w:sz w:val="24"/>
                <w:szCs w:val="24"/>
                <w:lang w:val="ru-RU"/>
              </w:rPr>
              <w:t xml:space="preserve"> </w:t>
            </w:r>
            <w:r w:rsidRPr="00DD1F5B">
              <w:rPr>
                <w:sz w:val="24"/>
                <w:szCs w:val="24"/>
                <w:lang w:val="ru-RU"/>
              </w:rPr>
              <w:t>праздникам,</w:t>
            </w:r>
            <w:r w:rsidRPr="00DD1F5B">
              <w:rPr>
                <w:spacing w:val="-1"/>
                <w:sz w:val="24"/>
                <w:szCs w:val="24"/>
                <w:lang w:val="ru-RU"/>
              </w:rPr>
              <w:t xml:space="preserve"> </w:t>
            </w:r>
            <w:r w:rsidRPr="00DD1F5B">
              <w:rPr>
                <w:sz w:val="24"/>
                <w:szCs w:val="24"/>
                <w:lang w:val="ru-RU"/>
              </w:rPr>
              <w:t>событиям,</w:t>
            </w:r>
            <w:r w:rsidRPr="00DD1F5B">
              <w:rPr>
                <w:spacing w:val="1"/>
                <w:sz w:val="24"/>
                <w:szCs w:val="24"/>
                <w:lang w:val="ru-RU"/>
              </w:rPr>
              <w:t xml:space="preserve"> </w:t>
            </w:r>
            <w:r w:rsidRPr="00DD1F5B">
              <w:rPr>
                <w:sz w:val="24"/>
                <w:szCs w:val="24"/>
                <w:lang w:val="ru-RU"/>
              </w:rPr>
              <w:t>церемониям,</w:t>
            </w:r>
            <w:r w:rsidRPr="00DD1F5B">
              <w:rPr>
                <w:spacing w:val="2"/>
                <w:sz w:val="24"/>
                <w:szCs w:val="24"/>
                <w:lang w:val="ru-RU"/>
              </w:rPr>
              <w:t xml:space="preserve"> </w:t>
            </w:r>
            <w:r w:rsidRPr="00DD1F5B">
              <w:rPr>
                <w:sz w:val="24"/>
                <w:szCs w:val="24"/>
                <w:lang w:val="ru-RU"/>
              </w:rPr>
              <w:t>торжественным</w:t>
            </w:r>
            <w:proofErr w:type="gramEnd"/>
          </w:p>
          <w:p w:rsidR="00DD1F5B" w:rsidRPr="00DD1F5B" w:rsidRDefault="00DD1F5B" w:rsidP="00FD0EA8">
            <w:pPr>
              <w:pStyle w:val="TableParagraph"/>
              <w:spacing w:line="215" w:lineRule="exact"/>
              <w:ind w:left="100"/>
              <w:rPr>
                <w:sz w:val="24"/>
                <w:szCs w:val="24"/>
                <w:lang w:val="ru-RU"/>
              </w:rPr>
            </w:pPr>
            <w:r w:rsidRPr="00DD1F5B">
              <w:rPr>
                <w:sz w:val="24"/>
                <w:szCs w:val="24"/>
                <w:lang w:val="ru-RU"/>
              </w:rPr>
              <w:t>линейкам,</w:t>
            </w:r>
            <w:r w:rsidRPr="00DD1F5B">
              <w:rPr>
                <w:spacing w:val="-1"/>
                <w:sz w:val="24"/>
                <w:szCs w:val="24"/>
                <w:lang w:val="ru-RU"/>
              </w:rPr>
              <w:t xml:space="preserve"> </w:t>
            </w:r>
            <w:r w:rsidRPr="00DD1F5B">
              <w:rPr>
                <w:sz w:val="24"/>
                <w:szCs w:val="24"/>
                <w:lang w:val="ru-RU"/>
              </w:rPr>
              <w:t>конференциям и</w:t>
            </w:r>
            <w:r w:rsidRPr="00DD1F5B">
              <w:rPr>
                <w:spacing w:val="-4"/>
                <w:sz w:val="24"/>
                <w:szCs w:val="24"/>
                <w:lang w:val="ru-RU"/>
              </w:rPr>
              <w:t xml:space="preserve"> </w:t>
            </w:r>
            <w:r w:rsidRPr="00DD1F5B">
              <w:rPr>
                <w:sz w:val="24"/>
                <w:szCs w:val="24"/>
                <w:lang w:val="ru-RU"/>
              </w:rPr>
              <w:t>т.д.</w:t>
            </w:r>
          </w:p>
        </w:tc>
        <w:tc>
          <w:tcPr>
            <w:tcW w:w="1268"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line="224" w:lineRule="exact"/>
              <w:ind w:left="0" w:right="351"/>
              <w:jc w:val="right"/>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41" w:type="dxa"/>
            <w:gridSpan w:val="2"/>
          </w:tcPr>
          <w:p w:rsidR="00DD1F5B" w:rsidRPr="00DD1F5B" w:rsidRDefault="00DD1F5B" w:rsidP="00FD0EA8">
            <w:pPr>
              <w:pStyle w:val="TableParagraph"/>
              <w:ind w:left="954" w:right="271" w:hanging="678"/>
              <w:rPr>
                <w:sz w:val="24"/>
                <w:szCs w:val="24"/>
                <w:lang w:val="ru-RU"/>
              </w:rPr>
            </w:pPr>
            <w:r w:rsidRPr="00DD1F5B">
              <w:rPr>
                <w:sz w:val="24"/>
                <w:szCs w:val="24"/>
                <w:lang w:val="ru-RU"/>
              </w:rPr>
              <w:t>Педагог</w:t>
            </w:r>
            <w:proofErr w:type="gramStart"/>
            <w:r w:rsidRPr="00DD1F5B">
              <w:rPr>
                <w:sz w:val="24"/>
                <w:szCs w:val="24"/>
                <w:lang w:val="ru-RU"/>
              </w:rPr>
              <w:t>и-</w:t>
            </w:r>
            <w:proofErr w:type="gramEnd"/>
            <w:r w:rsidRPr="00DD1F5B">
              <w:rPr>
                <w:sz w:val="24"/>
                <w:szCs w:val="24"/>
                <w:lang w:val="ru-RU"/>
              </w:rPr>
              <w:t xml:space="preserve"> организаторы</w:t>
            </w:r>
            <w:r w:rsidRPr="00DD1F5B">
              <w:rPr>
                <w:spacing w:val="-48"/>
                <w:sz w:val="24"/>
                <w:szCs w:val="24"/>
                <w:lang w:val="ru-RU"/>
              </w:rPr>
              <w:t xml:space="preserve"> </w:t>
            </w:r>
            <w:r w:rsidRPr="00DD1F5B">
              <w:rPr>
                <w:sz w:val="24"/>
                <w:szCs w:val="24"/>
                <w:lang w:val="ru-RU"/>
              </w:rPr>
              <w:t>Вожатая</w:t>
            </w:r>
          </w:p>
          <w:p w:rsidR="00DD1F5B" w:rsidRPr="00DD1F5B" w:rsidRDefault="00DD1F5B" w:rsidP="00FD0EA8">
            <w:pPr>
              <w:pStyle w:val="TableParagraph"/>
              <w:ind w:left="286" w:right="300" w:firstLine="470"/>
              <w:rPr>
                <w:sz w:val="24"/>
                <w:szCs w:val="24"/>
                <w:lang w:val="ru-RU"/>
              </w:rPr>
            </w:pPr>
            <w:r w:rsidRPr="00DD1F5B">
              <w:rPr>
                <w:sz w:val="24"/>
                <w:szCs w:val="24"/>
                <w:lang w:val="ru-RU"/>
              </w:rPr>
              <w:t>Педагоги ДО</w:t>
            </w:r>
            <w:r w:rsidRPr="00DD1F5B">
              <w:rPr>
                <w:spacing w:val="1"/>
                <w:sz w:val="24"/>
                <w:szCs w:val="24"/>
                <w:lang w:val="ru-RU"/>
              </w:rPr>
              <w:t xml:space="preserve"> </w:t>
            </w:r>
            <w:r w:rsidRPr="00DD1F5B">
              <w:rPr>
                <w:sz w:val="24"/>
                <w:szCs w:val="24"/>
                <w:lang w:val="ru-RU"/>
              </w:rPr>
              <w:t>Учителя – предметники</w:t>
            </w:r>
            <w:r w:rsidRPr="00DD1F5B">
              <w:rPr>
                <w:spacing w:val="-47"/>
                <w:sz w:val="24"/>
                <w:szCs w:val="24"/>
                <w:lang w:val="ru-RU"/>
              </w:rPr>
              <w:t xml:space="preserve"> </w:t>
            </w:r>
            <w:r w:rsidRPr="00DD1F5B">
              <w:rPr>
                <w:spacing w:val="-1"/>
                <w:sz w:val="24"/>
                <w:szCs w:val="24"/>
                <w:lang w:val="ru-RU"/>
              </w:rPr>
              <w:t>Классные</w:t>
            </w:r>
            <w:r w:rsidRPr="00DD1F5B">
              <w:rPr>
                <w:spacing w:val="-9"/>
                <w:sz w:val="24"/>
                <w:szCs w:val="24"/>
                <w:lang w:val="ru-RU"/>
              </w:rPr>
              <w:t xml:space="preserve"> </w:t>
            </w:r>
            <w:r w:rsidRPr="00DD1F5B">
              <w:rPr>
                <w:sz w:val="24"/>
                <w:szCs w:val="24"/>
                <w:lang w:val="ru-RU"/>
              </w:rPr>
              <w:t>руководители</w:t>
            </w:r>
          </w:p>
        </w:tc>
      </w:tr>
      <w:tr w:rsidR="00DD1F5B" w:rsidRPr="00DD1F5B" w:rsidTr="00B75E40">
        <w:trPr>
          <w:trHeight w:val="690"/>
        </w:trPr>
        <w:tc>
          <w:tcPr>
            <w:tcW w:w="743" w:type="dxa"/>
            <w:gridSpan w:val="4"/>
          </w:tcPr>
          <w:p w:rsidR="00DD1F5B" w:rsidRPr="00DD1F5B" w:rsidRDefault="00DD1F5B" w:rsidP="00FD0EA8">
            <w:pPr>
              <w:pStyle w:val="TableParagraph"/>
              <w:spacing w:line="225" w:lineRule="exact"/>
              <w:ind w:left="288"/>
              <w:rPr>
                <w:sz w:val="24"/>
                <w:szCs w:val="24"/>
              </w:rPr>
            </w:pPr>
            <w:r w:rsidRPr="00DD1F5B">
              <w:rPr>
                <w:sz w:val="24"/>
                <w:szCs w:val="24"/>
              </w:rPr>
              <w:t>4.</w:t>
            </w:r>
          </w:p>
        </w:tc>
        <w:tc>
          <w:tcPr>
            <w:tcW w:w="3331" w:type="dxa"/>
            <w:gridSpan w:val="5"/>
            <w:tcBorders>
              <w:right w:val="single" w:sz="6" w:space="0" w:color="000000"/>
            </w:tcBorders>
          </w:tcPr>
          <w:p w:rsidR="00DD1F5B" w:rsidRPr="00DD1F5B" w:rsidRDefault="00DD1F5B" w:rsidP="00FD0EA8">
            <w:pPr>
              <w:pStyle w:val="TableParagraph"/>
              <w:ind w:left="100" w:right="919"/>
              <w:rPr>
                <w:sz w:val="24"/>
                <w:szCs w:val="24"/>
              </w:rPr>
            </w:pPr>
            <w:r w:rsidRPr="00DD1F5B">
              <w:rPr>
                <w:sz w:val="24"/>
                <w:szCs w:val="24"/>
              </w:rPr>
              <w:t>Благоустройство</w:t>
            </w:r>
            <w:r w:rsidRPr="00DD1F5B">
              <w:rPr>
                <w:spacing w:val="-12"/>
                <w:sz w:val="24"/>
                <w:szCs w:val="24"/>
              </w:rPr>
              <w:t xml:space="preserve"> </w:t>
            </w:r>
            <w:r w:rsidRPr="00DD1F5B">
              <w:rPr>
                <w:sz w:val="24"/>
                <w:szCs w:val="24"/>
              </w:rPr>
              <w:t>классных</w:t>
            </w:r>
            <w:r w:rsidRPr="00DD1F5B">
              <w:rPr>
                <w:spacing w:val="-47"/>
                <w:sz w:val="24"/>
                <w:szCs w:val="24"/>
              </w:rPr>
              <w:t xml:space="preserve"> </w:t>
            </w:r>
            <w:r w:rsidRPr="00DD1F5B">
              <w:rPr>
                <w:sz w:val="24"/>
                <w:szCs w:val="24"/>
              </w:rPr>
              <w:t>кабинетов</w:t>
            </w:r>
          </w:p>
        </w:tc>
        <w:tc>
          <w:tcPr>
            <w:tcW w:w="1268"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25" w:lineRule="exact"/>
              <w:ind w:left="88"/>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41" w:type="dxa"/>
            <w:gridSpan w:val="2"/>
          </w:tcPr>
          <w:p w:rsidR="00DD1F5B" w:rsidRPr="00DD1F5B" w:rsidRDefault="00DD1F5B" w:rsidP="00FD0EA8">
            <w:pPr>
              <w:pStyle w:val="TableParagraph"/>
              <w:ind w:left="176" w:right="185"/>
              <w:jc w:val="center"/>
              <w:rPr>
                <w:sz w:val="24"/>
                <w:szCs w:val="24"/>
                <w:lang w:val="ru-RU"/>
              </w:rPr>
            </w:pPr>
            <w:r w:rsidRPr="00DD1F5B">
              <w:rPr>
                <w:sz w:val="24"/>
                <w:szCs w:val="24"/>
                <w:lang w:val="ru-RU"/>
              </w:rPr>
              <w:t>Заместитель</w:t>
            </w:r>
            <w:r w:rsidRPr="00DD1F5B">
              <w:rPr>
                <w:spacing w:val="-9"/>
                <w:sz w:val="24"/>
                <w:szCs w:val="24"/>
                <w:lang w:val="ru-RU"/>
              </w:rPr>
              <w:t xml:space="preserve"> </w:t>
            </w:r>
            <w:r w:rsidRPr="00DD1F5B">
              <w:rPr>
                <w:sz w:val="24"/>
                <w:szCs w:val="24"/>
                <w:lang w:val="ru-RU"/>
              </w:rPr>
              <w:t>директора</w:t>
            </w:r>
            <w:r w:rsidRPr="00DD1F5B">
              <w:rPr>
                <w:spacing w:val="-6"/>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p>
          <w:p w:rsidR="00DD1F5B" w:rsidRPr="00DD1F5B" w:rsidRDefault="00DD1F5B" w:rsidP="00FD0EA8">
            <w:pPr>
              <w:pStyle w:val="TableParagraph"/>
              <w:spacing w:line="215" w:lineRule="exact"/>
              <w:ind w:left="169" w:right="185"/>
              <w:jc w:val="center"/>
              <w:rPr>
                <w:sz w:val="24"/>
                <w:szCs w:val="24"/>
                <w:lang w:val="ru-RU"/>
              </w:rPr>
            </w:pPr>
            <w:r w:rsidRPr="00DD1F5B">
              <w:rPr>
                <w:sz w:val="24"/>
                <w:szCs w:val="24"/>
                <w:lang w:val="ru-RU"/>
              </w:rPr>
              <w:t>Классные</w:t>
            </w:r>
            <w:r w:rsidRPr="00DD1F5B">
              <w:rPr>
                <w:spacing w:val="-5"/>
                <w:sz w:val="24"/>
                <w:szCs w:val="24"/>
                <w:lang w:val="ru-RU"/>
              </w:rPr>
              <w:t xml:space="preserve"> </w:t>
            </w:r>
            <w:r w:rsidRPr="00DD1F5B">
              <w:rPr>
                <w:sz w:val="24"/>
                <w:szCs w:val="24"/>
                <w:lang w:val="ru-RU"/>
              </w:rPr>
              <w:t>руководители</w:t>
            </w:r>
          </w:p>
        </w:tc>
      </w:tr>
      <w:tr w:rsidR="00DD1F5B" w:rsidRPr="00DD1F5B" w:rsidTr="00B75E40">
        <w:trPr>
          <w:trHeight w:val="1838"/>
        </w:trPr>
        <w:tc>
          <w:tcPr>
            <w:tcW w:w="743" w:type="dxa"/>
            <w:gridSpan w:val="4"/>
          </w:tcPr>
          <w:p w:rsidR="00DD1F5B" w:rsidRPr="00DD1F5B" w:rsidRDefault="00DD1F5B" w:rsidP="00FD0EA8">
            <w:pPr>
              <w:pStyle w:val="TableParagraph"/>
              <w:spacing w:line="221" w:lineRule="exact"/>
              <w:ind w:left="288"/>
              <w:rPr>
                <w:sz w:val="24"/>
                <w:szCs w:val="24"/>
              </w:rPr>
            </w:pPr>
            <w:r w:rsidRPr="00DD1F5B">
              <w:rPr>
                <w:sz w:val="24"/>
                <w:szCs w:val="24"/>
              </w:rPr>
              <w:t>5.</w:t>
            </w:r>
          </w:p>
        </w:tc>
        <w:tc>
          <w:tcPr>
            <w:tcW w:w="3331" w:type="dxa"/>
            <w:gridSpan w:val="5"/>
            <w:tcBorders>
              <w:right w:val="single" w:sz="6" w:space="0" w:color="000000"/>
            </w:tcBorders>
          </w:tcPr>
          <w:p w:rsidR="00DD1F5B" w:rsidRPr="00DD1F5B" w:rsidRDefault="00DD1F5B" w:rsidP="00FD0EA8">
            <w:pPr>
              <w:pStyle w:val="TableParagraph"/>
              <w:ind w:left="100" w:right="619"/>
              <w:rPr>
                <w:sz w:val="24"/>
                <w:szCs w:val="24"/>
                <w:lang w:val="ru-RU"/>
              </w:rPr>
            </w:pPr>
            <w:r w:rsidRPr="00DD1F5B">
              <w:rPr>
                <w:sz w:val="24"/>
                <w:szCs w:val="24"/>
                <w:lang w:val="ru-RU"/>
              </w:rPr>
              <w:t>Облагораживание,</w:t>
            </w:r>
            <w:r w:rsidRPr="00DD1F5B">
              <w:rPr>
                <w:spacing w:val="-10"/>
                <w:sz w:val="24"/>
                <w:szCs w:val="24"/>
                <w:lang w:val="ru-RU"/>
              </w:rPr>
              <w:t xml:space="preserve"> </w:t>
            </w:r>
            <w:r w:rsidRPr="00DD1F5B">
              <w:rPr>
                <w:sz w:val="24"/>
                <w:szCs w:val="24"/>
                <w:lang w:val="ru-RU"/>
              </w:rPr>
              <w:t>озеленение</w:t>
            </w:r>
            <w:r w:rsidRPr="00DD1F5B">
              <w:rPr>
                <w:spacing w:val="-47"/>
                <w:sz w:val="24"/>
                <w:szCs w:val="24"/>
                <w:lang w:val="ru-RU"/>
              </w:rPr>
              <w:t xml:space="preserve"> </w:t>
            </w:r>
            <w:r w:rsidRPr="00DD1F5B">
              <w:rPr>
                <w:sz w:val="24"/>
                <w:szCs w:val="24"/>
                <w:lang w:val="ru-RU"/>
              </w:rPr>
              <w:t>пришкольной</w:t>
            </w:r>
            <w:r w:rsidRPr="00DD1F5B">
              <w:rPr>
                <w:spacing w:val="-2"/>
                <w:sz w:val="24"/>
                <w:szCs w:val="24"/>
                <w:lang w:val="ru-RU"/>
              </w:rPr>
              <w:t xml:space="preserve"> </w:t>
            </w:r>
            <w:r w:rsidRPr="00DD1F5B">
              <w:rPr>
                <w:sz w:val="24"/>
                <w:szCs w:val="24"/>
                <w:lang w:val="ru-RU"/>
              </w:rPr>
              <w:t>территории.</w:t>
            </w:r>
          </w:p>
          <w:p w:rsidR="00DD1F5B" w:rsidRPr="00DD1F5B" w:rsidRDefault="00DD1F5B" w:rsidP="00FD0EA8">
            <w:pPr>
              <w:pStyle w:val="TableParagraph"/>
              <w:ind w:left="100" w:right="320"/>
              <w:rPr>
                <w:sz w:val="24"/>
                <w:szCs w:val="24"/>
                <w:lang w:val="ru-RU"/>
              </w:rPr>
            </w:pPr>
            <w:r w:rsidRPr="00DD1F5B">
              <w:rPr>
                <w:sz w:val="24"/>
                <w:szCs w:val="24"/>
                <w:lang w:val="ru-RU"/>
              </w:rPr>
              <w:t>Уход</w:t>
            </w:r>
            <w:r w:rsidRPr="00DD1F5B">
              <w:rPr>
                <w:spacing w:val="-5"/>
                <w:sz w:val="24"/>
                <w:szCs w:val="24"/>
                <w:lang w:val="ru-RU"/>
              </w:rPr>
              <w:t xml:space="preserve"> </w:t>
            </w:r>
            <w:r w:rsidRPr="00DD1F5B">
              <w:rPr>
                <w:sz w:val="24"/>
                <w:szCs w:val="24"/>
                <w:lang w:val="ru-RU"/>
              </w:rPr>
              <w:t>за</w:t>
            </w:r>
            <w:r w:rsidRPr="00DD1F5B">
              <w:rPr>
                <w:spacing w:val="-5"/>
                <w:sz w:val="24"/>
                <w:szCs w:val="24"/>
                <w:lang w:val="ru-RU"/>
              </w:rPr>
              <w:t xml:space="preserve"> </w:t>
            </w:r>
            <w:r w:rsidRPr="00DD1F5B">
              <w:rPr>
                <w:sz w:val="24"/>
                <w:szCs w:val="24"/>
                <w:lang w:val="ru-RU"/>
              </w:rPr>
              <w:t>посаженными</w:t>
            </w:r>
            <w:r w:rsidRPr="00DD1F5B">
              <w:rPr>
                <w:spacing w:val="-4"/>
                <w:sz w:val="24"/>
                <w:szCs w:val="24"/>
                <w:lang w:val="ru-RU"/>
              </w:rPr>
              <w:t xml:space="preserve"> </w:t>
            </w:r>
            <w:r w:rsidRPr="00DD1F5B">
              <w:rPr>
                <w:sz w:val="24"/>
                <w:szCs w:val="24"/>
                <w:lang w:val="ru-RU"/>
              </w:rPr>
              <w:t>деревьями,</w:t>
            </w:r>
            <w:r w:rsidRPr="00DD1F5B">
              <w:rPr>
                <w:spacing w:val="-47"/>
                <w:sz w:val="24"/>
                <w:szCs w:val="24"/>
                <w:lang w:val="ru-RU"/>
              </w:rPr>
              <w:t xml:space="preserve"> </w:t>
            </w:r>
            <w:r w:rsidRPr="00DD1F5B">
              <w:rPr>
                <w:sz w:val="24"/>
                <w:szCs w:val="24"/>
                <w:lang w:val="ru-RU"/>
              </w:rPr>
              <w:t>поддержание насаждений сада</w:t>
            </w:r>
            <w:r w:rsidRPr="00DD1F5B">
              <w:rPr>
                <w:spacing w:val="1"/>
                <w:sz w:val="24"/>
                <w:szCs w:val="24"/>
                <w:lang w:val="ru-RU"/>
              </w:rPr>
              <w:t xml:space="preserve"> </w:t>
            </w:r>
            <w:r w:rsidRPr="00DD1F5B">
              <w:rPr>
                <w:sz w:val="24"/>
                <w:szCs w:val="24"/>
                <w:lang w:val="ru-RU"/>
              </w:rPr>
              <w:t>Памяти</w:t>
            </w:r>
          </w:p>
        </w:tc>
        <w:tc>
          <w:tcPr>
            <w:tcW w:w="1268"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line="221" w:lineRule="exact"/>
              <w:ind w:left="0" w:right="351"/>
              <w:jc w:val="right"/>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41" w:type="dxa"/>
            <w:gridSpan w:val="2"/>
          </w:tcPr>
          <w:p w:rsidR="00DD1F5B" w:rsidRPr="00DD1F5B" w:rsidRDefault="00DD1F5B" w:rsidP="00FD0EA8">
            <w:pPr>
              <w:pStyle w:val="TableParagraph"/>
              <w:ind w:left="176" w:right="185"/>
              <w:jc w:val="center"/>
              <w:rPr>
                <w:sz w:val="24"/>
                <w:szCs w:val="24"/>
                <w:lang w:val="ru-RU"/>
              </w:rPr>
            </w:pPr>
            <w:r w:rsidRPr="00DD1F5B">
              <w:rPr>
                <w:sz w:val="24"/>
                <w:szCs w:val="24"/>
                <w:lang w:val="ru-RU"/>
              </w:rPr>
              <w:t>Заместитель</w:t>
            </w:r>
            <w:r w:rsidRPr="00DD1F5B">
              <w:rPr>
                <w:spacing w:val="-9"/>
                <w:sz w:val="24"/>
                <w:szCs w:val="24"/>
                <w:lang w:val="ru-RU"/>
              </w:rPr>
              <w:t xml:space="preserve"> </w:t>
            </w:r>
            <w:r w:rsidRPr="00DD1F5B">
              <w:rPr>
                <w:sz w:val="24"/>
                <w:szCs w:val="24"/>
                <w:lang w:val="ru-RU"/>
              </w:rPr>
              <w:t>директора</w:t>
            </w:r>
            <w:r w:rsidRPr="00DD1F5B">
              <w:rPr>
                <w:spacing w:val="-6"/>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АХР</w:t>
            </w:r>
          </w:p>
          <w:p w:rsidR="00DD1F5B" w:rsidRPr="00DD1F5B" w:rsidRDefault="00DD1F5B" w:rsidP="00FD0EA8">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DD1F5B" w:rsidRPr="00DD1F5B" w:rsidRDefault="00DD1F5B" w:rsidP="00FD0EA8">
            <w:pPr>
              <w:pStyle w:val="TableParagraph"/>
              <w:ind w:left="169" w:right="185"/>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465"/>
        </w:trPr>
        <w:tc>
          <w:tcPr>
            <w:tcW w:w="9390" w:type="dxa"/>
            <w:gridSpan w:val="19"/>
          </w:tcPr>
          <w:p w:rsidR="00DD1F5B" w:rsidRPr="00DD1F5B" w:rsidRDefault="00DD1F5B" w:rsidP="00FD0EA8">
            <w:pPr>
              <w:pStyle w:val="TableParagraph"/>
              <w:spacing w:line="232" w:lineRule="exact"/>
              <w:ind w:left="4062" w:right="966" w:hanging="3069"/>
              <w:rPr>
                <w:b/>
                <w:sz w:val="24"/>
                <w:szCs w:val="24"/>
                <w:lang w:val="ru-RU"/>
              </w:rPr>
            </w:pPr>
            <w:r w:rsidRPr="00DD1F5B">
              <w:rPr>
                <w:b/>
                <w:sz w:val="24"/>
                <w:szCs w:val="24"/>
                <w:lang w:val="ru-RU"/>
              </w:rPr>
              <w:t>Модуль «Самоуправление» (согласно планам работы классных руководителей, Совета</w:t>
            </w:r>
            <w:r w:rsidRPr="00DD1F5B">
              <w:rPr>
                <w:b/>
                <w:spacing w:val="-47"/>
                <w:sz w:val="24"/>
                <w:szCs w:val="24"/>
                <w:lang w:val="ru-RU"/>
              </w:rPr>
              <w:t xml:space="preserve"> </w:t>
            </w:r>
            <w:r w:rsidRPr="00DD1F5B">
              <w:rPr>
                <w:b/>
                <w:sz w:val="24"/>
                <w:szCs w:val="24"/>
                <w:lang w:val="ru-RU"/>
              </w:rPr>
              <w:t>страшеклассников)</w:t>
            </w:r>
          </w:p>
        </w:tc>
      </w:tr>
      <w:tr w:rsidR="00DD1F5B" w:rsidRPr="00DD1F5B" w:rsidTr="00B75E40">
        <w:trPr>
          <w:trHeight w:val="460"/>
        </w:trPr>
        <w:tc>
          <w:tcPr>
            <w:tcW w:w="743" w:type="dxa"/>
            <w:gridSpan w:val="4"/>
          </w:tcPr>
          <w:p w:rsidR="00DD1F5B" w:rsidRPr="00DD1F5B" w:rsidRDefault="00DD1F5B" w:rsidP="00FD0EA8">
            <w:pPr>
              <w:pStyle w:val="TableParagraph"/>
              <w:spacing w:line="225" w:lineRule="exact"/>
              <w:ind w:left="302"/>
              <w:rPr>
                <w:sz w:val="24"/>
                <w:szCs w:val="24"/>
              </w:rPr>
            </w:pPr>
            <w:r w:rsidRPr="00DD1F5B">
              <w:rPr>
                <w:sz w:val="24"/>
                <w:szCs w:val="24"/>
              </w:rPr>
              <w:t>1.</w:t>
            </w:r>
          </w:p>
        </w:tc>
        <w:tc>
          <w:tcPr>
            <w:tcW w:w="3331" w:type="dxa"/>
            <w:gridSpan w:val="5"/>
          </w:tcPr>
          <w:p w:rsidR="00DD1F5B" w:rsidRPr="00DD1F5B" w:rsidRDefault="00DD1F5B" w:rsidP="00FD0EA8">
            <w:pPr>
              <w:pStyle w:val="TableParagraph"/>
              <w:spacing w:line="225" w:lineRule="exact"/>
              <w:ind w:left="124"/>
              <w:rPr>
                <w:sz w:val="24"/>
                <w:szCs w:val="24"/>
              </w:rPr>
            </w:pPr>
            <w:r w:rsidRPr="00DD1F5B">
              <w:rPr>
                <w:sz w:val="24"/>
                <w:szCs w:val="24"/>
              </w:rPr>
              <w:t>Организация</w:t>
            </w:r>
            <w:r w:rsidRPr="00DD1F5B">
              <w:rPr>
                <w:spacing w:val="-3"/>
                <w:sz w:val="24"/>
                <w:szCs w:val="24"/>
              </w:rPr>
              <w:t xml:space="preserve"> </w:t>
            </w:r>
            <w:r w:rsidRPr="00DD1F5B">
              <w:rPr>
                <w:sz w:val="24"/>
                <w:szCs w:val="24"/>
              </w:rPr>
              <w:t>дежурства</w:t>
            </w:r>
            <w:r w:rsidRPr="00DD1F5B">
              <w:rPr>
                <w:spacing w:val="1"/>
                <w:sz w:val="24"/>
                <w:szCs w:val="24"/>
              </w:rPr>
              <w:t xml:space="preserve"> </w:t>
            </w:r>
            <w:r w:rsidRPr="00DD1F5B">
              <w:rPr>
                <w:sz w:val="24"/>
                <w:szCs w:val="24"/>
              </w:rPr>
              <w:t>по</w:t>
            </w:r>
            <w:r w:rsidRPr="00DD1F5B">
              <w:rPr>
                <w:spacing w:val="-6"/>
                <w:sz w:val="24"/>
                <w:szCs w:val="24"/>
              </w:rPr>
              <w:t xml:space="preserve"> </w:t>
            </w:r>
            <w:r w:rsidRPr="00DD1F5B">
              <w:rPr>
                <w:sz w:val="24"/>
                <w:szCs w:val="24"/>
              </w:rPr>
              <w:t>школе</w:t>
            </w:r>
          </w:p>
        </w:tc>
        <w:tc>
          <w:tcPr>
            <w:tcW w:w="1268" w:type="dxa"/>
            <w:gridSpan w:val="4"/>
            <w:vMerge w:val="restart"/>
          </w:tcPr>
          <w:p w:rsidR="00DD1F5B" w:rsidRPr="00DD1F5B" w:rsidRDefault="00DD1F5B" w:rsidP="00FD0EA8">
            <w:pPr>
              <w:pStyle w:val="TableParagraph"/>
              <w:spacing w:line="225" w:lineRule="exact"/>
              <w:ind w:left="406"/>
              <w:rPr>
                <w:sz w:val="24"/>
                <w:szCs w:val="24"/>
              </w:rPr>
            </w:pPr>
            <w:r w:rsidRPr="00DD1F5B">
              <w:rPr>
                <w:sz w:val="24"/>
                <w:szCs w:val="24"/>
              </w:rPr>
              <w:t>10-11</w:t>
            </w:r>
          </w:p>
        </w:tc>
        <w:tc>
          <w:tcPr>
            <w:tcW w:w="1907" w:type="dxa"/>
            <w:gridSpan w:val="4"/>
          </w:tcPr>
          <w:p w:rsidR="00DD1F5B" w:rsidRPr="00DD1F5B" w:rsidRDefault="00DD1F5B" w:rsidP="00FD0EA8">
            <w:pPr>
              <w:pStyle w:val="TableParagraph"/>
              <w:spacing w:line="225" w:lineRule="exact"/>
              <w:ind w:left="112"/>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41" w:type="dxa"/>
            <w:gridSpan w:val="2"/>
          </w:tcPr>
          <w:p w:rsidR="00DD1F5B" w:rsidRPr="00DD1F5B" w:rsidRDefault="00DD1F5B" w:rsidP="00FD0EA8">
            <w:pPr>
              <w:pStyle w:val="TableParagraph"/>
              <w:spacing w:line="225" w:lineRule="exact"/>
              <w:ind w:left="194" w:right="185"/>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230"/>
        </w:trPr>
        <w:tc>
          <w:tcPr>
            <w:tcW w:w="743" w:type="dxa"/>
            <w:gridSpan w:val="4"/>
          </w:tcPr>
          <w:p w:rsidR="00DD1F5B" w:rsidRPr="00DD1F5B" w:rsidRDefault="00DD1F5B" w:rsidP="00FD0EA8">
            <w:pPr>
              <w:pStyle w:val="TableParagraph"/>
              <w:spacing w:line="210" w:lineRule="exact"/>
              <w:ind w:left="302"/>
              <w:rPr>
                <w:sz w:val="24"/>
                <w:szCs w:val="24"/>
              </w:rPr>
            </w:pPr>
            <w:r w:rsidRPr="00DD1F5B">
              <w:rPr>
                <w:sz w:val="24"/>
                <w:szCs w:val="24"/>
              </w:rPr>
              <w:t>2.</w:t>
            </w:r>
          </w:p>
        </w:tc>
        <w:tc>
          <w:tcPr>
            <w:tcW w:w="3331" w:type="dxa"/>
            <w:gridSpan w:val="5"/>
          </w:tcPr>
          <w:p w:rsidR="00DD1F5B" w:rsidRPr="00DD1F5B" w:rsidRDefault="00DD1F5B" w:rsidP="00FD0EA8">
            <w:pPr>
              <w:pStyle w:val="TableParagraph"/>
              <w:spacing w:line="210" w:lineRule="exact"/>
              <w:ind w:left="225"/>
              <w:rPr>
                <w:sz w:val="24"/>
                <w:szCs w:val="24"/>
              </w:rPr>
            </w:pPr>
            <w:r w:rsidRPr="00DD1F5B">
              <w:rPr>
                <w:sz w:val="24"/>
                <w:szCs w:val="24"/>
              </w:rPr>
              <w:t>Организация</w:t>
            </w:r>
            <w:r w:rsidRPr="00DD1F5B">
              <w:rPr>
                <w:spacing w:val="-2"/>
                <w:sz w:val="24"/>
                <w:szCs w:val="24"/>
              </w:rPr>
              <w:t xml:space="preserve"> </w:t>
            </w:r>
            <w:r w:rsidRPr="00DD1F5B">
              <w:rPr>
                <w:sz w:val="24"/>
                <w:szCs w:val="24"/>
              </w:rPr>
              <w:t>дежурства</w:t>
            </w:r>
            <w:r w:rsidRPr="00DD1F5B">
              <w:rPr>
                <w:spacing w:val="1"/>
                <w:sz w:val="24"/>
                <w:szCs w:val="24"/>
              </w:rPr>
              <w:t xml:space="preserve"> </w:t>
            </w:r>
            <w:r w:rsidRPr="00DD1F5B">
              <w:rPr>
                <w:sz w:val="24"/>
                <w:szCs w:val="24"/>
              </w:rPr>
              <w:t>по</w:t>
            </w:r>
            <w:r w:rsidRPr="00DD1F5B">
              <w:rPr>
                <w:spacing w:val="-6"/>
                <w:sz w:val="24"/>
                <w:szCs w:val="24"/>
              </w:rPr>
              <w:t xml:space="preserve"> </w:t>
            </w:r>
            <w:r w:rsidRPr="00DD1F5B">
              <w:rPr>
                <w:sz w:val="24"/>
                <w:szCs w:val="24"/>
              </w:rPr>
              <w:t>классу</w:t>
            </w:r>
          </w:p>
        </w:tc>
        <w:tc>
          <w:tcPr>
            <w:tcW w:w="1268" w:type="dxa"/>
            <w:gridSpan w:val="4"/>
            <w:vMerge/>
            <w:tcBorders>
              <w:top w:val="nil"/>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10" w:lineRule="exact"/>
              <w:ind w:left="0" w:right="327"/>
              <w:jc w:val="right"/>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41" w:type="dxa"/>
            <w:gridSpan w:val="2"/>
          </w:tcPr>
          <w:p w:rsidR="00DD1F5B" w:rsidRPr="00DD1F5B" w:rsidRDefault="00DD1F5B" w:rsidP="00FD0EA8">
            <w:pPr>
              <w:pStyle w:val="TableParagraph"/>
              <w:spacing w:line="210" w:lineRule="exact"/>
              <w:ind w:left="197" w:right="185"/>
              <w:jc w:val="center"/>
              <w:rPr>
                <w:sz w:val="24"/>
                <w:szCs w:val="24"/>
              </w:rPr>
            </w:pPr>
            <w:r w:rsidRPr="00DD1F5B">
              <w:rPr>
                <w:sz w:val="24"/>
                <w:szCs w:val="24"/>
              </w:rPr>
              <w:t>Актив</w:t>
            </w:r>
            <w:r w:rsidRPr="00DD1F5B">
              <w:rPr>
                <w:spacing w:val="-1"/>
                <w:sz w:val="24"/>
                <w:szCs w:val="24"/>
              </w:rPr>
              <w:t xml:space="preserve"> </w:t>
            </w:r>
            <w:r w:rsidRPr="00DD1F5B">
              <w:rPr>
                <w:sz w:val="24"/>
                <w:szCs w:val="24"/>
              </w:rPr>
              <w:t>класса</w:t>
            </w:r>
          </w:p>
        </w:tc>
      </w:tr>
      <w:tr w:rsidR="00DD1F5B" w:rsidRPr="00DD1F5B" w:rsidTr="00B75E40">
        <w:trPr>
          <w:trHeight w:val="230"/>
        </w:trPr>
        <w:tc>
          <w:tcPr>
            <w:tcW w:w="743" w:type="dxa"/>
            <w:gridSpan w:val="4"/>
          </w:tcPr>
          <w:p w:rsidR="00DD1F5B" w:rsidRPr="00DD1F5B" w:rsidRDefault="00DD1F5B" w:rsidP="00FD0EA8">
            <w:pPr>
              <w:pStyle w:val="TableParagraph"/>
              <w:spacing w:line="210" w:lineRule="exact"/>
              <w:ind w:left="302"/>
              <w:rPr>
                <w:sz w:val="24"/>
                <w:szCs w:val="24"/>
              </w:rPr>
            </w:pPr>
            <w:r w:rsidRPr="00DD1F5B">
              <w:rPr>
                <w:sz w:val="24"/>
                <w:szCs w:val="24"/>
              </w:rPr>
              <w:t>3.</w:t>
            </w:r>
          </w:p>
        </w:tc>
        <w:tc>
          <w:tcPr>
            <w:tcW w:w="3331" w:type="dxa"/>
            <w:gridSpan w:val="5"/>
          </w:tcPr>
          <w:p w:rsidR="00DD1F5B" w:rsidRPr="00DD1F5B" w:rsidRDefault="00DD1F5B" w:rsidP="00FD0EA8">
            <w:pPr>
              <w:pStyle w:val="TableParagraph"/>
              <w:spacing w:line="210" w:lineRule="exact"/>
              <w:ind w:left="772"/>
              <w:rPr>
                <w:sz w:val="24"/>
                <w:szCs w:val="24"/>
              </w:rPr>
            </w:pPr>
            <w:r w:rsidRPr="00DD1F5B">
              <w:rPr>
                <w:sz w:val="24"/>
                <w:szCs w:val="24"/>
              </w:rPr>
              <w:t>Совет</w:t>
            </w:r>
            <w:r w:rsidRPr="00DD1F5B">
              <w:rPr>
                <w:spacing w:val="-3"/>
                <w:sz w:val="24"/>
                <w:szCs w:val="24"/>
              </w:rPr>
              <w:t xml:space="preserve"> </w:t>
            </w:r>
            <w:r w:rsidRPr="00DD1F5B">
              <w:rPr>
                <w:sz w:val="24"/>
                <w:szCs w:val="24"/>
              </w:rPr>
              <w:t>Актива</w:t>
            </w:r>
            <w:r w:rsidRPr="00DD1F5B">
              <w:rPr>
                <w:spacing w:val="-1"/>
                <w:sz w:val="24"/>
                <w:szCs w:val="24"/>
              </w:rPr>
              <w:t xml:space="preserve"> </w:t>
            </w:r>
            <w:r w:rsidRPr="00DD1F5B">
              <w:rPr>
                <w:sz w:val="24"/>
                <w:szCs w:val="24"/>
              </w:rPr>
              <w:t>Совета</w:t>
            </w:r>
          </w:p>
        </w:tc>
        <w:tc>
          <w:tcPr>
            <w:tcW w:w="1268" w:type="dxa"/>
            <w:gridSpan w:val="4"/>
            <w:vMerge/>
            <w:tcBorders>
              <w:top w:val="nil"/>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10" w:lineRule="exact"/>
              <w:ind w:left="0" w:right="381"/>
              <w:jc w:val="right"/>
              <w:rPr>
                <w:sz w:val="24"/>
                <w:szCs w:val="24"/>
              </w:rPr>
            </w:pPr>
            <w:r w:rsidRPr="00DD1F5B">
              <w:rPr>
                <w:sz w:val="24"/>
                <w:szCs w:val="24"/>
              </w:rPr>
              <w:t>1</w:t>
            </w:r>
            <w:r w:rsidRPr="00DD1F5B">
              <w:rPr>
                <w:spacing w:val="1"/>
                <w:sz w:val="24"/>
                <w:szCs w:val="24"/>
              </w:rPr>
              <w:t xml:space="preserve"> </w:t>
            </w:r>
            <w:r w:rsidRPr="00DD1F5B">
              <w:rPr>
                <w:sz w:val="24"/>
                <w:szCs w:val="24"/>
              </w:rPr>
              <w:t>раз</w:t>
            </w:r>
            <w:r w:rsidRPr="00DD1F5B">
              <w:rPr>
                <w:spacing w:val="-2"/>
                <w:sz w:val="24"/>
                <w:szCs w:val="24"/>
              </w:rPr>
              <w:t xml:space="preserve"> </w:t>
            </w:r>
            <w:r w:rsidRPr="00DD1F5B">
              <w:rPr>
                <w:sz w:val="24"/>
                <w:szCs w:val="24"/>
              </w:rPr>
              <w:t>в</w:t>
            </w:r>
            <w:r w:rsidRPr="00DD1F5B">
              <w:rPr>
                <w:spacing w:val="-3"/>
                <w:sz w:val="24"/>
                <w:szCs w:val="24"/>
              </w:rPr>
              <w:t xml:space="preserve"> </w:t>
            </w:r>
            <w:r w:rsidRPr="00DD1F5B">
              <w:rPr>
                <w:sz w:val="24"/>
                <w:szCs w:val="24"/>
              </w:rPr>
              <w:t>месяц</w:t>
            </w:r>
          </w:p>
        </w:tc>
        <w:tc>
          <w:tcPr>
            <w:tcW w:w="2141" w:type="dxa"/>
            <w:gridSpan w:val="2"/>
          </w:tcPr>
          <w:p w:rsidR="00DD1F5B" w:rsidRPr="00DD1F5B" w:rsidRDefault="00DD1F5B" w:rsidP="00FD0EA8">
            <w:pPr>
              <w:pStyle w:val="TableParagraph"/>
              <w:spacing w:line="210" w:lineRule="exact"/>
              <w:ind w:left="194" w:right="185"/>
              <w:jc w:val="center"/>
              <w:rPr>
                <w:sz w:val="24"/>
                <w:szCs w:val="24"/>
              </w:rPr>
            </w:pPr>
            <w:r w:rsidRPr="00DD1F5B">
              <w:rPr>
                <w:sz w:val="24"/>
                <w:szCs w:val="24"/>
              </w:rPr>
              <w:t>Советник</w:t>
            </w:r>
            <w:r w:rsidRPr="00DD1F5B">
              <w:rPr>
                <w:spacing w:val="-3"/>
                <w:sz w:val="24"/>
                <w:szCs w:val="24"/>
              </w:rPr>
              <w:t xml:space="preserve"> </w:t>
            </w:r>
            <w:r w:rsidRPr="00DD1F5B">
              <w:rPr>
                <w:sz w:val="24"/>
                <w:szCs w:val="24"/>
              </w:rPr>
              <w:t>по</w:t>
            </w:r>
            <w:r w:rsidRPr="00DD1F5B">
              <w:rPr>
                <w:spacing w:val="-6"/>
                <w:sz w:val="24"/>
                <w:szCs w:val="24"/>
              </w:rPr>
              <w:t xml:space="preserve"> </w:t>
            </w:r>
            <w:r w:rsidRPr="00DD1F5B">
              <w:rPr>
                <w:sz w:val="24"/>
                <w:szCs w:val="24"/>
              </w:rPr>
              <w:t>воспитанию</w:t>
            </w:r>
          </w:p>
        </w:tc>
      </w:tr>
      <w:tr w:rsidR="00DD1F5B" w:rsidRPr="00DD1F5B" w:rsidTr="00B75E40">
        <w:trPr>
          <w:trHeight w:val="230"/>
        </w:trPr>
        <w:tc>
          <w:tcPr>
            <w:tcW w:w="743" w:type="dxa"/>
            <w:gridSpan w:val="4"/>
          </w:tcPr>
          <w:p w:rsidR="00DD1F5B" w:rsidRPr="00DD1F5B" w:rsidRDefault="00DD1F5B" w:rsidP="00FD0EA8">
            <w:pPr>
              <w:pStyle w:val="TableParagraph"/>
              <w:ind w:left="0"/>
              <w:rPr>
                <w:sz w:val="24"/>
                <w:szCs w:val="24"/>
              </w:rPr>
            </w:pPr>
          </w:p>
        </w:tc>
        <w:tc>
          <w:tcPr>
            <w:tcW w:w="3286" w:type="dxa"/>
            <w:gridSpan w:val="3"/>
          </w:tcPr>
          <w:p w:rsidR="00DD1F5B" w:rsidRPr="00DD1F5B" w:rsidRDefault="00DD1F5B" w:rsidP="00FD0EA8">
            <w:pPr>
              <w:pStyle w:val="TableParagraph"/>
              <w:spacing w:line="210" w:lineRule="exact"/>
              <w:ind w:left="860"/>
              <w:rPr>
                <w:sz w:val="24"/>
                <w:szCs w:val="24"/>
              </w:rPr>
            </w:pPr>
            <w:proofErr w:type="gramStart"/>
            <w:r w:rsidRPr="00DD1F5B">
              <w:rPr>
                <w:sz w:val="24"/>
                <w:szCs w:val="24"/>
              </w:rPr>
              <w:t>старшеклассников</w:t>
            </w:r>
            <w:proofErr w:type="gramEnd"/>
            <w:r w:rsidRPr="00DD1F5B">
              <w:rPr>
                <w:sz w:val="24"/>
                <w:szCs w:val="24"/>
              </w:rPr>
              <w:t>.</w:t>
            </w:r>
          </w:p>
        </w:tc>
        <w:tc>
          <w:tcPr>
            <w:tcW w:w="1332" w:type="dxa"/>
            <w:gridSpan w:val="7"/>
            <w:vMerge w:val="restart"/>
          </w:tcPr>
          <w:p w:rsidR="00DD1F5B" w:rsidRPr="00DD1F5B" w:rsidRDefault="00DD1F5B" w:rsidP="00FD0EA8">
            <w:pPr>
              <w:pStyle w:val="TableParagraph"/>
              <w:ind w:left="0"/>
              <w:rPr>
                <w:sz w:val="24"/>
                <w:szCs w:val="24"/>
              </w:rPr>
            </w:pPr>
          </w:p>
        </w:tc>
        <w:tc>
          <w:tcPr>
            <w:tcW w:w="1944" w:type="dxa"/>
            <w:gridSpan w:val="4"/>
          </w:tcPr>
          <w:p w:rsidR="00DD1F5B" w:rsidRPr="00DD1F5B" w:rsidRDefault="00DD1F5B" w:rsidP="00FD0EA8">
            <w:pPr>
              <w:pStyle w:val="TableParagraph"/>
              <w:ind w:left="0"/>
              <w:rPr>
                <w:sz w:val="24"/>
                <w:szCs w:val="24"/>
              </w:rPr>
            </w:pPr>
          </w:p>
        </w:tc>
        <w:tc>
          <w:tcPr>
            <w:tcW w:w="2085" w:type="dxa"/>
          </w:tcPr>
          <w:p w:rsidR="00DD1F5B" w:rsidRPr="00DD1F5B" w:rsidRDefault="00DD1F5B" w:rsidP="00FD0EA8">
            <w:pPr>
              <w:pStyle w:val="TableParagraph"/>
              <w:ind w:left="0"/>
              <w:rPr>
                <w:sz w:val="24"/>
                <w:szCs w:val="24"/>
              </w:rPr>
            </w:pPr>
          </w:p>
        </w:tc>
      </w:tr>
      <w:tr w:rsidR="00DD1F5B" w:rsidRPr="00DD1F5B" w:rsidTr="00B75E40">
        <w:trPr>
          <w:trHeight w:val="690"/>
        </w:trPr>
        <w:tc>
          <w:tcPr>
            <w:tcW w:w="743" w:type="dxa"/>
            <w:gridSpan w:val="4"/>
          </w:tcPr>
          <w:p w:rsidR="00DD1F5B" w:rsidRPr="00DD1F5B" w:rsidRDefault="00DD1F5B" w:rsidP="00FD0EA8">
            <w:pPr>
              <w:pStyle w:val="TableParagraph"/>
              <w:spacing w:line="225" w:lineRule="exact"/>
              <w:ind w:left="302"/>
              <w:rPr>
                <w:sz w:val="24"/>
                <w:szCs w:val="24"/>
              </w:rPr>
            </w:pPr>
            <w:r w:rsidRPr="00DD1F5B">
              <w:rPr>
                <w:sz w:val="24"/>
                <w:szCs w:val="24"/>
              </w:rPr>
              <w:t>4.</w:t>
            </w:r>
          </w:p>
        </w:tc>
        <w:tc>
          <w:tcPr>
            <w:tcW w:w="3286" w:type="dxa"/>
            <w:gridSpan w:val="3"/>
          </w:tcPr>
          <w:p w:rsidR="00DD1F5B" w:rsidRPr="00FD0EA8" w:rsidRDefault="00DD1F5B" w:rsidP="00FD0EA8">
            <w:pPr>
              <w:pStyle w:val="TableParagraph"/>
              <w:ind w:left="298" w:right="229" w:firstLine="2"/>
              <w:jc w:val="center"/>
              <w:rPr>
                <w:sz w:val="24"/>
                <w:szCs w:val="24"/>
                <w:lang w:val="ru-RU"/>
              </w:rPr>
            </w:pPr>
            <w:r w:rsidRPr="00FD0EA8">
              <w:rPr>
                <w:sz w:val="24"/>
                <w:szCs w:val="24"/>
                <w:lang w:val="ru-RU"/>
              </w:rPr>
              <w:t xml:space="preserve">Участие во </w:t>
            </w:r>
            <w:proofErr w:type="gramStart"/>
            <w:r w:rsidRPr="00FD0EA8">
              <w:rPr>
                <w:sz w:val="24"/>
                <w:szCs w:val="24"/>
                <w:lang w:val="ru-RU"/>
              </w:rPr>
              <w:t>Всероссийских</w:t>
            </w:r>
            <w:proofErr w:type="gramEnd"/>
            <w:r w:rsidRPr="00FD0EA8">
              <w:rPr>
                <w:sz w:val="24"/>
                <w:szCs w:val="24"/>
                <w:lang w:val="ru-RU"/>
              </w:rPr>
              <w:t>,</w:t>
            </w:r>
            <w:r w:rsidRPr="00FD0EA8">
              <w:rPr>
                <w:spacing w:val="1"/>
                <w:sz w:val="24"/>
                <w:szCs w:val="24"/>
                <w:lang w:val="ru-RU"/>
              </w:rPr>
              <w:t xml:space="preserve"> </w:t>
            </w:r>
            <w:r w:rsidRPr="00FD0EA8">
              <w:rPr>
                <w:sz w:val="24"/>
                <w:szCs w:val="24"/>
                <w:lang w:val="ru-RU"/>
              </w:rPr>
              <w:lastRenderedPageBreak/>
              <w:t>Региональных,</w:t>
            </w:r>
            <w:r w:rsidRPr="00FD0EA8">
              <w:rPr>
                <w:spacing w:val="-11"/>
                <w:sz w:val="24"/>
                <w:szCs w:val="24"/>
                <w:lang w:val="ru-RU"/>
              </w:rPr>
              <w:t xml:space="preserve"> </w:t>
            </w:r>
            <w:r w:rsidRPr="00FD0EA8">
              <w:rPr>
                <w:sz w:val="24"/>
                <w:szCs w:val="24"/>
                <w:lang w:val="ru-RU"/>
              </w:rPr>
              <w:t>Муниципальных</w:t>
            </w:r>
          </w:p>
          <w:p w:rsidR="00DD1F5B" w:rsidRPr="00FD0EA8" w:rsidRDefault="00DD1F5B" w:rsidP="00FD0EA8">
            <w:pPr>
              <w:pStyle w:val="TableParagraph"/>
              <w:spacing w:line="215" w:lineRule="exact"/>
              <w:ind w:left="249" w:right="178"/>
              <w:jc w:val="center"/>
              <w:rPr>
                <w:sz w:val="24"/>
                <w:szCs w:val="24"/>
                <w:lang w:val="ru-RU"/>
              </w:rPr>
            </w:pPr>
            <w:proofErr w:type="gramStart"/>
            <w:r w:rsidRPr="00FD0EA8">
              <w:rPr>
                <w:sz w:val="24"/>
                <w:szCs w:val="24"/>
                <w:lang w:val="ru-RU"/>
              </w:rPr>
              <w:t>проектах</w:t>
            </w:r>
            <w:proofErr w:type="gramEnd"/>
            <w:r w:rsidRPr="00FD0EA8">
              <w:rPr>
                <w:sz w:val="24"/>
                <w:szCs w:val="24"/>
                <w:lang w:val="ru-RU"/>
              </w:rPr>
              <w:t>,</w:t>
            </w:r>
            <w:r w:rsidRPr="00FD0EA8">
              <w:rPr>
                <w:spacing w:val="-5"/>
                <w:sz w:val="24"/>
                <w:szCs w:val="24"/>
                <w:lang w:val="ru-RU"/>
              </w:rPr>
              <w:t xml:space="preserve"> </w:t>
            </w:r>
            <w:r w:rsidRPr="00FD0EA8">
              <w:rPr>
                <w:sz w:val="24"/>
                <w:szCs w:val="24"/>
                <w:lang w:val="ru-RU"/>
              </w:rPr>
              <w:t>Акциях,</w:t>
            </w:r>
            <w:r w:rsidRPr="00FD0EA8">
              <w:rPr>
                <w:spacing w:val="-9"/>
                <w:sz w:val="24"/>
                <w:szCs w:val="24"/>
                <w:lang w:val="ru-RU"/>
              </w:rPr>
              <w:t xml:space="preserve"> </w:t>
            </w:r>
            <w:r w:rsidRPr="00FD0EA8">
              <w:rPr>
                <w:sz w:val="24"/>
                <w:szCs w:val="24"/>
                <w:lang w:val="ru-RU"/>
              </w:rPr>
              <w:t>мероприятиях</w:t>
            </w:r>
          </w:p>
        </w:tc>
        <w:tc>
          <w:tcPr>
            <w:tcW w:w="1332" w:type="dxa"/>
            <w:gridSpan w:val="7"/>
            <w:vMerge/>
            <w:tcBorders>
              <w:top w:val="nil"/>
            </w:tcBorders>
          </w:tcPr>
          <w:p w:rsidR="00DD1F5B" w:rsidRPr="00FD0EA8" w:rsidRDefault="00DD1F5B" w:rsidP="00FD0EA8">
            <w:pPr>
              <w:rPr>
                <w:rFonts w:ascii="Times New Roman" w:hAnsi="Times New Roman" w:cs="Times New Roman"/>
                <w:sz w:val="24"/>
                <w:szCs w:val="24"/>
                <w:lang w:val="ru-RU"/>
              </w:rPr>
            </w:pPr>
          </w:p>
        </w:tc>
        <w:tc>
          <w:tcPr>
            <w:tcW w:w="1944" w:type="dxa"/>
            <w:gridSpan w:val="4"/>
          </w:tcPr>
          <w:p w:rsidR="00DD1F5B" w:rsidRPr="00DD1F5B" w:rsidRDefault="00DD1F5B" w:rsidP="00FD0EA8">
            <w:pPr>
              <w:pStyle w:val="TableParagraph"/>
              <w:spacing w:line="225" w:lineRule="exact"/>
              <w:ind w:left="247"/>
              <w:rPr>
                <w:sz w:val="24"/>
                <w:szCs w:val="24"/>
              </w:rPr>
            </w:pPr>
            <w:r w:rsidRPr="00DD1F5B">
              <w:rPr>
                <w:sz w:val="24"/>
                <w:szCs w:val="24"/>
              </w:rPr>
              <w:t>по</w:t>
            </w:r>
            <w:r w:rsidRPr="00DD1F5B">
              <w:rPr>
                <w:spacing w:val="-1"/>
                <w:sz w:val="24"/>
                <w:szCs w:val="24"/>
              </w:rPr>
              <w:t xml:space="preserve"> </w:t>
            </w:r>
            <w:r w:rsidRPr="00DD1F5B">
              <w:rPr>
                <w:sz w:val="24"/>
                <w:szCs w:val="24"/>
              </w:rPr>
              <w:t>плану</w:t>
            </w:r>
            <w:r w:rsidRPr="00DD1F5B">
              <w:rPr>
                <w:spacing w:val="-5"/>
                <w:sz w:val="24"/>
                <w:szCs w:val="24"/>
              </w:rPr>
              <w:t xml:space="preserve"> </w:t>
            </w:r>
            <w:r w:rsidRPr="00DD1F5B">
              <w:rPr>
                <w:sz w:val="24"/>
                <w:szCs w:val="24"/>
              </w:rPr>
              <w:t>РДДМ</w:t>
            </w:r>
          </w:p>
        </w:tc>
        <w:tc>
          <w:tcPr>
            <w:tcW w:w="2085" w:type="dxa"/>
          </w:tcPr>
          <w:p w:rsidR="00DD1F5B" w:rsidRPr="00FD0EA8" w:rsidRDefault="00DD1F5B" w:rsidP="00FD0EA8">
            <w:pPr>
              <w:pStyle w:val="TableParagraph"/>
              <w:ind w:left="212" w:right="236" w:hanging="15"/>
              <w:rPr>
                <w:sz w:val="24"/>
                <w:szCs w:val="24"/>
                <w:lang w:val="ru-RU"/>
              </w:rPr>
            </w:pPr>
            <w:r w:rsidRPr="00FD0EA8">
              <w:rPr>
                <w:sz w:val="24"/>
                <w:szCs w:val="24"/>
                <w:lang w:val="ru-RU"/>
              </w:rPr>
              <w:t>Советник</w:t>
            </w:r>
            <w:r w:rsidRPr="00FD0EA8">
              <w:rPr>
                <w:spacing w:val="-5"/>
                <w:sz w:val="24"/>
                <w:szCs w:val="24"/>
                <w:lang w:val="ru-RU"/>
              </w:rPr>
              <w:t xml:space="preserve"> </w:t>
            </w:r>
            <w:r w:rsidRPr="00FD0EA8">
              <w:rPr>
                <w:sz w:val="24"/>
                <w:szCs w:val="24"/>
                <w:lang w:val="ru-RU"/>
              </w:rPr>
              <w:t>по</w:t>
            </w:r>
            <w:r w:rsidRPr="00FD0EA8">
              <w:rPr>
                <w:spacing w:val="-7"/>
                <w:sz w:val="24"/>
                <w:szCs w:val="24"/>
                <w:lang w:val="ru-RU"/>
              </w:rPr>
              <w:t xml:space="preserve"> </w:t>
            </w:r>
            <w:r w:rsidRPr="00FD0EA8">
              <w:rPr>
                <w:sz w:val="24"/>
                <w:szCs w:val="24"/>
                <w:lang w:val="ru-RU"/>
              </w:rPr>
              <w:t>воспитанию</w:t>
            </w:r>
            <w:r w:rsidRPr="00FD0EA8">
              <w:rPr>
                <w:spacing w:val="-47"/>
                <w:sz w:val="24"/>
                <w:szCs w:val="24"/>
                <w:lang w:val="ru-RU"/>
              </w:rPr>
              <w:t xml:space="preserve"> </w:t>
            </w:r>
            <w:r w:rsidRPr="00FD0EA8">
              <w:rPr>
                <w:sz w:val="24"/>
                <w:szCs w:val="24"/>
                <w:lang w:val="ru-RU"/>
              </w:rPr>
              <w:lastRenderedPageBreak/>
              <w:t>Совет</w:t>
            </w:r>
            <w:r w:rsidRPr="00FD0EA8">
              <w:rPr>
                <w:spacing w:val="-8"/>
                <w:sz w:val="24"/>
                <w:szCs w:val="24"/>
                <w:lang w:val="ru-RU"/>
              </w:rPr>
              <w:t xml:space="preserve"> </w:t>
            </w:r>
            <w:r w:rsidRPr="00FD0EA8">
              <w:rPr>
                <w:sz w:val="24"/>
                <w:szCs w:val="24"/>
                <w:lang w:val="ru-RU"/>
              </w:rPr>
              <w:t>страшеклассников</w:t>
            </w:r>
          </w:p>
        </w:tc>
      </w:tr>
      <w:tr w:rsidR="00DD1F5B" w:rsidRPr="00DD1F5B" w:rsidTr="00B75E40">
        <w:trPr>
          <w:trHeight w:val="321"/>
        </w:trPr>
        <w:tc>
          <w:tcPr>
            <w:tcW w:w="9390" w:type="dxa"/>
            <w:gridSpan w:val="19"/>
          </w:tcPr>
          <w:p w:rsidR="00DD1F5B" w:rsidRPr="00FD0EA8" w:rsidRDefault="00DD1F5B" w:rsidP="00FD0EA8">
            <w:pPr>
              <w:pStyle w:val="TableParagraph"/>
              <w:ind w:left="1003"/>
              <w:rPr>
                <w:b/>
                <w:sz w:val="24"/>
                <w:szCs w:val="24"/>
                <w:lang w:val="ru-RU"/>
              </w:rPr>
            </w:pPr>
            <w:r w:rsidRPr="00FD0EA8">
              <w:rPr>
                <w:b/>
                <w:sz w:val="24"/>
                <w:szCs w:val="24"/>
                <w:lang w:val="ru-RU"/>
              </w:rPr>
              <w:lastRenderedPageBreak/>
              <w:t>Модуль</w:t>
            </w:r>
            <w:r w:rsidRPr="00FD0EA8">
              <w:rPr>
                <w:b/>
                <w:spacing w:val="-9"/>
                <w:sz w:val="24"/>
                <w:szCs w:val="24"/>
                <w:lang w:val="ru-RU"/>
              </w:rPr>
              <w:t xml:space="preserve"> </w:t>
            </w:r>
            <w:r w:rsidRPr="00FD0EA8">
              <w:rPr>
                <w:b/>
                <w:sz w:val="24"/>
                <w:szCs w:val="24"/>
                <w:lang w:val="ru-RU"/>
              </w:rPr>
              <w:t>«Детские общественные</w:t>
            </w:r>
            <w:r w:rsidRPr="00FD0EA8">
              <w:rPr>
                <w:b/>
                <w:spacing w:val="-6"/>
                <w:sz w:val="24"/>
                <w:szCs w:val="24"/>
                <w:lang w:val="ru-RU"/>
              </w:rPr>
              <w:t xml:space="preserve"> </w:t>
            </w:r>
            <w:r w:rsidRPr="00FD0EA8">
              <w:rPr>
                <w:b/>
                <w:sz w:val="24"/>
                <w:szCs w:val="24"/>
                <w:lang w:val="ru-RU"/>
              </w:rPr>
              <w:t>объединения»</w:t>
            </w:r>
            <w:r w:rsidRPr="00FD0EA8">
              <w:rPr>
                <w:b/>
                <w:spacing w:val="3"/>
                <w:sz w:val="24"/>
                <w:szCs w:val="24"/>
                <w:lang w:val="ru-RU"/>
              </w:rPr>
              <w:t xml:space="preserve"> </w:t>
            </w:r>
            <w:r w:rsidRPr="00FD0EA8">
              <w:rPr>
                <w:b/>
                <w:sz w:val="24"/>
                <w:szCs w:val="24"/>
                <w:lang w:val="ru-RU"/>
              </w:rPr>
              <w:t>(согласно</w:t>
            </w:r>
            <w:r w:rsidRPr="00FD0EA8">
              <w:rPr>
                <w:b/>
                <w:spacing w:val="-7"/>
                <w:sz w:val="24"/>
                <w:szCs w:val="24"/>
                <w:lang w:val="ru-RU"/>
              </w:rPr>
              <w:t xml:space="preserve"> </w:t>
            </w:r>
            <w:r w:rsidRPr="00FD0EA8">
              <w:rPr>
                <w:b/>
                <w:sz w:val="24"/>
                <w:szCs w:val="24"/>
                <w:lang w:val="ru-RU"/>
              </w:rPr>
              <w:t>планам</w:t>
            </w:r>
            <w:r w:rsidRPr="00FD0EA8">
              <w:rPr>
                <w:b/>
                <w:spacing w:val="-1"/>
                <w:sz w:val="24"/>
                <w:szCs w:val="24"/>
                <w:lang w:val="ru-RU"/>
              </w:rPr>
              <w:t xml:space="preserve"> </w:t>
            </w:r>
            <w:r w:rsidRPr="00FD0EA8">
              <w:rPr>
                <w:b/>
                <w:sz w:val="24"/>
                <w:szCs w:val="24"/>
                <w:lang w:val="ru-RU"/>
              </w:rPr>
              <w:t>работы</w:t>
            </w:r>
            <w:r w:rsidRPr="00FD0EA8">
              <w:rPr>
                <w:b/>
                <w:spacing w:val="-2"/>
                <w:sz w:val="24"/>
                <w:szCs w:val="24"/>
                <w:lang w:val="ru-RU"/>
              </w:rPr>
              <w:t xml:space="preserve"> </w:t>
            </w:r>
            <w:r w:rsidRPr="00FD0EA8">
              <w:rPr>
                <w:b/>
                <w:sz w:val="24"/>
                <w:szCs w:val="24"/>
                <w:lang w:val="ru-RU"/>
              </w:rPr>
              <w:t>ДОО</w:t>
            </w:r>
            <w:r w:rsidRPr="00FD0EA8">
              <w:rPr>
                <w:b/>
                <w:spacing w:val="-1"/>
                <w:sz w:val="24"/>
                <w:szCs w:val="24"/>
                <w:lang w:val="ru-RU"/>
              </w:rPr>
              <w:t xml:space="preserve"> </w:t>
            </w:r>
            <w:r w:rsidRPr="00FD0EA8">
              <w:rPr>
                <w:b/>
                <w:sz w:val="24"/>
                <w:szCs w:val="24"/>
                <w:lang w:val="ru-RU"/>
              </w:rPr>
              <w:t>школы)</w:t>
            </w:r>
          </w:p>
        </w:tc>
      </w:tr>
      <w:tr w:rsidR="00DD1F5B" w:rsidRPr="00DD1F5B" w:rsidTr="00B75E40">
        <w:trPr>
          <w:trHeight w:val="1151"/>
        </w:trPr>
        <w:tc>
          <w:tcPr>
            <w:tcW w:w="743" w:type="dxa"/>
            <w:gridSpan w:val="4"/>
          </w:tcPr>
          <w:p w:rsidR="00DD1F5B" w:rsidRPr="00DD1F5B" w:rsidRDefault="00DD1F5B" w:rsidP="00FD0EA8">
            <w:pPr>
              <w:pStyle w:val="TableParagraph"/>
              <w:spacing w:line="225" w:lineRule="exact"/>
              <w:ind w:left="288"/>
              <w:rPr>
                <w:sz w:val="24"/>
                <w:szCs w:val="24"/>
              </w:rPr>
            </w:pPr>
            <w:r w:rsidRPr="00DD1F5B">
              <w:rPr>
                <w:sz w:val="24"/>
                <w:szCs w:val="24"/>
              </w:rPr>
              <w:t>1.</w:t>
            </w:r>
          </w:p>
        </w:tc>
        <w:tc>
          <w:tcPr>
            <w:tcW w:w="3194" w:type="dxa"/>
          </w:tcPr>
          <w:p w:rsidR="00DD1F5B" w:rsidRPr="00FD0EA8" w:rsidRDefault="00DD1F5B" w:rsidP="00FD0EA8">
            <w:pPr>
              <w:pStyle w:val="TableParagraph"/>
              <w:ind w:left="96" w:right="272"/>
              <w:rPr>
                <w:sz w:val="24"/>
                <w:szCs w:val="24"/>
                <w:lang w:val="ru-RU"/>
              </w:rPr>
            </w:pPr>
            <w:r w:rsidRPr="00FD0EA8">
              <w:rPr>
                <w:sz w:val="24"/>
                <w:szCs w:val="24"/>
                <w:lang w:val="ru-RU"/>
              </w:rPr>
              <w:t>Организационное собрание</w:t>
            </w:r>
            <w:r w:rsidRPr="00FD0EA8">
              <w:rPr>
                <w:spacing w:val="1"/>
                <w:sz w:val="24"/>
                <w:szCs w:val="24"/>
                <w:lang w:val="ru-RU"/>
              </w:rPr>
              <w:t xml:space="preserve"> </w:t>
            </w:r>
            <w:r w:rsidRPr="00FD0EA8">
              <w:rPr>
                <w:sz w:val="24"/>
                <w:szCs w:val="24"/>
                <w:lang w:val="ru-RU"/>
              </w:rPr>
              <w:t>детских</w:t>
            </w:r>
            <w:r w:rsidRPr="00FD0EA8">
              <w:rPr>
                <w:spacing w:val="1"/>
                <w:sz w:val="24"/>
                <w:szCs w:val="24"/>
                <w:lang w:val="ru-RU"/>
              </w:rPr>
              <w:t xml:space="preserve"> </w:t>
            </w:r>
            <w:r w:rsidRPr="00FD0EA8">
              <w:rPr>
                <w:sz w:val="24"/>
                <w:szCs w:val="24"/>
                <w:lang w:val="ru-RU"/>
              </w:rPr>
              <w:t>общественных</w:t>
            </w:r>
            <w:r w:rsidRPr="00FD0EA8">
              <w:rPr>
                <w:spacing w:val="1"/>
                <w:sz w:val="24"/>
                <w:szCs w:val="24"/>
                <w:lang w:val="ru-RU"/>
              </w:rPr>
              <w:t xml:space="preserve"> </w:t>
            </w:r>
            <w:r w:rsidRPr="00FD0EA8">
              <w:rPr>
                <w:sz w:val="24"/>
                <w:szCs w:val="24"/>
                <w:lang w:val="ru-RU"/>
              </w:rPr>
              <w:t>объединений –</w:t>
            </w:r>
            <w:r w:rsidRPr="00FD0EA8">
              <w:rPr>
                <w:spacing w:val="1"/>
                <w:sz w:val="24"/>
                <w:szCs w:val="24"/>
                <w:lang w:val="ru-RU"/>
              </w:rPr>
              <w:t xml:space="preserve"> </w:t>
            </w:r>
            <w:r w:rsidRPr="00FD0EA8">
              <w:rPr>
                <w:sz w:val="24"/>
                <w:szCs w:val="24"/>
                <w:lang w:val="ru-RU"/>
              </w:rPr>
              <w:t>школьное</w:t>
            </w:r>
            <w:r w:rsidRPr="00FD0EA8">
              <w:rPr>
                <w:spacing w:val="1"/>
                <w:sz w:val="24"/>
                <w:szCs w:val="24"/>
                <w:lang w:val="ru-RU"/>
              </w:rPr>
              <w:t xml:space="preserve"> </w:t>
            </w:r>
            <w:r w:rsidRPr="00FD0EA8">
              <w:rPr>
                <w:sz w:val="24"/>
                <w:szCs w:val="24"/>
                <w:lang w:val="ru-RU"/>
              </w:rPr>
              <w:t>самоуправление</w:t>
            </w:r>
            <w:r w:rsidRPr="00FD0EA8">
              <w:rPr>
                <w:spacing w:val="42"/>
                <w:sz w:val="24"/>
                <w:szCs w:val="24"/>
                <w:lang w:val="ru-RU"/>
              </w:rPr>
              <w:t xml:space="preserve"> </w:t>
            </w:r>
            <w:r w:rsidRPr="00FD0EA8">
              <w:rPr>
                <w:sz w:val="24"/>
                <w:szCs w:val="24"/>
                <w:lang w:val="ru-RU"/>
              </w:rPr>
              <w:t>действующих</w:t>
            </w:r>
            <w:r w:rsidRPr="00FD0EA8">
              <w:rPr>
                <w:spacing w:val="-2"/>
                <w:sz w:val="24"/>
                <w:szCs w:val="24"/>
                <w:lang w:val="ru-RU"/>
              </w:rPr>
              <w:t xml:space="preserve"> </w:t>
            </w:r>
            <w:proofErr w:type="gramStart"/>
            <w:r w:rsidRPr="00FD0EA8">
              <w:rPr>
                <w:sz w:val="24"/>
                <w:szCs w:val="24"/>
                <w:lang w:val="ru-RU"/>
              </w:rPr>
              <w:t>в</w:t>
            </w:r>
            <w:proofErr w:type="gramEnd"/>
          </w:p>
          <w:p w:rsidR="00DD1F5B" w:rsidRPr="00DD1F5B" w:rsidRDefault="00DD1F5B" w:rsidP="00FD0EA8">
            <w:pPr>
              <w:pStyle w:val="TableParagraph"/>
              <w:spacing w:line="215" w:lineRule="exact"/>
              <w:ind w:left="96"/>
              <w:rPr>
                <w:sz w:val="24"/>
                <w:szCs w:val="24"/>
              </w:rPr>
            </w:pPr>
            <w:r w:rsidRPr="00DD1F5B">
              <w:rPr>
                <w:sz w:val="24"/>
                <w:szCs w:val="24"/>
              </w:rPr>
              <w:t>школе</w:t>
            </w:r>
          </w:p>
        </w:tc>
        <w:tc>
          <w:tcPr>
            <w:tcW w:w="1424" w:type="dxa"/>
            <w:gridSpan w:val="9"/>
            <w:vMerge w:val="restart"/>
          </w:tcPr>
          <w:p w:rsidR="00DD1F5B" w:rsidRPr="00DD1F5B" w:rsidRDefault="00DD1F5B" w:rsidP="00FD0EA8">
            <w:pPr>
              <w:pStyle w:val="TableParagraph"/>
              <w:spacing w:line="225" w:lineRule="exact"/>
              <w:ind w:left="486"/>
              <w:rPr>
                <w:sz w:val="24"/>
                <w:szCs w:val="24"/>
              </w:rPr>
            </w:pPr>
            <w:r w:rsidRPr="00DD1F5B">
              <w:rPr>
                <w:sz w:val="24"/>
                <w:szCs w:val="24"/>
              </w:rPr>
              <w:t>10-11</w:t>
            </w:r>
          </w:p>
        </w:tc>
        <w:tc>
          <w:tcPr>
            <w:tcW w:w="1944" w:type="dxa"/>
            <w:gridSpan w:val="4"/>
          </w:tcPr>
          <w:p w:rsidR="00DD1F5B" w:rsidRPr="00DD1F5B" w:rsidRDefault="00DD1F5B" w:rsidP="00FD0EA8">
            <w:pPr>
              <w:pStyle w:val="TableParagraph"/>
              <w:spacing w:line="225" w:lineRule="exact"/>
              <w:ind w:left="597"/>
              <w:rPr>
                <w:sz w:val="24"/>
                <w:szCs w:val="24"/>
              </w:rPr>
            </w:pPr>
            <w:r w:rsidRPr="00DD1F5B">
              <w:rPr>
                <w:sz w:val="24"/>
                <w:szCs w:val="24"/>
              </w:rPr>
              <w:t>сентябрь</w:t>
            </w:r>
          </w:p>
        </w:tc>
        <w:tc>
          <w:tcPr>
            <w:tcW w:w="2085" w:type="dxa"/>
          </w:tcPr>
          <w:p w:rsidR="00DD1F5B" w:rsidRPr="00FD0EA8" w:rsidRDefault="00DD1F5B" w:rsidP="00FD0EA8">
            <w:pPr>
              <w:pStyle w:val="TableParagraph"/>
              <w:ind w:left="224" w:right="207"/>
              <w:jc w:val="center"/>
              <w:rPr>
                <w:sz w:val="24"/>
                <w:szCs w:val="24"/>
                <w:lang w:val="ru-RU"/>
              </w:rPr>
            </w:pPr>
            <w:r w:rsidRPr="00FD0EA8">
              <w:rPr>
                <w:sz w:val="24"/>
                <w:szCs w:val="24"/>
                <w:lang w:val="ru-RU"/>
              </w:rPr>
              <w:t>Заместитель</w:t>
            </w:r>
            <w:r w:rsidRPr="00FD0EA8">
              <w:rPr>
                <w:spacing w:val="-7"/>
                <w:sz w:val="24"/>
                <w:szCs w:val="24"/>
                <w:lang w:val="ru-RU"/>
              </w:rPr>
              <w:t xml:space="preserve"> </w:t>
            </w:r>
            <w:r w:rsidRPr="00FD0EA8">
              <w:rPr>
                <w:sz w:val="24"/>
                <w:szCs w:val="24"/>
                <w:lang w:val="ru-RU"/>
              </w:rPr>
              <w:t>директора</w:t>
            </w:r>
            <w:r w:rsidRPr="00FD0EA8">
              <w:rPr>
                <w:spacing w:val="-2"/>
                <w:sz w:val="24"/>
                <w:szCs w:val="24"/>
                <w:lang w:val="ru-RU"/>
              </w:rPr>
              <w:t xml:space="preserve"> </w:t>
            </w:r>
            <w:r w:rsidRPr="00FD0EA8">
              <w:rPr>
                <w:sz w:val="24"/>
                <w:szCs w:val="24"/>
                <w:lang w:val="ru-RU"/>
              </w:rPr>
              <w:t>по</w:t>
            </w:r>
            <w:r w:rsidRPr="00FD0EA8">
              <w:rPr>
                <w:spacing w:val="-47"/>
                <w:sz w:val="24"/>
                <w:szCs w:val="24"/>
                <w:lang w:val="ru-RU"/>
              </w:rPr>
              <w:t xml:space="preserve"> </w:t>
            </w:r>
            <w:r w:rsidRPr="00FD0EA8">
              <w:rPr>
                <w:sz w:val="24"/>
                <w:szCs w:val="24"/>
                <w:lang w:val="ru-RU"/>
              </w:rPr>
              <w:t>ВР</w:t>
            </w:r>
            <w:r w:rsidRPr="00FD0EA8">
              <w:rPr>
                <w:spacing w:val="-1"/>
                <w:sz w:val="24"/>
                <w:szCs w:val="24"/>
                <w:lang w:val="ru-RU"/>
              </w:rPr>
              <w:t xml:space="preserve"> </w:t>
            </w:r>
            <w:r w:rsidRPr="00FD0EA8">
              <w:rPr>
                <w:sz w:val="24"/>
                <w:szCs w:val="24"/>
                <w:lang w:val="ru-RU"/>
              </w:rPr>
              <w:t>Жарких Т.Н.</w:t>
            </w:r>
          </w:p>
          <w:p w:rsidR="00DD1F5B" w:rsidRPr="00DD1F5B" w:rsidRDefault="00DD1F5B" w:rsidP="00FD0EA8">
            <w:pPr>
              <w:pStyle w:val="TableParagraph"/>
              <w:ind w:left="136" w:right="138"/>
              <w:jc w:val="center"/>
              <w:rPr>
                <w:sz w:val="24"/>
                <w:szCs w:val="24"/>
              </w:rPr>
            </w:pPr>
            <w:r w:rsidRPr="00DD1F5B">
              <w:rPr>
                <w:sz w:val="24"/>
                <w:szCs w:val="24"/>
              </w:rPr>
              <w:t>Классные</w:t>
            </w:r>
            <w:r w:rsidRPr="00DD1F5B">
              <w:rPr>
                <w:spacing w:val="-7"/>
                <w:sz w:val="24"/>
                <w:szCs w:val="24"/>
              </w:rPr>
              <w:t xml:space="preserve"> </w:t>
            </w:r>
            <w:r w:rsidRPr="00DD1F5B">
              <w:rPr>
                <w:sz w:val="24"/>
                <w:szCs w:val="24"/>
              </w:rPr>
              <w:t>руководители</w:t>
            </w:r>
          </w:p>
        </w:tc>
      </w:tr>
      <w:tr w:rsidR="00DD1F5B" w:rsidRPr="00DD1F5B" w:rsidTr="00B75E40">
        <w:trPr>
          <w:trHeight w:val="2068"/>
        </w:trPr>
        <w:tc>
          <w:tcPr>
            <w:tcW w:w="743" w:type="dxa"/>
            <w:gridSpan w:val="4"/>
          </w:tcPr>
          <w:p w:rsidR="00DD1F5B" w:rsidRPr="00DD1F5B" w:rsidRDefault="00DD1F5B" w:rsidP="00FD0EA8">
            <w:pPr>
              <w:pStyle w:val="TableParagraph"/>
              <w:spacing w:line="225" w:lineRule="exact"/>
              <w:ind w:left="288"/>
              <w:rPr>
                <w:sz w:val="24"/>
                <w:szCs w:val="24"/>
              </w:rPr>
            </w:pPr>
            <w:r w:rsidRPr="00DD1F5B">
              <w:rPr>
                <w:sz w:val="24"/>
                <w:szCs w:val="24"/>
              </w:rPr>
              <w:t>2.</w:t>
            </w:r>
          </w:p>
        </w:tc>
        <w:tc>
          <w:tcPr>
            <w:tcW w:w="3194" w:type="dxa"/>
          </w:tcPr>
          <w:p w:rsidR="00DD1F5B" w:rsidRPr="00FD0EA8" w:rsidRDefault="00DD1F5B" w:rsidP="00FD0EA8">
            <w:pPr>
              <w:pStyle w:val="TableParagraph"/>
              <w:ind w:left="96" w:right="115"/>
              <w:rPr>
                <w:sz w:val="24"/>
                <w:szCs w:val="24"/>
                <w:lang w:val="ru-RU"/>
              </w:rPr>
            </w:pPr>
            <w:r w:rsidRPr="00FD0EA8">
              <w:rPr>
                <w:sz w:val="24"/>
                <w:szCs w:val="24"/>
                <w:lang w:val="ru-RU"/>
              </w:rPr>
              <w:t>Реализация запланированных</w:t>
            </w:r>
            <w:r w:rsidRPr="00FD0EA8">
              <w:rPr>
                <w:spacing w:val="1"/>
                <w:sz w:val="24"/>
                <w:szCs w:val="24"/>
                <w:lang w:val="ru-RU"/>
              </w:rPr>
              <w:t xml:space="preserve"> </w:t>
            </w:r>
            <w:r w:rsidRPr="00FD0EA8">
              <w:rPr>
                <w:sz w:val="24"/>
                <w:szCs w:val="24"/>
                <w:lang w:val="ru-RU"/>
              </w:rPr>
              <w:t>социальных</w:t>
            </w:r>
            <w:r w:rsidRPr="00FD0EA8">
              <w:rPr>
                <w:spacing w:val="-4"/>
                <w:sz w:val="24"/>
                <w:szCs w:val="24"/>
                <w:lang w:val="ru-RU"/>
              </w:rPr>
              <w:t xml:space="preserve"> </w:t>
            </w:r>
            <w:r w:rsidRPr="00FD0EA8">
              <w:rPr>
                <w:sz w:val="24"/>
                <w:szCs w:val="24"/>
                <w:lang w:val="ru-RU"/>
              </w:rPr>
              <w:t>проектов</w:t>
            </w:r>
            <w:r w:rsidRPr="00FD0EA8">
              <w:rPr>
                <w:spacing w:val="-4"/>
                <w:sz w:val="24"/>
                <w:szCs w:val="24"/>
                <w:lang w:val="ru-RU"/>
              </w:rPr>
              <w:t xml:space="preserve"> </w:t>
            </w:r>
            <w:r w:rsidRPr="00FD0EA8">
              <w:rPr>
                <w:sz w:val="24"/>
                <w:szCs w:val="24"/>
                <w:lang w:val="ru-RU"/>
              </w:rPr>
              <w:t>и</w:t>
            </w:r>
            <w:r w:rsidRPr="00FD0EA8">
              <w:rPr>
                <w:spacing w:val="-5"/>
                <w:sz w:val="24"/>
                <w:szCs w:val="24"/>
                <w:lang w:val="ru-RU"/>
              </w:rPr>
              <w:t xml:space="preserve"> </w:t>
            </w:r>
            <w:r w:rsidRPr="00FD0EA8">
              <w:rPr>
                <w:sz w:val="24"/>
                <w:szCs w:val="24"/>
                <w:lang w:val="ru-RU"/>
              </w:rPr>
              <w:t>инициатив</w:t>
            </w:r>
            <w:r w:rsidRPr="00FD0EA8">
              <w:rPr>
                <w:spacing w:val="-47"/>
                <w:sz w:val="24"/>
                <w:szCs w:val="24"/>
                <w:lang w:val="ru-RU"/>
              </w:rPr>
              <w:t xml:space="preserve"> </w:t>
            </w:r>
            <w:r w:rsidRPr="00FD0EA8">
              <w:rPr>
                <w:sz w:val="24"/>
                <w:szCs w:val="24"/>
                <w:lang w:val="ru-RU"/>
              </w:rPr>
              <w:t>ДОО в ближайшем социуме:</w:t>
            </w:r>
            <w:r w:rsidRPr="00FD0EA8">
              <w:rPr>
                <w:spacing w:val="1"/>
                <w:sz w:val="24"/>
                <w:szCs w:val="24"/>
                <w:lang w:val="ru-RU"/>
              </w:rPr>
              <w:t xml:space="preserve"> </w:t>
            </w:r>
            <w:r w:rsidRPr="00FD0EA8">
              <w:rPr>
                <w:sz w:val="24"/>
                <w:szCs w:val="24"/>
                <w:lang w:val="ru-RU"/>
              </w:rPr>
              <w:t>коллективное</w:t>
            </w:r>
            <w:r w:rsidRPr="00FD0EA8">
              <w:rPr>
                <w:spacing w:val="-2"/>
                <w:sz w:val="24"/>
                <w:szCs w:val="24"/>
                <w:lang w:val="ru-RU"/>
              </w:rPr>
              <w:t xml:space="preserve"> </w:t>
            </w:r>
            <w:r w:rsidRPr="00FD0EA8">
              <w:rPr>
                <w:sz w:val="24"/>
                <w:szCs w:val="24"/>
                <w:lang w:val="ru-RU"/>
              </w:rPr>
              <w:t>творческое</w:t>
            </w:r>
            <w:r w:rsidRPr="00FD0EA8">
              <w:rPr>
                <w:spacing w:val="-2"/>
                <w:sz w:val="24"/>
                <w:szCs w:val="24"/>
                <w:lang w:val="ru-RU"/>
              </w:rPr>
              <w:t xml:space="preserve"> </w:t>
            </w:r>
            <w:r w:rsidRPr="00FD0EA8">
              <w:rPr>
                <w:sz w:val="24"/>
                <w:szCs w:val="24"/>
                <w:lang w:val="ru-RU"/>
              </w:rPr>
              <w:t>дело</w:t>
            </w:r>
          </w:p>
          <w:p w:rsidR="00DD1F5B" w:rsidRPr="00FD0EA8" w:rsidRDefault="00DD1F5B" w:rsidP="00FD0EA8">
            <w:pPr>
              <w:pStyle w:val="TableParagraph"/>
              <w:ind w:left="96" w:right="508"/>
              <w:rPr>
                <w:sz w:val="24"/>
                <w:szCs w:val="24"/>
                <w:lang w:val="ru-RU"/>
              </w:rPr>
            </w:pPr>
            <w:r w:rsidRPr="00FD0EA8">
              <w:rPr>
                <w:sz w:val="24"/>
                <w:szCs w:val="24"/>
                <w:lang w:val="ru-RU"/>
              </w:rPr>
              <w:t>«Поможем пожилым людям»;</w:t>
            </w:r>
            <w:r w:rsidRPr="00FD0EA8">
              <w:rPr>
                <w:spacing w:val="-47"/>
                <w:sz w:val="24"/>
                <w:szCs w:val="24"/>
                <w:lang w:val="ru-RU"/>
              </w:rPr>
              <w:t xml:space="preserve"> </w:t>
            </w:r>
            <w:r w:rsidRPr="00FD0EA8">
              <w:rPr>
                <w:sz w:val="24"/>
                <w:szCs w:val="24"/>
                <w:lang w:val="ru-RU"/>
              </w:rPr>
              <w:t>акция</w:t>
            </w:r>
            <w:r w:rsidRPr="00FD0EA8">
              <w:rPr>
                <w:spacing w:val="-1"/>
                <w:sz w:val="24"/>
                <w:szCs w:val="24"/>
                <w:lang w:val="ru-RU"/>
              </w:rPr>
              <w:t xml:space="preserve"> </w:t>
            </w:r>
            <w:r w:rsidRPr="00FD0EA8">
              <w:rPr>
                <w:sz w:val="24"/>
                <w:szCs w:val="24"/>
                <w:lang w:val="ru-RU"/>
              </w:rPr>
              <w:t>помощи</w:t>
            </w:r>
            <w:r w:rsidRPr="00FD0EA8">
              <w:rPr>
                <w:spacing w:val="-2"/>
                <w:sz w:val="24"/>
                <w:szCs w:val="24"/>
                <w:lang w:val="ru-RU"/>
              </w:rPr>
              <w:t xml:space="preserve"> </w:t>
            </w:r>
            <w:r w:rsidRPr="00FD0EA8">
              <w:rPr>
                <w:sz w:val="24"/>
                <w:szCs w:val="24"/>
                <w:lang w:val="ru-RU"/>
              </w:rPr>
              <w:t>бездомным</w:t>
            </w:r>
          </w:p>
          <w:p w:rsidR="00DD1F5B" w:rsidRPr="00FD0EA8" w:rsidRDefault="00DD1F5B" w:rsidP="00FD0EA8">
            <w:pPr>
              <w:pStyle w:val="TableParagraph"/>
              <w:ind w:left="96" w:right="694"/>
              <w:rPr>
                <w:sz w:val="24"/>
                <w:szCs w:val="24"/>
                <w:lang w:val="ru-RU"/>
              </w:rPr>
            </w:pPr>
            <w:r w:rsidRPr="00FD0EA8">
              <w:rPr>
                <w:sz w:val="24"/>
                <w:szCs w:val="24"/>
                <w:lang w:val="ru-RU"/>
              </w:rPr>
              <w:t>животным</w:t>
            </w:r>
            <w:r w:rsidRPr="00FD0EA8">
              <w:rPr>
                <w:spacing w:val="-3"/>
                <w:sz w:val="24"/>
                <w:szCs w:val="24"/>
                <w:lang w:val="ru-RU"/>
              </w:rPr>
              <w:t xml:space="preserve"> </w:t>
            </w:r>
            <w:r w:rsidRPr="00FD0EA8">
              <w:rPr>
                <w:sz w:val="24"/>
                <w:szCs w:val="24"/>
                <w:lang w:val="ru-RU"/>
              </w:rPr>
              <w:t>«Сезоны</w:t>
            </w:r>
            <w:r w:rsidRPr="00FD0EA8">
              <w:rPr>
                <w:spacing w:val="-6"/>
                <w:sz w:val="24"/>
                <w:szCs w:val="24"/>
                <w:lang w:val="ru-RU"/>
              </w:rPr>
              <w:t xml:space="preserve"> </w:t>
            </w:r>
            <w:r w:rsidRPr="00FD0EA8">
              <w:rPr>
                <w:sz w:val="24"/>
                <w:szCs w:val="24"/>
                <w:lang w:val="ru-RU"/>
              </w:rPr>
              <w:t>добра»;</w:t>
            </w:r>
            <w:r w:rsidRPr="00FD0EA8">
              <w:rPr>
                <w:spacing w:val="-47"/>
                <w:sz w:val="24"/>
                <w:szCs w:val="24"/>
                <w:lang w:val="ru-RU"/>
              </w:rPr>
              <w:t xml:space="preserve"> </w:t>
            </w:r>
            <w:r w:rsidRPr="00FD0EA8">
              <w:rPr>
                <w:sz w:val="24"/>
                <w:szCs w:val="24"/>
                <w:lang w:val="ru-RU"/>
              </w:rPr>
              <w:t>благотворительная</w:t>
            </w:r>
            <w:r w:rsidRPr="00FD0EA8">
              <w:rPr>
                <w:spacing w:val="-1"/>
                <w:sz w:val="24"/>
                <w:szCs w:val="24"/>
                <w:lang w:val="ru-RU"/>
              </w:rPr>
              <w:t xml:space="preserve"> </w:t>
            </w:r>
            <w:r w:rsidRPr="00FD0EA8">
              <w:rPr>
                <w:sz w:val="24"/>
                <w:szCs w:val="24"/>
                <w:lang w:val="ru-RU"/>
              </w:rPr>
              <w:t>акция</w:t>
            </w:r>
          </w:p>
          <w:p w:rsidR="00DD1F5B" w:rsidRPr="00FD0EA8" w:rsidRDefault="00DD1F5B" w:rsidP="00FD0EA8">
            <w:pPr>
              <w:pStyle w:val="TableParagraph"/>
              <w:spacing w:line="215" w:lineRule="exact"/>
              <w:ind w:left="96"/>
              <w:rPr>
                <w:sz w:val="24"/>
                <w:szCs w:val="24"/>
                <w:lang w:val="ru-RU"/>
              </w:rPr>
            </w:pPr>
            <w:r w:rsidRPr="00FD0EA8">
              <w:rPr>
                <w:sz w:val="24"/>
                <w:szCs w:val="24"/>
                <w:lang w:val="ru-RU"/>
              </w:rPr>
              <w:t>«Ветеран</w:t>
            </w:r>
            <w:r w:rsidRPr="00FD0EA8">
              <w:rPr>
                <w:spacing w:val="-2"/>
                <w:sz w:val="24"/>
                <w:szCs w:val="24"/>
                <w:lang w:val="ru-RU"/>
              </w:rPr>
              <w:t xml:space="preserve"> </w:t>
            </w:r>
            <w:r w:rsidRPr="00FD0EA8">
              <w:rPr>
                <w:sz w:val="24"/>
                <w:szCs w:val="24"/>
                <w:lang w:val="ru-RU"/>
              </w:rPr>
              <w:t>живѐт</w:t>
            </w:r>
            <w:r w:rsidRPr="00FD0EA8">
              <w:rPr>
                <w:spacing w:val="-1"/>
                <w:sz w:val="24"/>
                <w:szCs w:val="24"/>
                <w:lang w:val="ru-RU"/>
              </w:rPr>
              <w:t xml:space="preserve"> </w:t>
            </w:r>
            <w:r w:rsidRPr="00FD0EA8">
              <w:rPr>
                <w:sz w:val="24"/>
                <w:szCs w:val="24"/>
                <w:lang w:val="ru-RU"/>
              </w:rPr>
              <w:t>рядом»</w:t>
            </w:r>
          </w:p>
        </w:tc>
        <w:tc>
          <w:tcPr>
            <w:tcW w:w="1424" w:type="dxa"/>
            <w:gridSpan w:val="9"/>
            <w:vMerge/>
            <w:tcBorders>
              <w:top w:val="nil"/>
            </w:tcBorders>
          </w:tcPr>
          <w:p w:rsidR="00DD1F5B" w:rsidRPr="00FD0EA8" w:rsidRDefault="00DD1F5B" w:rsidP="00FD0EA8">
            <w:pPr>
              <w:rPr>
                <w:rFonts w:ascii="Times New Roman" w:hAnsi="Times New Roman" w:cs="Times New Roman"/>
                <w:sz w:val="24"/>
                <w:szCs w:val="24"/>
                <w:lang w:val="ru-RU"/>
              </w:rPr>
            </w:pPr>
          </w:p>
        </w:tc>
        <w:tc>
          <w:tcPr>
            <w:tcW w:w="1944" w:type="dxa"/>
            <w:gridSpan w:val="4"/>
          </w:tcPr>
          <w:p w:rsidR="00DD1F5B" w:rsidRPr="00DD1F5B" w:rsidRDefault="00DD1F5B" w:rsidP="00FD0EA8">
            <w:pPr>
              <w:pStyle w:val="TableParagraph"/>
              <w:spacing w:line="225" w:lineRule="exact"/>
              <w:ind w:left="645"/>
              <w:rPr>
                <w:sz w:val="24"/>
                <w:szCs w:val="24"/>
              </w:rPr>
            </w:pPr>
            <w:r w:rsidRPr="00DD1F5B">
              <w:rPr>
                <w:sz w:val="24"/>
                <w:szCs w:val="24"/>
              </w:rPr>
              <w:t>октябрь</w:t>
            </w:r>
          </w:p>
        </w:tc>
        <w:tc>
          <w:tcPr>
            <w:tcW w:w="2085" w:type="dxa"/>
          </w:tcPr>
          <w:p w:rsidR="00DD1F5B" w:rsidRPr="00FD0EA8" w:rsidRDefault="00DD1F5B" w:rsidP="00FD0EA8">
            <w:pPr>
              <w:pStyle w:val="TableParagraph"/>
              <w:ind w:left="224" w:right="207"/>
              <w:jc w:val="center"/>
              <w:rPr>
                <w:sz w:val="24"/>
                <w:szCs w:val="24"/>
                <w:lang w:val="ru-RU"/>
              </w:rPr>
            </w:pPr>
            <w:r w:rsidRPr="00FD0EA8">
              <w:rPr>
                <w:sz w:val="24"/>
                <w:szCs w:val="24"/>
                <w:lang w:val="ru-RU"/>
              </w:rPr>
              <w:t>Заместитель</w:t>
            </w:r>
            <w:r w:rsidRPr="00FD0EA8">
              <w:rPr>
                <w:spacing w:val="-7"/>
                <w:sz w:val="24"/>
                <w:szCs w:val="24"/>
                <w:lang w:val="ru-RU"/>
              </w:rPr>
              <w:t xml:space="preserve"> </w:t>
            </w:r>
            <w:r w:rsidRPr="00FD0EA8">
              <w:rPr>
                <w:sz w:val="24"/>
                <w:szCs w:val="24"/>
                <w:lang w:val="ru-RU"/>
              </w:rPr>
              <w:t>директора</w:t>
            </w:r>
            <w:r w:rsidRPr="00FD0EA8">
              <w:rPr>
                <w:spacing w:val="-2"/>
                <w:sz w:val="24"/>
                <w:szCs w:val="24"/>
                <w:lang w:val="ru-RU"/>
              </w:rPr>
              <w:t xml:space="preserve"> </w:t>
            </w:r>
            <w:r w:rsidRPr="00FD0EA8">
              <w:rPr>
                <w:sz w:val="24"/>
                <w:szCs w:val="24"/>
                <w:lang w:val="ru-RU"/>
              </w:rPr>
              <w:t>по</w:t>
            </w:r>
            <w:r w:rsidRPr="00FD0EA8">
              <w:rPr>
                <w:spacing w:val="-47"/>
                <w:sz w:val="24"/>
                <w:szCs w:val="24"/>
                <w:lang w:val="ru-RU"/>
              </w:rPr>
              <w:t xml:space="preserve"> </w:t>
            </w:r>
            <w:r w:rsidRPr="00FD0EA8">
              <w:rPr>
                <w:sz w:val="24"/>
                <w:szCs w:val="24"/>
                <w:lang w:val="ru-RU"/>
              </w:rPr>
              <w:t>ВР</w:t>
            </w:r>
            <w:r w:rsidRPr="00FD0EA8">
              <w:rPr>
                <w:spacing w:val="-1"/>
                <w:sz w:val="24"/>
                <w:szCs w:val="24"/>
                <w:lang w:val="ru-RU"/>
              </w:rPr>
              <w:t xml:space="preserve"> </w:t>
            </w:r>
            <w:r w:rsidRPr="00FD0EA8">
              <w:rPr>
                <w:sz w:val="24"/>
                <w:szCs w:val="24"/>
                <w:lang w:val="ru-RU"/>
              </w:rPr>
              <w:t>Жарких Т.Н.</w:t>
            </w:r>
          </w:p>
          <w:p w:rsidR="00DD1F5B" w:rsidRPr="00DD1F5B" w:rsidRDefault="00DD1F5B" w:rsidP="00FD0EA8">
            <w:pPr>
              <w:pStyle w:val="TableParagraph"/>
              <w:spacing w:before="1" w:line="235" w:lineRule="auto"/>
              <w:ind w:left="145" w:right="131"/>
              <w:jc w:val="center"/>
              <w:rPr>
                <w:sz w:val="24"/>
                <w:szCs w:val="24"/>
              </w:rPr>
            </w:pPr>
            <w:r w:rsidRPr="00DD1F5B">
              <w:rPr>
                <w:spacing w:val="-1"/>
                <w:sz w:val="24"/>
                <w:szCs w:val="24"/>
              </w:rPr>
              <w:t xml:space="preserve">Совет </w:t>
            </w:r>
            <w:r w:rsidRPr="00DD1F5B">
              <w:rPr>
                <w:sz w:val="24"/>
                <w:szCs w:val="24"/>
              </w:rPr>
              <w:t>старшеклассников,</w:t>
            </w:r>
            <w:r w:rsidRPr="00DD1F5B">
              <w:rPr>
                <w:spacing w:val="-47"/>
                <w:sz w:val="24"/>
                <w:szCs w:val="24"/>
              </w:rPr>
              <w:t xml:space="preserve"> </w:t>
            </w:r>
            <w:r w:rsidRPr="00DD1F5B">
              <w:rPr>
                <w:sz w:val="24"/>
                <w:szCs w:val="24"/>
              </w:rPr>
              <w:t>Классные</w:t>
            </w:r>
            <w:r w:rsidRPr="00DD1F5B">
              <w:rPr>
                <w:spacing w:val="-4"/>
                <w:sz w:val="24"/>
                <w:szCs w:val="24"/>
              </w:rPr>
              <w:t xml:space="preserve"> </w:t>
            </w:r>
            <w:r w:rsidRPr="00DD1F5B">
              <w:rPr>
                <w:sz w:val="24"/>
                <w:szCs w:val="24"/>
              </w:rPr>
              <w:t>руководители</w:t>
            </w:r>
          </w:p>
        </w:tc>
      </w:tr>
      <w:tr w:rsidR="00DD1F5B" w:rsidRPr="00DD1F5B" w:rsidTr="00B75E40">
        <w:trPr>
          <w:trHeight w:val="2141"/>
        </w:trPr>
        <w:tc>
          <w:tcPr>
            <w:tcW w:w="743" w:type="dxa"/>
            <w:gridSpan w:val="4"/>
          </w:tcPr>
          <w:p w:rsidR="00DD1F5B" w:rsidRPr="00DD1F5B" w:rsidRDefault="00DD1F5B" w:rsidP="00FD0EA8">
            <w:pPr>
              <w:pStyle w:val="TableParagraph"/>
              <w:spacing w:line="226" w:lineRule="exact"/>
              <w:ind w:left="288"/>
              <w:rPr>
                <w:sz w:val="24"/>
                <w:szCs w:val="24"/>
              </w:rPr>
            </w:pPr>
            <w:r w:rsidRPr="00DD1F5B">
              <w:rPr>
                <w:sz w:val="24"/>
                <w:szCs w:val="24"/>
              </w:rPr>
              <w:t>3.</w:t>
            </w:r>
          </w:p>
        </w:tc>
        <w:tc>
          <w:tcPr>
            <w:tcW w:w="3194" w:type="dxa"/>
          </w:tcPr>
          <w:p w:rsidR="00DD1F5B" w:rsidRPr="00FD0EA8" w:rsidRDefault="00DD1F5B" w:rsidP="00FD0EA8">
            <w:pPr>
              <w:pStyle w:val="TableParagraph"/>
              <w:ind w:left="96" w:right="212"/>
              <w:rPr>
                <w:sz w:val="24"/>
                <w:szCs w:val="24"/>
                <w:lang w:val="ru-RU"/>
              </w:rPr>
            </w:pPr>
            <w:r w:rsidRPr="00FD0EA8">
              <w:rPr>
                <w:sz w:val="24"/>
                <w:szCs w:val="24"/>
                <w:lang w:val="ru-RU"/>
              </w:rPr>
              <w:t>Реализация социально значимых</w:t>
            </w:r>
            <w:r w:rsidRPr="00FD0EA8">
              <w:rPr>
                <w:spacing w:val="1"/>
                <w:sz w:val="24"/>
                <w:szCs w:val="24"/>
                <w:lang w:val="ru-RU"/>
              </w:rPr>
              <w:t xml:space="preserve"> </w:t>
            </w:r>
            <w:r w:rsidRPr="00FD0EA8">
              <w:rPr>
                <w:sz w:val="24"/>
                <w:szCs w:val="24"/>
                <w:lang w:val="ru-RU"/>
              </w:rPr>
              <w:t>титульных</w:t>
            </w:r>
            <w:r w:rsidRPr="00FD0EA8">
              <w:rPr>
                <w:spacing w:val="1"/>
                <w:sz w:val="24"/>
                <w:szCs w:val="24"/>
                <w:lang w:val="ru-RU"/>
              </w:rPr>
              <w:t xml:space="preserve"> </w:t>
            </w:r>
            <w:r w:rsidRPr="00FD0EA8">
              <w:rPr>
                <w:sz w:val="24"/>
                <w:szCs w:val="24"/>
                <w:lang w:val="ru-RU"/>
              </w:rPr>
              <w:t>дел</w:t>
            </w:r>
            <w:r w:rsidRPr="00FD0EA8">
              <w:rPr>
                <w:spacing w:val="1"/>
                <w:sz w:val="24"/>
                <w:szCs w:val="24"/>
                <w:lang w:val="ru-RU"/>
              </w:rPr>
              <w:t xml:space="preserve"> </w:t>
            </w:r>
            <w:r w:rsidRPr="00FD0EA8">
              <w:rPr>
                <w:sz w:val="24"/>
                <w:szCs w:val="24"/>
                <w:lang w:val="ru-RU"/>
              </w:rPr>
              <w:t>и акций</w:t>
            </w:r>
            <w:r w:rsidRPr="00FD0EA8">
              <w:rPr>
                <w:spacing w:val="1"/>
                <w:sz w:val="24"/>
                <w:szCs w:val="24"/>
                <w:lang w:val="ru-RU"/>
              </w:rPr>
              <w:t xml:space="preserve"> </w:t>
            </w:r>
            <w:r w:rsidRPr="00FD0EA8">
              <w:rPr>
                <w:sz w:val="24"/>
                <w:szCs w:val="24"/>
                <w:lang w:val="ru-RU"/>
              </w:rPr>
              <w:t>региональных</w:t>
            </w:r>
            <w:r w:rsidRPr="00FD0EA8">
              <w:rPr>
                <w:spacing w:val="1"/>
                <w:sz w:val="24"/>
                <w:szCs w:val="24"/>
                <w:lang w:val="ru-RU"/>
              </w:rPr>
              <w:t xml:space="preserve"> </w:t>
            </w:r>
            <w:r w:rsidRPr="00FD0EA8">
              <w:rPr>
                <w:sz w:val="24"/>
                <w:szCs w:val="24"/>
                <w:lang w:val="ru-RU"/>
              </w:rPr>
              <w:t>и</w:t>
            </w:r>
            <w:r w:rsidRPr="00FD0EA8">
              <w:rPr>
                <w:spacing w:val="-1"/>
                <w:sz w:val="24"/>
                <w:szCs w:val="24"/>
                <w:lang w:val="ru-RU"/>
              </w:rPr>
              <w:t xml:space="preserve"> </w:t>
            </w:r>
            <w:r w:rsidRPr="00FD0EA8">
              <w:rPr>
                <w:sz w:val="24"/>
                <w:szCs w:val="24"/>
                <w:lang w:val="ru-RU"/>
              </w:rPr>
              <w:t>федеральных</w:t>
            </w:r>
            <w:r w:rsidRPr="00FD0EA8">
              <w:rPr>
                <w:spacing w:val="1"/>
                <w:sz w:val="24"/>
                <w:szCs w:val="24"/>
                <w:lang w:val="ru-RU"/>
              </w:rPr>
              <w:t xml:space="preserve"> </w:t>
            </w:r>
            <w:r w:rsidRPr="00FD0EA8">
              <w:rPr>
                <w:sz w:val="24"/>
                <w:szCs w:val="24"/>
                <w:lang w:val="ru-RU"/>
              </w:rPr>
              <w:t>ДОО, членами которых являются</w:t>
            </w:r>
            <w:r w:rsidRPr="00FD0EA8">
              <w:rPr>
                <w:spacing w:val="-48"/>
                <w:sz w:val="24"/>
                <w:szCs w:val="24"/>
                <w:lang w:val="ru-RU"/>
              </w:rPr>
              <w:t xml:space="preserve"> </w:t>
            </w:r>
            <w:r w:rsidRPr="00FD0EA8">
              <w:rPr>
                <w:sz w:val="24"/>
                <w:szCs w:val="24"/>
                <w:lang w:val="ru-RU"/>
              </w:rPr>
              <w:t>школьники</w:t>
            </w:r>
          </w:p>
        </w:tc>
        <w:tc>
          <w:tcPr>
            <w:tcW w:w="1424" w:type="dxa"/>
            <w:gridSpan w:val="9"/>
          </w:tcPr>
          <w:p w:rsidR="00DD1F5B" w:rsidRPr="00FD0EA8" w:rsidRDefault="00DD1F5B" w:rsidP="00FD0EA8">
            <w:pPr>
              <w:pStyle w:val="TableParagraph"/>
              <w:ind w:left="0"/>
              <w:rPr>
                <w:sz w:val="24"/>
                <w:szCs w:val="24"/>
                <w:lang w:val="ru-RU"/>
              </w:rPr>
            </w:pPr>
          </w:p>
        </w:tc>
        <w:tc>
          <w:tcPr>
            <w:tcW w:w="1944" w:type="dxa"/>
            <w:gridSpan w:val="4"/>
          </w:tcPr>
          <w:p w:rsidR="00DD1F5B" w:rsidRPr="00DD1F5B" w:rsidRDefault="00DD1F5B" w:rsidP="00FD0EA8">
            <w:pPr>
              <w:pStyle w:val="TableParagraph"/>
              <w:ind w:left="789" w:right="108" w:hanging="629"/>
              <w:rPr>
                <w:sz w:val="24"/>
                <w:szCs w:val="24"/>
              </w:rPr>
            </w:pPr>
            <w:r w:rsidRPr="00DD1F5B">
              <w:rPr>
                <w:sz w:val="24"/>
                <w:szCs w:val="24"/>
              </w:rPr>
              <w:t>в течение учебного</w:t>
            </w:r>
            <w:r w:rsidRPr="00DD1F5B">
              <w:rPr>
                <w:spacing w:val="-48"/>
                <w:sz w:val="24"/>
                <w:szCs w:val="24"/>
              </w:rPr>
              <w:t xml:space="preserve"> </w:t>
            </w:r>
            <w:r w:rsidRPr="00DD1F5B">
              <w:rPr>
                <w:sz w:val="24"/>
                <w:szCs w:val="24"/>
              </w:rPr>
              <w:t>года</w:t>
            </w:r>
          </w:p>
        </w:tc>
        <w:tc>
          <w:tcPr>
            <w:tcW w:w="2085" w:type="dxa"/>
          </w:tcPr>
          <w:p w:rsidR="00DD1F5B" w:rsidRPr="00FD0EA8" w:rsidRDefault="00DD1F5B" w:rsidP="00FD0EA8">
            <w:pPr>
              <w:pStyle w:val="TableParagraph"/>
              <w:ind w:left="224" w:right="207"/>
              <w:jc w:val="center"/>
              <w:rPr>
                <w:sz w:val="24"/>
                <w:szCs w:val="24"/>
                <w:lang w:val="ru-RU"/>
              </w:rPr>
            </w:pPr>
            <w:r w:rsidRPr="00FD0EA8">
              <w:rPr>
                <w:sz w:val="24"/>
                <w:szCs w:val="24"/>
                <w:lang w:val="ru-RU"/>
              </w:rPr>
              <w:t>Заместитель</w:t>
            </w:r>
            <w:r w:rsidRPr="00FD0EA8">
              <w:rPr>
                <w:spacing w:val="-7"/>
                <w:sz w:val="24"/>
                <w:szCs w:val="24"/>
                <w:lang w:val="ru-RU"/>
              </w:rPr>
              <w:t xml:space="preserve"> </w:t>
            </w:r>
            <w:r w:rsidRPr="00FD0EA8">
              <w:rPr>
                <w:sz w:val="24"/>
                <w:szCs w:val="24"/>
                <w:lang w:val="ru-RU"/>
              </w:rPr>
              <w:t>директора</w:t>
            </w:r>
            <w:r w:rsidRPr="00FD0EA8">
              <w:rPr>
                <w:spacing w:val="-2"/>
                <w:sz w:val="24"/>
                <w:szCs w:val="24"/>
                <w:lang w:val="ru-RU"/>
              </w:rPr>
              <w:t xml:space="preserve"> </w:t>
            </w:r>
            <w:r w:rsidRPr="00FD0EA8">
              <w:rPr>
                <w:sz w:val="24"/>
                <w:szCs w:val="24"/>
                <w:lang w:val="ru-RU"/>
              </w:rPr>
              <w:t>по</w:t>
            </w:r>
            <w:r w:rsidRPr="00FD0EA8">
              <w:rPr>
                <w:spacing w:val="-47"/>
                <w:sz w:val="24"/>
                <w:szCs w:val="24"/>
                <w:lang w:val="ru-RU"/>
              </w:rPr>
              <w:t xml:space="preserve"> </w:t>
            </w:r>
            <w:r w:rsidRPr="00FD0EA8">
              <w:rPr>
                <w:sz w:val="24"/>
                <w:szCs w:val="24"/>
                <w:lang w:val="ru-RU"/>
              </w:rPr>
              <w:t>ВР</w:t>
            </w:r>
            <w:r w:rsidRPr="00FD0EA8">
              <w:rPr>
                <w:spacing w:val="-1"/>
                <w:sz w:val="24"/>
                <w:szCs w:val="24"/>
                <w:lang w:val="ru-RU"/>
              </w:rPr>
              <w:t xml:space="preserve"> </w:t>
            </w:r>
            <w:r w:rsidRPr="00FD0EA8">
              <w:rPr>
                <w:sz w:val="24"/>
                <w:szCs w:val="24"/>
                <w:lang w:val="ru-RU"/>
              </w:rPr>
              <w:t>Жарких Т.Н.</w:t>
            </w:r>
          </w:p>
          <w:p w:rsidR="00DD1F5B" w:rsidRPr="00DD1F5B" w:rsidRDefault="00DD1F5B" w:rsidP="00FD0EA8">
            <w:pPr>
              <w:pStyle w:val="TableParagraph"/>
              <w:ind w:left="145" w:right="136"/>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258"/>
        </w:trPr>
        <w:tc>
          <w:tcPr>
            <w:tcW w:w="9390" w:type="dxa"/>
            <w:gridSpan w:val="19"/>
          </w:tcPr>
          <w:p w:rsidR="00DD1F5B" w:rsidRPr="00DD1F5B" w:rsidRDefault="00DD1F5B" w:rsidP="00FD0EA8">
            <w:pPr>
              <w:pStyle w:val="TableParagraph"/>
              <w:ind w:left="2990" w:right="2990"/>
              <w:jc w:val="center"/>
              <w:rPr>
                <w:b/>
                <w:sz w:val="24"/>
                <w:szCs w:val="24"/>
              </w:rPr>
            </w:pPr>
            <w:r w:rsidRPr="00DD1F5B">
              <w:rPr>
                <w:b/>
                <w:sz w:val="24"/>
                <w:szCs w:val="24"/>
              </w:rPr>
              <w:t>Модуль</w:t>
            </w:r>
            <w:r w:rsidRPr="00DD1F5B">
              <w:rPr>
                <w:b/>
                <w:spacing w:val="-9"/>
                <w:sz w:val="24"/>
                <w:szCs w:val="24"/>
              </w:rPr>
              <w:t xml:space="preserve"> </w:t>
            </w:r>
            <w:r w:rsidRPr="00DD1F5B">
              <w:rPr>
                <w:b/>
                <w:sz w:val="24"/>
                <w:szCs w:val="24"/>
              </w:rPr>
              <w:t>«Социальное</w:t>
            </w:r>
            <w:r w:rsidRPr="00DD1F5B">
              <w:rPr>
                <w:b/>
                <w:spacing w:val="-1"/>
                <w:sz w:val="24"/>
                <w:szCs w:val="24"/>
              </w:rPr>
              <w:t xml:space="preserve"> </w:t>
            </w:r>
            <w:r w:rsidRPr="00DD1F5B">
              <w:rPr>
                <w:b/>
                <w:sz w:val="24"/>
                <w:szCs w:val="24"/>
              </w:rPr>
              <w:t>партнерство»</w:t>
            </w:r>
          </w:p>
        </w:tc>
      </w:tr>
      <w:tr w:rsidR="00DD1F5B" w:rsidRPr="00DD1F5B" w:rsidTr="00B75E40">
        <w:trPr>
          <w:trHeight w:val="1838"/>
        </w:trPr>
        <w:tc>
          <w:tcPr>
            <w:tcW w:w="743" w:type="dxa"/>
            <w:gridSpan w:val="4"/>
          </w:tcPr>
          <w:p w:rsidR="00DD1F5B" w:rsidRPr="00DD1F5B" w:rsidRDefault="00DD1F5B" w:rsidP="00FD0EA8">
            <w:pPr>
              <w:pStyle w:val="TableParagraph"/>
              <w:spacing w:line="225" w:lineRule="exact"/>
              <w:ind w:left="297"/>
              <w:rPr>
                <w:sz w:val="24"/>
                <w:szCs w:val="24"/>
              </w:rPr>
            </w:pPr>
            <w:r w:rsidRPr="00DD1F5B">
              <w:rPr>
                <w:sz w:val="24"/>
                <w:szCs w:val="24"/>
              </w:rPr>
              <w:t>1.</w:t>
            </w:r>
          </w:p>
        </w:tc>
        <w:tc>
          <w:tcPr>
            <w:tcW w:w="3286" w:type="dxa"/>
            <w:gridSpan w:val="3"/>
          </w:tcPr>
          <w:p w:rsidR="00DD1F5B" w:rsidRPr="00FD0EA8" w:rsidRDefault="00DD1F5B" w:rsidP="00FD0EA8">
            <w:pPr>
              <w:pStyle w:val="TableParagraph"/>
              <w:ind w:left="115" w:right="160"/>
              <w:rPr>
                <w:sz w:val="24"/>
                <w:szCs w:val="24"/>
                <w:lang w:val="ru-RU"/>
              </w:rPr>
            </w:pPr>
            <w:r w:rsidRPr="00FD0EA8">
              <w:rPr>
                <w:sz w:val="24"/>
                <w:szCs w:val="24"/>
                <w:lang w:val="ru-RU"/>
              </w:rPr>
              <w:t>Участие представителей</w:t>
            </w:r>
            <w:r w:rsidRPr="00FD0EA8">
              <w:rPr>
                <w:spacing w:val="1"/>
                <w:sz w:val="24"/>
                <w:szCs w:val="24"/>
                <w:lang w:val="ru-RU"/>
              </w:rPr>
              <w:t xml:space="preserve"> </w:t>
            </w:r>
            <w:r w:rsidRPr="00FD0EA8">
              <w:rPr>
                <w:sz w:val="24"/>
                <w:szCs w:val="24"/>
                <w:lang w:val="ru-RU"/>
              </w:rPr>
              <w:t>организаций-партнеров, в том</w:t>
            </w:r>
            <w:r w:rsidRPr="00FD0EA8">
              <w:rPr>
                <w:spacing w:val="1"/>
                <w:sz w:val="24"/>
                <w:szCs w:val="24"/>
                <w:lang w:val="ru-RU"/>
              </w:rPr>
              <w:t xml:space="preserve"> </w:t>
            </w:r>
            <w:r w:rsidRPr="00FD0EA8">
              <w:rPr>
                <w:sz w:val="24"/>
                <w:szCs w:val="24"/>
                <w:lang w:val="ru-RU"/>
              </w:rPr>
              <w:t>числе в соответствии с договорами</w:t>
            </w:r>
            <w:r w:rsidRPr="00FD0EA8">
              <w:rPr>
                <w:spacing w:val="-47"/>
                <w:sz w:val="24"/>
                <w:szCs w:val="24"/>
                <w:lang w:val="ru-RU"/>
              </w:rPr>
              <w:t xml:space="preserve"> </w:t>
            </w:r>
            <w:r w:rsidRPr="00FD0EA8">
              <w:rPr>
                <w:sz w:val="24"/>
                <w:szCs w:val="24"/>
                <w:lang w:val="ru-RU"/>
              </w:rPr>
              <w:t>о сотрудничестве, в проведении</w:t>
            </w:r>
            <w:r w:rsidRPr="00FD0EA8">
              <w:rPr>
                <w:spacing w:val="1"/>
                <w:sz w:val="24"/>
                <w:szCs w:val="24"/>
                <w:lang w:val="ru-RU"/>
              </w:rPr>
              <w:t xml:space="preserve"> </w:t>
            </w:r>
            <w:r w:rsidRPr="00FD0EA8">
              <w:rPr>
                <w:sz w:val="24"/>
                <w:szCs w:val="24"/>
                <w:lang w:val="ru-RU"/>
              </w:rPr>
              <w:t>отдельных мероприятий в рамках</w:t>
            </w:r>
            <w:r w:rsidRPr="00FD0EA8">
              <w:rPr>
                <w:spacing w:val="1"/>
                <w:sz w:val="24"/>
                <w:szCs w:val="24"/>
                <w:lang w:val="ru-RU"/>
              </w:rPr>
              <w:t xml:space="preserve"> </w:t>
            </w:r>
            <w:r w:rsidRPr="00FD0EA8">
              <w:rPr>
                <w:sz w:val="24"/>
                <w:szCs w:val="24"/>
                <w:lang w:val="ru-RU"/>
              </w:rPr>
              <w:t>рабочей</w:t>
            </w:r>
            <w:r w:rsidRPr="00FD0EA8">
              <w:rPr>
                <w:spacing w:val="-2"/>
                <w:sz w:val="24"/>
                <w:szCs w:val="24"/>
                <w:lang w:val="ru-RU"/>
              </w:rPr>
              <w:t xml:space="preserve"> </w:t>
            </w:r>
            <w:r w:rsidRPr="00FD0EA8">
              <w:rPr>
                <w:sz w:val="24"/>
                <w:szCs w:val="24"/>
                <w:lang w:val="ru-RU"/>
              </w:rPr>
              <w:t>программы</w:t>
            </w:r>
            <w:r w:rsidRPr="00FD0EA8">
              <w:rPr>
                <w:spacing w:val="-6"/>
                <w:sz w:val="24"/>
                <w:szCs w:val="24"/>
                <w:lang w:val="ru-RU"/>
              </w:rPr>
              <w:t xml:space="preserve"> </w:t>
            </w:r>
            <w:r w:rsidRPr="00FD0EA8">
              <w:rPr>
                <w:sz w:val="24"/>
                <w:szCs w:val="24"/>
                <w:lang w:val="ru-RU"/>
              </w:rPr>
              <w:t>воспитания</w:t>
            </w:r>
            <w:r w:rsidRPr="00FD0EA8">
              <w:rPr>
                <w:spacing w:val="-1"/>
                <w:sz w:val="24"/>
                <w:szCs w:val="24"/>
                <w:lang w:val="ru-RU"/>
              </w:rPr>
              <w:t xml:space="preserve"> </w:t>
            </w:r>
            <w:r w:rsidRPr="00FD0EA8">
              <w:rPr>
                <w:sz w:val="24"/>
                <w:szCs w:val="24"/>
                <w:lang w:val="ru-RU"/>
              </w:rPr>
              <w:t>и</w:t>
            </w:r>
          </w:p>
          <w:p w:rsidR="00DD1F5B" w:rsidRPr="00DD1F5B" w:rsidRDefault="00DD1F5B" w:rsidP="00FD0EA8">
            <w:pPr>
              <w:pStyle w:val="TableParagraph"/>
              <w:spacing w:line="226" w:lineRule="exact"/>
              <w:ind w:left="115" w:right="1147"/>
              <w:rPr>
                <w:sz w:val="24"/>
                <w:szCs w:val="24"/>
              </w:rPr>
            </w:pPr>
            <w:r w:rsidRPr="00DD1F5B">
              <w:rPr>
                <w:sz w:val="24"/>
                <w:szCs w:val="24"/>
              </w:rPr>
              <w:t>календарного плана</w:t>
            </w:r>
            <w:r w:rsidRPr="00DD1F5B">
              <w:rPr>
                <w:spacing w:val="1"/>
                <w:sz w:val="24"/>
                <w:szCs w:val="24"/>
              </w:rPr>
              <w:t xml:space="preserve"> </w:t>
            </w:r>
            <w:r w:rsidRPr="00DD1F5B">
              <w:rPr>
                <w:spacing w:val="-1"/>
                <w:sz w:val="24"/>
                <w:szCs w:val="24"/>
              </w:rPr>
              <w:t>воспитательной</w:t>
            </w:r>
            <w:r w:rsidRPr="00DD1F5B">
              <w:rPr>
                <w:spacing w:val="-6"/>
                <w:sz w:val="24"/>
                <w:szCs w:val="24"/>
              </w:rPr>
              <w:t xml:space="preserve"> </w:t>
            </w:r>
            <w:r w:rsidRPr="00DD1F5B">
              <w:rPr>
                <w:sz w:val="24"/>
                <w:szCs w:val="24"/>
              </w:rPr>
              <w:t>работы</w:t>
            </w:r>
          </w:p>
        </w:tc>
        <w:tc>
          <w:tcPr>
            <w:tcW w:w="1332" w:type="dxa"/>
            <w:gridSpan w:val="7"/>
            <w:vMerge w:val="restart"/>
          </w:tcPr>
          <w:p w:rsidR="00DD1F5B" w:rsidRPr="00DD1F5B" w:rsidRDefault="00DD1F5B" w:rsidP="00FD0EA8">
            <w:pPr>
              <w:pStyle w:val="TableParagraph"/>
              <w:spacing w:line="225" w:lineRule="exact"/>
              <w:ind w:left="423"/>
              <w:rPr>
                <w:sz w:val="24"/>
                <w:szCs w:val="24"/>
              </w:rPr>
            </w:pPr>
            <w:r w:rsidRPr="00DD1F5B">
              <w:rPr>
                <w:sz w:val="24"/>
                <w:szCs w:val="24"/>
              </w:rPr>
              <w:t>10-11</w:t>
            </w:r>
          </w:p>
        </w:tc>
        <w:tc>
          <w:tcPr>
            <w:tcW w:w="1944" w:type="dxa"/>
            <w:gridSpan w:val="4"/>
          </w:tcPr>
          <w:p w:rsidR="00DD1F5B" w:rsidRPr="00DD1F5B" w:rsidRDefault="00DD1F5B" w:rsidP="00FD0EA8">
            <w:pPr>
              <w:pStyle w:val="TableParagraph"/>
              <w:ind w:left="89" w:right="194"/>
              <w:rPr>
                <w:sz w:val="24"/>
                <w:szCs w:val="24"/>
              </w:rPr>
            </w:pPr>
            <w:r w:rsidRPr="00DD1F5B">
              <w:rPr>
                <w:sz w:val="24"/>
                <w:szCs w:val="24"/>
              </w:rPr>
              <w:t>в</w:t>
            </w:r>
            <w:r w:rsidRPr="00DD1F5B">
              <w:rPr>
                <w:spacing w:val="-8"/>
                <w:sz w:val="24"/>
                <w:szCs w:val="24"/>
              </w:rPr>
              <w:t xml:space="preserve"> </w:t>
            </w:r>
            <w:r w:rsidRPr="00DD1F5B">
              <w:rPr>
                <w:sz w:val="24"/>
                <w:szCs w:val="24"/>
              </w:rPr>
              <w:t>течение</w:t>
            </w:r>
            <w:r w:rsidRPr="00DD1F5B">
              <w:rPr>
                <w:spacing w:val="-7"/>
                <w:sz w:val="24"/>
                <w:szCs w:val="24"/>
              </w:rPr>
              <w:t xml:space="preserve"> </w:t>
            </w:r>
            <w:r w:rsidRPr="00DD1F5B">
              <w:rPr>
                <w:sz w:val="24"/>
                <w:szCs w:val="24"/>
              </w:rPr>
              <w:t>учебного</w:t>
            </w:r>
            <w:r w:rsidRPr="00DD1F5B">
              <w:rPr>
                <w:spacing w:val="-47"/>
                <w:sz w:val="24"/>
                <w:szCs w:val="24"/>
              </w:rPr>
              <w:t xml:space="preserve"> </w:t>
            </w:r>
            <w:r w:rsidRPr="00DD1F5B">
              <w:rPr>
                <w:sz w:val="24"/>
                <w:szCs w:val="24"/>
              </w:rPr>
              <w:t>года</w:t>
            </w:r>
          </w:p>
        </w:tc>
        <w:tc>
          <w:tcPr>
            <w:tcW w:w="2085" w:type="dxa"/>
          </w:tcPr>
          <w:p w:rsidR="00DD1F5B" w:rsidRPr="00FD0EA8" w:rsidRDefault="00DD1F5B" w:rsidP="00FD0EA8">
            <w:pPr>
              <w:pStyle w:val="TableParagraph"/>
              <w:spacing w:line="225" w:lineRule="exact"/>
              <w:ind w:left="122" w:right="138"/>
              <w:jc w:val="center"/>
              <w:rPr>
                <w:sz w:val="24"/>
                <w:szCs w:val="24"/>
                <w:lang w:val="ru-RU"/>
              </w:rPr>
            </w:pPr>
            <w:r w:rsidRPr="00FD0EA8">
              <w:rPr>
                <w:sz w:val="24"/>
                <w:szCs w:val="24"/>
                <w:lang w:val="ru-RU"/>
              </w:rPr>
              <w:t>Администрация</w:t>
            </w:r>
          </w:p>
          <w:p w:rsidR="00DD1F5B" w:rsidRPr="00FD0EA8" w:rsidRDefault="00DD1F5B" w:rsidP="00FD0EA8">
            <w:pPr>
              <w:pStyle w:val="TableParagraph"/>
              <w:ind w:left="120" w:right="138"/>
              <w:jc w:val="center"/>
              <w:rPr>
                <w:sz w:val="24"/>
                <w:szCs w:val="24"/>
                <w:lang w:val="ru-RU"/>
              </w:rPr>
            </w:pPr>
            <w:r w:rsidRPr="00FD0EA8">
              <w:rPr>
                <w:sz w:val="24"/>
                <w:szCs w:val="24"/>
                <w:lang w:val="ru-RU"/>
              </w:rPr>
              <w:t>Советник</w:t>
            </w:r>
            <w:r w:rsidRPr="00FD0EA8">
              <w:rPr>
                <w:spacing w:val="-5"/>
                <w:sz w:val="24"/>
                <w:szCs w:val="24"/>
                <w:lang w:val="ru-RU"/>
              </w:rPr>
              <w:t xml:space="preserve"> </w:t>
            </w:r>
            <w:r w:rsidRPr="00FD0EA8">
              <w:rPr>
                <w:sz w:val="24"/>
                <w:szCs w:val="24"/>
                <w:lang w:val="ru-RU"/>
              </w:rPr>
              <w:t>по</w:t>
            </w:r>
            <w:r w:rsidRPr="00FD0EA8">
              <w:rPr>
                <w:spacing w:val="-7"/>
                <w:sz w:val="24"/>
                <w:szCs w:val="24"/>
                <w:lang w:val="ru-RU"/>
              </w:rPr>
              <w:t xml:space="preserve"> </w:t>
            </w:r>
            <w:r w:rsidRPr="00FD0EA8">
              <w:rPr>
                <w:sz w:val="24"/>
                <w:szCs w:val="24"/>
                <w:lang w:val="ru-RU"/>
              </w:rPr>
              <w:t>воспитанию</w:t>
            </w:r>
            <w:r w:rsidRPr="00FD0EA8">
              <w:rPr>
                <w:spacing w:val="-47"/>
                <w:sz w:val="24"/>
                <w:szCs w:val="24"/>
                <w:lang w:val="ru-RU"/>
              </w:rPr>
              <w:t xml:space="preserve"> </w:t>
            </w:r>
            <w:r w:rsidRPr="00FD0EA8">
              <w:rPr>
                <w:sz w:val="24"/>
                <w:szCs w:val="24"/>
                <w:lang w:val="ru-RU"/>
              </w:rPr>
              <w:t>Классные</w:t>
            </w:r>
            <w:r w:rsidRPr="00FD0EA8">
              <w:rPr>
                <w:spacing w:val="-4"/>
                <w:sz w:val="24"/>
                <w:szCs w:val="24"/>
                <w:lang w:val="ru-RU"/>
              </w:rPr>
              <w:t xml:space="preserve"> </w:t>
            </w:r>
            <w:r w:rsidRPr="00FD0EA8">
              <w:rPr>
                <w:sz w:val="24"/>
                <w:szCs w:val="24"/>
                <w:lang w:val="ru-RU"/>
              </w:rPr>
              <w:t>руководители</w:t>
            </w:r>
          </w:p>
        </w:tc>
      </w:tr>
      <w:tr w:rsidR="00DD1F5B" w:rsidRPr="00DD1F5B" w:rsidTr="00B75E40">
        <w:trPr>
          <w:trHeight w:val="1613"/>
        </w:trPr>
        <w:tc>
          <w:tcPr>
            <w:tcW w:w="743" w:type="dxa"/>
            <w:gridSpan w:val="4"/>
          </w:tcPr>
          <w:p w:rsidR="00DD1F5B" w:rsidRPr="00DD1F5B" w:rsidRDefault="00DD1F5B" w:rsidP="00FD0EA8">
            <w:pPr>
              <w:pStyle w:val="TableParagraph"/>
              <w:spacing w:line="225" w:lineRule="exact"/>
              <w:ind w:left="297"/>
              <w:rPr>
                <w:sz w:val="24"/>
                <w:szCs w:val="24"/>
              </w:rPr>
            </w:pPr>
            <w:r w:rsidRPr="00DD1F5B">
              <w:rPr>
                <w:sz w:val="24"/>
                <w:szCs w:val="24"/>
              </w:rPr>
              <w:lastRenderedPageBreak/>
              <w:t>2.</w:t>
            </w:r>
          </w:p>
        </w:tc>
        <w:tc>
          <w:tcPr>
            <w:tcW w:w="3286" w:type="dxa"/>
            <w:gridSpan w:val="3"/>
          </w:tcPr>
          <w:p w:rsidR="00DD1F5B" w:rsidRPr="00FD0EA8" w:rsidRDefault="00DD1F5B" w:rsidP="00FD0EA8">
            <w:pPr>
              <w:pStyle w:val="TableParagraph"/>
              <w:ind w:left="115" w:right="143"/>
              <w:rPr>
                <w:sz w:val="24"/>
                <w:szCs w:val="24"/>
                <w:lang w:val="ru-RU"/>
              </w:rPr>
            </w:pPr>
            <w:r w:rsidRPr="00FD0EA8">
              <w:rPr>
                <w:sz w:val="24"/>
                <w:szCs w:val="24"/>
                <w:lang w:val="ru-RU"/>
              </w:rPr>
              <w:t>Участие представителей</w:t>
            </w:r>
            <w:r w:rsidRPr="00FD0EA8">
              <w:rPr>
                <w:spacing w:val="1"/>
                <w:sz w:val="24"/>
                <w:szCs w:val="24"/>
                <w:lang w:val="ru-RU"/>
              </w:rPr>
              <w:t xml:space="preserve"> </w:t>
            </w:r>
            <w:r w:rsidRPr="00FD0EA8">
              <w:rPr>
                <w:sz w:val="24"/>
                <w:szCs w:val="24"/>
                <w:lang w:val="ru-RU"/>
              </w:rPr>
              <w:t>организаций-партнеров</w:t>
            </w:r>
            <w:r w:rsidRPr="00FD0EA8">
              <w:rPr>
                <w:spacing w:val="2"/>
                <w:sz w:val="24"/>
                <w:szCs w:val="24"/>
                <w:lang w:val="ru-RU"/>
              </w:rPr>
              <w:t xml:space="preserve"> </w:t>
            </w:r>
            <w:r w:rsidRPr="00FD0EA8">
              <w:rPr>
                <w:sz w:val="24"/>
                <w:szCs w:val="24"/>
                <w:lang w:val="ru-RU"/>
              </w:rPr>
              <w:t>в</w:t>
            </w:r>
            <w:r w:rsidRPr="00FD0EA8">
              <w:rPr>
                <w:spacing w:val="1"/>
                <w:sz w:val="24"/>
                <w:szCs w:val="24"/>
                <w:lang w:val="ru-RU"/>
              </w:rPr>
              <w:t xml:space="preserve"> </w:t>
            </w:r>
            <w:r w:rsidRPr="00FD0EA8">
              <w:rPr>
                <w:sz w:val="24"/>
                <w:szCs w:val="24"/>
                <w:lang w:val="ru-RU"/>
              </w:rPr>
              <w:t>проведении</w:t>
            </w:r>
            <w:r w:rsidRPr="00FD0EA8">
              <w:rPr>
                <w:spacing w:val="-2"/>
                <w:sz w:val="24"/>
                <w:szCs w:val="24"/>
                <w:lang w:val="ru-RU"/>
              </w:rPr>
              <w:t xml:space="preserve"> </w:t>
            </w:r>
            <w:r w:rsidRPr="00FD0EA8">
              <w:rPr>
                <w:sz w:val="24"/>
                <w:szCs w:val="24"/>
                <w:lang w:val="ru-RU"/>
              </w:rPr>
              <w:t>отдельных</w:t>
            </w:r>
            <w:r w:rsidRPr="00FD0EA8">
              <w:rPr>
                <w:spacing w:val="4"/>
                <w:sz w:val="24"/>
                <w:szCs w:val="24"/>
                <w:lang w:val="ru-RU"/>
              </w:rPr>
              <w:t xml:space="preserve"> </w:t>
            </w:r>
            <w:r w:rsidRPr="00FD0EA8">
              <w:rPr>
                <w:sz w:val="24"/>
                <w:szCs w:val="24"/>
                <w:lang w:val="ru-RU"/>
              </w:rPr>
              <w:t>уроков,</w:t>
            </w:r>
            <w:r w:rsidRPr="00FD0EA8">
              <w:rPr>
                <w:spacing w:val="1"/>
                <w:sz w:val="24"/>
                <w:szCs w:val="24"/>
                <w:lang w:val="ru-RU"/>
              </w:rPr>
              <w:t xml:space="preserve"> </w:t>
            </w:r>
            <w:r w:rsidRPr="00FD0EA8">
              <w:rPr>
                <w:sz w:val="24"/>
                <w:szCs w:val="24"/>
                <w:lang w:val="ru-RU"/>
              </w:rPr>
              <w:t>внеурочных</w:t>
            </w:r>
            <w:r w:rsidRPr="00FD0EA8">
              <w:rPr>
                <w:spacing w:val="-9"/>
                <w:sz w:val="24"/>
                <w:szCs w:val="24"/>
                <w:lang w:val="ru-RU"/>
              </w:rPr>
              <w:t xml:space="preserve"> </w:t>
            </w:r>
            <w:r w:rsidRPr="00FD0EA8">
              <w:rPr>
                <w:sz w:val="24"/>
                <w:szCs w:val="24"/>
                <w:lang w:val="ru-RU"/>
              </w:rPr>
              <w:t>занятий,</w:t>
            </w:r>
            <w:r w:rsidRPr="00FD0EA8">
              <w:rPr>
                <w:spacing w:val="-7"/>
                <w:sz w:val="24"/>
                <w:szCs w:val="24"/>
                <w:lang w:val="ru-RU"/>
              </w:rPr>
              <w:t xml:space="preserve"> </w:t>
            </w:r>
            <w:r w:rsidRPr="00FD0EA8">
              <w:rPr>
                <w:sz w:val="24"/>
                <w:szCs w:val="24"/>
                <w:lang w:val="ru-RU"/>
              </w:rPr>
              <w:t>внешкольных</w:t>
            </w:r>
            <w:r w:rsidRPr="00FD0EA8">
              <w:rPr>
                <w:spacing w:val="-47"/>
                <w:sz w:val="24"/>
                <w:szCs w:val="24"/>
                <w:lang w:val="ru-RU"/>
              </w:rPr>
              <w:t xml:space="preserve"> </w:t>
            </w:r>
            <w:r w:rsidRPr="00FD0EA8">
              <w:rPr>
                <w:sz w:val="24"/>
                <w:szCs w:val="24"/>
                <w:lang w:val="ru-RU"/>
              </w:rPr>
              <w:t>мероприятий соответствующей</w:t>
            </w:r>
            <w:r w:rsidRPr="00FD0EA8">
              <w:rPr>
                <w:spacing w:val="1"/>
                <w:sz w:val="24"/>
                <w:szCs w:val="24"/>
                <w:lang w:val="ru-RU"/>
              </w:rPr>
              <w:t xml:space="preserve"> </w:t>
            </w:r>
            <w:r w:rsidRPr="00FD0EA8">
              <w:rPr>
                <w:sz w:val="24"/>
                <w:szCs w:val="24"/>
                <w:lang w:val="ru-RU"/>
              </w:rPr>
              <w:t>тематической</w:t>
            </w:r>
            <w:r w:rsidRPr="00FD0EA8">
              <w:rPr>
                <w:spacing w:val="-2"/>
                <w:sz w:val="24"/>
                <w:szCs w:val="24"/>
                <w:lang w:val="ru-RU"/>
              </w:rPr>
              <w:t xml:space="preserve"> </w:t>
            </w:r>
            <w:r w:rsidRPr="00FD0EA8">
              <w:rPr>
                <w:sz w:val="24"/>
                <w:szCs w:val="24"/>
                <w:lang w:val="ru-RU"/>
              </w:rPr>
              <w:t>направленности</w:t>
            </w:r>
          </w:p>
        </w:tc>
        <w:tc>
          <w:tcPr>
            <w:tcW w:w="1332" w:type="dxa"/>
            <w:gridSpan w:val="7"/>
            <w:vMerge/>
            <w:tcBorders>
              <w:top w:val="nil"/>
            </w:tcBorders>
          </w:tcPr>
          <w:p w:rsidR="00DD1F5B" w:rsidRPr="00FD0EA8" w:rsidRDefault="00DD1F5B" w:rsidP="00FD0EA8">
            <w:pPr>
              <w:rPr>
                <w:rFonts w:ascii="Times New Roman" w:hAnsi="Times New Roman" w:cs="Times New Roman"/>
                <w:sz w:val="24"/>
                <w:szCs w:val="24"/>
                <w:lang w:val="ru-RU"/>
              </w:rPr>
            </w:pPr>
          </w:p>
        </w:tc>
        <w:tc>
          <w:tcPr>
            <w:tcW w:w="1944" w:type="dxa"/>
            <w:gridSpan w:val="4"/>
          </w:tcPr>
          <w:p w:rsidR="00DD1F5B" w:rsidRPr="00DD1F5B" w:rsidRDefault="00DD1F5B" w:rsidP="00FD0EA8">
            <w:pPr>
              <w:pStyle w:val="TableParagraph"/>
              <w:ind w:left="761" w:right="156" w:hanging="634"/>
              <w:rPr>
                <w:sz w:val="24"/>
                <w:szCs w:val="24"/>
              </w:rPr>
            </w:pPr>
            <w:r w:rsidRPr="00DD1F5B">
              <w:rPr>
                <w:sz w:val="24"/>
                <w:szCs w:val="24"/>
              </w:rPr>
              <w:t>в</w:t>
            </w:r>
            <w:r w:rsidRPr="00DD1F5B">
              <w:rPr>
                <w:spacing w:val="-8"/>
                <w:sz w:val="24"/>
                <w:szCs w:val="24"/>
              </w:rPr>
              <w:t xml:space="preserve"> </w:t>
            </w:r>
            <w:r w:rsidRPr="00DD1F5B">
              <w:rPr>
                <w:sz w:val="24"/>
                <w:szCs w:val="24"/>
              </w:rPr>
              <w:t>течение</w:t>
            </w:r>
            <w:r w:rsidRPr="00DD1F5B">
              <w:rPr>
                <w:spacing w:val="-7"/>
                <w:sz w:val="24"/>
                <w:szCs w:val="24"/>
              </w:rPr>
              <w:t xml:space="preserve"> </w:t>
            </w:r>
            <w:r w:rsidRPr="00DD1F5B">
              <w:rPr>
                <w:sz w:val="24"/>
                <w:szCs w:val="24"/>
              </w:rPr>
              <w:t>учебного</w:t>
            </w:r>
            <w:r w:rsidRPr="00DD1F5B">
              <w:rPr>
                <w:spacing w:val="-47"/>
                <w:sz w:val="24"/>
                <w:szCs w:val="24"/>
              </w:rPr>
              <w:t xml:space="preserve"> </w:t>
            </w:r>
            <w:r w:rsidRPr="00DD1F5B">
              <w:rPr>
                <w:sz w:val="24"/>
                <w:szCs w:val="24"/>
              </w:rPr>
              <w:t>года</w:t>
            </w:r>
          </w:p>
        </w:tc>
        <w:tc>
          <w:tcPr>
            <w:tcW w:w="2085" w:type="dxa"/>
          </w:tcPr>
          <w:p w:rsidR="00DD1F5B" w:rsidRPr="00FD0EA8" w:rsidRDefault="00DD1F5B" w:rsidP="00FD0EA8">
            <w:pPr>
              <w:pStyle w:val="TableParagraph"/>
              <w:spacing w:line="225" w:lineRule="exact"/>
              <w:ind w:left="122" w:right="138"/>
              <w:jc w:val="center"/>
              <w:rPr>
                <w:sz w:val="24"/>
                <w:szCs w:val="24"/>
                <w:lang w:val="ru-RU"/>
              </w:rPr>
            </w:pPr>
            <w:r w:rsidRPr="00FD0EA8">
              <w:rPr>
                <w:sz w:val="24"/>
                <w:szCs w:val="24"/>
                <w:lang w:val="ru-RU"/>
              </w:rPr>
              <w:t>Администрация</w:t>
            </w:r>
          </w:p>
          <w:p w:rsidR="00DD1F5B" w:rsidRPr="00FD0EA8" w:rsidRDefault="00DD1F5B" w:rsidP="00FD0EA8">
            <w:pPr>
              <w:pStyle w:val="TableParagraph"/>
              <w:ind w:left="120" w:right="138"/>
              <w:jc w:val="center"/>
              <w:rPr>
                <w:sz w:val="24"/>
                <w:szCs w:val="24"/>
                <w:lang w:val="ru-RU"/>
              </w:rPr>
            </w:pPr>
            <w:r w:rsidRPr="00FD0EA8">
              <w:rPr>
                <w:sz w:val="24"/>
                <w:szCs w:val="24"/>
                <w:lang w:val="ru-RU"/>
              </w:rPr>
              <w:t>Советник</w:t>
            </w:r>
            <w:r w:rsidRPr="00FD0EA8">
              <w:rPr>
                <w:spacing w:val="-5"/>
                <w:sz w:val="24"/>
                <w:szCs w:val="24"/>
                <w:lang w:val="ru-RU"/>
              </w:rPr>
              <w:t xml:space="preserve"> </w:t>
            </w:r>
            <w:r w:rsidRPr="00FD0EA8">
              <w:rPr>
                <w:sz w:val="24"/>
                <w:szCs w:val="24"/>
                <w:lang w:val="ru-RU"/>
              </w:rPr>
              <w:t>по</w:t>
            </w:r>
            <w:r w:rsidRPr="00FD0EA8">
              <w:rPr>
                <w:spacing w:val="-7"/>
                <w:sz w:val="24"/>
                <w:szCs w:val="24"/>
                <w:lang w:val="ru-RU"/>
              </w:rPr>
              <w:t xml:space="preserve"> </w:t>
            </w:r>
            <w:r w:rsidRPr="00FD0EA8">
              <w:rPr>
                <w:sz w:val="24"/>
                <w:szCs w:val="24"/>
                <w:lang w:val="ru-RU"/>
              </w:rPr>
              <w:t>воспитанию</w:t>
            </w:r>
            <w:r w:rsidRPr="00FD0EA8">
              <w:rPr>
                <w:spacing w:val="-47"/>
                <w:sz w:val="24"/>
                <w:szCs w:val="24"/>
                <w:lang w:val="ru-RU"/>
              </w:rPr>
              <w:t xml:space="preserve"> </w:t>
            </w:r>
            <w:r w:rsidRPr="00FD0EA8">
              <w:rPr>
                <w:sz w:val="24"/>
                <w:szCs w:val="24"/>
                <w:lang w:val="ru-RU"/>
              </w:rPr>
              <w:t>Классные</w:t>
            </w:r>
            <w:r w:rsidRPr="00FD0EA8">
              <w:rPr>
                <w:spacing w:val="-4"/>
                <w:sz w:val="24"/>
                <w:szCs w:val="24"/>
                <w:lang w:val="ru-RU"/>
              </w:rPr>
              <w:t xml:space="preserve"> </w:t>
            </w:r>
            <w:r w:rsidRPr="00FD0EA8">
              <w:rPr>
                <w:sz w:val="24"/>
                <w:szCs w:val="24"/>
                <w:lang w:val="ru-RU"/>
              </w:rPr>
              <w:t>руководители</w:t>
            </w:r>
          </w:p>
        </w:tc>
      </w:tr>
      <w:tr w:rsidR="00DD1F5B" w:rsidRPr="00DD1F5B" w:rsidTr="00B75E40">
        <w:trPr>
          <w:trHeight w:val="273"/>
        </w:trPr>
        <w:tc>
          <w:tcPr>
            <w:tcW w:w="9390" w:type="dxa"/>
            <w:gridSpan w:val="19"/>
          </w:tcPr>
          <w:p w:rsidR="00DD1F5B" w:rsidRPr="00FD0EA8" w:rsidRDefault="00DD1F5B" w:rsidP="00FD0EA8">
            <w:pPr>
              <w:pStyle w:val="TableParagraph"/>
              <w:ind w:left="158"/>
              <w:rPr>
                <w:b/>
                <w:sz w:val="24"/>
                <w:szCs w:val="24"/>
                <w:lang w:val="ru-RU"/>
              </w:rPr>
            </w:pPr>
            <w:r w:rsidRPr="00FD0EA8">
              <w:rPr>
                <w:b/>
                <w:sz w:val="24"/>
                <w:szCs w:val="24"/>
                <w:lang w:val="ru-RU"/>
              </w:rPr>
              <w:t>Модуль</w:t>
            </w:r>
            <w:r w:rsidRPr="00FD0EA8">
              <w:rPr>
                <w:b/>
                <w:spacing w:val="-7"/>
                <w:sz w:val="24"/>
                <w:szCs w:val="24"/>
                <w:lang w:val="ru-RU"/>
              </w:rPr>
              <w:t xml:space="preserve"> </w:t>
            </w:r>
            <w:r w:rsidRPr="00FD0EA8">
              <w:rPr>
                <w:b/>
                <w:sz w:val="24"/>
                <w:szCs w:val="24"/>
                <w:lang w:val="ru-RU"/>
              </w:rPr>
              <w:t>«Школьные медиа»</w:t>
            </w:r>
            <w:r w:rsidRPr="00FD0EA8">
              <w:rPr>
                <w:b/>
                <w:spacing w:val="-2"/>
                <w:sz w:val="24"/>
                <w:szCs w:val="24"/>
                <w:lang w:val="ru-RU"/>
              </w:rPr>
              <w:t xml:space="preserve"> </w:t>
            </w:r>
            <w:r w:rsidRPr="00FD0EA8">
              <w:rPr>
                <w:b/>
                <w:sz w:val="24"/>
                <w:szCs w:val="24"/>
                <w:lang w:val="ru-RU"/>
              </w:rPr>
              <w:t>(согласно</w:t>
            </w:r>
            <w:r w:rsidRPr="00FD0EA8">
              <w:rPr>
                <w:b/>
                <w:spacing w:val="-6"/>
                <w:sz w:val="24"/>
                <w:szCs w:val="24"/>
                <w:lang w:val="ru-RU"/>
              </w:rPr>
              <w:t xml:space="preserve"> </w:t>
            </w:r>
            <w:r w:rsidRPr="00FD0EA8">
              <w:rPr>
                <w:b/>
                <w:sz w:val="24"/>
                <w:szCs w:val="24"/>
                <w:lang w:val="ru-RU"/>
              </w:rPr>
              <w:t>планам</w:t>
            </w:r>
            <w:r w:rsidRPr="00FD0EA8">
              <w:rPr>
                <w:b/>
                <w:spacing w:val="-4"/>
                <w:sz w:val="24"/>
                <w:szCs w:val="24"/>
                <w:lang w:val="ru-RU"/>
              </w:rPr>
              <w:t xml:space="preserve"> </w:t>
            </w:r>
            <w:r w:rsidRPr="00FD0EA8">
              <w:rPr>
                <w:b/>
                <w:sz w:val="24"/>
                <w:szCs w:val="24"/>
                <w:lang w:val="ru-RU"/>
              </w:rPr>
              <w:t>работы</w:t>
            </w:r>
            <w:proofErr w:type="gramStart"/>
            <w:r w:rsidRPr="00FD0EA8">
              <w:rPr>
                <w:b/>
                <w:spacing w:val="-1"/>
                <w:sz w:val="24"/>
                <w:szCs w:val="24"/>
                <w:lang w:val="ru-RU"/>
              </w:rPr>
              <w:t xml:space="preserve"> </w:t>
            </w:r>
            <w:r w:rsidRPr="00FD0EA8">
              <w:rPr>
                <w:b/>
                <w:sz w:val="24"/>
                <w:szCs w:val="24"/>
                <w:lang w:val="ru-RU"/>
              </w:rPr>
              <w:t>)</w:t>
            </w:r>
            <w:proofErr w:type="gramEnd"/>
          </w:p>
        </w:tc>
      </w:tr>
      <w:tr w:rsidR="00DD1F5B" w:rsidRPr="00DD1F5B" w:rsidTr="00B75E40">
        <w:trPr>
          <w:trHeight w:val="460"/>
        </w:trPr>
        <w:tc>
          <w:tcPr>
            <w:tcW w:w="743" w:type="dxa"/>
            <w:gridSpan w:val="4"/>
          </w:tcPr>
          <w:p w:rsidR="00DD1F5B" w:rsidRPr="00DD1F5B" w:rsidRDefault="00DD1F5B" w:rsidP="00FD0EA8">
            <w:pPr>
              <w:pStyle w:val="TableParagraph"/>
              <w:spacing w:line="225" w:lineRule="exact"/>
              <w:ind w:left="312"/>
              <w:rPr>
                <w:sz w:val="24"/>
                <w:szCs w:val="24"/>
              </w:rPr>
            </w:pPr>
            <w:r w:rsidRPr="00DD1F5B">
              <w:rPr>
                <w:sz w:val="24"/>
                <w:szCs w:val="24"/>
              </w:rPr>
              <w:t>1.</w:t>
            </w:r>
          </w:p>
        </w:tc>
        <w:tc>
          <w:tcPr>
            <w:tcW w:w="3286" w:type="dxa"/>
            <w:gridSpan w:val="3"/>
          </w:tcPr>
          <w:p w:rsidR="00DD1F5B" w:rsidRPr="00DD1F5B" w:rsidRDefault="00DD1F5B" w:rsidP="00FD0EA8">
            <w:pPr>
              <w:pStyle w:val="TableParagraph"/>
              <w:spacing w:line="225" w:lineRule="exact"/>
              <w:ind w:left="115"/>
              <w:rPr>
                <w:sz w:val="24"/>
                <w:szCs w:val="24"/>
              </w:rPr>
            </w:pPr>
            <w:r w:rsidRPr="00DD1F5B">
              <w:rPr>
                <w:sz w:val="24"/>
                <w:szCs w:val="24"/>
              </w:rPr>
              <w:t>Подготовка</w:t>
            </w:r>
            <w:r w:rsidRPr="00DD1F5B">
              <w:rPr>
                <w:spacing w:val="-5"/>
                <w:sz w:val="24"/>
                <w:szCs w:val="24"/>
              </w:rPr>
              <w:t xml:space="preserve"> </w:t>
            </w:r>
            <w:r w:rsidRPr="00DD1F5B">
              <w:rPr>
                <w:sz w:val="24"/>
                <w:szCs w:val="24"/>
              </w:rPr>
              <w:t>радиолинеек,</w:t>
            </w:r>
          </w:p>
          <w:p w:rsidR="00DD1F5B" w:rsidRPr="00DD1F5B" w:rsidRDefault="00DD1F5B" w:rsidP="00FD0EA8">
            <w:pPr>
              <w:pStyle w:val="TableParagraph"/>
              <w:tabs>
                <w:tab w:val="left" w:pos="1285"/>
              </w:tabs>
              <w:spacing w:line="215" w:lineRule="exact"/>
              <w:ind w:left="115"/>
              <w:rPr>
                <w:sz w:val="24"/>
                <w:szCs w:val="24"/>
              </w:rPr>
            </w:pPr>
            <w:r w:rsidRPr="00DD1F5B">
              <w:rPr>
                <w:sz w:val="24"/>
                <w:szCs w:val="24"/>
              </w:rPr>
              <w:t>новостных</w:t>
            </w:r>
            <w:r w:rsidRPr="00DD1F5B">
              <w:rPr>
                <w:sz w:val="24"/>
                <w:szCs w:val="24"/>
              </w:rPr>
              <w:tab/>
              <w:t>выпусков</w:t>
            </w:r>
          </w:p>
        </w:tc>
        <w:tc>
          <w:tcPr>
            <w:tcW w:w="1332" w:type="dxa"/>
            <w:gridSpan w:val="7"/>
            <w:vMerge w:val="restart"/>
          </w:tcPr>
          <w:p w:rsidR="00DD1F5B" w:rsidRPr="00DD1F5B" w:rsidRDefault="00DD1F5B" w:rsidP="00FD0EA8">
            <w:pPr>
              <w:pStyle w:val="TableParagraph"/>
              <w:spacing w:line="225" w:lineRule="exact"/>
              <w:ind w:left="432"/>
              <w:rPr>
                <w:sz w:val="24"/>
                <w:szCs w:val="24"/>
              </w:rPr>
            </w:pPr>
            <w:r w:rsidRPr="00DD1F5B">
              <w:rPr>
                <w:sz w:val="24"/>
                <w:szCs w:val="24"/>
              </w:rPr>
              <w:t>10-11</w:t>
            </w:r>
          </w:p>
        </w:tc>
        <w:tc>
          <w:tcPr>
            <w:tcW w:w="1944" w:type="dxa"/>
            <w:gridSpan w:val="4"/>
          </w:tcPr>
          <w:p w:rsidR="00DD1F5B" w:rsidRPr="00DD1F5B" w:rsidRDefault="00DD1F5B" w:rsidP="00FD0EA8">
            <w:pPr>
              <w:pStyle w:val="TableParagraph"/>
              <w:spacing w:line="225" w:lineRule="exact"/>
              <w:ind w:left="103"/>
              <w:rPr>
                <w:sz w:val="24"/>
                <w:szCs w:val="24"/>
              </w:rPr>
            </w:pPr>
            <w:r w:rsidRPr="00DD1F5B">
              <w:rPr>
                <w:sz w:val="24"/>
                <w:szCs w:val="24"/>
              </w:rPr>
              <w:t>сентябрь -</w:t>
            </w:r>
            <w:r w:rsidRPr="00DD1F5B">
              <w:rPr>
                <w:spacing w:val="1"/>
                <w:sz w:val="24"/>
                <w:szCs w:val="24"/>
              </w:rPr>
              <w:t xml:space="preserve"> </w:t>
            </w:r>
            <w:r w:rsidRPr="00DD1F5B">
              <w:rPr>
                <w:sz w:val="24"/>
                <w:szCs w:val="24"/>
              </w:rPr>
              <w:t>май</w:t>
            </w:r>
          </w:p>
        </w:tc>
        <w:tc>
          <w:tcPr>
            <w:tcW w:w="2085" w:type="dxa"/>
            <w:vMerge w:val="restart"/>
          </w:tcPr>
          <w:p w:rsidR="00DD1F5B" w:rsidRPr="00FD0EA8" w:rsidRDefault="00DD1F5B" w:rsidP="00FD0EA8">
            <w:pPr>
              <w:pStyle w:val="TableParagraph"/>
              <w:ind w:left="145" w:right="138"/>
              <w:jc w:val="center"/>
              <w:rPr>
                <w:sz w:val="24"/>
                <w:szCs w:val="24"/>
                <w:lang w:val="ru-RU"/>
              </w:rPr>
            </w:pPr>
            <w:r w:rsidRPr="00FD0EA8">
              <w:rPr>
                <w:sz w:val="24"/>
                <w:szCs w:val="24"/>
                <w:lang w:val="ru-RU"/>
              </w:rPr>
              <w:t>Руководитель</w:t>
            </w:r>
            <w:r w:rsidRPr="00FD0EA8">
              <w:rPr>
                <w:spacing w:val="-12"/>
                <w:sz w:val="24"/>
                <w:szCs w:val="24"/>
                <w:lang w:val="ru-RU"/>
              </w:rPr>
              <w:t xml:space="preserve"> </w:t>
            </w:r>
            <w:r w:rsidRPr="00FD0EA8">
              <w:rPr>
                <w:sz w:val="24"/>
                <w:szCs w:val="24"/>
                <w:lang w:val="ru-RU"/>
              </w:rPr>
              <w:t>медиацентра</w:t>
            </w:r>
            <w:r w:rsidRPr="00FD0EA8">
              <w:rPr>
                <w:spacing w:val="-47"/>
                <w:sz w:val="24"/>
                <w:szCs w:val="24"/>
                <w:lang w:val="ru-RU"/>
              </w:rPr>
              <w:t xml:space="preserve"> </w:t>
            </w:r>
            <w:r w:rsidRPr="00FD0EA8">
              <w:rPr>
                <w:sz w:val="24"/>
                <w:szCs w:val="24"/>
                <w:lang w:val="ru-RU"/>
              </w:rPr>
              <w:t>Педагоги-организаторы</w:t>
            </w:r>
          </w:p>
          <w:p w:rsidR="00DD1F5B" w:rsidRPr="00FD0EA8" w:rsidRDefault="00DD1F5B" w:rsidP="00FD0EA8">
            <w:pPr>
              <w:pStyle w:val="TableParagraph"/>
              <w:spacing w:line="226" w:lineRule="exact"/>
              <w:ind w:left="145" w:right="138"/>
              <w:jc w:val="center"/>
              <w:rPr>
                <w:sz w:val="24"/>
                <w:szCs w:val="24"/>
                <w:lang w:val="ru-RU"/>
              </w:rPr>
            </w:pPr>
            <w:r w:rsidRPr="00FD0EA8">
              <w:rPr>
                <w:sz w:val="24"/>
                <w:szCs w:val="24"/>
                <w:lang w:val="ru-RU"/>
              </w:rPr>
              <w:t>Вожатые</w:t>
            </w:r>
          </w:p>
        </w:tc>
      </w:tr>
      <w:tr w:rsidR="00DD1F5B" w:rsidRPr="00DD1F5B" w:rsidTr="00B75E40">
        <w:trPr>
          <w:trHeight w:val="455"/>
        </w:trPr>
        <w:tc>
          <w:tcPr>
            <w:tcW w:w="743" w:type="dxa"/>
            <w:gridSpan w:val="4"/>
          </w:tcPr>
          <w:p w:rsidR="00DD1F5B" w:rsidRPr="00DD1F5B" w:rsidRDefault="00DD1F5B" w:rsidP="00FD0EA8">
            <w:pPr>
              <w:pStyle w:val="TableParagraph"/>
              <w:spacing w:line="226" w:lineRule="exact"/>
              <w:ind w:left="312"/>
              <w:rPr>
                <w:sz w:val="24"/>
                <w:szCs w:val="24"/>
              </w:rPr>
            </w:pPr>
            <w:r w:rsidRPr="00DD1F5B">
              <w:rPr>
                <w:sz w:val="24"/>
                <w:szCs w:val="24"/>
              </w:rPr>
              <w:t>2.</w:t>
            </w:r>
          </w:p>
        </w:tc>
        <w:tc>
          <w:tcPr>
            <w:tcW w:w="3286" w:type="dxa"/>
            <w:gridSpan w:val="3"/>
          </w:tcPr>
          <w:p w:rsidR="00DD1F5B" w:rsidRPr="00DD1F5B" w:rsidRDefault="00DD1F5B" w:rsidP="00FD0EA8">
            <w:pPr>
              <w:pStyle w:val="TableParagraph"/>
              <w:spacing w:line="226" w:lineRule="exact"/>
              <w:ind w:left="115" w:right="729"/>
              <w:rPr>
                <w:sz w:val="24"/>
                <w:szCs w:val="24"/>
              </w:rPr>
            </w:pPr>
            <w:r w:rsidRPr="00DD1F5B">
              <w:rPr>
                <w:sz w:val="24"/>
                <w:szCs w:val="24"/>
              </w:rPr>
              <w:t>Фоторепортажи</w:t>
            </w:r>
            <w:r w:rsidRPr="00DD1F5B">
              <w:rPr>
                <w:spacing w:val="-10"/>
                <w:sz w:val="24"/>
                <w:szCs w:val="24"/>
              </w:rPr>
              <w:t xml:space="preserve"> </w:t>
            </w:r>
            <w:r w:rsidRPr="00DD1F5B">
              <w:rPr>
                <w:sz w:val="24"/>
                <w:szCs w:val="24"/>
              </w:rPr>
              <w:t>с</w:t>
            </w:r>
            <w:r w:rsidRPr="00DD1F5B">
              <w:rPr>
                <w:spacing w:val="-10"/>
                <w:sz w:val="24"/>
                <w:szCs w:val="24"/>
              </w:rPr>
              <w:t xml:space="preserve"> </w:t>
            </w:r>
            <w:r w:rsidRPr="00DD1F5B">
              <w:rPr>
                <w:sz w:val="24"/>
                <w:szCs w:val="24"/>
              </w:rPr>
              <w:t>школьных</w:t>
            </w:r>
            <w:r w:rsidRPr="00DD1F5B">
              <w:rPr>
                <w:spacing w:val="-47"/>
                <w:sz w:val="24"/>
                <w:szCs w:val="24"/>
              </w:rPr>
              <w:t xml:space="preserve"> </w:t>
            </w:r>
            <w:r w:rsidRPr="00DD1F5B">
              <w:rPr>
                <w:sz w:val="24"/>
                <w:szCs w:val="24"/>
              </w:rPr>
              <w:t>мероприятий</w:t>
            </w:r>
          </w:p>
        </w:tc>
        <w:tc>
          <w:tcPr>
            <w:tcW w:w="1332" w:type="dxa"/>
            <w:gridSpan w:val="7"/>
            <w:vMerge/>
            <w:tcBorders>
              <w:top w:val="nil"/>
            </w:tcBorders>
          </w:tcPr>
          <w:p w:rsidR="00DD1F5B" w:rsidRPr="00DD1F5B" w:rsidRDefault="00DD1F5B" w:rsidP="00FD0EA8">
            <w:pPr>
              <w:rPr>
                <w:rFonts w:ascii="Times New Roman" w:hAnsi="Times New Roman" w:cs="Times New Roman"/>
                <w:sz w:val="24"/>
                <w:szCs w:val="24"/>
              </w:rPr>
            </w:pPr>
          </w:p>
        </w:tc>
        <w:tc>
          <w:tcPr>
            <w:tcW w:w="1944" w:type="dxa"/>
            <w:gridSpan w:val="4"/>
          </w:tcPr>
          <w:p w:rsidR="00DD1F5B" w:rsidRPr="00DD1F5B" w:rsidRDefault="00DD1F5B" w:rsidP="00FD0EA8">
            <w:pPr>
              <w:pStyle w:val="TableParagraph"/>
              <w:spacing w:line="226" w:lineRule="exact"/>
              <w:ind w:left="103"/>
              <w:rPr>
                <w:sz w:val="24"/>
                <w:szCs w:val="24"/>
              </w:rPr>
            </w:pPr>
            <w:r w:rsidRPr="00DD1F5B">
              <w:rPr>
                <w:sz w:val="24"/>
                <w:szCs w:val="24"/>
              </w:rPr>
              <w:t>сентябрь</w:t>
            </w:r>
            <w:r w:rsidRPr="00DD1F5B">
              <w:rPr>
                <w:spacing w:val="2"/>
                <w:sz w:val="24"/>
                <w:szCs w:val="24"/>
              </w:rPr>
              <w:t xml:space="preserve"> </w:t>
            </w:r>
            <w:r w:rsidRPr="00DD1F5B">
              <w:rPr>
                <w:sz w:val="24"/>
                <w:szCs w:val="24"/>
              </w:rPr>
              <w:t>-май</w:t>
            </w:r>
          </w:p>
        </w:tc>
        <w:tc>
          <w:tcPr>
            <w:tcW w:w="2085" w:type="dxa"/>
            <w:vMerge/>
            <w:tcBorders>
              <w:top w:val="nil"/>
            </w:tcBorders>
          </w:tcPr>
          <w:p w:rsidR="00DD1F5B" w:rsidRPr="00DD1F5B" w:rsidRDefault="00DD1F5B" w:rsidP="00FD0EA8">
            <w:pPr>
              <w:rPr>
                <w:rFonts w:ascii="Times New Roman" w:hAnsi="Times New Roman" w:cs="Times New Roman"/>
                <w:sz w:val="24"/>
                <w:szCs w:val="24"/>
              </w:rPr>
            </w:pPr>
          </w:p>
        </w:tc>
      </w:tr>
      <w:tr w:rsidR="00DD1F5B" w:rsidRPr="00DD1F5B" w:rsidTr="00B75E40">
        <w:trPr>
          <w:trHeight w:val="498"/>
        </w:trPr>
        <w:tc>
          <w:tcPr>
            <w:tcW w:w="743" w:type="dxa"/>
            <w:gridSpan w:val="4"/>
          </w:tcPr>
          <w:p w:rsidR="00DD1F5B" w:rsidRPr="00DD1F5B" w:rsidRDefault="00DD1F5B" w:rsidP="00FD0EA8">
            <w:pPr>
              <w:pStyle w:val="TableParagraph"/>
              <w:spacing w:line="225" w:lineRule="exact"/>
              <w:ind w:left="312"/>
              <w:rPr>
                <w:sz w:val="24"/>
                <w:szCs w:val="24"/>
              </w:rPr>
            </w:pPr>
            <w:r w:rsidRPr="00DD1F5B">
              <w:rPr>
                <w:sz w:val="24"/>
                <w:szCs w:val="24"/>
              </w:rPr>
              <w:t>3.</w:t>
            </w:r>
          </w:p>
        </w:tc>
        <w:tc>
          <w:tcPr>
            <w:tcW w:w="3286" w:type="dxa"/>
            <w:gridSpan w:val="3"/>
          </w:tcPr>
          <w:p w:rsidR="00DD1F5B" w:rsidRPr="00DD1F5B" w:rsidRDefault="00DD1F5B" w:rsidP="00FD0EA8">
            <w:pPr>
              <w:pStyle w:val="TableParagraph"/>
              <w:ind w:left="115" w:right="431"/>
              <w:rPr>
                <w:sz w:val="24"/>
                <w:szCs w:val="24"/>
              </w:rPr>
            </w:pPr>
            <w:r w:rsidRPr="00DD1F5B">
              <w:rPr>
                <w:sz w:val="24"/>
                <w:szCs w:val="24"/>
              </w:rPr>
              <w:t>Подготовка</w:t>
            </w:r>
            <w:r w:rsidRPr="00DD1F5B">
              <w:rPr>
                <w:spacing w:val="-6"/>
                <w:sz w:val="24"/>
                <w:szCs w:val="24"/>
              </w:rPr>
              <w:t xml:space="preserve"> </w:t>
            </w:r>
            <w:r w:rsidRPr="00DD1F5B">
              <w:rPr>
                <w:sz w:val="24"/>
                <w:szCs w:val="24"/>
              </w:rPr>
              <w:t>ведущих</w:t>
            </w:r>
            <w:r w:rsidRPr="00DD1F5B">
              <w:rPr>
                <w:spacing w:val="-7"/>
                <w:sz w:val="24"/>
                <w:szCs w:val="24"/>
              </w:rPr>
              <w:t xml:space="preserve"> </w:t>
            </w:r>
            <w:r w:rsidRPr="00DD1F5B">
              <w:rPr>
                <w:sz w:val="24"/>
                <w:szCs w:val="24"/>
              </w:rPr>
              <w:t>школьных</w:t>
            </w:r>
            <w:r w:rsidRPr="00DD1F5B">
              <w:rPr>
                <w:spacing w:val="-47"/>
                <w:sz w:val="24"/>
                <w:szCs w:val="24"/>
              </w:rPr>
              <w:t xml:space="preserve"> </w:t>
            </w:r>
            <w:r w:rsidRPr="00DD1F5B">
              <w:rPr>
                <w:sz w:val="24"/>
                <w:szCs w:val="24"/>
              </w:rPr>
              <w:t>мероприятий</w:t>
            </w:r>
          </w:p>
        </w:tc>
        <w:tc>
          <w:tcPr>
            <w:tcW w:w="1332" w:type="dxa"/>
            <w:gridSpan w:val="7"/>
            <w:vMerge/>
            <w:tcBorders>
              <w:top w:val="nil"/>
            </w:tcBorders>
          </w:tcPr>
          <w:p w:rsidR="00DD1F5B" w:rsidRPr="00DD1F5B" w:rsidRDefault="00DD1F5B" w:rsidP="00FD0EA8">
            <w:pPr>
              <w:rPr>
                <w:rFonts w:ascii="Times New Roman" w:hAnsi="Times New Roman" w:cs="Times New Roman"/>
                <w:sz w:val="24"/>
                <w:szCs w:val="24"/>
              </w:rPr>
            </w:pPr>
          </w:p>
        </w:tc>
        <w:tc>
          <w:tcPr>
            <w:tcW w:w="1944" w:type="dxa"/>
            <w:gridSpan w:val="4"/>
          </w:tcPr>
          <w:p w:rsidR="00DD1F5B" w:rsidRPr="00DD1F5B" w:rsidRDefault="00DD1F5B" w:rsidP="00FD0EA8">
            <w:pPr>
              <w:pStyle w:val="TableParagraph"/>
              <w:spacing w:line="225" w:lineRule="exact"/>
              <w:ind w:left="103"/>
              <w:rPr>
                <w:sz w:val="24"/>
                <w:szCs w:val="24"/>
              </w:rPr>
            </w:pPr>
            <w:r w:rsidRPr="00DD1F5B">
              <w:rPr>
                <w:sz w:val="24"/>
                <w:szCs w:val="24"/>
              </w:rPr>
              <w:t>сентябрь</w:t>
            </w:r>
            <w:r w:rsidRPr="00DD1F5B">
              <w:rPr>
                <w:spacing w:val="2"/>
                <w:sz w:val="24"/>
                <w:szCs w:val="24"/>
              </w:rPr>
              <w:t xml:space="preserve"> </w:t>
            </w:r>
            <w:r w:rsidRPr="00DD1F5B">
              <w:rPr>
                <w:sz w:val="24"/>
                <w:szCs w:val="24"/>
              </w:rPr>
              <w:t>-май</w:t>
            </w:r>
          </w:p>
        </w:tc>
        <w:tc>
          <w:tcPr>
            <w:tcW w:w="2085" w:type="dxa"/>
            <w:vMerge/>
            <w:tcBorders>
              <w:top w:val="nil"/>
            </w:tcBorders>
          </w:tcPr>
          <w:p w:rsidR="00DD1F5B" w:rsidRPr="00DD1F5B" w:rsidRDefault="00DD1F5B" w:rsidP="00FD0EA8">
            <w:pPr>
              <w:rPr>
                <w:rFonts w:ascii="Times New Roman" w:hAnsi="Times New Roman" w:cs="Times New Roman"/>
                <w:sz w:val="24"/>
                <w:szCs w:val="24"/>
              </w:rPr>
            </w:pPr>
          </w:p>
        </w:tc>
      </w:tr>
      <w:tr w:rsidR="00DD1F5B" w:rsidRPr="00DD1F5B" w:rsidTr="00B75E40">
        <w:trPr>
          <w:trHeight w:val="460"/>
        </w:trPr>
        <w:tc>
          <w:tcPr>
            <w:tcW w:w="9390" w:type="dxa"/>
            <w:gridSpan w:val="19"/>
          </w:tcPr>
          <w:p w:rsidR="00DD1F5B" w:rsidRPr="00FD0EA8" w:rsidRDefault="00DD1F5B" w:rsidP="00FD0EA8">
            <w:pPr>
              <w:pStyle w:val="TableParagraph"/>
              <w:spacing w:line="230" w:lineRule="atLeast"/>
              <w:ind w:left="3865" w:right="547" w:hanging="3304"/>
              <w:rPr>
                <w:b/>
                <w:sz w:val="24"/>
                <w:szCs w:val="24"/>
                <w:lang w:val="ru-RU"/>
              </w:rPr>
            </w:pPr>
            <w:r w:rsidRPr="00FD0EA8">
              <w:rPr>
                <w:b/>
                <w:sz w:val="24"/>
                <w:szCs w:val="24"/>
                <w:lang w:val="ru-RU"/>
              </w:rPr>
              <w:t>Модуль «Экскурсии, экспедиции, походы»</w:t>
            </w:r>
            <w:proofErr w:type="gramStart"/>
            <w:r w:rsidRPr="00FD0EA8">
              <w:rPr>
                <w:b/>
                <w:sz w:val="24"/>
                <w:szCs w:val="24"/>
                <w:lang w:val="ru-RU"/>
              </w:rPr>
              <w:t>.</w:t>
            </w:r>
            <w:proofErr w:type="gramEnd"/>
            <w:r w:rsidRPr="00FD0EA8">
              <w:rPr>
                <w:b/>
                <w:sz w:val="24"/>
                <w:szCs w:val="24"/>
                <w:lang w:val="ru-RU"/>
              </w:rPr>
              <w:t xml:space="preserve"> (</w:t>
            </w:r>
            <w:proofErr w:type="gramStart"/>
            <w:r w:rsidRPr="00FD0EA8">
              <w:rPr>
                <w:b/>
                <w:sz w:val="24"/>
                <w:szCs w:val="24"/>
                <w:lang w:val="ru-RU"/>
              </w:rPr>
              <w:t>с</w:t>
            </w:r>
            <w:proofErr w:type="gramEnd"/>
            <w:r w:rsidRPr="00FD0EA8">
              <w:rPr>
                <w:b/>
                <w:sz w:val="24"/>
                <w:szCs w:val="24"/>
                <w:lang w:val="ru-RU"/>
              </w:rPr>
              <w:t>огласно планам работы классных руководителей и</w:t>
            </w:r>
            <w:r w:rsidRPr="00FD0EA8">
              <w:rPr>
                <w:b/>
                <w:spacing w:val="-47"/>
                <w:sz w:val="24"/>
                <w:szCs w:val="24"/>
                <w:lang w:val="ru-RU"/>
              </w:rPr>
              <w:t xml:space="preserve"> </w:t>
            </w:r>
            <w:r w:rsidRPr="00FD0EA8">
              <w:rPr>
                <w:b/>
                <w:sz w:val="24"/>
                <w:szCs w:val="24"/>
                <w:lang w:val="ru-RU"/>
              </w:rPr>
              <w:t>социальных</w:t>
            </w:r>
            <w:r w:rsidRPr="00FD0EA8">
              <w:rPr>
                <w:b/>
                <w:spacing w:val="-4"/>
                <w:sz w:val="24"/>
                <w:szCs w:val="24"/>
                <w:lang w:val="ru-RU"/>
              </w:rPr>
              <w:t xml:space="preserve"> </w:t>
            </w:r>
            <w:r w:rsidRPr="00FD0EA8">
              <w:rPr>
                <w:b/>
                <w:sz w:val="24"/>
                <w:szCs w:val="24"/>
                <w:lang w:val="ru-RU"/>
              </w:rPr>
              <w:t>партнёров)</w:t>
            </w:r>
          </w:p>
        </w:tc>
      </w:tr>
      <w:tr w:rsidR="00DD1F5B" w:rsidRPr="00DD1F5B" w:rsidTr="00B75E40">
        <w:trPr>
          <w:trHeight w:val="461"/>
        </w:trPr>
        <w:tc>
          <w:tcPr>
            <w:tcW w:w="9390" w:type="dxa"/>
            <w:gridSpan w:val="19"/>
          </w:tcPr>
          <w:p w:rsidR="00DD1F5B" w:rsidRPr="00FD0EA8" w:rsidRDefault="00DD1F5B" w:rsidP="00FD0EA8">
            <w:pPr>
              <w:pStyle w:val="TableParagraph"/>
              <w:spacing w:line="232" w:lineRule="exact"/>
              <w:ind w:left="4244" w:hanging="3986"/>
              <w:rPr>
                <w:b/>
                <w:sz w:val="24"/>
                <w:szCs w:val="24"/>
                <w:lang w:val="ru-RU"/>
              </w:rPr>
            </w:pPr>
            <w:r w:rsidRPr="00FD0EA8">
              <w:rPr>
                <w:b/>
                <w:sz w:val="24"/>
                <w:szCs w:val="24"/>
                <w:lang w:val="ru-RU"/>
              </w:rPr>
              <w:t>Модуль «Профилактика и безопасность» (</w:t>
            </w:r>
            <w:proofErr w:type="gramStart"/>
            <w:r w:rsidRPr="00FD0EA8">
              <w:rPr>
                <w:b/>
                <w:sz w:val="24"/>
                <w:szCs w:val="24"/>
                <w:lang w:val="ru-RU"/>
              </w:rPr>
              <w:t>согласно</w:t>
            </w:r>
            <w:proofErr w:type="gramEnd"/>
            <w:r w:rsidRPr="00FD0EA8">
              <w:rPr>
                <w:b/>
                <w:spacing w:val="1"/>
                <w:sz w:val="24"/>
                <w:szCs w:val="24"/>
                <w:lang w:val="ru-RU"/>
              </w:rPr>
              <w:t xml:space="preserve"> </w:t>
            </w:r>
            <w:r w:rsidRPr="00FD0EA8">
              <w:rPr>
                <w:b/>
                <w:sz w:val="24"/>
                <w:szCs w:val="24"/>
                <w:lang w:val="ru-RU"/>
              </w:rPr>
              <w:t>общешкольного плана и планам</w:t>
            </w:r>
            <w:r w:rsidRPr="00FD0EA8">
              <w:rPr>
                <w:b/>
                <w:spacing w:val="1"/>
                <w:sz w:val="24"/>
                <w:szCs w:val="24"/>
                <w:lang w:val="ru-RU"/>
              </w:rPr>
              <w:t xml:space="preserve"> </w:t>
            </w:r>
            <w:r w:rsidRPr="00FD0EA8">
              <w:rPr>
                <w:b/>
                <w:sz w:val="24"/>
                <w:szCs w:val="24"/>
                <w:lang w:val="ru-RU"/>
              </w:rPr>
              <w:t>работы классных</w:t>
            </w:r>
            <w:r w:rsidRPr="00FD0EA8">
              <w:rPr>
                <w:b/>
                <w:spacing w:val="-47"/>
                <w:sz w:val="24"/>
                <w:szCs w:val="24"/>
                <w:lang w:val="ru-RU"/>
              </w:rPr>
              <w:t xml:space="preserve"> </w:t>
            </w:r>
            <w:r w:rsidRPr="00FD0EA8">
              <w:rPr>
                <w:b/>
                <w:sz w:val="24"/>
                <w:szCs w:val="24"/>
                <w:lang w:val="ru-RU"/>
              </w:rPr>
              <w:t>руководителей)</w:t>
            </w:r>
          </w:p>
        </w:tc>
      </w:tr>
      <w:tr w:rsidR="00DD1F5B" w:rsidRPr="00DD1F5B" w:rsidTr="00B75E40">
        <w:trPr>
          <w:trHeight w:val="1148"/>
        </w:trPr>
        <w:tc>
          <w:tcPr>
            <w:tcW w:w="743" w:type="dxa"/>
            <w:gridSpan w:val="4"/>
          </w:tcPr>
          <w:p w:rsidR="00DD1F5B" w:rsidRPr="00DD1F5B" w:rsidRDefault="00DD1F5B" w:rsidP="00FD0EA8">
            <w:pPr>
              <w:pStyle w:val="TableParagraph"/>
              <w:spacing w:line="222" w:lineRule="exact"/>
              <w:ind w:left="288"/>
              <w:rPr>
                <w:sz w:val="24"/>
                <w:szCs w:val="24"/>
              </w:rPr>
            </w:pPr>
            <w:r w:rsidRPr="00DD1F5B">
              <w:rPr>
                <w:sz w:val="24"/>
                <w:szCs w:val="24"/>
              </w:rPr>
              <w:t>1.</w:t>
            </w:r>
          </w:p>
        </w:tc>
        <w:tc>
          <w:tcPr>
            <w:tcW w:w="3286" w:type="dxa"/>
            <w:gridSpan w:val="3"/>
            <w:tcBorders>
              <w:right w:val="single" w:sz="6" w:space="0" w:color="000000"/>
            </w:tcBorders>
          </w:tcPr>
          <w:p w:rsidR="00DD1F5B" w:rsidRPr="00FD0EA8" w:rsidRDefault="00DD1F5B" w:rsidP="00FD0EA8">
            <w:pPr>
              <w:pStyle w:val="TableParagraph"/>
              <w:ind w:left="96" w:right="267"/>
              <w:rPr>
                <w:sz w:val="24"/>
                <w:szCs w:val="24"/>
                <w:lang w:val="ru-RU"/>
              </w:rPr>
            </w:pPr>
            <w:r w:rsidRPr="00FD0EA8">
              <w:rPr>
                <w:sz w:val="24"/>
                <w:szCs w:val="24"/>
                <w:lang w:val="ru-RU"/>
              </w:rPr>
              <w:t>Школьный</w:t>
            </w:r>
            <w:r w:rsidRPr="00FD0EA8">
              <w:rPr>
                <w:spacing w:val="-5"/>
                <w:sz w:val="24"/>
                <w:szCs w:val="24"/>
                <w:lang w:val="ru-RU"/>
              </w:rPr>
              <w:t xml:space="preserve"> </w:t>
            </w:r>
            <w:r w:rsidRPr="00FD0EA8">
              <w:rPr>
                <w:sz w:val="24"/>
                <w:szCs w:val="24"/>
                <w:lang w:val="ru-RU"/>
              </w:rPr>
              <w:t>конкурс</w:t>
            </w:r>
            <w:r w:rsidRPr="00FD0EA8">
              <w:rPr>
                <w:spacing w:val="-6"/>
                <w:sz w:val="24"/>
                <w:szCs w:val="24"/>
                <w:lang w:val="ru-RU"/>
              </w:rPr>
              <w:t xml:space="preserve"> </w:t>
            </w:r>
            <w:r w:rsidRPr="00FD0EA8">
              <w:rPr>
                <w:sz w:val="24"/>
                <w:szCs w:val="24"/>
                <w:lang w:val="ru-RU"/>
              </w:rPr>
              <w:t>рисунков</w:t>
            </w:r>
            <w:r w:rsidRPr="00FD0EA8">
              <w:rPr>
                <w:spacing w:val="-2"/>
                <w:sz w:val="24"/>
                <w:szCs w:val="24"/>
                <w:lang w:val="ru-RU"/>
              </w:rPr>
              <w:t xml:space="preserve"> </w:t>
            </w:r>
            <w:r w:rsidRPr="00FD0EA8">
              <w:rPr>
                <w:sz w:val="24"/>
                <w:szCs w:val="24"/>
                <w:lang w:val="ru-RU"/>
              </w:rPr>
              <w:t>«Не</w:t>
            </w:r>
            <w:r w:rsidRPr="00FD0EA8">
              <w:rPr>
                <w:spacing w:val="-47"/>
                <w:sz w:val="24"/>
                <w:szCs w:val="24"/>
                <w:lang w:val="ru-RU"/>
              </w:rPr>
              <w:t xml:space="preserve"> </w:t>
            </w:r>
            <w:r w:rsidRPr="00FD0EA8">
              <w:rPr>
                <w:sz w:val="24"/>
                <w:szCs w:val="24"/>
                <w:lang w:val="ru-RU"/>
              </w:rPr>
              <w:t>дразните</w:t>
            </w:r>
            <w:r w:rsidRPr="00FD0EA8">
              <w:rPr>
                <w:spacing w:val="-2"/>
                <w:sz w:val="24"/>
                <w:szCs w:val="24"/>
                <w:lang w:val="ru-RU"/>
              </w:rPr>
              <w:t xml:space="preserve"> </w:t>
            </w:r>
            <w:r w:rsidRPr="00FD0EA8">
              <w:rPr>
                <w:sz w:val="24"/>
                <w:szCs w:val="24"/>
                <w:lang w:val="ru-RU"/>
              </w:rPr>
              <w:t>огонек!»</w:t>
            </w:r>
          </w:p>
        </w:tc>
        <w:tc>
          <w:tcPr>
            <w:tcW w:w="1332" w:type="dxa"/>
            <w:gridSpan w:val="7"/>
            <w:tcBorders>
              <w:left w:val="single" w:sz="6" w:space="0" w:color="000000"/>
            </w:tcBorders>
          </w:tcPr>
          <w:p w:rsidR="00DD1F5B" w:rsidRPr="00DD1F5B" w:rsidRDefault="00DD1F5B" w:rsidP="00FD0EA8">
            <w:pPr>
              <w:pStyle w:val="TableParagraph"/>
              <w:spacing w:line="222" w:lineRule="exact"/>
              <w:ind w:left="416"/>
              <w:rPr>
                <w:sz w:val="24"/>
                <w:szCs w:val="24"/>
              </w:rPr>
            </w:pPr>
            <w:r w:rsidRPr="00DD1F5B">
              <w:rPr>
                <w:sz w:val="24"/>
                <w:szCs w:val="24"/>
              </w:rPr>
              <w:t>10-11</w:t>
            </w:r>
          </w:p>
        </w:tc>
        <w:tc>
          <w:tcPr>
            <w:tcW w:w="1944" w:type="dxa"/>
            <w:gridSpan w:val="4"/>
          </w:tcPr>
          <w:p w:rsidR="00DD1F5B" w:rsidRPr="00DD1F5B" w:rsidRDefault="00DD1F5B" w:rsidP="00FD0EA8">
            <w:pPr>
              <w:pStyle w:val="TableParagraph"/>
              <w:spacing w:line="222" w:lineRule="exact"/>
              <w:ind w:left="573"/>
              <w:rPr>
                <w:sz w:val="24"/>
                <w:szCs w:val="24"/>
              </w:rPr>
            </w:pPr>
            <w:r w:rsidRPr="00DD1F5B">
              <w:rPr>
                <w:sz w:val="24"/>
                <w:szCs w:val="24"/>
              </w:rPr>
              <w:t>сентябрь</w:t>
            </w:r>
          </w:p>
        </w:tc>
        <w:tc>
          <w:tcPr>
            <w:tcW w:w="2085" w:type="dxa"/>
          </w:tcPr>
          <w:p w:rsidR="00DD1F5B" w:rsidRPr="00FD0EA8" w:rsidRDefault="00DD1F5B" w:rsidP="00FD0EA8">
            <w:pPr>
              <w:pStyle w:val="TableParagraph"/>
              <w:ind w:left="224" w:right="207"/>
              <w:jc w:val="center"/>
              <w:rPr>
                <w:sz w:val="24"/>
                <w:szCs w:val="24"/>
                <w:lang w:val="ru-RU"/>
              </w:rPr>
            </w:pPr>
            <w:r w:rsidRPr="00FD0EA8">
              <w:rPr>
                <w:sz w:val="24"/>
                <w:szCs w:val="24"/>
                <w:lang w:val="ru-RU"/>
              </w:rPr>
              <w:t>Заместитель</w:t>
            </w:r>
            <w:r w:rsidRPr="00FD0EA8">
              <w:rPr>
                <w:spacing w:val="-7"/>
                <w:sz w:val="24"/>
                <w:szCs w:val="24"/>
                <w:lang w:val="ru-RU"/>
              </w:rPr>
              <w:t xml:space="preserve"> </w:t>
            </w:r>
            <w:r w:rsidRPr="00FD0EA8">
              <w:rPr>
                <w:sz w:val="24"/>
                <w:szCs w:val="24"/>
                <w:lang w:val="ru-RU"/>
              </w:rPr>
              <w:t>директора</w:t>
            </w:r>
            <w:r w:rsidRPr="00FD0EA8">
              <w:rPr>
                <w:spacing w:val="-2"/>
                <w:sz w:val="24"/>
                <w:szCs w:val="24"/>
                <w:lang w:val="ru-RU"/>
              </w:rPr>
              <w:t xml:space="preserve"> </w:t>
            </w:r>
            <w:r w:rsidRPr="00FD0EA8">
              <w:rPr>
                <w:sz w:val="24"/>
                <w:szCs w:val="24"/>
                <w:lang w:val="ru-RU"/>
              </w:rPr>
              <w:t>по</w:t>
            </w:r>
            <w:r w:rsidRPr="00FD0EA8">
              <w:rPr>
                <w:spacing w:val="-47"/>
                <w:sz w:val="24"/>
                <w:szCs w:val="24"/>
                <w:lang w:val="ru-RU"/>
              </w:rPr>
              <w:t xml:space="preserve"> </w:t>
            </w:r>
            <w:r w:rsidRPr="00FD0EA8">
              <w:rPr>
                <w:sz w:val="24"/>
                <w:szCs w:val="24"/>
                <w:lang w:val="ru-RU"/>
              </w:rPr>
              <w:t>ВР</w:t>
            </w:r>
            <w:r w:rsidRPr="00FD0EA8">
              <w:rPr>
                <w:spacing w:val="-1"/>
                <w:sz w:val="24"/>
                <w:szCs w:val="24"/>
                <w:lang w:val="ru-RU"/>
              </w:rPr>
              <w:t xml:space="preserve"> </w:t>
            </w:r>
            <w:r w:rsidRPr="00FD0EA8">
              <w:rPr>
                <w:sz w:val="24"/>
                <w:szCs w:val="24"/>
                <w:lang w:val="ru-RU"/>
              </w:rPr>
              <w:t>Жарких Т.Н.</w:t>
            </w:r>
          </w:p>
          <w:p w:rsidR="00DD1F5B" w:rsidRPr="00DD1F5B" w:rsidRDefault="00DD1F5B" w:rsidP="00FD0EA8">
            <w:pPr>
              <w:pStyle w:val="TableParagraph"/>
              <w:spacing w:line="215" w:lineRule="exact"/>
              <w:ind w:left="145" w:right="136"/>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460"/>
        </w:trPr>
        <w:tc>
          <w:tcPr>
            <w:tcW w:w="725" w:type="dxa"/>
            <w:gridSpan w:val="3"/>
          </w:tcPr>
          <w:p w:rsidR="00DD1F5B" w:rsidRPr="00DD1F5B" w:rsidRDefault="00DD1F5B" w:rsidP="00FD0EA8">
            <w:pPr>
              <w:pStyle w:val="TableParagraph"/>
              <w:spacing w:line="225" w:lineRule="exact"/>
              <w:ind w:right="98"/>
              <w:jc w:val="center"/>
              <w:rPr>
                <w:sz w:val="24"/>
                <w:szCs w:val="24"/>
              </w:rPr>
            </w:pPr>
            <w:r w:rsidRPr="00DD1F5B">
              <w:rPr>
                <w:sz w:val="24"/>
                <w:szCs w:val="24"/>
              </w:rPr>
              <w:t>2.</w:t>
            </w:r>
          </w:p>
        </w:tc>
        <w:tc>
          <w:tcPr>
            <w:tcW w:w="3315" w:type="dxa"/>
            <w:gridSpan w:val="5"/>
            <w:tcBorders>
              <w:right w:val="single" w:sz="6" w:space="0" w:color="000000"/>
            </w:tcBorders>
          </w:tcPr>
          <w:p w:rsidR="00DD1F5B" w:rsidRPr="00FD0EA8" w:rsidRDefault="00DD1F5B" w:rsidP="00FD0EA8">
            <w:pPr>
              <w:pStyle w:val="TableParagraph"/>
              <w:spacing w:line="225" w:lineRule="exact"/>
              <w:rPr>
                <w:sz w:val="24"/>
                <w:szCs w:val="24"/>
                <w:lang w:val="ru-RU"/>
              </w:rPr>
            </w:pPr>
            <w:r w:rsidRPr="00FD0EA8">
              <w:rPr>
                <w:sz w:val="24"/>
                <w:szCs w:val="24"/>
                <w:lang w:val="ru-RU"/>
              </w:rPr>
              <w:t>Цикл</w:t>
            </w:r>
            <w:r w:rsidRPr="00FD0EA8">
              <w:rPr>
                <w:spacing w:val="-4"/>
                <w:sz w:val="24"/>
                <w:szCs w:val="24"/>
                <w:lang w:val="ru-RU"/>
              </w:rPr>
              <w:t xml:space="preserve"> </w:t>
            </w:r>
            <w:r w:rsidRPr="00FD0EA8">
              <w:rPr>
                <w:sz w:val="24"/>
                <w:szCs w:val="24"/>
                <w:lang w:val="ru-RU"/>
              </w:rPr>
              <w:t>бесед.</w:t>
            </w:r>
            <w:r w:rsidRPr="00FD0EA8">
              <w:rPr>
                <w:spacing w:val="-2"/>
                <w:sz w:val="24"/>
                <w:szCs w:val="24"/>
                <w:lang w:val="ru-RU"/>
              </w:rPr>
              <w:t xml:space="preserve"> </w:t>
            </w:r>
            <w:r w:rsidRPr="00FD0EA8">
              <w:rPr>
                <w:sz w:val="24"/>
                <w:szCs w:val="24"/>
                <w:lang w:val="ru-RU"/>
              </w:rPr>
              <w:t>Дни</w:t>
            </w:r>
            <w:r w:rsidRPr="00FD0EA8">
              <w:rPr>
                <w:spacing w:val="-4"/>
                <w:sz w:val="24"/>
                <w:szCs w:val="24"/>
                <w:lang w:val="ru-RU"/>
              </w:rPr>
              <w:t xml:space="preserve"> </w:t>
            </w:r>
            <w:r w:rsidRPr="00FD0EA8">
              <w:rPr>
                <w:sz w:val="24"/>
                <w:szCs w:val="24"/>
                <w:lang w:val="ru-RU"/>
              </w:rPr>
              <w:t>безопасности.</w:t>
            </w:r>
          </w:p>
          <w:p w:rsidR="00DD1F5B" w:rsidRPr="00FD0EA8" w:rsidRDefault="00DD1F5B" w:rsidP="00FD0EA8">
            <w:pPr>
              <w:pStyle w:val="TableParagraph"/>
              <w:spacing w:line="215" w:lineRule="exact"/>
              <w:rPr>
                <w:sz w:val="24"/>
                <w:szCs w:val="24"/>
                <w:lang w:val="ru-RU"/>
              </w:rPr>
            </w:pPr>
            <w:r w:rsidRPr="00FD0EA8">
              <w:rPr>
                <w:sz w:val="24"/>
                <w:szCs w:val="24"/>
                <w:lang w:val="ru-RU"/>
              </w:rPr>
              <w:t>Маршрутный</w:t>
            </w:r>
            <w:r w:rsidRPr="00FD0EA8">
              <w:rPr>
                <w:spacing w:val="-5"/>
                <w:sz w:val="24"/>
                <w:szCs w:val="24"/>
                <w:lang w:val="ru-RU"/>
              </w:rPr>
              <w:t xml:space="preserve"> </w:t>
            </w:r>
            <w:r w:rsidRPr="00FD0EA8">
              <w:rPr>
                <w:sz w:val="24"/>
                <w:szCs w:val="24"/>
                <w:lang w:val="ru-RU"/>
              </w:rPr>
              <w:t>лист: дом-школа-дом</w:t>
            </w:r>
          </w:p>
        </w:tc>
        <w:tc>
          <w:tcPr>
            <w:tcW w:w="1273" w:type="dxa"/>
            <w:gridSpan w:val="4"/>
            <w:vMerge w:val="restart"/>
            <w:tcBorders>
              <w:left w:val="single" w:sz="6" w:space="0" w:color="000000"/>
            </w:tcBorders>
          </w:tcPr>
          <w:p w:rsidR="00DD1F5B" w:rsidRPr="00FD0EA8" w:rsidRDefault="00DD1F5B" w:rsidP="00FD0EA8">
            <w:pPr>
              <w:pStyle w:val="TableParagraph"/>
              <w:ind w:left="0"/>
              <w:rPr>
                <w:sz w:val="24"/>
                <w:szCs w:val="24"/>
                <w:lang w:val="ru-RU"/>
              </w:rPr>
            </w:pPr>
          </w:p>
        </w:tc>
        <w:tc>
          <w:tcPr>
            <w:tcW w:w="1992" w:type="dxa"/>
            <w:gridSpan w:val="6"/>
          </w:tcPr>
          <w:p w:rsidR="00DD1F5B" w:rsidRPr="00DD1F5B" w:rsidRDefault="00DD1F5B" w:rsidP="00FD0EA8">
            <w:pPr>
              <w:pStyle w:val="TableParagraph"/>
              <w:spacing w:line="225" w:lineRule="exact"/>
              <w:ind w:left="378"/>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085" w:type="dxa"/>
          </w:tcPr>
          <w:p w:rsidR="00DD1F5B" w:rsidRPr="00DD1F5B" w:rsidRDefault="00DD1F5B" w:rsidP="00FD0EA8">
            <w:pPr>
              <w:pStyle w:val="TableParagraph"/>
              <w:spacing w:line="225" w:lineRule="exact"/>
              <w:ind w:left="247" w:right="246"/>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460"/>
        </w:trPr>
        <w:tc>
          <w:tcPr>
            <w:tcW w:w="725" w:type="dxa"/>
            <w:gridSpan w:val="3"/>
          </w:tcPr>
          <w:p w:rsidR="00DD1F5B" w:rsidRPr="00DD1F5B" w:rsidRDefault="00DD1F5B" w:rsidP="00FD0EA8">
            <w:pPr>
              <w:pStyle w:val="TableParagraph"/>
              <w:spacing w:line="225" w:lineRule="exact"/>
              <w:ind w:right="98"/>
              <w:jc w:val="center"/>
              <w:rPr>
                <w:sz w:val="24"/>
                <w:szCs w:val="24"/>
              </w:rPr>
            </w:pPr>
            <w:r w:rsidRPr="00DD1F5B">
              <w:rPr>
                <w:sz w:val="24"/>
                <w:szCs w:val="24"/>
              </w:rPr>
              <w:t>3.</w:t>
            </w:r>
          </w:p>
        </w:tc>
        <w:tc>
          <w:tcPr>
            <w:tcW w:w="3315" w:type="dxa"/>
            <w:gridSpan w:val="5"/>
            <w:tcBorders>
              <w:right w:val="single" w:sz="6" w:space="0" w:color="000000"/>
            </w:tcBorders>
          </w:tcPr>
          <w:p w:rsidR="00DD1F5B" w:rsidRPr="00DD1F5B" w:rsidRDefault="00DD1F5B" w:rsidP="00FD0EA8">
            <w:pPr>
              <w:pStyle w:val="TableParagraph"/>
              <w:spacing w:line="225" w:lineRule="exact"/>
              <w:rPr>
                <w:sz w:val="24"/>
                <w:szCs w:val="24"/>
              </w:rPr>
            </w:pPr>
            <w:r w:rsidRPr="00DD1F5B">
              <w:rPr>
                <w:sz w:val="24"/>
                <w:szCs w:val="24"/>
              </w:rPr>
              <w:t>Рейд</w:t>
            </w:r>
            <w:r w:rsidRPr="00DD1F5B">
              <w:rPr>
                <w:spacing w:val="-5"/>
                <w:sz w:val="24"/>
                <w:szCs w:val="24"/>
              </w:rPr>
              <w:t xml:space="preserve"> </w:t>
            </w:r>
            <w:r w:rsidRPr="00DD1F5B">
              <w:rPr>
                <w:sz w:val="24"/>
                <w:szCs w:val="24"/>
              </w:rPr>
              <w:t>«Безопасный</w:t>
            </w:r>
            <w:r w:rsidRPr="00DD1F5B">
              <w:rPr>
                <w:spacing w:val="-5"/>
                <w:sz w:val="24"/>
                <w:szCs w:val="24"/>
              </w:rPr>
              <w:t xml:space="preserve"> </w:t>
            </w:r>
            <w:r w:rsidRPr="00DD1F5B">
              <w:rPr>
                <w:sz w:val="24"/>
                <w:szCs w:val="24"/>
              </w:rPr>
              <w:t>переход»</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92" w:type="dxa"/>
            <w:gridSpan w:val="6"/>
          </w:tcPr>
          <w:p w:rsidR="00DD1F5B" w:rsidRPr="00DD1F5B" w:rsidRDefault="00DD1F5B" w:rsidP="00FD0EA8">
            <w:pPr>
              <w:pStyle w:val="TableParagraph"/>
              <w:spacing w:line="225" w:lineRule="exact"/>
              <w:ind w:left="618"/>
              <w:rPr>
                <w:sz w:val="24"/>
                <w:szCs w:val="24"/>
              </w:rPr>
            </w:pPr>
            <w:r w:rsidRPr="00DD1F5B">
              <w:rPr>
                <w:sz w:val="24"/>
                <w:szCs w:val="24"/>
              </w:rPr>
              <w:t>сентябрь</w:t>
            </w:r>
          </w:p>
        </w:tc>
        <w:tc>
          <w:tcPr>
            <w:tcW w:w="2085" w:type="dxa"/>
          </w:tcPr>
          <w:p w:rsidR="00DD1F5B" w:rsidRPr="00DD1F5B" w:rsidRDefault="00DD1F5B" w:rsidP="00FD0EA8">
            <w:pPr>
              <w:pStyle w:val="TableParagraph"/>
              <w:spacing w:line="225" w:lineRule="exact"/>
              <w:ind w:left="247" w:right="245"/>
              <w:jc w:val="center"/>
              <w:rPr>
                <w:sz w:val="24"/>
                <w:szCs w:val="24"/>
              </w:rPr>
            </w:pPr>
            <w:r w:rsidRPr="00DD1F5B">
              <w:rPr>
                <w:sz w:val="24"/>
                <w:szCs w:val="24"/>
              </w:rPr>
              <w:t>Администрация</w:t>
            </w:r>
          </w:p>
          <w:p w:rsidR="00DD1F5B" w:rsidRPr="00DD1F5B" w:rsidRDefault="00DD1F5B" w:rsidP="00FD0EA8">
            <w:pPr>
              <w:pStyle w:val="TableParagraph"/>
              <w:spacing w:line="215" w:lineRule="exact"/>
              <w:ind w:left="247" w:right="246"/>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461"/>
        </w:trPr>
        <w:tc>
          <w:tcPr>
            <w:tcW w:w="725" w:type="dxa"/>
            <w:gridSpan w:val="3"/>
          </w:tcPr>
          <w:p w:rsidR="00DD1F5B" w:rsidRPr="00DD1F5B" w:rsidRDefault="00DD1F5B" w:rsidP="00FD0EA8">
            <w:pPr>
              <w:pStyle w:val="TableParagraph"/>
              <w:spacing w:line="225" w:lineRule="exact"/>
              <w:ind w:right="98"/>
              <w:jc w:val="center"/>
              <w:rPr>
                <w:sz w:val="24"/>
                <w:szCs w:val="24"/>
              </w:rPr>
            </w:pPr>
            <w:r w:rsidRPr="00DD1F5B">
              <w:rPr>
                <w:sz w:val="24"/>
                <w:szCs w:val="24"/>
              </w:rPr>
              <w:t>4.</w:t>
            </w:r>
          </w:p>
        </w:tc>
        <w:tc>
          <w:tcPr>
            <w:tcW w:w="3315" w:type="dxa"/>
            <w:gridSpan w:val="5"/>
            <w:tcBorders>
              <w:right w:val="single" w:sz="6" w:space="0" w:color="000000"/>
            </w:tcBorders>
          </w:tcPr>
          <w:p w:rsidR="00DD1F5B" w:rsidRPr="00DD1F5B" w:rsidRDefault="00DD1F5B" w:rsidP="00FD0EA8">
            <w:pPr>
              <w:pStyle w:val="TableParagraph"/>
              <w:spacing w:line="225" w:lineRule="exact"/>
              <w:rPr>
                <w:sz w:val="24"/>
                <w:szCs w:val="24"/>
              </w:rPr>
            </w:pPr>
            <w:r w:rsidRPr="00DD1F5B">
              <w:rPr>
                <w:sz w:val="24"/>
                <w:szCs w:val="24"/>
              </w:rPr>
              <w:t>Профилактическая</w:t>
            </w:r>
            <w:r w:rsidRPr="00DD1F5B">
              <w:rPr>
                <w:spacing w:val="-5"/>
                <w:sz w:val="24"/>
                <w:szCs w:val="24"/>
              </w:rPr>
              <w:t xml:space="preserve"> </w:t>
            </w:r>
            <w:r w:rsidRPr="00DD1F5B">
              <w:rPr>
                <w:sz w:val="24"/>
                <w:szCs w:val="24"/>
              </w:rPr>
              <w:t>операция</w:t>
            </w:r>
          </w:p>
          <w:p w:rsidR="00DD1F5B" w:rsidRPr="00DD1F5B" w:rsidRDefault="00DD1F5B" w:rsidP="00FD0EA8">
            <w:pPr>
              <w:pStyle w:val="TableParagraph"/>
              <w:spacing w:before="1" w:line="215" w:lineRule="exact"/>
              <w:rPr>
                <w:sz w:val="24"/>
                <w:szCs w:val="24"/>
              </w:rPr>
            </w:pPr>
            <w:r w:rsidRPr="00DD1F5B">
              <w:rPr>
                <w:sz w:val="24"/>
                <w:szCs w:val="24"/>
              </w:rPr>
              <w:t>«Внимание,</w:t>
            </w:r>
            <w:r w:rsidRPr="00DD1F5B">
              <w:rPr>
                <w:spacing w:val="-3"/>
                <w:sz w:val="24"/>
                <w:szCs w:val="24"/>
              </w:rPr>
              <w:t xml:space="preserve"> </w:t>
            </w:r>
            <w:r w:rsidRPr="00DD1F5B">
              <w:rPr>
                <w:sz w:val="24"/>
                <w:szCs w:val="24"/>
              </w:rPr>
              <w:t>дети</w:t>
            </w:r>
            <w:proofErr w:type="gramStart"/>
            <w:r w:rsidRPr="00DD1F5B">
              <w:rPr>
                <w:sz w:val="24"/>
                <w:szCs w:val="24"/>
              </w:rPr>
              <w:t>!»</w:t>
            </w:r>
            <w:proofErr w:type="gramEnd"/>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92" w:type="dxa"/>
            <w:gridSpan w:val="6"/>
          </w:tcPr>
          <w:p w:rsidR="00DD1F5B" w:rsidRPr="00DD1F5B" w:rsidRDefault="00DD1F5B" w:rsidP="00FD0EA8">
            <w:pPr>
              <w:pStyle w:val="TableParagraph"/>
              <w:spacing w:line="225" w:lineRule="exact"/>
              <w:ind w:left="249"/>
              <w:rPr>
                <w:sz w:val="24"/>
                <w:szCs w:val="24"/>
              </w:rPr>
            </w:pPr>
            <w:r w:rsidRPr="00DD1F5B">
              <w:rPr>
                <w:sz w:val="24"/>
                <w:szCs w:val="24"/>
              </w:rPr>
              <w:t>сентябрь-октябрь</w:t>
            </w:r>
          </w:p>
        </w:tc>
        <w:tc>
          <w:tcPr>
            <w:tcW w:w="2085" w:type="dxa"/>
          </w:tcPr>
          <w:p w:rsidR="00DD1F5B" w:rsidRPr="00DD1F5B" w:rsidRDefault="00DD1F5B" w:rsidP="00FD0EA8">
            <w:pPr>
              <w:pStyle w:val="TableParagraph"/>
              <w:spacing w:line="225" w:lineRule="exact"/>
              <w:ind w:left="247" w:right="246"/>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230"/>
        </w:trPr>
        <w:tc>
          <w:tcPr>
            <w:tcW w:w="725" w:type="dxa"/>
            <w:gridSpan w:val="3"/>
          </w:tcPr>
          <w:p w:rsidR="00DD1F5B" w:rsidRPr="00DD1F5B" w:rsidRDefault="00DD1F5B" w:rsidP="00FD0EA8">
            <w:pPr>
              <w:pStyle w:val="TableParagraph"/>
              <w:spacing w:line="210" w:lineRule="exact"/>
              <w:ind w:right="98"/>
              <w:jc w:val="center"/>
              <w:rPr>
                <w:sz w:val="24"/>
                <w:szCs w:val="24"/>
              </w:rPr>
            </w:pPr>
            <w:r w:rsidRPr="00DD1F5B">
              <w:rPr>
                <w:sz w:val="24"/>
                <w:szCs w:val="24"/>
              </w:rPr>
              <w:t>5.</w:t>
            </w:r>
          </w:p>
        </w:tc>
        <w:tc>
          <w:tcPr>
            <w:tcW w:w="3315" w:type="dxa"/>
            <w:gridSpan w:val="5"/>
            <w:tcBorders>
              <w:right w:val="single" w:sz="6" w:space="0" w:color="000000"/>
            </w:tcBorders>
          </w:tcPr>
          <w:p w:rsidR="00DD1F5B" w:rsidRPr="00DD1F5B" w:rsidRDefault="00DD1F5B" w:rsidP="00FD0EA8">
            <w:pPr>
              <w:pStyle w:val="TableParagraph"/>
              <w:spacing w:line="210" w:lineRule="exact"/>
              <w:rPr>
                <w:sz w:val="24"/>
                <w:szCs w:val="24"/>
              </w:rPr>
            </w:pPr>
            <w:r w:rsidRPr="00DD1F5B">
              <w:rPr>
                <w:sz w:val="24"/>
                <w:szCs w:val="24"/>
              </w:rPr>
              <w:t>«Безопасный</w:t>
            </w:r>
            <w:r w:rsidRPr="00DD1F5B">
              <w:rPr>
                <w:spacing w:val="-1"/>
                <w:sz w:val="24"/>
                <w:szCs w:val="24"/>
              </w:rPr>
              <w:t xml:space="preserve"> </w:t>
            </w:r>
            <w:r w:rsidRPr="00DD1F5B">
              <w:rPr>
                <w:sz w:val="24"/>
                <w:szCs w:val="24"/>
              </w:rPr>
              <w:t>Новый</w:t>
            </w:r>
            <w:r w:rsidRPr="00DD1F5B">
              <w:rPr>
                <w:spacing w:val="-5"/>
                <w:sz w:val="24"/>
                <w:szCs w:val="24"/>
              </w:rPr>
              <w:t xml:space="preserve"> </w:t>
            </w:r>
            <w:r w:rsidRPr="00DD1F5B">
              <w:rPr>
                <w:sz w:val="24"/>
                <w:szCs w:val="24"/>
              </w:rPr>
              <w:t>год»</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92" w:type="dxa"/>
            <w:gridSpan w:val="6"/>
          </w:tcPr>
          <w:p w:rsidR="00DD1F5B" w:rsidRPr="00DD1F5B" w:rsidRDefault="00DD1F5B" w:rsidP="00FD0EA8">
            <w:pPr>
              <w:pStyle w:val="TableParagraph"/>
              <w:spacing w:line="210" w:lineRule="exact"/>
              <w:ind w:left="662"/>
              <w:rPr>
                <w:sz w:val="24"/>
                <w:szCs w:val="24"/>
              </w:rPr>
            </w:pPr>
            <w:r w:rsidRPr="00DD1F5B">
              <w:rPr>
                <w:sz w:val="24"/>
                <w:szCs w:val="24"/>
              </w:rPr>
              <w:t>декабрь</w:t>
            </w:r>
          </w:p>
        </w:tc>
        <w:tc>
          <w:tcPr>
            <w:tcW w:w="2085" w:type="dxa"/>
          </w:tcPr>
          <w:p w:rsidR="00DD1F5B" w:rsidRPr="00DD1F5B" w:rsidRDefault="00DD1F5B" w:rsidP="00FD0EA8">
            <w:pPr>
              <w:pStyle w:val="TableParagraph"/>
              <w:spacing w:line="210" w:lineRule="exact"/>
              <w:ind w:left="247" w:right="246"/>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921"/>
        </w:trPr>
        <w:tc>
          <w:tcPr>
            <w:tcW w:w="725" w:type="dxa"/>
            <w:gridSpan w:val="3"/>
          </w:tcPr>
          <w:p w:rsidR="00DD1F5B" w:rsidRPr="00DD1F5B" w:rsidRDefault="00DD1F5B" w:rsidP="00FD0EA8">
            <w:pPr>
              <w:pStyle w:val="TableParagraph"/>
              <w:spacing w:line="225" w:lineRule="exact"/>
              <w:ind w:right="98"/>
              <w:jc w:val="center"/>
              <w:rPr>
                <w:sz w:val="24"/>
                <w:szCs w:val="24"/>
              </w:rPr>
            </w:pPr>
            <w:r w:rsidRPr="00DD1F5B">
              <w:rPr>
                <w:sz w:val="24"/>
                <w:szCs w:val="24"/>
              </w:rPr>
              <w:t>6.</w:t>
            </w:r>
          </w:p>
        </w:tc>
        <w:tc>
          <w:tcPr>
            <w:tcW w:w="3315" w:type="dxa"/>
            <w:gridSpan w:val="5"/>
            <w:tcBorders>
              <w:right w:val="single" w:sz="6" w:space="0" w:color="000000"/>
            </w:tcBorders>
          </w:tcPr>
          <w:p w:rsidR="00DD1F5B" w:rsidRPr="00FD0EA8" w:rsidRDefault="00DD1F5B" w:rsidP="00FD0EA8">
            <w:pPr>
              <w:pStyle w:val="TableParagraph"/>
              <w:ind w:right="168"/>
              <w:rPr>
                <w:sz w:val="24"/>
                <w:szCs w:val="24"/>
                <w:lang w:val="ru-RU"/>
              </w:rPr>
            </w:pPr>
            <w:r w:rsidRPr="00FD0EA8">
              <w:rPr>
                <w:sz w:val="24"/>
                <w:szCs w:val="24"/>
                <w:lang w:val="ru-RU"/>
              </w:rPr>
              <w:t>Практическое занятие по</w:t>
            </w:r>
            <w:r w:rsidRPr="00FD0EA8">
              <w:rPr>
                <w:spacing w:val="1"/>
                <w:sz w:val="24"/>
                <w:szCs w:val="24"/>
                <w:lang w:val="ru-RU"/>
              </w:rPr>
              <w:t xml:space="preserve"> </w:t>
            </w:r>
            <w:r w:rsidRPr="00FD0EA8">
              <w:rPr>
                <w:sz w:val="24"/>
                <w:szCs w:val="24"/>
                <w:lang w:val="ru-RU"/>
              </w:rPr>
              <w:t>проведению эвакуации при пожаре</w:t>
            </w:r>
            <w:r w:rsidRPr="00FD0EA8">
              <w:rPr>
                <w:spacing w:val="-48"/>
                <w:sz w:val="24"/>
                <w:szCs w:val="24"/>
                <w:lang w:val="ru-RU"/>
              </w:rPr>
              <w:t xml:space="preserve"> </w:t>
            </w:r>
            <w:r w:rsidRPr="00FD0EA8">
              <w:rPr>
                <w:sz w:val="24"/>
                <w:szCs w:val="24"/>
                <w:lang w:val="ru-RU"/>
              </w:rPr>
              <w:t>и</w:t>
            </w:r>
            <w:r w:rsidRPr="00FD0EA8">
              <w:rPr>
                <w:spacing w:val="-2"/>
                <w:sz w:val="24"/>
                <w:szCs w:val="24"/>
                <w:lang w:val="ru-RU"/>
              </w:rPr>
              <w:t xml:space="preserve"> </w:t>
            </w:r>
            <w:r w:rsidRPr="00FD0EA8">
              <w:rPr>
                <w:sz w:val="24"/>
                <w:szCs w:val="24"/>
                <w:lang w:val="ru-RU"/>
              </w:rPr>
              <w:t>чрезвычайным</w:t>
            </w:r>
            <w:r w:rsidRPr="00FD0EA8">
              <w:rPr>
                <w:spacing w:val="3"/>
                <w:sz w:val="24"/>
                <w:szCs w:val="24"/>
                <w:lang w:val="ru-RU"/>
              </w:rPr>
              <w:t xml:space="preserve"> </w:t>
            </w:r>
            <w:r w:rsidRPr="00FD0EA8">
              <w:rPr>
                <w:sz w:val="24"/>
                <w:szCs w:val="24"/>
                <w:lang w:val="ru-RU"/>
              </w:rPr>
              <w:t>ситуациям</w:t>
            </w:r>
          </w:p>
          <w:p w:rsidR="00DD1F5B" w:rsidRPr="00DD1F5B" w:rsidRDefault="00DD1F5B" w:rsidP="00FD0EA8">
            <w:pPr>
              <w:pStyle w:val="TableParagraph"/>
              <w:spacing w:line="215" w:lineRule="exact"/>
              <w:rPr>
                <w:sz w:val="24"/>
                <w:szCs w:val="24"/>
              </w:rPr>
            </w:pPr>
            <w:r w:rsidRPr="00DD1F5B">
              <w:rPr>
                <w:sz w:val="24"/>
                <w:szCs w:val="24"/>
              </w:rPr>
              <w:t>«Внимание</w:t>
            </w:r>
            <w:r w:rsidRPr="00DD1F5B">
              <w:rPr>
                <w:spacing w:val="-5"/>
                <w:sz w:val="24"/>
                <w:szCs w:val="24"/>
              </w:rPr>
              <w:t xml:space="preserve"> </w:t>
            </w:r>
            <w:r w:rsidRPr="00DD1F5B">
              <w:rPr>
                <w:sz w:val="24"/>
                <w:szCs w:val="24"/>
              </w:rPr>
              <w:t>всем</w:t>
            </w:r>
            <w:proofErr w:type="gramStart"/>
            <w:r w:rsidRPr="00DD1F5B">
              <w:rPr>
                <w:sz w:val="24"/>
                <w:szCs w:val="24"/>
              </w:rPr>
              <w:t>!»</w:t>
            </w:r>
            <w:proofErr w:type="gramEnd"/>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92" w:type="dxa"/>
            <w:gridSpan w:val="6"/>
          </w:tcPr>
          <w:p w:rsidR="00DD1F5B" w:rsidRPr="00DD1F5B" w:rsidRDefault="00DD1F5B" w:rsidP="00FD0EA8">
            <w:pPr>
              <w:pStyle w:val="TableParagraph"/>
              <w:spacing w:line="225" w:lineRule="exact"/>
              <w:ind w:left="618"/>
              <w:rPr>
                <w:sz w:val="24"/>
                <w:szCs w:val="24"/>
              </w:rPr>
            </w:pPr>
            <w:r w:rsidRPr="00DD1F5B">
              <w:rPr>
                <w:sz w:val="24"/>
                <w:szCs w:val="24"/>
              </w:rPr>
              <w:t>по</w:t>
            </w:r>
            <w:r w:rsidRPr="00DD1F5B">
              <w:rPr>
                <w:spacing w:val="-2"/>
                <w:sz w:val="24"/>
                <w:szCs w:val="24"/>
              </w:rPr>
              <w:t xml:space="preserve"> </w:t>
            </w:r>
            <w:r w:rsidRPr="00DD1F5B">
              <w:rPr>
                <w:sz w:val="24"/>
                <w:szCs w:val="24"/>
              </w:rPr>
              <w:t>плану</w:t>
            </w:r>
          </w:p>
        </w:tc>
        <w:tc>
          <w:tcPr>
            <w:tcW w:w="2085" w:type="dxa"/>
          </w:tcPr>
          <w:p w:rsidR="00DD1F5B" w:rsidRPr="00DD1F5B" w:rsidRDefault="00DD1F5B" w:rsidP="00FD0EA8">
            <w:pPr>
              <w:pStyle w:val="TableParagraph"/>
              <w:spacing w:line="225" w:lineRule="exact"/>
              <w:ind w:left="247" w:right="246"/>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460"/>
        </w:trPr>
        <w:tc>
          <w:tcPr>
            <w:tcW w:w="9390" w:type="dxa"/>
            <w:gridSpan w:val="19"/>
          </w:tcPr>
          <w:p w:rsidR="00DD1F5B" w:rsidRPr="00FD0EA8" w:rsidRDefault="00DD1F5B" w:rsidP="00FD0EA8">
            <w:pPr>
              <w:pStyle w:val="TableParagraph"/>
              <w:spacing w:before="1"/>
              <w:ind w:left="0"/>
              <w:rPr>
                <w:b/>
                <w:sz w:val="24"/>
                <w:szCs w:val="24"/>
                <w:lang w:val="ru-RU"/>
              </w:rPr>
            </w:pPr>
          </w:p>
          <w:p w:rsidR="00DD1F5B" w:rsidRPr="00FD0EA8" w:rsidRDefault="00DD1F5B" w:rsidP="00FD0EA8">
            <w:pPr>
              <w:pStyle w:val="TableParagraph"/>
              <w:spacing w:line="210" w:lineRule="exact"/>
              <w:ind w:left="437"/>
              <w:rPr>
                <w:b/>
                <w:sz w:val="24"/>
                <w:szCs w:val="24"/>
                <w:lang w:val="ru-RU"/>
              </w:rPr>
            </w:pPr>
            <w:r w:rsidRPr="00FD0EA8">
              <w:rPr>
                <w:b/>
                <w:sz w:val="24"/>
                <w:szCs w:val="24"/>
                <w:lang w:val="ru-RU"/>
              </w:rPr>
              <w:t>Модуль</w:t>
            </w:r>
            <w:r w:rsidRPr="00FD0EA8">
              <w:rPr>
                <w:b/>
                <w:spacing w:val="-7"/>
                <w:sz w:val="24"/>
                <w:szCs w:val="24"/>
                <w:lang w:val="ru-RU"/>
              </w:rPr>
              <w:t xml:space="preserve"> </w:t>
            </w:r>
            <w:r w:rsidRPr="00FD0EA8">
              <w:rPr>
                <w:b/>
                <w:sz w:val="24"/>
                <w:szCs w:val="24"/>
                <w:lang w:val="ru-RU"/>
              </w:rPr>
              <w:t>«Профориентация»</w:t>
            </w:r>
            <w:r w:rsidRPr="00FD0EA8">
              <w:rPr>
                <w:b/>
                <w:spacing w:val="-4"/>
                <w:sz w:val="24"/>
                <w:szCs w:val="24"/>
                <w:lang w:val="ru-RU"/>
              </w:rPr>
              <w:t xml:space="preserve"> </w:t>
            </w:r>
            <w:r w:rsidRPr="00FD0EA8">
              <w:rPr>
                <w:b/>
                <w:sz w:val="24"/>
                <w:szCs w:val="24"/>
                <w:lang w:val="ru-RU"/>
              </w:rPr>
              <w:t>(</w:t>
            </w:r>
            <w:proofErr w:type="gramStart"/>
            <w:r w:rsidRPr="00FD0EA8">
              <w:rPr>
                <w:b/>
                <w:sz w:val="24"/>
                <w:szCs w:val="24"/>
                <w:lang w:val="ru-RU"/>
              </w:rPr>
              <w:t>согласно</w:t>
            </w:r>
            <w:r w:rsidRPr="00FD0EA8">
              <w:rPr>
                <w:b/>
                <w:spacing w:val="-6"/>
                <w:sz w:val="24"/>
                <w:szCs w:val="24"/>
                <w:lang w:val="ru-RU"/>
              </w:rPr>
              <w:t xml:space="preserve"> </w:t>
            </w:r>
            <w:r w:rsidRPr="00FD0EA8">
              <w:rPr>
                <w:b/>
                <w:sz w:val="24"/>
                <w:szCs w:val="24"/>
                <w:lang w:val="ru-RU"/>
              </w:rPr>
              <w:t>плана</w:t>
            </w:r>
            <w:proofErr w:type="gramEnd"/>
            <w:r w:rsidRPr="00FD0EA8">
              <w:rPr>
                <w:b/>
                <w:spacing w:val="-6"/>
                <w:sz w:val="24"/>
                <w:szCs w:val="24"/>
                <w:lang w:val="ru-RU"/>
              </w:rPr>
              <w:t xml:space="preserve"> </w:t>
            </w:r>
            <w:r w:rsidRPr="00FD0EA8">
              <w:rPr>
                <w:b/>
                <w:sz w:val="24"/>
                <w:szCs w:val="24"/>
                <w:lang w:val="ru-RU"/>
              </w:rPr>
              <w:t>профориентационной</w:t>
            </w:r>
            <w:r w:rsidRPr="00FD0EA8">
              <w:rPr>
                <w:b/>
                <w:spacing w:val="2"/>
                <w:sz w:val="24"/>
                <w:szCs w:val="24"/>
                <w:lang w:val="ru-RU"/>
              </w:rPr>
              <w:t xml:space="preserve"> </w:t>
            </w:r>
            <w:r w:rsidRPr="00FD0EA8">
              <w:rPr>
                <w:b/>
                <w:sz w:val="24"/>
                <w:szCs w:val="24"/>
                <w:lang w:val="ru-RU"/>
              </w:rPr>
              <w:t>работы)</w:t>
            </w:r>
          </w:p>
        </w:tc>
      </w:tr>
      <w:tr w:rsidR="00DD1F5B" w:rsidRPr="00DD1F5B" w:rsidTr="00B75E40">
        <w:trPr>
          <w:trHeight w:val="460"/>
        </w:trPr>
        <w:tc>
          <w:tcPr>
            <w:tcW w:w="725" w:type="dxa"/>
            <w:gridSpan w:val="3"/>
          </w:tcPr>
          <w:p w:rsidR="00DD1F5B" w:rsidRPr="00DD1F5B" w:rsidRDefault="00DD1F5B" w:rsidP="00FD0EA8">
            <w:pPr>
              <w:pStyle w:val="TableParagraph"/>
              <w:spacing w:line="225" w:lineRule="exact"/>
              <w:ind w:right="98"/>
              <w:jc w:val="center"/>
              <w:rPr>
                <w:sz w:val="24"/>
                <w:szCs w:val="24"/>
              </w:rPr>
            </w:pPr>
            <w:r w:rsidRPr="00DD1F5B">
              <w:rPr>
                <w:sz w:val="24"/>
                <w:szCs w:val="24"/>
              </w:rPr>
              <w:t>1.</w:t>
            </w:r>
          </w:p>
        </w:tc>
        <w:tc>
          <w:tcPr>
            <w:tcW w:w="3315" w:type="dxa"/>
            <w:gridSpan w:val="5"/>
            <w:tcBorders>
              <w:right w:val="single" w:sz="6" w:space="0" w:color="000000"/>
            </w:tcBorders>
          </w:tcPr>
          <w:p w:rsidR="00DD1F5B" w:rsidRPr="00FD0EA8" w:rsidRDefault="00DD1F5B" w:rsidP="00FD0EA8">
            <w:pPr>
              <w:pStyle w:val="TableParagraph"/>
              <w:spacing w:line="225" w:lineRule="exact"/>
              <w:rPr>
                <w:sz w:val="24"/>
                <w:szCs w:val="24"/>
                <w:lang w:val="ru-RU"/>
              </w:rPr>
            </w:pPr>
            <w:r w:rsidRPr="00FD0EA8">
              <w:rPr>
                <w:sz w:val="24"/>
                <w:szCs w:val="24"/>
                <w:lang w:val="ru-RU"/>
              </w:rPr>
              <w:t>Оформление</w:t>
            </w:r>
            <w:r w:rsidRPr="00FD0EA8">
              <w:rPr>
                <w:spacing w:val="-4"/>
                <w:sz w:val="24"/>
                <w:szCs w:val="24"/>
                <w:lang w:val="ru-RU"/>
              </w:rPr>
              <w:t xml:space="preserve"> </w:t>
            </w:r>
            <w:r w:rsidRPr="00FD0EA8">
              <w:rPr>
                <w:sz w:val="24"/>
                <w:szCs w:val="24"/>
                <w:lang w:val="ru-RU"/>
              </w:rPr>
              <w:t>стендов</w:t>
            </w:r>
            <w:r w:rsidRPr="00FD0EA8">
              <w:rPr>
                <w:spacing w:val="1"/>
                <w:sz w:val="24"/>
                <w:szCs w:val="24"/>
                <w:lang w:val="ru-RU"/>
              </w:rPr>
              <w:t xml:space="preserve"> </w:t>
            </w:r>
            <w:proofErr w:type="gramStart"/>
            <w:r w:rsidRPr="00FD0EA8">
              <w:rPr>
                <w:sz w:val="24"/>
                <w:szCs w:val="24"/>
                <w:lang w:val="ru-RU"/>
              </w:rPr>
              <w:t>по</w:t>
            </w:r>
            <w:proofErr w:type="gramEnd"/>
          </w:p>
          <w:p w:rsidR="00DD1F5B" w:rsidRPr="00FD0EA8" w:rsidRDefault="00DD1F5B" w:rsidP="00FD0EA8">
            <w:pPr>
              <w:pStyle w:val="TableParagraph"/>
              <w:spacing w:line="215" w:lineRule="exact"/>
              <w:rPr>
                <w:sz w:val="24"/>
                <w:szCs w:val="24"/>
                <w:lang w:val="ru-RU"/>
              </w:rPr>
            </w:pPr>
            <w:r w:rsidRPr="00FD0EA8">
              <w:rPr>
                <w:sz w:val="24"/>
                <w:szCs w:val="24"/>
                <w:lang w:val="ru-RU"/>
              </w:rPr>
              <w:t>профориентации</w:t>
            </w:r>
            <w:r w:rsidRPr="00FD0EA8">
              <w:rPr>
                <w:spacing w:val="-5"/>
                <w:sz w:val="24"/>
                <w:szCs w:val="24"/>
                <w:lang w:val="ru-RU"/>
              </w:rPr>
              <w:t xml:space="preserve"> </w:t>
            </w:r>
            <w:proofErr w:type="gramStart"/>
            <w:r w:rsidRPr="00FD0EA8">
              <w:rPr>
                <w:sz w:val="24"/>
                <w:szCs w:val="24"/>
                <w:lang w:val="ru-RU"/>
              </w:rPr>
              <w:t>обучающихся</w:t>
            </w:r>
            <w:proofErr w:type="gramEnd"/>
          </w:p>
        </w:tc>
        <w:tc>
          <w:tcPr>
            <w:tcW w:w="1273" w:type="dxa"/>
            <w:gridSpan w:val="4"/>
            <w:vMerge w:val="restart"/>
            <w:tcBorders>
              <w:left w:val="single" w:sz="6" w:space="0" w:color="000000"/>
            </w:tcBorders>
          </w:tcPr>
          <w:p w:rsidR="00DD1F5B" w:rsidRPr="00FD0EA8" w:rsidRDefault="00DD1F5B" w:rsidP="00FD0EA8">
            <w:pPr>
              <w:pStyle w:val="TableParagraph"/>
              <w:spacing w:before="7"/>
              <w:ind w:left="0"/>
              <w:rPr>
                <w:b/>
                <w:sz w:val="24"/>
                <w:szCs w:val="24"/>
                <w:lang w:val="ru-RU"/>
              </w:rPr>
            </w:pPr>
          </w:p>
          <w:p w:rsidR="00DD1F5B" w:rsidRPr="00DD1F5B" w:rsidRDefault="00DD1F5B" w:rsidP="00FD0EA8">
            <w:pPr>
              <w:pStyle w:val="TableParagraph"/>
              <w:ind w:left="401"/>
              <w:rPr>
                <w:sz w:val="24"/>
                <w:szCs w:val="24"/>
              </w:rPr>
            </w:pPr>
            <w:r w:rsidRPr="00DD1F5B">
              <w:rPr>
                <w:sz w:val="24"/>
                <w:szCs w:val="24"/>
              </w:rPr>
              <w:t>10-11</w:t>
            </w:r>
          </w:p>
        </w:tc>
        <w:tc>
          <w:tcPr>
            <w:tcW w:w="1907" w:type="dxa"/>
            <w:gridSpan w:val="4"/>
          </w:tcPr>
          <w:p w:rsidR="00DD1F5B" w:rsidRPr="00DD1F5B" w:rsidRDefault="00DD1F5B" w:rsidP="00FD0EA8">
            <w:pPr>
              <w:pStyle w:val="TableParagraph"/>
              <w:spacing w:line="225" w:lineRule="exact"/>
              <w:ind w:left="145" w:right="140"/>
              <w:jc w:val="center"/>
              <w:rPr>
                <w:sz w:val="24"/>
                <w:szCs w:val="24"/>
              </w:rPr>
            </w:pPr>
            <w:r w:rsidRPr="00DD1F5B">
              <w:rPr>
                <w:sz w:val="24"/>
                <w:szCs w:val="24"/>
              </w:rPr>
              <w:t>В</w:t>
            </w:r>
            <w:r w:rsidRPr="00DD1F5B">
              <w:rPr>
                <w:spacing w:val="-5"/>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70" w:type="dxa"/>
            <w:gridSpan w:val="3"/>
          </w:tcPr>
          <w:p w:rsidR="00DD1F5B" w:rsidRPr="00DD1F5B" w:rsidRDefault="00DD1F5B" w:rsidP="00FD0EA8">
            <w:pPr>
              <w:pStyle w:val="TableParagraph"/>
              <w:spacing w:line="225" w:lineRule="exact"/>
              <w:ind w:left="315"/>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686"/>
        </w:trPr>
        <w:tc>
          <w:tcPr>
            <w:tcW w:w="725" w:type="dxa"/>
            <w:gridSpan w:val="3"/>
          </w:tcPr>
          <w:p w:rsidR="00DD1F5B" w:rsidRPr="00DD1F5B" w:rsidRDefault="00DD1F5B" w:rsidP="00FD0EA8">
            <w:pPr>
              <w:pStyle w:val="TableParagraph"/>
              <w:spacing w:line="225" w:lineRule="exact"/>
              <w:ind w:right="98"/>
              <w:jc w:val="center"/>
              <w:rPr>
                <w:sz w:val="24"/>
                <w:szCs w:val="24"/>
              </w:rPr>
            </w:pPr>
            <w:r w:rsidRPr="00DD1F5B">
              <w:rPr>
                <w:sz w:val="24"/>
                <w:szCs w:val="24"/>
              </w:rPr>
              <w:t>2.</w:t>
            </w:r>
          </w:p>
        </w:tc>
        <w:tc>
          <w:tcPr>
            <w:tcW w:w="3315" w:type="dxa"/>
            <w:gridSpan w:val="5"/>
            <w:tcBorders>
              <w:right w:val="single" w:sz="6" w:space="0" w:color="000000"/>
            </w:tcBorders>
          </w:tcPr>
          <w:p w:rsidR="00DD1F5B" w:rsidRPr="00DD1F5B" w:rsidRDefault="00DD1F5B" w:rsidP="00FD0EA8">
            <w:pPr>
              <w:pStyle w:val="TableParagraph"/>
              <w:spacing w:line="225" w:lineRule="exact"/>
              <w:rPr>
                <w:sz w:val="24"/>
                <w:szCs w:val="24"/>
                <w:lang w:val="ru-RU"/>
              </w:rPr>
            </w:pPr>
            <w:r w:rsidRPr="00DD1F5B">
              <w:rPr>
                <w:sz w:val="24"/>
                <w:szCs w:val="24"/>
                <w:lang w:val="ru-RU"/>
              </w:rPr>
              <w:t>Координирование</w:t>
            </w:r>
            <w:r w:rsidRPr="00DD1F5B">
              <w:rPr>
                <w:spacing w:val="-7"/>
                <w:sz w:val="24"/>
                <w:szCs w:val="24"/>
                <w:lang w:val="ru-RU"/>
              </w:rPr>
              <w:t xml:space="preserve"> </w:t>
            </w:r>
            <w:r w:rsidRPr="00DD1F5B">
              <w:rPr>
                <w:sz w:val="24"/>
                <w:szCs w:val="24"/>
                <w:lang w:val="ru-RU"/>
              </w:rPr>
              <w:t>работы</w:t>
            </w:r>
          </w:p>
          <w:p w:rsidR="00DD1F5B" w:rsidRPr="00DD1F5B" w:rsidRDefault="00DD1F5B" w:rsidP="00FD0EA8">
            <w:pPr>
              <w:pStyle w:val="TableParagraph"/>
              <w:spacing w:line="226" w:lineRule="exact"/>
              <w:ind w:right="493"/>
              <w:rPr>
                <w:sz w:val="24"/>
                <w:szCs w:val="24"/>
                <w:lang w:val="ru-RU"/>
              </w:rPr>
            </w:pPr>
            <w:r w:rsidRPr="00DD1F5B">
              <w:rPr>
                <w:sz w:val="24"/>
                <w:szCs w:val="24"/>
                <w:lang w:val="ru-RU"/>
              </w:rPr>
              <w:t>педагогического коллектива по</w:t>
            </w:r>
            <w:r w:rsidRPr="00DD1F5B">
              <w:rPr>
                <w:spacing w:val="-48"/>
                <w:sz w:val="24"/>
                <w:szCs w:val="24"/>
                <w:lang w:val="ru-RU"/>
              </w:rPr>
              <w:t xml:space="preserve"> </w:t>
            </w:r>
            <w:r w:rsidRPr="00DD1F5B">
              <w:rPr>
                <w:sz w:val="24"/>
                <w:szCs w:val="24"/>
                <w:lang w:val="ru-RU"/>
              </w:rPr>
              <w:t>профориентации</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line="225" w:lineRule="exact"/>
              <w:ind w:left="145" w:right="140"/>
              <w:jc w:val="center"/>
              <w:rPr>
                <w:sz w:val="24"/>
                <w:szCs w:val="24"/>
              </w:rPr>
            </w:pPr>
            <w:r w:rsidRPr="00DD1F5B">
              <w:rPr>
                <w:sz w:val="24"/>
                <w:szCs w:val="24"/>
              </w:rPr>
              <w:t>В</w:t>
            </w:r>
            <w:r w:rsidRPr="00DD1F5B">
              <w:rPr>
                <w:spacing w:val="-5"/>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70" w:type="dxa"/>
            <w:gridSpan w:val="3"/>
          </w:tcPr>
          <w:p w:rsidR="00DD1F5B" w:rsidRPr="00DD1F5B" w:rsidRDefault="00DD1F5B" w:rsidP="00FD0EA8">
            <w:pPr>
              <w:pStyle w:val="TableParagraph"/>
              <w:spacing w:line="225" w:lineRule="exact"/>
              <w:ind w:left="315"/>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460"/>
        </w:trPr>
        <w:tc>
          <w:tcPr>
            <w:tcW w:w="725" w:type="dxa"/>
            <w:gridSpan w:val="3"/>
          </w:tcPr>
          <w:p w:rsidR="00DD1F5B" w:rsidRPr="00DD1F5B" w:rsidRDefault="00DD1F5B" w:rsidP="00FD0EA8">
            <w:pPr>
              <w:pStyle w:val="TableParagraph"/>
              <w:spacing w:line="225" w:lineRule="exact"/>
              <w:ind w:right="98"/>
              <w:jc w:val="center"/>
              <w:rPr>
                <w:sz w:val="24"/>
                <w:szCs w:val="24"/>
              </w:rPr>
            </w:pPr>
            <w:r w:rsidRPr="00DD1F5B">
              <w:rPr>
                <w:sz w:val="24"/>
                <w:szCs w:val="24"/>
              </w:rPr>
              <w:t>3.</w:t>
            </w:r>
          </w:p>
        </w:tc>
        <w:tc>
          <w:tcPr>
            <w:tcW w:w="3315" w:type="dxa"/>
            <w:gridSpan w:val="5"/>
            <w:tcBorders>
              <w:right w:val="single" w:sz="6" w:space="0" w:color="000000"/>
            </w:tcBorders>
          </w:tcPr>
          <w:p w:rsidR="00DD1F5B" w:rsidRPr="00DD1F5B" w:rsidRDefault="00DD1F5B" w:rsidP="00FD0EA8">
            <w:pPr>
              <w:pStyle w:val="TableParagraph"/>
              <w:spacing w:line="225" w:lineRule="exact"/>
              <w:rPr>
                <w:sz w:val="24"/>
                <w:szCs w:val="24"/>
              </w:rPr>
            </w:pPr>
            <w:r w:rsidRPr="00DD1F5B">
              <w:rPr>
                <w:sz w:val="24"/>
                <w:szCs w:val="24"/>
              </w:rPr>
              <w:t>Профориентационные</w:t>
            </w:r>
            <w:r w:rsidRPr="00DD1F5B">
              <w:rPr>
                <w:spacing w:val="-7"/>
                <w:sz w:val="24"/>
                <w:szCs w:val="24"/>
              </w:rPr>
              <w:t xml:space="preserve"> </w:t>
            </w:r>
            <w:r w:rsidRPr="00DD1F5B">
              <w:rPr>
                <w:sz w:val="24"/>
                <w:szCs w:val="24"/>
              </w:rPr>
              <w:t>классные</w:t>
            </w:r>
          </w:p>
          <w:p w:rsidR="00DD1F5B" w:rsidRPr="00DD1F5B" w:rsidRDefault="00DD1F5B" w:rsidP="00FD0EA8">
            <w:pPr>
              <w:pStyle w:val="TableParagraph"/>
              <w:spacing w:before="1" w:line="215" w:lineRule="exact"/>
              <w:rPr>
                <w:sz w:val="24"/>
                <w:szCs w:val="24"/>
              </w:rPr>
            </w:pPr>
            <w:r w:rsidRPr="00DD1F5B">
              <w:rPr>
                <w:sz w:val="24"/>
                <w:szCs w:val="24"/>
              </w:rPr>
              <w:t>часы</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25" w:lineRule="exact"/>
              <w:ind w:left="149" w:right="140"/>
              <w:jc w:val="center"/>
              <w:rPr>
                <w:sz w:val="24"/>
                <w:szCs w:val="24"/>
              </w:rPr>
            </w:pPr>
            <w:r w:rsidRPr="00DD1F5B">
              <w:rPr>
                <w:sz w:val="24"/>
                <w:szCs w:val="24"/>
              </w:rPr>
              <w:t>Один</w:t>
            </w:r>
            <w:r w:rsidRPr="00DD1F5B">
              <w:rPr>
                <w:spacing w:val="-1"/>
                <w:sz w:val="24"/>
                <w:szCs w:val="24"/>
              </w:rPr>
              <w:t xml:space="preserve"> </w:t>
            </w:r>
            <w:r w:rsidRPr="00DD1F5B">
              <w:rPr>
                <w:sz w:val="24"/>
                <w:szCs w:val="24"/>
              </w:rPr>
              <w:t>раз</w:t>
            </w:r>
            <w:r w:rsidRPr="00DD1F5B">
              <w:rPr>
                <w:spacing w:val="-2"/>
                <w:sz w:val="24"/>
                <w:szCs w:val="24"/>
              </w:rPr>
              <w:t xml:space="preserve"> </w:t>
            </w:r>
            <w:r w:rsidRPr="00DD1F5B">
              <w:rPr>
                <w:sz w:val="24"/>
                <w:szCs w:val="24"/>
              </w:rPr>
              <w:t>в</w:t>
            </w:r>
            <w:r w:rsidRPr="00DD1F5B">
              <w:rPr>
                <w:spacing w:val="-2"/>
                <w:sz w:val="24"/>
                <w:szCs w:val="24"/>
              </w:rPr>
              <w:t xml:space="preserve"> </w:t>
            </w:r>
            <w:r w:rsidRPr="00DD1F5B">
              <w:rPr>
                <w:sz w:val="24"/>
                <w:szCs w:val="24"/>
              </w:rPr>
              <w:t>месяц</w:t>
            </w:r>
          </w:p>
        </w:tc>
        <w:tc>
          <w:tcPr>
            <w:tcW w:w="2170" w:type="dxa"/>
            <w:gridSpan w:val="3"/>
          </w:tcPr>
          <w:p w:rsidR="00DD1F5B" w:rsidRPr="00DD1F5B" w:rsidRDefault="00DD1F5B" w:rsidP="00FD0EA8">
            <w:pPr>
              <w:pStyle w:val="TableParagraph"/>
              <w:spacing w:line="225" w:lineRule="exact"/>
              <w:ind w:left="315"/>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690"/>
        </w:trPr>
        <w:tc>
          <w:tcPr>
            <w:tcW w:w="725" w:type="dxa"/>
            <w:gridSpan w:val="3"/>
          </w:tcPr>
          <w:p w:rsidR="00DD1F5B" w:rsidRPr="00DD1F5B" w:rsidRDefault="00DD1F5B" w:rsidP="00FD0EA8">
            <w:pPr>
              <w:pStyle w:val="TableParagraph"/>
              <w:spacing w:line="225" w:lineRule="exact"/>
              <w:ind w:right="98"/>
              <w:jc w:val="center"/>
              <w:rPr>
                <w:sz w:val="24"/>
                <w:szCs w:val="24"/>
              </w:rPr>
            </w:pPr>
            <w:r w:rsidRPr="00DD1F5B">
              <w:rPr>
                <w:sz w:val="24"/>
                <w:szCs w:val="24"/>
              </w:rPr>
              <w:t>4.</w:t>
            </w:r>
          </w:p>
        </w:tc>
        <w:tc>
          <w:tcPr>
            <w:tcW w:w="3315" w:type="dxa"/>
            <w:gridSpan w:val="5"/>
            <w:tcBorders>
              <w:right w:val="single" w:sz="6" w:space="0" w:color="000000"/>
            </w:tcBorders>
          </w:tcPr>
          <w:p w:rsidR="00DD1F5B" w:rsidRPr="00DD1F5B" w:rsidRDefault="00DD1F5B" w:rsidP="00FD0EA8">
            <w:pPr>
              <w:pStyle w:val="TableParagraph"/>
              <w:ind w:right="142"/>
              <w:rPr>
                <w:sz w:val="24"/>
                <w:szCs w:val="24"/>
                <w:lang w:val="ru-RU"/>
              </w:rPr>
            </w:pPr>
            <w:r w:rsidRPr="00DD1F5B">
              <w:rPr>
                <w:sz w:val="24"/>
                <w:szCs w:val="24"/>
                <w:lang w:val="ru-RU"/>
              </w:rPr>
              <w:t>Индивидуальные</w:t>
            </w:r>
            <w:r w:rsidRPr="00DD1F5B">
              <w:rPr>
                <w:spacing w:val="-8"/>
                <w:sz w:val="24"/>
                <w:szCs w:val="24"/>
                <w:lang w:val="ru-RU"/>
              </w:rPr>
              <w:t xml:space="preserve"> </w:t>
            </w:r>
            <w:r w:rsidRPr="00DD1F5B">
              <w:rPr>
                <w:sz w:val="24"/>
                <w:szCs w:val="24"/>
                <w:lang w:val="ru-RU"/>
              </w:rPr>
              <w:t>консультации</w:t>
            </w:r>
            <w:r w:rsidRPr="00DD1F5B">
              <w:rPr>
                <w:spacing w:val="-7"/>
                <w:sz w:val="24"/>
                <w:szCs w:val="24"/>
                <w:lang w:val="ru-RU"/>
              </w:rPr>
              <w:t xml:space="preserve"> </w:t>
            </w:r>
            <w:r w:rsidRPr="00DD1F5B">
              <w:rPr>
                <w:sz w:val="24"/>
                <w:szCs w:val="24"/>
                <w:lang w:val="ru-RU"/>
              </w:rPr>
              <w:t>для</w:t>
            </w:r>
            <w:r w:rsidRPr="00DD1F5B">
              <w:rPr>
                <w:spacing w:val="-47"/>
                <w:sz w:val="24"/>
                <w:szCs w:val="24"/>
                <w:lang w:val="ru-RU"/>
              </w:rPr>
              <w:t xml:space="preserve"> </w:t>
            </w:r>
            <w:r w:rsidRPr="00DD1F5B">
              <w:rPr>
                <w:sz w:val="24"/>
                <w:szCs w:val="24"/>
                <w:lang w:val="ru-RU"/>
              </w:rPr>
              <w:t>обучающихся и</w:t>
            </w:r>
            <w:r w:rsidRPr="00DD1F5B">
              <w:rPr>
                <w:spacing w:val="-1"/>
                <w:sz w:val="24"/>
                <w:szCs w:val="24"/>
                <w:lang w:val="ru-RU"/>
              </w:rPr>
              <w:t xml:space="preserve"> </w:t>
            </w:r>
            <w:r w:rsidRPr="00DD1F5B">
              <w:rPr>
                <w:sz w:val="24"/>
                <w:szCs w:val="24"/>
                <w:lang w:val="ru-RU"/>
              </w:rPr>
              <w:t>родителей</w:t>
            </w:r>
            <w:r w:rsidRPr="00DD1F5B">
              <w:rPr>
                <w:spacing w:val="-1"/>
                <w:sz w:val="24"/>
                <w:szCs w:val="24"/>
                <w:lang w:val="ru-RU"/>
              </w:rPr>
              <w:t xml:space="preserve"> </w:t>
            </w:r>
            <w:proofErr w:type="gramStart"/>
            <w:r w:rsidRPr="00DD1F5B">
              <w:rPr>
                <w:sz w:val="24"/>
                <w:szCs w:val="24"/>
                <w:lang w:val="ru-RU"/>
              </w:rPr>
              <w:t>с</w:t>
            </w:r>
            <w:proofErr w:type="gramEnd"/>
          </w:p>
          <w:p w:rsidR="00DD1F5B" w:rsidRPr="00DD1F5B" w:rsidRDefault="00DD1F5B" w:rsidP="00FD0EA8">
            <w:pPr>
              <w:pStyle w:val="TableParagraph"/>
              <w:spacing w:line="215" w:lineRule="exact"/>
              <w:rPr>
                <w:sz w:val="24"/>
                <w:szCs w:val="24"/>
              </w:rPr>
            </w:pPr>
            <w:r w:rsidRPr="00DD1F5B">
              <w:rPr>
                <w:sz w:val="24"/>
                <w:szCs w:val="24"/>
              </w:rPr>
              <w:t>психологом</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25" w:lineRule="exact"/>
              <w:ind w:left="149" w:right="140"/>
              <w:jc w:val="center"/>
              <w:rPr>
                <w:sz w:val="24"/>
                <w:szCs w:val="24"/>
              </w:rPr>
            </w:pPr>
            <w:r w:rsidRPr="00DD1F5B">
              <w:rPr>
                <w:sz w:val="24"/>
                <w:szCs w:val="24"/>
              </w:rPr>
              <w:t>по</w:t>
            </w:r>
            <w:r w:rsidRPr="00DD1F5B">
              <w:rPr>
                <w:spacing w:val="-6"/>
                <w:sz w:val="24"/>
                <w:szCs w:val="24"/>
              </w:rPr>
              <w:t xml:space="preserve"> </w:t>
            </w:r>
            <w:r w:rsidRPr="00DD1F5B">
              <w:rPr>
                <w:sz w:val="24"/>
                <w:szCs w:val="24"/>
              </w:rPr>
              <w:t>необходимости</w:t>
            </w:r>
          </w:p>
        </w:tc>
        <w:tc>
          <w:tcPr>
            <w:tcW w:w="2170" w:type="dxa"/>
            <w:gridSpan w:val="3"/>
          </w:tcPr>
          <w:p w:rsidR="00DD1F5B" w:rsidRPr="00DD1F5B" w:rsidRDefault="00DD1F5B" w:rsidP="00FD0EA8">
            <w:pPr>
              <w:pStyle w:val="TableParagraph"/>
              <w:spacing w:line="225" w:lineRule="exact"/>
              <w:ind w:left="320"/>
              <w:rPr>
                <w:sz w:val="24"/>
                <w:szCs w:val="24"/>
              </w:rPr>
            </w:pPr>
            <w:r w:rsidRPr="00DD1F5B">
              <w:rPr>
                <w:sz w:val="24"/>
                <w:szCs w:val="24"/>
              </w:rPr>
              <w:t>Администрация</w:t>
            </w:r>
            <w:r w:rsidRPr="00DD1F5B">
              <w:rPr>
                <w:spacing w:val="-5"/>
                <w:sz w:val="24"/>
                <w:szCs w:val="24"/>
              </w:rPr>
              <w:t xml:space="preserve"> </w:t>
            </w:r>
            <w:r w:rsidRPr="00DD1F5B">
              <w:rPr>
                <w:sz w:val="24"/>
                <w:szCs w:val="24"/>
              </w:rPr>
              <w:t>школы.</w:t>
            </w:r>
          </w:p>
        </w:tc>
      </w:tr>
      <w:tr w:rsidR="00DD1F5B" w:rsidRPr="00DD1F5B" w:rsidTr="00B75E40">
        <w:trPr>
          <w:trHeight w:val="690"/>
        </w:trPr>
        <w:tc>
          <w:tcPr>
            <w:tcW w:w="725" w:type="dxa"/>
            <w:gridSpan w:val="3"/>
          </w:tcPr>
          <w:p w:rsidR="00DD1F5B" w:rsidRPr="00DD1F5B" w:rsidRDefault="00DD1F5B" w:rsidP="00FD0EA8">
            <w:pPr>
              <w:pStyle w:val="TableParagraph"/>
              <w:spacing w:line="225" w:lineRule="exact"/>
              <w:ind w:right="98"/>
              <w:jc w:val="center"/>
              <w:rPr>
                <w:sz w:val="24"/>
                <w:szCs w:val="24"/>
              </w:rPr>
            </w:pPr>
            <w:r w:rsidRPr="00DD1F5B">
              <w:rPr>
                <w:sz w:val="24"/>
                <w:szCs w:val="24"/>
              </w:rPr>
              <w:lastRenderedPageBreak/>
              <w:t>5.</w:t>
            </w:r>
          </w:p>
        </w:tc>
        <w:tc>
          <w:tcPr>
            <w:tcW w:w="3315" w:type="dxa"/>
            <w:gridSpan w:val="5"/>
            <w:tcBorders>
              <w:right w:val="single" w:sz="6" w:space="0" w:color="000000"/>
            </w:tcBorders>
          </w:tcPr>
          <w:p w:rsidR="00DD1F5B" w:rsidRPr="00DD1F5B" w:rsidRDefault="00DD1F5B" w:rsidP="00FD0EA8">
            <w:pPr>
              <w:pStyle w:val="TableParagraph"/>
              <w:spacing w:line="225" w:lineRule="exact"/>
              <w:rPr>
                <w:sz w:val="24"/>
                <w:szCs w:val="24"/>
                <w:lang w:val="ru-RU"/>
              </w:rPr>
            </w:pPr>
            <w:r w:rsidRPr="00DD1F5B">
              <w:rPr>
                <w:sz w:val="24"/>
                <w:szCs w:val="24"/>
                <w:lang w:val="ru-RU"/>
              </w:rPr>
              <w:t>Оформление</w:t>
            </w:r>
            <w:r w:rsidRPr="00DD1F5B">
              <w:rPr>
                <w:spacing w:val="-6"/>
                <w:sz w:val="24"/>
                <w:szCs w:val="24"/>
                <w:lang w:val="ru-RU"/>
              </w:rPr>
              <w:t xml:space="preserve"> </w:t>
            </w:r>
            <w:r w:rsidRPr="00DD1F5B">
              <w:rPr>
                <w:sz w:val="24"/>
                <w:szCs w:val="24"/>
                <w:lang w:val="ru-RU"/>
              </w:rPr>
              <w:t>рубрики</w:t>
            </w:r>
          </w:p>
          <w:p w:rsidR="00DD1F5B" w:rsidRPr="00DD1F5B" w:rsidRDefault="00DD1F5B" w:rsidP="00FD0EA8">
            <w:pPr>
              <w:pStyle w:val="TableParagraph"/>
              <w:spacing w:line="230" w:lineRule="atLeast"/>
              <w:ind w:right="536"/>
              <w:rPr>
                <w:sz w:val="24"/>
                <w:szCs w:val="24"/>
                <w:lang w:val="ru-RU"/>
              </w:rPr>
            </w:pPr>
            <w:r w:rsidRPr="00DD1F5B">
              <w:rPr>
                <w:sz w:val="24"/>
                <w:szCs w:val="24"/>
                <w:lang w:val="ru-RU"/>
              </w:rPr>
              <w:t>«Профориентация»</w:t>
            </w:r>
            <w:r w:rsidRPr="00DD1F5B">
              <w:rPr>
                <w:spacing w:val="-6"/>
                <w:sz w:val="24"/>
                <w:szCs w:val="24"/>
                <w:lang w:val="ru-RU"/>
              </w:rPr>
              <w:t xml:space="preserve"> </w:t>
            </w:r>
            <w:r w:rsidRPr="00DD1F5B">
              <w:rPr>
                <w:sz w:val="24"/>
                <w:szCs w:val="24"/>
                <w:lang w:val="ru-RU"/>
              </w:rPr>
              <w:t>в</w:t>
            </w:r>
            <w:r w:rsidRPr="00DD1F5B">
              <w:rPr>
                <w:spacing w:val="-5"/>
                <w:sz w:val="24"/>
                <w:szCs w:val="24"/>
                <w:lang w:val="ru-RU"/>
              </w:rPr>
              <w:t xml:space="preserve"> </w:t>
            </w:r>
            <w:r w:rsidRPr="00DD1F5B">
              <w:rPr>
                <w:sz w:val="24"/>
                <w:szCs w:val="24"/>
                <w:lang w:val="ru-RU"/>
              </w:rPr>
              <w:t>классном</w:t>
            </w:r>
            <w:r w:rsidRPr="00DD1F5B">
              <w:rPr>
                <w:spacing w:val="-47"/>
                <w:sz w:val="24"/>
                <w:szCs w:val="24"/>
                <w:lang w:val="ru-RU"/>
              </w:rPr>
              <w:t xml:space="preserve"> </w:t>
            </w:r>
            <w:r w:rsidRPr="00DD1F5B">
              <w:rPr>
                <w:sz w:val="24"/>
                <w:szCs w:val="24"/>
                <w:lang w:val="ru-RU"/>
              </w:rPr>
              <w:t>уголке</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line="225" w:lineRule="exact"/>
              <w:ind w:left="148" w:right="140"/>
              <w:jc w:val="center"/>
              <w:rPr>
                <w:sz w:val="24"/>
                <w:szCs w:val="24"/>
              </w:rPr>
            </w:pPr>
            <w:r w:rsidRPr="00DD1F5B">
              <w:rPr>
                <w:sz w:val="24"/>
                <w:szCs w:val="24"/>
              </w:rPr>
              <w:t>сентябрь</w:t>
            </w:r>
          </w:p>
        </w:tc>
        <w:tc>
          <w:tcPr>
            <w:tcW w:w="2170" w:type="dxa"/>
            <w:gridSpan w:val="3"/>
          </w:tcPr>
          <w:p w:rsidR="00DD1F5B" w:rsidRPr="00DD1F5B" w:rsidRDefault="00DD1F5B" w:rsidP="00FD0EA8">
            <w:pPr>
              <w:pStyle w:val="TableParagraph"/>
              <w:spacing w:line="225" w:lineRule="exact"/>
              <w:ind w:left="310"/>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921"/>
        </w:trPr>
        <w:tc>
          <w:tcPr>
            <w:tcW w:w="725" w:type="dxa"/>
            <w:gridSpan w:val="3"/>
          </w:tcPr>
          <w:p w:rsidR="00DD1F5B" w:rsidRPr="00DD1F5B" w:rsidRDefault="00DD1F5B" w:rsidP="00FD0EA8">
            <w:pPr>
              <w:pStyle w:val="TableParagraph"/>
              <w:spacing w:line="226" w:lineRule="exact"/>
              <w:ind w:right="98"/>
              <w:jc w:val="center"/>
              <w:rPr>
                <w:sz w:val="24"/>
                <w:szCs w:val="24"/>
              </w:rPr>
            </w:pPr>
            <w:r w:rsidRPr="00DD1F5B">
              <w:rPr>
                <w:sz w:val="24"/>
                <w:szCs w:val="24"/>
              </w:rPr>
              <w:t>6.</w:t>
            </w:r>
          </w:p>
        </w:tc>
        <w:tc>
          <w:tcPr>
            <w:tcW w:w="3315" w:type="dxa"/>
            <w:gridSpan w:val="5"/>
            <w:tcBorders>
              <w:right w:val="single" w:sz="6" w:space="0" w:color="000000"/>
            </w:tcBorders>
          </w:tcPr>
          <w:p w:rsidR="00DD1F5B" w:rsidRPr="00DD1F5B" w:rsidRDefault="00DD1F5B" w:rsidP="00FD0EA8">
            <w:pPr>
              <w:pStyle w:val="TableParagraph"/>
              <w:ind w:right="188"/>
              <w:rPr>
                <w:sz w:val="24"/>
                <w:szCs w:val="24"/>
                <w:lang w:val="ru-RU"/>
              </w:rPr>
            </w:pPr>
            <w:r w:rsidRPr="00DD1F5B">
              <w:rPr>
                <w:sz w:val="24"/>
                <w:szCs w:val="24"/>
                <w:lang w:val="ru-RU"/>
              </w:rPr>
              <w:t>Изучение профессиональных</w:t>
            </w:r>
            <w:r w:rsidRPr="00DD1F5B">
              <w:rPr>
                <w:spacing w:val="1"/>
                <w:sz w:val="24"/>
                <w:szCs w:val="24"/>
                <w:lang w:val="ru-RU"/>
              </w:rPr>
              <w:t xml:space="preserve"> </w:t>
            </w:r>
            <w:r w:rsidRPr="00DD1F5B">
              <w:rPr>
                <w:sz w:val="24"/>
                <w:szCs w:val="24"/>
                <w:lang w:val="ru-RU"/>
              </w:rPr>
              <w:t>намерений</w:t>
            </w:r>
            <w:r w:rsidRPr="00DD1F5B">
              <w:rPr>
                <w:spacing w:val="-8"/>
                <w:sz w:val="24"/>
                <w:szCs w:val="24"/>
                <w:lang w:val="ru-RU"/>
              </w:rPr>
              <w:t xml:space="preserve"> </w:t>
            </w:r>
            <w:r w:rsidRPr="00DD1F5B">
              <w:rPr>
                <w:sz w:val="24"/>
                <w:szCs w:val="24"/>
                <w:lang w:val="ru-RU"/>
              </w:rPr>
              <w:t>и</w:t>
            </w:r>
            <w:r w:rsidRPr="00DD1F5B">
              <w:rPr>
                <w:spacing w:val="-7"/>
                <w:sz w:val="24"/>
                <w:szCs w:val="24"/>
                <w:lang w:val="ru-RU"/>
              </w:rPr>
              <w:t xml:space="preserve"> </w:t>
            </w:r>
            <w:r w:rsidRPr="00DD1F5B">
              <w:rPr>
                <w:sz w:val="24"/>
                <w:szCs w:val="24"/>
                <w:lang w:val="ru-RU"/>
              </w:rPr>
              <w:t>планов</w:t>
            </w:r>
            <w:r w:rsidRPr="00DD1F5B">
              <w:rPr>
                <w:spacing w:val="-5"/>
                <w:sz w:val="24"/>
                <w:szCs w:val="24"/>
                <w:lang w:val="ru-RU"/>
              </w:rPr>
              <w:t xml:space="preserve"> </w:t>
            </w:r>
            <w:r w:rsidRPr="00DD1F5B">
              <w:rPr>
                <w:sz w:val="24"/>
                <w:szCs w:val="24"/>
                <w:lang w:val="ru-RU"/>
              </w:rPr>
              <w:t>обучающихся.</w:t>
            </w:r>
          </w:p>
          <w:p w:rsidR="00DD1F5B" w:rsidRPr="00DD1F5B" w:rsidRDefault="00DD1F5B" w:rsidP="00FD0EA8">
            <w:pPr>
              <w:pStyle w:val="TableParagraph"/>
              <w:spacing w:line="230" w:lineRule="atLeast"/>
              <w:ind w:right="215"/>
              <w:rPr>
                <w:sz w:val="24"/>
                <w:szCs w:val="24"/>
                <w:lang w:val="ru-RU"/>
              </w:rPr>
            </w:pPr>
            <w:r w:rsidRPr="00DD1F5B">
              <w:rPr>
                <w:sz w:val="24"/>
                <w:szCs w:val="24"/>
                <w:lang w:val="ru-RU"/>
              </w:rPr>
              <w:t>Исследование готовности</w:t>
            </w:r>
            <w:r w:rsidRPr="00DD1F5B">
              <w:rPr>
                <w:spacing w:val="1"/>
                <w:sz w:val="24"/>
                <w:szCs w:val="24"/>
                <w:lang w:val="ru-RU"/>
              </w:rPr>
              <w:t xml:space="preserve"> </w:t>
            </w:r>
            <w:proofErr w:type="gramStart"/>
            <w:r w:rsidRPr="00DD1F5B">
              <w:rPr>
                <w:sz w:val="24"/>
                <w:szCs w:val="24"/>
                <w:lang w:val="ru-RU"/>
              </w:rPr>
              <w:t>обучающихся</w:t>
            </w:r>
            <w:proofErr w:type="gramEnd"/>
            <w:r w:rsidRPr="00DD1F5B">
              <w:rPr>
                <w:spacing w:val="-3"/>
                <w:sz w:val="24"/>
                <w:szCs w:val="24"/>
                <w:lang w:val="ru-RU"/>
              </w:rPr>
              <w:t xml:space="preserve"> </w:t>
            </w:r>
            <w:r w:rsidRPr="00DD1F5B">
              <w:rPr>
                <w:sz w:val="24"/>
                <w:szCs w:val="24"/>
                <w:lang w:val="ru-RU"/>
              </w:rPr>
              <w:t>к</w:t>
            </w:r>
            <w:r w:rsidRPr="00DD1F5B">
              <w:rPr>
                <w:spacing w:val="-3"/>
                <w:sz w:val="24"/>
                <w:szCs w:val="24"/>
                <w:lang w:val="ru-RU"/>
              </w:rPr>
              <w:t xml:space="preserve"> </w:t>
            </w:r>
            <w:r w:rsidRPr="00DD1F5B">
              <w:rPr>
                <w:sz w:val="24"/>
                <w:szCs w:val="24"/>
                <w:lang w:val="ru-RU"/>
              </w:rPr>
              <w:t>выбору</w:t>
            </w:r>
            <w:r w:rsidRPr="00DD1F5B">
              <w:rPr>
                <w:spacing w:val="-11"/>
                <w:sz w:val="24"/>
                <w:szCs w:val="24"/>
                <w:lang w:val="ru-RU"/>
              </w:rPr>
              <w:t xml:space="preserve"> </w:t>
            </w:r>
            <w:r w:rsidRPr="00DD1F5B">
              <w:rPr>
                <w:sz w:val="24"/>
                <w:szCs w:val="24"/>
                <w:lang w:val="ru-RU"/>
              </w:rPr>
              <w:t>профессии</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line="226" w:lineRule="exact"/>
              <w:ind w:left="145" w:right="140"/>
              <w:jc w:val="center"/>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70" w:type="dxa"/>
            <w:gridSpan w:val="3"/>
          </w:tcPr>
          <w:p w:rsidR="00DD1F5B" w:rsidRPr="00DD1F5B" w:rsidRDefault="00DD1F5B" w:rsidP="00FD0EA8">
            <w:pPr>
              <w:pStyle w:val="TableParagraph"/>
              <w:spacing w:line="226" w:lineRule="exact"/>
              <w:ind w:left="286"/>
              <w:rPr>
                <w:sz w:val="24"/>
                <w:szCs w:val="24"/>
              </w:rPr>
            </w:pPr>
            <w:r w:rsidRPr="00DD1F5B">
              <w:rPr>
                <w:sz w:val="24"/>
                <w:szCs w:val="24"/>
              </w:rPr>
              <w:t>Классные</w:t>
            </w:r>
            <w:r w:rsidRPr="00DD1F5B">
              <w:rPr>
                <w:spacing w:val="-6"/>
                <w:sz w:val="24"/>
                <w:szCs w:val="24"/>
              </w:rPr>
              <w:t xml:space="preserve"> </w:t>
            </w:r>
            <w:r w:rsidRPr="00DD1F5B">
              <w:rPr>
                <w:sz w:val="24"/>
                <w:szCs w:val="24"/>
              </w:rPr>
              <w:t>руководители.</w:t>
            </w:r>
          </w:p>
        </w:tc>
      </w:tr>
      <w:tr w:rsidR="00DD1F5B" w:rsidRPr="00DD1F5B" w:rsidTr="00B75E40">
        <w:trPr>
          <w:trHeight w:val="1147"/>
        </w:trPr>
        <w:tc>
          <w:tcPr>
            <w:tcW w:w="725" w:type="dxa"/>
            <w:gridSpan w:val="3"/>
          </w:tcPr>
          <w:p w:rsidR="00DD1F5B" w:rsidRPr="00DD1F5B" w:rsidRDefault="00DD1F5B" w:rsidP="00FD0EA8">
            <w:pPr>
              <w:pStyle w:val="TableParagraph"/>
              <w:spacing w:line="225" w:lineRule="exact"/>
              <w:ind w:right="98"/>
              <w:jc w:val="center"/>
              <w:rPr>
                <w:sz w:val="24"/>
                <w:szCs w:val="24"/>
              </w:rPr>
            </w:pPr>
            <w:r w:rsidRPr="00DD1F5B">
              <w:rPr>
                <w:sz w:val="24"/>
                <w:szCs w:val="24"/>
              </w:rPr>
              <w:t>7.</w:t>
            </w:r>
          </w:p>
        </w:tc>
        <w:tc>
          <w:tcPr>
            <w:tcW w:w="3315" w:type="dxa"/>
            <w:gridSpan w:val="5"/>
            <w:tcBorders>
              <w:right w:val="single" w:sz="6" w:space="0" w:color="000000"/>
            </w:tcBorders>
          </w:tcPr>
          <w:p w:rsidR="00DD1F5B" w:rsidRPr="00DD1F5B" w:rsidRDefault="00DD1F5B" w:rsidP="00FD0EA8">
            <w:pPr>
              <w:pStyle w:val="TableParagraph"/>
              <w:ind w:right="148"/>
              <w:rPr>
                <w:sz w:val="24"/>
                <w:szCs w:val="24"/>
                <w:lang w:val="ru-RU"/>
              </w:rPr>
            </w:pPr>
            <w:proofErr w:type="gramStart"/>
            <w:r w:rsidRPr="00DD1F5B">
              <w:rPr>
                <w:sz w:val="24"/>
                <w:szCs w:val="24"/>
                <w:lang w:val="ru-RU"/>
              </w:rPr>
              <w:t>Вовлечение обучающихся в</w:t>
            </w:r>
            <w:r w:rsidRPr="00DD1F5B">
              <w:rPr>
                <w:spacing w:val="1"/>
                <w:sz w:val="24"/>
                <w:szCs w:val="24"/>
                <w:lang w:val="ru-RU"/>
              </w:rPr>
              <w:t xml:space="preserve"> </w:t>
            </w:r>
            <w:r w:rsidRPr="00DD1F5B">
              <w:rPr>
                <w:sz w:val="24"/>
                <w:szCs w:val="24"/>
                <w:lang w:val="ru-RU"/>
              </w:rPr>
              <w:t>профориентационные практики</w:t>
            </w:r>
            <w:r w:rsidRPr="00DD1F5B">
              <w:rPr>
                <w:spacing w:val="1"/>
                <w:sz w:val="24"/>
                <w:szCs w:val="24"/>
                <w:lang w:val="ru-RU"/>
              </w:rPr>
              <w:t xml:space="preserve"> </w:t>
            </w:r>
            <w:r w:rsidRPr="00DD1F5B">
              <w:rPr>
                <w:sz w:val="24"/>
                <w:szCs w:val="24"/>
                <w:lang w:val="ru-RU"/>
              </w:rPr>
              <w:t>(профессиональные</w:t>
            </w:r>
            <w:r w:rsidRPr="00DD1F5B">
              <w:rPr>
                <w:spacing w:val="-6"/>
                <w:sz w:val="24"/>
                <w:szCs w:val="24"/>
                <w:lang w:val="ru-RU"/>
              </w:rPr>
              <w:t xml:space="preserve"> </w:t>
            </w:r>
            <w:r w:rsidRPr="00DD1F5B">
              <w:rPr>
                <w:sz w:val="24"/>
                <w:szCs w:val="24"/>
                <w:lang w:val="ru-RU"/>
              </w:rPr>
              <w:t>пробы,</w:t>
            </w:r>
            <w:r w:rsidRPr="00DD1F5B">
              <w:rPr>
                <w:spacing w:val="-1"/>
                <w:sz w:val="24"/>
                <w:szCs w:val="24"/>
                <w:lang w:val="ru-RU"/>
              </w:rPr>
              <w:t xml:space="preserve"> </w:t>
            </w:r>
            <w:r w:rsidRPr="00DD1F5B">
              <w:rPr>
                <w:sz w:val="24"/>
                <w:szCs w:val="24"/>
                <w:lang w:val="ru-RU"/>
              </w:rPr>
              <w:t>мастер-</w:t>
            </w:r>
            <w:proofErr w:type="gramEnd"/>
          </w:p>
          <w:p w:rsidR="00DD1F5B" w:rsidRPr="00DD1F5B" w:rsidRDefault="00DD1F5B" w:rsidP="00FD0EA8">
            <w:pPr>
              <w:pStyle w:val="TableParagraph"/>
              <w:spacing w:line="226" w:lineRule="exact"/>
              <w:ind w:right="845"/>
              <w:rPr>
                <w:sz w:val="24"/>
                <w:szCs w:val="24"/>
                <w:lang w:val="ru-RU"/>
              </w:rPr>
            </w:pPr>
            <w:r w:rsidRPr="00DD1F5B">
              <w:rPr>
                <w:sz w:val="24"/>
                <w:szCs w:val="24"/>
                <w:lang w:val="ru-RU"/>
              </w:rPr>
              <w:t>классы,</w:t>
            </w:r>
            <w:r w:rsidRPr="00DD1F5B">
              <w:rPr>
                <w:spacing w:val="-8"/>
                <w:sz w:val="24"/>
                <w:szCs w:val="24"/>
                <w:lang w:val="ru-RU"/>
              </w:rPr>
              <w:t xml:space="preserve"> </w:t>
            </w:r>
            <w:r w:rsidRPr="00DD1F5B">
              <w:rPr>
                <w:sz w:val="24"/>
                <w:szCs w:val="24"/>
                <w:lang w:val="ru-RU"/>
              </w:rPr>
              <w:t>посещение</w:t>
            </w:r>
            <w:r w:rsidRPr="00DD1F5B">
              <w:rPr>
                <w:spacing w:val="-11"/>
                <w:sz w:val="24"/>
                <w:szCs w:val="24"/>
                <w:lang w:val="ru-RU"/>
              </w:rPr>
              <w:t xml:space="preserve"> </w:t>
            </w:r>
            <w:r w:rsidRPr="00DD1F5B">
              <w:rPr>
                <w:sz w:val="24"/>
                <w:szCs w:val="24"/>
                <w:lang w:val="ru-RU"/>
              </w:rPr>
              <w:t>кружка,</w:t>
            </w:r>
            <w:r w:rsidRPr="00DD1F5B">
              <w:rPr>
                <w:spacing w:val="-47"/>
                <w:sz w:val="24"/>
                <w:szCs w:val="24"/>
                <w:lang w:val="ru-RU"/>
              </w:rPr>
              <w:t xml:space="preserve"> </w:t>
            </w:r>
            <w:r w:rsidRPr="00DD1F5B">
              <w:rPr>
                <w:sz w:val="24"/>
                <w:szCs w:val="24"/>
                <w:lang w:val="ru-RU"/>
              </w:rPr>
              <w:t>технопарка</w:t>
            </w:r>
            <w:r w:rsidRPr="00DD1F5B">
              <w:rPr>
                <w:spacing w:val="3"/>
                <w:sz w:val="24"/>
                <w:szCs w:val="24"/>
                <w:lang w:val="ru-RU"/>
              </w:rPr>
              <w:t xml:space="preserve"> </w:t>
            </w:r>
            <w:r w:rsidRPr="00DD1F5B">
              <w:rPr>
                <w:sz w:val="24"/>
                <w:szCs w:val="24"/>
                <w:lang w:val="ru-RU"/>
              </w:rPr>
              <w:t>и т.д.)</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line="225" w:lineRule="exact"/>
              <w:ind w:left="145" w:right="140"/>
              <w:jc w:val="center"/>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70" w:type="dxa"/>
            <w:gridSpan w:val="3"/>
          </w:tcPr>
          <w:p w:rsidR="00DD1F5B" w:rsidRPr="00DD1F5B" w:rsidRDefault="00DD1F5B" w:rsidP="00FD0EA8">
            <w:pPr>
              <w:pStyle w:val="TableParagraph"/>
              <w:spacing w:line="225" w:lineRule="exact"/>
              <w:ind w:left="213" w:right="207"/>
              <w:jc w:val="center"/>
              <w:rPr>
                <w:sz w:val="24"/>
                <w:szCs w:val="24"/>
              </w:rPr>
            </w:pPr>
            <w:r w:rsidRPr="00DD1F5B">
              <w:rPr>
                <w:sz w:val="24"/>
                <w:szCs w:val="24"/>
              </w:rPr>
              <w:t>Педагог-психолог</w:t>
            </w:r>
          </w:p>
          <w:p w:rsidR="00DD1F5B" w:rsidRPr="00DD1F5B" w:rsidRDefault="00DD1F5B" w:rsidP="00FD0EA8">
            <w:pPr>
              <w:pStyle w:val="TableParagraph"/>
              <w:ind w:left="209" w:right="207"/>
              <w:jc w:val="center"/>
              <w:rPr>
                <w:sz w:val="24"/>
                <w:szCs w:val="24"/>
              </w:rPr>
            </w:pPr>
            <w:r w:rsidRPr="00DD1F5B">
              <w:rPr>
                <w:sz w:val="24"/>
                <w:szCs w:val="24"/>
              </w:rPr>
              <w:t>Классные</w:t>
            </w:r>
            <w:r w:rsidRPr="00DD1F5B">
              <w:rPr>
                <w:spacing w:val="-6"/>
                <w:sz w:val="24"/>
                <w:szCs w:val="24"/>
              </w:rPr>
              <w:t xml:space="preserve"> </w:t>
            </w:r>
            <w:r w:rsidRPr="00DD1F5B">
              <w:rPr>
                <w:sz w:val="24"/>
                <w:szCs w:val="24"/>
              </w:rPr>
              <w:t>руководители.</w:t>
            </w:r>
          </w:p>
        </w:tc>
      </w:tr>
      <w:tr w:rsidR="00DD1F5B" w:rsidRPr="00DD1F5B" w:rsidTr="00B75E40">
        <w:trPr>
          <w:trHeight w:val="921"/>
        </w:trPr>
        <w:tc>
          <w:tcPr>
            <w:tcW w:w="725" w:type="dxa"/>
            <w:gridSpan w:val="3"/>
          </w:tcPr>
          <w:p w:rsidR="00DD1F5B" w:rsidRPr="00DD1F5B" w:rsidRDefault="00DD1F5B" w:rsidP="00FD0EA8">
            <w:pPr>
              <w:pStyle w:val="TableParagraph"/>
              <w:spacing w:line="225" w:lineRule="exact"/>
              <w:ind w:right="98"/>
              <w:jc w:val="center"/>
              <w:rPr>
                <w:sz w:val="24"/>
                <w:szCs w:val="24"/>
              </w:rPr>
            </w:pPr>
            <w:r w:rsidRPr="00DD1F5B">
              <w:rPr>
                <w:sz w:val="24"/>
                <w:szCs w:val="24"/>
              </w:rPr>
              <w:t>8.</w:t>
            </w:r>
          </w:p>
        </w:tc>
        <w:tc>
          <w:tcPr>
            <w:tcW w:w="3315" w:type="dxa"/>
            <w:gridSpan w:val="5"/>
            <w:tcBorders>
              <w:right w:val="single" w:sz="6" w:space="0" w:color="000000"/>
            </w:tcBorders>
          </w:tcPr>
          <w:p w:rsidR="00DD1F5B" w:rsidRPr="00DD1F5B" w:rsidRDefault="00DD1F5B" w:rsidP="00FD0EA8">
            <w:pPr>
              <w:pStyle w:val="TableParagraph"/>
              <w:ind w:right="146"/>
              <w:rPr>
                <w:sz w:val="24"/>
                <w:szCs w:val="24"/>
                <w:lang w:val="ru-RU"/>
              </w:rPr>
            </w:pPr>
            <w:r w:rsidRPr="00DD1F5B">
              <w:rPr>
                <w:sz w:val="24"/>
                <w:szCs w:val="24"/>
                <w:lang w:val="ru-RU"/>
              </w:rPr>
              <w:t>Организация</w:t>
            </w:r>
            <w:r w:rsidRPr="00DD1F5B">
              <w:rPr>
                <w:spacing w:val="-3"/>
                <w:sz w:val="24"/>
                <w:szCs w:val="24"/>
                <w:lang w:val="ru-RU"/>
              </w:rPr>
              <w:t xml:space="preserve"> </w:t>
            </w:r>
            <w:r w:rsidRPr="00DD1F5B">
              <w:rPr>
                <w:sz w:val="24"/>
                <w:szCs w:val="24"/>
                <w:lang w:val="ru-RU"/>
              </w:rPr>
              <w:t>и</w:t>
            </w:r>
            <w:r w:rsidRPr="00DD1F5B">
              <w:rPr>
                <w:spacing w:val="-4"/>
                <w:sz w:val="24"/>
                <w:szCs w:val="24"/>
                <w:lang w:val="ru-RU"/>
              </w:rPr>
              <w:t xml:space="preserve"> </w:t>
            </w:r>
            <w:r w:rsidRPr="00DD1F5B">
              <w:rPr>
                <w:sz w:val="24"/>
                <w:szCs w:val="24"/>
                <w:lang w:val="ru-RU"/>
              </w:rPr>
              <w:t>проведение</w:t>
            </w:r>
            <w:r w:rsidRPr="00DD1F5B">
              <w:rPr>
                <w:spacing w:val="-4"/>
                <w:sz w:val="24"/>
                <w:szCs w:val="24"/>
                <w:lang w:val="ru-RU"/>
              </w:rPr>
              <w:t xml:space="preserve"> </w:t>
            </w:r>
            <w:r w:rsidRPr="00DD1F5B">
              <w:rPr>
                <w:sz w:val="24"/>
                <w:szCs w:val="24"/>
                <w:lang w:val="ru-RU"/>
              </w:rPr>
              <w:t>встреч</w:t>
            </w:r>
            <w:r w:rsidRPr="00DD1F5B">
              <w:rPr>
                <w:spacing w:val="-2"/>
                <w:sz w:val="24"/>
                <w:szCs w:val="24"/>
                <w:lang w:val="ru-RU"/>
              </w:rPr>
              <w:t xml:space="preserve"> </w:t>
            </w:r>
            <w:r w:rsidRPr="00DD1F5B">
              <w:rPr>
                <w:sz w:val="24"/>
                <w:szCs w:val="24"/>
                <w:lang w:val="ru-RU"/>
              </w:rPr>
              <w:t>с</w:t>
            </w:r>
            <w:r w:rsidRPr="00DD1F5B">
              <w:rPr>
                <w:spacing w:val="-47"/>
                <w:sz w:val="24"/>
                <w:szCs w:val="24"/>
                <w:lang w:val="ru-RU"/>
              </w:rPr>
              <w:t xml:space="preserve"> </w:t>
            </w:r>
            <w:r w:rsidRPr="00DD1F5B">
              <w:rPr>
                <w:sz w:val="24"/>
                <w:szCs w:val="24"/>
                <w:lang w:val="ru-RU"/>
              </w:rPr>
              <w:t>представителями различных</w:t>
            </w:r>
            <w:r w:rsidRPr="00DD1F5B">
              <w:rPr>
                <w:spacing w:val="1"/>
                <w:sz w:val="24"/>
                <w:szCs w:val="24"/>
                <w:lang w:val="ru-RU"/>
              </w:rPr>
              <w:t xml:space="preserve"> </w:t>
            </w:r>
            <w:r w:rsidRPr="00DD1F5B">
              <w:rPr>
                <w:sz w:val="24"/>
                <w:szCs w:val="24"/>
                <w:lang w:val="ru-RU"/>
              </w:rPr>
              <w:t>профессий,</w:t>
            </w:r>
            <w:r w:rsidRPr="00DD1F5B">
              <w:rPr>
                <w:spacing w:val="2"/>
                <w:sz w:val="24"/>
                <w:szCs w:val="24"/>
                <w:lang w:val="ru-RU"/>
              </w:rPr>
              <w:t xml:space="preserve"> </w:t>
            </w:r>
            <w:r w:rsidRPr="00DD1F5B">
              <w:rPr>
                <w:sz w:val="24"/>
                <w:szCs w:val="24"/>
                <w:lang w:val="ru-RU"/>
              </w:rPr>
              <w:t>в</w:t>
            </w:r>
            <w:r w:rsidRPr="00DD1F5B">
              <w:rPr>
                <w:spacing w:val="1"/>
                <w:sz w:val="24"/>
                <w:szCs w:val="24"/>
                <w:lang w:val="ru-RU"/>
              </w:rPr>
              <w:t xml:space="preserve"> </w:t>
            </w:r>
            <w:r w:rsidRPr="00DD1F5B">
              <w:rPr>
                <w:sz w:val="24"/>
                <w:szCs w:val="24"/>
                <w:lang w:val="ru-RU"/>
              </w:rPr>
              <w:t>том</w:t>
            </w:r>
            <w:r w:rsidRPr="00DD1F5B">
              <w:rPr>
                <w:spacing w:val="2"/>
                <w:sz w:val="24"/>
                <w:szCs w:val="24"/>
                <w:lang w:val="ru-RU"/>
              </w:rPr>
              <w:t xml:space="preserve"> </w:t>
            </w:r>
            <w:r w:rsidRPr="00DD1F5B">
              <w:rPr>
                <w:sz w:val="24"/>
                <w:szCs w:val="24"/>
                <w:lang w:val="ru-RU"/>
              </w:rPr>
              <w:t>числе</w:t>
            </w:r>
            <w:r w:rsidRPr="00DD1F5B">
              <w:rPr>
                <w:spacing w:val="-3"/>
                <w:sz w:val="24"/>
                <w:szCs w:val="24"/>
                <w:lang w:val="ru-RU"/>
              </w:rPr>
              <w:t xml:space="preserve"> </w:t>
            </w:r>
            <w:r w:rsidRPr="00DD1F5B">
              <w:rPr>
                <w:sz w:val="24"/>
                <w:szCs w:val="24"/>
                <w:lang w:val="ru-RU"/>
              </w:rPr>
              <w:t>из</w:t>
            </w:r>
            <w:r w:rsidRPr="00DD1F5B">
              <w:rPr>
                <w:spacing w:val="-3"/>
                <w:sz w:val="24"/>
                <w:szCs w:val="24"/>
                <w:lang w:val="ru-RU"/>
              </w:rPr>
              <w:t xml:space="preserve"> </w:t>
            </w:r>
            <w:r w:rsidRPr="00DD1F5B">
              <w:rPr>
                <w:sz w:val="24"/>
                <w:szCs w:val="24"/>
                <w:lang w:val="ru-RU"/>
              </w:rPr>
              <w:t>числа</w:t>
            </w:r>
          </w:p>
          <w:p w:rsidR="00DD1F5B" w:rsidRPr="00DD1F5B" w:rsidRDefault="00DD1F5B" w:rsidP="00FD0EA8">
            <w:pPr>
              <w:pStyle w:val="TableParagraph"/>
              <w:spacing w:line="215" w:lineRule="exact"/>
              <w:rPr>
                <w:sz w:val="24"/>
                <w:szCs w:val="24"/>
              </w:rPr>
            </w:pPr>
            <w:r w:rsidRPr="00DD1F5B">
              <w:rPr>
                <w:sz w:val="24"/>
                <w:szCs w:val="24"/>
              </w:rPr>
              <w:t>родителей</w:t>
            </w:r>
            <w:r w:rsidRPr="00DD1F5B">
              <w:rPr>
                <w:spacing w:val="-3"/>
                <w:sz w:val="24"/>
                <w:szCs w:val="24"/>
              </w:rPr>
              <w:t xml:space="preserve"> </w:t>
            </w:r>
            <w:r w:rsidRPr="00DD1F5B">
              <w:rPr>
                <w:sz w:val="24"/>
                <w:szCs w:val="24"/>
              </w:rPr>
              <w:t>обучающихся</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25" w:lineRule="exact"/>
              <w:ind w:left="145" w:right="140"/>
              <w:jc w:val="center"/>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70" w:type="dxa"/>
            <w:gridSpan w:val="3"/>
          </w:tcPr>
          <w:p w:rsidR="00DD1F5B" w:rsidRPr="00DD1F5B" w:rsidRDefault="00DD1F5B" w:rsidP="00FD0EA8">
            <w:pPr>
              <w:pStyle w:val="TableParagraph"/>
              <w:spacing w:line="225" w:lineRule="exact"/>
              <w:ind w:left="310"/>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691"/>
        </w:trPr>
        <w:tc>
          <w:tcPr>
            <w:tcW w:w="725" w:type="dxa"/>
            <w:gridSpan w:val="3"/>
          </w:tcPr>
          <w:p w:rsidR="00DD1F5B" w:rsidRPr="00DD1F5B" w:rsidRDefault="00DD1F5B" w:rsidP="00FD0EA8">
            <w:pPr>
              <w:pStyle w:val="TableParagraph"/>
              <w:spacing w:line="225" w:lineRule="exact"/>
              <w:ind w:right="98"/>
              <w:jc w:val="center"/>
              <w:rPr>
                <w:sz w:val="24"/>
                <w:szCs w:val="24"/>
              </w:rPr>
            </w:pPr>
            <w:r w:rsidRPr="00DD1F5B">
              <w:rPr>
                <w:sz w:val="24"/>
                <w:szCs w:val="24"/>
              </w:rPr>
              <w:t>9.</w:t>
            </w:r>
          </w:p>
        </w:tc>
        <w:tc>
          <w:tcPr>
            <w:tcW w:w="3315" w:type="dxa"/>
            <w:gridSpan w:val="5"/>
            <w:tcBorders>
              <w:right w:val="single" w:sz="6" w:space="0" w:color="000000"/>
            </w:tcBorders>
          </w:tcPr>
          <w:p w:rsidR="00DD1F5B" w:rsidRPr="00DD1F5B" w:rsidRDefault="00DD1F5B" w:rsidP="00FD0EA8">
            <w:pPr>
              <w:pStyle w:val="TableParagraph"/>
              <w:spacing w:line="225" w:lineRule="exact"/>
              <w:rPr>
                <w:sz w:val="24"/>
                <w:szCs w:val="24"/>
              </w:rPr>
            </w:pPr>
            <w:r w:rsidRPr="00DD1F5B">
              <w:rPr>
                <w:sz w:val="24"/>
                <w:szCs w:val="24"/>
              </w:rPr>
              <w:t>Игра</w:t>
            </w:r>
            <w:r w:rsidRPr="00DD1F5B">
              <w:rPr>
                <w:spacing w:val="-2"/>
                <w:sz w:val="24"/>
                <w:szCs w:val="24"/>
              </w:rPr>
              <w:t xml:space="preserve"> </w:t>
            </w:r>
            <w:r w:rsidRPr="00DD1F5B">
              <w:rPr>
                <w:sz w:val="24"/>
                <w:szCs w:val="24"/>
              </w:rPr>
              <w:t>«Профессия</w:t>
            </w:r>
            <w:r w:rsidRPr="00DD1F5B">
              <w:rPr>
                <w:spacing w:val="-4"/>
                <w:sz w:val="24"/>
                <w:szCs w:val="24"/>
              </w:rPr>
              <w:t xml:space="preserve"> </w:t>
            </w:r>
            <w:r w:rsidRPr="00DD1F5B">
              <w:rPr>
                <w:sz w:val="24"/>
                <w:szCs w:val="24"/>
              </w:rPr>
              <w:t>на</w:t>
            </w:r>
            <w:r w:rsidRPr="00DD1F5B">
              <w:rPr>
                <w:spacing w:val="-2"/>
                <w:sz w:val="24"/>
                <w:szCs w:val="24"/>
              </w:rPr>
              <w:t xml:space="preserve"> </w:t>
            </w:r>
            <w:r w:rsidRPr="00DD1F5B">
              <w:rPr>
                <w:sz w:val="24"/>
                <w:szCs w:val="24"/>
              </w:rPr>
              <w:t>букву…</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25" w:lineRule="exact"/>
              <w:ind w:left="148" w:right="140"/>
              <w:jc w:val="center"/>
              <w:rPr>
                <w:sz w:val="24"/>
                <w:szCs w:val="24"/>
              </w:rPr>
            </w:pPr>
            <w:r w:rsidRPr="00DD1F5B">
              <w:rPr>
                <w:sz w:val="24"/>
                <w:szCs w:val="24"/>
              </w:rPr>
              <w:t>октябрь</w:t>
            </w:r>
          </w:p>
        </w:tc>
        <w:tc>
          <w:tcPr>
            <w:tcW w:w="2170" w:type="dxa"/>
            <w:gridSpan w:val="3"/>
          </w:tcPr>
          <w:p w:rsidR="00DD1F5B" w:rsidRPr="00DD1F5B" w:rsidRDefault="00DD1F5B" w:rsidP="00FD0EA8">
            <w:pPr>
              <w:pStyle w:val="TableParagraph"/>
              <w:ind w:left="459" w:right="442" w:firstLine="115"/>
              <w:rPr>
                <w:sz w:val="24"/>
                <w:szCs w:val="24"/>
                <w:lang w:val="ru-RU"/>
              </w:rPr>
            </w:pPr>
            <w:r w:rsidRPr="00DD1F5B">
              <w:rPr>
                <w:sz w:val="24"/>
                <w:szCs w:val="24"/>
                <w:lang w:val="ru-RU"/>
              </w:rPr>
              <w:t>Педагог-психолог</w:t>
            </w:r>
            <w:r w:rsidRPr="00DD1F5B">
              <w:rPr>
                <w:spacing w:val="1"/>
                <w:sz w:val="24"/>
                <w:szCs w:val="24"/>
                <w:lang w:val="ru-RU"/>
              </w:rPr>
              <w:t xml:space="preserve"> </w:t>
            </w:r>
            <w:r w:rsidRPr="00DD1F5B">
              <w:rPr>
                <w:spacing w:val="-1"/>
                <w:sz w:val="24"/>
                <w:szCs w:val="24"/>
                <w:lang w:val="ru-RU"/>
              </w:rPr>
              <w:t>Социальный</w:t>
            </w:r>
            <w:r w:rsidRPr="00DD1F5B">
              <w:rPr>
                <w:spacing w:val="-8"/>
                <w:sz w:val="24"/>
                <w:szCs w:val="24"/>
                <w:lang w:val="ru-RU"/>
              </w:rPr>
              <w:t xml:space="preserve"> </w:t>
            </w:r>
            <w:r w:rsidRPr="00DD1F5B">
              <w:rPr>
                <w:sz w:val="24"/>
                <w:szCs w:val="24"/>
                <w:lang w:val="ru-RU"/>
              </w:rPr>
              <w:t>педагог</w:t>
            </w:r>
          </w:p>
          <w:p w:rsidR="00DD1F5B" w:rsidRPr="00DD1F5B" w:rsidRDefault="00DD1F5B" w:rsidP="00FD0EA8">
            <w:pPr>
              <w:pStyle w:val="TableParagraph"/>
              <w:spacing w:line="215" w:lineRule="exact"/>
              <w:ind w:left="262"/>
              <w:rPr>
                <w:sz w:val="24"/>
                <w:szCs w:val="24"/>
                <w:lang w:val="ru-RU"/>
              </w:rPr>
            </w:pPr>
            <w:r w:rsidRPr="00DD1F5B">
              <w:rPr>
                <w:sz w:val="24"/>
                <w:szCs w:val="24"/>
                <w:lang w:val="ru-RU"/>
              </w:rPr>
              <w:t>.Классные</w:t>
            </w:r>
            <w:r w:rsidRPr="00DD1F5B">
              <w:rPr>
                <w:spacing w:val="-6"/>
                <w:sz w:val="24"/>
                <w:szCs w:val="24"/>
                <w:lang w:val="ru-RU"/>
              </w:rPr>
              <w:t xml:space="preserve"> </w:t>
            </w:r>
            <w:r w:rsidRPr="00DD1F5B">
              <w:rPr>
                <w:sz w:val="24"/>
                <w:szCs w:val="24"/>
                <w:lang w:val="ru-RU"/>
              </w:rPr>
              <w:t>руководители.</w:t>
            </w:r>
          </w:p>
        </w:tc>
      </w:tr>
      <w:tr w:rsidR="00DD1F5B" w:rsidRPr="00DD1F5B" w:rsidTr="00B75E40">
        <w:trPr>
          <w:trHeight w:val="690"/>
        </w:trPr>
        <w:tc>
          <w:tcPr>
            <w:tcW w:w="725" w:type="dxa"/>
            <w:gridSpan w:val="3"/>
          </w:tcPr>
          <w:p w:rsidR="00DD1F5B" w:rsidRPr="00DD1F5B" w:rsidRDefault="00DD1F5B" w:rsidP="00FD0EA8">
            <w:pPr>
              <w:pStyle w:val="TableParagraph"/>
              <w:spacing w:line="225" w:lineRule="exact"/>
              <w:ind w:right="94"/>
              <w:jc w:val="center"/>
              <w:rPr>
                <w:sz w:val="24"/>
                <w:szCs w:val="24"/>
              </w:rPr>
            </w:pPr>
            <w:r w:rsidRPr="00DD1F5B">
              <w:rPr>
                <w:sz w:val="24"/>
                <w:szCs w:val="24"/>
              </w:rPr>
              <w:t>10.</w:t>
            </w:r>
          </w:p>
        </w:tc>
        <w:tc>
          <w:tcPr>
            <w:tcW w:w="3315" w:type="dxa"/>
            <w:gridSpan w:val="5"/>
            <w:tcBorders>
              <w:right w:val="single" w:sz="6" w:space="0" w:color="000000"/>
            </w:tcBorders>
          </w:tcPr>
          <w:p w:rsidR="00DD1F5B" w:rsidRPr="00DD1F5B" w:rsidRDefault="00DD1F5B" w:rsidP="00FD0EA8">
            <w:pPr>
              <w:pStyle w:val="TableParagraph"/>
              <w:ind w:right="781"/>
              <w:rPr>
                <w:sz w:val="24"/>
                <w:szCs w:val="24"/>
                <w:lang w:val="ru-RU"/>
              </w:rPr>
            </w:pPr>
            <w:r w:rsidRPr="00DD1F5B">
              <w:rPr>
                <w:sz w:val="24"/>
                <w:szCs w:val="24"/>
                <w:lang w:val="ru-RU"/>
              </w:rPr>
              <w:t>Организация экскурсий на</w:t>
            </w:r>
            <w:r w:rsidRPr="00DD1F5B">
              <w:rPr>
                <w:spacing w:val="1"/>
                <w:sz w:val="24"/>
                <w:szCs w:val="24"/>
                <w:lang w:val="ru-RU"/>
              </w:rPr>
              <w:t xml:space="preserve"> </w:t>
            </w:r>
            <w:r w:rsidRPr="00DD1F5B">
              <w:rPr>
                <w:sz w:val="24"/>
                <w:szCs w:val="24"/>
                <w:lang w:val="ru-RU"/>
              </w:rPr>
              <w:t>предприятия,</w:t>
            </w:r>
            <w:r w:rsidRPr="00DD1F5B">
              <w:rPr>
                <w:spacing w:val="-7"/>
                <w:sz w:val="24"/>
                <w:szCs w:val="24"/>
                <w:lang w:val="ru-RU"/>
              </w:rPr>
              <w:t xml:space="preserve"> </w:t>
            </w:r>
            <w:r w:rsidRPr="00DD1F5B">
              <w:rPr>
                <w:sz w:val="24"/>
                <w:szCs w:val="24"/>
                <w:lang w:val="ru-RU"/>
              </w:rPr>
              <w:t>в</w:t>
            </w:r>
            <w:r w:rsidRPr="00DD1F5B">
              <w:rPr>
                <w:spacing w:val="-8"/>
                <w:sz w:val="24"/>
                <w:szCs w:val="24"/>
                <w:lang w:val="ru-RU"/>
              </w:rPr>
              <w:t xml:space="preserve"> </w:t>
            </w:r>
            <w:r w:rsidRPr="00DD1F5B">
              <w:rPr>
                <w:sz w:val="24"/>
                <w:szCs w:val="24"/>
                <w:lang w:val="ru-RU"/>
              </w:rPr>
              <w:t>учреждения,</w:t>
            </w:r>
          </w:p>
          <w:p w:rsidR="00DD1F5B" w:rsidRPr="00DD1F5B" w:rsidRDefault="00DD1F5B" w:rsidP="00FD0EA8">
            <w:pPr>
              <w:pStyle w:val="TableParagraph"/>
              <w:spacing w:line="215" w:lineRule="exact"/>
              <w:rPr>
                <w:sz w:val="24"/>
                <w:szCs w:val="24"/>
              </w:rPr>
            </w:pPr>
            <w:r w:rsidRPr="00DD1F5B">
              <w:rPr>
                <w:sz w:val="24"/>
                <w:szCs w:val="24"/>
              </w:rPr>
              <w:t>организации</w:t>
            </w:r>
            <w:r w:rsidRPr="00DD1F5B">
              <w:rPr>
                <w:spacing w:val="-6"/>
                <w:sz w:val="24"/>
                <w:szCs w:val="24"/>
              </w:rPr>
              <w:t xml:space="preserve"> </w:t>
            </w:r>
            <w:r w:rsidRPr="00DD1F5B">
              <w:rPr>
                <w:sz w:val="24"/>
                <w:szCs w:val="24"/>
              </w:rPr>
              <w:t>города</w:t>
            </w:r>
            <w:r w:rsidRPr="00DD1F5B">
              <w:rPr>
                <w:spacing w:val="-1"/>
                <w:sz w:val="24"/>
                <w:szCs w:val="24"/>
              </w:rPr>
              <w:t xml:space="preserve"> </w:t>
            </w:r>
            <w:r w:rsidRPr="00DD1F5B">
              <w:rPr>
                <w:sz w:val="24"/>
                <w:szCs w:val="24"/>
              </w:rPr>
              <w:t>Курска</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25" w:lineRule="exact"/>
              <w:ind w:left="145" w:right="140"/>
              <w:jc w:val="center"/>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70" w:type="dxa"/>
            <w:gridSpan w:val="3"/>
          </w:tcPr>
          <w:p w:rsidR="00DD1F5B" w:rsidRPr="00DD1F5B" w:rsidRDefault="00DD1F5B" w:rsidP="00FD0EA8">
            <w:pPr>
              <w:pStyle w:val="TableParagraph"/>
              <w:ind w:left="310" w:right="303" w:firstLine="33"/>
              <w:rPr>
                <w:sz w:val="24"/>
                <w:szCs w:val="24"/>
              </w:rPr>
            </w:pPr>
            <w:r w:rsidRPr="00DD1F5B">
              <w:rPr>
                <w:sz w:val="24"/>
                <w:szCs w:val="24"/>
              </w:rPr>
              <w:t>Администрация школы</w:t>
            </w:r>
            <w:r w:rsidRPr="00DD1F5B">
              <w:rPr>
                <w:spacing w:val="-47"/>
                <w:sz w:val="24"/>
                <w:szCs w:val="24"/>
              </w:rPr>
              <w:t xml:space="preserve"> </w:t>
            </w:r>
            <w:r w:rsidRPr="00DD1F5B">
              <w:rPr>
                <w:spacing w:val="-1"/>
                <w:sz w:val="24"/>
                <w:szCs w:val="24"/>
              </w:rPr>
              <w:t>Классные</w:t>
            </w:r>
            <w:r w:rsidRPr="00DD1F5B">
              <w:rPr>
                <w:spacing w:val="-9"/>
                <w:sz w:val="24"/>
                <w:szCs w:val="24"/>
              </w:rPr>
              <w:t xml:space="preserve"> </w:t>
            </w:r>
            <w:r w:rsidRPr="00DD1F5B">
              <w:rPr>
                <w:sz w:val="24"/>
                <w:szCs w:val="24"/>
              </w:rPr>
              <w:t>руководители</w:t>
            </w:r>
          </w:p>
        </w:tc>
      </w:tr>
      <w:tr w:rsidR="00DD1F5B" w:rsidRPr="00DD1F5B" w:rsidTr="00B75E40">
        <w:trPr>
          <w:trHeight w:val="460"/>
        </w:trPr>
        <w:tc>
          <w:tcPr>
            <w:tcW w:w="725" w:type="dxa"/>
            <w:gridSpan w:val="3"/>
          </w:tcPr>
          <w:p w:rsidR="00DD1F5B" w:rsidRPr="00DD1F5B" w:rsidRDefault="00DD1F5B" w:rsidP="00FD0EA8">
            <w:pPr>
              <w:pStyle w:val="TableParagraph"/>
              <w:spacing w:line="225" w:lineRule="exact"/>
              <w:ind w:right="94"/>
              <w:jc w:val="center"/>
              <w:rPr>
                <w:sz w:val="24"/>
                <w:szCs w:val="24"/>
              </w:rPr>
            </w:pPr>
            <w:r w:rsidRPr="00DD1F5B">
              <w:rPr>
                <w:sz w:val="24"/>
                <w:szCs w:val="24"/>
              </w:rPr>
              <w:t>11.</w:t>
            </w:r>
          </w:p>
        </w:tc>
        <w:tc>
          <w:tcPr>
            <w:tcW w:w="3315" w:type="dxa"/>
            <w:gridSpan w:val="5"/>
            <w:tcBorders>
              <w:right w:val="single" w:sz="6" w:space="0" w:color="000000"/>
            </w:tcBorders>
          </w:tcPr>
          <w:p w:rsidR="00DD1F5B" w:rsidRPr="00DD1F5B" w:rsidRDefault="00DD1F5B" w:rsidP="00FD0EA8">
            <w:pPr>
              <w:pStyle w:val="TableParagraph"/>
              <w:spacing w:line="225" w:lineRule="exact"/>
              <w:rPr>
                <w:sz w:val="24"/>
                <w:szCs w:val="24"/>
              </w:rPr>
            </w:pPr>
            <w:r w:rsidRPr="00DD1F5B">
              <w:rPr>
                <w:sz w:val="24"/>
                <w:szCs w:val="24"/>
              </w:rPr>
              <w:t>Игра «Кто</w:t>
            </w:r>
            <w:r w:rsidRPr="00DD1F5B">
              <w:rPr>
                <w:spacing w:val="-5"/>
                <w:sz w:val="24"/>
                <w:szCs w:val="24"/>
              </w:rPr>
              <w:t xml:space="preserve"> </w:t>
            </w:r>
            <w:r w:rsidRPr="00DD1F5B">
              <w:rPr>
                <w:sz w:val="24"/>
                <w:szCs w:val="24"/>
              </w:rPr>
              <w:t>есть</w:t>
            </w:r>
            <w:r w:rsidRPr="00DD1F5B">
              <w:rPr>
                <w:spacing w:val="-2"/>
                <w:sz w:val="24"/>
                <w:szCs w:val="24"/>
              </w:rPr>
              <w:t xml:space="preserve"> </w:t>
            </w:r>
            <w:r w:rsidRPr="00DD1F5B">
              <w:rPr>
                <w:sz w:val="24"/>
                <w:szCs w:val="24"/>
              </w:rPr>
              <w:t>кто</w:t>
            </w:r>
            <w:proofErr w:type="gramStart"/>
            <w:r w:rsidRPr="00DD1F5B">
              <w:rPr>
                <w:sz w:val="24"/>
                <w:szCs w:val="24"/>
              </w:rPr>
              <w:t>?»</w:t>
            </w:r>
            <w:proofErr w:type="gramEnd"/>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25" w:lineRule="exact"/>
              <w:ind w:left="143" w:right="140"/>
              <w:jc w:val="center"/>
              <w:rPr>
                <w:sz w:val="24"/>
                <w:szCs w:val="24"/>
              </w:rPr>
            </w:pPr>
            <w:r w:rsidRPr="00DD1F5B">
              <w:rPr>
                <w:sz w:val="24"/>
                <w:szCs w:val="24"/>
              </w:rPr>
              <w:t>ноябрь</w:t>
            </w:r>
          </w:p>
        </w:tc>
        <w:tc>
          <w:tcPr>
            <w:tcW w:w="2170" w:type="dxa"/>
            <w:gridSpan w:val="3"/>
          </w:tcPr>
          <w:p w:rsidR="00DD1F5B" w:rsidRPr="00DD1F5B" w:rsidRDefault="00DD1F5B" w:rsidP="00FD0EA8">
            <w:pPr>
              <w:pStyle w:val="TableParagraph"/>
              <w:spacing w:line="225" w:lineRule="exact"/>
              <w:ind w:left="550"/>
              <w:rPr>
                <w:sz w:val="24"/>
                <w:szCs w:val="24"/>
              </w:rPr>
            </w:pPr>
            <w:r w:rsidRPr="00DD1F5B">
              <w:rPr>
                <w:sz w:val="24"/>
                <w:szCs w:val="24"/>
              </w:rPr>
              <w:t>Педагог-</w:t>
            </w:r>
            <w:r w:rsidRPr="00DD1F5B">
              <w:rPr>
                <w:spacing w:val="-4"/>
                <w:sz w:val="24"/>
                <w:szCs w:val="24"/>
              </w:rPr>
              <w:t xml:space="preserve"> </w:t>
            </w:r>
            <w:r w:rsidRPr="00DD1F5B">
              <w:rPr>
                <w:sz w:val="24"/>
                <w:szCs w:val="24"/>
              </w:rPr>
              <w:t>психолог</w:t>
            </w:r>
          </w:p>
        </w:tc>
      </w:tr>
      <w:tr w:rsidR="00DD1F5B" w:rsidRPr="00DD1F5B" w:rsidTr="00B75E40">
        <w:trPr>
          <w:trHeight w:val="916"/>
        </w:trPr>
        <w:tc>
          <w:tcPr>
            <w:tcW w:w="725" w:type="dxa"/>
            <w:gridSpan w:val="3"/>
          </w:tcPr>
          <w:p w:rsidR="00DD1F5B" w:rsidRPr="00DD1F5B" w:rsidRDefault="00DD1F5B" w:rsidP="00FD0EA8">
            <w:pPr>
              <w:pStyle w:val="TableParagraph"/>
              <w:spacing w:line="225" w:lineRule="exact"/>
              <w:ind w:right="94"/>
              <w:jc w:val="center"/>
              <w:rPr>
                <w:sz w:val="24"/>
                <w:szCs w:val="24"/>
              </w:rPr>
            </w:pPr>
            <w:r w:rsidRPr="00DD1F5B">
              <w:rPr>
                <w:sz w:val="24"/>
                <w:szCs w:val="24"/>
              </w:rPr>
              <w:t>12.</w:t>
            </w:r>
          </w:p>
        </w:tc>
        <w:tc>
          <w:tcPr>
            <w:tcW w:w="3315" w:type="dxa"/>
            <w:gridSpan w:val="5"/>
            <w:tcBorders>
              <w:right w:val="single" w:sz="6" w:space="0" w:color="000000"/>
            </w:tcBorders>
          </w:tcPr>
          <w:p w:rsidR="00DD1F5B" w:rsidRPr="00DD1F5B" w:rsidRDefault="00DD1F5B" w:rsidP="00FD0EA8">
            <w:pPr>
              <w:pStyle w:val="TableParagraph"/>
              <w:ind w:right="381"/>
              <w:rPr>
                <w:sz w:val="24"/>
                <w:szCs w:val="24"/>
                <w:lang w:val="ru-RU"/>
              </w:rPr>
            </w:pPr>
            <w:r w:rsidRPr="00DD1F5B">
              <w:rPr>
                <w:sz w:val="24"/>
                <w:szCs w:val="24"/>
                <w:lang w:val="ru-RU"/>
              </w:rPr>
              <w:t>Участие</w:t>
            </w:r>
            <w:r w:rsidRPr="00DD1F5B">
              <w:rPr>
                <w:spacing w:val="-7"/>
                <w:sz w:val="24"/>
                <w:szCs w:val="24"/>
                <w:lang w:val="ru-RU"/>
              </w:rPr>
              <w:t xml:space="preserve"> </w:t>
            </w:r>
            <w:r w:rsidRPr="00DD1F5B">
              <w:rPr>
                <w:sz w:val="24"/>
                <w:szCs w:val="24"/>
                <w:lang w:val="ru-RU"/>
              </w:rPr>
              <w:t>в</w:t>
            </w:r>
            <w:r w:rsidRPr="00DD1F5B">
              <w:rPr>
                <w:spacing w:val="-3"/>
                <w:sz w:val="24"/>
                <w:szCs w:val="24"/>
                <w:lang w:val="ru-RU"/>
              </w:rPr>
              <w:t xml:space="preserve"> </w:t>
            </w:r>
            <w:r w:rsidRPr="00DD1F5B">
              <w:rPr>
                <w:sz w:val="24"/>
                <w:szCs w:val="24"/>
                <w:lang w:val="ru-RU"/>
              </w:rPr>
              <w:t>работе</w:t>
            </w:r>
            <w:r w:rsidRPr="00DD1F5B">
              <w:rPr>
                <w:spacing w:val="-6"/>
                <w:sz w:val="24"/>
                <w:szCs w:val="24"/>
                <w:lang w:val="ru-RU"/>
              </w:rPr>
              <w:t xml:space="preserve"> </w:t>
            </w:r>
            <w:r w:rsidRPr="00DD1F5B">
              <w:rPr>
                <w:sz w:val="24"/>
                <w:szCs w:val="24"/>
                <w:lang w:val="ru-RU"/>
              </w:rPr>
              <w:t>Всероссийских</w:t>
            </w:r>
            <w:r w:rsidRPr="00DD1F5B">
              <w:rPr>
                <w:spacing w:val="-47"/>
                <w:sz w:val="24"/>
                <w:szCs w:val="24"/>
                <w:lang w:val="ru-RU"/>
              </w:rPr>
              <w:t xml:space="preserve"> </w:t>
            </w:r>
            <w:r w:rsidRPr="00DD1F5B">
              <w:rPr>
                <w:sz w:val="24"/>
                <w:szCs w:val="24"/>
                <w:lang w:val="ru-RU"/>
              </w:rPr>
              <w:t>профориентационных</w:t>
            </w:r>
            <w:r w:rsidRPr="00DD1F5B">
              <w:rPr>
                <w:spacing w:val="-3"/>
                <w:sz w:val="24"/>
                <w:szCs w:val="24"/>
                <w:lang w:val="ru-RU"/>
              </w:rPr>
              <w:t xml:space="preserve"> </w:t>
            </w:r>
            <w:r w:rsidRPr="00DD1F5B">
              <w:rPr>
                <w:sz w:val="24"/>
                <w:szCs w:val="24"/>
                <w:lang w:val="ru-RU"/>
              </w:rPr>
              <w:t>проектах</w:t>
            </w:r>
          </w:p>
          <w:p w:rsidR="00DD1F5B" w:rsidRPr="00DD1F5B" w:rsidRDefault="00DD1F5B" w:rsidP="00FD0EA8">
            <w:pPr>
              <w:pStyle w:val="TableParagraph"/>
              <w:rPr>
                <w:sz w:val="24"/>
                <w:szCs w:val="24"/>
              </w:rPr>
            </w:pPr>
            <w:r w:rsidRPr="00DD1F5B">
              <w:rPr>
                <w:sz w:val="24"/>
                <w:szCs w:val="24"/>
              </w:rPr>
              <w:t>«ПроеКТОриЯ»,</w:t>
            </w:r>
            <w:r w:rsidRPr="00DD1F5B">
              <w:rPr>
                <w:spacing w:val="-3"/>
                <w:sz w:val="24"/>
                <w:szCs w:val="24"/>
              </w:rPr>
              <w:t xml:space="preserve"> </w:t>
            </w:r>
            <w:r w:rsidRPr="00DD1F5B">
              <w:rPr>
                <w:sz w:val="24"/>
                <w:szCs w:val="24"/>
              </w:rPr>
              <w:t>«Навигатум»</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25" w:lineRule="exact"/>
              <w:ind w:left="145" w:right="140"/>
              <w:jc w:val="center"/>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70" w:type="dxa"/>
            <w:gridSpan w:val="3"/>
          </w:tcPr>
          <w:p w:rsidR="00DD1F5B" w:rsidRPr="00DD1F5B" w:rsidRDefault="00DD1F5B" w:rsidP="00FD0EA8">
            <w:pPr>
              <w:pStyle w:val="TableParagraph"/>
              <w:ind w:left="224" w:right="207"/>
              <w:jc w:val="center"/>
              <w:rPr>
                <w:sz w:val="24"/>
                <w:szCs w:val="24"/>
                <w:lang w:val="ru-RU"/>
              </w:rPr>
            </w:pPr>
            <w:r w:rsidRPr="00DD1F5B">
              <w:rPr>
                <w:sz w:val="24"/>
                <w:szCs w:val="24"/>
                <w:lang w:val="ru-RU"/>
              </w:rPr>
              <w:t>Заместитель</w:t>
            </w:r>
            <w:r w:rsidRPr="00DD1F5B">
              <w:rPr>
                <w:spacing w:val="-7"/>
                <w:sz w:val="24"/>
                <w:szCs w:val="24"/>
                <w:lang w:val="ru-RU"/>
              </w:rPr>
              <w:t xml:space="preserve"> </w:t>
            </w:r>
            <w:r w:rsidRPr="00DD1F5B">
              <w:rPr>
                <w:sz w:val="24"/>
                <w:szCs w:val="24"/>
                <w:lang w:val="ru-RU"/>
              </w:rPr>
              <w:t>директора</w:t>
            </w:r>
            <w:r w:rsidRPr="00DD1F5B">
              <w:rPr>
                <w:spacing w:val="-2"/>
                <w:sz w:val="24"/>
                <w:szCs w:val="24"/>
                <w:lang w:val="ru-RU"/>
              </w:rPr>
              <w:t xml:space="preserve"> </w:t>
            </w:r>
            <w:r w:rsidRPr="00DD1F5B">
              <w:rPr>
                <w:sz w:val="24"/>
                <w:szCs w:val="24"/>
                <w:lang w:val="ru-RU"/>
              </w:rPr>
              <w:t>по</w:t>
            </w:r>
            <w:r w:rsidRPr="00DD1F5B">
              <w:rPr>
                <w:spacing w:val="-47"/>
                <w:sz w:val="24"/>
                <w:szCs w:val="24"/>
                <w:lang w:val="ru-RU"/>
              </w:rPr>
              <w:t xml:space="preserve"> </w:t>
            </w:r>
            <w:r w:rsidRPr="00DD1F5B">
              <w:rPr>
                <w:sz w:val="24"/>
                <w:szCs w:val="24"/>
                <w:lang w:val="ru-RU"/>
              </w:rPr>
              <w:t>ВР</w:t>
            </w:r>
            <w:r w:rsidRPr="00DD1F5B">
              <w:rPr>
                <w:spacing w:val="-1"/>
                <w:sz w:val="24"/>
                <w:szCs w:val="24"/>
                <w:lang w:val="ru-RU"/>
              </w:rPr>
              <w:t xml:space="preserve"> </w:t>
            </w:r>
            <w:r w:rsidRPr="00DD1F5B">
              <w:rPr>
                <w:sz w:val="24"/>
                <w:szCs w:val="24"/>
                <w:lang w:val="ru-RU"/>
              </w:rPr>
              <w:t>Жарких Т.Н.</w:t>
            </w:r>
          </w:p>
          <w:p w:rsidR="00DD1F5B" w:rsidRPr="00DD1F5B" w:rsidRDefault="00DD1F5B" w:rsidP="00FD0EA8">
            <w:pPr>
              <w:pStyle w:val="TableParagraph"/>
              <w:spacing w:line="212" w:lineRule="exact"/>
              <w:ind w:left="209" w:right="207"/>
              <w:jc w:val="center"/>
              <w:rPr>
                <w:sz w:val="24"/>
                <w:szCs w:val="24"/>
              </w:rPr>
            </w:pPr>
            <w:r w:rsidRPr="00DD1F5B">
              <w:rPr>
                <w:sz w:val="24"/>
                <w:szCs w:val="24"/>
              </w:rPr>
              <w:t>Классные</w:t>
            </w:r>
            <w:r w:rsidRPr="00DD1F5B">
              <w:rPr>
                <w:spacing w:val="-4"/>
                <w:sz w:val="24"/>
                <w:szCs w:val="24"/>
              </w:rPr>
              <w:t xml:space="preserve"> </w:t>
            </w:r>
            <w:r w:rsidRPr="00DD1F5B">
              <w:rPr>
                <w:sz w:val="24"/>
                <w:szCs w:val="24"/>
              </w:rPr>
              <w:t>руководители</w:t>
            </w:r>
          </w:p>
        </w:tc>
      </w:tr>
      <w:tr w:rsidR="00DD1F5B" w:rsidRPr="00DD1F5B" w:rsidTr="00B75E40">
        <w:trPr>
          <w:trHeight w:val="921"/>
        </w:trPr>
        <w:tc>
          <w:tcPr>
            <w:tcW w:w="725" w:type="dxa"/>
            <w:gridSpan w:val="3"/>
          </w:tcPr>
          <w:p w:rsidR="00DD1F5B" w:rsidRPr="00DD1F5B" w:rsidRDefault="00DD1F5B" w:rsidP="00FD0EA8">
            <w:pPr>
              <w:pStyle w:val="TableParagraph"/>
              <w:spacing w:line="225" w:lineRule="exact"/>
              <w:ind w:right="94"/>
              <w:jc w:val="center"/>
              <w:rPr>
                <w:sz w:val="24"/>
                <w:szCs w:val="24"/>
              </w:rPr>
            </w:pPr>
            <w:r w:rsidRPr="00DD1F5B">
              <w:rPr>
                <w:sz w:val="24"/>
                <w:szCs w:val="24"/>
              </w:rPr>
              <w:t>13.</w:t>
            </w:r>
          </w:p>
        </w:tc>
        <w:tc>
          <w:tcPr>
            <w:tcW w:w="3315" w:type="dxa"/>
            <w:gridSpan w:val="5"/>
            <w:tcBorders>
              <w:right w:val="single" w:sz="6" w:space="0" w:color="000000"/>
            </w:tcBorders>
          </w:tcPr>
          <w:p w:rsidR="00DD1F5B" w:rsidRPr="00FD0EA8" w:rsidRDefault="00DD1F5B" w:rsidP="00FD0EA8">
            <w:pPr>
              <w:pStyle w:val="TableParagraph"/>
              <w:ind w:right="369"/>
              <w:rPr>
                <w:sz w:val="24"/>
                <w:szCs w:val="24"/>
                <w:lang w:val="ru-RU"/>
              </w:rPr>
            </w:pPr>
            <w:r w:rsidRPr="00FD0EA8">
              <w:rPr>
                <w:sz w:val="24"/>
                <w:szCs w:val="24"/>
                <w:lang w:val="ru-RU"/>
              </w:rPr>
              <w:t>Клуб</w:t>
            </w:r>
            <w:r w:rsidRPr="00FD0EA8">
              <w:rPr>
                <w:spacing w:val="-5"/>
                <w:sz w:val="24"/>
                <w:szCs w:val="24"/>
                <w:lang w:val="ru-RU"/>
              </w:rPr>
              <w:t xml:space="preserve"> </w:t>
            </w:r>
            <w:r w:rsidRPr="00FD0EA8">
              <w:rPr>
                <w:sz w:val="24"/>
                <w:szCs w:val="24"/>
                <w:lang w:val="ru-RU"/>
              </w:rPr>
              <w:t>интересных</w:t>
            </w:r>
            <w:r w:rsidRPr="00FD0EA8">
              <w:rPr>
                <w:spacing w:val="-3"/>
                <w:sz w:val="24"/>
                <w:szCs w:val="24"/>
                <w:lang w:val="ru-RU"/>
              </w:rPr>
              <w:t xml:space="preserve"> </w:t>
            </w:r>
            <w:r w:rsidRPr="00FD0EA8">
              <w:rPr>
                <w:sz w:val="24"/>
                <w:szCs w:val="24"/>
                <w:lang w:val="ru-RU"/>
              </w:rPr>
              <w:t>встреч</w:t>
            </w:r>
            <w:r w:rsidRPr="00FD0EA8">
              <w:rPr>
                <w:spacing w:val="-2"/>
                <w:sz w:val="24"/>
                <w:szCs w:val="24"/>
                <w:lang w:val="ru-RU"/>
              </w:rPr>
              <w:t xml:space="preserve"> </w:t>
            </w:r>
            <w:r w:rsidRPr="00FD0EA8">
              <w:rPr>
                <w:sz w:val="24"/>
                <w:szCs w:val="24"/>
                <w:lang w:val="ru-RU"/>
              </w:rPr>
              <w:t>«Новые</w:t>
            </w:r>
            <w:r w:rsidRPr="00FD0EA8">
              <w:rPr>
                <w:spacing w:val="-47"/>
                <w:sz w:val="24"/>
                <w:szCs w:val="24"/>
                <w:lang w:val="ru-RU"/>
              </w:rPr>
              <w:t xml:space="preserve"> </w:t>
            </w:r>
            <w:r w:rsidRPr="00FD0EA8">
              <w:rPr>
                <w:sz w:val="24"/>
                <w:szCs w:val="24"/>
                <w:lang w:val="ru-RU"/>
              </w:rPr>
              <w:t>тенденции</w:t>
            </w:r>
            <w:r w:rsidRPr="00FD0EA8">
              <w:rPr>
                <w:spacing w:val="-4"/>
                <w:sz w:val="24"/>
                <w:szCs w:val="24"/>
                <w:lang w:val="ru-RU"/>
              </w:rPr>
              <w:t xml:space="preserve"> </w:t>
            </w:r>
            <w:r w:rsidRPr="00FD0EA8">
              <w:rPr>
                <w:sz w:val="24"/>
                <w:szCs w:val="24"/>
                <w:lang w:val="ru-RU"/>
              </w:rPr>
              <w:t>в</w:t>
            </w:r>
            <w:r w:rsidRPr="00FD0EA8">
              <w:rPr>
                <w:spacing w:val="-1"/>
                <w:sz w:val="24"/>
                <w:szCs w:val="24"/>
                <w:lang w:val="ru-RU"/>
              </w:rPr>
              <w:t xml:space="preserve"> </w:t>
            </w:r>
            <w:r w:rsidRPr="00FD0EA8">
              <w:rPr>
                <w:sz w:val="24"/>
                <w:szCs w:val="24"/>
                <w:lang w:val="ru-RU"/>
              </w:rPr>
              <w:t>выборе</w:t>
            </w:r>
            <w:r w:rsidRPr="00FD0EA8">
              <w:rPr>
                <w:spacing w:val="-5"/>
                <w:sz w:val="24"/>
                <w:szCs w:val="24"/>
                <w:lang w:val="ru-RU"/>
              </w:rPr>
              <w:t xml:space="preserve"> </w:t>
            </w:r>
            <w:r w:rsidRPr="00FD0EA8">
              <w:rPr>
                <w:sz w:val="24"/>
                <w:szCs w:val="24"/>
                <w:lang w:val="ru-RU"/>
              </w:rPr>
              <w:t>профессии»</w:t>
            </w:r>
          </w:p>
        </w:tc>
        <w:tc>
          <w:tcPr>
            <w:tcW w:w="1273" w:type="dxa"/>
            <w:gridSpan w:val="4"/>
            <w:vMerge/>
            <w:tcBorders>
              <w:top w:val="nil"/>
              <w:left w:val="single" w:sz="6" w:space="0" w:color="000000"/>
            </w:tcBorders>
          </w:tcPr>
          <w:p w:rsidR="00DD1F5B" w:rsidRPr="00FD0EA8"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line="225" w:lineRule="exact"/>
              <w:ind w:left="149" w:right="136"/>
              <w:jc w:val="center"/>
              <w:rPr>
                <w:sz w:val="24"/>
                <w:szCs w:val="24"/>
              </w:rPr>
            </w:pPr>
            <w:r w:rsidRPr="00DD1F5B">
              <w:rPr>
                <w:sz w:val="24"/>
                <w:szCs w:val="24"/>
              </w:rPr>
              <w:t>январь</w:t>
            </w:r>
          </w:p>
        </w:tc>
        <w:tc>
          <w:tcPr>
            <w:tcW w:w="2170" w:type="dxa"/>
            <w:gridSpan w:val="3"/>
          </w:tcPr>
          <w:p w:rsidR="00DD1F5B" w:rsidRPr="00FD0EA8" w:rsidRDefault="00DD1F5B" w:rsidP="00FD0EA8">
            <w:pPr>
              <w:pStyle w:val="TableParagraph"/>
              <w:ind w:left="224" w:right="207"/>
              <w:jc w:val="center"/>
              <w:rPr>
                <w:sz w:val="24"/>
                <w:szCs w:val="24"/>
                <w:lang w:val="ru-RU"/>
              </w:rPr>
            </w:pPr>
            <w:r w:rsidRPr="00FD0EA8">
              <w:rPr>
                <w:sz w:val="24"/>
                <w:szCs w:val="24"/>
                <w:lang w:val="ru-RU"/>
              </w:rPr>
              <w:t>Заместитель</w:t>
            </w:r>
            <w:r w:rsidRPr="00FD0EA8">
              <w:rPr>
                <w:spacing w:val="-7"/>
                <w:sz w:val="24"/>
                <w:szCs w:val="24"/>
                <w:lang w:val="ru-RU"/>
              </w:rPr>
              <w:t xml:space="preserve"> </w:t>
            </w:r>
            <w:r w:rsidRPr="00FD0EA8">
              <w:rPr>
                <w:sz w:val="24"/>
                <w:szCs w:val="24"/>
                <w:lang w:val="ru-RU"/>
              </w:rPr>
              <w:t>директора</w:t>
            </w:r>
            <w:r w:rsidRPr="00FD0EA8">
              <w:rPr>
                <w:spacing w:val="-2"/>
                <w:sz w:val="24"/>
                <w:szCs w:val="24"/>
                <w:lang w:val="ru-RU"/>
              </w:rPr>
              <w:t xml:space="preserve"> </w:t>
            </w:r>
            <w:r w:rsidRPr="00FD0EA8">
              <w:rPr>
                <w:sz w:val="24"/>
                <w:szCs w:val="24"/>
                <w:lang w:val="ru-RU"/>
              </w:rPr>
              <w:t>по</w:t>
            </w:r>
            <w:r w:rsidRPr="00FD0EA8">
              <w:rPr>
                <w:spacing w:val="-47"/>
                <w:sz w:val="24"/>
                <w:szCs w:val="24"/>
                <w:lang w:val="ru-RU"/>
              </w:rPr>
              <w:t xml:space="preserve"> </w:t>
            </w:r>
            <w:r w:rsidRPr="00FD0EA8">
              <w:rPr>
                <w:sz w:val="24"/>
                <w:szCs w:val="24"/>
                <w:lang w:val="ru-RU"/>
              </w:rPr>
              <w:t>ВР</w:t>
            </w:r>
            <w:r w:rsidRPr="00FD0EA8">
              <w:rPr>
                <w:spacing w:val="-1"/>
                <w:sz w:val="24"/>
                <w:szCs w:val="24"/>
                <w:lang w:val="ru-RU"/>
              </w:rPr>
              <w:t xml:space="preserve"> </w:t>
            </w:r>
            <w:r w:rsidRPr="00FD0EA8">
              <w:rPr>
                <w:sz w:val="24"/>
                <w:szCs w:val="24"/>
                <w:lang w:val="ru-RU"/>
              </w:rPr>
              <w:t>Жарких Т.Н.</w:t>
            </w:r>
          </w:p>
          <w:p w:rsidR="00DD1F5B" w:rsidRPr="00DD1F5B" w:rsidRDefault="00DD1F5B" w:rsidP="00FD0EA8">
            <w:pPr>
              <w:pStyle w:val="TableParagraph"/>
              <w:spacing w:line="215" w:lineRule="exact"/>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461"/>
        </w:trPr>
        <w:tc>
          <w:tcPr>
            <w:tcW w:w="725" w:type="dxa"/>
            <w:gridSpan w:val="3"/>
          </w:tcPr>
          <w:p w:rsidR="00DD1F5B" w:rsidRPr="00DD1F5B" w:rsidRDefault="00DD1F5B" w:rsidP="00FD0EA8">
            <w:pPr>
              <w:pStyle w:val="TableParagraph"/>
              <w:spacing w:line="226" w:lineRule="exact"/>
              <w:ind w:right="94"/>
              <w:jc w:val="center"/>
              <w:rPr>
                <w:sz w:val="24"/>
                <w:szCs w:val="24"/>
              </w:rPr>
            </w:pPr>
            <w:r w:rsidRPr="00DD1F5B">
              <w:rPr>
                <w:sz w:val="24"/>
                <w:szCs w:val="24"/>
              </w:rPr>
              <w:t>14.</w:t>
            </w:r>
          </w:p>
        </w:tc>
        <w:tc>
          <w:tcPr>
            <w:tcW w:w="3315" w:type="dxa"/>
            <w:gridSpan w:val="5"/>
            <w:tcBorders>
              <w:right w:val="single" w:sz="6" w:space="0" w:color="000000"/>
            </w:tcBorders>
          </w:tcPr>
          <w:p w:rsidR="00DD1F5B" w:rsidRPr="00FD0EA8" w:rsidRDefault="00DD1F5B" w:rsidP="00FD0EA8">
            <w:pPr>
              <w:pStyle w:val="TableParagraph"/>
              <w:spacing w:line="226" w:lineRule="exact"/>
              <w:rPr>
                <w:sz w:val="24"/>
                <w:szCs w:val="24"/>
                <w:lang w:val="ru-RU"/>
              </w:rPr>
            </w:pPr>
            <w:r w:rsidRPr="00FD0EA8">
              <w:rPr>
                <w:sz w:val="24"/>
                <w:szCs w:val="24"/>
                <w:lang w:val="ru-RU"/>
              </w:rPr>
              <w:t>Лекторий</w:t>
            </w:r>
            <w:r w:rsidRPr="00FD0EA8">
              <w:rPr>
                <w:spacing w:val="-2"/>
                <w:sz w:val="24"/>
                <w:szCs w:val="24"/>
                <w:lang w:val="ru-RU"/>
              </w:rPr>
              <w:t xml:space="preserve"> </w:t>
            </w:r>
            <w:r w:rsidRPr="00FD0EA8">
              <w:rPr>
                <w:sz w:val="24"/>
                <w:szCs w:val="24"/>
                <w:lang w:val="ru-RU"/>
              </w:rPr>
              <w:t>для</w:t>
            </w:r>
            <w:r w:rsidRPr="00FD0EA8">
              <w:rPr>
                <w:spacing w:val="-1"/>
                <w:sz w:val="24"/>
                <w:szCs w:val="24"/>
                <w:lang w:val="ru-RU"/>
              </w:rPr>
              <w:t xml:space="preserve"> </w:t>
            </w:r>
            <w:r w:rsidRPr="00FD0EA8">
              <w:rPr>
                <w:sz w:val="24"/>
                <w:szCs w:val="24"/>
                <w:lang w:val="ru-RU"/>
              </w:rPr>
              <w:t>родителей</w:t>
            </w:r>
            <w:r w:rsidRPr="00FD0EA8">
              <w:rPr>
                <w:spacing w:val="-2"/>
                <w:sz w:val="24"/>
                <w:szCs w:val="24"/>
                <w:lang w:val="ru-RU"/>
              </w:rPr>
              <w:t xml:space="preserve"> </w:t>
            </w:r>
            <w:r w:rsidRPr="00FD0EA8">
              <w:rPr>
                <w:sz w:val="24"/>
                <w:szCs w:val="24"/>
                <w:lang w:val="ru-RU"/>
              </w:rPr>
              <w:t>«Что</w:t>
            </w:r>
            <w:r w:rsidRPr="00FD0EA8">
              <w:rPr>
                <w:spacing w:val="-5"/>
                <w:sz w:val="24"/>
                <w:szCs w:val="24"/>
                <w:lang w:val="ru-RU"/>
              </w:rPr>
              <w:t xml:space="preserve"> </w:t>
            </w:r>
            <w:r w:rsidRPr="00FD0EA8">
              <w:rPr>
                <w:sz w:val="24"/>
                <w:szCs w:val="24"/>
                <w:lang w:val="ru-RU"/>
              </w:rPr>
              <w:t>такое</w:t>
            </w:r>
          </w:p>
          <w:p w:rsidR="00DD1F5B" w:rsidRPr="00FD0EA8" w:rsidRDefault="00DD1F5B" w:rsidP="00FD0EA8">
            <w:pPr>
              <w:pStyle w:val="TableParagraph"/>
              <w:spacing w:line="215" w:lineRule="exact"/>
              <w:rPr>
                <w:sz w:val="24"/>
                <w:szCs w:val="24"/>
                <w:lang w:val="ru-RU"/>
              </w:rPr>
            </w:pPr>
            <w:r w:rsidRPr="00FD0EA8">
              <w:rPr>
                <w:sz w:val="24"/>
                <w:szCs w:val="24"/>
                <w:lang w:val="ru-RU"/>
              </w:rPr>
              <w:t>«навыки ХХ</w:t>
            </w:r>
            <w:proofErr w:type="gramStart"/>
            <w:r w:rsidRPr="00DD1F5B">
              <w:rPr>
                <w:sz w:val="24"/>
                <w:szCs w:val="24"/>
              </w:rPr>
              <w:t>I</w:t>
            </w:r>
            <w:proofErr w:type="gramEnd"/>
            <w:r w:rsidRPr="00FD0EA8">
              <w:rPr>
                <w:spacing w:val="-2"/>
                <w:sz w:val="24"/>
                <w:szCs w:val="24"/>
                <w:lang w:val="ru-RU"/>
              </w:rPr>
              <w:t xml:space="preserve"> </w:t>
            </w:r>
            <w:r w:rsidRPr="00FD0EA8">
              <w:rPr>
                <w:sz w:val="24"/>
                <w:szCs w:val="24"/>
                <w:lang w:val="ru-RU"/>
              </w:rPr>
              <w:t>века»»</w:t>
            </w:r>
          </w:p>
        </w:tc>
        <w:tc>
          <w:tcPr>
            <w:tcW w:w="1273" w:type="dxa"/>
            <w:gridSpan w:val="4"/>
            <w:vMerge/>
            <w:tcBorders>
              <w:top w:val="nil"/>
              <w:left w:val="single" w:sz="6" w:space="0" w:color="000000"/>
            </w:tcBorders>
          </w:tcPr>
          <w:p w:rsidR="00DD1F5B" w:rsidRPr="00FD0EA8"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line="226" w:lineRule="exact"/>
              <w:ind w:left="149" w:right="132"/>
              <w:jc w:val="center"/>
              <w:rPr>
                <w:sz w:val="24"/>
                <w:szCs w:val="24"/>
              </w:rPr>
            </w:pPr>
            <w:r w:rsidRPr="00DD1F5B">
              <w:rPr>
                <w:sz w:val="24"/>
                <w:szCs w:val="24"/>
              </w:rPr>
              <w:t>февраль</w:t>
            </w:r>
          </w:p>
        </w:tc>
        <w:tc>
          <w:tcPr>
            <w:tcW w:w="2170" w:type="dxa"/>
            <w:gridSpan w:val="3"/>
          </w:tcPr>
          <w:p w:rsidR="00DD1F5B" w:rsidRPr="00DD1F5B" w:rsidRDefault="00DD1F5B" w:rsidP="00FD0EA8">
            <w:pPr>
              <w:pStyle w:val="TableParagraph"/>
              <w:spacing w:line="226" w:lineRule="exact"/>
              <w:ind w:left="213" w:right="207"/>
              <w:jc w:val="center"/>
              <w:rPr>
                <w:sz w:val="24"/>
                <w:szCs w:val="24"/>
              </w:rPr>
            </w:pPr>
            <w:r w:rsidRPr="00DD1F5B">
              <w:rPr>
                <w:sz w:val="24"/>
                <w:szCs w:val="24"/>
              </w:rPr>
              <w:t>Педагог-психолог</w:t>
            </w:r>
          </w:p>
          <w:p w:rsidR="00DD1F5B" w:rsidRPr="00DD1F5B" w:rsidRDefault="00DD1F5B" w:rsidP="00FD0EA8">
            <w:pPr>
              <w:pStyle w:val="TableParagraph"/>
              <w:spacing w:line="215" w:lineRule="exact"/>
              <w:ind w:left="209" w:right="207"/>
              <w:jc w:val="center"/>
              <w:rPr>
                <w:sz w:val="24"/>
                <w:szCs w:val="24"/>
              </w:rPr>
            </w:pPr>
            <w:r w:rsidRPr="00DD1F5B">
              <w:rPr>
                <w:sz w:val="24"/>
                <w:szCs w:val="24"/>
              </w:rPr>
              <w:t>Классные</w:t>
            </w:r>
            <w:r w:rsidRPr="00DD1F5B">
              <w:rPr>
                <w:spacing w:val="-4"/>
                <w:sz w:val="24"/>
                <w:szCs w:val="24"/>
              </w:rPr>
              <w:t xml:space="preserve"> </w:t>
            </w:r>
            <w:r w:rsidRPr="00DD1F5B">
              <w:rPr>
                <w:sz w:val="24"/>
                <w:szCs w:val="24"/>
              </w:rPr>
              <w:t>руководители</w:t>
            </w:r>
          </w:p>
        </w:tc>
      </w:tr>
      <w:tr w:rsidR="00DD1F5B" w:rsidRPr="00DD1F5B" w:rsidTr="00B75E40">
        <w:trPr>
          <w:trHeight w:val="460"/>
        </w:trPr>
        <w:tc>
          <w:tcPr>
            <w:tcW w:w="725" w:type="dxa"/>
            <w:gridSpan w:val="3"/>
          </w:tcPr>
          <w:p w:rsidR="00DD1F5B" w:rsidRPr="00DD1F5B" w:rsidRDefault="00DD1F5B" w:rsidP="00FD0EA8">
            <w:pPr>
              <w:pStyle w:val="TableParagraph"/>
              <w:spacing w:line="225" w:lineRule="exact"/>
              <w:ind w:right="94"/>
              <w:jc w:val="center"/>
              <w:rPr>
                <w:sz w:val="24"/>
                <w:szCs w:val="24"/>
              </w:rPr>
            </w:pPr>
            <w:r w:rsidRPr="00DD1F5B">
              <w:rPr>
                <w:sz w:val="24"/>
                <w:szCs w:val="24"/>
              </w:rPr>
              <w:t>15.</w:t>
            </w:r>
          </w:p>
        </w:tc>
        <w:tc>
          <w:tcPr>
            <w:tcW w:w="3315" w:type="dxa"/>
            <w:gridSpan w:val="5"/>
            <w:tcBorders>
              <w:right w:val="single" w:sz="6" w:space="0" w:color="000000"/>
            </w:tcBorders>
          </w:tcPr>
          <w:p w:rsidR="00DD1F5B" w:rsidRPr="00FD0EA8" w:rsidRDefault="00DD1F5B" w:rsidP="00FD0EA8">
            <w:pPr>
              <w:pStyle w:val="TableParagraph"/>
              <w:spacing w:line="225" w:lineRule="exact"/>
              <w:rPr>
                <w:sz w:val="24"/>
                <w:szCs w:val="24"/>
                <w:lang w:val="ru-RU"/>
              </w:rPr>
            </w:pPr>
            <w:r w:rsidRPr="00FD0EA8">
              <w:rPr>
                <w:sz w:val="24"/>
                <w:szCs w:val="24"/>
                <w:lang w:val="ru-RU"/>
              </w:rPr>
              <w:t>Экскурсии</w:t>
            </w:r>
            <w:r w:rsidRPr="00FD0EA8">
              <w:rPr>
                <w:spacing w:val="-3"/>
                <w:sz w:val="24"/>
                <w:szCs w:val="24"/>
                <w:lang w:val="ru-RU"/>
              </w:rPr>
              <w:t xml:space="preserve"> </w:t>
            </w:r>
            <w:r w:rsidRPr="00FD0EA8">
              <w:rPr>
                <w:sz w:val="24"/>
                <w:szCs w:val="24"/>
                <w:lang w:val="ru-RU"/>
              </w:rPr>
              <w:t>на</w:t>
            </w:r>
            <w:r w:rsidRPr="00FD0EA8">
              <w:rPr>
                <w:spacing w:val="2"/>
                <w:sz w:val="24"/>
                <w:szCs w:val="24"/>
                <w:lang w:val="ru-RU"/>
              </w:rPr>
              <w:t xml:space="preserve"> </w:t>
            </w:r>
            <w:r w:rsidRPr="00FD0EA8">
              <w:rPr>
                <w:sz w:val="24"/>
                <w:szCs w:val="24"/>
                <w:lang w:val="ru-RU"/>
              </w:rPr>
              <w:t>работу</w:t>
            </w:r>
            <w:r w:rsidRPr="00FD0EA8">
              <w:rPr>
                <w:spacing w:val="-10"/>
                <w:sz w:val="24"/>
                <w:szCs w:val="24"/>
                <w:lang w:val="ru-RU"/>
              </w:rPr>
              <w:t xml:space="preserve"> </w:t>
            </w:r>
            <w:r w:rsidRPr="00FD0EA8">
              <w:rPr>
                <w:sz w:val="24"/>
                <w:szCs w:val="24"/>
                <w:lang w:val="ru-RU"/>
              </w:rPr>
              <w:t>к</w:t>
            </w:r>
            <w:r w:rsidRPr="00FD0EA8">
              <w:rPr>
                <w:spacing w:val="-2"/>
                <w:sz w:val="24"/>
                <w:szCs w:val="24"/>
                <w:lang w:val="ru-RU"/>
              </w:rPr>
              <w:t xml:space="preserve"> </w:t>
            </w:r>
            <w:r w:rsidRPr="00FD0EA8">
              <w:rPr>
                <w:sz w:val="24"/>
                <w:szCs w:val="24"/>
                <w:lang w:val="ru-RU"/>
              </w:rPr>
              <w:t>родителям</w:t>
            </w:r>
          </w:p>
        </w:tc>
        <w:tc>
          <w:tcPr>
            <w:tcW w:w="1273" w:type="dxa"/>
            <w:gridSpan w:val="4"/>
            <w:vMerge/>
            <w:tcBorders>
              <w:top w:val="nil"/>
              <w:left w:val="single" w:sz="6" w:space="0" w:color="000000"/>
            </w:tcBorders>
          </w:tcPr>
          <w:p w:rsidR="00DD1F5B" w:rsidRPr="00FD0EA8" w:rsidRDefault="00DD1F5B" w:rsidP="00FD0EA8">
            <w:pPr>
              <w:rPr>
                <w:rFonts w:ascii="Times New Roman" w:hAnsi="Times New Roman" w:cs="Times New Roman"/>
                <w:sz w:val="24"/>
                <w:szCs w:val="24"/>
                <w:lang w:val="ru-RU"/>
              </w:rPr>
            </w:pPr>
          </w:p>
        </w:tc>
        <w:tc>
          <w:tcPr>
            <w:tcW w:w="1907" w:type="dxa"/>
            <w:gridSpan w:val="4"/>
          </w:tcPr>
          <w:p w:rsidR="00DD1F5B" w:rsidRPr="00DD1F5B" w:rsidRDefault="00DD1F5B" w:rsidP="00FD0EA8">
            <w:pPr>
              <w:pStyle w:val="TableParagraph"/>
              <w:spacing w:line="225" w:lineRule="exact"/>
              <w:ind w:left="145" w:right="140"/>
              <w:jc w:val="center"/>
              <w:rPr>
                <w:sz w:val="24"/>
                <w:szCs w:val="24"/>
              </w:rPr>
            </w:pPr>
            <w:r w:rsidRPr="00DD1F5B">
              <w:rPr>
                <w:sz w:val="24"/>
                <w:szCs w:val="24"/>
              </w:rPr>
              <w:t>в</w:t>
            </w:r>
            <w:r w:rsidRPr="00DD1F5B">
              <w:rPr>
                <w:spacing w:val="-1"/>
                <w:sz w:val="24"/>
                <w:szCs w:val="24"/>
              </w:rPr>
              <w:t xml:space="preserve"> </w:t>
            </w:r>
            <w:r w:rsidRPr="00DD1F5B">
              <w:rPr>
                <w:sz w:val="24"/>
                <w:szCs w:val="24"/>
              </w:rPr>
              <w:t>течение</w:t>
            </w:r>
            <w:r w:rsidRPr="00DD1F5B">
              <w:rPr>
                <w:spacing w:val="-3"/>
                <w:sz w:val="24"/>
                <w:szCs w:val="24"/>
              </w:rPr>
              <w:t xml:space="preserve"> </w:t>
            </w:r>
            <w:r w:rsidRPr="00DD1F5B">
              <w:rPr>
                <w:sz w:val="24"/>
                <w:szCs w:val="24"/>
              </w:rPr>
              <w:t>года</w:t>
            </w:r>
          </w:p>
        </w:tc>
        <w:tc>
          <w:tcPr>
            <w:tcW w:w="2170" w:type="dxa"/>
            <w:gridSpan w:val="3"/>
          </w:tcPr>
          <w:p w:rsidR="00DD1F5B" w:rsidRPr="00DD1F5B" w:rsidRDefault="00DD1F5B" w:rsidP="00FD0EA8">
            <w:pPr>
              <w:pStyle w:val="TableParagraph"/>
              <w:spacing w:line="225" w:lineRule="exact"/>
              <w:ind w:left="210" w:right="207"/>
              <w:jc w:val="center"/>
              <w:rPr>
                <w:sz w:val="24"/>
                <w:szCs w:val="24"/>
              </w:rPr>
            </w:pPr>
            <w:r w:rsidRPr="00DD1F5B">
              <w:rPr>
                <w:sz w:val="24"/>
                <w:szCs w:val="24"/>
              </w:rPr>
              <w:t>Администрация.</w:t>
            </w:r>
          </w:p>
          <w:p w:rsidR="00DD1F5B" w:rsidRPr="00DD1F5B" w:rsidRDefault="00DD1F5B" w:rsidP="00FD0EA8">
            <w:pPr>
              <w:pStyle w:val="TableParagraph"/>
              <w:spacing w:line="215" w:lineRule="exact"/>
              <w:ind w:left="209" w:right="207"/>
              <w:jc w:val="center"/>
              <w:rPr>
                <w:sz w:val="24"/>
                <w:szCs w:val="24"/>
              </w:rPr>
            </w:pPr>
            <w:r w:rsidRPr="00DD1F5B">
              <w:rPr>
                <w:sz w:val="24"/>
                <w:szCs w:val="24"/>
              </w:rPr>
              <w:t>Классные</w:t>
            </w:r>
            <w:r w:rsidRPr="00DD1F5B">
              <w:rPr>
                <w:spacing w:val="-5"/>
                <w:sz w:val="24"/>
                <w:szCs w:val="24"/>
              </w:rPr>
              <w:t xml:space="preserve"> </w:t>
            </w:r>
            <w:r w:rsidRPr="00DD1F5B">
              <w:rPr>
                <w:sz w:val="24"/>
                <w:szCs w:val="24"/>
              </w:rPr>
              <w:t>руководители</w:t>
            </w:r>
          </w:p>
        </w:tc>
      </w:tr>
      <w:tr w:rsidR="00DD1F5B" w:rsidRPr="00DD1F5B" w:rsidTr="00B75E40">
        <w:trPr>
          <w:trHeight w:val="460"/>
        </w:trPr>
        <w:tc>
          <w:tcPr>
            <w:tcW w:w="725" w:type="dxa"/>
            <w:gridSpan w:val="3"/>
          </w:tcPr>
          <w:p w:rsidR="00DD1F5B" w:rsidRPr="00DD1F5B" w:rsidRDefault="00DD1F5B" w:rsidP="00FD0EA8">
            <w:pPr>
              <w:pStyle w:val="TableParagraph"/>
              <w:spacing w:line="225" w:lineRule="exact"/>
              <w:ind w:right="94"/>
              <w:jc w:val="center"/>
              <w:rPr>
                <w:sz w:val="24"/>
                <w:szCs w:val="24"/>
              </w:rPr>
            </w:pPr>
            <w:r w:rsidRPr="00DD1F5B">
              <w:rPr>
                <w:sz w:val="24"/>
                <w:szCs w:val="24"/>
              </w:rPr>
              <w:t>16.</w:t>
            </w:r>
          </w:p>
        </w:tc>
        <w:tc>
          <w:tcPr>
            <w:tcW w:w="3315" w:type="dxa"/>
            <w:gridSpan w:val="5"/>
            <w:tcBorders>
              <w:right w:val="single" w:sz="6" w:space="0" w:color="000000"/>
            </w:tcBorders>
          </w:tcPr>
          <w:p w:rsidR="00DD1F5B" w:rsidRPr="00DD1F5B" w:rsidRDefault="00DD1F5B" w:rsidP="00FD0EA8">
            <w:pPr>
              <w:pStyle w:val="TableParagraph"/>
              <w:spacing w:line="225" w:lineRule="exact"/>
              <w:rPr>
                <w:sz w:val="24"/>
                <w:szCs w:val="24"/>
              </w:rPr>
            </w:pPr>
            <w:r w:rsidRPr="00DD1F5B">
              <w:rPr>
                <w:sz w:val="24"/>
                <w:szCs w:val="24"/>
              </w:rPr>
              <w:t>Квест</w:t>
            </w:r>
            <w:r w:rsidRPr="00DD1F5B">
              <w:rPr>
                <w:spacing w:val="-3"/>
                <w:sz w:val="24"/>
                <w:szCs w:val="24"/>
              </w:rPr>
              <w:t xml:space="preserve"> </w:t>
            </w:r>
            <w:r w:rsidRPr="00DD1F5B">
              <w:rPr>
                <w:sz w:val="24"/>
                <w:szCs w:val="24"/>
              </w:rPr>
              <w:t>«Лидеры</w:t>
            </w:r>
            <w:r w:rsidRPr="00DD1F5B">
              <w:rPr>
                <w:spacing w:val="-3"/>
                <w:sz w:val="24"/>
                <w:szCs w:val="24"/>
              </w:rPr>
              <w:t xml:space="preserve"> </w:t>
            </w:r>
            <w:r w:rsidRPr="00DD1F5B">
              <w:rPr>
                <w:sz w:val="24"/>
                <w:szCs w:val="24"/>
              </w:rPr>
              <w:t>будущих</w:t>
            </w:r>
          </w:p>
          <w:p w:rsidR="00DD1F5B" w:rsidRPr="00DD1F5B" w:rsidRDefault="00DD1F5B" w:rsidP="00FD0EA8">
            <w:pPr>
              <w:pStyle w:val="TableParagraph"/>
              <w:spacing w:line="215" w:lineRule="exact"/>
              <w:rPr>
                <w:sz w:val="24"/>
                <w:szCs w:val="24"/>
              </w:rPr>
            </w:pPr>
            <w:r w:rsidRPr="00DD1F5B">
              <w:rPr>
                <w:sz w:val="24"/>
                <w:szCs w:val="24"/>
              </w:rPr>
              <w:t>изменений»</w:t>
            </w:r>
          </w:p>
        </w:tc>
        <w:tc>
          <w:tcPr>
            <w:tcW w:w="1273" w:type="dxa"/>
            <w:gridSpan w:val="4"/>
            <w:vMerge/>
            <w:tcBorders>
              <w:top w:val="nil"/>
              <w:left w:val="single" w:sz="6" w:space="0" w:color="000000"/>
            </w:tcBorders>
          </w:tcPr>
          <w:p w:rsidR="00DD1F5B" w:rsidRPr="00DD1F5B" w:rsidRDefault="00DD1F5B" w:rsidP="00FD0EA8">
            <w:pPr>
              <w:rPr>
                <w:rFonts w:ascii="Times New Roman" w:hAnsi="Times New Roman" w:cs="Times New Roman"/>
                <w:sz w:val="24"/>
                <w:szCs w:val="24"/>
              </w:rPr>
            </w:pPr>
          </w:p>
        </w:tc>
        <w:tc>
          <w:tcPr>
            <w:tcW w:w="1907" w:type="dxa"/>
            <w:gridSpan w:val="4"/>
          </w:tcPr>
          <w:p w:rsidR="00DD1F5B" w:rsidRPr="00DD1F5B" w:rsidRDefault="00DD1F5B" w:rsidP="00FD0EA8">
            <w:pPr>
              <w:pStyle w:val="TableParagraph"/>
              <w:spacing w:line="225" w:lineRule="exact"/>
              <w:ind w:left="149" w:right="135"/>
              <w:jc w:val="center"/>
              <w:rPr>
                <w:sz w:val="24"/>
                <w:szCs w:val="24"/>
              </w:rPr>
            </w:pPr>
            <w:r w:rsidRPr="00DD1F5B">
              <w:rPr>
                <w:sz w:val="24"/>
                <w:szCs w:val="24"/>
              </w:rPr>
              <w:t>май</w:t>
            </w:r>
          </w:p>
        </w:tc>
        <w:tc>
          <w:tcPr>
            <w:tcW w:w="2170" w:type="dxa"/>
            <w:gridSpan w:val="3"/>
          </w:tcPr>
          <w:p w:rsidR="00DD1F5B" w:rsidRPr="00FD0EA8" w:rsidRDefault="00DD1F5B" w:rsidP="00FD0EA8">
            <w:pPr>
              <w:pStyle w:val="TableParagraph"/>
              <w:spacing w:line="225" w:lineRule="exact"/>
              <w:ind w:left="14"/>
              <w:jc w:val="center"/>
              <w:rPr>
                <w:sz w:val="24"/>
                <w:szCs w:val="24"/>
                <w:lang w:val="ru-RU"/>
              </w:rPr>
            </w:pPr>
            <w:r w:rsidRPr="00FD0EA8">
              <w:rPr>
                <w:sz w:val="24"/>
                <w:szCs w:val="24"/>
                <w:lang w:val="ru-RU"/>
              </w:rPr>
              <w:t>Заместители</w:t>
            </w:r>
            <w:r w:rsidRPr="00FD0EA8">
              <w:rPr>
                <w:spacing w:val="-5"/>
                <w:sz w:val="24"/>
                <w:szCs w:val="24"/>
                <w:lang w:val="ru-RU"/>
              </w:rPr>
              <w:t xml:space="preserve"> </w:t>
            </w:r>
            <w:r w:rsidRPr="00FD0EA8">
              <w:rPr>
                <w:sz w:val="24"/>
                <w:szCs w:val="24"/>
                <w:lang w:val="ru-RU"/>
              </w:rPr>
              <w:t xml:space="preserve">директора </w:t>
            </w:r>
            <w:proofErr w:type="gramStart"/>
            <w:r w:rsidRPr="00FD0EA8">
              <w:rPr>
                <w:sz w:val="24"/>
                <w:szCs w:val="24"/>
                <w:lang w:val="ru-RU"/>
              </w:rPr>
              <w:t>по</w:t>
            </w:r>
            <w:proofErr w:type="gramEnd"/>
          </w:p>
          <w:p w:rsidR="00DD1F5B" w:rsidRPr="00FD0EA8" w:rsidRDefault="00DD1F5B" w:rsidP="00FD0EA8">
            <w:pPr>
              <w:pStyle w:val="TableParagraph"/>
              <w:spacing w:line="215" w:lineRule="exact"/>
              <w:ind w:left="218" w:right="207"/>
              <w:jc w:val="center"/>
              <w:rPr>
                <w:sz w:val="24"/>
                <w:szCs w:val="24"/>
                <w:lang w:val="ru-RU"/>
              </w:rPr>
            </w:pPr>
            <w:r w:rsidRPr="00FD0EA8">
              <w:rPr>
                <w:sz w:val="24"/>
                <w:szCs w:val="24"/>
                <w:lang w:val="ru-RU"/>
              </w:rPr>
              <w:t>ВР</w:t>
            </w:r>
            <w:r w:rsidRPr="00FD0EA8">
              <w:rPr>
                <w:spacing w:val="-5"/>
                <w:sz w:val="24"/>
                <w:szCs w:val="24"/>
                <w:lang w:val="ru-RU"/>
              </w:rPr>
              <w:t xml:space="preserve"> </w:t>
            </w:r>
            <w:r w:rsidRPr="00FD0EA8">
              <w:rPr>
                <w:sz w:val="24"/>
                <w:szCs w:val="24"/>
                <w:lang w:val="ru-RU"/>
              </w:rPr>
              <w:t>Педагог-психолог</w:t>
            </w:r>
          </w:p>
        </w:tc>
      </w:tr>
      <w:tr w:rsidR="00DD1F5B" w:rsidRPr="00DD1F5B" w:rsidTr="00B75E40">
        <w:trPr>
          <w:trHeight w:val="230"/>
        </w:trPr>
        <w:tc>
          <w:tcPr>
            <w:tcW w:w="725" w:type="dxa"/>
            <w:gridSpan w:val="3"/>
          </w:tcPr>
          <w:p w:rsidR="00DD1F5B" w:rsidRPr="00DD1F5B" w:rsidRDefault="00DD1F5B" w:rsidP="00FD0EA8">
            <w:pPr>
              <w:pStyle w:val="TableParagraph"/>
              <w:ind w:left="0"/>
              <w:rPr>
                <w:sz w:val="24"/>
                <w:szCs w:val="24"/>
                <w:lang w:val="ru-RU"/>
              </w:rPr>
            </w:pPr>
          </w:p>
        </w:tc>
        <w:tc>
          <w:tcPr>
            <w:tcW w:w="3318" w:type="dxa"/>
            <w:gridSpan w:val="5"/>
            <w:tcBorders>
              <w:right w:val="single" w:sz="6" w:space="0" w:color="000000"/>
            </w:tcBorders>
          </w:tcPr>
          <w:p w:rsidR="00DD1F5B" w:rsidRPr="00DD1F5B" w:rsidRDefault="00DD1F5B" w:rsidP="00FD0EA8">
            <w:pPr>
              <w:pStyle w:val="TableParagraph"/>
              <w:ind w:left="0"/>
              <w:rPr>
                <w:sz w:val="24"/>
                <w:szCs w:val="24"/>
                <w:lang w:val="ru-RU"/>
              </w:rPr>
            </w:pPr>
          </w:p>
        </w:tc>
        <w:tc>
          <w:tcPr>
            <w:tcW w:w="1273" w:type="dxa"/>
            <w:gridSpan w:val="4"/>
            <w:tcBorders>
              <w:left w:val="single" w:sz="6" w:space="0" w:color="000000"/>
            </w:tcBorders>
          </w:tcPr>
          <w:p w:rsidR="00DD1F5B" w:rsidRPr="00DD1F5B" w:rsidRDefault="00DD1F5B" w:rsidP="00FD0EA8">
            <w:pPr>
              <w:pStyle w:val="TableParagraph"/>
              <w:ind w:left="0"/>
              <w:rPr>
                <w:sz w:val="24"/>
                <w:szCs w:val="24"/>
                <w:lang w:val="ru-RU"/>
              </w:rPr>
            </w:pPr>
          </w:p>
        </w:tc>
        <w:tc>
          <w:tcPr>
            <w:tcW w:w="1907" w:type="dxa"/>
            <w:gridSpan w:val="4"/>
          </w:tcPr>
          <w:p w:rsidR="00DD1F5B" w:rsidRPr="00DD1F5B" w:rsidRDefault="00DD1F5B" w:rsidP="00FD0EA8">
            <w:pPr>
              <w:pStyle w:val="TableParagraph"/>
              <w:ind w:left="0"/>
              <w:rPr>
                <w:sz w:val="24"/>
                <w:szCs w:val="24"/>
                <w:lang w:val="ru-RU"/>
              </w:rPr>
            </w:pPr>
          </w:p>
        </w:tc>
        <w:tc>
          <w:tcPr>
            <w:tcW w:w="2166" w:type="dxa"/>
            <w:gridSpan w:val="3"/>
          </w:tcPr>
          <w:p w:rsidR="00DD1F5B" w:rsidRPr="00DD1F5B" w:rsidRDefault="00DD1F5B" w:rsidP="00FD0EA8">
            <w:pPr>
              <w:pStyle w:val="TableParagraph"/>
              <w:spacing w:line="210" w:lineRule="exact"/>
              <w:ind w:left="310"/>
              <w:rPr>
                <w:sz w:val="24"/>
                <w:szCs w:val="24"/>
              </w:rPr>
            </w:pPr>
            <w:r w:rsidRPr="00DD1F5B">
              <w:rPr>
                <w:sz w:val="24"/>
                <w:szCs w:val="24"/>
              </w:rPr>
              <w:t>Классные</w:t>
            </w:r>
            <w:r w:rsidRPr="00DD1F5B">
              <w:rPr>
                <w:spacing w:val="-5"/>
                <w:sz w:val="24"/>
                <w:szCs w:val="24"/>
              </w:rPr>
              <w:t xml:space="preserve"> </w:t>
            </w:r>
            <w:r w:rsidRPr="00DD1F5B">
              <w:rPr>
                <w:sz w:val="24"/>
                <w:szCs w:val="24"/>
              </w:rPr>
              <w:lastRenderedPageBreak/>
              <w:t>руководители</w:t>
            </w:r>
          </w:p>
        </w:tc>
      </w:tr>
      <w:tr w:rsidR="00DD1F5B" w:rsidRPr="00DD1F5B" w:rsidTr="00B75E40">
        <w:trPr>
          <w:trHeight w:val="460"/>
        </w:trPr>
        <w:tc>
          <w:tcPr>
            <w:tcW w:w="9389" w:type="dxa"/>
            <w:gridSpan w:val="19"/>
          </w:tcPr>
          <w:p w:rsidR="00DD1F5B" w:rsidRPr="00DD1F5B" w:rsidRDefault="00DD1F5B" w:rsidP="00FD0EA8">
            <w:pPr>
              <w:pStyle w:val="TableParagraph"/>
              <w:spacing w:line="225" w:lineRule="exact"/>
              <w:rPr>
                <w:sz w:val="24"/>
                <w:szCs w:val="24"/>
                <w:lang w:val="ru-RU"/>
              </w:rPr>
            </w:pPr>
            <w:r w:rsidRPr="00DD1F5B">
              <w:rPr>
                <w:sz w:val="24"/>
                <w:szCs w:val="24"/>
                <w:lang w:val="ru-RU"/>
              </w:rPr>
              <w:lastRenderedPageBreak/>
              <w:t>*Корректировка</w:t>
            </w:r>
            <w:r w:rsidRPr="00DD1F5B">
              <w:rPr>
                <w:spacing w:val="-2"/>
                <w:sz w:val="24"/>
                <w:szCs w:val="24"/>
                <w:lang w:val="ru-RU"/>
              </w:rPr>
              <w:t xml:space="preserve"> </w:t>
            </w:r>
            <w:r w:rsidRPr="00DD1F5B">
              <w:rPr>
                <w:sz w:val="24"/>
                <w:szCs w:val="24"/>
                <w:lang w:val="ru-RU"/>
              </w:rPr>
              <w:t>календарного</w:t>
            </w:r>
            <w:r w:rsidRPr="00DD1F5B">
              <w:rPr>
                <w:spacing w:val="-7"/>
                <w:sz w:val="24"/>
                <w:szCs w:val="24"/>
                <w:lang w:val="ru-RU"/>
              </w:rPr>
              <w:t xml:space="preserve"> </w:t>
            </w:r>
            <w:r w:rsidRPr="00DD1F5B">
              <w:rPr>
                <w:sz w:val="24"/>
                <w:szCs w:val="24"/>
                <w:lang w:val="ru-RU"/>
              </w:rPr>
              <w:t>плана</w:t>
            </w:r>
            <w:r w:rsidRPr="00DD1F5B">
              <w:rPr>
                <w:spacing w:val="1"/>
                <w:sz w:val="24"/>
                <w:szCs w:val="24"/>
                <w:lang w:val="ru-RU"/>
              </w:rPr>
              <w:t xml:space="preserve"> </w:t>
            </w:r>
            <w:r w:rsidRPr="00DD1F5B">
              <w:rPr>
                <w:sz w:val="24"/>
                <w:szCs w:val="24"/>
                <w:lang w:val="ru-RU"/>
              </w:rPr>
              <w:t>воспитательной</w:t>
            </w:r>
            <w:r w:rsidRPr="00DD1F5B">
              <w:rPr>
                <w:spacing w:val="-4"/>
                <w:sz w:val="24"/>
                <w:szCs w:val="24"/>
                <w:lang w:val="ru-RU"/>
              </w:rPr>
              <w:t xml:space="preserve"> </w:t>
            </w:r>
            <w:r w:rsidRPr="00DD1F5B">
              <w:rPr>
                <w:sz w:val="24"/>
                <w:szCs w:val="24"/>
                <w:lang w:val="ru-RU"/>
              </w:rPr>
              <w:t>работы</w:t>
            </w:r>
            <w:r w:rsidRPr="00DD1F5B">
              <w:rPr>
                <w:spacing w:val="-4"/>
                <w:sz w:val="24"/>
                <w:szCs w:val="24"/>
                <w:lang w:val="ru-RU"/>
              </w:rPr>
              <w:t xml:space="preserve"> </w:t>
            </w:r>
            <w:r w:rsidRPr="00DD1F5B">
              <w:rPr>
                <w:sz w:val="24"/>
                <w:szCs w:val="24"/>
                <w:lang w:val="ru-RU"/>
              </w:rPr>
              <w:t>возможна</w:t>
            </w:r>
            <w:r w:rsidRPr="00DD1F5B">
              <w:rPr>
                <w:spacing w:val="-1"/>
                <w:sz w:val="24"/>
                <w:szCs w:val="24"/>
                <w:lang w:val="ru-RU"/>
              </w:rPr>
              <w:t xml:space="preserve"> </w:t>
            </w:r>
            <w:r w:rsidRPr="00DD1F5B">
              <w:rPr>
                <w:sz w:val="24"/>
                <w:szCs w:val="24"/>
                <w:lang w:val="ru-RU"/>
              </w:rPr>
              <w:t>с</w:t>
            </w:r>
            <w:r w:rsidRPr="00DD1F5B">
              <w:rPr>
                <w:spacing w:val="-6"/>
                <w:sz w:val="24"/>
                <w:szCs w:val="24"/>
                <w:lang w:val="ru-RU"/>
              </w:rPr>
              <w:t xml:space="preserve"> </w:t>
            </w:r>
            <w:r w:rsidRPr="00DD1F5B">
              <w:rPr>
                <w:sz w:val="24"/>
                <w:szCs w:val="24"/>
                <w:lang w:val="ru-RU"/>
              </w:rPr>
              <w:t>учётом</w:t>
            </w:r>
            <w:r w:rsidRPr="00DD1F5B">
              <w:rPr>
                <w:spacing w:val="-1"/>
                <w:sz w:val="24"/>
                <w:szCs w:val="24"/>
                <w:lang w:val="ru-RU"/>
              </w:rPr>
              <w:t xml:space="preserve"> </w:t>
            </w:r>
            <w:r w:rsidRPr="00DD1F5B">
              <w:rPr>
                <w:sz w:val="24"/>
                <w:szCs w:val="24"/>
                <w:lang w:val="ru-RU"/>
              </w:rPr>
              <w:t>текущих</w:t>
            </w:r>
            <w:r w:rsidRPr="00DD1F5B">
              <w:rPr>
                <w:spacing w:val="-3"/>
                <w:sz w:val="24"/>
                <w:szCs w:val="24"/>
                <w:lang w:val="ru-RU"/>
              </w:rPr>
              <w:t xml:space="preserve"> </w:t>
            </w:r>
            <w:r w:rsidRPr="00DD1F5B">
              <w:rPr>
                <w:sz w:val="24"/>
                <w:szCs w:val="24"/>
                <w:lang w:val="ru-RU"/>
              </w:rPr>
              <w:t>приказов,</w:t>
            </w:r>
          </w:p>
          <w:p w:rsidR="00DD1F5B" w:rsidRPr="00DD1F5B" w:rsidRDefault="00DD1F5B" w:rsidP="00FD0EA8">
            <w:pPr>
              <w:pStyle w:val="TableParagraph"/>
              <w:spacing w:line="215" w:lineRule="exact"/>
              <w:rPr>
                <w:sz w:val="24"/>
                <w:szCs w:val="24"/>
                <w:lang w:val="ru-RU"/>
              </w:rPr>
            </w:pPr>
            <w:r w:rsidRPr="00DD1F5B">
              <w:rPr>
                <w:sz w:val="24"/>
                <w:szCs w:val="24"/>
                <w:lang w:val="ru-RU"/>
              </w:rPr>
              <w:t>постановлений,</w:t>
            </w:r>
            <w:r w:rsidRPr="00DD1F5B">
              <w:rPr>
                <w:spacing w:val="-4"/>
                <w:sz w:val="24"/>
                <w:szCs w:val="24"/>
                <w:lang w:val="ru-RU"/>
              </w:rPr>
              <w:t xml:space="preserve"> </w:t>
            </w:r>
            <w:r w:rsidRPr="00DD1F5B">
              <w:rPr>
                <w:sz w:val="24"/>
                <w:szCs w:val="24"/>
                <w:lang w:val="ru-RU"/>
              </w:rPr>
              <w:t>писем,</w:t>
            </w:r>
            <w:r w:rsidRPr="00DD1F5B">
              <w:rPr>
                <w:spacing w:val="-3"/>
                <w:sz w:val="24"/>
                <w:szCs w:val="24"/>
                <w:lang w:val="ru-RU"/>
              </w:rPr>
              <w:t xml:space="preserve"> </w:t>
            </w:r>
            <w:r w:rsidRPr="00DD1F5B">
              <w:rPr>
                <w:sz w:val="24"/>
                <w:szCs w:val="24"/>
                <w:lang w:val="ru-RU"/>
              </w:rPr>
              <w:t>распоряжений</w:t>
            </w:r>
            <w:r w:rsidRPr="00DD1F5B">
              <w:rPr>
                <w:spacing w:val="-7"/>
                <w:sz w:val="24"/>
                <w:szCs w:val="24"/>
                <w:lang w:val="ru-RU"/>
              </w:rPr>
              <w:t xml:space="preserve"> </w:t>
            </w:r>
            <w:r w:rsidRPr="00DD1F5B">
              <w:rPr>
                <w:sz w:val="24"/>
                <w:szCs w:val="24"/>
                <w:lang w:val="ru-RU"/>
              </w:rPr>
              <w:t>Министерства</w:t>
            </w:r>
            <w:r w:rsidRPr="00DD1F5B">
              <w:rPr>
                <w:spacing w:val="-3"/>
                <w:sz w:val="24"/>
                <w:szCs w:val="24"/>
                <w:lang w:val="ru-RU"/>
              </w:rPr>
              <w:t xml:space="preserve"> </w:t>
            </w:r>
            <w:r w:rsidRPr="00DD1F5B">
              <w:rPr>
                <w:sz w:val="24"/>
                <w:szCs w:val="24"/>
                <w:lang w:val="ru-RU"/>
              </w:rPr>
              <w:t>Просвещения</w:t>
            </w:r>
            <w:r w:rsidRPr="00DD1F5B">
              <w:rPr>
                <w:spacing w:val="-6"/>
                <w:sz w:val="24"/>
                <w:szCs w:val="24"/>
                <w:lang w:val="ru-RU"/>
              </w:rPr>
              <w:t xml:space="preserve"> </w:t>
            </w:r>
            <w:r w:rsidRPr="00DD1F5B">
              <w:rPr>
                <w:sz w:val="24"/>
                <w:szCs w:val="24"/>
                <w:lang w:val="ru-RU"/>
              </w:rPr>
              <w:t>РФ.</w:t>
            </w:r>
          </w:p>
        </w:tc>
      </w:tr>
    </w:tbl>
    <w:p w:rsidR="004A5F88" w:rsidRPr="009A3A2F" w:rsidRDefault="004A5F88" w:rsidP="004A5F88">
      <w:pPr>
        <w:pStyle w:val="25"/>
        <w:shd w:val="clear" w:color="auto" w:fill="auto"/>
        <w:tabs>
          <w:tab w:val="left" w:pos="1534"/>
        </w:tabs>
        <w:spacing w:line="240" w:lineRule="auto"/>
        <w:jc w:val="both"/>
        <w:rPr>
          <w:sz w:val="24"/>
          <w:szCs w:val="24"/>
        </w:rPr>
      </w:pPr>
    </w:p>
    <w:p w:rsidR="00AF39EC" w:rsidRPr="00AF39EC" w:rsidRDefault="009A3A2F" w:rsidP="00AF39EC">
      <w:pPr>
        <w:pStyle w:val="1"/>
        <w:spacing w:before="0" w:after="0"/>
        <w:jc w:val="left"/>
        <w:rPr>
          <w:rStyle w:val="af4"/>
          <w:b/>
          <w:sz w:val="28"/>
          <w:szCs w:val="28"/>
        </w:rPr>
      </w:pPr>
      <w:r w:rsidRPr="009A3A2F">
        <w:t xml:space="preserve">3.5. </w:t>
      </w:r>
      <w:r w:rsidR="00AF39EC" w:rsidRPr="00AF39EC">
        <w:rPr>
          <w:rStyle w:val="af4"/>
          <w:b/>
          <w:sz w:val="28"/>
          <w:szCs w:val="28"/>
        </w:rPr>
        <w:t xml:space="preserve">Система условий реализации основной образовательной программы </w:t>
      </w:r>
      <w:r w:rsidR="00632A3D">
        <w:rPr>
          <w:rStyle w:val="af4"/>
          <w:b/>
          <w:color w:val="FF0000"/>
          <w:sz w:val="28"/>
          <w:szCs w:val="28"/>
        </w:rPr>
        <w:t xml:space="preserve"> </w:t>
      </w:r>
    </w:p>
    <w:p w:rsidR="00AF39EC" w:rsidRPr="00AF39EC" w:rsidRDefault="00AF39EC" w:rsidP="00632A3D">
      <w:pPr>
        <w:pStyle w:val="1"/>
        <w:spacing w:before="0" w:after="0"/>
        <w:jc w:val="left"/>
        <w:rPr>
          <w:rFonts w:ascii="Times New Roman" w:hAnsi="Times New Roman" w:cs="Times New Roman"/>
        </w:rPr>
      </w:pPr>
      <w:bookmarkStart w:id="43" w:name="sub_331"/>
      <w:r>
        <w:rPr>
          <w:rFonts w:ascii="Times New Roman" w:hAnsi="Times New Roman" w:cs="Times New Roman"/>
        </w:rPr>
        <w:t>3</w:t>
      </w:r>
      <w:r w:rsidRPr="00AF39EC">
        <w:rPr>
          <w:rFonts w:ascii="Times New Roman" w:hAnsi="Times New Roman" w:cs="Times New Roman"/>
        </w:rPr>
        <w:t>.5.1. Требования к кадровым условиям реализации основной образовательной программы</w:t>
      </w:r>
      <w:bookmarkEnd w:id="43"/>
    </w:p>
    <w:p w:rsidR="00AF39EC" w:rsidRPr="00AF39EC" w:rsidRDefault="00AF39EC" w:rsidP="00AF39EC">
      <w:pPr>
        <w:pStyle w:val="1"/>
        <w:spacing w:before="0" w:after="0"/>
        <w:ind w:firstLine="709"/>
        <w:rPr>
          <w:rFonts w:ascii="Times New Roman" w:hAnsi="Times New Roman" w:cs="Times New Roman"/>
        </w:rPr>
      </w:pPr>
      <w:bookmarkStart w:id="44" w:name="sub_3314"/>
      <w:r w:rsidRPr="00AF39EC">
        <w:rPr>
          <w:rFonts w:ascii="Times New Roman" w:hAnsi="Times New Roman" w:cs="Times New Roman"/>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bookmarkEnd w:id="44"/>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МБОУ «Средняя общеобразовательная школа № 27 имени А.А. Дейнеки» укомплектовывается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Требования к кадровым условиям включают:</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укомплектованность образовательной организации педагогическими, руководящими и иными работниками;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уровень квалификации педагогических и иных работников образовательной организации;</w:t>
      </w:r>
    </w:p>
    <w:p w:rsid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2A1F2E" w:rsidRPr="00AF39EC" w:rsidRDefault="002A1F2E" w:rsidP="002A1F2E">
      <w:pPr>
        <w:shd w:val="clear" w:color="auto" w:fill="FFFFFF"/>
        <w:spacing w:after="0" w:line="240" w:lineRule="auto"/>
        <w:ind w:right="-41" w:firstLine="709"/>
        <w:jc w:val="both"/>
        <w:rPr>
          <w:rFonts w:ascii="Times New Roman" w:hAnsi="Times New Roman" w:cs="Times New Roman"/>
          <w:sz w:val="24"/>
          <w:szCs w:val="24"/>
        </w:rPr>
      </w:pPr>
      <w:r w:rsidRPr="002A1F2E">
        <w:rPr>
          <w:rFonts w:ascii="Times New Roman" w:hAnsi="Times New Roman" w:cs="Times New Roman"/>
          <w:sz w:val="24"/>
          <w:szCs w:val="24"/>
        </w:rPr>
        <w:t>МБОУ "Средняя общеобразовательная школа № 27 имени А.А.</w:t>
      </w:r>
      <w:r>
        <w:rPr>
          <w:rFonts w:ascii="Times New Roman" w:hAnsi="Times New Roman" w:cs="Times New Roman"/>
          <w:sz w:val="24"/>
          <w:szCs w:val="24"/>
        </w:rPr>
        <w:t xml:space="preserve"> Дейнеки"</w:t>
      </w:r>
      <w:r w:rsidRPr="002A1F2E">
        <w:rPr>
          <w:rFonts w:ascii="Times New Roman" w:hAnsi="Times New Roman" w:cs="Times New Roman"/>
          <w:sz w:val="24"/>
          <w:szCs w:val="24"/>
        </w:rPr>
        <w:t xml:space="preserve">, </w:t>
      </w:r>
      <w:proofErr w:type="gramStart"/>
      <w:r w:rsidRPr="002A1F2E">
        <w:rPr>
          <w:rFonts w:ascii="Times New Roman" w:hAnsi="Times New Roman" w:cs="Times New Roman"/>
          <w:sz w:val="24"/>
          <w:szCs w:val="24"/>
        </w:rPr>
        <w:t>реализующее</w:t>
      </w:r>
      <w:proofErr w:type="gramEnd"/>
      <w:r w:rsidRPr="002A1F2E">
        <w:rPr>
          <w:rFonts w:ascii="Times New Roman" w:hAnsi="Times New Roman" w:cs="Times New Roman"/>
          <w:sz w:val="24"/>
          <w:szCs w:val="24"/>
        </w:rPr>
        <w:t xml:space="preserve"> образовательную программу </w:t>
      </w:r>
      <w:r>
        <w:rPr>
          <w:rFonts w:ascii="Times New Roman" w:hAnsi="Times New Roman" w:cs="Times New Roman"/>
          <w:sz w:val="24"/>
          <w:szCs w:val="24"/>
        </w:rPr>
        <w:t>среднего</w:t>
      </w:r>
      <w:r w:rsidRPr="002A1F2E">
        <w:rPr>
          <w:rFonts w:ascii="Times New Roman" w:hAnsi="Times New Roman" w:cs="Times New Roman"/>
          <w:sz w:val="24"/>
          <w:szCs w:val="24"/>
        </w:rPr>
        <w:t xml:space="preserve"> общего образования, укомплектовано квалифицированными кадрами на 100%.</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 организации, осуществляющей образовательную деятельность, реализующей основную образовательную программу, создаются условия: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повышения эффективности и качества педагогического труда;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выявления, развития и использования потенциальных возможностей педагогических работников;</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осуществления мониторинга результатов педагогического труда.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Кадровое обеспечение реализации основной образовательной программы среднего общего образования может строиться по схеме: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должность;</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должностные обязанности;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количество работников в образовательной организации (требуется/имеется);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уровень работников образовательной организации: требования к уровню квалификации, фактический уровень.</w:t>
      </w:r>
    </w:p>
    <w:p w:rsidR="00AF39EC" w:rsidRPr="00007E44"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lastRenderedPageBreak/>
        <w:t xml:space="preserve">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w:t>
      </w:r>
      <w:hyperlink r:id="rId16" w:history="1">
        <w:r w:rsidRPr="00007E44">
          <w:rPr>
            <w:rFonts w:ascii="Times New Roman" w:hAnsi="Times New Roman" w:cs="Times New Roman"/>
            <w:sz w:val="24"/>
            <w:szCs w:val="24"/>
          </w:rPr>
          <w:t>профессионального стандарта</w:t>
        </w:r>
      </w:hyperlink>
      <w:r w:rsidRPr="00007E44">
        <w:rPr>
          <w:rFonts w:ascii="Times New Roman" w:hAnsi="Times New Roman" w:cs="Times New Roman"/>
          <w:sz w:val="24"/>
          <w:szCs w:val="24"/>
        </w:rPr>
        <w:t xml:space="preserve">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Результативность деятельности педагогических работников может оцениваться по схеме: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критерии оценки;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содержание критерия;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показатели/индикаторы.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При оценке качества деятельности педагогических работников могут учитываться: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востребованность услуг учителя (в том числе внеурочных) учениками и их родителями (законными представителями);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использование учителями современных педагогических технологий, в том числе ИКТ и здоровьесберегающих;</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участие в методической и научной работе;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распространение передового педагогического опыта;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повышение уровня профессионального мастерства;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работа учителя по формированию и сопровождению индивидуальных образовательных траекторий обучающихся;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руководство проектной деятельностью обучающихся;</w:t>
      </w:r>
    </w:p>
    <w:p w:rsidR="00AF39EC" w:rsidRPr="00AF39EC" w:rsidRDefault="00AF39EC" w:rsidP="006325E6">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взаимодействие со всеми участни</w:t>
      </w:r>
      <w:r w:rsidR="006325E6">
        <w:rPr>
          <w:rFonts w:ascii="Times New Roman" w:hAnsi="Times New Roman" w:cs="Times New Roman"/>
          <w:sz w:val="24"/>
          <w:szCs w:val="24"/>
        </w:rPr>
        <w:t>ками образовательных отношений.</w:t>
      </w:r>
    </w:p>
    <w:p w:rsidR="00AF39EC" w:rsidRPr="00AF39EC" w:rsidRDefault="00AF39EC" w:rsidP="006325E6">
      <w:pPr>
        <w:pStyle w:val="1"/>
        <w:spacing w:before="0" w:after="0"/>
        <w:ind w:firstLine="709"/>
        <w:jc w:val="both"/>
        <w:rPr>
          <w:rFonts w:ascii="Times New Roman" w:hAnsi="Times New Roman" w:cs="Times New Roman"/>
        </w:rPr>
      </w:pPr>
      <w:bookmarkStart w:id="45" w:name="sub_3315"/>
      <w:r w:rsidRPr="00AF39EC">
        <w:rPr>
          <w:rFonts w:ascii="Times New Roman" w:hAnsi="Times New Roman" w:cs="Times New Roman"/>
        </w:rPr>
        <w:t>Описание уровня квалификации педагогических, руководящих и иных работников организации, осуществляющей образовательную деятельность</w:t>
      </w:r>
      <w:bookmarkEnd w:id="45"/>
    </w:p>
    <w:p w:rsidR="00AF39EC" w:rsidRPr="00007E44" w:rsidRDefault="00AF39EC" w:rsidP="00AF39EC">
      <w:pPr>
        <w:spacing w:after="0" w:line="240" w:lineRule="auto"/>
        <w:ind w:firstLine="709"/>
        <w:jc w:val="both"/>
        <w:rPr>
          <w:rFonts w:ascii="Times New Roman" w:hAnsi="Times New Roman" w:cs="Times New Roman"/>
          <w:sz w:val="24"/>
          <w:szCs w:val="24"/>
        </w:rPr>
      </w:pPr>
      <w:r w:rsidRPr="00007E44">
        <w:rPr>
          <w:rFonts w:ascii="Times New Roman" w:hAnsi="Times New Roman" w:cs="Times New Roman"/>
          <w:sz w:val="24"/>
          <w:szCs w:val="24"/>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w:t>
      </w:r>
      <w:hyperlink r:id="rId17" w:history="1">
        <w:r w:rsidRPr="00007E44">
          <w:rPr>
            <w:rStyle w:val="af3"/>
            <w:rFonts w:ascii="Times New Roman" w:hAnsi="Times New Roman"/>
            <w:b w:val="0"/>
            <w:color w:val="auto"/>
            <w:sz w:val="24"/>
            <w:szCs w:val="24"/>
          </w:rPr>
          <w:t>профессионального стандарта</w:t>
        </w:r>
      </w:hyperlink>
      <w:r w:rsidRPr="00007E44">
        <w:rPr>
          <w:rFonts w:ascii="Times New Roman" w:hAnsi="Times New Roman" w:cs="Times New Roman"/>
          <w:sz w:val="24"/>
          <w:szCs w:val="24"/>
        </w:rPr>
        <w:t xml:space="preserve">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Квалификация педагогических работников организаций, осуществляющих образовательную деятельность, должна отражать:</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компетентность в соответствующих предметных областях знания и методах обучения;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сформированность гуманистической позиции, позитивной направленности на педагогическую деятельность;</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lastRenderedPageBreak/>
        <w:t>- самоорганизованность, эмоциональную устойчивость.</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w:t>
      </w:r>
      <w:hyperlink r:id="rId18" w:history="1">
        <w:r w:rsidRPr="006325E6">
          <w:rPr>
            <w:rStyle w:val="af3"/>
            <w:rFonts w:ascii="Times New Roman" w:hAnsi="Times New Roman"/>
            <w:b w:val="0"/>
            <w:color w:val="auto"/>
            <w:sz w:val="24"/>
            <w:szCs w:val="24"/>
          </w:rPr>
          <w:t>ФГОС СОО</w:t>
        </w:r>
      </w:hyperlink>
      <w:r w:rsidRPr="00AF39EC">
        <w:rPr>
          <w:rFonts w:ascii="Times New Roman" w:hAnsi="Times New Roman" w:cs="Times New Roman"/>
          <w:sz w:val="24"/>
          <w:szCs w:val="24"/>
        </w:rPr>
        <w:t xml:space="preserve"> и успешного достижения обучающимися планируемых результатов освоения основной образовательной программы, в том числе умения: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обеспечивать условия для успешной деятельности, позитивной мотивации, а также самомотивирования обучающихся;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осуществлять самостоятельный поиск и анализ информации с помощью современных информационно-поисковых технологий;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разрабатывать программы учебных предметов, курсов, методические и дидактические материалы;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организовывать и сопровождать учебно-исследовательскую и проектную деятельность обучающихся, выполнение ими индивидуального проекта;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 оценивать деятельность обучающихся в соответствии с требованиями </w:t>
      </w:r>
      <w:hyperlink r:id="rId19" w:history="1">
        <w:r w:rsidRPr="006325E6">
          <w:rPr>
            <w:rStyle w:val="af3"/>
            <w:rFonts w:ascii="Times New Roman" w:hAnsi="Times New Roman"/>
            <w:b w:val="0"/>
            <w:color w:val="auto"/>
            <w:sz w:val="24"/>
            <w:szCs w:val="24"/>
          </w:rPr>
          <w:t>ФГОС СОО</w:t>
        </w:r>
      </w:hyperlink>
      <w:r w:rsidRPr="00AF39EC">
        <w:rPr>
          <w:rFonts w:ascii="Times New Roman" w:hAnsi="Times New Roman" w:cs="Times New Roman"/>
          <w:sz w:val="24"/>
          <w:szCs w:val="24"/>
        </w:rPr>
        <w:t>,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интерпретировать результаты достижений обучающихся;</w:t>
      </w:r>
    </w:p>
    <w:p w:rsidR="00AF39EC" w:rsidRPr="006325E6" w:rsidRDefault="00AF39EC" w:rsidP="006325E6">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использовать возможности ИКТ, работать с текстовыми редакторами, электронными таблицами, электронной почтой и браузерами</w:t>
      </w:r>
      <w:bookmarkStart w:id="46" w:name="sub_3316"/>
      <w:r w:rsidR="006325E6">
        <w:rPr>
          <w:rFonts w:ascii="Times New Roman" w:hAnsi="Times New Roman" w:cs="Times New Roman"/>
          <w:sz w:val="24"/>
          <w:szCs w:val="24"/>
        </w:rPr>
        <w:t>, мультимедийным оборудованием.</w:t>
      </w:r>
    </w:p>
    <w:p w:rsidR="00AF39EC" w:rsidRPr="00AF39EC" w:rsidRDefault="00AF39EC" w:rsidP="006325E6">
      <w:pPr>
        <w:pStyle w:val="1"/>
        <w:spacing w:before="0" w:after="0"/>
        <w:ind w:firstLine="709"/>
        <w:jc w:val="both"/>
        <w:rPr>
          <w:rFonts w:ascii="Times New Roman" w:hAnsi="Times New Roman" w:cs="Times New Roman"/>
        </w:rPr>
      </w:pPr>
      <w:r w:rsidRPr="00AF39EC">
        <w:rPr>
          <w:rFonts w:ascii="Times New Roman" w:hAnsi="Times New Roman" w:cs="Times New Roman"/>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bookmarkEnd w:id="46"/>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AF39EC" w:rsidRPr="00007E44"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w:t>
      </w:r>
      <w:hyperlink r:id="rId20" w:history="1">
        <w:r w:rsidRPr="00007E44">
          <w:rPr>
            <w:rStyle w:val="af3"/>
            <w:rFonts w:ascii="Times New Roman" w:hAnsi="Times New Roman"/>
            <w:b w:val="0"/>
            <w:color w:val="auto"/>
            <w:sz w:val="24"/>
            <w:szCs w:val="24"/>
          </w:rPr>
          <w:t>приказом</w:t>
        </w:r>
      </w:hyperlink>
      <w:r w:rsidR="001D36EF" w:rsidRPr="00007E44">
        <w:rPr>
          <w:rFonts w:ascii="Times New Roman" w:hAnsi="Times New Roman" w:cs="Times New Roman"/>
          <w:sz w:val="24"/>
          <w:szCs w:val="24"/>
        </w:rPr>
        <w:t xml:space="preserve"> Министерства просвещения Российской Федерации</w:t>
      </w:r>
      <w:r w:rsidRPr="00007E44">
        <w:rPr>
          <w:rFonts w:ascii="Times New Roman" w:hAnsi="Times New Roman" w:cs="Times New Roman"/>
          <w:sz w:val="24"/>
          <w:szCs w:val="24"/>
        </w:rPr>
        <w:t xml:space="preserve"> от </w:t>
      </w:r>
      <w:r w:rsidR="001D36EF" w:rsidRPr="00007E44">
        <w:rPr>
          <w:rFonts w:ascii="Times New Roman" w:hAnsi="Times New Roman" w:cs="Times New Roman"/>
          <w:sz w:val="24"/>
          <w:szCs w:val="24"/>
        </w:rPr>
        <w:t>24</w:t>
      </w:r>
      <w:r w:rsidRPr="00007E44">
        <w:rPr>
          <w:rFonts w:ascii="Times New Roman" w:hAnsi="Times New Roman" w:cs="Times New Roman"/>
          <w:sz w:val="24"/>
          <w:szCs w:val="24"/>
        </w:rPr>
        <w:t xml:space="preserve"> </w:t>
      </w:r>
      <w:r w:rsidR="001D36EF" w:rsidRPr="00007E44">
        <w:rPr>
          <w:rFonts w:ascii="Times New Roman" w:hAnsi="Times New Roman" w:cs="Times New Roman"/>
          <w:sz w:val="24"/>
          <w:szCs w:val="24"/>
        </w:rPr>
        <w:t>марта 2023</w:t>
      </w:r>
      <w:r w:rsidRPr="00007E44">
        <w:rPr>
          <w:rFonts w:ascii="Times New Roman" w:hAnsi="Times New Roman" w:cs="Times New Roman"/>
          <w:sz w:val="24"/>
          <w:szCs w:val="24"/>
        </w:rPr>
        <w:t> г. N </w:t>
      </w:r>
      <w:r w:rsidR="001D36EF" w:rsidRPr="00007E44">
        <w:rPr>
          <w:rFonts w:ascii="Times New Roman" w:hAnsi="Times New Roman" w:cs="Times New Roman"/>
          <w:sz w:val="24"/>
          <w:szCs w:val="24"/>
        </w:rPr>
        <w:t>196</w:t>
      </w:r>
      <w:r w:rsidRPr="00007E44">
        <w:rPr>
          <w:rFonts w:ascii="Times New Roman" w:hAnsi="Times New Roman" w:cs="Times New Roman"/>
          <w:sz w:val="24"/>
          <w:szCs w:val="24"/>
        </w:rPr>
        <w:t xml:space="preserve"> "</w:t>
      </w:r>
      <w:r w:rsidR="001D36EF" w:rsidRPr="00007E44">
        <w:rPr>
          <w:rFonts w:ascii="Times New Roman" w:hAnsi="Times New Roman" w:cs="Times New Roman"/>
          <w:sz w:val="24"/>
          <w:szCs w:val="24"/>
        </w:rPr>
        <w:t>Об утверждении Порядка проведения аттестации педагогических работников организаций, осуществляющих образовательную деятельность</w:t>
      </w:r>
      <w:r w:rsidRPr="00007E44">
        <w:rPr>
          <w:rFonts w:ascii="Times New Roman" w:hAnsi="Times New Roman" w:cs="Times New Roman"/>
          <w:sz w:val="24"/>
          <w:szCs w:val="24"/>
        </w:rPr>
        <w:t>", а также методикой оценки уровня квалификации педагогических работников.</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При этом могут быть использованы различные образовательные организации, имеющие соответствующую лицензию.</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Формами повышения квалификации могут быть:</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lastRenderedPageBreak/>
        <w:t>- послевузовское обучение в высших учебных заведениях, в том числе в магистратуре, аспирантуре, докторантуре, на курсах повышения квалификации;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дистанционное образование; участие в различных педагогических проектах; создание и публикация методических материалов и др.</w:t>
      </w:r>
    </w:p>
    <w:p w:rsidR="00AF39EC" w:rsidRPr="00007E44" w:rsidRDefault="00AF39EC" w:rsidP="00852470">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w:t>
      </w:r>
      <w:r w:rsidR="00852470">
        <w:rPr>
          <w:rFonts w:ascii="Times New Roman" w:hAnsi="Times New Roman" w:cs="Times New Roman"/>
          <w:sz w:val="24"/>
          <w:szCs w:val="24"/>
        </w:rPr>
        <w:t>ующей части фонда оплаты труда.</w:t>
      </w:r>
    </w:p>
    <w:p w:rsidR="00AF39EC" w:rsidRPr="00AF39EC" w:rsidRDefault="002A1F2E" w:rsidP="00E93943">
      <w:pPr>
        <w:pStyle w:val="af5"/>
        <w:ind w:left="0" w:right="-1" w:firstLine="709"/>
        <w:jc w:val="center"/>
        <w:rPr>
          <w:b/>
          <w:sz w:val="24"/>
          <w:szCs w:val="24"/>
        </w:rPr>
      </w:pPr>
      <w:r>
        <w:rPr>
          <w:b/>
          <w:sz w:val="24"/>
          <w:szCs w:val="24"/>
        </w:rPr>
        <w:t>Кадровый</w:t>
      </w:r>
      <w:r w:rsidR="00AF39EC" w:rsidRPr="00AF39EC">
        <w:rPr>
          <w:b/>
          <w:sz w:val="24"/>
          <w:szCs w:val="24"/>
        </w:rPr>
        <w:t xml:space="preserve"> </w:t>
      </w:r>
      <w:r>
        <w:rPr>
          <w:b/>
          <w:sz w:val="24"/>
          <w:szCs w:val="24"/>
        </w:rPr>
        <w:t>состав</w:t>
      </w:r>
    </w:p>
    <w:p w:rsidR="00AF39EC" w:rsidRPr="00AF39EC" w:rsidRDefault="00AF39EC" w:rsidP="00E93943">
      <w:pPr>
        <w:pStyle w:val="af5"/>
        <w:ind w:left="0" w:right="-1" w:firstLine="709"/>
        <w:jc w:val="center"/>
        <w:rPr>
          <w:b/>
          <w:sz w:val="24"/>
          <w:szCs w:val="24"/>
        </w:rPr>
      </w:pPr>
      <w:r w:rsidRPr="00AF39EC">
        <w:rPr>
          <w:b/>
          <w:sz w:val="24"/>
          <w:szCs w:val="24"/>
        </w:rPr>
        <w:t>МБОУ «Средняя общеобразовательная школа № 27 имени А.А. Дейнеки»</w:t>
      </w:r>
    </w:p>
    <w:p w:rsidR="00951E3F" w:rsidRDefault="00AF39EC" w:rsidP="00951E3F">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МБОУ «Средняя общеобразовательная школа № 27 имени А.А. Дейнеки» </w:t>
      </w:r>
      <w:r w:rsidRPr="00AF39EC">
        <w:rPr>
          <w:rFonts w:ascii="Times New Roman" w:hAnsi="Times New Roman" w:cs="Times New Roman"/>
          <w:iCs/>
          <w:sz w:val="24"/>
          <w:szCs w:val="24"/>
        </w:rPr>
        <w:t>полностью укомплектована квалифицированными к</w:t>
      </w:r>
      <w:r w:rsidR="006325E6">
        <w:rPr>
          <w:rFonts w:ascii="Times New Roman" w:hAnsi="Times New Roman" w:cs="Times New Roman"/>
          <w:iCs/>
          <w:sz w:val="24"/>
          <w:szCs w:val="24"/>
        </w:rPr>
        <w:t>адрами</w:t>
      </w:r>
      <w:r w:rsidRPr="00AF39EC">
        <w:rPr>
          <w:rFonts w:ascii="Times New Roman" w:hAnsi="Times New Roman" w:cs="Times New Roman"/>
          <w:iCs/>
          <w:sz w:val="24"/>
          <w:szCs w:val="24"/>
        </w:rPr>
        <w:t xml:space="preserve">. </w:t>
      </w:r>
      <w:r w:rsidRPr="00AF39EC">
        <w:rPr>
          <w:rFonts w:ascii="Times New Roman" w:hAnsi="Times New Roman" w:cs="Times New Roman"/>
          <w:sz w:val="24"/>
          <w:szCs w:val="24"/>
        </w:rPr>
        <w:t xml:space="preserve">Организацию </w:t>
      </w:r>
      <w:r w:rsidR="006325E6">
        <w:rPr>
          <w:rFonts w:ascii="Times New Roman" w:hAnsi="Times New Roman" w:cs="Times New Roman"/>
          <w:sz w:val="24"/>
          <w:szCs w:val="24"/>
        </w:rPr>
        <w:t>образовательного процесса в 2022-2023</w:t>
      </w:r>
      <w:r w:rsidRPr="00AF39EC">
        <w:rPr>
          <w:rFonts w:ascii="Times New Roman" w:hAnsi="Times New Roman" w:cs="Times New Roman"/>
          <w:sz w:val="24"/>
          <w:szCs w:val="24"/>
        </w:rPr>
        <w:t xml:space="preserve"> учебном году осуществляли 90 работников,</w:t>
      </w:r>
      <w:r w:rsidR="006325E6">
        <w:rPr>
          <w:rFonts w:ascii="Times New Roman" w:hAnsi="Times New Roman" w:cs="Times New Roman"/>
          <w:sz w:val="24"/>
          <w:szCs w:val="24"/>
        </w:rPr>
        <w:t xml:space="preserve"> из них 6 внешних совместителей,</w:t>
      </w:r>
      <w:r w:rsidRPr="00AF39EC">
        <w:rPr>
          <w:rFonts w:ascii="Times New Roman" w:hAnsi="Times New Roman" w:cs="Times New Roman"/>
          <w:sz w:val="24"/>
          <w:szCs w:val="24"/>
        </w:rPr>
        <w:t xml:space="preserve"> административно-управленческий персонал (директор, заместители директора, главный бухгалтер) – </w:t>
      </w:r>
      <w:r w:rsidR="00951E3F">
        <w:rPr>
          <w:rFonts w:ascii="Times New Roman" w:hAnsi="Times New Roman" w:cs="Times New Roman"/>
          <w:sz w:val="24"/>
          <w:szCs w:val="24"/>
        </w:rPr>
        <w:t>9</w:t>
      </w:r>
      <w:r w:rsidRPr="00AF39EC">
        <w:rPr>
          <w:rFonts w:ascii="Times New Roman" w:hAnsi="Times New Roman" w:cs="Times New Roman"/>
          <w:sz w:val="24"/>
          <w:szCs w:val="24"/>
        </w:rPr>
        <w:t xml:space="preserve"> чело</w:t>
      </w:r>
      <w:r w:rsidR="006325E6">
        <w:rPr>
          <w:rFonts w:ascii="Times New Roman" w:hAnsi="Times New Roman" w:cs="Times New Roman"/>
          <w:sz w:val="24"/>
          <w:szCs w:val="24"/>
        </w:rPr>
        <w:t>век, учителя – 4</w:t>
      </w:r>
      <w:r w:rsidRPr="00AF39EC">
        <w:rPr>
          <w:rFonts w:ascii="Times New Roman" w:hAnsi="Times New Roman" w:cs="Times New Roman"/>
          <w:sz w:val="24"/>
          <w:szCs w:val="24"/>
        </w:rPr>
        <w:t>3, проч</w:t>
      </w:r>
      <w:r w:rsidR="006325E6">
        <w:rPr>
          <w:rFonts w:ascii="Times New Roman" w:hAnsi="Times New Roman" w:cs="Times New Roman"/>
          <w:sz w:val="24"/>
          <w:szCs w:val="24"/>
        </w:rPr>
        <w:t>ие педагогические работники – 15</w:t>
      </w:r>
      <w:r w:rsidRPr="00AF39EC">
        <w:rPr>
          <w:rFonts w:ascii="Times New Roman" w:hAnsi="Times New Roman" w:cs="Times New Roman"/>
          <w:sz w:val="24"/>
          <w:szCs w:val="24"/>
        </w:rPr>
        <w:t>, учебно-вспомогательн</w:t>
      </w:r>
      <w:r w:rsidR="006325E6">
        <w:rPr>
          <w:rFonts w:ascii="Times New Roman" w:hAnsi="Times New Roman" w:cs="Times New Roman"/>
          <w:sz w:val="24"/>
          <w:szCs w:val="24"/>
        </w:rPr>
        <w:t>ый и обслуживающий персонал – 18</w:t>
      </w:r>
      <w:r w:rsidRPr="00AF39EC">
        <w:rPr>
          <w:rFonts w:ascii="Times New Roman" w:hAnsi="Times New Roman" w:cs="Times New Roman"/>
          <w:sz w:val="24"/>
          <w:szCs w:val="24"/>
        </w:rPr>
        <w:t xml:space="preserve">. </w:t>
      </w:r>
      <w:r w:rsidR="00951E3F" w:rsidRPr="00951E3F">
        <w:rPr>
          <w:rFonts w:ascii="Times New Roman" w:hAnsi="Times New Roman" w:cs="Times New Roman"/>
          <w:sz w:val="24"/>
          <w:szCs w:val="24"/>
        </w:rPr>
        <w:t>Из педагогических и административных работников имеют высшую категорию 25 чел. (в том числе заместители директора по совмещённой должности «учитель» – 4 человека), первую категорию – 13 человек.</w:t>
      </w:r>
    </w:p>
    <w:p w:rsidR="00747C34" w:rsidRPr="00DA1844" w:rsidRDefault="00747C34" w:rsidP="00951E3F">
      <w:pPr>
        <w:spacing w:after="0" w:line="240" w:lineRule="auto"/>
        <w:ind w:firstLine="709"/>
        <w:jc w:val="both"/>
        <w:rPr>
          <w:rFonts w:ascii="Times New Roman" w:hAnsi="Times New Roman" w:cs="Times New Roman"/>
          <w:sz w:val="24"/>
          <w:szCs w:val="24"/>
        </w:rPr>
      </w:pPr>
      <w:r w:rsidRPr="00DA1844">
        <w:rPr>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5000" w:type="pct"/>
        <w:jc w:val="center"/>
        <w:tblCellMar>
          <w:left w:w="10" w:type="dxa"/>
          <w:right w:w="10" w:type="dxa"/>
        </w:tblCellMar>
        <w:tblLook w:val="0000" w:firstRow="0" w:lastRow="0" w:firstColumn="0" w:lastColumn="0" w:noHBand="0" w:noVBand="0"/>
      </w:tblPr>
      <w:tblGrid>
        <w:gridCol w:w="2504"/>
        <w:gridCol w:w="2503"/>
        <w:gridCol w:w="2164"/>
        <w:gridCol w:w="2203"/>
      </w:tblGrid>
      <w:tr w:rsidR="00747C34" w:rsidRPr="00DA1844" w:rsidTr="00787B39">
        <w:trPr>
          <w:trHeight w:hRule="exact" w:val="1968"/>
          <w:jc w:val="center"/>
        </w:trPr>
        <w:tc>
          <w:tcPr>
            <w:tcW w:w="1335" w:type="pct"/>
            <w:tcBorders>
              <w:top w:val="single" w:sz="4" w:space="0" w:color="auto"/>
              <w:left w:val="single" w:sz="4" w:space="0" w:color="auto"/>
              <w:bottom w:val="single" w:sz="4" w:space="0" w:color="auto"/>
            </w:tcBorders>
            <w:vAlign w:val="center"/>
          </w:tcPr>
          <w:p w:rsidR="00747C34" w:rsidRPr="00DA1844" w:rsidRDefault="00747C34" w:rsidP="002A1F2E">
            <w:pPr>
              <w:pStyle w:val="afff"/>
              <w:spacing w:line="240" w:lineRule="auto"/>
              <w:ind w:firstLine="0"/>
              <w:rPr>
                <w:rFonts w:ascii="Times New Roman" w:hAnsi="Times New Roman" w:cs="Times New Roman"/>
                <w:color w:val="auto"/>
                <w:sz w:val="24"/>
                <w:szCs w:val="24"/>
              </w:rPr>
            </w:pPr>
            <w:r w:rsidRPr="00DA1844">
              <w:rPr>
                <w:rFonts w:ascii="Times New Roman" w:hAnsi="Times New Roman" w:cs="Times New Roman"/>
                <w:b/>
                <w:bCs/>
                <w:color w:val="auto"/>
                <w:sz w:val="24"/>
                <w:szCs w:val="24"/>
              </w:rPr>
              <w:t>Категория работников</w:t>
            </w:r>
          </w:p>
        </w:tc>
        <w:tc>
          <w:tcPr>
            <w:tcW w:w="1335" w:type="pct"/>
            <w:tcBorders>
              <w:top w:val="single" w:sz="4" w:space="0" w:color="auto"/>
              <w:left w:val="single" w:sz="4" w:space="0" w:color="auto"/>
              <w:bottom w:val="single" w:sz="4" w:space="0" w:color="auto"/>
            </w:tcBorders>
            <w:vAlign w:val="center"/>
          </w:tcPr>
          <w:p w:rsidR="00747C34" w:rsidRPr="00DA1844" w:rsidRDefault="00747C34" w:rsidP="002A1F2E">
            <w:pPr>
              <w:pStyle w:val="afff"/>
              <w:spacing w:line="240" w:lineRule="auto"/>
              <w:ind w:firstLine="0"/>
              <w:rPr>
                <w:rFonts w:ascii="Times New Roman" w:hAnsi="Times New Roman" w:cs="Times New Roman"/>
                <w:color w:val="auto"/>
                <w:sz w:val="24"/>
                <w:szCs w:val="24"/>
              </w:rPr>
            </w:pPr>
            <w:r w:rsidRPr="00DA1844">
              <w:rPr>
                <w:rFonts w:ascii="Times New Roman" w:hAnsi="Times New Roman" w:cs="Times New Roman"/>
                <w:b/>
                <w:bCs/>
                <w:color w:val="auto"/>
                <w:sz w:val="24"/>
                <w:szCs w:val="24"/>
              </w:rPr>
              <w:t>Подтверждение уровня квалификации документами об образовании (профессиональной переподготовке</w:t>
            </w:r>
            <w:proofErr w:type="gramStart"/>
            <w:r w:rsidRPr="00DA1844">
              <w:rPr>
                <w:rFonts w:ascii="Times New Roman" w:hAnsi="Times New Roman" w:cs="Times New Roman"/>
                <w:b/>
                <w:bCs/>
                <w:color w:val="auto"/>
                <w:sz w:val="24"/>
                <w:szCs w:val="24"/>
              </w:rPr>
              <w:t>) (%)</w:t>
            </w:r>
            <w:proofErr w:type="gramEnd"/>
          </w:p>
        </w:tc>
        <w:tc>
          <w:tcPr>
            <w:tcW w:w="2329" w:type="pct"/>
            <w:gridSpan w:val="2"/>
            <w:tcBorders>
              <w:top w:val="single" w:sz="4" w:space="0" w:color="auto"/>
              <w:left w:val="single" w:sz="4" w:space="0" w:color="auto"/>
              <w:bottom w:val="single" w:sz="4" w:space="0" w:color="auto"/>
              <w:right w:val="single" w:sz="4" w:space="0" w:color="auto"/>
            </w:tcBorders>
            <w:vAlign w:val="center"/>
          </w:tcPr>
          <w:p w:rsidR="00747C34" w:rsidRPr="00DA1844" w:rsidRDefault="00747C34" w:rsidP="001A5B40">
            <w:pPr>
              <w:pStyle w:val="afff"/>
              <w:spacing w:line="240" w:lineRule="auto"/>
              <w:ind w:firstLine="851"/>
              <w:jc w:val="center"/>
              <w:rPr>
                <w:rFonts w:ascii="Times New Roman" w:hAnsi="Times New Roman" w:cs="Times New Roman"/>
                <w:color w:val="auto"/>
                <w:sz w:val="24"/>
                <w:szCs w:val="24"/>
              </w:rPr>
            </w:pPr>
            <w:r w:rsidRPr="00DA1844">
              <w:rPr>
                <w:rFonts w:ascii="Times New Roman" w:hAnsi="Times New Roman" w:cs="Times New Roman"/>
                <w:b/>
                <w:bCs/>
                <w:color w:val="auto"/>
                <w:sz w:val="24"/>
                <w:szCs w:val="24"/>
              </w:rPr>
              <w:t>Подтверждение уровня квалификации результатами аттестации</w:t>
            </w:r>
          </w:p>
        </w:tc>
      </w:tr>
      <w:tr w:rsidR="00747C34" w:rsidRPr="00DA1844" w:rsidTr="001A5B40">
        <w:trPr>
          <w:trHeight w:hRule="exact" w:val="1066"/>
          <w:jc w:val="center"/>
        </w:trPr>
        <w:tc>
          <w:tcPr>
            <w:tcW w:w="1335" w:type="pct"/>
            <w:tcBorders>
              <w:top w:val="single" w:sz="4" w:space="0" w:color="auto"/>
              <w:left w:val="single" w:sz="4" w:space="0" w:color="auto"/>
            </w:tcBorders>
          </w:tcPr>
          <w:p w:rsidR="00747C34" w:rsidRPr="00DA1844" w:rsidRDefault="00747C34" w:rsidP="001A5B40">
            <w:pPr>
              <w:spacing w:line="240" w:lineRule="auto"/>
              <w:ind w:firstLine="851"/>
              <w:rPr>
                <w:rFonts w:ascii="Times New Roman" w:hAnsi="Times New Roman" w:cs="Times New Roman"/>
                <w:sz w:val="24"/>
                <w:szCs w:val="24"/>
              </w:rPr>
            </w:pPr>
          </w:p>
        </w:tc>
        <w:tc>
          <w:tcPr>
            <w:tcW w:w="1335" w:type="pct"/>
            <w:tcBorders>
              <w:top w:val="single" w:sz="4" w:space="0" w:color="auto"/>
              <w:left w:val="single" w:sz="4" w:space="0" w:color="auto"/>
            </w:tcBorders>
          </w:tcPr>
          <w:p w:rsidR="00747C34" w:rsidRPr="00DA1844" w:rsidRDefault="00747C34" w:rsidP="001A5B40">
            <w:pPr>
              <w:spacing w:line="240" w:lineRule="auto"/>
              <w:ind w:firstLine="851"/>
              <w:rPr>
                <w:rFonts w:ascii="Times New Roman" w:hAnsi="Times New Roman" w:cs="Times New Roman"/>
                <w:sz w:val="24"/>
                <w:szCs w:val="24"/>
              </w:rPr>
            </w:pPr>
          </w:p>
        </w:tc>
        <w:tc>
          <w:tcPr>
            <w:tcW w:w="1154" w:type="pct"/>
            <w:tcBorders>
              <w:top w:val="single" w:sz="4" w:space="0" w:color="auto"/>
              <w:left w:val="single" w:sz="4" w:space="0" w:color="auto"/>
            </w:tcBorders>
            <w:vAlign w:val="center"/>
          </w:tcPr>
          <w:p w:rsidR="00747C34" w:rsidRPr="00DA1844" w:rsidRDefault="00747C34" w:rsidP="00747C34">
            <w:pPr>
              <w:pStyle w:val="afff"/>
              <w:spacing w:line="240" w:lineRule="auto"/>
              <w:ind w:firstLine="0"/>
              <w:rPr>
                <w:rFonts w:ascii="Times New Roman" w:hAnsi="Times New Roman" w:cs="Times New Roman"/>
                <w:color w:val="auto"/>
                <w:sz w:val="24"/>
                <w:szCs w:val="24"/>
              </w:rPr>
            </w:pPr>
            <w:r w:rsidRPr="00DA1844">
              <w:rPr>
                <w:rFonts w:ascii="Times New Roman" w:hAnsi="Times New Roman" w:cs="Times New Roman"/>
                <w:b/>
                <w:bCs/>
                <w:color w:val="auto"/>
                <w:sz w:val="24"/>
                <w:szCs w:val="24"/>
              </w:rPr>
              <w:t>Соответствие занимаемой должности (%)</w:t>
            </w:r>
          </w:p>
        </w:tc>
        <w:tc>
          <w:tcPr>
            <w:tcW w:w="1175" w:type="pct"/>
            <w:tcBorders>
              <w:top w:val="single" w:sz="4" w:space="0" w:color="auto"/>
              <w:left w:val="single" w:sz="4" w:space="0" w:color="auto"/>
              <w:right w:val="single" w:sz="4" w:space="0" w:color="auto"/>
            </w:tcBorders>
            <w:vAlign w:val="center"/>
          </w:tcPr>
          <w:p w:rsidR="00747C34" w:rsidRPr="00DA1844" w:rsidRDefault="00747C34" w:rsidP="00747C34">
            <w:pPr>
              <w:pStyle w:val="afff"/>
              <w:spacing w:line="240" w:lineRule="auto"/>
              <w:ind w:firstLine="0"/>
              <w:rPr>
                <w:rFonts w:ascii="Times New Roman" w:hAnsi="Times New Roman" w:cs="Times New Roman"/>
                <w:color w:val="auto"/>
                <w:sz w:val="24"/>
                <w:szCs w:val="24"/>
              </w:rPr>
            </w:pPr>
            <w:r w:rsidRPr="00DA1844">
              <w:rPr>
                <w:rFonts w:ascii="Times New Roman" w:hAnsi="Times New Roman" w:cs="Times New Roman"/>
                <w:b/>
                <w:bCs/>
                <w:color w:val="auto"/>
                <w:sz w:val="24"/>
                <w:szCs w:val="24"/>
              </w:rPr>
              <w:t>Квалификационная категория (%)</w:t>
            </w:r>
          </w:p>
        </w:tc>
      </w:tr>
      <w:tr w:rsidR="00747C34" w:rsidRPr="00DA1844" w:rsidTr="001A5B40">
        <w:trPr>
          <w:trHeight w:hRule="exact" w:val="562"/>
          <w:jc w:val="center"/>
        </w:trPr>
        <w:tc>
          <w:tcPr>
            <w:tcW w:w="1335" w:type="pct"/>
            <w:tcBorders>
              <w:top w:val="single" w:sz="4" w:space="0" w:color="auto"/>
              <w:left w:val="single" w:sz="4" w:space="0" w:color="auto"/>
            </w:tcBorders>
            <w:vAlign w:val="center"/>
          </w:tcPr>
          <w:p w:rsidR="00747C34" w:rsidRPr="00DA1844" w:rsidRDefault="00747C34" w:rsidP="001A5B40">
            <w:pPr>
              <w:pStyle w:val="afff"/>
              <w:spacing w:line="240" w:lineRule="auto"/>
              <w:ind w:firstLine="0"/>
              <w:rPr>
                <w:rFonts w:ascii="Times New Roman" w:hAnsi="Times New Roman" w:cs="Times New Roman"/>
                <w:color w:val="auto"/>
                <w:sz w:val="24"/>
                <w:szCs w:val="24"/>
              </w:rPr>
            </w:pPr>
            <w:r w:rsidRPr="00DA1844">
              <w:rPr>
                <w:rFonts w:ascii="Times New Roman" w:hAnsi="Times New Roman" w:cs="Times New Roman"/>
                <w:color w:val="auto"/>
                <w:sz w:val="24"/>
                <w:szCs w:val="24"/>
              </w:rPr>
              <w:t>Педагогические работники</w:t>
            </w:r>
          </w:p>
        </w:tc>
        <w:tc>
          <w:tcPr>
            <w:tcW w:w="1335" w:type="pct"/>
            <w:tcBorders>
              <w:top w:val="single" w:sz="4" w:space="0" w:color="auto"/>
              <w:left w:val="single" w:sz="4" w:space="0" w:color="auto"/>
            </w:tcBorders>
            <w:vAlign w:val="center"/>
          </w:tcPr>
          <w:p w:rsidR="00747C34" w:rsidRPr="00DA1844" w:rsidRDefault="00747C34" w:rsidP="001A5B40">
            <w:pPr>
              <w:spacing w:line="240" w:lineRule="auto"/>
              <w:ind w:firstLine="851"/>
              <w:jc w:val="center"/>
              <w:rPr>
                <w:rFonts w:ascii="Times New Roman" w:hAnsi="Times New Roman" w:cs="Times New Roman"/>
                <w:sz w:val="24"/>
                <w:szCs w:val="24"/>
              </w:rPr>
            </w:pPr>
            <w:r w:rsidRPr="00DA1844">
              <w:rPr>
                <w:rFonts w:ascii="Times New Roman" w:hAnsi="Times New Roman" w:cs="Times New Roman"/>
                <w:sz w:val="24"/>
                <w:szCs w:val="24"/>
              </w:rPr>
              <w:t>100</w:t>
            </w:r>
          </w:p>
        </w:tc>
        <w:tc>
          <w:tcPr>
            <w:tcW w:w="1154" w:type="pct"/>
            <w:tcBorders>
              <w:top w:val="single" w:sz="4" w:space="0" w:color="auto"/>
              <w:left w:val="single" w:sz="4" w:space="0" w:color="auto"/>
            </w:tcBorders>
            <w:vAlign w:val="center"/>
          </w:tcPr>
          <w:p w:rsidR="00747C34" w:rsidRPr="00DA1844" w:rsidRDefault="00747C34" w:rsidP="001A5B40">
            <w:pPr>
              <w:spacing w:line="240" w:lineRule="auto"/>
              <w:ind w:firstLine="851"/>
              <w:jc w:val="center"/>
              <w:rPr>
                <w:rFonts w:ascii="Times New Roman" w:hAnsi="Times New Roman" w:cs="Times New Roman"/>
                <w:sz w:val="24"/>
                <w:szCs w:val="24"/>
              </w:rPr>
            </w:pPr>
            <w:r w:rsidRPr="00DA1844">
              <w:rPr>
                <w:rFonts w:ascii="Times New Roman" w:hAnsi="Times New Roman" w:cs="Times New Roman"/>
                <w:sz w:val="24"/>
                <w:szCs w:val="24"/>
              </w:rPr>
              <w:t>100</w:t>
            </w:r>
          </w:p>
        </w:tc>
        <w:tc>
          <w:tcPr>
            <w:tcW w:w="1175" w:type="pct"/>
            <w:tcBorders>
              <w:top w:val="single" w:sz="4" w:space="0" w:color="auto"/>
              <w:left w:val="single" w:sz="4" w:space="0" w:color="auto"/>
              <w:right w:val="single" w:sz="4" w:space="0" w:color="auto"/>
            </w:tcBorders>
            <w:vAlign w:val="center"/>
          </w:tcPr>
          <w:p w:rsidR="00747C34" w:rsidRPr="00DA1844" w:rsidRDefault="00747C34" w:rsidP="001A5B40">
            <w:pPr>
              <w:spacing w:line="240" w:lineRule="auto"/>
              <w:ind w:firstLine="851"/>
              <w:jc w:val="center"/>
              <w:rPr>
                <w:rFonts w:ascii="Times New Roman" w:hAnsi="Times New Roman" w:cs="Times New Roman"/>
                <w:sz w:val="24"/>
                <w:szCs w:val="24"/>
              </w:rPr>
            </w:pPr>
            <w:r w:rsidRPr="00DA1844">
              <w:rPr>
                <w:rFonts w:ascii="Times New Roman" w:hAnsi="Times New Roman" w:cs="Times New Roman"/>
                <w:sz w:val="24"/>
                <w:szCs w:val="24"/>
              </w:rPr>
              <w:t>100</w:t>
            </w:r>
          </w:p>
        </w:tc>
      </w:tr>
      <w:tr w:rsidR="00747C34" w:rsidRPr="00DA1844" w:rsidTr="001A5B40">
        <w:trPr>
          <w:trHeight w:hRule="exact" w:val="562"/>
          <w:jc w:val="center"/>
        </w:trPr>
        <w:tc>
          <w:tcPr>
            <w:tcW w:w="1335" w:type="pct"/>
            <w:tcBorders>
              <w:top w:val="single" w:sz="4" w:space="0" w:color="auto"/>
              <w:left w:val="single" w:sz="4" w:space="0" w:color="auto"/>
              <w:bottom w:val="single" w:sz="4" w:space="0" w:color="auto"/>
            </w:tcBorders>
            <w:vAlign w:val="center"/>
          </w:tcPr>
          <w:p w:rsidR="00747C34" w:rsidRPr="00DA1844" w:rsidRDefault="00747C34" w:rsidP="001A5B40">
            <w:pPr>
              <w:pStyle w:val="afff"/>
              <w:spacing w:line="240" w:lineRule="auto"/>
              <w:ind w:firstLine="0"/>
              <w:rPr>
                <w:rFonts w:ascii="Times New Roman" w:hAnsi="Times New Roman" w:cs="Times New Roman"/>
                <w:color w:val="auto"/>
                <w:sz w:val="24"/>
                <w:szCs w:val="24"/>
              </w:rPr>
            </w:pPr>
            <w:r w:rsidRPr="00DA1844">
              <w:rPr>
                <w:rFonts w:ascii="Times New Roman" w:hAnsi="Times New Roman" w:cs="Times New Roman"/>
                <w:color w:val="auto"/>
                <w:sz w:val="24"/>
                <w:szCs w:val="24"/>
              </w:rPr>
              <w:t>Руководящие работники</w:t>
            </w:r>
          </w:p>
        </w:tc>
        <w:tc>
          <w:tcPr>
            <w:tcW w:w="1335" w:type="pct"/>
            <w:tcBorders>
              <w:top w:val="single" w:sz="4" w:space="0" w:color="auto"/>
              <w:left w:val="single" w:sz="4" w:space="0" w:color="auto"/>
              <w:bottom w:val="single" w:sz="4" w:space="0" w:color="auto"/>
            </w:tcBorders>
            <w:vAlign w:val="center"/>
          </w:tcPr>
          <w:p w:rsidR="00747C34" w:rsidRPr="00DA1844" w:rsidRDefault="00747C34" w:rsidP="001A5B40">
            <w:pPr>
              <w:spacing w:line="240" w:lineRule="auto"/>
              <w:ind w:firstLine="851"/>
              <w:jc w:val="center"/>
              <w:rPr>
                <w:rFonts w:ascii="Times New Roman" w:hAnsi="Times New Roman" w:cs="Times New Roman"/>
                <w:sz w:val="24"/>
                <w:szCs w:val="24"/>
              </w:rPr>
            </w:pPr>
            <w:r w:rsidRPr="00DA1844">
              <w:rPr>
                <w:rFonts w:ascii="Times New Roman" w:hAnsi="Times New Roman" w:cs="Times New Roman"/>
                <w:sz w:val="24"/>
                <w:szCs w:val="24"/>
              </w:rPr>
              <w:t>100</w:t>
            </w:r>
          </w:p>
        </w:tc>
        <w:tc>
          <w:tcPr>
            <w:tcW w:w="1154" w:type="pct"/>
            <w:tcBorders>
              <w:top w:val="single" w:sz="4" w:space="0" w:color="auto"/>
              <w:left w:val="single" w:sz="4" w:space="0" w:color="auto"/>
              <w:bottom w:val="single" w:sz="4" w:space="0" w:color="auto"/>
            </w:tcBorders>
            <w:vAlign w:val="center"/>
          </w:tcPr>
          <w:p w:rsidR="00747C34" w:rsidRPr="00DA1844" w:rsidRDefault="00747C34" w:rsidP="001A5B40">
            <w:pPr>
              <w:spacing w:line="240" w:lineRule="auto"/>
              <w:ind w:firstLine="851"/>
              <w:jc w:val="center"/>
              <w:rPr>
                <w:rFonts w:ascii="Times New Roman" w:hAnsi="Times New Roman" w:cs="Times New Roman"/>
                <w:sz w:val="24"/>
                <w:szCs w:val="24"/>
              </w:rPr>
            </w:pPr>
            <w:r w:rsidRPr="00DA1844">
              <w:rPr>
                <w:rFonts w:ascii="Times New Roman" w:hAnsi="Times New Roman" w:cs="Times New Roman"/>
                <w:sz w:val="24"/>
                <w:szCs w:val="24"/>
              </w:rPr>
              <w:t>100</w:t>
            </w:r>
          </w:p>
        </w:tc>
        <w:tc>
          <w:tcPr>
            <w:tcW w:w="1175" w:type="pct"/>
            <w:tcBorders>
              <w:top w:val="single" w:sz="4" w:space="0" w:color="auto"/>
              <w:left w:val="single" w:sz="4" w:space="0" w:color="auto"/>
              <w:bottom w:val="single" w:sz="4" w:space="0" w:color="auto"/>
              <w:right w:val="single" w:sz="4" w:space="0" w:color="auto"/>
            </w:tcBorders>
            <w:vAlign w:val="center"/>
          </w:tcPr>
          <w:p w:rsidR="00747C34" w:rsidRPr="00DA1844" w:rsidRDefault="00747C34" w:rsidP="001A5B40">
            <w:pPr>
              <w:spacing w:line="240" w:lineRule="auto"/>
              <w:ind w:firstLine="851"/>
              <w:jc w:val="center"/>
              <w:rPr>
                <w:rFonts w:ascii="Times New Roman" w:hAnsi="Times New Roman" w:cs="Times New Roman"/>
                <w:sz w:val="24"/>
                <w:szCs w:val="24"/>
              </w:rPr>
            </w:pPr>
            <w:r w:rsidRPr="00DA1844">
              <w:rPr>
                <w:rFonts w:ascii="Times New Roman" w:hAnsi="Times New Roman" w:cs="Times New Roman"/>
                <w:sz w:val="24"/>
                <w:szCs w:val="24"/>
              </w:rPr>
              <w:t>100</w:t>
            </w:r>
          </w:p>
        </w:tc>
      </w:tr>
      <w:tr w:rsidR="00747C34" w:rsidRPr="00DA1844" w:rsidTr="001A5B40">
        <w:trPr>
          <w:trHeight w:hRule="exact" w:val="566"/>
          <w:jc w:val="center"/>
        </w:trPr>
        <w:tc>
          <w:tcPr>
            <w:tcW w:w="1335" w:type="pct"/>
            <w:tcBorders>
              <w:top w:val="single" w:sz="4" w:space="0" w:color="auto"/>
              <w:left w:val="single" w:sz="4" w:space="0" w:color="auto"/>
              <w:bottom w:val="single" w:sz="4" w:space="0" w:color="auto"/>
            </w:tcBorders>
            <w:vAlign w:val="center"/>
          </w:tcPr>
          <w:p w:rsidR="00747C34" w:rsidRPr="00DA1844" w:rsidRDefault="00747C34" w:rsidP="001A5B40">
            <w:pPr>
              <w:pStyle w:val="afff"/>
              <w:spacing w:line="240" w:lineRule="auto"/>
              <w:ind w:firstLine="0"/>
              <w:rPr>
                <w:rFonts w:ascii="Times New Roman" w:hAnsi="Times New Roman" w:cs="Times New Roman"/>
                <w:color w:val="auto"/>
                <w:sz w:val="24"/>
                <w:szCs w:val="24"/>
              </w:rPr>
            </w:pPr>
            <w:r w:rsidRPr="00DA1844">
              <w:rPr>
                <w:rFonts w:ascii="Times New Roman" w:hAnsi="Times New Roman" w:cs="Times New Roman"/>
                <w:color w:val="auto"/>
                <w:sz w:val="24"/>
                <w:szCs w:val="24"/>
              </w:rPr>
              <w:t>Иные работники</w:t>
            </w:r>
          </w:p>
        </w:tc>
        <w:tc>
          <w:tcPr>
            <w:tcW w:w="1335" w:type="pct"/>
            <w:tcBorders>
              <w:top w:val="single" w:sz="4" w:space="0" w:color="auto"/>
              <w:left w:val="single" w:sz="4" w:space="0" w:color="auto"/>
              <w:bottom w:val="single" w:sz="4" w:space="0" w:color="auto"/>
            </w:tcBorders>
            <w:vAlign w:val="center"/>
          </w:tcPr>
          <w:p w:rsidR="00747C34" w:rsidRPr="00DA1844" w:rsidRDefault="00747C34" w:rsidP="001A5B40">
            <w:pPr>
              <w:spacing w:line="240" w:lineRule="auto"/>
              <w:ind w:firstLine="851"/>
              <w:jc w:val="center"/>
              <w:rPr>
                <w:rFonts w:ascii="Times New Roman" w:hAnsi="Times New Roman" w:cs="Times New Roman"/>
                <w:sz w:val="24"/>
                <w:szCs w:val="24"/>
              </w:rPr>
            </w:pPr>
            <w:r w:rsidRPr="00DA1844">
              <w:rPr>
                <w:rFonts w:ascii="Times New Roman" w:hAnsi="Times New Roman" w:cs="Times New Roman"/>
                <w:sz w:val="24"/>
                <w:szCs w:val="24"/>
              </w:rPr>
              <w:t>100</w:t>
            </w:r>
          </w:p>
        </w:tc>
        <w:tc>
          <w:tcPr>
            <w:tcW w:w="1154" w:type="pct"/>
            <w:tcBorders>
              <w:top w:val="single" w:sz="4" w:space="0" w:color="auto"/>
              <w:left w:val="single" w:sz="4" w:space="0" w:color="auto"/>
              <w:bottom w:val="single" w:sz="4" w:space="0" w:color="auto"/>
            </w:tcBorders>
            <w:vAlign w:val="center"/>
          </w:tcPr>
          <w:p w:rsidR="00747C34" w:rsidRPr="00DA1844" w:rsidRDefault="00747C34" w:rsidP="001A5B40">
            <w:pPr>
              <w:spacing w:line="240" w:lineRule="auto"/>
              <w:ind w:firstLine="851"/>
              <w:jc w:val="center"/>
              <w:rPr>
                <w:rFonts w:ascii="Times New Roman" w:hAnsi="Times New Roman" w:cs="Times New Roman"/>
                <w:sz w:val="24"/>
                <w:szCs w:val="24"/>
              </w:rPr>
            </w:pPr>
            <w:r w:rsidRPr="00DA1844">
              <w:rPr>
                <w:rFonts w:ascii="Times New Roman" w:hAnsi="Times New Roman" w:cs="Times New Roman"/>
                <w:sz w:val="24"/>
                <w:szCs w:val="24"/>
              </w:rPr>
              <w:t>100</w:t>
            </w:r>
          </w:p>
        </w:tc>
        <w:tc>
          <w:tcPr>
            <w:tcW w:w="1175" w:type="pct"/>
            <w:tcBorders>
              <w:top w:val="single" w:sz="4" w:space="0" w:color="auto"/>
              <w:left w:val="single" w:sz="4" w:space="0" w:color="auto"/>
              <w:bottom w:val="single" w:sz="4" w:space="0" w:color="auto"/>
              <w:right w:val="single" w:sz="4" w:space="0" w:color="auto"/>
            </w:tcBorders>
            <w:vAlign w:val="center"/>
          </w:tcPr>
          <w:p w:rsidR="00747C34" w:rsidRPr="00DA1844" w:rsidRDefault="00747C34" w:rsidP="001A5B40">
            <w:pPr>
              <w:spacing w:line="240" w:lineRule="auto"/>
              <w:ind w:firstLine="851"/>
              <w:jc w:val="center"/>
              <w:rPr>
                <w:rFonts w:ascii="Times New Roman" w:hAnsi="Times New Roman" w:cs="Times New Roman"/>
                <w:sz w:val="24"/>
                <w:szCs w:val="24"/>
              </w:rPr>
            </w:pPr>
            <w:r w:rsidRPr="00DA1844">
              <w:rPr>
                <w:rFonts w:ascii="Times New Roman" w:hAnsi="Times New Roman" w:cs="Times New Roman"/>
                <w:sz w:val="24"/>
                <w:szCs w:val="24"/>
              </w:rPr>
              <w:t>100</w:t>
            </w:r>
          </w:p>
        </w:tc>
      </w:tr>
    </w:tbl>
    <w:p w:rsidR="00747C34" w:rsidRPr="0039690E" w:rsidRDefault="00747C34" w:rsidP="00747C34">
      <w:pPr>
        <w:pStyle w:val="12"/>
        <w:spacing w:line="240" w:lineRule="auto"/>
        <w:jc w:val="both"/>
        <w:rPr>
          <w:rFonts w:ascii="Times New Roman" w:hAnsi="Times New Roman" w:cs="Times New Roman"/>
          <w:color w:val="auto"/>
          <w:sz w:val="24"/>
          <w:szCs w:val="24"/>
        </w:rPr>
      </w:pPr>
      <w:r w:rsidRPr="0039690E">
        <w:rPr>
          <w:rFonts w:ascii="Times New Roman" w:hAnsi="Times New Roman" w:cs="Times New Roman"/>
          <w:color w:val="auto"/>
          <w:sz w:val="24"/>
          <w:szCs w:val="24"/>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Ind w:w="-516" w:type="dxa"/>
        <w:tblLayout w:type="fixed"/>
        <w:tblCellMar>
          <w:left w:w="10" w:type="dxa"/>
          <w:right w:w="10" w:type="dxa"/>
        </w:tblCellMar>
        <w:tblLook w:val="0000" w:firstRow="0" w:lastRow="0" w:firstColumn="0" w:lastColumn="0" w:noHBand="0" w:noVBand="0"/>
      </w:tblPr>
      <w:tblGrid>
        <w:gridCol w:w="451"/>
        <w:gridCol w:w="1843"/>
        <w:gridCol w:w="1843"/>
        <w:gridCol w:w="1547"/>
        <w:gridCol w:w="3414"/>
      </w:tblGrid>
      <w:tr w:rsidR="00747C34" w:rsidRPr="0039690E" w:rsidTr="00747C34">
        <w:trPr>
          <w:trHeight w:hRule="exact" w:val="4708"/>
          <w:jc w:val="center"/>
        </w:trPr>
        <w:tc>
          <w:tcPr>
            <w:tcW w:w="451" w:type="dxa"/>
            <w:tcBorders>
              <w:top w:val="single" w:sz="4" w:space="0" w:color="auto"/>
              <w:left w:val="single" w:sz="4" w:space="0" w:color="auto"/>
            </w:tcBorders>
            <w:vAlign w:val="center"/>
          </w:tcPr>
          <w:p w:rsidR="00747C34" w:rsidRPr="0039690E" w:rsidRDefault="00747C34" w:rsidP="001A5B40">
            <w:pPr>
              <w:pStyle w:val="afff"/>
              <w:spacing w:line="240" w:lineRule="auto"/>
              <w:ind w:firstLine="140"/>
              <w:rPr>
                <w:rFonts w:ascii="Times New Roman" w:hAnsi="Times New Roman" w:cs="Times New Roman"/>
                <w:color w:val="auto"/>
                <w:sz w:val="24"/>
                <w:szCs w:val="24"/>
              </w:rPr>
            </w:pPr>
            <w:r w:rsidRPr="0039690E">
              <w:rPr>
                <w:rFonts w:ascii="Times New Roman" w:hAnsi="Times New Roman" w:cs="Times New Roman"/>
                <w:b/>
                <w:bCs/>
                <w:color w:val="auto"/>
                <w:sz w:val="24"/>
                <w:szCs w:val="24"/>
              </w:rPr>
              <w:lastRenderedPageBreak/>
              <w:t>№</w:t>
            </w:r>
          </w:p>
        </w:tc>
        <w:tc>
          <w:tcPr>
            <w:tcW w:w="1843" w:type="dxa"/>
            <w:tcBorders>
              <w:top w:val="single" w:sz="4" w:space="0" w:color="auto"/>
              <w:left w:val="single" w:sz="4" w:space="0" w:color="auto"/>
            </w:tcBorders>
            <w:vAlign w:val="center"/>
          </w:tcPr>
          <w:p w:rsidR="00747C34" w:rsidRPr="0039690E" w:rsidRDefault="00747C34" w:rsidP="001A5B40">
            <w:pPr>
              <w:pStyle w:val="afff"/>
              <w:spacing w:line="240" w:lineRule="auto"/>
              <w:ind w:firstLine="0"/>
              <w:jc w:val="center"/>
              <w:rPr>
                <w:rFonts w:ascii="Times New Roman" w:hAnsi="Times New Roman" w:cs="Times New Roman"/>
                <w:color w:val="auto"/>
                <w:sz w:val="24"/>
                <w:szCs w:val="24"/>
              </w:rPr>
            </w:pPr>
            <w:r w:rsidRPr="0039690E">
              <w:rPr>
                <w:rFonts w:ascii="Times New Roman" w:hAnsi="Times New Roman" w:cs="Times New Roman"/>
                <w:b/>
                <w:bCs/>
                <w:color w:val="auto"/>
                <w:sz w:val="24"/>
                <w:szCs w:val="24"/>
              </w:rPr>
              <w:t>Программа по предмету на углубленном уровне</w:t>
            </w:r>
          </w:p>
        </w:tc>
        <w:tc>
          <w:tcPr>
            <w:tcW w:w="1843" w:type="dxa"/>
            <w:tcBorders>
              <w:top w:val="single" w:sz="4" w:space="0" w:color="auto"/>
              <w:left w:val="single" w:sz="4" w:space="0" w:color="auto"/>
            </w:tcBorders>
            <w:vAlign w:val="center"/>
          </w:tcPr>
          <w:p w:rsidR="00747C34" w:rsidRPr="0039690E" w:rsidRDefault="00747C34" w:rsidP="001A5B40">
            <w:pPr>
              <w:pStyle w:val="afff"/>
              <w:spacing w:line="240" w:lineRule="auto"/>
              <w:ind w:firstLine="0"/>
              <w:jc w:val="center"/>
              <w:rPr>
                <w:rFonts w:ascii="Times New Roman" w:hAnsi="Times New Roman" w:cs="Times New Roman"/>
                <w:color w:val="auto"/>
                <w:sz w:val="24"/>
                <w:szCs w:val="24"/>
              </w:rPr>
            </w:pPr>
            <w:r w:rsidRPr="0039690E">
              <w:rPr>
                <w:rFonts w:ascii="Times New Roman" w:hAnsi="Times New Roman" w:cs="Times New Roman"/>
                <w:b/>
                <w:bCs/>
                <w:color w:val="auto"/>
                <w:sz w:val="24"/>
                <w:szCs w:val="24"/>
              </w:rPr>
              <w:t>Количество учителей, участвующих в реализации программы на углубленном уровне</w:t>
            </w:r>
          </w:p>
        </w:tc>
        <w:tc>
          <w:tcPr>
            <w:tcW w:w="1547" w:type="dxa"/>
            <w:tcBorders>
              <w:top w:val="single" w:sz="4" w:space="0" w:color="auto"/>
              <w:left w:val="single" w:sz="4" w:space="0" w:color="auto"/>
            </w:tcBorders>
            <w:vAlign w:val="center"/>
          </w:tcPr>
          <w:p w:rsidR="00747C34" w:rsidRPr="0039690E" w:rsidRDefault="00747C34" w:rsidP="001A5B40">
            <w:pPr>
              <w:pStyle w:val="afff"/>
              <w:spacing w:line="240" w:lineRule="auto"/>
              <w:ind w:firstLine="0"/>
              <w:jc w:val="center"/>
              <w:rPr>
                <w:rFonts w:ascii="Times New Roman" w:hAnsi="Times New Roman" w:cs="Times New Roman"/>
                <w:color w:val="auto"/>
                <w:sz w:val="24"/>
                <w:szCs w:val="24"/>
              </w:rPr>
            </w:pPr>
            <w:r w:rsidRPr="0039690E">
              <w:rPr>
                <w:rFonts w:ascii="Times New Roman" w:hAnsi="Times New Roman" w:cs="Times New Roman"/>
                <w:b/>
                <w:bCs/>
                <w:color w:val="auto"/>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3414" w:type="dxa"/>
            <w:tcBorders>
              <w:top w:val="single" w:sz="4" w:space="0" w:color="auto"/>
              <w:left w:val="single" w:sz="4" w:space="0" w:color="auto"/>
              <w:right w:val="single" w:sz="4" w:space="0" w:color="auto"/>
            </w:tcBorders>
            <w:vAlign w:val="center"/>
          </w:tcPr>
          <w:p w:rsidR="00747C34" w:rsidRPr="0039690E" w:rsidRDefault="00747C34" w:rsidP="001A5B40">
            <w:pPr>
              <w:pStyle w:val="afff"/>
              <w:spacing w:line="240" w:lineRule="auto"/>
              <w:ind w:firstLine="0"/>
              <w:jc w:val="center"/>
              <w:rPr>
                <w:rFonts w:ascii="Times New Roman" w:hAnsi="Times New Roman" w:cs="Times New Roman"/>
                <w:color w:val="auto"/>
                <w:sz w:val="24"/>
                <w:szCs w:val="24"/>
              </w:rPr>
            </w:pPr>
            <w:r w:rsidRPr="0039690E">
              <w:rPr>
                <w:rFonts w:ascii="Times New Roman" w:hAnsi="Times New Roman" w:cs="Times New Roman"/>
                <w:b/>
                <w:bCs/>
                <w:color w:val="auto"/>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747C34" w:rsidRPr="0039690E" w:rsidTr="001A5B40">
        <w:trPr>
          <w:trHeight w:hRule="exact" w:val="365"/>
          <w:jc w:val="center"/>
        </w:trPr>
        <w:tc>
          <w:tcPr>
            <w:tcW w:w="451" w:type="dxa"/>
            <w:tcBorders>
              <w:top w:val="single" w:sz="4" w:space="0" w:color="auto"/>
              <w:left w:val="single" w:sz="4" w:space="0" w:color="auto"/>
            </w:tcBorders>
            <w:vAlign w:val="center"/>
          </w:tcPr>
          <w:p w:rsidR="00747C34" w:rsidRPr="0039690E" w:rsidRDefault="00747C34" w:rsidP="001A5B40">
            <w:pPr>
              <w:pStyle w:val="afff"/>
              <w:spacing w:line="240" w:lineRule="auto"/>
              <w:ind w:firstLine="140"/>
              <w:rPr>
                <w:rFonts w:ascii="Times New Roman" w:hAnsi="Times New Roman" w:cs="Times New Roman"/>
                <w:color w:val="auto"/>
                <w:sz w:val="24"/>
                <w:szCs w:val="24"/>
              </w:rPr>
            </w:pPr>
            <w:r w:rsidRPr="0039690E">
              <w:rPr>
                <w:rFonts w:ascii="Times New Roman" w:hAnsi="Times New Roman" w:cs="Times New Roman"/>
                <w:color w:val="auto"/>
                <w:sz w:val="24"/>
                <w:szCs w:val="24"/>
              </w:rPr>
              <w:t>1.</w:t>
            </w:r>
          </w:p>
        </w:tc>
        <w:tc>
          <w:tcPr>
            <w:tcW w:w="1843" w:type="dxa"/>
            <w:tcBorders>
              <w:top w:val="single" w:sz="4" w:space="0" w:color="auto"/>
              <w:left w:val="single" w:sz="4" w:space="0" w:color="auto"/>
            </w:tcBorders>
            <w:vAlign w:val="center"/>
          </w:tcPr>
          <w:p w:rsidR="00747C34" w:rsidRPr="0039690E" w:rsidRDefault="00747C34" w:rsidP="001A5B40">
            <w:pPr>
              <w:pStyle w:val="afff"/>
              <w:spacing w:line="240" w:lineRule="auto"/>
              <w:ind w:firstLine="0"/>
              <w:rPr>
                <w:rFonts w:ascii="Times New Roman" w:hAnsi="Times New Roman" w:cs="Times New Roman"/>
                <w:color w:val="auto"/>
                <w:sz w:val="24"/>
                <w:szCs w:val="24"/>
              </w:rPr>
            </w:pPr>
            <w:r w:rsidRPr="0039690E">
              <w:rPr>
                <w:rFonts w:ascii="Times New Roman" w:hAnsi="Times New Roman" w:cs="Times New Roman"/>
                <w:color w:val="auto"/>
                <w:sz w:val="24"/>
                <w:szCs w:val="24"/>
              </w:rPr>
              <w:t>Математика</w:t>
            </w:r>
          </w:p>
        </w:tc>
        <w:tc>
          <w:tcPr>
            <w:tcW w:w="1843" w:type="dxa"/>
            <w:tcBorders>
              <w:top w:val="single" w:sz="4" w:space="0" w:color="auto"/>
              <w:left w:val="single" w:sz="4" w:space="0" w:color="auto"/>
            </w:tcBorders>
          </w:tcPr>
          <w:p w:rsidR="00747C34" w:rsidRPr="0039690E" w:rsidRDefault="002A1F2E" w:rsidP="001A5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7" w:type="dxa"/>
            <w:tcBorders>
              <w:top w:val="single" w:sz="4" w:space="0" w:color="auto"/>
              <w:left w:val="single" w:sz="4" w:space="0" w:color="auto"/>
            </w:tcBorders>
          </w:tcPr>
          <w:p w:rsidR="00747C34" w:rsidRPr="0039690E" w:rsidRDefault="00747C34" w:rsidP="001A5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414" w:type="dxa"/>
            <w:tcBorders>
              <w:top w:val="single" w:sz="4" w:space="0" w:color="auto"/>
              <w:left w:val="single" w:sz="4" w:space="0" w:color="auto"/>
              <w:right w:val="single" w:sz="4" w:space="0" w:color="auto"/>
            </w:tcBorders>
          </w:tcPr>
          <w:p w:rsidR="00747C34" w:rsidRPr="00007E44" w:rsidRDefault="00747C34" w:rsidP="001A5B40">
            <w:pPr>
              <w:spacing w:after="0" w:line="240" w:lineRule="auto"/>
              <w:jc w:val="center"/>
              <w:rPr>
                <w:rFonts w:ascii="Times New Roman" w:hAnsi="Times New Roman" w:cs="Times New Roman"/>
                <w:sz w:val="24"/>
                <w:szCs w:val="24"/>
              </w:rPr>
            </w:pPr>
            <w:r w:rsidRPr="00007E44">
              <w:rPr>
                <w:rFonts w:ascii="Times New Roman" w:hAnsi="Times New Roman" w:cs="Times New Roman"/>
                <w:sz w:val="24"/>
                <w:szCs w:val="24"/>
              </w:rPr>
              <w:t>100</w:t>
            </w:r>
          </w:p>
        </w:tc>
      </w:tr>
      <w:tr w:rsidR="00747C34" w:rsidRPr="0039690E" w:rsidTr="001A5B40">
        <w:trPr>
          <w:trHeight w:hRule="exact" w:val="360"/>
          <w:jc w:val="center"/>
        </w:trPr>
        <w:tc>
          <w:tcPr>
            <w:tcW w:w="451" w:type="dxa"/>
            <w:tcBorders>
              <w:top w:val="single" w:sz="4" w:space="0" w:color="auto"/>
              <w:left w:val="single" w:sz="4" w:space="0" w:color="auto"/>
            </w:tcBorders>
            <w:vAlign w:val="center"/>
          </w:tcPr>
          <w:p w:rsidR="00747C34" w:rsidRPr="0039690E" w:rsidRDefault="00747C34" w:rsidP="001A5B40">
            <w:pPr>
              <w:pStyle w:val="afff"/>
              <w:spacing w:line="240" w:lineRule="auto"/>
              <w:ind w:firstLine="140"/>
              <w:rPr>
                <w:rFonts w:ascii="Times New Roman" w:hAnsi="Times New Roman" w:cs="Times New Roman"/>
                <w:color w:val="auto"/>
                <w:sz w:val="24"/>
                <w:szCs w:val="24"/>
              </w:rPr>
            </w:pPr>
            <w:r w:rsidRPr="0039690E">
              <w:rPr>
                <w:rFonts w:ascii="Times New Roman" w:hAnsi="Times New Roman" w:cs="Times New Roman"/>
                <w:color w:val="auto"/>
                <w:sz w:val="24"/>
                <w:szCs w:val="24"/>
              </w:rPr>
              <w:t>2.</w:t>
            </w:r>
          </w:p>
        </w:tc>
        <w:tc>
          <w:tcPr>
            <w:tcW w:w="1843" w:type="dxa"/>
            <w:tcBorders>
              <w:top w:val="single" w:sz="4" w:space="0" w:color="auto"/>
              <w:left w:val="single" w:sz="4" w:space="0" w:color="auto"/>
            </w:tcBorders>
            <w:vAlign w:val="center"/>
          </w:tcPr>
          <w:p w:rsidR="00747C34" w:rsidRPr="0039690E" w:rsidRDefault="00747C34" w:rsidP="001A5B40">
            <w:pPr>
              <w:pStyle w:val="afff"/>
              <w:spacing w:line="240"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39690E">
              <w:rPr>
                <w:rFonts w:ascii="Times New Roman" w:hAnsi="Times New Roman" w:cs="Times New Roman"/>
                <w:color w:val="auto"/>
                <w:sz w:val="24"/>
                <w:szCs w:val="24"/>
              </w:rPr>
              <w:t>Физика</w:t>
            </w:r>
          </w:p>
        </w:tc>
        <w:tc>
          <w:tcPr>
            <w:tcW w:w="1843" w:type="dxa"/>
            <w:tcBorders>
              <w:top w:val="single" w:sz="4" w:space="0" w:color="auto"/>
              <w:left w:val="single" w:sz="4" w:space="0" w:color="auto"/>
            </w:tcBorders>
          </w:tcPr>
          <w:p w:rsidR="00747C34" w:rsidRPr="0039690E" w:rsidRDefault="00747C34" w:rsidP="001A5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7" w:type="dxa"/>
            <w:tcBorders>
              <w:top w:val="single" w:sz="4" w:space="0" w:color="auto"/>
              <w:left w:val="single" w:sz="4" w:space="0" w:color="auto"/>
            </w:tcBorders>
          </w:tcPr>
          <w:p w:rsidR="00747C34" w:rsidRDefault="00747C34" w:rsidP="001A5B40">
            <w:pPr>
              <w:jc w:val="center"/>
            </w:pPr>
            <w:r w:rsidRPr="000347B7">
              <w:rPr>
                <w:rFonts w:ascii="Times New Roman" w:hAnsi="Times New Roman" w:cs="Times New Roman"/>
                <w:sz w:val="24"/>
                <w:szCs w:val="24"/>
              </w:rPr>
              <w:t>100</w:t>
            </w:r>
          </w:p>
        </w:tc>
        <w:tc>
          <w:tcPr>
            <w:tcW w:w="3414" w:type="dxa"/>
            <w:tcBorders>
              <w:top w:val="single" w:sz="4" w:space="0" w:color="auto"/>
              <w:left w:val="single" w:sz="4" w:space="0" w:color="auto"/>
              <w:right w:val="single" w:sz="4" w:space="0" w:color="auto"/>
            </w:tcBorders>
          </w:tcPr>
          <w:p w:rsidR="00747C34" w:rsidRPr="00007E44" w:rsidRDefault="00747C34" w:rsidP="001A5B40">
            <w:pPr>
              <w:spacing w:after="0" w:line="240" w:lineRule="auto"/>
              <w:jc w:val="center"/>
              <w:rPr>
                <w:rFonts w:ascii="Times New Roman" w:hAnsi="Times New Roman" w:cs="Times New Roman"/>
                <w:sz w:val="24"/>
                <w:szCs w:val="24"/>
              </w:rPr>
            </w:pPr>
            <w:r w:rsidRPr="00007E44">
              <w:rPr>
                <w:rFonts w:ascii="Times New Roman" w:hAnsi="Times New Roman" w:cs="Times New Roman"/>
                <w:sz w:val="24"/>
                <w:szCs w:val="24"/>
              </w:rPr>
              <w:t>100</w:t>
            </w:r>
          </w:p>
        </w:tc>
      </w:tr>
      <w:tr w:rsidR="00747C34" w:rsidRPr="0039690E" w:rsidTr="001A5B40">
        <w:trPr>
          <w:trHeight w:hRule="exact" w:val="365"/>
          <w:jc w:val="center"/>
        </w:trPr>
        <w:tc>
          <w:tcPr>
            <w:tcW w:w="451" w:type="dxa"/>
            <w:tcBorders>
              <w:top w:val="single" w:sz="4" w:space="0" w:color="auto"/>
              <w:left w:val="single" w:sz="4" w:space="0" w:color="auto"/>
            </w:tcBorders>
            <w:vAlign w:val="center"/>
          </w:tcPr>
          <w:p w:rsidR="00747C34" w:rsidRPr="0039690E" w:rsidRDefault="00747C34" w:rsidP="001A5B40">
            <w:pPr>
              <w:pStyle w:val="afff"/>
              <w:spacing w:line="240" w:lineRule="auto"/>
              <w:ind w:firstLine="140"/>
              <w:rPr>
                <w:rFonts w:ascii="Times New Roman" w:hAnsi="Times New Roman" w:cs="Times New Roman"/>
                <w:color w:val="auto"/>
                <w:sz w:val="24"/>
                <w:szCs w:val="24"/>
              </w:rPr>
            </w:pPr>
            <w:r w:rsidRPr="0039690E">
              <w:rPr>
                <w:rFonts w:ascii="Times New Roman" w:hAnsi="Times New Roman" w:cs="Times New Roman"/>
                <w:color w:val="auto"/>
                <w:sz w:val="24"/>
                <w:szCs w:val="24"/>
              </w:rPr>
              <w:t>3.</w:t>
            </w:r>
          </w:p>
        </w:tc>
        <w:tc>
          <w:tcPr>
            <w:tcW w:w="1843" w:type="dxa"/>
            <w:tcBorders>
              <w:top w:val="single" w:sz="4" w:space="0" w:color="auto"/>
              <w:left w:val="single" w:sz="4" w:space="0" w:color="auto"/>
            </w:tcBorders>
            <w:vAlign w:val="center"/>
          </w:tcPr>
          <w:p w:rsidR="00747C34" w:rsidRPr="0039690E" w:rsidRDefault="00747C34" w:rsidP="001A5B40">
            <w:pPr>
              <w:pStyle w:val="afff"/>
              <w:spacing w:line="240" w:lineRule="auto"/>
              <w:ind w:firstLine="0"/>
              <w:rPr>
                <w:rFonts w:ascii="Times New Roman" w:hAnsi="Times New Roman" w:cs="Times New Roman"/>
                <w:color w:val="auto"/>
                <w:sz w:val="24"/>
                <w:szCs w:val="24"/>
              </w:rPr>
            </w:pPr>
            <w:r w:rsidRPr="0039690E">
              <w:rPr>
                <w:rFonts w:ascii="Times New Roman" w:hAnsi="Times New Roman" w:cs="Times New Roman"/>
                <w:color w:val="auto"/>
                <w:sz w:val="24"/>
                <w:szCs w:val="24"/>
              </w:rPr>
              <w:t>Биология</w:t>
            </w:r>
          </w:p>
        </w:tc>
        <w:tc>
          <w:tcPr>
            <w:tcW w:w="1843" w:type="dxa"/>
            <w:tcBorders>
              <w:top w:val="single" w:sz="4" w:space="0" w:color="auto"/>
              <w:left w:val="single" w:sz="4" w:space="0" w:color="auto"/>
            </w:tcBorders>
          </w:tcPr>
          <w:p w:rsidR="00747C34" w:rsidRPr="0039690E" w:rsidRDefault="00747C34" w:rsidP="001A5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7" w:type="dxa"/>
            <w:tcBorders>
              <w:top w:val="single" w:sz="4" w:space="0" w:color="auto"/>
              <w:left w:val="single" w:sz="4" w:space="0" w:color="auto"/>
            </w:tcBorders>
          </w:tcPr>
          <w:p w:rsidR="00747C34" w:rsidRDefault="00747C34" w:rsidP="001A5B40">
            <w:pPr>
              <w:jc w:val="center"/>
            </w:pPr>
            <w:r w:rsidRPr="000347B7">
              <w:rPr>
                <w:rFonts w:ascii="Times New Roman" w:hAnsi="Times New Roman" w:cs="Times New Roman"/>
                <w:sz w:val="24"/>
                <w:szCs w:val="24"/>
              </w:rPr>
              <w:t>100</w:t>
            </w:r>
          </w:p>
        </w:tc>
        <w:tc>
          <w:tcPr>
            <w:tcW w:w="3414" w:type="dxa"/>
            <w:tcBorders>
              <w:top w:val="single" w:sz="4" w:space="0" w:color="auto"/>
              <w:left w:val="single" w:sz="4" w:space="0" w:color="auto"/>
              <w:right w:val="single" w:sz="4" w:space="0" w:color="auto"/>
            </w:tcBorders>
          </w:tcPr>
          <w:p w:rsidR="00747C34" w:rsidRPr="00007E44" w:rsidRDefault="00747C34" w:rsidP="001A5B40">
            <w:pPr>
              <w:spacing w:after="0" w:line="240" w:lineRule="auto"/>
              <w:jc w:val="center"/>
              <w:rPr>
                <w:rFonts w:ascii="Times New Roman" w:hAnsi="Times New Roman" w:cs="Times New Roman"/>
                <w:sz w:val="24"/>
                <w:szCs w:val="24"/>
              </w:rPr>
            </w:pPr>
            <w:r w:rsidRPr="00007E44">
              <w:rPr>
                <w:rFonts w:ascii="Times New Roman" w:hAnsi="Times New Roman" w:cs="Times New Roman"/>
                <w:sz w:val="24"/>
                <w:szCs w:val="24"/>
              </w:rPr>
              <w:t>0</w:t>
            </w:r>
          </w:p>
        </w:tc>
      </w:tr>
      <w:tr w:rsidR="00747C34" w:rsidRPr="0039690E" w:rsidTr="001A5B40">
        <w:trPr>
          <w:trHeight w:hRule="exact" w:val="365"/>
          <w:jc w:val="center"/>
        </w:trPr>
        <w:tc>
          <w:tcPr>
            <w:tcW w:w="451" w:type="dxa"/>
            <w:tcBorders>
              <w:top w:val="single" w:sz="4" w:space="0" w:color="auto"/>
              <w:left w:val="single" w:sz="4" w:space="0" w:color="auto"/>
            </w:tcBorders>
            <w:vAlign w:val="center"/>
          </w:tcPr>
          <w:p w:rsidR="00747C34" w:rsidRPr="0039690E" w:rsidRDefault="00747C34" w:rsidP="001A5B40">
            <w:pPr>
              <w:pStyle w:val="afff"/>
              <w:spacing w:line="240" w:lineRule="auto"/>
              <w:ind w:firstLine="140"/>
              <w:rPr>
                <w:rFonts w:ascii="Times New Roman" w:hAnsi="Times New Roman" w:cs="Times New Roman"/>
                <w:color w:val="auto"/>
                <w:sz w:val="24"/>
                <w:szCs w:val="24"/>
              </w:rPr>
            </w:pPr>
            <w:r w:rsidRPr="0039690E">
              <w:rPr>
                <w:rFonts w:ascii="Times New Roman" w:hAnsi="Times New Roman" w:cs="Times New Roman"/>
                <w:color w:val="auto"/>
                <w:sz w:val="24"/>
                <w:szCs w:val="24"/>
              </w:rPr>
              <w:t>4.</w:t>
            </w:r>
          </w:p>
        </w:tc>
        <w:tc>
          <w:tcPr>
            <w:tcW w:w="1843" w:type="dxa"/>
            <w:tcBorders>
              <w:top w:val="single" w:sz="4" w:space="0" w:color="auto"/>
              <w:left w:val="single" w:sz="4" w:space="0" w:color="auto"/>
            </w:tcBorders>
            <w:vAlign w:val="center"/>
          </w:tcPr>
          <w:p w:rsidR="00747C34" w:rsidRPr="0039690E" w:rsidRDefault="00747C34" w:rsidP="001A5B40">
            <w:pPr>
              <w:pStyle w:val="afff"/>
              <w:spacing w:line="240"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Обществознание</w:t>
            </w:r>
          </w:p>
        </w:tc>
        <w:tc>
          <w:tcPr>
            <w:tcW w:w="1843" w:type="dxa"/>
            <w:tcBorders>
              <w:top w:val="single" w:sz="4" w:space="0" w:color="auto"/>
              <w:left w:val="single" w:sz="4" w:space="0" w:color="auto"/>
            </w:tcBorders>
          </w:tcPr>
          <w:p w:rsidR="00747C34" w:rsidRPr="0039690E" w:rsidRDefault="00747C34" w:rsidP="001A5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7" w:type="dxa"/>
            <w:tcBorders>
              <w:top w:val="single" w:sz="4" w:space="0" w:color="auto"/>
              <w:left w:val="single" w:sz="4" w:space="0" w:color="auto"/>
            </w:tcBorders>
          </w:tcPr>
          <w:p w:rsidR="00747C34" w:rsidRDefault="00747C34" w:rsidP="001A5B40">
            <w:pPr>
              <w:jc w:val="center"/>
            </w:pPr>
            <w:r w:rsidRPr="000347B7">
              <w:rPr>
                <w:rFonts w:ascii="Times New Roman" w:hAnsi="Times New Roman" w:cs="Times New Roman"/>
                <w:sz w:val="24"/>
                <w:szCs w:val="24"/>
              </w:rPr>
              <w:t>100</w:t>
            </w:r>
          </w:p>
        </w:tc>
        <w:tc>
          <w:tcPr>
            <w:tcW w:w="3414" w:type="dxa"/>
            <w:tcBorders>
              <w:top w:val="single" w:sz="4" w:space="0" w:color="auto"/>
              <w:left w:val="single" w:sz="4" w:space="0" w:color="auto"/>
              <w:right w:val="single" w:sz="4" w:space="0" w:color="auto"/>
            </w:tcBorders>
          </w:tcPr>
          <w:p w:rsidR="00747C34" w:rsidRPr="00007E44" w:rsidRDefault="00747C34" w:rsidP="001A5B40">
            <w:pPr>
              <w:spacing w:after="0" w:line="240" w:lineRule="auto"/>
              <w:jc w:val="center"/>
              <w:rPr>
                <w:rFonts w:ascii="Times New Roman" w:hAnsi="Times New Roman" w:cs="Times New Roman"/>
                <w:sz w:val="24"/>
                <w:szCs w:val="24"/>
              </w:rPr>
            </w:pPr>
            <w:r w:rsidRPr="00007E44">
              <w:rPr>
                <w:rFonts w:ascii="Times New Roman" w:hAnsi="Times New Roman" w:cs="Times New Roman"/>
                <w:sz w:val="24"/>
                <w:szCs w:val="24"/>
              </w:rPr>
              <w:t>100</w:t>
            </w:r>
          </w:p>
        </w:tc>
      </w:tr>
      <w:tr w:rsidR="00747C34" w:rsidRPr="0039690E" w:rsidTr="001A5B40">
        <w:trPr>
          <w:trHeight w:hRule="exact" w:val="374"/>
          <w:jc w:val="center"/>
        </w:trPr>
        <w:tc>
          <w:tcPr>
            <w:tcW w:w="451" w:type="dxa"/>
            <w:tcBorders>
              <w:top w:val="single" w:sz="4" w:space="0" w:color="auto"/>
              <w:left w:val="single" w:sz="4" w:space="0" w:color="auto"/>
              <w:bottom w:val="single" w:sz="4" w:space="0" w:color="auto"/>
            </w:tcBorders>
            <w:vAlign w:val="center"/>
          </w:tcPr>
          <w:p w:rsidR="00747C34" w:rsidRPr="0039690E" w:rsidRDefault="00747C34" w:rsidP="001A5B40">
            <w:pPr>
              <w:pStyle w:val="afff"/>
              <w:spacing w:line="240" w:lineRule="auto"/>
              <w:ind w:firstLine="140"/>
              <w:rPr>
                <w:rFonts w:ascii="Times New Roman" w:hAnsi="Times New Roman" w:cs="Times New Roman"/>
                <w:color w:val="auto"/>
                <w:sz w:val="24"/>
                <w:szCs w:val="24"/>
              </w:rPr>
            </w:pPr>
            <w:r w:rsidRPr="0039690E">
              <w:rPr>
                <w:rFonts w:ascii="Times New Roman" w:hAnsi="Times New Roman" w:cs="Times New Roman"/>
                <w:color w:val="auto"/>
                <w:sz w:val="24"/>
                <w:szCs w:val="24"/>
              </w:rPr>
              <w:t>5.</w:t>
            </w:r>
          </w:p>
        </w:tc>
        <w:tc>
          <w:tcPr>
            <w:tcW w:w="1843" w:type="dxa"/>
            <w:tcBorders>
              <w:top w:val="single" w:sz="4" w:space="0" w:color="auto"/>
              <w:left w:val="single" w:sz="4" w:space="0" w:color="auto"/>
              <w:bottom w:val="single" w:sz="4" w:space="0" w:color="auto"/>
            </w:tcBorders>
            <w:vAlign w:val="center"/>
          </w:tcPr>
          <w:p w:rsidR="00747C34" w:rsidRPr="0039690E" w:rsidRDefault="00747C34" w:rsidP="001A5B40">
            <w:pPr>
              <w:pStyle w:val="afff"/>
              <w:spacing w:line="240"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Литература</w:t>
            </w:r>
          </w:p>
        </w:tc>
        <w:tc>
          <w:tcPr>
            <w:tcW w:w="1843" w:type="dxa"/>
            <w:tcBorders>
              <w:top w:val="single" w:sz="4" w:space="0" w:color="auto"/>
              <w:left w:val="single" w:sz="4" w:space="0" w:color="auto"/>
              <w:bottom w:val="single" w:sz="4" w:space="0" w:color="auto"/>
            </w:tcBorders>
          </w:tcPr>
          <w:p w:rsidR="00747C34" w:rsidRPr="0039690E" w:rsidRDefault="00747C34" w:rsidP="001A5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7" w:type="dxa"/>
            <w:tcBorders>
              <w:top w:val="single" w:sz="4" w:space="0" w:color="auto"/>
              <w:left w:val="single" w:sz="4" w:space="0" w:color="auto"/>
              <w:bottom w:val="single" w:sz="4" w:space="0" w:color="auto"/>
            </w:tcBorders>
          </w:tcPr>
          <w:p w:rsidR="00747C34" w:rsidRDefault="00747C34" w:rsidP="001A5B40">
            <w:pPr>
              <w:jc w:val="center"/>
            </w:pPr>
            <w:r w:rsidRPr="000347B7">
              <w:rPr>
                <w:rFonts w:ascii="Times New Roman" w:hAnsi="Times New Roman" w:cs="Times New Roman"/>
                <w:sz w:val="24"/>
                <w:szCs w:val="24"/>
              </w:rPr>
              <w:t>100</w:t>
            </w:r>
          </w:p>
        </w:tc>
        <w:tc>
          <w:tcPr>
            <w:tcW w:w="3414" w:type="dxa"/>
            <w:tcBorders>
              <w:top w:val="single" w:sz="4" w:space="0" w:color="auto"/>
              <w:left w:val="single" w:sz="4" w:space="0" w:color="auto"/>
              <w:bottom w:val="single" w:sz="4" w:space="0" w:color="auto"/>
              <w:right w:val="single" w:sz="4" w:space="0" w:color="auto"/>
            </w:tcBorders>
          </w:tcPr>
          <w:p w:rsidR="00747C34" w:rsidRPr="00007E44" w:rsidRDefault="00747C34" w:rsidP="001A5B40">
            <w:pPr>
              <w:spacing w:after="0" w:line="240" w:lineRule="auto"/>
              <w:jc w:val="center"/>
              <w:rPr>
                <w:rFonts w:ascii="Times New Roman" w:hAnsi="Times New Roman" w:cs="Times New Roman"/>
                <w:sz w:val="24"/>
                <w:szCs w:val="24"/>
              </w:rPr>
            </w:pPr>
            <w:r w:rsidRPr="00007E44">
              <w:rPr>
                <w:rFonts w:ascii="Times New Roman" w:hAnsi="Times New Roman" w:cs="Times New Roman"/>
                <w:sz w:val="24"/>
                <w:szCs w:val="24"/>
              </w:rPr>
              <w:t>0</w:t>
            </w:r>
          </w:p>
        </w:tc>
      </w:tr>
    </w:tbl>
    <w:p w:rsidR="00AF39EC" w:rsidRPr="00AF39EC" w:rsidRDefault="00AF39EC" w:rsidP="00AF39EC">
      <w:pPr>
        <w:pStyle w:val="af5"/>
        <w:ind w:left="0" w:right="-1" w:firstLine="709"/>
        <w:rPr>
          <w:rFonts w:eastAsia="SimSun"/>
          <w:b/>
          <w:sz w:val="24"/>
          <w:szCs w:val="24"/>
          <w:lang w:eastAsia="zh-CN"/>
        </w:rPr>
      </w:pPr>
      <w:r w:rsidRPr="00AF39EC">
        <w:rPr>
          <w:rFonts w:eastAsia="SimSun"/>
          <w:b/>
          <w:sz w:val="24"/>
          <w:szCs w:val="24"/>
          <w:lang w:eastAsia="zh-CN"/>
        </w:rPr>
        <w:t xml:space="preserve">Членство в ассоциациях, профессиональных объединениях, </w:t>
      </w:r>
      <w:proofErr w:type="gramStart"/>
      <w:r w:rsidRPr="00AF39EC">
        <w:rPr>
          <w:rFonts w:eastAsia="SimSun"/>
          <w:b/>
          <w:sz w:val="24"/>
          <w:szCs w:val="24"/>
          <w:lang w:eastAsia="zh-CN"/>
        </w:rPr>
        <w:t>профессиональная</w:t>
      </w:r>
      <w:proofErr w:type="gramEnd"/>
      <w:r w:rsidRPr="00AF39EC">
        <w:rPr>
          <w:rFonts w:eastAsia="SimSun"/>
          <w:b/>
          <w:sz w:val="24"/>
          <w:szCs w:val="24"/>
          <w:lang w:eastAsia="zh-CN"/>
        </w:rPr>
        <w:t xml:space="preserve"> востребованность педагогов</w:t>
      </w:r>
    </w:p>
    <w:p w:rsidR="00AF39EC" w:rsidRPr="00AF39EC" w:rsidRDefault="00AF39EC" w:rsidP="00AF39EC">
      <w:pPr>
        <w:pStyle w:val="af5"/>
        <w:ind w:left="0" w:right="-1" w:firstLine="709"/>
        <w:rPr>
          <w:sz w:val="24"/>
          <w:szCs w:val="24"/>
        </w:rPr>
      </w:pPr>
      <w:r w:rsidRPr="00AF39EC">
        <w:rPr>
          <w:sz w:val="24"/>
          <w:szCs w:val="24"/>
        </w:rPr>
        <w:t>Педагоги школы являются членами различных ассоциаций, профессиональных сообществ, экспертных групп областной аттестационной комиссии на высшую и первую квалификационные категории, предметных комиссий по проверке городских и областных олимпиадных работ, региональных предметных комиссий по проверке выполнения заданий с развернутым ответом экзаменационных работ ЕГЭ и ОГЭ, предметных жюри городских и областных творческих конкурсов, фестивалей, спортивных соревнований, членами комиссии по государственной аккредитации образовательных организаций Курской области:</w:t>
      </w:r>
    </w:p>
    <w:p w:rsidR="00951E3F" w:rsidRPr="00951E3F" w:rsidRDefault="00951E3F" w:rsidP="00951E3F">
      <w:pPr>
        <w:pStyle w:val="af5"/>
        <w:widowControl/>
        <w:numPr>
          <w:ilvl w:val="0"/>
          <w:numId w:val="5"/>
        </w:numPr>
        <w:autoSpaceDE/>
        <w:autoSpaceDN/>
        <w:ind w:left="0" w:right="-1" w:firstLine="0"/>
        <w:contextualSpacing/>
        <w:rPr>
          <w:sz w:val="24"/>
          <w:szCs w:val="24"/>
        </w:rPr>
      </w:pPr>
      <w:r w:rsidRPr="00951E3F">
        <w:rPr>
          <w:sz w:val="24"/>
          <w:szCs w:val="24"/>
        </w:rPr>
        <w:t>Татаренкова С.Д., заместитель директора по учебно-воспитательной работе, - член комиссии по государственной аккредитации образовательных организаций Курской области, член экспертной группы областной аттестационной комиссии Министерства образования и науки Курской области; член экзаменационной комиссии квалификационного экзамена в ОБПОУ «Курский педагогический колледж»; эксперт по оценке демонстрационного экзамена по стандартам WorldSkills;</w:t>
      </w:r>
    </w:p>
    <w:p w:rsidR="00951E3F" w:rsidRPr="00951E3F" w:rsidRDefault="00951E3F" w:rsidP="00951E3F">
      <w:pPr>
        <w:pStyle w:val="af5"/>
        <w:widowControl/>
        <w:numPr>
          <w:ilvl w:val="0"/>
          <w:numId w:val="5"/>
        </w:numPr>
        <w:autoSpaceDE/>
        <w:autoSpaceDN/>
        <w:ind w:left="0" w:right="-1" w:firstLine="0"/>
        <w:contextualSpacing/>
        <w:rPr>
          <w:sz w:val="24"/>
          <w:szCs w:val="24"/>
        </w:rPr>
      </w:pPr>
      <w:r w:rsidRPr="00951E3F">
        <w:rPr>
          <w:sz w:val="24"/>
          <w:szCs w:val="24"/>
        </w:rPr>
        <w:t>Струкова З.С., заместитель директора по учебно-воспитательной работе, - член региональной предметной комиссии по проверке выполнения заданий с развернутым ответом экзаменационных работ ЕГЭ;</w:t>
      </w:r>
    </w:p>
    <w:p w:rsidR="00951E3F" w:rsidRPr="00951E3F" w:rsidRDefault="00951E3F" w:rsidP="00951E3F">
      <w:pPr>
        <w:pStyle w:val="af5"/>
        <w:widowControl/>
        <w:numPr>
          <w:ilvl w:val="0"/>
          <w:numId w:val="5"/>
        </w:numPr>
        <w:autoSpaceDE/>
        <w:autoSpaceDN/>
        <w:ind w:left="0" w:right="-1" w:firstLine="0"/>
        <w:contextualSpacing/>
        <w:rPr>
          <w:sz w:val="24"/>
          <w:szCs w:val="24"/>
        </w:rPr>
      </w:pPr>
      <w:r w:rsidRPr="00951E3F">
        <w:rPr>
          <w:sz w:val="24"/>
          <w:szCs w:val="24"/>
        </w:rPr>
        <w:t>Федоткина Е.В., учитель истории и обществознания, заместитель директора по учебно-воспитательной работе, - председатель отделения учителей обществоведческого цикла регионального УМО в системе общего образования; член экспертной группы областной аттестационной комиссии комитета образования и науки Курской области; заместитель председателя региональной предметной комиссии по проверке выполнения заданий с развернутым ответом экзаменационных работ ОГЭ;</w:t>
      </w:r>
    </w:p>
    <w:p w:rsidR="00951E3F" w:rsidRPr="00951E3F" w:rsidRDefault="00951E3F" w:rsidP="00951E3F">
      <w:pPr>
        <w:pStyle w:val="af5"/>
        <w:widowControl/>
        <w:numPr>
          <w:ilvl w:val="0"/>
          <w:numId w:val="5"/>
        </w:numPr>
        <w:autoSpaceDE/>
        <w:autoSpaceDN/>
        <w:ind w:left="0" w:right="-1" w:firstLine="0"/>
        <w:contextualSpacing/>
        <w:rPr>
          <w:sz w:val="24"/>
          <w:szCs w:val="24"/>
        </w:rPr>
      </w:pPr>
      <w:r w:rsidRPr="00951E3F">
        <w:rPr>
          <w:sz w:val="24"/>
          <w:szCs w:val="24"/>
        </w:rPr>
        <w:t>Кирей Е.Ю., учитель русского языка и литературы, - член экспертной группы областной аттестационной комиссии комитета образования и науки Курской области, член предметной комиссии по проверке городских олимпиадных работ по литературе;</w:t>
      </w:r>
    </w:p>
    <w:p w:rsidR="00951E3F" w:rsidRPr="00951E3F" w:rsidRDefault="00951E3F" w:rsidP="00951E3F">
      <w:pPr>
        <w:pStyle w:val="af5"/>
        <w:widowControl/>
        <w:numPr>
          <w:ilvl w:val="0"/>
          <w:numId w:val="5"/>
        </w:numPr>
        <w:autoSpaceDE/>
        <w:autoSpaceDN/>
        <w:ind w:left="0" w:right="-1" w:firstLine="0"/>
        <w:contextualSpacing/>
        <w:rPr>
          <w:sz w:val="24"/>
          <w:szCs w:val="24"/>
        </w:rPr>
      </w:pPr>
      <w:r w:rsidRPr="00951E3F">
        <w:rPr>
          <w:sz w:val="24"/>
          <w:szCs w:val="24"/>
        </w:rPr>
        <w:lastRenderedPageBreak/>
        <w:t>Саклакова Е.В., учитель русского языка и литературы, - член региональной предметной комиссии по проверке выполнения заданий с развернутым ответом экзаменационных работ ЕГЭ;</w:t>
      </w:r>
    </w:p>
    <w:p w:rsidR="00951E3F" w:rsidRPr="00951E3F" w:rsidRDefault="00951E3F" w:rsidP="00951E3F">
      <w:pPr>
        <w:pStyle w:val="af5"/>
        <w:widowControl/>
        <w:numPr>
          <w:ilvl w:val="0"/>
          <w:numId w:val="5"/>
        </w:numPr>
        <w:autoSpaceDE/>
        <w:autoSpaceDN/>
        <w:ind w:left="0" w:right="-1" w:firstLine="0"/>
        <w:contextualSpacing/>
        <w:rPr>
          <w:sz w:val="24"/>
          <w:szCs w:val="24"/>
        </w:rPr>
      </w:pPr>
      <w:proofErr w:type="gramStart"/>
      <w:r w:rsidRPr="00951E3F">
        <w:rPr>
          <w:sz w:val="24"/>
          <w:szCs w:val="24"/>
        </w:rPr>
        <w:t>Стародубцева Ю.С., учитель иностранного языка, заместитель директора по учебно-воспитательной работе; руководитель пункта проведения ЕГЭ; член региональной предметной комиссии по проверке выполнения заданий с развернутым ответом экзаменационных работ ЕГЭ, член региональной предметной комиссии по проверке выполнения заданий с развернутым ответом экзаменационных работ ОГЭ; член предметных комиссий по проверке городских и областных олимпиадных работ по английскому языку;</w:t>
      </w:r>
      <w:proofErr w:type="gramEnd"/>
    </w:p>
    <w:p w:rsidR="00951E3F" w:rsidRPr="00951E3F" w:rsidRDefault="00951E3F" w:rsidP="00951E3F">
      <w:pPr>
        <w:pStyle w:val="af5"/>
        <w:widowControl/>
        <w:numPr>
          <w:ilvl w:val="0"/>
          <w:numId w:val="5"/>
        </w:numPr>
        <w:autoSpaceDE/>
        <w:autoSpaceDN/>
        <w:ind w:left="0" w:right="-1" w:firstLine="0"/>
        <w:contextualSpacing/>
        <w:rPr>
          <w:sz w:val="24"/>
          <w:szCs w:val="24"/>
        </w:rPr>
      </w:pPr>
      <w:r w:rsidRPr="00951E3F">
        <w:rPr>
          <w:sz w:val="24"/>
          <w:szCs w:val="24"/>
        </w:rPr>
        <w:t>Мишакина А.Ю., учитель истории и обществознания, - член экспертной группы областной аттестационной комиссии комитета образования и науки Курской области, заместитель председателя региональной предметной комиссии по проверке выполнения заданий с развернутым ответом экзаменационных работ ЕГЭ, член предметных комиссий по проверке городских и областных олимпиадных работ по истории и обществознанию;</w:t>
      </w:r>
    </w:p>
    <w:p w:rsidR="00951E3F" w:rsidRPr="00951E3F" w:rsidRDefault="00951E3F" w:rsidP="00951E3F">
      <w:pPr>
        <w:pStyle w:val="af5"/>
        <w:widowControl/>
        <w:numPr>
          <w:ilvl w:val="0"/>
          <w:numId w:val="5"/>
        </w:numPr>
        <w:autoSpaceDE/>
        <w:autoSpaceDN/>
        <w:ind w:left="0" w:right="-1" w:firstLine="0"/>
        <w:contextualSpacing/>
        <w:rPr>
          <w:sz w:val="24"/>
          <w:szCs w:val="24"/>
        </w:rPr>
      </w:pPr>
      <w:r w:rsidRPr="00951E3F">
        <w:rPr>
          <w:sz w:val="24"/>
          <w:szCs w:val="24"/>
        </w:rPr>
        <w:t xml:space="preserve">Печенева А.А., учитель математики, - член предметных комиссий по проверке городских олимпиадных работ по математике; </w:t>
      </w:r>
    </w:p>
    <w:p w:rsidR="00951E3F" w:rsidRPr="00951E3F" w:rsidRDefault="00951E3F" w:rsidP="00951E3F">
      <w:pPr>
        <w:pStyle w:val="af5"/>
        <w:widowControl/>
        <w:numPr>
          <w:ilvl w:val="0"/>
          <w:numId w:val="5"/>
        </w:numPr>
        <w:autoSpaceDE/>
        <w:autoSpaceDN/>
        <w:ind w:left="0" w:firstLine="0"/>
        <w:contextualSpacing/>
        <w:rPr>
          <w:sz w:val="24"/>
          <w:szCs w:val="24"/>
        </w:rPr>
      </w:pPr>
      <w:r w:rsidRPr="00951E3F">
        <w:rPr>
          <w:sz w:val="24"/>
          <w:szCs w:val="24"/>
        </w:rPr>
        <w:t>Годунова Л.Н., учитель начальных классов, - член экспертной группы областной аттестационной комиссии Министерства образования и науки Курской области,  член экспертной комиссии регионального этапа Всероссийского конкурса профессионального мастерства педагогов «Мой лучший урок» (направление – начальная школа);</w:t>
      </w:r>
    </w:p>
    <w:p w:rsidR="00951E3F" w:rsidRPr="00951E3F" w:rsidRDefault="00951E3F" w:rsidP="00951E3F">
      <w:pPr>
        <w:pStyle w:val="af5"/>
        <w:widowControl/>
        <w:numPr>
          <w:ilvl w:val="0"/>
          <w:numId w:val="5"/>
        </w:numPr>
        <w:autoSpaceDE/>
        <w:autoSpaceDN/>
        <w:ind w:left="0" w:right="-1" w:firstLine="0"/>
        <w:contextualSpacing/>
        <w:rPr>
          <w:sz w:val="24"/>
          <w:szCs w:val="24"/>
        </w:rPr>
      </w:pPr>
      <w:r w:rsidRPr="00951E3F">
        <w:rPr>
          <w:sz w:val="24"/>
          <w:szCs w:val="24"/>
        </w:rPr>
        <w:t>Учаева О.В., учитель биологии, - член предметных комиссий по проверке городских и областных олимпиадных работ по биологии и экологии, член региональной предметной комиссии по проверке выполнения заданий с развернутым ответом экзаменационных работ ОГЭ;</w:t>
      </w:r>
    </w:p>
    <w:p w:rsidR="00951E3F" w:rsidRPr="00951E3F" w:rsidRDefault="00951E3F" w:rsidP="00951E3F">
      <w:pPr>
        <w:pStyle w:val="af5"/>
        <w:widowControl/>
        <w:numPr>
          <w:ilvl w:val="0"/>
          <w:numId w:val="5"/>
        </w:numPr>
        <w:autoSpaceDE/>
        <w:autoSpaceDN/>
        <w:ind w:left="0" w:right="-1" w:firstLine="0"/>
        <w:contextualSpacing/>
        <w:rPr>
          <w:sz w:val="24"/>
          <w:szCs w:val="24"/>
        </w:rPr>
      </w:pPr>
      <w:r w:rsidRPr="00951E3F">
        <w:rPr>
          <w:sz w:val="24"/>
          <w:szCs w:val="24"/>
        </w:rPr>
        <w:t>Слепинина Т.Г., учитель русского языка и литературы, - член региональной предметной комиссии по проверке выполнения заданий с развернутым ответом экзаменационных работ ОГЭ;</w:t>
      </w:r>
    </w:p>
    <w:p w:rsidR="00951E3F" w:rsidRPr="00951E3F" w:rsidRDefault="00951E3F" w:rsidP="00951E3F">
      <w:pPr>
        <w:pStyle w:val="af5"/>
        <w:widowControl/>
        <w:numPr>
          <w:ilvl w:val="0"/>
          <w:numId w:val="5"/>
        </w:numPr>
        <w:autoSpaceDE/>
        <w:autoSpaceDN/>
        <w:ind w:left="0" w:right="-1" w:firstLine="0"/>
        <w:contextualSpacing/>
        <w:rPr>
          <w:sz w:val="24"/>
          <w:szCs w:val="24"/>
        </w:rPr>
      </w:pPr>
      <w:r w:rsidRPr="00951E3F">
        <w:rPr>
          <w:sz w:val="24"/>
          <w:szCs w:val="24"/>
        </w:rPr>
        <w:t>Алексапольская М.Д., учитель математики, - член предметных комиссий по проверке городских олимпиадных работ по математике;</w:t>
      </w:r>
    </w:p>
    <w:p w:rsidR="00951E3F" w:rsidRPr="00951E3F" w:rsidRDefault="00951E3F" w:rsidP="00951E3F">
      <w:pPr>
        <w:pStyle w:val="af5"/>
        <w:widowControl/>
        <w:numPr>
          <w:ilvl w:val="0"/>
          <w:numId w:val="5"/>
        </w:numPr>
        <w:autoSpaceDE/>
        <w:autoSpaceDN/>
        <w:ind w:left="0" w:right="-1" w:firstLine="0"/>
        <w:contextualSpacing/>
        <w:rPr>
          <w:sz w:val="24"/>
          <w:szCs w:val="24"/>
        </w:rPr>
      </w:pPr>
      <w:r w:rsidRPr="00951E3F">
        <w:rPr>
          <w:sz w:val="24"/>
          <w:szCs w:val="24"/>
        </w:rPr>
        <w:t>Лошакова М.Н., учитель технологии, - заместитель председателя предметной комиссий по проверке городских олимпиадных работ по технологии, член предметной комиссий по проверке областных олимпиадных работ по технологии;</w:t>
      </w:r>
    </w:p>
    <w:p w:rsidR="00951E3F" w:rsidRPr="00951E3F" w:rsidRDefault="00951E3F" w:rsidP="00951E3F">
      <w:pPr>
        <w:pStyle w:val="af5"/>
        <w:widowControl/>
        <w:numPr>
          <w:ilvl w:val="0"/>
          <w:numId w:val="5"/>
        </w:numPr>
        <w:autoSpaceDE/>
        <w:autoSpaceDN/>
        <w:ind w:left="0" w:right="-1" w:firstLine="0"/>
        <w:contextualSpacing/>
        <w:rPr>
          <w:sz w:val="24"/>
          <w:szCs w:val="24"/>
        </w:rPr>
      </w:pPr>
      <w:r w:rsidRPr="00951E3F">
        <w:rPr>
          <w:sz w:val="24"/>
          <w:szCs w:val="24"/>
        </w:rPr>
        <w:t>Леонтьева Е.В., учитель изобразительного искусства, заместитель директора по учебно-воспитательной работе, председатель отделения учителей изобразительного искусства регионального УМО в системе общего образования;</w:t>
      </w:r>
    </w:p>
    <w:p w:rsidR="00951E3F" w:rsidRPr="00951E3F" w:rsidRDefault="00951E3F" w:rsidP="00951E3F">
      <w:pPr>
        <w:pStyle w:val="af5"/>
        <w:widowControl/>
        <w:numPr>
          <w:ilvl w:val="0"/>
          <w:numId w:val="5"/>
        </w:numPr>
        <w:autoSpaceDE/>
        <w:autoSpaceDN/>
        <w:ind w:left="0" w:right="-1" w:firstLine="0"/>
        <w:contextualSpacing/>
        <w:rPr>
          <w:sz w:val="24"/>
          <w:szCs w:val="24"/>
        </w:rPr>
      </w:pPr>
      <w:r w:rsidRPr="00951E3F">
        <w:rPr>
          <w:sz w:val="24"/>
          <w:szCs w:val="24"/>
        </w:rPr>
        <w:t>Романова Е.В., учитель русского языка и литературы, - заместитель председателя региональной предметной комиссии по проверке выполнения заданий с развернутым ответом экзаменационных работ ОГЭ, член отделения учителей русского языка и литературы  регионального УМО в системе общего образования;</w:t>
      </w:r>
    </w:p>
    <w:p w:rsidR="00951E3F" w:rsidRPr="00951E3F" w:rsidRDefault="00951E3F" w:rsidP="00951E3F">
      <w:pPr>
        <w:pStyle w:val="af5"/>
        <w:widowControl/>
        <w:numPr>
          <w:ilvl w:val="0"/>
          <w:numId w:val="5"/>
        </w:numPr>
        <w:autoSpaceDE/>
        <w:autoSpaceDN/>
        <w:ind w:left="0" w:right="-1" w:firstLine="0"/>
        <w:contextualSpacing/>
        <w:rPr>
          <w:sz w:val="24"/>
          <w:szCs w:val="24"/>
        </w:rPr>
      </w:pPr>
      <w:r w:rsidRPr="00951E3F">
        <w:rPr>
          <w:sz w:val="24"/>
          <w:szCs w:val="24"/>
        </w:rPr>
        <w:t>Сергеева С.А., учитель математики, - заместитель председателя региональной предметной комиссии по проверке выполнения заданий с развернутым ответом экзаменационных работ ЕГЭ, заместитель председателя предметной комиссий по проверке городских олимпиадных работ по математике;</w:t>
      </w:r>
    </w:p>
    <w:p w:rsidR="00951E3F" w:rsidRPr="00951E3F" w:rsidRDefault="00951E3F" w:rsidP="00951E3F">
      <w:pPr>
        <w:pStyle w:val="af5"/>
        <w:widowControl/>
        <w:numPr>
          <w:ilvl w:val="0"/>
          <w:numId w:val="5"/>
        </w:numPr>
        <w:autoSpaceDE/>
        <w:autoSpaceDN/>
        <w:ind w:left="0" w:right="-1" w:firstLine="0"/>
        <w:contextualSpacing/>
        <w:rPr>
          <w:sz w:val="24"/>
          <w:szCs w:val="24"/>
        </w:rPr>
      </w:pPr>
      <w:r w:rsidRPr="00951E3F">
        <w:rPr>
          <w:sz w:val="24"/>
          <w:szCs w:val="24"/>
        </w:rPr>
        <w:t>Сергеев М.А., учитель информатики, - член региональной предметной комиссии по проверке выполнения заданий с развернутым ответом экзаменационных работ ЕГЭ, член предметных комиссий по проверке городских и областных олимпиадных работ по информатике.</w:t>
      </w:r>
    </w:p>
    <w:p w:rsidR="00AF39EC" w:rsidRPr="00AF39EC" w:rsidRDefault="00AF39EC" w:rsidP="00951E3F">
      <w:pPr>
        <w:spacing w:after="0" w:line="240" w:lineRule="auto"/>
        <w:jc w:val="both"/>
        <w:rPr>
          <w:rFonts w:ascii="Times New Roman" w:hAnsi="Times New Roman" w:cs="Times New Roman"/>
          <w:b/>
          <w:sz w:val="24"/>
          <w:szCs w:val="24"/>
        </w:rPr>
      </w:pPr>
    </w:p>
    <w:p w:rsidR="00AF39EC" w:rsidRPr="00AF39EC" w:rsidRDefault="00AF39EC" w:rsidP="00AF39EC">
      <w:pPr>
        <w:spacing w:after="0" w:line="240" w:lineRule="auto"/>
        <w:ind w:firstLine="709"/>
        <w:jc w:val="both"/>
        <w:rPr>
          <w:rFonts w:ascii="Times New Roman" w:hAnsi="Times New Roman" w:cs="Times New Roman"/>
          <w:b/>
          <w:sz w:val="24"/>
          <w:szCs w:val="24"/>
        </w:rPr>
        <w:sectPr w:rsidR="00AF39EC" w:rsidRPr="00AF39EC" w:rsidSect="005E2C9F">
          <w:footerReference w:type="default" r:id="rId21"/>
          <w:footerReference w:type="first" r:id="rId22"/>
          <w:pgSz w:w="11905" w:h="16837"/>
          <w:pgMar w:top="1134" w:right="850" w:bottom="1134" w:left="1701" w:header="720" w:footer="720" w:gutter="0"/>
          <w:cols w:space="720"/>
          <w:noEndnote/>
          <w:titlePg/>
          <w:docGrid w:linePitch="326"/>
        </w:sectPr>
      </w:pPr>
    </w:p>
    <w:p w:rsidR="00AF39EC" w:rsidRPr="00AF39EC" w:rsidRDefault="00AF39EC" w:rsidP="00E93943">
      <w:pPr>
        <w:spacing w:after="0" w:line="240" w:lineRule="auto"/>
        <w:ind w:firstLine="709"/>
        <w:jc w:val="center"/>
        <w:rPr>
          <w:rFonts w:ascii="Times New Roman" w:hAnsi="Times New Roman" w:cs="Times New Roman"/>
          <w:b/>
          <w:sz w:val="24"/>
          <w:szCs w:val="24"/>
        </w:rPr>
      </w:pPr>
      <w:r w:rsidRPr="00AF39EC">
        <w:rPr>
          <w:rFonts w:ascii="Times New Roman" w:hAnsi="Times New Roman" w:cs="Times New Roman"/>
          <w:b/>
          <w:sz w:val="24"/>
          <w:szCs w:val="24"/>
        </w:rPr>
        <w:lastRenderedPageBreak/>
        <w:t>Кадровое обеспечение реализации основной образовательной программы среднего общего образования</w:t>
      </w:r>
    </w:p>
    <w:p w:rsidR="00AF39EC" w:rsidRPr="00AF39EC" w:rsidRDefault="00AF39EC" w:rsidP="00E93943">
      <w:pPr>
        <w:spacing w:after="0" w:line="240" w:lineRule="auto"/>
        <w:ind w:firstLine="709"/>
        <w:jc w:val="center"/>
        <w:rPr>
          <w:rFonts w:ascii="Times New Roman" w:hAnsi="Times New Roman" w:cs="Times New Roman"/>
          <w:b/>
          <w:sz w:val="24"/>
          <w:szCs w:val="24"/>
        </w:rPr>
      </w:pPr>
      <w:r w:rsidRPr="00AF39EC">
        <w:rPr>
          <w:rFonts w:ascii="Times New Roman" w:hAnsi="Times New Roman" w:cs="Times New Roman"/>
          <w:b/>
          <w:sz w:val="24"/>
          <w:szCs w:val="24"/>
        </w:rPr>
        <w:t>МБОУ «Средняя общеобразовательная школа № 27 имени А.А. Дейнеки»</w:t>
      </w: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693"/>
        <w:gridCol w:w="1557"/>
        <w:gridCol w:w="5692"/>
        <w:gridCol w:w="1700"/>
      </w:tblGrid>
      <w:tr w:rsidR="00AF39EC" w:rsidRPr="00AF39EC" w:rsidTr="00E93943">
        <w:trPr>
          <w:trHeight w:val="1013"/>
          <w:jc w:val="center"/>
        </w:trPr>
        <w:tc>
          <w:tcPr>
            <w:tcW w:w="2208" w:type="dxa"/>
            <w:vMerge w:val="restart"/>
          </w:tcPr>
          <w:p w:rsidR="00AF39EC" w:rsidRPr="00AF39EC" w:rsidRDefault="00AF39EC" w:rsidP="00D425E7">
            <w:pPr>
              <w:tabs>
                <w:tab w:val="left" w:pos="720"/>
              </w:tabs>
              <w:spacing w:after="0" w:line="240" w:lineRule="auto"/>
              <w:ind w:firstLine="709"/>
              <w:jc w:val="center"/>
              <w:rPr>
                <w:rFonts w:ascii="Times New Roman" w:hAnsi="Times New Roman" w:cs="Times New Roman"/>
                <w:sz w:val="24"/>
                <w:szCs w:val="24"/>
              </w:rPr>
            </w:pPr>
            <w:r w:rsidRPr="00AF39EC">
              <w:rPr>
                <w:rFonts w:ascii="Times New Roman" w:hAnsi="Times New Roman" w:cs="Times New Roman"/>
                <w:b/>
                <w:sz w:val="24"/>
                <w:szCs w:val="24"/>
              </w:rPr>
              <w:t>Должность</w:t>
            </w:r>
          </w:p>
        </w:tc>
        <w:tc>
          <w:tcPr>
            <w:tcW w:w="3693" w:type="dxa"/>
            <w:vMerge w:val="restart"/>
          </w:tcPr>
          <w:p w:rsidR="00AF39EC" w:rsidRPr="00AF39EC" w:rsidRDefault="00AF39EC" w:rsidP="00D425E7">
            <w:pPr>
              <w:tabs>
                <w:tab w:val="left" w:pos="720"/>
              </w:tabs>
              <w:spacing w:after="0" w:line="240" w:lineRule="auto"/>
              <w:ind w:firstLine="709"/>
              <w:jc w:val="center"/>
              <w:rPr>
                <w:rFonts w:ascii="Times New Roman" w:hAnsi="Times New Roman" w:cs="Times New Roman"/>
                <w:sz w:val="24"/>
                <w:szCs w:val="24"/>
              </w:rPr>
            </w:pPr>
            <w:r w:rsidRPr="00AF39EC">
              <w:rPr>
                <w:rFonts w:ascii="Times New Roman" w:hAnsi="Times New Roman" w:cs="Times New Roman"/>
                <w:b/>
                <w:sz w:val="24"/>
                <w:szCs w:val="24"/>
              </w:rPr>
              <w:t>Должностные обязанности</w:t>
            </w:r>
          </w:p>
        </w:tc>
        <w:tc>
          <w:tcPr>
            <w:tcW w:w="1557" w:type="dxa"/>
            <w:vMerge w:val="restart"/>
          </w:tcPr>
          <w:p w:rsidR="00AF39EC" w:rsidRPr="00AF39EC" w:rsidRDefault="00AF39EC" w:rsidP="00E93943">
            <w:pPr>
              <w:tabs>
                <w:tab w:val="left" w:pos="720"/>
              </w:tabs>
              <w:spacing w:after="0" w:line="240" w:lineRule="auto"/>
              <w:rPr>
                <w:rFonts w:ascii="Times New Roman" w:hAnsi="Times New Roman" w:cs="Times New Roman"/>
                <w:sz w:val="24"/>
                <w:szCs w:val="24"/>
              </w:rPr>
            </w:pPr>
            <w:r w:rsidRPr="00AF39EC">
              <w:rPr>
                <w:rFonts w:ascii="Times New Roman" w:hAnsi="Times New Roman" w:cs="Times New Roman"/>
                <w:b/>
                <w:sz w:val="24"/>
                <w:szCs w:val="24"/>
              </w:rPr>
              <w:t>Количество работников в ОУ (требуется/ имеется)</w:t>
            </w:r>
          </w:p>
        </w:tc>
        <w:tc>
          <w:tcPr>
            <w:tcW w:w="7392" w:type="dxa"/>
            <w:gridSpan w:val="2"/>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sz w:val="24"/>
                <w:szCs w:val="24"/>
              </w:rPr>
              <w:t>Уровень квалификации работников ОУ</w:t>
            </w:r>
          </w:p>
        </w:tc>
      </w:tr>
      <w:tr w:rsidR="00AF39EC" w:rsidRPr="00AF39EC" w:rsidTr="00E93943">
        <w:trPr>
          <w:jc w:val="center"/>
        </w:trPr>
        <w:tc>
          <w:tcPr>
            <w:tcW w:w="2208" w:type="dxa"/>
            <w:vMerge/>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p>
        </w:tc>
        <w:tc>
          <w:tcPr>
            <w:tcW w:w="3693" w:type="dxa"/>
            <w:vMerge/>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p>
        </w:tc>
        <w:tc>
          <w:tcPr>
            <w:tcW w:w="1557" w:type="dxa"/>
            <w:vMerge/>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p>
        </w:tc>
        <w:tc>
          <w:tcPr>
            <w:tcW w:w="5692" w:type="dxa"/>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sz w:val="24"/>
                <w:szCs w:val="24"/>
              </w:rPr>
              <w:t>Требования к уровню квалификации</w:t>
            </w:r>
          </w:p>
        </w:tc>
        <w:tc>
          <w:tcPr>
            <w:tcW w:w="1700" w:type="dxa"/>
          </w:tcPr>
          <w:p w:rsidR="00AF39EC" w:rsidRPr="00AF39EC" w:rsidRDefault="00AF39EC" w:rsidP="00E93943">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b/>
                <w:sz w:val="24"/>
                <w:szCs w:val="24"/>
              </w:rPr>
              <w:t>Фактический</w:t>
            </w:r>
          </w:p>
        </w:tc>
      </w:tr>
      <w:tr w:rsidR="00AF39EC" w:rsidRPr="00AF39EC" w:rsidTr="00E93943">
        <w:trPr>
          <w:jc w:val="center"/>
        </w:trPr>
        <w:tc>
          <w:tcPr>
            <w:tcW w:w="2208"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Руководитель образовательного учреждения</w:t>
            </w:r>
          </w:p>
        </w:tc>
        <w:tc>
          <w:tcPr>
            <w:tcW w:w="3693" w:type="dxa"/>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1557" w:type="dxa"/>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 (имеется)</w:t>
            </w:r>
          </w:p>
        </w:tc>
        <w:tc>
          <w:tcPr>
            <w:tcW w:w="5692"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0" w:type="dxa"/>
          </w:tcPr>
          <w:p w:rsidR="00AF39EC" w:rsidRPr="00AF39EC" w:rsidRDefault="00AF39EC" w:rsidP="00E93943">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соответствует</w:t>
            </w:r>
          </w:p>
        </w:tc>
      </w:tr>
      <w:tr w:rsidR="00AF39EC" w:rsidRPr="00AF39EC" w:rsidTr="00E93943">
        <w:trPr>
          <w:jc w:val="center"/>
        </w:trPr>
        <w:tc>
          <w:tcPr>
            <w:tcW w:w="2208"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Заместитель руководителя</w:t>
            </w:r>
          </w:p>
        </w:tc>
        <w:tc>
          <w:tcPr>
            <w:tcW w:w="3693"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557" w:type="dxa"/>
          </w:tcPr>
          <w:p w:rsidR="00AF39EC" w:rsidRPr="00AF39EC" w:rsidRDefault="00007E44" w:rsidP="00AF39EC">
            <w:pPr>
              <w:tabs>
                <w:tab w:val="left" w:pos="720"/>
              </w:tabs>
              <w:spacing w:after="0" w:line="240" w:lineRule="auto"/>
              <w:ind w:firstLine="709"/>
              <w:jc w:val="both"/>
              <w:rPr>
                <w:rFonts w:ascii="Times New Roman" w:hAnsi="Times New Roman" w:cs="Times New Roman"/>
                <w:sz w:val="24"/>
                <w:szCs w:val="24"/>
              </w:rPr>
            </w:pPr>
            <w:r w:rsidRPr="00007E44">
              <w:rPr>
                <w:rFonts w:ascii="Times New Roman" w:hAnsi="Times New Roman" w:cs="Times New Roman"/>
                <w:sz w:val="24"/>
                <w:szCs w:val="24"/>
              </w:rPr>
              <w:t>8</w:t>
            </w:r>
            <w:r w:rsidR="00AF39EC" w:rsidRPr="00007E44">
              <w:rPr>
                <w:rFonts w:ascii="Times New Roman" w:hAnsi="Times New Roman" w:cs="Times New Roman"/>
                <w:sz w:val="24"/>
                <w:szCs w:val="24"/>
              </w:rPr>
              <w:t xml:space="preserve"> </w:t>
            </w:r>
            <w:r w:rsidR="00AF39EC" w:rsidRPr="00AF39EC">
              <w:rPr>
                <w:rFonts w:ascii="Times New Roman" w:hAnsi="Times New Roman" w:cs="Times New Roman"/>
                <w:sz w:val="24"/>
                <w:szCs w:val="24"/>
              </w:rPr>
              <w:t>(имеются)</w:t>
            </w:r>
          </w:p>
        </w:tc>
        <w:tc>
          <w:tcPr>
            <w:tcW w:w="5692" w:type="dxa"/>
          </w:tcPr>
          <w:p w:rsidR="00AF39EC" w:rsidRPr="00AF39EC" w:rsidRDefault="00AF39EC" w:rsidP="001A4D95">
            <w:pPr>
              <w:tabs>
                <w:tab w:val="left" w:pos="720"/>
              </w:tabs>
              <w:spacing w:after="0" w:line="240" w:lineRule="auto"/>
              <w:jc w:val="both"/>
              <w:rPr>
                <w:rFonts w:ascii="Times New Roman" w:hAnsi="Times New Roman" w:cs="Times New Roman"/>
                <w:b/>
                <w:sz w:val="24"/>
                <w:szCs w:val="24"/>
              </w:rPr>
            </w:pPr>
            <w:r w:rsidRPr="00AF39EC">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0"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соответствует</w:t>
            </w:r>
          </w:p>
        </w:tc>
      </w:tr>
      <w:tr w:rsidR="00AF39EC" w:rsidRPr="00AF39EC" w:rsidTr="00E93943">
        <w:trPr>
          <w:jc w:val="center"/>
        </w:trPr>
        <w:tc>
          <w:tcPr>
            <w:tcW w:w="2208" w:type="dxa"/>
          </w:tcPr>
          <w:p w:rsidR="00AF39EC" w:rsidRPr="00AF39EC" w:rsidRDefault="00AF39EC" w:rsidP="00E93943">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Учитель</w:t>
            </w:r>
          </w:p>
        </w:tc>
        <w:tc>
          <w:tcPr>
            <w:tcW w:w="3693"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 xml:space="preserve">Осуществляет обучение и воспитание обучающихся, способствует формированию общей культуры личности, </w:t>
            </w:r>
            <w:r w:rsidRPr="00AF39EC">
              <w:rPr>
                <w:rFonts w:ascii="Times New Roman" w:hAnsi="Times New Roman" w:cs="Times New Roman"/>
                <w:sz w:val="24"/>
                <w:szCs w:val="24"/>
              </w:rPr>
              <w:lastRenderedPageBreak/>
              <w:t>социализации, осознанного выбора и освоения образовательных программ</w:t>
            </w:r>
          </w:p>
        </w:tc>
        <w:tc>
          <w:tcPr>
            <w:tcW w:w="1557" w:type="dxa"/>
          </w:tcPr>
          <w:p w:rsidR="00AF39EC" w:rsidRPr="00AF39EC" w:rsidRDefault="001A4D95" w:rsidP="00AF39EC">
            <w:pPr>
              <w:tabs>
                <w:tab w:val="left" w:pos="72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43</w:t>
            </w:r>
            <w:r w:rsidR="00AF39EC" w:rsidRPr="00AF39EC">
              <w:rPr>
                <w:rFonts w:ascii="Times New Roman" w:hAnsi="Times New Roman" w:cs="Times New Roman"/>
                <w:sz w:val="24"/>
                <w:szCs w:val="24"/>
              </w:rPr>
              <w:t xml:space="preserve"> (имеются)</w:t>
            </w:r>
          </w:p>
        </w:tc>
        <w:tc>
          <w:tcPr>
            <w:tcW w:w="5692" w:type="dxa"/>
          </w:tcPr>
          <w:p w:rsidR="00AF39EC" w:rsidRPr="00AF39EC" w:rsidRDefault="00AF39EC" w:rsidP="00AF39EC">
            <w:pPr>
              <w:tabs>
                <w:tab w:val="left" w:pos="720"/>
              </w:tabs>
              <w:spacing w:after="0" w:line="240" w:lineRule="auto"/>
              <w:ind w:firstLine="709"/>
              <w:jc w:val="both"/>
              <w:rPr>
                <w:rFonts w:ascii="Times New Roman" w:hAnsi="Times New Roman" w:cs="Times New Roman"/>
                <w:b/>
                <w:sz w:val="24"/>
                <w:szCs w:val="24"/>
              </w:rPr>
            </w:pPr>
            <w:r w:rsidRPr="00AF39EC">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w:t>
            </w:r>
            <w:r w:rsidRPr="00AF39EC">
              <w:rPr>
                <w:rFonts w:ascii="Times New Roman" w:hAnsi="Times New Roman" w:cs="Times New Roman"/>
                <w:sz w:val="24"/>
                <w:szCs w:val="24"/>
              </w:rPr>
              <w:lastRenderedPageBreak/>
              <w:t>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0"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lastRenderedPageBreak/>
              <w:t>соответствует</w:t>
            </w:r>
          </w:p>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p>
        </w:tc>
      </w:tr>
      <w:tr w:rsidR="00AF39EC" w:rsidRPr="00AF39EC" w:rsidTr="00E93943">
        <w:trPr>
          <w:jc w:val="center"/>
        </w:trPr>
        <w:tc>
          <w:tcPr>
            <w:tcW w:w="2208" w:type="dxa"/>
          </w:tcPr>
          <w:p w:rsidR="00AF39EC" w:rsidRPr="00AF39EC" w:rsidRDefault="00AF39EC" w:rsidP="00E93943">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lastRenderedPageBreak/>
              <w:t>Педагог-организатор</w:t>
            </w:r>
          </w:p>
        </w:tc>
        <w:tc>
          <w:tcPr>
            <w:tcW w:w="3693" w:type="dxa"/>
          </w:tcPr>
          <w:p w:rsidR="00AF39EC" w:rsidRPr="00AF39EC" w:rsidRDefault="00AF39EC" w:rsidP="00E93943">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557" w:type="dxa"/>
          </w:tcPr>
          <w:p w:rsidR="00AF39EC" w:rsidRPr="00AF39EC" w:rsidRDefault="00007E44" w:rsidP="00AF39EC">
            <w:pPr>
              <w:tabs>
                <w:tab w:val="left" w:pos="720"/>
              </w:tabs>
              <w:spacing w:after="0" w:line="240" w:lineRule="auto"/>
              <w:ind w:firstLine="709"/>
              <w:jc w:val="both"/>
              <w:rPr>
                <w:rFonts w:ascii="Times New Roman" w:hAnsi="Times New Roman" w:cs="Times New Roman"/>
                <w:sz w:val="24"/>
                <w:szCs w:val="24"/>
              </w:rPr>
            </w:pPr>
            <w:r w:rsidRPr="00007E44">
              <w:rPr>
                <w:rFonts w:ascii="Times New Roman" w:hAnsi="Times New Roman" w:cs="Times New Roman"/>
                <w:sz w:val="24"/>
                <w:szCs w:val="24"/>
              </w:rPr>
              <w:t>1</w:t>
            </w:r>
            <w:r w:rsidR="00AF39EC" w:rsidRPr="00E93943">
              <w:rPr>
                <w:rFonts w:ascii="Times New Roman" w:hAnsi="Times New Roman" w:cs="Times New Roman"/>
                <w:color w:val="FF0000"/>
                <w:sz w:val="24"/>
                <w:szCs w:val="24"/>
              </w:rPr>
              <w:t xml:space="preserve"> </w:t>
            </w:r>
            <w:r w:rsidR="00AF39EC" w:rsidRPr="00AF39EC">
              <w:rPr>
                <w:rFonts w:ascii="Times New Roman" w:hAnsi="Times New Roman" w:cs="Times New Roman"/>
                <w:sz w:val="24"/>
                <w:szCs w:val="24"/>
              </w:rPr>
              <w:t>(имеются)</w:t>
            </w:r>
          </w:p>
        </w:tc>
        <w:tc>
          <w:tcPr>
            <w:tcW w:w="5692" w:type="dxa"/>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700" w:type="dxa"/>
          </w:tcPr>
          <w:p w:rsidR="00AF39EC" w:rsidRPr="00AF39EC" w:rsidRDefault="00AF39EC" w:rsidP="00E93943">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соответствует</w:t>
            </w:r>
          </w:p>
        </w:tc>
      </w:tr>
      <w:tr w:rsidR="00AF39EC" w:rsidRPr="00AF39EC" w:rsidTr="00E93943">
        <w:trPr>
          <w:jc w:val="center"/>
        </w:trPr>
        <w:tc>
          <w:tcPr>
            <w:tcW w:w="2208" w:type="dxa"/>
          </w:tcPr>
          <w:p w:rsidR="00AF39EC" w:rsidRPr="00AF39EC" w:rsidRDefault="00AF39EC" w:rsidP="00E93943">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Социальный педагог</w:t>
            </w:r>
          </w:p>
        </w:tc>
        <w:tc>
          <w:tcPr>
            <w:tcW w:w="3693" w:type="dxa"/>
          </w:tcPr>
          <w:p w:rsidR="00AF39EC" w:rsidRPr="00AF39EC" w:rsidRDefault="00AF39EC" w:rsidP="00E93943">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557" w:type="dxa"/>
          </w:tcPr>
          <w:p w:rsidR="00AF39EC" w:rsidRPr="00AF39EC" w:rsidRDefault="00007E44" w:rsidP="00AF39EC">
            <w:pPr>
              <w:tabs>
                <w:tab w:val="left" w:pos="720"/>
              </w:tabs>
              <w:spacing w:after="0" w:line="240" w:lineRule="auto"/>
              <w:ind w:firstLine="709"/>
              <w:jc w:val="both"/>
              <w:rPr>
                <w:rFonts w:ascii="Times New Roman" w:hAnsi="Times New Roman" w:cs="Times New Roman"/>
                <w:sz w:val="24"/>
                <w:szCs w:val="24"/>
              </w:rPr>
            </w:pPr>
            <w:r w:rsidRPr="00007E44">
              <w:rPr>
                <w:rFonts w:ascii="Times New Roman" w:hAnsi="Times New Roman" w:cs="Times New Roman"/>
                <w:sz w:val="24"/>
                <w:szCs w:val="24"/>
              </w:rPr>
              <w:t>1</w:t>
            </w:r>
            <w:r w:rsidR="00AF39EC" w:rsidRPr="00E93943">
              <w:rPr>
                <w:rFonts w:ascii="Times New Roman" w:hAnsi="Times New Roman" w:cs="Times New Roman"/>
                <w:color w:val="FF0000"/>
                <w:sz w:val="24"/>
                <w:szCs w:val="24"/>
              </w:rPr>
              <w:t xml:space="preserve"> </w:t>
            </w:r>
            <w:r w:rsidR="00AF39EC" w:rsidRPr="00AF39EC">
              <w:rPr>
                <w:rFonts w:ascii="Times New Roman" w:hAnsi="Times New Roman" w:cs="Times New Roman"/>
                <w:sz w:val="24"/>
                <w:szCs w:val="24"/>
              </w:rPr>
              <w:t>(имеются)</w:t>
            </w:r>
          </w:p>
        </w:tc>
        <w:tc>
          <w:tcPr>
            <w:tcW w:w="5692" w:type="dxa"/>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0" w:type="dxa"/>
          </w:tcPr>
          <w:p w:rsidR="00AF39EC" w:rsidRPr="00AF39EC" w:rsidRDefault="00AF39EC" w:rsidP="00E93943">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соответствует</w:t>
            </w:r>
          </w:p>
        </w:tc>
      </w:tr>
      <w:tr w:rsidR="00AF39EC" w:rsidRPr="00AF39EC" w:rsidTr="00E93943">
        <w:trPr>
          <w:jc w:val="center"/>
        </w:trPr>
        <w:tc>
          <w:tcPr>
            <w:tcW w:w="2208" w:type="dxa"/>
          </w:tcPr>
          <w:p w:rsidR="00AF39EC" w:rsidRPr="00AF39EC" w:rsidRDefault="00AF39EC" w:rsidP="00E93943">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Учитель-логопед</w:t>
            </w:r>
          </w:p>
        </w:tc>
        <w:tc>
          <w:tcPr>
            <w:tcW w:w="3693" w:type="dxa"/>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Осуществляет работу, направленную на максимальную коррекцию недостатков в развитии у обучающихся</w:t>
            </w:r>
          </w:p>
        </w:tc>
        <w:tc>
          <w:tcPr>
            <w:tcW w:w="1557" w:type="dxa"/>
          </w:tcPr>
          <w:p w:rsidR="00AF39EC" w:rsidRPr="00AF39EC" w:rsidRDefault="00007E44" w:rsidP="00AF39EC">
            <w:pPr>
              <w:tabs>
                <w:tab w:val="left" w:pos="720"/>
              </w:tabs>
              <w:spacing w:after="0" w:line="240" w:lineRule="auto"/>
              <w:ind w:firstLine="709"/>
              <w:jc w:val="both"/>
              <w:rPr>
                <w:rFonts w:ascii="Times New Roman" w:hAnsi="Times New Roman" w:cs="Times New Roman"/>
                <w:sz w:val="24"/>
                <w:szCs w:val="24"/>
              </w:rPr>
            </w:pPr>
            <w:r w:rsidRPr="00007E44">
              <w:rPr>
                <w:rFonts w:ascii="Times New Roman" w:hAnsi="Times New Roman" w:cs="Times New Roman"/>
                <w:sz w:val="24"/>
                <w:szCs w:val="24"/>
              </w:rPr>
              <w:t>1</w:t>
            </w:r>
            <w:r w:rsidR="00AF39EC" w:rsidRPr="00007E44">
              <w:rPr>
                <w:rFonts w:ascii="Times New Roman" w:hAnsi="Times New Roman" w:cs="Times New Roman"/>
                <w:sz w:val="24"/>
                <w:szCs w:val="24"/>
              </w:rPr>
              <w:t xml:space="preserve"> </w:t>
            </w:r>
            <w:r w:rsidR="00AF39EC" w:rsidRPr="00AF39EC">
              <w:rPr>
                <w:rFonts w:ascii="Times New Roman" w:hAnsi="Times New Roman" w:cs="Times New Roman"/>
                <w:sz w:val="24"/>
                <w:szCs w:val="24"/>
              </w:rPr>
              <w:t>(имеются)</w:t>
            </w:r>
          </w:p>
        </w:tc>
        <w:tc>
          <w:tcPr>
            <w:tcW w:w="5692" w:type="dxa"/>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Высшее профессиональное образование в области дефектологии без предъявления требований к стажу работы.</w:t>
            </w:r>
          </w:p>
        </w:tc>
        <w:tc>
          <w:tcPr>
            <w:tcW w:w="1700" w:type="dxa"/>
          </w:tcPr>
          <w:p w:rsidR="00AF39EC" w:rsidRPr="00AF39EC" w:rsidRDefault="00AF39EC" w:rsidP="00E93943">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соответствует</w:t>
            </w:r>
          </w:p>
        </w:tc>
      </w:tr>
      <w:tr w:rsidR="00AF39EC" w:rsidRPr="00AF39EC" w:rsidTr="00E93943">
        <w:trPr>
          <w:jc w:val="center"/>
        </w:trPr>
        <w:tc>
          <w:tcPr>
            <w:tcW w:w="2208" w:type="dxa"/>
          </w:tcPr>
          <w:p w:rsidR="00AF39EC" w:rsidRPr="00AF39EC" w:rsidRDefault="00AF39EC" w:rsidP="00E93943">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Педагог-психолог</w:t>
            </w:r>
          </w:p>
        </w:tc>
        <w:tc>
          <w:tcPr>
            <w:tcW w:w="3693" w:type="dxa"/>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Осуществляет профессиональную деятельность, направленную на сохранение психического, соматического и </w:t>
            </w:r>
            <w:r w:rsidRPr="00AF39EC">
              <w:rPr>
                <w:rFonts w:ascii="Times New Roman" w:hAnsi="Times New Roman" w:cs="Times New Roman"/>
                <w:sz w:val="24"/>
                <w:szCs w:val="24"/>
              </w:rPr>
              <w:lastRenderedPageBreak/>
              <w:t>социального благополучия обучающихся</w:t>
            </w:r>
          </w:p>
        </w:tc>
        <w:tc>
          <w:tcPr>
            <w:tcW w:w="1557" w:type="dxa"/>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lastRenderedPageBreak/>
              <w:t>2 (имеются)</w:t>
            </w:r>
          </w:p>
        </w:tc>
        <w:tc>
          <w:tcPr>
            <w:tcW w:w="5692" w:type="dxa"/>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w:t>
            </w:r>
            <w:r w:rsidRPr="00AF39EC">
              <w:rPr>
                <w:rFonts w:ascii="Times New Roman" w:hAnsi="Times New Roman" w:cs="Times New Roman"/>
                <w:sz w:val="24"/>
                <w:szCs w:val="24"/>
              </w:rPr>
              <w:lastRenderedPageBreak/>
              <w:t>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0" w:type="dxa"/>
          </w:tcPr>
          <w:p w:rsidR="00AF39EC" w:rsidRPr="00AF39EC" w:rsidRDefault="00AF39EC" w:rsidP="00E93943">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lastRenderedPageBreak/>
              <w:t>соответствует</w:t>
            </w:r>
          </w:p>
        </w:tc>
      </w:tr>
      <w:tr w:rsidR="00AF39EC" w:rsidRPr="00AF39EC" w:rsidTr="00E93943">
        <w:trPr>
          <w:jc w:val="center"/>
        </w:trPr>
        <w:tc>
          <w:tcPr>
            <w:tcW w:w="2208"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lastRenderedPageBreak/>
              <w:t>Старший вожатый</w:t>
            </w:r>
          </w:p>
        </w:tc>
        <w:tc>
          <w:tcPr>
            <w:tcW w:w="3693"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Способствует развитию и деятельности детских общественных организаций, объединений.</w:t>
            </w:r>
          </w:p>
        </w:tc>
        <w:tc>
          <w:tcPr>
            <w:tcW w:w="1557" w:type="dxa"/>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 (имеется)</w:t>
            </w:r>
          </w:p>
        </w:tc>
        <w:tc>
          <w:tcPr>
            <w:tcW w:w="5692" w:type="dxa"/>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1700"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соответствует</w:t>
            </w:r>
          </w:p>
        </w:tc>
      </w:tr>
      <w:tr w:rsidR="00AF39EC" w:rsidRPr="00AF39EC" w:rsidTr="00E93943">
        <w:trPr>
          <w:jc w:val="center"/>
        </w:trPr>
        <w:tc>
          <w:tcPr>
            <w:tcW w:w="2208"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Педагог дополнительного образования</w:t>
            </w:r>
          </w:p>
        </w:tc>
        <w:tc>
          <w:tcPr>
            <w:tcW w:w="3693"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557" w:type="dxa"/>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10 (имеются)</w:t>
            </w:r>
          </w:p>
        </w:tc>
        <w:tc>
          <w:tcPr>
            <w:tcW w:w="5692" w:type="dxa"/>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0"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соответствует</w:t>
            </w:r>
          </w:p>
        </w:tc>
      </w:tr>
      <w:tr w:rsidR="00AF39EC" w:rsidRPr="00AF39EC" w:rsidTr="00E93943">
        <w:trPr>
          <w:jc w:val="center"/>
        </w:trPr>
        <w:tc>
          <w:tcPr>
            <w:tcW w:w="2208"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Преподаватель-организатор основ безопасности жизнедеятельности</w:t>
            </w:r>
          </w:p>
        </w:tc>
        <w:tc>
          <w:tcPr>
            <w:tcW w:w="3693"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557" w:type="dxa"/>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 (имеется)</w:t>
            </w:r>
          </w:p>
        </w:tc>
        <w:tc>
          <w:tcPr>
            <w:tcW w:w="5692" w:type="dxa"/>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0"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соответствует</w:t>
            </w:r>
          </w:p>
        </w:tc>
      </w:tr>
      <w:tr w:rsidR="00AF39EC" w:rsidRPr="00AF39EC" w:rsidTr="00E93943">
        <w:trPr>
          <w:jc w:val="center"/>
        </w:trPr>
        <w:tc>
          <w:tcPr>
            <w:tcW w:w="2208"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t xml:space="preserve">Заведующий </w:t>
            </w:r>
            <w:r w:rsidRPr="00AF39EC">
              <w:rPr>
                <w:rFonts w:ascii="Times New Roman" w:hAnsi="Times New Roman" w:cs="Times New Roman"/>
                <w:sz w:val="24"/>
                <w:szCs w:val="24"/>
              </w:rPr>
              <w:lastRenderedPageBreak/>
              <w:t xml:space="preserve">библиотекой </w:t>
            </w:r>
          </w:p>
        </w:tc>
        <w:tc>
          <w:tcPr>
            <w:tcW w:w="3693"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lastRenderedPageBreak/>
              <w:t xml:space="preserve">Обеспечивает доступ </w:t>
            </w:r>
            <w:r w:rsidRPr="00AF39EC">
              <w:rPr>
                <w:rFonts w:ascii="Times New Roman" w:hAnsi="Times New Roman" w:cs="Times New Roman"/>
                <w:sz w:val="24"/>
                <w:szCs w:val="24"/>
              </w:rPr>
              <w:lastRenderedPageBreak/>
              <w:t>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57" w:type="dxa"/>
          </w:tcPr>
          <w:p w:rsidR="00AF39EC" w:rsidRPr="00AF39EC" w:rsidRDefault="00AF39EC" w:rsidP="001A4D95">
            <w:pPr>
              <w:tabs>
                <w:tab w:val="left" w:pos="720"/>
              </w:tabs>
              <w:spacing w:after="0" w:line="240" w:lineRule="auto"/>
              <w:ind w:firstLine="709"/>
              <w:rPr>
                <w:rFonts w:ascii="Times New Roman" w:hAnsi="Times New Roman" w:cs="Times New Roman"/>
                <w:sz w:val="24"/>
                <w:szCs w:val="24"/>
              </w:rPr>
            </w:pPr>
            <w:r w:rsidRPr="00AF39EC">
              <w:rPr>
                <w:rFonts w:ascii="Times New Roman" w:hAnsi="Times New Roman" w:cs="Times New Roman"/>
                <w:sz w:val="24"/>
                <w:szCs w:val="24"/>
              </w:rPr>
              <w:lastRenderedPageBreak/>
              <w:t xml:space="preserve">1 </w:t>
            </w:r>
            <w:r w:rsidRPr="00AF39EC">
              <w:rPr>
                <w:rFonts w:ascii="Times New Roman" w:hAnsi="Times New Roman" w:cs="Times New Roman"/>
                <w:sz w:val="24"/>
                <w:szCs w:val="24"/>
              </w:rPr>
              <w:lastRenderedPageBreak/>
              <w:t>(имеется)</w:t>
            </w:r>
          </w:p>
        </w:tc>
        <w:tc>
          <w:tcPr>
            <w:tcW w:w="5692" w:type="dxa"/>
          </w:tcPr>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lastRenderedPageBreak/>
              <w:t xml:space="preserve">Высшее или среднее профессиональное </w:t>
            </w:r>
            <w:r w:rsidRPr="00AF39EC">
              <w:rPr>
                <w:rFonts w:ascii="Times New Roman" w:hAnsi="Times New Roman" w:cs="Times New Roman"/>
                <w:sz w:val="24"/>
                <w:szCs w:val="24"/>
              </w:rPr>
              <w:lastRenderedPageBreak/>
              <w:t>образование по специальности «Библиотечно-информационная деятельность»</w:t>
            </w:r>
          </w:p>
          <w:p w:rsidR="00AF39EC" w:rsidRPr="00AF39EC" w:rsidRDefault="00AF39EC" w:rsidP="00AF39EC">
            <w:pPr>
              <w:tabs>
                <w:tab w:val="left" w:pos="720"/>
              </w:tabs>
              <w:spacing w:after="0" w:line="240" w:lineRule="auto"/>
              <w:ind w:firstLine="709"/>
              <w:jc w:val="both"/>
              <w:rPr>
                <w:rFonts w:ascii="Times New Roman" w:hAnsi="Times New Roman" w:cs="Times New Roman"/>
                <w:sz w:val="24"/>
                <w:szCs w:val="24"/>
              </w:rPr>
            </w:pPr>
          </w:p>
        </w:tc>
        <w:tc>
          <w:tcPr>
            <w:tcW w:w="1700" w:type="dxa"/>
          </w:tcPr>
          <w:p w:rsidR="00AF39EC" w:rsidRPr="00AF39EC" w:rsidRDefault="00AF39EC" w:rsidP="001A4D95">
            <w:pPr>
              <w:tabs>
                <w:tab w:val="left" w:pos="720"/>
              </w:tabs>
              <w:spacing w:after="0" w:line="240" w:lineRule="auto"/>
              <w:jc w:val="both"/>
              <w:rPr>
                <w:rFonts w:ascii="Times New Roman" w:hAnsi="Times New Roman" w:cs="Times New Roman"/>
                <w:sz w:val="24"/>
                <w:szCs w:val="24"/>
              </w:rPr>
            </w:pPr>
            <w:r w:rsidRPr="00AF39EC">
              <w:rPr>
                <w:rFonts w:ascii="Times New Roman" w:hAnsi="Times New Roman" w:cs="Times New Roman"/>
                <w:sz w:val="24"/>
                <w:szCs w:val="24"/>
              </w:rPr>
              <w:lastRenderedPageBreak/>
              <w:t>соответствует</w:t>
            </w:r>
          </w:p>
        </w:tc>
      </w:tr>
    </w:tbl>
    <w:p w:rsidR="00AF39EC" w:rsidRPr="00AF39EC" w:rsidRDefault="00AF39EC" w:rsidP="00AF39EC">
      <w:pPr>
        <w:pStyle w:val="af5"/>
        <w:ind w:left="0" w:right="-1" w:firstLine="709"/>
        <w:rPr>
          <w:rFonts w:eastAsia="SimSun"/>
          <w:b/>
          <w:sz w:val="24"/>
          <w:szCs w:val="24"/>
          <w:lang w:eastAsia="zh-CN"/>
        </w:rPr>
        <w:sectPr w:rsidR="00AF39EC" w:rsidRPr="00AF39EC" w:rsidSect="00AF39EC">
          <w:pgSz w:w="16837" w:h="11905" w:orient="landscape"/>
          <w:pgMar w:top="1276" w:right="1134" w:bottom="851" w:left="1134" w:header="720" w:footer="720" w:gutter="0"/>
          <w:cols w:space="720"/>
          <w:noEndnote/>
          <w:docGrid w:linePitch="326"/>
        </w:sectPr>
      </w:pPr>
    </w:p>
    <w:p w:rsidR="00AF39EC" w:rsidRPr="00AF39EC" w:rsidRDefault="00AF39EC" w:rsidP="00AF39EC">
      <w:pPr>
        <w:tabs>
          <w:tab w:val="left" w:pos="720"/>
        </w:tabs>
        <w:spacing w:after="0" w:line="240" w:lineRule="auto"/>
        <w:ind w:firstLine="709"/>
        <w:jc w:val="both"/>
        <w:rPr>
          <w:rFonts w:ascii="Times New Roman" w:hAnsi="Times New Roman" w:cs="Times New Roman"/>
          <w:b/>
          <w:sz w:val="24"/>
          <w:szCs w:val="24"/>
        </w:rPr>
      </w:pPr>
      <w:r w:rsidRPr="00AF39EC">
        <w:rPr>
          <w:rFonts w:ascii="Times New Roman" w:hAnsi="Times New Roman" w:cs="Times New Roman"/>
          <w:b/>
          <w:sz w:val="24"/>
          <w:szCs w:val="24"/>
        </w:rPr>
        <w:lastRenderedPageBreak/>
        <w:t>Профессиональное развитие и повышение квалификации педагогических работников</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AF39EC" w:rsidRPr="00AF39EC" w:rsidRDefault="00AF39EC" w:rsidP="00AF39EC">
      <w:pPr>
        <w:pStyle w:val="dash041e005f0431005f044b005f0447005f043d005f044b005f0439"/>
        <w:ind w:firstLine="709"/>
        <w:jc w:val="both"/>
      </w:pPr>
      <w:proofErr w:type="gramStart"/>
      <w:r w:rsidRPr="00AF39EC">
        <w:t xml:space="preserve">Непрерывность профессионального развития педагогических работников образовательного учреждения, реализующего основную образовательную программу </w:t>
      </w:r>
      <w:r w:rsidR="00852470">
        <w:t>среднего</w:t>
      </w:r>
      <w:r w:rsidRPr="00AF39EC">
        <w:t xml:space="preserve"> общего образования, обеспечивается освоением ими дополнительных профессиональных образовательных программ в объеме не менее 108 часов и не реже одного раза в пять лет в образовательных учреждениях, имеющих лицензию на право ведения данного вида образовательной деятельности, а также программ стажировки на базе инновационных общеобразовательных учреждений, в том числе с</w:t>
      </w:r>
      <w:proofErr w:type="gramEnd"/>
      <w:r w:rsidRPr="00AF39EC">
        <w:t xml:space="preserve"> использованием дистанционных образовательных технологий.</w:t>
      </w:r>
    </w:p>
    <w:p w:rsidR="00AF39EC" w:rsidRPr="00AF39EC" w:rsidRDefault="00AF39EC" w:rsidP="00AF39EC">
      <w:pPr>
        <w:pStyle w:val="af5"/>
        <w:ind w:left="0" w:firstLine="709"/>
        <w:rPr>
          <w:sz w:val="24"/>
          <w:szCs w:val="24"/>
        </w:rPr>
      </w:pPr>
      <w:r w:rsidRPr="00AF39EC">
        <w:rPr>
          <w:sz w:val="24"/>
          <w:szCs w:val="24"/>
        </w:rPr>
        <w:t>В МБОУ «Средняя общеобразовательная школа № 27 имени А.А. Дейнеки» разработаны план-график, включающий различные формы непрерывного повышения квалификации всех педагогических работников, а также график аттестации кадров на соответствие занимаемой должности.</w:t>
      </w:r>
    </w:p>
    <w:p w:rsidR="00AF39EC" w:rsidRPr="00AF39EC" w:rsidRDefault="00AF39EC" w:rsidP="00AF39EC">
      <w:pPr>
        <w:pStyle w:val="aff4"/>
        <w:ind w:firstLine="709"/>
        <w:jc w:val="both"/>
        <w:rPr>
          <w:rFonts w:ascii="Times New Roman" w:hAnsi="Times New Roman"/>
          <w:sz w:val="24"/>
          <w:szCs w:val="24"/>
        </w:rPr>
      </w:pPr>
      <w:r w:rsidRPr="00AF39EC">
        <w:rPr>
          <w:rFonts w:ascii="Times New Roman" w:hAnsi="Times New Roman"/>
          <w:sz w:val="24"/>
          <w:szCs w:val="24"/>
        </w:rPr>
        <w:t>Обучением охвачены заместители директора по учебно-воспитательной и воспитательной работе, руководители методических объединений, учителя, педагоги, управляющие качеством реализации образоват</w:t>
      </w:r>
      <w:r w:rsidR="00852470">
        <w:rPr>
          <w:rFonts w:ascii="Times New Roman" w:hAnsi="Times New Roman"/>
          <w:sz w:val="24"/>
          <w:szCs w:val="24"/>
        </w:rPr>
        <w:t>ельных программ</w:t>
      </w:r>
      <w:r w:rsidRPr="00AF39EC">
        <w:rPr>
          <w:rFonts w:ascii="Times New Roman" w:hAnsi="Times New Roman"/>
          <w:sz w:val="24"/>
          <w:szCs w:val="24"/>
        </w:rPr>
        <w:t>.</w:t>
      </w:r>
    </w:p>
    <w:p w:rsidR="00AF39EC" w:rsidRPr="00AF39EC" w:rsidRDefault="00AF39EC" w:rsidP="00AF39EC">
      <w:pPr>
        <w:pStyle w:val="aff4"/>
        <w:ind w:firstLine="709"/>
        <w:jc w:val="both"/>
        <w:rPr>
          <w:rFonts w:ascii="Times New Roman" w:hAnsi="Times New Roman"/>
          <w:sz w:val="24"/>
          <w:szCs w:val="24"/>
        </w:rPr>
      </w:pPr>
      <w:r w:rsidRPr="00AF39EC">
        <w:rPr>
          <w:rFonts w:ascii="Times New Roman" w:hAnsi="Times New Roman"/>
          <w:sz w:val="24"/>
          <w:szCs w:val="24"/>
        </w:rPr>
        <w:t xml:space="preserve">Формами повышения квалификации  в образовательном учреждении являются: </w:t>
      </w:r>
    </w:p>
    <w:p w:rsidR="00AF39EC" w:rsidRPr="00AF39EC" w:rsidRDefault="00AF39EC" w:rsidP="00E33F77">
      <w:pPr>
        <w:numPr>
          <w:ilvl w:val="0"/>
          <w:numId w:val="6"/>
        </w:numPr>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деятельность экспериментальных и стажировочных площадок на базе ОУ;</w:t>
      </w:r>
    </w:p>
    <w:p w:rsidR="00AF39EC" w:rsidRPr="00AF39EC" w:rsidRDefault="00AF39EC" w:rsidP="00E33F77">
      <w:pPr>
        <w:pStyle w:val="aff4"/>
        <w:numPr>
          <w:ilvl w:val="0"/>
          <w:numId w:val="6"/>
        </w:numPr>
        <w:ind w:left="0" w:firstLine="709"/>
        <w:jc w:val="both"/>
        <w:rPr>
          <w:rFonts w:ascii="Times New Roman" w:hAnsi="Times New Roman"/>
          <w:sz w:val="24"/>
          <w:szCs w:val="24"/>
        </w:rPr>
      </w:pPr>
      <w:r w:rsidRPr="00AF39EC">
        <w:rPr>
          <w:rFonts w:ascii="Times New Roman" w:hAnsi="Times New Roman"/>
          <w:sz w:val="24"/>
          <w:szCs w:val="24"/>
        </w:rPr>
        <w:t>участие в методических неделях, семинарах, конференциях;</w:t>
      </w:r>
    </w:p>
    <w:p w:rsidR="00AF39EC" w:rsidRPr="00AF39EC" w:rsidRDefault="00AF39EC" w:rsidP="00E33F77">
      <w:pPr>
        <w:pStyle w:val="aff4"/>
        <w:numPr>
          <w:ilvl w:val="0"/>
          <w:numId w:val="6"/>
        </w:numPr>
        <w:ind w:left="0" w:firstLine="709"/>
        <w:jc w:val="both"/>
        <w:rPr>
          <w:rFonts w:ascii="Times New Roman" w:hAnsi="Times New Roman"/>
          <w:sz w:val="24"/>
          <w:szCs w:val="24"/>
        </w:rPr>
      </w:pPr>
      <w:r w:rsidRPr="00AF39EC">
        <w:rPr>
          <w:rFonts w:ascii="Times New Roman" w:hAnsi="Times New Roman"/>
          <w:sz w:val="24"/>
          <w:szCs w:val="24"/>
        </w:rPr>
        <w:t>проведение творческих отчетов учителей;</w:t>
      </w:r>
    </w:p>
    <w:p w:rsidR="00AF39EC" w:rsidRPr="00AF39EC" w:rsidRDefault="00AF39EC" w:rsidP="00E33F77">
      <w:pPr>
        <w:pStyle w:val="aff4"/>
        <w:numPr>
          <w:ilvl w:val="0"/>
          <w:numId w:val="6"/>
        </w:numPr>
        <w:ind w:left="0" w:firstLine="709"/>
        <w:jc w:val="both"/>
        <w:rPr>
          <w:rFonts w:ascii="Times New Roman" w:hAnsi="Times New Roman"/>
          <w:sz w:val="24"/>
          <w:szCs w:val="24"/>
        </w:rPr>
      </w:pPr>
      <w:r w:rsidRPr="00AF39EC">
        <w:rPr>
          <w:rFonts w:ascii="Times New Roman" w:hAnsi="Times New Roman"/>
          <w:sz w:val="24"/>
          <w:szCs w:val="24"/>
        </w:rPr>
        <w:t>участие в конкурсах профессионального мастерства;</w:t>
      </w:r>
    </w:p>
    <w:p w:rsidR="00AF39EC" w:rsidRPr="00AF39EC" w:rsidRDefault="00AF39EC" w:rsidP="00E33F77">
      <w:pPr>
        <w:numPr>
          <w:ilvl w:val="0"/>
          <w:numId w:val="6"/>
        </w:numPr>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краткосрочные курсы для педагогов, работающих по какой-либо общей проблеме;</w:t>
      </w:r>
    </w:p>
    <w:p w:rsidR="00AF39EC" w:rsidRPr="00AF39EC" w:rsidRDefault="00AF39EC" w:rsidP="00E33F77">
      <w:pPr>
        <w:numPr>
          <w:ilvl w:val="0"/>
          <w:numId w:val="6"/>
        </w:numPr>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проблемные тематические курсы для группы педагогов, работающих по инновационной теме;</w:t>
      </w:r>
    </w:p>
    <w:p w:rsidR="00AF39EC" w:rsidRPr="00AF39EC" w:rsidRDefault="00AF39EC" w:rsidP="00E33F77">
      <w:pPr>
        <w:numPr>
          <w:ilvl w:val="0"/>
          <w:numId w:val="6"/>
        </w:numPr>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проблемные предметные курсы для учителей одной предметной области;</w:t>
      </w:r>
    </w:p>
    <w:p w:rsidR="00AF39EC" w:rsidRPr="00AF39EC" w:rsidRDefault="00AF39EC" w:rsidP="00E33F77">
      <w:pPr>
        <w:numPr>
          <w:ilvl w:val="0"/>
          <w:numId w:val="6"/>
        </w:numPr>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дистанционное обучение;</w:t>
      </w:r>
    </w:p>
    <w:p w:rsidR="00AF39EC" w:rsidRPr="00AF39EC" w:rsidRDefault="00AF39EC" w:rsidP="00E33F77">
      <w:pPr>
        <w:numPr>
          <w:ilvl w:val="0"/>
          <w:numId w:val="6"/>
        </w:numPr>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участие в ВЕБ-семинарах;</w:t>
      </w:r>
    </w:p>
    <w:p w:rsidR="00AF39EC" w:rsidRPr="00AF39EC" w:rsidRDefault="00AF39EC" w:rsidP="00E33F77">
      <w:pPr>
        <w:numPr>
          <w:ilvl w:val="0"/>
          <w:numId w:val="6"/>
        </w:numPr>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фестиваль открытых уроков.</w:t>
      </w:r>
    </w:p>
    <w:p w:rsidR="00AF39EC" w:rsidRPr="00AF39EC" w:rsidRDefault="00AF39EC" w:rsidP="0016664F">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Аттестация учителей - важнейшая часть повышения мастерства учителя. Она предполагает повышение профессионализма, развитие творческой активности, стимулирование деятельности, дифференцированную оценку результатов педагогического труда. В школе созданы необходимые условия для проведения аттестации: определены сроки прохождения аттестации для каждого аттестуемого, проведены консульта</w:t>
      </w:r>
      <w:r w:rsidR="0016664F">
        <w:rPr>
          <w:rFonts w:ascii="Times New Roman" w:hAnsi="Times New Roman" w:cs="Times New Roman"/>
          <w:sz w:val="24"/>
          <w:szCs w:val="24"/>
        </w:rPr>
        <w:t xml:space="preserve">ции, мероприятия по плану ВШК. </w:t>
      </w:r>
    </w:p>
    <w:p w:rsidR="00AF39EC" w:rsidRPr="00AF39EC" w:rsidRDefault="00AF39EC" w:rsidP="00753585">
      <w:pPr>
        <w:shd w:val="clear" w:color="auto" w:fill="FFFFFF"/>
        <w:spacing w:after="0" w:line="240" w:lineRule="auto"/>
        <w:ind w:firstLine="709"/>
        <w:jc w:val="center"/>
        <w:rPr>
          <w:rFonts w:ascii="Times New Roman" w:hAnsi="Times New Roman" w:cs="Times New Roman"/>
          <w:b/>
          <w:i/>
          <w:sz w:val="24"/>
          <w:szCs w:val="24"/>
        </w:rPr>
      </w:pPr>
      <w:r w:rsidRPr="00AF39EC">
        <w:rPr>
          <w:rFonts w:ascii="Times New Roman" w:hAnsi="Times New Roman" w:cs="Times New Roman"/>
          <w:b/>
          <w:i/>
          <w:sz w:val="24"/>
          <w:szCs w:val="24"/>
        </w:rPr>
        <w:t>План-график повышения квалификации педагогических кадров,</w:t>
      </w:r>
    </w:p>
    <w:p w:rsidR="00AF39EC" w:rsidRPr="00AF39EC" w:rsidRDefault="00AF39EC" w:rsidP="00753585">
      <w:pPr>
        <w:shd w:val="clear" w:color="auto" w:fill="FFFFFF"/>
        <w:spacing w:after="0" w:line="240" w:lineRule="auto"/>
        <w:ind w:firstLine="709"/>
        <w:jc w:val="center"/>
        <w:rPr>
          <w:rFonts w:ascii="Times New Roman" w:hAnsi="Times New Roman" w:cs="Times New Roman"/>
          <w:b/>
          <w:i/>
          <w:sz w:val="24"/>
          <w:szCs w:val="24"/>
        </w:rPr>
      </w:pPr>
      <w:r w:rsidRPr="00AF39EC">
        <w:rPr>
          <w:rFonts w:ascii="Times New Roman" w:hAnsi="Times New Roman" w:cs="Times New Roman"/>
          <w:b/>
          <w:i/>
          <w:sz w:val="24"/>
          <w:szCs w:val="24"/>
        </w:rPr>
        <w:t>работающих в 10-11 класса</w:t>
      </w:r>
    </w:p>
    <w:p w:rsidR="00AF39EC" w:rsidRPr="00AF39EC" w:rsidRDefault="00753585" w:rsidP="00753585">
      <w:pPr>
        <w:shd w:val="clear" w:color="auto" w:fill="FFFFFF"/>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в 2023-2024</w:t>
      </w:r>
      <w:r w:rsidR="00AF39EC" w:rsidRPr="00AF39EC">
        <w:rPr>
          <w:rFonts w:ascii="Times New Roman" w:hAnsi="Times New Roman" w:cs="Times New Roman"/>
          <w:b/>
          <w:i/>
          <w:sz w:val="24"/>
          <w:szCs w:val="24"/>
        </w:rPr>
        <w:t xml:space="preserve"> учебном году</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5953"/>
        <w:gridCol w:w="1985"/>
      </w:tblGrid>
      <w:tr w:rsidR="00AF39EC" w:rsidRPr="00AF39EC" w:rsidTr="00753585">
        <w:tc>
          <w:tcPr>
            <w:tcW w:w="1418" w:type="dxa"/>
          </w:tcPr>
          <w:p w:rsidR="00AF39EC" w:rsidRPr="00753585" w:rsidRDefault="00AF39EC" w:rsidP="00753585">
            <w:pPr>
              <w:jc w:val="center"/>
              <w:rPr>
                <w:rFonts w:ascii="Times New Roman" w:hAnsi="Times New Roman" w:cs="Times New Roman"/>
                <w:b/>
                <w:sz w:val="24"/>
                <w:szCs w:val="24"/>
              </w:rPr>
            </w:pPr>
            <w:r w:rsidRPr="00753585">
              <w:rPr>
                <w:rFonts w:ascii="Times New Roman" w:hAnsi="Times New Roman" w:cs="Times New Roman"/>
                <w:b/>
                <w:sz w:val="24"/>
                <w:szCs w:val="24"/>
              </w:rPr>
              <w:t>№</w:t>
            </w:r>
            <w:r w:rsidR="00753585" w:rsidRPr="00753585">
              <w:rPr>
                <w:rFonts w:ascii="Times New Roman" w:hAnsi="Times New Roman" w:cs="Times New Roman"/>
                <w:b/>
                <w:sz w:val="24"/>
                <w:szCs w:val="24"/>
              </w:rPr>
              <w:t xml:space="preserve"> п/п</w:t>
            </w:r>
          </w:p>
        </w:tc>
        <w:tc>
          <w:tcPr>
            <w:tcW w:w="5953" w:type="dxa"/>
          </w:tcPr>
          <w:p w:rsidR="00AF39EC" w:rsidRPr="00AF39EC" w:rsidRDefault="00AF39EC" w:rsidP="00753585">
            <w:pPr>
              <w:spacing w:after="0" w:line="240" w:lineRule="auto"/>
              <w:ind w:firstLine="709"/>
              <w:jc w:val="center"/>
              <w:rPr>
                <w:rFonts w:ascii="Times New Roman" w:hAnsi="Times New Roman" w:cs="Times New Roman"/>
                <w:b/>
                <w:sz w:val="24"/>
                <w:szCs w:val="24"/>
              </w:rPr>
            </w:pPr>
            <w:r w:rsidRPr="00AF39EC">
              <w:rPr>
                <w:rFonts w:ascii="Times New Roman" w:hAnsi="Times New Roman" w:cs="Times New Roman"/>
                <w:b/>
                <w:sz w:val="24"/>
                <w:szCs w:val="24"/>
              </w:rPr>
              <w:t>ФИО</w:t>
            </w:r>
          </w:p>
        </w:tc>
        <w:tc>
          <w:tcPr>
            <w:tcW w:w="1985" w:type="dxa"/>
          </w:tcPr>
          <w:p w:rsidR="00AF39EC" w:rsidRPr="00AF39EC" w:rsidRDefault="00AF39EC" w:rsidP="00753585">
            <w:pPr>
              <w:spacing w:after="0" w:line="240" w:lineRule="auto"/>
              <w:ind w:firstLine="709"/>
              <w:jc w:val="center"/>
              <w:rPr>
                <w:rFonts w:ascii="Times New Roman" w:hAnsi="Times New Roman" w:cs="Times New Roman"/>
                <w:b/>
                <w:sz w:val="24"/>
                <w:szCs w:val="24"/>
              </w:rPr>
            </w:pPr>
            <w:r w:rsidRPr="00AF39EC">
              <w:rPr>
                <w:rFonts w:ascii="Times New Roman" w:hAnsi="Times New Roman" w:cs="Times New Roman"/>
                <w:b/>
                <w:sz w:val="24"/>
                <w:szCs w:val="24"/>
              </w:rPr>
              <w:t>Год прохождения</w:t>
            </w:r>
          </w:p>
        </w:tc>
      </w:tr>
      <w:tr w:rsidR="00F34946" w:rsidRPr="00AF39EC" w:rsidTr="00753585">
        <w:tc>
          <w:tcPr>
            <w:tcW w:w="1418" w:type="dxa"/>
          </w:tcPr>
          <w:p w:rsidR="00F34946" w:rsidRPr="00AF39EC" w:rsidRDefault="00F34946" w:rsidP="00E33F77">
            <w:pPr>
              <w:pStyle w:val="af5"/>
              <w:widowControl/>
              <w:numPr>
                <w:ilvl w:val="0"/>
                <w:numId w:val="24"/>
              </w:numPr>
              <w:autoSpaceDE/>
              <w:autoSpaceDN/>
              <w:ind w:right="-6" w:hanging="119"/>
              <w:contextualSpacing/>
              <w:jc w:val="left"/>
              <w:rPr>
                <w:sz w:val="24"/>
                <w:szCs w:val="24"/>
              </w:rPr>
            </w:pPr>
          </w:p>
        </w:tc>
        <w:tc>
          <w:tcPr>
            <w:tcW w:w="5953" w:type="dxa"/>
          </w:tcPr>
          <w:p w:rsidR="00F34946" w:rsidRPr="00F34946" w:rsidRDefault="00F34946" w:rsidP="00F34946">
            <w:pPr>
              <w:spacing w:after="0" w:line="240" w:lineRule="auto"/>
              <w:rPr>
                <w:rFonts w:ascii="Times New Roman" w:hAnsi="Times New Roman" w:cs="Times New Roman"/>
                <w:bCs/>
                <w:color w:val="FF0000"/>
                <w:sz w:val="24"/>
                <w:szCs w:val="24"/>
              </w:rPr>
            </w:pPr>
            <w:r w:rsidRPr="00F34946">
              <w:rPr>
                <w:rFonts w:ascii="Times New Roman" w:hAnsi="Times New Roman" w:cs="Times New Roman"/>
                <w:bCs/>
                <w:sz w:val="24"/>
                <w:szCs w:val="24"/>
              </w:rPr>
              <w:t>Федоткина Елена Валерьевна</w:t>
            </w:r>
            <w:r>
              <w:rPr>
                <w:rFonts w:ascii="Times New Roman" w:hAnsi="Times New Roman" w:cs="Times New Roman"/>
                <w:bCs/>
                <w:sz w:val="24"/>
                <w:szCs w:val="24"/>
              </w:rPr>
              <w:t>, заместитель директора по УВР</w:t>
            </w:r>
          </w:p>
        </w:tc>
        <w:tc>
          <w:tcPr>
            <w:tcW w:w="1985" w:type="dxa"/>
          </w:tcPr>
          <w:p w:rsidR="00F34946" w:rsidRPr="00753585" w:rsidRDefault="00F34946" w:rsidP="00AF39EC">
            <w:pPr>
              <w:spacing w:after="0" w:line="240" w:lineRule="auto"/>
              <w:ind w:firstLine="709"/>
              <w:jc w:val="both"/>
              <w:rPr>
                <w:rFonts w:ascii="Times New Roman" w:hAnsi="Times New Roman" w:cs="Times New Roman"/>
                <w:color w:val="FF0000"/>
                <w:sz w:val="24"/>
                <w:szCs w:val="24"/>
              </w:rPr>
            </w:pPr>
            <w:r w:rsidRPr="00F34946">
              <w:rPr>
                <w:rFonts w:ascii="Times New Roman" w:hAnsi="Times New Roman" w:cs="Times New Roman"/>
                <w:sz w:val="24"/>
                <w:szCs w:val="24"/>
              </w:rPr>
              <w:t>2023 год</w:t>
            </w:r>
          </w:p>
        </w:tc>
      </w:tr>
      <w:tr w:rsidR="003257CC" w:rsidRPr="00AF39EC" w:rsidTr="00753585">
        <w:tc>
          <w:tcPr>
            <w:tcW w:w="1418" w:type="dxa"/>
          </w:tcPr>
          <w:p w:rsidR="003257CC" w:rsidRPr="00AF39EC" w:rsidRDefault="003257CC" w:rsidP="00E33F77">
            <w:pPr>
              <w:pStyle w:val="af5"/>
              <w:widowControl/>
              <w:numPr>
                <w:ilvl w:val="0"/>
                <w:numId w:val="24"/>
              </w:numPr>
              <w:autoSpaceDE/>
              <w:autoSpaceDN/>
              <w:ind w:right="-6" w:hanging="119"/>
              <w:contextualSpacing/>
              <w:jc w:val="left"/>
              <w:rPr>
                <w:sz w:val="24"/>
                <w:szCs w:val="24"/>
              </w:rPr>
            </w:pPr>
          </w:p>
        </w:tc>
        <w:tc>
          <w:tcPr>
            <w:tcW w:w="5953" w:type="dxa"/>
          </w:tcPr>
          <w:p w:rsidR="003257CC" w:rsidRPr="00F34946" w:rsidRDefault="003257CC" w:rsidP="00F34946">
            <w:pPr>
              <w:spacing w:after="0" w:line="240" w:lineRule="auto"/>
              <w:rPr>
                <w:rFonts w:ascii="Times New Roman" w:hAnsi="Times New Roman" w:cs="Times New Roman"/>
                <w:bCs/>
                <w:sz w:val="24"/>
                <w:szCs w:val="24"/>
              </w:rPr>
            </w:pPr>
            <w:r w:rsidRPr="00F34946">
              <w:rPr>
                <w:rFonts w:ascii="Times New Roman" w:hAnsi="Times New Roman" w:cs="Times New Roman"/>
                <w:bCs/>
                <w:sz w:val="24"/>
                <w:szCs w:val="24"/>
              </w:rPr>
              <w:t>Сергеев Михаил Анатольевич</w:t>
            </w:r>
            <w:r>
              <w:rPr>
                <w:rFonts w:ascii="Times New Roman" w:hAnsi="Times New Roman" w:cs="Times New Roman"/>
                <w:bCs/>
                <w:sz w:val="24"/>
                <w:szCs w:val="24"/>
              </w:rPr>
              <w:t>, учитель информатики</w:t>
            </w:r>
          </w:p>
        </w:tc>
        <w:tc>
          <w:tcPr>
            <w:tcW w:w="1985" w:type="dxa"/>
          </w:tcPr>
          <w:p w:rsidR="003257CC" w:rsidRPr="00753585" w:rsidRDefault="003257CC" w:rsidP="004D006E">
            <w:pPr>
              <w:spacing w:after="0" w:line="240" w:lineRule="auto"/>
              <w:ind w:firstLine="709"/>
              <w:jc w:val="both"/>
              <w:rPr>
                <w:rFonts w:ascii="Times New Roman" w:hAnsi="Times New Roman" w:cs="Times New Roman"/>
                <w:color w:val="FF0000"/>
                <w:sz w:val="24"/>
                <w:szCs w:val="24"/>
              </w:rPr>
            </w:pPr>
            <w:r w:rsidRPr="00F34946">
              <w:rPr>
                <w:rFonts w:ascii="Times New Roman" w:hAnsi="Times New Roman" w:cs="Times New Roman"/>
                <w:sz w:val="24"/>
                <w:szCs w:val="24"/>
              </w:rPr>
              <w:t>2023 год</w:t>
            </w:r>
          </w:p>
        </w:tc>
      </w:tr>
      <w:tr w:rsidR="003257CC" w:rsidRPr="00AF39EC" w:rsidTr="00753585">
        <w:tc>
          <w:tcPr>
            <w:tcW w:w="1418" w:type="dxa"/>
          </w:tcPr>
          <w:p w:rsidR="003257CC" w:rsidRPr="00AF39EC" w:rsidRDefault="003257CC" w:rsidP="00E33F77">
            <w:pPr>
              <w:pStyle w:val="af5"/>
              <w:widowControl/>
              <w:numPr>
                <w:ilvl w:val="0"/>
                <w:numId w:val="24"/>
              </w:numPr>
              <w:autoSpaceDE/>
              <w:autoSpaceDN/>
              <w:ind w:right="-6" w:hanging="119"/>
              <w:contextualSpacing/>
              <w:jc w:val="left"/>
              <w:rPr>
                <w:sz w:val="24"/>
                <w:szCs w:val="24"/>
              </w:rPr>
            </w:pPr>
          </w:p>
        </w:tc>
        <w:tc>
          <w:tcPr>
            <w:tcW w:w="5953" w:type="dxa"/>
          </w:tcPr>
          <w:p w:rsidR="003257CC" w:rsidRPr="00F34946" w:rsidRDefault="003257CC" w:rsidP="00F34946">
            <w:pPr>
              <w:spacing w:after="0" w:line="240" w:lineRule="auto"/>
              <w:rPr>
                <w:rFonts w:ascii="Times New Roman" w:hAnsi="Times New Roman" w:cs="Times New Roman"/>
                <w:bCs/>
                <w:sz w:val="24"/>
                <w:szCs w:val="24"/>
              </w:rPr>
            </w:pPr>
            <w:r w:rsidRPr="00F34946">
              <w:rPr>
                <w:rFonts w:ascii="Times New Roman" w:hAnsi="Times New Roman" w:cs="Times New Roman"/>
                <w:bCs/>
                <w:sz w:val="24"/>
                <w:szCs w:val="24"/>
              </w:rPr>
              <w:t>Ильина Ирина Владимировна</w:t>
            </w:r>
            <w:r>
              <w:rPr>
                <w:rFonts w:ascii="Times New Roman" w:hAnsi="Times New Roman" w:cs="Times New Roman"/>
                <w:bCs/>
                <w:sz w:val="24"/>
                <w:szCs w:val="24"/>
              </w:rPr>
              <w:t>, учитель химии</w:t>
            </w:r>
          </w:p>
        </w:tc>
        <w:tc>
          <w:tcPr>
            <w:tcW w:w="1985" w:type="dxa"/>
          </w:tcPr>
          <w:p w:rsidR="003257CC" w:rsidRPr="00753585" w:rsidRDefault="003257CC" w:rsidP="004D006E">
            <w:pPr>
              <w:spacing w:after="0" w:line="240" w:lineRule="auto"/>
              <w:ind w:firstLine="709"/>
              <w:jc w:val="both"/>
              <w:rPr>
                <w:rFonts w:ascii="Times New Roman" w:hAnsi="Times New Roman" w:cs="Times New Roman"/>
                <w:color w:val="FF0000"/>
                <w:sz w:val="24"/>
                <w:szCs w:val="24"/>
              </w:rPr>
            </w:pPr>
            <w:r w:rsidRPr="00F34946">
              <w:rPr>
                <w:rFonts w:ascii="Times New Roman" w:hAnsi="Times New Roman" w:cs="Times New Roman"/>
                <w:sz w:val="24"/>
                <w:szCs w:val="24"/>
              </w:rPr>
              <w:t>2023 год</w:t>
            </w:r>
          </w:p>
        </w:tc>
      </w:tr>
      <w:tr w:rsidR="003257CC" w:rsidRPr="00AF39EC" w:rsidTr="00753585">
        <w:tc>
          <w:tcPr>
            <w:tcW w:w="1418" w:type="dxa"/>
          </w:tcPr>
          <w:p w:rsidR="003257CC" w:rsidRPr="00AF39EC" w:rsidRDefault="003257CC" w:rsidP="00E33F77">
            <w:pPr>
              <w:pStyle w:val="af5"/>
              <w:widowControl/>
              <w:numPr>
                <w:ilvl w:val="0"/>
                <w:numId w:val="24"/>
              </w:numPr>
              <w:autoSpaceDE/>
              <w:autoSpaceDN/>
              <w:ind w:right="-6" w:hanging="119"/>
              <w:contextualSpacing/>
              <w:jc w:val="left"/>
              <w:rPr>
                <w:sz w:val="24"/>
                <w:szCs w:val="24"/>
              </w:rPr>
            </w:pPr>
          </w:p>
        </w:tc>
        <w:tc>
          <w:tcPr>
            <w:tcW w:w="5953" w:type="dxa"/>
          </w:tcPr>
          <w:p w:rsidR="003257CC" w:rsidRPr="00F34946" w:rsidRDefault="003257CC" w:rsidP="00F34946">
            <w:pPr>
              <w:spacing w:after="0" w:line="240" w:lineRule="auto"/>
              <w:rPr>
                <w:rFonts w:ascii="Times New Roman" w:hAnsi="Times New Roman" w:cs="Times New Roman"/>
                <w:bCs/>
                <w:sz w:val="24"/>
                <w:szCs w:val="24"/>
              </w:rPr>
            </w:pPr>
            <w:r w:rsidRPr="00F34946">
              <w:rPr>
                <w:rFonts w:ascii="Times New Roman" w:hAnsi="Times New Roman" w:cs="Times New Roman"/>
                <w:bCs/>
                <w:sz w:val="24"/>
                <w:szCs w:val="24"/>
              </w:rPr>
              <w:t>Струкова Зульфира Сагитовна</w:t>
            </w:r>
            <w:r>
              <w:rPr>
                <w:rFonts w:ascii="Times New Roman" w:hAnsi="Times New Roman" w:cs="Times New Roman"/>
                <w:bCs/>
                <w:sz w:val="24"/>
                <w:szCs w:val="24"/>
              </w:rPr>
              <w:t xml:space="preserve">, заместитель директора </w:t>
            </w:r>
            <w:r>
              <w:rPr>
                <w:rFonts w:ascii="Times New Roman" w:hAnsi="Times New Roman" w:cs="Times New Roman"/>
                <w:bCs/>
                <w:sz w:val="24"/>
                <w:szCs w:val="24"/>
              </w:rPr>
              <w:lastRenderedPageBreak/>
              <w:t>по УВР</w:t>
            </w:r>
          </w:p>
        </w:tc>
        <w:tc>
          <w:tcPr>
            <w:tcW w:w="1985" w:type="dxa"/>
          </w:tcPr>
          <w:p w:rsidR="003257CC" w:rsidRPr="00753585" w:rsidRDefault="003257CC" w:rsidP="004D006E">
            <w:pPr>
              <w:spacing w:after="0" w:line="240" w:lineRule="auto"/>
              <w:ind w:firstLine="709"/>
              <w:jc w:val="both"/>
              <w:rPr>
                <w:rFonts w:ascii="Times New Roman" w:hAnsi="Times New Roman" w:cs="Times New Roman"/>
                <w:color w:val="FF0000"/>
                <w:sz w:val="24"/>
                <w:szCs w:val="24"/>
              </w:rPr>
            </w:pPr>
            <w:r w:rsidRPr="00F34946">
              <w:rPr>
                <w:rFonts w:ascii="Times New Roman" w:hAnsi="Times New Roman" w:cs="Times New Roman"/>
                <w:sz w:val="24"/>
                <w:szCs w:val="24"/>
              </w:rPr>
              <w:lastRenderedPageBreak/>
              <w:t>2023 год</w:t>
            </w:r>
          </w:p>
        </w:tc>
      </w:tr>
      <w:tr w:rsidR="003257CC" w:rsidRPr="00AF39EC" w:rsidTr="00753585">
        <w:tc>
          <w:tcPr>
            <w:tcW w:w="1418" w:type="dxa"/>
          </w:tcPr>
          <w:p w:rsidR="003257CC" w:rsidRPr="00AF39EC" w:rsidRDefault="003257CC" w:rsidP="00E33F77">
            <w:pPr>
              <w:pStyle w:val="af5"/>
              <w:widowControl/>
              <w:numPr>
                <w:ilvl w:val="0"/>
                <w:numId w:val="24"/>
              </w:numPr>
              <w:autoSpaceDE/>
              <w:autoSpaceDN/>
              <w:ind w:right="-6" w:hanging="119"/>
              <w:contextualSpacing/>
              <w:jc w:val="left"/>
              <w:rPr>
                <w:sz w:val="24"/>
                <w:szCs w:val="24"/>
              </w:rPr>
            </w:pPr>
          </w:p>
        </w:tc>
        <w:tc>
          <w:tcPr>
            <w:tcW w:w="5953" w:type="dxa"/>
          </w:tcPr>
          <w:p w:rsidR="003257CC" w:rsidRPr="00F34946" w:rsidRDefault="003257CC" w:rsidP="00F34946">
            <w:pPr>
              <w:spacing w:after="0" w:line="240" w:lineRule="auto"/>
              <w:rPr>
                <w:rFonts w:ascii="Times New Roman" w:hAnsi="Times New Roman" w:cs="Times New Roman"/>
                <w:bCs/>
                <w:sz w:val="24"/>
                <w:szCs w:val="24"/>
              </w:rPr>
            </w:pPr>
            <w:r w:rsidRPr="00F34946">
              <w:rPr>
                <w:rFonts w:ascii="Times New Roman" w:hAnsi="Times New Roman" w:cs="Times New Roman"/>
                <w:bCs/>
                <w:sz w:val="24"/>
                <w:szCs w:val="24"/>
              </w:rPr>
              <w:t>Учаева Ольга Васильевна</w:t>
            </w:r>
            <w:r>
              <w:rPr>
                <w:rFonts w:ascii="Times New Roman" w:hAnsi="Times New Roman" w:cs="Times New Roman"/>
                <w:bCs/>
                <w:sz w:val="24"/>
                <w:szCs w:val="24"/>
              </w:rPr>
              <w:t>, учитель биологии</w:t>
            </w:r>
          </w:p>
        </w:tc>
        <w:tc>
          <w:tcPr>
            <w:tcW w:w="1985" w:type="dxa"/>
          </w:tcPr>
          <w:p w:rsidR="003257CC" w:rsidRPr="00753585" w:rsidRDefault="003257CC" w:rsidP="004D006E">
            <w:pPr>
              <w:spacing w:after="0" w:line="240" w:lineRule="auto"/>
              <w:ind w:firstLine="709"/>
              <w:jc w:val="both"/>
              <w:rPr>
                <w:rFonts w:ascii="Times New Roman" w:hAnsi="Times New Roman" w:cs="Times New Roman"/>
                <w:color w:val="FF0000"/>
                <w:sz w:val="24"/>
                <w:szCs w:val="24"/>
              </w:rPr>
            </w:pPr>
            <w:r w:rsidRPr="00F34946">
              <w:rPr>
                <w:rFonts w:ascii="Times New Roman" w:hAnsi="Times New Roman" w:cs="Times New Roman"/>
                <w:sz w:val="24"/>
                <w:szCs w:val="24"/>
              </w:rPr>
              <w:t>2023 год</w:t>
            </w:r>
          </w:p>
        </w:tc>
      </w:tr>
      <w:tr w:rsidR="003257CC" w:rsidRPr="00AF39EC" w:rsidTr="00753585">
        <w:tc>
          <w:tcPr>
            <w:tcW w:w="1418" w:type="dxa"/>
          </w:tcPr>
          <w:p w:rsidR="003257CC" w:rsidRPr="00AF39EC" w:rsidRDefault="003257CC" w:rsidP="00E33F77">
            <w:pPr>
              <w:pStyle w:val="af5"/>
              <w:widowControl/>
              <w:numPr>
                <w:ilvl w:val="0"/>
                <w:numId w:val="24"/>
              </w:numPr>
              <w:autoSpaceDE/>
              <w:autoSpaceDN/>
              <w:ind w:right="-6" w:hanging="119"/>
              <w:contextualSpacing/>
              <w:jc w:val="left"/>
              <w:rPr>
                <w:sz w:val="24"/>
                <w:szCs w:val="24"/>
              </w:rPr>
            </w:pPr>
          </w:p>
        </w:tc>
        <w:tc>
          <w:tcPr>
            <w:tcW w:w="5953" w:type="dxa"/>
          </w:tcPr>
          <w:p w:rsidR="003257CC" w:rsidRPr="00F34946" w:rsidRDefault="003257CC" w:rsidP="00F34946">
            <w:pPr>
              <w:spacing w:after="0" w:line="240" w:lineRule="auto"/>
              <w:rPr>
                <w:rFonts w:ascii="Times New Roman" w:hAnsi="Times New Roman" w:cs="Times New Roman"/>
                <w:bCs/>
                <w:sz w:val="24"/>
                <w:szCs w:val="24"/>
              </w:rPr>
            </w:pPr>
            <w:r w:rsidRPr="00F34946">
              <w:rPr>
                <w:rFonts w:ascii="Times New Roman" w:hAnsi="Times New Roman" w:cs="Times New Roman"/>
                <w:bCs/>
                <w:sz w:val="24"/>
                <w:szCs w:val="24"/>
              </w:rPr>
              <w:t>Баранцева Ольга Ивановна</w:t>
            </w:r>
            <w:r>
              <w:rPr>
                <w:rFonts w:ascii="Times New Roman" w:hAnsi="Times New Roman" w:cs="Times New Roman"/>
                <w:bCs/>
                <w:sz w:val="24"/>
                <w:szCs w:val="24"/>
              </w:rPr>
              <w:t>, учитель географии</w:t>
            </w:r>
          </w:p>
        </w:tc>
        <w:tc>
          <w:tcPr>
            <w:tcW w:w="1985" w:type="dxa"/>
          </w:tcPr>
          <w:p w:rsidR="003257CC" w:rsidRPr="00753585" w:rsidRDefault="003257CC" w:rsidP="004D006E">
            <w:pPr>
              <w:spacing w:after="0" w:line="240" w:lineRule="auto"/>
              <w:ind w:firstLine="709"/>
              <w:jc w:val="both"/>
              <w:rPr>
                <w:rFonts w:ascii="Times New Roman" w:hAnsi="Times New Roman" w:cs="Times New Roman"/>
                <w:color w:val="FF0000"/>
                <w:sz w:val="24"/>
                <w:szCs w:val="24"/>
              </w:rPr>
            </w:pPr>
            <w:r w:rsidRPr="00F34946">
              <w:rPr>
                <w:rFonts w:ascii="Times New Roman" w:hAnsi="Times New Roman" w:cs="Times New Roman"/>
                <w:sz w:val="24"/>
                <w:szCs w:val="24"/>
              </w:rPr>
              <w:t>2023 год</w:t>
            </w:r>
          </w:p>
        </w:tc>
      </w:tr>
      <w:tr w:rsidR="003257CC" w:rsidRPr="00AF39EC" w:rsidTr="00753585">
        <w:tc>
          <w:tcPr>
            <w:tcW w:w="1418" w:type="dxa"/>
          </w:tcPr>
          <w:p w:rsidR="003257CC" w:rsidRPr="00AF39EC" w:rsidRDefault="003257CC" w:rsidP="00E33F77">
            <w:pPr>
              <w:pStyle w:val="af5"/>
              <w:widowControl/>
              <w:numPr>
                <w:ilvl w:val="0"/>
                <w:numId w:val="24"/>
              </w:numPr>
              <w:autoSpaceDE/>
              <w:autoSpaceDN/>
              <w:ind w:right="-6" w:hanging="119"/>
              <w:contextualSpacing/>
              <w:jc w:val="left"/>
              <w:rPr>
                <w:sz w:val="24"/>
                <w:szCs w:val="24"/>
              </w:rPr>
            </w:pPr>
          </w:p>
        </w:tc>
        <w:tc>
          <w:tcPr>
            <w:tcW w:w="5953" w:type="dxa"/>
          </w:tcPr>
          <w:p w:rsidR="003257CC" w:rsidRPr="00F34946" w:rsidRDefault="003257CC" w:rsidP="00F34946">
            <w:pPr>
              <w:spacing w:after="0" w:line="240" w:lineRule="auto"/>
              <w:rPr>
                <w:rFonts w:ascii="Times New Roman" w:hAnsi="Times New Roman" w:cs="Times New Roman"/>
                <w:bCs/>
                <w:sz w:val="24"/>
                <w:szCs w:val="24"/>
              </w:rPr>
            </w:pPr>
            <w:r w:rsidRPr="00F34946">
              <w:rPr>
                <w:rFonts w:ascii="Times New Roman" w:hAnsi="Times New Roman" w:cs="Times New Roman"/>
                <w:bCs/>
                <w:sz w:val="24"/>
                <w:szCs w:val="24"/>
              </w:rPr>
              <w:t>Кирей Елена Юрьевна</w:t>
            </w:r>
            <w:r>
              <w:rPr>
                <w:rFonts w:ascii="Times New Roman" w:hAnsi="Times New Roman" w:cs="Times New Roman"/>
                <w:bCs/>
                <w:sz w:val="24"/>
                <w:szCs w:val="24"/>
              </w:rPr>
              <w:t>, учитель русского языка и литературы</w:t>
            </w:r>
          </w:p>
        </w:tc>
        <w:tc>
          <w:tcPr>
            <w:tcW w:w="1985" w:type="dxa"/>
          </w:tcPr>
          <w:p w:rsidR="003257CC" w:rsidRPr="00753585" w:rsidRDefault="003257CC" w:rsidP="004D006E">
            <w:pPr>
              <w:spacing w:after="0" w:line="240" w:lineRule="auto"/>
              <w:ind w:firstLine="709"/>
              <w:jc w:val="both"/>
              <w:rPr>
                <w:rFonts w:ascii="Times New Roman" w:hAnsi="Times New Roman" w:cs="Times New Roman"/>
                <w:color w:val="FF0000"/>
                <w:sz w:val="24"/>
                <w:szCs w:val="24"/>
              </w:rPr>
            </w:pPr>
            <w:r w:rsidRPr="00F34946">
              <w:rPr>
                <w:rFonts w:ascii="Times New Roman" w:hAnsi="Times New Roman" w:cs="Times New Roman"/>
                <w:sz w:val="24"/>
                <w:szCs w:val="24"/>
              </w:rPr>
              <w:t>2023 год</w:t>
            </w:r>
          </w:p>
        </w:tc>
      </w:tr>
      <w:tr w:rsidR="003257CC" w:rsidRPr="00AF39EC" w:rsidTr="00753585">
        <w:tc>
          <w:tcPr>
            <w:tcW w:w="1418" w:type="dxa"/>
          </w:tcPr>
          <w:p w:rsidR="003257CC" w:rsidRPr="00AF39EC" w:rsidRDefault="003257CC" w:rsidP="00E33F77">
            <w:pPr>
              <w:pStyle w:val="af5"/>
              <w:widowControl/>
              <w:numPr>
                <w:ilvl w:val="0"/>
                <w:numId w:val="24"/>
              </w:numPr>
              <w:autoSpaceDE/>
              <w:autoSpaceDN/>
              <w:ind w:right="-6" w:hanging="119"/>
              <w:contextualSpacing/>
              <w:jc w:val="left"/>
              <w:rPr>
                <w:sz w:val="24"/>
                <w:szCs w:val="24"/>
              </w:rPr>
            </w:pPr>
          </w:p>
        </w:tc>
        <w:tc>
          <w:tcPr>
            <w:tcW w:w="5953" w:type="dxa"/>
          </w:tcPr>
          <w:p w:rsidR="003257CC" w:rsidRPr="00F34946" w:rsidRDefault="003257CC" w:rsidP="00F34946">
            <w:pPr>
              <w:spacing w:after="0" w:line="240" w:lineRule="auto"/>
              <w:rPr>
                <w:rFonts w:ascii="Times New Roman" w:hAnsi="Times New Roman" w:cs="Times New Roman"/>
                <w:bCs/>
                <w:sz w:val="24"/>
                <w:szCs w:val="24"/>
              </w:rPr>
            </w:pPr>
            <w:r w:rsidRPr="00F34946">
              <w:rPr>
                <w:rFonts w:ascii="Times New Roman" w:hAnsi="Times New Roman" w:cs="Times New Roman"/>
                <w:bCs/>
                <w:sz w:val="24"/>
                <w:szCs w:val="24"/>
              </w:rPr>
              <w:t>Лукьянчикова Ольга Марсовна</w:t>
            </w:r>
            <w:r>
              <w:rPr>
                <w:rFonts w:ascii="Times New Roman" w:hAnsi="Times New Roman" w:cs="Times New Roman"/>
                <w:bCs/>
                <w:sz w:val="24"/>
                <w:szCs w:val="24"/>
              </w:rPr>
              <w:t>, учитель математики</w:t>
            </w:r>
          </w:p>
        </w:tc>
        <w:tc>
          <w:tcPr>
            <w:tcW w:w="1985" w:type="dxa"/>
          </w:tcPr>
          <w:p w:rsidR="003257CC" w:rsidRPr="00753585" w:rsidRDefault="003257CC" w:rsidP="004D006E">
            <w:pPr>
              <w:spacing w:after="0" w:line="240" w:lineRule="auto"/>
              <w:ind w:firstLine="709"/>
              <w:jc w:val="both"/>
              <w:rPr>
                <w:rFonts w:ascii="Times New Roman" w:hAnsi="Times New Roman" w:cs="Times New Roman"/>
                <w:color w:val="FF0000"/>
                <w:sz w:val="24"/>
                <w:szCs w:val="24"/>
              </w:rPr>
            </w:pPr>
            <w:r w:rsidRPr="00F34946">
              <w:rPr>
                <w:rFonts w:ascii="Times New Roman" w:hAnsi="Times New Roman" w:cs="Times New Roman"/>
                <w:sz w:val="24"/>
                <w:szCs w:val="24"/>
              </w:rPr>
              <w:t>2023 год</w:t>
            </w:r>
          </w:p>
        </w:tc>
      </w:tr>
      <w:tr w:rsidR="003257CC" w:rsidRPr="00AF39EC" w:rsidTr="00753585">
        <w:tc>
          <w:tcPr>
            <w:tcW w:w="1418" w:type="dxa"/>
          </w:tcPr>
          <w:p w:rsidR="003257CC" w:rsidRPr="00AF39EC" w:rsidRDefault="003257CC" w:rsidP="00E33F77">
            <w:pPr>
              <w:pStyle w:val="af5"/>
              <w:widowControl/>
              <w:numPr>
                <w:ilvl w:val="0"/>
                <w:numId w:val="24"/>
              </w:numPr>
              <w:autoSpaceDE/>
              <w:autoSpaceDN/>
              <w:ind w:right="-6" w:hanging="119"/>
              <w:contextualSpacing/>
              <w:jc w:val="left"/>
              <w:rPr>
                <w:sz w:val="24"/>
                <w:szCs w:val="24"/>
              </w:rPr>
            </w:pPr>
          </w:p>
        </w:tc>
        <w:tc>
          <w:tcPr>
            <w:tcW w:w="5953" w:type="dxa"/>
          </w:tcPr>
          <w:p w:rsidR="003257CC" w:rsidRPr="00F34946" w:rsidRDefault="003257CC" w:rsidP="00F34946">
            <w:pPr>
              <w:spacing w:after="0" w:line="240" w:lineRule="auto"/>
              <w:rPr>
                <w:rFonts w:ascii="Times New Roman" w:hAnsi="Times New Roman" w:cs="Times New Roman"/>
                <w:bCs/>
                <w:sz w:val="24"/>
                <w:szCs w:val="24"/>
              </w:rPr>
            </w:pPr>
            <w:r w:rsidRPr="00F34946">
              <w:rPr>
                <w:rFonts w:ascii="Times New Roman" w:hAnsi="Times New Roman" w:cs="Times New Roman"/>
                <w:bCs/>
                <w:sz w:val="24"/>
                <w:szCs w:val="24"/>
              </w:rPr>
              <w:t>Леонтьева Елена Владимировна</w:t>
            </w:r>
            <w:r>
              <w:rPr>
                <w:rFonts w:ascii="Times New Roman" w:hAnsi="Times New Roman" w:cs="Times New Roman"/>
                <w:bCs/>
                <w:sz w:val="24"/>
                <w:szCs w:val="24"/>
              </w:rPr>
              <w:t>, учитель изобразительного искусства</w:t>
            </w:r>
          </w:p>
        </w:tc>
        <w:tc>
          <w:tcPr>
            <w:tcW w:w="1985" w:type="dxa"/>
          </w:tcPr>
          <w:p w:rsidR="003257CC" w:rsidRPr="00753585" w:rsidRDefault="003257CC" w:rsidP="004D006E">
            <w:pPr>
              <w:spacing w:after="0" w:line="240" w:lineRule="auto"/>
              <w:ind w:firstLine="709"/>
              <w:jc w:val="both"/>
              <w:rPr>
                <w:rFonts w:ascii="Times New Roman" w:hAnsi="Times New Roman" w:cs="Times New Roman"/>
                <w:color w:val="FF0000"/>
                <w:sz w:val="24"/>
                <w:szCs w:val="24"/>
              </w:rPr>
            </w:pPr>
            <w:r w:rsidRPr="00F34946">
              <w:rPr>
                <w:rFonts w:ascii="Times New Roman" w:hAnsi="Times New Roman" w:cs="Times New Roman"/>
                <w:sz w:val="24"/>
                <w:szCs w:val="24"/>
              </w:rPr>
              <w:t>2023 год</w:t>
            </w:r>
          </w:p>
        </w:tc>
      </w:tr>
      <w:tr w:rsidR="003257CC" w:rsidRPr="00AF39EC" w:rsidTr="00753585">
        <w:tc>
          <w:tcPr>
            <w:tcW w:w="1418" w:type="dxa"/>
          </w:tcPr>
          <w:p w:rsidR="003257CC" w:rsidRPr="00AF39EC" w:rsidRDefault="003257CC" w:rsidP="00E33F77">
            <w:pPr>
              <w:pStyle w:val="af5"/>
              <w:widowControl/>
              <w:numPr>
                <w:ilvl w:val="0"/>
                <w:numId w:val="24"/>
              </w:numPr>
              <w:autoSpaceDE/>
              <w:autoSpaceDN/>
              <w:ind w:right="-6" w:hanging="119"/>
              <w:contextualSpacing/>
              <w:jc w:val="left"/>
              <w:rPr>
                <w:sz w:val="24"/>
                <w:szCs w:val="24"/>
              </w:rPr>
            </w:pPr>
          </w:p>
        </w:tc>
        <w:tc>
          <w:tcPr>
            <w:tcW w:w="5953" w:type="dxa"/>
          </w:tcPr>
          <w:p w:rsidR="003257CC" w:rsidRPr="00F34946" w:rsidRDefault="003257CC" w:rsidP="00F34946">
            <w:pPr>
              <w:spacing w:after="0" w:line="240" w:lineRule="auto"/>
              <w:rPr>
                <w:rFonts w:ascii="Times New Roman" w:hAnsi="Times New Roman" w:cs="Times New Roman"/>
                <w:bCs/>
                <w:sz w:val="24"/>
                <w:szCs w:val="24"/>
              </w:rPr>
            </w:pPr>
            <w:r w:rsidRPr="00F34946">
              <w:rPr>
                <w:rFonts w:ascii="Times New Roman" w:hAnsi="Times New Roman" w:cs="Times New Roman"/>
                <w:bCs/>
                <w:sz w:val="24"/>
                <w:szCs w:val="24"/>
              </w:rPr>
              <w:t>Мишакина Александра Юрьевна</w:t>
            </w:r>
            <w:r>
              <w:rPr>
                <w:rFonts w:ascii="Times New Roman" w:hAnsi="Times New Roman" w:cs="Times New Roman"/>
                <w:bCs/>
                <w:sz w:val="24"/>
                <w:szCs w:val="24"/>
              </w:rPr>
              <w:t>, учитель истории и обществознания</w:t>
            </w:r>
          </w:p>
        </w:tc>
        <w:tc>
          <w:tcPr>
            <w:tcW w:w="1985" w:type="dxa"/>
          </w:tcPr>
          <w:p w:rsidR="003257CC" w:rsidRPr="00753585" w:rsidRDefault="003257CC" w:rsidP="004D006E">
            <w:pPr>
              <w:spacing w:after="0" w:line="240" w:lineRule="auto"/>
              <w:ind w:firstLine="709"/>
              <w:jc w:val="both"/>
              <w:rPr>
                <w:rFonts w:ascii="Times New Roman" w:hAnsi="Times New Roman" w:cs="Times New Roman"/>
                <w:color w:val="FF0000"/>
                <w:sz w:val="24"/>
                <w:szCs w:val="24"/>
              </w:rPr>
            </w:pPr>
            <w:r w:rsidRPr="00F34946">
              <w:rPr>
                <w:rFonts w:ascii="Times New Roman" w:hAnsi="Times New Roman" w:cs="Times New Roman"/>
                <w:sz w:val="24"/>
                <w:szCs w:val="24"/>
              </w:rPr>
              <w:t>2023 год</w:t>
            </w:r>
          </w:p>
        </w:tc>
      </w:tr>
      <w:tr w:rsidR="003257CC" w:rsidRPr="00AF39EC" w:rsidTr="00753585">
        <w:tc>
          <w:tcPr>
            <w:tcW w:w="1418" w:type="dxa"/>
          </w:tcPr>
          <w:p w:rsidR="003257CC" w:rsidRPr="00AF39EC" w:rsidRDefault="003257CC" w:rsidP="00E33F77">
            <w:pPr>
              <w:pStyle w:val="af5"/>
              <w:widowControl/>
              <w:numPr>
                <w:ilvl w:val="0"/>
                <w:numId w:val="24"/>
              </w:numPr>
              <w:autoSpaceDE/>
              <w:autoSpaceDN/>
              <w:ind w:right="-6" w:hanging="119"/>
              <w:contextualSpacing/>
              <w:jc w:val="left"/>
              <w:rPr>
                <w:sz w:val="24"/>
                <w:szCs w:val="24"/>
              </w:rPr>
            </w:pPr>
          </w:p>
        </w:tc>
        <w:tc>
          <w:tcPr>
            <w:tcW w:w="5953" w:type="dxa"/>
          </w:tcPr>
          <w:p w:rsidR="003257CC" w:rsidRPr="00F34946" w:rsidRDefault="003257CC" w:rsidP="00F34946">
            <w:pPr>
              <w:spacing w:after="0" w:line="240" w:lineRule="auto"/>
              <w:rPr>
                <w:rFonts w:ascii="Times New Roman" w:hAnsi="Times New Roman" w:cs="Times New Roman"/>
                <w:bCs/>
                <w:sz w:val="24"/>
                <w:szCs w:val="24"/>
              </w:rPr>
            </w:pPr>
            <w:r w:rsidRPr="00F34946">
              <w:rPr>
                <w:rFonts w:ascii="Times New Roman" w:hAnsi="Times New Roman" w:cs="Times New Roman"/>
                <w:bCs/>
                <w:sz w:val="24"/>
                <w:szCs w:val="24"/>
              </w:rPr>
              <w:t>Шахова Анна Игоревна</w:t>
            </w:r>
            <w:r>
              <w:rPr>
                <w:rFonts w:ascii="Times New Roman" w:hAnsi="Times New Roman" w:cs="Times New Roman"/>
                <w:bCs/>
                <w:sz w:val="24"/>
                <w:szCs w:val="24"/>
              </w:rPr>
              <w:t>, учитель английского языка</w:t>
            </w:r>
          </w:p>
        </w:tc>
        <w:tc>
          <w:tcPr>
            <w:tcW w:w="1985" w:type="dxa"/>
          </w:tcPr>
          <w:p w:rsidR="003257CC" w:rsidRPr="00753585" w:rsidRDefault="003257CC" w:rsidP="004D006E">
            <w:pPr>
              <w:spacing w:after="0" w:line="240" w:lineRule="auto"/>
              <w:ind w:firstLine="709"/>
              <w:jc w:val="both"/>
              <w:rPr>
                <w:rFonts w:ascii="Times New Roman" w:hAnsi="Times New Roman" w:cs="Times New Roman"/>
                <w:color w:val="FF0000"/>
                <w:sz w:val="24"/>
                <w:szCs w:val="24"/>
              </w:rPr>
            </w:pPr>
            <w:r w:rsidRPr="00F34946">
              <w:rPr>
                <w:rFonts w:ascii="Times New Roman" w:hAnsi="Times New Roman" w:cs="Times New Roman"/>
                <w:sz w:val="24"/>
                <w:szCs w:val="24"/>
              </w:rPr>
              <w:t>2023 год</w:t>
            </w:r>
          </w:p>
        </w:tc>
      </w:tr>
      <w:tr w:rsidR="003257CC" w:rsidRPr="00AF39EC" w:rsidTr="00753585">
        <w:tc>
          <w:tcPr>
            <w:tcW w:w="1418" w:type="dxa"/>
          </w:tcPr>
          <w:p w:rsidR="003257CC" w:rsidRPr="00AF39EC" w:rsidRDefault="003257CC" w:rsidP="00E33F77">
            <w:pPr>
              <w:pStyle w:val="af5"/>
              <w:widowControl/>
              <w:numPr>
                <w:ilvl w:val="0"/>
                <w:numId w:val="24"/>
              </w:numPr>
              <w:autoSpaceDE/>
              <w:autoSpaceDN/>
              <w:ind w:right="-6" w:hanging="119"/>
              <w:contextualSpacing/>
              <w:jc w:val="left"/>
              <w:rPr>
                <w:sz w:val="24"/>
                <w:szCs w:val="24"/>
              </w:rPr>
            </w:pPr>
          </w:p>
        </w:tc>
        <w:tc>
          <w:tcPr>
            <w:tcW w:w="5953" w:type="dxa"/>
          </w:tcPr>
          <w:p w:rsidR="003257CC" w:rsidRPr="00F34946" w:rsidRDefault="003257CC" w:rsidP="00F34946">
            <w:pPr>
              <w:spacing w:after="0" w:line="240" w:lineRule="auto"/>
              <w:rPr>
                <w:rFonts w:ascii="Times New Roman" w:hAnsi="Times New Roman" w:cs="Times New Roman"/>
                <w:bCs/>
                <w:sz w:val="24"/>
                <w:szCs w:val="24"/>
              </w:rPr>
            </w:pPr>
            <w:r w:rsidRPr="00F34946">
              <w:rPr>
                <w:rFonts w:ascii="Times New Roman" w:hAnsi="Times New Roman" w:cs="Times New Roman"/>
                <w:bCs/>
                <w:sz w:val="24"/>
                <w:szCs w:val="24"/>
              </w:rPr>
              <w:t>Перминова Людмила Николаевна</w:t>
            </w:r>
            <w:r>
              <w:rPr>
                <w:rFonts w:ascii="Times New Roman" w:hAnsi="Times New Roman" w:cs="Times New Roman"/>
                <w:bCs/>
                <w:sz w:val="24"/>
                <w:szCs w:val="24"/>
              </w:rPr>
              <w:t>, учитель физической культуры</w:t>
            </w:r>
          </w:p>
        </w:tc>
        <w:tc>
          <w:tcPr>
            <w:tcW w:w="1985" w:type="dxa"/>
          </w:tcPr>
          <w:p w:rsidR="003257CC" w:rsidRPr="00753585" w:rsidRDefault="003257CC" w:rsidP="004D006E">
            <w:pPr>
              <w:spacing w:after="0" w:line="240" w:lineRule="auto"/>
              <w:ind w:firstLine="709"/>
              <w:jc w:val="both"/>
              <w:rPr>
                <w:rFonts w:ascii="Times New Roman" w:hAnsi="Times New Roman" w:cs="Times New Roman"/>
                <w:color w:val="FF0000"/>
                <w:sz w:val="24"/>
                <w:szCs w:val="24"/>
              </w:rPr>
            </w:pPr>
            <w:r w:rsidRPr="00F34946">
              <w:rPr>
                <w:rFonts w:ascii="Times New Roman" w:hAnsi="Times New Roman" w:cs="Times New Roman"/>
                <w:sz w:val="24"/>
                <w:szCs w:val="24"/>
              </w:rPr>
              <w:t>2023 год</w:t>
            </w:r>
          </w:p>
        </w:tc>
      </w:tr>
      <w:tr w:rsidR="003257CC" w:rsidRPr="00AF39EC" w:rsidTr="00753585">
        <w:tc>
          <w:tcPr>
            <w:tcW w:w="1418" w:type="dxa"/>
          </w:tcPr>
          <w:p w:rsidR="003257CC" w:rsidRPr="00AF39EC" w:rsidRDefault="003257CC" w:rsidP="00E33F77">
            <w:pPr>
              <w:pStyle w:val="af5"/>
              <w:widowControl/>
              <w:numPr>
                <w:ilvl w:val="0"/>
                <w:numId w:val="24"/>
              </w:numPr>
              <w:autoSpaceDE/>
              <w:autoSpaceDN/>
              <w:ind w:right="-6" w:hanging="119"/>
              <w:contextualSpacing/>
              <w:jc w:val="left"/>
              <w:rPr>
                <w:sz w:val="24"/>
                <w:szCs w:val="24"/>
              </w:rPr>
            </w:pPr>
          </w:p>
        </w:tc>
        <w:tc>
          <w:tcPr>
            <w:tcW w:w="5953" w:type="dxa"/>
          </w:tcPr>
          <w:p w:rsidR="003257CC" w:rsidRPr="00F34946" w:rsidRDefault="003257CC" w:rsidP="00F34946">
            <w:pPr>
              <w:spacing w:after="0" w:line="240" w:lineRule="auto"/>
              <w:rPr>
                <w:rFonts w:ascii="Times New Roman" w:hAnsi="Times New Roman" w:cs="Times New Roman"/>
                <w:bCs/>
                <w:sz w:val="24"/>
                <w:szCs w:val="24"/>
              </w:rPr>
            </w:pPr>
            <w:r w:rsidRPr="00F34946">
              <w:rPr>
                <w:rFonts w:ascii="Times New Roman" w:hAnsi="Times New Roman" w:cs="Times New Roman"/>
                <w:bCs/>
                <w:sz w:val="24"/>
                <w:szCs w:val="24"/>
              </w:rPr>
              <w:t>Беседина Светлана Викторовна</w:t>
            </w:r>
            <w:r>
              <w:rPr>
                <w:rFonts w:ascii="Times New Roman" w:hAnsi="Times New Roman" w:cs="Times New Roman"/>
                <w:bCs/>
                <w:sz w:val="24"/>
                <w:szCs w:val="24"/>
              </w:rPr>
              <w:t>, учитель физической культуры</w:t>
            </w:r>
          </w:p>
        </w:tc>
        <w:tc>
          <w:tcPr>
            <w:tcW w:w="1985" w:type="dxa"/>
          </w:tcPr>
          <w:p w:rsidR="003257CC" w:rsidRPr="00753585" w:rsidRDefault="003257CC" w:rsidP="004D006E">
            <w:pPr>
              <w:spacing w:after="0" w:line="240" w:lineRule="auto"/>
              <w:ind w:firstLine="709"/>
              <w:jc w:val="both"/>
              <w:rPr>
                <w:rFonts w:ascii="Times New Roman" w:hAnsi="Times New Roman" w:cs="Times New Roman"/>
                <w:color w:val="FF0000"/>
                <w:sz w:val="24"/>
                <w:szCs w:val="24"/>
              </w:rPr>
            </w:pPr>
            <w:r w:rsidRPr="00F34946">
              <w:rPr>
                <w:rFonts w:ascii="Times New Roman" w:hAnsi="Times New Roman" w:cs="Times New Roman"/>
                <w:sz w:val="24"/>
                <w:szCs w:val="24"/>
              </w:rPr>
              <w:t>2023 год</w:t>
            </w:r>
          </w:p>
        </w:tc>
      </w:tr>
      <w:tr w:rsidR="003257CC" w:rsidRPr="00AF39EC" w:rsidTr="00753585">
        <w:tc>
          <w:tcPr>
            <w:tcW w:w="1418" w:type="dxa"/>
          </w:tcPr>
          <w:p w:rsidR="003257CC" w:rsidRPr="00AF39EC" w:rsidRDefault="003257CC" w:rsidP="00E33F77">
            <w:pPr>
              <w:pStyle w:val="af5"/>
              <w:widowControl/>
              <w:numPr>
                <w:ilvl w:val="0"/>
                <w:numId w:val="24"/>
              </w:numPr>
              <w:autoSpaceDE/>
              <w:autoSpaceDN/>
              <w:ind w:right="-6" w:hanging="119"/>
              <w:contextualSpacing/>
              <w:jc w:val="left"/>
              <w:rPr>
                <w:sz w:val="24"/>
                <w:szCs w:val="24"/>
              </w:rPr>
            </w:pPr>
          </w:p>
        </w:tc>
        <w:tc>
          <w:tcPr>
            <w:tcW w:w="5953" w:type="dxa"/>
          </w:tcPr>
          <w:p w:rsidR="003257CC" w:rsidRPr="00F34946" w:rsidRDefault="003257CC" w:rsidP="00F34946">
            <w:pPr>
              <w:spacing w:after="0" w:line="240" w:lineRule="auto"/>
              <w:rPr>
                <w:rFonts w:ascii="Times New Roman" w:hAnsi="Times New Roman" w:cs="Times New Roman"/>
                <w:bCs/>
                <w:sz w:val="24"/>
                <w:szCs w:val="24"/>
              </w:rPr>
            </w:pPr>
            <w:r w:rsidRPr="00F34946">
              <w:rPr>
                <w:rFonts w:ascii="Times New Roman" w:hAnsi="Times New Roman" w:cs="Times New Roman"/>
                <w:bCs/>
                <w:sz w:val="24"/>
                <w:szCs w:val="24"/>
              </w:rPr>
              <w:t>Красовская Кристина Анатольевна</w:t>
            </w:r>
            <w:r>
              <w:rPr>
                <w:rFonts w:ascii="Times New Roman" w:hAnsi="Times New Roman" w:cs="Times New Roman"/>
                <w:bCs/>
                <w:sz w:val="24"/>
                <w:szCs w:val="24"/>
              </w:rPr>
              <w:t>, учитель английского языка</w:t>
            </w:r>
          </w:p>
        </w:tc>
        <w:tc>
          <w:tcPr>
            <w:tcW w:w="1985" w:type="dxa"/>
          </w:tcPr>
          <w:p w:rsidR="003257CC" w:rsidRPr="00753585" w:rsidRDefault="003257CC" w:rsidP="004D006E">
            <w:pPr>
              <w:spacing w:after="0" w:line="240" w:lineRule="auto"/>
              <w:ind w:firstLine="709"/>
              <w:jc w:val="both"/>
              <w:rPr>
                <w:rFonts w:ascii="Times New Roman" w:hAnsi="Times New Roman" w:cs="Times New Roman"/>
                <w:color w:val="FF0000"/>
                <w:sz w:val="24"/>
                <w:szCs w:val="24"/>
              </w:rPr>
            </w:pPr>
            <w:r w:rsidRPr="00F34946">
              <w:rPr>
                <w:rFonts w:ascii="Times New Roman" w:hAnsi="Times New Roman" w:cs="Times New Roman"/>
                <w:sz w:val="24"/>
                <w:szCs w:val="24"/>
              </w:rPr>
              <w:t>2023 год</w:t>
            </w:r>
          </w:p>
        </w:tc>
      </w:tr>
      <w:tr w:rsidR="003257CC" w:rsidRPr="00AF39EC" w:rsidTr="00753585">
        <w:tc>
          <w:tcPr>
            <w:tcW w:w="1418" w:type="dxa"/>
          </w:tcPr>
          <w:p w:rsidR="003257CC" w:rsidRPr="00AF39EC" w:rsidRDefault="003257CC" w:rsidP="00E33F77">
            <w:pPr>
              <w:pStyle w:val="af5"/>
              <w:widowControl/>
              <w:numPr>
                <w:ilvl w:val="0"/>
                <w:numId w:val="24"/>
              </w:numPr>
              <w:autoSpaceDE/>
              <w:autoSpaceDN/>
              <w:ind w:right="-6" w:hanging="119"/>
              <w:contextualSpacing/>
              <w:jc w:val="left"/>
              <w:rPr>
                <w:sz w:val="24"/>
                <w:szCs w:val="24"/>
              </w:rPr>
            </w:pPr>
          </w:p>
        </w:tc>
        <w:tc>
          <w:tcPr>
            <w:tcW w:w="5953" w:type="dxa"/>
          </w:tcPr>
          <w:p w:rsidR="003257CC" w:rsidRPr="00F34946" w:rsidRDefault="003257CC" w:rsidP="00F34946">
            <w:pPr>
              <w:spacing w:after="0" w:line="240" w:lineRule="auto"/>
              <w:rPr>
                <w:rFonts w:ascii="Times New Roman" w:hAnsi="Times New Roman" w:cs="Times New Roman"/>
                <w:bCs/>
                <w:sz w:val="24"/>
                <w:szCs w:val="24"/>
              </w:rPr>
            </w:pPr>
            <w:r w:rsidRPr="00F34946">
              <w:rPr>
                <w:rFonts w:ascii="Times New Roman" w:hAnsi="Times New Roman" w:cs="Times New Roman"/>
                <w:bCs/>
                <w:sz w:val="24"/>
                <w:szCs w:val="24"/>
              </w:rPr>
              <w:t>Сергеева Светлана Анатольевна</w:t>
            </w:r>
            <w:r>
              <w:rPr>
                <w:rFonts w:ascii="Times New Roman" w:hAnsi="Times New Roman" w:cs="Times New Roman"/>
                <w:bCs/>
                <w:sz w:val="24"/>
                <w:szCs w:val="24"/>
              </w:rPr>
              <w:t>, учитель математики</w:t>
            </w:r>
          </w:p>
        </w:tc>
        <w:tc>
          <w:tcPr>
            <w:tcW w:w="1985" w:type="dxa"/>
          </w:tcPr>
          <w:p w:rsidR="003257CC" w:rsidRPr="00753585" w:rsidRDefault="003257CC" w:rsidP="004D006E">
            <w:pPr>
              <w:spacing w:after="0" w:line="240" w:lineRule="auto"/>
              <w:ind w:firstLine="709"/>
              <w:jc w:val="both"/>
              <w:rPr>
                <w:rFonts w:ascii="Times New Roman" w:hAnsi="Times New Roman" w:cs="Times New Roman"/>
                <w:color w:val="FF0000"/>
                <w:sz w:val="24"/>
                <w:szCs w:val="24"/>
              </w:rPr>
            </w:pPr>
            <w:r w:rsidRPr="00F34946">
              <w:rPr>
                <w:rFonts w:ascii="Times New Roman" w:hAnsi="Times New Roman" w:cs="Times New Roman"/>
                <w:sz w:val="24"/>
                <w:szCs w:val="24"/>
              </w:rPr>
              <w:t>2023 год</w:t>
            </w:r>
          </w:p>
        </w:tc>
      </w:tr>
    </w:tbl>
    <w:p w:rsidR="00AF39EC" w:rsidRPr="00AF39EC" w:rsidRDefault="00AF39EC" w:rsidP="00AF39EC">
      <w:pPr>
        <w:spacing w:after="0" w:line="240" w:lineRule="auto"/>
        <w:ind w:firstLine="709"/>
        <w:jc w:val="both"/>
        <w:rPr>
          <w:rFonts w:ascii="Times New Roman" w:hAnsi="Times New Roman" w:cs="Times New Roman"/>
          <w:sz w:val="24"/>
          <w:szCs w:val="24"/>
        </w:rPr>
      </w:pPr>
    </w:p>
    <w:p w:rsidR="0016664F" w:rsidRPr="0016664F" w:rsidRDefault="0016664F" w:rsidP="0016664F">
      <w:pPr>
        <w:pStyle w:val="1"/>
        <w:spacing w:before="0"/>
        <w:rPr>
          <w:rFonts w:ascii="Times New Roman" w:hAnsi="Times New Roman"/>
        </w:rPr>
      </w:pPr>
      <w:r w:rsidRPr="00391935">
        <w:rPr>
          <w:rFonts w:ascii="Times New Roman" w:hAnsi="Times New Roman"/>
        </w:rPr>
        <w:t>Критерии оценки деятельности членов педагогического коллектива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410"/>
        <w:gridCol w:w="5244"/>
      </w:tblGrid>
      <w:tr w:rsidR="0016664F" w:rsidRPr="00391935" w:rsidTr="00D904D1">
        <w:tc>
          <w:tcPr>
            <w:tcW w:w="1985" w:type="dxa"/>
          </w:tcPr>
          <w:p w:rsidR="0016664F" w:rsidRPr="00633B8C" w:rsidRDefault="0016664F" w:rsidP="00D904D1">
            <w:pPr>
              <w:pStyle w:val="afd"/>
              <w:spacing w:before="0" w:after="0"/>
              <w:jc w:val="center"/>
            </w:pPr>
            <w:r w:rsidRPr="00CA43C8">
              <w:t>Критерии оценки</w:t>
            </w:r>
          </w:p>
        </w:tc>
        <w:tc>
          <w:tcPr>
            <w:tcW w:w="2410" w:type="dxa"/>
          </w:tcPr>
          <w:p w:rsidR="0016664F" w:rsidRPr="00633B8C" w:rsidRDefault="0016664F" w:rsidP="00D904D1">
            <w:pPr>
              <w:pStyle w:val="afd"/>
              <w:spacing w:before="0" w:after="0"/>
              <w:jc w:val="center"/>
            </w:pPr>
            <w:r w:rsidRPr="00CA43C8">
              <w:t>Содержания критерия</w:t>
            </w:r>
          </w:p>
        </w:tc>
        <w:tc>
          <w:tcPr>
            <w:tcW w:w="5244" w:type="dxa"/>
          </w:tcPr>
          <w:p w:rsidR="0016664F" w:rsidRPr="00633B8C" w:rsidRDefault="0016664F" w:rsidP="00D904D1">
            <w:pPr>
              <w:pStyle w:val="afd"/>
              <w:spacing w:before="0" w:after="0"/>
              <w:jc w:val="center"/>
            </w:pPr>
            <w:r w:rsidRPr="00CA43C8">
              <w:t>Показатели</w:t>
            </w:r>
          </w:p>
        </w:tc>
      </w:tr>
      <w:tr w:rsidR="0016664F" w:rsidRPr="00391935" w:rsidTr="00D904D1">
        <w:tc>
          <w:tcPr>
            <w:tcW w:w="1985" w:type="dxa"/>
          </w:tcPr>
          <w:p w:rsidR="0016664F" w:rsidRPr="00633B8C" w:rsidRDefault="0016664F" w:rsidP="00D904D1">
            <w:pPr>
              <w:pStyle w:val="afd"/>
              <w:tabs>
                <w:tab w:val="left" w:pos="213"/>
              </w:tabs>
              <w:spacing w:before="0" w:after="0"/>
            </w:pPr>
            <w:r w:rsidRPr="00CA43C8">
              <w:t>Формирование учебно-предметных компетентностей у учащихся (предметные результаты)</w:t>
            </w:r>
          </w:p>
        </w:tc>
        <w:tc>
          <w:tcPr>
            <w:tcW w:w="2410" w:type="dxa"/>
          </w:tcPr>
          <w:p w:rsidR="0016664F" w:rsidRPr="00633B8C" w:rsidRDefault="0016664F" w:rsidP="00D904D1">
            <w:pPr>
              <w:pStyle w:val="afd"/>
              <w:tabs>
                <w:tab w:val="left" w:pos="213"/>
              </w:tabs>
              <w:spacing w:before="0" w:after="0"/>
            </w:pPr>
            <w:r w:rsidRPr="00CA43C8">
              <w:t xml:space="preserve">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w:t>
            </w:r>
            <w:r w:rsidRPr="00CA43C8">
              <w:lastRenderedPageBreak/>
              <w:t>др.).</w:t>
            </w:r>
          </w:p>
          <w:p w:rsidR="0016664F" w:rsidRPr="00633B8C" w:rsidRDefault="0016664F" w:rsidP="00D904D1">
            <w:pPr>
              <w:pStyle w:val="afd"/>
              <w:tabs>
                <w:tab w:val="left" w:pos="213"/>
              </w:tabs>
              <w:spacing w:before="0" w:after="0"/>
            </w:pPr>
            <w:r w:rsidRPr="00CA43C8">
              <w:t>Данный критерий, в первую очередь, позволяет судить о профессионализме и эффективности работы учителя.</w:t>
            </w:r>
          </w:p>
        </w:tc>
        <w:tc>
          <w:tcPr>
            <w:tcW w:w="5244" w:type="dxa"/>
          </w:tcPr>
          <w:p w:rsidR="0016664F" w:rsidRPr="00633B8C" w:rsidRDefault="0016664F" w:rsidP="0016664F">
            <w:pPr>
              <w:pStyle w:val="afd"/>
              <w:numPr>
                <w:ilvl w:val="0"/>
                <w:numId w:val="50"/>
              </w:numPr>
              <w:tabs>
                <w:tab w:val="left" w:pos="213"/>
              </w:tabs>
              <w:spacing w:before="0" w:beforeAutospacing="0" w:after="0" w:afterAutospacing="0"/>
              <w:ind w:left="0" w:firstLine="0"/>
            </w:pPr>
            <w:r w:rsidRPr="00CA43C8">
              <w:rPr>
                <w:bCs/>
              </w:rPr>
              <w:lastRenderedPageBreak/>
              <w:t>позитивная динамика уровня обученности</w:t>
            </w:r>
            <w:r w:rsidRPr="00CA43C8">
              <w:rPr>
                <w:b/>
                <w:bCs/>
              </w:rPr>
              <w:t xml:space="preserve"> </w:t>
            </w:r>
            <w:r w:rsidRPr="00CA43C8">
              <w:t>учащихся за период от сентября к маю месяцу, от мая одного года к маю месяцу следующего учебного года;</w:t>
            </w:r>
          </w:p>
          <w:p w:rsidR="0016664F" w:rsidRPr="00633B8C" w:rsidRDefault="0016664F" w:rsidP="0016664F">
            <w:pPr>
              <w:pStyle w:val="afd"/>
              <w:numPr>
                <w:ilvl w:val="0"/>
                <w:numId w:val="50"/>
              </w:numPr>
              <w:tabs>
                <w:tab w:val="left" w:pos="213"/>
              </w:tabs>
              <w:spacing w:before="0" w:beforeAutospacing="0" w:after="0" w:afterAutospacing="0"/>
              <w:ind w:left="0" w:firstLine="0"/>
            </w:pPr>
            <w:proofErr w:type="gramStart"/>
            <w:r w:rsidRPr="00CA43C8">
              <w:rPr>
                <w:bCs/>
              </w:rPr>
              <w:t>увеличение количества учащихся (в %), принимающих участие, в также победивших в предметных олимпиадах</w:t>
            </w:r>
            <w:r w:rsidRPr="00CA43C8">
              <w:rPr>
                <w:b/>
                <w:bCs/>
              </w:rPr>
              <w:t xml:space="preserve"> </w:t>
            </w:r>
            <w:r w:rsidRPr="00CA43C8">
              <w:t>и других предметных конкурсных мероприятиях школьного, окружного, городского, регионального, федерального и международных уровней.</w:t>
            </w:r>
            <w:proofErr w:type="gramEnd"/>
            <w:r w:rsidRPr="00CA43C8">
              <w:t xml:space="preserve"> Индикатором данного критерия могут служить награды различного уровня, а также реестр участников конкурсных мероприятий;</w:t>
            </w:r>
          </w:p>
          <w:p w:rsidR="0016664F" w:rsidRPr="00633B8C" w:rsidRDefault="0016664F" w:rsidP="0016664F">
            <w:pPr>
              <w:pStyle w:val="afd"/>
              <w:numPr>
                <w:ilvl w:val="0"/>
                <w:numId w:val="50"/>
              </w:numPr>
              <w:tabs>
                <w:tab w:val="left" w:pos="213"/>
              </w:tabs>
              <w:spacing w:before="0" w:beforeAutospacing="0" w:after="0" w:afterAutospacing="0"/>
              <w:ind w:left="0" w:firstLine="0"/>
            </w:pPr>
            <w:r w:rsidRPr="00CA43C8">
              <w:rPr>
                <w:bCs/>
              </w:rPr>
              <w:t>увеличение количества творческих (научных, проектных и других) работ учащихся</w:t>
            </w:r>
            <w:r w:rsidRPr="00CA43C8">
              <w:rPr>
                <w:b/>
                <w:bCs/>
              </w:rPr>
              <w:t xml:space="preserve"> </w:t>
            </w:r>
            <w:r w:rsidRPr="00CA43C8">
              <w:t>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16664F" w:rsidRPr="00633B8C" w:rsidRDefault="0016664F" w:rsidP="0016664F">
            <w:pPr>
              <w:pStyle w:val="afd"/>
              <w:numPr>
                <w:ilvl w:val="0"/>
                <w:numId w:val="50"/>
              </w:numPr>
              <w:tabs>
                <w:tab w:val="left" w:pos="213"/>
              </w:tabs>
              <w:spacing w:before="0" w:beforeAutospacing="0" w:after="0" w:afterAutospacing="0"/>
              <w:ind w:left="0" w:firstLine="0"/>
            </w:pPr>
            <w:r w:rsidRPr="00CA43C8">
              <w:rPr>
                <w:bCs/>
              </w:rPr>
              <w:t>посещаемость кружков, секций, элективных курсов.</w:t>
            </w:r>
            <w:r w:rsidRPr="00CA43C8">
              <w:rPr>
                <w:b/>
                <w:bCs/>
              </w:rPr>
              <w:t xml:space="preserve"> </w:t>
            </w:r>
            <w:r w:rsidRPr="00CA43C8">
              <w:t xml:space="preserve">Индикаторами данного показателя могут быть численность, посещаемость и сохранность контингента учащихся, </w:t>
            </w:r>
            <w:proofErr w:type="gramStart"/>
            <w:r w:rsidRPr="00CA43C8">
              <w:t>подтверждаемые</w:t>
            </w:r>
            <w:proofErr w:type="gramEnd"/>
            <w:r w:rsidRPr="00CA43C8">
              <w:t xml:space="preserve"> соответствующими документами и школьной отчетностью.</w:t>
            </w:r>
          </w:p>
        </w:tc>
      </w:tr>
      <w:tr w:rsidR="0016664F" w:rsidRPr="00391935" w:rsidTr="00D904D1">
        <w:tc>
          <w:tcPr>
            <w:tcW w:w="1985" w:type="dxa"/>
          </w:tcPr>
          <w:p w:rsidR="0016664F" w:rsidRPr="00633B8C" w:rsidRDefault="0016664F" w:rsidP="00D904D1">
            <w:pPr>
              <w:pStyle w:val="afd"/>
              <w:tabs>
                <w:tab w:val="left" w:pos="213"/>
              </w:tabs>
              <w:spacing w:before="0" w:after="0"/>
            </w:pPr>
            <w:r w:rsidRPr="00CA43C8">
              <w:lastRenderedPageBreak/>
              <w:t>Формирование социальных компетентностей (личностные результаты)</w:t>
            </w:r>
          </w:p>
        </w:tc>
        <w:tc>
          <w:tcPr>
            <w:tcW w:w="2410" w:type="dxa"/>
          </w:tcPr>
          <w:p w:rsidR="0016664F" w:rsidRPr="00633B8C" w:rsidRDefault="0016664F" w:rsidP="00D904D1">
            <w:pPr>
              <w:pStyle w:val="afd"/>
              <w:tabs>
                <w:tab w:val="left" w:pos="213"/>
              </w:tabs>
              <w:spacing w:before="0" w:after="0"/>
            </w:pPr>
            <w:r w:rsidRPr="00CA43C8">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tc>
        <w:tc>
          <w:tcPr>
            <w:tcW w:w="5244" w:type="dxa"/>
          </w:tcPr>
          <w:p w:rsidR="0016664F" w:rsidRPr="00633B8C" w:rsidRDefault="0016664F" w:rsidP="0016664F">
            <w:pPr>
              <w:pStyle w:val="afd"/>
              <w:numPr>
                <w:ilvl w:val="0"/>
                <w:numId w:val="51"/>
              </w:numPr>
              <w:tabs>
                <w:tab w:val="left" w:pos="213"/>
              </w:tabs>
              <w:spacing w:before="0" w:beforeAutospacing="0" w:after="0" w:afterAutospacing="0"/>
              <w:ind w:left="0" w:firstLine="0"/>
            </w:pPr>
            <w:r w:rsidRPr="00CA43C8">
              <w:rPr>
                <w:bCs/>
              </w:rPr>
              <w:t>активность учащихся в жизни и решении проблем класса, школы и окружающего социума</w:t>
            </w:r>
            <w:r w:rsidRPr="00CA43C8">
              <w:rPr>
                <w:b/>
                <w:bCs/>
              </w:rPr>
              <w:t xml:space="preserve"> </w:t>
            </w:r>
            <w:r w:rsidRPr="00CA43C8">
              <w:t>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16664F" w:rsidRPr="00633B8C" w:rsidRDefault="0016664F" w:rsidP="0016664F">
            <w:pPr>
              <w:pStyle w:val="afd"/>
              <w:numPr>
                <w:ilvl w:val="0"/>
                <w:numId w:val="51"/>
              </w:numPr>
              <w:tabs>
                <w:tab w:val="left" w:pos="213"/>
              </w:tabs>
              <w:spacing w:before="0" w:beforeAutospacing="0" w:after="0" w:afterAutospacing="0"/>
              <w:ind w:left="0" w:firstLine="0"/>
            </w:pPr>
            <w:r w:rsidRPr="00CA43C8">
              <w:rPr>
                <w:bCs/>
              </w:rPr>
              <w:t>сформированность правового поведения.</w:t>
            </w:r>
            <w:r w:rsidRPr="00CA43C8">
              <w:rPr>
                <w:b/>
                <w:bCs/>
              </w:rPr>
              <w:t xml:space="preserve"> </w:t>
            </w:r>
            <w:r w:rsidRPr="00CA43C8">
              <w:t>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16664F" w:rsidRPr="00633B8C" w:rsidRDefault="0016664F" w:rsidP="0016664F">
            <w:pPr>
              <w:pStyle w:val="afd"/>
              <w:numPr>
                <w:ilvl w:val="0"/>
                <w:numId w:val="51"/>
              </w:numPr>
              <w:tabs>
                <w:tab w:val="left" w:pos="213"/>
              </w:tabs>
              <w:spacing w:before="0" w:beforeAutospacing="0" w:after="0" w:afterAutospacing="0"/>
              <w:ind w:left="0" w:firstLine="0"/>
            </w:pPr>
            <w:r w:rsidRPr="00CA43C8">
              <w:rPr>
                <w:bCs/>
              </w:rPr>
              <w:t>процент успешно социализирующихся детей группы риска</w:t>
            </w:r>
            <w:r w:rsidRPr="00CA43C8">
              <w:t>. Индикатором по данному критерию может быть отрицательная динамика распространения наркомании и алкоголизма, числа детей, стоящих на учете;</w:t>
            </w:r>
          </w:p>
          <w:p w:rsidR="0016664F" w:rsidRPr="00633B8C" w:rsidRDefault="0016664F" w:rsidP="0016664F">
            <w:pPr>
              <w:pStyle w:val="afd"/>
              <w:numPr>
                <w:ilvl w:val="0"/>
                <w:numId w:val="51"/>
              </w:numPr>
              <w:tabs>
                <w:tab w:val="left" w:pos="213"/>
              </w:tabs>
              <w:spacing w:before="0" w:beforeAutospacing="0" w:after="0" w:afterAutospacing="0"/>
              <w:ind w:left="0" w:firstLine="0"/>
            </w:pPr>
            <w:r w:rsidRPr="00CA43C8">
              <w:rPr>
                <w:bCs/>
              </w:rPr>
              <w:t>наличие индивидуальных образовательных траекторий учащихся</w:t>
            </w:r>
            <w:r w:rsidRPr="00CA43C8">
              <w:t>,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16664F" w:rsidRPr="00633B8C" w:rsidRDefault="0016664F" w:rsidP="0016664F">
            <w:pPr>
              <w:pStyle w:val="afd"/>
              <w:numPr>
                <w:ilvl w:val="0"/>
                <w:numId w:val="51"/>
              </w:numPr>
              <w:tabs>
                <w:tab w:val="left" w:pos="213"/>
              </w:tabs>
              <w:spacing w:before="0" w:beforeAutospacing="0" w:after="0" w:afterAutospacing="0"/>
              <w:ind w:left="0" w:firstLine="0"/>
            </w:pPr>
            <w:r w:rsidRPr="00CA43C8">
              <w:rPr>
                <w:bCs/>
              </w:rPr>
              <w:t>участие в разнообразных межвозрастных социально значимых проектах.</w:t>
            </w:r>
            <w:r w:rsidRPr="00CA43C8">
              <w:rPr>
                <w:b/>
                <w:bCs/>
              </w:rPr>
              <w:t xml:space="preserve"> </w:t>
            </w:r>
            <w:r w:rsidRPr="00CA43C8">
              <w:t>Индикатором по данному критерию может быть доля школьников, участвующих в межвозрастных проектах.</w:t>
            </w:r>
          </w:p>
        </w:tc>
      </w:tr>
      <w:tr w:rsidR="0016664F" w:rsidRPr="00391935" w:rsidTr="00D904D1">
        <w:tc>
          <w:tcPr>
            <w:tcW w:w="1985" w:type="dxa"/>
          </w:tcPr>
          <w:p w:rsidR="0016664F" w:rsidRPr="00633B8C" w:rsidRDefault="0016664F" w:rsidP="00D904D1">
            <w:pPr>
              <w:pStyle w:val="afd"/>
              <w:tabs>
                <w:tab w:val="left" w:pos="213"/>
              </w:tabs>
              <w:spacing w:before="0" w:after="0"/>
            </w:pPr>
            <w:r w:rsidRPr="00CA43C8">
              <w:t>Формирование поликультурных компетентностей (личностные результаты)</w:t>
            </w:r>
          </w:p>
        </w:tc>
        <w:tc>
          <w:tcPr>
            <w:tcW w:w="2410" w:type="dxa"/>
          </w:tcPr>
          <w:p w:rsidR="0016664F" w:rsidRPr="00633B8C" w:rsidRDefault="0016664F" w:rsidP="00D904D1">
            <w:pPr>
              <w:pStyle w:val="afd"/>
              <w:tabs>
                <w:tab w:val="left" w:pos="213"/>
              </w:tabs>
              <w:spacing w:before="0" w:after="0"/>
            </w:pPr>
            <w:r w:rsidRPr="00CA43C8">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tc>
        <w:tc>
          <w:tcPr>
            <w:tcW w:w="5244" w:type="dxa"/>
          </w:tcPr>
          <w:p w:rsidR="0016664F" w:rsidRPr="00633B8C" w:rsidRDefault="0016664F" w:rsidP="00632A3D">
            <w:pPr>
              <w:pStyle w:val="afd"/>
              <w:numPr>
                <w:ilvl w:val="0"/>
                <w:numId w:val="52"/>
              </w:numPr>
              <w:tabs>
                <w:tab w:val="left" w:pos="213"/>
              </w:tabs>
              <w:spacing w:before="0" w:beforeAutospacing="0" w:after="0" w:afterAutospacing="0"/>
              <w:ind w:left="0" w:firstLine="0"/>
            </w:pPr>
            <w:r w:rsidRPr="00CA43C8">
              <w:rPr>
                <w:bCs/>
              </w:rPr>
              <w:t>результаты исследования толерантности</w:t>
            </w:r>
            <w:r w:rsidRPr="00CA43C8">
              <w:rPr>
                <w:b/>
                <w:bCs/>
              </w:rPr>
              <w:t xml:space="preserve"> </w:t>
            </w:r>
            <w:r w:rsidRPr="00CA43C8">
              <w:t>в классе;</w:t>
            </w:r>
          </w:p>
          <w:p w:rsidR="0016664F" w:rsidRPr="00633B8C" w:rsidRDefault="0016664F" w:rsidP="00632A3D">
            <w:pPr>
              <w:pStyle w:val="afd"/>
              <w:tabs>
                <w:tab w:val="left" w:pos="213"/>
              </w:tabs>
              <w:spacing w:before="0" w:beforeAutospacing="0" w:after="0" w:afterAutospacing="0"/>
            </w:pPr>
            <w:r w:rsidRPr="00CA43C8">
              <w:rPr>
                <w:bCs/>
              </w:rPr>
              <w:t xml:space="preserve">участие учащихся в программах международного сотрудничества </w:t>
            </w:r>
            <w:r w:rsidRPr="00CA43C8">
              <w:t>(обмены,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16664F" w:rsidRPr="00633B8C" w:rsidRDefault="0016664F" w:rsidP="00632A3D">
            <w:pPr>
              <w:pStyle w:val="afd"/>
              <w:numPr>
                <w:ilvl w:val="0"/>
                <w:numId w:val="53"/>
              </w:numPr>
              <w:tabs>
                <w:tab w:val="left" w:pos="213"/>
              </w:tabs>
              <w:spacing w:before="0" w:beforeAutospacing="0" w:after="0" w:afterAutospacing="0"/>
              <w:ind w:left="0" w:firstLine="0"/>
            </w:pPr>
            <w:r w:rsidRPr="00CA43C8">
              <w:rPr>
                <w:bCs/>
              </w:rPr>
              <w:t>участие в мероприятиях, посвященных укреплению взаимопонимания, взаимной поддержки и дружбы</w:t>
            </w:r>
            <w:r w:rsidRPr="00CA43C8">
              <w:rPr>
                <w:b/>
                <w:bCs/>
              </w:rPr>
              <w:t xml:space="preserve"> </w:t>
            </w:r>
            <w:r w:rsidRPr="00CA43C8">
              <w:t xml:space="preserve">между представителями различных социальных слоев, национальностей и конфессий. Индикатор – официальная </w:t>
            </w:r>
            <w:r w:rsidRPr="00CA43C8">
              <w:lastRenderedPageBreak/>
              <w:t>благодарность организаторов мероприятий, их участников в адрес учащихся школы (класса);</w:t>
            </w:r>
          </w:p>
          <w:p w:rsidR="0016664F" w:rsidRPr="00633B8C" w:rsidRDefault="0016664F" w:rsidP="0016664F">
            <w:pPr>
              <w:pStyle w:val="afd"/>
              <w:numPr>
                <w:ilvl w:val="0"/>
                <w:numId w:val="53"/>
              </w:numPr>
              <w:tabs>
                <w:tab w:val="left" w:pos="213"/>
              </w:tabs>
              <w:spacing w:before="0" w:beforeAutospacing="0" w:after="0" w:afterAutospacing="0"/>
              <w:ind w:left="0" w:firstLine="0"/>
            </w:pPr>
            <w:r w:rsidRPr="00CA43C8">
              <w:rPr>
                <w:bCs/>
              </w:rPr>
              <w:t>знание и уважение культурных традиций</w:t>
            </w:r>
            <w:r w:rsidRPr="00CA43C8">
              <w:rPr>
                <w:b/>
                <w:bCs/>
              </w:rPr>
              <w:t xml:space="preserve">, </w:t>
            </w:r>
            <w:r w:rsidRPr="00CA43C8">
              <w:t>способствующих интеграции учащихся в глобальное сообщество. Индикатор – участие в конкурсах, проектах.</w:t>
            </w:r>
          </w:p>
        </w:tc>
      </w:tr>
      <w:tr w:rsidR="0016664F" w:rsidRPr="00391935" w:rsidTr="00D904D1">
        <w:tc>
          <w:tcPr>
            <w:tcW w:w="1985" w:type="dxa"/>
          </w:tcPr>
          <w:p w:rsidR="0016664F" w:rsidRPr="00633B8C" w:rsidRDefault="0016664F" w:rsidP="00D904D1">
            <w:pPr>
              <w:pStyle w:val="afd"/>
              <w:tabs>
                <w:tab w:val="left" w:pos="213"/>
              </w:tabs>
              <w:spacing w:before="0" w:after="0"/>
            </w:pPr>
            <w:r w:rsidRPr="00CA43C8">
              <w:lastRenderedPageBreak/>
              <w:t>Формирование общекультурной компетентности (личностные результаты)</w:t>
            </w:r>
          </w:p>
        </w:tc>
        <w:tc>
          <w:tcPr>
            <w:tcW w:w="2410" w:type="dxa"/>
          </w:tcPr>
          <w:p w:rsidR="0016664F" w:rsidRPr="00633B8C" w:rsidRDefault="0016664F" w:rsidP="00D904D1">
            <w:pPr>
              <w:pStyle w:val="afd"/>
              <w:tabs>
                <w:tab w:val="left" w:pos="213"/>
              </w:tabs>
              <w:spacing w:before="0" w:after="0"/>
            </w:pPr>
            <w:r w:rsidRPr="00CA43C8">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tc>
        <w:tc>
          <w:tcPr>
            <w:tcW w:w="5244" w:type="dxa"/>
          </w:tcPr>
          <w:p w:rsidR="0016664F" w:rsidRPr="00633B8C" w:rsidRDefault="0016664F" w:rsidP="0016664F">
            <w:pPr>
              <w:pStyle w:val="afd"/>
              <w:numPr>
                <w:ilvl w:val="0"/>
                <w:numId w:val="54"/>
              </w:numPr>
              <w:tabs>
                <w:tab w:val="left" w:pos="213"/>
              </w:tabs>
              <w:spacing w:before="0" w:beforeAutospacing="0" w:after="0" w:afterAutospacing="0"/>
              <w:ind w:left="0" w:firstLine="0"/>
            </w:pPr>
            <w:r w:rsidRPr="00CA43C8">
              <w:rPr>
                <w:bCs/>
              </w:rPr>
              <w:t>формирование культуры здоровьесбережения.</w:t>
            </w:r>
            <w:r w:rsidRPr="00CA43C8">
              <w:rPr>
                <w:b/>
                <w:bCs/>
              </w:rPr>
              <w:t xml:space="preserve"> </w:t>
            </w:r>
            <w:r w:rsidRPr="00CA43C8">
              <w:t>Индикатор – доля детей, участвующих в оздоровительных и здоровье формирующих мероприятиях различного вида;</w:t>
            </w:r>
          </w:p>
          <w:p w:rsidR="0016664F" w:rsidRPr="00633B8C" w:rsidRDefault="0016664F" w:rsidP="0016664F">
            <w:pPr>
              <w:pStyle w:val="afd"/>
              <w:numPr>
                <w:ilvl w:val="0"/>
                <w:numId w:val="54"/>
              </w:numPr>
              <w:tabs>
                <w:tab w:val="left" w:pos="213"/>
              </w:tabs>
              <w:spacing w:before="0" w:beforeAutospacing="0" w:after="0" w:afterAutospacing="0"/>
              <w:ind w:left="0" w:firstLine="0"/>
            </w:pPr>
            <w:r w:rsidRPr="00CA43C8">
              <w:rPr>
                <w:bCs/>
              </w:rPr>
              <w:t>увеличение количества учащихся, участвующих в спортивных соревнованиях</w:t>
            </w:r>
            <w:r w:rsidRPr="00CA43C8">
              <w:rPr>
                <w:b/>
                <w:bCs/>
              </w:rPr>
              <w:t xml:space="preserve"> </w:t>
            </w:r>
            <w:r w:rsidRPr="00CA43C8">
              <w:t>различного уровня. Индикатор – награды различного уровня, полученные по результатам участия в соревнованиях, реестр участников;</w:t>
            </w:r>
          </w:p>
          <w:p w:rsidR="0016664F" w:rsidRPr="00633B8C" w:rsidRDefault="0016664F" w:rsidP="0016664F">
            <w:pPr>
              <w:pStyle w:val="afd"/>
              <w:numPr>
                <w:ilvl w:val="0"/>
                <w:numId w:val="54"/>
              </w:numPr>
              <w:tabs>
                <w:tab w:val="left" w:pos="213"/>
              </w:tabs>
              <w:spacing w:before="0" w:beforeAutospacing="0" w:after="0" w:afterAutospacing="0"/>
              <w:ind w:left="0" w:firstLine="0"/>
            </w:pPr>
            <w:r w:rsidRPr="00CA43C8">
              <w:rPr>
                <w:bCs/>
              </w:rPr>
              <w:t>увеличение количества учащихся, занятых творческими (танцы, музыка, живопись, народные промыслы) видами деятельности</w:t>
            </w:r>
            <w:r w:rsidRPr="00CA43C8">
              <w:t>. Индикатор – награды, полученные по результатам участия в выставках, фестивалях и конкурсах, а также реестр участников конкурсных мероприятий;</w:t>
            </w:r>
          </w:p>
          <w:p w:rsidR="0016664F" w:rsidRPr="00633B8C" w:rsidRDefault="0016664F" w:rsidP="0016664F">
            <w:pPr>
              <w:pStyle w:val="afd"/>
              <w:numPr>
                <w:ilvl w:val="0"/>
                <w:numId w:val="54"/>
              </w:numPr>
              <w:tabs>
                <w:tab w:val="left" w:pos="213"/>
              </w:tabs>
              <w:spacing w:before="0" w:beforeAutospacing="0" w:after="0" w:afterAutospacing="0"/>
              <w:ind w:left="0" w:firstLine="0"/>
            </w:pPr>
            <w:r w:rsidRPr="00CA43C8">
              <w:rPr>
                <w:bCs/>
              </w:rPr>
              <w:t>участие в природоохранительной деятельности.</w:t>
            </w:r>
            <w:r w:rsidRPr="00CA43C8">
              <w:rPr>
                <w:b/>
                <w:bCs/>
              </w:rPr>
              <w:t xml:space="preserve"> </w:t>
            </w:r>
            <w:r w:rsidRPr="00CA43C8">
              <w:t>Индикатор – доля учащихся, занятых в природоохранительной деятельности;</w:t>
            </w:r>
          </w:p>
          <w:p w:rsidR="0016664F" w:rsidRPr="00633B8C" w:rsidRDefault="0016664F" w:rsidP="0016664F">
            <w:pPr>
              <w:pStyle w:val="afd"/>
              <w:numPr>
                <w:ilvl w:val="0"/>
                <w:numId w:val="54"/>
              </w:numPr>
              <w:tabs>
                <w:tab w:val="left" w:pos="213"/>
              </w:tabs>
              <w:spacing w:before="0" w:beforeAutospacing="0" w:after="0" w:afterAutospacing="0"/>
              <w:ind w:left="0" w:firstLine="0"/>
            </w:pPr>
            <w:r w:rsidRPr="00CA43C8">
              <w:rPr>
                <w:bCs/>
              </w:rPr>
              <w:t>участие</w:t>
            </w:r>
            <w:r>
              <w:rPr>
                <w:bCs/>
              </w:rPr>
              <w:t xml:space="preserve"> в туристическо-краеведческой д</w:t>
            </w:r>
            <w:r w:rsidRPr="00CA43C8">
              <w:rPr>
                <w:bCs/>
              </w:rPr>
              <w:t>е</w:t>
            </w:r>
            <w:r>
              <w:rPr>
                <w:bCs/>
              </w:rPr>
              <w:t>я</w:t>
            </w:r>
            <w:r w:rsidRPr="00CA43C8">
              <w:rPr>
                <w:bCs/>
              </w:rPr>
              <w:t>тельности.</w:t>
            </w:r>
            <w:r w:rsidRPr="00CA43C8">
              <w:rPr>
                <w:b/>
                <w:bCs/>
              </w:rPr>
              <w:t xml:space="preserve"> </w:t>
            </w:r>
            <w:r w:rsidRPr="00CA43C8">
              <w:t>Индикатор – доля учащихся, занятых туризмом.</w:t>
            </w:r>
          </w:p>
        </w:tc>
      </w:tr>
      <w:tr w:rsidR="0016664F" w:rsidRPr="00391935" w:rsidTr="00D904D1">
        <w:tc>
          <w:tcPr>
            <w:tcW w:w="1985" w:type="dxa"/>
          </w:tcPr>
          <w:p w:rsidR="0016664F" w:rsidRPr="00633B8C" w:rsidRDefault="0016664F" w:rsidP="00D904D1">
            <w:pPr>
              <w:pStyle w:val="afd"/>
              <w:tabs>
                <w:tab w:val="left" w:pos="213"/>
              </w:tabs>
              <w:spacing w:before="0" w:after="0"/>
              <w:ind w:right="-108"/>
            </w:pPr>
            <w:r w:rsidRPr="00CA43C8">
              <w:t>Формирование коммуникативных компетентностей (метапредметные результаты)</w:t>
            </w:r>
          </w:p>
        </w:tc>
        <w:tc>
          <w:tcPr>
            <w:tcW w:w="2410" w:type="dxa"/>
          </w:tcPr>
          <w:p w:rsidR="0016664F" w:rsidRPr="00633B8C" w:rsidRDefault="0016664F" w:rsidP="00D904D1">
            <w:pPr>
              <w:pStyle w:val="afd"/>
              <w:tabs>
                <w:tab w:val="left" w:pos="213"/>
              </w:tabs>
              <w:spacing w:before="0" w:after="0"/>
            </w:pPr>
            <w:r w:rsidRPr="00CA43C8">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5244" w:type="dxa"/>
          </w:tcPr>
          <w:p w:rsidR="0016664F" w:rsidRPr="00633B8C" w:rsidRDefault="0016664F" w:rsidP="0016664F">
            <w:pPr>
              <w:pStyle w:val="afd"/>
              <w:numPr>
                <w:ilvl w:val="0"/>
                <w:numId w:val="55"/>
              </w:numPr>
              <w:tabs>
                <w:tab w:val="left" w:pos="213"/>
              </w:tabs>
              <w:spacing w:before="0" w:beforeAutospacing="0" w:after="0" w:afterAutospacing="0"/>
              <w:ind w:left="0" w:firstLine="0"/>
            </w:pPr>
            <w:r w:rsidRPr="00CA43C8">
              <w:rPr>
                <w:bCs/>
              </w:rPr>
              <w:t xml:space="preserve">позитивная динамика результатов </w:t>
            </w:r>
            <w:proofErr w:type="gramStart"/>
            <w:r w:rsidRPr="00CA43C8">
              <w:rPr>
                <w:bCs/>
              </w:rPr>
              <w:t>обучения по</w:t>
            </w:r>
            <w:proofErr w:type="gramEnd"/>
            <w:r w:rsidRPr="00CA43C8">
              <w:rPr>
                <w:bCs/>
              </w:rPr>
              <w:t xml:space="preserve"> русскому языку и литературе учащихся за год.</w:t>
            </w:r>
            <w:r w:rsidRPr="00CA43C8">
              <w:rPr>
                <w:b/>
                <w:bCs/>
              </w:rPr>
              <w:t xml:space="preserve"> </w:t>
            </w:r>
            <w:r w:rsidRPr="00CA43C8">
              <w:t>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16664F" w:rsidRPr="00633B8C" w:rsidRDefault="0016664F" w:rsidP="0016664F">
            <w:pPr>
              <w:pStyle w:val="afd"/>
              <w:numPr>
                <w:ilvl w:val="0"/>
                <w:numId w:val="55"/>
              </w:numPr>
              <w:tabs>
                <w:tab w:val="left" w:pos="213"/>
              </w:tabs>
              <w:spacing w:before="0" w:beforeAutospacing="0" w:after="0" w:afterAutospacing="0"/>
              <w:ind w:left="0" w:firstLine="0"/>
            </w:pPr>
            <w:r w:rsidRPr="00CA43C8">
              <w:rPr>
                <w:bCs/>
              </w:rPr>
              <w:t>результаты литературного творчества учащихся.</w:t>
            </w:r>
            <w:r w:rsidRPr="00CA43C8">
              <w:rPr>
                <w:b/>
                <w:bCs/>
              </w:rPr>
              <w:t xml:space="preserve"> </w:t>
            </w:r>
            <w:r w:rsidRPr="00CA43C8">
              <w:t>Индикатор – наличие авторских публикаций (стихи, проза, публицистика) как в школьных, так и в других видах изданий, а также награды;</w:t>
            </w:r>
          </w:p>
          <w:p w:rsidR="0016664F" w:rsidRPr="00633B8C" w:rsidRDefault="0016664F" w:rsidP="0016664F">
            <w:pPr>
              <w:pStyle w:val="afd"/>
              <w:numPr>
                <w:ilvl w:val="0"/>
                <w:numId w:val="55"/>
              </w:numPr>
              <w:tabs>
                <w:tab w:val="left" w:pos="213"/>
              </w:tabs>
              <w:spacing w:before="0" w:beforeAutospacing="0" w:after="0" w:afterAutospacing="0"/>
              <w:ind w:left="0" w:firstLine="0"/>
            </w:pPr>
            <w:r w:rsidRPr="00CA43C8">
              <w:rPr>
                <w:bCs/>
              </w:rPr>
              <w:t>благоприятный психологический климат в классе.</w:t>
            </w:r>
            <w:r w:rsidRPr="00CA43C8">
              <w:rPr>
                <w:b/>
                <w:bCs/>
              </w:rPr>
              <w:t xml:space="preserve"> </w:t>
            </w:r>
            <w:r w:rsidRPr="00CA43C8">
              <w:t>Индикатор – результаты социально-психологического исследования, проведенного в классе специалистом;</w:t>
            </w:r>
          </w:p>
          <w:p w:rsidR="0016664F" w:rsidRPr="00633B8C" w:rsidRDefault="0016664F" w:rsidP="0016664F">
            <w:pPr>
              <w:pStyle w:val="afd"/>
              <w:numPr>
                <w:ilvl w:val="0"/>
                <w:numId w:val="55"/>
              </w:numPr>
              <w:tabs>
                <w:tab w:val="left" w:pos="213"/>
              </w:tabs>
              <w:spacing w:before="0" w:beforeAutospacing="0" w:after="0" w:afterAutospacing="0"/>
              <w:ind w:left="0" w:firstLine="0"/>
            </w:pPr>
            <w:r w:rsidRPr="00CA43C8">
              <w:rPr>
                <w:bCs/>
              </w:rPr>
              <w:t>наличие практики конструктивного разрешения конфликтных ситуаций.</w:t>
            </w:r>
            <w:r w:rsidRPr="00CA43C8">
              <w:rPr>
                <w:b/>
                <w:bCs/>
              </w:rPr>
              <w:t xml:space="preserve"> </w:t>
            </w:r>
            <w:r w:rsidRPr="00CA43C8">
              <w:t>Отсутствие свидетельств деструктивных последствий конфликтов, наносящих вред физическому, психическому и нравственному здоровью.</w:t>
            </w:r>
          </w:p>
        </w:tc>
      </w:tr>
      <w:tr w:rsidR="0016664F" w:rsidRPr="00391935" w:rsidTr="00D904D1">
        <w:tc>
          <w:tcPr>
            <w:tcW w:w="1985" w:type="dxa"/>
          </w:tcPr>
          <w:p w:rsidR="0016664F" w:rsidRPr="00633B8C" w:rsidRDefault="0016664F" w:rsidP="00D904D1">
            <w:pPr>
              <w:pStyle w:val="afd"/>
              <w:tabs>
                <w:tab w:val="left" w:pos="213"/>
              </w:tabs>
              <w:spacing w:before="0" w:after="0"/>
            </w:pPr>
            <w:r w:rsidRPr="00CA43C8">
              <w:t xml:space="preserve">Формирование информационных </w:t>
            </w:r>
            <w:r w:rsidRPr="00CA43C8">
              <w:lastRenderedPageBreak/>
              <w:t>компетентностей (метапредметные результаты)</w:t>
            </w:r>
          </w:p>
        </w:tc>
        <w:tc>
          <w:tcPr>
            <w:tcW w:w="2410" w:type="dxa"/>
          </w:tcPr>
          <w:p w:rsidR="0016664F" w:rsidRPr="00633B8C" w:rsidRDefault="0016664F" w:rsidP="00D904D1">
            <w:pPr>
              <w:pStyle w:val="afd"/>
              <w:tabs>
                <w:tab w:val="left" w:pos="213"/>
              </w:tabs>
              <w:spacing w:before="0" w:after="0"/>
            </w:pPr>
            <w:r w:rsidRPr="00CA43C8">
              <w:lastRenderedPageBreak/>
              <w:t xml:space="preserve">Владение современными информационными </w:t>
            </w:r>
            <w:r w:rsidRPr="00CA43C8">
              <w:lastRenderedPageBreak/>
              <w:t>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5244" w:type="dxa"/>
          </w:tcPr>
          <w:p w:rsidR="0016664F" w:rsidRPr="00633B8C" w:rsidRDefault="0016664F" w:rsidP="0016664F">
            <w:pPr>
              <w:pStyle w:val="afd"/>
              <w:numPr>
                <w:ilvl w:val="0"/>
                <w:numId w:val="56"/>
              </w:numPr>
              <w:tabs>
                <w:tab w:val="left" w:pos="213"/>
              </w:tabs>
              <w:spacing w:before="0" w:beforeAutospacing="0" w:after="0" w:afterAutospacing="0"/>
              <w:ind w:left="0" w:firstLine="0"/>
            </w:pPr>
            <w:r w:rsidRPr="00CA43C8">
              <w:rPr>
                <w:bCs/>
              </w:rPr>
              <w:lastRenderedPageBreak/>
              <w:t>использование в проектной, исследовательской и других видах деятельности учащихся ИК</w:t>
            </w:r>
            <w:proofErr w:type="gramStart"/>
            <w:r w:rsidRPr="00CA43C8">
              <w:rPr>
                <w:bCs/>
              </w:rPr>
              <w:t>Т</w:t>
            </w:r>
            <w:r w:rsidRPr="00CA43C8">
              <w:t>(</w:t>
            </w:r>
            <w:proofErr w:type="gramEnd"/>
            <w:r w:rsidRPr="00CA43C8">
              <w:t xml:space="preserve">интернет - ресурсов; </w:t>
            </w:r>
            <w:r w:rsidRPr="00CA43C8">
              <w:lastRenderedPageBreak/>
              <w:t>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16664F" w:rsidRPr="00633B8C" w:rsidRDefault="0016664F" w:rsidP="0016664F">
            <w:pPr>
              <w:pStyle w:val="afd"/>
              <w:numPr>
                <w:ilvl w:val="0"/>
                <w:numId w:val="56"/>
              </w:numPr>
              <w:tabs>
                <w:tab w:val="left" w:pos="213"/>
              </w:tabs>
              <w:spacing w:before="0" w:beforeAutospacing="0" w:after="0" w:afterAutospacing="0"/>
              <w:ind w:left="0" w:firstLine="0"/>
            </w:pPr>
            <w:r w:rsidRPr="00CA43C8">
              <w:rPr>
                <w:bCs/>
              </w:rPr>
              <w:t>разработка и использование учащимися общественно признанного авторского продукта</w:t>
            </w:r>
            <w:r w:rsidRPr="00CA43C8">
              <w:rPr>
                <w:b/>
                <w:bCs/>
              </w:rPr>
              <w:t xml:space="preserve"> </w:t>
            </w:r>
            <w:r w:rsidRPr="00CA43C8">
              <w:t>(программы, сайта, учебного модуля и т.д.). Индикатор - предъявленный продукт;</w:t>
            </w:r>
          </w:p>
          <w:p w:rsidR="0016664F" w:rsidRPr="00633B8C" w:rsidRDefault="0016664F" w:rsidP="0016664F">
            <w:pPr>
              <w:pStyle w:val="afd"/>
              <w:numPr>
                <w:ilvl w:val="0"/>
                <w:numId w:val="56"/>
              </w:numPr>
              <w:tabs>
                <w:tab w:val="left" w:pos="213"/>
              </w:tabs>
              <w:spacing w:before="0" w:beforeAutospacing="0" w:after="0" w:afterAutospacing="0"/>
              <w:ind w:left="0" w:firstLine="0"/>
            </w:pPr>
            <w:r w:rsidRPr="00CA43C8">
              <w:rPr>
                <w:bCs/>
              </w:rPr>
              <w:t>увеличение количества учащихся (в %), принимающих участие, а также победивших в предметных олимпиадах и других предметных конкурсных мероприятиях</w:t>
            </w:r>
            <w:r w:rsidRPr="00CA43C8">
              <w:rPr>
                <w:b/>
                <w:bCs/>
              </w:rPr>
              <w:t xml:space="preserve"> </w:t>
            </w:r>
            <w:r w:rsidRPr="00CA43C8">
              <w:t>по ИКТ школьного, окружного,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16664F" w:rsidRPr="00391935" w:rsidTr="00D904D1">
        <w:tc>
          <w:tcPr>
            <w:tcW w:w="1985" w:type="dxa"/>
          </w:tcPr>
          <w:p w:rsidR="0016664F" w:rsidRPr="00633B8C" w:rsidRDefault="0016664F" w:rsidP="00D904D1">
            <w:pPr>
              <w:pStyle w:val="afd"/>
              <w:tabs>
                <w:tab w:val="left" w:pos="213"/>
              </w:tabs>
              <w:spacing w:before="0" w:after="0"/>
              <w:ind w:right="-108"/>
            </w:pPr>
            <w:r w:rsidRPr="00CA43C8">
              <w:lastRenderedPageBreak/>
              <w:t>Формирование учебной (интеллектуальной) компетентности (метапредметные результаты)</w:t>
            </w:r>
          </w:p>
        </w:tc>
        <w:tc>
          <w:tcPr>
            <w:tcW w:w="2410" w:type="dxa"/>
          </w:tcPr>
          <w:p w:rsidR="0016664F" w:rsidRPr="00633B8C" w:rsidRDefault="0016664F" w:rsidP="00D904D1">
            <w:pPr>
              <w:pStyle w:val="afd"/>
              <w:tabs>
                <w:tab w:val="left" w:pos="213"/>
              </w:tabs>
              <w:spacing w:before="0" w:after="0"/>
            </w:pPr>
            <w:r w:rsidRPr="00CA43C8">
              <w:t>Способность учиться на протяжении всей жизни, самообразование.</w:t>
            </w:r>
          </w:p>
        </w:tc>
        <w:tc>
          <w:tcPr>
            <w:tcW w:w="5244" w:type="dxa"/>
          </w:tcPr>
          <w:p w:rsidR="0016664F" w:rsidRPr="00633B8C" w:rsidRDefault="0016664F" w:rsidP="0016664F">
            <w:pPr>
              <w:pStyle w:val="afd"/>
              <w:numPr>
                <w:ilvl w:val="0"/>
                <w:numId w:val="57"/>
              </w:numPr>
              <w:tabs>
                <w:tab w:val="left" w:pos="213"/>
              </w:tabs>
              <w:spacing w:before="0" w:beforeAutospacing="0" w:after="0" w:afterAutospacing="0"/>
              <w:ind w:left="0" w:firstLine="0"/>
            </w:pPr>
            <w:r w:rsidRPr="00CA43C8">
              <w:rPr>
                <w:bCs/>
              </w:rPr>
              <w:t>устойчивый интерес у школьников к чтению специальной и художественной литературы.</w:t>
            </w:r>
            <w:r w:rsidRPr="00CA43C8">
              <w:rPr>
                <w:b/>
                <w:bCs/>
              </w:rPr>
              <w:t xml:space="preserve"> </w:t>
            </w:r>
            <w:r w:rsidRPr="00CA43C8">
              <w:t>Индикатор - результаты анкетирования родителей, учащихся, экспертные оценки работников библиотеки;</w:t>
            </w:r>
          </w:p>
          <w:p w:rsidR="0016664F" w:rsidRPr="00633B8C" w:rsidRDefault="0016664F" w:rsidP="0016664F">
            <w:pPr>
              <w:pStyle w:val="afd"/>
              <w:numPr>
                <w:ilvl w:val="0"/>
                <w:numId w:val="57"/>
              </w:numPr>
              <w:tabs>
                <w:tab w:val="left" w:pos="213"/>
              </w:tabs>
              <w:spacing w:before="0" w:beforeAutospacing="0" w:after="0" w:afterAutospacing="0"/>
              <w:ind w:left="0" w:firstLine="0"/>
            </w:pPr>
            <w:r w:rsidRPr="00CA43C8">
              <w:rPr>
                <w:bCs/>
              </w:rPr>
              <w:t>систематическое выполнение домашней самостоятельной работы</w:t>
            </w:r>
            <w:r w:rsidRPr="00CA43C8">
              <w:rPr>
                <w:b/>
                <w:bCs/>
              </w:rPr>
              <w:t xml:space="preserve"> </w:t>
            </w:r>
            <w:r w:rsidRPr="00CA43C8">
              <w:t>(</w:t>
            </w:r>
            <w:proofErr w:type="gramStart"/>
            <w:r w:rsidRPr="00CA43C8">
              <w:t>в</w:t>
            </w:r>
            <w:proofErr w:type="gramEnd"/>
            <w:r w:rsidRPr="00CA43C8">
              <w:t xml:space="preserve"> % </w:t>
            </w:r>
            <w:proofErr w:type="gramStart"/>
            <w:r w:rsidRPr="00CA43C8">
              <w:t>от</w:t>
            </w:r>
            <w:proofErr w:type="gramEnd"/>
            <w:r w:rsidRPr="00CA43C8">
              <w:t xml:space="preserve"> класса), выбор уровней для выполнения заданий;</w:t>
            </w:r>
          </w:p>
          <w:p w:rsidR="0016664F" w:rsidRPr="00633B8C" w:rsidRDefault="0016664F" w:rsidP="0016664F">
            <w:pPr>
              <w:pStyle w:val="afd"/>
              <w:numPr>
                <w:ilvl w:val="0"/>
                <w:numId w:val="57"/>
              </w:numPr>
              <w:tabs>
                <w:tab w:val="left" w:pos="213"/>
              </w:tabs>
              <w:spacing w:before="0" w:beforeAutospacing="0" w:after="0" w:afterAutospacing="0"/>
              <w:ind w:left="0" w:firstLine="0"/>
            </w:pPr>
            <w:r w:rsidRPr="00CA43C8">
              <w:rPr>
                <w:bCs/>
              </w:rPr>
              <w:t>использование опыта, полученного в учреждениях дополнительного образования в школе и классе.</w:t>
            </w:r>
            <w:r w:rsidRPr="00CA43C8">
              <w:rPr>
                <w:b/>
                <w:bCs/>
              </w:rPr>
              <w:t xml:space="preserve"> </w:t>
            </w:r>
            <w:r w:rsidRPr="00CA43C8">
              <w:t>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16664F" w:rsidRPr="00633B8C" w:rsidRDefault="0016664F" w:rsidP="0016664F">
            <w:pPr>
              <w:pStyle w:val="afd"/>
              <w:numPr>
                <w:ilvl w:val="0"/>
                <w:numId w:val="57"/>
              </w:numPr>
              <w:tabs>
                <w:tab w:val="left" w:pos="213"/>
              </w:tabs>
              <w:spacing w:before="0" w:beforeAutospacing="0" w:after="0" w:afterAutospacing="0"/>
              <w:ind w:left="0" w:firstLine="0"/>
            </w:pPr>
            <w:r w:rsidRPr="00CA43C8">
              <w:rPr>
                <w:bCs/>
              </w:rPr>
              <w:t>увеличение количества творческих (научных, проектных и других) работ учащихся по предметам образовательной программы</w:t>
            </w:r>
            <w:r w:rsidRPr="00CA43C8">
              <w:rPr>
                <w:b/>
                <w:bCs/>
              </w:rPr>
              <w:t xml:space="preserve"> ОУ, </w:t>
            </w:r>
            <w:r w:rsidRPr="00CA43C8">
              <w:t xml:space="preserve">представленных </w:t>
            </w:r>
            <w:proofErr w:type="gramStart"/>
            <w:r w:rsidRPr="00CA43C8">
              <w:t>га</w:t>
            </w:r>
            <w:proofErr w:type="gramEnd"/>
            <w:r w:rsidRPr="00CA43C8">
              <w:t xml:space="preserve">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16664F" w:rsidRPr="00633B8C" w:rsidRDefault="0016664F" w:rsidP="0016664F">
            <w:pPr>
              <w:pStyle w:val="afd"/>
              <w:numPr>
                <w:ilvl w:val="0"/>
                <w:numId w:val="57"/>
              </w:numPr>
              <w:tabs>
                <w:tab w:val="left" w:pos="213"/>
              </w:tabs>
              <w:spacing w:before="0" w:beforeAutospacing="0" w:after="0" w:afterAutospacing="0"/>
              <w:ind w:left="0" w:firstLine="0"/>
            </w:pPr>
            <w:r w:rsidRPr="00CA43C8">
              <w:rPr>
                <w:bCs/>
              </w:rPr>
              <w:t>умение учиться</w:t>
            </w:r>
            <w:r w:rsidRPr="00CA43C8">
              <w:rPr>
                <w:b/>
                <w:bCs/>
              </w:rPr>
              <w:t xml:space="preserve"> </w:t>
            </w:r>
            <w:r w:rsidRPr="00CA43C8">
              <w:t>(определять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16664F" w:rsidRDefault="0016664F" w:rsidP="0016664F">
      <w:pPr>
        <w:pStyle w:val="affa"/>
        <w:spacing w:after="0"/>
        <w:ind w:left="0" w:firstLine="709"/>
        <w:rPr>
          <w:b/>
          <w:bCs/>
          <w:i/>
        </w:rPr>
      </w:pPr>
    </w:p>
    <w:p w:rsidR="0016664F" w:rsidRPr="00391935" w:rsidRDefault="0016664F" w:rsidP="0016664F">
      <w:pPr>
        <w:pStyle w:val="affa"/>
        <w:spacing w:after="0"/>
        <w:ind w:left="0" w:firstLine="709"/>
        <w:rPr>
          <w:b/>
          <w:bCs/>
          <w:i/>
        </w:rPr>
      </w:pPr>
      <w:r w:rsidRPr="00391935">
        <w:rPr>
          <w:b/>
          <w:bCs/>
          <w:i/>
        </w:rPr>
        <w:t>Система работы с педагогическими кадрами</w:t>
      </w:r>
    </w:p>
    <w:p w:rsidR="0016664F" w:rsidRPr="00391935" w:rsidRDefault="0016664F" w:rsidP="0016664F">
      <w:pPr>
        <w:pStyle w:val="affa"/>
        <w:spacing w:after="0"/>
        <w:ind w:left="0" w:firstLine="709"/>
        <w:rPr>
          <w:bCs/>
        </w:rPr>
      </w:pPr>
      <w:r w:rsidRPr="00391935">
        <w:rPr>
          <w:bCs/>
        </w:rPr>
        <w:t>● системная курсовая подготовка;</w:t>
      </w:r>
    </w:p>
    <w:p w:rsidR="0016664F" w:rsidRPr="00391935" w:rsidRDefault="0016664F" w:rsidP="0016664F">
      <w:pPr>
        <w:pStyle w:val="affa"/>
        <w:spacing w:after="0"/>
        <w:ind w:left="0" w:firstLine="709"/>
        <w:rPr>
          <w:bCs/>
        </w:rPr>
      </w:pPr>
      <w:r w:rsidRPr="00391935">
        <w:rPr>
          <w:bCs/>
        </w:rPr>
        <w:t>● научно-методическое сопровождение повышения профессионализма;</w:t>
      </w:r>
    </w:p>
    <w:p w:rsidR="0016664F" w:rsidRPr="00391935" w:rsidRDefault="0016664F" w:rsidP="0016664F">
      <w:pPr>
        <w:pStyle w:val="affa"/>
        <w:spacing w:after="0"/>
        <w:ind w:left="0" w:firstLine="709"/>
        <w:rPr>
          <w:bCs/>
        </w:rPr>
      </w:pPr>
      <w:r w:rsidRPr="00391935">
        <w:rPr>
          <w:bCs/>
        </w:rPr>
        <w:t xml:space="preserve">● механизм коллективного включения образовательных технологий </w:t>
      </w:r>
      <w:proofErr w:type="gramStart"/>
      <w:r w:rsidRPr="00391935">
        <w:rPr>
          <w:bCs/>
        </w:rPr>
        <w:t>в</w:t>
      </w:r>
      <w:proofErr w:type="gramEnd"/>
      <w:r w:rsidRPr="00391935">
        <w:rPr>
          <w:bCs/>
        </w:rPr>
        <w:t xml:space="preserve"> ОП;</w:t>
      </w:r>
    </w:p>
    <w:p w:rsidR="0016664F" w:rsidRPr="00391935" w:rsidRDefault="0016664F" w:rsidP="0016664F">
      <w:pPr>
        <w:pStyle w:val="affa"/>
        <w:spacing w:after="0"/>
        <w:ind w:left="0" w:firstLine="709"/>
        <w:rPr>
          <w:bCs/>
        </w:rPr>
      </w:pPr>
      <w:r w:rsidRPr="00391935">
        <w:rPr>
          <w:bCs/>
        </w:rPr>
        <w:t>● индивидуальная деятельность учителя;</w:t>
      </w:r>
    </w:p>
    <w:p w:rsidR="0016664F" w:rsidRPr="00391935" w:rsidRDefault="0016664F" w:rsidP="0016664F">
      <w:pPr>
        <w:pStyle w:val="affa"/>
        <w:spacing w:after="0"/>
        <w:ind w:left="0" w:firstLine="709"/>
        <w:rPr>
          <w:bCs/>
        </w:rPr>
      </w:pPr>
      <w:r w:rsidRPr="00391935">
        <w:rPr>
          <w:bCs/>
        </w:rPr>
        <w:t>● обмен опытом на методических часах, семинарах-практикумах, педсоветах</w:t>
      </w:r>
      <w:proofErr w:type="gramStart"/>
      <w:r w:rsidRPr="00391935">
        <w:rPr>
          <w:bCs/>
        </w:rPr>
        <w:t>..</w:t>
      </w:r>
      <w:proofErr w:type="gramEnd"/>
    </w:p>
    <w:p w:rsidR="0016664F" w:rsidRPr="00852470" w:rsidRDefault="0016664F" w:rsidP="00852470">
      <w:pPr>
        <w:pStyle w:val="affa"/>
        <w:spacing w:after="0"/>
        <w:ind w:left="0" w:firstLine="709"/>
        <w:rPr>
          <w:b/>
          <w:bCs/>
          <w:i/>
        </w:rPr>
      </w:pPr>
      <w:r w:rsidRPr="00391935">
        <w:rPr>
          <w:bCs/>
        </w:rPr>
        <w:lastRenderedPageBreak/>
        <w:t>Основными задачами системы непрерывного профессионального развития, повышения квалификации и аттестации педагогических работников являются: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2694"/>
        <w:gridCol w:w="992"/>
        <w:gridCol w:w="1417"/>
      </w:tblGrid>
      <w:tr w:rsidR="0016664F" w:rsidRPr="0016664F" w:rsidTr="00D904D1">
        <w:tc>
          <w:tcPr>
            <w:tcW w:w="1701" w:type="dxa"/>
            <w:vAlign w:val="center"/>
          </w:tcPr>
          <w:p w:rsidR="0016664F" w:rsidRPr="0016664F" w:rsidRDefault="0016664F" w:rsidP="0016664F">
            <w:pPr>
              <w:spacing w:after="0" w:line="240" w:lineRule="auto"/>
              <w:jc w:val="center"/>
              <w:rPr>
                <w:rFonts w:ascii="Times New Roman" w:hAnsi="Times New Roman" w:cs="Times New Roman"/>
                <w:sz w:val="24"/>
                <w:szCs w:val="24"/>
              </w:rPr>
            </w:pPr>
            <w:r w:rsidRPr="0016664F">
              <w:rPr>
                <w:rFonts w:ascii="Times New Roman" w:hAnsi="Times New Roman" w:cs="Times New Roman"/>
                <w:b/>
                <w:bCs/>
                <w:sz w:val="24"/>
                <w:szCs w:val="24"/>
              </w:rPr>
              <w:t>ЗАДАЧИ</w:t>
            </w:r>
          </w:p>
        </w:tc>
        <w:tc>
          <w:tcPr>
            <w:tcW w:w="2835" w:type="dxa"/>
            <w:vAlign w:val="center"/>
          </w:tcPr>
          <w:p w:rsidR="0016664F" w:rsidRPr="0016664F" w:rsidRDefault="0016664F" w:rsidP="0016664F">
            <w:pPr>
              <w:spacing w:after="0" w:line="240" w:lineRule="auto"/>
              <w:jc w:val="center"/>
              <w:rPr>
                <w:rFonts w:ascii="Times New Roman" w:hAnsi="Times New Roman" w:cs="Times New Roman"/>
                <w:sz w:val="24"/>
                <w:szCs w:val="24"/>
              </w:rPr>
            </w:pPr>
            <w:r w:rsidRPr="0016664F">
              <w:rPr>
                <w:rFonts w:ascii="Times New Roman" w:hAnsi="Times New Roman" w:cs="Times New Roman"/>
                <w:b/>
                <w:bCs/>
                <w:sz w:val="24"/>
                <w:szCs w:val="24"/>
              </w:rPr>
              <w:t>МЕРОПРИЯТИЯ</w:t>
            </w:r>
          </w:p>
        </w:tc>
        <w:tc>
          <w:tcPr>
            <w:tcW w:w="2694" w:type="dxa"/>
            <w:vAlign w:val="center"/>
          </w:tcPr>
          <w:p w:rsidR="0016664F" w:rsidRPr="0016664F" w:rsidRDefault="0016664F" w:rsidP="0016664F">
            <w:pPr>
              <w:spacing w:after="0" w:line="240" w:lineRule="auto"/>
              <w:jc w:val="center"/>
              <w:rPr>
                <w:rFonts w:ascii="Times New Roman" w:hAnsi="Times New Roman" w:cs="Times New Roman"/>
                <w:sz w:val="24"/>
                <w:szCs w:val="24"/>
              </w:rPr>
            </w:pPr>
            <w:r w:rsidRPr="0016664F">
              <w:rPr>
                <w:rFonts w:ascii="Times New Roman" w:hAnsi="Times New Roman" w:cs="Times New Roman"/>
                <w:b/>
                <w:bCs/>
                <w:sz w:val="24"/>
                <w:szCs w:val="24"/>
              </w:rPr>
              <w:t>ОЖИДАЕМЫЙ РЕЗУЛЬТАТ</w:t>
            </w:r>
          </w:p>
        </w:tc>
        <w:tc>
          <w:tcPr>
            <w:tcW w:w="992" w:type="dxa"/>
            <w:vAlign w:val="center"/>
          </w:tcPr>
          <w:p w:rsidR="0016664F" w:rsidRPr="0016664F" w:rsidRDefault="0016664F" w:rsidP="0016664F">
            <w:pPr>
              <w:spacing w:after="0" w:line="240" w:lineRule="auto"/>
              <w:ind w:left="-61" w:right="-69"/>
              <w:jc w:val="center"/>
              <w:rPr>
                <w:rFonts w:ascii="Times New Roman" w:hAnsi="Times New Roman" w:cs="Times New Roman"/>
                <w:sz w:val="24"/>
                <w:szCs w:val="24"/>
              </w:rPr>
            </w:pPr>
            <w:r w:rsidRPr="0016664F">
              <w:rPr>
                <w:rFonts w:ascii="Times New Roman" w:hAnsi="Times New Roman" w:cs="Times New Roman"/>
                <w:b/>
                <w:bCs/>
                <w:sz w:val="24"/>
                <w:szCs w:val="24"/>
              </w:rPr>
              <w:t>СРОКИ</w:t>
            </w:r>
          </w:p>
        </w:tc>
        <w:tc>
          <w:tcPr>
            <w:tcW w:w="1417" w:type="dxa"/>
            <w:vAlign w:val="center"/>
          </w:tcPr>
          <w:p w:rsidR="0016664F" w:rsidRPr="0016664F" w:rsidRDefault="0016664F" w:rsidP="0016664F">
            <w:pPr>
              <w:spacing w:after="0" w:line="240" w:lineRule="auto"/>
              <w:ind w:left="-61" w:right="-69"/>
              <w:jc w:val="center"/>
              <w:rPr>
                <w:rFonts w:ascii="Times New Roman" w:hAnsi="Times New Roman" w:cs="Times New Roman"/>
                <w:sz w:val="24"/>
                <w:szCs w:val="24"/>
              </w:rPr>
            </w:pPr>
            <w:r w:rsidRPr="0016664F">
              <w:rPr>
                <w:rFonts w:ascii="Times New Roman" w:hAnsi="Times New Roman" w:cs="Times New Roman"/>
                <w:b/>
                <w:bCs/>
                <w:sz w:val="24"/>
                <w:szCs w:val="24"/>
              </w:rPr>
              <w:t>ОТВЕТСТВЕННЫЕ</w:t>
            </w:r>
          </w:p>
        </w:tc>
      </w:tr>
      <w:tr w:rsidR="0016664F" w:rsidRPr="0016664F" w:rsidTr="00D904D1">
        <w:tc>
          <w:tcPr>
            <w:tcW w:w="1701" w:type="dxa"/>
          </w:tcPr>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Совершенствование корпоративной методической службы (МС) на разных ступенях образования </w:t>
            </w:r>
          </w:p>
        </w:tc>
        <w:tc>
          <w:tcPr>
            <w:tcW w:w="2835" w:type="dxa"/>
          </w:tcPr>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1.Определение стратегических направлений научн</w:t>
            </w:r>
            <w:proofErr w:type="gramStart"/>
            <w:r w:rsidRPr="0016664F">
              <w:rPr>
                <w:rFonts w:ascii="Times New Roman" w:hAnsi="Times New Roman" w:cs="Times New Roman"/>
                <w:sz w:val="24"/>
                <w:szCs w:val="24"/>
              </w:rPr>
              <w:t>о-</w:t>
            </w:r>
            <w:proofErr w:type="gramEnd"/>
            <w:r w:rsidRPr="0016664F">
              <w:rPr>
                <w:rFonts w:ascii="Times New Roman" w:hAnsi="Times New Roman" w:cs="Times New Roman"/>
                <w:sz w:val="24"/>
                <w:szCs w:val="24"/>
              </w:rPr>
              <w:t xml:space="preserve"> методической работы.</w:t>
            </w:r>
          </w:p>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2.Назначение ответственных за управление процессом обучения педагогических кадров.</w:t>
            </w:r>
          </w:p>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3.Разработка прогноза потребностей кадров в обучении в соответствии с основными изменениями, которые проводятся в деятельности школы.</w:t>
            </w:r>
          </w:p>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4. Заключение договора об обучении педагогов.</w:t>
            </w:r>
          </w:p>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5. Планирование расходов на обучение педагогических кадров.</w:t>
            </w:r>
          </w:p>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 6.Вознаграждение сотрудников, представленных к поощрению за результаты научно-методической работы. </w:t>
            </w:r>
          </w:p>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7. Управление реализацией избранной стратегии и контроль качества научн</w:t>
            </w:r>
            <w:proofErr w:type="gramStart"/>
            <w:r w:rsidRPr="0016664F">
              <w:rPr>
                <w:rFonts w:ascii="Times New Roman" w:hAnsi="Times New Roman" w:cs="Times New Roman"/>
                <w:sz w:val="24"/>
                <w:szCs w:val="24"/>
              </w:rPr>
              <w:t>о-</w:t>
            </w:r>
            <w:proofErr w:type="gramEnd"/>
            <w:r w:rsidRPr="0016664F">
              <w:rPr>
                <w:rFonts w:ascii="Times New Roman" w:hAnsi="Times New Roman" w:cs="Times New Roman"/>
                <w:sz w:val="24"/>
                <w:szCs w:val="24"/>
              </w:rPr>
              <w:t xml:space="preserve"> методической работы, руководство процессом обучения учителей, содействие адаптации молодых специалистов, назначение наставников 8. Оценка эффективности системы научн</w:t>
            </w:r>
            <w:proofErr w:type="gramStart"/>
            <w:r w:rsidRPr="0016664F">
              <w:rPr>
                <w:rFonts w:ascii="Times New Roman" w:hAnsi="Times New Roman" w:cs="Times New Roman"/>
                <w:sz w:val="24"/>
                <w:szCs w:val="24"/>
              </w:rPr>
              <w:t>о-</w:t>
            </w:r>
            <w:proofErr w:type="gramEnd"/>
            <w:r w:rsidRPr="0016664F">
              <w:rPr>
                <w:rFonts w:ascii="Times New Roman" w:hAnsi="Times New Roman" w:cs="Times New Roman"/>
                <w:sz w:val="24"/>
                <w:szCs w:val="24"/>
              </w:rPr>
              <w:t xml:space="preserve"> методической работы на основе анализа, представленного заместителем по УВР</w:t>
            </w:r>
          </w:p>
        </w:tc>
        <w:tc>
          <w:tcPr>
            <w:tcW w:w="2694" w:type="dxa"/>
          </w:tcPr>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1. Методическая работа строится на основе сочетания науки и практики, носит перспективный характер, рассчитана на ряд лет и ведется по общешкольной тематике.</w:t>
            </w:r>
          </w:p>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 2. Внедрены модели организации МС с учетом затруднений, потребностей, возможностей педагогов. </w:t>
            </w:r>
          </w:p>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3. МС -  своевременная и целенаправленная помощь педагогам в профессиональном росте. </w:t>
            </w:r>
          </w:p>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4. Разработана новая модель оценки обучающей деятельности учителя на уроке в логике деятельностн</w:t>
            </w:r>
            <w:proofErr w:type="gramStart"/>
            <w:r w:rsidRPr="0016664F">
              <w:rPr>
                <w:rFonts w:ascii="Times New Roman" w:hAnsi="Times New Roman" w:cs="Times New Roman"/>
                <w:sz w:val="24"/>
                <w:szCs w:val="24"/>
              </w:rPr>
              <w:t>о-</w:t>
            </w:r>
            <w:proofErr w:type="gramEnd"/>
            <w:r w:rsidRPr="0016664F">
              <w:rPr>
                <w:rFonts w:ascii="Times New Roman" w:hAnsi="Times New Roman" w:cs="Times New Roman"/>
                <w:sz w:val="24"/>
                <w:szCs w:val="24"/>
              </w:rPr>
              <w:t xml:space="preserve"> компетентностного подхода </w:t>
            </w:r>
          </w:p>
        </w:tc>
        <w:tc>
          <w:tcPr>
            <w:tcW w:w="992" w:type="dxa"/>
          </w:tcPr>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2022 –  2027 </w:t>
            </w:r>
          </w:p>
        </w:tc>
        <w:tc>
          <w:tcPr>
            <w:tcW w:w="1417" w:type="dxa"/>
          </w:tcPr>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администрация, руководители ШМО</w:t>
            </w:r>
          </w:p>
        </w:tc>
      </w:tr>
      <w:tr w:rsidR="0016664F" w:rsidRPr="0016664F" w:rsidTr="00D904D1">
        <w:tc>
          <w:tcPr>
            <w:tcW w:w="1701" w:type="dxa"/>
          </w:tcPr>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 xml:space="preserve">Создание условий, при которых учителя могут </w:t>
            </w:r>
            <w:r w:rsidRPr="0016664F">
              <w:rPr>
                <w:rFonts w:ascii="Times New Roman" w:hAnsi="Times New Roman" w:cs="Times New Roman"/>
                <w:sz w:val="24"/>
                <w:szCs w:val="24"/>
              </w:rPr>
              <w:lastRenderedPageBreak/>
              <w:t>демонстрировать образцы продуктивной, творческой работы, поддерживать профессиональное самообразование </w:t>
            </w:r>
          </w:p>
        </w:tc>
        <w:tc>
          <w:tcPr>
            <w:tcW w:w="2835" w:type="dxa"/>
          </w:tcPr>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lastRenderedPageBreak/>
              <w:t xml:space="preserve">Включение учителей в продуктивную деятельность, где личность </w:t>
            </w:r>
            <w:r w:rsidRPr="0016664F">
              <w:rPr>
                <w:rFonts w:ascii="Times New Roman" w:hAnsi="Times New Roman" w:cs="Times New Roman"/>
                <w:sz w:val="24"/>
                <w:szCs w:val="24"/>
              </w:rPr>
              <w:lastRenderedPageBreak/>
              <w:t>учителя  занимает позицию активного субъекта деятельности   (через участие в конкурсах профессионального мастерства, посещение, курсов, семинаров, конференций, участие в сетевых проектах и педагогических сообществах, проведение мастер-классов и круглых столов, стажировки)</w:t>
            </w:r>
          </w:p>
        </w:tc>
        <w:tc>
          <w:tcPr>
            <w:tcW w:w="2694" w:type="dxa"/>
          </w:tcPr>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lastRenderedPageBreak/>
              <w:t xml:space="preserve">У учителя есть желание работать над собой, творить, учиться, экспериментировать и </w:t>
            </w:r>
            <w:r w:rsidRPr="0016664F">
              <w:rPr>
                <w:rFonts w:ascii="Times New Roman" w:hAnsi="Times New Roman" w:cs="Times New Roman"/>
                <w:sz w:val="24"/>
                <w:szCs w:val="24"/>
              </w:rPr>
              <w:lastRenderedPageBreak/>
              <w:t>делиться своими знаниями и опытом, приобретенными в процессе профессионального самообразования </w:t>
            </w:r>
          </w:p>
        </w:tc>
        <w:tc>
          <w:tcPr>
            <w:tcW w:w="992" w:type="dxa"/>
          </w:tcPr>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lastRenderedPageBreak/>
              <w:t>2022 –  2027 </w:t>
            </w:r>
          </w:p>
        </w:tc>
        <w:tc>
          <w:tcPr>
            <w:tcW w:w="1417" w:type="dxa"/>
          </w:tcPr>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администрация, руководители ШМО</w:t>
            </w:r>
          </w:p>
        </w:tc>
      </w:tr>
      <w:tr w:rsidR="0016664F" w:rsidRPr="0016664F" w:rsidTr="00D904D1">
        <w:tc>
          <w:tcPr>
            <w:tcW w:w="1701" w:type="dxa"/>
          </w:tcPr>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lastRenderedPageBreak/>
              <w:t>Диверсификация возможностей повышения квалификации педагогов </w:t>
            </w:r>
          </w:p>
        </w:tc>
        <w:tc>
          <w:tcPr>
            <w:tcW w:w="2835" w:type="dxa"/>
          </w:tcPr>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Составление индивидуальной программы развития профессионализма педагога на основе образовательных потребностей и выявленных затруднений, возникающих в процессе образовательной деятельности </w:t>
            </w:r>
          </w:p>
        </w:tc>
        <w:tc>
          <w:tcPr>
            <w:tcW w:w="2694" w:type="dxa"/>
          </w:tcPr>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Педагог может выбирать собственную траекторию развития, определять содержание, формы, варианты становления своего профессионализма (на основе индивидуальной программы развития профессионализма учителя, которая может включать в себя возможность исследовательской, поисковой деятельности)  </w:t>
            </w:r>
          </w:p>
        </w:tc>
        <w:tc>
          <w:tcPr>
            <w:tcW w:w="992" w:type="dxa"/>
          </w:tcPr>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2022 –  2027 </w:t>
            </w:r>
          </w:p>
        </w:tc>
        <w:tc>
          <w:tcPr>
            <w:tcW w:w="1417" w:type="dxa"/>
          </w:tcPr>
          <w:p w:rsidR="0016664F" w:rsidRPr="0016664F" w:rsidRDefault="0016664F" w:rsidP="0016664F">
            <w:pPr>
              <w:spacing w:after="0" w:line="240" w:lineRule="auto"/>
              <w:rPr>
                <w:rFonts w:ascii="Times New Roman" w:hAnsi="Times New Roman" w:cs="Times New Roman"/>
                <w:sz w:val="24"/>
                <w:szCs w:val="24"/>
              </w:rPr>
            </w:pPr>
            <w:r w:rsidRPr="0016664F">
              <w:rPr>
                <w:rFonts w:ascii="Times New Roman" w:hAnsi="Times New Roman" w:cs="Times New Roman"/>
                <w:sz w:val="24"/>
                <w:szCs w:val="24"/>
              </w:rPr>
              <w:t>администрация, руководители ШМО</w:t>
            </w:r>
          </w:p>
        </w:tc>
      </w:tr>
    </w:tbl>
    <w:p w:rsidR="0016664F" w:rsidRPr="0016664F" w:rsidRDefault="0016664F" w:rsidP="0016664F">
      <w:pPr>
        <w:spacing w:after="0" w:line="240" w:lineRule="auto"/>
        <w:ind w:firstLine="709"/>
        <w:rPr>
          <w:rFonts w:ascii="Times New Roman" w:hAnsi="Times New Roman" w:cs="Times New Roman"/>
          <w:sz w:val="24"/>
          <w:szCs w:val="24"/>
        </w:rPr>
      </w:pPr>
    </w:p>
    <w:p w:rsidR="0016664F" w:rsidRPr="0016664F" w:rsidRDefault="0016664F" w:rsidP="0016664F">
      <w:pPr>
        <w:shd w:val="clear" w:color="auto" w:fill="FFFFFF"/>
        <w:spacing w:after="0" w:line="240" w:lineRule="auto"/>
        <w:ind w:firstLine="709"/>
        <w:jc w:val="both"/>
        <w:rPr>
          <w:rFonts w:ascii="Times New Roman" w:hAnsi="Times New Roman" w:cs="Times New Roman"/>
          <w:b/>
          <w:sz w:val="24"/>
          <w:szCs w:val="24"/>
        </w:rPr>
      </w:pPr>
      <w:r w:rsidRPr="0016664F">
        <w:rPr>
          <w:rFonts w:ascii="Times New Roman" w:hAnsi="Times New Roman" w:cs="Times New Roman"/>
          <w:b/>
          <w:sz w:val="24"/>
          <w:szCs w:val="24"/>
        </w:rPr>
        <w:t>Формами методической работы являются: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410"/>
        <w:gridCol w:w="5244"/>
      </w:tblGrid>
      <w:tr w:rsidR="0016664F" w:rsidRPr="0016664F" w:rsidTr="00D904D1">
        <w:tc>
          <w:tcPr>
            <w:tcW w:w="1985" w:type="dxa"/>
          </w:tcPr>
          <w:p w:rsidR="0016664F" w:rsidRPr="0016664F" w:rsidRDefault="0016664F" w:rsidP="0016664F">
            <w:pPr>
              <w:spacing w:after="0" w:line="240" w:lineRule="auto"/>
              <w:jc w:val="center"/>
              <w:rPr>
                <w:rFonts w:ascii="Times New Roman" w:hAnsi="Times New Roman" w:cs="Times New Roman"/>
                <w:b/>
                <w:sz w:val="24"/>
                <w:szCs w:val="24"/>
              </w:rPr>
            </w:pPr>
            <w:r w:rsidRPr="0016664F">
              <w:rPr>
                <w:rFonts w:ascii="Times New Roman" w:hAnsi="Times New Roman" w:cs="Times New Roman"/>
                <w:b/>
                <w:sz w:val="24"/>
                <w:szCs w:val="24"/>
              </w:rPr>
              <w:t>Формы</w:t>
            </w:r>
          </w:p>
        </w:tc>
        <w:tc>
          <w:tcPr>
            <w:tcW w:w="2410" w:type="dxa"/>
          </w:tcPr>
          <w:p w:rsidR="0016664F" w:rsidRPr="0016664F" w:rsidRDefault="0016664F" w:rsidP="0016664F">
            <w:pPr>
              <w:spacing w:after="0" w:line="240" w:lineRule="auto"/>
              <w:jc w:val="center"/>
              <w:rPr>
                <w:rFonts w:ascii="Times New Roman" w:hAnsi="Times New Roman" w:cs="Times New Roman"/>
                <w:b/>
                <w:sz w:val="24"/>
                <w:szCs w:val="24"/>
              </w:rPr>
            </w:pPr>
            <w:r w:rsidRPr="0016664F">
              <w:rPr>
                <w:rFonts w:ascii="Times New Roman" w:hAnsi="Times New Roman" w:cs="Times New Roman"/>
                <w:b/>
                <w:sz w:val="24"/>
                <w:szCs w:val="24"/>
              </w:rPr>
              <w:t>Содержание работы</w:t>
            </w:r>
          </w:p>
        </w:tc>
        <w:tc>
          <w:tcPr>
            <w:tcW w:w="5244" w:type="dxa"/>
          </w:tcPr>
          <w:p w:rsidR="0016664F" w:rsidRPr="0016664F" w:rsidRDefault="0016664F" w:rsidP="0016664F">
            <w:pPr>
              <w:spacing w:after="0" w:line="240" w:lineRule="auto"/>
              <w:jc w:val="center"/>
              <w:rPr>
                <w:rFonts w:ascii="Times New Roman" w:hAnsi="Times New Roman" w:cs="Times New Roman"/>
                <w:b/>
                <w:sz w:val="24"/>
                <w:szCs w:val="24"/>
              </w:rPr>
            </w:pPr>
            <w:r w:rsidRPr="0016664F">
              <w:rPr>
                <w:rFonts w:ascii="Times New Roman" w:hAnsi="Times New Roman" w:cs="Times New Roman"/>
                <w:b/>
                <w:sz w:val="24"/>
                <w:szCs w:val="24"/>
              </w:rPr>
              <w:t>Цель работы</w:t>
            </w:r>
          </w:p>
        </w:tc>
      </w:tr>
      <w:tr w:rsidR="0016664F" w:rsidRPr="0016664F" w:rsidTr="00D904D1">
        <w:tc>
          <w:tcPr>
            <w:tcW w:w="1985" w:type="dxa"/>
            <w:vMerge w:val="restart"/>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Коллективные</w:t>
            </w:r>
          </w:p>
        </w:tc>
        <w:tc>
          <w:tcPr>
            <w:tcW w:w="2410"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Тематические педсоветы</w:t>
            </w:r>
          </w:p>
        </w:tc>
        <w:tc>
          <w:tcPr>
            <w:tcW w:w="5244"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Повышение уровня научно-теоретической, методической, психолого-педагогической подготовки учителей</w:t>
            </w:r>
          </w:p>
        </w:tc>
      </w:tr>
      <w:tr w:rsidR="0016664F" w:rsidRPr="0016664F" w:rsidTr="00D904D1">
        <w:tc>
          <w:tcPr>
            <w:tcW w:w="1985" w:type="dxa"/>
            <w:vMerge/>
          </w:tcPr>
          <w:p w:rsidR="0016664F" w:rsidRPr="0016664F" w:rsidRDefault="0016664F" w:rsidP="0016664F">
            <w:pPr>
              <w:spacing w:after="0" w:line="240" w:lineRule="auto"/>
              <w:jc w:val="both"/>
              <w:rPr>
                <w:rFonts w:ascii="Times New Roman" w:hAnsi="Times New Roman" w:cs="Times New Roman"/>
                <w:sz w:val="24"/>
                <w:szCs w:val="24"/>
              </w:rPr>
            </w:pPr>
          </w:p>
        </w:tc>
        <w:tc>
          <w:tcPr>
            <w:tcW w:w="2410"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Педагогические консилиумы</w:t>
            </w:r>
          </w:p>
        </w:tc>
        <w:tc>
          <w:tcPr>
            <w:tcW w:w="5244"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Обсуждение и оценка наилучших их возможных вариантов обучения учащихся, новых УМК, новых направлений в образовании</w:t>
            </w:r>
          </w:p>
        </w:tc>
      </w:tr>
      <w:tr w:rsidR="0016664F" w:rsidRPr="0016664F" w:rsidTr="00D904D1">
        <w:tc>
          <w:tcPr>
            <w:tcW w:w="1985" w:type="dxa"/>
            <w:vMerge/>
          </w:tcPr>
          <w:p w:rsidR="0016664F" w:rsidRPr="0016664F" w:rsidRDefault="0016664F" w:rsidP="0016664F">
            <w:pPr>
              <w:spacing w:after="0" w:line="240" w:lineRule="auto"/>
              <w:jc w:val="both"/>
              <w:rPr>
                <w:rFonts w:ascii="Times New Roman" w:hAnsi="Times New Roman" w:cs="Times New Roman"/>
                <w:sz w:val="24"/>
                <w:szCs w:val="24"/>
              </w:rPr>
            </w:pPr>
          </w:p>
        </w:tc>
        <w:tc>
          <w:tcPr>
            <w:tcW w:w="2410"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Методические часы</w:t>
            </w:r>
          </w:p>
        </w:tc>
        <w:tc>
          <w:tcPr>
            <w:tcW w:w="5244"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Рассмотрение актуальных вопросов обучения и воспитания</w:t>
            </w:r>
          </w:p>
        </w:tc>
      </w:tr>
      <w:tr w:rsidR="0016664F" w:rsidRPr="0016664F" w:rsidTr="00D904D1">
        <w:tc>
          <w:tcPr>
            <w:tcW w:w="1985" w:type="dxa"/>
            <w:vMerge/>
          </w:tcPr>
          <w:p w:rsidR="0016664F" w:rsidRPr="0016664F" w:rsidRDefault="0016664F" w:rsidP="0016664F">
            <w:pPr>
              <w:spacing w:after="0" w:line="240" w:lineRule="auto"/>
              <w:jc w:val="both"/>
              <w:rPr>
                <w:rFonts w:ascii="Times New Roman" w:hAnsi="Times New Roman" w:cs="Times New Roman"/>
                <w:sz w:val="24"/>
                <w:szCs w:val="24"/>
              </w:rPr>
            </w:pPr>
          </w:p>
        </w:tc>
        <w:tc>
          <w:tcPr>
            <w:tcW w:w="2410"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 xml:space="preserve">Методические дни </w:t>
            </w:r>
          </w:p>
        </w:tc>
        <w:tc>
          <w:tcPr>
            <w:tcW w:w="5244"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Выявление эффективных приёмов работы и развития аналитических умений учителей</w:t>
            </w:r>
          </w:p>
        </w:tc>
      </w:tr>
      <w:tr w:rsidR="0016664F" w:rsidRPr="0016664F" w:rsidTr="00D904D1">
        <w:tc>
          <w:tcPr>
            <w:tcW w:w="1985" w:type="dxa"/>
            <w:vMerge/>
          </w:tcPr>
          <w:p w:rsidR="0016664F" w:rsidRPr="0016664F" w:rsidRDefault="0016664F" w:rsidP="0016664F">
            <w:pPr>
              <w:spacing w:after="0" w:line="240" w:lineRule="auto"/>
              <w:jc w:val="both"/>
              <w:rPr>
                <w:rFonts w:ascii="Times New Roman" w:hAnsi="Times New Roman" w:cs="Times New Roman"/>
                <w:sz w:val="24"/>
                <w:szCs w:val="24"/>
              </w:rPr>
            </w:pPr>
          </w:p>
        </w:tc>
        <w:tc>
          <w:tcPr>
            <w:tcW w:w="2410"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Предметные недели</w:t>
            </w:r>
          </w:p>
        </w:tc>
        <w:tc>
          <w:tcPr>
            <w:tcW w:w="5244"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 xml:space="preserve">Развитие творческих способностей педагогов и формирование положительной мотивации к учебным предметам </w:t>
            </w:r>
            <w:proofErr w:type="gramStart"/>
            <w:r w:rsidRPr="0016664F">
              <w:rPr>
                <w:rFonts w:ascii="Times New Roman" w:hAnsi="Times New Roman" w:cs="Times New Roman"/>
                <w:sz w:val="24"/>
                <w:szCs w:val="24"/>
              </w:rPr>
              <w:t>у</w:t>
            </w:r>
            <w:proofErr w:type="gramEnd"/>
            <w:r w:rsidRPr="0016664F">
              <w:rPr>
                <w:rFonts w:ascii="Times New Roman" w:hAnsi="Times New Roman" w:cs="Times New Roman"/>
                <w:sz w:val="24"/>
                <w:szCs w:val="24"/>
              </w:rPr>
              <w:t xml:space="preserve"> обучающихся</w:t>
            </w:r>
          </w:p>
        </w:tc>
      </w:tr>
      <w:tr w:rsidR="0016664F" w:rsidRPr="0016664F" w:rsidTr="00D904D1">
        <w:tc>
          <w:tcPr>
            <w:tcW w:w="1985" w:type="dxa"/>
            <w:vMerge/>
          </w:tcPr>
          <w:p w:rsidR="0016664F" w:rsidRPr="0016664F" w:rsidRDefault="0016664F" w:rsidP="0016664F">
            <w:pPr>
              <w:spacing w:after="0" w:line="240" w:lineRule="auto"/>
              <w:jc w:val="both"/>
              <w:rPr>
                <w:rFonts w:ascii="Times New Roman" w:hAnsi="Times New Roman" w:cs="Times New Roman"/>
                <w:sz w:val="24"/>
                <w:szCs w:val="24"/>
              </w:rPr>
            </w:pPr>
          </w:p>
        </w:tc>
        <w:tc>
          <w:tcPr>
            <w:tcW w:w="2410"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Семинары-практикумы</w:t>
            </w:r>
          </w:p>
        </w:tc>
        <w:tc>
          <w:tcPr>
            <w:tcW w:w="5244"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Распространение лучшего опыта работы</w:t>
            </w:r>
          </w:p>
        </w:tc>
      </w:tr>
      <w:tr w:rsidR="0016664F" w:rsidRPr="0016664F" w:rsidTr="00D904D1">
        <w:tc>
          <w:tcPr>
            <w:tcW w:w="1985" w:type="dxa"/>
            <w:vMerge w:val="restart"/>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 xml:space="preserve">Индивидуальные </w:t>
            </w:r>
          </w:p>
        </w:tc>
        <w:tc>
          <w:tcPr>
            <w:tcW w:w="2410"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Индивидуальные консультации</w:t>
            </w:r>
          </w:p>
        </w:tc>
        <w:tc>
          <w:tcPr>
            <w:tcW w:w="5244"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 xml:space="preserve">Организация индивидуальной помощи учителям по психолого-педагогическим и методическим </w:t>
            </w:r>
            <w:r w:rsidRPr="0016664F">
              <w:rPr>
                <w:rFonts w:ascii="Times New Roman" w:hAnsi="Times New Roman" w:cs="Times New Roman"/>
                <w:sz w:val="24"/>
                <w:szCs w:val="24"/>
              </w:rPr>
              <w:lastRenderedPageBreak/>
              <w:t>вопросам</w:t>
            </w:r>
          </w:p>
        </w:tc>
      </w:tr>
      <w:tr w:rsidR="0016664F" w:rsidRPr="0016664F" w:rsidTr="00D904D1">
        <w:tc>
          <w:tcPr>
            <w:tcW w:w="1985" w:type="dxa"/>
            <w:vMerge/>
          </w:tcPr>
          <w:p w:rsidR="0016664F" w:rsidRPr="0016664F" w:rsidRDefault="0016664F" w:rsidP="0016664F">
            <w:pPr>
              <w:spacing w:after="0" w:line="240" w:lineRule="auto"/>
              <w:jc w:val="both"/>
              <w:rPr>
                <w:rFonts w:ascii="Times New Roman" w:hAnsi="Times New Roman" w:cs="Times New Roman"/>
                <w:sz w:val="24"/>
                <w:szCs w:val="24"/>
              </w:rPr>
            </w:pPr>
          </w:p>
        </w:tc>
        <w:tc>
          <w:tcPr>
            <w:tcW w:w="2410"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 xml:space="preserve">Наставничество </w:t>
            </w:r>
          </w:p>
        </w:tc>
        <w:tc>
          <w:tcPr>
            <w:tcW w:w="5244"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Организация индивидуальной помощи молодым и малоопытным учителям</w:t>
            </w:r>
          </w:p>
        </w:tc>
      </w:tr>
      <w:tr w:rsidR="0016664F" w:rsidRPr="0016664F" w:rsidTr="00D904D1">
        <w:tc>
          <w:tcPr>
            <w:tcW w:w="1985" w:type="dxa"/>
            <w:vMerge/>
          </w:tcPr>
          <w:p w:rsidR="0016664F" w:rsidRPr="0016664F" w:rsidRDefault="0016664F" w:rsidP="0016664F">
            <w:pPr>
              <w:spacing w:after="0" w:line="240" w:lineRule="auto"/>
              <w:jc w:val="both"/>
              <w:rPr>
                <w:rFonts w:ascii="Times New Roman" w:hAnsi="Times New Roman" w:cs="Times New Roman"/>
                <w:sz w:val="24"/>
                <w:szCs w:val="24"/>
              </w:rPr>
            </w:pPr>
          </w:p>
        </w:tc>
        <w:tc>
          <w:tcPr>
            <w:tcW w:w="2410"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 xml:space="preserve">Самообразование </w:t>
            </w:r>
          </w:p>
        </w:tc>
        <w:tc>
          <w:tcPr>
            <w:tcW w:w="5244"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Совершенствование теоретических знаний, педагогического мастерства учителей</w:t>
            </w:r>
          </w:p>
        </w:tc>
      </w:tr>
      <w:tr w:rsidR="0016664F" w:rsidRPr="0016664F" w:rsidTr="00D904D1">
        <w:tc>
          <w:tcPr>
            <w:tcW w:w="1985" w:type="dxa"/>
            <w:vMerge/>
          </w:tcPr>
          <w:p w:rsidR="0016664F" w:rsidRPr="0016664F" w:rsidRDefault="0016664F" w:rsidP="0016664F">
            <w:pPr>
              <w:spacing w:after="0" w:line="240" w:lineRule="auto"/>
              <w:jc w:val="both"/>
              <w:rPr>
                <w:rFonts w:ascii="Times New Roman" w:hAnsi="Times New Roman" w:cs="Times New Roman"/>
                <w:sz w:val="24"/>
                <w:szCs w:val="24"/>
              </w:rPr>
            </w:pPr>
          </w:p>
        </w:tc>
        <w:tc>
          <w:tcPr>
            <w:tcW w:w="2410"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Педагогический поиск</w:t>
            </w:r>
          </w:p>
        </w:tc>
        <w:tc>
          <w:tcPr>
            <w:tcW w:w="5244"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Формирование инновационных направлений в работе</w:t>
            </w:r>
          </w:p>
        </w:tc>
      </w:tr>
      <w:tr w:rsidR="0016664F" w:rsidRPr="0016664F" w:rsidTr="00D904D1">
        <w:tc>
          <w:tcPr>
            <w:tcW w:w="1985" w:type="dxa"/>
            <w:vMerge/>
          </w:tcPr>
          <w:p w:rsidR="0016664F" w:rsidRPr="0016664F" w:rsidRDefault="0016664F" w:rsidP="0016664F">
            <w:pPr>
              <w:spacing w:after="0" w:line="240" w:lineRule="auto"/>
              <w:jc w:val="both"/>
              <w:rPr>
                <w:rFonts w:ascii="Times New Roman" w:hAnsi="Times New Roman" w:cs="Times New Roman"/>
                <w:sz w:val="24"/>
                <w:szCs w:val="24"/>
              </w:rPr>
            </w:pPr>
          </w:p>
        </w:tc>
        <w:tc>
          <w:tcPr>
            <w:tcW w:w="2410"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 xml:space="preserve">Собеседования </w:t>
            </w:r>
          </w:p>
        </w:tc>
        <w:tc>
          <w:tcPr>
            <w:tcW w:w="5244" w:type="dxa"/>
          </w:tcPr>
          <w:p w:rsidR="0016664F" w:rsidRPr="0016664F" w:rsidRDefault="0016664F" w:rsidP="0016664F">
            <w:pPr>
              <w:spacing w:after="0" w:line="240" w:lineRule="auto"/>
              <w:jc w:val="both"/>
              <w:rPr>
                <w:rFonts w:ascii="Times New Roman" w:hAnsi="Times New Roman" w:cs="Times New Roman"/>
                <w:sz w:val="24"/>
                <w:szCs w:val="24"/>
              </w:rPr>
            </w:pPr>
            <w:r w:rsidRPr="0016664F">
              <w:rPr>
                <w:rFonts w:ascii="Times New Roman" w:hAnsi="Times New Roman" w:cs="Times New Roman"/>
                <w:sz w:val="24"/>
                <w:szCs w:val="24"/>
              </w:rPr>
              <w:t>Изучение состояния владения инновационными образовательными технологиями</w:t>
            </w:r>
          </w:p>
        </w:tc>
      </w:tr>
    </w:tbl>
    <w:p w:rsidR="00852470" w:rsidRDefault="00852470" w:rsidP="00753585">
      <w:pPr>
        <w:pStyle w:val="1"/>
        <w:spacing w:before="0" w:after="0"/>
        <w:ind w:firstLine="709"/>
        <w:jc w:val="both"/>
        <w:rPr>
          <w:rFonts w:ascii="Times New Roman" w:hAnsi="Times New Roman" w:cs="Times New Roman"/>
        </w:rPr>
      </w:pPr>
      <w:bookmarkStart w:id="47" w:name="sub_332"/>
    </w:p>
    <w:p w:rsidR="00AF39EC" w:rsidRPr="00AF39EC" w:rsidRDefault="00753585" w:rsidP="00753585">
      <w:pPr>
        <w:pStyle w:val="1"/>
        <w:spacing w:before="0" w:after="0"/>
        <w:ind w:firstLine="709"/>
        <w:jc w:val="both"/>
        <w:rPr>
          <w:rFonts w:ascii="Times New Roman" w:hAnsi="Times New Roman" w:cs="Times New Roman"/>
        </w:rPr>
      </w:pPr>
      <w:r>
        <w:rPr>
          <w:rFonts w:ascii="Times New Roman" w:hAnsi="Times New Roman" w:cs="Times New Roman"/>
        </w:rPr>
        <w:t>3</w:t>
      </w:r>
      <w:r w:rsidR="00AF39EC" w:rsidRPr="00AF39EC">
        <w:rPr>
          <w:rFonts w:ascii="Times New Roman" w:hAnsi="Times New Roman" w:cs="Times New Roman"/>
        </w:rPr>
        <w:t>.5.2. Психолого-педагогические условия реализации основной образовательной программы</w:t>
      </w:r>
      <w:bookmarkEnd w:id="47"/>
    </w:p>
    <w:p w:rsidR="00AF39EC" w:rsidRPr="00AF39EC" w:rsidRDefault="00AF39EC" w:rsidP="00753585">
      <w:pPr>
        <w:pStyle w:val="1"/>
        <w:spacing w:before="0" w:after="0"/>
        <w:ind w:firstLine="709"/>
        <w:jc w:val="both"/>
        <w:rPr>
          <w:rFonts w:ascii="Times New Roman" w:hAnsi="Times New Roman" w:cs="Times New Roman"/>
        </w:rPr>
      </w:pPr>
      <w:bookmarkStart w:id="48" w:name="sub_3321"/>
      <w:r w:rsidRPr="00AF39EC">
        <w:rPr>
          <w:rFonts w:ascii="Times New Roman" w:hAnsi="Times New Roman" w:cs="Times New Roman"/>
        </w:rPr>
        <w:t>Обеспечение преемственности содержания и форм организации образовательной деятельности при получении среднего общего образования</w:t>
      </w:r>
      <w:bookmarkEnd w:id="48"/>
    </w:p>
    <w:p w:rsidR="00AF39EC" w:rsidRPr="00AF39EC" w:rsidRDefault="00AF39EC" w:rsidP="00753585">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w:t>
      </w:r>
      <w:r w:rsidR="00753585">
        <w:rPr>
          <w:rFonts w:ascii="Times New Roman" w:hAnsi="Times New Roman" w:cs="Times New Roman"/>
          <w:sz w:val="24"/>
          <w:szCs w:val="24"/>
        </w:rPr>
        <w:t>рактера самостоятельной работы.</w:t>
      </w:r>
    </w:p>
    <w:p w:rsidR="00AF39EC" w:rsidRPr="00AF39EC" w:rsidRDefault="00AF39EC" w:rsidP="00753585">
      <w:pPr>
        <w:pStyle w:val="1"/>
        <w:spacing w:before="0" w:after="0"/>
        <w:ind w:firstLine="709"/>
        <w:jc w:val="both"/>
        <w:rPr>
          <w:rFonts w:ascii="Times New Roman" w:hAnsi="Times New Roman" w:cs="Times New Roman"/>
        </w:rPr>
      </w:pPr>
      <w:bookmarkStart w:id="49" w:name="sub_3322"/>
      <w:r w:rsidRPr="00AF39EC">
        <w:rPr>
          <w:rFonts w:ascii="Times New Roman" w:hAnsi="Times New Roman" w:cs="Times New Roman"/>
        </w:rPr>
        <w:t>Учет специфики возрастного психофизического развития обучающихся</w:t>
      </w:r>
      <w:bookmarkEnd w:id="49"/>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AF39EC" w:rsidRPr="00AF39EC" w:rsidRDefault="00AF39EC" w:rsidP="00753585">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w:t>
      </w:r>
      <w:r w:rsidR="00753585">
        <w:rPr>
          <w:rFonts w:ascii="Times New Roman" w:hAnsi="Times New Roman" w:cs="Times New Roman"/>
          <w:sz w:val="24"/>
          <w:szCs w:val="24"/>
        </w:rPr>
        <w:t>ывающим разного рода трудности.</w:t>
      </w:r>
    </w:p>
    <w:p w:rsidR="00AF39EC" w:rsidRPr="00AF39EC" w:rsidRDefault="00AF39EC" w:rsidP="00753585">
      <w:pPr>
        <w:pStyle w:val="1"/>
        <w:spacing w:before="0" w:after="0"/>
        <w:ind w:firstLine="709"/>
        <w:jc w:val="both"/>
        <w:rPr>
          <w:rFonts w:ascii="Times New Roman" w:hAnsi="Times New Roman" w:cs="Times New Roman"/>
        </w:rPr>
      </w:pPr>
      <w:bookmarkStart w:id="50" w:name="sub_3323"/>
      <w:r w:rsidRPr="00AF39EC">
        <w:rPr>
          <w:rFonts w:ascii="Times New Roman" w:hAnsi="Times New Roman" w:cs="Times New Roman"/>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bookmarkEnd w:id="50"/>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AF39EC" w:rsidRPr="00AF39EC" w:rsidRDefault="00AF39EC" w:rsidP="00753585">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w:t>
      </w:r>
      <w:r w:rsidR="00753585">
        <w:rPr>
          <w:rFonts w:ascii="Times New Roman" w:hAnsi="Times New Roman" w:cs="Times New Roman"/>
          <w:sz w:val="24"/>
          <w:szCs w:val="24"/>
        </w:rPr>
        <w:t>х, консультациях, дистанционно.</w:t>
      </w:r>
    </w:p>
    <w:p w:rsidR="00AF39EC" w:rsidRPr="00AF39EC" w:rsidRDefault="00AF39EC" w:rsidP="00753585">
      <w:pPr>
        <w:pStyle w:val="1"/>
        <w:spacing w:before="0" w:after="0"/>
        <w:ind w:firstLine="709"/>
        <w:jc w:val="both"/>
        <w:rPr>
          <w:rFonts w:ascii="Times New Roman" w:hAnsi="Times New Roman" w:cs="Times New Roman"/>
        </w:rPr>
      </w:pPr>
      <w:bookmarkStart w:id="51" w:name="sub_3324"/>
      <w:r w:rsidRPr="00AF39EC">
        <w:rPr>
          <w:rFonts w:ascii="Times New Roman" w:hAnsi="Times New Roman" w:cs="Times New Roman"/>
        </w:rPr>
        <w:t>Вариативность направлений психолого-педагогического сопровождения участников образовательных отношений</w:t>
      </w:r>
      <w:bookmarkEnd w:id="51"/>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К основным направлениям психолого-педагогического сопровождения обучающихся можно отнести: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сохранение и укрепление психического здоровья обучающихся;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формирование ценности здоровья и безопасного образа жизни;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развитие экологической культуры;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дифференциацию и индивидуализацию обучения;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мониторинг возможностей и способностей обучающихся;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lastRenderedPageBreak/>
        <w:t>- выявление и поддержку одаренных обучающихся, поддержку обучающихся с особыми образовательными потребностями;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психолого-педагогическую поддержку участников олимпиадного движения;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обеспечение осознанного и ответственного выбора дальнейшей профессиональной сферы деятельности;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формирование коммуникативных навыков в разновозрастной среде и среде сверстников;</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поддержку объединений обучающихся, ученического самоуправления.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AF39EC" w:rsidRPr="00AF39EC" w:rsidRDefault="00AF39EC" w:rsidP="00753585">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w:t>
      </w:r>
      <w:r w:rsidR="00753585">
        <w:rPr>
          <w:rFonts w:ascii="Times New Roman" w:hAnsi="Times New Roman" w:cs="Times New Roman"/>
          <w:sz w:val="24"/>
          <w:szCs w:val="24"/>
        </w:rPr>
        <w:t>семинары, практические занятия.</w:t>
      </w:r>
    </w:p>
    <w:p w:rsidR="00AF39EC" w:rsidRPr="00AF39EC" w:rsidRDefault="00AF39EC" w:rsidP="00753585">
      <w:pPr>
        <w:pStyle w:val="1"/>
        <w:spacing w:before="0" w:after="0"/>
        <w:ind w:firstLine="709"/>
        <w:jc w:val="both"/>
        <w:rPr>
          <w:rFonts w:ascii="Times New Roman" w:hAnsi="Times New Roman" w:cs="Times New Roman"/>
        </w:rPr>
      </w:pPr>
      <w:bookmarkStart w:id="52" w:name="sub_3325"/>
      <w:r w:rsidRPr="00AF39EC">
        <w:rPr>
          <w:rFonts w:ascii="Times New Roman" w:hAnsi="Times New Roman" w:cs="Times New Roman"/>
        </w:rPr>
        <w:t>Диверсификация уровней психолого-педагогического сопровождения</w:t>
      </w:r>
      <w:bookmarkEnd w:id="52"/>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AF39EC" w:rsidRPr="00AF39EC" w:rsidRDefault="00AF39EC" w:rsidP="00753585">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w:t>
      </w:r>
      <w:r w:rsidR="00753585">
        <w:rPr>
          <w:rFonts w:ascii="Times New Roman" w:hAnsi="Times New Roman" w:cs="Times New Roman"/>
          <w:sz w:val="24"/>
          <w:szCs w:val="24"/>
        </w:rPr>
        <w:t>ных представителей), педагогов.</w:t>
      </w:r>
    </w:p>
    <w:p w:rsidR="00AF39EC" w:rsidRPr="00AF39EC" w:rsidRDefault="00AF39EC" w:rsidP="00753585">
      <w:pPr>
        <w:pStyle w:val="1"/>
        <w:spacing w:before="0" w:after="0"/>
        <w:ind w:firstLine="709"/>
        <w:jc w:val="both"/>
        <w:rPr>
          <w:rFonts w:ascii="Times New Roman" w:hAnsi="Times New Roman" w:cs="Times New Roman"/>
        </w:rPr>
      </w:pPr>
      <w:bookmarkStart w:id="53" w:name="sub_3326"/>
      <w:r w:rsidRPr="00AF39EC">
        <w:rPr>
          <w:rFonts w:ascii="Times New Roman" w:hAnsi="Times New Roman" w:cs="Times New Roman"/>
        </w:rPr>
        <w:t>Вариативность форм психолого-педагогического сопровождения участников образовательных отношений</w:t>
      </w:r>
      <w:bookmarkEnd w:id="53"/>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Основными формами психолого-педагогического сопровождения могут выступать:</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AF39EC" w:rsidRPr="00AF39EC" w:rsidRDefault="00AF39EC" w:rsidP="00753585">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 профилактика, экспертиза, развивающая работа, просвещение, коррекционная работа, осуществляемая в </w:t>
      </w:r>
      <w:r w:rsidR="00753585">
        <w:rPr>
          <w:rFonts w:ascii="Times New Roman" w:hAnsi="Times New Roman" w:cs="Times New Roman"/>
          <w:sz w:val="24"/>
          <w:szCs w:val="24"/>
        </w:rPr>
        <w:t>течение всего учебного времени.</w:t>
      </w:r>
    </w:p>
    <w:p w:rsidR="00AF39EC" w:rsidRPr="00AF39EC" w:rsidRDefault="00AF39EC" w:rsidP="00AF39EC">
      <w:pPr>
        <w:spacing w:after="0" w:line="240" w:lineRule="auto"/>
        <w:ind w:firstLine="709"/>
        <w:jc w:val="both"/>
        <w:rPr>
          <w:rFonts w:ascii="Times New Roman" w:hAnsi="Times New Roman" w:cs="Times New Roman"/>
          <w:b/>
          <w:bCs/>
          <w:i/>
          <w:sz w:val="24"/>
          <w:szCs w:val="24"/>
        </w:rPr>
      </w:pPr>
      <w:r w:rsidRPr="00AF39EC">
        <w:rPr>
          <w:rFonts w:ascii="Times New Roman" w:hAnsi="Times New Roman" w:cs="Times New Roman"/>
          <w:b/>
          <w:bCs/>
          <w:i/>
          <w:sz w:val="24"/>
          <w:szCs w:val="24"/>
        </w:rPr>
        <w:t>Консультирование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sz w:val="24"/>
          <w:szCs w:val="24"/>
        </w:rPr>
        <w:t xml:space="preserve">Консультативная деятельность </w:t>
      </w:r>
      <w:r w:rsidRPr="00AF39EC">
        <w:rPr>
          <w:rFonts w:ascii="Times New Roman" w:hAnsi="Times New Roman" w:cs="Times New Roman"/>
          <w:sz w:val="24"/>
          <w:szCs w:val="24"/>
        </w:rPr>
        <w:t>– это оказание помощи обучающимся,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w:t>
      </w:r>
    </w:p>
    <w:p w:rsidR="00AF39EC" w:rsidRPr="00AF39EC" w:rsidRDefault="00AF39EC" w:rsidP="00AF39EC">
      <w:pPr>
        <w:spacing w:after="0" w:line="240" w:lineRule="auto"/>
        <w:ind w:firstLine="709"/>
        <w:jc w:val="both"/>
        <w:rPr>
          <w:rFonts w:ascii="Times New Roman" w:hAnsi="Times New Roman" w:cs="Times New Roman"/>
          <w:i/>
          <w:iCs/>
          <w:sz w:val="24"/>
          <w:szCs w:val="24"/>
        </w:rPr>
      </w:pPr>
      <w:r w:rsidRPr="00AF39EC">
        <w:rPr>
          <w:rFonts w:ascii="Times New Roman" w:hAnsi="Times New Roman" w:cs="Times New Roman"/>
          <w:b/>
          <w:bCs/>
          <w:i/>
          <w:sz w:val="24"/>
          <w:szCs w:val="24"/>
        </w:rPr>
        <w:t>Цель:</w:t>
      </w:r>
      <w:r w:rsidRPr="00AF39EC">
        <w:rPr>
          <w:rFonts w:ascii="Times New Roman" w:hAnsi="Times New Roman" w:cs="Times New Roman"/>
          <w:b/>
          <w:bCs/>
          <w:sz w:val="24"/>
          <w:szCs w:val="24"/>
        </w:rPr>
        <w:t xml:space="preserve"> </w:t>
      </w:r>
      <w:r w:rsidRPr="00AF39EC">
        <w:rPr>
          <w:rFonts w:ascii="Times New Roman" w:hAnsi="Times New Roman" w:cs="Times New Roman"/>
          <w:i/>
          <w:iCs/>
          <w:sz w:val="24"/>
          <w:szCs w:val="24"/>
        </w:rPr>
        <w:t>оптимизация взаимодействия участников воспитательно-образовательного процесса и оказание им психологической помощи при выстраивании и реализации индивидуальной программы воспитания и развития.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sz w:val="24"/>
          <w:szCs w:val="24"/>
        </w:rPr>
        <w:lastRenderedPageBreak/>
        <w:t xml:space="preserve">Консультация психолога </w:t>
      </w:r>
      <w:r w:rsidRPr="00AF39EC">
        <w:rPr>
          <w:rFonts w:ascii="Times New Roman" w:hAnsi="Times New Roman" w:cs="Times New Roman"/>
          <w:sz w:val="24"/>
          <w:szCs w:val="24"/>
        </w:rPr>
        <w:t>– процесс обоюдного создания особых отношений взаимного сотрудничества психолога-консультанта со своим клиентом, которые позволяют разобраться в себе, своем поведении, чувствах и мыслях, получить новые знания в области психологии.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sz w:val="24"/>
          <w:szCs w:val="24"/>
        </w:rPr>
        <w:t>Психологическое консультирование</w:t>
      </w:r>
      <w:r w:rsidRPr="00AF39EC">
        <w:rPr>
          <w:rFonts w:ascii="Times New Roman" w:hAnsi="Times New Roman" w:cs="Times New Roman"/>
          <w:sz w:val="24"/>
          <w:szCs w:val="24"/>
        </w:rPr>
        <w:t>, помогает правильно понимать себя, должным образом оценивать свои мысли и поступки, узнать и использовать во благо свои сильные и слабые стороны, принимать правильные решения и нести за них ответственность, вырабатывать и претворять в жизнь дела, которые позволяют максимально эффективно управлять ей и делать ее лучше.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Необходимо учитывать, что речь идет о помощи участникам воспитательно-образовательного процесса, не имеющим патологических нарушений, т.е. находящимся в рамках медико-биологической нормы, но встретившимся с какими-либо трудностями психологического характера. </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Это могут быть:</w:t>
      </w:r>
    </w:p>
    <w:p w:rsidR="00AF39EC" w:rsidRPr="00AF39EC" w:rsidRDefault="00AF39EC" w:rsidP="00E33F77">
      <w:pPr>
        <w:numPr>
          <w:ilvl w:val="0"/>
          <w:numId w:val="7"/>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проблемы учащихся (школьная дезадаптация, неуспеваемость, отклоняющееся поведение неуверенность в своих силах, негативизм, страхи и пр.);</w:t>
      </w:r>
    </w:p>
    <w:p w:rsidR="00AF39EC" w:rsidRPr="00AF39EC" w:rsidRDefault="00AF39EC" w:rsidP="00E33F77">
      <w:pPr>
        <w:numPr>
          <w:ilvl w:val="0"/>
          <w:numId w:val="7"/>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взрослых (утрата смысла жизни, низкая самооценка, конфликтные отношения с окружающими, нарушение детско-родительских отношений).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К </w:t>
      </w:r>
      <w:r w:rsidRPr="00AF39EC">
        <w:rPr>
          <w:rFonts w:ascii="Times New Roman" w:hAnsi="Times New Roman" w:cs="Times New Roman"/>
          <w:b/>
          <w:i/>
          <w:sz w:val="24"/>
          <w:szCs w:val="24"/>
        </w:rPr>
        <w:t>методам психологического консультирования</w:t>
      </w:r>
      <w:r w:rsidRPr="00AF39EC">
        <w:rPr>
          <w:rFonts w:ascii="Times New Roman" w:hAnsi="Times New Roman" w:cs="Times New Roman"/>
          <w:sz w:val="24"/>
          <w:szCs w:val="24"/>
        </w:rPr>
        <w:t xml:space="preserve"> относятся: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а) дискуссионные методы;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б) игровые методы (дидактические и творческие игры, в том числе деловые, ролевые);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 сенситивный тренинг (тренировка межличностной чувствительности и восприятия себя как психофизического единства).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i/>
          <w:iCs/>
          <w:sz w:val="24"/>
          <w:szCs w:val="24"/>
        </w:rPr>
        <w:t xml:space="preserve">Работа с детьми </w:t>
      </w:r>
      <w:r w:rsidRPr="00AF39EC">
        <w:rPr>
          <w:rFonts w:ascii="Times New Roman" w:hAnsi="Times New Roman" w:cs="Times New Roman"/>
          <w:sz w:val="24"/>
          <w:szCs w:val="24"/>
        </w:rPr>
        <w:t>может осуществляться как в индивидуальной, так и в групповой форме. Основными методами такой работы могут быть арттерапия, игровая терапия, сказкотерапия.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i/>
          <w:sz w:val="24"/>
          <w:szCs w:val="24"/>
        </w:rPr>
        <w:t>Игровая терапия</w:t>
      </w:r>
      <w:r w:rsidRPr="00AF39EC">
        <w:rPr>
          <w:rFonts w:ascii="Times New Roman" w:hAnsi="Times New Roman" w:cs="Times New Roman"/>
          <w:sz w:val="24"/>
          <w:szCs w:val="24"/>
        </w:rPr>
        <w:t xml:space="preserve"> – это метод психотерапевтического воздействия на детей и взрослых с использованием игры. В основе различных методик, лежит признание того, что игра оказывает сильное влияние на развитие личности.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i/>
          <w:sz w:val="24"/>
          <w:szCs w:val="24"/>
        </w:rPr>
        <w:t xml:space="preserve">Арттерапия </w:t>
      </w:r>
      <w:r w:rsidRPr="00AF39EC">
        <w:rPr>
          <w:rFonts w:ascii="Times New Roman" w:hAnsi="Times New Roman" w:cs="Times New Roman"/>
          <w:sz w:val="24"/>
          <w:szCs w:val="24"/>
        </w:rPr>
        <w:t xml:space="preserve">– специализированная форма психотерапии, основанная на искусстве, в первую очередь изобразительном, и творческой деятельности. Основная цель арттерапии состоит в гармонизации развития личности через развитие способности самовыражения и самопознания. </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i/>
          <w:iCs/>
          <w:sz w:val="24"/>
          <w:szCs w:val="24"/>
        </w:rPr>
        <w:t xml:space="preserve">При работе с родителями </w:t>
      </w:r>
      <w:r w:rsidRPr="00AF39EC">
        <w:rPr>
          <w:rFonts w:ascii="Times New Roman" w:hAnsi="Times New Roman" w:cs="Times New Roman"/>
          <w:sz w:val="24"/>
          <w:szCs w:val="24"/>
        </w:rPr>
        <w:t>продуктивными будут не отдельные мероприятия, а целостная системная работа, имеющая своей целью повышение психологической компетентности матерей и отцов. Такая работа осуществляться через информирование родителей на собраниях в школе. Другими вариантами работы с родителями является разработки своеобразных «учебников» для родителей, в которых очень коротко предлагалась необходимая родителям психологическая информация. Работа с родителями осуществляется психологом и таким методом, как психологический тренинг. Тренинг взаимодействия родителей и детей строятся на различной концептуальной основе (психодинамической, поведенческой, гуманистической и др.). Такие тренинги позволяют расширить возможности понимания своего ребенка, улучшить рефлексию своих взаимоотношений с ним, выработать новые более эффективные навыки взаимодействия в семье.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i/>
          <w:iCs/>
          <w:sz w:val="24"/>
          <w:szCs w:val="24"/>
        </w:rPr>
        <w:t xml:space="preserve">Работа с педагогами </w:t>
      </w:r>
      <w:r w:rsidRPr="00AF39EC">
        <w:rPr>
          <w:rFonts w:ascii="Times New Roman" w:hAnsi="Times New Roman" w:cs="Times New Roman"/>
          <w:sz w:val="24"/>
          <w:szCs w:val="24"/>
        </w:rPr>
        <w:t>ведется с помощью социально-психологического тренинга. Это наиболее распространенный метод психосоциальных технологий, позволяющий рефлексию собственного поведения соотносить с поведением других участников группы. Тренинги позволяют активизировать, скорректировать навыки общения, расширить поведенческий репертуар, дают ориентиры возможного поиска эффективного взаимодействия партнеров.</w:t>
      </w:r>
    </w:p>
    <w:p w:rsidR="00AF39EC" w:rsidRPr="00AF39EC" w:rsidRDefault="00753585" w:rsidP="00753585">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Консультирование, проводимое </w:t>
      </w:r>
      <w:r w:rsidR="00AF39EC" w:rsidRPr="00AF39EC">
        <w:rPr>
          <w:rFonts w:ascii="Times New Roman" w:hAnsi="Times New Roman" w:cs="Times New Roman"/>
          <w:i/>
          <w:sz w:val="24"/>
          <w:szCs w:val="24"/>
        </w:rPr>
        <w:t>в МБОУ «Средняя общеобразовательная школа № 27 имени А.А. Дейнеки»:</w:t>
      </w:r>
    </w:p>
    <w:p w:rsidR="00AF39EC" w:rsidRPr="00AF39EC" w:rsidRDefault="00AF39EC" w:rsidP="00E33F77">
      <w:pPr>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Консультации с родителями детей, имеющих проблемы в общении и обучении</w:t>
      </w:r>
    </w:p>
    <w:p w:rsidR="00AF39EC" w:rsidRPr="00AF39EC" w:rsidRDefault="00AF39EC" w:rsidP="00E33F77">
      <w:pPr>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Консультации с детьми, имеющими проблемы в общении и обучении</w:t>
      </w:r>
    </w:p>
    <w:p w:rsidR="00AF39EC" w:rsidRPr="00AF39EC" w:rsidRDefault="00AF39EC" w:rsidP="00E33F77">
      <w:pPr>
        <w:widowControl w:val="0"/>
        <w:numPr>
          <w:ilvl w:val="0"/>
          <w:numId w:val="21"/>
        </w:numPr>
        <w:autoSpaceDE w:val="0"/>
        <w:autoSpaceDN w:val="0"/>
        <w:adjustRightInd w:val="0"/>
        <w:spacing w:after="0" w:line="240" w:lineRule="auto"/>
        <w:ind w:left="0" w:firstLine="709"/>
        <w:jc w:val="both"/>
        <w:rPr>
          <w:rFonts w:ascii="Times New Roman" w:hAnsi="Times New Roman" w:cs="Times New Roman"/>
          <w:b/>
          <w:bCs/>
          <w:sz w:val="24"/>
          <w:szCs w:val="24"/>
        </w:rPr>
      </w:pPr>
      <w:r w:rsidRPr="00AF39EC">
        <w:rPr>
          <w:rFonts w:ascii="Times New Roman" w:hAnsi="Times New Roman" w:cs="Times New Roman"/>
          <w:sz w:val="24"/>
          <w:szCs w:val="24"/>
        </w:rPr>
        <w:t>Консультации с педагогами по запросу.</w:t>
      </w:r>
      <w:r w:rsidRPr="00AF39EC">
        <w:rPr>
          <w:rFonts w:ascii="Times New Roman" w:hAnsi="Times New Roman" w:cs="Times New Roman"/>
          <w:b/>
          <w:bCs/>
          <w:sz w:val="24"/>
          <w:szCs w:val="24"/>
        </w:rPr>
        <w:t xml:space="preserve"> </w:t>
      </w:r>
    </w:p>
    <w:p w:rsidR="00AF39EC" w:rsidRPr="00AF39EC" w:rsidRDefault="00AF39EC" w:rsidP="00AF39EC">
      <w:pPr>
        <w:spacing w:after="0" w:line="240" w:lineRule="auto"/>
        <w:ind w:firstLine="709"/>
        <w:jc w:val="both"/>
        <w:rPr>
          <w:rFonts w:ascii="Times New Roman" w:hAnsi="Times New Roman" w:cs="Times New Roman"/>
          <w:b/>
          <w:bCs/>
          <w:i/>
          <w:sz w:val="24"/>
          <w:szCs w:val="24"/>
        </w:rPr>
      </w:pPr>
      <w:r w:rsidRPr="00AF39EC">
        <w:rPr>
          <w:rFonts w:ascii="Times New Roman" w:hAnsi="Times New Roman" w:cs="Times New Roman"/>
          <w:b/>
          <w:bCs/>
          <w:i/>
          <w:sz w:val="24"/>
          <w:szCs w:val="24"/>
        </w:rPr>
        <w:t>Диагностика</w:t>
      </w:r>
    </w:p>
    <w:p w:rsidR="00AF39EC" w:rsidRPr="00AF39EC" w:rsidRDefault="00AF39EC" w:rsidP="00AF39EC">
      <w:pPr>
        <w:spacing w:after="0" w:line="240" w:lineRule="auto"/>
        <w:ind w:firstLine="709"/>
        <w:jc w:val="both"/>
        <w:rPr>
          <w:rFonts w:ascii="Times New Roman" w:hAnsi="Times New Roman" w:cs="Times New Roman"/>
          <w:i/>
          <w:iCs/>
          <w:sz w:val="24"/>
          <w:szCs w:val="24"/>
        </w:rPr>
      </w:pPr>
      <w:r w:rsidRPr="00AF39EC">
        <w:rPr>
          <w:rFonts w:ascii="Times New Roman" w:hAnsi="Times New Roman" w:cs="Times New Roman"/>
          <w:b/>
          <w:bCs/>
          <w:i/>
          <w:sz w:val="24"/>
          <w:szCs w:val="24"/>
        </w:rPr>
        <w:t>Цель</w:t>
      </w:r>
      <w:r w:rsidRPr="00AF39EC">
        <w:rPr>
          <w:rFonts w:ascii="Times New Roman" w:hAnsi="Times New Roman" w:cs="Times New Roman"/>
          <w:b/>
          <w:bCs/>
          <w:sz w:val="24"/>
          <w:szCs w:val="24"/>
        </w:rPr>
        <w:t xml:space="preserve">: </w:t>
      </w:r>
      <w:r w:rsidRPr="00AF39EC">
        <w:rPr>
          <w:rFonts w:ascii="Times New Roman" w:hAnsi="Times New Roman" w:cs="Times New Roman"/>
          <w:i/>
          <w:iCs/>
          <w:sz w:val="24"/>
          <w:szCs w:val="24"/>
        </w:rPr>
        <w:t>получение информации об уровне психического развития детей, выявление</w:t>
      </w:r>
    </w:p>
    <w:p w:rsidR="00AF39EC" w:rsidRPr="00AF39EC" w:rsidRDefault="00AF39EC" w:rsidP="00AF39EC">
      <w:pPr>
        <w:spacing w:after="0" w:line="240" w:lineRule="auto"/>
        <w:ind w:firstLine="709"/>
        <w:jc w:val="both"/>
        <w:rPr>
          <w:rFonts w:ascii="Times New Roman" w:hAnsi="Times New Roman" w:cs="Times New Roman"/>
          <w:i/>
          <w:iCs/>
          <w:sz w:val="24"/>
          <w:szCs w:val="24"/>
        </w:rPr>
      </w:pPr>
      <w:r w:rsidRPr="00AF39EC">
        <w:rPr>
          <w:rFonts w:ascii="Times New Roman" w:hAnsi="Times New Roman" w:cs="Times New Roman"/>
          <w:i/>
          <w:iCs/>
          <w:sz w:val="24"/>
          <w:szCs w:val="24"/>
        </w:rPr>
        <w:t>индивидуальных особенностей и проблем участников воспитательно-образовательного процесса.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Итог любой психологической консультации подразумевает решение тех или иных проблем, связанных с психологическим состоянием консультируемого. Обращаясь за помощью к психологу, человек, прежде всего, рассчитывает на получение квалифицированных советов, рекомендаций к действию, понимания и поддержки.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Предварительный анализ личности консультируемого поможет выявить основное направления для последующей работы психолога, а также четко сформировать цели и задачи, которые следует поставить для решения проблемы респондента.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 научной точки зрения психологическая диагностика детей – это одна из областей психологии, применяющая различные методы тестирования и измерения особенностей личности для выявления и диагностирования истинного психологического состояния человека с интеграцией и анализом результатов.</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Среди существующих методов психологической диагностики подростков и детей можно выделить наиболее часто используемые – на основе косвенного или прямого наблюдения, объективные, опросные (анкета, интервью), экспериментальные. Все эти методы имеют одну конечную цель – понять, на какие аспекты психологического состояния респондента следует обратить внимание. Какой из методов рационально применить, психолог решает в каждом отдельном случае в зависимости от задач и объекта исследования. Любое психодиагностическое обследование детей включает в себя несколько этапов. В первую очередь это сбор данных, анализ и интерпретация полученной информации, а также составление психологического диагноза и прогноза.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i/>
          <w:iCs/>
          <w:sz w:val="24"/>
          <w:szCs w:val="24"/>
        </w:rPr>
        <w:t xml:space="preserve">Психологическая диагностика детей </w:t>
      </w:r>
      <w:r w:rsidRPr="00AF39EC">
        <w:rPr>
          <w:rFonts w:ascii="Times New Roman" w:hAnsi="Times New Roman" w:cs="Times New Roman"/>
          <w:sz w:val="24"/>
          <w:szCs w:val="24"/>
        </w:rPr>
        <w:t>позволяет выявить индивидуально-психологические особенности ребенка, а также оценить уровень его личностного и интеллектуального развития. Так как основные качества человека закладываются еще в раннем детстве. Именно на этом этапе родителям стоит обращать особое внимание на поведение своего ребенка и при возникновении сложных ситуаций искать способы их решения.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i/>
          <w:iCs/>
          <w:sz w:val="24"/>
          <w:szCs w:val="24"/>
        </w:rPr>
        <w:t>Психологическая диагностика подростков</w:t>
      </w:r>
      <w:r w:rsidRPr="00AF39EC">
        <w:rPr>
          <w:rFonts w:ascii="Times New Roman" w:hAnsi="Times New Roman" w:cs="Times New Roman"/>
          <w:b/>
          <w:bCs/>
          <w:sz w:val="24"/>
          <w:szCs w:val="24"/>
        </w:rPr>
        <w:t xml:space="preserve">, </w:t>
      </w:r>
      <w:r w:rsidRPr="00AF39EC">
        <w:rPr>
          <w:rFonts w:ascii="Times New Roman" w:hAnsi="Times New Roman" w:cs="Times New Roman"/>
          <w:sz w:val="24"/>
          <w:szCs w:val="24"/>
        </w:rPr>
        <w:t>поможет найти основную причину существующих проблем и устранить их при помощи современных и действенных методов.</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Психологическую диагностику подростков можно пройти по широкому спектру проблем:</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прогноз профессиональной карьеры;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диагностики психотипических особенностей;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исследование психологического здоровья.</w:t>
      </w:r>
    </w:p>
    <w:p w:rsidR="00AF39EC" w:rsidRPr="00AF39EC" w:rsidRDefault="00AF39EC" w:rsidP="00AF39EC">
      <w:pPr>
        <w:spacing w:after="0" w:line="240" w:lineRule="auto"/>
        <w:ind w:firstLine="709"/>
        <w:jc w:val="both"/>
        <w:rPr>
          <w:rFonts w:ascii="Times New Roman" w:hAnsi="Times New Roman" w:cs="Times New Roman"/>
          <w:b/>
          <w:bCs/>
          <w:i/>
          <w:sz w:val="24"/>
          <w:szCs w:val="24"/>
        </w:rPr>
      </w:pPr>
      <w:r w:rsidRPr="00AF39EC">
        <w:rPr>
          <w:rFonts w:ascii="Times New Roman" w:hAnsi="Times New Roman" w:cs="Times New Roman"/>
          <w:b/>
          <w:bCs/>
          <w:i/>
          <w:sz w:val="24"/>
          <w:szCs w:val="24"/>
        </w:rPr>
        <w:t>Коррекционная и развивающая работа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i/>
          <w:sz w:val="24"/>
          <w:szCs w:val="24"/>
        </w:rPr>
        <w:t xml:space="preserve">Цель </w:t>
      </w:r>
      <w:r w:rsidRPr="00AF39EC">
        <w:rPr>
          <w:rFonts w:ascii="Times New Roman" w:hAnsi="Times New Roman" w:cs="Times New Roman"/>
          <w:i/>
          <w:sz w:val="24"/>
          <w:szCs w:val="24"/>
        </w:rPr>
        <w:t>коррекционно-развивающей работы заключается в составлении системы работы с учащимися, испытывающими трудности обучения и адаптации.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Коррекционную и развивающую работу рекомендуется планировать и вести с учетом направлений и особенностей конкретного образовательного учреждения, специфики детского коллектива, отдельного ребенка.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Если в коррекционной работе психолог имеет определенный эталон психического развития, к которому стремится приблизить ребенка, то в развивающей работе он </w:t>
      </w:r>
      <w:r w:rsidRPr="00AF39EC">
        <w:rPr>
          <w:rFonts w:ascii="Times New Roman" w:hAnsi="Times New Roman" w:cs="Times New Roman"/>
          <w:sz w:val="24"/>
          <w:szCs w:val="24"/>
        </w:rPr>
        <w:lastRenderedPageBreak/>
        <w:t>ориентируется на средневозрастные нормы развития для создания таких условий, в которых ребенок сможет подняться на оптимальный для него уровень развития.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Развитие ребенка в пределах возрастной нормы не исключает наличие тех или иных проблем. В познавательной, эмоциональной, мотивационной, волевой, поведенческой и т.п. сферах, это и будет объектом коррекционной и развивающей работы психолога.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i/>
          <w:sz w:val="24"/>
          <w:szCs w:val="24"/>
        </w:rPr>
        <w:t>Психологическая коррекция</w:t>
      </w:r>
      <w:r w:rsidRPr="00AF39EC">
        <w:rPr>
          <w:rFonts w:ascii="Times New Roman" w:hAnsi="Times New Roman" w:cs="Times New Roman"/>
          <w:sz w:val="24"/>
          <w:szCs w:val="24"/>
        </w:rPr>
        <w:t xml:space="preserve"> – активное воздействие на процесс формирования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личности и сохранение ее индивидуальности, осуществляемое на основе совместной деятельности педагогов, психологов и других специалистов.</w:t>
      </w:r>
    </w:p>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Развивающая работа ведѐтся по основным направлениям:</w:t>
      </w:r>
    </w:p>
    <w:p w:rsidR="00AF39EC" w:rsidRPr="00AF39EC" w:rsidRDefault="00AF39EC" w:rsidP="00E33F77">
      <w:pPr>
        <w:numPr>
          <w:ilvl w:val="0"/>
          <w:numId w:val="11"/>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развитие познавательной сферы учащихся: внимания, воображения, мышления, памяти и т.д.;</w:t>
      </w:r>
    </w:p>
    <w:p w:rsidR="00AF39EC" w:rsidRPr="00AF39EC" w:rsidRDefault="00AF39EC" w:rsidP="00E33F77">
      <w:pPr>
        <w:numPr>
          <w:ilvl w:val="0"/>
          <w:numId w:val="11"/>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снятие тревожности, формирование адекватной самооценки;</w:t>
      </w:r>
    </w:p>
    <w:p w:rsidR="00AF39EC" w:rsidRPr="00AF39EC" w:rsidRDefault="00AF39EC" w:rsidP="00E33F77">
      <w:pPr>
        <w:numPr>
          <w:ilvl w:val="0"/>
          <w:numId w:val="11"/>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развитие навыков самоорганизации и самоконтроля;</w:t>
      </w:r>
    </w:p>
    <w:p w:rsidR="00AF39EC" w:rsidRPr="00AF39EC" w:rsidRDefault="00AF39EC" w:rsidP="00E33F77">
      <w:pPr>
        <w:numPr>
          <w:ilvl w:val="0"/>
          <w:numId w:val="11"/>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повышение сопротивляемости стрессу;</w:t>
      </w:r>
    </w:p>
    <w:p w:rsidR="00AF39EC" w:rsidRPr="00AF39EC" w:rsidRDefault="00AF39EC" w:rsidP="00E33F77">
      <w:pPr>
        <w:numPr>
          <w:ilvl w:val="0"/>
          <w:numId w:val="11"/>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актуализация внутренних ресурсов.</w:t>
      </w:r>
    </w:p>
    <w:p w:rsidR="00AF39EC" w:rsidRPr="00AF39EC" w:rsidRDefault="00AF39EC" w:rsidP="00AF39EC">
      <w:pPr>
        <w:spacing w:after="0" w:line="240" w:lineRule="auto"/>
        <w:ind w:firstLine="709"/>
        <w:jc w:val="both"/>
        <w:rPr>
          <w:rFonts w:ascii="Times New Roman" w:hAnsi="Times New Roman" w:cs="Times New Roman"/>
          <w:b/>
          <w:bCs/>
          <w:i/>
          <w:sz w:val="24"/>
          <w:szCs w:val="24"/>
        </w:rPr>
      </w:pPr>
      <w:r w:rsidRPr="00AF39EC">
        <w:rPr>
          <w:rFonts w:ascii="Times New Roman" w:hAnsi="Times New Roman" w:cs="Times New Roman"/>
          <w:b/>
          <w:bCs/>
          <w:i/>
          <w:sz w:val="24"/>
          <w:szCs w:val="24"/>
        </w:rPr>
        <w:t>Профилактика</w:t>
      </w:r>
    </w:p>
    <w:p w:rsidR="00AF39EC" w:rsidRPr="00AF39EC" w:rsidRDefault="00AF39EC" w:rsidP="00AF39EC">
      <w:pPr>
        <w:spacing w:after="0" w:line="240" w:lineRule="auto"/>
        <w:ind w:firstLine="709"/>
        <w:jc w:val="both"/>
        <w:rPr>
          <w:rFonts w:ascii="Times New Roman" w:hAnsi="Times New Roman" w:cs="Times New Roman"/>
          <w:i/>
          <w:iCs/>
          <w:sz w:val="24"/>
          <w:szCs w:val="24"/>
        </w:rPr>
      </w:pPr>
      <w:r w:rsidRPr="00AF39EC">
        <w:rPr>
          <w:rFonts w:ascii="Times New Roman" w:hAnsi="Times New Roman" w:cs="Times New Roman"/>
          <w:b/>
          <w:bCs/>
          <w:i/>
          <w:sz w:val="24"/>
          <w:szCs w:val="24"/>
        </w:rPr>
        <w:t>Цель</w:t>
      </w:r>
      <w:r w:rsidRPr="00AF39EC">
        <w:rPr>
          <w:rFonts w:ascii="Times New Roman" w:hAnsi="Times New Roman" w:cs="Times New Roman"/>
          <w:b/>
          <w:bCs/>
          <w:sz w:val="24"/>
          <w:szCs w:val="24"/>
        </w:rPr>
        <w:t xml:space="preserve">: </w:t>
      </w:r>
      <w:r w:rsidRPr="00AF39EC">
        <w:rPr>
          <w:rFonts w:ascii="Times New Roman" w:hAnsi="Times New Roman" w:cs="Times New Roman"/>
          <w:i/>
          <w:iCs/>
          <w:sz w:val="24"/>
          <w:szCs w:val="24"/>
        </w:rPr>
        <w:t>предотвращение возможных проблем в развитии и взаимодействии участников воспитательно-образовательного процесса.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sz w:val="24"/>
          <w:szCs w:val="24"/>
        </w:rPr>
        <w:t xml:space="preserve">Психологическая профилактика </w:t>
      </w:r>
      <w:r w:rsidRPr="00AF39EC">
        <w:rPr>
          <w:rFonts w:ascii="Times New Roman" w:hAnsi="Times New Roman" w:cs="Times New Roman"/>
          <w:sz w:val="24"/>
          <w:szCs w:val="24"/>
        </w:rPr>
        <w:t>– деятельность по предупреждению возможного неблагополучия в психическом и личностном развитии учащихся и созданию психологических условий, максимально благоприятных для этого развития.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Под психологической профилактикой понимается целенаправленная систематическая совместная работа специалистов, педагогов и родителей: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по предупреждению возможных социально-психологических проблем у детей;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по выявлению детей группы риска (по различным основаниям);</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по созданию благоприятного эмоционально-психологического климата в педагогического климата в педагогическом и детском коллективах.</w:t>
      </w:r>
    </w:p>
    <w:p w:rsidR="00AF39EC" w:rsidRPr="00AF39EC" w:rsidRDefault="00AF39EC" w:rsidP="00AF39EC">
      <w:pPr>
        <w:spacing w:after="0" w:line="240" w:lineRule="auto"/>
        <w:ind w:firstLine="709"/>
        <w:jc w:val="both"/>
        <w:rPr>
          <w:rFonts w:ascii="Times New Roman" w:hAnsi="Times New Roman" w:cs="Times New Roman"/>
          <w:b/>
          <w:bCs/>
          <w:i/>
          <w:sz w:val="24"/>
          <w:szCs w:val="24"/>
        </w:rPr>
      </w:pPr>
      <w:r w:rsidRPr="00AF39EC">
        <w:rPr>
          <w:rFonts w:ascii="Times New Roman" w:hAnsi="Times New Roman" w:cs="Times New Roman"/>
          <w:b/>
          <w:bCs/>
          <w:i/>
          <w:sz w:val="24"/>
          <w:szCs w:val="24"/>
        </w:rPr>
        <w:t>Психопрофилактическая диагностика осуществляется в форме: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скрининг - обследования всех детей с использованием метода экспертных оценок с целью выявления детей группы «психологического риска» и заключения о необходимости дальнейшей психокоррекционной работы с ним;</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устного и письменного опросов педагогов и родителей с целью уточнения социальной и образовательной ситуации развития и ребенка, а также выявления факторов, определяющих его попадание в категорию детей группы «психологического риска».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При неблагоприятных социальных условиях (гиперопеке, дефиците эмоционального контакта и др.), особенно на базе врожденного нарушения или типа ВНД (наиболее существенными являются такие параметры темперамента, как реакция на новые стимулы, приспособляемость, интенсивность эмоций и качество настроения), возможно появление отклонений в формировании личности.</w:t>
      </w:r>
    </w:p>
    <w:p w:rsidR="00AF39EC" w:rsidRPr="00AF39EC" w:rsidRDefault="00AF39EC" w:rsidP="00AF39EC">
      <w:pPr>
        <w:spacing w:after="0" w:line="240" w:lineRule="auto"/>
        <w:ind w:firstLine="709"/>
        <w:jc w:val="both"/>
        <w:rPr>
          <w:rFonts w:ascii="Times New Roman" w:hAnsi="Times New Roman" w:cs="Times New Roman"/>
          <w:b/>
          <w:bCs/>
          <w:i/>
          <w:sz w:val="24"/>
          <w:szCs w:val="24"/>
        </w:rPr>
      </w:pPr>
      <w:r w:rsidRPr="00AF39EC">
        <w:rPr>
          <w:rFonts w:ascii="Times New Roman" w:hAnsi="Times New Roman" w:cs="Times New Roman"/>
          <w:b/>
          <w:bCs/>
          <w:i/>
          <w:sz w:val="24"/>
          <w:szCs w:val="24"/>
        </w:rPr>
        <w:t>Профилактика отклонений в формировании личности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Под отклонениями в формировании личности (ОФЛ) подразумевается не только задержки в возникновении соответствующих новообразований личности (носящие пролонгированный характер и сочетающиеся с регрессивной защитной позицией), но и появление их искаженных форм и чисто негативных новообразований.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Первым признаком ОФЛ является эмоциональное выпадение ребенка из контакта с окружающими людьми, из коллектива сверстников (если оно обусловлено нарушением свойств эмоциональной регуляции: ситуативности, адекватности, избирательности, предметности и т.д.).</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Для них характерно неудовлетворенное эмоциональное состояние, которое выражается: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в расхождении эмоциональной привлекательности и значимости сверстника;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lastRenderedPageBreak/>
        <w:t>– в затруднениях в процессе реализации своей стратегической линии общения с</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ровесниками;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в формировании целого комплекса механизмов психологической защиты;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в формировании механизмов неустойчивой или акцентированной адаптации;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в освоении пассивно или активно-оборонительной позиции в социуме на фоне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развития «небезопасно-сопротивляющегося» или «небезопасно-избегающего» типа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взаимоотношений и привязанностей к близким людям.</w:t>
      </w:r>
    </w:p>
    <w:p w:rsidR="00AF39EC" w:rsidRPr="00AF39EC" w:rsidRDefault="00AF39EC" w:rsidP="00AF39EC">
      <w:pPr>
        <w:spacing w:after="0" w:line="240" w:lineRule="auto"/>
        <w:ind w:firstLine="709"/>
        <w:jc w:val="both"/>
        <w:rPr>
          <w:rFonts w:ascii="Times New Roman" w:hAnsi="Times New Roman" w:cs="Times New Roman"/>
          <w:b/>
          <w:bCs/>
          <w:i/>
          <w:iCs/>
          <w:sz w:val="24"/>
          <w:szCs w:val="24"/>
        </w:rPr>
      </w:pPr>
      <w:r w:rsidRPr="00AF39EC">
        <w:rPr>
          <w:rFonts w:ascii="Times New Roman" w:hAnsi="Times New Roman" w:cs="Times New Roman"/>
          <w:b/>
          <w:bCs/>
          <w:i/>
          <w:iCs/>
          <w:sz w:val="24"/>
          <w:szCs w:val="24"/>
        </w:rPr>
        <w:t>Обязательно:</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Работа по адаптации субъектов образовательного процесса (детей, педагогов, родителей) к условиям новой социальной среды: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анализ медицинских карт (карта «История развития ребенка») вновь поступающих детей для получения информации о развитии и здоровье ребенка, выявление детей группы риска, требующих повышенного внимания психолога;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групповые и индивидуальные консультации для родителей вновь поступающих</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детей;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информирование педагогов о выявленных особенностях ребенка и семьи, с целью</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оптимизации взаимодействия участников воспитательно-образовательного процесса.</w:t>
      </w:r>
    </w:p>
    <w:p w:rsidR="00AF39EC" w:rsidRPr="00AF39EC" w:rsidRDefault="00AF39EC" w:rsidP="00AF39EC">
      <w:pPr>
        <w:spacing w:after="0" w:line="240" w:lineRule="auto"/>
        <w:ind w:firstLine="709"/>
        <w:jc w:val="both"/>
        <w:rPr>
          <w:rFonts w:ascii="Times New Roman" w:hAnsi="Times New Roman" w:cs="Times New Roman"/>
          <w:b/>
          <w:bCs/>
          <w:i/>
          <w:iCs/>
          <w:sz w:val="24"/>
          <w:szCs w:val="24"/>
        </w:rPr>
      </w:pPr>
      <w:r w:rsidRPr="00AF39EC">
        <w:rPr>
          <w:rFonts w:ascii="Times New Roman" w:hAnsi="Times New Roman" w:cs="Times New Roman"/>
          <w:b/>
          <w:bCs/>
          <w:i/>
          <w:iCs/>
          <w:sz w:val="24"/>
          <w:szCs w:val="24"/>
        </w:rPr>
        <w:t>Дополнительно:</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Отслеживание динамики социально-эмоционального развития обучающихся.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Содействие благоприятному социально-психологическому климату в ОУ.</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Профилактика профессионального выгорания у педагогического коллектива.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Декада по профилактике употребления психоактивных веществ.</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Профилактическая работа осуществляется посредством включения во все виды работ психолога. Это происходит и на развивающих занятиях, и на консультациях, и при проведении психологической диагностики.</w:t>
      </w:r>
    </w:p>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b/>
          <w:bCs/>
          <w:i/>
          <w:sz w:val="24"/>
          <w:szCs w:val="24"/>
        </w:rPr>
        <w:t>Просвещение</w:t>
      </w:r>
    </w:p>
    <w:p w:rsidR="00AF39EC" w:rsidRPr="00AF39EC" w:rsidRDefault="00AF39EC" w:rsidP="00AF39EC">
      <w:pPr>
        <w:spacing w:after="0" w:line="240" w:lineRule="auto"/>
        <w:ind w:firstLine="709"/>
        <w:jc w:val="both"/>
        <w:rPr>
          <w:rFonts w:ascii="Times New Roman" w:hAnsi="Times New Roman" w:cs="Times New Roman"/>
          <w:i/>
          <w:iCs/>
          <w:sz w:val="24"/>
          <w:szCs w:val="24"/>
        </w:rPr>
      </w:pPr>
      <w:r w:rsidRPr="00AF39EC">
        <w:rPr>
          <w:rFonts w:ascii="Times New Roman" w:hAnsi="Times New Roman" w:cs="Times New Roman"/>
          <w:b/>
          <w:i/>
          <w:sz w:val="24"/>
          <w:szCs w:val="24"/>
        </w:rPr>
        <w:t>Цель:</w:t>
      </w:r>
      <w:r w:rsidRPr="00AF39EC">
        <w:rPr>
          <w:rFonts w:ascii="Times New Roman" w:hAnsi="Times New Roman" w:cs="Times New Roman"/>
          <w:sz w:val="24"/>
          <w:szCs w:val="24"/>
        </w:rPr>
        <w:t xml:space="preserve"> </w:t>
      </w:r>
      <w:r w:rsidRPr="00AF39EC">
        <w:rPr>
          <w:rFonts w:ascii="Times New Roman" w:hAnsi="Times New Roman" w:cs="Times New Roman"/>
          <w:i/>
          <w:iCs/>
          <w:sz w:val="24"/>
          <w:szCs w:val="24"/>
        </w:rPr>
        <w:t>создание условий для повышения психологической компетентности педагогов, администрации ОУ и родителей, а именно:</w:t>
      </w:r>
    </w:p>
    <w:p w:rsidR="00AF39EC" w:rsidRPr="00AF39EC" w:rsidRDefault="00AF39EC" w:rsidP="00AF39EC">
      <w:pPr>
        <w:spacing w:after="0" w:line="240" w:lineRule="auto"/>
        <w:ind w:firstLine="709"/>
        <w:jc w:val="both"/>
        <w:rPr>
          <w:rFonts w:ascii="Times New Roman" w:hAnsi="Times New Roman" w:cs="Times New Roman"/>
          <w:i/>
          <w:iCs/>
          <w:sz w:val="24"/>
          <w:szCs w:val="24"/>
        </w:rPr>
      </w:pPr>
      <w:r w:rsidRPr="00AF39EC">
        <w:rPr>
          <w:rFonts w:ascii="Times New Roman" w:hAnsi="Times New Roman" w:cs="Times New Roman"/>
          <w:sz w:val="24"/>
          <w:szCs w:val="24"/>
        </w:rPr>
        <w:t xml:space="preserve">– </w:t>
      </w:r>
      <w:r w:rsidRPr="00AF39EC">
        <w:rPr>
          <w:rFonts w:ascii="Times New Roman" w:hAnsi="Times New Roman" w:cs="Times New Roman"/>
          <w:i/>
          <w:iCs/>
          <w:sz w:val="24"/>
          <w:szCs w:val="24"/>
        </w:rPr>
        <w:t>актуализация и систематизация имеющихся знаний;</w:t>
      </w:r>
    </w:p>
    <w:p w:rsidR="00AF39EC" w:rsidRPr="00AF39EC" w:rsidRDefault="00AF39EC" w:rsidP="00AF39EC">
      <w:pPr>
        <w:spacing w:after="0" w:line="240" w:lineRule="auto"/>
        <w:ind w:firstLine="709"/>
        <w:jc w:val="both"/>
        <w:rPr>
          <w:rFonts w:ascii="Times New Roman" w:hAnsi="Times New Roman" w:cs="Times New Roman"/>
          <w:i/>
          <w:iCs/>
          <w:sz w:val="24"/>
          <w:szCs w:val="24"/>
        </w:rPr>
      </w:pPr>
      <w:r w:rsidRPr="00AF39EC">
        <w:rPr>
          <w:rFonts w:ascii="Times New Roman" w:hAnsi="Times New Roman" w:cs="Times New Roman"/>
          <w:sz w:val="24"/>
          <w:szCs w:val="24"/>
        </w:rPr>
        <w:t xml:space="preserve">– </w:t>
      </w:r>
      <w:r w:rsidRPr="00AF39EC">
        <w:rPr>
          <w:rFonts w:ascii="Times New Roman" w:hAnsi="Times New Roman" w:cs="Times New Roman"/>
          <w:i/>
          <w:iCs/>
          <w:sz w:val="24"/>
          <w:szCs w:val="24"/>
        </w:rPr>
        <w:t>повышение уровня психологических знаний;</w:t>
      </w:r>
    </w:p>
    <w:p w:rsidR="00AF39EC" w:rsidRPr="00AF39EC" w:rsidRDefault="00AF39EC" w:rsidP="00AF39EC">
      <w:pPr>
        <w:spacing w:after="0" w:line="240" w:lineRule="auto"/>
        <w:ind w:firstLine="709"/>
        <w:jc w:val="both"/>
        <w:rPr>
          <w:rFonts w:ascii="Times New Roman" w:hAnsi="Times New Roman" w:cs="Times New Roman"/>
          <w:i/>
          <w:iCs/>
          <w:sz w:val="24"/>
          <w:szCs w:val="24"/>
        </w:rPr>
      </w:pPr>
      <w:r w:rsidRPr="00AF39EC">
        <w:rPr>
          <w:rFonts w:ascii="Times New Roman" w:hAnsi="Times New Roman" w:cs="Times New Roman"/>
          <w:sz w:val="24"/>
          <w:szCs w:val="24"/>
        </w:rPr>
        <w:t xml:space="preserve">– </w:t>
      </w:r>
      <w:r w:rsidRPr="00AF39EC">
        <w:rPr>
          <w:rFonts w:ascii="Times New Roman" w:hAnsi="Times New Roman" w:cs="Times New Roman"/>
          <w:i/>
          <w:iCs/>
          <w:sz w:val="24"/>
          <w:szCs w:val="24"/>
        </w:rPr>
        <w:t>включение имеющихся знаний в структуру деятельности.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Психологическое просвещение является разделом профилактической деятельности специалиста-психолога, направленной на формирование у населения (учителей, воспитателей, школьников, родителей, общественности) положительных установок к психологической помощи, деятельности психолога-практика и расширение кругозора в области психологического знания.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Главная задача и смысл психологического просвещения заключается в том, чтобы знакомить учителей, воспитателей, родителей с основными закономерностями и условиями благоприятного психического развития ребенка, популяризовать и разъяснять результаты психологических исследований.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Психологу важно формировать у людей потребность в психологических знаниях и желание использовать их в работе с родителями и ребенком или в интересах развития собственной личности, а также достичь понимания необходимости практической психологии и работы психолога в детском саду, учебных заведениях и в различных частных и государственных учреждениях. </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Для психологического просвещения психолог использует различные </w:t>
      </w:r>
      <w:r w:rsidRPr="00AF39EC">
        <w:rPr>
          <w:rFonts w:ascii="Times New Roman" w:hAnsi="Times New Roman" w:cs="Times New Roman"/>
          <w:b/>
          <w:i/>
          <w:sz w:val="24"/>
          <w:szCs w:val="24"/>
        </w:rPr>
        <w:t>способы:</w:t>
      </w:r>
    </w:p>
    <w:p w:rsidR="00AF39EC" w:rsidRPr="00AF39EC" w:rsidRDefault="00AF39EC" w:rsidP="00E33F77">
      <w:pPr>
        <w:numPr>
          <w:ilvl w:val="0"/>
          <w:numId w:val="12"/>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вербальные (беседа, лекция, тематический семинар, выступление по радио, на телевидении);</w:t>
      </w:r>
    </w:p>
    <w:p w:rsidR="00AF39EC" w:rsidRPr="00AF39EC" w:rsidRDefault="00AF39EC" w:rsidP="00E33F77">
      <w:pPr>
        <w:numPr>
          <w:ilvl w:val="0"/>
          <w:numId w:val="12"/>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Интернет и размещение тематической информации на web-сайтах и т. п.</w:t>
      </w:r>
    </w:p>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Психологическое просвещение выполняет следующие четыре задачи:</w:t>
      </w:r>
    </w:p>
    <w:p w:rsidR="00AF39EC" w:rsidRPr="00AF39EC" w:rsidRDefault="00AF39EC" w:rsidP="00E33F77">
      <w:pPr>
        <w:numPr>
          <w:ilvl w:val="0"/>
          <w:numId w:val="13"/>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lastRenderedPageBreak/>
        <w:t>формирование научных установок и представлений о психологической науке и практической психологии (психологизация социума);</w:t>
      </w:r>
    </w:p>
    <w:p w:rsidR="00AF39EC" w:rsidRPr="00AF39EC" w:rsidRDefault="00AF39EC" w:rsidP="00E33F77">
      <w:pPr>
        <w:numPr>
          <w:ilvl w:val="0"/>
          <w:numId w:val="13"/>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информирование населения по вопросам психологического знания;</w:t>
      </w:r>
    </w:p>
    <w:p w:rsidR="00AF39EC" w:rsidRPr="00AF39EC" w:rsidRDefault="00AF39EC" w:rsidP="00E33F77">
      <w:pPr>
        <w:numPr>
          <w:ilvl w:val="0"/>
          <w:numId w:val="13"/>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формирование устойчивой потребности в применении и использовании психологических знаний в целях эффективной социализации подрастающего поколения и в целях собственного развития;</w:t>
      </w:r>
    </w:p>
    <w:p w:rsidR="00AF39EC" w:rsidRPr="00AF39EC" w:rsidRDefault="00AF39EC" w:rsidP="00E33F77">
      <w:pPr>
        <w:numPr>
          <w:ilvl w:val="0"/>
          <w:numId w:val="13"/>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профилактика дидактогений (реакции, дающая сдвиг в настроении личности и коллектива до болезненного состояния)</w:t>
      </w:r>
    </w:p>
    <w:p w:rsidR="00AF39EC" w:rsidRPr="00AF39EC" w:rsidRDefault="00AF39EC" w:rsidP="00AF39EC">
      <w:pPr>
        <w:spacing w:after="0" w:line="240" w:lineRule="auto"/>
        <w:ind w:firstLine="709"/>
        <w:jc w:val="both"/>
        <w:rPr>
          <w:rFonts w:ascii="Times New Roman" w:hAnsi="Times New Roman" w:cs="Times New Roman"/>
          <w:i/>
          <w:iCs/>
          <w:sz w:val="24"/>
          <w:szCs w:val="24"/>
        </w:rPr>
      </w:pPr>
      <w:r w:rsidRPr="00AF39EC">
        <w:rPr>
          <w:rFonts w:ascii="Times New Roman" w:hAnsi="Times New Roman" w:cs="Times New Roman"/>
          <w:i/>
          <w:iCs/>
          <w:sz w:val="24"/>
          <w:szCs w:val="24"/>
        </w:rPr>
        <w:t>Обязательно:</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Проведение систематизированного психологического просвещения педагогов.</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Проведение систематизированного психологического просвещения родителей в форме родительских собраний, круглых столов и пр. с обязательным учетом в тематике возраста детей и актуальности рассматриваемых тем для родителей.</w:t>
      </w:r>
    </w:p>
    <w:p w:rsidR="00AF39EC" w:rsidRPr="00AF39EC" w:rsidRDefault="00AF39EC" w:rsidP="00AF39EC">
      <w:pPr>
        <w:spacing w:after="0" w:line="240" w:lineRule="auto"/>
        <w:ind w:firstLine="709"/>
        <w:jc w:val="both"/>
        <w:rPr>
          <w:rFonts w:ascii="Times New Roman" w:hAnsi="Times New Roman" w:cs="Times New Roman"/>
          <w:i/>
          <w:iCs/>
          <w:sz w:val="24"/>
          <w:szCs w:val="24"/>
        </w:rPr>
      </w:pPr>
      <w:r w:rsidRPr="00AF39EC">
        <w:rPr>
          <w:rFonts w:ascii="Times New Roman" w:hAnsi="Times New Roman" w:cs="Times New Roman"/>
          <w:i/>
          <w:iCs/>
          <w:sz w:val="24"/>
          <w:szCs w:val="24"/>
        </w:rPr>
        <w:t>Дополнительно:</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Создание информационных уголков по типу «Советы психолога», «Психолого-</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педагогический словарь», «Советы психолога для выпускников и их родителей при сдачи экзаменов» и т.д.</w:t>
      </w:r>
    </w:p>
    <w:p w:rsidR="00AF39EC" w:rsidRPr="00AF39EC" w:rsidRDefault="00AF39EC" w:rsidP="00AF39EC">
      <w:pPr>
        <w:spacing w:after="0" w:line="240" w:lineRule="auto"/>
        <w:ind w:firstLine="709"/>
        <w:jc w:val="both"/>
        <w:rPr>
          <w:rFonts w:ascii="Times New Roman" w:hAnsi="Times New Roman" w:cs="Times New Roman"/>
          <w:b/>
          <w:bCs/>
          <w:i/>
          <w:sz w:val="24"/>
          <w:szCs w:val="24"/>
        </w:rPr>
      </w:pPr>
      <w:r w:rsidRPr="00AF39EC">
        <w:rPr>
          <w:rFonts w:ascii="Times New Roman" w:hAnsi="Times New Roman" w:cs="Times New Roman"/>
          <w:b/>
          <w:bCs/>
          <w:i/>
          <w:sz w:val="24"/>
          <w:szCs w:val="24"/>
        </w:rPr>
        <w:t>Экспертиза</w:t>
      </w:r>
    </w:p>
    <w:p w:rsidR="00AF39EC" w:rsidRPr="00AF39EC" w:rsidRDefault="00AF39EC" w:rsidP="00AF39EC">
      <w:pPr>
        <w:spacing w:after="0" w:line="240" w:lineRule="auto"/>
        <w:ind w:firstLine="709"/>
        <w:jc w:val="both"/>
        <w:rPr>
          <w:rFonts w:ascii="Times New Roman" w:hAnsi="Times New Roman" w:cs="Times New Roman"/>
          <w:i/>
          <w:iCs/>
          <w:sz w:val="24"/>
          <w:szCs w:val="24"/>
        </w:rPr>
      </w:pPr>
      <w:r w:rsidRPr="00AF39EC">
        <w:rPr>
          <w:rFonts w:ascii="Times New Roman" w:hAnsi="Times New Roman" w:cs="Times New Roman"/>
          <w:b/>
          <w:i/>
          <w:sz w:val="24"/>
          <w:szCs w:val="24"/>
        </w:rPr>
        <w:t>Цель:</w:t>
      </w:r>
      <w:r w:rsidRPr="00AF39EC">
        <w:rPr>
          <w:rFonts w:ascii="Times New Roman" w:hAnsi="Times New Roman" w:cs="Times New Roman"/>
          <w:sz w:val="24"/>
          <w:szCs w:val="24"/>
        </w:rPr>
        <w:t xml:space="preserve"> </w:t>
      </w:r>
      <w:r w:rsidRPr="00AF39EC">
        <w:rPr>
          <w:rFonts w:ascii="Times New Roman" w:hAnsi="Times New Roman" w:cs="Times New Roman"/>
          <w:i/>
          <w:iCs/>
          <w:sz w:val="24"/>
          <w:szCs w:val="24"/>
        </w:rPr>
        <w:t>исследование непатологических явлений психики и выявление влияния особенностей психического состояния личности на поведение лица в интересующий момент, психологический анализ личности заинтересованных участников процесса.</w:t>
      </w:r>
    </w:p>
    <w:p w:rsidR="00AF39EC" w:rsidRPr="00AF39EC" w:rsidRDefault="00AF39EC" w:rsidP="00AF39EC">
      <w:pPr>
        <w:spacing w:after="0" w:line="240" w:lineRule="auto"/>
        <w:ind w:firstLine="709"/>
        <w:jc w:val="both"/>
        <w:rPr>
          <w:rFonts w:ascii="Times New Roman" w:hAnsi="Times New Roman" w:cs="Times New Roman"/>
          <w:b/>
          <w:bCs/>
          <w:i/>
          <w:iCs/>
          <w:sz w:val="24"/>
          <w:szCs w:val="24"/>
        </w:rPr>
      </w:pPr>
      <w:r w:rsidRPr="00AF39EC">
        <w:rPr>
          <w:rFonts w:ascii="Times New Roman" w:hAnsi="Times New Roman" w:cs="Times New Roman"/>
          <w:sz w:val="24"/>
          <w:szCs w:val="24"/>
        </w:rPr>
        <w:t>При психолого-медико-педагогической экспертизе, прежде всего, решаются вопросы о том, где следует учиться ребенку – в массовой или коррекционной школе. Помещение ребенка с умственной неполноценностью в массовую школу может привести к невротическим реакциям такого ребенка, видящего свою несостоятельность по сравнению со здоровыми детьми, а с другой стороны, такая ситуация приводит и к нарушению педагогического процесса. Еще более негативные последствия для ребенка, семьи и общества имеет помещение нормального, но педагогически запущенного ученика, неправильно диагностированного как умственно неполноценного, в коррекционную школу.</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i/>
          <w:iCs/>
          <w:sz w:val="24"/>
          <w:szCs w:val="24"/>
        </w:rPr>
        <w:t>Каждое из названных направлений должно строиться с учетом возрастных</w:t>
      </w:r>
      <w:r w:rsidRPr="00AF39EC">
        <w:rPr>
          <w:rFonts w:ascii="Times New Roman" w:hAnsi="Times New Roman" w:cs="Times New Roman"/>
          <w:sz w:val="24"/>
          <w:szCs w:val="24"/>
        </w:rPr>
        <w:t xml:space="preserve"> </w:t>
      </w:r>
      <w:r w:rsidRPr="00AF39EC">
        <w:rPr>
          <w:rFonts w:ascii="Times New Roman" w:hAnsi="Times New Roman" w:cs="Times New Roman"/>
          <w:b/>
          <w:bCs/>
          <w:i/>
          <w:iCs/>
          <w:sz w:val="24"/>
          <w:szCs w:val="24"/>
        </w:rPr>
        <w:t>возможностей детей, ведущего вида деятельности и, по возможности, опираться на игровые технологии и приемы.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Психологическое сопровождение участников образовательного процесса позволит повысить его эффективность. Положения и рекомендации психологов могут стать основой проведения мониторингов с целью оценки успешности личностного и познавательного развития детей, позволит сохранить единство преемственности уровней общего образования.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Программа </w:t>
      </w:r>
      <w:r w:rsidRPr="00AF39EC">
        <w:rPr>
          <w:rFonts w:ascii="Times New Roman" w:hAnsi="Times New Roman" w:cs="Times New Roman"/>
          <w:b/>
          <w:bCs/>
          <w:i/>
          <w:iCs/>
          <w:sz w:val="24"/>
          <w:szCs w:val="24"/>
        </w:rPr>
        <w:t xml:space="preserve">сопровождения педагогов </w:t>
      </w:r>
      <w:r w:rsidRPr="00AF39EC">
        <w:rPr>
          <w:rFonts w:ascii="Times New Roman" w:hAnsi="Times New Roman" w:cs="Times New Roman"/>
          <w:sz w:val="24"/>
          <w:szCs w:val="24"/>
        </w:rPr>
        <w:t>нацелена на обучение методам и приемам формирования личностных характеристик обучающихся. В лицее психологическое сопровождение педагогов происходит за счет обучающих семинаров, мастер-классов, индивидуальных и групповых консультаций.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Программа </w:t>
      </w:r>
      <w:r w:rsidRPr="00AF39EC">
        <w:rPr>
          <w:rFonts w:ascii="Times New Roman" w:hAnsi="Times New Roman" w:cs="Times New Roman"/>
          <w:b/>
          <w:bCs/>
          <w:i/>
          <w:iCs/>
          <w:sz w:val="24"/>
          <w:szCs w:val="24"/>
        </w:rPr>
        <w:t xml:space="preserve">сопровождения родителей </w:t>
      </w:r>
      <w:r w:rsidRPr="00AF39EC">
        <w:rPr>
          <w:rFonts w:ascii="Times New Roman" w:hAnsi="Times New Roman" w:cs="Times New Roman"/>
          <w:sz w:val="24"/>
          <w:szCs w:val="24"/>
        </w:rPr>
        <w:t xml:space="preserve">помогает повысить их психологическую компетентность, помогает выстроить эмоционально-благоприятные детско-родительские отношения, осуществляется за счет групповых занятий с родителями, просветительской деятельности на родительских собраниях, индивидуальных консультациях. </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Психологическое </w:t>
      </w:r>
      <w:r w:rsidRPr="00AF39EC">
        <w:rPr>
          <w:rFonts w:ascii="Times New Roman" w:hAnsi="Times New Roman" w:cs="Times New Roman"/>
          <w:b/>
          <w:bCs/>
          <w:i/>
          <w:iCs/>
          <w:sz w:val="24"/>
          <w:szCs w:val="24"/>
        </w:rPr>
        <w:t xml:space="preserve">сопровождение участников </w:t>
      </w:r>
      <w:r w:rsidRPr="00AF39EC">
        <w:rPr>
          <w:rFonts w:ascii="Times New Roman" w:hAnsi="Times New Roman" w:cs="Times New Roman"/>
          <w:sz w:val="24"/>
          <w:szCs w:val="24"/>
        </w:rPr>
        <w:t>образовательного процесса позволяет повысить его эффективность. Положения и рекомендации психологов могут стать основой проведения мониторингов с целью оценки успешности личностного и познавательного развития детей, позволит сохранить единство преемственности уровней общего образования, что является необходимым условием для успешного введения ФГОС в систему образования.</w:t>
      </w:r>
    </w:p>
    <w:p w:rsidR="00AF39EC" w:rsidRPr="00AF39EC" w:rsidRDefault="00AF39EC" w:rsidP="00AF39EC">
      <w:pPr>
        <w:spacing w:after="0" w:line="240" w:lineRule="auto"/>
        <w:ind w:firstLine="709"/>
        <w:jc w:val="both"/>
        <w:rPr>
          <w:rFonts w:ascii="Times New Roman" w:hAnsi="Times New Roman" w:cs="Times New Roman"/>
          <w:b/>
          <w:bCs/>
          <w:i/>
          <w:iCs/>
          <w:sz w:val="24"/>
          <w:szCs w:val="24"/>
        </w:rPr>
      </w:pPr>
      <w:r w:rsidRPr="00AF39EC">
        <w:rPr>
          <w:rFonts w:ascii="Times New Roman" w:hAnsi="Times New Roman" w:cs="Times New Roman"/>
          <w:b/>
          <w:bCs/>
          <w:i/>
          <w:iCs/>
          <w:sz w:val="24"/>
          <w:szCs w:val="24"/>
        </w:rPr>
        <w:lastRenderedPageBreak/>
        <w:t>Роль психолога в системах взаимодействия с участниками образовательного процесса в рамках внедрения ФГОС СОО:</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sz w:val="24"/>
          <w:szCs w:val="24"/>
        </w:rPr>
        <w:t xml:space="preserve">психолог -  администрация ОУ </w:t>
      </w:r>
    </w:p>
    <w:p w:rsidR="00AF39EC" w:rsidRPr="00AF39EC" w:rsidRDefault="00AF39EC" w:rsidP="00E33F77">
      <w:pPr>
        <w:widowControl w:val="0"/>
        <w:numPr>
          <w:ilvl w:val="0"/>
          <w:numId w:val="8"/>
        </w:numPr>
        <w:autoSpaceDE w:val="0"/>
        <w:autoSpaceDN w:val="0"/>
        <w:adjustRightInd w:val="0"/>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психологическая экспертиза проектируемых, реализуемых моделей образовательной среды с точки зрения возрастного и индивидуального развития школьников;</w:t>
      </w:r>
    </w:p>
    <w:p w:rsidR="00AF39EC" w:rsidRPr="00AF39EC" w:rsidRDefault="00AF39EC" w:rsidP="00E33F77">
      <w:pPr>
        <w:widowControl w:val="0"/>
        <w:numPr>
          <w:ilvl w:val="0"/>
          <w:numId w:val="8"/>
        </w:numPr>
        <w:autoSpaceDE w:val="0"/>
        <w:autoSpaceDN w:val="0"/>
        <w:adjustRightInd w:val="0"/>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Разработка совместно с педагогами программы по формированию УУД, программы коррекционной работы для детей с ОВЗ;</w:t>
      </w:r>
    </w:p>
    <w:p w:rsidR="00AF39EC" w:rsidRPr="00AF39EC" w:rsidRDefault="00AF39EC" w:rsidP="00E33F77">
      <w:pPr>
        <w:widowControl w:val="0"/>
        <w:numPr>
          <w:ilvl w:val="0"/>
          <w:numId w:val="8"/>
        </w:numPr>
        <w:autoSpaceDE w:val="0"/>
        <w:autoSpaceDN w:val="0"/>
        <w:adjustRightInd w:val="0"/>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совместное планирование внеурочной деятельности;</w:t>
      </w:r>
    </w:p>
    <w:p w:rsidR="00AF39EC" w:rsidRPr="00AF39EC" w:rsidRDefault="00AF39EC" w:rsidP="00E33F77">
      <w:pPr>
        <w:widowControl w:val="0"/>
        <w:numPr>
          <w:ilvl w:val="0"/>
          <w:numId w:val="8"/>
        </w:numPr>
        <w:autoSpaceDE w:val="0"/>
        <w:autoSpaceDN w:val="0"/>
        <w:adjustRightInd w:val="0"/>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формирование  у педагогов мотивации к переходу  на новые стандарты;</w:t>
      </w:r>
    </w:p>
    <w:p w:rsidR="00AF39EC" w:rsidRPr="00AF39EC" w:rsidRDefault="00AF39EC" w:rsidP="00E33F77">
      <w:pPr>
        <w:widowControl w:val="0"/>
        <w:numPr>
          <w:ilvl w:val="0"/>
          <w:numId w:val="8"/>
        </w:numPr>
        <w:autoSpaceDE w:val="0"/>
        <w:autoSpaceDN w:val="0"/>
        <w:adjustRightInd w:val="0"/>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психологическое сопровождение и мониторинг развития УУД;</w:t>
      </w:r>
    </w:p>
    <w:p w:rsidR="00AF39EC" w:rsidRPr="00AF39EC" w:rsidRDefault="00AF39EC" w:rsidP="00E33F77">
      <w:pPr>
        <w:widowControl w:val="0"/>
        <w:numPr>
          <w:ilvl w:val="0"/>
          <w:numId w:val="8"/>
        </w:numPr>
        <w:autoSpaceDE w:val="0"/>
        <w:autoSpaceDN w:val="0"/>
        <w:adjustRightInd w:val="0"/>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разработка совместно с педагогами индивидуальных образовательных траекторий. </w:t>
      </w:r>
    </w:p>
    <w:p w:rsidR="00AF39EC" w:rsidRPr="00AF39EC" w:rsidRDefault="00AF39EC" w:rsidP="00AF39EC">
      <w:pPr>
        <w:spacing w:after="0" w:line="240" w:lineRule="auto"/>
        <w:ind w:firstLine="709"/>
        <w:jc w:val="both"/>
        <w:rPr>
          <w:rFonts w:ascii="Times New Roman" w:hAnsi="Times New Roman" w:cs="Times New Roman"/>
          <w:b/>
          <w:bCs/>
          <w:sz w:val="24"/>
          <w:szCs w:val="24"/>
        </w:rPr>
      </w:pPr>
      <w:r w:rsidRPr="00AF39EC">
        <w:rPr>
          <w:rFonts w:ascii="Times New Roman" w:hAnsi="Times New Roman" w:cs="Times New Roman"/>
          <w:b/>
          <w:bCs/>
          <w:sz w:val="24"/>
          <w:szCs w:val="24"/>
        </w:rPr>
        <w:t>психолог – педагог ОУ</w:t>
      </w:r>
    </w:p>
    <w:p w:rsidR="00AF39EC" w:rsidRPr="00AF39EC" w:rsidRDefault="00AF39EC" w:rsidP="00E33F77">
      <w:pPr>
        <w:widowControl w:val="0"/>
        <w:numPr>
          <w:ilvl w:val="0"/>
          <w:numId w:val="9"/>
        </w:numPr>
        <w:autoSpaceDE w:val="0"/>
        <w:autoSpaceDN w:val="0"/>
        <w:adjustRightInd w:val="0"/>
        <w:spacing w:after="0" w:line="240" w:lineRule="auto"/>
        <w:ind w:left="0" w:firstLine="709"/>
        <w:jc w:val="both"/>
        <w:rPr>
          <w:rFonts w:ascii="Times New Roman" w:hAnsi="Times New Roman" w:cs="Times New Roman"/>
          <w:bCs/>
          <w:sz w:val="24"/>
          <w:szCs w:val="24"/>
        </w:rPr>
      </w:pPr>
      <w:r w:rsidRPr="00AF39EC">
        <w:rPr>
          <w:rFonts w:ascii="Times New Roman" w:hAnsi="Times New Roman" w:cs="Times New Roman"/>
          <w:bCs/>
          <w:sz w:val="24"/>
          <w:szCs w:val="24"/>
        </w:rPr>
        <w:t xml:space="preserve">повышение психологической компетентности педагогов по вопросам формирования УУД в учебной и внеурочной деятельности; </w:t>
      </w:r>
    </w:p>
    <w:p w:rsidR="00AF39EC" w:rsidRPr="00AF39EC" w:rsidRDefault="00AF39EC" w:rsidP="00E33F77">
      <w:pPr>
        <w:widowControl w:val="0"/>
        <w:numPr>
          <w:ilvl w:val="0"/>
          <w:numId w:val="9"/>
        </w:numPr>
        <w:autoSpaceDE w:val="0"/>
        <w:autoSpaceDN w:val="0"/>
        <w:adjustRightInd w:val="0"/>
        <w:spacing w:after="0" w:line="240" w:lineRule="auto"/>
        <w:ind w:left="0" w:firstLine="709"/>
        <w:jc w:val="both"/>
        <w:rPr>
          <w:rFonts w:ascii="Times New Roman" w:hAnsi="Times New Roman" w:cs="Times New Roman"/>
          <w:bCs/>
          <w:sz w:val="24"/>
          <w:szCs w:val="24"/>
        </w:rPr>
      </w:pPr>
      <w:r w:rsidRPr="00AF39EC">
        <w:rPr>
          <w:rFonts w:ascii="Times New Roman" w:hAnsi="Times New Roman" w:cs="Times New Roman"/>
          <w:bCs/>
          <w:sz w:val="24"/>
          <w:szCs w:val="24"/>
        </w:rPr>
        <w:t>психологическое сопровождения педагогов, учащихся в условиях реализации  новых  стандартов;</w:t>
      </w:r>
    </w:p>
    <w:p w:rsidR="00AF39EC" w:rsidRPr="00AF39EC" w:rsidRDefault="00AF39EC" w:rsidP="00E33F77">
      <w:pPr>
        <w:widowControl w:val="0"/>
        <w:numPr>
          <w:ilvl w:val="0"/>
          <w:numId w:val="9"/>
        </w:numPr>
        <w:autoSpaceDE w:val="0"/>
        <w:autoSpaceDN w:val="0"/>
        <w:adjustRightInd w:val="0"/>
        <w:spacing w:after="0" w:line="240" w:lineRule="auto"/>
        <w:ind w:left="0" w:firstLine="709"/>
        <w:jc w:val="both"/>
        <w:rPr>
          <w:rFonts w:ascii="Times New Roman" w:hAnsi="Times New Roman" w:cs="Times New Roman"/>
          <w:bCs/>
          <w:sz w:val="24"/>
          <w:szCs w:val="24"/>
        </w:rPr>
      </w:pPr>
      <w:r w:rsidRPr="00AF39EC">
        <w:rPr>
          <w:rFonts w:ascii="Times New Roman" w:hAnsi="Times New Roman" w:cs="Times New Roman"/>
          <w:bCs/>
          <w:sz w:val="24"/>
          <w:szCs w:val="24"/>
        </w:rPr>
        <w:t xml:space="preserve">совместное выстраивание индивидуальных образовательных траекторий учащихся </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sz w:val="24"/>
          <w:szCs w:val="24"/>
        </w:rPr>
        <w:t xml:space="preserve">психолог -  родитель </w:t>
      </w:r>
    </w:p>
    <w:p w:rsidR="00AF39EC" w:rsidRPr="00AF39EC" w:rsidRDefault="00AF39EC" w:rsidP="00E33F77">
      <w:pPr>
        <w:widowControl w:val="0"/>
        <w:numPr>
          <w:ilvl w:val="0"/>
          <w:numId w:val="10"/>
        </w:numPr>
        <w:autoSpaceDE w:val="0"/>
        <w:autoSpaceDN w:val="0"/>
        <w:adjustRightInd w:val="0"/>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психологическое просвещение и консультирования родителей по  внедрению новых образовательных стандартов;</w:t>
      </w:r>
    </w:p>
    <w:p w:rsidR="00AF39EC" w:rsidRPr="00AF39EC" w:rsidRDefault="00AF39EC" w:rsidP="00E33F77">
      <w:pPr>
        <w:widowControl w:val="0"/>
        <w:numPr>
          <w:ilvl w:val="0"/>
          <w:numId w:val="10"/>
        </w:numPr>
        <w:autoSpaceDE w:val="0"/>
        <w:autoSpaceDN w:val="0"/>
        <w:adjustRightInd w:val="0"/>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разработка индивидуальных рекомендаций по развитию и воспитанию детей, имеющих проблемы в развитии </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Включая требования к результатам освоения, к структуре, к условиям реализации образовательной деятельности Стандарт становится основой объективной оценки, являющейся базой самоопределения выпускника.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sz w:val="24"/>
          <w:szCs w:val="24"/>
        </w:rPr>
        <w:t xml:space="preserve">Целью </w:t>
      </w:r>
      <w:r w:rsidRPr="00AF39EC">
        <w:rPr>
          <w:rFonts w:ascii="Times New Roman" w:hAnsi="Times New Roman" w:cs="Times New Roman"/>
          <w:sz w:val="24"/>
          <w:szCs w:val="24"/>
        </w:rPr>
        <w:t>психолого-педагогического сопровождения внедрения ФГОС становится организация такого взаимодействия, которое может содействовать созданию:</w:t>
      </w:r>
    </w:p>
    <w:p w:rsidR="00AF39EC" w:rsidRPr="00AF39EC" w:rsidRDefault="00AF39EC" w:rsidP="00E33F77">
      <w:pPr>
        <w:numPr>
          <w:ilvl w:val="0"/>
          <w:numId w:val="14"/>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Личностной культуры</w:t>
      </w:r>
    </w:p>
    <w:p w:rsidR="00AF39EC" w:rsidRPr="00AF39EC" w:rsidRDefault="00AF39EC" w:rsidP="00E33F77">
      <w:pPr>
        <w:numPr>
          <w:ilvl w:val="0"/>
          <w:numId w:val="14"/>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Семейной культуры</w:t>
      </w:r>
    </w:p>
    <w:p w:rsidR="00AF39EC" w:rsidRPr="00AF39EC" w:rsidRDefault="00AF39EC" w:rsidP="00E33F77">
      <w:pPr>
        <w:numPr>
          <w:ilvl w:val="0"/>
          <w:numId w:val="14"/>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Социальной (экологической) культуры.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Признание ценностно-нравственного и системообразующего значения образования в модернизации общества опирается в первую очередь на смену приоритетов в структуре образовательного процесса:</w:t>
      </w:r>
    </w:p>
    <w:p w:rsidR="00AF39EC" w:rsidRPr="00AF39EC" w:rsidRDefault="00AF39EC" w:rsidP="00E33F77">
      <w:pPr>
        <w:numPr>
          <w:ilvl w:val="0"/>
          <w:numId w:val="15"/>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 результатов учебной деятельности на получение социально-воспитательного эффекта у подрастающего поколения;</w:t>
      </w:r>
    </w:p>
    <w:p w:rsidR="00AF39EC" w:rsidRPr="00AF39EC" w:rsidRDefault="00AF39EC" w:rsidP="00E33F77">
      <w:pPr>
        <w:numPr>
          <w:ilvl w:val="0"/>
          <w:numId w:val="15"/>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 углубленного знания предмета и методики его преподавания на построение профессиональной позиции в ответ на актуальный социальный заказ и развитие саморефлексии педагогических кадров;</w:t>
      </w:r>
    </w:p>
    <w:p w:rsidR="00AF39EC" w:rsidRPr="00AF39EC" w:rsidRDefault="00AF39EC" w:rsidP="00E33F77">
      <w:pPr>
        <w:numPr>
          <w:ilvl w:val="0"/>
          <w:numId w:val="15"/>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 бессистемного провозглашения социальных лозунгов к целостной картине мира.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 основе психологической составляющей, должен лежать инновационный механизма взаимодействия социально-педагогической службы образовательных</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учреждений (педагогов-психологов, социальных педагогов, учителей-дефектологов, учителей-логопедов) и педагогических кадров с привлечением социо-культурного ресурса города и округа.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Эффективность достижения конечной цели ФГОС реальна тогда, когда психологическое образование и воспитание становится стержнем, пронизывающим</w:t>
      </w:r>
    </w:p>
    <w:p w:rsidR="00AF39EC" w:rsidRPr="00446EE1"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sz w:val="24"/>
          <w:szCs w:val="24"/>
        </w:rPr>
        <w:t xml:space="preserve">последовательно и целенаправленно </w:t>
      </w:r>
      <w:r w:rsidRPr="00446EE1">
        <w:rPr>
          <w:rFonts w:ascii="Times New Roman" w:hAnsi="Times New Roman" w:cs="Times New Roman"/>
          <w:sz w:val="24"/>
          <w:szCs w:val="24"/>
        </w:rPr>
        <w:t>7 элементов матричной структуры</w:t>
      </w:r>
      <w:r w:rsidRPr="00AF39EC">
        <w:rPr>
          <w:rFonts w:ascii="Times New Roman" w:hAnsi="Times New Roman" w:cs="Times New Roman"/>
          <w:sz w:val="24"/>
          <w:szCs w:val="24"/>
        </w:rPr>
        <w:t xml:space="preserve">, </w:t>
      </w:r>
      <w:r w:rsidRPr="00446EE1">
        <w:rPr>
          <w:rFonts w:ascii="Times New Roman" w:hAnsi="Times New Roman" w:cs="Times New Roman"/>
          <w:sz w:val="24"/>
          <w:szCs w:val="24"/>
        </w:rPr>
        <w:t>где</w:t>
      </w:r>
      <w:r w:rsidRPr="00446EE1">
        <w:rPr>
          <w:rFonts w:ascii="Times New Roman" w:hAnsi="Times New Roman" w:cs="Times New Roman"/>
          <w:i/>
          <w:sz w:val="24"/>
          <w:szCs w:val="24"/>
        </w:rPr>
        <w:t xml:space="preserve"> ядро –</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446EE1">
        <w:rPr>
          <w:rFonts w:ascii="Times New Roman" w:hAnsi="Times New Roman" w:cs="Times New Roman"/>
          <w:i/>
          <w:sz w:val="24"/>
          <w:szCs w:val="24"/>
        </w:rPr>
        <w:lastRenderedPageBreak/>
        <w:t>ребенок,</w:t>
      </w:r>
      <w:r w:rsidRPr="00446EE1">
        <w:rPr>
          <w:rFonts w:ascii="Times New Roman" w:hAnsi="Times New Roman" w:cs="Times New Roman"/>
          <w:sz w:val="24"/>
          <w:szCs w:val="24"/>
        </w:rPr>
        <w:t xml:space="preserve"> включенный далее в последующие по расширению значимости</w:t>
      </w:r>
      <w:r w:rsidRPr="00AF39EC">
        <w:rPr>
          <w:rFonts w:ascii="Times New Roman" w:hAnsi="Times New Roman" w:cs="Times New Roman"/>
          <w:sz w:val="24"/>
          <w:szCs w:val="24"/>
        </w:rPr>
        <w:t xml:space="preserve"> пространства:</w:t>
      </w:r>
    </w:p>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Ребенок – семья – учитель – детский социум – среда образовательного учреждения – микросоциум района – информационное поле.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Каждый из элементов целостен и имеет структуру значимых приоритетов.</w:t>
      </w:r>
    </w:p>
    <w:p w:rsidR="00AF39EC" w:rsidRPr="00446EE1" w:rsidRDefault="00AF39EC" w:rsidP="00AF39EC">
      <w:pPr>
        <w:spacing w:after="0" w:line="240" w:lineRule="auto"/>
        <w:ind w:firstLine="709"/>
        <w:jc w:val="both"/>
        <w:rPr>
          <w:rFonts w:ascii="Times New Roman" w:hAnsi="Times New Roman" w:cs="Times New Roman"/>
          <w:bCs/>
          <w:iCs/>
          <w:sz w:val="24"/>
          <w:szCs w:val="24"/>
        </w:rPr>
      </w:pPr>
      <w:r w:rsidRPr="00446EE1">
        <w:rPr>
          <w:rFonts w:ascii="Times New Roman" w:hAnsi="Times New Roman" w:cs="Times New Roman"/>
          <w:bCs/>
          <w:iCs/>
          <w:sz w:val="24"/>
          <w:szCs w:val="24"/>
        </w:rPr>
        <w:t>Я (ребенок)</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 Целостность природы:</w:t>
      </w:r>
    </w:p>
    <w:p w:rsidR="00AF39EC" w:rsidRPr="00AF39EC" w:rsidRDefault="00AF39EC" w:rsidP="00E33F77">
      <w:pPr>
        <w:numPr>
          <w:ilvl w:val="0"/>
          <w:numId w:val="16"/>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физическое здоровье (основа здоровья);</w:t>
      </w:r>
    </w:p>
    <w:p w:rsidR="00AF39EC" w:rsidRPr="00AF39EC" w:rsidRDefault="00AF39EC" w:rsidP="00E33F77">
      <w:pPr>
        <w:numPr>
          <w:ilvl w:val="0"/>
          <w:numId w:val="16"/>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эмоциональное здоровье;</w:t>
      </w:r>
    </w:p>
    <w:p w:rsidR="00AF39EC" w:rsidRPr="00AF39EC" w:rsidRDefault="00AF39EC" w:rsidP="00E33F77">
      <w:pPr>
        <w:numPr>
          <w:ilvl w:val="0"/>
          <w:numId w:val="16"/>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ментальное здоровье;</w:t>
      </w:r>
    </w:p>
    <w:p w:rsidR="00AF39EC" w:rsidRPr="00AF39EC" w:rsidRDefault="00AF39EC" w:rsidP="00E33F77">
      <w:pPr>
        <w:numPr>
          <w:ilvl w:val="0"/>
          <w:numId w:val="16"/>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социальное здоровье;</w:t>
      </w:r>
    </w:p>
    <w:p w:rsidR="00AF39EC" w:rsidRPr="00AF39EC" w:rsidRDefault="00AF39EC" w:rsidP="00E33F77">
      <w:pPr>
        <w:numPr>
          <w:ilvl w:val="0"/>
          <w:numId w:val="16"/>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духовно-нравственное здоровье.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2. Целостность психических потребностей:</w:t>
      </w:r>
    </w:p>
    <w:p w:rsidR="00AF39EC" w:rsidRPr="00AF39EC" w:rsidRDefault="00AF39EC" w:rsidP="00E33F77">
      <w:pPr>
        <w:numPr>
          <w:ilvl w:val="0"/>
          <w:numId w:val="17"/>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безусловная любовь (основа психического здоровья);</w:t>
      </w:r>
    </w:p>
    <w:p w:rsidR="00AF39EC" w:rsidRPr="00AF39EC" w:rsidRDefault="00AF39EC" w:rsidP="00E33F77">
      <w:pPr>
        <w:numPr>
          <w:ilvl w:val="0"/>
          <w:numId w:val="17"/>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психологическая безопасность;</w:t>
      </w:r>
    </w:p>
    <w:p w:rsidR="00AF39EC" w:rsidRPr="00AF39EC" w:rsidRDefault="00AF39EC" w:rsidP="00E33F77">
      <w:pPr>
        <w:numPr>
          <w:ilvl w:val="0"/>
          <w:numId w:val="17"/>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внимание;</w:t>
      </w:r>
    </w:p>
    <w:p w:rsidR="00AF39EC" w:rsidRPr="00AF39EC" w:rsidRDefault="00AF39EC" w:rsidP="00E33F77">
      <w:pPr>
        <w:numPr>
          <w:ilvl w:val="0"/>
          <w:numId w:val="17"/>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личные границы;</w:t>
      </w:r>
    </w:p>
    <w:p w:rsidR="00AF39EC" w:rsidRPr="00AF39EC" w:rsidRDefault="00AF39EC" w:rsidP="00E33F77">
      <w:pPr>
        <w:numPr>
          <w:ilvl w:val="0"/>
          <w:numId w:val="17"/>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признание.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3. Целостность картины мира:</w:t>
      </w:r>
    </w:p>
    <w:p w:rsidR="00AF39EC" w:rsidRPr="00AF39EC" w:rsidRDefault="00AF39EC" w:rsidP="00E33F77">
      <w:pPr>
        <w:numPr>
          <w:ilvl w:val="0"/>
          <w:numId w:val="18"/>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Я – Подсознание (основа социализации);</w:t>
      </w:r>
    </w:p>
    <w:p w:rsidR="00AF39EC" w:rsidRPr="00AF39EC" w:rsidRDefault="00AF39EC" w:rsidP="00E33F77">
      <w:pPr>
        <w:numPr>
          <w:ilvl w:val="0"/>
          <w:numId w:val="18"/>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Я – Я на сознательном уровне;</w:t>
      </w:r>
    </w:p>
    <w:p w:rsidR="00AF39EC" w:rsidRPr="00AF39EC" w:rsidRDefault="00AF39EC" w:rsidP="00E33F77">
      <w:pPr>
        <w:numPr>
          <w:ilvl w:val="0"/>
          <w:numId w:val="18"/>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Я – Другие;</w:t>
      </w:r>
    </w:p>
    <w:p w:rsidR="00AF39EC" w:rsidRPr="00AF39EC" w:rsidRDefault="00AF39EC" w:rsidP="00E33F77">
      <w:pPr>
        <w:numPr>
          <w:ilvl w:val="0"/>
          <w:numId w:val="18"/>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Я – Мир;</w:t>
      </w:r>
    </w:p>
    <w:p w:rsidR="00AF39EC" w:rsidRPr="00AF39EC" w:rsidRDefault="00AF39EC" w:rsidP="00E33F77">
      <w:pPr>
        <w:numPr>
          <w:ilvl w:val="0"/>
          <w:numId w:val="18"/>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Я – Связь поколений.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4. Целостность биографии:</w:t>
      </w:r>
    </w:p>
    <w:p w:rsidR="00AF39EC" w:rsidRPr="00AF39EC" w:rsidRDefault="00AF39EC" w:rsidP="00E33F77">
      <w:pPr>
        <w:numPr>
          <w:ilvl w:val="0"/>
          <w:numId w:val="19"/>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перинатальный период (основа самоидентичности);</w:t>
      </w:r>
    </w:p>
    <w:p w:rsidR="00AF39EC" w:rsidRPr="00AF39EC" w:rsidRDefault="00AF39EC" w:rsidP="00E33F77">
      <w:pPr>
        <w:numPr>
          <w:ilvl w:val="0"/>
          <w:numId w:val="19"/>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от рождения до 7 лет;</w:t>
      </w:r>
    </w:p>
    <w:p w:rsidR="00AF39EC" w:rsidRPr="00AF39EC" w:rsidRDefault="00AF39EC" w:rsidP="00E33F77">
      <w:pPr>
        <w:numPr>
          <w:ilvl w:val="0"/>
          <w:numId w:val="19"/>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от 7 лет до 14 лет;</w:t>
      </w:r>
    </w:p>
    <w:p w:rsidR="00AF39EC" w:rsidRPr="00AF39EC" w:rsidRDefault="00AF39EC" w:rsidP="00E33F77">
      <w:pPr>
        <w:numPr>
          <w:ilvl w:val="0"/>
          <w:numId w:val="19"/>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от 14 до 21 года;</w:t>
      </w:r>
    </w:p>
    <w:p w:rsidR="00AF39EC" w:rsidRPr="00AF39EC" w:rsidRDefault="00AF39EC" w:rsidP="00E33F77">
      <w:pPr>
        <w:numPr>
          <w:ilvl w:val="0"/>
          <w:numId w:val="19"/>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взрослая жизнь как проекция периода детства.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5. Целостность раскрытия ресурса:</w:t>
      </w:r>
    </w:p>
    <w:p w:rsidR="00AF39EC" w:rsidRPr="00AF39EC" w:rsidRDefault="00AF39EC" w:rsidP="00E33F77">
      <w:pPr>
        <w:numPr>
          <w:ilvl w:val="0"/>
          <w:numId w:val="20"/>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самовосприятие на основе развития саморефлексии;</w:t>
      </w:r>
    </w:p>
    <w:p w:rsidR="00AF39EC" w:rsidRPr="00AF39EC" w:rsidRDefault="00AF39EC" w:rsidP="00E33F77">
      <w:pPr>
        <w:numPr>
          <w:ilvl w:val="0"/>
          <w:numId w:val="20"/>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самопознание;</w:t>
      </w:r>
    </w:p>
    <w:p w:rsidR="00AF39EC" w:rsidRPr="00AF39EC" w:rsidRDefault="00AF39EC" w:rsidP="00E33F77">
      <w:pPr>
        <w:numPr>
          <w:ilvl w:val="0"/>
          <w:numId w:val="20"/>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самовыражение;</w:t>
      </w:r>
    </w:p>
    <w:p w:rsidR="00AF39EC" w:rsidRPr="00AF39EC" w:rsidRDefault="00AF39EC" w:rsidP="00E33F77">
      <w:pPr>
        <w:numPr>
          <w:ilvl w:val="0"/>
          <w:numId w:val="20"/>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самоактуализация;</w:t>
      </w:r>
    </w:p>
    <w:p w:rsidR="00AF39EC" w:rsidRPr="00AF39EC" w:rsidRDefault="00AF39EC" w:rsidP="00E33F77">
      <w:pPr>
        <w:numPr>
          <w:ilvl w:val="0"/>
          <w:numId w:val="20"/>
        </w:numPr>
        <w:autoSpaceDE w:val="0"/>
        <w:autoSpaceDN w:val="0"/>
        <w:adjustRightInd w:val="0"/>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самореализации.</w:t>
      </w:r>
    </w:p>
    <w:p w:rsidR="00AF39EC" w:rsidRPr="00AF39EC" w:rsidRDefault="00AF39EC" w:rsidP="00AF39EC">
      <w:pPr>
        <w:spacing w:after="0" w:line="240" w:lineRule="auto"/>
        <w:ind w:firstLine="709"/>
        <w:jc w:val="both"/>
        <w:rPr>
          <w:rFonts w:ascii="Times New Roman" w:hAnsi="Times New Roman" w:cs="Times New Roman"/>
          <w:b/>
          <w:bCs/>
          <w:i/>
          <w:iCs/>
          <w:sz w:val="24"/>
          <w:szCs w:val="24"/>
        </w:rPr>
      </w:pPr>
      <w:r w:rsidRPr="00AF39EC">
        <w:rPr>
          <w:rFonts w:ascii="Times New Roman" w:hAnsi="Times New Roman" w:cs="Times New Roman"/>
          <w:b/>
          <w:bCs/>
          <w:i/>
          <w:iCs/>
          <w:sz w:val="24"/>
          <w:szCs w:val="24"/>
        </w:rPr>
        <w:t>Семья (семейная культура – воспитание творчеством):</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 структура и генетическая база (самопознание);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2. эмоциональный ресурс (открытая, закрытая) – (партнерство – отношения);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3. ментальность (правила, традиции, стереотипы, родовые блоки) – (самовыражение)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4. социальная ниша (достижения, династии) – (семейное творчество)</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5. родовой канал – связь поколений – (семья в мире)</w:t>
      </w:r>
    </w:p>
    <w:p w:rsidR="00AF39EC" w:rsidRPr="00AF39EC" w:rsidRDefault="00AF39EC" w:rsidP="00AF39EC">
      <w:pPr>
        <w:spacing w:after="0" w:line="240" w:lineRule="auto"/>
        <w:ind w:firstLine="709"/>
        <w:jc w:val="both"/>
        <w:rPr>
          <w:rFonts w:ascii="Times New Roman" w:hAnsi="Times New Roman" w:cs="Times New Roman"/>
          <w:b/>
          <w:bCs/>
          <w:i/>
          <w:iCs/>
          <w:sz w:val="24"/>
          <w:szCs w:val="24"/>
        </w:rPr>
      </w:pPr>
      <w:r w:rsidRPr="00AF39EC">
        <w:rPr>
          <w:rFonts w:ascii="Times New Roman" w:hAnsi="Times New Roman" w:cs="Times New Roman"/>
          <w:b/>
          <w:bCs/>
          <w:i/>
          <w:iCs/>
          <w:sz w:val="24"/>
          <w:szCs w:val="24"/>
        </w:rPr>
        <w:t>Учитель</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 энерегетическая самодостаточность – саморегуляция (личные границы)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2. саморефлексия (мир чувств и профилактика выгорания)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3. субъект-субъектные отношения, отношения учитель-ученик – зеркало</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4. самоактуализация (смежные увлечения, усиливающие профессионализм)</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5. профессия как путь – берущий ответственность</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индикаторы: объективность оценки учеников, реакции на замечания учителя,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отношение к стилю учителя)</w:t>
      </w:r>
    </w:p>
    <w:p w:rsidR="00AF39EC" w:rsidRPr="00AF39EC" w:rsidRDefault="00AF39EC" w:rsidP="00AF39EC">
      <w:pPr>
        <w:spacing w:after="0" w:line="240" w:lineRule="auto"/>
        <w:ind w:firstLine="709"/>
        <w:jc w:val="both"/>
        <w:rPr>
          <w:rFonts w:ascii="Times New Roman" w:hAnsi="Times New Roman" w:cs="Times New Roman"/>
          <w:b/>
          <w:bCs/>
          <w:i/>
          <w:iCs/>
          <w:sz w:val="24"/>
          <w:szCs w:val="24"/>
        </w:rPr>
      </w:pPr>
      <w:r w:rsidRPr="00AF39EC">
        <w:rPr>
          <w:rFonts w:ascii="Times New Roman" w:hAnsi="Times New Roman" w:cs="Times New Roman"/>
          <w:b/>
          <w:bCs/>
          <w:i/>
          <w:iCs/>
          <w:sz w:val="24"/>
          <w:szCs w:val="24"/>
        </w:rPr>
        <w:t>Детское сообщество</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lastRenderedPageBreak/>
        <w:t>1. структура коллектива – рефлексивность членов – способность видеть себя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2. удовлетворенность, эмоциональный фон, гендерные отношения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3. взаимоподдержка, свои правила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4. удовлетворение энергетических потребностей, чувство образа коллектива,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самосохранение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5. мы в мире (место в социуме).</w:t>
      </w:r>
    </w:p>
    <w:p w:rsidR="00AF39EC" w:rsidRPr="00AF39EC" w:rsidRDefault="00AF39EC" w:rsidP="00AF39EC">
      <w:pPr>
        <w:spacing w:after="0" w:line="240" w:lineRule="auto"/>
        <w:ind w:firstLine="709"/>
        <w:jc w:val="both"/>
        <w:rPr>
          <w:rFonts w:ascii="Times New Roman" w:hAnsi="Times New Roman" w:cs="Times New Roman"/>
          <w:b/>
          <w:bCs/>
          <w:i/>
          <w:iCs/>
          <w:sz w:val="24"/>
          <w:szCs w:val="24"/>
        </w:rPr>
      </w:pPr>
      <w:r w:rsidRPr="00AF39EC">
        <w:rPr>
          <w:rFonts w:ascii="Times New Roman" w:hAnsi="Times New Roman" w:cs="Times New Roman"/>
          <w:b/>
          <w:bCs/>
          <w:i/>
          <w:iCs/>
          <w:sz w:val="24"/>
          <w:szCs w:val="24"/>
        </w:rPr>
        <w:t>Среда образовательного учреждения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 здоровьесбережение (нагрузка-разгрузка)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2. психологическая безопасность (границы и признание)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3. ментальный позитив – жизнеутверждающие образы, элементы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4. творчество как критерий качества жизни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5. насыщенность реальными и персональными ценностями (права ребенка,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человеческое достоинство)</w:t>
      </w:r>
    </w:p>
    <w:p w:rsidR="00AF39EC" w:rsidRPr="00AF39EC" w:rsidRDefault="00AF39EC" w:rsidP="00AF39EC">
      <w:pPr>
        <w:spacing w:after="0" w:line="240" w:lineRule="auto"/>
        <w:ind w:firstLine="709"/>
        <w:jc w:val="both"/>
        <w:rPr>
          <w:rFonts w:ascii="Times New Roman" w:hAnsi="Times New Roman" w:cs="Times New Roman"/>
          <w:b/>
          <w:bCs/>
          <w:i/>
          <w:iCs/>
          <w:sz w:val="24"/>
          <w:szCs w:val="24"/>
        </w:rPr>
      </w:pPr>
      <w:r w:rsidRPr="00AF39EC">
        <w:rPr>
          <w:rFonts w:ascii="Times New Roman" w:hAnsi="Times New Roman" w:cs="Times New Roman"/>
          <w:b/>
          <w:bCs/>
          <w:i/>
          <w:iCs/>
          <w:sz w:val="24"/>
          <w:szCs w:val="24"/>
        </w:rPr>
        <w:t>Микросоциум</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 своя ниша в информационном поле (постоянное место в микросоциуме)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2. право на изменения – механизм обратной связи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3. учет социумом актуальных потребностей детского сообщества (проявление)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4. социальные инициативы (ответственность детей)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5. участие в СМИ (выход в макросоциум)</w:t>
      </w:r>
    </w:p>
    <w:p w:rsidR="00AF39EC" w:rsidRPr="00AF39EC" w:rsidRDefault="00AF39EC" w:rsidP="00AF39EC">
      <w:pPr>
        <w:spacing w:after="0" w:line="240" w:lineRule="auto"/>
        <w:ind w:firstLine="709"/>
        <w:jc w:val="both"/>
        <w:rPr>
          <w:rFonts w:ascii="Times New Roman" w:hAnsi="Times New Roman" w:cs="Times New Roman"/>
          <w:b/>
          <w:bCs/>
          <w:i/>
          <w:iCs/>
          <w:sz w:val="24"/>
          <w:szCs w:val="24"/>
        </w:rPr>
      </w:pPr>
      <w:r w:rsidRPr="00AF39EC">
        <w:rPr>
          <w:rFonts w:ascii="Times New Roman" w:hAnsi="Times New Roman" w:cs="Times New Roman"/>
          <w:b/>
          <w:bCs/>
          <w:i/>
          <w:iCs/>
          <w:sz w:val="24"/>
          <w:szCs w:val="24"/>
        </w:rPr>
        <w:t>Информационное поле (виртуальные детские сообщества)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 снятие дефицита общения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2. поиск партнера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3. представление себя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4.удовлетворение содержательных потребностей (поиск необходимой информации)</w:t>
      </w:r>
    </w:p>
    <w:p w:rsidR="00AF39EC" w:rsidRPr="00AF39EC" w:rsidRDefault="00AF39EC" w:rsidP="00AF39EC">
      <w:pPr>
        <w:spacing w:after="0" w:line="240" w:lineRule="auto"/>
        <w:ind w:firstLine="709"/>
        <w:jc w:val="both"/>
        <w:rPr>
          <w:rFonts w:ascii="Times New Roman" w:hAnsi="Times New Roman" w:cs="Times New Roman"/>
          <w:b/>
          <w:sz w:val="24"/>
          <w:szCs w:val="24"/>
        </w:rPr>
      </w:pPr>
      <w:r w:rsidRPr="00AF39EC">
        <w:rPr>
          <w:rFonts w:ascii="Times New Roman" w:hAnsi="Times New Roman" w:cs="Times New Roman"/>
          <w:sz w:val="24"/>
          <w:szCs w:val="24"/>
        </w:rPr>
        <w:t>5. создание своей системы ценностей.</w:t>
      </w:r>
    </w:p>
    <w:p w:rsidR="00AF39EC" w:rsidRPr="00AF39EC" w:rsidRDefault="00AF39EC" w:rsidP="00446EE1">
      <w:pPr>
        <w:spacing w:after="0" w:line="240" w:lineRule="auto"/>
        <w:jc w:val="both"/>
        <w:rPr>
          <w:rFonts w:ascii="Times New Roman" w:hAnsi="Times New Roman" w:cs="Times New Roman"/>
          <w:sz w:val="24"/>
          <w:szCs w:val="24"/>
        </w:rPr>
      </w:pPr>
    </w:p>
    <w:p w:rsidR="00AF39EC" w:rsidRPr="00AF39EC" w:rsidRDefault="00446EE1" w:rsidP="00446EE1">
      <w:pPr>
        <w:pStyle w:val="1"/>
        <w:spacing w:before="0" w:after="0"/>
        <w:ind w:firstLine="709"/>
        <w:jc w:val="both"/>
        <w:rPr>
          <w:rFonts w:ascii="Times New Roman" w:hAnsi="Times New Roman" w:cs="Times New Roman"/>
        </w:rPr>
      </w:pPr>
      <w:bookmarkStart w:id="54" w:name="sub_333"/>
      <w:r>
        <w:rPr>
          <w:rFonts w:ascii="Times New Roman" w:hAnsi="Times New Roman" w:cs="Times New Roman"/>
        </w:rPr>
        <w:t>3</w:t>
      </w:r>
      <w:r w:rsidR="00AF39EC" w:rsidRPr="00AF39EC">
        <w:rPr>
          <w:rFonts w:ascii="Times New Roman" w:hAnsi="Times New Roman" w:cs="Times New Roman"/>
        </w:rPr>
        <w:t>.5.3. Финансовое обеспечение реализации образовательной программы среднего общего образования</w:t>
      </w:r>
      <w:bookmarkEnd w:id="54"/>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включает в себя: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обеспечение государственных гарантий прав граждан на получение бесплатного общедоступного среднего общего образования;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 исполнение требований </w:t>
      </w:r>
      <w:hyperlink r:id="rId23" w:history="1">
        <w:r w:rsidRPr="00446EE1">
          <w:rPr>
            <w:rStyle w:val="af3"/>
            <w:rFonts w:ascii="Times New Roman" w:hAnsi="Times New Roman"/>
            <w:b w:val="0"/>
            <w:color w:val="auto"/>
            <w:sz w:val="24"/>
            <w:szCs w:val="24"/>
          </w:rPr>
          <w:t>ФГОС СОО</w:t>
        </w:r>
      </w:hyperlink>
      <w:r w:rsidRPr="00AF39EC">
        <w:rPr>
          <w:rFonts w:ascii="Times New Roman" w:hAnsi="Times New Roman" w:cs="Times New Roman"/>
          <w:sz w:val="24"/>
          <w:szCs w:val="24"/>
        </w:rPr>
        <w:t xml:space="preserve"> организацией, осуществляющей образовательную деятельность;</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Расчет нормативов, определяемых органами государственной власти субъектов Российской Федерации в соответствии с </w:t>
      </w:r>
      <w:hyperlink r:id="rId24" w:history="1">
        <w:r w:rsidRPr="00446EE1">
          <w:rPr>
            <w:rStyle w:val="af3"/>
            <w:rFonts w:ascii="Times New Roman" w:hAnsi="Times New Roman"/>
            <w:b w:val="0"/>
            <w:color w:val="auto"/>
            <w:sz w:val="24"/>
            <w:szCs w:val="24"/>
          </w:rPr>
          <w:t>пунктом 3 части 1 статьи 8</w:t>
        </w:r>
      </w:hyperlink>
      <w:r w:rsidRPr="00446EE1">
        <w:rPr>
          <w:rFonts w:ascii="Times New Roman" w:hAnsi="Times New Roman" w:cs="Times New Roman"/>
          <w:b/>
          <w:sz w:val="24"/>
          <w:szCs w:val="24"/>
        </w:rPr>
        <w:t xml:space="preserve"> </w:t>
      </w:r>
      <w:r w:rsidRPr="00AF39EC">
        <w:rPr>
          <w:rFonts w:ascii="Times New Roman" w:hAnsi="Times New Roman" w:cs="Times New Roman"/>
          <w:sz w:val="24"/>
          <w:szCs w:val="24"/>
        </w:rPr>
        <w:t xml:space="preserve">Федерального закона от 29 декабря </w:t>
      </w:r>
      <w:smartTag w:uri="urn:schemas-microsoft-com:office:smarttags" w:element="metricconverter">
        <w:smartTagPr>
          <w:attr w:name="ProductID" w:val="2012 г"/>
        </w:smartTagPr>
        <w:r w:rsidRPr="00AF39EC">
          <w:rPr>
            <w:rFonts w:ascii="Times New Roman" w:hAnsi="Times New Roman" w:cs="Times New Roman"/>
            <w:sz w:val="24"/>
            <w:szCs w:val="24"/>
          </w:rPr>
          <w:t>2012 г</w:t>
        </w:r>
      </w:smartTag>
      <w:r w:rsidRPr="00AF39EC">
        <w:rPr>
          <w:rFonts w:ascii="Times New Roman" w:hAnsi="Times New Roman" w:cs="Times New Roman"/>
          <w:sz w:val="24"/>
          <w:szCs w:val="24"/>
        </w:rPr>
        <w:t xml:space="preserve">. N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w:t>
      </w:r>
      <w:r w:rsidRPr="00AF39EC">
        <w:rPr>
          <w:rFonts w:ascii="Times New Roman" w:hAnsi="Times New Roman" w:cs="Times New Roman"/>
          <w:sz w:val="24"/>
          <w:szCs w:val="24"/>
        </w:rPr>
        <w:lastRenderedPageBreak/>
        <w:t>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AF39EC" w:rsidRPr="00AF39EC" w:rsidRDefault="00AF39EC" w:rsidP="00AF39EC">
      <w:pPr>
        <w:spacing w:after="0" w:line="240" w:lineRule="auto"/>
        <w:ind w:firstLine="709"/>
        <w:jc w:val="both"/>
        <w:rPr>
          <w:rFonts w:ascii="Times New Roman" w:hAnsi="Times New Roman" w:cs="Times New Roman"/>
          <w:sz w:val="24"/>
          <w:szCs w:val="24"/>
        </w:rPr>
      </w:pPr>
    </w:p>
    <w:p w:rsidR="00AF39EC" w:rsidRPr="00AF39EC" w:rsidRDefault="0086085A" w:rsidP="00446EE1">
      <w:pPr>
        <w:pStyle w:val="1"/>
        <w:spacing w:before="0" w:after="0"/>
        <w:ind w:firstLine="709"/>
        <w:jc w:val="both"/>
        <w:rPr>
          <w:rFonts w:ascii="Times New Roman" w:hAnsi="Times New Roman" w:cs="Times New Roman"/>
        </w:rPr>
      </w:pPr>
      <w:bookmarkStart w:id="55" w:name="sub_334"/>
      <w:r>
        <w:rPr>
          <w:rFonts w:ascii="Times New Roman" w:hAnsi="Times New Roman" w:cs="Times New Roman"/>
        </w:rPr>
        <w:t>3</w:t>
      </w:r>
      <w:r w:rsidR="00AF39EC" w:rsidRPr="00AF39EC">
        <w:rPr>
          <w:rFonts w:ascii="Times New Roman" w:hAnsi="Times New Roman" w:cs="Times New Roman"/>
        </w:rPr>
        <w:t>.5.4. Материально-технические условия реализации основной образовательной программы</w:t>
      </w:r>
      <w:bookmarkEnd w:id="55"/>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Материально-технические условия реализации основной образовательной программы формируются с учетом:</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 требований </w:t>
      </w:r>
      <w:hyperlink r:id="rId25" w:history="1">
        <w:r w:rsidRPr="00446EE1">
          <w:rPr>
            <w:rStyle w:val="af3"/>
            <w:rFonts w:ascii="Times New Roman" w:hAnsi="Times New Roman"/>
            <w:b w:val="0"/>
            <w:color w:val="auto"/>
            <w:sz w:val="24"/>
            <w:szCs w:val="24"/>
          </w:rPr>
          <w:t>ФГОС СОО</w:t>
        </w:r>
      </w:hyperlink>
      <w:r w:rsidRPr="00AF39EC">
        <w:rPr>
          <w:rFonts w:ascii="Times New Roman" w:hAnsi="Times New Roman" w:cs="Times New Roman"/>
          <w:sz w:val="24"/>
          <w:szCs w:val="24"/>
        </w:rPr>
        <w:t>;</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 </w:t>
      </w:r>
      <w:hyperlink r:id="rId26" w:history="1">
        <w:r w:rsidRPr="00446EE1">
          <w:rPr>
            <w:rStyle w:val="af3"/>
            <w:rFonts w:ascii="Times New Roman" w:hAnsi="Times New Roman"/>
            <w:b w:val="0"/>
            <w:color w:val="auto"/>
            <w:sz w:val="24"/>
            <w:szCs w:val="24"/>
          </w:rPr>
          <w:t>положения</w:t>
        </w:r>
      </w:hyperlink>
      <w:r w:rsidRPr="00AF39EC">
        <w:rPr>
          <w:rFonts w:ascii="Times New Roman" w:hAnsi="Times New Roman" w:cs="Times New Roman"/>
          <w:sz w:val="24"/>
          <w:szCs w:val="24"/>
        </w:rPr>
        <w:t xml:space="preserve"> о лицензировании образовательной деятельности, утвержденного </w:t>
      </w:r>
      <w:hyperlink r:id="rId27" w:history="1">
        <w:r w:rsidRPr="00446EE1">
          <w:rPr>
            <w:rStyle w:val="af3"/>
            <w:rFonts w:ascii="Times New Roman" w:hAnsi="Times New Roman"/>
            <w:b w:val="0"/>
            <w:color w:val="auto"/>
            <w:sz w:val="24"/>
            <w:szCs w:val="24"/>
          </w:rPr>
          <w:t>постановлением</w:t>
        </w:r>
      </w:hyperlink>
      <w:r w:rsidRPr="00AF39EC">
        <w:rPr>
          <w:rFonts w:ascii="Times New Roman" w:hAnsi="Times New Roman" w:cs="Times New Roman"/>
          <w:sz w:val="24"/>
          <w:szCs w:val="24"/>
        </w:rPr>
        <w:t xml:space="preserve"> Правительства Российской Федерации от 28 октября </w:t>
      </w:r>
      <w:smartTag w:uri="urn:schemas-microsoft-com:office:smarttags" w:element="metricconverter">
        <w:smartTagPr>
          <w:attr w:name="ProductID" w:val="2013 г"/>
        </w:smartTagPr>
        <w:r w:rsidRPr="00AF39EC">
          <w:rPr>
            <w:rFonts w:ascii="Times New Roman" w:hAnsi="Times New Roman" w:cs="Times New Roman"/>
            <w:sz w:val="24"/>
            <w:szCs w:val="24"/>
          </w:rPr>
          <w:t>2013 г</w:t>
        </w:r>
      </w:smartTag>
      <w:r w:rsidRPr="00AF39EC">
        <w:rPr>
          <w:rFonts w:ascii="Times New Roman" w:hAnsi="Times New Roman" w:cs="Times New Roman"/>
          <w:sz w:val="24"/>
          <w:szCs w:val="24"/>
        </w:rPr>
        <w:t>. N 966;</w:t>
      </w:r>
    </w:p>
    <w:p w:rsidR="00446EE1" w:rsidRPr="000C2F39" w:rsidRDefault="00AF39EC" w:rsidP="00E33F77">
      <w:pPr>
        <w:pStyle w:val="12"/>
        <w:numPr>
          <w:ilvl w:val="0"/>
          <w:numId w:val="25"/>
        </w:numPr>
        <w:spacing w:line="240" w:lineRule="auto"/>
        <w:ind w:left="0" w:firstLine="284"/>
        <w:jc w:val="both"/>
        <w:rPr>
          <w:rFonts w:ascii="Times New Roman" w:hAnsi="Times New Roman" w:cs="Times New Roman"/>
          <w:color w:val="auto"/>
          <w:sz w:val="24"/>
          <w:szCs w:val="24"/>
        </w:rPr>
      </w:pPr>
      <w:r w:rsidRPr="00AF39EC">
        <w:rPr>
          <w:rFonts w:ascii="Times New Roman" w:hAnsi="Times New Roman" w:cs="Times New Roman"/>
          <w:sz w:val="24"/>
          <w:szCs w:val="24"/>
        </w:rPr>
        <w:t xml:space="preserve">- </w:t>
      </w:r>
      <w:r w:rsidR="00446EE1" w:rsidRPr="000C2F39">
        <w:rPr>
          <w:rFonts w:ascii="Times New Roman" w:hAnsi="Times New Roman" w:cs="Times New Roman"/>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446EE1" w:rsidRPr="000C2F39" w:rsidRDefault="00446EE1" w:rsidP="00E33F77">
      <w:pPr>
        <w:pStyle w:val="12"/>
        <w:numPr>
          <w:ilvl w:val="0"/>
          <w:numId w:val="25"/>
        </w:numPr>
        <w:spacing w:line="240" w:lineRule="auto"/>
        <w:ind w:left="0" w:firstLine="284"/>
        <w:jc w:val="both"/>
        <w:rPr>
          <w:rFonts w:ascii="Times New Roman" w:hAnsi="Times New Roman" w:cs="Times New Roman"/>
          <w:color w:val="auto"/>
          <w:sz w:val="24"/>
          <w:szCs w:val="24"/>
        </w:rPr>
      </w:pPr>
      <w:r w:rsidRPr="000C2F39">
        <w:rPr>
          <w:rFonts w:ascii="Times New Roman" w:hAnsi="Times New Roman" w:cs="Times New Roman"/>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446EE1" w:rsidRPr="000C2F39" w:rsidRDefault="00446EE1" w:rsidP="00E33F77">
      <w:pPr>
        <w:pStyle w:val="12"/>
        <w:numPr>
          <w:ilvl w:val="0"/>
          <w:numId w:val="25"/>
        </w:numPr>
        <w:spacing w:line="240" w:lineRule="auto"/>
        <w:ind w:left="0" w:firstLine="284"/>
        <w:jc w:val="both"/>
        <w:rPr>
          <w:rFonts w:ascii="Times New Roman" w:hAnsi="Times New Roman" w:cs="Times New Roman"/>
          <w:color w:val="auto"/>
          <w:sz w:val="24"/>
          <w:szCs w:val="24"/>
        </w:rPr>
      </w:pPr>
      <w:r w:rsidRPr="000C2F39">
        <w:rPr>
          <w:rFonts w:ascii="Times New Roman" w:hAnsi="Times New Roman" w:cs="Times New Roman"/>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F39EC" w:rsidRPr="00446EE1" w:rsidRDefault="00446EE1" w:rsidP="00E33F77">
      <w:pPr>
        <w:pStyle w:val="12"/>
        <w:numPr>
          <w:ilvl w:val="0"/>
          <w:numId w:val="25"/>
        </w:numPr>
        <w:spacing w:line="240" w:lineRule="auto"/>
        <w:ind w:left="0" w:firstLine="284"/>
        <w:jc w:val="both"/>
        <w:rPr>
          <w:rFonts w:ascii="Times New Roman" w:hAnsi="Times New Roman" w:cs="Times New Roman"/>
          <w:color w:val="auto"/>
          <w:sz w:val="24"/>
          <w:szCs w:val="24"/>
        </w:rPr>
      </w:pPr>
      <w:r w:rsidRPr="000C2F39">
        <w:rPr>
          <w:rFonts w:ascii="Times New Roman" w:hAnsi="Times New Roman" w:cs="Times New Roman"/>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иных действующих федеральных/региональных/муниципальных/локальных нормативных актов и рекомендаций.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Материально-технические условия реализации основной образовательной программы: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учитывают:</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 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 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 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обеспечивают:</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подготовку обучающихся к саморазвитию и непрерывному образованию;</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lastRenderedPageBreak/>
        <w:t>- формирование и развитие мотивации к познанию, творчеству и инновационной деятельности;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формирование основы научных методов познания окружающего мира;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условия для активной учебно-познавательной деятельности;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воспитание патриотизма и установок толерантности, умения жить с непохожими людьми;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развитие креативности, критического мышления;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поддержку социальной активности и осознанного выбора профессии;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возможность достижения обучающимися предметных, метапредметных и личностных результатов освоения основной образовательной программы;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эргономичность, мультифункциональность и трансформируемость помещений образовательной организации.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 образовательной организации могут быть предусмотрены: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учебные кабинеты с автоматизированными (в том числе интерактивными) рабочими местами обучающихся и педагогических работников;</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цеха и мастерские в соответствии с профилями обучения;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спортивные и хореографические залы, спортивные сооружения, автогородок;</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помещения для питания обучающихся, а также для хранения и приготовления пищи (с возможностью организации горячего питания);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помещения медицинского назначения;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административные и иные помещения, оснащенные необходимым оборудованием;</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гардеробы, санузлы, места личной гигиены;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участок (территория) с необходимым набором оборудованных зон;</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lastRenderedPageBreak/>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мебель, офисное оснащение и хозяйственный инвентарь.</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Материально-техническое оснащение образовательной деятельности обеспечивает следующие ключевые возможности: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реализацию индивидуальных учебных планов обучающихся, осуществления ими самостоятельной познавательной деятельности;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художественное творчество с использованием современных инструментов и технологий, художественно-оформительские и издательские работы;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научно-техническое творчество, создание материальных и информационных объектов с использованием рукомесла и цифрового производства;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базовое и углубленное изучение предметов;</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наблюдение, наглядное представление и анализ данных, использование цифровых планов и карт, спутниковых изображений;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практическое освоение правил безопасного поведения на дорогах и улицах с использованием игр, оборудования, а также компьютерных технологий;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lastRenderedPageBreak/>
        <w:t>- организацию качественного горячего питания, медицинского обслуживания и отдыха обучающихся и педагогических работников.</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Указанные виды деятельности обеспечиваются расходными материалами.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Важно, чтобы инфраструктура образовательной организации обеспечивала дополнительные возможности: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зоны (помещения) для коворкинга (свободной совместной деятельности) обучающихся, педагогических и административных работников;</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зоны уединения и психологической разгрузки;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зоны индивидуальной работы обучающихся (информационный поиск, формирование контента, подготовка к занятиям и пр.);</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беспроводной безопасный доступ к сети Интернет;</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использование личных электронных устройств с учетом политики информационной безопасности.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AF39EC" w:rsidRPr="00AF39EC" w:rsidRDefault="00AF39EC" w:rsidP="00AF39EC">
      <w:pPr>
        <w:pStyle w:val="af5"/>
        <w:ind w:left="0" w:firstLine="709"/>
        <w:rPr>
          <w:b/>
          <w:i/>
          <w:sz w:val="24"/>
          <w:szCs w:val="24"/>
        </w:rPr>
      </w:pPr>
      <w:r w:rsidRPr="00AF39EC">
        <w:rPr>
          <w:b/>
          <w:i/>
          <w:iCs/>
          <w:sz w:val="24"/>
          <w:szCs w:val="24"/>
        </w:rPr>
        <w:t>У</w:t>
      </w:r>
      <w:r w:rsidRPr="00AF39EC">
        <w:rPr>
          <w:b/>
          <w:i/>
          <w:sz w:val="24"/>
          <w:szCs w:val="24"/>
        </w:rPr>
        <w:t>чебно-материальная база, благоустройство и оснащённость</w:t>
      </w:r>
    </w:p>
    <w:p w:rsidR="00AF39EC" w:rsidRPr="00AF39EC" w:rsidRDefault="00AF39EC" w:rsidP="00AF39EC">
      <w:pPr>
        <w:pStyle w:val="Default"/>
        <w:ind w:firstLine="709"/>
        <w:jc w:val="both"/>
        <w:rPr>
          <w:rFonts w:ascii="Times New Roman" w:hAnsi="Times New Roman" w:cs="Times New Roman"/>
        </w:rPr>
      </w:pPr>
      <w:r w:rsidRPr="00AF39EC">
        <w:rPr>
          <w:rFonts w:ascii="Times New Roman" w:hAnsi="Times New Roman" w:cs="Times New Roman"/>
        </w:rPr>
        <w:t xml:space="preserve">Школа находится в старом и новом зданиях (год ввода в эксплуатацию </w:t>
      </w:r>
      <w:r w:rsidRPr="00AF39EC">
        <w:rPr>
          <w:rFonts w:ascii="Times New Roman" w:hAnsi="Times New Roman" w:cs="Times New Roman"/>
          <w:bCs/>
        </w:rPr>
        <w:t xml:space="preserve">здания начальной школы </w:t>
      </w:r>
      <w:r w:rsidRPr="00AF39EC">
        <w:rPr>
          <w:rFonts w:ascii="Times New Roman" w:hAnsi="Times New Roman" w:cs="Times New Roman"/>
        </w:rPr>
        <w:t>- 1949 год, здания старшей школы – 1974 год).</w:t>
      </w:r>
    </w:p>
    <w:p w:rsidR="00AF39EC" w:rsidRPr="00AF39EC" w:rsidRDefault="00AF39EC" w:rsidP="00AF39EC">
      <w:pPr>
        <w:shd w:val="clear" w:color="auto" w:fill="FFFFFF"/>
        <w:spacing w:after="0" w:line="240" w:lineRule="auto"/>
        <w:ind w:firstLine="709"/>
        <w:jc w:val="both"/>
        <w:rPr>
          <w:rFonts w:ascii="Times New Roman" w:hAnsi="Times New Roman" w:cs="Times New Roman"/>
          <w:color w:val="000000"/>
          <w:sz w:val="24"/>
          <w:szCs w:val="24"/>
        </w:rPr>
      </w:pPr>
      <w:r w:rsidRPr="00AF39EC">
        <w:rPr>
          <w:rFonts w:ascii="Times New Roman" w:hAnsi="Times New Roman" w:cs="Times New Roman"/>
          <w:bCs/>
          <w:i/>
          <w:color w:val="000000"/>
          <w:sz w:val="24"/>
          <w:szCs w:val="24"/>
        </w:rPr>
        <w:t>Тип здания:</w:t>
      </w:r>
      <w:r w:rsidRPr="00AF39EC">
        <w:rPr>
          <w:rFonts w:ascii="Times New Roman" w:hAnsi="Times New Roman" w:cs="Times New Roman"/>
          <w:bCs/>
          <w:color w:val="000000"/>
          <w:sz w:val="24"/>
          <w:szCs w:val="24"/>
        </w:rPr>
        <w:t xml:space="preserve"> здание начальной школы - кирпичное на</w:t>
      </w:r>
      <w:r w:rsidRPr="00AF39EC">
        <w:rPr>
          <w:rFonts w:ascii="Times New Roman" w:hAnsi="Times New Roman" w:cs="Times New Roman"/>
          <w:color w:val="000000"/>
          <w:sz w:val="24"/>
          <w:szCs w:val="24"/>
        </w:rPr>
        <w:t xml:space="preserve"> фундаменте; </w:t>
      </w:r>
    </w:p>
    <w:p w:rsidR="00AF39EC" w:rsidRPr="00AF39EC" w:rsidRDefault="00AF39EC" w:rsidP="00AF39EC">
      <w:pPr>
        <w:pStyle w:val="Default"/>
        <w:ind w:firstLine="709"/>
        <w:jc w:val="both"/>
        <w:rPr>
          <w:rFonts w:ascii="Times New Roman" w:hAnsi="Times New Roman" w:cs="Times New Roman"/>
        </w:rPr>
      </w:pPr>
      <w:r w:rsidRPr="00AF39EC">
        <w:rPr>
          <w:rFonts w:ascii="Times New Roman" w:hAnsi="Times New Roman" w:cs="Times New Roman"/>
        </w:rPr>
        <w:t xml:space="preserve">                   здание старшей школы - </w:t>
      </w:r>
      <w:r w:rsidRPr="00AF39EC">
        <w:rPr>
          <w:rFonts w:ascii="Times New Roman" w:hAnsi="Times New Roman" w:cs="Times New Roman"/>
          <w:bCs/>
        </w:rPr>
        <w:t>кирпичное на</w:t>
      </w:r>
      <w:r w:rsidRPr="00AF39EC">
        <w:rPr>
          <w:rFonts w:ascii="Times New Roman" w:hAnsi="Times New Roman" w:cs="Times New Roman"/>
        </w:rPr>
        <w:t xml:space="preserve"> фундаменте.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1"/>
        <w:gridCol w:w="2268"/>
      </w:tblGrid>
      <w:tr w:rsidR="00AF39EC" w:rsidRPr="00AF39EC" w:rsidTr="00AF39EC">
        <w:trPr>
          <w:jc w:val="center"/>
        </w:trPr>
        <w:tc>
          <w:tcPr>
            <w:tcW w:w="6771" w:type="dxa"/>
            <w:shd w:val="clear" w:color="auto" w:fill="EAF1DD"/>
            <w:vAlign w:val="center"/>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Наличие помещений для осуществления образовательного процесса, активной деятельности, отдыха, питания и медицинского обслуживания обучающихся (в том числе детей-инвалидов и детей с ограниченными возможностями здоровья)</w:t>
            </w:r>
          </w:p>
        </w:tc>
        <w:tc>
          <w:tcPr>
            <w:tcW w:w="2268" w:type="dxa"/>
            <w:shd w:val="clear" w:color="auto" w:fill="EAF1DD"/>
            <w:vAlign w:val="center"/>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Количество, наименование кабинетов, залов, лабораторий, мастерских, оборудования</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Учебные кабинеты с автоматизированными рабочими местами обучающихся и педагогических работников, лекционные аудитории</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40</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Кабинет информатики</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2</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Центр дистанционного обучения школьников</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9039" w:type="dxa"/>
            <w:gridSpan w:val="2"/>
          </w:tcPr>
          <w:p w:rsidR="00AF39EC" w:rsidRPr="00AF39EC" w:rsidRDefault="00AF39EC" w:rsidP="00AF39EC">
            <w:pPr>
              <w:spacing w:after="0" w:line="240" w:lineRule="auto"/>
              <w:ind w:firstLine="709"/>
              <w:jc w:val="both"/>
              <w:rPr>
                <w:rFonts w:ascii="Times New Roman" w:hAnsi="Times New Roman" w:cs="Times New Roman"/>
                <w:b/>
                <w:i/>
                <w:sz w:val="24"/>
                <w:szCs w:val="24"/>
              </w:rPr>
            </w:pPr>
            <w:r w:rsidRPr="00AF39EC">
              <w:rPr>
                <w:rFonts w:ascii="Times New Roman" w:hAnsi="Times New Roman" w:cs="Times New Roman"/>
                <w:b/>
                <w:i/>
                <w:sz w:val="24"/>
                <w:szCs w:val="24"/>
              </w:rPr>
              <w:t>Помещение для занятий учебно-исследовательской и проектной деятельностью, моделированием и техническим творчеством (лаборатории и мастерские)</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lastRenderedPageBreak/>
              <w:t>Столярная мастерская</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Слесарная мастерская</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Кабинет технологии</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9039" w:type="dxa"/>
            <w:gridSpan w:val="2"/>
          </w:tcPr>
          <w:p w:rsidR="00AF39EC" w:rsidRPr="00AF39EC" w:rsidRDefault="00AF39EC" w:rsidP="00AF39EC">
            <w:pPr>
              <w:spacing w:after="0" w:line="240" w:lineRule="auto"/>
              <w:ind w:firstLine="709"/>
              <w:jc w:val="both"/>
              <w:rPr>
                <w:rFonts w:ascii="Times New Roman" w:hAnsi="Times New Roman" w:cs="Times New Roman"/>
                <w:b/>
                <w:sz w:val="24"/>
                <w:szCs w:val="24"/>
              </w:rPr>
            </w:pPr>
            <w:r w:rsidRPr="00AF39EC">
              <w:rPr>
                <w:rFonts w:ascii="Times New Roman" w:hAnsi="Times New Roman" w:cs="Times New Roman"/>
                <w:b/>
                <w:i/>
                <w:sz w:val="24"/>
                <w:szCs w:val="24"/>
              </w:rPr>
              <w:t>Помещение для занятий музыкой, хореографией, изобразительным искусством</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Кабинет музыки</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Кабинет изобразительного искусства</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3</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color w:val="000000"/>
                <w:sz w:val="24"/>
                <w:szCs w:val="24"/>
              </w:rPr>
              <w:t xml:space="preserve">Кабинет </w:t>
            </w:r>
            <w:r w:rsidRPr="00AF39EC">
              <w:rPr>
                <w:rFonts w:ascii="Times New Roman" w:hAnsi="Times New Roman" w:cs="Times New Roman"/>
                <w:sz w:val="24"/>
                <w:szCs w:val="24"/>
              </w:rPr>
              <w:t>хореографии, ритмики</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Лингофонный кабинет, обеспечивающий изучение иностранных языков</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Библиотека</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Актовый зал</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Музейная комната «Мастер», посвященная </w:t>
            </w:r>
            <w:r w:rsidRPr="00AF39EC">
              <w:rPr>
                <w:rFonts w:ascii="Times New Roman" w:hAnsi="Times New Roman" w:cs="Times New Roman"/>
                <w:color w:val="000000"/>
                <w:sz w:val="24"/>
                <w:szCs w:val="24"/>
              </w:rPr>
              <w:t>Е.И. Носову</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Музей имени А.А. Дейнеки</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9039" w:type="dxa"/>
            <w:gridSpan w:val="2"/>
          </w:tcPr>
          <w:p w:rsidR="00AF39EC" w:rsidRPr="00AF39EC" w:rsidRDefault="00AF39EC" w:rsidP="00AF39EC">
            <w:pPr>
              <w:spacing w:after="0" w:line="240" w:lineRule="auto"/>
              <w:ind w:firstLine="709"/>
              <w:jc w:val="both"/>
              <w:rPr>
                <w:rFonts w:ascii="Times New Roman" w:hAnsi="Times New Roman" w:cs="Times New Roman"/>
                <w:b/>
                <w:i/>
                <w:sz w:val="24"/>
                <w:szCs w:val="24"/>
              </w:rPr>
            </w:pPr>
            <w:r w:rsidRPr="00AF39EC">
              <w:rPr>
                <w:rFonts w:ascii="Times New Roman" w:hAnsi="Times New Roman" w:cs="Times New Roman"/>
                <w:b/>
                <w:i/>
                <w:sz w:val="24"/>
                <w:szCs w:val="24"/>
              </w:rPr>
              <w:t>Спортивные сооружения (залы, стадионы, спортивные площадки, оснащенные игровым, спортивным оборудованием и инвентарем)</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Спортивный зал</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2</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Многофункциональная спортивная площадка</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Игровая площадка</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9039" w:type="dxa"/>
            <w:gridSpan w:val="2"/>
          </w:tcPr>
          <w:p w:rsidR="00AF39EC" w:rsidRPr="00AF39EC" w:rsidRDefault="00AF39EC" w:rsidP="00AF39EC">
            <w:pPr>
              <w:spacing w:after="0" w:line="240" w:lineRule="auto"/>
              <w:ind w:firstLine="709"/>
              <w:jc w:val="both"/>
              <w:rPr>
                <w:rFonts w:ascii="Times New Roman" w:hAnsi="Times New Roman" w:cs="Times New Roman"/>
                <w:b/>
                <w:sz w:val="24"/>
                <w:szCs w:val="24"/>
              </w:rPr>
            </w:pPr>
            <w:r w:rsidRPr="00AF39EC">
              <w:rPr>
                <w:rFonts w:ascii="Times New Roman" w:hAnsi="Times New Roman" w:cs="Times New Roman"/>
                <w:b/>
                <w:i/>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Столовая</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Буфет</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9039" w:type="dxa"/>
            <w:gridSpan w:val="2"/>
          </w:tcPr>
          <w:p w:rsidR="00AF39EC" w:rsidRPr="00AF39EC" w:rsidRDefault="00AF39EC" w:rsidP="00AF39EC">
            <w:pPr>
              <w:spacing w:after="0" w:line="240" w:lineRule="auto"/>
              <w:ind w:firstLine="709"/>
              <w:jc w:val="both"/>
              <w:rPr>
                <w:rFonts w:ascii="Times New Roman" w:hAnsi="Times New Roman" w:cs="Times New Roman"/>
                <w:b/>
                <w:sz w:val="24"/>
                <w:szCs w:val="24"/>
              </w:rPr>
            </w:pPr>
            <w:r w:rsidRPr="00AF39EC">
              <w:rPr>
                <w:rFonts w:ascii="Times New Roman" w:hAnsi="Times New Roman" w:cs="Times New Roman"/>
                <w:b/>
                <w:i/>
                <w:sz w:val="24"/>
                <w:szCs w:val="24"/>
              </w:rPr>
              <w:t>Помещения медицинского назначения</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Медицинский кабинет</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Процедурный кабинет</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9039" w:type="dxa"/>
            <w:gridSpan w:val="2"/>
          </w:tcPr>
          <w:p w:rsidR="00AF39EC" w:rsidRPr="00AF39EC" w:rsidRDefault="00AF39EC" w:rsidP="00AF39EC">
            <w:pPr>
              <w:spacing w:after="0" w:line="240" w:lineRule="auto"/>
              <w:ind w:firstLine="709"/>
              <w:jc w:val="both"/>
              <w:rPr>
                <w:rFonts w:ascii="Times New Roman" w:hAnsi="Times New Roman" w:cs="Times New Roman"/>
                <w:b/>
                <w:i/>
                <w:sz w:val="24"/>
                <w:szCs w:val="24"/>
              </w:rPr>
            </w:pPr>
            <w:r w:rsidRPr="00AF39EC">
              <w:rPr>
                <w:rFonts w:ascii="Times New Roman" w:hAnsi="Times New Roman" w:cs="Times New Roman"/>
                <w:b/>
                <w:i/>
                <w:sz w:val="24"/>
                <w:szCs w:val="24"/>
              </w:rPr>
              <w:t xml:space="preserve">Административные и иные помещения, оснащенные необходимым оборудованием, в том числе для организации учебного процесса с детьми-инвалидами и детьми </w:t>
            </w:r>
          </w:p>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b/>
                <w:i/>
                <w:sz w:val="24"/>
                <w:szCs w:val="24"/>
              </w:rPr>
              <w:t>с ограниченными возможностями здоровья</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Кабинет директора (приемная)</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Кабинет заместителей директора</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4</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Учительская</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Бухгалтерия</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Кабинет психолога</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Кабинет логопеда</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Кабинет детской общественной организаций</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1</w:t>
            </w:r>
          </w:p>
        </w:tc>
      </w:tr>
      <w:tr w:rsidR="00AF39EC" w:rsidRPr="00AF39EC" w:rsidTr="00AF39EC">
        <w:trPr>
          <w:jc w:val="center"/>
        </w:trPr>
        <w:tc>
          <w:tcPr>
            <w:tcW w:w="6771"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Полные комплексы технического оснащения и оборудования всех предметных областей и внеурочной деятельности, включая расходные материалы для изобразительного искусства, технологической обработки и конструирования, химические реактивы, носители цифровой информации </w:t>
            </w:r>
          </w:p>
        </w:tc>
        <w:tc>
          <w:tcPr>
            <w:tcW w:w="2268"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 наличии</w:t>
            </w:r>
          </w:p>
        </w:tc>
      </w:tr>
      <w:tr w:rsidR="00AF39EC" w:rsidRPr="00AF39EC" w:rsidTr="00AF39EC">
        <w:trPr>
          <w:jc w:val="center"/>
        </w:trPr>
        <w:tc>
          <w:tcPr>
            <w:tcW w:w="6771"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Наличие условий для беспрепятственного доступа инвалидов</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Да</w:t>
            </w:r>
          </w:p>
        </w:tc>
      </w:tr>
      <w:tr w:rsidR="00AF39EC" w:rsidRPr="00AF39EC" w:rsidTr="00AF39EC">
        <w:trPr>
          <w:jc w:val="center"/>
        </w:trPr>
        <w:tc>
          <w:tcPr>
            <w:tcW w:w="9039" w:type="dxa"/>
            <w:gridSpan w:val="2"/>
          </w:tcPr>
          <w:p w:rsidR="00AF39EC" w:rsidRPr="00AF39EC" w:rsidRDefault="00AF39EC" w:rsidP="00AF39EC">
            <w:pPr>
              <w:spacing w:after="0" w:line="240" w:lineRule="auto"/>
              <w:ind w:firstLine="709"/>
              <w:jc w:val="both"/>
              <w:rPr>
                <w:rFonts w:ascii="Times New Roman" w:hAnsi="Times New Roman" w:cs="Times New Roman"/>
                <w:b/>
                <w:i/>
                <w:sz w:val="24"/>
                <w:szCs w:val="24"/>
              </w:rPr>
            </w:pPr>
            <w:r w:rsidRPr="00AF39EC">
              <w:rPr>
                <w:rFonts w:ascii="Times New Roman" w:hAnsi="Times New Roman" w:cs="Times New Roman"/>
                <w:b/>
                <w:i/>
                <w:sz w:val="24"/>
                <w:szCs w:val="24"/>
              </w:rPr>
              <w:t>Безопасность</w:t>
            </w:r>
          </w:p>
        </w:tc>
      </w:tr>
      <w:tr w:rsidR="00AF39EC" w:rsidRPr="00AF39EC" w:rsidTr="00AF39EC">
        <w:trPr>
          <w:jc w:val="center"/>
        </w:trPr>
        <w:tc>
          <w:tcPr>
            <w:tcW w:w="6771"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Наличие пожарной сигнализации</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Да</w:t>
            </w:r>
          </w:p>
        </w:tc>
      </w:tr>
      <w:tr w:rsidR="00AF39EC" w:rsidRPr="00AF39EC" w:rsidTr="00AF39EC">
        <w:trPr>
          <w:jc w:val="center"/>
        </w:trPr>
        <w:tc>
          <w:tcPr>
            <w:tcW w:w="6771"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Наличие дымовых извещателей</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Да</w:t>
            </w:r>
          </w:p>
        </w:tc>
      </w:tr>
      <w:tr w:rsidR="00AF39EC" w:rsidRPr="00AF39EC" w:rsidTr="00AF39EC">
        <w:trPr>
          <w:jc w:val="center"/>
        </w:trPr>
        <w:tc>
          <w:tcPr>
            <w:tcW w:w="6771"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Наличие пожарных кранов и рукавов</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Да</w:t>
            </w:r>
          </w:p>
        </w:tc>
      </w:tr>
      <w:tr w:rsidR="00AF39EC" w:rsidRPr="00AF39EC" w:rsidTr="00AF39EC">
        <w:trPr>
          <w:jc w:val="center"/>
        </w:trPr>
        <w:tc>
          <w:tcPr>
            <w:tcW w:w="6771"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Число огнетушителей</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34</w:t>
            </w:r>
          </w:p>
        </w:tc>
      </w:tr>
      <w:tr w:rsidR="00AF39EC" w:rsidRPr="00AF39EC" w:rsidTr="00AF39EC">
        <w:trPr>
          <w:jc w:val="center"/>
        </w:trPr>
        <w:tc>
          <w:tcPr>
            <w:tcW w:w="6771"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lastRenderedPageBreak/>
              <w:t>Наличие системы видеонаблюдения</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Да</w:t>
            </w:r>
          </w:p>
        </w:tc>
      </w:tr>
      <w:tr w:rsidR="00AF39EC" w:rsidRPr="00AF39EC" w:rsidTr="00AF39EC">
        <w:trPr>
          <w:jc w:val="center"/>
        </w:trPr>
        <w:tc>
          <w:tcPr>
            <w:tcW w:w="6771"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Наличие «тревожной кнопки»</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Да</w:t>
            </w:r>
          </w:p>
        </w:tc>
      </w:tr>
      <w:tr w:rsidR="00AF39EC" w:rsidRPr="00AF39EC" w:rsidTr="00AF39EC">
        <w:trPr>
          <w:jc w:val="center"/>
        </w:trPr>
        <w:tc>
          <w:tcPr>
            <w:tcW w:w="6771"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Наличие охраны</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Да</w:t>
            </w:r>
          </w:p>
        </w:tc>
      </w:tr>
    </w:tbl>
    <w:p w:rsidR="00AF39EC" w:rsidRPr="00AF39EC" w:rsidRDefault="00AF39EC" w:rsidP="0086085A">
      <w:pPr>
        <w:pStyle w:val="1c"/>
        <w:ind w:left="0"/>
        <w:jc w:val="both"/>
        <w:rPr>
          <w:b/>
          <w:sz w:val="24"/>
          <w:szCs w:val="24"/>
        </w:rPr>
      </w:pPr>
    </w:p>
    <w:p w:rsidR="00AF39EC" w:rsidRPr="00AF39EC" w:rsidRDefault="00AF39EC" w:rsidP="009A4DF4">
      <w:pPr>
        <w:pStyle w:val="1c"/>
        <w:ind w:left="0" w:firstLine="709"/>
        <w:jc w:val="center"/>
        <w:rPr>
          <w:b/>
          <w:sz w:val="24"/>
          <w:szCs w:val="24"/>
        </w:rPr>
      </w:pPr>
      <w:r w:rsidRPr="00AF39EC">
        <w:rPr>
          <w:b/>
          <w:sz w:val="24"/>
          <w:szCs w:val="24"/>
        </w:rPr>
        <w:t>Материально-техническое обеспечение</w:t>
      </w:r>
    </w:p>
    <w:p w:rsidR="00AF39EC" w:rsidRPr="00AF39EC" w:rsidRDefault="00AF39EC" w:rsidP="00AF39EC">
      <w:pPr>
        <w:pStyle w:val="1c"/>
        <w:ind w:left="0" w:firstLine="709"/>
        <w:jc w:val="both"/>
        <w:rPr>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6"/>
        <w:gridCol w:w="1418"/>
      </w:tblGrid>
      <w:tr w:rsidR="00AF39EC" w:rsidRPr="00AF39EC" w:rsidTr="00AF39EC">
        <w:trPr>
          <w:trHeight w:val="286"/>
        </w:trPr>
        <w:tc>
          <w:tcPr>
            <w:tcW w:w="8046" w:type="dxa"/>
          </w:tcPr>
          <w:p w:rsidR="00AF39EC" w:rsidRPr="00AF39EC" w:rsidRDefault="00AF39EC" w:rsidP="00AF39EC">
            <w:pPr>
              <w:spacing w:after="0" w:line="240" w:lineRule="auto"/>
              <w:ind w:firstLine="709"/>
              <w:jc w:val="both"/>
              <w:rPr>
                <w:rFonts w:ascii="Times New Roman" w:hAnsi="Times New Roman" w:cs="Times New Roman"/>
                <w:b/>
                <w:sz w:val="24"/>
                <w:szCs w:val="24"/>
                <w:u w:val="single"/>
              </w:rPr>
            </w:pPr>
            <w:r w:rsidRPr="00AF39EC">
              <w:rPr>
                <w:rFonts w:ascii="Times New Roman" w:hAnsi="Times New Roman" w:cs="Times New Roman"/>
                <w:b/>
                <w:sz w:val="24"/>
                <w:szCs w:val="24"/>
              </w:rPr>
              <w:t>Наличие учебных помещений</w:t>
            </w:r>
          </w:p>
        </w:tc>
        <w:tc>
          <w:tcPr>
            <w:tcW w:w="1418" w:type="dxa"/>
          </w:tcPr>
          <w:p w:rsidR="00AF39EC" w:rsidRPr="00AF39EC" w:rsidRDefault="00AF39EC" w:rsidP="00AF39EC">
            <w:pPr>
              <w:spacing w:after="0" w:line="240" w:lineRule="auto"/>
              <w:ind w:firstLine="709"/>
              <w:jc w:val="both"/>
              <w:rPr>
                <w:rFonts w:ascii="Times New Roman" w:hAnsi="Times New Roman" w:cs="Times New Roman"/>
                <w:b/>
                <w:i/>
                <w:sz w:val="24"/>
                <w:szCs w:val="24"/>
              </w:rPr>
            </w:pPr>
            <w:r w:rsidRPr="00AF39EC">
              <w:rPr>
                <w:rFonts w:ascii="Times New Roman" w:hAnsi="Times New Roman" w:cs="Times New Roman"/>
                <w:b/>
                <w:i/>
                <w:sz w:val="24"/>
                <w:szCs w:val="24"/>
              </w:rPr>
              <w:t>Количество</w:t>
            </w:r>
          </w:p>
        </w:tc>
      </w:tr>
      <w:tr w:rsidR="00AF39EC" w:rsidRPr="00AF39EC" w:rsidTr="00AF39EC">
        <w:trPr>
          <w:trHeight w:val="102"/>
        </w:trPr>
        <w:tc>
          <w:tcPr>
            <w:tcW w:w="8046" w:type="dxa"/>
          </w:tcPr>
          <w:p w:rsidR="00AF39EC" w:rsidRPr="00AF39EC" w:rsidRDefault="00AF39EC" w:rsidP="00AF39EC">
            <w:pPr>
              <w:pStyle w:val="default0"/>
              <w:ind w:firstLine="709"/>
              <w:jc w:val="both"/>
            </w:pPr>
            <w:r w:rsidRPr="00AF39EC">
              <w:rPr>
                <w:rStyle w:val="default005f005fchar1char1"/>
              </w:rPr>
              <w:t xml:space="preserve">Учебные кабинеты с автоматизированными рабочими местами педагогических работников и обучающихся </w:t>
            </w:r>
          </w:p>
        </w:tc>
        <w:tc>
          <w:tcPr>
            <w:tcW w:w="1418" w:type="dxa"/>
          </w:tcPr>
          <w:p w:rsidR="00AF39EC" w:rsidRPr="00AF39EC" w:rsidRDefault="00AF39EC" w:rsidP="00AF39EC">
            <w:pPr>
              <w:spacing w:after="0" w:line="240" w:lineRule="auto"/>
              <w:ind w:firstLine="709"/>
              <w:jc w:val="both"/>
              <w:rPr>
                <w:rFonts w:ascii="Times New Roman" w:hAnsi="Times New Roman" w:cs="Times New Roman"/>
                <w:i/>
                <w:color w:val="FF0000"/>
                <w:sz w:val="24"/>
                <w:szCs w:val="24"/>
              </w:rPr>
            </w:pPr>
            <w:r w:rsidRPr="00AF39EC">
              <w:rPr>
                <w:rFonts w:ascii="Times New Roman" w:hAnsi="Times New Roman" w:cs="Times New Roman"/>
                <w:i/>
                <w:sz w:val="24"/>
                <w:szCs w:val="24"/>
              </w:rPr>
              <w:t xml:space="preserve">2 </w:t>
            </w:r>
          </w:p>
        </w:tc>
      </w:tr>
      <w:tr w:rsidR="00AF39EC" w:rsidRPr="00AF39EC" w:rsidTr="00AF39EC">
        <w:trPr>
          <w:trHeight w:val="102"/>
        </w:trPr>
        <w:tc>
          <w:tcPr>
            <w:tcW w:w="8046" w:type="dxa"/>
          </w:tcPr>
          <w:p w:rsidR="00AF39EC" w:rsidRPr="00AF39EC" w:rsidRDefault="00AF39EC" w:rsidP="00AF39EC">
            <w:pPr>
              <w:pStyle w:val="default0"/>
              <w:ind w:firstLine="709"/>
              <w:jc w:val="both"/>
              <w:rPr>
                <w:rStyle w:val="default005f005fchar1char1"/>
              </w:rPr>
            </w:pPr>
            <w:r w:rsidRPr="00AF39EC">
              <w:rPr>
                <w:rStyle w:val="default005f005fchar1char1"/>
              </w:rPr>
              <w:t xml:space="preserve">Помещения для занятий учебно-исследовательской и проектной деятельностью, моделированием и техническим творчеством </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6</w:t>
            </w:r>
          </w:p>
        </w:tc>
      </w:tr>
      <w:tr w:rsidR="00AF39EC" w:rsidRPr="00AF39EC" w:rsidTr="00AF39EC">
        <w:trPr>
          <w:trHeight w:val="102"/>
        </w:trPr>
        <w:tc>
          <w:tcPr>
            <w:tcW w:w="8046" w:type="dxa"/>
          </w:tcPr>
          <w:p w:rsidR="00AF39EC" w:rsidRPr="00AF39EC" w:rsidRDefault="00AF39EC" w:rsidP="00AF39EC">
            <w:pPr>
              <w:pStyle w:val="default0"/>
              <w:ind w:firstLine="709"/>
              <w:jc w:val="both"/>
              <w:rPr>
                <w:rStyle w:val="default005f005fchar1char1"/>
              </w:rPr>
            </w:pPr>
            <w:r w:rsidRPr="00AF39EC">
              <w:rPr>
                <w:rStyle w:val="default005f005fchar1char1"/>
              </w:rPr>
              <w:t xml:space="preserve">Необходимые для реализации учебной и внеурочной деятельности лаборатории и мастерские </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6</w:t>
            </w:r>
          </w:p>
        </w:tc>
      </w:tr>
      <w:tr w:rsidR="00AF39EC" w:rsidRPr="00AF39EC" w:rsidTr="00AF39EC">
        <w:trPr>
          <w:trHeight w:val="102"/>
        </w:trPr>
        <w:tc>
          <w:tcPr>
            <w:tcW w:w="8046" w:type="dxa"/>
          </w:tcPr>
          <w:p w:rsidR="00AF39EC" w:rsidRPr="00AF39EC" w:rsidRDefault="00AF39EC" w:rsidP="00AF39EC">
            <w:pPr>
              <w:pStyle w:val="default0"/>
              <w:ind w:firstLine="709"/>
              <w:jc w:val="both"/>
              <w:rPr>
                <w:rStyle w:val="default005f005fchar1char1"/>
              </w:rPr>
            </w:pPr>
            <w:r w:rsidRPr="00AF39EC">
              <w:rPr>
                <w:rStyle w:val="default005f005fchar1char1"/>
              </w:rPr>
              <w:t xml:space="preserve">Помещения (кабинеты, мастерские, студии) </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44</w:t>
            </w:r>
          </w:p>
        </w:tc>
      </w:tr>
      <w:tr w:rsidR="00AF39EC" w:rsidRPr="00AF39EC" w:rsidTr="00AF39EC">
        <w:trPr>
          <w:trHeight w:val="102"/>
        </w:trPr>
        <w:tc>
          <w:tcPr>
            <w:tcW w:w="8046" w:type="dxa"/>
          </w:tcPr>
          <w:p w:rsidR="00AF39EC" w:rsidRPr="00AF39EC" w:rsidRDefault="00AF39EC" w:rsidP="00AF39EC">
            <w:pPr>
              <w:pStyle w:val="default0"/>
              <w:ind w:firstLine="709"/>
              <w:jc w:val="both"/>
              <w:rPr>
                <w:rStyle w:val="default005f005fchar1char1"/>
              </w:rPr>
            </w:pPr>
            <w:r w:rsidRPr="00AF39EC">
              <w:rPr>
                <w:rStyle w:val="default005f005fchar1char1"/>
              </w:rPr>
              <w:t xml:space="preserve">Лингафонный кабинет </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1</w:t>
            </w:r>
          </w:p>
        </w:tc>
      </w:tr>
      <w:tr w:rsidR="00AF39EC" w:rsidRPr="00AF39EC" w:rsidTr="00AF39EC">
        <w:trPr>
          <w:trHeight w:val="102"/>
        </w:trPr>
        <w:tc>
          <w:tcPr>
            <w:tcW w:w="8046" w:type="dxa"/>
          </w:tcPr>
          <w:p w:rsidR="00AF39EC" w:rsidRPr="00AF39EC" w:rsidRDefault="00AF39EC" w:rsidP="00AF39EC">
            <w:pPr>
              <w:pStyle w:val="default0"/>
              <w:ind w:firstLine="709"/>
              <w:jc w:val="both"/>
              <w:rPr>
                <w:rStyle w:val="default005f005fchar1char1"/>
              </w:rPr>
            </w:pPr>
            <w:r w:rsidRPr="00AF39EC">
              <w:rPr>
                <w:rStyle w:val="default005f005fchar1char1"/>
              </w:rPr>
              <w:t xml:space="preserve">Актовый и/или хореографический залы </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2</w:t>
            </w:r>
          </w:p>
        </w:tc>
      </w:tr>
      <w:tr w:rsidR="00AF39EC" w:rsidRPr="00AF39EC" w:rsidTr="00AF39EC">
        <w:trPr>
          <w:trHeight w:val="102"/>
        </w:trPr>
        <w:tc>
          <w:tcPr>
            <w:tcW w:w="8046" w:type="dxa"/>
          </w:tcPr>
          <w:p w:rsidR="00AF39EC" w:rsidRPr="00AF39EC" w:rsidRDefault="00AF39EC" w:rsidP="00AF39EC">
            <w:pPr>
              <w:pStyle w:val="default0"/>
              <w:ind w:firstLine="709"/>
              <w:jc w:val="both"/>
              <w:rPr>
                <w:rStyle w:val="default005f005fchar1char1"/>
              </w:rPr>
            </w:pPr>
            <w:r w:rsidRPr="00AF39EC">
              <w:rPr>
                <w:rStyle w:val="default005f005fchar1char1"/>
              </w:rPr>
              <w:t xml:space="preserve">Спортивный зал, оснащённый игровым, спортивным оборудованием и инвентарём </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2</w:t>
            </w:r>
          </w:p>
        </w:tc>
      </w:tr>
      <w:tr w:rsidR="00AF39EC" w:rsidRPr="00AF39EC" w:rsidTr="00AF39EC">
        <w:trPr>
          <w:trHeight w:val="102"/>
        </w:trPr>
        <w:tc>
          <w:tcPr>
            <w:tcW w:w="8046" w:type="dxa"/>
          </w:tcPr>
          <w:p w:rsidR="00AF39EC" w:rsidRPr="00AF39EC" w:rsidRDefault="00AF39EC" w:rsidP="00AF39EC">
            <w:pPr>
              <w:pStyle w:val="default0"/>
              <w:ind w:firstLine="709"/>
              <w:jc w:val="both"/>
              <w:rPr>
                <w:rStyle w:val="default005f005fchar1char1"/>
              </w:rPr>
            </w:pPr>
            <w:r w:rsidRPr="00AF39EC">
              <w:rPr>
                <w:rStyle w:val="default005f005fchar1char1"/>
              </w:rPr>
              <w:t xml:space="preserve">Стадион, спортивные площадки, оснащённые игровым, спортивным оборудованием и инвентарём, тир </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2</w:t>
            </w:r>
          </w:p>
        </w:tc>
      </w:tr>
      <w:tr w:rsidR="00AF39EC" w:rsidRPr="00AF39EC" w:rsidTr="00AF39EC">
        <w:trPr>
          <w:trHeight w:val="102"/>
        </w:trPr>
        <w:tc>
          <w:tcPr>
            <w:tcW w:w="8046" w:type="dxa"/>
          </w:tcPr>
          <w:p w:rsidR="00AF39EC" w:rsidRPr="00AF39EC" w:rsidRDefault="00AF39EC" w:rsidP="00AF39EC">
            <w:pPr>
              <w:spacing w:after="0" w:line="240" w:lineRule="auto"/>
              <w:ind w:firstLine="709"/>
              <w:jc w:val="both"/>
              <w:rPr>
                <w:rStyle w:val="default005f005fchar1char1"/>
                <w:rFonts w:cs="Times New Roman"/>
                <w:b/>
                <w:color w:val="222222"/>
                <w:szCs w:val="24"/>
              </w:rPr>
            </w:pPr>
            <w:r w:rsidRPr="00AF39EC">
              <w:rPr>
                <w:rFonts w:ascii="Times New Roman" w:hAnsi="Times New Roman" w:cs="Times New Roman"/>
                <w:b/>
                <w:color w:val="222222"/>
                <w:sz w:val="24"/>
                <w:szCs w:val="24"/>
              </w:rPr>
              <w:t>Оснащение учебных кабинетов</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p>
        </w:tc>
      </w:tr>
      <w:tr w:rsidR="00AF39EC" w:rsidRPr="00AF39EC" w:rsidTr="00AF39EC">
        <w:trPr>
          <w:trHeight w:val="814"/>
        </w:trPr>
        <w:tc>
          <w:tcPr>
            <w:tcW w:w="8046" w:type="dxa"/>
          </w:tcPr>
          <w:p w:rsidR="00AF39EC" w:rsidRPr="00AF39EC" w:rsidRDefault="00AF39EC" w:rsidP="00AF39EC">
            <w:pPr>
              <w:spacing w:after="0" w:line="240" w:lineRule="auto"/>
              <w:ind w:firstLine="709"/>
              <w:jc w:val="both"/>
              <w:rPr>
                <w:rFonts w:ascii="Times New Roman" w:hAnsi="Times New Roman" w:cs="Times New Roman"/>
                <w:b/>
                <w:sz w:val="24"/>
                <w:szCs w:val="24"/>
              </w:rPr>
            </w:pPr>
            <w:r w:rsidRPr="00AF39EC">
              <w:rPr>
                <w:rFonts w:ascii="Times New Roman" w:hAnsi="Times New Roman" w:cs="Times New Roman"/>
                <w:sz w:val="24"/>
                <w:szCs w:val="24"/>
              </w:rPr>
              <w:t xml:space="preserve">Персональный или мобильный компьютер (ноутбук) с предустановленным программным обеспечением </w:t>
            </w:r>
            <w:r w:rsidRPr="00AF39EC">
              <w:rPr>
                <w:rFonts w:ascii="Times New Roman" w:hAnsi="Times New Roman" w:cs="Times New Roman"/>
                <w:i/>
                <w:sz w:val="24"/>
                <w:szCs w:val="24"/>
              </w:rPr>
              <w:t>(количество учебных кабинетов)</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34</w:t>
            </w:r>
          </w:p>
        </w:tc>
      </w:tr>
      <w:tr w:rsidR="00AF39EC" w:rsidRPr="00AF39EC" w:rsidTr="00AF39EC">
        <w:trPr>
          <w:trHeight w:val="102"/>
        </w:trPr>
        <w:tc>
          <w:tcPr>
            <w:tcW w:w="8046" w:type="dxa"/>
          </w:tcPr>
          <w:p w:rsidR="00AF39EC" w:rsidRPr="00AF39EC" w:rsidRDefault="00AF39EC" w:rsidP="00AF39EC">
            <w:pPr>
              <w:pStyle w:val="af5"/>
              <w:ind w:left="0" w:firstLine="709"/>
              <w:rPr>
                <w:sz w:val="24"/>
                <w:szCs w:val="24"/>
              </w:rPr>
            </w:pPr>
            <w:r w:rsidRPr="00AF39EC">
              <w:rPr>
                <w:sz w:val="24"/>
                <w:szCs w:val="24"/>
              </w:rPr>
              <w:t>Интерактивное оборудование</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41</w:t>
            </w:r>
          </w:p>
        </w:tc>
      </w:tr>
      <w:tr w:rsidR="00AF39EC" w:rsidRPr="00AF39EC" w:rsidTr="00AF39EC">
        <w:trPr>
          <w:trHeight w:val="469"/>
        </w:trPr>
        <w:tc>
          <w:tcPr>
            <w:tcW w:w="8046" w:type="dxa"/>
          </w:tcPr>
          <w:p w:rsidR="00AF39EC" w:rsidRPr="00AF39EC" w:rsidRDefault="00AF39EC" w:rsidP="00AF39EC">
            <w:pPr>
              <w:pStyle w:val="af5"/>
              <w:ind w:left="0" w:firstLine="709"/>
              <w:rPr>
                <w:sz w:val="24"/>
                <w:szCs w:val="24"/>
              </w:rPr>
            </w:pPr>
            <w:r w:rsidRPr="00AF39EC">
              <w:rPr>
                <w:sz w:val="24"/>
                <w:szCs w:val="24"/>
              </w:rPr>
              <w:t xml:space="preserve">Наличие подключения к Интернет, к локальной сети </w:t>
            </w:r>
            <w:r w:rsidRPr="00AF39EC">
              <w:rPr>
                <w:i/>
                <w:sz w:val="24"/>
                <w:szCs w:val="24"/>
              </w:rPr>
              <w:t>(количество кабинетов)</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41</w:t>
            </w:r>
          </w:p>
        </w:tc>
      </w:tr>
      <w:tr w:rsidR="00AF39EC" w:rsidRPr="00AF39EC" w:rsidTr="00AF39EC">
        <w:trPr>
          <w:trHeight w:val="417"/>
        </w:trPr>
        <w:tc>
          <w:tcPr>
            <w:tcW w:w="8046" w:type="dxa"/>
          </w:tcPr>
          <w:p w:rsidR="00AF39EC" w:rsidRPr="00AF39EC" w:rsidRDefault="00AF39EC" w:rsidP="00AF39EC">
            <w:pPr>
              <w:pStyle w:val="af5"/>
              <w:ind w:left="0" w:firstLine="709"/>
              <w:rPr>
                <w:sz w:val="24"/>
                <w:szCs w:val="24"/>
              </w:rPr>
            </w:pPr>
            <w:r w:rsidRPr="00AF39EC">
              <w:rPr>
                <w:sz w:val="24"/>
                <w:szCs w:val="24"/>
              </w:rPr>
              <w:t>Специализированный программно - аппаратный комплекс обучающихся</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1</w:t>
            </w:r>
          </w:p>
        </w:tc>
      </w:tr>
      <w:tr w:rsidR="00AF39EC" w:rsidRPr="00AF39EC" w:rsidTr="00AF39EC">
        <w:trPr>
          <w:trHeight w:val="417"/>
        </w:trPr>
        <w:tc>
          <w:tcPr>
            <w:tcW w:w="8046" w:type="dxa"/>
          </w:tcPr>
          <w:p w:rsidR="00AF39EC" w:rsidRPr="00AF39EC" w:rsidRDefault="00AF39EC" w:rsidP="00AF39EC">
            <w:pPr>
              <w:pStyle w:val="af5"/>
              <w:ind w:left="0" w:firstLine="709"/>
              <w:rPr>
                <w:b/>
                <w:sz w:val="24"/>
                <w:szCs w:val="24"/>
              </w:rPr>
            </w:pPr>
            <w:r w:rsidRPr="00AF39EC">
              <w:rPr>
                <w:b/>
                <w:sz w:val="24"/>
                <w:szCs w:val="24"/>
              </w:rPr>
              <w:t>Лабораторное и демонстрационное оборудование</w:t>
            </w:r>
          </w:p>
          <w:p w:rsidR="00AF39EC" w:rsidRPr="00AF39EC" w:rsidRDefault="00AF39EC" w:rsidP="00AF39EC">
            <w:pPr>
              <w:spacing w:after="0" w:line="240" w:lineRule="auto"/>
              <w:ind w:firstLine="709"/>
              <w:jc w:val="both"/>
              <w:rPr>
                <w:rFonts w:ascii="Times New Roman" w:hAnsi="Times New Roman" w:cs="Times New Roman"/>
                <w:b/>
                <w:sz w:val="24"/>
                <w:szCs w:val="24"/>
              </w:rPr>
            </w:pPr>
            <w:r w:rsidRPr="00AF39EC">
              <w:rPr>
                <w:rFonts w:ascii="Times New Roman" w:hAnsi="Times New Roman" w:cs="Times New Roman"/>
                <w:b/>
                <w:sz w:val="24"/>
                <w:szCs w:val="24"/>
              </w:rPr>
              <w:t>Обучающая цифровая лабораторная техника</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p>
        </w:tc>
      </w:tr>
      <w:tr w:rsidR="00AF39EC" w:rsidRPr="00AF39EC" w:rsidTr="00AF39EC">
        <w:trPr>
          <w:trHeight w:val="521"/>
        </w:trPr>
        <w:tc>
          <w:tcPr>
            <w:tcW w:w="8046" w:type="dxa"/>
          </w:tcPr>
          <w:p w:rsidR="00AF39EC" w:rsidRPr="00AF39EC" w:rsidRDefault="00AF39EC" w:rsidP="00AF39EC">
            <w:pPr>
              <w:pStyle w:val="af5"/>
              <w:ind w:left="34" w:firstLine="709"/>
              <w:rPr>
                <w:b/>
                <w:sz w:val="24"/>
                <w:szCs w:val="24"/>
              </w:rPr>
            </w:pPr>
            <w:r w:rsidRPr="00AF39EC">
              <w:rPr>
                <w:sz w:val="24"/>
                <w:szCs w:val="24"/>
              </w:rPr>
              <w:t>Комплект цифрового измерительного оборудования для проведения естественно - научных экспериментов</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1</w:t>
            </w:r>
          </w:p>
        </w:tc>
      </w:tr>
      <w:tr w:rsidR="00AF39EC" w:rsidRPr="00AF39EC" w:rsidTr="00AF39EC">
        <w:trPr>
          <w:trHeight w:val="102"/>
        </w:trPr>
        <w:tc>
          <w:tcPr>
            <w:tcW w:w="8046" w:type="dxa"/>
          </w:tcPr>
          <w:p w:rsidR="00AF39EC" w:rsidRPr="00AF39EC" w:rsidRDefault="00AF39EC" w:rsidP="00AF39EC">
            <w:pPr>
              <w:pStyle w:val="af5"/>
              <w:ind w:left="34" w:firstLine="709"/>
              <w:rPr>
                <w:sz w:val="24"/>
                <w:szCs w:val="24"/>
              </w:rPr>
            </w:pPr>
            <w:r w:rsidRPr="00AF39EC">
              <w:rPr>
                <w:sz w:val="24"/>
                <w:szCs w:val="24"/>
              </w:rPr>
              <w:t>Цифровой микроскоп</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1</w:t>
            </w:r>
          </w:p>
        </w:tc>
      </w:tr>
      <w:tr w:rsidR="00AF39EC" w:rsidRPr="00AF39EC" w:rsidTr="00AF39EC">
        <w:trPr>
          <w:trHeight w:val="102"/>
        </w:trPr>
        <w:tc>
          <w:tcPr>
            <w:tcW w:w="8046" w:type="dxa"/>
          </w:tcPr>
          <w:p w:rsidR="00AF39EC" w:rsidRPr="00AF39EC" w:rsidRDefault="00AF39EC" w:rsidP="00AF39EC">
            <w:pPr>
              <w:pStyle w:val="af5"/>
              <w:ind w:left="34" w:firstLine="709"/>
              <w:rPr>
                <w:sz w:val="24"/>
                <w:szCs w:val="24"/>
              </w:rPr>
            </w:pPr>
            <w:r w:rsidRPr="00AF39EC">
              <w:rPr>
                <w:sz w:val="24"/>
                <w:szCs w:val="24"/>
              </w:rPr>
              <w:t xml:space="preserve">Комплект лабораторных приборов и инструментов, микропрепаратов  пр., обеспечивающих проведение экспериментов с применением цифровой лабораторной техники </w:t>
            </w:r>
            <w:r w:rsidRPr="00AF39EC">
              <w:rPr>
                <w:rStyle w:val="default005f005fchar1char1"/>
                <w:i/>
                <w:szCs w:val="24"/>
              </w:rPr>
              <w:t xml:space="preserve">(общее </w:t>
            </w:r>
            <w:r w:rsidRPr="00AF39EC">
              <w:rPr>
                <w:i/>
                <w:sz w:val="24"/>
                <w:szCs w:val="24"/>
              </w:rPr>
              <w:t>количество микроскопов и/или комплектов)</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15</w:t>
            </w:r>
          </w:p>
        </w:tc>
      </w:tr>
      <w:tr w:rsidR="00AF39EC" w:rsidRPr="00AF39EC" w:rsidTr="00AF39EC">
        <w:trPr>
          <w:trHeight w:val="102"/>
        </w:trPr>
        <w:tc>
          <w:tcPr>
            <w:tcW w:w="8046" w:type="dxa"/>
          </w:tcPr>
          <w:p w:rsidR="00AF39EC" w:rsidRPr="00AF39EC" w:rsidRDefault="00AF39EC" w:rsidP="00AF39EC">
            <w:pPr>
              <w:pStyle w:val="af5"/>
              <w:ind w:left="34" w:firstLine="709"/>
              <w:rPr>
                <w:sz w:val="24"/>
                <w:szCs w:val="24"/>
              </w:rPr>
            </w:pPr>
            <w:r w:rsidRPr="00AF39EC">
              <w:rPr>
                <w:noProof/>
                <w:sz w:val="24"/>
                <w:szCs w:val="24"/>
              </w:rPr>
              <w:t>Набор традиционных лабораторных приборов, используемых обучающимися при постановке экспериментов, наблюдений, опытов по программам урочной и внеурочной деятельности</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17</w:t>
            </w:r>
          </w:p>
        </w:tc>
      </w:tr>
      <w:tr w:rsidR="00AF39EC" w:rsidRPr="00AF39EC" w:rsidTr="00AF39EC">
        <w:trPr>
          <w:trHeight w:val="102"/>
        </w:trPr>
        <w:tc>
          <w:tcPr>
            <w:tcW w:w="8046" w:type="dxa"/>
          </w:tcPr>
          <w:p w:rsidR="00AF39EC" w:rsidRPr="00AF39EC" w:rsidRDefault="00AF39EC" w:rsidP="00AF39EC">
            <w:pPr>
              <w:pStyle w:val="af5"/>
              <w:ind w:left="34" w:firstLine="709"/>
              <w:rPr>
                <w:sz w:val="24"/>
                <w:szCs w:val="24"/>
              </w:rPr>
            </w:pPr>
            <w:r w:rsidRPr="00AF39EC">
              <w:rPr>
                <w:noProof/>
                <w:sz w:val="24"/>
                <w:szCs w:val="24"/>
              </w:rPr>
              <w:t>Наборы конструкторов, робототехники, тренажеров и пр., предназначенных для моделирования, технического творчества и проектной деятельности и пр.</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1</w:t>
            </w:r>
          </w:p>
        </w:tc>
      </w:tr>
      <w:tr w:rsidR="00AF39EC" w:rsidRPr="00AF39EC" w:rsidTr="00AF39EC">
        <w:trPr>
          <w:trHeight w:val="102"/>
        </w:trPr>
        <w:tc>
          <w:tcPr>
            <w:tcW w:w="8046" w:type="dxa"/>
          </w:tcPr>
          <w:p w:rsidR="00AF39EC" w:rsidRPr="00AF39EC" w:rsidRDefault="00AF39EC" w:rsidP="00AF39EC">
            <w:pPr>
              <w:pStyle w:val="af5"/>
              <w:ind w:left="34" w:firstLine="709"/>
              <w:rPr>
                <w:sz w:val="24"/>
                <w:szCs w:val="24"/>
              </w:rPr>
            </w:pPr>
            <w:r w:rsidRPr="00AF39EC">
              <w:rPr>
                <w:sz w:val="24"/>
                <w:szCs w:val="24"/>
              </w:rPr>
              <w:t xml:space="preserve">Наглядные пособия по предметам: электронные образовательные ресурсы, макеты, модели, слепки, муляжи, глобусы и т.д., плоскостные пособия – таблицы, картины, фотографии, карты, схемы, чертежи и т.д. </w:t>
            </w:r>
            <w:r w:rsidRPr="00AF39EC">
              <w:rPr>
                <w:i/>
                <w:sz w:val="24"/>
                <w:szCs w:val="24"/>
              </w:rPr>
              <w:t>(количество учебных кабинетов оснащенных наглядными пособиями)</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14</w:t>
            </w:r>
          </w:p>
        </w:tc>
      </w:tr>
      <w:tr w:rsidR="00AF39EC" w:rsidRPr="00AF39EC" w:rsidTr="00AF39EC">
        <w:trPr>
          <w:trHeight w:val="1012"/>
        </w:trPr>
        <w:tc>
          <w:tcPr>
            <w:tcW w:w="8046" w:type="dxa"/>
            <w:vAlign w:val="bottom"/>
          </w:tcPr>
          <w:p w:rsidR="00AF39EC" w:rsidRPr="00AF39EC" w:rsidRDefault="00AF39EC" w:rsidP="00AF39EC">
            <w:pPr>
              <w:spacing w:after="0" w:line="240" w:lineRule="auto"/>
              <w:ind w:firstLine="709"/>
              <w:jc w:val="both"/>
              <w:rPr>
                <w:rFonts w:ascii="Times New Roman" w:hAnsi="Times New Roman" w:cs="Times New Roman"/>
                <w:b/>
                <w:sz w:val="24"/>
                <w:szCs w:val="24"/>
              </w:rPr>
            </w:pPr>
            <w:r w:rsidRPr="00AF39EC">
              <w:rPr>
                <w:rFonts w:ascii="Times New Roman" w:hAnsi="Times New Roman" w:cs="Times New Roman"/>
                <w:sz w:val="24"/>
                <w:szCs w:val="24"/>
              </w:rPr>
              <w:lastRenderedPageBreak/>
              <w:t>Соблюдение санитарно-гигиенических норм образовательного процесса (водоснабжение, канализация, освещение, воздушно-тепловому режиму, к заданию и его территории, отдельным помещениям, средствам обучения, учебному оборудованию)</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да</w:t>
            </w:r>
          </w:p>
        </w:tc>
      </w:tr>
      <w:tr w:rsidR="00AF39EC" w:rsidRPr="00AF39EC" w:rsidTr="00AF39EC">
        <w:trPr>
          <w:trHeight w:val="102"/>
        </w:trPr>
        <w:tc>
          <w:tcPr>
            <w:tcW w:w="8046"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Соблюдение требований к социально-бытовым условиям (оборудование гардеробов, санузлов, мест личной гигиены)</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да</w:t>
            </w:r>
          </w:p>
        </w:tc>
      </w:tr>
      <w:tr w:rsidR="00AF39EC" w:rsidRPr="00AF39EC" w:rsidTr="00AF39EC">
        <w:trPr>
          <w:trHeight w:val="102"/>
        </w:trPr>
        <w:tc>
          <w:tcPr>
            <w:tcW w:w="8046"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Соблюдение требований пожарной и электробезопасности</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да</w:t>
            </w:r>
          </w:p>
        </w:tc>
      </w:tr>
      <w:tr w:rsidR="00AF39EC" w:rsidRPr="00AF39EC" w:rsidTr="00AF39EC">
        <w:trPr>
          <w:trHeight w:val="102"/>
        </w:trPr>
        <w:tc>
          <w:tcPr>
            <w:tcW w:w="8046"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Соблюдение требований охраны здоровья обучающихся и охраны труда работников образовательных организаций</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да</w:t>
            </w:r>
          </w:p>
        </w:tc>
      </w:tr>
      <w:tr w:rsidR="00AF39EC" w:rsidRPr="00AF39EC" w:rsidTr="00AF39EC">
        <w:trPr>
          <w:trHeight w:val="102"/>
        </w:trPr>
        <w:tc>
          <w:tcPr>
            <w:tcW w:w="8046"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Соблюдение требований к организации безопасной эксплуатации спортивных сооружений, спортивного инвентаря и оборудования</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да</w:t>
            </w:r>
          </w:p>
        </w:tc>
      </w:tr>
      <w:tr w:rsidR="00AF39EC" w:rsidRPr="00AF39EC" w:rsidTr="00AF39EC">
        <w:trPr>
          <w:trHeight w:val="102"/>
        </w:trPr>
        <w:tc>
          <w:tcPr>
            <w:tcW w:w="8046"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Организация горячего питания обучающихся</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да</w:t>
            </w:r>
          </w:p>
        </w:tc>
      </w:tr>
      <w:tr w:rsidR="00AF39EC" w:rsidRPr="00AF39EC" w:rsidTr="00AF39EC">
        <w:trPr>
          <w:trHeight w:val="102"/>
        </w:trPr>
        <w:tc>
          <w:tcPr>
            <w:tcW w:w="8046" w:type="dxa"/>
          </w:tcPr>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Оборудование помещения медицинского кабинета</w:t>
            </w:r>
          </w:p>
        </w:tc>
        <w:tc>
          <w:tcPr>
            <w:tcW w:w="1418" w:type="dxa"/>
          </w:tcPr>
          <w:p w:rsidR="00AF39EC" w:rsidRPr="00AF39EC" w:rsidRDefault="00AF39EC" w:rsidP="00AF39EC">
            <w:pPr>
              <w:spacing w:after="0" w:line="240" w:lineRule="auto"/>
              <w:ind w:firstLine="709"/>
              <w:jc w:val="both"/>
              <w:rPr>
                <w:rFonts w:ascii="Times New Roman" w:hAnsi="Times New Roman" w:cs="Times New Roman"/>
                <w:i/>
                <w:sz w:val="24"/>
                <w:szCs w:val="24"/>
              </w:rPr>
            </w:pPr>
            <w:r w:rsidRPr="00AF39EC">
              <w:rPr>
                <w:rFonts w:ascii="Times New Roman" w:hAnsi="Times New Roman" w:cs="Times New Roman"/>
                <w:i/>
                <w:sz w:val="24"/>
                <w:szCs w:val="24"/>
              </w:rPr>
              <w:t>да</w:t>
            </w:r>
          </w:p>
        </w:tc>
      </w:tr>
    </w:tbl>
    <w:p w:rsidR="00AF39EC" w:rsidRPr="00AF39EC" w:rsidRDefault="00AF39EC" w:rsidP="00AF39EC">
      <w:pPr>
        <w:spacing w:after="0" w:line="240" w:lineRule="auto"/>
        <w:ind w:firstLine="709"/>
        <w:jc w:val="both"/>
        <w:rPr>
          <w:rFonts w:ascii="Times New Roman" w:hAnsi="Times New Roman" w:cs="Times New Roman"/>
          <w:b/>
          <w:i/>
          <w:sz w:val="24"/>
          <w:szCs w:val="24"/>
        </w:rPr>
      </w:pPr>
      <w:r w:rsidRPr="00AF39EC">
        <w:rPr>
          <w:rFonts w:ascii="Times New Roman" w:hAnsi="Times New Roman" w:cs="Times New Roman"/>
          <w:b/>
          <w:i/>
          <w:sz w:val="24"/>
          <w:szCs w:val="24"/>
        </w:rPr>
        <w:t>Условия для занятий физкультурой и спортом</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Для занятий физкультурой и спортом имеются 2 спортивных зала, обеспеченные необходимым оборудованием и инвентарём для проведения  уроков физической культуры, многофункциональная спортивная площадка, детская игровая площадка. В школе  успешно работают спортивные секции и кружки. Дети, отнесённые по состоянию здоровья к специальной группе, занимаются вместе  со своим классом, но учителя осуществляют индивидуально-дифференцированный подход к таким обучающимся: для них подбирается специальный комплекс упражнений  согласно специально разработанным программам, они не сдают учебные нормативы, для них исключаются определённые упражнения, противопоказанные по их заболеванию. На уроках такие обучающиеся привлекаются в качестве помощника учителя для проведения разминки. </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Большое внимание уделяется в школе развитию спортивного направления внеурочной деятельности обучающихся: </w:t>
      </w:r>
      <w:r w:rsidRPr="00AF39EC">
        <w:rPr>
          <w:rStyle w:val="ff2"/>
          <w:rFonts w:ascii="Times New Roman" w:hAnsi="Times New Roman"/>
          <w:sz w:val="24"/>
          <w:szCs w:val="24"/>
        </w:rPr>
        <w:t>кружки и спортивные секции.</w:t>
      </w:r>
      <w:r w:rsidRPr="00AF39EC">
        <w:rPr>
          <w:rStyle w:val="apple-converted-space"/>
          <w:rFonts w:ascii="Times New Roman" w:hAnsi="Times New Roman"/>
          <w:sz w:val="24"/>
          <w:szCs w:val="24"/>
        </w:rPr>
        <w:t> </w:t>
      </w:r>
      <w:r w:rsidRPr="00AF39EC">
        <w:rPr>
          <w:rStyle w:val="ff2"/>
          <w:rFonts w:ascii="Times New Roman" w:hAnsi="Times New Roman"/>
          <w:sz w:val="24"/>
          <w:szCs w:val="24"/>
        </w:rPr>
        <w:t xml:space="preserve">Они созданы для детей, желающих заниматься любимым видом спорта. При создании секции и кружков, прежде всего, учитывались условия, позволяющие обеспечить им успешную работу. В школе </w:t>
      </w:r>
      <w:r w:rsidRPr="00AF39EC">
        <w:rPr>
          <w:rFonts w:ascii="Times New Roman" w:hAnsi="Times New Roman" w:cs="Times New Roman"/>
          <w:sz w:val="24"/>
          <w:szCs w:val="24"/>
        </w:rPr>
        <w:t xml:space="preserve">работают   спортивные секции:  «Волейбол», «Оздоровительная гимнастика», «Спортивные игры». </w:t>
      </w:r>
    </w:p>
    <w:p w:rsidR="00AF39EC" w:rsidRPr="009A4DF4" w:rsidRDefault="00AF39EC" w:rsidP="009A4DF4">
      <w:pPr>
        <w:spacing w:after="0" w:line="240" w:lineRule="auto"/>
        <w:ind w:firstLine="709"/>
        <w:jc w:val="both"/>
        <w:rPr>
          <w:rFonts w:ascii="Times New Roman" w:hAnsi="Times New Roman" w:cs="Times New Roman"/>
          <w:sz w:val="24"/>
          <w:szCs w:val="24"/>
        </w:rPr>
      </w:pPr>
      <w:proofErr w:type="gramStart"/>
      <w:r w:rsidRPr="00AF39EC">
        <w:rPr>
          <w:rFonts w:ascii="Times New Roman" w:hAnsi="Times New Roman" w:cs="Times New Roman"/>
          <w:sz w:val="24"/>
          <w:szCs w:val="24"/>
        </w:rPr>
        <w:t>В школе сложилась система традиционных физкультурно-спортивных мероприятий: спортивный праздник «Папа, мама, я – спортивная семья», День здоровья, Кросс Наций, легкоатлетические  эстафеты (осенняя и весенняя), военно-спортивная игра «Быстрее, выше, сильнее», соревнования по воле</w:t>
      </w:r>
      <w:r w:rsidR="009A4DF4">
        <w:rPr>
          <w:rFonts w:ascii="Times New Roman" w:hAnsi="Times New Roman" w:cs="Times New Roman"/>
          <w:sz w:val="24"/>
          <w:szCs w:val="24"/>
        </w:rPr>
        <w:t>йболу, сдача норм ГТО и другие.</w:t>
      </w:r>
      <w:proofErr w:type="gramEnd"/>
    </w:p>
    <w:p w:rsidR="00AF39EC" w:rsidRPr="00AF39EC" w:rsidRDefault="00AF39EC" w:rsidP="00AF39EC">
      <w:pPr>
        <w:pStyle w:val="af5"/>
        <w:ind w:left="0" w:firstLine="709"/>
        <w:rPr>
          <w:b/>
          <w:i/>
          <w:sz w:val="24"/>
          <w:szCs w:val="24"/>
        </w:rPr>
      </w:pPr>
      <w:r w:rsidRPr="00AF39EC">
        <w:rPr>
          <w:b/>
          <w:i/>
          <w:sz w:val="24"/>
          <w:szCs w:val="24"/>
        </w:rPr>
        <w:t>Условия для досуговой деятельности и дополнительного образования</w:t>
      </w:r>
    </w:p>
    <w:p w:rsidR="00AF39EC" w:rsidRPr="00AF39EC" w:rsidRDefault="00AF39EC" w:rsidP="00AF39EC">
      <w:pPr>
        <w:spacing w:after="0" w:line="240" w:lineRule="auto"/>
        <w:ind w:right="34"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В учреждении созданы все условия для занятости обучающихся внеурочной деятельностью, дополнительным образованием. В школе функционируют: 2 спортивных зала, многофункциональная спортивная площадка, библиотека, кабинеты музыки, хореографии, 2 кабинета информатики, кабинет детской общественной организации, актовый зал, музей А. Дейнеки, музейная комната «Мастер», посвящённая жизни и творчеству писателя и художника Е.И. Носова, Детская картинная галерея, выставочный зал. </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 1996 года в школе действует Детская картинная галерея. За период работы в галерее было проведено более 60 разнообразных выставок. Фонд галереи насчитывает свыше 3000 работ. Ежегодно проводится городской конкурс изобразительного искусства «Дорога к Храму», посвящённый православному празднику Пасхе.</w:t>
      </w:r>
    </w:p>
    <w:p w:rsidR="00AF39EC" w:rsidRPr="009A4DF4" w:rsidRDefault="00AF39EC" w:rsidP="009A4DF4">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Территория, прилегающая к зданию и используемая для прогулок и игр на свежем воздухе, рассматривается как часть развивающего пространства, в пределах которого осуществляется игровая и досуговая деятельность детей. Поэтому на территории выделены тематические зоны – спортивная и игровая. Участки оснащены оборудованием, которое поддерживается в надлежащем состоянии, хотя и существуют материальные трудности. Территория хорошо озеле</w:t>
      </w:r>
      <w:r w:rsidR="009A4DF4">
        <w:rPr>
          <w:rFonts w:ascii="Times New Roman" w:hAnsi="Times New Roman" w:cs="Times New Roman"/>
          <w:sz w:val="24"/>
          <w:szCs w:val="24"/>
        </w:rPr>
        <w:t>нена, имеются цветочные клумбы.</w:t>
      </w:r>
    </w:p>
    <w:p w:rsidR="00AF39EC" w:rsidRPr="00AF39EC" w:rsidRDefault="00AF39EC" w:rsidP="00AF39EC">
      <w:pPr>
        <w:tabs>
          <w:tab w:val="left" w:pos="-284"/>
          <w:tab w:val="left" w:pos="0"/>
        </w:tabs>
        <w:spacing w:after="0" w:line="240" w:lineRule="auto"/>
        <w:ind w:firstLine="709"/>
        <w:jc w:val="both"/>
        <w:rPr>
          <w:rFonts w:ascii="Times New Roman" w:hAnsi="Times New Roman" w:cs="Times New Roman"/>
          <w:b/>
          <w:i/>
          <w:sz w:val="24"/>
          <w:szCs w:val="24"/>
        </w:rPr>
      </w:pPr>
      <w:r w:rsidRPr="00AF39EC">
        <w:rPr>
          <w:rFonts w:ascii="Times New Roman" w:hAnsi="Times New Roman" w:cs="Times New Roman"/>
          <w:b/>
          <w:i/>
          <w:sz w:val="24"/>
          <w:szCs w:val="24"/>
        </w:rPr>
        <w:lastRenderedPageBreak/>
        <w:t>Организация охраны, питания и медицинского обслуживания</w:t>
      </w:r>
    </w:p>
    <w:p w:rsidR="00AF39EC" w:rsidRPr="00AF39EC" w:rsidRDefault="00AF39EC" w:rsidP="00AF39EC">
      <w:pPr>
        <w:tabs>
          <w:tab w:val="left" w:pos="0"/>
        </w:tabs>
        <w:spacing w:after="0" w:line="240" w:lineRule="auto"/>
        <w:ind w:firstLine="709"/>
        <w:jc w:val="both"/>
        <w:rPr>
          <w:rFonts w:ascii="Times New Roman" w:hAnsi="Times New Roman" w:cs="Times New Roman"/>
          <w:i/>
          <w:sz w:val="24"/>
          <w:szCs w:val="24"/>
          <w:u w:val="single"/>
        </w:rPr>
      </w:pPr>
      <w:r w:rsidRPr="00AF39EC">
        <w:rPr>
          <w:rFonts w:ascii="Times New Roman" w:hAnsi="Times New Roman" w:cs="Times New Roman"/>
          <w:i/>
          <w:sz w:val="24"/>
          <w:szCs w:val="24"/>
          <w:u w:val="single"/>
        </w:rPr>
        <w:t>Охрана ОУ</w:t>
      </w:r>
    </w:p>
    <w:p w:rsidR="00AF39EC" w:rsidRPr="009A4DF4" w:rsidRDefault="00AF39EC" w:rsidP="00AF39EC">
      <w:pPr>
        <w:tabs>
          <w:tab w:val="left" w:pos="0"/>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Условия пребывания детей в школе не создают угрозу для их жизни и здоровья. Охрану учреждения (днём) </w:t>
      </w:r>
      <w:r w:rsidRPr="009A4DF4">
        <w:rPr>
          <w:rFonts w:ascii="Times New Roman" w:hAnsi="Times New Roman" w:cs="Times New Roman"/>
          <w:sz w:val="24"/>
          <w:szCs w:val="24"/>
        </w:rPr>
        <w:t>осуществляет ЧОО «Стафф», имеется тревожная кнопка, ведётся видеонаблюдение, с целью обеспечения безопасности школьников действует система контроля доступа проекта «Мама, я пришел!», разработанная компанией ООО «НИС Юго-Запад».</w:t>
      </w:r>
    </w:p>
    <w:p w:rsidR="00AF39EC" w:rsidRPr="00AF39EC" w:rsidRDefault="00AF39EC" w:rsidP="00AF39EC">
      <w:pPr>
        <w:tabs>
          <w:tab w:val="left" w:pos="0"/>
        </w:tabs>
        <w:spacing w:after="0" w:line="240" w:lineRule="auto"/>
        <w:ind w:firstLine="709"/>
        <w:jc w:val="both"/>
        <w:rPr>
          <w:rFonts w:ascii="Times New Roman" w:hAnsi="Times New Roman" w:cs="Times New Roman"/>
          <w:i/>
          <w:sz w:val="24"/>
          <w:szCs w:val="24"/>
          <w:u w:val="single"/>
        </w:rPr>
      </w:pPr>
      <w:r w:rsidRPr="00AF39EC">
        <w:rPr>
          <w:rFonts w:ascii="Times New Roman" w:hAnsi="Times New Roman" w:cs="Times New Roman"/>
          <w:i/>
          <w:sz w:val="24"/>
          <w:szCs w:val="24"/>
          <w:u w:val="single"/>
        </w:rPr>
        <w:t>Питание</w:t>
      </w:r>
    </w:p>
    <w:p w:rsidR="00AF39EC" w:rsidRPr="00AF39EC" w:rsidRDefault="004B547B" w:rsidP="00AF39EC">
      <w:pPr>
        <w:pStyle w:val="af5"/>
        <w:tabs>
          <w:tab w:val="left" w:pos="0"/>
        </w:tabs>
        <w:ind w:left="0" w:firstLine="709"/>
        <w:rPr>
          <w:sz w:val="24"/>
          <w:szCs w:val="24"/>
        </w:rPr>
      </w:pPr>
      <w:r w:rsidRPr="00AF39EC">
        <w:rPr>
          <w:sz w:val="24"/>
          <w:szCs w:val="24"/>
        </w:rPr>
        <w:t>В МБОУ "Средняя общеобразовательная школа № 27 имени А.А. Дейнеки"</w:t>
      </w:r>
      <w:r>
        <w:rPr>
          <w:sz w:val="24"/>
          <w:szCs w:val="24"/>
        </w:rPr>
        <w:t xml:space="preserve"> и</w:t>
      </w:r>
      <w:r w:rsidR="00AF39EC" w:rsidRPr="00AF39EC">
        <w:rPr>
          <w:sz w:val="24"/>
          <w:szCs w:val="24"/>
        </w:rPr>
        <w:t xml:space="preserve">меется столовая на 150 мест, буфет. </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В МБОУ "Средняя общеобразовательная школа № 27 имени А.А. Дейнеки" случаев травматизма во время пребывания в ОУ и пищевых отравлений детей в школьной столовой за последние три года не зафиксировано. </w:t>
      </w:r>
    </w:p>
    <w:p w:rsidR="00AF39EC" w:rsidRPr="00AF39EC" w:rsidRDefault="00AF39EC" w:rsidP="00AF39EC">
      <w:pPr>
        <w:spacing w:after="0" w:line="240" w:lineRule="auto"/>
        <w:ind w:firstLine="709"/>
        <w:jc w:val="both"/>
        <w:rPr>
          <w:rFonts w:ascii="Times New Roman" w:hAnsi="Times New Roman" w:cs="Times New Roman"/>
          <w:i/>
          <w:sz w:val="24"/>
          <w:szCs w:val="24"/>
          <w:u w:val="single"/>
        </w:rPr>
      </w:pPr>
      <w:r w:rsidRPr="00AF39EC">
        <w:rPr>
          <w:rFonts w:ascii="Times New Roman" w:hAnsi="Times New Roman" w:cs="Times New Roman"/>
          <w:i/>
          <w:sz w:val="24"/>
          <w:szCs w:val="24"/>
          <w:u w:val="single"/>
        </w:rPr>
        <w:t>Медицинское обслуживание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Созданы все необходимые условия для квалифицированного медицинского обслуживания: действуют медицинский кабинет и процедурная, логопедический, психологический кабинеты. Квалифицированную медицинскую помощь оказывают 1 врач, 1 медсестра (работники Детской поликлиники № 5). Медицинские работники осуществляет мониторинг состояния здоровья обучающихся по специально разработанным методикам и в соответствии с планом поликлиники.</w:t>
      </w:r>
    </w:p>
    <w:p w:rsidR="00AF39EC" w:rsidRPr="00AF39EC" w:rsidRDefault="00AF39EC" w:rsidP="00AF39EC">
      <w:pPr>
        <w:spacing w:after="0" w:line="240" w:lineRule="auto"/>
        <w:ind w:firstLine="709"/>
        <w:jc w:val="both"/>
        <w:rPr>
          <w:rFonts w:ascii="Times New Roman" w:hAnsi="Times New Roman" w:cs="Times New Roman"/>
          <w:sz w:val="24"/>
          <w:szCs w:val="24"/>
        </w:rPr>
      </w:pPr>
    </w:p>
    <w:p w:rsidR="00AF39EC" w:rsidRPr="00AF39EC" w:rsidRDefault="004B547B" w:rsidP="004B547B">
      <w:pPr>
        <w:pStyle w:val="1"/>
        <w:spacing w:before="0" w:after="0"/>
        <w:ind w:firstLine="709"/>
        <w:jc w:val="both"/>
        <w:rPr>
          <w:rFonts w:ascii="Times New Roman" w:hAnsi="Times New Roman" w:cs="Times New Roman"/>
        </w:rPr>
      </w:pPr>
      <w:bookmarkStart w:id="56" w:name="sub_335"/>
      <w:r>
        <w:rPr>
          <w:rFonts w:ascii="Times New Roman" w:hAnsi="Times New Roman" w:cs="Times New Roman"/>
        </w:rPr>
        <w:t>3</w:t>
      </w:r>
      <w:r w:rsidR="00AF39EC" w:rsidRPr="00AF39EC">
        <w:rPr>
          <w:rFonts w:ascii="Times New Roman" w:hAnsi="Times New Roman" w:cs="Times New Roman"/>
        </w:rPr>
        <w:t>.5.5. Информационно-методические условия реализации основной образовательной программы</w:t>
      </w:r>
      <w:bookmarkEnd w:id="56"/>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комплекс информационных образовательных ресурсов, в том числе цифровые образовательные ресурсы;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совокупность технологических средств ИКТ: компьютеры, иное информационное оборудование, коммуникационные каналы;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систему современных педагогических технологий, обеспечивающих обучение в современной информационно-образовательной среде.</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Основными структурными элементами ИОС являются: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информационно-образовательные ресурсы в виде печатной продукции;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информационно-образовательные ресурсы на сменных оптических носителях;</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информационно-образовательные ресурсы сети Интернет;</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вычислительная и информационно-телекоммуникационная инфраструктура;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т.д.).</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Информационно-образовательная среда организации, осуществляющей образовательную деятельность, должна обеспечивать:</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информационно-методическую поддержку образовательной деятельности;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планирование образовательной деятельности и ее ресурсного обеспечения;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проектирование и организацию индивидуальной и групповой деятельности;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lastRenderedPageBreak/>
        <w:t>- мониторинг и фиксацию хода и результатов образовательной деятельности;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мониторинг здоровья обучающихся;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современные процедуры создания, поиска, сбора, анализа, обработки, хранения и представления информации;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AF39EC" w:rsidRPr="00AF39EC" w:rsidRDefault="00AF39EC" w:rsidP="00AF39EC">
      <w:pPr>
        <w:spacing w:after="0" w:line="240" w:lineRule="auto"/>
        <w:ind w:firstLine="709"/>
        <w:jc w:val="both"/>
        <w:rPr>
          <w:rFonts w:ascii="Times New Roman" w:hAnsi="Times New Roman" w:cs="Times New Roman"/>
          <w:sz w:val="24"/>
          <w:szCs w:val="24"/>
        </w:rPr>
      </w:pPr>
    </w:p>
    <w:p w:rsidR="00AF39EC" w:rsidRPr="00AF39EC" w:rsidRDefault="00AF39EC" w:rsidP="00AF39EC">
      <w:pPr>
        <w:spacing w:after="0" w:line="240" w:lineRule="auto"/>
        <w:ind w:firstLine="709"/>
        <w:jc w:val="both"/>
        <w:rPr>
          <w:rFonts w:ascii="Times New Roman" w:hAnsi="Times New Roman" w:cs="Times New Roman"/>
          <w:b/>
          <w:bCs/>
          <w:sz w:val="24"/>
          <w:szCs w:val="24"/>
        </w:rPr>
      </w:pPr>
      <w:r w:rsidRPr="00AF39EC">
        <w:rPr>
          <w:rFonts w:ascii="Times New Roman" w:hAnsi="Times New Roman" w:cs="Times New Roman"/>
          <w:b/>
          <w:bCs/>
          <w:sz w:val="24"/>
          <w:szCs w:val="24"/>
        </w:rPr>
        <w:t>Создание в образовательной организации информационно-</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sz w:val="24"/>
          <w:szCs w:val="24"/>
        </w:rPr>
        <w:t>образовательной среды, соответствующей требованиям ФГОС</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sz w:val="24"/>
          <w:szCs w:val="24"/>
        </w:rPr>
        <w:t>Технические средства:</w:t>
      </w:r>
      <w:r w:rsidRPr="00AF39EC">
        <w:rPr>
          <w:rFonts w:ascii="Times New Roman" w:hAnsi="Times New Roman" w:cs="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sz w:val="24"/>
          <w:szCs w:val="24"/>
        </w:rPr>
        <w:t>Программные инструменты:</w:t>
      </w:r>
      <w:r w:rsidRPr="00AF39EC">
        <w:rPr>
          <w:rFonts w:ascii="Times New Roman" w:hAnsi="Times New Roman" w:cs="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sz w:val="24"/>
          <w:szCs w:val="24"/>
        </w:rPr>
        <w:t>Обеспечение технической, методической и организационной поддержки: </w:t>
      </w:r>
      <w:r w:rsidRPr="00AF39EC">
        <w:rPr>
          <w:rFonts w:ascii="Times New Roman" w:hAnsi="Times New Roman" w:cs="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sz w:val="24"/>
          <w:szCs w:val="24"/>
        </w:rPr>
        <w:t>Отображение образовательного процесса в информационной среде: </w:t>
      </w:r>
      <w:r w:rsidRPr="00AF39EC">
        <w:rPr>
          <w:rFonts w:ascii="Times New Roman" w:hAnsi="Times New Roman" w:cs="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sz w:val="24"/>
          <w:szCs w:val="24"/>
        </w:rPr>
        <w:t>Компоненты на бумажных носителях: </w:t>
      </w:r>
      <w:r w:rsidRPr="00AF39EC">
        <w:rPr>
          <w:rFonts w:ascii="Times New Roman" w:hAnsi="Times New Roman" w:cs="Times New Roman"/>
          <w:sz w:val="24"/>
          <w:szCs w:val="24"/>
        </w:rPr>
        <w:t>учебники (органайзеры); рабочие тетради (тетради-тренажеры).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bCs/>
          <w:sz w:val="24"/>
          <w:szCs w:val="24"/>
        </w:rPr>
        <w:t>Компоненты на CD и DVD: </w:t>
      </w:r>
      <w:r w:rsidRPr="00AF39EC">
        <w:rPr>
          <w:rFonts w:ascii="Times New Roman" w:hAnsi="Times New Roman" w:cs="Times New Roman"/>
          <w:sz w:val="24"/>
          <w:szCs w:val="24"/>
        </w:rPr>
        <w:t>электронные приложения к учебникам; электронные наглядные пособия; электронные тренажеры; электронные практикумы.</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СОО.</w:t>
      </w:r>
    </w:p>
    <w:p w:rsidR="00AF39EC" w:rsidRPr="00AF39EC" w:rsidRDefault="00AF39EC" w:rsidP="00AF39EC">
      <w:pPr>
        <w:pStyle w:val="afd"/>
        <w:shd w:val="clear" w:color="auto" w:fill="FFFFFF"/>
        <w:spacing w:before="0" w:beforeAutospacing="0" w:after="0" w:afterAutospacing="0"/>
        <w:ind w:firstLine="709"/>
        <w:jc w:val="both"/>
      </w:pPr>
      <w:r w:rsidRPr="00AF39EC">
        <w:rPr>
          <w:rStyle w:val="aff7"/>
          <w:bCs/>
        </w:rPr>
        <w:lastRenderedPageBreak/>
        <w:t>В МБОУ «Средняя общеобразовательная школа № 27 имени А.А. Дейнеки» используются следующие средства обучения и воспитания:</w:t>
      </w:r>
    </w:p>
    <w:p w:rsidR="00AF39EC" w:rsidRPr="00AF39EC" w:rsidRDefault="000A1794" w:rsidP="00E33F77">
      <w:pPr>
        <w:numPr>
          <w:ilvl w:val="0"/>
          <w:numId w:val="23"/>
        </w:numPr>
        <w:shd w:val="clear" w:color="auto" w:fill="FFFFFF"/>
        <w:tabs>
          <w:tab w:val="clear" w:pos="720"/>
          <w:tab w:val="num" w:pos="0"/>
        </w:tabs>
        <w:spacing w:after="0" w:line="240" w:lineRule="auto"/>
        <w:ind w:left="0" w:firstLine="709"/>
        <w:jc w:val="both"/>
        <w:rPr>
          <w:rFonts w:ascii="Times New Roman" w:hAnsi="Times New Roman" w:cs="Times New Roman"/>
          <w:sz w:val="24"/>
          <w:szCs w:val="24"/>
        </w:rPr>
      </w:pPr>
      <w:hyperlink r:id="rId28" w:history="1">
        <w:r w:rsidR="00AF39EC" w:rsidRPr="004B547B">
          <w:rPr>
            <w:rStyle w:val="a7"/>
            <w:rFonts w:ascii="Times New Roman" w:hAnsi="Times New Roman"/>
            <w:color w:val="auto"/>
            <w:sz w:val="24"/>
            <w:szCs w:val="24"/>
            <w:u w:val="none"/>
          </w:rPr>
          <w:t>печатные</w:t>
        </w:r>
      </w:hyperlink>
      <w:r w:rsidR="00AF39EC" w:rsidRPr="00AF39EC">
        <w:rPr>
          <w:rFonts w:ascii="Times New Roman" w:hAnsi="Times New Roman" w:cs="Times New Roman"/>
          <w:sz w:val="24"/>
          <w:szCs w:val="24"/>
        </w:rPr>
        <w:t> (учебники и учебные пособия, книги для чтения, хрестоматии, рабочие тетради, атласы, раздаточный материал);</w:t>
      </w:r>
    </w:p>
    <w:p w:rsidR="00AF39EC" w:rsidRPr="00AF39EC" w:rsidRDefault="00AF39EC" w:rsidP="00E33F77">
      <w:pPr>
        <w:numPr>
          <w:ilvl w:val="0"/>
          <w:numId w:val="23"/>
        </w:numPr>
        <w:shd w:val="clear" w:color="auto" w:fill="FFFFFF"/>
        <w:tabs>
          <w:tab w:val="clear" w:pos="720"/>
          <w:tab w:val="num" w:pos="0"/>
        </w:tabs>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электронные образовательные ресурсы (образовательные мультимедиа мультимедийные учебники, сетевые образовательные ресурсы, мультимедийные универсальные энциклопедии);</w:t>
      </w:r>
    </w:p>
    <w:p w:rsidR="00AF39EC" w:rsidRPr="00AF39EC" w:rsidRDefault="00AF39EC" w:rsidP="00E33F77">
      <w:pPr>
        <w:numPr>
          <w:ilvl w:val="0"/>
          <w:numId w:val="23"/>
        </w:numPr>
        <w:shd w:val="clear" w:color="auto" w:fill="FFFFFF"/>
        <w:tabs>
          <w:tab w:val="clear" w:pos="720"/>
          <w:tab w:val="num" w:pos="0"/>
        </w:tabs>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аудиовизуальные (слайды, слайд-фильмы, видеофильмы образовательные, учебные кинофильмы, учебные фильмы на цифровых носителях);</w:t>
      </w:r>
    </w:p>
    <w:p w:rsidR="00AF39EC" w:rsidRPr="00AF39EC" w:rsidRDefault="00AF39EC" w:rsidP="00E33F77">
      <w:pPr>
        <w:numPr>
          <w:ilvl w:val="0"/>
          <w:numId w:val="23"/>
        </w:numPr>
        <w:shd w:val="clear" w:color="auto" w:fill="FFFFFF"/>
        <w:tabs>
          <w:tab w:val="clear" w:pos="720"/>
          <w:tab w:val="num" w:pos="0"/>
        </w:tabs>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наглядные плоскостные (плакаты, карты настенные, иллюстрации настенные, магнитные доски);</w:t>
      </w:r>
    </w:p>
    <w:p w:rsidR="00AF39EC" w:rsidRPr="00AF39EC" w:rsidRDefault="00AF39EC" w:rsidP="00E33F77">
      <w:pPr>
        <w:numPr>
          <w:ilvl w:val="0"/>
          <w:numId w:val="23"/>
        </w:numPr>
        <w:shd w:val="clear" w:color="auto" w:fill="FFFFFF"/>
        <w:tabs>
          <w:tab w:val="clear" w:pos="720"/>
          <w:tab w:val="num" w:pos="0"/>
        </w:tabs>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демонстрационные (гербарии, муляжи, макеты, стенды, модели в разрезе, модели демонстрационные);</w:t>
      </w:r>
    </w:p>
    <w:p w:rsidR="00AF39EC" w:rsidRPr="00AF39EC" w:rsidRDefault="00AF39EC" w:rsidP="00E33F77">
      <w:pPr>
        <w:numPr>
          <w:ilvl w:val="0"/>
          <w:numId w:val="23"/>
        </w:numPr>
        <w:shd w:val="clear" w:color="auto" w:fill="FFFFFF"/>
        <w:tabs>
          <w:tab w:val="clear" w:pos="720"/>
          <w:tab w:val="num" w:pos="0"/>
        </w:tabs>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учебные приборы (компас, барометр, колбы и т.д.);</w:t>
      </w:r>
    </w:p>
    <w:p w:rsidR="00AF39EC" w:rsidRPr="00AF39EC" w:rsidRDefault="00AF39EC" w:rsidP="00E33F77">
      <w:pPr>
        <w:numPr>
          <w:ilvl w:val="0"/>
          <w:numId w:val="23"/>
        </w:numPr>
        <w:shd w:val="clear" w:color="auto" w:fill="FFFFFF"/>
        <w:tabs>
          <w:tab w:val="clear" w:pos="720"/>
          <w:tab w:val="num" w:pos="0"/>
        </w:tabs>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тренажеры и спортивное оборудование.</w:t>
      </w:r>
    </w:p>
    <w:p w:rsidR="00AF39EC" w:rsidRPr="00AF39EC" w:rsidRDefault="00AF39EC" w:rsidP="00AF39EC">
      <w:pPr>
        <w:pStyle w:val="afd"/>
        <w:shd w:val="clear" w:color="auto" w:fill="FFFFFF"/>
        <w:spacing w:before="0" w:beforeAutospacing="0" w:after="0" w:afterAutospacing="0"/>
        <w:ind w:firstLine="709"/>
        <w:jc w:val="both"/>
      </w:pPr>
      <w:r w:rsidRPr="00AF39EC">
        <w:t>Наиболее эффективное воздействие на обучающихся оказывают современные аудиовизуальные и мультимедийные средства обучения (электронные образовательные ресурсы). Аудиовизуальные средства, а также средства мультимедиа являются наиболее эффективным средством обучения и воспитания. Термином multimedia (что в пеpеводе с английского означает «многосpедность») опpеделяется инфоpмационная технология на основе пpогpаммно-аппаpатного комплекса, имеющего ядpо в виде компьютеpа со сpедствами подключения к нему аудио- и видеотехники. Мультимедиатехнология позволяет обеспечить пpи решении задач автоматизации интеллектуальной деятельности объединение возможностей ЭВМ с тpадиционными для нашего воспpиятия средствами пpедставления звуковой и видеоинфоpмации, для синтеза тpех стихий (звука, текста и гpафики, живого видео).</w:t>
      </w:r>
    </w:p>
    <w:p w:rsidR="00AF39EC" w:rsidRPr="00AF39EC" w:rsidRDefault="00AF39EC" w:rsidP="00AF39EC">
      <w:pPr>
        <w:pStyle w:val="afd"/>
        <w:shd w:val="clear" w:color="auto" w:fill="FFFFFF"/>
        <w:spacing w:before="0" w:beforeAutospacing="0" w:after="0" w:afterAutospacing="0"/>
        <w:ind w:firstLine="709"/>
        <w:jc w:val="both"/>
      </w:pPr>
      <w:r w:rsidRPr="00AF39EC">
        <w:rPr>
          <w:rStyle w:val="aff7"/>
          <w:bCs/>
        </w:rPr>
        <w:t>Принципы использования средств обучения:</w:t>
      </w:r>
      <w:r w:rsidRPr="00AF39EC">
        <w:t> </w:t>
      </w:r>
    </w:p>
    <w:p w:rsidR="00AF39EC" w:rsidRPr="00AF39EC" w:rsidRDefault="00AF39EC" w:rsidP="00E33F77">
      <w:pPr>
        <w:numPr>
          <w:ilvl w:val="0"/>
          <w:numId w:val="22"/>
        </w:numPr>
        <w:shd w:val="clear" w:color="auto" w:fill="FFFFFF"/>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учет возрастных и психологических особенностей обучающихся;</w:t>
      </w:r>
    </w:p>
    <w:p w:rsidR="00AF39EC" w:rsidRPr="00AF39EC" w:rsidRDefault="00AF39EC" w:rsidP="00E33F77">
      <w:pPr>
        <w:numPr>
          <w:ilvl w:val="0"/>
          <w:numId w:val="22"/>
        </w:numPr>
        <w:shd w:val="clear" w:color="auto" w:fill="FFFFFF"/>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гармоничное использование разнообразных средств обучения: традиционных и современных для комплексного, целенаправленного воздействия на эмоции, сознание, поведение ребёнка через визуальную, аудиальную, кинестетическую системы восприятия в образовательных целях;</w:t>
      </w:r>
    </w:p>
    <w:p w:rsidR="00AF39EC" w:rsidRPr="00AF39EC" w:rsidRDefault="00AF39EC" w:rsidP="00E33F77">
      <w:pPr>
        <w:numPr>
          <w:ilvl w:val="0"/>
          <w:numId w:val="22"/>
        </w:numPr>
        <w:shd w:val="clear" w:color="auto" w:fill="FFFFFF"/>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учет дидактических целей и принципов дидактики (принципа наглядности, доступности и т.д.);</w:t>
      </w:r>
    </w:p>
    <w:p w:rsidR="00AF39EC" w:rsidRPr="00AF39EC" w:rsidRDefault="00AF39EC" w:rsidP="00E33F77">
      <w:pPr>
        <w:numPr>
          <w:ilvl w:val="0"/>
          <w:numId w:val="22"/>
        </w:numPr>
        <w:shd w:val="clear" w:color="auto" w:fill="FFFFFF"/>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сотворчество педагога и обучающегося;</w:t>
      </w:r>
    </w:p>
    <w:p w:rsidR="00AF39EC" w:rsidRPr="00AF39EC" w:rsidRDefault="00AF39EC" w:rsidP="00E33F77">
      <w:pPr>
        <w:numPr>
          <w:ilvl w:val="0"/>
          <w:numId w:val="22"/>
        </w:numPr>
        <w:shd w:val="clear" w:color="auto" w:fill="FFFFFF"/>
        <w:spacing w:after="0" w:line="240" w:lineRule="auto"/>
        <w:ind w:left="0" w:firstLine="709"/>
        <w:jc w:val="both"/>
        <w:rPr>
          <w:rFonts w:ascii="Times New Roman" w:hAnsi="Times New Roman" w:cs="Times New Roman"/>
          <w:sz w:val="24"/>
          <w:szCs w:val="24"/>
        </w:rPr>
      </w:pPr>
      <w:r w:rsidRPr="00AF39EC">
        <w:rPr>
          <w:rFonts w:ascii="Times New Roman" w:hAnsi="Times New Roman" w:cs="Times New Roman"/>
          <w:sz w:val="24"/>
          <w:szCs w:val="24"/>
        </w:rPr>
        <w:t>приоритет правил безопасности в использовании средств обучения. </w:t>
      </w:r>
    </w:p>
    <w:p w:rsidR="00AF39EC" w:rsidRPr="00AF39EC" w:rsidRDefault="00AF39EC" w:rsidP="00AF39EC">
      <w:pPr>
        <w:pStyle w:val="afd"/>
        <w:shd w:val="clear" w:color="auto" w:fill="FFFFFF"/>
        <w:spacing w:before="0" w:beforeAutospacing="0" w:after="0" w:afterAutospacing="0"/>
        <w:ind w:firstLine="709"/>
        <w:jc w:val="both"/>
      </w:pPr>
      <w:r w:rsidRPr="00AF39EC">
        <w:rPr>
          <w:rStyle w:val="aff7"/>
          <w:b w:val="0"/>
          <w:bCs/>
        </w:rPr>
        <w:t>МБОУ «Средняя общеобразовательная школа № 27 имени А.А. Дейнеки»</w:t>
      </w:r>
      <w:r w:rsidR="004B547B">
        <w:rPr>
          <w:rStyle w:val="aff7"/>
          <w:b w:val="0"/>
          <w:bCs/>
        </w:rPr>
        <w:t xml:space="preserve"> </w:t>
      </w:r>
      <w:r w:rsidRPr="00AF39EC">
        <w:t>в достаточной мере обеспечена всеми видами средств обучения и воспитания, необходимыми для успешной реализации основных общеобразовательных программ школы.</w:t>
      </w:r>
    </w:p>
    <w:p w:rsidR="00AF39EC" w:rsidRPr="00AF39EC" w:rsidRDefault="00AF39EC" w:rsidP="00AF39EC">
      <w:pPr>
        <w:spacing w:after="0" w:line="240" w:lineRule="auto"/>
        <w:ind w:firstLine="709"/>
        <w:jc w:val="both"/>
        <w:rPr>
          <w:rFonts w:ascii="Times New Roman" w:hAnsi="Times New Roman" w:cs="Times New Roman"/>
          <w:b/>
          <w:i/>
          <w:sz w:val="24"/>
          <w:szCs w:val="24"/>
        </w:rPr>
      </w:pPr>
      <w:r w:rsidRPr="00AF39EC">
        <w:rPr>
          <w:rFonts w:ascii="Times New Roman" w:hAnsi="Times New Roman" w:cs="Times New Roman"/>
          <w:b/>
          <w:i/>
          <w:sz w:val="24"/>
          <w:szCs w:val="24"/>
          <w:lang w:val="en-US"/>
        </w:rPr>
        <w:t>IT</w:t>
      </w:r>
      <w:r w:rsidRPr="00AF39EC">
        <w:rPr>
          <w:rFonts w:ascii="Times New Roman" w:hAnsi="Times New Roman" w:cs="Times New Roman"/>
          <w:b/>
          <w:i/>
          <w:sz w:val="24"/>
          <w:szCs w:val="24"/>
        </w:rPr>
        <w:t>-инфраструктура</w:t>
      </w:r>
    </w:p>
    <w:p w:rsidR="00AF39EC" w:rsidRPr="00AF39EC" w:rsidRDefault="00AF39EC" w:rsidP="00AF39EC">
      <w:pPr>
        <w:pStyle w:val="aff4"/>
        <w:ind w:firstLine="709"/>
        <w:jc w:val="both"/>
        <w:rPr>
          <w:rFonts w:ascii="Times New Roman" w:hAnsi="Times New Roman"/>
          <w:color w:val="000000"/>
          <w:sz w:val="24"/>
          <w:szCs w:val="24"/>
        </w:rPr>
      </w:pPr>
      <w:r w:rsidRPr="00AF39EC">
        <w:rPr>
          <w:rFonts w:ascii="Times New Roman" w:hAnsi="Times New Roman"/>
          <w:color w:val="000000"/>
          <w:sz w:val="24"/>
          <w:szCs w:val="24"/>
        </w:rPr>
        <w:t xml:space="preserve">Учреждение подключено к сети </w:t>
      </w:r>
      <w:r w:rsidRPr="00AF39EC">
        <w:rPr>
          <w:rFonts w:ascii="Times New Roman" w:hAnsi="Times New Roman"/>
          <w:color w:val="000000"/>
          <w:sz w:val="24"/>
          <w:szCs w:val="24"/>
          <w:lang w:val="en-US"/>
        </w:rPr>
        <w:t>Internet</w:t>
      </w:r>
      <w:r w:rsidRPr="00AF39EC">
        <w:rPr>
          <w:rFonts w:ascii="Times New Roman" w:hAnsi="Times New Roman"/>
          <w:color w:val="000000"/>
          <w:sz w:val="24"/>
          <w:szCs w:val="24"/>
        </w:rPr>
        <w:t xml:space="preserve"> – высокоскоростное </w:t>
      </w:r>
      <w:r w:rsidRPr="00AF39EC">
        <w:rPr>
          <w:rFonts w:ascii="Times New Roman" w:hAnsi="Times New Roman"/>
          <w:color w:val="000000"/>
          <w:sz w:val="24"/>
          <w:szCs w:val="24"/>
          <w:lang w:val="en-US"/>
        </w:rPr>
        <w:t>ADSL</w:t>
      </w:r>
      <w:r w:rsidRPr="00AF39EC">
        <w:rPr>
          <w:rFonts w:ascii="Times New Roman" w:hAnsi="Times New Roman"/>
          <w:color w:val="000000"/>
          <w:sz w:val="24"/>
          <w:szCs w:val="24"/>
        </w:rPr>
        <w:t>-соединение.</w:t>
      </w:r>
    </w:p>
    <w:p w:rsidR="00AF39EC" w:rsidRPr="00AF39EC" w:rsidRDefault="00AF39EC" w:rsidP="00AF39EC">
      <w:pPr>
        <w:pStyle w:val="aff4"/>
        <w:ind w:firstLine="709"/>
        <w:jc w:val="both"/>
        <w:rPr>
          <w:rFonts w:ascii="Times New Roman" w:hAnsi="Times New Roman"/>
          <w:color w:val="000000"/>
          <w:sz w:val="24"/>
          <w:szCs w:val="24"/>
        </w:rPr>
      </w:pPr>
      <w:r w:rsidRPr="00AF39EC">
        <w:rPr>
          <w:rFonts w:ascii="Times New Roman" w:hAnsi="Times New Roman"/>
          <w:color w:val="000000"/>
          <w:sz w:val="24"/>
          <w:szCs w:val="24"/>
        </w:rPr>
        <w:t xml:space="preserve">Тип подключения к сети </w:t>
      </w:r>
      <w:r w:rsidRPr="00AF39EC">
        <w:rPr>
          <w:rFonts w:ascii="Times New Roman" w:hAnsi="Times New Roman"/>
          <w:color w:val="000000"/>
          <w:sz w:val="24"/>
          <w:szCs w:val="24"/>
          <w:lang w:val="en-US"/>
        </w:rPr>
        <w:t>Internet</w:t>
      </w:r>
      <w:r w:rsidRPr="00AF39EC">
        <w:rPr>
          <w:rFonts w:ascii="Times New Roman" w:hAnsi="Times New Roman"/>
          <w:color w:val="000000"/>
          <w:sz w:val="24"/>
          <w:szCs w:val="24"/>
        </w:rPr>
        <w:t xml:space="preserve"> – модем</w:t>
      </w:r>
    </w:p>
    <w:p w:rsidR="00AF39EC" w:rsidRPr="00AF39EC" w:rsidRDefault="00AF39EC" w:rsidP="00AF39EC">
      <w:pPr>
        <w:pStyle w:val="aff4"/>
        <w:ind w:firstLine="709"/>
        <w:jc w:val="both"/>
        <w:rPr>
          <w:rFonts w:ascii="Times New Roman" w:hAnsi="Times New Roman"/>
          <w:color w:val="000000"/>
          <w:sz w:val="24"/>
          <w:szCs w:val="24"/>
        </w:rPr>
      </w:pPr>
      <w:r w:rsidRPr="00AF39EC">
        <w:rPr>
          <w:rFonts w:ascii="Times New Roman" w:hAnsi="Times New Roman"/>
          <w:color w:val="000000"/>
          <w:sz w:val="24"/>
          <w:szCs w:val="24"/>
        </w:rPr>
        <w:t xml:space="preserve">Скорость подключения к сети </w:t>
      </w:r>
      <w:r w:rsidRPr="00AF39EC">
        <w:rPr>
          <w:rFonts w:ascii="Times New Roman" w:hAnsi="Times New Roman"/>
          <w:color w:val="000000"/>
          <w:sz w:val="24"/>
          <w:szCs w:val="24"/>
          <w:lang w:val="en-US"/>
        </w:rPr>
        <w:t>Internet</w:t>
      </w:r>
      <w:r w:rsidRPr="00AF39EC">
        <w:rPr>
          <w:rFonts w:ascii="Times New Roman" w:hAnsi="Times New Roman"/>
          <w:color w:val="000000"/>
          <w:sz w:val="24"/>
          <w:szCs w:val="24"/>
        </w:rPr>
        <w:t xml:space="preserve"> – 3840 кбит/сек</w:t>
      </w:r>
    </w:p>
    <w:p w:rsidR="00AF39EC" w:rsidRPr="00AF39EC" w:rsidRDefault="00AF39EC" w:rsidP="00AF39EC">
      <w:pPr>
        <w:pStyle w:val="aff4"/>
        <w:ind w:firstLine="709"/>
        <w:jc w:val="both"/>
        <w:rPr>
          <w:rFonts w:ascii="Times New Roman" w:hAnsi="Times New Roman"/>
          <w:sz w:val="24"/>
          <w:szCs w:val="24"/>
        </w:rPr>
      </w:pPr>
      <w:r w:rsidRPr="00AF39EC">
        <w:rPr>
          <w:rFonts w:ascii="Times New Roman" w:hAnsi="Times New Roman"/>
          <w:sz w:val="24"/>
          <w:szCs w:val="24"/>
        </w:rPr>
        <w:t xml:space="preserve">Адрес электронной почты - </w:t>
      </w:r>
      <w:hyperlink r:id="rId29" w:history="1">
        <w:r w:rsidRPr="00AF39EC">
          <w:rPr>
            <w:rStyle w:val="a7"/>
            <w:rFonts w:ascii="Times New Roman" w:hAnsi="Times New Roman"/>
            <w:sz w:val="24"/>
            <w:szCs w:val="24"/>
          </w:rPr>
          <w:t>kursk27@mail.ru</w:t>
        </w:r>
      </w:hyperlink>
    </w:p>
    <w:p w:rsidR="00AF39EC" w:rsidRPr="00AF39EC" w:rsidRDefault="00AF39EC" w:rsidP="00AF39EC">
      <w:pPr>
        <w:pStyle w:val="aff4"/>
        <w:ind w:firstLine="709"/>
        <w:jc w:val="both"/>
        <w:rPr>
          <w:rFonts w:ascii="Times New Roman" w:hAnsi="Times New Roman"/>
          <w:sz w:val="24"/>
          <w:szCs w:val="24"/>
        </w:rPr>
      </w:pPr>
      <w:r w:rsidRPr="00AF39EC">
        <w:rPr>
          <w:rFonts w:ascii="Times New Roman" w:hAnsi="Times New Roman"/>
          <w:sz w:val="24"/>
          <w:szCs w:val="24"/>
        </w:rPr>
        <w:t xml:space="preserve">Сайт – </w:t>
      </w:r>
      <w:hyperlink r:id="rId30" w:history="1">
        <w:r w:rsidRPr="00AF39EC">
          <w:rPr>
            <w:rStyle w:val="a7"/>
            <w:rFonts w:ascii="Times New Roman" w:hAnsi="Times New Roman"/>
            <w:sz w:val="24"/>
            <w:szCs w:val="24"/>
          </w:rPr>
          <w:t>http://kursk-sosh27.ru/</w:t>
        </w:r>
      </w:hyperlink>
    </w:p>
    <w:p w:rsidR="00AF39EC" w:rsidRPr="00AF39EC" w:rsidRDefault="00AF39EC" w:rsidP="00AF39EC">
      <w:pPr>
        <w:tabs>
          <w:tab w:val="left" w:pos="0"/>
        </w:tabs>
        <w:suppressAutoHyphen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Сайт школы </w:t>
      </w:r>
      <w:hyperlink r:id="rId31" w:history="1">
        <w:r w:rsidRPr="00AF39EC">
          <w:rPr>
            <w:rStyle w:val="a7"/>
            <w:rFonts w:ascii="Times New Roman" w:hAnsi="Times New Roman"/>
            <w:sz w:val="24"/>
            <w:szCs w:val="24"/>
          </w:rPr>
          <w:t>http://kursk-sosh27.ru/</w:t>
        </w:r>
      </w:hyperlink>
      <w:r w:rsidRPr="00AF39EC">
        <w:rPr>
          <w:rStyle w:val="a7"/>
          <w:rFonts w:ascii="Times New Roman" w:hAnsi="Times New Roman"/>
          <w:sz w:val="24"/>
          <w:szCs w:val="24"/>
        </w:rPr>
        <w:t xml:space="preserve"> </w:t>
      </w:r>
      <w:r w:rsidRPr="00AF39EC">
        <w:rPr>
          <w:rFonts w:ascii="Times New Roman" w:hAnsi="Times New Roman" w:cs="Times New Roman"/>
          <w:sz w:val="24"/>
          <w:szCs w:val="24"/>
        </w:rPr>
        <w:t>является частью открытого информационного, образовательного, развивающего пространства учреждения. Информационные возможности сайта используются для предъявления результатов деятельности школы, достижений всех участников образовательного процесса, для повышения уровня информированности родителей по вопросам развития системы образования в целом, по вопросам деятельности образовательного учреждения.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lastRenderedPageBreak/>
        <w:t xml:space="preserve">За счет постоянного расширения локальной сети в МБОУ "Средняя общеобразовательная школа № 27 имени А.А. Дейнеки" обеспечивается свободный доступ педагогов и обучающихся к ресурсам сети Internet, в том числе к электронным образовательным ресурсам, размещенным в федеральных и региональных хранилищах ЭОР. Идёт активное создание единой информационной  системы управления, переход к электронному документообороту (АВЕРС). </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Школа подключена к информационной системе «Контингент», которая предназначена для автоматизированного сбора, хранения и анализа информации о контингенте обучающихся в различных типах образовательных организаций региона.</w:t>
      </w:r>
    </w:p>
    <w:p w:rsidR="00AF39EC" w:rsidRPr="004B547B" w:rsidRDefault="00AF39EC" w:rsidP="004B547B">
      <w:pPr>
        <w:spacing w:after="0" w:line="240" w:lineRule="auto"/>
        <w:ind w:firstLine="709"/>
        <w:jc w:val="both"/>
        <w:rPr>
          <w:rFonts w:ascii="Times New Roman" w:hAnsi="Times New Roman" w:cs="Times New Roman"/>
          <w:sz w:val="24"/>
          <w:szCs w:val="24"/>
        </w:rPr>
      </w:pPr>
    </w:p>
    <w:p w:rsidR="00AF39EC" w:rsidRPr="00AF39EC" w:rsidRDefault="00AF39EC" w:rsidP="004B547B">
      <w:pPr>
        <w:pStyle w:val="Default"/>
        <w:ind w:firstLine="709"/>
        <w:jc w:val="center"/>
        <w:rPr>
          <w:rFonts w:ascii="Times New Roman" w:hAnsi="Times New Roman" w:cs="Times New Roman"/>
          <w:b/>
          <w:bCs/>
          <w:i/>
          <w:color w:val="auto"/>
        </w:rPr>
      </w:pPr>
      <w:r w:rsidRPr="00AF39EC">
        <w:rPr>
          <w:rFonts w:ascii="Times New Roman" w:hAnsi="Times New Roman" w:cs="Times New Roman"/>
          <w:b/>
          <w:bCs/>
          <w:i/>
          <w:color w:val="auto"/>
        </w:rPr>
        <w:t>Информационно-технические условия</w:t>
      </w:r>
    </w:p>
    <w:p w:rsidR="00AF39EC" w:rsidRPr="00AF39EC" w:rsidRDefault="00AF39EC" w:rsidP="004B547B">
      <w:pPr>
        <w:pStyle w:val="Default"/>
        <w:ind w:firstLine="709"/>
        <w:jc w:val="center"/>
        <w:rPr>
          <w:rFonts w:ascii="Times New Roman" w:hAnsi="Times New Roman" w:cs="Times New Roman"/>
          <w:b/>
          <w:bCs/>
          <w:i/>
          <w:color w:val="auto"/>
        </w:rPr>
      </w:pPr>
      <w:r w:rsidRPr="00AF39EC">
        <w:rPr>
          <w:rFonts w:ascii="Times New Roman" w:hAnsi="Times New Roman" w:cs="Times New Roman"/>
          <w:b/>
          <w:bCs/>
          <w:i/>
          <w:color w:val="auto"/>
        </w:rPr>
        <w:t>реализации образовательных программ</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2"/>
        <w:gridCol w:w="2268"/>
      </w:tblGrid>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Количество компьютерных классов/мобильных классов</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2</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В них рабочих мест с ЭВМ</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22</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Центр дистанционного обучения школьников</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1</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Число персональных ЭВМ</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123</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Из них используется в учебных целях</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113</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Число персональных ЭВМ в составе ЛВС</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84</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Из них используется в учебных целях</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77</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Число переносных компьютеров (ноутбуков, планшетов)</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57</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Из них используется в учебных целях</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49</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Количество принтеров цветных и черно-белых</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7</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Количество сканеров</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9</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Количество мультимедийных проекторов</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32</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Количество интерактивных досок</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3</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Количество интерактивных приставок</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5</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Количество цифровых фотоаппаратов</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12</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Количество цифровых видеокамер</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3</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Количество многофункциональных устройств</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15</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Количество копиров</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1</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Подключено ли учреждение к сети Интернет</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Да</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Тип подключения к сети Интернет</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Выделенная линия</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Скорость подключения к сети Интернет</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3 мбит/с</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Число персональных ЭВМ, подключенных к сети Интернет</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57</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Из них используется в учебных целях</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49</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Имеет ли учреждение адрес электронной почты</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Да</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Имеет ли учреждение собственный сайт в сети Интернет</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Да</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FF0000"/>
              </w:rPr>
            </w:pPr>
            <w:r w:rsidRPr="00AF39EC">
              <w:rPr>
                <w:rFonts w:ascii="Times New Roman" w:hAnsi="Times New Roman" w:cs="Times New Roman"/>
                <w:color w:val="auto"/>
              </w:rPr>
              <w:t>Имеет ли учреждение электронный журнал успеваемости</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Да</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FF0000"/>
              </w:rPr>
            </w:pPr>
            <w:r w:rsidRPr="00AF39EC">
              <w:rPr>
                <w:rFonts w:ascii="Times New Roman" w:hAnsi="Times New Roman" w:cs="Times New Roman"/>
                <w:color w:val="auto"/>
              </w:rPr>
              <w:t>Имеет ли учреждение электронную библиотеку</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Нет</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rPr>
            </w:pPr>
            <w:r w:rsidRPr="00AF39EC">
              <w:rPr>
                <w:rFonts w:ascii="Times New Roman" w:hAnsi="Times New Roman" w:cs="Times New Roman"/>
              </w:rPr>
              <w:t>Реализуются ли в учреждении образовательные программы с использованием дистанционных технологий</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Да</w:t>
            </w:r>
          </w:p>
        </w:tc>
      </w:tr>
      <w:tr w:rsidR="00AF39EC" w:rsidRPr="00AF39EC" w:rsidTr="00AF39EC">
        <w:tc>
          <w:tcPr>
            <w:tcW w:w="6662"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Имеет ли учреждение на сайте нормативно закрепленный перечень сведений о своей деятельности</w:t>
            </w:r>
          </w:p>
        </w:tc>
        <w:tc>
          <w:tcPr>
            <w:tcW w:w="2268" w:type="dxa"/>
          </w:tcPr>
          <w:p w:rsidR="00AF39EC" w:rsidRPr="00AF39EC" w:rsidRDefault="00AF39EC" w:rsidP="00AF39EC">
            <w:pPr>
              <w:pStyle w:val="Default"/>
              <w:ind w:firstLine="709"/>
              <w:jc w:val="both"/>
              <w:rPr>
                <w:rFonts w:ascii="Times New Roman" w:hAnsi="Times New Roman" w:cs="Times New Roman"/>
                <w:color w:val="auto"/>
              </w:rPr>
            </w:pPr>
            <w:r w:rsidRPr="00AF39EC">
              <w:rPr>
                <w:rFonts w:ascii="Times New Roman" w:hAnsi="Times New Roman" w:cs="Times New Roman"/>
                <w:color w:val="auto"/>
              </w:rPr>
              <w:t>Да</w:t>
            </w:r>
          </w:p>
        </w:tc>
      </w:tr>
    </w:tbl>
    <w:p w:rsidR="00AF39EC" w:rsidRPr="00AF39EC" w:rsidRDefault="00AF39EC" w:rsidP="001A5B40">
      <w:pPr>
        <w:pStyle w:val="1"/>
        <w:spacing w:before="0" w:after="0"/>
        <w:jc w:val="both"/>
        <w:rPr>
          <w:rFonts w:ascii="Times New Roman" w:hAnsi="Times New Roman" w:cs="Times New Roman"/>
        </w:rPr>
      </w:pPr>
      <w:bookmarkStart w:id="57" w:name="sub_3351"/>
    </w:p>
    <w:p w:rsidR="00AF39EC" w:rsidRPr="00AF39EC" w:rsidRDefault="00AF39EC" w:rsidP="004B547B">
      <w:pPr>
        <w:pStyle w:val="1"/>
        <w:spacing w:before="0" w:after="0"/>
        <w:ind w:firstLine="709"/>
        <w:jc w:val="both"/>
        <w:rPr>
          <w:rFonts w:ascii="Times New Roman" w:hAnsi="Times New Roman" w:cs="Times New Roman"/>
        </w:rPr>
      </w:pPr>
      <w:r w:rsidRPr="00AF39EC">
        <w:rPr>
          <w:rFonts w:ascii="Times New Roman" w:hAnsi="Times New Roman" w:cs="Times New Roman"/>
        </w:rPr>
        <w:t>Учебно-методическое и информационное обеспечение реализации основной образовательной программы</w:t>
      </w:r>
      <w:bookmarkEnd w:id="57"/>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lastRenderedPageBreak/>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AF39EC" w:rsidRPr="00AF39EC" w:rsidRDefault="00AF39EC" w:rsidP="00AF39EC">
      <w:pPr>
        <w:shd w:val="clear" w:color="auto" w:fill="FFFFFF"/>
        <w:tabs>
          <w:tab w:val="left" w:pos="-284"/>
        </w:tabs>
        <w:spacing w:after="0" w:line="240" w:lineRule="auto"/>
        <w:ind w:firstLine="709"/>
        <w:jc w:val="both"/>
        <w:rPr>
          <w:rFonts w:ascii="Times New Roman" w:hAnsi="Times New Roman" w:cs="Times New Roman"/>
          <w:b/>
          <w:i/>
          <w:sz w:val="24"/>
          <w:szCs w:val="24"/>
        </w:rPr>
      </w:pPr>
    </w:p>
    <w:p w:rsidR="00AF39EC" w:rsidRPr="00AF39EC" w:rsidRDefault="00AF39EC" w:rsidP="00AF39EC">
      <w:pPr>
        <w:shd w:val="clear" w:color="auto" w:fill="FFFFFF"/>
        <w:tabs>
          <w:tab w:val="left" w:pos="-284"/>
        </w:tabs>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b/>
          <w:sz w:val="24"/>
          <w:szCs w:val="24"/>
        </w:rPr>
        <w:t>Качество библиотечно-информационного обеспечения</w:t>
      </w:r>
    </w:p>
    <w:p w:rsidR="00AF39EC" w:rsidRPr="00AF39EC" w:rsidRDefault="00AF39EC" w:rsidP="00AF39EC">
      <w:pPr>
        <w:shd w:val="clear" w:color="auto" w:fill="FFFFFF"/>
        <w:tabs>
          <w:tab w:val="left" w:pos="-284"/>
        </w:tabs>
        <w:spacing w:after="0" w:line="240" w:lineRule="auto"/>
        <w:ind w:firstLine="709"/>
        <w:jc w:val="both"/>
        <w:rPr>
          <w:rFonts w:ascii="Times New Roman" w:hAnsi="Times New Roman" w:cs="Times New Roman"/>
          <w:color w:val="FF0000"/>
          <w:sz w:val="24"/>
          <w:szCs w:val="24"/>
        </w:rPr>
      </w:pPr>
      <w:r w:rsidRPr="00AF39EC">
        <w:rPr>
          <w:rFonts w:ascii="Times New Roman" w:hAnsi="Times New Roman" w:cs="Times New Roman"/>
          <w:sz w:val="24"/>
          <w:szCs w:val="24"/>
        </w:rPr>
        <w:t xml:space="preserve">В школе имеется библиотека, книжный фонд включает учебно-методическую, художественную, справочную литературу,  учебники, электронные пособия (диски). В библиотеке обеспечена возможность работы на стационарном компьютере, обеспечен выход в Интернет. Библиотека укомплектована печатными образовательными ресурсами  и идет активное пополнение  библиотеки электронными образовательными ресурсами </w:t>
      </w:r>
      <w:r w:rsidR="004B547B">
        <w:rPr>
          <w:rFonts w:ascii="Times New Roman" w:hAnsi="Times New Roman" w:cs="Times New Roman"/>
          <w:sz w:val="24"/>
          <w:szCs w:val="24"/>
        </w:rPr>
        <w:t>нового поколения. Все обучающиеся 10-11</w:t>
      </w:r>
      <w:r w:rsidRPr="00AF39EC">
        <w:rPr>
          <w:rFonts w:ascii="Times New Roman" w:hAnsi="Times New Roman" w:cs="Times New Roman"/>
          <w:sz w:val="24"/>
          <w:szCs w:val="24"/>
        </w:rPr>
        <w:t xml:space="preserve"> классов</w:t>
      </w:r>
      <w:r w:rsidR="004B547B" w:rsidRPr="004B547B">
        <w:rPr>
          <w:rFonts w:ascii="Times New Roman" w:hAnsi="Times New Roman" w:cs="Times New Roman"/>
          <w:sz w:val="24"/>
          <w:szCs w:val="24"/>
        </w:rPr>
        <w:t xml:space="preserve"> </w:t>
      </w:r>
      <w:r w:rsidR="004B547B" w:rsidRPr="00AF39EC">
        <w:rPr>
          <w:rFonts w:ascii="Times New Roman" w:hAnsi="Times New Roman" w:cs="Times New Roman"/>
          <w:sz w:val="24"/>
          <w:szCs w:val="24"/>
        </w:rPr>
        <w:t>обеспечены учебниками полностью</w:t>
      </w:r>
      <w:r w:rsidR="004B547B">
        <w:rPr>
          <w:rFonts w:ascii="Times New Roman" w:hAnsi="Times New Roman" w:cs="Times New Roman"/>
          <w:sz w:val="24"/>
          <w:szCs w:val="24"/>
        </w:rPr>
        <w:t>.</w:t>
      </w:r>
    </w:p>
    <w:p w:rsidR="00AF39EC" w:rsidRPr="00AF39EC" w:rsidRDefault="00AF39EC" w:rsidP="000177C6">
      <w:pPr>
        <w:shd w:val="clear" w:color="auto" w:fill="FFFFFF"/>
        <w:spacing w:after="0" w:line="240" w:lineRule="auto"/>
        <w:ind w:left="-567" w:firstLine="709"/>
        <w:jc w:val="center"/>
        <w:rPr>
          <w:rFonts w:ascii="Times New Roman" w:hAnsi="Times New Roman" w:cs="Times New Roman"/>
          <w:i/>
          <w:sz w:val="24"/>
          <w:szCs w:val="24"/>
        </w:rPr>
      </w:pPr>
      <w:r w:rsidRPr="00AF39EC">
        <w:rPr>
          <w:rFonts w:ascii="Times New Roman" w:hAnsi="Times New Roman" w:cs="Times New Roman"/>
          <w:i/>
          <w:sz w:val="24"/>
          <w:szCs w:val="24"/>
        </w:rPr>
        <w:t>Библиотечный фонд</w:t>
      </w:r>
    </w:p>
    <w:p w:rsidR="00AF39EC" w:rsidRPr="00AF39EC" w:rsidRDefault="004B547B" w:rsidP="000177C6">
      <w:pPr>
        <w:shd w:val="clear" w:color="auto" w:fill="FFFFFF"/>
        <w:spacing w:after="0" w:line="240" w:lineRule="auto"/>
        <w:ind w:left="-567" w:firstLine="709"/>
        <w:jc w:val="center"/>
        <w:rPr>
          <w:rFonts w:ascii="Times New Roman" w:hAnsi="Times New Roman" w:cs="Times New Roman"/>
          <w:i/>
          <w:sz w:val="24"/>
          <w:szCs w:val="24"/>
        </w:rPr>
      </w:pPr>
      <w:r>
        <w:rPr>
          <w:rFonts w:ascii="Times New Roman" w:hAnsi="Times New Roman" w:cs="Times New Roman"/>
          <w:i/>
          <w:sz w:val="24"/>
          <w:szCs w:val="24"/>
        </w:rPr>
        <w:t>(по состоянию на 01.08.2023</w:t>
      </w:r>
      <w:r w:rsidR="00AF39EC" w:rsidRPr="00AF39EC">
        <w:rPr>
          <w:rFonts w:ascii="Times New Roman" w:hAnsi="Times New Roman" w:cs="Times New Roman"/>
          <w:i/>
          <w:sz w:val="24"/>
          <w:szCs w:val="24"/>
        </w:rPr>
        <w:t xml:space="preserve"> года)</w:t>
      </w:r>
    </w:p>
    <w:tbl>
      <w:tblPr>
        <w:tblW w:w="8930" w:type="dxa"/>
        <w:jc w:val="center"/>
        <w:tblLayout w:type="fixed"/>
        <w:tblCellMar>
          <w:left w:w="40" w:type="dxa"/>
          <w:right w:w="40" w:type="dxa"/>
        </w:tblCellMar>
        <w:tblLook w:val="0000" w:firstRow="0" w:lastRow="0" w:firstColumn="0" w:lastColumn="0" w:noHBand="0" w:noVBand="0"/>
      </w:tblPr>
      <w:tblGrid>
        <w:gridCol w:w="992"/>
        <w:gridCol w:w="4961"/>
        <w:gridCol w:w="2977"/>
      </w:tblGrid>
      <w:tr w:rsidR="00951E3F" w:rsidRPr="008C2EF5" w:rsidTr="00FD0EA8">
        <w:trPr>
          <w:trHeight w:val="469"/>
          <w:jc w:val="center"/>
        </w:trPr>
        <w:tc>
          <w:tcPr>
            <w:tcW w:w="992" w:type="dxa"/>
            <w:tcBorders>
              <w:top w:val="single" w:sz="6" w:space="0" w:color="auto"/>
              <w:left w:val="single" w:sz="6" w:space="0" w:color="auto"/>
              <w:bottom w:val="single" w:sz="6" w:space="0" w:color="auto"/>
              <w:right w:val="single" w:sz="6" w:space="0" w:color="auto"/>
            </w:tcBorders>
            <w:shd w:val="clear" w:color="auto" w:fill="EAF1DD"/>
            <w:vAlign w:val="center"/>
          </w:tcPr>
          <w:p w:rsidR="00951E3F" w:rsidRPr="008C2EF5" w:rsidRDefault="00951E3F" w:rsidP="00FD0EA8">
            <w:pPr>
              <w:pStyle w:val="Style22"/>
              <w:widowControl/>
              <w:rPr>
                <w:rStyle w:val="FontStyle47"/>
                <w:rFonts w:eastAsia="Candara"/>
                <w:i/>
                <w:sz w:val="24"/>
              </w:rPr>
            </w:pPr>
            <w:r w:rsidRPr="008C2EF5">
              <w:rPr>
                <w:rStyle w:val="FontStyle47"/>
                <w:rFonts w:eastAsia="Candara"/>
                <w:sz w:val="24"/>
              </w:rPr>
              <w:t xml:space="preserve">№ </w:t>
            </w:r>
            <w:proofErr w:type="gramStart"/>
            <w:r w:rsidRPr="008C2EF5">
              <w:rPr>
                <w:rStyle w:val="FontStyle47"/>
                <w:rFonts w:eastAsia="Candara"/>
                <w:sz w:val="24"/>
              </w:rPr>
              <w:t>п</w:t>
            </w:r>
            <w:proofErr w:type="gramEnd"/>
            <w:r w:rsidRPr="008C2EF5">
              <w:rPr>
                <w:rStyle w:val="FontStyle47"/>
                <w:rFonts w:eastAsia="Candara"/>
                <w:sz w:val="24"/>
              </w:rPr>
              <w:t>/п</w:t>
            </w:r>
          </w:p>
        </w:tc>
        <w:tc>
          <w:tcPr>
            <w:tcW w:w="4961" w:type="dxa"/>
            <w:tcBorders>
              <w:top w:val="single" w:sz="6" w:space="0" w:color="auto"/>
              <w:left w:val="single" w:sz="6" w:space="0" w:color="auto"/>
              <w:bottom w:val="single" w:sz="6" w:space="0" w:color="auto"/>
              <w:right w:val="single" w:sz="6" w:space="0" w:color="auto"/>
            </w:tcBorders>
            <w:shd w:val="clear" w:color="auto" w:fill="EAF1DD"/>
            <w:vAlign w:val="center"/>
          </w:tcPr>
          <w:p w:rsidR="00951E3F" w:rsidRPr="008C2EF5" w:rsidRDefault="00951E3F" w:rsidP="00FD0EA8">
            <w:pPr>
              <w:pStyle w:val="Style21"/>
              <w:widowControl/>
              <w:rPr>
                <w:rStyle w:val="FontStyle46"/>
                <w:b w:val="0"/>
                <w:bCs w:val="0"/>
                <w:i/>
                <w:sz w:val="24"/>
              </w:rPr>
            </w:pPr>
            <w:r w:rsidRPr="008C2EF5">
              <w:rPr>
                <w:rStyle w:val="FontStyle46"/>
                <w:i/>
                <w:sz w:val="24"/>
              </w:rPr>
              <w:t>Наименование</w:t>
            </w:r>
          </w:p>
        </w:tc>
        <w:tc>
          <w:tcPr>
            <w:tcW w:w="2977" w:type="dxa"/>
            <w:tcBorders>
              <w:top w:val="single" w:sz="6" w:space="0" w:color="auto"/>
              <w:left w:val="single" w:sz="6" w:space="0" w:color="auto"/>
              <w:bottom w:val="single" w:sz="6" w:space="0" w:color="auto"/>
              <w:right w:val="single" w:sz="6" w:space="0" w:color="auto"/>
            </w:tcBorders>
            <w:shd w:val="clear" w:color="auto" w:fill="EAF1DD"/>
            <w:vAlign w:val="center"/>
          </w:tcPr>
          <w:p w:rsidR="00951E3F" w:rsidRPr="008C2EF5" w:rsidRDefault="00951E3F" w:rsidP="00FD0EA8">
            <w:pPr>
              <w:pStyle w:val="Style21"/>
              <w:widowControl/>
              <w:rPr>
                <w:rStyle w:val="FontStyle46"/>
                <w:b w:val="0"/>
                <w:bCs w:val="0"/>
                <w:i/>
                <w:sz w:val="24"/>
              </w:rPr>
            </w:pPr>
            <w:r w:rsidRPr="008C2EF5">
              <w:rPr>
                <w:rStyle w:val="FontStyle46"/>
                <w:i/>
                <w:sz w:val="24"/>
              </w:rPr>
              <w:t>Количество экземпляров</w:t>
            </w:r>
          </w:p>
        </w:tc>
      </w:tr>
      <w:tr w:rsidR="00951E3F" w:rsidRPr="008C2EF5" w:rsidTr="00FD0EA8">
        <w:trPr>
          <w:trHeight w:val="470"/>
          <w:jc w:val="center"/>
        </w:trPr>
        <w:tc>
          <w:tcPr>
            <w:tcW w:w="992"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22"/>
              <w:widowControl/>
              <w:rPr>
                <w:rStyle w:val="FontStyle47"/>
                <w:rFonts w:eastAsia="Candara"/>
                <w:sz w:val="24"/>
              </w:rPr>
            </w:pPr>
            <w:r w:rsidRPr="008C2EF5">
              <w:rPr>
                <w:rStyle w:val="FontStyle47"/>
                <w:rFonts w:eastAsia="Candara"/>
                <w:sz w:val="24"/>
              </w:rPr>
              <w:t>1</w:t>
            </w:r>
          </w:p>
        </w:tc>
        <w:tc>
          <w:tcPr>
            <w:tcW w:w="4961"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21"/>
              <w:widowControl/>
              <w:rPr>
                <w:rStyle w:val="FontStyle46"/>
                <w:bCs w:val="0"/>
                <w:sz w:val="24"/>
              </w:rPr>
            </w:pPr>
            <w:r w:rsidRPr="008C2EF5">
              <w:rPr>
                <w:rStyle w:val="FontStyle46"/>
                <w:sz w:val="24"/>
              </w:rPr>
              <w:t>Объем фонда библиотеки</w:t>
            </w:r>
          </w:p>
        </w:tc>
        <w:tc>
          <w:tcPr>
            <w:tcW w:w="2977"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spacing w:after="0" w:line="240" w:lineRule="auto"/>
              <w:jc w:val="center"/>
              <w:rPr>
                <w:rFonts w:ascii="Times New Roman" w:hAnsi="Times New Roman"/>
                <w:sz w:val="24"/>
                <w:szCs w:val="24"/>
              </w:rPr>
            </w:pPr>
            <w:r w:rsidRPr="008C2EF5">
              <w:rPr>
                <w:rFonts w:ascii="Times New Roman" w:hAnsi="Times New Roman"/>
                <w:sz w:val="24"/>
                <w:szCs w:val="24"/>
              </w:rPr>
              <w:t>36082</w:t>
            </w:r>
          </w:p>
        </w:tc>
      </w:tr>
      <w:tr w:rsidR="00951E3F" w:rsidRPr="008C2EF5" w:rsidTr="00FD0EA8">
        <w:trPr>
          <w:trHeight w:val="240"/>
          <w:jc w:val="center"/>
        </w:trPr>
        <w:tc>
          <w:tcPr>
            <w:tcW w:w="992"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6"/>
              <w:widowControl/>
            </w:pPr>
          </w:p>
        </w:tc>
        <w:tc>
          <w:tcPr>
            <w:tcW w:w="4961"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21"/>
              <w:widowControl/>
              <w:rPr>
                <w:rStyle w:val="FontStyle46"/>
                <w:bCs w:val="0"/>
                <w:sz w:val="24"/>
              </w:rPr>
            </w:pPr>
            <w:r w:rsidRPr="008C2EF5">
              <w:rPr>
                <w:rStyle w:val="FontStyle46"/>
                <w:sz w:val="24"/>
              </w:rPr>
              <w:t>из него:</w:t>
            </w:r>
          </w:p>
        </w:tc>
        <w:tc>
          <w:tcPr>
            <w:tcW w:w="2977"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spacing w:after="0" w:line="240" w:lineRule="auto"/>
              <w:jc w:val="center"/>
              <w:rPr>
                <w:rFonts w:ascii="Times New Roman" w:hAnsi="Times New Roman"/>
                <w:sz w:val="24"/>
                <w:szCs w:val="24"/>
              </w:rPr>
            </w:pPr>
          </w:p>
        </w:tc>
      </w:tr>
      <w:tr w:rsidR="00951E3F" w:rsidRPr="008C2EF5" w:rsidTr="00FD0EA8">
        <w:trPr>
          <w:trHeight w:val="240"/>
          <w:jc w:val="center"/>
        </w:trPr>
        <w:tc>
          <w:tcPr>
            <w:tcW w:w="992"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22"/>
              <w:widowControl/>
              <w:rPr>
                <w:rStyle w:val="FontStyle47"/>
                <w:rFonts w:eastAsia="Candara"/>
                <w:sz w:val="24"/>
              </w:rPr>
            </w:pPr>
            <w:r w:rsidRPr="008C2EF5">
              <w:rPr>
                <w:rStyle w:val="FontStyle47"/>
                <w:rFonts w:eastAsia="Candara"/>
                <w:sz w:val="24"/>
              </w:rPr>
              <w:t>2</w:t>
            </w:r>
          </w:p>
        </w:tc>
        <w:tc>
          <w:tcPr>
            <w:tcW w:w="4961"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22"/>
              <w:widowControl/>
              <w:rPr>
                <w:rStyle w:val="FontStyle47"/>
                <w:rFonts w:eastAsia="Candara"/>
                <w:sz w:val="24"/>
              </w:rPr>
            </w:pPr>
            <w:r w:rsidRPr="008C2EF5">
              <w:rPr>
                <w:rStyle w:val="FontStyle47"/>
                <w:rFonts w:eastAsia="Candara"/>
                <w:sz w:val="24"/>
              </w:rPr>
              <w:t>учебники</w:t>
            </w:r>
          </w:p>
        </w:tc>
        <w:tc>
          <w:tcPr>
            <w:tcW w:w="2977"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spacing w:after="0" w:line="240" w:lineRule="auto"/>
              <w:jc w:val="center"/>
              <w:rPr>
                <w:rFonts w:ascii="Times New Roman" w:hAnsi="Times New Roman"/>
                <w:sz w:val="24"/>
                <w:szCs w:val="24"/>
                <w:lang w:val="en-US"/>
              </w:rPr>
            </w:pPr>
            <w:r w:rsidRPr="008C2EF5">
              <w:rPr>
                <w:rFonts w:ascii="Times New Roman" w:hAnsi="Times New Roman"/>
                <w:sz w:val="24"/>
                <w:szCs w:val="24"/>
              </w:rPr>
              <w:t>27452</w:t>
            </w:r>
          </w:p>
        </w:tc>
      </w:tr>
      <w:tr w:rsidR="00951E3F" w:rsidRPr="008C2EF5" w:rsidTr="00FD0EA8">
        <w:trPr>
          <w:trHeight w:val="240"/>
          <w:jc w:val="center"/>
        </w:trPr>
        <w:tc>
          <w:tcPr>
            <w:tcW w:w="992"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22"/>
              <w:widowControl/>
              <w:rPr>
                <w:rStyle w:val="FontStyle47"/>
                <w:rFonts w:eastAsia="Candara"/>
                <w:sz w:val="24"/>
              </w:rPr>
            </w:pPr>
            <w:r w:rsidRPr="008C2EF5">
              <w:rPr>
                <w:rStyle w:val="FontStyle47"/>
                <w:rFonts w:eastAsia="Candara"/>
                <w:sz w:val="24"/>
              </w:rPr>
              <w:t>3</w:t>
            </w:r>
          </w:p>
        </w:tc>
        <w:tc>
          <w:tcPr>
            <w:tcW w:w="4961"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22"/>
              <w:widowControl/>
              <w:rPr>
                <w:rStyle w:val="FontStyle47"/>
                <w:rFonts w:eastAsia="Candara"/>
                <w:sz w:val="24"/>
              </w:rPr>
            </w:pPr>
            <w:r w:rsidRPr="008C2EF5">
              <w:rPr>
                <w:rStyle w:val="FontStyle47"/>
                <w:rFonts w:eastAsia="Candara"/>
                <w:sz w:val="24"/>
              </w:rPr>
              <w:t>учебные пособия</w:t>
            </w:r>
          </w:p>
        </w:tc>
        <w:tc>
          <w:tcPr>
            <w:tcW w:w="2977"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spacing w:after="0" w:line="240" w:lineRule="auto"/>
              <w:jc w:val="center"/>
              <w:rPr>
                <w:rFonts w:ascii="Times New Roman" w:hAnsi="Times New Roman"/>
                <w:sz w:val="24"/>
                <w:szCs w:val="24"/>
              </w:rPr>
            </w:pPr>
            <w:r w:rsidRPr="008C2EF5">
              <w:rPr>
                <w:rFonts w:ascii="Times New Roman" w:hAnsi="Times New Roman"/>
                <w:sz w:val="24"/>
                <w:szCs w:val="24"/>
              </w:rPr>
              <w:t>639</w:t>
            </w:r>
          </w:p>
        </w:tc>
      </w:tr>
      <w:tr w:rsidR="00951E3F" w:rsidRPr="008C2EF5" w:rsidTr="00FD0EA8">
        <w:trPr>
          <w:trHeight w:val="240"/>
          <w:jc w:val="center"/>
        </w:trPr>
        <w:tc>
          <w:tcPr>
            <w:tcW w:w="992"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22"/>
              <w:widowControl/>
              <w:rPr>
                <w:rStyle w:val="FontStyle47"/>
                <w:rFonts w:eastAsia="Candara"/>
                <w:sz w:val="24"/>
              </w:rPr>
            </w:pPr>
            <w:r w:rsidRPr="008C2EF5">
              <w:rPr>
                <w:rStyle w:val="FontStyle47"/>
                <w:rFonts w:eastAsia="Candara"/>
                <w:sz w:val="24"/>
              </w:rPr>
              <w:t>4</w:t>
            </w:r>
          </w:p>
        </w:tc>
        <w:tc>
          <w:tcPr>
            <w:tcW w:w="4961"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22"/>
              <w:widowControl/>
              <w:rPr>
                <w:rStyle w:val="FontStyle47"/>
                <w:rFonts w:eastAsia="Candara"/>
                <w:sz w:val="24"/>
              </w:rPr>
            </w:pPr>
            <w:r w:rsidRPr="008C2EF5">
              <w:rPr>
                <w:rStyle w:val="FontStyle47"/>
                <w:rFonts w:eastAsia="Candara"/>
                <w:sz w:val="24"/>
              </w:rPr>
              <w:t>художественная литература</w:t>
            </w:r>
          </w:p>
        </w:tc>
        <w:tc>
          <w:tcPr>
            <w:tcW w:w="2977"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spacing w:after="0" w:line="240" w:lineRule="auto"/>
              <w:jc w:val="center"/>
              <w:rPr>
                <w:rFonts w:ascii="Times New Roman" w:hAnsi="Times New Roman"/>
                <w:sz w:val="24"/>
                <w:szCs w:val="24"/>
              </w:rPr>
            </w:pPr>
            <w:r w:rsidRPr="008C2EF5">
              <w:rPr>
                <w:rFonts w:ascii="Times New Roman" w:hAnsi="Times New Roman"/>
                <w:sz w:val="24"/>
                <w:szCs w:val="24"/>
              </w:rPr>
              <w:t>7633</w:t>
            </w:r>
          </w:p>
        </w:tc>
      </w:tr>
      <w:tr w:rsidR="00951E3F" w:rsidRPr="008C2EF5" w:rsidTr="00FD0EA8">
        <w:trPr>
          <w:trHeight w:val="240"/>
          <w:jc w:val="center"/>
        </w:trPr>
        <w:tc>
          <w:tcPr>
            <w:tcW w:w="992"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22"/>
              <w:widowControl/>
              <w:rPr>
                <w:rStyle w:val="FontStyle47"/>
                <w:rFonts w:eastAsia="Candara"/>
                <w:sz w:val="24"/>
              </w:rPr>
            </w:pPr>
            <w:r w:rsidRPr="008C2EF5">
              <w:rPr>
                <w:rStyle w:val="FontStyle47"/>
                <w:rFonts w:eastAsia="Candara"/>
                <w:sz w:val="24"/>
              </w:rPr>
              <w:t>5</w:t>
            </w:r>
          </w:p>
        </w:tc>
        <w:tc>
          <w:tcPr>
            <w:tcW w:w="4961"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22"/>
              <w:widowControl/>
              <w:rPr>
                <w:rStyle w:val="FontStyle47"/>
                <w:rFonts w:eastAsia="Candara"/>
                <w:sz w:val="24"/>
              </w:rPr>
            </w:pPr>
            <w:r w:rsidRPr="008C2EF5">
              <w:rPr>
                <w:rStyle w:val="FontStyle47"/>
                <w:rFonts w:eastAsia="Candara"/>
                <w:sz w:val="24"/>
              </w:rPr>
              <w:t>справочный материал</w:t>
            </w:r>
          </w:p>
        </w:tc>
        <w:tc>
          <w:tcPr>
            <w:tcW w:w="2977"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spacing w:after="0" w:line="240" w:lineRule="auto"/>
              <w:jc w:val="center"/>
              <w:rPr>
                <w:rFonts w:ascii="Times New Roman" w:hAnsi="Times New Roman"/>
                <w:sz w:val="24"/>
                <w:szCs w:val="24"/>
              </w:rPr>
            </w:pPr>
            <w:r w:rsidRPr="008C2EF5">
              <w:rPr>
                <w:rFonts w:ascii="Times New Roman" w:hAnsi="Times New Roman"/>
                <w:sz w:val="24"/>
                <w:szCs w:val="24"/>
              </w:rPr>
              <w:t>358</w:t>
            </w:r>
          </w:p>
        </w:tc>
      </w:tr>
      <w:tr w:rsidR="00951E3F" w:rsidRPr="008C2EF5" w:rsidTr="00FD0EA8">
        <w:trPr>
          <w:trHeight w:val="240"/>
          <w:jc w:val="center"/>
        </w:trPr>
        <w:tc>
          <w:tcPr>
            <w:tcW w:w="992"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22"/>
              <w:widowControl/>
              <w:rPr>
                <w:rStyle w:val="FontStyle47"/>
                <w:rFonts w:eastAsia="Candara"/>
                <w:sz w:val="24"/>
              </w:rPr>
            </w:pPr>
          </w:p>
        </w:tc>
        <w:tc>
          <w:tcPr>
            <w:tcW w:w="4961"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22"/>
              <w:widowControl/>
              <w:rPr>
                <w:rStyle w:val="FontStyle47"/>
                <w:rFonts w:eastAsia="Candara"/>
                <w:sz w:val="24"/>
              </w:rPr>
            </w:pPr>
            <w:r w:rsidRPr="008C2EF5">
              <w:rPr>
                <w:rStyle w:val="FontStyle47"/>
                <w:rFonts w:eastAsia="Candara"/>
                <w:sz w:val="24"/>
              </w:rPr>
              <w:t>Из строки 1:</w:t>
            </w:r>
          </w:p>
        </w:tc>
        <w:tc>
          <w:tcPr>
            <w:tcW w:w="2977"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spacing w:after="0" w:line="240" w:lineRule="auto"/>
              <w:jc w:val="center"/>
              <w:rPr>
                <w:rFonts w:ascii="Times New Roman" w:hAnsi="Times New Roman"/>
                <w:sz w:val="24"/>
                <w:szCs w:val="24"/>
              </w:rPr>
            </w:pPr>
          </w:p>
        </w:tc>
      </w:tr>
      <w:tr w:rsidR="00951E3F" w:rsidRPr="008C2EF5" w:rsidTr="00FD0EA8">
        <w:trPr>
          <w:trHeight w:val="240"/>
          <w:jc w:val="center"/>
        </w:trPr>
        <w:tc>
          <w:tcPr>
            <w:tcW w:w="992"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22"/>
              <w:widowControl/>
              <w:rPr>
                <w:rStyle w:val="FontStyle47"/>
                <w:rFonts w:eastAsia="Candara"/>
                <w:sz w:val="24"/>
              </w:rPr>
            </w:pPr>
            <w:r w:rsidRPr="008C2EF5">
              <w:rPr>
                <w:rStyle w:val="FontStyle47"/>
                <w:rFonts w:eastAsia="Candara"/>
                <w:sz w:val="24"/>
              </w:rPr>
              <w:t>6</w:t>
            </w:r>
          </w:p>
        </w:tc>
        <w:tc>
          <w:tcPr>
            <w:tcW w:w="4961"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22"/>
              <w:widowControl/>
              <w:rPr>
                <w:rStyle w:val="FontStyle47"/>
                <w:rFonts w:eastAsia="Candara"/>
                <w:sz w:val="24"/>
              </w:rPr>
            </w:pPr>
            <w:r w:rsidRPr="008C2EF5">
              <w:rPr>
                <w:rStyle w:val="FontStyle47"/>
                <w:rFonts w:eastAsia="Candara"/>
                <w:sz w:val="24"/>
              </w:rPr>
              <w:t>печатные издания</w:t>
            </w:r>
          </w:p>
        </w:tc>
        <w:tc>
          <w:tcPr>
            <w:tcW w:w="2977"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spacing w:after="0" w:line="240" w:lineRule="auto"/>
              <w:jc w:val="center"/>
              <w:rPr>
                <w:rFonts w:ascii="Times New Roman" w:hAnsi="Times New Roman"/>
                <w:sz w:val="24"/>
                <w:szCs w:val="24"/>
              </w:rPr>
            </w:pPr>
            <w:r w:rsidRPr="008C2EF5">
              <w:rPr>
                <w:rFonts w:ascii="Times New Roman" w:hAnsi="Times New Roman"/>
                <w:sz w:val="24"/>
                <w:szCs w:val="24"/>
              </w:rPr>
              <w:t>35619</w:t>
            </w:r>
          </w:p>
        </w:tc>
      </w:tr>
      <w:tr w:rsidR="00951E3F" w:rsidRPr="008C2EF5" w:rsidTr="00FD0EA8">
        <w:trPr>
          <w:trHeight w:val="240"/>
          <w:jc w:val="center"/>
        </w:trPr>
        <w:tc>
          <w:tcPr>
            <w:tcW w:w="992"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22"/>
              <w:widowControl/>
              <w:rPr>
                <w:rStyle w:val="FontStyle47"/>
                <w:rFonts w:eastAsia="Candara"/>
                <w:sz w:val="24"/>
              </w:rPr>
            </w:pPr>
            <w:r>
              <w:rPr>
                <w:rStyle w:val="FontStyle47"/>
                <w:rFonts w:eastAsia="Candara"/>
                <w:sz w:val="24"/>
              </w:rPr>
              <w:t>7</w:t>
            </w:r>
          </w:p>
        </w:tc>
        <w:tc>
          <w:tcPr>
            <w:tcW w:w="4961"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pStyle w:val="Style22"/>
              <w:widowControl/>
              <w:rPr>
                <w:rStyle w:val="FontStyle47"/>
                <w:rFonts w:eastAsia="Candara"/>
                <w:sz w:val="24"/>
              </w:rPr>
            </w:pPr>
            <w:r w:rsidRPr="008C2EF5">
              <w:rPr>
                <w:rStyle w:val="FontStyle47"/>
                <w:rFonts w:eastAsia="Candara"/>
                <w:sz w:val="24"/>
              </w:rPr>
              <w:t>Электронные документы</w:t>
            </w:r>
          </w:p>
        </w:tc>
        <w:tc>
          <w:tcPr>
            <w:tcW w:w="2977" w:type="dxa"/>
            <w:tcBorders>
              <w:top w:val="single" w:sz="6" w:space="0" w:color="auto"/>
              <w:left w:val="single" w:sz="6" w:space="0" w:color="auto"/>
              <w:bottom w:val="single" w:sz="6" w:space="0" w:color="auto"/>
              <w:right w:val="single" w:sz="6" w:space="0" w:color="auto"/>
            </w:tcBorders>
            <w:vAlign w:val="center"/>
          </w:tcPr>
          <w:p w:rsidR="00951E3F" w:rsidRPr="008C2EF5" w:rsidRDefault="00951E3F" w:rsidP="00FD0EA8">
            <w:pPr>
              <w:spacing w:after="0" w:line="240" w:lineRule="auto"/>
              <w:jc w:val="center"/>
              <w:rPr>
                <w:rFonts w:ascii="Times New Roman" w:hAnsi="Times New Roman"/>
                <w:sz w:val="24"/>
                <w:szCs w:val="24"/>
              </w:rPr>
            </w:pPr>
            <w:r w:rsidRPr="008C2EF5">
              <w:rPr>
                <w:rFonts w:ascii="Times New Roman" w:hAnsi="Times New Roman"/>
                <w:sz w:val="24"/>
                <w:szCs w:val="24"/>
              </w:rPr>
              <w:t>463</w:t>
            </w:r>
          </w:p>
        </w:tc>
      </w:tr>
    </w:tbl>
    <w:p w:rsidR="00AF39EC" w:rsidRPr="00AF39EC" w:rsidRDefault="00AF39EC" w:rsidP="00951E3F">
      <w:pPr>
        <w:spacing w:after="0" w:line="240" w:lineRule="auto"/>
        <w:jc w:val="both"/>
        <w:rPr>
          <w:rFonts w:ascii="Times New Roman" w:hAnsi="Times New Roman" w:cs="Times New Roman"/>
          <w:b/>
          <w:i/>
          <w:sz w:val="24"/>
          <w:szCs w:val="24"/>
        </w:rPr>
      </w:pPr>
    </w:p>
    <w:p w:rsidR="00AF39EC" w:rsidRPr="00AF39EC" w:rsidRDefault="004B547B" w:rsidP="004B547B">
      <w:pPr>
        <w:pStyle w:val="1"/>
        <w:spacing w:before="0" w:after="0"/>
        <w:ind w:firstLine="709"/>
        <w:jc w:val="both"/>
        <w:rPr>
          <w:rFonts w:ascii="Times New Roman" w:hAnsi="Times New Roman" w:cs="Times New Roman"/>
        </w:rPr>
      </w:pPr>
      <w:bookmarkStart w:id="58" w:name="sub_336"/>
      <w:r>
        <w:rPr>
          <w:rFonts w:ascii="Times New Roman" w:hAnsi="Times New Roman" w:cs="Times New Roman"/>
        </w:rPr>
        <w:t>3</w:t>
      </w:r>
      <w:r w:rsidR="00AF39EC" w:rsidRPr="00AF39EC">
        <w:rPr>
          <w:rFonts w:ascii="Times New Roman" w:hAnsi="Times New Roman" w:cs="Times New Roman"/>
        </w:rPr>
        <w:t>.5.6.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58"/>
    </w:p>
    <w:p w:rsidR="00AF39EC" w:rsidRPr="000177C6"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w:t>
      </w:r>
      <w:r w:rsidRPr="00AF39EC">
        <w:rPr>
          <w:rFonts w:ascii="Times New Roman" w:hAnsi="Times New Roman" w:cs="Times New Roman"/>
          <w:sz w:val="24"/>
          <w:szCs w:val="24"/>
        </w:rPr>
        <w:lastRenderedPageBreak/>
        <w:t xml:space="preserve">образовательной программы среднего общего образования в соответствие с требованиями </w:t>
      </w:r>
      <w:hyperlink r:id="rId32" w:history="1">
        <w:r w:rsidRPr="000177C6">
          <w:rPr>
            <w:rStyle w:val="af3"/>
            <w:rFonts w:ascii="Times New Roman" w:hAnsi="Times New Roman"/>
            <w:b w:val="0"/>
            <w:color w:val="auto"/>
            <w:sz w:val="24"/>
            <w:szCs w:val="24"/>
          </w:rPr>
          <w:t>ФГОС СОО</w:t>
        </w:r>
      </w:hyperlink>
      <w:r w:rsidRPr="000177C6">
        <w:rPr>
          <w:rFonts w:ascii="Times New Roman" w:hAnsi="Times New Roman" w:cs="Times New Roman"/>
          <w:sz w:val="24"/>
          <w:szCs w:val="24"/>
        </w:rPr>
        <w:t>.</w:t>
      </w:r>
    </w:p>
    <w:p w:rsidR="00AF39EC" w:rsidRPr="000177C6" w:rsidRDefault="00AF39EC" w:rsidP="00AF39EC">
      <w:pPr>
        <w:spacing w:after="0" w:line="240" w:lineRule="auto"/>
        <w:ind w:firstLine="709"/>
        <w:jc w:val="both"/>
        <w:rPr>
          <w:rFonts w:ascii="Times New Roman" w:hAnsi="Times New Roman" w:cs="Times New Roman"/>
          <w:sz w:val="24"/>
          <w:szCs w:val="24"/>
        </w:rPr>
      </w:pPr>
      <w:r w:rsidRPr="000177C6">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AF39EC" w:rsidRPr="000177C6" w:rsidRDefault="00AF39EC" w:rsidP="00AF39EC">
      <w:pPr>
        <w:spacing w:after="0" w:line="240" w:lineRule="auto"/>
        <w:ind w:firstLine="709"/>
        <w:jc w:val="both"/>
        <w:rPr>
          <w:rFonts w:ascii="Times New Roman" w:hAnsi="Times New Roman" w:cs="Times New Roman"/>
          <w:sz w:val="24"/>
          <w:szCs w:val="24"/>
        </w:rPr>
      </w:pPr>
      <w:r w:rsidRPr="000177C6">
        <w:rPr>
          <w:rFonts w:ascii="Times New Roman" w:hAnsi="Times New Roman" w:cs="Times New Roman"/>
          <w:sz w:val="24"/>
          <w:szCs w:val="24"/>
        </w:rPr>
        <w:t>- 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AF39EC" w:rsidRPr="000177C6" w:rsidRDefault="00AF39EC" w:rsidP="00AF39EC">
      <w:pPr>
        <w:spacing w:after="0" w:line="240" w:lineRule="auto"/>
        <w:ind w:firstLine="709"/>
        <w:jc w:val="both"/>
        <w:rPr>
          <w:rFonts w:ascii="Times New Roman" w:hAnsi="Times New Roman" w:cs="Times New Roman"/>
          <w:sz w:val="24"/>
          <w:szCs w:val="24"/>
        </w:rPr>
      </w:pPr>
      <w:r w:rsidRPr="000177C6">
        <w:rPr>
          <w:rFonts w:ascii="Times New Roman" w:hAnsi="Times New Roman" w:cs="Times New Roman"/>
          <w:sz w:val="24"/>
          <w:szCs w:val="24"/>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AF39EC" w:rsidRPr="000177C6" w:rsidRDefault="00AF39EC" w:rsidP="00AF39EC">
      <w:pPr>
        <w:spacing w:after="0" w:line="240" w:lineRule="auto"/>
        <w:ind w:firstLine="709"/>
        <w:jc w:val="both"/>
        <w:rPr>
          <w:rFonts w:ascii="Times New Roman" w:hAnsi="Times New Roman" w:cs="Times New Roman"/>
          <w:b/>
          <w:sz w:val="24"/>
          <w:szCs w:val="24"/>
        </w:rPr>
      </w:pPr>
      <w:r w:rsidRPr="000177C6">
        <w:rPr>
          <w:rFonts w:ascii="Times New Roman" w:hAnsi="Times New Roman" w:cs="Times New Roman"/>
          <w:sz w:val="24"/>
          <w:szCs w:val="24"/>
        </w:rPr>
        <w:t xml:space="preserve">- выявление проблемных зон и установление необходимых изменений в имеющихся условиях для приведения их в соответствие с требованиями </w:t>
      </w:r>
      <w:hyperlink r:id="rId33" w:history="1">
        <w:r w:rsidRPr="000177C6">
          <w:rPr>
            <w:rStyle w:val="af3"/>
            <w:rFonts w:ascii="Times New Roman" w:hAnsi="Times New Roman"/>
            <w:b w:val="0"/>
            <w:color w:val="auto"/>
            <w:sz w:val="24"/>
            <w:szCs w:val="24"/>
          </w:rPr>
          <w:t>ФГОС СОО</w:t>
        </w:r>
      </w:hyperlink>
      <w:r w:rsidRPr="000177C6">
        <w:rPr>
          <w:rFonts w:ascii="Times New Roman" w:hAnsi="Times New Roman" w:cs="Times New Roman"/>
          <w:b/>
          <w:sz w:val="24"/>
          <w:szCs w:val="24"/>
        </w:rPr>
        <w:t>;</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разработку сетевого графика (дорожной карты) создания необходимой системы условий;</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AF39EC" w:rsidRPr="00AF39EC" w:rsidRDefault="00AF39EC" w:rsidP="00AF39EC">
      <w:pPr>
        <w:spacing w:after="0" w:line="240" w:lineRule="auto"/>
        <w:ind w:firstLine="709"/>
        <w:jc w:val="both"/>
        <w:rPr>
          <w:rFonts w:ascii="Times New Roman" w:hAnsi="Times New Roman" w:cs="Times New Roman"/>
          <w:sz w:val="24"/>
          <w:szCs w:val="24"/>
        </w:rPr>
      </w:pPr>
    </w:p>
    <w:p w:rsidR="00AF39EC" w:rsidRPr="00AF39EC" w:rsidRDefault="000177C6" w:rsidP="000177C6">
      <w:pPr>
        <w:pStyle w:val="1"/>
        <w:spacing w:before="0" w:after="0"/>
        <w:ind w:firstLine="709"/>
        <w:jc w:val="both"/>
        <w:rPr>
          <w:rFonts w:ascii="Times New Roman" w:hAnsi="Times New Roman" w:cs="Times New Roman"/>
        </w:rPr>
      </w:pPr>
      <w:bookmarkStart w:id="59" w:name="sub_34"/>
      <w:r>
        <w:rPr>
          <w:rFonts w:ascii="Times New Roman" w:hAnsi="Times New Roman" w:cs="Times New Roman"/>
        </w:rPr>
        <w:t>3</w:t>
      </w:r>
      <w:r w:rsidR="00AF39EC" w:rsidRPr="00AF39EC">
        <w:rPr>
          <w:rFonts w:ascii="Times New Roman" w:hAnsi="Times New Roman" w:cs="Times New Roman"/>
        </w:rPr>
        <w:t>.6. Механизмы достижения целевых ориентиров в системе условий</w:t>
      </w:r>
      <w:bookmarkEnd w:id="59"/>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hyperlink r:id="rId34" w:history="1">
        <w:r w:rsidRPr="000177C6">
          <w:rPr>
            <w:rStyle w:val="af3"/>
            <w:rFonts w:ascii="Times New Roman" w:hAnsi="Times New Roman"/>
            <w:b w:val="0"/>
            <w:color w:val="auto"/>
            <w:sz w:val="24"/>
            <w:szCs w:val="24"/>
          </w:rPr>
          <w:t>ФГОС СОО</w:t>
        </w:r>
      </w:hyperlink>
      <w:r w:rsidRPr="00AF39EC">
        <w:rPr>
          <w:rFonts w:ascii="Times New Roman" w:hAnsi="Times New Roman" w:cs="Times New Roman"/>
          <w:sz w:val="24"/>
          <w:szCs w:val="24"/>
        </w:rPr>
        <w:t xml:space="preserve"> и выстроенную в ООП образовательной организации.</w:t>
      </w:r>
    </w:p>
    <w:p w:rsidR="00AF39EC" w:rsidRPr="00AF39EC" w:rsidRDefault="00AF39EC" w:rsidP="00AF39EC">
      <w:pPr>
        <w:spacing w:after="0" w:line="240" w:lineRule="auto"/>
        <w:ind w:firstLine="709"/>
        <w:jc w:val="both"/>
        <w:rPr>
          <w:rFonts w:ascii="Times New Roman" w:hAnsi="Times New Roman" w:cs="Times New Roman"/>
          <w:sz w:val="24"/>
          <w:szCs w:val="24"/>
        </w:rPr>
      </w:pPr>
      <w:r w:rsidRPr="00AF39EC">
        <w:rPr>
          <w:rFonts w:ascii="Times New Roman" w:hAnsi="Times New Roman" w:cs="Times New Roman"/>
          <w:sz w:val="24"/>
          <w:szCs w:val="24"/>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AF39EC" w:rsidRDefault="00AF39EC" w:rsidP="00AF39EC">
      <w:pPr>
        <w:pStyle w:val="25"/>
        <w:shd w:val="clear" w:color="auto" w:fill="auto"/>
        <w:spacing w:line="240" w:lineRule="auto"/>
        <w:jc w:val="both"/>
        <w:rPr>
          <w:rStyle w:val="af4"/>
          <w:sz w:val="24"/>
          <w:szCs w:val="24"/>
        </w:rPr>
      </w:pPr>
    </w:p>
    <w:p w:rsidR="003037A3" w:rsidRDefault="003037A3" w:rsidP="00AF39EC">
      <w:pPr>
        <w:pStyle w:val="25"/>
        <w:shd w:val="clear" w:color="auto" w:fill="auto"/>
        <w:spacing w:line="240" w:lineRule="auto"/>
        <w:jc w:val="both"/>
        <w:rPr>
          <w:rStyle w:val="af4"/>
          <w:sz w:val="24"/>
          <w:szCs w:val="24"/>
        </w:rPr>
      </w:pPr>
    </w:p>
    <w:p w:rsidR="003037A3" w:rsidRDefault="003037A3" w:rsidP="00AF39EC">
      <w:pPr>
        <w:pStyle w:val="25"/>
        <w:shd w:val="clear" w:color="auto" w:fill="auto"/>
        <w:spacing w:line="240" w:lineRule="auto"/>
        <w:jc w:val="both"/>
        <w:rPr>
          <w:rStyle w:val="af4"/>
          <w:sz w:val="24"/>
          <w:szCs w:val="24"/>
        </w:rPr>
      </w:pPr>
    </w:p>
    <w:p w:rsidR="003037A3" w:rsidRDefault="003037A3" w:rsidP="00AF39EC">
      <w:pPr>
        <w:pStyle w:val="25"/>
        <w:shd w:val="clear" w:color="auto" w:fill="auto"/>
        <w:spacing w:line="240" w:lineRule="auto"/>
        <w:jc w:val="both"/>
        <w:rPr>
          <w:rStyle w:val="af4"/>
          <w:sz w:val="24"/>
          <w:szCs w:val="24"/>
        </w:rPr>
      </w:pPr>
    </w:p>
    <w:p w:rsidR="003037A3" w:rsidRDefault="003037A3" w:rsidP="00AF39EC">
      <w:pPr>
        <w:pStyle w:val="25"/>
        <w:shd w:val="clear" w:color="auto" w:fill="auto"/>
        <w:spacing w:line="240" w:lineRule="auto"/>
        <w:jc w:val="both"/>
        <w:rPr>
          <w:rStyle w:val="af4"/>
          <w:sz w:val="24"/>
          <w:szCs w:val="24"/>
        </w:rPr>
      </w:pPr>
    </w:p>
    <w:p w:rsidR="003037A3" w:rsidRDefault="003037A3" w:rsidP="00AF39EC">
      <w:pPr>
        <w:pStyle w:val="25"/>
        <w:shd w:val="clear" w:color="auto" w:fill="auto"/>
        <w:spacing w:line="240" w:lineRule="auto"/>
        <w:jc w:val="both"/>
        <w:rPr>
          <w:rStyle w:val="af4"/>
          <w:sz w:val="24"/>
          <w:szCs w:val="24"/>
        </w:rPr>
      </w:pPr>
    </w:p>
    <w:p w:rsidR="003037A3" w:rsidRDefault="003037A3" w:rsidP="00AF39EC">
      <w:pPr>
        <w:pStyle w:val="25"/>
        <w:shd w:val="clear" w:color="auto" w:fill="auto"/>
        <w:spacing w:line="240" w:lineRule="auto"/>
        <w:jc w:val="both"/>
        <w:rPr>
          <w:rStyle w:val="af4"/>
          <w:sz w:val="24"/>
          <w:szCs w:val="24"/>
        </w:rPr>
      </w:pPr>
    </w:p>
    <w:p w:rsidR="003037A3" w:rsidRDefault="003037A3" w:rsidP="00AF39EC">
      <w:pPr>
        <w:pStyle w:val="25"/>
        <w:shd w:val="clear" w:color="auto" w:fill="auto"/>
        <w:spacing w:line="240" w:lineRule="auto"/>
        <w:jc w:val="both"/>
        <w:rPr>
          <w:rStyle w:val="af4"/>
          <w:sz w:val="24"/>
          <w:szCs w:val="24"/>
        </w:rPr>
      </w:pPr>
    </w:p>
    <w:p w:rsidR="003037A3" w:rsidRDefault="003037A3" w:rsidP="00AF39EC">
      <w:pPr>
        <w:pStyle w:val="25"/>
        <w:shd w:val="clear" w:color="auto" w:fill="auto"/>
        <w:spacing w:line="240" w:lineRule="auto"/>
        <w:jc w:val="both"/>
        <w:rPr>
          <w:rStyle w:val="af4"/>
          <w:sz w:val="24"/>
          <w:szCs w:val="24"/>
        </w:rPr>
      </w:pPr>
    </w:p>
    <w:p w:rsidR="003037A3" w:rsidRDefault="003037A3" w:rsidP="00AF39EC">
      <w:pPr>
        <w:pStyle w:val="25"/>
        <w:shd w:val="clear" w:color="auto" w:fill="auto"/>
        <w:spacing w:line="240" w:lineRule="auto"/>
        <w:jc w:val="both"/>
        <w:rPr>
          <w:rStyle w:val="af4"/>
          <w:sz w:val="24"/>
          <w:szCs w:val="24"/>
        </w:rPr>
      </w:pPr>
    </w:p>
    <w:p w:rsidR="003037A3" w:rsidRDefault="003037A3" w:rsidP="00AF39EC">
      <w:pPr>
        <w:pStyle w:val="25"/>
        <w:shd w:val="clear" w:color="auto" w:fill="auto"/>
        <w:spacing w:line="240" w:lineRule="auto"/>
        <w:jc w:val="both"/>
        <w:rPr>
          <w:rStyle w:val="af4"/>
          <w:sz w:val="24"/>
          <w:szCs w:val="24"/>
        </w:rPr>
      </w:pPr>
    </w:p>
    <w:p w:rsidR="003037A3" w:rsidRPr="00AF39EC" w:rsidRDefault="003037A3" w:rsidP="00AF39EC">
      <w:pPr>
        <w:pStyle w:val="25"/>
        <w:shd w:val="clear" w:color="auto" w:fill="auto"/>
        <w:spacing w:line="240" w:lineRule="auto"/>
        <w:jc w:val="both"/>
        <w:rPr>
          <w:rStyle w:val="af4"/>
          <w:sz w:val="24"/>
          <w:szCs w:val="24"/>
        </w:rPr>
      </w:pPr>
      <w:bookmarkStart w:id="60" w:name="_GoBack"/>
      <w:r>
        <w:rPr>
          <w:noProof/>
          <w:lang w:eastAsia="ru-RU"/>
        </w:rPr>
        <w:lastRenderedPageBreak/>
        <w:drawing>
          <wp:inline distT="0" distB="0" distL="0" distR="0" wp14:anchorId="3DFC8C24" wp14:editId="38208140">
            <wp:extent cx="6430711" cy="915352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430711" cy="9153525"/>
                    </a:xfrm>
                    <a:prstGeom prst="rect">
                      <a:avLst/>
                    </a:prstGeom>
                  </pic:spPr>
                </pic:pic>
              </a:graphicData>
            </a:graphic>
          </wp:inline>
        </w:drawing>
      </w:r>
      <w:bookmarkEnd w:id="60"/>
    </w:p>
    <w:sectPr w:rsidR="003037A3" w:rsidRPr="00AF39EC" w:rsidSect="009A4DF4">
      <w:headerReference w:type="even" r:id="rId36"/>
      <w:headerReference w:type="default" r:id="rId37"/>
      <w:footerReference w:type="even" r:id="rId38"/>
      <w:footerReference w:type="default" r:id="rId39"/>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794" w:rsidRDefault="000A1794" w:rsidP="00834C13">
      <w:pPr>
        <w:spacing w:after="0" w:line="240" w:lineRule="auto"/>
      </w:pPr>
      <w:r>
        <w:separator/>
      </w:r>
    </w:p>
  </w:endnote>
  <w:endnote w:type="continuationSeparator" w:id="0">
    <w:p w:rsidR="000A1794" w:rsidRDefault="000A1794" w:rsidP="00834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Franklin Gothic Medium Cond">
    <w:panose1 w:val="020B06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altName w:val="Arial"/>
    <w:panose1 w:val="020F0302020204030204"/>
    <w:charset w:val="CC"/>
    <w:family w:val="swiss"/>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803703"/>
      <w:docPartObj>
        <w:docPartGallery w:val="Page Numbers (Bottom of Page)"/>
        <w:docPartUnique/>
      </w:docPartObj>
    </w:sdtPr>
    <w:sdtEndPr/>
    <w:sdtContent>
      <w:p w:rsidR="005E2C9F" w:rsidRDefault="005E2C9F">
        <w:pPr>
          <w:pStyle w:val="ac"/>
          <w:jc w:val="center"/>
        </w:pPr>
        <w:r>
          <w:fldChar w:fldCharType="begin"/>
        </w:r>
        <w:r>
          <w:instrText>PAGE   \* MERGEFORMAT</w:instrText>
        </w:r>
        <w:r>
          <w:fldChar w:fldCharType="separate"/>
        </w:r>
        <w:r w:rsidR="003037A3">
          <w:rPr>
            <w:noProof/>
          </w:rPr>
          <w:t>457</w:t>
        </w:r>
        <w:r>
          <w:fldChar w:fldCharType="end"/>
        </w:r>
      </w:p>
    </w:sdtContent>
  </w:sdt>
  <w:p w:rsidR="005E2C9F" w:rsidRDefault="005E2C9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A3D" w:rsidRDefault="00632A3D" w:rsidP="00632A3D">
    <w:pPr>
      <w:pStyle w:val="ac"/>
      <w:tabs>
        <w:tab w:val="clear" w:pos="4677"/>
        <w:tab w:val="clear" w:pos="9355"/>
        <w:tab w:val="center" w:pos="4678"/>
      </w:tabs>
    </w:pPr>
    <w:r>
      <w:t xml:space="preserve">  </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4D1" w:rsidRDefault="00D904D1">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14:anchorId="03808995" wp14:editId="752AD837">
              <wp:simplePos x="0" y="0"/>
              <wp:positionH relativeFrom="page">
                <wp:posOffset>894715</wp:posOffset>
              </wp:positionH>
              <wp:positionV relativeFrom="page">
                <wp:posOffset>10281285</wp:posOffset>
              </wp:positionV>
              <wp:extent cx="628015" cy="91440"/>
              <wp:effectExtent l="0" t="3810" r="127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4D1" w:rsidRDefault="00D904D1">
                          <w:pPr>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8" type="#_x0000_t202" style="position:absolute;margin-left:70.45pt;margin-top:809.55pt;width:49.45pt;height:7.2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" filled="f" stroked="f">
              <v:textbox style="mso-fit-shape-to-text:t" inset="0,0,0,0">
                <w:txbxContent>
                  <w:p w:rsidR="00D904D1" w:rsidRDefault="00D904D1">
                    <w:pPr>
                      <w:spacing w:line="240" w:lineRule="auto"/>
                    </w:pPr>
                    <w:r>
                      <w:rPr>
                        <w:rStyle w:val="a9"/>
                      </w:rPr>
                      <w:t>Программа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765203"/>
      <w:docPartObj>
        <w:docPartGallery w:val="Page Numbers (Bottom of Page)"/>
        <w:docPartUnique/>
      </w:docPartObj>
    </w:sdtPr>
    <w:sdtEndPr/>
    <w:sdtContent>
      <w:p w:rsidR="00D904D1" w:rsidRDefault="00D904D1">
        <w:pPr>
          <w:pStyle w:val="ac"/>
          <w:jc w:val="center"/>
        </w:pPr>
        <w:r>
          <w:t xml:space="preserve"> </w:t>
        </w:r>
      </w:p>
    </w:sdtContent>
  </w:sdt>
  <w:p w:rsidR="00D904D1" w:rsidRDefault="00D904D1">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794" w:rsidRDefault="000A1794" w:rsidP="00834C13">
      <w:pPr>
        <w:spacing w:after="0" w:line="240" w:lineRule="auto"/>
      </w:pPr>
      <w:r>
        <w:separator/>
      </w:r>
    </w:p>
  </w:footnote>
  <w:footnote w:type="continuationSeparator" w:id="0">
    <w:p w:rsidR="000A1794" w:rsidRDefault="000A1794" w:rsidP="00834C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4D1" w:rsidRDefault="00D904D1">
    <w:pPr>
      <w:rPr>
        <w:sz w:val="2"/>
        <w:szCs w:val="2"/>
      </w:rPr>
    </w:pPr>
    <w:r>
      <w:rPr>
        <w:noProof/>
        <w:sz w:val="24"/>
        <w:szCs w:val="24"/>
        <w:lang w:eastAsia="ru-RU"/>
      </w:rPr>
      <mc:AlternateContent>
        <mc:Choice Requires="wps">
          <w:drawing>
            <wp:anchor distT="0" distB="0" distL="63500" distR="63500" simplePos="0" relativeHeight="251659264" behindDoc="1" locked="0" layoutInCell="1" allowOverlap="1" wp14:anchorId="084C2CCD" wp14:editId="6D5F7908">
              <wp:simplePos x="0" y="0"/>
              <wp:positionH relativeFrom="page">
                <wp:posOffset>3918585</wp:posOffset>
              </wp:positionH>
              <wp:positionV relativeFrom="page">
                <wp:posOffset>427990</wp:posOffset>
              </wp:positionV>
              <wp:extent cx="121920" cy="106680"/>
              <wp:effectExtent l="381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4D1" w:rsidRDefault="00D904D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331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308.55pt;margin-top:33.7pt;width:9.6pt;height:8.4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" filled="f" stroked="f">
              <v:textbox style="mso-fit-shape-to-text:t" inset="0,0,0,0">
                <w:txbxContent>
                  <w:p w:rsidR="00D904D1" w:rsidRDefault="00D904D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331</w:t>
                    </w:r>
                    <w:r>
                      <w:rPr>
                        <w:rStyle w:val="TimesNewRoman11pt"/>
                        <w:rFonts w:eastAsia="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4D1" w:rsidRDefault="00D904D1">
    <w:pPr>
      <w:rPr>
        <w:sz w:val="2"/>
        <w:szCs w:val="2"/>
      </w:rPr>
    </w:pPr>
    <w:r>
      <w:rPr>
        <w:noProof/>
        <w:sz w:val="24"/>
        <w:szCs w:val="24"/>
        <w:lang w:eastAsia="ru-RU"/>
      </w:rPr>
      <mc:AlternateContent>
        <mc:Choice Requires="wps">
          <w:drawing>
            <wp:anchor distT="0" distB="0" distL="63500" distR="63500" simplePos="0" relativeHeight="251660288" behindDoc="1" locked="0" layoutInCell="1" allowOverlap="1" wp14:anchorId="02B30978" wp14:editId="297EE0BD">
              <wp:simplePos x="0" y="0"/>
              <wp:positionH relativeFrom="page">
                <wp:posOffset>3918585</wp:posOffset>
              </wp:positionH>
              <wp:positionV relativeFrom="page">
                <wp:posOffset>427990</wp:posOffset>
              </wp:positionV>
              <wp:extent cx="35560" cy="297815"/>
              <wp:effectExtent l="381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4D1" w:rsidRDefault="00D904D1">
                          <w:pPr>
                            <w:spacing w:line="240" w:lineRule="auto"/>
                          </w:pPr>
                          <w:r>
                            <w:rPr>
                              <w:rStyle w:val="TimesNewRoman11pt"/>
                              <w:rFonts w:eastAsia="Cambria"/>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7" type="#_x0000_t202" style="position:absolute;margin-left:308.55pt;margin-top:33.7pt;width:2.8pt;height:23.4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" filled="f" stroked="f">
              <v:textbox style="mso-fit-shape-to-text:t" inset="0,0,0,0">
                <w:txbxContent>
                  <w:p w:rsidR="00D904D1" w:rsidRDefault="00D904D1">
                    <w:pPr>
                      <w:spacing w:line="240" w:lineRule="auto"/>
                    </w:pPr>
                    <w:r>
                      <w:rPr>
                        <w:rStyle w:val="TimesNewRoman11pt"/>
                        <w:rFonts w:eastAsia="Cambria"/>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720" w:hanging="360"/>
      </w:pPr>
      <w:rPr>
        <w:rFonts w:cs="Times New Roman"/>
        <w:i w:val="0"/>
      </w:rPr>
    </w:lvl>
  </w:abstractNum>
  <w:abstractNum w:abstractNumId="1">
    <w:nsid w:val="00000003"/>
    <w:multiLevelType w:val="singleLevel"/>
    <w:tmpl w:val="00000003"/>
    <w:name w:val="WW8Num3"/>
    <w:lvl w:ilvl="0">
      <w:start w:val="1"/>
      <w:numFmt w:val="bullet"/>
      <w:lvlText w:val=""/>
      <w:lvlJc w:val="left"/>
      <w:pPr>
        <w:tabs>
          <w:tab w:val="num" w:pos="0"/>
        </w:tabs>
        <w:ind w:left="1440" w:hanging="360"/>
      </w:pPr>
      <w:rPr>
        <w:rFonts w:ascii="Wingdings" w:hAnsi="Wingdings"/>
      </w:rPr>
    </w:lvl>
  </w:abstractNum>
  <w:abstractNum w:abstractNumId="2">
    <w:nsid w:val="00000004"/>
    <w:multiLevelType w:val="singleLevel"/>
    <w:tmpl w:val="00000004"/>
    <w:name w:val="WW8Num4"/>
    <w:lvl w:ilvl="0">
      <w:start w:val="8"/>
      <w:numFmt w:val="decimal"/>
      <w:lvlText w:val="%1."/>
      <w:lvlJc w:val="left"/>
      <w:pPr>
        <w:tabs>
          <w:tab w:val="num" w:pos="0"/>
        </w:tabs>
        <w:ind w:left="720" w:hanging="360"/>
      </w:pPr>
      <w:rPr>
        <w:rFonts w:cs="Times New Roman"/>
        <w:i w:val="0"/>
      </w:rPr>
    </w:lvl>
  </w:abstractNum>
  <w:abstractNum w:abstractNumId="3">
    <w:nsid w:val="03B443D7"/>
    <w:multiLevelType w:val="hybridMultilevel"/>
    <w:tmpl w:val="8CDECB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DB5DD6"/>
    <w:multiLevelType w:val="multilevel"/>
    <w:tmpl w:val="575E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164121"/>
    <w:multiLevelType w:val="hybridMultilevel"/>
    <w:tmpl w:val="8B9664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D711B5"/>
    <w:multiLevelType w:val="hybridMultilevel"/>
    <w:tmpl w:val="234A379E"/>
    <w:lvl w:ilvl="0" w:tplc="004A99AC">
      <w:numFmt w:val="bullet"/>
      <w:lvlText w:val=""/>
      <w:lvlJc w:val="left"/>
      <w:pPr>
        <w:ind w:left="1200" w:hanging="361"/>
      </w:pPr>
      <w:rPr>
        <w:rFonts w:ascii="Symbol" w:eastAsia="Symbol" w:hAnsi="Symbol" w:cs="Symbol" w:hint="default"/>
        <w:w w:val="100"/>
        <w:sz w:val="24"/>
        <w:szCs w:val="24"/>
        <w:lang w:val="ru-RU" w:eastAsia="en-US" w:bidi="ar-SA"/>
      </w:rPr>
    </w:lvl>
    <w:lvl w:ilvl="1" w:tplc="D17AF5EE">
      <w:numFmt w:val="bullet"/>
      <w:lvlText w:val="•"/>
      <w:lvlJc w:val="left"/>
      <w:pPr>
        <w:ind w:left="1185" w:hanging="140"/>
      </w:pPr>
      <w:rPr>
        <w:rFonts w:ascii="Times New Roman" w:eastAsia="Times New Roman" w:hAnsi="Times New Roman" w:cs="Times New Roman" w:hint="default"/>
        <w:w w:val="100"/>
        <w:sz w:val="24"/>
        <w:szCs w:val="24"/>
        <w:lang w:val="ru-RU" w:eastAsia="en-US" w:bidi="ar-SA"/>
      </w:rPr>
    </w:lvl>
    <w:lvl w:ilvl="2" w:tplc="2D66FD6C">
      <w:numFmt w:val="bullet"/>
      <w:lvlText w:val="•"/>
      <w:lvlJc w:val="left"/>
      <w:pPr>
        <w:ind w:left="2208" w:hanging="140"/>
      </w:pPr>
      <w:rPr>
        <w:rFonts w:hint="default"/>
        <w:lang w:val="ru-RU" w:eastAsia="en-US" w:bidi="ar-SA"/>
      </w:rPr>
    </w:lvl>
    <w:lvl w:ilvl="3" w:tplc="E1147D88">
      <w:numFmt w:val="bullet"/>
      <w:lvlText w:val="•"/>
      <w:lvlJc w:val="left"/>
      <w:pPr>
        <w:ind w:left="3217" w:hanging="140"/>
      </w:pPr>
      <w:rPr>
        <w:rFonts w:hint="default"/>
        <w:lang w:val="ru-RU" w:eastAsia="en-US" w:bidi="ar-SA"/>
      </w:rPr>
    </w:lvl>
    <w:lvl w:ilvl="4" w:tplc="5F76CD6C">
      <w:numFmt w:val="bullet"/>
      <w:lvlText w:val="•"/>
      <w:lvlJc w:val="left"/>
      <w:pPr>
        <w:ind w:left="4226" w:hanging="140"/>
      </w:pPr>
      <w:rPr>
        <w:rFonts w:hint="default"/>
        <w:lang w:val="ru-RU" w:eastAsia="en-US" w:bidi="ar-SA"/>
      </w:rPr>
    </w:lvl>
    <w:lvl w:ilvl="5" w:tplc="3174B914">
      <w:numFmt w:val="bullet"/>
      <w:lvlText w:val="•"/>
      <w:lvlJc w:val="left"/>
      <w:pPr>
        <w:ind w:left="5235" w:hanging="140"/>
      </w:pPr>
      <w:rPr>
        <w:rFonts w:hint="default"/>
        <w:lang w:val="ru-RU" w:eastAsia="en-US" w:bidi="ar-SA"/>
      </w:rPr>
    </w:lvl>
    <w:lvl w:ilvl="6" w:tplc="BFBABEA0">
      <w:numFmt w:val="bullet"/>
      <w:lvlText w:val="•"/>
      <w:lvlJc w:val="left"/>
      <w:pPr>
        <w:ind w:left="6244" w:hanging="140"/>
      </w:pPr>
      <w:rPr>
        <w:rFonts w:hint="default"/>
        <w:lang w:val="ru-RU" w:eastAsia="en-US" w:bidi="ar-SA"/>
      </w:rPr>
    </w:lvl>
    <w:lvl w:ilvl="7" w:tplc="74B2683A">
      <w:numFmt w:val="bullet"/>
      <w:lvlText w:val="•"/>
      <w:lvlJc w:val="left"/>
      <w:pPr>
        <w:ind w:left="7252" w:hanging="140"/>
      </w:pPr>
      <w:rPr>
        <w:rFonts w:hint="default"/>
        <w:lang w:val="ru-RU" w:eastAsia="en-US" w:bidi="ar-SA"/>
      </w:rPr>
    </w:lvl>
    <w:lvl w:ilvl="8" w:tplc="0478BAFA">
      <w:numFmt w:val="bullet"/>
      <w:lvlText w:val="•"/>
      <w:lvlJc w:val="left"/>
      <w:pPr>
        <w:ind w:left="8261" w:hanging="140"/>
      </w:pPr>
      <w:rPr>
        <w:rFonts w:hint="default"/>
        <w:lang w:val="ru-RU" w:eastAsia="en-US" w:bidi="ar-SA"/>
      </w:rPr>
    </w:lvl>
  </w:abstractNum>
  <w:abstractNum w:abstractNumId="7">
    <w:nsid w:val="129769CD"/>
    <w:multiLevelType w:val="hybridMultilevel"/>
    <w:tmpl w:val="70F4DB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34691D"/>
    <w:multiLevelType w:val="multilevel"/>
    <w:tmpl w:val="D060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7104E7"/>
    <w:multiLevelType w:val="hybridMultilevel"/>
    <w:tmpl w:val="678C04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820267"/>
    <w:multiLevelType w:val="hybridMultilevel"/>
    <w:tmpl w:val="8DAA45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A701A7"/>
    <w:multiLevelType w:val="hybridMultilevel"/>
    <w:tmpl w:val="2D7C32B0"/>
    <w:lvl w:ilvl="0" w:tplc="D640DE42">
      <w:numFmt w:val="bullet"/>
      <w:lvlText w:val="—"/>
      <w:lvlJc w:val="left"/>
      <w:pPr>
        <w:ind w:left="1022" w:hanging="413"/>
      </w:pPr>
      <w:rPr>
        <w:rFonts w:ascii="Times New Roman" w:eastAsia="Times New Roman" w:hAnsi="Times New Roman" w:cs="Times New Roman" w:hint="default"/>
        <w:w w:val="100"/>
        <w:sz w:val="24"/>
        <w:szCs w:val="24"/>
        <w:lang w:val="ru-RU" w:eastAsia="en-US" w:bidi="ar-SA"/>
      </w:rPr>
    </w:lvl>
    <w:lvl w:ilvl="1" w:tplc="41023404">
      <w:numFmt w:val="bullet"/>
      <w:lvlText w:val="•"/>
      <w:lvlJc w:val="left"/>
      <w:pPr>
        <w:ind w:left="1945" w:hanging="413"/>
      </w:pPr>
      <w:rPr>
        <w:rFonts w:hint="default"/>
        <w:lang w:val="ru-RU" w:eastAsia="en-US" w:bidi="ar-SA"/>
      </w:rPr>
    </w:lvl>
    <w:lvl w:ilvl="2" w:tplc="DE60BFAC">
      <w:numFmt w:val="bullet"/>
      <w:lvlText w:val="•"/>
      <w:lvlJc w:val="left"/>
      <w:pPr>
        <w:ind w:left="2871" w:hanging="413"/>
      </w:pPr>
      <w:rPr>
        <w:rFonts w:hint="default"/>
        <w:lang w:val="ru-RU" w:eastAsia="en-US" w:bidi="ar-SA"/>
      </w:rPr>
    </w:lvl>
    <w:lvl w:ilvl="3" w:tplc="B8C27014">
      <w:numFmt w:val="bullet"/>
      <w:lvlText w:val="•"/>
      <w:lvlJc w:val="left"/>
      <w:pPr>
        <w:ind w:left="3797" w:hanging="413"/>
      </w:pPr>
      <w:rPr>
        <w:rFonts w:hint="default"/>
        <w:lang w:val="ru-RU" w:eastAsia="en-US" w:bidi="ar-SA"/>
      </w:rPr>
    </w:lvl>
    <w:lvl w:ilvl="4" w:tplc="10A03C8E">
      <w:numFmt w:val="bullet"/>
      <w:lvlText w:val="•"/>
      <w:lvlJc w:val="left"/>
      <w:pPr>
        <w:ind w:left="4723" w:hanging="413"/>
      </w:pPr>
      <w:rPr>
        <w:rFonts w:hint="default"/>
        <w:lang w:val="ru-RU" w:eastAsia="en-US" w:bidi="ar-SA"/>
      </w:rPr>
    </w:lvl>
    <w:lvl w:ilvl="5" w:tplc="69E0562E">
      <w:numFmt w:val="bullet"/>
      <w:lvlText w:val="•"/>
      <w:lvlJc w:val="left"/>
      <w:pPr>
        <w:ind w:left="5649" w:hanging="413"/>
      </w:pPr>
      <w:rPr>
        <w:rFonts w:hint="default"/>
        <w:lang w:val="ru-RU" w:eastAsia="en-US" w:bidi="ar-SA"/>
      </w:rPr>
    </w:lvl>
    <w:lvl w:ilvl="6" w:tplc="9CA6FB92">
      <w:numFmt w:val="bullet"/>
      <w:lvlText w:val="•"/>
      <w:lvlJc w:val="left"/>
      <w:pPr>
        <w:ind w:left="6575" w:hanging="413"/>
      </w:pPr>
      <w:rPr>
        <w:rFonts w:hint="default"/>
        <w:lang w:val="ru-RU" w:eastAsia="en-US" w:bidi="ar-SA"/>
      </w:rPr>
    </w:lvl>
    <w:lvl w:ilvl="7" w:tplc="93965BB6">
      <w:numFmt w:val="bullet"/>
      <w:lvlText w:val="•"/>
      <w:lvlJc w:val="left"/>
      <w:pPr>
        <w:ind w:left="7501" w:hanging="413"/>
      </w:pPr>
      <w:rPr>
        <w:rFonts w:hint="default"/>
        <w:lang w:val="ru-RU" w:eastAsia="en-US" w:bidi="ar-SA"/>
      </w:rPr>
    </w:lvl>
    <w:lvl w:ilvl="8" w:tplc="B4943958">
      <w:numFmt w:val="bullet"/>
      <w:lvlText w:val="•"/>
      <w:lvlJc w:val="left"/>
      <w:pPr>
        <w:ind w:left="8427" w:hanging="413"/>
      </w:pPr>
      <w:rPr>
        <w:rFonts w:hint="default"/>
        <w:lang w:val="ru-RU" w:eastAsia="en-US" w:bidi="ar-SA"/>
      </w:rPr>
    </w:lvl>
  </w:abstractNum>
  <w:abstractNum w:abstractNumId="12">
    <w:nsid w:val="19661D93"/>
    <w:multiLevelType w:val="hybridMultilevel"/>
    <w:tmpl w:val="A4B644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F0312F"/>
    <w:multiLevelType w:val="hybridMultilevel"/>
    <w:tmpl w:val="45C27934"/>
    <w:lvl w:ilvl="0" w:tplc="1B18E6A0">
      <w:numFmt w:val="bullet"/>
      <w:lvlText w:val="-"/>
      <w:lvlJc w:val="left"/>
      <w:pPr>
        <w:ind w:left="479" w:hanging="212"/>
      </w:pPr>
      <w:rPr>
        <w:rFonts w:hint="default"/>
        <w:w w:val="99"/>
        <w:lang w:val="ru-RU" w:eastAsia="en-US" w:bidi="ar-SA"/>
      </w:rPr>
    </w:lvl>
    <w:lvl w:ilvl="1" w:tplc="4C049B56">
      <w:numFmt w:val="bullet"/>
      <w:lvlText w:val=""/>
      <w:lvlJc w:val="left"/>
      <w:pPr>
        <w:ind w:left="1200" w:hanging="692"/>
      </w:pPr>
      <w:rPr>
        <w:rFonts w:ascii="Symbol" w:eastAsia="Symbol" w:hAnsi="Symbol" w:cs="Symbol" w:hint="default"/>
        <w:w w:val="100"/>
        <w:sz w:val="24"/>
        <w:szCs w:val="24"/>
        <w:lang w:val="ru-RU" w:eastAsia="en-US" w:bidi="ar-SA"/>
      </w:rPr>
    </w:lvl>
    <w:lvl w:ilvl="2" w:tplc="A78C4F50">
      <w:numFmt w:val="bullet"/>
      <w:lvlText w:val="•"/>
      <w:lvlJc w:val="left"/>
      <w:pPr>
        <w:ind w:left="2208" w:hanging="692"/>
      </w:pPr>
      <w:rPr>
        <w:rFonts w:hint="default"/>
        <w:lang w:val="ru-RU" w:eastAsia="en-US" w:bidi="ar-SA"/>
      </w:rPr>
    </w:lvl>
    <w:lvl w:ilvl="3" w:tplc="26AAD18C">
      <w:numFmt w:val="bullet"/>
      <w:lvlText w:val="•"/>
      <w:lvlJc w:val="left"/>
      <w:pPr>
        <w:ind w:left="3217" w:hanging="692"/>
      </w:pPr>
      <w:rPr>
        <w:rFonts w:hint="default"/>
        <w:lang w:val="ru-RU" w:eastAsia="en-US" w:bidi="ar-SA"/>
      </w:rPr>
    </w:lvl>
    <w:lvl w:ilvl="4" w:tplc="A71E930E">
      <w:numFmt w:val="bullet"/>
      <w:lvlText w:val="•"/>
      <w:lvlJc w:val="left"/>
      <w:pPr>
        <w:ind w:left="4226" w:hanging="692"/>
      </w:pPr>
      <w:rPr>
        <w:rFonts w:hint="default"/>
        <w:lang w:val="ru-RU" w:eastAsia="en-US" w:bidi="ar-SA"/>
      </w:rPr>
    </w:lvl>
    <w:lvl w:ilvl="5" w:tplc="2A74F678">
      <w:numFmt w:val="bullet"/>
      <w:lvlText w:val="•"/>
      <w:lvlJc w:val="left"/>
      <w:pPr>
        <w:ind w:left="5235" w:hanging="692"/>
      </w:pPr>
      <w:rPr>
        <w:rFonts w:hint="default"/>
        <w:lang w:val="ru-RU" w:eastAsia="en-US" w:bidi="ar-SA"/>
      </w:rPr>
    </w:lvl>
    <w:lvl w:ilvl="6" w:tplc="E35A869C">
      <w:numFmt w:val="bullet"/>
      <w:lvlText w:val="•"/>
      <w:lvlJc w:val="left"/>
      <w:pPr>
        <w:ind w:left="6244" w:hanging="692"/>
      </w:pPr>
      <w:rPr>
        <w:rFonts w:hint="default"/>
        <w:lang w:val="ru-RU" w:eastAsia="en-US" w:bidi="ar-SA"/>
      </w:rPr>
    </w:lvl>
    <w:lvl w:ilvl="7" w:tplc="79EA69A0">
      <w:numFmt w:val="bullet"/>
      <w:lvlText w:val="•"/>
      <w:lvlJc w:val="left"/>
      <w:pPr>
        <w:ind w:left="7252" w:hanging="692"/>
      </w:pPr>
      <w:rPr>
        <w:rFonts w:hint="default"/>
        <w:lang w:val="ru-RU" w:eastAsia="en-US" w:bidi="ar-SA"/>
      </w:rPr>
    </w:lvl>
    <w:lvl w:ilvl="8" w:tplc="97DECFB8">
      <w:numFmt w:val="bullet"/>
      <w:lvlText w:val="•"/>
      <w:lvlJc w:val="left"/>
      <w:pPr>
        <w:ind w:left="8261" w:hanging="692"/>
      </w:pPr>
      <w:rPr>
        <w:rFonts w:hint="default"/>
        <w:lang w:val="ru-RU" w:eastAsia="en-US" w:bidi="ar-SA"/>
      </w:rPr>
    </w:lvl>
  </w:abstractNum>
  <w:abstractNum w:abstractNumId="14">
    <w:nsid w:val="1CBD3261"/>
    <w:multiLevelType w:val="hybridMultilevel"/>
    <w:tmpl w:val="015A1E06"/>
    <w:lvl w:ilvl="0" w:tplc="3FFAB17A">
      <w:start w:val="1"/>
      <w:numFmt w:val="bullet"/>
      <w:lvlText w:val=""/>
      <w:lvlJc w:val="left"/>
      <w:pPr>
        <w:tabs>
          <w:tab w:val="num" w:pos="720"/>
        </w:tabs>
        <w:ind w:left="720" w:hanging="360"/>
      </w:pPr>
      <w:rPr>
        <w:rFonts w:ascii="Wingdings" w:hAnsi="Wingdings" w:hint="default"/>
      </w:rPr>
    </w:lvl>
    <w:lvl w:ilvl="1" w:tplc="459E4340" w:tentative="1">
      <w:start w:val="1"/>
      <w:numFmt w:val="bullet"/>
      <w:lvlText w:val=""/>
      <w:lvlJc w:val="left"/>
      <w:pPr>
        <w:tabs>
          <w:tab w:val="num" w:pos="1440"/>
        </w:tabs>
        <w:ind w:left="1440" w:hanging="360"/>
      </w:pPr>
      <w:rPr>
        <w:rFonts w:ascii="Wingdings" w:hAnsi="Wingdings" w:hint="default"/>
      </w:rPr>
    </w:lvl>
    <w:lvl w:ilvl="2" w:tplc="832A4440" w:tentative="1">
      <w:start w:val="1"/>
      <w:numFmt w:val="bullet"/>
      <w:lvlText w:val=""/>
      <w:lvlJc w:val="left"/>
      <w:pPr>
        <w:tabs>
          <w:tab w:val="num" w:pos="2160"/>
        </w:tabs>
        <w:ind w:left="2160" w:hanging="360"/>
      </w:pPr>
      <w:rPr>
        <w:rFonts w:ascii="Wingdings" w:hAnsi="Wingdings" w:hint="default"/>
      </w:rPr>
    </w:lvl>
    <w:lvl w:ilvl="3" w:tplc="DD1E86B0" w:tentative="1">
      <w:start w:val="1"/>
      <w:numFmt w:val="bullet"/>
      <w:lvlText w:val=""/>
      <w:lvlJc w:val="left"/>
      <w:pPr>
        <w:tabs>
          <w:tab w:val="num" w:pos="2880"/>
        </w:tabs>
        <w:ind w:left="2880" w:hanging="360"/>
      </w:pPr>
      <w:rPr>
        <w:rFonts w:ascii="Wingdings" w:hAnsi="Wingdings" w:hint="default"/>
      </w:rPr>
    </w:lvl>
    <w:lvl w:ilvl="4" w:tplc="9084C16C" w:tentative="1">
      <w:start w:val="1"/>
      <w:numFmt w:val="bullet"/>
      <w:lvlText w:val=""/>
      <w:lvlJc w:val="left"/>
      <w:pPr>
        <w:tabs>
          <w:tab w:val="num" w:pos="3600"/>
        </w:tabs>
        <w:ind w:left="3600" w:hanging="360"/>
      </w:pPr>
      <w:rPr>
        <w:rFonts w:ascii="Wingdings" w:hAnsi="Wingdings" w:hint="default"/>
      </w:rPr>
    </w:lvl>
    <w:lvl w:ilvl="5" w:tplc="088A14D0" w:tentative="1">
      <w:start w:val="1"/>
      <w:numFmt w:val="bullet"/>
      <w:lvlText w:val=""/>
      <w:lvlJc w:val="left"/>
      <w:pPr>
        <w:tabs>
          <w:tab w:val="num" w:pos="4320"/>
        </w:tabs>
        <w:ind w:left="4320" w:hanging="360"/>
      </w:pPr>
      <w:rPr>
        <w:rFonts w:ascii="Wingdings" w:hAnsi="Wingdings" w:hint="default"/>
      </w:rPr>
    </w:lvl>
    <w:lvl w:ilvl="6" w:tplc="AC00F336" w:tentative="1">
      <w:start w:val="1"/>
      <w:numFmt w:val="bullet"/>
      <w:lvlText w:val=""/>
      <w:lvlJc w:val="left"/>
      <w:pPr>
        <w:tabs>
          <w:tab w:val="num" w:pos="5040"/>
        </w:tabs>
        <w:ind w:left="5040" w:hanging="360"/>
      </w:pPr>
      <w:rPr>
        <w:rFonts w:ascii="Wingdings" w:hAnsi="Wingdings" w:hint="default"/>
      </w:rPr>
    </w:lvl>
    <w:lvl w:ilvl="7" w:tplc="FD80BBBE" w:tentative="1">
      <w:start w:val="1"/>
      <w:numFmt w:val="bullet"/>
      <w:lvlText w:val=""/>
      <w:lvlJc w:val="left"/>
      <w:pPr>
        <w:tabs>
          <w:tab w:val="num" w:pos="5760"/>
        </w:tabs>
        <w:ind w:left="5760" w:hanging="360"/>
      </w:pPr>
      <w:rPr>
        <w:rFonts w:ascii="Wingdings" w:hAnsi="Wingdings" w:hint="default"/>
      </w:rPr>
    </w:lvl>
    <w:lvl w:ilvl="8" w:tplc="DE46C02E" w:tentative="1">
      <w:start w:val="1"/>
      <w:numFmt w:val="bullet"/>
      <w:lvlText w:val=""/>
      <w:lvlJc w:val="left"/>
      <w:pPr>
        <w:tabs>
          <w:tab w:val="num" w:pos="6480"/>
        </w:tabs>
        <w:ind w:left="6480" w:hanging="360"/>
      </w:pPr>
      <w:rPr>
        <w:rFonts w:ascii="Wingdings" w:hAnsi="Wingdings" w:hint="default"/>
      </w:rPr>
    </w:lvl>
  </w:abstractNum>
  <w:abstractNum w:abstractNumId="15">
    <w:nsid w:val="1D9E62AD"/>
    <w:multiLevelType w:val="hybridMultilevel"/>
    <w:tmpl w:val="BB3EABF4"/>
    <w:lvl w:ilvl="0" w:tplc="636CA15C">
      <w:start w:val="1"/>
      <w:numFmt w:val="bullet"/>
      <w:lvlText w:val=""/>
      <w:lvlJc w:val="left"/>
      <w:pPr>
        <w:tabs>
          <w:tab w:val="num" w:pos="720"/>
        </w:tabs>
        <w:ind w:left="720" w:hanging="360"/>
      </w:pPr>
      <w:rPr>
        <w:rFonts w:ascii="Wingdings" w:hAnsi="Wingdings" w:hint="default"/>
      </w:rPr>
    </w:lvl>
    <w:lvl w:ilvl="1" w:tplc="BD9C8AF4" w:tentative="1">
      <w:start w:val="1"/>
      <w:numFmt w:val="bullet"/>
      <w:lvlText w:val=""/>
      <w:lvlJc w:val="left"/>
      <w:pPr>
        <w:tabs>
          <w:tab w:val="num" w:pos="1440"/>
        </w:tabs>
        <w:ind w:left="1440" w:hanging="360"/>
      </w:pPr>
      <w:rPr>
        <w:rFonts w:ascii="Wingdings" w:hAnsi="Wingdings" w:hint="default"/>
      </w:rPr>
    </w:lvl>
    <w:lvl w:ilvl="2" w:tplc="4AE8218E" w:tentative="1">
      <w:start w:val="1"/>
      <w:numFmt w:val="bullet"/>
      <w:lvlText w:val=""/>
      <w:lvlJc w:val="left"/>
      <w:pPr>
        <w:tabs>
          <w:tab w:val="num" w:pos="2160"/>
        </w:tabs>
        <w:ind w:left="2160" w:hanging="360"/>
      </w:pPr>
      <w:rPr>
        <w:rFonts w:ascii="Wingdings" w:hAnsi="Wingdings" w:hint="default"/>
      </w:rPr>
    </w:lvl>
    <w:lvl w:ilvl="3" w:tplc="91C0D94A" w:tentative="1">
      <w:start w:val="1"/>
      <w:numFmt w:val="bullet"/>
      <w:lvlText w:val=""/>
      <w:lvlJc w:val="left"/>
      <w:pPr>
        <w:tabs>
          <w:tab w:val="num" w:pos="2880"/>
        </w:tabs>
        <w:ind w:left="2880" w:hanging="360"/>
      </w:pPr>
      <w:rPr>
        <w:rFonts w:ascii="Wingdings" w:hAnsi="Wingdings" w:hint="default"/>
      </w:rPr>
    </w:lvl>
    <w:lvl w:ilvl="4" w:tplc="95D222B6" w:tentative="1">
      <w:start w:val="1"/>
      <w:numFmt w:val="bullet"/>
      <w:lvlText w:val=""/>
      <w:lvlJc w:val="left"/>
      <w:pPr>
        <w:tabs>
          <w:tab w:val="num" w:pos="3600"/>
        </w:tabs>
        <w:ind w:left="3600" w:hanging="360"/>
      </w:pPr>
      <w:rPr>
        <w:rFonts w:ascii="Wingdings" w:hAnsi="Wingdings" w:hint="default"/>
      </w:rPr>
    </w:lvl>
    <w:lvl w:ilvl="5" w:tplc="EBC45ECA" w:tentative="1">
      <w:start w:val="1"/>
      <w:numFmt w:val="bullet"/>
      <w:lvlText w:val=""/>
      <w:lvlJc w:val="left"/>
      <w:pPr>
        <w:tabs>
          <w:tab w:val="num" w:pos="4320"/>
        </w:tabs>
        <w:ind w:left="4320" w:hanging="360"/>
      </w:pPr>
      <w:rPr>
        <w:rFonts w:ascii="Wingdings" w:hAnsi="Wingdings" w:hint="default"/>
      </w:rPr>
    </w:lvl>
    <w:lvl w:ilvl="6" w:tplc="CB784546" w:tentative="1">
      <w:start w:val="1"/>
      <w:numFmt w:val="bullet"/>
      <w:lvlText w:val=""/>
      <w:lvlJc w:val="left"/>
      <w:pPr>
        <w:tabs>
          <w:tab w:val="num" w:pos="5040"/>
        </w:tabs>
        <w:ind w:left="5040" w:hanging="360"/>
      </w:pPr>
      <w:rPr>
        <w:rFonts w:ascii="Wingdings" w:hAnsi="Wingdings" w:hint="default"/>
      </w:rPr>
    </w:lvl>
    <w:lvl w:ilvl="7" w:tplc="E7ECD0A4" w:tentative="1">
      <w:start w:val="1"/>
      <w:numFmt w:val="bullet"/>
      <w:lvlText w:val=""/>
      <w:lvlJc w:val="left"/>
      <w:pPr>
        <w:tabs>
          <w:tab w:val="num" w:pos="5760"/>
        </w:tabs>
        <w:ind w:left="5760" w:hanging="360"/>
      </w:pPr>
      <w:rPr>
        <w:rFonts w:ascii="Wingdings" w:hAnsi="Wingdings" w:hint="default"/>
      </w:rPr>
    </w:lvl>
    <w:lvl w:ilvl="8" w:tplc="A77270A6" w:tentative="1">
      <w:start w:val="1"/>
      <w:numFmt w:val="bullet"/>
      <w:lvlText w:val=""/>
      <w:lvlJc w:val="left"/>
      <w:pPr>
        <w:tabs>
          <w:tab w:val="num" w:pos="6480"/>
        </w:tabs>
        <w:ind w:left="6480" w:hanging="360"/>
      </w:pPr>
      <w:rPr>
        <w:rFonts w:ascii="Wingdings" w:hAnsi="Wingdings" w:hint="default"/>
      </w:rPr>
    </w:lvl>
  </w:abstractNum>
  <w:abstractNum w:abstractNumId="16">
    <w:nsid w:val="20BD3B0A"/>
    <w:multiLevelType w:val="hybridMultilevel"/>
    <w:tmpl w:val="436C0F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C00954"/>
    <w:multiLevelType w:val="multilevel"/>
    <w:tmpl w:val="F962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830893"/>
    <w:multiLevelType w:val="hybridMultilevel"/>
    <w:tmpl w:val="55E0F870"/>
    <w:lvl w:ilvl="0" w:tplc="8E9EA7EC">
      <w:numFmt w:val="bullet"/>
      <w:lvlText w:val=""/>
      <w:lvlJc w:val="left"/>
      <w:pPr>
        <w:ind w:left="479" w:hanging="202"/>
      </w:pPr>
      <w:rPr>
        <w:rFonts w:ascii="Symbol" w:eastAsia="Symbol" w:hAnsi="Symbol" w:cs="Symbol" w:hint="default"/>
        <w:w w:val="100"/>
        <w:sz w:val="24"/>
        <w:szCs w:val="24"/>
        <w:lang w:val="ru-RU" w:eastAsia="en-US" w:bidi="ar-SA"/>
      </w:rPr>
    </w:lvl>
    <w:lvl w:ilvl="1" w:tplc="9552DE80">
      <w:numFmt w:val="bullet"/>
      <w:lvlText w:val="•"/>
      <w:lvlJc w:val="left"/>
      <w:pPr>
        <w:ind w:left="1459" w:hanging="202"/>
      </w:pPr>
      <w:rPr>
        <w:rFonts w:hint="default"/>
        <w:lang w:val="ru-RU" w:eastAsia="en-US" w:bidi="ar-SA"/>
      </w:rPr>
    </w:lvl>
    <w:lvl w:ilvl="2" w:tplc="5DBC8EA2">
      <w:numFmt w:val="bullet"/>
      <w:lvlText w:val="•"/>
      <w:lvlJc w:val="left"/>
      <w:pPr>
        <w:ind w:left="2439" w:hanging="202"/>
      </w:pPr>
      <w:rPr>
        <w:rFonts w:hint="default"/>
        <w:lang w:val="ru-RU" w:eastAsia="en-US" w:bidi="ar-SA"/>
      </w:rPr>
    </w:lvl>
    <w:lvl w:ilvl="3" w:tplc="815E78C2">
      <w:numFmt w:val="bullet"/>
      <w:lvlText w:val="•"/>
      <w:lvlJc w:val="left"/>
      <w:pPr>
        <w:ind w:left="3419" w:hanging="202"/>
      </w:pPr>
      <w:rPr>
        <w:rFonts w:hint="default"/>
        <w:lang w:val="ru-RU" w:eastAsia="en-US" w:bidi="ar-SA"/>
      </w:rPr>
    </w:lvl>
    <w:lvl w:ilvl="4" w:tplc="50623A3C">
      <w:numFmt w:val="bullet"/>
      <w:lvlText w:val="•"/>
      <w:lvlJc w:val="left"/>
      <w:pPr>
        <w:ind w:left="4399" w:hanging="202"/>
      </w:pPr>
      <w:rPr>
        <w:rFonts w:hint="default"/>
        <w:lang w:val="ru-RU" w:eastAsia="en-US" w:bidi="ar-SA"/>
      </w:rPr>
    </w:lvl>
    <w:lvl w:ilvl="5" w:tplc="A40A9B5E">
      <w:numFmt w:val="bullet"/>
      <w:lvlText w:val="•"/>
      <w:lvlJc w:val="left"/>
      <w:pPr>
        <w:ind w:left="5379" w:hanging="202"/>
      </w:pPr>
      <w:rPr>
        <w:rFonts w:hint="default"/>
        <w:lang w:val="ru-RU" w:eastAsia="en-US" w:bidi="ar-SA"/>
      </w:rPr>
    </w:lvl>
    <w:lvl w:ilvl="6" w:tplc="F412FB14">
      <w:numFmt w:val="bullet"/>
      <w:lvlText w:val="•"/>
      <w:lvlJc w:val="left"/>
      <w:pPr>
        <w:ind w:left="6359" w:hanging="202"/>
      </w:pPr>
      <w:rPr>
        <w:rFonts w:hint="default"/>
        <w:lang w:val="ru-RU" w:eastAsia="en-US" w:bidi="ar-SA"/>
      </w:rPr>
    </w:lvl>
    <w:lvl w:ilvl="7" w:tplc="E3EA36DE">
      <w:numFmt w:val="bullet"/>
      <w:lvlText w:val="•"/>
      <w:lvlJc w:val="left"/>
      <w:pPr>
        <w:ind w:left="7339" w:hanging="202"/>
      </w:pPr>
      <w:rPr>
        <w:rFonts w:hint="default"/>
        <w:lang w:val="ru-RU" w:eastAsia="en-US" w:bidi="ar-SA"/>
      </w:rPr>
    </w:lvl>
    <w:lvl w:ilvl="8" w:tplc="2F8A3B94">
      <w:numFmt w:val="bullet"/>
      <w:lvlText w:val="•"/>
      <w:lvlJc w:val="left"/>
      <w:pPr>
        <w:ind w:left="8319" w:hanging="202"/>
      </w:pPr>
      <w:rPr>
        <w:rFonts w:hint="default"/>
        <w:lang w:val="ru-RU" w:eastAsia="en-US" w:bidi="ar-SA"/>
      </w:rPr>
    </w:lvl>
  </w:abstractNum>
  <w:abstractNum w:abstractNumId="19">
    <w:nsid w:val="24DF469A"/>
    <w:multiLevelType w:val="multilevel"/>
    <w:tmpl w:val="A85A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D43A16"/>
    <w:multiLevelType w:val="multilevel"/>
    <w:tmpl w:val="21F2A8C6"/>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E6E675D"/>
    <w:multiLevelType w:val="hybridMultilevel"/>
    <w:tmpl w:val="2F02D1F0"/>
    <w:lvl w:ilvl="0" w:tplc="A2FE585A">
      <w:numFmt w:val="bullet"/>
      <w:lvlText w:val="-"/>
      <w:lvlJc w:val="left"/>
      <w:pPr>
        <w:ind w:left="1200" w:hanging="361"/>
      </w:pPr>
      <w:rPr>
        <w:rFonts w:hint="default"/>
        <w:w w:val="99"/>
        <w:lang w:val="ru-RU" w:eastAsia="en-US" w:bidi="ar-SA"/>
      </w:rPr>
    </w:lvl>
    <w:lvl w:ilvl="1" w:tplc="D21C3660">
      <w:numFmt w:val="bullet"/>
      <w:lvlText w:val=""/>
      <w:lvlJc w:val="left"/>
      <w:pPr>
        <w:ind w:left="1329" w:hanging="284"/>
      </w:pPr>
      <w:rPr>
        <w:rFonts w:ascii="Symbol" w:eastAsia="Symbol" w:hAnsi="Symbol" w:cs="Symbol" w:hint="default"/>
        <w:w w:val="100"/>
        <w:sz w:val="24"/>
        <w:szCs w:val="24"/>
        <w:lang w:val="ru-RU" w:eastAsia="en-US" w:bidi="ar-SA"/>
      </w:rPr>
    </w:lvl>
    <w:lvl w:ilvl="2" w:tplc="74F09394">
      <w:numFmt w:val="bullet"/>
      <w:lvlText w:val="•"/>
      <w:lvlJc w:val="left"/>
      <w:pPr>
        <w:ind w:left="2300" w:hanging="284"/>
      </w:pPr>
      <w:rPr>
        <w:rFonts w:hint="default"/>
        <w:lang w:val="ru-RU" w:eastAsia="en-US" w:bidi="ar-SA"/>
      </w:rPr>
    </w:lvl>
    <w:lvl w:ilvl="3" w:tplc="3490CE3C">
      <w:numFmt w:val="bullet"/>
      <w:lvlText w:val="•"/>
      <w:lvlJc w:val="left"/>
      <w:pPr>
        <w:ind w:left="3297" w:hanging="284"/>
      </w:pPr>
      <w:rPr>
        <w:rFonts w:hint="default"/>
        <w:lang w:val="ru-RU" w:eastAsia="en-US" w:bidi="ar-SA"/>
      </w:rPr>
    </w:lvl>
    <w:lvl w:ilvl="4" w:tplc="928CB2A0">
      <w:numFmt w:val="bullet"/>
      <w:lvlText w:val="•"/>
      <w:lvlJc w:val="left"/>
      <w:pPr>
        <w:ind w:left="4294" w:hanging="284"/>
      </w:pPr>
      <w:rPr>
        <w:rFonts w:hint="default"/>
        <w:lang w:val="ru-RU" w:eastAsia="en-US" w:bidi="ar-SA"/>
      </w:rPr>
    </w:lvl>
    <w:lvl w:ilvl="5" w:tplc="335C9C92">
      <w:numFmt w:val="bullet"/>
      <w:lvlText w:val="•"/>
      <w:lvlJc w:val="left"/>
      <w:pPr>
        <w:ind w:left="5292" w:hanging="284"/>
      </w:pPr>
      <w:rPr>
        <w:rFonts w:hint="default"/>
        <w:lang w:val="ru-RU" w:eastAsia="en-US" w:bidi="ar-SA"/>
      </w:rPr>
    </w:lvl>
    <w:lvl w:ilvl="6" w:tplc="3EC0ADD6">
      <w:numFmt w:val="bullet"/>
      <w:lvlText w:val="•"/>
      <w:lvlJc w:val="left"/>
      <w:pPr>
        <w:ind w:left="6289" w:hanging="284"/>
      </w:pPr>
      <w:rPr>
        <w:rFonts w:hint="default"/>
        <w:lang w:val="ru-RU" w:eastAsia="en-US" w:bidi="ar-SA"/>
      </w:rPr>
    </w:lvl>
    <w:lvl w:ilvl="7" w:tplc="716EF47A">
      <w:numFmt w:val="bullet"/>
      <w:lvlText w:val="•"/>
      <w:lvlJc w:val="left"/>
      <w:pPr>
        <w:ind w:left="7287" w:hanging="284"/>
      </w:pPr>
      <w:rPr>
        <w:rFonts w:hint="default"/>
        <w:lang w:val="ru-RU" w:eastAsia="en-US" w:bidi="ar-SA"/>
      </w:rPr>
    </w:lvl>
    <w:lvl w:ilvl="8" w:tplc="A094DBB2">
      <w:numFmt w:val="bullet"/>
      <w:lvlText w:val="•"/>
      <w:lvlJc w:val="left"/>
      <w:pPr>
        <w:ind w:left="8284" w:hanging="284"/>
      </w:pPr>
      <w:rPr>
        <w:rFonts w:hint="default"/>
        <w:lang w:val="ru-RU" w:eastAsia="en-US" w:bidi="ar-SA"/>
      </w:rPr>
    </w:lvl>
  </w:abstractNum>
  <w:abstractNum w:abstractNumId="23">
    <w:nsid w:val="2EC60B6A"/>
    <w:multiLevelType w:val="hybridMultilevel"/>
    <w:tmpl w:val="4AC01E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0C2D47"/>
    <w:multiLevelType w:val="hybridMultilevel"/>
    <w:tmpl w:val="94924BBE"/>
    <w:lvl w:ilvl="0" w:tplc="2BACC84A">
      <w:numFmt w:val="bullet"/>
      <w:lvlText w:val=""/>
      <w:lvlJc w:val="left"/>
      <w:pPr>
        <w:ind w:left="479" w:hanging="140"/>
      </w:pPr>
      <w:rPr>
        <w:rFonts w:ascii="Symbol" w:eastAsia="Symbol" w:hAnsi="Symbol" w:cs="Symbol" w:hint="default"/>
        <w:w w:val="100"/>
        <w:sz w:val="24"/>
        <w:szCs w:val="24"/>
        <w:lang w:val="ru-RU" w:eastAsia="en-US" w:bidi="ar-SA"/>
      </w:rPr>
    </w:lvl>
    <w:lvl w:ilvl="1" w:tplc="65748794">
      <w:numFmt w:val="bullet"/>
      <w:lvlText w:val=""/>
      <w:lvlJc w:val="left"/>
      <w:pPr>
        <w:ind w:left="1200" w:hanging="692"/>
      </w:pPr>
      <w:rPr>
        <w:rFonts w:ascii="Symbol" w:eastAsia="Symbol" w:hAnsi="Symbol" w:cs="Symbol" w:hint="default"/>
        <w:w w:val="100"/>
        <w:sz w:val="24"/>
        <w:szCs w:val="24"/>
        <w:lang w:val="ru-RU" w:eastAsia="en-US" w:bidi="ar-SA"/>
      </w:rPr>
    </w:lvl>
    <w:lvl w:ilvl="2" w:tplc="AADAFD30">
      <w:numFmt w:val="bullet"/>
      <w:lvlText w:val="•"/>
      <w:lvlJc w:val="left"/>
      <w:pPr>
        <w:ind w:left="2208" w:hanging="692"/>
      </w:pPr>
      <w:rPr>
        <w:rFonts w:hint="default"/>
        <w:lang w:val="ru-RU" w:eastAsia="en-US" w:bidi="ar-SA"/>
      </w:rPr>
    </w:lvl>
    <w:lvl w:ilvl="3" w:tplc="A8A8A118">
      <w:numFmt w:val="bullet"/>
      <w:lvlText w:val="•"/>
      <w:lvlJc w:val="left"/>
      <w:pPr>
        <w:ind w:left="3217" w:hanging="692"/>
      </w:pPr>
      <w:rPr>
        <w:rFonts w:hint="default"/>
        <w:lang w:val="ru-RU" w:eastAsia="en-US" w:bidi="ar-SA"/>
      </w:rPr>
    </w:lvl>
    <w:lvl w:ilvl="4" w:tplc="B7129D36">
      <w:numFmt w:val="bullet"/>
      <w:lvlText w:val="•"/>
      <w:lvlJc w:val="left"/>
      <w:pPr>
        <w:ind w:left="4226" w:hanging="692"/>
      </w:pPr>
      <w:rPr>
        <w:rFonts w:hint="default"/>
        <w:lang w:val="ru-RU" w:eastAsia="en-US" w:bidi="ar-SA"/>
      </w:rPr>
    </w:lvl>
    <w:lvl w:ilvl="5" w:tplc="C82E0BC4">
      <w:numFmt w:val="bullet"/>
      <w:lvlText w:val="•"/>
      <w:lvlJc w:val="left"/>
      <w:pPr>
        <w:ind w:left="5235" w:hanging="692"/>
      </w:pPr>
      <w:rPr>
        <w:rFonts w:hint="default"/>
        <w:lang w:val="ru-RU" w:eastAsia="en-US" w:bidi="ar-SA"/>
      </w:rPr>
    </w:lvl>
    <w:lvl w:ilvl="6" w:tplc="CB4834C6">
      <w:numFmt w:val="bullet"/>
      <w:lvlText w:val="•"/>
      <w:lvlJc w:val="left"/>
      <w:pPr>
        <w:ind w:left="6244" w:hanging="692"/>
      </w:pPr>
      <w:rPr>
        <w:rFonts w:hint="default"/>
        <w:lang w:val="ru-RU" w:eastAsia="en-US" w:bidi="ar-SA"/>
      </w:rPr>
    </w:lvl>
    <w:lvl w:ilvl="7" w:tplc="DA601670">
      <w:numFmt w:val="bullet"/>
      <w:lvlText w:val="•"/>
      <w:lvlJc w:val="left"/>
      <w:pPr>
        <w:ind w:left="7252" w:hanging="692"/>
      </w:pPr>
      <w:rPr>
        <w:rFonts w:hint="default"/>
        <w:lang w:val="ru-RU" w:eastAsia="en-US" w:bidi="ar-SA"/>
      </w:rPr>
    </w:lvl>
    <w:lvl w:ilvl="8" w:tplc="13B0B372">
      <w:numFmt w:val="bullet"/>
      <w:lvlText w:val="•"/>
      <w:lvlJc w:val="left"/>
      <w:pPr>
        <w:ind w:left="8261" w:hanging="692"/>
      </w:pPr>
      <w:rPr>
        <w:rFonts w:hint="default"/>
        <w:lang w:val="ru-RU" w:eastAsia="en-US" w:bidi="ar-SA"/>
      </w:rPr>
    </w:lvl>
  </w:abstractNum>
  <w:abstractNum w:abstractNumId="25">
    <w:nsid w:val="34351E40"/>
    <w:multiLevelType w:val="hybridMultilevel"/>
    <w:tmpl w:val="6414A9CE"/>
    <w:lvl w:ilvl="0" w:tplc="F0D6E96C">
      <w:start w:val="1"/>
      <w:numFmt w:val="bullet"/>
      <w:lvlText w:val=""/>
      <w:lvlJc w:val="left"/>
      <w:pPr>
        <w:tabs>
          <w:tab w:val="num" w:pos="720"/>
        </w:tabs>
        <w:ind w:left="720" w:hanging="360"/>
      </w:pPr>
      <w:rPr>
        <w:rFonts w:ascii="Wingdings" w:hAnsi="Wingdings" w:hint="default"/>
      </w:rPr>
    </w:lvl>
    <w:lvl w:ilvl="1" w:tplc="616A8FE2" w:tentative="1">
      <w:start w:val="1"/>
      <w:numFmt w:val="bullet"/>
      <w:lvlText w:val=""/>
      <w:lvlJc w:val="left"/>
      <w:pPr>
        <w:tabs>
          <w:tab w:val="num" w:pos="1440"/>
        </w:tabs>
        <w:ind w:left="1440" w:hanging="360"/>
      </w:pPr>
      <w:rPr>
        <w:rFonts w:ascii="Wingdings" w:hAnsi="Wingdings" w:hint="default"/>
      </w:rPr>
    </w:lvl>
    <w:lvl w:ilvl="2" w:tplc="490E1BB8" w:tentative="1">
      <w:start w:val="1"/>
      <w:numFmt w:val="bullet"/>
      <w:lvlText w:val=""/>
      <w:lvlJc w:val="left"/>
      <w:pPr>
        <w:tabs>
          <w:tab w:val="num" w:pos="2160"/>
        </w:tabs>
        <w:ind w:left="2160" w:hanging="360"/>
      </w:pPr>
      <w:rPr>
        <w:rFonts w:ascii="Wingdings" w:hAnsi="Wingdings" w:hint="default"/>
      </w:rPr>
    </w:lvl>
    <w:lvl w:ilvl="3" w:tplc="A860DCD2" w:tentative="1">
      <w:start w:val="1"/>
      <w:numFmt w:val="bullet"/>
      <w:lvlText w:val=""/>
      <w:lvlJc w:val="left"/>
      <w:pPr>
        <w:tabs>
          <w:tab w:val="num" w:pos="2880"/>
        </w:tabs>
        <w:ind w:left="2880" w:hanging="360"/>
      </w:pPr>
      <w:rPr>
        <w:rFonts w:ascii="Wingdings" w:hAnsi="Wingdings" w:hint="default"/>
      </w:rPr>
    </w:lvl>
    <w:lvl w:ilvl="4" w:tplc="DD64ED14" w:tentative="1">
      <w:start w:val="1"/>
      <w:numFmt w:val="bullet"/>
      <w:lvlText w:val=""/>
      <w:lvlJc w:val="left"/>
      <w:pPr>
        <w:tabs>
          <w:tab w:val="num" w:pos="3600"/>
        </w:tabs>
        <w:ind w:left="3600" w:hanging="360"/>
      </w:pPr>
      <w:rPr>
        <w:rFonts w:ascii="Wingdings" w:hAnsi="Wingdings" w:hint="default"/>
      </w:rPr>
    </w:lvl>
    <w:lvl w:ilvl="5" w:tplc="9E9C36A0" w:tentative="1">
      <w:start w:val="1"/>
      <w:numFmt w:val="bullet"/>
      <w:lvlText w:val=""/>
      <w:lvlJc w:val="left"/>
      <w:pPr>
        <w:tabs>
          <w:tab w:val="num" w:pos="4320"/>
        </w:tabs>
        <w:ind w:left="4320" w:hanging="360"/>
      </w:pPr>
      <w:rPr>
        <w:rFonts w:ascii="Wingdings" w:hAnsi="Wingdings" w:hint="default"/>
      </w:rPr>
    </w:lvl>
    <w:lvl w:ilvl="6" w:tplc="23ACE8EC" w:tentative="1">
      <w:start w:val="1"/>
      <w:numFmt w:val="bullet"/>
      <w:lvlText w:val=""/>
      <w:lvlJc w:val="left"/>
      <w:pPr>
        <w:tabs>
          <w:tab w:val="num" w:pos="5040"/>
        </w:tabs>
        <w:ind w:left="5040" w:hanging="360"/>
      </w:pPr>
      <w:rPr>
        <w:rFonts w:ascii="Wingdings" w:hAnsi="Wingdings" w:hint="default"/>
      </w:rPr>
    </w:lvl>
    <w:lvl w:ilvl="7" w:tplc="68028B3C" w:tentative="1">
      <w:start w:val="1"/>
      <w:numFmt w:val="bullet"/>
      <w:lvlText w:val=""/>
      <w:lvlJc w:val="left"/>
      <w:pPr>
        <w:tabs>
          <w:tab w:val="num" w:pos="5760"/>
        </w:tabs>
        <w:ind w:left="5760" w:hanging="360"/>
      </w:pPr>
      <w:rPr>
        <w:rFonts w:ascii="Wingdings" w:hAnsi="Wingdings" w:hint="default"/>
      </w:rPr>
    </w:lvl>
    <w:lvl w:ilvl="8" w:tplc="EAF8E824" w:tentative="1">
      <w:start w:val="1"/>
      <w:numFmt w:val="bullet"/>
      <w:lvlText w:val=""/>
      <w:lvlJc w:val="left"/>
      <w:pPr>
        <w:tabs>
          <w:tab w:val="num" w:pos="6480"/>
        </w:tabs>
        <w:ind w:left="6480" w:hanging="360"/>
      </w:pPr>
      <w:rPr>
        <w:rFonts w:ascii="Wingdings" w:hAnsi="Wingdings" w:hint="default"/>
      </w:rPr>
    </w:lvl>
  </w:abstractNum>
  <w:abstractNum w:abstractNumId="26">
    <w:nsid w:val="34805E8F"/>
    <w:multiLevelType w:val="hybridMultilevel"/>
    <w:tmpl w:val="E2AED984"/>
    <w:lvl w:ilvl="0" w:tplc="32F8E222">
      <w:numFmt w:val="bullet"/>
      <w:lvlText w:val="-"/>
      <w:lvlJc w:val="left"/>
      <w:pPr>
        <w:ind w:left="1022" w:hanging="197"/>
      </w:pPr>
      <w:rPr>
        <w:rFonts w:ascii="Times New Roman" w:eastAsia="Times New Roman" w:hAnsi="Times New Roman" w:cs="Times New Roman" w:hint="default"/>
        <w:w w:val="99"/>
        <w:sz w:val="24"/>
        <w:szCs w:val="24"/>
        <w:lang w:val="ru-RU" w:eastAsia="en-US" w:bidi="ar-SA"/>
      </w:rPr>
    </w:lvl>
    <w:lvl w:ilvl="1" w:tplc="BC1AAEB8">
      <w:numFmt w:val="bullet"/>
      <w:lvlText w:val="•"/>
      <w:lvlJc w:val="left"/>
      <w:pPr>
        <w:ind w:left="1945" w:hanging="197"/>
      </w:pPr>
      <w:rPr>
        <w:rFonts w:hint="default"/>
        <w:lang w:val="ru-RU" w:eastAsia="en-US" w:bidi="ar-SA"/>
      </w:rPr>
    </w:lvl>
    <w:lvl w:ilvl="2" w:tplc="6AC45A0C">
      <w:numFmt w:val="bullet"/>
      <w:lvlText w:val="•"/>
      <w:lvlJc w:val="left"/>
      <w:pPr>
        <w:ind w:left="2871" w:hanging="197"/>
      </w:pPr>
      <w:rPr>
        <w:rFonts w:hint="default"/>
        <w:lang w:val="ru-RU" w:eastAsia="en-US" w:bidi="ar-SA"/>
      </w:rPr>
    </w:lvl>
    <w:lvl w:ilvl="3" w:tplc="EFEA8178">
      <w:numFmt w:val="bullet"/>
      <w:lvlText w:val="•"/>
      <w:lvlJc w:val="left"/>
      <w:pPr>
        <w:ind w:left="3797" w:hanging="197"/>
      </w:pPr>
      <w:rPr>
        <w:rFonts w:hint="default"/>
        <w:lang w:val="ru-RU" w:eastAsia="en-US" w:bidi="ar-SA"/>
      </w:rPr>
    </w:lvl>
    <w:lvl w:ilvl="4" w:tplc="755CEAD0">
      <w:numFmt w:val="bullet"/>
      <w:lvlText w:val="•"/>
      <w:lvlJc w:val="left"/>
      <w:pPr>
        <w:ind w:left="4723" w:hanging="197"/>
      </w:pPr>
      <w:rPr>
        <w:rFonts w:hint="default"/>
        <w:lang w:val="ru-RU" w:eastAsia="en-US" w:bidi="ar-SA"/>
      </w:rPr>
    </w:lvl>
    <w:lvl w:ilvl="5" w:tplc="D06418CA">
      <w:numFmt w:val="bullet"/>
      <w:lvlText w:val="•"/>
      <w:lvlJc w:val="left"/>
      <w:pPr>
        <w:ind w:left="5649" w:hanging="197"/>
      </w:pPr>
      <w:rPr>
        <w:rFonts w:hint="default"/>
        <w:lang w:val="ru-RU" w:eastAsia="en-US" w:bidi="ar-SA"/>
      </w:rPr>
    </w:lvl>
    <w:lvl w:ilvl="6" w:tplc="462C78B4">
      <w:numFmt w:val="bullet"/>
      <w:lvlText w:val="•"/>
      <w:lvlJc w:val="left"/>
      <w:pPr>
        <w:ind w:left="6575" w:hanging="197"/>
      </w:pPr>
      <w:rPr>
        <w:rFonts w:hint="default"/>
        <w:lang w:val="ru-RU" w:eastAsia="en-US" w:bidi="ar-SA"/>
      </w:rPr>
    </w:lvl>
    <w:lvl w:ilvl="7" w:tplc="178A575C">
      <w:numFmt w:val="bullet"/>
      <w:lvlText w:val="•"/>
      <w:lvlJc w:val="left"/>
      <w:pPr>
        <w:ind w:left="7501" w:hanging="197"/>
      </w:pPr>
      <w:rPr>
        <w:rFonts w:hint="default"/>
        <w:lang w:val="ru-RU" w:eastAsia="en-US" w:bidi="ar-SA"/>
      </w:rPr>
    </w:lvl>
    <w:lvl w:ilvl="8" w:tplc="CC2AE04C">
      <w:numFmt w:val="bullet"/>
      <w:lvlText w:val="•"/>
      <w:lvlJc w:val="left"/>
      <w:pPr>
        <w:ind w:left="8427" w:hanging="197"/>
      </w:pPr>
      <w:rPr>
        <w:rFonts w:hint="default"/>
        <w:lang w:val="ru-RU" w:eastAsia="en-US" w:bidi="ar-SA"/>
      </w:rPr>
    </w:lvl>
  </w:abstractNum>
  <w:abstractNum w:abstractNumId="27">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84317D9"/>
    <w:multiLevelType w:val="hybridMultilevel"/>
    <w:tmpl w:val="247620F2"/>
    <w:lvl w:ilvl="0" w:tplc="4EEABA3E">
      <w:start w:val="1"/>
      <w:numFmt w:val="decimal"/>
      <w:lvlText w:val="%1."/>
      <w:lvlJc w:val="left"/>
      <w:pPr>
        <w:ind w:left="479" w:hanging="183"/>
        <w:jc w:val="left"/>
      </w:pPr>
      <w:rPr>
        <w:rFonts w:ascii="Times New Roman" w:eastAsia="Times New Roman" w:hAnsi="Times New Roman" w:cs="Times New Roman" w:hint="default"/>
        <w:w w:val="100"/>
        <w:sz w:val="22"/>
        <w:szCs w:val="22"/>
        <w:lang w:val="ru-RU" w:eastAsia="en-US" w:bidi="ar-SA"/>
      </w:rPr>
    </w:lvl>
    <w:lvl w:ilvl="1" w:tplc="71FE950A">
      <w:numFmt w:val="bullet"/>
      <w:lvlText w:val="•"/>
      <w:lvlJc w:val="left"/>
      <w:pPr>
        <w:ind w:left="1459" w:hanging="183"/>
      </w:pPr>
      <w:rPr>
        <w:rFonts w:hint="default"/>
        <w:lang w:val="ru-RU" w:eastAsia="en-US" w:bidi="ar-SA"/>
      </w:rPr>
    </w:lvl>
    <w:lvl w:ilvl="2" w:tplc="096E38CA">
      <w:numFmt w:val="bullet"/>
      <w:lvlText w:val="•"/>
      <w:lvlJc w:val="left"/>
      <w:pPr>
        <w:ind w:left="2439" w:hanging="183"/>
      </w:pPr>
      <w:rPr>
        <w:rFonts w:hint="default"/>
        <w:lang w:val="ru-RU" w:eastAsia="en-US" w:bidi="ar-SA"/>
      </w:rPr>
    </w:lvl>
    <w:lvl w:ilvl="3" w:tplc="05668EC8">
      <w:numFmt w:val="bullet"/>
      <w:lvlText w:val="•"/>
      <w:lvlJc w:val="left"/>
      <w:pPr>
        <w:ind w:left="3419" w:hanging="183"/>
      </w:pPr>
      <w:rPr>
        <w:rFonts w:hint="default"/>
        <w:lang w:val="ru-RU" w:eastAsia="en-US" w:bidi="ar-SA"/>
      </w:rPr>
    </w:lvl>
    <w:lvl w:ilvl="4" w:tplc="16D69762">
      <w:numFmt w:val="bullet"/>
      <w:lvlText w:val="•"/>
      <w:lvlJc w:val="left"/>
      <w:pPr>
        <w:ind w:left="4399" w:hanging="183"/>
      </w:pPr>
      <w:rPr>
        <w:rFonts w:hint="default"/>
        <w:lang w:val="ru-RU" w:eastAsia="en-US" w:bidi="ar-SA"/>
      </w:rPr>
    </w:lvl>
    <w:lvl w:ilvl="5" w:tplc="388005DA">
      <w:numFmt w:val="bullet"/>
      <w:lvlText w:val="•"/>
      <w:lvlJc w:val="left"/>
      <w:pPr>
        <w:ind w:left="5379" w:hanging="183"/>
      </w:pPr>
      <w:rPr>
        <w:rFonts w:hint="default"/>
        <w:lang w:val="ru-RU" w:eastAsia="en-US" w:bidi="ar-SA"/>
      </w:rPr>
    </w:lvl>
    <w:lvl w:ilvl="6" w:tplc="D31EA44C">
      <w:numFmt w:val="bullet"/>
      <w:lvlText w:val="•"/>
      <w:lvlJc w:val="left"/>
      <w:pPr>
        <w:ind w:left="6359" w:hanging="183"/>
      </w:pPr>
      <w:rPr>
        <w:rFonts w:hint="default"/>
        <w:lang w:val="ru-RU" w:eastAsia="en-US" w:bidi="ar-SA"/>
      </w:rPr>
    </w:lvl>
    <w:lvl w:ilvl="7" w:tplc="63CE4F14">
      <w:numFmt w:val="bullet"/>
      <w:lvlText w:val="•"/>
      <w:lvlJc w:val="left"/>
      <w:pPr>
        <w:ind w:left="7339" w:hanging="183"/>
      </w:pPr>
      <w:rPr>
        <w:rFonts w:hint="default"/>
        <w:lang w:val="ru-RU" w:eastAsia="en-US" w:bidi="ar-SA"/>
      </w:rPr>
    </w:lvl>
    <w:lvl w:ilvl="8" w:tplc="0038C09C">
      <w:numFmt w:val="bullet"/>
      <w:lvlText w:val="•"/>
      <w:lvlJc w:val="left"/>
      <w:pPr>
        <w:ind w:left="8319" w:hanging="183"/>
      </w:pPr>
      <w:rPr>
        <w:rFonts w:hint="default"/>
        <w:lang w:val="ru-RU" w:eastAsia="en-US" w:bidi="ar-SA"/>
      </w:rPr>
    </w:lvl>
  </w:abstractNum>
  <w:abstractNum w:abstractNumId="29">
    <w:nsid w:val="38572B2E"/>
    <w:multiLevelType w:val="hybridMultilevel"/>
    <w:tmpl w:val="81BA5A2E"/>
    <w:lvl w:ilvl="0" w:tplc="3404C338">
      <w:numFmt w:val="bullet"/>
      <w:lvlText w:val="-"/>
      <w:lvlJc w:val="left"/>
      <w:pPr>
        <w:ind w:left="479" w:hanging="260"/>
      </w:pPr>
      <w:rPr>
        <w:rFonts w:ascii="Times New Roman" w:eastAsia="Times New Roman" w:hAnsi="Times New Roman" w:cs="Times New Roman" w:hint="default"/>
        <w:w w:val="99"/>
        <w:sz w:val="24"/>
        <w:szCs w:val="24"/>
        <w:lang w:val="ru-RU" w:eastAsia="en-US" w:bidi="ar-SA"/>
      </w:rPr>
    </w:lvl>
    <w:lvl w:ilvl="1" w:tplc="ED209450">
      <w:numFmt w:val="bullet"/>
      <w:lvlText w:val="•"/>
      <w:lvlJc w:val="left"/>
      <w:pPr>
        <w:ind w:left="1459" w:hanging="260"/>
      </w:pPr>
      <w:rPr>
        <w:rFonts w:hint="default"/>
        <w:lang w:val="ru-RU" w:eastAsia="en-US" w:bidi="ar-SA"/>
      </w:rPr>
    </w:lvl>
    <w:lvl w:ilvl="2" w:tplc="4F10A2FC">
      <w:numFmt w:val="bullet"/>
      <w:lvlText w:val="•"/>
      <w:lvlJc w:val="left"/>
      <w:pPr>
        <w:ind w:left="2439" w:hanging="260"/>
      </w:pPr>
      <w:rPr>
        <w:rFonts w:hint="default"/>
        <w:lang w:val="ru-RU" w:eastAsia="en-US" w:bidi="ar-SA"/>
      </w:rPr>
    </w:lvl>
    <w:lvl w:ilvl="3" w:tplc="4A6C9E0C">
      <w:numFmt w:val="bullet"/>
      <w:lvlText w:val="•"/>
      <w:lvlJc w:val="left"/>
      <w:pPr>
        <w:ind w:left="3419" w:hanging="260"/>
      </w:pPr>
      <w:rPr>
        <w:rFonts w:hint="default"/>
        <w:lang w:val="ru-RU" w:eastAsia="en-US" w:bidi="ar-SA"/>
      </w:rPr>
    </w:lvl>
    <w:lvl w:ilvl="4" w:tplc="BD42239A">
      <w:numFmt w:val="bullet"/>
      <w:lvlText w:val="•"/>
      <w:lvlJc w:val="left"/>
      <w:pPr>
        <w:ind w:left="4399" w:hanging="260"/>
      </w:pPr>
      <w:rPr>
        <w:rFonts w:hint="default"/>
        <w:lang w:val="ru-RU" w:eastAsia="en-US" w:bidi="ar-SA"/>
      </w:rPr>
    </w:lvl>
    <w:lvl w:ilvl="5" w:tplc="4CDE3260">
      <w:numFmt w:val="bullet"/>
      <w:lvlText w:val="•"/>
      <w:lvlJc w:val="left"/>
      <w:pPr>
        <w:ind w:left="5379" w:hanging="260"/>
      </w:pPr>
      <w:rPr>
        <w:rFonts w:hint="default"/>
        <w:lang w:val="ru-RU" w:eastAsia="en-US" w:bidi="ar-SA"/>
      </w:rPr>
    </w:lvl>
    <w:lvl w:ilvl="6" w:tplc="E604D6C4">
      <w:numFmt w:val="bullet"/>
      <w:lvlText w:val="•"/>
      <w:lvlJc w:val="left"/>
      <w:pPr>
        <w:ind w:left="6359" w:hanging="260"/>
      </w:pPr>
      <w:rPr>
        <w:rFonts w:hint="default"/>
        <w:lang w:val="ru-RU" w:eastAsia="en-US" w:bidi="ar-SA"/>
      </w:rPr>
    </w:lvl>
    <w:lvl w:ilvl="7" w:tplc="DD2A2F9C">
      <w:numFmt w:val="bullet"/>
      <w:lvlText w:val="•"/>
      <w:lvlJc w:val="left"/>
      <w:pPr>
        <w:ind w:left="7339" w:hanging="260"/>
      </w:pPr>
      <w:rPr>
        <w:rFonts w:hint="default"/>
        <w:lang w:val="ru-RU" w:eastAsia="en-US" w:bidi="ar-SA"/>
      </w:rPr>
    </w:lvl>
    <w:lvl w:ilvl="8" w:tplc="F0823772">
      <w:numFmt w:val="bullet"/>
      <w:lvlText w:val="•"/>
      <w:lvlJc w:val="left"/>
      <w:pPr>
        <w:ind w:left="8319" w:hanging="260"/>
      </w:pPr>
      <w:rPr>
        <w:rFonts w:hint="default"/>
        <w:lang w:val="ru-RU" w:eastAsia="en-US" w:bidi="ar-SA"/>
      </w:rPr>
    </w:lvl>
  </w:abstractNum>
  <w:abstractNum w:abstractNumId="30">
    <w:nsid w:val="392B538B"/>
    <w:multiLevelType w:val="hybridMultilevel"/>
    <w:tmpl w:val="9A122FA0"/>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1">
    <w:nsid w:val="3A5B05D3"/>
    <w:multiLevelType w:val="hybridMultilevel"/>
    <w:tmpl w:val="628625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B91602F"/>
    <w:multiLevelType w:val="hybridMultilevel"/>
    <w:tmpl w:val="77D490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6933528"/>
    <w:multiLevelType w:val="multilevel"/>
    <w:tmpl w:val="E4C01520"/>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nsid w:val="48A773C4"/>
    <w:multiLevelType w:val="hybridMultilevel"/>
    <w:tmpl w:val="099292AE"/>
    <w:lvl w:ilvl="0" w:tplc="8D2651E2">
      <w:numFmt w:val="bullet"/>
      <w:lvlText w:val=""/>
      <w:lvlJc w:val="left"/>
      <w:pPr>
        <w:ind w:left="479" w:hanging="202"/>
      </w:pPr>
      <w:rPr>
        <w:rFonts w:ascii="Symbol" w:eastAsia="Symbol" w:hAnsi="Symbol" w:cs="Symbol" w:hint="default"/>
        <w:w w:val="100"/>
        <w:sz w:val="24"/>
        <w:szCs w:val="24"/>
        <w:lang w:val="ru-RU" w:eastAsia="en-US" w:bidi="ar-SA"/>
      </w:rPr>
    </w:lvl>
    <w:lvl w:ilvl="1" w:tplc="D50600AA">
      <w:numFmt w:val="bullet"/>
      <w:lvlText w:val="•"/>
      <w:lvlJc w:val="left"/>
      <w:pPr>
        <w:ind w:left="1459" w:hanging="202"/>
      </w:pPr>
      <w:rPr>
        <w:rFonts w:hint="default"/>
        <w:lang w:val="ru-RU" w:eastAsia="en-US" w:bidi="ar-SA"/>
      </w:rPr>
    </w:lvl>
    <w:lvl w:ilvl="2" w:tplc="C910EC4A">
      <w:numFmt w:val="bullet"/>
      <w:lvlText w:val="•"/>
      <w:lvlJc w:val="left"/>
      <w:pPr>
        <w:ind w:left="2439" w:hanging="202"/>
      </w:pPr>
      <w:rPr>
        <w:rFonts w:hint="default"/>
        <w:lang w:val="ru-RU" w:eastAsia="en-US" w:bidi="ar-SA"/>
      </w:rPr>
    </w:lvl>
    <w:lvl w:ilvl="3" w:tplc="7A9EA580">
      <w:numFmt w:val="bullet"/>
      <w:lvlText w:val="•"/>
      <w:lvlJc w:val="left"/>
      <w:pPr>
        <w:ind w:left="3419" w:hanging="202"/>
      </w:pPr>
      <w:rPr>
        <w:rFonts w:hint="default"/>
        <w:lang w:val="ru-RU" w:eastAsia="en-US" w:bidi="ar-SA"/>
      </w:rPr>
    </w:lvl>
    <w:lvl w:ilvl="4" w:tplc="98125A14">
      <w:numFmt w:val="bullet"/>
      <w:lvlText w:val="•"/>
      <w:lvlJc w:val="left"/>
      <w:pPr>
        <w:ind w:left="4399" w:hanging="202"/>
      </w:pPr>
      <w:rPr>
        <w:rFonts w:hint="default"/>
        <w:lang w:val="ru-RU" w:eastAsia="en-US" w:bidi="ar-SA"/>
      </w:rPr>
    </w:lvl>
    <w:lvl w:ilvl="5" w:tplc="1B5A8F48">
      <w:numFmt w:val="bullet"/>
      <w:lvlText w:val="•"/>
      <w:lvlJc w:val="left"/>
      <w:pPr>
        <w:ind w:left="5379" w:hanging="202"/>
      </w:pPr>
      <w:rPr>
        <w:rFonts w:hint="default"/>
        <w:lang w:val="ru-RU" w:eastAsia="en-US" w:bidi="ar-SA"/>
      </w:rPr>
    </w:lvl>
    <w:lvl w:ilvl="6" w:tplc="5F8C0908">
      <w:numFmt w:val="bullet"/>
      <w:lvlText w:val="•"/>
      <w:lvlJc w:val="left"/>
      <w:pPr>
        <w:ind w:left="6359" w:hanging="202"/>
      </w:pPr>
      <w:rPr>
        <w:rFonts w:hint="default"/>
        <w:lang w:val="ru-RU" w:eastAsia="en-US" w:bidi="ar-SA"/>
      </w:rPr>
    </w:lvl>
    <w:lvl w:ilvl="7" w:tplc="C540CFA6">
      <w:numFmt w:val="bullet"/>
      <w:lvlText w:val="•"/>
      <w:lvlJc w:val="left"/>
      <w:pPr>
        <w:ind w:left="7339" w:hanging="202"/>
      </w:pPr>
      <w:rPr>
        <w:rFonts w:hint="default"/>
        <w:lang w:val="ru-RU" w:eastAsia="en-US" w:bidi="ar-SA"/>
      </w:rPr>
    </w:lvl>
    <w:lvl w:ilvl="8" w:tplc="C4626386">
      <w:numFmt w:val="bullet"/>
      <w:lvlText w:val="•"/>
      <w:lvlJc w:val="left"/>
      <w:pPr>
        <w:ind w:left="8319" w:hanging="202"/>
      </w:pPr>
      <w:rPr>
        <w:rFonts w:hint="default"/>
        <w:lang w:val="ru-RU" w:eastAsia="en-US" w:bidi="ar-SA"/>
      </w:rPr>
    </w:lvl>
  </w:abstractNum>
  <w:abstractNum w:abstractNumId="35">
    <w:nsid w:val="4E264A36"/>
    <w:multiLevelType w:val="hybridMultilevel"/>
    <w:tmpl w:val="7CA66286"/>
    <w:lvl w:ilvl="0" w:tplc="47166C62">
      <w:numFmt w:val="bullet"/>
      <w:lvlText w:val=""/>
      <w:lvlJc w:val="left"/>
      <w:pPr>
        <w:ind w:left="479" w:hanging="202"/>
      </w:pPr>
      <w:rPr>
        <w:rFonts w:ascii="Symbol" w:eastAsia="Symbol" w:hAnsi="Symbol" w:cs="Symbol" w:hint="default"/>
        <w:w w:val="100"/>
        <w:sz w:val="24"/>
        <w:szCs w:val="24"/>
        <w:lang w:val="ru-RU" w:eastAsia="en-US" w:bidi="ar-SA"/>
      </w:rPr>
    </w:lvl>
    <w:lvl w:ilvl="1" w:tplc="4E92B942">
      <w:numFmt w:val="bullet"/>
      <w:lvlText w:val="•"/>
      <w:lvlJc w:val="left"/>
      <w:pPr>
        <w:ind w:left="1459" w:hanging="202"/>
      </w:pPr>
      <w:rPr>
        <w:rFonts w:hint="default"/>
        <w:lang w:val="ru-RU" w:eastAsia="en-US" w:bidi="ar-SA"/>
      </w:rPr>
    </w:lvl>
    <w:lvl w:ilvl="2" w:tplc="A61AB8C6">
      <w:numFmt w:val="bullet"/>
      <w:lvlText w:val="•"/>
      <w:lvlJc w:val="left"/>
      <w:pPr>
        <w:ind w:left="2439" w:hanging="202"/>
      </w:pPr>
      <w:rPr>
        <w:rFonts w:hint="default"/>
        <w:lang w:val="ru-RU" w:eastAsia="en-US" w:bidi="ar-SA"/>
      </w:rPr>
    </w:lvl>
    <w:lvl w:ilvl="3" w:tplc="211ED676">
      <w:numFmt w:val="bullet"/>
      <w:lvlText w:val="•"/>
      <w:lvlJc w:val="left"/>
      <w:pPr>
        <w:ind w:left="3419" w:hanging="202"/>
      </w:pPr>
      <w:rPr>
        <w:rFonts w:hint="default"/>
        <w:lang w:val="ru-RU" w:eastAsia="en-US" w:bidi="ar-SA"/>
      </w:rPr>
    </w:lvl>
    <w:lvl w:ilvl="4" w:tplc="0F1851F6">
      <w:numFmt w:val="bullet"/>
      <w:lvlText w:val="•"/>
      <w:lvlJc w:val="left"/>
      <w:pPr>
        <w:ind w:left="4399" w:hanging="202"/>
      </w:pPr>
      <w:rPr>
        <w:rFonts w:hint="default"/>
        <w:lang w:val="ru-RU" w:eastAsia="en-US" w:bidi="ar-SA"/>
      </w:rPr>
    </w:lvl>
    <w:lvl w:ilvl="5" w:tplc="9B48A3E6">
      <w:numFmt w:val="bullet"/>
      <w:lvlText w:val="•"/>
      <w:lvlJc w:val="left"/>
      <w:pPr>
        <w:ind w:left="5379" w:hanging="202"/>
      </w:pPr>
      <w:rPr>
        <w:rFonts w:hint="default"/>
        <w:lang w:val="ru-RU" w:eastAsia="en-US" w:bidi="ar-SA"/>
      </w:rPr>
    </w:lvl>
    <w:lvl w:ilvl="6" w:tplc="1BBA19AA">
      <w:numFmt w:val="bullet"/>
      <w:lvlText w:val="•"/>
      <w:lvlJc w:val="left"/>
      <w:pPr>
        <w:ind w:left="6359" w:hanging="202"/>
      </w:pPr>
      <w:rPr>
        <w:rFonts w:hint="default"/>
        <w:lang w:val="ru-RU" w:eastAsia="en-US" w:bidi="ar-SA"/>
      </w:rPr>
    </w:lvl>
    <w:lvl w:ilvl="7" w:tplc="D86656D2">
      <w:numFmt w:val="bullet"/>
      <w:lvlText w:val="•"/>
      <w:lvlJc w:val="left"/>
      <w:pPr>
        <w:ind w:left="7339" w:hanging="202"/>
      </w:pPr>
      <w:rPr>
        <w:rFonts w:hint="default"/>
        <w:lang w:val="ru-RU" w:eastAsia="en-US" w:bidi="ar-SA"/>
      </w:rPr>
    </w:lvl>
    <w:lvl w:ilvl="8" w:tplc="2F400A46">
      <w:numFmt w:val="bullet"/>
      <w:lvlText w:val="•"/>
      <w:lvlJc w:val="left"/>
      <w:pPr>
        <w:ind w:left="8319" w:hanging="202"/>
      </w:pPr>
      <w:rPr>
        <w:rFonts w:hint="default"/>
        <w:lang w:val="ru-RU" w:eastAsia="en-US" w:bidi="ar-SA"/>
      </w:rPr>
    </w:lvl>
  </w:abstractNum>
  <w:abstractNum w:abstractNumId="36">
    <w:nsid w:val="4E571CBA"/>
    <w:multiLevelType w:val="hybridMultilevel"/>
    <w:tmpl w:val="99EA162C"/>
    <w:lvl w:ilvl="0" w:tplc="19D8F78A">
      <w:numFmt w:val="bullet"/>
      <w:lvlText w:val="-"/>
      <w:lvlJc w:val="left"/>
      <w:pPr>
        <w:ind w:left="479" w:hanging="140"/>
      </w:pPr>
      <w:rPr>
        <w:rFonts w:hint="default"/>
        <w:w w:val="99"/>
        <w:lang w:val="ru-RU" w:eastAsia="en-US" w:bidi="ar-SA"/>
      </w:rPr>
    </w:lvl>
    <w:lvl w:ilvl="1" w:tplc="0AD4B100">
      <w:numFmt w:val="bullet"/>
      <w:lvlText w:val="•"/>
      <w:lvlJc w:val="left"/>
      <w:pPr>
        <w:ind w:left="1459" w:hanging="140"/>
      </w:pPr>
      <w:rPr>
        <w:rFonts w:hint="default"/>
        <w:lang w:val="ru-RU" w:eastAsia="en-US" w:bidi="ar-SA"/>
      </w:rPr>
    </w:lvl>
    <w:lvl w:ilvl="2" w:tplc="C6E26FE6">
      <w:numFmt w:val="bullet"/>
      <w:lvlText w:val="•"/>
      <w:lvlJc w:val="left"/>
      <w:pPr>
        <w:ind w:left="2439" w:hanging="140"/>
      </w:pPr>
      <w:rPr>
        <w:rFonts w:hint="default"/>
        <w:lang w:val="ru-RU" w:eastAsia="en-US" w:bidi="ar-SA"/>
      </w:rPr>
    </w:lvl>
    <w:lvl w:ilvl="3" w:tplc="500A0900">
      <w:numFmt w:val="bullet"/>
      <w:lvlText w:val="•"/>
      <w:lvlJc w:val="left"/>
      <w:pPr>
        <w:ind w:left="3419" w:hanging="140"/>
      </w:pPr>
      <w:rPr>
        <w:rFonts w:hint="default"/>
        <w:lang w:val="ru-RU" w:eastAsia="en-US" w:bidi="ar-SA"/>
      </w:rPr>
    </w:lvl>
    <w:lvl w:ilvl="4" w:tplc="ABE87512">
      <w:numFmt w:val="bullet"/>
      <w:lvlText w:val="•"/>
      <w:lvlJc w:val="left"/>
      <w:pPr>
        <w:ind w:left="4399" w:hanging="140"/>
      </w:pPr>
      <w:rPr>
        <w:rFonts w:hint="default"/>
        <w:lang w:val="ru-RU" w:eastAsia="en-US" w:bidi="ar-SA"/>
      </w:rPr>
    </w:lvl>
    <w:lvl w:ilvl="5" w:tplc="D3B2E584">
      <w:numFmt w:val="bullet"/>
      <w:lvlText w:val="•"/>
      <w:lvlJc w:val="left"/>
      <w:pPr>
        <w:ind w:left="5379" w:hanging="140"/>
      </w:pPr>
      <w:rPr>
        <w:rFonts w:hint="default"/>
        <w:lang w:val="ru-RU" w:eastAsia="en-US" w:bidi="ar-SA"/>
      </w:rPr>
    </w:lvl>
    <w:lvl w:ilvl="6" w:tplc="7EA4C7F2">
      <w:numFmt w:val="bullet"/>
      <w:lvlText w:val="•"/>
      <w:lvlJc w:val="left"/>
      <w:pPr>
        <w:ind w:left="6359" w:hanging="140"/>
      </w:pPr>
      <w:rPr>
        <w:rFonts w:hint="default"/>
        <w:lang w:val="ru-RU" w:eastAsia="en-US" w:bidi="ar-SA"/>
      </w:rPr>
    </w:lvl>
    <w:lvl w:ilvl="7" w:tplc="258E0776">
      <w:numFmt w:val="bullet"/>
      <w:lvlText w:val="•"/>
      <w:lvlJc w:val="left"/>
      <w:pPr>
        <w:ind w:left="7339" w:hanging="140"/>
      </w:pPr>
      <w:rPr>
        <w:rFonts w:hint="default"/>
        <w:lang w:val="ru-RU" w:eastAsia="en-US" w:bidi="ar-SA"/>
      </w:rPr>
    </w:lvl>
    <w:lvl w:ilvl="8" w:tplc="744CEE5E">
      <w:numFmt w:val="bullet"/>
      <w:lvlText w:val="•"/>
      <w:lvlJc w:val="left"/>
      <w:pPr>
        <w:ind w:left="8319" w:hanging="140"/>
      </w:pPr>
      <w:rPr>
        <w:rFonts w:hint="default"/>
        <w:lang w:val="ru-RU" w:eastAsia="en-US" w:bidi="ar-SA"/>
      </w:rPr>
    </w:lvl>
  </w:abstractNum>
  <w:abstractNum w:abstractNumId="37">
    <w:nsid w:val="4F7E4CA3"/>
    <w:multiLevelType w:val="multilevel"/>
    <w:tmpl w:val="BDB0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34D670F"/>
    <w:multiLevelType w:val="hybridMultilevel"/>
    <w:tmpl w:val="0FEAC468"/>
    <w:lvl w:ilvl="0" w:tplc="6188F570">
      <w:start w:val="1"/>
      <w:numFmt w:val="decimal"/>
      <w:lvlText w:val="%1)"/>
      <w:lvlJc w:val="left"/>
      <w:pPr>
        <w:ind w:left="1454" w:hanging="264"/>
        <w:jc w:val="left"/>
      </w:pPr>
      <w:rPr>
        <w:rFonts w:ascii="Times New Roman" w:eastAsia="Times New Roman" w:hAnsi="Times New Roman" w:cs="Times New Roman" w:hint="default"/>
        <w:w w:val="100"/>
        <w:sz w:val="24"/>
        <w:szCs w:val="24"/>
        <w:lang w:val="ru-RU" w:eastAsia="en-US" w:bidi="ar-SA"/>
      </w:rPr>
    </w:lvl>
    <w:lvl w:ilvl="1" w:tplc="7EDEA528">
      <w:numFmt w:val="bullet"/>
      <w:lvlText w:val="•"/>
      <w:lvlJc w:val="left"/>
      <w:pPr>
        <w:ind w:left="2341" w:hanging="264"/>
      </w:pPr>
      <w:rPr>
        <w:rFonts w:hint="default"/>
        <w:lang w:val="ru-RU" w:eastAsia="en-US" w:bidi="ar-SA"/>
      </w:rPr>
    </w:lvl>
    <w:lvl w:ilvl="2" w:tplc="774E4A62">
      <w:numFmt w:val="bullet"/>
      <w:lvlText w:val="•"/>
      <w:lvlJc w:val="left"/>
      <w:pPr>
        <w:ind w:left="3223" w:hanging="264"/>
      </w:pPr>
      <w:rPr>
        <w:rFonts w:hint="default"/>
        <w:lang w:val="ru-RU" w:eastAsia="en-US" w:bidi="ar-SA"/>
      </w:rPr>
    </w:lvl>
    <w:lvl w:ilvl="3" w:tplc="15501B2A">
      <w:numFmt w:val="bullet"/>
      <w:lvlText w:val="•"/>
      <w:lvlJc w:val="left"/>
      <w:pPr>
        <w:ind w:left="4105" w:hanging="264"/>
      </w:pPr>
      <w:rPr>
        <w:rFonts w:hint="default"/>
        <w:lang w:val="ru-RU" w:eastAsia="en-US" w:bidi="ar-SA"/>
      </w:rPr>
    </w:lvl>
    <w:lvl w:ilvl="4" w:tplc="7EA06780">
      <w:numFmt w:val="bullet"/>
      <w:lvlText w:val="•"/>
      <w:lvlJc w:val="left"/>
      <w:pPr>
        <w:ind w:left="4987" w:hanging="264"/>
      </w:pPr>
      <w:rPr>
        <w:rFonts w:hint="default"/>
        <w:lang w:val="ru-RU" w:eastAsia="en-US" w:bidi="ar-SA"/>
      </w:rPr>
    </w:lvl>
    <w:lvl w:ilvl="5" w:tplc="23A281EC">
      <w:numFmt w:val="bullet"/>
      <w:lvlText w:val="•"/>
      <w:lvlJc w:val="left"/>
      <w:pPr>
        <w:ind w:left="5869" w:hanging="264"/>
      </w:pPr>
      <w:rPr>
        <w:rFonts w:hint="default"/>
        <w:lang w:val="ru-RU" w:eastAsia="en-US" w:bidi="ar-SA"/>
      </w:rPr>
    </w:lvl>
    <w:lvl w:ilvl="6" w:tplc="CB38C490">
      <w:numFmt w:val="bullet"/>
      <w:lvlText w:val="•"/>
      <w:lvlJc w:val="left"/>
      <w:pPr>
        <w:ind w:left="6751" w:hanging="264"/>
      </w:pPr>
      <w:rPr>
        <w:rFonts w:hint="default"/>
        <w:lang w:val="ru-RU" w:eastAsia="en-US" w:bidi="ar-SA"/>
      </w:rPr>
    </w:lvl>
    <w:lvl w:ilvl="7" w:tplc="4E127446">
      <w:numFmt w:val="bullet"/>
      <w:lvlText w:val="•"/>
      <w:lvlJc w:val="left"/>
      <w:pPr>
        <w:ind w:left="7633" w:hanging="264"/>
      </w:pPr>
      <w:rPr>
        <w:rFonts w:hint="default"/>
        <w:lang w:val="ru-RU" w:eastAsia="en-US" w:bidi="ar-SA"/>
      </w:rPr>
    </w:lvl>
    <w:lvl w:ilvl="8" w:tplc="139A81E0">
      <w:numFmt w:val="bullet"/>
      <w:lvlText w:val="•"/>
      <w:lvlJc w:val="left"/>
      <w:pPr>
        <w:ind w:left="8515" w:hanging="264"/>
      </w:pPr>
      <w:rPr>
        <w:rFonts w:hint="default"/>
        <w:lang w:val="ru-RU" w:eastAsia="en-US" w:bidi="ar-SA"/>
      </w:rPr>
    </w:lvl>
  </w:abstractNum>
  <w:abstractNum w:abstractNumId="39">
    <w:nsid w:val="5396588B"/>
    <w:multiLevelType w:val="hybridMultilevel"/>
    <w:tmpl w:val="7236FB78"/>
    <w:lvl w:ilvl="0" w:tplc="8494BE3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66243AA"/>
    <w:multiLevelType w:val="hybridMultilevel"/>
    <w:tmpl w:val="323691B2"/>
    <w:lvl w:ilvl="0" w:tplc="D3CA8426">
      <w:numFmt w:val="bullet"/>
      <w:lvlText w:val="-"/>
      <w:lvlJc w:val="left"/>
      <w:pPr>
        <w:ind w:left="479" w:hanging="140"/>
      </w:pPr>
      <w:rPr>
        <w:rFonts w:ascii="Times New Roman" w:eastAsia="Times New Roman" w:hAnsi="Times New Roman" w:cs="Times New Roman" w:hint="default"/>
        <w:w w:val="99"/>
        <w:sz w:val="24"/>
        <w:szCs w:val="24"/>
        <w:lang w:val="ru-RU" w:eastAsia="en-US" w:bidi="ar-SA"/>
      </w:rPr>
    </w:lvl>
    <w:lvl w:ilvl="1" w:tplc="49325506">
      <w:numFmt w:val="bullet"/>
      <w:lvlText w:val="-"/>
      <w:lvlJc w:val="left"/>
      <w:pPr>
        <w:ind w:left="479" w:hanging="140"/>
      </w:pPr>
      <w:rPr>
        <w:rFonts w:hint="default"/>
        <w:w w:val="99"/>
        <w:lang w:val="ru-RU" w:eastAsia="en-US" w:bidi="ar-SA"/>
      </w:rPr>
    </w:lvl>
    <w:lvl w:ilvl="2" w:tplc="4D0E9382">
      <w:numFmt w:val="bullet"/>
      <w:lvlText w:val="•"/>
      <w:lvlJc w:val="left"/>
      <w:pPr>
        <w:ind w:left="2439" w:hanging="140"/>
      </w:pPr>
      <w:rPr>
        <w:rFonts w:hint="default"/>
        <w:lang w:val="ru-RU" w:eastAsia="en-US" w:bidi="ar-SA"/>
      </w:rPr>
    </w:lvl>
    <w:lvl w:ilvl="3" w:tplc="8DB850AC">
      <w:numFmt w:val="bullet"/>
      <w:lvlText w:val="•"/>
      <w:lvlJc w:val="left"/>
      <w:pPr>
        <w:ind w:left="3419" w:hanging="140"/>
      </w:pPr>
      <w:rPr>
        <w:rFonts w:hint="default"/>
        <w:lang w:val="ru-RU" w:eastAsia="en-US" w:bidi="ar-SA"/>
      </w:rPr>
    </w:lvl>
    <w:lvl w:ilvl="4" w:tplc="35B8536A">
      <w:numFmt w:val="bullet"/>
      <w:lvlText w:val="•"/>
      <w:lvlJc w:val="left"/>
      <w:pPr>
        <w:ind w:left="4399" w:hanging="140"/>
      </w:pPr>
      <w:rPr>
        <w:rFonts w:hint="default"/>
        <w:lang w:val="ru-RU" w:eastAsia="en-US" w:bidi="ar-SA"/>
      </w:rPr>
    </w:lvl>
    <w:lvl w:ilvl="5" w:tplc="806AD3AE">
      <w:numFmt w:val="bullet"/>
      <w:lvlText w:val="•"/>
      <w:lvlJc w:val="left"/>
      <w:pPr>
        <w:ind w:left="5379" w:hanging="140"/>
      </w:pPr>
      <w:rPr>
        <w:rFonts w:hint="default"/>
        <w:lang w:val="ru-RU" w:eastAsia="en-US" w:bidi="ar-SA"/>
      </w:rPr>
    </w:lvl>
    <w:lvl w:ilvl="6" w:tplc="48C07064">
      <w:numFmt w:val="bullet"/>
      <w:lvlText w:val="•"/>
      <w:lvlJc w:val="left"/>
      <w:pPr>
        <w:ind w:left="6359" w:hanging="140"/>
      </w:pPr>
      <w:rPr>
        <w:rFonts w:hint="default"/>
        <w:lang w:val="ru-RU" w:eastAsia="en-US" w:bidi="ar-SA"/>
      </w:rPr>
    </w:lvl>
    <w:lvl w:ilvl="7" w:tplc="4BD6D6AA">
      <w:numFmt w:val="bullet"/>
      <w:lvlText w:val="•"/>
      <w:lvlJc w:val="left"/>
      <w:pPr>
        <w:ind w:left="7339" w:hanging="140"/>
      </w:pPr>
      <w:rPr>
        <w:rFonts w:hint="default"/>
        <w:lang w:val="ru-RU" w:eastAsia="en-US" w:bidi="ar-SA"/>
      </w:rPr>
    </w:lvl>
    <w:lvl w:ilvl="8" w:tplc="C9067CCA">
      <w:numFmt w:val="bullet"/>
      <w:lvlText w:val="•"/>
      <w:lvlJc w:val="left"/>
      <w:pPr>
        <w:ind w:left="8319" w:hanging="140"/>
      </w:pPr>
      <w:rPr>
        <w:rFonts w:hint="default"/>
        <w:lang w:val="ru-RU" w:eastAsia="en-US" w:bidi="ar-SA"/>
      </w:rPr>
    </w:lvl>
  </w:abstractNum>
  <w:abstractNum w:abstractNumId="41">
    <w:nsid w:val="5B0800E7"/>
    <w:multiLevelType w:val="hybridMultilevel"/>
    <w:tmpl w:val="96000F98"/>
    <w:lvl w:ilvl="0" w:tplc="BBE61594">
      <w:numFmt w:val="bullet"/>
      <w:lvlText w:val="—"/>
      <w:lvlJc w:val="left"/>
      <w:pPr>
        <w:ind w:left="479" w:hanging="332"/>
      </w:pPr>
      <w:rPr>
        <w:rFonts w:ascii="Times New Roman" w:eastAsia="Times New Roman" w:hAnsi="Times New Roman" w:cs="Times New Roman" w:hint="default"/>
        <w:w w:val="100"/>
        <w:sz w:val="24"/>
        <w:szCs w:val="24"/>
        <w:lang w:val="ru-RU" w:eastAsia="en-US" w:bidi="ar-SA"/>
      </w:rPr>
    </w:lvl>
    <w:lvl w:ilvl="1" w:tplc="4724B612">
      <w:numFmt w:val="bullet"/>
      <w:lvlText w:val="-"/>
      <w:lvlJc w:val="left"/>
      <w:pPr>
        <w:ind w:left="1200" w:hanging="361"/>
      </w:pPr>
      <w:rPr>
        <w:rFonts w:ascii="Times New Roman" w:eastAsia="Times New Roman" w:hAnsi="Times New Roman" w:cs="Times New Roman" w:hint="default"/>
        <w:w w:val="99"/>
        <w:sz w:val="28"/>
        <w:szCs w:val="28"/>
        <w:lang w:val="ru-RU" w:eastAsia="en-US" w:bidi="ar-SA"/>
      </w:rPr>
    </w:lvl>
    <w:lvl w:ilvl="2" w:tplc="627E0998">
      <w:numFmt w:val="bullet"/>
      <w:lvlText w:val="•"/>
      <w:lvlJc w:val="left"/>
      <w:pPr>
        <w:ind w:left="2208" w:hanging="361"/>
      </w:pPr>
      <w:rPr>
        <w:rFonts w:hint="default"/>
        <w:lang w:val="ru-RU" w:eastAsia="en-US" w:bidi="ar-SA"/>
      </w:rPr>
    </w:lvl>
    <w:lvl w:ilvl="3" w:tplc="847E5A6A">
      <w:numFmt w:val="bullet"/>
      <w:lvlText w:val="•"/>
      <w:lvlJc w:val="left"/>
      <w:pPr>
        <w:ind w:left="3217" w:hanging="361"/>
      </w:pPr>
      <w:rPr>
        <w:rFonts w:hint="default"/>
        <w:lang w:val="ru-RU" w:eastAsia="en-US" w:bidi="ar-SA"/>
      </w:rPr>
    </w:lvl>
    <w:lvl w:ilvl="4" w:tplc="240AE060">
      <w:numFmt w:val="bullet"/>
      <w:lvlText w:val="•"/>
      <w:lvlJc w:val="left"/>
      <w:pPr>
        <w:ind w:left="4226" w:hanging="361"/>
      </w:pPr>
      <w:rPr>
        <w:rFonts w:hint="default"/>
        <w:lang w:val="ru-RU" w:eastAsia="en-US" w:bidi="ar-SA"/>
      </w:rPr>
    </w:lvl>
    <w:lvl w:ilvl="5" w:tplc="3CE0E22E">
      <w:numFmt w:val="bullet"/>
      <w:lvlText w:val="•"/>
      <w:lvlJc w:val="left"/>
      <w:pPr>
        <w:ind w:left="5235" w:hanging="361"/>
      </w:pPr>
      <w:rPr>
        <w:rFonts w:hint="default"/>
        <w:lang w:val="ru-RU" w:eastAsia="en-US" w:bidi="ar-SA"/>
      </w:rPr>
    </w:lvl>
    <w:lvl w:ilvl="6" w:tplc="923224B4">
      <w:numFmt w:val="bullet"/>
      <w:lvlText w:val="•"/>
      <w:lvlJc w:val="left"/>
      <w:pPr>
        <w:ind w:left="6244" w:hanging="361"/>
      </w:pPr>
      <w:rPr>
        <w:rFonts w:hint="default"/>
        <w:lang w:val="ru-RU" w:eastAsia="en-US" w:bidi="ar-SA"/>
      </w:rPr>
    </w:lvl>
    <w:lvl w:ilvl="7" w:tplc="7270CCFC">
      <w:numFmt w:val="bullet"/>
      <w:lvlText w:val="•"/>
      <w:lvlJc w:val="left"/>
      <w:pPr>
        <w:ind w:left="7252" w:hanging="361"/>
      </w:pPr>
      <w:rPr>
        <w:rFonts w:hint="default"/>
        <w:lang w:val="ru-RU" w:eastAsia="en-US" w:bidi="ar-SA"/>
      </w:rPr>
    </w:lvl>
    <w:lvl w:ilvl="8" w:tplc="8708BAC2">
      <w:numFmt w:val="bullet"/>
      <w:lvlText w:val="•"/>
      <w:lvlJc w:val="left"/>
      <w:pPr>
        <w:ind w:left="8261" w:hanging="361"/>
      </w:pPr>
      <w:rPr>
        <w:rFonts w:hint="default"/>
        <w:lang w:val="ru-RU" w:eastAsia="en-US" w:bidi="ar-SA"/>
      </w:rPr>
    </w:lvl>
  </w:abstractNum>
  <w:abstractNum w:abstractNumId="42">
    <w:nsid w:val="5D6076DF"/>
    <w:multiLevelType w:val="hybridMultilevel"/>
    <w:tmpl w:val="4A3C54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0420A89"/>
    <w:multiLevelType w:val="hybridMultilevel"/>
    <w:tmpl w:val="9802ECFA"/>
    <w:lvl w:ilvl="0" w:tplc="DC52C080">
      <w:start w:val="1"/>
      <w:numFmt w:val="decimal"/>
      <w:lvlText w:val="%1."/>
      <w:lvlJc w:val="left"/>
      <w:pPr>
        <w:ind w:left="1434" w:hanging="245"/>
        <w:jc w:val="left"/>
      </w:pPr>
      <w:rPr>
        <w:rFonts w:ascii="Times New Roman" w:eastAsia="Times New Roman" w:hAnsi="Times New Roman" w:cs="Times New Roman" w:hint="default"/>
        <w:w w:val="100"/>
        <w:sz w:val="24"/>
        <w:szCs w:val="24"/>
        <w:lang w:val="ru-RU" w:eastAsia="en-US" w:bidi="ar-SA"/>
      </w:rPr>
    </w:lvl>
    <w:lvl w:ilvl="1" w:tplc="6A3CDD96">
      <w:numFmt w:val="bullet"/>
      <w:lvlText w:val="•"/>
      <w:lvlJc w:val="left"/>
      <w:pPr>
        <w:ind w:left="2323" w:hanging="245"/>
      </w:pPr>
      <w:rPr>
        <w:rFonts w:hint="default"/>
        <w:lang w:val="ru-RU" w:eastAsia="en-US" w:bidi="ar-SA"/>
      </w:rPr>
    </w:lvl>
    <w:lvl w:ilvl="2" w:tplc="66D0CD9C">
      <w:numFmt w:val="bullet"/>
      <w:lvlText w:val="•"/>
      <w:lvlJc w:val="left"/>
      <w:pPr>
        <w:ind w:left="3207" w:hanging="245"/>
      </w:pPr>
      <w:rPr>
        <w:rFonts w:hint="default"/>
        <w:lang w:val="ru-RU" w:eastAsia="en-US" w:bidi="ar-SA"/>
      </w:rPr>
    </w:lvl>
    <w:lvl w:ilvl="3" w:tplc="76342904">
      <w:numFmt w:val="bullet"/>
      <w:lvlText w:val="•"/>
      <w:lvlJc w:val="left"/>
      <w:pPr>
        <w:ind w:left="4091" w:hanging="245"/>
      </w:pPr>
      <w:rPr>
        <w:rFonts w:hint="default"/>
        <w:lang w:val="ru-RU" w:eastAsia="en-US" w:bidi="ar-SA"/>
      </w:rPr>
    </w:lvl>
    <w:lvl w:ilvl="4" w:tplc="F1C4B660">
      <w:numFmt w:val="bullet"/>
      <w:lvlText w:val="•"/>
      <w:lvlJc w:val="left"/>
      <w:pPr>
        <w:ind w:left="4975" w:hanging="245"/>
      </w:pPr>
      <w:rPr>
        <w:rFonts w:hint="default"/>
        <w:lang w:val="ru-RU" w:eastAsia="en-US" w:bidi="ar-SA"/>
      </w:rPr>
    </w:lvl>
    <w:lvl w:ilvl="5" w:tplc="159C8046">
      <w:numFmt w:val="bullet"/>
      <w:lvlText w:val="•"/>
      <w:lvlJc w:val="left"/>
      <w:pPr>
        <w:ind w:left="5859" w:hanging="245"/>
      </w:pPr>
      <w:rPr>
        <w:rFonts w:hint="default"/>
        <w:lang w:val="ru-RU" w:eastAsia="en-US" w:bidi="ar-SA"/>
      </w:rPr>
    </w:lvl>
    <w:lvl w:ilvl="6" w:tplc="6D1E70F8">
      <w:numFmt w:val="bullet"/>
      <w:lvlText w:val="•"/>
      <w:lvlJc w:val="left"/>
      <w:pPr>
        <w:ind w:left="6743" w:hanging="245"/>
      </w:pPr>
      <w:rPr>
        <w:rFonts w:hint="default"/>
        <w:lang w:val="ru-RU" w:eastAsia="en-US" w:bidi="ar-SA"/>
      </w:rPr>
    </w:lvl>
    <w:lvl w:ilvl="7" w:tplc="5E0AFCD8">
      <w:numFmt w:val="bullet"/>
      <w:lvlText w:val="•"/>
      <w:lvlJc w:val="left"/>
      <w:pPr>
        <w:ind w:left="7627" w:hanging="245"/>
      </w:pPr>
      <w:rPr>
        <w:rFonts w:hint="default"/>
        <w:lang w:val="ru-RU" w:eastAsia="en-US" w:bidi="ar-SA"/>
      </w:rPr>
    </w:lvl>
    <w:lvl w:ilvl="8" w:tplc="8458CB3C">
      <w:numFmt w:val="bullet"/>
      <w:lvlText w:val="•"/>
      <w:lvlJc w:val="left"/>
      <w:pPr>
        <w:ind w:left="8511" w:hanging="245"/>
      </w:pPr>
      <w:rPr>
        <w:rFonts w:hint="default"/>
        <w:lang w:val="ru-RU" w:eastAsia="en-US" w:bidi="ar-SA"/>
      </w:rPr>
    </w:lvl>
  </w:abstractNum>
  <w:abstractNum w:abstractNumId="44">
    <w:nsid w:val="612E5FF6"/>
    <w:multiLevelType w:val="multilevel"/>
    <w:tmpl w:val="56F2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45B40AC"/>
    <w:multiLevelType w:val="hybridMultilevel"/>
    <w:tmpl w:val="E5C8E4EA"/>
    <w:lvl w:ilvl="0" w:tplc="A8509948">
      <w:start w:val="1"/>
      <w:numFmt w:val="upperRoman"/>
      <w:lvlText w:val="%1."/>
      <w:lvlJc w:val="left"/>
      <w:pPr>
        <w:ind w:left="1800" w:hanging="72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6">
    <w:nsid w:val="695B1C56"/>
    <w:multiLevelType w:val="hybridMultilevel"/>
    <w:tmpl w:val="B1DA9C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BFF5A34"/>
    <w:multiLevelType w:val="hybridMultilevel"/>
    <w:tmpl w:val="A66E48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C762AE4"/>
    <w:multiLevelType w:val="multilevel"/>
    <w:tmpl w:val="2CC62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EDC435F"/>
    <w:multiLevelType w:val="hybridMultilevel"/>
    <w:tmpl w:val="D5F82F3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nsid w:val="6FD8758F"/>
    <w:multiLevelType w:val="hybridMultilevel"/>
    <w:tmpl w:val="3380241C"/>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06F313A"/>
    <w:multiLevelType w:val="hybridMultilevel"/>
    <w:tmpl w:val="715A1862"/>
    <w:lvl w:ilvl="0" w:tplc="ECB456E0">
      <w:numFmt w:val="bullet"/>
      <w:lvlText w:val="-"/>
      <w:lvlJc w:val="left"/>
      <w:pPr>
        <w:ind w:left="1901" w:hanging="145"/>
      </w:pPr>
      <w:rPr>
        <w:rFonts w:ascii="Times New Roman" w:eastAsia="Times New Roman" w:hAnsi="Times New Roman" w:cs="Times New Roman" w:hint="default"/>
        <w:w w:val="99"/>
        <w:sz w:val="24"/>
        <w:szCs w:val="24"/>
        <w:lang w:val="ru-RU" w:eastAsia="en-US" w:bidi="ar-SA"/>
      </w:rPr>
    </w:lvl>
    <w:lvl w:ilvl="1" w:tplc="39D649E4">
      <w:numFmt w:val="bullet"/>
      <w:lvlText w:val="•"/>
      <w:lvlJc w:val="left"/>
      <w:pPr>
        <w:ind w:left="2737" w:hanging="145"/>
      </w:pPr>
      <w:rPr>
        <w:rFonts w:hint="default"/>
        <w:lang w:val="ru-RU" w:eastAsia="en-US" w:bidi="ar-SA"/>
      </w:rPr>
    </w:lvl>
    <w:lvl w:ilvl="2" w:tplc="2028076E">
      <w:numFmt w:val="bullet"/>
      <w:lvlText w:val="•"/>
      <w:lvlJc w:val="left"/>
      <w:pPr>
        <w:ind w:left="3575" w:hanging="145"/>
      </w:pPr>
      <w:rPr>
        <w:rFonts w:hint="default"/>
        <w:lang w:val="ru-RU" w:eastAsia="en-US" w:bidi="ar-SA"/>
      </w:rPr>
    </w:lvl>
    <w:lvl w:ilvl="3" w:tplc="8058107A">
      <w:numFmt w:val="bullet"/>
      <w:lvlText w:val="•"/>
      <w:lvlJc w:val="left"/>
      <w:pPr>
        <w:ind w:left="4413" w:hanging="145"/>
      </w:pPr>
      <w:rPr>
        <w:rFonts w:hint="default"/>
        <w:lang w:val="ru-RU" w:eastAsia="en-US" w:bidi="ar-SA"/>
      </w:rPr>
    </w:lvl>
    <w:lvl w:ilvl="4" w:tplc="6C20803E">
      <w:numFmt w:val="bullet"/>
      <w:lvlText w:val="•"/>
      <w:lvlJc w:val="left"/>
      <w:pPr>
        <w:ind w:left="5251" w:hanging="145"/>
      </w:pPr>
      <w:rPr>
        <w:rFonts w:hint="default"/>
        <w:lang w:val="ru-RU" w:eastAsia="en-US" w:bidi="ar-SA"/>
      </w:rPr>
    </w:lvl>
    <w:lvl w:ilvl="5" w:tplc="312256B6">
      <w:numFmt w:val="bullet"/>
      <w:lvlText w:val="•"/>
      <w:lvlJc w:val="left"/>
      <w:pPr>
        <w:ind w:left="6089" w:hanging="145"/>
      </w:pPr>
      <w:rPr>
        <w:rFonts w:hint="default"/>
        <w:lang w:val="ru-RU" w:eastAsia="en-US" w:bidi="ar-SA"/>
      </w:rPr>
    </w:lvl>
    <w:lvl w:ilvl="6" w:tplc="0CAEB54A">
      <w:numFmt w:val="bullet"/>
      <w:lvlText w:val="•"/>
      <w:lvlJc w:val="left"/>
      <w:pPr>
        <w:ind w:left="6927" w:hanging="145"/>
      </w:pPr>
      <w:rPr>
        <w:rFonts w:hint="default"/>
        <w:lang w:val="ru-RU" w:eastAsia="en-US" w:bidi="ar-SA"/>
      </w:rPr>
    </w:lvl>
    <w:lvl w:ilvl="7" w:tplc="8A7AEF32">
      <w:numFmt w:val="bullet"/>
      <w:lvlText w:val="•"/>
      <w:lvlJc w:val="left"/>
      <w:pPr>
        <w:ind w:left="7765" w:hanging="145"/>
      </w:pPr>
      <w:rPr>
        <w:rFonts w:hint="default"/>
        <w:lang w:val="ru-RU" w:eastAsia="en-US" w:bidi="ar-SA"/>
      </w:rPr>
    </w:lvl>
    <w:lvl w:ilvl="8" w:tplc="DC10DDCA">
      <w:numFmt w:val="bullet"/>
      <w:lvlText w:val="•"/>
      <w:lvlJc w:val="left"/>
      <w:pPr>
        <w:ind w:left="8603" w:hanging="145"/>
      </w:pPr>
      <w:rPr>
        <w:rFonts w:hint="default"/>
        <w:lang w:val="ru-RU" w:eastAsia="en-US" w:bidi="ar-SA"/>
      </w:rPr>
    </w:lvl>
  </w:abstractNum>
  <w:abstractNum w:abstractNumId="52">
    <w:nsid w:val="74301A3D"/>
    <w:multiLevelType w:val="hybridMultilevel"/>
    <w:tmpl w:val="B024DBE4"/>
    <w:lvl w:ilvl="0" w:tplc="353CB90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6BE30AC"/>
    <w:multiLevelType w:val="hybridMultilevel"/>
    <w:tmpl w:val="F5F4182C"/>
    <w:lvl w:ilvl="0" w:tplc="96E68AA8">
      <w:numFmt w:val="bullet"/>
      <w:lvlText w:val="-"/>
      <w:lvlJc w:val="left"/>
      <w:pPr>
        <w:ind w:left="479" w:hanging="144"/>
      </w:pPr>
      <w:rPr>
        <w:rFonts w:ascii="Times New Roman" w:eastAsia="Times New Roman" w:hAnsi="Times New Roman" w:cs="Times New Roman" w:hint="default"/>
        <w:w w:val="99"/>
        <w:sz w:val="24"/>
        <w:szCs w:val="24"/>
        <w:lang w:val="ru-RU" w:eastAsia="en-US" w:bidi="ar-SA"/>
      </w:rPr>
    </w:lvl>
    <w:lvl w:ilvl="1" w:tplc="DC1CAEA8">
      <w:numFmt w:val="bullet"/>
      <w:lvlText w:val="•"/>
      <w:lvlJc w:val="left"/>
      <w:pPr>
        <w:ind w:left="1200" w:hanging="630"/>
      </w:pPr>
      <w:rPr>
        <w:rFonts w:ascii="Times New Roman" w:eastAsia="Times New Roman" w:hAnsi="Times New Roman" w:cs="Times New Roman" w:hint="default"/>
        <w:color w:val="171717"/>
        <w:w w:val="100"/>
        <w:sz w:val="24"/>
        <w:szCs w:val="24"/>
        <w:lang w:val="ru-RU" w:eastAsia="en-US" w:bidi="ar-SA"/>
      </w:rPr>
    </w:lvl>
    <w:lvl w:ilvl="2" w:tplc="D8526D00">
      <w:numFmt w:val="bullet"/>
      <w:lvlText w:val="•"/>
      <w:lvlJc w:val="left"/>
      <w:pPr>
        <w:ind w:left="2208" w:hanging="630"/>
      </w:pPr>
      <w:rPr>
        <w:rFonts w:hint="default"/>
        <w:lang w:val="ru-RU" w:eastAsia="en-US" w:bidi="ar-SA"/>
      </w:rPr>
    </w:lvl>
    <w:lvl w:ilvl="3" w:tplc="FF4A883A">
      <w:numFmt w:val="bullet"/>
      <w:lvlText w:val="•"/>
      <w:lvlJc w:val="left"/>
      <w:pPr>
        <w:ind w:left="3217" w:hanging="630"/>
      </w:pPr>
      <w:rPr>
        <w:rFonts w:hint="default"/>
        <w:lang w:val="ru-RU" w:eastAsia="en-US" w:bidi="ar-SA"/>
      </w:rPr>
    </w:lvl>
    <w:lvl w:ilvl="4" w:tplc="AEFA5EA0">
      <w:numFmt w:val="bullet"/>
      <w:lvlText w:val="•"/>
      <w:lvlJc w:val="left"/>
      <w:pPr>
        <w:ind w:left="4226" w:hanging="630"/>
      </w:pPr>
      <w:rPr>
        <w:rFonts w:hint="default"/>
        <w:lang w:val="ru-RU" w:eastAsia="en-US" w:bidi="ar-SA"/>
      </w:rPr>
    </w:lvl>
    <w:lvl w:ilvl="5" w:tplc="78B63E96">
      <w:numFmt w:val="bullet"/>
      <w:lvlText w:val="•"/>
      <w:lvlJc w:val="left"/>
      <w:pPr>
        <w:ind w:left="5235" w:hanging="630"/>
      </w:pPr>
      <w:rPr>
        <w:rFonts w:hint="default"/>
        <w:lang w:val="ru-RU" w:eastAsia="en-US" w:bidi="ar-SA"/>
      </w:rPr>
    </w:lvl>
    <w:lvl w:ilvl="6" w:tplc="52B4358C">
      <w:numFmt w:val="bullet"/>
      <w:lvlText w:val="•"/>
      <w:lvlJc w:val="left"/>
      <w:pPr>
        <w:ind w:left="6244" w:hanging="630"/>
      </w:pPr>
      <w:rPr>
        <w:rFonts w:hint="default"/>
        <w:lang w:val="ru-RU" w:eastAsia="en-US" w:bidi="ar-SA"/>
      </w:rPr>
    </w:lvl>
    <w:lvl w:ilvl="7" w:tplc="C8B2027E">
      <w:numFmt w:val="bullet"/>
      <w:lvlText w:val="•"/>
      <w:lvlJc w:val="left"/>
      <w:pPr>
        <w:ind w:left="7252" w:hanging="630"/>
      </w:pPr>
      <w:rPr>
        <w:rFonts w:hint="default"/>
        <w:lang w:val="ru-RU" w:eastAsia="en-US" w:bidi="ar-SA"/>
      </w:rPr>
    </w:lvl>
    <w:lvl w:ilvl="8" w:tplc="053C4E1A">
      <w:numFmt w:val="bullet"/>
      <w:lvlText w:val="•"/>
      <w:lvlJc w:val="left"/>
      <w:pPr>
        <w:ind w:left="8261" w:hanging="630"/>
      </w:pPr>
      <w:rPr>
        <w:rFonts w:hint="default"/>
        <w:lang w:val="ru-RU" w:eastAsia="en-US" w:bidi="ar-SA"/>
      </w:rPr>
    </w:lvl>
  </w:abstractNum>
  <w:abstractNum w:abstractNumId="54">
    <w:nsid w:val="776D69E0"/>
    <w:multiLevelType w:val="multilevel"/>
    <w:tmpl w:val="02BE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8453A39"/>
    <w:multiLevelType w:val="hybridMultilevel"/>
    <w:tmpl w:val="D1F2B500"/>
    <w:lvl w:ilvl="0" w:tplc="33FA6C2A">
      <w:start w:val="1"/>
      <w:numFmt w:val="decimal"/>
      <w:lvlText w:val="%1)"/>
      <w:lvlJc w:val="left"/>
      <w:pPr>
        <w:ind w:left="479" w:hanging="350"/>
        <w:jc w:val="left"/>
      </w:pPr>
      <w:rPr>
        <w:rFonts w:ascii="Times New Roman" w:eastAsia="Times New Roman" w:hAnsi="Times New Roman" w:cs="Times New Roman" w:hint="default"/>
        <w:w w:val="100"/>
        <w:sz w:val="24"/>
        <w:szCs w:val="24"/>
        <w:lang w:val="ru-RU" w:eastAsia="en-US" w:bidi="ar-SA"/>
      </w:rPr>
    </w:lvl>
    <w:lvl w:ilvl="1" w:tplc="01CC5F5C">
      <w:numFmt w:val="bullet"/>
      <w:lvlText w:val="•"/>
      <w:lvlJc w:val="left"/>
      <w:pPr>
        <w:ind w:left="1459" w:hanging="350"/>
      </w:pPr>
      <w:rPr>
        <w:rFonts w:hint="default"/>
        <w:lang w:val="ru-RU" w:eastAsia="en-US" w:bidi="ar-SA"/>
      </w:rPr>
    </w:lvl>
    <w:lvl w:ilvl="2" w:tplc="C2A26726">
      <w:numFmt w:val="bullet"/>
      <w:lvlText w:val="•"/>
      <w:lvlJc w:val="left"/>
      <w:pPr>
        <w:ind w:left="2439" w:hanging="350"/>
      </w:pPr>
      <w:rPr>
        <w:rFonts w:hint="default"/>
        <w:lang w:val="ru-RU" w:eastAsia="en-US" w:bidi="ar-SA"/>
      </w:rPr>
    </w:lvl>
    <w:lvl w:ilvl="3" w:tplc="822EC56C">
      <w:numFmt w:val="bullet"/>
      <w:lvlText w:val="•"/>
      <w:lvlJc w:val="left"/>
      <w:pPr>
        <w:ind w:left="3419" w:hanging="350"/>
      </w:pPr>
      <w:rPr>
        <w:rFonts w:hint="default"/>
        <w:lang w:val="ru-RU" w:eastAsia="en-US" w:bidi="ar-SA"/>
      </w:rPr>
    </w:lvl>
    <w:lvl w:ilvl="4" w:tplc="661A7E18">
      <w:numFmt w:val="bullet"/>
      <w:lvlText w:val="•"/>
      <w:lvlJc w:val="left"/>
      <w:pPr>
        <w:ind w:left="4399" w:hanging="350"/>
      </w:pPr>
      <w:rPr>
        <w:rFonts w:hint="default"/>
        <w:lang w:val="ru-RU" w:eastAsia="en-US" w:bidi="ar-SA"/>
      </w:rPr>
    </w:lvl>
    <w:lvl w:ilvl="5" w:tplc="CE1ECC66">
      <w:numFmt w:val="bullet"/>
      <w:lvlText w:val="•"/>
      <w:lvlJc w:val="left"/>
      <w:pPr>
        <w:ind w:left="5379" w:hanging="350"/>
      </w:pPr>
      <w:rPr>
        <w:rFonts w:hint="default"/>
        <w:lang w:val="ru-RU" w:eastAsia="en-US" w:bidi="ar-SA"/>
      </w:rPr>
    </w:lvl>
    <w:lvl w:ilvl="6" w:tplc="135E616A">
      <w:numFmt w:val="bullet"/>
      <w:lvlText w:val="•"/>
      <w:lvlJc w:val="left"/>
      <w:pPr>
        <w:ind w:left="6359" w:hanging="350"/>
      </w:pPr>
      <w:rPr>
        <w:rFonts w:hint="default"/>
        <w:lang w:val="ru-RU" w:eastAsia="en-US" w:bidi="ar-SA"/>
      </w:rPr>
    </w:lvl>
    <w:lvl w:ilvl="7" w:tplc="BA0E3D02">
      <w:numFmt w:val="bullet"/>
      <w:lvlText w:val="•"/>
      <w:lvlJc w:val="left"/>
      <w:pPr>
        <w:ind w:left="7339" w:hanging="350"/>
      </w:pPr>
      <w:rPr>
        <w:rFonts w:hint="default"/>
        <w:lang w:val="ru-RU" w:eastAsia="en-US" w:bidi="ar-SA"/>
      </w:rPr>
    </w:lvl>
    <w:lvl w:ilvl="8" w:tplc="E93C2DF0">
      <w:numFmt w:val="bullet"/>
      <w:lvlText w:val="•"/>
      <w:lvlJc w:val="left"/>
      <w:pPr>
        <w:ind w:left="8319" w:hanging="350"/>
      </w:pPr>
      <w:rPr>
        <w:rFonts w:hint="default"/>
        <w:lang w:val="ru-RU" w:eastAsia="en-US" w:bidi="ar-SA"/>
      </w:rPr>
    </w:lvl>
  </w:abstractNum>
  <w:abstractNum w:abstractNumId="56">
    <w:nsid w:val="7A381A2A"/>
    <w:multiLevelType w:val="multilevel"/>
    <w:tmpl w:val="FCD886B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7DCD64BB"/>
    <w:multiLevelType w:val="multilevel"/>
    <w:tmpl w:val="3BFC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E75126C"/>
    <w:multiLevelType w:val="multilevel"/>
    <w:tmpl w:val="C3B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FC21209"/>
    <w:multiLevelType w:val="hybridMultilevel"/>
    <w:tmpl w:val="1A408C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42"/>
  </w:num>
  <w:num w:numId="4">
    <w:abstractNumId w:val="45"/>
  </w:num>
  <w:num w:numId="5">
    <w:abstractNumId w:val="39"/>
  </w:num>
  <w:num w:numId="6">
    <w:abstractNumId w:val="50"/>
  </w:num>
  <w:num w:numId="7">
    <w:abstractNumId w:val="59"/>
  </w:num>
  <w:num w:numId="8">
    <w:abstractNumId w:val="15"/>
  </w:num>
  <w:num w:numId="9">
    <w:abstractNumId w:val="14"/>
  </w:num>
  <w:num w:numId="10">
    <w:abstractNumId w:val="25"/>
  </w:num>
  <w:num w:numId="11">
    <w:abstractNumId w:val="10"/>
  </w:num>
  <w:num w:numId="12">
    <w:abstractNumId w:val="46"/>
  </w:num>
  <w:num w:numId="13">
    <w:abstractNumId w:val="31"/>
  </w:num>
  <w:num w:numId="14">
    <w:abstractNumId w:val="47"/>
  </w:num>
  <w:num w:numId="15">
    <w:abstractNumId w:val="52"/>
  </w:num>
  <w:num w:numId="16">
    <w:abstractNumId w:val="9"/>
  </w:num>
  <w:num w:numId="17">
    <w:abstractNumId w:val="12"/>
  </w:num>
  <w:num w:numId="18">
    <w:abstractNumId w:val="5"/>
  </w:num>
  <w:num w:numId="19">
    <w:abstractNumId w:val="7"/>
  </w:num>
  <w:num w:numId="20">
    <w:abstractNumId w:val="32"/>
  </w:num>
  <w:num w:numId="21">
    <w:abstractNumId w:val="16"/>
  </w:num>
  <w:num w:numId="22">
    <w:abstractNumId w:val="8"/>
  </w:num>
  <w:num w:numId="23">
    <w:abstractNumId w:val="57"/>
  </w:num>
  <w:num w:numId="24">
    <w:abstractNumId w:val="49"/>
  </w:num>
  <w:num w:numId="25">
    <w:abstractNumId w:val="27"/>
  </w:num>
  <w:num w:numId="26">
    <w:abstractNumId w:val="30"/>
  </w:num>
  <w:num w:numId="27">
    <w:abstractNumId w:val="24"/>
  </w:num>
  <w:num w:numId="28">
    <w:abstractNumId w:val="43"/>
  </w:num>
  <w:num w:numId="29">
    <w:abstractNumId w:val="22"/>
  </w:num>
  <w:num w:numId="30">
    <w:abstractNumId w:val="41"/>
  </w:num>
  <w:num w:numId="31">
    <w:abstractNumId w:val="11"/>
  </w:num>
  <w:num w:numId="32">
    <w:abstractNumId w:val="26"/>
  </w:num>
  <w:num w:numId="33">
    <w:abstractNumId w:val="18"/>
  </w:num>
  <w:num w:numId="34">
    <w:abstractNumId w:val="53"/>
  </w:num>
  <w:num w:numId="35">
    <w:abstractNumId w:val="34"/>
  </w:num>
  <w:num w:numId="36">
    <w:abstractNumId w:val="36"/>
  </w:num>
  <w:num w:numId="37">
    <w:abstractNumId w:val="6"/>
  </w:num>
  <w:num w:numId="38">
    <w:abstractNumId w:val="35"/>
  </w:num>
  <w:num w:numId="39">
    <w:abstractNumId w:val="28"/>
  </w:num>
  <w:num w:numId="40">
    <w:abstractNumId w:val="38"/>
  </w:num>
  <w:num w:numId="41">
    <w:abstractNumId w:val="55"/>
  </w:num>
  <w:num w:numId="42">
    <w:abstractNumId w:val="40"/>
  </w:num>
  <w:num w:numId="43">
    <w:abstractNumId w:val="51"/>
  </w:num>
  <w:num w:numId="44">
    <w:abstractNumId w:val="13"/>
  </w:num>
  <w:num w:numId="45">
    <w:abstractNumId w:val="29"/>
  </w:num>
  <w:num w:numId="46">
    <w:abstractNumId w:val="21"/>
  </w:num>
  <w:num w:numId="47">
    <w:abstractNumId w:val="33"/>
  </w:num>
  <w:num w:numId="48">
    <w:abstractNumId w:val="20"/>
  </w:num>
  <w:num w:numId="49">
    <w:abstractNumId w:val="56"/>
  </w:num>
  <w:num w:numId="50">
    <w:abstractNumId w:val="17"/>
  </w:num>
  <w:num w:numId="51">
    <w:abstractNumId w:val="54"/>
  </w:num>
  <w:num w:numId="52">
    <w:abstractNumId w:val="58"/>
  </w:num>
  <w:num w:numId="53">
    <w:abstractNumId w:val="4"/>
  </w:num>
  <w:num w:numId="54">
    <w:abstractNumId w:val="37"/>
  </w:num>
  <w:num w:numId="55">
    <w:abstractNumId w:val="44"/>
  </w:num>
  <w:num w:numId="56">
    <w:abstractNumId w:val="48"/>
  </w:num>
  <w:num w:numId="57">
    <w:abstractNumId w:val="1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9B5"/>
    <w:rsid w:val="00000908"/>
    <w:rsid w:val="0000310A"/>
    <w:rsid w:val="00007E44"/>
    <w:rsid w:val="000177C6"/>
    <w:rsid w:val="00034234"/>
    <w:rsid w:val="00041743"/>
    <w:rsid w:val="00053E93"/>
    <w:rsid w:val="00066712"/>
    <w:rsid w:val="00070586"/>
    <w:rsid w:val="000928E0"/>
    <w:rsid w:val="00095C28"/>
    <w:rsid w:val="000A1794"/>
    <w:rsid w:val="000B1594"/>
    <w:rsid w:val="000B20F8"/>
    <w:rsid w:val="000D0746"/>
    <w:rsid w:val="000D1F1B"/>
    <w:rsid w:val="000D41A3"/>
    <w:rsid w:val="000E1AD0"/>
    <w:rsid w:val="00105998"/>
    <w:rsid w:val="00107529"/>
    <w:rsid w:val="00114339"/>
    <w:rsid w:val="001177C9"/>
    <w:rsid w:val="001267D4"/>
    <w:rsid w:val="001346C8"/>
    <w:rsid w:val="001352C8"/>
    <w:rsid w:val="00140471"/>
    <w:rsid w:val="00145E50"/>
    <w:rsid w:val="00163356"/>
    <w:rsid w:val="0016664F"/>
    <w:rsid w:val="00190697"/>
    <w:rsid w:val="001A4D95"/>
    <w:rsid w:val="001A5B40"/>
    <w:rsid w:val="001C1F9E"/>
    <w:rsid w:val="001D36EF"/>
    <w:rsid w:val="001D760A"/>
    <w:rsid w:val="00203B6B"/>
    <w:rsid w:val="00212137"/>
    <w:rsid w:val="00221CF2"/>
    <w:rsid w:val="00230C64"/>
    <w:rsid w:val="002347D1"/>
    <w:rsid w:val="00250CFE"/>
    <w:rsid w:val="002852B7"/>
    <w:rsid w:val="00295151"/>
    <w:rsid w:val="002A1F2E"/>
    <w:rsid w:val="002A6561"/>
    <w:rsid w:val="002E2B9E"/>
    <w:rsid w:val="003037A3"/>
    <w:rsid w:val="00303A39"/>
    <w:rsid w:val="00311CDB"/>
    <w:rsid w:val="00313C28"/>
    <w:rsid w:val="0031597E"/>
    <w:rsid w:val="003257CC"/>
    <w:rsid w:val="00331B4C"/>
    <w:rsid w:val="003408BC"/>
    <w:rsid w:val="003450AC"/>
    <w:rsid w:val="0036531A"/>
    <w:rsid w:val="003719CC"/>
    <w:rsid w:val="00374A00"/>
    <w:rsid w:val="00382E67"/>
    <w:rsid w:val="00384970"/>
    <w:rsid w:val="00393A28"/>
    <w:rsid w:val="00393D92"/>
    <w:rsid w:val="003B7E45"/>
    <w:rsid w:val="003D0DA2"/>
    <w:rsid w:val="003E3133"/>
    <w:rsid w:val="003F5B1E"/>
    <w:rsid w:val="00400B11"/>
    <w:rsid w:val="00406C32"/>
    <w:rsid w:val="00422215"/>
    <w:rsid w:val="004349CC"/>
    <w:rsid w:val="00440B31"/>
    <w:rsid w:val="00446EE1"/>
    <w:rsid w:val="00467678"/>
    <w:rsid w:val="004810D2"/>
    <w:rsid w:val="00482233"/>
    <w:rsid w:val="004A5F88"/>
    <w:rsid w:val="004A6CFB"/>
    <w:rsid w:val="004B4821"/>
    <w:rsid w:val="004B547B"/>
    <w:rsid w:val="004C5951"/>
    <w:rsid w:val="004C7742"/>
    <w:rsid w:val="004E1F9F"/>
    <w:rsid w:val="004E4EDD"/>
    <w:rsid w:val="00511F45"/>
    <w:rsid w:val="00513ECB"/>
    <w:rsid w:val="00531C29"/>
    <w:rsid w:val="00534CFF"/>
    <w:rsid w:val="00543F41"/>
    <w:rsid w:val="0056476A"/>
    <w:rsid w:val="00577083"/>
    <w:rsid w:val="005B2366"/>
    <w:rsid w:val="005C75F6"/>
    <w:rsid w:val="005E2C9F"/>
    <w:rsid w:val="005F7083"/>
    <w:rsid w:val="00614BDD"/>
    <w:rsid w:val="006325E6"/>
    <w:rsid w:val="00632A3D"/>
    <w:rsid w:val="00641B16"/>
    <w:rsid w:val="00650920"/>
    <w:rsid w:val="00653405"/>
    <w:rsid w:val="00662379"/>
    <w:rsid w:val="006664AD"/>
    <w:rsid w:val="006739B5"/>
    <w:rsid w:val="00695FC9"/>
    <w:rsid w:val="006C4CC4"/>
    <w:rsid w:val="006D1D8A"/>
    <w:rsid w:val="006F4ABD"/>
    <w:rsid w:val="007043A9"/>
    <w:rsid w:val="007146BE"/>
    <w:rsid w:val="00716445"/>
    <w:rsid w:val="00734F0A"/>
    <w:rsid w:val="00747C34"/>
    <w:rsid w:val="00753585"/>
    <w:rsid w:val="007640BA"/>
    <w:rsid w:val="00776368"/>
    <w:rsid w:val="0077709F"/>
    <w:rsid w:val="00787B39"/>
    <w:rsid w:val="007C3640"/>
    <w:rsid w:val="007F54AE"/>
    <w:rsid w:val="00805D69"/>
    <w:rsid w:val="008174E8"/>
    <w:rsid w:val="0082285D"/>
    <w:rsid w:val="00834C13"/>
    <w:rsid w:val="00837515"/>
    <w:rsid w:val="008506B0"/>
    <w:rsid w:val="00852470"/>
    <w:rsid w:val="008573B5"/>
    <w:rsid w:val="0086085A"/>
    <w:rsid w:val="0086151F"/>
    <w:rsid w:val="0086442C"/>
    <w:rsid w:val="008755A2"/>
    <w:rsid w:val="00894A49"/>
    <w:rsid w:val="008A3104"/>
    <w:rsid w:val="008A7841"/>
    <w:rsid w:val="008C08E3"/>
    <w:rsid w:val="008C31BE"/>
    <w:rsid w:val="008C63F4"/>
    <w:rsid w:val="00907B9B"/>
    <w:rsid w:val="00920311"/>
    <w:rsid w:val="0092183F"/>
    <w:rsid w:val="00951E3F"/>
    <w:rsid w:val="00957386"/>
    <w:rsid w:val="009A3A2F"/>
    <w:rsid w:val="009A4DF4"/>
    <w:rsid w:val="009C0A87"/>
    <w:rsid w:val="009D331B"/>
    <w:rsid w:val="009D7D38"/>
    <w:rsid w:val="009F6A69"/>
    <w:rsid w:val="00A11EDE"/>
    <w:rsid w:val="00A13A50"/>
    <w:rsid w:val="00A4029D"/>
    <w:rsid w:val="00A63CEF"/>
    <w:rsid w:val="00A75B3E"/>
    <w:rsid w:val="00A94498"/>
    <w:rsid w:val="00AA2D0C"/>
    <w:rsid w:val="00AA3280"/>
    <w:rsid w:val="00AF39EC"/>
    <w:rsid w:val="00AF6B97"/>
    <w:rsid w:val="00B1010F"/>
    <w:rsid w:val="00B20766"/>
    <w:rsid w:val="00B23CEC"/>
    <w:rsid w:val="00B46577"/>
    <w:rsid w:val="00B655C2"/>
    <w:rsid w:val="00B75E40"/>
    <w:rsid w:val="00B87CC7"/>
    <w:rsid w:val="00B92FC9"/>
    <w:rsid w:val="00BC07F8"/>
    <w:rsid w:val="00C03C2F"/>
    <w:rsid w:val="00C07795"/>
    <w:rsid w:val="00C13E5F"/>
    <w:rsid w:val="00C15F9A"/>
    <w:rsid w:val="00C20B65"/>
    <w:rsid w:val="00C4777C"/>
    <w:rsid w:val="00C65726"/>
    <w:rsid w:val="00C65EE6"/>
    <w:rsid w:val="00C74906"/>
    <w:rsid w:val="00C8721F"/>
    <w:rsid w:val="00CA73A1"/>
    <w:rsid w:val="00CB29EC"/>
    <w:rsid w:val="00CC733E"/>
    <w:rsid w:val="00CD189C"/>
    <w:rsid w:val="00D2329E"/>
    <w:rsid w:val="00D3526F"/>
    <w:rsid w:val="00D425E7"/>
    <w:rsid w:val="00D709B6"/>
    <w:rsid w:val="00D75B5A"/>
    <w:rsid w:val="00D904D1"/>
    <w:rsid w:val="00DA3F59"/>
    <w:rsid w:val="00DA702E"/>
    <w:rsid w:val="00DA7432"/>
    <w:rsid w:val="00DB49E9"/>
    <w:rsid w:val="00DD1F5B"/>
    <w:rsid w:val="00E00580"/>
    <w:rsid w:val="00E041F4"/>
    <w:rsid w:val="00E059F0"/>
    <w:rsid w:val="00E1296F"/>
    <w:rsid w:val="00E16E3F"/>
    <w:rsid w:val="00E1734E"/>
    <w:rsid w:val="00E23EAD"/>
    <w:rsid w:val="00E33F77"/>
    <w:rsid w:val="00E40FC3"/>
    <w:rsid w:val="00E70B07"/>
    <w:rsid w:val="00E93943"/>
    <w:rsid w:val="00E944E2"/>
    <w:rsid w:val="00EA6D19"/>
    <w:rsid w:val="00ED4554"/>
    <w:rsid w:val="00F02B85"/>
    <w:rsid w:val="00F34946"/>
    <w:rsid w:val="00F446C2"/>
    <w:rsid w:val="00F60E0C"/>
    <w:rsid w:val="00F637C8"/>
    <w:rsid w:val="00F64932"/>
    <w:rsid w:val="00F6698E"/>
    <w:rsid w:val="00F77461"/>
    <w:rsid w:val="00FB03F5"/>
    <w:rsid w:val="00FD0EA8"/>
    <w:rsid w:val="00FD32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6BE"/>
  </w:style>
  <w:style w:type="paragraph" w:styleId="1">
    <w:name w:val="heading 1"/>
    <w:basedOn w:val="a"/>
    <w:next w:val="a"/>
    <w:link w:val="10"/>
    <w:uiPriority w:val="1"/>
    <w:qFormat/>
    <w:rsid w:val="00A94498"/>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paragraph" w:styleId="2">
    <w:name w:val="heading 2"/>
    <w:basedOn w:val="a"/>
    <w:next w:val="a"/>
    <w:link w:val="20"/>
    <w:uiPriority w:val="1"/>
    <w:unhideWhenUsed/>
    <w:qFormat/>
    <w:rsid w:val="001A5B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qFormat/>
    <w:rsid w:val="00AF39EC"/>
    <w:pPr>
      <w:keepNext/>
      <w:widowControl w:val="0"/>
      <w:autoSpaceDE w:val="0"/>
      <w:autoSpaceDN w:val="0"/>
      <w:adjustRightInd w:val="0"/>
      <w:spacing w:before="240" w:after="60" w:line="240" w:lineRule="auto"/>
      <w:ind w:firstLine="720"/>
      <w:jc w:val="both"/>
      <w:outlineLvl w:val="2"/>
    </w:pPr>
    <w:rPr>
      <w:rFonts w:ascii="Cambria" w:eastAsia="Times New Roman" w:hAnsi="Cambria" w:cs="Times New Roman"/>
      <w:b/>
      <w:bCs/>
      <w:sz w:val="26"/>
      <w:szCs w:val="26"/>
      <w:lang w:eastAsia="ru-RU"/>
    </w:rPr>
  </w:style>
  <w:style w:type="paragraph" w:styleId="7">
    <w:name w:val="heading 7"/>
    <w:basedOn w:val="a"/>
    <w:next w:val="a"/>
    <w:link w:val="70"/>
    <w:qFormat/>
    <w:rsid w:val="001A5B40"/>
    <w:pPr>
      <w:keepNext/>
      <w:keepLines/>
      <w:spacing w:before="200" w:after="0"/>
      <w:outlineLvl w:val="6"/>
    </w:pPr>
    <w:rPr>
      <w:rFonts w:ascii="Cambria" w:eastAsia="Calibri"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1,Основной текст Знак Знак,Основной текст отчета,Основной текст отчета Знак,Основной текст отчета Знак Знак Знак,DTP Body Text"/>
    <w:basedOn w:val="a"/>
    <w:link w:val="a4"/>
    <w:uiPriority w:val="1"/>
    <w:qFormat/>
    <w:rsid w:val="007146BE"/>
    <w:pPr>
      <w:widowControl w:val="0"/>
      <w:autoSpaceDE w:val="0"/>
      <w:autoSpaceDN w:val="0"/>
      <w:spacing w:after="0" w:line="240" w:lineRule="auto"/>
      <w:ind w:left="332" w:firstLine="568"/>
      <w:jc w:val="both"/>
    </w:pPr>
    <w:rPr>
      <w:rFonts w:ascii="Times New Roman" w:eastAsia="Times New Roman" w:hAnsi="Times New Roman" w:cs="Times New Roman"/>
      <w:sz w:val="24"/>
      <w:szCs w:val="24"/>
    </w:rPr>
  </w:style>
  <w:style w:type="character" w:customStyle="1" w:styleId="a4">
    <w:name w:val="Основной текст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3"/>
    <w:rsid w:val="007146BE"/>
    <w:rPr>
      <w:rFonts w:ascii="Times New Roman" w:eastAsia="Times New Roman" w:hAnsi="Times New Roman" w:cs="Times New Roman"/>
      <w:sz w:val="24"/>
      <w:szCs w:val="24"/>
    </w:rPr>
  </w:style>
  <w:style w:type="paragraph" w:styleId="a5">
    <w:name w:val="Title"/>
    <w:basedOn w:val="a"/>
    <w:link w:val="a6"/>
    <w:uiPriority w:val="1"/>
    <w:qFormat/>
    <w:rsid w:val="007146BE"/>
    <w:pPr>
      <w:widowControl w:val="0"/>
      <w:autoSpaceDE w:val="0"/>
      <w:autoSpaceDN w:val="0"/>
      <w:spacing w:after="0" w:line="240" w:lineRule="auto"/>
      <w:ind w:left="572" w:right="590"/>
      <w:jc w:val="center"/>
    </w:pPr>
    <w:rPr>
      <w:rFonts w:ascii="Calibri" w:eastAsia="Calibri" w:hAnsi="Calibri" w:cs="Calibri"/>
      <w:b/>
      <w:bCs/>
      <w:i/>
      <w:iCs/>
      <w:sz w:val="44"/>
      <w:szCs w:val="44"/>
    </w:rPr>
  </w:style>
  <w:style w:type="character" w:customStyle="1" w:styleId="a6">
    <w:name w:val="Название Знак"/>
    <w:basedOn w:val="a0"/>
    <w:link w:val="a5"/>
    <w:uiPriority w:val="1"/>
    <w:rsid w:val="007146BE"/>
    <w:rPr>
      <w:rFonts w:ascii="Calibri" w:eastAsia="Calibri" w:hAnsi="Calibri" w:cs="Calibri"/>
      <w:b/>
      <w:bCs/>
      <w:i/>
      <w:iCs/>
      <w:sz w:val="44"/>
      <w:szCs w:val="44"/>
    </w:rPr>
  </w:style>
  <w:style w:type="character" w:styleId="a7">
    <w:name w:val="Hyperlink"/>
    <w:uiPriority w:val="99"/>
    <w:rsid w:val="007146BE"/>
    <w:rPr>
      <w:rFonts w:cs="Times New Roman"/>
      <w:color w:val="0563C1"/>
      <w:u w:val="single"/>
    </w:rPr>
  </w:style>
  <w:style w:type="paragraph" w:styleId="11">
    <w:name w:val="toc 1"/>
    <w:basedOn w:val="a"/>
    <w:next w:val="a"/>
    <w:autoRedefine/>
    <w:uiPriority w:val="1"/>
    <w:qFormat/>
    <w:rsid w:val="007146BE"/>
    <w:pPr>
      <w:widowControl w:val="0"/>
      <w:tabs>
        <w:tab w:val="right" w:leader="dot" w:pos="6403"/>
      </w:tabs>
      <w:spacing w:after="100" w:line="240" w:lineRule="auto"/>
      <w:ind w:left="180"/>
    </w:pPr>
    <w:rPr>
      <w:rFonts w:ascii="Courier New" w:eastAsia="Times New Roman" w:hAnsi="Courier New" w:cs="Courier New"/>
      <w:color w:val="000000"/>
      <w:sz w:val="24"/>
      <w:szCs w:val="24"/>
      <w:lang w:eastAsia="ru-RU"/>
    </w:rPr>
  </w:style>
  <w:style w:type="paragraph" w:styleId="21">
    <w:name w:val="toc 2"/>
    <w:basedOn w:val="a"/>
    <w:next w:val="a"/>
    <w:autoRedefine/>
    <w:uiPriority w:val="1"/>
    <w:qFormat/>
    <w:rsid w:val="007146BE"/>
    <w:pPr>
      <w:widowControl w:val="0"/>
      <w:tabs>
        <w:tab w:val="right" w:leader="dot" w:pos="6403"/>
      </w:tabs>
      <w:spacing w:after="0" w:line="240" w:lineRule="auto"/>
      <w:contextualSpacing/>
    </w:pPr>
    <w:rPr>
      <w:rFonts w:ascii="Times New Roman" w:eastAsia="Times New Roman" w:hAnsi="Times New Roman" w:cs="Times New Roman"/>
      <w:b/>
      <w:noProof/>
      <w:sz w:val="24"/>
      <w:szCs w:val="24"/>
      <w:lang w:eastAsia="ru-RU"/>
    </w:rPr>
  </w:style>
  <w:style w:type="paragraph" w:customStyle="1" w:styleId="TableParagraph">
    <w:name w:val="Table Paragraph"/>
    <w:basedOn w:val="a"/>
    <w:uiPriority w:val="1"/>
    <w:qFormat/>
    <w:rsid w:val="007146BE"/>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22">
    <w:name w:val="Заголовок №2_"/>
    <w:link w:val="23"/>
    <w:uiPriority w:val="99"/>
    <w:locked/>
    <w:rsid w:val="008C08E3"/>
    <w:rPr>
      <w:rFonts w:ascii="Arial" w:hAnsi="Arial"/>
      <w:b/>
      <w:bCs/>
      <w:color w:val="231E20"/>
    </w:rPr>
  </w:style>
  <w:style w:type="paragraph" w:customStyle="1" w:styleId="23">
    <w:name w:val="Заголовок №2"/>
    <w:basedOn w:val="a"/>
    <w:link w:val="22"/>
    <w:uiPriority w:val="99"/>
    <w:rsid w:val="008C08E3"/>
    <w:pPr>
      <w:widowControl w:val="0"/>
      <w:spacing w:after="60" w:line="240" w:lineRule="auto"/>
      <w:outlineLvl w:val="1"/>
    </w:pPr>
    <w:rPr>
      <w:rFonts w:ascii="Arial" w:hAnsi="Arial"/>
      <w:b/>
      <w:bCs/>
      <w:color w:val="231E20"/>
    </w:rPr>
  </w:style>
  <w:style w:type="character" w:customStyle="1" w:styleId="markedcontent">
    <w:name w:val="markedcontent"/>
    <w:basedOn w:val="a0"/>
    <w:rsid w:val="008C08E3"/>
  </w:style>
  <w:style w:type="paragraph" w:customStyle="1" w:styleId="31">
    <w:name w:val="Заголовок №3"/>
    <w:basedOn w:val="23"/>
    <w:link w:val="32"/>
    <w:uiPriority w:val="99"/>
    <w:rsid w:val="000B1594"/>
    <w:pPr>
      <w:keepNext/>
      <w:keepLines/>
      <w:tabs>
        <w:tab w:val="left" w:pos="649"/>
      </w:tabs>
      <w:spacing w:line="257" w:lineRule="auto"/>
    </w:pPr>
    <w:rPr>
      <w:rFonts w:eastAsia="Times New Roman" w:cs="Times New Roman"/>
      <w:sz w:val="20"/>
      <w:szCs w:val="20"/>
      <w:lang w:eastAsia="ru-RU"/>
    </w:rPr>
  </w:style>
  <w:style w:type="character" w:customStyle="1" w:styleId="32">
    <w:name w:val="Заголовок №3_"/>
    <w:basedOn w:val="a0"/>
    <w:link w:val="31"/>
    <w:rsid w:val="000B1594"/>
    <w:rPr>
      <w:rFonts w:ascii="Arial" w:eastAsia="Times New Roman" w:hAnsi="Arial" w:cs="Times New Roman"/>
      <w:b/>
      <w:bCs/>
      <w:color w:val="231E20"/>
      <w:sz w:val="20"/>
      <w:szCs w:val="20"/>
      <w:lang w:eastAsia="ru-RU"/>
    </w:rPr>
  </w:style>
  <w:style w:type="character" w:customStyle="1" w:styleId="24">
    <w:name w:val="Основной текст (2)_"/>
    <w:basedOn w:val="a0"/>
    <w:link w:val="25"/>
    <w:rsid w:val="00CD189C"/>
    <w:rPr>
      <w:rFonts w:ascii="Times New Roman" w:eastAsia="Times New Roman" w:hAnsi="Times New Roman" w:cs="Times New Roman"/>
      <w:sz w:val="26"/>
      <w:szCs w:val="26"/>
      <w:shd w:val="clear" w:color="auto" w:fill="FFFFFF"/>
    </w:rPr>
  </w:style>
  <w:style w:type="paragraph" w:customStyle="1" w:styleId="25">
    <w:name w:val="Основной текст (2)"/>
    <w:basedOn w:val="a"/>
    <w:link w:val="24"/>
    <w:rsid w:val="00CD189C"/>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Zag11">
    <w:name w:val="Zag_11"/>
    <w:uiPriority w:val="99"/>
    <w:rsid w:val="00CD189C"/>
  </w:style>
  <w:style w:type="character" w:customStyle="1" w:styleId="a8">
    <w:name w:val="Колонтитул_"/>
    <w:basedOn w:val="a0"/>
    <w:rsid w:val="00834C13"/>
    <w:rPr>
      <w:rFonts w:ascii="Cambria" w:eastAsia="Cambria" w:hAnsi="Cambria" w:cs="Cambria"/>
      <w:b w:val="0"/>
      <w:bCs w:val="0"/>
      <w:i w:val="0"/>
      <w:iCs w:val="0"/>
      <w:smallCaps w:val="0"/>
      <w:strike w:val="0"/>
      <w:sz w:val="14"/>
      <w:szCs w:val="14"/>
      <w:u w:val="none"/>
    </w:rPr>
  </w:style>
  <w:style w:type="character" w:customStyle="1" w:styleId="a9">
    <w:name w:val="Колонтитул"/>
    <w:basedOn w:val="a8"/>
    <w:rsid w:val="00834C13"/>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TimesNewRoman11pt">
    <w:name w:val="Колонтитул + Times New Roman;11 pt"/>
    <w:basedOn w:val="a8"/>
    <w:rsid w:val="00834C1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styleId="aa">
    <w:name w:val="header"/>
    <w:basedOn w:val="a"/>
    <w:link w:val="ab"/>
    <w:uiPriority w:val="99"/>
    <w:unhideWhenUsed/>
    <w:rsid w:val="00834C1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34C13"/>
  </w:style>
  <w:style w:type="paragraph" w:styleId="ac">
    <w:name w:val="footer"/>
    <w:basedOn w:val="a"/>
    <w:link w:val="ad"/>
    <w:uiPriority w:val="99"/>
    <w:unhideWhenUsed/>
    <w:rsid w:val="00834C1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34C13"/>
  </w:style>
  <w:style w:type="character" w:customStyle="1" w:styleId="ae">
    <w:name w:val="Основной текст_"/>
    <w:link w:val="12"/>
    <w:uiPriority w:val="99"/>
    <w:locked/>
    <w:rsid w:val="005C75F6"/>
    <w:rPr>
      <w:color w:val="231E20"/>
    </w:rPr>
  </w:style>
  <w:style w:type="paragraph" w:customStyle="1" w:styleId="12">
    <w:name w:val="Основной текст1"/>
    <w:basedOn w:val="a"/>
    <w:link w:val="ae"/>
    <w:uiPriority w:val="99"/>
    <w:rsid w:val="005C75F6"/>
    <w:pPr>
      <w:widowControl w:val="0"/>
      <w:spacing w:after="0" w:line="254" w:lineRule="auto"/>
      <w:ind w:firstLine="240"/>
    </w:pPr>
    <w:rPr>
      <w:color w:val="231E20"/>
    </w:rPr>
  </w:style>
  <w:style w:type="character" w:customStyle="1" w:styleId="af">
    <w:name w:val="Сноска_"/>
    <w:basedOn w:val="a0"/>
    <w:link w:val="af0"/>
    <w:uiPriority w:val="99"/>
    <w:rsid w:val="005C75F6"/>
    <w:rPr>
      <w:rFonts w:ascii="Times New Roman" w:eastAsia="Times New Roman" w:hAnsi="Times New Roman" w:cs="Times New Roman"/>
      <w:b/>
      <w:bCs/>
      <w:sz w:val="21"/>
      <w:szCs w:val="21"/>
      <w:shd w:val="clear" w:color="auto" w:fill="FFFFFF"/>
    </w:rPr>
  </w:style>
  <w:style w:type="paragraph" w:customStyle="1" w:styleId="af0">
    <w:name w:val="Сноска"/>
    <w:basedOn w:val="a"/>
    <w:link w:val="af"/>
    <w:uiPriority w:val="99"/>
    <w:rsid w:val="005C75F6"/>
    <w:pPr>
      <w:widowControl w:val="0"/>
      <w:shd w:val="clear" w:color="auto" w:fill="FFFFFF"/>
      <w:spacing w:after="0" w:line="283" w:lineRule="exact"/>
      <w:jc w:val="both"/>
    </w:pPr>
    <w:rPr>
      <w:rFonts w:ascii="Times New Roman" w:eastAsia="Times New Roman" w:hAnsi="Times New Roman" w:cs="Times New Roman"/>
      <w:b/>
      <w:bCs/>
      <w:sz w:val="21"/>
      <w:szCs w:val="21"/>
    </w:rPr>
  </w:style>
  <w:style w:type="paragraph" w:customStyle="1" w:styleId="af1">
    <w:name w:val="А_основной"/>
    <w:basedOn w:val="a"/>
    <w:link w:val="af2"/>
    <w:rsid w:val="00000908"/>
    <w:pPr>
      <w:spacing w:after="0" w:line="360" w:lineRule="auto"/>
      <w:ind w:firstLine="454"/>
      <w:jc w:val="both"/>
    </w:pPr>
    <w:rPr>
      <w:rFonts w:ascii="Times New Roman" w:eastAsia="Times New Roman" w:hAnsi="Times New Roman" w:cs="Times New Roman"/>
      <w:sz w:val="28"/>
      <w:szCs w:val="28"/>
    </w:rPr>
  </w:style>
  <w:style w:type="character" w:customStyle="1" w:styleId="af2">
    <w:name w:val="А_основной Знак"/>
    <w:link w:val="af1"/>
    <w:locked/>
    <w:rsid w:val="00000908"/>
    <w:rPr>
      <w:rFonts w:ascii="Times New Roman" w:eastAsia="Times New Roman" w:hAnsi="Times New Roman" w:cs="Times New Roman"/>
      <w:sz w:val="28"/>
      <w:szCs w:val="28"/>
    </w:rPr>
  </w:style>
  <w:style w:type="paragraph" w:customStyle="1" w:styleId="Abstract">
    <w:name w:val="Abstract"/>
    <w:basedOn w:val="a"/>
    <w:link w:val="Abstract0"/>
    <w:rsid w:val="00000908"/>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000908"/>
    <w:rPr>
      <w:rFonts w:ascii="Times New Roman" w:eastAsia="@Arial Unicode MS" w:hAnsi="Times New Roman" w:cs="Times New Roman"/>
      <w:sz w:val="20"/>
      <w:szCs w:val="20"/>
      <w:lang w:eastAsia="ru-RU"/>
    </w:rPr>
  </w:style>
  <w:style w:type="character" w:customStyle="1" w:styleId="26">
    <w:name w:val="Сноска (2)_"/>
    <w:basedOn w:val="a0"/>
    <w:link w:val="27"/>
    <w:rsid w:val="00C74906"/>
    <w:rPr>
      <w:rFonts w:ascii="Times New Roman" w:eastAsia="Times New Roman" w:hAnsi="Times New Roman" w:cs="Times New Roman"/>
      <w:b/>
      <w:bCs/>
      <w:sz w:val="19"/>
      <w:szCs w:val="19"/>
      <w:shd w:val="clear" w:color="auto" w:fill="FFFFFF"/>
    </w:rPr>
  </w:style>
  <w:style w:type="character" w:customStyle="1" w:styleId="6">
    <w:name w:val="Основной текст (6)_"/>
    <w:basedOn w:val="a0"/>
    <w:link w:val="60"/>
    <w:rsid w:val="00C74906"/>
    <w:rPr>
      <w:rFonts w:ascii="Times New Roman" w:eastAsia="Times New Roman" w:hAnsi="Times New Roman" w:cs="Times New Roman"/>
      <w:b/>
      <w:bCs/>
      <w:sz w:val="24"/>
      <w:szCs w:val="24"/>
      <w:shd w:val="clear" w:color="auto" w:fill="FFFFFF"/>
    </w:rPr>
  </w:style>
  <w:style w:type="paragraph" w:customStyle="1" w:styleId="27">
    <w:name w:val="Сноска (2)"/>
    <w:basedOn w:val="a"/>
    <w:link w:val="26"/>
    <w:rsid w:val="00C74906"/>
    <w:pPr>
      <w:widowControl w:val="0"/>
      <w:shd w:val="clear" w:color="auto" w:fill="FFFFFF"/>
      <w:spacing w:after="0" w:line="254" w:lineRule="exact"/>
      <w:jc w:val="both"/>
    </w:pPr>
    <w:rPr>
      <w:rFonts w:ascii="Times New Roman" w:eastAsia="Times New Roman" w:hAnsi="Times New Roman" w:cs="Times New Roman"/>
      <w:b/>
      <w:bCs/>
      <w:sz w:val="19"/>
      <w:szCs w:val="19"/>
    </w:rPr>
  </w:style>
  <w:style w:type="paragraph" w:customStyle="1" w:styleId="60">
    <w:name w:val="Основной текст (6)"/>
    <w:basedOn w:val="a"/>
    <w:link w:val="6"/>
    <w:rsid w:val="00C74906"/>
    <w:pPr>
      <w:widowControl w:val="0"/>
      <w:shd w:val="clear" w:color="auto" w:fill="FFFFFF"/>
      <w:spacing w:after="0" w:line="451" w:lineRule="exact"/>
      <w:ind w:firstLine="720"/>
      <w:jc w:val="both"/>
    </w:pPr>
    <w:rPr>
      <w:rFonts w:ascii="Times New Roman" w:eastAsia="Times New Roman" w:hAnsi="Times New Roman" w:cs="Times New Roman"/>
      <w:b/>
      <w:bCs/>
      <w:sz w:val="24"/>
      <w:szCs w:val="24"/>
    </w:rPr>
  </w:style>
  <w:style w:type="character" w:customStyle="1" w:styleId="10">
    <w:name w:val="Заголовок 1 Знак"/>
    <w:basedOn w:val="a0"/>
    <w:link w:val="1"/>
    <w:uiPriority w:val="1"/>
    <w:rsid w:val="00A94498"/>
    <w:rPr>
      <w:rFonts w:ascii="Times New Roman CYR" w:eastAsia="Times New Roman" w:hAnsi="Times New Roman CYR" w:cs="Times New Roman CYR"/>
      <w:b/>
      <w:bCs/>
      <w:color w:val="26282F"/>
      <w:sz w:val="24"/>
      <w:szCs w:val="24"/>
      <w:lang w:eastAsia="ru-RU"/>
    </w:rPr>
  </w:style>
  <w:style w:type="character" w:customStyle="1" w:styleId="af3">
    <w:name w:val="Гипертекстовая ссылка"/>
    <w:basedOn w:val="a0"/>
    <w:uiPriority w:val="99"/>
    <w:rsid w:val="00A94498"/>
    <w:rPr>
      <w:rFonts w:cs="Times New Roman"/>
      <w:b/>
      <w:color w:val="106BBE"/>
    </w:rPr>
  </w:style>
  <w:style w:type="character" w:customStyle="1" w:styleId="MicrosoftSansSerif">
    <w:name w:val="Колонтитул + Microsoft Sans Serif"/>
    <w:basedOn w:val="a8"/>
    <w:rsid w:val="003B7E45"/>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8"/>
    <w:rsid w:val="003B7E45"/>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styleId="af4">
    <w:name w:val="Book Title"/>
    <w:basedOn w:val="a0"/>
    <w:uiPriority w:val="33"/>
    <w:qFormat/>
    <w:rsid w:val="00107529"/>
    <w:rPr>
      <w:b/>
      <w:bCs/>
      <w:smallCaps/>
      <w:spacing w:val="5"/>
    </w:rPr>
  </w:style>
  <w:style w:type="paragraph" w:styleId="af5">
    <w:name w:val="List Paragraph"/>
    <w:basedOn w:val="a"/>
    <w:link w:val="af6"/>
    <w:uiPriority w:val="34"/>
    <w:qFormat/>
    <w:rsid w:val="006D1D8A"/>
    <w:pPr>
      <w:widowControl w:val="0"/>
      <w:autoSpaceDE w:val="0"/>
      <w:autoSpaceDN w:val="0"/>
      <w:spacing w:after="0" w:line="240" w:lineRule="auto"/>
      <w:ind w:left="332" w:firstLine="360"/>
      <w:jc w:val="both"/>
    </w:pPr>
    <w:rPr>
      <w:rFonts w:ascii="Times New Roman" w:eastAsia="Times New Roman" w:hAnsi="Times New Roman" w:cs="Times New Roman"/>
    </w:rPr>
  </w:style>
  <w:style w:type="character" w:customStyle="1" w:styleId="af6">
    <w:name w:val="Абзац списка Знак"/>
    <w:link w:val="af5"/>
    <w:uiPriority w:val="34"/>
    <w:qFormat/>
    <w:locked/>
    <w:rsid w:val="006D1D8A"/>
    <w:rPr>
      <w:rFonts w:ascii="Times New Roman" w:eastAsia="Times New Roman" w:hAnsi="Times New Roman" w:cs="Times New Roman"/>
    </w:rPr>
  </w:style>
  <w:style w:type="paragraph" w:customStyle="1" w:styleId="af7">
    <w:name w:val="Подзаг"/>
    <w:basedOn w:val="a"/>
    <w:uiPriority w:val="99"/>
    <w:rsid w:val="006D1D8A"/>
    <w:pPr>
      <w:widowControl w:val="0"/>
      <w:spacing w:after="0" w:line="240" w:lineRule="auto"/>
    </w:pPr>
    <w:rPr>
      <w:rFonts w:ascii="Arial" w:eastAsia="Times New Roman" w:hAnsi="Arial" w:cs="Arial"/>
      <w:b/>
      <w:color w:val="000000"/>
      <w:sz w:val="20"/>
      <w:szCs w:val="20"/>
      <w:lang w:eastAsia="ru-RU"/>
    </w:rPr>
  </w:style>
  <w:style w:type="character" w:customStyle="1" w:styleId="7Candara16pt0pt100">
    <w:name w:val="Заголовок №7 + Candara;16 pt;Не полужирный;Курсив;Интервал 0 pt;Масштаб 100%"/>
    <w:basedOn w:val="a0"/>
    <w:rsid w:val="00650920"/>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211pt">
    <w:name w:val="Основной текст (2) + 11 pt;Полужирный;Курсив"/>
    <w:basedOn w:val="24"/>
    <w:rsid w:val="0065092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2pt">
    <w:name w:val="Основной текст (2) + Интервал -2 pt"/>
    <w:basedOn w:val="24"/>
    <w:rsid w:val="00F446C2"/>
    <w:rPr>
      <w:rFonts w:ascii="Times New Roman" w:eastAsia="Times New Roman" w:hAnsi="Times New Roman" w:cs="Times New Roman"/>
      <w:b w:val="0"/>
      <w:bCs w:val="0"/>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211pt1pt">
    <w:name w:val="Основной текст (2) + 11 pt;Полужирный;Курсив;Интервал 1 pt"/>
    <w:basedOn w:val="24"/>
    <w:rsid w:val="00F446C2"/>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ru-RU" w:eastAsia="ru-RU" w:bidi="ru-RU"/>
    </w:rPr>
  </w:style>
  <w:style w:type="character" w:customStyle="1" w:styleId="10pt0pt">
    <w:name w:val="Сноска + 10 pt;Не полужирный;Курсив;Интервал 0 pt"/>
    <w:basedOn w:val="af"/>
    <w:rsid w:val="00406C32"/>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eastAsia="ru-RU" w:bidi="ru-RU"/>
    </w:rPr>
  </w:style>
  <w:style w:type="character" w:customStyle="1" w:styleId="105pt">
    <w:name w:val="Колонтитул + 10;5 pt;Курсив"/>
    <w:basedOn w:val="a8"/>
    <w:rsid w:val="00406C32"/>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8"/>
    <w:rsid w:val="00406C32"/>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8"/>
    <w:rsid w:val="00406C32"/>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f8"/>
    <w:rsid w:val="00406C32"/>
    <w:rPr>
      <w:rFonts w:ascii="Times New Roman" w:eastAsia="Times New Roman" w:hAnsi="Times New Roman" w:cs="Times New Roman"/>
      <w:b/>
      <w:bCs/>
      <w:w w:val="50"/>
      <w:sz w:val="21"/>
      <w:szCs w:val="21"/>
      <w:shd w:val="clear" w:color="auto" w:fill="FFFFFF"/>
    </w:rPr>
  </w:style>
  <w:style w:type="character" w:customStyle="1" w:styleId="2Exact">
    <w:name w:val="Основной текст (2) Exact"/>
    <w:basedOn w:val="a0"/>
    <w:rsid w:val="00406C32"/>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Заголовок №4 Exact"/>
    <w:basedOn w:val="a0"/>
    <w:link w:val="4"/>
    <w:rsid w:val="00406C32"/>
    <w:rPr>
      <w:rFonts w:ascii="Times New Roman" w:eastAsia="Times New Roman" w:hAnsi="Times New Roman" w:cs="Times New Roman"/>
      <w:b/>
      <w:bCs/>
      <w:sz w:val="26"/>
      <w:szCs w:val="26"/>
      <w:shd w:val="clear" w:color="auto" w:fill="FFFFFF"/>
    </w:rPr>
  </w:style>
  <w:style w:type="character" w:customStyle="1" w:styleId="46ptExact">
    <w:name w:val="Заголовок №4 + Интервал 6 pt Exact"/>
    <w:basedOn w:val="4Exact"/>
    <w:rsid w:val="00406C32"/>
    <w:rPr>
      <w:rFonts w:ascii="Times New Roman" w:eastAsia="Times New Roman" w:hAnsi="Times New Roman" w:cs="Times New Roman"/>
      <w:b/>
      <w:bCs/>
      <w:color w:val="000000"/>
      <w:spacing w:val="130"/>
      <w:w w:val="100"/>
      <w:position w:val="0"/>
      <w:sz w:val="26"/>
      <w:szCs w:val="26"/>
      <w:shd w:val="clear" w:color="auto" w:fill="FFFFFF"/>
      <w:lang w:val="ru-RU" w:eastAsia="ru-RU" w:bidi="ru-RU"/>
    </w:rPr>
  </w:style>
  <w:style w:type="character" w:customStyle="1" w:styleId="71">
    <w:name w:val="Заголовок №7_"/>
    <w:basedOn w:val="a0"/>
    <w:link w:val="72"/>
    <w:rsid w:val="00406C32"/>
    <w:rPr>
      <w:rFonts w:ascii="Times New Roman" w:eastAsia="Times New Roman" w:hAnsi="Times New Roman" w:cs="Times New Roman"/>
      <w:b/>
      <w:bCs/>
      <w:w w:val="70"/>
      <w:sz w:val="34"/>
      <w:szCs w:val="34"/>
      <w:shd w:val="clear" w:color="auto" w:fill="FFFFFF"/>
    </w:rPr>
  </w:style>
  <w:style w:type="character" w:customStyle="1" w:styleId="7Candara16pt-2pt100">
    <w:name w:val="Заголовок №7 + Candara;16 pt;Не полужирный;Курсив;Интервал -2 pt;Масштаб 100%"/>
    <w:basedOn w:val="71"/>
    <w:rsid w:val="00406C32"/>
    <w:rPr>
      <w:rFonts w:ascii="Candara" w:eastAsia="Candara" w:hAnsi="Candara" w:cs="Candara"/>
      <w:b/>
      <w:bCs/>
      <w:i/>
      <w:iCs/>
      <w:color w:val="000000"/>
      <w:spacing w:val="-40"/>
      <w:w w:val="100"/>
      <w:position w:val="0"/>
      <w:sz w:val="32"/>
      <w:szCs w:val="32"/>
      <w:u w:val="single"/>
      <w:shd w:val="clear" w:color="auto" w:fill="FFFFFF"/>
      <w:lang w:val="ru-RU" w:eastAsia="ru-RU" w:bidi="ru-RU"/>
    </w:rPr>
  </w:style>
  <w:style w:type="character" w:customStyle="1" w:styleId="33">
    <w:name w:val="Основной текст (3)_"/>
    <w:basedOn w:val="a0"/>
    <w:rsid w:val="00406C32"/>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3"/>
    <w:rsid w:val="00406C32"/>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4">
    <w:name w:val="Основной текст (3)"/>
    <w:basedOn w:val="33"/>
    <w:rsid w:val="00406C32"/>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406C32"/>
    <w:rPr>
      <w:rFonts w:ascii="Times New Roman" w:eastAsia="Times New Roman" w:hAnsi="Times New Roman" w:cs="Times New Roman"/>
      <w:b/>
      <w:bCs/>
      <w:spacing w:val="30"/>
      <w:shd w:val="clear" w:color="auto" w:fill="FFFFFF"/>
    </w:rPr>
  </w:style>
  <w:style w:type="character" w:customStyle="1" w:styleId="5">
    <w:name w:val="Основной текст (5)_"/>
    <w:basedOn w:val="a0"/>
    <w:link w:val="50"/>
    <w:rsid w:val="00406C32"/>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4"/>
    <w:rsid w:val="00406C32"/>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2CourierNew19pt">
    <w:name w:val="Основной текст (2) + Courier New;19 pt;Полужирный;Курсив"/>
    <w:basedOn w:val="24"/>
    <w:rsid w:val="00406C32"/>
    <w:rPr>
      <w:rFonts w:ascii="Courier New" w:eastAsia="Courier New" w:hAnsi="Courier New" w:cs="Courier New"/>
      <w:b/>
      <w:bCs/>
      <w:i/>
      <w:iCs/>
      <w:smallCaps w:val="0"/>
      <w:strike w:val="0"/>
      <w:color w:val="000000"/>
      <w:spacing w:val="0"/>
      <w:w w:val="100"/>
      <w:position w:val="0"/>
      <w:sz w:val="38"/>
      <w:szCs w:val="38"/>
      <w:u w:val="single"/>
      <w:shd w:val="clear" w:color="auto" w:fill="FFFFFF"/>
      <w:lang w:val="ru-RU" w:eastAsia="ru-RU" w:bidi="ru-RU"/>
    </w:rPr>
  </w:style>
  <w:style w:type="character" w:customStyle="1" w:styleId="214pt-1pt">
    <w:name w:val="Основной текст (2) + 14 pt;Полужирный;Курсив;Интервал -1 pt"/>
    <w:basedOn w:val="24"/>
    <w:rsid w:val="00406C32"/>
    <w:rPr>
      <w:rFonts w:ascii="Times New Roman" w:eastAsia="Times New Roman" w:hAnsi="Times New Roman" w:cs="Times New Roman"/>
      <w:b/>
      <w:bCs/>
      <w:i/>
      <w:iCs/>
      <w:smallCaps w:val="0"/>
      <w:strike w:val="0"/>
      <w:color w:val="000000"/>
      <w:spacing w:val="-30"/>
      <w:w w:val="100"/>
      <w:position w:val="0"/>
      <w:sz w:val="28"/>
      <w:szCs w:val="28"/>
      <w:u w:val="single"/>
      <w:shd w:val="clear" w:color="auto" w:fill="FFFFFF"/>
      <w:lang w:val="ru-RU" w:eastAsia="ru-RU" w:bidi="ru-RU"/>
    </w:rPr>
  </w:style>
  <w:style w:type="character" w:customStyle="1" w:styleId="720">
    <w:name w:val="Заголовок №7 (2)_"/>
    <w:basedOn w:val="a0"/>
    <w:link w:val="721"/>
    <w:rsid w:val="00406C32"/>
    <w:rPr>
      <w:rFonts w:ascii="Cambria" w:eastAsia="Cambria" w:hAnsi="Cambria" w:cs="Cambria"/>
      <w:sz w:val="34"/>
      <w:szCs w:val="34"/>
      <w:shd w:val="clear" w:color="auto" w:fill="FFFFFF"/>
    </w:rPr>
  </w:style>
  <w:style w:type="character" w:customStyle="1" w:styleId="Consolas45pt2pt">
    <w:name w:val="Колонтитул + Consolas;4;5 pt;Интервал 2 pt"/>
    <w:basedOn w:val="a8"/>
    <w:rsid w:val="00406C32"/>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TimesNewRoman0">
    <w:name w:val="Колонтитул + Times New Roman;Курсив"/>
    <w:basedOn w:val="a8"/>
    <w:rsid w:val="00406C32"/>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8"/>
    <w:rsid w:val="00406C3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73">
    <w:name w:val="Основной текст (7)_"/>
    <w:basedOn w:val="a0"/>
    <w:link w:val="74"/>
    <w:rsid w:val="00406C32"/>
    <w:rPr>
      <w:rFonts w:ascii="Times New Roman" w:eastAsia="Times New Roman" w:hAnsi="Times New Roman" w:cs="Times New Roman"/>
      <w:i/>
      <w:iCs/>
      <w:sz w:val="8"/>
      <w:szCs w:val="8"/>
      <w:shd w:val="clear" w:color="auto" w:fill="FFFFFF"/>
    </w:rPr>
  </w:style>
  <w:style w:type="character" w:customStyle="1" w:styleId="8">
    <w:name w:val="Основной текст (8)_"/>
    <w:basedOn w:val="a0"/>
    <w:link w:val="80"/>
    <w:rsid w:val="00406C32"/>
    <w:rPr>
      <w:rFonts w:ascii="Times New Roman" w:eastAsia="Times New Roman" w:hAnsi="Times New Roman" w:cs="Times New Roman"/>
      <w:sz w:val="8"/>
      <w:szCs w:val="8"/>
      <w:shd w:val="clear" w:color="auto" w:fill="FFFFFF"/>
    </w:rPr>
  </w:style>
  <w:style w:type="character" w:customStyle="1" w:styleId="28">
    <w:name w:val="Основной текст (2) + Полужирный"/>
    <w:basedOn w:val="24"/>
    <w:rsid w:val="00406C3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0pt">
    <w:name w:val="Основной текст (2) + Полужирный;Интервал 0 pt"/>
    <w:basedOn w:val="24"/>
    <w:rsid w:val="00406C3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9">
    <w:name w:val="Основной текст (2) + Малые прописные"/>
    <w:basedOn w:val="24"/>
    <w:rsid w:val="00406C32"/>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eastAsia="ru-RU" w:bidi="ru-RU"/>
    </w:rPr>
  </w:style>
  <w:style w:type="character" w:customStyle="1" w:styleId="2SegoeUI12pt">
    <w:name w:val="Основной текст (2) + Segoe UI;12 pt;Полужирный"/>
    <w:basedOn w:val="24"/>
    <w:rsid w:val="00406C32"/>
    <w:rPr>
      <w:rFonts w:ascii="Segoe UI" w:eastAsia="Segoe UI" w:hAnsi="Segoe UI" w:cs="Segoe UI"/>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2pt">
    <w:name w:val="Основной текст (2) + 12 pt;Полужирный"/>
    <w:basedOn w:val="24"/>
    <w:rsid w:val="00406C3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pt">
    <w:name w:val="Основной текст (2) + Интервал 1 pt"/>
    <w:basedOn w:val="24"/>
    <w:rsid w:val="00406C32"/>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730">
    <w:name w:val="Заголовок №7 (3)_"/>
    <w:basedOn w:val="a0"/>
    <w:link w:val="731"/>
    <w:rsid w:val="00406C32"/>
    <w:rPr>
      <w:rFonts w:ascii="Cambria" w:eastAsia="Cambria" w:hAnsi="Cambria" w:cs="Cambria"/>
      <w:sz w:val="32"/>
      <w:szCs w:val="32"/>
      <w:shd w:val="clear" w:color="auto" w:fill="FFFFFF"/>
    </w:rPr>
  </w:style>
  <w:style w:type="character" w:customStyle="1" w:styleId="211pt0pt">
    <w:name w:val="Основной текст (2) + 11 pt;Полужирный;Курсив;Интервал 0 pt"/>
    <w:basedOn w:val="24"/>
    <w:rsid w:val="00406C32"/>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character" w:customStyle="1" w:styleId="Georgia10pt">
    <w:name w:val="Колонтитул + Georgia;10 pt"/>
    <w:basedOn w:val="a8"/>
    <w:rsid w:val="00406C32"/>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Consolas45pt">
    <w:name w:val="Колонтитул + Consolas;4;5 pt"/>
    <w:basedOn w:val="a8"/>
    <w:rsid w:val="00406C32"/>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406C32"/>
    <w:rPr>
      <w:rFonts w:ascii="Times New Roman" w:eastAsia="Times New Roman" w:hAnsi="Times New Roman" w:cs="Times New Roman"/>
      <w:b/>
      <w:bCs/>
      <w:w w:val="70"/>
      <w:sz w:val="34"/>
      <w:szCs w:val="34"/>
      <w:shd w:val="clear" w:color="auto" w:fill="FFFFFF"/>
      <w:lang w:val="en-US" w:bidi="en-US"/>
    </w:rPr>
  </w:style>
  <w:style w:type="character" w:customStyle="1" w:styleId="100">
    <w:name w:val="Основной текст (10)_"/>
    <w:basedOn w:val="a0"/>
    <w:link w:val="101"/>
    <w:rsid w:val="00406C32"/>
    <w:rPr>
      <w:rFonts w:ascii="Microsoft Sans Serif" w:eastAsia="Microsoft Sans Serif" w:hAnsi="Microsoft Sans Serif" w:cs="Microsoft Sans Serif"/>
      <w:sz w:val="13"/>
      <w:szCs w:val="13"/>
      <w:shd w:val="clear" w:color="auto" w:fill="FFFFFF"/>
    </w:rPr>
  </w:style>
  <w:style w:type="character" w:customStyle="1" w:styleId="2a">
    <w:name w:val="Основной текст (2) + Полужирный;Малые прописные"/>
    <w:basedOn w:val="24"/>
    <w:rsid w:val="00406C32"/>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ru-RU" w:eastAsia="ru-RU" w:bidi="ru-RU"/>
    </w:rPr>
  </w:style>
  <w:style w:type="character" w:customStyle="1" w:styleId="Tahoma65pt">
    <w:name w:val="Колонтитул + Tahoma;6;5 pt"/>
    <w:basedOn w:val="a8"/>
    <w:rsid w:val="00406C32"/>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81">
    <w:name w:val="Заголовок №8_"/>
    <w:basedOn w:val="a0"/>
    <w:link w:val="82"/>
    <w:rsid w:val="00406C32"/>
    <w:rPr>
      <w:rFonts w:ascii="Times New Roman" w:eastAsia="Times New Roman" w:hAnsi="Times New Roman" w:cs="Times New Roman"/>
      <w:sz w:val="26"/>
      <w:szCs w:val="26"/>
      <w:shd w:val="clear" w:color="auto" w:fill="FFFFFF"/>
    </w:rPr>
  </w:style>
  <w:style w:type="character" w:customStyle="1" w:styleId="811pt1pt">
    <w:name w:val="Заголовок №8 + 11 pt;Полужирный;Курсив;Интервал 1 pt"/>
    <w:basedOn w:val="81"/>
    <w:rsid w:val="00406C32"/>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110">
    <w:name w:val="Основной текст (11)_"/>
    <w:basedOn w:val="a0"/>
    <w:rsid w:val="00406C32"/>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0"/>
    <w:rsid w:val="00406C32"/>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0"/>
    <w:rsid w:val="00406C32"/>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0"/>
    <w:rsid w:val="00406C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0"/>
    <w:rsid w:val="00406C32"/>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sid w:val="00406C32"/>
    <w:rPr>
      <w:rFonts w:ascii="Times New Roman" w:eastAsia="Times New Roman" w:hAnsi="Times New Roman" w:cs="Times New Roman"/>
      <w:b/>
      <w:bCs/>
      <w:sz w:val="24"/>
      <w:szCs w:val="24"/>
      <w:shd w:val="clear" w:color="auto" w:fill="FFFFFF"/>
    </w:rPr>
  </w:style>
  <w:style w:type="character" w:customStyle="1" w:styleId="22pt">
    <w:name w:val="Оглавление (2) + Интервал 2 pt"/>
    <w:basedOn w:val="2b"/>
    <w:rsid w:val="00406C32"/>
    <w:rPr>
      <w:rFonts w:ascii="Times New Roman" w:eastAsia="Times New Roman" w:hAnsi="Times New Roman" w:cs="Times New Roman"/>
      <w:b/>
      <w:bCs/>
      <w:color w:val="000000"/>
      <w:spacing w:val="40"/>
      <w:w w:val="100"/>
      <w:position w:val="0"/>
      <w:sz w:val="24"/>
      <w:szCs w:val="24"/>
      <w:shd w:val="clear" w:color="auto" w:fill="FFFFFF"/>
      <w:lang w:val="ru-RU" w:eastAsia="ru-RU" w:bidi="ru-RU"/>
    </w:rPr>
  </w:style>
  <w:style w:type="character" w:customStyle="1" w:styleId="214pt1pt">
    <w:name w:val="Оглавление (2) + 14 pt;Не полужирный;Курсив;Интервал 1 pt"/>
    <w:basedOn w:val="2b"/>
    <w:rsid w:val="00406C32"/>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35">
    <w:name w:val="Оглавление (3)_"/>
    <w:basedOn w:val="a0"/>
    <w:link w:val="36"/>
    <w:rsid w:val="00406C32"/>
    <w:rPr>
      <w:rFonts w:ascii="Times New Roman" w:eastAsia="Times New Roman" w:hAnsi="Times New Roman" w:cs="Times New Roman"/>
      <w:b/>
      <w:bCs/>
      <w:w w:val="70"/>
      <w:sz w:val="34"/>
      <w:szCs w:val="34"/>
      <w:shd w:val="clear" w:color="auto" w:fill="FFFFFF"/>
    </w:rPr>
  </w:style>
  <w:style w:type="character" w:customStyle="1" w:styleId="3Candara16pt100">
    <w:name w:val="Оглавление (3) + Candara;16 pt;Не полужирный;Курсив;Масштаб 100%"/>
    <w:basedOn w:val="35"/>
    <w:rsid w:val="00406C32"/>
    <w:rPr>
      <w:rFonts w:ascii="Candara" w:eastAsia="Candara" w:hAnsi="Candara" w:cs="Candara"/>
      <w:b/>
      <w:bCs/>
      <w:i/>
      <w:iCs/>
      <w:color w:val="000000"/>
      <w:spacing w:val="0"/>
      <w:w w:val="100"/>
      <w:position w:val="0"/>
      <w:sz w:val="32"/>
      <w:szCs w:val="32"/>
      <w:shd w:val="clear" w:color="auto" w:fill="FFFFFF"/>
      <w:lang w:val="ru-RU" w:eastAsia="ru-RU" w:bidi="ru-RU"/>
    </w:rPr>
  </w:style>
  <w:style w:type="character" w:customStyle="1" w:styleId="83">
    <w:name w:val="Оглавление 8 Знак"/>
    <w:basedOn w:val="a0"/>
    <w:link w:val="84"/>
    <w:rsid w:val="00406C32"/>
    <w:rPr>
      <w:rFonts w:ascii="Times New Roman" w:eastAsia="Times New Roman" w:hAnsi="Times New Roman" w:cs="Times New Roman"/>
      <w:sz w:val="26"/>
      <w:szCs w:val="26"/>
      <w:shd w:val="clear" w:color="auto" w:fill="FFFFFF"/>
    </w:rPr>
  </w:style>
  <w:style w:type="character" w:customStyle="1" w:styleId="11pt1pt">
    <w:name w:val="Оглавление + 11 pt;Полужирный;Курсив;Интервал 1 pt"/>
    <w:basedOn w:val="83"/>
    <w:rsid w:val="00406C32"/>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af9">
    <w:name w:val="Оглавление + Малые прописные"/>
    <w:basedOn w:val="83"/>
    <w:rsid w:val="00406C32"/>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12pt">
    <w:name w:val="Оглавление + 12 pt;Полужирный"/>
    <w:basedOn w:val="83"/>
    <w:rsid w:val="00406C3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Candara75pt0pt150">
    <w:name w:val="Основной текст (2) + Candara;7;5 pt;Полужирный;Интервал 0 pt;Масштаб 150%"/>
    <w:basedOn w:val="24"/>
    <w:rsid w:val="00406C32"/>
    <w:rPr>
      <w:rFonts w:ascii="Candara" w:eastAsia="Candara" w:hAnsi="Candara" w:cs="Candara"/>
      <w:b/>
      <w:bCs/>
      <w:i w:val="0"/>
      <w:iCs w:val="0"/>
      <w:smallCaps w:val="0"/>
      <w:strike w:val="0"/>
      <w:color w:val="000000"/>
      <w:spacing w:val="10"/>
      <w:w w:val="150"/>
      <w:position w:val="0"/>
      <w:sz w:val="15"/>
      <w:szCs w:val="15"/>
      <w:u w:val="none"/>
      <w:shd w:val="clear" w:color="auto" w:fill="FFFFFF"/>
      <w:lang w:val="ru-RU" w:eastAsia="ru-RU" w:bidi="ru-RU"/>
    </w:rPr>
  </w:style>
  <w:style w:type="character" w:customStyle="1" w:styleId="1114pt">
    <w:name w:val="Основной текст (11) + 14 pt;Не полужирный;Курсив"/>
    <w:basedOn w:val="110"/>
    <w:rsid w:val="00406C3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0"/>
    <w:rsid w:val="00406C32"/>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sid w:val="00406C32"/>
    <w:rPr>
      <w:rFonts w:ascii="Times New Roman" w:eastAsia="Times New Roman" w:hAnsi="Times New Roman" w:cs="Times New Roman"/>
      <w:b/>
      <w:bCs/>
      <w:i/>
      <w:iCs/>
      <w:color w:val="000000"/>
      <w:spacing w:val="0"/>
      <w:w w:val="100"/>
      <w:position w:val="0"/>
      <w:sz w:val="28"/>
      <w:szCs w:val="28"/>
      <w:shd w:val="clear" w:color="auto" w:fill="FFFFFF"/>
      <w:lang w:val="en-US" w:eastAsia="en-US" w:bidi="en-US"/>
    </w:rPr>
  </w:style>
  <w:style w:type="character" w:customStyle="1" w:styleId="2d">
    <w:name w:val="Оглавление (2) + Малые прописные"/>
    <w:basedOn w:val="2b"/>
    <w:rsid w:val="00406C32"/>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1pt">
    <w:name w:val="Оглавление + Интервал 1 pt"/>
    <w:basedOn w:val="83"/>
    <w:rsid w:val="00406C32"/>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111">
    <w:name w:val="Основной текст (11) + Малые прописные"/>
    <w:basedOn w:val="110"/>
    <w:rsid w:val="00406C3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406C32"/>
    <w:rPr>
      <w:rFonts w:ascii="Times New Roman" w:eastAsia="Times New Roman" w:hAnsi="Times New Roman" w:cs="Times New Roman"/>
      <w:b/>
      <w:bCs/>
      <w:sz w:val="28"/>
      <w:szCs w:val="28"/>
      <w:shd w:val="clear" w:color="auto" w:fill="FFFFFF"/>
      <w:lang w:val="en-US" w:bidi="en-US"/>
    </w:rPr>
  </w:style>
  <w:style w:type="character" w:customStyle="1" w:styleId="6Cambria8pt1pt">
    <w:name w:val="Заголовок №6 + Cambria;8 pt;Курсив;Интервал 1 pt"/>
    <w:basedOn w:val="61"/>
    <w:rsid w:val="00406C32"/>
    <w:rPr>
      <w:rFonts w:ascii="Cambria" w:eastAsia="Cambria" w:hAnsi="Cambria" w:cs="Cambria"/>
      <w:b/>
      <w:bCs/>
      <w:i/>
      <w:iCs/>
      <w:color w:val="000000"/>
      <w:spacing w:val="30"/>
      <w:w w:val="100"/>
      <w:position w:val="0"/>
      <w:sz w:val="16"/>
      <w:szCs w:val="16"/>
      <w:shd w:val="clear" w:color="auto" w:fill="FFFFFF"/>
      <w:lang w:val="ru-RU" w:eastAsia="ru-RU" w:bidi="ru-RU"/>
    </w:rPr>
  </w:style>
  <w:style w:type="character" w:customStyle="1" w:styleId="11MicrosoftSansSerif65pt0pt">
    <w:name w:val="Основной текст (11) + Microsoft Sans Serif;6;5 pt;Не полужирный;Интервал 0 pt"/>
    <w:basedOn w:val="110"/>
    <w:rsid w:val="00406C32"/>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0"/>
    <w:rsid w:val="00406C32"/>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0"/>
    <w:rsid w:val="00406C32"/>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0"/>
    <w:rsid w:val="00406C3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0"/>
    <w:rsid w:val="00406C32"/>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4"/>
    <w:rsid w:val="00406C3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1pt0">
    <w:name w:val="Основной текст (2) + 11 pt;Полужирный"/>
    <w:basedOn w:val="24"/>
    <w:rsid w:val="00406C3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11pt1">
    <w:name w:val="Основной текст (2) + 11 pt;Полужирный;Малые прописные"/>
    <w:basedOn w:val="24"/>
    <w:rsid w:val="00406C3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120">
    <w:name w:val="Основной текст (12)_"/>
    <w:basedOn w:val="a0"/>
    <w:link w:val="121"/>
    <w:rsid w:val="00406C32"/>
    <w:rPr>
      <w:rFonts w:ascii="Times New Roman" w:eastAsia="Times New Roman" w:hAnsi="Times New Roman" w:cs="Times New Roman"/>
      <w:b/>
      <w:bCs/>
      <w:sz w:val="26"/>
      <w:szCs w:val="26"/>
      <w:shd w:val="clear" w:color="auto" w:fill="FFFFFF"/>
      <w:lang w:val="en-US" w:bidi="en-US"/>
    </w:rPr>
  </w:style>
  <w:style w:type="character" w:customStyle="1" w:styleId="13">
    <w:name w:val="Основной текст (13)_"/>
    <w:basedOn w:val="a0"/>
    <w:link w:val="130"/>
    <w:rsid w:val="00406C32"/>
    <w:rPr>
      <w:rFonts w:ascii="Times New Roman" w:eastAsia="Times New Roman" w:hAnsi="Times New Roman" w:cs="Times New Roman"/>
      <w:sz w:val="26"/>
      <w:szCs w:val="26"/>
      <w:shd w:val="clear" w:color="auto" w:fill="FFFFFF"/>
    </w:rPr>
  </w:style>
  <w:style w:type="character" w:customStyle="1" w:styleId="1316pt2pt">
    <w:name w:val="Основной текст (13) + 16 pt;Полужирный;Курсив;Интервал 2 pt"/>
    <w:basedOn w:val="13"/>
    <w:rsid w:val="00406C32"/>
    <w:rPr>
      <w:rFonts w:ascii="Times New Roman" w:eastAsia="Times New Roman" w:hAnsi="Times New Roman" w:cs="Times New Roman"/>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sid w:val="00406C32"/>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sid w:val="00406C32"/>
    <w:rPr>
      <w:rFonts w:ascii="Times New Roman" w:eastAsia="Times New Roman" w:hAnsi="Times New Roman" w:cs="Times New Roman"/>
      <w:color w:val="000000"/>
      <w:spacing w:val="140"/>
      <w:w w:val="100"/>
      <w:position w:val="0"/>
      <w:sz w:val="26"/>
      <w:szCs w:val="26"/>
      <w:shd w:val="clear" w:color="auto" w:fill="FFFFFF"/>
      <w:lang w:val="ru-RU" w:eastAsia="ru-RU" w:bidi="ru-RU"/>
    </w:rPr>
  </w:style>
  <w:style w:type="character" w:customStyle="1" w:styleId="14">
    <w:name w:val="Основной текст (14)_"/>
    <w:basedOn w:val="a0"/>
    <w:link w:val="140"/>
    <w:rsid w:val="00406C32"/>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basedOn w:val="14"/>
    <w:rsid w:val="00406C32"/>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4TimesNewRoman18pt0pt">
    <w:name w:val="Основной текст (14) + Times New Roman;18 pt;Не полужирный;Курсив;Интервал 0 pt"/>
    <w:basedOn w:val="14"/>
    <w:rsid w:val="00406C32"/>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5">
    <w:name w:val="Основной текст (15)_"/>
    <w:basedOn w:val="a0"/>
    <w:link w:val="150"/>
    <w:rsid w:val="00406C32"/>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basedOn w:val="15"/>
    <w:rsid w:val="00406C32"/>
    <w:rPr>
      <w:rFonts w:ascii="Microsoft Sans Serif" w:eastAsia="Microsoft Sans Serif" w:hAnsi="Microsoft Sans Serif" w:cs="Microsoft Sans Serif"/>
      <w:i/>
      <w:iCs/>
      <w:color w:val="000000"/>
      <w:spacing w:val="0"/>
      <w:w w:val="100"/>
      <w:position w:val="0"/>
      <w:sz w:val="30"/>
      <w:szCs w:val="30"/>
      <w:shd w:val="clear" w:color="auto" w:fill="FFFFFF"/>
      <w:lang w:val="ru-RU" w:eastAsia="ru-RU" w:bidi="ru-RU"/>
    </w:rPr>
  </w:style>
  <w:style w:type="character" w:customStyle="1" w:styleId="217pt0pt">
    <w:name w:val="Основной текст (2) + 17 pt;Полужирный;Интервал 0 pt"/>
    <w:basedOn w:val="24"/>
    <w:rsid w:val="00406C32"/>
    <w:rPr>
      <w:rFonts w:ascii="Times New Roman" w:eastAsia="Times New Roman" w:hAnsi="Times New Roman" w:cs="Times New Roman"/>
      <w:b/>
      <w:bCs/>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4pt3pt">
    <w:name w:val="Оглавление (2) + 14 pt;Не полужирный;Курсив;Интервал 3 pt"/>
    <w:basedOn w:val="2b"/>
    <w:rsid w:val="00406C32"/>
    <w:rPr>
      <w:rFonts w:ascii="Times New Roman" w:eastAsia="Times New Roman" w:hAnsi="Times New Roman" w:cs="Times New Roman"/>
      <w:b/>
      <w:bCs/>
      <w:i/>
      <w:iCs/>
      <w:color w:val="000000"/>
      <w:spacing w:val="70"/>
      <w:w w:val="100"/>
      <w:position w:val="0"/>
      <w:sz w:val="28"/>
      <w:szCs w:val="28"/>
      <w:shd w:val="clear" w:color="auto" w:fill="FFFFFF"/>
      <w:lang w:val="en-US" w:eastAsia="en-US" w:bidi="en-US"/>
    </w:rPr>
  </w:style>
  <w:style w:type="character" w:customStyle="1" w:styleId="1114pt3pt">
    <w:name w:val="Основной текст (11) + 14 pt;Не полужирный;Курсив;Интервал 3 pt"/>
    <w:basedOn w:val="110"/>
    <w:rsid w:val="00406C32"/>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fa">
    <w:name w:val="Колонтитул + Полужирный"/>
    <w:basedOn w:val="a8"/>
    <w:rsid w:val="00406C32"/>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0"/>
    <w:rsid w:val="00406C3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0"/>
    <w:rsid w:val="00406C32"/>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740">
    <w:name w:val="Заголовок №7 (4)_"/>
    <w:basedOn w:val="a0"/>
    <w:link w:val="741"/>
    <w:rsid w:val="00406C32"/>
    <w:rPr>
      <w:rFonts w:ascii="Times New Roman" w:eastAsia="Times New Roman" w:hAnsi="Times New Roman" w:cs="Times New Roman"/>
      <w:b/>
      <w:bCs/>
      <w:sz w:val="24"/>
      <w:szCs w:val="24"/>
      <w:shd w:val="clear" w:color="auto" w:fill="FFFFFF"/>
    </w:rPr>
  </w:style>
  <w:style w:type="character" w:customStyle="1" w:styleId="7414pt1pt">
    <w:name w:val="Заголовок №7 (4) + 14 pt;Не полужирный;Курсив;Интервал 1 pt"/>
    <w:basedOn w:val="740"/>
    <w:rsid w:val="00406C32"/>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42">
    <w:name w:val="Оглавление (4)_"/>
    <w:basedOn w:val="a0"/>
    <w:link w:val="43"/>
    <w:rsid w:val="00406C32"/>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2"/>
    <w:rsid w:val="00406C32"/>
    <w:rPr>
      <w:rFonts w:ascii="Cambria" w:eastAsia="Cambria" w:hAnsi="Cambria" w:cs="Cambria"/>
      <w:b/>
      <w:bCs/>
      <w:i/>
      <w:iCs/>
      <w:color w:val="000000"/>
      <w:spacing w:val="0"/>
      <w:w w:val="100"/>
      <w:position w:val="0"/>
      <w:sz w:val="36"/>
      <w:szCs w:val="36"/>
      <w:shd w:val="clear" w:color="auto" w:fill="FFFFFF"/>
      <w:lang w:val="ru-RU" w:eastAsia="ru-RU" w:bidi="ru-RU"/>
    </w:rPr>
  </w:style>
  <w:style w:type="character" w:customStyle="1" w:styleId="51">
    <w:name w:val="Оглавление (5)_"/>
    <w:basedOn w:val="a0"/>
    <w:link w:val="52"/>
    <w:rsid w:val="00406C32"/>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1"/>
    <w:rsid w:val="00406C32"/>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6">
    <w:name w:val="Основной текст (16)_"/>
    <w:basedOn w:val="a0"/>
    <w:link w:val="160"/>
    <w:rsid w:val="00406C32"/>
    <w:rPr>
      <w:rFonts w:ascii="Times New Roman" w:eastAsia="Times New Roman" w:hAnsi="Times New Roman" w:cs="Times New Roman"/>
      <w:b/>
      <w:bCs/>
      <w:spacing w:val="30"/>
      <w:sz w:val="21"/>
      <w:szCs w:val="21"/>
      <w:shd w:val="clear" w:color="auto" w:fill="FFFFFF"/>
    </w:rPr>
  </w:style>
  <w:style w:type="character" w:customStyle="1" w:styleId="16Consolas16pt0pt">
    <w:name w:val="Основной текст (16) + Consolas;16 pt;Не полужирный;Курсив;Интервал 0 pt"/>
    <w:basedOn w:val="16"/>
    <w:rsid w:val="00406C32"/>
    <w:rPr>
      <w:rFonts w:ascii="Consolas" w:eastAsia="Consolas" w:hAnsi="Consolas" w:cs="Consolas"/>
      <w:b/>
      <w:bCs/>
      <w:i/>
      <w:iCs/>
      <w:color w:val="000000"/>
      <w:spacing w:val="0"/>
      <w:w w:val="100"/>
      <w:position w:val="0"/>
      <w:sz w:val="32"/>
      <w:szCs w:val="32"/>
      <w:shd w:val="clear" w:color="auto" w:fill="FFFFFF"/>
      <w:lang w:val="ru-RU" w:eastAsia="ru-RU" w:bidi="ru-RU"/>
    </w:rPr>
  </w:style>
  <w:style w:type="character" w:customStyle="1" w:styleId="17">
    <w:name w:val="Основной текст (17)_"/>
    <w:basedOn w:val="a0"/>
    <w:link w:val="170"/>
    <w:rsid w:val="00406C32"/>
    <w:rPr>
      <w:rFonts w:ascii="Times New Roman" w:eastAsia="Times New Roman" w:hAnsi="Times New Roman" w:cs="Times New Roman"/>
      <w:b/>
      <w:bCs/>
      <w:sz w:val="28"/>
      <w:szCs w:val="28"/>
      <w:shd w:val="clear" w:color="auto" w:fill="FFFFFF"/>
      <w:lang w:val="en-US" w:bidi="en-US"/>
    </w:rPr>
  </w:style>
  <w:style w:type="character" w:customStyle="1" w:styleId="17Cambria11pt1pt">
    <w:name w:val="Основной текст (17) + Cambria;11 pt;Не полужирный;Курсив;Интервал 1 pt"/>
    <w:basedOn w:val="17"/>
    <w:rsid w:val="00406C32"/>
    <w:rPr>
      <w:rFonts w:ascii="Cambria" w:eastAsia="Cambria" w:hAnsi="Cambria" w:cs="Cambria"/>
      <w:b/>
      <w:bCs/>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sid w:val="00406C32"/>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111pt0">
    <w:name w:val="Основной текст (11) + Малые прописные;Интервал 1 pt"/>
    <w:basedOn w:val="110"/>
    <w:rsid w:val="00406C32"/>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406C32"/>
    <w:rPr>
      <w:rFonts w:ascii="Times New Roman" w:eastAsia="Times New Roman" w:hAnsi="Times New Roman" w:cs="Times New Roman"/>
      <w:sz w:val="26"/>
      <w:szCs w:val="26"/>
      <w:shd w:val="clear" w:color="auto" w:fill="FFFFFF"/>
    </w:rPr>
  </w:style>
  <w:style w:type="character" w:customStyle="1" w:styleId="7511pt1pt">
    <w:name w:val="Заголовок №7 (5) + 11 pt;Полужирный;Курсив;Интервал 1 pt"/>
    <w:basedOn w:val="75"/>
    <w:rsid w:val="00406C32"/>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212pt1pt">
    <w:name w:val="Основной текст (2) + 12 pt;Полужирный;Интервал 1 pt"/>
    <w:basedOn w:val="24"/>
    <w:rsid w:val="00406C32"/>
    <w:rPr>
      <w:rFonts w:ascii="Times New Roman" w:eastAsia="Times New Roman" w:hAnsi="Times New Roman" w:cs="Times New Roman"/>
      <w:b/>
      <w:bCs/>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14pt1pt0">
    <w:name w:val="Основной текст (2) + 14 pt;Курсив;Интервал 1 pt"/>
    <w:basedOn w:val="24"/>
    <w:rsid w:val="00406C3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23pt">
    <w:name w:val="Основной текст (2) + 23 pt"/>
    <w:basedOn w:val="24"/>
    <w:rsid w:val="00406C32"/>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character" w:customStyle="1" w:styleId="212pt1pt0">
    <w:name w:val="Основной текст (2) + 12 pt;Полужирный;Малые прописные;Интервал 1 pt"/>
    <w:basedOn w:val="24"/>
    <w:rsid w:val="00406C32"/>
    <w:rPr>
      <w:rFonts w:ascii="Times New Roman" w:eastAsia="Times New Roman" w:hAnsi="Times New Roman" w:cs="Times New Roman"/>
      <w:b/>
      <w:bCs/>
      <w:i w:val="0"/>
      <w:iCs w:val="0"/>
      <w:smallCaps/>
      <w:strike w:val="0"/>
      <w:color w:val="000000"/>
      <w:spacing w:val="30"/>
      <w:w w:val="100"/>
      <w:position w:val="0"/>
      <w:sz w:val="24"/>
      <w:szCs w:val="24"/>
      <w:u w:val="none"/>
      <w:shd w:val="clear" w:color="auto" w:fill="FFFFFF"/>
      <w:lang w:val="ru-RU" w:eastAsia="ru-RU" w:bidi="ru-RU"/>
    </w:rPr>
  </w:style>
  <w:style w:type="character" w:customStyle="1" w:styleId="-2pt">
    <w:name w:val="Оглавление + Интервал -2 pt"/>
    <w:basedOn w:val="83"/>
    <w:rsid w:val="00406C32"/>
    <w:rPr>
      <w:rFonts w:ascii="Times New Roman" w:eastAsia="Times New Roman" w:hAnsi="Times New Roman" w:cs="Times New Roman"/>
      <w:color w:val="000000"/>
      <w:spacing w:val="-40"/>
      <w:w w:val="100"/>
      <w:position w:val="0"/>
      <w:sz w:val="26"/>
      <w:szCs w:val="26"/>
      <w:shd w:val="clear" w:color="auto" w:fill="FFFFFF"/>
      <w:lang w:val="en-US" w:eastAsia="en-US" w:bidi="en-US"/>
    </w:rPr>
  </w:style>
  <w:style w:type="character" w:customStyle="1" w:styleId="63">
    <w:name w:val="Оглавление (6)_"/>
    <w:basedOn w:val="a0"/>
    <w:link w:val="64"/>
    <w:rsid w:val="00406C32"/>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3"/>
    <w:rsid w:val="00406C32"/>
    <w:rPr>
      <w:rFonts w:ascii="Impact" w:eastAsia="Impact" w:hAnsi="Impact" w:cs="Impact"/>
      <w:b/>
      <w:bCs/>
      <w:i/>
      <w:iCs/>
      <w:color w:val="000000"/>
      <w:spacing w:val="40"/>
      <w:w w:val="100"/>
      <w:position w:val="0"/>
      <w:sz w:val="21"/>
      <w:szCs w:val="21"/>
      <w:shd w:val="clear" w:color="auto" w:fill="FFFFFF"/>
      <w:lang w:val="ru-RU" w:eastAsia="ru-RU" w:bidi="ru-RU"/>
    </w:rPr>
  </w:style>
  <w:style w:type="character" w:customStyle="1" w:styleId="TimesNewRoman75pt">
    <w:name w:val="Колонтитул + Times New Roman;7;5 pt"/>
    <w:basedOn w:val="a8"/>
    <w:rsid w:val="00406C3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0"/>
    <w:rsid w:val="00406C32"/>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0"/>
    <w:rsid w:val="00406C32"/>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0"/>
    <w:rsid w:val="00406C32"/>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76">
    <w:name w:val="Оглавление (7)_"/>
    <w:basedOn w:val="a0"/>
    <w:link w:val="77"/>
    <w:rsid w:val="00406C32"/>
    <w:rPr>
      <w:rFonts w:ascii="Impact" w:eastAsia="Impact" w:hAnsi="Impact" w:cs="Impact"/>
      <w:sz w:val="26"/>
      <w:szCs w:val="26"/>
      <w:shd w:val="clear" w:color="auto" w:fill="FFFFFF"/>
    </w:rPr>
  </w:style>
  <w:style w:type="character" w:customStyle="1" w:styleId="715pt">
    <w:name w:val="Оглавление (7) + 15 pt;Курсив"/>
    <w:basedOn w:val="76"/>
    <w:rsid w:val="00406C32"/>
    <w:rPr>
      <w:rFonts w:ascii="Impact" w:eastAsia="Impact" w:hAnsi="Impact" w:cs="Impact"/>
      <w:i/>
      <w:iCs/>
      <w:color w:val="000000"/>
      <w:spacing w:val="0"/>
      <w:w w:val="100"/>
      <w:position w:val="0"/>
      <w:sz w:val="30"/>
      <w:szCs w:val="30"/>
      <w:shd w:val="clear" w:color="auto" w:fill="FFFFFF"/>
      <w:lang w:val="ru-RU" w:eastAsia="ru-RU" w:bidi="ru-RU"/>
    </w:rPr>
  </w:style>
  <w:style w:type="character" w:customStyle="1" w:styleId="85">
    <w:name w:val="Оглавление (8)_"/>
    <w:basedOn w:val="a0"/>
    <w:link w:val="86"/>
    <w:rsid w:val="00406C32"/>
    <w:rPr>
      <w:rFonts w:ascii="Times New Roman" w:eastAsia="Times New Roman" w:hAnsi="Times New Roman" w:cs="Times New Roman"/>
      <w:sz w:val="32"/>
      <w:szCs w:val="32"/>
      <w:shd w:val="clear" w:color="auto" w:fill="FFFFFF"/>
    </w:rPr>
  </w:style>
  <w:style w:type="character" w:customStyle="1" w:styleId="818pt">
    <w:name w:val="Оглавление (8) + 18 pt;Полужирный;Курсив"/>
    <w:basedOn w:val="85"/>
    <w:rsid w:val="00406C32"/>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113pt">
    <w:name w:val="Основной текст (11) + 13 pt;Не полужирный"/>
    <w:basedOn w:val="110"/>
    <w:rsid w:val="00406C3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0"/>
    <w:rsid w:val="00406C32"/>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406C32"/>
    <w:rPr>
      <w:rFonts w:ascii="Times New Roman" w:eastAsia="Times New Roman" w:hAnsi="Times New Roman" w:cs="Times New Roman"/>
      <w:sz w:val="32"/>
      <w:szCs w:val="32"/>
      <w:shd w:val="clear" w:color="auto" w:fill="FFFFFF"/>
    </w:rPr>
  </w:style>
  <w:style w:type="character" w:customStyle="1" w:styleId="8218pt">
    <w:name w:val="Заголовок №8 (2) + 18 pt;Полужирный;Курсив"/>
    <w:basedOn w:val="820"/>
    <w:rsid w:val="00406C32"/>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sid w:val="00406C32"/>
    <w:rPr>
      <w:rFonts w:ascii="Times New Roman" w:eastAsia="Times New Roman" w:hAnsi="Times New Roman" w:cs="Times New Roman"/>
      <w:smallCaps/>
      <w:color w:val="000000"/>
      <w:spacing w:val="0"/>
      <w:w w:val="100"/>
      <w:position w:val="0"/>
      <w:sz w:val="32"/>
      <w:szCs w:val="32"/>
      <w:shd w:val="clear" w:color="auto" w:fill="FFFFFF"/>
      <w:lang w:val="ru-RU" w:eastAsia="ru-RU" w:bidi="ru-RU"/>
    </w:rPr>
  </w:style>
  <w:style w:type="character" w:customStyle="1" w:styleId="18">
    <w:name w:val="Основной текст (18)_"/>
    <w:basedOn w:val="a0"/>
    <w:rsid w:val="00406C32"/>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4"/>
    <w:rsid w:val="00406C32"/>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pt0">
    <w:name w:val="Основной текст (2) + Малые прописные;Интервал 1 pt"/>
    <w:basedOn w:val="24"/>
    <w:rsid w:val="00406C32"/>
    <w:rPr>
      <w:rFonts w:ascii="Times New Roman" w:eastAsia="Times New Roman" w:hAnsi="Times New Roman" w:cs="Times New Roman"/>
      <w:b w:val="0"/>
      <w:bCs w:val="0"/>
      <w:i w:val="0"/>
      <w:iCs w:val="0"/>
      <w:smallCaps/>
      <w:strike w:val="0"/>
      <w:color w:val="000000"/>
      <w:spacing w:val="30"/>
      <w:w w:val="100"/>
      <w:position w:val="0"/>
      <w:sz w:val="26"/>
      <w:szCs w:val="26"/>
      <w:u w:val="none"/>
      <w:shd w:val="clear" w:color="auto" w:fill="FFFFFF"/>
      <w:lang w:val="ru-RU" w:eastAsia="ru-RU" w:bidi="ru-RU"/>
    </w:rPr>
  </w:style>
  <w:style w:type="character" w:customStyle="1" w:styleId="2Impact1pt">
    <w:name w:val="Основной текст (2) + Impact;Интервал 1 pt"/>
    <w:basedOn w:val="24"/>
    <w:rsid w:val="00406C32"/>
    <w:rPr>
      <w:rFonts w:ascii="Impact" w:eastAsia="Impact" w:hAnsi="Impact" w:cs="Impact"/>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406C32"/>
    <w:rPr>
      <w:rFonts w:ascii="Times New Roman" w:eastAsia="Times New Roman" w:hAnsi="Times New Roman" w:cs="Times New Roman"/>
      <w:b/>
      <w:bCs/>
      <w:i/>
      <w:iCs/>
      <w:spacing w:val="30"/>
      <w:shd w:val="clear" w:color="auto" w:fill="FFFFFF"/>
    </w:rPr>
  </w:style>
  <w:style w:type="character" w:customStyle="1" w:styleId="212pt2pt">
    <w:name w:val="Основной текст (2) + 12 pt;Курсив;Интервал 2 pt"/>
    <w:basedOn w:val="24"/>
    <w:rsid w:val="00406C32"/>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212pt0">
    <w:name w:val="Основной текст (2) + 12 pt;Полужирный;Малые прописные"/>
    <w:basedOn w:val="24"/>
    <w:rsid w:val="00406C32"/>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1813pt1pt">
    <w:name w:val="Основной текст (18) + 13 pt;Курсив;Интервал 1 pt"/>
    <w:basedOn w:val="18"/>
    <w:rsid w:val="00406C32"/>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406C32"/>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406C32"/>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406C32"/>
    <w:rPr>
      <w:rFonts w:ascii="Times New Roman" w:eastAsia="Times New Roman" w:hAnsi="Times New Roman" w:cs="Times New Roman"/>
      <w:b/>
      <w:bCs/>
      <w:sz w:val="24"/>
      <w:szCs w:val="24"/>
      <w:shd w:val="clear" w:color="auto" w:fill="FFFFFF"/>
    </w:rPr>
  </w:style>
  <w:style w:type="character" w:customStyle="1" w:styleId="9Corbel18pt">
    <w:name w:val="Оглавление (9) + Corbel;18 pt;Не полужирный;Курсив"/>
    <w:basedOn w:val="91"/>
    <w:rsid w:val="00406C32"/>
    <w:rPr>
      <w:rFonts w:ascii="Corbel" w:eastAsia="Corbel" w:hAnsi="Corbel" w:cs="Corbel"/>
      <w:b/>
      <w:bCs/>
      <w:i/>
      <w:iCs/>
      <w:color w:val="000000"/>
      <w:spacing w:val="0"/>
      <w:w w:val="100"/>
      <w:position w:val="0"/>
      <w:sz w:val="36"/>
      <w:szCs w:val="36"/>
      <w:shd w:val="clear" w:color="auto" w:fill="FFFFFF"/>
      <w:lang w:val="ru-RU" w:eastAsia="ru-RU" w:bidi="ru-RU"/>
    </w:rPr>
  </w:style>
  <w:style w:type="character" w:customStyle="1" w:styleId="1813pt0">
    <w:name w:val="Основной текст (18) + 13 pt;Курсив"/>
    <w:basedOn w:val="18"/>
    <w:rsid w:val="00406C32"/>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0"/>
    <w:link w:val="103"/>
    <w:rsid w:val="00406C32"/>
    <w:rPr>
      <w:rFonts w:ascii="Impact" w:eastAsia="Impact" w:hAnsi="Impact" w:cs="Impact"/>
      <w:sz w:val="26"/>
      <w:szCs w:val="26"/>
      <w:shd w:val="clear" w:color="auto" w:fill="FFFFFF"/>
    </w:rPr>
  </w:style>
  <w:style w:type="character" w:customStyle="1" w:styleId="10Corbel25pt">
    <w:name w:val="Оглавление (10) + Corbel;25 pt;Курсив"/>
    <w:basedOn w:val="102"/>
    <w:rsid w:val="00406C32"/>
    <w:rPr>
      <w:rFonts w:ascii="Corbel" w:eastAsia="Corbel" w:hAnsi="Corbel" w:cs="Corbel"/>
      <w:i/>
      <w:iCs/>
      <w:color w:val="000000"/>
      <w:spacing w:val="0"/>
      <w:w w:val="100"/>
      <w:position w:val="0"/>
      <w:sz w:val="50"/>
      <w:szCs w:val="50"/>
      <w:shd w:val="clear" w:color="auto" w:fill="FFFFFF"/>
      <w:lang w:val="ru-RU" w:eastAsia="ru-RU" w:bidi="ru-RU"/>
    </w:rPr>
  </w:style>
  <w:style w:type="character" w:customStyle="1" w:styleId="11pt">
    <w:name w:val="Оглавление + 11 pt;Полужирный;Курсив"/>
    <w:basedOn w:val="83"/>
    <w:rsid w:val="00406C32"/>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760">
    <w:name w:val="Заголовок №7 (6)_"/>
    <w:basedOn w:val="a0"/>
    <w:link w:val="761"/>
    <w:rsid w:val="00406C32"/>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406C32"/>
    <w:rPr>
      <w:rFonts w:ascii="Microsoft Sans Serif" w:eastAsia="Microsoft Sans Serif" w:hAnsi="Microsoft Sans Serif" w:cs="Microsoft Sans Serif"/>
      <w:i/>
      <w:iCs/>
      <w:color w:val="000000"/>
      <w:spacing w:val="30"/>
      <w:w w:val="100"/>
      <w:position w:val="0"/>
      <w:sz w:val="32"/>
      <w:szCs w:val="32"/>
      <w:shd w:val="clear" w:color="auto" w:fill="FFFFFF"/>
      <w:lang w:val="ru-RU" w:eastAsia="ru-RU" w:bidi="ru-RU"/>
    </w:rPr>
  </w:style>
  <w:style w:type="character" w:customStyle="1" w:styleId="620">
    <w:name w:val="Заголовок №6 (2)_"/>
    <w:basedOn w:val="a0"/>
    <w:link w:val="621"/>
    <w:rsid w:val="00406C32"/>
    <w:rPr>
      <w:rFonts w:ascii="Times New Roman" w:eastAsia="Times New Roman" w:hAnsi="Times New Roman" w:cs="Times New Roman"/>
      <w:sz w:val="26"/>
      <w:szCs w:val="26"/>
      <w:shd w:val="clear" w:color="auto" w:fill="FFFFFF"/>
      <w:lang w:val="en-US" w:bidi="en-US"/>
    </w:rPr>
  </w:style>
  <w:style w:type="character" w:customStyle="1" w:styleId="216pt">
    <w:name w:val="Основной текст (2) + 16 pt;Полужирный"/>
    <w:basedOn w:val="24"/>
    <w:rsid w:val="00406C32"/>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7pt">
    <w:name w:val="Основной текст (2) + 17 pt;Полужирный"/>
    <w:basedOn w:val="24"/>
    <w:rsid w:val="00406C32"/>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Cambria17pt-1pt">
    <w:name w:val="Основной текст (2) + Cambria;17 pt;Интервал -1 pt"/>
    <w:basedOn w:val="24"/>
    <w:rsid w:val="00406C32"/>
    <w:rPr>
      <w:rFonts w:ascii="Cambria" w:eastAsia="Cambria" w:hAnsi="Cambria" w:cs="Cambria"/>
      <w:b w:val="0"/>
      <w:bCs w:val="0"/>
      <w:i w:val="0"/>
      <w:iCs w:val="0"/>
      <w:smallCaps w:val="0"/>
      <w:strike w:val="0"/>
      <w:color w:val="000000"/>
      <w:spacing w:val="-20"/>
      <w:w w:val="100"/>
      <w:position w:val="0"/>
      <w:sz w:val="34"/>
      <w:szCs w:val="34"/>
      <w:u w:val="none"/>
      <w:shd w:val="clear" w:color="auto" w:fill="FFFFFF"/>
      <w:lang w:val="ru-RU" w:eastAsia="ru-RU" w:bidi="ru-RU"/>
    </w:rPr>
  </w:style>
  <w:style w:type="character" w:customStyle="1" w:styleId="200">
    <w:name w:val="Основной текст (20)_"/>
    <w:basedOn w:val="a0"/>
    <w:link w:val="201"/>
    <w:rsid w:val="00406C32"/>
    <w:rPr>
      <w:rFonts w:ascii="Times New Roman" w:eastAsia="Times New Roman" w:hAnsi="Times New Roman" w:cs="Times New Roman"/>
      <w:sz w:val="11"/>
      <w:szCs w:val="11"/>
      <w:shd w:val="clear" w:color="auto" w:fill="FFFFFF"/>
    </w:rPr>
  </w:style>
  <w:style w:type="character" w:customStyle="1" w:styleId="MicrosoftSansSerif45pt">
    <w:name w:val="Колонтитул + Microsoft Sans Serif;4;5 pt"/>
    <w:basedOn w:val="a8"/>
    <w:rsid w:val="00406C32"/>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406C32"/>
    <w:rPr>
      <w:rFonts w:ascii="Times New Roman" w:eastAsia="Times New Roman" w:hAnsi="Times New Roman" w:cs="Times New Roman"/>
      <w:i/>
      <w:iCs/>
      <w:spacing w:val="30"/>
      <w:sz w:val="28"/>
      <w:szCs w:val="28"/>
      <w:shd w:val="clear" w:color="auto" w:fill="FFFFFF"/>
    </w:rPr>
  </w:style>
  <w:style w:type="character" w:customStyle="1" w:styleId="214pt0">
    <w:name w:val="Основной текст (2) + 14 pt;Полужирный"/>
    <w:basedOn w:val="24"/>
    <w:rsid w:val="00406C3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LucidaSansUnicode14pt-2pt">
    <w:name w:val="Основной текст (2) + Lucida Sans Unicode;14 pt;Полужирный;Курсив;Интервал -2 pt"/>
    <w:basedOn w:val="24"/>
    <w:rsid w:val="00406C32"/>
    <w:rPr>
      <w:rFonts w:ascii="Lucida Sans Unicode" w:eastAsia="Lucida Sans Unicode" w:hAnsi="Lucida Sans Unicode" w:cs="Lucida Sans Unicode"/>
      <w:b/>
      <w:bCs/>
      <w:i/>
      <w:iCs/>
      <w:smallCaps w:val="0"/>
      <w:strike w:val="0"/>
      <w:color w:val="000000"/>
      <w:spacing w:val="-50"/>
      <w:w w:val="100"/>
      <w:position w:val="0"/>
      <w:sz w:val="28"/>
      <w:szCs w:val="28"/>
      <w:u w:val="none"/>
      <w:shd w:val="clear" w:color="auto" w:fill="FFFFFF"/>
      <w:lang w:val="ru-RU" w:eastAsia="ru-RU" w:bidi="ru-RU"/>
    </w:rPr>
  </w:style>
  <w:style w:type="character" w:customStyle="1" w:styleId="285pt0pt">
    <w:name w:val="Основной текст (2) + 8;5 pt;Полужирный;Курсив;Интервал 0 pt"/>
    <w:basedOn w:val="24"/>
    <w:rsid w:val="00406C32"/>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ru-RU" w:eastAsia="ru-RU" w:bidi="ru-RU"/>
    </w:rPr>
  </w:style>
  <w:style w:type="character" w:customStyle="1" w:styleId="1817pt">
    <w:name w:val="Основной текст (18) + 17 pt;Не полужирный"/>
    <w:basedOn w:val="18"/>
    <w:rsid w:val="00406C32"/>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21pt">
    <w:name w:val="Основной текст (2) + Cambria;21 pt"/>
    <w:basedOn w:val="24"/>
    <w:rsid w:val="00406C32"/>
    <w:rPr>
      <w:rFonts w:ascii="Cambria" w:eastAsia="Cambria" w:hAnsi="Cambria" w:cs="Cambria"/>
      <w:b w:val="0"/>
      <w:bCs w:val="0"/>
      <w:i w:val="0"/>
      <w:iCs w:val="0"/>
      <w:smallCaps w:val="0"/>
      <w:strike w:val="0"/>
      <w:color w:val="000000"/>
      <w:spacing w:val="0"/>
      <w:w w:val="100"/>
      <w:position w:val="0"/>
      <w:sz w:val="42"/>
      <w:szCs w:val="42"/>
      <w:u w:val="none"/>
      <w:shd w:val="clear" w:color="auto" w:fill="FFFFFF"/>
      <w:lang w:val="ru-RU" w:eastAsia="ru-RU" w:bidi="ru-RU"/>
    </w:rPr>
  </w:style>
  <w:style w:type="character" w:customStyle="1" w:styleId="21pt1">
    <w:name w:val="Основной текст (2) + Полужирный;Курсив;Интервал 1 pt"/>
    <w:basedOn w:val="24"/>
    <w:rsid w:val="00406C32"/>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eastAsia="ru-RU" w:bidi="ru-RU"/>
    </w:rPr>
  </w:style>
  <w:style w:type="character" w:customStyle="1" w:styleId="53">
    <w:name w:val="Заголовок №5_"/>
    <w:basedOn w:val="a0"/>
    <w:link w:val="54"/>
    <w:rsid w:val="00406C32"/>
    <w:rPr>
      <w:rFonts w:ascii="Times New Roman" w:eastAsia="Times New Roman" w:hAnsi="Times New Roman" w:cs="Times New Roman"/>
      <w:b/>
      <w:bCs/>
      <w:spacing w:val="30"/>
      <w:sz w:val="24"/>
      <w:szCs w:val="24"/>
      <w:shd w:val="clear" w:color="auto" w:fill="FFFFFF"/>
    </w:rPr>
  </w:style>
  <w:style w:type="character" w:customStyle="1" w:styleId="514pt">
    <w:name w:val="Заголовок №5 + 14 pt;Не полужирный;Курсив"/>
    <w:basedOn w:val="53"/>
    <w:rsid w:val="00406C32"/>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113">
    <w:name w:val="Оглавление (11)_"/>
    <w:basedOn w:val="a0"/>
    <w:link w:val="114"/>
    <w:rsid w:val="00406C32"/>
    <w:rPr>
      <w:rFonts w:ascii="Times New Roman" w:eastAsia="Times New Roman" w:hAnsi="Times New Roman" w:cs="Times New Roman"/>
      <w:b/>
      <w:bCs/>
      <w:sz w:val="28"/>
      <w:szCs w:val="28"/>
      <w:shd w:val="clear" w:color="auto" w:fill="FFFFFF"/>
    </w:rPr>
  </w:style>
  <w:style w:type="character" w:customStyle="1" w:styleId="1113pt1pt">
    <w:name w:val="Оглавление (11) + 13 pt;Курсив;Интервал 1 pt"/>
    <w:basedOn w:val="113"/>
    <w:rsid w:val="00406C32"/>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20pt0">
    <w:name w:val="Основной текст (2) + Интервал 0 pt"/>
    <w:basedOn w:val="24"/>
    <w:rsid w:val="00406C32"/>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11pt3pt">
    <w:name w:val="Основной текст (2) + 11 pt;Полужирный;Курсив;Интервал 3 pt"/>
    <w:basedOn w:val="24"/>
    <w:rsid w:val="00406C32"/>
    <w:rPr>
      <w:rFonts w:ascii="Times New Roman" w:eastAsia="Times New Roman" w:hAnsi="Times New Roman" w:cs="Times New Roman"/>
      <w:b/>
      <w:bCs/>
      <w:i/>
      <w:iCs/>
      <w:smallCaps w:val="0"/>
      <w:strike w:val="0"/>
      <w:color w:val="000000"/>
      <w:spacing w:val="60"/>
      <w:w w:val="100"/>
      <w:position w:val="0"/>
      <w:sz w:val="22"/>
      <w:szCs w:val="22"/>
      <w:u w:val="none"/>
      <w:shd w:val="clear" w:color="auto" w:fill="FFFFFF"/>
      <w:lang w:val="ru-RU" w:eastAsia="ru-RU" w:bidi="ru-RU"/>
    </w:rPr>
  </w:style>
  <w:style w:type="character" w:customStyle="1" w:styleId="23pt-1pt">
    <w:name w:val="Оглавление + 23 pt;Интервал -1 pt"/>
    <w:basedOn w:val="83"/>
    <w:rsid w:val="00406C32"/>
    <w:rPr>
      <w:rFonts w:ascii="Times New Roman" w:eastAsia="Times New Roman" w:hAnsi="Times New Roman" w:cs="Times New Roman"/>
      <w:color w:val="000000"/>
      <w:spacing w:val="-20"/>
      <w:w w:val="100"/>
      <w:position w:val="0"/>
      <w:sz w:val="46"/>
      <w:szCs w:val="46"/>
      <w:shd w:val="clear" w:color="auto" w:fill="FFFFFF"/>
      <w:lang w:val="en-US" w:eastAsia="en-US" w:bidi="en-US"/>
    </w:rPr>
  </w:style>
  <w:style w:type="character" w:customStyle="1" w:styleId="18FranklinGothicHeavy13pt">
    <w:name w:val="Основной текст (18) + Franklin Gothic Heavy;13 pt"/>
    <w:basedOn w:val="18"/>
    <w:rsid w:val="00406C32"/>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406C3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406C32"/>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0">
    <w:name w:val="Основной текст (18)"/>
    <w:basedOn w:val="18"/>
    <w:rsid w:val="00406C3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3"/>
    <w:rsid w:val="00406C32"/>
    <w:rPr>
      <w:rFonts w:ascii="Times New Roman" w:eastAsia="Times New Roman" w:hAnsi="Times New Roman" w:cs="Times New Roman"/>
      <w:b/>
      <w:bCs/>
      <w:i/>
      <w:iCs/>
      <w:smallCaps/>
      <w:color w:val="000000"/>
      <w:spacing w:val="20"/>
      <w:w w:val="100"/>
      <w:position w:val="0"/>
      <w:sz w:val="26"/>
      <w:szCs w:val="26"/>
      <w:shd w:val="clear" w:color="auto" w:fill="FFFFFF"/>
      <w:lang w:val="en-US" w:eastAsia="en-US" w:bidi="en-US"/>
    </w:rPr>
  </w:style>
  <w:style w:type="character" w:customStyle="1" w:styleId="122">
    <w:name w:val="Оглавление (12)_"/>
    <w:basedOn w:val="a0"/>
    <w:link w:val="123"/>
    <w:rsid w:val="00406C32"/>
    <w:rPr>
      <w:rFonts w:ascii="Times New Roman" w:eastAsia="Times New Roman" w:hAnsi="Times New Roman" w:cs="Times New Roman"/>
      <w:w w:val="50"/>
      <w:sz w:val="30"/>
      <w:szCs w:val="30"/>
      <w:shd w:val="clear" w:color="auto" w:fill="FFFFFF"/>
    </w:rPr>
  </w:style>
  <w:style w:type="character" w:customStyle="1" w:styleId="12LucidaSansUnicode14pt100">
    <w:name w:val="Оглавление (12) + Lucida Sans Unicode;14 pt;Курсив;Масштаб 100%"/>
    <w:basedOn w:val="122"/>
    <w:rsid w:val="00406C32"/>
    <w:rPr>
      <w:rFonts w:ascii="Lucida Sans Unicode" w:eastAsia="Lucida Sans Unicode" w:hAnsi="Lucida Sans Unicode" w:cs="Lucida Sans Unicode"/>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1"/>
    <w:rsid w:val="00406C32"/>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813pt2">
    <w:name w:val="Основной текст (18) + 13 pt;Не полужирный"/>
    <w:basedOn w:val="18"/>
    <w:rsid w:val="00406C3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11pt1pt">
    <w:name w:val="Основной текст (18) + 11 pt;Курсив;Интервал 1 pt"/>
    <w:basedOn w:val="18"/>
    <w:rsid w:val="00406C32"/>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1">
    <w:name w:val="Основной текст (18) + Малые прописные"/>
    <w:basedOn w:val="18"/>
    <w:rsid w:val="00406C32"/>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Cambria115pt">
    <w:name w:val="Основной текст (2) + Cambria;11;5 pt"/>
    <w:basedOn w:val="24"/>
    <w:rsid w:val="00406C32"/>
    <w:rPr>
      <w:rFonts w:ascii="Cambria" w:eastAsia="Cambria" w:hAnsi="Cambria" w:cs="Cambri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2">
    <w:name w:val="Основной текст (2) + 11 pt;Полужирный;Курсив;Малые прописные"/>
    <w:basedOn w:val="24"/>
    <w:rsid w:val="00406C32"/>
    <w:rPr>
      <w:rFonts w:ascii="Times New Roman" w:eastAsia="Times New Roman" w:hAnsi="Times New Roman" w:cs="Times New Roman"/>
      <w:b/>
      <w:bCs/>
      <w:i/>
      <w:iCs/>
      <w:smallCaps/>
      <w:strike w:val="0"/>
      <w:color w:val="000000"/>
      <w:spacing w:val="0"/>
      <w:w w:val="100"/>
      <w:position w:val="0"/>
      <w:sz w:val="22"/>
      <w:szCs w:val="22"/>
      <w:u w:val="none"/>
      <w:shd w:val="clear" w:color="auto" w:fill="FFFFFF"/>
      <w:lang w:val="en-US" w:eastAsia="en-US" w:bidi="en-US"/>
    </w:rPr>
  </w:style>
  <w:style w:type="character" w:customStyle="1" w:styleId="1a">
    <w:name w:val="Заголовок №1_"/>
    <w:basedOn w:val="a0"/>
    <w:link w:val="1b"/>
    <w:rsid w:val="00406C32"/>
    <w:rPr>
      <w:rFonts w:ascii="Times New Roman" w:eastAsia="Times New Roman" w:hAnsi="Times New Roman" w:cs="Times New Roman"/>
      <w:b/>
      <w:bCs/>
      <w:sz w:val="24"/>
      <w:szCs w:val="24"/>
      <w:shd w:val="clear" w:color="auto" w:fill="FFFFFF"/>
      <w:lang w:val="en-US" w:bidi="en-US"/>
    </w:rPr>
  </w:style>
  <w:style w:type="character" w:customStyle="1" w:styleId="131">
    <w:name w:val="Оглавление (13)_"/>
    <w:basedOn w:val="a0"/>
    <w:link w:val="132"/>
    <w:rsid w:val="00406C32"/>
    <w:rPr>
      <w:rFonts w:ascii="Impact" w:eastAsia="Impact" w:hAnsi="Impact" w:cs="Impact"/>
      <w:sz w:val="34"/>
      <w:szCs w:val="34"/>
      <w:shd w:val="clear" w:color="auto" w:fill="FFFFFF"/>
    </w:rPr>
  </w:style>
  <w:style w:type="character" w:customStyle="1" w:styleId="133">
    <w:name w:val="Оглавление (13) + Малые прописные"/>
    <w:basedOn w:val="131"/>
    <w:rsid w:val="00406C32"/>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sid w:val="00406C32"/>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14pt1pt">
    <w:name w:val="Оглавление + 14 pt;Курсив;Интервал 1 pt"/>
    <w:basedOn w:val="83"/>
    <w:rsid w:val="00406C32"/>
    <w:rPr>
      <w:rFonts w:ascii="Times New Roman" w:eastAsia="Times New Roman" w:hAnsi="Times New Roman" w:cs="Times New Roman"/>
      <w:i/>
      <w:iCs/>
      <w:color w:val="000000"/>
      <w:spacing w:val="20"/>
      <w:w w:val="100"/>
      <w:position w:val="0"/>
      <w:sz w:val="28"/>
      <w:szCs w:val="28"/>
      <w:shd w:val="clear" w:color="auto" w:fill="FFFFFF"/>
      <w:lang w:val="en-US" w:eastAsia="en-US" w:bidi="en-US"/>
    </w:rPr>
  </w:style>
  <w:style w:type="character" w:customStyle="1" w:styleId="220">
    <w:name w:val="Основной текст (22)_"/>
    <w:basedOn w:val="a0"/>
    <w:link w:val="221"/>
    <w:rsid w:val="00406C32"/>
    <w:rPr>
      <w:rFonts w:ascii="Times New Roman" w:eastAsia="Times New Roman" w:hAnsi="Times New Roman" w:cs="Times New Roman"/>
      <w:b/>
      <w:bCs/>
      <w:spacing w:val="30"/>
      <w:sz w:val="32"/>
      <w:szCs w:val="32"/>
      <w:shd w:val="clear" w:color="auto" w:fill="FFFFFF"/>
    </w:rPr>
  </w:style>
  <w:style w:type="character" w:customStyle="1" w:styleId="22CourierNew1pt">
    <w:name w:val="Основной текст (22) + Courier New;Курсив;Интервал 1 pt"/>
    <w:basedOn w:val="220"/>
    <w:rsid w:val="00406C32"/>
    <w:rPr>
      <w:rFonts w:ascii="Courier New" w:eastAsia="Courier New" w:hAnsi="Courier New" w:cs="Courier New"/>
      <w:b/>
      <w:bCs/>
      <w:i/>
      <w:iCs/>
      <w:color w:val="000000"/>
      <w:spacing w:val="20"/>
      <w:w w:val="100"/>
      <w:position w:val="0"/>
      <w:sz w:val="32"/>
      <w:szCs w:val="32"/>
      <w:shd w:val="clear" w:color="auto" w:fill="FFFFFF"/>
      <w:lang w:val="ru-RU" w:eastAsia="ru-RU" w:bidi="ru-RU"/>
    </w:rPr>
  </w:style>
  <w:style w:type="character" w:customStyle="1" w:styleId="830">
    <w:name w:val="Заголовок №8 (3)_"/>
    <w:basedOn w:val="a0"/>
    <w:link w:val="831"/>
    <w:rsid w:val="00406C32"/>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0"/>
    <w:rsid w:val="00406C32"/>
    <w:rPr>
      <w:rFonts w:ascii="Franklin Gothic Heavy" w:eastAsia="Franklin Gothic Heavy" w:hAnsi="Franklin Gothic Heavy" w:cs="Franklin Gothic Heavy"/>
      <w:b/>
      <w:bCs/>
      <w:i/>
      <w:iCs/>
      <w:color w:val="000000"/>
      <w:spacing w:val="20"/>
      <w:w w:val="100"/>
      <w:position w:val="0"/>
      <w:sz w:val="36"/>
      <w:szCs w:val="36"/>
      <w:shd w:val="clear" w:color="auto" w:fill="FFFFFF"/>
      <w:lang w:val="ru-RU" w:eastAsia="ru-RU" w:bidi="ru-RU"/>
    </w:rPr>
  </w:style>
  <w:style w:type="character" w:customStyle="1" w:styleId="770">
    <w:name w:val="Заголовок №7 (7)_"/>
    <w:basedOn w:val="a0"/>
    <w:link w:val="771"/>
    <w:rsid w:val="00406C32"/>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406C32"/>
    <w:rPr>
      <w:rFonts w:ascii="Courier New" w:eastAsia="Courier New" w:hAnsi="Courier New" w:cs="Courier New"/>
      <w:b/>
      <w:bCs/>
      <w:i/>
      <w:iCs/>
      <w:color w:val="000000"/>
      <w:spacing w:val="-20"/>
      <w:position w:val="0"/>
      <w:sz w:val="36"/>
      <w:szCs w:val="36"/>
      <w:shd w:val="clear" w:color="auto" w:fill="FFFFFF"/>
      <w:lang w:val="ru-RU" w:eastAsia="ru-RU" w:bidi="ru-RU"/>
    </w:rPr>
  </w:style>
  <w:style w:type="character" w:customStyle="1" w:styleId="230">
    <w:name w:val="Основной текст (23)_"/>
    <w:basedOn w:val="a0"/>
    <w:link w:val="231"/>
    <w:rsid w:val="00406C32"/>
    <w:rPr>
      <w:rFonts w:ascii="Times New Roman" w:eastAsia="Times New Roman" w:hAnsi="Times New Roman" w:cs="Times New Roman"/>
      <w:b/>
      <w:bCs/>
      <w:sz w:val="34"/>
      <w:szCs w:val="34"/>
      <w:shd w:val="clear" w:color="auto" w:fill="FFFFFF"/>
    </w:rPr>
  </w:style>
  <w:style w:type="character" w:customStyle="1" w:styleId="240">
    <w:name w:val="Основной текст (24)_"/>
    <w:basedOn w:val="a0"/>
    <w:link w:val="241"/>
    <w:rsid w:val="00406C32"/>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0"/>
    <w:link w:val="251"/>
    <w:rsid w:val="00406C32"/>
    <w:rPr>
      <w:rFonts w:ascii="Times New Roman" w:eastAsia="Times New Roman" w:hAnsi="Times New Roman" w:cs="Times New Roman"/>
      <w:b/>
      <w:bCs/>
      <w:i/>
      <w:iCs/>
      <w:spacing w:val="30"/>
      <w:sz w:val="36"/>
      <w:szCs w:val="36"/>
      <w:shd w:val="clear" w:color="auto" w:fill="FFFFFF"/>
      <w:lang w:val="en-US" w:bidi="en-US"/>
    </w:rPr>
  </w:style>
  <w:style w:type="character" w:customStyle="1" w:styleId="211pt2pt">
    <w:name w:val="Основной текст (2) + 11 pt;Полужирный;Курсив;Интервал 2 pt"/>
    <w:basedOn w:val="24"/>
    <w:rsid w:val="00406C32"/>
    <w:rPr>
      <w:rFonts w:ascii="Times New Roman" w:eastAsia="Times New Roman" w:hAnsi="Times New Roman" w:cs="Times New Roman"/>
      <w:b/>
      <w:bCs/>
      <w:i/>
      <w:iCs/>
      <w:smallCaps w:val="0"/>
      <w:strike w:val="0"/>
      <w:color w:val="000000"/>
      <w:spacing w:val="40"/>
      <w:w w:val="100"/>
      <w:position w:val="0"/>
      <w:sz w:val="22"/>
      <w:szCs w:val="22"/>
      <w:u w:val="none"/>
      <w:shd w:val="clear" w:color="auto" w:fill="FFFFFF"/>
      <w:lang w:val="ru-RU" w:eastAsia="ru-RU" w:bidi="ru-RU"/>
    </w:rPr>
  </w:style>
  <w:style w:type="character" w:customStyle="1" w:styleId="24pt">
    <w:name w:val="Основной текст (2) + 4 pt"/>
    <w:basedOn w:val="24"/>
    <w:rsid w:val="00406C3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Consolas45pt1pt">
    <w:name w:val="Колонтитул + Consolas;4;5 pt;Интервал 1 pt"/>
    <w:basedOn w:val="a8"/>
    <w:rsid w:val="00406C32"/>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406C32"/>
    <w:rPr>
      <w:rFonts w:ascii="Times New Roman" w:eastAsia="Times New Roman" w:hAnsi="Times New Roman" w:cs="Times New Roman"/>
      <w:b/>
      <w:bCs/>
      <w:sz w:val="34"/>
      <w:szCs w:val="34"/>
      <w:shd w:val="clear" w:color="auto" w:fill="FFFFFF"/>
    </w:rPr>
  </w:style>
  <w:style w:type="character" w:customStyle="1" w:styleId="afb">
    <w:name w:val="Подпись к таблице_"/>
    <w:basedOn w:val="a0"/>
    <w:link w:val="afc"/>
    <w:rsid w:val="00406C32"/>
    <w:rPr>
      <w:rFonts w:ascii="Times New Roman" w:eastAsia="Times New Roman" w:hAnsi="Times New Roman" w:cs="Times New Roman"/>
      <w:sz w:val="26"/>
      <w:szCs w:val="26"/>
      <w:shd w:val="clear" w:color="auto" w:fill="FFFFFF"/>
    </w:rPr>
  </w:style>
  <w:style w:type="character" w:customStyle="1" w:styleId="TimesNewRoman0pt">
    <w:name w:val="Колонтитул + Times New Roman;Курсив;Интервал 0 pt"/>
    <w:basedOn w:val="a8"/>
    <w:rsid w:val="00406C32"/>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f8">
    <w:name w:val="Подпись к картинке"/>
    <w:basedOn w:val="a"/>
    <w:link w:val="Exact"/>
    <w:rsid w:val="00406C32"/>
    <w:pPr>
      <w:widowControl w:val="0"/>
      <w:shd w:val="clear" w:color="auto" w:fill="FFFFFF"/>
      <w:spacing w:after="0" w:line="0" w:lineRule="atLeast"/>
    </w:pPr>
    <w:rPr>
      <w:rFonts w:ascii="Times New Roman" w:eastAsia="Times New Roman" w:hAnsi="Times New Roman" w:cs="Times New Roman"/>
      <w:b/>
      <w:bCs/>
      <w:w w:val="50"/>
      <w:sz w:val="21"/>
      <w:szCs w:val="21"/>
    </w:rPr>
  </w:style>
  <w:style w:type="paragraph" w:customStyle="1" w:styleId="4">
    <w:name w:val="Заголовок №4"/>
    <w:basedOn w:val="a"/>
    <w:link w:val="4Exact"/>
    <w:rsid w:val="00406C32"/>
    <w:pPr>
      <w:widowControl w:val="0"/>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2">
    <w:name w:val="Заголовок №7"/>
    <w:basedOn w:val="a"/>
    <w:link w:val="71"/>
    <w:rsid w:val="00406C32"/>
    <w:pPr>
      <w:widowControl w:val="0"/>
      <w:shd w:val="clear" w:color="auto" w:fill="FFFFFF"/>
      <w:spacing w:after="0" w:line="418" w:lineRule="exact"/>
      <w:jc w:val="center"/>
      <w:outlineLvl w:val="6"/>
    </w:pPr>
    <w:rPr>
      <w:rFonts w:ascii="Times New Roman" w:eastAsia="Times New Roman" w:hAnsi="Times New Roman" w:cs="Times New Roman"/>
      <w:b/>
      <w:bCs/>
      <w:w w:val="70"/>
      <w:sz w:val="34"/>
      <w:szCs w:val="34"/>
    </w:rPr>
  </w:style>
  <w:style w:type="paragraph" w:customStyle="1" w:styleId="41">
    <w:name w:val="Основной текст (4)"/>
    <w:basedOn w:val="a"/>
    <w:link w:val="40"/>
    <w:rsid w:val="00406C32"/>
    <w:pPr>
      <w:widowControl w:val="0"/>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rsid w:val="00406C32"/>
    <w:pPr>
      <w:widowControl w:val="0"/>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721">
    <w:name w:val="Заголовок №7 (2)"/>
    <w:basedOn w:val="a"/>
    <w:link w:val="720"/>
    <w:rsid w:val="00406C32"/>
    <w:pPr>
      <w:widowControl w:val="0"/>
      <w:shd w:val="clear" w:color="auto" w:fill="FFFFFF"/>
      <w:spacing w:after="360" w:line="0" w:lineRule="atLeast"/>
      <w:jc w:val="center"/>
      <w:outlineLvl w:val="6"/>
    </w:pPr>
    <w:rPr>
      <w:rFonts w:ascii="Cambria" w:eastAsia="Cambria" w:hAnsi="Cambria" w:cs="Cambria"/>
      <w:sz w:val="34"/>
      <w:szCs w:val="34"/>
    </w:rPr>
  </w:style>
  <w:style w:type="paragraph" w:customStyle="1" w:styleId="74">
    <w:name w:val="Основной текст (7)"/>
    <w:basedOn w:val="a"/>
    <w:link w:val="73"/>
    <w:rsid w:val="00406C32"/>
    <w:pPr>
      <w:widowControl w:val="0"/>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rsid w:val="00406C32"/>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731">
    <w:name w:val="Заголовок №7 (3)"/>
    <w:basedOn w:val="a"/>
    <w:link w:val="730"/>
    <w:rsid w:val="00406C32"/>
    <w:pPr>
      <w:widowControl w:val="0"/>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406C32"/>
    <w:pPr>
      <w:widowControl w:val="0"/>
      <w:shd w:val="clear" w:color="auto" w:fill="FFFFFF"/>
      <w:spacing w:after="120" w:line="0" w:lineRule="atLeast"/>
    </w:pPr>
    <w:rPr>
      <w:rFonts w:ascii="Times New Roman" w:eastAsia="Times New Roman" w:hAnsi="Times New Roman" w:cs="Times New Roman"/>
      <w:b/>
      <w:bCs/>
      <w:w w:val="70"/>
      <w:sz w:val="34"/>
      <w:szCs w:val="34"/>
      <w:lang w:val="en-US" w:bidi="en-US"/>
    </w:rPr>
  </w:style>
  <w:style w:type="paragraph" w:customStyle="1" w:styleId="101">
    <w:name w:val="Основной текст (10)"/>
    <w:basedOn w:val="a"/>
    <w:link w:val="100"/>
    <w:rsid w:val="00406C32"/>
    <w:pPr>
      <w:widowControl w:val="0"/>
      <w:shd w:val="clear" w:color="auto" w:fill="FFFFFF"/>
      <w:spacing w:before="300" w:after="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406C32"/>
    <w:pPr>
      <w:widowControl w:val="0"/>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2c">
    <w:name w:val="Оглавление (2)"/>
    <w:basedOn w:val="a"/>
    <w:link w:val="2b"/>
    <w:rsid w:val="00406C32"/>
    <w:pPr>
      <w:widowControl w:val="0"/>
      <w:shd w:val="clear" w:color="auto" w:fill="FFFFFF"/>
      <w:spacing w:after="0" w:line="528" w:lineRule="exact"/>
      <w:jc w:val="both"/>
    </w:pPr>
    <w:rPr>
      <w:rFonts w:ascii="Times New Roman" w:eastAsia="Times New Roman" w:hAnsi="Times New Roman" w:cs="Times New Roman"/>
      <w:b/>
      <w:bCs/>
      <w:sz w:val="24"/>
      <w:szCs w:val="24"/>
    </w:rPr>
  </w:style>
  <w:style w:type="paragraph" w:customStyle="1" w:styleId="36">
    <w:name w:val="Оглавление (3)"/>
    <w:basedOn w:val="a"/>
    <w:link w:val="35"/>
    <w:rsid w:val="00406C32"/>
    <w:pPr>
      <w:widowControl w:val="0"/>
      <w:shd w:val="clear" w:color="auto" w:fill="FFFFFF"/>
      <w:spacing w:after="0"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rsid w:val="00406C32"/>
    <w:pPr>
      <w:widowControl w:val="0"/>
      <w:shd w:val="clear" w:color="auto" w:fill="FFFFFF"/>
      <w:spacing w:after="0"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rsid w:val="00406C32"/>
    <w:pPr>
      <w:widowControl w:val="0"/>
      <w:shd w:val="clear" w:color="auto" w:fill="FFFFFF"/>
      <w:spacing w:after="0" w:line="533" w:lineRule="exact"/>
      <w:jc w:val="both"/>
      <w:outlineLvl w:val="5"/>
    </w:pPr>
    <w:rPr>
      <w:rFonts w:ascii="Times New Roman" w:eastAsia="Times New Roman" w:hAnsi="Times New Roman" w:cs="Times New Roman"/>
      <w:b/>
      <w:bCs/>
      <w:sz w:val="28"/>
      <w:szCs w:val="28"/>
      <w:lang w:val="en-US" w:bidi="en-US"/>
    </w:rPr>
  </w:style>
  <w:style w:type="paragraph" w:customStyle="1" w:styleId="121">
    <w:name w:val="Основной текст (12)"/>
    <w:basedOn w:val="a"/>
    <w:link w:val="120"/>
    <w:rsid w:val="00406C32"/>
    <w:pPr>
      <w:widowControl w:val="0"/>
      <w:shd w:val="clear" w:color="auto" w:fill="FFFFFF"/>
      <w:spacing w:after="0" w:line="528" w:lineRule="exact"/>
      <w:jc w:val="both"/>
    </w:pPr>
    <w:rPr>
      <w:rFonts w:ascii="Times New Roman" w:eastAsia="Times New Roman" w:hAnsi="Times New Roman" w:cs="Times New Roman"/>
      <w:b/>
      <w:bCs/>
      <w:sz w:val="26"/>
      <w:szCs w:val="26"/>
      <w:lang w:val="en-US" w:bidi="en-US"/>
    </w:rPr>
  </w:style>
  <w:style w:type="paragraph" w:customStyle="1" w:styleId="130">
    <w:name w:val="Основной текст (13)"/>
    <w:basedOn w:val="a"/>
    <w:link w:val="13"/>
    <w:rsid w:val="00406C32"/>
    <w:pPr>
      <w:widowControl w:val="0"/>
      <w:shd w:val="clear" w:color="auto" w:fill="FFFFFF"/>
      <w:spacing w:after="0"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rsid w:val="00406C32"/>
    <w:pPr>
      <w:widowControl w:val="0"/>
      <w:shd w:val="clear" w:color="auto" w:fill="FFFFFF"/>
      <w:spacing w:after="0"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406C32"/>
    <w:pPr>
      <w:widowControl w:val="0"/>
      <w:shd w:val="clear" w:color="auto" w:fill="FFFFFF"/>
      <w:spacing w:after="0" w:line="528" w:lineRule="exact"/>
      <w:jc w:val="both"/>
    </w:pPr>
    <w:rPr>
      <w:rFonts w:ascii="Franklin Gothic Medium" w:eastAsia="Franklin Gothic Medium" w:hAnsi="Franklin Gothic Medium" w:cs="Franklin Gothic Medium"/>
      <w:spacing w:val="-20"/>
      <w:sz w:val="32"/>
      <w:szCs w:val="32"/>
    </w:rPr>
  </w:style>
  <w:style w:type="paragraph" w:customStyle="1" w:styleId="741">
    <w:name w:val="Заголовок №7 (4)"/>
    <w:basedOn w:val="a"/>
    <w:link w:val="740"/>
    <w:rsid w:val="00406C32"/>
    <w:pPr>
      <w:widowControl w:val="0"/>
      <w:shd w:val="clear" w:color="auto" w:fill="FFFFFF"/>
      <w:spacing w:after="780" w:line="0" w:lineRule="atLeast"/>
      <w:jc w:val="both"/>
      <w:outlineLvl w:val="6"/>
    </w:pPr>
    <w:rPr>
      <w:rFonts w:ascii="Times New Roman" w:eastAsia="Times New Roman" w:hAnsi="Times New Roman" w:cs="Times New Roman"/>
      <w:b/>
      <w:bCs/>
      <w:sz w:val="24"/>
      <w:szCs w:val="24"/>
    </w:rPr>
  </w:style>
  <w:style w:type="paragraph" w:customStyle="1" w:styleId="43">
    <w:name w:val="Оглавление (4)"/>
    <w:basedOn w:val="a"/>
    <w:link w:val="42"/>
    <w:rsid w:val="00406C32"/>
    <w:pPr>
      <w:widowControl w:val="0"/>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406C32"/>
    <w:pPr>
      <w:widowControl w:val="0"/>
      <w:shd w:val="clear" w:color="auto" w:fill="FFFFFF"/>
      <w:spacing w:before="240" w:after="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406C32"/>
    <w:pPr>
      <w:widowControl w:val="0"/>
      <w:shd w:val="clear" w:color="auto" w:fill="FFFFFF"/>
      <w:spacing w:after="0"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rsid w:val="00406C32"/>
    <w:pPr>
      <w:widowControl w:val="0"/>
      <w:shd w:val="clear" w:color="auto" w:fill="FFFFFF"/>
      <w:spacing w:after="0" w:line="538" w:lineRule="exact"/>
      <w:ind w:hanging="700"/>
    </w:pPr>
    <w:rPr>
      <w:rFonts w:ascii="Times New Roman" w:eastAsia="Times New Roman" w:hAnsi="Times New Roman" w:cs="Times New Roman"/>
      <w:b/>
      <w:bCs/>
      <w:sz w:val="28"/>
      <w:szCs w:val="28"/>
      <w:lang w:val="en-US" w:bidi="en-US"/>
    </w:rPr>
  </w:style>
  <w:style w:type="paragraph" w:customStyle="1" w:styleId="750">
    <w:name w:val="Заголовок №7 (5)"/>
    <w:basedOn w:val="a"/>
    <w:link w:val="75"/>
    <w:rsid w:val="00406C32"/>
    <w:pPr>
      <w:widowControl w:val="0"/>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rsid w:val="00406C32"/>
    <w:pPr>
      <w:widowControl w:val="0"/>
      <w:shd w:val="clear" w:color="auto" w:fill="FFFFFF"/>
      <w:spacing w:after="0" w:line="504" w:lineRule="exact"/>
    </w:pPr>
    <w:rPr>
      <w:rFonts w:ascii="Impact" w:eastAsia="Impact" w:hAnsi="Impact" w:cs="Impact"/>
      <w:spacing w:val="30"/>
      <w:sz w:val="24"/>
      <w:szCs w:val="24"/>
    </w:rPr>
  </w:style>
  <w:style w:type="paragraph" w:customStyle="1" w:styleId="77">
    <w:name w:val="Оглавление (7)"/>
    <w:basedOn w:val="a"/>
    <w:link w:val="76"/>
    <w:rsid w:val="00406C32"/>
    <w:pPr>
      <w:widowControl w:val="0"/>
      <w:shd w:val="clear" w:color="auto" w:fill="FFFFFF"/>
      <w:spacing w:after="0" w:line="533" w:lineRule="exact"/>
      <w:jc w:val="both"/>
    </w:pPr>
    <w:rPr>
      <w:rFonts w:ascii="Impact" w:eastAsia="Impact" w:hAnsi="Impact" w:cs="Impact"/>
      <w:sz w:val="26"/>
      <w:szCs w:val="26"/>
    </w:rPr>
  </w:style>
  <w:style w:type="paragraph" w:customStyle="1" w:styleId="86">
    <w:name w:val="Оглавление (8)"/>
    <w:basedOn w:val="a"/>
    <w:link w:val="85"/>
    <w:rsid w:val="00406C32"/>
    <w:pPr>
      <w:widowControl w:val="0"/>
      <w:shd w:val="clear" w:color="auto" w:fill="FFFFFF"/>
      <w:spacing w:after="0"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rsid w:val="00406C32"/>
    <w:pPr>
      <w:widowControl w:val="0"/>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90">
    <w:name w:val="Основной текст (19)"/>
    <w:basedOn w:val="a"/>
    <w:link w:val="19"/>
    <w:rsid w:val="00406C32"/>
    <w:pPr>
      <w:widowControl w:val="0"/>
      <w:shd w:val="clear" w:color="auto" w:fill="FFFFFF"/>
      <w:spacing w:after="0" w:line="514" w:lineRule="exact"/>
    </w:pPr>
    <w:rPr>
      <w:rFonts w:ascii="Times New Roman" w:eastAsia="Times New Roman" w:hAnsi="Times New Roman" w:cs="Times New Roman"/>
      <w:b/>
      <w:bCs/>
      <w:i/>
      <w:iCs/>
      <w:spacing w:val="30"/>
    </w:rPr>
  </w:style>
  <w:style w:type="paragraph" w:customStyle="1" w:styleId="92">
    <w:name w:val="Оглавление (9)"/>
    <w:basedOn w:val="a"/>
    <w:link w:val="91"/>
    <w:rsid w:val="00406C32"/>
    <w:pPr>
      <w:widowControl w:val="0"/>
      <w:shd w:val="clear" w:color="auto" w:fill="FFFFFF"/>
      <w:spacing w:after="420" w:line="0" w:lineRule="atLeast"/>
      <w:jc w:val="both"/>
    </w:pPr>
    <w:rPr>
      <w:rFonts w:ascii="Times New Roman" w:eastAsia="Times New Roman" w:hAnsi="Times New Roman" w:cs="Times New Roman"/>
      <w:b/>
      <w:bCs/>
      <w:sz w:val="24"/>
      <w:szCs w:val="24"/>
    </w:rPr>
  </w:style>
  <w:style w:type="paragraph" w:customStyle="1" w:styleId="103">
    <w:name w:val="Оглавление (10)"/>
    <w:basedOn w:val="a"/>
    <w:link w:val="102"/>
    <w:rsid w:val="00406C32"/>
    <w:pPr>
      <w:widowControl w:val="0"/>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406C32"/>
    <w:pPr>
      <w:widowControl w:val="0"/>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406C32"/>
    <w:pPr>
      <w:widowControl w:val="0"/>
      <w:shd w:val="clear" w:color="auto" w:fill="FFFFFF"/>
      <w:spacing w:before="300" w:after="300" w:line="0" w:lineRule="atLeast"/>
      <w:jc w:val="both"/>
      <w:outlineLvl w:val="5"/>
    </w:pPr>
    <w:rPr>
      <w:rFonts w:ascii="Times New Roman" w:eastAsia="Times New Roman" w:hAnsi="Times New Roman" w:cs="Times New Roman"/>
      <w:sz w:val="26"/>
      <w:szCs w:val="26"/>
      <w:lang w:val="en-US" w:bidi="en-US"/>
    </w:rPr>
  </w:style>
  <w:style w:type="paragraph" w:customStyle="1" w:styleId="201">
    <w:name w:val="Основной текст (20)"/>
    <w:basedOn w:val="a"/>
    <w:link w:val="200"/>
    <w:rsid w:val="00406C32"/>
    <w:pPr>
      <w:widowControl w:val="0"/>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rsid w:val="00406C32"/>
    <w:pPr>
      <w:widowControl w:val="0"/>
      <w:shd w:val="clear" w:color="auto" w:fill="FFFFFF"/>
      <w:spacing w:after="0"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rsid w:val="00406C32"/>
    <w:pPr>
      <w:widowControl w:val="0"/>
      <w:shd w:val="clear" w:color="auto" w:fill="FFFFFF"/>
      <w:spacing w:before="360" w:after="360" w:line="0" w:lineRule="atLeast"/>
      <w:jc w:val="both"/>
      <w:outlineLvl w:val="4"/>
    </w:pPr>
    <w:rPr>
      <w:rFonts w:ascii="Times New Roman" w:eastAsia="Times New Roman" w:hAnsi="Times New Roman" w:cs="Times New Roman"/>
      <w:b/>
      <w:bCs/>
      <w:spacing w:val="30"/>
      <w:sz w:val="24"/>
      <w:szCs w:val="24"/>
    </w:rPr>
  </w:style>
  <w:style w:type="paragraph" w:customStyle="1" w:styleId="114">
    <w:name w:val="Оглавление (11)"/>
    <w:basedOn w:val="a"/>
    <w:link w:val="113"/>
    <w:rsid w:val="00406C32"/>
    <w:pPr>
      <w:widowControl w:val="0"/>
      <w:shd w:val="clear" w:color="auto" w:fill="FFFFFF"/>
      <w:spacing w:before="240" w:after="0" w:line="528" w:lineRule="exact"/>
      <w:jc w:val="both"/>
    </w:pPr>
    <w:rPr>
      <w:rFonts w:ascii="Times New Roman" w:eastAsia="Times New Roman" w:hAnsi="Times New Roman" w:cs="Times New Roman"/>
      <w:b/>
      <w:bCs/>
      <w:sz w:val="28"/>
      <w:szCs w:val="28"/>
    </w:rPr>
  </w:style>
  <w:style w:type="paragraph" w:customStyle="1" w:styleId="123">
    <w:name w:val="Оглавление (12)"/>
    <w:basedOn w:val="a"/>
    <w:link w:val="122"/>
    <w:rsid w:val="00406C32"/>
    <w:pPr>
      <w:widowControl w:val="0"/>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1b">
    <w:name w:val="Заголовок №1"/>
    <w:basedOn w:val="a"/>
    <w:link w:val="1a"/>
    <w:rsid w:val="00406C32"/>
    <w:pPr>
      <w:widowControl w:val="0"/>
      <w:shd w:val="clear" w:color="auto" w:fill="FFFFFF"/>
      <w:spacing w:after="360" w:line="0" w:lineRule="atLeast"/>
      <w:jc w:val="both"/>
      <w:outlineLvl w:val="0"/>
    </w:pPr>
    <w:rPr>
      <w:rFonts w:ascii="Times New Roman" w:eastAsia="Times New Roman" w:hAnsi="Times New Roman" w:cs="Times New Roman"/>
      <w:b/>
      <w:bCs/>
      <w:sz w:val="24"/>
      <w:szCs w:val="24"/>
      <w:lang w:val="en-US" w:bidi="en-US"/>
    </w:rPr>
  </w:style>
  <w:style w:type="paragraph" w:customStyle="1" w:styleId="132">
    <w:name w:val="Оглавление (13)"/>
    <w:basedOn w:val="a"/>
    <w:link w:val="131"/>
    <w:rsid w:val="00406C32"/>
    <w:pPr>
      <w:widowControl w:val="0"/>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rsid w:val="00406C32"/>
    <w:pPr>
      <w:widowControl w:val="0"/>
      <w:shd w:val="clear" w:color="auto" w:fill="FFFFFF"/>
      <w:spacing w:after="0" w:line="504" w:lineRule="exact"/>
    </w:pPr>
    <w:rPr>
      <w:rFonts w:ascii="Times New Roman" w:eastAsia="Times New Roman" w:hAnsi="Times New Roman" w:cs="Times New Roman"/>
      <w:b/>
      <w:bCs/>
      <w:spacing w:val="30"/>
      <w:sz w:val="32"/>
      <w:szCs w:val="32"/>
    </w:rPr>
  </w:style>
  <w:style w:type="paragraph" w:customStyle="1" w:styleId="831">
    <w:name w:val="Заголовок №8 (3)"/>
    <w:basedOn w:val="a"/>
    <w:link w:val="830"/>
    <w:rsid w:val="00406C32"/>
    <w:pPr>
      <w:widowControl w:val="0"/>
      <w:shd w:val="clear" w:color="auto" w:fill="FFFFFF"/>
      <w:spacing w:after="0"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406C32"/>
    <w:pPr>
      <w:widowControl w:val="0"/>
      <w:shd w:val="clear" w:color="auto" w:fill="FFFFFF"/>
      <w:spacing w:after="0"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rsid w:val="00406C32"/>
    <w:pPr>
      <w:widowControl w:val="0"/>
      <w:shd w:val="clear" w:color="auto" w:fill="FFFFFF"/>
      <w:spacing w:before="1200" w:after="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rsid w:val="00406C32"/>
    <w:pPr>
      <w:widowControl w:val="0"/>
      <w:shd w:val="clear" w:color="auto" w:fill="FFFFFF"/>
      <w:spacing w:after="0"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rsid w:val="00406C32"/>
    <w:pPr>
      <w:widowControl w:val="0"/>
      <w:shd w:val="clear" w:color="auto" w:fill="FFFFFF"/>
      <w:spacing w:after="0" w:line="466" w:lineRule="exact"/>
    </w:pPr>
    <w:rPr>
      <w:rFonts w:ascii="Times New Roman" w:eastAsia="Times New Roman" w:hAnsi="Times New Roman" w:cs="Times New Roman"/>
      <w:b/>
      <w:bCs/>
      <w:i/>
      <w:iCs/>
      <w:spacing w:val="30"/>
      <w:sz w:val="36"/>
      <w:szCs w:val="36"/>
      <w:lang w:val="en-US" w:bidi="en-US"/>
    </w:rPr>
  </w:style>
  <w:style w:type="paragraph" w:customStyle="1" w:styleId="780">
    <w:name w:val="Заголовок №7 (8)"/>
    <w:basedOn w:val="a"/>
    <w:link w:val="78"/>
    <w:rsid w:val="00406C32"/>
    <w:pPr>
      <w:widowControl w:val="0"/>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fc">
    <w:name w:val="Подпись к таблице"/>
    <w:basedOn w:val="a"/>
    <w:link w:val="afb"/>
    <w:rsid w:val="00406C32"/>
    <w:pPr>
      <w:widowControl w:val="0"/>
      <w:shd w:val="clear" w:color="auto" w:fill="FFFFFF"/>
      <w:spacing w:after="0" w:line="0" w:lineRule="atLeast"/>
    </w:pPr>
    <w:rPr>
      <w:rFonts w:ascii="Times New Roman" w:eastAsia="Times New Roman" w:hAnsi="Times New Roman" w:cs="Times New Roman"/>
      <w:sz w:val="26"/>
      <w:szCs w:val="26"/>
    </w:rPr>
  </w:style>
  <w:style w:type="paragraph" w:styleId="af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e"/>
    <w:uiPriority w:val="99"/>
    <w:unhideWhenUsed/>
    <w:qFormat/>
    <w:rsid w:val="00145E5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
    <w:name w:val="Table Grid"/>
    <w:basedOn w:val="a1"/>
    <w:uiPriority w:val="59"/>
    <w:rsid w:val="0012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9D331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3">
    <w:name w:val="Style13"/>
    <w:basedOn w:val="a"/>
    <w:rsid w:val="009D33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
    <w:rsid w:val="009D33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0">
    <w:name w:val="Font Style30"/>
    <w:rsid w:val="009D331B"/>
    <w:rPr>
      <w:rFonts w:ascii="Times New Roman" w:hAnsi="Times New Roman" w:cs="Times New Roman"/>
      <w:sz w:val="22"/>
      <w:szCs w:val="22"/>
    </w:rPr>
  </w:style>
  <w:style w:type="paragraph" w:customStyle="1" w:styleId="Style18">
    <w:name w:val="Style18"/>
    <w:basedOn w:val="a"/>
    <w:rsid w:val="009D33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8">
    <w:name w:val="Font Style28"/>
    <w:rsid w:val="009D331B"/>
    <w:rPr>
      <w:rFonts w:ascii="Times New Roman" w:hAnsi="Times New Roman" w:cs="Times New Roman"/>
      <w:b/>
      <w:bCs/>
      <w:sz w:val="22"/>
      <w:szCs w:val="22"/>
    </w:rPr>
  </w:style>
  <w:style w:type="character" w:customStyle="1" w:styleId="30">
    <w:name w:val="Заголовок 3 Знак"/>
    <w:basedOn w:val="a0"/>
    <w:link w:val="3"/>
    <w:uiPriority w:val="9"/>
    <w:rsid w:val="00AF39EC"/>
    <w:rPr>
      <w:rFonts w:ascii="Cambria" w:eastAsia="Times New Roman" w:hAnsi="Cambria" w:cs="Times New Roman"/>
      <w:b/>
      <w:bCs/>
      <w:sz w:val="26"/>
      <w:szCs w:val="26"/>
      <w:lang w:eastAsia="ru-RU"/>
    </w:rPr>
  </w:style>
  <w:style w:type="character" w:customStyle="1" w:styleId="aff0">
    <w:name w:val="Цветовое выделение"/>
    <w:uiPriority w:val="99"/>
    <w:rsid w:val="00AF39EC"/>
    <w:rPr>
      <w:b/>
      <w:color w:val="26282F"/>
    </w:rPr>
  </w:style>
  <w:style w:type="paragraph" w:customStyle="1" w:styleId="aff1">
    <w:name w:val="Нормальный (таблица)"/>
    <w:basedOn w:val="a"/>
    <w:next w:val="a"/>
    <w:uiPriority w:val="99"/>
    <w:rsid w:val="00AF39EC"/>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2">
    <w:name w:val="Прижатый влево"/>
    <w:basedOn w:val="a"/>
    <w:next w:val="a"/>
    <w:uiPriority w:val="99"/>
    <w:rsid w:val="00AF39EC"/>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ff3">
    <w:name w:val="Цветовое выделение для Текст"/>
    <w:uiPriority w:val="99"/>
    <w:rsid w:val="00AF39EC"/>
    <w:rPr>
      <w:rFonts w:ascii="Times New Roman CYR" w:hAnsi="Times New Roman CYR"/>
    </w:rPr>
  </w:style>
  <w:style w:type="paragraph" w:styleId="aff4">
    <w:name w:val="No Spacing"/>
    <w:aliases w:val="основа,Без интервала1"/>
    <w:link w:val="aff5"/>
    <w:uiPriority w:val="1"/>
    <w:qFormat/>
    <w:rsid w:val="00AF39EC"/>
    <w:pPr>
      <w:spacing w:after="0" w:line="240" w:lineRule="auto"/>
    </w:pPr>
    <w:rPr>
      <w:rFonts w:ascii="Calibri" w:eastAsia="Times New Roman" w:hAnsi="Calibri" w:cs="Times New Roman"/>
      <w:lang w:eastAsia="ru-RU"/>
    </w:rPr>
  </w:style>
  <w:style w:type="character" w:customStyle="1" w:styleId="aff5">
    <w:name w:val="Без интервала Знак"/>
    <w:aliases w:val="основа Знак,Без интервала1 Знак"/>
    <w:basedOn w:val="a0"/>
    <w:link w:val="aff4"/>
    <w:uiPriority w:val="1"/>
    <w:locked/>
    <w:rsid w:val="00AF39EC"/>
    <w:rPr>
      <w:rFonts w:ascii="Calibri" w:eastAsia="Times New Roman" w:hAnsi="Calibri" w:cs="Times New Roman"/>
      <w:lang w:eastAsia="ru-RU"/>
    </w:rPr>
  </w:style>
  <w:style w:type="paragraph" w:customStyle="1" w:styleId="Style7">
    <w:name w:val="Style7"/>
    <w:basedOn w:val="a"/>
    <w:uiPriority w:val="99"/>
    <w:rsid w:val="00AF39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6">
    <w:name w:val="Font Style26"/>
    <w:basedOn w:val="a0"/>
    <w:uiPriority w:val="99"/>
    <w:rsid w:val="00AF39EC"/>
    <w:rPr>
      <w:rFonts w:ascii="Times New Roman" w:hAnsi="Times New Roman" w:cs="Times New Roman"/>
      <w:sz w:val="22"/>
      <w:szCs w:val="22"/>
    </w:rPr>
  </w:style>
  <w:style w:type="paragraph" w:customStyle="1" w:styleId="44">
    <w:name w:val="Основной текст4"/>
    <w:basedOn w:val="a"/>
    <w:uiPriority w:val="99"/>
    <w:rsid w:val="00AF39EC"/>
    <w:pPr>
      <w:widowControl w:val="0"/>
      <w:shd w:val="clear" w:color="auto" w:fill="FFFFFF"/>
      <w:spacing w:before="240" w:after="0" w:line="322" w:lineRule="exact"/>
      <w:ind w:hanging="400"/>
      <w:jc w:val="both"/>
    </w:pPr>
    <w:rPr>
      <w:rFonts w:ascii="Times New Roman" w:eastAsia="Times New Roman" w:hAnsi="Times New Roman" w:cs="Times New Roman"/>
      <w:sz w:val="26"/>
      <w:szCs w:val="26"/>
      <w:lang w:eastAsia="ru-RU"/>
    </w:rPr>
  </w:style>
  <w:style w:type="paragraph" w:customStyle="1" w:styleId="2e">
    <w:name w:val="Основной текст2"/>
    <w:basedOn w:val="a"/>
    <w:uiPriority w:val="99"/>
    <w:rsid w:val="00AF39EC"/>
    <w:pPr>
      <w:widowControl w:val="0"/>
      <w:shd w:val="clear" w:color="auto" w:fill="FFFFFF"/>
      <w:spacing w:before="300" w:after="0" w:line="274" w:lineRule="exact"/>
      <w:ind w:hanging="340"/>
      <w:jc w:val="both"/>
    </w:pPr>
    <w:rPr>
      <w:rFonts w:ascii="Times New Roman" w:eastAsia="Times New Roman" w:hAnsi="Times New Roman" w:cs="Times New Roman"/>
      <w:color w:val="000000"/>
      <w:sz w:val="26"/>
      <w:szCs w:val="26"/>
      <w:lang w:eastAsia="ru-RU"/>
    </w:rPr>
  </w:style>
  <w:style w:type="character" w:customStyle="1" w:styleId="2f">
    <w:name w:val="Основной текст (2) + Не полужирный"/>
    <w:basedOn w:val="24"/>
    <w:uiPriority w:val="99"/>
    <w:rsid w:val="00AF39EC"/>
    <w:rPr>
      <w:rFonts w:ascii="Times New Roman" w:eastAsia="Times New Roman" w:hAnsi="Times New Roman" w:cs="Times New Roman"/>
      <w:b/>
      <w:bCs/>
      <w:color w:val="000000"/>
      <w:spacing w:val="0"/>
      <w:w w:val="100"/>
      <w:position w:val="0"/>
      <w:sz w:val="26"/>
      <w:szCs w:val="26"/>
      <w:u w:val="none"/>
      <w:shd w:val="clear" w:color="auto" w:fill="FFFFFF"/>
      <w:lang w:val="ru-RU" w:eastAsia="ru-RU"/>
    </w:rPr>
  </w:style>
  <w:style w:type="character" w:customStyle="1" w:styleId="aff6">
    <w:name w:val="Основной текст + Курсив"/>
    <w:basedOn w:val="ae"/>
    <w:uiPriority w:val="99"/>
    <w:rsid w:val="00AF39EC"/>
    <w:rPr>
      <w:rFonts w:ascii="Times New Roman" w:hAnsi="Times New Roman" w:cs="Times New Roman"/>
      <w:i/>
      <w:iCs/>
      <w:color w:val="000000"/>
      <w:spacing w:val="0"/>
      <w:w w:val="100"/>
      <w:position w:val="0"/>
      <w:sz w:val="26"/>
      <w:szCs w:val="26"/>
      <w:u w:val="none"/>
      <w:shd w:val="clear" w:color="auto" w:fill="FFFFFF"/>
      <w:lang w:val="ru-RU" w:eastAsia="ru-RU"/>
    </w:rPr>
  </w:style>
  <w:style w:type="character" w:customStyle="1" w:styleId="104">
    <w:name w:val="Основной текст + 10"/>
    <w:aliases w:val="5 pt,Полужирный"/>
    <w:basedOn w:val="a0"/>
    <w:uiPriority w:val="99"/>
    <w:rsid w:val="00AF39EC"/>
    <w:rPr>
      <w:rFonts w:ascii="Times New Roman" w:hAnsi="Times New Roman" w:cs="Times New Roman"/>
      <w:b/>
      <w:bCs/>
      <w:color w:val="000000"/>
      <w:spacing w:val="0"/>
      <w:w w:val="100"/>
      <w:position w:val="0"/>
      <w:sz w:val="21"/>
      <w:szCs w:val="21"/>
      <w:u w:val="none"/>
      <w:lang w:val="ru-RU" w:eastAsia="ru-RU"/>
    </w:rPr>
  </w:style>
  <w:style w:type="paragraph" w:customStyle="1" w:styleId="Style6">
    <w:name w:val="Style6"/>
    <w:basedOn w:val="a"/>
    <w:uiPriority w:val="99"/>
    <w:rsid w:val="00AF39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AF39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AF39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uiPriority w:val="99"/>
    <w:rsid w:val="00AF39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4">
    <w:name w:val="Font Style24"/>
    <w:basedOn w:val="a0"/>
    <w:uiPriority w:val="99"/>
    <w:rsid w:val="00AF39EC"/>
    <w:rPr>
      <w:rFonts w:ascii="Times New Roman" w:hAnsi="Times New Roman" w:cs="Times New Roman"/>
      <w:b/>
      <w:bCs/>
      <w:sz w:val="22"/>
      <w:szCs w:val="22"/>
    </w:rPr>
  </w:style>
  <w:style w:type="paragraph" w:customStyle="1" w:styleId="Default">
    <w:name w:val="Default"/>
    <w:uiPriority w:val="99"/>
    <w:rsid w:val="00AF39EC"/>
    <w:pPr>
      <w:autoSpaceDE w:val="0"/>
      <w:autoSpaceDN w:val="0"/>
      <w:adjustRightInd w:val="0"/>
      <w:spacing w:after="0" w:line="240" w:lineRule="auto"/>
    </w:pPr>
    <w:rPr>
      <w:rFonts w:ascii="Tahoma" w:eastAsia="Times New Roman" w:hAnsi="Tahoma" w:cs="Tahoma"/>
      <w:color w:val="000000"/>
      <w:sz w:val="24"/>
      <w:szCs w:val="24"/>
      <w:lang w:eastAsia="ru-RU"/>
    </w:rPr>
  </w:style>
  <w:style w:type="character" w:customStyle="1" w:styleId="apple-converted-space">
    <w:name w:val="apple-converted-space"/>
    <w:basedOn w:val="a0"/>
    <w:uiPriority w:val="99"/>
    <w:rsid w:val="00AF39EC"/>
    <w:rPr>
      <w:rFonts w:cs="Times New Roman"/>
    </w:rPr>
  </w:style>
  <w:style w:type="character" w:customStyle="1" w:styleId="ff2">
    <w:name w:val="ff2"/>
    <w:basedOn w:val="a0"/>
    <w:uiPriority w:val="99"/>
    <w:rsid w:val="00AF39EC"/>
    <w:rPr>
      <w:rFonts w:cs="Times New Roman"/>
    </w:rPr>
  </w:style>
  <w:style w:type="character" w:customStyle="1" w:styleId="dash041e005f0431005f044b005f0447005f043d005f044b005f0439005f005fchar1char1">
    <w:name w:val="dash041e_005f0431_005f044b_005f0447_005f043d_005f044b_005f0439_005f_005fchar1__char1"/>
    <w:uiPriority w:val="99"/>
    <w:rsid w:val="00AF39EC"/>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uiPriority w:val="99"/>
    <w:rsid w:val="00AF39EC"/>
    <w:pPr>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uiPriority w:val="99"/>
    <w:rsid w:val="00AF39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
    <w:uiPriority w:val="99"/>
    <w:rsid w:val="00AF39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6">
    <w:name w:val="Font Style46"/>
    <w:basedOn w:val="a0"/>
    <w:uiPriority w:val="99"/>
    <w:rsid w:val="00AF39EC"/>
    <w:rPr>
      <w:rFonts w:ascii="Times New Roman" w:hAnsi="Times New Roman" w:cs="Times New Roman"/>
      <w:b/>
      <w:bCs/>
      <w:sz w:val="20"/>
      <w:szCs w:val="20"/>
    </w:rPr>
  </w:style>
  <w:style w:type="paragraph" w:customStyle="1" w:styleId="1c">
    <w:name w:val="Абзац списка1"/>
    <w:basedOn w:val="a"/>
    <w:rsid w:val="00AF39EC"/>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default0">
    <w:name w:val="default"/>
    <w:basedOn w:val="a"/>
    <w:uiPriority w:val="99"/>
    <w:rsid w:val="00AF39EC"/>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AF39EC"/>
    <w:rPr>
      <w:rFonts w:ascii="Times New Roman" w:hAnsi="Times New Roman"/>
      <w:sz w:val="24"/>
      <w:u w:val="none"/>
      <w:effect w:val="none"/>
    </w:rPr>
  </w:style>
  <w:style w:type="character" w:styleId="aff7">
    <w:name w:val="Strong"/>
    <w:basedOn w:val="a0"/>
    <w:uiPriority w:val="22"/>
    <w:qFormat/>
    <w:rsid w:val="00AF39EC"/>
    <w:rPr>
      <w:rFonts w:cs="Times New Roman"/>
      <w:b/>
    </w:rPr>
  </w:style>
  <w:style w:type="character" w:customStyle="1" w:styleId="dash0410043104370430044600200441043f04380441043a0430char1">
    <w:name w:val="dash0410_0431_0437_0430_0446_0020_0441_043f_0438_0441_043a_0430__char1"/>
    <w:basedOn w:val="a0"/>
    <w:uiPriority w:val="99"/>
    <w:rsid w:val="00AF39EC"/>
    <w:rPr>
      <w:rFonts w:ascii="Times New Roman" w:hAnsi="Times New Roman" w:cs="Times New Roman"/>
      <w:sz w:val="24"/>
      <w:szCs w:val="24"/>
      <w:u w:val="none"/>
      <w:effect w:val="none"/>
    </w:rPr>
  </w:style>
  <w:style w:type="character" w:customStyle="1" w:styleId="aff8">
    <w:name w:val="А_осн Знак"/>
    <w:link w:val="aff9"/>
    <w:uiPriority w:val="99"/>
    <w:locked/>
    <w:rsid w:val="00AF39EC"/>
    <w:rPr>
      <w:rFonts w:ascii="Times New Roman" w:eastAsia="@Arial Unicode MS" w:hAnsi="Times New Roman"/>
      <w:sz w:val="28"/>
    </w:rPr>
  </w:style>
  <w:style w:type="paragraph" w:customStyle="1" w:styleId="aff9">
    <w:name w:val="А_осн"/>
    <w:basedOn w:val="a"/>
    <w:link w:val="aff8"/>
    <w:uiPriority w:val="99"/>
    <w:rsid w:val="00AF39EC"/>
    <w:pPr>
      <w:widowControl w:val="0"/>
      <w:autoSpaceDE w:val="0"/>
      <w:autoSpaceDN w:val="0"/>
      <w:adjustRightInd w:val="0"/>
      <w:spacing w:after="0" w:line="360" w:lineRule="auto"/>
      <w:ind w:firstLine="454"/>
      <w:jc w:val="both"/>
    </w:pPr>
    <w:rPr>
      <w:rFonts w:ascii="Times New Roman" w:eastAsia="@Arial Unicode MS" w:hAnsi="Times New Roman"/>
      <w:sz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AF39EC"/>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AF39EC"/>
    <w:pPr>
      <w:spacing w:after="0" w:line="240" w:lineRule="auto"/>
      <w:ind w:left="720" w:firstLine="700"/>
      <w:jc w:val="both"/>
    </w:pPr>
    <w:rPr>
      <w:rFonts w:ascii="Times New Roman" w:eastAsia="Times New Roman" w:hAnsi="Times New Roman" w:cs="Times New Roman"/>
      <w:sz w:val="24"/>
      <w:szCs w:val="24"/>
      <w:lang w:eastAsia="ru-RU"/>
    </w:rPr>
  </w:style>
  <w:style w:type="paragraph" w:styleId="37">
    <w:name w:val="Body Text 3"/>
    <w:basedOn w:val="a"/>
    <w:link w:val="38"/>
    <w:rsid w:val="00AF39EC"/>
    <w:pPr>
      <w:spacing w:after="120"/>
    </w:pPr>
    <w:rPr>
      <w:rFonts w:ascii="Calibri" w:eastAsia="Times New Roman" w:hAnsi="Calibri" w:cs="Times New Roman"/>
      <w:sz w:val="16"/>
      <w:szCs w:val="16"/>
    </w:rPr>
  </w:style>
  <w:style w:type="character" w:customStyle="1" w:styleId="38">
    <w:name w:val="Основной текст 3 Знак"/>
    <w:basedOn w:val="a0"/>
    <w:link w:val="37"/>
    <w:rsid w:val="00AF39EC"/>
    <w:rPr>
      <w:rFonts w:ascii="Calibri" w:eastAsia="Times New Roman" w:hAnsi="Calibri" w:cs="Times New Roman"/>
      <w:sz w:val="16"/>
      <w:szCs w:val="16"/>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AF39EC"/>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AF39EC"/>
    <w:rPr>
      <w:rFonts w:ascii="Arial" w:hAnsi="Arial"/>
      <w:sz w:val="22"/>
    </w:rPr>
  </w:style>
  <w:style w:type="character" w:customStyle="1" w:styleId="CharAttribute0">
    <w:name w:val="CharAttribute0"/>
    <w:uiPriority w:val="99"/>
    <w:rsid w:val="00AF39EC"/>
    <w:rPr>
      <w:rFonts w:ascii="Times New Roman" w:hAnsi="Times New Roman"/>
      <w:sz w:val="28"/>
    </w:rPr>
  </w:style>
  <w:style w:type="character" w:customStyle="1" w:styleId="CharAttribute484">
    <w:name w:val="CharAttribute484"/>
    <w:uiPriority w:val="99"/>
    <w:rsid w:val="00AF39EC"/>
    <w:rPr>
      <w:rFonts w:ascii="Times New Roman" w:eastAsia="Times New Roman"/>
      <w:i/>
      <w:sz w:val="28"/>
    </w:rPr>
  </w:style>
  <w:style w:type="character" w:customStyle="1" w:styleId="CharAttribute3">
    <w:name w:val="CharAttribute3"/>
    <w:uiPriority w:val="99"/>
    <w:rsid w:val="00AF39EC"/>
    <w:rPr>
      <w:rFonts w:ascii="Times New Roman" w:eastAsia="Batang" w:hAnsi="Batang"/>
      <w:sz w:val="28"/>
    </w:rPr>
  </w:style>
  <w:style w:type="paragraph" w:customStyle="1" w:styleId="ParaAttribute10">
    <w:name w:val="ParaAttribute10"/>
    <w:uiPriority w:val="99"/>
    <w:rsid w:val="00AF39EC"/>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AF39EC"/>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AF39EC"/>
    <w:rPr>
      <w:rFonts w:ascii="Times New Roman" w:eastAsia="Times New Roman"/>
      <w:i/>
      <w:sz w:val="22"/>
    </w:rPr>
  </w:style>
  <w:style w:type="character" w:customStyle="1" w:styleId="CharAttribute501">
    <w:name w:val="CharAttribute501"/>
    <w:uiPriority w:val="99"/>
    <w:rsid w:val="00AF39EC"/>
    <w:rPr>
      <w:rFonts w:ascii="Times New Roman" w:eastAsia="Times New Roman"/>
      <w:i/>
      <w:sz w:val="28"/>
      <w:u w:val="single"/>
    </w:rPr>
  </w:style>
  <w:style w:type="paragraph" w:styleId="affa">
    <w:name w:val="Body Text Indent"/>
    <w:basedOn w:val="a"/>
    <w:link w:val="affb"/>
    <w:uiPriority w:val="99"/>
    <w:rsid w:val="00AF39EC"/>
    <w:pPr>
      <w:widowControl w:val="0"/>
      <w:autoSpaceDE w:val="0"/>
      <w:autoSpaceDN w:val="0"/>
      <w:adjustRightInd w:val="0"/>
      <w:spacing w:after="120" w:line="240" w:lineRule="auto"/>
      <w:ind w:left="283" w:firstLine="720"/>
      <w:jc w:val="both"/>
    </w:pPr>
    <w:rPr>
      <w:rFonts w:ascii="Times New Roman CYR" w:eastAsia="Times New Roman" w:hAnsi="Times New Roman CYR" w:cs="Times New Roman CYR"/>
      <w:sz w:val="24"/>
      <w:szCs w:val="24"/>
      <w:lang w:eastAsia="ru-RU"/>
    </w:rPr>
  </w:style>
  <w:style w:type="character" w:customStyle="1" w:styleId="affb">
    <w:name w:val="Основной текст с отступом Знак"/>
    <w:basedOn w:val="a0"/>
    <w:link w:val="affa"/>
    <w:uiPriority w:val="99"/>
    <w:rsid w:val="00AF39EC"/>
    <w:rPr>
      <w:rFonts w:ascii="Times New Roman CYR" w:eastAsia="Times New Roman" w:hAnsi="Times New Roman CYR" w:cs="Times New Roman CYR"/>
      <w:sz w:val="24"/>
      <w:szCs w:val="24"/>
      <w:lang w:eastAsia="ru-RU"/>
    </w:rPr>
  </w:style>
  <w:style w:type="character" w:customStyle="1" w:styleId="CharAttribute502">
    <w:name w:val="CharAttribute502"/>
    <w:uiPriority w:val="99"/>
    <w:rsid w:val="00AF39EC"/>
    <w:rPr>
      <w:rFonts w:ascii="Times New Roman" w:eastAsia="Times New Roman"/>
      <w:i/>
      <w:sz w:val="28"/>
    </w:rPr>
  </w:style>
  <w:style w:type="character" w:customStyle="1" w:styleId="CharAttribute504">
    <w:name w:val="CharAttribute504"/>
    <w:uiPriority w:val="99"/>
    <w:rsid w:val="00AF39EC"/>
    <w:rPr>
      <w:rFonts w:ascii="Times New Roman" w:eastAsia="Times New Roman"/>
      <w:sz w:val="28"/>
    </w:rPr>
  </w:style>
  <w:style w:type="character" w:customStyle="1" w:styleId="ListParagraphChar">
    <w:name w:val="List Paragraph Char"/>
    <w:locked/>
    <w:rsid w:val="00AF39EC"/>
    <w:rPr>
      <w:rFonts w:ascii="Arial" w:hAnsi="Arial"/>
      <w:sz w:val="20"/>
    </w:rPr>
  </w:style>
  <w:style w:type="character" w:customStyle="1" w:styleId="NoSpacingChar">
    <w:name w:val="No Spacing Char"/>
    <w:aliases w:val="основа Char"/>
    <w:basedOn w:val="a0"/>
    <w:uiPriority w:val="99"/>
    <w:locked/>
    <w:rsid w:val="00AF39EC"/>
    <w:rPr>
      <w:rFonts w:ascii="Calibri" w:hAnsi="Calibri" w:cs="Times New Roman"/>
      <w:sz w:val="22"/>
      <w:szCs w:val="22"/>
      <w:lang w:val="ru-RU" w:eastAsia="ru-RU" w:bidi="ar-SA"/>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basedOn w:val="a0"/>
    <w:uiPriority w:val="99"/>
    <w:locked/>
    <w:rsid w:val="00AF39EC"/>
    <w:rPr>
      <w:rFonts w:ascii="Times New Roman" w:hAnsi="Times New Roman" w:cs="Times New Roman"/>
      <w:sz w:val="24"/>
      <w:szCs w:val="24"/>
    </w:rPr>
  </w:style>
  <w:style w:type="character" w:customStyle="1" w:styleId="FooterChar">
    <w:name w:val="Footer Char"/>
    <w:basedOn w:val="a0"/>
    <w:uiPriority w:val="99"/>
    <w:locked/>
    <w:rsid w:val="00AF39EC"/>
    <w:rPr>
      <w:rFonts w:cs="Times New Roman"/>
    </w:rPr>
  </w:style>
  <w:style w:type="paragraph" w:styleId="affc">
    <w:name w:val="Balloon Text"/>
    <w:basedOn w:val="a"/>
    <w:link w:val="affd"/>
    <w:uiPriority w:val="99"/>
    <w:qFormat/>
    <w:rsid w:val="00AF39EC"/>
    <w:pPr>
      <w:spacing w:after="0" w:line="240" w:lineRule="auto"/>
    </w:pPr>
    <w:rPr>
      <w:rFonts w:ascii="Tahoma" w:eastAsia="Times New Roman" w:hAnsi="Tahoma" w:cs="Tahoma"/>
      <w:sz w:val="16"/>
      <w:szCs w:val="16"/>
      <w:lang w:eastAsia="ru-RU"/>
    </w:rPr>
  </w:style>
  <w:style w:type="character" w:customStyle="1" w:styleId="affd">
    <w:name w:val="Текст выноски Знак"/>
    <w:basedOn w:val="a0"/>
    <w:link w:val="affc"/>
    <w:uiPriority w:val="99"/>
    <w:qFormat/>
    <w:rsid w:val="00AF39EC"/>
    <w:rPr>
      <w:rFonts w:ascii="Tahoma" w:eastAsia="Times New Roman" w:hAnsi="Tahoma" w:cs="Tahoma"/>
      <w:sz w:val="16"/>
      <w:szCs w:val="16"/>
      <w:lang w:eastAsia="ru-RU"/>
    </w:rPr>
  </w:style>
  <w:style w:type="character" w:customStyle="1" w:styleId="1010">
    <w:name w:val="Основной текст + 101"/>
    <w:aliases w:val="5 pt1,Полужирный1"/>
    <w:rsid w:val="00AF39EC"/>
    <w:rPr>
      <w:rFonts w:ascii="Times New Roman" w:hAnsi="Times New Roman"/>
      <w:b/>
      <w:color w:val="000000"/>
      <w:spacing w:val="0"/>
      <w:w w:val="100"/>
      <w:position w:val="0"/>
      <w:sz w:val="21"/>
      <w:u w:val="none"/>
      <w:lang w:val="ru-RU" w:eastAsia="ru-RU"/>
    </w:rPr>
  </w:style>
  <w:style w:type="character" w:customStyle="1" w:styleId="affe">
    <w:name w:val="Другое_"/>
    <w:link w:val="afff"/>
    <w:uiPriority w:val="99"/>
    <w:locked/>
    <w:rsid w:val="00747C34"/>
    <w:rPr>
      <w:color w:val="231E20"/>
    </w:rPr>
  </w:style>
  <w:style w:type="paragraph" w:customStyle="1" w:styleId="afff">
    <w:name w:val="Другое"/>
    <w:basedOn w:val="a"/>
    <w:link w:val="affe"/>
    <w:uiPriority w:val="99"/>
    <w:rsid w:val="00747C34"/>
    <w:pPr>
      <w:widowControl w:val="0"/>
      <w:spacing w:after="0" w:line="254" w:lineRule="auto"/>
      <w:ind w:firstLine="240"/>
    </w:pPr>
    <w:rPr>
      <w:color w:val="231E20"/>
    </w:rPr>
  </w:style>
  <w:style w:type="character" w:customStyle="1" w:styleId="20">
    <w:name w:val="Заголовок 2 Знак"/>
    <w:basedOn w:val="a0"/>
    <w:link w:val="2"/>
    <w:uiPriority w:val="1"/>
    <w:rsid w:val="001A5B40"/>
    <w:rPr>
      <w:rFonts w:asciiTheme="majorHAnsi" w:eastAsiaTheme="majorEastAsia" w:hAnsiTheme="majorHAnsi" w:cstheme="majorBidi"/>
      <w:b/>
      <w:bCs/>
      <w:color w:val="4F81BD" w:themeColor="accent1"/>
      <w:sz w:val="26"/>
      <w:szCs w:val="26"/>
    </w:rPr>
  </w:style>
  <w:style w:type="character" w:customStyle="1" w:styleId="70">
    <w:name w:val="Заголовок 7 Знак"/>
    <w:basedOn w:val="a0"/>
    <w:link w:val="7"/>
    <w:rsid w:val="001A5B40"/>
    <w:rPr>
      <w:rFonts w:ascii="Cambria" w:eastAsia="Calibri" w:hAnsi="Cambria" w:cs="Times New Roman"/>
      <w:i/>
      <w:iCs/>
      <w:color w:val="404040"/>
      <w:sz w:val="20"/>
      <w:szCs w:val="20"/>
      <w:lang w:eastAsia="ru-RU"/>
    </w:rPr>
  </w:style>
  <w:style w:type="table" w:customStyle="1" w:styleId="TableNormal">
    <w:name w:val="Table Normal"/>
    <w:uiPriority w:val="2"/>
    <w:unhideWhenUsed/>
    <w:qFormat/>
    <w:rsid w:val="001A5B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5">
    <w:name w:val="Оглавление 11"/>
    <w:basedOn w:val="a"/>
    <w:uiPriority w:val="1"/>
    <w:qFormat/>
    <w:rsid w:val="001A5B40"/>
    <w:pPr>
      <w:widowControl w:val="0"/>
      <w:autoSpaceDE w:val="0"/>
      <w:autoSpaceDN w:val="0"/>
      <w:spacing w:after="0" w:line="240" w:lineRule="auto"/>
      <w:ind w:left="824" w:hanging="493"/>
    </w:pPr>
    <w:rPr>
      <w:rFonts w:ascii="Times New Roman" w:eastAsia="Times New Roman" w:hAnsi="Times New Roman" w:cs="Times New Roman"/>
      <w:sz w:val="28"/>
      <w:szCs w:val="28"/>
    </w:rPr>
  </w:style>
  <w:style w:type="paragraph" w:customStyle="1" w:styleId="212">
    <w:name w:val="Оглавление 21"/>
    <w:basedOn w:val="a"/>
    <w:uiPriority w:val="1"/>
    <w:qFormat/>
    <w:rsid w:val="001A5B40"/>
    <w:pPr>
      <w:widowControl w:val="0"/>
      <w:autoSpaceDE w:val="0"/>
      <w:autoSpaceDN w:val="0"/>
      <w:spacing w:before="331" w:after="0" w:line="240" w:lineRule="auto"/>
      <w:ind w:left="760" w:right="626" w:hanging="428"/>
    </w:pPr>
    <w:rPr>
      <w:rFonts w:ascii="Times New Roman" w:eastAsia="Times New Roman" w:hAnsi="Times New Roman" w:cs="Times New Roman"/>
      <w:b/>
      <w:bCs/>
      <w:i/>
      <w:iCs/>
    </w:rPr>
  </w:style>
  <w:style w:type="paragraph" w:customStyle="1" w:styleId="410">
    <w:name w:val="Оглавление 41"/>
    <w:basedOn w:val="a"/>
    <w:uiPriority w:val="1"/>
    <w:qFormat/>
    <w:rsid w:val="001A5B40"/>
    <w:pPr>
      <w:widowControl w:val="0"/>
      <w:autoSpaceDE w:val="0"/>
      <w:autoSpaceDN w:val="0"/>
      <w:spacing w:after="0" w:line="240" w:lineRule="auto"/>
      <w:ind w:left="900"/>
    </w:pPr>
    <w:rPr>
      <w:rFonts w:ascii="Times New Roman" w:eastAsia="Times New Roman" w:hAnsi="Times New Roman" w:cs="Times New Roman"/>
      <w:sz w:val="24"/>
      <w:szCs w:val="24"/>
    </w:rPr>
  </w:style>
  <w:style w:type="paragraph" w:styleId="afff0">
    <w:name w:val="footnote text"/>
    <w:aliases w:val="Знак6,F1"/>
    <w:basedOn w:val="a"/>
    <w:link w:val="afff1"/>
    <w:unhideWhenUsed/>
    <w:rsid w:val="001A5B40"/>
    <w:pPr>
      <w:widowControl w:val="0"/>
      <w:spacing w:after="0" w:line="240" w:lineRule="auto"/>
    </w:pPr>
    <w:rPr>
      <w:rFonts w:ascii="Calibri" w:eastAsia="Calibri" w:hAnsi="Calibri" w:cs="Times New Roman"/>
      <w:sz w:val="20"/>
      <w:szCs w:val="20"/>
      <w:lang w:val="x-none" w:eastAsia="ru-RU"/>
    </w:rPr>
  </w:style>
  <w:style w:type="character" w:customStyle="1" w:styleId="afff1">
    <w:name w:val="Текст сноски Знак"/>
    <w:aliases w:val="Знак6 Знак,F1 Знак"/>
    <w:basedOn w:val="a0"/>
    <w:link w:val="afff0"/>
    <w:qFormat/>
    <w:rsid w:val="001A5B40"/>
    <w:rPr>
      <w:rFonts w:ascii="Calibri" w:eastAsia="Calibri" w:hAnsi="Calibri" w:cs="Times New Roman"/>
      <w:sz w:val="20"/>
      <w:szCs w:val="20"/>
      <w:lang w:val="x-none" w:eastAsia="ru-RU"/>
    </w:rPr>
  </w:style>
  <w:style w:type="character" w:styleId="afff2">
    <w:name w:val="footnote reference"/>
    <w:unhideWhenUsed/>
    <w:rsid w:val="001A5B40"/>
    <w:rPr>
      <w:vertAlign w:val="superscript"/>
    </w:rPr>
  </w:style>
  <w:style w:type="paragraph" w:styleId="2f0">
    <w:name w:val="Body Text 2"/>
    <w:basedOn w:val="a"/>
    <w:link w:val="2f1"/>
    <w:unhideWhenUsed/>
    <w:rsid w:val="001A5B40"/>
    <w:pPr>
      <w:spacing w:after="120" w:line="480" w:lineRule="auto"/>
    </w:pPr>
  </w:style>
  <w:style w:type="character" w:customStyle="1" w:styleId="2f1">
    <w:name w:val="Основной текст 2 Знак"/>
    <w:basedOn w:val="a0"/>
    <w:link w:val="2f0"/>
    <w:rsid w:val="001A5B40"/>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A5B40"/>
    <w:rPr>
      <w:rFonts w:ascii="Times New Roman" w:hAnsi="Times New Roman"/>
      <w:sz w:val="24"/>
      <w:u w:val="none"/>
      <w:effect w:val="none"/>
    </w:rPr>
  </w:style>
  <w:style w:type="character" w:customStyle="1" w:styleId="dash041e0431044b0447043d044b0439char1">
    <w:name w:val="dash041e_0431_044b_0447_043d_044b_0439__char1"/>
    <w:rsid w:val="001A5B40"/>
    <w:rPr>
      <w:rFonts w:ascii="Times New Roman" w:hAnsi="Times New Roman"/>
      <w:sz w:val="24"/>
      <w:u w:val="none"/>
      <w:effect w:val="none"/>
    </w:rPr>
  </w:style>
  <w:style w:type="paragraph" w:customStyle="1" w:styleId="dash041e0431044b0447043d044b0439">
    <w:name w:val="dash041e_0431_044b_0447_043d_044b_0439"/>
    <w:basedOn w:val="a"/>
    <w:rsid w:val="001A5B40"/>
    <w:pPr>
      <w:spacing w:after="0" w:line="240" w:lineRule="auto"/>
    </w:pPr>
    <w:rPr>
      <w:rFonts w:ascii="Times New Roman" w:eastAsia="Calibri" w:hAnsi="Times New Roman" w:cs="Times New Roman"/>
      <w:sz w:val="24"/>
      <w:szCs w:val="24"/>
      <w:lang w:eastAsia="ru-RU"/>
    </w:rPr>
  </w:style>
  <w:style w:type="character" w:customStyle="1" w:styleId="22pt0">
    <w:name w:val="Основной текст (2) + Интервал 2 pt"/>
    <w:basedOn w:val="24"/>
    <w:rsid w:val="001A5B40"/>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f2">
    <w:name w:val="Основной текст (2) + Курсив"/>
    <w:basedOn w:val="24"/>
    <w:rsid w:val="001A5B4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8"/>
    <w:rsid w:val="001A5B40"/>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0">
    <w:name w:val="Колонтитул + 11 pt;Не полужирный"/>
    <w:basedOn w:val="a8"/>
    <w:rsid w:val="001A5B40"/>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1">
    <w:name w:val="Основной текст (2) + Курсив;Интервал 2 pt"/>
    <w:basedOn w:val="24"/>
    <w:rsid w:val="001A5B40"/>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12pt1pt">
    <w:name w:val="Колонтитул + 12 pt;Курсив;Интервал 1 pt"/>
    <w:basedOn w:val="a8"/>
    <w:rsid w:val="001A5B40"/>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Exact0">
    <w:name w:val="Подпись к картинке (2) Exact"/>
    <w:basedOn w:val="a0"/>
    <w:link w:val="2f3"/>
    <w:rsid w:val="001A5B40"/>
    <w:rPr>
      <w:rFonts w:ascii="Cambria" w:eastAsia="Cambria" w:hAnsi="Cambria" w:cs="Cambria"/>
      <w:b/>
      <w:bCs/>
      <w:spacing w:val="-10"/>
      <w:sz w:val="30"/>
      <w:szCs w:val="30"/>
      <w:shd w:val="clear" w:color="auto" w:fill="FFFFFF"/>
    </w:rPr>
  </w:style>
  <w:style w:type="paragraph" w:customStyle="1" w:styleId="2f3">
    <w:name w:val="Подпись к картинке (2)"/>
    <w:basedOn w:val="a"/>
    <w:link w:val="2Exact0"/>
    <w:rsid w:val="001A5B40"/>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5Exact">
    <w:name w:val="Основной текст (5) Exact"/>
    <w:basedOn w:val="a0"/>
    <w:rsid w:val="001A5B40"/>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1A5B40"/>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1pt">
    <w:name w:val="Основной текст (3) + Интервал 1 pt"/>
    <w:basedOn w:val="33"/>
    <w:rsid w:val="001A5B40"/>
    <w:rPr>
      <w:rFonts w:ascii="Times New Roman" w:eastAsia="Times New Roman" w:hAnsi="Times New Roman" w:cs="Times New Roman"/>
      <w:b/>
      <w:bCs/>
      <w:i w:val="0"/>
      <w:iCs w:val="0"/>
      <w:smallCaps w:val="0"/>
      <w:strike w:val="0"/>
      <w:color w:val="000000"/>
      <w:spacing w:val="30"/>
      <w:w w:val="100"/>
      <w:position w:val="0"/>
      <w:sz w:val="32"/>
      <w:szCs w:val="32"/>
      <w:u w:val="none"/>
      <w:shd w:val="clear" w:color="auto" w:fill="FFFFFF"/>
      <w:lang w:val="ru-RU" w:eastAsia="ru-RU" w:bidi="ru-RU"/>
    </w:rPr>
  </w:style>
  <w:style w:type="character" w:customStyle="1" w:styleId="45">
    <w:name w:val="Заголовок №4_"/>
    <w:basedOn w:val="a0"/>
    <w:rsid w:val="001A5B40"/>
    <w:rPr>
      <w:rFonts w:ascii="Times New Roman" w:eastAsia="Times New Roman" w:hAnsi="Times New Roman" w:cs="Times New Roman"/>
      <w:b/>
      <w:bCs/>
      <w:spacing w:val="120"/>
      <w:sz w:val="36"/>
      <w:szCs w:val="36"/>
      <w:shd w:val="clear" w:color="auto" w:fill="FFFFFF"/>
    </w:rPr>
  </w:style>
  <w:style w:type="character" w:customStyle="1" w:styleId="855pt150">
    <w:name w:val="Основной текст (8) + 5;5 pt;Масштаб 150%"/>
    <w:basedOn w:val="8"/>
    <w:rsid w:val="001A5B40"/>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15CourierNew">
    <w:name w:val="Основной текст (15) + Courier New;Курсив"/>
    <w:basedOn w:val="15"/>
    <w:rsid w:val="001A5B40"/>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95pt1pt">
    <w:name w:val="Основной текст (16) + 9;5 pt;Курсив;Интервал 1 pt"/>
    <w:basedOn w:val="16"/>
    <w:rsid w:val="001A5B40"/>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31TimesNewRoman13ptExact">
    <w:name w:val="Основной текст (31) + Times New Roman;13 pt;Полужирный;Не курсив Exact"/>
    <w:basedOn w:val="310"/>
    <w:rsid w:val="001A5B40"/>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1A5B40"/>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1A5B40"/>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1A5B40"/>
    <w:rPr>
      <w:rFonts w:ascii="Impact" w:eastAsia="Impact" w:hAnsi="Impact" w:cs="Impact"/>
      <w:sz w:val="28"/>
      <w:szCs w:val="28"/>
      <w:shd w:val="clear" w:color="auto" w:fill="FFFFFF"/>
    </w:rPr>
  </w:style>
  <w:style w:type="paragraph" w:customStyle="1" w:styleId="39">
    <w:name w:val="Основной текст (39)"/>
    <w:basedOn w:val="a"/>
    <w:link w:val="39Exact"/>
    <w:rsid w:val="001A5B40"/>
    <w:pPr>
      <w:widowControl w:val="0"/>
      <w:shd w:val="clear" w:color="auto" w:fill="FFFFFF"/>
      <w:spacing w:after="0" w:line="0" w:lineRule="atLeast"/>
    </w:pPr>
    <w:rPr>
      <w:rFonts w:ascii="Impact" w:eastAsia="Impact" w:hAnsi="Impact" w:cs="Impact"/>
      <w:sz w:val="28"/>
      <w:szCs w:val="28"/>
    </w:rPr>
  </w:style>
  <w:style w:type="character" w:customStyle="1" w:styleId="260">
    <w:name w:val="Основной текст (26)_"/>
    <w:basedOn w:val="a0"/>
    <w:link w:val="261"/>
    <w:rsid w:val="001A5B40"/>
    <w:rPr>
      <w:rFonts w:ascii="Segoe UI" w:eastAsia="Segoe UI" w:hAnsi="Segoe UI" w:cs="Segoe UI"/>
      <w:sz w:val="10"/>
      <w:szCs w:val="10"/>
      <w:shd w:val="clear" w:color="auto" w:fill="FFFFFF"/>
    </w:rPr>
  </w:style>
  <w:style w:type="paragraph" w:customStyle="1" w:styleId="261">
    <w:name w:val="Основной текст (26)"/>
    <w:basedOn w:val="a"/>
    <w:link w:val="260"/>
    <w:rsid w:val="001A5B40"/>
    <w:pPr>
      <w:widowControl w:val="0"/>
      <w:shd w:val="clear" w:color="auto" w:fill="FFFFFF"/>
      <w:spacing w:after="0" w:line="0" w:lineRule="atLeast"/>
    </w:pPr>
    <w:rPr>
      <w:rFonts w:ascii="Segoe UI" w:eastAsia="Segoe UI" w:hAnsi="Segoe UI" w:cs="Segoe UI"/>
      <w:sz w:val="10"/>
      <w:szCs w:val="10"/>
    </w:rPr>
  </w:style>
  <w:style w:type="character" w:customStyle="1" w:styleId="270">
    <w:name w:val="Основной текст (27)_"/>
    <w:basedOn w:val="a0"/>
    <w:link w:val="271"/>
    <w:rsid w:val="001A5B40"/>
    <w:rPr>
      <w:rFonts w:ascii="Times New Roman" w:eastAsia="Times New Roman" w:hAnsi="Times New Roman" w:cs="Times New Roman"/>
      <w:spacing w:val="-10"/>
      <w:sz w:val="9"/>
      <w:szCs w:val="9"/>
      <w:shd w:val="clear" w:color="auto" w:fill="FFFFFF"/>
      <w:lang w:val="en-US" w:bidi="en-US"/>
    </w:rPr>
  </w:style>
  <w:style w:type="paragraph" w:customStyle="1" w:styleId="271">
    <w:name w:val="Основной текст (27)"/>
    <w:basedOn w:val="a"/>
    <w:link w:val="270"/>
    <w:rsid w:val="001A5B40"/>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0">
    <w:name w:val="Основной текст (28)_"/>
    <w:basedOn w:val="a0"/>
    <w:link w:val="281"/>
    <w:rsid w:val="001A5B40"/>
    <w:rPr>
      <w:rFonts w:ascii="Times New Roman" w:eastAsia="Times New Roman" w:hAnsi="Times New Roman" w:cs="Times New Roman"/>
      <w:sz w:val="8"/>
      <w:szCs w:val="8"/>
      <w:shd w:val="clear" w:color="auto" w:fill="FFFFFF"/>
    </w:rPr>
  </w:style>
  <w:style w:type="paragraph" w:customStyle="1" w:styleId="281">
    <w:name w:val="Основной текст (28)"/>
    <w:basedOn w:val="a"/>
    <w:link w:val="280"/>
    <w:rsid w:val="001A5B40"/>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0">
    <w:name w:val="Основной текст (29)_"/>
    <w:basedOn w:val="a0"/>
    <w:link w:val="291"/>
    <w:rsid w:val="001A5B40"/>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1">
    <w:name w:val="Основной текст (29)"/>
    <w:basedOn w:val="a"/>
    <w:link w:val="290"/>
    <w:rsid w:val="001A5B40"/>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sid w:val="001A5B40"/>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1A5B40"/>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1A5B40"/>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1A5B40"/>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1A5B40"/>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1A5B40"/>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1pt2">
    <w:name w:val="Оглавление (2) + Курсив;Интервал 1 pt"/>
    <w:basedOn w:val="2b"/>
    <w:rsid w:val="001A5B40"/>
    <w:rPr>
      <w:rFonts w:ascii="Times New Roman" w:eastAsia="Times New Roman" w:hAnsi="Times New Roman" w:cs="Times New Roman"/>
      <w:b w:val="0"/>
      <w:bCs w:val="0"/>
      <w:i/>
      <w:iCs/>
      <w:color w:val="000000"/>
      <w:spacing w:val="20"/>
      <w:w w:val="100"/>
      <w:position w:val="0"/>
      <w:sz w:val="28"/>
      <w:szCs w:val="28"/>
      <w:shd w:val="clear" w:color="auto" w:fill="FFFFFF"/>
      <w:lang w:val="ru-RU" w:eastAsia="ru-RU" w:bidi="ru-RU"/>
    </w:rPr>
  </w:style>
  <w:style w:type="character" w:customStyle="1" w:styleId="afff3">
    <w:name w:val="Оглавление_"/>
    <w:basedOn w:val="a0"/>
    <w:link w:val="afff4"/>
    <w:rsid w:val="001A5B40"/>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f4">
    <w:name w:val="Оглавление"/>
    <w:basedOn w:val="a"/>
    <w:link w:val="afff3"/>
    <w:rsid w:val="001A5B40"/>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ff3"/>
    <w:rsid w:val="001A5B40"/>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1A5B40"/>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302">
    <w:name w:val="Основной текст (30) + Малые прописные"/>
    <w:basedOn w:val="300"/>
    <w:rsid w:val="001A5B40"/>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1A5B40"/>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1A5B40"/>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1A5B40"/>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1A5B40"/>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1A5B40"/>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1A5B40"/>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FranklinGothicMediumCond18pt">
    <w:name w:val="Оглавление (3) + Franklin Gothic Medium Cond;18 pt;Не полужирный;Курсив"/>
    <w:basedOn w:val="35"/>
    <w:rsid w:val="001A5B40"/>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1A5B40"/>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1A5B40"/>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1A5B40"/>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1A5B40"/>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1A5B40"/>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1A5B40"/>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1A5B40"/>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1A5B40"/>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1A5B40"/>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1A5B40"/>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1A5B40"/>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1A5B40"/>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1A5B40"/>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1A5B40"/>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1A5B40"/>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0">
    <w:name w:val="Основной текст (37)_"/>
    <w:basedOn w:val="a0"/>
    <w:link w:val="371"/>
    <w:rsid w:val="001A5B40"/>
    <w:rPr>
      <w:rFonts w:ascii="Times New Roman" w:eastAsia="Times New Roman" w:hAnsi="Times New Roman" w:cs="Times New Roman"/>
      <w:i/>
      <w:iCs/>
      <w:spacing w:val="20"/>
      <w:sz w:val="28"/>
      <w:szCs w:val="28"/>
      <w:shd w:val="clear" w:color="auto" w:fill="FFFFFF"/>
    </w:rPr>
  </w:style>
  <w:style w:type="paragraph" w:customStyle="1" w:styleId="371">
    <w:name w:val="Основной текст (37)"/>
    <w:basedOn w:val="a"/>
    <w:link w:val="370"/>
    <w:rsid w:val="001A5B40"/>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0"/>
    <w:rsid w:val="001A5B4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1A5B40"/>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f3"/>
    <w:rsid w:val="001A5B40"/>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f4">
    <w:name w:val="Оглавление (2) + Курсив"/>
    <w:basedOn w:val="2b"/>
    <w:rsid w:val="001A5B40"/>
    <w:rPr>
      <w:rFonts w:ascii="Times New Roman" w:eastAsia="Times New Roman" w:hAnsi="Times New Roman" w:cs="Times New Roman"/>
      <w:b w:val="0"/>
      <w:bCs w:val="0"/>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b"/>
    <w:rsid w:val="001A5B40"/>
    <w:rPr>
      <w:rFonts w:ascii="Times New Roman" w:eastAsia="Times New Roman" w:hAnsi="Times New Roman" w:cs="Times New Roman"/>
      <w:b w:val="0"/>
      <w:bCs w:val="0"/>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b"/>
    <w:rsid w:val="001A5B40"/>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
    <w:name w:val="Оглавление (4) + 20 pt;Не полужирный;Курсив"/>
    <w:basedOn w:val="42"/>
    <w:rsid w:val="001A5B40"/>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0">
    <w:name w:val="Основной текст (38)_"/>
    <w:basedOn w:val="a0"/>
    <w:link w:val="381"/>
    <w:rsid w:val="001A5B40"/>
    <w:rPr>
      <w:rFonts w:ascii="Times New Roman" w:eastAsia="Times New Roman" w:hAnsi="Times New Roman" w:cs="Times New Roman"/>
      <w:b/>
      <w:bCs/>
      <w:sz w:val="24"/>
      <w:szCs w:val="24"/>
      <w:shd w:val="clear" w:color="auto" w:fill="FFFFFF"/>
    </w:rPr>
  </w:style>
  <w:style w:type="paragraph" w:customStyle="1" w:styleId="381">
    <w:name w:val="Основной текст (38)"/>
    <w:basedOn w:val="a"/>
    <w:link w:val="380"/>
    <w:rsid w:val="001A5B40"/>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0"/>
    <w:rsid w:val="001A5B40"/>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2">
    <w:name w:val="Основной текст (38) + Малые прописные"/>
    <w:basedOn w:val="380"/>
    <w:rsid w:val="001A5B40"/>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1A5B40"/>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1A5B40"/>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1A5B40"/>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1A5B40"/>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1A5B40"/>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1A5B40"/>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1A5B40"/>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2"/>
    <w:rsid w:val="001A5B40"/>
    <w:rPr>
      <w:rFonts w:ascii="Times New Roman" w:eastAsia="Times New Roman" w:hAnsi="Times New Roman" w:cs="Times New Roman"/>
      <w:b/>
      <w:bCs/>
      <w:color w:val="000000"/>
      <w:spacing w:val="0"/>
      <w:w w:val="100"/>
      <w:position w:val="0"/>
      <w:sz w:val="20"/>
      <w:szCs w:val="20"/>
      <w:lang w:eastAsia="ru-RU"/>
    </w:rPr>
  </w:style>
  <w:style w:type="character" w:customStyle="1" w:styleId="124">
    <w:name w:val="Заголовок №1 (2)_"/>
    <w:basedOn w:val="a0"/>
    <w:link w:val="125"/>
    <w:rsid w:val="001A5B40"/>
    <w:rPr>
      <w:rFonts w:ascii="Times New Roman" w:eastAsia="Times New Roman" w:hAnsi="Times New Roman" w:cs="Times New Roman"/>
      <w:b/>
      <w:bCs/>
      <w:sz w:val="50"/>
      <w:szCs w:val="50"/>
      <w:shd w:val="clear" w:color="auto" w:fill="FFFFFF"/>
    </w:rPr>
  </w:style>
  <w:style w:type="paragraph" w:customStyle="1" w:styleId="125">
    <w:name w:val="Заголовок №1 (2)"/>
    <w:basedOn w:val="a"/>
    <w:link w:val="124"/>
    <w:rsid w:val="001A5B40"/>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4"/>
    <w:rsid w:val="001A5B40"/>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0"/>
    <w:rsid w:val="001A5B40"/>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3">
    <w:name w:val="Основной текст (9) + Малые прописные"/>
    <w:basedOn w:val="9"/>
    <w:rsid w:val="001A5B40"/>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1A5B40"/>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1A5B40"/>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1A5B40"/>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1A5B40"/>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1A5B40"/>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1A5B40"/>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1A5B40"/>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1A5B40"/>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1">
    <w:name w:val="Основной текст (41)_"/>
    <w:basedOn w:val="a0"/>
    <w:link w:val="412"/>
    <w:rsid w:val="001A5B40"/>
    <w:rPr>
      <w:rFonts w:ascii="Times New Roman" w:eastAsia="Times New Roman" w:hAnsi="Times New Roman" w:cs="Times New Roman"/>
      <w:b/>
      <w:bCs/>
      <w:i/>
      <w:iCs/>
      <w:sz w:val="30"/>
      <w:szCs w:val="30"/>
      <w:shd w:val="clear" w:color="auto" w:fill="FFFFFF"/>
    </w:rPr>
  </w:style>
  <w:style w:type="paragraph" w:customStyle="1" w:styleId="412">
    <w:name w:val="Основной текст (41)"/>
    <w:basedOn w:val="a"/>
    <w:link w:val="411"/>
    <w:rsid w:val="001A5B40"/>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1"/>
    <w:rsid w:val="001A5B40"/>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1A5B4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1A5B40"/>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1A5B40"/>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1A5B40"/>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1A5B40"/>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1A5B40"/>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1A5B40"/>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1A5B40"/>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1A5B40"/>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0"/>
    <w:rsid w:val="001A5B40"/>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0"/>
    <w:rsid w:val="001A5B40"/>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0"/>
    <w:rsid w:val="001A5B4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1A5B40"/>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1A5B40"/>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1A5B40"/>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10pt">
    <w:name w:val="Основной текст (2) + 10 pt;Полужирный"/>
    <w:basedOn w:val="24"/>
    <w:rsid w:val="001A5B40"/>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3">
    <w:name w:val="Основной текст (2) + Курсив;Интервал 1 pt"/>
    <w:basedOn w:val="24"/>
    <w:rsid w:val="001A5B40"/>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paragraph" w:customStyle="1" w:styleId="-">
    <w:name w:val="Основной текст-норм"/>
    <w:basedOn w:val="25"/>
    <w:uiPriority w:val="99"/>
    <w:rsid w:val="001A5B40"/>
    <w:pPr>
      <w:shd w:val="clear" w:color="auto" w:fill="auto"/>
      <w:spacing w:line="286" w:lineRule="auto"/>
      <w:ind w:firstLine="238"/>
      <w:jc w:val="both"/>
    </w:pPr>
    <w:rPr>
      <w:sz w:val="20"/>
      <w:szCs w:val="20"/>
      <w:lang w:eastAsia="ru-RU"/>
    </w:rPr>
  </w:style>
  <w:style w:type="character" w:customStyle="1" w:styleId="1pt0">
    <w:name w:val="Сноска + Интервал 1 pt"/>
    <w:basedOn w:val="af"/>
    <w:rsid w:val="001A5B40"/>
    <w:rPr>
      <w:rFonts w:ascii="Times New Roman" w:eastAsia="Times New Roman" w:hAnsi="Times New Roman" w:cs="Times New Roman"/>
      <w:b/>
      <w:bCs/>
      <w:color w:val="000000"/>
      <w:spacing w:val="30"/>
      <w:w w:val="100"/>
      <w:position w:val="0"/>
      <w:sz w:val="18"/>
      <w:szCs w:val="18"/>
      <w:shd w:val="clear" w:color="auto" w:fill="FFFFFF"/>
      <w:lang w:val="ru-RU" w:eastAsia="ru-RU" w:bidi="ru-RU"/>
    </w:rPr>
  </w:style>
  <w:style w:type="character" w:customStyle="1" w:styleId="29pt">
    <w:name w:val="Основной текст (2) + 9 pt;Полужирный"/>
    <w:basedOn w:val="24"/>
    <w:rsid w:val="001A5B4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5pt0">
    <w:name w:val="Основной текст (2) + 9;5 pt;Полужирный"/>
    <w:basedOn w:val="24"/>
    <w:rsid w:val="001A5B4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8"/>
    <w:rsid w:val="001A5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4"/>
    <w:rsid w:val="001A5B40"/>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2Candara13pt0pt">
    <w:name w:val="Основной текст (2) + Candara;13 pt;Интервал 0 pt"/>
    <w:basedOn w:val="24"/>
    <w:rsid w:val="001A5B40"/>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4"/>
    <w:rsid w:val="001A5B40"/>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0pt1">
    <w:name w:val="Основной текст (2) + Курсив;Интервал 0 pt"/>
    <w:basedOn w:val="24"/>
    <w:rsid w:val="001A5B40"/>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4"/>
    <w:rsid w:val="001A5B40"/>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Малые прописные"/>
    <w:basedOn w:val="24"/>
    <w:rsid w:val="001A5B40"/>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3pt">
    <w:name w:val="Основной текст (2) + 13 pt;Полужирный"/>
    <w:basedOn w:val="24"/>
    <w:rsid w:val="001A5B4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4"/>
    <w:rsid w:val="001A5B4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4"/>
    <w:rsid w:val="001A5B40"/>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1A5B4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8"/>
    <w:rsid w:val="001A5B40"/>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Candara10pt-1pt">
    <w:name w:val="Основной текст (2) + Candara;10 pt;Интервал -1 pt"/>
    <w:basedOn w:val="24"/>
    <w:rsid w:val="001A5B40"/>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4"/>
    <w:rsid w:val="001A5B40"/>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4"/>
    <w:rsid w:val="001A5B40"/>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4"/>
    <w:rsid w:val="001A5B40"/>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4"/>
    <w:rsid w:val="001A5B40"/>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4"/>
    <w:rsid w:val="001A5B40"/>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4"/>
    <w:rsid w:val="001A5B40"/>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4"/>
    <w:rsid w:val="001A5B40"/>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600">
    <w:name w:val="Основной текст (2) + Полужирный;Масштаб 60%"/>
    <w:basedOn w:val="24"/>
    <w:rsid w:val="001A5B40"/>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4"/>
    <w:rsid w:val="001A5B4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4"/>
    <w:rsid w:val="001A5B40"/>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2pt0pt0">
    <w:name w:val="Основной текст (2) + 12 pt;Полужирный;Малые прописные;Интервал 0 pt"/>
    <w:basedOn w:val="24"/>
    <w:rsid w:val="001A5B40"/>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4"/>
    <w:rsid w:val="001A5B40"/>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4"/>
    <w:rsid w:val="001A5B40"/>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4"/>
    <w:rsid w:val="001A5B40"/>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4"/>
    <w:rsid w:val="001A5B40"/>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4"/>
    <w:rsid w:val="001A5B40"/>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4"/>
    <w:rsid w:val="001A5B40"/>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
    <w:name w:val="Основной текст (2) + Курсив;Интервал -1 pt"/>
    <w:basedOn w:val="24"/>
    <w:rsid w:val="001A5B40"/>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4"/>
    <w:rsid w:val="001A5B40"/>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Consolas18pt0pt">
    <w:name w:val="Заголовок №2 + Consolas;18 pt;Курсив;Интервал 0 pt"/>
    <w:basedOn w:val="22"/>
    <w:rsid w:val="001A5B40"/>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4"/>
    <w:rsid w:val="001A5B40"/>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4"/>
    <w:rsid w:val="001A5B40"/>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4"/>
    <w:rsid w:val="001A5B40"/>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4"/>
    <w:rsid w:val="001A5B40"/>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0">
    <w:name w:val="Основной текст (2) + 17 pt"/>
    <w:basedOn w:val="24"/>
    <w:rsid w:val="001A5B4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4"/>
    <w:rsid w:val="001A5B40"/>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4"/>
    <w:rsid w:val="001A5B40"/>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2">
    <w:name w:val="Основной текст (2) + Курсив;Малые прописные;Интервал 0 pt"/>
    <w:basedOn w:val="24"/>
    <w:rsid w:val="001A5B40"/>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4"/>
    <w:rsid w:val="001A5B40"/>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4"/>
    <w:rsid w:val="001A5B40"/>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4"/>
    <w:rsid w:val="001A5B40"/>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Exact0">
    <w:name w:val="Подпись к таблице Exact"/>
    <w:basedOn w:val="a0"/>
    <w:rsid w:val="001A5B40"/>
    <w:rPr>
      <w:rFonts w:ascii="Times New Roman" w:eastAsia="Times New Roman" w:hAnsi="Times New Roman" w:cs="Times New Roman"/>
      <w:b w:val="0"/>
      <w:bCs w:val="0"/>
      <w:i w:val="0"/>
      <w:iCs w:val="0"/>
      <w:smallCaps w:val="0"/>
      <w:strike w:val="0"/>
      <w:sz w:val="28"/>
      <w:szCs w:val="28"/>
      <w:u w:val="none"/>
    </w:rPr>
  </w:style>
  <w:style w:type="character" w:customStyle="1" w:styleId="CenturySchoolbook12pt">
    <w:name w:val="Основной текст + Century Schoolbook;12 pt;Полужирный;Курсив"/>
    <w:basedOn w:val="a0"/>
    <w:rsid w:val="001A5B40"/>
    <w:rPr>
      <w:rFonts w:ascii="Century Schoolbook" w:eastAsia="Century Schoolbook" w:hAnsi="Century Schoolbook" w:cs="Century Schoolbook"/>
      <w:b/>
      <w:bCs/>
      <w:i/>
      <w:iCs/>
      <w:smallCaps w:val="0"/>
      <w:strike w:val="0"/>
      <w:color w:val="000000"/>
      <w:spacing w:val="0"/>
      <w:w w:val="100"/>
      <w:position w:val="0"/>
      <w:sz w:val="24"/>
      <w:szCs w:val="24"/>
      <w:u w:val="none"/>
      <w:shd w:val="clear" w:color="auto" w:fill="FFFFFF"/>
      <w:lang w:val="ru-RU" w:eastAsia="ru-RU" w:bidi="ru-RU"/>
    </w:rPr>
  </w:style>
  <w:style w:type="paragraph" w:customStyle="1" w:styleId="312">
    <w:name w:val="Заголовок 31"/>
    <w:basedOn w:val="a"/>
    <w:qFormat/>
    <w:rsid w:val="001A5B40"/>
    <w:pPr>
      <w:widowControl w:val="0"/>
      <w:autoSpaceDE w:val="0"/>
      <w:autoSpaceDN w:val="0"/>
      <w:spacing w:after="0" w:line="240" w:lineRule="auto"/>
      <w:ind w:left="900"/>
      <w:jc w:val="both"/>
      <w:outlineLvl w:val="3"/>
    </w:pPr>
    <w:rPr>
      <w:rFonts w:ascii="Times New Roman" w:eastAsia="Times New Roman" w:hAnsi="Times New Roman" w:cs="Times New Roman"/>
      <w:b/>
      <w:bCs/>
      <w:i/>
      <w:iCs/>
      <w:sz w:val="24"/>
      <w:szCs w:val="24"/>
    </w:rPr>
  </w:style>
  <w:style w:type="paragraph" w:customStyle="1" w:styleId="2f5">
    <w:name w:val="Абзац списка2"/>
    <w:basedOn w:val="a"/>
    <w:rsid w:val="001A5B40"/>
    <w:pPr>
      <w:spacing w:after="0" w:line="240" w:lineRule="auto"/>
      <w:ind w:left="720"/>
      <w:contextualSpacing/>
    </w:pPr>
    <w:rPr>
      <w:rFonts w:ascii="Calibri" w:eastAsia="Times New Roman" w:hAnsi="Calibri" w:cs="Times New Roman"/>
      <w:sz w:val="24"/>
      <w:szCs w:val="24"/>
      <w:lang w:eastAsia="ru-RU"/>
    </w:rPr>
  </w:style>
  <w:style w:type="character" w:customStyle="1" w:styleId="2f6">
    <w:name w:val="Колонтитул (2)_"/>
    <w:link w:val="2f7"/>
    <w:uiPriority w:val="99"/>
    <w:locked/>
    <w:rsid w:val="001A5B40"/>
  </w:style>
  <w:style w:type="paragraph" w:customStyle="1" w:styleId="2f7">
    <w:name w:val="Колонтитул (2)"/>
    <w:basedOn w:val="a"/>
    <w:link w:val="2f6"/>
    <w:uiPriority w:val="99"/>
    <w:rsid w:val="001A5B40"/>
    <w:pPr>
      <w:widowControl w:val="0"/>
      <w:spacing w:after="0" w:line="240" w:lineRule="auto"/>
    </w:pPr>
  </w:style>
  <w:style w:type="character" w:customStyle="1" w:styleId="afff5">
    <w:name w:val="Текст концевой сноски Знак"/>
    <w:basedOn w:val="a0"/>
    <w:link w:val="afff6"/>
    <w:semiHidden/>
    <w:rsid w:val="001A5B40"/>
    <w:rPr>
      <w:rFonts w:ascii="Courier New" w:eastAsia="Times New Roman" w:hAnsi="Courier New" w:cs="Courier New"/>
      <w:color w:val="000000"/>
      <w:sz w:val="20"/>
      <w:szCs w:val="20"/>
      <w:lang w:eastAsia="ru-RU"/>
    </w:rPr>
  </w:style>
  <w:style w:type="paragraph" w:styleId="afff6">
    <w:name w:val="endnote text"/>
    <w:basedOn w:val="a"/>
    <w:link w:val="afff5"/>
    <w:semiHidden/>
    <w:rsid w:val="001A5B40"/>
    <w:pPr>
      <w:widowControl w:val="0"/>
      <w:spacing w:after="0" w:line="240" w:lineRule="auto"/>
    </w:pPr>
    <w:rPr>
      <w:rFonts w:ascii="Courier New" w:eastAsia="Times New Roman" w:hAnsi="Courier New" w:cs="Courier New"/>
      <w:color w:val="000000"/>
      <w:sz w:val="20"/>
      <w:szCs w:val="20"/>
      <w:lang w:eastAsia="ru-RU"/>
    </w:rPr>
  </w:style>
  <w:style w:type="character" w:customStyle="1" w:styleId="1d">
    <w:name w:val="Текст концевой сноски Знак1"/>
    <w:basedOn w:val="a0"/>
    <w:uiPriority w:val="99"/>
    <w:semiHidden/>
    <w:rsid w:val="001A5B40"/>
    <w:rPr>
      <w:sz w:val="20"/>
      <w:szCs w:val="20"/>
    </w:rPr>
  </w:style>
  <w:style w:type="paragraph" w:customStyle="1" w:styleId="1e">
    <w:name w:val="Заголовок оглавления1"/>
    <w:basedOn w:val="1"/>
    <w:next w:val="a"/>
    <w:rsid w:val="001A5B40"/>
    <w:pPr>
      <w:keepNext/>
      <w:keepLines/>
      <w:widowControl/>
      <w:autoSpaceDE/>
      <w:autoSpaceDN/>
      <w:adjustRightInd/>
      <w:spacing w:before="480" w:after="0" w:line="276" w:lineRule="auto"/>
      <w:jc w:val="left"/>
      <w:outlineLvl w:val="9"/>
    </w:pPr>
    <w:rPr>
      <w:rFonts w:ascii="Calibri Light" w:eastAsia="Courier New" w:hAnsi="Calibri Light" w:cs="Times New Roman"/>
      <w:color w:val="2F5496"/>
      <w:sz w:val="28"/>
      <w:szCs w:val="28"/>
      <w:lang w:eastAsia="en-US"/>
    </w:rPr>
  </w:style>
  <w:style w:type="character" w:customStyle="1" w:styleId="HeaderChar">
    <w:name w:val="Header Char"/>
    <w:locked/>
    <w:rsid w:val="001A5B40"/>
    <w:rPr>
      <w:rFonts w:cs="Times New Roman"/>
      <w:color w:val="000000"/>
    </w:rPr>
  </w:style>
  <w:style w:type="paragraph" w:customStyle="1" w:styleId="1f">
    <w:name w:val="подзаг1"/>
    <w:basedOn w:val="af7"/>
    <w:rsid w:val="001A5B40"/>
    <w:pPr>
      <w:keepNext/>
      <w:keepLines/>
    </w:pPr>
    <w:rPr>
      <w:color w:val="auto"/>
    </w:rPr>
  </w:style>
  <w:style w:type="paragraph" w:customStyle="1" w:styleId="1f0">
    <w:name w:val="Подзаг1"/>
    <w:basedOn w:val="1f"/>
    <w:rsid w:val="001A5B40"/>
    <w:rPr>
      <w:i/>
    </w:rPr>
  </w:style>
  <w:style w:type="character" w:styleId="afff7">
    <w:name w:val="endnote reference"/>
    <w:uiPriority w:val="99"/>
    <w:rsid w:val="001A5B40"/>
    <w:rPr>
      <w:rFonts w:cs="Times New Roman"/>
      <w:vertAlign w:val="superscript"/>
    </w:rPr>
  </w:style>
  <w:style w:type="paragraph" w:customStyle="1" w:styleId="413">
    <w:name w:val="Заголовок 41"/>
    <w:basedOn w:val="a"/>
    <w:qFormat/>
    <w:rsid w:val="001A5B40"/>
    <w:pPr>
      <w:widowControl w:val="0"/>
      <w:spacing w:after="0" w:line="240" w:lineRule="auto"/>
      <w:ind w:left="1342"/>
      <w:jc w:val="both"/>
      <w:outlineLvl w:val="4"/>
    </w:pPr>
    <w:rPr>
      <w:rFonts w:ascii="Times New Roman" w:eastAsia="Times New Roman" w:hAnsi="Times New Roman" w:cs="Times New Roman"/>
      <w:b/>
      <w:bCs/>
      <w:i/>
      <w:iCs/>
    </w:rPr>
  </w:style>
  <w:style w:type="paragraph" w:customStyle="1" w:styleId="213">
    <w:name w:val="Заголовок 21"/>
    <w:basedOn w:val="a"/>
    <w:qFormat/>
    <w:rsid w:val="001A5B40"/>
    <w:pPr>
      <w:widowControl w:val="0"/>
      <w:spacing w:after="0" w:line="240" w:lineRule="auto"/>
      <w:ind w:left="102"/>
      <w:outlineLvl w:val="2"/>
    </w:pPr>
    <w:rPr>
      <w:rFonts w:ascii="Times New Roman" w:eastAsia="Times New Roman" w:hAnsi="Times New Roman" w:cs="Times New Roman"/>
      <w:b/>
      <w:bCs/>
      <w:sz w:val="24"/>
      <w:szCs w:val="24"/>
    </w:rPr>
  </w:style>
  <w:style w:type="paragraph" w:styleId="2f8">
    <w:name w:val="Body Text Indent 2"/>
    <w:basedOn w:val="a"/>
    <w:link w:val="2f9"/>
    <w:uiPriority w:val="99"/>
    <w:unhideWhenUsed/>
    <w:rsid w:val="001A5B40"/>
    <w:pPr>
      <w:widowControl w:val="0"/>
      <w:autoSpaceDE w:val="0"/>
      <w:autoSpaceDN w:val="0"/>
      <w:spacing w:after="120" w:line="480" w:lineRule="auto"/>
      <w:ind w:left="283"/>
    </w:pPr>
    <w:rPr>
      <w:rFonts w:ascii="Times New Roman" w:eastAsia="Times New Roman" w:hAnsi="Times New Roman" w:cs="Times New Roman"/>
    </w:rPr>
  </w:style>
  <w:style w:type="character" w:customStyle="1" w:styleId="2f9">
    <w:name w:val="Основной текст с отступом 2 Знак"/>
    <w:basedOn w:val="a0"/>
    <w:link w:val="2f8"/>
    <w:uiPriority w:val="99"/>
    <w:rsid w:val="001A5B40"/>
    <w:rPr>
      <w:rFonts w:ascii="Times New Roman" w:eastAsia="Times New Roman" w:hAnsi="Times New Roman" w:cs="Times New Roman"/>
    </w:rPr>
  </w:style>
  <w:style w:type="paragraph" w:customStyle="1" w:styleId="Style1">
    <w:name w:val="Style1"/>
    <w:basedOn w:val="a"/>
    <w:rsid w:val="001A5B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3">
    <w:name w:val="c3"/>
    <w:rsid w:val="001A5B40"/>
  </w:style>
  <w:style w:type="character" w:styleId="afff8">
    <w:name w:val="page number"/>
    <w:basedOn w:val="a0"/>
    <w:rsid w:val="001A5B40"/>
  </w:style>
  <w:style w:type="character" w:customStyle="1" w:styleId="1f1">
    <w:name w:val="Без интервала Знак1"/>
    <w:aliases w:val="основа Знак1"/>
    <w:uiPriority w:val="99"/>
    <w:locked/>
    <w:rsid w:val="001A5B40"/>
    <w:rPr>
      <w:sz w:val="22"/>
      <w:szCs w:val="22"/>
      <w:lang w:val="ru-RU" w:eastAsia="ru-RU" w:bidi="ar-SA"/>
    </w:rPr>
  </w:style>
  <w:style w:type="numbering" w:customStyle="1" w:styleId="1f2">
    <w:name w:val="Нет списка1"/>
    <w:next w:val="a2"/>
    <w:uiPriority w:val="99"/>
    <w:semiHidden/>
    <w:unhideWhenUsed/>
    <w:rsid w:val="001A5B40"/>
  </w:style>
  <w:style w:type="character" w:customStyle="1" w:styleId="1f3">
    <w:name w:val="Абзац списка Знак1"/>
    <w:uiPriority w:val="99"/>
    <w:locked/>
    <w:rsid w:val="00951E3F"/>
  </w:style>
  <w:style w:type="character" w:customStyle="1" w:styleId="FontStyle47">
    <w:name w:val="Font Style47"/>
    <w:uiPriority w:val="99"/>
    <w:rsid w:val="00951E3F"/>
    <w:rPr>
      <w:rFonts w:ascii="Times New Roman" w:hAnsi="Times New Roman"/>
      <w:sz w:val="20"/>
    </w:rPr>
  </w:style>
  <w:style w:type="character" w:customStyle="1" w:styleId="c8">
    <w:name w:val="c8"/>
    <w:basedOn w:val="a0"/>
    <w:rsid w:val="00CA73A1"/>
  </w:style>
  <w:style w:type="character" w:customStyle="1" w:styleId="af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d"/>
    <w:uiPriority w:val="99"/>
    <w:locked/>
    <w:rsid w:val="0016664F"/>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6BE"/>
  </w:style>
  <w:style w:type="paragraph" w:styleId="1">
    <w:name w:val="heading 1"/>
    <w:basedOn w:val="a"/>
    <w:next w:val="a"/>
    <w:link w:val="10"/>
    <w:uiPriority w:val="1"/>
    <w:qFormat/>
    <w:rsid w:val="00A94498"/>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paragraph" w:styleId="2">
    <w:name w:val="heading 2"/>
    <w:basedOn w:val="a"/>
    <w:next w:val="a"/>
    <w:link w:val="20"/>
    <w:uiPriority w:val="1"/>
    <w:unhideWhenUsed/>
    <w:qFormat/>
    <w:rsid w:val="001A5B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qFormat/>
    <w:rsid w:val="00AF39EC"/>
    <w:pPr>
      <w:keepNext/>
      <w:widowControl w:val="0"/>
      <w:autoSpaceDE w:val="0"/>
      <w:autoSpaceDN w:val="0"/>
      <w:adjustRightInd w:val="0"/>
      <w:spacing w:before="240" w:after="60" w:line="240" w:lineRule="auto"/>
      <w:ind w:firstLine="720"/>
      <w:jc w:val="both"/>
      <w:outlineLvl w:val="2"/>
    </w:pPr>
    <w:rPr>
      <w:rFonts w:ascii="Cambria" w:eastAsia="Times New Roman" w:hAnsi="Cambria" w:cs="Times New Roman"/>
      <w:b/>
      <w:bCs/>
      <w:sz w:val="26"/>
      <w:szCs w:val="26"/>
      <w:lang w:eastAsia="ru-RU"/>
    </w:rPr>
  </w:style>
  <w:style w:type="paragraph" w:styleId="7">
    <w:name w:val="heading 7"/>
    <w:basedOn w:val="a"/>
    <w:next w:val="a"/>
    <w:link w:val="70"/>
    <w:qFormat/>
    <w:rsid w:val="001A5B40"/>
    <w:pPr>
      <w:keepNext/>
      <w:keepLines/>
      <w:spacing w:before="200" w:after="0"/>
      <w:outlineLvl w:val="6"/>
    </w:pPr>
    <w:rPr>
      <w:rFonts w:ascii="Cambria" w:eastAsia="Calibri"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1,Основной текст Знак Знак,Основной текст отчета,Основной текст отчета Знак,Основной текст отчета Знак Знак Знак,DTP Body Text"/>
    <w:basedOn w:val="a"/>
    <w:link w:val="a4"/>
    <w:uiPriority w:val="1"/>
    <w:qFormat/>
    <w:rsid w:val="007146BE"/>
    <w:pPr>
      <w:widowControl w:val="0"/>
      <w:autoSpaceDE w:val="0"/>
      <w:autoSpaceDN w:val="0"/>
      <w:spacing w:after="0" w:line="240" w:lineRule="auto"/>
      <w:ind w:left="332" w:firstLine="568"/>
      <w:jc w:val="both"/>
    </w:pPr>
    <w:rPr>
      <w:rFonts w:ascii="Times New Roman" w:eastAsia="Times New Roman" w:hAnsi="Times New Roman" w:cs="Times New Roman"/>
      <w:sz w:val="24"/>
      <w:szCs w:val="24"/>
    </w:rPr>
  </w:style>
  <w:style w:type="character" w:customStyle="1" w:styleId="a4">
    <w:name w:val="Основной текст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3"/>
    <w:rsid w:val="007146BE"/>
    <w:rPr>
      <w:rFonts w:ascii="Times New Roman" w:eastAsia="Times New Roman" w:hAnsi="Times New Roman" w:cs="Times New Roman"/>
      <w:sz w:val="24"/>
      <w:szCs w:val="24"/>
    </w:rPr>
  </w:style>
  <w:style w:type="paragraph" w:styleId="a5">
    <w:name w:val="Title"/>
    <w:basedOn w:val="a"/>
    <w:link w:val="a6"/>
    <w:uiPriority w:val="1"/>
    <w:qFormat/>
    <w:rsid w:val="007146BE"/>
    <w:pPr>
      <w:widowControl w:val="0"/>
      <w:autoSpaceDE w:val="0"/>
      <w:autoSpaceDN w:val="0"/>
      <w:spacing w:after="0" w:line="240" w:lineRule="auto"/>
      <w:ind w:left="572" w:right="590"/>
      <w:jc w:val="center"/>
    </w:pPr>
    <w:rPr>
      <w:rFonts w:ascii="Calibri" w:eastAsia="Calibri" w:hAnsi="Calibri" w:cs="Calibri"/>
      <w:b/>
      <w:bCs/>
      <w:i/>
      <w:iCs/>
      <w:sz w:val="44"/>
      <w:szCs w:val="44"/>
    </w:rPr>
  </w:style>
  <w:style w:type="character" w:customStyle="1" w:styleId="a6">
    <w:name w:val="Название Знак"/>
    <w:basedOn w:val="a0"/>
    <w:link w:val="a5"/>
    <w:uiPriority w:val="1"/>
    <w:rsid w:val="007146BE"/>
    <w:rPr>
      <w:rFonts w:ascii="Calibri" w:eastAsia="Calibri" w:hAnsi="Calibri" w:cs="Calibri"/>
      <w:b/>
      <w:bCs/>
      <w:i/>
      <w:iCs/>
      <w:sz w:val="44"/>
      <w:szCs w:val="44"/>
    </w:rPr>
  </w:style>
  <w:style w:type="character" w:styleId="a7">
    <w:name w:val="Hyperlink"/>
    <w:uiPriority w:val="99"/>
    <w:rsid w:val="007146BE"/>
    <w:rPr>
      <w:rFonts w:cs="Times New Roman"/>
      <w:color w:val="0563C1"/>
      <w:u w:val="single"/>
    </w:rPr>
  </w:style>
  <w:style w:type="paragraph" w:styleId="11">
    <w:name w:val="toc 1"/>
    <w:basedOn w:val="a"/>
    <w:next w:val="a"/>
    <w:autoRedefine/>
    <w:uiPriority w:val="1"/>
    <w:qFormat/>
    <w:rsid w:val="007146BE"/>
    <w:pPr>
      <w:widowControl w:val="0"/>
      <w:tabs>
        <w:tab w:val="right" w:leader="dot" w:pos="6403"/>
      </w:tabs>
      <w:spacing w:after="100" w:line="240" w:lineRule="auto"/>
      <w:ind w:left="180"/>
    </w:pPr>
    <w:rPr>
      <w:rFonts w:ascii="Courier New" w:eastAsia="Times New Roman" w:hAnsi="Courier New" w:cs="Courier New"/>
      <w:color w:val="000000"/>
      <w:sz w:val="24"/>
      <w:szCs w:val="24"/>
      <w:lang w:eastAsia="ru-RU"/>
    </w:rPr>
  </w:style>
  <w:style w:type="paragraph" w:styleId="21">
    <w:name w:val="toc 2"/>
    <w:basedOn w:val="a"/>
    <w:next w:val="a"/>
    <w:autoRedefine/>
    <w:uiPriority w:val="1"/>
    <w:qFormat/>
    <w:rsid w:val="007146BE"/>
    <w:pPr>
      <w:widowControl w:val="0"/>
      <w:tabs>
        <w:tab w:val="right" w:leader="dot" w:pos="6403"/>
      </w:tabs>
      <w:spacing w:after="0" w:line="240" w:lineRule="auto"/>
      <w:contextualSpacing/>
    </w:pPr>
    <w:rPr>
      <w:rFonts w:ascii="Times New Roman" w:eastAsia="Times New Roman" w:hAnsi="Times New Roman" w:cs="Times New Roman"/>
      <w:b/>
      <w:noProof/>
      <w:sz w:val="24"/>
      <w:szCs w:val="24"/>
      <w:lang w:eastAsia="ru-RU"/>
    </w:rPr>
  </w:style>
  <w:style w:type="paragraph" w:customStyle="1" w:styleId="TableParagraph">
    <w:name w:val="Table Paragraph"/>
    <w:basedOn w:val="a"/>
    <w:uiPriority w:val="1"/>
    <w:qFormat/>
    <w:rsid w:val="007146BE"/>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22">
    <w:name w:val="Заголовок №2_"/>
    <w:link w:val="23"/>
    <w:uiPriority w:val="99"/>
    <w:locked/>
    <w:rsid w:val="008C08E3"/>
    <w:rPr>
      <w:rFonts w:ascii="Arial" w:hAnsi="Arial"/>
      <w:b/>
      <w:bCs/>
      <w:color w:val="231E20"/>
    </w:rPr>
  </w:style>
  <w:style w:type="paragraph" w:customStyle="1" w:styleId="23">
    <w:name w:val="Заголовок №2"/>
    <w:basedOn w:val="a"/>
    <w:link w:val="22"/>
    <w:uiPriority w:val="99"/>
    <w:rsid w:val="008C08E3"/>
    <w:pPr>
      <w:widowControl w:val="0"/>
      <w:spacing w:after="60" w:line="240" w:lineRule="auto"/>
      <w:outlineLvl w:val="1"/>
    </w:pPr>
    <w:rPr>
      <w:rFonts w:ascii="Arial" w:hAnsi="Arial"/>
      <w:b/>
      <w:bCs/>
      <w:color w:val="231E20"/>
    </w:rPr>
  </w:style>
  <w:style w:type="character" w:customStyle="1" w:styleId="markedcontent">
    <w:name w:val="markedcontent"/>
    <w:basedOn w:val="a0"/>
    <w:rsid w:val="008C08E3"/>
  </w:style>
  <w:style w:type="paragraph" w:customStyle="1" w:styleId="31">
    <w:name w:val="Заголовок №3"/>
    <w:basedOn w:val="23"/>
    <w:link w:val="32"/>
    <w:uiPriority w:val="99"/>
    <w:rsid w:val="000B1594"/>
    <w:pPr>
      <w:keepNext/>
      <w:keepLines/>
      <w:tabs>
        <w:tab w:val="left" w:pos="649"/>
      </w:tabs>
      <w:spacing w:line="257" w:lineRule="auto"/>
    </w:pPr>
    <w:rPr>
      <w:rFonts w:eastAsia="Times New Roman" w:cs="Times New Roman"/>
      <w:sz w:val="20"/>
      <w:szCs w:val="20"/>
      <w:lang w:eastAsia="ru-RU"/>
    </w:rPr>
  </w:style>
  <w:style w:type="character" w:customStyle="1" w:styleId="32">
    <w:name w:val="Заголовок №3_"/>
    <w:basedOn w:val="a0"/>
    <w:link w:val="31"/>
    <w:rsid w:val="000B1594"/>
    <w:rPr>
      <w:rFonts w:ascii="Arial" w:eastAsia="Times New Roman" w:hAnsi="Arial" w:cs="Times New Roman"/>
      <w:b/>
      <w:bCs/>
      <w:color w:val="231E20"/>
      <w:sz w:val="20"/>
      <w:szCs w:val="20"/>
      <w:lang w:eastAsia="ru-RU"/>
    </w:rPr>
  </w:style>
  <w:style w:type="character" w:customStyle="1" w:styleId="24">
    <w:name w:val="Основной текст (2)_"/>
    <w:basedOn w:val="a0"/>
    <w:link w:val="25"/>
    <w:rsid w:val="00CD189C"/>
    <w:rPr>
      <w:rFonts w:ascii="Times New Roman" w:eastAsia="Times New Roman" w:hAnsi="Times New Roman" w:cs="Times New Roman"/>
      <w:sz w:val="26"/>
      <w:szCs w:val="26"/>
      <w:shd w:val="clear" w:color="auto" w:fill="FFFFFF"/>
    </w:rPr>
  </w:style>
  <w:style w:type="paragraph" w:customStyle="1" w:styleId="25">
    <w:name w:val="Основной текст (2)"/>
    <w:basedOn w:val="a"/>
    <w:link w:val="24"/>
    <w:rsid w:val="00CD189C"/>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Zag11">
    <w:name w:val="Zag_11"/>
    <w:uiPriority w:val="99"/>
    <w:rsid w:val="00CD189C"/>
  </w:style>
  <w:style w:type="character" w:customStyle="1" w:styleId="a8">
    <w:name w:val="Колонтитул_"/>
    <w:basedOn w:val="a0"/>
    <w:rsid w:val="00834C13"/>
    <w:rPr>
      <w:rFonts w:ascii="Cambria" w:eastAsia="Cambria" w:hAnsi="Cambria" w:cs="Cambria"/>
      <w:b w:val="0"/>
      <w:bCs w:val="0"/>
      <w:i w:val="0"/>
      <w:iCs w:val="0"/>
      <w:smallCaps w:val="0"/>
      <w:strike w:val="0"/>
      <w:sz w:val="14"/>
      <w:szCs w:val="14"/>
      <w:u w:val="none"/>
    </w:rPr>
  </w:style>
  <w:style w:type="character" w:customStyle="1" w:styleId="a9">
    <w:name w:val="Колонтитул"/>
    <w:basedOn w:val="a8"/>
    <w:rsid w:val="00834C13"/>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TimesNewRoman11pt">
    <w:name w:val="Колонтитул + Times New Roman;11 pt"/>
    <w:basedOn w:val="a8"/>
    <w:rsid w:val="00834C1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styleId="aa">
    <w:name w:val="header"/>
    <w:basedOn w:val="a"/>
    <w:link w:val="ab"/>
    <w:uiPriority w:val="99"/>
    <w:unhideWhenUsed/>
    <w:rsid w:val="00834C1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34C13"/>
  </w:style>
  <w:style w:type="paragraph" w:styleId="ac">
    <w:name w:val="footer"/>
    <w:basedOn w:val="a"/>
    <w:link w:val="ad"/>
    <w:uiPriority w:val="99"/>
    <w:unhideWhenUsed/>
    <w:rsid w:val="00834C1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34C13"/>
  </w:style>
  <w:style w:type="character" w:customStyle="1" w:styleId="ae">
    <w:name w:val="Основной текст_"/>
    <w:link w:val="12"/>
    <w:uiPriority w:val="99"/>
    <w:locked/>
    <w:rsid w:val="005C75F6"/>
    <w:rPr>
      <w:color w:val="231E20"/>
    </w:rPr>
  </w:style>
  <w:style w:type="paragraph" w:customStyle="1" w:styleId="12">
    <w:name w:val="Основной текст1"/>
    <w:basedOn w:val="a"/>
    <w:link w:val="ae"/>
    <w:uiPriority w:val="99"/>
    <w:rsid w:val="005C75F6"/>
    <w:pPr>
      <w:widowControl w:val="0"/>
      <w:spacing w:after="0" w:line="254" w:lineRule="auto"/>
      <w:ind w:firstLine="240"/>
    </w:pPr>
    <w:rPr>
      <w:color w:val="231E20"/>
    </w:rPr>
  </w:style>
  <w:style w:type="character" w:customStyle="1" w:styleId="af">
    <w:name w:val="Сноска_"/>
    <w:basedOn w:val="a0"/>
    <w:link w:val="af0"/>
    <w:uiPriority w:val="99"/>
    <w:rsid w:val="005C75F6"/>
    <w:rPr>
      <w:rFonts w:ascii="Times New Roman" w:eastAsia="Times New Roman" w:hAnsi="Times New Roman" w:cs="Times New Roman"/>
      <w:b/>
      <w:bCs/>
      <w:sz w:val="21"/>
      <w:szCs w:val="21"/>
      <w:shd w:val="clear" w:color="auto" w:fill="FFFFFF"/>
    </w:rPr>
  </w:style>
  <w:style w:type="paragraph" w:customStyle="1" w:styleId="af0">
    <w:name w:val="Сноска"/>
    <w:basedOn w:val="a"/>
    <w:link w:val="af"/>
    <w:uiPriority w:val="99"/>
    <w:rsid w:val="005C75F6"/>
    <w:pPr>
      <w:widowControl w:val="0"/>
      <w:shd w:val="clear" w:color="auto" w:fill="FFFFFF"/>
      <w:spacing w:after="0" w:line="283" w:lineRule="exact"/>
      <w:jc w:val="both"/>
    </w:pPr>
    <w:rPr>
      <w:rFonts w:ascii="Times New Roman" w:eastAsia="Times New Roman" w:hAnsi="Times New Roman" w:cs="Times New Roman"/>
      <w:b/>
      <w:bCs/>
      <w:sz w:val="21"/>
      <w:szCs w:val="21"/>
    </w:rPr>
  </w:style>
  <w:style w:type="paragraph" w:customStyle="1" w:styleId="af1">
    <w:name w:val="А_основной"/>
    <w:basedOn w:val="a"/>
    <w:link w:val="af2"/>
    <w:rsid w:val="00000908"/>
    <w:pPr>
      <w:spacing w:after="0" w:line="360" w:lineRule="auto"/>
      <w:ind w:firstLine="454"/>
      <w:jc w:val="both"/>
    </w:pPr>
    <w:rPr>
      <w:rFonts w:ascii="Times New Roman" w:eastAsia="Times New Roman" w:hAnsi="Times New Roman" w:cs="Times New Roman"/>
      <w:sz w:val="28"/>
      <w:szCs w:val="28"/>
    </w:rPr>
  </w:style>
  <w:style w:type="character" w:customStyle="1" w:styleId="af2">
    <w:name w:val="А_основной Знак"/>
    <w:link w:val="af1"/>
    <w:locked/>
    <w:rsid w:val="00000908"/>
    <w:rPr>
      <w:rFonts w:ascii="Times New Roman" w:eastAsia="Times New Roman" w:hAnsi="Times New Roman" w:cs="Times New Roman"/>
      <w:sz w:val="28"/>
      <w:szCs w:val="28"/>
    </w:rPr>
  </w:style>
  <w:style w:type="paragraph" w:customStyle="1" w:styleId="Abstract">
    <w:name w:val="Abstract"/>
    <w:basedOn w:val="a"/>
    <w:link w:val="Abstract0"/>
    <w:rsid w:val="00000908"/>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000908"/>
    <w:rPr>
      <w:rFonts w:ascii="Times New Roman" w:eastAsia="@Arial Unicode MS" w:hAnsi="Times New Roman" w:cs="Times New Roman"/>
      <w:sz w:val="20"/>
      <w:szCs w:val="20"/>
      <w:lang w:eastAsia="ru-RU"/>
    </w:rPr>
  </w:style>
  <w:style w:type="character" w:customStyle="1" w:styleId="26">
    <w:name w:val="Сноска (2)_"/>
    <w:basedOn w:val="a0"/>
    <w:link w:val="27"/>
    <w:rsid w:val="00C74906"/>
    <w:rPr>
      <w:rFonts w:ascii="Times New Roman" w:eastAsia="Times New Roman" w:hAnsi="Times New Roman" w:cs="Times New Roman"/>
      <w:b/>
      <w:bCs/>
      <w:sz w:val="19"/>
      <w:szCs w:val="19"/>
      <w:shd w:val="clear" w:color="auto" w:fill="FFFFFF"/>
    </w:rPr>
  </w:style>
  <w:style w:type="character" w:customStyle="1" w:styleId="6">
    <w:name w:val="Основной текст (6)_"/>
    <w:basedOn w:val="a0"/>
    <w:link w:val="60"/>
    <w:rsid w:val="00C74906"/>
    <w:rPr>
      <w:rFonts w:ascii="Times New Roman" w:eastAsia="Times New Roman" w:hAnsi="Times New Roman" w:cs="Times New Roman"/>
      <w:b/>
      <w:bCs/>
      <w:sz w:val="24"/>
      <w:szCs w:val="24"/>
      <w:shd w:val="clear" w:color="auto" w:fill="FFFFFF"/>
    </w:rPr>
  </w:style>
  <w:style w:type="paragraph" w:customStyle="1" w:styleId="27">
    <w:name w:val="Сноска (2)"/>
    <w:basedOn w:val="a"/>
    <w:link w:val="26"/>
    <w:rsid w:val="00C74906"/>
    <w:pPr>
      <w:widowControl w:val="0"/>
      <w:shd w:val="clear" w:color="auto" w:fill="FFFFFF"/>
      <w:spacing w:after="0" w:line="254" w:lineRule="exact"/>
      <w:jc w:val="both"/>
    </w:pPr>
    <w:rPr>
      <w:rFonts w:ascii="Times New Roman" w:eastAsia="Times New Roman" w:hAnsi="Times New Roman" w:cs="Times New Roman"/>
      <w:b/>
      <w:bCs/>
      <w:sz w:val="19"/>
      <w:szCs w:val="19"/>
    </w:rPr>
  </w:style>
  <w:style w:type="paragraph" w:customStyle="1" w:styleId="60">
    <w:name w:val="Основной текст (6)"/>
    <w:basedOn w:val="a"/>
    <w:link w:val="6"/>
    <w:rsid w:val="00C74906"/>
    <w:pPr>
      <w:widowControl w:val="0"/>
      <w:shd w:val="clear" w:color="auto" w:fill="FFFFFF"/>
      <w:spacing w:after="0" w:line="451" w:lineRule="exact"/>
      <w:ind w:firstLine="720"/>
      <w:jc w:val="both"/>
    </w:pPr>
    <w:rPr>
      <w:rFonts w:ascii="Times New Roman" w:eastAsia="Times New Roman" w:hAnsi="Times New Roman" w:cs="Times New Roman"/>
      <w:b/>
      <w:bCs/>
      <w:sz w:val="24"/>
      <w:szCs w:val="24"/>
    </w:rPr>
  </w:style>
  <w:style w:type="character" w:customStyle="1" w:styleId="10">
    <w:name w:val="Заголовок 1 Знак"/>
    <w:basedOn w:val="a0"/>
    <w:link w:val="1"/>
    <w:uiPriority w:val="1"/>
    <w:rsid w:val="00A94498"/>
    <w:rPr>
      <w:rFonts w:ascii="Times New Roman CYR" w:eastAsia="Times New Roman" w:hAnsi="Times New Roman CYR" w:cs="Times New Roman CYR"/>
      <w:b/>
      <w:bCs/>
      <w:color w:val="26282F"/>
      <w:sz w:val="24"/>
      <w:szCs w:val="24"/>
      <w:lang w:eastAsia="ru-RU"/>
    </w:rPr>
  </w:style>
  <w:style w:type="character" w:customStyle="1" w:styleId="af3">
    <w:name w:val="Гипертекстовая ссылка"/>
    <w:basedOn w:val="a0"/>
    <w:uiPriority w:val="99"/>
    <w:rsid w:val="00A94498"/>
    <w:rPr>
      <w:rFonts w:cs="Times New Roman"/>
      <w:b/>
      <w:color w:val="106BBE"/>
    </w:rPr>
  </w:style>
  <w:style w:type="character" w:customStyle="1" w:styleId="MicrosoftSansSerif">
    <w:name w:val="Колонтитул + Microsoft Sans Serif"/>
    <w:basedOn w:val="a8"/>
    <w:rsid w:val="003B7E45"/>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8"/>
    <w:rsid w:val="003B7E45"/>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styleId="af4">
    <w:name w:val="Book Title"/>
    <w:basedOn w:val="a0"/>
    <w:uiPriority w:val="33"/>
    <w:qFormat/>
    <w:rsid w:val="00107529"/>
    <w:rPr>
      <w:b/>
      <w:bCs/>
      <w:smallCaps/>
      <w:spacing w:val="5"/>
    </w:rPr>
  </w:style>
  <w:style w:type="paragraph" w:styleId="af5">
    <w:name w:val="List Paragraph"/>
    <w:basedOn w:val="a"/>
    <w:link w:val="af6"/>
    <w:uiPriority w:val="34"/>
    <w:qFormat/>
    <w:rsid w:val="006D1D8A"/>
    <w:pPr>
      <w:widowControl w:val="0"/>
      <w:autoSpaceDE w:val="0"/>
      <w:autoSpaceDN w:val="0"/>
      <w:spacing w:after="0" w:line="240" w:lineRule="auto"/>
      <w:ind w:left="332" w:firstLine="360"/>
      <w:jc w:val="both"/>
    </w:pPr>
    <w:rPr>
      <w:rFonts w:ascii="Times New Roman" w:eastAsia="Times New Roman" w:hAnsi="Times New Roman" w:cs="Times New Roman"/>
    </w:rPr>
  </w:style>
  <w:style w:type="character" w:customStyle="1" w:styleId="af6">
    <w:name w:val="Абзац списка Знак"/>
    <w:link w:val="af5"/>
    <w:uiPriority w:val="34"/>
    <w:qFormat/>
    <w:locked/>
    <w:rsid w:val="006D1D8A"/>
    <w:rPr>
      <w:rFonts w:ascii="Times New Roman" w:eastAsia="Times New Roman" w:hAnsi="Times New Roman" w:cs="Times New Roman"/>
    </w:rPr>
  </w:style>
  <w:style w:type="paragraph" w:customStyle="1" w:styleId="af7">
    <w:name w:val="Подзаг"/>
    <w:basedOn w:val="a"/>
    <w:uiPriority w:val="99"/>
    <w:rsid w:val="006D1D8A"/>
    <w:pPr>
      <w:widowControl w:val="0"/>
      <w:spacing w:after="0" w:line="240" w:lineRule="auto"/>
    </w:pPr>
    <w:rPr>
      <w:rFonts w:ascii="Arial" w:eastAsia="Times New Roman" w:hAnsi="Arial" w:cs="Arial"/>
      <w:b/>
      <w:color w:val="000000"/>
      <w:sz w:val="20"/>
      <w:szCs w:val="20"/>
      <w:lang w:eastAsia="ru-RU"/>
    </w:rPr>
  </w:style>
  <w:style w:type="character" w:customStyle="1" w:styleId="7Candara16pt0pt100">
    <w:name w:val="Заголовок №7 + Candara;16 pt;Не полужирный;Курсив;Интервал 0 pt;Масштаб 100%"/>
    <w:basedOn w:val="a0"/>
    <w:rsid w:val="00650920"/>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211pt">
    <w:name w:val="Основной текст (2) + 11 pt;Полужирный;Курсив"/>
    <w:basedOn w:val="24"/>
    <w:rsid w:val="0065092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2pt">
    <w:name w:val="Основной текст (2) + Интервал -2 pt"/>
    <w:basedOn w:val="24"/>
    <w:rsid w:val="00F446C2"/>
    <w:rPr>
      <w:rFonts w:ascii="Times New Roman" w:eastAsia="Times New Roman" w:hAnsi="Times New Roman" w:cs="Times New Roman"/>
      <w:b w:val="0"/>
      <w:bCs w:val="0"/>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211pt1pt">
    <w:name w:val="Основной текст (2) + 11 pt;Полужирный;Курсив;Интервал 1 pt"/>
    <w:basedOn w:val="24"/>
    <w:rsid w:val="00F446C2"/>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ru-RU" w:eastAsia="ru-RU" w:bidi="ru-RU"/>
    </w:rPr>
  </w:style>
  <w:style w:type="character" w:customStyle="1" w:styleId="10pt0pt">
    <w:name w:val="Сноска + 10 pt;Не полужирный;Курсив;Интервал 0 pt"/>
    <w:basedOn w:val="af"/>
    <w:rsid w:val="00406C32"/>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eastAsia="ru-RU" w:bidi="ru-RU"/>
    </w:rPr>
  </w:style>
  <w:style w:type="character" w:customStyle="1" w:styleId="105pt">
    <w:name w:val="Колонтитул + 10;5 pt;Курсив"/>
    <w:basedOn w:val="a8"/>
    <w:rsid w:val="00406C32"/>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8"/>
    <w:rsid w:val="00406C32"/>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8"/>
    <w:rsid w:val="00406C32"/>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f8"/>
    <w:rsid w:val="00406C32"/>
    <w:rPr>
      <w:rFonts w:ascii="Times New Roman" w:eastAsia="Times New Roman" w:hAnsi="Times New Roman" w:cs="Times New Roman"/>
      <w:b/>
      <w:bCs/>
      <w:w w:val="50"/>
      <w:sz w:val="21"/>
      <w:szCs w:val="21"/>
      <w:shd w:val="clear" w:color="auto" w:fill="FFFFFF"/>
    </w:rPr>
  </w:style>
  <w:style w:type="character" w:customStyle="1" w:styleId="2Exact">
    <w:name w:val="Основной текст (2) Exact"/>
    <w:basedOn w:val="a0"/>
    <w:rsid w:val="00406C32"/>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Заголовок №4 Exact"/>
    <w:basedOn w:val="a0"/>
    <w:link w:val="4"/>
    <w:rsid w:val="00406C32"/>
    <w:rPr>
      <w:rFonts w:ascii="Times New Roman" w:eastAsia="Times New Roman" w:hAnsi="Times New Roman" w:cs="Times New Roman"/>
      <w:b/>
      <w:bCs/>
      <w:sz w:val="26"/>
      <w:szCs w:val="26"/>
      <w:shd w:val="clear" w:color="auto" w:fill="FFFFFF"/>
    </w:rPr>
  </w:style>
  <w:style w:type="character" w:customStyle="1" w:styleId="46ptExact">
    <w:name w:val="Заголовок №4 + Интервал 6 pt Exact"/>
    <w:basedOn w:val="4Exact"/>
    <w:rsid w:val="00406C32"/>
    <w:rPr>
      <w:rFonts w:ascii="Times New Roman" w:eastAsia="Times New Roman" w:hAnsi="Times New Roman" w:cs="Times New Roman"/>
      <w:b/>
      <w:bCs/>
      <w:color w:val="000000"/>
      <w:spacing w:val="130"/>
      <w:w w:val="100"/>
      <w:position w:val="0"/>
      <w:sz w:val="26"/>
      <w:szCs w:val="26"/>
      <w:shd w:val="clear" w:color="auto" w:fill="FFFFFF"/>
      <w:lang w:val="ru-RU" w:eastAsia="ru-RU" w:bidi="ru-RU"/>
    </w:rPr>
  </w:style>
  <w:style w:type="character" w:customStyle="1" w:styleId="71">
    <w:name w:val="Заголовок №7_"/>
    <w:basedOn w:val="a0"/>
    <w:link w:val="72"/>
    <w:rsid w:val="00406C32"/>
    <w:rPr>
      <w:rFonts w:ascii="Times New Roman" w:eastAsia="Times New Roman" w:hAnsi="Times New Roman" w:cs="Times New Roman"/>
      <w:b/>
      <w:bCs/>
      <w:w w:val="70"/>
      <w:sz w:val="34"/>
      <w:szCs w:val="34"/>
      <w:shd w:val="clear" w:color="auto" w:fill="FFFFFF"/>
    </w:rPr>
  </w:style>
  <w:style w:type="character" w:customStyle="1" w:styleId="7Candara16pt-2pt100">
    <w:name w:val="Заголовок №7 + Candara;16 pt;Не полужирный;Курсив;Интервал -2 pt;Масштаб 100%"/>
    <w:basedOn w:val="71"/>
    <w:rsid w:val="00406C32"/>
    <w:rPr>
      <w:rFonts w:ascii="Candara" w:eastAsia="Candara" w:hAnsi="Candara" w:cs="Candara"/>
      <w:b/>
      <w:bCs/>
      <w:i/>
      <w:iCs/>
      <w:color w:val="000000"/>
      <w:spacing w:val="-40"/>
      <w:w w:val="100"/>
      <w:position w:val="0"/>
      <w:sz w:val="32"/>
      <w:szCs w:val="32"/>
      <w:u w:val="single"/>
      <w:shd w:val="clear" w:color="auto" w:fill="FFFFFF"/>
      <w:lang w:val="ru-RU" w:eastAsia="ru-RU" w:bidi="ru-RU"/>
    </w:rPr>
  </w:style>
  <w:style w:type="character" w:customStyle="1" w:styleId="33">
    <w:name w:val="Основной текст (3)_"/>
    <w:basedOn w:val="a0"/>
    <w:rsid w:val="00406C32"/>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3"/>
    <w:rsid w:val="00406C32"/>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4">
    <w:name w:val="Основной текст (3)"/>
    <w:basedOn w:val="33"/>
    <w:rsid w:val="00406C32"/>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406C32"/>
    <w:rPr>
      <w:rFonts w:ascii="Times New Roman" w:eastAsia="Times New Roman" w:hAnsi="Times New Roman" w:cs="Times New Roman"/>
      <w:b/>
      <w:bCs/>
      <w:spacing w:val="30"/>
      <w:shd w:val="clear" w:color="auto" w:fill="FFFFFF"/>
    </w:rPr>
  </w:style>
  <w:style w:type="character" w:customStyle="1" w:styleId="5">
    <w:name w:val="Основной текст (5)_"/>
    <w:basedOn w:val="a0"/>
    <w:link w:val="50"/>
    <w:rsid w:val="00406C32"/>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4"/>
    <w:rsid w:val="00406C32"/>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2CourierNew19pt">
    <w:name w:val="Основной текст (2) + Courier New;19 pt;Полужирный;Курсив"/>
    <w:basedOn w:val="24"/>
    <w:rsid w:val="00406C32"/>
    <w:rPr>
      <w:rFonts w:ascii="Courier New" w:eastAsia="Courier New" w:hAnsi="Courier New" w:cs="Courier New"/>
      <w:b/>
      <w:bCs/>
      <w:i/>
      <w:iCs/>
      <w:smallCaps w:val="0"/>
      <w:strike w:val="0"/>
      <w:color w:val="000000"/>
      <w:spacing w:val="0"/>
      <w:w w:val="100"/>
      <w:position w:val="0"/>
      <w:sz w:val="38"/>
      <w:szCs w:val="38"/>
      <w:u w:val="single"/>
      <w:shd w:val="clear" w:color="auto" w:fill="FFFFFF"/>
      <w:lang w:val="ru-RU" w:eastAsia="ru-RU" w:bidi="ru-RU"/>
    </w:rPr>
  </w:style>
  <w:style w:type="character" w:customStyle="1" w:styleId="214pt-1pt">
    <w:name w:val="Основной текст (2) + 14 pt;Полужирный;Курсив;Интервал -1 pt"/>
    <w:basedOn w:val="24"/>
    <w:rsid w:val="00406C32"/>
    <w:rPr>
      <w:rFonts w:ascii="Times New Roman" w:eastAsia="Times New Roman" w:hAnsi="Times New Roman" w:cs="Times New Roman"/>
      <w:b/>
      <w:bCs/>
      <w:i/>
      <w:iCs/>
      <w:smallCaps w:val="0"/>
      <w:strike w:val="0"/>
      <w:color w:val="000000"/>
      <w:spacing w:val="-30"/>
      <w:w w:val="100"/>
      <w:position w:val="0"/>
      <w:sz w:val="28"/>
      <w:szCs w:val="28"/>
      <w:u w:val="single"/>
      <w:shd w:val="clear" w:color="auto" w:fill="FFFFFF"/>
      <w:lang w:val="ru-RU" w:eastAsia="ru-RU" w:bidi="ru-RU"/>
    </w:rPr>
  </w:style>
  <w:style w:type="character" w:customStyle="1" w:styleId="720">
    <w:name w:val="Заголовок №7 (2)_"/>
    <w:basedOn w:val="a0"/>
    <w:link w:val="721"/>
    <w:rsid w:val="00406C32"/>
    <w:rPr>
      <w:rFonts w:ascii="Cambria" w:eastAsia="Cambria" w:hAnsi="Cambria" w:cs="Cambria"/>
      <w:sz w:val="34"/>
      <w:szCs w:val="34"/>
      <w:shd w:val="clear" w:color="auto" w:fill="FFFFFF"/>
    </w:rPr>
  </w:style>
  <w:style w:type="character" w:customStyle="1" w:styleId="Consolas45pt2pt">
    <w:name w:val="Колонтитул + Consolas;4;5 pt;Интервал 2 pt"/>
    <w:basedOn w:val="a8"/>
    <w:rsid w:val="00406C32"/>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TimesNewRoman0">
    <w:name w:val="Колонтитул + Times New Roman;Курсив"/>
    <w:basedOn w:val="a8"/>
    <w:rsid w:val="00406C32"/>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8"/>
    <w:rsid w:val="00406C3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73">
    <w:name w:val="Основной текст (7)_"/>
    <w:basedOn w:val="a0"/>
    <w:link w:val="74"/>
    <w:rsid w:val="00406C32"/>
    <w:rPr>
      <w:rFonts w:ascii="Times New Roman" w:eastAsia="Times New Roman" w:hAnsi="Times New Roman" w:cs="Times New Roman"/>
      <w:i/>
      <w:iCs/>
      <w:sz w:val="8"/>
      <w:szCs w:val="8"/>
      <w:shd w:val="clear" w:color="auto" w:fill="FFFFFF"/>
    </w:rPr>
  </w:style>
  <w:style w:type="character" w:customStyle="1" w:styleId="8">
    <w:name w:val="Основной текст (8)_"/>
    <w:basedOn w:val="a0"/>
    <w:link w:val="80"/>
    <w:rsid w:val="00406C32"/>
    <w:rPr>
      <w:rFonts w:ascii="Times New Roman" w:eastAsia="Times New Roman" w:hAnsi="Times New Roman" w:cs="Times New Roman"/>
      <w:sz w:val="8"/>
      <w:szCs w:val="8"/>
      <w:shd w:val="clear" w:color="auto" w:fill="FFFFFF"/>
    </w:rPr>
  </w:style>
  <w:style w:type="character" w:customStyle="1" w:styleId="28">
    <w:name w:val="Основной текст (2) + Полужирный"/>
    <w:basedOn w:val="24"/>
    <w:rsid w:val="00406C3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0pt">
    <w:name w:val="Основной текст (2) + Полужирный;Интервал 0 pt"/>
    <w:basedOn w:val="24"/>
    <w:rsid w:val="00406C3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9">
    <w:name w:val="Основной текст (2) + Малые прописные"/>
    <w:basedOn w:val="24"/>
    <w:rsid w:val="00406C32"/>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eastAsia="ru-RU" w:bidi="ru-RU"/>
    </w:rPr>
  </w:style>
  <w:style w:type="character" w:customStyle="1" w:styleId="2SegoeUI12pt">
    <w:name w:val="Основной текст (2) + Segoe UI;12 pt;Полужирный"/>
    <w:basedOn w:val="24"/>
    <w:rsid w:val="00406C32"/>
    <w:rPr>
      <w:rFonts w:ascii="Segoe UI" w:eastAsia="Segoe UI" w:hAnsi="Segoe UI" w:cs="Segoe UI"/>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2pt">
    <w:name w:val="Основной текст (2) + 12 pt;Полужирный"/>
    <w:basedOn w:val="24"/>
    <w:rsid w:val="00406C3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pt">
    <w:name w:val="Основной текст (2) + Интервал 1 pt"/>
    <w:basedOn w:val="24"/>
    <w:rsid w:val="00406C32"/>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730">
    <w:name w:val="Заголовок №7 (3)_"/>
    <w:basedOn w:val="a0"/>
    <w:link w:val="731"/>
    <w:rsid w:val="00406C32"/>
    <w:rPr>
      <w:rFonts w:ascii="Cambria" w:eastAsia="Cambria" w:hAnsi="Cambria" w:cs="Cambria"/>
      <w:sz w:val="32"/>
      <w:szCs w:val="32"/>
      <w:shd w:val="clear" w:color="auto" w:fill="FFFFFF"/>
    </w:rPr>
  </w:style>
  <w:style w:type="character" w:customStyle="1" w:styleId="211pt0pt">
    <w:name w:val="Основной текст (2) + 11 pt;Полужирный;Курсив;Интервал 0 pt"/>
    <w:basedOn w:val="24"/>
    <w:rsid w:val="00406C32"/>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character" w:customStyle="1" w:styleId="Georgia10pt">
    <w:name w:val="Колонтитул + Georgia;10 pt"/>
    <w:basedOn w:val="a8"/>
    <w:rsid w:val="00406C32"/>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Consolas45pt">
    <w:name w:val="Колонтитул + Consolas;4;5 pt"/>
    <w:basedOn w:val="a8"/>
    <w:rsid w:val="00406C32"/>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406C32"/>
    <w:rPr>
      <w:rFonts w:ascii="Times New Roman" w:eastAsia="Times New Roman" w:hAnsi="Times New Roman" w:cs="Times New Roman"/>
      <w:b/>
      <w:bCs/>
      <w:w w:val="70"/>
      <w:sz w:val="34"/>
      <w:szCs w:val="34"/>
      <w:shd w:val="clear" w:color="auto" w:fill="FFFFFF"/>
      <w:lang w:val="en-US" w:bidi="en-US"/>
    </w:rPr>
  </w:style>
  <w:style w:type="character" w:customStyle="1" w:styleId="100">
    <w:name w:val="Основной текст (10)_"/>
    <w:basedOn w:val="a0"/>
    <w:link w:val="101"/>
    <w:rsid w:val="00406C32"/>
    <w:rPr>
      <w:rFonts w:ascii="Microsoft Sans Serif" w:eastAsia="Microsoft Sans Serif" w:hAnsi="Microsoft Sans Serif" w:cs="Microsoft Sans Serif"/>
      <w:sz w:val="13"/>
      <w:szCs w:val="13"/>
      <w:shd w:val="clear" w:color="auto" w:fill="FFFFFF"/>
    </w:rPr>
  </w:style>
  <w:style w:type="character" w:customStyle="1" w:styleId="2a">
    <w:name w:val="Основной текст (2) + Полужирный;Малые прописные"/>
    <w:basedOn w:val="24"/>
    <w:rsid w:val="00406C32"/>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ru-RU" w:eastAsia="ru-RU" w:bidi="ru-RU"/>
    </w:rPr>
  </w:style>
  <w:style w:type="character" w:customStyle="1" w:styleId="Tahoma65pt">
    <w:name w:val="Колонтитул + Tahoma;6;5 pt"/>
    <w:basedOn w:val="a8"/>
    <w:rsid w:val="00406C32"/>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81">
    <w:name w:val="Заголовок №8_"/>
    <w:basedOn w:val="a0"/>
    <w:link w:val="82"/>
    <w:rsid w:val="00406C32"/>
    <w:rPr>
      <w:rFonts w:ascii="Times New Roman" w:eastAsia="Times New Roman" w:hAnsi="Times New Roman" w:cs="Times New Roman"/>
      <w:sz w:val="26"/>
      <w:szCs w:val="26"/>
      <w:shd w:val="clear" w:color="auto" w:fill="FFFFFF"/>
    </w:rPr>
  </w:style>
  <w:style w:type="character" w:customStyle="1" w:styleId="811pt1pt">
    <w:name w:val="Заголовок №8 + 11 pt;Полужирный;Курсив;Интервал 1 pt"/>
    <w:basedOn w:val="81"/>
    <w:rsid w:val="00406C32"/>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110">
    <w:name w:val="Основной текст (11)_"/>
    <w:basedOn w:val="a0"/>
    <w:rsid w:val="00406C32"/>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0"/>
    <w:rsid w:val="00406C32"/>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0"/>
    <w:rsid w:val="00406C32"/>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0"/>
    <w:rsid w:val="00406C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0"/>
    <w:rsid w:val="00406C32"/>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sid w:val="00406C32"/>
    <w:rPr>
      <w:rFonts w:ascii="Times New Roman" w:eastAsia="Times New Roman" w:hAnsi="Times New Roman" w:cs="Times New Roman"/>
      <w:b/>
      <w:bCs/>
      <w:sz w:val="24"/>
      <w:szCs w:val="24"/>
      <w:shd w:val="clear" w:color="auto" w:fill="FFFFFF"/>
    </w:rPr>
  </w:style>
  <w:style w:type="character" w:customStyle="1" w:styleId="22pt">
    <w:name w:val="Оглавление (2) + Интервал 2 pt"/>
    <w:basedOn w:val="2b"/>
    <w:rsid w:val="00406C32"/>
    <w:rPr>
      <w:rFonts w:ascii="Times New Roman" w:eastAsia="Times New Roman" w:hAnsi="Times New Roman" w:cs="Times New Roman"/>
      <w:b/>
      <w:bCs/>
      <w:color w:val="000000"/>
      <w:spacing w:val="40"/>
      <w:w w:val="100"/>
      <w:position w:val="0"/>
      <w:sz w:val="24"/>
      <w:szCs w:val="24"/>
      <w:shd w:val="clear" w:color="auto" w:fill="FFFFFF"/>
      <w:lang w:val="ru-RU" w:eastAsia="ru-RU" w:bidi="ru-RU"/>
    </w:rPr>
  </w:style>
  <w:style w:type="character" w:customStyle="1" w:styleId="214pt1pt">
    <w:name w:val="Оглавление (2) + 14 pt;Не полужирный;Курсив;Интервал 1 pt"/>
    <w:basedOn w:val="2b"/>
    <w:rsid w:val="00406C32"/>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35">
    <w:name w:val="Оглавление (3)_"/>
    <w:basedOn w:val="a0"/>
    <w:link w:val="36"/>
    <w:rsid w:val="00406C32"/>
    <w:rPr>
      <w:rFonts w:ascii="Times New Roman" w:eastAsia="Times New Roman" w:hAnsi="Times New Roman" w:cs="Times New Roman"/>
      <w:b/>
      <w:bCs/>
      <w:w w:val="70"/>
      <w:sz w:val="34"/>
      <w:szCs w:val="34"/>
      <w:shd w:val="clear" w:color="auto" w:fill="FFFFFF"/>
    </w:rPr>
  </w:style>
  <w:style w:type="character" w:customStyle="1" w:styleId="3Candara16pt100">
    <w:name w:val="Оглавление (3) + Candara;16 pt;Не полужирный;Курсив;Масштаб 100%"/>
    <w:basedOn w:val="35"/>
    <w:rsid w:val="00406C32"/>
    <w:rPr>
      <w:rFonts w:ascii="Candara" w:eastAsia="Candara" w:hAnsi="Candara" w:cs="Candara"/>
      <w:b/>
      <w:bCs/>
      <w:i/>
      <w:iCs/>
      <w:color w:val="000000"/>
      <w:spacing w:val="0"/>
      <w:w w:val="100"/>
      <w:position w:val="0"/>
      <w:sz w:val="32"/>
      <w:szCs w:val="32"/>
      <w:shd w:val="clear" w:color="auto" w:fill="FFFFFF"/>
      <w:lang w:val="ru-RU" w:eastAsia="ru-RU" w:bidi="ru-RU"/>
    </w:rPr>
  </w:style>
  <w:style w:type="character" w:customStyle="1" w:styleId="83">
    <w:name w:val="Оглавление 8 Знак"/>
    <w:basedOn w:val="a0"/>
    <w:link w:val="84"/>
    <w:rsid w:val="00406C32"/>
    <w:rPr>
      <w:rFonts w:ascii="Times New Roman" w:eastAsia="Times New Roman" w:hAnsi="Times New Roman" w:cs="Times New Roman"/>
      <w:sz w:val="26"/>
      <w:szCs w:val="26"/>
      <w:shd w:val="clear" w:color="auto" w:fill="FFFFFF"/>
    </w:rPr>
  </w:style>
  <w:style w:type="character" w:customStyle="1" w:styleId="11pt1pt">
    <w:name w:val="Оглавление + 11 pt;Полужирный;Курсив;Интервал 1 pt"/>
    <w:basedOn w:val="83"/>
    <w:rsid w:val="00406C32"/>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af9">
    <w:name w:val="Оглавление + Малые прописные"/>
    <w:basedOn w:val="83"/>
    <w:rsid w:val="00406C32"/>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12pt">
    <w:name w:val="Оглавление + 12 pt;Полужирный"/>
    <w:basedOn w:val="83"/>
    <w:rsid w:val="00406C3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Candara75pt0pt150">
    <w:name w:val="Основной текст (2) + Candara;7;5 pt;Полужирный;Интервал 0 pt;Масштаб 150%"/>
    <w:basedOn w:val="24"/>
    <w:rsid w:val="00406C32"/>
    <w:rPr>
      <w:rFonts w:ascii="Candara" w:eastAsia="Candara" w:hAnsi="Candara" w:cs="Candara"/>
      <w:b/>
      <w:bCs/>
      <w:i w:val="0"/>
      <w:iCs w:val="0"/>
      <w:smallCaps w:val="0"/>
      <w:strike w:val="0"/>
      <w:color w:val="000000"/>
      <w:spacing w:val="10"/>
      <w:w w:val="150"/>
      <w:position w:val="0"/>
      <w:sz w:val="15"/>
      <w:szCs w:val="15"/>
      <w:u w:val="none"/>
      <w:shd w:val="clear" w:color="auto" w:fill="FFFFFF"/>
      <w:lang w:val="ru-RU" w:eastAsia="ru-RU" w:bidi="ru-RU"/>
    </w:rPr>
  </w:style>
  <w:style w:type="character" w:customStyle="1" w:styleId="1114pt">
    <w:name w:val="Основной текст (11) + 14 pt;Не полужирный;Курсив"/>
    <w:basedOn w:val="110"/>
    <w:rsid w:val="00406C3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0"/>
    <w:rsid w:val="00406C32"/>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sid w:val="00406C32"/>
    <w:rPr>
      <w:rFonts w:ascii="Times New Roman" w:eastAsia="Times New Roman" w:hAnsi="Times New Roman" w:cs="Times New Roman"/>
      <w:b/>
      <w:bCs/>
      <w:i/>
      <w:iCs/>
      <w:color w:val="000000"/>
      <w:spacing w:val="0"/>
      <w:w w:val="100"/>
      <w:position w:val="0"/>
      <w:sz w:val="28"/>
      <w:szCs w:val="28"/>
      <w:shd w:val="clear" w:color="auto" w:fill="FFFFFF"/>
      <w:lang w:val="en-US" w:eastAsia="en-US" w:bidi="en-US"/>
    </w:rPr>
  </w:style>
  <w:style w:type="character" w:customStyle="1" w:styleId="2d">
    <w:name w:val="Оглавление (2) + Малые прописные"/>
    <w:basedOn w:val="2b"/>
    <w:rsid w:val="00406C32"/>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1pt">
    <w:name w:val="Оглавление + Интервал 1 pt"/>
    <w:basedOn w:val="83"/>
    <w:rsid w:val="00406C32"/>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111">
    <w:name w:val="Основной текст (11) + Малые прописные"/>
    <w:basedOn w:val="110"/>
    <w:rsid w:val="00406C3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406C32"/>
    <w:rPr>
      <w:rFonts w:ascii="Times New Roman" w:eastAsia="Times New Roman" w:hAnsi="Times New Roman" w:cs="Times New Roman"/>
      <w:b/>
      <w:bCs/>
      <w:sz w:val="28"/>
      <w:szCs w:val="28"/>
      <w:shd w:val="clear" w:color="auto" w:fill="FFFFFF"/>
      <w:lang w:val="en-US" w:bidi="en-US"/>
    </w:rPr>
  </w:style>
  <w:style w:type="character" w:customStyle="1" w:styleId="6Cambria8pt1pt">
    <w:name w:val="Заголовок №6 + Cambria;8 pt;Курсив;Интервал 1 pt"/>
    <w:basedOn w:val="61"/>
    <w:rsid w:val="00406C32"/>
    <w:rPr>
      <w:rFonts w:ascii="Cambria" w:eastAsia="Cambria" w:hAnsi="Cambria" w:cs="Cambria"/>
      <w:b/>
      <w:bCs/>
      <w:i/>
      <w:iCs/>
      <w:color w:val="000000"/>
      <w:spacing w:val="30"/>
      <w:w w:val="100"/>
      <w:position w:val="0"/>
      <w:sz w:val="16"/>
      <w:szCs w:val="16"/>
      <w:shd w:val="clear" w:color="auto" w:fill="FFFFFF"/>
      <w:lang w:val="ru-RU" w:eastAsia="ru-RU" w:bidi="ru-RU"/>
    </w:rPr>
  </w:style>
  <w:style w:type="character" w:customStyle="1" w:styleId="11MicrosoftSansSerif65pt0pt">
    <w:name w:val="Основной текст (11) + Microsoft Sans Serif;6;5 pt;Не полужирный;Интервал 0 pt"/>
    <w:basedOn w:val="110"/>
    <w:rsid w:val="00406C32"/>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0"/>
    <w:rsid w:val="00406C32"/>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0"/>
    <w:rsid w:val="00406C32"/>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0"/>
    <w:rsid w:val="00406C3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0"/>
    <w:rsid w:val="00406C32"/>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4"/>
    <w:rsid w:val="00406C3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1pt0">
    <w:name w:val="Основной текст (2) + 11 pt;Полужирный"/>
    <w:basedOn w:val="24"/>
    <w:rsid w:val="00406C3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11pt1">
    <w:name w:val="Основной текст (2) + 11 pt;Полужирный;Малые прописные"/>
    <w:basedOn w:val="24"/>
    <w:rsid w:val="00406C3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120">
    <w:name w:val="Основной текст (12)_"/>
    <w:basedOn w:val="a0"/>
    <w:link w:val="121"/>
    <w:rsid w:val="00406C32"/>
    <w:rPr>
      <w:rFonts w:ascii="Times New Roman" w:eastAsia="Times New Roman" w:hAnsi="Times New Roman" w:cs="Times New Roman"/>
      <w:b/>
      <w:bCs/>
      <w:sz w:val="26"/>
      <w:szCs w:val="26"/>
      <w:shd w:val="clear" w:color="auto" w:fill="FFFFFF"/>
      <w:lang w:val="en-US" w:bidi="en-US"/>
    </w:rPr>
  </w:style>
  <w:style w:type="character" w:customStyle="1" w:styleId="13">
    <w:name w:val="Основной текст (13)_"/>
    <w:basedOn w:val="a0"/>
    <w:link w:val="130"/>
    <w:rsid w:val="00406C32"/>
    <w:rPr>
      <w:rFonts w:ascii="Times New Roman" w:eastAsia="Times New Roman" w:hAnsi="Times New Roman" w:cs="Times New Roman"/>
      <w:sz w:val="26"/>
      <w:szCs w:val="26"/>
      <w:shd w:val="clear" w:color="auto" w:fill="FFFFFF"/>
    </w:rPr>
  </w:style>
  <w:style w:type="character" w:customStyle="1" w:styleId="1316pt2pt">
    <w:name w:val="Основной текст (13) + 16 pt;Полужирный;Курсив;Интервал 2 pt"/>
    <w:basedOn w:val="13"/>
    <w:rsid w:val="00406C32"/>
    <w:rPr>
      <w:rFonts w:ascii="Times New Roman" w:eastAsia="Times New Roman" w:hAnsi="Times New Roman" w:cs="Times New Roman"/>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sid w:val="00406C32"/>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sid w:val="00406C32"/>
    <w:rPr>
      <w:rFonts w:ascii="Times New Roman" w:eastAsia="Times New Roman" w:hAnsi="Times New Roman" w:cs="Times New Roman"/>
      <w:color w:val="000000"/>
      <w:spacing w:val="140"/>
      <w:w w:val="100"/>
      <w:position w:val="0"/>
      <w:sz w:val="26"/>
      <w:szCs w:val="26"/>
      <w:shd w:val="clear" w:color="auto" w:fill="FFFFFF"/>
      <w:lang w:val="ru-RU" w:eastAsia="ru-RU" w:bidi="ru-RU"/>
    </w:rPr>
  </w:style>
  <w:style w:type="character" w:customStyle="1" w:styleId="14">
    <w:name w:val="Основной текст (14)_"/>
    <w:basedOn w:val="a0"/>
    <w:link w:val="140"/>
    <w:rsid w:val="00406C32"/>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basedOn w:val="14"/>
    <w:rsid w:val="00406C32"/>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4TimesNewRoman18pt0pt">
    <w:name w:val="Основной текст (14) + Times New Roman;18 pt;Не полужирный;Курсив;Интервал 0 pt"/>
    <w:basedOn w:val="14"/>
    <w:rsid w:val="00406C32"/>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5">
    <w:name w:val="Основной текст (15)_"/>
    <w:basedOn w:val="a0"/>
    <w:link w:val="150"/>
    <w:rsid w:val="00406C32"/>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basedOn w:val="15"/>
    <w:rsid w:val="00406C32"/>
    <w:rPr>
      <w:rFonts w:ascii="Microsoft Sans Serif" w:eastAsia="Microsoft Sans Serif" w:hAnsi="Microsoft Sans Serif" w:cs="Microsoft Sans Serif"/>
      <w:i/>
      <w:iCs/>
      <w:color w:val="000000"/>
      <w:spacing w:val="0"/>
      <w:w w:val="100"/>
      <w:position w:val="0"/>
      <w:sz w:val="30"/>
      <w:szCs w:val="30"/>
      <w:shd w:val="clear" w:color="auto" w:fill="FFFFFF"/>
      <w:lang w:val="ru-RU" w:eastAsia="ru-RU" w:bidi="ru-RU"/>
    </w:rPr>
  </w:style>
  <w:style w:type="character" w:customStyle="1" w:styleId="217pt0pt">
    <w:name w:val="Основной текст (2) + 17 pt;Полужирный;Интервал 0 pt"/>
    <w:basedOn w:val="24"/>
    <w:rsid w:val="00406C32"/>
    <w:rPr>
      <w:rFonts w:ascii="Times New Roman" w:eastAsia="Times New Roman" w:hAnsi="Times New Roman" w:cs="Times New Roman"/>
      <w:b/>
      <w:bCs/>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4pt3pt">
    <w:name w:val="Оглавление (2) + 14 pt;Не полужирный;Курсив;Интервал 3 pt"/>
    <w:basedOn w:val="2b"/>
    <w:rsid w:val="00406C32"/>
    <w:rPr>
      <w:rFonts w:ascii="Times New Roman" w:eastAsia="Times New Roman" w:hAnsi="Times New Roman" w:cs="Times New Roman"/>
      <w:b/>
      <w:bCs/>
      <w:i/>
      <w:iCs/>
      <w:color w:val="000000"/>
      <w:spacing w:val="70"/>
      <w:w w:val="100"/>
      <w:position w:val="0"/>
      <w:sz w:val="28"/>
      <w:szCs w:val="28"/>
      <w:shd w:val="clear" w:color="auto" w:fill="FFFFFF"/>
      <w:lang w:val="en-US" w:eastAsia="en-US" w:bidi="en-US"/>
    </w:rPr>
  </w:style>
  <w:style w:type="character" w:customStyle="1" w:styleId="1114pt3pt">
    <w:name w:val="Основной текст (11) + 14 pt;Не полужирный;Курсив;Интервал 3 pt"/>
    <w:basedOn w:val="110"/>
    <w:rsid w:val="00406C32"/>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fa">
    <w:name w:val="Колонтитул + Полужирный"/>
    <w:basedOn w:val="a8"/>
    <w:rsid w:val="00406C32"/>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0"/>
    <w:rsid w:val="00406C3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0"/>
    <w:rsid w:val="00406C32"/>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740">
    <w:name w:val="Заголовок №7 (4)_"/>
    <w:basedOn w:val="a0"/>
    <w:link w:val="741"/>
    <w:rsid w:val="00406C32"/>
    <w:rPr>
      <w:rFonts w:ascii="Times New Roman" w:eastAsia="Times New Roman" w:hAnsi="Times New Roman" w:cs="Times New Roman"/>
      <w:b/>
      <w:bCs/>
      <w:sz w:val="24"/>
      <w:szCs w:val="24"/>
      <w:shd w:val="clear" w:color="auto" w:fill="FFFFFF"/>
    </w:rPr>
  </w:style>
  <w:style w:type="character" w:customStyle="1" w:styleId="7414pt1pt">
    <w:name w:val="Заголовок №7 (4) + 14 pt;Не полужирный;Курсив;Интервал 1 pt"/>
    <w:basedOn w:val="740"/>
    <w:rsid w:val="00406C32"/>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42">
    <w:name w:val="Оглавление (4)_"/>
    <w:basedOn w:val="a0"/>
    <w:link w:val="43"/>
    <w:rsid w:val="00406C32"/>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2"/>
    <w:rsid w:val="00406C32"/>
    <w:rPr>
      <w:rFonts w:ascii="Cambria" w:eastAsia="Cambria" w:hAnsi="Cambria" w:cs="Cambria"/>
      <w:b/>
      <w:bCs/>
      <w:i/>
      <w:iCs/>
      <w:color w:val="000000"/>
      <w:spacing w:val="0"/>
      <w:w w:val="100"/>
      <w:position w:val="0"/>
      <w:sz w:val="36"/>
      <w:szCs w:val="36"/>
      <w:shd w:val="clear" w:color="auto" w:fill="FFFFFF"/>
      <w:lang w:val="ru-RU" w:eastAsia="ru-RU" w:bidi="ru-RU"/>
    </w:rPr>
  </w:style>
  <w:style w:type="character" w:customStyle="1" w:styleId="51">
    <w:name w:val="Оглавление (5)_"/>
    <w:basedOn w:val="a0"/>
    <w:link w:val="52"/>
    <w:rsid w:val="00406C32"/>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1"/>
    <w:rsid w:val="00406C32"/>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6">
    <w:name w:val="Основной текст (16)_"/>
    <w:basedOn w:val="a0"/>
    <w:link w:val="160"/>
    <w:rsid w:val="00406C32"/>
    <w:rPr>
      <w:rFonts w:ascii="Times New Roman" w:eastAsia="Times New Roman" w:hAnsi="Times New Roman" w:cs="Times New Roman"/>
      <w:b/>
      <w:bCs/>
      <w:spacing w:val="30"/>
      <w:sz w:val="21"/>
      <w:szCs w:val="21"/>
      <w:shd w:val="clear" w:color="auto" w:fill="FFFFFF"/>
    </w:rPr>
  </w:style>
  <w:style w:type="character" w:customStyle="1" w:styleId="16Consolas16pt0pt">
    <w:name w:val="Основной текст (16) + Consolas;16 pt;Не полужирный;Курсив;Интервал 0 pt"/>
    <w:basedOn w:val="16"/>
    <w:rsid w:val="00406C32"/>
    <w:rPr>
      <w:rFonts w:ascii="Consolas" w:eastAsia="Consolas" w:hAnsi="Consolas" w:cs="Consolas"/>
      <w:b/>
      <w:bCs/>
      <w:i/>
      <w:iCs/>
      <w:color w:val="000000"/>
      <w:spacing w:val="0"/>
      <w:w w:val="100"/>
      <w:position w:val="0"/>
      <w:sz w:val="32"/>
      <w:szCs w:val="32"/>
      <w:shd w:val="clear" w:color="auto" w:fill="FFFFFF"/>
      <w:lang w:val="ru-RU" w:eastAsia="ru-RU" w:bidi="ru-RU"/>
    </w:rPr>
  </w:style>
  <w:style w:type="character" w:customStyle="1" w:styleId="17">
    <w:name w:val="Основной текст (17)_"/>
    <w:basedOn w:val="a0"/>
    <w:link w:val="170"/>
    <w:rsid w:val="00406C32"/>
    <w:rPr>
      <w:rFonts w:ascii="Times New Roman" w:eastAsia="Times New Roman" w:hAnsi="Times New Roman" w:cs="Times New Roman"/>
      <w:b/>
      <w:bCs/>
      <w:sz w:val="28"/>
      <w:szCs w:val="28"/>
      <w:shd w:val="clear" w:color="auto" w:fill="FFFFFF"/>
      <w:lang w:val="en-US" w:bidi="en-US"/>
    </w:rPr>
  </w:style>
  <w:style w:type="character" w:customStyle="1" w:styleId="17Cambria11pt1pt">
    <w:name w:val="Основной текст (17) + Cambria;11 pt;Не полужирный;Курсив;Интервал 1 pt"/>
    <w:basedOn w:val="17"/>
    <w:rsid w:val="00406C32"/>
    <w:rPr>
      <w:rFonts w:ascii="Cambria" w:eastAsia="Cambria" w:hAnsi="Cambria" w:cs="Cambria"/>
      <w:b/>
      <w:bCs/>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sid w:val="00406C32"/>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111pt0">
    <w:name w:val="Основной текст (11) + Малые прописные;Интервал 1 pt"/>
    <w:basedOn w:val="110"/>
    <w:rsid w:val="00406C32"/>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406C32"/>
    <w:rPr>
      <w:rFonts w:ascii="Times New Roman" w:eastAsia="Times New Roman" w:hAnsi="Times New Roman" w:cs="Times New Roman"/>
      <w:sz w:val="26"/>
      <w:szCs w:val="26"/>
      <w:shd w:val="clear" w:color="auto" w:fill="FFFFFF"/>
    </w:rPr>
  </w:style>
  <w:style w:type="character" w:customStyle="1" w:styleId="7511pt1pt">
    <w:name w:val="Заголовок №7 (5) + 11 pt;Полужирный;Курсив;Интервал 1 pt"/>
    <w:basedOn w:val="75"/>
    <w:rsid w:val="00406C32"/>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212pt1pt">
    <w:name w:val="Основной текст (2) + 12 pt;Полужирный;Интервал 1 pt"/>
    <w:basedOn w:val="24"/>
    <w:rsid w:val="00406C32"/>
    <w:rPr>
      <w:rFonts w:ascii="Times New Roman" w:eastAsia="Times New Roman" w:hAnsi="Times New Roman" w:cs="Times New Roman"/>
      <w:b/>
      <w:bCs/>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14pt1pt0">
    <w:name w:val="Основной текст (2) + 14 pt;Курсив;Интервал 1 pt"/>
    <w:basedOn w:val="24"/>
    <w:rsid w:val="00406C3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23pt">
    <w:name w:val="Основной текст (2) + 23 pt"/>
    <w:basedOn w:val="24"/>
    <w:rsid w:val="00406C32"/>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character" w:customStyle="1" w:styleId="212pt1pt0">
    <w:name w:val="Основной текст (2) + 12 pt;Полужирный;Малые прописные;Интервал 1 pt"/>
    <w:basedOn w:val="24"/>
    <w:rsid w:val="00406C32"/>
    <w:rPr>
      <w:rFonts w:ascii="Times New Roman" w:eastAsia="Times New Roman" w:hAnsi="Times New Roman" w:cs="Times New Roman"/>
      <w:b/>
      <w:bCs/>
      <w:i w:val="0"/>
      <w:iCs w:val="0"/>
      <w:smallCaps/>
      <w:strike w:val="0"/>
      <w:color w:val="000000"/>
      <w:spacing w:val="30"/>
      <w:w w:val="100"/>
      <w:position w:val="0"/>
      <w:sz w:val="24"/>
      <w:szCs w:val="24"/>
      <w:u w:val="none"/>
      <w:shd w:val="clear" w:color="auto" w:fill="FFFFFF"/>
      <w:lang w:val="ru-RU" w:eastAsia="ru-RU" w:bidi="ru-RU"/>
    </w:rPr>
  </w:style>
  <w:style w:type="character" w:customStyle="1" w:styleId="-2pt">
    <w:name w:val="Оглавление + Интервал -2 pt"/>
    <w:basedOn w:val="83"/>
    <w:rsid w:val="00406C32"/>
    <w:rPr>
      <w:rFonts w:ascii="Times New Roman" w:eastAsia="Times New Roman" w:hAnsi="Times New Roman" w:cs="Times New Roman"/>
      <w:color w:val="000000"/>
      <w:spacing w:val="-40"/>
      <w:w w:val="100"/>
      <w:position w:val="0"/>
      <w:sz w:val="26"/>
      <w:szCs w:val="26"/>
      <w:shd w:val="clear" w:color="auto" w:fill="FFFFFF"/>
      <w:lang w:val="en-US" w:eastAsia="en-US" w:bidi="en-US"/>
    </w:rPr>
  </w:style>
  <w:style w:type="character" w:customStyle="1" w:styleId="63">
    <w:name w:val="Оглавление (6)_"/>
    <w:basedOn w:val="a0"/>
    <w:link w:val="64"/>
    <w:rsid w:val="00406C32"/>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3"/>
    <w:rsid w:val="00406C32"/>
    <w:rPr>
      <w:rFonts w:ascii="Impact" w:eastAsia="Impact" w:hAnsi="Impact" w:cs="Impact"/>
      <w:b/>
      <w:bCs/>
      <w:i/>
      <w:iCs/>
      <w:color w:val="000000"/>
      <w:spacing w:val="40"/>
      <w:w w:val="100"/>
      <w:position w:val="0"/>
      <w:sz w:val="21"/>
      <w:szCs w:val="21"/>
      <w:shd w:val="clear" w:color="auto" w:fill="FFFFFF"/>
      <w:lang w:val="ru-RU" w:eastAsia="ru-RU" w:bidi="ru-RU"/>
    </w:rPr>
  </w:style>
  <w:style w:type="character" w:customStyle="1" w:styleId="TimesNewRoman75pt">
    <w:name w:val="Колонтитул + Times New Roman;7;5 pt"/>
    <w:basedOn w:val="a8"/>
    <w:rsid w:val="00406C3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0"/>
    <w:rsid w:val="00406C32"/>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0"/>
    <w:rsid w:val="00406C32"/>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0"/>
    <w:rsid w:val="00406C32"/>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76">
    <w:name w:val="Оглавление (7)_"/>
    <w:basedOn w:val="a0"/>
    <w:link w:val="77"/>
    <w:rsid w:val="00406C32"/>
    <w:rPr>
      <w:rFonts w:ascii="Impact" w:eastAsia="Impact" w:hAnsi="Impact" w:cs="Impact"/>
      <w:sz w:val="26"/>
      <w:szCs w:val="26"/>
      <w:shd w:val="clear" w:color="auto" w:fill="FFFFFF"/>
    </w:rPr>
  </w:style>
  <w:style w:type="character" w:customStyle="1" w:styleId="715pt">
    <w:name w:val="Оглавление (7) + 15 pt;Курсив"/>
    <w:basedOn w:val="76"/>
    <w:rsid w:val="00406C32"/>
    <w:rPr>
      <w:rFonts w:ascii="Impact" w:eastAsia="Impact" w:hAnsi="Impact" w:cs="Impact"/>
      <w:i/>
      <w:iCs/>
      <w:color w:val="000000"/>
      <w:spacing w:val="0"/>
      <w:w w:val="100"/>
      <w:position w:val="0"/>
      <w:sz w:val="30"/>
      <w:szCs w:val="30"/>
      <w:shd w:val="clear" w:color="auto" w:fill="FFFFFF"/>
      <w:lang w:val="ru-RU" w:eastAsia="ru-RU" w:bidi="ru-RU"/>
    </w:rPr>
  </w:style>
  <w:style w:type="character" w:customStyle="1" w:styleId="85">
    <w:name w:val="Оглавление (8)_"/>
    <w:basedOn w:val="a0"/>
    <w:link w:val="86"/>
    <w:rsid w:val="00406C32"/>
    <w:rPr>
      <w:rFonts w:ascii="Times New Roman" w:eastAsia="Times New Roman" w:hAnsi="Times New Roman" w:cs="Times New Roman"/>
      <w:sz w:val="32"/>
      <w:szCs w:val="32"/>
      <w:shd w:val="clear" w:color="auto" w:fill="FFFFFF"/>
    </w:rPr>
  </w:style>
  <w:style w:type="character" w:customStyle="1" w:styleId="818pt">
    <w:name w:val="Оглавление (8) + 18 pt;Полужирный;Курсив"/>
    <w:basedOn w:val="85"/>
    <w:rsid w:val="00406C32"/>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113pt">
    <w:name w:val="Основной текст (11) + 13 pt;Не полужирный"/>
    <w:basedOn w:val="110"/>
    <w:rsid w:val="00406C3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0"/>
    <w:rsid w:val="00406C32"/>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406C32"/>
    <w:rPr>
      <w:rFonts w:ascii="Times New Roman" w:eastAsia="Times New Roman" w:hAnsi="Times New Roman" w:cs="Times New Roman"/>
      <w:sz w:val="32"/>
      <w:szCs w:val="32"/>
      <w:shd w:val="clear" w:color="auto" w:fill="FFFFFF"/>
    </w:rPr>
  </w:style>
  <w:style w:type="character" w:customStyle="1" w:styleId="8218pt">
    <w:name w:val="Заголовок №8 (2) + 18 pt;Полужирный;Курсив"/>
    <w:basedOn w:val="820"/>
    <w:rsid w:val="00406C32"/>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sid w:val="00406C32"/>
    <w:rPr>
      <w:rFonts w:ascii="Times New Roman" w:eastAsia="Times New Roman" w:hAnsi="Times New Roman" w:cs="Times New Roman"/>
      <w:smallCaps/>
      <w:color w:val="000000"/>
      <w:spacing w:val="0"/>
      <w:w w:val="100"/>
      <w:position w:val="0"/>
      <w:sz w:val="32"/>
      <w:szCs w:val="32"/>
      <w:shd w:val="clear" w:color="auto" w:fill="FFFFFF"/>
      <w:lang w:val="ru-RU" w:eastAsia="ru-RU" w:bidi="ru-RU"/>
    </w:rPr>
  </w:style>
  <w:style w:type="character" w:customStyle="1" w:styleId="18">
    <w:name w:val="Основной текст (18)_"/>
    <w:basedOn w:val="a0"/>
    <w:rsid w:val="00406C32"/>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4"/>
    <w:rsid w:val="00406C32"/>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pt0">
    <w:name w:val="Основной текст (2) + Малые прописные;Интервал 1 pt"/>
    <w:basedOn w:val="24"/>
    <w:rsid w:val="00406C32"/>
    <w:rPr>
      <w:rFonts w:ascii="Times New Roman" w:eastAsia="Times New Roman" w:hAnsi="Times New Roman" w:cs="Times New Roman"/>
      <w:b w:val="0"/>
      <w:bCs w:val="0"/>
      <w:i w:val="0"/>
      <w:iCs w:val="0"/>
      <w:smallCaps/>
      <w:strike w:val="0"/>
      <w:color w:val="000000"/>
      <w:spacing w:val="30"/>
      <w:w w:val="100"/>
      <w:position w:val="0"/>
      <w:sz w:val="26"/>
      <w:szCs w:val="26"/>
      <w:u w:val="none"/>
      <w:shd w:val="clear" w:color="auto" w:fill="FFFFFF"/>
      <w:lang w:val="ru-RU" w:eastAsia="ru-RU" w:bidi="ru-RU"/>
    </w:rPr>
  </w:style>
  <w:style w:type="character" w:customStyle="1" w:styleId="2Impact1pt">
    <w:name w:val="Основной текст (2) + Impact;Интервал 1 pt"/>
    <w:basedOn w:val="24"/>
    <w:rsid w:val="00406C32"/>
    <w:rPr>
      <w:rFonts w:ascii="Impact" w:eastAsia="Impact" w:hAnsi="Impact" w:cs="Impact"/>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406C32"/>
    <w:rPr>
      <w:rFonts w:ascii="Times New Roman" w:eastAsia="Times New Roman" w:hAnsi="Times New Roman" w:cs="Times New Roman"/>
      <w:b/>
      <w:bCs/>
      <w:i/>
      <w:iCs/>
      <w:spacing w:val="30"/>
      <w:shd w:val="clear" w:color="auto" w:fill="FFFFFF"/>
    </w:rPr>
  </w:style>
  <w:style w:type="character" w:customStyle="1" w:styleId="212pt2pt">
    <w:name w:val="Основной текст (2) + 12 pt;Курсив;Интервал 2 pt"/>
    <w:basedOn w:val="24"/>
    <w:rsid w:val="00406C32"/>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212pt0">
    <w:name w:val="Основной текст (2) + 12 pt;Полужирный;Малые прописные"/>
    <w:basedOn w:val="24"/>
    <w:rsid w:val="00406C32"/>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1813pt1pt">
    <w:name w:val="Основной текст (18) + 13 pt;Курсив;Интервал 1 pt"/>
    <w:basedOn w:val="18"/>
    <w:rsid w:val="00406C32"/>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406C32"/>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406C32"/>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406C32"/>
    <w:rPr>
      <w:rFonts w:ascii="Times New Roman" w:eastAsia="Times New Roman" w:hAnsi="Times New Roman" w:cs="Times New Roman"/>
      <w:b/>
      <w:bCs/>
      <w:sz w:val="24"/>
      <w:szCs w:val="24"/>
      <w:shd w:val="clear" w:color="auto" w:fill="FFFFFF"/>
    </w:rPr>
  </w:style>
  <w:style w:type="character" w:customStyle="1" w:styleId="9Corbel18pt">
    <w:name w:val="Оглавление (9) + Corbel;18 pt;Не полужирный;Курсив"/>
    <w:basedOn w:val="91"/>
    <w:rsid w:val="00406C32"/>
    <w:rPr>
      <w:rFonts w:ascii="Corbel" w:eastAsia="Corbel" w:hAnsi="Corbel" w:cs="Corbel"/>
      <w:b/>
      <w:bCs/>
      <w:i/>
      <w:iCs/>
      <w:color w:val="000000"/>
      <w:spacing w:val="0"/>
      <w:w w:val="100"/>
      <w:position w:val="0"/>
      <w:sz w:val="36"/>
      <w:szCs w:val="36"/>
      <w:shd w:val="clear" w:color="auto" w:fill="FFFFFF"/>
      <w:lang w:val="ru-RU" w:eastAsia="ru-RU" w:bidi="ru-RU"/>
    </w:rPr>
  </w:style>
  <w:style w:type="character" w:customStyle="1" w:styleId="1813pt0">
    <w:name w:val="Основной текст (18) + 13 pt;Курсив"/>
    <w:basedOn w:val="18"/>
    <w:rsid w:val="00406C32"/>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0"/>
    <w:link w:val="103"/>
    <w:rsid w:val="00406C32"/>
    <w:rPr>
      <w:rFonts w:ascii="Impact" w:eastAsia="Impact" w:hAnsi="Impact" w:cs="Impact"/>
      <w:sz w:val="26"/>
      <w:szCs w:val="26"/>
      <w:shd w:val="clear" w:color="auto" w:fill="FFFFFF"/>
    </w:rPr>
  </w:style>
  <w:style w:type="character" w:customStyle="1" w:styleId="10Corbel25pt">
    <w:name w:val="Оглавление (10) + Corbel;25 pt;Курсив"/>
    <w:basedOn w:val="102"/>
    <w:rsid w:val="00406C32"/>
    <w:rPr>
      <w:rFonts w:ascii="Corbel" w:eastAsia="Corbel" w:hAnsi="Corbel" w:cs="Corbel"/>
      <w:i/>
      <w:iCs/>
      <w:color w:val="000000"/>
      <w:spacing w:val="0"/>
      <w:w w:val="100"/>
      <w:position w:val="0"/>
      <w:sz w:val="50"/>
      <w:szCs w:val="50"/>
      <w:shd w:val="clear" w:color="auto" w:fill="FFFFFF"/>
      <w:lang w:val="ru-RU" w:eastAsia="ru-RU" w:bidi="ru-RU"/>
    </w:rPr>
  </w:style>
  <w:style w:type="character" w:customStyle="1" w:styleId="11pt">
    <w:name w:val="Оглавление + 11 pt;Полужирный;Курсив"/>
    <w:basedOn w:val="83"/>
    <w:rsid w:val="00406C32"/>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760">
    <w:name w:val="Заголовок №7 (6)_"/>
    <w:basedOn w:val="a0"/>
    <w:link w:val="761"/>
    <w:rsid w:val="00406C32"/>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406C32"/>
    <w:rPr>
      <w:rFonts w:ascii="Microsoft Sans Serif" w:eastAsia="Microsoft Sans Serif" w:hAnsi="Microsoft Sans Serif" w:cs="Microsoft Sans Serif"/>
      <w:i/>
      <w:iCs/>
      <w:color w:val="000000"/>
      <w:spacing w:val="30"/>
      <w:w w:val="100"/>
      <w:position w:val="0"/>
      <w:sz w:val="32"/>
      <w:szCs w:val="32"/>
      <w:shd w:val="clear" w:color="auto" w:fill="FFFFFF"/>
      <w:lang w:val="ru-RU" w:eastAsia="ru-RU" w:bidi="ru-RU"/>
    </w:rPr>
  </w:style>
  <w:style w:type="character" w:customStyle="1" w:styleId="620">
    <w:name w:val="Заголовок №6 (2)_"/>
    <w:basedOn w:val="a0"/>
    <w:link w:val="621"/>
    <w:rsid w:val="00406C32"/>
    <w:rPr>
      <w:rFonts w:ascii="Times New Roman" w:eastAsia="Times New Roman" w:hAnsi="Times New Roman" w:cs="Times New Roman"/>
      <w:sz w:val="26"/>
      <w:szCs w:val="26"/>
      <w:shd w:val="clear" w:color="auto" w:fill="FFFFFF"/>
      <w:lang w:val="en-US" w:bidi="en-US"/>
    </w:rPr>
  </w:style>
  <w:style w:type="character" w:customStyle="1" w:styleId="216pt">
    <w:name w:val="Основной текст (2) + 16 pt;Полужирный"/>
    <w:basedOn w:val="24"/>
    <w:rsid w:val="00406C32"/>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7pt">
    <w:name w:val="Основной текст (2) + 17 pt;Полужирный"/>
    <w:basedOn w:val="24"/>
    <w:rsid w:val="00406C32"/>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Cambria17pt-1pt">
    <w:name w:val="Основной текст (2) + Cambria;17 pt;Интервал -1 pt"/>
    <w:basedOn w:val="24"/>
    <w:rsid w:val="00406C32"/>
    <w:rPr>
      <w:rFonts w:ascii="Cambria" w:eastAsia="Cambria" w:hAnsi="Cambria" w:cs="Cambria"/>
      <w:b w:val="0"/>
      <w:bCs w:val="0"/>
      <w:i w:val="0"/>
      <w:iCs w:val="0"/>
      <w:smallCaps w:val="0"/>
      <w:strike w:val="0"/>
      <w:color w:val="000000"/>
      <w:spacing w:val="-20"/>
      <w:w w:val="100"/>
      <w:position w:val="0"/>
      <w:sz w:val="34"/>
      <w:szCs w:val="34"/>
      <w:u w:val="none"/>
      <w:shd w:val="clear" w:color="auto" w:fill="FFFFFF"/>
      <w:lang w:val="ru-RU" w:eastAsia="ru-RU" w:bidi="ru-RU"/>
    </w:rPr>
  </w:style>
  <w:style w:type="character" w:customStyle="1" w:styleId="200">
    <w:name w:val="Основной текст (20)_"/>
    <w:basedOn w:val="a0"/>
    <w:link w:val="201"/>
    <w:rsid w:val="00406C32"/>
    <w:rPr>
      <w:rFonts w:ascii="Times New Roman" w:eastAsia="Times New Roman" w:hAnsi="Times New Roman" w:cs="Times New Roman"/>
      <w:sz w:val="11"/>
      <w:szCs w:val="11"/>
      <w:shd w:val="clear" w:color="auto" w:fill="FFFFFF"/>
    </w:rPr>
  </w:style>
  <w:style w:type="character" w:customStyle="1" w:styleId="MicrosoftSansSerif45pt">
    <w:name w:val="Колонтитул + Microsoft Sans Serif;4;5 pt"/>
    <w:basedOn w:val="a8"/>
    <w:rsid w:val="00406C32"/>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406C32"/>
    <w:rPr>
      <w:rFonts w:ascii="Times New Roman" w:eastAsia="Times New Roman" w:hAnsi="Times New Roman" w:cs="Times New Roman"/>
      <w:i/>
      <w:iCs/>
      <w:spacing w:val="30"/>
      <w:sz w:val="28"/>
      <w:szCs w:val="28"/>
      <w:shd w:val="clear" w:color="auto" w:fill="FFFFFF"/>
    </w:rPr>
  </w:style>
  <w:style w:type="character" w:customStyle="1" w:styleId="214pt0">
    <w:name w:val="Основной текст (2) + 14 pt;Полужирный"/>
    <w:basedOn w:val="24"/>
    <w:rsid w:val="00406C3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LucidaSansUnicode14pt-2pt">
    <w:name w:val="Основной текст (2) + Lucida Sans Unicode;14 pt;Полужирный;Курсив;Интервал -2 pt"/>
    <w:basedOn w:val="24"/>
    <w:rsid w:val="00406C32"/>
    <w:rPr>
      <w:rFonts w:ascii="Lucida Sans Unicode" w:eastAsia="Lucida Sans Unicode" w:hAnsi="Lucida Sans Unicode" w:cs="Lucida Sans Unicode"/>
      <w:b/>
      <w:bCs/>
      <w:i/>
      <w:iCs/>
      <w:smallCaps w:val="0"/>
      <w:strike w:val="0"/>
      <w:color w:val="000000"/>
      <w:spacing w:val="-50"/>
      <w:w w:val="100"/>
      <w:position w:val="0"/>
      <w:sz w:val="28"/>
      <w:szCs w:val="28"/>
      <w:u w:val="none"/>
      <w:shd w:val="clear" w:color="auto" w:fill="FFFFFF"/>
      <w:lang w:val="ru-RU" w:eastAsia="ru-RU" w:bidi="ru-RU"/>
    </w:rPr>
  </w:style>
  <w:style w:type="character" w:customStyle="1" w:styleId="285pt0pt">
    <w:name w:val="Основной текст (2) + 8;5 pt;Полужирный;Курсив;Интервал 0 pt"/>
    <w:basedOn w:val="24"/>
    <w:rsid w:val="00406C32"/>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ru-RU" w:eastAsia="ru-RU" w:bidi="ru-RU"/>
    </w:rPr>
  </w:style>
  <w:style w:type="character" w:customStyle="1" w:styleId="1817pt">
    <w:name w:val="Основной текст (18) + 17 pt;Не полужирный"/>
    <w:basedOn w:val="18"/>
    <w:rsid w:val="00406C32"/>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21pt">
    <w:name w:val="Основной текст (2) + Cambria;21 pt"/>
    <w:basedOn w:val="24"/>
    <w:rsid w:val="00406C32"/>
    <w:rPr>
      <w:rFonts w:ascii="Cambria" w:eastAsia="Cambria" w:hAnsi="Cambria" w:cs="Cambria"/>
      <w:b w:val="0"/>
      <w:bCs w:val="0"/>
      <w:i w:val="0"/>
      <w:iCs w:val="0"/>
      <w:smallCaps w:val="0"/>
      <w:strike w:val="0"/>
      <w:color w:val="000000"/>
      <w:spacing w:val="0"/>
      <w:w w:val="100"/>
      <w:position w:val="0"/>
      <w:sz w:val="42"/>
      <w:szCs w:val="42"/>
      <w:u w:val="none"/>
      <w:shd w:val="clear" w:color="auto" w:fill="FFFFFF"/>
      <w:lang w:val="ru-RU" w:eastAsia="ru-RU" w:bidi="ru-RU"/>
    </w:rPr>
  </w:style>
  <w:style w:type="character" w:customStyle="1" w:styleId="21pt1">
    <w:name w:val="Основной текст (2) + Полужирный;Курсив;Интервал 1 pt"/>
    <w:basedOn w:val="24"/>
    <w:rsid w:val="00406C32"/>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eastAsia="ru-RU" w:bidi="ru-RU"/>
    </w:rPr>
  </w:style>
  <w:style w:type="character" w:customStyle="1" w:styleId="53">
    <w:name w:val="Заголовок №5_"/>
    <w:basedOn w:val="a0"/>
    <w:link w:val="54"/>
    <w:rsid w:val="00406C32"/>
    <w:rPr>
      <w:rFonts w:ascii="Times New Roman" w:eastAsia="Times New Roman" w:hAnsi="Times New Roman" w:cs="Times New Roman"/>
      <w:b/>
      <w:bCs/>
      <w:spacing w:val="30"/>
      <w:sz w:val="24"/>
      <w:szCs w:val="24"/>
      <w:shd w:val="clear" w:color="auto" w:fill="FFFFFF"/>
    </w:rPr>
  </w:style>
  <w:style w:type="character" w:customStyle="1" w:styleId="514pt">
    <w:name w:val="Заголовок №5 + 14 pt;Не полужирный;Курсив"/>
    <w:basedOn w:val="53"/>
    <w:rsid w:val="00406C32"/>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113">
    <w:name w:val="Оглавление (11)_"/>
    <w:basedOn w:val="a0"/>
    <w:link w:val="114"/>
    <w:rsid w:val="00406C32"/>
    <w:rPr>
      <w:rFonts w:ascii="Times New Roman" w:eastAsia="Times New Roman" w:hAnsi="Times New Roman" w:cs="Times New Roman"/>
      <w:b/>
      <w:bCs/>
      <w:sz w:val="28"/>
      <w:szCs w:val="28"/>
      <w:shd w:val="clear" w:color="auto" w:fill="FFFFFF"/>
    </w:rPr>
  </w:style>
  <w:style w:type="character" w:customStyle="1" w:styleId="1113pt1pt">
    <w:name w:val="Оглавление (11) + 13 pt;Курсив;Интервал 1 pt"/>
    <w:basedOn w:val="113"/>
    <w:rsid w:val="00406C32"/>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20pt0">
    <w:name w:val="Основной текст (2) + Интервал 0 pt"/>
    <w:basedOn w:val="24"/>
    <w:rsid w:val="00406C32"/>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11pt3pt">
    <w:name w:val="Основной текст (2) + 11 pt;Полужирный;Курсив;Интервал 3 pt"/>
    <w:basedOn w:val="24"/>
    <w:rsid w:val="00406C32"/>
    <w:rPr>
      <w:rFonts w:ascii="Times New Roman" w:eastAsia="Times New Roman" w:hAnsi="Times New Roman" w:cs="Times New Roman"/>
      <w:b/>
      <w:bCs/>
      <w:i/>
      <w:iCs/>
      <w:smallCaps w:val="0"/>
      <w:strike w:val="0"/>
      <w:color w:val="000000"/>
      <w:spacing w:val="60"/>
      <w:w w:val="100"/>
      <w:position w:val="0"/>
      <w:sz w:val="22"/>
      <w:szCs w:val="22"/>
      <w:u w:val="none"/>
      <w:shd w:val="clear" w:color="auto" w:fill="FFFFFF"/>
      <w:lang w:val="ru-RU" w:eastAsia="ru-RU" w:bidi="ru-RU"/>
    </w:rPr>
  </w:style>
  <w:style w:type="character" w:customStyle="1" w:styleId="23pt-1pt">
    <w:name w:val="Оглавление + 23 pt;Интервал -1 pt"/>
    <w:basedOn w:val="83"/>
    <w:rsid w:val="00406C32"/>
    <w:rPr>
      <w:rFonts w:ascii="Times New Roman" w:eastAsia="Times New Roman" w:hAnsi="Times New Roman" w:cs="Times New Roman"/>
      <w:color w:val="000000"/>
      <w:spacing w:val="-20"/>
      <w:w w:val="100"/>
      <w:position w:val="0"/>
      <w:sz w:val="46"/>
      <w:szCs w:val="46"/>
      <w:shd w:val="clear" w:color="auto" w:fill="FFFFFF"/>
      <w:lang w:val="en-US" w:eastAsia="en-US" w:bidi="en-US"/>
    </w:rPr>
  </w:style>
  <w:style w:type="character" w:customStyle="1" w:styleId="18FranklinGothicHeavy13pt">
    <w:name w:val="Основной текст (18) + Franklin Gothic Heavy;13 pt"/>
    <w:basedOn w:val="18"/>
    <w:rsid w:val="00406C32"/>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406C3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406C32"/>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0">
    <w:name w:val="Основной текст (18)"/>
    <w:basedOn w:val="18"/>
    <w:rsid w:val="00406C3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3"/>
    <w:rsid w:val="00406C32"/>
    <w:rPr>
      <w:rFonts w:ascii="Times New Roman" w:eastAsia="Times New Roman" w:hAnsi="Times New Roman" w:cs="Times New Roman"/>
      <w:b/>
      <w:bCs/>
      <w:i/>
      <w:iCs/>
      <w:smallCaps/>
      <w:color w:val="000000"/>
      <w:spacing w:val="20"/>
      <w:w w:val="100"/>
      <w:position w:val="0"/>
      <w:sz w:val="26"/>
      <w:szCs w:val="26"/>
      <w:shd w:val="clear" w:color="auto" w:fill="FFFFFF"/>
      <w:lang w:val="en-US" w:eastAsia="en-US" w:bidi="en-US"/>
    </w:rPr>
  </w:style>
  <w:style w:type="character" w:customStyle="1" w:styleId="122">
    <w:name w:val="Оглавление (12)_"/>
    <w:basedOn w:val="a0"/>
    <w:link w:val="123"/>
    <w:rsid w:val="00406C32"/>
    <w:rPr>
      <w:rFonts w:ascii="Times New Roman" w:eastAsia="Times New Roman" w:hAnsi="Times New Roman" w:cs="Times New Roman"/>
      <w:w w:val="50"/>
      <w:sz w:val="30"/>
      <w:szCs w:val="30"/>
      <w:shd w:val="clear" w:color="auto" w:fill="FFFFFF"/>
    </w:rPr>
  </w:style>
  <w:style w:type="character" w:customStyle="1" w:styleId="12LucidaSansUnicode14pt100">
    <w:name w:val="Оглавление (12) + Lucida Sans Unicode;14 pt;Курсив;Масштаб 100%"/>
    <w:basedOn w:val="122"/>
    <w:rsid w:val="00406C32"/>
    <w:rPr>
      <w:rFonts w:ascii="Lucida Sans Unicode" w:eastAsia="Lucida Sans Unicode" w:hAnsi="Lucida Sans Unicode" w:cs="Lucida Sans Unicode"/>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1"/>
    <w:rsid w:val="00406C32"/>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813pt2">
    <w:name w:val="Основной текст (18) + 13 pt;Не полужирный"/>
    <w:basedOn w:val="18"/>
    <w:rsid w:val="00406C3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11pt1pt">
    <w:name w:val="Основной текст (18) + 11 pt;Курсив;Интервал 1 pt"/>
    <w:basedOn w:val="18"/>
    <w:rsid w:val="00406C32"/>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1">
    <w:name w:val="Основной текст (18) + Малые прописные"/>
    <w:basedOn w:val="18"/>
    <w:rsid w:val="00406C32"/>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Cambria115pt">
    <w:name w:val="Основной текст (2) + Cambria;11;5 pt"/>
    <w:basedOn w:val="24"/>
    <w:rsid w:val="00406C32"/>
    <w:rPr>
      <w:rFonts w:ascii="Cambria" w:eastAsia="Cambria" w:hAnsi="Cambria" w:cs="Cambri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2">
    <w:name w:val="Основной текст (2) + 11 pt;Полужирный;Курсив;Малые прописные"/>
    <w:basedOn w:val="24"/>
    <w:rsid w:val="00406C32"/>
    <w:rPr>
      <w:rFonts w:ascii="Times New Roman" w:eastAsia="Times New Roman" w:hAnsi="Times New Roman" w:cs="Times New Roman"/>
      <w:b/>
      <w:bCs/>
      <w:i/>
      <w:iCs/>
      <w:smallCaps/>
      <w:strike w:val="0"/>
      <w:color w:val="000000"/>
      <w:spacing w:val="0"/>
      <w:w w:val="100"/>
      <w:position w:val="0"/>
      <w:sz w:val="22"/>
      <w:szCs w:val="22"/>
      <w:u w:val="none"/>
      <w:shd w:val="clear" w:color="auto" w:fill="FFFFFF"/>
      <w:lang w:val="en-US" w:eastAsia="en-US" w:bidi="en-US"/>
    </w:rPr>
  </w:style>
  <w:style w:type="character" w:customStyle="1" w:styleId="1a">
    <w:name w:val="Заголовок №1_"/>
    <w:basedOn w:val="a0"/>
    <w:link w:val="1b"/>
    <w:rsid w:val="00406C32"/>
    <w:rPr>
      <w:rFonts w:ascii="Times New Roman" w:eastAsia="Times New Roman" w:hAnsi="Times New Roman" w:cs="Times New Roman"/>
      <w:b/>
      <w:bCs/>
      <w:sz w:val="24"/>
      <w:szCs w:val="24"/>
      <w:shd w:val="clear" w:color="auto" w:fill="FFFFFF"/>
      <w:lang w:val="en-US" w:bidi="en-US"/>
    </w:rPr>
  </w:style>
  <w:style w:type="character" w:customStyle="1" w:styleId="131">
    <w:name w:val="Оглавление (13)_"/>
    <w:basedOn w:val="a0"/>
    <w:link w:val="132"/>
    <w:rsid w:val="00406C32"/>
    <w:rPr>
      <w:rFonts w:ascii="Impact" w:eastAsia="Impact" w:hAnsi="Impact" w:cs="Impact"/>
      <w:sz w:val="34"/>
      <w:szCs w:val="34"/>
      <w:shd w:val="clear" w:color="auto" w:fill="FFFFFF"/>
    </w:rPr>
  </w:style>
  <w:style w:type="character" w:customStyle="1" w:styleId="133">
    <w:name w:val="Оглавление (13) + Малые прописные"/>
    <w:basedOn w:val="131"/>
    <w:rsid w:val="00406C32"/>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sid w:val="00406C32"/>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14pt1pt">
    <w:name w:val="Оглавление + 14 pt;Курсив;Интервал 1 pt"/>
    <w:basedOn w:val="83"/>
    <w:rsid w:val="00406C32"/>
    <w:rPr>
      <w:rFonts w:ascii="Times New Roman" w:eastAsia="Times New Roman" w:hAnsi="Times New Roman" w:cs="Times New Roman"/>
      <w:i/>
      <w:iCs/>
      <w:color w:val="000000"/>
      <w:spacing w:val="20"/>
      <w:w w:val="100"/>
      <w:position w:val="0"/>
      <w:sz w:val="28"/>
      <w:szCs w:val="28"/>
      <w:shd w:val="clear" w:color="auto" w:fill="FFFFFF"/>
      <w:lang w:val="en-US" w:eastAsia="en-US" w:bidi="en-US"/>
    </w:rPr>
  </w:style>
  <w:style w:type="character" w:customStyle="1" w:styleId="220">
    <w:name w:val="Основной текст (22)_"/>
    <w:basedOn w:val="a0"/>
    <w:link w:val="221"/>
    <w:rsid w:val="00406C32"/>
    <w:rPr>
      <w:rFonts w:ascii="Times New Roman" w:eastAsia="Times New Roman" w:hAnsi="Times New Roman" w:cs="Times New Roman"/>
      <w:b/>
      <w:bCs/>
      <w:spacing w:val="30"/>
      <w:sz w:val="32"/>
      <w:szCs w:val="32"/>
      <w:shd w:val="clear" w:color="auto" w:fill="FFFFFF"/>
    </w:rPr>
  </w:style>
  <w:style w:type="character" w:customStyle="1" w:styleId="22CourierNew1pt">
    <w:name w:val="Основной текст (22) + Courier New;Курсив;Интервал 1 pt"/>
    <w:basedOn w:val="220"/>
    <w:rsid w:val="00406C32"/>
    <w:rPr>
      <w:rFonts w:ascii="Courier New" w:eastAsia="Courier New" w:hAnsi="Courier New" w:cs="Courier New"/>
      <w:b/>
      <w:bCs/>
      <w:i/>
      <w:iCs/>
      <w:color w:val="000000"/>
      <w:spacing w:val="20"/>
      <w:w w:val="100"/>
      <w:position w:val="0"/>
      <w:sz w:val="32"/>
      <w:szCs w:val="32"/>
      <w:shd w:val="clear" w:color="auto" w:fill="FFFFFF"/>
      <w:lang w:val="ru-RU" w:eastAsia="ru-RU" w:bidi="ru-RU"/>
    </w:rPr>
  </w:style>
  <w:style w:type="character" w:customStyle="1" w:styleId="830">
    <w:name w:val="Заголовок №8 (3)_"/>
    <w:basedOn w:val="a0"/>
    <w:link w:val="831"/>
    <w:rsid w:val="00406C32"/>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0"/>
    <w:rsid w:val="00406C32"/>
    <w:rPr>
      <w:rFonts w:ascii="Franklin Gothic Heavy" w:eastAsia="Franklin Gothic Heavy" w:hAnsi="Franklin Gothic Heavy" w:cs="Franklin Gothic Heavy"/>
      <w:b/>
      <w:bCs/>
      <w:i/>
      <w:iCs/>
      <w:color w:val="000000"/>
      <w:spacing w:val="20"/>
      <w:w w:val="100"/>
      <w:position w:val="0"/>
      <w:sz w:val="36"/>
      <w:szCs w:val="36"/>
      <w:shd w:val="clear" w:color="auto" w:fill="FFFFFF"/>
      <w:lang w:val="ru-RU" w:eastAsia="ru-RU" w:bidi="ru-RU"/>
    </w:rPr>
  </w:style>
  <w:style w:type="character" w:customStyle="1" w:styleId="770">
    <w:name w:val="Заголовок №7 (7)_"/>
    <w:basedOn w:val="a0"/>
    <w:link w:val="771"/>
    <w:rsid w:val="00406C32"/>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406C32"/>
    <w:rPr>
      <w:rFonts w:ascii="Courier New" w:eastAsia="Courier New" w:hAnsi="Courier New" w:cs="Courier New"/>
      <w:b/>
      <w:bCs/>
      <w:i/>
      <w:iCs/>
      <w:color w:val="000000"/>
      <w:spacing w:val="-20"/>
      <w:position w:val="0"/>
      <w:sz w:val="36"/>
      <w:szCs w:val="36"/>
      <w:shd w:val="clear" w:color="auto" w:fill="FFFFFF"/>
      <w:lang w:val="ru-RU" w:eastAsia="ru-RU" w:bidi="ru-RU"/>
    </w:rPr>
  </w:style>
  <w:style w:type="character" w:customStyle="1" w:styleId="230">
    <w:name w:val="Основной текст (23)_"/>
    <w:basedOn w:val="a0"/>
    <w:link w:val="231"/>
    <w:rsid w:val="00406C32"/>
    <w:rPr>
      <w:rFonts w:ascii="Times New Roman" w:eastAsia="Times New Roman" w:hAnsi="Times New Roman" w:cs="Times New Roman"/>
      <w:b/>
      <w:bCs/>
      <w:sz w:val="34"/>
      <w:szCs w:val="34"/>
      <w:shd w:val="clear" w:color="auto" w:fill="FFFFFF"/>
    </w:rPr>
  </w:style>
  <w:style w:type="character" w:customStyle="1" w:styleId="240">
    <w:name w:val="Основной текст (24)_"/>
    <w:basedOn w:val="a0"/>
    <w:link w:val="241"/>
    <w:rsid w:val="00406C32"/>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0"/>
    <w:link w:val="251"/>
    <w:rsid w:val="00406C32"/>
    <w:rPr>
      <w:rFonts w:ascii="Times New Roman" w:eastAsia="Times New Roman" w:hAnsi="Times New Roman" w:cs="Times New Roman"/>
      <w:b/>
      <w:bCs/>
      <w:i/>
      <w:iCs/>
      <w:spacing w:val="30"/>
      <w:sz w:val="36"/>
      <w:szCs w:val="36"/>
      <w:shd w:val="clear" w:color="auto" w:fill="FFFFFF"/>
      <w:lang w:val="en-US" w:bidi="en-US"/>
    </w:rPr>
  </w:style>
  <w:style w:type="character" w:customStyle="1" w:styleId="211pt2pt">
    <w:name w:val="Основной текст (2) + 11 pt;Полужирный;Курсив;Интервал 2 pt"/>
    <w:basedOn w:val="24"/>
    <w:rsid w:val="00406C32"/>
    <w:rPr>
      <w:rFonts w:ascii="Times New Roman" w:eastAsia="Times New Roman" w:hAnsi="Times New Roman" w:cs="Times New Roman"/>
      <w:b/>
      <w:bCs/>
      <w:i/>
      <w:iCs/>
      <w:smallCaps w:val="0"/>
      <w:strike w:val="0"/>
      <w:color w:val="000000"/>
      <w:spacing w:val="40"/>
      <w:w w:val="100"/>
      <w:position w:val="0"/>
      <w:sz w:val="22"/>
      <w:szCs w:val="22"/>
      <w:u w:val="none"/>
      <w:shd w:val="clear" w:color="auto" w:fill="FFFFFF"/>
      <w:lang w:val="ru-RU" w:eastAsia="ru-RU" w:bidi="ru-RU"/>
    </w:rPr>
  </w:style>
  <w:style w:type="character" w:customStyle="1" w:styleId="24pt">
    <w:name w:val="Основной текст (2) + 4 pt"/>
    <w:basedOn w:val="24"/>
    <w:rsid w:val="00406C3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Consolas45pt1pt">
    <w:name w:val="Колонтитул + Consolas;4;5 pt;Интервал 1 pt"/>
    <w:basedOn w:val="a8"/>
    <w:rsid w:val="00406C32"/>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406C32"/>
    <w:rPr>
      <w:rFonts w:ascii="Times New Roman" w:eastAsia="Times New Roman" w:hAnsi="Times New Roman" w:cs="Times New Roman"/>
      <w:b/>
      <w:bCs/>
      <w:sz w:val="34"/>
      <w:szCs w:val="34"/>
      <w:shd w:val="clear" w:color="auto" w:fill="FFFFFF"/>
    </w:rPr>
  </w:style>
  <w:style w:type="character" w:customStyle="1" w:styleId="afb">
    <w:name w:val="Подпись к таблице_"/>
    <w:basedOn w:val="a0"/>
    <w:link w:val="afc"/>
    <w:rsid w:val="00406C32"/>
    <w:rPr>
      <w:rFonts w:ascii="Times New Roman" w:eastAsia="Times New Roman" w:hAnsi="Times New Roman" w:cs="Times New Roman"/>
      <w:sz w:val="26"/>
      <w:szCs w:val="26"/>
      <w:shd w:val="clear" w:color="auto" w:fill="FFFFFF"/>
    </w:rPr>
  </w:style>
  <w:style w:type="character" w:customStyle="1" w:styleId="TimesNewRoman0pt">
    <w:name w:val="Колонтитул + Times New Roman;Курсив;Интервал 0 pt"/>
    <w:basedOn w:val="a8"/>
    <w:rsid w:val="00406C32"/>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f8">
    <w:name w:val="Подпись к картинке"/>
    <w:basedOn w:val="a"/>
    <w:link w:val="Exact"/>
    <w:rsid w:val="00406C32"/>
    <w:pPr>
      <w:widowControl w:val="0"/>
      <w:shd w:val="clear" w:color="auto" w:fill="FFFFFF"/>
      <w:spacing w:after="0" w:line="0" w:lineRule="atLeast"/>
    </w:pPr>
    <w:rPr>
      <w:rFonts w:ascii="Times New Roman" w:eastAsia="Times New Roman" w:hAnsi="Times New Roman" w:cs="Times New Roman"/>
      <w:b/>
      <w:bCs/>
      <w:w w:val="50"/>
      <w:sz w:val="21"/>
      <w:szCs w:val="21"/>
    </w:rPr>
  </w:style>
  <w:style w:type="paragraph" w:customStyle="1" w:styleId="4">
    <w:name w:val="Заголовок №4"/>
    <w:basedOn w:val="a"/>
    <w:link w:val="4Exact"/>
    <w:rsid w:val="00406C32"/>
    <w:pPr>
      <w:widowControl w:val="0"/>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2">
    <w:name w:val="Заголовок №7"/>
    <w:basedOn w:val="a"/>
    <w:link w:val="71"/>
    <w:rsid w:val="00406C32"/>
    <w:pPr>
      <w:widowControl w:val="0"/>
      <w:shd w:val="clear" w:color="auto" w:fill="FFFFFF"/>
      <w:spacing w:after="0" w:line="418" w:lineRule="exact"/>
      <w:jc w:val="center"/>
      <w:outlineLvl w:val="6"/>
    </w:pPr>
    <w:rPr>
      <w:rFonts w:ascii="Times New Roman" w:eastAsia="Times New Roman" w:hAnsi="Times New Roman" w:cs="Times New Roman"/>
      <w:b/>
      <w:bCs/>
      <w:w w:val="70"/>
      <w:sz w:val="34"/>
      <w:szCs w:val="34"/>
    </w:rPr>
  </w:style>
  <w:style w:type="paragraph" w:customStyle="1" w:styleId="41">
    <w:name w:val="Основной текст (4)"/>
    <w:basedOn w:val="a"/>
    <w:link w:val="40"/>
    <w:rsid w:val="00406C32"/>
    <w:pPr>
      <w:widowControl w:val="0"/>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rsid w:val="00406C32"/>
    <w:pPr>
      <w:widowControl w:val="0"/>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721">
    <w:name w:val="Заголовок №7 (2)"/>
    <w:basedOn w:val="a"/>
    <w:link w:val="720"/>
    <w:rsid w:val="00406C32"/>
    <w:pPr>
      <w:widowControl w:val="0"/>
      <w:shd w:val="clear" w:color="auto" w:fill="FFFFFF"/>
      <w:spacing w:after="360" w:line="0" w:lineRule="atLeast"/>
      <w:jc w:val="center"/>
      <w:outlineLvl w:val="6"/>
    </w:pPr>
    <w:rPr>
      <w:rFonts w:ascii="Cambria" w:eastAsia="Cambria" w:hAnsi="Cambria" w:cs="Cambria"/>
      <w:sz w:val="34"/>
      <w:szCs w:val="34"/>
    </w:rPr>
  </w:style>
  <w:style w:type="paragraph" w:customStyle="1" w:styleId="74">
    <w:name w:val="Основной текст (7)"/>
    <w:basedOn w:val="a"/>
    <w:link w:val="73"/>
    <w:rsid w:val="00406C32"/>
    <w:pPr>
      <w:widowControl w:val="0"/>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rsid w:val="00406C32"/>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731">
    <w:name w:val="Заголовок №7 (3)"/>
    <w:basedOn w:val="a"/>
    <w:link w:val="730"/>
    <w:rsid w:val="00406C32"/>
    <w:pPr>
      <w:widowControl w:val="0"/>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406C32"/>
    <w:pPr>
      <w:widowControl w:val="0"/>
      <w:shd w:val="clear" w:color="auto" w:fill="FFFFFF"/>
      <w:spacing w:after="120" w:line="0" w:lineRule="atLeast"/>
    </w:pPr>
    <w:rPr>
      <w:rFonts w:ascii="Times New Roman" w:eastAsia="Times New Roman" w:hAnsi="Times New Roman" w:cs="Times New Roman"/>
      <w:b/>
      <w:bCs/>
      <w:w w:val="70"/>
      <w:sz w:val="34"/>
      <w:szCs w:val="34"/>
      <w:lang w:val="en-US" w:bidi="en-US"/>
    </w:rPr>
  </w:style>
  <w:style w:type="paragraph" w:customStyle="1" w:styleId="101">
    <w:name w:val="Основной текст (10)"/>
    <w:basedOn w:val="a"/>
    <w:link w:val="100"/>
    <w:rsid w:val="00406C32"/>
    <w:pPr>
      <w:widowControl w:val="0"/>
      <w:shd w:val="clear" w:color="auto" w:fill="FFFFFF"/>
      <w:spacing w:before="300" w:after="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406C32"/>
    <w:pPr>
      <w:widowControl w:val="0"/>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2c">
    <w:name w:val="Оглавление (2)"/>
    <w:basedOn w:val="a"/>
    <w:link w:val="2b"/>
    <w:rsid w:val="00406C32"/>
    <w:pPr>
      <w:widowControl w:val="0"/>
      <w:shd w:val="clear" w:color="auto" w:fill="FFFFFF"/>
      <w:spacing w:after="0" w:line="528" w:lineRule="exact"/>
      <w:jc w:val="both"/>
    </w:pPr>
    <w:rPr>
      <w:rFonts w:ascii="Times New Roman" w:eastAsia="Times New Roman" w:hAnsi="Times New Roman" w:cs="Times New Roman"/>
      <w:b/>
      <w:bCs/>
      <w:sz w:val="24"/>
      <w:szCs w:val="24"/>
    </w:rPr>
  </w:style>
  <w:style w:type="paragraph" w:customStyle="1" w:styleId="36">
    <w:name w:val="Оглавление (3)"/>
    <w:basedOn w:val="a"/>
    <w:link w:val="35"/>
    <w:rsid w:val="00406C32"/>
    <w:pPr>
      <w:widowControl w:val="0"/>
      <w:shd w:val="clear" w:color="auto" w:fill="FFFFFF"/>
      <w:spacing w:after="0"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rsid w:val="00406C32"/>
    <w:pPr>
      <w:widowControl w:val="0"/>
      <w:shd w:val="clear" w:color="auto" w:fill="FFFFFF"/>
      <w:spacing w:after="0"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rsid w:val="00406C32"/>
    <w:pPr>
      <w:widowControl w:val="0"/>
      <w:shd w:val="clear" w:color="auto" w:fill="FFFFFF"/>
      <w:spacing w:after="0" w:line="533" w:lineRule="exact"/>
      <w:jc w:val="both"/>
      <w:outlineLvl w:val="5"/>
    </w:pPr>
    <w:rPr>
      <w:rFonts w:ascii="Times New Roman" w:eastAsia="Times New Roman" w:hAnsi="Times New Roman" w:cs="Times New Roman"/>
      <w:b/>
      <w:bCs/>
      <w:sz w:val="28"/>
      <w:szCs w:val="28"/>
      <w:lang w:val="en-US" w:bidi="en-US"/>
    </w:rPr>
  </w:style>
  <w:style w:type="paragraph" w:customStyle="1" w:styleId="121">
    <w:name w:val="Основной текст (12)"/>
    <w:basedOn w:val="a"/>
    <w:link w:val="120"/>
    <w:rsid w:val="00406C32"/>
    <w:pPr>
      <w:widowControl w:val="0"/>
      <w:shd w:val="clear" w:color="auto" w:fill="FFFFFF"/>
      <w:spacing w:after="0" w:line="528" w:lineRule="exact"/>
      <w:jc w:val="both"/>
    </w:pPr>
    <w:rPr>
      <w:rFonts w:ascii="Times New Roman" w:eastAsia="Times New Roman" w:hAnsi="Times New Roman" w:cs="Times New Roman"/>
      <w:b/>
      <w:bCs/>
      <w:sz w:val="26"/>
      <w:szCs w:val="26"/>
      <w:lang w:val="en-US" w:bidi="en-US"/>
    </w:rPr>
  </w:style>
  <w:style w:type="paragraph" w:customStyle="1" w:styleId="130">
    <w:name w:val="Основной текст (13)"/>
    <w:basedOn w:val="a"/>
    <w:link w:val="13"/>
    <w:rsid w:val="00406C32"/>
    <w:pPr>
      <w:widowControl w:val="0"/>
      <w:shd w:val="clear" w:color="auto" w:fill="FFFFFF"/>
      <w:spacing w:after="0"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rsid w:val="00406C32"/>
    <w:pPr>
      <w:widowControl w:val="0"/>
      <w:shd w:val="clear" w:color="auto" w:fill="FFFFFF"/>
      <w:spacing w:after="0"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406C32"/>
    <w:pPr>
      <w:widowControl w:val="0"/>
      <w:shd w:val="clear" w:color="auto" w:fill="FFFFFF"/>
      <w:spacing w:after="0" w:line="528" w:lineRule="exact"/>
      <w:jc w:val="both"/>
    </w:pPr>
    <w:rPr>
      <w:rFonts w:ascii="Franklin Gothic Medium" w:eastAsia="Franklin Gothic Medium" w:hAnsi="Franklin Gothic Medium" w:cs="Franklin Gothic Medium"/>
      <w:spacing w:val="-20"/>
      <w:sz w:val="32"/>
      <w:szCs w:val="32"/>
    </w:rPr>
  </w:style>
  <w:style w:type="paragraph" w:customStyle="1" w:styleId="741">
    <w:name w:val="Заголовок №7 (4)"/>
    <w:basedOn w:val="a"/>
    <w:link w:val="740"/>
    <w:rsid w:val="00406C32"/>
    <w:pPr>
      <w:widowControl w:val="0"/>
      <w:shd w:val="clear" w:color="auto" w:fill="FFFFFF"/>
      <w:spacing w:after="780" w:line="0" w:lineRule="atLeast"/>
      <w:jc w:val="both"/>
      <w:outlineLvl w:val="6"/>
    </w:pPr>
    <w:rPr>
      <w:rFonts w:ascii="Times New Roman" w:eastAsia="Times New Roman" w:hAnsi="Times New Roman" w:cs="Times New Roman"/>
      <w:b/>
      <w:bCs/>
      <w:sz w:val="24"/>
      <w:szCs w:val="24"/>
    </w:rPr>
  </w:style>
  <w:style w:type="paragraph" w:customStyle="1" w:styleId="43">
    <w:name w:val="Оглавление (4)"/>
    <w:basedOn w:val="a"/>
    <w:link w:val="42"/>
    <w:rsid w:val="00406C32"/>
    <w:pPr>
      <w:widowControl w:val="0"/>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406C32"/>
    <w:pPr>
      <w:widowControl w:val="0"/>
      <w:shd w:val="clear" w:color="auto" w:fill="FFFFFF"/>
      <w:spacing w:before="240" w:after="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406C32"/>
    <w:pPr>
      <w:widowControl w:val="0"/>
      <w:shd w:val="clear" w:color="auto" w:fill="FFFFFF"/>
      <w:spacing w:after="0"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rsid w:val="00406C32"/>
    <w:pPr>
      <w:widowControl w:val="0"/>
      <w:shd w:val="clear" w:color="auto" w:fill="FFFFFF"/>
      <w:spacing w:after="0" w:line="538" w:lineRule="exact"/>
      <w:ind w:hanging="700"/>
    </w:pPr>
    <w:rPr>
      <w:rFonts w:ascii="Times New Roman" w:eastAsia="Times New Roman" w:hAnsi="Times New Roman" w:cs="Times New Roman"/>
      <w:b/>
      <w:bCs/>
      <w:sz w:val="28"/>
      <w:szCs w:val="28"/>
      <w:lang w:val="en-US" w:bidi="en-US"/>
    </w:rPr>
  </w:style>
  <w:style w:type="paragraph" w:customStyle="1" w:styleId="750">
    <w:name w:val="Заголовок №7 (5)"/>
    <w:basedOn w:val="a"/>
    <w:link w:val="75"/>
    <w:rsid w:val="00406C32"/>
    <w:pPr>
      <w:widowControl w:val="0"/>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rsid w:val="00406C32"/>
    <w:pPr>
      <w:widowControl w:val="0"/>
      <w:shd w:val="clear" w:color="auto" w:fill="FFFFFF"/>
      <w:spacing w:after="0" w:line="504" w:lineRule="exact"/>
    </w:pPr>
    <w:rPr>
      <w:rFonts w:ascii="Impact" w:eastAsia="Impact" w:hAnsi="Impact" w:cs="Impact"/>
      <w:spacing w:val="30"/>
      <w:sz w:val="24"/>
      <w:szCs w:val="24"/>
    </w:rPr>
  </w:style>
  <w:style w:type="paragraph" w:customStyle="1" w:styleId="77">
    <w:name w:val="Оглавление (7)"/>
    <w:basedOn w:val="a"/>
    <w:link w:val="76"/>
    <w:rsid w:val="00406C32"/>
    <w:pPr>
      <w:widowControl w:val="0"/>
      <w:shd w:val="clear" w:color="auto" w:fill="FFFFFF"/>
      <w:spacing w:after="0" w:line="533" w:lineRule="exact"/>
      <w:jc w:val="both"/>
    </w:pPr>
    <w:rPr>
      <w:rFonts w:ascii="Impact" w:eastAsia="Impact" w:hAnsi="Impact" w:cs="Impact"/>
      <w:sz w:val="26"/>
      <w:szCs w:val="26"/>
    </w:rPr>
  </w:style>
  <w:style w:type="paragraph" w:customStyle="1" w:styleId="86">
    <w:name w:val="Оглавление (8)"/>
    <w:basedOn w:val="a"/>
    <w:link w:val="85"/>
    <w:rsid w:val="00406C32"/>
    <w:pPr>
      <w:widowControl w:val="0"/>
      <w:shd w:val="clear" w:color="auto" w:fill="FFFFFF"/>
      <w:spacing w:after="0"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rsid w:val="00406C32"/>
    <w:pPr>
      <w:widowControl w:val="0"/>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90">
    <w:name w:val="Основной текст (19)"/>
    <w:basedOn w:val="a"/>
    <w:link w:val="19"/>
    <w:rsid w:val="00406C32"/>
    <w:pPr>
      <w:widowControl w:val="0"/>
      <w:shd w:val="clear" w:color="auto" w:fill="FFFFFF"/>
      <w:spacing w:after="0" w:line="514" w:lineRule="exact"/>
    </w:pPr>
    <w:rPr>
      <w:rFonts w:ascii="Times New Roman" w:eastAsia="Times New Roman" w:hAnsi="Times New Roman" w:cs="Times New Roman"/>
      <w:b/>
      <w:bCs/>
      <w:i/>
      <w:iCs/>
      <w:spacing w:val="30"/>
    </w:rPr>
  </w:style>
  <w:style w:type="paragraph" w:customStyle="1" w:styleId="92">
    <w:name w:val="Оглавление (9)"/>
    <w:basedOn w:val="a"/>
    <w:link w:val="91"/>
    <w:rsid w:val="00406C32"/>
    <w:pPr>
      <w:widowControl w:val="0"/>
      <w:shd w:val="clear" w:color="auto" w:fill="FFFFFF"/>
      <w:spacing w:after="420" w:line="0" w:lineRule="atLeast"/>
      <w:jc w:val="both"/>
    </w:pPr>
    <w:rPr>
      <w:rFonts w:ascii="Times New Roman" w:eastAsia="Times New Roman" w:hAnsi="Times New Roman" w:cs="Times New Roman"/>
      <w:b/>
      <w:bCs/>
      <w:sz w:val="24"/>
      <w:szCs w:val="24"/>
    </w:rPr>
  </w:style>
  <w:style w:type="paragraph" w:customStyle="1" w:styleId="103">
    <w:name w:val="Оглавление (10)"/>
    <w:basedOn w:val="a"/>
    <w:link w:val="102"/>
    <w:rsid w:val="00406C32"/>
    <w:pPr>
      <w:widowControl w:val="0"/>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406C32"/>
    <w:pPr>
      <w:widowControl w:val="0"/>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406C32"/>
    <w:pPr>
      <w:widowControl w:val="0"/>
      <w:shd w:val="clear" w:color="auto" w:fill="FFFFFF"/>
      <w:spacing w:before="300" w:after="300" w:line="0" w:lineRule="atLeast"/>
      <w:jc w:val="both"/>
      <w:outlineLvl w:val="5"/>
    </w:pPr>
    <w:rPr>
      <w:rFonts w:ascii="Times New Roman" w:eastAsia="Times New Roman" w:hAnsi="Times New Roman" w:cs="Times New Roman"/>
      <w:sz w:val="26"/>
      <w:szCs w:val="26"/>
      <w:lang w:val="en-US" w:bidi="en-US"/>
    </w:rPr>
  </w:style>
  <w:style w:type="paragraph" w:customStyle="1" w:styleId="201">
    <w:name w:val="Основной текст (20)"/>
    <w:basedOn w:val="a"/>
    <w:link w:val="200"/>
    <w:rsid w:val="00406C32"/>
    <w:pPr>
      <w:widowControl w:val="0"/>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rsid w:val="00406C32"/>
    <w:pPr>
      <w:widowControl w:val="0"/>
      <w:shd w:val="clear" w:color="auto" w:fill="FFFFFF"/>
      <w:spacing w:after="0"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rsid w:val="00406C32"/>
    <w:pPr>
      <w:widowControl w:val="0"/>
      <w:shd w:val="clear" w:color="auto" w:fill="FFFFFF"/>
      <w:spacing w:before="360" w:after="360" w:line="0" w:lineRule="atLeast"/>
      <w:jc w:val="both"/>
      <w:outlineLvl w:val="4"/>
    </w:pPr>
    <w:rPr>
      <w:rFonts w:ascii="Times New Roman" w:eastAsia="Times New Roman" w:hAnsi="Times New Roman" w:cs="Times New Roman"/>
      <w:b/>
      <w:bCs/>
      <w:spacing w:val="30"/>
      <w:sz w:val="24"/>
      <w:szCs w:val="24"/>
    </w:rPr>
  </w:style>
  <w:style w:type="paragraph" w:customStyle="1" w:styleId="114">
    <w:name w:val="Оглавление (11)"/>
    <w:basedOn w:val="a"/>
    <w:link w:val="113"/>
    <w:rsid w:val="00406C32"/>
    <w:pPr>
      <w:widowControl w:val="0"/>
      <w:shd w:val="clear" w:color="auto" w:fill="FFFFFF"/>
      <w:spacing w:before="240" w:after="0" w:line="528" w:lineRule="exact"/>
      <w:jc w:val="both"/>
    </w:pPr>
    <w:rPr>
      <w:rFonts w:ascii="Times New Roman" w:eastAsia="Times New Roman" w:hAnsi="Times New Roman" w:cs="Times New Roman"/>
      <w:b/>
      <w:bCs/>
      <w:sz w:val="28"/>
      <w:szCs w:val="28"/>
    </w:rPr>
  </w:style>
  <w:style w:type="paragraph" w:customStyle="1" w:styleId="123">
    <w:name w:val="Оглавление (12)"/>
    <w:basedOn w:val="a"/>
    <w:link w:val="122"/>
    <w:rsid w:val="00406C32"/>
    <w:pPr>
      <w:widowControl w:val="0"/>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1b">
    <w:name w:val="Заголовок №1"/>
    <w:basedOn w:val="a"/>
    <w:link w:val="1a"/>
    <w:rsid w:val="00406C32"/>
    <w:pPr>
      <w:widowControl w:val="0"/>
      <w:shd w:val="clear" w:color="auto" w:fill="FFFFFF"/>
      <w:spacing w:after="360" w:line="0" w:lineRule="atLeast"/>
      <w:jc w:val="both"/>
      <w:outlineLvl w:val="0"/>
    </w:pPr>
    <w:rPr>
      <w:rFonts w:ascii="Times New Roman" w:eastAsia="Times New Roman" w:hAnsi="Times New Roman" w:cs="Times New Roman"/>
      <w:b/>
      <w:bCs/>
      <w:sz w:val="24"/>
      <w:szCs w:val="24"/>
      <w:lang w:val="en-US" w:bidi="en-US"/>
    </w:rPr>
  </w:style>
  <w:style w:type="paragraph" w:customStyle="1" w:styleId="132">
    <w:name w:val="Оглавление (13)"/>
    <w:basedOn w:val="a"/>
    <w:link w:val="131"/>
    <w:rsid w:val="00406C32"/>
    <w:pPr>
      <w:widowControl w:val="0"/>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rsid w:val="00406C32"/>
    <w:pPr>
      <w:widowControl w:val="0"/>
      <w:shd w:val="clear" w:color="auto" w:fill="FFFFFF"/>
      <w:spacing w:after="0" w:line="504" w:lineRule="exact"/>
    </w:pPr>
    <w:rPr>
      <w:rFonts w:ascii="Times New Roman" w:eastAsia="Times New Roman" w:hAnsi="Times New Roman" w:cs="Times New Roman"/>
      <w:b/>
      <w:bCs/>
      <w:spacing w:val="30"/>
      <w:sz w:val="32"/>
      <w:szCs w:val="32"/>
    </w:rPr>
  </w:style>
  <w:style w:type="paragraph" w:customStyle="1" w:styleId="831">
    <w:name w:val="Заголовок №8 (3)"/>
    <w:basedOn w:val="a"/>
    <w:link w:val="830"/>
    <w:rsid w:val="00406C32"/>
    <w:pPr>
      <w:widowControl w:val="0"/>
      <w:shd w:val="clear" w:color="auto" w:fill="FFFFFF"/>
      <w:spacing w:after="0"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406C32"/>
    <w:pPr>
      <w:widowControl w:val="0"/>
      <w:shd w:val="clear" w:color="auto" w:fill="FFFFFF"/>
      <w:spacing w:after="0"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rsid w:val="00406C32"/>
    <w:pPr>
      <w:widowControl w:val="0"/>
      <w:shd w:val="clear" w:color="auto" w:fill="FFFFFF"/>
      <w:spacing w:before="1200" w:after="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rsid w:val="00406C32"/>
    <w:pPr>
      <w:widowControl w:val="0"/>
      <w:shd w:val="clear" w:color="auto" w:fill="FFFFFF"/>
      <w:spacing w:after="0"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rsid w:val="00406C32"/>
    <w:pPr>
      <w:widowControl w:val="0"/>
      <w:shd w:val="clear" w:color="auto" w:fill="FFFFFF"/>
      <w:spacing w:after="0" w:line="466" w:lineRule="exact"/>
    </w:pPr>
    <w:rPr>
      <w:rFonts w:ascii="Times New Roman" w:eastAsia="Times New Roman" w:hAnsi="Times New Roman" w:cs="Times New Roman"/>
      <w:b/>
      <w:bCs/>
      <w:i/>
      <w:iCs/>
      <w:spacing w:val="30"/>
      <w:sz w:val="36"/>
      <w:szCs w:val="36"/>
      <w:lang w:val="en-US" w:bidi="en-US"/>
    </w:rPr>
  </w:style>
  <w:style w:type="paragraph" w:customStyle="1" w:styleId="780">
    <w:name w:val="Заголовок №7 (8)"/>
    <w:basedOn w:val="a"/>
    <w:link w:val="78"/>
    <w:rsid w:val="00406C32"/>
    <w:pPr>
      <w:widowControl w:val="0"/>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fc">
    <w:name w:val="Подпись к таблице"/>
    <w:basedOn w:val="a"/>
    <w:link w:val="afb"/>
    <w:rsid w:val="00406C32"/>
    <w:pPr>
      <w:widowControl w:val="0"/>
      <w:shd w:val="clear" w:color="auto" w:fill="FFFFFF"/>
      <w:spacing w:after="0" w:line="0" w:lineRule="atLeast"/>
    </w:pPr>
    <w:rPr>
      <w:rFonts w:ascii="Times New Roman" w:eastAsia="Times New Roman" w:hAnsi="Times New Roman" w:cs="Times New Roman"/>
      <w:sz w:val="26"/>
      <w:szCs w:val="26"/>
    </w:rPr>
  </w:style>
  <w:style w:type="paragraph" w:styleId="af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e"/>
    <w:uiPriority w:val="99"/>
    <w:unhideWhenUsed/>
    <w:qFormat/>
    <w:rsid w:val="00145E5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
    <w:name w:val="Table Grid"/>
    <w:basedOn w:val="a1"/>
    <w:uiPriority w:val="59"/>
    <w:rsid w:val="0012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9D331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3">
    <w:name w:val="Style13"/>
    <w:basedOn w:val="a"/>
    <w:rsid w:val="009D33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
    <w:rsid w:val="009D33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0">
    <w:name w:val="Font Style30"/>
    <w:rsid w:val="009D331B"/>
    <w:rPr>
      <w:rFonts w:ascii="Times New Roman" w:hAnsi="Times New Roman" w:cs="Times New Roman"/>
      <w:sz w:val="22"/>
      <w:szCs w:val="22"/>
    </w:rPr>
  </w:style>
  <w:style w:type="paragraph" w:customStyle="1" w:styleId="Style18">
    <w:name w:val="Style18"/>
    <w:basedOn w:val="a"/>
    <w:rsid w:val="009D33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8">
    <w:name w:val="Font Style28"/>
    <w:rsid w:val="009D331B"/>
    <w:rPr>
      <w:rFonts w:ascii="Times New Roman" w:hAnsi="Times New Roman" w:cs="Times New Roman"/>
      <w:b/>
      <w:bCs/>
      <w:sz w:val="22"/>
      <w:szCs w:val="22"/>
    </w:rPr>
  </w:style>
  <w:style w:type="character" w:customStyle="1" w:styleId="30">
    <w:name w:val="Заголовок 3 Знак"/>
    <w:basedOn w:val="a0"/>
    <w:link w:val="3"/>
    <w:uiPriority w:val="9"/>
    <w:rsid w:val="00AF39EC"/>
    <w:rPr>
      <w:rFonts w:ascii="Cambria" w:eastAsia="Times New Roman" w:hAnsi="Cambria" w:cs="Times New Roman"/>
      <w:b/>
      <w:bCs/>
      <w:sz w:val="26"/>
      <w:szCs w:val="26"/>
      <w:lang w:eastAsia="ru-RU"/>
    </w:rPr>
  </w:style>
  <w:style w:type="character" w:customStyle="1" w:styleId="aff0">
    <w:name w:val="Цветовое выделение"/>
    <w:uiPriority w:val="99"/>
    <w:rsid w:val="00AF39EC"/>
    <w:rPr>
      <w:b/>
      <w:color w:val="26282F"/>
    </w:rPr>
  </w:style>
  <w:style w:type="paragraph" w:customStyle="1" w:styleId="aff1">
    <w:name w:val="Нормальный (таблица)"/>
    <w:basedOn w:val="a"/>
    <w:next w:val="a"/>
    <w:uiPriority w:val="99"/>
    <w:rsid w:val="00AF39EC"/>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2">
    <w:name w:val="Прижатый влево"/>
    <w:basedOn w:val="a"/>
    <w:next w:val="a"/>
    <w:uiPriority w:val="99"/>
    <w:rsid w:val="00AF39EC"/>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ff3">
    <w:name w:val="Цветовое выделение для Текст"/>
    <w:uiPriority w:val="99"/>
    <w:rsid w:val="00AF39EC"/>
    <w:rPr>
      <w:rFonts w:ascii="Times New Roman CYR" w:hAnsi="Times New Roman CYR"/>
    </w:rPr>
  </w:style>
  <w:style w:type="paragraph" w:styleId="aff4">
    <w:name w:val="No Spacing"/>
    <w:aliases w:val="основа,Без интервала1"/>
    <w:link w:val="aff5"/>
    <w:uiPriority w:val="1"/>
    <w:qFormat/>
    <w:rsid w:val="00AF39EC"/>
    <w:pPr>
      <w:spacing w:after="0" w:line="240" w:lineRule="auto"/>
    </w:pPr>
    <w:rPr>
      <w:rFonts w:ascii="Calibri" w:eastAsia="Times New Roman" w:hAnsi="Calibri" w:cs="Times New Roman"/>
      <w:lang w:eastAsia="ru-RU"/>
    </w:rPr>
  </w:style>
  <w:style w:type="character" w:customStyle="1" w:styleId="aff5">
    <w:name w:val="Без интервала Знак"/>
    <w:aliases w:val="основа Знак,Без интервала1 Знак"/>
    <w:basedOn w:val="a0"/>
    <w:link w:val="aff4"/>
    <w:uiPriority w:val="1"/>
    <w:locked/>
    <w:rsid w:val="00AF39EC"/>
    <w:rPr>
      <w:rFonts w:ascii="Calibri" w:eastAsia="Times New Roman" w:hAnsi="Calibri" w:cs="Times New Roman"/>
      <w:lang w:eastAsia="ru-RU"/>
    </w:rPr>
  </w:style>
  <w:style w:type="paragraph" w:customStyle="1" w:styleId="Style7">
    <w:name w:val="Style7"/>
    <w:basedOn w:val="a"/>
    <w:uiPriority w:val="99"/>
    <w:rsid w:val="00AF39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6">
    <w:name w:val="Font Style26"/>
    <w:basedOn w:val="a0"/>
    <w:uiPriority w:val="99"/>
    <w:rsid w:val="00AF39EC"/>
    <w:rPr>
      <w:rFonts w:ascii="Times New Roman" w:hAnsi="Times New Roman" w:cs="Times New Roman"/>
      <w:sz w:val="22"/>
      <w:szCs w:val="22"/>
    </w:rPr>
  </w:style>
  <w:style w:type="paragraph" w:customStyle="1" w:styleId="44">
    <w:name w:val="Основной текст4"/>
    <w:basedOn w:val="a"/>
    <w:uiPriority w:val="99"/>
    <w:rsid w:val="00AF39EC"/>
    <w:pPr>
      <w:widowControl w:val="0"/>
      <w:shd w:val="clear" w:color="auto" w:fill="FFFFFF"/>
      <w:spacing w:before="240" w:after="0" w:line="322" w:lineRule="exact"/>
      <w:ind w:hanging="400"/>
      <w:jc w:val="both"/>
    </w:pPr>
    <w:rPr>
      <w:rFonts w:ascii="Times New Roman" w:eastAsia="Times New Roman" w:hAnsi="Times New Roman" w:cs="Times New Roman"/>
      <w:sz w:val="26"/>
      <w:szCs w:val="26"/>
      <w:lang w:eastAsia="ru-RU"/>
    </w:rPr>
  </w:style>
  <w:style w:type="paragraph" w:customStyle="1" w:styleId="2e">
    <w:name w:val="Основной текст2"/>
    <w:basedOn w:val="a"/>
    <w:uiPriority w:val="99"/>
    <w:rsid w:val="00AF39EC"/>
    <w:pPr>
      <w:widowControl w:val="0"/>
      <w:shd w:val="clear" w:color="auto" w:fill="FFFFFF"/>
      <w:spacing w:before="300" w:after="0" w:line="274" w:lineRule="exact"/>
      <w:ind w:hanging="340"/>
      <w:jc w:val="both"/>
    </w:pPr>
    <w:rPr>
      <w:rFonts w:ascii="Times New Roman" w:eastAsia="Times New Roman" w:hAnsi="Times New Roman" w:cs="Times New Roman"/>
      <w:color w:val="000000"/>
      <w:sz w:val="26"/>
      <w:szCs w:val="26"/>
      <w:lang w:eastAsia="ru-RU"/>
    </w:rPr>
  </w:style>
  <w:style w:type="character" w:customStyle="1" w:styleId="2f">
    <w:name w:val="Основной текст (2) + Не полужирный"/>
    <w:basedOn w:val="24"/>
    <w:uiPriority w:val="99"/>
    <w:rsid w:val="00AF39EC"/>
    <w:rPr>
      <w:rFonts w:ascii="Times New Roman" w:eastAsia="Times New Roman" w:hAnsi="Times New Roman" w:cs="Times New Roman"/>
      <w:b/>
      <w:bCs/>
      <w:color w:val="000000"/>
      <w:spacing w:val="0"/>
      <w:w w:val="100"/>
      <w:position w:val="0"/>
      <w:sz w:val="26"/>
      <w:szCs w:val="26"/>
      <w:u w:val="none"/>
      <w:shd w:val="clear" w:color="auto" w:fill="FFFFFF"/>
      <w:lang w:val="ru-RU" w:eastAsia="ru-RU"/>
    </w:rPr>
  </w:style>
  <w:style w:type="character" w:customStyle="1" w:styleId="aff6">
    <w:name w:val="Основной текст + Курсив"/>
    <w:basedOn w:val="ae"/>
    <w:uiPriority w:val="99"/>
    <w:rsid w:val="00AF39EC"/>
    <w:rPr>
      <w:rFonts w:ascii="Times New Roman" w:hAnsi="Times New Roman" w:cs="Times New Roman"/>
      <w:i/>
      <w:iCs/>
      <w:color w:val="000000"/>
      <w:spacing w:val="0"/>
      <w:w w:val="100"/>
      <w:position w:val="0"/>
      <w:sz w:val="26"/>
      <w:szCs w:val="26"/>
      <w:u w:val="none"/>
      <w:shd w:val="clear" w:color="auto" w:fill="FFFFFF"/>
      <w:lang w:val="ru-RU" w:eastAsia="ru-RU"/>
    </w:rPr>
  </w:style>
  <w:style w:type="character" w:customStyle="1" w:styleId="104">
    <w:name w:val="Основной текст + 10"/>
    <w:aliases w:val="5 pt,Полужирный"/>
    <w:basedOn w:val="a0"/>
    <w:uiPriority w:val="99"/>
    <w:rsid w:val="00AF39EC"/>
    <w:rPr>
      <w:rFonts w:ascii="Times New Roman" w:hAnsi="Times New Roman" w:cs="Times New Roman"/>
      <w:b/>
      <w:bCs/>
      <w:color w:val="000000"/>
      <w:spacing w:val="0"/>
      <w:w w:val="100"/>
      <w:position w:val="0"/>
      <w:sz w:val="21"/>
      <w:szCs w:val="21"/>
      <w:u w:val="none"/>
      <w:lang w:val="ru-RU" w:eastAsia="ru-RU"/>
    </w:rPr>
  </w:style>
  <w:style w:type="paragraph" w:customStyle="1" w:styleId="Style6">
    <w:name w:val="Style6"/>
    <w:basedOn w:val="a"/>
    <w:uiPriority w:val="99"/>
    <w:rsid w:val="00AF39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AF39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AF39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uiPriority w:val="99"/>
    <w:rsid w:val="00AF39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4">
    <w:name w:val="Font Style24"/>
    <w:basedOn w:val="a0"/>
    <w:uiPriority w:val="99"/>
    <w:rsid w:val="00AF39EC"/>
    <w:rPr>
      <w:rFonts w:ascii="Times New Roman" w:hAnsi="Times New Roman" w:cs="Times New Roman"/>
      <w:b/>
      <w:bCs/>
      <w:sz w:val="22"/>
      <w:szCs w:val="22"/>
    </w:rPr>
  </w:style>
  <w:style w:type="paragraph" w:customStyle="1" w:styleId="Default">
    <w:name w:val="Default"/>
    <w:uiPriority w:val="99"/>
    <w:rsid w:val="00AF39EC"/>
    <w:pPr>
      <w:autoSpaceDE w:val="0"/>
      <w:autoSpaceDN w:val="0"/>
      <w:adjustRightInd w:val="0"/>
      <w:spacing w:after="0" w:line="240" w:lineRule="auto"/>
    </w:pPr>
    <w:rPr>
      <w:rFonts w:ascii="Tahoma" w:eastAsia="Times New Roman" w:hAnsi="Tahoma" w:cs="Tahoma"/>
      <w:color w:val="000000"/>
      <w:sz w:val="24"/>
      <w:szCs w:val="24"/>
      <w:lang w:eastAsia="ru-RU"/>
    </w:rPr>
  </w:style>
  <w:style w:type="character" w:customStyle="1" w:styleId="apple-converted-space">
    <w:name w:val="apple-converted-space"/>
    <w:basedOn w:val="a0"/>
    <w:uiPriority w:val="99"/>
    <w:rsid w:val="00AF39EC"/>
    <w:rPr>
      <w:rFonts w:cs="Times New Roman"/>
    </w:rPr>
  </w:style>
  <w:style w:type="character" w:customStyle="1" w:styleId="ff2">
    <w:name w:val="ff2"/>
    <w:basedOn w:val="a0"/>
    <w:uiPriority w:val="99"/>
    <w:rsid w:val="00AF39EC"/>
    <w:rPr>
      <w:rFonts w:cs="Times New Roman"/>
    </w:rPr>
  </w:style>
  <w:style w:type="character" w:customStyle="1" w:styleId="dash041e005f0431005f044b005f0447005f043d005f044b005f0439005f005fchar1char1">
    <w:name w:val="dash041e_005f0431_005f044b_005f0447_005f043d_005f044b_005f0439_005f_005fchar1__char1"/>
    <w:uiPriority w:val="99"/>
    <w:rsid w:val="00AF39EC"/>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uiPriority w:val="99"/>
    <w:rsid w:val="00AF39EC"/>
    <w:pPr>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uiPriority w:val="99"/>
    <w:rsid w:val="00AF39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
    <w:uiPriority w:val="99"/>
    <w:rsid w:val="00AF39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6">
    <w:name w:val="Font Style46"/>
    <w:basedOn w:val="a0"/>
    <w:uiPriority w:val="99"/>
    <w:rsid w:val="00AF39EC"/>
    <w:rPr>
      <w:rFonts w:ascii="Times New Roman" w:hAnsi="Times New Roman" w:cs="Times New Roman"/>
      <w:b/>
      <w:bCs/>
      <w:sz w:val="20"/>
      <w:szCs w:val="20"/>
    </w:rPr>
  </w:style>
  <w:style w:type="paragraph" w:customStyle="1" w:styleId="1c">
    <w:name w:val="Абзац списка1"/>
    <w:basedOn w:val="a"/>
    <w:rsid w:val="00AF39EC"/>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default0">
    <w:name w:val="default"/>
    <w:basedOn w:val="a"/>
    <w:uiPriority w:val="99"/>
    <w:rsid w:val="00AF39EC"/>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AF39EC"/>
    <w:rPr>
      <w:rFonts w:ascii="Times New Roman" w:hAnsi="Times New Roman"/>
      <w:sz w:val="24"/>
      <w:u w:val="none"/>
      <w:effect w:val="none"/>
    </w:rPr>
  </w:style>
  <w:style w:type="character" w:styleId="aff7">
    <w:name w:val="Strong"/>
    <w:basedOn w:val="a0"/>
    <w:uiPriority w:val="22"/>
    <w:qFormat/>
    <w:rsid w:val="00AF39EC"/>
    <w:rPr>
      <w:rFonts w:cs="Times New Roman"/>
      <w:b/>
    </w:rPr>
  </w:style>
  <w:style w:type="character" w:customStyle="1" w:styleId="dash0410043104370430044600200441043f04380441043a0430char1">
    <w:name w:val="dash0410_0431_0437_0430_0446_0020_0441_043f_0438_0441_043a_0430__char1"/>
    <w:basedOn w:val="a0"/>
    <w:uiPriority w:val="99"/>
    <w:rsid w:val="00AF39EC"/>
    <w:rPr>
      <w:rFonts w:ascii="Times New Roman" w:hAnsi="Times New Roman" w:cs="Times New Roman"/>
      <w:sz w:val="24"/>
      <w:szCs w:val="24"/>
      <w:u w:val="none"/>
      <w:effect w:val="none"/>
    </w:rPr>
  </w:style>
  <w:style w:type="character" w:customStyle="1" w:styleId="aff8">
    <w:name w:val="А_осн Знак"/>
    <w:link w:val="aff9"/>
    <w:uiPriority w:val="99"/>
    <w:locked/>
    <w:rsid w:val="00AF39EC"/>
    <w:rPr>
      <w:rFonts w:ascii="Times New Roman" w:eastAsia="@Arial Unicode MS" w:hAnsi="Times New Roman"/>
      <w:sz w:val="28"/>
    </w:rPr>
  </w:style>
  <w:style w:type="paragraph" w:customStyle="1" w:styleId="aff9">
    <w:name w:val="А_осн"/>
    <w:basedOn w:val="a"/>
    <w:link w:val="aff8"/>
    <w:uiPriority w:val="99"/>
    <w:rsid w:val="00AF39EC"/>
    <w:pPr>
      <w:widowControl w:val="0"/>
      <w:autoSpaceDE w:val="0"/>
      <w:autoSpaceDN w:val="0"/>
      <w:adjustRightInd w:val="0"/>
      <w:spacing w:after="0" w:line="360" w:lineRule="auto"/>
      <w:ind w:firstLine="454"/>
      <w:jc w:val="both"/>
    </w:pPr>
    <w:rPr>
      <w:rFonts w:ascii="Times New Roman" w:eastAsia="@Arial Unicode MS" w:hAnsi="Times New Roman"/>
      <w:sz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AF39EC"/>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AF39EC"/>
    <w:pPr>
      <w:spacing w:after="0" w:line="240" w:lineRule="auto"/>
      <w:ind w:left="720" w:firstLine="700"/>
      <w:jc w:val="both"/>
    </w:pPr>
    <w:rPr>
      <w:rFonts w:ascii="Times New Roman" w:eastAsia="Times New Roman" w:hAnsi="Times New Roman" w:cs="Times New Roman"/>
      <w:sz w:val="24"/>
      <w:szCs w:val="24"/>
      <w:lang w:eastAsia="ru-RU"/>
    </w:rPr>
  </w:style>
  <w:style w:type="paragraph" w:styleId="37">
    <w:name w:val="Body Text 3"/>
    <w:basedOn w:val="a"/>
    <w:link w:val="38"/>
    <w:rsid w:val="00AF39EC"/>
    <w:pPr>
      <w:spacing w:after="120"/>
    </w:pPr>
    <w:rPr>
      <w:rFonts w:ascii="Calibri" w:eastAsia="Times New Roman" w:hAnsi="Calibri" w:cs="Times New Roman"/>
      <w:sz w:val="16"/>
      <w:szCs w:val="16"/>
    </w:rPr>
  </w:style>
  <w:style w:type="character" w:customStyle="1" w:styleId="38">
    <w:name w:val="Основной текст 3 Знак"/>
    <w:basedOn w:val="a0"/>
    <w:link w:val="37"/>
    <w:rsid w:val="00AF39EC"/>
    <w:rPr>
      <w:rFonts w:ascii="Calibri" w:eastAsia="Times New Roman" w:hAnsi="Calibri" w:cs="Times New Roman"/>
      <w:sz w:val="16"/>
      <w:szCs w:val="16"/>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AF39EC"/>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AF39EC"/>
    <w:rPr>
      <w:rFonts w:ascii="Arial" w:hAnsi="Arial"/>
      <w:sz w:val="22"/>
    </w:rPr>
  </w:style>
  <w:style w:type="character" w:customStyle="1" w:styleId="CharAttribute0">
    <w:name w:val="CharAttribute0"/>
    <w:uiPriority w:val="99"/>
    <w:rsid w:val="00AF39EC"/>
    <w:rPr>
      <w:rFonts w:ascii="Times New Roman" w:hAnsi="Times New Roman"/>
      <w:sz w:val="28"/>
    </w:rPr>
  </w:style>
  <w:style w:type="character" w:customStyle="1" w:styleId="CharAttribute484">
    <w:name w:val="CharAttribute484"/>
    <w:uiPriority w:val="99"/>
    <w:rsid w:val="00AF39EC"/>
    <w:rPr>
      <w:rFonts w:ascii="Times New Roman" w:eastAsia="Times New Roman"/>
      <w:i/>
      <w:sz w:val="28"/>
    </w:rPr>
  </w:style>
  <w:style w:type="character" w:customStyle="1" w:styleId="CharAttribute3">
    <w:name w:val="CharAttribute3"/>
    <w:uiPriority w:val="99"/>
    <w:rsid w:val="00AF39EC"/>
    <w:rPr>
      <w:rFonts w:ascii="Times New Roman" w:eastAsia="Batang" w:hAnsi="Batang"/>
      <w:sz w:val="28"/>
    </w:rPr>
  </w:style>
  <w:style w:type="paragraph" w:customStyle="1" w:styleId="ParaAttribute10">
    <w:name w:val="ParaAttribute10"/>
    <w:uiPriority w:val="99"/>
    <w:rsid w:val="00AF39EC"/>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AF39EC"/>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AF39EC"/>
    <w:rPr>
      <w:rFonts w:ascii="Times New Roman" w:eastAsia="Times New Roman"/>
      <w:i/>
      <w:sz w:val="22"/>
    </w:rPr>
  </w:style>
  <w:style w:type="character" w:customStyle="1" w:styleId="CharAttribute501">
    <w:name w:val="CharAttribute501"/>
    <w:uiPriority w:val="99"/>
    <w:rsid w:val="00AF39EC"/>
    <w:rPr>
      <w:rFonts w:ascii="Times New Roman" w:eastAsia="Times New Roman"/>
      <w:i/>
      <w:sz w:val="28"/>
      <w:u w:val="single"/>
    </w:rPr>
  </w:style>
  <w:style w:type="paragraph" w:styleId="affa">
    <w:name w:val="Body Text Indent"/>
    <w:basedOn w:val="a"/>
    <w:link w:val="affb"/>
    <w:uiPriority w:val="99"/>
    <w:rsid w:val="00AF39EC"/>
    <w:pPr>
      <w:widowControl w:val="0"/>
      <w:autoSpaceDE w:val="0"/>
      <w:autoSpaceDN w:val="0"/>
      <w:adjustRightInd w:val="0"/>
      <w:spacing w:after="120" w:line="240" w:lineRule="auto"/>
      <w:ind w:left="283" w:firstLine="720"/>
      <w:jc w:val="both"/>
    </w:pPr>
    <w:rPr>
      <w:rFonts w:ascii="Times New Roman CYR" w:eastAsia="Times New Roman" w:hAnsi="Times New Roman CYR" w:cs="Times New Roman CYR"/>
      <w:sz w:val="24"/>
      <w:szCs w:val="24"/>
      <w:lang w:eastAsia="ru-RU"/>
    </w:rPr>
  </w:style>
  <w:style w:type="character" w:customStyle="1" w:styleId="affb">
    <w:name w:val="Основной текст с отступом Знак"/>
    <w:basedOn w:val="a0"/>
    <w:link w:val="affa"/>
    <w:uiPriority w:val="99"/>
    <w:rsid w:val="00AF39EC"/>
    <w:rPr>
      <w:rFonts w:ascii="Times New Roman CYR" w:eastAsia="Times New Roman" w:hAnsi="Times New Roman CYR" w:cs="Times New Roman CYR"/>
      <w:sz w:val="24"/>
      <w:szCs w:val="24"/>
      <w:lang w:eastAsia="ru-RU"/>
    </w:rPr>
  </w:style>
  <w:style w:type="character" w:customStyle="1" w:styleId="CharAttribute502">
    <w:name w:val="CharAttribute502"/>
    <w:uiPriority w:val="99"/>
    <w:rsid w:val="00AF39EC"/>
    <w:rPr>
      <w:rFonts w:ascii="Times New Roman" w:eastAsia="Times New Roman"/>
      <w:i/>
      <w:sz w:val="28"/>
    </w:rPr>
  </w:style>
  <w:style w:type="character" w:customStyle="1" w:styleId="CharAttribute504">
    <w:name w:val="CharAttribute504"/>
    <w:uiPriority w:val="99"/>
    <w:rsid w:val="00AF39EC"/>
    <w:rPr>
      <w:rFonts w:ascii="Times New Roman" w:eastAsia="Times New Roman"/>
      <w:sz w:val="28"/>
    </w:rPr>
  </w:style>
  <w:style w:type="character" w:customStyle="1" w:styleId="ListParagraphChar">
    <w:name w:val="List Paragraph Char"/>
    <w:locked/>
    <w:rsid w:val="00AF39EC"/>
    <w:rPr>
      <w:rFonts w:ascii="Arial" w:hAnsi="Arial"/>
      <w:sz w:val="20"/>
    </w:rPr>
  </w:style>
  <w:style w:type="character" w:customStyle="1" w:styleId="NoSpacingChar">
    <w:name w:val="No Spacing Char"/>
    <w:aliases w:val="основа Char"/>
    <w:basedOn w:val="a0"/>
    <w:uiPriority w:val="99"/>
    <w:locked/>
    <w:rsid w:val="00AF39EC"/>
    <w:rPr>
      <w:rFonts w:ascii="Calibri" w:hAnsi="Calibri" w:cs="Times New Roman"/>
      <w:sz w:val="22"/>
      <w:szCs w:val="22"/>
      <w:lang w:val="ru-RU" w:eastAsia="ru-RU" w:bidi="ar-SA"/>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basedOn w:val="a0"/>
    <w:uiPriority w:val="99"/>
    <w:locked/>
    <w:rsid w:val="00AF39EC"/>
    <w:rPr>
      <w:rFonts w:ascii="Times New Roman" w:hAnsi="Times New Roman" w:cs="Times New Roman"/>
      <w:sz w:val="24"/>
      <w:szCs w:val="24"/>
    </w:rPr>
  </w:style>
  <w:style w:type="character" w:customStyle="1" w:styleId="FooterChar">
    <w:name w:val="Footer Char"/>
    <w:basedOn w:val="a0"/>
    <w:uiPriority w:val="99"/>
    <w:locked/>
    <w:rsid w:val="00AF39EC"/>
    <w:rPr>
      <w:rFonts w:cs="Times New Roman"/>
    </w:rPr>
  </w:style>
  <w:style w:type="paragraph" w:styleId="affc">
    <w:name w:val="Balloon Text"/>
    <w:basedOn w:val="a"/>
    <w:link w:val="affd"/>
    <w:uiPriority w:val="99"/>
    <w:qFormat/>
    <w:rsid w:val="00AF39EC"/>
    <w:pPr>
      <w:spacing w:after="0" w:line="240" w:lineRule="auto"/>
    </w:pPr>
    <w:rPr>
      <w:rFonts w:ascii="Tahoma" w:eastAsia="Times New Roman" w:hAnsi="Tahoma" w:cs="Tahoma"/>
      <w:sz w:val="16"/>
      <w:szCs w:val="16"/>
      <w:lang w:eastAsia="ru-RU"/>
    </w:rPr>
  </w:style>
  <w:style w:type="character" w:customStyle="1" w:styleId="affd">
    <w:name w:val="Текст выноски Знак"/>
    <w:basedOn w:val="a0"/>
    <w:link w:val="affc"/>
    <w:uiPriority w:val="99"/>
    <w:qFormat/>
    <w:rsid w:val="00AF39EC"/>
    <w:rPr>
      <w:rFonts w:ascii="Tahoma" w:eastAsia="Times New Roman" w:hAnsi="Tahoma" w:cs="Tahoma"/>
      <w:sz w:val="16"/>
      <w:szCs w:val="16"/>
      <w:lang w:eastAsia="ru-RU"/>
    </w:rPr>
  </w:style>
  <w:style w:type="character" w:customStyle="1" w:styleId="1010">
    <w:name w:val="Основной текст + 101"/>
    <w:aliases w:val="5 pt1,Полужирный1"/>
    <w:rsid w:val="00AF39EC"/>
    <w:rPr>
      <w:rFonts w:ascii="Times New Roman" w:hAnsi="Times New Roman"/>
      <w:b/>
      <w:color w:val="000000"/>
      <w:spacing w:val="0"/>
      <w:w w:val="100"/>
      <w:position w:val="0"/>
      <w:sz w:val="21"/>
      <w:u w:val="none"/>
      <w:lang w:val="ru-RU" w:eastAsia="ru-RU"/>
    </w:rPr>
  </w:style>
  <w:style w:type="character" w:customStyle="1" w:styleId="affe">
    <w:name w:val="Другое_"/>
    <w:link w:val="afff"/>
    <w:uiPriority w:val="99"/>
    <w:locked/>
    <w:rsid w:val="00747C34"/>
    <w:rPr>
      <w:color w:val="231E20"/>
    </w:rPr>
  </w:style>
  <w:style w:type="paragraph" w:customStyle="1" w:styleId="afff">
    <w:name w:val="Другое"/>
    <w:basedOn w:val="a"/>
    <w:link w:val="affe"/>
    <w:uiPriority w:val="99"/>
    <w:rsid w:val="00747C34"/>
    <w:pPr>
      <w:widowControl w:val="0"/>
      <w:spacing w:after="0" w:line="254" w:lineRule="auto"/>
      <w:ind w:firstLine="240"/>
    </w:pPr>
    <w:rPr>
      <w:color w:val="231E20"/>
    </w:rPr>
  </w:style>
  <w:style w:type="character" w:customStyle="1" w:styleId="20">
    <w:name w:val="Заголовок 2 Знак"/>
    <w:basedOn w:val="a0"/>
    <w:link w:val="2"/>
    <w:uiPriority w:val="1"/>
    <w:rsid w:val="001A5B40"/>
    <w:rPr>
      <w:rFonts w:asciiTheme="majorHAnsi" w:eastAsiaTheme="majorEastAsia" w:hAnsiTheme="majorHAnsi" w:cstheme="majorBidi"/>
      <w:b/>
      <w:bCs/>
      <w:color w:val="4F81BD" w:themeColor="accent1"/>
      <w:sz w:val="26"/>
      <w:szCs w:val="26"/>
    </w:rPr>
  </w:style>
  <w:style w:type="character" w:customStyle="1" w:styleId="70">
    <w:name w:val="Заголовок 7 Знак"/>
    <w:basedOn w:val="a0"/>
    <w:link w:val="7"/>
    <w:rsid w:val="001A5B40"/>
    <w:rPr>
      <w:rFonts w:ascii="Cambria" w:eastAsia="Calibri" w:hAnsi="Cambria" w:cs="Times New Roman"/>
      <w:i/>
      <w:iCs/>
      <w:color w:val="404040"/>
      <w:sz w:val="20"/>
      <w:szCs w:val="20"/>
      <w:lang w:eastAsia="ru-RU"/>
    </w:rPr>
  </w:style>
  <w:style w:type="table" w:customStyle="1" w:styleId="TableNormal">
    <w:name w:val="Table Normal"/>
    <w:uiPriority w:val="2"/>
    <w:unhideWhenUsed/>
    <w:qFormat/>
    <w:rsid w:val="001A5B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5">
    <w:name w:val="Оглавление 11"/>
    <w:basedOn w:val="a"/>
    <w:uiPriority w:val="1"/>
    <w:qFormat/>
    <w:rsid w:val="001A5B40"/>
    <w:pPr>
      <w:widowControl w:val="0"/>
      <w:autoSpaceDE w:val="0"/>
      <w:autoSpaceDN w:val="0"/>
      <w:spacing w:after="0" w:line="240" w:lineRule="auto"/>
      <w:ind w:left="824" w:hanging="493"/>
    </w:pPr>
    <w:rPr>
      <w:rFonts w:ascii="Times New Roman" w:eastAsia="Times New Roman" w:hAnsi="Times New Roman" w:cs="Times New Roman"/>
      <w:sz w:val="28"/>
      <w:szCs w:val="28"/>
    </w:rPr>
  </w:style>
  <w:style w:type="paragraph" w:customStyle="1" w:styleId="212">
    <w:name w:val="Оглавление 21"/>
    <w:basedOn w:val="a"/>
    <w:uiPriority w:val="1"/>
    <w:qFormat/>
    <w:rsid w:val="001A5B40"/>
    <w:pPr>
      <w:widowControl w:val="0"/>
      <w:autoSpaceDE w:val="0"/>
      <w:autoSpaceDN w:val="0"/>
      <w:spacing w:before="331" w:after="0" w:line="240" w:lineRule="auto"/>
      <w:ind w:left="760" w:right="626" w:hanging="428"/>
    </w:pPr>
    <w:rPr>
      <w:rFonts w:ascii="Times New Roman" w:eastAsia="Times New Roman" w:hAnsi="Times New Roman" w:cs="Times New Roman"/>
      <w:b/>
      <w:bCs/>
      <w:i/>
      <w:iCs/>
    </w:rPr>
  </w:style>
  <w:style w:type="paragraph" w:customStyle="1" w:styleId="410">
    <w:name w:val="Оглавление 41"/>
    <w:basedOn w:val="a"/>
    <w:uiPriority w:val="1"/>
    <w:qFormat/>
    <w:rsid w:val="001A5B40"/>
    <w:pPr>
      <w:widowControl w:val="0"/>
      <w:autoSpaceDE w:val="0"/>
      <w:autoSpaceDN w:val="0"/>
      <w:spacing w:after="0" w:line="240" w:lineRule="auto"/>
      <w:ind w:left="900"/>
    </w:pPr>
    <w:rPr>
      <w:rFonts w:ascii="Times New Roman" w:eastAsia="Times New Roman" w:hAnsi="Times New Roman" w:cs="Times New Roman"/>
      <w:sz w:val="24"/>
      <w:szCs w:val="24"/>
    </w:rPr>
  </w:style>
  <w:style w:type="paragraph" w:styleId="afff0">
    <w:name w:val="footnote text"/>
    <w:aliases w:val="Знак6,F1"/>
    <w:basedOn w:val="a"/>
    <w:link w:val="afff1"/>
    <w:unhideWhenUsed/>
    <w:rsid w:val="001A5B40"/>
    <w:pPr>
      <w:widowControl w:val="0"/>
      <w:spacing w:after="0" w:line="240" w:lineRule="auto"/>
    </w:pPr>
    <w:rPr>
      <w:rFonts w:ascii="Calibri" w:eastAsia="Calibri" w:hAnsi="Calibri" w:cs="Times New Roman"/>
      <w:sz w:val="20"/>
      <w:szCs w:val="20"/>
      <w:lang w:val="x-none" w:eastAsia="ru-RU"/>
    </w:rPr>
  </w:style>
  <w:style w:type="character" w:customStyle="1" w:styleId="afff1">
    <w:name w:val="Текст сноски Знак"/>
    <w:aliases w:val="Знак6 Знак,F1 Знак"/>
    <w:basedOn w:val="a0"/>
    <w:link w:val="afff0"/>
    <w:qFormat/>
    <w:rsid w:val="001A5B40"/>
    <w:rPr>
      <w:rFonts w:ascii="Calibri" w:eastAsia="Calibri" w:hAnsi="Calibri" w:cs="Times New Roman"/>
      <w:sz w:val="20"/>
      <w:szCs w:val="20"/>
      <w:lang w:val="x-none" w:eastAsia="ru-RU"/>
    </w:rPr>
  </w:style>
  <w:style w:type="character" w:styleId="afff2">
    <w:name w:val="footnote reference"/>
    <w:unhideWhenUsed/>
    <w:rsid w:val="001A5B40"/>
    <w:rPr>
      <w:vertAlign w:val="superscript"/>
    </w:rPr>
  </w:style>
  <w:style w:type="paragraph" w:styleId="2f0">
    <w:name w:val="Body Text 2"/>
    <w:basedOn w:val="a"/>
    <w:link w:val="2f1"/>
    <w:unhideWhenUsed/>
    <w:rsid w:val="001A5B40"/>
    <w:pPr>
      <w:spacing w:after="120" w:line="480" w:lineRule="auto"/>
    </w:pPr>
  </w:style>
  <w:style w:type="character" w:customStyle="1" w:styleId="2f1">
    <w:name w:val="Основной текст 2 Знак"/>
    <w:basedOn w:val="a0"/>
    <w:link w:val="2f0"/>
    <w:rsid w:val="001A5B40"/>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A5B40"/>
    <w:rPr>
      <w:rFonts w:ascii="Times New Roman" w:hAnsi="Times New Roman"/>
      <w:sz w:val="24"/>
      <w:u w:val="none"/>
      <w:effect w:val="none"/>
    </w:rPr>
  </w:style>
  <w:style w:type="character" w:customStyle="1" w:styleId="dash041e0431044b0447043d044b0439char1">
    <w:name w:val="dash041e_0431_044b_0447_043d_044b_0439__char1"/>
    <w:rsid w:val="001A5B40"/>
    <w:rPr>
      <w:rFonts w:ascii="Times New Roman" w:hAnsi="Times New Roman"/>
      <w:sz w:val="24"/>
      <w:u w:val="none"/>
      <w:effect w:val="none"/>
    </w:rPr>
  </w:style>
  <w:style w:type="paragraph" w:customStyle="1" w:styleId="dash041e0431044b0447043d044b0439">
    <w:name w:val="dash041e_0431_044b_0447_043d_044b_0439"/>
    <w:basedOn w:val="a"/>
    <w:rsid w:val="001A5B40"/>
    <w:pPr>
      <w:spacing w:after="0" w:line="240" w:lineRule="auto"/>
    </w:pPr>
    <w:rPr>
      <w:rFonts w:ascii="Times New Roman" w:eastAsia="Calibri" w:hAnsi="Times New Roman" w:cs="Times New Roman"/>
      <w:sz w:val="24"/>
      <w:szCs w:val="24"/>
      <w:lang w:eastAsia="ru-RU"/>
    </w:rPr>
  </w:style>
  <w:style w:type="character" w:customStyle="1" w:styleId="22pt0">
    <w:name w:val="Основной текст (2) + Интервал 2 pt"/>
    <w:basedOn w:val="24"/>
    <w:rsid w:val="001A5B40"/>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f2">
    <w:name w:val="Основной текст (2) + Курсив"/>
    <w:basedOn w:val="24"/>
    <w:rsid w:val="001A5B4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8"/>
    <w:rsid w:val="001A5B40"/>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0">
    <w:name w:val="Колонтитул + 11 pt;Не полужирный"/>
    <w:basedOn w:val="a8"/>
    <w:rsid w:val="001A5B40"/>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1">
    <w:name w:val="Основной текст (2) + Курсив;Интервал 2 pt"/>
    <w:basedOn w:val="24"/>
    <w:rsid w:val="001A5B40"/>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12pt1pt">
    <w:name w:val="Колонтитул + 12 pt;Курсив;Интервал 1 pt"/>
    <w:basedOn w:val="a8"/>
    <w:rsid w:val="001A5B40"/>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Exact0">
    <w:name w:val="Подпись к картинке (2) Exact"/>
    <w:basedOn w:val="a0"/>
    <w:link w:val="2f3"/>
    <w:rsid w:val="001A5B40"/>
    <w:rPr>
      <w:rFonts w:ascii="Cambria" w:eastAsia="Cambria" w:hAnsi="Cambria" w:cs="Cambria"/>
      <w:b/>
      <w:bCs/>
      <w:spacing w:val="-10"/>
      <w:sz w:val="30"/>
      <w:szCs w:val="30"/>
      <w:shd w:val="clear" w:color="auto" w:fill="FFFFFF"/>
    </w:rPr>
  </w:style>
  <w:style w:type="paragraph" w:customStyle="1" w:styleId="2f3">
    <w:name w:val="Подпись к картинке (2)"/>
    <w:basedOn w:val="a"/>
    <w:link w:val="2Exact0"/>
    <w:rsid w:val="001A5B40"/>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5Exact">
    <w:name w:val="Основной текст (5) Exact"/>
    <w:basedOn w:val="a0"/>
    <w:rsid w:val="001A5B40"/>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1A5B40"/>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1pt">
    <w:name w:val="Основной текст (3) + Интервал 1 pt"/>
    <w:basedOn w:val="33"/>
    <w:rsid w:val="001A5B40"/>
    <w:rPr>
      <w:rFonts w:ascii="Times New Roman" w:eastAsia="Times New Roman" w:hAnsi="Times New Roman" w:cs="Times New Roman"/>
      <w:b/>
      <w:bCs/>
      <w:i w:val="0"/>
      <w:iCs w:val="0"/>
      <w:smallCaps w:val="0"/>
      <w:strike w:val="0"/>
      <w:color w:val="000000"/>
      <w:spacing w:val="30"/>
      <w:w w:val="100"/>
      <w:position w:val="0"/>
      <w:sz w:val="32"/>
      <w:szCs w:val="32"/>
      <w:u w:val="none"/>
      <w:shd w:val="clear" w:color="auto" w:fill="FFFFFF"/>
      <w:lang w:val="ru-RU" w:eastAsia="ru-RU" w:bidi="ru-RU"/>
    </w:rPr>
  </w:style>
  <w:style w:type="character" w:customStyle="1" w:styleId="45">
    <w:name w:val="Заголовок №4_"/>
    <w:basedOn w:val="a0"/>
    <w:rsid w:val="001A5B40"/>
    <w:rPr>
      <w:rFonts w:ascii="Times New Roman" w:eastAsia="Times New Roman" w:hAnsi="Times New Roman" w:cs="Times New Roman"/>
      <w:b/>
      <w:bCs/>
      <w:spacing w:val="120"/>
      <w:sz w:val="36"/>
      <w:szCs w:val="36"/>
      <w:shd w:val="clear" w:color="auto" w:fill="FFFFFF"/>
    </w:rPr>
  </w:style>
  <w:style w:type="character" w:customStyle="1" w:styleId="855pt150">
    <w:name w:val="Основной текст (8) + 5;5 pt;Масштаб 150%"/>
    <w:basedOn w:val="8"/>
    <w:rsid w:val="001A5B40"/>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15CourierNew">
    <w:name w:val="Основной текст (15) + Courier New;Курсив"/>
    <w:basedOn w:val="15"/>
    <w:rsid w:val="001A5B40"/>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95pt1pt">
    <w:name w:val="Основной текст (16) + 9;5 pt;Курсив;Интервал 1 pt"/>
    <w:basedOn w:val="16"/>
    <w:rsid w:val="001A5B40"/>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31TimesNewRoman13ptExact">
    <w:name w:val="Основной текст (31) + Times New Roman;13 pt;Полужирный;Не курсив Exact"/>
    <w:basedOn w:val="310"/>
    <w:rsid w:val="001A5B40"/>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1A5B40"/>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1A5B40"/>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1A5B40"/>
    <w:rPr>
      <w:rFonts w:ascii="Impact" w:eastAsia="Impact" w:hAnsi="Impact" w:cs="Impact"/>
      <w:sz w:val="28"/>
      <w:szCs w:val="28"/>
      <w:shd w:val="clear" w:color="auto" w:fill="FFFFFF"/>
    </w:rPr>
  </w:style>
  <w:style w:type="paragraph" w:customStyle="1" w:styleId="39">
    <w:name w:val="Основной текст (39)"/>
    <w:basedOn w:val="a"/>
    <w:link w:val="39Exact"/>
    <w:rsid w:val="001A5B40"/>
    <w:pPr>
      <w:widowControl w:val="0"/>
      <w:shd w:val="clear" w:color="auto" w:fill="FFFFFF"/>
      <w:spacing w:after="0" w:line="0" w:lineRule="atLeast"/>
    </w:pPr>
    <w:rPr>
      <w:rFonts w:ascii="Impact" w:eastAsia="Impact" w:hAnsi="Impact" w:cs="Impact"/>
      <w:sz w:val="28"/>
      <w:szCs w:val="28"/>
    </w:rPr>
  </w:style>
  <w:style w:type="character" w:customStyle="1" w:styleId="260">
    <w:name w:val="Основной текст (26)_"/>
    <w:basedOn w:val="a0"/>
    <w:link w:val="261"/>
    <w:rsid w:val="001A5B40"/>
    <w:rPr>
      <w:rFonts w:ascii="Segoe UI" w:eastAsia="Segoe UI" w:hAnsi="Segoe UI" w:cs="Segoe UI"/>
      <w:sz w:val="10"/>
      <w:szCs w:val="10"/>
      <w:shd w:val="clear" w:color="auto" w:fill="FFFFFF"/>
    </w:rPr>
  </w:style>
  <w:style w:type="paragraph" w:customStyle="1" w:styleId="261">
    <w:name w:val="Основной текст (26)"/>
    <w:basedOn w:val="a"/>
    <w:link w:val="260"/>
    <w:rsid w:val="001A5B40"/>
    <w:pPr>
      <w:widowControl w:val="0"/>
      <w:shd w:val="clear" w:color="auto" w:fill="FFFFFF"/>
      <w:spacing w:after="0" w:line="0" w:lineRule="atLeast"/>
    </w:pPr>
    <w:rPr>
      <w:rFonts w:ascii="Segoe UI" w:eastAsia="Segoe UI" w:hAnsi="Segoe UI" w:cs="Segoe UI"/>
      <w:sz w:val="10"/>
      <w:szCs w:val="10"/>
    </w:rPr>
  </w:style>
  <w:style w:type="character" w:customStyle="1" w:styleId="270">
    <w:name w:val="Основной текст (27)_"/>
    <w:basedOn w:val="a0"/>
    <w:link w:val="271"/>
    <w:rsid w:val="001A5B40"/>
    <w:rPr>
      <w:rFonts w:ascii="Times New Roman" w:eastAsia="Times New Roman" w:hAnsi="Times New Roman" w:cs="Times New Roman"/>
      <w:spacing w:val="-10"/>
      <w:sz w:val="9"/>
      <w:szCs w:val="9"/>
      <w:shd w:val="clear" w:color="auto" w:fill="FFFFFF"/>
      <w:lang w:val="en-US" w:bidi="en-US"/>
    </w:rPr>
  </w:style>
  <w:style w:type="paragraph" w:customStyle="1" w:styleId="271">
    <w:name w:val="Основной текст (27)"/>
    <w:basedOn w:val="a"/>
    <w:link w:val="270"/>
    <w:rsid w:val="001A5B40"/>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0">
    <w:name w:val="Основной текст (28)_"/>
    <w:basedOn w:val="a0"/>
    <w:link w:val="281"/>
    <w:rsid w:val="001A5B40"/>
    <w:rPr>
      <w:rFonts w:ascii="Times New Roman" w:eastAsia="Times New Roman" w:hAnsi="Times New Roman" w:cs="Times New Roman"/>
      <w:sz w:val="8"/>
      <w:szCs w:val="8"/>
      <w:shd w:val="clear" w:color="auto" w:fill="FFFFFF"/>
    </w:rPr>
  </w:style>
  <w:style w:type="paragraph" w:customStyle="1" w:styleId="281">
    <w:name w:val="Основной текст (28)"/>
    <w:basedOn w:val="a"/>
    <w:link w:val="280"/>
    <w:rsid w:val="001A5B40"/>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0">
    <w:name w:val="Основной текст (29)_"/>
    <w:basedOn w:val="a0"/>
    <w:link w:val="291"/>
    <w:rsid w:val="001A5B40"/>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1">
    <w:name w:val="Основной текст (29)"/>
    <w:basedOn w:val="a"/>
    <w:link w:val="290"/>
    <w:rsid w:val="001A5B40"/>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sid w:val="001A5B40"/>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1A5B40"/>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1A5B40"/>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1A5B40"/>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1A5B40"/>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1A5B40"/>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1pt2">
    <w:name w:val="Оглавление (2) + Курсив;Интервал 1 pt"/>
    <w:basedOn w:val="2b"/>
    <w:rsid w:val="001A5B40"/>
    <w:rPr>
      <w:rFonts w:ascii="Times New Roman" w:eastAsia="Times New Roman" w:hAnsi="Times New Roman" w:cs="Times New Roman"/>
      <w:b w:val="0"/>
      <w:bCs w:val="0"/>
      <w:i/>
      <w:iCs/>
      <w:color w:val="000000"/>
      <w:spacing w:val="20"/>
      <w:w w:val="100"/>
      <w:position w:val="0"/>
      <w:sz w:val="28"/>
      <w:szCs w:val="28"/>
      <w:shd w:val="clear" w:color="auto" w:fill="FFFFFF"/>
      <w:lang w:val="ru-RU" w:eastAsia="ru-RU" w:bidi="ru-RU"/>
    </w:rPr>
  </w:style>
  <w:style w:type="character" w:customStyle="1" w:styleId="afff3">
    <w:name w:val="Оглавление_"/>
    <w:basedOn w:val="a0"/>
    <w:link w:val="afff4"/>
    <w:rsid w:val="001A5B40"/>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f4">
    <w:name w:val="Оглавление"/>
    <w:basedOn w:val="a"/>
    <w:link w:val="afff3"/>
    <w:rsid w:val="001A5B40"/>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ff3"/>
    <w:rsid w:val="001A5B40"/>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1A5B40"/>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302">
    <w:name w:val="Основной текст (30) + Малые прописные"/>
    <w:basedOn w:val="300"/>
    <w:rsid w:val="001A5B40"/>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1A5B40"/>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1A5B40"/>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1A5B40"/>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1A5B40"/>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1A5B40"/>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1A5B40"/>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FranklinGothicMediumCond18pt">
    <w:name w:val="Оглавление (3) + Franklin Gothic Medium Cond;18 pt;Не полужирный;Курсив"/>
    <w:basedOn w:val="35"/>
    <w:rsid w:val="001A5B40"/>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1A5B40"/>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1A5B40"/>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1A5B40"/>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1A5B40"/>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1A5B40"/>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1A5B40"/>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1A5B40"/>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1A5B40"/>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1A5B40"/>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1A5B40"/>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1A5B40"/>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1A5B40"/>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1A5B40"/>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1A5B40"/>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1A5B40"/>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0">
    <w:name w:val="Основной текст (37)_"/>
    <w:basedOn w:val="a0"/>
    <w:link w:val="371"/>
    <w:rsid w:val="001A5B40"/>
    <w:rPr>
      <w:rFonts w:ascii="Times New Roman" w:eastAsia="Times New Roman" w:hAnsi="Times New Roman" w:cs="Times New Roman"/>
      <w:i/>
      <w:iCs/>
      <w:spacing w:val="20"/>
      <w:sz w:val="28"/>
      <w:szCs w:val="28"/>
      <w:shd w:val="clear" w:color="auto" w:fill="FFFFFF"/>
    </w:rPr>
  </w:style>
  <w:style w:type="paragraph" w:customStyle="1" w:styleId="371">
    <w:name w:val="Основной текст (37)"/>
    <w:basedOn w:val="a"/>
    <w:link w:val="370"/>
    <w:rsid w:val="001A5B40"/>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0"/>
    <w:rsid w:val="001A5B4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1A5B40"/>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f3"/>
    <w:rsid w:val="001A5B40"/>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f4">
    <w:name w:val="Оглавление (2) + Курсив"/>
    <w:basedOn w:val="2b"/>
    <w:rsid w:val="001A5B40"/>
    <w:rPr>
      <w:rFonts w:ascii="Times New Roman" w:eastAsia="Times New Roman" w:hAnsi="Times New Roman" w:cs="Times New Roman"/>
      <w:b w:val="0"/>
      <w:bCs w:val="0"/>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b"/>
    <w:rsid w:val="001A5B40"/>
    <w:rPr>
      <w:rFonts w:ascii="Times New Roman" w:eastAsia="Times New Roman" w:hAnsi="Times New Roman" w:cs="Times New Roman"/>
      <w:b w:val="0"/>
      <w:bCs w:val="0"/>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b"/>
    <w:rsid w:val="001A5B40"/>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
    <w:name w:val="Оглавление (4) + 20 pt;Не полужирный;Курсив"/>
    <w:basedOn w:val="42"/>
    <w:rsid w:val="001A5B40"/>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0">
    <w:name w:val="Основной текст (38)_"/>
    <w:basedOn w:val="a0"/>
    <w:link w:val="381"/>
    <w:rsid w:val="001A5B40"/>
    <w:rPr>
      <w:rFonts w:ascii="Times New Roman" w:eastAsia="Times New Roman" w:hAnsi="Times New Roman" w:cs="Times New Roman"/>
      <w:b/>
      <w:bCs/>
      <w:sz w:val="24"/>
      <w:szCs w:val="24"/>
      <w:shd w:val="clear" w:color="auto" w:fill="FFFFFF"/>
    </w:rPr>
  </w:style>
  <w:style w:type="paragraph" w:customStyle="1" w:styleId="381">
    <w:name w:val="Основной текст (38)"/>
    <w:basedOn w:val="a"/>
    <w:link w:val="380"/>
    <w:rsid w:val="001A5B40"/>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0"/>
    <w:rsid w:val="001A5B40"/>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2">
    <w:name w:val="Основной текст (38) + Малые прописные"/>
    <w:basedOn w:val="380"/>
    <w:rsid w:val="001A5B40"/>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1A5B40"/>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1A5B40"/>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1A5B40"/>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1A5B40"/>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1A5B40"/>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1A5B40"/>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1A5B40"/>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2"/>
    <w:rsid w:val="001A5B40"/>
    <w:rPr>
      <w:rFonts w:ascii="Times New Roman" w:eastAsia="Times New Roman" w:hAnsi="Times New Roman" w:cs="Times New Roman"/>
      <w:b/>
      <w:bCs/>
      <w:color w:val="000000"/>
      <w:spacing w:val="0"/>
      <w:w w:val="100"/>
      <w:position w:val="0"/>
      <w:sz w:val="20"/>
      <w:szCs w:val="20"/>
      <w:lang w:eastAsia="ru-RU"/>
    </w:rPr>
  </w:style>
  <w:style w:type="character" w:customStyle="1" w:styleId="124">
    <w:name w:val="Заголовок №1 (2)_"/>
    <w:basedOn w:val="a0"/>
    <w:link w:val="125"/>
    <w:rsid w:val="001A5B40"/>
    <w:rPr>
      <w:rFonts w:ascii="Times New Roman" w:eastAsia="Times New Roman" w:hAnsi="Times New Roman" w:cs="Times New Roman"/>
      <w:b/>
      <w:bCs/>
      <w:sz w:val="50"/>
      <w:szCs w:val="50"/>
      <w:shd w:val="clear" w:color="auto" w:fill="FFFFFF"/>
    </w:rPr>
  </w:style>
  <w:style w:type="paragraph" w:customStyle="1" w:styleId="125">
    <w:name w:val="Заголовок №1 (2)"/>
    <w:basedOn w:val="a"/>
    <w:link w:val="124"/>
    <w:rsid w:val="001A5B40"/>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4"/>
    <w:rsid w:val="001A5B40"/>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0"/>
    <w:rsid w:val="001A5B40"/>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3">
    <w:name w:val="Основной текст (9) + Малые прописные"/>
    <w:basedOn w:val="9"/>
    <w:rsid w:val="001A5B40"/>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1A5B40"/>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1A5B40"/>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1A5B40"/>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1A5B40"/>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1A5B40"/>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1A5B40"/>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1A5B40"/>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1A5B40"/>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1">
    <w:name w:val="Основной текст (41)_"/>
    <w:basedOn w:val="a0"/>
    <w:link w:val="412"/>
    <w:rsid w:val="001A5B40"/>
    <w:rPr>
      <w:rFonts w:ascii="Times New Roman" w:eastAsia="Times New Roman" w:hAnsi="Times New Roman" w:cs="Times New Roman"/>
      <w:b/>
      <w:bCs/>
      <w:i/>
      <w:iCs/>
      <w:sz w:val="30"/>
      <w:szCs w:val="30"/>
      <w:shd w:val="clear" w:color="auto" w:fill="FFFFFF"/>
    </w:rPr>
  </w:style>
  <w:style w:type="paragraph" w:customStyle="1" w:styleId="412">
    <w:name w:val="Основной текст (41)"/>
    <w:basedOn w:val="a"/>
    <w:link w:val="411"/>
    <w:rsid w:val="001A5B40"/>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1"/>
    <w:rsid w:val="001A5B40"/>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1A5B4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1A5B40"/>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1A5B40"/>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1A5B40"/>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1A5B40"/>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1A5B40"/>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1A5B40"/>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1A5B40"/>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1A5B40"/>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0"/>
    <w:rsid w:val="001A5B40"/>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0"/>
    <w:rsid w:val="001A5B40"/>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0"/>
    <w:rsid w:val="001A5B4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1A5B40"/>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1A5B40"/>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1A5B40"/>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10pt">
    <w:name w:val="Основной текст (2) + 10 pt;Полужирный"/>
    <w:basedOn w:val="24"/>
    <w:rsid w:val="001A5B40"/>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3">
    <w:name w:val="Основной текст (2) + Курсив;Интервал 1 pt"/>
    <w:basedOn w:val="24"/>
    <w:rsid w:val="001A5B40"/>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paragraph" w:customStyle="1" w:styleId="-">
    <w:name w:val="Основной текст-норм"/>
    <w:basedOn w:val="25"/>
    <w:uiPriority w:val="99"/>
    <w:rsid w:val="001A5B40"/>
    <w:pPr>
      <w:shd w:val="clear" w:color="auto" w:fill="auto"/>
      <w:spacing w:line="286" w:lineRule="auto"/>
      <w:ind w:firstLine="238"/>
      <w:jc w:val="both"/>
    </w:pPr>
    <w:rPr>
      <w:sz w:val="20"/>
      <w:szCs w:val="20"/>
      <w:lang w:eastAsia="ru-RU"/>
    </w:rPr>
  </w:style>
  <w:style w:type="character" w:customStyle="1" w:styleId="1pt0">
    <w:name w:val="Сноска + Интервал 1 pt"/>
    <w:basedOn w:val="af"/>
    <w:rsid w:val="001A5B40"/>
    <w:rPr>
      <w:rFonts w:ascii="Times New Roman" w:eastAsia="Times New Roman" w:hAnsi="Times New Roman" w:cs="Times New Roman"/>
      <w:b/>
      <w:bCs/>
      <w:color w:val="000000"/>
      <w:spacing w:val="30"/>
      <w:w w:val="100"/>
      <w:position w:val="0"/>
      <w:sz w:val="18"/>
      <w:szCs w:val="18"/>
      <w:shd w:val="clear" w:color="auto" w:fill="FFFFFF"/>
      <w:lang w:val="ru-RU" w:eastAsia="ru-RU" w:bidi="ru-RU"/>
    </w:rPr>
  </w:style>
  <w:style w:type="character" w:customStyle="1" w:styleId="29pt">
    <w:name w:val="Основной текст (2) + 9 pt;Полужирный"/>
    <w:basedOn w:val="24"/>
    <w:rsid w:val="001A5B4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5pt0">
    <w:name w:val="Основной текст (2) + 9;5 pt;Полужирный"/>
    <w:basedOn w:val="24"/>
    <w:rsid w:val="001A5B4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8"/>
    <w:rsid w:val="001A5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4"/>
    <w:rsid w:val="001A5B40"/>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2Candara13pt0pt">
    <w:name w:val="Основной текст (2) + Candara;13 pt;Интервал 0 pt"/>
    <w:basedOn w:val="24"/>
    <w:rsid w:val="001A5B40"/>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4"/>
    <w:rsid w:val="001A5B40"/>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0pt1">
    <w:name w:val="Основной текст (2) + Курсив;Интервал 0 pt"/>
    <w:basedOn w:val="24"/>
    <w:rsid w:val="001A5B40"/>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4"/>
    <w:rsid w:val="001A5B40"/>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Малые прописные"/>
    <w:basedOn w:val="24"/>
    <w:rsid w:val="001A5B40"/>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3pt">
    <w:name w:val="Основной текст (2) + 13 pt;Полужирный"/>
    <w:basedOn w:val="24"/>
    <w:rsid w:val="001A5B4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4"/>
    <w:rsid w:val="001A5B4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4"/>
    <w:rsid w:val="001A5B40"/>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1A5B4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8"/>
    <w:rsid w:val="001A5B40"/>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Candara10pt-1pt">
    <w:name w:val="Основной текст (2) + Candara;10 pt;Интервал -1 pt"/>
    <w:basedOn w:val="24"/>
    <w:rsid w:val="001A5B40"/>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4"/>
    <w:rsid w:val="001A5B40"/>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4"/>
    <w:rsid w:val="001A5B40"/>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4"/>
    <w:rsid w:val="001A5B40"/>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4"/>
    <w:rsid w:val="001A5B40"/>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4"/>
    <w:rsid w:val="001A5B40"/>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4"/>
    <w:rsid w:val="001A5B40"/>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4"/>
    <w:rsid w:val="001A5B40"/>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600">
    <w:name w:val="Основной текст (2) + Полужирный;Масштаб 60%"/>
    <w:basedOn w:val="24"/>
    <w:rsid w:val="001A5B40"/>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4"/>
    <w:rsid w:val="001A5B4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4"/>
    <w:rsid w:val="001A5B40"/>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2pt0pt0">
    <w:name w:val="Основной текст (2) + 12 pt;Полужирный;Малые прописные;Интервал 0 pt"/>
    <w:basedOn w:val="24"/>
    <w:rsid w:val="001A5B40"/>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4"/>
    <w:rsid w:val="001A5B40"/>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4"/>
    <w:rsid w:val="001A5B40"/>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4"/>
    <w:rsid w:val="001A5B40"/>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4"/>
    <w:rsid w:val="001A5B40"/>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4"/>
    <w:rsid w:val="001A5B40"/>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4"/>
    <w:rsid w:val="001A5B40"/>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
    <w:name w:val="Основной текст (2) + Курсив;Интервал -1 pt"/>
    <w:basedOn w:val="24"/>
    <w:rsid w:val="001A5B40"/>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4"/>
    <w:rsid w:val="001A5B40"/>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Consolas18pt0pt">
    <w:name w:val="Заголовок №2 + Consolas;18 pt;Курсив;Интервал 0 pt"/>
    <w:basedOn w:val="22"/>
    <w:rsid w:val="001A5B40"/>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4"/>
    <w:rsid w:val="001A5B40"/>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4"/>
    <w:rsid w:val="001A5B40"/>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4"/>
    <w:rsid w:val="001A5B40"/>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4"/>
    <w:rsid w:val="001A5B40"/>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0">
    <w:name w:val="Основной текст (2) + 17 pt"/>
    <w:basedOn w:val="24"/>
    <w:rsid w:val="001A5B4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4"/>
    <w:rsid w:val="001A5B40"/>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4"/>
    <w:rsid w:val="001A5B40"/>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2">
    <w:name w:val="Основной текст (2) + Курсив;Малые прописные;Интервал 0 pt"/>
    <w:basedOn w:val="24"/>
    <w:rsid w:val="001A5B40"/>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4"/>
    <w:rsid w:val="001A5B40"/>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4"/>
    <w:rsid w:val="001A5B40"/>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4"/>
    <w:rsid w:val="001A5B40"/>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Exact0">
    <w:name w:val="Подпись к таблице Exact"/>
    <w:basedOn w:val="a0"/>
    <w:rsid w:val="001A5B40"/>
    <w:rPr>
      <w:rFonts w:ascii="Times New Roman" w:eastAsia="Times New Roman" w:hAnsi="Times New Roman" w:cs="Times New Roman"/>
      <w:b w:val="0"/>
      <w:bCs w:val="0"/>
      <w:i w:val="0"/>
      <w:iCs w:val="0"/>
      <w:smallCaps w:val="0"/>
      <w:strike w:val="0"/>
      <w:sz w:val="28"/>
      <w:szCs w:val="28"/>
      <w:u w:val="none"/>
    </w:rPr>
  </w:style>
  <w:style w:type="character" w:customStyle="1" w:styleId="CenturySchoolbook12pt">
    <w:name w:val="Основной текст + Century Schoolbook;12 pt;Полужирный;Курсив"/>
    <w:basedOn w:val="a0"/>
    <w:rsid w:val="001A5B40"/>
    <w:rPr>
      <w:rFonts w:ascii="Century Schoolbook" w:eastAsia="Century Schoolbook" w:hAnsi="Century Schoolbook" w:cs="Century Schoolbook"/>
      <w:b/>
      <w:bCs/>
      <w:i/>
      <w:iCs/>
      <w:smallCaps w:val="0"/>
      <w:strike w:val="0"/>
      <w:color w:val="000000"/>
      <w:spacing w:val="0"/>
      <w:w w:val="100"/>
      <w:position w:val="0"/>
      <w:sz w:val="24"/>
      <w:szCs w:val="24"/>
      <w:u w:val="none"/>
      <w:shd w:val="clear" w:color="auto" w:fill="FFFFFF"/>
      <w:lang w:val="ru-RU" w:eastAsia="ru-RU" w:bidi="ru-RU"/>
    </w:rPr>
  </w:style>
  <w:style w:type="paragraph" w:customStyle="1" w:styleId="312">
    <w:name w:val="Заголовок 31"/>
    <w:basedOn w:val="a"/>
    <w:qFormat/>
    <w:rsid w:val="001A5B40"/>
    <w:pPr>
      <w:widowControl w:val="0"/>
      <w:autoSpaceDE w:val="0"/>
      <w:autoSpaceDN w:val="0"/>
      <w:spacing w:after="0" w:line="240" w:lineRule="auto"/>
      <w:ind w:left="900"/>
      <w:jc w:val="both"/>
      <w:outlineLvl w:val="3"/>
    </w:pPr>
    <w:rPr>
      <w:rFonts w:ascii="Times New Roman" w:eastAsia="Times New Roman" w:hAnsi="Times New Roman" w:cs="Times New Roman"/>
      <w:b/>
      <w:bCs/>
      <w:i/>
      <w:iCs/>
      <w:sz w:val="24"/>
      <w:szCs w:val="24"/>
    </w:rPr>
  </w:style>
  <w:style w:type="paragraph" w:customStyle="1" w:styleId="2f5">
    <w:name w:val="Абзац списка2"/>
    <w:basedOn w:val="a"/>
    <w:rsid w:val="001A5B40"/>
    <w:pPr>
      <w:spacing w:after="0" w:line="240" w:lineRule="auto"/>
      <w:ind w:left="720"/>
      <w:contextualSpacing/>
    </w:pPr>
    <w:rPr>
      <w:rFonts w:ascii="Calibri" w:eastAsia="Times New Roman" w:hAnsi="Calibri" w:cs="Times New Roman"/>
      <w:sz w:val="24"/>
      <w:szCs w:val="24"/>
      <w:lang w:eastAsia="ru-RU"/>
    </w:rPr>
  </w:style>
  <w:style w:type="character" w:customStyle="1" w:styleId="2f6">
    <w:name w:val="Колонтитул (2)_"/>
    <w:link w:val="2f7"/>
    <w:uiPriority w:val="99"/>
    <w:locked/>
    <w:rsid w:val="001A5B40"/>
  </w:style>
  <w:style w:type="paragraph" w:customStyle="1" w:styleId="2f7">
    <w:name w:val="Колонтитул (2)"/>
    <w:basedOn w:val="a"/>
    <w:link w:val="2f6"/>
    <w:uiPriority w:val="99"/>
    <w:rsid w:val="001A5B40"/>
    <w:pPr>
      <w:widowControl w:val="0"/>
      <w:spacing w:after="0" w:line="240" w:lineRule="auto"/>
    </w:pPr>
  </w:style>
  <w:style w:type="character" w:customStyle="1" w:styleId="afff5">
    <w:name w:val="Текст концевой сноски Знак"/>
    <w:basedOn w:val="a0"/>
    <w:link w:val="afff6"/>
    <w:semiHidden/>
    <w:rsid w:val="001A5B40"/>
    <w:rPr>
      <w:rFonts w:ascii="Courier New" w:eastAsia="Times New Roman" w:hAnsi="Courier New" w:cs="Courier New"/>
      <w:color w:val="000000"/>
      <w:sz w:val="20"/>
      <w:szCs w:val="20"/>
      <w:lang w:eastAsia="ru-RU"/>
    </w:rPr>
  </w:style>
  <w:style w:type="paragraph" w:styleId="afff6">
    <w:name w:val="endnote text"/>
    <w:basedOn w:val="a"/>
    <w:link w:val="afff5"/>
    <w:semiHidden/>
    <w:rsid w:val="001A5B40"/>
    <w:pPr>
      <w:widowControl w:val="0"/>
      <w:spacing w:after="0" w:line="240" w:lineRule="auto"/>
    </w:pPr>
    <w:rPr>
      <w:rFonts w:ascii="Courier New" w:eastAsia="Times New Roman" w:hAnsi="Courier New" w:cs="Courier New"/>
      <w:color w:val="000000"/>
      <w:sz w:val="20"/>
      <w:szCs w:val="20"/>
      <w:lang w:eastAsia="ru-RU"/>
    </w:rPr>
  </w:style>
  <w:style w:type="character" w:customStyle="1" w:styleId="1d">
    <w:name w:val="Текст концевой сноски Знак1"/>
    <w:basedOn w:val="a0"/>
    <w:uiPriority w:val="99"/>
    <w:semiHidden/>
    <w:rsid w:val="001A5B40"/>
    <w:rPr>
      <w:sz w:val="20"/>
      <w:szCs w:val="20"/>
    </w:rPr>
  </w:style>
  <w:style w:type="paragraph" w:customStyle="1" w:styleId="1e">
    <w:name w:val="Заголовок оглавления1"/>
    <w:basedOn w:val="1"/>
    <w:next w:val="a"/>
    <w:rsid w:val="001A5B40"/>
    <w:pPr>
      <w:keepNext/>
      <w:keepLines/>
      <w:widowControl/>
      <w:autoSpaceDE/>
      <w:autoSpaceDN/>
      <w:adjustRightInd/>
      <w:spacing w:before="480" w:after="0" w:line="276" w:lineRule="auto"/>
      <w:jc w:val="left"/>
      <w:outlineLvl w:val="9"/>
    </w:pPr>
    <w:rPr>
      <w:rFonts w:ascii="Calibri Light" w:eastAsia="Courier New" w:hAnsi="Calibri Light" w:cs="Times New Roman"/>
      <w:color w:val="2F5496"/>
      <w:sz w:val="28"/>
      <w:szCs w:val="28"/>
      <w:lang w:eastAsia="en-US"/>
    </w:rPr>
  </w:style>
  <w:style w:type="character" w:customStyle="1" w:styleId="HeaderChar">
    <w:name w:val="Header Char"/>
    <w:locked/>
    <w:rsid w:val="001A5B40"/>
    <w:rPr>
      <w:rFonts w:cs="Times New Roman"/>
      <w:color w:val="000000"/>
    </w:rPr>
  </w:style>
  <w:style w:type="paragraph" w:customStyle="1" w:styleId="1f">
    <w:name w:val="подзаг1"/>
    <w:basedOn w:val="af7"/>
    <w:rsid w:val="001A5B40"/>
    <w:pPr>
      <w:keepNext/>
      <w:keepLines/>
    </w:pPr>
    <w:rPr>
      <w:color w:val="auto"/>
    </w:rPr>
  </w:style>
  <w:style w:type="paragraph" w:customStyle="1" w:styleId="1f0">
    <w:name w:val="Подзаг1"/>
    <w:basedOn w:val="1f"/>
    <w:rsid w:val="001A5B40"/>
    <w:rPr>
      <w:i/>
    </w:rPr>
  </w:style>
  <w:style w:type="character" w:styleId="afff7">
    <w:name w:val="endnote reference"/>
    <w:uiPriority w:val="99"/>
    <w:rsid w:val="001A5B40"/>
    <w:rPr>
      <w:rFonts w:cs="Times New Roman"/>
      <w:vertAlign w:val="superscript"/>
    </w:rPr>
  </w:style>
  <w:style w:type="paragraph" w:customStyle="1" w:styleId="413">
    <w:name w:val="Заголовок 41"/>
    <w:basedOn w:val="a"/>
    <w:qFormat/>
    <w:rsid w:val="001A5B40"/>
    <w:pPr>
      <w:widowControl w:val="0"/>
      <w:spacing w:after="0" w:line="240" w:lineRule="auto"/>
      <w:ind w:left="1342"/>
      <w:jc w:val="both"/>
      <w:outlineLvl w:val="4"/>
    </w:pPr>
    <w:rPr>
      <w:rFonts w:ascii="Times New Roman" w:eastAsia="Times New Roman" w:hAnsi="Times New Roman" w:cs="Times New Roman"/>
      <w:b/>
      <w:bCs/>
      <w:i/>
      <w:iCs/>
    </w:rPr>
  </w:style>
  <w:style w:type="paragraph" w:customStyle="1" w:styleId="213">
    <w:name w:val="Заголовок 21"/>
    <w:basedOn w:val="a"/>
    <w:qFormat/>
    <w:rsid w:val="001A5B40"/>
    <w:pPr>
      <w:widowControl w:val="0"/>
      <w:spacing w:after="0" w:line="240" w:lineRule="auto"/>
      <w:ind w:left="102"/>
      <w:outlineLvl w:val="2"/>
    </w:pPr>
    <w:rPr>
      <w:rFonts w:ascii="Times New Roman" w:eastAsia="Times New Roman" w:hAnsi="Times New Roman" w:cs="Times New Roman"/>
      <w:b/>
      <w:bCs/>
      <w:sz w:val="24"/>
      <w:szCs w:val="24"/>
    </w:rPr>
  </w:style>
  <w:style w:type="paragraph" w:styleId="2f8">
    <w:name w:val="Body Text Indent 2"/>
    <w:basedOn w:val="a"/>
    <w:link w:val="2f9"/>
    <w:uiPriority w:val="99"/>
    <w:unhideWhenUsed/>
    <w:rsid w:val="001A5B40"/>
    <w:pPr>
      <w:widowControl w:val="0"/>
      <w:autoSpaceDE w:val="0"/>
      <w:autoSpaceDN w:val="0"/>
      <w:spacing w:after="120" w:line="480" w:lineRule="auto"/>
      <w:ind w:left="283"/>
    </w:pPr>
    <w:rPr>
      <w:rFonts w:ascii="Times New Roman" w:eastAsia="Times New Roman" w:hAnsi="Times New Roman" w:cs="Times New Roman"/>
    </w:rPr>
  </w:style>
  <w:style w:type="character" w:customStyle="1" w:styleId="2f9">
    <w:name w:val="Основной текст с отступом 2 Знак"/>
    <w:basedOn w:val="a0"/>
    <w:link w:val="2f8"/>
    <w:uiPriority w:val="99"/>
    <w:rsid w:val="001A5B40"/>
    <w:rPr>
      <w:rFonts w:ascii="Times New Roman" w:eastAsia="Times New Roman" w:hAnsi="Times New Roman" w:cs="Times New Roman"/>
    </w:rPr>
  </w:style>
  <w:style w:type="paragraph" w:customStyle="1" w:styleId="Style1">
    <w:name w:val="Style1"/>
    <w:basedOn w:val="a"/>
    <w:rsid w:val="001A5B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3">
    <w:name w:val="c3"/>
    <w:rsid w:val="001A5B40"/>
  </w:style>
  <w:style w:type="character" w:styleId="afff8">
    <w:name w:val="page number"/>
    <w:basedOn w:val="a0"/>
    <w:rsid w:val="001A5B40"/>
  </w:style>
  <w:style w:type="character" w:customStyle="1" w:styleId="1f1">
    <w:name w:val="Без интервала Знак1"/>
    <w:aliases w:val="основа Знак1"/>
    <w:uiPriority w:val="99"/>
    <w:locked/>
    <w:rsid w:val="001A5B40"/>
    <w:rPr>
      <w:sz w:val="22"/>
      <w:szCs w:val="22"/>
      <w:lang w:val="ru-RU" w:eastAsia="ru-RU" w:bidi="ar-SA"/>
    </w:rPr>
  </w:style>
  <w:style w:type="numbering" w:customStyle="1" w:styleId="1f2">
    <w:name w:val="Нет списка1"/>
    <w:next w:val="a2"/>
    <w:uiPriority w:val="99"/>
    <w:semiHidden/>
    <w:unhideWhenUsed/>
    <w:rsid w:val="001A5B40"/>
  </w:style>
  <w:style w:type="character" w:customStyle="1" w:styleId="1f3">
    <w:name w:val="Абзац списка Знак1"/>
    <w:uiPriority w:val="99"/>
    <w:locked/>
    <w:rsid w:val="00951E3F"/>
  </w:style>
  <w:style w:type="character" w:customStyle="1" w:styleId="FontStyle47">
    <w:name w:val="Font Style47"/>
    <w:uiPriority w:val="99"/>
    <w:rsid w:val="00951E3F"/>
    <w:rPr>
      <w:rFonts w:ascii="Times New Roman" w:hAnsi="Times New Roman"/>
      <w:sz w:val="20"/>
    </w:rPr>
  </w:style>
  <w:style w:type="character" w:customStyle="1" w:styleId="c8">
    <w:name w:val="c8"/>
    <w:basedOn w:val="a0"/>
    <w:rsid w:val="00CA73A1"/>
  </w:style>
  <w:style w:type="character" w:customStyle="1" w:styleId="af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d"/>
    <w:uiPriority w:val="99"/>
    <w:locked/>
    <w:rsid w:val="0016664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801916">
      <w:bodyDiv w:val="1"/>
      <w:marLeft w:val="0"/>
      <w:marRight w:val="0"/>
      <w:marTop w:val="0"/>
      <w:marBottom w:val="0"/>
      <w:divBdr>
        <w:top w:val="none" w:sz="0" w:space="0" w:color="auto"/>
        <w:left w:val="none" w:sz="0" w:space="0" w:color="auto"/>
        <w:bottom w:val="none" w:sz="0" w:space="0" w:color="auto"/>
        <w:right w:val="none" w:sz="0" w:space="0" w:color="auto"/>
      </w:divBdr>
    </w:div>
    <w:div w:id="6727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lluganskoe.ucoz.ru/avatar/polozhenie_o_sisteme_pooshhrenija.pdf" TargetMode="External"/><Relationship Id="rId18" Type="http://schemas.openxmlformats.org/officeDocument/2006/relationships/hyperlink" Target="http://ivo.garant.ru/document?id=70088902&amp;sub=108" TargetMode="External"/><Relationship Id="rId26" Type="http://schemas.openxmlformats.org/officeDocument/2006/relationships/hyperlink" Target="http://ivo.garant.ru/document?id=70388492&amp;sub=1000"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ivo.garant.ru/document?id=70088902&amp;sub=108" TargetMode="External"/><Relationship Id="rId7" Type="http://schemas.openxmlformats.org/officeDocument/2006/relationships/footnotes" Target="footnotes.xml"/><Relationship Id="rId12" Type="http://schemas.openxmlformats.org/officeDocument/2006/relationships/hyperlink" Target="http://sclluganskoe.ucoz.ru/avatar/polozhenie_o_sisteme_pooshhrenija.pdf" TargetMode="External"/><Relationship Id="rId17" Type="http://schemas.openxmlformats.org/officeDocument/2006/relationships/hyperlink" Target="http://ivo.garant.ru/document?id=70435556&amp;sub=0" TargetMode="External"/><Relationship Id="rId25" Type="http://schemas.openxmlformats.org/officeDocument/2006/relationships/hyperlink" Target="http://ivo.garant.ru/document?id=70088902&amp;sub=108" TargetMode="External"/><Relationship Id="rId33" Type="http://schemas.openxmlformats.org/officeDocument/2006/relationships/hyperlink" Target="http://ivo.garant.ru/document?id=70088902&amp;sub=108"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ivo.garant.ru/document?id=70435556&amp;sub=0" TargetMode="External"/><Relationship Id="rId20" Type="http://schemas.openxmlformats.org/officeDocument/2006/relationships/hyperlink" Target="http://ivo.garant.ru/document?id=70562982&amp;sub=0" TargetMode="External"/><Relationship Id="rId29" Type="http://schemas.openxmlformats.org/officeDocument/2006/relationships/hyperlink" Target="mailto:kursk27@mail.r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luganskoe.ucoz.ru/avatar/polozhenie_o_sisteme_pooshhrenija.pdf" TargetMode="External"/><Relationship Id="rId24" Type="http://schemas.openxmlformats.org/officeDocument/2006/relationships/hyperlink" Target="http://ivo.garant.ru/document?id=70191362&amp;sub=10813" TargetMode="External"/><Relationship Id="rId32" Type="http://schemas.openxmlformats.org/officeDocument/2006/relationships/hyperlink" Target="http://ivo.garant.ru/document?id=70088902&amp;sub=108"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ivo.garant.ru/document?id=70088902&amp;sub=108" TargetMode="External"/><Relationship Id="rId23" Type="http://schemas.openxmlformats.org/officeDocument/2006/relationships/hyperlink" Target="http://ivo.garant.ru/document?id=70088902&amp;sub=108" TargetMode="External"/><Relationship Id="rId28" Type="http://schemas.openxmlformats.org/officeDocument/2006/relationships/hyperlink" Target="http://kursk-sosh32.ru/images/stories/Files/04-01-20014/sredstva_obuch_vospitan.pdf" TargetMode="External"/><Relationship Id="rId36" Type="http://schemas.openxmlformats.org/officeDocument/2006/relationships/header" Target="header1.xml"/><Relationship Id="rId10" Type="http://schemas.openxmlformats.org/officeDocument/2006/relationships/hyperlink" Target="http://ivo.garant.ru/document?id=70191362&amp;sub=58" TargetMode="External"/><Relationship Id="rId19" Type="http://schemas.openxmlformats.org/officeDocument/2006/relationships/hyperlink" Target="http://ivo.garant.ru/document?id=70088902&amp;sub=108" TargetMode="External"/><Relationship Id="rId31" Type="http://schemas.openxmlformats.org/officeDocument/2006/relationships/hyperlink" Target="http://kursk-sosh27.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lluganskoe.ucoz.ru/avatar/polozhenie_o_sisteme_pooshhrenija.pdf" TargetMode="External"/><Relationship Id="rId22" Type="http://schemas.openxmlformats.org/officeDocument/2006/relationships/footer" Target="footer2.xml"/><Relationship Id="rId27" Type="http://schemas.openxmlformats.org/officeDocument/2006/relationships/hyperlink" Target="http://ivo.garant.ru/document?id=70388492&amp;sub=0" TargetMode="External"/><Relationship Id="rId30" Type="http://schemas.openxmlformats.org/officeDocument/2006/relationships/hyperlink" Target="http://kursk-sosh27.ru/" TargetMode="External"/><Relationship Id="rId35"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7BB00-C7D1-4E0E-A48B-94115209B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2127</TotalTime>
  <Pages>488</Pages>
  <Words>225011</Words>
  <Characters>1282569</Characters>
  <Application>Microsoft Office Word</Application>
  <DocSecurity>0</DocSecurity>
  <Lines>10688</Lines>
  <Paragraphs>3009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1504571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dcterms:created xsi:type="dcterms:W3CDTF">2023-08-01T14:57:00Z</dcterms:created>
  <dcterms:modified xsi:type="dcterms:W3CDTF">2023-09-26T08:16:00Z</dcterms:modified>
</cp:coreProperties>
</file>